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03" w:rsidRDefault="00401140" w:rsidP="00401140">
      <w:proofErr w:type="spellStart"/>
      <w:proofErr w:type="gramStart"/>
      <w:r>
        <w:t>TensorFlow</w:t>
      </w:r>
      <w:proofErr w:type="spellEnd"/>
      <w:proofErr w:type="gramEnd"/>
    </w:p>
    <w:p w:rsidR="0065067A" w:rsidRPr="0065067A" w:rsidRDefault="0065067A" w:rsidP="00353BFE">
      <w:pPr>
        <w:rPr>
          <w:b/>
          <w:bCs/>
          <w:color w:val="FF0000"/>
          <w:sz w:val="28"/>
          <w:szCs w:val="28"/>
        </w:rPr>
      </w:pPr>
      <w:r w:rsidRPr="0065067A">
        <w:rPr>
          <w:b/>
          <w:bCs/>
          <w:color w:val="FF0000"/>
          <w:sz w:val="28"/>
          <w:szCs w:val="28"/>
        </w:rPr>
        <w:t>O TENSORFLOW TEM ARQUIVO CHECKPOINT QUE GUARDA O PATH DO MODELO</w:t>
      </w:r>
      <w:bookmarkStart w:id="0" w:name="_GoBack"/>
      <w:bookmarkEnd w:id="0"/>
    </w:p>
    <w:p w:rsidR="0080745A" w:rsidRDefault="0080745A" w:rsidP="00353BFE">
      <w:r w:rsidRPr="00353BFE">
        <w:rPr>
          <w:b/>
          <w:bCs/>
        </w:rPr>
        <w:t xml:space="preserve">- </w:t>
      </w:r>
      <w:proofErr w:type="spellStart"/>
      <w:r w:rsidRPr="00353BFE">
        <w:rPr>
          <w:b/>
          <w:bCs/>
        </w:rPr>
        <w:t>Variable</w:t>
      </w:r>
      <w:proofErr w:type="spellEnd"/>
      <w:r>
        <w:t xml:space="preserve">: é </w:t>
      </w:r>
      <w:proofErr w:type="gramStart"/>
      <w:r>
        <w:t>um variável</w:t>
      </w:r>
      <w:proofErr w:type="gramEnd"/>
      <w:r>
        <w:t xml:space="preserve"> da rede neural, </w:t>
      </w:r>
      <w:r w:rsidR="00353BFE" w:rsidRPr="00353BFE">
        <w:rPr>
          <w:b/>
          <w:bCs/>
          <w:color w:val="FF0000"/>
        </w:rPr>
        <w:t xml:space="preserve">São os </w:t>
      </w:r>
      <w:r w:rsidRPr="00353BFE">
        <w:rPr>
          <w:b/>
          <w:bCs/>
          <w:color w:val="FF0000"/>
        </w:rPr>
        <w:t>pesos</w:t>
      </w:r>
      <w:r w:rsidR="00251041" w:rsidRPr="00353BFE">
        <w:rPr>
          <w:b/>
          <w:bCs/>
          <w:color w:val="FF0000"/>
        </w:rPr>
        <w:t xml:space="preserve"> e biases</w:t>
      </w:r>
      <w:r w:rsidRPr="00353BFE">
        <w:rPr>
          <w:b/>
          <w:bCs/>
          <w:color w:val="FF0000"/>
        </w:rPr>
        <w:t xml:space="preserve"> da rede </w:t>
      </w:r>
      <w:r w:rsidR="00353BFE" w:rsidRPr="00353BFE">
        <w:rPr>
          <w:b/>
          <w:bCs/>
          <w:color w:val="FF0000"/>
        </w:rPr>
        <w:t>neural</w:t>
      </w:r>
      <w:r w:rsidR="00353BFE">
        <w:rPr>
          <w:b/>
          <w:bCs/>
          <w:color w:val="FF0000"/>
        </w:rPr>
        <w:t xml:space="preserve"> e precisam ser </w:t>
      </w:r>
      <w:r w:rsidR="00D972D1">
        <w:rPr>
          <w:b/>
          <w:bCs/>
          <w:color w:val="FF0000"/>
        </w:rPr>
        <w:t xml:space="preserve">inicializados. </w:t>
      </w:r>
      <w:proofErr w:type="gramStart"/>
      <w:r w:rsidR="00D972D1">
        <w:rPr>
          <w:b/>
          <w:bCs/>
          <w:color w:val="FF0000"/>
        </w:rPr>
        <w:t>Os variáveis</w:t>
      </w:r>
      <w:proofErr w:type="gramEnd"/>
      <w:r w:rsidR="00D972D1">
        <w:rPr>
          <w:b/>
          <w:bCs/>
          <w:color w:val="FF0000"/>
        </w:rPr>
        <w:t xml:space="preserve"> precisam de </w:t>
      </w:r>
      <w:proofErr w:type="spellStart"/>
      <w:r w:rsidR="00D972D1">
        <w:rPr>
          <w:b/>
          <w:bCs/>
          <w:color w:val="FF0000"/>
        </w:rPr>
        <w:t>inicializadores</w:t>
      </w:r>
      <w:proofErr w:type="spellEnd"/>
      <w:r w:rsidR="00D972D1">
        <w:rPr>
          <w:b/>
          <w:bCs/>
          <w:color w:val="FF0000"/>
        </w:rPr>
        <w:t xml:space="preserve"> para utilizar na sessão</w:t>
      </w:r>
      <w:r w:rsidR="00353BFE">
        <w:t>;</w:t>
      </w:r>
    </w:p>
    <w:p w:rsidR="0080745A" w:rsidRDefault="0080745A" w:rsidP="00D972D1">
      <w:r w:rsidRPr="00D972D1">
        <w:rPr>
          <w:b/>
          <w:bCs/>
        </w:rPr>
        <w:t xml:space="preserve">- </w:t>
      </w:r>
      <w:proofErr w:type="spellStart"/>
      <w:r w:rsidRPr="00D972D1">
        <w:rPr>
          <w:b/>
          <w:bCs/>
        </w:rPr>
        <w:t>Placeholder</w:t>
      </w:r>
      <w:proofErr w:type="spellEnd"/>
      <w:r>
        <w:t xml:space="preserve"> </w:t>
      </w:r>
      <w:r w:rsidR="00D972D1">
        <w:t xml:space="preserve">é onde os dados serão inseridos </w:t>
      </w:r>
      <w:r>
        <w:t>(Ex:</w:t>
      </w:r>
      <w:r w:rsidRPr="00D972D1">
        <w:rPr>
          <w:b/>
          <w:bCs/>
          <w:color w:val="FF0000"/>
        </w:rPr>
        <w:t xml:space="preserve"> </w:t>
      </w:r>
      <w:r w:rsidR="00D972D1" w:rsidRPr="00D972D1">
        <w:rPr>
          <w:b/>
          <w:bCs/>
          <w:color w:val="FF0000"/>
        </w:rPr>
        <w:t xml:space="preserve">dados dos </w:t>
      </w:r>
      <w:r w:rsidRPr="00D972D1">
        <w:rPr>
          <w:b/>
          <w:bCs/>
          <w:color w:val="FF0000"/>
        </w:rPr>
        <w:t>neurônios de entrada</w:t>
      </w:r>
      <w:r w:rsidR="00D972D1" w:rsidRPr="00D972D1">
        <w:rPr>
          <w:b/>
          <w:bCs/>
          <w:color w:val="FF0000"/>
        </w:rPr>
        <w:t xml:space="preserve"> para treinamento</w:t>
      </w:r>
      <w:r>
        <w:t>).</w:t>
      </w:r>
    </w:p>
    <w:p w:rsidR="0080745A" w:rsidRDefault="0080745A" w:rsidP="0080745A">
      <w:r>
        <w:t xml:space="preserve">- </w:t>
      </w:r>
      <w:proofErr w:type="spellStart"/>
      <w:r>
        <w:t>Graph</w:t>
      </w:r>
      <w:proofErr w:type="spellEnd"/>
      <w:r>
        <w:t xml:space="preserve">: é o que conecta o </w:t>
      </w:r>
      <w:proofErr w:type="spellStart"/>
      <w:r>
        <w:t>variable</w:t>
      </w:r>
      <w:proofErr w:type="spellEnd"/>
      <w:r>
        <w:t xml:space="preserve"> com o </w:t>
      </w:r>
      <w:proofErr w:type="spellStart"/>
      <w:r>
        <w:t>placeholder</w:t>
      </w:r>
      <w:proofErr w:type="spellEnd"/>
      <w:r>
        <w:t xml:space="preserve"> (</w:t>
      </w:r>
      <w:proofErr w:type="spellStart"/>
      <w:r>
        <w:t>Ex</w:t>
      </w:r>
      <w:proofErr w:type="spellEnd"/>
      <w:r>
        <w:t>: conexão da rede neural)</w:t>
      </w:r>
      <w:r w:rsidR="00353BFE">
        <w:t xml:space="preserve"> é um set.</w:t>
      </w:r>
    </w:p>
    <w:p w:rsidR="00251041" w:rsidRDefault="00251041" w:rsidP="0080745A">
      <w:r>
        <w:t>-</w:t>
      </w:r>
      <w:proofErr w:type="spellStart"/>
      <w:r>
        <w:t>Session</w:t>
      </w:r>
      <w:proofErr w:type="spellEnd"/>
      <w:r>
        <w:t xml:space="preserve">: sessão que executa a operação do </w:t>
      </w:r>
      <w:proofErr w:type="spellStart"/>
      <w:r>
        <w:t>Graph</w:t>
      </w:r>
      <w:proofErr w:type="spellEnd"/>
      <w:r>
        <w:t xml:space="preserve"> para fazer o treinamento.</w:t>
      </w:r>
    </w:p>
    <w:p w:rsidR="00567A7D" w:rsidRDefault="00567A7D" w:rsidP="00567A7D">
      <w:r>
        <w:t>-Tensor: é um constante, Exemplo:</w:t>
      </w:r>
    </w:p>
    <w:p w:rsidR="00567A7D" w:rsidRDefault="00567A7D" w:rsidP="00567A7D">
      <w:r>
        <w:tab/>
      </w:r>
      <w:proofErr w:type="spellStart"/>
      <w:proofErr w:type="gramStart"/>
      <w:r>
        <w:t>tf.</w:t>
      </w:r>
      <w:proofErr w:type="gramEnd"/>
      <w:r>
        <w:t>constant</w:t>
      </w:r>
      <w:proofErr w:type="spellEnd"/>
      <w:r>
        <w:t>(“</w:t>
      </w:r>
      <w:proofErr w:type="spellStart"/>
      <w:r>
        <w:t>Hello</w:t>
      </w:r>
      <w:proofErr w:type="spellEnd"/>
      <w:r>
        <w:t>”)</w:t>
      </w:r>
    </w:p>
    <w:p w:rsidR="00567A7D" w:rsidRDefault="00E434A5" w:rsidP="00567A7D">
      <w:r>
        <w:rPr>
          <w:noProof/>
          <w:lang w:eastAsia="pt-BR"/>
        </w:rPr>
        <w:drawing>
          <wp:inline distT="0" distB="0" distL="0" distR="0">
            <wp:extent cx="5400040" cy="5009801"/>
            <wp:effectExtent l="0" t="0" r="0" b="635"/>
            <wp:docPr id="1" name="Imagem 1" descr="https://qph.ec.quoracdn.net/main-qimg-f6ed71ed1d0059760fb63db384dcbcca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f6ed71ed1d0059760fb63db384dcbcca-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41" w:rsidRDefault="00251041" w:rsidP="0080745A"/>
    <w:sectPr w:rsidR="0025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B0"/>
    <w:rsid w:val="000955B0"/>
    <w:rsid w:val="00156368"/>
    <w:rsid w:val="00251041"/>
    <w:rsid w:val="00353BFE"/>
    <w:rsid w:val="00401140"/>
    <w:rsid w:val="004E528B"/>
    <w:rsid w:val="00567A7D"/>
    <w:rsid w:val="0065067A"/>
    <w:rsid w:val="007E1EB8"/>
    <w:rsid w:val="0080745A"/>
    <w:rsid w:val="008B4339"/>
    <w:rsid w:val="00CF5E5A"/>
    <w:rsid w:val="00CF60E8"/>
    <w:rsid w:val="00D972D1"/>
    <w:rsid w:val="00E434A5"/>
    <w:rsid w:val="00E64079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5A"/>
  </w:style>
  <w:style w:type="paragraph" w:styleId="Ttulo1">
    <w:name w:val="heading 1"/>
    <w:basedOn w:val="Normal"/>
    <w:next w:val="Normal"/>
    <w:link w:val="Ttulo1Char"/>
    <w:uiPriority w:val="9"/>
    <w:qFormat/>
    <w:rsid w:val="00CF5E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E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5E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F5E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F5E5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emEspaamento">
    <w:name w:val="No Spacing"/>
    <w:uiPriority w:val="1"/>
    <w:qFormat/>
    <w:rsid w:val="00CF5E5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5A"/>
  </w:style>
  <w:style w:type="paragraph" w:styleId="Ttulo1">
    <w:name w:val="heading 1"/>
    <w:basedOn w:val="Normal"/>
    <w:next w:val="Normal"/>
    <w:link w:val="Ttulo1Char"/>
    <w:uiPriority w:val="9"/>
    <w:qFormat/>
    <w:rsid w:val="00CF5E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E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5E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F5E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F5E5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emEspaamento">
    <w:name w:val="No Spacing"/>
    <w:uiPriority w:val="1"/>
    <w:qFormat/>
    <w:rsid w:val="00CF5E5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</dc:creator>
  <cp:keywords/>
  <dc:description/>
  <cp:lastModifiedBy>Tassio</cp:lastModifiedBy>
  <cp:revision>4</cp:revision>
  <dcterms:created xsi:type="dcterms:W3CDTF">2018-05-28T13:02:00Z</dcterms:created>
  <dcterms:modified xsi:type="dcterms:W3CDTF">2018-08-25T11:57:00Z</dcterms:modified>
</cp:coreProperties>
</file>