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C2A8A" w14:textId="53CC02AD" w:rsidR="002B0E4C" w:rsidRDefault="00987632" w:rsidP="00987632">
      <w:pPr>
        <w:jc w:val="center"/>
        <w:rPr>
          <w:b/>
          <w:bCs/>
          <w:sz w:val="56"/>
          <w:szCs w:val="56"/>
          <w:u w:val="single"/>
          <w:lang w:val="en-US"/>
        </w:rPr>
      </w:pPr>
      <w:r w:rsidRPr="00987632">
        <w:rPr>
          <w:b/>
          <w:bCs/>
          <w:sz w:val="56"/>
          <w:szCs w:val="56"/>
          <w:u w:val="single"/>
          <w:lang w:val="en-US"/>
        </w:rPr>
        <w:t>Use Case Diagram</w:t>
      </w:r>
    </w:p>
    <w:p w14:paraId="245942CC" w14:textId="74D7B7F7" w:rsidR="00987632" w:rsidRPr="00987632" w:rsidRDefault="00987632" w:rsidP="00987632">
      <w:pPr>
        <w:jc w:val="center"/>
        <w:rPr>
          <w:sz w:val="32"/>
          <w:szCs w:val="32"/>
          <w:lang w:val="en-US"/>
        </w:rPr>
      </w:pPr>
      <w:r w:rsidRPr="00987632">
        <w:rPr>
          <w:sz w:val="32"/>
          <w:szCs w:val="32"/>
          <w:lang w:val="en-US"/>
        </w:rPr>
        <w:t>Hotel Management</w:t>
      </w:r>
    </w:p>
    <w:p w14:paraId="1FAF58AD" w14:textId="436ECBFC" w:rsidR="00987632" w:rsidRDefault="00987632" w:rsidP="00987632">
      <w:pPr>
        <w:pStyle w:val="Paragraphedeliste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 actors of the system:</w:t>
      </w:r>
    </w:p>
    <w:p w14:paraId="3449E0E3" w14:textId="70B99047" w:rsidR="00987632" w:rsidRDefault="00987632" w:rsidP="00987632">
      <w:pPr>
        <w:pStyle w:val="Paragraphedeliste"/>
        <w:numPr>
          <w:ilvl w:val="1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Hotel client</w:t>
      </w:r>
    </w:p>
    <w:p w14:paraId="628AD703" w14:textId="4EED0487" w:rsidR="00987632" w:rsidRDefault="00987632" w:rsidP="00987632">
      <w:pPr>
        <w:pStyle w:val="Paragraphedeliste"/>
        <w:numPr>
          <w:ilvl w:val="1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 receptionist</w:t>
      </w:r>
    </w:p>
    <w:p w14:paraId="51F47838" w14:textId="520A29ED" w:rsidR="00987632" w:rsidRDefault="00987632" w:rsidP="00987632">
      <w:pPr>
        <w:pStyle w:val="Paragraphedeliste"/>
        <w:numPr>
          <w:ilvl w:val="1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 cashiers</w:t>
      </w:r>
    </w:p>
    <w:p w14:paraId="2C39F291" w14:textId="04794019" w:rsidR="00987632" w:rsidRDefault="00987632" w:rsidP="00987632">
      <w:pPr>
        <w:pStyle w:val="Paragraphedeliste"/>
        <w:numPr>
          <w:ilvl w:val="1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 housekeeping staff</w:t>
      </w:r>
    </w:p>
    <w:p w14:paraId="27447797" w14:textId="7356DB4D" w:rsidR="00987632" w:rsidRDefault="00987632" w:rsidP="00987632">
      <w:pPr>
        <w:pStyle w:val="Paragraphedeliste"/>
        <w:numPr>
          <w:ilvl w:val="1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 floor manager</w:t>
      </w:r>
    </w:p>
    <w:p w14:paraId="28528804" w14:textId="3D1347F6" w:rsidR="00987632" w:rsidRDefault="00D76506" w:rsidP="00987632">
      <w:pPr>
        <w:pStyle w:val="Paragraphedeliste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 actions that occur outside the system:</w:t>
      </w:r>
    </w:p>
    <w:p w14:paraId="070F8F17" w14:textId="33A773F2" w:rsidR="00D76506" w:rsidRDefault="00D76506" w:rsidP="00D76506">
      <w:pPr>
        <w:pStyle w:val="Paragraphedeliste"/>
        <w:numPr>
          <w:ilvl w:val="1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Clean all rooms that are marked as </w:t>
      </w:r>
      <w:r w:rsidRPr="00D76506">
        <w:rPr>
          <w:sz w:val="32"/>
          <w:szCs w:val="32"/>
          <w:lang w:val="en-US"/>
        </w:rPr>
        <w:t>“dirty free”</w:t>
      </w:r>
    </w:p>
    <w:p w14:paraId="3F4E2D34" w14:textId="7BF81E2E" w:rsidR="00D76506" w:rsidRDefault="00D76506" w:rsidP="00D76506">
      <w:pPr>
        <w:pStyle w:val="Paragraphedeliste"/>
        <w:numPr>
          <w:ilvl w:val="1"/>
          <w:numId w:val="1"/>
        </w:numPr>
        <w:rPr>
          <w:sz w:val="32"/>
          <w:szCs w:val="32"/>
          <w:lang w:val="en-US"/>
        </w:rPr>
      </w:pPr>
      <w:r w:rsidRPr="00D76506">
        <w:rPr>
          <w:sz w:val="32"/>
          <w:szCs w:val="32"/>
          <w:lang w:val="en-US"/>
        </w:rPr>
        <w:t>inspects the rooms to ensure they are properly cleaned</w:t>
      </w:r>
    </w:p>
    <w:p w14:paraId="55A7E1B4" w14:textId="2653FA3A" w:rsidR="00D76506" w:rsidRDefault="00D76506" w:rsidP="00D76506">
      <w:pPr>
        <w:pStyle w:val="Paragraphedeliste"/>
        <w:numPr>
          <w:ilvl w:val="1"/>
          <w:numId w:val="1"/>
        </w:numPr>
        <w:rPr>
          <w:sz w:val="32"/>
          <w:szCs w:val="32"/>
          <w:lang w:val="en-US"/>
        </w:rPr>
      </w:pPr>
      <w:r w:rsidRPr="00D76506">
        <w:rPr>
          <w:sz w:val="32"/>
          <w:szCs w:val="32"/>
          <w:lang w:val="en-US"/>
        </w:rPr>
        <w:t>maintenance staff carry out the necessary repairs</w:t>
      </w:r>
    </w:p>
    <w:p w14:paraId="79E75038" w14:textId="77777777" w:rsidR="00D76506" w:rsidRPr="00FB139B" w:rsidRDefault="00D76506" w:rsidP="00D76506">
      <w:pPr>
        <w:pStyle w:val="Paragraphedeliste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Modules of the system:</w:t>
      </w:r>
    </w:p>
    <w:p w14:paraId="39FD7EE3" w14:textId="77777777" w:rsidR="00D76506" w:rsidRDefault="00D76506" w:rsidP="00D76506">
      <w:pPr>
        <w:pStyle w:val="Paragraphedeliste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Reception</w:t>
      </w:r>
    </w:p>
    <w:p w14:paraId="4CF99EC2" w14:textId="77777777" w:rsidR="00D76506" w:rsidRPr="00092E81" w:rsidRDefault="00D76506" w:rsidP="00D76506">
      <w:pPr>
        <w:pStyle w:val="Paragraphedeliste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Billing </w:t>
      </w:r>
    </w:p>
    <w:p w14:paraId="1F4C5F95" w14:textId="77777777" w:rsidR="00D76506" w:rsidRDefault="00D76506" w:rsidP="00D76506">
      <w:pPr>
        <w:pStyle w:val="Paragraphedeliste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Cleaning</w:t>
      </w:r>
    </w:p>
    <w:p w14:paraId="7BB56B6E" w14:textId="7F2B2360" w:rsidR="00D76506" w:rsidRDefault="00E74346" w:rsidP="00D76506">
      <w:pPr>
        <w:pStyle w:val="Paragraphedeliste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Use case diagram:</w:t>
      </w:r>
    </w:p>
    <w:p w14:paraId="7CB78F4A" w14:textId="49AD893E" w:rsidR="0029189D" w:rsidRPr="00987632" w:rsidRDefault="0029189D" w:rsidP="0029189D">
      <w:pPr>
        <w:pStyle w:val="Paragraphedeliste"/>
        <w:rPr>
          <w:sz w:val="32"/>
          <w:szCs w:val="32"/>
          <w:lang w:val="en-US"/>
        </w:rPr>
      </w:pPr>
      <w:r w:rsidRPr="0029189D">
        <w:rPr>
          <w:sz w:val="32"/>
          <w:szCs w:val="32"/>
          <w:lang w:val="en-US"/>
        </w:rPr>
        <w:drawing>
          <wp:inline distT="0" distB="0" distL="0" distR="0" wp14:anchorId="2176F2E1" wp14:editId="50C37D38">
            <wp:extent cx="5760720" cy="3804285"/>
            <wp:effectExtent l="0" t="0" r="0" b="5715"/>
            <wp:docPr id="2341355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35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189D" w:rsidRPr="00987632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71AA3"/>
    <w:multiLevelType w:val="hybridMultilevel"/>
    <w:tmpl w:val="EB7EF25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A85733"/>
    <w:multiLevelType w:val="hybridMultilevel"/>
    <w:tmpl w:val="5E3CAD0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9182760">
    <w:abstractNumId w:val="0"/>
  </w:num>
  <w:num w:numId="2" w16cid:durableId="2022270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632"/>
    <w:rsid w:val="0029189D"/>
    <w:rsid w:val="002B0E4C"/>
    <w:rsid w:val="009142D4"/>
    <w:rsid w:val="00987632"/>
    <w:rsid w:val="00BA2662"/>
    <w:rsid w:val="00D76506"/>
    <w:rsid w:val="00E74346"/>
    <w:rsid w:val="00EA1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275EA"/>
  <w15:chartTrackingRefBased/>
  <w15:docId w15:val="{85912802-4988-48CC-BBE8-2AA99EA60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87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87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876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87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876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87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87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87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87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876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876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876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8763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8763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8763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8763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8763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8763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87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87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87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87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87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8763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8763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8763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876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8763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876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63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Mouad Bouguerfa</dc:creator>
  <cp:keywords/>
  <dc:description/>
  <cp:lastModifiedBy>Mouad Bouguerfa</cp:lastModifiedBy>
  <cp:revision>1</cp:revision>
  <dcterms:created xsi:type="dcterms:W3CDTF">2026-10-09T21:20:00Z</dcterms:created>
  <dcterms:modified xsi:type="dcterms:W3CDTF">2026-10-09T22:39:00Z</dcterms:modified>
</cp:coreProperties>
</file>