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50F38" w14:textId="77777777" w:rsidR="00F024AF" w:rsidRPr="00F024AF" w:rsidRDefault="00F024AF" w:rsidP="00F02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4AF">
        <w:rPr>
          <w:rFonts w:ascii="Times New Roman" w:hAnsi="Times New Roman" w:cs="Times New Roman"/>
          <w:b/>
          <w:bCs/>
          <w:sz w:val="28"/>
          <w:szCs w:val="28"/>
        </w:rPr>
        <w:t>Project Design Phase</w:t>
      </w:r>
    </w:p>
    <w:p w14:paraId="5C5E69BD" w14:textId="6774265C" w:rsidR="002D192C" w:rsidRPr="00F024AF" w:rsidRDefault="00C06318" w:rsidP="00F024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216"/>
      </w:tblGrid>
      <w:tr w:rsidR="002D192C" w:rsidRPr="002D192C" w14:paraId="3B5A4DCB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67D4" w14:textId="77777777" w:rsidR="002D192C" w:rsidRPr="002D192C" w:rsidRDefault="002D192C" w:rsidP="002D192C">
            <w:r w:rsidRPr="002D192C">
              <w:t>Date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B06A2" w14:textId="60C7F7F8" w:rsidR="002D192C" w:rsidRPr="002D192C" w:rsidRDefault="002D192C" w:rsidP="002D192C">
            <w:r>
              <w:t xml:space="preserve">9 APRIL </w:t>
            </w:r>
            <w:r w:rsidRPr="002D192C">
              <w:t>2025</w:t>
            </w:r>
          </w:p>
        </w:tc>
      </w:tr>
      <w:tr w:rsidR="002D192C" w:rsidRPr="002D192C" w14:paraId="0CBA4AA1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2F87" w14:textId="77777777" w:rsidR="002D192C" w:rsidRPr="002D192C" w:rsidRDefault="002D192C" w:rsidP="002D192C">
            <w:r w:rsidRPr="002D192C">
              <w:t>Team ID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0C29" w14:textId="5BF83623" w:rsidR="002D192C" w:rsidRPr="002D192C" w:rsidRDefault="00F024AF" w:rsidP="002D192C">
            <w:r w:rsidRPr="00F024AF">
              <w:t>SWTID1742640402</w:t>
            </w:r>
          </w:p>
        </w:tc>
      </w:tr>
      <w:tr w:rsidR="00B2494F" w:rsidRPr="002D192C" w14:paraId="009085AE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ABC6" w14:textId="77777777" w:rsidR="00B2494F" w:rsidRPr="002D192C" w:rsidRDefault="00B2494F" w:rsidP="00B2494F">
            <w:r w:rsidRPr="002D192C">
              <w:t>Project Name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A7FE" w14:textId="43A33E96" w:rsidR="00B2494F" w:rsidRPr="002D192C" w:rsidRDefault="00F024AF" w:rsidP="00B2494F">
            <w:proofErr w:type="spellStart"/>
            <w:r>
              <w:t>MyRide</w:t>
            </w:r>
            <w:proofErr w:type="spellEnd"/>
          </w:p>
        </w:tc>
      </w:tr>
      <w:tr w:rsidR="00B2494F" w:rsidRPr="002D192C" w14:paraId="68FD4EDC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25D9" w14:textId="77777777" w:rsidR="00B2494F" w:rsidRPr="002D192C" w:rsidRDefault="00B2494F" w:rsidP="00B2494F">
            <w:r w:rsidRPr="002D192C">
              <w:t>Maximum Marks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9D42C" w14:textId="77777777" w:rsidR="00B2494F" w:rsidRPr="002D192C" w:rsidRDefault="00B2494F" w:rsidP="00B2494F">
            <w:r w:rsidRPr="002D192C">
              <w:t>4 Marks</w:t>
            </w:r>
          </w:p>
        </w:tc>
      </w:tr>
    </w:tbl>
    <w:p w14:paraId="3CE04277" w14:textId="0E439DBE" w:rsidR="002D192C" w:rsidRDefault="002D192C" w:rsidP="00C06318">
      <w:pPr>
        <w:spacing w:after="0"/>
      </w:pPr>
    </w:p>
    <w:p w14:paraId="73ED4321" w14:textId="77777777" w:rsidR="00C06318" w:rsidRPr="00C06318" w:rsidRDefault="00C06318" w:rsidP="00C063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70353987" w14:textId="77777777" w:rsidR="00C06318" w:rsidRPr="00C06318" w:rsidRDefault="00C06318" w:rsidP="00C063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A </w:t>
      </w:r>
      <w:r w:rsidRPr="00C06318">
        <w:rPr>
          <w:rFonts w:ascii="Times New Roman" w:hAnsi="Times New Roman" w:cs="Times New Roman"/>
          <w:b/>
          <w:bCs/>
          <w:sz w:val="24"/>
          <w:szCs w:val="24"/>
        </w:rPr>
        <w:t>scalable, real-time</w:t>
      </w:r>
      <w:r w:rsidRPr="00C06318">
        <w:rPr>
          <w:rFonts w:ascii="Times New Roman" w:hAnsi="Times New Roman" w:cs="Times New Roman"/>
          <w:sz w:val="24"/>
          <w:szCs w:val="24"/>
        </w:rPr>
        <w:t> system built on the MERN stack with secure APIs and optimized for mobile users.</w:t>
      </w:r>
    </w:p>
    <w:p w14:paraId="44ECE9A7" w14:textId="77777777" w:rsidR="00C06318" w:rsidRPr="00C06318" w:rsidRDefault="00C06318" w:rsidP="00C063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1. Client Layer (Frontend)</w:t>
      </w:r>
    </w:p>
    <w:p w14:paraId="4FCC7E03" w14:textId="77777777" w:rsidR="00C06318" w:rsidRPr="00C06318" w:rsidRDefault="00C06318" w:rsidP="00C0631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Pr="00C06318">
        <w:rPr>
          <w:rFonts w:ascii="Times New Roman" w:hAnsi="Times New Roman" w:cs="Times New Roman"/>
          <w:sz w:val="24"/>
          <w:szCs w:val="24"/>
        </w:rPr>
        <w:t>: React.js (PWA for offline support).</w:t>
      </w:r>
    </w:p>
    <w:p w14:paraId="730B2AD4" w14:textId="77777777" w:rsidR="00C06318" w:rsidRPr="00C06318" w:rsidRDefault="00C06318" w:rsidP="00C0631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Key Libraries</w:t>
      </w:r>
      <w:r w:rsidRPr="00C06318">
        <w:rPr>
          <w:rFonts w:ascii="Times New Roman" w:hAnsi="Times New Roman" w:cs="Times New Roman"/>
          <w:sz w:val="24"/>
          <w:szCs w:val="24"/>
        </w:rPr>
        <w:t>:</w:t>
      </w:r>
    </w:p>
    <w:p w14:paraId="0E76FCE2" w14:textId="77777777" w:rsidR="00C06318" w:rsidRPr="00C06318" w:rsidRDefault="00C06318" w:rsidP="00C06318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Axios: HTTP requests to backend.</w:t>
      </w:r>
    </w:p>
    <w:p w14:paraId="05D012F1" w14:textId="77777777" w:rsidR="00C06318" w:rsidRPr="00C06318" w:rsidRDefault="00C06318" w:rsidP="00C06318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Google Maps API: Real-time ride tracking.</w:t>
      </w:r>
    </w:p>
    <w:p w14:paraId="1A735ACE" w14:textId="77777777" w:rsidR="00C06318" w:rsidRPr="00C06318" w:rsidRDefault="00C06318" w:rsidP="00C06318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Tailwind CSS: Mobile-first responsive design.</w:t>
      </w:r>
    </w:p>
    <w:p w14:paraId="566F4D9A" w14:textId="77777777" w:rsidR="00C06318" w:rsidRPr="00C06318" w:rsidRDefault="00C06318" w:rsidP="00C0631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C06318">
        <w:rPr>
          <w:rFonts w:ascii="Times New Roman" w:hAnsi="Times New Roman" w:cs="Times New Roman"/>
          <w:sz w:val="24"/>
          <w:szCs w:val="24"/>
        </w:rPr>
        <w:t>:</w:t>
      </w:r>
    </w:p>
    <w:p w14:paraId="0700F2B4" w14:textId="77777777" w:rsidR="00C06318" w:rsidRPr="00C06318" w:rsidRDefault="00C06318" w:rsidP="00C06318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Booking interface with fare estimation.</w:t>
      </w:r>
    </w:p>
    <w:p w14:paraId="4A6B8A21" w14:textId="77777777" w:rsidR="00C06318" w:rsidRPr="00C06318" w:rsidRDefault="00C06318" w:rsidP="00C06318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Interactive map for live driver tracking.</w:t>
      </w:r>
    </w:p>
    <w:p w14:paraId="1A9EEA4F" w14:textId="77777777" w:rsidR="00C06318" w:rsidRPr="00C06318" w:rsidRDefault="00C06318" w:rsidP="00C06318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Payment gateway integration (</w:t>
      </w:r>
      <w:proofErr w:type="spellStart"/>
      <w:r w:rsidRPr="00C06318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06318">
        <w:rPr>
          <w:rFonts w:ascii="Times New Roman" w:hAnsi="Times New Roman" w:cs="Times New Roman"/>
          <w:sz w:val="24"/>
          <w:szCs w:val="24"/>
        </w:rPr>
        <w:t>/Stripe).</w:t>
      </w:r>
    </w:p>
    <w:p w14:paraId="5D8F95C4" w14:textId="77777777" w:rsidR="00C06318" w:rsidRPr="00C06318" w:rsidRDefault="00C06318" w:rsidP="00C063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2. Server Layer (Backend)</w:t>
      </w:r>
    </w:p>
    <w:p w14:paraId="68715B77" w14:textId="77777777" w:rsidR="00C06318" w:rsidRPr="00C06318" w:rsidRDefault="00C06318" w:rsidP="00C06318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Pr="00C06318">
        <w:rPr>
          <w:rFonts w:ascii="Times New Roman" w:hAnsi="Times New Roman" w:cs="Times New Roman"/>
          <w:sz w:val="24"/>
          <w:szCs w:val="24"/>
        </w:rPr>
        <w:t>: Node.js + Express.js.</w:t>
      </w:r>
    </w:p>
    <w:p w14:paraId="5FCEC736" w14:textId="77777777" w:rsidR="00C06318" w:rsidRPr="00C06318" w:rsidRDefault="00C06318" w:rsidP="00C06318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Core Modules</w:t>
      </w:r>
      <w:r w:rsidRPr="00C06318">
        <w:rPr>
          <w:rFonts w:ascii="Times New Roman" w:hAnsi="Times New Roman" w:cs="Times New Roman"/>
          <w:sz w:val="24"/>
          <w:szCs w:val="24"/>
        </w:rPr>
        <w:t>:</w:t>
      </w:r>
    </w:p>
    <w:p w14:paraId="1ABD3A70" w14:textId="77777777" w:rsidR="00C06318" w:rsidRPr="00C06318" w:rsidRDefault="00C06318" w:rsidP="00C063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RESTful APIs for booking, payments, and auth.</w:t>
      </w:r>
    </w:p>
    <w:p w14:paraId="687789AA" w14:textId="77777777" w:rsidR="00C06318" w:rsidRPr="00C06318" w:rsidRDefault="00C06318" w:rsidP="00C063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Socket.io: Real-time driver-passenger communication.</w:t>
      </w:r>
    </w:p>
    <w:p w14:paraId="4CE93AB0" w14:textId="77777777" w:rsidR="00C06318" w:rsidRPr="00C06318" w:rsidRDefault="00C06318" w:rsidP="00C063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Rate Limiter: Prevent API abuse.</w:t>
      </w:r>
    </w:p>
    <w:p w14:paraId="2A7D5C6A" w14:textId="77777777" w:rsidR="00C06318" w:rsidRPr="00C06318" w:rsidRDefault="00C06318" w:rsidP="00C063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3. Business Logic Layer</w:t>
      </w:r>
    </w:p>
    <w:p w14:paraId="264F0642" w14:textId="77777777" w:rsidR="00C06318" w:rsidRPr="00C06318" w:rsidRDefault="00C06318" w:rsidP="00C0631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Dynamic Dispatch</w:t>
      </w:r>
      <w:r w:rsidRPr="00C06318">
        <w:rPr>
          <w:rFonts w:ascii="Times New Roman" w:hAnsi="Times New Roman" w:cs="Times New Roman"/>
          <w:sz w:val="24"/>
          <w:szCs w:val="24"/>
        </w:rPr>
        <w:t>: AI algorithm for driver matching (proximity + rating).</w:t>
      </w:r>
    </w:p>
    <w:p w14:paraId="40AFCAD9" w14:textId="77777777" w:rsidR="00C06318" w:rsidRPr="00C06318" w:rsidRDefault="00C06318" w:rsidP="00C0631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Pricing Engine</w:t>
      </w:r>
      <w:r w:rsidRPr="00C06318">
        <w:rPr>
          <w:rFonts w:ascii="Times New Roman" w:hAnsi="Times New Roman" w:cs="Times New Roman"/>
          <w:sz w:val="24"/>
          <w:szCs w:val="24"/>
        </w:rPr>
        <w:t>:</w:t>
      </w:r>
    </w:p>
    <w:p w14:paraId="3305BB81" w14:textId="77777777" w:rsidR="00C06318" w:rsidRPr="00C06318" w:rsidRDefault="00C06318" w:rsidP="00C06318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Distance-based fare calculation (Google Maps Distance Matrix).</w:t>
      </w:r>
    </w:p>
    <w:p w14:paraId="7DF70114" w14:textId="77777777" w:rsidR="00C06318" w:rsidRPr="00C06318" w:rsidRDefault="00C06318" w:rsidP="00C06318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Surge pricing during peak demand.</w:t>
      </w:r>
    </w:p>
    <w:p w14:paraId="07F14578" w14:textId="77777777" w:rsidR="00C06318" w:rsidRPr="00C06318" w:rsidRDefault="00C06318" w:rsidP="00C0631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Role-Based Access</w:t>
      </w:r>
      <w:r w:rsidRPr="00C06318">
        <w:rPr>
          <w:rFonts w:ascii="Times New Roman" w:hAnsi="Times New Roman" w:cs="Times New Roman"/>
          <w:sz w:val="24"/>
          <w:szCs w:val="24"/>
        </w:rPr>
        <w:t>:</w:t>
      </w:r>
    </w:p>
    <w:p w14:paraId="4E02C0F8" w14:textId="77777777" w:rsidR="00C06318" w:rsidRPr="00C06318" w:rsidRDefault="00C06318" w:rsidP="00C06318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Passengers: Book rides, rate drivers.</w:t>
      </w:r>
    </w:p>
    <w:p w14:paraId="5AB1C2A8" w14:textId="77777777" w:rsidR="00C06318" w:rsidRPr="00C06318" w:rsidRDefault="00C06318" w:rsidP="00C06318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Drivers: Accept rides, track earnings.</w:t>
      </w:r>
    </w:p>
    <w:p w14:paraId="70859BB1" w14:textId="77777777" w:rsidR="00C06318" w:rsidRPr="00C06318" w:rsidRDefault="00C06318" w:rsidP="00C06318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Admins: Monitor system, resolve disputes.</w:t>
      </w:r>
    </w:p>
    <w:p w14:paraId="50B2CE62" w14:textId="77777777" w:rsidR="00C06318" w:rsidRPr="00C06318" w:rsidRDefault="00C06318" w:rsidP="00C063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4. Database Layer</w:t>
      </w:r>
    </w:p>
    <w:p w14:paraId="76A473D1" w14:textId="77777777" w:rsidR="00C06318" w:rsidRPr="00C06318" w:rsidRDefault="00C06318" w:rsidP="00C0631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MongoDB Atlas</w:t>
      </w:r>
      <w:r w:rsidRPr="00C06318">
        <w:rPr>
          <w:rFonts w:ascii="Times New Roman" w:hAnsi="Times New Roman" w:cs="Times New Roman"/>
          <w:sz w:val="24"/>
          <w:szCs w:val="24"/>
        </w:rPr>
        <w:t>:</w:t>
      </w:r>
    </w:p>
    <w:p w14:paraId="1DFC208C" w14:textId="77777777" w:rsidR="00C06318" w:rsidRPr="00C06318" w:rsidRDefault="00C06318" w:rsidP="00C0631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users: Passenger/driver profiles (geospatial index for location).</w:t>
      </w:r>
    </w:p>
    <w:p w14:paraId="6C796C01" w14:textId="77777777" w:rsidR="00C06318" w:rsidRPr="00C06318" w:rsidRDefault="00C06318" w:rsidP="00C0631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bookings: Ride details (status, timestamps, payment IDs).</w:t>
      </w:r>
    </w:p>
    <w:p w14:paraId="093157B4" w14:textId="77777777" w:rsidR="00C06318" w:rsidRPr="00C06318" w:rsidRDefault="00C06318" w:rsidP="00C06318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transactions: Payment logs.</w:t>
      </w:r>
    </w:p>
    <w:p w14:paraId="44FE5940" w14:textId="77777777" w:rsidR="00C06318" w:rsidRPr="00C06318" w:rsidRDefault="00C06318" w:rsidP="00C0631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Redis</w:t>
      </w:r>
      <w:r w:rsidRPr="00C06318">
        <w:rPr>
          <w:rFonts w:ascii="Times New Roman" w:hAnsi="Times New Roman" w:cs="Times New Roman"/>
          <w:sz w:val="24"/>
          <w:szCs w:val="24"/>
        </w:rPr>
        <w:t> (Optional): Cache frequent queries (e.g., nearby drivers).</w:t>
      </w:r>
    </w:p>
    <w:p w14:paraId="6CB2C350" w14:textId="77777777" w:rsidR="00C06318" w:rsidRPr="00C06318" w:rsidRDefault="00C06318" w:rsidP="00C063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5. Geolocation &amp; Mapping</w:t>
      </w:r>
    </w:p>
    <w:p w14:paraId="20FBD6D1" w14:textId="77777777" w:rsidR="00C06318" w:rsidRPr="00C06318" w:rsidRDefault="00C06318" w:rsidP="00C0631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Google Maps Platform</w:t>
      </w:r>
      <w:r w:rsidRPr="00C06318">
        <w:rPr>
          <w:rFonts w:ascii="Times New Roman" w:hAnsi="Times New Roman" w:cs="Times New Roman"/>
          <w:sz w:val="24"/>
          <w:szCs w:val="24"/>
        </w:rPr>
        <w:t>:</w:t>
      </w:r>
    </w:p>
    <w:p w14:paraId="786CC20D" w14:textId="77777777" w:rsidR="00C06318" w:rsidRPr="00C06318" w:rsidRDefault="00C06318" w:rsidP="00C06318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lastRenderedPageBreak/>
        <w:t>Places API: Auto-complete pickup/destination.</w:t>
      </w:r>
    </w:p>
    <w:p w14:paraId="7F5D5A6A" w14:textId="77777777" w:rsidR="00C06318" w:rsidRPr="00C06318" w:rsidRDefault="00C06318" w:rsidP="00C06318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Directions API: Route optimization for drivers.</w:t>
      </w:r>
    </w:p>
    <w:p w14:paraId="3B6291B7" w14:textId="77777777" w:rsidR="00C06318" w:rsidRPr="00C06318" w:rsidRDefault="00C06318" w:rsidP="00C0631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Geospatial Queries</w:t>
      </w:r>
      <w:r w:rsidRPr="00C06318">
        <w:rPr>
          <w:rFonts w:ascii="Times New Roman" w:hAnsi="Times New Roman" w:cs="Times New Roman"/>
          <w:sz w:val="24"/>
          <w:szCs w:val="24"/>
        </w:rPr>
        <w:t>: MongoDB $near for driver discovery.</w:t>
      </w:r>
    </w:p>
    <w:p w14:paraId="4F7CE109" w14:textId="77777777" w:rsidR="00C06318" w:rsidRPr="00C06318" w:rsidRDefault="00C06318" w:rsidP="00C063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6. Authentication &amp; Security</w:t>
      </w:r>
    </w:p>
    <w:p w14:paraId="04D20205" w14:textId="77777777" w:rsidR="00C06318" w:rsidRPr="00C06318" w:rsidRDefault="00C06318" w:rsidP="00C0631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JWT</w:t>
      </w:r>
      <w:r w:rsidRPr="00C06318">
        <w:rPr>
          <w:rFonts w:ascii="Times New Roman" w:hAnsi="Times New Roman" w:cs="Times New Roman"/>
          <w:sz w:val="24"/>
          <w:szCs w:val="24"/>
        </w:rPr>
        <w:t>: Stateless auth for passengers/drivers.</w:t>
      </w:r>
    </w:p>
    <w:p w14:paraId="07A434F0" w14:textId="77777777" w:rsidR="00C06318" w:rsidRPr="00C06318" w:rsidRDefault="00C06318" w:rsidP="00C0631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06318">
        <w:rPr>
          <w:rFonts w:ascii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C06318">
        <w:rPr>
          <w:rFonts w:ascii="Times New Roman" w:hAnsi="Times New Roman" w:cs="Times New Roman"/>
          <w:sz w:val="24"/>
          <w:szCs w:val="24"/>
        </w:rPr>
        <w:t>: Password hashing.</w:t>
      </w:r>
    </w:p>
    <w:p w14:paraId="418F9ABA" w14:textId="77777777" w:rsidR="00C06318" w:rsidRPr="00C06318" w:rsidRDefault="00C06318" w:rsidP="00C0631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Input Sanitization</w:t>
      </w:r>
      <w:r w:rsidRPr="00C06318">
        <w:rPr>
          <w:rFonts w:ascii="Times New Roman" w:hAnsi="Times New Roman" w:cs="Times New Roman"/>
          <w:sz w:val="24"/>
          <w:szCs w:val="24"/>
        </w:rPr>
        <w:t>: Prevent NoSQL/SQL injection.</w:t>
      </w:r>
    </w:p>
    <w:p w14:paraId="3D2FAC9C" w14:textId="77777777" w:rsidR="00C06318" w:rsidRPr="00C06318" w:rsidRDefault="00C06318" w:rsidP="00C0631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HTTPS</w:t>
      </w:r>
      <w:r w:rsidRPr="00C06318">
        <w:rPr>
          <w:rFonts w:ascii="Times New Roman" w:hAnsi="Times New Roman" w:cs="Times New Roman"/>
          <w:sz w:val="24"/>
          <w:szCs w:val="24"/>
        </w:rPr>
        <w:t>: End-to-end encryption.</w:t>
      </w:r>
    </w:p>
    <w:p w14:paraId="68FDAABF" w14:textId="77777777" w:rsidR="00C06318" w:rsidRPr="00C06318" w:rsidRDefault="00C06318" w:rsidP="00C063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7. Analytics &amp; Monitoring</w:t>
      </w:r>
    </w:p>
    <w:p w14:paraId="668C4590" w14:textId="77777777" w:rsidR="00C06318" w:rsidRPr="00C06318" w:rsidRDefault="00C06318" w:rsidP="00C06318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Admin Dashboard</w:t>
      </w:r>
      <w:r w:rsidRPr="00C06318">
        <w:rPr>
          <w:rFonts w:ascii="Times New Roman" w:hAnsi="Times New Roman" w:cs="Times New Roman"/>
          <w:sz w:val="24"/>
          <w:szCs w:val="24"/>
        </w:rPr>
        <w:t>:</w:t>
      </w:r>
    </w:p>
    <w:p w14:paraId="2E559FE6" w14:textId="77777777" w:rsidR="00C06318" w:rsidRPr="00C06318" w:rsidRDefault="00C06318" w:rsidP="00C06318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Demand heatmaps (MongoDB Charts).</w:t>
      </w:r>
    </w:p>
    <w:p w14:paraId="25E3F454" w14:textId="77777777" w:rsidR="00C06318" w:rsidRPr="00C06318" w:rsidRDefault="00C06318" w:rsidP="00C06318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sz w:val="24"/>
          <w:szCs w:val="24"/>
        </w:rPr>
        <w:t>Ride completion/failure rates.</w:t>
      </w:r>
    </w:p>
    <w:p w14:paraId="3520EFB7" w14:textId="77777777" w:rsidR="00C06318" w:rsidRPr="00C06318" w:rsidRDefault="00C06318" w:rsidP="00C06318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Error Tracking</w:t>
      </w:r>
      <w:r w:rsidRPr="00C06318">
        <w:rPr>
          <w:rFonts w:ascii="Times New Roman" w:hAnsi="Times New Roman" w:cs="Times New Roman"/>
          <w:sz w:val="24"/>
          <w:szCs w:val="24"/>
        </w:rPr>
        <w:t>: Sentry for crash reporting.</w:t>
      </w:r>
    </w:p>
    <w:p w14:paraId="4B9917F8" w14:textId="77777777" w:rsidR="00C06318" w:rsidRPr="00C06318" w:rsidRDefault="00C06318" w:rsidP="00C06318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C06318">
        <w:rPr>
          <w:rFonts w:ascii="Times New Roman" w:hAnsi="Times New Roman" w:cs="Times New Roman"/>
          <w:sz w:val="24"/>
          <w:szCs w:val="24"/>
        </w:rPr>
        <w:t>: New Relic for API latency monitoring.</w:t>
      </w:r>
    </w:p>
    <w:p w14:paraId="4B3972CA" w14:textId="77777777" w:rsidR="00C06318" w:rsidRPr="00C06318" w:rsidRDefault="00C06318" w:rsidP="00C063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8. Storage &amp; CDN</w:t>
      </w:r>
    </w:p>
    <w:p w14:paraId="75F58639" w14:textId="77777777" w:rsidR="00C06318" w:rsidRPr="00C06318" w:rsidRDefault="00C06318" w:rsidP="00C06318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AWS S3</w:t>
      </w:r>
      <w:r w:rsidRPr="00C06318">
        <w:rPr>
          <w:rFonts w:ascii="Times New Roman" w:hAnsi="Times New Roman" w:cs="Times New Roman"/>
          <w:sz w:val="24"/>
          <w:szCs w:val="24"/>
        </w:rPr>
        <w:t>: Store driver documents (license, vehicle RC).</w:t>
      </w:r>
    </w:p>
    <w:p w14:paraId="672B268D" w14:textId="77777777" w:rsidR="00C06318" w:rsidRPr="00C06318" w:rsidRDefault="00C06318" w:rsidP="00C06318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318">
        <w:rPr>
          <w:rFonts w:ascii="Times New Roman" w:hAnsi="Times New Roman" w:cs="Times New Roman"/>
          <w:b/>
          <w:bCs/>
          <w:sz w:val="24"/>
          <w:szCs w:val="24"/>
        </w:rPr>
        <w:t>CDN</w:t>
      </w:r>
      <w:r w:rsidRPr="00C06318">
        <w:rPr>
          <w:rFonts w:ascii="Times New Roman" w:hAnsi="Times New Roman" w:cs="Times New Roman"/>
          <w:sz w:val="24"/>
          <w:szCs w:val="24"/>
        </w:rPr>
        <w:t>: CloudFront for fast static asset delivery globally.</w:t>
      </w:r>
    </w:p>
    <w:p w14:paraId="378BD083" w14:textId="77777777" w:rsidR="00F024AF" w:rsidRPr="00C06318" w:rsidRDefault="00F024AF">
      <w:pPr>
        <w:rPr>
          <w:rFonts w:ascii="Times New Roman" w:hAnsi="Times New Roman" w:cs="Times New Roman"/>
          <w:sz w:val="24"/>
          <w:szCs w:val="24"/>
        </w:rPr>
      </w:pPr>
    </w:p>
    <w:sectPr w:rsidR="00F024AF" w:rsidRPr="00C0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30AB2"/>
    <w:multiLevelType w:val="multilevel"/>
    <w:tmpl w:val="EA26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F521D"/>
    <w:multiLevelType w:val="multilevel"/>
    <w:tmpl w:val="F26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921DD"/>
    <w:multiLevelType w:val="multilevel"/>
    <w:tmpl w:val="88B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C79BF"/>
    <w:multiLevelType w:val="multilevel"/>
    <w:tmpl w:val="BDD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E4948"/>
    <w:multiLevelType w:val="multilevel"/>
    <w:tmpl w:val="2C0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23E99"/>
    <w:multiLevelType w:val="multilevel"/>
    <w:tmpl w:val="73F0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F2BE7"/>
    <w:multiLevelType w:val="multilevel"/>
    <w:tmpl w:val="FAAE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A5BD7"/>
    <w:multiLevelType w:val="multilevel"/>
    <w:tmpl w:val="304C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DA4BBE"/>
    <w:multiLevelType w:val="multilevel"/>
    <w:tmpl w:val="0EC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212025">
    <w:abstractNumId w:val="7"/>
  </w:num>
  <w:num w:numId="2" w16cid:durableId="321348360">
    <w:abstractNumId w:val="2"/>
  </w:num>
  <w:num w:numId="3" w16cid:durableId="991325752">
    <w:abstractNumId w:val="8"/>
  </w:num>
  <w:num w:numId="4" w16cid:durableId="1603146860">
    <w:abstractNumId w:val="0"/>
  </w:num>
  <w:num w:numId="5" w16cid:durableId="629172926">
    <w:abstractNumId w:val="1"/>
  </w:num>
  <w:num w:numId="6" w16cid:durableId="175850845">
    <w:abstractNumId w:val="5"/>
  </w:num>
  <w:num w:numId="7" w16cid:durableId="2119178609">
    <w:abstractNumId w:val="4"/>
  </w:num>
  <w:num w:numId="8" w16cid:durableId="2039426660">
    <w:abstractNumId w:val="3"/>
  </w:num>
  <w:num w:numId="9" w16cid:durableId="2015494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2C"/>
    <w:rsid w:val="000A5B1F"/>
    <w:rsid w:val="002D192C"/>
    <w:rsid w:val="005F0A97"/>
    <w:rsid w:val="00687926"/>
    <w:rsid w:val="00720F18"/>
    <w:rsid w:val="00820B93"/>
    <w:rsid w:val="00983A5E"/>
    <w:rsid w:val="00B2494F"/>
    <w:rsid w:val="00BF2B3E"/>
    <w:rsid w:val="00C06318"/>
    <w:rsid w:val="00D93E78"/>
    <w:rsid w:val="00F0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E74"/>
  <w15:chartTrackingRefBased/>
  <w15:docId w15:val="{957BA152-DFF0-4791-BAAE-51A04BE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22BCG10083</dc:creator>
  <cp:keywords/>
  <dc:description/>
  <cp:lastModifiedBy>22BCG10083</cp:lastModifiedBy>
  <cp:revision>2</cp:revision>
  <cp:lastPrinted>2025-04-16T13:44:00Z</cp:lastPrinted>
  <dcterms:created xsi:type="dcterms:W3CDTF">2025-04-16T13:47:00Z</dcterms:created>
  <dcterms:modified xsi:type="dcterms:W3CDTF">2025-04-16T13:47:00Z</dcterms:modified>
</cp:coreProperties>
</file>