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C4" w:rsidRDefault="00503E77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管理员学生图书系统</w:t>
      </w:r>
    </w:p>
    <w:p w:rsidR="006F02C4" w:rsidRDefault="006F02C4">
      <w:pPr>
        <w:jc w:val="center"/>
        <w:rPr>
          <w:b/>
          <w:bCs/>
          <w:sz w:val="24"/>
          <w:szCs w:val="32"/>
        </w:rPr>
      </w:pPr>
    </w:p>
    <w:p w:rsidR="006F02C4" w:rsidRDefault="00503E77">
      <w:pPr>
        <w:jc w:val="center"/>
      </w:pPr>
      <w:r>
        <w:rPr>
          <w:noProof/>
        </w:rPr>
        <w:drawing>
          <wp:inline distT="0" distB="0" distL="114300" distR="114300">
            <wp:extent cx="2324100" cy="4048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6F02C4">
      <w:pPr>
        <w:jc w:val="center"/>
      </w:pPr>
    </w:p>
    <w:p w:rsidR="006F02C4" w:rsidRDefault="00503E77">
      <w:r>
        <w:rPr>
          <w:rFonts w:hint="eastAsia"/>
        </w:rPr>
        <w:t>创建数据库</w:t>
      </w:r>
      <w:r>
        <w:rPr>
          <w:noProof/>
        </w:rPr>
        <w:drawing>
          <wp:inline distT="0" distB="0" distL="114300" distR="114300">
            <wp:extent cx="28194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6F02C4"/>
    <w:p w:rsidR="006F02C4" w:rsidRDefault="006F02C4"/>
    <w:p w:rsidR="006F02C4" w:rsidRDefault="00503E77">
      <w:r>
        <w:rPr>
          <w:rFonts w:hint="eastAsia"/>
        </w:rPr>
        <w:t>创建表</w:t>
      </w:r>
      <w:r>
        <w:rPr>
          <w:rFonts w:hint="eastAsia"/>
        </w:rPr>
        <w:t>book</w:t>
      </w:r>
    </w:p>
    <w:p w:rsidR="006F02C4" w:rsidRDefault="00503E77">
      <w:r>
        <w:rPr>
          <w:noProof/>
        </w:rPr>
        <w:drawing>
          <wp:inline distT="0" distB="0" distL="114300" distR="114300">
            <wp:extent cx="478155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表</w:t>
      </w:r>
      <w:r>
        <w:rPr>
          <w:rFonts w:hint="eastAsia"/>
        </w:rPr>
        <w:t>info</w:t>
      </w:r>
    </w:p>
    <w:p w:rsidR="006F02C4" w:rsidRDefault="00503E77">
      <w:r>
        <w:rPr>
          <w:noProof/>
        </w:rPr>
        <w:lastRenderedPageBreak/>
        <w:drawing>
          <wp:inline distT="0" distB="0" distL="0" distR="0" wp14:anchorId="10CDBD1F" wp14:editId="1F672101">
            <wp:extent cx="3600000" cy="14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2C4" w:rsidRDefault="00503E7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创建实体类</w:t>
      </w:r>
    </w:p>
    <w:p w:rsidR="006F02C4" w:rsidRDefault="00503E7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Bean</w:t>
      </w:r>
      <w:r>
        <w:rPr>
          <w:rFonts w:hint="eastAsia"/>
          <w:b/>
          <w:bCs/>
          <w:sz w:val="24"/>
          <w:szCs w:val="32"/>
        </w:rPr>
        <w:t>层</w:t>
      </w:r>
    </w:p>
    <w:p w:rsidR="006F02C4" w:rsidRDefault="00503E77">
      <w:pPr>
        <w:jc w:val="left"/>
        <w:rPr>
          <w:rFonts w:ascii="Consolas" w:eastAsia="Consolas" w:hAnsi="Consolas"/>
          <w:sz w:val="16"/>
        </w:rPr>
      </w:pPr>
      <w:r>
        <w:rPr>
          <w:rFonts w:ascii="Consolas" w:eastAsia="Consolas" w:hAnsi="Consolas" w:hint="eastAsia"/>
          <w:color w:val="000000"/>
          <w:sz w:val="16"/>
        </w:rPr>
        <w:t xml:space="preserve"> </w:t>
      </w:r>
      <w:r>
        <w:rPr>
          <w:rFonts w:ascii="Consolas" w:eastAsia="Consolas" w:hAnsi="Consolas" w:hint="eastAsia"/>
          <w:color w:val="3F7F5F"/>
          <w:sz w:val="16"/>
        </w:rPr>
        <w:t>/*</w:t>
      </w:r>
    </w:p>
    <w:p w:rsidR="006F02C4" w:rsidRDefault="00503E77">
      <w:pPr>
        <w:jc w:val="left"/>
        <w:rPr>
          <w:rFonts w:ascii="Consolas" w:eastAsia="Consolas" w:hAnsi="Consolas"/>
          <w:sz w:val="16"/>
        </w:rPr>
      </w:pPr>
      <w:r>
        <w:rPr>
          <w:rFonts w:ascii="Consolas" w:eastAsia="Consolas" w:hAnsi="Consolas" w:hint="eastAsia"/>
          <w:color w:val="3F7F5F"/>
          <w:sz w:val="16"/>
        </w:rPr>
        <w:tab/>
        <w:t xml:space="preserve">  * </w:t>
      </w:r>
      <w:r>
        <w:rPr>
          <w:rFonts w:ascii="Consolas" w:eastAsia="Consolas" w:hAnsi="Consolas" w:hint="eastAsia"/>
          <w:color w:val="3F7F5F"/>
          <w:sz w:val="16"/>
        </w:rPr>
        <w:t>每一个数据表对应一个实体类</w:t>
      </w:r>
    </w:p>
    <w:p w:rsidR="006F02C4" w:rsidRDefault="00503E77">
      <w:pPr>
        <w:jc w:val="left"/>
        <w:rPr>
          <w:rFonts w:ascii="Consolas" w:eastAsia="Consolas" w:hAnsi="Consolas"/>
          <w:sz w:val="16"/>
        </w:rPr>
      </w:pPr>
      <w:r>
        <w:rPr>
          <w:rFonts w:ascii="Consolas" w:eastAsia="Consolas" w:hAnsi="Consolas" w:hint="eastAsia"/>
          <w:color w:val="3F7F5F"/>
          <w:sz w:val="16"/>
        </w:rPr>
        <w:tab/>
        <w:t xml:space="preserve">  * </w:t>
      </w:r>
      <w:r>
        <w:rPr>
          <w:rFonts w:ascii="Consolas" w:eastAsia="Consolas" w:hAnsi="Consolas" w:hint="eastAsia"/>
          <w:color w:val="3F7F5F"/>
          <w:sz w:val="16"/>
        </w:rPr>
        <w:t>实体类中的属性就是数据表中字段</w:t>
      </w:r>
    </w:p>
    <w:p w:rsidR="006F02C4" w:rsidRDefault="00503E77">
      <w:pPr>
        <w:rPr>
          <w:rFonts w:ascii="Consolas" w:eastAsia="Consolas" w:hAnsi="Consolas"/>
          <w:color w:val="3F7F5F"/>
          <w:sz w:val="16"/>
        </w:rPr>
      </w:pPr>
      <w:r>
        <w:rPr>
          <w:rFonts w:ascii="Consolas" w:eastAsia="Consolas" w:hAnsi="Consolas" w:hint="eastAsia"/>
          <w:color w:val="3F7F5F"/>
          <w:sz w:val="16"/>
        </w:rPr>
        <w:tab/>
        <w:t xml:space="preserve">  * */</w:t>
      </w:r>
    </w:p>
    <w:p w:rsidR="006F02C4" w:rsidRDefault="00503E77">
      <w:r>
        <w:rPr>
          <w:noProof/>
        </w:rPr>
        <w:drawing>
          <wp:inline distT="0" distB="0" distL="114300" distR="114300">
            <wp:extent cx="2076450" cy="6381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User</w:t>
      </w:r>
    </w:p>
    <w:p w:rsidR="006F02C4" w:rsidRDefault="00503E77">
      <w:r>
        <w:rPr>
          <w:noProof/>
        </w:rPr>
        <w:drawing>
          <wp:inline distT="0" distB="0" distL="114300" distR="114300">
            <wp:extent cx="3009900" cy="1114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Book</w:t>
      </w:r>
    </w:p>
    <w:p w:rsidR="006F02C4" w:rsidRDefault="00503E77">
      <w:r>
        <w:rPr>
          <w:noProof/>
        </w:rPr>
        <w:drawing>
          <wp:inline distT="0" distB="0" distL="114300" distR="114300">
            <wp:extent cx="3486150" cy="8477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Dao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与数据库的操作，</w:t>
      </w:r>
      <w:proofErr w:type="gram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增删改查等</w:t>
      </w:r>
      <w:proofErr w:type="gram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方法</w:t>
      </w:r>
    </w:p>
    <w:p w:rsidR="006F02C4" w:rsidRDefault="00503E7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196215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在</w:t>
      </w:r>
      <w:r>
        <w:rPr>
          <w:rFonts w:hint="eastAsia"/>
        </w:rPr>
        <w:t>BookDao.java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添加方法如下：</w:t>
      </w:r>
    </w:p>
    <w:p w:rsidR="006F02C4" w:rsidRDefault="00503E77">
      <w:r>
        <w:rPr>
          <w:noProof/>
        </w:rPr>
        <w:drawing>
          <wp:inline distT="0" distB="0" distL="114300" distR="114300">
            <wp:extent cx="2762250" cy="36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695575" cy="35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362200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lastRenderedPageBreak/>
        <w:drawing>
          <wp:inline distT="0" distB="0" distL="114300" distR="114300">
            <wp:extent cx="3876675" cy="342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3048000" cy="409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在</w:t>
      </w:r>
      <w:r>
        <w:rPr>
          <w:rFonts w:hint="eastAsia"/>
        </w:rPr>
        <w:t>userDao.java</w:t>
      </w:r>
      <w:r>
        <w:rPr>
          <w:rFonts w:hint="eastAsia"/>
        </w:rPr>
        <w:t>中，添加接口</w:t>
      </w:r>
    </w:p>
    <w:p w:rsidR="006F02C4" w:rsidRDefault="00503E77">
      <w:r>
        <w:rPr>
          <w:noProof/>
        </w:rPr>
        <w:drawing>
          <wp:inline distT="0" distB="0" distL="114300" distR="114300">
            <wp:extent cx="2181225" cy="238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添加如下方法：</w:t>
      </w:r>
    </w:p>
    <w:p w:rsidR="006F02C4" w:rsidRDefault="006F02C4"/>
    <w:p w:rsidR="006F02C4" w:rsidRDefault="00503E77">
      <w:r>
        <w:rPr>
          <w:noProof/>
        </w:rPr>
        <w:drawing>
          <wp:inline distT="0" distB="0" distL="114300" distR="114300">
            <wp:extent cx="3295650" cy="857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75272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867025" cy="609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638425" cy="485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190750" cy="571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userDao_impl.java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接口</w:t>
      </w:r>
    </w:p>
    <w:p w:rsidR="006F02C4" w:rsidRDefault="00503E77">
      <w:r>
        <w:rPr>
          <w:noProof/>
        </w:rPr>
        <w:drawing>
          <wp:inline distT="0" distB="0" distL="114300" distR="114300">
            <wp:extent cx="3352800" cy="342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登录</w:t>
      </w:r>
    </w:p>
    <w:p w:rsidR="006F02C4" w:rsidRDefault="00503E77">
      <w:r>
        <w:rPr>
          <w:noProof/>
        </w:rPr>
        <w:drawing>
          <wp:inline distT="0" distB="0" distL="114300" distR="114300">
            <wp:extent cx="2838450" cy="590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插入</w:t>
      </w:r>
    </w:p>
    <w:p w:rsidR="006F02C4" w:rsidRDefault="00503E77">
      <w:r>
        <w:rPr>
          <w:noProof/>
        </w:rPr>
        <w:drawing>
          <wp:inline distT="0" distB="0" distL="114300" distR="114300">
            <wp:extent cx="2686050" cy="381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删除</w:t>
      </w:r>
    </w:p>
    <w:p w:rsidR="006F02C4" w:rsidRDefault="00503E77">
      <w:r>
        <w:rPr>
          <w:noProof/>
        </w:rPr>
        <w:drawing>
          <wp:inline distT="0" distB="0" distL="114300" distR="114300">
            <wp:extent cx="2867025" cy="400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lastRenderedPageBreak/>
        <w:t>修改</w:t>
      </w:r>
    </w:p>
    <w:p w:rsidR="006F02C4" w:rsidRDefault="00503E77">
      <w:r>
        <w:rPr>
          <w:noProof/>
        </w:rPr>
        <w:drawing>
          <wp:inline distT="0" distB="0" distL="114300" distR="114300">
            <wp:extent cx="2590800" cy="485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查询</w:t>
      </w:r>
    </w:p>
    <w:p w:rsidR="006F02C4" w:rsidRDefault="00503E77">
      <w:r>
        <w:rPr>
          <w:noProof/>
        </w:rPr>
        <w:drawing>
          <wp:inline distT="0" distB="0" distL="114300" distR="114300">
            <wp:extent cx="2514600" cy="390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pPr>
        <w:rPr>
          <w:b/>
          <w:bCs/>
        </w:rPr>
      </w:pPr>
      <w:r>
        <w:rPr>
          <w:rFonts w:hint="eastAsia"/>
          <w:b/>
          <w:bCs/>
        </w:rPr>
        <w:t>创建工具类</w:t>
      </w:r>
    </w:p>
    <w:p w:rsidR="006F02C4" w:rsidRDefault="00503E77">
      <w:r>
        <w:rPr>
          <w:noProof/>
        </w:rPr>
        <w:drawing>
          <wp:inline distT="0" distB="0" distL="114300" distR="114300">
            <wp:extent cx="2085975" cy="600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配置</w:t>
      </w:r>
      <w:proofErr w:type="spellStart"/>
      <w:r>
        <w:rPr>
          <w:rFonts w:hint="eastAsia"/>
        </w:rPr>
        <w:t>jdbc.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6F02C4" w:rsidRDefault="00503E77">
      <w:r>
        <w:rPr>
          <w:noProof/>
        </w:rPr>
        <w:drawing>
          <wp:inline distT="0" distB="0" distL="114300" distR="114300">
            <wp:extent cx="5273040" cy="805180"/>
            <wp:effectExtent l="0" t="0" r="3810" b="139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与数据库的连接</w:t>
      </w:r>
    </w:p>
    <w:p w:rsidR="006F02C4" w:rsidRDefault="00503E77">
      <w:r>
        <w:rPr>
          <w:noProof/>
        </w:rPr>
        <w:lastRenderedPageBreak/>
        <w:drawing>
          <wp:inline distT="0" distB="0" distL="114300" distR="114300">
            <wp:extent cx="5272405" cy="6407150"/>
            <wp:effectExtent l="0" t="0" r="4445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测试与数据库是否连接成功</w:t>
      </w:r>
    </w:p>
    <w:p w:rsidR="006F02C4" w:rsidRDefault="00503E77">
      <w:r>
        <w:rPr>
          <w:noProof/>
        </w:rPr>
        <w:lastRenderedPageBreak/>
        <w:drawing>
          <wp:inline distT="0" distB="0" distL="114300" distR="114300">
            <wp:extent cx="5272405" cy="3421380"/>
            <wp:effectExtent l="0" t="0" r="444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创建视图显示系统菜单页面</w:t>
      </w:r>
    </w:p>
    <w:p w:rsidR="006F02C4" w:rsidRDefault="00503E77">
      <w:r>
        <w:rPr>
          <w:noProof/>
        </w:rPr>
        <w:drawing>
          <wp:inline distT="0" distB="0" distL="114300" distR="114300">
            <wp:extent cx="4733925" cy="26574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3962400" cy="5810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3019425" cy="314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3114675" cy="4000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6F02C4"/>
    <w:p w:rsidR="006F02C4" w:rsidRDefault="00503E77">
      <w:r>
        <w:rPr>
          <w:noProof/>
        </w:rPr>
        <w:drawing>
          <wp:inline distT="0" distB="0" distL="114300" distR="114300">
            <wp:extent cx="2619375" cy="3333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lastRenderedPageBreak/>
        <w:t>添加</w:t>
      </w:r>
      <w:proofErr w:type="gramStart"/>
      <w:r>
        <w:rPr>
          <w:rFonts w:hint="eastAsia"/>
        </w:rPr>
        <w:t>增删改查操作</w:t>
      </w:r>
      <w:proofErr w:type="gramEnd"/>
    </w:p>
    <w:p w:rsidR="006F02C4" w:rsidRDefault="00503E77">
      <w:r>
        <w:rPr>
          <w:rFonts w:hint="eastAsia"/>
        </w:rPr>
        <w:t>在</w:t>
      </w:r>
      <w:r>
        <w:rPr>
          <w:rFonts w:hint="eastAsia"/>
        </w:rPr>
        <w:t>MainUi.java</w:t>
      </w:r>
      <w:r>
        <w:rPr>
          <w:rFonts w:hint="eastAsia"/>
        </w:rPr>
        <w:t>中添加图书的增删改查</w:t>
      </w:r>
    </w:p>
    <w:p w:rsidR="006F02C4" w:rsidRDefault="00503E77">
      <w:r>
        <w:rPr>
          <w:noProof/>
        </w:rPr>
        <w:drawing>
          <wp:inline distT="0" distB="0" distL="114300" distR="114300">
            <wp:extent cx="1981200" cy="304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828925" cy="428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90512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390775" cy="3238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2476500" cy="3143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在</w:t>
      </w:r>
      <w:r>
        <w:rPr>
          <w:rFonts w:hint="eastAsia"/>
        </w:rPr>
        <w:t>MainUi.java</w:t>
      </w:r>
      <w:r>
        <w:rPr>
          <w:rFonts w:hint="eastAsia"/>
        </w:rPr>
        <w:t>中添加管理员学生图书业务</w:t>
      </w:r>
    </w:p>
    <w:p w:rsidR="006F02C4" w:rsidRDefault="00503E77">
      <w:r>
        <w:rPr>
          <w:noProof/>
        </w:rPr>
        <w:drawing>
          <wp:inline distT="0" distB="0" distL="114300" distR="114300">
            <wp:extent cx="3048000" cy="3429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3105150" cy="381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在</w:t>
      </w:r>
      <w:r>
        <w:rPr>
          <w:rFonts w:hint="eastAsia"/>
        </w:rPr>
        <w:t>View.java</w:t>
      </w:r>
      <w:r>
        <w:rPr>
          <w:rFonts w:hint="eastAsia"/>
        </w:rPr>
        <w:t>中添加管理员对学生管理菜单页面</w:t>
      </w:r>
    </w:p>
    <w:p w:rsidR="006F02C4" w:rsidRDefault="00503E77">
      <w:r>
        <w:rPr>
          <w:noProof/>
        </w:rPr>
        <w:drawing>
          <wp:inline distT="0" distB="0" distL="114300" distR="114300">
            <wp:extent cx="4448175" cy="16573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rFonts w:hint="eastAsia"/>
        </w:rPr>
        <w:t>学生图书菜单</w:t>
      </w:r>
    </w:p>
    <w:p w:rsidR="006F02C4" w:rsidRDefault="00503E77">
      <w:r>
        <w:rPr>
          <w:noProof/>
        </w:rPr>
        <w:drawing>
          <wp:inline distT="0" distB="0" distL="114300" distR="114300">
            <wp:extent cx="4391025" cy="12954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6F02C4"/>
    <w:p w:rsidR="006F02C4" w:rsidRDefault="00503E77">
      <w:r>
        <w:rPr>
          <w:rFonts w:hint="eastAsia"/>
        </w:rPr>
        <w:t>此项目运行代码结果</w:t>
      </w:r>
    </w:p>
    <w:p w:rsidR="006F02C4" w:rsidRDefault="00503E77">
      <w:r>
        <w:rPr>
          <w:noProof/>
        </w:rPr>
        <w:lastRenderedPageBreak/>
        <w:drawing>
          <wp:inline distT="0" distB="0" distL="114300" distR="114300">
            <wp:extent cx="5267960" cy="4703445"/>
            <wp:effectExtent l="0" t="0" r="8890" b="1905"/>
            <wp:docPr id="45" name="图片 45" descr="`_AKJ$KRV4WF}OS3F5D]E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`_AKJ$KRV4WF}OS3F5D]EYF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67960" cy="4703445"/>
            <wp:effectExtent l="0" t="0" r="8890" b="1905"/>
            <wp:docPr id="46" name="图片 46" descr="]CFCOW{`OP]KYNR~T97`M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]CFCOW{`OP]KYNR~T97`MI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69865" cy="4358640"/>
            <wp:effectExtent l="0" t="0" r="6985" b="3810"/>
            <wp:docPr id="47" name="图片 47" descr="OP9@6Q6_K2Y0X2K4DOH8F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OP9@6Q6_K2Y0X2K4DOH8F@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drawing>
          <wp:inline distT="0" distB="0" distL="114300" distR="114300">
            <wp:extent cx="3600450" cy="3086100"/>
            <wp:effectExtent l="0" t="0" r="0" b="0"/>
            <wp:docPr id="5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C4" w:rsidRDefault="00503E77">
      <w:r>
        <w:rPr>
          <w:noProof/>
        </w:rPr>
        <w:lastRenderedPageBreak/>
        <w:drawing>
          <wp:inline distT="0" distB="0" distL="114300" distR="114300">
            <wp:extent cx="4610100" cy="5381625"/>
            <wp:effectExtent l="0" t="0" r="0" b="9525"/>
            <wp:docPr id="4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03E77"/>
    <w:rsid w:val="006F02C4"/>
    <w:rsid w:val="043B633F"/>
    <w:rsid w:val="4465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03E77"/>
    <w:rPr>
      <w:sz w:val="18"/>
      <w:szCs w:val="18"/>
    </w:rPr>
  </w:style>
  <w:style w:type="character" w:customStyle="1" w:styleId="Char">
    <w:name w:val="批注框文本 Char"/>
    <w:basedOn w:val="a0"/>
    <w:link w:val="a3"/>
    <w:rsid w:val="00503E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03E77"/>
    <w:rPr>
      <w:sz w:val="18"/>
      <w:szCs w:val="18"/>
    </w:rPr>
  </w:style>
  <w:style w:type="character" w:customStyle="1" w:styleId="Char">
    <w:name w:val="批注框文本 Char"/>
    <w:basedOn w:val="a0"/>
    <w:link w:val="a3"/>
    <w:rsid w:val="00503E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dcterms:created xsi:type="dcterms:W3CDTF">2020-06-13T12:56:00Z</dcterms:created>
  <dcterms:modified xsi:type="dcterms:W3CDTF">2020-09-16T12:16:00Z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