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218DF" w14:textId="77777777" w:rsidR="003F6A4A" w:rsidRPr="005438C8" w:rsidRDefault="003F6A4A" w:rsidP="003F6A4A">
      <w:pPr>
        <w:widowControl w:val="0"/>
        <w:suppressAutoHyphens/>
        <w:autoSpaceDE w:val="0"/>
        <w:autoSpaceDN w:val="0"/>
        <w:adjustRightInd w:val="0"/>
        <w:jc w:val="center"/>
        <w:rPr>
          <w:b/>
          <w:sz w:val="28"/>
          <w:szCs w:val="28"/>
        </w:rPr>
      </w:pPr>
      <w:r w:rsidRPr="000C2E88">
        <w:rPr>
          <w:b/>
          <w:iCs/>
          <w:sz w:val="28"/>
          <w:szCs w:val="28"/>
        </w:rPr>
        <w:t>ФЕДЕРАЛЬНОЕ ГОСУДАРСТВЕННОЕ АВТОНОМНОЕ ОБРАЗОВАТЕЛЬНОЕ УЧРЕЖДЕНИЕ ВЫСШЕГО ОБРАЗОВАНИЯ</w:t>
      </w:r>
      <w:r w:rsidRPr="000C2E88">
        <w:rPr>
          <w:b/>
          <w:iCs/>
          <w:sz w:val="26"/>
          <w:szCs w:val="26"/>
        </w:rPr>
        <w:t xml:space="preserve"> </w:t>
      </w:r>
      <w:r w:rsidRPr="005438C8">
        <w:rPr>
          <w:b/>
          <w:sz w:val="28"/>
          <w:szCs w:val="28"/>
        </w:rPr>
        <w:t xml:space="preserve">«МОСКОВСКИЙ ГОСУДАРСТВЕННЫЙ ИНСТИТУТ </w:t>
      </w:r>
    </w:p>
    <w:p w14:paraId="58E0ED1D" w14:textId="77777777" w:rsidR="003F6A4A" w:rsidRPr="005438C8" w:rsidRDefault="003F6A4A" w:rsidP="003F6A4A">
      <w:pPr>
        <w:widowControl w:val="0"/>
        <w:suppressAutoHyphens/>
        <w:autoSpaceDE w:val="0"/>
        <w:autoSpaceDN w:val="0"/>
        <w:adjustRightInd w:val="0"/>
        <w:jc w:val="center"/>
        <w:rPr>
          <w:b/>
          <w:sz w:val="28"/>
          <w:szCs w:val="28"/>
        </w:rPr>
      </w:pPr>
      <w:r w:rsidRPr="005438C8">
        <w:rPr>
          <w:b/>
          <w:sz w:val="28"/>
          <w:szCs w:val="28"/>
        </w:rPr>
        <w:t>МЕЖДУНАРОДНЫХ ОТНОШЕНИЙ (УНИВЕРСИТЕТ)</w:t>
      </w:r>
    </w:p>
    <w:p w14:paraId="47F56407" w14:textId="77777777" w:rsidR="003F6A4A" w:rsidRPr="005438C8" w:rsidRDefault="003F6A4A" w:rsidP="003F6A4A">
      <w:pPr>
        <w:widowControl w:val="0"/>
        <w:suppressAutoHyphens/>
        <w:autoSpaceDE w:val="0"/>
        <w:autoSpaceDN w:val="0"/>
        <w:adjustRightInd w:val="0"/>
        <w:jc w:val="center"/>
        <w:rPr>
          <w:b/>
          <w:sz w:val="28"/>
          <w:szCs w:val="28"/>
        </w:rPr>
      </w:pPr>
      <w:r w:rsidRPr="005438C8">
        <w:rPr>
          <w:b/>
          <w:sz w:val="28"/>
          <w:szCs w:val="28"/>
        </w:rPr>
        <w:t xml:space="preserve">МИНИСТЕРСТВА ИНОСТРАННЫХ ДЕЛ </w:t>
      </w:r>
    </w:p>
    <w:p w14:paraId="2C0B2900" w14:textId="77777777" w:rsidR="003F6A4A" w:rsidRPr="005438C8" w:rsidRDefault="003F6A4A" w:rsidP="003F6A4A">
      <w:pPr>
        <w:widowControl w:val="0"/>
        <w:suppressAutoHyphens/>
        <w:autoSpaceDE w:val="0"/>
        <w:autoSpaceDN w:val="0"/>
        <w:adjustRightInd w:val="0"/>
        <w:jc w:val="center"/>
        <w:rPr>
          <w:b/>
          <w:sz w:val="28"/>
          <w:szCs w:val="28"/>
        </w:rPr>
      </w:pPr>
      <w:r w:rsidRPr="005438C8">
        <w:rPr>
          <w:b/>
          <w:sz w:val="28"/>
          <w:szCs w:val="28"/>
        </w:rPr>
        <w:t>РОССИЙСКОЙ ФЕДЕРАЦИИ»</w:t>
      </w:r>
    </w:p>
    <w:p w14:paraId="4330B147" w14:textId="77777777" w:rsidR="003F6A4A" w:rsidRPr="000C2E88" w:rsidRDefault="003F6A4A" w:rsidP="003F6A4A">
      <w:pPr>
        <w:suppressAutoHyphens/>
        <w:jc w:val="center"/>
        <w:rPr>
          <w:rFonts w:eastAsia="Calibri"/>
          <w:b/>
          <w:sz w:val="28"/>
          <w:szCs w:val="28"/>
          <w:lang w:eastAsia="en-US"/>
        </w:rPr>
      </w:pPr>
      <w:r w:rsidRPr="005438C8">
        <w:rPr>
          <w:b/>
          <w:sz w:val="28"/>
          <w:szCs w:val="28"/>
        </w:rPr>
        <w:t>ОДИНЦОВСКИЙ ФИЛИАЛ</w:t>
      </w:r>
    </w:p>
    <w:p w14:paraId="3E0DC730" w14:textId="77777777" w:rsidR="003F6A4A" w:rsidRPr="006A5C25" w:rsidRDefault="005410A1" w:rsidP="003F6A4A">
      <w:pPr>
        <w:suppressAutoHyphens/>
        <w:jc w:val="center"/>
        <w:rPr>
          <w:rFonts w:eastAsia="Calibri"/>
          <w:b/>
          <w:sz w:val="26"/>
          <w:szCs w:val="26"/>
          <w:lang w:eastAsia="en-US"/>
        </w:rPr>
      </w:pPr>
      <w:r>
        <w:rPr>
          <w:rFonts w:eastAsia="Calibri"/>
          <w:b/>
          <w:sz w:val="26"/>
          <w:szCs w:val="26"/>
          <w:lang w:eastAsia="en-US"/>
        </w:rPr>
        <w:pict w14:anchorId="63B16226">
          <v:rect id="_x0000_i1025" style="width:0;height:1.5pt" o:hralign="center" o:hrstd="t" o:hr="t" fillcolor="#aca899" stroked="f"/>
        </w:pict>
      </w:r>
    </w:p>
    <w:p w14:paraId="319F4079" w14:textId="77777777" w:rsidR="003F6A4A" w:rsidRPr="006A5C25" w:rsidRDefault="003F6A4A" w:rsidP="003F6A4A">
      <w:pPr>
        <w:suppressAutoHyphens/>
        <w:jc w:val="center"/>
        <w:rPr>
          <w:rFonts w:eastAsia="Calibri"/>
          <w:b/>
          <w:sz w:val="28"/>
          <w:szCs w:val="28"/>
          <w:lang w:eastAsia="en-US"/>
        </w:rPr>
      </w:pPr>
      <w:r>
        <w:rPr>
          <w:rFonts w:eastAsia="Calibri"/>
          <w:b/>
          <w:sz w:val="28"/>
          <w:szCs w:val="28"/>
          <w:lang w:eastAsia="en-US"/>
        </w:rPr>
        <w:t>Колледж МГИМО</w:t>
      </w:r>
    </w:p>
    <w:p w14:paraId="45793919" w14:textId="77777777" w:rsidR="003F6A4A" w:rsidRDefault="003F6A4A" w:rsidP="003F6A4A">
      <w:pPr>
        <w:suppressAutoHyphens/>
        <w:jc w:val="center"/>
        <w:rPr>
          <w:kern w:val="28"/>
        </w:rPr>
      </w:pPr>
    </w:p>
    <w:p w14:paraId="56905770" w14:textId="77777777" w:rsidR="003F6A4A" w:rsidRDefault="003F6A4A" w:rsidP="003F6A4A">
      <w:pPr>
        <w:suppressAutoHyphens/>
        <w:jc w:val="center"/>
        <w:rPr>
          <w:kern w:val="28"/>
        </w:rPr>
      </w:pPr>
    </w:p>
    <w:p w14:paraId="7A7737FB" w14:textId="77777777" w:rsidR="003F6A4A" w:rsidRPr="001146E4" w:rsidRDefault="003F6A4A" w:rsidP="003F6A4A">
      <w:pPr>
        <w:suppressAutoHyphens/>
        <w:jc w:val="center"/>
        <w:rPr>
          <w:kern w:val="28"/>
        </w:rPr>
      </w:pPr>
    </w:p>
    <w:p w14:paraId="4AAB7F49" w14:textId="77777777" w:rsidR="003F6A4A" w:rsidRPr="001146E4" w:rsidRDefault="003F6A4A" w:rsidP="003F6A4A">
      <w:pPr>
        <w:suppressAutoHyphens/>
        <w:jc w:val="center"/>
        <w:rPr>
          <w:b/>
          <w:kern w:val="28"/>
          <w:sz w:val="32"/>
          <w:szCs w:val="32"/>
        </w:rPr>
      </w:pPr>
      <w:r w:rsidRPr="002C7D36">
        <w:rPr>
          <w:b/>
          <w:kern w:val="28"/>
          <w:sz w:val="32"/>
          <w:szCs w:val="32"/>
        </w:rPr>
        <w:t>ВЫПУСКНАЯ  КВАЛИФИКАЦИОННАЯ  РАБОТА</w:t>
      </w:r>
    </w:p>
    <w:p w14:paraId="303EEAF6" w14:textId="77777777" w:rsidR="003F6A4A" w:rsidRPr="001146E4" w:rsidRDefault="003F6A4A" w:rsidP="003F6A4A">
      <w:pPr>
        <w:suppressAutoHyphens/>
        <w:jc w:val="center"/>
        <w:rPr>
          <w:kern w:val="28"/>
        </w:rPr>
      </w:pPr>
    </w:p>
    <w:p w14:paraId="78C8B83B" w14:textId="77777777" w:rsidR="003F6A4A" w:rsidRPr="001146E4" w:rsidRDefault="003F6A4A" w:rsidP="003F6A4A">
      <w:pPr>
        <w:pStyle w:val="14"/>
        <w:suppressAutoHyphens/>
        <w:spacing w:line="240" w:lineRule="auto"/>
        <w:jc w:val="center"/>
        <w:rPr>
          <w:kern w:val="28"/>
          <w:sz w:val="24"/>
          <w:szCs w:val="24"/>
          <w:lang w:val="ru-RU"/>
        </w:rPr>
      </w:pPr>
    </w:p>
    <w:p w14:paraId="4750999B" w14:textId="77777777" w:rsidR="003F6A4A" w:rsidRPr="006A47A8"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356"/>
        </w:tabs>
        <w:suppressAutoHyphens/>
        <w:spacing w:line="360" w:lineRule="auto"/>
        <w:rPr>
          <w:kern w:val="28"/>
          <w:sz w:val="28"/>
          <w:szCs w:val="28"/>
          <w:u w:val="single"/>
        </w:rPr>
      </w:pPr>
      <w:r w:rsidRPr="001146E4">
        <w:rPr>
          <w:kern w:val="28"/>
          <w:sz w:val="28"/>
          <w:szCs w:val="28"/>
        </w:rPr>
        <w:t xml:space="preserve">Тема </w:t>
      </w:r>
      <w:r w:rsidRPr="001C6F7D">
        <w:rPr>
          <w:color w:val="808080"/>
          <w:kern w:val="28"/>
          <w:sz w:val="28"/>
          <w:szCs w:val="28"/>
          <w:u w:val="single"/>
        </w:rPr>
        <w:tab/>
      </w:r>
      <w:r>
        <w:rPr>
          <w:kern w:val="28"/>
          <w:sz w:val="28"/>
          <w:szCs w:val="28"/>
          <w:u w:val="single"/>
        </w:rPr>
        <w:tab/>
      </w:r>
      <w:r w:rsidRPr="003F6A4A">
        <w:rPr>
          <w:sz w:val="28"/>
          <w:szCs w:val="28"/>
          <w:u w:val="single"/>
        </w:rPr>
        <w:t>Разработка информационной системы для автоматизации деятельности регистратуры в медицинском учреждении</w:t>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t xml:space="preserve">                      </w:t>
      </w:r>
      <w:r w:rsidRPr="00CC3F43">
        <w:rPr>
          <w:kern w:val="28"/>
          <w:sz w:val="28"/>
          <w:szCs w:val="28"/>
          <w:u w:val="single"/>
        </w:rPr>
        <w:br/>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t xml:space="preserve">            </w:t>
      </w:r>
    </w:p>
    <w:p w14:paraId="7A21B7FB"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rPr>
      </w:pPr>
    </w:p>
    <w:p w14:paraId="7A9C0EDE" w14:textId="78DA5434" w:rsidR="003F6A4A" w:rsidRPr="00CC3F43"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356"/>
        </w:tabs>
        <w:suppressAutoHyphens/>
        <w:rPr>
          <w:kern w:val="28"/>
          <w:sz w:val="28"/>
          <w:szCs w:val="28"/>
        </w:rPr>
      </w:pPr>
      <w:r w:rsidRPr="001146E4">
        <w:rPr>
          <w:kern w:val="28"/>
          <w:sz w:val="28"/>
          <w:szCs w:val="28"/>
        </w:rPr>
        <w:t xml:space="preserve">Выполнил </w:t>
      </w:r>
      <w:r w:rsidRPr="00CC3F43">
        <w:rPr>
          <w:kern w:val="28"/>
          <w:sz w:val="28"/>
          <w:szCs w:val="28"/>
          <w:u w:val="single"/>
        </w:rPr>
        <w:tab/>
      </w:r>
      <w:r w:rsidR="008223F9">
        <w:rPr>
          <w:kern w:val="28"/>
          <w:sz w:val="28"/>
          <w:szCs w:val="28"/>
          <w:u w:val="single"/>
        </w:rPr>
        <w:t xml:space="preserve">              Мыра Артём Валерьевич</w:t>
      </w:r>
      <w:r w:rsidRPr="00CC3F43">
        <w:rPr>
          <w:kern w:val="28"/>
          <w:sz w:val="28"/>
          <w:szCs w:val="28"/>
          <w:u w:val="single"/>
        </w:rPr>
        <w:tab/>
      </w:r>
      <w:r w:rsidRPr="00CC3F43">
        <w:rPr>
          <w:kern w:val="28"/>
          <w:sz w:val="28"/>
          <w:szCs w:val="28"/>
          <w:u w:val="single"/>
        </w:rPr>
        <w:tab/>
      </w:r>
      <w:r w:rsidRPr="00CC3F43">
        <w:rPr>
          <w:kern w:val="28"/>
          <w:sz w:val="28"/>
          <w:szCs w:val="28"/>
        </w:rPr>
        <w:tab/>
      </w:r>
      <w:r w:rsidRPr="00CC3F43">
        <w:rPr>
          <w:kern w:val="28"/>
          <w:sz w:val="28"/>
          <w:szCs w:val="28"/>
          <w:u w:val="single"/>
        </w:rPr>
        <w:tab/>
      </w:r>
      <w:r w:rsidRPr="00CC3F43">
        <w:rPr>
          <w:kern w:val="28"/>
          <w:sz w:val="28"/>
          <w:szCs w:val="28"/>
          <w:u w:val="single"/>
        </w:rPr>
        <w:tab/>
      </w:r>
      <w:r>
        <w:rPr>
          <w:kern w:val="28"/>
          <w:sz w:val="28"/>
          <w:szCs w:val="28"/>
          <w:u w:val="single"/>
        </w:rPr>
        <w:t xml:space="preserve">            </w:t>
      </w:r>
    </w:p>
    <w:p w14:paraId="4FF3500F" w14:textId="366EB3A2"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rPr>
      </w:pPr>
      <w:r w:rsidRPr="001146E4">
        <w:rPr>
          <w:kern w:val="28"/>
        </w:rPr>
        <w:tab/>
      </w:r>
      <w:r w:rsidRPr="001146E4">
        <w:rPr>
          <w:kern w:val="28"/>
        </w:rPr>
        <w:tab/>
      </w:r>
      <w:r w:rsidRPr="001146E4">
        <w:rPr>
          <w:kern w:val="28"/>
        </w:rPr>
        <w:tab/>
      </w:r>
      <w:r w:rsidRPr="001146E4">
        <w:rPr>
          <w:kern w:val="28"/>
        </w:rPr>
        <w:tab/>
        <w:t xml:space="preserve">(Фамилия Имя </w:t>
      </w:r>
      <w:r w:rsidR="008223F9" w:rsidRPr="001146E4">
        <w:rPr>
          <w:kern w:val="28"/>
        </w:rPr>
        <w:t xml:space="preserve">Отчество) </w:t>
      </w:r>
      <w:r w:rsidR="008223F9" w:rsidRPr="001146E4">
        <w:rPr>
          <w:kern w:val="28"/>
        </w:rPr>
        <w:tab/>
      </w:r>
      <w:r w:rsidRPr="001146E4">
        <w:rPr>
          <w:kern w:val="28"/>
        </w:rPr>
        <w:tab/>
      </w:r>
      <w:r>
        <w:rPr>
          <w:kern w:val="28"/>
        </w:rPr>
        <w:tab/>
        <w:t xml:space="preserve">      </w:t>
      </w:r>
      <w:r>
        <w:rPr>
          <w:kern w:val="28"/>
        </w:rPr>
        <w:tab/>
        <w:t xml:space="preserve"> </w:t>
      </w:r>
      <w:r w:rsidRPr="001146E4">
        <w:rPr>
          <w:kern w:val="28"/>
        </w:rPr>
        <w:t>(подпись)</w:t>
      </w:r>
    </w:p>
    <w:p w14:paraId="44534191"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rPr>
      </w:pPr>
    </w:p>
    <w:p w14:paraId="490723A7" w14:textId="2D78F791"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356"/>
        </w:tabs>
        <w:suppressAutoHyphens/>
        <w:spacing w:line="360" w:lineRule="auto"/>
        <w:rPr>
          <w:kern w:val="28"/>
          <w:sz w:val="28"/>
          <w:szCs w:val="28"/>
          <w:u w:val="single"/>
        </w:rPr>
      </w:pPr>
      <w:r w:rsidRPr="001146E4">
        <w:rPr>
          <w:kern w:val="28"/>
          <w:sz w:val="28"/>
          <w:szCs w:val="28"/>
        </w:rPr>
        <w:t xml:space="preserve">Специальность </w:t>
      </w:r>
      <w:r w:rsidRPr="00CC3F43">
        <w:rPr>
          <w:kern w:val="28"/>
          <w:sz w:val="28"/>
          <w:szCs w:val="28"/>
          <w:u w:val="single"/>
        </w:rPr>
        <w:tab/>
      </w:r>
      <w:r w:rsidR="008223F9">
        <w:rPr>
          <w:kern w:val="28"/>
          <w:sz w:val="28"/>
          <w:szCs w:val="28"/>
          <w:u w:val="single"/>
        </w:rPr>
        <w:t>Прикладная информатика</w:t>
      </w:r>
      <w:r w:rsidRPr="00CC3F43">
        <w:rPr>
          <w:kern w:val="28"/>
          <w:sz w:val="28"/>
          <w:szCs w:val="28"/>
          <w:u w:val="single"/>
        </w:rPr>
        <w:tab/>
      </w:r>
      <w:r w:rsidRPr="00CC3F43">
        <w:rPr>
          <w:kern w:val="28"/>
          <w:sz w:val="28"/>
          <w:szCs w:val="28"/>
          <w:u w:val="single"/>
        </w:rPr>
        <w:tab/>
      </w:r>
      <w:r w:rsidRPr="001146E4">
        <w:rPr>
          <w:kern w:val="28"/>
          <w:sz w:val="28"/>
          <w:szCs w:val="28"/>
        </w:rPr>
        <w:tab/>
        <w:t xml:space="preserve">Группа </w:t>
      </w:r>
      <w:r w:rsidR="008223F9">
        <w:rPr>
          <w:kern w:val="28"/>
          <w:sz w:val="28"/>
          <w:szCs w:val="28"/>
          <w:u w:val="single"/>
        </w:rPr>
        <w:t xml:space="preserve">      </w:t>
      </w:r>
      <w:r w:rsidR="00C73423">
        <w:rPr>
          <w:kern w:val="28"/>
          <w:sz w:val="28"/>
          <w:szCs w:val="28"/>
          <w:u w:val="single"/>
        </w:rPr>
        <w:t>И</w:t>
      </w:r>
      <w:r w:rsidR="008223F9">
        <w:rPr>
          <w:kern w:val="28"/>
          <w:sz w:val="28"/>
          <w:szCs w:val="28"/>
          <w:u w:val="single"/>
        </w:rPr>
        <w:t>-4.2</w:t>
      </w:r>
      <w:r>
        <w:rPr>
          <w:kern w:val="28"/>
          <w:sz w:val="28"/>
          <w:szCs w:val="28"/>
          <w:u w:val="single"/>
        </w:rPr>
        <w:t xml:space="preserve">  </w:t>
      </w:r>
      <w:r w:rsidR="008223F9">
        <w:rPr>
          <w:kern w:val="28"/>
          <w:sz w:val="28"/>
          <w:szCs w:val="28"/>
          <w:u w:val="single"/>
        </w:rPr>
        <w:t xml:space="preserve"> </w:t>
      </w:r>
      <w:r>
        <w:rPr>
          <w:kern w:val="28"/>
          <w:sz w:val="28"/>
          <w:szCs w:val="28"/>
          <w:u w:val="single"/>
        </w:rPr>
        <w:t xml:space="preserve">   </w:t>
      </w:r>
    </w:p>
    <w:p w14:paraId="31EF9E8D"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rPr>
      </w:pPr>
    </w:p>
    <w:p w14:paraId="50A25BBE" w14:textId="0FD987F9" w:rsidR="003F6A4A" w:rsidRPr="00CC3F43"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356"/>
        </w:tabs>
        <w:suppressAutoHyphens/>
        <w:rPr>
          <w:kern w:val="28"/>
          <w:sz w:val="28"/>
          <w:szCs w:val="28"/>
        </w:rPr>
      </w:pPr>
      <w:r w:rsidRPr="001146E4">
        <w:rPr>
          <w:kern w:val="28"/>
          <w:sz w:val="28"/>
          <w:szCs w:val="28"/>
        </w:rPr>
        <w:t xml:space="preserve">Руководитель </w:t>
      </w:r>
      <w:r w:rsidRPr="00CC3F43">
        <w:rPr>
          <w:kern w:val="28"/>
          <w:sz w:val="28"/>
          <w:szCs w:val="28"/>
          <w:u w:val="single"/>
        </w:rPr>
        <w:tab/>
      </w:r>
      <w:r w:rsidR="008223F9">
        <w:rPr>
          <w:kern w:val="28"/>
          <w:sz w:val="28"/>
          <w:szCs w:val="28"/>
          <w:u w:val="single"/>
        </w:rPr>
        <w:t xml:space="preserve">              Терпугова О.А.</w:t>
      </w:r>
      <w:r w:rsidRPr="00CC3F43">
        <w:rPr>
          <w:kern w:val="28"/>
          <w:sz w:val="28"/>
          <w:szCs w:val="28"/>
          <w:u w:val="single"/>
        </w:rPr>
        <w:tab/>
      </w:r>
      <w:r w:rsidRPr="00CC3F43">
        <w:rPr>
          <w:kern w:val="28"/>
          <w:sz w:val="28"/>
          <w:szCs w:val="28"/>
          <w:u w:val="single"/>
        </w:rPr>
        <w:tab/>
      </w:r>
      <w:r w:rsidRPr="00CC3F43">
        <w:rPr>
          <w:kern w:val="28"/>
          <w:sz w:val="28"/>
          <w:szCs w:val="28"/>
          <w:u w:val="single"/>
        </w:rPr>
        <w:tab/>
      </w:r>
      <w:r w:rsidRPr="00CC3F43">
        <w:rPr>
          <w:kern w:val="28"/>
          <w:sz w:val="28"/>
          <w:szCs w:val="28"/>
        </w:rPr>
        <w:tab/>
      </w:r>
      <w:r w:rsidRPr="00CC3F43">
        <w:rPr>
          <w:kern w:val="28"/>
          <w:sz w:val="28"/>
          <w:szCs w:val="28"/>
          <w:u w:val="single"/>
        </w:rPr>
        <w:tab/>
      </w:r>
      <w:r>
        <w:rPr>
          <w:kern w:val="28"/>
          <w:sz w:val="28"/>
          <w:szCs w:val="28"/>
          <w:u w:val="single"/>
        </w:rPr>
        <w:t xml:space="preserve">   </w:t>
      </w:r>
      <w:r w:rsidRPr="00CC3F43">
        <w:rPr>
          <w:kern w:val="28"/>
          <w:sz w:val="28"/>
          <w:szCs w:val="28"/>
          <w:u w:val="single"/>
        </w:rPr>
        <w:tab/>
      </w:r>
      <w:r>
        <w:rPr>
          <w:kern w:val="28"/>
          <w:sz w:val="28"/>
          <w:szCs w:val="28"/>
          <w:u w:val="single"/>
        </w:rPr>
        <w:t xml:space="preserve">            </w:t>
      </w:r>
    </w:p>
    <w:p w14:paraId="7FA65DAA" w14:textId="7D0B5344"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rPr>
      </w:pPr>
      <w:r>
        <w:rPr>
          <w:kern w:val="28"/>
        </w:rPr>
        <w:tab/>
      </w:r>
      <w:r>
        <w:rPr>
          <w:kern w:val="28"/>
        </w:rPr>
        <w:tab/>
      </w:r>
      <w:r>
        <w:rPr>
          <w:kern w:val="28"/>
        </w:rPr>
        <w:tab/>
      </w:r>
      <w:r>
        <w:rPr>
          <w:kern w:val="28"/>
        </w:rPr>
        <w:tab/>
      </w:r>
      <w:r w:rsidR="008223F9">
        <w:rPr>
          <w:kern w:val="28"/>
        </w:rPr>
        <w:t xml:space="preserve">          </w:t>
      </w:r>
      <w:r w:rsidRPr="001146E4">
        <w:rPr>
          <w:kern w:val="28"/>
        </w:rPr>
        <w:t>(Фамилия И.</w:t>
      </w:r>
      <w:r>
        <w:rPr>
          <w:kern w:val="28"/>
        </w:rPr>
        <w:t> О.)</w:t>
      </w:r>
      <w:r>
        <w:rPr>
          <w:kern w:val="28"/>
        </w:rPr>
        <w:tab/>
      </w:r>
      <w:r>
        <w:rPr>
          <w:kern w:val="28"/>
        </w:rPr>
        <w:tab/>
      </w:r>
      <w:r>
        <w:rPr>
          <w:kern w:val="28"/>
        </w:rPr>
        <w:tab/>
      </w:r>
      <w:r>
        <w:rPr>
          <w:kern w:val="28"/>
        </w:rPr>
        <w:tab/>
        <w:t xml:space="preserve">                </w:t>
      </w:r>
      <w:r w:rsidRPr="001146E4">
        <w:rPr>
          <w:kern w:val="28"/>
        </w:rPr>
        <w:t>(подпись)</w:t>
      </w:r>
    </w:p>
    <w:p w14:paraId="2C643433" w14:textId="77777777" w:rsidR="003F6A4A" w:rsidRPr="00CC3F43"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356"/>
        </w:tabs>
        <w:suppressAutoHyphens/>
        <w:spacing w:before="120"/>
        <w:rPr>
          <w:kern w:val="28"/>
          <w:sz w:val="28"/>
          <w:szCs w:val="28"/>
          <w:u w:val="single"/>
        </w:rPr>
      </w:pP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t xml:space="preserve">            </w:t>
      </w:r>
    </w:p>
    <w:p w14:paraId="1B3362AB" w14:textId="77777777" w:rsidR="003F6A4A" w:rsidRPr="00CC3F43"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356"/>
        </w:tabs>
        <w:suppressAutoHyphens/>
        <w:spacing w:before="120"/>
        <w:rPr>
          <w:kern w:val="28"/>
          <w:sz w:val="28"/>
          <w:szCs w:val="28"/>
          <w:u w:val="single"/>
        </w:rPr>
      </w:pP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r>
      <w:r>
        <w:rPr>
          <w:kern w:val="28"/>
          <w:sz w:val="28"/>
          <w:szCs w:val="28"/>
          <w:u w:val="single"/>
        </w:rPr>
        <w:tab/>
        <w:t xml:space="preserve">            </w:t>
      </w:r>
    </w:p>
    <w:p w14:paraId="1D5D014E"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jc w:val="center"/>
        <w:rPr>
          <w:kern w:val="28"/>
        </w:rPr>
      </w:pPr>
      <w:r w:rsidRPr="001146E4">
        <w:rPr>
          <w:kern w:val="28"/>
        </w:rPr>
        <w:t>(место работы, должность, ученое звание, степень)</w:t>
      </w:r>
    </w:p>
    <w:p w14:paraId="1407D63F"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rPr>
      </w:pPr>
    </w:p>
    <w:p w14:paraId="0BB2D840"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rPr>
      </w:pPr>
    </w:p>
    <w:p w14:paraId="671ECCEA"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rPr>
      </w:pPr>
    </w:p>
    <w:p w14:paraId="23A819A8"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b/>
          <w:kern w:val="28"/>
          <w:sz w:val="28"/>
          <w:szCs w:val="28"/>
        </w:rPr>
      </w:pPr>
      <w:r w:rsidRPr="001146E4">
        <w:rPr>
          <w:b/>
          <w:kern w:val="28"/>
          <w:sz w:val="28"/>
          <w:szCs w:val="28"/>
        </w:rPr>
        <w:t>К защите допустить</w:t>
      </w:r>
    </w:p>
    <w:p w14:paraId="02ED040C"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rPr>
      </w:pPr>
    </w:p>
    <w:p w14:paraId="59C0F4CF" w14:textId="77777777" w:rsidR="003F6A4A" w:rsidRPr="001146E4" w:rsidRDefault="003F6A4A" w:rsidP="003F6A4A">
      <w:pPr>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kern w:val="28"/>
          <w:sz w:val="28"/>
          <w:szCs w:val="28"/>
        </w:rPr>
      </w:pPr>
      <w:r w:rsidRPr="001146E4">
        <w:rPr>
          <w:kern w:val="28"/>
          <w:sz w:val="28"/>
          <w:szCs w:val="28"/>
        </w:rPr>
        <w:tab/>
      </w:r>
      <w:r w:rsidRPr="001146E4">
        <w:rPr>
          <w:kern w:val="28"/>
          <w:sz w:val="28"/>
          <w:szCs w:val="28"/>
        </w:rPr>
        <w:tab/>
      </w:r>
      <w:r w:rsidRPr="001146E4">
        <w:rPr>
          <w:kern w:val="28"/>
          <w:sz w:val="28"/>
          <w:szCs w:val="28"/>
        </w:rPr>
        <w:tab/>
      </w:r>
      <w:r w:rsidRPr="001146E4">
        <w:rPr>
          <w:kern w:val="28"/>
          <w:sz w:val="28"/>
          <w:szCs w:val="28"/>
        </w:rPr>
        <w:tab/>
      </w:r>
      <w:r w:rsidRPr="001146E4">
        <w:rPr>
          <w:kern w:val="28"/>
          <w:sz w:val="28"/>
          <w:szCs w:val="28"/>
        </w:rPr>
        <w:tab/>
      </w:r>
      <w:r w:rsidRPr="001146E4">
        <w:rPr>
          <w:kern w:val="28"/>
          <w:sz w:val="28"/>
          <w:szCs w:val="28"/>
        </w:rPr>
        <w:tab/>
      </w:r>
      <w:r w:rsidRPr="001146E4">
        <w:rPr>
          <w:kern w:val="28"/>
          <w:sz w:val="28"/>
          <w:szCs w:val="28"/>
        </w:rPr>
        <w:tab/>
      </w:r>
    </w:p>
    <w:p w14:paraId="5A7C88BC" w14:textId="77777777" w:rsidR="003F6A4A" w:rsidRPr="001146E4" w:rsidRDefault="003F6A4A" w:rsidP="003F6A4A">
      <w:pPr>
        <w:pStyle w:val="affd"/>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rPr>
          <w:bCs/>
          <w:kern w:val="28"/>
        </w:rPr>
      </w:pPr>
    </w:p>
    <w:p w14:paraId="7696757A" w14:textId="77777777" w:rsidR="003F6A4A" w:rsidRPr="00CC3F43" w:rsidRDefault="003F6A4A" w:rsidP="003F6A4A">
      <w:pPr>
        <w:pStyle w:val="affd"/>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356"/>
        </w:tabs>
        <w:suppressAutoHyphens/>
        <w:jc w:val="left"/>
        <w:rPr>
          <w:bCs/>
          <w:kern w:val="28"/>
          <w:sz w:val="28"/>
          <w:szCs w:val="28"/>
        </w:rPr>
      </w:pPr>
      <w:r w:rsidRPr="002C7D36">
        <w:rPr>
          <w:bCs/>
          <w:kern w:val="28"/>
          <w:sz w:val="28"/>
          <w:szCs w:val="28"/>
        </w:rPr>
        <w:t>Выпускная квалификационная работа выполнена с оценкой</w:t>
      </w:r>
      <w:r>
        <w:rPr>
          <w:kern w:val="28"/>
          <w:sz w:val="28"/>
          <w:szCs w:val="28"/>
          <w:u w:val="single"/>
        </w:rPr>
        <w:tab/>
      </w:r>
      <w:r>
        <w:rPr>
          <w:kern w:val="28"/>
          <w:sz w:val="28"/>
          <w:szCs w:val="28"/>
          <w:u w:val="single"/>
        </w:rPr>
        <w:tab/>
        <w:t xml:space="preserve">            </w:t>
      </w:r>
    </w:p>
    <w:p w14:paraId="0525B9B7" w14:textId="77777777" w:rsidR="003F6A4A" w:rsidRPr="002C7D36" w:rsidRDefault="003F6A4A" w:rsidP="003F6A4A">
      <w:pPr>
        <w:pStyle w:val="affd"/>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jc w:val="left"/>
        <w:rPr>
          <w:bCs/>
          <w:kern w:val="28"/>
        </w:rPr>
      </w:pPr>
    </w:p>
    <w:p w14:paraId="135266A4" w14:textId="77777777" w:rsidR="003F6A4A" w:rsidRPr="001146E4" w:rsidRDefault="003F6A4A" w:rsidP="003F6A4A">
      <w:pPr>
        <w:pStyle w:val="affd"/>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s>
        <w:suppressAutoHyphens/>
        <w:jc w:val="left"/>
        <w:rPr>
          <w:bCs/>
          <w:kern w:val="28"/>
          <w:sz w:val="28"/>
          <w:szCs w:val="28"/>
        </w:rPr>
      </w:pPr>
      <w:r w:rsidRPr="002C7D36">
        <w:rPr>
          <w:bCs/>
          <w:kern w:val="28"/>
          <w:sz w:val="28"/>
          <w:szCs w:val="28"/>
        </w:rPr>
        <w:t>Дата защиты  «____» _______________</w:t>
      </w:r>
      <w:r w:rsidRPr="001146E4">
        <w:rPr>
          <w:bCs/>
          <w:kern w:val="28"/>
          <w:sz w:val="28"/>
          <w:szCs w:val="28"/>
        </w:rPr>
        <w:t xml:space="preserve"> 20</w:t>
      </w:r>
      <w:r>
        <w:rPr>
          <w:bCs/>
          <w:kern w:val="28"/>
          <w:sz w:val="28"/>
          <w:szCs w:val="28"/>
        </w:rPr>
        <w:t>21</w:t>
      </w:r>
      <w:r w:rsidRPr="001146E4">
        <w:rPr>
          <w:bCs/>
          <w:kern w:val="28"/>
          <w:sz w:val="28"/>
          <w:szCs w:val="28"/>
        </w:rPr>
        <w:t xml:space="preserve"> г.</w:t>
      </w:r>
    </w:p>
    <w:p w14:paraId="5B386E27" w14:textId="77777777" w:rsidR="003F6A4A" w:rsidRPr="00CC3F43" w:rsidRDefault="003F6A4A" w:rsidP="003F6A4A">
      <w:pPr>
        <w:pStyle w:val="affd"/>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356"/>
        </w:tabs>
        <w:suppressAutoHyphens/>
        <w:jc w:val="left"/>
        <w:rPr>
          <w:bCs/>
          <w:kern w:val="28"/>
          <w:sz w:val="28"/>
          <w:szCs w:val="28"/>
        </w:rPr>
      </w:pPr>
      <w:r w:rsidRPr="001146E4">
        <w:rPr>
          <w:bCs/>
          <w:kern w:val="28"/>
          <w:sz w:val="28"/>
          <w:szCs w:val="28"/>
        </w:rPr>
        <w:t xml:space="preserve">Секретарь </w:t>
      </w:r>
      <w:r>
        <w:rPr>
          <w:bCs/>
          <w:kern w:val="28"/>
          <w:sz w:val="28"/>
          <w:szCs w:val="28"/>
        </w:rPr>
        <w:t>ГИА</w:t>
      </w:r>
      <w:r w:rsidRPr="001146E4">
        <w:rPr>
          <w:bCs/>
          <w:kern w:val="28"/>
          <w:sz w:val="28"/>
          <w:szCs w:val="28"/>
        </w:rPr>
        <w:t xml:space="preserve">  </w:t>
      </w:r>
      <w:r w:rsidRPr="00CC3F43">
        <w:rPr>
          <w:kern w:val="28"/>
          <w:sz w:val="28"/>
          <w:szCs w:val="28"/>
          <w:u w:val="single"/>
        </w:rPr>
        <w:tab/>
      </w:r>
      <w:r w:rsidRPr="00CC3F43">
        <w:rPr>
          <w:kern w:val="28"/>
          <w:sz w:val="28"/>
          <w:szCs w:val="28"/>
          <w:u w:val="single"/>
        </w:rPr>
        <w:tab/>
      </w:r>
      <w:r w:rsidRPr="00CC3F43">
        <w:rPr>
          <w:kern w:val="28"/>
          <w:sz w:val="28"/>
          <w:szCs w:val="28"/>
          <w:u w:val="single"/>
        </w:rPr>
        <w:tab/>
      </w:r>
      <w:r w:rsidRPr="00CC3F43">
        <w:rPr>
          <w:kern w:val="28"/>
          <w:sz w:val="28"/>
          <w:szCs w:val="28"/>
          <w:u w:val="single"/>
        </w:rPr>
        <w:tab/>
      </w:r>
      <w:r w:rsidRPr="00CC3F43">
        <w:rPr>
          <w:kern w:val="28"/>
          <w:sz w:val="28"/>
          <w:szCs w:val="28"/>
          <w:u w:val="single"/>
        </w:rPr>
        <w:tab/>
      </w:r>
      <w:r w:rsidRPr="00CC3F43">
        <w:rPr>
          <w:kern w:val="28"/>
          <w:sz w:val="28"/>
          <w:szCs w:val="28"/>
          <w:u w:val="single"/>
        </w:rPr>
        <w:tab/>
      </w:r>
      <w:r w:rsidRPr="00CC3F43">
        <w:rPr>
          <w:kern w:val="28"/>
          <w:sz w:val="28"/>
          <w:szCs w:val="28"/>
          <w:u w:val="single"/>
        </w:rPr>
        <w:tab/>
      </w:r>
      <w:r w:rsidRPr="00CC3F43">
        <w:rPr>
          <w:bCs/>
          <w:kern w:val="28"/>
          <w:sz w:val="28"/>
          <w:szCs w:val="28"/>
        </w:rPr>
        <w:tab/>
      </w:r>
      <w:r>
        <w:rPr>
          <w:bCs/>
          <w:kern w:val="28"/>
          <w:sz w:val="28"/>
          <w:szCs w:val="28"/>
        </w:rPr>
        <w:t xml:space="preserve">  </w:t>
      </w:r>
      <w:r w:rsidRPr="00CC3F43">
        <w:rPr>
          <w:kern w:val="28"/>
          <w:sz w:val="28"/>
          <w:szCs w:val="28"/>
          <w:u w:val="single"/>
        </w:rPr>
        <w:tab/>
      </w:r>
      <w:r w:rsidRPr="00CC3F43">
        <w:rPr>
          <w:kern w:val="28"/>
          <w:sz w:val="28"/>
          <w:szCs w:val="28"/>
          <w:u w:val="single"/>
        </w:rPr>
        <w:tab/>
      </w:r>
      <w:r>
        <w:rPr>
          <w:kern w:val="28"/>
          <w:sz w:val="28"/>
          <w:szCs w:val="28"/>
          <w:u w:val="single"/>
        </w:rPr>
        <w:t xml:space="preserve">            </w:t>
      </w:r>
    </w:p>
    <w:p w14:paraId="1EE6C070" w14:textId="77777777" w:rsidR="003F6A4A" w:rsidRPr="00B6747C" w:rsidRDefault="003F6A4A" w:rsidP="00B6747C">
      <w:pPr>
        <w:pStyle w:val="affd"/>
        <w:tabs>
          <w:tab w:val="left" w:pos="709"/>
          <w:tab w:val="left" w:pos="1418"/>
          <w:tab w:val="left" w:pos="2126"/>
          <w:tab w:val="left" w:pos="2835"/>
          <w:tab w:val="left" w:pos="3544"/>
          <w:tab w:val="left" w:pos="4253"/>
          <w:tab w:val="left" w:pos="4961"/>
          <w:tab w:val="left" w:pos="5670"/>
          <w:tab w:val="left" w:pos="6379"/>
          <w:tab w:val="left" w:pos="7088"/>
          <w:tab w:val="left" w:pos="7796"/>
          <w:tab w:val="left" w:pos="8505"/>
          <w:tab w:val="left" w:pos="9497"/>
          <w:tab w:val="left" w:pos="9639"/>
        </w:tabs>
        <w:suppressAutoHyphens/>
        <w:ind w:left="2126" w:firstLine="709"/>
        <w:jc w:val="left"/>
        <w:rPr>
          <w:bCs/>
          <w:kern w:val="28"/>
        </w:rPr>
      </w:pPr>
      <w:r w:rsidRPr="001146E4">
        <w:rPr>
          <w:bCs/>
          <w:kern w:val="28"/>
        </w:rPr>
        <w:tab/>
        <w:t>(Фамилия И.</w:t>
      </w:r>
      <w:r>
        <w:rPr>
          <w:bCs/>
          <w:kern w:val="28"/>
        </w:rPr>
        <w:t> О.)</w:t>
      </w:r>
      <w:r>
        <w:rPr>
          <w:bCs/>
          <w:kern w:val="28"/>
        </w:rPr>
        <w:tab/>
      </w:r>
      <w:r>
        <w:rPr>
          <w:bCs/>
          <w:kern w:val="28"/>
        </w:rPr>
        <w:tab/>
      </w:r>
      <w:r>
        <w:rPr>
          <w:bCs/>
          <w:kern w:val="28"/>
        </w:rPr>
        <w:tab/>
      </w:r>
      <w:r>
        <w:rPr>
          <w:bCs/>
          <w:kern w:val="28"/>
        </w:rPr>
        <w:tab/>
      </w:r>
      <w:r>
        <w:rPr>
          <w:bCs/>
          <w:kern w:val="28"/>
        </w:rPr>
        <w:tab/>
        <w:t xml:space="preserve">       </w:t>
      </w:r>
      <w:r w:rsidRPr="001146E4">
        <w:rPr>
          <w:bCs/>
          <w:kern w:val="28"/>
        </w:rPr>
        <w:t>(подпись)</w:t>
      </w:r>
      <w:r>
        <w:rPr>
          <w:b/>
          <w:sz w:val="28"/>
          <w:szCs w:val="28"/>
        </w:rPr>
        <w:br w:type="page"/>
      </w:r>
    </w:p>
    <w:p w14:paraId="15713C3E" w14:textId="77777777" w:rsidR="009D72D8" w:rsidRPr="00607F85" w:rsidRDefault="00014E7E" w:rsidP="00607F85">
      <w:pPr>
        <w:pStyle w:val="a9"/>
        <w:ind w:firstLine="0"/>
        <w:jc w:val="center"/>
        <w:rPr>
          <w:b/>
          <w:bCs/>
          <w:caps/>
        </w:rPr>
      </w:pPr>
      <w:bookmarkStart w:id="0" w:name="_Toc72876985"/>
      <w:r w:rsidRPr="00607F85">
        <w:rPr>
          <w:b/>
          <w:bCs/>
          <w:caps/>
        </w:rPr>
        <w:lastRenderedPageBreak/>
        <w:t>Содержание</w:t>
      </w:r>
      <w:bookmarkEnd w:id="0"/>
    </w:p>
    <w:sdt>
      <w:sdtPr>
        <w:rPr>
          <w:rFonts w:eastAsiaTheme="minorHAnsi"/>
          <w:b/>
          <w:lang w:eastAsia="en-US"/>
        </w:rPr>
        <w:id w:val="13812631"/>
        <w:docPartObj>
          <w:docPartGallery w:val="Table of Contents"/>
          <w:docPartUnique/>
        </w:docPartObj>
      </w:sdtPr>
      <w:sdtEndPr>
        <w:rPr>
          <w:rFonts w:eastAsia="Times New Roman"/>
          <w:b w:val="0"/>
          <w:bCs/>
          <w:sz w:val="28"/>
          <w:szCs w:val="28"/>
          <w:lang w:eastAsia="ru-RU"/>
        </w:rPr>
      </w:sdtEndPr>
      <w:sdtContent>
        <w:p w14:paraId="45CE23FD" w14:textId="4104504A" w:rsidR="00607F85" w:rsidRPr="00607F85" w:rsidRDefault="009D72D8" w:rsidP="00607F85">
          <w:pPr>
            <w:pStyle w:val="11"/>
            <w:rPr>
              <w:rFonts w:asciiTheme="minorHAnsi" w:eastAsiaTheme="minorEastAsia" w:hAnsiTheme="minorHAnsi" w:cstheme="minorBidi"/>
              <w:noProof/>
              <w:sz w:val="28"/>
              <w:szCs w:val="28"/>
            </w:rPr>
          </w:pPr>
          <w:r w:rsidRPr="00DF3C4B">
            <w:rPr>
              <w:sz w:val="24"/>
              <w:szCs w:val="28"/>
            </w:rPr>
            <w:fldChar w:fldCharType="begin"/>
          </w:r>
          <w:r w:rsidRPr="00DF3C4B">
            <w:rPr>
              <w:sz w:val="24"/>
              <w:szCs w:val="28"/>
            </w:rPr>
            <w:instrText xml:space="preserve"> TOC \o "1-3" \h \z \u </w:instrText>
          </w:r>
          <w:r w:rsidRPr="00DF3C4B">
            <w:rPr>
              <w:sz w:val="24"/>
              <w:szCs w:val="28"/>
            </w:rPr>
            <w:fldChar w:fldCharType="separate"/>
          </w:r>
          <w:hyperlink w:anchor="_Toc73486640" w:history="1">
            <w:r w:rsidR="00607F85" w:rsidRPr="00607F85">
              <w:rPr>
                <w:rStyle w:val="afa"/>
                <w:noProof/>
                <w:sz w:val="28"/>
                <w:szCs w:val="28"/>
              </w:rPr>
              <w:t>Введение</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_Toc73486640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3</w:t>
            </w:r>
            <w:r w:rsidR="00607F85" w:rsidRPr="00607F85">
              <w:rPr>
                <w:noProof/>
                <w:webHidden/>
                <w:sz w:val="28"/>
                <w:szCs w:val="28"/>
              </w:rPr>
              <w:fldChar w:fldCharType="end"/>
            </w:r>
          </w:hyperlink>
        </w:p>
        <w:p w14:paraId="10476EFD" w14:textId="47AAC6A0" w:rsidR="00607F85" w:rsidRPr="00607F85" w:rsidRDefault="005410A1" w:rsidP="00607F85">
          <w:pPr>
            <w:pStyle w:val="11"/>
            <w:rPr>
              <w:rFonts w:asciiTheme="minorHAnsi" w:eastAsiaTheme="minorEastAsia" w:hAnsiTheme="minorHAnsi" w:cstheme="minorBidi"/>
              <w:noProof/>
              <w:sz w:val="28"/>
              <w:szCs w:val="28"/>
            </w:rPr>
          </w:pPr>
          <w:hyperlink w:anchor="_Toc73486641" w:history="1">
            <w:r w:rsidR="00607F85" w:rsidRPr="00607F85">
              <w:rPr>
                <w:rStyle w:val="afa"/>
                <w:noProof/>
                <w:sz w:val="28"/>
                <w:szCs w:val="28"/>
              </w:rPr>
              <w:t>1.Теоретическая</w:t>
            </w:r>
            <w:r w:rsidR="00607F85">
              <w:rPr>
                <w:rStyle w:val="afa"/>
                <w:noProof/>
                <w:sz w:val="28"/>
                <w:szCs w:val="28"/>
              </w:rPr>
              <w:t xml:space="preserve"> </w:t>
            </w:r>
            <w:r w:rsidR="00607F85" w:rsidRPr="00607F85">
              <w:rPr>
                <w:rStyle w:val="afa"/>
                <w:noProof/>
                <w:sz w:val="28"/>
                <w:szCs w:val="28"/>
              </w:rPr>
              <w:t>часть</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_Toc73486641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5</w:t>
            </w:r>
            <w:r w:rsidR="00607F85" w:rsidRPr="00607F85">
              <w:rPr>
                <w:noProof/>
                <w:webHidden/>
                <w:sz w:val="28"/>
                <w:szCs w:val="28"/>
              </w:rPr>
              <w:fldChar w:fldCharType="end"/>
            </w:r>
          </w:hyperlink>
        </w:p>
        <w:p w14:paraId="1F799DBA" w14:textId="6B4D0EB7" w:rsidR="00607F85" w:rsidRPr="00607F85" w:rsidRDefault="005410A1" w:rsidP="00607F85">
          <w:pPr>
            <w:pStyle w:val="21"/>
            <w:tabs>
              <w:tab w:val="left" w:pos="880"/>
              <w:tab w:val="right" w:leader="dot" w:pos="9345"/>
            </w:tabs>
            <w:spacing w:after="0" w:line="360" w:lineRule="auto"/>
            <w:rPr>
              <w:rFonts w:asciiTheme="minorHAnsi" w:eastAsiaTheme="minorEastAsia" w:hAnsiTheme="minorHAnsi" w:cstheme="minorBidi"/>
              <w:noProof/>
              <w:sz w:val="28"/>
              <w:szCs w:val="28"/>
            </w:rPr>
          </w:pPr>
          <w:hyperlink w:anchor="_Toc73486642" w:history="1">
            <w:r w:rsidR="00607F85" w:rsidRPr="00607F85">
              <w:rPr>
                <w:rStyle w:val="afa"/>
                <w:noProof/>
                <w:sz w:val="28"/>
                <w:szCs w:val="28"/>
              </w:rPr>
              <w:t>1.1</w:t>
            </w:r>
            <w:r w:rsidR="00607F85" w:rsidRPr="00607F85">
              <w:rPr>
                <w:rFonts w:asciiTheme="minorHAnsi" w:eastAsiaTheme="minorEastAsia" w:hAnsiTheme="minorHAnsi" w:cstheme="minorBidi"/>
                <w:noProof/>
                <w:sz w:val="28"/>
                <w:szCs w:val="28"/>
              </w:rPr>
              <w:tab/>
            </w:r>
            <w:r w:rsidR="00607F85" w:rsidRPr="00607F85">
              <w:rPr>
                <w:rStyle w:val="afa"/>
                <w:noProof/>
                <w:sz w:val="28"/>
                <w:szCs w:val="28"/>
              </w:rPr>
              <w:t>Анализ предметной области</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_Toc73486642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5</w:t>
            </w:r>
            <w:r w:rsidR="00607F85" w:rsidRPr="00607F85">
              <w:rPr>
                <w:noProof/>
                <w:webHidden/>
                <w:sz w:val="28"/>
                <w:szCs w:val="28"/>
              </w:rPr>
              <w:fldChar w:fldCharType="end"/>
            </w:r>
          </w:hyperlink>
        </w:p>
        <w:p w14:paraId="17A4BCCB" w14:textId="0785916C" w:rsidR="00607F85" w:rsidRPr="00607F85" w:rsidRDefault="005410A1" w:rsidP="00607F85">
          <w:pPr>
            <w:pStyle w:val="21"/>
            <w:tabs>
              <w:tab w:val="left" w:pos="880"/>
              <w:tab w:val="right" w:leader="dot" w:pos="9345"/>
            </w:tabs>
            <w:spacing w:after="0" w:line="360" w:lineRule="auto"/>
            <w:rPr>
              <w:rFonts w:asciiTheme="minorHAnsi" w:eastAsiaTheme="minorEastAsia" w:hAnsiTheme="minorHAnsi" w:cstheme="minorBidi"/>
              <w:noProof/>
              <w:sz w:val="28"/>
              <w:szCs w:val="28"/>
            </w:rPr>
          </w:pPr>
          <w:hyperlink w:anchor="_Toc73486643" w:history="1">
            <w:r w:rsidR="00607F85" w:rsidRPr="00607F85">
              <w:rPr>
                <w:rStyle w:val="afa"/>
                <w:noProof/>
                <w:sz w:val="28"/>
                <w:szCs w:val="28"/>
              </w:rPr>
              <w:t>1.2</w:t>
            </w:r>
            <w:r w:rsidR="00607F85" w:rsidRPr="00607F85">
              <w:rPr>
                <w:rFonts w:asciiTheme="minorHAnsi" w:eastAsiaTheme="minorEastAsia" w:hAnsiTheme="minorHAnsi" w:cstheme="minorBidi"/>
                <w:noProof/>
                <w:sz w:val="28"/>
                <w:szCs w:val="28"/>
              </w:rPr>
              <w:tab/>
            </w:r>
            <w:r w:rsidR="00607F85" w:rsidRPr="00607F85">
              <w:rPr>
                <w:rStyle w:val="afa"/>
                <w:noProof/>
                <w:sz w:val="28"/>
                <w:szCs w:val="28"/>
              </w:rPr>
              <w:t>Исследование существующих подходов к решению поставленных задач</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_Toc73486643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6</w:t>
            </w:r>
            <w:r w:rsidR="00607F85" w:rsidRPr="00607F85">
              <w:rPr>
                <w:noProof/>
                <w:webHidden/>
                <w:sz w:val="28"/>
                <w:szCs w:val="28"/>
              </w:rPr>
              <w:fldChar w:fldCharType="end"/>
            </w:r>
          </w:hyperlink>
        </w:p>
        <w:p w14:paraId="25EB7185" w14:textId="03D2D51C" w:rsidR="00607F85" w:rsidRPr="00607F85" w:rsidRDefault="005410A1" w:rsidP="00607F85">
          <w:pPr>
            <w:pStyle w:val="21"/>
            <w:tabs>
              <w:tab w:val="left" w:pos="880"/>
              <w:tab w:val="right" w:leader="dot" w:pos="9345"/>
            </w:tabs>
            <w:spacing w:after="0" w:line="360" w:lineRule="auto"/>
            <w:rPr>
              <w:rFonts w:asciiTheme="minorHAnsi" w:eastAsiaTheme="minorEastAsia" w:hAnsiTheme="minorHAnsi" w:cstheme="minorBidi"/>
              <w:noProof/>
              <w:sz w:val="28"/>
              <w:szCs w:val="28"/>
            </w:rPr>
          </w:pPr>
          <w:hyperlink w:anchor="_Toc73486644" w:history="1">
            <w:r w:rsidR="00607F85" w:rsidRPr="00607F85">
              <w:rPr>
                <w:rStyle w:val="afa"/>
                <w:noProof/>
                <w:sz w:val="28"/>
                <w:szCs w:val="28"/>
              </w:rPr>
              <w:t>1.3</w:t>
            </w:r>
            <w:r w:rsidR="00607F85" w:rsidRPr="00607F85">
              <w:rPr>
                <w:rFonts w:asciiTheme="minorHAnsi" w:eastAsiaTheme="minorEastAsia" w:hAnsiTheme="minorHAnsi" w:cstheme="minorBidi"/>
                <w:noProof/>
                <w:sz w:val="28"/>
                <w:szCs w:val="28"/>
              </w:rPr>
              <w:tab/>
            </w:r>
            <w:r w:rsidR="00607F85" w:rsidRPr="00607F85">
              <w:rPr>
                <w:rStyle w:val="afa"/>
                <w:noProof/>
                <w:sz w:val="28"/>
                <w:szCs w:val="28"/>
              </w:rPr>
              <w:t>Описание среды разработки</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_Toc73486644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9</w:t>
            </w:r>
            <w:r w:rsidR="00607F85" w:rsidRPr="00607F85">
              <w:rPr>
                <w:noProof/>
                <w:webHidden/>
                <w:sz w:val="28"/>
                <w:szCs w:val="28"/>
              </w:rPr>
              <w:fldChar w:fldCharType="end"/>
            </w:r>
          </w:hyperlink>
        </w:p>
        <w:p w14:paraId="546EB084" w14:textId="350FE2E3" w:rsidR="00607F85" w:rsidRPr="00607F85" w:rsidRDefault="005410A1" w:rsidP="00607F85">
          <w:pPr>
            <w:pStyle w:val="21"/>
            <w:tabs>
              <w:tab w:val="right" w:leader="dot" w:pos="9345"/>
            </w:tabs>
            <w:spacing w:after="0" w:line="360" w:lineRule="auto"/>
            <w:rPr>
              <w:rFonts w:asciiTheme="minorHAnsi" w:eastAsiaTheme="minorEastAsia" w:hAnsiTheme="minorHAnsi" w:cstheme="minorBidi"/>
              <w:noProof/>
              <w:sz w:val="28"/>
              <w:szCs w:val="28"/>
            </w:rPr>
          </w:pPr>
          <w:hyperlink w:anchor="_Toc73486645" w:history="1">
            <w:r w:rsidR="00607F85" w:rsidRPr="00607F85">
              <w:rPr>
                <w:rStyle w:val="afa"/>
                <w:noProof/>
                <w:sz w:val="28"/>
                <w:szCs w:val="28"/>
              </w:rPr>
              <w:t>Вывод по теоретической части</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_Toc73486645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13</w:t>
            </w:r>
            <w:r w:rsidR="00607F85" w:rsidRPr="00607F85">
              <w:rPr>
                <w:noProof/>
                <w:webHidden/>
                <w:sz w:val="28"/>
                <w:szCs w:val="28"/>
              </w:rPr>
              <w:fldChar w:fldCharType="end"/>
            </w:r>
          </w:hyperlink>
        </w:p>
        <w:p w14:paraId="35769072" w14:textId="2C6F5CE4" w:rsidR="00607F85" w:rsidRPr="00607F85" w:rsidRDefault="005410A1" w:rsidP="00607F85">
          <w:pPr>
            <w:pStyle w:val="11"/>
            <w:rPr>
              <w:rFonts w:asciiTheme="minorHAnsi" w:eastAsiaTheme="minorEastAsia" w:hAnsiTheme="minorHAnsi" w:cstheme="minorBidi"/>
              <w:noProof/>
              <w:sz w:val="28"/>
              <w:szCs w:val="28"/>
            </w:rPr>
          </w:pPr>
          <w:hyperlink w:anchor="_Toc73486646" w:history="1">
            <w:r w:rsidR="00607F85" w:rsidRPr="00607F85">
              <w:rPr>
                <w:rStyle w:val="afa"/>
                <w:noProof/>
                <w:sz w:val="28"/>
                <w:szCs w:val="28"/>
              </w:rPr>
              <w:t>2.Практическая</w:t>
            </w:r>
            <w:r w:rsidR="00607F85">
              <w:rPr>
                <w:rStyle w:val="afa"/>
                <w:noProof/>
                <w:sz w:val="28"/>
                <w:szCs w:val="28"/>
              </w:rPr>
              <w:t xml:space="preserve"> </w:t>
            </w:r>
            <w:r w:rsidR="00607F85" w:rsidRPr="00607F85">
              <w:rPr>
                <w:rStyle w:val="afa"/>
                <w:noProof/>
                <w:sz w:val="28"/>
                <w:szCs w:val="28"/>
              </w:rPr>
              <w:t>часть</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_Toc73486646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15</w:t>
            </w:r>
            <w:r w:rsidR="00607F85" w:rsidRPr="00607F85">
              <w:rPr>
                <w:noProof/>
                <w:webHidden/>
                <w:sz w:val="28"/>
                <w:szCs w:val="28"/>
              </w:rPr>
              <w:fldChar w:fldCharType="end"/>
            </w:r>
          </w:hyperlink>
        </w:p>
        <w:p w14:paraId="20902CBF" w14:textId="6C318C34" w:rsidR="00607F85" w:rsidRPr="00607F85" w:rsidRDefault="005410A1" w:rsidP="00607F85">
          <w:pPr>
            <w:pStyle w:val="21"/>
            <w:tabs>
              <w:tab w:val="left" w:pos="880"/>
              <w:tab w:val="right" w:leader="dot" w:pos="9345"/>
            </w:tabs>
            <w:spacing w:after="0" w:line="360" w:lineRule="auto"/>
            <w:rPr>
              <w:rFonts w:asciiTheme="minorHAnsi" w:eastAsiaTheme="minorEastAsia" w:hAnsiTheme="minorHAnsi" w:cstheme="minorBidi"/>
              <w:noProof/>
              <w:sz w:val="28"/>
              <w:szCs w:val="28"/>
            </w:rPr>
          </w:pPr>
          <w:hyperlink w:anchor="_Toc73486647" w:history="1">
            <w:r w:rsidR="00607F85" w:rsidRPr="00607F85">
              <w:rPr>
                <w:rStyle w:val="afa"/>
                <w:noProof/>
                <w:sz w:val="28"/>
                <w:szCs w:val="28"/>
              </w:rPr>
              <w:t>2.1</w:t>
            </w:r>
            <w:r w:rsidR="00607F85" w:rsidRPr="00607F85">
              <w:rPr>
                <w:rFonts w:asciiTheme="minorHAnsi" w:eastAsiaTheme="minorEastAsia" w:hAnsiTheme="minorHAnsi" w:cstheme="minorBidi"/>
                <w:noProof/>
                <w:sz w:val="28"/>
                <w:szCs w:val="28"/>
              </w:rPr>
              <w:tab/>
            </w:r>
            <w:r w:rsidR="00607F85" w:rsidRPr="00607F85">
              <w:rPr>
                <w:rStyle w:val="afa"/>
                <w:noProof/>
                <w:sz w:val="28"/>
                <w:szCs w:val="28"/>
              </w:rPr>
              <w:t>Разработка сайта</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_Toc73486647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15</w:t>
            </w:r>
            <w:r w:rsidR="00607F85" w:rsidRPr="00607F85">
              <w:rPr>
                <w:noProof/>
                <w:webHidden/>
                <w:sz w:val="28"/>
                <w:szCs w:val="28"/>
              </w:rPr>
              <w:fldChar w:fldCharType="end"/>
            </w:r>
          </w:hyperlink>
        </w:p>
        <w:p w14:paraId="5611723A" w14:textId="0BB2BD48" w:rsidR="00607F85" w:rsidRPr="00607F85" w:rsidRDefault="005410A1" w:rsidP="00607F85">
          <w:pPr>
            <w:pStyle w:val="21"/>
            <w:tabs>
              <w:tab w:val="left" w:pos="880"/>
              <w:tab w:val="right" w:leader="dot" w:pos="9345"/>
            </w:tabs>
            <w:spacing w:after="0" w:line="360" w:lineRule="auto"/>
            <w:rPr>
              <w:rFonts w:asciiTheme="minorHAnsi" w:eastAsiaTheme="minorEastAsia" w:hAnsiTheme="minorHAnsi" w:cstheme="minorBidi"/>
              <w:noProof/>
              <w:sz w:val="28"/>
              <w:szCs w:val="28"/>
            </w:rPr>
          </w:pPr>
          <w:hyperlink w:anchor="_Toc73486648" w:history="1">
            <w:r w:rsidR="00607F85" w:rsidRPr="00607F85">
              <w:rPr>
                <w:rStyle w:val="afa"/>
                <w:noProof/>
                <w:sz w:val="28"/>
                <w:szCs w:val="28"/>
              </w:rPr>
              <w:t>2.2</w:t>
            </w:r>
            <w:r w:rsidR="00607F85" w:rsidRPr="00607F85">
              <w:rPr>
                <w:rFonts w:asciiTheme="minorHAnsi" w:eastAsiaTheme="minorEastAsia" w:hAnsiTheme="minorHAnsi" w:cstheme="minorBidi"/>
                <w:noProof/>
                <w:sz w:val="28"/>
                <w:szCs w:val="28"/>
              </w:rPr>
              <w:tab/>
            </w:r>
            <w:r w:rsidR="00607F85" w:rsidRPr="00607F85">
              <w:rPr>
                <w:rStyle w:val="afa"/>
                <w:noProof/>
                <w:sz w:val="28"/>
                <w:szCs w:val="28"/>
              </w:rPr>
              <w:t>Разработка базы данных</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_Toc73486648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21</w:t>
            </w:r>
            <w:r w:rsidR="00607F85" w:rsidRPr="00607F85">
              <w:rPr>
                <w:noProof/>
                <w:webHidden/>
                <w:sz w:val="28"/>
                <w:szCs w:val="28"/>
              </w:rPr>
              <w:fldChar w:fldCharType="end"/>
            </w:r>
          </w:hyperlink>
        </w:p>
        <w:p w14:paraId="765808EA" w14:textId="36DB70A5" w:rsidR="00607F85" w:rsidRPr="00607F85" w:rsidRDefault="005410A1" w:rsidP="00607F85">
          <w:pPr>
            <w:pStyle w:val="21"/>
            <w:tabs>
              <w:tab w:val="left" w:pos="880"/>
              <w:tab w:val="right" w:leader="dot" w:pos="9345"/>
            </w:tabs>
            <w:spacing w:after="0" w:line="360" w:lineRule="auto"/>
            <w:rPr>
              <w:rFonts w:asciiTheme="minorHAnsi" w:eastAsiaTheme="minorEastAsia" w:hAnsiTheme="minorHAnsi" w:cstheme="minorBidi"/>
              <w:noProof/>
              <w:sz w:val="28"/>
              <w:szCs w:val="28"/>
            </w:rPr>
          </w:pPr>
          <w:hyperlink w:anchor="_Toc73486649" w:history="1">
            <w:r w:rsidR="00607F85" w:rsidRPr="00607F85">
              <w:rPr>
                <w:rStyle w:val="afa"/>
                <w:noProof/>
                <w:sz w:val="28"/>
                <w:szCs w:val="28"/>
              </w:rPr>
              <w:t>2.3</w:t>
            </w:r>
            <w:r w:rsidR="00607F85" w:rsidRPr="00607F85">
              <w:rPr>
                <w:rFonts w:asciiTheme="minorHAnsi" w:eastAsiaTheme="minorEastAsia" w:hAnsiTheme="minorHAnsi" w:cstheme="minorBidi"/>
                <w:noProof/>
                <w:sz w:val="28"/>
                <w:szCs w:val="28"/>
              </w:rPr>
              <w:tab/>
            </w:r>
            <w:r w:rsidR="00607F85" w:rsidRPr="00607F85">
              <w:rPr>
                <w:rStyle w:val="afa"/>
                <w:noProof/>
                <w:sz w:val="28"/>
                <w:szCs w:val="28"/>
              </w:rPr>
              <w:t>Создание модуля регистрации пользователя</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_Toc73486649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27</w:t>
            </w:r>
            <w:r w:rsidR="00607F85" w:rsidRPr="00607F85">
              <w:rPr>
                <w:noProof/>
                <w:webHidden/>
                <w:sz w:val="28"/>
                <w:szCs w:val="28"/>
              </w:rPr>
              <w:fldChar w:fldCharType="end"/>
            </w:r>
          </w:hyperlink>
        </w:p>
        <w:p w14:paraId="2A5ADDCA" w14:textId="20F15E89" w:rsidR="00607F85" w:rsidRPr="00607F85" w:rsidRDefault="005410A1" w:rsidP="00607F85">
          <w:pPr>
            <w:pStyle w:val="21"/>
            <w:tabs>
              <w:tab w:val="left" w:pos="880"/>
              <w:tab w:val="right" w:leader="dot" w:pos="9345"/>
            </w:tabs>
            <w:spacing w:after="0" w:line="360" w:lineRule="auto"/>
            <w:rPr>
              <w:rFonts w:asciiTheme="minorHAnsi" w:eastAsiaTheme="minorEastAsia" w:hAnsiTheme="minorHAnsi" w:cstheme="minorBidi"/>
              <w:noProof/>
              <w:sz w:val="28"/>
              <w:szCs w:val="28"/>
            </w:rPr>
          </w:pPr>
          <w:hyperlink w:anchor="_Toc73486650" w:history="1">
            <w:r w:rsidR="00607F85" w:rsidRPr="00607F85">
              <w:rPr>
                <w:rStyle w:val="afa"/>
                <w:noProof/>
                <w:sz w:val="28"/>
                <w:szCs w:val="28"/>
              </w:rPr>
              <w:t>2.4</w:t>
            </w:r>
            <w:r w:rsidR="00607F85" w:rsidRPr="00607F85">
              <w:rPr>
                <w:rFonts w:asciiTheme="minorHAnsi" w:eastAsiaTheme="minorEastAsia" w:hAnsiTheme="minorHAnsi" w:cstheme="minorBidi"/>
                <w:noProof/>
                <w:sz w:val="28"/>
                <w:szCs w:val="28"/>
              </w:rPr>
              <w:tab/>
            </w:r>
            <w:r w:rsidR="00607F85" w:rsidRPr="00607F85">
              <w:rPr>
                <w:rStyle w:val="afa"/>
                <w:noProof/>
                <w:sz w:val="28"/>
                <w:szCs w:val="28"/>
              </w:rPr>
              <w:t>Создание модуля авторизации пользователя</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_Toc73486650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34</w:t>
            </w:r>
            <w:r w:rsidR="00607F85" w:rsidRPr="00607F85">
              <w:rPr>
                <w:noProof/>
                <w:webHidden/>
                <w:sz w:val="28"/>
                <w:szCs w:val="28"/>
              </w:rPr>
              <w:fldChar w:fldCharType="end"/>
            </w:r>
          </w:hyperlink>
        </w:p>
        <w:p w14:paraId="7AFB4DB2" w14:textId="72BF9A76" w:rsidR="00607F85" w:rsidRPr="00607F85" w:rsidRDefault="005410A1" w:rsidP="00607F85">
          <w:pPr>
            <w:pStyle w:val="21"/>
            <w:tabs>
              <w:tab w:val="left" w:pos="880"/>
              <w:tab w:val="right" w:leader="dot" w:pos="9345"/>
            </w:tabs>
            <w:spacing w:after="0" w:line="360" w:lineRule="auto"/>
            <w:rPr>
              <w:rFonts w:asciiTheme="minorHAnsi" w:eastAsiaTheme="minorEastAsia" w:hAnsiTheme="minorHAnsi" w:cstheme="minorBidi"/>
              <w:noProof/>
              <w:sz w:val="28"/>
              <w:szCs w:val="28"/>
            </w:rPr>
          </w:pPr>
          <w:hyperlink w:anchor="_Toc73486651" w:history="1">
            <w:r w:rsidR="00607F85" w:rsidRPr="00607F85">
              <w:rPr>
                <w:rStyle w:val="afa"/>
                <w:noProof/>
                <w:sz w:val="28"/>
                <w:szCs w:val="28"/>
              </w:rPr>
              <w:t>2.5</w:t>
            </w:r>
            <w:r w:rsidR="00607F85" w:rsidRPr="00607F85">
              <w:rPr>
                <w:rFonts w:asciiTheme="minorHAnsi" w:eastAsiaTheme="minorEastAsia" w:hAnsiTheme="minorHAnsi" w:cstheme="minorBidi"/>
                <w:noProof/>
                <w:sz w:val="28"/>
                <w:szCs w:val="28"/>
              </w:rPr>
              <w:tab/>
            </w:r>
            <w:r w:rsidR="00607F85" w:rsidRPr="00607F85">
              <w:rPr>
                <w:rStyle w:val="afa"/>
                <w:noProof/>
                <w:sz w:val="28"/>
                <w:szCs w:val="28"/>
              </w:rPr>
              <w:t>Создание модуля регистрации пользователя на прием</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_Toc73486651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39</w:t>
            </w:r>
            <w:r w:rsidR="00607F85" w:rsidRPr="00607F85">
              <w:rPr>
                <w:noProof/>
                <w:webHidden/>
                <w:sz w:val="28"/>
                <w:szCs w:val="28"/>
              </w:rPr>
              <w:fldChar w:fldCharType="end"/>
            </w:r>
          </w:hyperlink>
        </w:p>
        <w:p w14:paraId="15E0922A" w14:textId="0C5CF5E6" w:rsidR="00607F85" w:rsidRPr="00607F85" w:rsidRDefault="005410A1" w:rsidP="00607F85">
          <w:pPr>
            <w:pStyle w:val="21"/>
            <w:tabs>
              <w:tab w:val="right" w:leader="dot" w:pos="9345"/>
            </w:tabs>
            <w:spacing w:after="0" w:line="360" w:lineRule="auto"/>
            <w:rPr>
              <w:rFonts w:asciiTheme="minorHAnsi" w:eastAsiaTheme="minorEastAsia" w:hAnsiTheme="minorHAnsi" w:cstheme="minorBidi"/>
              <w:noProof/>
              <w:sz w:val="28"/>
              <w:szCs w:val="28"/>
            </w:rPr>
          </w:pPr>
          <w:hyperlink w:anchor="_Toc73486652" w:history="1">
            <w:r w:rsidR="00607F85" w:rsidRPr="00607F85">
              <w:rPr>
                <w:rStyle w:val="afa"/>
                <w:noProof/>
                <w:sz w:val="28"/>
                <w:szCs w:val="28"/>
              </w:rPr>
              <w:t>Вывод по практической части</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_Toc73486652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44</w:t>
            </w:r>
            <w:r w:rsidR="00607F85" w:rsidRPr="00607F85">
              <w:rPr>
                <w:noProof/>
                <w:webHidden/>
                <w:sz w:val="28"/>
                <w:szCs w:val="28"/>
              </w:rPr>
              <w:fldChar w:fldCharType="end"/>
            </w:r>
          </w:hyperlink>
        </w:p>
        <w:p w14:paraId="63540955" w14:textId="48F738E9" w:rsidR="00607F85" w:rsidRPr="00607F85" w:rsidRDefault="005410A1" w:rsidP="00607F85">
          <w:pPr>
            <w:pStyle w:val="11"/>
            <w:rPr>
              <w:rFonts w:asciiTheme="minorHAnsi" w:eastAsiaTheme="minorEastAsia" w:hAnsiTheme="minorHAnsi" w:cstheme="minorBidi"/>
              <w:noProof/>
              <w:sz w:val="28"/>
              <w:szCs w:val="28"/>
            </w:rPr>
          </w:pPr>
          <w:hyperlink w:anchor="_Toc73486653" w:history="1">
            <w:r w:rsidR="00607F85" w:rsidRPr="00607F85">
              <w:rPr>
                <w:rStyle w:val="afa"/>
                <w:noProof/>
                <w:sz w:val="28"/>
                <w:szCs w:val="28"/>
              </w:rPr>
              <w:t>Заключение</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_Toc73486653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45</w:t>
            </w:r>
            <w:r w:rsidR="00607F85" w:rsidRPr="00607F85">
              <w:rPr>
                <w:noProof/>
                <w:webHidden/>
                <w:sz w:val="28"/>
                <w:szCs w:val="28"/>
              </w:rPr>
              <w:fldChar w:fldCharType="end"/>
            </w:r>
          </w:hyperlink>
        </w:p>
        <w:p w14:paraId="29F6E4F0" w14:textId="192F98BA" w:rsidR="00607F85" w:rsidRPr="00607F85" w:rsidRDefault="005410A1" w:rsidP="00607F85">
          <w:pPr>
            <w:pStyle w:val="11"/>
            <w:rPr>
              <w:rFonts w:asciiTheme="minorHAnsi" w:eastAsiaTheme="minorEastAsia" w:hAnsiTheme="minorHAnsi" w:cstheme="minorBidi"/>
              <w:noProof/>
              <w:sz w:val="28"/>
              <w:szCs w:val="28"/>
            </w:rPr>
          </w:pPr>
          <w:hyperlink w:anchor="_Toc73486654" w:history="1">
            <w:r w:rsidR="00607F85" w:rsidRPr="00607F85">
              <w:rPr>
                <w:rStyle w:val="afa"/>
                <w:noProof/>
                <w:sz w:val="28"/>
                <w:szCs w:val="28"/>
              </w:rPr>
              <w:t>Список литературы</w:t>
            </w:r>
            <w:r w:rsidR="00607F85" w:rsidRPr="00607F85">
              <w:rPr>
                <w:noProof/>
                <w:webHidden/>
                <w:sz w:val="28"/>
                <w:szCs w:val="28"/>
              </w:rPr>
              <w:tab/>
            </w:r>
            <w:r w:rsidR="00607F85" w:rsidRPr="00607F85">
              <w:rPr>
                <w:noProof/>
                <w:webHidden/>
                <w:sz w:val="28"/>
                <w:szCs w:val="28"/>
              </w:rPr>
              <w:fldChar w:fldCharType="begin"/>
            </w:r>
            <w:r w:rsidR="00607F85" w:rsidRPr="00607F85">
              <w:rPr>
                <w:noProof/>
                <w:webHidden/>
                <w:sz w:val="28"/>
                <w:szCs w:val="28"/>
              </w:rPr>
              <w:instrText xml:space="preserve"> PAGEREF _Toc73486654 \h </w:instrText>
            </w:r>
            <w:r w:rsidR="00607F85" w:rsidRPr="00607F85">
              <w:rPr>
                <w:noProof/>
                <w:webHidden/>
                <w:sz w:val="28"/>
                <w:szCs w:val="28"/>
              </w:rPr>
            </w:r>
            <w:r w:rsidR="00607F85" w:rsidRPr="00607F85">
              <w:rPr>
                <w:noProof/>
                <w:webHidden/>
                <w:sz w:val="28"/>
                <w:szCs w:val="28"/>
              </w:rPr>
              <w:fldChar w:fldCharType="separate"/>
            </w:r>
            <w:r w:rsidR="006B4086">
              <w:rPr>
                <w:noProof/>
                <w:webHidden/>
                <w:sz w:val="28"/>
                <w:szCs w:val="28"/>
              </w:rPr>
              <w:t>46</w:t>
            </w:r>
            <w:r w:rsidR="00607F85" w:rsidRPr="00607F85">
              <w:rPr>
                <w:noProof/>
                <w:webHidden/>
                <w:sz w:val="28"/>
                <w:szCs w:val="28"/>
              </w:rPr>
              <w:fldChar w:fldCharType="end"/>
            </w:r>
          </w:hyperlink>
        </w:p>
        <w:p w14:paraId="59754C60" w14:textId="7FB9839B" w:rsidR="009D72D8" w:rsidRPr="00E97EAF" w:rsidRDefault="009D72D8" w:rsidP="00607F85">
          <w:pPr>
            <w:spacing w:line="360" w:lineRule="auto"/>
            <w:rPr>
              <w:b/>
              <w:bCs/>
              <w:sz w:val="28"/>
              <w:szCs w:val="28"/>
            </w:rPr>
          </w:pPr>
          <w:r w:rsidRPr="00DF3C4B">
            <w:rPr>
              <w:b/>
              <w:bCs/>
              <w:sz w:val="24"/>
              <w:szCs w:val="28"/>
            </w:rPr>
            <w:fldChar w:fldCharType="end"/>
          </w:r>
        </w:p>
      </w:sdtContent>
    </w:sdt>
    <w:p w14:paraId="03FFD7F8" w14:textId="77777777" w:rsidR="009D72D8" w:rsidRPr="009D72D8" w:rsidRDefault="009D72D8">
      <w:r>
        <w:br w:type="page"/>
      </w:r>
    </w:p>
    <w:p w14:paraId="090CF773" w14:textId="77777777" w:rsidR="00CB609B" w:rsidRPr="0025422B" w:rsidRDefault="00CB609B" w:rsidP="00D60AA7">
      <w:pPr>
        <w:pStyle w:val="a"/>
        <w:numPr>
          <w:ilvl w:val="0"/>
          <w:numId w:val="0"/>
        </w:numPr>
        <w:ind w:left="714"/>
      </w:pPr>
      <w:bookmarkStart w:id="1" w:name="_Toc69767029"/>
      <w:bookmarkStart w:id="2" w:name="_Toc73486640"/>
      <w:r w:rsidRPr="00E907AE">
        <w:lastRenderedPageBreak/>
        <w:t>Введение</w:t>
      </w:r>
      <w:bookmarkEnd w:id="1"/>
      <w:bookmarkEnd w:id="2"/>
    </w:p>
    <w:p w14:paraId="517DACA6" w14:textId="77777777" w:rsidR="00CB609B" w:rsidRDefault="00CB609B" w:rsidP="00CB609B">
      <w:pPr>
        <w:pStyle w:val="a9"/>
      </w:pPr>
      <w:r>
        <w:t>На сегодняшний день как никогда необходима автоматизация информационной системы в муниципальной поликлинике в связи с необходимостью работы с большими и постоянно растущими объемами информации при решении диагностических, терапевтических, статистических, управленческих и других задач.</w:t>
      </w:r>
    </w:p>
    <w:p w14:paraId="5D554D25" w14:textId="77777777" w:rsidR="00CB609B" w:rsidRDefault="00CB609B" w:rsidP="00CB609B">
      <w:pPr>
        <w:pStyle w:val="a9"/>
      </w:pPr>
      <w:r>
        <w:t>Основное время, которое уходит на выполнение процесса приема пациентов, занимает не само решение каких-то клинических вопросов, а скорее больше сопроводительная работа, а именно оформление поликлинических талонов и иных видов отчетной документации, также записей в амбулаторной карте или истории болезни, а также назначений консультаций или обследований и тому подобное.</w:t>
      </w:r>
    </w:p>
    <w:p w14:paraId="2C7D7369" w14:textId="77777777" w:rsidR="00CB609B" w:rsidRDefault="00884BD1" w:rsidP="00CB609B">
      <w:pPr>
        <w:pStyle w:val="a9"/>
      </w:pPr>
      <w:r>
        <w:t>Н</w:t>
      </w:r>
      <w:r w:rsidR="00CB609B">
        <w:t>аиболее эффективным инструментом для облегчения труда медицинских сотрудников и повышения его эффективности являются компьютерные технологии.</w:t>
      </w:r>
    </w:p>
    <w:p w14:paraId="63C15D5B" w14:textId="77777777" w:rsidR="00CB609B" w:rsidRDefault="00CB609B" w:rsidP="00CB609B">
      <w:pPr>
        <w:pStyle w:val="a9"/>
      </w:pPr>
      <w:r>
        <w:t>Автоматизация может не только облегчить работу, но и освободить персонал от рутины и предоставить им принципиально новый инструмент, который прямо или косвенно приведет к снижению неуместного потребления интеллектуального багажа, исполнению желания работать и заниматься медициной.</w:t>
      </w:r>
    </w:p>
    <w:p w14:paraId="0C276093" w14:textId="77777777" w:rsidR="00CB609B" w:rsidRDefault="00CB609B" w:rsidP="00CB609B">
      <w:pPr>
        <w:pStyle w:val="a9"/>
      </w:pPr>
      <w:r>
        <w:t>Первое знакомство посетителей с клиникой начинается на ресепшене. Это основное структурное подразделение для приема пациентов в поликлинику. Организация работы регистратуры во многом определяет ритм работы всех отделений поликлиники, чтобы обеспечить оптимальное распределение потока посетителей и сократить время посещения поликлиники.</w:t>
      </w:r>
    </w:p>
    <w:p w14:paraId="5DB0AC2F" w14:textId="30D9CA46" w:rsidR="00CB609B" w:rsidRDefault="00CB609B" w:rsidP="00CB609B">
      <w:pPr>
        <w:pStyle w:val="a9"/>
      </w:pPr>
      <w:r w:rsidRPr="00BE4D78">
        <w:t>Объектом исследования</w:t>
      </w:r>
      <w:r w:rsidR="00B05612">
        <w:t xml:space="preserve"> является</w:t>
      </w:r>
      <w:r w:rsidRPr="00BE4D78">
        <w:t xml:space="preserve"> автоматизация</w:t>
      </w:r>
      <w:r w:rsidR="00B05612">
        <w:t xml:space="preserve"> деятельности медицинского учреждения</w:t>
      </w:r>
      <w:r w:rsidRPr="00BE4D78">
        <w:t xml:space="preserve">. </w:t>
      </w:r>
    </w:p>
    <w:p w14:paraId="5DCA7D89" w14:textId="4050A992" w:rsidR="00CB609B" w:rsidRPr="00BE4D78" w:rsidRDefault="00CB609B" w:rsidP="00CB609B">
      <w:pPr>
        <w:pStyle w:val="a9"/>
      </w:pPr>
      <w:r w:rsidRPr="00BE4D78">
        <w:lastRenderedPageBreak/>
        <w:t xml:space="preserve">Предметом же в данном исследовании </w:t>
      </w:r>
      <w:r w:rsidR="00B05612">
        <w:t>является</w:t>
      </w:r>
      <w:r w:rsidR="00B05612" w:rsidRPr="00BE4D78">
        <w:t xml:space="preserve"> автоматизация</w:t>
      </w:r>
      <w:r w:rsidR="00B05612">
        <w:t xml:space="preserve"> деятельности регистратуры медицинского учреждения, а конкретнее </w:t>
      </w:r>
      <w:r w:rsidR="00B05612" w:rsidRPr="00BE4D78">
        <w:t>процесс</w:t>
      </w:r>
      <w:r w:rsidR="00B05612">
        <w:t xml:space="preserve"> </w:t>
      </w:r>
      <w:r w:rsidR="00B05612" w:rsidRPr="00BE4D78">
        <w:t>записи на прием пациентов</w:t>
      </w:r>
      <w:r w:rsidRPr="00BE4D78">
        <w:t>.</w:t>
      </w:r>
    </w:p>
    <w:p w14:paraId="3C3ED147" w14:textId="77777777" w:rsidR="00CB609B" w:rsidRDefault="00CB609B" w:rsidP="00CB609B">
      <w:pPr>
        <w:pStyle w:val="a9"/>
      </w:pPr>
      <w:r w:rsidRPr="00BE4D78">
        <w:t xml:space="preserve">Целью данной работы является разработка программного комплекса для поликлиники, позволяющего повысить эффективность работы регистратуры за счет сокращения временных и трудозатрат, а также повышения качества работы. </w:t>
      </w:r>
    </w:p>
    <w:p w14:paraId="50EF68D5" w14:textId="77777777" w:rsidR="00CB609B" w:rsidRDefault="00CB609B" w:rsidP="00CB609B">
      <w:pPr>
        <w:pStyle w:val="a9"/>
      </w:pPr>
      <w:r>
        <w:t>Задачи:</w:t>
      </w:r>
    </w:p>
    <w:p w14:paraId="0B959DA1" w14:textId="77777777" w:rsidR="00CB609B" w:rsidRDefault="00CB609B" w:rsidP="00BE5D4F">
      <w:pPr>
        <w:pStyle w:val="a9"/>
        <w:numPr>
          <w:ilvl w:val="0"/>
          <w:numId w:val="2"/>
        </w:numPr>
      </w:pPr>
      <w:r>
        <w:t>Проанализировать предметную область</w:t>
      </w:r>
    </w:p>
    <w:p w14:paraId="05CCF2B2" w14:textId="77777777" w:rsidR="00CB609B" w:rsidRDefault="00CB609B" w:rsidP="00BE5D4F">
      <w:pPr>
        <w:pStyle w:val="a9"/>
        <w:numPr>
          <w:ilvl w:val="0"/>
          <w:numId w:val="2"/>
        </w:numPr>
      </w:pPr>
      <w:r>
        <w:t>Проанализировать существующие проекты</w:t>
      </w:r>
    </w:p>
    <w:p w14:paraId="22875BE6" w14:textId="77777777" w:rsidR="00CB609B" w:rsidRDefault="00CB609B" w:rsidP="00BE5D4F">
      <w:pPr>
        <w:pStyle w:val="a9"/>
        <w:numPr>
          <w:ilvl w:val="0"/>
          <w:numId w:val="2"/>
        </w:numPr>
      </w:pPr>
      <w:r>
        <w:t>Разработать информационную систему</w:t>
      </w:r>
    </w:p>
    <w:p w14:paraId="3DDD5A1A" w14:textId="77777777" w:rsidR="00CB609B" w:rsidRDefault="00CB609B" w:rsidP="00BE5D4F">
      <w:pPr>
        <w:pStyle w:val="a9"/>
        <w:numPr>
          <w:ilvl w:val="0"/>
          <w:numId w:val="2"/>
        </w:numPr>
      </w:pPr>
      <w:r>
        <w:t>Протестировать информационную систему</w:t>
      </w:r>
    </w:p>
    <w:p w14:paraId="6FD65F39" w14:textId="77777777" w:rsidR="00573B5C" w:rsidRPr="00573B5C" w:rsidRDefault="00573B5C" w:rsidP="00573B5C">
      <w:pPr>
        <w:pStyle w:val="a9"/>
      </w:pPr>
      <w:r w:rsidRPr="00573B5C">
        <w:t>Актуальность выбранной задачи обусловлена ​​тем, что в настоящее время все более необходимо разработать информационную систему, которая обеспечивает лучшую видимость организации и деятельности и, следовательно, более удобна для последующей реализации. Актуальность подтверждается наличием нескольких систем для выполнения этих задач.</w:t>
      </w:r>
    </w:p>
    <w:p w14:paraId="0E100E5D" w14:textId="1C5B870F" w:rsidR="00573B5C" w:rsidRPr="00573B5C" w:rsidRDefault="00A11907" w:rsidP="00573B5C">
      <w:pPr>
        <w:pStyle w:val="a9"/>
      </w:pPr>
      <w:r>
        <w:t>Разрабатываемая</w:t>
      </w:r>
      <w:r w:rsidR="00573B5C" w:rsidRPr="00573B5C">
        <w:t xml:space="preserve"> информационная система отличается от остальных тем, что форма для записи на прием находится на главной странице и нет необходимости переходов на другие страницы.</w:t>
      </w:r>
    </w:p>
    <w:p w14:paraId="1903B49E" w14:textId="77777777" w:rsidR="00573B5C" w:rsidRPr="00573B5C" w:rsidRDefault="00573B5C" w:rsidP="00573B5C">
      <w:pPr>
        <w:pStyle w:val="a9"/>
      </w:pPr>
    </w:p>
    <w:p w14:paraId="3E34D908" w14:textId="77777777" w:rsidR="00B37378" w:rsidRPr="00112882" w:rsidRDefault="00B37378" w:rsidP="004704A5">
      <w:pPr>
        <w:pStyle w:val="a"/>
      </w:pPr>
      <w:bookmarkStart w:id="3" w:name="_Toc71282643"/>
      <w:bookmarkStart w:id="4" w:name="_Toc73486641"/>
      <w:bookmarkStart w:id="5" w:name="глава_1"/>
      <w:r w:rsidRPr="004704A5">
        <w:lastRenderedPageBreak/>
        <w:t>Теоретическая</w:t>
      </w:r>
      <w:r w:rsidRPr="00112882">
        <w:t xml:space="preserve"> часть</w:t>
      </w:r>
      <w:bookmarkEnd w:id="3"/>
      <w:bookmarkEnd w:id="4"/>
    </w:p>
    <w:p w14:paraId="0C76D443" w14:textId="77777777" w:rsidR="00B37378" w:rsidRPr="00112882" w:rsidRDefault="00B37378" w:rsidP="004704A5">
      <w:pPr>
        <w:pStyle w:val="a0"/>
      </w:pPr>
      <w:bookmarkStart w:id="6" w:name="_Toc71282644"/>
      <w:bookmarkStart w:id="7" w:name="_Toc73486642"/>
      <w:bookmarkStart w:id="8" w:name="глава_1_1"/>
      <w:bookmarkEnd w:id="5"/>
      <w:r w:rsidRPr="00112882">
        <w:t xml:space="preserve">Анализ предметной </w:t>
      </w:r>
      <w:r w:rsidRPr="004704A5">
        <w:t>области</w:t>
      </w:r>
      <w:bookmarkEnd w:id="6"/>
      <w:bookmarkEnd w:id="7"/>
    </w:p>
    <w:bookmarkEnd w:id="8"/>
    <w:p w14:paraId="45B9C556" w14:textId="77777777" w:rsidR="00B37378" w:rsidRDefault="00B37378" w:rsidP="00B37378">
      <w:pPr>
        <w:pStyle w:val="a9"/>
      </w:pPr>
      <w:r>
        <w:t xml:space="preserve">Изначально регистрационный отдел больницы работал с использованием большого количества информации на материальных носителях, что не могло не тормозить работу отдела. База данных так же содержала информацию на материальных носителях, что значительно уменьшает скорость выполнения таких простых задач, как поиск, внесение, изменение информации в базе данных. Решить эти проблемы возможно с помощью программного модуля, который будет автоматизировать этот процесс. </w:t>
      </w:r>
    </w:p>
    <w:p w14:paraId="02D45A86" w14:textId="546C5DAD" w:rsidR="00B37378" w:rsidRDefault="00B37378" w:rsidP="00B37378">
      <w:pPr>
        <w:pStyle w:val="a9"/>
      </w:pPr>
      <w:r>
        <w:t>Автоматизация – это процесс внедрения совокупности средств, которые минимизируют рутинные действия в процессе выполнения задачи. Автоматизация процесса будет осуществляться путем создания web интерфейса, который облегчит потенциальному клиенту больницы записаться на прием. Сотруднику больницы не придется вносить изменения в базу данных вручную, так как база данных будет находиться на электронном носителе и сама система зарегистрирует клиента. При таком подходе снижается нагрузка на регистрационный отдел больницы, а также упрощает</w:t>
      </w:r>
      <w:r w:rsidR="00134A2F">
        <w:t>ся</w:t>
      </w:r>
      <w:r>
        <w:t xml:space="preserve"> и ускоряет</w:t>
      </w:r>
      <w:r w:rsidR="00134A2F">
        <w:t>ся</w:t>
      </w:r>
      <w:r>
        <w:t xml:space="preserve"> сам процесс записи клиента. </w:t>
      </w:r>
    </w:p>
    <w:p w14:paraId="27A177D6" w14:textId="0E7D2D33" w:rsidR="00B37378" w:rsidRDefault="00B37378" w:rsidP="00B37378">
      <w:pPr>
        <w:pStyle w:val="a9"/>
      </w:pPr>
      <w:r>
        <w:t xml:space="preserve">В области практической реализации </w:t>
      </w:r>
      <w:r w:rsidR="00134A2F">
        <w:t>выпускной квалификационной</w:t>
      </w:r>
      <w:r>
        <w:t xml:space="preserve"> работы лежит информационная система, реализованная в виде сайта, разработанного с помощью языка программирования PHP. Сайт состоит из следующих страниц:</w:t>
      </w:r>
    </w:p>
    <w:p w14:paraId="787F0636" w14:textId="472869F1" w:rsidR="00B37378" w:rsidRDefault="00B05612" w:rsidP="00B37378">
      <w:pPr>
        <w:pStyle w:val="a9"/>
      </w:pPr>
      <w:r>
        <w:t>–</w:t>
      </w:r>
      <w:r w:rsidR="004F49FA" w:rsidRPr="00DA61F5">
        <w:t xml:space="preserve"> </w:t>
      </w:r>
      <w:r w:rsidR="00B37378">
        <w:t>Главная страница</w:t>
      </w:r>
    </w:p>
    <w:p w14:paraId="3C1E42AC" w14:textId="0471DE3B" w:rsidR="00B37378" w:rsidRDefault="00B37378" w:rsidP="00B37378">
      <w:pPr>
        <w:pStyle w:val="a9"/>
      </w:pPr>
      <w:r>
        <w:t xml:space="preserve">Главная страница отображает основную информацию </w:t>
      </w:r>
      <w:r w:rsidR="00134A2F">
        <w:t xml:space="preserve">о </w:t>
      </w:r>
      <w:r>
        <w:t>муниципальной больниц</w:t>
      </w:r>
      <w:r w:rsidR="00134A2F">
        <w:t>е</w:t>
      </w:r>
      <w:r>
        <w:t xml:space="preserve">. Также присутствуют блоки с данными о количестве сотрудников больницы, количестве успешно выполненных операций. </w:t>
      </w:r>
    </w:p>
    <w:p w14:paraId="6FF0A077" w14:textId="77777777" w:rsidR="00B37378" w:rsidRDefault="0012517D" w:rsidP="00B37378">
      <w:pPr>
        <w:pStyle w:val="a9"/>
      </w:pPr>
      <w:r>
        <w:lastRenderedPageBreak/>
        <w:t xml:space="preserve">Основной </w:t>
      </w:r>
      <w:r w:rsidR="00B37378">
        <w:t xml:space="preserve">частью главной страницы является информационный блок, отвечающий за запись на прием пациента. Данный блок будет более подробно описан в практической части данной работы.   </w:t>
      </w:r>
    </w:p>
    <w:p w14:paraId="7D48E937" w14:textId="603FD449" w:rsidR="00B37378" w:rsidRDefault="00B05612" w:rsidP="00B37378">
      <w:pPr>
        <w:pStyle w:val="a9"/>
      </w:pPr>
      <w:r>
        <w:t>–</w:t>
      </w:r>
      <w:r w:rsidR="00B37378">
        <w:t xml:space="preserve"> Страница отделения</w:t>
      </w:r>
    </w:p>
    <w:p w14:paraId="7127EA13" w14:textId="77777777" w:rsidR="00B37378" w:rsidRDefault="00B37378" w:rsidP="00B37378">
      <w:pPr>
        <w:pStyle w:val="a9"/>
      </w:pPr>
      <w:r>
        <w:t>Данная страница содержит в себе все отделения, доступ к которым может предоставить больница</w:t>
      </w:r>
      <w:r w:rsidR="0012517D">
        <w:t>.</w:t>
      </w:r>
    </w:p>
    <w:p w14:paraId="234BC7ED" w14:textId="5B61AE4E" w:rsidR="00B37378" w:rsidRDefault="00B05612" w:rsidP="00B37378">
      <w:pPr>
        <w:pStyle w:val="a9"/>
      </w:pPr>
      <w:r>
        <w:t>–</w:t>
      </w:r>
      <w:r w:rsidR="00B37378">
        <w:t xml:space="preserve"> Страница врачи </w:t>
      </w:r>
    </w:p>
    <w:p w14:paraId="2D418DAA" w14:textId="4C1D15E0" w:rsidR="00B37378" w:rsidRDefault="00B37378" w:rsidP="00B37378">
      <w:pPr>
        <w:pStyle w:val="a9"/>
      </w:pPr>
      <w:r>
        <w:t xml:space="preserve">Переходя на данную страницу, пользователь может увидеть список врачей, работающих в данном </w:t>
      </w:r>
      <w:r w:rsidR="00E1237B">
        <w:t>учреждении</w:t>
      </w:r>
      <w:r>
        <w:t>. Нажав на какого-либо врача, пользователь переход</w:t>
      </w:r>
      <w:r w:rsidR="00E1237B">
        <w:t>ит</w:t>
      </w:r>
      <w:r>
        <w:t xml:space="preserve"> на страницу с более подробной информацией об этом враче, в частности: возраст, образование, специальность и т.д.</w:t>
      </w:r>
    </w:p>
    <w:p w14:paraId="46E47FEF" w14:textId="77777777" w:rsidR="00B37378" w:rsidRDefault="00B37378" w:rsidP="00B37378">
      <w:pPr>
        <w:pStyle w:val="a9"/>
      </w:pPr>
      <w:r>
        <w:t>Объединение информации в общее хранилище данных гарантирует целостность данных и возможность распределенного и одновременного доступа к ним. Создание базы данных также приведет к стабильной формализации данных и сокращению бумажного документооборота между отделами.</w:t>
      </w:r>
    </w:p>
    <w:p w14:paraId="470CD11C" w14:textId="77777777" w:rsidR="00B37378" w:rsidRDefault="00B37378" w:rsidP="00B37378">
      <w:pPr>
        <w:pStyle w:val="a9"/>
      </w:pPr>
      <w:r>
        <w:t>Экономическая эффективность работы следующая:</w:t>
      </w:r>
    </w:p>
    <w:p w14:paraId="51BEFE7B" w14:textId="77777777" w:rsidR="00B37378" w:rsidRDefault="00504378" w:rsidP="00E1237B">
      <w:pPr>
        <w:pStyle w:val="a9"/>
        <w:numPr>
          <w:ilvl w:val="0"/>
          <w:numId w:val="29"/>
        </w:numPr>
        <w:tabs>
          <w:tab w:val="left" w:pos="993"/>
        </w:tabs>
        <w:ind w:left="0" w:firstLine="709"/>
      </w:pPr>
      <w:r>
        <w:t>Увеличение</w:t>
      </w:r>
      <w:r w:rsidR="00B37378">
        <w:t xml:space="preserve"> количества обслуживаемых пациентов;</w:t>
      </w:r>
    </w:p>
    <w:p w14:paraId="27359053" w14:textId="77777777" w:rsidR="00B37378" w:rsidRDefault="00504378" w:rsidP="00E1237B">
      <w:pPr>
        <w:pStyle w:val="a9"/>
        <w:numPr>
          <w:ilvl w:val="0"/>
          <w:numId w:val="29"/>
        </w:numPr>
        <w:tabs>
          <w:tab w:val="left" w:pos="993"/>
        </w:tabs>
        <w:ind w:left="0" w:firstLine="709"/>
      </w:pPr>
      <w:r>
        <w:t>Сокращение</w:t>
      </w:r>
      <w:r w:rsidR="00B37378">
        <w:t xml:space="preserve"> сроков обработки медицинских карт;</w:t>
      </w:r>
    </w:p>
    <w:p w14:paraId="4CEE793F" w14:textId="153805D1" w:rsidR="00B37378" w:rsidRDefault="00504378" w:rsidP="00E1237B">
      <w:pPr>
        <w:pStyle w:val="a9"/>
        <w:numPr>
          <w:ilvl w:val="0"/>
          <w:numId w:val="29"/>
        </w:numPr>
        <w:tabs>
          <w:tab w:val="left" w:pos="993"/>
        </w:tabs>
        <w:ind w:left="0" w:firstLine="709"/>
      </w:pPr>
      <w:r>
        <w:t>Уменьшение</w:t>
      </w:r>
      <w:r w:rsidR="00B37378">
        <w:t xml:space="preserve"> количества возможных ошибок.</w:t>
      </w:r>
    </w:p>
    <w:p w14:paraId="73AE4F75" w14:textId="77777777" w:rsidR="00B37378" w:rsidRPr="00640B8E" w:rsidRDefault="00B37378" w:rsidP="00B37378">
      <w:pPr>
        <w:pStyle w:val="a0"/>
      </w:pPr>
      <w:bookmarkStart w:id="9" w:name="_Toc71282646"/>
      <w:bookmarkStart w:id="10" w:name="_Toc73486643"/>
      <w:r w:rsidRPr="00640B8E">
        <w:t>Исследование существующих подходов к решению поставленных задач</w:t>
      </w:r>
      <w:bookmarkEnd w:id="9"/>
      <w:bookmarkEnd w:id="10"/>
    </w:p>
    <w:p w14:paraId="012B3916" w14:textId="77777777" w:rsidR="00B37378" w:rsidRDefault="00B37378" w:rsidP="00B37378">
      <w:pPr>
        <w:pStyle w:val="a9"/>
        <w:rPr>
          <w:b/>
        </w:rPr>
      </w:pPr>
      <w:r>
        <w:t>В области автоматизации процесса записи на прием немалую роль играет государство. Примером реализации данного процесса государством является сайт Госуслуги. Чтобы перейти к записи на прием, необходимо заполнить данные своего полиса, а затем выбрать нужного врача и время.</w:t>
      </w:r>
    </w:p>
    <w:p w14:paraId="7239C4F3" w14:textId="77777777" w:rsidR="00B37378" w:rsidRDefault="00B37378" w:rsidP="00B37378">
      <w:pPr>
        <w:pStyle w:val="a9"/>
        <w:rPr>
          <w:b/>
        </w:rPr>
      </w:pPr>
      <w:r>
        <w:t>Страница с записей на прием изображена на рисунке</w:t>
      </w:r>
      <w:r w:rsidR="004F49FA" w:rsidRPr="004F49FA">
        <w:t xml:space="preserve"> (</w:t>
      </w:r>
      <w:r w:rsidR="004F49FA">
        <w:fldChar w:fldCharType="begin"/>
      </w:r>
      <w:r w:rsidR="004F49FA">
        <w:instrText xml:space="preserve"> REF _Ref71401129 \h </w:instrText>
      </w:r>
      <w:r w:rsidR="004F49FA">
        <w:fldChar w:fldCharType="separate"/>
      </w:r>
      <w:r w:rsidR="006B4086">
        <w:t xml:space="preserve">Рис. </w:t>
      </w:r>
      <w:r w:rsidR="006B4086">
        <w:rPr>
          <w:noProof/>
        </w:rPr>
        <w:t>1</w:t>
      </w:r>
      <w:r w:rsidR="004F49FA">
        <w:fldChar w:fldCharType="end"/>
      </w:r>
      <w:r w:rsidR="004F49FA" w:rsidRPr="004F49FA">
        <w:t>)</w:t>
      </w:r>
      <w:r>
        <w:t>.</w:t>
      </w:r>
    </w:p>
    <w:p w14:paraId="2D4594D1" w14:textId="77777777" w:rsidR="00B37378" w:rsidRPr="00D2305E" w:rsidRDefault="00B37378" w:rsidP="004F49FA">
      <w:pPr>
        <w:pStyle w:val="a9"/>
        <w:rPr>
          <w:b/>
        </w:rPr>
      </w:pPr>
      <w:r>
        <w:t xml:space="preserve">После ввода номера полиса и даты рождения система определяет участок пользователя, терапевта и поликлинику, в которой обслуживается </w:t>
      </w:r>
      <w:r>
        <w:lastRenderedPageBreak/>
        <w:t>данный участок, а также есть возможность либо вызвать врача на дом, либо записаться на прием в зависимости от отделения.</w:t>
      </w:r>
    </w:p>
    <w:p w14:paraId="616AE293" w14:textId="77777777" w:rsidR="004F49FA" w:rsidRDefault="00B37378" w:rsidP="004F49FA">
      <w:pPr>
        <w:pStyle w:val="af0"/>
        <w:keepNext/>
      </w:pPr>
      <w:r>
        <w:drawing>
          <wp:inline distT="0" distB="0" distL="0" distR="0" wp14:anchorId="270F462A" wp14:editId="1003847D">
            <wp:extent cx="5883216" cy="2717052"/>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486" r="953" b="11190"/>
                    <a:stretch/>
                  </pic:blipFill>
                  <pic:spPr bwMode="auto">
                    <a:xfrm>
                      <a:off x="0" y="0"/>
                      <a:ext cx="5883845" cy="2717342"/>
                    </a:xfrm>
                    <a:prstGeom prst="rect">
                      <a:avLst/>
                    </a:prstGeom>
                    <a:ln>
                      <a:noFill/>
                    </a:ln>
                    <a:extLst>
                      <a:ext uri="{53640926-AAD7-44D8-BBD7-CCE9431645EC}">
                        <a14:shadowObscured xmlns:a14="http://schemas.microsoft.com/office/drawing/2010/main"/>
                      </a:ext>
                    </a:extLst>
                  </pic:spPr>
                </pic:pic>
              </a:graphicData>
            </a:graphic>
          </wp:inline>
        </w:drawing>
      </w:r>
    </w:p>
    <w:p w14:paraId="5C831AA3" w14:textId="263226BD" w:rsidR="00B37378" w:rsidRDefault="004F49FA" w:rsidP="004F49FA">
      <w:pPr>
        <w:pStyle w:val="afd"/>
      </w:pPr>
      <w:bookmarkStart w:id="11" w:name="_Ref71401129"/>
      <w:r>
        <w:t xml:space="preserve">Рис. </w:t>
      </w:r>
      <w:fldSimple w:instr=" SEQ Рис. \* ARABIC ">
        <w:r w:rsidR="006B4086">
          <w:rPr>
            <w:noProof/>
          </w:rPr>
          <w:t>1</w:t>
        </w:r>
      </w:fldSimple>
      <w:bookmarkEnd w:id="11"/>
      <w:r w:rsidR="007A6A7A">
        <w:rPr>
          <w:noProof/>
        </w:rPr>
        <w:t>.</w:t>
      </w:r>
      <w:r>
        <w:rPr>
          <w:lang w:val="en-US"/>
        </w:rPr>
        <w:t xml:space="preserve"> </w:t>
      </w:r>
      <w:r w:rsidRPr="00A158B5">
        <w:rPr>
          <w:lang w:val="en-US"/>
        </w:rPr>
        <w:t>Сайт Госуслуги</w:t>
      </w:r>
    </w:p>
    <w:p w14:paraId="2CA1B502" w14:textId="77777777" w:rsidR="004F49FA" w:rsidRDefault="00B37378" w:rsidP="004F49FA">
      <w:pPr>
        <w:pStyle w:val="af0"/>
        <w:keepNext/>
      </w:pPr>
      <w:r>
        <w:drawing>
          <wp:inline distT="0" distB="0" distL="0" distR="0" wp14:anchorId="71FE70F8" wp14:editId="4940D7D3">
            <wp:extent cx="3075658" cy="3247162"/>
            <wp:effectExtent l="0" t="0" r="0" b="0"/>
            <wp:docPr id="2" name="Рисунок 2" descr="https://sun9-73.userapi.com/impg/6xJxvo3k6MjP7uGhCBWn4SwnACyneRHuoRfMrw/WaJFJSCNYOE.jpg?size=1023x1080&amp;quality=96&amp;sign=4d00512d7b94f01e35ec7639c874c22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73.userapi.com/impg/6xJxvo3k6MjP7uGhCBWn4SwnACyneRHuoRfMrw/WaJFJSCNYOE.jpg?size=1023x1080&amp;quality=96&amp;sign=4d00512d7b94f01e35ec7639c874c221&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6935" cy="3269626"/>
                    </a:xfrm>
                    <a:prstGeom prst="rect">
                      <a:avLst/>
                    </a:prstGeom>
                    <a:noFill/>
                    <a:ln>
                      <a:noFill/>
                    </a:ln>
                  </pic:spPr>
                </pic:pic>
              </a:graphicData>
            </a:graphic>
          </wp:inline>
        </w:drawing>
      </w:r>
    </w:p>
    <w:p w14:paraId="52A9E6BE" w14:textId="6D04D5A2" w:rsidR="00B37378" w:rsidRDefault="004F49FA" w:rsidP="004F49FA">
      <w:pPr>
        <w:pStyle w:val="afd"/>
      </w:pPr>
      <w:r>
        <w:t xml:space="preserve">Рис. </w:t>
      </w:r>
      <w:fldSimple w:instr=" SEQ Рис. \* ARABIC ">
        <w:r w:rsidR="006B4086">
          <w:rPr>
            <w:noProof/>
          </w:rPr>
          <w:t>2</w:t>
        </w:r>
      </w:fldSimple>
      <w:r w:rsidR="007A6A7A">
        <w:rPr>
          <w:noProof/>
        </w:rPr>
        <w:t>.</w:t>
      </w:r>
      <w:r>
        <w:t xml:space="preserve"> </w:t>
      </w:r>
      <w:r w:rsidRPr="004F3657">
        <w:t>Сайт Госуслуги после ввода</w:t>
      </w:r>
    </w:p>
    <w:p w14:paraId="470EA86E" w14:textId="2C969528" w:rsidR="008223F9" w:rsidRDefault="008223F9" w:rsidP="00D41C58">
      <w:pPr>
        <w:pStyle w:val="a9"/>
      </w:pPr>
      <w:r w:rsidRPr="008223F9">
        <w:t>Главным минусом данной информационной системы является сессионное хранение данных, то есть при перезаходе на страницу необходимо вводить данные полиса, что крайне неудобно.</w:t>
      </w:r>
    </w:p>
    <w:p w14:paraId="5B05D8C5" w14:textId="4BFCFA96" w:rsidR="00D41C58" w:rsidRDefault="00D41C58" w:rsidP="00D41C58">
      <w:pPr>
        <w:pStyle w:val="a9"/>
        <w:rPr>
          <w:b/>
        </w:rPr>
      </w:pPr>
      <w:r>
        <w:t xml:space="preserve">Также </w:t>
      </w:r>
      <w:r w:rsidR="00E1237B">
        <w:t xml:space="preserve">в деле автоматизации </w:t>
      </w:r>
      <w:r>
        <w:t xml:space="preserve">от государственного сектора не отстает и частный сектор. Тысячи частных поликлиник разрабатывают и администрируют свои сайты с возможностью удаленной записи на прием. </w:t>
      </w:r>
      <w:r>
        <w:lastRenderedPageBreak/>
        <w:t xml:space="preserve">Примером такого сайта можно назвать главный сайт сети частных поликлиник «Семейный доктор». На главной странице присутствует карта с отделениями, списком врачей и т.д. Также на данной странице присутствует кнопка «Записаться на прием», которая </w:t>
      </w:r>
      <w:r w:rsidR="00E959FE">
        <w:t>открывает форму с данными для записи на прием</w:t>
      </w:r>
      <w:r>
        <w:t>.</w:t>
      </w:r>
    </w:p>
    <w:p w14:paraId="0A59DDEE" w14:textId="77777777" w:rsidR="00D41C58" w:rsidRDefault="00D41C58" w:rsidP="00D41C58">
      <w:pPr>
        <w:pStyle w:val="a9"/>
      </w:pPr>
      <w:r>
        <w:t>Главная страница изображена на рисунке</w:t>
      </w:r>
      <w:r w:rsidRPr="004F49FA">
        <w:t xml:space="preserve"> (</w:t>
      </w:r>
      <w:r w:rsidR="008704F2">
        <w:fldChar w:fldCharType="begin"/>
      </w:r>
      <w:r w:rsidR="008704F2">
        <w:instrText xml:space="preserve"> REF _Ref72855304 \h </w:instrText>
      </w:r>
      <w:r w:rsidR="008704F2">
        <w:fldChar w:fldCharType="separate"/>
      </w:r>
      <w:r w:rsidR="006B4086">
        <w:t xml:space="preserve">Рис. </w:t>
      </w:r>
      <w:r w:rsidR="006B4086">
        <w:rPr>
          <w:noProof/>
        </w:rPr>
        <w:t>3</w:t>
      </w:r>
      <w:r w:rsidR="008704F2">
        <w:fldChar w:fldCharType="end"/>
      </w:r>
      <w:r w:rsidRPr="004F49FA">
        <w:t>)</w:t>
      </w:r>
      <w:r>
        <w:t>.</w:t>
      </w:r>
    </w:p>
    <w:p w14:paraId="34A39734" w14:textId="77777777" w:rsidR="008704F2" w:rsidRDefault="00D41C58" w:rsidP="008704F2">
      <w:pPr>
        <w:pStyle w:val="af0"/>
      </w:pPr>
      <w:r>
        <w:drawing>
          <wp:inline distT="0" distB="0" distL="0" distR="0" wp14:anchorId="57A48BB3" wp14:editId="5E9027E5">
            <wp:extent cx="5341620" cy="2304508"/>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092" b="11207"/>
                    <a:stretch/>
                  </pic:blipFill>
                  <pic:spPr bwMode="auto">
                    <a:xfrm>
                      <a:off x="0" y="0"/>
                      <a:ext cx="5346567" cy="2306642"/>
                    </a:xfrm>
                    <a:prstGeom prst="rect">
                      <a:avLst/>
                    </a:prstGeom>
                    <a:ln>
                      <a:noFill/>
                    </a:ln>
                    <a:extLst>
                      <a:ext uri="{53640926-AAD7-44D8-BBD7-CCE9431645EC}">
                        <a14:shadowObscured xmlns:a14="http://schemas.microsoft.com/office/drawing/2010/main"/>
                      </a:ext>
                    </a:extLst>
                  </pic:spPr>
                </pic:pic>
              </a:graphicData>
            </a:graphic>
          </wp:inline>
        </w:drawing>
      </w:r>
    </w:p>
    <w:p w14:paraId="02EC7206" w14:textId="6D8491CC" w:rsidR="00D41C58" w:rsidRDefault="008704F2" w:rsidP="008704F2">
      <w:pPr>
        <w:pStyle w:val="afd"/>
        <w:rPr>
          <w:b/>
        </w:rPr>
      </w:pPr>
      <w:bookmarkStart w:id="12" w:name="_Ref72855304"/>
      <w:r>
        <w:t xml:space="preserve">Рис. </w:t>
      </w:r>
      <w:fldSimple w:instr=" SEQ Рис. \* ARABIC ">
        <w:r w:rsidR="006B4086">
          <w:rPr>
            <w:noProof/>
          </w:rPr>
          <w:t>3</w:t>
        </w:r>
      </w:fldSimple>
      <w:bookmarkEnd w:id="12"/>
      <w:r w:rsidR="007A6A7A">
        <w:rPr>
          <w:noProof/>
        </w:rPr>
        <w:t>.</w:t>
      </w:r>
      <w:r>
        <w:t xml:space="preserve"> Главная страница</w:t>
      </w:r>
    </w:p>
    <w:p w14:paraId="43DEF246" w14:textId="77777777" w:rsidR="00D41C58" w:rsidRPr="00D41C58" w:rsidRDefault="00D41C58" w:rsidP="00D41C58">
      <w:pPr>
        <w:pStyle w:val="a9"/>
      </w:pPr>
      <w:r w:rsidRPr="00D41C58">
        <w:t>Главная</w:t>
      </w:r>
    </w:p>
    <w:p w14:paraId="5B0133B5" w14:textId="4436B913" w:rsidR="00E959FE" w:rsidRDefault="00D41C58" w:rsidP="00D41C58">
      <w:pPr>
        <w:pStyle w:val="a9"/>
      </w:pPr>
      <w:r>
        <w:t>Нажав на кнопку «Записаться на прием»</w:t>
      </w:r>
      <w:r w:rsidR="00E959FE">
        <w:t xml:space="preserve"> пользователю открывается форма с данными для </w:t>
      </w:r>
      <w:r w:rsidR="00E1237B">
        <w:t>записи</w:t>
      </w:r>
      <w:r w:rsidR="00E959FE">
        <w:t xml:space="preserve"> на прием. Сюда включены: Номер телефона, ФИО, специальность врача и желаемая дата приема. Также присутствует рекламный блок со скидками на отдельные процедуры.</w:t>
      </w:r>
    </w:p>
    <w:p w14:paraId="58299426" w14:textId="77777777" w:rsidR="00E959FE" w:rsidRDefault="00E959FE" w:rsidP="00D41C58">
      <w:pPr>
        <w:pStyle w:val="a9"/>
      </w:pPr>
      <w:r>
        <w:t>Форма записи на прием изображена на рисунке</w:t>
      </w:r>
      <w:r w:rsidR="008704F2">
        <w:t xml:space="preserve"> (</w:t>
      </w:r>
      <w:r w:rsidR="008704F2">
        <w:fldChar w:fldCharType="begin"/>
      </w:r>
      <w:r w:rsidR="008704F2">
        <w:instrText xml:space="preserve"> REF _Ref72855239 \h </w:instrText>
      </w:r>
      <w:r w:rsidR="008704F2">
        <w:fldChar w:fldCharType="separate"/>
      </w:r>
      <w:r w:rsidR="006B4086">
        <w:t xml:space="preserve">Рис. </w:t>
      </w:r>
      <w:r w:rsidR="006B4086">
        <w:rPr>
          <w:noProof/>
        </w:rPr>
        <w:t>4</w:t>
      </w:r>
      <w:r w:rsidR="008704F2">
        <w:fldChar w:fldCharType="end"/>
      </w:r>
      <w:r w:rsidR="008704F2">
        <w:t>).</w:t>
      </w:r>
    </w:p>
    <w:p w14:paraId="4E255723" w14:textId="77777777" w:rsidR="008704F2" w:rsidRDefault="00E959FE" w:rsidP="008704F2">
      <w:pPr>
        <w:pStyle w:val="af0"/>
      </w:pPr>
      <w:r>
        <w:drawing>
          <wp:inline distT="0" distB="0" distL="0" distR="0" wp14:anchorId="5B575C2C" wp14:editId="4177F7F9">
            <wp:extent cx="5940158" cy="2530548"/>
            <wp:effectExtent l="0" t="0" r="3810"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456" b="12807"/>
                    <a:stretch/>
                  </pic:blipFill>
                  <pic:spPr bwMode="auto">
                    <a:xfrm>
                      <a:off x="0" y="0"/>
                      <a:ext cx="5940425" cy="2530662"/>
                    </a:xfrm>
                    <a:prstGeom prst="rect">
                      <a:avLst/>
                    </a:prstGeom>
                    <a:ln>
                      <a:noFill/>
                    </a:ln>
                    <a:extLst>
                      <a:ext uri="{53640926-AAD7-44D8-BBD7-CCE9431645EC}">
                        <a14:shadowObscured xmlns:a14="http://schemas.microsoft.com/office/drawing/2010/main"/>
                      </a:ext>
                    </a:extLst>
                  </pic:spPr>
                </pic:pic>
              </a:graphicData>
            </a:graphic>
          </wp:inline>
        </w:drawing>
      </w:r>
    </w:p>
    <w:p w14:paraId="098CB1AF" w14:textId="11DA3952" w:rsidR="00D41C58" w:rsidRDefault="008704F2" w:rsidP="008704F2">
      <w:pPr>
        <w:pStyle w:val="afd"/>
      </w:pPr>
      <w:bookmarkStart w:id="13" w:name="_Ref72855239"/>
      <w:r>
        <w:lastRenderedPageBreak/>
        <w:t xml:space="preserve">Рис. </w:t>
      </w:r>
      <w:fldSimple w:instr=" SEQ Рис. \* ARABIC ">
        <w:r w:rsidR="006B4086">
          <w:rPr>
            <w:noProof/>
          </w:rPr>
          <w:t>4</w:t>
        </w:r>
      </w:fldSimple>
      <w:bookmarkEnd w:id="13"/>
      <w:r w:rsidR="007A6A7A">
        <w:rPr>
          <w:noProof/>
        </w:rPr>
        <w:t>.</w:t>
      </w:r>
      <w:r>
        <w:t xml:space="preserve"> </w:t>
      </w:r>
      <w:r w:rsidRPr="007660CD">
        <w:t>Форма записи на прием</w:t>
      </w:r>
    </w:p>
    <w:p w14:paraId="27E4E212" w14:textId="79EE8CEE" w:rsidR="008223F9" w:rsidRDefault="008223F9" w:rsidP="008223F9">
      <w:pPr>
        <w:pStyle w:val="a9"/>
      </w:pPr>
      <w:r w:rsidRPr="008223F9">
        <w:t>Одним из существенных минусов данной ИС является неудобный процесс ввода данных в виде всплывающей формы, занимающей большую площадь и блокирующую доступ к остальной части экрана. В случае, если случайно нажать вне формы, форма автоматически закроется и данные не сохранятся, что приведет к повторному вводу тех же данных.</w:t>
      </w:r>
    </w:p>
    <w:p w14:paraId="45C9D84E" w14:textId="77777777" w:rsidR="00B37378" w:rsidRDefault="00B37378" w:rsidP="00B37378">
      <w:pPr>
        <w:pStyle w:val="a0"/>
      </w:pPr>
      <w:bookmarkStart w:id="14" w:name="_Toc71282648"/>
      <w:bookmarkStart w:id="15" w:name="_Toc73486644"/>
      <w:r w:rsidRPr="00B3393D">
        <w:t>Описание среды разработки</w:t>
      </w:r>
      <w:bookmarkEnd w:id="14"/>
      <w:bookmarkEnd w:id="15"/>
    </w:p>
    <w:p w14:paraId="6B7BFF66" w14:textId="77777777" w:rsidR="00B37378" w:rsidRDefault="00B37378" w:rsidP="00B37378">
      <w:pPr>
        <w:pStyle w:val="a9"/>
        <w:ind w:firstLine="1074"/>
      </w:pPr>
      <w:r>
        <w:t xml:space="preserve">Разработка информационной системы проводилась в системе разработки </w:t>
      </w:r>
      <w:r>
        <w:rPr>
          <w:lang w:val="en-US"/>
        </w:rPr>
        <w:t>Visual</w:t>
      </w:r>
      <w:r w:rsidRPr="00B3393D">
        <w:t xml:space="preserve"> </w:t>
      </w:r>
      <w:r>
        <w:rPr>
          <w:lang w:val="en-US"/>
        </w:rPr>
        <w:t>Code</w:t>
      </w:r>
      <w:r>
        <w:t xml:space="preserve"> и на хостинге </w:t>
      </w:r>
      <w:r w:rsidRPr="000952F3">
        <w:rPr>
          <w:color w:val="000000"/>
          <w:szCs w:val="20"/>
          <w:shd w:val="clear" w:color="auto" w:fill="FFFFFF"/>
        </w:rPr>
        <w:t>000webhost</w:t>
      </w:r>
      <w:r>
        <w:t>.</w:t>
      </w:r>
    </w:p>
    <w:p w14:paraId="0F01EECF" w14:textId="3F796558" w:rsidR="00B37378" w:rsidRPr="00BC0AB7" w:rsidRDefault="00B37378" w:rsidP="00B37378">
      <w:pPr>
        <w:pStyle w:val="a9"/>
        <w:ind w:firstLine="1074"/>
      </w:pPr>
      <w:r w:rsidRPr="00B3393D">
        <w:t xml:space="preserve">Visual Studio Code </w:t>
      </w:r>
      <w:r w:rsidR="00E1237B">
        <w:t>–</w:t>
      </w:r>
      <w:r w:rsidRPr="00B3393D">
        <w:t xml:space="preserve"> один из самых популярных редакторов кода, разработанный корпорацией Microsoft. Он распространяется бесплатно и поддерживается всеми текущими операционными системами: Windows, Linux и macOS. </w:t>
      </w:r>
      <w:r w:rsidR="00AA6DD9">
        <w:t>Данный редактор так же характеризуют как</w:t>
      </w:r>
      <w:r w:rsidRPr="00B3393D">
        <w:t xml:space="preserve"> простой текстовый редактор</w:t>
      </w:r>
      <w:r w:rsidR="00AA6DD9">
        <w:t>,</w:t>
      </w:r>
      <w:r w:rsidRPr="00B3393D">
        <w:t xml:space="preserve"> с возможностью подключения различных плагинов, что дает возможность работать со всеми видами языков программирования для разработки любого ИТ-продукта.</w:t>
      </w:r>
      <w:r w:rsidR="00BC0AB7">
        <w:t>[</w:t>
      </w:r>
      <w:r w:rsidR="00BC0AB7" w:rsidRPr="00BC0AB7">
        <w:t>1]</w:t>
      </w:r>
    </w:p>
    <w:p w14:paraId="58332D53" w14:textId="77777777" w:rsidR="00B37378" w:rsidRDefault="00B37378" w:rsidP="00B37378">
      <w:pPr>
        <w:pStyle w:val="a9"/>
        <w:ind w:firstLine="1074"/>
      </w:pPr>
      <w:r>
        <w:t xml:space="preserve">Преимущества </w:t>
      </w:r>
    </w:p>
    <w:p w14:paraId="3E5EB6D9" w14:textId="77777777" w:rsidR="00B37378" w:rsidRDefault="00B37378" w:rsidP="00E1237B">
      <w:pPr>
        <w:pStyle w:val="a9"/>
        <w:numPr>
          <w:ilvl w:val="0"/>
          <w:numId w:val="24"/>
        </w:numPr>
        <w:tabs>
          <w:tab w:val="left" w:pos="1134"/>
        </w:tabs>
        <w:ind w:left="0" w:firstLine="709"/>
      </w:pPr>
      <w:r>
        <w:t>Позиционируется как «легкий» редактор кода для кроссплатформенной разработки веб- и облачных приложений. Visual Studio Code бесплатен и разработан как программное обеспечение с открытым исходным кодом.</w:t>
      </w:r>
    </w:p>
    <w:p w14:paraId="529979AC" w14:textId="77777777" w:rsidR="00B37378" w:rsidRDefault="00B37378" w:rsidP="00E1237B">
      <w:pPr>
        <w:pStyle w:val="a9"/>
        <w:numPr>
          <w:ilvl w:val="0"/>
          <w:numId w:val="24"/>
        </w:numPr>
        <w:tabs>
          <w:tab w:val="left" w:pos="1134"/>
        </w:tabs>
        <w:ind w:left="0" w:firstLine="709"/>
      </w:pPr>
      <w:r>
        <w:t>Visual Studio Code позволяет разрабатывать как консольные, так и графические приложения, включая приложения с поддержкой технологии Windows Forms, а также веб-сайты, веб-приложения, веб-сервисы как в собственном, так и в управляемом коде для всех платформ.</w:t>
      </w:r>
    </w:p>
    <w:p w14:paraId="64DDA954" w14:textId="3D426061" w:rsidR="00B37378" w:rsidRPr="00B37378" w:rsidRDefault="00B37378" w:rsidP="00E1237B">
      <w:pPr>
        <w:pStyle w:val="a9"/>
        <w:numPr>
          <w:ilvl w:val="0"/>
          <w:numId w:val="24"/>
        </w:numPr>
        <w:tabs>
          <w:tab w:val="left" w:pos="1134"/>
        </w:tabs>
        <w:ind w:left="0" w:firstLine="709"/>
      </w:pPr>
      <w:r w:rsidRPr="00C000AD">
        <w:t xml:space="preserve">Редактор содержит встроенный отладчик, инструменты для работы с Git и инструменты для рефакторинга, навигации по коду, автозаполнения типовых конструкций и контекстных подсказок. Продукт поддерживает разработку для платформ ASP.NET и Node.js и считается легким решением, </w:t>
      </w:r>
      <w:r w:rsidRPr="00C000AD">
        <w:lastRenderedPageBreak/>
        <w:t xml:space="preserve">исключающим необходимость в полноценной среде IDE. Большой плюс редактора </w:t>
      </w:r>
      <w:r w:rsidR="00E1237B">
        <w:t>–</w:t>
      </w:r>
      <w:r w:rsidRPr="00C000AD">
        <w:t xml:space="preserve"> поддержка большого количества языков, таких как C ++, C #, Python, PHP, JavaScript и других</w:t>
      </w:r>
      <w:r w:rsidR="00BC0AB7" w:rsidRPr="00BC0AB7">
        <w:t>.[2]</w:t>
      </w:r>
    </w:p>
    <w:p w14:paraId="26B5E04C" w14:textId="1283DEFA" w:rsidR="00B37378" w:rsidRDefault="00B37378" w:rsidP="00B37378">
      <w:pPr>
        <w:pStyle w:val="a9"/>
        <w:ind w:firstLine="1074"/>
      </w:pPr>
      <w:r w:rsidRPr="000952F3">
        <w:t xml:space="preserve">Хостинг </w:t>
      </w:r>
      <w:r w:rsidR="00E1237B">
        <w:t>–</w:t>
      </w:r>
      <w:r w:rsidRPr="000952F3">
        <w:t xml:space="preserve"> это услуга, которая физически размещает страницы веб-сайта на сервере. Другими словами, это удаленный компьютер, работающий круглосуточно и без выходных, на котором хранится сайт</w:t>
      </w:r>
      <w:r w:rsidR="0012517D">
        <w:t>, а также база данных</w:t>
      </w:r>
      <w:r w:rsidRPr="000952F3">
        <w:t>. Даже простую посадочную страницу нужно где-то сохранить. Персональный компьютер не подходит для такой деятельности: он может потерять подключение к Интернету, а его производительность далеко не настолько, чтобы выдержать большой поток посетителей.</w:t>
      </w:r>
    </w:p>
    <w:p w14:paraId="2A6A82DA" w14:textId="359085AF" w:rsidR="00B37378" w:rsidRDefault="00B37378" w:rsidP="00B37378">
      <w:pPr>
        <w:pStyle w:val="a9"/>
        <w:ind w:firstLine="1074"/>
      </w:pPr>
      <w:r>
        <w:t>000webhost нов</w:t>
      </w:r>
      <w:r w:rsidR="00E1237B">
        <w:t>ый</w:t>
      </w:r>
      <w:r>
        <w:t xml:space="preserve"> веб-хостинг разработан в 2007 году той же командой, которая разрабатывала сервисы Hostinger. 000webost был создан для предоставления бесплатного хостинга веб-сайтов с PHP, MySQL, Cpanel и без рекламы! Проще говоря, 000webost стремится предоставлять бесплатные услуги веб-хостинга.</w:t>
      </w:r>
    </w:p>
    <w:p w14:paraId="532AA45C" w14:textId="77777777" w:rsidR="00B37378" w:rsidRDefault="00B37378" w:rsidP="00B37378">
      <w:pPr>
        <w:pStyle w:val="a9"/>
        <w:ind w:firstLine="1074"/>
      </w:pPr>
      <w:r>
        <w:t>000webhost предоставляет ведущие бесплатные услуги хостинга Cpanel с 2007 года. Все это стало возможным благодаря их платным услугам хостинга, включая обновления для тех, кому нужно больше места для роста.</w:t>
      </w:r>
    </w:p>
    <w:p w14:paraId="25F03BFC" w14:textId="77777777" w:rsidR="00B37378" w:rsidRDefault="00B37378" w:rsidP="00B37378">
      <w:pPr>
        <w:pStyle w:val="a9"/>
        <w:ind w:firstLine="1074"/>
      </w:pPr>
      <w:r>
        <w:t>Данный хостинг предоставляет самые новые возможности PHP вместе с их индивидуальными запатентованными бесплатными Easy Website Builder.</w:t>
      </w:r>
    </w:p>
    <w:p w14:paraId="258D7698" w14:textId="77777777" w:rsidR="00200301" w:rsidRDefault="00200301" w:rsidP="00E64AC4">
      <w:pPr>
        <w:pStyle w:val="aff7"/>
        <w:spacing w:after="0" w:line="360" w:lineRule="auto"/>
      </w:pPr>
      <w:r>
        <w:t xml:space="preserve">Таблица </w:t>
      </w:r>
      <w:fldSimple w:instr=" SEQ Таблица \* ARABIC ">
        <w:r w:rsidR="006B4086">
          <w:rPr>
            <w:noProof/>
          </w:rPr>
          <w:t>1</w:t>
        </w:r>
      </w:fldSimple>
    </w:p>
    <w:p w14:paraId="3F0B64AF" w14:textId="77777777" w:rsidR="00200301" w:rsidRDefault="00200301" w:rsidP="00E64AC4">
      <w:pPr>
        <w:pStyle w:val="a9"/>
        <w:ind w:firstLine="0"/>
        <w:jc w:val="center"/>
      </w:pPr>
      <w:r w:rsidRPr="00642DE0">
        <w:t>Бесплатные услуги веб-хостинга</w:t>
      </w:r>
    </w:p>
    <w:tbl>
      <w:tblPr>
        <w:tblStyle w:val="af6"/>
        <w:tblW w:w="9351" w:type="dxa"/>
        <w:jc w:val="center"/>
        <w:tblLook w:val="04A0" w:firstRow="1" w:lastRow="0" w:firstColumn="1" w:lastColumn="0" w:noHBand="0" w:noVBand="1"/>
      </w:tblPr>
      <w:tblGrid>
        <w:gridCol w:w="5976"/>
        <w:gridCol w:w="3375"/>
      </w:tblGrid>
      <w:tr w:rsidR="00B37378" w:rsidRPr="00200301" w14:paraId="71192784" w14:textId="77777777" w:rsidTr="00E1237B">
        <w:trPr>
          <w:jc w:val="center"/>
        </w:trPr>
        <w:tc>
          <w:tcPr>
            <w:tcW w:w="5976" w:type="dxa"/>
            <w:hideMark/>
          </w:tcPr>
          <w:p w14:paraId="332261A5" w14:textId="77777777" w:rsidR="00B37378" w:rsidRPr="00E1237B" w:rsidRDefault="00B37378" w:rsidP="00E1237B">
            <w:pPr>
              <w:pStyle w:val="aff5"/>
              <w:spacing w:before="0" w:after="0"/>
              <w:rPr>
                <w:sz w:val="24"/>
                <w:szCs w:val="24"/>
              </w:rPr>
            </w:pPr>
            <w:r w:rsidRPr="00E1237B">
              <w:rPr>
                <w:sz w:val="24"/>
                <w:szCs w:val="24"/>
              </w:rPr>
              <w:t>Цены / подписки</w:t>
            </w:r>
          </w:p>
        </w:tc>
        <w:tc>
          <w:tcPr>
            <w:tcW w:w="3375" w:type="dxa"/>
            <w:hideMark/>
          </w:tcPr>
          <w:p w14:paraId="4908C923" w14:textId="77777777" w:rsidR="00B37378" w:rsidRPr="00E1237B" w:rsidRDefault="00B37378" w:rsidP="00E1237B">
            <w:pPr>
              <w:pStyle w:val="aff5"/>
              <w:spacing w:before="0" w:after="0"/>
              <w:rPr>
                <w:sz w:val="24"/>
                <w:szCs w:val="24"/>
              </w:rPr>
            </w:pPr>
            <w:r w:rsidRPr="00E1237B">
              <w:rPr>
                <w:sz w:val="24"/>
                <w:szCs w:val="24"/>
              </w:rPr>
              <w:t>бесплатно</w:t>
            </w:r>
          </w:p>
        </w:tc>
      </w:tr>
      <w:tr w:rsidR="00B37378" w:rsidRPr="00200301" w14:paraId="65744A49" w14:textId="77777777" w:rsidTr="00E1237B">
        <w:trPr>
          <w:jc w:val="center"/>
        </w:trPr>
        <w:tc>
          <w:tcPr>
            <w:tcW w:w="5976" w:type="dxa"/>
            <w:hideMark/>
          </w:tcPr>
          <w:p w14:paraId="6D0DF10E" w14:textId="77777777" w:rsidR="00B37378" w:rsidRPr="00E1237B" w:rsidRDefault="00B37378" w:rsidP="00E1237B">
            <w:pPr>
              <w:pStyle w:val="aff5"/>
              <w:spacing w:before="0" w:after="0"/>
              <w:rPr>
                <w:sz w:val="24"/>
                <w:szCs w:val="24"/>
              </w:rPr>
            </w:pPr>
            <w:r w:rsidRPr="00E1237B">
              <w:rPr>
                <w:sz w:val="24"/>
                <w:szCs w:val="24"/>
              </w:rPr>
              <w:t>Дисковое пространство</w:t>
            </w:r>
          </w:p>
        </w:tc>
        <w:tc>
          <w:tcPr>
            <w:tcW w:w="3375" w:type="dxa"/>
            <w:hideMark/>
          </w:tcPr>
          <w:p w14:paraId="4AE59AE6" w14:textId="77777777" w:rsidR="00B37378" w:rsidRPr="00E1237B" w:rsidRDefault="00B37378" w:rsidP="00E1237B">
            <w:pPr>
              <w:pStyle w:val="aff5"/>
              <w:spacing w:before="0" w:after="0"/>
              <w:rPr>
                <w:sz w:val="24"/>
                <w:szCs w:val="24"/>
              </w:rPr>
            </w:pPr>
            <w:r w:rsidRPr="00E1237B">
              <w:rPr>
                <w:sz w:val="24"/>
                <w:szCs w:val="24"/>
              </w:rPr>
              <w:t>1 GB</w:t>
            </w:r>
          </w:p>
        </w:tc>
      </w:tr>
      <w:tr w:rsidR="00B37378" w:rsidRPr="00200301" w14:paraId="1DC5473B" w14:textId="77777777" w:rsidTr="00E1237B">
        <w:trPr>
          <w:jc w:val="center"/>
        </w:trPr>
        <w:tc>
          <w:tcPr>
            <w:tcW w:w="5976" w:type="dxa"/>
            <w:hideMark/>
          </w:tcPr>
          <w:p w14:paraId="3952BF77" w14:textId="77777777" w:rsidR="00B37378" w:rsidRPr="00E1237B" w:rsidRDefault="00B37378" w:rsidP="00E1237B">
            <w:pPr>
              <w:pStyle w:val="aff5"/>
              <w:spacing w:before="0" w:after="0"/>
              <w:rPr>
                <w:sz w:val="24"/>
                <w:szCs w:val="24"/>
              </w:rPr>
            </w:pPr>
            <w:r w:rsidRPr="00E1237B">
              <w:rPr>
                <w:sz w:val="24"/>
                <w:szCs w:val="24"/>
              </w:rPr>
              <w:t>Пропускная способность</w:t>
            </w:r>
          </w:p>
        </w:tc>
        <w:tc>
          <w:tcPr>
            <w:tcW w:w="3375" w:type="dxa"/>
            <w:hideMark/>
          </w:tcPr>
          <w:p w14:paraId="3688161E" w14:textId="77777777" w:rsidR="00B37378" w:rsidRPr="00E1237B" w:rsidRDefault="00B37378" w:rsidP="00E1237B">
            <w:pPr>
              <w:pStyle w:val="aff5"/>
              <w:spacing w:before="0" w:after="0"/>
              <w:rPr>
                <w:sz w:val="24"/>
                <w:szCs w:val="24"/>
              </w:rPr>
            </w:pPr>
            <w:r w:rsidRPr="00E1237B">
              <w:rPr>
                <w:sz w:val="24"/>
                <w:szCs w:val="24"/>
              </w:rPr>
              <w:t>10 GB</w:t>
            </w:r>
          </w:p>
        </w:tc>
      </w:tr>
      <w:tr w:rsidR="00B37378" w:rsidRPr="00200301" w14:paraId="45DDBB52" w14:textId="77777777" w:rsidTr="00E1237B">
        <w:trPr>
          <w:jc w:val="center"/>
        </w:trPr>
        <w:tc>
          <w:tcPr>
            <w:tcW w:w="5976" w:type="dxa"/>
            <w:hideMark/>
          </w:tcPr>
          <w:p w14:paraId="344A5D1A" w14:textId="77777777" w:rsidR="00B37378" w:rsidRPr="00E1237B" w:rsidRDefault="00B37378" w:rsidP="00E1237B">
            <w:pPr>
              <w:pStyle w:val="aff5"/>
              <w:spacing w:before="0" w:after="0"/>
              <w:rPr>
                <w:sz w:val="24"/>
                <w:szCs w:val="24"/>
              </w:rPr>
            </w:pPr>
            <w:r w:rsidRPr="00E1237B">
              <w:rPr>
                <w:sz w:val="24"/>
                <w:szCs w:val="24"/>
              </w:rPr>
              <w:t>Веб-сайты разрешены</w:t>
            </w:r>
          </w:p>
        </w:tc>
        <w:tc>
          <w:tcPr>
            <w:tcW w:w="3375" w:type="dxa"/>
            <w:hideMark/>
          </w:tcPr>
          <w:p w14:paraId="23E290E7" w14:textId="77777777" w:rsidR="00B37378" w:rsidRPr="00E1237B" w:rsidRDefault="00B37378" w:rsidP="00E1237B">
            <w:pPr>
              <w:pStyle w:val="aff5"/>
              <w:spacing w:before="0" w:after="0"/>
              <w:rPr>
                <w:sz w:val="24"/>
                <w:szCs w:val="24"/>
              </w:rPr>
            </w:pPr>
            <w:r w:rsidRPr="00E1237B">
              <w:rPr>
                <w:sz w:val="24"/>
                <w:szCs w:val="24"/>
              </w:rPr>
              <w:t>2</w:t>
            </w:r>
          </w:p>
        </w:tc>
      </w:tr>
      <w:tr w:rsidR="00B37378" w:rsidRPr="00200301" w14:paraId="10FBB0BC" w14:textId="77777777" w:rsidTr="00E1237B">
        <w:trPr>
          <w:jc w:val="center"/>
        </w:trPr>
        <w:tc>
          <w:tcPr>
            <w:tcW w:w="5976" w:type="dxa"/>
            <w:hideMark/>
          </w:tcPr>
          <w:p w14:paraId="6668049D" w14:textId="77777777" w:rsidR="00B37378" w:rsidRPr="00E1237B" w:rsidRDefault="00B37378" w:rsidP="00E1237B">
            <w:pPr>
              <w:pStyle w:val="aff5"/>
              <w:spacing w:before="0" w:after="0"/>
              <w:rPr>
                <w:sz w:val="24"/>
                <w:szCs w:val="24"/>
              </w:rPr>
            </w:pPr>
            <w:r w:rsidRPr="00E1237B">
              <w:rPr>
                <w:sz w:val="24"/>
                <w:szCs w:val="24"/>
              </w:rPr>
              <w:t>Панель управления</w:t>
            </w:r>
          </w:p>
        </w:tc>
        <w:tc>
          <w:tcPr>
            <w:tcW w:w="3375" w:type="dxa"/>
            <w:hideMark/>
          </w:tcPr>
          <w:p w14:paraId="3F85F458" w14:textId="77777777" w:rsidR="00B37378" w:rsidRPr="00E1237B" w:rsidRDefault="00B37378" w:rsidP="00E1237B">
            <w:pPr>
              <w:pStyle w:val="aff5"/>
              <w:spacing w:before="0" w:after="0"/>
              <w:rPr>
                <w:sz w:val="24"/>
                <w:szCs w:val="24"/>
              </w:rPr>
            </w:pPr>
            <w:r w:rsidRPr="00E1237B">
              <w:rPr>
                <w:sz w:val="24"/>
                <w:szCs w:val="24"/>
              </w:rPr>
              <w:t>бесплатно</w:t>
            </w:r>
          </w:p>
        </w:tc>
      </w:tr>
      <w:tr w:rsidR="00B37378" w:rsidRPr="00200301" w14:paraId="411E908D" w14:textId="77777777" w:rsidTr="00E1237B">
        <w:trPr>
          <w:jc w:val="center"/>
        </w:trPr>
        <w:tc>
          <w:tcPr>
            <w:tcW w:w="5976" w:type="dxa"/>
            <w:hideMark/>
          </w:tcPr>
          <w:p w14:paraId="22B7CAD4" w14:textId="77777777" w:rsidR="00B37378" w:rsidRPr="00E1237B" w:rsidRDefault="00B37378" w:rsidP="00E1237B">
            <w:pPr>
              <w:pStyle w:val="aff5"/>
              <w:spacing w:before="0" w:after="0"/>
              <w:rPr>
                <w:sz w:val="24"/>
                <w:szCs w:val="24"/>
              </w:rPr>
            </w:pPr>
            <w:r w:rsidRPr="00E1237B">
              <w:rPr>
                <w:sz w:val="24"/>
                <w:szCs w:val="24"/>
              </w:rPr>
              <w:t>Ваша собственная реклама?</w:t>
            </w:r>
          </w:p>
        </w:tc>
        <w:tc>
          <w:tcPr>
            <w:tcW w:w="3375" w:type="dxa"/>
            <w:hideMark/>
          </w:tcPr>
          <w:p w14:paraId="7FECF922" w14:textId="77777777" w:rsidR="00B37378" w:rsidRPr="00E1237B" w:rsidRDefault="00B37378" w:rsidP="00E1237B">
            <w:pPr>
              <w:pStyle w:val="aff5"/>
              <w:spacing w:before="0" w:after="0"/>
              <w:rPr>
                <w:sz w:val="24"/>
                <w:szCs w:val="24"/>
              </w:rPr>
            </w:pPr>
            <w:r w:rsidRPr="00E1237B">
              <w:rPr>
                <w:sz w:val="24"/>
                <w:szCs w:val="24"/>
              </w:rPr>
              <w:t>Разрешено бесплатно</w:t>
            </w:r>
          </w:p>
        </w:tc>
      </w:tr>
      <w:tr w:rsidR="00B37378" w:rsidRPr="00200301" w14:paraId="4099E160" w14:textId="77777777" w:rsidTr="00E1237B">
        <w:trPr>
          <w:jc w:val="center"/>
        </w:trPr>
        <w:tc>
          <w:tcPr>
            <w:tcW w:w="5976" w:type="dxa"/>
            <w:hideMark/>
          </w:tcPr>
          <w:p w14:paraId="4C9C4D29" w14:textId="77777777" w:rsidR="00B37378" w:rsidRPr="00E1237B" w:rsidRDefault="00B37378" w:rsidP="00E1237B">
            <w:pPr>
              <w:pStyle w:val="aff5"/>
              <w:spacing w:before="0" w:after="0"/>
              <w:rPr>
                <w:sz w:val="24"/>
                <w:szCs w:val="24"/>
              </w:rPr>
            </w:pPr>
            <w:r w:rsidRPr="00E1237B">
              <w:rPr>
                <w:sz w:val="24"/>
                <w:szCs w:val="24"/>
              </w:rPr>
              <w:t>Субдомена</w:t>
            </w:r>
          </w:p>
        </w:tc>
        <w:tc>
          <w:tcPr>
            <w:tcW w:w="3375" w:type="dxa"/>
            <w:hideMark/>
          </w:tcPr>
          <w:p w14:paraId="2348F2DE"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200301" w14:paraId="113C8433" w14:textId="77777777" w:rsidTr="00E1237B">
        <w:trPr>
          <w:jc w:val="center"/>
        </w:trPr>
        <w:tc>
          <w:tcPr>
            <w:tcW w:w="5976" w:type="dxa"/>
            <w:hideMark/>
          </w:tcPr>
          <w:p w14:paraId="6A67F896" w14:textId="77777777" w:rsidR="00B37378" w:rsidRPr="00E1237B" w:rsidRDefault="00B37378" w:rsidP="00E1237B">
            <w:pPr>
              <w:pStyle w:val="aff5"/>
              <w:spacing w:before="0" w:after="0"/>
              <w:rPr>
                <w:sz w:val="24"/>
                <w:szCs w:val="24"/>
              </w:rPr>
            </w:pPr>
            <w:r w:rsidRPr="00E1237B">
              <w:rPr>
                <w:sz w:val="24"/>
                <w:szCs w:val="24"/>
              </w:rPr>
              <w:t>WordPress Хостинг</w:t>
            </w:r>
          </w:p>
        </w:tc>
        <w:tc>
          <w:tcPr>
            <w:tcW w:w="3375" w:type="dxa"/>
            <w:hideMark/>
          </w:tcPr>
          <w:p w14:paraId="31B89518"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200301" w14:paraId="2E649BD4" w14:textId="77777777" w:rsidTr="00E1237B">
        <w:trPr>
          <w:jc w:val="center"/>
        </w:trPr>
        <w:tc>
          <w:tcPr>
            <w:tcW w:w="5976" w:type="dxa"/>
            <w:hideMark/>
          </w:tcPr>
          <w:p w14:paraId="59A86122" w14:textId="77777777" w:rsidR="00B37378" w:rsidRPr="00E1237B" w:rsidRDefault="00B37378" w:rsidP="00E1237B">
            <w:pPr>
              <w:pStyle w:val="aff5"/>
              <w:spacing w:before="0" w:after="0"/>
              <w:rPr>
                <w:sz w:val="24"/>
                <w:szCs w:val="24"/>
              </w:rPr>
            </w:pPr>
            <w:r w:rsidRPr="00E1237B">
              <w:rPr>
                <w:sz w:val="24"/>
                <w:szCs w:val="24"/>
              </w:rPr>
              <w:t>Мест</w:t>
            </w:r>
          </w:p>
        </w:tc>
        <w:tc>
          <w:tcPr>
            <w:tcW w:w="3375" w:type="dxa"/>
            <w:hideMark/>
          </w:tcPr>
          <w:p w14:paraId="2BA32F91" w14:textId="77777777" w:rsidR="00B37378" w:rsidRPr="00E1237B" w:rsidRDefault="00B37378" w:rsidP="00E1237B">
            <w:pPr>
              <w:pStyle w:val="aff5"/>
              <w:spacing w:before="0" w:after="0"/>
              <w:rPr>
                <w:sz w:val="24"/>
                <w:szCs w:val="24"/>
              </w:rPr>
            </w:pPr>
            <w:r w:rsidRPr="00E1237B">
              <w:rPr>
                <w:sz w:val="24"/>
                <w:szCs w:val="24"/>
              </w:rPr>
              <w:t>1 час в день</w:t>
            </w:r>
          </w:p>
        </w:tc>
      </w:tr>
    </w:tbl>
    <w:p w14:paraId="1180563F" w14:textId="77777777" w:rsidR="00C90B3B" w:rsidRDefault="00C90B3B" w:rsidP="00E64AC4">
      <w:pPr>
        <w:pStyle w:val="aff7"/>
        <w:spacing w:after="0" w:line="360" w:lineRule="auto"/>
      </w:pPr>
    </w:p>
    <w:p w14:paraId="63159793" w14:textId="77777777" w:rsidR="00C90B3B" w:rsidRDefault="00C90B3B" w:rsidP="00E64AC4">
      <w:pPr>
        <w:pStyle w:val="aff7"/>
        <w:spacing w:after="0" w:line="360" w:lineRule="auto"/>
      </w:pPr>
    </w:p>
    <w:p w14:paraId="204EC18D" w14:textId="0379649D" w:rsidR="00CC1CD3" w:rsidRDefault="00CC1CD3" w:rsidP="00E64AC4">
      <w:pPr>
        <w:pStyle w:val="aff7"/>
        <w:spacing w:after="0" w:line="360" w:lineRule="auto"/>
      </w:pPr>
      <w:r>
        <w:lastRenderedPageBreak/>
        <w:t xml:space="preserve">Таблица </w:t>
      </w:r>
      <w:fldSimple w:instr=" SEQ Таблица \* ARABIC ">
        <w:r w:rsidR="006B4086">
          <w:rPr>
            <w:noProof/>
          </w:rPr>
          <w:t>2</w:t>
        </w:r>
      </w:fldSimple>
    </w:p>
    <w:p w14:paraId="0863EFE7" w14:textId="77777777" w:rsidR="00CC1CD3" w:rsidRPr="00CC1CD3" w:rsidRDefault="00CC1CD3" w:rsidP="00E64AC4">
      <w:pPr>
        <w:pStyle w:val="a9"/>
        <w:ind w:firstLine="0"/>
        <w:jc w:val="center"/>
      </w:pPr>
      <w:r w:rsidRPr="00642DE0">
        <w:t>Детали</w:t>
      </w:r>
    </w:p>
    <w:tbl>
      <w:tblPr>
        <w:tblStyle w:val="af6"/>
        <w:tblW w:w="9067" w:type="dxa"/>
        <w:jc w:val="center"/>
        <w:tblLayout w:type="fixed"/>
        <w:tblLook w:val="04A0" w:firstRow="1" w:lastRow="0" w:firstColumn="1" w:lastColumn="0" w:noHBand="0" w:noVBand="1"/>
      </w:tblPr>
      <w:tblGrid>
        <w:gridCol w:w="5665"/>
        <w:gridCol w:w="3402"/>
      </w:tblGrid>
      <w:tr w:rsidR="00B37378" w:rsidRPr="00CC1CD3" w14:paraId="6056474E" w14:textId="77777777" w:rsidTr="00E64AC4">
        <w:trPr>
          <w:jc w:val="center"/>
        </w:trPr>
        <w:tc>
          <w:tcPr>
            <w:tcW w:w="5665" w:type="dxa"/>
            <w:vAlign w:val="center"/>
          </w:tcPr>
          <w:p w14:paraId="7CF734CD" w14:textId="77777777" w:rsidR="00B37378" w:rsidRPr="00E1237B" w:rsidRDefault="00B37378" w:rsidP="00E1237B">
            <w:pPr>
              <w:pStyle w:val="aff5"/>
              <w:spacing w:before="0" w:after="0"/>
              <w:rPr>
                <w:sz w:val="24"/>
                <w:szCs w:val="24"/>
              </w:rPr>
            </w:pPr>
            <w:r w:rsidRPr="00E1237B">
              <w:rPr>
                <w:sz w:val="24"/>
                <w:szCs w:val="24"/>
              </w:rPr>
              <w:t>Бесплатный сайт строитель</w:t>
            </w:r>
          </w:p>
        </w:tc>
        <w:tc>
          <w:tcPr>
            <w:tcW w:w="3402" w:type="dxa"/>
            <w:vAlign w:val="center"/>
          </w:tcPr>
          <w:p w14:paraId="32B18C0B"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CC1CD3" w14:paraId="61505F38" w14:textId="77777777" w:rsidTr="00E64AC4">
        <w:trPr>
          <w:jc w:val="center"/>
        </w:trPr>
        <w:tc>
          <w:tcPr>
            <w:tcW w:w="5665" w:type="dxa"/>
            <w:vAlign w:val="center"/>
            <w:hideMark/>
          </w:tcPr>
          <w:p w14:paraId="68FA55D9" w14:textId="77777777" w:rsidR="00B37378" w:rsidRPr="00E1237B" w:rsidRDefault="00B37378" w:rsidP="00E1237B">
            <w:pPr>
              <w:pStyle w:val="aff5"/>
              <w:spacing w:before="0" w:after="0"/>
              <w:rPr>
                <w:sz w:val="24"/>
                <w:szCs w:val="24"/>
              </w:rPr>
            </w:pPr>
            <w:r w:rsidRPr="00E1237B">
              <w:rPr>
                <w:sz w:val="24"/>
                <w:szCs w:val="24"/>
              </w:rPr>
              <w:t>Установщик WordPress</w:t>
            </w:r>
          </w:p>
        </w:tc>
        <w:tc>
          <w:tcPr>
            <w:tcW w:w="3402" w:type="dxa"/>
            <w:vAlign w:val="center"/>
            <w:hideMark/>
          </w:tcPr>
          <w:p w14:paraId="66BC4FDB"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CC1CD3" w14:paraId="40D835D3" w14:textId="77777777" w:rsidTr="00E64AC4">
        <w:trPr>
          <w:jc w:val="center"/>
        </w:trPr>
        <w:tc>
          <w:tcPr>
            <w:tcW w:w="5665" w:type="dxa"/>
            <w:vAlign w:val="center"/>
            <w:hideMark/>
          </w:tcPr>
          <w:p w14:paraId="6361DF4D" w14:textId="77777777" w:rsidR="00B37378" w:rsidRPr="00E1237B" w:rsidRDefault="00B37378" w:rsidP="00E1237B">
            <w:pPr>
              <w:pStyle w:val="aff5"/>
              <w:spacing w:before="0" w:after="0"/>
              <w:rPr>
                <w:sz w:val="24"/>
                <w:szCs w:val="24"/>
              </w:rPr>
            </w:pPr>
            <w:r w:rsidRPr="00E1237B">
              <w:rPr>
                <w:sz w:val="24"/>
                <w:szCs w:val="24"/>
              </w:rPr>
              <w:t>Практически неограниченная поддержка PHP</w:t>
            </w:r>
          </w:p>
        </w:tc>
        <w:tc>
          <w:tcPr>
            <w:tcW w:w="3402" w:type="dxa"/>
            <w:vAlign w:val="center"/>
            <w:hideMark/>
          </w:tcPr>
          <w:p w14:paraId="3CC085C2"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CC1CD3" w14:paraId="164161E9" w14:textId="77777777" w:rsidTr="00E64AC4">
        <w:trPr>
          <w:jc w:val="center"/>
        </w:trPr>
        <w:tc>
          <w:tcPr>
            <w:tcW w:w="5665" w:type="dxa"/>
            <w:vAlign w:val="center"/>
            <w:hideMark/>
          </w:tcPr>
          <w:p w14:paraId="4195AB08" w14:textId="77777777" w:rsidR="00B37378" w:rsidRPr="00E1237B" w:rsidRDefault="00B37378" w:rsidP="00E1237B">
            <w:pPr>
              <w:pStyle w:val="aff5"/>
              <w:spacing w:before="0" w:after="0"/>
              <w:rPr>
                <w:sz w:val="24"/>
                <w:szCs w:val="24"/>
              </w:rPr>
            </w:pPr>
            <w:r w:rsidRPr="00E1237B">
              <w:rPr>
                <w:sz w:val="24"/>
                <w:szCs w:val="24"/>
              </w:rPr>
              <w:t>MySQL базы данных</w:t>
            </w:r>
          </w:p>
        </w:tc>
        <w:tc>
          <w:tcPr>
            <w:tcW w:w="3402" w:type="dxa"/>
            <w:vAlign w:val="center"/>
            <w:hideMark/>
          </w:tcPr>
          <w:p w14:paraId="25CF2168"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CC1CD3" w14:paraId="05BCC5B7" w14:textId="77777777" w:rsidTr="00E64AC4">
        <w:trPr>
          <w:jc w:val="center"/>
        </w:trPr>
        <w:tc>
          <w:tcPr>
            <w:tcW w:w="5665" w:type="dxa"/>
            <w:vAlign w:val="center"/>
            <w:hideMark/>
          </w:tcPr>
          <w:p w14:paraId="6555D3ED" w14:textId="77777777" w:rsidR="00B37378" w:rsidRPr="00E1237B" w:rsidRDefault="00B37378" w:rsidP="00E1237B">
            <w:pPr>
              <w:pStyle w:val="aff5"/>
              <w:spacing w:before="0" w:after="0"/>
              <w:rPr>
                <w:sz w:val="24"/>
                <w:szCs w:val="24"/>
              </w:rPr>
            </w:pPr>
            <w:r w:rsidRPr="00E1237B">
              <w:rPr>
                <w:sz w:val="24"/>
                <w:szCs w:val="24"/>
              </w:rPr>
              <w:t>Мгновенное резервное копирование</w:t>
            </w:r>
          </w:p>
        </w:tc>
        <w:tc>
          <w:tcPr>
            <w:tcW w:w="3402" w:type="dxa"/>
            <w:vAlign w:val="center"/>
            <w:hideMark/>
          </w:tcPr>
          <w:p w14:paraId="28B0125A"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CC1CD3" w14:paraId="627B7DAF" w14:textId="77777777" w:rsidTr="00E64AC4">
        <w:trPr>
          <w:jc w:val="center"/>
        </w:trPr>
        <w:tc>
          <w:tcPr>
            <w:tcW w:w="5665" w:type="dxa"/>
            <w:vAlign w:val="center"/>
            <w:hideMark/>
          </w:tcPr>
          <w:p w14:paraId="35F9A7BE" w14:textId="77777777" w:rsidR="00B37378" w:rsidRPr="00E1237B" w:rsidRDefault="00B37378" w:rsidP="00E1237B">
            <w:pPr>
              <w:pStyle w:val="aff5"/>
              <w:spacing w:before="0" w:after="0"/>
              <w:rPr>
                <w:sz w:val="24"/>
                <w:szCs w:val="24"/>
              </w:rPr>
            </w:pPr>
            <w:r w:rsidRPr="00E1237B">
              <w:rPr>
                <w:sz w:val="24"/>
                <w:szCs w:val="24"/>
              </w:rPr>
              <w:t>Поддержка FTP</w:t>
            </w:r>
          </w:p>
        </w:tc>
        <w:tc>
          <w:tcPr>
            <w:tcW w:w="3402" w:type="dxa"/>
            <w:vAlign w:val="center"/>
            <w:hideMark/>
          </w:tcPr>
          <w:p w14:paraId="45A4E895"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CC1CD3" w14:paraId="65DC8E54" w14:textId="77777777" w:rsidTr="00E64AC4">
        <w:trPr>
          <w:jc w:val="center"/>
        </w:trPr>
        <w:tc>
          <w:tcPr>
            <w:tcW w:w="5665" w:type="dxa"/>
            <w:vAlign w:val="center"/>
            <w:hideMark/>
          </w:tcPr>
          <w:p w14:paraId="36918F72" w14:textId="77777777" w:rsidR="00B37378" w:rsidRPr="00E1237B" w:rsidRDefault="00B37378" w:rsidP="00E1237B">
            <w:pPr>
              <w:pStyle w:val="aff5"/>
              <w:spacing w:before="0" w:after="0"/>
              <w:rPr>
                <w:sz w:val="24"/>
                <w:szCs w:val="24"/>
              </w:rPr>
            </w:pPr>
            <w:r w:rsidRPr="00E1237B">
              <w:rPr>
                <w:sz w:val="24"/>
                <w:szCs w:val="24"/>
              </w:rPr>
              <w:t>Веб-файловый менеджер</w:t>
            </w:r>
          </w:p>
        </w:tc>
        <w:tc>
          <w:tcPr>
            <w:tcW w:w="3402" w:type="dxa"/>
            <w:vAlign w:val="center"/>
            <w:hideMark/>
          </w:tcPr>
          <w:p w14:paraId="0938DF56"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CC1CD3" w14:paraId="08EC5D61" w14:textId="77777777" w:rsidTr="00E64AC4">
        <w:trPr>
          <w:jc w:val="center"/>
        </w:trPr>
        <w:tc>
          <w:tcPr>
            <w:tcW w:w="5665" w:type="dxa"/>
            <w:vAlign w:val="center"/>
            <w:hideMark/>
          </w:tcPr>
          <w:p w14:paraId="594D0D2C" w14:textId="77777777" w:rsidR="00B37378" w:rsidRPr="00E1237B" w:rsidRDefault="00B37378" w:rsidP="00E1237B">
            <w:pPr>
              <w:pStyle w:val="aff5"/>
              <w:spacing w:before="0" w:after="0"/>
              <w:rPr>
                <w:sz w:val="24"/>
                <w:szCs w:val="24"/>
              </w:rPr>
            </w:pPr>
            <w:r w:rsidRPr="00E1237B">
              <w:rPr>
                <w:sz w:val="24"/>
                <w:szCs w:val="24"/>
              </w:rPr>
              <w:t>Время безотказной работы 99%</w:t>
            </w:r>
          </w:p>
        </w:tc>
        <w:tc>
          <w:tcPr>
            <w:tcW w:w="3402" w:type="dxa"/>
            <w:vAlign w:val="center"/>
            <w:hideMark/>
          </w:tcPr>
          <w:p w14:paraId="7BFF36F5" w14:textId="77777777" w:rsidR="00B37378" w:rsidRPr="00E1237B" w:rsidRDefault="00B37378" w:rsidP="00E1237B">
            <w:pPr>
              <w:pStyle w:val="aff5"/>
              <w:spacing w:before="0" w:after="0"/>
              <w:rPr>
                <w:sz w:val="24"/>
                <w:szCs w:val="24"/>
              </w:rPr>
            </w:pPr>
            <w:r w:rsidRPr="00E1237B">
              <w:rPr>
                <w:sz w:val="24"/>
                <w:szCs w:val="24"/>
              </w:rPr>
              <w:t>Доступно</w:t>
            </w:r>
          </w:p>
        </w:tc>
      </w:tr>
      <w:tr w:rsidR="00B37378" w:rsidRPr="00CC1CD3" w14:paraId="438973E3" w14:textId="77777777" w:rsidTr="00E64AC4">
        <w:trPr>
          <w:jc w:val="center"/>
        </w:trPr>
        <w:tc>
          <w:tcPr>
            <w:tcW w:w="5665" w:type="dxa"/>
            <w:vAlign w:val="center"/>
            <w:hideMark/>
          </w:tcPr>
          <w:p w14:paraId="6EC6F5D4" w14:textId="77777777" w:rsidR="00B37378" w:rsidRPr="00E1237B" w:rsidRDefault="00B37378" w:rsidP="00E1237B">
            <w:pPr>
              <w:pStyle w:val="aff5"/>
              <w:spacing w:before="0" w:after="0"/>
              <w:rPr>
                <w:sz w:val="24"/>
                <w:szCs w:val="24"/>
              </w:rPr>
            </w:pPr>
            <w:r w:rsidRPr="00E1237B">
              <w:rPr>
                <w:sz w:val="24"/>
                <w:szCs w:val="24"/>
              </w:rPr>
              <w:t>Мгновенная активация</w:t>
            </w:r>
          </w:p>
        </w:tc>
        <w:tc>
          <w:tcPr>
            <w:tcW w:w="3402" w:type="dxa"/>
            <w:vAlign w:val="center"/>
            <w:hideMark/>
          </w:tcPr>
          <w:p w14:paraId="61D1AA91" w14:textId="77777777" w:rsidR="00B37378" w:rsidRPr="00E1237B" w:rsidRDefault="00B37378" w:rsidP="00E1237B">
            <w:pPr>
              <w:pStyle w:val="aff5"/>
              <w:spacing w:before="0" w:after="0"/>
              <w:rPr>
                <w:sz w:val="24"/>
                <w:szCs w:val="24"/>
              </w:rPr>
            </w:pPr>
            <w:r w:rsidRPr="00E1237B">
              <w:rPr>
                <w:sz w:val="24"/>
                <w:szCs w:val="24"/>
              </w:rPr>
              <w:t>Доступно</w:t>
            </w:r>
          </w:p>
        </w:tc>
      </w:tr>
    </w:tbl>
    <w:p w14:paraId="3DD713A8" w14:textId="1E012939" w:rsidR="00CC1CD3" w:rsidRDefault="00CC1CD3" w:rsidP="00C90B3B">
      <w:pPr>
        <w:pStyle w:val="aff7"/>
        <w:spacing w:after="0" w:line="360" w:lineRule="auto"/>
      </w:pPr>
      <w:r>
        <w:t xml:space="preserve">Таблица </w:t>
      </w:r>
      <w:fldSimple w:instr=" SEQ Таблица \* ARABIC ">
        <w:r w:rsidR="006B4086">
          <w:rPr>
            <w:noProof/>
          </w:rPr>
          <w:t>3</w:t>
        </w:r>
      </w:fldSimple>
    </w:p>
    <w:p w14:paraId="7F19DBA9" w14:textId="77777777" w:rsidR="00CC1CD3" w:rsidRPr="00CC1CD3" w:rsidRDefault="00CC1CD3" w:rsidP="00E64AC4">
      <w:pPr>
        <w:pStyle w:val="a9"/>
        <w:ind w:firstLine="0"/>
        <w:jc w:val="center"/>
      </w:pPr>
      <w:r w:rsidRPr="00642DE0">
        <w:t>Поддерживаемые функции</w:t>
      </w:r>
    </w:p>
    <w:tbl>
      <w:tblPr>
        <w:tblStyle w:val="af6"/>
        <w:tblW w:w="8926" w:type="dxa"/>
        <w:jc w:val="center"/>
        <w:tblLook w:val="04A0" w:firstRow="1" w:lastRow="0" w:firstColumn="1" w:lastColumn="0" w:noHBand="0" w:noVBand="1"/>
      </w:tblPr>
      <w:tblGrid>
        <w:gridCol w:w="5382"/>
        <w:gridCol w:w="3544"/>
      </w:tblGrid>
      <w:tr w:rsidR="00B37378" w:rsidRPr="00642DE0" w14:paraId="74E4D78D" w14:textId="77777777" w:rsidTr="00E64AC4">
        <w:trPr>
          <w:jc w:val="center"/>
        </w:trPr>
        <w:tc>
          <w:tcPr>
            <w:tcW w:w="5382" w:type="dxa"/>
            <w:hideMark/>
          </w:tcPr>
          <w:p w14:paraId="1E0CD51D" w14:textId="77777777" w:rsidR="00B37378" w:rsidRPr="00E64AC4" w:rsidRDefault="00B37378" w:rsidP="00E64AC4">
            <w:pPr>
              <w:pStyle w:val="aff5"/>
              <w:spacing w:before="0" w:after="0"/>
              <w:rPr>
                <w:sz w:val="24"/>
                <w:szCs w:val="24"/>
              </w:rPr>
            </w:pPr>
            <w:r w:rsidRPr="00E64AC4">
              <w:rPr>
                <w:sz w:val="24"/>
                <w:szCs w:val="24"/>
              </w:rPr>
              <w:t>PHP и MySQL</w:t>
            </w:r>
          </w:p>
        </w:tc>
        <w:tc>
          <w:tcPr>
            <w:tcW w:w="3544" w:type="dxa"/>
            <w:hideMark/>
          </w:tcPr>
          <w:p w14:paraId="6D58709B"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7DF99882" w14:textId="77777777" w:rsidTr="00E64AC4">
        <w:trPr>
          <w:jc w:val="center"/>
        </w:trPr>
        <w:tc>
          <w:tcPr>
            <w:tcW w:w="5382" w:type="dxa"/>
            <w:hideMark/>
          </w:tcPr>
          <w:p w14:paraId="0A2E3622" w14:textId="77777777" w:rsidR="00B37378" w:rsidRPr="00E64AC4" w:rsidRDefault="00B37378" w:rsidP="00E64AC4">
            <w:pPr>
              <w:pStyle w:val="aff5"/>
              <w:spacing w:before="0" w:after="0"/>
              <w:rPr>
                <w:sz w:val="24"/>
                <w:szCs w:val="24"/>
              </w:rPr>
            </w:pPr>
            <w:r w:rsidRPr="00E64AC4">
              <w:rPr>
                <w:sz w:val="24"/>
                <w:szCs w:val="24"/>
              </w:rPr>
              <w:t>Работа в Крон</w:t>
            </w:r>
          </w:p>
        </w:tc>
        <w:tc>
          <w:tcPr>
            <w:tcW w:w="3544" w:type="dxa"/>
            <w:hideMark/>
          </w:tcPr>
          <w:p w14:paraId="29DF7E36"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42B5B517" w14:textId="77777777" w:rsidTr="00E64AC4">
        <w:trPr>
          <w:jc w:val="center"/>
        </w:trPr>
        <w:tc>
          <w:tcPr>
            <w:tcW w:w="5382" w:type="dxa"/>
            <w:hideMark/>
          </w:tcPr>
          <w:p w14:paraId="6B5CAA96" w14:textId="77777777" w:rsidR="00B37378" w:rsidRPr="00E64AC4" w:rsidRDefault="00B37378" w:rsidP="00E64AC4">
            <w:pPr>
              <w:pStyle w:val="aff5"/>
              <w:spacing w:before="0" w:after="0"/>
              <w:rPr>
                <w:sz w:val="24"/>
                <w:szCs w:val="24"/>
              </w:rPr>
            </w:pPr>
            <w:r w:rsidRPr="00E64AC4">
              <w:rPr>
                <w:sz w:val="24"/>
                <w:szCs w:val="24"/>
              </w:rPr>
              <w:t>Виться</w:t>
            </w:r>
          </w:p>
        </w:tc>
        <w:tc>
          <w:tcPr>
            <w:tcW w:w="3544" w:type="dxa"/>
            <w:hideMark/>
          </w:tcPr>
          <w:p w14:paraId="5D0923F7"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63812A73" w14:textId="77777777" w:rsidTr="00E64AC4">
        <w:trPr>
          <w:jc w:val="center"/>
        </w:trPr>
        <w:tc>
          <w:tcPr>
            <w:tcW w:w="5382" w:type="dxa"/>
            <w:hideMark/>
          </w:tcPr>
          <w:p w14:paraId="4FF0FE95" w14:textId="77777777" w:rsidR="00B37378" w:rsidRPr="00E64AC4" w:rsidRDefault="00B37378" w:rsidP="00E64AC4">
            <w:pPr>
              <w:pStyle w:val="aff5"/>
              <w:spacing w:before="0" w:after="0"/>
              <w:rPr>
                <w:sz w:val="24"/>
                <w:szCs w:val="24"/>
              </w:rPr>
            </w:pPr>
            <w:r w:rsidRPr="00E64AC4">
              <w:rPr>
                <w:sz w:val="24"/>
                <w:szCs w:val="24"/>
              </w:rPr>
              <w:t>GD</w:t>
            </w:r>
          </w:p>
        </w:tc>
        <w:tc>
          <w:tcPr>
            <w:tcW w:w="3544" w:type="dxa"/>
            <w:hideMark/>
          </w:tcPr>
          <w:p w14:paraId="6B63820D" w14:textId="77777777" w:rsidR="00B37378" w:rsidRPr="00E64AC4" w:rsidRDefault="00B37378" w:rsidP="00E64AC4">
            <w:pPr>
              <w:pStyle w:val="aff5"/>
              <w:spacing w:before="0" w:after="0"/>
              <w:rPr>
                <w:sz w:val="24"/>
                <w:szCs w:val="24"/>
              </w:rPr>
            </w:pPr>
            <w:r w:rsidRPr="00E64AC4">
              <w:rPr>
                <w:sz w:val="24"/>
                <w:szCs w:val="24"/>
              </w:rPr>
              <w:t>Доступно</w:t>
            </w:r>
          </w:p>
        </w:tc>
      </w:tr>
    </w:tbl>
    <w:p w14:paraId="45D9C178" w14:textId="77777777" w:rsidR="00CC1CD3" w:rsidRDefault="00CC1CD3" w:rsidP="00E64AC4">
      <w:pPr>
        <w:pStyle w:val="aff7"/>
        <w:spacing w:after="0" w:line="360" w:lineRule="auto"/>
      </w:pPr>
      <w:r>
        <w:t xml:space="preserve">Таблица </w:t>
      </w:r>
      <w:fldSimple w:instr=" SEQ Таблица \* ARABIC ">
        <w:r w:rsidR="006B4086">
          <w:rPr>
            <w:noProof/>
          </w:rPr>
          <w:t>4</w:t>
        </w:r>
      </w:fldSimple>
    </w:p>
    <w:p w14:paraId="4DDFF428" w14:textId="77777777" w:rsidR="00CC1CD3" w:rsidRDefault="00CC1CD3" w:rsidP="00E64AC4">
      <w:pPr>
        <w:pStyle w:val="a9"/>
        <w:ind w:firstLine="0"/>
        <w:jc w:val="center"/>
      </w:pPr>
      <w:r w:rsidRPr="00642DE0">
        <w:t>Функции панели управления</w:t>
      </w:r>
    </w:p>
    <w:tbl>
      <w:tblPr>
        <w:tblStyle w:val="af6"/>
        <w:tblW w:w="8784" w:type="dxa"/>
        <w:jc w:val="center"/>
        <w:tblLook w:val="04A0" w:firstRow="1" w:lastRow="0" w:firstColumn="1" w:lastColumn="0" w:noHBand="0" w:noVBand="1"/>
      </w:tblPr>
      <w:tblGrid>
        <w:gridCol w:w="5240"/>
        <w:gridCol w:w="3544"/>
      </w:tblGrid>
      <w:tr w:rsidR="00B37378" w:rsidRPr="00642DE0" w14:paraId="224BE46F" w14:textId="77777777" w:rsidTr="00E64AC4">
        <w:trPr>
          <w:jc w:val="center"/>
        </w:trPr>
        <w:tc>
          <w:tcPr>
            <w:tcW w:w="5240" w:type="dxa"/>
            <w:vAlign w:val="center"/>
            <w:hideMark/>
          </w:tcPr>
          <w:p w14:paraId="23A67B06" w14:textId="77777777" w:rsidR="00B37378" w:rsidRPr="00E64AC4" w:rsidRDefault="00B37378" w:rsidP="00E64AC4">
            <w:pPr>
              <w:pStyle w:val="aff5"/>
              <w:spacing w:before="0" w:after="0"/>
              <w:rPr>
                <w:sz w:val="24"/>
                <w:szCs w:val="24"/>
              </w:rPr>
            </w:pPr>
            <w:r w:rsidRPr="00E64AC4">
              <w:rPr>
                <w:sz w:val="24"/>
                <w:szCs w:val="24"/>
              </w:rPr>
              <w:t>Последняя Cpanel</w:t>
            </w:r>
          </w:p>
        </w:tc>
        <w:tc>
          <w:tcPr>
            <w:tcW w:w="3544" w:type="dxa"/>
            <w:vAlign w:val="center"/>
            <w:hideMark/>
          </w:tcPr>
          <w:p w14:paraId="44CA5C83"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323428A4" w14:textId="77777777" w:rsidTr="00E64AC4">
        <w:trPr>
          <w:jc w:val="center"/>
        </w:trPr>
        <w:tc>
          <w:tcPr>
            <w:tcW w:w="5240" w:type="dxa"/>
            <w:vAlign w:val="center"/>
            <w:hideMark/>
          </w:tcPr>
          <w:p w14:paraId="54873DCE" w14:textId="77777777" w:rsidR="00B37378" w:rsidRPr="00E64AC4" w:rsidRDefault="00B37378" w:rsidP="00E64AC4">
            <w:pPr>
              <w:pStyle w:val="aff5"/>
              <w:spacing w:before="0" w:after="0"/>
              <w:rPr>
                <w:sz w:val="24"/>
                <w:szCs w:val="24"/>
              </w:rPr>
            </w:pPr>
            <w:r w:rsidRPr="00E64AC4">
              <w:rPr>
                <w:sz w:val="24"/>
                <w:szCs w:val="24"/>
              </w:rPr>
              <w:t>Бесплатный конструктор сайтов с сотнями бесплатных веб-шаблонов</w:t>
            </w:r>
          </w:p>
        </w:tc>
        <w:tc>
          <w:tcPr>
            <w:tcW w:w="3544" w:type="dxa"/>
            <w:vAlign w:val="center"/>
            <w:hideMark/>
          </w:tcPr>
          <w:p w14:paraId="635AEC9D"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5A2DFBCF" w14:textId="77777777" w:rsidTr="00E64AC4">
        <w:trPr>
          <w:jc w:val="center"/>
        </w:trPr>
        <w:tc>
          <w:tcPr>
            <w:tcW w:w="5240" w:type="dxa"/>
            <w:vAlign w:val="center"/>
            <w:hideMark/>
          </w:tcPr>
          <w:p w14:paraId="1607DABF" w14:textId="77777777" w:rsidR="00B37378" w:rsidRPr="00E64AC4" w:rsidRDefault="00B37378" w:rsidP="00E64AC4">
            <w:pPr>
              <w:pStyle w:val="aff5"/>
              <w:spacing w:before="0" w:after="0"/>
              <w:rPr>
                <w:sz w:val="24"/>
                <w:szCs w:val="24"/>
              </w:rPr>
            </w:pPr>
            <w:r w:rsidRPr="00E64AC4">
              <w:rPr>
                <w:sz w:val="24"/>
                <w:szCs w:val="24"/>
              </w:rPr>
              <w:t>Автоустановщик WordPress</w:t>
            </w:r>
          </w:p>
        </w:tc>
        <w:tc>
          <w:tcPr>
            <w:tcW w:w="3544" w:type="dxa"/>
            <w:vAlign w:val="center"/>
            <w:hideMark/>
          </w:tcPr>
          <w:p w14:paraId="465F8995"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6679B25E" w14:textId="77777777" w:rsidTr="00E64AC4">
        <w:trPr>
          <w:jc w:val="center"/>
        </w:trPr>
        <w:tc>
          <w:tcPr>
            <w:tcW w:w="5240" w:type="dxa"/>
            <w:vAlign w:val="center"/>
            <w:hideMark/>
          </w:tcPr>
          <w:p w14:paraId="31221682" w14:textId="77777777" w:rsidR="00B37378" w:rsidRPr="00E64AC4" w:rsidRDefault="00B37378" w:rsidP="00E64AC4">
            <w:pPr>
              <w:pStyle w:val="aff5"/>
              <w:spacing w:before="0" w:after="0"/>
              <w:rPr>
                <w:sz w:val="24"/>
                <w:szCs w:val="24"/>
              </w:rPr>
            </w:pPr>
            <w:r w:rsidRPr="00E64AC4">
              <w:rPr>
                <w:sz w:val="24"/>
                <w:szCs w:val="24"/>
              </w:rPr>
              <w:t>Мастер начала работы</w:t>
            </w:r>
          </w:p>
        </w:tc>
        <w:tc>
          <w:tcPr>
            <w:tcW w:w="3544" w:type="dxa"/>
            <w:vAlign w:val="center"/>
            <w:hideMark/>
          </w:tcPr>
          <w:p w14:paraId="03C638B2"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6621D4B0" w14:textId="77777777" w:rsidTr="00E64AC4">
        <w:trPr>
          <w:jc w:val="center"/>
        </w:trPr>
        <w:tc>
          <w:tcPr>
            <w:tcW w:w="5240" w:type="dxa"/>
            <w:vAlign w:val="center"/>
            <w:hideMark/>
          </w:tcPr>
          <w:p w14:paraId="65BCB8B5" w14:textId="77777777" w:rsidR="00B37378" w:rsidRPr="00E64AC4" w:rsidRDefault="00B37378" w:rsidP="00E64AC4">
            <w:pPr>
              <w:pStyle w:val="aff5"/>
              <w:spacing w:before="0" w:after="0"/>
              <w:rPr>
                <w:sz w:val="24"/>
                <w:szCs w:val="24"/>
              </w:rPr>
            </w:pPr>
            <w:r w:rsidRPr="00E64AC4">
              <w:rPr>
                <w:sz w:val="24"/>
                <w:szCs w:val="24"/>
              </w:rPr>
              <w:t>Поддержка нескольких языков</w:t>
            </w:r>
          </w:p>
        </w:tc>
        <w:tc>
          <w:tcPr>
            <w:tcW w:w="3544" w:type="dxa"/>
            <w:vAlign w:val="center"/>
            <w:hideMark/>
          </w:tcPr>
          <w:p w14:paraId="1406DB90"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68C977DE" w14:textId="77777777" w:rsidTr="00E64AC4">
        <w:trPr>
          <w:jc w:val="center"/>
        </w:trPr>
        <w:tc>
          <w:tcPr>
            <w:tcW w:w="5240" w:type="dxa"/>
            <w:vAlign w:val="center"/>
            <w:hideMark/>
          </w:tcPr>
          <w:p w14:paraId="3AE958AD" w14:textId="77777777" w:rsidR="00B37378" w:rsidRPr="00E64AC4" w:rsidRDefault="00B37378" w:rsidP="00E64AC4">
            <w:pPr>
              <w:pStyle w:val="aff5"/>
              <w:spacing w:before="0" w:after="0"/>
              <w:rPr>
                <w:sz w:val="24"/>
                <w:szCs w:val="24"/>
              </w:rPr>
            </w:pPr>
            <w:r w:rsidRPr="00E64AC4">
              <w:rPr>
                <w:sz w:val="24"/>
                <w:szCs w:val="24"/>
              </w:rPr>
              <w:t>Защита от хотлинков</w:t>
            </w:r>
          </w:p>
        </w:tc>
        <w:tc>
          <w:tcPr>
            <w:tcW w:w="3544" w:type="dxa"/>
            <w:vAlign w:val="center"/>
            <w:hideMark/>
          </w:tcPr>
          <w:p w14:paraId="24FBBE8A"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3C521DA6" w14:textId="77777777" w:rsidTr="00E64AC4">
        <w:trPr>
          <w:jc w:val="center"/>
        </w:trPr>
        <w:tc>
          <w:tcPr>
            <w:tcW w:w="5240" w:type="dxa"/>
            <w:vAlign w:val="center"/>
            <w:hideMark/>
          </w:tcPr>
          <w:p w14:paraId="14086148" w14:textId="77777777" w:rsidR="00B37378" w:rsidRPr="00E64AC4" w:rsidRDefault="00B37378" w:rsidP="00E64AC4">
            <w:pPr>
              <w:pStyle w:val="aff5"/>
              <w:spacing w:before="0" w:after="0"/>
              <w:rPr>
                <w:sz w:val="24"/>
                <w:szCs w:val="24"/>
              </w:rPr>
            </w:pPr>
            <w:r w:rsidRPr="00E64AC4">
              <w:rPr>
                <w:sz w:val="24"/>
                <w:szCs w:val="24"/>
              </w:rPr>
              <w:t>Менеджер запрета IP</w:t>
            </w:r>
          </w:p>
        </w:tc>
        <w:tc>
          <w:tcPr>
            <w:tcW w:w="3544" w:type="dxa"/>
            <w:vAlign w:val="center"/>
            <w:hideMark/>
          </w:tcPr>
          <w:p w14:paraId="2088D4A2"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044FC800" w14:textId="77777777" w:rsidTr="00E64AC4">
        <w:trPr>
          <w:jc w:val="center"/>
        </w:trPr>
        <w:tc>
          <w:tcPr>
            <w:tcW w:w="5240" w:type="dxa"/>
            <w:vAlign w:val="center"/>
            <w:hideMark/>
          </w:tcPr>
          <w:p w14:paraId="35483821" w14:textId="77777777" w:rsidR="00B37378" w:rsidRPr="00E64AC4" w:rsidRDefault="00B37378" w:rsidP="00E64AC4">
            <w:pPr>
              <w:pStyle w:val="aff5"/>
              <w:spacing w:before="0" w:after="0"/>
              <w:rPr>
                <w:sz w:val="24"/>
                <w:szCs w:val="24"/>
              </w:rPr>
            </w:pPr>
            <w:r w:rsidRPr="00E64AC4">
              <w:rPr>
                <w:sz w:val="24"/>
                <w:szCs w:val="24"/>
              </w:rPr>
              <w:t>URL перенаправления</w:t>
            </w:r>
          </w:p>
        </w:tc>
        <w:tc>
          <w:tcPr>
            <w:tcW w:w="3544" w:type="dxa"/>
            <w:vAlign w:val="center"/>
            <w:hideMark/>
          </w:tcPr>
          <w:p w14:paraId="2E9E2720"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37FEDF03" w14:textId="77777777" w:rsidTr="00E64AC4">
        <w:trPr>
          <w:jc w:val="center"/>
        </w:trPr>
        <w:tc>
          <w:tcPr>
            <w:tcW w:w="5240" w:type="dxa"/>
            <w:hideMark/>
          </w:tcPr>
          <w:p w14:paraId="03B86585" w14:textId="77777777" w:rsidR="00B37378" w:rsidRPr="00E64AC4" w:rsidRDefault="00B37378" w:rsidP="00E64AC4">
            <w:pPr>
              <w:pStyle w:val="aff5"/>
              <w:spacing w:before="0" w:after="0"/>
              <w:rPr>
                <w:sz w:val="24"/>
                <w:szCs w:val="24"/>
              </w:rPr>
            </w:pPr>
            <w:r w:rsidRPr="00E64AC4">
              <w:rPr>
                <w:sz w:val="24"/>
                <w:szCs w:val="24"/>
              </w:rPr>
              <w:t>Каталоги, защищенные паролем</w:t>
            </w:r>
          </w:p>
        </w:tc>
        <w:tc>
          <w:tcPr>
            <w:tcW w:w="3544" w:type="dxa"/>
            <w:hideMark/>
          </w:tcPr>
          <w:p w14:paraId="541B57A9"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3EA9426A" w14:textId="77777777" w:rsidTr="00E64AC4">
        <w:trPr>
          <w:jc w:val="center"/>
        </w:trPr>
        <w:tc>
          <w:tcPr>
            <w:tcW w:w="5240" w:type="dxa"/>
            <w:hideMark/>
          </w:tcPr>
          <w:p w14:paraId="47BE5027" w14:textId="77777777" w:rsidR="00B37378" w:rsidRPr="00E64AC4" w:rsidRDefault="00B37378" w:rsidP="00E64AC4">
            <w:pPr>
              <w:pStyle w:val="aff5"/>
              <w:spacing w:before="0" w:after="0"/>
              <w:rPr>
                <w:sz w:val="24"/>
                <w:szCs w:val="24"/>
              </w:rPr>
            </w:pPr>
            <w:r w:rsidRPr="00E64AC4">
              <w:rPr>
                <w:sz w:val="24"/>
                <w:szCs w:val="24"/>
              </w:rPr>
              <w:t>Веб-файловый менеджер</w:t>
            </w:r>
          </w:p>
        </w:tc>
        <w:tc>
          <w:tcPr>
            <w:tcW w:w="3544" w:type="dxa"/>
            <w:hideMark/>
          </w:tcPr>
          <w:p w14:paraId="6B15CEBE" w14:textId="77777777" w:rsidR="00B37378" w:rsidRPr="00E64AC4" w:rsidRDefault="00B37378" w:rsidP="00E64AC4">
            <w:pPr>
              <w:pStyle w:val="aff5"/>
              <w:spacing w:before="0" w:after="0"/>
              <w:rPr>
                <w:sz w:val="24"/>
                <w:szCs w:val="24"/>
              </w:rPr>
            </w:pPr>
            <w:r w:rsidRPr="00E64AC4">
              <w:rPr>
                <w:sz w:val="24"/>
                <w:szCs w:val="24"/>
              </w:rPr>
              <w:t>Доступно</w:t>
            </w:r>
          </w:p>
        </w:tc>
      </w:tr>
      <w:tr w:rsidR="00B37378" w:rsidRPr="00642DE0" w14:paraId="26358536" w14:textId="77777777" w:rsidTr="00E64AC4">
        <w:trPr>
          <w:jc w:val="center"/>
        </w:trPr>
        <w:tc>
          <w:tcPr>
            <w:tcW w:w="5240" w:type="dxa"/>
            <w:hideMark/>
          </w:tcPr>
          <w:p w14:paraId="7E65ABDA" w14:textId="77777777" w:rsidR="00B37378" w:rsidRPr="00E64AC4" w:rsidRDefault="00B37378" w:rsidP="00E64AC4">
            <w:pPr>
              <w:pStyle w:val="aff5"/>
              <w:spacing w:before="0" w:after="0"/>
              <w:rPr>
                <w:sz w:val="24"/>
                <w:szCs w:val="24"/>
              </w:rPr>
            </w:pPr>
            <w:r w:rsidRPr="00E64AC4">
              <w:rPr>
                <w:sz w:val="24"/>
                <w:szCs w:val="24"/>
              </w:rPr>
              <w:t>PHPMYADMIN</w:t>
            </w:r>
          </w:p>
        </w:tc>
        <w:tc>
          <w:tcPr>
            <w:tcW w:w="3544" w:type="dxa"/>
            <w:hideMark/>
          </w:tcPr>
          <w:p w14:paraId="1D7ED81D" w14:textId="77777777" w:rsidR="00B37378" w:rsidRPr="00E64AC4" w:rsidRDefault="00B37378" w:rsidP="00E64AC4">
            <w:pPr>
              <w:pStyle w:val="aff5"/>
              <w:spacing w:before="0" w:after="0"/>
              <w:rPr>
                <w:sz w:val="24"/>
                <w:szCs w:val="24"/>
              </w:rPr>
            </w:pPr>
            <w:r w:rsidRPr="00E64AC4">
              <w:rPr>
                <w:sz w:val="24"/>
                <w:szCs w:val="24"/>
              </w:rPr>
              <w:t>Доступно</w:t>
            </w:r>
          </w:p>
        </w:tc>
      </w:tr>
    </w:tbl>
    <w:p w14:paraId="6E4436B1" w14:textId="77777777" w:rsidR="00B37378" w:rsidRPr="000952F3" w:rsidRDefault="00B37378" w:rsidP="00926A91">
      <w:pPr>
        <w:pStyle w:val="a9"/>
        <w:ind w:firstLine="0"/>
      </w:pPr>
    </w:p>
    <w:p w14:paraId="49F3087B" w14:textId="77777777" w:rsidR="00504378" w:rsidRDefault="00B37378" w:rsidP="00504378">
      <w:pPr>
        <w:pStyle w:val="af0"/>
        <w:keepNext/>
      </w:pPr>
      <w:r>
        <w:drawing>
          <wp:inline distT="0" distB="0" distL="0" distR="0" wp14:anchorId="3270EC31" wp14:editId="04357E56">
            <wp:extent cx="4419600" cy="2015491"/>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228" b="11696"/>
                    <a:stretch/>
                  </pic:blipFill>
                  <pic:spPr bwMode="auto">
                    <a:xfrm>
                      <a:off x="0" y="0"/>
                      <a:ext cx="4425582" cy="2018219"/>
                    </a:xfrm>
                    <a:prstGeom prst="rect">
                      <a:avLst/>
                    </a:prstGeom>
                    <a:ln>
                      <a:noFill/>
                    </a:ln>
                    <a:extLst>
                      <a:ext uri="{53640926-AAD7-44D8-BBD7-CCE9431645EC}">
                        <a14:shadowObscured xmlns:a14="http://schemas.microsoft.com/office/drawing/2010/main"/>
                      </a:ext>
                    </a:extLst>
                  </pic:spPr>
                </pic:pic>
              </a:graphicData>
            </a:graphic>
          </wp:inline>
        </w:drawing>
      </w:r>
    </w:p>
    <w:p w14:paraId="0B992AFB" w14:textId="7BD5BC27" w:rsidR="00B37378" w:rsidRPr="00200301" w:rsidRDefault="00504378" w:rsidP="00504378">
      <w:pPr>
        <w:pStyle w:val="afd"/>
      </w:pPr>
      <w:r>
        <w:t xml:space="preserve">Рис. </w:t>
      </w:r>
      <w:fldSimple w:instr=" SEQ Рис. \* ARABIC ">
        <w:r w:rsidR="006B4086">
          <w:rPr>
            <w:noProof/>
          </w:rPr>
          <w:t>5</w:t>
        </w:r>
      </w:fldSimple>
      <w:r w:rsidR="007A6A7A">
        <w:rPr>
          <w:noProof/>
        </w:rPr>
        <w:t>.</w:t>
      </w:r>
      <w:r>
        <w:t xml:space="preserve"> Главная страница хостинга</w:t>
      </w:r>
    </w:p>
    <w:p w14:paraId="0E129FED" w14:textId="77777777" w:rsidR="00607100" w:rsidRPr="008704F2" w:rsidRDefault="00607100" w:rsidP="008704F2">
      <w:pPr>
        <w:pStyle w:val="a9"/>
        <w:rPr>
          <w:rFonts w:eastAsiaTheme="minorHAnsi"/>
        </w:rPr>
      </w:pPr>
      <w:r>
        <w:lastRenderedPageBreak/>
        <w:t xml:space="preserve">Для </w:t>
      </w:r>
      <w:r w:rsidR="008704F2">
        <w:t>создания</w:t>
      </w:r>
      <w:r>
        <w:t xml:space="preserve"> информационной системы необходимо определить техническое обеспечение. IT отдел оборудован ноутбуками ASUS X570:</w:t>
      </w:r>
    </w:p>
    <w:p w14:paraId="7B8DF82C" w14:textId="77777777" w:rsidR="00607100" w:rsidRDefault="00607100" w:rsidP="00607100">
      <w:pPr>
        <w:pStyle w:val="a9"/>
      </w:pPr>
      <w:r>
        <w:t>Основные характеристики ноутбука:</w:t>
      </w:r>
    </w:p>
    <w:p w14:paraId="1076AF37" w14:textId="77777777" w:rsidR="00607100" w:rsidRDefault="00607100" w:rsidP="00BE5D4F">
      <w:pPr>
        <w:pStyle w:val="a9"/>
        <w:numPr>
          <w:ilvl w:val="0"/>
          <w:numId w:val="23"/>
        </w:numPr>
      </w:pPr>
      <w:r>
        <w:t>Процессор: Core i5, 8250U</w:t>
      </w:r>
    </w:p>
    <w:p w14:paraId="342C94F1" w14:textId="77777777" w:rsidR="00607100" w:rsidRDefault="00607100" w:rsidP="00BE5D4F">
      <w:pPr>
        <w:pStyle w:val="a9"/>
        <w:numPr>
          <w:ilvl w:val="0"/>
          <w:numId w:val="23"/>
        </w:numPr>
      </w:pPr>
      <w:r>
        <w:t>Оперативная память: 16gb ddr4</w:t>
      </w:r>
    </w:p>
    <w:p w14:paraId="2D5AB1BA" w14:textId="77777777" w:rsidR="00607100" w:rsidRDefault="00607100" w:rsidP="00BE5D4F">
      <w:pPr>
        <w:pStyle w:val="a9"/>
        <w:numPr>
          <w:ilvl w:val="0"/>
          <w:numId w:val="23"/>
        </w:numPr>
      </w:pPr>
      <w:r>
        <w:t>Постоянная память: 256gb ssd и 1tb hdd</w:t>
      </w:r>
    </w:p>
    <w:p w14:paraId="0B60EDB0" w14:textId="77777777" w:rsidR="00607100" w:rsidRDefault="00607100" w:rsidP="00BE5D4F">
      <w:pPr>
        <w:pStyle w:val="a9"/>
        <w:numPr>
          <w:ilvl w:val="0"/>
          <w:numId w:val="23"/>
        </w:numPr>
      </w:pPr>
      <w:r>
        <w:t>Видеокарта: NVIDIA GeForce GTX 1050</w:t>
      </w:r>
    </w:p>
    <w:p w14:paraId="208B267F" w14:textId="77777777" w:rsidR="00607100" w:rsidRDefault="00607100" w:rsidP="00BE5D4F">
      <w:pPr>
        <w:pStyle w:val="a9"/>
        <w:numPr>
          <w:ilvl w:val="0"/>
          <w:numId w:val="23"/>
        </w:numPr>
      </w:pPr>
      <w:r>
        <w:t>Вес: 1.9 кг</w:t>
      </w:r>
    </w:p>
    <w:p w14:paraId="15509A66" w14:textId="77777777" w:rsidR="00607100" w:rsidRDefault="00607100" w:rsidP="00BE5D4F">
      <w:pPr>
        <w:pStyle w:val="a9"/>
        <w:numPr>
          <w:ilvl w:val="0"/>
          <w:numId w:val="23"/>
        </w:numPr>
      </w:pPr>
      <w:r>
        <w:t>Дисплей: IPS 15.6 дюйма</w:t>
      </w:r>
    </w:p>
    <w:p w14:paraId="504000BD" w14:textId="77777777" w:rsidR="008704F2" w:rsidRDefault="00607100" w:rsidP="008704F2">
      <w:pPr>
        <w:pStyle w:val="a9"/>
      </w:pPr>
      <w:r>
        <w:t xml:space="preserve">Данные ноутбуки оснащены достаточно мощным процессором и видеокартой для работы. Вышеописанные ноутбуки не будут зависать при множествах параллельных процессах, так как оснащены большим количеством оперативной памяти и высокоскоростным SSD для быстрого запуска программ. Помимо </w:t>
      </w:r>
      <w:r w:rsidR="0012517D">
        <w:t>данных преимуществ стоит упомянуть также и</w:t>
      </w:r>
      <w:r>
        <w:t xml:space="preserve"> достаточно малый вес, что позволяет с легкостью портативно работать.</w:t>
      </w:r>
      <w:r w:rsidR="008704F2">
        <w:t xml:space="preserve"> </w:t>
      </w:r>
    </w:p>
    <w:p w14:paraId="426929A7" w14:textId="77777777" w:rsidR="00607100" w:rsidRPr="008704F2" w:rsidRDefault="00607100" w:rsidP="008704F2">
      <w:pPr>
        <w:pStyle w:val="a9"/>
        <w:rPr>
          <w:rFonts w:eastAsiaTheme="minorHAnsi"/>
          <w:highlight w:val="yellow"/>
        </w:rPr>
      </w:pPr>
      <w:r>
        <w:t>На ноутбуках установлена операционная система Windows 10 pro. Для удобной работы был установлен Visual Studio Code. VS Code включает в себя следующие плагины:</w:t>
      </w:r>
    </w:p>
    <w:p w14:paraId="576FC116" w14:textId="77777777" w:rsidR="00607100" w:rsidRPr="00607100" w:rsidRDefault="00607100" w:rsidP="00BE5D4F">
      <w:pPr>
        <w:pStyle w:val="a9"/>
        <w:numPr>
          <w:ilvl w:val="0"/>
          <w:numId w:val="22"/>
        </w:numPr>
        <w:rPr>
          <w:lang w:val="en-US"/>
        </w:rPr>
      </w:pPr>
      <w:r w:rsidRPr="00607100">
        <w:rPr>
          <w:lang w:val="en-US"/>
        </w:rPr>
        <w:t>HTML IntelliSense;</w:t>
      </w:r>
    </w:p>
    <w:p w14:paraId="754F4587" w14:textId="77777777" w:rsidR="00607100" w:rsidRPr="00607100" w:rsidRDefault="00607100" w:rsidP="00BE5D4F">
      <w:pPr>
        <w:pStyle w:val="a9"/>
        <w:numPr>
          <w:ilvl w:val="0"/>
          <w:numId w:val="22"/>
        </w:numPr>
        <w:rPr>
          <w:lang w:val="en-US"/>
        </w:rPr>
      </w:pPr>
      <w:r w:rsidRPr="00607100">
        <w:rPr>
          <w:lang w:val="en-US"/>
        </w:rPr>
        <w:t>PHP IntelliSense</w:t>
      </w:r>
    </w:p>
    <w:p w14:paraId="7D2B3264" w14:textId="77777777" w:rsidR="00607100" w:rsidRPr="00607100" w:rsidRDefault="00607100" w:rsidP="00BE5D4F">
      <w:pPr>
        <w:pStyle w:val="a9"/>
        <w:numPr>
          <w:ilvl w:val="0"/>
          <w:numId w:val="22"/>
        </w:numPr>
        <w:rPr>
          <w:lang w:val="en-US"/>
        </w:rPr>
      </w:pPr>
      <w:r w:rsidRPr="00607100">
        <w:rPr>
          <w:lang w:val="en-US"/>
        </w:rPr>
        <w:t>JS IntelliSense</w:t>
      </w:r>
    </w:p>
    <w:p w14:paraId="7D392B53" w14:textId="77777777" w:rsidR="00607100" w:rsidRPr="00607100" w:rsidRDefault="00607100" w:rsidP="00BE5D4F">
      <w:pPr>
        <w:pStyle w:val="a9"/>
        <w:numPr>
          <w:ilvl w:val="0"/>
          <w:numId w:val="22"/>
        </w:numPr>
        <w:rPr>
          <w:lang w:val="en-US"/>
        </w:rPr>
      </w:pPr>
      <w:r w:rsidRPr="00607100">
        <w:rPr>
          <w:lang w:val="en-US"/>
        </w:rPr>
        <w:t>SQL IntelliSense</w:t>
      </w:r>
    </w:p>
    <w:p w14:paraId="153FF8E1" w14:textId="77777777" w:rsidR="00607100" w:rsidRPr="00607100" w:rsidRDefault="00607100" w:rsidP="00BE5D4F">
      <w:pPr>
        <w:pStyle w:val="a9"/>
        <w:numPr>
          <w:ilvl w:val="0"/>
          <w:numId w:val="22"/>
        </w:numPr>
        <w:rPr>
          <w:lang w:val="en-US"/>
        </w:rPr>
      </w:pPr>
      <w:r w:rsidRPr="00607100">
        <w:rPr>
          <w:lang w:val="en-US"/>
        </w:rPr>
        <w:t>CSS IntelliSense</w:t>
      </w:r>
    </w:p>
    <w:p w14:paraId="523B8E9A" w14:textId="77777777" w:rsidR="00607100" w:rsidRPr="00607100" w:rsidRDefault="00607100" w:rsidP="00BE5D4F">
      <w:pPr>
        <w:pStyle w:val="a9"/>
        <w:numPr>
          <w:ilvl w:val="0"/>
          <w:numId w:val="22"/>
        </w:numPr>
        <w:rPr>
          <w:lang w:val="en-US"/>
        </w:rPr>
      </w:pPr>
      <w:r w:rsidRPr="00607100">
        <w:rPr>
          <w:lang w:val="en-US"/>
        </w:rPr>
        <w:t>Live Sass Compiller</w:t>
      </w:r>
    </w:p>
    <w:p w14:paraId="51DA92FE" w14:textId="77777777" w:rsidR="00607100" w:rsidRDefault="00607100" w:rsidP="00607100">
      <w:pPr>
        <w:pStyle w:val="a9"/>
      </w:pPr>
      <w:r w:rsidRPr="00607100">
        <w:rPr>
          <w:lang w:val="en-US"/>
        </w:rPr>
        <w:t>HTML</w:t>
      </w:r>
      <w:r w:rsidRPr="00DA61F5">
        <w:t xml:space="preserve"> </w:t>
      </w:r>
      <w:r w:rsidRPr="00607100">
        <w:rPr>
          <w:lang w:val="en-US"/>
        </w:rPr>
        <w:t>IntelliSense</w:t>
      </w:r>
      <w:r w:rsidRPr="00DA61F5">
        <w:t xml:space="preserve"> – </w:t>
      </w:r>
      <w:r>
        <w:t>помощник</w:t>
      </w:r>
      <w:r w:rsidRPr="00DA61F5">
        <w:t xml:space="preserve"> </w:t>
      </w:r>
      <w:r>
        <w:t>для</w:t>
      </w:r>
      <w:r w:rsidRPr="00DA61F5">
        <w:t xml:space="preserve"> </w:t>
      </w:r>
      <w:r>
        <w:t>написания</w:t>
      </w:r>
      <w:r w:rsidRPr="00DA61F5">
        <w:t xml:space="preserve"> </w:t>
      </w:r>
      <w:r>
        <w:t>разметки</w:t>
      </w:r>
      <w:r w:rsidRPr="00DA61F5">
        <w:t xml:space="preserve"> </w:t>
      </w:r>
      <w:r>
        <w:t>в</w:t>
      </w:r>
      <w:r w:rsidRPr="00DA61F5">
        <w:t xml:space="preserve"> </w:t>
      </w:r>
      <w:r>
        <w:t>языке</w:t>
      </w:r>
      <w:r w:rsidRPr="00DA61F5">
        <w:t xml:space="preserve"> </w:t>
      </w:r>
      <w:r w:rsidRPr="00607100">
        <w:rPr>
          <w:lang w:val="en-US"/>
        </w:rPr>
        <w:t>html</w:t>
      </w:r>
      <w:r w:rsidRPr="00DA61F5">
        <w:t xml:space="preserve">. </w:t>
      </w:r>
      <w:r>
        <w:t>Визуально помогает разобраться в коде путем подсвечивания синтаксиса (структуры).</w:t>
      </w:r>
    </w:p>
    <w:p w14:paraId="49460D70" w14:textId="77777777" w:rsidR="00607100" w:rsidRDefault="00607100" w:rsidP="00607100">
      <w:pPr>
        <w:pStyle w:val="a9"/>
      </w:pPr>
      <w:r>
        <w:t>PHP IntelliSense – помощник для написания кода в языке php. Визуально помогает разобраться в коде путем подсвечивания синтаксиса, а так же позволяет выполнять автозаполнение и анализ кода.</w:t>
      </w:r>
    </w:p>
    <w:p w14:paraId="1F7E627F" w14:textId="77777777" w:rsidR="00607100" w:rsidRDefault="00607100" w:rsidP="00607100">
      <w:pPr>
        <w:pStyle w:val="a9"/>
      </w:pPr>
      <w:r>
        <w:lastRenderedPageBreak/>
        <w:t>JS IntelliSense – помощник для написания кода в языке php. Позволяет выполнять псевдо-код по мере ввода текста, таким образом intellisense сохраняет аккуратность при авто-дополнении.</w:t>
      </w:r>
    </w:p>
    <w:p w14:paraId="4E956FB0" w14:textId="77777777" w:rsidR="00607100" w:rsidRDefault="00607100" w:rsidP="00607100">
      <w:pPr>
        <w:pStyle w:val="a9"/>
      </w:pPr>
      <w:r>
        <w:t xml:space="preserve">SQL IntelliSense – помощник для написания запросов в языке sql. </w:t>
      </w:r>
    </w:p>
    <w:p w14:paraId="55EA8CB3" w14:textId="77777777" w:rsidR="00607100" w:rsidRDefault="00607100" w:rsidP="00607100">
      <w:pPr>
        <w:pStyle w:val="a9"/>
      </w:pPr>
      <w:r>
        <w:t>CSS IntelliSense – помощник для написания стилей в языке css. По мере набора текста происходит выделение синтаксиса, а также предварительный просмотр цветов в контексте. Предложения содержат обширную документацию, включая список браузеров, поддерживающих свойство css.</w:t>
      </w:r>
    </w:p>
    <w:p w14:paraId="2224A019" w14:textId="77777777" w:rsidR="00607100" w:rsidRDefault="00607100" w:rsidP="00607100">
      <w:pPr>
        <w:pStyle w:val="a9"/>
      </w:pPr>
      <w:r>
        <w:t>Live Sass Compiller – это расширение, в интерактивном режиме, компилирует SCSS-файлы в CSS-файлы. Предварительный просмотр результатов применения скомпилированных стилей в браузере можно запустить кнопкой Watch my sass в панели задач.</w:t>
      </w:r>
    </w:p>
    <w:p w14:paraId="721E963A" w14:textId="77777777" w:rsidR="00607100" w:rsidRDefault="00607100" w:rsidP="00607100">
      <w:pPr>
        <w:pStyle w:val="a9"/>
      </w:pPr>
      <w:r>
        <w:t>Так же на компьютер установлен локальный сервер EasyPhp, который включает в себя:</w:t>
      </w:r>
    </w:p>
    <w:p w14:paraId="1A762349" w14:textId="77777777" w:rsidR="00607100" w:rsidRDefault="00607100" w:rsidP="00BE5D4F">
      <w:pPr>
        <w:pStyle w:val="a9"/>
        <w:numPr>
          <w:ilvl w:val="0"/>
          <w:numId w:val="21"/>
        </w:numPr>
      </w:pPr>
      <w:r>
        <w:t>PHP</w:t>
      </w:r>
    </w:p>
    <w:p w14:paraId="413476DE" w14:textId="77777777" w:rsidR="00607100" w:rsidRDefault="00607100" w:rsidP="00BE5D4F">
      <w:pPr>
        <w:pStyle w:val="a9"/>
        <w:numPr>
          <w:ilvl w:val="0"/>
          <w:numId w:val="21"/>
        </w:numPr>
      </w:pPr>
      <w:r>
        <w:t>Apache</w:t>
      </w:r>
    </w:p>
    <w:p w14:paraId="14C10A34" w14:textId="77777777" w:rsidR="00607100" w:rsidRDefault="00607100" w:rsidP="00BE5D4F">
      <w:pPr>
        <w:pStyle w:val="a9"/>
        <w:numPr>
          <w:ilvl w:val="0"/>
          <w:numId w:val="21"/>
        </w:numPr>
      </w:pPr>
      <w:r>
        <w:t>MySQL</w:t>
      </w:r>
    </w:p>
    <w:p w14:paraId="4CB1216A" w14:textId="77777777" w:rsidR="00607100" w:rsidRDefault="00607100" w:rsidP="00607100">
      <w:pPr>
        <w:pStyle w:val="a9"/>
      </w:pPr>
      <w:r>
        <w:t>PHP – скриптовый язык программирования общего назначения, который широко применяется для разработки веб-приложений.</w:t>
      </w:r>
    </w:p>
    <w:p w14:paraId="425BC603" w14:textId="77777777" w:rsidR="00607100" w:rsidRDefault="00607100" w:rsidP="00607100">
      <w:pPr>
        <w:pStyle w:val="a9"/>
      </w:pPr>
      <w:r>
        <w:t>Apache – Веб сервер.</w:t>
      </w:r>
    </w:p>
    <w:p w14:paraId="55C82726" w14:textId="77777777" w:rsidR="00607100" w:rsidRDefault="00607100" w:rsidP="00607100">
      <w:pPr>
        <w:pStyle w:val="a9"/>
      </w:pPr>
      <w:r>
        <w:t>MySQL – система управления реляционными базами данных с открытым исходным кодом.</w:t>
      </w:r>
    </w:p>
    <w:p w14:paraId="7A92B046" w14:textId="323A3275" w:rsidR="00B37378" w:rsidRDefault="00B37378" w:rsidP="00026090">
      <w:pPr>
        <w:pStyle w:val="a0"/>
        <w:numPr>
          <w:ilvl w:val="0"/>
          <w:numId w:val="0"/>
        </w:numPr>
        <w:ind w:left="1151"/>
      </w:pPr>
      <w:bookmarkStart w:id="16" w:name="_Toc71282651"/>
      <w:bookmarkStart w:id="17" w:name="_Toc73486645"/>
      <w:r w:rsidRPr="00B3393D">
        <w:t xml:space="preserve">Вывод по </w:t>
      </w:r>
      <w:bookmarkEnd w:id="16"/>
      <w:r w:rsidR="00E64AC4">
        <w:t>теоретической части</w:t>
      </w:r>
      <w:bookmarkEnd w:id="17"/>
    </w:p>
    <w:p w14:paraId="6881549B" w14:textId="77777777" w:rsidR="00B37378" w:rsidRDefault="00B37378" w:rsidP="00B37378">
      <w:pPr>
        <w:pStyle w:val="a9"/>
        <w:ind w:firstLine="1074"/>
      </w:pPr>
      <w:r>
        <w:t xml:space="preserve">Опираясь на информацию, </w:t>
      </w:r>
      <w:r w:rsidR="0012517D">
        <w:t>изложенную в теоретической части, можно сделать</w:t>
      </w:r>
      <w:r>
        <w:t xml:space="preserve"> </w:t>
      </w:r>
      <w:r w:rsidR="0012517D">
        <w:t>следующие выводы</w:t>
      </w:r>
      <w:r>
        <w:t>:</w:t>
      </w:r>
    </w:p>
    <w:p w14:paraId="44979CCB" w14:textId="4298CD40" w:rsidR="00B37378" w:rsidRDefault="00B37378" w:rsidP="00E64AC4">
      <w:pPr>
        <w:pStyle w:val="a9"/>
        <w:numPr>
          <w:ilvl w:val="0"/>
          <w:numId w:val="30"/>
        </w:numPr>
        <w:tabs>
          <w:tab w:val="left" w:pos="993"/>
        </w:tabs>
        <w:ind w:left="0" w:firstLine="709"/>
      </w:pPr>
      <w:r>
        <w:t>Необходимо создавать уникальную информационную систему, ориентируясь на рассмотренные варианты реализации данной системы;</w:t>
      </w:r>
    </w:p>
    <w:p w14:paraId="0766F376" w14:textId="55A52B20" w:rsidR="00B37378" w:rsidRDefault="00B37378" w:rsidP="00E64AC4">
      <w:pPr>
        <w:pStyle w:val="a9"/>
        <w:numPr>
          <w:ilvl w:val="0"/>
          <w:numId w:val="30"/>
        </w:numPr>
        <w:tabs>
          <w:tab w:val="left" w:pos="993"/>
        </w:tabs>
        <w:ind w:left="0" w:firstLine="709"/>
      </w:pPr>
      <w:r>
        <w:t xml:space="preserve">Разработка дипломной работы будет проходить в среде разработки </w:t>
      </w:r>
      <w:r>
        <w:rPr>
          <w:lang w:val="en-US"/>
        </w:rPr>
        <w:t>VS</w:t>
      </w:r>
      <w:r w:rsidRPr="00DC158F">
        <w:t xml:space="preserve"> </w:t>
      </w:r>
      <w:r>
        <w:rPr>
          <w:lang w:val="en-US"/>
        </w:rPr>
        <w:t>Code</w:t>
      </w:r>
      <w:r w:rsidRPr="00DC158F">
        <w:t>.</w:t>
      </w:r>
      <w:r>
        <w:t xml:space="preserve"> </w:t>
      </w:r>
    </w:p>
    <w:p w14:paraId="1396B5EF" w14:textId="73DF5C5E" w:rsidR="00B37378" w:rsidRPr="00C000AD" w:rsidRDefault="00B37378" w:rsidP="00E64AC4">
      <w:pPr>
        <w:pStyle w:val="a9"/>
        <w:numPr>
          <w:ilvl w:val="0"/>
          <w:numId w:val="30"/>
        </w:numPr>
        <w:tabs>
          <w:tab w:val="left" w:pos="993"/>
        </w:tabs>
        <w:ind w:left="0" w:firstLine="709"/>
      </w:pPr>
      <w:r>
        <w:lastRenderedPageBreak/>
        <w:t xml:space="preserve">Также информационная система будет загружена на хостинг </w:t>
      </w:r>
      <w:r w:rsidR="000C56E2">
        <w:t>000webhost</w:t>
      </w:r>
      <w:r>
        <w:t xml:space="preserve">. Так как </w:t>
      </w:r>
      <w:r w:rsidR="000C56E2">
        <w:t>000webhost</w:t>
      </w:r>
      <w:r>
        <w:t xml:space="preserve"> обладает необходимым </w:t>
      </w:r>
      <w:r w:rsidR="00E64AC4">
        <w:t xml:space="preserve">функционалом </w:t>
      </w:r>
      <w:r>
        <w:t>для</w:t>
      </w:r>
      <w:r w:rsidR="00E64AC4">
        <w:t xml:space="preserve"> </w:t>
      </w:r>
      <w:r>
        <w:t>разработки данной ИС.</w:t>
      </w:r>
    </w:p>
    <w:p w14:paraId="17CE50EB" w14:textId="77777777" w:rsidR="00D60AA7" w:rsidRDefault="00D60AA7" w:rsidP="00E64AC4">
      <w:pPr>
        <w:tabs>
          <w:tab w:val="left" w:pos="993"/>
        </w:tabs>
        <w:spacing w:after="160" w:line="259" w:lineRule="auto"/>
        <w:jc w:val="left"/>
        <w:rPr>
          <w:color w:val="000000" w:themeColor="text1"/>
          <w:sz w:val="28"/>
          <w:szCs w:val="28"/>
        </w:rPr>
      </w:pPr>
      <w:r>
        <w:br w:type="page"/>
      </w:r>
    </w:p>
    <w:p w14:paraId="6102F899" w14:textId="77777777" w:rsidR="00CB609B" w:rsidRDefault="00D60AA7" w:rsidP="00D60AA7">
      <w:pPr>
        <w:pStyle w:val="a"/>
      </w:pPr>
      <w:bookmarkStart w:id="18" w:name="_Toc73486646"/>
      <w:r>
        <w:lastRenderedPageBreak/>
        <w:t>Практическая часть</w:t>
      </w:r>
      <w:bookmarkEnd w:id="18"/>
    </w:p>
    <w:p w14:paraId="4A07EC62" w14:textId="77777777" w:rsidR="00280087" w:rsidRDefault="00E209A7" w:rsidP="00280087">
      <w:pPr>
        <w:pStyle w:val="a0"/>
      </w:pPr>
      <w:bookmarkStart w:id="19" w:name="_Toc73486647"/>
      <w:r>
        <w:t>Разработка</w:t>
      </w:r>
      <w:r w:rsidR="00280087">
        <w:t xml:space="preserve"> сайта</w:t>
      </w:r>
      <w:bookmarkEnd w:id="19"/>
    </w:p>
    <w:p w14:paraId="2D044D89" w14:textId="77777777" w:rsidR="007814D9" w:rsidRDefault="007814D9" w:rsidP="00280087">
      <w:pPr>
        <w:pStyle w:val="a9"/>
      </w:pPr>
      <w:r w:rsidRPr="007814D9">
        <w:t>Верстка сайта – это описание про</w:t>
      </w:r>
      <w:r>
        <w:t>граммным кодом визуальной части сайта. Другими словами – это создание и расположение всех элементов, находящихся на странице. К таких элементам относя</w:t>
      </w:r>
      <w:r w:rsidR="00BA5B6C">
        <w:t>тся: заголовки, параграфы, блоки, фигуры, таблицы и многое другое.</w:t>
      </w:r>
    </w:p>
    <w:p w14:paraId="191F43C2" w14:textId="77777777" w:rsidR="00BC6426" w:rsidRDefault="00BC6426" w:rsidP="00BC6426">
      <w:pPr>
        <w:pStyle w:val="a9"/>
      </w:pPr>
      <w:r>
        <w:t xml:space="preserve">На </w:t>
      </w:r>
      <w:r w:rsidR="00DE3E6E">
        <w:t>разрабатываемом</w:t>
      </w:r>
      <w:r>
        <w:t xml:space="preserve"> сайте будет использоваться блочная верстка. Блочная верстка – это подход, с помощью которого сайт строят на основе блоков. Блочный элемент описывает тег </w:t>
      </w:r>
      <w:r>
        <w:rPr>
          <w:lang w:val="en-US"/>
        </w:rPr>
        <w:t>div</w:t>
      </w:r>
      <w:r>
        <w:t>, который изначально задумывался универсальным, что помогает в индексировании сайта.</w:t>
      </w:r>
    </w:p>
    <w:p w14:paraId="5F772BC9" w14:textId="77777777" w:rsidR="00BC6426" w:rsidRPr="00E209A7" w:rsidRDefault="00E209A7" w:rsidP="00E209A7">
      <w:pPr>
        <w:pStyle w:val="a9"/>
        <w:rPr>
          <w:lang w:val="en-US"/>
        </w:rPr>
      </w:pPr>
      <w:r>
        <w:t xml:space="preserve">Любая страница сайта построена так, что изначально необходимо подключить все необходимые универсальные блоки. Блоки </w:t>
      </w:r>
      <w:r w:rsidRPr="00D73B49">
        <w:t>header и footer</w:t>
      </w:r>
      <w:r>
        <w:t xml:space="preserve"> </w:t>
      </w:r>
      <w:r w:rsidRPr="00D73B49">
        <w:t xml:space="preserve">не изменяются ни на одной из страниц. Правильным решением будет создание подключаемого блока страницы, а далее использование его на страницах. При использовании этого решения </w:t>
      </w:r>
      <w:r w:rsidR="00DE3E6E">
        <w:t>есть возможность</w:t>
      </w:r>
      <w:r w:rsidRPr="00D73B49">
        <w:t xml:space="preserve"> изменить код этих блоков в одном файле и изменения применятся на всех страницах сайта.</w:t>
      </w:r>
      <w:r w:rsidR="00DE3E6E">
        <w:t xml:space="preserve"> Первым делом подключается шапка</w:t>
      </w:r>
      <w:r>
        <w:t xml:space="preserve"> сайта (</w:t>
      </w:r>
      <w:r>
        <w:fldChar w:fldCharType="begin"/>
      </w:r>
      <w:r>
        <w:instrText xml:space="preserve"> REF _Ref70204237 \h </w:instrText>
      </w:r>
      <w:r>
        <w:fldChar w:fldCharType="separate"/>
      </w:r>
      <w:r w:rsidR="006B4086">
        <w:t xml:space="preserve">Рис. </w:t>
      </w:r>
      <w:r w:rsidR="006B4086">
        <w:rPr>
          <w:noProof/>
        </w:rPr>
        <w:t>6</w:t>
      </w:r>
      <w:r>
        <w:fldChar w:fldCharType="end"/>
      </w:r>
      <w:r w:rsidR="00DE3E6E">
        <w:t>), далее создается</w:t>
      </w:r>
      <w:r>
        <w:t xml:space="preserve"> блок с основным контентом страницы (</w:t>
      </w:r>
      <w:r>
        <w:fldChar w:fldCharType="begin"/>
      </w:r>
      <w:r>
        <w:instrText xml:space="preserve"> REF _Ref70204743 \h </w:instrText>
      </w:r>
      <w:r>
        <w:fldChar w:fldCharType="separate"/>
      </w:r>
      <w:r w:rsidR="006B4086">
        <w:t xml:space="preserve">Рис. </w:t>
      </w:r>
      <w:r w:rsidR="006B4086">
        <w:rPr>
          <w:noProof/>
        </w:rPr>
        <w:t>7</w:t>
      </w:r>
      <w:r>
        <w:fldChar w:fldCharType="end"/>
      </w:r>
      <w:r>
        <w:t xml:space="preserve">). Как правило данный блок имеет тег </w:t>
      </w:r>
      <w:r>
        <w:rPr>
          <w:lang w:val="en-US"/>
        </w:rPr>
        <w:t>div</w:t>
      </w:r>
      <w:r w:rsidRPr="0087283E">
        <w:t xml:space="preserve"> </w:t>
      </w:r>
      <w:r>
        <w:t>с классом «</w:t>
      </w:r>
      <w:r>
        <w:rPr>
          <w:lang w:val="en-US"/>
        </w:rPr>
        <w:t>content</w:t>
      </w:r>
      <w:r>
        <w:t>»</w:t>
      </w:r>
      <w:r w:rsidRPr="0087283E">
        <w:t>.</w:t>
      </w:r>
      <w:r w:rsidRPr="00314EC1">
        <w:t xml:space="preserve"> </w:t>
      </w:r>
      <w:r>
        <w:t xml:space="preserve">И в заключение подключается подвал сайта, то есть </w:t>
      </w:r>
      <w:r>
        <w:rPr>
          <w:lang w:val="en-US"/>
        </w:rPr>
        <w:t xml:space="preserve">footer. </w:t>
      </w:r>
    </w:p>
    <w:p w14:paraId="79D7B4B4" w14:textId="77777777" w:rsidR="00BC6426" w:rsidRDefault="00CB23D6" w:rsidP="00BC6426">
      <w:pPr>
        <w:pStyle w:val="af0"/>
        <w:keepNext/>
      </w:pPr>
      <w:r>
        <w:drawing>
          <wp:inline distT="0" distB="0" distL="0" distR="0" wp14:anchorId="7AC3BF7C" wp14:editId="1F31873B">
            <wp:extent cx="3857625" cy="665696"/>
            <wp:effectExtent l="0" t="0" r="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4714" cy="666919"/>
                    </a:xfrm>
                    <a:prstGeom prst="rect">
                      <a:avLst/>
                    </a:prstGeom>
                  </pic:spPr>
                </pic:pic>
              </a:graphicData>
            </a:graphic>
          </wp:inline>
        </w:drawing>
      </w:r>
    </w:p>
    <w:p w14:paraId="633C52CD" w14:textId="37A63594" w:rsidR="00BC6426" w:rsidRPr="006B4086" w:rsidRDefault="00BC6426" w:rsidP="00BC6426">
      <w:pPr>
        <w:pStyle w:val="afd"/>
      </w:pPr>
      <w:bookmarkStart w:id="20" w:name="_Ref70204237"/>
      <w:r>
        <w:t xml:space="preserve">Рис. </w:t>
      </w:r>
      <w:fldSimple w:instr=" SEQ Рис. \* ARABIC ">
        <w:r w:rsidR="006B4086">
          <w:rPr>
            <w:noProof/>
          </w:rPr>
          <w:t>6</w:t>
        </w:r>
      </w:fldSimple>
      <w:bookmarkEnd w:id="20"/>
      <w:r w:rsidR="007A6A7A">
        <w:rPr>
          <w:noProof/>
        </w:rPr>
        <w:t>.</w:t>
      </w:r>
      <w:r w:rsidRPr="006B4086">
        <w:t xml:space="preserve"> Подключение </w:t>
      </w:r>
      <w:r>
        <w:t>динамического</w:t>
      </w:r>
      <w:r w:rsidRPr="006B4086">
        <w:t xml:space="preserve"> блока</w:t>
      </w:r>
    </w:p>
    <w:p w14:paraId="1AE17B7C" w14:textId="77777777" w:rsidR="00C90B3B" w:rsidRDefault="00C90B3B" w:rsidP="00C90B3B">
      <w:pPr>
        <w:pStyle w:val="a9"/>
      </w:pPr>
      <w:r>
        <w:t>На (</w:t>
      </w:r>
      <w:r>
        <w:fldChar w:fldCharType="begin"/>
      </w:r>
      <w:r>
        <w:instrText xml:space="preserve"> REF _Ref70272666 \h </w:instrText>
      </w:r>
      <w:r>
        <w:fldChar w:fldCharType="separate"/>
      </w:r>
      <w:r w:rsidR="006B4086">
        <w:t xml:space="preserve">Рис. </w:t>
      </w:r>
      <w:r w:rsidR="006B4086">
        <w:rPr>
          <w:noProof/>
        </w:rPr>
        <w:t>8</w:t>
      </w:r>
      <w:r>
        <w:fldChar w:fldCharType="end"/>
      </w:r>
      <w:r>
        <w:t>) представлена структурная схема сайта, в которой учитывается вся специфика разрабатываемого сайта.</w:t>
      </w:r>
    </w:p>
    <w:p w14:paraId="574AFFEA" w14:textId="77777777" w:rsidR="00C90B3B" w:rsidRDefault="00C90B3B" w:rsidP="00C90B3B">
      <w:pPr>
        <w:pStyle w:val="a9"/>
        <w:numPr>
          <w:ilvl w:val="0"/>
          <w:numId w:val="15"/>
        </w:numPr>
        <w:tabs>
          <w:tab w:val="left" w:pos="1134"/>
        </w:tabs>
        <w:ind w:left="0" w:firstLine="709"/>
      </w:pPr>
      <w:r>
        <w:t>На главной странице отображается основная информация о больнице, что позволяет быстро найти нужную информацию на сайте.</w:t>
      </w:r>
    </w:p>
    <w:p w14:paraId="734892DD" w14:textId="77777777" w:rsidR="00C90B3B" w:rsidRDefault="00C90B3B" w:rsidP="00C90B3B">
      <w:pPr>
        <w:pStyle w:val="a9"/>
        <w:numPr>
          <w:ilvl w:val="0"/>
          <w:numId w:val="15"/>
        </w:numPr>
        <w:tabs>
          <w:tab w:val="left" w:pos="1134"/>
        </w:tabs>
        <w:ind w:left="0" w:firstLine="709"/>
      </w:pPr>
      <w:r>
        <w:t>Страница «Направления» содержит список всех направлений в больнице.</w:t>
      </w:r>
    </w:p>
    <w:p w14:paraId="7E624441" w14:textId="77777777" w:rsidR="00C90B3B" w:rsidRPr="00C90B3B" w:rsidRDefault="00C90B3B" w:rsidP="00BC6426">
      <w:pPr>
        <w:pStyle w:val="afd"/>
      </w:pPr>
    </w:p>
    <w:p w14:paraId="1C417497" w14:textId="77777777" w:rsidR="00BC6426" w:rsidRDefault="00CB23D6" w:rsidP="00BC6426">
      <w:pPr>
        <w:pStyle w:val="af0"/>
        <w:keepNext/>
      </w:pPr>
      <w:r>
        <w:lastRenderedPageBreak/>
        <w:drawing>
          <wp:inline distT="0" distB="0" distL="0" distR="0" wp14:anchorId="0C0E7BB2" wp14:editId="22AC17C2">
            <wp:extent cx="5940425" cy="442087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20870"/>
                    </a:xfrm>
                    <a:prstGeom prst="rect">
                      <a:avLst/>
                    </a:prstGeom>
                  </pic:spPr>
                </pic:pic>
              </a:graphicData>
            </a:graphic>
          </wp:inline>
        </w:drawing>
      </w:r>
    </w:p>
    <w:p w14:paraId="471B1C43" w14:textId="0609F170" w:rsidR="00E209A7" w:rsidRDefault="00BC6426" w:rsidP="007A6A7A">
      <w:pPr>
        <w:pStyle w:val="afd"/>
      </w:pPr>
      <w:bookmarkStart w:id="21" w:name="_Ref70204743"/>
      <w:r>
        <w:t xml:space="preserve">Рис. </w:t>
      </w:r>
      <w:fldSimple w:instr=" SEQ Рис. \* ARABIC ">
        <w:r w:rsidR="006B4086">
          <w:rPr>
            <w:noProof/>
          </w:rPr>
          <w:t>7</w:t>
        </w:r>
      </w:fldSimple>
      <w:bookmarkEnd w:id="21"/>
      <w:r w:rsidR="007A6A7A">
        <w:rPr>
          <w:noProof/>
        </w:rPr>
        <w:t>.</w:t>
      </w:r>
      <w:r>
        <w:t xml:space="preserve"> Пример блока с контентом</w:t>
      </w:r>
    </w:p>
    <w:p w14:paraId="050C1DFA" w14:textId="77777777" w:rsidR="00E209A7" w:rsidRDefault="00E209A7" w:rsidP="007A6A7A">
      <w:pPr>
        <w:pStyle w:val="a9"/>
        <w:numPr>
          <w:ilvl w:val="0"/>
          <w:numId w:val="15"/>
        </w:numPr>
        <w:tabs>
          <w:tab w:val="left" w:pos="1134"/>
        </w:tabs>
        <w:ind w:left="0" w:firstLine="709"/>
      </w:pPr>
      <w:r>
        <w:t>Страница «Информация о направлении» описывает выбранное направление, а так же выводит все отделения, работающие с текущем направлением и позволяет быстро перейти к отделению.</w:t>
      </w:r>
    </w:p>
    <w:p w14:paraId="3CE6B4F2" w14:textId="77777777" w:rsidR="00E209A7" w:rsidRDefault="00E209A7" w:rsidP="007A6A7A">
      <w:pPr>
        <w:pStyle w:val="a9"/>
        <w:numPr>
          <w:ilvl w:val="0"/>
          <w:numId w:val="15"/>
        </w:numPr>
        <w:tabs>
          <w:tab w:val="left" w:pos="1134"/>
        </w:tabs>
        <w:ind w:left="0" w:firstLine="709"/>
      </w:pPr>
      <w:r>
        <w:t>Страница «Отделения» содержит список всех отделений в больнице</w:t>
      </w:r>
    </w:p>
    <w:p w14:paraId="79B8796F" w14:textId="77777777" w:rsidR="00E209A7" w:rsidRDefault="00E209A7" w:rsidP="007A6A7A">
      <w:pPr>
        <w:pStyle w:val="a9"/>
        <w:numPr>
          <w:ilvl w:val="0"/>
          <w:numId w:val="15"/>
        </w:numPr>
        <w:tabs>
          <w:tab w:val="left" w:pos="1134"/>
        </w:tabs>
        <w:ind w:left="0" w:firstLine="709"/>
      </w:pPr>
      <w:r>
        <w:t>Страница «Информация об отделении» описывает выбранное отделение, а так же выводит краткую информацию о заведующего отделением. К подробной информации так же можно перейти по ссылке на странице.</w:t>
      </w:r>
    </w:p>
    <w:p w14:paraId="35178924" w14:textId="77777777" w:rsidR="00E209A7" w:rsidRDefault="00E209A7" w:rsidP="007A6A7A">
      <w:pPr>
        <w:pStyle w:val="a9"/>
        <w:numPr>
          <w:ilvl w:val="0"/>
          <w:numId w:val="15"/>
        </w:numPr>
        <w:tabs>
          <w:tab w:val="left" w:pos="1134"/>
        </w:tabs>
        <w:ind w:left="0" w:firstLine="709"/>
      </w:pPr>
      <w:r>
        <w:t>Страница «Врачи» выводит список всех врачей больницы. Страница разделена на несколько вкладок, что позволяет не нагружать систему. В данном модуле присутствует сортировка врачей по отделениям, а так же поиск врача по ФИО.</w:t>
      </w:r>
    </w:p>
    <w:p w14:paraId="62F5009E" w14:textId="77777777" w:rsidR="00E209A7" w:rsidRDefault="00E209A7" w:rsidP="007A6A7A">
      <w:pPr>
        <w:pStyle w:val="a9"/>
        <w:numPr>
          <w:ilvl w:val="0"/>
          <w:numId w:val="15"/>
        </w:numPr>
        <w:tabs>
          <w:tab w:val="left" w:pos="1134"/>
        </w:tabs>
        <w:ind w:left="0" w:firstLine="709"/>
      </w:pPr>
      <w:r>
        <w:t>Страница «Информация о враче» содержит не конфиденциальную информацию о враче, которая может понадобиться пользователю.</w:t>
      </w:r>
    </w:p>
    <w:p w14:paraId="6C25A5BB" w14:textId="77777777" w:rsidR="00E209A7" w:rsidRDefault="00E209A7" w:rsidP="007A6A7A">
      <w:pPr>
        <w:pStyle w:val="a9"/>
        <w:numPr>
          <w:ilvl w:val="0"/>
          <w:numId w:val="15"/>
        </w:numPr>
        <w:tabs>
          <w:tab w:val="left" w:pos="1134"/>
        </w:tabs>
        <w:ind w:left="0" w:firstLine="709"/>
      </w:pPr>
      <w:r>
        <w:lastRenderedPageBreak/>
        <w:t>Страница «Контакты» содержит контактную информацию о больнице.</w:t>
      </w:r>
    </w:p>
    <w:p w14:paraId="7B53EC31" w14:textId="77777777" w:rsidR="00DF0498" w:rsidRDefault="00B9117D" w:rsidP="00DF0498">
      <w:pPr>
        <w:pStyle w:val="af0"/>
        <w:keepNext/>
      </w:pPr>
      <w:r>
        <w:drawing>
          <wp:inline distT="0" distB="0" distL="0" distR="0" wp14:anchorId="3F183AE1" wp14:editId="1F979591">
            <wp:extent cx="5940425" cy="24403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40305"/>
                    </a:xfrm>
                    <a:prstGeom prst="rect">
                      <a:avLst/>
                    </a:prstGeom>
                  </pic:spPr>
                </pic:pic>
              </a:graphicData>
            </a:graphic>
          </wp:inline>
        </w:drawing>
      </w:r>
    </w:p>
    <w:p w14:paraId="5D991E57" w14:textId="1DD8F9AF" w:rsidR="001B3166" w:rsidRDefault="00DF0498" w:rsidP="00E209A7">
      <w:pPr>
        <w:pStyle w:val="afd"/>
      </w:pPr>
      <w:bookmarkStart w:id="22" w:name="_Ref70272666"/>
      <w:r>
        <w:t xml:space="preserve">Рис. </w:t>
      </w:r>
      <w:fldSimple w:instr=" SEQ Рис. \* ARABIC ">
        <w:r w:rsidR="006B4086">
          <w:rPr>
            <w:noProof/>
          </w:rPr>
          <w:t>8</w:t>
        </w:r>
      </w:fldSimple>
      <w:bookmarkEnd w:id="22"/>
      <w:r w:rsidR="007A6A7A">
        <w:rPr>
          <w:noProof/>
        </w:rPr>
        <w:t>.</w:t>
      </w:r>
      <w:r>
        <w:t xml:space="preserve"> Структурная схема сайта</w:t>
      </w:r>
    </w:p>
    <w:p w14:paraId="562DEA43" w14:textId="2899D105" w:rsidR="00D60AA7" w:rsidRDefault="00E209A7" w:rsidP="00E209A7">
      <w:pPr>
        <w:pStyle w:val="a9"/>
      </w:pPr>
      <w:r>
        <w:t xml:space="preserve">В системе присутствует система разделения данных приложения </w:t>
      </w:r>
      <w:r>
        <w:rPr>
          <w:lang w:val="en-US"/>
        </w:rPr>
        <w:t>MVC</w:t>
      </w:r>
      <w:r w:rsidRPr="00E209A7">
        <w:t xml:space="preserve">. </w:t>
      </w:r>
      <w:r w:rsidR="00D60AA7" w:rsidRPr="00D60AA7">
        <w:t xml:space="preserve">MVC (Model-View-Controller «Модель-Представление-Контроллер», «Модель-Вид-Контроллер») </w:t>
      </w:r>
      <w:r w:rsidR="007A6A7A">
        <w:t>–</w:t>
      </w:r>
      <w:r w:rsidR="00D60AA7" w:rsidRPr="00D60AA7">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 </w:t>
      </w:r>
      <w:r w:rsidR="007A6A7A">
        <w:t>–</w:t>
      </w:r>
      <w:r w:rsidR="00D60AA7" w:rsidRPr="00D60AA7">
        <w:t xml:space="preserve"> таким образом, что модификация каждого компонента может осуществляться независимо.</w:t>
      </w:r>
    </w:p>
    <w:p w14:paraId="3A80F371" w14:textId="77777777" w:rsidR="00D60AA7" w:rsidRPr="00D60AA7" w:rsidRDefault="00D60AA7" w:rsidP="00D60AA7">
      <w:pPr>
        <w:pStyle w:val="a9"/>
      </w:pPr>
      <w:r w:rsidRPr="00D60AA7">
        <w:t>Зная определение</w:t>
      </w:r>
      <w:r w:rsidR="00DE3E6E">
        <w:t xml:space="preserve"> можно понять</w:t>
      </w:r>
      <w:r w:rsidRPr="00D60AA7">
        <w:t>, как устроен данный паттерн, а именно принцип работы будет состоять из следующих этапов:</w:t>
      </w:r>
    </w:p>
    <w:p w14:paraId="00080D7F" w14:textId="77777777" w:rsidR="00D60AA7" w:rsidRPr="00D60AA7" w:rsidRDefault="00D60AA7" w:rsidP="00D60AA7">
      <w:pPr>
        <w:pStyle w:val="a9"/>
      </w:pPr>
      <w:r w:rsidRPr="00D60AA7">
        <w:t>1.</w:t>
      </w:r>
      <w:r w:rsidRPr="00D60AA7">
        <w:tab/>
        <w:t>Обработка запроса пользователя роутером системы.</w:t>
      </w:r>
    </w:p>
    <w:p w14:paraId="4FFA73A3" w14:textId="2FF485AF" w:rsidR="00D60AA7" w:rsidRPr="00D60AA7" w:rsidRDefault="00D60AA7" w:rsidP="00D60AA7">
      <w:pPr>
        <w:pStyle w:val="a9"/>
      </w:pPr>
      <w:r w:rsidRPr="00D60AA7">
        <w:t>2.</w:t>
      </w:r>
      <w:r w:rsidRPr="00D60AA7">
        <w:tab/>
        <w:t>Обработка данных контроллером страницы</w:t>
      </w:r>
      <w:r w:rsidR="007A6A7A">
        <w:t>.</w:t>
      </w:r>
      <w:r w:rsidRPr="00D60AA7">
        <w:t xml:space="preserve"> </w:t>
      </w:r>
    </w:p>
    <w:p w14:paraId="0221B235" w14:textId="423726D7" w:rsidR="00D60AA7" w:rsidRDefault="00D60AA7" w:rsidP="00C90B3B">
      <w:pPr>
        <w:pStyle w:val="a9"/>
      </w:pPr>
      <w:r w:rsidRPr="00D60AA7">
        <w:t>3.</w:t>
      </w:r>
      <w:r w:rsidRPr="00D60AA7">
        <w:tab/>
        <w:t>Получение данных через модели</w:t>
      </w:r>
      <w:r w:rsidR="007A6A7A">
        <w:t>.</w:t>
      </w:r>
    </w:p>
    <w:p w14:paraId="61BE407E" w14:textId="77777777" w:rsidR="00D60AA7" w:rsidRPr="00D60AA7" w:rsidRDefault="00D60AA7" w:rsidP="00D60AA7">
      <w:pPr>
        <w:pStyle w:val="a9"/>
      </w:pPr>
      <w:r w:rsidRPr="00D60AA7">
        <w:t>Первым этапом необходимо принять данные, отправленные пользователем, и задача роутера системы заключается в определении типа запроса. В информационной системе существуют следующие типы запросов:</w:t>
      </w:r>
    </w:p>
    <w:p w14:paraId="5ABD062E" w14:textId="77777777" w:rsidR="00D60AA7" w:rsidRPr="00D60AA7" w:rsidRDefault="00D60AA7" w:rsidP="007A6A7A">
      <w:pPr>
        <w:pStyle w:val="a9"/>
        <w:numPr>
          <w:ilvl w:val="0"/>
          <w:numId w:val="3"/>
        </w:numPr>
        <w:tabs>
          <w:tab w:val="left" w:pos="1134"/>
        </w:tabs>
        <w:ind w:left="0" w:firstLine="709"/>
      </w:pPr>
      <w:r w:rsidRPr="00D60AA7">
        <w:rPr>
          <w:lang w:val="en-US"/>
        </w:rPr>
        <w:t>POST</w:t>
      </w:r>
      <w:r w:rsidRPr="00D60AA7">
        <w:t xml:space="preserve"> запросы</w:t>
      </w:r>
    </w:p>
    <w:p w14:paraId="20A2EC7A" w14:textId="77777777" w:rsidR="00D60AA7" w:rsidRPr="00D60AA7" w:rsidRDefault="00D60AA7" w:rsidP="007A6A7A">
      <w:pPr>
        <w:pStyle w:val="a9"/>
        <w:numPr>
          <w:ilvl w:val="0"/>
          <w:numId w:val="3"/>
        </w:numPr>
        <w:tabs>
          <w:tab w:val="left" w:pos="1134"/>
        </w:tabs>
        <w:ind w:left="0" w:firstLine="709"/>
      </w:pPr>
      <w:r w:rsidRPr="00D60AA7">
        <w:rPr>
          <w:lang w:val="en-US"/>
        </w:rPr>
        <w:t>GET</w:t>
      </w:r>
      <w:r w:rsidRPr="00D60AA7">
        <w:t xml:space="preserve"> запросы</w:t>
      </w:r>
    </w:p>
    <w:p w14:paraId="2556CF07" w14:textId="77777777" w:rsidR="00D60AA7" w:rsidRPr="00D60AA7" w:rsidRDefault="00D60AA7" w:rsidP="00D60AA7">
      <w:pPr>
        <w:pStyle w:val="a9"/>
      </w:pPr>
      <w:r w:rsidRPr="00D60AA7">
        <w:rPr>
          <w:lang w:val="en-US"/>
        </w:rPr>
        <w:t>Post</w:t>
      </w:r>
      <w:r w:rsidRPr="00D60AA7">
        <w:t xml:space="preserve"> запросы в основном понадобятся для передачи и принятия асинхронных данных сайта. </w:t>
      </w:r>
      <w:r w:rsidR="00BA2366">
        <w:t>«</w:t>
      </w:r>
      <w:r w:rsidRPr="00D60AA7">
        <w:rPr>
          <w:lang w:val="en-US"/>
        </w:rPr>
        <w:t>Get</w:t>
      </w:r>
      <w:r w:rsidR="00BA2366">
        <w:t>»</w:t>
      </w:r>
      <w:r w:rsidRPr="00D60AA7">
        <w:t xml:space="preserve"> запросы будут использоваться для большинства запросов. </w:t>
      </w:r>
      <w:r>
        <w:t xml:space="preserve">К </w:t>
      </w:r>
      <w:r w:rsidR="00BA2366">
        <w:t>«</w:t>
      </w:r>
      <w:r>
        <w:rPr>
          <w:lang w:val="en-US"/>
        </w:rPr>
        <w:t>Get</w:t>
      </w:r>
      <w:r w:rsidR="00BA2366">
        <w:t>»</w:t>
      </w:r>
      <w:r w:rsidRPr="00D60AA7">
        <w:t xml:space="preserve"> </w:t>
      </w:r>
      <w:r>
        <w:t>запросам относятся и простая загрузка сайта.</w:t>
      </w:r>
    </w:p>
    <w:p w14:paraId="0E50F6B2" w14:textId="77777777" w:rsidR="00D60AA7" w:rsidRPr="00D60AA7" w:rsidRDefault="00D60AA7" w:rsidP="00D60AA7">
      <w:pPr>
        <w:pStyle w:val="a9"/>
      </w:pPr>
      <w:r w:rsidRPr="00D60AA7">
        <w:lastRenderedPageBreak/>
        <w:t>После определения типа запроса он проходит следующие проверки:</w:t>
      </w:r>
    </w:p>
    <w:p w14:paraId="5314B227" w14:textId="77777777" w:rsidR="00D60AA7" w:rsidRPr="00D60AA7" w:rsidRDefault="00D60AA7" w:rsidP="007A6A7A">
      <w:pPr>
        <w:pStyle w:val="a9"/>
        <w:numPr>
          <w:ilvl w:val="0"/>
          <w:numId w:val="4"/>
        </w:numPr>
        <w:tabs>
          <w:tab w:val="left" w:pos="1134"/>
        </w:tabs>
        <w:ind w:left="0" w:firstLine="709"/>
      </w:pPr>
      <w:r w:rsidRPr="00D60AA7">
        <w:t>Существование контроллера страницы в списке ссылок</w:t>
      </w:r>
    </w:p>
    <w:p w14:paraId="5C035171" w14:textId="77777777" w:rsidR="00D60AA7" w:rsidRPr="00D60AA7" w:rsidRDefault="00D60AA7" w:rsidP="007A6A7A">
      <w:pPr>
        <w:pStyle w:val="a9"/>
        <w:numPr>
          <w:ilvl w:val="0"/>
          <w:numId w:val="4"/>
        </w:numPr>
        <w:tabs>
          <w:tab w:val="left" w:pos="1134"/>
        </w:tabs>
        <w:ind w:left="0" w:firstLine="709"/>
      </w:pPr>
      <w:r w:rsidRPr="00D60AA7">
        <w:t>Наличие параметров передаваемых в запросе</w:t>
      </w:r>
    </w:p>
    <w:p w14:paraId="06583CA3" w14:textId="77777777" w:rsidR="00D60AA7" w:rsidRPr="00D60AA7" w:rsidRDefault="00D60AA7" w:rsidP="00D60AA7">
      <w:pPr>
        <w:pStyle w:val="a9"/>
      </w:pPr>
      <w:r w:rsidRPr="00D60AA7">
        <w:t>После прохождения всех проверок, роутером вызывается метод из запрашиваемого контроллера с передачей обработанных параметров.</w:t>
      </w:r>
    </w:p>
    <w:p w14:paraId="021AF1DD" w14:textId="77777777" w:rsidR="00D60AA7" w:rsidRPr="00D60AA7" w:rsidRDefault="00D60AA7" w:rsidP="00D60AA7">
      <w:pPr>
        <w:pStyle w:val="a9"/>
      </w:pPr>
      <w:r w:rsidRPr="00D60AA7">
        <w:t xml:space="preserve">Следующим этапом необходимо обработать данные контроллером конкретной страницы. В </w:t>
      </w:r>
      <w:r w:rsidR="00DE3E6E">
        <w:t>данной</w:t>
      </w:r>
      <w:r w:rsidRPr="00D60AA7">
        <w:t xml:space="preserve"> системе для каждой группы страниц создается отдельный контроллер. Группа состоит из страниц, которые </w:t>
      </w:r>
      <w:r w:rsidR="00057B82">
        <w:t xml:space="preserve">работают с одной </w:t>
      </w:r>
      <w:r w:rsidRPr="00D60AA7">
        <w:t>и т</w:t>
      </w:r>
      <w:r w:rsidR="00057B82">
        <w:t>ой</w:t>
      </w:r>
      <w:r w:rsidRPr="00D60AA7">
        <w:t xml:space="preserve"> же </w:t>
      </w:r>
      <w:r w:rsidR="00057B82">
        <w:t>категорией данных</w:t>
      </w:r>
      <w:r w:rsidRPr="00D60AA7">
        <w:t>. Контроллеру необходимо подключить необходимые библиотеки и выполнить все проверки данных для исключения ошибок</w:t>
      </w:r>
      <w:r w:rsidR="00057B82">
        <w:t xml:space="preserve"> и выдать результат</w:t>
      </w:r>
      <w:r w:rsidRPr="00D60AA7">
        <w:t xml:space="preserve">. При возникновении необходимости в получении данных, контроллер должен обратиться к соответствующей модели для получения данных. </w:t>
      </w:r>
    </w:p>
    <w:p w14:paraId="5EBD6B0C" w14:textId="77777777" w:rsidR="00D60AA7" w:rsidRPr="00D60AA7" w:rsidRDefault="00D60AA7" w:rsidP="00D60AA7">
      <w:pPr>
        <w:pStyle w:val="a9"/>
      </w:pPr>
      <w:r w:rsidRPr="00D60AA7">
        <w:t>Модель представляет из себя данные и условия, необходимые для работы с данными, которые отображают управляющую концепцию приложения. Модель передает контроллеру данные, которые были запрошены.</w:t>
      </w:r>
    </w:p>
    <w:p w14:paraId="23C09B4E" w14:textId="77777777" w:rsidR="00D60AA7" w:rsidRPr="00D60AA7" w:rsidRDefault="00D60AA7" w:rsidP="00D60AA7">
      <w:pPr>
        <w:pStyle w:val="a9"/>
      </w:pPr>
      <w:r w:rsidRPr="00D60AA7">
        <w:t>В модели содержится более важная часть логики, которая обрабатывает данные</w:t>
      </w:r>
      <w:r w:rsidR="00057B82">
        <w:t xml:space="preserve"> полученные от контроллера</w:t>
      </w:r>
      <w:r w:rsidRPr="00D60AA7">
        <w:t>.</w:t>
      </w:r>
      <w:r w:rsidR="00057B82">
        <w:t xml:space="preserve"> Модель определяет какие данные будут записаны в базу данных и какие будут получены из нее и впоследствии вернутся контроллеру.</w:t>
      </w:r>
      <w:r w:rsidRPr="00D60AA7">
        <w:t xml:space="preserve"> Контроллер содержит основную логику для самого приложения.</w:t>
      </w:r>
    </w:p>
    <w:p w14:paraId="2F12D80D" w14:textId="77777777" w:rsidR="00057B82" w:rsidRPr="00057B82" w:rsidRDefault="00D60AA7" w:rsidP="00057B82">
      <w:pPr>
        <w:pStyle w:val="a9"/>
      </w:pPr>
      <w:r w:rsidRPr="00D60AA7">
        <w:t xml:space="preserve">Последним этапом работы контроллера является </w:t>
      </w:r>
      <w:r w:rsidR="00057B82" w:rsidRPr="00D60AA7">
        <w:t>создание ответа,</w:t>
      </w:r>
      <w:r w:rsidRPr="00D60AA7">
        <w:t xml:space="preserve"> </w:t>
      </w:r>
      <w:r w:rsidR="00057B82" w:rsidRPr="00D60AA7">
        <w:t xml:space="preserve">в </w:t>
      </w:r>
      <w:r w:rsidR="00057B82">
        <w:t xml:space="preserve">который входит код </w:t>
      </w:r>
      <w:r w:rsidR="00057B82">
        <w:rPr>
          <w:lang w:val="en-US"/>
        </w:rPr>
        <w:t>HTTP</w:t>
      </w:r>
      <w:r w:rsidR="00057B82" w:rsidRPr="00057B82">
        <w:t>-</w:t>
      </w:r>
      <w:r w:rsidR="00057B82">
        <w:t xml:space="preserve">ответа, а так же само сообщение </w:t>
      </w:r>
      <w:r w:rsidRPr="00D60AA7">
        <w:t xml:space="preserve">формате </w:t>
      </w:r>
      <w:r w:rsidRPr="00D60AA7">
        <w:rPr>
          <w:lang w:val="en-US"/>
        </w:rPr>
        <w:t>JSON</w:t>
      </w:r>
      <w:r w:rsidR="00057B82">
        <w:t>,</w:t>
      </w:r>
      <w:r w:rsidRPr="00D60AA7">
        <w:t xml:space="preserve"> </w:t>
      </w:r>
      <w:r w:rsidR="00057B82">
        <w:t>завершающим этапом является отправка его клиенту.</w:t>
      </w:r>
    </w:p>
    <w:p w14:paraId="00F746F7" w14:textId="77777777" w:rsidR="00D60AA7" w:rsidRDefault="00D60AA7" w:rsidP="00D60AA7">
      <w:pPr>
        <w:pStyle w:val="a9"/>
      </w:pPr>
      <w:r w:rsidRPr="00D60AA7">
        <w:rPr>
          <w:lang w:val="en-US"/>
        </w:rPr>
        <w:t>JSON</w:t>
      </w:r>
      <w:r w:rsidRPr="00D60AA7">
        <w:t xml:space="preserve"> (</w:t>
      </w:r>
      <w:r w:rsidRPr="00D60AA7">
        <w:rPr>
          <w:lang w:val="en-US"/>
        </w:rPr>
        <w:t>JavaScript</w:t>
      </w:r>
      <w:r w:rsidRPr="00D60AA7">
        <w:t xml:space="preserve"> </w:t>
      </w:r>
      <w:r w:rsidRPr="00D60AA7">
        <w:rPr>
          <w:lang w:val="en-US"/>
        </w:rPr>
        <w:t>Object</w:t>
      </w:r>
      <w:r w:rsidRPr="00D60AA7">
        <w:t xml:space="preserve"> </w:t>
      </w:r>
      <w:r w:rsidRPr="00D60AA7">
        <w:rPr>
          <w:lang w:val="en-US"/>
        </w:rPr>
        <w:t>Notation</w:t>
      </w:r>
      <w:r w:rsidRPr="00D60AA7">
        <w:t xml:space="preserve">, объектная нотация </w:t>
      </w:r>
      <w:r w:rsidRPr="00D60AA7">
        <w:rPr>
          <w:lang w:val="en-US"/>
        </w:rPr>
        <w:t>JavaScript</w:t>
      </w:r>
      <w:r w:rsidRPr="00D60AA7">
        <w:t>) – формат представления структурированных данных, используемый для передачи данных через Интернет.</w:t>
      </w:r>
    </w:p>
    <w:p w14:paraId="296A15D9" w14:textId="77777777" w:rsidR="00505C3F" w:rsidRDefault="00505C3F" w:rsidP="00505C3F">
      <w:pPr>
        <w:pStyle w:val="a9"/>
      </w:pPr>
      <w:r w:rsidRPr="00DA6F40">
        <w:t xml:space="preserve">Сервер сайта настроен так, что все запросы перенаправляются на файл, в котором происходит базовая настройка сервера, а так же подключение всех </w:t>
      </w:r>
      <w:r w:rsidRPr="00DA6F40">
        <w:lastRenderedPageBreak/>
        <w:t>необходимых компонентов.</w:t>
      </w:r>
      <w:r w:rsidR="000F2C7E">
        <w:t xml:space="preserve"> </w:t>
      </w:r>
      <w:r w:rsidR="000F2C7E" w:rsidRPr="00DA6F40">
        <w:t>На изображении (</w:t>
      </w:r>
      <w:r w:rsidR="000F2C7E">
        <w:fldChar w:fldCharType="begin"/>
      </w:r>
      <w:r w:rsidR="000F2C7E">
        <w:instrText xml:space="preserve"> REF _Ref70283520 \h </w:instrText>
      </w:r>
      <w:r w:rsidR="000F2C7E">
        <w:fldChar w:fldCharType="separate"/>
      </w:r>
      <w:r w:rsidR="006B4086">
        <w:t xml:space="preserve">Рис. </w:t>
      </w:r>
      <w:r w:rsidR="006B4086">
        <w:rPr>
          <w:noProof/>
        </w:rPr>
        <w:t>9</w:t>
      </w:r>
      <w:r w:rsidR="000F2C7E">
        <w:fldChar w:fldCharType="end"/>
      </w:r>
      <w:r w:rsidR="000F2C7E" w:rsidRPr="00DA6F40">
        <w:t>) показаны базовые настройки сервера, а именно включение или отключение показа ошибок сервера, подключение компонента router, который выбирает какой контроллер будет обрабатывать запрос и вызывает метод нужной страницы.</w:t>
      </w:r>
    </w:p>
    <w:p w14:paraId="65D4EE70" w14:textId="77777777" w:rsidR="00505C3F" w:rsidRDefault="00CB23D6" w:rsidP="00505C3F">
      <w:pPr>
        <w:pStyle w:val="af0"/>
        <w:keepNext/>
      </w:pPr>
      <w:r>
        <w:drawing>
          <wp:inline distT="0" distB="0" distL="0" distR="0" wp14:anchorId="1551AEA0" wp14:editId="11260F65">
            <wp:extent cx="2590800" cy="1177070"/>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9665" cy="1181097"/>
                    </a:xfrm>
                    <a:prstGeom prst="rect">
                      <a:avLst/>
                    </a:prstGeom>
                  </pic:spPr>
                </pic:pic>
              </a:graphicData>
            </a:graphic>
          </wp:inline>
        </w:drawing>
      </w:r>
    </w:p>
    <w:p w14:paraId="34CC2467" w14:textId="6B511805" w:rsidR="00505C3F" w:rsidRDefault="00505C3F" w:rsidP="00505C3F">
      <w:pPr>
        <w:pStyle w:val="afd"/>
      </w:pPr>
      <w:bookmarkStart w:id="23" w:name="_Ref70283520"/>
      <w:r>
        <w:t xml:space="preserve">Рис. </w:t>
      </w:r>
      <w:fldSimple w:instr=" SEQ Рис. \* ARABIC ">
        <w:r w:rsidR="006B4086">
          <w:rPr>
            <w:noProof/>
          </w:rPr>
          <w:t>9</w:t>
        </w:r>
      </w:fldSimple>
      <w:bookmarkEnd w:id="23"/>
      <w:r w:rsidR="007A6A7A">
        <w:rPr>
          <w:noProof/>
        </w:rPr>
        <w:t>.</w:t>
      </w:r>
      <w:r>
        <w:t xml:space="preserve"> Настройки сервера</w:t>
      </w:r>
    </w:p>
    <w:p w14:paraId="169D602F" w14:textId="77777777" w:rsidR="000F2C7E" w:rsidRDefault="00505C3F" w:rsidP="000F2C7E">
      <w:pPr>
        <w:pStyle w:val="a9"/>
      </w:pPr>
      <w:r w:rsidRPr="00DA6F40">
        <w:t>Пример контроллера главной страницы (</w:t>
      </w:r>
      <w:r>
        <w:fldChar w:fldCharType="begin"/>
      </w:r>
      <w:r>
        <w:instrText xml:space="preserve"> REF _Ref70283700 \h </w:instrText>
      </w:r>
      <w:r>
        <w:fldChar w:fldCharType="separate"/>
      </w:r>
      <w:r w:rsidR="006B4086">
        <w:t xml:space="preserve">Рис. </w:t>
      </w:r>
      <w:r w:rsidR="006B4086">
        <w:rPr>
          <w:noProof/>
        </w:rPr>
        <w:t>10</w:t>
      </w:r>
      <w:r>
        <w:fldChar w:fldCharType="end"/>
      </w:r>
      <w:r w:rsidRPr="00DA6F40">
        <w:t>).</w:t>
      </w:r>
      <w:r w:rsidR="000F2C7E">
        <w:t xml:space="preserve"> На начальном этапе работы метода контроллера происходит подключение всех нужных для работы объектов. Для получения данных для страниц необходимо подключить модель, для работы с определенными данными. </w:t>
      </w:r>
    </w:p>
    <w:p w14:paraId="2E7F999B" w14:textId="77777777" w:rsidR="00505C3F" w:rsidRDefault="000F2C7E" w:rsidP="000F2C7E">
      <w:pPr>
        <w:pStyle w:val="a9"/>
      </w:pPr>
      <w:r>
        <w:t>Модель представляет данные и методы работы с запросами в базу данных, а так же производит проверку на валидность. Модель не знает ничего о контроллере, а лишь работает с данными, просто предоставляя доступ и управление ими.</w:t>
      </w:r>
    </w:p>
    <w:p w14:paraId="7034A16D" w14:textId="77777777" w:rsidR="00505C3F" w:rsidRDefault="00CB23D6" w:rsidP="00505C3F">
      <w:pPr>
        <w:pStyle w:val="af0"/>
        <w:keepNext/>
      </w:pPr>
      <w:r>
        <w:drawing>
          <wp:inline distT="0" distB="0" distL="0" distR="0" wp14:anchorId="462C7793" wp14:editId="2EE21539">
            <wp:extent cx="5429250" cy="3535542"/>
            <wp:effectExtent l="0" t="0" r="0"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0105" cy="3542611"/>
                    </a:xfrm>
                    <a:prstGeom prst="rect">
                      <a:avLst/>
                    </a:prstGeom>
                  </pic:spPr>
                </pic:pic>
              </a:graphicData>
            </a:graphic>
          </wp:inline>
        </w:drawing>
      </w:r>
    </w:p>
    <w:p w14:paraId="2E21D5CC" w14:textId="21135FBF" w:rsidR="00505C3F" w:rsidRDefault="00505C3F" w:rsidP="00505C3F">
      <w:pPr>
        <w:pStyle w:val="afd"/>
      </w:pPr>
      <w:bookmarkStart w:id="24" w:name="_Ref70283700"/>
      <w:r>
        <w:t xml:space="preserve">Рис. </w:t>
      </w:r>
      <w:fldSimple w:instr=" SEQ Рис. \* ARABIC ">
        <w:r w:rsidR="006B4086">
          <w:rPr>
            <w:noProof/>
          </w:rPr>
          <w:t>10</w:t>
        </w:r>
      </w:fldSimple>
      <w:bookmarkEnd w:id="24"/>
      <w:r w:rsidR="007A6A7A">
        <w:rPr>
          <w:noProof/>
        </w:rPr>
        <w:t>.</w:t>
      </w:r>
      <w:r>
        <w:t xml:space="preserve"> Пример контроллера</w:t>
      </w:r>
    </w:p>
    <w:p w14:paraId="6313CF0B" w14:textId="77777777" w:rsidR="000F2C7E" w:rsidRDefault="00505C3F" w:rsidP="000F2C7E">
      <w:pPr>
        <w:pStyle w:val="a9"/>
      </w:pPr>
      <w:r>
        <w:lastRenderedPageBreak/>
        <w:t>Пример работы модели, связанной с получением данных об основной информации сайта (</w:t>
      </w:r>
      <w:r>
        <w:fldChar w:fldCharType="begin"/>
      </w:r>
      <w:r>
        <w:instrText xml:space="preserve"> REF _Ref70283861 \h </w:instrText>
      </w:r>
      <w:r>
        <w:fldChar w:fldCharType="separate"/>
      </w:r>
      <w:r w:rsidR="006B4086">
        <w:t xml:space="preserve">Рис. </w:t>
      </w:r>
      <w:r w:rsidR="006B4086">
        <w:rPr>
          <w:noProof/>
        </w:rPr>
        <w:t>11</w:t>
      </w:r>
      <w:r>
        <w:fldChar w:fldCharType="end"/>
      </w:r>
      <w:r>
        <w:t>).</w:t>
      </w:r>
      <w:r w:rsidR="000F2C7E">
        <w:t xml:space="preserve"> В примере работы модели данных представлен метод получения данных с таблицы с информацией о больнице. В ходе работы метода происходит подключение модели работы с базой данных, совершаются проверки передаваемых параметров и в итоге выполняется запрос к базе данных. Результатом данного метода являются отсортированные данные. </w:t>
      </w:r>
    </w:p>
    <w:p w14:paraId="09FAD455" w14:textId="77777777" w:rsidR="00505C3F" w:rsidRDefault="001B2375" w:rsidP="00505C3F">
      <w:pPr>
        <w:pStyle w:val="af0"/>
        <w:keepNext/>
      </w:pPr>
      <w:r>
        <w:drawing>
          <wp:inline distT="0" distB="0" distL="0" distR="0" wp14:anchorId="58C71563" wp14:editId="688C4EB4">
            <wp:extent cx="5940425" cy="4831715"/>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831715"/>
                    </a:xfrm>
                    <a:prstGeom prst="rect">
                      <a:avLst/>
                    </a:prstGeom>
                  </pic:spPr>
                </pic:pic>
              </a:graphicData>
            </a:graphic>
          </wp:inline>
        </w:drawing>
      </w:r>
    </w:p>
    <w:p w14:paraId="76B0739A" w14:textId="7F4CD376" w:rsidR="00505C3F" w:rsidRDefault="00505C3F" w:rsidP="00505C3F">
      <w:pPr>
        <w:pStyle w:val="afd"/>
      </w:pPr>
      <w:bookmarkStart w:id="25" w:name="_Ref70283861"/>
      <w:r>
        <w:t xml:space="preserve">Рис. </w:t>
      </w:r>
      <w:fldSimple w:instr=" SEQ Рис. \* ARABIC ">
        <w:r w:rsidR="006B4086">
          <w:rPr>
            <w:noProof/>
          </w:rPr>
          <w:t>11</w:t>
        </w:r>
      </w:fldSimple>
      <w:bookmarkEnd w:id="25"/>
      <w:r w:rsidR="007A6A7A">
        <w:rPr>
          <w:noProof/>
        </w:rPr>
        <w:t>.</w:t>
      </w:r>
      <w:r>
        <w:t xml:space="preserve"> Модель данных</w:t>
      </w:r>
    </w:p>
    <w:p w14:paraId="6A4FDA05" w14:textId="77777777" w:rsidR="00505C3F" w:rsidRDefault="00505C3F" w:rsidP="000F2C7E">
      <w:pPr>
        <w:pStyle w:val="a9"/>
      </w:pPr>
      <w:r>
        <w:t>Последним этапом является представление (Визуализация). Представление отвечает за получение данных из модели или контроллера и отправляет их пользователю. Представление никак не обрабатывает полученные данные, а лишь визуализирует их.</w:t>
      </w:r>
      <w:r w:rsidR="000F2C7E">
        <w:t xml:space="preserve"> В примере (</w:t>
      </w:r>
      <w:r w:rsidR="000F2C7E">
        <w:fldChar w:fldCharType="begin"/>
      </w:r>
      <w:r w:rsidR="000F2C7E">
        <w:instrText xml:space="preserve"> REF _Ref70284769 \h </w:instrText>
      </w:r>
      <w:r w:rsidR="000F2C7E">
        <w:fldChar w:fldCharType="separate"/>
      </w:r>
      <w:r w:rsidR="006B4086">
        <w:t xml:space="preserve">Рис. </w:t>
      </w:r>
      <w:r w:rsidR="006B4086">
        <w:rPr>
          <w:noProof/>
        </w:rPr>
        <w:t>12</w:t>
      </w:r>
      <w:r w:rsidR="000F2C7E">
        <w:fldChar w:fldCharType="end"/>
      </w:r>
      <w:r w:rsidR="000F2C7E">
        <w:t>) показано получение данных из контроллера и отображение их на странице.</w:t>
      </w:r>
    </w:p>
    <w:p w14:paraId="146BF46B" w14:textId="77777777" w:rsidR="00505C3F" w:rsidRDefault="001B2375" w:rsidP="00505C3F">
      <w:pPr>
        <w:pStyle w:val="af0"/>
        <w:keepNext/>
      </w:pPr>
      <w:r>
        <w:drawing>
          <wp:inline distT="0" distB="0" distL="0" distR="0" wp14:anchorId="69B44420" wp14:editId="43A67FAD">
            <wp:extent cx="5940425" cy="27559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5590"/>
                    </a:xfrm>
                    <a:prstGeom prst="rect">
                      <a:avLst/>
                    </a:prstGeom>
                  </pic:spPr>
                </pic:pic>
              </a:graphicData>
            </a:graphic>
          </wp:inline>
        </w:drawing>
      </w:r>
    </w:p>
    <w:p w14:paraId="0C8C775A" w14:textId="0393D3D0" w:rsidR="00505C3F" w:rsidRDefault="00505C3F" w:rsidP="00505C3F">
      <w:pPr>
        <w:pStyle w:val="afd"/>
      </w:pPr>
      <w:bookmarkStart w:id="26" w:name="_Ref70284769"/>
      <w:r>
        <w:t xml:space="preserve">Рис. </w:t>
      </w:r>
      <w:fldSimple w:instr=" SEQ Рис. \* ARABIC ">
        <w:r w:rsidR="006B4086">
          <w:rPr>
            <w:noProof/>
          </w:rPr>
          <w:t>12</w:t>
        </w:r>
      </w:fldSimple>
      <w:bookmarkEnd w:id="26"/>
      <w:r w:rsidR="00926A91">
        <w:rPr>
          <w:noProof/>
        </w:rPr>
        <w:t>.</w:t>
      </w:r>
      <w:r>
        <w:t xml:space="preserve"> Визуализация данных</w:t>
      </w:r>
    </w:p>
    <w:p w14:paraId="03CB804E" w14:textId="77777777" w:rsidR="00505C3F" w:rsidRDefault="00960832" w:rsidP="00505C3F">
      <w:pPr>
        <w:pStyle w:val="a9"/>
      </w:pPr>
      <w:r>
        <w:lastRenderedPageBreak/>
        <w:t>Обрабатывание</w:t>
      </w:r>
      <w:r w:rsidR="00505C3F">
        <w:t xml:space="preserve"> запроса на сервере </w:t>
      </w:r>
      <w:r>
        <w:t>происходит в функции</w:t>
      </w:r>
      <w:r w:rsidR="00505C3F">
        <w:t>, которая определяет дальнейший метод обработки данных на сервере (</w:t>
      </w:r>
      <w:r w:rsidR="00505C3F">
        <w:fldChar w:fldCharType="begin"/>
      </w:r>
      <w:r w:rsidR="00505C3F">
        <w:instrText xml:space="preserve"> REF _Ref70530849 \h  \* MERGEFORMAT </w:instrText>
      </w:r>
      <w:r w:rsidR="00505C3F">
        <w:fldChar w:fldCharType="separate"/>
      </w:r>
      <w:r w:rsidR="006B4086">
        <w:t xml:space="preserve">Рис. </w:t>
      </w:r>
      <w:r w:rsidR="006B4086">
        <w:rPr>
          <w:noProof/>
        </w:rPr>
        <w:t>13</w:t>
      </w:r>
      <w:r w:rsidR="00505C3F">
        <w:fldChar w:fldCharType="end"/>
      </w:r>
      <w:r w:rsidR="00505C3F">
        <w:t>). При отсутствии метода для обработки запроса, функция вернет ошибку, где будет указаны необходимые для разработчика данные.</w:t>
      </w:r>
    </w:p>
    <w:p w14:paraId="3105E430" w14:textId="77777777" w:rsidR="00505C3F" w:rsidRDefault="001B2375" w:rsidP="00505C3F">
      <w:pPr>
        <w:pStyle w:val="af0"/>
      </w:pPr>
      <w:r>
        <w:drawing>
          <wp:inline distT="0" distB="0" distL="0" distR="0" wp14:anchorId="657CF9F2" wp14:editId="068D9A8D">
            <wp:extent cx="5940425" cy="602170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021705"/>
                    </a:xfrm>
                    <a:prstGeom prst="rect">
                      <a:avLst/>
                    </a:prstGeom>
                  </pic:spPr>
                </pic:pic>
              </a:graphicData>
            </a:graphic>
          </wp:inline>
        </w:drawing>
      </w:r>
    </w:p>
    <w:p w14:paraId="5C350CA3" w14:textId="5B82C438" w:rsidR="009E2DD4" w:rsidRDefault="00505C3F" w:rsidP="00926A91">
      <w:pPr>
        <w:pStyle w:val="afd"/>
      </w:pPr>
      <w:bookmarkStart w:id="27" w:name="_Ref70530849"/>
      <w:r>
        <w:t xml:space="preserve">Рис. </w:t>
      </w:r>
      <w:fldSimple w:instr=" SEQ Рис. \* ARABIC ">
        <w:r w:rsidR="006B4086">
          <w:rPr>
            <w:noProof/>
          </w:rPr>
          <w:t>13</w:t>
        </w:r>
      </w:fldSimple>
      <w:bookmarkEnd w:id="27"/>
      <w:r w:rsidR="00926A91">
        <w:rPr>
          <w:noProof/>
        </w:rPr>
        <w:t>.</w:t>
      </w:r>
      <w:r w:rsidRPr="00752CC0">
        <w:t xml:space="preserve"> </w:t>
      </w:r>
      <w:r>
        <w:t>Серверная функция распределения запросов</w:t>
      </w:r>
    </w:p>
    <w:p w14:paraId="7A32BFAC" w14:textId="77777777" w:rsidR="009E2DD4" w:rsidRDefault="00E209A7" w:rsidP="009E2DD4">
      <w:pPr>
        <w:pStyle w:val="a0"/>
      </w:pPr>
      <w:bookmarkStart w:id="28" w:name="_Toc73486648"/>
      <w:r>
        <w:t>Разработка</w:t>
      </w:r>
      <w:r w:rsidR="009E2DD4">
        <w:t xml:space="preserve"> базы данных</w:t>
      </w:r>
      <w:bookmarkEnd w:id="28"/>
    </w:p>
    <w:p w14:paraId="07F0305C" w14:textId="77777777" w:rsidR="009E2DD4" w:rsidRDefault="009E2DD4" w:rsidP="009E2DD4">
      <w:pPr>
        <w:pStyle w:val="a6"/>
        <w:spacing w:line="360" w:lineRule="auto"/>
        <w:ind w:left="0" w:firstLine="709"/>
        <w:rPr>
          <w:color w:val="000000" w:themeColor="text1"/>
          <w:sz w:val="28"/>
          <w:szCs w:val="28"/>
        </w:rPr>
      </w:pPr>
      <w:r>
        <w:rPr>
          <w:color w:val="000000" w:themeColor="text1"/>
          <w:sz w:val="28"/>
          <w:szCs w:val="28"/>
        </w:rPr>
        <w:t xml:space="preserve">Для начала данного подраздела необходимо описать само понятие базы данных. </w:t>
      </w:r>
    </w:p>
    <w:p w14:paraId="247BEB1A" w14:textId="77777777" w:rsidR="009E2DD4" w:rsidRDefault="009E2DD4" w:rsidP="009E2DD4">
      <w:pPr>
        <w:pStyle w:val="a6"/>
        <w:spacing w:line="360" w:lineRule="auto"/>
        <w:ind w:left="0" w:firstLine="709"/>
        <w:rPr>
          <w:color w:val="000000" w:themeColor="text1"/>
          <w:sz w:val="28"/>
          <w:szCs w:val="28"/>
        </w:rPr>
      </w:pPr>
      <w:r w:rsidRPr="00845C01">
        <w:rPr>
          <w:color w:val="000000" w:themeColor="text1"/>
          <w:sz w:val="28"/>
          <w:szCs w:val="28"/>
        </w:rPr>
        <w:lastRenderedPageBreak/>
        <w:t>База данных (БД) – совокупность данных,</w:t>
      </w:r>
      <w:r>
        <w:rPr>
          <w:color w:val="000000" w:themeColor="text1"/>
          <w:sz w:val="28"/>
          <w:szCs w:val="28"/>
        </w:rPr>
        <w:t xml:space="preserve"> организованных по определённым </w:t>
      </w:r>
      <w:r w:rsidRPr="00845C01">
        <w:rPr>
          <w:color w:val="000000" w:themeColor="text1"/>
          <w:sz w:val="28"/>
          <w:szCs w:val="28"/>
        </w:rPr>
        <w:t>правилам, предусматривающим общие принципы описания, хранения и</w:t>
      </w:r>
      <w:r>
        <w:rPr>
          <w:color w:val="000000" w:themeColor="text1"/>
          <w:sz w:val="28"/>
          <w:szCs w:val="28"/>
        </w:rPr>
        <w:t xml:space="preserve"> </w:t>
      </w:r>
      <w:r w:rsidRPr="00845C01">
        <w:rPr>
          <w:color w:val="000000" w:themeColor="text1"/>
          <w:sz w:val="28"/>
          <w:szCs w:val="28"/>
        </w:rPr>
        <w:t>манипулирования данными, нез</w:t>
      </w:r>
      <w:r>
        <w:rPr>
          <w:color w:val="000000" w:themeColor="text1"/>
          <w:sz w:val="28"/>
          <w:szCs w:val="28"/>
        </w:rPr>
        <w:t xml:space="preserve">ависимая от прикладных программ. </w:t>
      </w:r>
      <w:r w:rsidRPr="00845C01">
        <w:rPr>
          <w:color w:val="000000" w:themeColor="text1"/>
          <w:sz w:val="28"/>
          <w:szCs w:val="28"/>
        </w:rPr>
        <w:t xml:space="preserve">Эти данные относятся к определённой предметной области и организованы таким образом, что могут быть использованы для решения многих </w:t>
      </w:r>
      <w:r w:rsidR="009D4A9D">
        <w:rPr>
          <w:color w:val="000000" w:themeColor="text1"/>
          <w:sz w:val="28"/>
          <w:szCs w:val="28"/>
        </w:rPr>
        <w:t>задач многими пользователями</w:t>
      </w:r>
      <w:r w:rsidRPr="00845C01">
        <w:rPr>
          <w:color w:val="000000" w:themeColor="text1"/>
          <w:sz w:val="28"/>
          <w:szCs w:val="28"/>
        </w:rPr>
        <w:t>.</w:t>
      </w:r>
    </w:p>
    <w:p w14:paraId="40F70855" w14:textId="77777777" w:rsidR="009E2DD4" w:rsidRPr="009A4DE8" w:rsidRDefault="009E2DD4" w:rsidP="009E2DD4">
      <w:pPr>
        <w:pStyle w:val="a9"/>
      </w:pPr>
      <w:r>
        <w:t xml:space="preserve">В </w:t>
      </w:r>
      <w:r w:rsidR="00724519">
        <w:t>разрабатываемой</w:t>
      </w:r>
      <w:r>
        <w:t xml:space="preserve"> системе используется реляционная база данных </w:t>
      </w:r>
      <w:r>
        <w:rPr>
          <w:lang w:val="en-US"/>
        </w:rPr>
        <w:t>MySQL</w:t>
      </w:r>
      <w:r w:rsidRPr="009A4DE8">
        <w:t>.</w:t>
      </w:r>
      <w:r>
        <w:t xml:space="preserve"> Использование базы данных позволит в дальнейшем быстро изменять все данные на</w:t>
      </w:r>
      <w:r w:rsidRPr="00134E23">
        <w:t xml:space="preserve"> сайте не прибегая к вызову специалистов работы с сайтами</w:t>
      </w:r>
      <w:r>
        <w:t>.</w:t>
      </w:r>
    </w:p>
    <w:p w14:paraId="60076E15" w14:textId="77777777" w:rsidR="009E2DD4" w:rsidRPr="009A4DE8" w:rsidRDefault="009E2DD4" w:rsidP="009E2DD4">
      <w:pPr>
        <w:spacing w:line="360" w:lineRule="auto"/>
        <w:ind w:firstLine="709"/>
        <w:rPr>
          <w:color w:val="000000" w:themeColor="text1"/>
          <w:sz w:val="28"/>
          <w:szCs w:val="28"/>
        </w:rPr>
      </w:pPr>
      <w:r w:rsidRPr="009A4DE8">
        <w:rPr>
          <w:color w:val="000000" w:themeColor="text1"/>
          <w:sz w:val="28"/>
          <w:szCs w:val="28"/>
        </w:rPr>
        <w:t>MySQL — это система управле</w:t>
      </w:r>
      <w:r>
        <w:rPr>
          <w:color w:val="000000" w:themeColor="text1"/>
          <w:sz w:val="28"/>
          <w:szCs w:val="28"/>
        </w:rPr>
        <w:t>ния реляционными базами данных</w:t>
      </w:r>
      <w:r w:rsidRPr="009A4DE8">
        <w:rPr>
          <w:color w:val="000000" w:themeColor="text1"/>
          <w:sz w:val="28"/>
          <w:szCs w:val="28"/>
        </w:rPr>
        <w:t>. Где «реляционные» значит, что данные хранятся в виде таблиц.</w:t>
      </w:r>
    </w:p>
    <w:p w14:paraId="1817073B" w14:textId="77777777" w:rsidR="009E2DD4" w:rsidRDefault="009E2DD4" w:rsidP="009E2DD4">
      <w:pPr>
        <w:pStyle w:val="a6"/>
        <w:spacing w:line="360" w:lineRule="auto"/>
        <w:ind w:left="0" w:firstLine="709"/>
        <w:rPr>
          <w:color w:val="000000" w:themeColor="text1"/>
          <w:sz w:val="28"/>
          <w:szCs w:val="28"/>
        </w:rPr>
      </w:pPr>
      <w:r>
        <w:rPr>
          <w:color w:val="000000" w:themeColor="text1"/>
          <w:sz w:val="28"/>
          <w:szCs w:val="28"/>
        </w:rPr>
        <w:t>База данных на сайте будет содержать следующие таблицы:</w:t>
      </w:r>
    </w:p>
    <w:p w14:paraId="467D0F9E" w14:textId="77777777" w:rsidR="009E2DD4" w:rsidRPr="00845C01" w:rsidRDefault="009E2DD4" w:rsidP="00926A91">
      <w:pPr>
        <w:pStyle w:val="a9"/>
        <w:numPr>
          <w:ilvl w:val="0"/>
          <w:numId w:val="7"/>
        </w:numPr>
        <w:tabs>
          <w:tab w:val="left" w:pos="1134"/>
        </w:tabs>
        <w:ind w:left="0" w:firstLine="709"/>
        <w:jc w:val="left"/>
      </w:pPr>
      <w:r w:rsidRPr="00DE3E33">
        <w:rPr>
          <w:lang w:val="en-US"/>
        </w:rPr>
        <w:t>Info</w:t>
      </w:r>
    </w:p>
    <w:p w14:paraId="46CCE82E" w14:textId="77777777" w:rsidR="009E2DD4" w:rsidRPr="00845C01" w:rsidRDefault="009E2DD4" w:rsidP="00926A91">
      <w:pPr>
        <w:pStyle w:val="a9"/>
        <w:numPr>
          <w:ilvl w:val="0"/>
          <w:numId w:val="7"/>
        </w:numPr>
        <w:tabs>
          <w:tab w:val="left" w:pos="1134"/>
        </w:tabs>
        <w:ind w:left="0" w:firstLine="709"/>
        <w:jc w:val="left"/>
      </w:pPr>
      <w:r>
        <w:rPr>
          <w:lang w:val="en-US"/>
        </w:rPr>
        <w:t>General</w:t>
      </w:r>
      <w:r w:rsidRPr="00530570">
        <w:t>_</w:t>
      </w:r>
      <w:r>
        <w:rPr>
          <w:lang w:val="en-US"/>
        </w:rPr>
        <w:t>menu</w:t>
      </w:r>
    </w:p>
    <w:p w14:paraId="3DF40700" w14:textId="77777777" w:rsidR="009E2DD4" w:rsidRPr="00845C01" w:rsidRDefault="009E2DD4" w:rsidP="00926A91">
      <w:pPr>
        <w:pStyle w:val="a9"/>
        <w:numPr>
          <w:ilvl w:val="0"/>
          <w:numId w:val="7"/>
        </w:numPr>
        <w:tabs>
          <w:tab w:val="left" w:pos="1134"/>
        </w:tabs>
        <w:ind w:left="0" w:firstLine="709"/>
        <w:jc w:val="left"/>
      </w:pPr>
      <w:r>
        <w:rPr>
          <w:lang w:val="en-US"/>
        </w:rPr>
        <w:t>Directions</w:t>
      </w:r>
    </w:p>
    <w:p w14:paraId="55BD601E" w14:textId="77777777" w:rsidR="009E2DD4" w:rsidRPr="00530570" w:rsidRDefault="009E2DD4" w:rsidP="00926A91">
      <w:pPr>
        <w:pStyle w:val="a9"/>
        <w:numPr>
          <w:ilvl w:val="0"/>
          <w:numId w:val="7"/>
        </w:numPr>
        <w:tabs>
          <w:tab w:val="left" w:pos="1134"/>
        </w:tabs>
        <w:ind w:left="0" w:firstLine="709"/>
        <w:jc w:val="left"/>
      </w:pPr>
      <w:r>
        <w:rPr>
          <w:lang w:val="en-US"/>
        </w:rPr>
        <w:t>Departments</w:t>
      </w:r>
    </w:p>
    <w:p w14:paraId="5D1D45EC" w14:textId="77777777" w:rsidR="009E2DD4" w:rsidRPr="00845C01" w:rsidRDefault="009E2DD4" w:rsidP="00926A91">
      <w:pPr>
        <w:pStyle w:val="a9"/>
        <w:numPr>
          <w:ilvl w:val="0"/>
          <w:numId w:val="7"/>
        </w:numPr>
        <w:tabs>
          <w:tab w:val="left" w:pos="1134"/>
        </w:tabs>
        <w:ind w:left="0" w:firstLine="709"/>
        <w:jc w:val="left"/>
      </w:pPr>
      <w:r>
        <w:rPr>
          <w:lang w:val="en-US"/>
        </w:rPr>
        <w:t>Doctors</w:t>
      </w:r>
    </w:p>
    <w:p w14:paraId="47106592" w14:textId="77777777" w:rsidR="009E2DD4" w:rsidRDefault="009E2DD4" w:rsidP="00926A91">
      <w:pPr>
        <w:pStyle w:val="a9"/>
        <w:numPr>
          <w:ilvl w:val="0"/>
          <w:numId w:val="7"/>
        </w:numPr>
        <w:tabs>
          <w:tab w:val="left" w:pos="1134"/>
        </w:tabs>
        <w:ind w:left="0" w:firstLine="709"/>
        <w:jc w:val="left"/>
      </w:pPr>
      <w:r>
        <w:t>Register</w:t>
      </w:r>
      <w:r w:rsidRPr="00530570">
        <w:t>_</w:t>
      </w:r>
      <w:r>
        <w:t>appoinments</w:t>
      </w:r>
    </w:p>
    <w:p w14:paraId="5B156F06" w14:textId="77777777" w:rsidR="009D4A9D" w:rsidRDefault="009D4A9D" w:rsidP="00926A91">
      <w:pPr>
        <w:pStyle w:val="a9"/>
        <w:numPr>
          <w:ilvl w:val="0"/>
          <w:numId w:val="7"/>
        </w:numPr>
        <w:tabs>
          <w:tab w:val="left" w:pos="1134"/>
        </w:tabs>
        <w:ind w:left="0" w:firstLine="709"/>
        <w:jc w:val="left"/>
      </w:pPr>
      <w:r>
        <w:rPr>
          <w:lang w:val="en-US"/>
        </w:rPr>
        <w:t>Users</w:t>
      </w:r>
    </w:p>
    <w:p w14:paraId="605122FA" w14:textId="77777777" w:rsidR="009E2DD4" w:rsidRDefault="009E2DD4" w:rsidP="009E2DD4">
      <w:pPr>
        <w:pStyle w:val="a9"/>
      </w:pPr>
      <w:r w:rsidRPr="00134E23">
        <w:t>Таблица «</w:t>
      </w:r>
      <w:r w:rsidRPr="00134E23">
        <w:rPr>
          <w:lang w:val="en-US"/>
        </w:rPr>
        <w:t>info</w:t>
      </w:r>
      <w:r w:rsidRPr="00134E23">
        <w:t>»</w:t>
      </w:r>
      <w:r>
        <w:t xml:space="preserve"> </w:t>
      </w:r>
      <w:r w:rsidR="000641BB">
        <w:t>(</w:t>
      </w:r>
      <w:r w:rsidR="000641BB">
        <w:fldChar w:fldCharType="begin"/>
      </w:r>
      <w:r w:rsidR="000641BB">
        <w:instrText xml:space="preserve"> REF _Ref69928834 \h </w:instrText>
      </w:r>
      <w:r w:rsidR="000641BB">
        <w:fldChar w:fldCharType="separate"/>
      </w:r>
      <w:r w:rsidR="006B4086">
        <w:t xml:space="preserve">Рис. </w:t>
      </w:r>
      <w:r w:rsidR="006B4086">
        <w:rPr>
          <w:noProof/>
        </w:rPr>
        <w:t>14</w:t>
      </w:r>
      <w:r w:rsidR="000641BB">
        <w:fldChar w:fldCharType="end"/>
      </w:r>
      <w:r w:rsidR="000641BB">
        <w:t xml:space="preserve">), </w:t>
      </w:r>
      <w:r>
        <w:t>необходима</w:t>
      </w:r>
      <w:r w:rsidRPr="00134E23">
        <w:t xml:space="preserve"> для хранения информационных данных больницы</w:t>
      </w:r>
      <w:r>
        <w:t>.</w:t>
      </w:r>
    </w:p>
    <w:p w14:paraId="23B7BCF2" w14:textId="77777777" w:rsidR="00505C3F" w:rsidRDefault="00505C3F" w:rsidP="00505C3F">
      <w:pPr>
        <w:pStyle w:val="a9"/>
      </w:pPr>
      <w:r>
        <w:t>В таблицу входят следующие поля:</w:t>
      </w:r>
    </w:p>
    <w:p w14:paraId="5AD84782" w14:textId="77777777" w:rsidR="00505C3F" w:rsidRDefault="00505C3F" w:rsidP="00926A91">
      <w:pPr>
        <w:pStyle w:val="a9"/>
        <w:numPr>
          <w:ilvl w:val="0"/>
          <w:numId w:val="8"/>
        </w:numPr>
        <w:tabs>
          <w:tab w:val="left" w:pos="993"/>
        </w:tabs>
        <w:ind w:left="0" w:firstLine="709"/>
        <w:jc w:val="left"/>
      </w:pPr>
      <w:r w:rsidRPr="00DE3E33">
        <w:rPr>
          <w:lang w:val="en-US"/>
        </w:rPr>
        <w:t>id</w:t>
      </w:r>
      <w:r w:rsidRPr="00134E23">
        <w:t xml:space="preserve"> – </w:t>
      </w:r>
      <w:r>
        <w:t>уникальный идентификатор записи в таблице «</w:t>
      </w:r>
      <w:r w:rsidRPr="00DE3E33">
        <w:rPr>
          <w:lang w:val="en-US"/>
        </w:rPr>
        <w:t>info</w:t>
      </w:r>
      <w:r>
        <w:t>»</w:t>
      </w:r>
    </w:p>
    <w:p w14:paraId="363C3DE3" w14:textId="77777777" w:rsidR="00505C3F" w:rsidRDefault="00505C3F" w:rsidP="00926A91">
      <w:pPr>
        <w:pStyle w:val="a9"/>
        <w:numPr>
          <w:ilvl w:val="0"/>
          <w:numId w:val="8"/>
        </w:numPr>
        <w:tabs>
          <w:tab w:val="left" w:pos="993"/>
        </w:tabs>
        <w:ind w:left="0" w:firstLine="709"/>
        <w:jc w:val="left"/>
      </w:pPr>
      <w:r w:rsidRPr="0001456D">
        <w:rPr>
          <w:lang w:val="en-US"/>
        </w:rPr>
        <w:t>name</w:t>
      </w:r>
      <w:r w:rsidRPr="00A8157F">
        <w:t xml:space="preserve"> – </w:t>
      </w:r>
      <w:r>
        <w:t>поле, которое служит для удобного поиска записи в таблице</w:t>
      </w:r>
    </w:p>
    <w:p w14:paraId="401F0A60" w14:textId="77777777" w:rsidR="00505C3F" w:rsidRDefault="00505C3F" w:rsidP="00926A91">
      <w:pPr>
        <w:pStyle w:val="a9"/>
        <w:numPr>
          <w:ilvl w:val="0"/>
          <w:numId w:val="8"/>
        </w:numPr>
        <w:tabs>
          <w:tab w:val="left" w:pos="993"/>
        </w:tabs>
        <w:ind w:left="0" w:firstLine="709"/>
        <w:jc w:val="left"/>
      </w:pPr>
      <w:r w:rsidRPr="0001456D">
        <w:rPr>
          <w:lang w:val="en-US"/>
        </w:rPr>
        <w:t>value</w:t>
      </w:r>
      <w:r w:rsidRPr="00A8157F">
        <w:t xml:space="preserve"> – </w:t>
      </w:r>
      <w:r>
        <w:t>поле, которое содержит значение конкретной записи в таблице</w:t>
      </w:r>
    </w:p>
    <w:p w14:paraId="01DDE7B6" w14:textId="77777777" w:rsidR="000641BB" w:rsidRDefault="009E2DD4" w:rsidP="000641BB">
      <w:pPr>
        <w:pStyle w:val="af0"/>
        <w:keepNext/>
      </w:pPr>
      <w:r>
        <w:lastRenderedPageBreak/>
        <w:drawing>
          <wp:inline distT="0" distB="0" distL="0" distR="0" wp14:anchorId="016EBA57" wp14:editId="286E4280">
            <wp:extent cx="4152900" cy="21912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962" cy="2218673"/>
                    </a:xfrm>
                    <a:prstGeom prst="rect">
                      <a:avLst/>
                    </a:prstGeom>
                  </pic:spPr>
                </pic:pic>
              </a:graphicData>
            </a:graphic>
          </wp:inline>
        </w:drawing>
      </w:r>
    </w:p>
    <w:p w14:paraId="661C3C82" w14:textId="0FCD33E0" w:rsidR="00505C3F" w:rsidRDefault="000641BB" w:rsidP="00926A91">
      <w:pPr>
        <w:pStyle w:val="afd"/>
      </w:pPr>
      <w:bookmarkStart w:id="29" w:name="_Ref69928834"/>
      <w:r>
        <w:t xml:space="preserve">Рис. </w:t>
      </w:r>
      <w:fldSimple w:instr=" SEQ Рис. \* ARABIC ">
        <w:r w:rsidR="006B4086">
          <w:rPr>
            <w:noProof/>
          </w:rPr>
          <w:t>14</w:t>
        </w:r>
      </w:fldSimple>
      <w:bookmarkEnd w:id="29"/>
      <w:r w:rsidR="00926A91">
        <w:rPr>
          <w:noProof/>
        </w:rPr>
        <w:t>.</w:t>
      </w:r>
      <w:r>
        <w:rPr>
          <w:noProof/>
        </w:rPr>
        <w:t xml:space="preserve"> Таблица "</w:t>
      </w:r>
      <w:r>
        <w:rPr>
          <w:noProof/>
          <w:lang w:val="en-US"/>
        </w:rPr>
        <w:t>Info</w:t>
      </w:r>
      <w:r>
        <w:rPr>
          <w:noProof/>
        </w:rPr>
        <w:t>"</w:t>
      </w:r>
    </w:p>
    <w:p w14:paraId="644A2FAD" w14:textId="77777777" w:rsidR="00505C3F" w:rsidRDefault="009E2DD4" w:rsidP="00505C3F">
      <w:pPr>
        <w:pStyle w:val="a9"/>
      </w:pPr>
      <w:r>
        <w:t>Таблица «</w:t>
      </w:r>
      <w:r>
        <w:rPr>
          <w:lang w:val="en-US"/>
        </w:rPr>
        <w:t>General</w:t>
      </w:r>
      <w:r w:rsidRPr="006F0EB8">
        <w:t>_</w:t>
      </w:r>
      <w:r>
        <w:rPr>
          <w:lang w:val="en-US"/>
        </w:rPr>
        <w:t>menu</w:t>
      </w:r>
      <w:r>
        <w:t>»</w:t>
      </w:r>
      <w:r w:rsidRPr="006F0EB8">
        <w:t xml:space="preserve"> </w:t>
      </w:r>
      <w:r>
        <w:t xml:space="preserve">необходима для хранения данных о меню сайта </w:t>
      </w:r>
      <w:r w:rsidR="000641BB">
        <w:t>(</w:t>
      </w:r>
      <w:r w:rsidR="000641BB">
        <w:fldChar w:fldCharType="begin"/>
      </w:r>
      <w:r w:rsidR="000641BB">
        <w:instrText xml:space="preserve"> REF _Ref69928900 \h </w:instrText>
      </w:r>
      <w:r w:rsidR="000641BB">
        <w:fldChar w:fldCharType="separate"/>
      </w:r>
      <w:r w:rsidR="006B4086">
        <w:t xml:space="preserve">Рис. </w:t>
      </w:r>
      <w:r w:rsidR="006B4086">
        <w:rPr>
          <w:noProof/>
        </w:rPr>
        <w:t>15</w:t>
      </w:r>
      <w:r w:rsidR="000641BB">
        <w:fldChar w:fldCharType="end"/>
      </w:r>
      <w:r w:rsidR="000641BB">
        <w:t>)</w:t>
      </w:r>
      <w:r>
        <w:t>.</w:t>
      </w:r>
    </w:p>
    <w:p w14:paraId="0D13E1A2" w14:textId="77777777" w:rsidR="00505C3F" w:rsidRDefault="00505C3F" w:rsidP="00505C3F">
      <w:pPr>
        <w:pStyle w:val="a9"/>
      </w:pPr>
      <w:r>
        <w:t>В таблицу входят следующие поля:</w:t>
      </w:r>
    </w:p>
    <w:p w14:paraId="4EC3B8E6" w14:textId="77777777" w:rsidR="00505C3F" w:rsidRPr="0001456D" w:rsidRDefault="00505C3F" w:rsidP="00926A91">
      <w:pPr>
        <w:pStyle w:val="a9"/>
        <w:numPr>
          <w:ilvl w:val="0"/>
          <w:numId w:val="9"/>
        </w:numPr>
        <w:tabs>
          <w:tab w:val="left" w:pos="1134"/>
        </w:tabs>
        <w:ind w:left="0" w:firstLine="709"/>
        <w:jc w:val="left"/>
      </w:pPr>
      <w:r w:rsidRPr="00DE3E33">
        <w:rPr>
          <w:lang w:val="en-US"/>
        </w:rPr>
        <w:t>id</w:t>
      </w:r>
      <w:r w:rsidRPr="0001456D">
        <w:t xml:space="preserve"> </w:t>
      </w:r>
      <w:r w:rsidRPr="00134E23">
        <w:t xml:space="preserve">– </w:t>
      </w:r>
      <w:r>
        <w:t>уникальный идентификатор записи в таблице «</w:t>
      </w:r>
      <w:r w:rsidRPr="00DE3E33">
        <w:rPr>
          <w:lang w:val="en-US"/>
        </w:rPr>
        <w:t>General</w:t>
      </w:r>
      <w:r w:rsidRPr="0001456D">
        <w:t>_</w:t>
      </w:r>
      <w:r w:rsidRPr="00DE3E33">
        <w:rPr>
          <w:lang w:val="en-US"/>
        </w:rPr>
        <w:t>menu</w:t>
      </w:r>
      <w:r>
        <w:t>»</w:t>
      </w:r>
    </w:p>
    <w:p w14:paraId="45994079" w14:textId="77777777" w:rsidR="00505C3F" w:rsidRPr="0001456D" w:rsidRDefault="00505C3F" w:rsidP="00926A91">
      <w:pPr>
        <w:pStyle w:val="a9"/>
        <w:numPr>
          <w:ilvl w:val="0"/>
          <w:numId w:val="9"/>
        </w:numPr>
        <w:tabs>
          <w:tab w:val="left" w:pos="1134"/>
        </w:tabs>
        <w:ind w:left="0" w:firstLine="709"/>
        <w:jc w:val="left"/>
      </w:pPr>
      <w:r>
        <w:rPr>
          <w:lang w:val="en-US"/>
        </w:rPr>
        <w:t xml:space="preserve">name – </w:t>
      </w:r>
      <w:r>
        <w:t>название пункта меню</w:t>
      </w:r>
    </w:p>
    <w:p w14:paraId="234B3188" w14:textId="77777777" w:rsidR="00505C3F" w:rsidRDefault="00505C3F" w:rsidP="00926A91">
      <w:pPr>
        <w:pStyle w:val="a9"/>
        <w:numPr>
          <w:ilvl w:val="0"/>
          <w:numId w:val="9"/>
        </w:numPr>
        <w:tabs>
          <w:tab w:val="left" w:pos="1134"/>
        </w:tabs>
        <w:ind w:left="0" w:firstLine="709"/>
        <w:jc w:val="left"/>
      </w:pPr>
      <w:r>
        <w:rPr>
          <w:lang w:val="en-US"/>
        </w:rPr>
        <w:t>data</w:t>
      </w:r>
      <w:r>
        <w:t xml:space="preserve"> – содержит данные для пункта меню. Данные в этом пункте представлены в виде строки </w:t>
      </w:r>
      <w:r>
        <w:rPr>
          <w:lang w:val="en-US"/>
        </w:rPr>
        <w:t>JSON</w:t>
      </w:r>
      <w:r w:rsidRPr="008128A7">
        <w:t xml:space="preserve">, </w:t>
      </w:r>
      <w:r>
        <w:t>которая может содержать следующие параметры:</w:t>
      </w:r>
    </w:p>
    <w:p w14:paraId="16B80480" w14:textId="77777777" w:rsidR="00505C3F" w:rsidRDefault="00505C3F" w:rsidP="00926A91">
      <w:pPr>
        <w:pStyle w:val="ac"/>
        <w:numPr>
          <w:ilvl w:val="0"/>
          <w:numId w:val="6"/>
        </w:numPr>
        <w:tabs>
          <w:tab w:val="left" w:pos="1701"/>
          <w:tab w:val="left" w:pos="1843"/>
        </w:tabs>
        <w:ind w:left="0" w:firstLine="1418"/>
        <w:jc w:val="left"/>
      </w:pPr>
      <w:r>
        <w:rPr>
          <w:lang w:val="en-US"/>
        </w:rPr>
        <w:t>Path</w:t>
      </w:r>
      <w:r w:rsidRPr="008128A7">
        <w:t xml:space="preserve"> – </w:t>
      </w:r>
      <w:r>
        <w:t>обязательный параметр, который указывает путь для пункта меню</w:t>
      </w:r>
    </w:p>
    <w:p w14:paraId="2C917107" w14:textId="77777777" w:rsidR="00505C3F" w:rsidRDefault="00505C3F" w:rsidP="00926A91">
      <w:pPr>
        <w:pStyle w:val="ac"/>
        <w:numPr>
          <w:ilvl w:val="0"/>
          <w:numId w:val="6"/>
        </w:numPr>
        <w:tabs>
          <w:tab w:val="left" w:pos="1701"/>
          <w:tab w:val="left" w:pos="1843"/>
        </w:tabs>
        <w:ind w:left="0" w:firstLine="1418"/>
        <w:jc w:val="left"/>
      </w:pPr>
      <w:r>
        <w:rPr>
          <w:lang w:val="en-US"/>
        </w:rPr>
        <w:t>S</w:t>
      </w:r>
      <w:r w:rsidRPr="008128A7">
        <w:t xml:space="preserve">ubitems_from_base – </w:t>
      </w:r>
      <w:r>
        <w:t>необязательный параметр, который указывает на подпункты меню из базы данных.</w:t>
      </w:r>
    </w:p>
    <w:p w14:paraId="293BF2B2" w14:textId="0FE67905" w:rsidR="00505C3F" w:rsidRDefault="00505C3F" w:rsidP="00AF09D5">
      <w:pPr>
        <w:pStyle w:val="ac"/>
        <w:numPr>
          <w:ilvl w:val="0"/>
          <w:numId w:val="6"/>
        </w:numPr>
        <w:tabs>
          <w:tab w:val="left" w:pos="1701"/>
          <w:tab w:val="left" w:pos="1843"/>
        </w:tabs>
        <w:ind w:left="0" w:firstLine="1418"/>
        <w:jc w:val="left"/>
      </w:pPr>
      <w:r>
        <w:rPr>
          <w:lang w:val="en-US"/>
        </w:rPr>
        <w:t>S</w:t>
      </w:r>
      <w:r w:rsidRPr="008128A7">
        <w:t>ubitems_from_list</w:t>
      </w:r>
      <w:r>
        <w:t xml:space="preserve"> –</w:t>
      </w:r>
      <w:r w:rsidRPr="008128A7">
        <w:t xml:space="preserve"> </w:t>
      </w:r>
      <w:r>
        <w:t>необязательный параметр, который указывает на подпункты меню. Все пути для данного параметра указываются вручную.</w:t>
      </w:r>
    </w:p>
    <w:p w14:paraId="7BDA52AE" w14:textId="77777777" w:rsidR="000641BB" w:rsidRDefault="009E2DD4" w:rsidP="000641BB">
      <w:pPr>
        <w:pStyle w:val="af0"/>
        <w:keepNext/>
      </w:pPr>
      <w:r>
        <w:drawing>
          <wp:inline distT="0" distB="0" distL="0" distR="0" wp14:anchorId="69AB7675" wp14:editId="7800748C">
            <wp:extent cx="4314825" cy="1311833"/>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9991" cy="1313404"/>
                    </a:xfrm>
                    <a:prstGeom prst="rect">
                      <a:avLst/>
                    </a:prstGeom>
                  </pic:spPr>
                </pic:pic>
              </a:graphicData>
            </a:graphic>
          </wp:inline>
        </w:drawing>
      </w:r>
    </w:p>
    <w:p w14:paraId="01A2CA03" w14:textId="0EA9A24A" w:rsidR="009E2DD4" w:rsidRDefault="000641BB" w:rsidP="000641BB">
      <w:pPr>
        <w:pStyle w:val="afd"/>
      </w:pPr>
      <w:bookmarkStart w:id="30" w:name="_Ref69928900"/>
      <w:r>
        <w:t xml:space="preserve">Рис. </w:t>
      </w:r>
      <w:fldSimple w:instr=" SEQ Рис. \* ARABIC ">
        <w:r w:rsidR="006B4086">
          <w:rPr>
            <w:noProof/>
          </w:rPr>
          <w:t>15</w:t>
        </w:r>
      </w:fldSimple>
      <w:bookmarkEnd w:id="30"/>
      <w:r w:rsidR="00926A91">
        <w:rPr>
          <w:noProof/>
        </w:rPr>
        <w:t>.</w:t>
      </w:r>
      <w:r w:rsidRPr="00280087">
        <w:t xml:space="preserve"> </w:t>
      </w:r>
      <w:r>
        <w:t>Таблица "</w:t>
      </w:r>
      <w:r w:rsidRPr="001150BF">
        <w:t>general_menu</w:t>
      </w:r>
      <w:r>
        <w:t>"</w:t>
      </w:r>
    </w:p>
    <w:p w14:paraId="5D2C7EAC" w14:textId="77777777" w:rsidR="009E2DD4" w:rsidRDefault="009E2DD4" w:rsidP="009E2DD4">
      <w:pPr>
        <w:pStyle w:val="a9"/>
      </w:pPr>
      <w:r w:rsidRPr="00134E23">
        <w:lastRenderedPageBreak/>
        <w:t>Таблица «</w:t>
      </w:r>
      <w:r>
        <w:rPr>
          <w:lang w:val="en-US"/>
        </w:rPr>
        <w:t>Directions</w:t>
      </w:r>
      <w:r w:rsidRPr="00134E23">
        <w:t>»</w:t>
      </w:r>
      <w:r>
        <w:t xml:space="preserve"> (</w:t>
      </w:r>
      <w:r w:rsidR="000641BB">
        <w:fldChar w:fldCharType="begin"/>
      </w:r>
      <w:r w:rsidR="000641BB">
        <w:instrText xml:space="preserve"> REF _Ref69928942 \h </w:instrText>
      </w:r>
      <w:r w:rsidR="000641BB">
        <w:fldChar w:fldCharType="separate"/>
      </w:r>
      <w:r w:rsidR="006B4086">
        <w:t xml:space="preserve">Рис. </w:t>
      </w:r>
      <w:r w:rsidR="006B4086">
        <w:rPr>
          <w:noProof/>
        </w:rPr>
        <w:t>16</w:t>
      </w:r>
      <w:r w:rsidR="000641BB">
        <w:fldChar w:fldCharType="end"/>
      </w:r>
      <w:r>
        <w:t>), необходима для хранения данных о направлениях, существующих в больнице.</w:t>
      </w:r>
    </w:p>
    <w:p w14:paraId="0F04856C" w14:textId="77777777" w:rsidR="00505C3F" w:rsidRDefault="00505C3F" w:rsidP="00505C3F">
      <w:pPr>
        <w:pStyle w:val="a9"/>
      </w:pPr>
      <w:r>
        <w:t>В таблицу входят следующие поля:</w:t>
      </w:r>
    </w:p>
    <w:p w14:paraId="3B7F459E" w14:textId="77777777" w:rsidR="00505C3F" w:rsidRPr="001B4427" w:rsidRDefault="00505C3F" w:rsidP="00926A91">
      <w:pPr>
        <w:pStyle w:val="a9"/>
        <w:numPr>
          <w:ilvl w:val="0"/>
          <w:numId w:val="10"/>
        </w:numPr>
        <w:tabs>
          <w:tab w:val="left" w:pos="1134"/>
        </w:tabs>
        <w:ind w:left="0" w:firstLine="709"/>
        <w:jc w:val="left"/>
      </w:pPr>
      <w:r w:rsidRPr="001B4427">
        <w:t>id – уникальный идентификатор записи в таблице «</w:t>
      </w:r>
      <w:r w:rsidRPr="00CD663A">
        <w:t>Directions</w:t>
      </w:r>
      <w:r w:rsidRPr="001B4427">
        <w:t>»</w:t>
      </w:r>
    </w:p>
    <w:p w14:paraId="1C9E9FE2" w14:textId="77777777" w:rsidR="00505C3F" w:rsidRDefault="00505C3F" w:rsidP="00926A91">
      <w:pPr>
        <w:pStyle w:val="a9"/>
        <w:numPr>
          <w:ilvl w:val="0"/>
          <w:numId w:val="10"/>
        </w:numPr>
        <w:tabs>
          <w:tab w:val="left" w:pos="1134"/>
        </w:tabs>
        <w:ind w:left="0" w:firstLine="709"/>
        <w:jc w:val="left"/>
      </w:pPr>
      <w:r>
        <w:rPr>
          <w:lang w:val="en-US"/>
        </w:rPr>
        <w:t xml:space="preserve">name – </w:t>
      </w:r>
      <w:r>
        <w:t>название направления</w:t>
      </w:r>
    </w:p>
    <w:p w14:paraId="0C6860A5" w14:textId="77777777" w:rsidR="00505C3F" w:rsidRDefault="00505C3F" w:rsidP="00926A91">
      <w:pPr>
        <w:pStyle w:val="a9"/>
        <w:numPr>
          <w:ilvl w:val="0"/>
          <w:numId w:val="10"/>
        </w:numPr>
        <w:tabs>
          <w:tab w:val="left" w:pos="1134"/>
        </w:tabs>
        <w:ind w:left="0" w:firstLine="709"/>
        <w:jc w:val="left"/>
      </w:pPr>
      <w:r>
        <w:rPr>
          <w:lang w:val="en-US"/>
        </w:rPr>
        <w:t>descrioption</w:t>
      </w:r>
      <w:r w:rsidRPr="001B4427">
        <w:t xml:space="preserve"> – </w:t>
      </w:r>
      <w:r>
        <w:t xml:space="preserve">содержит описание направления. Данные представлены в виде строки </w:t>
      </w:r>
      <w:r>
        <w:rPr>
          <w:lang w:val="en-US"/>
        </w:rPr>
        <w:t>JSON</w:t>
      </w:r>
      <w:r>
        <w:t xml:space="preserve">. </w:t>
      </w:r>
    </w:p>
    <w:p w14:paraId="72E4D179" w14:textId="3FC97318" w:rsidR="00505C3F" w:rsidRDefault="00505C3F" w:rsidP="00AF09D5">
      <w:pPr>
        <w:pStyle w:val="a9"/>
        <w:numPr>
          <w:ilvl w:val="0"/>
          <w:numId w:val="10"/>
        </w:numPr>
        <w:tabs>
          <w:tab w:val="left" w:pos="1134"/>
        </w:tabs>
        <w:ind w:left="0" w:firstLine="709"/>
        <w:jc w:val="left"/>
      </w:pPr>
      <w:r>
        <w:rPr>
          <w:lang w:val="en-US"/>
        </w:rPr>
        <w:t>departments</w:t>
      </w:r>
      <w:r w:rsidRPr="001B4427">
        <w:t xml:space="preserve"> – </w:t>
      </w:r>
      <w:r>
        <w:t xml:space="preserve">Содержит </w:t>
      </w:r>
      <w:r>
        <w:rPr>
          <w:lang w:val="en-US"/>
        </w:rPr>
        <w:t>JSON</w:t>
      </w:r>
      <w:r>
        <w:t xml:space="preserve"> список уникальных идентификаторов полей таблицы с отделениями больницы. </w:t>
      </w:r>
    </w:p>
    <w:p w14:paraId="4F44F323" w14:textId="77777777" w:rsidR="000641BB" w:rsidRDefault="009E2DD4" w:rsidP="000641BB">
      <w:pPr>
        <w:pStyle w:val="af0"/>
        <w:keepNext/>
      </w:pPr>
      <w:r>
        <w:drawing>
          <wp:inline distT="0" distB="0" distL="0" distR="0" wp14:anchorId="11A4F824" wp14:editId="339F1F72">
            <wp:extent cx="4657725" cy="148021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0903" cy="1481226"/>
                    </a:xfrm>
                    <a:prstGeom prst="rect">
                      <a:avLst/>
                    </a:prstGeom>
                  </pic:spPr>
                </pic:pic>
              </a:graphicData>
            </a:graphic>
          </wp:inline>
        </w:drawing>
      </w:r>
    </w:p>
    <w:p w14:paraId="23305A03" w14:textId="31C980B4" w:rsidR="009E2DD4" w:rsidRDefault="000641BB" w:rsidP="00926A91">
      <w:pPr>
        <w:pStyle w:val="afd"/>
      </w:pPr>
      <w:bookmarkStart w:id="31" w:name="_Ref69928942"/>
      <w:r>
        <w:t xml:space="preserve">Рис. </w:t>
      </w:r>
      <w:fldSimple w:instr=" SEQ Рис. \* ARABIC ">
        <w:r w:rsidR="006B4086">
          <w:rPr>
            <w:noProof/>
          </w:rPr>
          <w:t>16</w:t>
        </w:r>
      </w:fldSimple>
      <w:bookmarkEnd w:id="31"/>
      <w:r w:rsidR="00926A91">
        <w:rPr>
          <w:noProof/>
        </w:rPr>
        <w:t>.</w:t>
      </w:r>
      <w:r>
        <w:t xml:space="preserve"> Таблица "</w:t>
      </w:r>
      <w:r w:rsidRPr="00C74AD9">
        <w:t>Directions</w:t>
      </w:r>
      <w:r>
        <w:t>"</w:t>
      </w:r>
    </w:p>
    <w:p w14:paraId="10F9E5D5" w14:textId="77777777" w:rsidR="009E2DD4" w:rsidRDefault="009E2DD4" w:rsidP="009E2DD4">
      <w:pPr>
        <w:pStyle w:val="a9"/>
      </w:pPr>
      <w:r w:rsidRPr="00134E23">
        <w:t xml:space="preserve">Таблица </w:t>
      </w:r>
      <w:r>
        <w:t>«</w:t>
      </w:r>
      <w:r w:rsidRPr="006B5E70">
        <w:t>Departments</w:t>
      </w:r>
      <w:r>
        <w:t>»</w:t>
      </w:r>
      <w:r w:rsidR="000641BB">
        <w:t xml:space="preserve"> (</w:t>
      </w:r>
      <w:r w:rsidR="000641BB">
        <w:fldChar w:fldCharType="begin"/>
      </w:r>
      <w:r w:rsidR="000641BB">
        <w:instrText xml:space="preserve"> REF _Ref69929014 \h </w:instrText>
      </w:r>
      <w:r w:rsidR="000641BB">
        <w:fldChar w:fldCharType="separate"/>
      </w:r>
      <w:r w:rsidR="006B4086">
        <w:t xml:space="preserve">Рис. </w:t>
      </w:r>
      <w:r w:rsidR="006B4086">
        <w:rPr>
          <w:noProof/>
        </w:rPr>
        <w:t>17</w:t>
      </w:r>
      <w:r w:rsidR="000641BB">
        <w:fldChar w:fldCharType="end"/>
      </w:r>
      <w:r w:rsidR="000641BB">
        <w:t>)</w:t>
      </w:r>
      <w:r>
        <w:t xml:space="preserve">, необходима для </w:t>
      </w:r>
      <w:r w:rsidRPr="006B5E70">
        <w:t>хранения данных о отделениях, существующих в больнице</w:t>
      </w:r>
      <w:r>
        <w:t>.</w:t>
      </w:r>
    </w:p>
    <w:p w14:paraId="5DF2CD75" w14:textId="77777777" w:rsidR="00505C3F" w:rsidRDefault="00505C3F" w:rsidP="00505C3F">
      <w:pPr>
        <w:pStyle w:val="a9"/>
      </w:pPr>
      <w:r>
        <w:t>В таблицу входят следующие поля:</w:t>
      </w:r>
    </w:p>
    <w:p w14:paraId="46C0DA5E" w14:textId="77777777" w:rsidR="00505C3F" w:rsidRPr="001B4427" w:rsidRDefault="00505C3F" w:rsidP="00926A91">
      <w:pPr>
        <w:pStyle w:val="a9"/>
        <w:numPr>
          <w:ilvl w:val="0"/>
          <w:numId w:val="11"/>
        </w:numPr>
        <w:tabs>
          <w:tab w:val="left" w:pos="993"/>
        </w:tabs>
        <w:ind w:left="0" w:firstLine="709"/>
        <w:jc w:val="left"/>
      </w:pPr>
      <w:r w:rsidRPr="001B4427">
        <w:t>id – уникальный идентификатор записи в таблице «</w:t>
      </w:r>
      <w:r w:rsidRPr="00DE3E33">
        <w:rPr>
          <w:lang w:val="en-US"/>
        </w:rPr>
        <w:t>Departments</w:t>
      </w:r>
      <w:r w:rsidRPr="001B4427">
        <w:t>»</w:t>
      </w:r>
    </w:p>
    <w:p w14:paraId="6F863252" w14:textId="77777777" w:rsidR="00505C3F" w:rsidRPr="002722F2" w:rsidRDefault="00505C3F" w:rsidP="00926A91">
      <w:pPr>
        <w:pStyle w:val="a9"/>
        <w:numPr>
          <w:ilvl w:val="0"/>
          <w:numId w:val="11"/>
        </w:numPr>
        <w:tabs>
          <w:tab w:val="left" w:pos="993"/>
        </w:tabs>
        <w:ind w:left="0" w:firstLine="709"/>
        <w:jc w:val="left"/>
      </w:pPr>
      <w:r>
        <w:rPr>
          <w:lang w:val="en-US"/>
        </w:rPr>
        <w:t>name</w:t>
      </w:r>
    </w:p>
    <w:p w14:paraId="0A455C64" w14:textId="77777777" w:rsidR="00505C3F" w:rsidRPr="002722F2" w:rsidRDefault="00505C3F" w:rsidP="00926A91">
      <w:pPr>
        <w:pStyle w:val="a9"/>
        <w:numPr>
          <w:ilvl w:val="0"/>
          <w:numId w:val="11"/>
        </w:numPr>
        <w:tabs>
          <w:tab w:val="left" w:pos="993"/>
        </w:tabs>
        <w:ind w:left="0" w:firstLine="709"/>
        <w:jc w:val="left"/>
      </w:pPr>
      <w:r>
        <w:rPr>
          <w:lang w:val="en-US"/>
        </w:rPr>
        <w:t>department_head</w:t>
      </w:r>
    </w:p>
    <w:p w14:paraId="21F631AF" w14:textId="77777777" w:rsidR="00505C3F" w:rsidRPr="002722F2" w:rsidRDefault="00505C3F" w:rsidP="00926A91">
      <w:pPr>
        <w:pStyle w:val="a9"/>
        <w:numPr>
          <w:ilvl w:val="0"/>
          <w:numId w:val="11"/>
        </w:numPr>
        <w:tabs>
          <w:tab w:val="left" w:pos="993"/>
        </w:tabs>
        <w:ind w:left="0" w:firstLine="709"/>
        <w:jc w:val="left"/>
      </w:pPr>
      <w:r>
        <w:rPr>
          <w:lang w:val="en-US"/>
        </w:rPr>
        <w:t>short_description</w:t>
      </w:r>
    </w:p>
    <w:p w14:paraId="3F9A3FB1" w14:textId="7871491C" w:rsidR="00505C3F" w:rsidRDefault="00505C3F" w:rsidP="00AF09D5">
      <w:pPr>
        <w:pStyle w:val="a9"/>
        <w:numPr>
          <w:ilvl w:val="0"/>
          <w:numId w:val="11"/>
        </w:numPr>
        <w:tabs>
          <w:tab w:val="left" w:pos="993"/>
        </w:tabs>
        <w:ind w:left="0" w:firstLine="709"/>
        <w:jc w:val="left"/>
      </w:pPr>
      <w:r w:rsidRPr="00DE3E33">
        <w:rPr>
          <w:lang w:val="en-US"/>
        </w:rPr>
        <w:t>description</w:t>
      </w:r>
    </w:p>
    <w:p w14:paraId="1B8A31E9" w14:textId="77777777" w:rsidR="000641BB" w:rsidRDefault="009E2DD4" w:rsidP="000641BB">
      <w:pPr>
        <w:pStyle w:val="af0"/>
        <w:keepNext/>
      </w:pPr>
      <w:r>
        <w:drawing>
          <wp:inline distT="0" distB="0" distL="0" distR="0" wp14:anchorId="4D20120D" wp14:editId="626161CD">
            <wp:extent cx="5940425" cy="155003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550035"/>
                    </a:xfrm>
                    <a:prstGeom prst="rect">
                      <a:avLst/>
                    </a:prstGeom>
                  </pic:spPr>
                </pic:pic>
              </a:graphicData>
            </a:graphic>
          </wp:inline>
        </w:drawing>
      </w:r>
    </w:p>
    <w:p w14:paraId="1FA96B7F" w14:textId="03B043A1" w:rsidR="009E2DD4" w:rsidRDefault="000641BB" w:rsidP="000641BB">
      <w:pPr>
        <w:pStyle w:val="afd"/>
      </w:pPr>
      <w:bookmarkStart w:id="32" w:name="_Ref69929014"/>
      <w:r>
        <w:t xml:space="preserve">Рис. </w:t>
      </w:r>
      <w:fldSimple w:instr=" SEQ Рис. \* ARABIC ">
        <w:r w:rsidR="006B4086">
          <w:rPr>
            <w:noProof/>
          </w:rPr>
          <w:t>17</w:t>
        </w:r>
      </w:fldSimple>
      <w:bookmarkEnd w:id="32"/>
      <w:r w:rsidR="00926A91">
        <w:rPr>
          <w:noProof/>
        </w:rPr>
        <w:t>.</w:t>
      </w:r>
      <w:r>
        <w:t xml:space="preserve"> Таблица "</w:t>
      </w:r>
      <w:r w:rsidRPr="00E047EE">
        <w:t>Departments</w:t>
      </w:r>
      <w:r>
        <w:t>"</w:t>
      </w:r>
    </w:p>
    <w:p w14:paraId="418DB54A" w14:textId="77777777" w:rsidR="009E2DD4" w:rsidRDefault="009E2DD4" w:rsidP="009E2DD4">
      <w:pPr>
        <w:pStyle w:val="a9"/>
      </w:pPr>
      <w:r>
        <w:lastRenderedPageBreak/>
        <w:t>Таблица «</w:t>
      </w:r>
      <w:r>
        <w:rPr>
          <w:lang w:val="en-US"/>
        </w:rPr>
        <w:t>Doctors</w:t>
      </w:r>
      <w:r>
        <w:t>»</w:t>
      </w:r>
      <w:r w:rsidRPr="00680A58">
        <w:t xml:space="preserve"> (</w:t>
      </w:r>
      <w:r w:rsidR="000641BB">
        <w:fldChar w:fldCharType="begin"/>
      </w:r>
      <w:r w:rsidR="000641BB">
        <w:instrText xml:space="preserve"> REF _Ref69929093 \h </w:instrText>
      </w:r>
      <w:r w:rsidR="000641BB">
        <w:fldChar w:fldCharType="separate"/>
      </w:r>
      <w:r w:rsidR="006B4086">
        <w:t xml:space="preserve">Рис. </w:t>
      </w:r>
      <w:r w:rsidR="006B4086">
        <w:rPr>
          <w:noProof/>
        </w:rPr>
        <w:t>18</w:t>
      </w:r>
      <w:r w:rsidR="000641BB">
        <w:fldChar w:fldCharType="end"/>
      </w:r>
      <w:r w:rsidRPr="00680A58">
        <w:t>),</w:t>
      </w:r>
      <w:r>
        <w:t xml:space="preserve"> необходима для хранения данных о докторах, работающих в больнице.</w:t>
      </w:r>
    </w:p>
    <w:p w14:paraId="74709CAA" w14:textId="77777777" w:rsidR="00505C3F" w:rsidRDefault="00505C3F" w:rsidP="00505C3F">
      <w:pPr>
        <w:pStyle w:val="a9"/>
      </w:pPr>
      <w:r>
        <w:t>В таблицу входят следующие поля:</w:t>
      </w:r>
    </w:p>
    <w:p w14:paraId="1F371C39" w14:textId="77777777" w:rsidR="00505C3F" w:rsidRDefault="00505C3F" w:rsidP="00926A91">
      <w:pPr>
        <w:pStyle w:val="a9"/>
        <w:numPr>
          <w:ilvl w:val="0"/>
          <w:numId w:val="12"/>
        </w:numPr>
        <w:tabs>
          <w:tab w:val="left" w:pos="1134"/>
        </w:tabs>
        <w:ind w:left="0" w:firstLine="709"/>
        <w:jc w:val="left"/>
      </w:pPr>
      <w:r w:rsidRPr="001B4427">
        <w:t>id – уникальный идентификатор записи в таблице «</w:t>
      </w:r>
      <w:r w:rsidRPr="00C230C3">
        <w:rPr>
          <w:lang w:val="en-US"/>
        </w:rPr>
        <w:t>Doctors</w:t>
      </w:r>
      <w:r w:rsidRPr="001B4427">
        <w:t>»</w:t>
      </w:r>
    </w:p>
    <w:p w14:paraId="204270EE" w14:textId="77777777" w:rsidR="00505C3F" w:rsidRPr="00680A58" w:rsidRDefault="00505C3F" w:rsidP="00926A91">
      <w:pPr>
        <w:pStyle w:val="a9"/>
        <w:numPr>
          <w:ilvl w:val="0"/>
          <w:numId w:val="12"/>
        </w:numPr>
        <w:tabs>
          <w:tab w:val="left" w:pos="1134"/>
        </w:tabs>
        <w:ind w:left="0" w:firstLine="709"/>
        <w:jc w:val="left"/>
      </w:pPr>
      <w:r>
        <w:rPr>
          <w:lang w:val="en-US"/>
        </w:rPr>
        <w:t xml:space="preserve">name – </w:t>
      </w:r>
      <w:r>
        <w:t>имя врача</w:t>
      </w:r>
    </w:p>
    <w:p w14:paraId="2FF3131C" w14:textId="77777777" w:rsidR="00505C3F" w:rsidRPr="00680A58" w:rsidRDefault="00505C3F" w:rsidP="00926A91">
      <w:pPr>
        <w:pStyle w:val="a9"/>
        <w:numPr>
          <w:ilvl w:val="0"/>
          <w:numId w:val="12"/>
        </w:numPr>
        <w:tabs>
          <w:tab w:val="left" w:pos="1134"/>
        </w:tabs>
        <w:ind w:left="0" w:firstLine="709"/>
        <w:jc w:val="left"/>
      </w:pPr>
      <w:r>
        <w:rPr>
          <w:lang w:val="en-US"/>
        </w:rPr>
        <w:t>surname</w:t>
      </w:r>
      <w:r>
        <w:t xml:space="preserve"> – фамилия врача</w:t>
      </w:r>
    </w:p>
    <w:p w14:paraId="1B30D8F0" w14:textId="77777777" w:rsidR="00505C3F" w:rsidRPr="00680A58" w:rsidRDefault="00505C3F" w:rsidP="00926A91">
      <w:pPr>
        <w:pStyle w:val="a9"/>
        <w:numPr>
          <w:ilvl w:val="0"/>
          <w:numId w:val="12"/>
        </w:numPr>
        <w:tabs>
          <w:tab w:val="left" w:pos="1134"/>
        </w:tabs>
        <w:ind w:left="0" w:firstLine="709"/>
        <w:jc w:val="left"/>
      </w:pPr>
      <w:r>
        <w:rPr>
          <w:lang w:val="en-US"/>
        </w:rPr>
        <w:t>lastname</w:t>
      </w:r>
      <w:r>
        <w:t xml:space="preserve"> – отчество врача</w:t>
      </w:r>
    </w:p>
    <w:p w14:paraId="3BFF38C5" w14:textId="77777777" w:rsidR="00505C3F" w:rsidRPr="00680A58" w:rsidRDefault="00505C3F" w:rsidP="00926A91">
      <w:pPr>
        <w:pStyle w:val="a9"/>
        <w:numPr>
          <w:ilvl w:val="0"/>
          <w:numId w:val="12"/>
        </w:numPr>
        <w:tabs>
          <w:tab w:val="left" w:pos="1134"/>
        </w:tabs>
        <w:ind w:left="0" w:firstLine="709"/>
        <w:jc w:val="left"/>
      </w:pPr>
      <w:r>
        <w:rPr>
          <w:lang w:val="en-US"/>
        </w:rPr>
        <w:t>sex</w:t>
      </w:r>
      <w:r>
        <w:t xml:space="preserve"> – пол врача</w:t>
      </w:r>
    </w:p>
    <w:p w14:paraId="49319F47" w14:textId="77777777" w:rsidR="00505C3F" w:rsidRPr="00680A58" w:rsidRDefault="00505C3F" w:rsidP="00926A91">
      <w:pPr>
        <w:pStyle w:val="a9"/>
        <w:numPr>
          <w:ilvl w:val="0"/>
          <w:numId w:val="12"/>
        </w:numPr>
        <w:tabs>
          <w:tab w:val="left" w:pos="1134"/>
        </w:tabs>
        <w:ind w:left="0" w:firstLine="709"/>
        <w:jc w:val="left"/>
      </w:pPr>
      <w:r>
        <w:rPr>
          <w:lang w:val="en-US"/>
        </w:rPr>
        <w:t>birthdate</w:t>
      </w:r>
      <w:r>
        <w:t xml:space="preserve"> – дата рождения врача</w:t>
      </w:r>
    </w:p>
    <w:p w14:paraId="0FB84C19" w14:textId="77777777" w:rsidR="00505C3F" w:rsidRPr="001B4427" w:rsidRDefault="00505C3F" w:rsidP="00926A91">
      <w:pPr>
        <w:pStyle w:val="a9"/>
        <w:numPr>
          <w:ilvl w:val="0"/>
          <w:numId w:val="12"/>
        </w:numPr>
        <w:tabs>
          <w:tab w:val="left" w:pos="1134"/>
        </w:tabs>
        <w:ind w:left="0" w:firstLine="709"/>
        <w:jc w:val="left"/>
      </w:pPr>
      <w:r>
        <w:rPr>
          <w:lang w:val="en-US"/>
        </w:rPr>
        <w:t>phone</w:t>
      </w:r>
      <w:r>
        <w:t xml:space="preserve"> – номер телефона врача</w:t>
      </w:r>
    </w:p>
    <w:p w14:paraId="2C4C24BD" w14:textId="77777777" w:rsidR="00505C3F" w:rsidRPr="00680A58" w:rsidRDefault="00505C3F" w:rsidP="00926A91">
      <w:pPr>
        <w:pStyle w:val="a9"/>
        <w:numPr>
          <w:ilvl w:val="0"/>
          <w:numId w:val="12"/>
        </w:numPr>
        <w:tabs>
          <w:tab w:val="left" w:pos="1134"/>
        </w:tabs>
        <w:ind w:left="0" w:firstLine="709"/>
        <w:jc w:val="left"/>
      </w:pPr>
      <w:r>
        <w:rPr>
          <w:lang w:val="en-US"/>
        </w:rPr>
        <w:t>education</w:t>
      </w:r>
      <w:r>
        <w:t xml:space="preserve"> – образование врача </w:t>
      </w:r>
    </w:p>
    <w:p w14:paraId="002A2F58" w14:textId="77777777" w:rsidR="00505C3F" w:rsidRPr="00680A58" w:rsidRDefault="00505C3F" w:rsidP="00926A91">
      <w:pPr>
        <w:pStyle w:val="a9"/>
        <w:numPr>
          <w:ilvl w:val="0"/>
          <w:numId w:val="12"/>
        </w:numPr>
        <w:tabs>
          <w:tab w:val="left" w:pos="1134"/>
        </w:tabs>
        <w:ind w:left="0" w:firstLine="709"/>
        <w:jc w:val="left"/>
      </w:pPr>
      <w:r>
        <w:rPr>
          <w:lang w:val="en-US"/>
        </w:rPr>
        <w:t>graduation</w:t>
      </w:r>
      <w:r w:rsidRPr="00680A58">
        <w:t>_</w:t>
      </w:r>
      <w:r>
        <w:rPr>
          <w:lang w:val="en-US"/>
        </w:rPr>
        <w:t>date</w:t>
      </w:r>
      <w:r>
        <w:t xml:space="preserve"> – дата окончания учебного заведения</w:t>
      </w:r>
    </w:p>
    <w:p w14:paraId="6D66FDC9" w14:textId="77777777" w:rsidR="00505C3F" w:rsidRPr="00680A58" w:rsidRDefault="00505C3F" w:rsidP="00926A91">
      <w:pPr>
        <w:pStyle w:val="a9"/>
        <w:numPr>
          <w:ilvl w:val="0"/>
          <w:numId w:val="12"/>
        </w:numPr>
        <w:tabs>
          <w:tab w:val="left" w:pos="1134"/>
        </w:tabs>
        <w:ind w:left="0" w:firstLine="709"/>
        <w:jc w:val="left"/>
      </w:pPr>
      <w:r>
        <w:rPr>
          <w:lang w:val="en-US"/>
        </w:rPr>
        <w:t>cabinet</w:t>
      </w:r>
      <w:r>
        <w:t xml:space="preserve"> – личный кабинет врача</w:t>
      </w:r>
    </w:p>
    <w:p w14:paraId="2322F86A" w14:textId="77777777" w:rsidR="00505C3F" w:rsidRPr="00680A58" w:rsidRDefault="00505C3F" w:rsidP="00926A91">
      <w:pPr>
        <w:pStyle w:val="a9"/>
        <w:numPr>
          <w:ilvl w:val="0"/>
          <w:numId w:val="12"/>
        </w:numPr>
        <w:tabs>
          <w:tab w:val="left" w:pos="1134"/>
        </w:tabs>
        <w:ind w:left="0" w:firstLine="709"/>
        <w:jc w:val="left"/>
      </w:pPr>
      <w:r>
        <w:rPr>
          <w:lang w:val="en-US"/>
        </w:rPr>
        <w:t>departments</w:t>
      </w:r>
      <w:r w:rsidRPr="00680A58">
        <w:t>_</w:t>
      </w:r>
      <w:r>
        <w:rPr>
          <w:lang w:val="en-US"/>
        </w:rPr>
        <w:t>id</w:t>
      </w:r>
      <w:r>
        <w:t xml:space="preserve"> – уникальный идентификатор поля таблицы с отделениями больницы, к которому относится врач</w:t>
      </w:r>
    </w:p>
    <w:p w14:paraId="0FA0CE0E" w14:textId="77777777" w:rsidR="00505C3F" w:rsidRPr="00680A58" w:rsidRDefault="00505C3F" w:rsidP="00926A91">
      <w:pPr>
        <w:pStyle w:val="a9"/>
        <w:numPr>
          <w:ilvl w:val="0"/>
          <w:numId w:val="12"/>
        </w:numPr>
        <w:tabs>
          <w:tab w:val="left" w:pos="1134"/>
        </w:tabs>
        <w:ind w:left="0" w:firstLine="709"/>
        <w:jc w:val="left"/>
      </w:pPr>
      <w:r w:rsidRPr="00A2600A">
        <w:rPr>
          <w:lang w:val="en-US"/>
        </w:rPr>
        <w:t>password</w:t>
      </w:r>
      <w:r>
        <w:t xml:space="preserve"> – пароль для доступа врача в систему. Данные этого поля хранятся в зашифрованном виде. Шифрование происходит </w:t>
      </w:r>
      <w:r w:rsidRPr="00A2600A">
        <w:rPr>
          <w:lang w:val="en-US"/>
        </w:rPr>
        <w:t>md</w:t>
      </w:r>
      <w:r w:rsidRPr="00A2600A">
        <w:t xml:space="preserve">5 </w:t>
      </w:r>
      <w:r>
        <w:t xml:space="preserve">алгоритмом, который </w:t>
      </w:r>
      <w:r w:rsidRPr="00A2600A">
        <w:t>вычисляет 128-битный хеш для произвольного набора данных, поступающих на его вход</w:t>
      </w:r>
      <w:r>
        <w:t>.</w:t>
      </w:r>
    </w:p>
    <w:p w14:paraId="542D3CF0" w14:textId="498158E9" w:rsidR="00505C3F" w:rsidRDefault="00505C3F" w:rsidP="00AF09D5">
      <w:pPr>
        <w:pStyle w:val="a9"/>
        <w:numPr>
          <w:ilvl w:val="0"/>
          <w:numId w:val="12"/>
        </w:numPr>
        <w:tabs>
          <w:tab w:val="left" w:pos="1134"/>
        </w:tabs>
        <w:ind w:left="0" w:firstLine="709"/>
        <w:jc w:val="left"/>
      </w:pPr>
      <w:r>
        <w:rPr>
          <w:lang w:val="en-US"/>
        </w:rPr>
        <w:t>photo</w:t>
      </w:r>
      <w:r>
        <w:t xml:space="preserve"> – содержит путь до фотографии врача</w:t>
      </w:r>
    </w:p>
    <w:p w14:paraId="6687984E" w14:textId="77777777" w:rsidR="000641BB" w:rsidRDefault="009E2DD4" w:rsidP="000641BB">
      <w:pPr>
        <w:pStyle w:val="af0"/>
        <w:keepNext/>
      </w:pPr>
      <w:r>
        <w:drawing>
          <wp:inline distT="0" distB="0" distL="0" distR="0" wp14:anchorId="4CF1DC0D" wp14:editId="7593ABBF">
            <wp:extent cx="5940425" cy="216408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64080"/>
                    </a:xfrm>
                    <a:prstGeom prst="rect">
                      <a:avLst/>
                    </a:prstGeom>
                  </pic:spPr>
                </pic:pic>
              </a:graphicData>
            </a:graphic>
          </wp:inline>
        </w:drawing>
      </w:r>
    </w:p>
    <w:p w14:paraId="7AEACF5C" w14:textId="2535C042" w:rsidR="009E2DD4" w:rsidRDefault="000641BB" w:rsidP="000641BB">
      <w:pPr>
        <w:pStyle w:val="afd"/>
      </w:pPr>
      <w:bookmarkStart w:id="33" w:name="_Ref69929093"/>
      <w:r>
        <w:t xml:space="preserve">Рис. </w:t>
      </w:r>
      <w:fldSimple w:instr=" SEQ Рис. \* ARABIC ">
        <w:r w:rsidR="006B4086">
          <w:rPr>
            <w:noProof/>
          </w:rPr>
          <w:t>18</w:t>
        </w:r>
      </w:fldSimple>
      <w:bookmarkEnd w:id="33"/>
      <w:r w:rsidR="00926A91">
        <w:rPr>
          <w:noProof/>
        </w:rPr>
        <w:t>.</w:t>
      </w:r>
      <w:r>
        <w:t xml:space="preserve"> Таблица "</w:t>
      </w:r>
      <w:r w:rsidRPr="00AE7CC3">
        <w:t>Doctors</w:t>
      </w:r>
      <w:r>
        <w:t>"</w:t>
      </w:r>
    </w:p>
    <w:p w14:paraId="3A7E081D" w14:textId="1A1D6F5B" w:rsidR="00505C3F" w:rsidRDefault="009E2DD4" w:rsidP="00926A91">
      <w:pPr>
        <w:pStyle w:val="a9"/>
      </w:pPr>
      <w:r>
        <w:t>Таблица «Register</w:t>
      </w:r>
      <w:r w:rsidRPr="00530570">
        <w:t>_</w:t>
      </w:r>
      <w:r>
        <w:t>appoinments»</w:t>
      </w:r>
      <w:r w:rsidRPr="00680A58">
        <w:t xml:space="preserve"> (</w:t>
      </w:r>
      <w:r w:rsidR="000641BB">
        <w:fldChar w:fldCharType="begin"/>
      </w:r>
      <w:r w:rsidR="000641BB">
        <w:instrText xml:space="preserve"> REF _Ref69929129 \h </w:instrText>
      </w:r>
      <w:r w:rsidR="000641BB">
        <w:fldChar w:fldCharType="separate"/>
      </w:r>
      <w:r w:rsidR="006B4086">
        <w:t xml:space="preserve">Рис. </w:t>
      </w:r>
      <w:r w:rsidR="006B4086">
        <w:rPr>
          <w:noProof/>
        </w:rPr>
        <w:t>19</w:t>
      </w:r>
      <w:r w:rsidR="000641BB">
        <w:fldChar w:fldCharType="end"/>
      </w:r>
      <w:r w:rsidR="00781D82">
        <w:t>) используется</w:t>
      </w:r>
      <w:r>
        <w:t xml:space="preserve"> для хранения данных о регистрациях пациентов на прием.</w:t>
      </w:r>
    </w:p>
    <w:p w14:paraId="100A11E9" w14:textId="77777777" w:rsidR="00505C3F" w:rsidRDefault="00505C3F" w:rsidP="00505C3F">
      <w:pPr>
        <w:pStyle w:val="a9"/>
      </w:pPr>
      <w:r>
        <w:lastRenderedPageBreak/>
        <w:t>В таблицу входят следующие поля:</w:t>
      </w:r>
    </w:p>
    <w:p w14:paraId="6D5DD529" w14:textId="77777777" w:rsidR="00505C3F" w:rsidRDefault="00505C3F" w:rsidP="00926A91">
      <w:pPr>
        <w:pStyle w:val="a9"/>
        <w:numPr>
          <w:ilvl w:val="0"/>
          <w:numId w:val="13"/>
        </w:numPr>
        <w:tabs>
          <w:tab w:val="left" w:pos="1134"/>
        </w:tabs>
        <w:ind w:left="0" w:firstLine="709"/>
        <w:jc w:val="left"/>
      </w:pPr>
      <w:r w:rsidRPr="001B4427">
        <w:t>id – уникальный</w:t>
      </w:r>
      <w:r>
        <w:t xml:space="preserve"> идентификатор записи в таблице </w:t>
      </w:r>
      <w:r w:rsidRPr="001B4427">
        <w:t>«</w:t>
      </w:r>
      <w:r w:rsidRPr="00151D62">
        <w:rPr>
          <w:lang w:val="en-US"/>
        </w:rPr>
        <w:t>Register</w:t>
      </w:r>
      <w:r w:rsidRPr="00151D62">
        <w:t>_</w:t>
      </w:r>
      <w:r w:rsidRPr="00151D62">
        <w:rPr>
          <w:lang w:val="en-US"/>
        </w:rPr>
        <w:t>appoinments</w:t>
      </w:r>
      <w:r w:rsidRPr="001B4427">
        <w:t>»</w:t>
      </w:r>
    </w:p>
    <w:p w14:paraId="43C7649B" w14:textId="77777777" w:rsidR="00505C3F" w:rsidRDefault="00505C3F" w:rsidP="00926A91">
      <w:pPr>
        <w:pStyle w:val="a9"/>
        <w:numPr>
          <w:ilvl w:val="0"/>
          <w:numId w:val="13"/>
        </w:numPr>
        <w:tabs>
          <w:tab w:val="left" w:pos="1134"/>
        </w:tabs>
        <w:ind w:left="0" w:firstLine="709"/>
        <w:jc w:val="left"/>
      </w:pPr>
      <w:r>
        <w:rPr>
          <w:lang w:val="en-US"/>
        </w:rPr>
        <w:t>id</w:t>
      </w:r>
      <w:r w:rsidRPr="00151D62">
        <w:t>_</w:t>
      </w:r>
      <w:r>
        <w:rPr>
          <w:lang w:val="en-US"/>
        </w:rPr>
        <w:t>doctor</w:t>
      </w:r>
      <w:r w:rsidRPr="00151D62">
        <w:t xml:space="preserve"> – </w:t>
      </w:r>
      <w:r>
        <w:t>уникальный идентификатор поля таблицы с докторами больницы</w:t>
      </w:r>
    </w:p>
    <w:p w14:paraId="536B5890" w14:textId="77777777" w:rsidR="00505C3F" w:rsidRPr="00680A58" w:rsidRDefault="00505C3F" w:rsidP="00926A91">
      <w:pPr>
        <w:pStyle w:val="a9"/>
        <w:numPr>
          <w:ilvl w:val="0"/>
          <w:numId w:val="13"/>
        </w:numPr>
        <w:tabs>
          <w:tab w:val="left" w:pos="1134"/>
        </w:tabs>
        <w:ind w:left="0" w:firstLine="709"/>
        <w:jc w:val="left"/>
      </w:pPr>
      <w:r>
        <w:rPr>
          <w:lang w:val="en-US"/>
        </w:rPr>
        <w:t>id</w:t>
      </w:r>
      <w:r w:rsidRPr="00151D62">
        <w:t>_</w:t>
      </w:r>
      <w:r>
        <w:rPr>
          <w:lang w:val="en-US"/>
        </w:rPr>
        <w:t>user</w:t>
      </w:r>
      <w:r w:rsidRPr="00151D62">
        <w:t xml:space="preserve"> – </w:t>
      </w:r>
      <w:r>
        <w:t>уникальный идентификатор поля таблицы с пользователями больницы</w:t>
      </w:r>
    </w:p>
    <w:p w14:paraId="58316660" w14:textId="77777777" w:rsidR="00505C3F" w:rsidRPr="00680A58" w:rsidRDefault="00505C3F" w:rsidP="00926A91">
      <w:pPr>
        <w:pStyle w:val="a9"/>
        <w:numPr>
          <w:ilvl w:val="0"/>
          <w:numId w:val="13"/>
        </w:numPr>
        <w:tabs>
          <w:tab w:val="left" w:pos="1134"/>
        </w:tabs>
        <w:ind w:left="0" w:firstLine="709"/>
        <w:jc w:val="left"/>
      </w:pPr>
      <w:r>
        <w:rPr>
          <w:lang w:val="en-US"/>
        </w:rPr>
        <w:t>status</w:t>
      </w:r>
      <w:r w:rsidRPr="0020062D">
        <w:t xml:space="preserve"> – </w:t>
      </w:r>
      <w:r>
        <w:t>идентификатор, определяющий статус выполнения приема</w:t>
      </w:r>
    </w:p>
    <w:p w14:paraId="51F4CA2B" w14:textId="1EB39C10" w:rsidR="00505C3F" w:rsidRDefault="00505C3F" w:rsidP="00AF09D5">
      <w:pPr>
        <w:pStyle w:val="a9"/>
        <w:numPr>
          <w:ilvl w:val="0"/>
          <w:numId w:val="13"/>
        </w:numPr>
        <w:tabs>
          <w:tab w:val="left" w:pos="1134"/>
        </w:tabs>
        <w:ind w:left="0" w:firstLine="709"/>
        <w:jc w:val="left"/>
      </w:pPr>
      <w:r>
        <w:rPr>
          <w:lang w:val="en-US"/>
        </w:rPr>
        <w:t>date</w:t>
      </w:r>
      <w:r>
        <w:t xml:space="preserve"> – дата записи на прием</w:t>
      </w:r>
    </w:p>
    <w:p w14:paraId="36FCA2F9" w14:textId="77777777" w:rsidR="000641BB" w:rsidRDefault="00781D82" w:rsidP="00781D82">
      <w:pPr>
        <w:pStyle w:val="af0"/>
      </w:pPr>
      <w:r w:rsidRPr="00781D82">
        <w:drawing>
          <wp:inline distT="0" distB="0" distL="0" distR="0" wp14:anchorId="3D30B419" wp14:editId="107A0AB6">
            <wp:extent cx="4381500" cy="571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71500"/>
                    </a:xfrm>
                    <a:prstGeom prst="rect">
                      <a:avLst/>
                    </a:prstGeom>
                  </pic:spPr>
                </pic:pic>
              </a:graphicData>
            </a:graphic>
          </wp:inline>
        </w:drawing>
      </w:r>
    </w:p>
    <w:p w14:paraId="1504EBA6" w14:textId="298E55FA" w:rsidR="009E2DD4" w:rsidRDefault="000641BB" w:rsidP="000641BB">
      <w:pPr>
        <w:pStyle w:val="afd"/>
      </w:pPr>
      <w:bookmarkStart w:id="34" w:name="_Ref69929129"/>
      <w:r>
        <w:t xml:space="preserve">Рис. </w:t>
      </w:r>
      <w:fldSimple w:instr=" SEQ Рис. \* ARABIC ">
        <w:r w:rsidR="006B4086">
          <w:rPr>
            <w:noProof/>
          </w:rPr>
          <w:t>19</w:t>
        </w:r>
      </w:fldSimple>
      <w:bookmarkEnd w:id="34"/>
      <w:r w:rsidR="00926A91">
        <w:rPr>
          <w:noProof/>
        </w:rPr>
        <w:t>.</w:t>
      </w:r>
      <w:r>
        <w:t xml:space="preserve"> Таблица "</w:t>
      </w:r>
      <w:r w:rsidRPr="00E17BA7">
        <w:t>Register_appoinments</w:t>
      </w:r>
      <w:r>
        <w:t>"</w:t>
      </w:r>
    </w:p>
    <w:p w14:paraId="78D0F3D4" w14:textId="77777777" w:rsidR="00781D82" w:rsidRDefault="00781D82" w:rsidP="00781D82">
      <w:pPr>
        <w:pStyle w:val="a9"/>
      </w:pPr>
      <w:r>
        <w:t>Таблица «</w:t>
      </w:r>
      <w:r>
        <w:rPr>
          <w:lang w:val="en-US"/>
        </w:rPr>
        <w:t>Users</w:t>
      </w:r>
      <w:r>
        <w:t>» (</w:t>
      </w:r>
      <w:r>
        <w:fldChar w:fldCharType="begin"/>
      </w:r>
      <w:r>
        <w:instrText xml:space="preserve"> REF _Ref69938474 \h </w:instrText>
      </w:r>
      <w:r>
        <w:fldChar w:fldCharType="separate"/>
      </w:r>
      <w:r w:rsidR="006B4086">
        <w:t xml:space="preserve">Рис. </w:t>
      </w:r>
      <w:r w:rsidR="006B4086">
        <w:rPr>
          <w:noProof/>
        </w:rPr>
        <w:t>20</w:t>
      </w:r>
      <w:r>
        <w:fldChar w:fldCharType="end"/>
      </w:r>
      <w:r>
        <w:t>) используется для хранения данных о клиентах больницы.</w:t>
      </w:r>
    </w:p>
    <w:p w14:paraId="0326F286" w14:textId="77777777" w:rsidR="00505C3F" w:rsidRDefault="00505C3F" w:rsidP="00505C3F">
      <w:pPr>
        <w:pStyle w:val="a9"/>
      </w:pPr>
      <w:r>
        <w:t>В таблицу входят следующие поля:</w:t>
      </w:r>
    </w:p>
    <w:p w14:paraId="08329E61" w14:textId="77777777" w:rsidR="00505C3F" w:rsidRDefault="00505C3F" w:rsidP="00926A91">
      <w:pPr>
        <w:pStyle w:val="a9"/>
        <w:numPr>
          <w:ilvl w:val="0"/>
          <w:numId w:val="14"/>
        </w:numPr>
        <w:tabs>
          <w:tab w:val="left" w:pos="1134"/>
        </w:tabs>
        <w:ind w:left="0" w:firstLine="709"/>
        <w:jc w:val="left"/>
      </w:pPr>
      <w:r w:rsidRPr="001B4427">
        <w:t>id – уникальный</w:t>
      </w:r>
      <w:r>
        <w:t xml:space="preserve"> идентификатор записи в таблице </w:t>
      </w:r>
      <w:r w:rsidRPr="001B4427">
        <w:t>«</w:t>
      </w:r>
      <w:r w:rsidRPr="00A13DA1">
        <w:t>Users</w:t>
      </w:r>
      <w:r w:rsidRPr="001B4427">
        <w:t>»</w:t>
      </w:r>
    </w:p>
    <w:p w14:paraId="18F29C5A" w14:textId="77777777" w:rsidR="00505C3F" w:rsidRPr="00151D62" w:rsidRDefault="00505C3F" w:rsidP="00926A91">
      <w:pPr>
        <w:pStyle w:val="a9"/>
        <w:numPr>
          <w:ilvl w:val="0"/>
          <w:numId w:val="14"/>
        </w:numPr>
        <w:tabs>
          <w:tab w:val="left" w:pos="1134"/>
        </w:tabs>
        <w:ind w:left="0" w:firstLine="709"/>
        <w:jc w:val="left"/>
      </w:pPr>
      <w:r>
        <w:rPr>
          <w:lang w:val="en-US"/>
        </w:rPr>
        <w:t xml:space="preserve">name </w:t>
      </w:r>
      <w:r>
        <w:t>– имя пациента</w:t>
      </w:r>
    </w:p>
    <w:p w14:paraId="2E64DA24" w14:textId="77777777" w:rsidR="00505C3F" w:rsidRPr="00151D62" w:rsidRDefault="00505C3F" w:rsidP="00926A91">
      <w:pPr>
        <w:pStyle w:val="a9"/>
        <w:numPr>
          <w:ilvl w:val="0"/>
          <w:numId w:val="14"/>
        </w:numPr>
        <w:tabs>
          <w:tab w:val="left" w:pos="1134"/>
        </w:tabs>
        <w:ind w:left="0" w:firstLine="709"/>
        <w:jc w:val="left"/>
      </w:pPr>
      <w:r>
        <w:rPr>
          <w:lang w:val="en-US"/>
        </w:rPr>
        <w:t>surname</w:t>
      </w:r>
      <w:r>
        <w:t xml:space="preserve"> – фамилия пациента</w:t>
      </w:r>
    </w:p>
    <w:p w14:paraId="6E115D2C" w14:textId="77777777" w:rsidR="00505C3F" w:rsidRPr="00151D62" w:rsidRDefault="00505C3F" w:rsidP="00926A91">
      <w:pPr>
        <w:pStyle w:val="a9"/>
        <w:numPr>
          <w:ilvl w:val="0"/>
          <w:numId w:val="14"/>
        </w:numPr>
        <w:tabs>
          <w:tab w:val="left" w:pos="1134"/>
        </w:tabs>
        <w:ind w:left="0" w:firstLine="709"/>
        <w:jc w:val="left"/>
      </w:pPr>
      <w:r>
        <w:rPr>
          <w:lang w:val="en-US"/>
        </w:rPr>
        <w:t>lastname</w:t>
      </w:r>
      <w:r>
        <w:t xml:space="preserve"> – отчество пациента</w:t>
      </w:r>
    </w:p>
    <w:p w14:paraId="2B304B1F" w14:textId="77777777" w:rsidR="00505C3F" w:rsidRPr="00151D62" w:rsidRDefault="00505C3F" w:rsidP="00926A91">
      <w:pPr>
        <w:pStyle w:val="a9"/>
        <w:numPr>
          <w:ilvl w:val="0"/>
          <w:numId w:val="14"/>
        </w:numPr>
        <w:tabs>
          <w:tab w:val="left" w:pos="1134"/>
        </w:tabs>
        <w:ind w:left="0" w:firstLine="709"/>
        <w:jc w:val="left"/>
      </w:pPr>
      <w:r>
        <w:rPr>
          <w:lang w:val="en-US"/>
        </w:rPr>
        <w:t>birthdate</w:t>
      </w:r>
      <w:r>
        <w:t xml:space="preserve"> – дата рждения пациента</w:t>
      </w:r>
    </w:p>
    <w:p w14:paraId="76BEB64E" w14:textId="77777777" w:rsidR="00505C3F" w:rsidRPr="00151D62" w:rsidRDefault="00505C3F" w:rsidP="00926A91">
      <w:pPr>
        <w:pStyle w:val="a9"/>
        <w:numPr>
          <w:ilvl w:val="0"/>
          <w:numId w:val="14"/>
        </w:numPr>
        <w:tabs>
          <w:tab w:val="left" w:pos="1134"/>
        </w:tabs>
        <w:ind w:left="0" w:firstLine="709"/>
        <w:jc w:val="left"/>
      </w:pPr>
      <w:r>
        <w:rPr>
          <w:lang w:val="en-US"/>
        </w:rPr>
        <w:t>sex</w:t>
      </w:r>
      <w:r>
        <w:t xml:space="preserve"> – пол пациента. Принимает значение типа </w:t>
      </w:r>
      <w:r>
        <w:rPr>
          <w:lang w:val="en-US"/>
        </w:rPr>
        <w:t>bool</w:t>
      </w:r>
      <w:r>
        <w:t>. Логическое 0 этого поля означает женский пол, а логическое 1 — мужской пол</w:t>
      </w:r>
    </w:p>
    <w:p w14:paraId="0D64CA92" w14:textId="77777777" w:rsidR="00505C3F" w:rsidRPr="00151D62" w:rsidRDefault="00505C3F" w:rsidP="00926A91">
      <w:pPr>
        <w:pStyle w:val="a9"/>
        <w:numPr>
          <w:ilvl w:val="0"/>
          <w:numId w:val="14"/>
        </w:numPr>
        <w:tabs>
          <w:tab w:val="left" w:pos="1134"/>
        </w:tabs>
        <w:ind w:left="0" w:firstLine="709"/>
        <w:jc w:val="left"/>
      </w:pPr>
      <w:r>
        <w:rPr>
          <w:lang w:val="en-US"/>
        </w:rPr>
        <w:t>mail</w:t>
      </w:r>
      <w:r>
        <w:t xml:space="preserve"> – адрес электронной почты пациента</w:t>
      </w:r>
    </w:p>
    <w:p w14:paraId="6EBBFCCE" w14:textId="77777777" w:rsidR="00505C3F" w:rsidRPr="00151D62" w:rsidRDefault="00505C3F" w:rsidP="00926A91">
      <w:pPr>
        <w:pStyle w:val="a9"/>
        <w:numPr>
          <w:ilvl w:val="0"/>
          <w:numId w:val="14"/>
        </w:numPr>
        <w:tabs>
          <w:tab w:val="left" w:pos="1134"/>
        </w:tabs>
        <w:ind w:left="0" w:firstLine="709"/>
        <w:jc w:val="left"/>
      </w:pPr>
      <w:r>
        <w:rPr>
          <w:lang w:val="en-US"/>
        </w:rPr>
        <w:t>phone</w:t>
      </w:r>
      <w:r>
        <w:t xml:space="preserve"> – номер телефона пациента</w:t>
      </w:r>
    </w:p>
    <w:p w14:paraId="3CDE6CC3" w14:textId="77777777" w:rsidR="00505C3F" w:rsidRPr="00151D62" w:rsidRDefault="00505C3F" w:rsidP="00926A91">
      <w:pPr>
        <w:pStyle w:val="a9"/>
        <w:numPr>
          <w:ilvl w:val="0"/>
          <w:numId w:val="14"/>
        </w:numPr>
        <w:tabs>
          <w:tab w:val="left" w:pos="1134"/>
        </w:tabs>
        <w:ind w:left="0" w:firstLine="709"/>
        <w:jc w:val="left"/>
      </w:pPr>
      <w:r>
        <w:rPr>
          <w:lang w:val="en-US"/>
        </w:rPr>
        <w:t>snils</w:t>
      </w:r>
      <w:r>
        <w:t xml:space="preserve"> – номер СНИЛС пациента</w:t>
      </w:r>
    </w:p>
    <w:p w14:paraId="4C4C3CF4" w14:textId="2918A7C9" w:rsidR="00505C3F" w:rsidRDefault="00505C3F" w:rsidP="00AF09D5">
      <w:pPr>
        <w:pStyle w:val="a9"/>
        <w:numPr>
          <w:ilvl w:val="0"/>
          <w:numId w:val="14"/>
        </w:numPr>
        <w:tabs>
          <w:tab w:val="left" w:pos="1134"/>
        </w:tabs>
        <w:ind w:left="0" w:firstLine="709"/>
        <w:jc w:val="left"/>
      </w:pPr>
      <w:r w:rsidRPr="00781D82">
        <w:t xml:space="preserve"> </w:t>
      </w:r>
      <w:r>
        <w:rPr>
          <w:lang w:val="en-US"/>
        </w:rPr>
        <w:t>password</w:t>
      </w:r>
      <w:r w:rsidRPr="00781D82">
        <w:t xml:space="preserve"> </w:t>
      </w:r>
      <w:r>
        <w:t>–</w:t>
      </w:r>
      <w:r w:rsidRPr="00781D82">
        <w:t xml:space="preserve"> </w:t>
      </w:r>
      <w:r>
        <w:t>пароль для входа в систему. Пароль в базе данных хранится в зашифрованном виде.</w:t>
      </w:r>
    </w:p>
    <w:p w14:paraId="23CB2B3E" w14:textId="77777777" w:rsidR="00781D82" w:rsidRDefault="00781D82" w:rsidP="00781D82">
      <w:pPr>
        <w:pStyle w:val="af0"/>
        <w:keepNext/>
      </w:pPr>
      <w:r>
        <w:drawing>
          <wp:inline distT="0" distB="0" distL="0" distR="0" wp14:anchorId="34F9A39C" wp14:editId="68067A0D">
            <wp:extent cx="5940425" cy="3333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3375"/>
                    </a:xfrm>
                    <a:prstGeom prst="rect">
                      <a:avLst/>
                    </a:prstGeom>
                  </pic:spPr>
                </pic:pic>
              </a:graphicData>
            </a:graphic>
          </wp:inline>
        </w:drawing>
      </w:r>
    </w:p>
    <w:p w14:paraId="4446B1C1" w14:textId="3A0E24BA" w:rsidR="00781D82" w:rsidRPr="00781D82" w:rsidRDefault="00781D82" w:rsidP="00781D82">
      <w:pPr>
        <w:pStyle w:val="afd"/>
      </w:pPr>
      <w:bookmarkStart w:id="35" w:name="_Ref69938474"/>
      <w:r>
        <w:t xml:space="preserve">Рис. </w:t>
      </w:r>
      <w:fldSimple w:instr=" SEQ Рис. \* ARABIC ">
        <w:r w:rsidR="006B4086">
          <w:rPr>
            <w:noProof/>
          </w:rPr>
          <w:t>20</w:t>
        </w:r>
      </w:fldSimple>
      <w:bookmarkEnd w:id="35"/>
      <w:r w:rsidR="00926A91">
        <w:rPr>
          <w:noProof/>
        </w:rPr>
        <w:t>.</w:t>
      </w:r>
      <w:r w:rsidRPr="00781D82">
        <w:t xml:space="preserve"> </w:t>
      </w:r>
      <w:r w:rsidRPr="00A13DA1">
        <w:t>Таблица «Users»</w:t>
      </w:r>
    </w:p>
    <w:p w14:paraId="671E16D9" w14:textId="77777777" w:rsidR="00505C3F" w:rsidRPr="00505C3F" w:rsidRDefault="00505C3F" w:rsidP="00505C3F">
      <w:pPr>
        <w:pStyle w:val="a9"/>
      </w:pPr>
      <w:r w:rsidRPr="00505C3F">
        <w:lastRenderedPageBreak/>
        <w:t>Все запросы к базе данных будут выполняться через модель «</w:t>
      </w:r>
      <w:r w:rsidRPr="00505C3F">
        <w:rPr>
          <w:lang w:val="en-US"/>
        </w:rPr>
        <w:t>DB</w:t>
      </w:r>
      <w:r w:rsidRPr="00505C3F">
        <w:t>». В этой модели содержатся следующие методы:</w:t>
      </w:r>
    </w:p>
    <w:p w14:paraId="085F6597" w14:textId="77777777" w:rsidR="00505C3F" w:rsidRPr="00505C3F" w:rsidRDefault="00505C3F" w:rsidP="00926A91">
      <w:pPr>
        <w:pStyle w:val="a9"/>
        <w:numPr>
          <w:ilvl w:val="0"/>
          <w:numId w:val="25"/>
        </w:numPr>
        <w:tabs>
          <w:tab w:val="left" w:pos="1134"/>
        </w:tabs>
        <w:ind w:left="0" w:firstLine="709"/>
      </w:pPr>
      <w:r w:rsidRPr="00505C3F">
        <w:rPr>
          <w:lang w:val="en-US"/>
        </w:rPr>
        <w:t>Connect</w:t>
      </w:r>
      <w:r w:rsidRPr="00505C3F">
        <w:t xml:space="preserve"> – используется для создания соединения с базой данных</w:t>
      </w:r>
    </w:p>
    <w:p w14:paraId="4EC914C4" w14:textId="77777777" w:rsidR="00505C3F" w:rsidRPr="00505C3F" w:rsidRDefault="00505C3F" w:rsidP="00926A91">
      <w:pPr>
        <w:pStyle w:val="a9"/>
        <w:numPr>
          <w:ilvl w:val="0"/>
          <w:numId w:val="25"/>
        </w:numPr>
        <w:tabs>
          <w:tab w:val="left" w:pos="1134"/>
        </w:tabs>
        <w:ind w:left="0" w:firstLine="709"/>
      </w:pPr>
      <w:r w:rsidRPr="00505C3F">
        <w:rPr>
          <w:lang w:val="en-US"/>
        </w:rPr>
        <w:t>Close</w:t>
      </w:r>
      <w:r w:rsidRPr="00505C3F">
        <w:t>_</w:t>
      </w:r>
      <w:r w:rsidRPr="00505C3F">
        <w:rPr>
          <w:lang w:val="en-US"/>
        </w:rPr>
        <w:t>Connect</w:t>
      </w:r>
      <w:r w:rsidRPr="00505C3F">
        <w:t xml:space="preserve"> – используется для закрытия соединения с базой данных</w:t>
      </w:r>
    </w:p>
    <w:p w14:paraId="132E84EA" w14:textId="77777777" w:rsidR="00505C3F" w:rsidRPr="00505C3F" w:rsidRDefault="00505C3F" w:rsidP="00926A91">
      <w:pPr>
        <w:pStyle w:val="a9"/>
        <w:numPr>
          <w:ilvl w:val="0"/>
          <w:numId w:val="25"/>
        </w:numPr>
        <w:tabs>
          <w:tab w:val="left" w:pos="1134"/>
        </w:tabs>
        <w:ind w:left="0" w:firstLine="709"/>
      </w:pPr>
      <w:r w:rsidRPr="00505C3F">
        <w:rPr>
          <w:lang w:val="en-US"/>
        </w:rPr>
        <w:t>Query</w:t>
      </w:r>
      <w:r w:rsidRPr="00505C3F">
        <w:t xml:space="preserve"> – используется для отправки запроса к базе данных</w:t>
      </w:r>
    </w:p>
    <w:p w14:paraId="7AADB316" w14:textId="77777777" w:rsidR="00DA6F40" w:rsidRPr="00505C3F" w:rsidRDefault="00505C3F" w:rsidP="00926A91">
      <w:pPr>
        <w:pStyle w:val="a9"/>
        <w:numPr>
          <w:ilvl w:val="0"/>
          <w:numId w:val="25"/>
        </w:numPr>
        <w:tabs>
          <w:tab w:val="left" w:pos="1134"/>
        </w:tabs>
        <w:ind w:left="0" w:firstLine="709"/>
      </w:pPr>
      <w:r w:rsidRPr="00505C3F">
        <w:rPr>
          <w:lang w:val="en-US"/>
        </w:rPr>
        <w:t>Sort</w:t>
      </w:r>
      <w:r w:rsidRPr="00505C3F">
        <w:t>_</w:t>
      </w:r>
      <w:r w:rsidRPr="00505C3F">
        <w:rPr>
          <w:lang w:val="en-US"/>
        </w:rPr>
        <w:t>Result</w:t>
      </w:r>
      <w:r w:rsidRPr="00505C3F">
        <w:t xml:space="preserve"> – используется для сортировки ответа от базы данных</w:t>
      </w:r>
    </w:p>
    <w:p w14:paraId="74BC4807" w14:textId="77777777" w:rsidR="00B9686D" w:rsidRDefault="00B9686D" w:rsidP="00B9686D">
      <w:pPr>
        <w:pStyle w:val="a0"/>
      </w:pPr>
      <w:bookmarkStart w:id="36" w:name="_Toc73486649"/>
      <w:r>
        <w:t>Создание модуля регистрации пользователя</w:t>
      </w:r>
      <w:bookmarkEnd w:id="36"/>
    </w:p>
    <w:p w14:paraId="76242A41" w14:textId="77777777" w:rsidR="00B9686D" w:rsidRDefault="00B9686D" w:rsidP="00B9686D">
      <w:pPr>
        <w:pStyle w:val="a9"/>
      </w:pPr>
      <w:r>
        <w:t xml:space="preserve">Регистрация пользователя на сайте – это действия, которые направлены на создание личной учетной записи на сайте, с целью получения расширенного функционала на нем. Регистрация пользователя упрощает в дальнейшем работу с самим сайтом, так как внесенные данные в дальнейшем не надо будет вводить, так как они будут заноситься автоматически системой. Все данные пользователей хранятся в отдельной таблице на сервере, доступ к которому открыт только для администратора сайта. </w:t>
      </w:r>
    </w:p>
    <w:p w14:paraId="6475E73D" w14:textId="77777777" w:rsidR="00B9686D" w:rsidRDefault="00B9686D" w:rsidP="00B9686D">
      <w:pPr>
        <w:pStyle w:val="a9"/>
      </w:pPr>
      <w:r>
        <w:t>Для регистрации пользователя была создана отдельная с</w:t>
      </w:r>
      <w:r w:rsidR="00724519">
        <w:t xml:space="preserve">траница, доступ к которой можно </w:t>
      </w:r>
      <w:r>
        <w:t>получить перейдя по ссылке (</w:t>
      </w:r>
      <w:r>
        <w:fldChar w:fldCharType="begin"/>
      </w:r>
      <w:r>
        <w:instrText xml:space="preserve"> REF _Ref70286016 \h </w:instrText>
      </w:r>
      <w:r>
        <w:fldChar w:fldCharType="separate"/>
      </w:r>
      <w:r w:rsidR="006B4086">
        <w:t xml:space="preserve">Рис. </w:t>
      </w:r>
      <w:r w:rsidR="006B4086">
        <w:rPr>
          <w:noProof/>
        </w:rPr>
        <w:t>21</w:t>
      </w:r>
      <w:r>
        <w:fldChar w:fldCharType="end"/>
      </w:r>
      <w:r>
        <w:t xml:space="preserve">) со страницы авторизации пользователя. </w:t>
      </w:r>
    </w:p>
    <w:p w14:paraId="1A34F118" w14:textId="0DE5DC5C" w:rsidR="00B9686D" w:rsidRDefault="008F2E80" w:rsidP="00B9686D">
      <w:pPr>
        <w:pStyle w:val="af0"/>
        <w:keepNext/>
      </w:pPr>
      <w:r>
        <w:drawing>
          <wp:inline distT="0" distB="0" distL="0" distR="0" wp14:anchorId="4643647A" wp14:editId="227278DC">
            <wp:extent cx="4314825" cy="4857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485775"/>
                    </a:xfrm>
                    <a:prstGeom prst="rect">
                      <a:avLst/>
                    </a:prstGeom>
                  </pic:spPr>
                </pic:pic>
              </a:graphicData>
            </a:graphic>
          </wp:inline>
        </w:drawing>
      </w:r>
    </w:p>
    <w:p w14:paraId="7C11E8B4" w14:textId="5EA84A1F" w:rsidR="00B9686D" w:rsidRPr="00B9686D" w:rsidRDefault="00B9686D" w:rsidP="00B9686D">
      <w:pPr>
        <w:pStyle w:val="afd"/>
      </w:pPr>
      <w:bookmarkStart w:id="37" w:name="_Ref70286016"/>
      <w:r>
        <w:t xml:space="preserve">Рис. </w:t>
      </w:r>
      <w:fldSimple w:instr=" SEQ Рис. \* ARABIC ">
        <w:r w:rsidR="006B4086">
          <w:rPr>
            <w:noProof/>
          </w:rPr>
          <w:t>21</w:t>
        </w:r>
      </w:fldSimple>
      <w:bookmarkEnd w:id="37"/>
      <w:r w:rsidR="00926A91">
        <w:rPr>
          <w:noProof/>
        </w:rPr>
        <w:t>.</w:t>
      </w:r>
      <w:r>
        <w:t xml:space="preserve"> Ссылка на страницу регистрации пользователя</w:t>
      </w:r>
    </w:p>
    <w:p w14:paraId="56192A10" w14:textId="77777777" w:rsidR="00D150DD" w:rsidRDefault="00B9686D" w:rsidP="00D150DD">
      <w:pPr>
        <w:pStyle w:val="a9"/>
      </w:pPr>
      <w:r>
        <w:t>После перехода по ссылке пользователь попадает на страницу регистрации (</w:t>
      </w:r>
      <w:r>
        <w:fldChar w:fldCharType="begin"/>
      </w:r>
      <w:r>
        <w:instrText xml:space="preserve"> REF _Ref70286128 \h </w:instrText>
      </w:r>
      <w:r>
        <w:fldChar w:fldCharType="separate"/>
      </w:r>
      <w:r w:rsidR="006B4086">
        <w:t xml:space="preserve">Рис. </w:t>
      </w:r>
      <w:r w:rsidR="006B4086">
        <w:rPr>
          <w:noProof/>
        </w:rPr>
        <w:t>22</w:t>
      </w:r>
      <w:r>
        <w:fldChar w:fldCharType="end"/>
      </w:r>
      <w:r>
        <w:t>).</w:t>
      </w:r>
    </w:p>
    <w:p w14:paraId="1E6F9E94" w14:textId="6D979BF0" w:rsidR="00B9686D" w:rsidRPr="00A92FF8" w:rsidRDefault="00904571" w:rsidP="00B9686D">
      <w:pPr>
        <w:pStyle w:val="af0"/>
        <w:keepNext/>
        <w:rPr>
          <w:lang w:val="en-US"/>
        </w:rPr>
      </w:pPr>
      <w:r w:rsidRPr="00904571">
        <w:lastRenderedPageBreak/>
        <w:drawing>
          <wp:inline distT="0" distB="0" distL="0" distR="0" wp14:anchorId="4454FB15" wp14:editId="0E6EE245">
            <wp:extent cx="3927752" cy="3124200"/>
            <wp:effectExtent l="0" t="0" r="0" b="0"/>
            <wp:docPr id="7" name="Рисунок 7" descr="C:\Users\Artem\Downloads\screencapture-127-0-0-1-8080-edsa-hospital-user-register-2021-06-02-12_0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em\Downloads\screencapture-127-0-0-1-8080-edsa-hospital-user-register-2021-06-02-12_05_3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0331" cy="3126252"/>
                    </a:xfrm>
                    <a:prstGeom prst="rect">
                      <a:avLst/>
                    </a:prstGeom>
                    <a:noFill/>
                    <a:ln>
                      <a:noFill/>
                    </a:ln>
                  </pic:spPr>
                </pic:pic>
              </a:graphicData>
            </a:graphic>
          </wp:inline>
        </w:drawing>
      </w:r>
    </w:p>
    <w:p w14:paraId="3B23436C" w14:textId="793077CE" w:rsidR="00B9686D" w:rsidRDefault="00B9686D" w:rsidP="00B9686D">
      <w:pPr>
        <w:pStyle w:val="afd"/>
      </w:pPr>
      <w:bookmarkStart w:id="38" w:name="_Ref70286128"/>
      <w:r>
        <w:t xml:space="preserve">Рис. </w:t>
      </w:r>
      <w:fldSimple w:instr=" SEQ Рис. \* ARABIC ">
        <w:r w:rsidR="006B4086">
          <w:rPr>
            <w:noProof/>
          </w:rPr>
          <w:t>22</w:t>
        </w:r>
      </w:fldSimple>
      <w:bookmarkEnd w:id="38"/>
      <w:r w:rsidR="00926A91">
        <w:rPr>
          <w:noProof/>
        </w:rPr>
        <w:t>.</w:t>
      </w:r>
      <w:r>
        <w:t xml:space="preserve"> Страница регистрации пользователя</w:t>
      </w:r>
    </w:p>
    <w:p w14:paraId="056C1579" w14:textId="67E8EAC8" w:rsidR="00ED3256" w:rsidRDefault="006E03E1" w:rsidP="00AF09D5">
      <w:pPr>
        <w:pStyle w:val="a9"/>
      </w:pPr>
      <w:r>
        <w:t>На странице регистрации (</w:t>
      </w:r>
      <w:r>
        <w:fldChar w:fldCharType="begin"/>
      </w:r>
      <w:r>
        <w:instrText xml:space="preserve"> REF _Ref70286128 \h </w:instrText>
      </w:r>
      <w:r>
        <w:fldChar w:fldCharType="separate"/>
      </w:r>
      <w:r w:rsidR="006B4086">
        <w:t xml:space="preserve">Рис. </w:t>
      </w:r>
      <w:r w:rsidR="006B4086">
        <w:rPr>
          <w:noProof/>
        </w:rPr>
        <w:t>22</w:t>
      </w:r>
      <w:r>
        <w:fldChar w:fldCharType="end"/>
      </w:r>
      <w:r>
        <w:t>) присутствует форма заполнения необходимых для регистрации данных. Для работы вышеуказанной формы необходимо</w:t>
      </w:r>
      <w:r w:rsidR="0087228A">
        <w:t xml:space="preserve"> подключить файлы со скриптами.</w:t>
      </w:r>
    </w:p>
    <w:p w14:paraId="1E808280" w14:textId="77777777" w:rsidR="00ED3256" w:rsidRDefault="00ED3256" w:rsidP="00ED3256">
      <w:pPr>
        <w:pStyle w:val="a9"/>
      </w:pPr>
      <w:r>
        <w:t>На (</w:t>
      </w:r>
      <w:r>
        <w:fldChar w:fldCharType="begin"/>
      </w:r>
      <w:r>
        <w:instrText xml:space="preserve"> REF _Ref70364023 \h </w:instrText>
      </w:r>
      <w:r>
        <w:fldChar w:fldCharType="separate"/>
      </w:r>
      <w:r w:rsidR="006B4086">
        <w:t xml:space="preserve">Рис. </w:t>
      </w:r>
      <w:r w:rsidR="006B4086">
        <w:rPr>
          <w:noProof/>
        </w:rPr>
        <w:t>23</w:t>
      </w:r>
      <w:r>
        <w:fldChar w:fldCharType="end"/>
      </w:r>
      <w:r>
        <w:t>) показано подключение необходимых скриптов для обработки данных пользователя, а именно:</w:t>
      </w:r>
    </w:p>
    <w:p w14:paraId="431B1D2D" w14:textId="77777777" w:rsidR="00ED3256" w:rsidRPr="00365C0C" w:rsidRDefault="00ED3256" w:rsidP="00926A91">
      <w:pPr>
        <w:pStyle w:val="a9"/>
        <w:numPr>
          <w:ilvl w:val="0"/>
          <w:numId w:val="16"/>
        </w:numPr>
        <w:tabs>
          <w:tab w:val="left" w:pos="993"/>
        </w:tabs>
        <w:ind w:left="0" w:firstLine="709"/>
      </w:pPr>
      <w:r w:rsidRPr="00365C0C">
        <w:rPr>
          <w:lang w:val="en-US"/>
        </w:rPr>
        <w:t>JQuery</w:t>
      </w:r>
      <w:r w:rsidRPr="00365C0C">
        <w:t xml:space="preserve"> </w:t>
      </w:r>
      <w:r>
        <w:t>–</w:t>
      </w:r>
      <w:r w:rsidRPr="00365C0C">
        <w:t xml:space="preserve"> это кроссплатформенная </w:t>
      </w:r>
      <w:r w:rsidRPr="00365C0C">
        <w:rPr>
          <w:lang w:val="en-US"/>
        </w:rPr>
        <w:t>JavaScript</w:t>
      </w:r>
      <w:r w:rsidRPr="00365C0C">
        <w:t xml:space="preserve">-библиотека, предназначенная для упрощения </w:t>
      </w:r>
      <w:r>
        <w:t>работы с языком разметки</w:t>
      </w:r>
      <w:r w:rsidRPr="00365C0C">
        <w:t xml:space="preserve"> </w:t>
      </w:r>
      <w:r w:rsidRPr="00365C0C">
        <w:rPr>
          <w:lang w:val="en-US"/>
        </w:rPr>
        <w:t>HTML</w:t>
      </w:r>
      <w:r>
        <w:t>.</w:t>
      </w:r>
    </w:p>
    <w:p w14:paraId="023B156D" w14:textId="77777777" w:rsidR="00ED3256" w:rsidRPr="00365C0C" w:rsidRDefault="00ED3256" w:rsidP="00926A91">
      <w:pPr>
        <w:pStyle w:val="a9"/>
        <w:numPr>
          <w:ilvl w:val="0"/>
          <w:numId w:val="16"/>
        </w:numPr>
        <w:tabs>
          <w:tab w:val="left" w:pos="993"/>
        </w:tabs>
        <w:ind w:left="0" w:firstLine="709"/>
      </w:pPr>
      <w:r>
        <w:rPr>
          <w:lang w:val="en-US"/>
        </w:rPr>
        <w:t>Notifications</w:t>
      </w:r>
      <w:r>
        <w:t xml:space="preserve"> – это написанная самостоятельно библиотека для отображения пользователю уведомлений.</w:t>
      </w:r>
    </w:p>
    <w:p w14:paraId="4F631ABB" w14:textId="614F45A8" w:rsidR="00ED3256" w:rsidRDefault="00ED3256" w:rsidP="00926A91">
      <w:pPr>
        <w:pStyle w:val="a9"/>
        <w:numPr>
          <w:ilvl w:val="0"/>
          <w:numId w:val="16"/>
        </w:numPr>
        <w:tabs>
          <w:tab w:val="left" w:pos="993"/>
        </w:tabs>
        <w:ind w:left="0" w:firstLine="709"/>
      </w:pPr>
      <w:r>
        <w:rPr>
          <w:lang w:val="en-US"/>
        </w:rPr>
        <w:t>RegisterUser</w:t>
      </w:r>
      <w:r>
        <w:t xml:space="preserve"> – это основной скрипт для работы в форме регистрации. </w:t>
      </w:r>
    </w:p>
    <w:p w14:paraId="280548B5" w14:textId="77777777" w:rsidR="006E03E1" w:rsidRDefault="001B2375" w:rsidP="006E03E1">
      <w:pPr>
        <w:pStyle w:val="af0"/>
        <w:keepNext/>
      </w:pPr>
      <w:r>
        <w:drawing>
          <wp:inline distT="0" distB="0" distL="0" distR="0" wp14:anchorId="0E430A9F" wp14:editId="3CFB1FA6">
            <wp:extent cx="5524500" cy="7524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752475"/>
                    </a:xfrm>
                    <a:prstGeom prst="rect">
                      <a:avLst/>
                    </a:prstGeom>
                  </pic:spPr>
                </pic:pic>
              </a:graphicData>
            </a:graphic>
          </wp:inline>
        </w:drawing>
      </w:r>
    </w:p>
    <w:p w14:paraId="6DC31A3F" w14:textId="537103EF" w:rsidR="006E03E1" w:rsidRDefault="006E03E1" w:rsidP="006E03E1">
      <w:pPr>
        <w:pStyle w:val="afd"/>
      </w:pPr>
      <w:bookmarkStart w:id="39" w:name="_Ref70364023"/>
      <w:r>
        <w:t xml:space="preserve">Рис. </w:t>
      </w:r>
      <w:fldSimple w:instr=" SEQ Рис. \* ARABIC ">
        <w:r w:rsidR="006B4086">
          <w:rPr>
            <w:noProof/>
          </w:rPr>
          <w:t>23</w:t>
        </w:r>
      </w:fldSimple>
      <w:bookmarkEnd w:id="39"/>
      <w:r w:rsidR="00926A91">
        <w:rPr>
          <w:noProof/>
        </w:rPr>
        <w:t>.</w:t>
      </w:r>
      <w:r>
        <w:t xml:space="preserve"> Подключение скриптов для работы формы регистрации</w:t>
      </w:r>
    </w:p>
    <w:p w14:paraId="70D2E290" w14:textId="77777777" w:rsidR="006E03E1" w:rsidRDefault="00365C0C" w:rsidP="006E03E1">
      <w:pPr>
        <w:pStyle w:val="a9"/>
      </w:pPr>
      <w:r>
        <w:rPr>
          <w:lang w:val="en-US"/>
        </w:rPr>
        <w:t>Notifications</w:t>
      </w:r>
      <w:r w:rsidRPr="00365C0C">
        <w:t>.</w:t>
      </w:r>
      <w:r>
        <w:rPr>
          <w:lang w:val="en-US"/>
        </w:rPr>
        <w:t>js</w:t>
      </w:r>
      <w:r w:rsidRPr="00365C0C">
        <w:t xml:space="preserve"> – </w:t>
      </w:r>
      <w:r>
        <w:t>данная библиотека разработана для показа уведомлений пользователю. На (</w:t>
      </w:r>
      <w:r>
        <w:fldChar w:fldCharType="begin"/>
      </w:r>
      <w:r>
        <w:instrText xml:space="preserve"> REF _Ref70365431 \h </w:instrText>
      </w:r>
      <w:r>
        <w:fldChar w:fldCharType="separate"/>
      </w:r>
      <w:r w:rsidR="006B4086">
        <w:t xml:space="preserve">Рис. </w:t>
      </w:r>
      <w:r w:rsidR="006B4086">
        <w:rPr>
          <w:noProof/>
        </w:rPr>
        <w:t>24</w:t>
      </w:r>
      <w:r>
        <w:fldChar w:fldCharType="end"/>
      </w:r>
      <w:r>
        <w:t>) отображен весь код данного скрипта.</w:t>
      </w:r>
    </w:p>
    <w:p w14:paraId="654A9BEE" w14:textId="77777777" w:rsidR="00ED3256" w:rsidRDefault="00ED3256" w:rsidP="00ED3256">
      <w:pPr>
        <w:pStyle w:val="a9"/>
      </w:pPr>
      <w:r>
        <w:t>В функцию «</w:t>
      </w:r>
      <w:r>
        <w:rPr>
          <w:lang w:val="en-US"/>
        </w:rPr>
        <w:t>CreateNotify</w:t>
      </w:r>
      <w:r>
        <w:t>» (</w:t>
      </w:r>
      <w:r>
        <w:fldChar w:fldCharType="begin"/>
      </w:r>
      <w:r>
        <w:instrText xml:space="preserve"> REF _Ref70365431 \h </w:instrText>
      </w:r>
      <w:r>
        <w:fldChar w:fldCharType="separate"/>
      </w:r>
      <w:r w:rsidR="006B4086">
        <w:t xml:space="preserve">Рис. </w:t>
      </w:r>
      <w:r w:rsidR="006B4086">
        <w:rPr>
          <w:noProof/>
        </w:rPr>
        <w:t>24</w:t>
      </w:r>
      <w:r>
        <w:fldChar w:fldCharType="end"/>
      </w:r>
      <w:r>
        <w:t>) передаются два параметра:</w:t>
      </w:r>
    </w:p>
    <w:p w14:paraId="7A4CEFC5" w14:textId="77777777" w:rsidR="00ED3256" w:rsidRDefault="00ED3256" w:rsidP="00926A91">
      <w:pPr>
        <w:pStyle w:val="a9"/>
        <w:numPr>
          <w:ilvl w:val="0"/>
          <w:numId w:val="17"/>
        </w:numPr>
        <w:tabs>
          <w:tab w:val="left" w:pos="993"/>
        </w:tabs>
        <w:ind w:left="0" w:firstLine="709"/>
      </w:pPr>
      <w:r>
        <w:rPr>
          <w:lang w:val="en-US"/>
        </w:rPr>
        <w:t>Header</w:t>
      </w:r>
      <w:r w:rsidRPr="002925AD">
        <w:t xml:space="preserve"> – </w:t>
      </w:r>
      <w:r>
        <w:t>данный параметр определяет заголовок уведомления.</w:t>
      </w:r>
    </w:p>
    <w:p w14:paraId="7497517F" w14:textId="77777777" w:rsidR="00ED3256" w:rsidRDefault="00ED3256" w:rsidP="00926A91">
      <w:pPr>
        <w:pStyle w:val="a9"/>
        <w:numPr>
          <w:ilvl w:val="0"/>
          <w:numId w:val="17"/>
        </w:numPr>
        <w:tabs>
          <w:tab w:val="left" w:pos="993"/>
        </w:tabs>
        <w:ind w:left="0" w:firstLine="709"/>
      </w:pPr>
      <w:r>
        <w:rPr>
          <w:lang w:val="en-US"/>
        </w:rPr>
        <w:t>Text</w:t>
      </w:r>
      <w:r w:rsidRPr="002925AD">
        <w:t xml:space="preserve"> – </w:t>
      </w:r>
      <w:r>
        <w:t>данный параметр содержит текст уведомления.</w:t>
      </w:r>
    </w:p>
    <w:p w14:paraId="6C1E7BEE" w14:textId="77777777" w:rsidR="00ED3256" w:rsidRDefault="00ED3256" w:rsidP="00ED3256">
      <w:pPr>
        <w:pStyle w:val="a9"/>
      </w:pPr>
      <w:r>
        <w:lastRenderedPageBreak/>
        <w:t>После вызова данной функции с указанием вышеуказанных параметров выполняется следующие действия:</w:t>
      </w:r>
    </w:p>
    <w:p w14:paraId="688550F8" w14:textId="77777777" w:rsidR="00ED3256" w:rsidRDefault="00ED3256" w:rsidP="00926A91">
      <w:pPr>
        <w:pStyle w:val="a9"/>
        <w:numPr>
          <w:ilvl w:val="0"/>
          <w:numId w:val="18"/>
        </w:numPr>
        <w:tabs>
          <w:tab w:val="left" w:pos="1134"/>
        </w:tabs>
        <w:ind w:left="0" w:firstLine="709"/>
      </w:pPr>
      <w:r>
        <w:t xml:space="preserve">Добавляется объект уведомления в список </w:t>
      </w:r>
      <w:r>
        <w:rPr>
          <w:lang w:val="en-US"/>
        </w:rPr>
        <w:t>HTML</w:t>
      </w:r>
      <w:r w:rsidRPr="002925AD">
        <w:t xml:space="preserve"> </w:t>
      </w:r>
      <w:r>
        <w:t xml:space="preserve">уведомлений. </w:t>
      </w:r>
    </w:p>
    <w:p w14:paraId="5D802F81" w14:textId="77777777" w:rsidR="00ED3256" w:rsidRDefault="00ED3256" w:rsidP="00926A91">
      <w:pPr>
        <w:pStyle w:val="a9"/>
        <w:numPr>
          <w:ilvl w:val="0"/>
          <w:numId w:val="18"/>
        </w:numPr>
        <w:tabs>
          <w:tab w:val="left" w:pos="1134"/>
        </w:tabs>
        <w:ind w:left="0" w:firstLine="709"/>
      </w:pPr>
      <w:r>
        <w:t>Выполняется функция плавного показа уведомления.</w:t>
      </w:r>
    </w:p>
    <w:p w14:paraId="19AB59E8" w14:textId="77777777" w:rsidR="00ED3256" w:rsidRDefault="00ED3256" w:rsidP="00926A91">
      <w:pPr>
        <w:pStyle w:val="a9"/>
        <w:numPr>
          <w:ilvl w:val="0"/>
          <w:numId w:val="18"/>
        </w:numPr>
        <w:tabs>
          <w:tab w:val="left" w:pos="1134"/>
        </w:tabs>
        <w:ind w:left="0" w:firstLine="709"/>
      </w:pPr>
      <w:r>
        <w:t>Запускается обратный отсчет для показа уведомления. По истечению таймера уведомление удаляется.</w:t>
      </w:r>
    </w:p>
    <w:p w14:paraId="5DA4DE4A" w14:textId="77777777" w:rsidR="00365C0C" w:rsidRDefault="001B2375" w:rsidP="00365C0C">
      <w:pPr>
        <w:pStyle w:val="af0"/>
        <w:keepNext/>
      </w:pPr>
      <w:r>
        <w:drawing>
          <wp:inline distT="0" distB="0" distL="0" distR="0" wp14:anchorId="08F9EB64" wp14:editId="76C804C3">
            <wp:extent cx="5940425" cy="3288665"/>
            <wp:effectExtent l="0" t="0" r="3175"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288665"/>
                    </a:xfrm>
                    <a:prstGeom prst="rect">
                      <a:avLst/>
                    </a:prstGeom>
                  </pic:spPr>
                </pic:pic>
              </a:graphicData>
            </a:graphic>
          </wp:inline>
        </w:drawing>
      </w:r>
    </w:p>
    <w:p w14:paraId="18F0A1E4" w14:textId="0FA6EAC8" w:rsidR="00365C0C" w:rsidRDefault="00365C0C" w:rsidP="00365C0C">
      <w:pPr>
        <w:pStyle w:val="afd"/>
      </w:pPr>
      <w:bookmarkStart w:id="40" w:name="_Ref70365431"/>
      <w:r>
        <w:t xml:space="preserve">Рис. </w:t>
      </w:r>
      <w:fldSimple w:instr=" SEQ Рис. \* ARABIC ">
        <w:r w:rsidR="006B4086">
          <w:rPr>
            <w:noProof/>
          </w:rPr>
          <w:t>24</w:t>
        </w:r>
      </w:fldSimple>
      <w:bookmarkEnd w:id="40"/>
      <w:r w:rsidR="00926A91">
        <w:rPr>
          <w:noProof/>
        </w:rPr>
        <w:t>.</w:t>
      </w:r>
      <w:r>
        <w:t xml:space="preserve"> Содержимое "</w:t>
      </w:r>
      <w:r>
        <w:rPr>
          <w:lang w:val="en-US"/>
        </w:rPr>
        <w:t>Notifications</w:t>
      </w:r>
      <w:r w:rsidRPr="00752CC0">
        <w:t>.</w:t>
      </w:r>
      <w:r>
        <w:rPr>
          <w:lang w:val="en-US"/>
        </w:rPr>
        <w:t>js</w:t>
      </w:r>
      <w:r>
        <w:t>"</w:t>
      </w:r>
    </w:p>
    <w:p w14:paraId="627F559C" w14:textId="77777777" w:rsidR="00365C0C" w:rsidRDefault="00365C0C" w:rsidP="00365C0C">
      <w:pPr>
        <w:pStyle w:val="a9"/>
      </w:pPr>
      <w:r>
        <w:t xml:space="preserve">Принцип работы достаточно простой. В </w:t>
      </w:r>
      <w:r>
        <w:rPr>
          <w:lang w:val="en-US"/>
        </w:rPr>
        <w:t>HTML</w:t>
      </w:r>
      <w:r w:rsidRPr="00365C0C">
        <w:t xml:space="preserve"> </w:t>
      </w:r>
      <w:r>
        <w:t>изначально встроен специальный блок для уведомлений. Так же для данного блока описаны стили, что делает восприятие уведомлений пользователю более приятным.</w:t>
      </w:r>
      <w:r w:rsidR="002925AD">
        <w:t xml:space="preserve"> Пример уведомления показан на (</w:t>
      </w:r>
      <w:r w:rsidR="002925AD">
        <w:fldChar w:fldCharType="begin"/>
      </w:r>
      <w:r w:rsidR="002925AD">
        <w:instrText xml:space="preserve"> REF _Ref70365748 \h </w:instrText>
      </w:r>
      <w:r w:rsidR="002925AD">
        <w:fldChar w:fldCharType="separate"/>
      </w:r>
      <w:r w:rsidR="006B4086">
        <w:t xml:space="preserve">Рис. </w:t>
      </w:r>
      <w:r w:rsidR="006B4086">
        <w:rPr>
          <w:noProof/>
        </w:rPr>
        <w:t>25</w:t>
      </w:r>
      <w:r w:rsidR="002925AD">
        <w:fldChar w:fldCharType="end"/>
      </w:r>
      <w:r w:rsidR="002925AD">
        <w:t>).</w:t>
      </w:r>
    </w:p>
    <w:p w14:paraId="4A041AD6" w14:textId="1F4FD94E" w:rsidR="002925AD" w:rsidRDefault="00BF2A80" w:rsidP="002925AD">
      <w:pPr>
        <w:pStyle w:val="af0"/>
        <w:keepNext/>
      </w:pPr>
      <w:r>
        <w:drawing>
          <wp:inline distT="0" distB="0" distL="0" distR="0" wp14:anchorId="5550409A" wp14:editId="02CB47CA">
            <wp:extent cx="3619500" cy="895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895350"/>
                    </a:xfrm>
                    <a:prstGeom prst="rect">
                      <a:avLst/>
                    </a:prstGeom>
                  </pic:spPr>
                </pic:pic>
              </a:graphicData>
            </a:graphic>
          </wp:inline>
        </w:drawing>
      </w:r>
    </w:p>
    <w:p w14:paraId="1A86636E" w14:textId="1189AFC9" w:rsidR="002925AD" w:rsidRDefault="002925AD" w:rsidP="002925AD">
      <w:pPr>
        <w:pStyle w:val="afd"/>
      </w:pPr>
      <w:bookmarkStart w:id="41" w:name="_Ref70365748"/>
      <w:r>
        <w:t xml:space="preserve">Рис. </w:t>
      </w:r>
      <w:fldSimple w:instr=" SEQ Рис. \* ARABIC ">
        <w:r w:rsidR="006B4086">
          <w:rPr>
            <w:noProof/>
          </w:rPr>
          <w:t>25</w:t>
        </w:r>
      </w:fldSimple>
      <w:bookmarkEnd w:id="41"/>
      <w:r w:rsidR="00926A91">
        <w:rPr>
          <w:noProof/>
        </w:rPr>
        <w:t>.</w:t>
      </w:r>
      <w:r>
        <w:t xml:space="preserve"> Интерфейс уведомления</w:t>
      </w:r>
    </w:p>
    <w:p w14:paraId="30A124B7" w14:textId="77777777" w:rsidR="00751B66" w:rsidRDefault="002925AD" w:rsidP="00751B66">
      <w:pPr>
        <w:pStyle w:val="a9"/>
      </w:pPr>
      <w:r>
        <w:rPr>
          <w:lang w:val="en-US"/>
        </w:rPr>
        <w:t>RegisterUser</w:t>
      </w:r>
      <w:r w:rsidRPr="002925AD">
        <w:t>.</w:t>
      </w:r>
      <w:r>
        <w:rPr>
          <w:lang w:val="en-US"/>
        </w:rPr>
        <w:t>js</w:t>
      </w:r>
      <w:r w:rsidRPr="002925AD">
        <w:t xml:space="preserve"> – </w:t>
      </w:r>
      <w:r>
        <w:t>основной скрипт, в котором происходит инициализация всех компонентов (</w:t>
      </w:r>
      <w:r>
        <w:fldChar w:fldCharType="begin"/>
      </w:r>
      <w:r>
        <w:instrText xml:space="preserve"> REF _Ref70366519 \h </w:instrText>
      </w:r>
      <w:r>
        <w:fldChar w:fldCharType="separate"/>
      </w:r>
      <w:r w:rsidR="006B4086">
        <w:t xml:space="preserve">Рис. </w:t>
      </w:r>
      <w:r w:rsidR="006B4086">
        <w:rPr>
          <w:noProof/>
        </w:rPr>
        <w:t>26</w:t>
      </w:r>
      <w:r>
        <w:fldChar w:fldCharType="end"/>
      </w:r>
      <w:r>
        <w:t>) и обрабатываютс</w:t>
      </w:r>
      <w:r w:rsidR="00D16A9B">
        <w:t xml:space="preserve">я действия на форме регистрации. </w:t>
      </w:r>
      <w:r>
        <w:t xml:space="preserve">Функция инициализации компонентов необходима для подключения, активации, подготовки к работе всех компонентов модуля. При </w:t>
      </w:r>
      <w:r>
        <w:lastRenderedPageBreak/>
        <w:t xml:space="preserve">инициализации включается маска для ввода определенных полей формы, </w:t>
      </w:r>
      <w:r w:rsidR="00F06098">
        <w:t>создаются функции для обработки наведения на поле ввода и обработка самого нажатия на кнопки в форме. Функции, обрабатывающие события наведения на поля используются для визуального оформления поля.</w:t>
      </w:r>
      <w:r w:rsidR="00751B66">
        <w:t xml:space="preserve"> Изменения поля в статичном и активном состоянии можно увидеть на </w:t>
      </w:r>
      <w:r w:rsidR="00751B66">
        <w:br/>
        <w:t>(</w:t>
      </w:r>
      <w:r w:rsidR="00751B66">
        <w:fldChar w:fldCharType="begin"/>
      </w:r>
      <w:r w:rsidR="00751B66">
        <w:instrText xml:space="preserve"> REF _Ref70368971 \h </w:instrText>
      </w:r>
      <w:r w:rsidR="00751B66">
        <w:fldChar w:fldCharType="separate"/>
      </w:r>
      <w:r w:rsidR="006B4086">
        <w:t xml:space="preserve">Рис. </w:t>
      </w:r>
      <w:r w:rsidR="006B4086">
        <w:rPr>
          <w:noProof/>
        </w:rPr>
        <w:t>27</w:t>
      </w:r>
      <w:r w:rsidR="00751B66">
        <w:fldChar w:fldCharType="end"/>
      </w:r>
      <w:r w:rsidR="00751B66">
        <w:t>) и (</w:t>
      </w:r>
      <w:r w:rsidR="00751B66">
        <w:fldChar w:fldCharType="begin"/>
      </w:r>
      <w:r w:rsidR="00751B66">
        <w:instrText xml:space="preserve"> REF _Ref70368982 \h </w:instrText>
      </w:r>
      <w:r w:rsidR="00751B66">
        <w:fldChar w:fldCharType="separate"/>
      </w:r>
      <w:r w:rsidR="006B4086">
        <w:t xml:space="preserve">Рис. </w:t>
      </w:r>
      <w:r w:rsidR="006B4086">
        <w:rPr>
          <w:noProof/>
        </w:rPr>
        <w:t>28</w:t>
      </w:r>
      <w:r w:rsidR="00751B66">
        <w:fldChar w:fldCharType="end"/>
      </w:r>
      <w:r w:rsidR="00751B66">
        <w:t>).</w:t>
      </w:r>
    </w:p>
    <w:p w14:paraId="72F8E753" w14:textId="6A295D2D" w:rsidR="00F06098" w:rsidRDefault="00F06098" w:rsidP="00926A91">
      <w:pPr>
        <w:pStyle w:val="a9"/>
      </w:pPr>
      <w:r w:rsidRPr="00F06098">
        <w:t>Маска ввода — это строка символов, указывающая формат допустимых значений входных данных.</w:t>
      </w:r>
    </w:p>
    <w:p w14:paraId="51CF4720" w14:textId="77777777" w:rsidR="002925AD" w:rsidRDefault="001B2375" w:rsidP="002925AD">
      <w:pPr>
        <w:pStyle w:val="af0"/>
        <w:keepNext/>
      </w:pPr>
      <w:r>
        <w:drawing>
          <wp:inline distT="0" distB="0" distL="0" distR="0" wp14:anchorId="157E7A88" wp14:editId="302F6B4E">
            <wp:extent cx="5940425" cy="5313680"/>
            <wp:effectExtent l="0" t="0" r="3175"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313680"/>
                    </a:xfrm>
                    <a:prstGeom prst="rect">
                      <a:avLst/>
                    </a:prstGeom>
                  </pic:spPr>
                </pic:pic>
              </a:graphicData>
            </a:graphic>
          </wp:inline>
        </w:drawing>
      </w:r>
      <w:r w:rsidR="002925AD">
        <w:t xml:space="preserve"> </w:t>
      </w:r>
    </w:p>
    <w:p w14:paraId="17E866BA" w14:textId="3A8AFBF6" w:rsidR="002925AD" w:rsidRDefault="002925AD" w:rsidP="002925AD">
      <w:pPr>
        <w:pStyle w:val="afd"/>
      </w:pPr>
      <w:bookmarkStart w:id="42" w:name="_Ref70366519"/>
      <w:r>
        <w:t xml:space="preserve">Рис. </w:t>
      </w:r>
      <w:fldSimple w:instr=" SEQ Рис. \* ARABIC ">
        <w:r w:rsidR="006B4086">
          <w:rPr>
            <w:noProof/>
          </w:rPr>
          <w:t>26</w:t>
        </w:r>
      </w:fldSimple>
      <w:bookmarkEnd w:id="42"/>
      <w:r w:rsidR="00AF09D5">
        <w:rPr>
          <w:noProof/>
        </w:rPr>
        <w:t>.</w:t>
      </w:r>
      <w:r>
        <w:t xml:space="preserve"> Функция инициализации компонентов</w:t>
      </w:r>
    </w:p>
    <w:p w14:paraId="49B9A7B7" w14:textId="632CE1CD" w:rsidR="00751B66" w:rsidRDefault="00BF2A80" w:rsidP="00751B66">
      <w:pPr>
        <w:pStyle w:val="af0"/>
      </w:pPr>
      <w:r>
        <w:drawing>
          <wp:inline distT="0" distB="0" distL="0" distR="0" wp14:anchorId="4BDF5980" wp14:editId="01FFA933">
            <wp:extent cx="5940425" cy="47307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73075"/>
                    </a:xfrm>
                    <a:prstGeom prst="rect">
                      <a:avLst/>
                    </a:prstGeom>
                  </pic:spPr>
                </pic:pic>
              </a:graphicData>
            </a:graphic>
          </wp:inline>
        </w:drawing>
      </w:r>
    </w:p>
    <w:p w14:paraId="7263EF85" w14:textId="00F0ED07" w:rsidR="00751B66" w:rsidRDefault="00751B66" w:rsidP="00751B66">
      <w:pPr>
        <w:pStyle w:val="afd"/>
      </w:pPr>
      <w:bookmarkStart w:id="43" w:name="_Ref70368971"/>
      <w:r>
        <w:t xml:space="preserve">Рис. </w:t>
      </w:r>
      <w:fldSimple w:instr=" SEQ Рис. \* ARABIC ">
        <w:r w:rsidR="006B4086">
          <w:rPr>
            <w:noProof/>
          </w:rPr>
          <w:t>27</w:t>
        </w:r>
      </w:fldSimple>
      <w:bookmarkEnd w:id="43"/>
      <w:r w:rsidR="00AF09D5">
        <w:rPr>
          <w:noProof/>
        </w:rPr>
        <w:t>.</w:t>
      </w:r>
      <w:r>
        <w:t xml:space="preserve"> Поле для ввода в статичном состоянии</w:t>
      </w:r>
    </w:p>
    <w:p w14:paraId="7EE8AB90" w14:textId="152D1E7F" w:rsidR="00751B66" w:rsidRDefault="00BF2A80" w:rsidP="00751B66">
      <w:pPr>
        <w:pStyle w:val="af0"/>
        <w:keepNext/>
      </w:pPr>
      <w:r>
        <w:lastRenderedPageBreak/>
        <w:drawing>
          <wp:inline distT="0" distB="0" distL="0" distR="0" wp14:anchorId="7EF7A954" wp14:editId="3DA55BA4">
            <wp:extent cx="5940425" cy="487680"/>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87680"/>
                    </a:xfrm>
                    <a:prstGeom prst="rect">
                      <a:avLst/>
                    </a:prstGeom>
                  </pic:spPr>
                </pic:pic>
              </a:graphicData>
            </a:graphic>
          </wp:inline>
        </w:drawing>
      </w:r>
    </w:p>
    <w:p w14:paraId="3F0AA308" w14:textId="35C1E528" w:rsidR="00751B66" w:rsidRDefault="00751B66" w:rsidP="00751B66">
      <w:pPr>
        <w:pStyle w:val="afd"/>
      </w:pPr>
      <w:bookmarkStart w:id="44" w:name="_Ref70368982"/>
      <w:r>
        <w:t xml:space="preserve">Рис. </w:t>
      </w:r>
      <w:fldSimple w:instr=" SEQ Рис. \* ARABIC ">
        <w:r w:rsidR="006B4086">
          <w:rPr>
            <w:noProof/>
          </w:rPr>
          <w:t>28</w:t>
        </w:r>
      </w:fldSimple>
      <w:bookmarkEnd w:id="44"/>
      <w:r w:rsidR="00AF09D5">
        <w:rPr>
          <w:noProof/>
        </w:rPr>
        <w:t>.</w:t>
      </w:r>
      <w:r>
        <w:t xml:space="preserve"> Поле для ввода в активном состоянии</w:t>
      </w:r>
    </w:p>
    <w:p w14:paraId="161D3D28" w14:textId="77777777" w:rsidR="00751B66" w:rsidRDefault="00751B66" w:rsidP="00751B66">
      <w:pPr>
        <w:pStyle w:val="a9"/>
      </w:pPr>
      <w:r>
        <w:t xml:space="preserve">При нажатии на кнопку вызывается обработчик событий </w:t>
      </w:r>
      <w:r>
        <w:br/>
        <w:t>(</w:t>
      </w:r>
      <w:r>
        <w:fldChar w:fldCharType="begin"/>
      </w:r>
      <w:r>
        <w:instrText xml:space="preserve"> REF _Ref70366519 \h </w:instrText>
      </w:r>
      <w:r>
        <w:fldChar w:fldCharType="separate"/>
      </w:r>
      <w:r w:rsidR="006B4086">
        <w:t xml:space="preserve">Рис. </w:t>
      </w:r>
      <w:r w:rsidR="006B4086">
        <w:rPr>
          <w:noProof/>
        </w:rPr>
        <w:t>26</w:t>
      </w:r>
      <w:r>
        <w:fldChar w:fldCharType="end"/>
      </w:r>
      <w:r>
        <w:t xml:space="preserve"> строка 18), в котором вызывается функция проверки полей на валидность введенных данных (</w:t>
      </w:r>
      <w:r>
        <w:fldChar w:fldCharType="begin"/>
      </w:r>
      <w:r>
        <w:instrText xml:space="preserve"> REF _Ref70369643 \h </w:instrText>
      </w:r>
      <w:r>
        <w:fldChar w:fldCharType="separate"/>
      </w:r>
      <w:r w:rsidR="006B4086">
        <w:t xml:space="preserve">Рис. </w:t>
      </w:r>
      <w:r w:rsidR="006B4086">
        <w:rPr>
          <w:noProof/>
        </w:rPr>
        <w:t>29</w:t>
      </w:r>
      <w:r>
        <w:fldChar w:fldCharType="end"/>
      </w:r>
      <w:r>
        <w:t xml:space="preserve">). </w:t>
      </w:r>
    </w:p>
    <w:p w14:paraId="7ABFD370" w14:textId="77777777" w:rsidR="00ED3256" w:rsidRDefault="00ED3256" w:rsidP="00ED3256">
      <w:pPr>
        <w:pStyle w:val="a9"/>
      </w:pPr>
      <w:r>
        <w:t>Функция «</w:t>
      </w:r>
      <w:r>
        <w:rPr>
          <w:lang w:val="en-US"/>
        </w:rPr>
        <w:t>checkFields</w:t>
      </w:r>
      <w:r>
        <w:t>»</w:t>
      </w:r>
      <w:r w:rsidRPr="00CF42ED">
        <w:t xml:space="preserve"> (</w:t>
      </w:r>
      <w:r>
        <w:rPr>
          <w:lang w:val="en-US"/>
        </w:rPr>
        <w:fldChar w:fldCharType="begin"/>
      </w:r>
      <w:r w:rsidRPr="00CF42ED">
        <w:instrText xml:space="preserve"> </w:instrText>
      </w:r>
      <w:r>
        <w:rPr>
          <w:lang w:val="en-US"/>
        </w:rPr>
        <w:instrText>REF</w:instrText>
      </w:r>
      <w:r w:rsidRPr="00CF42ED">
        <w:instrText xml:space="preserve"> _</w:instrText>
      </w:r>
      <w:r>
        <w:rPr>
          <w:lang w:val="en-US"/>
        </w:rPr>
        <w:instrText>Ref</w:instrText>
      </w:r>
      <w:r w:rsidRPr="00CF42ED">
        <w:instrText>70369643 \</w:instrText>
      </w:r>
      <w:r>
        <w:rPr>
          <w:lang w:val="en-US"/>
        </w:rPr>
        <w:instrText>h</w:instrText>
      </w:r>
      <w:r w:rsidRPr="00CF42ED">
        <w:instrText xml:space="preserve"> </w:instrText>
      </w:r>
      <w:r>
        <w:rPr>
          <w:lang w:val="en-US"/>
        </w:rPr>
      </w:r>
      <w:r>
        <w:rPr>
          <w:lang w:val="en-US"/>
        </w:rPr>
        <w:fldChar w:fldCharType="separate"/>
      </w:r>
      <w:r w:rsidR="006B4086">
        <w:t xml:space="preserve">Рис. </w:t>
      </w:r>
      <w:r w:rsidR="006B4086">
        <w:rPr>
          <w:noProof/>
        </w:rPr>
        <w:t>29</w:t>
      </w:r>
      <w:r>
        <w:rPr>
          <w:lang w:val="en-US"/>
        </w:rPr>
        <w:fldChar w:fldCharType="end"/>
      </w:r>
      <w:r w:rsidRPr="00CF42ED">
        <w:t xml:space="preserve">) </w:t>
      </w:r>
      <w:r>
        <w:t xml:space="preserve">принимает в качестве параметра массив с объектами проверяемых полей. Процесс проверки производится путем перебора элементов вышеуказанного массива и проверки этих самых элементов через специальные регулярные выражения. Данная проверка предназначена для ускорения работы системы, т.к. система обрабатывает данных на стороне клиента, что исключает излишнее выполнение запросов к серверу. По завершению, вышеописанная функция возвращает </w:t>
      </w:r>
      <w:r>
        <w:rPr>
          <w:lang w:val="en-US"/>
        </w:rPr>
        <w:t>id</w:t>
      </w:r>
      <w:r w:rsidRPr="007200C6">
        <w:t xml:space="preserve"> </w:t>
      </w:r>
      <w:r>
        <w:t>элементов, которые не прошли проверку на валидность.</w:t>
      </w:r>
    </w:p>
    <w:p w14:paraId="2C1F5A76" w14:textId="0A2EA560" w:rsidR="00ED3256" w:rsidRDefault="00ED3256" w:rsidP="00ED3256">
      <w:pPr>
        <w:pStyle w:val="a9"/>
      </w:pPr>
      <w:r>
        <w:t>Регулярные выраже</w:t>
      </w:r>
      <w:r w:rsidRPr="00CF42ED">
        <w:t>ния</w:t>
      </w:r>
      <w:r>
        <w:t xml:space="preserve"> </w:t>
      </w:r>
      <w:r w:rsidR="00AF09D5">
        <w:t xml:space="preserve">– </w:t>
      </w:r>
      <w:r w:rsidRPr="00CF42ED">
        <w:t>язык поиска и манипуляций с подстроками в тексте, основанны</w:t>
      </w:r>
      <w:r>
        <w:t>й на использовании метасимволов</w:t>
      </w:r>
      <w:r w:rsidRPr="00CF42ED">
        <w:t xml:space="preserve">. Для поиска используется </w:t>
      </w:r>
      <w:r>
        <w:t xml:space="preserve">паттерн, то есть </w:t>
      </w:r>
      <w:r w:rsidRPr="00CF42ED">
        <w:t>строка-образец, состоящ</w:t>
      </w:r>
      <w:r>
        <w:t>ая из символов и метасимволов задающего</w:t>
      </w:r>
      <w:r w:rsidRPr="00CF42ED">
        <w:t xml:space="preserve"> правило поиска.</w:t>
      </w:r>
    </w:p>
    <w:p w14:paraId="49DE3490" w14:textId="77777777" w:rsidR="00751B66" w:rsidRDefault="001B2375" w:rsidP="00751B66">
      <w:pPr>
        <w:pStyle w:val="af0"/>
        <w:keepNext/>
      </w:pPr>
      <w:r>
        <w:drawing>
          <wp:inline distT="0" distB="0" distL="0" distR="0" wp14:anchorId="47F997DC" wp14:editId="4D43BD2B">
            <wp:extent cx="5940425" cy="331533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15335"/>
                    </a:xfrm>
                    <a:prstGeom prst="rect">
                      <a:avLst/>
                    </a:prstGeom>
                  </pic:spPr>
                </pic:pic>
              </a:graphicData>
            </a:graphic>
          </wp:inline>
        </w:drawing>
      </w:r>
    </w:p>
    <w:p w14:paraId="6C934E07" w14:textId="6A811189" w:rsidR="00751B66" w:rsidRDefault="00751B66" w:rsidP="00751B66">
      <w:pPr>
        <w:pStyle w:val="afd"/>
      </w:pPr>
      <w:bookmarkStart w:id="45" w:name="_Ref70369643"/>
      <w:r>
        <w:t xml:space="preserve">Рис. </w:t>
      </w:r>
      <w:fldSimple w:instr=" SEQ Рис. \* ARABIC ">
        <w:r w:rsidR="006B4086">
          <w:rPr>
            <w:noProof/>
          </w:rPr>
          <w:t>29</w:t>
        </w:r>
      </w:fldSimple>
      <w:bookmarkEnd w:id="45"/>
      <w:r w:rsidR="00AF09D5">
        <w:rPr>
          <w:noProof/>
        </w:rPr>
        <w:t>.</w:t>
      </w:r>
      <w:r>
        <w:t xml:space="preserve"> Функция проверки валидности данных</w:t>
      </w:r>
    </w:p>
    <w:p w14:paraId="6A255AF3" w14:textId="77777777" w:rsidR="00A6491D" w:rsidRDefault="00A6491D" w:rsidP="00751B66">
      <w:pPr>
        <w:pStyle w:val="a9"/>
      </w:pPr>
      <w:r>
        <w:lastRenderedPageBreak/>
        <w:t>После успешной проверки всех полей, вызывается функция отправки данных на сервер (</w:t>
      </w:r>
      <w:r>
        <w:fldChar w:fldCharType="begin"/>
      </w:r>
      <w:r>
        <w:instrText xml:space="preserve"> REF _Ref70461397 \h </w:instrText>
      </w:r>
      <w:r>
        <w:fldChar w:fldCharType="separate"/>
      </w:r>
      <w:r w:rsidR="006B4086">
        <w:t xml:space="preserve">Рис. </w:t>
      </w:r>
      <w:r w:rsidR="006B4086">
        <w:rPr>
          <w:noProof/>
        </w:rPr>
        <w:t>30</w:t>
      </w:r>
      <w:r>
        <w:fldChar w:fldCharType="end"/>
      </w:r>
      <w:r>
        <w:t>).</w:t>
      </w:r>
    </w:p>
    <w:p w14:paraId="361F1896" w14:textId="77777777" w:rsidR="00A6491D" w:rsidRDefault="001B2375" w:rsidP="00A6491D">
      <w:pPr>
        <w:pStyle w:val="af0"/>
        <w:keepNext/>
      </w:pPr>
      <w:r>
        <w:drawing>
          <wp:inline distT="0" distB="0" distL="0" distR="0" wp14:anchorId="3ABD0A31" wp14:editId="013CBF0A">
            <wp:extent cx="5940425" cy="5231765"/>
            <wp:effectExtent l="0" t="0" r="3175"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5231765"/>
                    </a:xfrm>
                    <a:prstGeom prst="rect">
                      <a:avLst/>
                    </a:prstGeom>
                  </pic:spPr>
                </pic:pic>
              </a:graphicData>
            </a:graphic>
          </wp:inline>
        </w:drawing>
      </w:r>
    </w:p>
    <w:p w14:paraId="61FEF314" w14:textId="748AB08C" w:rsidR="00A6491D" w:rsidRDefault="00A6491D" w:rsidP="00A6491D">
      <w:pPr>
        <w:pStyle w:val="afd"/>
      </w:pPr>
      <w:bookmarkStart w:id="46" w:name="_Ref70461397"/>
      <w:r>
        <w:t xml:space="preserve">Рис. </w:t>
      </w:r>
      <w:fldSimple w:instr=" SEQ Рис. \* ARABIC ">
        <w:r w:rsidR="006B4086">
          <w:rPr>
            <w:noProof/>
          </w:rPr>
          <w:t>30</w:t>
        </w:r>
      </w:fldSimple>
      <w:bookmarkEnd w:id="46"/>
      <w:r w:rsidR="00AF09D5">
        <w:rPr>
          <w:noProof/>
        </w:rPr>
        <w:t>.</w:t>
      </w:r>
      <w:r>
        <w:t xml:space="preserve"> Функция отправки данных на сервер</w:t>
      </w:r>
    </w:p>
    <w:p w14:paraId="0CC03623" w14:textId="77777777" w:rsidR="00A6491D" w:rsidRDefault="00A6491D" w:rsidP="00A6491D">
      <w:pPr>
        <w:pStyle w:val="a9"/>
      </w:pPr>
      <w:r>
        <w:t>В ходе работы функции (</w:t>
      </w:r>
      <w:r>
        <w:fldChar w:fldCharType="begin"/>
      </w:r>
      <w:r>
        <w:instrText xml:space="preserve"> REF _Ref70461397 \h </w:instrText>
      </w:r>
      <w:r>
        <w:fldChar w:fldCharType="separate"/>
      </w:r>
      <w:r w:rsidR="006B4086">
        <w:t xml:space="preserve">Рис. </w:t>
      </w:r>
      <w:r w:rsidR="006B4086">
        <w:rPr>
          <w:noProof/>
        </w:rPr>
        <w:t>30</w:t>
      </w:r>
      <w:r>
        <w:fldChar w:fldCharType="end"/>
      </w:r>
      <w:r>
        <w:t>) выполняются следующие действия:</w:t>
      </w:r>
    </w:p>
    <w:p w14:paraId="44E99775" w14:textId="77777777" w:rsidR="00A6491D" w:rsidRDefault="00A6491D" w:rsidP="00AF09D5">
      <w:pPr>
        <w:pStyle w:val="a9"/>
        <w:numPr>
          <w:ilvl w:val="0"/>
          <w:numId w:val="19"/>
        </w:numPr>
        <w:tabs>
          <w:tab w:val="left" w:pos="1134"/>
        </w:tabs>
        <w:ind w:left="0" w:firstLine="709"/>
      </w:pPr>
      <w:r>
        <w:t>Собираются значения всех полей</w:t>
      </w:r>
    </w:p>
    <w:p w14:paraId="50644CED" w14:textId="77777777" w:rsidR="00A6491D" w:rsidRDefault="00A6491D" w:rsidP="00AF09D5">
      <w:pPr>
        <w:pStyle w:val="a9"/>
        <w:numPr>
          <w:ilvl w:val="0"/>
          <w:numId w:val="19"/>
        </w:numPr>
        <w:tabs>
          <w:tab w:val="left" w:pos="1134"/>
        </w:tabs>
        <w:ind w:left="0" w:firstLine="709"/>
      </w:pPr>
      <w:r>
        <w:t>Создается запрос к серверу</w:t>
      </w:r>
    </w:p>
    <w:p w14:paraId="32E80FBE" w14:textId="77777777" w:rsidR="00A6491D" w:rsidRDefault="00A6491D" w:rsidP="00AF09D5">
      <w:pPr>
        <w:pStyle w:val="a9"/>
        <w:numPr>
          <w:ilvl w:val="0"/>
          <w:numId w:val="19"/>
        </w:numPr>
        <w:tabs>
          <w:tab w:val="left" w:pos="1134"/>
        </w:tabs>
        <w:ind w:left="0" w:firstLine="709"/>
      </w:pPr>
      <w:r>
        <w:t>Выполняется асинхронный запрос</w:t>
      </w:r>
    </w:p>
    <w:p w14:paraId="0BB0B83B" w14:textId="77777777" w:rsidR="00A6491D" w:rsidRDefault="00A6491D" w:rsidP="00A6491D">
      <w:pPr>
        <w:pStyle w:val="a9"/>
      </w:pPr>
      <w:r>
        <w:t>Запрос к серверу выполняется при помощи функции</w:t>
      </w:r>
      <w:r w:rsidRPr="00A6491D">
        <w:t xml:space="preserve"> </w:t>
      </w:r>
      <w:r>
        <w:t>«</w:t>
      </w:r>
      <w:r>
        <w:rPr>
          <w:lang w:val="en-US"/>
        </w:rPr>
        <w:t>ajax</w:t>
      </w:r>
      <w:r>
        <w:t xml:space="preserve">», которая выполняется асинхронно посылает </w:t>
      </w:r>
      <w:r>
        <w:rPr>
          <w:lang w:val="en-US"/>
        </w:rPr>
        <w:t>POST</w:t>
      </w:r>
      <w:r w:rsidRPr="00A6491D">
        <w:t xml:space="preserve"> </w:t>
      </w:r>
      <w:r>
        <w:t xml:space="preserve">запрос. После выполнения запроса вызывается функция, которая проверяет код ответа сервера, а после уже и сам ответ. </w:t>
      </w:r>
    </w:p>
    <w:p w14:paraId="1598587F" w14:textId="77777777" w:rsidR="00992C9C" w:rsidRDefault="00191771" w:rsidP="00992C9C">
      <w:pPr>
        <w:pStyle w:val="a9"/>
      </w:pPr>
      <w:r>
        <w:t xml:space="preserve">Функция обработки данных на сервере </w:t>
      </w:r>
      <w:r w:rsidR="00B2406C">
        <w:t>(</w:t>
      </w:r>
      <w:r w:rsidR="00B2406C">
        <w:fldChar w:fldCharType="begin"/>
      </w:r>
      <w:r w:rsidR="00B2406C">
        <w:instrText xml:space="preserve"> REF _Ref70533625 \h </w:instrText>
      </w:r>
      <w:r w:rsidR="00B2406C">
        <w:fldChar w:fldCharType="separate"/>
      </w:r>
      <w:r w:rsidR="006B4086">
        <w:t xml:space="preserve">Рис. </w:t>
      </w:r>
      <w:r w:rsidR="006B4086">
        <w:rPr>
          <w:noProof/>
        </w:rPr>
        <w:t>31</w:t>
      </w:r>
      <w:r w:rsidR="00B2406C">
        <w:fldChar w:fldCharType="end"/>
      </w:r>
      <w:r w:rsidR="00B2406C">
        <w:t xml:space="preserve">). Данная функция проводит проверку всех полей, что исключает ввод некорректных данных </w:t>
      </w:r>
      <w:r w:rsidR="00B2406C">
        <w:lastRenderedPageBreak/>
        <w:t>пользователем. Так как у пользователя есть два уникальных поля, а именно номер телефона пользователя и его СНИЛС. В этом случае необходимо проверить существование пользователя со схожими данными. При успешной проверки</w:t>
      </w:r>
      <w:r w:rsidR="003B3E3C">
        <w:t xml:space="preserve"> данных</w:t>
      </w:r>
      <w:r w:rsidR="00B2406C">
        <w:t>, функция вызывает метод из модели, которая предназначена для работы с данными из таблицы пользователей.</w:t>
      </w:r>
      <w:r w:rsidR="003B3E3C">
        <w:t xml:space="preserve"> После успешного выполнения метода, пользователю возвращается ответ от сервера с текущим статусом выполнения запроса.</w:t>
      </w:r>
    </w:p>
    <w:p w14:paraId="1087C84C" w14:textId="77777777" w:rsidR="00992C9C" w:rsidRDefault="001B2375" w:rsidP="00992C9C">
      <w:pPr>
        <w:pStyle w:val="af0"/>
        <w:keepNext/>
      </w:pPr>
      <w:r>
        <w:drawing>
          <wp:inline distT="0" distB="0" distL="0" distR="0" wp14:anchorId="12798FD1" wp14:editId="5C8F0CB5">
            <wp:extent cx="5940425" cy="4340225"/>
            <wp:effectExtent l="0" t="0" r="3175"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340225"/>
                    </a:xfrm>
                    <a:prstGeom prst="rect">
                      <a:avLst/>
                    </a:prstGeom>
                  </pic:spPr>
                </pic:pic>
              </a:graphicData>
            </a:graphic>
          </wp:inline>
        </w:drawing>
      </w:r>
    </w:p>
    <w:p w14:paraId="441BBC03" w14:textId="4ADF9BA4" w:rsidR="00992C9C" w:rsidRDefault="00992C9C" w:rsidP="00992C9C">
      <w:pPr>
        <w:pStyle w:val="afd"/>
      </w:pPr>
      <w:bookmarkStart w:id="47" w:name="_Ref70533625"/>
      <w:r>
        <w:t xml:space="preserve">Рис. </w:t>
      </w:r>
      <w:fldSimple w:instr=" SEQ Рис. \* ARABIC ">
        <w:r w:rsidR="006B4086">
          <w:rPr>
            <w:noProof/>
          </w:rPr>
          <w:t>31</w:t>
        </w:r>
      </w:fldSimple>
      <w:bookmarkEnd w:id="47"/>
      <w:r w:rsidR="00AF09D5">
        <w:rPr>
          <w:noProof/>
        </w:rPr>
        <w:t>.</w:t>
      </w:r>
      <w:r w:rsidRPr="00992C9C">
        <w:t xml:space="preserve"> </w:t>
      </w:r>
      <w:r>
        <w:t>Серверная функция обработки регистрации пользователя</w:t>
      </w:r>
    </w:p>
    <w:p w14:paraId="7708A5F7" w14:textId="77777777" w:rsidR="003B3E3C" w:rsidRPr="003B3E3C" w:rsidRDefault="003B3E3C" w:rsidP="003B3E3C">
      <w:pPr>
        <w:pStyle w:val="a9"/>
      </w:pPr>
      <w:r>
        <w:t xml:space="preserve">Функция занесения данных пользователя представляет из себя обычный запрос к базе данных, который шифрует пароль и отправляет сам </w:t>
      </w:r>
      <w:r>
        <w:rPr>
          <w:lang w:val="en-US"/>
        </w:rPr>
        <w:t>sql</w:t>
      </w:r>
      <w:r w:rsidRPr="003B3E3C">
        <w:t xml:space="preserve"> </w:t>
      </w:r>
      <w:r>
        <w:t xml:space="preserve">запрос. В результате выполнения функции мы получаем логический ответ </w:t>
      </w:r>
      <w:r>
        <w:rPr>
          <w:lang w:val="en-US"/>
        </w:rPr>
        <w:t>true</w:t>
      </w:r>
      <w:r w:rsidRPr="003B3E3C">
        <w:t xml:space="preserve"> </w:t>
      </w:r>
      <w:r>
        <w:t xml:space="preserve">или </w:t>
      </w:r>
      <w:r>
        <w:rPr>
          <w:lang w:val="en-US"/>
        </w:rPr>
        <w:t>false</w:t>
      </w:r>
      <w:r>
        <w:t>. Подобный ответ отображает успешность выполнения запроса.</w:t>
      </w:r>
    </w:p>
    <w:p w14:paraId="21D3DDA2" w14:textId="77777777" w:rsidR="003B3E3C" w:rsidRDefault="001B2375" w:rsidP="003B3E3C">
      <w:pPr>
        <w:pStyle w:val="af0"/>
        <w:keepNext/>
      </w:pPr>
      <w:r>
        <w:lastRenderedPageBreak/>
        <w:drawing>
          <wp:inline distT="0" distB="0" distL="0" distR="0" wp14:anchorId="76E7618A" wp14:editId="2595F54D">
            <wp:extent cx="5940425" cy="912495"/>
            <wp:effectExtent l="0" t="0" r="3175" b="190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12495"/>
                    </a:xfrm>
                    <a:prstGeom prst="rect">
                      <a:avLst/>
                    </a:prstGeom>
                  </pic:spPr>
                </pic:pic>
              </a:graphicData>
            </a:graphic>
          </wp:inline>
        </w:drawing>
      </w:r>
    </w:p>
    <w:p w14:paraId="57EA4EB7" w14:textId="7F62BC90" w:rsidR="003B3E3C" w:rsidRDefault="003B3E3C" w:rsidP="003B3E3C">
      <w:pPr>
        <w:pStyle w:val="afd"/>
      </w:pPr>
      <w:r>
        <w:t xml:space="preserve">Рис. </w:t>
      </w:r>
      <w:fldSimple w:instr=" SEQ Рис. \* ARABIC ">
        <w:r w:rsidR="006B4086">
          <w:rPr>
            <w:noProof/>
          </w:rPr>
          <w:t>32</w:t>
        </w:r>
      </w:fldSimple>
      <w:r w:rsidR="00AF09D5">
        <w:rPr>
          <w:noProof/>
        </w:rPr>
        <w:t>.</w:t>
      </w:r>
      <w:r>
        <w:t xml:space="preserve"> Функция добавления данных пользователя в базу данных</w:t>
      </w:r>
    </w:p>
    <w:p w14:paraId="52DAAB87" w14:textId="77777777" w:rsidR="004F0F71" w:rsidRDefault="004F0F71" w:rsidP="0087228A">
      <w:pPr>
        <w:pStyle w:val="a9"/>
      </w:pPr>
      <w:r>
        <w:t xml:space="preserve">Результатом выполнения модуля является зарегистрированный пользователь. </w:t>
      </w:r>
    </w:p>
    <w:p w14:paraId="29F34D36" w14:textId="77777777" w:rsidR="0082005C" w:rsidRDefault="0082005C" w:rsidP="0082005C">
      <w:pPr>
        <w:pStyle w:val="a0"/>
      </w:pPr>
      <w:bookmarkStart w:id="48" w:name="_Toc73486650"/>
      <w:r>
        <w:t>Создание модуля авторизации пользователя</w:t>
      </w:r>
      <w:bookmarkEnd w:id="48"/>
    </w:p>
    <w:p w14:paraId="75E5CB0F" w14:textId="46D74FAB" w:rsidR="0082005C" w:rsidRDefault="0082005C" w:rsidP="0082005C">
      <w:pPr>
        <w:pStyle w:val="a9"/>
      </w:pPr>
      <w:r w:rsidRPr="0082005C">
        <w:t>Авторизация</w:t>
      </w:r>
      <w:r>
        <w:t xml:space="preserve"> </w:t>
      </w:r>
      <w:r w:rsidR="00AF09D5">
        <w:t>–</w:t>
      </w:r>
      <w:r w:rsidRPr="0082005C">
        <w:t xml:space="preserve"> </w:t>
      </w:r>
      <w:r>
        <w:t xml:space="preserve">это процесс определения прав доступа пользователю или группе лиц на выполнение определенных действий. Авторизация на сайте позволяет войти в свою учетную запись и выполнять операции от своего имени. </w:t>
      </w:r>
    </w:p>
    <w:p w14:paraId="0BABF25E" w14:textId="77777777" w:rsidR="0082005C" w:rsidRDefault="0082005C" w:rsidP="0082005C">
      <w:pPr>
        <w:pStyle w:val="a9"/>
      </w:pPr>
      <w:r w:rsidRPr="0082005C">
        <w:t xml:space="preserve">Для </w:t>
      </w:r>
      <w:r>
        <w:t>авторизации</w:t>
      </w:r>
      <w:r w:rsidRPr="0082005C">
        <w:t xml:space="preserve"> пользователя была создана отдельная страница, доступ к которой можно получить перейдя по ссылке </w:t>
      </w:r>
      <w:r>
        <w:t>с любой страницы сайта. Ссылка находится в шапке сайта (</w:t>
      </w:r>
      <w:r>
        <w:fldChar w:fldCharType="begin"/>
      </w:r>
      <w:r>
        <w:instrText xml:space="preserve"> REF _Ref71141549 \h </w:instrText>
      </w:r>
      <w:r>
        <w:fldChar w:fldCharType="separate"/>
      </w:r>
      <w:r w:rsidR="006B4086" w:rsidRPr="00AF09D5">
        <w:t xml:space="preserve">Рис. </w:t>
      </w:r>
      <w:r w:rsidR="006B4086">
        <w:rPr>
          <w:noProof/>
        </w:rPr>
        <w:t>33</w:t>
      </w:r>
      <w:r>
        <w:fldChar w:fldCharType="end"/>
      </w:r>
      <w:r>
        <w:t>), что упрощает поиск страницы авторизации.</w:t>
      </w:r>
    </w:p>
    <w:p w14:paraId="5E7DB39F" w14:textId="3C32E98A" w:rsidR="0082005C" w:rsidRDefault="00BF2A80" w:rsidP="0082005C">
      <w:pPr>
        <w:pStyle w:val="af0"/>
        <w:keepNext/>
      </w:pPr>
      <w:r>
        <w:drawing>
          <wp:inline distT="0" distB="0" distL="0" distR="0" wp14:anchorId="08361752" wp14:editId="18B41359">
            <wp:extent cx="5940425" cy="48069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80695"/>
                    </a:xfrm>
                    <a:prstGeom prst="rect">
                      <a:avLst/>
                    </a:prstGeom>
                  </pic:spPr>
                </pic:pic>
              </a:graphicData>
            </a:graphic>
          </wp:inline>
        </w:drawing>
      </w:r>
    </w:p>
    <w:p w14:paraId="1760D2CD" w14:textId="4D182218" w:rsidR="0082005C" w:rsidRPr="00AF09D5" w:rsidRDefault="0082005C" w:rsidP="0082005C">
      <w:pPr>
        <w:pStyle w:val="af4"/>
        <w:rPr>
          <w:sz w:val="28"/>
          <w:szCs w:val="28"/>
        </w:rPr>
      </w:pPr>
      <w:bookmarkStart w:id="49" w:name="_Ref71141549"/>
      <w:r w:rsidRPr="00AF09D5">
        <w:rPr>
          <w:sz w:val="28"/>
          <w:szCs w:val="28"/>
        </w:rPr>
        <w:t xml:space="preserve">Рис. </w:t>
      </w:r>
      <w:r w:rsidR="00C64212" w:rsidRPr="00AF09D5">
        <w:rPr>
          <w:sz w:val="28"/>
          <w:szCs w:val="28"/>
        </w:rPr>
        <w:fldChar w:fldCharType="begin"/>
      </w:r>
      <w:r w:rsidR="00C64212" w:rsidRPr="00AF09D5">
        <w:rPr>
          <w:sz w:val="28"/>
          <w:szCs w:val="28"/>
        </w:rPr>
        <w:instrText xml:space="preserve"> SEQ Рис. \* ARABIC </w:instrText>
      </w:r>
      <w:r w:rsidR="00C64212" w:rsidRPr="00AF09D5">
        <w:rPr>
          <w:sz w:val="28"/>
          <w:szCs w:val="28"/>
        </w:rPr>
        <w:fldChar w:fldCharType="separate"/>
      </w:r>
      <w:r w:rsidR="006B4086">
        <w:rPr>
          <w:noProof/>
          <w:sz w:val="28"/>
          <w:szCs w:val="28"/>
        </w:rPr>
        <w:t>33</w:t>
      </w:r>
      <w:r w:rsidR="00C64212" w:rsidRPr="00AF09D5">
        <w:rPr>
          <w:noProof/>
          <w:sz w:val="28"/>
          <w:szCs w:val="28"/>
        </w:rPr>
        <w:fldChar w:fldCharType="end"/>
      </w:r>
      <w:bookmarkEnd w:id="49"/>
      <w:r w:rsidR="00AF09D5" w:rsidRPr="00AF09D5">
        <w:rPr>
          <w:noProof/>
          <w:sz w:val="28"/>
          <w:szCs w:val="28"/>
        </w:rPr>
        <w:t>.</w:t>
      </w:r>
      <w:r w:rsidRPr="00AF09D5">
        <w:rPr>
          <w:sz w:val="28"/>
          <w:szCs w:val="28"/>
        </w:rPr>
        <w:t xml:space="preserve"> Расположение ссылки на страницу авторизации</w:t>
      </w:r>
    </w:p>
    <w:p w14:paraId="7883B57F" w14:textId="77777777" w:rsidR="00766653" w:rsidRDefault="0082005C" w:rsidP="00766653">
      <w:pPr>
        <w:pStyle w:val="a9"/>
      </w:pPr>
      <w:r>
        <w:t>После перехода по ссылке, пользователь попадает на страницу авторизации</w:t>
      </w:r>
      <w:r w:rsidR="00766653">
        <w:t xml:space="preserve"> (</w:t>
      </w:r>
      <w:r w:rsidR="00766653">
        <w:fldChar w:fldCharType="begin"/>
      </w:r>
      <w:r w:rsidR="00766653">
        <w:instrText xml:space="preserve"> REF _Ref71145631 \h </w:instrText>
      </w:r>
      <w:r w:rsidR="00766653">
        <w:fldChar w:fldCharType="separate"/>
      </w:r>
      <w:r w:rsidR="006B4086">
        <w:t xml:space="preserve">Рис. </w:t>
      </w:r>
      <w:r w:rsidR="006B4086">
        <w:rPr>
          <w:noProof/>
        </w:rPr>
        <w:t>34</w:t>
      </w:r>
      <w:r w:rsidR="00766653">
        <w:fldChar w:fldCharType="end"/>
      </w:r>
      <w:r w:rsidR="00766653">
        <w:t>)</w:t>
      </w:r>
      <w:r>
        <w:t>.</w:t>
      </w:r>
      <w:r w:rsidR="00766653">
        <w:t xml:space="preserve"> На данной странице присутствует форма, состоящая из двух полей, кнопки и ссылки на страницу регистрации.</w:t>
      </w:r>
      <w:r w:rsidR="00642AB8" w:rsidRPr="00642AB8">
        <w:t xml:space="preserve"> </w:t>
      </w:r>
      <w:r w:rsidR="00642AB8">
        <w:t>Для работы данной страницы необходимо подключить те же скрипты, которые были описаны в главе.</w:t>
      </w:r>
      <w:r w:rsidR="00766653">
        <w:t xml:space="preserve"> </w:t>
      </w:r>
      <w:r w:rsidR="00642AB8">
        <w:t>При прохождении</w:t>
      </w:r>
      <w:r w:rsidR="00766653">
        <w:t xml:space="preserve"> авторизации пользователю необходимо заполнить поле номер телефона и пароль. После введения корректных данных необходимо нажать на кнопку «Войти», после чего начнет свое выполнение обработчик события нажатой кнопки</w:t>
      </w:r>
      <w:r w:rsidR="00642AB8">
        <w:t xml:space="preserve"> (</w:t>
      </w:r>
      <w:r w:rsidR="00642AB8">
        <w:fldChar w:fldCharType="begin"/>
      </w:r>
      <w:r w:rsidR="00642AB8">
        <w:instrText xml:space="preserve"> REF _Ref71146553 \h </w:instrText>
      </w:r>
      <w:r w:rsidR="00642AB8">
        <w:fldChar w:fldCharType="separate"/>
      </w:r>
      <w:r w:rsidR="006B4086">
        <w:t xml:space="preserve">Рис. </w:t>
      </w:r>
      <w:r w:rsidR="006B4086">
        <w:rPr>
          <w:noProof/>
        </w:rPr>
        <w:t>35</w:t>
      </w:r>
      <w:r w:rsidR="00642AB8">
        <w:fldChar w:fldCharType="end"/>
      </w:r>
      <w:r w:rsidR="00642AB8">
        <w:t>)</w:t>
      </w:r>
      <w:r w:rsidR="00766653">
        <w:t>.</w:t>
      </w:r>
    </w:p>
    <w:p w14:paraId="6FD6BDB9" w14:textId="064B0A18" w:rsidR="00766653" w:rsidRDefault="00766653" w:rsidP="00766653">
      <w:pPr>
        <w:pStyle w:val="af0"/>
        <w:keepNext/>
      </w:pPr>
      <w:r w:rsidRPr="00766653">
        <w:rPr>
          <w:snapToGrid w:val="0"/>
          <w:color w:val="000000"/>
          <w:w w:val="0"/>
          <w:sz w:val="0"/>
          <w:szCs w:val="0"/>
          <w:u w:color="000000"/>
          <w:bdr w:val="none" w:sz="0" w:space="0" w:color="000000"/>
          <w:shd w:val="clear" w:color="000000" w:fill="000000"/>
          <w:lang w:val="x-none" w:eastAsia="x-none" w:bidi="x-none"/>
        </w:rPr>
        <w:lastRenderedPageBreak/>
        <w:t xml:space="preserve"> </w:t>
      </w:r>
      <w:r w:rsidR="00BF2A80" w:rsidRPr="00BF2A80">
        <w:rPr>
          <w:snapToGrid w:val="0"/>
          <w:color w:val="000000"/>
          <w:w w:val="0"/>
          <w:sz w:val="0"/>
          <w:szCs w:val="0"/>
          <w:u w:color="000000"/>
          <w:bdr w:val="none" w:sz="0" w:space="0" w:color="000000"/>
          <w:shd w:val="clear" w:color="000000" w:fill="000000"/>
        </w:rPr>
        <w:drawing>
          <wp:inline distT="0" distB="0" distL="0" distR="0" wp14:anchorId="7A974CDC" wp14:editId="33A12D54">
            <wp:extent cx="4303128" cy="2327275"/>
            <wp:effectExtent l="0" t="0" r="2540" b="0"/>
            <wp:docPr id="17" name="Рисунок 17" descr="C:\Users\Artem\Downloads\screencapture-127-0-0-1-8080-edsa-hospital-user-auth-2021-06-02-19_50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em\Downloads\screencapture-127-0-0-1-8080-edsa-hospital-user-auth-2021-06-02-19_50_0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27394" cy="2340399"/>
                    </a:xfrm>
                    <a:prstGeom prst="rect">
                      <a:avLst/>
                    </a:prstGeom>
                    <a:noFill/>
                    <a:ln>
                      <a:noFill/>
                    </a:ln>
                  </pic:spPr>
                </pic:pic>
              </a:graphicData>
            </a:graphic>
          </wp:inline>
        </w:drawing>
      </w:r>
    </w:p>
    <w:p w14:paraId="1C395453" w14:textId="14D5B457" w:rsidR="0082005C" w:rsidRDefault="00766653" w:rsidP="00766653">
      <w:pPr>
        <w:pStyle w:val="afd"/>
        <w:rPr>
          <w:noProof/>
        </w:rPr>
      </w:pPr>
      <w:bookmarkStart w:id="50" w:name="_Ref71145631"/>
      <w:r>
        <w:t xml:space="preserve">Рис. </w:t>
      </w:r>
      <w:fldSimple w:instr=" SEQ Рис. \* ARABIC ">
        <w:r w:rsidR="006B4086">
          <w:rPr>
            <w:noProof/>
          </w:rPr>
          <w:t>34</w:t>
        </w:r>
      </w:fldSimple>
      <w:bookmarkEnd w:id="50"/>
      <w:r w:rsidR="00BC5250">
        <w:rPr>
          <w:noProof/>
        </w:rPr>
        <w:t>.</w:t>
      </w:r>
      <w:r>
        <w:t xml:space="preserve"> Страница </w:t>
      </w:r>
      <w:r>
        <w:rPr>
          <w:noProof/>
        </w:rPr>
        <w:t>авторизации</w:t>
      </w:r>
    </w:p>
    <w:p w14:paraId="5E64C034" w14:textId="77777777" w:rsidR="00642AB8" w:rsidRDefault="00642AB8" w:rsidP="00642AB8">
      <w:pPr>
        <w:pStyle w:val="a9"/>
        <w:rPr>
          <w:noProof/>
        </w:rPr>
      </w:pPr>
      <w:r>
        <w:rPr>
          <w:noProof/>
        </w:rPr>
        <w:t>В ходе обработки нажатия на кнопку происходит проверка на валидность полей формы (</w:t>
      </w:r>
      <w:r>
        <w:rPr>
          <w:noProof/>
        </w:rPr>
        <w:fldChar w:fldCharType="begin"/>
      </w:r>
      <w:r>
        <w:rPr>
          <w:noProof/>
        </w:rPr>
        <w:instrText xml:space="preserve"> REF _Ref71146765 \h </w:instrText>
      </w:r>
      <w:r>
        <w:rPr>
          <w:noProof/>
        </w:rPr>
      </w:r>
      <w:r>
        <w:rPr>
          <w:noProof/>
        </w:rPr>
        <w:fldChar w:fldCharType="separate"/>
      </w:r>
      <w:r w:rsidR="006B4086">
        <w:t xml:space="preserve">Рис. </w:t>
      </w:r>
      <w:r w:rsidR="006B4086">
        <w:rPr>
          <w:noProof/>
        </w:rPr>
        <w:t>36</w:t>
      </w:r>
      <w:r>
        <w:rPr>
          <w:noProof/>
        </w:rPr>
        <w:fldChar w:fldCharType="end"/>
      </w:r>
      <w:r>
        <w:rPr>
          <w:noProof/>
        </w:rPr>
        <w:t>).</w:t>
      </w:r>
    </w:p>
    <w:p w14:paraId="5A2E72BD" w14:textId="77777777" w:rsidR="00642AB8" w:rsidRDefault="008E1CF7" w:rsidP="00642AB8">
      <w:pPr>
        <w:pStyle w:val="af0"/>
        <w:keepNext/>
      </w:pPr>
      <w:r>
        <w:drawing>
          <wp:inline distT="0" distB="0" distL="0" distR="0" wp14:anchorId="298EBE2E" wp14:editId="6422B82F">
            <wp:extent cx="5940425" cy="2831465"/>
            <wp:effectExtent l="0" t="0" r="317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831465"/>
                    </a:xfrm>
                    <a:prstGeom prst="rect">
                      <a:avLst/>
                    </a:prstGeom>
                  </pic:spPr>
                </pic:pic>
              </a:graphicData>
            </a:graphic>
          </wp:inline>
        </w:drawing>
      </w:r>
    </w:p>
    <w:p w14:paraId="42F4B36C" w14:textId="37072C66" w:rsidR="00642AB8" w:rsidRDefault="00642AB8" w:rsidP="00642AB8">
      <w:pPr>
        <w:pStyle w:val="afd"/>
      </w:pPr>
      <w:bookmarkStart w:id="51" w:name="_Ref71146553"/>
      <w:r>
        <w:t xml:space="preserve">Рис. </w:t>
      </w:r>
      <w:fldSimple w:instr=" SEQ Рис. \* ARABIC ">
        <w:r w:rsidR="006B4086">
          <w:rPr>
            <w:noProof/>
          </w:rPr>
          <w:t>35</w:t>
        </w:r>
      </w:fldSimple>
      <w:bookmarkEnd w:id="51"/>
      <w:r w:rsidR="00BC5250">
        <w:rPr>
          <w:noProof/>
        </w:rPr>
        <w:t>.</w:t>
      </w:r>
      <w:r>
        <w:t xml:space="preserve"> Обработчик нажатия на кнопку "Войти"</w:t>
      </w:r>
    </w:p>
    <w:p w14:paraId="40940C41" w14:textId="77777777" w:rsidR="00642AB8" w:rsidRPr="00642AB8" w:rsidRDefault="00642AB8" w:rsidP="00642AB8">
      <w:pPr>
        <w:pStyle w:val="a9"/>
      </w:pPr>
      <w:r>
        <w:t xml:space="preserve">Основной задачей проверки полей является выявление полей, содержание которых не соответствуют по критериям проверки регулярным выражением. При неудачном результате, уникальный </w:t>
      </w:r>
      <w:r>
        <w:rPr>
          <w:lang w:val="en-US"/>
        </w:rPr>
        <w:t>id</w:t>
      </w:r>
      <w:r w:rsidRPr="00642AB8">
        <w:t xml:space="preserve"> </w:t>
      </w:r>
      <w:r>
        <w:t>поля заносится в список не прошедших проверку полей, после чего эти поля подсвечиваются красным цветом, что указывает пользователю на конкретное поле для проверки (</w:t>
      </w:r>
      <w:r>
        <w:fldChar w:fldCharType="begin"/>
      </w:r>
      <w:r>
        <w:instrText xml:space="preserve"> REF _Ref71147327 \h </w:instrText>
      </w:r>
      <w:r>
        <w:fldChar w:fldCharType="separate"/>
      </w:r>
      <w:r w:rsidR="006B4086">
        <w:t xml:space="preserve">Рис. </w:t>
      </w:r>
      <w:r w:rsidR="006B4086">
        <w:rPr>
          <w:noProof/>
        </w:rPr>
        <w:t>37</w:t>
      </w:r>
      <w:r>
        <w:fldChar w:fldCharType="end"/>
      </w:r>
      <w:r>
        <w:t>).</w:t>
      </w:r>
    </w:p>
    <w:p w14:paraId="0AA6E12C" w14:textId="77777777" w:rsidR="00642AB8" w:rsidRDefault="008E1CF7" w:rsidP="00642AB8">
      <w:pPr>
        <w:pStyle w:val="af0"/>
        <w:keepNext/>
      </w:pPr>
      <w:r>
        <w:lastRenderedPageBreak/>
        <w:drawing>
          <wp:inline distT="0" distB="0" distL="0" distR="0" wp14:anchorId="2300DC3C" wp14:editId="730DB89E">
            <wp:extent cx="5940425" cy="320611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06115"/>
                    </a:xfrm>
                    <a:prstGeom prst="rect">
                      <a:avLst/>
                    </a:prstGeom>
                  </pic:spPr>
                </pic:pic>
              </a:graphicData>
            </a:graphic>
          </wp:inline>
        </w:drawing>
      </w:r>
    </w:p>
    <w:p w14:paraId="3F191A5E" w14:textId="293F1F6C" w:rsidR="00642AB8" w:rsidRDefault="00642AB8" w:rsidP="00642AB8">
      <w:pPr>
        <w:pStyle w:val="afd"/>
        <w:rPr>
          <w:noProof/>
        </w:rPr>
      </w:pPr>
      <w:bookmarkStart w:id="52" w:name="_Ref71146765"/>
      <w:r>
        <w:t xml:space="preserve">Рис. </w:t>
      </w:r>
      <w:fldSimple w:instr=" SEQ Рис. \* ARABIC ">
        <w:r w:rsidR="006B4086">
          <w:rPr>
            <w:noProof/>
          </w:rPr>
          <w:t>36</w:t>
        </w:r>
      </w:fldSimple>
      <w:bookmarkEnd w:id="52"/>
      <w:r w:rsidR="00BC5250">
        <w:rPr>
          <w:noProof/>
        </w:rPr>
        <w:t>.</w:t>
      </w:r>
      <w:r>
        <w:t xml:space="preserve"> Проверка полей формы</w:t>
      </w:r>
    </w:p>
    <w:p w14:paraId="411569A1" w14:textId="7CB01AC5" w:rsidR="00642AB8" w:rsidRDefault="00BF2A80" w:rsidP="00642AB8">
      <w:pPr>
        <w:pStyle w:val="af0"/>
        <w:keepNext/>
      </w:pPr>
      <w:r>
        <w:drawing>
          <wp:inline distT="0" distB="0" distL="0" distR="0" wp14:anchorId="0B000304" wp14:editId="41E03921">
            <wp:extent cx="5940425" cy="209613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096135"/>
                    </a:xfrm>
                    <a:prstGeom prst="rect">
                      <a:avLst/>
                    </a:prstGeom>
                  </pic:spPr>
                </pic:pic>
              </a:graphicData>
            </a:graphic>
          </wp:inline>
        </w:drawing>
      </w:r>
    </w:p>
    <w:p w14:paraId="6D822B63" w14:textId="75A527F4" w:rsidR="00766653" w:rsidRDefault="00642AB8" w:rsidP="00642AB8">
      <w:pPr>
        <w:pStyle w:val="afd"/>
      </w:pPr>
      <w:bookmarkStart w:id="53" w:name="_Ref71147327"/>
      <w:r>
        <w:t xml:space="preserve">Рис. </w:t>
      </w:r>
      <w:fldSimple w:instr=" SEQ Рис. \* ARABIC ">
        <w:r w:rsidR="006B4086">
          <w:rPr>
            <w:noProof/>
          </w:rPr>
          <w:t>37</w:t>
        </w:r>
      </w:fldSimple>
      <w:bookmarkEnd w:id="53"/>
      <w:r w:rsidR="00BC5250">
        <w:rPr>
          <w:noProof/>
        </w:rPr>
        <w:t>.</w:t>
      </w:r>
      <w:r>
        <w:t xml:space="preserve"> Пример отображения ошибки при некорректном заполнении поля</w:t>
      </w:r>
    </w:p>
    <w:p w14:paraId="35C7765E" w14:textId="77777777" w:rsidR="00642AB8" w:rsidRDefault="00642AB8" w:rsidP="00642AB8">
      <w:pPr>
        <w:pStyle w:val="a9"/>
      </w:pPr>
      <w:r>
        <w:t>После прохождения всех проверок, вызывается функция обработки авторизации</w:t>
      </w:r>
      <w:r w:rsidR="00C059FF">
        <w:t xml:space="preserve"> (</w:t>
      </w:r>
      <w:r w:rsidR="00C059FF">
        <w:fldChar w:fldCharType="begin"/>
      </w:r>
      <w:r w:rsidR="00C059FF">
        <w:instrText xml:space="preserve"> REF _Ref71147735 \h </w:instrText>
      </w:r>
      <w:r w:rsidR="00C059FF">
        <w:fldChar w:fldCharType="separate"/>
      </w:r>
      <w:r w:rsidR="006B4086">
        <w:t xml:space="preserve">Рис. </w:t>
      </w:r>
      <w:r w:rsidR="006B4086">
        <w:rPr>
          <w:noProof/>
        </w:rPr>
        <w:t>38</w:t>
      </w:r>
      <w:r w:rsidR="00C059FF">
        <w:fldChar w:fldCharType="end"/>
      </w:r>
      <w:r w:rsidR="00C059FF">
        <w:t>)</w:t>
      </w:r>
      <w:r>
        <w:t>. В ходе выполнения данной функции происходит:</w:t>
      </w:r>
    </w:p>
    <w:p w14:paraId="4014C24D" w14:textId="77777777" w:rsidR="00642AB8" w:rsidRDefault="00642AB8" w:rsidP="00BC5250">
      <w:pPr>
        <w:pStyle w:val="a9"/>
        <w:numPr>
          <w:ilvl w:val="0"/>
          <w:numId w:val="20"/>
        </w:numPr>
        <w:tabs>
          <w:tab w:val="left" w:pos="1134"/>
        </w:tabs>
        <w:ind w:left="0" w:firstLine="709"/>
      </w:pPr>
      <w:r>
        <w:t>Обработка введенных пользователем данных.</w:t>
      </w:r>
    </w:p>
    <w:p w14:paraId="776EC8C1" w14:textId="77777777" w:rsidR="00642AB8" w:rsidRDefault="00642AB8" w:rsidP="00BC5250">
      <w:pPr>
        <w:pStyle w:val="a9"/>
        <w:numPr>
          <w:ilvl w:val="0"/>
          <w:numId w:val="20"/>
        </w:numPr>
        <w:tabs>
          <w:tab w:val="left" w:pos="1134"/>
        </w:tabs>
        <w:ind w:left="0" w:firstLine="709"/>
      </w:pPr>
      <w:r>
        <w:t>Формирование на основе обработанных данных запроса.</w:t>
      </w:r>
    </w:p>
    <w:p w14:paraId="70188A93" w14:textId="77777777" w:rsidR="00642AB8" w:rsidRDefault="00642AB8" w:rsidP="00BC5250">
      <w:pPr>
        <w:pStyle w:val="a9"/>
        <w:numPr>
          <w:ilvl w:val="0"/>
          <w:numId w:val="20"/>
        </w:numPr>
        <w:tabs>
          <w:tab w:val="left" w:pos="1134"/>
        </w:tabs>
        <w:ind w:left="0" w:firstLine="709"/>
      </w:pPr>
      <w:r>
        <w:t>Отправка запроса на сервер.</w:t>
      </w:r>
    </w:p>
    <w:p w14:paraId="788909FB" w14:textId="77777777" w:rsidR="00642AB8" w:rsidRDefault="00642AB8" w:rsidP="00BC5250">
      <w:pPr>
        <w:pStyle w:val="a9"/>
        <w:numPr>
          <w:ilvl w:val="0"/>
          <w:numId w:val="20"/>
        </w:numPr>
        <w:tabs>
          <w:tab w:val="left" w:pos="1134"/>
        </w:tabs>
        <w:ind w:left="0" w:firstLine="709"/>
      </w:pPr>
      <w:r>
        <w:t>Обработка ответа от сервера.</w:t>
      </w:r>
    </w:p>
    <w:p w14:paraId="3C50E7A2" w14:textId="77777777" w:rsidR="00C059FF" w:rsidRDefault="00191EAC" w:rsidP="00C059FF">
      <w:pPr>
        <w:pStyle w:val="af0"/>
        <w:keepNext/>
      </w:pPr>
      <w:r>
        <w:lastRenderedPageBreak/>
        <w:drawing>
          <wp:inline distT="0" distB="0" distL="0" distR="0" wp14:anchorId="54D337EC" wp14:editId="406821AB">
            <wp:extent cx="4438650" cy="4513615"/>
            <wp:effectExtent l="0" t="0" r="0"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0066" cy="4525224"/>
                    </a:xfrm>
                    <a:prstGeom prst="rect">
                      <a:avLst/>
                    </a:prstGeom>
                  </pic:spPr>
                </pic:pic>
              </a:graphicData>
            </a:graphic>
          </wp:inline>
        </w:drawing>
      </w:r>
    </w:p>
    <w:p w14:paraId="06D2F8AA" w14:textId="6CDEF127" w:rsidR="00C059FF" w:rsidRDefault="00C059FF" w:rsidP="00C059FF">
      <w:pPr>
        <w:pStyle w:val="afd"/>
      </w:pPr>
      <w:bookmarkStart w:id="54" w:name="_Ref71147735"/>
      <w:r>
        <w:t xml:space="preserve">Рис. </w:t>
      </w:r>
      <w:fldSimple w:instr=" SEQ Рис. \* ARABIC ">
        <w:r w:rsidR="006B4086">
          <w:rPr>
            <w:noProof/>
          </w:rPr>
          <w:t>38</w:t>
        </w:r>
      </w:fldSimple>
      <w:bookmarkEnd w:id="54"/>
      <w:r w:rsidR="00BC5250">
        <w:rPr>
          <w:noProof/>
        </w:rPr>
        <w:t>.</w:t>
      </w:r>
      <w:r>
        <w:t xml:space="preserve"> Функция обработки авторизации</w:t>
      </w:r>
    </w:p>
    <w:p w14:paraId="669A37D2" w14:textId="77777777" w:rsidR="00A90680" w:rsidRDefault="00A90680" w:rsidP="00C059FF">
      <w:pPr>
        <w:pStyle w:val="a9"/>
      </w:pPr>
      <w:r>
        <w:t>Обработка запроса на сервере начинается с выполнения соответствующий функции (</w:t>
      </w:r>
      <w:r>
        <w:fldChar w:fldCharType="begin"/>
      </w:r>
      <w:r>
        <w:instrText xml:space="preserve"> REF _Ref71224485 \h </w:instrText>
      </w:r>
      <w:r>
        <w:fldChar w:fldCharType="separate"/>
      </w:r>
      <w:r w:rsidR="006B4086">
        <w:t xml:space="preserve">Рис. </w:t>
      </w:r>
      <w:r w:rsidR="006B4086">
        <w:rPr>
          <w:noProof/>
        </w:rPr>
        <w:t>39</w:t>
      </w:r>
      <w:r>
        <w:fldChar w:fldCharType="end"/>
      </w:r>
      <w:r>
        <w:t>). Данная функция проводит проверку передаваемы полей, что ограждает нас от множества ошибок. Номер телефона состоит из 10 цифр а пароль из любых букв и цифр русского и английского языка. Пароль должен содержать минимум 8 символов. При несоблюдении хотя бы одного условия, пользователю вернется ошибка, а выполнение скрипта на этом прекратится. В случае успешного прохождения вышеописанных проверок, вызывается сама функция проверки существования пользователя с такими данными авторизации</w:t>
      </w:r>
      <w:r w:rsidR="00054E4F">
        <w:t xml:space="preserve"> (</w:t>
      </w:r>
      <w:r w:rsidR="00054E4F">
        <w:fldChar w:fldCharType="begin"/>
      </w:r>
      <w:r w:rsidR="00054E4F">
        <w:instrText xml:space="preserve"> REF _Ref71225131 \h </w:instrText>
      </w:r>
      <w:r w:rsidR="00054E4F">
        <w:fldChar w:fldCharType="separate"/>
      </w:r>
      <w:r w:rsidR="006B4086">
        <w:t xml:space="preserve">Рис. </w:t>
      </w:r>
      <w:r w:rsidR="006B4086">
        <w:rPr>
          <w:noProof/>
        </w:rPr>
        <w:t>40</w:t>
      </w:r>
      <w:r w:rsidR="00054E4F">
        <w:fldChar w:fldCharType="end"/>
      </w:r>
      <w:r w:rsidR="00054E4F">
        <w:t>)</w:t>
      </w:r>
      <w:r>
        <w:t>.</w:t>
      </w:r>
      <w:r w:rsidR="00054E4F">
        <w:t xml:space="preserve"> </w:t>
      </w:r>
    </w:p>
    <w:p w14:paraId="455C579E" w14:textId="77777777" w:rsidR="00A90680" w:rsidRDefault="00191EAC" w:rsidP="00A90680">
      <w:pPr>
        <w:pStyle w:val="af0"/>
        <w:keepNext/>
      </w:pPr>
      <w:r>
        <w:lastRenderedPageBreak/>
        <w:drawing>
          <wp:inline distT="0" distB="0" distL="0" distR="0" wp14:anchorId="376A15C1" wp14:editId="7BD16407">
            <wp:extent cx="5940425" cy="3956685"/>
            <wp:effectExtent l="0" t="0" r="3175" b="571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956685"/>
                    </a:xfrm>
                    <a:prstGeom prst="rect">
                      <a:avLst/>
                    </a:prstGeom>
                  </pic:spPr>
                </pic:pic>
              </a:graphicData>
            </a:graphic>
          </wp:inline>
        </w:drawing>
      </w:r>
    </w:p>
    <w:p w14:paraId="029A2A8F" w14:textId="75E086B1" w:rsidR="00A90680" w:rsidRDefault="00A90680" w:rsidP="00A90680">
      <w:pPr>
        <w:pStyle w:val="afd"/>
      </w:pPr>
      <w:bookmarkStart w:id="55" w:name="_Ref71224485"/>
      <w:r>
        <w:t xml:space="preserve">Рис. </w:t>
      </w:r>
      <w:fldSimple w:instr=" SEQ Рис. \* ARABIC ">
        <w:r w:rsidR="006B4086">
          <w:rPr>
            <w:noProof/>
          </w:rPr>
          <w:t>39</w:t>
        </w:r>
      </w:fldSimple>
      <w:bookmarkEnd w:id="55"/>
      <w:r w:rsidR="00BC5250">
        <w:rPr>
          <w:noProof/>
        </w:rPr>
        <w:t>.</w:t>
      </w:r>
      <w:r w:rsidRPr="00A90680">
        <w:t xml:space="preserve"> </w:t>
      </w:r>
      <w:r>
        <w:t>Функция обработки запроса авторизации на сервере</w:t>
      </w:r>
    </w:p>
    <w:p w14:paraId="6F5F6179" w14:textId="77777777" w:rsidR="00054E4F" w:rsidRPr="00054E4F" w:rsidRDefault="00054E4F" w:rsidP="00054E4F">
      <w:pPr>
        <w:pStyle w:val="a9"/>
      </w:pPr>
      <w:r>
        <w:t xml:space="preserve">В ходе выполнения авторизации совершается запрос к базе данных, в котором проверяется существование пользователя с указанным номером телефона и пароля. Для проверки пароля происходит шифрование переданного пользователем пароля и сравнение с находящимся в базе данных. При нахождении совпадения, в сессию пользователя вносится персональный </w:t>
      </w:r>
      <w:r>
        <w:rPr>
          <w:lang w:val="en-US"/>
        </w:rPr>
        <w:t>id</w:t>
      </w:r>
      <w:r>
        <w:t xml:space="preserve">. Данный </w:t>
      </w:r>
      <w:r>
        <w:rPr>
          <w:lang w:val="en-US"/>
        </w:rPr>
        <w:t>id</w:t>
      </w:r>
      <w:r w:rsidRPr="00054E4F">
        <w:t xml:space="preserve"> </w:t>
      </w:r>
      <w:r>
        <w:t>нам понадобится для выполнения всех запросов связанных с аккаунтом. При успешно выполнении всех действий, функция возвращает положительный результат, а пользователю возвращается соответствующее сообщение.</w:t>
      </w:r>
    </w:p>
    <w:p w14:paraId="392B61A3" w14:textId="77777777" w:rsidR="00A90680" w:rsidRDefault="00191EAC" w:rsidP="00A90680">
      <w:pPr>
        <w:pStyle w:val="af0"/>
        <w:keepNext/>
      </w:pPr>
      <w:r>
        <w:drawing>
          <wp:inline distT="0" distB="0" distL="0" distR="0" wp14:anchorId="2AF7555C" wp14:editId="6D9264CA">
            <wp:extent cx="5940425" cy="1711960"/>
            <wp:effectExtent l="0" t="0" r="3175" b="254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711960"/>
                    </a:xfrm>
                    <a:prstGeom prst="rect">
                      <a:avLst/>
                    </a:prstGeom>
                  </pic:spPr>
                </pic:pic>
              </a:graphicData>
            </a:graphic>
          </wp:inline>
        </w:drawing>
      </w:r>
    </w:p>
    <w:p w14:paraId="4AB6DC6B" w14:textId="20326F10" w:rsidR="00191771" w:rsidRDefault="00A90680" w:rsidP="00BC5250">
      <w:pPr>
        <w:pStyle w:val="afd"/>
      </w:pPr>
      <w:bookmarkStart w:id="56" w:name="_Ref71225131"/>
      <w:r>
        <w:t xml:space="preserve">Рис. </w:t>
      </w:r>
      <w:fldSimple w:instr=" SEQ Рис. \* ARABIC ">
        <w:r w:rsidR="006B4086">
          <w:rPr>
            <w:noProof/>
          </w:rPr>
          <w:t>40</w:t>
        </w:r>
      </w:fldSimple>
      <w:bookmarkEnd w:id="56"/>
      <w:r w:rsidR="00BC5250">
        <w:rPr>
          <w:noProof/>
        </w:rPr>
        <w:t>.</w:t>
      </w:r>
      <w:r>
        <w:t xml:space="preserve"> Функция проверки данных авторизации</w:t>
      </w:r>
    </w:p>
    <w:p w14:paraId="6432BFCC" w14:textId="77777777" w:rsidR="00644DB9" w:rsidRDefault="00364D50" w:rsidP="00364D50">
      <w:pPr>
        <w:pStyle w:val="a0"/>
      </w:pPr>
      <w:bookmarkStart w:id="57" w:name="_Toc73486651"/>
      <w:r>
        <w:lastRenderedPageBreak/>
        <w:t>Создание модуля регистрации пользователя на прием</w:t>
      </w:r>
      <w:bookmarkEnd w:id="57"/>
    </w:p>
    <w:p w14:paraId="09F4E787" w14:textId="77777777" w:rsidR="00364D50" w:rsidRDefault="009C5C0E" w:rsidP="00364D50">
      <w:pPr>
        <w:pStyle w:val="a9"/>
      </w:pPr>
      <w:r>
        <w:t>Визуальная часть очень важна, ведь с ней придется взаимодействовать пользователю. Интерфейс должен быть прост и понятен, так как чем он проще для восприятия, тем больше вероятность успешной регистрации.</w:t>
      </w:r>
    </w:p>
    <w:p w14:paraId="1362E789" w14:textId="77777777" w:rsidR="009C5C0E" w:rsidRDefault="009C5C0E" w:rsidP="00364D50">
      <w:pPr>
        <w:pStyle w:val="a9"/>
      </w:pPr>
      <w:r>
        <w:t>Регистрация на прием возможна всем зарегистрированным пользователям. Для начала регистрации, пользователю необходимо открыть главную страницу и нажать на кнопку «Записаться на прием» (</w:t>
      </w:r>
      <w:r>
        <w:fldChar w:fldCharType="begin"/>
      </w:r>
      <w:r>
        <w:instrText xml:space="preserve"> REF _Ref71320325 \h </w:instrText>
      </w:r>
      <w:r>
        <w:fldChar w:fldCharType="separate"/>
      </w:r>
      <w:r w:rsidR="006B4086">
        <w:t xml:space="preserve">Рис. </w:t>
      </w:r>
      <w:r w:rsidR="006B4086">
        <w:rPr>
          <w:noProof/>
        </w:rPr>
        <w:t>41</w:t>
      </w:r>
      <w:r>
        <w:fldChar w:fldCharType="end"/>
      </w:r>
      <w:r>
        <w:t xml:space="preserve">). </w:t>
      </w:r>
    </w:p>
    <w:p w14:paraId="54591CCE" w14:textId="26EE61A5" w:rsidR="009C5C0E" w:rsidRDefault="00BF2A80" w:rsidP="009C5C0E">
      <w:pPr>
        <w:pStyle w:val="af0"/>
        <w:keepNext/>
      </w:pPr>
      <w:r>
        <w:drawing>
          <wp:inline distT="0" distB="0" distL="0" distR="0" wp14:anchorId="2224C552" wp14:editId="17428287">
            <wp:extent cx="5940425" cy="5340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534035"/>
                    </a:xfrm>
                    <a:prstGeom prst="rect">
                      <a:avLst/>
                    </a:prstGeom>
                  </pic:spPr>
                </pic:pic>
              </a:graphicData>
            </a:graphic>
          </wp:inline>
        </w:drawing>
      </w:r>
    </w:p>
    <w:p w14:paraId="79B2E0DA" w14:textId="49DB88FC" w:rsidR="009C5C0E" w:rsidRDefault="009C5C0E" w:rsidP="009C5C0E">
      <w:pPr>
        <w:pStyle w:val="afd"/>
      </w:pPr>
      <w:bookmarkStart w:id="58" w:name="_Ref71320325"/>
      <w:r>
        <w:t xml:space="preserve">Рис. </w:t>
      </w:r>
      <w:fldSimple w:instr=" SEQ Рис. \* ARABIC ">
        <w:r w:rsidR="006B4086">
          <w:rPr>
            <w:noProof/>
          </w:rPr>
          <w:t>41</w:t>
        </w:r>
      </w:fldSimple>
      <w:bookmarkEnd w:id="58"/>
      <w:r w:rsidR="00BC5250">
        <w:rPr>
          <w:noProof/>
        </w:rPr>
        <w:t>.</w:t>
      </w:r>
      <w:r>
        <w:t xml:space="preserve"> Кнопка открытия формы записи на прием</w:t>
      </w:r>
    </w:p>
    <w:p w14:paraId="5E68F91D" w14:textId="77777777" w:rsidR="009C5C0E" w:rsidRDefault="009C5C0E" w:rsidP="009C5C0E">
      <w:pPr>
        <w:pStyle w:val="a9"/>
      </w:pPr>
      <w:r>
        <w:t>После нажатия на соответствующую кнопку откроется форма записи на прием пользователя (</w:t>
      </w:r>
      <w:r>
        <w:fldChar w:fldCharType="begin"/>
      </w:r>
      <w:r>
        <w:instrText xml:space="preserve"> REF _Ref71320554 \h </w:instrText>
      </w:r>
      <w:r>
        <w:fldChar w:fldCharType="separate"/>
      </w:r>
      <w:r w:rsidR="006B4086">
        <w:t xml:space="preserve">Рис. </w:t>
      </w:r>
      <w:r w:rsidR="006B4086">
        <w:rPr>
          <w:noProof/>
        </w:rPr>
        <w:t>42</w:t>
      </w:r>
      <w:r>
        <w:fldChar w:fldCharType="end"/>
      </w:r>
      <w:r>
        <w:t xml:space="preserve">). На форме содержится два выпадающих списка с перечислением всех отделений и врачей относящихся к нему. Таблица с датой для записи выполнена в простом и понятным для пользователя виде. Недоступные для записи даты имеют схожий фон с основной таблицей. Для доступных дат регистрации использован специальный стиль, который выделяется на основном фоне формы, что упрощает выбор даты для приема. </w:t>
      </w:r>
    </w:p>
    <w:p w14:paraId="7C29B95B" w14:textId="4DD23D82" w:rsidR="009C5C0E" w:rsidRDefault="008E1304" w:rsidP="009C5C0E">
      <w:pPr>
        <w:pStyle w:val="af0"/>
        <w:keepNext/>
      </w:pPr>
      <w:r>
        <w:drawing>
          <wp:inline distT="0" distB="0" distL="0" distR="0" wp14:anchorId="158E869C" wp14:editId="64A1F9CA">
            <wp:extent cx="5940425" cy="317627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176270"/>
                    </a:xfrm>
                    <a:prstGeom prst="rect">
                      <a:avLst/>
                    </a:prstGeom>
                  </pic:spPr>
                </pic:pic>
              </a:graphicData>
            </a:graphic>
          </wp:inline>
        </w:drawing>
      </w:r>
    </w:p>
    <w:p w14:paraId="67B8C082" w14:textId="06231307" w:rsidR="009C5C0E" w:rsidRDefault="009C5C0E" w:rsidP="009C5C0E">
      <w:pPr>
        <w:pStyle w:val="afd"/>
      </w:pPr>
      <w:bookmarkStart w:id="59" w:name="_Ref71320554"/>
      <w:r>
        <w:t xml:space="preserve">Рис. </w:t>
      </w:r>
      <w:fldSimple w:instr=" SEQ Рис. \* ARABIC ">
        <w:r w:rsidR="006B4086">
          <w:rPr>
            <w:noProof/>
          </w:rPr>
          <w:t>42</w:t>
        </w:r>
      </w:fldSimple>
      <w:bookmarkEnd w:id="59"/>
      <w:r w:rsidR="00BC5250">
        <w:rPr>
          <w:noProof/>
        </w:rPr>
        <w:t>.</w:t>
      </w:r>
      <w:r>
        <w:t xml:space="preserve"> Форма записи на прием</w:t>
      </w:r>
    </w:p>
    <w:p w14:paraId="35BE1D29" w14:textId="77777777" w:rsidR="009C5C0E" w:rsidRPr="00FE45D4" w:rsidRDefault="009C5C0E" w:rsidP="009C5C0E">
      <w:pPr>
        <w:pStyle w:val="a9"/>
      </w:pPr>
      <w:r>
        <w:lastRenderedPageBreak/>
        <w:t xml:space="preserve">За </w:t>
      </w:r>
      <w:r w:rsidR="00FE45D4">
        <w:t>инициализацию вышеописанной формы отвечает функция «</w:t>
      </w:r>
      <w:r w:rsidR="00FE45D4">
        <w:rPr>
          <w:lang w:val="en-US"/>
        </w:rPr>
        <w:t>drawSecondBlock</w:t>
      </w:r>
      <w:r w:rsidR="00FE45D4">
        <w:t>»</w:t>
      </w:r>
      <w:r w:rsidR="00FE45D4" w:rsidRPr="00FE45D4">
        <w:t xml:space="preserve"> (</w:t>
      </w:r>
      <w:r w:rsidR="00FE45D4">
        <w:fldChar w:fldCharType="begin"/>
      </w:r>
      <w:r w:rsidR="00FE45D4">
        <w:instrText xml:space="preserve"> REF _Ref71322048 \h </w:instrText>
      </w:r>
      <w:r w:rsidR="00FE45D4">
        <w:fldChar w:fldCharType="separate"/>
      </w:r>
      <w:r w:rsidR="006B4086">
        <w:t xml:space="preserve">Рис. </w:t>
      </w:r>
      <w:r w:rsidR="006B4086">
        <w:rPr>
          <w:noProof/>
        </w:rPr>
        <w:t>43</w:t>
      </w:r>
      <w:r w:rsidR="00FE45D4">
        <w:fldChar w:fldCharType="end"/>
      </w:r>
      <w:r w:rsidR="00FE45D4" w:rsidRPr="00FE45D4">
        <w:t>).</w:t>
      </w:r>
      <w:r w:rsidR="00FE45D4">
        <w:t xml:space="preserve"> При инициализации происходит присвоение обработчиков событий выпадающим спискам. </w:t>
      </w:r>
    </w:p>
    <w:p w14:paraId="597170E1" w14:textId="77777777" w:rsidR="00FE45D4" w:rsidRDefault="00191EAC" w:rsidP="00FE45D4">
      <w:pPr>
        <w:pStyle w:val="af0"/>
        <w:keepNext/>
      </w:pPr>
      <w:r>
        <w:drawing>
          <wp:inline distT="0" distB="0" distL="0" distR="0" wp14:anchorId="0E7E76BC" wp14:editId="249DD0A8">
            <wp:extent cx="5940425" cy="2367915"/>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367915"/>
                    </a:xfrm>
                    <a:prstGeom prst="rect">
                      <a:avLst/>
                    </a:prstGeom>
                  </pic:spPr>
                </pic:pic>
              </a:graphicData>
            </a:graphic>
          </wp:inline>
        </w:drawing>
      </w:r>
    </w:p>
    <w:p w14:paraId="70045069" w14:textId="0A9DA11A" w:rsidR="00FE45D4" w:rsidRDefault="00FE45D4" w:rsidP="00FE45D4">
      <w:pPr>
        <w:pStyle w:val="afd"/>
      </w:pPr>
      <w:bookmarkStart w:id="60" w:name="_Ref71322048"/>
      <w:r>
        <w:t xml:space="preserve">Рис. </w:t>
      </w:r>
      <w:fldSimple w:instr=" SEQ Рис. \* ARABIC ">
        <w:r w:rsidR="006B4086">
          <w:rPr>
            <w:noProof/>
          </w:rPr>
          <w:t>43</w:t>
        </w:r>
      </w:fldSimple>
      <w:bookmarkEnd w:id="60"/>
      <w:r w:rsidR="00BC5250">
        <w:rPr>
          <w:noProof/>
        </w:rPr>
        <w:t>.</w:t>
      </w:r>
      <w:r w:rsidRPr="00812CEE">
        <w:t xml:space="preserve"> </w:t>
      </w:r>
      <w:r>
        <w:t>Функция инициализации компонентов формы</w:t>
      </w:r>
    </w:p>
    <w:p w14:paraId="708DC2D4" w14:textId="77777777" w:rsidR="00FE45D4" w:rsidRDefault="00FE45D4" w:rsidP="00FE45D4">
      <w:pPr>
        <w:pStyle w:val="a9"/>
      </w:pPr>
      <w:r>
        <w:t>При выборе отделения из соответствующего списка, вызывается функция с указанием двух параметров</w:t>
      </w:r>
      <w:r w:rsidR="00812CEE">
        <w:t xml:space="preserve"> (</w:t>
      </w:r>
      <w:r w:rsidR="00812CEE">
        <w:fldChar w:fldCharType="begin"/>
      </w:r>
      <w:r w:rsidR="00812CEE">
        <w:instrText xml:space="preserve"> REF _Ref71322881 \h </w:instrText>
      </w:r>
      <w:r w:rsidR="00812CEE">
        <w:fldChar w:fldCharType="separate"/>
      </w:r>
      <w:r w:rsidR="006B4086">
        <w:t xml:space="preserve">Рис. </w:t>
      </w:r>
      <w:r w:rsidR="006B4086">
        <w:rPr>
          <w:noProof/>
        </w:rPr>
        <w:t>44</w:t>
      </w:r>
      <w:r w:rsidR="00812CEE">
        <w:fldChar w:fldCharType="end"/>
      </w:r>
      <w:r w:rsidR="00812CEE">
        <w:t>)</w:t>
      </w:r>
      <w:r>
        <w:t xml:space="preserve">. Первый параметр необходим для определения типа возвращаемых данных, второй же содержит строку запроса к серверу. </w:t>
      </w:r>
    </w:p>
    <w:p w14:paraId="0978346F" w14:textId="77777777" w:rsidR="00812CEE" w:rsidRDefault="00812CEE" w:rsidP="00FE45D4">
      <w:pPr>
        <w:pStyle w:val="a9"/>
      </w:pPr>
      <w:r>
        <w:t>Запросы на сервер отправляются в асинхронном типе, таким образом страница при запросах на сервер не зависает. В ходе выполнения запроса форма притемняется и все кнопки становятся недоступными для взаимодействия (</w:t>
      </w:r>
      <w:r>
        <w:fldChar w:fldCharType="begin"/>
      </w:r>
      <w:r>
        <w:instrText xml:space="preserve"> REF _Ref71323176 \h </w:instrText>
      </w:r>
      <w:r>
        <w:fldChar w:fldCharType="separate"/>
      </w:r>
      <w:r w:rsidR="006B4086">
        <w:t xml:space="preserve">Рис. </w:t>
      </w:r>
      <w:r w:rsidR="006B4086">
        <w:rPr>
          <w:noProof/>
        </w:rPr>
        <w:t>45</w:t>
      </w:r>
      <w:r>
        <w:fldChar w:fldCharType="end"/>
      </w:r>
      <w:r>
        <w:t>). При успешном выполнении запроса, в соответствии с возвращаемыми данными происходит выбор соответствующей функции для обработки данных.</w:t>
      </w:r>
    </w:p>
    <w:p w14:paraId="63802BB6" w14:textId="77777777" w:rsidR="00812CEE" w:rsidRDefault="00191EAC" w:rsidP="00812CEE">
      <w:pPr>
        <w:pStyle w:val="af0"/>
        <w:keepNext/>
      </w:pPr>
      <w:r>
        <w:lastRenderedPageBreak/>
        <w:drawing>
          <wp:inline distT="0" distB="0" distL="0" distR="0" wp14:anchorId="555A8603" wp14:editId="0CD3F7C9">
            <wp:extent cx="5940425" cy="4937125"/>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4937125"/>
                    </a:xfrm>
                    <a:prstGeom prst="rect">
                      <a:avLst/>
                    </a:prstGeom>
                  </pic:spPr>
                </pic:pic>
              </a:graphicData>
            </a:graphic>
          </wp:inline>
        </w:drawing>
      </w:r>
    </w:p>
    <w:p w14:paraId="4719D775" w14:textId="5C3A26B4" w:rsidR="00812CEE" w:rsidRDefault="00812CEE" w:rsidP="00812CEE">
      <w:pPr>
        <w:pStyle w:val="afd"/>
      </w:pPr>
      <w:bookmarkStart w:id="61" w:name="_Ref71322881"/>
      <w:r>
        <w:t xml:space="preserve">Рис. </w:t>
      </w:r>
      <w:fldSimple w:instr=" SEQ Рис. \* ARABIC ">
        <w:r w:rsidR="006B4086">
          <w:rPr>
            <w:noProof/>
          </w:rPr>
          <w:t>44</w:t>
        </w:r>
      </w:fldSimple>
      <w:bookmarkEnd w:id="61"/>
      <w:r w:rsidR="00BC5250">
        <w:rPr>
          <w:noProof/>
        </w:rPr>
        <w:t>.</w:t>
      </w:r>
      <w:r>
        <w:t xml:space="preserve"> Функция отправления запросов на сервер</w:t>
      </w:r>
    </w:p>
    <w:p w14:paraId="456B8463" w14:textId="74ED3F40" w:rsidR="00812CEE" w:rsidRPr="002135CB" w:rsidRDefault="008E1304" w:rsidP="00812CEE">
      <w:pPr>
        <w:pStyle w:val="af0"/>
        <w:keepNext/>
        <w:rPr>
          <w:lang w:val="en-US"/>
        </w:rPr>
      </w:pPr>
      <w:r>
        <w:drawing>
          <wp:inline distT="0" distB="0" distL="0" distR="0" wp14:anchorId="4CA08312" wp14:editId="1C99D9C5">
            <wp:extent cx="5940425" cy="319024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190240"/>
                    </a:xfrm>
                    <a:prstGeom prst="rect">
                      <a:avLst/>
                    </a:prstGeom>
                  </pic:spPr>
                </pic:pic>
              </a:graphicData>
            </a:graphic>
          </wp:inline>
        </w:drawing>
      </w:r>
    </w:p>
    <w:p w14:paraId="48C29E7C" w14:textId="3DEBB370" w:rsidR="00812CEE" w:rsidRDefault="00812CEE" w:rsidP="00812CEE">
      <w:pPr>
        <w:pStyle w:val="afd"/>
      </w:pPr>
      <w:bookmarkStart w:id="62" w:name="_Ref71323176"/>
      <w:r>
        <w:t xml:space="preserve">Рис. </w:t>
      </w:r>
      <w:fldSimple w:instr=" SEQ Рис. \* ARABIC ">
        <w:r w:rsidR="006B4086">
          <w:rPr>
            <w:noProof/>
          </w:rPr>
          <w:t>45</w:t>
        </w:r>
      </w:fldSimple>
      <w:bookmarkEnd w:id="62"/>
      <w:r w:rsidR="00BC5250">
        <w:rPr>
          <w:noProof/>
        </w:rPr>
        <w:t>.</w:t>
      </w:r>
      <w:r>
        <w:t xml:space="preserve"> Пример заблокированной для взаимодействия формы</w:t>
      </w:r>
    </w:p>
    <w:p w14:paraId="6D46D0B0" w14:textId="77777777" w:rsidR="00812CEE" w:rsidRDefault="00812CEE" w:rsidP="00812CEE">
      <w:pPr>
        <w:pStyle w:val="a9"/>
      </w:pPr>
      <w:r>
        <w:lastRenderedPageBreak/>
        <w:t>Отрисовывание таблицы происходит при помощи отдельной функции (</w:t>
      </w:r>
      <w:r>
        <w:fldChar w:fldCharType="begin"/>
      </w:r>
      <w:r>
        <w:instrText xml:space="preserve"> REF _Ref71323585 \h </w:instrText>
      </w:r>
      <w:r>
        <w:fldChar w:fldCharType="separate"/>
      </w:r>
      <w:r w:rsidR="006B4086">
        <w:t xml:space="preserve">Рис. </w:t>
      </w:r>
      <w:r w:rsidR="006B4086">
        <w:rPr>
          <w:noProof/>
        </w:rPr>
        <w:t>46</w:t>
      </w:r>
      <w:r>
        <w:fldChar w:fldCharType="end"/>
      </w:r>
      <w:r>
        <w:t>). Логика данной функции достаточно проста, но в то же время реализация не такая. Изначально вся таблица доступна для выбора даты приема, но в процессе работы возвращаются данные с указанием недоступных дат, что в результате отображается на экран пользователя.</w:t>
      </w:r>
    </w:p>
    <w:p w14:paraId="50C0E161" w14:textId="77777777" w:rsidR="00812CEE" w:rsidRDefault="00191EAC" w:rsidP="00812CEE">
      <w:pPr>
        <w:pStyle w:val="af0"/>
        <w:keepNext/>
      </w:pPr>
      <w:r>
        <w:drawing>
          <wp:inline distT="0" distB="0" distL="0" distR="0" wp14:anchorId="21FFE9BC" wp14:editId="71B69781">
            <wp:extent cx="5940425" cy="2808605"/>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808605"/>
                    </a:xfrm>
                    <a:prstGeom prst="rect">
                      <a:avLst/>
                    </a:prstGeom>
                  </pic:spPr>
                </pic:pic>
              </a:graphicData>
            </a:graphic>
          </wp:inline>
        </w:drawing>
      </w:r>
    </w:p>
    <w:p w14:paraId="314DF06C" w14:textId="08BA36A2" w:rsidR="00812CEE" w:rsidRDefault="00812CEE" w:rsidP="00BC5250">
      <w:pPr>
        <w:pStyle w:val="afd"/>
      </w:pPr>
      <w:bookmarkStart w:id="63" w:name="_Ref71323585"/>
      <w:r>
        <w:t xml:space="preserve">Рис. </w:t>
      </w:r>
      <w:fldSimple w:instr=" SEQ Рис. \* ARABIC ">
        <w:r w:rsidR="006B4086">
          <w:rPr>
            <w:noProof/>
          </w:rPr>
          <w:t>46</w:t>
        </w:r>
      </w:fldSimple>
      <w:bookmarkEnd w:id="63"/>
      <w:r w:rsidR="00BC5250">
        <w:rPr>
          <w:noProof/>
        </w:rPr>
        <w:t>.</w:t>
      </w:r>
      <w:r>
        <w:t xml:space="preserve"> Функция отрисовывания таблицы</w:t>
      </w:r>
    </w:p>
    <w:p w14:paraId="160D2824" w14:textId="43CA8D4C" w:rsidR="00B163B4" w:rsidRDefault="00B163B4" w:rsidP="00B163B4">
      <w:pPr>
        <w:pStyle w:val="a9"/>
      </w:pPr>
      <w:r>
        <w:t>Все запросы на регистрацию приходят в один контроллер, после чего происходит обработка поступивших данных.</w:t>
      </w:r>
      <w:r w:rsidR="008E1304">
        <w:t xml:space="preserve"> Обработка запроса</w:t>
      </w:r>
      <w:r w:rsidR="002F5933">
        <w:t xml:space="preserve"> на сервере заключается в проверке поступивших данных и выбор метода работы с этими данными (</w:t>
      </w:r>
      <w:r w:rsidR="002F5933">
        <w:fldChar w:fldCharType="begin"/>
      </w:r>
      <w:r w:rsidR="002F5933">
        <w:instrText xml:space="preserve"> REF _Ref71398627 \h </w:instrText>
      </w:r>
      <w:r w:rsidR="002F5933">
        <w:fldChar w:fldCharType="separate"/>
      </w:r>
      <w:r w:rsidR="006B4086">
        <w:t xml:space="preserve">Рис. </w:t>
      </w:r>
      <w:r w:rsidR="006B4086">
        <w:rPr>
          <w:noProof/>
        </w:rPr>
        <w:t>47</w:t>
      </w:r>
      <w:r w:rsidR="002F5933">
        <w:fldChar w:fldCharType="end"/>
      </w:r>
      <w:r w:rsidR="002F5933">
        <w:t xml:space="preserve">). </w:t>
      </w:r>
    </w:p>
    <w:p w14:paraId="11C9BCCE" w14:textId="77777777" w:rsidR="002F5933" w:rsidRDefault="00191EAC" w:rsidP="002F5933">
      <w:pPr>
        <w:pStyle w:val="af0"/>
        <w:keepNext/>
      </w:pPr>
      <w:r>
        <w:lastRenderedPageBreak/>
        <w:drawing>
          <wp:inline distT="0" distB="0" distL="0" distR="0" wp14:anchorId="04DF1146" wp14:editId="7CA662FF">
            <wp:extent cx="5940425" cy="3406775"/>
            <wp:effectExtent l="0" t="0" r="3175" b="31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406775"/>
                    </a:xfrm>
                    <a:prstGeom prst="rect">
                      <a:avLst/>
                    </a:prstGeom>
                  </pic:spPr>
                </pic:pic>
              </a:graphicData>
            </a:graphic>
          </wp:inline>
        </w:drawing>
      </w:r>
    </w:p>
    <w:p w14:paraId="035CE882" w14:textId="6ACE9B06" w:rsidR="002F5933" w:rsidRDefault="002F5933" w:rsidP="002F5933">
      <w:pPr>
        <w:pStyle w:val="afd"/>
      </w:pPr>
      <w:bookmarkStart w:id="64" w:name="_Ref71398627"/>
      <w:r>
        <w:t xml:space="preserve">Рис. </w:t>
      </w:r>
      <w:fldSimple w:instr=" SEQ Рис. \* ARABIC ">
        <w:r w:rsidR="006B4086">
          <w:rPr>
            <w:noProof/>
          </w:rPr>
          <w:t>47</w:t>
        </w:r>
      </w:fldSimple>
      <w:bookmarkEnd w:id="64"/>
      <w:r w:rsidR="00BC5250">
        <w:rPr>
          <w:noProof/>
        </w:rPr>
        <w:t>.</w:t>
      </w:r>
      <w:r>
        <w:t xml:space="preserve"> Функция обработки запроса модуля регистрации на прием</w:t>
      </w:r>
    </w:p>
    <w:p w14:paraId="1E506326" w14:textId="77777777" w:rsidR="002F5933" w:rsidRDefault="002F5933" w:rsidP="002F5933">
      <w:pPr>
        <w:pStyle w:val="a9"/>
      </w:pPr>
      <w:r>
        <w:t>Со стороны сервера процесс выбора данных выглядит следующим образом (</w:t>
      </w:r>
      <w:r>
        <w:fldChar w:fldCharType="begin"/>
      </w:r>
      <w:r>
        <w:instrText xml:space="preserve"> REF _Ref71398981 \h </w:instrText>
      </w:r>
      <w:r>
        <w:fldChar w:fldCharType="separate"/>
      </w:r>
      <w:r w:rsidR="006B4086">
        <w:t xml:space="preserve">Рис. </w:t>
      </w:r>
      <w:r w:rsidR="006B4086">
        <w:rPr>
          <w:noProof/>
        </w:rPr>
        <w:t>48</w:t>
      </w:r>
      <w:r>
        <w:fldChar w:fldCharType="end"/>
      </w:r>
      <w:r>
        <w:t xml:space="preserve">). В данной функции происходит выбор набора дат из базы данных. Крайняя отбираемая дата не должна превышать семи дней с текущей даты. Эти данные возвращаются клиенту, после чего клиентская часть программы обрабатывает их. </w:t>
      </w:r>
    </w:p>
    <w:p w14:paraId="0CF86AD2" w14:textId="77777777" w:rsidR="002F5933" w:rsidRDefault="00191EAC" w:rsidP="002F5933">
      <w:pPr>
        <w:pStyle w:val="af0"/>
        <w:keepNext/>
      </w:pPr>
      <w:r>
        <w:drawing>
          <wp:inline distT="0" distB="0" distL="0" distR="0" wp14:anchorId="1630D629" wp14:editId="6A94B0BE">
            <wp:extent cx="5940425" cy="111252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112520"/>
                    </a:xfrm>
                    <a:prstGeom prst="rect">
                      <a:avLst/>
                    </a:prstGeom>
                  </pic:spPr>
                </pic:pic>
              </a:graphicData>
            </a:graphic>
          </wp:inline>
        </w:drawing>
      </w:r>
    </w:p>
    <w:p w14:paraId="3126AEBD" w14:textId="131E1B89" w:rsidR="002F5933" w:rsidRDefault="002F5933" w:rsidP="002F5933">
      <w:pPr>
        <w:pStyle w:val="afd"/>
      </w:pPr>
      <w:bookmarkStart w:id="65" w:name="_Ref71398981"/>
      <w:r>
        <w:t xml:space="preserve">Рис. </w:t>
      </w:r>
      <w:fldSimple w:instr=" SEQ Рис. \* ARABIC ">
        <w:r w:rsidR="006B4086">
          <w:rPr>
            <w:noProof/>
          </w:rPr>
          <w:t>48</w:t>
        </w:r>
      </w:fldSimple>
      <w:bookmarkEnd w:id="65"/>
      <w:r w:rsidR="00BC5250">
        <w:rPr>
          <w:noProof/>
        </w:rPr>
        <w:t>.</w:t>
      </w:r>
      <w:r>
        <w:t xml:space="preserve"> Функция получения данных о забронированных датах для приема</w:t>
      </w:r>
    </w:p>
    <w:p w14:paraId="340A6832" w14:textId="77777777" w:rsidR="002F5933" w:rsidRDefault="002F5933" w:rsidP="002F5933">
      <w:pPr>
        <w:pStyle w:val="a9"/>
      </w:pPr>
      <w:r>
        <w:t>Сам процесс регистрации на прием отображен на изображении (</w:t>
      </w:r>
      <w:r>
        <w:fldChar w:fldCharType="begin"/>
      </w:r>
      <w:r>
        <w:instrText xml:space="preserve"> REF _Ref71399572 \h </w:instrText>
      </w:r>
      <w:r>
        <w:fldChar w:fldCharType="separate"/>
      </w:r>
      <w:r w:rsidR="006B4086">
        <w:t xml:space="preserve">Рис. </w:t>
      </w:r>
      <w:r w:rsidR="006B4086">
        <w:rPr>
          <w:noProof/>
        </w:rPr>
        <w:t>49</w:t>
      </w:r>
      <w:r>
        <w:fldChar w:fldCharType="end"/>
      </w:r>
      <w:r>
        <w:t xml:space="preserve">). </w:t>
      </w:r>
      <w:r w:rsidR="00F079A4">
        <w:t>Первым делом происходит проверка на доступность выбранного доктора в выбранный день, следующим этапом все передаваемые параметры проверяются на валидность и происходит сам процесс записи в базу данных. Заключительным этапом является возврат ответа сервера к пользователю.</w:t>
      </w:r>
    </w:p>
    <w:p w14:paraId="0E4C1059" w14:textId="77777777" w:rsidR="002F5933" w:rsidRDefault="00191EAC" w:rsidP="002F5933">
      <w:pPr>
        <w:pStyle w:val="af0"/>
        <w:keepNext/>
      </w:pPr>
      <w:r>
        <w:lastRenderedPageBreak/>
        <w:drawing>
          <wp:inline distT="0" distB="0" distL="0" distR="0" wp14:anchorId="654D5EA9" wp14:editId="643559FA">
            <wp:extent cx="5940425" cy="1979930"/>
            <wp:effectExtent l="0" t="0" r="317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979930"/>
                    </a:xfrm>
                    <a:prstGeom prst="rect">
                      <a:avLst/>
                    </a:prstGeom>
                  </pic:spPr>
                </pic:pic>
              </a:graphicData>
            </a:graphic>
          </wp:inline>
        </w:drawing>
      </w:r>
    </w:p>
    <w:p w14:paraId="217CF783" w14:textId="51F39457" w:rsidR="004B7968" w:rsidRDefault="002F5933" w:rsidP="00BC5250">
      <w:pPr>
        <w:pStyle w:val="afd"/>
      </w:pPr>
      <w:bookmarkStart w:id="66" w:name="_Ref71399572"/>
      <w:r>
        <w:t xml:space="preserve">Рис. </w:t>
      </w:r>
      <w:fldSimple w:instr=" SEQ Рис. \* ARABIC ">
        <w:r w:rsidR="006B4086">
          <w:rPr>
            <w:noProof/>
          </w:rPr>
          <w:t>49</w:t>
        </w:r>
      </w:fldSimple>
      <w:bookmarkEnd w:id="66"/>
      <w:r w:rsidR="00BC5250">
        <w:rPr>
          <w:noProof/>
        </w:rPr>
        <w:t>.</w:t>
      </w:r>
      <w:r>
        <w:t xml:space="preserve"> Функция записи на прием</w:t>
      </w:r>
    </w:p>
    <w:p w14:paraId="5230293E" w14:textId="57E9816F" w:rsidR="008702C4" w:rsidRDefault="008702C4" w:rsidP="008702C4">
      <w:pPr>
        <w:pStyle w:val="a0"/>
        <w:numPr>
          <w:ilvl w:val="0"/>
          <w:numId w:val="0"/>
        </w:numPr>
        <w:ind w:left="1151"/>
      </w:pPr>
      <w:bookmarkStart w:id="67" w:name="_Toc73486652"/>
      <w:r w:rsidRPr="00B3393D">
        <w:t xml:space="preserve">Вывод по </w:t>
      </w:r>
      <w:r w:rsidR="00BC5250">
        <w:t>практической части</w:t>
      </w:r>
      <w:bookmarkEnd w:id="67"/>
    </w:p>
    <w:p w14:paraId="1CAB0266" w14:textId="77777777" w:rsidR="008702C4" w:rsidRDefault="008702C4" w:rsidP="008702C4">
      <w:pPr>
        <w:pStyle w:val="a9"/>
        <w:ind w:firstLine="1074"/>
      </w:pPr>
      <w:r>
        <w:t xml:space="preserve">В ходе разработки информационной системы, которая описана в практической части, </w:t>
      </w:r>
      <w:r w:rsidR="003F4972">
        <w:t>была выполнена основная цель данной выпускной квалификационной работы, заключающейся в разработке</w:t>
      </w:r>
      <w:r w:rsidR="003F4972" w:rsidRPr="003F4972">
        <w:t xml:space="preserve"> программного комплекса для поликлиники, позволяющего повысить эффективность работы регистратуры за счет сокращения временных и трудозатрат, а также повышения качества работы.</w:t>
      </w:r>
    </w:p>
    <w:p w14:paraId="6787B27B" w14:textId="77777777" w:rsidR="003F4972" w:rsidRDefault="003F4972" w:rsidP="008702C4">
      <w:pPr>
        <w:pStyle w:val="a9"/>
        <w:ind w:firstLine="1074"/>
      </w:pPr>
    </w:p>
    <w:p w14:paraId="5BD7180F" w14:textId="77777777" w:rsidR="003F4972" w:rsidRDefault="003F4972" w:rsidP="003F4972">
      <w:pPr>
        <w:pStyle w:val="a"/>
        <w:numPr>
          <w:ilvl w:val="0"/>
          <w:numId w:val="0"/>
        </w:numPr>
        <w:ind w:left="714"/>
      </w:pPr>
      <w:bookmarkStart w:id="68" w:name="_Toc73486653"/>
      <w:r w:rsidRPr="003F4972">
        <w:lastRenderedPageBreak/>
        <w:t>Заключение</w:t>
      </w:r>
      <w:bookmarkEnd w:id="68"/>
    </w:p>
    <w:p w14:paraId="65C2EF8F" w14:textId="34177603" w:rsidR="003F4972" w:rsidRDefault="003F4972" w:rsidP="003F4972">
      <w:pPr>
        <w:pStyle w:val="a9"/>
        <w:ind w:firstLine="1074"/>
      </w:pPr>
      <w:r>
        <w:t>В ходе выполнения выпускной квалификационной работы был проведен анализ как предметной области, так и способов реализации информационной системы. В теоретической части был проведен сбор данных о процессе регистрации в поликлинике</w:t>
      </w:r>
      <w:r w:rsidR="00322E6E">
        <w:t>, были рассмотрены среды разработки и языки программирования и сделаны следующие выводы:</w:t>
      </w:r>
    </w:p>
    <w:p w14:paraId="026D2150" w14:textId="6AC38637" w:rsidR="00322E6E" w:rsidRDefault="00322E6E" w:rsidP="00BC5250">
      <w:pPr>
        <w:pStyle w:val="a9"/>
        <w:numPr>
          <w:ilvl w:val="0"/>
          <w:numId w:val="31"/>
        </w:numPr>
        <w:tabs>
          <w:tab w:val="left" w:pos="993"/>
        </w:tabs>
        <w:ind w:left="0" w:firstLine="709"/>
      </w:pPr>
      <w:r>
        <w:t>Проанализировав другие примеры реализации данной информационной системы</w:t>
      </w:r>
      <w:r w:rsidR="00BC5250">
        <w:t xml:space="preserve">, </w:t>
      </w:r>
      <w:r>
        <w:t>возникла более четкая картина относительно того, как сделать уникальную информационную систему;</w:t>
      </w:r>
    </w:p>
    <w:p w14:paraId="2FA39DCE" w14:textId="6A00CBE3" w:rsidR="003F4972" w:rsidRDefault="00322E6E" w:rsidP="00BC5250">
      <w:pPr>
        <w:pStyle w:val="a9"/>
        <w:numPr>
          <w:ilvl w:val="0"/>
          <w:numId w:val="31"/>
        </w:numPr>
        <w:tabs>
          <w:tab w:val="left" w:pos="993"/>
        </w:tabs>
        <w:ind w:left="0" w:firstLine="709"/>
      </w:pPr>
      <w:r>
        <w:t>Рассмотрев среды разработки</w:t>
      </w:r>
      <w:r w:rsidR="00BC5250">
        <w:t>,</w:t>
      </w:r>
      <w:r>
        <w:t xml:space="preserve"> был сделан выбор в пользу</w:t>
      </w:r>
      <w:r w:rsidR="003F4972">
        <w:t xml:space="preserve"> </w:t>
      </w:r>
      <w:r>
        <w:t>среды</w:t>
      </w:r>
      <w:r w:rsidR="003F4972">
        <w:t xml:space="preserve"> разработки VS Code. </w:t>
      </w:r>
    </w:p>
    <w:p w14:paraId="32E9B3F7" w14:textId="77777777" w:rsidR="003F4972" w:rsidRDefault="005357B1" w:rsidP="003F4972">
      <w:pPr>
        <w:pStyle w:val="a9"/>
        <w:ind w:firstLine="1074"/>
      </w:pPr>
      <w:r>
        <w:t xml:space="preserve">В практической части отображена разработка информационной системы в выбранных ранее средах и на выбранных ранее языках программирования. </w:t>
      </w:r>
      <w:r w:rsidR="003F4972">
        <w:t>В ходе разра</w:t>
      </w:r>
      <w:r>
        <w:t xml:space="preserve">ботки информационной системы, </w:t>
      </w:r>
      <w:r w:rsidR="003F4972">
        <w:t>была выполнена основная цель данной выпускной квалификационной работы, заключающейся в разработке</w:t>
      </w:r>
      <w:r w:rsidR="003F4972" w:rsidRPr="003F4972">
        <w:t xml:space="preserve"> программного комплекса для поликлиники, позволяющего повысить эффективность работы регистратуры за счет сокращения временных и трудозатрат, а также повышения качества работы.</w:t>
      </w:r>
    </w:p>
    <w:p w14:paraId="4AA9EA30" w14:textId="77777777" w:rsidR="00BC0AB7" w:rsidRDefault="00BC0AB7">
      <w:pPr>
        <w:spacing w:after="160" w:line="259" w:lineRule="auto"/>
        <w:jc w:val="left"/>
        <w:rPr>
          <w:rFonts w:eastAsiaTheme="minorHAnsi"/>
          <w:iCs/>
          <w:color w:val="000000" w:themeColor="text1"/>
          <w:sz w:val="28"/>
          <w:szCs w:val="24"/>
          <w:lang w:eastAsia="en-US"/>
        </w:rPr>
      </w:pPr>
    </w:p>
    <w:p w14:paraId="738A1D02" w14:textId="77777777" w:rsidR="002F5933" w:rsidRDefault="004B7968" w:rsidP="004B7968">
      <w:pPr>
        <w:pStyle w:val="a"/>
        <w:numPr>
          <w:ilvl w:val="0"/>
          <w:numId w:val="0"/>
        </w:numPr>
        <w:ind w:left="360"/>
      </w:pPr>
      <w:bookmarkStart w:id="69" w:name="_Toc73486654"/>
      <w:r>
        <w:lastRenderedPageBreak/>
        <w:t>С</w:t>
      </w:r>
      <w:r w:rsidRPr="004B7968">
        <w:t>писок литературы</w:t>
      </w:r>
      <w:bookmarkEnd w:id="69"/>
    </w:p>
    <w:p w14:paraId="68F2858C" w14:textId="77777777" w:rsidR="00A56B82" w:rsidRPr="00A56B82" w:rsidRDefault="00A56B82" w:rsidP="00A56B82">
      <w:pPr>
        <w:pStyle w:val="a1"/>
        <w:tabs>
          <w:tab w:val="left" w:pos="1134"/>
        </w:tabs>
        <w:ind w:left="0" w:firstLine="709"/>
        <w:rPr>
          <w:rStyle w:val="afa"/>
          <w:color w:val="0D0D0D" w:themeColor="text1" w:themeTint="F2"/>
          <w:u w:val="none"/>
        </w:rPr>
      </w:pPr>
      <w:r w:rsidRPr="00A56B82">
        <w:rPr>
          <w:rStyle w:val="afa"/>
          <w:color w:val="0D0D0D" w:themeColor="text1" w:themeTint="F2"/>
          <w:u w:val="none"/>
        </w:rPr>
        <w:t xml:space="preserve">Белов В.В. Проектирование информационных систем: учебник. М.: Академия, 2013. – 352 с. </w:t>
      </w:r>
    </w:p>
    <w:p w14:paraId="3AFA41CC" w14:textId="77777777" w:rsidR="00A56B82" w:rsidRPr="00A56B82" w:rsidRDefault="00A56B82" w:rsidP="00A56B82">
      <w:pPr>
        <w:pStyle w:val="a1"/>
        <w:tabs>
          <w:tab w:val="left" w:pos="1134"/>
        </w:tabs>
        <w:ind w:left="0" w:firstLine="709"/>
        <w:rPr>
          <w:rStyle w:val="afa"/>
          <w:color w:val="0D0D0D" w:themeColor="text1" w:themeTint="F2"/>
          <w:u w:val="none"/>
        </w:rPr>
      </w:pPr>
      <w:r w:rsidRPr="00A56B82">
        <w:rPr>
          <w:rStyle w:val="afa"/>
          <w:color w:val="0D0D0D" w:themeColor="text1" w:themeTint="F2"/>
          <w:u w:val="none"/>
        </w:rPr>
        <w:t xml:space="preserve">Гагарина Л.Г. Технология разработки программного обеспечения: учеб. пособие / Л.Г. Гагарина, Е.В. Кокорева, Б.Д. Сидорова-Виснадул; под ред. Л.Г. Гагариной. – М.: ИД «ФОРУМ»: ИНФРА-М, 2018. – 400 с. http://znanium.com/catalog.php?bookinfo=924760 </w:t>
      </w:r>
    </w:p>
    <w:p w14:paraId="2DBB0534" w14:textId="77777777" w:rsidR="00A56B82" w:rsidRPr="00A56B82" w:rsidRDefault="00A56B82" w:rsidP="00A56B82">
      <w:pPr>
        <w:pStyle w:val="a1"/>
        <w:tabs>
          <w:tab w:val="left" w:pos="1134"/>
        </w:tabs>
        <w:ind w:left="0" w:firstLine="709"/>
        <w:rPr>
          <w:rStyle w:val="afa"/>
          <w:color w:val="0D0D0D" w:themeColor="text1" w:themeTint="F2"/>
          <w:u w:val="none"/>
        </w:rPr>
      </w:pPr>
      <w:r w:rsidRPr="00A56B82">
        <w:rPr>
          <w:rStyle w:val="afa"/>
          <w:color w:val="0D0D0D" w:themeColor="text1" w:themeTint="F2"/>
          <w:u w:val="none"/>
        </w:rPr>
        <w:t>Грегори Р. Эндрюс. Основы многопоточного, параллельного и распределенного программирования Автор: Грегори Р. Эндрюс, Москва: Вильямс 2003г. 512 стр.</w:t>
      </w:r>
    </w:p>
    <w:p w14:paraId="7AC36A6A" w14:textId="77777777" w:rsidR="00A56B82" w:rsidRPr="00A56B82" w:rsidRDefault="00A56B82" w:rsidP="00A56B82">
      <w:pPr>
        <w:pStyle w:val="a1"/>
        <w:tabs>
          <w:tab w:val="left" w:pos="1134"/>
        </w:tabs>
        <w:ind w:left="0" w:firstLine="709"/>
        <w:rPr>
          <w:rStyle w:val="afa"/>
          <w:color w:val="0D0D0D" w:themeColor="text1" w:themeTint="F2"/>
          <w:u w:val="none"/>
        </w:rPr>
      </w:pPr>
      <w:r w:rsidRPr="00A56B82">
        <w:rPr>
          <w:rStyle w:val="afa"/>
          <w:color w:val="0D0D0D" w:themeColor="text1" w:themeTint="F2"/>
          <w:u w:val="none"/>
        </w:rPr>
        <w:t xml:space="preserve">Заботина Н.Н. Проектирование информационных систем: [Электронный ресурс] Учебное пособие / Н.Н. Заботина. – М.: НИЦ Инфра-М, 2014. – 331 с. http://znanium.com/catalog.php?bookinfo=454282. </w:t>
      </w:r>
    </w:p>
    <w:p w14:paraId="7A26A9C8" w14:textId="77777777" w:rsidR="00C90B3B" w:rsidRPr="00A56B82" w:rsidRDefault="005410A1" w:rsidP="00A56B82">
      <w:pPr>
        <w:pStyle w:val="a1"/>
        <w:tabs>
          <w:tab w:val="left" w:pos="1134"/>
        </w:tabs>
        <w:ind w:left="0" w:firstLine="709"/>
        <w:rPr>
          <w:rStyle w:val="afa"/>
          <w:color w:val="0D0D0D" w:themeColor="text1" w:themeTint="F2"/>
          <w:u w:val="none"/>
        </w:rPr>
      </w:pPr>
      <w:hyperlink r:id="rId57" w:history="1">
        <w:r w:rsidR="00C90B3B" w:rsidRPr="00A56B82">
          <w:rPr>
            <w:rStyle w:val="afa"/>
            <w:color w:val="0D0D0D" w:themeColor="text1" w:themeTint="F2"/>
            <w:u w:val="none"/>
          </w:rPr>
          <w:t>https://timeweb.com/ru/community/articles/chto-takoe-visual-studio-code</w:t>
        </w:r>
      </w:hyperlink>
    </w:p>
    <w:bookmarkStart w:id="70" w:name="ccылка2"/>
    <w:bookmarkEnd w:id="70"/>
    <w:p w14:paraId="384C6354" w14:textId="77777777" w:rsidR="00C90B3B" w:rsidRDefault="00C90B3B" w:rsidP="00A56B82">
      <w:pPr>
        <w:pStyle w:val="a1"/>
        <w:tabs>
          <w:tab w:val="left" w:pos="1134"/>
        </w:tabs>
        <w:ind w:left="0" w:firstLine="709"/>
        <w:rPr>
          <w:rStyle w:val="afa"/>
          <w:color w:val="0D0D0D" w:themeColor="text1" w:themeTint="F2"/>
          <w:u w:val="none"/>
        </w:rPr>
      </w:pPr>
      <w:r w:rsidRPr="00A56B82">
        <w:fldChar w:fldCharType="begin"/>
      </w:r>
      <w:r w:rsidRPr="00A56B82">
        <w:rPr>
          <w:color w:val="0D0D0D" w:themeColor="text1" w:themeTint="F2"/>
        </w:rPr>
        <w:instrText xml:space="preserve"> HYPERLINK "https://loftblog.ru/broadcast/1-luchshie-redaktory-koda-i-ide-sublime-text-atom-visual-studio-code-brackets-webstorm-caret-zed/" </w:instrText>
      </w:r>
      <w:r w:rsidRPr="00A56B82">
        <w:fldChar w:fldCharType="separate"/>
      </w:r>
      <w:r w:rsidRPr="00A56B82">
        <w:rPr>
          <w:rStyle w:val="afa"/>
          <w:color w:val="0D0D0D" w:themeColor="text1" w:themeTint="F2"/>
          <w:u w:val="none"/>
          <w:lang w:val="en-US"/>
        </w:rPr>
        <w:t>https</w:t>
      </w:r>
      <w:r w:rsidRPr="00A56B82">
        <w:rPr>
          <w:rStyle w:val="afa"/>
          <w:color w:val="0D0D0D" w:themeColor="text1" w:themeTint="F2"/>
          <w:u w:val="none"/>
        </w:rPr>
        <w:t>://</w:t>
      </w:r>
      <w:r w:rsidRPr="00A56B82">
        <w:rPr>
          <w:rStyle w:val="afa"/>
          <w:color w:val="0D0D0D" w:themeColor="text1" w:themeTint="F2"/>
          <w:u w:val="none"/>
          <w:lang w:val="en-US"/>
        </w:rPr>
        <w:t>loftblog</w:t>
      </w:r>
      <w:r w:rsidRPr="00A56B82">
        <w:rPr>
          <w:rStyle w:val="afa"/>
          <w:color w:val="0D0D0D" w:themeColor="text1" w:themeTint="F2"/>
          <w:u w:val="none"/>
        </w:rPr>
        <w:t>.</w:t>
      </w:r>
      <w:r w:rsidRPr="00A56B82">
        <w:rPr>
          <w:rStyle w:val="afa"/>
          <w:color w:val="0D0D0D" w:themeColor="text1" w:themeTint="F2"/>
          <w:u w:val="none"/>
          <w:lang w:val="en-US"/>
        </w:rPr>
        <w:t>ru</w:t>
      </w:r>
      <w:r w:rsidRPr="00A56B82">
        <w:rPr>
          <w:rStyle w:val="afa"/>
          <w:color w:val="0D0D0D" w:themeColor="text1" w:themeTint="F2"/>
          <w:u w:val="none"/>
        </w:rPr>
        <w:t>/</w:t>
      </w:r>
      <w:r w:rsidRPr="00A56B82">
        <w:rPr>
          <w:rStyle w:val="afa"/>
          <w:color w:val="0D0D0D" w:themeColor="text1" w:themeTint="F2"/>
          <w:u w:val="none"/>
          <w:lang w:val="en-US"/>
        </w:rPr>
        <w:t>broadcast</w:t>
      </w:r>
      <w:r w:rsidRPr="00A56B82">
        <w:rPr>
          <w:rStyle w:val="afa"/>
          <w:color w:val="0D0D0D" w:themeColor="text1" w:themeTint="F2"/>
          <w:u w:val="none"/>
        </w:rPr>
        <w:t>/1-</w:t>
      </w:r>
      <w:r w:rsidRPr="00A56B82">
        <w:rPr>
          <w:rStyle w:val="afa"/>
          <w:color w:val="0D0D0D" w:themeColor="text1" w:themeTint="F2"/>
          <w:u w:val="none"/>
          <w:lang w:val="en-US"/>
        </w:rPr>
        <w:t>luchshie</w:t>
      </w:r>
      <w:r w:rsidRPr="00A56B82">
        <w:rPr>
          <w:rStyle w:val="afa"/>
          <w:color w:val="0D0D0D" w:themeColor="text1" w:themeTint="F2"/>
          <w:u w:val="none"/>
        </w:rPr>
        <w:t>-</w:t>
      </w:r>
      <w:r w:rsidRPr="00A56B82">
        <w:rPr>
          <w:rStyle w:val="afa"/>
          <w:color w:val="0D0D0D" w:themeColor="text1" w:themeTint="F2"/>
          <w:u w:val="none"/>
          <w:lang w:val="en-US"/>
        </w:rPr>
        <w:t>redaktory</w:t>
      </w:r>
      <w:r w:rsidRPr="00A56B82">
        <w:rPr>
          <w:rStyle w:val="afa"/>
          <w:color w:val="0D0D0D" w:themeColor="text1" w:themeTint="F2"/>
          <w:u w:val="none"/>
        </w:rPr>
        <w:t>-</w:t>
      </w:r>
      <w:r w:rsidRPr="00A56B82">
        <w:rPr>
          <w:rStyle w:val="afa"/>
          <w:color w:val="0D0D0D" w:themeColor="text1" w:themeTint="F2"/>
          <w:u w:val="none"/>
          <w:lang w:val="en-US"/>
        </w:rPr>
        <w:t>koda</w:t>
      </w:r>
      <w:r w:rsidRPr="00A56B82">
        <w:rPr>
          <w:rStyle w:val="afa"/>
          <w:color w:val="0D0D0D" w:themeColor="text1" w:themeTint="F2"/>
          <w:u w:val="none"/>
        </w:rPr>
        <w:t>-</w:t>
      </w:r>
      <w:r w:rsidRPr="00A56B82">
        <w:rPr>
          <w:rStyle w:val="afa"/>
          <w:color w:val="0D0D0D" w:themeColor="text1" w:themeTint="F2"/>
          <w:u w:val="none"/>
          <w:lang w:val="en-US"/>
        </w:rPr>
        <w:t>i</w:t>
      </w:r>
      <w:r w:rsidRPr="00A56B82">
        <w:rPr>
          <w:rStyle w:val="afa"/>
          <w:color w:val="0D0D0D" w:themeColor="text1" w:themeTint="F2"/>
          <w:u w:val="none"/>
        </w:rPr>
        <w:t>-</w:t>
      </w:r>
      <w:r w:rsidRPr="00A56B82">
        <w:rPr>
          <w:rStyle w:val="afa"/>
          <w:color w:val="0D0D0D" w:themeColor="text1" w:themeTint="F2"/>
          <w:u w:val="none"/>
          <w:lang w:val="en-US"/>
        </w:rPr>
        <w:t>ide</w:t>
      </w:r>
      <w:r w:rsidRPr="00A56B82">
        <w:rPr>
          <w:rStyle w:val="afa"/>
          <w:color w:val="0D0D0D" w:themeColor="text1" w:themeTint="F2"/>
          <w:u w:val="none"/>
        </w:rPr>
        <w:t>-</w:t>
      </w:r>
      <w:r w:rsidRPr="00A56B82">
        <w:rPr>
          <w:rStyle w:val="afa"/>
          <w:color w:val="0D0D0D" w:themeColor="text1" w:themeTint="F2"/>
          <w:u w:val="none"/>
          <w:lang w:val="en-US"/>
        </w:rPr>
        <w:t>sublime</w:t>
      </w:r>
      <w:r w:rsidRPr="00A56B82">
        <w:rPr>
          <w:rStyle w:val="afa"/>
          <w:color w:val="0D0D0D" w:themeColor="text1" w:themeTint="F2"/>
          <w:u w:val="none"/>
        </w:rPr>
        <w:t>-</w:t>
      </w:r>
      <w:r w:rsidRPr="00A56B82">
        <w:rPr>
          <w:rStyle w:val="afa"/>
          <w:color w:val="0D0D0D" w:themeColor="text1" w:themeTint="F2"/>
          <w:u w:val="none"/>
          <w:lang w:val="en-US"/>
        </w:rPr>
        <w:t>text</w:t>
      </w:r>
      <w:r w:rsidRPr="00A56B82">
        <w:rPr>
          <w:rStyle w:val="afa"/>
          <w:color w:val="0D0D0D" w:themeColor="text1" w:themeTint="F2"/>
          <w:u w:val="none"/>
        </w:rPr>
        <w:t>-</w:t>
      </w:r>
      <w:r w:rsidRPr="00A56B82">
        <w:rPr>
          <w:rStyle w:val="afa"/>
          <w:color w:val="0D0D0D" w:themeColor="text1" w:themeTint="F2"/>
          <w:u w:val="none"/>
          <w:lang w:val="en-US"/>
        </w:rPr>
        <w:t>atom</w:t>
      </w:r>
      <w:r w:rsidRPr="00A56B82">
        <w:rPr>
          <w:rStyle w:val="afa"/>
          <w:color w:val="0D0D0D" w:themeColor="text1" w:themeTint="F2"/>
          <w:u w:val="none"/>
        </w:rPr>
        <w:t>-</w:t>
      </w:r>
      <w:r w:rsidRPr="00A56B82">
        <w:rPr>
          <w:rStyle w:val="afa"/>
          <w:color w:val="0D0D0D" w:themeColor="text1" w:themeTint="F2"/>
          <w:u w:val="none"/>
          <w:lang w:val="en-US"/>
        </w:rPr>
        <w:t>visual</w:t>
      </w:r>
      <w:r w:rsidRPr="00A56B82">
        <w:rPr>
          <w:rStyle w:val="afa"/>
          <w:color w:val="0D0D0D" w:themeColor="text1" w:themeTint="F2"/>
          <w:u w:val="none"/>
        </w:rPr>
        <w:t>-</w:t>
      </w:r>
      <w:r w:rsidRPr="00A56B82">
        <w:rPr>
          <w:rStyle w:val="afa"/>
          <w:color w:val="0D0D0D" w:themeColor="text1" w:themeTint="F2"/>
          <w:u w:val="none"/>
          <w:lang w:val="en-US"/>
        </w:rPr>
        <w:t>studio</w:t>
      </w:r>
      <w:r w:rsidRPr="00A56B82">
        <w:rPr>
          <w:rStyle w:val="afa"/>
          <w:color w:val="0D0D0D" w:themeColor="text1" w:themeTint="F2"/>
          <w:u w:val="none"/>
        </w:rPr>
        <w:t>-</w:t>
      </w:r>
      <w:r w:rsidRPr="00A56B82">
        <w:rPr>
          <w:rStyle w:val="afa"/>
          <w:color w:val="0D0D0D" w:themeColor="text1" w:themeTint="F2"/>
          <w:u w:val="none"/>
          <w:lang w:val="en-US"/>
        </w:rPr>
        <w:t>code</w:t>
      </w:r>
      <w:r w:rsidRPr="00A56B82">
        <w:rPr>
          <w:rStyle w:val="afa"/>
          <w:color w:val="0D0D0D" w:themeColor="text1" w:themeTint="F2"/>
          <w:u w:val="none"/>
        </w:rPr>
        <w:t>-</w:t>
      </w:r>
      <w:r w:rsidRPr="00A56B82">
        <w:rPr>
          <w:rStyle w:val="afa"/>
          <w:color w:val="0D0D0D" w:themeColor="text1" w:themeTint="F2"/>
          <w:u w:val="none"/>
          <w:lang w:val="en-US"/>
        </w:rPr>
        <w:t>brackets</w:t>
      </w:r>
      <w:r w:rsidRPr="00A56B82">
        <w:rPr>
          <w:rStyle w:val="afa"/>
          <w:color w:val="0D0D0D" w:themeColor="text1" w:themeTint="F2"/>
          <w:u w:val="none"/>
        </w:rPr>
        <w:t>-</w:t>
      </w:r>
      <w:r w:rsidRPr="00A56B82">
        <w:rPr>
          <w:rStyle w:val="afa"/>
          <w:color w:val="0D0D0D" w:themeColor="text1" w:themeTint="F2"/>
          <w:u w:val="none"/>
          <w:lang w:val="en-US"/>
        </w:rPr>
        <w:t>webstorm</w:t>
      </w:r>
      <w:r w:rsidRPr="00A56B82">
        <w:rPr>
          <w:rStyle w:val="afa"/>
          <w:color w:val="0D0D0D" w:themeColor="text1" w:themeTint="F2"/>
          <w:u w:val="none"/>
        </w:rPr>
        <w:t>-</w:t>
      </w:r>
      <w:r w:rsidRPr="00A56B82">
        <w:rPr>
          <w:rStyle w:val="afa"/>
          <w:color w:val="0D0D0D" w:themeColor="text1" w:themeTint="F2"/>
          <w:u w:val="none"/>
          <w:lang w:val="en-US"/>
        </w:rPr>
        <w:t>caret</w:t>
      </w:r>
      <w:r w:rsidRPr="00A56B82">
        <w:rPr>
          <w:rStyle w:val="afa"/>
          <w:color w:val="0D0D0D" w:themeColor="text1" w:themeTint="F2"/>
          <w:u w:val="none"/>
        </w:rPr>
        <w:t>-</w:t>
      </w:r>
      <w:r w:rsidRPr="00A56B82">
        <w:rPr>
          <w:rStyle w:val="afa"/>
          <w:color w:val="0D0D0D" w:themeColor="text1" w:themeTint="F2"/>
          <w:u w:val="none"/>
          <w:lang w:val="en-US"/>
        </w:rPr>
        <w:t>zed</w:t>
      </w:r>
      <w:r w:rsidRPr="00A56B82">
        <w:rPr>
          <w:rStyle w:val="afa"/>
          <w:color w:val="0D0D0D" w:themeColor="text1" w:themeTint="F2"/>
          <w:u w:val="none"/>
        </w:rPr>
        <w:t>/</w:t>
      </w:r>
      <w:r w:rsidRPr="00A56B82">
        <w:rPr>
          <w:rStyle w:val="afa"/>
          <w:color w:val="0D0D0D" w:themeColor="text1" w:themeTint="F2"/>
          <w:u w:val="none"/>
        </w:rPr>
        <w:fldChar w:fldCharType="end"/>
      </w:r>
    </w:p>
    <w:p w14:paraId="05BB3681" w14:textId="77777777" w:rsidR="00C90B3B" w:rsidRPr="009C06D2" w:rsidRDefault="00C90B3B" w:rsidP="00C90B3B">
      <w:pPr>
        <w:pStyle w:val="a1"/>
        <w:numPr>
          <w:ilvl w:val="0"/>
          <w:numId w:val="0"/>
        </w:numPr>
        <w:ind w:left="1614" w:hanging="540"/>
        <w:rPr>
          <w:rStyle w:val="afa"/>
          <w:color w:val="0D0D0D" w:themeColor="text1" w:themeTint="F2"/>
          <w:u w:val="none"/>
        </w:rPr>
      </w:pPr>
    </w:p>
    <w:p w14:paraId="6C5DC091" w14:textId="6ECADC48" w:rsidR="004B7968" w:rsidRPr="006B4086" w:rsidRDefault="004B7968" w:rsidP="006B4086">
      <w:pPr>
        <w:spacing w:after="160" w:line="259" w:lineRule="auto"/>
        <w:jc w:val="left"/>
        <w:rPr>
          <w:color w:val="000000" w:themeColor="text1"/>
          <w:sz w:val="28"/>
          <w:szCs w:val="28"/>
        </w:rPr>
      </w:pPr>
      <w:bookmarkStart w:id="71" w:name="_GoBack"/>
      <w:bookmarkEnd w:id="71"/>
    </w:p>
    <w:sectPr w:rsidR="004B7968" w:rsidRPr="006B4086" w:rsidSect="00AF09D5">
      <w:headerReference w:type="default" r:id="rId58"/>
      <w:pgSz w:w="11906" w:h="16838" w:code="9"/>
      <w:pgMar w:top="1134" w:right="850" w:bottom="1134" w:left="1701"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17206A" w14:textId="77777777" w:rsidR="005410A1" w:rsidRDefault="005410A1" w:rsidP="009178A0">
      <w:r>
        <w:separator/>
      </w:r>
    </w:p>
  </w:endnote>
  <w:endnote w:type="continuationSeparator" w:id="0">
    <w:p w14:paraId="02B6DC7D" w14:textId="77777777" w:rsidR="005410A1" w:rsidRDefault="005410A1" w:rsidP="00917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936BB" w14:textId="77777777" w:rsidR="005410A1" w:rsidRDefault="005410A1" w:rsidP="009178A0">
      <w:r>
        <w:separator/>
      </w:r>
    </w:p>
  </w:footnote>
  <w:footnote w:type="continuationSeparator" w:id="0">
    <w:p w14:paraId="070DA541" w14:textId="77777777" w:rsidR="005410A1" w:rsidRDefault="005410A1" w:rsidP="009178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3706876"/>
      <w:docPartObj>
        <w:docPartGallery w:val="Page Numbers (Top of Page)"/>
        <w:docPartUnique/>
      </w:docPartObj>
    </w:sdtPr>
    <w:sdtEndPr>
      <w:rPr>
        <w:sz w:val="28"/>
        <w:szCs w:val="28"/>
      </w:rPr>
    </w:sdtEndPr>
    <w:sdtContent>
      <w:p w14:paraId="2D52314E" w14:textId="77777777" w:rsidR="00BF2A80" w:rsidRDefault="00BF2A80" w:rsidP="00926A91">
        <w:pPr>
          <w:pStyle w:val="afb"/>
          <w:jc w:val="center"/>
        </w:pPr>
      </w:p>
      <w:p w14:paraId="49E58517" w14:textId="77777777" w:rsidR="00BF2A80" w:rsidRDefault="00BF2A80" w:rsidP="00926A91">
        <w:pPr>
          <w:pStyle w:val="afb"/>
          <w:jc w:val="center"/>
        </w:pPr>
      </w:p>
      <w:p w14:paraId="10E22B80" w14:textId="2FA78D53" w:rsidR="00BF2A80" w:rsidRPr="00926A91" w:rsidRDefault="00BF2A80" w:rsidP="00926A91">
        <w:pPr>
          <w:pStyle w:val="afb"/>
          <w:jc w:val="center"/>
          <w:rPr>
            <w:sz w:val="28"/>
            <w:szCs w:val="28"/>
          </w:rPr>
        </w:pPr>
        <w:r w:rsidRPr="00134A2F">
          <w:rPr>
            <w:sz w:val="28"/>
            <w:szCs w:val="28"/>
          </w:rPr>
          <w:fldChar w:fldCharType="begin"/>
        </w:r>
        <w:r w:rsidRPr="00134A2F">
          <w:rPr>
            <w:sz w:val="28"/>
            <w:szCs w:val="28"/>
          </w:rPr>
          <w:instrText>PAGE   \* MERGEFORMAT</w:instrText>
        </w:r>
        <w:r w:rsidRPr="00134A2F">
          <w:rPr>
            <w:sz w:val="28"/>
            <w:szCs w:val="28"/>
          </w:rPr>
          <w:fldChar w:fldCharType="separate"/>
        </w:r>
        <w:r w:rsidR="006B4086">
          <w:rPr>
            <w:noProof/>
            <w:sz w:val="28"/>
            <w:szCs w:val="28"/>
          </w:rPr>
          <w:t>46</w:t>
        </w:r>
        <w:r w:rsidRPr="00134A2F">
          <w:rPr>
            <w:sz w:val="28"/>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72938"/>
    <w:multiLevelType w:val="hybridMultilevel"/>
    <w:tmpl w:val="075A5CCE"/>
    <w:lvl w:ilvl="0" w:tplc="F31AE1D0">
      <w:start w:val="1"/>
      <w:numFmt w:val="bullet"/>
      <w:lvlText w:val=""/>
      <w:lvlJc w:val="left"/>
      <w:pPr>
        <w:ind w:left="1794" w:hanging="360"/>
      </w:pPr>
      <w:rPr>
        <w:rFonts w:ascii="Symbol" w:hAnsi="Symbol" w:hint="default"/>
      </w:rPr>
    </w:lvl>
    <w:lvl w:ilvl="1" w:tplc="04190003" w:tentative="1">
      <w:start w:val="1"/>
      <w:numFmt w:val="bullet"/>
      <w:lvlText w:val="o"/>
      <w:lvlJc w:val="left"/>
      <w:pPr>
        <w:ind w:left="2514" w:hanging="360"/>
      </w:pPr>
      <w:rPr>
        <w:rFonts w:ascii="Courier New" w:hAnsi="Courier New" w:cs="Courier New" w:hint="default"/>
      </w:rPr>
    </w:lvl>
    <w:lvl w:ilvl="2" w:tplc="04190005" w:tentative="1">
      <w:start w:val="1"/>
      <w:numFmt w:val="bullet"/>
      <w:lvlText w:val=""/>
      <w:lvlJc w:val="left"/>
      <w:pPr>
        <w:ind w:left="3234" w:hanging="360"/>
      </w:pPr>
      <w:rPr>
        <w:rFonts w:ascii="Wingdings" w:hAnsi="Wingdings" w:hint="default"/>
      </w:rPr>
    </w:lvl>
    <w:lvl w:ilvl="3" w:tplc="04190001" w:tentative="1">
      <w:start w:val="1"/>
      <w:numFmt w:val="bullet"/>
      <w:lvlText w:val=""/>
      <w:lvlJc w:val="left"/>
      <w:pPr>
        <w:ind w:left="3954" w:hanging="360"/>
      </w:pPr>
      <w:rPr>
        <w:rFonts w:ascii="Symbol" w:hAnsi="Symbol" w:hint="default"/>
      </w:rPr>
    </w:lvl>
    <w:lvl w:ilvl="4" w:tplc="04190003" w:tentative="1">
      <w:start w:val="1"/>
      <w:numFmt w:val="bullet"/>
      <w:lvlText w:val="o"/>
      <w:lvlJc w:val="left"/>
      <w:pPr>
        <w:ind w:left="4674" w:hanging="360"/>
      </w:pPr>
      <w:rPr>
        <w:rFonts w:ascii="Courier New" w:hAnsi="Courier New" w:cs="Courier New" w:hint="default"/>
      </w:rPr>
    </w:lvl>
    <w:lvl w:ilvl="5" w:tplc="04190005" w:tentative="1">
      <w:start w:val="1"/>
      <w:numFmt w:val="bullet"/>
      <w:lvlText w:val=""/>
      <w:lvlJc w:val="left"/>
      <w:pPr>
        <w:ind w:left="5394" w:hanging="360"/>
      </w:pPr>
      <w:rPr>
        <w:rFonts w:ascii="Wingdings" w:hAnsi="Wingdings" w:hint="default"/>
      </w:rPr>
    </w:lvl>
    <w:lvl w:ilvl="6" w:tplc="04190001" w:tentative="1">
      <w:start w:val="1"/>
      <w:numFmt w:val="bullet"/>
      <w:lvlText w:val=""/>
      <w:lvlJc w:val="left"/>
      <w:pPr>
        <w:ind w:left="6114" w:hanging="360"/>
      </w:pPr>
      <w:rPr>
        <w:rFonts w:ascii="Symbol" w:hAnsi="Symbol" w:hint="default"/>
      </w:rPr>
    </w:lvl>
    <w:lvl w:ilvl="7" w:tplc="04190003" w:tentative="1">
      <w:start w:val="1"/>
      <w:numFmt w:val="bullet"/>
      <w:lvlText w:val="o"/>
      <w:lvlJc w:val="left"/>
      <w:pPr>
        <w:ind w:left="6834" w:hanging="360"/>
      </w:pPr>
      <w:rPr>
        <w:rFonts w:ascii="Courier New" w:hAnsi="Courier New" w:cs="Courier New" w:hint="default"/>
      </w:rPr>
    </w:lvl>
    <w:lvl w:ilvl="8" w:tplc="04190005" w:tentative="1">
      <w:start w:val="1"/>
      <w:numFmt w:val="bullet"/>
      <w:lvlText w:val=""/>
      <w:lvlJc w:val="left"/>
      <w:pPr>
        <w:ind w:left="7554" w:hanging="360"/>
      </w:pPr>
      <w:rPr>
        <w:rFonts w:ascii="Wingdings" w:hAnsi="Wingdings" w:hint="default"/>
      </w:rPr>
    </w:lvl>
  </w:abstractNum>
  <w:abstractNum w:abstractNumId="1">
    <w:nsid w:val="03DA6E4C"/>
    <w:multiLevelType w:val="hybridMultilevel"/>
    <w:tmpl w:val="5C06ED00"/>
    <w:lvl w:ilvl="0" w:tplc="D7021440">
      <w:numFmt w:val="bullet"/>
      <w:lvlText w:val="–"/>
      <w:lvlJc w:val="left"/>
      <w:pPr>
        <w:ind w:left="1637" w:hanging="360"/>
      </w:pPr>
      <w:rPr>
        <w:rFonts w:ascii="Times New Roman" w:eastAsia="Times New Roman" w:hAnsi="Times New Roman" w:hint="default"/>
        <w:color w:val="000000"/>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2">
    <w:nsid w:val="057E7449"/>
    <w:multiLevelType w:val="hybridMultilevel"/>
    <w:tmpl w:val="D50A95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6A80FFD"/>
    <w:multiLevelType w:val="hybridMultilevel"/>
    <w:tmpl w:val="0FACBA32"/>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DC47B6"/>
    <w:multiLevelType w:val="hybridMultilevel"/>
    <w:tmpl w:val="9FC0F0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42B624C"/>
    <w:multiLevelType w:val="multilevel"/>
    <w:tmpl w:val="884409BE"/>
    <w:lvl w:ilvl="0">
      <w:start w:val="1"/>
      <w:numFmt w:val="decimal"/>
      <w:pStyle w:val="a"/>
      <w:lvlText w:val="%1."/>
      <w:lvlJc w:val="left"/>
      <w:pPr>
        <w:ind w:left="720" w:hanging="360"/>
      </w:pPr>
      <w:rPr>
        <w:rFonts w:hint="default"/>
        <w:b/>
      </w:rPr>
    </w:lvl>
    <w:lvl w:ilvl="1">
      <w:start w:val="1"/>
      <w:numFmt w:val="decimal"/>
      <w:pStyle w:val="a0"/>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1954668A"/>
    <w:multiLevelType w:val="hybridMultilevel"/>
    <w:tmpl w:val="FA02D29A"/>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9D11BDC"/>
    <w:multiLevelType w:val="hybridMultilevel"/>
    <w:tmpl w:val="D50A95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14632FE"/>
    <w:multiLevelType w:val="hybridMultilevel"/>
    <w:tmpl w:val="FFAE76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8980C4A"/>
    <w:multiLevelType w:val="hybridMultilevel"/>
    <w:tmpl w:val="636202F0"/>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D223970"/>
    <w:multiLevelType w:val="hybridMultilevel"/>
    <w:tmpl w:val="7494BF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E813DED"/>
    <w:multiLevelType w:val="hybridMultilevel"/>
    <w:tmpl w:val="DDF45686"/>
    <w:lvl w:ilvl="0" w:tplc="F31AE1D0">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nsid w:val="3FCE0FF6"/>
    <w:multiLevelType w:val="hybridMultilevel"/>
    <w:tmpl w:val="E3223E14"/>
    <w:lvl w:ilvl="0" w:tplc="F31AE1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FFF4FC1"/>
    <w:multiLevelType w:val="hybridMultilevel"/>
    <w:tmpl w:val="CBE0E434"/>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3C8108E"/>
    <w:multiLevelType w:val="hybridMultilevel"/>
    <w:tmpl w:val="8F202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5F22959"/>
    <w:multiLevelType w:val="hybridMultilevel"/>
    <w:tmpl w:val="E10074DE"/>
    <w:lvl w:ilvl="0" w:tplc="D7021440">
      <w:numFmt w:val="bullet"/>
      <w:lvlText w:val="–"/>
      <w:lvlJc w:val="left"/>
      <w:pPr>
        <w:ind w:left="1794" w:hanging="360"/>
      </w:pPr>
      <w:rPr>
        <w:rFonts w:ascii="Times New Roman" w:eastAsia="Times New Roman" w:hAnsi="Times New Roman" w:hint="default"/>
        <w:color w:val="000000"/>
      </w:rPr>
    </w:lvl>
    <w:lvl w:ilvl="1" w:tplc="04190003" w:tentative="1">
      <w:start w:val="1"/>
      <w:numFmt w:val="bullet"/>
      <w:lvlText w:val="o"/>
      <w:lvlJc w:val="left"/>
      <w:pPr>
        <w:ind w:left="2514" w:hanging="360"/>
      </w:pPr>
      <w:rPr>
        <w:rFonts w:ascii="Courier New" w:hAnsi="Courier New" w:cs="Courier New" w:hint="default"/>
      </w:rPr>
    </w:lvl>
    <w:lvl w:ilvl="2" w:tplc="04190005" w:tentative="1">
      <w:start w:val="1"/>
      <w:numFmt w:val="bullet"/>
      <w:lvlText w:val=""/>
      <w:lvlJc w:val="left"/>
      <w:pPr>
        <w:ind w:left="3234" w:hanging="360"/>
      </w:pPr>
      <w:rPr>
        <w:rFonts w:ascii="Wingdings" w:hAnsi="Wingdings" w:hint="default"/>
      </w:rPr>
    </w:lvl>
    <w:lvl w:ilvl="3" w:tplc="04190001" w:tentative="1">
      <w:start w:val="1"/>
      <w:numFmt w:val="bullet"/>
      <w:lvlText w:val=""/>
      <w:lvlJc w:val="left"/>
      <w:pPr>
        <w:ind w:left="3954" w:hanging="360"/>
      </w:pPr>
      <w:rPr>
        <w:rFonts w:ascii="Symbol" w:hAnsi="Symbol" w:hint="default"/>
      </w:rPr>
    </w:lvl>
    <w:lvl w:ilvl="4" w:tplc="04190003" w:tentative="1">
      <w:start w:val="1"/>
      <w:numFmt w:val="bullet"/>
      <w:lvlText w:val="o"/>
      <w:lvlJc w:val="left"/>
      <w:pPr>
        <w:ind w:left="4674" w:hanging="360"/>
      </w:pPr>
      <w:rPr>
        <w:rFonts w:ascii="Courier New" w:hAnsi="Courier New" w:cs="Courier New" w:hint="default"/>
      </w:rPr>
    </w:lvl>
    <w:lvl w:ilvl="5" w:tplc="04190005" w:tentative="1">
      <w:start w:val="1"/>
      <w:numFmt w:val="bullet"/>
      <w:lvlText w:val=""/>
      <w:lvlJc w:val="left"/>
      <w:pPr>
        <w:ind w:left="5394" w:hanging="360"/>
      </w:pPr>
      <w:rPr>
        <w:rFonts w:ascii="Wingdings" w:hAnsi="Wingdings" w:hint="default"/>
      </w:rPr>
    </w:lvl>
    <w:lvl w:ilvl="6" w:tplc="04190001" w:tentative="1">
      <w:start w:val="1"/>
      <w:numFmt w:val="bullet"/>
      <w:lvlText w:val=""/>
      <w:lvlJc w:val="left"/>
      <w:pPr>
        <w:ind w:left="6114" w:hanging="360"/>
      </w:pPr>
      <w:rPr>
        <w:rFonts w:ascii="Symbol" w:hAnsi="Symbol" w:hint="default"/>
      </w:rPr>
    </w:lvl>
    <w:lvl w:ilvl="7" w:tplc="04190003" w:tentative="1">
      <w:start w:val="1"/>
      <w:numFmt w:val="bullet"/>
      <w:lvlText w:val="o"/>
      <w:lvlJc w:val="left"/>
      <w:pPr>
        <w:ind w:left="6834" w:hanging="360"/>
      </w:pPr>
      <w:rPr>
        <w:rFonts w:ascii="Courier New" w:hAnsi="Courier New" w:cs="Courier New" w:hint="default"/>
      </w:rPr>
    </w:lvl>
    <w:lvl w:ilvl="8" w:tplc="04190005" w:tentative="1">
      <w:start w:val="1"/>
      <w:numFmt w:val="bullet"/>
      <w:lvlText w:val=""/>
      <w:lvlJc w:val="left"/>
      <w:pPr>
        <w:ind w:left="7554" w:hanging="360"/>
      </w:pPr>
      <w:rPr>
        <w:rFonts w:ascii="Wingdings" w:hAnsi="Wingdings" w:hint="default"/>
      </w:rPr>
    </w:lvl>
  </w:abstractNum>
  <w:abstractNum w:abstractNumId="16">
    <w:nsid w:val="4C3B442E"/>
    <w:multiLevelType w:val="hybridMultilevel"/>
    <w:tmpl w:val="A27875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3AC348E"/>
    <w:multiLevelType w:val="hybridMultilevel"/>
    <w:tmpl w:val="C64AA1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CF62126"/>
    <w:multiLevelType w:val="hybridMultilevel"/>
    <w:tmpl w:val="DB3AE5C6"/>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09F6C87"/>
    <w:multiLevelType w:val="hybridMultilevel"/>
    <w:tmpl w:val="980EC928"/>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130F05"/>
    <w:multiLevelType w:val="hybridMultilevel"/>
    <w:tmpl w:val="B1D6FE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63947378"/>
    <w:multiLevelType w:val="hybridMultilevel"/>
    <w:tmpl w:val="3A38CCC4"/>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5280788"/>
    <w:multiLevelType w:val="hybridMultilevel"/>
    <w:tmpl w:val="49FA8E4E"/>
    <w:lvl w:ilvl="0" w:tplc="F31AE1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5400DB6"/>
    <w:multiLevelType w:val="hybridMultilevel"/>
    <w:tmpl w:val="71A2AE9A"/>
    <w:lvl w:ilvl="0" w:tplc="D7021440">
      <w:numFmt w:val="bullet"/>
      <w:lvlText w:val="–"/>
      <w:lvlJc w:val="left"/>
      <w:pPr>
        <w:ind w:left="1500" w:hanging="360"/>
      </w:pPr>
      <w:rPr>
        <w:rFonts w:ascii="Times New Roman" w:eastAsia="Times New Roman" w:hAnsi="Times New Roman" w:hint="default"/>
        <w:color w:val="000000"/>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4">
    <w:nsid w:val="67672BC4"/>
    <w:multiLevelType w:val="hybridMultilevel"/>
    <w:tmpl w:val="700E26F4"/>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7E74A12"/>
    <w:multiLevelType w:val="hybridMultilevel"/>
    <w:tmpl w:val="C26E70DC"/>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05658F8"/>
    <w:multiLevelType w:val="hybridMultilevel"/>
    <w:tmpl w:val="B74A4402"/>
    <w:lvl w:ilvl="0" w:tplc="D7021440">
      <w:numFmt w:val="bullet"/>
      <w:lvlText w:val="–"/>
      <w:lvlJc w:val="left"/>
      <w:pPr>
        <w:ind w:left="1429" w:hanging="360"/>
      </w:pPr>
      <w:rPr>
        <w:rFonts w:ascii="Times New Roman" w:eastAsia="Times New Roman" w:hAnsi="Times New Roman" w:hint="default"/>
        <w:color w:val="00000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8D97F8C"/>
    <w:multiLevelType w:val="hybridMultilevel"/>
    <w:tmpl w:val="10AC1650"/>
    <w:lvl w:ilvl="0" w:tplc="610A3B14">
      <w:start w:val="1"/>
      <w:numFmt w:val="decimal"/>
      <w:pStyle w:val="a1"/>
      <w:lvlText w:val="%1."/>
      <w:lvlJc w:val="left"/>
      <w:pPr>
        <w:ind w:left="1614" w:hanging="540"/>
      </w:pPr>
      <w:rPr>
        <w:rFonts w:hint="default"/>
        <w:color w:val="000000" w:themeColor="text1"/>
        <w:u w:val="none"/>
      </w:rPr>
    </w:lvl>
    <w:lvl w:ilvl="1" w:tplc="04190019" w:tentative="1">
      <w:start w:val="1"/>
      <w:numFmt w:val="lowerLetter"/>
      <w:lvlText w:val="%2."/>
      <w:lvlJc w:val="left"/>
      <w:pPr>
        <w:ind w:left="2154" w:hanging="360"/>
      </w:pPr>
    </w:lvl>
    <w:lvl w:ilvl="2" w:tplc="0419001B" w:tentative="1">
      <w:start w:val="1"/>
      <w:numFmt w:val="lowerRoman"/>
      <w:lvlText w:val="%3."/>
      <w:lvlJc w:val="right"/>
      <w:pPr>
        <w:ind w:left="2874" w:hanging="180"/>
      </w:pPr>
    </w:lvl>
    <w:lvl w:ilvl="3" w:tplc="0419000F" w:tentative="1">
      <w:start w:val="1"/>
      <w:numFmt w:val="decimal"/>
      <w:lvlText w:val="%4."/>
      <w:lvlJc w:val="left"/>
      <w:pPr>
        <w:ind w:left="3594" w:hanging="360"/>
      </w:pPr>
    </w:lvl>
    <w:lvl w:ilvl="4" w:tplc="04190019" w:tentative="1">
      <w:start w:val="1"/>
      <w:numFmt w:val="lowerLetter"/>
      <w:lvlText w:val="%5."/>
      <w:lvlJc w:val="left"/>
      <w:pPr>
        <w:ind w:left="4314" w:hanging="360"/>
      </w:pPr>
    </w:lvl>
    <w:lvl w:ilvl="5" w:tplc="0419001B" w:tentative="1">
      <w:start w:val="1"/>
      <w:numFmt w:val="lowerRoman"/>
      <w:lvlText w:val="%6."/>
      <w:lvlJc w:val="right"/>
      <w:pPr>
        <w:ind w:left="5034" w:hanging="180"/>
      </w:pPr>
    </w:lvl>
    <w:lvl w:ilvl="6" w:tplc="0419000F" w:tentative="1">
      <w:start w:val="1"/>
      <w:numFmt w:val="decimal"/>
      <w:lvlText w:val="%7."/>
      <w:lvlJc w:val="left"/>
      <w:pPr>
        <w:ind w:left="5754" w:hanging="360"/>
      </w:pPr>
    </w:lvl>
    <w:lvl w:ilvl="7" w:tplc="04190019" w:tentative="1">
      <w:start w:val="1"/>
      <w:numFmt w:val="lowerLetter"/>
      <w:lvlText w:val="%8."/>
      <w:lvlJc w:val="left"/>
      <w:pPr>
        <w:ind w:left="6474" w:hanging="360"/>
      </w:pPr>
    </w:lvl>
    <w:lvl w:ilvl="8" w:tplc="0419001B" w:tentative="1">
      <w:start w:val="1"/>
      <w:numFmt w:val="lowerRoman"/>
      <w:lvlText w:val="%9."/>
      <w:lvlJc w:val="right"/>
      <w:pPr>
        <w:ind w:left="7194" w:hanging="180"/>
      </w:pPr>
    </w:lvl>
  </w:abstractNum>
  <w:abstractNum w:abstractNumId="28">
    <w:nsid w:val="7D807D4D"/>
    <w:multiLevelType w:val="hybridMultilevel"/>
    <w:tmpl w:val="783060DE"/>
    <w:lvl w:ilvl="0" w:tplc="F31AE1D0">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9">
    <w:nsid w:val="7DAD28C9"/>
    <w:multiLevelType w:val="hybridMultilevel"/>
    <w:tmpl w:val="D2A6DF8A"/>
    <w:lvl w:ilvl="0" w:tplc="F31AE1D0">
      <w:start w:val="1"/>
      <w:numFmt w:val="bullet"/>
      <w:lvlText w:val=""/>
      <w:lvlJc w:val="left"/>
      <w:pPr>
        <w:ind w:left="1794" w:hanging="360"/>
      </w:pPr>
      <w:rPr>
        <w:rFonts w:ascii="Symbol" w:hAnsi="Symbol" w:hint="default"/>
      </w:rPr>
    </w:lvl>
    <w:lvl w:ilvl="1" w:tplc="04190003" w:tentative="1">
      <w:start w:val="1"/>
      <w:numFmt w:val="bullet"/>
      <w:lvlText w:val="o"/>
      <w:lvlJc w:val="left"/>
      <w:pPr>
        <w:ind w:left="2514" w:hanging="360"/>
      </w:pPr>
      <w:rPr>
        <w:rFonts w:ascii="Courier New" w:hAnsi="Courier New" w:cs="Courier New" w:hint="default"/>
      </w:rPr>
    </w:lvl>
    <w:lvl w:ilvl="2" w:tplc="04190005" w:tentative="1">
      <w:start w:val="1"/>
      <w:numFmt w:val="bullet"/>
      <w:lvlText w:val=""/>
      <w:lvlJc w:val="left"/>
      <w:pPr>
        <w:ind w:left="3234" w:hanging="360"/>
      </w:pPr>
      <w:rPr>
        <w:rFonts w:ascii="Wingdings" w:hAnsi="Wingdings" w:hint="default"/>
      </w:rPr>
    </w:lvl>
    <w:lvl w:ilvl="3" w:tplc="04190001" w:tentative="1">
      <w:start w:val="1"/>
      <w:numFmt w:val="bullet"/>
      <w:lvlText w:val=""/>
      <w:lvlJc w:val="left"/>
      <w:pPr>
        <w:ind w:left="3954" w:hanging="360"/>
      </w:pPr>
      <w:rPr>
        <w:rFonts w:ascii="Symbol" w:hAnsi="Symbol" w:hint="default"/>
      </w:rPr>
    </w:lvl>
    <w:lvl w:ilvl="4" w:tplc="04190003" w:tentative="1">
      <w:start w:val="1"/>
      <w:numFmt w:val="bullet"/>
      <w:lvlText w:val="o"/>
      <w:lvlJc w:val="left"/>
      <w:pPr>
        <w:ind w:left="4674" w:hanging="360"/>
      </w:pPr>
      <w:rPr>
        <w:rFonts w:ascii="Courier New" w:hAnsi="Courier New" w:cs="Courier New" w:hint="default"/>
      </w:rPr>
    </w:lvl>
    <w:lvl w:ilvl="5" w:tplc="04190005" w:tentative="1">
      <w:start w:val="1"/>
      <w:numFmt w:val="bullet"/>
      <w:lvlText w:val=""/>
      <w:lvlJc w:val="left"/>
      <w:pPr>
        <w:ind w:left="5394" w:hanging="360"/>
      </w:pPr>
      <w:rPr>
        <w:rFonts w:ascii="Wingdings" w:hAnsi="Wingdings" w:hint="default"/>
      </w:rPr>
    </w:lvl>
    <w:lvl w:ilvl="6" w:tplc="04190001" w:tentative="1">
      <w:start w:val="1"/>
      <w:numFmt w:val="bullet"/>
      <w:lvlText w:val=""/>
      <w:lvlJc w:val="left"/>
      <w:pPr>
        <w:ind w:left="6114" w:hanging="360"/>
      </w:pPr>
      <w:rPr>
        <w:rFonts w:ascii="Symbol" w:hAnsi="Symbol" w:hint="default"/>
      </w:rPr>
    </w:lvl>
    <w:lvl w:ilvl="7" w:tplc="04190003" w:tentative="1">
      <w:start w:val="1"/>
      <w:numFmt w:val="bullet"/>
      <w:lvlText w:val="o"/>
      <w:lvlJc w:val="left"/>
      <w:pPr>
        <w:ind w:left="6834" w:hanging="360"/>
      </w:pPr>
      <w:rPr>
        <w:rFonts w:ascii="Courier New" w:hAnsi="Courier New" w:cs="Courier New" w:hint="default"/>
      </w:rPr>
    </w:lvl>
    <w:lvl w:ilvl="8" w:tplc="04190005" w:tentative="1">
      <w:start w:val="1"/>
      <w:numFmt w:val="bullet"/>
      <w:lvlText w:val=""/>
      <w:lvlJc w:val="left"/>
      <w:pPr>
        <w:ind w:left="7554" w:hanging="360"/>
      </w:pPr>
      <w:rPr>
        <w:rFonts w:ascii="Wingdings" w:hAnsi="Wingdings" w:hint="default"/>
      </w:rPr>
    </w:lvl>
  </w:abstractNum>
  <w:num w:numId="1">
    <w:abstractNumId w:val="5"/>
  </w:num>
  <w:num w:numId="2">
    <w:abstractNumId w:val="11"/>
  </w:num>
  <w:num w:numId="3">
    <w:abstractNumId w:val="25"/>
  </w:num>
  <w:num w:numId="4">
    <w:abstractNumId w:val="3"/>
  </w:num>
  <w:num w:numId="5">
    <w:abstractNumId w:val="12"/>
  </w:num>
  <w:num w:numId="6">
    <w:abstractNumId w:val="28"/>
  </w:num>
  <w:num w:numId="7">
    <w:abstractNumId w:val="20"/>
  </w:num>
  <w:num w:numId="8">
    <w:abstractNumId w:val="17"/>
  </w:num>
  <w:num w:numId="9">
    <w:abstractNumId w:val="14"/>
  </w:num>
  <w:num w:numId="10">
    <w:abstractNumId w:val="8"/>
  </w:num>
  <w:num w:numId="11">
    <w:abstractNumId w:val="16"/>
  </w:num>
  <w:num w:numId="12">
    <w:abstractNumId w:val="10"/>
  </w:num>
  <w:num w:numId="13">
    <w:abstractNumId w:val="7"/>
  </w:num>
  <w:num w:numId="14">
    <w:abstractNumId w:val="2"/>
  </w:num>
  <w:num w:numId="15">
    <w:abstractNumId w:val="6"/>
  </w:num>
  <w:num w:numId="16">
    <w:abstractNumId w:val="26"/>
  </w:num>
  <w:num w:numId="17">
    <w:abstractNumId w:val="19"/>
  </w:num>
  <w:num w:numId="18">
    <w:abstractNumId w:val="1"/>
  </w:num>
  <w:num w:numId="19">
    <w:abstractNumId w:val="18"/>
  </w:num>
  <w:num w:numId="20">
    <w:abstractNumId w:val="23"/>
  </w:num>
  <w:num w:numId="21">
    <w:abstractNumId w:val="21"/>
  </w:num>
  <w:num w:numId="22">
    <w:abstractNumId w:val="24"/>
  </w:num>
  <w:num w:numId="23">
    <w:abstractNumId w:val="13"/>
  </w:num>
  <w:num w:numId="24">
    <w:abstractNumId w:val="15"/>
  </w:num>
  <w:num w:numId="25">
    <w:abstractNumId w:val="9"/>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4"/>
  </w:num>
  <w:num w:numId="29">
    <w:abstractNumId w:val="22"/>
  </w:num>
  <w:num w:numId="30">
    <w:abstractNumId w:val="29"/>
  </w:num>
  <w:num w:numId="31">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8DB"/>
    <w:rsid w:val="00005C91"/>
    <w:rsid w:val="000103E9"/>
    <w:rsid w:val="00014E7E"/>
    <w:rsid w:val="00021C18"/>
    <w:rsid w:val="00026090"/>
    <w:rsid w:val="0003667B"/>
    <w:rsid w:val="000425BE"/>
    <w:rsid w:val="00045B80"/>
    <w:rsid w:val="00054E4F"/>
    <w:rsid w:val="00057B82"/>
    <w:rsid w:val="000641BB"/>
    <w:rsid w:val="000713A5"/>
    <w:rsid w:val="000858E4"/>
    <w:rsid w:val="000874FD"/>
    <w:rsid w:val="000C56E2"/>
    <w:rsid w:val="000C5E87"/>
    <w:rsid w:val="000D0630"/>
    <w:rsid w:val="000E5E66"/>
    <w:rsid w:val="000F2C7E"/>
    <w:rsid w:val="000F4300"/>
    <w:rsid w:val="00100804"/>
    <w:rsid w:val="00110F81"/>
    <w:rsid w:val="0012517D"/>
    <w:rsid w:val="00134A2F"/>
    <w:rsid w:val="00153B88"/>
    <w:rsid w:val="00176C8C"/>
    <w:rsid w:val="00191771"/>
    <w:rsid w:val="00191EAC"/>
    <w:rsid w:val="00194C22"/>
    <w:rsid w:val="001A267F"/>
    <w:rsid w:val="001A5ED9"/>
    <w:rsid w:val="001B2375"/>
    <w:rsid w:val="001B3166"/>
    <w:rsid w:val="001D4B11"/>
    <w:rsid w:val="001D6FE9"/>
    <w:rsid w:val="00200301"/>
    <w:rsid w:val="0020062D"/>
    <w:rsid w:val="002135CB"/>
    <w:rsid w:val="00226F87"/>
    <w:rsid w:val="0023242E"/>
    <w:rsid w:val="00250F10"/>
    <w:rsid w:val="0025412D"/>
    <w:rsid w:val="00276B1D"/>
    <w:rsid w:val="00280087"/>
    <w:rsid w:val="002925AD"/>
    <w:rsid w:val="002A5736"/>
    <w:rsid w:val="002C0931"/>
    <w:rsid w:val="002E1B96"/>
    <w:rsid w:val="002F5933"/>
    <w:rsid w:val="00307DB4"/>
    <w:rsid w:val="00314EC1"/>
    <w:rsid w:val="00322E6E"/>
    <w:rsid w:val="0035237D"/>
    <w:rsid w:val="00364D50"/>
    <w:rsid w:val="00365C0C"/>
    <w:rsid w:val="003A6F80"/>
    <w:rsid w:val="003B3E3C"/>
    <w:rsid w:val="003C69D8"/>
    <w:rsid w:val="003E1FC9"/>
    <w:rsid w:val="003F0A65"/>
    <w:rsid w:val="003F4972"/>
    <w:rsid w:val="003F6A4A"/>
    <w:rsid w:val="004211A4"/>
    <w:rsid w:val="004704A5"/>
    <w:rsid w:val="00470583"/>
    <w:rsid w:val="00487A28"/>
    <w:rsid w:val="00491B97"/>
    <w:rsid w:val="004B2620"/>
    <w:rsid w:val="004B7968"/>
    <w:rsid w:val="004C5FAC"/>
    <w:rsid w:val="004F0F71"/>
    <w:rsid w:val="004F49FA"/>
    <w:rsid w:val="00504378"/>
    <w:rsid w:val="00505C3F"/>
    <w:rsid w:val="00507073"/>
    <w:rsid w:val="00521F35"/>
    <w:rsid w:val="00535267"/>
    <w:rsid w:val="005357B1"/>
    <w:rsid w:val="005410A1"/>
    <w:rsid w:val="00550952"/>
    <w:rsid w:val="00552096"/>
    <w:rsid w:val="005706F4"/>
    <w:rsid w:val="00573B5C"/>
    <w:rsid w:val="00577867"/>
    <w:rsid w:val="005866C2"/>
    <w:rsid w:val="005A65EF"/>
    <w:rsid w:val="005C1BB6"/>
    <w:rsid w:val="005C44F2"/>
    <w:rsid w:val="005F230F"/>
    <w:rsid w:val="00607100"/>
    <w:rsid w:val="00607F85"/>
    <w:rsid w:val="006227E0"/>
    <w:rsid w:val="00642AB8"/>
    <w:rsid w:val="00644DB9"/>
    <w:rsid w:val="00652470"/>
    <w:rsid w:val="00693380"/>
    <w:rsid w:val="006A2C01"/>
    <w:rsid w:val="006B4086"/>
    <w:rsid w:val="006E03E1"/>
    <w:rsid w:val="006F35E5"/>
    <w:rsid w:val="007200C6"/>
    <w:rsid w:val="007231DD"/>
    <w:rsid w:val="00724519"/>
    <w:rsid w:val="00751B66"/>
    <w:rsid w:val="00752CC0"/>
    <w:rsid w:val="007540FD"/>
    <w:rsid w:val="00766653"/>
    <w:rsid w:val="00776313"/>
    <w:rsid w:val="007814D9"/>
    <w:rsid w:val="00781D82"/>
    <w:rsid w:val="00783A82"/>
    <w:rsid w:val="0079526A"/>
    <w:rsid w:val="007A6A7A"/>
    <w:rsid w:val="007C3614"/>
    <w:rsid w:val="007D6234"/>
    <w:rsid w:val="007E1433"/>
    <w:rsid w:val="00801528"/>
    <w:rsid w:val="008058A7"/>
    <w:rsid w:val="008073C1"/>
    <w:rsid w:val="00812CEE"/>
    <w:rsid w:val="00815B69"/>
    <w:rsid w:val="0082005C"/>
    <w:rsid w:val="008223F9"/>
    <w:rsid w:val="00824340"/>
    <w:rsid w:val="00846B5B"/>
    <w:rsid w:val="0085055D"/>
    <w:rsid w:val="00852568"/>
    <w:rsid w:val="00866C51"/>
    <w:rsid w:val="008702C4"/>
    <w:rsid w:val="008704F2"/>
    <w:rsid w:val="00870D29"/>
    <w:rsid w:val="0087228A"/>
    <w:rsid w:val="0087283E"/>
    <w:rsid w:val="00883312"/>
    <w:rsid w:val="00884BD1"/>
    <w:rsid w:val="008B3554"/>
    <w:rsid w:val="008B54B9"/>
    <w:rsid w:val="008E1304"/>
    <w:rsid w:val="008E1CF7"/>
    <w:rsid w:val="008F2E80"/>
    <w:rsid w:val="008F4814"/>
    <w:rsid w:val="00904571"/>
    <w:rsid w:val="00905E70"/>
    <w:rsid w:val="0090795F"/>
    <w:rsid w:val="009149B1"/>
    <w:rsid w:val="009178A0"/>
    <w:rsid w:val="00926A91"/>
    <w:rsid w:val="009303FA"/>
    <w:rsid w:val="00952E51"/>
    <w:rsid w:val="00960832"/>
    <w:rsid w:val="0099117F"/>
    <w:rsid w:val="00991374"/>
    <w:rsid w:val="00992C9C"/>
    <w:rsid w:val="009C06D2"/>
    <w:rsid w:val="009C5902"/>
    <w:rsid w:val="009C5C0E"/>
    <w:rsid w:val="009D4A9D"/>
    <w:rsid w:val="009D72D8"/>
    <w:rsid w:val="009E2DD4"/>
    <w:rsid w:val="009E40BC"/>
    <w:rsid w:val="00A01603"/>
    <w:rsid w:val="00A05781"/>
    <w:rsid w:val="00A11907"/>
    <w:rsid w:val="00A20686"/>
    <w:rsid w:val="00A56B82"/>
    <w:rsid w:val="00A60E36"/>
    <w:rsid w:val="00A60EA4"/>
    <w:rsid w:val="00A615BB"/>
    <w:rsid w:val="00A6491D"/>
    <w:rsid w:val="00A71CD7"/>
    <w:rsid w:val="00A84065"/>
    <w:rsid w:val="00A8516A"/>
    <w:rsid w:val="00A90680"/>
    <w:rsid w:val="00A92FF8"/>
    <w:rsid w:val="00AA6DD9"/>
    <w:rsid w:val="00AC2D4D"/>
    <w:rsid w:val="00AC678F"/>
    <w:rsid w:val="00AF09D5"/>
    <w:rsid w:val="00B05612"/>
    <w:rsid w:val="00B12B8E"/>
    <w:rsid w:val="00B14AFB"/>
    <w:rsid w:val="00B163B4"/>
    <w:rsid w:val="00B23069"/>
    <w:rsid w:val="00B2406C"/>
    <w:rsid w:val="00B37378"/>
    <w:rsid w:val="00B47EDB"/>
    <w:rsid w:val="00B53F7E"/>
    <w:rsid w:val="00B6747C"/>
    <w:rsid w:val="00B72747"/>
    <w:rsid w:val="00B9117D"/>
    <w:rsid w:val="00B9686D"/>
    <w:rsid w:val="00BA2366"/>
    <w:rsid w:val="00BA30FD"/>
    <w:rsid w:val="00BA3922"/>
    <w:rsid w:val="00BA5B6C"/>
    <w:rsid w:val="00BB494F"/>
    <w:rsid w:val="00BC0AB7"/>
    <w:rsid w:val="00BC5250"/>
    <w:rsid w:val="00BC6426"/>
    <w:rsid w:val="00BD4980"/>
    <w:rsid w:val="00BE5D4F"/>
    <w:rsid w:val="00BF2A80"/>
    <w:rsid w:val="00BF472C"/>
    <w:rsid w:val="00BF7BCF"/>
    <w:rsid w:val="00C0342F"/>
    <w:rsid w:val="00C036F3"/>
    <w:rsid w:val="00C059FF"/>
    <w:rsid w:val="00C128D0"/>
    <w:rsid w:val="00C25261"/>
    <w:rsid w:val="00C64212"/>
    <w:rsid w:val="00C73423"/>
    <w:rsid w:val="00C73E11"/>
    <w:rsid w:val="00C77353"/>
    <w:rsid w:val="00C90B3B"/>
    <w:rsid w:val="00CB23D6"/>
    <w:rsid w:val="00CB609B"/>
    <w:rsid w:val="00CC1CD3"/>
    <w:rsid w:val="00CE1567"/>
    <w:rsid w:val="00CF42ED"/>
    <w:rsid w:val="00D02DC0"/>
    <w:rsid w:val="00D130E5"/>
    <w:rsid w:val="00D150DD"/>
    <w:rsid w:val="00D16A9B"/>
    <w:rsid w:val="00D41C58"/>
    <w:rsid w:val="00D5052D"/>
    <w:rsid w:val="00D50994"/>
    <w:rsid w:val="00D60AA7"/>
    <w:rsid w:val="00D67667"/>
    <w:rsid w:val="00D708DB"/>
    <w:rsid w:val="00D73B49"/>
    <w:rsid w:val="00D83DFE"/>
    <w:rsid w:val="00D91374"/>
    <w:rsid w:val="00D95ED2"/>
    <w:rsid w:val="00DA2738"/>
    <w:rsid w:val="00DA61F5"/>
    <w:rsid w:val="00DA6F40"/>
    <w:rsid w:val="00DD7DB3"/>
    <w:rsid w:val="00DE2583"/>
    <w:rsid w:val="00DE2A98"/>
    <w:rsid w:val="00DE3E6E"/>
    <w:rsid w:val="00DE4914"/>
    <w:rsid w:val="00DF0027"/>
    <w:rsid w:val="00DF0498"/>
    <w:rsid w:val="00DF3C4B"/>
    <w:rsid w:val="00DF75CD"/>
    <w:rsid w:val="00E1237B"/>
    <w:rsid w:val="00E2065E"/>
    <w:rsid w:val="00E209A7"/>
    <w:rsid w:val="00E247CD"/>
    <w:rsid w:val="00E2531F"/>
    <w:rsid w:val="00E64AC4"/>
    <w:rsid w:val="00E84619"/>
    <w:rsid w:val="00E9585B"/>
    <w:rsid w:val="00E959FE"/>
    <w:rsid w:val="00E97EAF"/>
    <w:rsid w:val="00EB378E"/>
    <w:rsid w:val="00ED040E"/>
    <w:rsid w:val="00ED3256"/>
    <w:rsid w:val="00EF354D"/>
    <w:rsid w:val="00F06098"/>
    <w:rsid w:val="00F079A4"/>
    <w:rsid w:val="00FE45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ABF53"/>
  <w15:chartTrackingRefBased/>
  <w15:docId w15:val="{7E00FD0E-70E1-4F61-BE68-A893A937A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693380"/>
    <w:pPr>
      <w:spacing w:after="0" w:line="240" w:lineRule="auto"/>
      <w:jc w:val="both"/>
    </w:pPr>
    <w:rPr>
      <w:rFonts w:ascii="Times New Roman" w:eastAsia="Times New Roman" w:hAnsi="Times New Roman" w:cs="Times New Roman"/>
      <w:sz w:val="20"/>
      <w:szCs w:val="20"/>
      <w:lang w:eastAsia="ru-RU"/>
    </w:rPr>
  </w:style>
  <w:style w:type="paragraph" w:styleId="1">
    <w:name w:val="heading 1"/>
    <w:basedOn w:val="a2"/>
    <w:next w:val="a2"/>
    <w:link w:val="10"/>
    <w:uiPriority w:val="9"/>
    <w:qFormat/>
    <w:rsid w:val="002C0931"/>
    <w:pPr>
      <w:keepNext/>
      <w:keepLines/>
      <w:spacing w:before="240"/>
      <w:outlineLvl w:val="0"/>
    </w:pPr>
    <w:rPr>
      <w:b/>
      <w:color w:val="000000" w:themeColor="text1"/>
      <w:sz w:val="28"/>
      <w:szCs w:val="28"/>
    </w:rPr>
  </w:style>
  <w:style w:type="paragraph" w:styleId="2">
    <w:name w:val="heading 2"/>
    <w:basedOn w:val="a2"/>
    <w:next w:val="a2"/>
    <w:link w:val="20"/>
    <w:uiPriority w:val="9"/>
    <w:unhideWhenUsed/>
    <w:qFormat/>
    <w:rsid w:val="0099117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99117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Заголовок раздела"/>
    <w:basedOn w:val="a6"/>
    <w:link w:val="a7"/>
    <w:qFormat/>
    <w:rsid w:val="00C25261"/>
    <w:pPr>
      <w:pageBreakBefore/>
      <w:numPr>
        <w:numId w:val="1"/>
      </w:numPr>
      <w:spacing w:after="480"/>
      <w:ind w:left="714" w:hanging="357"/>
      <w:jc w:val="center"/>
      <w:outlineLvl w:val="0"/>
    </w:pPr>
    <w:rPr>
      <w:b/>
      <w:caps/>
      <w:sz w:val="28"/>
      <w:szCs w:val="28"/>
    </w:rPr>
  </w:style>
  <w:style w:type="character" w:customStyle="1" w:styleId="a7">
    <w:name w:val="Заголовок раздела Знак"/>
    <w:basedOn w:val="a3"/>
    <w:link w:val="a"/>
    <w:rsid w:val="00C25261"/>
    <w:rPr>
      <w:rFonts w:ascii="Times New Roman" w:eastAsia="Times New Roman" w:hAnsi="Times New Roman" w:cs="Times New Roman"/>
      <w:b/>
      <w:caps/>
      <w:sz w:val="28"/>
      <w:szCs w:val="28"/>
      <w:lang w:eastAsia="ru-RU"/>
    </w:rPr>
  </w:style>
  <w:style w:type="paragraph" w:styleId="a6">
    <w:name w:val="List Paragraph"/>
    <w:basedOn w:val="a2"/>
    <w:link w:val="a8"/>
    <w:uiPriority w:val="34"/>
    <w:qFormat/>
    <w:rsid w:val="00014E7E"/>
    <w:pPr>
      <w:ind w:left="720"/>
      <w:contextualSpacing/>
    </w:pPr>
  </w:style>
  <w:style w:type="paragraph" w:customStyle="1" w:styleId="a9">
    <w:name w:val="Обычный текст"/>
    <w:basedOn w:val="a2"/>
    <w:link w:val="aa"/>
    <w:qFormat/>
    <w:rsid w:val="004704A5"/>
    <w:pPr>
      <w:spacing w:line="360" w:lineRule="auto"/>
      <w:ind w:firstLine="709"/>
    </w:pPr>
    <w:rPr>
      <w:color w:val="000000" w:themeColor="text1"/>
      <w:sz w:val="28"/>
      <w:szCs w:val="28"/>
    </w:rPr>
  </w:style>
  <w:style w:type="character" w:customStyle="1" w:styleId="aa">
    <w:name w:val="Обычный текст Знак"/>
    <w:basedOn w:val="a3"/>
    <w:link w:val="a9"/>
    <w:rsid w:val="004704A5"/>
    <w:rPr>
      <w:rFonts w:ascii="Times New Roman" w:eastAsia="Times New Roman" w:hAnsi="Times New Roman" w:cs="Times New Roman"/>
      <w:color w:val="000000" w:themeColor="text1"/>
      <w:sz w:val="28"/>
      <w:szCs w:val="28"/>
      <w:lang w:eastAsia="ru-RU"/>
    </w:rPr>
  </w:style>
  <w:style w:type="paragraph" w:customStyle="1" w:styleId="a0">
    <w:name w:val="Подзаголовок раздела"/>
    <w:basedOn w:val="a6"/>
    <w:link w:val="ab"/>
    <w:qFormat/>
    <w:rsid w:val="00C25261"/>
    <w:pPr>
      <w:numPr>
        <w:ilvl w:val="1"/>
        <w:numId w:val="1"/>
      </w:numPr>
      <w:spacing w:before="360" w:after="240"/>
      <w:ind w:left="1151" w:hanging="431"/>
      <w:contextualSpacing w:val="0"/>
      <w:jc w:val="center"/>
      <w:outlineLvl w:val="1"/>
    </w:pPr>
    <w:rPr>
      <w:b/>
      <w:sz w:val="28"/>
      <w:szCs w:val="28"/>
    </w:rPr>
  </w:style>
  <w:style w:type="character" w:customStyle="1" w:styleId="ab">
    <w:name w:val="Подзаголовок раздела Знак"/>
    <w:basedOn w:val="a3"/>
    <w:link w:val="a0"/>
    <w:rsid w:val="00C25261"/>
    <w:rPr>
      <w:rFonts w:ascii="Times New Roman" w:eastAsia="Times New Roman" w:hAnsi="Times New Roman" w:cs="Times New Roman"/>
      <w:b/>
      <w:sz w:val="28"/>
      <w:szCs w:val="28"/>
      <w:lang w:eastAsia="ru-RU"/>
    </w:rPr>
  </w:style>
  <w:style w:type="paragraph" w:customStyle="1" w:styleId="ac">
    <w:name w:val="Список для курсовой"/>
    <w:basedOn w:val="a6"/>
    <w:link w:val="ad"/>
    <w:rsid w:val="00014E7E"/>
    <w:pPr>
      <w:spacing w:after="200" w:line="360" w:lineRule="auto"/>
    </w:pPr>
    <w:rPr>
      <w:color w:val="000000" w:themeColor="text1"/>
      <w:sz w:val="28"/>
      <w:szCs w:val="28"/>
    </w:rPr>
  </w:style>
  <w:style w:type="character" w:customStyle="1" w:styleId="ad">
    <w:name w:val="Список для курсовой Знак"/>
    <w:basedOn w:val="a3"/>
    <w:link w:val="ac"/>
    <w:rsid w:val="00014E7E"/>
    <w:rPr>
      <w:rFonts w:ascii="Times New Roman" w:hAnsi="Times New Roman" w:cs="Times New Roman"/>
      <w:color w:val="000000" w:themeColor="text1"/>
      <w:sz w:val="28"/>
      <w:szCs w:val="28"/>
    </w:rPr>
  </w:style>
  <w:style w:type="paragraph" w:styleId="ae">
    <w:name w:val="footer"/>
    <w:basedOn w:val="a2"/>
    <w:link w:val="af"/>
    <w:uiPriority w:val="99"/>
    <w:unhideWhenUsed/>
    <w:rsid w:val="00014E7E"/>
    <w:pPr>
      <w:tabs>
        <w:tab w:val="center" w:pos="4677"/>
        <w:tab w:val="right" w:pos="9355"/>
      </w:tabs>
    </w:pPr>
  </w:style>
  <w:style w:type="character" w:customStyle="1" w:styleId="af">
    <w:name w:val="Нижний колонтитул Знак"/>
    <w:basedOn w:val="a3"/>
    <w:link w:val="ae"/>
    <w:uiPriority w:val="99"/>
    <w:rsid w:val="00014E7E"/>
  </w:style>
  <w:style w:type="paragraph" w:customStyle="1" w:styleId="af0">
    <w:name w:val="Картинка"/>
    <w:basedOn w:val="a9"/>
    <w:link w:val="af1"/>
    <w:qFormat/>
    <w:rsid w:val="008058A7"/>
    <w:pPr>
      <w:tabs>
        <w:tab w:val="left" w:pos="3948"/>
      </w:tabs>
      <w:ind w:firstLine="0"/>
      <w:jc w:val="center"/>
    </w:pPr>
    <w:rPr>
      <w:noProof/>
    </w:rPr>
  </w:style>
  <w:style w:type="paragraph" w:styleId="af2">
    <w:name w:val="caption"/>
    <w:basedOn w:val="a2"/>
    <w:next w:val="a2"/>
    <w:link w:val="af3"/>
    <w:uiPriority w:val="35"/>
    <w:unhideWhenUsed/>
    <w:qFormat/>
    <w:rsid w:val="000D0630"/>
    <w:pPr>
      <w:spacing w:after="200"/>
    </w:pPr>
    <w:rPr>
      <w:i/>
      <w:iCs/>
      <w:color w:val="44546A" w:themeColor="text2"/>
      <w:sz w:val="18"/>
      <w:szCs w:val="18"/>
    </w:rPr>
  </w:style>
  <w:style w:type="character" w:customStyle="1" w:styleId="af1">
    <w:name w:val="Картинка Знак"/>
    <w:basedOn w:val="aa"/>
    <w:link w:val="af0"/>
    <w:rsid w:val="008058A7"/>
    <w:rPr>
      <w:rFonts w:ascii="Times New Roman" w:eastAsia="Times New Roman" w:hAnsi="Times New Roman" w:cs="Times New Roman"/>
      <w:noProof/>
      <w:color w:val="000000" w:themeColor="text1"/>
      <w:sz w:val="28"/>
      <w:szCs w:val="28"/>
      <w:lang w:eastAsia="ru-RU"/>
    </w:rPr>
  </w:style>
  <w:style w:type="paragraph" w:customStyle="1" w:styleId="af4">
    <w:name w:val="Подпись картинки"/>
    <w:basedOn w:val="af2"/>
    <w:link w:val="af5"/>
    <w:qFormat/>
    <w:rsid w:val="00883312"/>
    <w:pPr>
      <w:jc w:val="center"/>
    </w:pPr>
    <w:rPr>
      <w:i w:val="0"/>
      <w:color w:val="000000" w:themeColor="text1"/>
      <w:sz w:val="24"/>
    </w:rPr>
  </w:style>
  <w:style w:type="table" w:styleId="af6">
    <w:name w:val="Table Grid"/>
    <w:basedOn w:val="a4"/>
    <w:uiPriority w:val="59"/>
    <w:rsid w:val="003E1F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3">
    <w:name w:val="Название объекта Знак"/>
    <w:basedOn w:val="a3"/>
    <w:link w:val="af2"/>
    <w:uiPriority w:val="35"/>
    <w:rsid w:val="000D0630"/>
    <w:rPr>
      <w:i/>
      <w:iCs/>
      <w:color w:val="44546A" w:themeColor="text2"/>
      <w:sz w:val="18"/>
      <w:szCs w:val="18"/>
    </w:rPr>
  </w:style>
  <w:style w:type="character" w:customStyle="1" w:styleId="af5">
    <w:name w:val="Подпись картинки Знак"/>
    <w:basedOn w:val="af3"/>
    <w:link w:val="af4"/>
    <w:rsid w:val="00883312"/>
    <w:rPr>
      <w:rFonts w:ascii="Times New Roman" w:eastAsia="Times New Roman" w:hAnsi="Times New Roman" w:cs="Times New Roman"/>
      <w:i w:val="0"/>
      <w:iCs/>
      <w:color w:val="000000" w:themeColor="text1"/>
      <w:sz w:val="24"/>
      <w:szCs w:val="18"/>
      <w:lang w:eastAsia="ru-RU"/>
    </w:rPr>
  </w:style>
  <w:style w:type="paragraph" w:customStyle="1" w:styleId="af7">
    <w:name w:val="Список с пунктами"/>
    <w:basedOn w:val="a9"/>
    <w:link w:val="af8"/>
    <w:qFormat/>
    <w:rsid w:val="00883312"/>
    <w:pPr>
      <w:ind w:left="1418" w:hanging="709"/>
      <w:jc w:val="left"/>
    </w:pPr>
  </w:style>
  <w:style w:type="character" w:customStyle="1" w:styleId="af8">
    <w:name w:val="Список с пунктами Знак"/>
    <w:basedOn w:val="aa"/>
    <w:link w:val="af7"/>
    <w:rsid w:val="00883312"/>
    <w:rPr>
      <w:rFonts w:ascii="Times New Roman" w:eastAsia="Times New Roman" w:hAnsi="Times New Roman" w:cs="Times New Roman"/>
      <w:color w:val="000000" w:themeColor="text1"/>
      <w:sz w:val="28"/>
      <w:szCs w:val="28"/>
      <w:lang w:eastAsia="ru-RU"/>
    </w:rPr>
  </w:style>
  <w:style w:type="character" w:customStyle="1" w:styleId="10">
    <w:name w:val="Заголовок 1 Знак"/>
    <w:basedOn w:val="a3"/>
    <w:link w:val="1"/>
    <w:uiPriority w:val="9"/>
    <w:rsid w:val="002C0931"/>
    <w:rPr>
      <w:rFonts w:ascii="Times New Roman" w:eastAsia="Times New Roman" w:hAnsi="Times New Roman" w:cs="Times New Roman"/>
      <w:b/>
      <w:color w:val="000000" w:themeColor="text1"/>
      <w:sz w:val="28"/>
      <w:szCs w:val="28"/>
      <w:lang w:eastAsia="ru-RU"/>
    </w:rPr>
  </w:style>
  <w:style w:type="paragraph" w:styleId="af9">
    <w:name w:val="TOC Heading"/>
    <w:basedOn w:val="1"/>
    <w:next w:val="a2"/>
    <w:uiPriority w:val="39"/>
    <w:unhideWhenUsed/>
    <w:qFormat/>
    <w:rsid w:val="00815B69"/>
    <w:pPr>
      <w:outlineLvl w:val="9"/>
    </w:pPr>
  </w:style>
  <w:style w:type="paragraph" w:styleId="11">
    <w:name w:val="toc 1"/>
    <w:basedOn w:val="a2"/>
    <w:next w:val="a2"/>
    <w:autoRedefine/>
    <w:uiPriority w:val="39"/>
    <w:unhideWhenUsed/>
    <w:rsid w:val="00607F85"/>
    <w:pPr>
      <w:tabs>
        <w:tab w:val="right" w:leader="dot" w:pos="9345"/>
      </w:tabs>
      <w:spacing w:line="360" w:lineRule="auto"/>
    </w:pPr>
  </w:style>
  <w:style w:type="character" w:styleId="afa">
    <w:name w:val="Hyperlink"/>
    <w:basedOn w:val="a3"/>
    <w:uiPriority w:val="99"/>
    <w:unhideWhenUsed/>
    <w:rsid w:val="00815B69"/>
    <w:rPr>
      <w:color w:val="0563C1" w:themeColor="hyperlink"/>
      <w:u w:val="single"/>
    </w:rPr>
  </w:style>
  <w:style w:type="paragraph" w:styleId="21">
    <w:name w:val="toc 2"/>
    <w:basedOn w:val="a2"/>
    <w:next w:val="a2"/>
    <w:autoRedefine/>
    <w:uiPriority w:val="39"/>
    <w:unhideWhenUsed/>
    <w:rsid w:val="009D72D8"/>
    <w:pPr>
      <w:spacing w:after="100"/>
      <w:ind w:left="220"/>
    </w:pPr>
  </w:style>
  <w:style w:type="paragraph" w:styleId="31">
    <w:name w:val="toc 3"/>
    <w:basedOn w:val="a2"/>
    <w:next w:val="a2"/>
    <w:autoRedefine/>
    <w:uiPriority w:val="39"/>
    <w:unhideWhenUsed/>
    <w:rsid w:val="009D72D8"/>
    <w:pPr>
      <w:spacing w:after="100"/>
      <w:ind w:left="440"/>
    </w:pPr>
  </w:style>
  <w:style w:type="paragraph" w:styleId="afb">
    <w:name w:val="header"/>
    <w:basedOn w:val="a2"/>
    <w:link w:val="afc"/>
    <w:uiPriority w:val="99"/>
    <w:unhideWhenUsed/>
    <w:rsid w:val="009178A0"/>
    <w:pPr>
      <w:tabs>
        <w:tab w:val="center" w:pos="4677"/>
        <w:tab w:val="right" w:pos="9355"/>
      </w:tabs>
    </w:pPr>
  </w:style>
  <w:style w:type="character" w:customStyle="1" w:styleId="afc">
    <w:name w:val="Верхний колонтитул Знак"/>
    <w:basedOn w:val="a3"/>
    <w:link w:val="afb"/>
    <w:uiPriority w:val="99"/>
    <w:rsid w:val="009178A0"/>
  </w:style>
  <w:style w:type="character" w:customStyle="1" w:styleId="20">
    <w:name w:val="Заголовок 2 Знак"/>
    <w:basedOn w:val="a3"/>
    <w:link w:val="2"/>
    <w:uiPriority w:val="9"/>
    <w:rsid w:val="0099117F"/>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3"/>
    <w:link w:val="3"/>
    <w:uiPriority w:val="9"/>
    <w:semiHidden/>
    <w:rsid w:val="0099117F"/>
    <w:rPr>
      <w:rFonts w:asciiTheme="majorHAnsi" w:eastAsiaTheme="majorEastAsia" w:hAnsiTheme="majorHAnsi" w:cstheme="majorBidi"/>
      <w:color w:val="1F4D78" w:themeColor="accent1" w:themeShade="7F"/>
      <w:sz w:val="24"/>
      <w:szCs w:val="24"/>
      <w:lang w:eastAsia="ru-RU"/>
    </w:rPr>
  </w:style>
  <w:style w:type="paragraph" w:styleId="22">
    <w:name w:val="Body Text 2"/>
    <w:basedOn w:val="a2"/>
    <w:link w:val="23"/>
    <w:uiPriority w:val="99"/>
    <w:rsid w:val="0099117F"/>
    <w:pPr>
      <w:spacing w:after="120" w:line="480" w:lineRule="auto"/>
    </w:pPr>
  </w:style>
  <w:style w:type="character" w:customStyle="1" w:styleId="23">
    <w:name w:val="Основной текст 2 Знак"/>
    <w:basedOn w:val="a3"/>
    <w:link w:val="22"/>
    <w:uiPriority w:val="99"/>
    <w:rsid w:val="0099117F"/>
    <w:rPr>
      <w:rFonts w:ascii="Times New Roman" w:eastAsia="Times New Roman" w:hAnsi="Times New Roman" w:cs="Times New Roman"/>
      <w:sz w:val="20"/>
      <w:szCs w:val="20"/>
      <w:lang w:eastAsia="ru-RU"/>
    </w:rPr>
  </w:style>
  <w:style w:type="paragraph" w:customStyle="1" w:styleId="12">
    <w:name w:val="Стиль1"/>
    <w:basedOn w:val="a2"/>
    <w:uiPriority w:val="99"/>
    <w:rsid w:val="0099117F"/>
    <w:pPr>
      <w:jc w:val="center"/>
    </w:pPr>
    <w:rPr>
      <w:sz w:val="28"/>
      <w:szCs w:val="28"/>
    </w:rPr>
  </w:style>
  <w:style w:type="paragraph" w:customStyle="1" w:styleId="afd">
    <w:name w:val="Подпись для картинок"/>
    <w:basedOn w:val="af2"/>
    <w:link w:val="afe"/>
    <w:qFormat/>
    <w:rsid w:val="008F4814"/>
    <w:pPr>
      <w:jc w:val="center"/>
    </w:pPr>
    <w:rPr>
      <w:rFonts w:eastAsiaTheme="minorHAnsi"/>
      <w:i w:val="0"/>
      <w:color w:val="000000" w:themeColor="text1"/>
      <w:sz w:val="28"/>
      <w:szCs w:val="24"/>
      <w:lang w:eastAsia="en-US"/>
    </w:rPr>
  </w:style>
  <w:style w:type="character" w:customStyle="1" w:styleId="afe">
    <w:name w:val="Подпись для картинок Знак"/>
    <w:basedOn w:val="af3"/>
    <w:link w:val="afd"/>
    <w:rsid w:val="008F4814"/>
    <w:rPr>
      <w:rFonts w:ascii="Times New Roman" w:hAnsi="Times New Roman" w:cs="Times New Roman"/>
      <w:i w:val="0"/>
      <w:iCs/>
      <w:color w:val="000000" w:themeColor="text1"/>
      <w:sz w:val="28"/>
      <w:szCs w:val="24"/>
    </w:rPr>
  </w:style>
  <w:style w:type="paragraph" w:styleId="aff">
    <w:name w:val="footnote text"/>
    <w:basedOn w:val="a2"/>
    <w:link w:val="aff0"/>
    <w:rsid w:val="00250F10"/>
  </w:style>
  <w:style w:type="character" w:customStyle="1" w:styleId="aff0">
    <w:name w:val="Текст сноски Знак"/>
    <w:basedOn w:val="a3"/>
    <w:link w:val="aff"/>
    <w:rsid w:val="00250F10"/>
    <w:rPr>
      <w:rFonts w:ascii="Times New Roman" w:eastAsia="Times New Roman" w:hAnsi="Times New Roman" w:cs="Times New Roman"/>
      <w:sz w:val="20"/>
      <w:szCs w:val="20"/>
      <w:lang w:eastAsia="ru-RU"/>
    </w:rPr>
  </w:style>
  <w:style w:type="character" w:styleId="aff1">
    <w:name w:val="footnote reference"/>
    <w:rsid w:val="00250F10"/>
    <w:rPr>
      <w:vertAlign w:val="superscript"/>
    </w:rPr>
  </w:style>
  <w:style w:type="character" w:customStyle="1" w:styleId="a8">
    <w:name w:val="Абзац списка Знак"/>
    <w:basedOn w:val="a3"/>
    <w:link w:val="a6"/>
    <w:uiPriority w:val="34"/>
    <w:rsid w:val="009E2DD4"/>
    <w:rPr>
      <w:rFonts w:ascii="Times New Roman" w:eastAsia="Times New Roman" w:hAnsi="Times New Roman" w:cs="Times New Roman"/>
      <w:sz w:val="20"/>
      <w:szCs w:val="20"/>
      <w:lang w:eastAsia="ru-RU"/>
    </w:rPr>
  </w:style>
  <w:style w:type="paragraph" w:styleId="aff2">
    <w:name w:val="toa heading"/>
    <w:basedOn w:val="a2"/>
    <w:next w:val="a2"/>
    <w:uiPriority w:val="99"/>
    <w:semiHidden/>
    <w:unhideWhenUsed/>
    <w:rsid w:val="00752CC0"/>
    <w:pPr>
      <w:spacing w:before="120"/>
    </w:pPr>
    <w:rPr>
      <w:rFonts w:asciiTheme="majorHAnsi" w:eastAsiaTheme="majorEastAsia" w:hAnsiTheme="majorHAnsi" w:cstheme="majorBidi"/>
      <w:b/>
      <w:bCs/>
      <w:sz w:val="24"/>
      <w:szCs w:val="24"/>
    </w:rPr>
  </w:style>
  <w:style w:type="paragraph" w:styleId="aff3">
    <w:name w:val="table of figures"/>
    <w:basedOn w:val="a2"/>
    <w:next w:val="a2"/>
    <w:uiPriority w:val="99"/>
    <w:semiHidden/>
    <w:unhideWhenUsed/>
    <w:rsid w:val="00752CC0"/>
  </w:style>
  <w:style w:type="paragraph" w:styleId="aff4">
    <w:name w:val="table of authorities"/>
    <w:basedOn w:val="a2"/>
    <w:next w:val="a2"/>
    <w:uiPriority w:val="99"/>
    <w:semiHidden/>
    <w:unhideWhenUsed/>
    <w:rsid w:val="00752CC0"/>
    <w:pPr>
      <w:ind w:left="200" w:hanging="200"/>
    </w:pPr>
  </w:style>
  <w:style w:type="paragraph" w:styleId="7">
    <w:name w:val="index 7"/>
    <w:basedOn w:val="a2"/>
    <w:next w:val="a2"/>
    <w:autoRedefine/>
    <w:uiPriority w:val="99"/>
    <w:semiHidden/>
    <w:unhideWhenUsed/>
    <w:rsid w:val="00752CC0"/>
    <w:pPr>
      <w:ind w:left="1400" w:hanging="200"/>
    </w:pPr>
  </w:style>
  <w:style w:type="paragraph" w:styleId="13">
    <w:name w:val="index 1"/>
    <w:basedOn w:val="a2"/>
    <w:next w:val="a2"/>
    <w:autoRedefine/>
    <w:uiPriority w:val="99"/>
    <w:semiHidden/>
    <w:unhideWhenUsed/>
    <w:rsid w:val="00752CC0"/>
    <w:pPr>
      <w:ind w:left="200" w:hanging="200"/>
    </w:pPr>
  </w:style>
  <w:style w:type="paragraph" w:customStyle="1" w:styleId="aff5">
    <w:name w:val="Таблицы"/>
    <w:basedOn w:val="a2"/>
    <w:link w:val="aff6"/>
    <w:qFormat/>
    <w:rsid w:val="00CC1CD3"/>
    <w:pPr>
      <w:spacing w:before="60" w:after="60"/>
      <w:jc w:val="center"/>
    </w:pPr>
    <w:rPr>
      <w:color w:val="0D0D0D" w:themeColor="text1" w:themeTint="F2"/>
      <w:sz w:val="28"/>
      <w:szCs w:val="28"/>
      <w:bdr w:val="none" w:sz="0" w:space="0" w:color="auto" w:frame="1"/>
    </w:rPr>
  </w:style>
  <w:style w:type="paragraph" w:customStyle="1" w:styleId="aff7">
    <w:name w:val="Подпись для названия таблицы"/>
    <w:basedOn w:val="afd"/>
    <w:link w:val="aff8"/>
    <w:qFormat/>
    <w:rsid w:val="00200301"/>
    <w:pPr>
      <w:jc w:val="right"/>
    </w:pPr>
  </w:style>
  <w:style w:type="character" w:customStyle="1" w:styleId="aff6">
    <w:name w:val="Таблицы Знак"/>
    <w:basedOn w:val="a3"/>
    <w:link w:val="aff5"/>
    <w:rsid w:val="00CC1CD3"/>
    <w:rPr>
      <w:rFonts w:ascii="Times New Roman" w:eastAsia="Times New Roman" w:hAnsi="Times New Roman" w:cs="Times New Roman"/>
      <w:color w:val="0D0D0D" w:themeColor="text1" w:themeTint="F2"/>
      <w:sz w:val="28"/>
      <w:szCs w:val="28"/>
      <w:bdr w:val="none" w:sz="0" w:space="0" w:color="auto" w:frame="1"/>
      <w:lang w:eastAsia="ru-RU"/>
    </w:rPr>
  </w:style>
  <w:style w:type="character" w:customStyle="1" w:styleId="aff8">
    <w:name w:val="Подпись для названия таблицы Знак"/>
    <w:basedOn w:val="afe"/>
    <w:link w:val="aff7"/>
    <w:rsid w:val="00200301"/>
    <w:rPr>
      <w:rFonts w:ascii="Times New Roman" w:hAnsi="Times New Roman" w:cs="Times New Roman"/>
      <w:i w:val="0"/>
      <w:iCs/>
      <w:color w:val="000000" w:themeColor="text1"/>
      <w:sz w:val="28"/>
      <w:szCs w:val="24"/>
    </w:rPr>
  </w:style>
  <w:style w:type="character" w:styleId="aff9">
    <w:name w:val="FollowedHyperlink"/>
    <w:basedOn w:val="a3"/>
    <w:uiPriority w:val="99"/>
    <w:semiHidden/>
    <w:unhideWhenUsed/>
    <w:rsid w:val="00BC0AB7"/>
    <w:rPr>
      <w:color w:val="954F72" w:themeColor="followedHyperlink"/>
      <w:u w:val="single"/>
    </w:rPr>
  </w:style>
  <w:style w:type="paragraph" w:styleId="affa">
    <w:name w:val="endnote text"/>
    <w:basedOn w:val="a2"/>
    <w:link w:val="affb"/>
    <w:uiPriority w:val="99"/>
    <w:semiHidden/>
    <w:unhideWhenUsed/>
    <w:rsid w:val="00C0342F"/>
  </w:style>
  <w:style w:type="character" w:customStyle="1" w:styleId="affb">
    <w:name w:val="Текст концевой сноски Знак"/>
    <w:basedOn w:val="a3"/>
    <w:link w:val="affa"/>
    <w:uiPriority w:val="99"/>
    <w:semiHidden/>
    <w:rsid w:val="00C0342F"/>
    <w:rPr>
      <w:rFonts w:ascii="Times New Roman" w:eastAsia="Times New Roman" w:hAnsi="Times New Roman" w:cs="Times New Roman"/>
      <w:sz w:val="20"/>
      <w:szCs w:val="20"/>
      <w:lang w:eastAsia="ru-RU"/>
    </w:rPr>
  </w:style>
  <w:style w:type="character" w:styleId="affc">
    <w:name w:val="endnote reference"/>
    <w:basedOn w:val="a3"/>
    <w:uiPriority w:val="99"/>
    <w:semiHidden/>
    <w:unhideWhenUsed/>
    <w:rsid w:val="00C0342F"/>
    <w:rPr>
      <w:vertAlign w:val="superscript"/>
    </w:rPr>
  </w:style>
  <w:style w:type="paragraph" w:styleId="affd">
    <w:name w:val="Body Text"/>
    <w:basedOn w:val="a2"/>
    <w:link w:val="affe"/>
    <w:uiPriority w:val="99"/>
    <w:unhideWhenUsed/>
    <w:rsid w:val="003F6A4A"/>
    <w:pPr>
      <w:spacing w:after="120"/>
    </w:pPr>
  </w:style>
  <w:style w:type="character" w:customStyle="1" w:styleId="affe">
    <w:name w:val="Основной текст Знак"/>
    <w:basedOn w:val="a3"/>
    <w:link w:val="affd"/>
    <w:uiPriority w:val="99"/>
    <w:rsid w:val="003F6A4A"/>
    <w:rPr>
      <w:rFonts w:ascii="Times New Roman" w:eastAsia="Times New Roman" w:hAnsi="Times New Roman" w:cs="Times New Roman"/>
      <w:sz w:val="20"/>
      <w:szCs w:val="20"/>
      <w:lang w:eastAsia="ru-RU"/>
    </w:rPr>
  </w:style>
  <w:style w:type="paragraph" w:customStyle="1" w:styleId="14">
    <w:name w:val="Обычный1"/>
    <w:rsid w:val="003F6A4A"/>
    <w:pPr>
      <w:spacing w:after="0" w:line="360" w:lineRule="auto"/>
      <w:jc w:val="both"/>
    </w:pPr>
    <w:rPr>
      <w:rFonts w:ascii="Times New Roman" w:eastAsia="Times New Roman" w:hAnsi="Times New Roman" w:cs="Times New Roman"/>
      <w:sz w:val="28"/>
      <w:szCs w:val="20"/>
      <w:lang w:val="en-US" w:eastAsia="ru-RU"/>
    </w:rPr>
  </w:style>
  <w:style w:type="paragraph" w:customStyle="1" w:styleId="a1">
    <w:name w:val="Тест"/>
    <w:basedOn w:val="a9"/>
    <w:link w:val="afff"/>
    <w:qFormat/>
    <w:rsid w:val="009C06D2"/>
    <w:pPr>
      <w:numPr>
        <w:numId w:val="27"/>
      </w:numPr>
    </w:pPr>
  </w:style>
  <w:style w:type="character" w:customStyle="1" w:styleId="afff">
    <w:name w:val="Тест Знак"/>
    <w:basedOn w:val="aa"/>
    <w:link w:val="a1"/>
    <w:rsid w:val="009C06D2"/>
    <w:rPr>
      <w:rFonts w:ascii="Times New Roman" w:eastAsia="Times New Roman" w:hAnsi="Times New Roman" w:cs="Times New Roman"/>
      <w:color w:val="000000" w:themeColor="text1"/>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imeweb.com/ru/community/articles/chto-takoe-visual-studio-cod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11191-CBA6-469B-A9D1-34FF9CF08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46</Pages>
  <Words>6849</Words>
  <Characters>39042</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Artem</cp:lastModifiedBy>
  <cp:revision>28</cp:revision>
  <dcterms:created xsi:type="dcterms:W3CDTF">2021-05-25T14:18:00Z</dcterms:created>
  <dcterms:modified xsi:type="dcterms:W3CDTF">2021-06-03T16:13:00Z</dcterms:modified>
</cp:coreProperties>
</file>