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潮汐帮</w:t>
      </w:r>
    </w:p>
    <w:p>
      <w:r>
        <w:t>势力。港口走私网，账房在断桅酒馆二楼。</w:t>
      </w:r>
    </w:p>
    <w:p>
      <w:pPr>
        <w:pStyle w:val="Heading2"/>
      </w:pPr>
      <w:r>
        <w:t>玛拉（账房）</w:t>
      </w:r>
    </w:p>
    <w:p>
      <w:r>
        <w:t>NPC。潮汐帮管账，说话轻、记性好。</w:t>
      </w:r>
    </w:p>
    <w:tbl>
      <w:tr>
        <w:tc>
          <w:p>
            <w:r>
              <w:t>别名</w:t>
            </w:r>
          </w:p>
        </w:tc>
        <w:tc>
          <w:p>
            <w:r>
              <w:t>账房玛拉、小玛</w:t>
            </w:r>
          </w:p>
        </w:tc>
      </w:tr>
      <w:tr>
        <w:tc>
          <w:p>
            <w:r>
              <w:t>身份</w:t>
            </w:r>
          </w:p>
        </w:tc>
        <w:tc>
          <w:p>
            <w:r>
              <w:t>账房</w:t>
            </w:r>
          </w:p>
        </w:tc>
      </w:tr>
    </w:tbl>
    <w:p>
      <w:r>
        <w:t>【秘密】账本里夹着格里姆的分成。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
</file>