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Currículo genérico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NOME SOBRENOME, </w:t>
      </w:r>
      <w:r>
        <w:rPr>
          <w:rFonts w:ascii="Arial" w:hAnsi="Arial"/>
          <w:sz w:val="24"/>
          <w:szCs w:val="24"/>
        </w:rPr>
        <w:t>nascido em DATADENASCIMENTO, cursou CURSO em UNIVERSIDADE. Concluiu o curso em DATADECONCLUSAO. Atualmente, NOME atua na área de AREADEATUACAO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LibreOffice/24.2.1.2$Windows_X86_64 LibreOffice_project/db4def46b0453cc22e2d0305797cf981b68ef5ac</Application>
  <AppVersion>15.0000</AppVersion>
  <Pages>1</Pages>
  <Words>23</Words>
  <Characters>155</Characters>
  <CharactersWithSpaces>176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2024-04-16T16:04:28Z</dcterms:created>
  <dc:creator/>
  <dc:description/>
  <dc:language>pt-BR</dc:language>
  <cp:lastModifiedBy/>
  <dcterms:modified xsi:type="dcterms:W3CDTF">2024-04-16T16:23:25Z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