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39345000" w14:textId="77777777" w:rsidR="00982799"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4BEE1B8D" w14:textId="77777777" w:rsidR="00982799" w:rsidRDefault="00982799" w:rsidP="00982799">
      <w:pPr>
        <w:pStyle w:val="Ttulo1"/>
        <w:tabs>
          <w:tab w:val="left" w:pos="121"/>
          <w:tab w:val="left" w:pos="477"/>
        </w:tabs>
        <w:spacing w:line="276" w:lineRule="auto"/>
        <w:ind w:left="0" w:firstLine="0"/>
        <w:rPr>
          <w:u w:val="none"/>
        </w:rPr>
      </w:pPr>
    </w:p>
    <w:p w14:paraId="268843EA" w14:textId="4EFFF1DA" w:rsidR="004B0EC1" w:rsidRDefault="00E759C3" w:rsidP="00982799">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02A33FCA"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5997DF4"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4F7B6D3A"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sidR="003C2A21">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114966">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516E99F4"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F01DDC">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5B25B390" w:rsidR="004B0EC1" w:rsidRDefault="00E759C3" w:rsidP="00AD6349">
      <w:pPr>
        <w:pStyle w:val="Corpodetexto"/>
        <w:spacing w:line="276" w:lineRule="auto"/>
        <w:ind w:left="720"/>
        <w:jc w:val="both"/>
        <w:outlineLvl w:val="0"/>
      </w:pPr>
      <w:r>
        <w:t xml:space="preserve">CNPJ/CPF: </w:t>
      </w:r>
      <w:r w:rsidR="00CB4E73">
        <w:t>#004#</w:t>
      </w:r>
      <w:r>
        <w:t>,</w:t>
      </w:r>
      <w:r>
        <w:rPr>
          <w:spacing w:val="-2"/>
        </w:rPr>
        <w:t xml:space="preserve"> </w:t>
      </w:r>
      <w:r>
        <w:t xml:space="preserve">Titular: </w:t>
      </w:r>
      <w:r w:rsidR="00CB4E73">
        <w:rPr>
          <w:spacing w:val="-2"/>
        </w:rPr>
        <w:t>#001#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3F8DA987"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E907E4">
        <w:rPr>
          <w:b/>
          <w:bCs/>
          <w:spacing w:val="-2"/>
        </w:rPr>
        <w:t xml:space="preserve"> </w:t>
      </w:r>
      <w:r w:rsidR="00E907E4" w:rsidRPr="00E907E4">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585660A7"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conhecem e concordam que a classificação física da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Default="004B0EC1" w:rsidP="00C860DC">
      <w:pPr>
        <w:pStyle w:val="Corpodetexto"/>
        <w:spacing w:before="49"/>
      </w:pPr>
    </w:p>
    <w:p w14:paraId="768A5899" w14:textId="4B291E37" w:rsidR="004B0EC1" w:rsidRDefault="0017564D" w:rsidP="00C860DC">
      <w:pPr>
        <w:pStyle w:val="Corpodetexto"/>
        <w:spacing w:before="36"/>
      </w:pPr>
      <w:r w:rsidRPr="0017564D">
        <w:t>(I) Umidade até 14%</w:t>
      </w:r>
      <w:r w:rsidRPr="0017564D">
        <w:br/>
        <w:t>(II) Impurezas até 1%</w:t>
      </w:r>
      <w:r w:rsidRPr="0017564D">
        <w:br/>
        <w:t xml:space="preserve">(III) </w:t>
      </w:r>
      <w:r w:rsidR="00ED5EEC" w:rsidRPr="00351532">
        <w:rPr>
          <w:rFonts w:ascii="Arial" w:hAnsi="Arial" w:cs="Arial"/>
        </w:rPr>
        <w:t xml:space="preserve">Avariados </w:t>
      </w:r>
      <w:r w:rsidR="00ED5EEC">
        <w:rPr>
          <w:rFonts w:ascii="Arial" w:hAnsi="Arial" w:cs="Arial"/>
        </w:rPr>
        <w:t xml:space="preserve">/ Ardidos </w:t>
      </w:r>
      <w:r w:rsidR="00ED5EEC" w:rsidRPr="00351532">
        <w:rPr>
          <w:rFonts w:ascii="Arial" w:hAnsi="Arial" w:cs="Arial"/>
        </w:rPr>
        <w:t xml:space="preserve">até </w:t>
      </w:r>
      <w:r w:rsidR="00ED5EEC">
        <w:rPr>
          <w:rFonts w:ascii="Arial" w:hAnsi="Arial" w:cs="Arial"/>
        </w:rPr>
        <w:t>8</w:t>
      </w:r>
      <w:r w:rsidR="00ED5EEC" w:rsidRPr="00351532">
        <w:rPr>
          <w:rFonts w:ascii="Arial" w:hAnsi="Arial" w:cs="Arial"/>
        </w:rPr>
        <w:t>%</w:t>
      </w:r>
      <w:r w:rsidRPr="0017564D">
        <w:br/>
        <w:t>(IV) Grãos verdes até 8%</w:t>
      </w:r>
      <w:r w:rsidRPr="0017564D">
        <w:br/>
        <w:t>(V) Quebrados até 3%</w:t>
      </w:r>
      <w:r w:rsidRPr="0017564D">
        <w:br/>
        <w:t>(VI) Carunchados até 2%</w:t>
      </w:r>
      <w:r w:rsidRPr="0017564D">
        <w:br/>
        <w:t>(VII) Isento de insetos vivos</w:t>
      </w:r>
      <w:r w:rsidRPr="0017564D">
        <w:br/>
        <w:t>(VIII) Livre de contaminação por sementes tóxicas, sementes tratadas e/ou inoculadas por produtos químicos ou biológicos</w:t>
      </w:r>
      <w:r w:rsidRPr="0017564D">
        <w:br/>
        <w:t>(IX) Dentro dos limites estabelecidos pela legislação vigente quanto ao nível de microtoxinas, se for o caso</w:t>
      </w:r>
      <w:r>
        <w:t>;</w:t>
      </w:r>
    </w:p>
    <w:p w14:paraId="293C7075" w14:textId="77777777" w:rsidR="0017564D" w:rsidRDefault="0017564D" w:rsidP="00C860DC">
      <w:pPr>
        <w:pStyle w:val="Corpodetexto"/>
        <w:spacing w:before="36"/>
      </w:pPr>
    </w:p>
    <w:p w14:paraId="3475D6CD" w14:textId="77777777"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27BE3BA2" w14:textId="77777777" w:rsidR="004B0EC1" w:rsidRDefault="004B0EC1" w:rsidP="00C860DC">
      <w:pPr>
        <w:spacing w:line="276" w:lineRule="auto"/>
        <w:jc w:val="both"/>
        <w:sectPr w:rsidR="004B0EC1">
          <w:headerReference w:type="default" r:id="rId8"/>
          <w:footerReference w:type="default" r:id="rId9"/>
          <w:pgSz w:w="11910" w:h="16840"/>
          <w:pgMar w:top="1600" w:right="1020" w:bottom="1760" w:left="1580" w:header="420" w:footer="1575" w:gutter="0"/>
          <w:cols w:space="720"/>
        </w:sectPr>
      </w:pPr>
    </w:p>
    <w:p w14:paraId="4802826E" w14:textId="77777777"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lastRenderedPageBreak/>
        <w:t xml:space="preserve">O produto será classificado pela </w:t>
      </w:r>
      <w:r>
        <w:rPr>
          <w:rFonts w:ascii="Arial" w:hAnsi="Arial"/>
          <w:b/>
          <w:sz w:val="24"/>
        </w:rPr>
        <w:t xml:space="preserve">COMPRADOR(A) </w:t>
      </w:r>
      <w:r>
        <w:rPr>
          <w:position w:val="1"/>
          <w:sz w:val="24"/>
        </w:rPr>
        <w:t xml:space="preserve">ou quem ela determinar, no </w:t>
      </w:r>
      <w:r>
        <w:rPr>
          <w:sz w:val="24"/>
        </w:rPr>
        <w:t xml:space="preserve">momento do seu recebimento ou quando da sua armazenagem, que, </w:t>
      </w:r>
      <w:r>
        <w:rPr>
          <w:position w:val="1"/>
          <w:sz w:val="24"/>
        </w:rPr>
        <w:t>facultativamente,</w:t>
      </w:r>
      <w:r>
        <w:rPr>
          <w:spacing w:val="-16"/>
          <w:position w:val="1"/>
          <w:sz w:val="24"/>
        </w:rPr>
        <w:t xml:space="preserve"> </w:t>
      </w:r>
      <w:r>
        <w:rPr>
          <w:position w:val="1"/>
          <w:sz w:val="24"/>
        </w:rPr>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lastRenderedPageBreak/>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47F5AE1D" w14:textId="77777777" w:rsidR="004B0EC1" w:rsidRDefault="00E759C3" w:rsidP="00C860D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p>
    <w:p w14:paraId="372562FB" w14:textId="77777777" w:rsidR="004B0EC1" w:rsidRDefault="004B0EC1" w:rsidP="00C860DC">
      <w:pPr>
        <w:spacing w:line="268" w:lineRule="auto"/>
        <w:jc w:val="both"/>
        <w:rPr>
          <w:sz w:val="24"/>
        </w:rPr>
        <w:sectPr w:rsidR="004B0EC1">
          <w:pgSz w:w="11910" w:h="16840"/>
          <w:pgMar w:top="1600" w:right="1020" w:bottom="1760" w:left="1580" w:header="420" w:footer="1575" w:gutter="0"/>
          <w:cols w:space="720"/>
        </w:sectPr>
      </w:pPr>
    </w:p>
    <w:p w14:paraId="305305DC" w14:textId="77777777" w:rsidR="004B0EC1" w:rsidRDefault="00E759C3" w:rsidP="00C860DC">
      <w:pPr>
        <w:pStyle w:val="Corpodetexto"/>
        <w:spacing w:before="84" w:line="278" w:lineRule="auto"/>
      </w:pPr>
      <w:r>
        <w:lastRenderedPageBreak/>
        <w:t>neste Contrato), será efetuado em moeda corrente na data ajustada no preâmbulo</w:t>
      </w:r>
      <w:r>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3ADAB0A4" w14:textId="77777777" w:rsidR="004B0EC1" w:rsidRDefault="00E759C3" w:rsidP="00C860D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p>
    <w:p w14:paraId="72B762CF" w14:textId="77777777" w:rsidR="004B0EC1" w:rsidRDefault="004B0EC1" w:rsidP="00C860DC">
      <w:pPr>
        <w:spacing w:line="268" w:lineRule="auto"/>
        <w:jc w:val="both"/>
        <w:rPr>
          <w:sz w:val="24"/>
        </w:rPr>
        <w:sectPr w:rsidR="004B0EC1">
          <w:pgSz w:w="11910" w:h="16840"/>
          <w:pgMar w:top="1600" w:right="1020" w:bottom="1760" w:left="1580" w:header="420" w:footer="1575" w:gutter="0"/>
          <w:cols w:space="720"/>
        </w:sectPr>
      </w:pPr>
    </w:p>
    <w:p w14:paraId="00569A3C" w14:textId="77777777" w:rsidR="004B0EC1" w:rsidRDefault="00E759C3" w:rsidP="00C860DC">
      <w:pPr>
        <w:pStyle w:val="Corpodetexto"/>
        <w:spacing w:before="84" w:line="273" w:lineRule="auto"/>
        <w:ind w:right="105"/>
        <w:jc w:val="both"/>
      </w:pPr>
      <w:r>
        <w:lastRenderedPageBreak/>
        <w:t>análoga</w:t>
      </w:r>
      <w:r>
        <w:rPr>
          <w:spacing w:val="-17"/>
        </w:rPr>
        <w:t xml:space="preserve"> </w:t>
      </w:r>
      <w:r>
        <w:t>à</w:t>
      </w:r>
      <w:r>
        <w:rPr>
          <w:spacing w:val="-13"/>
        </w:rPr>
        <w:t xml:space="preserve"> </w:t>
      </w:r>
      <w:r>
        <w:t>trabalho</w:t>
      </w:r>
      <w:r>
        <w:rPr>
          <w:spacing w:val="-14"/>
        </w:rPr>
        <w:t xml:space="preserve"> </w:t>
      </w:r>
      <w:r>
        <w:t>escravo,</w:t>
      </w:r>
      <w:r>
        <w:rPr>
          <w:spacing w:val="-14"/>
        </w:rPr>
        <w:t xml:space="preserve"> </w:t>
      </w:r>
      <w:r>
        <w:t>tampouco</w:t>
      </w:r>
      <w:r>
        <w:rPr>
          <w:spacing w:val="-15"/>
        </w:rPr>
        <w:t xml:space="preserve"> </w:t>
      </w:r>
      <w:r>
        <w:t>se</w:t>
      </w:r>
      <w:r>
        <w:rPr>
          <w:spacing w:val="-15"/>
        </w:rPr>
        <w:t xml:space="preserve"> </w:t>
      </w:r>
      <w:r>
        <w:t>beneficia</w:t>
      </w:r>
      <w:r>
        <w:rPr>
          <w:spacing w:val="-15"/>
        </w:rPr>
        <w:t xml:space="preserve"> </w:t>
      </w:r>
      <w:r>
        <w:t>ou</w:t>
      </w:r>
      <w:r>
        <w:rPr>
          <w:spacing w:val="-14"/>
        </w:rPr>
        <w:t xml:space="preserve"> </w:t>
      </w:r>
      <w:r>
        <w:t>coaduna</w:t>
      </w:r>
      <w:r>
        <w:rPr>
          <w:spacing w:val="-15"/>
        </w:rPr>
        <w:t xml:space="preserve"> </w:t>
      </w:r>
      <w:r>
        <w:t>com</w:t>
      </w:r>
      <w:r>
        <w:rPr>
          <w:spacing w:val="-16"/>
        </w:rPr>
        <w:t xml:space="preserve"> </w:t>
      </w:r>
      <w:r>
        <w:t>tais</w:t>
      </w:r>
      <w:r>
        <w:rPr>
          <w:spacing w:val="-15"/>
        </w:rPr>
        <w:t xml:space="preserve"> </w:t>
      </w:r>
      <w:r>
        <w:t>práticas,</w:t>
      </w:r>
      <w:r>
        <w:rPr>
          <w:spacing w:val="-15"/>
        </w:rPr>
        <w:t xml:space="preserve"> </w:t>
      </w:r>
      <w:r>
        <w:t xml:space="preserve">bem </w:t>
      </w:r>
      <w:r>
        <w:rPr>
          <w:position w:val="1"/>
        </w:rPr>
        <w:t>como</w:t>
      </w:r>
      <w:r>
        <w:rPr>
          <w:spacing w:val="-11"/>
          <w:position w:val="1"/>
        </w:rPr>
        <w:t xml:space="preserve"> </w:t>
      </w:r>
      <w:r>
        <w:rPr>
          <w:rFonts w:ascii="Arial" w:hAnsi="Arial"/>
          <w:b/>
        </w:rPr>
        <w:t>b)</w:t>
      </w:r>
      <w:r>
        <w:rPr>
          <w:rFonts w:ascii="Arial" w:hAnsi="Arial"/>
          <w:b/>
          <w:spacing w:val="-11"/>
        </w:rPr>
        <w:t xml:space="preserve"> </w:t>
      </w:r>
      <w:r>
        <w:rPr>
          <w:position w:val="1"/>
        </w:rPr>
        <w:t>nenhum</w:t>
      </w:r>
      <w:r>
        <w:rPr>
          <w:spacing w:val="-8"/>
          <w:position w:val="1"/>
        </w:rPr>
        <w:t xml:space="preserve"> </w:t>
      </w:r>
      <w:r>
        <w:rPr>
          <w:position w:val="1"/>
        </w:rPr>
        <w:t>tipo</w:t>
      </w:r>
      <w:r>
        <w:rPr>
          <w:spacing w:val="-10"/>
          <w:position w:val="1"/>
        </w:rPr>
        <w:t xml:space="preserve"> </w:t>
      </w:r>
      <w:r>
        <w:rPr>
          <w:position w:val="1"/>
        </w:rPr>
        <w:t>de</w:t>
      </w:r>
      <w:r>
        <w:rPr>
          <w:spacing w:val="-10"/>
          <w:position w:val="1"/>
        </w:rPr>
        <w:t xml:space="preserve"> </w:t>
      </w:r>
      <w:r>
        <w:rPr>
          <w:position w:val="1"/>
        </w:rPr>
        <w:t>incentivo,</w:t>
      </w:r>
      <w:r>
        <w:rPr>
          <w:spacing w:val="-10"/>
          <w:position w:val="1"/>
        </w:rPr>
        <w:t xml:space="preserve"> </w:t>
      </w:r>
      <w:r>
        <w:rPr>
          <w:position w:val="1"/>
        </w:rPr>
        <w:t>estímulo</w:t>
      </w:r>
      <w:r>
        <w:rPr>
          <w:spacing w:val="-13"/>
          <w:position w:val="1"/>
        </w:rPr>
        <w:t xml:space="preserve"> </w:t>
      </w:r>
      <w:r>
        <w:rPr>
          <w:position w:val="1"/>
        </w:rPr>
        <w:t>e</w:t>
      </w:r>
      <w:r>
        <w:rPr>
          <w:spacing w:val="-13"/>
          <w:position w:val="1"/>
        </w:rPr>
        <w:t xml:space="preserve"> </w:t>
      </w:r>
      <w:r>
        <w:rPr>
          <w:position w:val="1"/>
        </w:rPr>
        <w:t>trabalho</w:t>
      </w:r>
      <w:r>
        <w:rPr>
          <w:spacing w:val="-10"/>
          <w:position w:val="1"/>
        </w:rPr>
        <w:t xml:space="preserve"> </w:t>
      </w:r>
      <w:r>
        <w:rPr>
          <w:position w:val="1"/>
        </w:rPr>
        <w:t>a</w:t>
      </w:r>
      <w:r>
        <w:rPr>
          <w:spacing w:val="-12"/>
          <w:position w:val="1"/>
        </w:rPr>
        <w:t xml:space="preserve"> </w:t>
      </w:r>
      <w:r>
        <w:rPr>
          <w:position w:val="1"/>
        </w:rPr>
        <w:t>ser</w:t>
      </w:r>
      <w:r>
        <w:rPr>
          <w:spacing w:val="-8"/>
          <w:position w:val="1"/>
        </w:rPr>
        <w:t xml:space="preserve"> </w:t>
      </w:r>
      <w:r>
        <w:rPr>
          <w:position w:val="1"/>
        </w:rPr>
        <w:t>realizado</w:t>
      </w:r>
      <w:r>
        <w:rPr>
          <w:spacing w:val="-10"/>
          <w:position w:val="1"/>
        </w:rPr>
        <w:t xml:space="preserve"> </w:t>
      </w:r>
      <w:r>
        <w:rPr>
          <w:position w:val="1"/>
        </w:rPr>
        <w:t>por</w:t>
      </w:r>
      <w:r>
        <w:rPr>
          <w:spacing w:val="-8"/>
          <w:position w:val="1"/>
        </w:rPr>
        <w:t xml:space="preserve"> </w:t>
      </w:r>
      <w:r>
        <w:rPr>
          <w:position w:val="1"/>
        </w:rPr>
        <w:t>menores</w:t>
      </w:r>
      <w:r>
        <w:rPr>
          <w:spacing w:val="-10"/>
          <w:position w:val="1"/>
        </w:rPr>
        <w:t xml:space="preserve"> </w:t>
      </w:r>
      <w:r>
        <w:rPr>
          <w:position w:val="1"/>
        </w:rPr>
        <w:t xml:space="preserve">de </w:t>
      </w:r>
      <w:r>
        <w:t>18</w:t>
      </w:r>
      <w:r>
        <w:rPr>
          <w:spacing w:val="-11"/>
        </w:rPr>
        <w:t xml:space="preserve"> </w:t>
      </w:r>
      <w:r>
        <w:t>(dezoito)</w:t>
      </w:r>
      <w:r>
        <w:rPr>
          <w:spacing w:val="-12"/>
        </w:rPr>
        <w:t xml:space="preserve"> </w:t>
      </w:r>
      <w:r>
        <w:t>anos</w:t>
      </w:r>
      <w:r>
        <w:rPr>
          <w:spacing w:val="-15"/>
        </w:rPr>
        <w:t xml:space="preserve"> </w:t>
      </w:r>
      <w:r>
        <w:t>em</w:t>
      </w:r>
      <w:r>
        <w:rPr>
          <w:spacing w:val="-12"/>
        </w:rPr>
        <w:t xml:space="preserve"> </w:t>
      </w:r>
      <w:r>
        <w:t>horário</w:t>
      </w:r>
      <w:r>
        <w:rPr>
          <w:spacing w:val="-13"/>
        </w:rPr>
        <w:t xml:space="preserve"> </w:t>
      </w:r>
      <w:r>
        <w:t>noturno,</w:t>
      </w:r>
      <w:r>
        <w:rPr>
          <w:spacing w:val="-12"/>
        </w:rPr>
        <w:t xml:space="preserve"> </w:t>
      </w:r>
      <w:r>
        <w:t>nem</w:t>
      </w:r>
      <w:r>
        <w:rPr>
          <w:spacing w:val="-13"/>
        </w:rPr>
        <w:t xml:space="preserve"> </w:t>
      </w:r>
      <w:r>
        <w:t>por</w:t>
      </w:r>
      <w:r>
        <w:rPr>
          <w:spacing w:val="-13"/>
        </w:rPr>
        <w:t xml:space="preserve"> </w:t>
      </w:r>
      <w:r>
        <w:t>menores</w:t>
      </w:r>
      <w:r>
        <w:rPr>
          <w:spacing w:val="-15"/>
        </w:rPr>
        <w:t xml:space="preserve"> </w:t>
      </w:r>
      <w:r>
        <w:t>de</w:t>
      </w:r>
      <w:r>
        <w:rPr>
          <w:spacing w:val="-13"/>
        </w:rPr>
        <w:t xml:space="preserve"> </w:t>
      </w:r>
      <w:r>
        <w:t>16</w:t>
      </w:r>
      <w:r>
        <w:rPr>
          <w:spacing w:val="-11"/>
        </w:rPr>
        <w:t xml:space="preserve"> </w:t>
      </w:r>
      <w:r>
        <w:t>(dezesseis)</w:t>
      </w:r>
      <w:r>
        <w:rPr>
          <w:spacing w:val="-13"/>
        </w:rPr>
        <w:t xml:space="preserve"> </w:t>
      </w:r>
      <w:r>
        <w:t>anos,</w:t>
      </w:r>
      <w:r>
        <w:rPr>
          <w:spacing w:val="-13"/>
        </w:rPr>
        <w:t xml:space="preserve"> </w:t>
      </w:r>
      <w:r>
        <w:t xml:space="preserve">salvo na condição de aprendiz a partir dos 14 (quatorze) anos conforme estabelecido no </w:t>
      </w:r>
      <w:r>
        <w:rPr>
          <w:position w:val="1"/>
        </w:rPr>
        <w:t xml:space="preserve">artigo 7º inciso XXXIII da Constituição Federal; e </w:t>
      </w:r>
      <w:r>
        <w:rPr>
          <w:rFonts w:ascii="Arial" w:hAnsi="Arial"/>
          <w:b/>
        </w:rPr>
        <w:t xml:space="preserve">c) </w:t>
      </w:r>
      <w:r>
        <w:rPr>
          <w:position w:val="1"/>
        </w:rPr>
        <w:t xml:space="preserve">a cumprir(em) com toda a </w:t>
      </w:r>
      <w:r>
        <w:t>legislação</w:t>
      </w:r>
      <w:r>
        <w:rPr>
          <w:spacing w:val="-4"/>
        </w:rPr>
        <w:t xml:space="preserve"> </w:t>
      </w:r>
      <w:r>
        <w:t>e</w:t>
      </w:r>
      <w:r>
        <w:rPr>
          <w:spacing w:val="-8"/>
        </w:rPr>
        <w:t xml:space="preserve"> </w:t>
      </w:r>
      <w:r>
        <w:t>normas</w:t>
      </w:r>
      <w:r>
        <w:rPr>
          <w:spacing w:val="-6"/>
        </w:rPr>
        <w:t xml:space="preserve"> </w:t>
      </w:r>
      <w:r>
        <w:t>relativas</w:t>
      </w:r>
      <w:r>
        <w:rPr>
          <w:spacing w:val="-6"/>
        </w:rPr>
        <w:t xml:space="preserve"> </w:t>
      </w:r>
      <w:r>
        <w:t>à</w:t>
      </w:r>
      <w:r>
        <w:rPr>
          <w:spacing w:val="-6"/>
        </w:rPr>
        <w:t xml:space="preserve"> </w:t>
      </w:r>
      <w:r>
        <w:t>saúde</w:t>
      </w:r>
      <w:r>
        <w:rPr>
          <w:spacing w:val="-9"/>
        </w:rPr>
        <w:t xml:space="preserve"> </w:t>
      </w:r>
      <w:r>
        <w:t>e</w:t>
      </w:r>
      <w:r>
        <w:rPr>
          <w:spacing w:val="-4"/>
        </w:rPr>
        <w:t xml:space="preserve"> </w:t>
      </w:r>
      <w:r>
        <w:t>segurança</w:t>
      </w:r>
      <w:r>
        <w:rPr>
          <w:spacing w:val="-8"/>
        </w:rPr>
        <w:t xml:space="preserve"> </w:t>
      </w:r>
      <w:r>
        <w:t>do</w:t>
      </w:r>
      <w:r>
        <w:rPr>
          <w:spacing w:val="-4"/>
        </w:rPr>
        <w:t xml:space="preserve"> </w:t>
      </w:r>
      <w:r>
        <w:t>trabalhador</w:t>
      </w:r>
      <w:r>
        <w:rPr>
          <w:spacing w:val="-6"/>
        </w:rPr>
        <w:t xml:space="preserve"> </w:t>
      </w:r>
      <w:r>
        <w:t>bem</w:t>
      </w:r>
      <w:r>
        <w:rPr>
          <w:spacing w:val="-6"/>
        </w:rPr>
        <w:t xml:space="preserve"> </w:t>
      </w:r>
      <w:r>
        <w:t>como</w:t>
      </w:r>
      <w:r>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0855C6C7"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2FFC12F9" w14:textId="77777777" w:rsidR="004B0EC1" w:rsidRDefault="004B0EC1" w:rsidP="00C860DC">
      <w:pPr>
        <w:jc w:val="both"/>
        <w:rPr>
          <w:sz w:val="24"/>
        </w:rPr>
        <w:sectPr w:rsidR="004B0EC1">
          <w:pgSz w:w="11910" w:h="16840"/>
          <w:pgMar w:top="1600" w:right="1020" w:bottom="1760" w:left="1580" w:header="420" w:footer="1575" w:gutter="0"/>
          <w:cols w:space="720"/>
        </w:sectPr>
      </w:pP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lastRenderedPageBreak/>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1631A0E0" w14:textId="77777777" w:rsidR="004B0EC1" w:rsidRDefault="004B0EC1" w:rsidP="00C860DC">
      <w:pPr>
        <w:spacing w:line="271" w:lineRule="auto"/>
        <w:jc w:val="both"/>
        <w:sectPr w:rsidR="004B0EC1">
          <w:pgSz w:w="11910" w:h="16840"/>
          <w:pgMar w:top="1600" w:right="1020" w:bottom="1760" w:left="1580" w:header="420" w:footer="1575" w:gutter="0"/>
          <w:cols w:space="720"/>
        </w:sectPr>
      </w:pPr>
    </w:p>
    <w:p w14:paraId="08F55D83" w14:textId="77777777" w:rsidR="004B0EC1" w:rsidRDefault="00E759C3" w:rsidP="00C860DC">
      <w:pPr>
        <w:pStyle w:val="Corpodetexto"/>
        <w:spacing w:before="79" w:line="273" w:lineRule="auto"/>
        <w:ind w:right="109" w:hanging="3"/>
        <w:jc w:val="both"/>
      </w:pPr>
      <w:r>
        <w:rPr>
          <w:rFonts w:ascii="Arial" w:hAnsi="Arial"/>
          <w:b/>
        </w:rPr>
        <w:lastRenderedPageBreak/>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519F6487" w14:textId="77777777" w:rsidR="004B0EC1" w:rsidRDefault="004B0EC1" w:rsidP="00C860DC">
      <w:pPr>
        <w:spacing w:line="273" w:lineRule="auto"/>
        <w:jc w:val="both"/>
        <w:rPr>
          <w:sz w:val="24"/>
        </w:rPr>
        <w:sectPr w:rsidR="004B0EC1">
          <w:pgSz w:w="11910" w:h="16840"/>
          <w:pgMar w:top="1600" w:right="1020" w:bottom="1760" w:left="1580" w:header="420" w:footer="1575" w:gutter="0"/>
          <w:cols w:space="720"/>
        </w:sectPr>
      </w:pPr>
    </w:p>
    <w:p w14:paraId="6AE06B47" w14:textId="77777777" w:rsidR="004B0EC1" w:rsidRDefault="00E759C3" w:rsidP="00C860DC">
      <w:pPr>
        <w:pStyle w:val="Corpodetexto"/>
        <w:spacing w:before="79" w:line="271" w:lineRule="auto"/>
        <w:ind w:right="108" w:hanging="3"/>
        <w:jc w:val="both"/>
      </w:pPr>
      <w:r>
        <w:rPr>
          <w:rFonts w:ascii="Arial" w:hAnsi="Arial"/>
          <w:b/>
        </w:rPr>
        <w:lastRenderedPageBreak/>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2ACC63E8" w14:textId="77777777" w:rsidR="004B0EC1" w:rsidRDefault="00E759C3" w:rsidP="00C860D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p>
    <w:p w14:paraId="7E2174F9" w14:textId="77777777" w:rsidR="004B0EC1" w:rsidRDefault="004B0EC1" w:rsidP="00C860DC">
      <w:pPr>
        <w:spacing w:line="276" w:lineRule="auto"/>
        <w:jc w:val="both"/>
        <w:rPr>
          <w:sz w:val="24"/>
        </w:rPr>
        <w:sectPr w:rsidR="004B0EC1">
          <w:headerReference w:type="default" r:id="rId10"/>
          <w:footerReference w:type="default" r:id="rId11"/>
          <w:pgSz w:w="11910" w:h="16840"/>
          <w:pgMar w:top="1600" w:right="1020" w:bottom="1760" w:left="1580" w:header="420" w:footer="1575" w:gutter="0"/>
          <w:cols w:space="720"/>
        </w:sectPr>
      </w:pPr>
    </w:p>
    <w:p w14:paraId="64916F6A" w14:textId="77777777" w:rsidR="004B0EC1" w:rsidRDefault="00E759C3" w:rsidP="00C860DC">
      <w:pPr>
        <w:pStyle w:val="Corpodetexto"/>
        <w:spacing w:before="84" w:line="278" w:lineRule="auto"/>
      </w:pPr>
      <w:r>
        <w:lastRenderedPageBreak/>
        <w:t>hipóteses,</w:t>
      </w:r>
      <w:r>
        <w:rPr>
          <w:spacing w:val="40"/>
        </w:rPr>
        <w:t xml:space="preserve"> </w:t>
      </w:r>
      <w:r>
        <w:t>constituindo</w:t>
      </w:r>
      <w:r>
        <w:rPr>
          <w:spacing w:val="40"/>
        </w:rPr>
        <w:t xml:space="preserve"> </w:t>
      </w:r>
      <w:r>
        <w:t>este</w:t>
      </w:r>
      <w:r>
        <w:rPr>
          <w:spacing w:val="39"/>
        </w:rPr>
        <w:t xml:space="preserve"> </w:t>
      </w:r>
      <w:r>
        <w:t>Contrato</w:t>
      </w:r>
      <w:r>
        <w:rPr>
          <w:spacing w:val="40"/>
        </w:rPr>
        <w:t xml:space="preserve"> </w:t>
      </w:r>
      <w:r>
        <w:t>título</w:t>
      </w:r>
      <w:r>
        <w:rPr>
          <w:spacing w:val="39"/>
        </w:rPr>
        <w:t xml:space="preserve"> </w:t>
      </w:r>
      <w:r>
        <w:t>executivo</w:t>
      </w:r>
      <w:r>
        <w:rPr>
          <w:spacing w:val="40"/>
        </w:rPr>
        <w:t xml:space="preserve"> </w:t>
      </w:r>
      <w:r>
        <w:t>extrajudicial</w:t>
      </w:r>
      <w:r>
        <w:rPr>
          <w:spacing w:val="40"/>
        </w:rPr>
        <w:t xml:space="preserve"> </w:t>
      </w:r>
      <w:r>
        <w:t>nos</w:t>
      </w:r>
      <w:r>
        <w:rPr>
          <w:spacing w:val="40"/>
        </w:rPr>
        <w:t xml:space="preserve"> </w:t>
      </w:r>
      <w:r>
        <w:t>termos</w:t>
      </w:r>
      <w:r>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69D741D8" w14:textId="77777777" w:rsidR="004B0EC1" w:rsidRDefault="004B0EC1" w:rsidP="00C860DC">
      <w:pPr>
        <w:spacing w:line="276" w:lineRule="auto"/>
        <w:jc w:val="both"/>
        <w:rPr>
          <w:sz w:val="24"/>
        </w:rPr>
        <w:sectPr w:rsidR="004B0EC1">
          <w:headerReference w:type="default" r:id="rId12"/>
          <w:footerReference w:type="default" r:id="rId13"/>
          <w:pgSz w:w="11910" w:h="16840"/>
          <w:pgMar w:top="1600" w:right="1020" w:bottom="1760" w:left="1580" w:header="420" w:footer="1575" w:gutter="0"/>
          <w:pgNumType w:start="1"/>
          <w:cols w:space="720"/>
        </w:sectPr>
      </w:pP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16AC7DA8" w14:textId="77777777" w:rsidR="004B0EC1" w:rsidRDefault="00E759C3" w:rsidP="00C860DC">
      <w:pPr>
        <w:pStyle w:val="PargrafodaLista"/>
        <w:numPr>
          <w:ilvl w:val="2"/>
          <w:numId w:val="9"/>
        </w:numPr>
        <w:tabs>
          <w:tab w:val="left" w:pos="121"/>
          <w:tab w:val="left" w:pos="965"/>
        </w:tabs>
        <w:spacing w:line="273" w:lineRule="auto"/>
        <w:ind w:left="0" w:right="107" w:hanging="3"/>
        <w:rPr>
          <w:sz w:val="24"/>
        </w:rPr>
      </w:pPr>
      <w:r>
        <w:rPr>
          <w:position w:val="1"/>
          <w:sz w:val="24"/>
        </w:rPr>
        <w:t xml:space="preserve">A(s) parte(s) </w:t>
      </w:r>
      <w:r>
        <w:rPr>
          <w:rFonts w:ascii="Arial" w:hAnsi="Arial"/>
          <w:b/>
          <w:sz w:val="24"/>
        </w:rPr>
        <w:t xml:space="preserve">VENDEDOR(ES) </w:t>
      </w:r>
      <w:r>
        <w:rPr>
          <w:position w:val="1"/>
          <w:sz w:val="24"/>
        </w:rPr>
        <w:t xml:space="preserve">expressamente autoriza(m) a QI SCD, nos </w:t>
      </w:r>
      <w:r>
        <w:rPr>
          <w:sz w:val="24"/>
        </w:rPr>
        <w:t>termos</w:t>
      </w:r>
      <w:r>
        <w:rPr>
          <w:spacing w:val="15"/>
          <w:sz w:val="24"/>
        </w:rPr>
        <w:t xml:space="preserve"> </w:t>
      </w:r>
      <w:r>
        <w:rPr>
          <w:sz w:val="24"/>
        </w:rPr>
        <w:t>do</w:t>
      </w:r>
      <w:r>
        <w:rPr>
          <w:spacing w:val="15"/>
          <w:sz w:val="24"/>
        </w:rPr>
        <w:t xml:space="preserve"> </w:t>
      </w:r>
      <w:r>
        <w:rPr>
          <w:sz w:val="24"/>
        </w:rPr>
        <w:t>artigo</w:t>
      </w:r>
      <w:r>
        <w:rPr>
          <w:spacing w:val="17"/>
          <w:sz w:val="24"/>
        </w:rPr>
        <w:t xml:space="preserve"> </w:t>
      </w:r>
      <w:r>
        <w:rPr>
          <w:sz w:val="24"/>
        </w:rPr>
        <w:t>1º,</w:t>
      </w:r>
      <w:r>
        <w:rPr>
          <w:spacing w:val="17"/>
          <w:sz w:val="24"/>
        </w:rPr>
        <w:t xml:space="preserve"> </w:t>
      </w:r>
      <w:r>
        <w:rPr>
          <w:sz w:val="24"/>
        </w:rPr>
        <w:t>§3º,</w:t>
      </w:r>
      <w:r>
        <w:rPr>
          <w:spacing w:val="15"/>
          <w:sz w:val="24"/>
        </w:rPr>
        <w:t xml:space="preserve"> </w:t>
      </w:r>
      <w:r>
        <w:rPr>
          <w:sz w:val="24"/>
        </w:rPr>
        <w:t>V</w:t>
      </w:r>
      <w:r>
        <w:rPr>
          <w:spacing w:val="15"/>
          <w:sz w:val="24"/>
        </w:rPr>
        <w:t xml:space="preserve"> </w:t>
      </w:r>
      <w:r>
        <w:rPr>
          <w:sz w:val="24"/>
        </w:rPr>
        <w:t>da</w:t>
      </w:r>
      <w:r>
        <w:rPr>
          <w:spacing w:val="16"/>
          <w:sz w:val="24"/>
        </w:rPr>
        <w:t xml:space="preserve"> </w:t>
      </w:r>
      <w:r>
        <w:rPr>
          <w:sz w:val="24"/>
        </w:rPr>
        <w:t>Lei</w:t>
      </w:r>
      <w:r>
        <w:rPr>
          <w:spacing w:val="14"/>
          <w:sz w:val="24"/>
        </w:rPr>
        <w:t xml:space="preserve"> </w:t>
      </w:r>
      <w:r>
        <w:rPr>
          <w:sz w:val="24"/>
        </w:rPr>
        <w:t>Complementar</w:t>
      </w:r>
      <w:r>
        <w:rPr>
          <w:spacing w:val="14"/>
          <w:sz w:val="24"/>
        </w:rPr>
        <w:t xml:space="preserve"> </w:t>
      </w:r>
      <w:r>
        <w:rPr>
          <w:sz w:val="24"/>
        </w:rPr>
        <w:t>nº</w:t>
      </w:r>
      <w:r>
        <w:rPr>
          <w:spacing w:val="17"/>
          <w:sz w:val="24"/>
        </w:rPr>
        <w:t xml:space="preserve"> </w:t>
      </w:r>
      <w:r>
        <w:rPr>
          <w:sz w:val="24"/>
        </w:rPr>
        <w:t>105,</w:t>
      </w:r>
      <w:r>
        <w:rPr>
          <w:spacing w:val="15"/>
          <w:sz w:val="24"/>
        </w:rPr>
        <w:t xml:space="preserve"> </w:t>
      </w:r>
      <w:r>
        <w:rPr>
          <w:sz w:val="24"/>
        </w:rPr>
        <w:t>de</w:t>
      </w:r>
      <w:r>
        <w:rPr>
          <w:spacing w:val="20"/>
          <w:sz w:val="24"/>
        </w:rPr>
        <w:t xml:space="preserve"> </w:t>
      </w:r>
      <w:r>
        <w:rPr>
          <w:sz w:val="24"/>
        </w:rPr>
        <w:t>10</w:t>
      </w:r>
      <w:r>
        <w:rPr>
          <w:spacing w:val="15"/>
          <w:sz w:val="24"/>
        </w:rPr>
        <w:t xml:space="preserve"> </w:t>
      </w:r>
      <w:r>
        <w:rPr>
          <w:sz w:val="24"/>
        </w:rPr>
        <w:t>de</w:t>
      </w:r>
      <w:r>
        <w:rPr>
          <w:spacing w:val="20"/>
          <w:sz w:val="24"/>
        </w:rPr>
        <w:t xml:space="preserve"> </w:t>
      </w:r>
      <w:r>
        <w:rPr>
          <w:sz w:val="24"/>
        </w:rPr>
        <w:t>janeiro</w:t>
      </w:r>
      <w:r>
        <w:rPr>
          <w:spacing w:val="15"/>
          <w:sz w:val="24"/>
        </w:rPr>
        <w:t xml:space="preserve"> </w:t>
      </w:r>
      <w:r>
        <w:rPr>
          <w:sz w:val="24"/>
        </w:rPr>
        <w:t>de</w:t>
      </w:r>
      <w:r>
        <w:rPr>
          <w:spacing w:val="17"/>
          <w:sz w:val="24"/>
        </w:rPr>
        <w:t xml:space="preserve"> </w:t>
      </w:r>
      <w:r>
        <w:rPr>
          <w:sz w:val="24"/>
        </w:rPr>
        <w:t>2001,</w:t>
      </w:r>
    </w:p>
    <w:p w14:paraId="725D4742" w14:textId="77777777" w:rsidR="004B0EC1" w:rsidRDefault="004B0EC1" w:rsidP="00C860DC">
      <w:pPr>
        <w:spacing w:line="273" w:lineRule="auto"/>
        <w:jc w:val="both"/>
        <w:rPr>
          <w:sz w:val="24"/>
        </w:rPr>
        <w:sectPr w:rsidR="004B0EC1">
          <w:pgSz w:w="11910" w:h="16840"/>
          <w:pgMar w:top="1600" w:right="1020" w:bottom="1760" w:left="1580" w:header="420" w:footer="1575" w:gutter="0"/>
          <w:cols w:space="720"/>
        </w:sectPr>
      </w:pPr>
    </w:p>
    <w:p w14:paraId="7F8395C6" w14:textId="77777777" w:rsidR="004B0EC1" w:rsidRDefault="00E759C3" w:rsidP="00C860DC">
      <w:pPr>
        <w:pStyle w:val="Corpodetexto"/>
        <w:spacing w:before="84" w:line="278" w:lineRule="auto"/>
        <w:ind w:right="109"/>
        <w:jc w:val="both"/>
      </w:pPr>
      <w:r>
        <w:lastRenderedPageBreak/>
        <w:t>conforme</w:t>
      </w:r>
      <w:r>
        <w:rPr>
          <w:spacing w:val="-17"/>
        </w:rPr>
        <w:t xml:space="preserve"> </w:t>
      </w:r>
      <w:r>
        <w:t>alterada,</w:t>
      </w:r>
      <w:r>
        <w:rPr>
          <w:spacing w:val="-17"/>
        </w:rPr>
        <w:t xml:space="preserve"> </w:t>
      </w:r>
      <w:r>
        <w:t>a</w:t>
      </w:r>
      <w:r>
        <w:rPr>
          <w:spacing w:val="-16"/>
        </w:rPr>
        <w:t xml:space="preserve"> </w:t>
      </w:r>
      <w:r>
        <w:t>revelar</w:t>
      </w:r>
      <w:r>
        <w:rPr>
          <w:spacing w:val="-17"/>
        </w:rPr>
        <w:t xml:space="preserve"> </w:t>
      </w:r>
      <w:r>
        <w:t>a</w:t>
      </w:r>
      <w:r>
        <w:rPr>
          <w:spacing w:val="-17"/>
        </w:rPr>
        <w:t xml:space="preserve"> </w:t>
      </w:r>
      <w:r>
        <w:t>terceiros,</w:t>
      </w:r>
      <w:r>
        <w:rPr>
          <w:spacing w:val="-17"/>
        </w:rPr>
        <w:t xml:space="preserve"> </w:t>
      </w:r>
      <w:r>
        <w:t>para</w:t>
      </w:r>
      <w:r>
        <w:rPr>
          <w:spacing w:val="-16"/>
        </w:rPr>
        <w:t xml:space="preserve"> </w:t>
      </w:r>
      <w:r>
        <w:t>fins</w:t>
      </w:r>
      <w:r>
        <w:rPr>
          <w:spacing w:val="-17"/>
        </w:rPr>
        <w:t xml:space="preserve"> </w:t>
      </w:r>
      <w:r>
        <w:t>de</w:t>
      </w:r>
      <w:r>
        <w:rPr>
          <w:spacing w:val="-17"/>
        </w:rPr>
        <w:t xml:space="preserve"> </w:t>
      </w:r>
      <w:r>
        <w:t>análise</w:t>
      </w:r>
      <w:r>
        <w:rPr>
          <w:spacing w:val="-16"/>
        </w:rPr>
        <w:t xml:space="preserve"> </w:t>
      </w:r>
      <w:r>
        <w:t>de</w:t>
      </w:r>
      <w:r>
        <w:rPr>
          <w:spacing w:val="-17"/>
        </w:rPr>
        <w:t xml:space="preserve"> </w:t>
      </w:r>
      <w:r>
        <w:t>crédito,</w:t>
      </w:r>
      <w:r>
        <w:rPr>
          <w:spacing w:val="-17"/>
        </w:rPr>
        <w:t xml:space="preserve"> </w:t>
      </w:r>
      <w:r>
        <w:t>as</w:t>
      </w:r>
      <w:r>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12FCD60E" w14:textId="77777777" w:rsidR="004B0EC1" w:rsidRDefault="00E759C3" w:rsidP="00C860DC">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p>
    <w:p w14:paraId="08AC8459"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5D5DF2B8" w14:textId="77777777" w:rsidR="004B0EC1" w:rsidRDefault="00E759C3" w:rsidP="00C860DC">
      <w:pPr>
        <w:pStyle w:val="Corpodetexto"/>
        <w:spacing w:before="79" w:line="276" w:lineRule="auto"/>
        <w:ind w:right="108"/>
        <w:jc w:val="both"/>
      </w:pPr>
      <w:r>
        <w:rPr>
          <w:rFonts w:ascii="Arial" w:hAnsi="Arial"/>
          <w:b/>
        </w:rPr>
        <w:lastRenderedPageBreak/>
        <w:t xml:space="preserve">COMPRADOR(A) </w:t>
      </w:r>
      <w:r>
        <w:rPr>
          <w:position w:val="1"/>
        </w:rPr>
        <w:t xml:space="preserve">de livre escolha de exigir e receber de um ou de alguns dos </w:t>
      </w:r>
      <w:r>
        <w:t>devedores</w:t>
      </w:r>
      <w:r>
        <w:rPr>
          <w:spacing w:val="-10"/>
        </w:rPr>
        <w:t xml:space="preserve"> </w:t>
      </w:r>
      <w:r>
        <w:t>solidários,</w:t>
      </w:r>
      <w:r>
        <w:rPr>
          <w:spacing w:val="-12"/>
        </w:rPr>
        <w:t xml:space="preserve"> </w:t>
      </w:r>
      <w:r>
        <w:t>parcial</w:t>
      </w:r>
      <w:r>
        <w:rPr>
          <w:spacing w:val="-8"/>
        </w:rPr>
        <w:t xml:space="preserve"> </w:t>
      </w:r>
      <w:r>
        <w:t>ou</w:t>
      </w:r>
      <w:r>
        <w:rPr>
          <w:spacing w:val="-5"/>
        </w:rPr>
        <w:t xml:space="preserve"> </w:t>
      </w:r>
      <w:r>
        <w:t>totalmente,</w:t>
      </w:r>
      <w:r>
        <w:rPr>
          <w:spacing w:val="-12"/>
        </w:rPr>
        <w:t xml:space="preserve"> </w:t>
      </w:r>
      <w:r>
        <w:t>a</w:t>
      </w:r>
      <w:r>
        <w:rPr>
          <w:spacing w:val="-8"/>
        </w:rPr>
        <w:t xml:space="preserve"> </w:t>
      </w:r>
      <w:r>
        <w:t>dívida</w:t>
      </w:r>
      <w:r>
        <w:rPr>
          <w:spacing w:val="-8"/>
        </w:rPr>
        <w:t xml:space="preserve"> </w:t>
      </w:r>
      <w:r>
        <w:t>comum,</w:t>
      </w:r>
      <w:r>
        <w:rPr>
          <w:spacing w:val="-10"/>
        </w:rPr>
        <w:t xml:space="preserve"> </w:t>
      </w:r>
      <w:r>
        <w:t>bem</w:t>
      </w:r>
      <w:r>
        <w:rPr>
          <w:spacing w:val="-10"/>
        </w:rPr>
        <w:t xml:space="preserve"> </w:t>
      </w:r>
      <w:r>
        <w:t>como</w:t>
      </w:r>
      <w:r>
        <w:rPr>
          <w:spacing w:val="-9"/>
        </w:rPr>
        <w:t xml:space="preserve"> </w:t>
      </w:r>
      <w:r>
        <w:t>ciente</w:t>
      </w:r>
      <w:r>
        <w:rPr>
          <w:spacing w:val="-8"/>
        </w:rPr>
        <w:t xml:space="preserve"> </w:t>
      </w:r>
      <w:r>
        <w:t>que</w:t>
      </w:r>
      <w:r>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3C14A450" w14:textId="77777777" w:rsidR="004B0EC1" w:rsidRDefault="00E759C3" w:rsidP="00C860D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p>
    <w:p w14:paraId="7EF065CE"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677E7A62" w14:textId="77777777" w:rsidR="004B0EC1" w:rsidRDefault="00E759C3" w:rsidP="00C860DC">
      <w:pPr>
        <w:pStyle w:val="Corpodetexto"/>
        <w:spacing w:before="84" w:line="278" w:lineRule="auto"/>
      </w:pPr>
      <w:r>
        <w:lastRenderedPageBreak/>
        <w:t>no</w:t>
      </w:r>
      <w:r>
        <w:rPr>
          <w:spacing w:val="23"/>
        </w:rPr>
        <w:t xml:space="preserve"> </w:t>
      </w:r>
      <w:r>
        <w:t>local</w:t>
      </w:r>
      <w:r>
        <w:rPr>
          <w:spacing w:val="21"/>
        </w:rPr>
        <w:t xml:space="preserve"> </w:t>
      </w:r>
      <w:r>
        <w:t>indicado,</w:t>
      </w:r>
      <w:r>
        <w:rPr>
          <w:spacing w:val="23"/>
        </w:rPr>
        <w:t xml:space="preserve"> </w:t>
      </w:r>
      <w:r>
        <w:t>ou;</w:t>
      </w:r>
      <w:r>
        <w:rPr>
          <w:spacing w:val="21"/>
        </w:rPr>
        <w:t xml:space="preserve"> </w:t>
      </w:r>
      <w:r>
        <w:t>(b)</w:t>
      </w:r>
      <w:r>
        <w:rPr>
          <w:spacing w:val="21"/>
        </w:rPr>
        <w:t xml:space="preserve"> </w:t>
      </w:r>
      <w:r>
        <w:t>se</w:t>
      </w:r>
      <w:r>
        <w:rPr>
          <w:spacing w:val="21"/>
        </w:rPr>
        <w:t xml:space="preserve"> </w:t>
      </w:r>
      <w:r>
        <w:t>por e-mail</w:t>
      </w:r>
      <w:r>
        <w:rPr>
          <w:spacing w:val="21"/>
        </w:rPr>
        <w:t xml:space="preserve"> </w:t>
      </w:r>
      <w:r>
        <w:t>na</w:t>
      </w:r>
      <w:r>
        <w:rPr>
          <w:spacing w:val="21"/>
        </w:rPr>
        <w:t xml:space="preserve"> </w:t>
      </w:r>
      <w:r>
        <w:t>data</w:t>
      </w:r>
      <w:r>
        <w:rPr>
          <w:spacing w:val="21"/>
        </w:rPr>
        <w:t xml:space="preserve"> </w:t>
      </w:r>
      <w:r>
        <w:t>constante</w:t>
      </w:r>
      <w:r>
        <w:rPr>
          <w:spacing w:val="22"/>
        </w:rPr>
        <w:t xml:space="preserve"> </w:t>
      </w:r>
      <w:r>
        <w:t>da</w:t>
      </w:r>
      <w:r>
        <w:rPr>
          <w:spacing w:val="21"/>
        </w:rPr>
        <w:t xml:space="preserve"> </w:t>
      </w:r>
      <w:r>
        <w:t>confirmação</w:t>
      </w:r>
      <w:r>
        <w:rPr>
          <w:spacing w:val="23"/>
        </w:rPr>
        <w:t xml:space="preserve"> </w:t>
      </w:r>
      <w:r>
        <w:t>de</w:t>
      </w:r>
      <w:r>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B1554F6" w14:textId="77777777" w:rsidR="004B0EC1" w:rsidRDefault="004B0EC1" w:rsidP="00C860DC">
      <w:pPr>
        <w:spacing w:line="276" w:lineRule="auto"/>
        <w:jc w:val="both"/>
        <w:sectPr w:rsidR="004B0EC1">
          <w:pgSz w:w="11910" w:h="16840"/>
          <w:pgMar w:top="1600" w:right="1020" w:bottom="1760" w:left="1580" w:header="420" w:footer="1575" w:gutter="0"/>
          <w:cols w:space="720"/>
        </w:sectPr>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lastRenderedPageBreak/>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25002CB1" w:rsidR="003C2A21" w:rsidRPr="00FF7CEF" w:rsidRDefault="00E759C3" w:rsidP="00FF7CEF">
      <w:pPr>
        <w:pStyle w:val="PargrafodaLista"/>
        <w:numPr>
          <w:ilvl w:val="2"/>
          <w:numId w:val="9"/>
        </w:numPr>
        <w:tabs>
          <w:tab w:val="left" w:pos="121"/>
          <w:tab w:val="left" w:pos="1017"/>
        </w:tabs>
        <w:spacing w:line="271" w:lineRule="auto"/>
        <w:ind w:left="0" w:right="110" w:hanging="3"/>
        <w:rPr>
          <w:sz w:val="24"/>
          <w:szCs w:val="24"/>
        </w:rPr>
      </w:pPr>
      <w:r w:rsidRPr="00FF7CEF">
        <w:rPr>
          <w:position w:val="1"/>
          <w:sz w:val="24"/>
        </w:rPr>
        <w:t xml:space="preserve">Fica expressamente autorizado o tratamento de dados pessoais para realização de estudos para realização de novas atividades do(a) </w:t>
      </w:r>
      <w:r w:rsidRPr="00FF7CEF">
        <w:rPr>
          <w:rFonts w:ascii="Arial" w:hAnsi="Arial"/>
          <w:b/>
          <w:sz w:val="24"/>
        </w:rPr>
        <w:t xml:space="preserve">COMPRADOR(A), </w:t>
      </w:r>
      <w:r w:rsidRPr="00FF7CEF">
        <w:rPr>
          <w:position w:val="1"/>
          <w:sz w:val="24"/>
        </w:rPr>
        <w:t xml:space="preserve">bem como do(s) </w:t>
      </w:r>
      <w:r w:rsidRPr="00FF7CEF">
        <w:rPr>
          <w:rFonts w:ascii="Arial" w:hAnsi="Arial"/>
          <w:b/>
          <w:sz w:val="24"/>
        </w:rPr>
        <w:t xml:space="preserve">VENDEDOR(ES), </w:t>
      </w:r>
      <w:r w:rsidRPr="00FF7CEF">
        <w:rPr>
          <w:position w:val="1"/>
          <w:sz w:val="24"/>
        </w:rPr>
        <w:t xml:space="preserve">garantindo-se, neste caso, se possível, a </w:t>
      </w:r>
      <w:r w:rsidRPr="00FF7CEF">
        <w:rPr>
          <w:sz w:val="24"/>
        </w:rPr>
        <w:t>anonimização dos dados;</w:t>
      </w:r>
    </w:p>
    <w:p w14:paraId="4D425C2C" w14:textId="77777777" w:rsidR="00FF7CEF" w:rsidRPr="00FF7CEF" w:rsidRDefault="00FF7CEF" w:rsidP="00FF7CEF">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6D276873" w:rsidR="00E749E2" w:rsidRDefault="00E749E2">
      <w:pPr>
        <w:rPr>
          <w:sz w:val="24"/>
          <w:szCs w:val="24"/>
        </w:rPr>
      </w:pPr>
      <w:r>
        <w:br w:type="page"/>
      </w:r>
    </w:p>
    <w:p w14:paraId="1BDF0362"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7C694FC5" w14:textId="77777777" w:rsidR="00E749E2" w:rsidRDefault="00E749E2" w:rsidP="00C860DC">
      <w:pPr>
        <w:pStyle w:val="Corpodetexto"/>
        <w:spacing w:before="84" w:line="278" w:lineRule="auto"/>
        <w:ind w:hanging="3"/>
      </w:pPr>
    </w:p>
    <w:p w14:paraId="56DCCF6D" w14:textId="4AF38CB1"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1DEBE" w14:textId="77777777" w:rsidR="00081ECB" w:rsidRDefault="00081ECB">
      <w:r>
        <w:separator/>
      </w:r>
    </w:p>
  </w:endnote>
  <w:endnote w:type="continuationSeparator" w:id="0">
    <w:p w14:paraId="570D0F16" w14:textId="77777777" w:rsidR="00081ECB" w:rsidRDefault="00081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E7E3"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89696" behindDoc="1" locked="0" layoutInCell="1" allowOverlap="1" wp14:anchorId="53939D71" wp14:editId="610BEAFD">
              <wp:simplePos x="0" y="0"/>
              <wp:positionH relativeFrom="page">
                <wp:posOffset>5985764</wp:posOffset>
              </wp:positionH>
              <wp:positionV relativeFrom="page">
                <wp:posOffset>9552581</wp:posOffset>
              </wp:positionV>
              <wp:extent cx="866140"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93675"/>
                      </a:xfrm>
                      <a:prstGeom prst="rect">
                        <a:avLst/>
                      </a:prstGeom>
                    </wps:spPr>
                    <wps:txbx>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53939D71" id="_x0000_t202" coordsize="21600,21600" o:spt="202" path="m,l,21600r21600,l21600,xe">
              <v:stroke joinstyle="miter"/>
              <v:path gradientshapeok="t" o:connecttype="rect"/>
            </v:shapetype>
            <v:shape id="Textbox 2" o:spid="_x0000_s1026" type="#_x0000_t202" style="position:absolute;margin-left:471.3pt;margin-top:752.15pt;width:68.2pt;height:15.2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" filled="f" stroked="f">
              <v:textbox inset="0,0,0,0">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F9AF"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0720" behindDoc="1" locked="0" layoutInCell="1" allowOverlap="1" wp14:anchorId="772B68FA" wp14:editId="57673A73">
              <wp:simplePos x="0" y="0"/>
              <wp:positionH relativeFrom="page">
                <wp:posOffset>5912611</wp:posOffset>
              </wp:positionH>
              <wp:positionV relativeFrom="page">
                <wp:posOffset>9552581</wp:posOffset>
              </wp:positionV>
              <wp:extent cx="939165"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71BAF731"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10</w:t>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t>17</w:t>
                          </w:r>
                        </w:p>
                      </w:txbxContent>
                    </wps:txbx>
                    <wps:bodyPr wrap="square" lIns="0" tIns="0" rIns="0" bIns="0" rtlCol="0">
                      <a:noAutofit/>
                    </wps:bodyPr>
                  </wps:wsp>
                </a:graphicData>
              </a:graphic>
            </wp:anchor>
          </w:drawing>
        </mc:Choice>
        <mc:Fallback>
          <w:pict>
            <v:shapetype w14:anchorId="772B68FA" id="_x0000_t202" coordsize="21600,21600" o:spt="202" path="m,l,21600r21600,l21600,xe">
              <v:stroke joinstyle="miter"/>
              <v:path gradientshapeok="t" o:connecttype="rect"/>
            </v:shapetype>
            <v:shape id="Textbox 4" o:spid="_x0000_s1027" type="#_x0000_t202" style="position:absolute;margin-left:465.55pt;margin-top:752.15pt;width:73.95pt;height:15.2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gVQxN5gB&#10;AAAhAwAADgAAAAAAAAAAAAAAAAAuAgAAZHJzL2Uyb0RvYy54bWxQSwECLQAUAAYACAAAACEA93AC&#10;euIAAAAOAQAADwAAAAAAAAAAAAAAAADyAwAAZHJzL2Rvd25yZXYueG1sUEsFBgAAAAAEAAQA8wAA&#10;AAEFAAAAAA==&#10;" filled="f" stroked="f">
              <v:textbox inset="0,0,0,0">
                <w:txbxContent>
                  <w:p w14:paraId="71BAF731"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10</w:t>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8"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SDzEpZgB&#10;AAAhAwAADgAAAAAAAAAAAAAAAAAuAgAAZHJzL2Uyb0RvYy54bWxQSwECLQAUAAYACAAAACEA93AC&#10;euIAAAAOAQAADwAAAAAAAAAAAAAAAADyAwAAZHJzL2Rvd25yZXYueG1sUEsFBgAAAAAEAAQA8wAA&#10;AAEFAA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2FBA" w14:textId="77777777" w:rsidR="00081ECB" w:rsidRDefault="00081ECB">
      <w:r>
        <w:separator/>
      </w:r>
    </w:p>
  </w:footnote>
  <w:footnote w:type="continuationSeparator" w:id="0">
    <w:p w14:paraId="3D55147F" w14:textId="77777777" w:rsidR="00081ECB" w:rsidRDefault="00081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051C" w14:textId="724375F8" w:rsidR="004B0EC1" w:rsidRDefault="00D6105D">
    <w:pPr>
      <w:pStyle w:val="Corpodetexto"/>
      <w:spacing w:line="14" w:lineRule="auto"/>
      <w:rPr>
        <w:sz w:val="20"/>
      </w:rPr>
    </w:pPr>
    <w:r>
      <w:rPr>
        <w:noProof/>
      </w:rPr>
      <w:drawing>
        <wp:anchor distT="0" distB="0" distL="114300" distR="114300" simplePos="0" relativeHeight="487392768" behindDoc="1" locked="0" layoutInCell="1" allowOverlap="1" wp14:anchorId="7EC599E2" wp14:editId="6AD75234">
          <wp:simplePos x="0" y="0"/>
          <wp:positionH relativeFrom="column">
            <wp:posOffset>2463800</wp:posOffset>
          </wp:positionH>
          <wp:positionV relativeFrom="paragraph">
            <wp:posOffset>47625</wp:posOffset>
          </wp:positionV>
          <wp:extent cx="1103630" cy="467995"/>
          <wp:effectExtent l="0" t="0" r="1270" b="0"/>
          <wp:wrapTight wrapText="bothSides">
            <wp:wrapPolygon edited="0">
              <wp:start x="1119" y="1758"/>
              <wp:lineTo x="1119" y="19343"/>
              <wp:lineTo x="20506" y="19343"/>
              <wp:lineTo x="21252" y="1758"/>
              <wp:lineTo x="1119" y="1758"/>
            </wp:wrapPolygon>
          </wp:wrapTight>
          <wp:docPr id="17619041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3630" cy="46799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BB4" w14:textId="28F3C94F" w:rsidR="004B0EC1" w:rsidRDefault="00FA09EF">
    <w:pPr>
      <w:pStyle w:val="Corpodetexto"/>
      <w:spacing w:line="14" w:lineRule="auto"/>
      <w:rPr>
        <w:sz w:val="20"/>
      </w:rPr>
    </w:pPr>
    <w:r>
      <w:rPr>
        <w:noProof/>
      </w:rPr>
      <w:drawing>
        <wp:anchor distT="0" distB="0" distL="114300" distR="114300" simplePos="0" relativeHeight="487394816" behindDoc="1" locked="0" layoutInCell="1" allowOverlap="1" wp14:anchorId="2B7E9A1E" wp14:editId="4FAAF9FD">
          <wp:simplePos x="0" y="0"/>
          <wp:positionH relativeFrom="margin">
            <wp:align>center</wp:align>
          </wp:positionH>
          <wp:positionV relativeFrom="paragraph">
            <wp:posOffset>94928</wp:posOffset>
          </wp:positionV>
          <wp:extent cx="1103630" cy="467995"/>
          <wp:effectExtent l="0" t="0" r="1270" b="0"/>
          <wp:wrapTight wrapText="bothSides">
            <wp:wrapPolygon edited="0">
              <wp:start x="1119" y="1758"/>
              <wp:lineTo x="1119" y="19343"/>
              <wp:lineTo x="20506" y="19343"/>
              <wp:lineTo x="21252" y="1758"/>
              <wp:lineTo x="1119" y="1758"/>
            </wp:wrapPolygon>
          </wp:wrapTight>
          <wp:docPr id="1274077771"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3630" cy="4679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1FABE244" w:rsidR="004B0EC1" w:rsidRDefault="00FA09EF">
    <w:pPr>
      <w:pStyle w:val="Corpodetexto"/>
      <w:spacing w:line="14" w:lineRule="auto"/>
      <w:rPr>
        <w:sz w:val="20"/>
      </w:rPr>
    </w:pPr>
    <w:r>
      <w:rPr>
        <w:noProof/>
      </w:rPr>
      <w:drawing>
        <wp:anchor distT="0" distB="0" distL="114300" distR="114300" simplePos="0" relativeHeight="487396864" behindDoc="1" locked="0" layoutInCell="1" allowOverlap="1" wp14:anchorId="2013FF61" wp14:editId="26C515F3">
          <wp:simplePos x="0" y="0"/>
          <wp:positionH relativeFrom="margin">
            <wp:align>center</wp:align>
          </wp:positionH>
          <wp:positionV relativeFrom="paragraph">
            <wp:posOffset>81915</wp:posOffset>
          </wp:positionV>
          <wp:extent cx="1103630" cy="467995"/>
          <wp:effectExtent l="0" t="0" r="1270" b="0"/>
          <wp:wrapTight wrapText="bothSides">
            <wp:wrapPolygon edited="0">
              <wp:start x="1119" y="1758"/>
              <wp:lineTo x="1119" y="19343"/>
              <wp:lineTo x="20506" y="19343"/>
              <wp:lineTo x="21252" y="1758"/>
              <wp:lineTo x="1119" y="1758"/>
            </wp:wrapPolygon>
          </wp:wrapTight>
          <wp:docPr id="337022714"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3630" cy="4679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7243D"/>
    <w:rsid w:val="00081ECB"/>
    <w:rsid w:val="000A14C8"/>
    <w:rsid w:val="001066C1"/>
    <w:rsid w:val="00114966"/>
    <w:rsid w:val="00120DF0"/>
    <w:rsid w:val="00135612"/>
    <w:rsid w:val="0017564D"/>
    <w:rsid w:val="00191702"/>
    <w:rsid w:val="001A1079"/>
    <w:rsid w:val="001C1783"/>
    <w:rsid w:val="00202585"/>
    <w:rsid w:val="00221D4F"/>
    <w:rsid w:val="00225E98"/>
    <w:rsid w:val="002436EA"/>
    <w:rsid w:val="00274CC0"/>
    <w:rsid w:val="0029241C"/>
    <w:rsid w:val="002A62D9"/>
    <w:rsid w:val="002D04F8"/>
    <w:rsid w:val="003103C6"/>
    <w:rsid w:val="00385F49"/>
    <w:rsid w:val="003C2265"/>
    <w:rsid w:val="003C2A21"/>
    <w:rsid w:val="003F16DE"/>
    <w:rsid w:val="004200DD"/>
    <w:rsid w:val="004437BD"/>
    <w:rsid w:val="00443D45"/>
    <w:rsid w:val="00456D17"/>
    <w:rsid w:val="00463B40"/>
    <w:rsid w:val="004B0EC1"/>
    <w:rsid w:val="004C2814"/>
    <w:rsid w:val="00541C86"/>
    <w:rsid w:val="00576823"/>
    <w:rsid w:val="005C7A26"/>
    <w:rsid w:val="006055D6"/>
    <w:rsid w:val="006E27BD"/>
    <w:rsid w:val="007156C5"/>
    <w:rsid w:val="007C63AA"/>
    <w:rsid w:val="008245C6"/>
    <w:rsid w:val="008663E5"/>
    <w:rsid w:val="00897DE5"/>
    <w:rsid w:val="008B686F"/>
    <w:rsid w:val="008C369C"/>
    <w:rsid w:val="008D560F"/>
    <w:rsid w:val="00903C14"/>
    <w:rsid w:val="0090773A"/>
    <w:rsid w:val="0093547C"/>
    <w:rsid w:val="00982799"/>
    <w:rsid w:val="009E31CD"/>
    <w:rsid w:val="00A301BE"/>
    <w:rsid w:val="00A4588B"/>
    <w:rsid w:val="00A70EAB"/>
    <w:rsid w:val="00AA56E8"/>
    <w:rsid w:val="00AD3C95"/>
    <w:rsid w:val="00AD6349"/>
    <w:rsid w:val="00AF378E"/>
    <w:rsid w:val="00BF2886"/>
    <w:rsid w:val="00C371CB"/>
    <w:rsid w:val="00C45C00"/>
    <w:rsid w:val="00C860DC"/>
    <w:rsid w:val="00C97966"/>
    <w:rsid w:val="00CB4E73"/>
    <w:rsid w:val="00CD1B88"/>
    <w:rsid w:val="00D05FE8"/>
    <w:rsid w:val="00D6105D"/>
    <w:rsid w:val="00D86850"/>
    <w:rsid w:val="00E03436"/>
    <w:rsid w:val="00E15AFF"/>
    <w:rsid w:val="00E41D29"/>
    <w:rsid w:val="00E46BAA"/>
    <w:rsid w:val="00E61EA1"/>
    <w:rsid w:val="00E749E2"/>
    <w:rsid w:val="00E759C3"/>
    <w:rsid w:val="00E81170"/>
    <w:rsid w:val="00E907E4"/>
    <w:rsid w:val="00ED5EEC"/>
    <w:rsid w:val="00EE4591"/>
    <w:rsid w:val="00EF45EC"/>
    <w:rsid w:val="00F01DDC"/>
    <w:rsid w:val="00F076B2"/>
    <w:rsid w:val="00F41F62"/>
    <w:rsid w:val="00F47215"/>
    <w:rsid w:val="00F516F0"/>
    <w:rsid w:val="00F62071"/>
    <w:rsid w:val="00FA09EF"/>
    <w:rsid w:val="00FB09BD"/>
    <w:rsid w:val="00FF7C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D6105D"/>
    <w:pPr>
      <w:tabs>
        <w:tab w:val="center" w:pos="4252"/>
        <w:tab w:val="right" w:pos="8504"/>
      </w:tabs>
    </w:pPr>
  </w:style>
  <w:style w:type="character" w:customStyle="1" w:styleId="CabealhoChar">
    <w:name w:val="Cabeçalho Char"/>
    <w:basedOn w:val="Fontepargpadro"/>
    <w:link w:val="Cabealho"/>
    <w:uiPriority w:val="99"/>
    <w:rsid w:val="00D6105D"/>
    <w:rPr>
      <w:rFonts w:ascii="Arial MT" w:eastAsia="Arial MT" w:hAnsi="Arial MT" w:cs="Arial MT"/>
      <w:lang w:val="pt-PT"/>
    </w:rPr>
  </w:style>
  <w:style w:type="paragraph" w:styleId="Rodap">
    <w:name w:val="footer"/>
    <w:basedOn w:val="Normal"/>
    <w:link w:val="RodapChar"/>
    <w:uiPriority w:val="99"/>
    <w:unhideWhenUsed/>
    <w:rsid w:val="00D6105D"/>
    <w:pPr>
      <w:tabs>
        <w:tab w:val="center" w:pos="4252"/>
        <w:tab w:val="right" w:pos="8504"/>
      </w:tabs>
    </w:pPr>
  </w:style>
  <w:style w:type="character" w:customStyle="1" w:styleId="RodapChar">
    <w:name w:val="Rodapé Char"/>
    <w:basedOn w:val="Fontepargpadro"/>
    <w:link w:val="Rodap"/>
    <w:uiPriority w:val="99"/>
    <w:rsid w:val="00D6105D"/>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17</Pages>
  <Words>5952</Words>
  <Characters>32144</Characters>
  <Application>Microsoft Office Word</Application>
  <DocSecurity>0</DocSecurity>
  <Lines>267</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31</cp:revision>
  <dcterms:created xsi:type="dcterms:W3CDTF">2024-04-29T18:43:00Z</dcterms:created>
  <dcterms:modified xsi:type="dcterms:W3CDTF">2025-06-16T14:53:00Z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