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  <w:bookmarkStart w:id="0" w:name="_Hlk116994138"/>
      <w:bookmarkEnd w:id="0"/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325E44E2" w14:textId="56AD5821" w:rsidR="00025FB0" w:rsidRPr="00B512D1" w:rsidRDefault="00205F27" w:rsidP="00562912">
      <w:pPr>
        <w:rPr>
          <w:lang w:val="en-US"/>
        </w:rPr>
      </w:pPr>
      <w:r w:rsidRPr="00B512D1">
        <w:rPr>
          <w:rFonts w:cs="Calibri"/>
          <w:color w:val="000000"/>
          <w:sz w:val="22"/>
          <w:szCs w:val="22"/>
          <w:lang w:val="en-US"/>
        </w:rPr>
        <w:t>INC-N2_PROBTP_PROD_</w:t>
      </w:r>
      <w:r w:rsidR="003401BC" w:rsidRPr="00B512D1">
        <w:rPr>
          <w:rFonts w:cs="Calibri"/>
          <w:color w:val="000000"/>
          <w:sz w:val="22"/>
          <w:szCs w:val="22"/>
          <w:lang w:val="en-US"/>
        </w:rPr>
        <w:t>SAS</w:t>
      </w:r>
      <w:r w:rsidR="00B512D1" w:rsidRPr="00B512D1">
        <w:rPr>
          <w:rFonts w:cs="Calibri"/>
          <w:color w:val="000000"/>
          <w:sz w:val="22"/>
          <w:szCs w:val="22"/>
          <w:lang w:val="en-US"/>
        </w:rPr>
        <w:t>-</w:t>
      </w:r>
      <w:r w:rsidR="003401BC" w:rsidRPr="00B512D1">
        <w:rPr>
          <w:rFonts w:cs="Calibri"/>
          <w:color w:val="000000"/>
          <w:sz w:val="22"/>
          <w:szCs w:val="22"/>
          <w:lang w:val="en-US"/>
        </w:rPr>
        <w:t>VIYA</w:t>
      </w:r>
      <w:r w:rsidRPr="00B512D1">
        <w:rPr>
          <w:rFonts w:cs="Calibri"/>
          <w:color w:val="000000"/>
          <w:sz w:val="22"/>
          <w:szCs w:val="22"/>
          <w:lang w:val="en-US"/>
        </w:rPr>
        <w:t>_</w:t>
      </w:r>
      <w:r w:rsidR="00AE5613" w:rsidRPr="00B512D1">
        <w:rPr>
          <w:rFonts w:cs="Calibri"/>
          <w:color w:val="000000"/>
          <w:sz w:val="22"/>
          <w:szCs w:val="22"/>
          <w:lang w:val="en-US"/>
        </w:rPr>
        <w:t>AL</w:t>
      </w:r>
      <w:r w:rsidR="008333B3" w:rsidRPr="00B512D1">
        <w:rPr>
          <w:rFonts w:cs="Calibri"/>
          <w:color w:val="000000"/>
          <w:sz w:val="22"/>
          <w:szCs w:val="22"/>
          <w:lang w:val="en-US"/>
        </w:rPr>
        <w:t>L</w:t>
      </w:r>
      <w:r w:rsidRPr="00B512D1">
        <w:rPr>
          <w:rFonts w:cs="Calibri"/>
          <w:color w:val="000000"/>
          <w:sz w:val="22"/>
          <w:szCs w:val="22"/>
          <w:lang w:val="en-US"/>
        </w:rPr>
        <w:t>_Troubleshooting_</w:t>
      </w:r>
      <w:r w:rsidR="00B512D1">
        <w:rPr>
          <w:rFonts w:cs="Calibri"/>
          <w:color w:val="000000"/>
          <w:sz w:val="22"/>
          <w:szCs w:val="22"/>
          <w:lang w:val="en-US"/>
        </w:rPr>
        <w:t>3</w:t>
      </w:r>
      <w:r w:rsidRPr="00B512D1">
        <w:rPr>
          <w:rFonts w:cs="Calibri"/>
          <w:color w:val="000000"/>
          <w:sz w:val="22"/>
          <w:szCs w:val="22"/>
          <w:lang w:val="en-US"/>
        </w:rPr>
        <w:t>.0</w:t>
      </w:r>
      <w:r w:rsidR="0093193A" w:rsidRPr="00B512D1">
        <w:rPr>
          <w:rFonts w:cs="Calibri"/>
          <w:color w:val="000000"/>
          <w:sz w:val="22"/>
          <w:szCs w:val="22"/>
          <w:lang w:val="en-US"/>
        </w:rPr>
        <w:t xml:space="preserve"> </w:t>
      </w:r>
    </w:p>
    <w:p w14:paraId="27184CA7" w14:textId="77777777" w:rsidR="00562912" w:rsidRPr="00B512D1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4E76" w:rsidRPr="009E653D" w14:paraId="46ACA70F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5970E1DE" w14:textId="77777777" w:rsidR="00334E76" w:rsidRPr="00874B52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5A95FA35" w14:textId="77777777" w:rsidR="00334E76" w:rsidRPr="009E653D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14:paraId="63B4B809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6891C230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3AD3A02D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:rsidRPr="00D35503" w14:paraId="0191B423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27051B5F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09F7C6C9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334E76" w:rsidRPr="00D35503" w14:paraId="38E69017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4DB84F26" w14:textId="77777777" w:rsidR="00334E76" w:rsidRPr="0019114E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32C133A2" w14:textId="6D1C2445" w:rsidR="00334E76" w:rsidRPr="00D35503" w:rsidRDefault="00A573D1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3401BC" w:rsidRPr="00446F05" w14:paraId="38476B36" w14:textId="77777777" w:rsidTr="00532CFE">
        <w:tc>
          <w:tcPr>
            <w:tcW w:w="421" w:type="dxa"/>
            <w:shd w:val="clear" w:color="auto" w:fill="FDE9D9" w:themeFill="accent6" w:themeFillTint="33"/>
          </w:tcPr>
          <w:p w14:paraId="6017872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01A8A063" w14:textId="77777777" w:rsidR="003401BC" w:rsidRPr="00446F05" w:rsidRDefault="003401BC" w:rsidP="00532CF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3D1DB8CD" w14:textId="77777777" w:rsidR="003401BC" w:rsidRPr="00446F05" w:rsidRDefault="003401BC" w:rsidP="00532CFE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3401BC" w:rsidRPr="008B2FAD" w14:paraId="088E5177" w14:textId="77777777" w:rsidTr="00532CFE">
        <w:tc>
          <w:tcPr>
            <w:tcW w:w="421" w:type="dxa"/>
            <w:shd w:val="clear" w:color="auto" w:fill="FDE9D9" w:themeFill="accent6" w:themeFillTint="33"/>
          </w:tcPr>
          <w:p w14:paraId="26E8DAA6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4E18D89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A39DADE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3401BC" w:rsidRPr="008B2FAD" w14:paraId="3B313F8C" w14:textId="77777777" w:rsidTr="00532CFE">
        <w:tc>
          <w:tcPr>
            <w:tcW w:w="421" w:type="dxa"/>
            <w:shd w:val="clear" w:color="auto" w:fill="FDE9D9" w:themeFill="accent6" w:themeFillTint="33"/>
          </w:tcPr>
          <w:p w14:paraId="56D7FB66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36D46899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DBD88AE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3401BC" w:rsidRPr="008B2FAD" w14:paraId="3EA74627" w14:textId="77777777" w:rsidTr="00532CFE">
        <w:tc>
          <w:tcPr>
            <w:tcW w:w="421" w:type="dxa"/>
            <w:shd w:val="clear" w:color="auto" w:fill="FDE9D9" w:themeFill="accent6" w:themeFillTint="33"/>
          </w:tcPr>
          <w:p w14:paraId="6B5FAA82" w14:textId="77777777" w:rsidR="003401BC" w:rsidRDefault="003401BC" w:rsidP="00532CF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501D3676" w14:textId="77777777" w:rsidR="003401BC" w:rsidRDefault="003401BC" w:rsidP="00532CFE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BBF22D0" w14:textId="77777777" w:rsidR="003401BC" w:rsidRPr="008B2FAD" w:rsidRDefault="003401BC" w:rsidP="00532CFE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Pr="00EE6566" w:rsidRDefault="00A95E55" w:rsidP="00A95E55">
      <w:pPr>
        <w:rPr>
          <w:rFonts w:eastAsiaTheme="majorEastAsia"/>
          <w:b/>
          <w:bCs/>
        </w:rPr>
      </w:pPr>
      <w:r w:rsidRPr="00EE6566">
        <w:rPr>
          <w:rFonts w:eastAsiaTheme="majorEastAsia"/>
          <w:b/>
          <w:bCs/>
        </w:rPr>
        <w:t>Liste des impacts liés à la réalisation de procédure :</w:t>
      </w:r>
    </w:p>
    <w:p w14:paraId="7184D4E7" w14:textId="77777777" w:rsidR="00D82BD0" w:rsidRPr="00EE6566" w:rsidRDefault="00D82BD0" w:rsidP="00274C3F">
      <w:pPr>
        <w:rPr>
          <w:rFonts w:eastAsiaTheme="majorEastAsia"/>
          <w:b/>
          <w:bCs/>
        </w:rPr>
      </w:pPr>
    </w:p>
    <w:p w14:paraId="5313FA81" w14:textId="407DFB3C" w:rsidR="00415668" w:rsidRPr="00EE6566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17DA5AA0" w14:textId="34234C22" w:rsidR="006C5957" w:rsidRDefault="006C5957" w:rsidP="006C5957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492C8726" w14:textId="7D8B6F93" w:rsidR="001E3AA5" w:rsidRPr="002457D2" w:rsidRDefault="001E3AA5" w:rsidP="001E3AA5">
      <w:pPr>
        <w:jc w:val="center"/>
        <w:rPr>
          <w:rFonts w:eastAsiaTheme="majorEastAsia"/>
          <w:b/>
          <w:bCs/>
          <w:u w:val="single"/>
        </w:rPr>
      </w:pPr>
      <w:r w:rsidRPr="002457D2">
        <w:rPr>
          <w:rFonts w:eastAsiaTheme="majorEastAsia"/>
          <w:b/>
          <w:bCs/>
          <w:color w:val="FF0000"/>
          <w:u w:val="single"/>
        </w:rPr>
        <w:t>Matrice des informations</w:t>
      </w:r>
    </w:p>
    <w:p w14:paraId="3C7E7CA0" w14:textId="77777777" w:rsidR="001E3AA5" w:rsidRPr="001E3AA5" w:rsidRDefault="001E3AA5" w:rsidP="00CA0FAC">
      <w:pPr>
        <w:jc w:val="center"/>
        <w:rPr>
          <w:rFonts w:eastAsiaTheme="majorEastAsia"/>
        </w:rPr>
      </w:pPr>
    </w:p>
    <w:tbl>
      <w:tblPr>
        <w:tblStyle w:val="Grilledutableau"/>
        <w:tblW w:w="9844" w:type="dxa"/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1E3AA5" w:rsidRPr="00446F05" w14:paraId="33DCCFA3" w14:textId="77777777" w:rsidTr="001E3AA5">
        <w:trPr>
          <w:trHeight w:val="257"/>
        </w:trPr>
        <w:tc>
          <w:tcPr>
            <w:tcW w:w="562" w:type="dxa"/>
            <w:shd w:val="clear" w:color="auto" w:fill="FDE9D9" w:themeFill="accent6" w:themeFillTint="33"/>
          </w:tcPr>
          <w:p w14:paraId="57863E14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</w:p>
        </w:tc>
        <w:tc>
          <w:tcPr>
            <w:tcW w:w="4357" w:type="dxa"/>
            <w:shd w:val="clear" w:color="auto" w:fill="FDE9D9" w:themeFill="accent6" w:themeFillTint="33"/>
          </w:tcPr>
          <w:p w14:paraId="54085F67" w14:textId="791D6CE9" w:rsidR="001E3AA5" w:rsidRPr="00446F05" w:rsidRDefault="001E3AA5" w:rsidP="00CA0FAC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DE9D9" w:themeFill="accent6" w:themeFillTint="33"/>
          </w:tcPr>
          <w:p w14:paraId="6040DFF6" w14:textId="0D3EA39A" w:rsidR="001E3AA5" w:rsidRPr="00446F05" w:rsidRDefault="001E3AA5" w:rsidP="00CA0FAC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Action</w:t>
            </w:r>
          </w:p>
        </w:tc>
      </w:tr>
      <w:tr w:rsidR="001E3AA5" w:rsidRPr="008B2FAD" w14:paraId="07444281" w14:textId="77777777" w:rsidTr="001E3AA5">
        <w:trPr>
          <w:trHeight w:val="257"/>
        </w:trPr>
        <w:tc>
          <w:tcPr>
            <w:tcW w:w="562" w:type="dxa"/>
            <w:shd w:val="clear" w:color="auto" w:fill="FDE9D9" w:themeFill="accent6" w:themeFillTint="33"/>
          </w:tcPr>
          <w:p w14:paraId="39166FF0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4357" w:type="dxa"/>
          </w:tcPr>
          <w:p w14:paraId="2CD12E38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</w:p>
        </w:tc>
        <w:tc>
          <w:tcPr>
            <w:tcW w:w="4925" w:type="dxa"/>
          </w:tcPr>
          <w:p w14:paraId="6FE6E0A0" w14:textId="77777777" w:rsidR="001E3AA5" w:rsidRPr="008B2FAD" w:rsidRDefault="001E3AA5" w:rsidP="00CA0FAC">
            <w:pPr>
              <w:jc w:val="center"/>
              <w:rPr>
                <w:rFonts w:ascii="Courier New" w:eastAsiaTheme="majorEastAsia" w:hAnsi="Courier New" w:cs="Courier New"/>
              </w:rPr>
            </w:pPr>
          </w:p>
        </w:tc>
      </w:tr>
      <w:tr w:rsidR="001E3AA5" w:rsidRPr="008B2FAD" w14:paraId="2B7AA224" w14:textId="77777777" w:rsidTr="001E3AA5">
        <w:trPr>
          <w:trHeight w:val="242"/>
        </w:trPr>
        <w:tc>
          <w:tcPr>
            <w:tcW w:w="562" w:type="dxa"/>
            <w:shd w:val="clear" w:color="auto" w:fill="FDE9D9" w:themeFill="accent6" w:themeFillTint="33"/>
          </w:tcPr>
          <w:p w14:paraId="60B80363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4357" w:type="dxa"/>
          </w:tcPr>
          <w:p w14:paraId="0E66D378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</w:p>
        </w:tc>
        <w:tc>
          <w:tcPr>
            <w:tcW w:w="4925" w:type="dxa"/>
          </w:tcPr>
          <w:p w14:paraId="19CB68A8" w14:textId="77777777" w:rsidR="001E3AA5" w:rsidRPr="008B2FAD" w:rsidRDefault="001E3AA5" w:rsidP="00CA0FAC">
            <w:pPr>
              <w:jc w:val="center"/>
              <w:rPr>
                <w:rFonts w:ascii="Courier New" w:eastAsiaTheme="majorEastAsia" w:hAnsi="Courier New" w:cs="Courier New"/>
              </w:rPr>
            </w:pPr>
          </w:p>
        </w:tc>
      </w:tr>
      <w:tr w:rsidR="001E3AA5" w:rsidRPr="008B2FAD" w14:paraId="471CAC77" w14:textId="77777777" w:rsidTr="001E3AA5">
        <w:trPr>
          <w:trHeight w:val="257"/>
        </w:trPr>
        <w:tc>
          <w:tcPr>
            <w:tcW w:w="562" w:type="dxa"/>
            <w:shd w:val="clear" w:color="auto" w:fill="FDE9D9" w:themeFill="accent6" w:themeFillTint="33"/>
          </w:tcPr>
          <w:p w14:paraId="1AAAFFE5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4357" w:type="dxa"/>
          </w:tcPr>
          <w:p w14:paraId="2D27AC3D" w14:textId="77777777" w:rsidR="001E3AA5" w:rsidRDefault="001E3AA5" w:rsidP="00CA0FAC">
            <w:pPr>
              <w:jc w:val="center"/>
              <w:rPr>
                <w:rFonts w:eastAsiaTheme="majorEastAsia"/>
              </w:rPr>
            </w:pPr>
          </w:p>
        </w:tc>
        <w:tc>
          <w:tcPr>
            <w:tcW w:w="4925" w:type="dxa"/>
          </w:tcPr>
          <w:p w14:paraId="660774E7" w14:textId="77777777" w:rsidR="001E3AA5" w:rsidRPr="008B2FAD" w:rsidRDefault="001E3AA5" w:rsidP="00CA0FAC">
            <w:pPr>
              <w:jc w:val="center"/>
              <w:rPr>
                <w:rFonts w:ascii="Courier New" w:eastAsiaTheme="majorEastAsia" w:hAnsi="Courier New" w:cs="Courier New"/>
              </w:rPr>
            </w:pPr>
          </w:p>
        </w:tc>
      </w:tr>
    </w:tbl>
    <w:p w14:paraId="63AD32CB" w14:textId="156E5FB2" w:rsidR="005F312D" w:rsidRDefault="005F312D" w:rsidP="001E3AA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4659DC79" w14:textId="006BD944" w:rsidR="001E3AA5" w:rsidRDefault="001E3AA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47AA7DF" w14:textId="3086E942" w:rsidR="001E3AA5" w:rsidRDefault="001E3AA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2AF66B6" w14:textId="77777777" w:rsidR="001E3AA5" w:rsidRPr="00FE3D87" w:rsidRDefault="001E3AA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675E40" w14:textId="1C926129" w:rsidR="00274C3F" w:rsidRPr="00EE6566" w:rsidRDefault="00924BED" w:rsidP="00274C3F">
      <w:pPr>
        <w:rPr>
          <w:rFonts w:eastAsiaTheme="majorEastAsia"/>
          <w:b/>
          <w:bCs/>
        </w:rPr>
      </w:pPr>
      <w:r w:rsidRPr="00EE6566">
        <w:rPr>
          <w:rFonts w:eastAsiaTheme="majorEastAsia"/>
          <w:b/>
          <w:bCs/>
        </w:rPr>
        <w:t>Liste des vérifications à effectuer</w:t>
      </w:r>
      <w:r w:rsidR="00D66AC7" w:rsidRPr="00EE6566">
        <w:rPr>
          <w:rFonts w:eastAsiaTheme="majorEastAsia"/>
          <w:b/>
          <w:bCs/>
        </w:rPr>
        <w:t xml:space="preserve"> </w:t>
      </w:r>
      <w:r w:rsidRPr="00EE6566">
        <w:rPr>
          <w:rFonts w:eastAsiaTheme="majorEastAsia"/>
          <w:b/>
          <w:bCs/>
        </w:rPr>
        <w:t>:</w:t>
      </w:r>
    </w:p>
    <w:p w14:paraId="3FEF6DE9" w14:textId="77777777" w:rsidR="00482574" w:rsidRDefault="00482574" w:rsidP="00482574">
      <w:pPr>
        <w:rPr>
          <w:rFonts w:eastAsiaTheme="majorEastAsia"/>
        </w:rPr>
      </w:pPr>
    </w:p>
    <w:p w14:paraId="38FF9235" w14:textId="21531B60" w:rsidR="00A573D1" w:rsidRDefault="00A573D1" w:rsidP="00C5653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A7461">
        <w:rPr>
          <w:rFonts w:asciiTheme="minorHAnsi" w:hAnsiTheme="minorHAnsi" w:cstheme="minorHAnsi"/>
          <w:b/>
          <w:bCs/>
          <w:sz w:val="24"/>
          <w:szCs w:val="24"/>
          <w:u w:val="single"/>
        </w:rPr>
        <w:t>Vérification des « </w:t>
      </w:r>
      <w:r w:rsidR="003401BC">
        <w:rPr>
          <w:rFonts w:asciiTheme="minorHAnsi" w:hAnsiTheme="minorHAnsi" w:cstheme="minorHAnsi"/>
          <w:b/>
          <w:bCs/>
          <w:sz w:val="24"/>
          <w:szCs w:val="24"/>
          <w:u w:val="single"/>
        </w:rPr>
        <w:t>CIFS</w:t>
      </w:r>
      <w:r w:rsidRPr="007A746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»</w:t>
      </w:r>
      <w:r w:rsidR="00DA2D9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UNIX</w:t>
      </w:r>
      <w:r w:rsidRPr="007A7461">
        <w:rPr>
          <w:rFonts w:asciiTheme="minorHAnsi" w:hAnsiTheme="minorHAnsi" w:cstheme="minorHAnsi"/>
          <w:b/>
          <w:bCs/>
          <w:sz w:val="24"/>
          <w:szCs w:val="24"/>
          <w:u w:val="single"/>
        </w:rPr>
        <w:t> :</w:t>
      </w:r>
    </w:p>
    <w:p w14:paraId="78031E8E" w14:textId="27158AB4" w:rsidR="003401BC" w:rsidRDefault="003401BC" w:rsidP="003401B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F9C5F8B" w14:textId="4C98F5DC" w:rsidR="00B246A5" w:rsidRPr="00B57C51" w:rsidRDefault="006B7370" w:rsidP="00B57C51">
      <w:pPr>
        <w:pStyle w:val="Paragraphedeliste"/>
        <w:numPr>
          <w:ilvl w:val="0"/>
          <w:numId w:val="14"/>
        </w:numPr>
      </w:pPr>
      <w:r w:rsidRPr="006B7370">
        <w:rPr>
          <w:rFonts w:asciiTheme="minorHAnsi" w:hAnsiTheme="minorHAnsi" w:cstheme="minorHAnsi"/>
          <w:color w:val="000000"/>
        </w:rPr>
        <w:t xml:space="preserve">Se connecter </w:t>
      </w:r>
      <w:r w:rsidRPr="006B7370">
        <w:rPr>
          <w:rFonts w:ascii="Helv" w:hAnsi="Helv" w:cs="Helv"/>
          <w:color w:val="000000"/>
        </w:rPr>
        <w:t xml:space="preserve">(via le </w:t>
      </w:r>
      <w:r w:rsidRPr="006B7370">
        <w:rPr>
          <w:rFonts w:ascii="Helv" w:hAnsi="Helv" w:cs="Helv"/>
          <w:color w:val="0000FF"/>
        </w:rPr>
        <w:t>Bastion</w:t>
      </w:r>
      <w:r w:rsidRPr="006B7370">
        <w:rPr>
          <w:rFonts w:asciiTheme="minorHAnsi" w:hAnsiTheme="minorHAnsi" w:cstheme="minorHAnsi"/>
          <w:color w:val="000000"/>
        </w:rPr>
        <w:t xml:space="preserve">) au serveur </w:t>
      </w:r>
      <w:r w:rsidRPr="006B7370">
        <w:rPr>
          <w:b/>
          <w:bCs/>
        </w:rPr>
        <w:t>CUMPBSR1</w:t>
      </w:r>
      <w:r>
        <w:t xml:space="preserve"> </w:t>
      </w:r>
      <w:r w:rsidR="00C14A82" w:rsidRPr="00C14A82">
        <w:rPr>
          <w:sz w:val="16"/>
          <w:szCs w:val="16"/>
        </w:rPr>
        <w:t>(</w:t>
      </w:r>
      <w:r w:rsidRPr="00C14A82">
        <w:rPr>
          <w:sz w:val="16"/>
          <w:szCs w:val="16"/>
        </w:rPr>
        <w:t xml:space="preserve">ou </w:t>
      </w:r>
      <w:r w:rsidRPr="00C14A82">
        <w:rPr>
          <w:b/>
          <w:bCs/>
          <w:sz w:val="16"/>
          <w:szCs w:val="16"/>
        </w:rPr>
        <w:t>CUMPBSR2</w:t>
      </w:r>
      <w:r w:rsidRPr="00C14A82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C14A82" w:rsidRPr="00C14A82">
        <w:rPr>
          <w:rFonts w:asciiTheme="minorHAnsi" w:hAnsiTheme="minorHAnsi" w:cstheme="minorHAnsi"/>
          <w:color w:val="000000"/>
          <w:sz w:val="16"/>
          <w:szCs w:val="16"/>
        </w:rPr>
        <w:t xml:space="preserve">si pas possible sur </w:t>
      </w:r>
      <w:r w:rsidR="00C14A82" w:rsidRPr="00C14A82">
        <w:rPr>
          <w:sz w:val="16"/>
          <w:szCs w:val="16"/>
        </w:rPr>
        <w:t>CUMPBSR1</w:t>
      </w:r>
      <w:r w:rsidR="00C14A82" w:rsidRPr="00C14A82">
        <w:rPr>
          <w:rFonts w:asciiTheme="minorHAnsi" w:hAnsiTheme="minorHAnsi" w:cstheme="minorHAnsi"/>
          <w:color w:val="000000"/>
          <w:sz w:val="16"/>
          <w:szCs w:val="16"/>
        </w:rPr>
        <w:t>)</w:t>
      </w:r>
      <w:r w:rsidR="00C14A82">
        <w:rPr>
          <w:rFonts w:asciiTheme="minorHAnsi" w:hAnsiTheme="minorHAnsi" w:cstheme="minorHAnsi"/>
          <w:color w:val="000000"/>
        </w:rPr>
        <w:t xml:space="preserve"> </w:t>
      </w:r>
      <w:r w:rsidRPr="006B7370">
        <w:rPr>
          <w:rFonts w:asciiTheme="minorHAnsi" w:hAnsiTheme="minorHAnsi" w:cstheme="minorHAnsi"/>
          <w:color w:val="000000"/>
        </w:rPr>
        <w:t>en SSH</w:t>
      </w:r>
      <w:r w:rsidRPr="006B7370">
        <w:rPr>
          <w:rFonts w:ascii="Helv" w:hAnsi="Helv" w:cs="Helv"/>
          <w:color w:val="000000"/>
        </w:rPr>
        <w:t xml:space="preserve"> </w:t>
      </w:r>
      <w:r w:rsidRPr="006B7370">
        <w:rPr>
          <w:rFonts w:asciiTheme="minorHAnsi" w:hAnsiTheme="minorHAnsi" w:cstheme="minorHAnsi"/>
          <w:color w:val="000000"/>
        </w:rPr>
        <w:t xml:space="preserve">avec le </w:t>
      </w:r>
      <w:r w:rsidRPr="006B7370">
        <w:rPr>
          <w:rFonts w:asciiTheme="minorHAnsi" w:hAnsiTheme="minorHAnsi" w:cstheme="minorHAnsi"/>
          <w:color w:val="000000"/>
        </w:rPr>
        <w:lastRenderedPageBreak/>
        <w:t>compte "</w:t>
      </w:r>
      <w:r w:rsidRPr="006B7370">
        <w:rPr>
          <w:rFonts w:asciiTheme="minorHAnsi" w:hAnsiTheme="minorHAnsi" w:cstheme="minorHAnsi"/>
          <w:b/>
          <w:bCs/>
          <w:color w:val="000000"/>
        </w:rPr>
        <w:t>root</w:t>
      </w:r>
      <w:r w:rsidRPr="006B7370">
        <w:rPr>
          <w:rFonts w:asciiTheme="minorHAnsi" w:hAnsiTheme="minorHAnsi" w:cstheme="minorHAnsi"/>
          <w:color w:val="000000"/>
        </w:rPr>
        <w:t>".</w:t>
      </w:r>
    </w:p>
    <w:p w14:paraId="4D799535" w14:textId="243F6898" w:rsidR="003401BC" w:rsidRPr="003401BC" w:rsidRDefault="003401BC" w:rsidP="003401BC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t>Lancer la commande « monitor » pour vérifier les montages des partitions CIFS et autres montages.</w:t>
      </w:r>
    </w:p>
    <w:p w14:paraId="007D3766" w14:textId="292DE35C" w:rsidR="003401BC" w:rsidRDefault="003401BC" w:rsidP="003401B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0781BD5" w14:textId="2B3F5645" w:rsidR="003401BC" w:rsidRDefault="006B7370" w:rsidP="006B7370">
      <w:r>
        <w:rPr>
          <w:noProof/>
        </w:rPr>
        <w:drawing>
          <wp:inline distT="0" distB="0" distL="0" distR="0" wp14:anchorId="03303CB2" wp14:editId="6573EC5B">
            <wp:extent cx="6120130" cy="9023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E88" w14:textId="69057DD2" w:rsidR="006B7370" w:rsidRPr="006B7370" w:rsidRDefault="006B7370" w:rsidP="006B7370">
      <w:r>
        <w:rPr>
          <w:noProof/>
        </w:rPr>
        <w:drawing>
          <wp:inline distT="0" distB="0" distL="0" distR="0" wp14:anchorId="12B8C758" wp14:editId="6F1BC777">
            <wp:extent cx="6120130" cy="16402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8620" w14:textId="2DFC095A" w:rsidR="00554869" w:rsidRPr="00580975" w:rsidRDefault="00554869" w:rsidP="00A573D1">
      <w:pPr>
        <w:pStyle w:val="Paragraphedeliste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B3294E5" w14:textId="4B5CF458" w:rsidR="003401BC" w:rsidRPr="00A6420F" w:rsidRDefault="008B1F23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  <w:bookmarkStart w:id="1" w:name="_Hlk116650678"/>
      <w:r w:rsidRPr="00A6420F">
        <w:rPr>
          <w:rFonts w:asciiTheme="minorHAnsi" w:hAnsiTheme="minorHAnsi" w:cstheme="minorHAnsi"/>
          <w:b/>
          <w:bCs/>
          <w:color w:val="000000"/>
        </w:rPr>
        <w:t>S</w:t>
      </w:r>
      <w:r w:rsidR="00364328">
        <w:rPr>
          <w:rFonts w:asciiTheme="minorHAnsi" w:hAnsiTheme="minorHAnsi" w:cstheme="minorHAnsi"/>
          <w:b/>
          <w:bCs/>
          <w:color w:val="000000"/>
        </w:rPr>
        <w:t xml:space="preserve">i </w:t>
      </w:r>
      <w:r w:rsidR="00364328" w:rsidRPr="00A6420F">
        <w:rPr>
          <w:rFonts w:asciiTheme="minorHAnsi" w:hAnsiTheme="minorHAnsi" w:cstheme="minorHAnsi"/>
          <w:b/>
          <w:bCs/>
          <w:color w:val="000000"/>
        </w:rPr>
        <w:t xml:space="preserve">les vérifications effectuées précédemment sont KO </w:t>
      </w:r>
      <w:r w:rsidRPr="00A6420F">
        <w:rPr>
          <w:rFonts w:asciiTheme="minorHAnsi" w:hAnsiTheme="minorHAnsi" w:cstheme="minorHAnsi"/>
          <w:b/>
          <w:bCs/>
          <w:color w:val="000000"/>
        </w:rPr>
        <w:t>il faut appliquer la</w:t>
      </w:r>
      <w:r w:rsidR="00F637CB" w:rsidRPr="00A6420F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6420F">
        <w:rPr>
          <w:rFonts w:asciiTheme="minorHAnsi" w:hAnsiTheme="minorHAnsi" w:cstheme="minorHAnsi"/>
          <w:b/>
          <w:bCs/>
          <w:color w:val="000000"/>
        </w:rPr>
        <w:t xml:space="preserve">procédure </w:t>
      </w:r>
    </w:p>
    <w:p w14:paraId="35DE4C38" w14:textId="22DDC58D" w:rsidR="007259AC" w:rsidRDefault="008B1F23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  <w:r w:rsidRPr="00A6420F">
        <w:rPr>
          <w:rFonts w:asciiTheme="minorHAnsi" w:hAnsiTheme="minorHAnsi" w:cstheme="minorHAnsi"/>
          <w:b/>
          <w:bCs/>
          <w:color w:val="000000"/>
        </w:rPr>
        <w:t>« </w:t>
      </w:r>
      <w:r w:rsidR="003401BC" w:rsidRPr="00A6420F">
        <w:rPr>
          <w:rFonts w:asciiTheme="minorHAnsi" w:hAnsiTheme="minorHAnsi" w:cstheme="minorHAnsi"/>
          <w:b/>
          <w:bCs/>
          <w:color w:val="000000"/>
        </w:rPr>
        <w:t>INC-N2_PROBTP_PROD_SASVIYA_UNIX_Relance-Partage-CIFS.docx</w:t>
      </w:r>
      <w:r w:rsidRPr="00A6420F">
        <w:rPr>
          <w:rFonts w:asciiTheme="minorHAnsi" w:hAnsiTheme="minorHAnsi" w:cstheme="minorHAnsi"/>
          <w:b/>
          <w:bCs/>
          <w:color w:val="000000"/>
        </w:rPr>
        <w:t> »</w:t>
      </w:r>
    </w:p>
    <w:p w14:paraId="30F065B3" w14:textId="117A55B4" w:rsidR="00DA2D99" w:rsidRDefault="00DA2D9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1D368D6B" w14:textId="50DC1018" w:rsidR="00DA2D99" w:rsidRDefault="00DA2D9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49438FB8" w14:textId="098FA3D6" w:rsidR="00DA2D99" w:rsidRDefault="00DA2D99" w:rsidP="00DA2D9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A7461">
        <w:rPr>
          <w:rFonts w:asciiTheme="minorHAnsi" w:hAnsiTheme="minorHAnsi" w:cstheme="minorHAnsi"/>
          <w:b/>
          <w:bCs/>
          <w:sz w:val="24"/>
          <w:szCs w:val="24"/>
          <w:u w:val="single"/>
        </w:rPr>
        <w:t>Vérification des « 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CIFS</w:t>
      </w:r>
      <w:r w:rsidRPr="007A746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»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LINUX</w:t>
      </w:r>
      <w:r w:rsidRPr="007A7461">
        <w:rPr>
          <w:rFonts w:asciiTheme="minorHAnsi" w:hAnsiTheme="minorHAnsi" w:cstheme="minorHAnsi"/>
          <w:b/>
          <w:bCs/>
          <w:sz w:val="24"/>
          <w:szCs w:val="24"/>
          <w:u w:val="single"/>
        </w:rPr>
        <w:t> :</w:t>
      </w:r>
    </w:p>
    <w:p w14:paraId="668D0835" w14:textId="3895F4E2" w:rsidR="00DA2D99" w:rsidRDefault="00DA2D99" w:rsidP="00DA2D9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BE04FF3" w14:textId="083EDE8A" w:rsidR="00DA2D99" w:rsidRPr="00DA2D99" w:rsidRDefault="00DA2D99" w:rsidP="00DA2D99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2D0A4D">
        <w:rPr>
          <w:rFonts w:asciiTheme="minorHAnsi" w:hAnsiTheme="minorHAnsi" w:cstheme="minorHAnsi"/>
          <w:color w:val="000000"/>
        </w:rPr>
        <w:t xml:space="preserve">Se connecter </w:t>
      </w:r>
      <w:r w:rsidRPr="002D0A4D">
        <w:rPr>
          <w:rFonts w:ascii="Helv" w:hAnsi="Helv" w:cs="Helv"/>
          <w:color w:val="000000"/>
        </w:rPr>
        <w:t xml:space="preserve">(via le </w:t>
      </w:r>
      <w:r w:rsidRPr="002D0A4D">
        <w:rPr>
          <w:rFonts w:ascii="Helv" w:hAnsi="Helv" w:cs="Helv"/>
          <w:color w:val="0000FF"/>
        </w:rPr>
        <w:t>Bastion</w:t>
      </w:r>
      <w:r w:rsidRPr="002D0A4D">
        <w:rPr>
          <w:rFonts w:asciiTheme="minorHAnsi" w:hAnsiTheme="minorHAnsi" w:cstheme="minorHAnsi"/>
          <w:color w:val="000000"/>
        </w:rPr>
        <w:t xml:space="preserve">) au serveur </w:t>
      </w:r>
      <w:r w:rsidRPr="002D0A4D">
        <w:rPr>
          <w:rFonts w:asciiTheme="minorHAnsi" w:hAnsiTheme="minorHAnsi" w:cstheme="minorHAnsi"/>
          <w:b/>
          <w:bCs/>
          <w:color w:val="000000"/>
        </w:rPr>
        <w:t>PLSASNR02</w:t>
      </w:r>
      <w:r w:rsidRPr="002D0A4D">
        <w:rPr>
          <w:rFonts w:asciiTheme="minorHAnsi" w:hAnsiTheme="minorHAnsi" w:cstheme="minorHAnsi"/>
          <w:color w:val="000000"/>
        </w:rPr>
        <w:t xml:space="preserve"> en SSH</w:t>
      </w:r>
      <w:r w:rsidRPr="002D0A4D">
        <w:rPr>
          <w:rFonts w:ascii="Helv" w:hAnsi="Helv" w:cs="Helv"/>
          <w:color w:val="000000"/>
        </w:rPr>
        <w:t xml:space="preserve"> </w:t>
      </w:r>
      <w:r w:rsidRPr="002D0A4D">
        <w:rPr>
          <w:rFonts w:asciiTheme="minorHAnsi" w:hAnsiTheme="minorHAnsi" w:cstheme="minorHAnsi"/>
          <w:color w:val="000000"/>
        </w:rPr>
        <w:t>avec le compte "</w:t>
      </w:r>
      <w:r w:rsidRPr="002D0A4D">
        <w:rPr>
          <w:rFonts w:asciiTheme="minorHAnsi" w:hAnsiTheme="minorHAnsi" w:cstheme="minorHAnsi"/>
          <w:b/>
          <w:bCs/>
          <w:color w:val="000000"/>
        </w:rPr>
        <w:t>root</w:t>
      </w:r>
      <w:r w:rsidRPr="002D0A4D">
        <w:rPr>
          <w:rFonts w:asciiTheme="minorHAnsi" w:hAnsiTheme="minorHAnsi" w:cstheme="minorHAnsi"/>
          <w:color w:val="000000"/>
        </w:rPr>
        <w:t>".</w:t>
      </w:r>
    </w:p>
    <w:p w14:paraId="44582EE5" w14:textId="0F339E97" w:rsidR="00DA2D99" w:rsidRDefault="00DA2D99" w:rsidP="00B57C51">
      <w:pPr>
        <w:pStyle w:val="Paragraphedeliste"/>
      </w:pPr>
    </w:p>
    <w:p w14:paraId="6EEC165E" w14:textId="2305CD6E" w:rsidR="00DA2D99" w:rsidRPr="00DA2D99" w:rsidRDefault="00DA2D99" w:rsidP="00DA2D99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t>Lancer la commande « monitor » pour vérifier les montages des partitions CIFS et autres montages.</w:t>
      </w:r>
    </w:p>
    <w:p w14:paraId="30A6B22E" w14:textId="77777777" w:rsidR="00DA2D99" w:rsidRPr="00DA2D99" w:rsidRDefault="00DA2D99" w:rsidP="00DA2D9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904B8BE" w14:textId="77777777" w:rsidR="00DA2D99" w:rsidRPr="00A6420F" w:rsidRDefault="00DA2D99" w:rsidP="00C14A82">
      <w:pPr>
        <w:ind w:firstLine="360"/>
        <w:jc w:val="left"/>
        <w:rPr>
          <w:rFonts w:asciiTheme="minorHAnsi" w:hAnsiTheme="minorHAnsi" w:cstheme="minorHAnsi"/>
          <w:b/>
          <w:bCs/>
          <w:color w:val="000000"/>
        </w:rPr>
      </w:pPr>
      <w:r w:rsidRPr="00A6420F">
        <w:rPr>
          <w:rFonts w:asciiTheme="minorHAnsi" w:hAnsiTheme="minorHAnsi" w:cstheme="minorHAnsi"/>
          <w:b/>
          <w:bCs/>
          <w:color w:val="000000"/>
        </w:rPr>
        <w:t>S</w:t>
      </w:r>
      <w:r>
        <w:rPr>
          <w:rFonts w:asciiTheme="minorHAnsi" w:hAnsiTheme="minorHAnsi" w:cstheme="minorHAnsi"/>
          <w:b/>
          <w:bCs/>
          <w:color w:val="000000"/>
        </w:rPr>
        <w:t xml:space="preserve">i </w:t>
      </w:r>
      <w:r w:rsidRPr="00A6420F">
        <w:rPr>
          <w:rFonts w:asciiTheme="minorHAnsi" w:hAnsiTheme="minorHAnsi" w:cstheme="minorHAnsi"/>
          <w:b/>
          <w:bCs/>
          <w:color w:val="000000"/>
        </w:rPr>
        <w:t xml:space="preserve">les vérifications effectuées précédemment sont KO il faut appliquer la procédure </w:t>
      </w:r>
    </w:p>
    <w:p w14:paraId="65301DF9" w14:textId="75B16D41" w:rsidR="00DA2D99" w:rsidRDefault="00DA2D99" w:rsidP="00DA2D99">
      <w:pPr>
        <w:jc w:val="left"/>
        <w:rPr>
          <w:rFonts w:asciiTheme="minorHAnsi" w:hAnsiTheme="minorHAnsi" w:cstheme="minorHAnsi"/>
          <w:b/>
          <w:bCs/>
          <w:color w:val="000000"/>
        </w:rPr>
      </w:pPr>
      <w:r w:rsidRPr="00A6420F">
        <w:rPr>
          <w:rFonts w:asciiTheme="minorHAnsi" w:hAnsiTheme="minorHAnsi" w:cstheme="minorHAnsi"/>
          <w:b/>
          <w:bCs/>
          <w:color w:val="000000"/>
        </w:rPr>
        <w:t>« INC-N2_PROBTP_PROD_SASVIYA_</w:t>
      </w:r>
      <w:r>
        <w:rPr>
          <w:rFonts w:asciiTheme="minorHAnsi" w:hAnsiTheme="minorHAnsi" w:cstheme="minorHAnsi"/>
          <w:b/>
          <w:bCs/>
          <w:color w:val="000000"/>
        </w:rPr>
        <w:t>LINUX</w:t>
      </w:r>
      <w:r w:rsidRPr="00A6420F">
        <w:rPr>
          <w:rFonts w:asciiTheme="minorHAnsi" w:hAnsiTheme="minorHAnsi" w:cstheme="minorHAnsi"/>
          <w:b/>
          <w:bCs/>
          <w:color w:val="000000"/>
        </w:rPr>
        <w:t>_Relance-Partage-CIFS.docx »</w:t>
      </w:r>
    </w:p>
    <w:p w14:paraId="25625AD6" w14:textId="77777777" w:rsidR="00DA2D99" w:rsidRPr="00A6420F" w:rsidRDefault="00DA2D9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0807D330" w14:textId="77777777" w:rsidR="008069EF" w:rsidRPr="008069EF" w:rsidRDefault="008069EF" w:rsidP="008069E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bookmarkEnd w:id="1"/>
    <w:p w14:paraId="171E8034" w14:textId="3FF8286A" w:rsidR="00580975" w:rsidRDefault="00580975" w:rsidP="00580975">
      <w:pPr>
        <w:jc w:val="left"/>
        <w:rPr>
          <w:rFonts w:asciiTheme="minorHAnsi" w:hAnsiTheme="minorHAnsi" w:cstheme="minorHAnsi"/>
          <w:color w:val="000000"/>
        </w:rPr>
      </w:pPr>
    </w:p>
    <w:p w14:paraId="00789482" w14:textId="478C784F" w:rsidR="00580975" w:rsidRPr="00802450" w:rsidRDefault="00580975" w:rsidP="00DA2D9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802450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Vérification d</w:t>
      </w:r>
      <w:r w:rsidR="00145F47" w:rsidRPr="00802450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es</w:t>
      </w:r>
      <w:r w:rsidRPr="00802450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« </w:t>
      </w:r>
      <w:r w:rsidR="00145F47" w:rsidRPr="00802450">
        <w:rPr>
          <w:b/>
          <w:bCs/>
          <w:sz w:val="24"/>
          <w:szCs w:val="24"/>
          <w:u w:val="single"/>
        </w:rPr>
        <w:t xml:space="preserve">Services SASVIYA </w:t>
      </w:r>
      <w:r w:rsidRPr="00802450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»</w:t>
      </w:r>
    </w:p>
    <w:p w14:paraId="1C786DCB" w14:textId="77777777" w:rsidR="000838AE" w:rsidRPr="000838AE" w:rsidRDefault="000838AE" w:rsidP="000838A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7523E95A" w14:textId="62973A2D" w:rsidR="00145F47" w:rsidRPr="00145F47" w:rsidRDefault="00145F47" w:rsidP="006C595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E3D87">
        <w:rPr>
          <w:rFonts w:asciiTheme="minorHAnsi" w:hAnsiTheme="minorHAnsi" w:cstheme="minorHAnsi"/>
          <w:color w:val="000000"/>
        </w:rPr>
        <w:t xml:space="preserve">Se connecter </w:t>
      </w:r>
      <w:r>
        <w:rPr>
          <w:rFonts w:ascii="Helv" w:hAnsi="Helv" w:cs="Helv"/>
          <w:color w:val="000000"/>
        </w:rPr>
        <w:t xml:space="preserve">(via le </w:t>
      </w:r>
      <w:r w:rsidRPr="00847A79">
        <w:rPr>
          <w:rFonts w:ascii="Helv" w:hAnsi="Helv" w:cs="Helv"/>
          <w:color w:val="0000FF"/>
        </w:rPr>
        <w:t>Bastion</w:t>
      </w:r>
      <w:r>
        <w:rPr>
          <w:rFonts w:asciiTheme="minorHAnsi" w:hAnsiTheme="minorHAnsi" w:cstheme="minorHAnsi"/>
          <w:color w:val="000000"/>
        </w:rPr>
        <w:t>)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Pr="001C548F">
        <w:rPr>
          <w:rFonts w:eastAsiaTheme="majorEastAsia"/>
          <w:b/>
          <w:bCs/>
        </w:rPr>
        <w:t xml:space="preserve">PLSASNR03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r>
        <w:rPr>
          <w:rFonts w:asciiTheme="minorHAnsi" w:hAnsiTheme="minorHAnsi" w:cstheme="minorHAnsi"/>
          <w:b/>
          <w:bCs/>
          <w:color w:val="000000"/>
        </w:rPr>
        <w:t>root</w:t>
      </w:r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color w:val="000000"/>
        </w:rPr>
        <w:t>.</w:t>
      </w:r>
      <w:r w:rsidRPr="00FE3D87">
        <w:rPr>
          <w:rFonts w:asciiTheme="minorHAnsi" w:hAnsiTheme="minorHAnsi" w:cstheme="minorHAnsi"/>
          <w:color w:val="FF0000"/>
        </w:rPr>
        <w:t xml:space="preserve"> </w:t>
      </w:r>
    </w:p>
    <w:p w14:paraId="4A620FBA" w14:textId="3316275D" w:rsidR="006C5957" w:rsidRPr="00B57C51" w:rsidRDefault="006C5957" w:rsidP="00B57C51">
      <w:pPr>
        <w:autoSpaceDE w:val="0"/>
        <w:autoSpaceDN w:val="0"/>
        <w:adjustRightInd w:val="0"/>
        <w:ind w:left="405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9668265" w14:textId="77777777" w:rsidR="00A6420F" w:rsidRPr="00A6420F" w:rsidRDefault="00A6420F" w:rsidP="00A6420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eastAsiaTheme="majorEastAsia"/>
        </w:rPr>
      </w:pPr>
      <w:r w:rsidRPr="00A6420F">
        <w:rPr>
          <w:rFonts w:eastAsiaTheme="majorEastAsia"/>
        </w:rPr>
        <w:t>Aller dans le répertoire « /</w:t>
      </w:r>
      <w:proofErr w:type="spellStart"/>
      <w:r w:rsidRPr="00A6420F">
        <w:rPr>
          <w:rFonts w:eastAsiaTheme="majorEastAsia"/>
        </w:rPr>
        <w:t>opt</w:t>
      </w:r>
      <w:proofErr w:type="spellEnd"/>
      <w:r w:rsidRPr="00A6420F">
        <w:rPr>
          <w:rFonts w:eastAsiaTheme="majorEastAsia"/>
        </w:rPr>
        <w:t>/</w:t>
      </w:r>
      <w:proofErr w:type="spellStart"/>
      <w:r w:rsidRPr="00A6420F">
        <w:rPr>
          <w:rFonts w:eastAsiaTheme="majorEastAsia"/>
        </w:rPr>
        <w:t>working</w:t>
      </w:r>
      <w:proofErr w:type="spellEnd"/>
      <w:r w:rsidRPr="00A6420F">
        <w:rPr>
          <w:rFonts w:eastAsiaTheme="majorEastAsia"/>
        </w:rPr>
        <w:t>/</w:t>
      </w:r>
      <w:proofErr w:type="spellStart"/>
      <w:r w:rsidRPr="00A6420F">
        <w:rPr>
          <w:rFonts w:eastAsiaTheme="majorEastAsia"/>
        </w:rPr>
        <w:t>sas_viya_playbook</w:t>
      </w:r>
      <w:proofErr w:type="spellEnd"/>
      <w:r w:rsidRPr="00A6420F">
        <w:rPr>
          <w:rFonts w:eastAsiaTheme="majorEastAsia"/>
        </w:rPr>
        <w:t xml:space="preserve"> » avec la commande suivante :</w:t>
      </w:r>
    </w:p>
    <w:p w14:paraId="339AA833" w14:textId="77777777" w:rsidR="00C14A82" w:rsidRPr="00AE5613" w:rsidRDefault="00C14A82" w:rsidP="00A6420F">
      <w:pPr>
        <w:pStyle w:val="Paragraphedeliste"/>
        <w:autoSpaceDE w:val="0"/>
        <w:autoSpaceDN w:val="0"/>
        <w:adjustRightInd w:val="0"/>
        <w:ind w:left="765"/>
        <w:rPr>
          <w:rFonts w:eastAsiaTheme="majorEastAsia"/>
          <w:b/>
          <w:bCs/>
        </w:rPr>
      </w:pPr>
    </w:p>
    <w:p w14:paraId="1FEC434D" w14:textId="5E9FCD7A" w:rsidR="00A6420F" w:rsidRPr="00C14A82" w:rsidRDefault="00A6420F" w:rsidP="00A6420F">
      <w:pPr>
        <w:pStyle w:val="Paragraphedeliste"/>
        <w:autoSpaceDE w:val="0"/>
        <w:autoSpaceDN w:val="0"/>
        <w:adjustRightInd w:val="0"/>
        <w:ind w:left="765"/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</w:pPr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cd /opt/working/</w:t>
      </w:r>
      <w:proofErr w:type="spellStart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sas_viya_playbook</w:t>
      </w:r>
      <w:proofErr w:type="spellEnd"/>
    </w:p>
    <w:p w14:paraId="0237749D" w14:textId="24814F9A" w:rsidR="00145F47" w:rsidRDefault="00145F47" w:rsidP="00A6420F">
      <w:pPr>
        <w:pStyle w:val="Paragraphedeliste"/>
        <w:autoSpaceDE w:val="0"/>
        <w:autoSpaceDN w:val="0"/>
        <w:adjustRightInd w:val="0"/>
        <w:ind w:left="765"/>
        <w:rPr>
          <w:rFonts w:eastAsiaTheme="majorEastAsia"/>
          <w:b/>
          <w:bCs/>
          <w:lang w:val="en-US"/>
        </w:rPr>
      </w:pPr>
    </w:p>
    <w:p w14:paraId="0FD79301" w14:textId="02CC34CE" w:rsidR="00145F47" w:rsidRDefault="00145F47" w:rsidP="00A6420F">
      <w:pPr>
        <w:pStyle w:val="Paragraphedeliste"/>
        <w:autoSpaceDE w:val="0"/>
        <w:autoSpaceDN w:val="0"/>
        <w:adjustRightInd w:val="0"/>
        <w:ind w:left="765"/>
        <w:rPr>
          <w:rFonts w:eastAsiaTheme="majorEastAsia"/>
          <w:b/>
          <w:bCs/>
          <w:lang w:val="en-US"/>
        </w:rPr>
      </w:pPr>
      <w:r>
        <w:rPr>
          <w:noProof/>
        </w:rPr>
        <w:drawing>
          <wp:inline distT="0" distB="0" distL="0" distR="0" wp14:anchorId="1BA38C1C" wp14:editId="6C42BEA6">
            <wp:extent cx="5448300" cy="4762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66B" w14:textId="77777777" w:rsidR="00145F47" w:rsidRDefault="00145F47" w:rsidP="00A6420F">
      <w:pPr>
        <w:pStyle w:val="Paragraphedeliste"/>
        <w:autoSpaceDE w:val="0"/>
        <w:autoSpaceDN w:val="0"/>
        <w:adjustRightInd w:val="0"/>
        <w:ind w:left="765"/>
        <w:rPr>
          <w:rFonts w:eastAsiaTheme="majorEastAsia"/>
          <w:b/>
          <w:bCs/>
          <w:lang w:val="en-US"/>
        </w:rPr>
      </w:pPr>
    </w:p>
    <w:p w14:paraId="6420FB9F" w14:textId="67F9A319" w:rsidR="00A6420F" w:rsidRDefault="00A6420F" w:rsidP="00A6420F">
      <w:pPr>
        <w:pStyle w:val="Paragraphedeliste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A6420F">
        <w:rPr>
          <w:rFonts w:asciiTheme="minorHAnsi" w:hAnsiTheme="minorHAnsi" w:cstheme="minorHAnsi"/>
          <w:color w:val="000000"/>
        </w:rPr>
        <w:t>Vérifier le bon démarrage des services sur tous les serveurs avec le script suivant</w:t>
      </w:r>
      <w:r>
        <w:rPr>
          <w:rFonts w:asciiTheme="minorHAnsi" w:hAnsiTheme="minorHAnsi" w:cstheme="minorHAnsi"/>
          <w:color w:val="000000"/>
        </w:rPr>
        <w:t> :</w:t>
      </w:r>
    </w:p>
    <w:p w14:paraId="267B81D0" w14:textId="77777777" w:rsidR="00C14A82" w:rsidRPr="00AE5613" w:rsidRDefault="00C14A82" w:rsidP="00A6420F">
      <w:pPr>
        <w:pStyle w:val="Paragraphedeliste"/>
        <w:ind w:left="765"/>
        <w:rPr>
          <w:rFonts w:ascii="Courier New" w:eastAsiaTheme="majorEastAsia" w:hAnsi="Courier New" w:cs="Courier New"/>
          <w:b/>
          <w:bCs/>
          <w:color w:val="0070C0"/>
          <w:sz w:val="18"/>
          <w:szCs w:val="18"/>
        </w:rPr>
      </w:pPr>
    </w:p>
    <w:p w14:paraId="6061E2E5" w14:textId="50C81286" w:rsidR="00A6420F" w:rsidRPr="00C14A82" w:rsidRDefault="00A6420F" w:rsidP="00A6420F">
      <w:pPr>
        <w:pStyle w:val="Paragraphedeliste"/>
        <w:ind w:left="765"/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</w:pPr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 xml:space="preserve">ansible-playbook </w:t>
      </w:r>
      <w:proofErr w:type="spellStart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viya</w:t>
      </w:r>
      <w:proofErr w:type="spellEnd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-ark/playbooks/</w:t>
      </w:r>
      <w:proofErr w:type="spellStart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viya-mmsu</w:t>
      </w:r>
      <w:proofErr w:type="spellEnd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/</w:t>
      </w:r>
      <w:proofErr w:type="spellStart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viya</w:t>
      </w:r>
      <w:proofErr w:type="spellEnd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-services-</w:t>
      </w:r>
      <w:proofErr w:type="spellStart"/>
      <w:r w:rsidRPr="00C14A82">
        <w:rPr>
          <w:rFonts w:ascii="Courier New" w:eastAsiaTheme="majorEastAsia" w:hAnsi="Courier New" w:cs="Courier New"/>
          <w:b/>
          <w:bCs/>
          <w:color w:val="0070C0"/>
          <w:sz w:val="18"/>
          <w:szCs w:val="18"/>
          <w:lang w:val="en-US"/>
        </w:rPr>
        <w:t>status.yml</w:t>
      </w:r>
      <w:proofErr w:type="spellEnd"/>
    </w:p>
    <w:p w14:paraId="56F1B092" w14:textId="78EDAB0D" w:rsidR="00103396" w:rsidRDefault="00103396" w:rsidP="00A6420F">
      <w:pPr>
        <w:pStyle w:val="Paragraphedeliste"/>
        <w:ind w:left="765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218B665E" w14:textId="2697F41D" w:rsidR="00103396" w:rsidRPr="00103396" w:rsidRDefault="00103396" w:rsidP="00A6420F">
      <w:pPr>
        <w:pStyle w:val="Paragraphedeliste"/>
        <w:ind w:left="765"/>
        <w:rPr>
          <w:rFonts w:asciiTheme="minorHAnsi" w:hAnsiTheme="minorHAnsi" w:cstheme="minorHAnsi"/>
          <w:b/>
          <w:bCs/>
          <w:color w:val="000000"/>
        </w:rPr>
      </w:pPr>
      <w:r w:rsidRPr="003E114F">
        <w:rPr>
          <w:rFonts w:eastAsiaTheme="majorEastAsia"/>
        </w:rPr>
        <w:t>Vous devez obtenir le résultat suivant</w:t>
      </w:r>
      <w:r>
        <w:rPr>
          <w:rFonts w:eastAsiaTheme="majorEastAsia"/>
        </w:rPr>
        <w:t> :</w:t>
      </w:r>
    </w:p>
    <w:p w14:paraId="1CEFB421" w14:textId="77777777" w:rsidR="00A6420F" w:rsidRPr="00103396" w:rsidRDefault="00A6420F" w:rsidP="00A6420F">
      <w:pPr>
        <w:pStyle w:val="Paragraphedeliste"/>
        <w:autoSpaceDE w:val="0"/>
        <w:autoSpaceDN w:val="0"/>
        <w:adjustRightInd w:val="0"/>
        <w:ind w:left="765"/>
        <w:rPr>
          <w:rFonts w:eastAsiaTheme="majorEastAsia"/>
        </w:rPr>
      </w:pPr>
    </w:p>
    <w:p w14:paraId="17E86B1E" w14:textId="51026056" w:rsidR="006C5957" w:rsidRPr="00A6420F" w:rsidRDefault="00103396" w:rsidP="00A6420F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6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36991C" wp14:editId="409CA728">
            <wp:extent cx="4979004" cy="1469772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456" cy="14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4BF8" w14:textId="77777777" w:rsidR="006C5957" w:rsidRPr="00A6420F" w:rsidRDefault="006C5957" w:rsidP="006C59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05"/>
        <w:rPr>
          <w:lang w:val="en-US"/>
        </w:rPr>
      </w:pPr>
    </w:p>
    <w:p w14:paraId="0F870B9B" w14:textId="4AD4EE82" w:rsidR="006C5957" w:rsidRPr="00A6420F" w:rsidRDefault="006C5957" w:rsidP="006C59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lang w:val="en-US"/>
        </w:rPr>
      </w:pPr>
    </w:p>
    <w:p w14:paraId="65CEC9B7" w14:textId="77777777" w:rsidR="006C5957" w:rsidRPr="00A6420F" w:rsidRDefault="006C5957" w:rsidP="006C59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eastAsiaTheme="majorEastAsia"/>
          <w:lang w:val="en-US"/>
        </w:rPr>
      </w:pPr>
    </w:p>
    <w:p w14:paraId="3CB03473" w14:textId="77777777" w:rsidR="00A6420F" w:rsidRDefault="00BA5C65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  <w:r w:rsidRPr="00A6420F">
        <w:rPr>
          <w:rFonts w:asciiTheme="minorHAnsi" w:hAnsiTheme="minorHAnsi" w:cstheme="minorHAnsi"/>
          <w:b/>
          <w:bCs/>
          <w:color w:val="000000"/>
        </w:rPr>
        <w:t>Si les vérifications effectuées précédemment sont KO, il faut appliquer la procédure</w:t>
      </w:r>
    </w:p>
    <w:p w14:paraId="654F2AD3" w14:textId="4978EC3A" w:rsidR="001F2138" w:rsidRPr="00DA2D99" w:rsidRDefault="00BA5C65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  <w:r w:rsidRPr="000838A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A6420F" w:rsidRPr="00DA2D99">
        <w:rPr>
          <w:rFonts w:asciiTheme="minorHAnsi" w:hAnsiTheme="minorHAnsi" w:cstheme="minorHAnsi"/>
          <w:b/>
          <w:bCs/>
          <w:color w:val="000000"/>
        </w:rPr>
        <w:t>«</w:t>
      </w:r>
      <w:r w:rsidR="00145F47" w:rsidRPr="00145F47">
        <w:rPr>
          <w:b/>
          <w:bCs/>
        </w:rPr>
        <w:t xml:space="preserve"> </w:t>
      </w:r>
      <w:r w:rsidR="00F920E2" w:rsidRPr="00F920E2">
        <w:rPr>
          <w:b/>
          <w:bCs/>
        </w:rPr>
        <w:t>INC-N2_PROBTP_ PROD_SASVIYA_SAS_Relance-SASVIYA_1.0.docx</w:t>
      </w:r>
      <w:r w:rsidR="00F920E2">
        <w:rPr>
          <w:b/>
          <w:bCs/>
        </w:rPr>
        <w:t xml:space="preserve"> </w:t>
      </w:r>
      <w:r w:rsidR="00A6420F" w:rsidRPr="00DA2D99">
        <w:rPr>
          <w:rFonts w:asciiTheme="minorHAnsi" w:hAnsiTheme="minorHAnsi" w:cstheme="minorHAnsi"/>
          <w:b/>
          <w:bCs/>
          <w:color w:val="000000"/>
        </w:rPr>
        <w:t>»</w:t>
      </w:r>
    </w:p>
    <w:p w14:paraId="43A4CA00" w14:textId="23E6340C" w:rsidR="004B1E29" w:rsidRPr="00DA2D99" w:rsidRDefault="004B1E2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5167863A" w14:textId="77A0C9B5" w:rsidR="004B1E29" w:rsidRPr="00DA2D99" w:rsidRDefault="004B1E2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6E672BD9" w14:textId="04BCCD10" w:rsidR="004B1E29" w:rsidRDefault="00904755" w:rsidP="00A6420F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3</w:t>
      </w:r>
      <w:r w:rsidR="004B1E29" w:rsidRPr="00BB3146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.</w:t>
      </w:r>
      <w:r w:rsidR="00D97F6A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Vérification de la date d’expiration</w:t>
      </w:r>
      <w:r w:rsidR="004B1E29" w:rsidRPr="00BB3146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d</w:t>
      </w:r>
      <w:r w:rsidR="001E1A20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es</w:t>
      </w:r>
      <w:r w:rsidR="00683461" w:rsidRPr="00BB3146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«</w:t>
      </w:r>
      <w:r w:rsidR="00683461" w:rsidRPr="00BB3146">
        <w:rPr>
          <w:b/>
          <w:bCs/>
          <w:sz w:val="24"/>
          <w:szCs w:val="24"/>
          <w:u w:val="single"/>
        </w:rPr>
        <w:t xml:space="preserve"> Certificat</w:t>
      </w:r>
      <w:r w:rsidR="001E1A20">
        <w:rPr>
          <w:b/>
          <w:bCs/>
          <w:sz w:val="24"/>
          <w:szCs w:val="24"/>
          <w:u w:val="single"/>
        </w:rPr>
        <w:t>s</w:t>
      </w:r>
      <w:r w:rsidR="00683461" w:rsidRPr="00BB3146">
        <w:rPr>
          <w:b/>
          <w:bCs/>
          <w:sz w:val="24"/>
          <w:szCs w:val="24"/>
          <w:u w:val="single"/>
        </w:rPr>
        <w:t xml:space="preserve"> </w:t>
      </w:r>
      <w:r w:rsidR="004B1E29" w:rsidRPr="00BB3146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»</w:t>
      </w:r>
    </w:p>
    <w:p w14:paraId="714ACD65" w14:textId="3FB055D0" w:rsidR="0001058A" w:rsidRDefault="0001058A" w:rsidP="00A6420F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1FE05A03" w14:textId="6AEDA787" w:rsidR="0001058A" w:rsidRPr="0001058A" w:rsidRDefault="0001058A" w:rsidP="0001058A">
      <w:pPr>
        <w:pStyle w:val="Paragraphedeliste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058A">
        <w:rPr>
          <w:rFonts w:asciiTheme="minorHAnsi" w:hAnsiTheme="minorHAnsi" w:cstheme="minorHAnsi"/>
        </w:rPr>
        <w:t xml:space="preserve">Se connecter sur le poste utilisateur qui a </w:t>
      </w:r>
      <w:r w:rsidR="00D97F6A" w:rsidRPr="0001058A">
        <w:rPr>
          <w:rFonts w:asciiTheme="minorHAnsi" w:hAnsiTheme="minorHAnsi" w:cstheme="minorHAnsi"/>
        </w:rPr>
        <w:t>le souci</w:t>
      </w:r>
      <w:r w:rsidRPr="0001058A">
        <w:rPr>
          <w:rFonts w:asciiTheme="minorHAnsi" w:hAnsiTheme="minorHAnsi" w:cstheme="minorHAnsi"/>
        </w:rPr>
        <w:t xml:space="preserve"> via la prise en main à distance</w:t>
      </w:r>
    </w:p>
    <w:p w14:paraId="7CE9EAFF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F2B64D2" w14:textId="2D649272" w:rsidR="0001058A" w:rsidRPr="00D97F6A" w:rsidRDefault="0001058A" w:rsidP="00D97F6A">
      <w:pPr>
        <w:pStyle w:val="Paragraphedeliste"/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97F6A">
        <w:rPr>
          <w:rFonts w:asciiTheme="minorHAnsi" w:hAnsiTheme="minorHAnsi" w:cstheme="minorHAnsi"/>
        </w:rPr>
        <w:t>Cliquer sur la loupe et taper la commande mmc</w:t>
      </w:r>
    </w:p>
    <w:p w14:paraId="36B1D6B4" w14:textId="77777777" w:rsidR="0001058A" w:rsidRPr="0001058A" w:rsidRDefault="0001058A" w:rsidP="0001058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6EC7D04F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 w:rsidRPr="00585C83">
        <w:rPr>
          <w:rFonts w:ascii="Courier New" w:hAnsi="Courier New" w:cs="Courier New"/>
          <w:noProof/>
        </w:rPr>
        <w:drawing>
          <wp:inline distT="0" distB="0" distL="0" distR="0" wp14:anchorId="53206385" wp14:editId="1C96D676">
            <wp:extent cx="1567543" cy="27814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49" cy="280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6901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440"/>
        <w:rPr>
          <w:rFonts w:ascii="Courier New" w:hAnsi="Courier New" w:cs="Courier New"/>
        </w:rPr>
      </w:pPr>
    </w:p>
    <w:p w14:paraId="52BBFA0B" w14:textId="691BEDFE" w:rsidR="0001058A" w:rsidRPr="0001058A" w:rsidRDefault="0001058A" w:rsidP="0001058A">
      <w:pPr>
        <w:pStyle w:val="Paragraphedeliste"/>
        <w:numPr>
          <w:ilvl w:val="0"/>
          <w:numId w:val="1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proofErr w:type="gramStart"/>
      <w:r w:rsidRPr="0001058A">
        <w:rPr>
          <w:rFonts w:asciiTheme="minorHAnsi" w:hAnsiTheme="minorHAnsi" w:cstheme="minorHAnsi"/>
        </w:rPr>
        <w:t>Clique droit</w:t>
      </w:r>
      <w:proofErr w:type="gramEnd"/>
      <w:r w:rsidRPr="0001058A">
        <w:rPr>
          <w:rFonts w:asciiTheme="minorHAnsi" w:hAnsiTheme="minorHAnsi" w:cstheme="minorHAnsi"/>
        </w:rPr>
        <w:t xml:space="preserve"> « Exécuter en tant qu’administrateur »</w:t>
      </w:r>
    </w:p>
    <w:p w14:paraId="23E10EFB" w14:textId="77777777" w:rsidR="0001058A" w:rsidRPr="0001058A" w:rsidRDefault="0001058A" w:rsidP="0001058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79082004" w14:textId="7987DD6A" w:rsidR="0001058A" w:rsidRPr="0001058A" w:rsidRDefault="0001058A" w:rsidP="0001058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585C83">
        <w:rPr>
          <w:noProof/>
        </w:rPr>
        <w:drawing>
          <wp:inline distT="0" distB="0" distL="0" distR="0" wp14:anchorId="61AE2AFB" wp14:editId="71B3CF46">
            <wp:extent cx="3776345" cy="21850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4B68" w14:textId="77777777" w:rsidR="0001058A" w:rsidRPr="0001058A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440"/>
        <w:rPr>
          <w:rFonts w:ascii="Courier New" w:hAnsi="Courier New" w:cs="Courier New"/>
        </w:rPr>
      </w:pPr>
    </w:p>
    <w:p w14:paraId="6BCF156C" w14:textId="77777777" w:rsidR="0001058A" w:rsidRPr="0001058A" w:rsidRDefault="0001058A" w:rsidP="0001058A">
      <w:pPr>
        <w:pStyle w:val="Paragraphedeliste"/>
        <w:numPr>
          <w:ilvl w:val="0"/>
          <w:numId w:val="1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058A">
        <w:rPr>
          <w:rFonts w:asciiTheme="minorHAnsi" w:hAnsiTheme="minorHAnsi" w:cstheme="minorHAnsi"/>
        </w:rPr>
        <w:lastRenderedPageBreak/>
        <w:t xml:space="preserve">Sélectionner « Fichier » « Ajouter/Supprimer un composant enfichable » </w:t>
      </w:r>
    </w:p>
    <w:p w14:paraId="2284991F" w14:textId="511D4AE5" w:rsidR="0001058A" w:rsidRPr="0001058A" w:rsidRDefault="0001058A" w:rsidP="0001058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1058A">
        <w:rPr>
          <w:rFonts w:ascii="Courier New" w:hAnsi="Courier New" w:cs="Courier New"/>
        </w:rPr>
        <w:tab/>
      </w:r>
    </w:p>
    <w:p w14:paraId="53F3020B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585C83">
        <w:rPr>
          <w:rFonts w:ascii="Courier New" w:hAnsi="Courier New" w:cs="Courier New"/>
          <w:noProof/>
        </w:rPr>
        <w:drawing>
          <wp:inline distT="0" distB="0" distL="0" distR="0" wp14:anchorId="1A23A672" wp14:editId="64B51A2F">
            <wp:extent cx="4333875" cy="264819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17" cy="26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3A49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66A2D7A3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585C83">
        <w:rPr>
          <w:noProof/>
        </w:rPr>
        <w:drawing>
          <wp:inline distT="0" distB="0" distL="0" distR="0" wp14:anchorId="12BA74D0" wp14:editId="16200D15">
            <wp:extent cx="6120130" cy="226631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6F3F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9B36DFF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38FACA0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9DE3990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4D530F12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06760381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787116CB" w14:textId="77777777" w:rsidR="0001058A" w:rsidRPr="0001058A" w:rsidRDefault="0001058A" w:rsidP="0001058A">
      <w:pPr>
        <w:pStyle w:val="Paragraphedeliste"/>
        <w:numPr>
          <w:ilvl w:val="0"/>
          <w:numId w:val="1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058A">
        <w:rPr>
          <w:rFonts w:asciiTheme="minorHAnsi" w:hAnsiTheme="minorHAnsi" w:cstheme="minorHAnsi"/>
        </w:rPr>
        <w:t>Sélectionner « Certificats » et cliquer sur « Ajouter »</w:t>
      </w:r>
    </w:p>
    <w:p w14:paraId="25846D06" w14:textId="22567A35" w:rsidR="0001058A" w:rsidRPr="00585C83" w:rsidRDefault="001C18AF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4573BA5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585C83">
        <w:rPr>
          <w:noProof/>
        </w:rPr>
        <w:lastRenderedPageBreak/>
        <w:drawing>
          <wp:inline distT="0" distB="0" distL="0" distR="0" wp14:anchorId="66A296F9" wp14:editId="0686BF14">
            <wp:extent cx="6120130" cy="32226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1930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430AFDA9" w14:textId="77777777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7B21138" w14:textId="77777777" w:rsidR="0001058A" w:rsidRPr="0001058A" w:rsidRDefault="0001058A" w:rsidP="0001058A">
      <w:pPr>
        <w:pStyle w:val="Paragraphedeliste"/>
        <w:numPr>
          <w:ilvl w:val="0"/>
          <w:numId w:val="1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1058A">
        <w:rPr>
          <w:rFonts w:asciiTheme="minorHAnsi" w:hAnsiTheme="minorHAnsi" w:cstheme="minorHAnsi"/>
        </w:rPr>
        <w:t xml:space="preserve">Vous trouverez sur un poste déjà installé avec l’application SEG (vous pouvez par exemple demander à la personne qui travaille dans son équipe et l’utilise), les anciens certificats : SAS VIYA </w:t>
      </w:r>
      <w:proofErr w:type="spellStart"/>
      <w:r w:rsidRPr="0001058A">
        <w:rPr>
          <w:rFonts w:asciiTheme="minorHAnsi" w:hAnsiTheme="minorHAnsi" w:cstheme="minorHAnsi"/>
        </w:rPr>
        <w:t>Intermediate</w:t>
      </w:r>
      <w:proofErr w:type="spellEnd"/>
      <w:r w:rsidRPr="0001058A">
        <w:rPr>
          <w:rFonts w:asciiTheme="minorHAnsi" w:hAnsiTheme="minorHAnsi" w:cstheme="minorHAnsi"/>
        </w:rPr>
        <w:t xml:space="preserve"> CA et SAS VIYA Root CA.</w:t>
      </w:r>
    </w:p>
    <w:p w14:paraId="0D766C39" w14:textId="51A831F5" w:rsidR="0001058A" w:rsidRPr="0001058A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01058A">
        <w:rPr>
          <w:rFonts w:asciiTheme="minorHAnsi" w:hAnsiTheme="minorHAnsi" w:cstheme="minorHAnsi"/>
        </w:rPr>
        <w:t>(Voir image ci-dessous)</w:t>
      </w:r>
    </w:p>
    <w:p w14:paraId="74DA463C" w14:textId="77777777" w:rsidR="0001058A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Courier New" w:hAnsi="Courier New" w:cs="Courier New"/>
        </w:rPr>
      </w:pPr>
    </w:p>
    <w:p w14:paraId="254B4199" w14:textId="1F013C63" w:rsidR="0001058A" w:rsidRPr="00585C83" w:rsidRDefault="0001058A" w:rsidP="0001058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585C83">
        <w:rPr>
          <w:noProof/>
        </w:rPr>
        <w:drawing>
          <wp:inline distT="0" distB="0" distL="0" distR="0" wp14:anchorId="7A5D15F7" wp14:editId="60208B4E">
            <wp:extent cx="6120130" cy="31324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F29D" w14:textId="77777777" w:rsidR="0001058A" w:rsidRPr="00BB3146" w:rsidRDefault="0001058A" w:rsidP="00A6420F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47BDB30F" w14:textId="538B2814" w:rsidR="004B1E29" w:rsidRDefault="004B1E2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06B65FC9" w14:textId="49058E4A" w:rsidR="004B1E29" w:rsidRPr="000C5A57" w:rsidRDefault="00ED36D9" w:rsidP="004B1E29">
      <w:pPr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Si les certificats sont bien expirés</w:t>
      </w:r>
      <w:r w:rsidR="004B1E29" w:rsidRPr="000C5A57">
        <w:rPr>
          <w:rFonts w:cs="Calibri"/>
          <w:color w:val="000000"/>
        </w:rPr>
        <w:t>, il faut appliquer la procédure</w:t>
      </w:r>
    </w:p>
    <w:p w14:paraId="1D855F8A" w14:textId="4A0CC4DA" w:rsidR="004B1E29" w:rsidRPr="004B1E29" w:rsidRDefault="004B1E29" w:rsidP="004B1E29">
      <w:pPr>
        <w:jc w:val="left"/>
        <w:rPr>
          <w:rFonts w:asciiTheme="minorHAnsi" w:hAnsiTheme="minorHAnsi" w:cstheme="minorHAnsi"/>
          <w:b/>
          <w:bCs/>
          <w:color w:val="000000"/>
        </w:rPr>
      </w:pPr>
      <w:r w:rsidRPr="004B1E29">
        <w:rPr>
          <w:rFonts w:asciiTheme="minorHAnsi" w:hAnsiTheme="minorHAnsi" w:cstheme="minorHAnsi"/>
          <w:b/>
          <w:bCs/>
          <w:color w:val="000000"/>
        </w:rPr>
        <w:t xml:space="preserve"> «</w:t>
      </w:r>
      <w:r w:rsidRPr="004B1E29">
        <w:t xml:space="preserve"> </w:t>
      </w:r>
      <w:r w:rsidR="00ED36D9" w:rsidRPr="00ED36D9">
        <w:rPr>
          <w:rFonts w:asciiTheme="minorHAnsi" w:hAnsiTheme="minorHAnsi" w:cstheme="minorHAnsi"/>
          <w:b/>
          <w:bCs/>
          <w:color w:val="000000"/>
        </w:rPr>
        <w:t>INC-N2_ PROD_SASVIYA_Certificat_Renouvellement-Certificat.docx</w:t>
      </w:r>
      <w:r w:rsidR="00ED36D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B1E29">
        <w:rPr>
          <w:rFonts w:asciiTheme="minorHAnsi" w:hAnsiTheme="minorHAnsi" w:cstheme="minorHAnsi"/>
          <w:b/>
          <w:bCs/>
          <w:color w:val="000000"/>
        </w:rPr>
        <w:t>»</w:t>
      </w:r>
    </w:p>
    <w:p w14:paraId="1C8D7B1B" w14:textId="77777777" w:rsidR="004B1E29" w:rsidRPr="004B1E29" w:rsidRDefault="004B1E29" w:rsidP="00A6420F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7693F9E5" w14:textId="77777777" w:rsidR="001B27DF" w:rsidRDefault="001B27DF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t>VERIFICATION</w:t>
      </w:r>
    </w:p>
    <w:p w14:paraId="2029E5BC" w14:textId="551088DA" w:rsidR="007259AC" w:rsidRPr="00482574" w:rsidRDefault="00482574" w:rsidP="00C56532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482574">
        <w:rPr>
          <w:rFonts w:asciiTheme="minorHAnsi" w:hAnsiTheme="minorHAnsi" w:cstheme="minorHAnsi"/>
          <w:color w:val="000000"/>
          <w:sz w:val="24"/>
          <w:szCs w:val="24"/>
        </w:rPr>
        <w:t>Merci d’effectuer l’ensemble des vérifications propres à la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ou les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procédure</w:t>
      </w:r>
      <w:r>
        <w:rPr>
          <w:rFonts w:asciiTheme="minorHAnsi" w:hAnsiTheme="minorHAnsi" w:cstheme="minorHAnsi"/>
          <w:color w:val="000000"/>
          <w:sz w:val="24"/>
          <w:szCs w:val="24"/>
        </w:rPr>
        <w:t>(s)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identifiée</w:t>
      </w:r>
      <w:r>
        <w:rPr>
          <w:rFonts w:asciiTheme="minorHAnsi" w:hAnsiTheme="minorHAnsi" w:cstheme="minorHAnsi"/>
          <w:color w:val="000000"/>
          <w:sz w:val="24"/>
          <w:szCs w:val="24"/>
        </w:rPr>
        <w:t>(s)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suite aux actions de vérifications effectuées dans le point 5 « Actions à dérouler »</w:t>
      </w:r>
    </w:p>
    <w:p w14:paraId="1DC88928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142944E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24046D5" w14:textId="77777777" w:rsidR="001B27DF" w:rsidRDefault="001B27DF" w:rsidP="001B27DF">
      <w:pPr>
        <w:rPr>
          <w:rFonts w:asciiTheme="minorHAnsi" w:hAnsiTheme="minorHAnsi" w:cstheme="minorHAnsi"/>
          <w:color w:val="000000"/>
        </w:rPr>
      </w:pPr>
    </w:p>
    <w:p w14:paraId="56EA32B1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1A79DEB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662369C" w14:textId="77777777" w:rsidR="001B27DF" w:rsidRDefault="001B27DF" w:rsidP="001B27DF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0D5CA6D" w14:textId="77777777" w:rsidR="001B27DF" w:rsidRDefault="001B27DF" w:rsidP="001B27DF">
      <w:pPr>
        <w:rPr>
          <w:rFonts w:asciiTheme="minorHAnsi" w:hAnsiTheme="minorHAnsi" w:cstheme="minorHAnsi"/>
          <w:color w:val="000000"/>
        </w:rPr>
      </w:pPr>
    </w:p>
    <w:p w14:paraId="02825734" w14:textId="77777777" w:rsidR="007259AC" w:rsidRDefault="007259AC" w:rsidP="007259AC">
      <w:pPr>
        <w:rPr>
          <w:rFonts w:eastAsiaTheme="majorEastAsia"/>
        </w:rPr>
      </w:pPr>
    </w:p>
    <w:p w14:paraId="1D1C568E" w14:textId="633153E2" w:rsidR="007259AC" w:rsidRDefault="007259AC" w:rsidP="007259AC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509EE84" w14:textId="68A53B56" w:rsidR="00562912" w:rsidRDefault="00562912" w:rsidP="00562912">
      <w:pPr>
        <w:rPr>
          <w:rFonts w:asciiTheme="minorHAnsi" w:hAnsiTheme="minorHAnsi" w:cstheme="minorHAnsi"/>
          <w:color w:val="000000"/>
        </w:rPr>
      </w:pPr>
    </w:p>
    <w:sectPr w:rsidR="00562912" w:rsidSect="00BA5B59">
      <w:footerReference w:type="default" r:id="rId18"/>
      <w:headerReference w:type="first" r:id="rId19"/>
      <w:footerReference w:type="first" r:id="rId20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F228" w14:textId="77777777" w:rsidR="00000414" w:rsidRDefault="00000414">
      <w:r>
        <w:separator/>
      </w:r>
    </w:p>
    <w:p w14:paraId="51DFA29A" w14:textId="77777777" w:rsidR="00000414" w:rsidRDefault="00000414"/>
  </w:endnote>
  <w:endnote w:type="continuationSeparator" w:id="0">
    <w:p w14:paraId="0C4601D4" w14:textId="77777777" w:rsidR="00000414" w:rsidRDefault="00000414">
      <w:r>
        <w:continuationSeparator/>
      </w:r>
    </w:p>
    <w:p w14:paraId="74C0E1C7" w14:textId="77777777" w:rsidR="00000414" w:rsidRDefault="000004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71DAD" w14:textId="77777777" w:rsidR="00000414" w:rsidRDefault="00000414">
      <w:r>
        <w:separator/>
      </w:r>
    </w:p>
    <w:p w14:paraId="7FAA2E0A" w14:textId="77777777" w:rsidR="00000414" w:rsidRDefault="00000414"/>
  </w:footnote>
  <w:footnote w:type="continuationSeparator" w:id="0">
    <w:p w14:paraId="4A32553A" w14:textId="77777777" w:rsidR="00000414" w:rsidRDefault="00000414">
      <w:r>
        <w:continuationSeparator/>
      </w:r>
    </w:p>
    <w:p w14:paraId="07FC7EDF" w14:textId="77777777" w:rsidR="00000414" w:rsidRDefault="000004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3pt;height:17.3pt" o:bullet="t">
        <v:imagedata r:id="rId1" o:title="puce PBTP petit"/>
      </v:shape>
    </w:pict>
  </w:numPicBullet>
  <w:abstractNum w:abstractNumId="0" w15:restartNumberingAfterBreak="0">
    <w:nsid w:val="120D3285"/>
    <w:multiLevelType w:val="hybridMultilevel"/>
    <w:tmpl w:val="626AD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1666"/>
    <w:multiLevelType w:val="hybridMultilevel"/>
    <w:tmpl w:val="D13A531A"/>
    <w:lvl w:ilvl="0" w:tplc="0B6ED9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068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70EAA"/>
    <w:multiLevelType w:val="hybridMultilevel"/>
    <w:tmpl w:val="7AB27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C4F3519"/>
    <w:multiLevelType w:val="hybridMultilevel"/>
    <w:tmpl w:val="04C084C8"/>
    <w:lvl w:ilvl="0" w:tplc="5C6865E2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6397"/>
    <w:multiLevelType w:val="hybridMultilevel"/>
    <w:tmpl w:val="C39CE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84730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40DF7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A5F52"/>
    <w:multiLevelType w:val="hybridMultilevel"/>
    <w:tmpl w:val="9B3CC54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931158E"/>
    <w:multiLevelType w:val="hybridMultilevel"/>
    <w:tmpl w:val="0B647B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7" w15:restartNumberingAfterBreak="0">
    <w:nsid w:val="698E29DF"/>
    <w:multiLevelType w:val="hybridMultilevel"/>
    <w:tmpl w:val="4D26308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3"/>
  </w:num>
  <w:num w:numId="5">
    <w:abstractNumId w:val="10"/>
  </w:num>
  <w:num w:numId="6">
    <w:abstractNumId w:val="11"/>
  </w:num>
  <w:num w:numId="7">
    <w:abstractNumId w:val="18"/>
  </w:num>
  <w:num w:numId="8">
    <w:abstractNumId w:val="14"/>
  </w:num>
  <w:num w:numId="9">
    <w:abstractNumId w:val="0"/>
  </w:num>
  <w:num w:numId="10">
    <w:abstractNumId w:val="17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  <w:num w:numId="15">
    <w:abstractNumId w:val="6"/>
  </w:num>
  <w:num w:numId="16">
    <w:abstractNumId w:val="2"/>
  </w:num>
  <w:num w:numId="17">
    <w:abstractNumId w:val="7"/>
  </w:num>
  <w:num w:numId="18">
    <w:abstractNumId w:val="1"/>
  </w:num>
  <w:num w:numId="1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414"/>
    <w:rsid w:val="00000D18"/>
    <w:rsid w:val="00002768"/>
    <w:rsid w:val="00007AA8"/>
    <w:rsid w:val="0001058A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1E43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38AE"/>
    <w:rsid w:val="00087B62"/>
    <w:rsid w:val="00091AC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162E"/>
    <w:rsid w:val="000B2665"/>
    <w:rsid w:val="000B2765"/>
    <w:rsid w:val="000B2A0D"/>
    <w:rsid w:val="000B48BA"/>
    <w:rsid w:val="000B6051"/>
    <w:rsid w:val="000B65A4"/>
    <w:rsid w:val="000B7C9D"/>
    <w:rsid w:val="000C0E8E"/>
    <w:rsid w:val="000C2C5C"/>
    <w:rsid w:val="000C58E8"/>
    <w:rsid w:val="000C5A57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678"/>
    <w:rsid w:val="000D6B5F"/>
    <w:rsid w:val="000D6EFF"/>
    <w:rsid w:val="000D7362"/>
    <w:rsid w:val="000E09D6"/>
    <w:rsid w:val="000E2B00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396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5F47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08F0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27DF"/>
    <w:rsid w:val="001B3EFA"/>
    <w:rsid w:val="001B4993"/>
    <w:rsid w:val="001B4FD6"/>
    <w:rsid w:val="001B6767"/>
    <w:rsid w:val="001B676E"/>
    <w:rsid w:val="001B79CC"/>
    <w:rsid w:val="001C097F"/>
    <w:rsid w:val="001C18A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1A20"/>
    <w:rsid w:val="001E224A"/>
    <w:rsid w:val="001E24C0"/>
    <w:rsid w:val="001E3AA5"/>
    <w:rsid w:val="001E45BC"/>
    <w:rsid w:val="001E4C01"/>
    <w:rsid w:val="001E4C55"/>
    <w:rsid w:val="001E7A8F"/>
    <w:rsid w:val="001F2131"/>
    <w:rsid w:val="001F2138"/>
    <w:rsid w:val="001F3A05"/>
    <w:rsid w:val="001F3E87"/>
    <w:rsid w:val="001F4054"/>
    <w:rsid w:val="001F4E5B"/>
    <w:rsid w:val="001F5A94"/>
    <w:rsid w:val="001F77CD"/>
    <w:rsid w:val="00200226"/>
    <w:rsid w:val="002004F4"/>
    <w:rsid w:val="002014FA"/>
    <w:rsid w:val="00201FD2"/>
    <w:rsid w:val="002036A6"/>
    <w:rsid w:val="00203915"/>
    <w:rsid w:val="00203A29"/>
    <w:rsid w:val="00205230"/>
    <w:rsid w:val="00205F27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7D2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694"/>
    <w:rsid w:val="002B0891"/>
    <w:rsid w:val="002B30E6"/>
    <w:rsid w:val="002B687E"/>
    <w:rsid w:val="002C1BB5"/>
    <w:rsid w:val="002C1E2E"/>
    <w:rsid w:val="002C7346"/>
    <w:rsid w:val="002D1487"/>
    <w:rsid w:val="002D4E78"/>
    <w:rsid w:val="002D722A"/>
    <w:rsid w:val="002D7AA0"/>
    <w:rsid w:val="002E2250"/>
    <w:rsid w:val="002E79DA"/>
    <w:rsid w:val="002F1976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4E76"/>
    <w:rsid w:val="003359F4"/>
    <w:rsid w:val="00335CCA"/>
    <w:rsid w:val="00336160"/>
    <w:rsid w:val="003370D3"/>
    <w:rsid w:val="00337CEC"/>
    <w:rsid w:val="003401BC"/>
    <w:rsid w:val="003409EB"/>
    <w:rsid w:val="003411C8"/>
    <w:rsid w:val="00341370"/>
    <w:rsid w:val="003432B1"/>
    <w:rsid w:val="0034361F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4328"/>
    <w:rsid w:val="003655A6"/>
    <w:rsid w:val="003655C9"/>
    <w:rsid w:val="003717F8"/>
    <w:rsid w:val="003719FB"/>
    <w:rsid w:val="003724E7"/>
    <w:rsid w:val="00377997"/>
    <w:rsid w:val="00380EA9"/>
    <w:rsid w:val="00380F17"/>
    <w:rsid w:val="0038190F"/>
    <w:rsid w:val="003838EB"/>
    <w:rsid w:val="00384940"/>
    <w:rsid w:val="00384965"/>
    <w:rsid w:val="00387155"/>
    <w:rsid w:val="00394627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5812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2574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552"/>
    <w:rsid w:val="004A3784"/>
    <w:rsid w:val="004A38E3"/>
    <w:rsid w:val="004A3FE4"/>
    <w:rsid w:val="004A5153"/>
    <w:rsid w:val="004A6123"/>
    <w:rsid w:val="004A7671"/>
    <w:rsid w:val="004A7F1F"/>
    <w:rsid w:val="004B1E29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1093"/>
    <w:rsid w:val="00552995"/>
    <w:rsid w:val="005530DE"/>
    <w:rsid w:val="00554869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1ECB"/>
    <w:rsid w:val="005723E4"/>
    <w:rsid w:val="00572A8D"/>
    <w:rsid w:val="00574F1C"/>
    <w:rsid w:val="00575E55"/>
    <w:rsid w:val="005778C3"/>
    <w:rsid w:val="00580644"/>
    <w:rsid w:val="00580975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9B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07C8A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6BF9"/>
    <w:rsid w:val="00630B4E"/>
    <w:rsid w:val="00631EF8"/>
    <w:rsid w:val="00632563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3461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B7370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95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03EF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9AC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5A1C"/>
    <w:rsid w:val="007A6B6D"/>
    <w:rsid w:val="007B0E69"/>
    <w:rsid w:val="007B5467"/>
    <w:rsid w:val="007B57A0"/>
    <w:rsid w:val="007C02F1"/>
    <w:rsid w:val="007C19AF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E54BB"/>
    <w:rsid w:val="007F0864"/>
    <w:rsid w:val="007F0B26"/>
    <w:rsid w:val="007F1E08"/>
    <w:rsid w:val="007F2020"/>
    <w:rsid w:val="007F20C1"/>
    <w:rsid w:val="007F3231"/>
    <w:rsid w:val="007F44E0"/>
    <w:rsid w:val="007F4EF2"/>
    <w:rsid w:val="007F682C"/>
    <w:rsid w:val="00800A1D"/>
    <w:rsid w:val="00800D71"/>
    <w:rsid w:val="00801B37"/>
    <w:rsid w:val="00802159"/>
    <w:rsid w:val="00802450"/>
    <w:rsid w:val="00803D84"/>
    <w:rsid w:val="00804F20"/>
    <w:rsid w:val="00805224"/>
    <w:rsid w:val="008054D9"/>
    <w:rsid w:val="00805968"/>
    <w:rsid w:val="008069EF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3B3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3D48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251"/>
    <w:rsid w:val="008A3342"/>
    <w:rsid w:val="008A58BA"/>
    <w:rsid w:val="008A6D52"/>
    <w:rsid w:val="008A715B"/>
    <w:rsid w:val="008B0246"/>
    <w:rsid w:val="008B1F23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755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193A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3676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2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3D1"/>
    <w:rsid w:val="00A5741A"/>
    <w:rsid w:val="00A57BEE"/>
    <w:rsid w:val="00A60F4B"/>
    <w:rsid w:val="00A61862"/>
    <w:rsid w:val="00A6420F"/>
    <w:rsid w:val="00A650D4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B70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613"/>
    <w:rsid w:val="00AE590C"/>
    <w:rsid w:val="00AE59BF"/>
    <w:rsid w:val="00AE5A26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46A5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869"/>
    <w:rsid w:val="00B41D3E"/>
    <w:rsid w:val="00B42725"/>
    <w:rsid w:val="00B42FD6"/>
    <w:rsid w:val="00B44028"/>
    <w:rsid w:val="00B44CEF"/>
    <w:rsid w:val="00B451BF"/>
    <w:rsid w:val="00B45A95"/>
    <w:rsid w:val="00B4786E"/>
    <w:rsid w:val="00B512D1"/>
    <w:rsid w:val="00B51AC4"/>
    <w:rsid w:val="00B521ED"/>
    <w:rsid w:val="00B53785"/>
    <w:rsid w:val="00B5381F"/>
    <w:rsid w:val="00B57195"/>
    <w:rsid w:val="00B572F2"/>
    <w:rsid w:val="00B57C51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5C65"/>
    <w:rsid w:val="00BB01D8"/>
    <w:rsid w:val="00BB1713"/>
    <w:rsid w:val="00BB1D01"/>
    <w:rsid w:val="00BB2C13"/>
    <w:rsid w:val="00BB2C4F"/>
    <w:rsid w:val="00BB3146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A94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41C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4A82"/>
    <w:rsid w:val="00C15A8E"/>
    <w:rsid w:val="00C17215"/>
    <w:rsid w:val="00C21223"/>
    <w:rsid w:val="00C21289"/>
    <w:rsid w:val="00C2212A"/>
    <w:rsid w:val="00C228D9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532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60CA"/>
    <w:rsid w:val="00C90CDC"/>
    <w:rsid w:val="00C915F3"/>
    <w:rsid w:val="00C9253D"/>
    <w:rsid w:val="00C927DE"/>
    <w:rsid w:val="00C93379"/>
    <w:rsid w:val="00CA0FAC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153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F6A"/>
    <w:rsid w:val="00DA13CB"/>
    <w:rsid w:val="00DA2D3B"/>
    <w:rsid w:val="00DA2D92"/>
    <w:rsid w:val="00DA2D99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BA1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0DC5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36D9"/>
    <w:rsid w:val="00ED5A00"/>
    <w:rsid w:val="00ED5B3C"/>
    <w:rsid w:val="00ED67FE"/>
    <w:rsid w:val="00ED6A40"/>
    <w:rsid w:val="00EE14AD"/>
    <w:rsid w:val="00EE215B"/>
    <w:rsid w:val="00EE28C0"/>
    <w:rsid w:val="00EE3263"/>
    <w:rsid w:val="00EE45B0"/>
    <w:rsid w:val="00EE6566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28E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7CB"/>
    <w:rsid w:val="00F63A4B"/>
    <w:rsid w:val="00F668EB"/>
    <w:rsid w:val="00F66BCD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0E2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38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6</Pages>
  <Words>430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3047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71</cp:revision>
  <cp:lastPrinted>2014-12-29T13:19:00Z</cp:lastPrinted>
  <dcterms:created xsi:type="dcterms:W3CDTF">2022-10-18T12:50:00Z</dcterms:created>
  <dcterms:modified xsi:type="dcterms:W3CDTF">2023-04-05T09:29:00Z</dcterms:modified>
</cp:coreProperties>
</file>