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2C1C7" w14:textId="2228303B" w:rsidR="00F46520" w:rsidRPr="00397C83" w:rsidRDefault="00F46520" w:rsidP="00D462EC">
      <w:pPr>
        <w:spacing w:line="360" w:lineRule="auto"/>
        <w:ind w:right="432"/>
        <w:jc w:val="center"/>
        <w:rPr>
          <w:rFonts w:ascii="Arial" w:hAnsi="Arial" w:cs="Arial"/>
          <w:b/>
          <w:bCs/>
          <w:color w:val="4472C4" w:themeColor="accent1"/>
          <w:sz w:val="56"/>
          <w:szCs w:val="56"/>
        </w:rPr>
      </w:pPr>
      <w:r w:rsidRPr="00397C83">
        <w:rPr>
          <w:rFonts w:ascii="Arial" w:hAnsi="Arial" w:cs="Arial"/>
          <w:b/>
          <w:bCs/>
          <w:color w:val="4472C4" w:themeColor="accent1"/>
          <w:sz w:val="56"/>
          <w:szCs w:val="56"/>
        </w:rPr>
        <w:t>Group Project</w:t>
      </w:r>
    </w:p>
    <w:p w14:paraId="19650BB3" w14:textId="2E0F1033" w:rsidR="000C0D8E" w:rsidRPr="00157BE7" w:rsidRDefault="00F46520" w:rsidP="00157BE7">
      <w:pPr>
        <w:spacing w:line="360" w:lineRule="auto"/>
        <w:ind w:right="432"/>
        <w:jc w:val="center"/>
        <w:rPr>
          <w:rFonts w:ascii="Arial" w:hAnsi="Arial" w:cs="Arial"/>
          <w:b/>
          <w:bCs/>
          <w:color w:val="4472C4" w:themeColor="accent1"/>
          <w:sz w:val="56"/>
          <w:szCs w:val="56"/>
        </w:rPr>
        <w:sectPr w:rsidR="000C0D8E" w:rsidRPr="00157BE7" w:rsidSect="00397C83">
          <w:headerReference w:type="default" r:id="rId8"/>
          <w:footerReference w:type="even" r:id="rId9"/>
          <w:footerReference w:type="default" r:id="rId10"/>
          <w:pgSz w:w="11906" w:h="16838" w:code="9"/>
          <w:pgMar w:top="720" w:right="720" w:bottom="720" w:left="720" w:header="720" w:footer="720" w:gutter="0"/>
          <w:pgNumType w:fmt="lowerRoman"/>
          <w:cols w:space="720"/>
          <w:vAlign w:val="center"/>
          <w:titlePg/>
          <w:docGrid w:linePitch="299"/>
        </w:sectPr>
      </w:pPr>
      <w:r w:rsidRPr="00397C83">
        <w:rPr>
          <w:rFonts w:ascii="Arial" w:hAnsi="Arial" w:cs="Arial"/>
          <w:b/>
          <w:bCs/>
          <w:color w:val="4472C4" w:themeColor="accent1"/>
          <w:sz w:val="56"/>
          <w:szCs w:val="56"/>
        </w:rPr>
        <w:t xml:space="preserve">  Planner Application</w:t>
      </w:r>
    </w:p>
    <w:p w14:paraId="38A8BC55" w14:textId="25B2E88E" w:rsidR="00796D1C" w:rsidRPr="00157BE7" w:rsidRDefault="00796D1C" w:rsidP="00157BE7">
      <w:pPr>
        <w:pStyle w:val="StyleArial12ptBoldCustomColorRGB49"/>
        <w:rPr>
          <w:rFonts w:ascii="Arial" w:hAnsi="Arial" w:cs="Arial"/>
          <w:color w:val="auto"/>
        </w:rPr>
      </w:pPr>
    </w:p>
    <w:p w14:paraId="3C4DCA97" w14:textId="3BCACF69" w:rsidR="00796D1C" w:rsidRPr="00310D86" w:rsidRDefault="00F46520" w:rsidP="00157BE7">
      <w:pPr>
        <w:pStyle w:val="StyleArial12ptBoldCustomColorRGB49"/>
        <w:spacing w:before="960"/>
        <w:jc w:val="center"/>
        <w:rPr>
          <w:rFonts w:ascii="Arial" w:hAnsi="Arial" w:cs="Arial"/>
          <w:color w:val="595959" w:themeColor="text1" w:themeTint="A6"/>
        </w:rPr>
      </w:pPr>
      <w:r w:rsidRPr="00310D86">
        <w:rPr>
          <w:rFonts w:ascii="Arial" w:hAnsi="Arial" w:cs="Arial"/>
          <w:color w:val="595959" w:themeColor="text1" w:themeTint="A6"/>
        </w:rPr>
        <w:t>Project Organization</w:t>
      </w:r>
      <w:r w:rsidR="00796D1C" w:rsidRPr="00310D86">
        <w:rPr>
          <w:rFonts w:ascii="Arial" w:hAnsi="Arial" w:cs="Arial"/>
          <w:color w:val="595959" w:themeColor="text1" w:themeTint="A6"/>
        </w:rPr>
        <w:br/>
      </w:r>
    </w:p>
    <w:tbl>
      <w:tblPr>
        <w:tblW w:w="5193"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0" w:type="dxa"/>
          <w:right w:w="80" w:type="dxa"/>
        </w:tblCellMar>
        <w:tblLook w:val="0000" w:firstRow="0" w:lastRow="0" w:firstColumn="0" w:lastColumn="0" w:noHBand="0" w:noVBand="0"/>
      </w:tblPr>
      <w:tblGrid>
        <w:gridCol w:w="3104"/>
        <w:gridCol w:w="2089"/>
      </w:tblGrid>
      <w:tr w:rsidR="00F46520" w:rsidRPr="008D46F1" w14:paraId="2465D17A" w14:textId="77777777" w:rsidTr="00640BB1">
        <w:trPr>
          <w:cantSplit/>
          <w:trHeight w:val="415"/>
          <w:jc w:val="center"/>
        </w:trPr>
        <w:tc>
          <w:tcPr>
            <w:tcW w:w="3104" w:type="dxa"/>
            <w:shd w:val="clear" w:color="auto" w:fill="000000" w:themeFill="text1"/>
            <w:vAlign w:val="center"/>
          </w:tcPr>
          <w:p w14:paraId="0F61E829" w14:textId="77777777" w:rsidR="00F46520" w:rsidRPr="008D46F1" w:rsidRDefault="00F46520">
            <w:pPr>
              <w:pStyle w:val="BodyText"/>
              <w:spacing w:before="40" w:after="40"/>
              <w:jc w:val="both"/>
              <w:rPr>
                <w:rFonts w:cs="Arial"/>
                <w:b/>
                <w:color w:val="FFFFFF"/>
              </w:rPr>
            </w:pPr>
            <w:r w:rsidRPr="008D46F1">
              <w:rPr>
                <w:rFonts w:cs="Arial"/>
                <w:b/>
                <w:color w:val="FFFFFF"/>
              </w:rPr>
              <w:t>Role</w:t>
            </w:r>
          </w:p>
        </w:tc>
        <w:tc>
          <w:tcPr>
            <w:tcW w:w="2089" w:type="dxa"/>
            <w:shd w:val="clear" w:color="auto" w:fill="000000" w:themeFill="text1"/>
          </w:tcPr>
          <w:p w14:paraId="3A14368D" w14:textId="77777777" w:rsidR="00F46520" w:rsidRPr="008D46F1" w:rsidRDefault="00F46520">
            <w:pPr>
              <w:pStyle w:val="BodyText"/>
              <w:spacing w:before="40" w:after="40"/>
              <w:jc w:val="both"/>
              <w:rPr>
                <w:rFonts w:cs="Arial"/>
                <w:b/>
                <w:color w:val="FFFFFF"/>
              </w:rPr>
            </w:pPr>
            <w:r w:rsidRPr="008D46F1">
              <w:rPr>
                <w:rFonts w:cs="Arial"/>
                <w:b/>
                <w:color w:val="FFFFFF"/>
              </w:rPr>
              <w:t>Name</w:t>
            </w:r>
          </w:p>
        </w:tc>
      </w:tr>
      <w:tr w:rsidR="00F46520" w:rsidRPr="008D46F1" w14:paraId="4BA7575B" w14:textId="77777777" w:rsidTr="00640BB1">
        <w:trPr>
          <w:cantSplit/>
          <w:trHeight w:val="964"/>
          <w:jc w:val="center"/>
        </w:trPr>
        <w:tc>
          <w:tcPr>
            <w:tcW w:w="3104" w:type="dxa"/>
            <w:vAlign w:val="center"/>
          </w:tcPr>
          <w:p w14:paraId="07708F65" w14:textId="7F422949" w:rsidR="00F46520" w:rsidRPr="00640BB1" w:rsidRDefault="00F46520" w:rsidP="00640BB1">
            <w:pPr>
              <w:spacing w:line="276" w:lineRule="auto"/>
              <w:jc w:val="left"/>
              <w:rPr>
                <w:rFonts w:ascii="Arial" w:hAnsi="Arial" w:cs="Arial"/>
                <w:bCs/>
                <w:szCs w:val="24"/>
                <w:lang w:eastAsia="da-DK"/>
              </w:rPr>
            </w:pPr>
            <w:r>
              <w:rPr>
                <w:rFonts w:ascii="Arial" w:hAnsi="Arial" w:cs="Arial"/>
                <w:bCs/>
                <w:szCs w:val="24"/>
                <w:lang w:eastAsia="da-DK"/>
              </w:rPr>
              <w:t>Project manager</w:t>
            </w:r>
          </w:p>
        </w:tc>
        <w:tc>
          <w:tcPr>
            <w:tcW w:w="2089" w:type="dxa"/>
            <w:vAlign w:val="center"/>
          </w:tcPr>
          <w:p w14:paraId="0439D72F" w14:textId="50E2740C" w:rsidR="00F46520" w:rsidRPr="008D46F1" w:rsidRDefault="00F46520">
            <w:pPr>
              <w:pStyle w:val="BodyText"/>
              <w:jc w:val="both"/>
              <w:rPr>
                <w:rFonts w:cs="Arial"/>
              </w:rPr>
            </w:pPr>
            <w:r>
              <w:rPr>
                <w:rFonts w:cs="Arial"/>
              </w:rPr>
              <w:t>Zachary</w:t>
            </w:r>
          </w:p>
        </w:tc>
      </w:tr>
      <w:tr w:rsidR="00F46520" w:rsidRPr="008D46F1" w14:paraId="49F579FE" w14:textId="77777777" w:rsidTr="00640BB1">
        <w:trPr>
          <w:cantSplit/>
          <w:trHeight w:val="946"/>
          <w:jc w:val="center"/>
        </w:trPr>
        <w:tc>
          <w:tcPr>
            <w:tcW w:w="3104" w:type="dxa"/>
            <w:vAlign w:val="center"/>
          </w:tcPr>
          <w:p w14:paraId="3869FA67" w14:textId="2836D01B" w:rsidR="00F46520" w:rsidRPr="00640BB1" w:rsidRDefault="00F46520" w:rsidP="00640BB1">
            <w:pPr>
              <w:pStyle w:val="BodyText"/>
              <w:spacing w:line="276" w:lineRule="auto"/>
              <w:rPr>
                <w:rFonts w:cs="Arial"/>
                <w:bCs/>
                <w:lang w:val="en-AU"/>
              </w:rPr>
            </w:pPr>
            <w:r>
              <w:rPr>
                <w:rFonts w:cs="Arial"/>
                <w:bCs/>
                <w:lang w:val="en-AU"/>
              </w:rPr>
              <w:t>Designer</w:t>
            </w:r>
          </w:p>
        </w:tc>
        <w:tc>
          <w:tcPr>
            <w:tcW w:w="2089" w:type="dxa"/>
            <w:vAlign w:val="center"/>
          </w:tcPr>
          <w:p w14:paraId="54B8236C" w14:textId="58B289F9" w:rsidR="00F46520" w:rsidRPr="008D46F1" w:rsidRDefault="00F46520">
            <w:pPr>
              <w:pStyle w:val="BodyText"/>
              <w:jc w:val="both"/>
              <w:rPr>
                <w:rFonts w:cs="Arial"/>
                <w:iCs/>
                <w:color w:val="008000"/>
              </w:rPr>
            </w:pPr>
            <w:r w:rsidRPr="00F46520">
              <w:rPr>
                <w:rFonts w:cs="Arial"/>
                <w:iCs/>
              </w:rPr>
              <w:t>Cailey</w:t>
            </w:r>
          </w:p>
        </w:tc>
      </w:tr>
      <w:tr w:rsidR="00F46520" w:rsidRPr="008D46F1" w14:paraId="6C130493" w14:textId="77777777" w:rsidTr="00640BB1">
        <w:trPr>
          <w:cantSplit/>
          <w:trHeight w:val="964"/>
          <w:jc w:val="center"/>
        </w:trPr>
        <w:tc>
          <w:tcPr>
            <w:tcW w:w="3104" w:type="dxa"/>
            <w:vAlign w:val="center"/>
          </w:tcPr>
          <w:p w14:paraId="31132287" w14:textId="59DA5594" w:rsidR="00F46520" w:rsidRPr="00640BB1" w:rsidRDefault="00F46520" w:rsidP="00640BB1">
            <w:pPr>
              <w:pStyle w:val="BodyText"/>
              <w:spacing w:line="276" w:lineRule="auto"/>
              <w:rPr>
                <w:rFonts w:cs="Arial"/>
                <w:bCs/>
                <w:lang w:val="en-AU"/>
              </w:rPr>
            </w:pPr>
            <w:r>
              <w:rPr>
                <w:rFonts w:cs="Arial"/>
                <w:bCs/>
                <w:lang w:val="en-AU"/>
              </w:rPr>
              <w:t>Front End Developer</w:t>
            </w:r>
          </w:p>
        </w:tc>
        <w:tc>
          <w:tcPr>
            <w:tcW w:w="2089" w:type="dxa"/>
            <w:vAlign w:val="center"/>
          </w:tcPr>
          <w:p w14:paraId="46206870" w14:textId="5D9D72A0" w:rsidR="00F46520" w:rsidRPr="008D46F1" w:rsidRDefault="00F46520">
            <w:pPr>
              <w:pStyle w:val="BodyText"/>
              <w:jc w:val="both"/>
              <w:rPr>
                <w:rFonts w:cs="Arial"/>
              </w:rPr>
            </w:pPr>
            <w:r>
              <w:rPr>
                <w:rFonts w:cs="Arial"/>
              </w:rPr>
              <w:t>Sean</w:t>
            </w:r>
          </w:p>
        </w:tc>
      </w:tr>
      <w:tr w:rsidR="00F46520" w:rsidRPr="008D46F1" w14:paraId="60B12838" w14:textId="77777777" w:rsidTr="00640BB1">
        <w:trPr>
          <w:cantSplit/>
          <w:trHeight w:val="964"/>
          <w:jc w:val="center"/>
        </w:trPr>
        <w:tc>
          <w:tcPr>
            <w:tcW w:w="3104" w:type="dxa"/>
            <w:vAlign w:val="center"/>
          </w:tcPr>
          <w:p w14:paraId="1616A2B0" w14:textId="2811EA54" w:rsidR="00F46520" w:rsidRPr="00640BB1" w:rsidRDefault="00F46520" w:rsidP="00640BB1">
            <w:pPr>
              <w:spacing w:line="276" w:lineRule="auto"/>
              <w:jc w:val="left"/>
              <w:rPr>
                <w:rFonts w:ascii="Arial" w:hAnsi="Arial" w:cs="Arial"/>
                <w:i/>
                <w:color w:val="808080"/>
                <w:lang w:eastAsia="da-DK"/>
              </w:rPr>
            </w:pPr>
            <w:r>
              <w:rPr>
                <w:rFonts w:ascii="Arial" w:hAnsi="Arial" w:cs="Arial"/>
                <w:bCs/>
                <w:szCs w:val="24"/>
                <w:lang w:eastAsia="da-DK"/>
              </w:rPr>
              <w:t>Back End Developer</w:t>
            </w:r>
          </w:p>
        </w:tc>
        <w:tc>
          <w:tcPr>
            <w:tcW w:w="2089" w:type="dxa"/>
            <w:vAlign w:val="center"/>
          </w:tcPr>
          <w:p w14:paraId="7D6BF6DA" w14:textId="71391897" w:rsidR="00F46520" w:rsidRPr="008D46F1" w:rsidRDefault="00F46520">
            <w:pPr>
              <w:pStyle w:val="BodyText"/>
              <w:jc w:val="both"/>
              <w:rPr>
                <w:rFonts w:cs="Arial"/>
              </w:rPr>
            </w:pPr>
            <w:r>
              <w:rPr>
                <w:rFonts w:cs="Arial"/>
              </w:rPr>
              <w:t>Andrii</w:t>
            </w:r>
          </w:p>
        </w:tc>
      </w:tr>
      <w:tr w:rsidR="00F46520" w:rsidRPr="008D46F1" w14:paraId="3EA29865" w14:textId="77777777" w:rsidTr="00640BB1">
        <w:trPr>
          <w:cantSplit/>
          <w:trHeight w:val="946"/>
          <w:jc w:val="center"/>
        </w:trPr>
        <w:tc>
          <w:tcPr>
            <w:tcW w:w="3104" w:type="dxa"/>
            <w:vAlign w:val="center"/>
          </w:tcPr>
          <w:p w14:paraId="5D18BED7" w14:textId="52577101" w:rsidR="00F46520" w:rsidRPr="00640BB1" w:rsidRDefault="00F46520" w:rsidP="00640BB1">
            <w:pPr>
              <w:spacing w:line="276" w:lineRule="auto"/>
              <w:jc w:val="left"/>
              <w:rPr>
                <w:rFonts w:ascii="Arial" w:hAnsi="Arial" w:cs="Arial"/>
                <w:bCs/>
                <w:i/>
                <w:iCs/>
                <w:color w:val="808080"/>
                <w:szCs w:val="24"/>
                <w:lang w:eastAsia="da-DK"/>
              </w:rPr>
            </w:pPr>
            <w:r>
              <w:rPr>
                <w:rFonts w:ascii="Arial" w:hAnsi="Arial" w:cs="Arial"/>
                <w:bCs/>
                <w:szCs w:val="24"/>
                <w:lang w:eastAsia="da-DK"/>
              </w:rPr>
              <w:t>Tester (Windows)</w:t>
            </w:r>
          </w:p>
        </w:tc>
        <w:tc>
          <w:tcPr>
            <w:tcW w:w="2089" w:type="dxa"/>
            <w:vAlign w:val="center"/>
          </w:tcPr>
          <w:p w14:paraId="195E19D2" w14:textId="5615A6E3" w:rsidR="00F46520" w:rsidRPr="008D46F1" w:rsidRDefault="00F46520">
            <w:pPr>
              <w:pStyle w:val="BodyText"/>
              <w:jc w:val="both"/>
              <w:rPr>
                <w:rFonts w:cs="Arial"/>
                <w:iCs/>
                <w:color w:val="008000"/>
              </w:rPr>
            </w:pPr>
            <w:r>
              <w:rPr>
                <w:rFonts w:cs="Arial"/>
                <w:iCs/>
                <w:color w:val="008000"/>
              </w:rPr>
              <w:t>Harold</w:t>
            </w:r>
          </w:p>
        </w:tc>
      </w:tr>
      <w:tr w:rsidR="00F46520" w:rsidRPr="008D46F1" w14:paraId="254A5B9E" w14:textId="77777777" w:rsidTr="00640BB1">
        <w:trPr>
          <w:cantSplit/>
          <w:trHeight w:val="964"/>
          <w:jc w:val="center"/>
        </w:trPr>
        <w:tc>
          <w:tcPr>
            <w:tcW w:w="3104" w:type="dxa"/>
            <w:vAlign w:val="center"/>
          </w:tcPr>
          <w:p w14:paraId="6738C2D0" w14:textId="7F97210E" w:rsidR="00F46520" w:rsidRPr="00640BB1" w:rsidRDefault="00F46520" w:rsidP="00640BB1">
            <w:pPr>
              <w:spacing w:line="276" w:lineRule="auto"/>
              <w:jc w:val="left"/>
              <w:rPr>
                <w:rFonts w:ascii="Arial" w:hAnsi="Arial" w:cs="Arial"/>
                <w:color w:val="808080"/>
                <w:sz w:val="24"/>
                <w:szCs w:val="24"/>
                <w:lang w:val="da-DK" w:eastAsia="da-DK"/>
              </w:rPr>
            </w:pPr>
            <w:r>
              <w:rPr>
                <w:rFonts w:ascii="Arial" w:hAnsi="Arial" w:cs="Arial"/>
                <w:bCs/>
                <w:szCs w:val="24"/>
                <w:lang w:eastAsia="da-DK"/>
              </w:rPr>
              <w:t>Tester (Mac)</w:t>
            </w:r>
          </w:p>
        </w:tc>
        <w:tc>
          <w:tcPr>
            <w:tcW w:w="2089" w:type="dxa"/>
            <w:vAlign w:val="center"/>
          </w:tcPr>
          <w:p w14:paraId="07969536" w14:textId="17B032E6" w:rsidR="00F46520" w:rsidRPr="008D46F1" w:rsidRDefault="00F46520">
            <w:pPr>
              <w:pStyle w:val="BodyText"/>
              <w:jc w:val="both"/>
              <w:rPr>
                <w:rFonts w:cs="Arial"/>
              </w:rPr>
            </w:pPr>
            <w:r>
              <w:rPr>
                <w:rFonts w:cs="Arial"/>
              </w:rPr>
              <w:t>Krystal</w:t>
            </w:r>
          </w:p>
        </w:tc>
      </w:tr>
    </w:tbl>
    <w:p w14:paraId="315BDDC6" w14:textId="77777777" w:rsidR="00796D1C" w:rsidRPr="008D46F1" w:rsidRDefault="00796D1C">
      <w:pPr>
        <w:rPr>
          <w:rFonts w:ascii="Arial" w:hAnsi="Arial" w:cs="Arial"/>
          <w:i/>
          <w:color w:val="333333"/>
          <w:lang w:val="en-GB"/>
        </w:rPr>
        <w:sectPr w:rsidR="00796D1C" w:rsidRPr="008D46F1" w:rsidSect="006C6F72">
          <w:pgSz w:w="11906" w:h="16838"/>
          <w:pgMar w:top="720" w:right="720" w:bottom="720" w:left="720" w:header="709" w:footer="709" w:gutter="0"/>
          <w:pgNumType w:start="1"/>
          <w:cols w:space="720"/>
          <w:docGrid w:linePitch="299"/>
        </w:sectPr>
      </w:pPr>
      <w:bookmarkStart w:id="0" w:name="_Toc51749735"/>
      <w:bookmarkStart w:id="1" w:name="_Toc58414886"/>
    </w:p>
    <w:p w14:paraId="0AD9DFE4" w14:textId="77777777" w:rsidR="00796D1C" w:rsidRPr="008D46F1" w:rsidRDefault="00796D1C">
      <w:pPr>
        <w:rPr>
          <w:rFonts w:ascii="Arial" w:hAnsi="Arial" w:cs="Arial"/>
          <w:lang w:val="en-NZ"/>
        </w:rPr>
      </w:pPr>
      <w:bookmarkStart w:id="2" w:name="_Toc53738700"/>
      <w:bookmarkStart w:id="3" w:name="_Toc53566054"/>
      <w:bookmarkStart w:id="4" w:name="_Toc54163189"/>
      <w:bookmarkStart w:id="5" w:name="_Toc55369156"/>
    </w:p>
    <w:p w14:paraId="07C2ED74" w14:textId="02255C98" w:rsidR="00BC60CD" w:rsidRPr="008D46F1" w:rsidRDefault="00BC60CD" w:rsidP="00ED457A">
      <w:pPr>
        <w:pStyle w:val="Heading1"/>
        <w:spacing w:before="120" w:after="120"/>
      </w:pPr>
      <w:bookmarkStart w:id="6" w:name="_Toc52956675"/>
      <w:bookmarkStart w:id="7" w:name="_Toc64456036"/>
      <w:r w:rsidRPr="008D46F1">
        <w:t>Project Purpose, Goals and Objectives</w:t>
      </w:r>
    </w:p>
    <w:p w14:paraId="13F09E9D" w14:textId="77777777" w:rsidR="00BC60CD" w:rsidRPr="008D46F1" w:rsidRDefault="00BC60CD" w:rsidP="00BC60CD">
      <w:pPr>
        <w:jc w:val="center"/>
        <w:rPr>
          <w:rFonts w:ascii="Arial" w:hAnsi="Arial" w:cs="Arial"/>
        </w:rPr>
      </w:pPr>
    </w:p>
    <w:tbl>
      <w:tblPr>
        <w:tblW w:w="102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2"/>
        <w:gridCol w:w="8005"/>
      </w:tblGrid>
      <w:tr w:rsidR="00BC60CD" w:rsidRPr="008D46F1" w14:paraId="2D0AEC06" w14:textId="77777777" w:rsidTr="006C6F72">
        <w:tc>
          <w:tcPr>
            <w:tcW w:w="10237" w:type="dxa"/>
            <w:gridSpan w:val="2"/>
            <w:shd w:val="clear" w:color="auto" w:fill="000000" w:themeFill="text1"/>
          </w:tcPr>
          <w:p w14:paraId="3E0CBC14" w14:textId="26C8EED6" w:rsidR="00BC60CD" w:rsidRPr="008D46F1" w:rsidRDefault="00BC60CD" w:rsidP="00BC60CD">
            <w:pPr>
              <w:pStyle w:val="BodyText"/>
              <w:spacing w:before="40" w:after="40"/>
              <w:jc w:val="center"/>
              <w:rPr>
                <w:rFonts w:cs="Arial"/>
                <w:b/>
                <w:color w:val="FFFFFF"/>
                <w:sz w:val="20"/>
              </w:rPr>
            </w:pPr>
            <w:r w:rsidRPr="008D46F1">
              <w:rPr>
                <w:rFonts w:cs="Arial"/>
                <w:b/>
                <w:color w:val="FFFFFF"/>
                <w:sz w:val="20"/>
              </w:rPr>
              <w:t>Project Purpose</w:t>
            </w:r>
          </w:p>
        </w:tc>
      </w:tr>
      <w:tr w:rsidR="00BC60CD" w:rsidRPr="008D46F1" w14:paraId="6D671A5F" w14:textId="77777777" w:rsidTr="006C6F72">
        <w:tc>
          <w:tcPr>
            <w:tcW w:w="10237" w:type="dxa"/>
            <w:gridSpan w:val="2"/>
          </w:tcPr>
          <w:p w14:paraId="1C4FAAEF" w14:textId="77777777" w:rsidR="00F46520" w:rsidRPr="00F46520" w:rsidRDefault="00F46520" w:rsidP="00F46520">
            <w:pPr>
              <w:pStyle w:val="BodyText"/>
              <w:spacing w:before="40"/>
              <w:rPr>
                <w:rFonts w:cs="Arial"/>
                <w:color w:val="000000"/>
                <w:sz w:val="24"/>
                <w:szCs w:val="24"/>
                <w:lang w:val="en-US"/>
              </w:rPr>
            </w:pPr>
            <w:r w:rsidRPr="00F46520">
              <w:rPr>
                <w:rFonts w:cs="Arial"/>
                <w:color w:val="000000"/>
                <w:sz w:val="24"/>
                <w:szCs w:val="24"/>
                <w:lang w:val="en-US"/>
              </w:rPr>
              <w:t>This project focuses on the development of a lightweight digital task and weekly planner. The goal is to provide basic task management with optional habit tracking while demonstrating software planning, development, testing, and collaboration skills within an academic timeline.</w:t>
            </w:r>
          </w:p>
          <w:p w14:paraId="0984E41E" w14:textId="77777777" w:rsidR="00BC60CD" w:rsidRPr="008D46F1" w:rsidRDefault="00BC60CD" w:rsidP="00A51673">
            <w:pPr>
              <w:pStyle w:val="BodyText"/>
              <w:spacing w:before="40"/>
              <w:rPr>
                <w:rFonts w:cs="Arial"/>
                <w:color w:val="000000"/>
                <w:sz w:val="20"/>
              </w:rPr>
            </w:pPr>
          </w:p>
          <w:p w14:paraId="2E718E0F" w14:textId="77777777" w:rsidR="00BC60CD" w:rsidRPr="008D46F1" w:rsidRDefault="00BC60CD" w:rsidP="00A51673">
            <w:pPr>
              <w:pStyle w:val="BodyText"/>
              <w:spacing w:before="40"/>
              <w:rPr>
                <w:rFonts w:cs="Arial"/>
                <w:color w:val="000000"/>
                <w:sz w:val="20"/>
              </w:rPr>
            </w:pPr>
          </w:p>
          <w:p w14:paraId="7B0E00FA" w14:textId="6C77FF61" w:rsidR="00BC60CD" w:rsidRPr="008D46F1" w:rsidRDefault="00BC60CD" w:rsidP="00A51673">
            <w:pPr>
              <w:pStyle w:val="BodyText"/>
              <w:spacing w:before="40"/>
              <w:rPr>
                <w:rFonts w:cs="Arial"/>
                <w:sz w:val="20"/>
              </w:rPr>
            </w:pPr>
          </w:p>
        </w:tc>
      </w:tr>
      <w:tr w:rsidR="00BC60CD" w:rsidRPr="008D46F1" w14:paraId="0C7FE540" w14:textId="77777777" w:rsidTr="006C6F72">
        <w:trPr>
          <w:trHeight w:val="377"/>
        </w:trPr>
        <w:tc>
          <w:tcPr>
            <w:tcW w:w="2232" w:type="dxa"/>
            <w:shd w:val="clear" w:color="auto" w:fill="000000" w:themeFill="text1"/>
            <w:vAlign w:val="center"/>
          </w:tcPr>
          <w:p w14:paraId="66153717" w14:textId="715A33F5" w:rsidR="00BC60CD" w:rsidRPr="008D46F1" w:rsidRDefault="00BC60CD" w:rsidP="00BC60CD">
            <w:pPr>
              <w:pStyle w:val="BodyText"/>
              <w:jc w:val="center"/>
              <w:rPr>
                <w:rFonts w:cs="Arial"/>
                <w:b/>
                <w:bCs/>
                <w:sz w:val="20"/>
              </w:rPr>
            </w:pPr>
            <w:r w:rsidRPr="008D46F1">
              <w:rPr>
                <w:rFonts w:cs="Arial"/>
                <w:b/>
                <w:bCs/>
                <w:sz w:val="20"/>
              </w:rPr>
              <w:t>Project Goal</w:t>
            </w:r>
          </w:p>
        </w:tc>
        <w:tc>
          <w:tcPr>
            <w:tcW w:w="8005" w:type="dxa"/>
            <w:shd w:val="clear" w:color="auto" w:fill="000000" w:themeFill="text1"/>
            <w:vAlign w:val="center"/>
          </w:tcPr>
          <w:p w14:paraId="56EF50B6" w14:textId="2C882AF3" w:rsidR="00BC60CD" w:rsidRPr="008D46F1" w:rsidRDefault="00BC60CD" w:rsidP="00BC60CD">
            <w:pPr>
              <w:pStyle w:val="BodyText"/>
              <w:jc w:val="center"/>
              <w:rPr>
                <w:rFonts w:cs="Arial"/>
                <w:b/>
                <w:bCs/>
                <w:sz w:val="20"/>
              </w:rPr>
            </w:pPr>
            <w:r w:rsidRPr="008D46F1">
              <w:rPr>
                <w:rFonts w:cs="Arial"/>
                <w:b/>
                <w:bCs/>
                <w:sz w:val="20"/>
              </w:rPr>
              <w:t>Project Objectives</w:t>
            </w:r>
          </w:p>
        </w:tc>
      </w:tr>
      <w:tr w:rsidR="00BC60CD" w:rsidRPr="008D46F1" w14:paraId="2A503BBE" w14:textId="77777777" w:rsidTr="006C6F72">
        <w:tc>
          <w:tcPr>
            <w:tcW w:w="2232" w:type="dxa"/>
            <w:vMerge w:val="restart"/>
          </w:tcPr>
          <w:p w14:paraId="218A7955" w14:textId="77777777" w:rsidR="00BC60CD" w:rsidRPr="008D46F1" w:rsidRDefault="00BC60CD" w:rsidP="00A51673">
            <w:pPr>
              <w:pStyle w:val="BodyText"/>
              <w:rPr>
                <w:rFonts w:cs="Arial"/>
                <w:sz w:val="20"/>
              </w:rPr>
            </w:pPr>
          </w:p>
          <w:p w14:paraId="585D6461" w14:textId="7C8AD7C8" w:rsidR="00BC60CD" w:rsidRPr="008D46F1" w:rsidRDefault="00BC60CD" w:rsidP="00A51673">
            <w:pPr>
              <w:pStyle w:val="BodyText"/>
              <w:rPr>
                <w:rFonts w:cs="Arial"/>
                <w:sz w:val="20"/>
              </w:rPr>
            </w:pPr>
            <w:r w:rsidRPr="008D46F1">
              <w:rPr>
                <w:rFonts w:cs="Arial"/>
                <w:sz w:val="20"/>
              </w:rPr>
              <w:t>Goal 1</w:t>
            </w:r>
          </w:p>
        </w:tc>
        <w:tc>
          <w:tcPr>
            <w:tcW w:w="8005" w:type="dxa"/>
          </w:tcPr>
          <w:p w14:paraId="11E0C76A" w14:textId="646199C8" w:rsidR="00BC60CD" w:rsidRPr="008D46F1" w:rsidRDefault="001F7AF4" w:rsidP="00A51673">
            <w:pPr>
              <w:pStyle w:val="BodyText"/>
              <w:rPr>
                <w:rFonts w:cs="Arial"/>
                <w:sz w:val="20"/>
              </w:rPr>
            </w:pPr>
            <w:r w:rsidRPr="001F7AF4">
              <w:rPr>
                <w:rFonts w:cs="Arial"/>
                <w:sz w:val="20"/>
                <w:lang w:val="en-AU"/>
              </w:rPr>
              <w:t>Build a working digital task and weekly planner.</w:t>
            </w:r>
          </w:p>
        </w:tc>
      </w:tr>
      <w:tr w:rsidR="00BC60CD" w:rsidRPr="008D46F1" w14:paraId="4C9FB2F3" w14:textId="77777777" w:rsidTr="006C6F72">
        <w:tc>
          <w:tcPr>
            <w:tcW w:w="2232" w:type="dxa"/>
            <w:vMerge/>
          </w:tcPr>
          <w:p w14:paraId="6E60C205" w14:textId="77777777" w:rsidR="00BC60CD" w:rsidRPr="008D46F1" w:rsidRDefault="00BC60CD" w:rsidP="00A51673">
            <w:pPr>
              <w:pStyle w:val="BodyText"/>
              <w:rPr>
                <w:rFonts w:cs="Arial"/>
                <w:sz w:val="20"/>
              </w:rPr>
            </w:pPr>
          </w:p>
        </w:tc>
        <w:tc>
          <w:tcPr>
            <w:tcW w:w="8005" w:type="dxa"/>
          </w:tcPr>
          <w:p w14:paraId="11001E86" w14:textId="146A0D75" w:rsidR="00BC60CD" w:rsidRPr="008D46F1" w:rsidRDefault="001F7AF4" w:rsidP="00A51673">
            <w:pPr>
              <w:pStyle w:val="BodyText"/>
              <w:rPr>
                <w:rFonts w:cs="Arial"/>
                <w:sz w:val="20"/>
              </w:rPr>
            </w:pPr>
            <w:r w:rsidRPr="001F7AF4">
              <w:rPr>
                <w:rFonts w:cs="Arial"/>
                <w:sz w:val="20"/>
                <w:lang w:val="en-AU"/>
              </w:rPr>
              <w:t>You deliver core features. Create tasks. Mark them complete. View tasks by week.</w:t>
            </w:r>
          </w:p>
        </w:tc>
      </w:tr>
      <w:tr w:rsidR="00BC60CD" w:rsidRPr="008D46F1" w14:paraId="31D64A0D" w14:textId="77777777" w:rsidTr="006C6F72">
        <w:tc>
          <w:tcPr>
            <w:tcW w:w="2232" w:type="dxa"/>
            <w:vMerge/>
          </w:tcPr>
          <w:p w14:paraId="5366EF5C" w14:textId="77777777" w:rsidR="00BC60CD" w:rsidRPr="008D46F1" w:rsidRDefault="00BC60CD" w:rsidP="00A51673">
            <w:pPr>
              <w:pStyle w:val="BodyText"/>
              <w:rPr>
                <w:rFonts w:cs="Arial"/>
                <w:sz w:val="20"/>
              </w:rPr>
            </w:pPr>
          </w:p>
        </w:tc>
        <w:tc>
          <w:tcPr>
            <w:tcW w:w="8005" w:type="dxa"/>
          </w:tcPr>
          <w:p w14:paraId="2EF96CF9" w14:textId="3FB380D1" w:rsidR="00BC60CD" w:rsidRPr="008D46F1" w:rsidRDefault="001F7AF4" w:rsidP="00A51673">
            <w:pPr>
              <w:pStyle w:val="BodyText"/>
              <w:rPr>
                <w:rFonts w:cs="Arial"/>
                <w:sz w:val="20"/>
              </w:rPr>
            </w:pPr>
            <w:r w:rsidRPr="001F7AF4">
              <w:rPr>
                <w:rFonts w:cs="Arial"/>
                <w:sz w:val="20"/>
                <w:lang w:val="en-AU"/>
              </w:rPr>
              <w:t>Save and load data reliably.</w:t>
            </w:r>
          </w:p>
        </w:tc>
      </w:tr>
      <w:tr w:rsidR="00BC60CD" w:rsidRPr="008D46F1" w14:paraId="6DD3FC5D" w14:textId="77777777" w:rsidTr="006C6F72">
        <w:tc>
          <w:tcPr>
            <w:tcW w:w="2232" w:type="dxa"/>
            <w:vMerge w:val="restart"/>
          </w:tcPr>
          <w:p w14:paraId="0D004E1F" w14:textId="77777777" w:rsidR="00BC60CD" w:rsidRPr="008D46F1" w:rsidRDefault="00BC60CD" w:rsidP="00A51673">
            <w:pPr>
              <w:pStyle w:val="BodyText"/>
              <w:rPr>
                <w:rFonts w:cs="Arial"/>
                <w:sz w:val="20"/>
              </w:rPr>
            </w:pPr>
          </w:p>
          <w:p w14:paraId="0F9792E0" w14:textId="52D9EA5A" w:rsidR="00BC60CD" w:rsidRPr="008D46F1" w:rsidRDefault="00BC60CD" w:rsidP="00A51673">
            <w:pPr>
              <w:pStyle w:val="BodyText"/>
              <w:rPr>
                <w:rFonts w:cs="Arial"/>
                <w:sz w:val="20"/>
              </w:rPr>
            </w:pPr>
            <w:r w:rsidRPr="008D46F1">
              <w:rPr>
                <w:rFonts w:cs="Arial"/>
                <w:sz w:val="20"/>
              </w:rPr>
              <w:t>Goal 2</w:t>
            </w:r>
          </w:p>
        </w:tc>
        <w:tc>
          <w:tcPr>
            <w:tcW w:w="8005" w:type="dxa"/>
          </w:tcPr>
          <w:p w14:paraId="44EA5BE3" w14:textId="5ECF7B6A" w:rsidR="00BC60CD" w:rsidRPr="008D46F1" w:rsidRDefault="001F7AF4" w:rsidP="00A51673">
            <w:pPr>
              <w:pStyle w:val="BodyText"/>
              <w:rPr>
                <w:rFonts w:cs="Arial"/>
                <w:sz w:val="20"/>
              </w:rPr>
            </w:pPr>
            <w:r w:rsidRPr="001F7AF4">
              <w:rPr>
                <w:rFonts w:cs="Arial"/>
                <w:sz w:val="20"/>
                <w:lang w:val="en-AU"/>
              </w:rPr>
              <w:t>Demonstrate the full software development process.</w:t>
            </w:r>
          </w:p>
        </w:tc>
      </w:tr>
      <w:tr w:rsidR="00BC60CD" w:rsidRPr="008D46F1" w14:paraId="0FB53082" w14:textId="77777777" w:rsidTr="006C6F72">
        <w:tc>
          <w:tcPr>
            <w:tcW w:w="2232" w:type="dxa"/>
            <w:vMerge/>
          </w:tcPr>
          <w:p w14:paraId="62EDA6D3" w14:textId="77777777" w:rsidR="00BC60CD" w:rsidRPr="008D46F1" w:rsidRDefault="00BC60CD" w:rsidP="00A51673">
            <w:pPr>
              <w:pStyle w:val="BodyText"/>
              <w:rPr>
                <w:rFonts w:cs="Arial"/>
                <w:sz w:val="20"/>
              </w:rPr>
            </w:pPr>
          </w:p>
        </w:tc>
        <w:tc>
          <w:tcPr>
            <w:tcW w:w="8005" w:type="dxa"/>
          </w:tcPr>
          <w:p w14:paraId="5225D04E" w14:textId="18F7AB53" w:rsidR="00BC60CD" w:rsidRPr="008D46F1" w:rsidRDefault="001F7AF4" w:rsidP="00A51673">
            <w:pPr>
              <w:pStyle w:val="BodyText"/>
              <w:rPr>
                <w:rFonts w:cs="Arial"/>
                <w:sz w:val="20"/>
              </w:rPr>
            </w:pPr>
            <w:r w:rsidRPr="001F7AF4">
              <w:rPr>
                <w:rFonts w:cs="Arial"/>
                <w:sz w:val="20"/>
                <w:lang w:val="en-AU"/>
              </w:rPr>
              <w:t>You show planning, design, implementation, testing, and integration within a real team</w:t>
            </w:r>
          </w:p>
        </w:tc>
      </w:tr>
      <w:tr w:rsidR="00BC60CD" w:rsidRPr="008D46F1" w14:paraId="65DE1EC8" w14:textId="77777777" w:rsidTr="006C6F72">
        <w:tc>
          <w:tcPr>
            <w:tcW w:w="2232" w:type="dxa"/>
            <w:vMerge/>
          </w:tcPr>
          <w:p w14:paraId="271642E8" w14:textId="77777777" w:rsidR="00BC60CD" w:rsidRPr="008D46F1" w:rsidRDefault="00BC60CD" w:rsidP="00A51673">
            <w:pPr>
              <w:pStyle w:val="BodyText"/>
              <w:rPr>
                <w:rFonts w:cs="Arial"/>
                <w:sz w:val="20"/>
              </w:rPr>
            </w:pPr>
          </w:p>
        </w:tc>
        <w:tc>
          <w:tcPr>
            <w:tcW w:w="8005" w:type="dxa"/>
          </w:tcPr>
          <w:p w14:paraId="1C117C66" w14:textId="47E2FB39" w:rsidR="00BC60CD" w:rsidRPr="008D46F1" w:rsidRDefault="001F7AF4" w:rsidP="00A51673">
            <w:pPr>
              <w:pStyle w:val="BodyText"/>
              <w:rPr>
                <w:rFonts w:cs="Arial"/>
                <w:sz w:val="20"/>
              </w:rPr>
            </w:pPr>
            <w:r w:rsidRPr="001F7AF4">
              <w:rPr>
                <w:rFonts w:cs="Arial"/>
                <w:sz w:val="20"/>
                <w:lang w:val="en-AU"/>
              </w:rPr>
              <w:t>workflow.</w:t>
            </w:r>
          </w:p>
        </w:tc>
      </w:tr>
      <w:tr w:rsidR="00BC60CD" w:rsidRPr="008D46F1" w14:paraId="0D415A21" w14:textId="77777777" w:rsidTr="006C6F72">
        <w:tc>
          <w:tcPr>
            <w:tcW w:w="2232" w:type="dxa"/>
            <w:vMerge w:val="restart"/>
          </w:tcPr>
          <w:p w14:paraId="138FC509" w14:textId="77777777" w:rsidR="00BC60CD" w:rsidRPr="008D46F1" w:rsidRDefault="00BC60CD" w:rsidP="00A51673">
            <w:pPr>
              <w:pStyle w:val="BodyText"/>
              <w:rPr>
                <w:rFonts w:cs="Arial"/>
                <w:sz w:val="20"/>
              </w:rPr>
            </w:pPr>
          </w:p>
          <w:p w14:paraId="05CEB27B" w14:textId="747A5159" w:rsidR="00BC60CD" w:rsidRPr="008D46F1" w:rsidRDefault="00BC60CD" w:rsidP="00A51673">
            <w:pPr>
              <w:pStyle w:val="BodyText"/>
              <w:rPr>
                <w:rFonts w:cs="Arial"/>
                <w:sz w:val="20"/>
              </w:rPr>
            </w:pPr>
            <w:r w:rsidRPr="008D46F1">
              <w:rPr>
                <w:rFonts w:cs="Arial"/>
                <w:sz w:val="20"/>
              </w:rPr>
              <w:t>Goal 3</w:t>
            </w:r>
          </w:p>
        </w:tc>
        <w:tc>
          <w:tcPr>
            <w:tcW w:w="8005" w:type="dxa"/>
          </w:tcPr>
          <w:p w14:paraId="65A1DA52" w14:textId="61BEC0AA" w:rsidR="00BC60CD" w:rsidRPr="008D46F1" w:rsidRDefault="001F7AF4" w:rsidP="00A51673">
            <w:pPr>
              <w:pStyle w:val="BodyText"/>
              <w:rPr>
                <w:rFonts w:cs="Arial"/>
                <w:sz w:val="20"/>
              </w:rPr>
            </w:pPr>
            <w:r w:rsidRPr="001F7AF4">
              <w:rPr>
                <w:rFonts w:cs="Arial"/>
                <w:sz w:val="20"/>
                <w:lang w:val="en-AU"/>
              </w:rPr>
              <w:t>Deliver a stable cross platform application on time.</w:t>
            </w:r>
          </w:p>
        </w:tc>
      </w:tr>
      <w:tr w:rsidR="00BC60CD" w:rsidRPr="008D46F1" w14:paraId="2A202572" w14:textId="77777777" w:rsidTr="006C6F72">
        <w:tc>
          <w:tcPr>
            <w:tcW w:w="2232" w:type="dxa"/>
            <w:vMerge/>
          </w:tcPr>
          <w:p w14:paraId="08EF7BEA" w14:textId="77777777" w:rsidR="00BC60CD" w:rsidRPr="008D46F1" w:rsidRDefault="00BC60CD" w:rsidP="00A51673">
            <w:pPr>
              <w:pStyle w:val="BodyText"/>
              <w:rPr>
                <w:rFonts w:cs="Arial"/>
                <w:sz w:val="20"/>
              </w:rPr>
            </w:pPr>
          </w:p>
        </w:tc>
        <w:tc>
          <w:tcPr>
            <w:tcW w:w="8005" w:type="dxa"/>
          </w:tcPr>
          <w:p w14:paraId="66717847" w14:textId="702D3B0B" w:rsidR="00BC60CD" w:rsidRPr="008D46F1" w:rsidRDefault="001F7AF4" w:rsidP="00A51673">
            <w:pPr>
              <w:pStyle w:val="BodyText"/>
              <w:rPr>
                <w:rFonts w:cs="Arial"/>
                <w:sz w:val="20"/>
              </w:rPr>
            </w:pPr>
            <w:r w:rsidRPr="001F7AF4">
              <w:rPr>
                <w:rFonts w:cs="Arial"/>
                <w:sz w:val="20"/>
                <w:lang w:val="en-AU"/>
              </w:rPr>
              <w:t xml:space="preserve">You prioritize reliability over extra features. The planner runs on Windows and macOS </w:t>
            </w:r>
          </w:p>
        </w:tc>
      </w:tr>
      <w:tr w:rsidR="00BC60CD" w:rsidRPr="008D46F1" w14:paraId="6F58193D" w14:textId="77777777" w:rsidTr="006C6F72">
        <w:tc>
          <w:tcPr>
            <w:tcW w:w="2232" w:type="dxa"/>
            <w:vMerge/>
          </w:tcPr>
          <w:p w14:paraId="5E20528C" w14:textId="77777777" w:rsidR="00BC60CD" w:rsidRPr="008D46F1" w:rsidRDefault="00BC60CD" w:rsidP="00A51673">
            <w:pPr>
              <w:pStyle w:val="BodyText"/>
              <w:rPr>
                <w:rFonts w:cs="Arial"/>
                <w:sz w:val="20"/>
              </w:rPr>
            </w:pPr>
          </w:p>
        </w:tc>
        <w:tc>
          <w:tcPr>
            <w:tcW w:w="8005" w:type="dxa"/>
          </w:tcPr>
          <w:p w14:paraId="190BA8D1" w14:textId="6EC05FD6" w:rsidR="00BC60CD" w:rsidRPr="008D46F1" w:rsidRDefault="001F7AF4" w:rsidP="00A51673">
            <w:pPr>
              <w:pStyle w:val="BodyText"/>
              <w:rPr>
                <w:rFonts w:cs="Arial"/>
                <w:sz w:val="20"/>
              </w:rPr>
            </w:pPr>
            <w:r w:rsidRPr="001F7AF4">
              <w:rPr>
                <w:rFonts w:cs="Arial"/>
                <w:sz w:val="20"/>
                <w:lang w:val="en-AU"/>
              </w:rPr>
              <w:t>And</w:t>
            </w:r>
            <w:r>
              <w:rPr>
                <w:rFonts w:cs="Arial"/>
                <w:sz w:val="20"/>
                <w:lang w:val="en-AU"/>
              </w:rPr>
              <w:t xml:space="preserve"> </w:t>
            </w:r>
            <w:r w:rsidRPr="001F7AF4">
              <w:rPr>
                <w:rFonts w:cs="Arial"/>
                <w:sz w:val="20"/>
                <w:lang w:val="en-AU"/>
              </w:rPr>
              <w:t>meets the course deadline.</w:t>
            </w:r>
          </w:p>
        </w:tc>
      </w:tr>
    </w:tbl>
    <w:p w14:paraId="065DB46E" w14:textId="77777777" w:rsidR="00BC60CD" w:rsidRPr="008D46F1" w:rsidRDefault="00BC60CD" w:rsidP="00BC60CD">
      <w:pPr>
        <w:rPr>
          <w:rFonts w:ascii="Arial" w:hAnsi="Arial" w:cs="Arial"/>
        </w:rPr>
      </w:pPr>
    </w:p>
    <w:p w14:paraId="27E569C8" w14:textId="05A169F6" w:rsidR="00BC60CD" w:rsidRPr="008D46F1" w:rsidRDefault="00BC60CD" w:rsidP="00ED457A">
      <w:pPr>
        <w:pStyle w:val="Heading1"/>
        <w:spacing w:before="120" w:after="120"/>
      </w:pPr>
      <w:r w:rsidRPr="008D46F1">
        <w:t>Project Success Criteria</w:t>
      </w:r>
    </w:p>
    <w:p w14:paraId="3D3EB2F1" w14:textId="77777777" w:rsidR="006C6F72" w:rsidRPr="008D46F1" w:rsidRDefault="006C6F72" w:rsidP="00BC60CD">
      <w:pPr>
        <w:rPr>
          <w:rFonts w:ascii="Arial" w:hAnsi="Arial" w:cs="Arial"/>
        </w:rPr>
      </w:pPr>
    </w:p>
    <w:tbl>
      <w:tblPr>
        <w:tblStyle w:val="TableGrid"/>
        <w:tblW w:w="10345" w:type="dxa"/>
        <w:tblLook w:val="04A0" w:firstRow="1" w:lastRow="0" w:firstColumn="1" w:lastColumn="0" w:noHBand="0" w:noVBand="1"/>
      </w:tblPr>
      <w:tblGrid>
        <w:gridCol w:w="1489"/>
        <w:gridCol w:w="2196"/>
        <w:gridCol w:w="2610"/>
        <w:gridCol w:w="1890"/>
        <w:gridCol w:w="2160"/>
      </w:tblGrid>
      <w:tr w:rsidR="006C6F72" w:rsidRPr="008D46F1" w14:paraId="17319E37" w14:textId="77777777" w:rsidTr="006C6F72">
        <w:tc>
          <w:tcPr>
            <w:tcW w:w="1489" w:type="dxa"/>
            <w:shd w:val="clear" w:color="auto" w:fill="000000" w:themeFill="text1"/>
          </w:tcPr>
          <w:p w14:paraId="5DF746AB" w14:textId="0F838FD1" w:rsidR="006C6F72" w:rsidRPr="008D46F1" w:rsidRDefault="006C6F72" w:rsidP="006C6F72">
            <w:pPr>
              <w:pStyle w:val="BodyText"/>
              <w:spacing w:before="40" w:after="40"/>
              <w:rPr>
                <w:rFonts w:cs="Arial"/>
                <w:b/>
                <w:color w:val="FFFFFF" w:themeColor="background1"/>
                <w:sz w:val="20"/>
                <w:szCs w:val="18"/>
              </w:rPr>
            </w:pPr>
            <w:r w:rsidRPr="008D46F1">
              <w:rPr>
                <w:rFonts w:cs="Arial"/>
                <w:b/>
                <w:color w:val="FFFFFF" w:themeColor="background1"/>
                <w:sz w:val="20"/>
                <w:szCs w:val="18"/>
              </w:rPr>
              <w:t>Category</w:t>
            </w:r>
          </w:p>
        </w:tc>
        <w:tc>
          <w:tcPr>
            <w:tcW w:w="2196" w:type="dxa"/>
            <w:shd w:val="clear" w:color="auto" w:fill="000000" w:themeFill="text1"/>
          </w:tcPr>
          <w:p w14:paraId="725EFFEF" w14:textId="09D54B69" w:rsidR="006C6F72" w:rsidRPr="008D46F1" w:rsidRDefault="006C6F72" w:rsidP="006C6F72">
            <w:pPr>
              <w:pStyle w:val="BodyText"/>
              <w:spacing w:before="40" w:after="40"/>
              <w:rPr>
                <w:rFonts w:cs="Arial"/>
                <w:b/>
                <w:color w:val="FFFFFF" w:themeColor="background1"/>
                <w:sz w:val="20"/>
                <w:szCs w:val="18"/>
              </w:rPr>
            </w:pPr>
            <w:r w:rsidRPr="008D46F1">
              <w:rPr>
                <w:rFonts w:cs="Arial"/>
                <w:b/>
                <w:color w:val="FFFFFF" w:themeColor="background1"/>
                <w:sz w:val="20"/>
                <w:szCs w:val="18"/>
              </w:rPr>
              <w:t>Success Metric</w:t>
            </w:r>
          </w:p>
        </w:tc>
        <w:tc>
          <w:tcPr>
            <w:tcW w:w="2610" w:type="dxa"/>
            <w:shd w:val="clear" w:color="auto" w:fill="000000" w:themeFill="text1"/>
          </w:tcPr>
          <w:p w14:paraId="418D70A8" w14:textId="292A29CB" w:rsidR="006C6F72" w:rsidRPr="008D46F1" w:rsidRDefault="006C6F72" w:rsidP="006C6F72">
            <w:pPr>
              <w:pStyle w:val="BodyText"/>
              <w:spacing w:before="40" w:after="40"/>
              <w:rPr>
                <w:rFonts w:cs="Arial"/>
                <w:b/>
                <w:color w:val="FFFFFF" w:themeColor="background1"/>
                <w:sz w:val="20"/>
                <w:szCs w:val="18"/>
              </w:rPr>
            </w:pPr>
            <w:r w:rsidRPr="008D46F1">
              <w:rPr>
                <w:rFonts w:cs="Arial"/>
                <w:b/>
                <w:color w:val="FFFFFF" w:themeColor="background1"/>
                <w:sz w:val="20"/>
                <w:szCs w:val="18"/>
              </w:rPr>
              <w:t>Measurement Method</w:t>
            </w:r>
          </w:p>
        </w:tc>
        <w:tc>
          <w:tcPr>
            <w:tcW w:w="1890" w:type="dxa"/>
            <w:shd w:val="clear" w:color="auto" w:fill="000000" w:themeFill="text1"/>
          </w:tcPr>
          <w:p w14:paraId="6A27A82F" w14:textId="76CAA306" w:rsidR="006C6F72" w:rsidRPr="008D46F1" w:rsidRDefault="006C6F72" w:rsidP="006C6F72">
            <w:pPr>
              <w:pStyle w:val="BodyText"/>
              <w:spacing w:before="40" w:after="40"/>
              <w:rPr>
                <w:rFonts w:cs="Arial"/>
                <w:b/>
                <w:color w:val="FFFFFF" w:themeColor="background1"/>
                <w:sz w:val="20"/>
                <w:szCs w:val="18"/>
              </w:rPr>
            </w:pPr>
            <w:r w:rsidRPr="008D46F1">
              <w:rPr>
                <w:rFonts w:cs="Arial"/>
                <w:b/>
                <w:color w:val="FFFFFF" w:themeColor="background1"/>
                <w:sz w:val="20"/>
                <w:szCs w:val="18"/>
              </w:rPr>
              <w:t>Target</w:t>
            </w:r>
          </w:p>
        </w:tc>
        <w:tc>
          <w:tcPr>
            <w:tcW w:w="2160" w:type="dxa"/>
            <w:shd w:val="clear" w:color="auto" w:fill="000000" w:themeFill="text1"/>
          </w:tcPr>
          <w:p w14:paraId="0E6BF409" w14:textId="29754BFD" w:rsidR="006C6F72" w:rsidRPr="008D46F1" w:rsidRDefault="006C6F72" w:rsidP="006C6F72">
            <w:pPr>
              <w:pStyle w:val="BodyText"/>
              <w:spacing w:before="40" w:after="40"/>
              <w:rPr>
                <w:rFonts w:cs="Arial"/>
                <w:b/>
                <w:color w:val="FFFFFF" w:themeColor="background1"/>
                <w:sz w:val="20"/>
                <w:szCs w:val="18"/>
              </w:rPr>
            </w:pPr>
            <w:r w:rsidRPr="008D46F1">
              <w:rPr>
                <w:rFonts w:cs="Arial"/>
                <w:b/>
                <w:color w:val="FFFFFF" w:themeColor="background1"/>
                <w:sz w:val="20"/>
                <w:szCs w:val="18"/>
              </w:rPr>
              <w:t>Assigned to</w:t>
            </w:r>
          </w:p>
        </w:tc>
      </w:tr>
      <w:tr w:rsidR="006C6F72" w:rsidRPr="008D46F1" w14:paraId="139DB3F9" w14:textId="77777777" w:rsidTr="006C6F72">
        <w:tc>
          <w:tcPr>
            <w:tcW w:w="1489" w:type="dxa"/>
          </w:tcPr>
          <w:p w14:paraId="45A36ED3" w14:textId="77777777" w:rsidR="006C6F72" w:rsidRDefault="006C6F72" w:rsidP="00BC60CD">
            <w:pPr>
              <w:rPr>
                <w:rFonts w:ascii="Arial" w:hAnsi="Arial" w:cs="Arial"/>
                <w:sz w:val="20"/>
                <w:szCs w:val="18"/>
              </w:rPr>
            </w:pPr>
            <w:r w:rsidRPr="008D46F1">
              <w:rPr>
                <w:rFonts w:ascii="Arial" w:hAnsi="Arial" w:cs="Arial"/>
                <w:sz w:val="20"/>
                <w:szCs w:val="18"/>
              </w:rPr>
              <w:t>Scope</w:t>
            </w:r>
          </w:p>
          <w:p w14:paraId="658F6F6E" w14:textId="2DCE40B7" w:rsidR="008B44EC" w:rsidRPr="008D46F1" w:rsidRDefault="008B44EC" w:rsidP="00BC60CD">
            <w:pPr>
              <w:rPr>
                <w:rFonts w:ascii="Arial" w:hAnsi="Arial" w:cs="Arial"/>
                <w:sz w:val="20"/>
                <w:szCs w:val="18"/>
              </w:rPr>
            </w:pPr>
          </w:p>
        </w:tc>
        <w:tc>
          <w:tcPr>
            <w:tcW w:w="2196" w:type="dxa"/>
          </w:tcPr>
          <w:p w14:paraId="4AB2CBCB" w14:textId="06A038A0" w:rsidR="006C6F72" w:rsidRPr="008D46F1" w:rsidRDefault="001F7AF4" w:rsidP="00BC60CD">
            <w:pPr>
              <w:rPr>
                <w:rFonts w:ascii="Arial" w:hAnsi="Arial" w:cs="Arial"/>
                <w:sz w:val="20"/>
                <w:szCs w:val="18"/>
              </w:rPr>
            </w:pPr>
            <w:r w:rsidRPr="001F7AF4">
              <w:rPr>
                <w:rFonts w:ascii="Arial" w:hAnsi="Arial" w:cs="Arial"/>
                <w:sz w:val="20"/>
                <w:szCs w:val="18"/>
              </w:rPr>
              <w:t>All core planner features implemented</w:t>
            </w:r>
          </w:p>
        </w:tc>
        <w:tc>
          <w:tcPr>
            <w:tcW w:w="2610" w:type="dxa"/>
          </w:tcPr>
          <w:p w14:paraId="4840F5C0" w14:textId="5D24A0CC" w:rsidR="006C6F72" w:rsidRPr="008D46F1" w:rsidRDefault="001F7AF4" w:rsidP="00BC60CD">
            <w:pPr>
              <w:rPr>
                <w:rFonts w:ascii="Arial" w:hAnsi="Arial" w:cs="Arial"/>
                <w:sz w:val="20"/>
                <w:szCs w:val="18"/>
              </w:rPr>
            </w:pPr>
            <w:r w:rsidRPr="001F7AF4">
              <w:rPr>
                <w:rFonts w:ascii="Arial" w:hAnsi="Arial" w:cs="Arial"/>
                <w:sz w:val="20"/>
                <w:szCs w:val="18"/>
              </w:rPr>
              <w:t>Feature checklist review</w:t>
            </w:r>
          </w:p>
        </w:tc>
        <w:tc>
          <w:tcPr>
            <w:tcW w:w="1890" w:type="dxa"/>
          </w:tcPr>
          <w:p w14:paraId="7F2099C4" w14:textId="574159BC" w:rsidR="006C6F72" w:rsidRPr="008D46F1" w:rsidRDefault="001F7AF4" w:rsidP="00BC60CD">
            <w:pPr>
              <w:rPr>
                <w:rFonts w:ascii="Arial" w:hAnsi="Arial" w:cs="Arial"/>
                <w:sz w:val="20"/>
                <w:szCs w:val="18"/>
              </w:rPr>
            </w:pPr>
            <w:r w:rsidRPr="001F7AF4">
              <w:rPr>
                <w:rFonts w:ascii="Arial" w:hAnsi="Arial" w:cs="Arial"/>
                <w:sz w:val="20"/>
                <w:szCs w:val="18"/>
              </w:rPr>
              <w:t>100 percent of agreed core features completed</w:t>
            </w:r>
          </w:p>
        </w:tc>
        <w:tc>
          <w:tcPr>
            <w:tcW w:w="2160" w:type="dxa"/>
          </w:tcPr>
          <w:p w14:paraId="20B7FE4C" w14:textId="664D7CAA" w:rsidR="006C6F72" w:rsidRPr="008D46F1" w:rsidRDefault="001F7AF4" w:rsidP="00BC60CD">
            <w:pPr>
              <w:rPr>
                <w:rFonts w:ascii="Arial" w:hAnsi="Arial" w:cs="Arial"/>
                <w:sz w:val="20"/>
                <w:szCs w:val="18"/>
              </w:rPr>
            </w:pPr>
            <w:r w:rsidRPr="001F7AF4">
              <w:rPr>
                <w:rFonts w:ascii="Arial" w:hAnsi="Arial" w:cs="Arial"/>
                <w:sz w:val="20"/>
                <w:szCs w:val="18"/>
              </w:rPr>
              <w:t>Project Manager</w:t>
            </w:r>
          </w:p>
        </w:tc>
      </w:tr>
      <w:tr w:rsidR="006C6F72" w:rsidRPr="008D46F1" w14:paraId="6D3B9FE1" w14:textId="77777777" w:rsidTr="006C6F72">
        <w:tc>
          <w:tcPr>
            <w:tcW w:w="1489" w:type="dxa"/>
          </w:tcPr>
          <w:p w14:paraId="7900EC8E" w14:textId="77777777" w:rsidR="006C6F72" w:rsidRDefault="006C6F72" w:rsidP="00BC60CD">
            <w:pPr>
              <w:rPr>
                <w:rFonts w:ascii="Arial" w:hAnsi="Arial" w:cs="Arial"/>
                <w:sz w:val="20"/>
                <w:szCs w:val="18"/>
              </w:rPr>
            </w:pPr>
            <w:r w:rsidRPr="008D46F1">
              <w:rPr>
                <w:rFonts w:ascii="Arial" w:hAnsi="Arial" w:cs="Arial"/>
                <w:sz w:val="20"/>
                <w:szCs w:val="18"/>
              </w:rPr>
              <w:t>Schedule</w:t>
            </w:r>
          </w:p>
          <w:p w14:paraId="240E064A" w14:textId="7FAEFBC8" w:rsidR="008B44EC" w:rsidRPr="008D46F1" w:rsidRDefault="008B44EC" w:rsidP="00BC60CD">
            <w:pPr>
              <w:rPr>
                <w:rFonts w:ascii="Arial" w:hAnsi="Arial" w:cs="Arial"/>
                <w:sz w:val="20"/>
                <w:szCs w:val="18"/>
              </w:rPr>
            </w:pPr>
          </w:p>
        </w:tc>
        <w:tc>
          <w:tcPr>
            <w:tcW w:w="2196" w:type="dxa"/>
          </w:tcPr>
          <w:p w14:paraId="49140C84" w14:textId="577C205B" w:rsidR="006C6F72" w:rsidRPr="008D46F1" w:rsidRDefault="001F7AF4" w:rsidP="00BC60CD">
            <w:pPr>
              <w:rPr>
                <w:rFonts w:ascii="Arial" w:hAnsi="Arial" w:cs="Arial"/>
                <w:sz w:val="20"/>
                <w:szCs w:val="18"/>
              </w:rPr>
            </w:pPr>
            <w:r w:rsidRPr="001F7AF4">
              <w:rPr>
                <w:rFonts w:ascii="Arial" w:hAnsi="Arial" w:cs="Arial"/>
                <w:sz w:val="20"/>
                <w:szCs w:val="18"/>
              </w:rPr>
              <w:t>Project delivered on time</w:t>
            </w:r>
          </w:p>
        </w:tc>
        <w:tc>
          <w:tcPr>
            <w:tcW w:w="2610" w:type="dxa"/>
          </w:tcPr>
          <w:p w14:paraId="2130F04F" w14:textId="3C04DD6B" w:rsidR="006C6F72" w:rsidRPr="008D46F1" w:rsidRDefault="001F7AF4" w:rsidP="00BC60CD">
            <w:pPr>
              <w:rPr>
                <w:rFonts w:ascii="Arial" w:hAnsi="Arial" w:cs="Arial"/>
                <w:sz w:val="20"/>
                <w:szCs w:val="18"/>
              </w:rPr>
            </w:pPr>
            <w:r w:rsidRPr="001F7AF4">
              <w:rPr>
                <w:rFonts w:ascii="Arial" w:hAnsi="Arial" w:cs="Arial"/>
                <w:sz w:val="20"/>
                <w:szCs w:val="18"/>
              </w:rPr>
              <w:t>Comparison to course deadline and milestone dates</w:t>
            </w:r>
          </w:p>
        </w:tc>
        <w:tc>
          <w:tcPr>
            <w:tcW w:w="1890" w:type="dxa"/>
          </w:tcPr>
          <w:p w14:paraId="7120CB24" w14:textId="76AD2B7F" w:rsidR="006C6F72" w:rsidRDefault="001F7AF4" w:rsidP="00BC60CD">
            <w:pPr>
              <w:rPr>
                <w:rFonts w:ascii="Arial" w:hAnsi="Arial" w:cs="Arial"/>
                <w:sz w:val="20"/>
                <w:szCs w:val="18"/>
              </w:rPr>
            </w:pPr>
            <w:r w:rsidRPr="001F7AF4">
              <w:rPr>
                <w:rFonts w:ascii="Arial" w:hAnsi="Arial" w:cs="Arial"/>
                <w:sz w:val="20"/>
                <w:szCs w:val="18"/>
              </w:rPr>
              <w:t>Submission by the assigned course due date</w:t>
            </w:r>
          </w:p>
          <w:p w14:paraId="6D7FBDB2" w14:textId="77777777" w:rsidR="001F7AF4" w:rsidRPr="001F7AF4" w:rsidRDefault="001F7AF4" w:rsidP="001F7AF4">
            <w:pPr>
              <w:jc w:val="center"/>
              <w:rPr>
                <w:rFonts w:ascii="Arial" w:hAnsi="Arial" w:cs="Arial"/>
                <w:sz w:val="20"/>
                <w:szCs w:val="18"/>
              </w:rPr>
            </w:pPr>
          </w:p>
        </w:tc>
        <w:tc>
          <w:tcPr>
            <w:tcW w:w="2160" w:type="dxa"/>
          </w:tcPr>
          <w:p w14:paraId="589D3BF1" w14:textId="2B110115" w:rsidR="006C6F72" w:rsidRPr="008D46F1" w:rsidRDefault="001F7AF4" w:rsidP="00BC60CD">
            <w:pPr>
              <w:rPr>
                <w:rFonts w:ascii="Arial" w:hAnsi="Arial" w:cs="Arial"/>
                <w:sz w:val="20"/>
                <w:szCs w:val="18"/>
              </w:rPr>
            </w:pPr>
            <w:r w:rsidRPr="001F7AF4">
              <w:rPr>
                <w:rFonts w:ascii="Arial" w:hAnsi="Arial" w:cs="Arial"/>
                <w:sz w:val="20"/>
                <w:szCs w:val="18"/>
              </w:rPr>
              <w:t>Project Manager</w:t>
            </w:r>
          </w:p>
        </w:tc>
      </w:tr>
      <w:tr w:rsidR="001F7AF4" w:rsidRPr="008D46F1" w14:paraId="4CA7DE49" w14:textId="77777777" w:rsidTr="006C6F72">
        <w:tc>
          <w:tcPr>
            <w:tcW w:w="1489" w:type="dxa"/>
          </w:tcPr>
          <w:p w14:paraId="5026F940" w14:textId="77777777" w:rsidR="001F7AF4" w:rsidRDefault="001F7AF4" w:rsidP="001F7AF4">
            <w:pPr>
              <w:rPr>
                <w:rFonts w:ascii="Arial" w:hAnsi="Arial" w:cs="Arial"/>
                <w:sz w:val="20"/>
                <w:szCs w:val="18"/>
              </w:rPr>
            </w:pPr>
            <w:r w:rsidRPr="008D46F1">
              <w:rPr>
                <w:rFonts w:ascii="Arial" w:hAnsi="Arial" w:cs="Arial"/>
                <w:sz w:val="20"/>
                <w:szCs w:val="18"/>
              </w:rPr>
              <w:t>Budget</w:t>
            </w:r>
          </w:p>
          <w:p w14:paraId="23715CAC" w14:textId="64803F6D" w:rsidR="001F7AF4" w:rsidRPr="008D46F1" w:rsidRDefault="001F7AF4" w:rsidP="001F7AF4">
            <w:pPr>
              <w:rPr>
                <w:rFonts w:ascii="Arial" w:hAnsi="Arial" w:cs="Arial"/>
                <w:sz w:val="20"/>
                <w:szCs w:val="18"/>
              </w:rPr>
            </w:pPr>
          </w:p>
        </w:tc>
        <w:tc>
          <w:tcPr>
            <w:tcW w:w="2196" w:type="dxa"/>
          </w:tcPr>
          <w:p w14:paraId="4EFCF58B" w14:textId="03A3DCEB" w:rsidR="001F7AF4" w:rsidRPr="008D46F1" w:rsidRDefault="001F7AF4" w:rsidP="001F7AF4">
            <w:pPr>
              <w:rPr>
                <w:rFonts w:ascii="Arial" w:hAnsi="Arial" w:cs="Arial"/>
                <w:sz w:val="20"/>
                <w:szCs w:val="18"/>
              </w:rPr>
            </w:pPr>
            <w:r w:rsidRPr="001F7AF4">
              <w:rPr>
                <w:rFonts w:ascii="Arial" w:hAnsi="Arial" w:cs="Arial"/>
                <w:sz w:val="20"/>
                <w:szCs w:val="18"/>
              </w:rPr>
              <w:t>No additional financial cost</w:t>
            </w:r>
          </w:p>
        </w:tc>
        <w:tc>
          <w:tcPr>
            <w:tcW w:w="2610" w:type="dxa"/>
          </w:tcPr>
          <w:p w14:paraId="5964C523" w14:textId="6C2D65B8" w:rsidR="001F7AF4" w:rsidRPr="008D46F1" w:rsidRDefault="001F7AF4" w:rsidP="001F7AF4">
            <w:pPr>
              <w:rPr>
                <w:rFonts w:ascii="Arial" w:hAnsi="Arial" w:cs="Arial"/>
                <w:sz w:val="20"/>
                <w:szCs w:val="18"/>
              </w:rPr>
            </w:pPr>
            <w:r w:rsidRPr="001F7AF4">
              <w:rPr>
                <w:rFonts w:ascii="Arial" w:hAnsi="Arial" w:cs="Arial"/>
                <w:sz w:val="20"/>
                <w:szCs w:val="18"/>
              </w:rPr>
              <w:t>Review of tools and hardware used</w:t>
            </w:r>
          </w:p>
        </w:tc>
        <w:tc>
          <w:tcPr>
            <w:tcW w:w="1890" w:type="dxa"/>
          </w:tcPr>
          <w:p w14:paraId="09EBC249" w14:textId="60816E35" w:rsidR="001F7AF4" w:rsidRPr="008D46F1" w:rsidRDefault="001F7AF4" w:rsidP="001F7AF4">
            <w:pPr>
              <w:rPr>
                <w:rFonts w:ascii="Arial" w:hAnsi="Arial" w:cs="Arial"/>
                <w:sz w:val="20"/>
                <w:szCs w:val="18"/>
              </w:rPr>
            </w:pPr>
            <w:r w:rsidRPr="001F7AF4">
              <w:rPr>
                <w:rFonts w:ascii="Arial" w:hAnsi="Arial" w:cs="Arial"/>
                <w:sz w:val="20"/>
                <w:szCs w:val="18"/>
              </w:rPr>
              <w:t>Zero dollars spent beyond existing resources</w:t>
            </w:r>
          </w:p>
        </w:tc>
        <w:tc>
          <w:tcPr>
            <w:tcW w:w="2160" w:type="dxa"/>
          </w:tcPr>
          <w:p w14:paraId="34891395" w14:textId="1E9AB9BE" w:rsidR="001F7AF4" w:rsidRPr="008D46F1" w:rsidRDefault="001F7AF4" w:rsidP="001F7AF4">
            <w:pPr>
              <w:rPr>
                <w:rFonts w:ascii="Arial" w:hAnsi="Arial" w:cs="Arial"/>
                <w:sz w:val="20"/>
                <w:szCs w:val="18"/>
              </w:rPr>
            </w:pPr>
            <w:r w:rsidRPr="001F7AF4">
              <w:rPr>
                <w:rFonts w:ascii="Arial" w:hAnsi="Arial" w:cs="Arial"/>
                <w:sz w:val="20"/>
                <w:szCs w:val="18"/>
              </w:rPr>
              <w:t>Project Manager</w:t>
            </w:r>
          </w:p>
        </w:tc>
      </w:tr>
      <w:tr w:rsidR="001F7AF4" w:rsidRPr="008D46F1" w14:paraId="56BE5C1B" w14:textId="77777777" w:rsidTr="006C6F72">
        <w:tc>
          <w:tcPr>
            <w:tcW w:w="1489" w:type="dxa"/>
          </w:tcPr>
          <w:p w14:paraId="44C49700" w14:textId="77777777" w:rsidR="001F7AF4" w:rsidRDefault="001F7AF4" w:rsidP="001F7AF4">
            <w:pPr>
              <w:rPr>
                <w:rFonts w:ascii="Arial" w:hAnsi="Arial" w:cs="Arial"/>
                <w:sz w:val="20"/>
                <w:szCs w:val="18"/>
              </w:rPr>
            </w:pPr>
            <w:r w:rsidRPr="008D46F1">
              <w:rPr>
                <w:rFonts w:ascii="Arial" w:hAnsi="Arial" w:cs="Arial"/>
                <w:sz w:val="20"/>
                <w:szCs w:val="18"/>
              </w:rPr>
              <w:t>Quality</w:t>
            </w:r>
          </w:p>
          <w:p w14:paraId="5F077D65" w14:textId="372411BB" w:rsidR="001F7AF4" w:rsidRPr="008D46F1" w:rsidRDefault="001F7AF4" w:rsidP="001F7AF4">
            <w:pPr>
              <w:rPr>
                <w:rFonts w:ascii="Arial" w:hAnsi="Arial" w:cs="Arial"/>
                <w:sz w:val="20"/>
                <w:szCs w:val="18"/>
              </w:rPr>
            </w:pPr>
          </w:p>
        </w:tc>
        <w:tc>
          <w:tcPr>
            <w:tcW w:w="2196" w:type="dxa"/>
          </w:tcPr>
          <w:p w14:paraId="3D627497" w14:textId="0A716904" w:rsidR="001F7AF4" w:rsidRPr="008D46F1" w:rsidRDefault="001F7AF4" w:rsidP="001F7AF4">
            <w:pPr>
              <w:rPr>
                <w:rFonts w:ascii="Arial" w:hAnsi="Arial" w:cs="Arial"/>
                <w:sz w:val="20"/>
                <w:szCs w:val="18"/>
              </w:rPr>
            </w:pPr>
            <w:r w:rsidRPr="001F7AF4">
              <w:rPr>
                <w:rFonts w:ascii="Arial" w:hAnsi="Arial" w:cs="Arial"/>
                <w:sz w:val="20"/>
                <w:szCs w:val="18"/>
              </w:rPr>
              <w:t>Stable and usable application</w:t>
            </w:r>
          </w:p>
        </w:tc>
        <w:tc>
          <w:tcPr>
            <w:tcW w:w="2610" w:type="dxa"/>
          </w:tcPr>
          <w:p w14:paraId="051FAA16" w14:textId="2A69DC58" w:rsidR="001F7AF4" w:rsidRPr="008D46F1" w:rsidRDefault="001F7AF4" w:rsidP="001F7AF4">
            <w:pPr>
              <w:rPr>
                <w:rFonts w:ascii="Arial" w:hAnsi="Arial" w:cs="Arial"/>
                <w:sz w:val="20"/>
                <w:szCs w:val="18"/>
              </w:rPr>
            </w:pPr>
            <w:r w:rsidRPr="001F7AF4">
              <w:rPr>
                <w:rFonts w:ascii="Arial" w:hAnsi="Arial" w:cs="Arial"/>
                <w:sz w:val="20"/>
                <w:szCs w:val="18"/>
              </w:rPr>
              <w:t>Test case execution and bug tracking</w:t>
            </w:r>
          </w:p>
        </w:tc>
        <w:tc>
          <w:tcPr>
            <w:tcW w:w="1890" w:type="dxa"/>
          </w:tcPr>
          <w:p w14:paraId="2ACCD0AE" w14:textId="30361030" w:rsidR="001F7AF4" w:rsidRPr="008D46F1" w:rsidRDefault="001F7AF4" w:rsidP="001F7AF4">
            <w:pPr>
              <w:jc w:val="center"/>
              <w:rPr>
                <w:rFonts w:ascii="Arial" w:hAnsi="Arial" w:cs="Arial"/>
                <w:sz w:val="20"/>
                <w:szCs w:val="18"/>
              </w:rPr>
            </w:pPr>
            <w:r w:rsidRPr="001F7AF4">
              <w:rPr>
                <w:rFonts w:ascii="Arial" w:hAnsi="Arial" w:cs="Arial"/>
                <w:sz w:val="20"/>
                <w:szCs w:val="18"/>
              </w:rPr>
              <w:t>No critical bugs and no data loss during normal use</w:t>
            </w:r>
          </w:p>
        </w:tc>
        <w:tc>
          <w:tcPr>
            <w:tcW w:w="2160" w:type="dxa"/>
          </w:tcPr>
          <w:p w14:paraId="0E6E7004" w14:textId="6D5E042A" w:rsidR="001F7AF4" w:rsidRPr="008D46F1" w:rsidRDefault="001F7AF4" w:rsidP="001F7AF4">
            <w:pPr>
              <w:rPr>
                <w:rFonts w:ascii="Arial" w:hAnsi="Arial" w:cs="Arial"/>
                <w:sz w:val="20"/>
                <w:szCs w:val="18"/>
              </w:rPr>
            </w:pPr>
            <w:r w:rsidRPr="001F7AF4">
              <w:rPr>
                <w:rFonts w:ascii="Arial" w:hAnsi="Arial" w:cs="Arial"/>
                <w:sz w:val="20"/>
                <w:szCs w:val="18"/>
              </w:rPr>
              <w:t>Testers</w:t>
            </w:r>
          </w:p>
        </w:tc>
      </w:tr>
      <w:tr w:rsidR="001F7AF4" w:rsidRPr="008D46F1" w14:paraId="71818B31" w14:textId="77777777" w:rsidTr="006C6F72">
        <w:tc>
          <w:tcPr>
            <w:tcW w:w="1489" w:type="dxa"/>
          </w:tcPr>
          <w:p w14:paraId="1F3A436F" w14:textId="77777777" w:rsidR="001F7AF4" w:rsidRDefault="001F7AF4" w:rsidP="001F7AF4">
            <w:pPr>
              <w:rPr>
                <w:rFonts w:ascii="Arial" w:hAnsi="Arial" w:cs="Arial"/>
                <w:sz w:val="20"/>
                <w:szCs w:val="18"/>
              </w:rPr>
            </w:pPr>
            <w:r w:rsidRPr="008D46F1">
              <w:rPr>
                <w:rFonts w:ascii="Arial" w:hAnsi="Arial" w:cs="Arial"/>
                <w:sz w:val="20"/>
                <w:szCs w:val="18"/>
              </w:rPr>
              <w:t>Stakeholder satisfaction</w:t>
            </w:r>
          </w:p>
          <w:p w14:paraId="5FE05192" w14:textId="79F8AE65" w:rsidR="001F7AF4" w:rsidRPr="008D46F1" w:rsidRDefault="001F7AF4" w:rsidP="001F7AF4">
            <w:pPr>
              <w:rPr>
                <w:rFonts w:ascii="Arial" w:hAnsi="Arial" w:cs="Arial"/>
                <w:sz w:val="20"/>
                <w:szCs w:val="18"/>
              </w:rPr>
            </w:pPr>
          </w:p>
        </w:tc>
        <w:tc>
          <w:tcPr>
            <w:tcW w:w="2196" w:type="dxa"/>
          </w:tcPr>
          <w:p w14:paraId="3BA63F1B" w14:textId="5C577FA6" w:rsidR="001F7AF4" w:rsidRPr="008D46F1" w:rsidRDefault="001F7AF4" w:rsidP="001F7AF4">
            <w:pPr>
              <w:rPr>
                <w:rFonts w:ascii="Arial" w:hAnsi="Arial" w:cs="Arial"/>
                <w:sz w:val="20"/>
                <w:szCs w:val="18"/>
              </w:rPr>
            </w:pPr>
            <w:r w:rsidRPr="001F7AF4">
              <w:rPr>
                <w:rFonts w:ascii="Arial" w:hAnsi="Arial" w:cs="Arial"/>
                <w:sz w:val="20"/>
                <w:szCs w:val="18"/>
              </w:rPr>
              <w:t>Instructor and team approval</w:t>
            </w:r>
          </w:p>
        </w:tc>
        <w:tc>
          <w:tcPr>
            <w:tcW w:w="2610" w:type="dxa"/>
          </w:tcPr>
          <w:p w14:paraId="720EA9D1" w14:textId="2AB37C48" w:rsidR="001F7AF4" w:rsidRDefault="001F7AF4" w:rsidP="001F7AF4">
            <w:pPr>
              <w:rPr>
                <w:rFonts w:ascii="Arial" w:hAnsi="Arial" w:cs="Arial"/>
                <w:sz w:val="20"/>
                <w:szCs w:val="18"/>
              </w:rPr>
            </w:pPr>
            <w:r w:rsidRPr="001F7AF4">
              <w:rPr>
                <w:rFonts w:ascii="Arial" w:hAnsi="Arial" w:cs="Arial"/>
                <w:sz w:val="20"/>
                <w:szCs w:val="18"/>
              </w:rPr>
              <w:t>Feedback after submission and team review</w:t>
            </w:r>
          </w:p>
          <w:p w14:paraId="73CFCC51" w14:textId="77777777" w:rsidR="001F7AF4" w:rsidRPr="001F7AF4" w:rsidRDefault="001F7AF4" w:rsidP="001F7AF4">
            <w:pPr>
              <w:rPr>
                <w:rFonts w:ascii="Arial" w:hAnsi="Arial" w:cs="Arial"/>
                <w:sz w:val="20"/>
                <w:szCs w:val="18"/>
              </w:rPr>
            </w:pPr>
          </w:p>
        </w:tc>
        <w:tc>
          <w:tcPr>
            <w:tcW w:w="1890" w:type="dxa"/>
          </w:tcPr>
          <w:p w14:paraId="30AD8332" w14:textId="0BE229D9" w:rsidR="001F7AF4" w:rsidRDefault="001F7AF4" w:rsidP="001F7AF4">
            <w:pPr>
              <w:rPr>
                <w:rFonts w:ascii="Arial" w:hAnsi="Arial" w:cs="Arial"/>
                <w:sz w:val="20"/>
                <w:szCs w:val="18"/>
              </w:rPr>
            </w:pPr>
            <w:r w:rsidRPr="001F7AF4">
              <w:rPr>
                <w:rFonts w:ascii="Arial" w:hAnsi="Arial" w:cs="Arial"/>
                <w:sz w:val="20"/>
                <w:szCs w:val="18"/>
              </w:rPr>
              <w:t>Meets or exceeds assignment rubric expectations</w:t>
            </w:r>
          </w:p>
          <w:p w14:paraId="05DE33A5" w14:textId="77777777" w:rsidR="001F7AF4" w:rsidRPr="001F7AF4" w:rsidRDefault="001F7AF4" w:rsidP="001F7AF4">
            <w:pPr>
              <w:rPr>
                <w:rFonts w:ascii="Arial" w:hAnsi="Arial" w:cs="Arial"/>
                <w:sz w:val="20"/>
                <w:szCs w:val="18"/>
              </w:rPr>
            </w:pPr>
          </w:p>
        </w:tc>
        <w:tc>
          <w:tcPr>
            <w:tcW w:w="2160" w:type="dxa"/>
          </w:tcPr>
          <w:p w14:paraId="386FE9EE" w14:textId="681CD134" w:rsidR="001F7AF4" w:rsidRPr="008D46F1" w:rsidRDefault="001F7AF4" w:rsidP="001F7AF4">
            <w:pPr>
              <w:rPr>
                <w:rFonts w:ascii="Arial" w:hAnsi="Arial" w:cs="Arial"/>
                <w:sz w:val="20"/>
                <w:szCs w:val="18"/>
              </w:rPr>
            </w:pPr>
            <w:r w:rsidRPr="001F7AF4">
              <w:rPr>
                <w:rFonts w:ascii="Arial" w:hAnsi="Arial" w:cs="Arial"/>
                <w:sz w:val="20"/>
                <w:szCs w:val="18"/>
              </w:rPr>
              <w:t>Project Manager</w:t>
            </w:r>
          </w:p>
        </w:tc>
      </w:tr>
      <w:tr w:rsidR="001F7AF4" w:rsidRPr="008D46F1" w14:paraId="2183BC81" w14:textId="77777777" w:rsidTr="006C6F72">
        <w:tc>
          <w:tcPr>
            <w:tcW w:w="1489" w:type="dxa"/>
          </w:tcPr>
          <w:p w14:paraId="55DD782D" w14:textId="77777777" w:rsidR="001F7AF4" w:rsidRDefault="001F7AF4" w:rsidP="001F7AF4">
            <w:pPr>
              <w:rPr>
                <w:rFonts w:ascii="Arial" w:hAnsi="Arial" w:cs="Arial"/>
                <w:sz w:val="20"/>
                <w:szCs w:val="18"/>
              </w:rPr>
            </w:pPr>
            <w:r w:rsidRPr="008D46F1">
              <w:rPr>
                <w:rFonts w:ascii="Arial" w:hAnsi="Arial" w:cs="Arial"/>
                <w:sz w:val="20"/>
                <w:szCs w:val="18"/>
              </w:rPr>
              <w:t>Risk management</w:t>
            </w:r>
          </w:p>
          <w:p w14:paraId="1C0D2A7D" w14:textId="02468397" w:rsidR="001F7AF4" w:rsidRPr="008D46F1" w:rsidRDefault="001F7AF4" w:rsidP="001F7AF4">
            <w:pPr>
              <w:rPr>
                <w:rFonts w:ascii="Arial" w:hAnsi="Arial" w:cs="Arial"/>
                <w:sz w:val="20"/>
                <w:szCs w:val="18"/>
              </w:rPr>
            </w:pPr>
          </w:p>
        </w:tc>
        <w:tc>
          <w:tcPr>
            <w:tcW w:w="2196" w:type="dxa"/>
          </w:tcPr>
          <w:p w14:paraId="4023BF33" w14:textId="33835F26" w:rsidR="001F7AF4" w:rsidRPr="008D46F1" w:rsidRDefault="001F7AF4" w:rsidP="001F7AF4">
            <w:pPr>
              <w:rPr>
                <w:rFonts w:ascii="Arial" w:hAnsi="Arial" w:cs="Arial"/>
                <w:sz w:val="20"/>
                <w:szCs w:val="18"/>
              </w:rPr>
            </w:pPr>
            <w:r w:rsidRPr="001F7AF4">
              <w:rPr>
                <w:rFonts w:ascii="Arial" w:hAnsi="Arial" w:cs="Arial"/>
                <w:sz w:val="20"/>
                <w:szCs w:val="18"/>
              </w:rPr>
              <w:t>Identified risks controlled</w:t>
            </w:r>
          </w:p>
        </w:tc>
        <w:tc>
          <w:tcPr>
            <w:tcW w:w="2610" w:type="dxa"/>
          </w:tcPr>
          <w:p w14:paraId="366ACD70" w14:textId="78C4F013" w:rsidR="001F7AF4" w:rsidRPr="008D46F1" w:rsidRDefault="001F7AF4" w:rsidP="001F7AF4">
            <w:pPr>
              <w:rPr>
                <w:rFonts w:ascii="Arial" w:hAnsi="Arial" w:cs="Arial"/>
                <w:sz w:val="20"/>
                <w:szCs w:val="18"/>
              </w:rPr>
            </w:pPr>
            <w:r w:rsidRPr="001F7AF4">
              <w:rPr>
                <w:rFonts w:ascii="Arial" w:hAnsi="Arial" w:cs="Arial"/>
                <w:sz w:val="20"/>
                <w:szCs w:val="18"/>
              </w:rPr>
              <w:t>Risk log review and issue resolution tracking</w:t>
            </w:r>
          </w:p>
        </w:tc>
        <w:tc>
          <w:tcPr>
            <w:tcW w:w="1890" w:type="dxa"/>
          </w:tcPr>
          <w:p w14:paraId="3A580739" w14:textId="79CFE2DD" w:rsidR="001F7AF4" w:rsidRPr="008D46F1" w:rsidRDefault="001F7AF4" w:rsidP="001F7AF4">
            <w:pPr>
              <w:rPr>
                <w:rFonts w:ascii="Arial" w:hAnsi="Arial" w:cs="Arial"/>
                <w:sz w:val="20"/>
                <w:szCs w:val="18"/>
              </w:rPr>
            </w:pPr>
            <w:r w:rsidRPr="001F7AF4">
              <w:rPr>
                <w:rFonts w:ascii="Arial" w:hAnsi="Arial" w:cs="Arial"/>
                <w:sz w:val="20"/>
                <w:szCs w:val="18"/>
              </w:rPr>
              <w:t xml:space="preserve">No unresolved </w:t>
            </w:r>
            <w:proofErr w:type="gramStart"/>
            <w:r w:rsidRPr="001F7AF4">
              <w:rPr>
                <w:rFonts w:ascii="Arial" w:hAnsi="Arial" w:cs="Arial"/>
                <w:sz w:val="20"/>
                <w:szCs w:val="18"/>
              </w:rPr>
              <w:t>high risk</w:t>
            </w:r>
            <w:proofErr w:type="gramEnd"/>
            <w:r w:rsidRPr="001F7AF4">
              <w:rPr>
                <w:rFonts w:ascii="Arial" w:hAnsi="Arial" w:cs="Arial"/>
                <w:sz w:val="20"/>
                <w:szCs w:val="18"/>
              </w:rPr>
              <w:t xml:space="preserve"> items at submission</w:t>
            </w:r>
          </w:p>
        </w:tc>
        <w:tc>
          <w:tcPr>
            <w:tcW w:w="2160" w:type="dxa"/>
          </w:tcPr>
          <w:p w14:paraId="5E19DEC3" w14:textId="779B56E0" w:rsidR="001F7AF4" w:rsidRPr="008D46F1" w:rsidRDefault="001F7AF4" w:rsidP="001F7AF4">
            <w:pPr>
              <w:rPr>
                <w:rFonts w:ascii="Arial" w:hAnsi="Arial" w:cs="Arial"/>
                <w:sz w:val="20"/>
                <w:szCs w:val="18"/>
              </w:rPr>
            </w:pPr>
            <w:r>
              <w:rPr>
                <w:rFonts w:ascii="Arial" w:hAnsi="Arial" w:cs="Arial"/>
                <w:sz w:val="20"/>
                <w:szCs w:val="18"/>
              </w:rPr>
              <w:t>Project Manager</w:t>
            </w:r>
          </w:p>
        </w:tc>
      </w:tr>
      <w:tr w:rsidR="001F7AF4" w:rsidRPr="008D46F1" w14:paraId="15F801FE" w14:textId="77777777" w:rsidTr="006C6F72">
        <w:tc>
          <w:tcPr>
            <w:tcW w:w="1489" w:type="dxa"/>
          </w:tcPr>
          <w:p w14:paraId="50769981" w14:textId="77777777" w:rsidR="001F7AF4" w:rsidRDefault="001F7AF4" w:rsidP="001F7AF4">
            <w:pPr>
              <w:rPr>
                <w:rFonts w:ascii="Arial" w:hAnsi="Arial" w:cs="Arial"/>
                <w:sz w:val="20"/>
                <w:szCs w:val="18"/>
              </w:rPr>
            </w:pPr>
            <w:r w:rsidRPr="008D46F1">
              <w:rPr>
                <w:rFonts w:ascii="Arial" w:hAnsi="Arial" w:cs="Arial"/>
                <w:sz w:val="20"/>
                <w:szCs w:val="18"/>
              </w:rPr>
              <w:t>Resource utilization</w:t>
            </w:r>
          </w:p>
          <w:p w14:paraId="174B78DC" w14:textId="69A4B161" w:rsidR="001F7AF4" w:rsidRPr="008D46F1" w:rsidRDefault="001F7AF4" w:rsidP="001F7AF4">
            <w:pPr>
              <w:rPr>
                <w:rFonts w:ascii="Arial" w:hAnsi="Arial" w:cs="Arial"/>
                <w:sz w:val="20"/>
                <w:szCs w:val="18"/>
              </w:rPr>
            </w:pPr>
          </w:p>
        </w:tc>
        <w:tc>
          <w:tcPr>
            <w:tcW w:w="2196" w:type="dxa"/>
          </w:tcPr>
          <w:p w14:paraId="45684C8A" w14:textId="0FB7446F" w:rsidR="001F7AF4" w:rsidRPr="008D46F1" w:rsidRDefault="001F7AF4" w:rsidP="001F7AF4">
            <w:pPr>
              <w:rPr>
                <w:rFonts w:ascii="Arial" w:hAnsi="Arial" w:cs="Arial"/>
                <w:sz w:val="20"/>
                <w:szCs w:val="18"/>
              </w:rPr>
            </w:pPr>
            <w:r>
              <w:rPr>
                <w:rFonts w:ascii="Arial" w:hAnsi="Arial" w:cs="Arial"/>
                <w:sz w:val="20"/>
                <w:szCs w:val="18"/>
              </w:rPr>
              <w:t>Effective use of team skills</w:t>
            </w:r>
          </w:p>
        </w:tc>
        <w:tc>
          <w:tcPr>
            <w:tcW w:w="2610" w:type="dxa"/>
          </w:tcPr>
          <w:p w14:paraId="4D4D21F3" w14:textId="0C648A9B" w:rsidR="001F7AF4" w:rsidRPr="008D46F1" w:rsidRDefault="001F7AF4" w:rsidP="001F7AF4">
            <w:pPr>
              <w:rPr>
                <w:rFonts w:ascii="Arial" w:hAnsi="Arial" w:cs="Arial"/>
                <w:sz w:val="20"/>
                <w:szCs w:val="18"/>
              </w:rPr>
            </w:pPr>
            <w:r>
              <w:rPr>
                <w:rFonts w:ascii="Arial" w:hAnsi="Arial" w:cs="Arial"/>
                <w:sz w:val="20"/>
                <w:szCs w:val="18"/>
              </w:rPr>
              <w:t xml:space="preserve">Task completion </w:t>
            </w:r>
            <w:proofErr w:type="gramStart"/>
            <w:r>
              <w:rPr>
                <w:rFonts w:ascii="Arial" w:hAnsi="Arial" w:cs="Arial"/>
                <w:sz w:val="20"/>
                <w:szCs w:val="18"/>
              </w:rPr>
              <w:t>review</w:t>
            </w:r>
            <w:proofErr w:type="gramEnd"/>
            <w:r>
              <w:rPr>
                <w:rFonts w:ascii="Arial" w:hAnsi="Arial" w:cs="Arial"/>
                <w:sz w:val="20"/>
                <w:szCs w:val="18"/>
              </w:rPr>
              <w:t xml:space="preserve"> by role </w:t>
            </w:r>
          </w:p>
        </w:tc>
        <w:tc>
          <w:tcPr>
            <w:tcW w:w="1890" w:type="dxa"/>
          </w:tcPr>
          <w:p w14:paraId="231C3C9F" w14:textId="4A1B1BFE" w:rsidR="001F7AF4" w:rsidRPr="008D46F1" w:rsidRDefault="001F7AF4" w:rsidP="001F7AF4">
            <w:pPr>
              <w:rPr>
                <w:rFonts w:ascii="Arial" w:hAnsi="Arial" w:cs="Arial"/>
                <w:sz w:val="20"/>
                <w:szCs w:val="18"/>
              </w:rPr>
            </w:pPr>
            <w:r>
              <w:rPr>
                <w:rFonts w:ascii="Arial" w:hAnsi="Arial" w:cs="Arial"/>
                <w:sz w:val="20"/>
                <w:szCs w:val="18"/>
              </w:rPr>
              <w:t>All team members contribute to assigned roles</w:t>
            </w:r>
          </w:p>
        </w:tc>
        <w:tc>
          <w:tcPr>
            <w:tcW w:w="2160" w:type="dxa"/>
          </w:tcPr>
          <w:p w14:paraId="0D4E7555" w14:textId="47873A88" w:rsidR="001F7AF4" w:rsidRPr="008D46F1" w:rsidRDefault="001F7AF4" w:rsidP="001F7AF4">
            <w:pPr>
              <w:rPr>
                <w:rFonts w:ascii="Arial" w:hAnsi="Arial" w:cs="Arial"/>
                <w:sz w:val="20"/>
                <w:szCs w:val="18"/>
              </w:rPr>
            </w:pPr>
            <w:r>
              <w:rPr>
                <w:rFonts w:ascii="Arial" w:hAnsi="Arial" w:cs="Arial"/>
                <w:sz w:val="20"/>
                <w:szCs w:val="18"/>
              </w:rPr>
              <w:t>Project manager</w:t>
            </w:r>
          </w:p>
        </w:tc>
      </w:tr>
      <w:tr w:rsidR="001F7AF4" w:rsidRPr="008D46F1" w14:paraId="330109C4" w14:textId="77777777" w:rsidTr="006C6F72">
        <w:tc>
          <w:tcPr>
            <w:tcW w:w="1489" w:type="dxa"/>
          </w:tcPr>
          <w:p w14:paraId="50296300" w14:textId="77777777" w:rsidR="001F7AF4" w:rsidRPr="008D46F1" w:rsidRDefault="001F7AF4" w:rsidP="001F7AF4">
            <w:pPr>
              <w:rPr>
                <w:rFonts w:ascii="Arial" w:hAnsi="Arial" w:cs="Arial"/>
                <w:sz w:val="20"/>
                <w:szCs w:val="18"/>
              </w:rPr>
            </w:pPr>
            <w:r w:rsidRPr="008D46F1">
              <w:rPr>
                <w:rFonts w:ascii="Arial" w:hAnsi="Arial" w:cs="Arial"/>
                <w:sz w:val="20"/>
                <w:szCs w:val="18"/>
              </w:rPr>
              <w:t>Compliance</w:t>
            </w:r>
          </w:p>
          <w:p w14:paraId="69692C6B" w14:textId="6CB0A705" w:rsidR="001F7AF4" w:rsidRPr="008D46F1" w:rsidRDefault="001F7AF4" w:rsidP="001F7AF4">
            <w:pPr>
              <w:rPr>
                <w:rFonts w:ascii="Arial" w:hAnsi="Arial" w:cs="Arial"/>
                <w:sz w:val="20"/>
                <w:szCs w:val="18"/>
              </w:rPr>
            </w:pPr>
          </w:p>
        </w:tc>
        <w:tc>
          <w:tcPr>
            <w:tcW w:w="2196" w:type="dxa"/>
          </w:tcPr>
          <w:p w14:paraId="02DA03CE" w14:textId="1BF758B9" w:rsidR="001F7AF4" w:rsidRPr="008D46F1" w:rsidRDefault="001F7AF4" w:rsidP="001F7AF4">
            <w:pPr>
              <w:rPr>
                <w:rFonts w:ascii="Arial" w:hAnsi="Arial" w:cs="Arial"/>
                <w:sz w:val="20"/>
                <w:szCs w:val="18"/>
              </w:rPr>
            </w:pPr>
            <w:r>
              <w:rPr>
                <w:rFonts w:ascii="Arial" w:hAnsi="Arial" w:cs="Arial"/>
                <w:sz w:val="20"/>
                <w:szCs w:val="18"/>
              </w:rPr>
              <w:t>Meets academic and legal requirements</w:t>
            </w:r>
          </w:p>
        </w:tc>
        <w:tc>
          <w:tcPr>
            <w:tcW w:w="2610" w:type="dxa"/>
          </w:tcPr>
          <w:p w14:paraId="00D09DC7" w14:textId="19B407CA" w:rsidR="001F7AF4" w:rsidRPr="008D46F1" w:rsidRDefault="001F7AF4" w:rsidP="001F7AF4">
            <w:pPr>
              <w:rPr>
                <w:rFonts w:ascii="Arial" w:hAnsi="Arial" w:cs="Arial"/>
                <w:sz w:val="20"/>
                <w:szCs w:val="18"/>
              </w:rPr>
            </w:pPr>
            <w:r>
              <w:rPr>
                <w:rFonts w:ascii="Arial" w:hAnsi="Arial" w:cs="Arial"/>
                <w:sz w:val="20"/>
                <w:szCs w:val="18"/>
              </w:rPr>
              <w:t>Rubric checklist and policy review</w:t>
            </w:r>
          </w:p>
        </w:tc>
        <w:tc>
          <w:tcPr>
            <w:tcW w:w="1890" w:type="dxa"/>
          </w:tcPr>
          <w:p w14:paraId="5E4187A7" w14:textId="2C84A103" w:rsidR="001F7AF4" w:rsidRPr="008D46F1" w:rsidRDefault="001D1FCF" w:rsidP="001F7AF4">
            <w:pPr>
              <w:rPr>
                <w:rFonts w:ascii="Arial" w:hAnsi="Arial" w:cs="Arial"/>
                <w:sz w:val="20"/>
                <w:szCs w:val="18"/>
              </w:rPr>
            </w:pPr>
            <w:r w:rsidRPr="001D1FCF">
              <w:rPr>
                <w:rFonts w:ascii="Arial" w:hAnsi="Arial" w:cs="Arial"/>
                <w:sz w:val="20"/>
                <w:szCs w:val="18"/>
              </w:rPr>
              <w:t>Full compliance with course and academic integrity rules</w:t>
            </w:r>
          </w:p>
        </w:tc>
        <w:tc>
          <w:tcPr>
            <w:tcW w:w="2160" w:type="dxa"/>
          </w:tcPr>
          <w:p w14:paraId="12FDF086" w14:textId="1CC46969" w:rsidR="001F7AF4" w:rsidRPr="008D46F1" w:rsidRDefault="001D1FCF" w:rsidP="001F7AF4">
            <w:pPr>
              <w:rPr>
                <w:rFonts w:ascii="Arial" w:hAnsi="Arial" w:cs="Arial"/>
                <w:sz w:val="20"/>
                <w:szCs w:val="18"/>
              </w:rPr>
            </w:pPr>
            <w:r>
              <w:rPr>
                <w:rFonts w:ascii="Arial" w:hAnsi="Arial" w:cs="Arial"/>
                <w:sz w:val="20"/>
                <w:szCs w:val="18"/>
              </w:rPr>
              <w:t>Project manager</w:t>
            </w:r>
          </w:p>
        </w:tc>
      </w:tr>
    </w:tbl>
    <w:p w14:paraId="1B261E3F" w14:textId="2ED1F5AE" w:rsidR="00BC60CD" w:rsidRPr="008D46F1" w:rsidRDefault="00BC60CD" w:rsidP="00ED457A">
      <w:pPr>
        <w:pStyle w:val="Heading1"/>
        <w:spacing w:before="120" w:after="120"/>
      </w:pPr>
      <w:r w:rsidRPr="008D46F1">
        <w:lastRenderedPageBreak/>
        <w:t>Project Team</w:t>
      </w:r>
    </w:p>
    <w:p w14:paraId="62068A75" w14:textId="2FFA99B3" w:rsidR="008B44EC" w:rsidRDefault="006A2752" w:rsidP="00BC60CD">
      <w:pPr>
        <w:rPr>
          <w:rFonts w:ascii="Arial" w:hAnsi="Arial" w:cs="Arial"/>
        </w:rPr>
      </w:pPr>
      <w:r w:rsidRPr="008D46F1">
        <w:rPr>
          <w:rFonts w:ascii="Arial" w:hAnsi="Arial" w:cs="Arial"/>
        </w:rPr>
        <w:t>List the members of the project team who will be involved in this project, including their name, role and responsibilities to better understand what’s expected of them.</w:t>
      </w:r>
    </w:p>
    <w:p w14:paraId="43F993AE" w14:textId="6F2986B4" w:rsidR="008B44EC" w:rsidRDefault="008B44EC" w:rsidP="00BC60CD">
      <w:pPr>
        <w:rPr>
          <w:rFonts w:ascii="Arial" w:hAnsi="Arial" w:cs="Arial"/>
        </w:rPr>
      </w:pPr>
    </w:p>
    <w:p w14:paraId="4EA360EF" w14:textId="77777777" w:rsidR="008B44EC" w:rsidRPr="008D46F1" w:rsidRDefault="008B44EC" w:rsidP="00BC60CD">
      <w:pPr>
        <w:rPr>
          <w:rFonts w:ascii="Arial" w:hAnsi="Arial" w:cs="Arial"/>
        </w:rPr>
      </w:pPr>
    </w:p>
    <w:tbl>
      <w:tblPr>
        <w:tblW w:w="104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4"/>
        <w:gridCol w:w="3663"/>
        <w:gridCol w:w="3744"/>
      </w:tblGrid>
      <w:tr w:rsidR="00BC60CD" w:rsidRPr="008D46F1" w14:paraId="64D4C1C9" w14:textId="77777777" w:rsidTr="001D1FCF">
        <w:trPr>
          <w:trHeight w:val="362"/>
        </w:trPr>
        <w:tc>
          <w:tcPr>
            <w:tcW w:w="2994" w:type="dxa"/>
            <w:shd w:val="clear" w:color="auto" w:fill="000000" w:themeFill="text1"/>
          </w:tcPr>
          <w:p w14:paraId="1252FCA2" w14:textId="7F085C54" w:rsidR="00BC60CD" w:rsidRPr="008D46F1" w:rsidRDefault="00BC60CD" w:rsidP="00A51673">
            <w:pPr>
              <w:pStyle w:val="BodyText"/>
              <w:spacing w:before="40" w:after="40"/>
              <w:rPr>
                <w:rFonts w:cs="Arial"/>
                <w:b/>
                <w:color w:val="FFFFFF"/>
                <w:sz w:val="20"/>
                <w:szCs w:val="18"/>
              </w:rPr>
            </w:pPr>
            <w:r w:rsidRPr="008D46F1">
              <w:rPr>
                <w:rFonts w:cs="Arial"/>
                <w:b/>
                <w:color w:val="FFFFFF"/>
                <w:sz w:val="20"/>
                <w:szCs w:val="18"/>
              </w:rPr>
              <w:t>Name</w:t>
            </w:r>
          </w:p>
        </w:tc>
        <w:tc>
          <w:tcPr>
            <w:tcW w:w="3663" w:type="dxa"/>
            <w:shd w:val="clear" w:color="auto" w:fill="000000" w:themeFill="text1"/>
          </w:tcPr>
          <w:p w14:paraId="14B2977D" w14:textId="599E13A3" w:rsidR="00BC60CD" w:rsidRPr="008D46F1" w:rsidRDefault="00BC60CD" w:rsidP="00A51673">
            <w:pPr>
              <w:pStyle w:val="BodyText"/>
              <w:spacing w:before="40" w:after="40"/>
              <w:rPr>
                <w:rFonts w:cs="Arial"/>
                <w:b/>
                <w:color w:val="FFFFFF"/>
                <w:sz w:val="20"/>
                <w:szCs w:val="18"/>
              </w:rPr>
            </w:pPr>
            <w:r w:rsidRPr="008D46F1">
              <w:rPr>
                <w:rFonts w:cs="Arial"/>
                <w:b/>
                <w:color w:val="FFFFFF"/>
                <w:sz w:val="20"/>
                <w:szCs w:val="18"/>
              </w:rPr>
              <w:t>Role</w:t>
            </w:r>
          </w:p>
        </w:tc>
        <w:tc>
          <w:tcPr>
            <w:tcW w:w="3744" w:type="dxa"/>
            <w:shd w:val="clear" w:color="auto" w:fill="000000" w:themeFill="text1"/>
          </w:tcPr>
          <w:p w14:paraId="226A5893" w14:textId="41A3C844" w:rsidR="00BC60CD" w:rsidRPr="008D46F1" w:rsidRDefault="00BC60CD" w:rsidP="00A51673">
            <w:pPr>
              <w:pStyle w:val="BodyText"/>
              <w:spacing w:before="40" w:after="40"/>
              <w:rPr>
                <w:rFonts w:cs="Arial"/>
                <w:b/>
                <w:color w:val="FFFFFF"/>
                <w:sz w:val="20"/>
                <w:szCs w:val="18"/>
              </w:rPr>
            </w:pPr>
            <w:r w:rsidRPr="008D46F1">
              <w:rPr>
                <w:rFonts w:cs="Arial"/>
                <w:b/>
                <w:color w:val="FFFFFF"/>
                <w:sz w:val="20"/>
                <w:szCs w:val="18"/>
              </w:rPr>
              <w:t>Responsibilities</w:t>
            </w:r>
          </w:p>
        </w:tc>
      </w:tr>
      <w:tr w:rsidR="00BC60CD" w:rsidRPr="008D46F1" w14:paraId="119A49D3" w14:textId="77777777" w:rsidTr="001D1FCF">
        <w:trPr>
          <w:trHeight w:val="84"/>
        </w:trPr>
        <w:tc>
          <w:tcPr>
            <w:tcW w:w="2994" w:type="dxa"/>
          </w:tcPr>
          <w:p w14:paraId="511B39AC" w14:textId="741680F1" w:rsidR="00BC60CD" w:rsidRPr="008D46F1" w:rsidRDefault="001D1FCF" w:rsidP="00BC60CD">
            <w:pPr>
              <w:pStyle w:val="BodyText"/>
              <w:spacing w:before="40"/>
              <w:rPr>
                <w:rFonts w:cs="Arial"/>
                <w:color w:val="000000"/>
                <w:sz w:val="20"/>
                <w:szCs w:val="18"/>
              </w:rPr>
            </w:pPr>
            <w:r>
              <w:rPr>
                <w:rFonts w:cs="Arial"/>
                <w:color w:val="000000"/>
                <w:sz w:val="20"/>
                <w:szCs w:val="18"/>
              </w:rPr>
              <w:t>Zachary</w:t>
            </w:r>
          </w:p>
        </w:tc>
        <w:tc>
          <w:tcPr>
            <w:tcW w:w="3663" w:type="dxa"/>
          </w:tcPr>
          <w:p w14:paraId="1C806CC7" w14:textId="3F9EF0D5" w:rsidR="00BC60CD" w:rsidRPr="008D46F1" w:rsidRDefault="001D1FCF" w:rsidP="00BC60CD">
            <w:pPr>
              <w:pStyle w:val="BodyText"/>
              <w:spacing w:before="40"/>
              <w:rPr>
                <w:rFonts w:cs="Arial"/>
                <w:sz w:val="20"/>
                <w:szCs w:val="18"/>
              </w:rPr>
            </w:pPr>
            <w:r>
              <w:rPr>
                <w:rFonts w:cs="Arial"/>
                <w:sz w:val="20"/>
                <w:szCs w:val="18"/>
              </w:rPr>
              <w:t>Project manager</w:t>
            </w:r>
          </w:p>
        </w:tc>
        <w:tc>
          <w:tcPr>
            <w:tcW w:w="3744" w:type="dxa"/>
          </w:tcPr>
          <w:p w14:paraId="05D9DA59" w14:textId="006244EC" w:rsidR="00BC60CD" w:rsidRPr="008D46F1" w:rsidRDefault="001D1FCF" w:rsidP="00BC60CD">
            <w:pPr>
              <w:pStyle w:val="BodyText"/>
              <w:spacing w:before="40"/>
              <w:rPr>
                <w:rFonts w:cs="Arial"/>
                <w:color w:val="808080"/>
                <w:sz w:val="20"/>
                <w:szCs w:val="18"/>
              </w:rPr>
            </w:pPr>
            <w:r w:rsidRPr="001D1FCF">
              <w:rPr>
                <w:rFonts w:cs="Arial"/>
                <w:color w:val="808080"/>
                <w:sz w:val="20"/>
                <w:szCs w:val="18"/>
                <w:lang w:val="en-AU"/>
              </w:rPr>
              <w:t>Oversees project planning, scheduling, task coordination, and progress tracking. Ensures deadlines are met and scope stays controlled.</w:t>
            </w:r>
          </w:p>
        </w:tc>
      </w:tr>
      <w:tr w:rsidR="00BC60CD" w:rsidRPr="008D46F1" w14:paraId="05763726" w14:textId="77777777" w:rsidTr="001D1FCF">
        <w:trPr>
          <w:trHeight w:val="259"/>
        </w:trPr>
        <w:tc>
          <w:tcPr>
            <w:tcW w:w="2994" w:type="dxa"/>
          </w:tcPr>
          <w:p w14:paraId="3DF5AEF5" w14:textId="6DCA11E3" w:rsidR="00BC60CD" w:rsidRPr="008D46F1" w:rsidRDefault="001D1FCF" w:rsidP="00BC60CD">
            <w:pPr>
              <w:pStyle w:val="BodyText"/>
              <w:rPr>
                <w:rFonts w:cs="Arial"/>
                <w:sz w:val="20"/>
                <w:szCs w:val="18"/>
              </w:rPr>
            </w:pPr>
            <w:r>
              <w:rPr>
                <w:rFonts w:cs="Arial"/>
                <w:sz w:val="20"/>
                <w:szCs w:val="18"/>
              </w:rPr>
              <w:t>Cailey</w:t>
            </w:r>
          </w:p>
        </w:tc>
        <w:tc>
          <w:tcPr>
            <w:tcW w:w="3663" w:type="dxa"/>
          </w:tcPr>
          <w:p w14:paraId="1545B490" w14:textId="6078C69A" w:rsidR="00BC60CD" w:rsidRPr="008D46F1" w:rsidRDefault="001D1FCF" w:rsidP="00BC60CD">
            <w:pPr>
              <w:pStyle w:val="BodyText"/>
              <w:rPr>
                <w:rFonts w:cs="Arial"/>
                <w:sz w:val="20"/>
                <w:szCs w:val="18"/>
              </w:rPr>
            </w:pPr>
            <w:r>
              <w:rPr>
                <w:rFonts w:cs="Arial"/>
                <w:sz w:val="20"/>
                <w:szCs w:val="18"/>
              </w:rPr>
              <w:t>Designer</w:t>
            </w:r>
          </w:p>
        </w:tc>
        <w:tc>
          <w:tcPr>
            <w:tcW w:w="3744" w:type="dxa"/>
          </w:tcPr>
          <w:p w14:paraId="2E2CBDB3" w14:textId="07407597" w:rsidR="00BC60CD" w:rsidRPr="008D46F1" w:rsidRDefault="001D1FCF" w:rsidP="00BC60CD">
            <w:pPr>
              <w:pStyle w:val="BodyText"/>
              <w:rPr>
                <w:rFonts w:cs="Arial"/>
                <w:sz w:val="20"/>
                <w:szCs w:val="18"/>
              </w:rPr>
            </w:pPr>
            <w:r w:rsidRPr="001D1FCF">
              <w:rPr>
                <w:rFonts w:cs="Arial"/>
                <w:sz w:val="20"/>
                <w:szCs w:val="18"/>
                <w:lang w:val="en-AU"/>
              </w:rPr>
              <w:t xml:space="preserve">Designs the user interface layout and overall usability. Creates </w:t>
            </w:r>
            <w:proofErr w:type="spellStart"/>
            <w:r w:rsidRPr="001D1FCF">
              <w:rPr>
                <w:rFonts w:cs="Arial"/>
                <w:sz w:val="20"/>
                <w:szCs w:val="18"/>
                <w:lang w:val="en-AU"/>
              </w:rPr>
              <w:t>mockups</w:t>
            </w:r>
            <w:proofErr w:type="spellEnd"/>
            <w:r w:rsidRPr="001D1FCF">
              <w:rPr>
                <w:rFonts w:cs="Arial"/>
                <w:sz w:val="20"/>
                <w:szCs w:val="18"/>
                <w:lang w:val="en-AU"/>
              </w:rPr>
              <w:t xml:space="preserve"> and ensures the planner is easy to understand and use.</w:t>
            </w:r>
          </w:p>
        </w:tc>
      </w:tr>
      <w:tr w:rsidR="00BC60CD" w:rsidRPr="008D46F1" w14:paraId="1A1553E4" w14:textId="77777777" w:rsidTr="001D1FCF">
        <w:trPr>
          <w:trHeight w:val="96"/>
        </w:trPr>
        <w:tc>
          <w:tcPr>
            <w:tcW w:w="2994" w:type="dxa"/>
          </w:tcPr>
          <w:p w14:paraId="46FF4702" w14:textId="04A3117C" w:rsidR="00BC60CD" w:rsidRPr="008D46F1" w:rsidRDefault="001D1FCF" w:rsidP="00BC60CD">
            <w:pPr>
              <w:pStyle w:val="BodyText"/>
              <w:rPr>
                <w:rFonts w:cs="Arial"/>
                <w:sz w:val="20"/>
                <w:szCs w:val="18"/>
              </w:rPr>
            </w:pPr>
            <w:r>
              <w:rPr>
                <w:rFonts w:cs="Arial"/>
                <w:sz w:val="20"/>
                <w:szCs w:val="18"/>
              </w:rPr>
              <w:t>Sean</w:t>
            </w:r>
          </w:p>
        </w:tc>
        <w:tc>
          <w:tcPr>
            <w:tcW w:w="3663" w:type="dxa"/>
          </w:tcPr>
          <w:p w14:paraId="4A53E5CD" w14:textId="7D097968" w:rsidR="00BC60CD" w:rsidRPr="008D46F1" w:rsidRDefault="001D1FCF" w:rsidP="00BC60CD">
            <w:pPr>
              <w:pStyle w:val="BodyText"/>
              <w:rPr>
                <w:rFonts w:cs="Arial"/>
                <w:sz w:val="20"/>
                <w:szCs w:val="18"/>
              </w:rPr>
            </w:pPr>
            <w:r>
              <w:rPr>
                <w:rFonts w:cs="Arial"/>
                <w:sz w:val="20"/>
                <w:szCs w:val="18"/>
              </w:rPr>
              <w:t>Front End Developer</w:t>
            </w:r>
          </w:p>
        </w:tc>
        <w:tc>
          <w:tcPr>
            <w:tcW w:w="3744" w:type="dxa"/>
          </w:tcPr>
          <w:p w14:paraId="0FA3CDA8" w14:textId="1BD575AB" w:rsidR="00BC60CD" w:rsidRPr="008D46F1" w:rsidRDefault="001D1FCF" w:rsidP="00BC60CD">
            <w:pPr>
              <w:pStyle w:val="BodyText"/>
              <w:rPr>
                <w:rFonts w:cs="Arial"/>
                <w:sz w:val="20"/>
                <w:szCs w:val="18"/>
              </w:rPr>
            </w:pPr>
            <w:r w:rsidRPr="001D1FCF">
              <w:rPr>
                <w:rFonts w:cs="Arial"/>
                <w:sz w:val="20"/>
                <w:szCs w:val="18"/>
                <w:lang w:val="en-AU"/>
              </w:rPr>
              <w:t>Implements the user interface and user interactions. Connects visual components to application logic.</w:t>
            </w:r>
          </w:p>
        </w:tc>
      </w:tr>
      <w:tr w:rsidR="001D1FCF" w:rsidRPr="008D46F1" w14:paraId="2594A1D9" w14:textId="77777777" w:rsidTr="001D1FCF">
        <w:trPr>
          <w:trHeight w:val="96"/>
        </w:trPr>
        <w:tc>
          <w:tcPr>
            <w:tcW w:w="2994" w:type="dxa"/>
          </w:tcPr>
          <w:p w14:paraId="559C550C" w14:textId="494B5551" w:rsidR="001D1FCF" w:rsidRPr="008D46F1" w:rsidRDefault="001D1FCF" w:rsidP="00BC60CD">
            <w:pPr>
              <w:pStyle w:val="BodyText"/>
              <w:rPr>
                <w:rFonts w:cs="Arial"/>
                <w:sz w:val="20"/>
                <w:szCs w:val="18"/>
              </w:rPr>
            </w:pPr>
            <w:r>
              <w:rPr>
                <w:rFonts w:cs="Arial"/>
                <w:sz w:val="20"/>
                <w:szCs w:val="18"/>
              </w:rPr>
              <w:t>Andrii</w:t>
            </w:r>
          </w:p>
        </w:tc>
        <w:tc>
          <w:tcPr>
            <w:tcW w:w="3663" w:type="dxa"/>
          </w:tcPr>
          <w:p w14:paraId="69779702" w14:textId="325FB43E" w:rsidR="001D1FCF" w:rsidRPr="008D46F1" w:rsidRDefault="001D1FCF" w:rsidP="00BC60CD">
            <w:pPr>
              <w:pStyle w:val="BodyText"/>
              <w:rPr>
                <w:rFonts w:cs="Arial"/>
                <w:sz w:val="20"/>
                <w:szCs w:val="18"/>
              </w:rPr>
            </w:pPr>
            <w:r>
              <w:rPr>
                <w:rFonts w:cs="Arial"/>
                <w:sz w:val="20"/>
                <w:szCs w:val="18"/>
              </w:rPr>
              <w:t>Backend Developer</w:t>
            </w:r>
          </w:p>
        </w:tc>
        <w:tc>
          <w:tcPr>
            <w:tcW w:w="3744" w:type="dxa"/>
          </w:tcPr>
          <w:p w14:paraId="2BE905EA" w14:textId="30DD7237" w:rsidR="001D1FCF" w:rsidRPr="008D46F1" w:rsidRDefault="001D1FCF" w:rsidP="00BC60CD">
            <w:pPr>
              <w:pStyle w:val="BodyText"/>
              <w:rPr>
                <w:rFonts w:cs="Arial"/>
                <w:sz w:val="20"/>
                <w:szCs w:val="18"/>
              </w:rPr>
            </w:pPr>
            <w:r w:rsidRPr="001D1FCF">
              <w:rPr>
                <w:rFonts w:cs="Arial"/>
                <w:sz w:val="20"/>
                <w:szCs w:val="18"/>
                <w:lang w:val="en-AU"/>
              </w:rPr>
              <w:t>Develops core application logic, data handling, and file save and load functionality.</w:t>
            </w:r>
          </w:p>
        </w:tc>
      </w:tr>
      <w:tr w:rsidR="001D1FCF" w:rsidRPr="008D46F1" w14:paraId="69F20CD0" w14:textId="77777777" w:rsidTr="001D1FCF">
        <w:trPr>
          <w:trHeight w:val="96"/>
        </w:trPr>
        <w:tc>
          <w:tcPr>
            <w:tcW w:w="2994" w:type="dxa"/>
          </w:tcPr>
          <w:p w14:paraId="5211D261" w14:textId="34B3F78A" w:rsidR="001D1FCF" w:rsidRPr="008D46F1" w:rsidRDefault="001D1FCF" w:rsidP="00BC60CD">
            <w:pPr>
              <w:pStyle w:val="BodyText"/>
              <w:rPr>
                <w:rFonts w:cs="Arial"/>
                <w:sz w:val="20"/>
                <w:szCs w:val="18"/>
              </w:rPr>
            </w:pPr>
            <w:r>
              <w:rPr>
                <w:rFonts w:cs="Arial"/>
                <w:sz w:val="20"/>
                <w:szCs w:val="18"/>
              </w:rPr>
              <w:t xml:space="preserve">Harold </w:t>
            </w:r>
          </w:p>
        </w:tc>
        <w:tc>
          <w:tcPr>
            <w:tcW w:w="3663" w:type="dxa"/>
          </w:tcPr>
          <w:p w14:paraId="10C0B732" w14:textId="5D67F995" w:rsidR="001D1FCF" w:rsidRPr="008D46F1" w:rsidRDefault="001D1FCF" w:rsidP="00BC60CD">
            <w:pPr>
              <w:pStyle w:val="BodyText"/>
              <w:rPr>
                <w:rFonts w:cs="Arial"/>
                <w:sz w:val="20"/>
                <w:szCs w:val="18"/>
              </w:rPr>
            </w:pPr>
            <w:r>
              <w:rPr>
                <w:rFonts w:cs="Arial"/>
                <w:sz w:val="20"/>
                <w:szCs w:val="18"/>
              </w:rPr>
              <w:t>Windows Tester</w:t>
            </w:r>
          </w:p>
        </w:tc>
        <w:tc>
          <w:tcPr>
            <w:tcW w:w="3744" w:type="dxa"/>
          </w:tcPr>
          <w:p w14:paraId="4C40B87A" w14:textId="4E41B383" w:rsidR="001D1FCF" w:rsidRPr="008D46F1" w:rsidRDefault="001D1FCF" w:rsidP="00BC60CD">
            <w:pPr>
              <w:pStyle w:val="BodyText"/>
              <w:rPr>
                <w:rFonts w:cs="Arial"/>
                <w:sz w:val="20"/>
                <w:szCs w:val="18"/>
              </w:rPr>
            </w:pPr>
            <w:r w:rsidRPr="001D1FCF">
              <w:rPr>
                <w:rFonts w:cs="Arial"/>
                <w:sz w:val="20"/>
                <w:szCs w:val="18"/>
                <w:lang w:val="en-AU"/>
              </w:rPr>
              <w:t>Tests application functionality and stability on Windows systems. Reports bugs and usability issues.</w:t>
            </w:r>
          </w:p>
        </w:tc>
      </w:tr>
      <w:tr w:rsidR="001D1FCF" w:rsidRPr="008D46F1" w14:paraId="1E99840E" w14:textId="77777777" w:rsidTr="001D1FCF">
        <w:trPr>
          <w:trHeight w:val="96"/>
        </w:trPr>
        <w:tc>
          <w:tcPr>
            <w:tcW w:w="2994" w:type="dxa"/>
          </w:tcPr>
          <w:p w14:paraId="05E2885E" w14:textId="66BDB44F" w:rsidR="001D1FCF" w:rsidRPr="008D46F1" w:rsidRDefault="001D1FCF" w:rsidP="00BC60CD">
            <w:pPr>
              <w:pStyle w:val="BodyText"/>
              <w:rPr>
                <w:rFonts w:cs="Arial"/>
                <w:sz w:val="20"/>
                <w:szCs w:val="18"/>
              </w:rPr>
            </w:pPr>
            <w:r>
              <w:rPr>
                <w:rFonts w:cs="Arial"/>
                <w:sz w:val="20"/>
                <w:szCs w:val="18"/>
              </w:rPr>
              <w:t>Krystal</w:t>
            </w:r>
          </w:p>
        </w:tc>
        <w:tc>
          <w:tcPr>
            <w:tcW w:w="3663" w:type="dxa"/>
          </w:tcPr>
          <w:p w14:paraId="5E963AD7" w14:textId="4B98A141" w:rsidR="001D1FCF" w:rsidRPr="008D46F1" w:rsidRDefault="001D1FCF" w:rsidP="00BC60CD">
            <w:pPr>
              <w:pStyle w:val="BodyText"/>
              <w:rPr>
                <w:rFonts w:cs="Arial"/>
                <w:sz w:val="20"/>
                <w:szCs w:val="18"/>
              </w:rPr>
            </w:pPr>
            <w:r>
              <w:rPr>
                <w:rFonts w:cs="Arial"/>
                <w:sz w:val="20"/>
                <w:szCs w:val="18"/>
              </w:rPr>
              <w:t>Mac Tester</w:t>
            </w:r>
          </w:p>
        </w:tc>
        <w:tc>
          <w:tcPr>
            <w:tcW w:w="3744" w:type="dxa"/>
          </w:tcPr>
          <w:p w14:paraId="445C28E4" w14:textId="0939ABBB" w:rsidR="001D1FCF" w:rsidRPr="008D46F1" w:rsidRDefault="001D1FCF" w:rsidP="00BC60CD">
            <w:pPr>
              <w:pStyle w:val="BodyText"/>
              <w:rPr>
                <w:rFonts w:cs="Arial"/>
                <w:sz w:val="20"/>
                <w:szCs w:val="18"/>
              </w:rPr>
            </w:pPr>
            <w:r w:rsidRPr="001D1FCF">
              <w:rPr>
                <w:rFonts w:cs="Arial"/>
                <w:sz w:val="20"/>
                <w:szCs w:val="18"/>
                <w:lang w:val="en-AU"/>
              </w:rPr>
              <w:t>Tests application functionality and stability on macOS systems. Identifies platform specific issues and reports defects.</w:t>
            </w:r>
          </w:p>
        </w:tc>
      </w:tr>
      <w:tr w:rsidR="001D1FCF" w:rsidRPr="008D46F1" w14:paraId="5BE84ADF" w14:textId="77777777" w:rsidTr="001D1FCF">
        <w:trPr>
          <w:trHeight w:val="96"/>
        </w:trPr>
        <w:tc>
          <w:tcPr>
            <w:tcW w:w="2994" w:type="dxa"/>
          </w:tcPr>
          <w:p w14:paraId="026BBCAB" w14:textId="77777777" w:rsidR="001D1FCF" w:rsidRPr="008D46F1" w:rsidRDefault="001D1FCF" w:rsidP="00BC60CD">
            <w:pPr>
              <w:pStyle w:val="BodyText"/>
              <w:rPr>
                <w:rFonts w:cs="Arial"/>
                <w:sz w:val="20"/>
                <w:szCs w:val="18"/>
              </w:rPr>
            </w:pPr>
          </w:p>
        </w:tc>
        <w:tc>
          <w:tcPr>
            <w:tcW w:w="3663" w:type="dxa"/>
          </w:tcPr>
          <w:p w14:paraId="7A31ACB5" w14:textId="77777777" w:rsidR="001D1FCF" w:rsidRPr="008D46F1" w:rsidRDefault="001D1FCF" w:rsidP="00BC60CD">
            <w:pPr>
              <w:pStyle w:val="BodyText"/>
              <w:rPr>
                <w:rFonts w:cs="Arial"/>
                <w:sz w:val="20"/>
                <w:szCs w:val="18"/>
              </w:rPr>
            </w:pPr>
          </w:p>
        </w:tc>
        <w:tc>
          <w:tcPr>
            <w:tcW w:w="3744" w:type="dxa"/>
          </w:tcPr>
          <w:p w14:paraId="5EBB8B9F" w14:textId="77777777" w:rsidR="001D1FCF" w:rsidRPr="008D46F1" w:rsidRDefault="001D1FCF" w:rsidP="00BC60CD">
            <w:pPr>
              <w:pStyle w:val="BodyText"/>
              <w:rPr>
                <w:rFonts w:cs="Arial"/>
                <w:sz w:val="20"/>
                <w:szCs w:val="18"/>
              </w:rPr>
            </w:pPr>
          </w:p>
        </w:tc>
      </w:tr>
    </w:tbl>
    <w:p w14:paraId="7C18613A" w14:textId="77777777" w:rsidR="000C2E96" w:rsidRPr="008D46F1" w:rsidRDefault="000C2E96" w:rsidP="000C2E96">
      <w:pPr>
        <w:rPr>
          <w:rFonts w:ascii="Arial" w:hAnsi="Arial" w:cs="Arial"/>
          <w:lang w:val="en-NZ"/>
        </w:rPr>
      </w:pPr>
    </w:p>
    <w:p w14:paraId="320A1FA9" w14:textId="349F1FC0" w:rsidR="006F4080" w:rsidRPr="008D46F1" w:rsidRDefault="006F4080" w:rsidP="00ED457A">
      <w:pPr>
        <w:pStyle w:val="Heading1"/>
        <w:spacing w:before="120" w:after="120"/>
      </w:pPr>
      <w:bookmarkStart w:id="8" w:name="_Toc52956677"/>
      <w:bookmarkStart w:id="9" w:name="_Toc64456038"/>
      <w:bookmarkEnd w:id="6"/>
      <w:bookmarkEnd w:id="7"/>
      <w:r w:rsidRPr="008D46F1">
        <w:t>Project Schedule</w:t>
      </w:r>
    </w:p>
    <w:p w14:paraId="231FAA72" w14:textId="10DA9E73" w:rsidR="000220C4" w:rsidRPr="008D46F1" w:rsidRDefault="000220C4" w:rsidP="00AA2486">
      <w:pPr>
        <w:pStyle w:val="BodyText"/>
        <w:rPr>
          <w:rFonts w:cs="Arial"/>
          <w:color w:val="313896"/>
          <w:u w:val="single"/>
        </w:rPr>
      </w:pPr>
      <w:r>
        <w:rPr>
          <w:noProof/>
        </w:rPr>
        <w:drawing>
          <wp:inline distT="0" distB="0" distL="0" distR="0" wp14:anchorId="2DFD5CBF" wp14:editId="2C2EFBDD">
            <wp:extent cx="6645910" cy="3737129"/>
            <wp:effectExtent l="0" t="0" r="2540" b="15875"/>
            <wp:docPr id="75493783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1358813" w14:textId="77777777" w:rsidR="00AA2486" w:rsidRPr="008D46F1" w:rsidRDefault="00AA2486" w:rsidP="00AA2486">
      <w:pPr>
        <w:pStyle w:val="BodyText"/>
        <w:rPr>
          <w:rFonts w:cs="Arial"/>
        </w:rPr>
      </w:pPr>
    </w:p>
    <w:p w14:paraId="4075BAC9" w14:textId="77777777" w:rsidR="005D5F3E" w:rsidRDefault="005D5F3E" w:rsidP="005D5F3E">
      <w:pPr>
        <w:rPr>
          <w:rFonts w:ascii="Arial" w:hAnsi="Arial"/>
        </w:rPr>
      </w:pPr>
    </w:p>
    <w:p w14:paraId="0E505FE0" w14:textId="77777777" w:rsidR="005D5F3E" w:rsidRDefault="005D5F3E" w:rsidP="005D5F3E">
      <w:pPr>
        <w:rPr>
          <w:rFonts w:ascii="Arial" w:hAnsi="Arial"/>
        </w:rPr>
      </w:pPr>
    </w:p>
    <w:p w14:paraId="7FDB3666" w14:textId="6CBC492E" w:rsidR="005D5F3E" w:rsidRPr="005D5F3E" w:rsidRDefault="005D5F3E" w:rsidP="00ED457A">
      <w:pPr>
        <w:pStyle w:val="Heading1"/>
        <w:spacing w:before="120" w:after="120"/>
      </w:pPr>
      <w:r w:rsidRPr="005D5F3E">
        <w:lastRenderedPageBreak/>
        <w:t>Risk Management Plan</w:t>
      </w:r>
    </w:p>
    <w:p w14:paraId="4521DEDE" w14:textId="77777777" w:rsidR="005D5F3E" w:rsidRPr="005D5F3E" w:rsidRDefault="005D5F3E" w:rsidP="005D5F3E">
      <w:pPr>
        <w:rPr>
          <w:rFonts w:ascii="Arial" w:hAnsi="Arial"/>
        </w:rPr>
      </w:pPr>
    </w:p>
    <w:p w14:paraId="3F6FC370" w14:textId="77777777" w:rsidR="005D5F3E" w:rsidRPr="005D5F3E" w:rsidRDefault="005D5F3E" w:rsidP="005D5F3E">
      <w:pPr>
        <w:rPr>
          <w:rFonts w:ascii="Arial" w:hAnsi="Arial"/>
        </w:rPr>
      </w:pPr>
      <w:r w:rsidRPr="005D5F3E">
        <w:rPr>
          <w:rFonts w:ascii="Arial" w:hAnsi="Arial"/>
        </w:rPr>
        <w:t xml:space="preserve">High priority risks fall into the High or Very High areas of the </w:t>
      </w:r>
      <w:r w:rsidRPr="000F0F75">
        <w:rPr>
          <w:rFonts w:ascii="Arial" w:hAnsi="Arial"/>
        </w:rPr>
        <w:t>matrix</w:t>
      </w:r>
      <w:r w:rsidRPr="005D5F3E">
        <w:rPr>
          <w:rFonts w:ascii="Arial" w:hAnsi="Arial"/>
        </w:rPr>
        <w:t>. These risks require active monitoring and mitigation plans. Medium risks are tracked and reviewed during weekly meetings. Low risks are documented but do not require immediate action.</w:t>
      </w:r>
    </w:p>
    <w:p w14:paraId="3DA982E5" w14:textId="77777777" w:rsidR="005D5F3E" w:rsidRPr="005D5F3E" w:rsidRDefault="005D5F3E" w:rsidP="005D5F3E">
      <w:pPr>
        <w:rPr>
          <w:rFonts w:ascii="Arial" w:hAnsi="Arial"/>
        </w:rPr>
      </w:pPr>
    </w:p>
    <w:p w14:paraId="2B0F518D" w14:textId="77777777" w:rsidR="005D5F3E" w:rsidRPr="005D5F3E" w:rsidRDefault="005D5F3E" w:rsidP="005D5F3E">
      <w:pPr>
        <w:rPr>
          <w:rFonts w:ascii="Arial" w:hAnsi="Arial"/>
        </w:rPr>
      </w:pPr>
      <w:r w:rsidRPr="005D5F3E">
        <w:rPr>
          <w:rFonts w:ascii="Arial" w:hAnsi="Arial"/>
        </w:rPr>
        <w:t>Identified project risks and placement.</w:t>
      </w:r>
    </w:p>
    <w:p w14:paraId="05B85735" w14:textId="77777777" w:rsidR="005D5F3E" w:rsidRPr="005D5F3E" w:rsidRDefault="005D5F3E" w:rsidP="005D5F3E">
      <w:pPr>
        <w:rPr>
          <w:rFonts w:ascii="Arial" w:hAnsi="Arial"/>
        </w:rPr>
      </w:pPr>
    </w:p>
    <w:p w14:paraId="0BF63C96" w14:textId="2F3CF458" w:rsidR="005D5F3E" w:rsidRPr="00F3708A" w:rsidRDefault="005D5F3E" w:rsidP="00F3708A">
      <w:pPr>
        <w:pStyle w:val="ListParagraph"/>
        <w:numPr>
          <w:ilvl w:val="0"/>
          <w:numId w:val="31"/>
        </w:numPr>
        <w:rPr>
          <w:rFonts w:ascii="Arial" w:hAnsi="Arial"/>
        </w:rPr>
      </w:pPr>
      <w:r w:rsidRPr="00F3708A">
        <w:rPr>
          <w:rFonts w:ascii="Arial" w:hAnsi="Arial"/>
        </w:rPr>
        <w:t>Schedule delays due to school or work obligations</w:t>
      </w:r>
    </w:p>
    <w:p w14:paraId="007F000B" w14:textId="77777777" w:rsidR="005D5F3E" w:rsidRPr="005D5F3E" w:rsidRDefault="005D5F3E" w:rsidP="00F3708A">
      <w:pPr>
        <w:ind w:left="720"/>
        <w:rPr>
          <w:rFonts w:ascii="Arial" w:hAnsi="Arial"/>
        </w:rPr>
      </w:pPr>
      <w:r w:rsidRPr="005D5F3E">
        <w:rPr>
          <w:rFonts w:ascii="Arial" w:hAnsi="Arial"/>
        </w:rPr>
        <w:t>Likelihood: Likely</w:t>
      </w:r>
    </w:p>
    <w:p w14:paraId="2331464B" w14:textId="77777777" w:rsidR="005D5F3E" w:rsidRPr="005D5F3E" w:rsidRDefault="005D5F3E" w:rsidP="00F3708A">
      <w:pPr>
        <w:ind w:left="720"/>
        <w:rPr>
          <w:rFonts w:ascii="Arial" w:hAnsi="Arial"/>
        </w:rPr>
      </w:pPr>
      <w:r w:rsidRPr="005D5F3E">
        <w:rPr>
          <w:rFonts w:ascii="Arial" w:hAnsi="Arial"/>
        </w:rPr>
        <w:t>Severity: Moderate</w:t>
      </w:r>
    </w:p>
    <w:p w14:paraId="346269BD" w14:textId="77777777" w:rsidR="005D5F3E" w:rsidRPr="005D5F3E" w:rsidRDefault="005D5F3E" w:rsidP="00F3708A">
      <w:pPr>
        <w:ind w:left="720"/>
        <w:rPr>
          <w:rFonts w:ascii="Arial" w:hAnsi="Arial"/>
        </w:rPr>
      </w:pPr>
      <w:r w:rsidRPr="005D5F3E">
        <w:rPr>
          <w:rFonts w:ascii="Arial" w:hAnsi="Arial"/>
        </w:rPr>
        <w:t>Risk level: High</w:t>
      </w:r>
    </w:p>
    <w:p w14:paraId="3E7F495F" w14:textId="77777777" w:rsidR="005D5F3E" w:rsidRPr="005D5F3E" w:rsidRDefault="005D5F3E" w:rsidP="005D5F3E">
      <w:pPr>
        <w:rPr>
          <w:rFonts w:ascii="Arial" w:hAnsi="Arial"/>
        </w:rPr>
      </w:pPr>
    </w:p>
    <w:p w14:paraId="342E8B34" w14:textId="7921EF80" w:rsidR="005D5F3E" w:rsidRPr="00F3708A" w:rsidRDefault="005D5F3E" w:rsidP="00F3708A">
      <w:pPr>
        <w:pStyle w:val="ListParagraph"/>
        <w:numPr>
          <w:ilvl w:val="0"/>
          <w:numId w:val="31"/>
        </w:numPr>
        <w:rPr>
          <w:rFonts w:ascii="Arial" w:hAnsi="Arial"/>
        </w:rPr>
      </w:pPr>
      <w:r w:rsidRPr="00F3708A">
        <w:rPr>
          <w:rFonts w:ascii="Arial" w:hAnsi="Arial"/>
        </w:rPr>
        <w:t>Data loss or file save failure</w:t>
      </w:r>
    </w:p>
    <w:p w14:paraId="789F2932" w14:textId="77777777" w:rsidR="005D5F3E" w:rsidRPr="005D5F3E" w:rsidRDefault="005D5F3E" w:rsidP="00F3708A">
      <w:pPr>
        <w:ind w:left="720"/>
        <w:rPr>
          <w:rFonts w:ascii="Arial" w:hAnsi="Arial"/>
        </w:rPr>
      </w:pPr>
      <w:r w:rsidRPr="005D5F3E">
        <w:rPr>
          <w:rFonts w:ascii="Arial" w:hAnsi="Arial"/>
        </w:rPr>
        <w:t>Likelihood: Possible</w:t>
      </w:r>
    </w:p>
    <w:p w14:paraId="0CFC652B" w14:textId="77777777" w:rsidR="005D5F3E" w:rsidRPr="005D5F3E" w:rsidRDefault="005D5F3E" w:rsidP="00F3708A">
      <w:pPr>
        <w:ind w:left="720"/>
        <w:rPr>
          <w:rFonts w:ascii="Arial" w:hAnsi="Arial"/>
        </w:rPr>
      </w:pPr>
      <w:r w:rsidRPr="005D5F3E">
        <w:rPr>
          <w:rFonts w:ascii="Arial" w:hAnsi="Arial"/>
        </w:rPr>
        <w:t>Severity: Major</w:t>
      </w:r>
    </w:p>
    <w:p w14:paraId="49C1DBCB" w14:textId="77777777" w:rsidR="005D5F3E" w:rsidRPr="005D5F3E" w:rsidRDefault="005D5F3E" w:rsidP="00F3708A">
      <w:pPr>
        <w:ind w:left="720"/>
        <w:rPr>
          <w:rFonts w:ascii="Arial" w:hAnsi="Arial"/>
        </w:rPr>
      </w:pPr>
      <w:r w:rsidRPr="005D5F3E">
        <w:rPr>
          <w:rFonts w:ascii="Arial" w:hAnsi="Arial"/>
        </w:rPr>
        <w:t>Risk level: High</w:t>
      </w:r>
    </w:p>
    <w:p w14:paraId="2D19C4ED" w14:textId="77777777" w:rsidR="005D5F3E" w:rsidRPr="005D5F3E" w:rsidRDefault="005D5F3E" w:rsidP="005D5F3E">
      <w:pPr>
        <w:rPr>
          <w:rFonts w:ascii="Arial" w:hAnsi="Arial"/>
        </w:rPr>
      </w:pPr>
    </w:p>
    <w:p w14:paraId="50A48B31" w14:textId="1CECD38E" w:rsidR="005D5F3E" w:rsidRPr="00F3708A" w:rsidRDefault="005D5F3E" w:rsidP="00F3708A">
      <w:pPr>
        <w:pStyle w:val="ListParagraph"/>
        <w:numPr>
          <w:ilvl w:val="0"/>
          <w:numId w:val="31"/>
        </w:numPr>
        <w:rPr>
          <w:rFonts w:ascii="Arial" w:hAnsi="Arial"/>
        </w:rPr>
      </w:pPr>
      <w:r w:rsidRPr="00F3708A">
        <w:rPr>
          <w:rFonts w:ascii="Arial" w:hAnsi="Arial"/>
        </w:rPr>
        <w:t>Cross platform issues between Windows and macOS</w:t>
      </w:r>
    </w:p>
    <w:p w14:paraId="537CC17F" w14:textId="77777777" w:rsidR="005D5F3E" w:rsidRPr="005D5F3E" w:rsidRDefault="005D5F3E" w:rsidP="00F3708A">
      <w:pPr>
        <w:ind w:left="720"/>
        <w:rPr>
          <w:rFonts w:ascii="Arial" w:hAnsi="Arial"/>
        </w:rPr>
      </w:pPr>
      <w:r w:rsidRPr="005D5F3E">
        <w:rPr>
          <w:rFonts w:ascii="Arial" w:hAnsi="Arial"/>
        </w:rPr>
        <w:t>Likelihood: Possible</w:t>
      </w:r>
    </w:p>
    <w:p w14:paraId="74181826" w14:textId="77777777" w:rsidR="005D5F3E" w:rsidRPr="005D5F3E" w:rsidRDefault="005D5F3E" w:rsidP="00F3708A">
      <w:pPr>
        <w:ind w:left="720"/>
        <w:rPr>
          <w:rFonts w:ascii="Arial" w:hAnsi="Arial"/>
        </w:rPr>
      </w:pPr>
      <w:r w:rsidRPr="005D5F3E">
        <w:rPr>
          <w:rFonts w:ascii="Arial" w:hAnsi="Arial"/>
        </w:rPr>
        <w:t>Severity: Major</w:t>
      </w:r>
    </w:p>
    <w:p w14:paraId="5B63630A" w14:textId="77777777" w:rsidR="005D5F3E" w:rsidRPr="005D5F3E" w:rsidRDefault="005D5F3E" w:rsidP="00F3708A">
      <w:pPr>
        <w:ind w:left="720"/>
        <w:rPr>
          <w:rFonts w:ascii="Arial" w:hAnsi="Arial"/>
        </w:rPr>
      </w:pPr>
      <w:r w:rsidRPr="005D5F3E">
        <w:rPr>
          <w:rFonts w:ascii="Arial" w:hAnsi="Arial"/>
        </w:rPr>
        <w:t>Risk level: High</w:t>
      </w:r>
    </w:p>
    <w:p w14:paraId="0EDB4C94" w14:textId="77777777" w:rsidR="005D5F3E" w:rsidRPr="005D5F3E" w:rsidRDefault="005D5F3E" w:rsidP="005D5F3E">
      <w:pPr>
        <w:rPr>
          <w:rFonts w:ascii="Arial" w:hAnsi="Arial"/>
        </w:rPr>
      </w:pPr>
    </w:p>
    <w:p w14:paraId="0E158A5B" w14:textId="65BAC016" w:rsidR="005D5F3E" w:rsidRPr="00F3708A" w:rsidRDefault="005D5F3E" w:rsidP="00F3708A">
      <w:pPr>
        <w:pStyle w:val="ListParagraph"/>
        <w:numPr>
          <w:ilvl w:val="0"/>
          <w:numId w:val="31"/>
        </w:numPr>
        <w:rPr>
          <w:rFonts w:ascii="Arial" w:hAnsi="Arial"/>
        </w:rPr>
      </w:pPr>
      <w:r w:rsidRPr="00F3708A">
        <w:rPr>
          <w:rFonts w:ascii="Arial" w:hAnsi="Arial"/>
        </w:rPr>
        <w:t>Performance issues such as slow loading or saving</w:t>
      </w:r>
    </w:p>
    <w:p w14:paraId="6B698E90" w14:textId="77777777" w:rsidR="005D5F3E" w:rsidRPr="005D5F3E" w:rsidRDefault="005D5F3E" w:rsidP="00F3708A">
      <w:pPr>
        <w:ind w:left="720"/>
        <w:rPr>
          <w:rFonts w:ascii="Arial" w:hAnsi="Arial"/>
        </w:rPr>
      </w:pPr>
      <w:r w:rsidRPr="005D5F3E">
        <w:rPr>
          <w:rFonts w:ascii="Arial" w:hAnsi="Arial"/>
        </w:rPr>
        <w:t>Likelihood: Possible</w:t>
      </w:r>
    </w:p>
    <w:p w14:paraId="4B8F0B6B" w14:textId="77777777" w:rsidR="005D5F3E" w:rsidRPr="005D5F3E" w:rsidRDefault="005D5F3E" w:rsidP="00F3708A">
      <w:pPr>
        <w:ind w:left="720"/>
        <w:rPr>
          <w:rFonts w:ascii="Arial" w:hAnsi="Arial"/>
        </w:rPr>
      </w:pPr>
      <w:r w:rsidRPr="005D5F3E">
        <w:rPr>
          <w:rFonts w:ascii="Arial" w:hAnsi="Arial"/>
        </w:rPr>
        <w:t>Severity: Moderate</w:t>
      </w:r>
    </w:p>
    <w:p w14:paraId="49B5F14C" w14:textId="77777777" w:rsidR="005D5F3E" w:rsidRPr="005D5F3E" w:rsidRDefault="005D5F3E" w:rsidP="00F3708A">
      <w:pPr>
        <w:ind w:left="720"/>
        <w:rPr>
          <w:rFonts w:ascii="Arial" w:hAnsi="Arial"/>
        </w:rPr>
      </w:pPr>
      <w:r w:rsidRPr="005D5F3E">
        <w:rPr>
          <w:rFonts w:ascii="Arial" w:hAnsi="Arial"/>
        </w:rPr>
        <w:t>Risk level: Medium</w:t>
      </w:r>
    </w:p>
    <w:p w14:paraId="63F6B9E3" w14:textId="77777777" w:rsidR="005D5F3E" w:rsidRPr="005D5F3E" w:rsidRDefault="005D5F3E" w:rsidP="005D5F3E">
      <w:pPr>
        <w:rPr>
          <w:rFonts w:ascii="Arial" w:hAnsi="Arial"/>
        </w:rPr>
      </w:pPr>
    </w:p>
    <w:p w14:paraId="0B462C09" w14:textId="150CF57D" w:rsidR="005D5F3E" w:rsidRPr="00F3708A" w:rsidRDefault="005D5F3E" w:rsidP="00F3708A">
      <w:pPr>
        <w:pStyle w:val="ListParagraph"/>
        <w:numPr>
          <w:ilvl w:val="0"/>
          <w:numId w:val="31"/>
        </w:numPr>
        <w:rPr>
          <w:rFonts w:ascii="Arial" w:hAnsi="Arial"/>
        </w:rPr>
      </w:pPr>
      <w:r w:rsidRPr="00F3708A">
        <w:rPr>
          <w:rFonts w:ascii="Arial" w:hAnsi="Arial"/>
        </w:rPr>
        <w:t>Scope creep from additional feature requests</w:t>
      </w:r>
    </w:p>
    <w:p w14:paraId="1E13FE55" w14:textId="77777777" w:rsidR="005D5F3E" w:rsidRPr="005D5F3E" w:rsidRDefault="005D5F3E" w:rsidP="00F3708A">
      <w:pPr>
        <w:ind w:left="720"/>
        <w:rPr>
          <w:rFonts w:ascii="Arial" w:hAnsi="Arial"/>
        </w:rPr>
      </w:pPr>
      <w:r w:rsidRPr="005D5F3E">
        <w:rPr>
          <w:rFonts w:ascii="Arial" w:hAnsi="Arial"/>
        </w:rPr>
        <w:t>Likelihood: Likely</w:t>
      </w:r>
    </w:p>
    <w:p w14:paraId="0010CB0A" w14:textId="77777777" w:rsidR="005D5F3E" w:rsidRPr="005D5F3E" w:rsidRDefault="005D5F3E" w:rsidP="00F3708A">
      <w:pPr>
        <w:ind w:left="720"/>
        <w:rPr>
          <w:rFonts w:ascii="Arial" w:hAnsi="Arial"/>
        </w:rPr>
      </w:pPr>
      <w:r w:rsidRPr="005D5F3E">
        <w:rPr>
          <w:rFonts w:ascii="Arial" w:hAnsi="Arial"/>
        </w:rPr>
        <w:t>Severity: Moderate</w:t>
      </w:r>
    </w:p>
    <w:p w14:paraId="1F49EF0A" w14:textId="77777777" w:rsidR="005D5F3E" w:rsidRPr="005D5F3E" w:rsidRDefault="005D5F3E" w:rsidP="00F3708A">
      <w:pPr>
        <w:ind w:left="720"/>
        <w:rPr>
          <w:rFonts w:ascii="Arial" w:hAnsi="Arial"/>
        </w:rPr>
      </w:pPr>
      <w:r w:rsidRPr="005D5F3E">
        <w:rPr>
          <w:rFonts w:ascii="Arial" w:hAnsi="Arial"/>
        </w:rPr>
        <w:t>Risk level: High</w:t>
      </w:r>
    </w:p>
    <w:p w14:paraId="72641325" w14:textId="77777777" w:rsidR="005D5F3E" w:rsidRPr="005D5F3E" w:rsidRDefault="005D5F3E" w:rsidP="005D5F3E">
      <w:pPr>
        <w:rPr>
          <w:rFonts w:ascii="Arial" w:hAnsi="Arial"/>
        </w:rPr>
      </w:pPr>
    </w:p>
    <w:p w14:paraId="043F68FB" w14:textId="20727CEF" w:rsidR="005D5F3E" w:rsidRPr="00F3708A" w:rsidRDefault="005D5F3E" w:rsidP="00F3708A">
      <w:pPr>
        <w:pStyle w:val="ListParagraph"/>
        <w:numPr>
          <w:ilvl w:val="0"/>
          <w:numId w:val="31"/>
        </w:numPr>
        <w:rPr>
          <w:rFonts w:ascii="Arial" w:hAnsi="Arial"/>
        </w:rPr>
      </w:pPr>
      <w:r w:rsidRPr="00F3708A">
        <w:rPr>
          <w:rFonts w:ascii="Arial" w:hAnsi="Arial"/>
        </w:rPr>
        <w:t>Communication breakdown between team members</w:t>
      </w:r>
    </w:p>
    <w:p w14:paraId="0FAB2673" w14:textId="77777777" w:rsidR="005D5F3E" w:rsidRPr="005D5F3E" w:rsidRDefault="005D5F3E" w:rsidP="00F3708A">
      <w:pPr>
        <w:ind w:left="720"/>
        <w:rPr>
          <w:rFonts w:ascii="Arial" w:hAnsi="Arial"/>
        </w:rPr>
      </w:pPr>
      <w:r w:rsidRPr="005D5F3E">
        <w:rPr>
          <w:rFonts w:ascii="Arial" w:hAnsi="Arial"/>
        </w:rPr>
        <w:t>Likelihood: Unlikely</w:t>
      </w:r>
    </w:p>
    <w:p w14:paraId="33EEC545" w14:textId="77777777" w:rsidR="005D5F3E" w:rsidRPr="005D5F3E" w:rsidRDefault="005D5F3E" w:rsidP="00F3708A">
      <w:pPr>
        <w:ind w:left="720"/>
        <w:rPr>
          <w:rFonts w:ascii="Arial" w:hAnsi="Arial"/>
        </w:rPr>
      </w:pPr>
      <w:r w:rsidRPr="005D5F3E">
        <w:rPr>
          <w:rFonts w:ascii="Arial" w:hAnsi="Arial"/>
        </w:rPr>
        <w:t>Severity: Moderate</w:t>
      </w:r>
    </w:p>
    <w:p w14:paraId="6A12CA72" w14:textId="77777777" w:rsidR="005D5F3E" w:rsidRPr="005D5F3E" w:rsidRDefault="005D5F3E" w:rsidP="00F3708A">
      <w:pPr>
        <w:ind w:left="720"/>
        <w:rPr>
          <w:rFonts w:ascii="Arial" w:hAnsi="Arial"/>
        </w:rPr>
      </w:pPr>
      <w:r w:rsidRPr="005D5F3E">
        <w:rPr>
          <w:rFonts w:ascii="Arial" w:hAnsi="Arial"/>
        </w:rPr>
        <w:t>Risk level: Medium</w:t>
      </w:r>
    </w:p>
    <w:p w14:paraId="6DED6435" w14:textId="77777777" w:rsidR="005D5F3E" w:rsidRPr="005D5F3E" w:rsidRDefault="005D5F3E" w:rsidP="005D5F3E">
      <w:pPr>
        <w:rPr>
          <w:rFonts w:ascii="Arial" w:hAnsi="Arial"/>
        </w:rPr>
      </w:pPr>
    </w:p>
    <w:p w14:paraId="472A3B91" w14:textId="77777777" w:rsidR="005D5F3E" w:rsidRPr="005D5F3E" w:rsidRDefault="005D5F3E" w:rsidP="005D5F3E">
      <w:pPr>
        <w:rPr>
          <w:rFonts w:ascii="Arial" w:hAnsi="Arial"/>
        </w:rPr>
      </w:pPr>
      <w:r w:rsidRPr="005D5F3E">
        <w:rPr>
          <w:rFonts w:ascii="Arial" w:hAnsi="Arial"/>
        </w:rPr>
        <w:t>Risk mitigation approach.</w:t>
      </w:r>
    </w:p>
    <w:p w14:paraId="3A3BFC53" w14:textId="77777777" w:rsidR="005D5F3E" w:rsidRPr="005D5F3E" w:rsidRDefault="005D5F3E" w:rsidP="005D5F3E">
      <w:pPr>
        <w:rPr>
          <w:rFonts w:ascii="Arial" w:hAnsi="Arial"/>
        </w:rPr>
      </w:pPr>
    </w:p>
    <w:p w14:paraId="2A4BBD0B" w14:textId="423E693F" w:rsidR="005D5F3E" w:rsidRPr="00F3708A" w:rsidRDefault="005D5F3E" w:rsidP="00F3708A">
      <w:pPr>
        <w:pStyle w:val="ListParagraph"/>
        <w:numPr>
          <w:ilvl w:val="0"/>
          <w:numId w:val="29"/>
        </w:numPr>
        <w:rPr>
          <w:rFonts w:ascii="Arial" w:hAnsi="Arial"/>
        </w:rPr>
      </w:pPr>
      <w:r w:rsidRPr="00F3708A">
        <w:rPr>
          <w:rFonts w:ascii="Arial" w:hAnsi="Arial"/>
        </w:rPr>
        <w:t>High and Very High risks are discussed during weekly meetings.</w:t>
      </w:r>
    </w:p>
    <w:p w14:paraId="36A00E03" w14:textId="158B5CDF" w:rsidR="005D5F3E" w:rsidRPr="00F3708A" w:rsidRDefault="005D5F3E" w:rsidP="00F3708A">
      <w:pPr>
        <w:pStyle w:val="ListParagraph"/>
        <w:numPr>
          <w:ilvl w:val="0"/>
          <w:numId w:val="29"/>
        </w:numPr>
        <w:rPr>
          <w:rFonts w:ascii="Arial" w:hAnsi="Arial"/>
        </w:rPr>
      </w:pPr>
      <w:r w:rsidRPr="00F3708A">
        <w:rPr>
          <w:rFonts w:ascii="Arial" w:hAnsi="Arial"/>
        </w:rPr>
        <w:t>Core features are prioritized before optional features.</w:t>
      </w:r>
    </w:p>
    <w:p w14:paraId="354659B7" w14:textId="4273280E" w:rsidR="005D5F3E" w:rsidRPr="00F3708A" w:rsidRDefault="005D5F3E" w:rsidP="00F3708A">
      <w:pPr>
        <w:pStyle w:val="ListParagraph"/>
        <w:numPr>
          <w:ilvl w:val="0"/>
          <w:numId w:val="29"/>
        </w:numPr>
        <w:rPr>
          <w:rFonts w:ascii="Arial" w:hAnsi="Arial"/>
        </w:rPr>
      </w:pPr>
      <w:r w:rsidRPr="00F3708A">
        <w:rPr>
          <w:rFonts w:ascii="Arial" w:hAnsi="Arial"/>
        </w:rPr>
        <w:t>File handling is tested frequently to reduce data loss risk.</w:t>
      </w:r>
    </w:p>
    <w:p w14:paraId="66EC860A" w14:textId="3FE92A55" w:rsidR="005D5F3E" w:rsidRPr="00F3708A" w:rsidRDefault="005D5F3E" w:rsidP="00F3708A">
      <w:pPr>
        <w:pStyle w:val="ListParagraph"/>
        <w:numPr>
          <w:ilvl w:val="0"/>
          <w:numId w:val="29"/>
        </w:numPr>
        <w:rPr>
          <w:rFonts w:ascii="Arial" w:hAnsi="Arial"/>
        </w:rPr>
      </w:pPr>
      <w:r w:rsidRPr="00F3708A">
        <w:rPr>
          <w:rFonts w:ascii="Arial" w:hAnsi="Arial"/>
        </w:rPr>
        <w:t>Testing is performed on both Windows and macOS.</w:t>
      </w:r>
    </w:p>
    <w:p w14:paraId="1ADF0F31" w14:textId="21BFCE31" w:rsidR="005D5F3E" w:rsidRPr="00F3708A" w:rsidRDefault="005D5F3E" w:rsidP="00F3708A">
      <w:pPr>
        <w:pStyle w:val="ListParagraph"/>
        <w:numPr>
          <w:ilvl w:val="0"/>
          <w:numId w:val="29"/>
        </w:numPr>
        <w:rPr>
          <w:rFonts w:ascii="Arial" w:hAnsi="Arial"/>
        </w:rPr>
      </w:pPr>
      <w:r w:rsidRPr="00F3708A">
        <w:rPr>
          <w:rFonts w:ascii="Arial" w:hAnsi="Arial"/>
        </w:rPr>
        <w:t>GitHub and Discord are used consistently to reduce communication issues.</w:t>
      </w:r>
    </w:p>
    <w:p w14:paraId="6BAC54BA" w14:textId="77777777" w:rsidR="00357A6B" w:rsidRDefault="00357A6B" w:rsidP="005D5F3E">
      <w:pPr>
        <w:rPr>
          <w:rFonts w:ascii="Arial" w:hAnsi="Arial"/>
        </w:rPr>
      </w:pPr>
    </w:p>
    <w:p w14:paraId="7A8F1353" w14:textId="77777777" w:rsidR="00357A6B" w:rsidRDefault="00357A6B" w:rsidP="005D5F3E">
      <w:pPr>
        <w:rPr>
          <w:rFonts w:ascii="Arial" w:hAnsi="Arial"/>
        </w:rPr>
      </w:pPr>
    </w:p>
    <w:p w14:paraId="434F24A1" w14:textId="77777777" w:rsidR="00357A6B" w:rsidRPr="005D5F3E" w:rsidRDefault="00357A6B" w:rsidP="005D5F3E">
      <w:pPr>
        <w:rPr>
          <w:rFonts w:ascii="Arial" w:hAnsi="Arial"/>
        </w:rPr>
      </w:pPr>
    </w:p>
    <w:p w14:paraId="7A56914E" w14:textId="77777777" w:rsidR="005D5F3E" w:rsidRPr="005D5F3E" w:rsidRDefault="005D5F3E" w:rsidP="005D5F3E">
      <w:pPr>
        <w:rPr>
          <w:rFonts w:ascii="Arial" w:hAnsi="Arial"/>
        </w:rPr>
      </w:pPr>
    </w:p>
    <w:p w14:paraId="2277935F" w14:textId="76F89F32" w:rsidR="002715D8" w:rsidRDefault="002B3C2F" w:rsidP="002715D8">
      <w:pPr>
        <w:rPr>
          <w:lang w:val="en-US"/>
        </w:rPr>
      </w:pPr>
      <w:r>
        <w:rPr>
          <w:noProof/>
          <w:lang w:val="en-US"/>
        </w:rPr>
        <w:lastRenderedPageBreak/>
        <w:drawing>
          <wp:anchor distT="0" distB="0" distL="114300" distR="114300" simplePos="0" relativeHeight="251658240" behindDoc="0" locked="0" layoutInCell="1" allowOverlap="1" wp14:anchorId="3B0029D7" wp14:editId="5B507382">
            <wp:simplePos x="0" y="0"/>
            <wp:positionH relativeFrom="margin">
              <wp:align>center</wp:align>
            </wp:positionH>
            <wp:positionV relativeFrom="paragraph">
              <wp:posOffset>0</wp:posOffset>
            </wp:positionV>
            <wp:extent cx="7065010" cy="5048250"/>
            <wp:effectExtent l="0" t="0" r="2540" b="0"/>
            <wp:wrapTopAndBottom/>
            <wp:docPr id="1162359093" name="Picture 2"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59093" name="Picture 2" descr="A diagram of a computer"/>
                    <pic:cNvPicPr/>
                  </pic:nvPicPr>
                  <pic:blipFill>
                    <a:blip r:embed="rId12"/>
                    <a:stretch>
                      <a:fillRect/>
                    </a:stretch>
                  </pic:blipFill>
                  <pic:spPr>
                    <a:xfrm>
                      <a:off x="0" y="0"/>
                      <a:ext cx="7065010" cy="5048250"/>
                    </a:xfrm>
                    <a:prstGeom prst="rect">
                      <a:avLst/>
                    </a:prstGeom>
                  </pic:spPr>
                </pic:pic>
              </a:graphicData>
            </a:graphic>
            <wp14:sizeRelV relativeFrom="margin">
              <wp14:pctHeight>0</wp14:pctHeight>
            </wp14:sizeRelV>
          </wp:anchor>
        </w:drawing>
      </w:r>
    </w:p>
    <w:p w14:paraId="1FAE243B" w14:textId="77777777" w:rsidR="00357A6B" w:rsidRDefault="00357A6B" w:rsidP="002715D8">
      <w:pPr>
        <w:rPr>
          <w:lang w:val="en-US"/>
        </w:rPr>
      </w:pPr>
    </w:p>
    <w:p w14:paraId="57A3B211" w14:textId="77777777" w:rsidR="0070047C" w:rsidRDefault="0070047C" w:rsidP="002715D8">
      <w:pPr>
        <w:rPr>
          <w:lang w:val="en-US"/>
        </w:rPr>
      </w:pPr>
    </w:p>
    <w:p w14:paraId="337D5B50" w14:textId="77777777" w:rsidR="0070047C" w:rsidRDefault="0070047C" w:rsidP="002715D8">
      <w:pPr>
        <w:rPr>
          <w:lang w:val="en-US"/>
        </w:rPr>
      </w:pPr>
    </w:p>
    <w:p w14:paraId="7F10BD8E" w14:textId="77777777" w:rsidR="0070047C" w:rsidRDefault="0070047C" w:rsidP="002715D8">
      <w:pPr>
        <w:rPr>
          <w:lang w:val="en-US"/>
        </w:rPr>
      </w:pPr>
    </w:p>
    <w:p w14:paraId="3026C382" w14:textId="77777777" w:rsidR="0070047C" w:rsidRDefault="0070047C" w:rsidP="002715D8">
      <w:pPr>
        <w:rPr>
          <w:lang w:val="en-US"/>
        </w:rPr>
      </w:pPr>
    </w:p>
    <w:p w14:paraId="2CC0EF1D" w14:textId="77777777" w:rsidR="0070047C" w:rsidRDefault="0070047C" w:rsidP="002715D8">
      <w:pPr>
        <w:rPr>
          <w:lang w:val="en-US"/>
        </w:rPr>
      </w:pPr>
    </w:p>
    <w:p w14:paraId="631F60C3" w14:textId="77777777" w:rsidR="0070047C" w:rsidRDefault="0070047C" w:rsidP="002715D8">
      <w:pPr>
        <w:rPr>
          <w:lang w:val="en-US"/>
        </w:rPr>
      </w:pPr>
    </w:p>
    <w:p w14:paraId="55B1F971" w14:textId="77777777" w:rsidR="0070047C" w:rsidRDefault="0070047C" w:rsidP="002715D8">
      <w:pPr>
        <w:rPr>
          <w:lang w:val="en-US"/>
        </w:rPr>
      </w:pPr>
    </w:p>
    <w:p w14:paraId="556A63B0" w14:textId="77777777" w:rsidR="0070047C" w:rsidRDefault="0070047C" w:rsidP="002715D8">
      <w:pPr>
        <w:rPr>
          <w:lang w:val="en-US"/>
        </w:rPr>
      </w:pPr>
    </w:p>
    <w:p w14:paraId="4647F3E4" w14:textId="77777777" w:rsidR="0070047C" w:rsidRDefault="0070047C" w:rsidP="002715D8">
      <w:pPr>
        <w:rPr>
          <w:lang w:val="en-US"/>
        </w:rPr>
      </w:pPr>
    </w:p>
    <w:p w14:paraId="11BD1984" w14:textId="77777777" w:rsidR="0070047C" w:rsidRDefault="0070047C" w:rsidP="002715D8">
      <w:pPr>
        <w:rPr>
          <w:lang w:val="en-US"/>
        </w:rPr>
      </w:pPr>
    </w:p>
    <w:p w14:paraId="7BD9B26F" w14:textId="77777777" w:rsidR="0070047C" w:rsidRDefault="0070047C" w:rsidP="002715D8">
      <w:pPr>
        <w:rPr>
          <w:lang w:val="en-US"/>
        </w:rPr>
      </w:pPr>
    </w:p>
    <w:p w14:paraId="1FE8A18D" w14:textId="77777777" w:rsidR="0070047C" w:rsidRDefault="0070047C" w:rsidP="002715D8">
      <w:pPr>
        <w:rPr>
          <w:lang w:val="en-US"/>
        </w:rPr>
      </w:pPr>
    </w:p>
    <w:p w14:paraId="6850277B" w14:textId="77777777" w:rsidR="0070047C" w:rsidRDefault="0070047C" w:rsidP="002715D8">
      <w:pPr>
        <w:rPr>
          <w:lang w:val="en-US"/>
        </w:rPr>
      </w:pPr>
    </w:p>
    <w:p w14:paraId="49CA6C1D" w14:textId="77777777" w:rsidR="0070047C" w:rsidRDefault="0070047C" w:rsidP="002715D8">
      <w:pPr>
        <w:rPr>
          <w:lang w:val="en-US"/>
        </w:rPr>
      </w:pPr>
    </w:p>
    <w:p w14:paraId="75A1B153" w14:textId="77777777" w:rsidR="0070047C" w:rsidRDefault="0070047C" w:rsidP="002715D8">
      <w:pPr>
        <w:rPr>
          <w:lang w:val="en-US"/>
        </w:rPr>
      </w:pPr>
    </w:p>
    <w:p w14:paraId="04D85AF7" w14:textId="77777777" w:rsidR="0070047C" w:rsidRDefault="0070047C" w:rsidP="002715D8">
      <w:pPr>
        <w:rPr>
          <w:lang w:val="en-US"/>
        </w:rPr>
      </w:pPr>
    </w:p>
    <w:p w14:paraId="0A8254BC" w14:textId="77777777" w:rsidR="0070047C" w:rsidRDefault="0070047C" w:rsidP="002715D8">
      <w:pPr>
        <w:rPr>
          <w:lang w:val="en-US"/>
        </w:rPr>
      </w:pPr>
    </w:p>
    <w:p w14:paraId="2C4D8D6F" w14:textId="77777777" w:rsidR="0070047C" w:rsidRDefault="0070047C" w:rsidP="002715D8">
      <w:pPr>
        <w:rPr>
          <w:lang w:val="en-US"/>
        </w:rPr>
      </w:pPr>
    </w:p>
    <w:p w14:paraId="0FF4B78A" w14:textId="77777777" w:rsidR="0070047C" w:rsidRDefault="0070047C" w:rsidP="002715D8">
      <w:pPr>
        <w:rPr>
          <w:lang w:val="en-US"/>
        </w:rPr>
      </w:pPr>
    </w:p>
    <w:p w14:paraId="27648D46" w14:textId="77777777" w:rsidR="0070047C" w:rsidRDefault="0070047C" w:rsidP="002715D8">
      <w:pPr>
        <w:rPr>
          <w:lang w:val="en-US"/>
        </w:rPr>
      </w:pPr>
    </w:p>
    <w:p w14:paraId="456DC56A" w14:textId="77777777" w:rsidR="0070047C" w:rsidRPr="002715D8" w:rsidRDefault="0070047C" w:rsidP="002715D8">
      <w:pPr>
        <w:rPr>
          <w:lang w:val="en-US"/>
        </w:rPr>
      </w:pPr>
    </w:p>
    <w:p w14:paraId="4B33FD31" w14:textId="255FCEDA" w:rsidR="008D46F1" w:rsidRPr="002B3C2F" w:rsidRDefault="008D46F1" w:rsidP="00ED457A">
      <w:pPr>
        <w:pStyle w:val="Heading1"/>
        <w:spacing w:before="120" w:after="120"/>
      </w:pPr>
      <w:r w:rsidRPr="008D46F1">
        <w:lastRenderedPageBreak/>
        <w:t>Project Communication Plan</w:t>
      </w:r>
    </w:p>
    <w:p w14:paraId="146D68CF" w14:textId="77777777" w:rsidR="002B3C2F" w:rsidRPr="000F0F75" w:rsidRDefault="002B3C2F" w:rsidP="00730676">
      <w:pPr>
        <w:pStyle w:val="Heading2"/>
        <w:rPr>
          <w:lang w:val="en-US"/>
        </w:rPr>
      </w:pPr>
      <w:bookmarkStart w:id="10" w:name="_Toc52956687"/>
      <w:bookmarkStart w:id="11" w:name="_Toc64456048"/>
      <w:bookmarkStart w:id="12" w:name="_Toc50539202"/>
      <w:bookmarkEnd w:id="0"/>
      <w:bookmarkEnd w:id="1"/>
      <w:bookmarkEnd w:id="2"/>
      <w:bookmarkEnd w:id="3"/>
      <w:bookmarkEnd w:id="4"/>
      <w:bookmarkEnd w:id="5"/>
      <w:bookmarkEnd w:id="8"/>
      <w:bookmarkEnd w:id="9"/>
      <w:r w:rsidRPr="000F0F75">
        <w:t>Project reports and reporting frequency</w:t>
      </w:r>
    </w:p>
    <w:p w14:paraId="445A8F36" w14:textId="77777777" w:rsidR="002B3C2F" w:rsidRPr="002B3C2F" w:rsidRDefault="002B3C2F" w:rsidP="002B3C2F">
      <w:pPr>
        <w:pStyle w:val="NormalWeb"/>
        <w:rPr>
          <w:rFonts w:ascii="Arial" w:hAnsi="Arial" w:cs="Arial"/>
          <w:sz w:val="22"/>
          <w:szCs w:val="22"/>
        </w:rPr>
      </w:pPr>
      <w:r w:rsidRPr="002B3C2F">
        <w:rPr>
          <w:rFonts w:ascii="Arial" w:hAnsi="Arial" w:cs="Arial"/>
          <w:sz w:val="22"/>
          <w:szCs w:val="22"/>
        </w:rPr>
        <w:t>The project uses lightweight reporting to track progress and issues.</w:t>
      </w:r>
      <w:r w:rsidRPr="002B3C2F">
        <w:rPr>
          <w:rFonts w:ascii="Arial" w:hAnsi="Arial" w:cs="Arial"/>
          <w:sz w:val="22"/>
          <w:szCs w:val="22"/>
        </w:rPr>
        <w:br/>
        <w:t>Status updates are shared weekly through Discord and Trello.</w:t>
      </w:r>
      <w:r w:rsidRPr="002B3C2F">
        <w:rPr>
          <w:rFonts w:ascii="Arial" w:hAnsi="Arial" w:cs="Arial"/>
          <w:sz w:val="22"/>
          <w:szCs w:val="22"/>
        </w:rPr>
        <w:br/>
        <w:t>Updates include completed tasks, upcoming work, and identified risks.</w:t>
      </w:r>
      <w:r w:rsidRPr="002B3C2F">
        <w:rPr>
          <w:rFonts w:ascii="Arial" w:hAnsi="Arial" w:cs="Arial"/>
          <w:sz w:val="22"/>
          <w:szCs w:val="22"/>
        </w:rPr>
        <w:br/>
        <w:t>GitHub commit history serves as a record of development progress.</w:t>
      </w:r>
      <w:r w:rsidRPr="002B3C2F">
        <w:rPr>
          <w:rFonts w:ascii="Arial" w:hAnsi="Arial" w:cs="Arial"/>
          <w:sz w:val="22"/>
          <w:szCs w:val="22"/>
        </w:rPr>
        <w:br/>
        <w:t>Major changes or blockers are documented in GitHub issues as they occur.</w:t>
      </w:r>
    </w:p>
    <w:p w14:paraId="6134E56E" w14:textId="77777777" w:rsidR="002B3C2F" w:rsidRPr="002B3C2F" w:rsidRDefault="002B3C2F" w:rsidP="00730676">
      <w:pPr>
        <w:pStyle w:val="Heading2"/>
      </w:pPr>
      <w:r w:rsidRPr="002B3C2F">
        <w:t>Project meetings</w:t>
      </w:r>
    </w:p>
    <w:p w14:paraId="45528C7F" w14:textId="77777777" w:rsidR="002B3C2F" w:rsidRDefault="002B3C2F" w:rsidP="002B3C2F">
      <w:pPr>
        <w:pStyle w:val="NormalWeb"/>
        <w:rPr>
          <w:rFonts w:ascii="Arial" w:hAnsi="Arial" w:cs="Arial"/>
          <w:sz w:val="22"/>
          <w:szCs w:val="22"/>
        </w:rPr>
      </w:pPr>
      <w:r w:rsidRPr="002B3C2F">
        <w:rPr>
          <w:rFonts w:ascii="Arial" w:hAnsi="Arial" w:cs="Arial"/>
          <w:sz w:val="22"/>
          <w:szCs w:val="22"/>
        </w:rPr>
        <w:t>Project meetings occur consistently throughout the project.</w:t>
      </w:r>
      <w:r w:rsidRPr="002B3C2F">
        <w:rPr>
          <w:rFonts w:ascii="Arial" w:hAnsi="Arial" w:cs="Arial"/>
          <w:sz w:val="22"/>
          <w:szCs w:val="22"/>
        </w:rPr>
        <w:br/>
        <w:t>The team meets once per week on Thursdays in the evening.</w:t>
      </w:r>
      <w:r w:rsidRPr="002B3C2F">
        <w:rPr>
          <w:rFonts w:ascii="Arial" w:hAnsi="Arial" w:cs="Arial"/>
          <w:sz w:val="22"/>
          <w:szCs w:val="22"/>
        </w:rPr>
        <w:br/>
        <w:t>Meetings focus on progress review, task assignments, and risk discussion.</w:t>
      </w:r>
      <w:r w:rsidRPr="002B3C2F">
        <w:rPr>
          <w:rFonts w:ascii="Arial" w:hAnsi="Arial" w:cs="Arial"/>
          <w:sz w:val="22"/>
          <w:szCs w:val="22"/>
        </w:rPr>
        <w:br/>
        <w:t>Additional meetings are scheduled if issues arise or deadlines approach.</w:t>
      </w:r>
      <w:r w:rsidRPr="002B3C2F">
        <w:rPr>
          <w:rFonts w:ascii="Arial" w:hAnsi="Arial" w:cs="Arial"/>
          <w:sz w:val="22"/>
          <w:szCs w:val="22"/>
        </w:rPr>
        <w:br/>
        <w:t>All meetings use Discord for voice communication and coordination.</w:t>
      </w:r>
    </w:p>
    <w:p w14:paraId="500E4E3A" w14:textId="77777777" w:rsidR="0070047C" w:rsidRDefault="0070047C" w:rsidP="002B3C2F">
      <w:pPr>
        <w:pStyle w:val="NormalWeb"/>
        <w:rPr>
          <w:rFonts w:ascii="Arial" w:hAnsi="Arial" w:cs="Arial"/>
          <w:sz w:val="22"/>
          <w:szCs w:val="22"/>
        </w:rPr>
      </w:pPr>
    </w:p>
    <w:p w14:paraId="451BB09B" w14:textId="77777777" w:rsidR="0070047C" w:rsidRDefault="0070047C" w:rsidP="002B3C2F">
      <w:pPr>
        <w:pStyle w:val="NormalWeb"/>
        <w:rPr>
          <w:rFonts w:ascii="Arial" w:hAnsi="Arial" w:cs="Arial"/>
          <w:sz w:val="22"/>
          <w:szCs w:val="22"/>
        </w:rPr>
      </w:pPr>
    </w:p>
    <w:p w14:paraId="53FB8CAF" w14:textId="77777777" w:rsidR="0070047C" w:rsidRDefault="0070047C" w:rsidP="002B3C2F">
      <w:pPr>
        <w:pStyle w:val="NormalWeb"/>
        <w:rPr>
          <w:rFonts w:ascii="Arial" w:hAnsi="Arial" w:cs="Arial"/>
          <w:sz w:val="22"/>
          <w:szCs w:val="22"/>
        </w:rPr>
      </w:pPr>
    </w:p>
    <w:p w14:paraId="63789F16" w14:textId="77777777" w:rsidR="0070047C" w:rsidRDefault="0070047C" w:rsidP="002B3C2F">
      <w:pPr>
        <w:pStyle w:val="NormalWeb"/>
        <w:rPr>
          <w:rFonts w:ascii="Arial" w:hAnsi="Arial" w:cs="Arial"/>
          <w:sz w:val="22"/>
          <w:szCs w:val="22"/>
        </w:rPr>
      </w:pPr>
    </w:p>
    <w:p w14:paraId="2193D788" w14:textId="77777777" w:rsidR="0070047C" w:rsidRDefault="0070047C" w:rsidP="002B3C2F">
      <w:pPr>
        <w:pStyle w:val="NormalWeb"/>
        <w:rPr>
          <w:rFonts w:ascii="Arial" w:hAnsi="Arial" w:cs="Arial"/>
          <w:sz w:val="22"/>
          <w:szCs w:val="22"/>
        </w:rPr>
      </w:pPr>
    </w:p>
    <w:p w14:paraId="4BFC7722" w14:textId="77777777" w:rsidR="0070047C" w:rsidRDefault="0070047C" w:rsidP="002B3C2F">
      <w:pPr>
        <w:pStyle w:val="NormalWeb"/>
        <w:rPr>
          <w:rFonts w:ascii="Arial" w:hAnsi="Arial" w:cs="Arial"/>
          <w:sz w:val="22"/>
          <w:szCs w:val="22"/>
        </w:rPr>
      </w:pPr>
    </w:p>
    <w:p w14:paraId="7270ED43" w14:textId="77777777" w:rsidR="0070047C" w:rsidRDefault="0070047C" w:rsidP="002B3C2F">
      <w:pPr>
        <w:pStyle w:val="NormalWeb"/>
        <w:rPr>
          <w:rFonts w:ascii="Arial" w:hAnsi="Arial" w:cs="Arial"/>
          <w:sz w:val="22"/>
          <w:szCs w:val="22"/>
        </w:rPr>
      </w:pPr>
    </w:p>
    <w:p w14:paraId="6701C6E2" w14:textId="77777777" w:rsidR="0070047C" w:rsidRDefault="0070047C" w:rsidP="002B3C2F">
      <w:pPr>
        <w:pStyle w:val="NormalWeb"/>
        <w:rPr>
          <w:rFonts w:ascii="Arial" w:hAnsi="Arial" w:cs="Arial"/>
          <w:sz w:val="22"/>
          <w:szCs w:val="22"/>
        </w:rPr>
      </w:pPr>
    </w:p>
    <w:p w14:paraId="5846EDC9" w14:textId="77777777" w:rsidR="0070047C" w:rsidRDefault="0070047C" w:rsidP="002B3C2F">
      <w:pPr>
        <w:pStyle w:val="NormalWeb"/>
        <w:rPr>
          <w:rFonts w:ascii="Arial" w:hAnsi="Arial" w:cs="Arial"/>
          <w:sz w:val="22"/>
          <w:szCs w:val="22"/>
        </w:rPr>
      </w:pPr>
    </w:p>
    <w:p w14:paraId="5ACCF062" w14:textId="77777777" w:rsidR="0070047C" w:rsidRDefault="0070047C" w:rsidP="002B3C2F">
      <w:pPr>
        <w:pStyle w:val="NormalWeb"/>
        <w:rPr>
          <w:rFonts w:ascii="Arial" w:hAnsi="Arial" w:cs="Arial"/>
          <w:sz w:val="22"/>
          <w:szCs w:val="22"/>
        </w:rPr>
      </w:pPr>
    </w:p>
    <w:p w14:paraId="37557EA1" w14:textId="77777777" w:rsidR="0070047C" w:rsidRDefault="0070047C" w:rsidP="002B3C2F">
      <w:pPr>
        <w:pStyle w:val="NormalWeb"/>
        <w:rPr>
          <w:rFonts w:ascii="Arial" w:hAnsi="Arial" w:cs="Arial"/>
          <w:sz w:val="22"/>
          <w:szCs w:val="22"/>
        </w:rPr>
      </w:pPr>
    </w:p>
    <w:p w14:paraId="0817B031" w14:textId="77777777" w:rsidR="0070047C" w:rsidRDefault="0070047C" w:rsidP="002B3C2F">
      <w:pPr>
        <w:pStyle w:val="NormalWeb"/>
        <w:rPr>
          <w:rFonts w:ascii="Arial" w:hAnsi="Arial" w:cs="Arial"/>
          <w:sz w:val="22"/>
          <w:szCs w:val="22"/>
        </w:rPr>
      </w:pPr>
    </w:p>
    <w:p w14:paraId="1436F133" w14:textId="77777777" w:rsidR="0070047C" w:rsidRDefault="0070047C" w:rsidP="002B3C2F">
      <w:pPr>
        <w:pStyle w:val="NormalWeb"/>
        <w:rPr>
          <w:rFonts w:ascii="Arial" w:hAnsi="Arial" w:cs="Arial"/>
          <w:sz w:val="22"/>
          <w:szCs w:val="22"/>
        </w:rPr>
      </w:pPr>
    </w:p>
    <w:p w14:paraId="34774A33" w14:textId="77777777" w:rsidR="0070047C" w:rsidRDefault="0070047C" w:rsidP="002B3C2F">
      <w:pPr>
        <w:pStyle w:val="NormalWeb"/>
        <w:rPr>
          <w:rFonts w:ascii="Arial" w:hAnsi="Arial" w:cs="Arial"/>
          <w:sz w:val="22"/>
          <w:szCs w:val="22"/>
        </w:rPr>
      </w:pPr>
    </w:p>
    <w:p w14:paraId="7549AACB" w14:textId="77777777" w:rsidR="0070047C" w:rsidRDefault="0070047C" w:rsidP="002B3C2F">
      <w:pPr>
        <w:pStyle w:val="NormalWeb"/>
        <w:rPr>
          <w:rFonts w:ascii="Arial" w:hAnsi="Arial" w:cs="Arial"/>
          <w:sz w:val="22"/>
          <w:szCs w:val="22"/>
        </w:rPr>
      </w:pPr>
    </w:p>
    <w:p w14:paraId="381558EC" w14:textId="77777777" w:rsidR="0070047C" w:rsidRDefault="0070047C" w:rsidP="002B3C2F">
      <w:pPr>
        <w:pStyle w:val="NormalWeb"/>
        <w:rPr>
          <w:rFonts w:ascii="Arial" w:hAnsi="Arial" w:cs="Arial"/>
          <w:sz w:val="22"/>
          <w:szCs w:val="22"/>
        </w:rPr>
      </w:pPr>
    </w:p>
    <w:p w14:paraId="172904F7" w14:textId="77777777" w:rsidR="0070047C" w:rsidRDefault="0070047C" w:rsidP="002B3C2F">
      <w:pPr>
        <w:pStyle w:val="NormalWeb"/>
        <w:rPr>
          <w:rFonts w:ascii="Arial" w:hAnsi="Arial" w:cs="Arial"/>
          <w:sz w:val="22"/>
          <w:szCs w:val="22"/>
        </w:rPr>
      </w:pPr>
    </w:p>
    <w:p w14:paraId="50EC3C9F" w14:textId="77777777" w:rsidR="0070047C" w:rsidRDefault="0070047C" w:rsidP="002B3C2F">
      <w:pPr>
        <w:pStyle w:val="NormalWeb"/>
        <w:rPr>
          <w:rFonts w:ascii="Arial" w:hAnsi="Arial" w:cs="Arial"/>
          <w:sz w:val="22"/>
          <w:szCs w:val="22"/>
        </w:rPr>
      </w:pPr>
    </w:p>
    <w:p w14:paraId="224753F3" w14:textId="77777777" w:rsidR="0070047C" w:rsidRDefault="0070047C" w:rsidP="002B3C2F">
      <w:pPr>
        <w:pStyle w:val="NormalWeb"/>
        <w:rPr>
          <w:rFonts w:ascii="Arial" w:hAnsi="Arial" w:cs="Arial"/>
          <w:sz w:val="22"/>
          <w:szCs w:val="22"/>
        </w:rPr>
      </w:pPr>
    </w:p>
    <w:p w14:paraId="4A95983C" w14:textId="77777777" w:rsidR="0070047C" w:rsidRDefault="0070047C" w:rsidP="002B3C2F">
      <w:pPr>
        <w:pStyle w:val="NormalWeb"/>
        <w:rPr>
          <w:rFonts w:ascii="Arial" w:hAnsi="Arial" w:cs="Arial"/>
          <w:sz w:val="22"/>
          <w:szCs w:val="22"/>
        </w:rPr>
      </w:pPr>
    </w:p>
    <w:p w14:paraId="19BBC59A" w14:textId="77777777" w:rsidR="0070047C" w:rsidRDefault="0070047C" w:rsidP="002B3C2F">
      <w:pPr>
        <w:pStyle w:val="NormalWeb"/>
        <w:rPr>
          <w:rFonts w:ascii="Arial" w:hAnsi="Arial" w:cs="Arial"/>
          <w:sz w:val="22"/>
          <w:szCs w:val="22"/>
        </w:rPr>
      </w:pPr>
    </w:p>
    <w:p w14:paraId="1B05A50D" w14:textId="77777777" w:rsidR="0070047C" w:rsidRDefault="0070047C" w:rsidP="002B3C2F">
      <w:pPr>
        <w:pStyle w:val="NormalWeb"/>
        <w:rPr>
          <w:rFonts w:ascii="Arial" w:hAnsi="Arial" w:cs="Arial"/>
          <w:sz w:val="22"/>
          <w:szCs w:val="22"/>
        </w:rPr>
      </w:pPr>
    </w:p>
    <w:p w14:paraId="4E49804D" w14:textId="77777777" w:rsidR="0070047C" w:rsidRDefault="0070047C" w:rsidP="002B3C2F">
      <w:pPr>
        <w:pStyle w:val="NormalWeb"/>
        <w:rPr>
          <w:rFonts w:ascii="Arial" w:hAnsi="Arial" w:cs="Arial"/>
          <w:sz w:val="22"/>
          <w:szCs w:val="22"/>
        </w:rPr>
      </w:pPr>
    </w:p>
    <w:p w14:paraId="6E435E63" w14:textId="77777777" w:rsidR="0070047C" w:rsidRPr="002B3C2F" w:rsidRDefault="0070047C" w:rsidP="002B3C2F">
      <w:pPr>
        <w:pStyle w:val="NormalWeb"/>
        <w:rPr>
          <w:rFonts w:ascii="Arial" w:hAnsi="Arial" w:cs="Arial"/>
          <w:sz w:val="22"/>
          <w:szCs w:val="22"/>
        </w:rPr>
      </w:pPr>
    </w:p>
    <w:p w14:paraId="2F93DE9E" w14:textId="7CD500CA" w:rsidR="00796D1C" w:rsidRPr="00A370B3" w:rsidRDefault="00371A56" w:rsidP="00ED457A">
      <w:pPr>
        <w:pStyle w:val="Heading1"/>
        <w:spacing w:before="120" w:after="120"/>
      </w:pPr>
      <w:r w:rsidRPr="00A370B3">
        <w:t xml:space="preserve"> </w:t>
      </w:r>
      <w:r w:rsidR="00796D1C" w:rsidRPr="00A370B3">
        <w:t>Appendix</w:t>
      </w:r>
      <w:bookmarkEnd w:id="10"/>
      <w:bookmarkEnd w:id="11"/>
    </w:p>
    <w:bookmarkEnd w:id="12"/>
    <w:p w14:paraId="56D02FC9" w14:textId="77777777" w:rsidR="00796D1C" w:rsidRPr="008D46F1" w:rsidRDefault="00796D1C">
      <w:pPr>
        <w:pStyle w:val="BodyText"/>
        <w:rPr>
          <w:rFonts w:cs="Arial"/>
        </w:rPr>
      </w:pPr>
    </w:p>
    <w:p w14:paraId="367D8466" w14:textId="77777777" w:rsidR="002B3C2F" w:rsidRPr="002B3C2F" w:rsidRDefault="002B3C2F" w:rsidP="002B3C2F">
      <w:pPr>
        <w:pStyle w:val="BodyText"/>
        <w:numPr>
          <w:ilvl w:val="0"/>
          <w:numId w:val="13"/>
        </w:numPr>
        <w:rPr>
          <w:rFonts w:cs="Arial"/>
        </w:rPr>
      </w:pPr>
      <w:r w:rsidRPr="002B3C2F">
        <w:rPr>
          <w:rFonts w:cs="Arial"/>
        </w:rPr>
        <w:t>Communication Activity: Weekly status updates</w:t>
      </w:r>
    </w:p>
    <w:p w14:paraId="084D17F2" w14:textId="77777777" w:rsidR="002B3C2F" w:rsidRPr="002B3C2F" w:rsidRDefault="002B3C2F" w:rsidP="002B3C2F">
      <w:pPr>
        <w:pStyle w:val="BodyText"/>
        <w:numPr>
          <w:ilvl w:val="0"/>
          <w:numId w:val="13"/>
        </w:numPr>
        <w:rPr>
          <w:rFonts w:cs="Arial"/>
        </w:rPr>
      </w:pPr>
      <w:r w:rsidRPr="002B3C2F">
        <w:rPr>
          <w:rFonts w:cs="Arial"/>
        </w:rPr>
        <w:t>Purpose: Share progress, upcoming tasks, and issues</w:t>
      </w:r>
    </w:p>
    <w:p w14:paraId="109C5F0E" w14:textId="77777777" w:rsidR="002B3C2F" w:rsidRPr="002B3C2F" w:rsidRDefault="002B3C2F" w:rsidP="002B3C2F">
      <w:pPr>
        <w:pStyle w:val="BodyText"/>
        <w:numPr>
          <w:ilvl w:val="0"/>
          <w:numId w:val="13"/>
        </w:numPr>
        <w:rPr>
          <w:rFonts w:cs="Arial"/>
        </w:rPr>
      </w:pPr>
      <w:r w:rsidRPr="002B3C2F">
        <w:rPr>
          <w:rFonts w:cs="Arial"/>
        </w:rPr>
        <w:t>Format: Text updates</w:t>
      </w:r>
    </w:p>
    <w:p w14:paraId="59F76225" w14:textId="77777777" w:rsidR="002B3C2F" w:rsidRPr="002B3C2F" w:rsidRDefault="002B3C2F" w:rsidP="002B3C2F">
      <w:pPr>
        <w:pStyle w:val="BodyText"/>
        <w:numPr>
          <w:ilvl w:val="0"/>
          <w:numId w:val="13"/>
        </w:numPr>
        <w:rPr>
          <w:rFonts w:cs="Arial"/>
        </w:rPr>
      </w:pPr>
      <w:r w:rsidRPr="002B3C2F">
        <w:rPr>
          <w:rFonts w:cs="Arial"/>
        </w:rPr>
        <w:t>Tool: Discord and Trello</w:t>
      </w:r>
    </w:p>
    <w:p w14:paraId="027CF8EA" w14:textId="77777777" w:rsidR="002B3C2F" w:rsidRPr="002B3C2F" w:rsidRDefault="002B3C2F" w:rsidP="002B3C2F">
      <w:pPr>
        <w:pStyle w:val="BodyText"/>
        <w:numPr>
          <w:ilvl w:val="0"/>
          <w:numId w:val="13"/>
        </w:numPr>
        <w:rPr>
          <w:rFonts w:cs="Arial"/>
        </w:rPr>
      </w:pPr>
      <w:r w:rsidRPr="002B3C2F">
        <w:rPr>
          <w:rFonts w:cs="Arial"/>
        </w:rPr>
        <w:t>Frequency: Weekly</w:t>
      </w:r>
    </w:p>
    <w:p w14:paraId="0F65E9D3" w14:textId="77777777" w:rsidR="002B3C2F" w:rsidRPr="002B3C2F" w:rsidRDefault="002B3C2F" w:rsidP="002B3C2F">
      <w:pPr>
        <w:pStyle w:val="BodyText"/>
        <w:numPr>
          <w:ilvl w:val="0"/>
          <w:numId w:val="13"/>
        </w:numPr>
        <w:rPr>
          <w:rFonts w:cs="Arial"/>
        </w:rPr>
      </w:pPr>
      <w:r w:rsidRPr="002B3C2F">
        <w:rPr>
          <w:rFonts w:cs="Arial"/>
        </w:rPr>
        <w:t>Responsible: Project Manager</w:t>
      </w:r>
    </w:p>
    <w:p w14:paraId="53C7FBB3" w14:textId="77777777" w:rsidR="002B3C2F" w:rsidRPr="002B3C2F" w:rsidRDefault="002B3C2F" w:rsidP="002B3C2F">
      <w:pPr>
        <w:pStyle w:val="BodyText"/>
        <w:numPr>
          <w:ilvl w:val="0"/>
          <w:numId w:val="13"/>
        </w:numPr>
        <w:rPr>
          <w:rFonts w:cs="Arial"/>
        </w:rPr>
      </w:pPr>
    </w:p>
    <w:p w14:paraId="3A0FEDC6" w14:textId="77777777" w:rsidR="002B3C2F" w:rsidRPr="002B3C2F" w:rsidRDefault="002B3C2F" w:rsidP="002B3C2F">
      <w:pPr>
        <w:pStyle w:val="BodyText"/>
        <w:numPr>
          <w:ilvl w:val="0"/>
          <w:numId w:val="13"/>
        </w:numPr>
        <w:rPr>
          <w:rFonts w:cs="Arial"/>
        </w:rPr>
      </w:pPr>
      <w:r w:rsidRPr="002B3C2F">
        <w:rPr>
          <w:rFonts w:cs="Arial"/>
        </w:rPr>
        <w:t>Communication Activity: Development progress tracking</w:t>
      </w:r>
    </w:p>
    <w:p w14:paraId="1021A66A" w14:textId="77777777" w:rsidR="002B3C2F" w:rsidRPr="002B3C2F" w:rsidRDefault="002B3C2F" w:rsidP="002B3C2F">
      <w:pPr>
        <w:pStyle w:val="BodyText"/>
        <w:numPr>
          <w:ilvl w:val="0"/>
          <w:numId w:val="13"/>
        </w:numPr>
        <w:rPr>
          <w:rFonts w:cs="Arial"/>
        </w:rPr>
      </w:pPr>
      <w:r w:rsidRPr="002B3C2F">
        <w:rPr>
          <w:rFonts w:cs="Arial"/>
        </w:rPr>
        <w:t>Purpose: Track code changes and development history</w:t>
      </w:r>
    </w:p>
    <w:p w14:paraId="75F9F00B" w14:textId="77777777" w:rsidR="002B3C2F" w:rsidRPr="002B3C2F" w:rsidRDefault="002B3C2F" w:rsidP="002B3C2F">
      <w:pPr>
        <w:pStyle w:val="BodyText"/>
        <w:numPr>
          <w:ilvl w:val="0"/>
          <w:numId w:val="13"/>
        </w:numPr>
        <w:rPr>
          <w:rFonts w:cs="Arial"/>
        </w:rPr>
      </w:pPr>
      <w:r w:rsidRPr="002B3C2F">
        <w:rPr>
          <w:rFonts w:cs="Arial"/>
        </w:rPr>
        <w:t>Format: Commit history and issues</w:t>
      </w:r>
    </w:p>
    <w:p w14:paraId="107AD767" w14:textId="77777777" w:rsidR="002B3C2F" w:rsidRPr="002B3C2F" w:rsidRDefault="002B3C2F" w:rsidP="002B3C2F">
      <w:pPr>
        <w:pStyle w:val="BodyText"/>
        <w:numPr>
          <w:ilvl w:val="0"/>
          <w:numId w:val="13"/>
        </w:numPr>
        <w:rPr>
          <w:rFonts w:cs="Arial"/>
        </w:rPr>
      </w:pPr>
      <w:r w:rsidRPr="002B3C2F">
        <w:rPr>
          <w:rFonts w:cs="Arial"/>
        </w:rPr>
        <w:t>Tool: GitHub</w:t>
      </w:r>
    </w:p>
    <w:p w14:paraId="53A63234" w14:textId="77777777" w:rsidR="002B3C2F" w:rsidRPr="002B3C2F" w:rsidRDefault="002B3C2F" w:rsidP="002B3C2F">
      <w:pPr>
        <w:pStyle w:val="BodyText"/>
        <w:numPr>
          <w:ilvl w:val="0"/>
          <w:numId w:val="13"/>
        </w:numPr>
        <w:rPr>
          <w:rFonts w:cs="Arial"/>
        </w:rPr>
      </w:pPr>
      <w:r w:rsidRPr="002B3C2F">
        <w:rPr>
          <w:rFonts w:cs="Arial"/>
        </w:rPr>
        <w:t>Frequency: Continuous</w:t>
      </w:r>
    </w:p>
    <w:p w14:paraId="29E0E00A" w14:textId="77777777" w:rsidR="002B3C2F" w:rsidRPr="002B3C2F" w:rsidRDefault="002B3C2F" w:rsidP="002B3C2F">
      <w:pPr>
        <w:pStyle w:val="BodyText"/>
        <w:numPr>
          <w:ilvl w:val="0"/>
          <w:numId w:val="13"/>
        </w:numPr>
        <w:rPr>
          <w:rFonts w:cs="Arial"/>
        </w:rPr>
      </w:pPr>
      <w:r w:rsidRPr="002B3C2F">
        <w:rPr>
          <w:rFonts w:cs="Arial"/>
        </w:rPr>
        <w:t>Responsible: All developers</w:t>
      </w:r>
    </w:p>
    <w:p w14:paraId="32FFAFBB" w14:textId="77777777" w:rsidR="002B3C2F" w:rsidRPr="002B3C2F" w:rsidRDefault="002B3C2F" w:rsidP="002B3C2F">
      <w:pPr>
        <w:pStyle w:val="BodyText"/>
        <w:numPr>
          <w:ilvl w:val="0"/>
          <w:numId w:val="13"/>
        </w:numPr>
        <w:rPr>
          <w:rFonts w:cs="Arial"/>
        </w:rPr>
      </w:pPr>
    </w:p>
    <w:p w14:paraId="16057972" w14:textId="77777777" w:rsidR="002B3C2F" w:rsidRPr="002B3C2F" w:rsidRDefault="002B3C2F" w:rsidP="002B3C2F">
      <w:pPr>
        <w:pStyle w:val="BodyText"/>
        <w:numPr>
          <w:ilvl w:val="0"/>
          <w:numId w:val="13"/>
        </w:numPr>
        <w:rPr>
          <w:rFonts w:cs="Arial"/>
        </w:rPr>
      </w:pPr>
      <w:r w:rsidRPr="002B3C2F">
        <w:rPr>
          <w:rFonts w:cs="Arial"/>
        </w:rPr>
        <w:t>Communication Activity: Project meetings</w:t>
      </w:r>
    </w:p>
    <w:p w14:paraId="6B10BC17" w14:textId="77777777" w:rsidR="002B3C2F" w:rsidRPr="002B3C2F" w:rsidRDefault="002B3C2F" w:rsidP="002B3C2F">
      <w:pPr>
        <w:pStyle w:val="BodyText"/>
        <w:numPr>
          <w:ilvl w:val="0"/>
          <w:numId w:val="13"/>
        </w:numPr>
        <w:rPr>
          <w:rFonts w:cs="Arial"/>
        </w:rPr>
      </w:pPr>
      <w:r w:rsidRPr="002B3C2F">
        <w:rPr>
          <w:rFonts w:cs="Arial"/>
        </w:rPr>
        <w:t>Purpose: Review progress, assign tasks, discuss risks</w:t>
      </w:r>
    </w:p>
    <w:p w14:paraId="7C0CA89A" w14:textId="77777777" w:rsidR="002B3C2F" w:rsidRPr="002B3C2F" w:rsidRDefault="002B3C2F" w:rsidP="002B3C2F">
      <w:pPr>
        <w:pStyle w:val="BodyText"/>
        <w:numPr>
          <w:ilvl w:val="0"/>
          <w:numId w:val="13"/>
        </w:numPr>
        <w:rPr>
          <w:rFonts w:cs="Arial"/>
        </w:rPr>
      </w:pPr>
      <w:r w:rsidRPr="002B3C2F">
        <w:rPr>
          <w:rFonts w:cs="Arial"/>
        </w:rPr>
        <w:t>Format: Voice meeting</w:t>
      </w:r>
    </w:p>
    <w:p w14:paraId="0CAD0BAB" w14:textId="77777777" w:rsidR="002B3C2F" w:rsidRPr="002B3C2F" w:rsidRDefault="002B3C2F" w:rsidP="002B3C2F">
      <w:pPr>
        <w:pStyle w:val="BodyText"/>
        <w:numPr>
          <w:ilvl w:val="0"/>
          <w:numId w:val="13"/>
        </w:numPr>
        <w:rPr>
          <w:rFonts w:cs="Arial"/>
        </w:rPr>
      </w:pPr>
      <w:r w:rsidRPr="002B3C2F">
        <w:rPr>
          <w:rFonts w:cs="Arial"/>
        </w:rPr>
        <w:t>Tool: Discord</w:t>
      </w:r>
    </w:p>
    <w:p w14:paraId="65A54C00" w14:textId="77777777" w:rsidR="002B3C2F" w:rsidRPr="002B3C2F" w:rsidRDefault="002B3C2F" w:rsidP="002B3C2F">
      <w:pPr>
        <w:pStyle w:val="BodyText"/>
        <w:numPr>
          <w:ilvl w:val="0"/>
          <w:numId w:val="13"/>
        </w:numPr>
        <w:rPr>
          <w:rFonts w:cs="Arial"/>
        </w:rPr>
      </w:pPr>
      <w:r w:rsidRPr="002B3C2F">
        <w:rPr>
          <w:rFonts w:cs="Arial"/>
        </w:rPr>
        <w:t>Frequency: Weekly</w:t>
      </w:r>
    </w:p>
    <w:p w14:paraId="116194A3" w14:textId="77777777" w:rsidR="002B3C2F" w:rsidRPr="002B3C2F" w:rsidRDefault="002B3C2F" w:rsidP="002B3C2F">
      <w:pPr>
        <w:pStyle w:val="BodyText"/>
        <w:numPr>
          <w:ilvl w:val="0"/>
          <w:numId w:val="13"/>
        </w:numPr>
        <w:rPr>
          <w:rFonts w:cs="Arial"/>
        </w:rPr>
      </w:pPr>
      <w:r w:rsidRPr="002B3C2F">
        <w:rPr>
          <w:rFonts w:cs="Arial"/>
        </w:rPr>
        <w:t>Responsible: Project Manager</w:t>
      </w:r>
    </w:p>
    <w:p w14:paraId="678FF59F" w14:textId="77777777" w:rsidR="002B3C2F" w:rsidRPr="002B3C2F" w:rsidRDefault="002B3C2F" w:rsidP="002B3C2F">
      <w:pPr>
        <w:pStyle w:val="BodyText"/>
        <w:numPr>
          <w:ilvl w:val="0"/>
          <w:numId w:val="13"/>
        </w:numPr>
        <w:rPr>
          <w:rFonts w:cs="Arial"/>
        </w:rPr>
      </w:pPr>
    </w:p>
    <w:p w14:paraId="18CECEBF" w14:textId="77777777" w:rsidR="002B3C2F" w:rsidRPr="002B3C2F" w:rsidRDefault="002B3C2F" w:rsidP="002B3C2F">
      <w:pPr>
        <w:pStyle w:val="BodyText"/>
        <w:numPr>
          <w:ilvl w:val="0"/>
          <w:numId w:val="13"/>
        </w:numPr>
        <w:rPr>
          <w:rFonts w:cs="Arial"/>
        </w:rPr>
      </w:pPr>
      <w:r w:rsidRPr="002B3C2F">
        <w:rPr>
          <w:rFonts w:cs="Arial"/>
        </w:rPr>
        <w:t>Communication Activity: Issue and risk reporting</w:t>
      </w:r>
    </w:p>
    <w:p w14:paraId="50DE4423" w14:textId="77777777" w:rsidR="002B3C2F" w:rsidRPr="002B3C2F" w:rsidRDefault="002B3C2F" w:rsidP="002B3C2F">
      <w:pPr>
        <w:pStyle w:val="BodyText"/>
        <w:numPr>
          <w:ilvl w:val="0"/>
          <w:numId w:val="13"/>
        </w:numPr>
        <w:rPr>
          <w:rFonts w:cs="Arial"/>
        </w:rPr>
      </w:pPr>
      <w:r w:rsidRPr="002B3C2F">
        <w:rPr>
          <w:rFonts w:cs="Arial"/>
        </w:rPr>
        <w:t>Purpose: Identify blockers and risks early</w:t>
      </w:r>
    </w:p>
    <w:p w14:paraId="79E8C8E1" w14:textId="77777777" w:rsidR="002B3C2F" w:rsidRPr="002B3C2F" w:rsidRDefault="002B3C2F" w:rsidP="002B3C2F">
      <w:pPr>
        <w:pStyle w:val="BodyText"/>
        <w:numPr>
          <w:ilvl w:val="0"/>
          <w:numId w:val="13"/>
        </w:numPr>
        <w:rPr>
          <w:rFonts w:cs="Arial"/>
        </w:rPr>
      </w:pPr>
      <w:r w:rsidRPr="002B3C2F">
        <w:rPr>
          <w:rFonts w:cs="Arial"/>
        </w:rPr>
        <w:t>Format: Written updates</w:t>
      </w:r>
    </w:p>
    <w:p w14:paraId="726F5B98" w14:textId="77777777" w:rsidR="002B3C2F" w:rsidRPr="002B3C2F" w:rsidRDefault="002B3C2F" w:rsidP="002B3C2F">
      <w:pPr>
        <w:pStyle w:val="BodyText"/>
        <w:numPr>
          <w:ilvl w:val="0"/>
          <w:numId w:val="13"/>
        </w:numPr>
        <w:rPr>
          <w:rFonts w:cs="Arial"/>
        </w:rPr>
      </w:pPr>
      <w:r w:rsidRPr="002B3C2F">
        <w:rPr>
          <w:rFonts w:cs="Arial"/>
        </w:rPr>
        <w:t>Tool: GitHub Issues and Discord</w:t>
      </w:r>
    </w:p>
    <w:p w14:paraId="3519B9CD" w14:textId="77777777" w:rsidR="002B3C2F" w:rsidRPr="002B3C2F" w:rsidRDefault="002B3C2F" w:rsidP="002B3C2F">
      <w:pPr>
        <w:pStyle w:val="BodyText"/>
        <w:numPr>
          <w:ilvl w:val="0"/>
          <w:numId w:val="13"/>
        </w:numPr>
        <w:rPr>
          <w:rFonts w:cs="Arial"/>
        </w:rPr>
      </w:pPr>
      <w:r w:rsidRPr="002B3C2F">
        <w:rPr>
          <w:rFonts w:cs="Arial"/>
        </w:rPr>
        <w:t>Frequency: As needed</w:t>
      </w:r>
    </w:p>
    <w:p w14:paraId="36F9B062" w14:textId="77777777" w:rsidR="002B3C2F" w:rsidRPr="002B3C2F" w:rsidRDefault="002B3C2F" w:rsidP="002B3C2F">
      <w:pPr>
        <w:pStyle w:val="BodyText"/>
        <w:numPr>
          <w:ilvl w:val="0"/>
          <w:numId w:val="13"/>
        </w:numPr>
        <w:rPr>
          <w:rFonts w:cs="Arial"/>
        </w:rPr>
      </w:pPr>
      <w:r w:rsidRPr="002B3C2F">
        <w:rPr>
          <w:rFonts w:cs="Arial"/>
        </w:rPr>
        <w:t>Responsible: All team members</w:t>
      </w:r>
    </w:p>
    <w:p w14:paraId="23F0814F" w14:textId="77777777" w:rsidR="002B3C2F" w:rsidRPr="002B3C2F" w:rsidRDefault="002B3C2F" w:rsidP="002B3C2F">
      <w:pPr>
        <w:pStyle w:val="BodyText"/>
        <w:numPr>
          <w:ilvl w:val="0"/>
          <w:numId w:val="13"/>
        </w:numPr>
        <w:rPr>
          <w:rFonts w:cs="Arial"/>
        </w:rPr>
      </w:pPr>
    </w:p>
    <w:p w14:paraId="5C9D8824" w14:textId="77777777" w:rsidR="002B3C2F" w:rsidRPr="002B3C2F" w:rsidRDefault="002B3C2F" w:rsidP="002B3C2F">
      <w:pPr>
        <w:pStyle w:val="BodyText"/>
        <w:numPr>
          <w:ilvl w:val="0"/>
          <w:numId w:val="13"/>
        </w:numPr>
        <w:rPr>
          <w:rFonts w:cs="Arial"/>
        </w:rPr>
      </w:pPr>
      <w:r w:rsidRPr="002B3C2F">
        <w:rPr>
          <w:rFonts w:cs="Arial"/>
        </w:rPr>
        <w:t>Communication Activity: Final project reporting</w:t>
      </w:r>
    </w:p>
    <w:p w14:paraId="227CC21E" w14:textId="77777777" w:rsidR="002B3C2F" w:rsidRPr="002B3C2F" w:rsidRDefault="002B3C2F" w:rsidP="002B3C2F">
      <w:pPr>
        <w:pStyle w:val="BodyText"/>
        <w:numPr>
          <w:ilvl w:val="0"/>
          <w:numId w:val="13"/>
        </w:numPr>
        <w:rPr>
          <w:rFonts w:cs="Arial"/>
        </w:rPr>
      </w:pPr>
      <w:r w:rsidRPr="002B3C2F">
        <w:rPr>
          <w:rFonts w:cs="Arial"/>
        </w:rPr>
        <w:t>Purpose: Confirm completion and readiness for submission</w:t>
      </w:r>
    </w:p>
    <w:p w14:paraId="272FC819" w14:textId="77777777" w:rsidR="002B3C2F" w:rsidRPr="002B3C2F" w:rsidRDefault="002B3C2F" w:rsidP="002B3C2F">
      <w:pPr>
        <w:pStyle w:val="BodyText"/>
        <w:numPr>
          <w:ilvl w:val="0"/>
          <w:numId w:val="13"/>
        </w:numPr>
        <w:rPr>
          <w:rFonts w:cs="Arial"/>
        </w:rPr>
      </w:pPr>
      <w:r w:rsidRPr="002B3C2F">
        <w:rPr>
          <w:rFonts w:cs="Arial"/>
        </w:rPr>
        <w:t>Format: Summary review</w:t>
      </w:r>
    </w:p>
    <w:p w14:paraId="6F1C40B2" w14:textId="77777777" w:rsidR="002B3C2F" w:rsidRPr="002B3C2F" w:rsidRDefault="002B3C2F" w:rsidP="002B3C2F">
      <w:pPr>
        <w:pStyle w:val="BodyText"/>
        <w:numPr>
          <w:ilvl w:val="0"/>
          <w:numId w:val="13"/>
        </w:numPr>
        <w:rPr>
          <w:rFonts w:cs="Arial"/>
        </w:rPr>
      </w:pPr>
      <w:r w:rsidRPr="002B3C2F">
        <w:rPr>
          <w:rFonts w:cs="Arial"/>
        </w:rPr>
        <w:t>Tool: Discord and Word document</w:t>
      </w:r>
    </w:p>
    <w:p w14:paraId="29EACFCC" w14:textId="77777777" w:rsidR="002B3C2F" w:rsidRPr="002B3C2F" w:rsidRDefault="002B3C2F" w:rsidP="002B3C2F">
      <w:pPr>
        <w:pStyle w:val="BodyText"/>
        <w:numPr>
          <w:ilvl w:val="0"/>
          <w:numId w:val="13"/>
        </w:numPr>
        <w:rPr>
          <w:rFonts w:cs="Arial"/>
        </w:rPr>
      </w:pPr>
      <w:r w:rsidRPr="002B3C2F">
        <w:rPr>
          <w:rFonts w:cs="Arial"/>
        </w:rPr>
        <w:t>Frequency: End of project</w:t>
      </w:r>
    </w:p>
    <w:p w14:paraId="21F9630C" w14:textId="30328493" w:rsidR="00796D1C" w:rsidRPr="008D46F1" w:rsidRDefault="002B3C2F" w:rsidP="002B3C2F">
      <w:pPr>
        <w:pStyle w:val="BodyText"/>
        <w:numPr>
          <w:ilvl w:val="0"/>
          <w:numId w:val="13"/>
        </w:numPr>
        <w:rPr>
          <w:rFonts w:cs="Arial"/>
        </w:rPr>
      </w:pPr>
      <w:r w:rsidRPr="002B3C2F">
        <w:rPr>
          <w:rFonts w:cs="Arial"/>
        </w:rPr>
        <w:t>Responsible: Project Manager</w:t>
      </w:r>
    </w:p>
    <w:p w14:paraId="7759854B" w14:textId="77777777" w:rsidR="00796D1C" w:rsidRPr="008D46F1" w:rsidRDefault="00796D1C">
      <w:pPr>
        <w:pStyle w:val="BodyText"/>
        <w:rPr>
          <w:rFonts w:cs="Arial"/>
          <w:b/>
          <w:u w:val="single"/>
        </w:rPr>
      </w:pPr>
    </w:p>
    <w:p w14:paraId="405B8874" w14:textId="77777777" w:rsidR="0060158D" w:rsidRPr="008D46F1" w:rsidRDefault="0060158D">
      <w:pPr>
        <w:pStyle w:val="BodyText"/>
        <w:rPr>
          <w:rFonts w:cs="Arial"/>
          <w:b/>
          <w:u w:val="single"/>
        </w:rPr>
      </w:pPr>
    </w:p>
    <w:p w14:paraId="52773584" w14:textId="54330B59" w:rsidR="0060158D" w:rsidRPr="008D46F1" w:rsidRDefault="0060158D">
      <w:pPr>
        <w:pStyle w:val="BodyText"/>
        <w:rPr>
          <w:rFonts w:cs="Arial"/>
          <w:b/>
          <w:u w:val="single"/>
        </w:rPr>
      </w:pPr>
    </w:p>
    <w:p w14:paraId="481672FB" w14:textId="034A49D5" w:rsidR="000C0D8E" w:rsidRPr="008D46F1" w:rsidRDefault="000C0D8E">
      <w:pPr>
        <w:pStyle w:val="BodyText"/>
        <w:rPr>
          <w:rFonts w:cs="Arial"/>
          <w:b/>
          <w:u w:val="single"/>
        </w:rPr>
      </w:pPr>
    </w:p>
    <w:sectPr w:rsidR="000C0D8E" w:rsidRPr="008D46F1" w:rsidSect="006C6F72">
      <w:pgSz w:w="11906" w:h="16838"/>
      <w:pgMar w:top="720" w:right="720" w:bottom="720" w:left="720" w:header="709" w:footer="709"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8945A" w14:textId="77777777" w:rsidR="008B7212" w:rsidRDefault="008B7212">
      <w:r>
        <w:separator/>
      </w:r>
    </w:p>
  </w:endnote>
  <w:endnote w:type="continuationSeparator" w:id="0">
    <w:p w14:paraId="58525B7A" w14:textId="77777777" w:rsidR="008B7212" w:rsidRDefault="008B7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mago Book">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739D4" w14:textId="77777777" w:rsidR="00796D1C" w:rsidRDefault="00796D1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E229F8" w14:textId="77777777" w:rsidR="00796D1C" w:rsidRDefault="00796D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4D9F1" w14:textId="05DDC1A3" w:rsidR="00796D1C" w:rsidRPr="009509AE" w:rsidRDefault="00796D1C">
    <w:pPr>
      <w:pStyle w:val="Footer"/>
      <w:framePr w:wrap="around" w:vAnchor="text" w:hAnchor="margin" w:xAlign="right" w:y="1"/>
      <w:rPr>
        <w:rStyle w:val="PageNumber"/>
        <w:rFonts w:ascii="Arial" w:hAnsi="Arial" w:cs="Arial"/>
        <w:color w:val="808080"/>
        <w:sz w:val="20"/>
      </w:rPr>
    </w:pPr>
    <w:r w:rsidRPr="009509AE">
      <w:rPr>
        <w:rStyle w:val="PageNumber"/>
        <w:rFonts w:ascii="Arial" w:hAnsi="Arial" w:cs="Arial"/>
        <w:color w:val="808080"/>
        <w:sz w:val="20"/>
      </w:rPr>
      <w:fldChar w:fldCharType="begin"/>
    </w:r>
    <w:r w:rsidRPr="009509AE">
      <w:rPr>
        <w:rStyle w:val="PageNumber"/>
        <w:rFonts w:ascii="Arial" w:hAnsi="Arial" w:cs="Arial"/>
        <w:color w:val="808080"/>
        <w:sz w:val="20"/>
      </w:rPr>
      <w:instrText xml:space="preserve">PAGE  </w:instrText>
    </w:r>
    <w:r w:rsidRPr="009509AE">
      <w:rPr>
        <w:rStyle w:val="PageNumber"/>
        <w:rFonts w:ascii="Arial" w:hAnsi="Arial" w:cs="Arial"/>
        <w:color w:val="808080"/>
        <w:sz w:val="20"/>
      </w:rPr>
      <w:fldChar w:fldCharType="separate"/>
    </w:r>
    <w:r w:rsidR="00DE72DC">
      <w:rPr>
        <w:rStyle w:val="PageNumber"/>
        <w:rFonts w:ascii="Arial" w:hAnsi="Arial" w:cs="Arial"/>
        <w:noProof/>
        <w:color w:val="808080"/>
        <w:sz w:val="20"/>
      </w:rPr>
      <w:t>6</w:t>
    </w:r>
    <w:r w:rsidRPr="009509AE">
      <w:rPr>
        <w:rStyle w:val="PageNumber"/>
        <w:rFonts w:ascii="Arial" w:hAnsi="Arial" w:cs="Arial"/>
        <w:color w:val="808080"/>
        <w:sz w:val="20"/>
      </w:rPr>
      <w:fldChar w:fldCharType="end"/>
    </w:r>
  </w:p>
  <w:p w14:paraId="48F9D5AE" w14:textId="0AC530BA" w:rsidR="00796D1C" w:rsidRDefault="00796D1C" w:rsidP="00F465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192BD" w14:textId="77777777" w:rsidR="008B7212" w:rsidRDefault="008B7212">
      <w:r>
        <w:separator/>
      </w:r>
    </w:p>
  </w:footnote>
  <w:footnote w:type="continuationSeparator" w:id="0">
    <w:p w14:paraId="672E21FB" w14:textId="77777777" w:rsidR="008B7212" w:rsidRDefault="008B72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7702E" w14:textId="49EB0A17" w:rsidR="001615E9" w:rsidRDefault="001615E9" w:rsidP="00367833">
    <w:pPr>
      <w:pStyle w:val="Header"/>
      <w:jc w:val="left"/>
    </w:pPr>
  </w:p>
  <w:p w14:paraId="403170BC" w14:textId="1E841602" w:rsidR="00796D1C" w:rsidRPr="00EB14A9" w:rsidRDefault="00796D1C" w:rsidP="00EB14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6E6"/>
    <w:multiLevelType w:val="hybridMultilevel"/>
    <w:tmpl w:val="592A0236"/>
    <w:lvl w:ilvl="0" w:tplc="4F8C42BA">
      <w:start w:val="1"/>
      <w:numFmt w:val="bullet"/>
      <w:pStyle w:val="BulletSymbol"/>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996267"/>
    <w:multiLevelType w:val="hybridMultilevel"/>
    <w:tmpl w:val="A5D41E74"/>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99B3A43"/>
    <w:multiLevelType w:val="hybridMultilevel"/>
    <w:tmpl w:val="ED08E944"/>
    <w:lvl w:ilvl="0" w:tplc="E5FE06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A407D55"/>
    <w:multiLevelType w:val="hybridMultilevel"/>
    <w:tmpl w:val="EEE8DDA0"/>
    <w:lvl w:ilvl="0" w:tplc="ECAE4FA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8B6602"/>
    <w:multiLevelType w:val="hybridMultilevel"/>
    <w:tmpl w:val="6FD22760"/>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0316345"/>
    <w:multiLevelType w:val="hybridMultilevel"/>
    <w:tmpl w:val="4D58B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931A6"/>
    <w:multiLevelType w:val="hybridMultilevel"/>
    <w:tmpl w:val="B0401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F12EE"/>
    <w:multiLevelType w:val="hybridMultilevel"/>
    <w:tmpl w:val="D67AB520"/>
    <w:lvl w:ilvl="0" w:tplc="E5FE06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DB7322D"/>
    <w:multiLevelType w:val="hybridMultilevel"/>
    <w:tmpl w:val="6E342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575A8"/>
    <w:multiLevelType w:val="multilevel"/>
    <w:tmpl w:val="0C7E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87FE8"/>
    <w:multiLevelType w:val="hybridMultilevel"/>
    <w:tmpl w:val="EAD8E65E"/>
    <w:lvl w:ilvl="0" w:tplc="ECAE4FA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FE7A42"/>
    <w:multiLevelType w:val="hybridMultilevel"/>
    <w:tmpl w:val="ECD2F35A"/>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A40745D"/>
    <w:multiLevelType w:val="hybridMultilevel"/>
    <w:tmpl w:val="E4507572"/>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C3915C7"/>
    <w:multiLevelType w:val="hybridMultilevel"/>
    <w:tmpl w:val="3CE8EB9A"/>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4595470"/>
    <w:multiLevelType w:val="multilevel"/>
    <w:tmpl w:val="416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6545C"/>
    <w:multiLevelType w:val="hybridMultilevel"/>
    <w:tmpl w:val="6B76255A"/>
    <w:lvl w:ilvl="0" w:tplc="332810D6">
      <w:start w:val="1"/>
      <w:numFmt w:val="decimal"/>
      <w:lvlText w:val="%1."/>
      <w:lvlJc w:val="left"/>
      <w:pPr>
        <w:tabs>
          <w:tab w:val="num" w:pos="360"/>
        </w:tabs>
        <w:ind w:left="360" w:hanging="360"/>
      </w:pPr>
      <w:rPr>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4657318F"/>
    <w:multiLevelType w:val="multilevel"/>
    <w:tmpl w:val="E7BC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35920"/>
    <w:multiLevelType w:val="multilevel"/>
    <w:tmpl w:val="B83C724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rFonts w:ascii="Imago Book" w:hAnsi="Imago Book" w:hint="default"/>
        <w:color w:val="auto"/>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487D370A"/>
    <w:multiLevelType w:val="hybridMultilevel"/>
    <w:tmpl w:val="5E984500"/>
    <w:lvl w:ilvl="0" w:tplc="F1F49FA6">
      <w:start w:val="1"/>
      <w:numFmt w:val="bullet"/>
      <w:pStyle w:val="bullit"/>
      <w:lvlText w:val=""/>
      <w:lvlJc w:val="left"/>
      <w:pPr>
        <w:tabs>
          <w:tab w:val="num" w:pos="360"/>
        </w:tabs>
        <w:ind w:left="340" w:hanging="340"/>
      </w:pPr>
      <w:rPr>
        <w:rFonts w:ascii="Wingdings" w:hAnsi="Wingdings" w:hint="default"/>
      </w:rPr>
    </w:lvl>
    <w:lvl w:ilvl="1" w:tplc="47C4BF06">
      <w:start w:val="1"/>
      <w:numFmt w:val="bullet"/>
      <w:lvlText w:val=""/>
      <w:lvlJc w:val="left"/>
      <w:pPr>
        <w:tabs>
          <w:tab w:val="num" w:pos="1440"/>
        </w:tabs>
        <w:ind w:left="1420" w:hanging="340"/>
      </w:pPr>
      <w:rPr>
        <w:rFonts w:ascii="Wingdings" w:hAnsi="Wingdings" w:hint="default"/>
      </w:rPr>
    </w:lvl>
    <w:lvl w:ilvl="2" w:tplc="D188F176" w:tentative="1">
      <w:start w:val="1"/>
      <w:numFmt w:val="bullet"/>
      <w:lvlText w:val=""/>
      <w:lvlJc w:val="left"/>
      <w:pPr>
        <w:tabs>
          <w:tab w:val="num" w:pos="2160"/>
        </w:tabs>
        <w:ind w:left="2160" w:hanging="360"/>
      </w:pPr>
      <w:rPr>
        <w:rFonts w:ascii="Wingdings" w:hAnsi="Wingdings" w:hint="default"/>
      </w:rPr>
    </w:lvl>
    <w:lvl w:ilvl="3" w:tplc="EF400EBC" w:tentative="1">
      <w:start w:val="1"/>
      <w:numFmt w:val="bullet"/>
      <w:lvlText w:val=""/>
      <w:lvlJc w:val="left"/>
      <w:pPr>
        <w:tabs>
          <w:tab w:val="num" w:pos="2880"/>
        </w:tabs>
        <w:ind w:left="2880" w:hanging="360"/>
      </w:pPr>
      <w:rPr>
        <w:rFonts w:ascii="Symbol" w:hAnsi="Symbol" w:hint="default"/>
      </w:rPr>
    </w:lvl>
    <w:lvl w:ilvl="4" w:tplc="A40E3338" w:tentative="1">
      <w:start w:val="1"/>
      <w:numFmt w:val="bullet"/>
      <w:lvlText w:val="o"/>
      <w:lvlJc w:val="left"/>
      <w:pPr>
        <w:tabs>
          <w:tab w:val="num" w:pos="3600"/>
        </w:tabs>
        <w:ind w:left="3600" w:hanging="360"/>
      </w:pPr>
      <w:rPr>
        <w:rFonts w:ascii="Courier New" w:hAnsi="Courier New" w:hint="default"/>
      </w:rPr>
    </w:lvl>
    <w:lvl w:ilvl="5" w:tplc="4404C5D8" w:tentative="1">
      <w:start w:val="1"/>
      <w:numFmt w:val="bullet"/>
      <w:lvlText w:val=""/>
      <w:lvlJc w:val="left"/>
      <w:pPr>
        <w:tabs>
          <w:tab w:val="num" w:pos="4320"/>
        </w:tabs>
        <w:ind w:left="4320" w:hanging="360"/>
      </w:pPr>
      <w:rPr>
        <w:rFonts w:ascii="Wingdings" w:hAnsi="Wingdings" w:hint="default"/>
      </w:rPr>
    </w:lvl>
    <w:lvl w:ilvl="6" w:tplc="6630BF7C" w:tentative="1">
      <w:start w:val="1"/>
      <w:numFmt w:val="bullet"/>
      <w:lvlText w:val=""/>
      <w:lvlJc w:val="left"/>
      <w:pPr>
        <w:tabs>
          <w:tab w:val="num" w:pos="5040"/>
        </w:tabs>
        <w:ind w:left="5040" w:hanging="360"/>
      </w:pPr>
      <w:rPr>
        <w:rFonts w:ascii="Symbol" w:hAnsi="Symbol" w:hint="default"/>
      </w:rPr>
    </w:lvl>
    <w:lvl w:ilvl="7" w:tplc="8D6E61E0" w:tentative="1">
      <w:start w:val="1"/>
      <w:numFmt w:val="bullet"/>
      <w:lvlText w:val="o"/>
      <w:lvlJc w:val="left"/>
      <w:pPr>
        <w:tabs>
          <w:tab w:val="num" w:pos="5760"/>
        </w:tabs>
        <w:ind w:left="5760" w:hanging="360"/>
      </w:pPr>
      <w:rPr>
        <w:rFonts w:ascii="Courier New" w:hAnsi="Courier New" w:hint="default"/>
      </w:rPr>
    </w:lvl>
    <w:lvl w:ilvl="8" w:tplc="27180EB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CCA25A5"/>
    <w:multiLevelType w:val="hybridMultilevel"/>
    <w:tmpl w:val="CF44E826"/>
    <w:lvl w:ilvl="0" w:tplc="F9E8FAA8">
      <w:start w:val="1"/>
      <w:numFmt w:val="decimal"/>
      <w:pStyle w:val="Step"/>
      <w:lvlText w:val="%1."/>
      <w:lvlJc w:val="left"/>
      <w:pPr>
        <w:tabs>
          <w:tab w:val="num" w:pos="720"/>
        </w:tabs>
        <w:ind w:left="720" w:hanging="360"/>
      </w:pPr>
    </w:lvl>
    <w:lvl w:ilvl="1" w:tplc="BA6AF150" w:tentative="1">
      <w:start w:val="1"/>
      <w:numFmt w:val="lowerLetter"/>
      <w:lvlText w:val="%2."/>
      <w:lvlJc w:val="left"/>
      <w:pPr>
        <w:tabs>
          <w:tab w:val="num" w:pos="1440"/>
        </w:tabs>
        <w:ind w:left="1440" w:hanging="360"/>
      </w:pPr>
    </w:lvl>
    <w:lvl w:ilvl="2" w:tplc="102495D6" w:tentative="1">
      <w:start w:val="1"/>
      <w:numFmt w:val="lowerRoman"/>
      <w:lvlText w:val="%3."/>
      <w:lvlJc w:val="right"/>
      <w:pPr>
        <w:tabs>
          <w:tab w:val="num" w:pos="2160"/>
        </w:tabs>
        <w:ind w:left="2160" w:hanging="180"/>
      </w:pPr>
    </w:lvl>
    <w:lvl w:ilvl="3" w:tplc="C9DECC24" w:tentative="1">
      <w:start w:val="1"/>
      <w:numFmt w:val="decimal"/>
      <w:lvlText w:val="%4."/>
      <w:lvlJc w:val="left"/>
      <w:pPr>
        <w:tabs>
          <w:tab w:val="num" w:pos="2880"/>
        </w:tabs>
        <w:ind w:left="2880" w:hanging="360"/>
      </w:pPr>
    </w:lvl>
    <w:lvl w:ilvl="4" w:tplc="FAF4101C" w:tentative="1">
      <w:start w:val="1"/>
      <w:numFmt w:val="lowerLetter"/>
      <w:lvlText w:val="%5."/>
      <w:lvlJc w:val="left"/>
      <w:pPr>
        <w:tabs>
          <w:tab w:val="num" w:pos="3600"/>
        </w:tabs>
        <w:ind w:left="3600" w:hanging="360"/>
      </w:pPr>
    </w:lvl>
    <w:lvl w:ilvl="5" w:tplc="7520BD2A" w:tentative="1">
      <w:start w:val="1"/>
      <w:numFmt w:val="lowerRoman"/>
      <w:lvlText w:val="%6."/>
      <w:lvlJc w:val="right"/>
      <w:pPr>
        <w:tabs>
          <w:tab w:val="num" w:pos="4320"/>
        </w:tabs>
        <w:ind w:left="4320" w:hanging="180"/>
      </w:pPr>
    </w:lvl>
    <w:lvl w:ilvl="6" w:tplc="78AA709E" w:tentative="1">
      <w:start w:val="1"/>
      <w:numFmt w:val="decimal"/>
      <w:lvlText w:val="%7."/>
      <w:lvlJc w:val="left"/>
      <w:pPr>
        <w:tabs>
          <w:tab w:val="num" w:pos="5040"/>
        </w:tabs>
        <w:ind w:left="5040" w:hanging="360"/>
      </w:pPr>
    </w:lvl>
    <w:lvl w:ilvl="7" w:tplc="F6D4DE46" w:tentative="1">
      <w:start w:val="1"/>
      <w:numFmt w:val="lowerLetter"/>
      <w:lvlText w:val="%8."/>
      <w:lvlJc w:val="left"/>
      <w:pPr>
        <w:tabs>
          <w:tab w:val="num" w:pos="5760"/>
        </w:tabs>
        <w:ind w:left="5760" w:hanging="360"/>
      </w:pPr>
    </w:lvl>
    <w:lvl w:ilvl="8" w:tplc="BE402864" w:tentative="1">
      <w:start w:val="1"/>
      <w:numFmt w:val="lowerRoman"/>
      <w:lvlText w:val="%9."/>
      <w:lvlJc w:val="right"/>
      <w:pPr>
        <w:tabs>
          <w:tab w:val="num" w:pos="6480"/>
        </w:tabs>
        <w:ind w:left="6480" w:hanging="180"/>
      </w:pPr>
    </w:lvl>
  </w:abstractNum>
  <w:abstractNum w:abstractNumId="20" w15:restartNumberingAfterBreak="0">
    <w:nsid w:val="5CA91BE5"/>
    <w:multiLevelType w:val="multilevel"/>
    <w:tmpl w:val="CDD4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7297D"/>
    <w:multiLevelType w:val="hybridMultilevel"/>
    <w:tmpl w:val="A7364EF8"/>
    <w:lvl w:ilvl="0" w:tplc="89C03412">
      <w:start w:val="1"/>
      <w:numFmt w:val="bullet"/>
      <w:lvlText w:val=""/>
      <w:lvlJc w:val="left"/>
      <w:pPr>
        <w:tabs>
          <w:tab w:val="num" w:pos="360"/>
        </w:tabs>
        <w:ind w:left="360" w:hanging="360"/>
      </w:pPr>
      <w:rPr>
        <w:rFonts w:ascii="Symbol" w:hAnsi="Symbol" w:hint="default"/>
      </w:rPr>
    </w:lvl>
    <w:lvl w:ilvl="1" w:tplc="17E2A43C" w:tentative="1">
      <w:start w:val="1"/>
      <w:numFmt w:val="bullet"/>
      <w:lvlText w:val="o"/>
      <w:lvlJc w:val="left"/>
      <w:pPr>
        <w:tabs>
          <w:tab w:val="num" w:pos="1080"/>
        </w:tabs>
        <w:ind w:left="1080" w:hanging="360"/>
      </w:pPr>
      <w:rPr>
        <w:rFonts w:ascii="Courier New" w:hAnsi="Courier New" w:cs="Courier New" w:hint="default"/>
      </w:rPr>
    </w:lvl>
    <w:lvl w:ilvl="2" w:tplc="00343D98" w:tentative="1">
      <w:start w:val="1"/>
      <w:numFmt w:val="bullet"/>
      <w:lvlText w:val=""/>
      <w:lvlJc w:val="left"/>
      <w:pPr>
        <w:tabs>
          <w:tab w:val="num" w:pos="1800"/>
        </w:tabs>
        <w:ind w:left="1800" w:hanging="360"/>
      </w:pPr>
      <w:rPr>
        <w:rFonts w:ascii="Wingdings" w:hAnsi="Wingdings" w:hint="default"/>
      </w:rPr>
    </w:lvl>
    <w:lvl w:ilvl="3" w:tplc="7CB83E52" w:tentative="1">
      <w:start w:val="1"/>
      <w:numFmt w:val="bullet"/>
      <w:lvlText w:val=""/>
      <w:lvlJc w:val="left"/>
      <w:pPr>
        <w:tabs>
          <w:tab w:val="num" w:pos="2520"/>
        </w:tabs>
        <w:ind w:left="2520" w:hanging="360"/>
      </w:pPr>
      <w:rPr>
        <w:rFonts w:ascii="Symbol" w:hAnsi="Symbol" w:hint="default"/>
      </w:rPr>
    </w:lvl>
    <w:lvl w:ilvl="4" w:tplc="23EA34C6" w:tentative="1">
      <w:start w:val="1"/>
      <w:numFmt w:val="bullet"/>
      <w:lvlText w:val="o"/>
      <w:lvlJc w:val="left"/>
      <w:pPr>
        <w:tabs>
          <w:tab w:val="num" w:pos="3240"/>
        </w:tabs>
        <w:ind w:left="3240" w:hanging="360"/>
      </w:pPr>
      <w:rPr>
        <w:rFonts w:ascii="Courier New" w:hAnsi="Courier New" w:cs="Courier New" w:hint="default"/>
      </w:rPr>
    </w:lvl>
    <w:lvl w:ilvl="5" w:tplc="135E7338" w:tentative="1">
      <w:start w:val="1"/>
      <w:numFmt w:val="bullet"/>
      <w:lvlText w:val=""/>
      <w:lvlJc w:val="left"/>
      <w:pPr>
        <w:tabs>
          <w:tab w:val="num" w:pos="3960"/>
        </w:tabs>
        <w:ind w:left="3960" w:hanging="360"/>
      </w:pPr>
      <w:rPr>
        <w:rFonts w:ascii="Wingdings" w:hAnsi="Wingdings" w:hint="default"/>
      </w:rPr>
    </w:lvl>
    <w:lvl w:ilvl="6" w:tplc="A81CC2A0" w:tentative="1">
      <w:start w:val="1"/>
      <w:numFmt w:val="bullet"/>
      <w:lvlText w:val=""/>
      <w:lvlJc w:val="left"/>
      <w:pPr>
        <w:tabs>
          <w:tab w:val="num" w:pos="4680"/>
        </w:tabs>
        <w:ind w:left="4680" w:hanging="360"/>
      </w:pPr>
      <w:rPr>
        <w:rFonts w:ascii="Symbol" w:hAnsi="Symbol" w:hint="default"/>
      </w:rPr>
    </w:lvl>
    <w:lvl w:ilvl="7" w:tplc="0AB41C5C" w:tentative="1">
      <w:start w:val="1"/>
      <w:numFmt w:val="bullet"/>
      <w:lvlText w:val="o"/>
      <w:lvlJc w:val="left"/>
      <w:pPr>
        <w:tabs>
          <w:tab w:val="num" w:pos="5400"/>
        </w:tabs>
        <w:ind w:left="5400" w:hanging="360"/>
      </w:pPr>
      <w:rPr>
        <w:rFonts w:ascii="Courier New" w:hAnsi="Courier New" w:cs="Courier New" w:hint="default"/>
      </w:rPr>
    </w:lvl>
    <w:lvl w:ilvl="8" w:tplc="50ECCEAC"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63F03EF7"/>
    <w:multiLevelType w:val="hybridMultilevel"/>
    <w:tmpl w:val="8A229C3C"/>
    <w:lvl w:ilvl="0" w:tplc="0C22BFD4">
      <w:start w:val="1"/>
      <w:numFmt w:val="bullet"/>
      <w:lvlText w:val=""/>
      <w:lvlJc w:val="left"/>
      <w:pPr>
        <w:tabs>
          <w:tab w:val="num" w:pos="360"/>
        </w:tabs>
        <w:ind w:left="360" w:hanging="360"/>
      </w:pPr>
      <w:rPr>
        <w:rFonts w:ascii="Symbol" w:hAnsi="Symbol" w:hint="default"/>
      </w:rPr>
    </w:lvl>
    <w:lvl w:ilvl="1" w:tplc="DFF445F0" w:tentative="1">
      <w:start w:val="1"/>
      <w:numFmt w:val="bullet"/>
      <w:lvlText w:val="o"/>
      <w:lvlJc w:val="left"/>
      <w:pPr>
        <w:tabs>
          <w:tab w:val="num" w:pos="1080"/>
        </w:tabs>
        <w:ind w:left="1080" w:hanging="360"/>
      </w:pPr>
      <w:rPr>
        <w:rFonts w:ascii="Courier New" w:hAnsi="Courier New" w:cs="Courier New" w:hint="default"/>
      </w:rPr>
    </w:lvl>
    <w:lvl w:ilvl="2" w:tplc="5B4600F2" w:tentative="1">
      <w:start w:val="1"/>
      <w:numFmt w:val="bullet"/>
      <w:lvlText w:val=""/>
      <w:lvlJc w:val="left"/>
      <w:pPr>
        <w:tabs>
          <w:tab w:val="num" w:pos="1800"/>
        </w:tabs>
        <w:ind w:left="1800" w:hanging="360"/>
      </w:pPr>
      <w:rPr>
        <w:rFonts w:ascii="Wingdings" w:hAnsi="Wingdings" w:hint="default"/>
      </w:rPr>
    </w:lvl>
    <w:lvl w:ilvl="3" w:tplc="8E6EABF0" w:tentative="1">
      <w:start w:val="1"/>
      <w:numFmt w:val="bullet"/>
      <w:lvlText w:val=""/>
      <w:lvlJc w:val="left"/>
      <w:pPr>
        <w:tabs>
          <w:tab w:val="num" w:pos="2520"/>
        </w:tabs>
        <w:ind w:left="2520" w:hanging="360"/>
      </w:pPr>
      <w:rPr>
        <w:rFonts w:ascii="Symbol" w:hAnsi="Symbol" w:hint="default"/>
      </w:rPr>
    </w:lvl>
    <w:lvl w:ilvl="4" w:tplc="C6486DEC" w:tentative="1">
      <w:start w:val="1"/>
      <w:numFmt w:val="bullet"/>
      <w:lvlText w:val="o"/>
      <w:lvlJc w:val="left"/>
      <w:pPr>
        <w:tabs>
          <w:tab w:val="num" w:pos="3240"/>
        </w:tabs>
        <w:ind w:left="3240" w:hanging="360"/>
      </w:pPr>
      <w:rPr>
        <w:rFonts w:ascii="Courier New" w:hAnsi="Courier New" w:cs="Courier New" w:hint="default"/>
      </w:rPr>
    </w:lvl>
    <w:lvl w:ilvl="5" w:tplc="88D26742" w:tentative="1">
      <w:start w:val="1"/>
      <w:numFmt w:val="bullet"/>
      <w:lvlText w:val=""/>
      <w:lvlJc w:val="left"/>
      <w:pPr>
        <w:tabs>
          <w:tab w:val="num" w:pos="3960"/>
        </w:tabs>
        <w:ind w:left="3960" w:hanging="360"/>
      </w:pPr>
      <w:rPr>
        <w:rFonts w:ascii="Wingdings" w:hAnsi="Wingdings" w:hint="default"/>
      </w:rPr>
    </w:lvl>
    <w:lvl w:ilvl="6" w:tplc="AF40DDE6" w:tentative="1">
      <w:start w:val="1"/>
      <w:numFmt w:val="bullet"/>
      <w:lvlText w:val=""/>
      <w:lvlJc w:val="left"/>
      <w:pPr>
        <w:tabs>
          <w:tab w:val="num" w:pos="4680"/>
        </w:tabs>
        <w:ind w:left="4680" w:hanging="360"/>
      </w:pPr>
      <w:rPr>
        <w:rFonts w:ascii="Symbol" w:hAnsi="Symbol" w:hint="default"/>
      </w:rPr>
    </w:lvl>
    <w:lvl w:ilvl="7" w:tplc="55D8D3AE" w:tentative="1">
      <w:start w:val="1"/>
      <w:numFmt w:val="bullet"/>
      <w:lvlText w:val="o"/>
      <w:lvlJc w:val="left"/>
      <w:pPr>
        <w:tabs>
          <w:tab w:val="num" w:pos="5400"/>
        </w:tabs>
        <w:ind w:left="5400" w:hanging="360"/>
      </w:pPr>
      <w:rPr>
        <w:rFonts w:ascii="Courier New" w:hAnsi="Courier New" w:cs="Courier New" w:hint="default"/>
      </w:rPr>
    </w:lvl>
    <w:lvl w:ilvl="8" w:tplc="44468506"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6657855"/>
    <w:multiLevelType w:val="multilevel"/>
    <w:tmpl w:val="6890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3A501A"/>
    <w:multiLevelType w:val="multilevel"/>
    <w:tmpl w:val="6274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54A69"/>
    <w:multiLevelType w:val="hybridMultilevel"/>
    <w:tmpl w:val="D8142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572CD"/>
    <w:multiLevelType w:val="multilevel"/>
    <w:tmpl w:val="07A2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703FD"/>
    <w:multiLevelType w:val="hybridMultilevel"/>
    <w:tmpl w:val="7520D33C"/>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4D13615"/>
    <w:multiLevelType w:val="hybridMultilevel"/>
    <w:tmpl w:val="12EA0780"/>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num w:numId="1" w16cid:durableId="115683010">
    <w:abstractNumId w:val="17"/>
  </w:num>
  <w:num w:numId="2" w16cid:durableId="411314537">
    <w:abstractNumId w:val="18"/>
  </w:num>
  <w:num w:numId="3" w16cid:durableId="59407260">
    <w:abstractNumId w:val="19"/>
  </w:num>
  <w:num w:numId="4" w16cid:durableId="912546844">
    <w:abstractNumId w:val="0"/>
    <w:lvlOverride w:ilvl="0">
      <w:startOverride w:val="1"/>
    </w:lvlOverride>
  </w:num>
  <w:num w:numId="5" w16cid:durableId="616180814">
    <w:abstractNumId w:val="21"/>
  </w:num>
  <w:num w:numId="6" w16cid:durableId="4720049">
    <w:abstractNumId w:val="28"/>
  </w:num>
  <w:num w:numId="7" w16cid:durableId="1908419667">
    <w:abstractNumId w:val="22"/>
  </w:num>
  <w:num w:numId="8" w16cid:durableId="998456958">
    <w:abstractNumId w:val="4"/>
  </w:num>
  <w:num w:numId="9" w16cid:durableId="1997561749">
    <w:abstractNumId w:val="1"/>
  </w:num>
  <w:num w:numId="10" w16cid:durableId="1089548159">
    <w:abstractNumId w:val="12"/>
  </w:num>
  <w:num w:numId="11" w16cid:durableId="341399135">
    <w:abstractNumId w:val="27"/>
  </w:num>
  <w:num w:numId="12" w16cid:durableId="1829788854">
    <w:abstractNumId w:val="11"/>
  </w:num>
  <w:num w:numId="13" w16cid:durableId="1723597558">
    <w:abstractNumId w:val="13"/>
  </w:num>
  <w:num w:numId="14" w16cid:durableId="692725053">
    <w:abstractNumId w:val="0"/>
  </w:num>
  <w:num w:numId="15" w16cid:durableId="1386637970">
    <w:abstractNumId w:val="15"/>
  </w:num>
  <w:num w:numId="16" w16cid:durableId="994726237">
    <w:abstractNumId w:val="7"/>
  </w:num>
  <w:num w:numId="17" w16cid:durableId="1326469786">
    <w:abstractNumId w:val="2"/>
  </w:num>
  <w:num w:numId="18" w16cid:durableId="161509506">
    <w:abstractNumId w:val="9"/>
  </w:num>
  <w:num w:numId="19" w16cid:durableId="976884958">
    <w:abstractNumId w:val="16"/>
  </w:num>
  <w:num w:numId="20" w16cid:durableId="275521464">
    <w:abstractNumId w:val="5"/>
  </w:num>
  <w:num w:numId="21" w16cid:durableId="577594718">
    <w:abstractNumId w:val="17"/>
  </w:num>
  <w:num w:numId="22" w16cid:durableId="534344097">
    <w:abstractNumId w:val="24"/>
  </w:num>
  <w:num w:numId="23" w16cid:durableId="148836222">
    <w:abstractNumId w:val="6"/>
  </w:num>
  <w:num w:numId="24" w16cid:durableId="1073356111">
    <w:abstractNumId w:val="23"/>
  </w:num>
  <w:num w:numId="25" w16cid:durableId="1996452201">
    <w:abstractNumId w:val="14"/>
  </w:num>
  <w:num w:numId="26" w16cid:durableId="1429498621">
    <w:abstractNumId w:val="20"/>
  </w:num>
  <w:num w:numId="27" w16cid:durableId="1029647113">
    <w:abstractNumId w:val="26"/>
  </w:num>
  <w:num w:numId="28" w16cid:durableId="190262850">
    <w:abstractNumId w:val="25"/>
  </w:num>
  <w:num w:numId="29" w16cid:durableId="1319580210">
    <w:abstractNumId w:val="3"/>
  </w:num>
  <w:num w:numId="30" w16cid:durableId="938368476">
    <w:abstractNumId w:val="8"/>
  </w:num>
  <w:num w:numId="31" w16cid:durableId="2701616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42C0684E-21AB-4E4C-8E61-8818B33FC131}"/>
    <w:docVar w:name="dgnword-eventsink" w:val="67804856"/>
  </w:docVars>
  <w:rsids>
    <w:rsidRoot w:val="004F38A0"/>
    <w:rsid w:val="000075F0"/>
    <w:rsid w:val="000220C4"/>
    <w:rsid w:val="0004779C"/>
    <w:rsid w:val="00050F03"/>
    <w:rsid w:val="0008590A"/>
    <w:rsid w:val="000C0D8E"/>
    <w:rsid w:val="000C2E96"/>
    <w:rsid w:val="000D12C8"/>
    <w:rsid w:val="000F0F75"/>
    <w:rsid w:val="00117A64"/>
    <w:rsid w:val="00131BDF"/>
    <w:rsid w:val="00157BE7"/>
    <w:rsid w:val="001615E9"/>
    <w:rsid w:val="001D1FCF"/>
    <w:rsid w:val="001F28F9"/>
    <w:rsid w:val="001F7AF4"/>
    <w:rsid w:val="002715D8"/>
    <w:rsid w:val="00277FAE"/>
    <w:rsid w:val="00297D96"/>
    <w:rsid w:val="002B3C2F"/>
    <w:rsid w:val="00310D86"/>
    <w:rsid w:val="00357A6B"/>
    <w:rsid w:val="00367833"/>
    <w:rsid w:val="00371A56"/>
    <w:rsid w:val="0039701E"/>
    <w:rsid w:val="00397C83"/>
    <w:rsid w:val="004743E0"/>
    <w:rsid w:val="00477C91"/>
    <w:rsid w:val="004C441A"/>
    <w:rsid w:val="004D52AC"/>
    <w:rsid w:val="004F38A0"/>
    <w:rsid w:val="00534A25"/>
    <w:rsid w:val="005A0942"/>
    <w:rsid w:val="005B6405"/>
    <w:rsid w:val="005D5F3E"/>
    <w:rsid w:val="006006E2"/>
    <w:rsid w:val="0060158D"/>
    <w:rsid w:val="006252EC"/>
    <w:rsid w:val="00626B17"/>
    <w:rsid w:val="00640BB1"/>
    <w:rsid w:val="00653B5B"/>
    <w:rsid w:val="0066333B"/>
    <w:rsid w:val="006A2752"/>
    <w:rsid w:val="006C6F72"/>
    <w:rsid w:val="006F4080"/>
    <w:rsid w:val="006F4754"/>
    <w:rsid w:val="0070047C"/>
    <w:rsid w:val="00730676"/>
    <w:rsid w:val="00743A20"/>
    <w:rsid w:val="00756415"/>
    <w:rsid w:val="007876CA"/>
    <w:rsid w:val="00791E6D"/>
    <w:rsid w:val="007961C3"/>
    <w:rsid w:val="00796D1C"/>
    <w:rsid w:val="00797D65"/>
    <w:rsid w:val="007A2B25"/>
    <w:rsid w:val="007A4C01"/>
    <w:rsid w:val="007A5B7B"/>
    <w:rsid w:val="007A73B3"/>
    <w:rsid w:val="007E2358"/>
    <w:rsid w:val="00807272"/>
    <w:rsid w:val="0085742F"/>
    <w:rsid w:val="008B44EC"/>
    <w:rsid w:val="008B69F3"/>
    <w:rsid w:val="008B7212"/>
    <w:rsid w:val="008D0269"/>
    <w:rsid w:val="008D365A"/>
    <w:rsid w:val="008D46F1"/>
    <w:rsid w:val="00953FF4"/>
    <w:rsid w:val="00982D3C"/>
    <w:rsid w:val="009B5013"/>
    <w:rsid w:val="009E195F"/>
    <w:rsid w:val="00A23247"/>
    <w:rsid w:val="00A25A8D"/>
    <w:rsid w:val="00A370B3"/>
    <w:rsid w:val="00A626BB"/>
    <w:rsid w:val="00A82E79"/>
    <w:rsid w:val="00AA2486"/>
    <w:rsid w:val="00AC0EBB"/>
    <w:rsid w:val="00AC72A2"/>
    <w:rsid w:val="00AE0870"/>
    <w:rsid w:val="00B328CC"/>
    <w:rsid w:val="00B66F62"/>
    <w:rsid w:val="00B71E62"/>
    <w:rsid w:val="00B80B64"/>
    <w:rsid w:val="00BC60CD"/>
    <w:rsid w:val="00BC756D"/>
    <w:rsid w:val="00BF3B84"/>
    <w:rsid w:val="00C02C35"/>
    <w:rsid w:val="00C561E3"/>
    <w:rsid w:val="00CC7770"/>
    <w:rsid w:val="00CD366D"/>
    <w:rsid w:val="00D462EC"/>
    <w:rsid w:val="00D539E3"/>
    <w:rsid w:val="00D96751"/>
    <w:rsid w:val="00DC0788"/>
    <w:rsid w:val="00DE72DC"/>
    <w:rsid w:val="00E13C23"/>
    <w:rsid w:val="00E23C76"/>
    <w:rsid w:val="00E514AC"/>
    <w:rsid w:val="00EA1F58"/>
    <w:rsid w:val="00EB14A9"/>
    <w:rsid w:val="00ED457A"/>
    <w:rsid w:val="00F04D15"/>
    <w:rsid w:val="00F3708A"/>
    <w:rsid w:val="00F46520"/>
    <w:rsid w:val="00F60B73"/>
    <w:rsid w:val="00F64268"/>
    <w:rsid w:val="00F82A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3805FB"/>
  <w15:docId w15:val="{6F28ADC3-B800-4D0E-A283-64CA462E3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Tahoma" w:hAnsi="Tahoma"/>
      <w:sz w:val="22"/>
      <w:lang w:val="en-AU"/>
    </w:rPr>
  </w:style>
  <w:style w:type="paragraph" w:styleId="Heading1">
    <w:name w:val="heading 1"/>
    <w:basedOn w:val="Normal"/>
    <w:next w:val="Normal"/>
    <w:qFormat/>
    <w:pPr>
      <w:keepNext/>
      <w:numPr>
        <w:numId w:val="1"/>
      </w:numPr>
      <w:jc w:val="left"/>
      <w:outlineLvl w:val="0"/>
    </w:pPr>
    <w:rPr>
      <w:rFonts w:ascii="Imago Book" w:hAnsi="Imago Book"/>
      <w:b/>
      <w:bCs/>
      <w:color w:val="313896"/>
      <w:sz w:val="28"/>
      <w:lang w:val="en-NZ"/>
    </w:rPr>
  </w:style>
  <w:style w:type="paragraph" w:styleId="Heading2">
    <w:name w:val="heading 2"/>
    <w:aliases w:val="Method123 sub heading,2,Level 2 Heading,h2,Numbered indent 2,ni2,Hanging 2 Indent,numbered indent 2"/>
    <w:basedOn w:val="Normal"/>
    <w:next w:val="Normal"/>
    <w:qFormat/>
    <w:pPr>
      <w:keepNext/>
      <w:numPr>
        <w:ilvl w:val="1"/>
        <w:numId w:val="1"/>
      </w:numPr>
      <w:spacing w:before="240" w:after="60"/>
      <w:outlineLvl w:val="1"/>
    </w:pPr>
    <w:rPr>
      <w:rFonts w:ascii="Imago Book" w:hAnsi="Imago Book" w:cs="Arial"/>
      <w:b/>
      <w:bCs/>
      <w:iCs/>
      <w:color w:val="313896"/>
      <w:sz w:val="24"/>
      <w:szCs w:val="28"/>
    </w:rPr>
  </w:style>
  <w:style w:type="paragraph" w:styleId="Heading3">
    <w:name w:val="heading 3"/>
    <w:aliases w:val="h3"/>
    <w:basedOn w:val="Normal"/>
    <w:next w:val="Normal"/>
    <w:autoRedefine/>
    <w:qFormat/>
    <w:rsid w:val="000F0F75"/>
    <w:pPr>
      <w:keepNext/>
      <w:numPr>
        <w:ilvl w:val="2"/>
        <w:numId w:val="1"/>
      </w:numPr>
      <w:spacing w:before="240" w:after="60"/>
      <w:outlineLvl w:val="2"/>
    </w:pPr>
    <w:rPr>
      <w:rFonts w:ascii="Imago Book" w:hAnsi="Imago Book" w:cs="Arial"/>
      <w:b/>
      <w:bCs/>
      <w:i/>
      <w:szCs w:val="26"/>
    </w:rPr>
  </w:style>
  <w:style w:type="paragraph" w:styleId="Heading4">
    <w:name w:val="heading 4"/>
    <w:aliases w:val="4"/>
    <w:basedOn w:val="Heading3"/>
    <w:next w:val="Normal"/>
    <w:qFormat/>
    <w:pPr>
      <w:numPr>
        <w:ilvl w:val="3"/>
      </w:numPr>
      <w:pBdr>
        <w:bottom w:val="single" w:sz="2" w:space="1" w:color="C0C0C0"/>
      </w:pBdr>
      <w:tabs>
        <w:tab w:val="num" w:pos="1440"/>
      </w:tabs>
      <w:spacing w:after="100" w:afterAutospacing="1"/>
      <w:jc w:val="left"/>
      <w:outlineLvl w:val="3"/>
    </w:pPr>
    <w:rPr>
      <w:rFonts w:ascii="Tahoma" w:hAnsi="Tahoma" w:cs="Times New Roman"/>
      <w:b w:val="0"/>
      <w:bCs w:val="0"/>
      <w:color w:val="000000"/>
      <w:kern w:val="28"/>
      <w:sz w:val="20"/>
      <w:szCs w:val="20"/>
      <w:lang w:val="en-NZ"/>
    </w:rPr>
  </w:style>
  <w:style w:type="paragraph" w:styleId="Heading5">
    <w:name w:val="heading 5"/>
    <w:aliases w:val="5"/>
    <w:basedOn w:val="Normal"/>
    <w:next w:val="Normal"/>
    <w:qFormat/>
    <w:pPr>
      <w:numPr>
        <w:ilvl w:val="4"/>
        <w:numId w:val="1"/>
      </w:numPr>
      <w:spacing w:before="240" w:beforeAutospacing="1" w:after="60" w:afterAutospacing="1" w:line="288" w:lineRule="auto"/>
      <w:jc w:val="left"/>
      <w:outlineLvl w:val="4"/>
    </w:pPr>
    <w:rPr>
      <w:sz w:val="20"/>
      <w:lang w:val="en-NZ"/>
    </w:rPr>
  </w:style>
  <w:style w:type="paragraph" w:styleId="Heading6">
    <w:name w:val="heading 6"/>
    <w:aliases w:val="6"/>
    <w:basedOn w:val="Normal"/>
    <w:next w:val="Normal"/>
    <w:qFormat/>
    <w:pPr>
      <w:numPr>
        <w:ilvl w:val="5"/>
        <w:numId w:val="1"/>
      </w:numPr>
      <w:spacing w:before="240" w:beforeAutospacing="1" w:after="60" w:afterAutospacing="1" w:line="288" w:lineRule="auto"/>
      <w:jc w:val="left"/>
      <w:outlineLvl w:val="5"/>
    </w:pPr>
    <w:rPr>
      <w:rFonts w:ascii="Times New Roman" w:hAnsi="Times New Roman"/>
      <w:i/>
      <w:sz w:val="20"/>
      <w:lang w:val="en-NZ"/>
    </w:rPr>
  </w:style>
  <w:style w:type="paragraph" w:styleId="Heading7">
    <w:name w:val="heading 7"/>
    <w:basedOn w:val="Normal"/>
    <w:next w:val="Normal"/>
    <w:qFormat/>
    <w:pPr>
      <w:numPr>
        <w:ilvl w:val="6"/>
        <w:numId w:val="1"/>
      </w:numPr>
      <w:spacing w:before="240" w:beforeAutospacing="1" w:after="60" w:afterAutospacing="1" w:line="288" w:lineRule="auto"/>
      <w:jc w:val="left"/>
      <w:outlineLvl w:val="6"/>
    </w:pPr>
    <w:rPr>
      <w:sz w:val="20"/>
      <w:lang w:val="en-NZ"/>
    </w:rPr>
  </w:style>
  <w:style w:type="paragraph" w:styleId="Heading8">
    <w:name w:val="heading 8"/>
    <w:basedOn w:val="Normal"/>
    <w:next w:val="Normal"/>
    <w:qFormat/>
    <w:pPr>
      <w:numPr>
        <w:ilvl w:val="7"/>
        <w:numId w:val="1"/>
      </w:numPr>
      <w:spacing w:before="240" w:beforeAutospacing="1" w:after="60" w:afterAutospacing="1" w:line="288" w:lineRule="auto"/>
      <w:jc w:val="left"/>
      <w:outlineLvl w:val="7"/>
    </w:pPr>
    <w:rPr>
      <w:i/>
      <w:sz w:val="20"/>
      <w:lang w:val="en-NZ"/>
    </w:rPr>
  </w:style>
  <w:style w:type="paragraph" w:styleId="Heading9">
    <w:name w:val="heading 9"/>
    <w:basedOn w:val="Normal"/>
    <w:next w:val="Normal"/>
    <w:qFormat/>
    <w:pPr>
      <w:numPr>
        <w:ilvl w:val="8"/>
        <w:numId w:val="1"/>
      </w:numPr>
      <w:spacing w:before="240" w:beforeAutospacing="1" w:after="60" w:afterAutospacing="1" w:line="288" w:lineRule="auto"/>
      <w:jc w:val="left"/>
      <w:outlineLvl w:val="8"/>
    </w:pPr>
    <w:rPr>
      <w:b/>
      <w:i/>
      <w:sz w:val="18"/>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link w:val="BodyTextChar"/>
    <w:pPr>
      <w:jc w:val="left"/>
    </w:pPr>
    <w:rPr>
      <w:rFonts w:ascii="Arial" w:hAnsi="Arial"/>
      <w:lang w:val="en-NZ"/>
    </w:rPr>
  </w:style>
  <w:style w:type="paragraph" w:styleId="DocumentMap">
    <w:name w:val="Document Map"/>
    <w:basedOn w:val="Normal"/>
    <w:semiHidden/>
    <w:pPr>
      <w:shd w:val="clear" w:color="auto" w:fill="000080"/>
    </w:pPr>
    <w:rPr>
      <w:rFonts w:cs="Tahoma"/>
    </w:rPr>
  </w:style>
  <w:style w:type="paragraph" w:styleId="TOC1">
    <w:name w:val="toc 1"/>
    <w:basedOn w:val="Normal"/>
    <w:next w:val="Normal"/>
    <w:autoRedefine/>
    <w:semiHidden/>
    <w:pPr>
      <w:spacing w:before="120" w:after="120"/>
    </w:pPr>
    <w:rPr>
      <w:b/>
      <w:bCs/>
      <w:smallCaps/>
      <w:szCs w:val="24"/>
    </w:rPr>
  </w:style>
  <w:style w:type="paragraph" w:styleId="TOC2">
    <w:name w:val="toc 2"/>
    <w:basedOn w:val="Normal"/>
    <w:next w:val="Normal"/>
    <w:autoRedefine/>
    <w:semiHidden/>
    <w:pPr>
      <w:ind w:left="240"/>
      <w:jc w:val="left"/>
    </w:pPr>
    <w:rPr>
      <w:smallCaps/>
      <w:sz w:val="18"/>
      <w:szCs w:val="24"/>
    </w:rPr>
  </w:style>
  <w:style w:type="paragraph" w:styleId="TOC3">
    <w:name w:val="toc 3"/>
    <w:basedOn w:val="Normal"/>
    <w:next w:val="Normal"/>
    <w:autoRedefine/>
    <w:semiHidden/>
    <w:pPr>
      <w:tabs>
        <w:tab w:val="right" w:leader="dot" w:pos="9016"/>
      </w:tabs>
      <w:ind w:left="480"/>
      <w:jc w:val="left"/>
    </w:pPr>
    <w:rPr>
      <w:bCs/>
      <w:i/>
      <w:iCs/>
      <w:noProof/>
      <w:sz w:val="18"/>
      <w:szCs w:val="22"/>
    </w:rPr>
  </w:style>
  <w:style w:type="paragraph" w:styleId="TOC4">
    <w:name w:val="toc 4"/>
    <w:basedOn w:val="Normal"/>
    <w:next w:val="Normal"/>
    <w:autoRedefine/>
    <w:semiHidden/>
    <w:pPr>
      <w:ind w:left="720"/>
      <w:jc w:val="left"/>
    </w:pPr>
    <w:rPr>
      <w:rFonts w:ascii="Times New Roman" w:hAnsi="Times New Roman"/>
      <w:szCs w:val="21"/>
    </w:rPr>
  </w:style>
  <w:style w:type="paragraph" w:styleId="TOC5">
    <w:name w:val="toc 5"/>
    <w:basedOn w:val="Normal"/>
    <w:next w:val="Normal"/>
    <w:autoRedefine/>
    <w:semiHidden/>
    <w:pPr>
      <w:ind w:left="960"/>
      <w:jc w:val="left"/>
    </w:pPr>
    <w:rPr>
      <w:rFonts w:ascii="Times New Roman" w:hAnsi="Times New Roman"/>
      <w:szCs w:val="21"/>
    </w:rPr>
  </w:style>
  <w:style w:type="paragraph" w:styleId="TOC6">
    <w:name w:val="toc 6"/>
    <w:basedOn w:val="Normal"/>
    <w:next w:val="Normal"/>
    <w:autoRedefine/>
    <w:semiHidden/>
    <w:pPr>
      <w:ind w:left="1200"/>
      <w:jc w:val="left"/>
    </w:pPr>
    <w:rPr>
      <w:rFonts w:ascii="Times New Roman" w:hAnsi="Times New Roman"/>
      <w:szCs w:val="21"/>
    </w:rPr>
  </w:style>
  <w:style w:type="paragraph" w:styleId="TOC7">
    <w:name w:val="toc 7"/>
    <w:basedOn w:val="Normal"/>
    <w:next w:val="Normal"/>
    <w:autoRedefine/>
    <w:semiHidden/>
    <w:pPr>
      <w:ind w:left="1440"/>
      <w:jc w:val="left"/>
    </w:pPr>
    <w:rPr>
      <w:rFonts w:ascii="Times New Roman" w:hAnsi="Times New Roman"/>
      <w:szCs w:val="21"/>
    </w:rPr>
  </w:style>
  <w:style w:type="paragraph" w:styleId="TOC8">
    <w:name w:val="toc 8"/>
    <w:basedOn w:val="Normal"/>
    <w:next w:val="Normal"/>
    <w:autoRedefine/>
    <w:semiHidden/>
    <w:pPr>
      <w:ind w:left="1680"/>
      <w:jc w:val="left"/>
    </w:pPr>
    <w:rPr>
      <w:rFonts w:ascii="Times New Roman" w:hAnsi="Times New Roman"/>
      <w:szCs w:val="21"/>
    </w:rPr>
  </w:style>
  <w:style w:type="paragraph" w:styleId="TOC9">
    <w:name w:val="toc 9"/>
    <w:basedOn w:val="Normal"/>
    <w:next w:val="Normal"/>
    <w:autoRedefine/>
    <w:semiHidden/>
    <w:pPr>
      <w:ind w:left="1920"/>
      <w:jc w:val="left"/>
    </w:pPr>
    <w:rPr>
      <w:rFonts w:ascii="Times New Roman" w:hAnsi="Times New Roman"/>
      <w:szCs w:val="21"/>
    </w:rPr>
  </w:style>
  <w:style w:type="character" w:styleId="Hyperlink">
    <w:name w:val="Hyperlink"/>
    <w:rPr>
      <w:rFonts w:ascii="Arial" w:hAnsi="Arial"/>
      <w:color w:val="313896"/>
      <w:u w:val="single"/>
    </w:rPr>
  </w:style>
  <w:style w:type="paragraph" w:styleId="Title">
    <w:name w:val="Title"/>
    <w:basedOn w:val="Normal"/>
    <w:qFormat/>
    <w:pPr>
      <w:jc w:val="center"/>
      <w:outlineLvl w:val="0"/>
    </w:pPr>
    <w:rPr>
      <w:b/>
      <w:bCs/>
      <w:u w:val="single"/>
      <w:lang w:val="en-NZ"/>
    </w:rPr>
  </w:style>
  <w:style w:type="paragraph" w:customStyle="1" w:styleId="BulletSymbol">
    <w:name w:val="Bullet (Symbol)"/>
    <w:basedOn w:val="Normal"/>
    <w:next w:val="Normal"/>
    <w:autoRedefine/>
    <w:pPr>
      <w:numPr>
        <w:numId w:val="4"/>
      </w:numPr>
      <w:spacing w:before="80" w:after="80"/>
      <w:jc w:val="left"/>
    </w:pPr>
    <w:rPr>
      <w:lang w:val="en-NZ"/>
    </w:rPr>
  </w:style>
  <w:style w:type="paragraph" w:customStyle="1" w:styleId="TableDetail">
    <w:name w:val="Table Detail"/>
    <w:basedOn w:val="Normal"/>
    <w:pPr>
      <w:spacing w:before="80" w:after="80"/>
      <w:jc w:val="left"/>
    </w:pPr>
    <w:rPr>
      <w:sz w:val="18"/>
      <w:lang w:val="en-NZ"/>
    </w:rPr>
  </w:style>
  <w:style w:type="paragraph" w:customStyle="1" w:styleId="TableHeading">
    <w:name w:val="Table Heading"/>
    <w:basedOn w:val="TableDetail"/>
    <w:rPr>
      <w:b/>
    </w:rPr>
  </w:style>
  <w:style w:type="paragraph" w:customStyle="1" w:styleId="StyleHeading1Left0cmFirstline0cm">
    <w:name w:val="Style Heading 1 + Left:  0 cm First line:  0 cm"/>
    <w:basedOn w:val="Heading1"/>
    <w:pPr>
      <w:ind w:left="0" w:firstLine="0"/>
    </w:pPr>
  </w:style>
  <w:style w:type="paragraph" w:customStyle="1" w:styleId="Text">
    <w:name w:val="Text"/>
    <w:aliases w:val="t"/>
    <w:basedOn w:val="Normal"/>
    <w:pPr>
      <w:suppressLineNumbers/>
      <w:suppressAutoHyphens/>
      <w:spacing w:after="120" w:line="240" w:lineRule="atLeast"/>
      <w:jc w:val="left"/>
    </w:pPr>
    <w:rPr>
      <w:kern w:val="20"/>
      <w:sz w:val="20"/>
      <w:lang w:val="en-CA"/>
    </w:rPr>
  </w:style>
  <w:style w:type="character" w:styleId="FollowedHyperlink">
    <w:name w:val="FollowedHyperlink"/>
    <w:rPr>
      <w:color w:val="800080"/>
      <w:u w:val="single"/>
    </w:rPr>
  </w:style>
  <w:style w:type="paragraph" w:styleId="FootnoteText">
    <w:name w:val="footnote text"/>
    <w:basedOn w:val="Normal"/>
    <w:semiHidden/>
    <w:pPr>
      <w:spacing w:before="240" w:line="240" w:lineRule="exact"/>
      <w:jc w:val="left"/>
    </w:pPr>
    <w:rPr>
      <w:rFonts w:ascii="Times New Roman" w:hAnsi="Times New Roman"/>
      <w:sz w:val="20"/>
      <w:lang w:val="en-US"/>
    </w:rPr>
  </w:style>
  <w:style w:type="paragraph" w:styleId="BodyText3">
    <w:name w:val="Body Text 3"/>
    <w:basedOn w:val="Normal"/>
  </w:style>
  <w:style w:type="paragraph" w:styleId="BodyTextIndent">
    <w:name w:val="Body Text Indent"/>
    <w:basedOn w:val="Normal"/>
    <w:pPr>
      <w:ind w:left="720"/>
    </w:pPr>
    <w:rPr>
      <w:sz w:val="20"/>
    </w:rPr>
  </w:style>
  <w:style w:type="paragraph" w:customStyle="1" w:styleId="bullit">
    <w:name w:val="bullit"/>
    <w:basedOn w:val="Normal"/>
    <w:pPr>
      <w:numPr>
        <w:numId w:val="2"/>
      </w:numPr>
    </w:pPr>
    <w:rPr>
      <w:sz w:val="20"/>
    </w:rPr>
  </w:style>
  <w:style w:type="paragraph" w:customStyle="1" w:styleId="Image">
    <w:name w:val="Image"/>
    <w:basedOn w:val="Normal"/>
    <w:pPr>
      <w:keepNext/>
      <w:overflowPunct w:val="0"/>
      <w:autoSpaceDE w:val="0"/>
      <w:autoSpaceDN w:val="0"/>
      <w:adjustRightInd w:val="0"/>
      <w:spacing w:before="100" w:beforeAutospacing="1"/>
      <w:jc w:val="center"/>
      <w:textAlignment w:val="baseline"/>
    </w:pPr>
    <w:rPr>
      <w:sz w:val="20"/>
      <w:lang w:val="en-US"/>
    </w:rPr>
  </w:style>
  <w:style w:type="paragraph" w:customStyle="1" w:styleId="Step">
    <w:name w:val="Step"/>
    <w:basedOn w:val="Normal"/>
    <w:pPr>
      <w:keepNext/>
      <w:numPr>
        <w:numId w:val="3"/>
      </w:numPr>
      <w:tabs>
        <w:tab w:val="clear" w:pos="720"/>
        <w:tab w:val="num" w:pos="567"/>
      </w:tabs>
      <w:overflowPunct w:val="0"/>
      <w:autoSpaceDE w:val="0"/>
      <w:autoSpaceDN w:val="0"/>
      <w:adjustRightInd w:val="0"/>
      <w:spacing w:before="100" w:beforeAutospacing="1"/>
      <w:ind w:left="567" w:hanging="567"/>
      <w:jc w:val="left"/>
      <w:textAlignment w:val="baseline"/>
    </w:pPr>
    <w:rPr>
      <w:sz w:val="20"/>
      <w:lang w:val="en-US"/>
    </w:rPr>
  </w:style>
  <w:style w:type="paragraph" w:customStyle="1" w:styleId="Hosts">
    <w:name w:val="Hosts"/>
    <w:basedOn w:val="Normal"/>
    <w:pPr>
      <w:tabs>
        <w:tab w:val="left" w:pos="1985"/>
      </w:tabs>
      <w:overflowPunct w:val="0"/>
      <w:autoSpaceDE w:val="0"/>
      <w:autoSpaceDN w:val="0"/>
      <w:adjustRightInd w:val="0"/>
      <w:spacing w:before="120" w:beforeAutospacing="1"/>
      <w:ind w:left="567"/>
      <w:jc w:val="left"/>
      <w:textAlignment w:val="baseline"/>
    </w:pPr>
    <w:rPr>
      <w:sz w:val="20"/>
      <w:lang w:val="en-US"/>
    </w:rPr>
  </w:style>
  <w:style w:type="paragraph" w:customStyle="1" w:styleId="AppendixA">
    <w:name w:val="Appendix A"/>
    <w:basedOn w:val="Heading2"/>
    <w:next w:val="BodyText"/>
    <w:pPr>
      <w:numPr>
        <w:ilvl w:val="0"/>
        <w:numId w:val="0"/>
      </w:numPr>
      <w:tabs>
        <w:tab w:val="num" w:pos="680"/>
      </w:tabs>
      <w:spacing w:after="120"/>
      <w:ind w:left="680" w:hanging="680"/>
    </w:pPr>
    <w:rPr>
      <w:rFonts w:ascii="Arial" w:hAnsi="Arial" w:cs="Times New Roman"/>
      <w:bCs w:val="0"/>
      <w:iCs w:val="0"/>
      <w:color w:val="0000FF"/>
      <w:szCs w:val="20"/>
      <w:lang w:val="en-US"/>
    </w:rPr>
  </w:style>
  <w:style w:type="paragraph" w:styleId="Caption">
    <w:name w:val="caption"/>
    <w:basedOn w:val="Normal"/>
    <w:next w:val="Normal"/>
    <w:qFormat/>
    <w:pPr>
      <w:overflowPunct w:val="0"/>
      <w:autoSpaceDE w:val="0"/>
      <w:autoSpaceDN w:val="0"/>
      <w:adjustRightInd w:val="0"/>
      <w:spacing w:before="120" w:beforeAutospacing="1" w:after="120"/>
      <w:jc w:val="center"/>
      <w:textAlignment w:val="baseline"/>
    </w:pPr>
    <w:rPr>
      <w:rFonts w:cs="Arial"/>
      <w:b/>
      <w:bCs/>
      <w:sz w:val="16"/>
      <w:lang w:val="en-US"/>
    </w:rPr>
  </w:style>
  <w:style w:type="table" w:styleId="TableGrid">
    <w:name w:val="Table Grid"/>
    <w:basedOn w:val="TableNormal"/>
    <w:uiPriority w:val="3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OCH2">
    <w:name w:val="NoTOCH2"/>
    <w:basedOn w:val="Heading2"/>
    <w:pPr>
      <w:keepNext w:val="0"/>
      <w:numPr>
        <w:ilvl w:val="0"/>
        <w:numId w:val="0"/>
      </w:numPr>
      <w:spacing w:before="0" w:after="120"/>
      <w:ind w:right="-17"/>
      <w:outlineLvl w:val="9"/>
    </w:pPr>
    <w:rPr>
      <w:rFonts w:ascii="Arial" w:hAnsi="Arial" w:cs="Times New Roman"/>
      <w:bCs w:val="0"/>
      <w:iCs w:val="0"/>
      <w:color w:val="0000FF"/>
      <w:szCs w:val="20"/>
    </w:rPr>
  </w:style>
  <w:style w:type="paragraph" w:styleId="BodyTextIndent2">
    <w:name w:val="Body Text Indent 2"/>
    <w:basedOn w:val="Normal"/>
    <w:pPr>
      <w:spacing w:after="120" w:line="480" w:lineRule="auto"/>
      <w:ind w:left="283"/>
    </w:pPr>
  </w:style>
  <w:style w:type="character" w:customStyle="1" w:styleId="BodyTextChar">
    <w:name w:val="Body Text Char"/>
    <w:link w:val="BodyText"/>
    <w:rPr>
      <w:rFonts w:ascii="Arial" w:hAnsi="Arial"/>
      <w:sz w:val="22"/>
      <w:lang w:val="en-NZ" w:eastAsia="en-US" w:bidi="ar-SA"/>
    </w:rPr>
  </w:style>
  <w:style w:type="paragraph" w:styleId="BodyTextIndent3">
    <w:name w:val="Body Text Indent 3"/>
    <w:basedOn w:val="Normal"/>
    <w:pPr>
      <w:spacing w:after="120"/>
      <w:ind w:left="283"/>
    </w:pPr>
    <w:rPr>
      <w:sz w:val="16"/>
      <w:szCs w:val="16"/>
    </w:rPr>
  </w:style>
  <w:style w:type="paragraph" w:customStyle="1" w:styleId="Method123subsubheading">
    <w:name w:val="Method123 sub sub heading"/>
    <w:basedOn w:val="Heading3"/>
    <w:rPr>
      <w:color w:val="313896"/>
    </w:rPr>
  </w:style>
  <w:style w:type="paragraph" w:customStyle="1" w:styleId="NormalItalics">
    <w:name w:val="NormalItalics"/>
    <w:basedOn w:val="Normal"/>
    <w:pPr>
      <w:spacing w:before="120" w:after="240"/>
      <w:ind w:left="720"/>
      <w:jc w:val="left"/>
    </w:pPr>
    <w:rPr>
      <w:rFonts w:ascii="Times New Roman" w:hAnsi="Times New Roman"/>
      <w:i/>
      <w:iCs/>
      <w:sz w:val="24"/>
      <w:szCs w:val="24"/>
    </w:rPr>
  </w:style>
  <w:style w:type="paragraph" w:customStyle="1" w:styleId="Style1">
    <w:name w:val="Style1"/>
    <w:basedOn w:val="Method123subsubheading"/>
  </w:style>
  <w:style w:type="paragraph" w:customStyle="1" w:styleId="NormalNoIndent">
    <w:name w:val="Normal No Indent"/>
    <w:basedOn w:val="Normal"/>
    <w:pPr>
      <w:tabs>
        <w:tab w:val="left" w:pos="-1440"/>
        <w:tab w:val="left" w:pos="-720"/>
      </w:tabs>
      <w:suppressAutoHyphens/>
      <w:overflowPunct w:val="0"/>
      <w:autoSpaceDE w:val="0"/>
      <w:autoSpaceDN w:val="0"/>
      <w:adjustRightInd w:val="0"/>
      <w:spacing w:after="160" w:line="320" w:lineRule="atLeast"/>
      <w:jc w:val="left"/>
      <w:textAlignment w:val="baseline"/>
    </w:pPr>
    <w:rPr>
      <w:rFonts w:ascii="Century Schoolbook" w:hAnsi="Century Schoolbook"/>
      <w:kern w:val="1"/>
      <w:sz w:val="24"/>
      <w:szCs w:val="24"/>
    </w:rPr>
  </w:style>
  <w:style w:type="paragraph" w:customStyle="1" w:styleId="StyleArial12ptBoldCustomColorRGB49">
    <w:name w:val="Style Arial 12 pt Bold Custom Color(RGB(49"/>
    <w:aliases w:val="56,150)) Left"/>
    <w:basedOn w:val="Normal"/>
    <w:pPr>
      <w:jc w:val="left"/>
    </w:pPr>
    <w:rPr>
      <w:rFonts w:ascii="Imago Book" w:hAnsi="Imago Book"/>
      <w:b/>
      <w:bCs/>
      <w:color w:val="313896"/>
      <w:sz w:val="24"/>
    </w:rPr>
  </w:style>
  <w:style w:type="paragraph" w:styleId="BalloonText">
    <w:name w:val="Balloon Text"/>
    <w:basedOn w:val="Normal"/>
    <w:semiHidden/>
    <w:rPr>
      <w:rFonts w:cs="Tahoma"/>
      <w:sz w:val="16"/>
      <w:szCs w:val="16"/>
    </w:rPr>
  </w:style>
  <w:style w:type="character" w:customStyle="1" w:styleId="Mention1">
    <w:name w:val="Mention1"/>
    <w:basedOn w:val="DefaultParagraphFont"/>
    <w:uiPriority w:val="99"/>
    <w:semiHidden/>
    <w:unhideWhenUsed/>
    <w:rsid w:val="00E13C23"/>
    <w:rPr>
      <w:color w:val="2B579A"/>
      <w:shd w:val="clear" w:color="auto" w:fill="E6E6E6"/>
    </w:rPr>
  </w:style>
  <w:style w:type="character" w:customStyle="1" w:styleId="HeaderChar">
    <w:name w:val="Header Char"/>
    <w:basedOn w:val="DefaultParagraphFont"/>
    <w:link w:val="Header"/>
    <w:uiPriority w:val="99"/>
    <w:rsid w:val="001615E9"/>
    <w:rPr>
      <w:rFonts w:ascii="Tahoma" w:hAnsi="Tahoma"/>
      <w:sz w:val="22"/>
      <w:lang w:val="en-AU"/>
    </w:rPr>
  </w:style>
  <w:style w:type="paragraph" w:styleId="ListParagraph">
    <w:name w:val="List Paragraph"/>
    <w:basedOn w:val="Normal"/>
    <w:uiPriority w:val="34"/>
    <w:qFormat/>
    <w:rsid w:val="00297D96"/>
    <w:pPr>
      <w:ind w:left="720"/>
      <w:contextualSpacing/>
    </w:pPr>
  </w:style>
  <w:style w:type="character" w:styleId="UnresolvedMention">
    <w:name w:val="Unresolved Mention"/>
    <w:basedOn w:val="DefaultParagraphFont"/>
    <w:uiPriority w:val="99"/>
    <w:semiHidden/>
    <w:unhideWhenUsed/>
    <w:rsid w:val="00CC7770"/>
    <w:rPr>
      <w:color w:val="605E5C"/>
      <w:shd w:val="clear" w:color="auto" w:fill="E1DFDD"/>
    </w:rPr>
  </w:style>
  <w:style w:type="paragraph" w:styleId="NormalWeb">
    <w:name w:val="Normal (Web)"/>
    <w:basedOn w:val="Normal"/>
    <w:uiPriority w:val="99"/>
    <w:semiHidden/>
    <w:unhideWhenUsed/>
    <w:rsid w:val="002B3C2F"/>
    <w:pPr>
      <w:spacing w:before="100" w:beforeAutospacing="1" w:after="100" w:afterAutospacing="1"/>
      <w:jc w:val="left"/>
    </w:pPr>
    <w:rPr>
      <w:rFonts w:ascii="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5920">
      <w:bodyDiv w:val="1"/>
      <w:marLeft w:val="0"/>
      <w:marRight w:val="0"/>
      <w:marTop w:val="0"/>
      <w:marBottom w:val="0"/>
      <w:divBdr>
        <w:top w:val="none" w:sz="0" w:space="0" w:color="auto"/>
        <w:left w:val="none" w:sz="0" w:space="0" w:color="auto"/>
        <w:bottom w:val="none" w:sz="0" w:space="0" w:color="auto"/>
        <w:right w:val="none" w:sz="0" w:space="0" w:color="auto"/>
      </w:divBdr>
    </w:div>
    <w:div w:id="117460214">
      <w:bodyDiv w:val="1"/>
      <w:marLeft w:val="0"/>
      <w:marRight w:val="0"/>
      <w:marTop w:val="0"/>
      <w:marBottom w:val="0"/>
      <w:divBdr>
        <w:top w:val="none" w:sz="0" w:space="0" w:color="auto"/>
        <w:left w:val="none" w:sz="0" w:space="0" w:color="auto"/>
        <w:bottom w:val="none" w:sz="0" w:space="0" w:color="auto"/>
        <w:right w:val="none" w:sz="0" w:space="0" w:color="auto"/>
      </w:divBdr>
    </w:div>
    <w:div w:id="264113764">
      <w:bodyDiv w:val="1"/>
      <w:marLeft w:val="0"/>
      <w:marRight w:val="0"/>
      <w:marTop w:val="0"/>
      <w:marBottom w:val="0"/>
      <w:divBdr>
        <w:top w:val="none" w:sz="0" w:space="0" w:color="auto"/>
        <w:left w:val="none" w:sz="0" w:space="0" w:color="auto"/>
        <w:bottom w:val="none" w:sz="0" w:space="0" w:color="auto"/>
        <w:right w:val="none" w:sz="0" w:space="0" w:color="auto"/>
      </w:divBdr>
    </w:div>
    <w:div w:id="291178441">
      <w:bodyDiv w:val="1"/>
      <w:marLeft w:val="0"/>
      <w:marRight w:val="0"/>
      <w:marTop w:val="0"/>
      <w:marBottom w:val="0"/>
      <w:divBdr>
        <w:top w:val="none" w:sz="0" w:space="0" w:color="auto"/>
        <w:left w:val="none" w:sz="0" w:space="0" w:color="auto"/>
        <w:bottom w:val="none" w:sz="0" w:space="0" w:color="auto"/>
        <w:right w:val="none" w:sz="0" w:space="0" w:color="auto"/>
      </w:divBdr>
    </w:div>
    <w:div w:id="475029159">
      <w:bodyDiv w:val="1"/>
      <w:marLeft w:val="0"/>
      <w:marRight w:val="0"/>
      <w:marTop w:val="0"/>
      <w:marBottom w:val="0"/>
      <w:divBdr>
        <w:top w:val="none" w:sz="0" w:space="0" w:color="auto"/>
        <w:left w:val="none" w:sz="0" w:space="0" w:color="auto"/>
        <w:bottom w:val="none" w:sz="0" w:space="0" w:color="auto"/>
        <w:right w:val="none" w:sz="0" w:space="0" w:color="auto"/>
      </w:divBdr>
    </w:div>
    <w:div w:id="511916635">
      <w:bodyDiv w:val="1"/>
      <w:marLeft w:val="0"/>
      <w:marRight w:val="0"/>
      <w:marTop w:val="0"/>
      <w:marBottom w:val="0"/>
      <w:divBdr>
        <w:top w:val="none" w:sz="0" w:space="0" w:color="auto"/>
        <w:left w:val="none" w:sz="0" w:space="0" w:color="auto"/>
        <w:bottom w:val="none" w:sz="0" w:space="0" w:color="auto"/>
        <w:right w:val="none" w:sz="0" w:space="0" w:color="auto"/>
      </w:divBdr>
    </w:div>
    <w:div w:id="614797899">
      <w:bodyDiv w:val="1"/>
      <w:marLeft w:val="0"/>
      <w:marRight w:val="0"/>
      <w:marTop w:val="0"/>
      <w:marBottom w:val="0"/>
      <w:divBdr>
        <w:top w:val="none" w:sz="0" w:space="0" w:color="auto"/>
        <w:left w:val="none" w:sz="0" w:space="0" w:color="auto"/>
        <w:bottom w:val="none" w:sz="0" w:space="0" w:color="auto"/>
        <w:right w:val="none" w:sz="0" w:space="0" w:color="auto"/>
      </w:divBdr>
    </w:div>
    <w:div w:id="651832378">
      <w:bodyDiv w:val="1"/>
      <w:marLeft w:val="0"/>
      <w:marRight w:val="0"/>
      <w:marTop w:val="0"/>
      <w:marBottom w:val="0"/>
      <w:divBdr>
        <w:top w:val="none" w:sz="0" w:space="0" w:color="auto"/>
        <w:left w:val="none" w:sz="0" w:space="0" w:color="auto"/>
        <w:bottom w:val="none" w:sz="0" w:space="0" w:color="auto"/>
        <w:right w:val="none" w:sz="0" w:space="0" w:color="auto"/>
      </w:divBdr>
    </w:div>
    <w:div w:id="732971628">
      <w:bodyDiv w:val="1"/>
      <w:marLeft w:val="0"/>
      <w:marRight w:val="0"/>
      <w:marTop w:val="0"/>
      <w:marBottom w:val="0"/>
      <w:divBdr>
        <w:top w:val="none" w:sz="0" w:space="0" w:color="auto"/>
        <w:left w:val="none" w:sz="0" w:space="0" w:color="auto"/>
        <w:bottom w:val="none" w:sz="0" w:space="0" w:color="auto"/>
        <w:right w:val="none" w:sz="0" w:space="0" w:color="auto"/>
      </w:divBdr>
    </w:div>
    <w:div w:id="842746780">
      <w:bodyDiv w:val="1"/>
      <w:marLeft w:val="0"/>
      <w:marRight w:val="0"/>
      <w:marTop w:val="0"/>
      <w:marBottom w:val="0"/>
      <w:divBdr>
        <w:top w:val="none" w:sz="0" w:space="0" w:color="auto"/>
        <w:left w:val="none" w:sz="0" w:space="0" w:color="auto"/>
        <w:bottom w:val="none" w:sz="0" w:space="0" w:color="auto"/>
        <w:right w:val="none" w:sz="0" w:space="0" w:color="auto"/>
      </w:divBdr>
    </w:div>
    <w:div w:id="848642672">
      <w:bodyDiv w:val="1"/>
      <w:marLeft w:val="0"/>
      <w:marRight w:val="0"/>
      <w:marTop w:val="0"/>
      <w:marBottom w:val="0"/>
      <w:divBdr>
        <w:top w:val="none" w:sz="0" w:space="0" w:color="auto"/>
        <w:left w:val="none" w:sz="0" w:space="0" w:color="auto"/>
        <w:bottom w:val="none" w:sz="0" w:space="0" w:color="auto"/>
        <w:right w:val="none" w:sz="0" w:space="0" w:color="auto"/>
      </w:divBdr>
    </w:div>
    <w:div w:id="895628167">
      <w:bodyDiv w:val="1"/>
      <w:marLeft w:val="0"/>
      <w:marRight w:val="0"/>
      <w:marTop w:val="0"/>
      <w:marBottom w:val="0"/>
      <w:divBdr>
        <w:top w:val="none" w:sz="0" w:space="0" w:color="auto"/>
        <w:left w:val="none" w:sz="0" w:space="0" w:color="auto"/>
        <w:bottom w:val="none" w:sz="0" w:space="0" w:color="auto"/>
        <w:right w:val="none" w:sz="0" w:space="0" w:color="auto"/>
      </w:divBdr>
    </w:div>
    <w:div w:id="928318546">
      <w:bodyDiv w:val="1"/>
      <w:marLeft w:val="0"/>
      <w:marRight w:val="0"/>
      <w:marTop w:val="0"/>
      <w:marBottom w:val="0"/>
      <w:divBdr>
        <w:top w:val="none" w:sz="0" w:space="0" w:color="auto"/>
        <w:left w:val="none" w:sz="0" w:space="0" w:color="auto"/>
        <w:bottom w:val="none" w:sz="0" w:space="0" w:color="auto"/>
        <w:right w:val="none" w:sz="0" w:space="0" w:color="auto"/>
      </w:divBdr>
    </w:div>
    <w:div w:id="1034117056">
      <w:bodyDiv w:val="1"/>
      <w:marLeft w:val="0"/>
      <w:marRight w:val="0"/>
      <w:marTop w:val="0"/>
      <w:marBottom w:val="0"/>
      <w:divBdr>
        <w:top w:val="none" w:sz="0" w:space="0" w:color="auto"/>
        <w:left w:val="none" w:sz="0" w:space="0" w:color="auto"/>
        <w:bottom w:val="none" w:sz="0" w:space="0" w:color="auto"/>
        <w:right w:val="none" w:sz="0" w:space="0" w:color="auto"/>
      </w:divBdr>
    </w:div>
    <w:div w:id="1229538830">
      <w:bodyDiv w:val="1"/>
      <w:marLeft w:val="0"/>
      <w:marRight w:val="0"/>
      <w:marTop w:val="0"/>
      <w:marBottom w:val="0"/>
      <w:divBdr>
        <w:top w:val="none" w:sz="0" w:space="0" w:color="auto"/>
        <w:left w:val="none" w:sz="0" w:space="0" w:color="auto"/>
        <w:bottom w:val="none" w:sz="0" w:space="0" w:color="auto"/>
        <w:right w:val="none" w:sz="0" w:space="0" w:color="auto"/>
      </w:divBdr>
    </w:div>
    <w:div w:id="1298490099">
      <w:bodyDiv w:val="1"/>
      <w:marLeft w:val="0"/>
      <w:marRight w:val="0"/>
      <w:marTop w:val="0"/>
      <w:marBottom w:val="0"/>
      <w:divBdr>
        <w:top w:val="none" w:sz="0" w:space="0" w:color="auto"/>
        <w:left w:val="none" w:sz="0" w:space="0" w:color="auto"/>
        <w:bottom w:val="none" w:sz="0" w:space="0" w:color="auto"/>
        <w:right w:val="none" w:sz="0" w:space="0" w:color="auto"/>
      </w:divBdr>
    </w:div>
    <w:div w:id="1571573499">
      <w:bodyDiv w:val="1"/>
      <w:marLeft w:val="0"/>
      <w:marRight w:val="0"/>
      <w:marTop w:val="0"/>
      <w:marBottom w:val="0"/>
      <w:divBdr>
        <w:top w:val="none" w:sz="0" w:space="0" w:color="auto"/>
        <w:left w:val="none" w:sz="0" w:space="0" w:color="auto"/>
        <w:bottom w:val="none" w:sz="0" w:space="0" w:color="auto"/>
        <w:right w:val="none" w:sz="0" w:space="0" w:color="auto"/>
      </w:divBdr>
    </w:div>
    <w:div w:id="1826780193">
      <w:bodyDiv w:val="1"/>
      <w:marLeft w:val="0"/>
      <w:marRight w:val="0"/>
      <w:marTop w:val="0"/>
      <w:marBottom w:val="0"/>
      <w:divBdr>
        <w:top w:val="none" w:sz="0" w:space="0" w:color="auto"/>
        <w:left w:val="none" w:sz="0" w:space="0" w:color="auto"/>
        <w:bottom w:val="none" w:sz="0" w:space="0" w:color="auto"/>
        <w:right w:val="none" w:sz="0" w:space="0" w:color="auto"/>
      </w:divBdr>
    </w:div>
    <w:div w:id="2006542731">
      <w:bodyDiv w:val="1"/>
      <w:marLeft w:val="0"/>
      <w:marRight w:val="0"/>
      <w:marTop w:val="0"/>
      <w:marBottom w:val="0"/>
      <w:divBdr>
        <w:top w:val="none" w:sz="0" w:space="0" w:color="auto"/>
        <w:left w:val="none" w:sz="0" w:space="0" w:color="auto"/>
        <w:bottom w:val="none" w:sz="0" w:space="0" w:color="auto"/>
        <w:right w:val="none" w:sz="0" w:space="0" w:color="auto"/>
      </w:divBdr>
    </w:div>
    <w:div w:id="2016227039">
      <w:bodyDiv w:val="1"/>
      <w:marLeft w:val="0"/>
      <w:marRight w:val="0"/>
      <w:marTop w:val="0"/>
      <w:marBottom w:val="0"/>
      <w:divBdr>
        <w:top w:val="none" w:sz="0" w:space="0" w:color="auto"/>
        <w:left w:val="none" w:sz="0" w:space="0" w:color="auto"/>
        <w:bottom w:val="none" w:sz="0" w:space="0" w:color="auto"/>
        <w:right w:val="none" w:sz="0" w:space="0" w:color="auto"/>
      </w:divBdr>
    </w:div>
    <w:div w:id="205457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Project Schedule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Sheet1!$A$2:$A$6</c:f>
              <c:strCache>
                <c:ptCount val="5"/>
                <c:pt idx="0">
                  <c:v>Planning</c:v>
                </c:pt>
                <c:pt idx="1">
                  <c:v>Back end Coding</c:v>
                </c:pt>
                <c:pt idx="2">
                  <c:v>Front end coding</c:v>
                </c:pt>
                <c:pt idx="3">
                  <c:v>Design</c:v>
                </c:pt>
                <c:pt idx="4">
                  <c:v>Testing</c:v>
                </c:pt>
              </c:strCache>
            </c:strRef>
          </c:cat>
          <c:val>
            <c:numRef>
              <c:f>Sheet1!$B$2:$B$6</c:f>
              <c:numCache>
                <c:formatCode>m/d;@</c:formatCode>
                <c:ptCount val="5"/>
                <c:pt idx="0">
                  <c:v>45669</c:v>
                </c:pt>
                <c:pt idx="1">
                  <c:v>45683</c:v>
                </c:pt>
                <c:pt idx="2">
                  <c:v>45683</c:v>
                </c:pt>
                <c:pt idx="3">
                  <c:v>45683</c:v>
                </c:pt>
                <c:pt idx="4">
                  <c:v>45683</c:v>
                </c:pt>
              </c:numCache>
            </c:numRef>
          </c:val>
          <c:extLst>
            <c:ext xmlns:c16="http://schemas.microsoft.com/office/drawing/2014/chart" uri="{C3380CC4-5D6E-409C-BE32-E72D297353CC}">
              <c16:uniqueId val="{00000000-0921-4A77-8107-92D9B763A12E}"/>
            </c:ext>
          </c:extLst>
        </c:ser>
        <c:ser>
          <c:idx val="2"/>
          <c:order val="2"/>
          <c:tx>
            <c:strRef>
              <c:f>Sheet1!$D$1</c:f>
              <c:strCache>
                <c:ptCount val="1"/>
                <c:pt idx="0">
                  <c:v>Duration</c:v>
                </c:pt>
              </c:strCache>
            </c:strRef>
          </c:tx>
          <c:spPr>
            <a:solidFill>
              <a:schemeClr val="accent6"/>
            </a:solidFill>
            <a:ln>
              <a:noFill/>
            </a:ln>
            <a:effectLst/>
          </c:spPr>
          <c:invertIfNegative val="0"/>
          <c:dPt>
            <c:idx val="1"/>
            <c:invertIfNegative val="0"/>
            <c:bubble3D val="0"/>
            <c:spPr>
              <a:solidFill>
                <a:schemeClr val="accent1"/>
              </a:solidFill>
              <a:ln>
                <a:noFill/>
              </a:ln>
              <a:effectLst/>
            </c:spPr>
            <c:extLst>
              <c:ext xmlns:c16="http://schemas.microsoft.com/office/drawing/2014/chart" uri="{C3380CC4-5D6E-409C-BE32-E72D297353CC}">
                <c16:uniqueId val="{00000002-0921-4A77-8107-92D9B763A12E}"/>
              </c:ext>
            </c:extLst>
          </c:dPt>
          <c:dPt>
            <c:idx val="2"/>
            <c:invertIfNegative val="0"/>
            <c:bubble3D val="0"/>
            <c:spPr>
              <a:solidFill>
                <a:schemeClr val="accent2"/>
              </a:solidFill>
              <a:ln>
                <a:noFill/>
              </a:ln>
              <a:effectLst/>
            </c:spPr>
            <c:extLst>
              <c:ext xmlns:c16="http://schemas.microsoft.com/office/drawing/2014/chart" uri="{C3380CC4-5D6E-409C-BE32-E72D297353CC}">
                <c16:uniqueId val="{00000004-0921-4A77-8107-92D9B763A12E}"/>
              </c:ext>
            </c:extLst>
          </c:dPt>
          <c:dPt>
            <c:idx val="3"/>
            <c:invertIfNegative val="0"/>
            <c:bubble3D val="0"/>
            <c:spPr>
              <a:solidFill>
                <a:schemeClr val="accent4"/>
              </a:solidFill>
              <a:ln>
                <a:noFill/>
              </a:ln>
              <a:effectLst/>
            </c:spPr>
            <c:extLst>
              <c:ext xmlns:c16="http://schemas.microsoft.com/office/drawing/2014/chart" uri="{C3380CC4-5D6E-409C-BE32-E72D297353CC}">
                <c16:uniqueId val="{00000006-0921-4A77-8107-92D9B763A12E}"/>
              </c:ext>
            </c:extLst>
          </c:dPt>
          <c:cat>
            <c:strRef>
              <c:f>Sheet1!$A$2:$A$6</c:f>
              <c:strCache>
                <c:ptCount val="5"/>
                <c:pt idx="0">
                  <c:v>Planning</c:v>
                </c:pt>
                <c:pt idx="1">
                  <c:v>Back end Coding</c:v>
                </c:pt>
                <c:pt idx="2">
                  <c:v>Front end coding</c:v>
                </c:pt>
                <c:pt idx="3">
                  <c:v>Design</c:v>
                </c:pt>
                <c:pt idx="4">
                  <c:v>Testing</c:v>
                </c:pt>
              </c:strCache>
            </c:strRef>
          </c:cat>
          <c:val>
            <c:numRef>
              <c:f>Sheet1!$D$2:$D$6</c:f>
              <c:numCache>
                <c:formatCode>General</c:formatCode>
                <c:ptCount val="5"/>
                <c:pt idx="0">
                  <c:v>13</c:v>
                </c:pt>
                <c:pt idx="1">
                  <c:v>35</c:v>
                </c:pt>
                <c:pt idx="2">
                  <c:v>35</c:v>
                </c:pt>
                <c:pt idx="3">
                  <c:v>35</c:v>
                </c:pt>
                <c:pt idx="4">
                  <c:v>35</c:v>
                </c:pt>
              </c:numCache>
            </c:numRef>
          </c:val>
          <c:extLst>
            <c:ext xmlns:c16="http://schemas.microsoft.com/office/drawing/2014/chart" uri="{C3380CC4-5D6E-409C-BE32-E72D297353CC}">
              <c16:uniqueId val="{00000007-0921-4A77-8107-92D9B763A12E}"/>
            </c:ext>
          </c:extLst>
        </c:ser>
        <c:dLbls>
          <c:showLegendKey val="0"/>
          <c:showVal val="0"/>
          <c:showCatName val="0"/>
          <c:showSerName val="0"/>
          <c:showPercent val="0"/>
          <c:showBubbleSize val="0"/>
        </c:dLbls>
        <c:gapWidth val="150"/>
        <c:overlap val="100"/>
        <c:axId val="1123093600"/>
        <c:axId val="112375947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End Date</c:v>
                      </c:pt>
                    </c:strCache>
                  </c:strRef>
                </c:tx>
                <c:spPr>
                  <a:solidFill>
                    <a:schemeClr val="accent2"/>
                  </a:solidFill>
                  <a:ln>
                    <a:noFill/>
                  </a:ln>
                  <a:effectLst/>
                </c:spPr>
                <c:invertIfNegative val="0"/>
                <c:cat>
                  <c:strRef>
                    <c:extLst>
                      <c:ext uri="{02D57815-91ED-43cb-92C2-25804820EDAC}">
                        <c15:formulaRef>
                          <c15:sqref>Sheet1!$A$2:$A$6</c15:sqref>
                        </c15:formulaRef>
                      </c:ext>
                    </c:extLst>
                    <c:strCache>
                      <c:ptCount val="5"/>
                      <c:pt idx="0">
                        <c:v>Planning</c:v>
                      </c:pt>
                      <c:pt idx="1">
                        <c:v>Back end Coding</c:v>
                      </c:pt>
                      <c:pt idx="2">
                        <c:v>Front end coding</c:v>
                      </c:pt>
                      <c:pt idx="3">
                        <c:v>Design</c:v>
                      </c:pt>
                      <c:pt idx="4">
                        <c:v>Testing</c:v>
                      </c:pt>
                    </c:strCache>
                  </c:strRef>
                </c:cat>
                <c:val>
                  <c:numRef>
                    <c:extLst>
                      <c:ext uri="{02D57815-91ED-43cb-92C2-25804820EDAC}">
                        <c15:formulaRef>
                          <c15:sqref>Sheet1!$C$2:$C$6</c15:sqref>
                        </c15:formulaRef>
                      </c:ext>
                    </c:extLst>
                    <c:numCache>
                      <c:formatCode>m/d;@</c:formatCode>
                      <c:ptCount val="5"/>
                      <c:pt idx="0">
                        <c:v>45682</c:v>
                      </c:pt>
                      <c:pt idx="1">
                        <c:v>45718</c:v>
                      </c:pt>
                      <c:pt idx="2">
                        <c:v>45718</c:v>
                      </c:pt>
                      <c:pt idx="3">
                        <c:v>45718</c:v>
                      </c:pt>
                      <c:pt idx="4">
                        <c:v>45718</c:v>
                      </c:pt>
                    </c:numCache>
                  </c:numRef>
                </c:val>
                <c:extLst>
                  <c:ext xmlns:c16="http://schemas.microsoft.com/office/drawing/2014/chart" uri="{C3380CC4-5D6E-409C-BE32-E72D297353CC}">
                    <c16:uniqueId val="{00000008-0921-4A77-8107-92D9B763A12E}"/>
                  </c:ext>
                </c:extLst>
              </c15:ser>
            </c15:filteredBarSeries>
          </c:ext>
        </c:extLst>
      </c:barChart>
      <c:catAx>
        <c:axId val="1123093600"/>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3759472"/>
        <c:crosses val="autoZero"/>
        <c:auto val="1"/>
        <c:lblAlgn val="ctr"/>
        <c:lblOffset val="100"/>
        <c:noMultiLvlLbl val="0"/>
      </c:catAx>
      <c:valAx>
        <c:axId val="1123759472"/>
        <c:scaling>
          <c:orientation val="minMax"/>
        </c:scaling>
        <c:delete val="0"/>
        <c:axPos val="t"/>
        <c:majorGridlines>
          <c:spPr>
            <a:ln w="9525" cap="flat" cmpd="sng" algn="ctr">
              <a:solidFill>
                <a:schemeClr val="tx1">
                  <a:lumMod val="15000"/>
                  <a:lumOff val="85000"/>
                </a:schemeClr>
              </a:solidFill>
              <a:round/>
            </a:ln>
            <a:effectLst/>
          </c:spPr>
        </c:majorGridlines>
        <c:numFmt formatCode="m/d;@"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30936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1911F-9E86-44F6-B1DD-81B7D89FA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Project Plan Template</vt:lpstr>
    </vt:vector>
  </TitlesOfParts>
  <Manager/>
  <Company/>
  <LinksUpToDate>false</LinksUpToDate>
  <CharactersWithSpaces>6474</CharactersWithSpaces>
  <SharedDoc>false</SharedDoc>
  <HLinks>
    <vt:vector size="102" baseType="variant">
      <vt:variant>
        <vt:i4>7733361</vt:i4>
      </vt:variant>
      <vt:variant>
        <vt:i4>96</vt:i4>
      </vt:variant>
      <vt:variant>
        <vt:i4>0</vt:i4>
      </vt:variant>
      <vt:variant>
        <vt:i4>5</vt:i4>
      </vt:variant>
      <vt:variant>
        <vt:lpwstr>https://secure.projectmanager.com/online-software-signup-step1.aspx?plan=4</vt:lpwstr>
      </vt:variant>
      <vt:variant>
        <vt:lpwstr/>
      </vt:variant>
      <vt:variant>
        <vt:i4>393289</vt:i4>
      </vt:variant>
      <vt:variant>
        <vt:i4>93</vt:i4>
      </vt:variant>
      <vt:variant>
        <vt:i4>0</vt:i4>
      </vt:variant>
      <vt:variant>
        <vt:i4>5</vt:i4>
      </vt:variant>
      <vt:variant>
        <vt:lpwstr>https://www.projectmanager.com/project-planning-software.php</vt:lpwstr>
      </vt:variant>
      <vt:variant>
        <vt:lpwstr/>
      </vt:variant>
      <vt:variant>
        <vt:i4>1966128</vt:i4>
      </vt:variant>
      <vt:variant>
        <vt:i4>86</vt:i4>
      </vt:variant>
      <vt:variant>
        <vt:i4>0</vt:i4>
      </vt:variant>
      <vt:variant>
        <vt:i4>5</vt:i4>
      </vt:variant>
      <vt:variant>
        <vt:lpwstr/>
      </vt:variant>
      <vt:variant>
        <vt:lpwstr>_Toc64456048</vt:lpwstr>
      </vt:variant>
      <vt:variant>
        <vt:i4>1114160</vt:i4>
      </vt:variant>
      <vt:variant>
        <vt:i4>80</vt:i4>
      </vt:variant>
      <vt:variant>
        <vt:i4>0</vt:i4>
      </vt:variant>
      <vt:variant>
        <vt:i4>5</vt:i4>
      </vt:variant>
      <vt:variant>
        <vt:lpwstr/>
      </vt:variant>
      <vt:variant>
        <vt:lpwstr>_Toc64456047</vt:lpwstr>
      </vt:variant>
      <vt:variant>
        <vt:i4>1048624</vt:i4>
      </vt:variant>
      <vt:variant>
        <vt:i4>74</vt:i4>
      </vt:variant>
      <vt:variant>
        <vt:i4>0</vt:i4>
      </vt:variant>
      <vt:variant>
        <vt:i4>5</vt:i4>
      </vt:variant>
      <vt:variant>
        <vt:lpwstr/>
      </vt:variant>
      <vt:variant>
        <vt:lpwstr>_Toc64456046</vt:lpwstr>
      </vt:variant>
      <vt:variant>
        <vt:i4>1245232</vt:i4>
      </vt:variant>
      <vt:variant>
        <vt:i4>68</vt:i4>
      </vt:variant>
      <vt:variant>
        <vt:i4>0</vt:i4>
      </vt:variant>
      <vt:variant>
        <vt:i4>5</vt:i4>
      </vt:variant>
      <vt:variant>
        <vt:lpwstr/>
      </vt:variant>
      <vt:variant>
        <vt:lpwstr>_Toc64456045</vt:lpwstr>
      </vt:variant>
      <vt:variant>
        <vt:i4>1179696</vt:i4>
      </vt:variant>
      <vt:variant>
        <vt:i4>62</vt:i4>
      </vt:variant>
      <vt:variant>
        <vt:i4>0</vt:i4>
      </vt:variant>
      <vt:variant>
        <vt:i4>5</vt:i4>
      </vt:variant>
      <vt:variant>
        <vt:lpwstr/>
      </vt:variant>
      <vt:variant>
        <vt:lpwstr>_Toc64456044</vt:lpwstr>
      </vt:variant>
      <vt:variant>
        <vt:i4>1376304</vt:i4>
      </vt:variant>
      <vt:variant>
        <vt:i4>56</vt:i4>
      </vt:variant>
      <vt:variant>
        <vt:i4>0</vt:i4>
      </vt:variant>
      <vt:variant>
        <vt:i4>5</vt:i4>
      </vt:variant>
      <vt:variant>
        <vt:lpwstr/>
      </vt:variant>
      <vt:variant>
        <vt:lpwstr>_Toc64456043</vt:lpwstr>
      </vt:variant>
      <vt:variant>
        <vt:i4>1310768</vt:i4>
      </vt:variant>
      <vt:variant>
        <vt:i4>50</vt:i4>
      </vt:variant>
      <vt:variant>
        <vt:i4>0</vt:i4>
      </vt:variant>
      <vt:variant>
        <vt:i4>5</vt:i4>
      </vt:variant>
      <vt:variant>
        <vt:lpwstr/>
      </vt:variant>
      <vt:variant>
        <vt:lpwstr>_Toc64456042</vt:lpwstr>
      </vt:variant>
      <vt:variant>
        <vt:i4>1507376</vt:i4>
      </vt:variant>
      <vt:variant>
        <vt:i4>44</vt:i4>
      </vt:variant>
      <vt:variant>
        <vt:i4>0</vt:i4>
      </vt:variant>
      <vt:variant>
        <vt:i4>5</vt:i4>
      </vt:variant>
      <vt:variant>
        <vt:lpwstr/>
      </vt:variant>
      <vt:variant>
        <vt:lpwstr>_Toc64456041</vt:lpwstr>
      </vt:variant>
      <vt:variant>
        <vt:i4>1441840</vt:i4>
      </vt:variant>
      <vt:variant>
        <vt:i4>38</vt:i4>
      </vt:variant>
      <vt:variant>
        <vt:i4>0</vt:i4>
      </vt:variant>
      <vt:variant>
        <vt:i4>5</vt:i4>
      </vt:variant>
      <vt:variant>
        <vt:lpwstr/>
      </vt:variant>
      <vt:variant>
        <vt:lpwstr>_Toc64456040</vt:lpwstr>
      </vt:variant>
      <vt:variant>
        <vt:i4>2031671</vt:i4>
      </vt:variant>
      <vt:variant>
        <vt:i4>32</vt:i4>
      </vt:variant>
      <vt:variant>
        <vt:i4>0</vt:i4>
      </vt:variant>
      <vt:variant>
        <vt:i4>5</vt:i4>
      </vt:variant>
      <vt:variant>
        <vt:lpwstr/>
      </vt:variant>
      <vt:variant>
        <vt:lpwstr>_Toc64456039</vt:lpwstr>
      </vt:variant>
      <vt:variant>
        <vt:i4>1966135</vt:i4>
      </vt:variant>
      <vt:variant>
        <vt:i4>26</vt:i4>
      </vt:variant>
      <vt:variant>
        <vt:i4>0</vt:i4>
      </vt:variant>
      <vt:variant>
        <vt:i4>5</vt:i4>
      </vt:variant>
      <vt:variant>
        <vt:lpwstr/>
      </vt:variant>
      <vt:variant>
        <vt:lpwstr>_Toc64456038</vt:lpwstr>
      </vt:variant>
      <vt:variant>
        <vt:i4>1114167</vt:i4>
      </vt:variant>
      <vt:variant>
        <vt:i4>20</vt:i4>
      </vt:variant>
      <vt:variant>
        <vt:i4>0</vt:i4>
      </vt:variant>
      <vt:variant>
        <vt:i4>5</vt:i4>
      </vt:variant>
      <vt:variant>
        <vt:lpwstr/>
      </vt:variant>
      <vt:variant>
        <vt:lpwstr>_Toc64456037</vt:lpwstr>
      </vt:variant>
      <vt:variant>
        <vt:i4>1048631</vt:i4>
      </vt:variant>
      <vt:variant>
        <vt:i4>14</vt:i4>
      </vt:variant>
      <vt:variant>
        <vt:i4>0</vt:i4>
      </vt:variant>
      <vt:variant>
        <vt:i4>5</vt:i4>
      </vt:variant>
      <vt:variant>
        <vt:lpwstr/>
      </vt:variant>
      <vt:variant>
        <vt:lpwstr>_Toc64456036</vt:lpwstr>
      </vt:variant>
      <vt:variant>
        <vt:i4>1245239</vt:i4>
      </vt:variant>
      <vt:variant>
        <vt:i4>8</vt:i4>
      </vt:variant>
      <vt:variant>
        <vt:i4>0</vt:i4>
      </vt:variant>
      <vt:variant>
        <vt:i4>5</vt:i4>
      </vt:variant>
      <vt:variant>
        <vt:lpwstr/>
      </vt:variant>
      <vt:variant>
        <vt:lpwstr>_Toc64456035</vt:lpwstr>
      </vt:variant>
      <vt:variant>
        <vt:i4>1179703</vt:i4>
      </vt:variant>
      <vt:variant>
        <vt:i4>2</vt:i4>
      </vt:variant>
      <vt:variant>
        <vt:i4>0</vt:i4>
      </vt:variant>
      <vt:variant>
        <vt:i4>5</vt:i4>
      </vt:variant>
      <vt:variant>
        <vt:lpwstr/>
      </vt:variant>
      <vt:variant>
        <vt:lpwstr>_Toc64456034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Template</dc:title>
  <dc:subject/>
  <dc:creator>ProjectManager.com</dc:creator>
  <cp:keywords/>
  <dc:description/>
  <cp:lastModifiedBy>Zachary Eathan Fike</cp:lastModifiedBy>
  <cp:revision>13</cp:revision>
  <cp:lastPrinted>2004-03-01T23:08:00Z</cp:lastPrinted>
  <dcterms:created xsi:type="dcterms:W3CDTF">2026-01-25T17:37:00Z</dcterms:created>
  <dcterms:modified xsi:type="dcterms:W3CDTF">2026-01-25T18:51:00Z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182799274</vt:i4>
  </property>
  <property fmtid="{D5CDD505-2E9C-101B-9397-08002B2CF9AE}" pid="3" name="_ReviewingToolsShownOnce">
    <vt:lpwstr/>
  </property>
</Properties>
</file>