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ECBB" w14:textId="77777777" w:rsidR="00E93171" w:rsidRPr="00E93171" w:rsidRDefault="00E93171" w:rsidP="00E93171">
      <w:pPr>
        <w:jc w:val="center"/>
        <w:rPr>
          <w:b/>
          <w:bCs/>
          <w:sz w:val="32"/>
          <w:szCs w:val="32"/>
        </w:rPr>
      </w:pPr>
      <w:r w:rsidRPr="00E93171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E93171">
        <w:rPr>
          <w:b/>
          <w:bCs/>
          <w:sz w:val="32"/>
          <w:szCs w:val="32"/>
        </w:rPr>
        <w:t xml:space="preserve"> Analysis Report on Telecom Service Usage</w:t>
      </w:r>
    </w:p>
    <w:p w14:paraId="73469194" w14:textId="77777777" w:rsidR="00E93171" w:rsidRPr="00E93171" w:rsidRDefault="00E93171" w:rsidP="00E93171">
      <w:pPr>
        <w:rPr>
          <w:b/>
          <w:bCs/>
          <w:sz w:val="24"/>
          <w:szCs w:val="24"/>
        </w:rPr>
      </w:pPr>
      <w:r w:rsidRPr="00E93171">
        <w:rPr>
          <w:b/>
          <w:bCs/>
          <w:sz w:val="24"/>
          <w:szCs w:val="24"/>
        </w:rPr>
        <w:t>Objective</w:t>
      </w:r>
    </w:p>
    <w:p w14:paraId="754BDE30" w14:textId="77777777" w:rsidR="00E93171" w:rsidRPr="00E93171" w:rsidRDefault="00E93171" w:rsidP="00E93171">
      <w:r w:rsidRPr="00E93171">
        <w:t xml:space="preserve">To </w:t>
      </w:r>
      <w:proofErr w:type="spellStart"/>
      <w:r w:rsidRPr="00E93171">
        <w:t>analyze</w:t>
      </w:r>
      <w:proofErr w:type="spellEnd"/>
      <w:r w:rsidRPr="00E93171">
        <w:t xml:space="preserve"> the distribution and adoption percentages of core and value-added telecom services among customers.</w:t>
      </w:r>
    </w:p>
    <w:p w14:paraId="7A97C85A" w14:textId="77777777" w:rsidR="00E93171" w:rsidRPr="00E93171" w:rsidRDefault="00E93171" w:rsidP="00E93171">
      <w:r w:rsidRPr="00E93171">
        <w:pict w14:anchorId="13221A84">
          <v:rect id="_x0000_i1097" style="width:0;height:1.5pt" o:hralign="center" o:hrstd="t" o:hr="t" fillcolor="#a0a0a0" stroked="f"/>
        </w:pict>
      </w:r>
    </w:p>
    <w:p w14:paraId="2BEE1AB5" w14:textId="77777777" w:rsidR="00E93171" w:rsidRPr="00E93171" w:rsidRDefault="00E93171" w:rsidP="00E93171">
      <w:pPr>
        <w:rPr>
          <w:b/>
          <w:bCs/>
        </w:rPr>
      </w:pPr>
      <w:r w:rsidRPr="00E93171">
        <w:rPr>
          <w:b/>
          <w:bCs/>
        </w:rPr>
        <w:t xml:space="preserve">Columns </w:t>
      </w:r>
      <w:proofErr w:type="spellStart"/>
      <w:r w:rsidRPr="00E93171">
        <w:rPr>
          <w:b/>
          <w:bCs/>
        </w:rPr>
        <w:t>Analyzed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341"/>
      </w:tblGrid>
      <w:tr w:rsidR="00E93171" w:rsidRPr="00E93171" w14:paraId="1DF57269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6EE3" w14:textId="77777777" w:rsidR="00E93171" w:rsidRPr="00E93171" w:rsidRDefault="00E93171" w:rsidP="00E93171">
            <w:pPr>
              <w:rPr>
                <w:b/>
                <w:bCs/>
              </w:rPr>
            </w:pPr>
            <w:r w:rsidRPr="00E9317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41F234" w14:textId="77777777" w:rsidR="00E93171" w:rsidRPr="00E93171" w:rsidRDefault="00E93171" w:rsidP="00E93171">
            <w:pPr>
              <w:rPr>
                <w:b/>
                <w:bCs/>
              </w:rPr>
            </w:pPr>
            <w:r w:rsidRPr="00E93171">
              <w:rPr>
                <w:b/>
                <w:bCs/>
              </w:rPr>
              <w:t>Description</w:t>
            </w:r>
          </w:p>
        </w:tc>
      </w:tr>
      <w:tr w:rsidR="00E93171" w:rsidRPr="00E93171" w14:paraId="4CEDB0AE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DE7D" w14:textId="77777777" w:rsidR="00E93171" w:rsidRPr="00E93171" w:rsidRDefault="00E93171" w:rsidP="00E93171">
            <w:proofErr w:type="spellStart"/>
            <w:r w:rsidRPr="00E93171">
              <w:t>PhoneService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E5206" w14:textId="77777777" w:rsidR="00E93171" w:rsidRPr="00E93171" w:rsidRDefault="00E93171" w:rsidP="00E93171">
            <w:r w:rsidRPr="00E93171">
              <w:t>Whether the customer has phone service</w:t>
            </w:r>
          </w:p>
        </w:tc>
      </w:tr>
      <w:tr w:rsidR="00E93171" w:rsidRPr="00E93171" w14:paraId="7CDBE836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F0D4" w14:textId="77777777" w:rsidR="00E93171" w:rsidRPr="00E93171" w:rsidRDefault="00E93171" w:rsidP="00E93171">
            <w:proofErr w:type="spellStart"/>
            <w:r w:rsidRPr="00E93171">
              <w:t>MultipleLines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6EB40" w14:textId="77777777" w:rsidR="00E93171" w:rsidRPr="00E93171" w:rsidRDefault="00E93171" w:rsidP="00E93171">
            <w:r w:rsidRPr="00E93171">
              <w:t>Whether the customer has multiple phone lines</w:t>
            </w:r>
          </w:p>
        </w:tc>
      </w:tr>
      <w:tr w:rsidR="00E93171" w:rsidRPr="00E93171" w14:paraId="2C456F1A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6A76" w14:textId="77777777" w:rsidR="00E93171" w:rsidRPr="00E93171" w:rsidRDefault="00E93171" w:rsidP="00E93171">
            <w:proofErr w:type="spellStart"/>
            <w:r w:rsidRPr="00E93171"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8FAAD" w14:textId="77777777" w:rsidR="00E93171" w:rsidRPr="00E93171" w:rsidRDefault="00E93171" w:rsidP="00E93171">
            <w:r w:rsidRPr="00E93171">
              <w:t>Type of internet service (DSL, Fiber optic, None)</w:t>
            </w:r>
          </w:p>
        </w:tc>
      </w:tr>
      <w:tr w:rsidR="00E93171" w:rsidRPr="00E93171" w14:paraId="0570D6A8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1162" w14:textId="77777777" w:rsidR="00E93171" w:rsidRPr="00E93171" w:rsidRDefault="00E93171" w:rsidP="00E93171">
            <w:proofErr w:type="spellStart"/>
            <w:r w:rsidRPr="00E93171">
              <w:t>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BCDBE" w14:textId="77777777" w:rsidR="00E93171" w:rsidRPr="00E93171" w:rsidRDefault="00E93171" w:rsidP="00E93171">
            <w:r w:rsidRPr="00E93171">
              <w:t>Online security add-on</w:t>
            </w:r>
          </w:p>
        </w:tc>
      </w:tr>
      <w:tr w:rsidR="00E93171" w:rsidRPr="00E93171" w14:paraId="4EB9FC1D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9C55" w14:textId="77777777" w:rsidR="00E93171" w:rsidRPr="00E93171" w:rsidRDefault="00E93171" w:rsidP="00E93171">
            <w:proofErr w:type="spellStart"/>
            <w:r w:rsidRPr="00E93171">
              <w:t>OnlineBackup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556A6" w14:textId="77777777" w:rsidR="00E93171" w:rsidRPr="00E93171" w:rsidRDefault="00E93171" w:rsidP="00E93171">
            <w:r w:rsidRPr="00E93171">
              <w:t>Online backup add-on</w:t>
            </w:r>
          </w:p>
        </w:tc>
      </w:tr>
      <w:tr w:rsidR="00E93171" w:rsidRPr="00E93171" w14:paraId="1AF79712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CE42" w14:textId="77777777" w:rsidR="00E93171" w:rsidRPr="00E93171" w:rsidRDefault="00E93171" w:rsidP="00E93171">
            <w:proofErr w:type="spellStart"/>
            <w:r w:rsidRPr="00E93171">
              <w:t>DeviceProtection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A9F22" w14:textId="77777777" w:rsidR="00E93171" w:rsidRPr="00E93171" w:rsidRDefault="00E93171" w:rsidP="00E93171">
            <w:r w:rsidRPr="00E93171">
              <w:t>Device protection add-on</w:t>
            </w:r>
          </w:p>
        </w:tc>
      </w:tr>
      <w:tr w:rsidR="00E93171" w:rsidRPr="00E93171" w14:paraId="581F1C0B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5E77" w14:textId="77777777" w:rsidR="00E93171" w:rsidRPr="00E93171" w:rsidRDefault="00E93171" w:rsidP="00E93171">
            <w:proofErr w:type="spellStart"/>
            <w:r w:rsidRPr="00E93171"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3B54C" w14:textId="77777777" w:rsidR="00E93171" w:rsidRPr="00E93171" w:rsidRDefault="00E93171" w:rsidP="00E93171">
            <w:r w:rsidRPr="00E93171">
              <w:t>Technical support add-on</w:t>
            </w:r>
          </w:p>
        </w:tc>
      </w:tr>
      <w:tr w:rsidR="00E93171" w:rsidRPr="00E93171" w14:paraId="791ACBF0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C05E" w14:textId="77777777" w:rsidR="00E93171" w:rsidRPr="00E93171" w:rsidRDefault="00E93171" w:rsidP="00E93171">
            <w:r w:rsidRPr="00E93171">
              <w:t>StreamingTV</w:t>
            </w:r>
          </w:p>
        </w:tc>
        <w:tc>
          <w:tcPr>
            <w:tcW w:w="0" w:type="auto"/>
            <w:vAlign w:val="center"/>
            <w:hideMark/>
          </w:tcPr>
          <w:p w14:paraId="25779EFB" w14:textId="77777777" w:rsidR="00E93171" w:rsidRPr="00E93171" w:rsidRDefault="00E93171" w:rsidP="00E93171">
            <w:r w:rsidRPr="00E93171">
              <w:t>Streaming TV service</w:t>
            </w:r>
          </w:p>
        </w:tc>
      </w:tr>
      <w:tr w:rsidR="00E93171" w:rsidRPr="00E93171" w14:paraId="34608E3B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9E57" w14:textId="77777777" w:rsidR="00E93171" w:rsidRPr="00E93171" w:rsidRDefault="00E93171" w:rsidP="00E93171">
            <w:proofErr w:type="spellStart"/>
            <w:r w:rsidRPr="00E93171">
              <w:t>StreamingMovies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D35AB" w14:textId="77777777" w:rsidR="00E93171" w:rsidRPr="00E93171" w:rsidRDefault="00E93171" w:rsidP="00E93171">
            <w:r w:rsidRPr="00E93171">
              <w:t>Streaming movies service</w:t>
            </w:r>
          </w:p>
        </w:tc>
      </w:tr>
    </w:tbl>
    <w:p w14:paraId="773D2E3E" w14:textId="77777777" w:rsidR="00E93171" w:rsidRPr="00E93171" w:rsidRDefault="00E93171" w:rsidP="00E93171">
      <w:r w:rsidRPr="00E93171">
        <w:pict w14:anchorId="1E5FFA3E">
          <v:rect id="_x0000_i1098" style="width:0;height:1.5pt" o:hralign="center" o:hrstd="t" o:hr="t" fillcolor="#a0a0a0" stroked="f"/>
        </w:pict>
      </w:r>
    </w:p>
    <w:p w14:paraId="0124054D" w14:textId="77777777" w:rsidR="00E93171" w:rsidRPr="00E93171" w:rsidRDefault="00E93171" w:rsidP="00E93171">
      <w:pPr>
        <w:rPr>
          <w:b/>
          <w:bCs/>
        </w:rPr>
      </w:pPr>
      <w:r w:rsidRPr="00E93171">
        <w:rPr>
          <w:b/>
          <w:bCs/>
        </w:rPr>
        <w:t>Insights with Percentages</w:t>
      </w:r>
    </w:p>
    <w:p w14:paraId="5DEC095A" w14:textId="77777777" w:rsidR="00E93171" w:rsidRPr="00E93171" w:rsidRDefault="00E93171" w:rsidP="00E93171">
      <w:r w:rsidRPr="00E93171">
        <w:rPr>
          <w:i/>
          <w:iCs/>
        </w:rPr>
        <w:t>(Replace these with exact values from your dataset; these are sample estimates)</w:t>
      </w:r>
    </w:p>
    <w:p w14:paraId="432FAC3F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📞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PhoneService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1071"/>
      </w:tblGrid>
      <w:tr w:rsidR="00E93171" w:rsidRPr="00E93171" w14:paraId="3D1873C4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B712" w14:textId="77777777" w:rsidR="00E93171" w:rsidRPr="00E93171" w:rsidRDefault="00E93171" w:rsidP="00E93171">
            <w:r w:rsidRPr="00E93171">
              <w:t>Has Service</w:t>
            </w:r>
          </w:p>
        </w:tc>
        <w:tc>
          <w:tcPr>
            <w:tcW w:w="0" w:type="auto"/>
            <w:vAlign w:val="center"/>
            <w:hideMark/>
          </w:tcPr>
          <w:p w14:paraId="054EDA46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6036E7E7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F2DA" w14:textId="77777777" w:rsidR="00E93171" w:rsidRPr="00E93171" w:rsidRDefault="00E93171" w:rsidP="00E93171">
            <w:r w:rsidRPr="00E93171">
              <w:t>Yes</w:t>
            </w:r>
          </w:p>
        </w:tc>
        <w:tc>
          <w:tcPr>
            <w:tcW w:w="0" w:type="auto"/>
            <w:vAlign w:val="center"/>
            <w:hideMark/>
          </w:tcPr>
          <w:p w14:paraId="0DFA8E6F" w14:textId="77777777" w:rsidR="00E93171" w:rsidRPr="00E93171" w:rsidRDefault="00E93171" w:rsidP="00E93171">
            <w:r w:rsidRPr="00E93171">
              <w:t>~90%</w:t>
            </w:r>
          </w:p>
        </w:tc>
      </w:tr>
      <w:tr w:rsidR="00E93171" w:rsidRPr="00E93171" w14:paraId="69EEB40F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6FDF" w14:textId="77777777" w:rsidR="00E93171" w:rsidRPr="00E93171" w:rsidRDefault="00E93171" w:rsidP="00E93171">
            <w:r w:rsidRPr="00E93171">
              <w:t>No</w:t>
            </w:r>
          </w:p>
        </w:tc>
        <w:tc>
          <w:tcPr>
            <w:tcW w:w="0" w:type="auto"/>
            <w:vAlign w:val="center"/>
            <w:hideMark/>
          </w:tcPr>
          <w:p w14:paraId="75AF8783" w14:textId="77777777" w:rsidR="00E93171" w:rsidRPr="00E93171" w:rsidRDefault="00E93171" w:rsidP="00E93171">
            <w:r w:rsidRPr="00E93171">
              <w:t>~10%</w:t>
            </w:r>
          </w:p>
        </w:tc>
      </w:tr>
      <w:tr w:rsidR="00E93171" w:rsidRPr="00E93171" w14:paraId="0E10973D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8CE1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Almost all customers have phone service.</w:t>
            </w:r>
          </w:p>
        </w:tc>
        <w:tc>
          <w:tcPr>
            <w:tcW w:w="0" w:type="auto"/>
            <w:vAlign w:val="center"/>
            <w:hideMark/>
          </w:tcPr>
          <w:p w14:paraId="62EF36A7" w14:textId="77777777" w:rsidR="00E93171" w:rsidRPr="00E93171" w:rsidRDefault="00E93171" w:rsidP="00E93171"/>
        </w:tc>
      </w:tr>
    </w:tbl>
    <w:p w14:paraId="2D86A839" w14:textId="77777777" w:rsidR="00E93171" w:rsidRPr="00E93171" w:rsidRDefault="00E93171" w:rsidP="00E93171">
      <w:r w:rsidRPr="00E93171">
        <w:pict w14:anchorId="630FF084">
          <v:rect id="_x0000_i1099" style="width:0;height:1.5pt" o:hralign="center" o:hrstd="t" o:hr="t" fillcolor="#a0a0a0" stroked="f"/>
        </w:pict>
      </w:r>
    </w:p>
    <w:p w14:paraId="21F05ADD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📞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MultipleLines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0"/>
        <w:gridCol w:w="1071"/>
      </w:tblGrid>
      <w:tr w:rsidR="00E93171" w:rsidRPr="00E93171" w14:paraId="51B6CA7B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A70E" w14:textId="77777777" w:rsidR="00E93171" w:rsidRPr="00E93171" w:rsidRDefault="00E93171" w:rsidP="00E93171">
            <w:r w:rsidRPr="00E93171">
              <w:t>Lines</w:t>
            </w:r>
          </w:p>
        </w:tc>
        <w:tc>
          <w:tcPr>
            <w:tcW w:w="0" w:type="auto"/>
            <w:vAlign w:val="center"/>
            <w:hideMark/>
          </w:tcPr>
          <w:p w14:paraId="0B47849A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521A3D9D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B5E9" w14:textId="77777777" w:rsidR="00E93171" w:rsidRPr="00E93171" w:rsidRDefault="00E93171" w:rsidP="00E93171">
            <w:r w:rsidRPr="00E93171">
              <w:t>Single line</w:t>
            </w:r>
          </w:p>
        </w:tc>
        <w:tc>
          <w:tcPr>
            <w:tcW w:w="0" w:type="auto"/>
            <w:vAlign w:val="center"/>
            <w:hideMark/>
          </w:tcPr>
          <w:p w14:paraId="6D8994B1" w14:textId="77777777" w:rsidR="00E93171" w:rsidRPr="00E93171" w:rsidRDefault="00E93171" w:rsidP="00E93171">
            <w:r w:rsidRPr="00E93171">
              <w:t>~60%</w:t>
            </w:r>
          </w:p>
        </w:tc>
      </w:tr>
      <w:tr w:rsidR="00E93171" w:rsidRPr="00E93171" w14:paraId="2638FF23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9EDA" w14:textId="77777777" w:rsidR="00E93171" w:rsidRPr="00E93171" w:rsidRDefault="00E93171" w:rsidP="00E93171">
            <w:r w:rsidRPr="00E93171">
              <w:lastRenderedPageBreak/>
              <w:t>Multiple lines</w:t>
            </w:r>
          </w:p>
        </w:tc>
        <w:tc>
          <w:tcPr>
            <w:tcW w:w="0" w:type="auto"/>
            <w:vAlign w:val="center"/>
            <w:hideMark/>
          </w:tcPr>
          <w:p w14:paraId="396D03D6" w14:textId="77777777" w:rsidR="00E93171" w:rsidRPr="00E93171" w:rsidRDefault="00E93171" w:rsidP="00E93171">
            <w:r w:rsidRPr="00E93171">
              <w:t>~40%</w:t>
            </w:r>
          </w:p>
        </w:tc>
      </w:tr>
      <w:tr w:rsidR="00E93171" w:rsidRPr="00E93171" w14:paraId="24674743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A5BF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More have single lines; scope for upselling multiple lines.</w:t>
            </w:r>
          </w:p>
        </w:tc>
        <w:tc>
          <w:tcPr>
            <w:tcW w:w="0" w:type="auto"/>
            <w:vAlign w:val="center"/>
            <w:hideMark/>
          </w:tcPr>
          <w:p w14:paraId="75038DE4" w14:textId="77777777" w:rsidR="00E93171" w:rsidRPr="00E93171" w:rsidRDefault="00E93171" w:rsidP="00E93171"/>
        </w:tc>
      </w:tr>
    </w:tbl>
    <w:p w14:paraId="29258A51" w14:textId="77777777" w:rsidR="00E93171" w:rsidRPr="00E93171" w:rsidRDefault="00E93171" w:rsidP="00E93171">
      <w:r w:rsidRPr="00E93171">
        <w:pict w14:anchorId="758AE98B">
          <v:rect id="_x0000_i1100" style="width:0;height:1.5pt" o:hralign="center" o:hrstd="t" o:hr="t" fillcolor="#a0a0a0" stroked="f"/>
        </w:pict>
      </w:r>
    </w:p>
    <w:p w14:paraId="20380903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🌐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InternetService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  <w:gridCol w:w="1071"/>
      </w:tblGrid>
      <w:tr w:rsidR="00E93171" w:rsidRPr="00E93171" w14:paraId="7135EBB4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8BC9" w14:textId="77777777" w:rsidR="00E93171" w:rsidRPr="00E93171" w:rsidRDefault="00E93171" w:rsidP="00E93171">
            <w:r w:rsidRPr="00E93171">
              <w:t>Type</w:t>
            </w:r>
          </w:p>
        </w:tc>
        <w:tc>
          <w:tcPr>
            <w:tcW w:w="0" w:type="auto"/>
            <w:vAlign w:val="center"/>
            <w:hideMark/>
          </w:tcPr>
          <w:p w14:paraId="490573BD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0DFC27C2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549F" w14:textId="77777777" w:rsidR="00E93171" w:rsidRPr="00E93171" w:rsidRDefault="00E93171" w:rsidP="00E93171">
            <w:r w:rsidRPr="00E93171"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6DDB37E4" w14:textId="77777777" w:rsidR="00E93171" w:rsidRPr="00E93171" w:rsidRDefault="00E93171" w:rsidP="00E93171">
            <w:r w:rsidRPr="00E93171">
              <w:t>~45%</w:t>
            </w:r>
          </w:p>
        </w:tc>
      </w:tr>
      <w:tr w:rsidR="00E93171" w:rsidRPr="00E93171" w14:paraId="7AD04233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EFC2" w14:textId="77777777" w:rsidR="00E93171" w:rsidRPr="00E93171" w:rsidRDefault="00E93171" w:rsidP="00E93171">
            <w:r w:rsidRPr="00E93171">
              <w:t>DSL</w:t>
            </w:r>
          </w:p>
        </w:tc>
        <w:tc>
          <w:tcPr>
            <w:tcW w:w="0" w:type="auto"/>
            <w:vAlign w:val="center"/>
            <w:hideMark/>
          </w:tcPr>
          <w:p w14:paraId="69339461" w14:textId="77777777" w:rsidR="00E93171" w:rsidRPr="00E93171" w:rsidRDefault="00E93171" w:rsidP="00E93171">
            <w:r w:rsidRPr="00E93171">
              <w:t>~35%</w:t>
            </w:r>
          </w:p>
        </w:tc>
      </w:tr>
      <w:tr w:rsidR="00E93171" w:rsidRPr="00E93171" w14:paraId="2A2B0865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8D20" w14:textId="77777777" w:rsidR="00E93171" w:rsidRPr="00E93171" w:rsidRDefault="00E93171" w:rsidP="00E93171">
            <w:r w:rsidRPr="00E93171">
              <w:t>None</w:t>
            </w:r>
          </w:p>
        </w:tc>
        <w:tc>
          <w:tcPr>
            <w:tcW w:w="0" w:type="auto"/>
            <w:vAlign w:val="center"/>
            <w:hideMark/>
          </w:tcPr>
          <w:p w14:paraId="6B9ABBFF" w14:textId="77777777" w:rsidR="00E93171" w:rsidRPr="00E93171" w:rsidRDefault="00E93171" w:rsidP="00E93171">
            <w:r w:rsidRPr="00E93171">
              <w:t>~20%</w:t>
            </w:r>
          </w:p>
        </w:tc>
      </w:tr>
      <w:tr w:rsidR="00E93171" w:rsidRPr="00E93171" w14:paraId="6F2FA4E4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CDC0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Fiber optic is popular, but some customers do not have internet service at all.</w:t>
            </w:r>
          </w:p>
        </w:tc>
        <w:tc>
          <w:tcPr>
            <w:tcW w:w="0" w:type="auto"/>
            <w:vAlign w:val="center"/>
            <w:hideMark/>
          </w:tcPr>
          <w:p w14:paraId="70FB2E64" w14:textId="77777777" w:rsidR="00E93171" w:rsidRPr="00E93171" w:rsidRDefault="00E93171" w:rsidP="00E93171"/>
        </w:tc>
      </w:tr>
    </w:tbl>
    <w:p w14:paraId="11D5B4B2" w14:textId="77777777" w:rsidR="00E93171" w:rsidRPr="00E93171" w:rsidRDefault="00E93171" w:rsidP="00E93171">
      <w:r w:rsidRPr="00E93171">
        <w:pict w14:anchorId="6D2E616B">
          <v:rect id="_x0000_i1101" style="width:0;height:1.5pt" o:hralign="center" o:hrstd="t" o:hr="t" fillcolor="#a0a0a0" stroked="f"/>
        </w:pict>
      </w:r>
    </w:p>
    <w:p w14:paraId="4E81B980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🛡️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OnlineSecurity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9"/>
        <w:gridCol w:w="1071"/>
      </w:tblGrid>
      <w:tr w:rsidR="00E93171" w:rsidRPr="00E93171" w14:paraId="4549B383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3D1D" w14:textId="77777777" w:rsidR="00E93171" w:rsidRPr="00E93171" w:rsidRDefault="00E93171" w:rsidP="00E93171">
            <w:r w:rsidRPr="00E93171">
              <w:t>Has Service</w:t>
            </w:r>
          </w:p>
        </w:tc>
        <w:tc>
          <w:tcPr>
            <w:tcW w:w="0" w:type="auto"/>
            <w:vAlign w:val="center"/>
            <w:hideMark/>
          </w:tcPr>
          <w:p w14:paraId="275364AB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170DD9D5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75B1" w14:textId="77777777" w:rsidR="00E93171" w:rsidRPr="00E93171" w:rsidRDefault="00E93171" w:rsidP="00E93171">
            <w:r w:rsidRPr="00E93171">
              <w:t>No</w:t>
            </w:r>
          </w:p>
        </w:tc>
        <w:tc>
          <w:tcPr>
            <w:tcW w:w="0" w:type="auto"/>
            <w:vAlign w:val="center"/>
            <w:hideMark/>
          </w:tcPr>
          <w:p w14:paraId="2347DD9F" w14:textId="77777777" w:rsidR="00E93171" w:rsidRPr="00E93171" w:rsidRDefault="00E93171" w:rsidP="00E93171">
            <w:r w:rsidRPr="00E93171">
              <w:t>~70%</w:t>
            </w:r>
          </w:p>
        </w:tc>
      </w:tr>
      <w:tr w:rsidR="00E93171" w:rsidRPr="00E93171" w14:paraId="38910EBF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7548" w14:textId="77777777" w:rsidR="00E93171" w:rsidRPr="00E93171" w:rsidRDefault="00E93171" w:rsidP="00E93171">
            <w:r w:rsidRPr="00E93171">
              <w:t>Yes</w:t>
            </w:r>
          </w:p>
        </w:tc>
        <w:tc>
          <w:tcPr>
            <w:tcW w:w="0" w:type="auto"/>
            <w:vAlign w:val="center"/>
            <w:hideMark/>
          </w:tcPr>
          <w:p w14:paraId="542207C6" w14:textId="77777777" w:rsidR="00E93171" w:rsidRPr="00E93171" w:rsidRDefault="00E93171" w:rsidP="00E93171">
            <w:r w:rsidRPr="00E93171">
              <w:t>~30%</w:t>
            </w:r>
          </w:p>
        </w:tc>
      </w:tr>
      <w:tr w:rsidR="00E93171" w:rsidRPr="00E93171" w14:paraId="7B6F01F8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8ABB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Large share of customers haven’t opted for online security.</w:t>
            </w:r>
          </w:p>
        </w:tc>
        <w:tc>
          <w:tcPr>
            <w:tcW w:w="0" w:type="auto"/>
            <w:vAlign w:val="center"/>
            <w:hideMark/>
          </w:tcPr>
          <w:p w14:paraId="13A9FD81" w14:textId="77777777" w:rsidR="00E93171" w:rsidRPr="00E93171" w:rsidRDefault="00E93171" w:rsidP="00E93171"/>
        </w:tc>
      </w:tr>
    </w:tbl>
    <w:p w14:paraId="6CAB8B91" w14:textId="77777777" w:rsidR="00E93171" w:rsidRPr="00E93171" w:rsidRDefault="00E93171" w:rsidP="00E93171">
      <w:r w:rsidRPr="00E93171">
        <w:pict w14:anchorId="275C43AD">
          <v:rect id="_x0000_i1102" style="width:0;height:1.5pt" o:hralign="center" o:hrstd="t" o:hr="t" fillcolor="#a0a0a0" stroked="f"/>
        </w:pict>
      </w:r>
    </w:p>
    <w:p w14:paraId="0C1618EA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☁️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OnlineBackup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1071"/>
      </w:tblGrid>
      <w:tr w:rsidR="00E93171" w:rsidRPr="00E93171" w14:paraId="7363B5AA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7763" w14:textId="77777777" w:rsidR="00E93171" w:rsidRPr="00E93171" w:rsidRDefault="00E93171" w:rsidP="00E93171">
            <w:r w:rsidRPr="00E93171">
              <w:t>Has Service</w:t>
            </w:r>
          </w:p>
        </w:tc>
        <w:tc>
          <w:tcPr>
            <w:tcW w:w="0" w:type="auto"/>
            <w:vAlign w:val="center"/>
            <w:hideMark/>
          </w:tcPr>
          <w:p w14:paraId="46DEFB83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03A67E2B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3C3C" w14:textId="77777777" w:rsidR="00E93171" w:rsidRPr="00E93171" w:rsidRDefault="00E93171" w:rsidP="00E93171">
            <w:r w:rsidRPr="00E93171">
              <w:t>No</w:t>
            </w:r>
          </w:p>
        </w:tc>
        <w:tc>
          <w:tcPr>
            <w:tcW w:w="0" w:type="auto"/>
            <w:vAlign w:val="center"/>
            <w:hideMark/>
          </w:tcPr>
          <w:p w14:paraId="6F3C9ED7" w14:textId="77777777" w:rsidR="00E93171" w:rsidRPr="00E93171" w:rsidRDefault="00E93171" w:rsidP="00E93171">
            <w:r w:rsidRPr="00E93171">
              <w:t>~65%</w:t>
            </w:r>
          </w:p>
        </w:tc>
      </w:tr>
      <w:tr w:rsidR="00E93171" w:rsidRPr="00E93171" w14:paraId="18E377F1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E601" w14:textId="77777777" w:rsidR="00E93171" w:rsidRPr="00E93171" w:rsidRDefault="00E93171" w:rsidP="00E93171">
            <w:r w:rsidRPr="00E93171">
              <w:t>Yes</w:t>
            </w:r>
          </w:p>
        </w:tc>
        <w:tc>
          <w:tcPr>
            <w:tcW w:w="0" w:type="auto"/>
            <w:vAlign w:val="center"/>
            <w:hideMark/>
          </w:tcPr>
          <w:p w14:paraId="127E788D" w14:textId="77777777" w:rsidR="00E93171" w:rsidRPr="00E93171" w:rsidRDefault="00E93171" w:rsidP="00E93171">
            <w:r w:rsidRPr="00E93171">
              <w:t>~35%</w:t>
            </w:r>
          </w:p>
        </w:tc>
      </w:tr>
      <w:tr w:rsidR="00E93171" w:rsidRPr="00E93171" w14:paraId="69CA3182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0D4C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Similar trend as online security.</w:t>
            </w:r>
          </w:p>
        </w:tc>
        <w:tc>
          <w:tcPr>
            <w:tcW w:w="0" w:type="auto"/>
            <w:vAlign w:val="center"/>
            <w:hideMark/>
          </w:tcPr>
          <w:p w14:paraId="7D741803" w14:textId="77777777" w:rsidR="00E93171" w:rsidRPr="00E93171" w:rsidRDefault="00E93171" w:rsidP="00E93171"/>
        </w:tc>
      </w:tr>
    </w:tbl>
    <w:p w14:paraId="0CDA4356" w14:textId="77777777" w:rsidR="00E93171" w:rsidRPr="00E93171" w:rsidRDefault="00E93171" w:rsidP="00E93171">
      <w:r w:rsidRPr="00E93171">
        <w:pict w14:anchorId="199D1CCA">
          <v:rect id="_x0000_i1103" style="width:0;height:1.5pt" o:hralign="center" o:hrstd="t" o:hr="t" fillcolor="#a0a0a0" stroked="f"/>
        </w:pict>
      </w:r>
    </w:p>
    <w:p w14:paraId="2C55FE6E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📱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DeviceProtection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71"/>
      </w:tblGrid>
      <w:tr w:rsidR="00E93171" w:rsidRPr="00E93171" w14:paraId="43B47D69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80AC" w14:textId="77777777" w:rsidR="00E93171" w:rsidRPr="00E93171" w:rsidRDefault="00E93171" w:rsidP="00E93171">
            <w:r w:rsidRPr="00E93171">
              <w:t>Has Service</w:t>
            </w:r>
          </w:p>
        </w:tc>
        <w:tc>
          <w:tcPr>
            <w:tcW w:w="0" w:type="auto"/>
            <w:vAlign w:val="center"/>
            <w:hideMark/>
          </w:tcPr>
          <w:p w14:paraId="196B47F7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290821BC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0533" w14:textId="77777777" w:rsidR="00E93171" w:rsidRPr="00E93171" w:rsidRDefault="00E93171" w:rsidP="00E93171">
            <w:r w:rsidRPr="00E93171">
              <w:t>No</w:t>
            </w:r>
          </w:p>
        </w:tc>
        <w:tc>
          <w:tcPr>
            <w:tcW w:w="0" w:type="auto"/>
            <w:vAlign w:val="center"/>
            <w:hideMark/>
          </w:tcPr>
          <w:p w14:paraId="5FA0707C" w14:textId="77777777" w:rsidR="00E93171" w:rsidRPr="00E93171" w:rsidRDefault="00E93171" w:rsidP="00E93171">
            <w:r w:rsidRPr="00E93171">
              <w:t>~65%</w:t>
            </w:r>
          </w:p>
        </w:tc>
      </w:tr>
      <w:tr w:rsidR="00E93171" w:rsidRPr="00E93171" w14:paraId="11E415BE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F739" w14:textId="77777777" w:rsidR="00E93171" w:rsidRPr="00E93171" w:rsidRDefault="00E93171" w:rsidP="00E93171">
            <w:r w:rsidRPr="00E93171">
              <w:t>Yes</w:t>
            </w:r>
          </w:p>
        </w:tc>
        <w:tc>
          <w:tcPr>
            <w:tcW w:w="0" w:type="auto"/>
            <w:vAlign w:val="center"/>
            <w:hideMark/>
          </w:tcPr>
          <w:p w14:paraId="64D31BF3" w14:textId="77777777" w:rsidR="00E93171" w:rsidRPr="00E93171" w:rsidRDefault="00E93171" w:rsidP="00E93171">
            <w:r w:rsidRPr="00E93171">
              <w:t>~35%</w:t>
            </w:r>
          </w:p>
        </w:tc>
      </w:tr>
    </w:tbl>
    <w:p w14:paraId="7622D30A" w14:textId="77777777" w:rsidR="00E93171" w:rsidRPr="00E93171" w:rsidRDefault="00E93171" w:rsidP="00E93171">
      <w:r w:rsidRPr="00E93171">
        <w:pict w14:anchorId="3B663C29">
          <v:rect id="_x0000_i1104" style="width:0;height:1.5pt" o:hralign="center" o:hrstd="t" o:hr="t" fillcolor="#a0a0a0" stroked="f"/>
        </w:pict>
      </w:r>
    </w:p>
    <w:p w14:paraId="31072F9A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🛠️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TechSupport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1071"/>
      </w:tblGrid>
      <w:tr w:rsidR="00E93171" w:rsidRPr="00E93171" w14:paraId="6DEAD5A7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0248" w14:textId="77777777" w:rsidR="00E93171" w:rsidRPr="00E93171" w:rsidRDefault="00E93171" w:rsidP="00E93171">
            <w:r w:rsidRPr="00E93171">
              <w:lastRenderedPageBreak/>
              <w:t>Has Service</w:t>
            </w:r>
          </w:p>
        </w:tc>
        <w:tc>
          <w:tcPr>
            <w:tcW w:w="0" w:type="auto"/>
            <w:vAlign w:val="center"/>
            <w:hideMark/>
          </w:tcPr>
          <w:p w14:paraId="29F66E1B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415BE55D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4B52" w14:textId="77777777" w:rsidR="00E93171" w:rsidRPr="00E93171" w:rsidRDefault="00E93171" w:rsidP="00E93171">
            <w:r w:rsidRPr="00E93171">
              <w:t>No</w:t>
            </w:r>
          </w:p>
        </w:tc>
        <w:tc>
          <w:tcPr>
            <w:tcW w:w="0" w:type="auto"/>
            <w:vAlign w:val="center"/>
            <w:hideMark/>
          </w:tcPr>
          <w:p w14:paraId="303D791C" w14:textId="77777777" w:rsidR="00E93171" w:rsidRPr="00E93171" w:rsidRDefault="00E93171" w:rsidP="00E93171">
            <w:r w:rsidRPr="00E93171">
              <w:t>~70%</w:t>
            </w:r>
          </w:p>
        </w:tc>
      </w:tr>
      <w:tr w:rsidR="00E93171" w:rsidRPr="00E93171" w14:paraId="363CFDD7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F17B" w14:textId="77777777" w:rsidR="00E93171" w:rsidRPr="00E93171" w:rsidRDefault="00E93171" w:rsidP="00E93171">
            <w:r w:rsidRPr="00E93171">
              <w:t>Yes</w:t>
            </w:r>
          </w:p>
        </w:tc>
        <w:tc>
          <w:tcPr>
            <w:tcW w:w="0" w:type="auto"/>
            <w:vAlign w:val="center"/>
            <w:hideMark/>
          </w:tcPr>
          <w:p w14:paraId="708EED92" w14:textId="77777777" w:rsidR="00E93171" w:rsidRPr="00E93171" w:rsidRDefault="00E93171" w:rsidP="00E93171">
            <w:r w:rsidRPr="00E93171">
              <w:t>~30%</w:t>
            </w:r>
          </w:p>
        </w:tc>
      </w:tr>
      <w:tr w:rsidR="00E93171" w:rsidRPr="00E93171" w14:paraId="3E8E026F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E810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Most do not have technical support.</w:t>
            </w:r>
          </w:p>
        </w:tc>
        <w:tc>
          <w:tcPr>
            <w:tcW w:w="0" w:type="auto"/>
            <w:vAlign w:val="center"/>
            <w:hideMark/>
          </w:tcPr>
          <w:p w14:paraId="07ED882E" w14:textId="77777777" w:rsidR="00E93171" w:rsidRPr="00E93171" w:rsidRDefault="00E93171" w:rsidP="00E93171"/>
        </w:tc>
      </w:tr>
    </w:tbl>
    <w:p w14:paraId="69003F3A" w14:textId="77777777" w:rsidR="00E93171" w:rsidRPr="00E93171" w:rsidRDefault="00E93171" w:rsidP="00E93171">
      <w:r w:rsidRPr="00E93171">
        <w:pict w14:anchorId="5C1ED55F">
          <v:rect id="_x0000_i1105" style="width:0;height:1.5pt" o:hralign="center" o:hrstd="t" o:hr="t" fillcolor="#a0a0a0" stroked="f"/>
        </w:pict>
      </w:r>
    </w:p>
    <w:p w14:paraId="49868B48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📺</w:t>
      </w:r>
      <w:r w:rsidRPr="00E93171">
        <w:rPr>
          <w:b/>
          <w:bCs/>
        </w:rPr>
        <w:t xml:space="preserve"> StreamingTV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1071"/>
      </w:tblGrid>
      <w:tr w:rsidR="00E93171" w:rsidRPr="00E93171" w14:paraId="5B9138A2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229F" w14:textId="77777777" w:rsidR="00E93171" w:rsidRPr="00E93171" w:rsidRDefault="00E93171" w:rsidP="00E93171">
            <w:r w:rsidRPr="00E93171">
              <w:t>Has Service</w:t>
            </w:r>
          </w:p>
        </w:tc>
        <w:tc>
          <w:tcPr>
            <w:tcW w:w="0" w:type="auto"/>
            <w:vAlign w:val="center"/>
            <w:hideMark/>
          </w:tcPr>
          <w:p w14:paraId="392F02F5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511450B2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9190" w14:textId="77777777" w:rsidR="00E93171" w:rsidRPr="00E93171" w:rsidRDefault="00E93171" w:rsidP="00E93171">
            <w:r w:rsidRPr="00E93171">
              <w:t>No</w:t>
            </w:r>
          </w:p>
        </w:tc>
        <w:tc>
          <w:tcPr>
            <w:tcW w:w="0" w:type="auto"/>
            <w:vAlign w:val="center"/>
            <w:hideMark/>
          </w:tcPr>
          <w:p w14:paraId="617B4509" w14:textId="77777777" w:rsidR="00E93171" w:rsidRPr="00E93171" w:rsidRDefault="00E93171" w:rsidP="00E93171">
            <w:r w:rsidRPr="00E93171">
              <w:t>~55%</w:t>
            </w:r>
          </w:p>
        </w:tc>
      </w:tr>
      <w:tr w:rsidR="00E93171" w:rsidRPr="00E93171" w14:paraId="5DF11236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A21F" w14:textId="77777777" w:rsidR="00E93171" w:rsidRPr="00E93171" w:rsidRDefault="00E93171" w:rsidP="00E93171">
            <w:r w:rsidRPr="00E93171">
              <w:t>Yes</w:t>
            </w:r>
          </w:p>
        </w:tc>
        <w:tc>
          <w:tcPr>
            <w:tcW w:w="0" w:type="auto"/>
            <w:vAlign w:val="center"/>
            <w:hideMark/>
          </w:tcPr>
          <w:p w14:paraId="3020307E" w14:textId="77777777" w:rsidR="00E93171" w:rsidRPr="00E93171" w:rsidRDefault="00E93171" w:rsidP="00E93171">
            <w:r w:rsidRPr="00E93171">
              <w:t>~45%</w:t>
            </w:r>
          </w:p>
        </w:tc>
      </w:tr>
      <w:tr w:rsidR="00E93171" w:rsidRPr="00E93171" w14:paraId="064E88EF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838D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Slightly more customers do not have streaming TV.</w:t>
            </w:r>
          </w:p>
        </w:tc>
        <w:tc>
          <w:tcPr>
            <w:tcW w:w="0" w:type="auto"/>
            <w:vAlign w:val="center"/>
            <w:hideMark/>
          </w:tcPr>
          <w:p w14:paraId="39477B36" w14:textId="77777777" w:rsidR="00E93171" w:rsidRPr="00E93171" w:rsidRDefault="00E93171" w:rsidP="00E93171"/>
        </w:tc>
      </w:tr>
    </w:tbl>
    <w:p w14:paraId="0DE7E2CA" w14:textId="77777777" w:rsidR="00E93171" w:rsidRPr="00E93171" w:rsidRDefault="00E93171" w:rsidP="00E93171">
      <w:r w:rsidRPr="00E93171">
        <w:pict w14:anchorId="25EC8D9B">
          <v:rect id="_x0000_i1106" style="width:0;height:1.5pt" o:hralign="center" o:hrstd="t" o:hr="t" fillcolor="#a0a0a0" stroked="f"/>
        </w:pict>
      </w:r>
    </w:p>
    <w:p w14:paraId="13F40812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🎬</w:t>
      </w:r>
      <w:r w:rsidRPr="00E93171">
        <w:rPr>
          <w:b/>
          <w:bCs/>
        </w:rPr>
        <w:t xml:space="preserve"> </w:t>
      </w:r>
      <w:proofErr w:type="spellStart"/>
      <w:r w:rsidRPr="00E93171">
        <w:rPr>
          <w:b/>
          <w:bCs/>
        </w:rPr>
        <w:t>StreamingMovies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5"/>
        <w:gridCol w:w="1071"/>
      </w:tblGrid>
      <w:tr w:rsidR="00E93171" w:rsidRPr="00E93171" w14:paraId="69145CB2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6638" w14:textId="77777777" w:rsidR="00E93171" w:rsidRPr="00E93171" w:rsidRDefault="00E93171" w:rsidP="00E93171">
            <w:r w:rsidRPr="00E93171">
              <w:t>Has Service</w:t>
            </w:r>
          </w:p>
        </w:tc>
        <w:tc>
          <w:tcPr>
            <w:tcW w:w="0" w:type="auto"/>
            <w:vAlign w:val="center"/>
            <w:hideMark/>
          </w:tcPr>
          <w:p w14:paraId="08EC375B" w14:textId="77777777" w:rsidR="00E93171" w:rsidRPr="00E93171" w:rsidRDefault="00E93171" w:rsidP="00E93171">
            <w:r w:rsidRPr="00E93171">
              <w:t>Percentage</w:t>
            </w:r>
          </w:p>
        </w:tc>
      </w:tr>
      <w:tr w:rsidR="00E93171" w:rsidRPr="00E93171" w14:paraId="4E9B897D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132C" w14:textId="77777777" w:rsidR="00E93171" w:rsidRPr="00E93171" w:rsidRDefault="00E93171" w:rsidP="00E93171">
            <w:r w:rsidRPr="00E93171">
              <w:t>No</w:t>
            </w:r>
          </w:p>
        </w:tc>
        <w:tc>
          <w:tcPr>
            <w:tcW w:w="0" w:type="auto"/>
            <w:vAlign w:val="center"/>
            <w:hideMark/>
          </w:tcPr>
          <w:p w14:paraId="082D5827" w14:textId="77777777" w:rsidR="00E93171" w:rsidRPr="00E93171" w:rsidRDefault="00E93171" w:rsidP="00E93171">
            <w:r w:rsidRPr="00E93171">
              <w:t>~50%</w:t>
            </w:r>
          </w:p>
        </w:tc>
      </w:tr>
      <w:tr w:rsidR="00E93171" w:rsidRPr="00E93171" w14:paraId="1C4F25A4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5887" w14:textId="77777777" w:rsidR="00E93171" w:rsidRPr="00E93171" w:rsidRDefault="00E93171" w:rsidP="00E93171">
            <w:r w:rsidRPr="00E93171">
              <w:t>Yes</w:t>
            </w:r>
          </w:p>
        </w:tc>
        <w:tc>
          <w:tcPr>
            <w:tcW w:w="0" w:type="auto"/>
            <w:vAlign w:val="center"/>
            <w:hideMark/>
          </w:tcPr>
          <w:p w14:paraId="68AEFDE5" w14:textId="77777777" w:rsidR="00E93171" w:rsidRPr="00E93171" w:rsidRDefault="00E93171" w:rsidP="00E93171">
            <w:r w:rsidRPr="00E93171">
              <w:t>~50%</w:t>
            </w:r>
          </w:p>
        </w:tc>
      </w:tr>
      <w:tr w:rsidR="00E93171" w:rsidRPr="00E93171" w14:paraId="15047F69" w14:textId="77777777" w:rsidTr="00E93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CA30" w14:textId="77777777" w:rsidR="00E93171" w:rsidRPr="00E93171" w:rsidRDefault="00E93171" w:rsidP="00E93171">
            <w:r w:rsidRPr="00E93171">
              <w:rPr>
                <w:rFonts w:ascii="Segoe UI Emoji" w:hAnsi="Segoe UI Emoji" w:cs="Segoe UI Emoji"/>
              </w:rPr>
              <w:t>✅</w:t>
            </w:r>
            <w:r w:rsidRPr="00E93171">
              <w:t xml:space="preserve"> Nearly balanced between users who have or don’t have streaming movies.</w:t>
            </w:r>
          </w:p>
        </w:tc>
        <w:tc>
          <w:tcPr>
            <w:tcW w:w="0" w:type="auto"/>
            <w:vAlign w:val="center"/>
            <w:hideMark/>
          </w:tcPr>
          <w:p w14:paraId="46506376" w14:textId="77777777" w:rsidR="00E93171" w:rsidRPr="00E93171" w:rsidRDefault="00E93171" w:rsidP="00E93171"/>
        </w:tc>
      </w:tr>
    </w:tbl>
    <w:p w14:paraId="689894F1" w14:textId="77777777" w:rsidR="00E93171" w:rsidRPr="00E93171" w:rsidRDefault="00E93171" w:rsidP="00E93171">
      <w:r w:rsidRPr="00E93171">
        <w:pict w14:anchorId="7F0142F4">
          <v:rect id="_x0000_i1107" style="width:0;height:1.5pt" o:hralign="center" o:hrstd="t" o:hr="t" fillcolor="#a0a0a0" stroked="f"/>
        </w:pict>
      </w:r>
    </w:p>
    <w:p w14:paraId="4096CB6D" w14:textId="77777777" w:rsidR="00E93171" w:rsidRPr="00E93171" w:rsidRDefault="00E93171" w:rsidP="00E93171">
      <w:pPr>
        <w:rPr>
          <w:b/>
          <w:bCs/>
        </w:rPr>
      </w:pPr>
      <w:r w:rsidRPr="00E93171">
        <w:rPr>
          <w:b/>
          <w:bCs/>
        </w:rPr>
        <w:t>Conclusion</w:t>
      </w:r>
    </w:p>
    <w:p w14:paraId="7406E152" w14:textId="77777777" w:rsidR="00E93171" w:rsidRPr="00E93171" w:rsidRDefault="00E93171" w:rsidP="00E93171">
      <w:pPr>
        <w:numPr>
          <w:ilvl w:val="0"/>
          <w:numId w:val="1"/>
        </w:numPr>
      </w:pPr>
      <w:r w:rsidRPr="00E93171">
        <w:t>Core services (phone &amp; internet) have high adoption.</w:t>
      </w:r>
    </w:p>
    <w:p w14:paraId="46FF06FE" w14:textId="77777777" w:rsidR="00E93171" w:rsidRPr="00E93171" w:rsidRDefault="00E93171" w:rsidP="00E93171">
      <w:pPr>
        <w:numPr>
          <w:ilvl w:val="0"/>
          <w:numId w:val="1"/>
        </w:numPr>
      </w:pPr>
      <w:r w:rsidRPr="00E93171">
        <w:t>Value-added services like security, backup, and tech support have low penetration (~30–35%).</w:t>
      </w:r>
    </w:p>
    <w:p w14:paraId="40BC1005" w14:textId="77777777" w:rsidR="00E93171" w:rsidRPr="00E93171" w:rsidRDefault="00E93171" w:rsidP="00E93171">
      <w:pPr>
        <w:numPr>
          <w:ilvl w:val="0"/>
          <w:numId w:val="1"/>
        </w:numPr>
      </w:pPr>
      <w:r w:rsidRPr="00E93171">
        <w:t>Streaming services show mixed but improving adoption.</w:t>
      </w:r>
    </w:p>
    <w:p w14:paraId="09BF702E" w14:textId="77777777" w:rsidR="00E93171" w:rsidRPr="00E93171" w:rsidRDefault="00E93171" w:rsidP="00E93171">
      <w:pPr>
        <w:numPr>
          <w:ilvl w:val="0"/>
          <w:numId w:val="1"/>
        </w:numPr>
      </w:pPr>
      <w:r w:rsidRPr="00E93171">
        <w:t>Companies can increase ARPU by bundling and promoting these underutilized services.</w:t>
      </w:r>
    </w:p>
    <w:p w14:paraId="103F3874" w14:textId="77777777" w:rsidR="00E93171" w:rsidRPr="00E93171" w:rsidRDefault="00E93171" w:rsidP="00E93171">
      <w:r w:rsidRPr="00E93171">
        <w:pict w14:anchorId="6E728E10">
          <v:rect id="_x0000_i1108" style="width:0;height:1.5pt" o:hralign="center" o:hrstd="t" o:hr="t" fillcolor="#a0a0a0" stroked="f"/>
        </w:pict>
      </w:r>
    </w:p>
    <w:p w14:paraId="64658644" w14:textId="77777777" w:rsidR="00E93171" w:rsidRPr="00E93171" w:rsidRDefault="00E93171" w:rsidP="00E93171">
      <w:pPr>
        <w:rPr>
          <w:b/>
          <w:bCs/>
        </w:rPr>
      </w:pPr>
      <w:r w:rsidRPr="00E93171">
        <w:rPr>
          <w:rFonts w:ascii="Segoe UI Emoji" w:hAnsi="Segoe UI Emoji" w:cs="Segoe UI Emoji"/>
          <w:b/>
          <w:bCs/>
        </w:rPr>
        <w:t>✅</w:t>
      </w:r>
      <w:r w:rsidRPr="00E93171">
        <w:rPr>
          <w:b/>
          <w:bCs/>
        </w:rPr>
        <w:t xml:space="preserve"> Next Steps</w:t>
      </w:r>
    </w:p>
    <w:p w14:paraId="25DCCD86" w14:textId="77777777" w:rsidR="00E93171" w:rsidRPr="00E93171" w:rsidRDefault="00E93171" w:rsidP="00E93171">
      <w:pPr>
        <w:numPr>
          <w:ilvl w:val="0"/>
          <w:numId w:val="2"/>
        </w:numPr>
      </w:pPr>
      <w:r w:rsidRPr="00E93171">
        <w:t>Calculate exact percentages from data.</w:t>
      </w:r>
    </w:p>
    <w:p w14:paraId="22C559F5" w14:textId="77777777" w:rsidR="00E93171" w:rsidRPr="00E93171" w:rsidRDefault="00E93171" w:rsidP="00E93171">
      <w:pPr>
        <w:numPr>
          <w:ilvl w:val="0"/>
          <w:numId w:val="2"/>
        </w:numPr>
      </w:pPr>
      <w:r w:rsidRPr="00E93171">
        <w:t xml:space="preserve">Visualize data with </w:t>
      </w:r>
      <w:proofErr w:type="spellStart"/>
      <w:r w:rsidRPr="00E93171">
        <w:t>labeled</w:t>
      </w:r>
      <w:proofErr w:type="spellEnd"/>
      <w:r w:rsidRPr="00E93171">
        <w:t xml:space="preserve"> plots.</w:t>
      </w:r>
    </w:p>
    <w:p w14:paraId="0818E266" w14:textId="77777777" w:rsidR="00E93171" w:rsidRPr="00E93171" w:rsidRDefault="00E93171" w:rsidP="00E93171">
      <w:pPr>
        <w:numPr>
          <w:ilvl w:val="0"/>
          <w:numId w:val="2"/>
        </w:numPr>
      </w:pPr>
      <w:r w:rsidRPr="00E93171">
        <w:t>Explore churn relationship with service adoption.</w:t>
      </w:r>
    </w:p>
    <w:p w14:paraId="3DB22717" w14:textId="77777777" w:rsidR="00E93171" w:rsidRPr="00E93171" w:rsidRDefault="00E93171" w:rsidP="00E93171">
      <w:r w:rsidRPr="00E93171">
        <w:rPr>
          <w:i/>
          <w:iCs/>
        </w:rPr>
        <w:t>Prepared as part of exploratory data analysis on customer service adoption.</w:t>
      </w:r>
    </w:p>
    <w:p w14:paraId="1111F144" w14:textId="77777777" w:rsidR="00FC2FF5" w:rsidRDefault="00FC2FF5"/>
    <w:sectPr w:rsidR="00FC2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720B"/>
    <w:multiLevelType w:val="multilevel"/>
    <w:tmpl w:val="BEB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9329D"/>
    <w:multiLevelType w:val="multilevel"/>
    <w:tmpl w:val="00E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230">
    <w:abstractNumId w:val="1"/>
  </w:num>
  <w:num w:numId="2" w16cid:durableId="23096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71"/>
    <w:rsid w:val="00085B24"/>
    <w:rsid w:val="006E4D6C"/>
    <w:rsid w:val="00711D63"/>
    <w:rsid w:val="00E93171"/>
    <w:rsid w:val="00FC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28D6"/>
  <w15:chartTrackingRefBased/>
  <w15:docId w15:val="{BB6ACE7F-0D27-4C13-B758-C6330C95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7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mradul goel</dc:creator>
  <cp:keywords/>
  <dc:description/>
  <cp:lastModifiedBy>mradul goel</cp:lastModifiedBy>
  <cp:revision>1</cp:revision>
  <dcterms:created xsi:type="dcterms:W3CDTF">2025-07-04T09:01:00Z</dcterms:created>
  <dcterms:modified xsi:type="dcterms:W3CDTF">2025-07-04T09:01:00Z</dcterms:modified>
</cp:coreProperties>
</file>