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BC" w:rsidRPr="002F4D3E" w:rsidRDefault="002669BC" w:rsidP="002669BC">
      <w:pPr>
        <w:pStyle w:val="BodyText"/>
        <w:jc w:val="center"/>
        <w:rPr>
          <w:rFonts w:ascii="Times New Roman" w:hAnsi="Times New Roman"/>
          <w:b/>
          <w:sz w:val="32"/>
        </w:rPr>
      </w:pPr>
      <w:r w:rsidRPr="002F4D3E">
        <w:rPr>
          <w:rFonts w:ascii="Times New Roman" w:hAnsi="Times New Roman"/>
          <w:b/>
          <w:sz w:val="32"/>
        </w:rPr>
        <w:t>INITIAL GOALS</w:t>
      </w:r>
    </w:p>
    <w:p w:rsidR="002669BC" w:rsidRDefault="00EE25F6" w:rsidP="00550FDF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Ray Chun</w:t>
      </w:r>
    </w:p>
    <w:p w:rsidR="00550FDF" w:rsidRDefault="00550FDF" w:rsidP="00550FDF">
      <w:pPr>
        <w:pStyle w:val="BodyText"/>
        <w:jc w:val="center"/>
        <w:rPr>
          <w:rFonts w:ascii="Times New Roman" w:hAnsi="Times New Roman"/>
        </w:rPr>
      </w:pPr>
    </w:p>
    <w:p w:rsidR="002669BC" w:rsidRDefault="002669BC" w:rsidP="002669BC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CONCEPTS:</w:t>
      </w:r>
    </w:p>
    <w:p w:rsidR="002669BC" w:rsidRDefault="00EE25F6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2669BC">
        <w:rPr>
          <w:rFonts w:ascii="Times New Roman" w:hAnsi="Times New Roman"/>
        </w:rPr>
        <w:t xml:space="preserve">Switching from screen to screen upon the click of </w:t>
      </w:r>
      <w:bookmarkStart w:id="0" w:name="_GoBack"/>
      <w:bookmarkEnd w:id="0"/>
      <w:r w:rsidR="002669BC">
        <w:rPr>
          <w:rFonts w:ascii="Times New Roman" w:hAnsi="Times New Roman"/>
        </w:rPr>
        <w:t>a button</w:t>
      </w:r>
    </w:p>
    <w:p w:rsidR="002669BC" w:rsidRDefault="00EE25F6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2669BC">
        <w:rPr>
          <w:rFonts w:ascii="Times New Roman" w:hAnsi="Times New Roman"/>
        </w:rPr>
        <w:t>Having text appear when a button is clicked</w:t>
      </w:r>
    </w:p>
    <w:p w:rsidR="00EE25F6" w:rsidRDefault="008D3707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-A</w:t>
      </w:r>
      <w:r w:rsidR="00EE25F6">
        <w:rPr>
          <w:rFonts w:ascii="Times New Roman" w:hAnsi="Times New Roman"/>
        </w:rPr>
        <w:t>bility to check off two buttons at the same time</w:t>
      </w:r>
    </w:p>
    <w:p w:rsidR="002669BC" w:rsidRDefault="002669BC" w:rsidP="002669BC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2669BC" w:rsidRDefault="00EF2B7E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2669BC">
        <w:rPr>
          <w:rFonts w:ascii="Times New Roman" w:hAnsi="Times New Roman"/>
        </w:rPr>
        <w:t>The user will be able to switch from screen to screen b</w:t>
      </w:r>
      <w:r w:rsidR="001A7C93">
        <w:rPr>
          <w:rFonts w:ascii="Times New Roman" w:hAnsi="Times New Roman"/>
        </w:rPr>
        <w:t>y clicking buttons</w:t>
      </w:r>
    </w:p>
    <w:p w:rsidR="001A7C93" w:rsidRDefault="00EF2B7E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1A7C93">
        <w:rPr>
          <w:rFonts w:ascii="Times New Roman" w:hAnsi="Times New Roman"/>
        </w:rPr>
        <w:t>There will be separate buttons in the middle of the screens, user will be able to turn two “on” at a time and text will appear</w:t>
      </w:r>
    </w:p>
    <w:p w:rsidR="001A7C93" w:rsidRDefault="00EF2B7E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1A7C93">
        <w:rPr>
          <w:rFonts w:ascii="Times New Roman" w:hAnsi="Times New Roman"/>
        </w:rPr>
        <w:t>Buttons will be held in an array</w:t>
      </w:r>
    </w:p>
    <w:p w:rsidR="002669BC" w:rsidRDefault="00EF2B7E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475351">
        <w:rPr>
          <w:rFonts w:ascii="Times New Roman" w:hAnsi="Times New Roman"/>
        </w:rPr>
        <w:t xml:space="preserve"> F</w:t>
      </w:r>
      <w:r w:rsidR="001A7C93">
        <w:rPr>
          <w:rFonts w:ascii="Times New Roman" w:hAnsi="Times New Roman"/>
        </w:rPr>
        <w:t>ocus on using radio buttons, check boxes and normal buttons</w:t>
      </w:r>
    </w:p>
    <w:p w:rsidR="002669BC" w:rsidRDefault="00EF2B7E" w:rsidP="002669BC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475351">
        <w:rPr>
          <w:rFonts w:ascii="Times New Roman" w:hAnsi="Times New Roman"/>
        </w:rPr>
        <w:t>F</w:t>
      </w:r>
      <w:r w:rsidR="001A7C93">
        <w:rPr>
          <w:rFonts w:ascii="Times New Roman" w:hAnsi="Times New Roman"/>
        </w:rPr>
        <w:t>ocus as well on card layout</w:t>
      </w:r>
    </w:p>
    <w:p w:rsidR="002669BC" w:rsidRDefault="002669BC" w:rsidP="002669BC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2669BC" w:rsidRDefault="002669BC" w:rsidP="00475351">
      <w:pPr>
        <w:pStyle w:val="BodyText"/>
        <w:pBdr>
          <w:top w:val="double" w:sz="6" w:space="1" w:color="auto"/>
          <w:left w:val="double" w:sz="6" w:space="0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Near the bottom of the main frame</w:t>
      </w:r>
      <w:r w:rsidR="00475351">
        <w:rPr>
          <w:rFonts w:ascii="Times New Roman" w:hAnsi="Times New Roman"/>
        </w:rPr>
        <w:t xml:space="preserve"> and the different screens</w:t>
      </w:r>
      <w:r>
        <w:rPr>
          <w:rFonts w:ascii="Times New Roman" w:hAnsi="Times New Roman"/>
        </w:rPr>
        <w:t xml:space="preserve">, there will be the buttons </w:t>
      </w:r>
      <w:r w:rsidR="00475351">
        <w:rPr>
          <w:rFonts w:ascii="Times New Roman" w:hAnsi="Times New Roman"/>
        </w:rPr>
        <w:t xml:space="preserve">in fixed locations </w:t>
      </w:r>
      <w:r>
        <w:rPr>
          <w:rFonts w:ascii="Times New Roman" w:hAnsi="Times New Roman"/>
        </w:rPr>
        <w:t>which will allow you to switch to different screens</w:t>
      </w:r>
    </w:p>
    <w:p w:rsidR="008D3707" w:rsidRDefault="002669BC" w:rsidP="00475351">
      <w:pPr>
        <w:pStyle w:val="BodyText"/>
        <w:pBdr>
          <w:top w:val="double" w:sz="6" w:space="1" w:color="auto"/>
          <w:left w:val="double" w:sz="6" w:space="0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will be buttons </w:t>
      </w:r>
      <w:r w:rsidR="00475351">
        <w:rPr>
          <w:rFonts w:ascii="Times New Roman" w:hAnsi="Times New Roman"/>
        </w:rPr>
        <w:t xml:space="preserve">fixed </w:t>
      </w:r>
      <w:r>
        <w:rPr>
          <w:rFonts w:ascii="Times New Roman" w:hAnsi="Times New Roman"/>
        </w:rPr>
        <w:t xml:space="preserve">in the middle of the different screens </w:t>
      </w:r>
    </w:p>
    <w:p w:rsidR="002669BC" w:rsidRDefault="002669BC" w:rsidP="002669BC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2669BC" w:rsidRDefault="002669BC" w:rsidP="002669BC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7"/>
        <w:gridCol w:w="7009"/>
      </w:tblGrid>
      <w:tr w:rsidR="001A7C93" w:rsidTr="008F3392">
        <w:tc>
          <w:tcPr>
            <w:tcW w:w="1043" w:type="pct"/>
            <w:shd w:val="clear" w:color="auto" w:fill="D9D9D9" w:themeFill="background1" w:themeFillShade="D9"/>
            <w:vAlign w:val="center"/>
          </w:tcPr>
          <w:p w:rsidR="001A7C93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Version</w:t>
            </w:r>
          </w:p>
        </w:tc>
        <w:tc>
          <w:tcPr>
            <w:tcW w:w="3957" w:type="pct"/>
            <w:shd w:val="clear" w:color="auto" w:fill="D9D9D9" w:themeFill="background1" w:themeFillShade="D9"/>
            <w:vAlign w:val="center"/>
          </w:tcPr>
          <w:p w:rsidR="001A7C93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8D3707" w:rsidTr="001A7C93">
        <w:tc>
          <w:tcPr>
            <w:tcW w:w="1043" w:type="pct"/>
            <w:vAlign w:val="center"/>
          </w:tcPr>
          <w:p w:rsidR="008D3707" w:rsidRPr="008F3392" w:rsidRDefault="008D3707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1.0</w:t>
            </w:r>
          </w:p>
        </w:tc>
        <w:tc>
          <w:tcPr>
            <w:tcW w:w="3957" w:type="pct"/>
            <w:vAlign w:val="center"/>
          </w:tcPr>
          <w:p w:rsidR="008D3707" w:rsidRDefault="008D3707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Create main f</w:t>
            </w:r>
            <w:r>
              <w:rPr>
                <w:spacing w:val="-3"/>
              </w:rPr>
              <w:t>rame and set up main window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1.1</w:t>
            </w:r>
          </w:p>
        </w:tc>
        <w:tc>
          <w:tcPr>
            <w:tcW w:w="3957" w:type="pct"/>
            <w:vAlign w:val="center"/>
          </w:tcPr>
          <w:p w:rsidR="001A7C93" w:rsidRPr="008F3392" w:rsidRDefault="008D3707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Create 3 different panels (screens)</w:t>
            </w:r>
          </w:p>
        </w:tc>
      </w:tr>
      <w:tr w:rsidR="001A7C93" w:rsidTr="008D3707">
        <w:trPr>
          <w:trHeight w:val="170"/>
        </w:trPr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1.2</w:t>
            </w:r>
          </w:p>
        </w:tc>
        <w:tc>
          <w:tcPr>
            <w:tcW w:w="3957" w:type="pct"/>
            <w:vAlign w:val="center"/>
          </w:tcPr>
          <w:p w:rsidR="001A7C93" w:rsidRPr="008F3392" w:rsidRDefault="008D3707" w:rsidP="008D3707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Connect frame to 3 different screens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1.3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8F3392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buttons to main frame (radio buttons)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1.4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Give function to radio buttons (switch from main frame to screens)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1.5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radio buttons to 3 other screens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1.6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Give function to buttons on other screens (repeat 3 times)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1.7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8F3392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Add check box buttons to other screens 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1.8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check box buttons to main frame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1.9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Give function to check box buttons on main frame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2.0</w:t>
            </w:r>
          </w:p>
        </w:tc>
        <w:tc>
          <w:tcPr>
            <w:tcW w:w="3957" w:type="pct"/>
            <w:vAlign w:val="center"/>
          </w:tcPr>
          <w:p w:rsidR="001A7C93" w:rsidRPr="008F3392" w:rsidRDefault="008F3392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Give function to check box buttons on other screens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2.1</w:t>
            </w:r>
          </w:p>
        </w:tc>
        <w:tc>
          <w:tcPr>
            <w:tcW w:w="3957" w:type="pct"/>
            <w:vAlign w:val="center"/>
          </w:tcPr>
          <w:p w:rsidR="001A7C93" w:rsidRPr="008F3392" w:rsidRDefault="00840339" w:rsidP="0084033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text into 3 different screens (displayed when check box buttons are selected)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2.2</w:t>
            </w:r>
          </w:p>
        </w:tc>
        <w:tc>
          <w:tcPr>
            <w:tcW w:w="3957" w:type="pct"/>
            <w:vAlign w:val="center"/>
          </w:tcPr>
          <w:p w:rsidR="001A7C93" w:rsidRPr="008F3392" w:rsidRDefault="00840339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text into main frame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2.3</w:t>
            </w:r>
          </w:p>
        </w:tc>
        <w:tc>
          <w:tcPr>
            <w:tcW w:w="3957" w:type="pct"/>
            <w:vAlign w:val="center"/>
          </w:tcPr>
          <w:p w:rsidR="001A7C93" w:rsidRPr="008F3392" w:rsidRDefault="00840339" w:rsidP="00EF2B7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Add background design </w:t>
            </w:r>
            <w:r w:rsidR="008D3707">
              <w:rPr>
                <w:spacing w:val="-3"/>
              </w:rPr>
              <w:t>into main frame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2.4</w:t>
            </w:r>
          </w:p>
        </w:tc>
        <w:tc>
          <w:tcPr>
            <w:tcW w:w="3957" w:type="pct"/>
            <w:vAlign w:val="center"/>
          </w:tcPr>
          <w:p w:rsidR="001A7C93" w:rsidRPr="008F3392" w:rsidRDefault="00EF2B7E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background design to 3 screens</w:t>
            </w:r>
          </w:p>
        </w:tc>
      </w:tr>
      <w:tr w:rsidR="001A7C93" w:rsidTr="001A7C93">
        <w:tc>
          <w:tcPr>
            <w:tcW w:w="1043" w:type="pct"/>
            <w:vAlign w:val="center"/>
          </w:tcPr>
          <w:p w:rsidR="001A7C93" w:rsidRPr="008F3392" w:rsidRDefault="001A7C93" w:rsidP="001A7C93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 w:rsidRPr="008F3392">
              <w:rPr>
                <w:spacing w:val="-3"/>
              </w:rPr>
              <w:t>2.5</w:t>
            </w:r>
          </w:p>
        </w:tc>
        <w:tc>
          <w:tcPr>
            <w:tcW w:w="3957" w:type="pct"/>
            <w:vAlign w:val="center"/>
          </w:tcPr>
          <w:p w:rsidR="001A7C93" w:rsidRPr="008F3392" w:rsidRDefault="008D3707" w:rsidP="008D3707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clickable images to check box buttons</w:t>
            </w:r>
          </w:p>
        </w:tc>
      </w:tr>
    </w:tbl>
    <w:p w:rsidR="00955674" w:rsidRPr="00955674" w:rsidRDefault="008F3392">
      <w:pPr>
        <w:rPr>
          <w:spacing w:val="-3"/>
        </w:rPr>
      </w:pPr>
      <w:r w:rsidRPr="008D3707">
        <w:rPr>
          <w:spacing w:val="-3"/>
        </w:rPr>
        <w:t xml:space="preserve"> </w:t>
      </w:r>
      <w:r w:rsidR="008D3707" w:rsidRPr="008D3707">
        <w:rPr>
          <w:spacing w:val="-3"/>
        </w:rPr>
        <w:t>**Screens</w:t>
      </w:r>
      <w:r w:rsidR="008D3707">
        <w:rPr>
          <w:spacing w:val="-3"/>
        </w:rPr>
        <w:t xml:space="preserve"> denote different windows that the user will be able to view</w:t>
      </w:r>
    </w:p>
    <w:sectPr w:rsidR="00955674" w:rsidRPr="00955674" w:rsidSect="001F27F9">
      <w:pgSz w:w="12240" w:h="15840"/>
      <w:pgMar w:top="1440" w:right="1800" w:bottom="1440" w:left="180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BC"/>
    <w:rsid w:val="00005A6E"/>
    <w:rsid w:val="00130DB6"/>
    <w:rsid w:val="001A7C93"/>
    <w:rsid w:val="002669BC"/>
    <w:rsid w:val="002F4D3E"/>
    <w:rsid w:val="00475351"/>
    <w:rsid w:val="00485788"/>
    <w:rsid w:val="00550FDF"/>
    <w:rsid w:val="00840339"/>
    <w:rsid w:val="008D3707"/>
    <w:rsid w:val="008F3392"/>
    <w:rsid w:val="00955674"/>
    <w:rsid w:val="00A355EF"/>
    <w:rsid w:val="00EE25F6"/>
    <w:rsid w:val="00EF2B7E"/>
    <w:rsid w:val="00F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B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669BC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2669BC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B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669BC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2669BC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15</cp:revision>
  <dcterms:created xsi:type="dcterms:W3CDTF">2014-03-19T12:21:00Z</dcterms:created>
  <dcterms:modified xsi:type="dcterms:W3CDTF">2014-03-19T12:54:00Z</dcterms:modified>
</cp:coreProperties>
</file>