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77685" w14:textId="5A31A676" w:rsidR="007C0021" w:rsidRPr="004F53C6" w:rsidRDefault="007C0021"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8"/>
          <w:szCs w:val="28"/>
          <w:lang w:val="en-IN" w:eastAsia="en-IN"/>
        </w:rPr>
      </w:pPr>
      <w:r w:rsidRPr="004F53C6">
        <w:rPr>
          <w:rFonts w:ascii="Times New Roman" w:eastAsia="Times New Roman" w:hAnsi="Times New Roman" w:cs="Times New Roman"/>
          <w:b/>
          <w:bCs/>
          <w:sz w:val="28"/>
          <w:szCs w:val="28"/>
          <w:lang w:val="en-IN" w:eastAsia="en-IN"/>
        </w:rPr>
        <w:t xml:space="preserve">INTRODUCTION TO DATA MANAGEMENT </w:t>
      </w:r>
    </w:p>
    <w:p w14:paraId="5015BFA0" w14:textId="2A39C3C0"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6D65468C" w14:textId="54345EAB"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Semester August-December 202</w:t>
      </w:r>
      <w:r w:rsidR="007C0021">
        <w:rPr>
          <w:rFonts w:ascii="Times New Roman" w:eastAsia="Times New Roman" w:hAnsi="Times New Roman" w:cs="Times New Roman"/>
          <w:sz w:val="24"/>
          <w:szCs w:val="24"/>
          <w:lang w:val="en-IN" w:eastAsia="en-IN"/>
        </w:rPr>
        <w:t>1</w:t>
      </w:r>
      <w:r>
        <w:rPr>
          <w:rFonts w:ascii="Times New Roman" w:eastAsia="Times New Roman" w:hAnsi="Times New Roman" w:cs="Times New Roman"/>
          <w:sz w:val="24"/>
          <w:szCs w:val="24"/>
          <w:lang w:val="en-IN" w:eastAsia="en-IN"/>
        </w:rPr>
        <w:t>)</w:t>
      </w:r>
    </w:p>
    <w:p w14:paraId="61505880" w14:textId="77777777" w:rsidR="00FC77EE" w:rsidRDefault="00FC77EE" w:rsidP="00FC77EE">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2601937" w14:textId="77777777"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1BB43058" w14:textId="7B6AE276" w:rsidR="00FC77EE" w:rsidRDefault="006C53FB" w:rsidP="00FC77EE">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ETHEREUM</w:t>
      </w:r>
      <w:r w:rsidR="007C0021">
        <w:rPr>
          <w:rFonts w:ascii="Times New Roman" w:eastAsia="Times New Roman" w:hAnsi="Times New Roman" w:cs="Times New Roman"/>
          <w:b/>
          <w:bCs/>
          <w:i/>
          <w:iCs/>
          <w:sz w:val="32"/>
          <w:szCs w:val="32"/>
          <w:lang w:val="en-IN" w:eastAsia="en-IN"/>
        </w:rPr>
        <w:t xml:space="preserve"> </w:t>
      </w:r>
      <w:proofErr w:type="gramStart"/>
      <w:r w:rsidR="007C0021">
        <w:rPr>
          <w:rFonts w:ascii="Times New Roman" w:eastAsia="Times New Roman" w:hAnsi="Times New Roman" w:cs="Times New Roman"/>
          <w:b/>
          <w:bCs/>
          <w:i/>
          <w:iCs/>
          <w:sz w:val="32"/>
          <w:szCs w:val="32"/>
          <w:lang w:val="en-IN" w:eastAsia="en-IN"/>
        </w:rPr>
        <w:t>ANALYSIS(</w:t>
      </w:r>
      <w:proofErr w:type="gramEnd"/>
      <w:r w:rsidR="007C0021">
        <w:rPr>
          <w:rFonts w:ascii="Times New Roman" w:eastAsia="Times New Roman" w:hAnsi="Times New Roman" w:cs="Times New Roman"/>
          <w:b/>
          <w:bCs/>
          <w:i/>
          <w:iCs/>
          <w:sz w:val="32"/>
          <w:szCs w:val="32"/>
          <w:lang w:val="en-IN" w:eastAsia="en-IN"/>
        </w:rPr>
        <w:t>2020-2021)</w:t>
      </w:r>
    </w:p>
    <w:p w14:paraId="6AAF5FE1" w14:textId="77777777" w:rsidR="00FC77EE" w:rsidRDefault="00FC77EE" w:rsidP="00FC77E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4FE389E" w14:textId="77777777" w:rsidR="00FC77EE" w:rsidRDefault="00FC77EE" w:rsidP="00FC77E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7CEE53C" w14:textId="6ED566D4" w:rsidR="00FC77EE" w:rsidRDefault="00572743" w:rsidP="00572743">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t xml:space="preserve">                  </w:t>
      </w:r>
      <w:r w:rsidR="001F2B24">
        <w:rPr>
          <w:rFonts w:ascii="Times New Roman" w:eastAsia="Times New Roman" w:hAnsi="Times New Roman" w:cs="Times New Roman"/>
          <w:sz w:val="24"/>
          <w:szCs w:val="24"/>
          <w:lang w:val="en-IN" w:eastAsia="en-IN"/>
        </w:rPr>
        <w:t xml:space="preserve">    </w:t>
      </w:r>
      <w:r w:rsidR="00FC77EE">
        <w:rPr>
          <w:rFonts w:ascii="Times New Roman" w:eastAsia="Times New Roman" w:hAnsi="Times New Roman" w:cs="Times New Roman"/>
          <w:sz w:val="24"/>
          <w:szCs w:val="24"/>
          <w:lang w:val="en-IN" w:eastAsia="en-IN"/>
        </w:rPr>
        <w:t xml:space="preserve">Submitted </w:t>
      </w:r>
      <w:r w:rsidR="001F2B24">
        <w:rPr>
          <w:rFonts w:ascii="Times New Roman" w:eastAsia="Times New Roman" w:hAnsi="Times New Roman" w:cs="Times New Roman"/>
          <w:sz w:val="24"/>
          <w:szCs w:val="24"/>
          <w:lang w:val="en-IN" w:eastAsia="en-IN"/>
        </w:rPr>
        <w:t>by: -</w:t>
      </w:r>
    </w:p>
    <w:p w14:paraId="030E5387" w14:textId="3E9D58A1" w:rsidR="007C0021" w:rsidRDefault="00BB0C64" w:rsidP="00FC77E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Mridul Jain</w:t>
      </w:r>
    </w:p>
    <w:p w14:paraId="6795F405" w14:textId="5E4CE978"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Registration </w:t>
      </w:r>
      <w:r w:rsidR="001F2B24">
        <w:rPr>
          <w:rFonts w:ascii="Times New Roman" w:eastAsia="Times New Roman" w:hAnsi="Times New Roman" w:cs="Times New Roman"/>
          <w:bCs/>
          <w:sz w:val="24"/>
          <w:szCs w:val="24"/>
          <w:lang w:val="en-IN" w:eastAsia="en-IN"/>
        </w:rPr>
        <w:t>No: -</w:t>
      </w:r>
      <w:r w:rsidR="007C0021">
        <w:rPr>
          <w:rFonts w:ascii="Times New Roman" w:eastAsia="Times New Roman" w:hAnsi="Times New Roman" w:cs="Times New Roman"/>
          <w:bCs/>
          <w:sz w:val="24"/>
          <w:szCs w:val="24"/>
          <w:lang w:val="en-IN" w:eastAsia="en-IN"/>
        </w:rPr>
        <w:t xml:space="preserve"> 119</w:t>
      </w:r>
      <w:r w:rsidR="00BB0C64">
        <w:rPr>
          <w:rFonts w:ascii="Times New Roman" w:eastAsia="Times New Roman" w:hAnsi="Times New Roman" w:cs="Times New Roman"/>
          <w:bCs/>
          <w:sz w:val="24"/>
          <w:szCs w:val="24"/>
          <w:lang w:val="en-IN" w:eastAsia="en-IN"/>
        </w:rPr>
        <w:t>11255</w:t>
      </w:r>
    </w:p>
    <w:p w14:paraId="0C6D6806" w14:textId="7BAE0464" w:rsidR="00FC77EE" w:rsidRDefault="001F2B24" w:rsidP="00FC77E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Section: -</w:t>
      </w:r>
      <w:r w:rsidR="00E04960">
        <w:rPr>
          <w:rFonts w:ascii="Times New Roman" w:eastAsia="Times New Roman" w:hAnsi="Times New Roman" w:cs="Times New Roman"/>
          <w:bCs/>
          <w:sz w:val="24"/>
          <w:szCs w:val="24"/>
          <w:lang w:val="en-IN" w:eastAsia="en-IN"/>
        </w:rPr>
        <w:t xml:space="preserve"> KM0</w:t>
      </w:r>
      <w:r w:rsidR="00BB0C64">
        <w:rPr>
          <w:rFonts w:ascii="Times New Roman" w:eastAsia="Times New Roman" w:hAnsi="Times New Roman" w:cs="Times New Roman"/>
          <w:bCs/>
          <w:sz w:val="24"/>
          <w:szCs w:val="24"/>
          <w:lang w:val="en-IN" w:eastAsia="en-IN"/>
        </w:rPr>
        <w:t>01</w:t>
      </w:r>
      <w:r w:rsidR="007C0021">
        <w:rPr>
          <w:rFonts w:ascii="Times New Roman" w:eastAsia="Times New Roman" w:hAnsi="Times New Roman" w:cs="Times New Roman"/>
          <w:bCs/>
          <w:sz w:val="24"/>
          <w:szCs w:val="24"/>
          <w:lang w:val="en-IN" w:eastAsia="en-IN"/>
        </w:rPr>
        <w:t xml:space="preserve"> </w:t>
      </w:r>
    </w:p>
    <w:p w14:paraId="1198516F" w14:textId="4633ACF6" w:rsidR="00FC77EE" w:rsidRPr="007C0021" w:rsidRDefault="00FC77EE" w:rsidP="007C002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w:t>
      </w:r>
      <w:r w:rsidR="001F2B24">
        <w:rPr>
          <w:rFonts w:ascii="Times New Roman" w:eastAsia="Times New Roman" w:hAnsi="Times New Roman" w:cs="Times New Roman"/>
          <w:bCs/>
          <w:sz w:val="24"/>
          <w:szCs w:val="24"/>
          <w:lang w:val="en-IN" w:eastAsia="en-IN"/>
        </w:rPr>
        <w:t>Code: -</w:t>
      </w:r>
      <w:r w:rsidR="007C0021">
        <w:rPr>
          <w:rFonts w:ascii="Times New Roman" w:eastAsia="Times New Roman" w:hAnsi="Times New Roman" w:cs="Times New Roman"/>
          <w:bCs/>
          <w:sz w:val="24"/>
          <w:szCs w:val="24"/>
          <w:lang w:val="en-IN" w:eastAsia="en-IN"/>
        </w:rPr>
        <w:t xml:space="preserve"> </w:t>
      </w:r>
      <w:r w:rsidR="00E04960">
        <w:rPr>
          <w:rFonts w:ascii="Times New Roman" w:eastAsia="Times New Roman" w:hAnsi="Times New Roman" w:cs="Times New Roman"/>
          <w:bCs/>
          <w:sz w:val="24"/>
          <w:szCs w:val="24"/>
          <w:lang w:val="en-IN" w:eastAsia="en-IN"/>
        </w:rPr>
        <w:t xml:space="preserve">INT217 </w:t>
      </w:r>
    </w:p>
    <w:p w14:paraId="1B78C427" w14:textId="77777777"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309C1D2" w14:textId="31DD8683"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Under the Guidance </w:t>
      </w:r>
      <w:proofErr w:type="gramStart"/>
      <w:r>
        <w:rPr>
          <w:rFonts w:ascii="Times New Roman" w:eastAsia="Times New Roman" w:hAnsi="Times New Roman" w:cs="Times New Roman"/>
          <w:sz w:val="24"/>
          <w:szCs w:val="24"/>
          <w:lang w:val="en-IN" w:eastAsia="en-IN"/>
        </w:rPr>
        <w:t>of</w:t>
      </w:r>
      <w:r w:rsidR="001F2B24">
        <w:rPr>
          <w:rFonts w:ascii="Times New Roman" w:eastAsia="Times New Roman" w:hAnsi="Times New Roman" w:cs="Times New Roman"/>
          <w:sz w:val="24"/>
          <w:szCs w:val="24"/>
          <w:lang w:val="en-IN" w:eastAsia="en-IN"/>
        </w:rPr>
        <w:t xml:space="preserve"> </w:t>
      </w:r>
      <w:r w:rsidR="00E04960">
        <w:rPr>
          <w:rFonts w:ascii="Times New Roman" w:eastAsia="Times New Roman" w:hAnsi="Times New Roman" w:cs="Times New Roman"/>
          <w:sz w:val="24"/>
          <w:szCs w:val="24"/>
          <w:lang w:val="en-IN" w:eastAsia="en-IN"/>
        </w:rPr>
        <w:t>:</w:t>
      </w:r>
      <w:proofErr w:type="gramEnd"/>
      <w:r w:rsidR="00E04960">
        <w:rPr>
          <w:rFonts w:ascii="Times New Roman" w:eastAsia="Times New Roman" w:hAnsi="Times New Roman" w:cs="Times New Roman"/>
          <w:sz w:val="24"/>
          <w:szCs w:val="24"/>
          <w:lang w:val="en-IN" w:eastAsia="en-IN"/>
        </w:rPr>
        <w:t>-</w:t>
      </w:r>
    </w:p>
    <w:p w14:paraId="285D4ADD" w14:textId="1962BDC4"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E04960">
        <w:rPr>
          <w:rFonts w:ascii="Times New Roman" w:eastAsia="Times New Roman" w:hAnsi="Times New Roman" w:cs="Times New Roman"/>
          <w:b/>
          <w:bCs/>
          <w:sz w:val="24"/>
          <w:szCs w:val="24"/>
          <w:lang w:val="en-IN" w:eastAsia="en-IN"/>
        </w:rPr>
        <w:t xml:space="preserve">Mrs. </w:t>
      </w:r>
      <w:r w:rsidR="00BB0C64" w:rsidRPr="00BB0C64">
        <w:rPr>
          <w:rFonts w:ascii="Times New Roman" w:hAnsi="Times New Roman" w:cs="Times New Roman"/>
          <w:b/>
          <w:bCs/>
          <w:color w:val="2F2F2F"/>
          <w:sz w:val="24"/>
          <w:szCs w:val="24"/>
          <w:shd w:val="clear" w:color="auto" w:fill="FFFFFF"/>
        </w:rPr>
        <w:t xml:space="preserve">Sandeep </w:t>
      </w:r>
      <w:proofErr w:type="gramStart"/>
      <w:r w:rsidR="00BB0C64" w:rsidRPr="00BB0C64">
        <w:rPr>
          <w:rFonts w:ascii="Times New Roman" w:hAnsi="Times New Roman" w:cs="Times New Roman"/>
          <w:b/>
          <w:bCs/>
          <w:color w:val="2F2F2F"/>
          <w:sz w:val="24"/>
          <w:szCs w:val="24"/>
          <w:shd w:val="clear" w:color="auto" w:fill="FFFFFF"/>
        </w:rPr>
        <w:t>Kaur :</w:t>
      </w:r>
      <w:proofErr w:type="gramEnd"/>
      <w:r w:rsidR="00BB0C64" w:rsidRPr="00BB0C64">
        <w:rPr>
          <w:rFonts w:ascii="Times New Roman" w:hAnsi="Times New Roman" w:cs="Times New Roman"/>
          <w:b/>
          <w:bCs/>
          <w:color w:val="2F2F2F"/>
          <w:sz w:val="24"/>
          <w:szCs w:val="24"/>
          <w:shd w:val="clear" w:color="auto" w:fill="FFFFFF"/>
        </w:rPr>
        <w:t xml:space="preserve"> 23614</w:t>
      </w:r>
    </w:p>
    <w:p w14:paraId="1E0DD542" w14:textId="77777777"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3BB0EB6" w14:textId="77777777"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0A300568" w14:textId="2DA78EB2" w:rsidR="00FC77EE" w:rsidRDefault="00FC77EE" w:rsidP="00FC77E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w:t>
      </w:r>
      <w:r w:rsidR="00E04960">
        <w:rPr>
          <w:rFonts w:ascii="Times New Roman" w:eastAsia="Times New Roman" w:hAnsi="Times New Roman" w:cs="Times New Roman"/>
          <w:b/>
          <w:bCs/>
          <w:sz w:val="24"/>
          <w:szCs w:val="24"/>
          <w:lang w:val="en-IN" w:eastAsia="en-IN"/>
        </w:rPr>
        <w:t xml:space="preserve"> Computer Science and Engineering </w:t>
      </w:r>
    </w:p>
    <w:p w14:paraId="6F4C1D7A" w14:textId="77777777" w:rsidR="00FC77EE" w:rsidRDefault="00FC77EE" w:rsidP="00FC77EE">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5613C216" w14:textId="77777777" w:rsidR="00FC77EE" w:rsidRDefault="00FC77EE" w:rsidP="00FC77EE">
      <w:pPr>
        <w:spacing w:after="0" w:line="360" w:lineRule="auto"/>
        <w:jc w:val="center"/>
        <w:rPr>
          <w:rFonts w:ascii="Times New Roman" w:eastAsia="Times New Roman" w:hAnsi="Times New Roman" w:cs="Times New Roman"/>
          <w:b/>
          <w:bCs/>
          <w:sz w:val="24"/>
          <w:szCs w:val="24"/>
          <w:lang w:val="en-IN" w:eastAsia="en-IN"/>
        </w:rPr>
      </w:pPr>
    </w:p>
    <w:p w14:paraId="4F09AE11" w14:textId="78C7C3CC" w:rsidR="00FC77EE" w:rsidRDefault="00FC77EE" w:rsidP="00FC77EE">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60439367" wp14:editId="67AD2741">
            <wp:extent cx="3611880" cy="1295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7EC6C04F" w14:textId="77777777" w:rsidR="004643E1" w:rsidRDefault="00FC77EE" w:rsidP="004643E1">
      <w:pPr>
        <w:spacing w:line="360" w:lineRule="auto"/>
        <w:ind w:left="720" w:right="737"/>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4643E1">
        <w:rPr>
          <w:rFonts w:ascii="Times New Roman" w:hAnsi="Times New Roman" w:cs="Times New Roman"/>
          <w:noProof/>
          <w:color w:val="000000"/>
        </w:rPr>
        <w:lastRenderedPageBreak/>
        <w:drawing>
          <wp:inline distT="0" distB="0" distL="0" distR="0" wp14:anchorId="70DB8DCD" wp14:editId="06A284C5">
            <wp:extent cx="1274782" cy="457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r w:rsidR="004643E1">
        <w:rPr>
          <w:rFonts w:ascii="Times New Roman" w:hAnsi="Times New Roman" w:cs="Times New Roman"/>
          <w:b/>
          <w:sz w:val="24"/>
          <w:szCs w:val="24"/>
          <w:u w:val="single"/>
        </w:rPr>
        <w:t xml:space="preserve">    </w:t>
      </w:r>
    </w:p>
    <w:p w14:paraId="4167A77B" w14:textId="273A3317" w:rsidR="00FC77EE" w:rsidRPr="004F53C6" w:rsidRDefault="00FC77EE" w:rsidP="00FC77EE">
      <w:pPr>
        <w:spacing w:line="360" w:lineRule="auto"/>
        <w:ind w:left="720" w:right="737"/>
        <w:jc w:val="center"/>
        <w:rPr>
          <w:rFonts w:ascii="Times New Roman" w:hAnsi="Times New Roman" w:cs="Times New Roman"/>
          <w:b/>
          <w:sz w:val="28"/>
          <w:szCs w:val="28"/>
        </w:rPr>
      </w:pPr>
      <w:r w:rsidRPr="004F53C6">
        <w:rPr>
          <w:rFonts w:ascii="Times New Roman" w:hAnsi="Times New Roman" w:cs="Times New Roman"/>
          <w:b/>
          <w:sz w:val="28"/>
          <w:szCs w:val="28"/>
          <w:u w:val="single"/>
        </w:rPr>
        <w:t>CERTIFICATE</w:t>
      </w:r>
    </w:p>
    <w:p w14:paraId="4090E357" w14:textId="77777777" w:rsidR="00FC77EE" w:rsidRDefault="00FC77EE" w:rsidP="00FC77EE">
      <w:pPr>
        <w:spacing w:line="360" w:lineRule="auto"/>
        <w:ind w:left="720" w:right="737"/>
        <w:jc w:val="both"/>
        <w:rPr>
          <w:rFonts w:ascii="Times New Roman" w:hAnsi="Times New Roman" w:cs="Times New Roman"/>
          <w:b/>
          <w:sz w:val="24"/>
          <w:szCs w:val="24"/>
        </w:rPr>
      </w:pPr>
    </w:p>
    <w:p w14:paraId="116E494A" w14:textId="6C754FFD" w:rsidR="00FC77EE" w:rsidRDefault="00FC77EE" w:rsidP="00FC77EE">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BB0C64">
        <w:rPr>
          <w:rFonts w:ascii="Times New Roman" w:hAnsi="Times New Roman" w:cs="Times New Roman"/>
          <w:b/>
          <w:bCs/>
          <w:sz w:val="24"/>
          <w:szCs w:val="24"/>
        </w:rPr>
        <w:t>Mridul Jain</w:t>
      </w:r>
      <w:r w:rsidR="007429FB">
        <w:rPr>
          <w:rFonts w:ascii="Times New Roman" w:hAnsi="Times New Roman" w:cs="Times New Roman"/>
          <w:sz w:val="24"/>
          <w:szCs w:val="24"/>
        </w:rPr>
        <w:t xml:space="preserve"> </w:t>
      </w:r>
      <w:r>
        <w:rPr>
          <w:rFonts w:ascii="Times New Roman" w:hAnsi="Times New Roman" w:cs="Times New Roman"/>
          <w:sz w:val="24"/>
          <w:szCs w:val="24"/>
        </w:rPr>
        <w:t xml:space="preserve">bearing Registration no. </w:t>
      </w:r>
      <w:r w:rsidR="007429FB" w:rsidRPr="007429FB">
        <w:rPr>
          <w:rFonts w:ascii="Times New Roman" w:hAnsi="Times New Roman" w:cs="Times New Roman"/>
          <w:b/>
          <w:bCs/>
          <w:sz w:val="24"/>
          <w:szCs w:val="24"/>
        </w:rPr>
        <w:t>119</w:t>
      </w:r>
      <w:r w:rsidR="00BB0C64">
        <w:rPr>
          <w:rFonts w:ascii="Times New Roman" w:hAnsi="Times New Roman" w:cs="Times New Roman"/>
          <w:b/>
          <w:bCs/>
          <w:sz w:val="24"/>
          <w:szCs w:val="24"/>
        </w:rPr>
        <w:t>11255</w:t>
      </w:r>
      <w:r w:rsidR="007429FB">
        <w:rPr>
          <w:rFonts w:ascii="Times New Roman" w:hAnsi="Times New Roman" w:cs="Times New Roman"/>
          <w:sz w:val="24"/>
          <w:szCs w:val="24"/>
        </w:rPr>
        <w:t xml:space="preserve"> </w:t>
      </w:r>
      <w:r>
        <w:rPr>
          <w:rFonts w:ascii="Times New Roman" w:hAnsi="Times New Roman" w:cs="Times New Roman"/>
          <w:sz w:val="24"/>
          <w:szCs w:val="24"/>
        </w:rPr>
        <w:t xml:space="preserve">has completed </w:t>
      </w:r>
      <w:r w:rsidR="007429FB">
        <w:rPr>
          <w:rFonts w:ascii="Times New Roman" w:hAnsi="Times New Roman" w:cs="Times New Roman"/>
          <w:b/>
          <w:bCs/>
          <w:sz w:val="24"/>
          <w:szCs w:val="24"/>
        </w:rPr>
        <w:t xml:space="preserve">INT217 </w:t>
      </w:r>
      <w:r>
        <w:rPr>
          <w:rFonts w:ascii="Times New Roman" w:hAnsi="Times New Roman" w:cs="Times New Roman"/>
          <w:sz w:val="24"/>
          <w:szCs w:val="24"/>
        </w:rPr>
        <w:t xml:space="preserve">project titled, </w:t>
      </w:r>
      <w:r>
        <w:rPr>
          <w:rFonts w:ascii="Times New Roman" w:hAnsi="Times New Roman" w:cs="Times New Roman"/>
          <w:b/>
          <w:sz w:val="24"/>
          <w:szCs w:val="24"/>
        </w:rPr>
        <w:t>“</w:t>
      </w:r>
      <w:r w:rsidR="00BB0C64">
        <w:rPr>
          <w:rFonts w:ascii="Times New Roman" w:hAnsi="Times New Roman" w:cs="Times New Roman"/>
          <w:b/>
          <w:sz w:val="24"/>
          <w:szCs w:val="24"/>
        </w:rPr>
        <w:t>ETHEREUM</w:t>
      </w:r>
      <w:r w:rsidR="007429FB">
        <w:rPr>
          <w:rFonts w:ascii="Times New Roman" w:hAnsi="Times New Roman" w:cs="Times New Roman"/>
          <w:b/>
          <w:sz w:val="24"/>
          <w:szCs w:val="24"/>
        </w:rPr>
        <w:t xml:space="preserve"> ANALYSIS</w:t>
      </w:r>
      <w:r w:rsidR="001F2B24">
        <w:rPr>
          <w:rFonts w:ascii="Times New Roman" w:hAnsi="Times New Roman" w:cs="Times New Roman"/>
          <w:b/>
          <w:sz w:val="24"/>
          <w:szCs w:val="24"/>
        </w:rPr>
        <w:t xml:space="preserve"> </w:t>
      </w:r>
      <w:r w:rsidR="007429FB">
        <w:rPr>
          <w:rFonts w:ascii="Times New Roman" w:hAnsi="Times New Roman" w:cs="Times New Roman"/>
          <w:b/>
          <w:sz w:val="24"/>
          <w:szCs w:val="24"/>
        </w:rPr>
        <w:t>(2020-2021)</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4EFE56B3" w14:textId="77777777" w:rsidR="00FC77EE" w:rsidRDefault="00FC77EE" w:rsidP="00FC77EE">
      <w:pPr>
        <w:spacing w:line="360" w:lineRule="auto"/>
        <w:ind w:left="720" w:right="737"/>
        <w:jc w:val="both"/>
        <w:rPr>
          <w:rFonts w:ascii="Times New Roman" w:hAnsi="Times New Roman" w:cs="Times New Roman"/>
          <w:sz w:val="24"/>
          <w:szCs w:val="24"/>
        </w:rPr>
      </w:pPr>
    </w:p>
    <w:p w14:paraId="0E51016C" w14:textId="77777777" w:rsidR="00FC77EE" w:rsidRDefault="00FC77EE" w:rsidP="00FC77EE">
      <w:pPr>
        <w:spacing w:line="360" w:lineRule="auto"/>
        <w:ind w:left="720" w:right="737"/>
        <w:jc w:val="both"/>
        <w:rPr>
          <w:rFonts w:ascii="Times New Roman" w:hAnsi="Times New Roman" w:cs="Times New Roman"/>
          <w:sz w:val="24"/>
          <w:szCs w:val="24"/>
        </w:rPr>
      </w:pPr>
    </w:p>
    <w:p w14:paraId="7A948BAB" w14:textId="143EF170" w:rsidR="00BB0C64" w:rsidRPr="00BB0C64" w:rsidRDefault="00BB0C64" w:rsidP="00BB0C64">
      <w:pPr>
        <w:pStyle w:val="NoSpacing"/>
        <w:rPr>
          <w:rFonts w:ascii="Times New Roman" w:eastAsia="Times New Roman" w:hAnsi="Times New Roman" w:cs="Times New Roman"/>
          <w:b/>
          <w:bCs/>
          <w:sz w:val="24"/>
          <w:szCs w:val="24"/>
          <w:lang w:val="en-IN" w:eastAsia="en-IN"/>
        </w:rPr>
      </w:pPr>
      <w:r w:rsidRPr="00BB0C64">
        <w:rPr>
          <w:rFonts w:ascii="Times New Roman" w:eastAsia="Times New Roman" w:hAnsi="Times New Roman" w:cs="Times New Roman"/>
          <w:b/>
          <w:bCs/>
          <w:sz w:val="24"/>
          <w:szCs w:val="24"/>
          <w:lang w:val="en-IN" w:eastAsia="en-IN"/>
        </w:rPr>
        <w:t xml:space="preserve">            Mrs. </w:t>
      </w:r>
      <w:r w:rsidRPr="00BB0C64">
        <w:rPr>
          <w:rFonts w:ascii="Times New Roman" w:hAnsi="Times New Roman" w:cs="Times New Roman"/>
          <w:b/>
          <w:bCs/>
          <w:sz w:val="24"/>
          <w:szCs w:val="24"/>
          <w:shd w:val="clear" w:color="auto" w:fill="FFFFFF"/>
        </w:rPr>
        <w:t xml:space="preserve">Sandeep Kaur </w:t>
      </w:r>
      <w:r w:rsidR="008A4D82">
        <w:rPr>
          <w:rFonts w:ascii="Times New Roman" w:hAnsi="Times New Roman" w:cs="Times New Roman"/>
          <w:b/>
          <w:bCs/>
          <w:sz w:val="24"/>
          <w:szCs w:val="24"/>
          <w:shd w:val="clear" w:color="auto" w:fill="FFFFFF"/>
        </w:rPr>
        <w:t>(</w:t>
      </w:r>
      <w:r w:rsidRPr="00BB0C64">
        <w:rPr>
          <w:rFonts w:ascii="Times New Roman" w:hAnsi="Times New Roman" w:cs="Times New Roman"/>
          <w:b/>
          <w:bCs/>
          <w:sz w:val="24"/>
          <w:szCs w:val="24"/>
          <w:shd w:val="clear" w:color="auto" w:fill="FFFFFF"/>
        </w:rPr>
        <w:t>23614</w:t>
      </w:r>
      <w:r w:rsidR="008A4D82">
        <w:rPr>
          <w:rFonts w:ascii="Times New Roman" w:hAnsi="Times New Roman" w:cs="Times New Roman"/>
          <w:b/>
          <w:bCs/>
          <w:sz w:val="24"/>
          <w:szCs w:val="24"/>
          <w:shd w:val="clear" w:color="auto" w:fill="FFFFFF"/>
        </w:rPr>
        <w:t>)</w:t>
      </w:r>
    </w:p>
    <w:p w14:paraId="32F38EF8" w14:textId="6B9ED9DC" w:rsidR="00FC77EE" w:rsidRDefault="00FC77EE" w:rsidP="00FC77E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7429FB">
        <w:rPr>
          <w:rFonts w:ascii="Times New Roman" w:hAnsi="Times New Roman" w:cs="Times New Roman"/>
          <w:b/>
          <w:sz w:val="24"/>
          <w:szCs w:val="24"/>
        </w:rPr>
        <w:t xml:space="preserve">Computer Science and Engineering </w:t>
      </w:r>
    </w:p>
    <w:p w14:paraId="44C09A02" w14:textId="77777777" w:rsidR="00FC77EE" w:rsidRDefault="00FC77EE" w:rsidP="00FC77E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2BE1175E" w14:textId="77777777" w:rsidR="00FC77EE" w:rsidRDefault="00FC77EE" w:rsidP="00FC77E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754A466A" w14:textId="77777777" w:rsidR="00FC77EE" w:rsidRDefault="00FC77EE" w:rsidP="00FC77EE">
      <w:pPr>
        <w:pStyle w:val="NoSpacing"/>
        <w:spacing w:line="360" w:lineRule="auto"/>
        <w:ind w:left="720" w:right="737"/>
        <w:rPr>
          <w:rFonts w:ascii="Times New Roman" w:hAnsi="Times New Roman" w:cs="Times New Roman"/>
          <w:sz w:val="24"/>
          <w:szCs w:val="24"/>
        </w:rPr>
      </w:pPr>
    </w:p>
    <w:p w14:paraId="3D7C4579" w14:textId="5CB1F6FC" w:rsidR="00FC77EE" w:rsidRDefault="00FC77EE" w:rsidP="00FC77EE">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5A3182">
        <w:rPr>
          <w:rFonts w:ascii="Times New Roman" w:hAnsi="Times New Roman" w:cs="Times New Roman"/>
          <w:sz w:val="24"/>
          <w:szCs w:val="24"/>
        </w:rPr>
        <w:t xml:space="preserve">14 Dec 2021                                </w:t>
      </w:r>
    </w:p>
    <w:p w14:paraId="6381FB43" w14:textId="77777777" w:rsidR="00FC77EE" w:rsidRDefault="00FC77EE" w:rsidP="00FC77EE">
      <w:pPr>
        <w:pStyle w:val="NoSpacing"/>
        <w:spacing w:line="360" w:lineRule="auto"/>
        <w:ind w:left="720" w:right="737"/>
        <w:rPr>
          <w:rFonts w:ascii="Times New Roman" w:hAnsi="Times New Roman" w:cs="Times New Roman"/>
          <w:sz w:val="24"/>
          <w:szCs w:val="24"/>
        </w:rPr>
      </w:pPr>
    </w:p>
    <w:p w14:paraId="0C911E0C" w14:textId="77777777" w:rsidR="00FC77EE" w:rsidRDefault="00FC77EE" w:rsidP="00FC77EE">
      <w:pPr>
        <w:spacing w:line="360" w:lineRule="auto"/>
        <w:ind w:left="720" w:right="737"/>
        <w:jc w:val="both"/>
        <w:rPr>
          <w:rFonts w:ascii="Times New Roman" w:hAnsi="Times New Roman" w:cs="Times New Roman"/>
          <w:sz w:val="24"/>
          <w:szCs w:val="24"/>
        </w:rPr>
      </w:pPr>
    </w:p>
    <w:p w14:paraId="0EA4CFF2" w14:textId="77777777" w:rsidR="004643E1" w:rsidRDefault="00FC77EE" w:rsidP="00FC77EE">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60611220" w14:textId="07013623" w:rsidR="004643E1" w:rsidRDefault="004643E1" w:rsidP="004643E1">
      <w:pPr>
        <w:spacing w:line="360" w:lineRule="auto"/>
        <w:ind w:left="720" w:right="737"/>
        <w:rPr>
          <w:rFonts w:ascii="Times New Roman" w:hAnsi="Times New Roman" w:cs="Times New Roman"/>
          <w:b/>
          <w:sz w:val="24"/>
          <w:szCs w:val="24"/>
          <w:u w:val="single"/>
        </w:rPr>
      </w:pPr>
      <w:r>
        <w:rPr>
          <w:rFonts w:ascii="Times New Roman" w:hAnsi="Times New Roman" w:cs="Times New Roman"/>
          <w:noProof/>
          <w:color w:val="000000"/>
        </w:rPr>
        <w:lastRenderedPageBreak/>
        <w:drawing>
          <wp:inline distT="0" distB="0" distL="0" distR="0" wp14:anchorId="54868E64" wp14:editId="49117C94">
            <wp:extent cx="1274782" cy="457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363A6AA2" w14:textId="63CA3BB2" w:rsidR="00FC77EE" w:rsidRPr="004F53C6" w:rsidRDefault="00FC77EE" w:rsidP="00FC77EE">
      <w:pPr>
        <w:spacing w:line="360" w:lineRule="auto"/>
        <w:ind w:left="720" w:right="737"/>
        <w:jc w:val="center"/>
        <w:rPr>
          <w:rFonts w:ascii="Times New Roman" w:hAnsi="Times New Roman" w:cs="Times New Roman"/>
          <w:b/>
          <w:sz w:val="28"/>
          <w:szCs w:val="28"/>
          <w:u w:val="single"/>
        </w:rPr>
      </w:pPr>
      <w:r w:rsidRPr="004F53C6">
        <w:rPr>
          <w:rFonts w:ascii="Times New Roman" w:hAnsi="Times New Roman" w:cs="Times New Roman"/>
          <w:b/>
          <w:sz w:val="28"/>
          <w:szCs w:val="28"/>
          <w:u w:val="single"/>
        </w:rPr>
        <w:t>DECLARATION</w:t>
      </w:r>
    </w:p>
    <w:p w14:paraId="7A198C22" w14:textId="77777777" w:rsidR="00FC77EE" w:rsidRDefault="00FC77EE" w:rsidP="00FC77EE">
      <w:pPr>
        <w:spacing w:line="360" w:lineRule="auto"/>
        <w:ind w:left="720" w:right="737"/>
        <w:jc w:val="both"/>
        <w:rPr>
          <w:rFonts w:ascii="Times New Roman" w:hAnsi="Times New Roman" w:cs="Times New Roman"/>
          <w:sz w:val="24"/>
          <w:szCs w:val="24"/>
        </w:rPr>
      </w:pPr>
    </w:p>
    <w:p w14:paraId="4121F8E6" w14:textId="1B0989B7" w:rsidR="00FC77EE" w:rsidRDefault="00FC77EE" w:rsidP="00FC77EE">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8A4D82">
        <w:rPr>
          <w:rFonts w:ascii="Times New Roman" w:hAnsi="Times New Roman" w:cs="Times New Roman"/>
          <w:b/>
          <w:bCs/>
          <w:sz w:val="24"/>
          <w:szCs w:val="24"/>
        </w:rPr>
        <w:t>Mridul Jain</w:t>
      </w:r>
      <w:r>
        <w:rPr>
          <w:rFonts w:ascii="Times New Roman" w:hAnsi="Times New Roman" w:cs="Times New Roman"/>
          <w:sz w:val="24"/>
          <w:szCs w:val="24"/>
        </w:rPr>
        <w:t xml:space="preserve">, student of </w:t>
      </w:r>
      <w:r w:rsidR="005A3182" w:rsidRPr="003B1DF4">
        <w:rPr>
          <w:rFonts w:ascii="Times New Roman" w:hAnsi="Times New Roman" w:cs="Times New Roman"/>
          <w:b/>
          <w:bCs/>
          <w:sz w:val="24"/>
          <w:szCs w:val="24"/>
        </w:rPr>
        <w:t>Introduct</w:t>
      </w:r>
      <w:r w:rsidR="003B1DF4" w:rsidRPr="003B1DF4">
        <w:rPr>
          <w:rFonts w:ascii="Times New Roman" w:hAnsi="Times New Roman" w:cs="Times New Roman"/>
          <w:b/>
          <w:bCs/>
          <w:sz w:val="24"/>
          <w:szCs w:val="24"/>
        </w:rPr>
        <w:t xml:space="preserve">ion </w:t>
      </w:r>
      <w:proofErr w:type="gramStart"/>
      <w:r w:rsidR="003B1DF4" w:rsidRPr="003B1DF4">
        <w:rPr>
          <w:rFonts w:ascii="Times New Roman" w:hAnsi="Times New Roman" w:cs="Times New Roman"/>
          <w:b/>
          <w:bCs/>
          <w:sz w:val="24"/>
          <w:szCs w:val="24"/>
        </w:rPr>
        <w:t>To</w:t>
      </w:r>
      <w:proofErr w:type="gramEnd"/>
      <w:r w:rsidR="003B1DF4" w:rsidRPr="003B1DF4">
        <w:rPr>
          <w:rFonts w:ascii="Times New Roman" w:hAnsi="Times New Roman" w:cs="Times New Roman"/>
          <w:b/>
          <w:bCs/>
          <w:sz w:val="24"/>
          <w:szCs w:val="24"/>
        </w:rPr>
        <w:t xml:space="preserve"> Data Management </w:t>
      </w:r>
      <w:r>
        <w:rPr>
          <w:rFonts w:ascii="Times New Roman" w:hAnsi="Times New Roman" w:cs="Times New Roman"/>
          <w:sz w:val="24"/>
          <w:szCs w:val="24"/>
        </w:rPr>
        <w:t>under CSE/IT Discipline at, Lovely Professional University, Punjab, hereby declare that all the information furnished in this project report is based on my own intensive work and is genuine.</w:t>
      </w:r>
    </w:p>
    <w:p w14:paraId="4F5675D5" w14:textId="77777777" w:rsidR="00FC77EE" w:rsidRDefault="00FC77EE" w:rsidP="00FC77EE">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2F343E5" w14:textId="77777777" w:rsidR="00FC77EE" w:rsidRDefault="00FC77EE" w:rsidP="00FC77EE">
      <w:pPr>
        <w:spacing w:line="360" w:lineRule="auto"/>
        <w:ind w:left="720" w:right="737"/>
        <w:jc w:val="both"/>
        <w:rPr>
          <w:rFonts w:ascii="Times New Roman" w:hAnsi="Times New Roman" w:cs="Times New Roman"/>
          <w:sz w:val="24"/>
          <w:szCs w:val="24"/>
        </w:rPr>
      </w:pPr>
    </w:p>
    <w:p w14:paraId="09808807" w14:textId="3174F8DD" w:rsidR="00FC77EE" w:rsidRDefault="00FC77EE" w:rsidP="00FC77EE">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7429FB">
        <w:rPr>
          <w:rFonts w:ascii="Times New Roman" w:hAnsi="Times New Roman" w:cs="Times New Roman"/>
          <w:sz w:val="24"/>
          <w:szCs w:val="24"/>
        </w:rPr>
        <w:t>14 Dec 2021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E6D7E9D" w14:textId="32CC2203" w:rsidR="007429FB" w:rsidRDefault="007429FB" w:rsidP="00FC77EE">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Name of the </w:t>
      </w:r>
      <w:proofErr w:type="gramStart"/>
      <w:r w:rsidR="001F2B24">
        <w:rPr>
          <w:rFonts w:ascii="Times New Roman" w:hAnsi="Times New Roman" w:cs="Times New Roman"/>
          <w:sz w:val="24"/>
          <w:szCs w:val="24"/>
        </w:rPr>
        <w:t>S</w:t>
      </w:r>
      <w:r>
        <w:rPr>
          <w:rFonts w:ascii="Times New Roman" w:hAnsi="Times New Roman" w:cs="Times New Roman"/>
          <w:sz w:val="24"/>
          <w:szCs w:val="24"/>
        </w:rPr>
        <w:t>tudent:-</w:t>
      </w:r>
      <w:proofErr w:type="gramEnd"/>
      <w:r w:rsidR="004643E1">
        <w:rPr>
          <w:rFonts w:ascii="Times New Roman" w:hAnsi="Times New Roman" w:cs="Times New Roman"/>
          <w:sz w:val="24"/>
          <w:szCs w:val="24"/>
        </w:rPr>
        <w:t xml:space="preserve"> </w:t>
      </w:r>
      <w:r w:rsidR="008A4D82">
        <w:rPr>
          <w:rFonts w:ascii="Times New Roman" w:hAnsi="Times New Roman" w:cs="Times New Roman"/>
          <w:sz w:val="24"/>
          <w:szCs w:val="24"/>
        </w:rPr>
        <w:t>Mridul Jain</w:t>
      </w:r>
      <w:r>
        <w:rPr>
          <w:rFonts w:ascii="Times New Roman" w:hAnsi="Times New Roman" w:cs="Times New Roman"/>
          <w:sz w:val="24"/>
          <w:szCs w:val="24"/>
        </w:rPr>
        <w:t xml:space="preserve"> </w:t>
      </w:r>
    </w:p>
    <w:p w14:paraId="12826EFA" w14:textId="767EF8CE" w:rsidR="00FB6327" w:rsidRDefault="00FC77EE" w:rsidP="00FC77EE">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w:t>
      </w:r>
      <w:proofErr w:type="gramStart"/>
      <w:r>
        <w:rPr>
          <w:rFonts w:ascii="Times New Roman" w:hAnsi="Times New Roman" w:cs="Times New Roman"/>
          <w:sz w:val="24"/>
          <w:szCs w:val="24"/>
        </w:rPr>
        <w:t>No</w:t>
      </w:r>
      <w:r w:rsidR="007429FB">
        <w:rPr>
          <w:rFonts w:ascii="Times New Roman" w:hAnsi="Times New Roman" w:cs="Times New Roman"/>
          <w:sz w:val="24"/>
          <w:szCs w:val="24"/>
        </w:rPr>
        <w:t>:-</w:t>
      </w:r>
      <w:proofErr w:type="gramEnd"/>
      <w:r w:rsidR="001F2B24">
        <w:rPr>
          <w:rFonts w:ascii="Times New Roman" w:hAnsi="Times New Roman" w:cs="Times New Roman"/>
          <w:sz w:val="24"/>
          <w:szCs w:val="24"/>
        </w:rPr>
        <w:t xml:space="preserve"> </w:t>
      </w:r>
      <w:r w:rsidR="004643E1">
        <w:rPr>
          <w:rFonts w:ascii="Times New Roman" w:hAnsi="Times New Roman" w:cs="Times New Roman"/>
          <w:sz w:val="24"/>
          <w:szCs w:val="24"/>
        </w:rPr>
        <w:t>119</w:t>
      </w:r>
      <w:r w:rsidR="008A4D82">
        <w:rPr>
          <w:rFonts w:ascii="Times New Roman" w:hAnsi="Times New Roman" w:cs="Times New Roman"/>
          <w:sz w:val="24"/>
          <w:szCs w:val="24"/>
        </w:rPr>
        <w:t>11255</w:t>
      </w:r>
    </w:p>
    <w:p w14:paraId="56ACD871"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320F1A4D"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6CB5F37F"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3399E97E"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275E57CE"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6B41F815"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485D86D9"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0D4E1B88" w14:textId="77777777" w:rsidR="00FB6327" w:rsidRDefault="00FB6327" w:rsidP="00FC77EE">
      <w:pPr>
        <w:tabs>
          <w:tab w:val="left" w:pos="6120"/>
        </w:tabs>
        <w:spacing w:line="360" w:lineRule="auto"/>
        <w:ind w:left="720" w:right="737"/>
        <w:jc w:val="both"/>
        <w:rPr>
          <w:rFonts w:ascii="Times New Roman" w:hAnsi="Times New Roman" w:cs="Times New Roman"/>
          <w:sz w:val="24"/>
          <w:szCs w:val="24"/>
        </w:rPr>
      </w:pPr>
    </w:p>
    <w:p w14:paraId="22EF343C" w14:textId="53F03C3D" w:rsidR="00FC77EE" w:rsidRDefault="00FC77EE" w:rsidP="00FC77EE">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D07D529" w14:textId="5BF2CE15" w:rsidR="00FB6327" w:rsidRDefault="00FC77EE" w:rsidP="00FC77EE">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ab/>
      </w:r>
      <w:r w:rsidR="00FB6327">
        <w:rPr>
          <w:rFonts w:ascii="Times New Roman" w:hAnsi="Times New Roman" w:cs="Times New Roman"/>
          <w:noProof/>
          <w:color w:val="000000"/>
        </w:rPr>
        <w:drawing>
          <wp:inline distT="0" distB="0" distL="0" distR="0" wp14:anchorId="6F8AC419" wp14:editId="3991DA7C">
            <wp:extent cx="1274782" cy="457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0CD8F5EA" w14:textId="188E2F85" w:rsidR="00FB6327" w:rsidRDefault="00FB6327" w:rsidP="00FC77EE">
      <w:pPr>
        <w:spacing w:after="0" w:line="360" w:lineRule="auto"/>
        <w:rPr>
          <w:rFonts w:ascii="Times New Roman" w:eastAsia="Times New Roman" w:hAnsi="Times New Roman" w:cs="Times New Roman"/>
          <w:b/>
          <w:bCs/>
          <w:sz w:val="24"/>
          <w:szCs w:val="24"/>
          <w:u w:val="single"/>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sidR="009250E0" w:rsidRPr="004F53C6">
        <w:rPr>
          <w:rFonts w:ascii="Times New Roman" w:eastAsia="Times New Roman" w:hAnsi="Times New Roman" w:cs="Times New Roman"/>
          <w:b/>
          <w:bCs/>
          <w:sz w:val="28"/>
          <w:szCs w:val="28"/>
          <w:u w:val="single"/>
          <w:lang w:val="en-IN" w:eastAsia="en-IN"/>
        </w:rPr>
        <w:t>ACKNOWLEDGEMENT</w:t>
      </w:r>
      <w:r w:rsidR="009250E0">
        <w:rPr>
          <w:rFonts w:ascii="Times New Roman" w:eastAsia="Times New Roman" w:hAnsi="Times New Roman" w:cs="Times New Roman"/>
          <w:b/>
          <w:bCs/>
          <w:sz w:val="24"/>
          <w:szCs w:val="24"/>
          <w:u w:val="single"/>
          <w:lang w:val="en-IN" w:eastAsia="en-IN"/>
        </w:rPr>
        <w:t xml:space="preserve"> </w:t>
      </w:r>
    </w:p>
    <w:p w14:paraId="21C1B073" w14:textId="1E9AE8EC" w:rsidR="000C2925" w:rsidRDefault="000C2925" w:rsidP="00FC77EE">
      <w:pPr>
        <w:spacing w:after="0" w:line="360" w:lineRule="auto"/>
        <w:rPr>
          <w:rFonts w:ascii="Times New Roman" w:eastAsia="Times New Roman" w:hAnsi="Times New Roman" w:cs="Times New Roman"/>
          <w:b/>
          <w:bCs/>
          <w:sz w:val="24"/>
          <w:szCs w:val="24"/>
          <w:u w:val="single"/>
          <w:lang w:val="en-IN" w:eastAsia="en-IN"/>
        </w:rPr>
      </w:pPr>
    </w:p>
    <w:p w14:paraId="7313CD72" w14:textId="4698CA55"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 xml:space="preserve">In conjunction with my University, I would like to thank my </w:t>
      </w:r>
      <w:proofErr w:type="gramStart"/>
      <w:r>
        <w:rPr>
          <w:rFonts w:ascii="TimesNewRomanPSMT" w:eastAsiaTheme="minorHAnsi" w:hAnsi="TimesNewRomanPSMT" w:cs="TimesNewRomanPSMT"/>
          <w:sz w:val="24"/>
          <w:szCs w:val="24"/>
          <w:lang w:eastAsia="en-US"/>
        </w:rPr>
        <w:t>Professors</w:t>
      </w:r>
      <w:proofErr w:type="gramEnd"/>
      <w:r>
        <w:rPr>
          <w:rFonts w:ascii="TimesNewRomanPSMT" w:eastAsiaTheme="minorHAnsi" w:hAnsi="TimesNewRomanPSMT" w:cs="TimesNewRomanPSMT"/>
          <w:sz w:val="24"/>
          <w:szCs w:val="24"/>
          <w:lang w:eastAsia="en-US"/>
        </w:rPr>
        <w:t xml:space="preserve"> for providing me</w:t>
      </w:r>
    </w:p>
    <w:p w14:paraId="58A7AEA0" w14:textId="3566140F"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with the fantastic opportunity to study for Data management during th</w:t>
      </w:r>
      <w:r w:rsidR="007A682B">
        <w:rPr>
          <w:rFonts w:ascii="TimesNewRomanPSMT" w:eastAsiaTheme="minorHAnsi" w:hAnsi="TimesNewRomanPSMT" w:cs="TimesNewRomanPSMT"/>
          <w:sz w:val="24"/>
          <w:szCs w:val="24"/>
          <w:lang w:eastAsia="en-US"/>
        </w:rPr>
        <w:t>is</w:t>
      </w:r>
      <w:r>
        <w:rPr>
          <w:rFonts w:ascii="TimesNewRomanPSMT" w:eastAsiaTheme="minorHAnsi" w:hAnsi="TimesNewRomanPSMT" w:cs="TimesNewRomanPSMT"/>
          <w:sz w:val="24"/>
          <w:szCs w:val="24"/>
          <w:lang w:eastAsia="en-US"/>
        </w:rPr>
        <w:t xml:space="preserve"> s</w:t>
      </w:r>
      <w:r w:rsidR="007A682B">
        <w:rPr>
          <w:rFonts w:ascii="TimesNewRomanPSMT" w:eastAsiaTheme="minorHAnsi" w:hAnsi="TimesNewRomanPSMT" w:cs="TimesNewRomanPSMT"/>
          <w:sz w:val="24"/>
          <w:szCs w:val="24"/>
          <w:lang w:eastAsia="en-US"/>
        </w:rPr>
        <w:t>emester</w:t>
      </w:r>
      <w:r>
        <w:rPr>
          <w:rFonts w:ascii="TimesNewRomanPSMT" w:eastAsiaTheme="minorHAnsi" w:hAnsi="TimesNewRomanPSMT" w:cs="TimesNewRomanPSMT"/>
          <w:sz w:val="24"/>
          <w:szCs w:val="24"/>
          <w:lang w:eastAsia="en-US"/>
        </w:rPr>
        <w:t>, which helped me finish</w:t>
      </w:r>
      <w:r w:rsidR="007A682B">
        <w:rPr>
          <w:rFonts w:ascii="TimesNewRomanPSMT" w:eastAsiaTheme="minorHAnsi" w:hAnsi="TimesNewRomanPSMT" w:cs="TimesNewRomanPSMT"/>
          <w:sz w:val="24"/>
          <w:szCs w:val="24"/>
          <w:lang w:eastAsia="en-US"/>
        </w:rPr>
        <w:t xml:space="preserve"> </w:t>
      </w:r>
      <w:r>
        <w:rPr>
          <w:rFonts w:ascii="TimesNewRomanPSMT" w:eastAsiaTheme="minorHAnsi" w:hAnsi="TimesNewRomanPSMT" w:cs="TimesNewRomanPSMT"/>
          <w:sz w:val="24"/>
          <w:szCs w:val="24"/>
          <w:lang w:eastAsia="en-US"/>
        </w:rPr>
        <w:t>my homework and learn quite a bit. As a result, I learned a lot of new things. So, I really</w:t>
      </w:r>
    </w:p>
    <w:p w14:paraId="33E30518"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thank them.</w:t>
      </w:r>
    </w:p>
    <w:p w14:paraId="274742CF"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Furthermore, I would like to thank all the friends who helped me out whenever I ran into a</w:t>
      </w:r>
    </w:p>
    <w:p w14:paraId="73DAD7E9"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problem with my course. As their support always has my back whenever I need it, I am</w:t>
      </w:r>
    </w:p>
    <w:p w14:paraId="2D9A083F"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thankful to have such excellent assistance from them.</w:t>
      </w:r>
    </w:p>
    <w:p w14:paraId="093B2372"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Additionally, I would like to thank my parents who, throughout my life, have always</w:t>
      </w:r>
    </w:p>
    <w:p w14:paraId="3CCB75A0"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supported me and made me decide to do the right thing. Without them, I could never have</w:t>
      </w:r>
    </w:p>
    <w:p w14:paraId="646C5137"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learned and become the person I am now.</w:t>
      </w:r>
    </w:p>
    <w:p w14:paraId="2A749FDF"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I have taken efforts in this project. In spite of that, it would not have been possible without</w:t>
      </w:r>
    </w:p>
    <w:p w14:paraId="5725EF46" w14:textId="77777777" w:rsidR="000C2925" w:rsidRDefault="000C2925" w:rsidP="000C2925">
      <w:pPr>
        <w:suppressAutoHyphens w:val="0"/>
        <w:autoSpaceDE w:val="0"/>
        <w:autoSpaceDN w:val="0"/>
        <w:adjustRightInd w:val="0"/>
        <w:spacing w:after="0" w:line="48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the generous support and assistance of several individuals and organizations. I would like to</w:t>
      </w:r>
    </w:p>
    <w:p w14:paraId="37E6619A" w14:textId="65593249" w:rsidR="000C2925" w:rsidRDefault="000C2925" w:rsidP="000C2925">
      <w:pPr>
        <w:spacing w:after="0" w:line="480" w:lineRule="auto"/>
        <w:rPr>
          <w:rFonts w:ascii="Times New Roman" w:eastAsia="Times New Roman" w:hAnsi="Times New Roman" w:cs="Times New Roman"/>
          <w:b/>
          <w:bCs/>
          <w:sz w:val="24"/>
          <w:szCs w:val="24"/>
          <w:lang w:val="en-IN" w:eastAsia="en-IN"/>
        </w:rPr>
      </w:pPr>
      <w:r>
        <w:rPr>
          <w:rFonts w:ascii="TimesNewRomanPSMT" w:eastAsiaTheme="minorHAnsi" w:hAnsi="TimesNewRomanPSMT" w:cs="TimesNewRomanPSMT"/>
          <w:sz w:val="24"/>
          <w:szCs w:val="24"/>
          <w:lang w:eastAsia="en-US"/>
        </w:rPr>
        <w:t>extend my sincere thanks to all of them</w:t>
      </w:r>
    </w:p>
    <w:p w14:paraId="4DB3A468" w14:textId="5C2DF07C" w:rsidR="00FC77EE" w:rsidRDefault="00FB6327" w:rsidP="00FC77EE">
      <w:pPr>
        <w:spacing w:after="0" w:line="360" w:lineRule="auto"/>
        <w:rPr>
          <w:rFonts w:ascii="Times New Roman" w:eastAsia="Times New Roman" w:hAnsi="Times New Roman" w:cs="Times New Roman"/>
          <w:b/>
          <w:bCs/>
          <w:sz w:val="24"/>
          <w:szCs w:val="24"/>
          <w:u w:val="single"/>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129E12F7" w14:textId="77777777" w:rsidR="00FB6327" w:rsidRPr="00FB6327" w:rsidRDefault="00FB6327" w:rsidP="00FC77EE">
      <w:pPr>
        <w:spacing w:after="0" w:line="360" w:lineRule="auto"/>
        <w:rPr>
          <w:rFonts w:ascii="Times New Roman" w:hAnsi="Times New Roman" w:cs="Times New Roman"/>
          <w:b/>
          <w:bCs/>
          <w:color w:val="FF0000"/>
          <w:sz w:val="24"/>
          <w:szCs w:val="24"/>
          <w:u w:val="single"/>
        </w:rPr>
      </w:pPr>
    </w:p>
    <w:p w14:paraId="31CC8D9F" w14:textId="554A440D" w:rsidR="00F22311" w:rsidRDefault="00F22311"/>
    <w:p w14:paraId="1D219B04" w14:textId="2D449855" w:rsidR="00FB6327" w:rsidRDefault="00FB6327"/>
    <w:p w14:paraId="3B94D157" w14:textId="572FD5FD" w:rsidR="00FB6327" w:rsidRDefault="00FB6327"/>
    <w:p w14:paraId="61312D84" w14:textId="36ABFC4B" w:rsidR="00FB6327" w:rsidRDefault="00FB6327"/>
    <w:p w14:paraId="7EFA8CD4" w14:textId="6CF99B12" w:rsidR="00FB6327" w:rsidRDefault="00FB6327"/>
    <w:p w14:paraId="3EBEFDB2" w14:textId="40176EC1" w:rsidR="00FB6327" w:rsidRDefault="00FB6327"/>
    <w:p w14:paraId="6877881B" w14:textId="69025B5C" w:rsidR="00FB6327" w:rsidRDefault="00FB6327">
      <w:r>
        <w:rPr>
          <w:rFonts w:ascii="Times New Roman" w:hAnsi="Times New Roman" w:cs="Times New Roman"/>
          <w:noProof/>
          <w:color w:val="000000"/>
        </w:rPr>
        <w:lastRenderedPageBreak/>
        <w:drawing>
          <wp:inline distT="0" distB="0" distL="0" distR="0" wp14:anchorId="1ED08536" wp14:editId="40932BC1">
            <wp:extent cx="1274782" cy="457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1A77C6DE" w14:textId="5CE29B07" w:rsidR="00FB6327" w:rsidRDefault="00FB6327">
      <w:pPr>
        <w:rPr>
          <w:rFonts w:ascii="Times New Roman" w:hAnsi="Times New Roman" w:cs="Times New Roman"/>
          <w:b/>
          <w:bCs/>
          <w:sz w:val="24"/>
          <w:szCs w:val="24"/>
          <w:u w:val="single"/>
        </w:rPr>
      </w:pPr>
      <w:r>
        <w:tab/>
      </w:r>
      <w:r>
        <w:tab/>
      </w:r>
      <w:r>
        <w:tab/>
      </w:r>
      <w:r>
        <w:tab/>
      </w:r>
      <w:r w:rsidRPr="004F53C6">
        <w:rPr>
          <w:rFonts w:ascii="Times New Roman" w:hAnsi="Times New Roman" w:cs="Times New Roman"/>
          <w:b/>
          <w:bCs/>
          <w:sz w:val="28"/>
          <w:szCs w:val="28"/>
          <w:u w:val="single"/>
        </w:rPr>
        <w:t xml:space="preserve"> </w:t>
      </w:r>
      <w:r w:rsidR="009250E0" w:rsidRPr="004F53C6">
        <w:rPr>
          <w:rFonts w:ascii="Times New Roman" w:hAnsi="Times New Roman" w:cs="Times New Roman"/>
          <w:b/>
          <w:bCs/>
          <w:sz w:val="28"/>
          <w:szCs w:val="28"/>
          <w:u w:val="single"/>
        </w:rPr>
        <w:t xml:space="preserve">TABLE OF CONTENT </w:t>
      </w:r>
    </w:p>
    <w:p w14:paraId="7C625632" w14:textId="6391C9A0" w:rsidR="009250E0" w:rsidRDefault="009250E0">
      <w:pPr>
        <w:rPr>
          <w:rFonts w:ascii="Times New Roman" w:hAnsi="Times New Roman" w:cs="Times New Roman"/>
          <w:b/>
          <w:bCs/>
          <w:sz w:val="24"/>
          <w:szCs w:val="24"/>
          <w:u w:val="single"/>
        </w:rPr>
      </w:pPr>
    </w:p>
    <w:p w14:paraId="6AF0FCED" w14:textId="3A240F54" w:rsidR="009250E0" w:rsidRDefault="009250E0">
      <w:pPr>
        <w:rPr>
          <w:rFonts w:ascii="Times New Roman" w:hAnsi="Times New Roman" w:cs="Times New Roman"/>
          <w:b/>
          <w:bCs/>
          <w:sz w:val="24"/>
          <w:szCs w:val="24"/>
          <w:u w:val="single"/>
        </w:rPr>
      </w:pPr>
    </w:p>
    <w:tbl>
      <w:tblPr>
        <w:tblStyle w:val="GridTable4"/>
        <w:tblW w:w="0" w:type="auto"/>
        <w:tblLook w:val="04A0" w:firstRow="1" w:lastRow="0" w:firstColumn="1" w:lastColumn="0" w:noHBand="0" w:noVBand="1"/>
      </w:tblPr>
      <w:tblGrid>
        <w:gridCol w:w="1521"/>
        <w:gridCol w:w="7793"/>
      </w:tblGrid>
      <w:tr w:rsidR="00486D41" w14:paraId="2A0CCCA5" w14:textId="77777777" w:rsidTr="008A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53FDA9C9" w14:textId="4BC41FBE" w:rsidR="00486D41" w:rsidRPr="00486D41" w:rsidRDefault="00E60EE3" w:rsidP="008A4D82">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Serial</w:t>
            </w:r>
            <w:r w:rsidR="00486D41">
              <w:rPr>
                <w:rFonts w:ascii="Times New Roman" w:hAnsi="Times New Roman" w:cs="Times New Roman"/>
                <w:b w:val="0"/>
                <w:bCs w:val="0"/>
                <w:sz w:val="28"/>
                <w:szCs w:val="28"/>
              </w:rPr>
              <w:t xml:space="preserve"> No</w:t>
            </w:r>
          </w:p>
        </w:tc>
        <w:tc>
          <w:tcPr>
            <w:tcW w:w="7793" w:type="dxa"/>
          </w:tcPr>
          <w:p w14:paraId="4567614E" w14:textId="7C0AF6A1" w:rsidR="00486D41" w:rsidRPr="00486D41" w:rsidRDefault="00486D41" w:rsidP="008A4D8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sz w:val="28"/>
                <w:szCs w:val="28"/>
              </w:rPr>
              <w:t>CONTENTS</w:t>
            </w:r>
          </w:p>
        </w:tc>
      </w:tr>
      <w:tr w:rsidR="00486D41" w14:paraId="5AE22648" w14:textId="77777777" w:rsidTr="008A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813B194" w14:textId="1153EB76" w:rsidR="00486D41" w:rsidRDefault="00EE4F81"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1</w:t>
            </w:r>
          </w:p>
        </w:tc>
        <w:tc>
          <w:tcPr>
            <w:tcW w:w="7793" w:type="dxa"/>
          </w:tcPr>
          <w:p w14:paraId="36905A3A" w14:textId="500255DF" w:rsidR="00FE6288" w:rsidRPr="00BF06D7" w:rsidRDefault="00BF0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F06D7">
              <w:rPr>
                <w:rFonts w:ascii="Times New Roman" w:hAnsi="Times New Roman" w:cs="Times New Roman"/>
                <w:b/>
                <w:bCs/>
                <w:sz w:val="24"/>
                <w:szCs w:val="24"/>
              </w:rPr>
              <w:t>INTRODUCTION</w:t>
            </w:r>
          </w:p>
        </w:tc>
      </w:tr>
      <w:tr w:rsidR="00FE6288" w14:paraId="02416DAF" w14:textId="77777777" w:rsidTr="008A4D82">
        <w:tc>
          <w:tcPr>
            <w:cnfStyle w:val="001000000000" w:firstRow="0" w:lastRow="0" w:firstColumn="1" w:lastColumn="0" w:oddVBand="0" w:evenVBand="0" w:oddHBand="0" w:evenHBand="0" w:firstRowFirstColumn="0" w:firstRowLastColumn="0" w:lastRowFirstColumn="0" w:lastRowLastColumn="0"/>
            <w:tcW w:w="1521" w:type="dxa"/>
          </w:tcPr>
          <w:p w14:paraId="07BC19E3" w14:textId="2319872D" w:rsidR="00FE6288" w:rsidRPr="005767B1" w:rsidRDefault="00FE6288" w:rsidP="00EE4F81">
            <w:pPr>
              <w:jc w:val="center"/>
              <w:rPr>
                <w:rFonts w:ascii="Times New Roman" w:hAnsi="Times New Roman" w:cs="Times New Roman"/>
                <w:b w:val="0"/>
                <w:bCs w:val="0"/>
                <w:sz w:val="24"/>
                <w:szCs w:val="24"/>
                <w:u w:val="single"/>
              </w:rPr>
            </w:pPr>
            <w:r w:rsidRPr="005767B1">
              <w:rPr>
                <w:rFonts w:ascii="Times New Roman" w:hAnsi="Times New Roman" w:cs="Times New Roman"/>
                <w:b w:val="0"/>
                <w:bCs w:val="0"/>
                <w:sz w:val="24"/>
                <w:szCs w:val="24"/>
                <w:u w:val="single"/>
              </w:rPr>
              <w:t>2</w:t>
            </w:r>
          </w:p>
        </w:tc>
        <w:tc>
          <w:tcPr>
            <w:tcW w:w="7793" w:type="dxa"/>
          </w:tcPr>
          <w:p w14:paraId="5639CB84" w14:textId="6A728E03" w:rsidR="00FE6288" w:rsidRPr="00BF06D7" w:rsidRDefault="00591C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SOURCE OF DATASET</w:t>
            </w:r>
          </w:p>
        </w:tc>
      </w:tr>
      <w:tr w:rsidR="00486D41" w14:paraId="1832D6EB" w14:textId="77777777" w:rsidTr="008A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30E36F60" w14:textId="55324DDA" w:rsidR="00486D41" w:rsidRDefault="00205F9E"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3</w:t>
            </w:r>
          </w:p>
        </w:tc>
        <w:tc>
          <w:tcPr>
            <w:tcW w:w="7793" w:type="dxa"/>
          </w:tcPr>
          <w:p w14:paraId="203479D6" w14:textId="0678580F" w:rsidR="00486D41" w:rsidRPr="00BF06D7" w:rsidRDefault="00591C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DASHBOARD</w:t>
            </w:r>
          </w:p>
        </w:tc>
      </w:tr>
      <w:tr w:rsidR="00486D41" w14:paraId="7BFA9C5A" w14:textId="77777777" w:rsidTr="008A4D82">
        <w:tc>
          <w:tcPr>
            <w:cnfStyle w:val="001000000000" w:firstRow="0" w:lastRow="0" w:firstColumn="1" w:lastColumn="0" w:oddVBand="0" w:evenVBand="0" w:oddHBand="0" w:evenHBand="0" w:firstRowFirstColumn="0" w:firstRowLastColumn="0" w:lastRowFirstColumn="0" w:lastRowLastColumn="0"/>
            <w:tcW w:w="1521" w:type="dxa"/>
          </w:tcPr>
          <w:p w14:paraId="716BB67B" w14:textId="367203A2" w:rsidR="00486D41" w:rsidRDefault="00205F9E"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4</w:t>
            </w:r>
          </w:p>
        </w:tc>
        <w:tc>
          <w:tcPr>
            <w:tcW w:w="7793" w:type="dxa"/>
          </w:tcPr>
          <w:p w14:paraId="4C4486F7" w14:textId="595A2138" w:rsidR="00486D41" w:rsidRPr="00BF06D7" w:rsidRDefault="00591C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OBJECTIVES/SCOPES OF ANALYSIS</w:t>
            </w:r>
          </w:p>
        </w:tc>
      </w:tr>
      <w:tr w:rsidR="00486D41" w14:paraId="72F51AD6" w14:textId="77777777" w:rsidTr="008A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3A914555" w14:textId="08B8F027" w:rsidR="00486D41" w:rsidRDefault="008511EA"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5</w:t>
            </w:r>
          </w:p>
        </w:tc>
        <w:tc>
          <w:tcPr>
            <w:tcW w:w="7793" w:type="dxa"/>
          </w:tcPr>
          <w:p w14:paraId="721D8E9D" w14:textId="4CF5DF25" w:rsidR="008511EA" w:rsidRPr="00BF06D7" w:rsidRDefault="00BF0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ANALYSIS ON THE DATASET </w:t>
            </w:r>
          </w:p>
        </w:tc>
      </w:tr>
      <w:tr w:rsidR="005767B1" w14:paraId="7779DB64" w14:textId="77777777" w:rsidTr="008A4D82">
        <w:tc>
          <w:tcPr>
            <w:cnfStyle w:val="001000000000" w:firstRow="0" w:lastRow="0" w:firstColumn="1" w:lastColumn="0" w:oddVBand="0" w:evenVBand="0" w:oddHBand="0" w:evenHBand="0" w:firstRowFirstColumn="0" w:firstRowLastColumn="0" w:lastRowFirstColumn="0" w:lastRowLastColumn="0"/>
            <w:tcW w:w="1521" w:type="dxa"/>
          </w:tcPr>
          <w:p w14:paraId="1C6A0F95" w14:textId="056477A6" w:rsidR="005767B1" w:rsidRPr="005767B1" w:rsidRDefault="00E60EE3"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6</w:t>
            </w:r>
          </w:p>
        </w:tc>
        <w:tc>
          <w:tcPr>
            <w:tcW w:w="7793" w:type="dxa"/>
          </w:tcPr>
          <w:p w14:paraId="2BE47C1B" w14:textId="797B2C15" w:rsidR="005767B1" w:rsidRDefault="005767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OTHER INFORMATION</w:t>
            </w:r>
          </w:p>
        </w:tc>
      </w:tr>
      <w:tr w:rsidR="00486D41" w14:paraId="46A48889" w14:textId="77777777" w:rsidTr="008A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34CC86C9" w14:textId="44F9E731" w:rsidR="00486D41" w:rsidRDefault="00E60EE3" w:rsidP="00EE4F81">
            <w:pPr>
              <w:jc w:val="center"/>
              <w:rPr>
                <w:rFonts w:ascii="Times New Roman" w:hAnsi="Times New Roman" w:cs="Times New Roman"/>
                <w:b w:val="0"/>
                <w:bCs w:val="0"/>
                <w:sz w:val="24"/>
                <w:szCs w:val="24"/>
                <w:u w:val="single"/>
              </w:rPr>
            </w:pPr>
            <w:r>
              <w:rPr>
                <w:rFonts w:ascii="Times New Roman" w:hAnsi="Times New Roman" w:cs="Times New Roman"/>
                <w:b w:val="0"/>
                <w:bCs w:val="0"/>
                <w:sz w:val="24"/>
                <w:szCs w:val="24"/>
                <w:u w:val="single"/>
              </w:rPr>
              <w:t>7</w:t>
            </w:r>
          </w:p>
        </w:tc>
        <w:tc>
          <w:tcPr>
            <w:tcW w:w="7793" w:type="dxa"/>
          </w:tcPr>
          <w:p w14:paraId="255B9D0B" w14:textId="48AEEA5E" w:rsidR="00486D41" w:rsidRPr="00BF06D7" w:rsidRDefault="007629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BIBLIOGRAPHY </w:t>
            </w:r>
          </w:p>
        </w:tc>
      </w:tr>
    </w:tbl>
    <w:p w14:paraId="146CCD7B" w14:textId="77777777" w:rsidR="009250E0" w:rsidRPr="00FB6327" w:rsidRDefault="009250E0">
      <w:pPr>
        <w:rPr>
          <w:rFonts w:ascii="Times New Roman" w:hAnsi="Times New Roman" w:cs="Times New Roman"/>
          <w:b/>
          <w:bCs/>
          <w:sz w:val="24"/>
          <w:szCs w:val="24"/>
          <w:u w:val="single"/>
        </w:rPr>
      </w:pPr>
    </w:p>
    <w:p w14:paraId="3445B467" w14:textId="77777777" w:rsidR="00FB6327" w:rsidRDefault="00FB6327"/>
    <w:p w14:paraId="71D7A568" w14:textId="77777777" w:rsidR="00FB6327" w:rsidRDefault="00FB6327"/>
    <w:p w14:paraId="643ECA04" w14:textId="77777777" w:rsidR="00FB6327" w:rsidRDefault="00FB6327"/>
    <w:p w14:paraId="38D6BDBE" w14:textId="77777777" w:rsidR="00FB6327" w:rsidRDefault="00FB6327"/>
    <w:p w14:paraId="44868CBD" w14:textId="0BD6B3D4" w:rsidR="00FB6327" w:rsidRDefault="00FB6327"/>
    <w:p w14:paraId="46BD7EBE" w14:textId="77777777" w:rsidR="001F2B24" w:rsidRDefault="001F2B24"/>
    <w:p w14:paraId="2CB3E724" w14:textId="77777777" w:rsidR="00FB6327" w:rsidRDefault="00FB6327"/>
    <w:p w14:paraId="64D3A776" w14:textId="77777777" w:rsidR="00FB6327" w:rsidRDefault="00FB6327"/>
    <w:p w14:paraId="06D68B2A" w14:textId="77777777" w:rsidR="00FB6327" w:rsidRDefault="00FB6327"/>
    <w:p w14:paraId="3D144D1B" w14:textId="7961F56E" w:rsidR="00FB6327" w:rsidRDefault="00FB6327"/>
    <w:p w14:paraId="3E1182A2" w14:textId="77777777" w:rsidR="00762958" w:rsidRDefault="00762958"/>
    <w:p w14:paraId="543BF891" w14:textId="77777777" w:rsidR="00FB6327" w:rsidRDefault="00FB6327"/>
    <w:p w14:paraId="0A2C51C0" w14:textId="77777777" w:rsidR="00FB6327" w:rsidRDefault="00FB6327"/>
    <w:p w14:paraId="435C2043" w14:textId="0B3F6382" w:rsidR="00FB6327" w:rsidRDefault="006F157A">
      <w:r>
        <w:rPr>
          <w:rFonts w:ascii="Times New Roman" w:hAnsi="Times New Roman" w:cs="Times New Roman"/>
          <w:noProof/>
          <w:color w:val="000000"/>
        </w:rPr>
        <w:lastRenderedPageBreak/>
        <w:drawing>
          <wp:inline distT="0" distB="0" distL="0" distR="0" wp14:anchorId="00195DE0" wp14:editId="6833187D">
            <wp:extent cx="1274782" cy="457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19D92927" w14:textId="26D79AE2" w:rsidR="006F157A" w:rsidRDefault="006F157A">
      <w:pPr>
        <w:rPr>
          <w:rFonts w:ascii="Times New Roman" w:hAnsi="Times New Roman" w:cs="Times New Roman"/>
          <w:b/>
          <w:bCs/>
          <w:sz w:val="28"/>
          <w:szCs w:val="28"/>
          <w:u w:val="single"/>
        </w:rPr>
      </w:pPr>
      <w:r>
        <w:tab/>
      </w:r>
      <w:r>
        <w:tab/>
      </w:r>
      <w:r>
        <w:tab/>
      </w:r>
      <w:r>
        <w:tab/>
      </w:r>
      <w:r w:rsidR="005664DC">
        <w:tab/>
      </w:r>
      <w:r w:rsidRPr="004F53C6">
        <w:rPr>
          <w:rFonts w:ascii="Times New Roman" w:hAnsi="Times New Roman" w:cs="Times New Roman"/>
          <w:b/>
          <w:bCs/>
          <w:sz w:val="28"/>
          <w:szCs w:val="28"/>
          <w:u w:val="single"/>
        </w:rPr>
        <w:t xml:space="preserve">INTRODUCTION </w:t>
      </w:r>
    </w:p>
    <w:p w14:paraId="34B661BA" w14:textId="77777777" w:rsidR="0020282F" w:rsidRDefault="0020282F">
      <w:pPr>
        <w:rPr>
          <w:rFonts w:ascii="Times New Roman" w:hAnsi="Times New Roman" w:cs="Times New Roman"/>
          <w:b/>
          <w:bCs/>
          <w:sz w:val="28"/>
          <w:szCs w:val="28"/>
          <w:u w:val="single"/>
        </w:rPr>
      </w:pPr>
    </w:p>
    <w:p w14:paraId="66FFE295" w14:textId="77777777" w:rsidR="008A4D82" w:rsidRPr="007D6D94" w:rsidRDefault="008A4D82" w:rsidP="007D6D94">
      <w:pPr>
        <w:spacing w:before="120" w:after="240" w:line="360" w:lineRule="auto"/>
        <w:rPr>
          <w:rFonts w:ascii="Arial" w:eastAsia="Times New Roman" w:hAnsi="Arial" w:cs="Arial"/>
          <w:lang w:eastAsia="en-IN"/>
        </w:rPr>
      </w:pPr>
      <w:bookmarkStart w:id="0" w:name="_Hlk90635503"/>
      <w:r w:rsidRPr="007D6D94">
        <w:rPr>
          <w:rFonts w:ascii="Arial" w:hAnsi="Arial" w:cs="Arial"/>
          <w:b/>
          <w:bCs/>
        </w:rPr>
        <w:t>Ethereum</w:t>
      </w:r>
      <w:bookmarkEnd w:id="0"/>
      <w:r w:rsidRPr="007D6D94">
        <w:rPr>
          <w:rFonts w:ascii="Arial" w:hAnsi="Arial" w:cs="Arial"/>
        </w:rPr>
        <w:t> is a </w:t>
      </w:r>
      <w:hyperlink r:id="rId7" w:tooltip="Decentralization" w:history="1">
        <w:r w:rsidRPr="007D6D94">
          <w:rPr>
            <w:rStyle w:val="Hyperlink"/>
            <w:rFonts w:ascii="Arial" w:hAnsi="Arial" w:cs="Arial"/>
            <w:color w:val="000000" w:themeColor="text1"/>
            <w:u w:val="none"/>
          </w:rPr>
          <w:t>decentralized</w:t>
        </w:r>
      </w:hyperlink>
      <w:r w:rsidRPr="007D6D94">
        <w:rPr>
          <w:rFonts w:ascii="Arial" w:hAnsi="Arial" w:cs="Arial"/>
        </w:rPr>
        <w:t>, </w:t>
      </w:r>
      <w:hyperlink r:id="rId8" w:tooltip="Open-source software" w:history="1">
        <w:r w:rsidRPr="007D6D94">
          <w:rPr>
            <w:rStyle w:val="Hyperlink"/>
            <w:rFonts w:ascii="Arial" w:hAnsi="Arial" w:cs="Arial"/>
            <w:color w:val="000000" w:themeColor="text1"/>
            <w:u w:val="none"/>
          </w:rPr>
          <w:t>open-source</w:t>
        </w:r>
      </w:hyperlink>
      <w:r w:rsidRPr="007D6D94">
        <w:rPr>
          <w:rFonts w:ascii="Arial" w:hAnsi="Arial" w:cs="Arial"/>
        </w:rPr>
        <w:t> </w:t>
      </w:r>
      <w:hyperlink r:id="rId9" w:tooltip="Blockchain" w:history="1">
        <w:r w:rsidRPr="007D6D94">
          <w:rPr>
            <w:rStyle w:val="Hyperlink"/>
            <w:rFonts w:ascii="Arial" w:hAnsi="Arial" w:cs="Arial"/>
            <w:color w:val="000000" w:themeColor="text1"/>
            <w:u w:val="none"/>
          </w:rPr>
          <w:t>blockchain</w:t>
        </w:r>
      </w:hyperlink>
      <w:r w:rsidRPr="007D6D94">
        <w:rPr>
          <w:rFonts w:ascii="Arial" w:hAnsi="Arial" w:cs="Arial"/>
        </w:rPr>
        <w:t> with </w:t>
      </w:r>
      <w:hyperlink r:id="rId10" w:tooltip="Smart contract" w:history="1">
        <w:r w:rsidRPr="007D6D94">
          <w:rPr>
            <w:rStyle w:val="Hyperlink"/>
            <w:rFonts w:ascii="Arial" w:hAnsi="Arial" w:cs="Arial"/>
            <w:color w:val="000000" w:themeColor="text1"/>
            <w:u w:val="none"/>
          </w:rPr>
          <w:t>smart contract</w:t>
        </w:r>
      </w:hyperlink>
      <w:r w:rsidRPr="007D6D94">
        <w:rPr>
          <w:rFonts w:ascii="Arial" w:hAnsi="Arial" w:cs="Arial"/>
        </w:rPr>
        <w:t> functionality. </w:t>
      </w:r>
      <w:r w:rsidRPr="007D6D94">
        <w:rPr>
          <w:rFonts w:ascii="Arial" w:hAnsi="Arial" w:cs="Arial"/>
          <w:b/>
          <w:bCs/>
        </w:rPr>
        <w:t>Ether</w:t>
      </w:r>
      <w:r w:rsidRPr="007D6D94">
        <w:rPr>
          <w:rFonts w:ascii="Arial" w:hAnsi="Arial" w:cs="Arial"/>
        </w:rPr>
        <w:t> (</w:t>
      </w:r>
      <w:r w:rsidRPr="007D6D94">
        <w:rPr>
          <w:rFonts w:ascii="Arial" w:hAnsi="Arial" w:cs="Arial"/>
          <w:b/>
          <w:bCs/>
        </w:rPr>
        <w:t>ETH</w:t>
      </w:r>
      <w:r w:rsidRPr="007D6D94">
        <w:rPr>
          <w:rFonts w:ascii="Arial" w:hAnsi="Arial" w:cs="Arial"/>
        </w:rPr>
        <w:t> or </w:t>
      </w:r>
      <w:r w:rsidRPr="007D6D94">
        <w:rPr>
          <w:rFonts w:ascii="Arial" w:hAnsi="Arial" w:cs="Arial"/>
          <w:b/>
          <w:bCs/>
        </w:rPr>
        <w:t>Ξ</w:t>
      </w:r>
      <w:r w:rsidRPr="007D6D94">
        <w:rPr>
          <w:rFonts w:ascii="Arial" w:hAnsi="Arial" w:cs="Arial"/>
        </w:rPr>
        <w:t>) is the native </w:t>
      </w:r>
      <w:hyperlink r:id="rId11" w:tooltip="Cryptocurrency" w:history="1">
        <w:r w:rsidRPr="007D6D94">
          <w:rPr>
            <w:rStyle w:val="Hyperlink"/>
            <w:rFonts w:ascii="Arial" w:hAnsi="Arial" w:cs="Arial"/>
            <w:color w:val="000000" w:themeColor="text1"/>
            <w:u w:val="none"/>
          </w:rPr>
          <w:t>cryptocurrency</w:t>
        </w:r>
      </w:hyperlink>
      <w:r w:rsidRPr="007D6D94">
        <w:rPr>
          <w:rFonts w:ascii="Arial" w:hAnsi="Arial" w:cs="Arial"/>
        </w:rPr>
        <w:t> of the platform. Amongst cryptocurrencies, Ether is second only to </w:t>
      </w:r>
      <w:hyperlink r:id="rId12" w:tooltip="Bitcoin" w:history="1">
        <w:r w:rsidRPr="007D6D94">
          <w:rPr>
            <w:rStyle w:val="Hyperlink"/>
            <w:rFonts w:ascii="Arial" w:hAnsi="Arial" w:cs="Arial"/>
            <w:color w:val="000000" w:themeColor="text1"/>
            <w:u w:val="none"/>
          </w:rPr>
          <w:t>Bitcoin</w:t>
        </w:r>
      </w:hyperlink>
      <w:r w:rsidRPr="007D6D94">
        <w:rPr>
          <w:rFonts w:ascii="Arial" w:hAnsi="Arial" w:cs="Arial"/>
        </w:rPr>
        <w:t> in </w:t>
      </w:r>
      <w:hyperlink r:id="rId13" w:tooltip="Market capitalization" w:history="1">
        <w:r w:rsidRPr="007D6D94">
          <w:rPr>
            <w:rStyle w:val="Hyperlink"/>
            <w:rFonts w:ascii="Arial" w:hAnsi="Arial" w:cs="Arial"/>
            <w:color w:val="000000" w:themeColor="text1"/>
            <w:u w:val="none"/>
          </w:rPr>
          <w:t>market capitalization</w:t>
        </w:r>
      </w:hyperlink>
      <w:r w:rsidRPr="007D6D94">
        <w:rPr>
          <w:rFonts w:ascii="Arial" w:hAnsi="Arial" w:cs="Arial"/>
        </w:rPr>
        <w:t>.</w:t>
      </w:r>
      <w:hyperlink r:id="rId14" w:anchor="cite_note-ft20210528-2" w:history="1">
        <w:r w:rsidRPr="007D6D94">
          <w:rPr>
            <w:rStyle w:val="Hyperlink"/>
            <w:rFonts w:ascii="Arial" w:hAnsi="Arial" w:cs="Arial"/>
            <w:color w:val="000000" w:themeColor="text1"/>
            <w:u w:val="none"/>
            <w:vertAlign w:val="superscript"/>
          </w:rPr>
          <w:t>[2]</w:t>
        </w:r>
      </w:hyperlink>
      <w:hyperlink r:id="rId15" w:anchor="cite_note-wsj20210603-3" w:history="1">
        <w:r w:rsidRPr="007D6D94">
          <w:rPr>
            <w:rStyle w:val="Hyperlink"/>
            <w:rFonts w:ascii="Arial" w:hAnsi="Arial" w:cs="Arial"/>
            <w:color w:val="000000" w:themeColor="text1"/>
            <w:u w:val="none"/>
            <w:vertAlign w:val="superscript"/>
          </w:rPr>
          <w:t>[3]</w:t>
        </w:r>
      </w:hyperlink>
    </w:p>
    <w:p w14:paraId="41EEF2A6" w14:textId="2136BB95" w:rsidR="0020282F" w:rsidRPr="007D6D94" w:rsidRDefault="008A4D82" w:rsidP="007D6D94">
      <w:pPr>
        <w:spacing w:before="120" w:after="240" w:line="360" w:lineRule="auto"/>
        <w:rPr>
          <w:rFonts w:ascii="Times New Roman" w:hAnsi="Times New Roman" w:cs="Times New Roman"/>
        </w:rPr>
      </w:pPr>
      <w:r w:rsidRPr="007D6D94">
        <w:rPr>
          <w:rFonts w:ascii="Arial" w:hAnsi="Arial" w:cs="Arial"/>
        </w:rPr>
        <w:t>Ethereum was conceived in 2013 by programmer </w:t>
      </w:r>
      <w:proofErr w:type="spellStart"/>
      <w:r w:rsidRPr="007D6D94">
        <w:rPr>
          <w:rFonts w:ascii="Arial" w:hAnsi="Arial" w:cs="Arial"/>
        </w:rPr>
        <w:fldChar w:fldCharType="begin"/>
      </w:r>
      <w:r w:rsidRPr="007D6D94">
        <w:rPr>
          <w:rFonts w:ascii="Arial" w:hAnsi="Arial" w:cs="Arial"/>
        </w:rPr>
        <w:instrText xml:space="preserve"> HYPERLINK "https://en.wikipedia.org/wiki/Vitalik_Buterin" \o "Vitalik Buterin" </w:instrText>
      </w:r>
      <w:r w:rsidRPr="007D6D94">
        <w:rPr>
          <w:rFonts w:ascii="Arial" w:hAnsi="Arial" w:cs="Arial"/>
        </w:rPr>
        <w:fldChar w:fldCharType="separate"/>
      </w:r>
      <w:r w:rsidRPr="007D6D94">
        <w:rPr>
          <w:rStyle w:val="Hyperlink"/>
          <w:rFonts w:ascii="Arial" w:hAnsi="Arial" w:cs="Arial"/>
          <w:color w:val="000000" w:themeColor="text1"/>
          <w:u w:val="none"/>
        </w:rPr>
        <w:t>Vitalik</w:t>
      </w:r>
      <w:proofErr w:type="spellEnd"/>
      <w:r w:rsidRPr="007D6D94">
        <w:rPr>
          <w:rStyle w:val="Hyperlink"/>
          <w:rFonts w:ascii="Arial" w:hAnsi="Arial" w:cs="Arial"/>
          <w:color w:val="000000" w:themeColor="text1"/>
          <w:u w:val="none"/>
        </w:rPr>
        <w:t xml:space="preserve"> </w:t>
      </w:r>
      <w:proofErr w:type="spellStart"/>
      <w:r w:rsidRPr="007D6D94">
        <w:rPr>
          <w:rStyle w:val="Hyperlink"/>
          <w:rFonts w:ascii="Arial" w:hAnsi="Arial" w:cs="Arial"/>
          <w:color w:val="000000" w:themeColor="text1"/>
          <w:u w:val="none"/>
        </w:rPr>
        <w:t>Buterin</w:t>
      </w:r>
      <w:proofErr w:type="spellEnd"/>
      <w:r w:rsidRPr="007D6D94">
        <w:rPr>
          <w:rFonts w:ascii="Arial" w:hAnsi="Arial" w:cs="Arial"/>
        </w:rPr>
        <w:fldChar w:fldCharType="end"/>
      </w:r>
      <w:r w:rsidRPr="007D6D94">
        <w:rPr>
          <w:rFonts w:ascii="Arial" w:hAnsi="Arial" w:cs="Arial"/>
        </w:rPr>
        <w:t>.</w:t>
      </w:r>
      <w:hyperlink r:id="rId16" w:anchor="cite_note-FOOTNOTETapscottTapscott201687-4" w:history="1">
        <w:r w:rsidRPr="007D6D94">
          <w:rPr>
            <w:rStyle w:val="Hyperlink"/>
            <w:rFonts w:ascii="Arial" w:hAnsi="Arial" w:cs="Arial"/>
            <w:color w:val="000000" w:themeColor="text1"/>
            <w:u w:val="none"/>
            <w:vertAlign w:val="superscript"/>
          </w:rPr>
          <w:t>[4]</w:t>
        </w:r>
      </w:hyperlink>
      <w:r w:rsidRPr="007D6D94">
        <w:rPr>
          <w:rFonts w:ascii="Arial" w:hAnsi="Arial" w:cs="Arial"/>
        </w:rPr>
        <w:t> Additional founders of Ethereum included </w:t>
      </w:r>
      <w:hyperlink r:id="rId17" w:tooltip="Gavin Wood" w:history="1">
        <w:r w:rsidRPr="007D6D94">
          <w:rPr>
            <w:rStyle w:val="Hyperlink"/>
            <w:rFonts w:ascii="Arial" w:hAnsi="Arial" w:cs="Arial"/>
            <w:color w:val="000000" w:themeColor="text1"/>
            <w:u w:val="none"/>
          </w:rPr>
          <w:t>Gavin Wood</w:t>
        </w:r>
      </w:hyperlink>
      <w:r w:rsidRPr="007D6D94">
        <w:rPr>
          <w:rFonts w:ascii="Arial" w:hAnsi="Arial" w:cs="Arial"/>
        </w:rPr>
        <w:t>, </w:t>
      </w:r>
      <w:hyperlink r:id="rId18" w:tooltip="Charles Hoskinson" w:history="1">
        <w:r w:rsidRPr="007D6D94">
          <w:rPr>
            <w:rStyle w:val="Hyperlink"/>
            <w:rFonts w:ascii="Arial" w:hAnsi="Arial" w:cs="Arial"/>
            <w:color w:val="000000" w:themeColor="text1"/>
            <w:u w:val="none"/>
          </w:rPr>
          <w:t>Charles Hoskinson</w:t>
        </w:r>
      </w:hyperlink>
      <w:r w:rsidRPr="007D6D94">
        <w:rPr>
          <w:rFonts w:ascii="Arial" w:hAnsi="Arial" w:cs="Arial"/>
        </w:rPr>
        <w:t>, </w:t>
      </w:r>
      <w:hyperlink r:id="rId19" w:tooltip="Anthony Di Iorio" w:history="1">
        <w:r w:rsidRPr="007D6D94">
          <w:rPr>
            <w:rStyle w:val="Hyperlink"/>
            <w:rFonts w:ascii="Arial" w:hAnsi="Arial" w:cs="Arial"/>
            <w:color w:val="000000" w:themeColor="text1"/>
            <w:u w:val="none"/>
          </w:rPr>
          <w:t xml:space="preserve">Anthony Di </w:t>
        </w:r>
        <w:proofErr w:type="spellStart"/>
        <w:r w:rsidRPr="007D6D94">
          <w:rPr>
            <w:rStyle w:val="Hyperlink"/>
            <w:rFonts w:ascii="Arial" w:hAnsi="Arial" w:cs="Arial"/>
            <w:color w:val="000000" w:themeColor="text1"/>
            <w:u w:val="none"/>
          </w:rPr>
          <w:t>Iorio</w:t>
        </w:r>
        <w:proofErr w:type="spellEnd"/>
      </w:hyperlink>
      <w:r w:rsidRPr="007D6D94">
        <w:rPr>
          <w:rFonts w:ascii="Arial" w:hAnsi="Arial" w:cs="Arial"/>
        </w:rPr>
        <w:t> and </w:t>
      </w:r>
      <w:hyperlink r:id="rId20" w:tooltip="Joseph Lubin (entrepreneur)" w:history="1">
        <w:r w:rsidRPr="007D6D94">
          <w:rPr>
            <w:rStyle w:val="Hyperlink"/>
            <w:rFonts w:ascii="Arial" w:hAnsi="Arial" w:cs="Arial"/>
            <w:color w:val="000000" w:themeColor="text1"/>
            <w:u w:val="none"/>
          </w:rPr>
          <w:t xml:space="preserve">Joseph </w:t>
        </w:r>
        <w:proofErr w:type="spellStart"/>
        <w:r w:rsidRPr="007D6D94">
          <w:rPr>
            <w:rStyle w:val="Hyperlink"/>
            <w:rFonts w:ascii="Arial" w:hAnsi="Arial" w:cs="Arial"/>
            <w:color w:val="000000" w:themeColor="text1"/>
            <w:u w:val="none"/>
          </w:rPr>
          <w:t>Lubin</w:t>
        </w:r>
        <w:proofErr w:type="spellEnd"/>
      </w:hyperlink>
      <w:r w:rsidRPr="007D6D94">
        <w:rPr>
          <w:rFonts w:ascii="Arial" w:hAnsi="Arial" w:cs="Arial"/>
        </w:rPr>
        <w:t>.</w:t>
      </w:r>
      <w:hyperlink r:id="rId21" w:anchor="cite_note-paumgarten-5" w:history="1">
        <w:r w:rsidRPr="007D6D94">
          <w:rPr>
            <w:rStyle w:val="Hyperlink"/>
            <w:rFonts w:ascii="Arial" w:hAnsi="Arial" w:cs="Arial"/>
            <w:color w:val="000000" w:themeColor="text1"/>
            <w:u w:val="none"/>
            <w:vertAlign w:val="superscript"/>
          </w:rPr>
          <w:t>[5]</w:t>
        </w:r>
      </w:hyperlink>
      <w:r w:rsidRPr="007D6D94">
        <w:rPr>
          <w:rFonts w:ascii="Arial" w:hAnsi="Arial" w:cs="Arial"/>
        </w:rPr>
        <w:t> In 2014, development work commenced and was </w:t>
      </w:r>
      <w:hyperlink r:id="rId22" w:tooltip="Crowdfunding" w:history="1">
        <w:r w:rsidRPr="007D6D94">
          <w:rPr>
            <w:rStyle w:val="Hyperlink"/>
            <w:rFonts w:ascii="Arial" w:hAnsi="Arial" w:cs="Arial"/>
            <w:color w:val="000000" w:themeColor="text1"/>
            <w:u w:val="none"/>
          </w:rPr>
          <w:t>crowdfunded</w:t>
        </w:r>
      </w:hyperlink>
      <w:r w:rsidRPr="007D6D94">
        <w:rPr>
          <w:rFonts w:ascii="Arial" w:hAnsi="Arial" w:cs="Arial"/>
        </w:rPr>
        <w:t>, and the network went live on 30 July 2015.</w:t>
      </w:r>
      <w:hyperlink r:id="rId23" w:anchor="cite_note-6" w:history="1">
        <w:r w:rsidRPr="007D6D94">
          <w:rPr>
            <w:rStyle w:val="Hyperlink"/>
            <w:rFonts w:ascii="Arial" w:hAnsi="Arial" w:cs="Arial"/>
            <w:color w:val="000000" w:themeColor="text1"/>
            <w:u w:val="none"/>
            <w:vertAlign w:val="superscript"/>
          </w:rPr>
          <w:t>[6]</w:t>
        </w:r>
      </w:hyperlink>
      <w:r w:rsidRPr="007D6D94">
        <w:rPr>
          <w:rFonts w:ascii="Arial" w:hAnsi="Arial" w:cs="Arial"/>
        </w:rPr>
        <w:t> The platform allows anyone to deploy permanent and immutable </w:t>
      </w:r>
      <w:hyperlink r:id="rId24" w:tooltip="Decentralized application" w:history="1">
        <w:r w:rsidRPr="007D6D94">
          <w:rPr>
            <w:rStyle w:val="Hyperlink"/>
            <w:rFonts w:ascii="Arial" w:hAnsi="Arial" w:cs="Arial"/>
            <w:color w:val="000000" w:themeColor="text1"/>
            <w:u w:val="none"/>
          </w:rPr>
          <w:t>decentralized applications</w:t>
        </w:r>
      </w:hyperlink>
      <w:r w:rsidRPr="007D6D94">
        <w:rPr>
          <w:rFonts w:ascii="Arial" w:hAnsi="Arial" w:cs="Arial"/>
        </w:rPr>
        <w:t> onto it, with which users can interact.</w:t>
      </w:r>
      <w:hyperlink r:id="rId25" w:anchor="cite_note-7" w:history="1">
        <w:r w:rsidRPr="007D6D94">
          <w:rPr>
            <w:rStyle w:val="Hyperlink"/>
            <w:rFonts w:ascii="Arial" w:hAnsi="Arial" w:cs="Arial"/>
            <w:color w:val="000000" w:themeColor="text1"/>
            <w:u w:val="none"/>
            <w:vertAlign w:val="superscript"/>
          </w:rPr>
          <w:t>[7]</w:t>
        </w:r>
      </w:hyperlink>
      <w:hyperlink r:id="rId26" w:anchor="cite_note-8" w:history="1">
        <w:r w:rsidRPr="007D6D94">
          <w:rPr>
            <w:rStyle w:val="Hyperlink"/>
            <w:rFonts w:ascii="Arial" w:hAnsi="Arial" w:cs="Arial"/>
            <w:color w:val="000000" w:themeColor="text1"/>
            <w:u w:val="none"/>
            <w:vertAlign w:val="superscript"/>
          </w:rPr>
          <w:t>[8]</w:t>
        </w:r>
      </w:hyperlink>
      <w:r w:rsidRPr="007D6D94">
        <w:rPr>
          <w:rFonts w:ascii="Arial" w:hAnsi="Arial" w:cs="Arial"/>
        </w:rPr>
        <w:t> </w:t>
      </w:r>
      <w:hyperlink r:id="rId27" w:tooltip="Decentralized finance" w:history="1">
        <w:r w:rsidRPr="007D6D94">
          <w:rPr>
            <w:rStyle w:val="Hyperlink"/>
            <w:rFonts w:ascii="Arial" w:hAnsi="Arial" w:cs="Arial"/>
            <w:color w:val="000000" w:themeColor="text1"/>
            <w:u w:val="none"/>
          </w:rPr>
          <w:t>Decentralized finance</w:t>
        </w:r>
      </w:hyperlink>
      <w:r w:rsidRPr="007D6D94">
        <w:rPr>
          <w:rFonts w:ascii="Arial" w:hAnsi="Arial" w:cs="Arial"/>
        </w:rPr>
        <w:t> (</w:t>
      </w:r>
      <w:proofErr w:type="spellStart"/>
      <w:r w:rsidRPr="007D6D94">
        <w:rPr>
          <w:rFonts w:ascii="Arial" w:hAnsi="Arial" w:cs="Arial"/>
        </w:rPr>
        <w:t>DeFi</w:t>
      </w:r>
      <w:proofErr w:type="spellEnd"/>
      <w:r w:rsidRPr="007D6D94">
        <w:rPr>
          <w:rFonts w:ascii="Arial" w:hAnsi="Arial" w:cs="Arial"/>
        </w:rPr>
        <w:t>) applications provide a broad array of financial services without the need for typical </w:t>
      </w:r>
      <w:hyperlink r:id="rId28" w:tooltip="Financial intermediary" w:history="1">
        <w:r w:rsidRPr="007D6D94">
          <w:rPr>
            <w:rStyle w:val="Hyperlink"/>
            <w:rFonts w:ascii="Arial" w:hAnsi="Arial" w:cs="Arial"/>
            <w:color w:val="000000" w:themeColor="text1"/>
            <w:u w:val="none"/>
          </w:rPr>
          <w:t>financial intermediaries</w:t>
        </w:r>
      </w:hyperlink>
      <w:r w:rsidRPr="007D6D94">
        <w:rPr>
          <w:rFonts w:ascii="Arial" w:hAnsi="Arial" w:cs="Arial"/>
        </w:rPr>
        <w:t> like </w:t>
      </w:r>
      <w:hyperlink r:id="rId29" w:tooltip="Brokerage" w:history="1">
        <w:r w:rsidRPr="007D6D94">
          <w:rPr>
            <w:rStyle w:val="Hyperlink"/>
            <w:rFonts w:ascii="Arial" w:hAnsi="Arial" w:cs="Arial"/>
            <w:color w:val="000000" w:themeColor="text1"/>
            <w:u w:val="none"/>
          </w:rPr>
          <w:t>brokerages</w:t>
        </w:r>
      </w:hyperlink>
      <w:r w:rsidRPr="007D6D94">
        <w:rPr>
          <w:rFonts w:ascii="Arial" w:hAnsi="Arial" w:cs="Arial"/>
        </w:rPr>
        <w:t>, </w:t>
      </w:r>
      <w:hyperlink r:id="rId30" w:tooltip="Exchange (organized market)" w:history="1">
        <w:r w:rsidRPr="007D6D94">
          <w:rPr>
            <w:rStyle w:val="Hyperlink"/>
            <w:rFonts w:ascii="Arial" w:hAnsi="Arial" w:cs="Arial"/>
            <w:color w:val="000000" w:themeColor="text1"/>
            <w:u w:val="none"/>
          </w:rPr>
          <w:t>exchanges</w:t>
        </w:r>
      </w:hyperlink>
      <w:r w:rsidRPr="007D6D94">
        <w:rPr>
          <w:rFonts w:ascii="Arial" w:hAnsi="Arial" w:cs="Arial"/>
        </w:rPr>
        <w:t>, or </w:t>
      </w:r>
      <w:hyperlink r:id="rId31" w:tooltip="Bank" w:history="1">
        <w:r w:rsidRPr="007D6D94">
          <w:rPr>
            <w:rStyle w:val="Hyperlink"/>
            <w:rFonts w:ascii="Arial" w:hAnsi="Arial" w:cs="Arial"/>
            <w:color w:val="000000" w:themeColor="text1"/>
            <w:u w:val="none"/>
          </w:rPr>
          <w:t>banks</w:t>
        </w:r>
      </w:hyperlink>
      <w:r w:rsidRPr="007D6D94">
        <w:rPr>
          <w:rFonts w:ascii="Arial" w:hAnsi="Arial" w:cs="Arial"/>
        </w:rPr>
        <w:t>, such as allowing cryptocurrency users to borrow against their holdings or lend them out for </w:t>
      </w:r>
      <w:hyperlink r:id="rId32" w:tooltip="Interest" w:history="1">
        <w:r w:rsidRPr="007D6D94">
          <w:rPr>
            <w:rStyle w:val="Hyperlink"/>
            <w:rFonts w:ascii="Arial" w:hAnsi="Arial" w:cs="Arial"/>
            <w:color w:val="000000" w:themeColor="text1"/>
            <w:u w:val="none"/>
          </w:rPr>
          <w:t>interest</w:t>
        </w:r>
      </w:hyperlink>
      <w:r w:rsidRPr="007D6D94">
        <w:rPr>
          <w:rFonts w:ascii="Arial" w:hAnsi="Arial" w:cs="Arial"/>
        </w:rPr>
        <w:t>.</w:t>
      </w:r>
      <w:hyperlink r:id="rId33" w:anchor="cite_note-9" w:history="1">
        <w:r w:rsidRPr="007D6D94">
          <w:rPr>
            <w:rStyle w:val="Hyperlink"/>
            <w:rFonts w:ascii="Arial" w:hAnsi="Arial" w:cs="Arial"/>
            <w:color w:val="000000" w:themeColor="text1"/>
            <w:u w:val="none"/>
            <w:vertAlign w:val="superscript"/>
          </w:rPr>
          <w:t>[9]</w:t>
        </w:r>
      </w:hyperlink>
      <w:hyperlink r:id="rId34" w:anchor="cite_note-fortune20210506-10" w:history="1">
        <w:r w:rsidRPr="007D6D94">
          <w:rPr>
            <w:rStyle w:val="Hyperlink"/>
            <w:rFonts w:ascii="Arial" w:hAnsi="Arial" w:cs="Arial"/>
            <w:color w:val="000000" w:themeColor="text1"/>
            <w:u w:val="none"/>
            <w:vertAlign w:val="superscript"/>
          </w:rPr>
          <w:t>[10]</w:t>
        </w:r>
      </w:hyperlink>
      <w:r w:rsidRPr="007D6D94">
        <w:rPr>
          <w:rFonts w:ascii="Arial" w:hAnsi="Arial" w:cs="Arial"/>
        </w:rPr>
        <w:t> Ethereum also allows for the creation and exchange of </w:t>
      </w:r>
      <w:hyperlink r:id="rId35" w:tooltip="Non-fungible token" w:history="1">
        <w:r w:rsidRPr="007D6D94">
          <w:rPr>
            <w:rStyle w:val="Hyperlink"/>
            <w:rFonts w:ascii="Arial" w:hAnsi="Arial" w:cs="Arial"/>
            <w:color w:val="000000" w:themeColor="text1"/>
            <w:u w:val="none"/>
          </w:rPr>
          <w:t>NFTs</w:t>
        </w:r>
      </w:hyperlink>
      <w:r w:rsidRPr="007D6D94">
        <w:rPr>
          <w:rFonts w:ascii="Arial" w:hAnsi="Arial" w:cs="Arial"/>
        </w:rPr>
        <w:t>, which are non-interchangeable tokens connected to digital works of art or other real-world items and sold as unique digital property. Additionally, many other cryptocurrencies operate as ERC-20 tokens on top of the Ethereum blockchain and have utilized the platform for </w:t>
      </w:r>
      <w:hyperlink r:id="rId36" w:tooltip="Initial coin offering" w:history="1">
        <w:r w:rsidRPr="007D6D94">
          <w:rPr>
            <w:rStyle w:val="Hyperlink"/>
            <w:rFonts w:ascii="Arial" w:hAnsi="Arial" w:cs="Arial"/>
            <w:color w:val="000000" w:themeColor="text1"/>
            <w:u w:val="none"/>
          </w:rPr>
          <w:t>initial coin offerings</w:t>
        </w:r>
      </w:hyperlink>
      <w:r w:rsidRPr="00235EC1">
        <w:rPr>
          <w:rFonts w:ascii="Arial" w:hAnsi="Arial" w:cs="Arial"/>
          <w:sz w:val="20"/>
          <w:szCs w:val="20"/>
        </w:rPr>
        <w:t>.</w:t>
      </w:r>
    </w:p>
    <w:p w14:paraId="1F075F8D" w14:textId="3271D560" w:rsidR="007D6D94" w:rsidRPr="007D6D94" w:rsidRDefault="007D6D94" w:rsidP="007D6D94">
      <w:pPr>
        <w:pStyle w:val="NormalWeb"/>
        <w:shd w:val="clear" w:color="auto" w:fill="FFFFFF"/>
        <w:spacing w:before="120" w:beforeAutospacing="0" w:after="120" w:afterAutospacing="0" w:line="360" w:lineRule="auto"/>
        <w:rPr>
          <w:rFonts w:ascii="Arial" w:hAnsi="Arial" w:cs="Arial"/>
          <w:color w:val="000000" w:themeColor="text1"/>
          <w:sz w:val="22"/>
          <w:szCs w:val="22"/>
          <w:lang w:eastAsia="en-IN"/>
        </w:rPr>
      </w:pPr>
      <w:r w:rsidRPr="007D6D94">
        <w:rPr>
          <w:rFonts w:ascii="Arial" w:hAnsi="Arial" w:cs="Arial"/>
          <w:color w:val="000000" w:themeColor="text1"/>
          <w:sz w:val="22"/>
          <w:szCs w:val="22"/>
        </w:rPr>
        <w:t>Ether (ETH) is the cryptocurrency generated by the Ethereum protocol as a reward to miners in a </w:t>
      </w:r>
      <w:hyperlink r:id="rId37" w:tooltip="Proof of work" w:history="1">
        <w:r w:rsidRPr="007D6D94">
          <w:rPr>
            <w:rStyle w:val="Hyperlink"/>
            <w:rFonts w:ascii="Arial" w:hAnsi="Arial" w:cs="Arial"/>
            <w:color w:val="000000" w:themeColor="text1"/>
            <w:sz w:val="22"/>
            <w:szCs w:val="22"/>
          </w:rPr>
          <w:t>proof-of-work</w:t>
        </w:r>
      </w:hyperlink>
      <w:r w:rsidRPr="007D6D94">
        <w:rPr>
          <w:rFonts w:ascii="Arial" w:hAnsi="Arial" w:cs="Arial"/>
          <w:color w:val="000000" w:themeColor="text1"/>
          <w:sz w:val="22"/>
          <w:szCs w:val="22"/>
        </w:rPr>
        <w:t> system for adding blocks to the blockchain. It is the only currency accepted in the payment of transaction fees, which also go to miners. The block reward together with the transaction fees provide the incentive to miners to keep the blockchain growing (</w:t>
      </w:r>
      <w:proofErr w:type="gramStart"/>
      <w:r w:rsidRPr="007D6D94">
        <w:rPr>
          <w:rFonts w:ascii="Arial" w:hAnsi="Arial" w:cs="Arial"/>
          <w:color w:val="000000" w:themeColor="text1"/>
          <w:sz w:val="22"/>
          <w:szCs w:val="22"/>
        </w:rPr>
        <w:t>i.e.</w:t>
      </w:r>
      <w:proofErr w:type="gramEnd"/>
      <w:r w:rsidRPr="007D6D94">
        <w:rPr>
          <w:rFonts w:ascii="Arial" w:hAnsi="Arial" w:cs="Arial"/>
          <w:color w:val="000000" w:themeColor="text1"/>
          <w:sz w:val="22"/>
          <w:szCs w:val="22"/>
        </w:rPr>
        <w:t xml:space="preserve"> to keep processing new transactions). Therefore, ETH is fundamental to the operation of the network. Each Ethereum account has an ETH balance and may send ETH to any other account. The smallest subunit of ETH is known as a Wei and is equal to 10</w:t>
      </w:r>
      <w:r w:rsidRPr="007D6D94">
        <w:rPr>
          <w:rFonts w:ascii="Arial" w:hAnsi="Arial" w:cs="Arial"/>
          <w:color w:val="000000" w:themeColor="text1"/>
          <w:sz w:val="22"/>
          <w:szCs w:val="22"/>
          <w:vertAlign w:val="superscript"/>
        </w:rPr>
        <w:t>−18</w:t>
      </w:r>
      <w:r w:rsidRPr="007D6D94">
        <w:rPr>
          <w:rFonts w:ascii="Arial" w:hAnsi="Arial" w:cs="Arial"/>
          <w:color w:val="000000" w:themeColor="text1"/>
          <w:sz w:val="22"/>
          <w:szCs w:val="22"/>
        </w:rPr>
        <w:t> ETH. Ether is often erroneously referred to as "Ethereum".</w:t>
      </w:r>
      <w:hyperlink r:id="rId38" w:anchor="cite_note-61" w:history="1">
        <w:r w:rsidRPr="007D6D94">
          <w:rPr>
            <w:rStyle w:val="Hyperlink"/>
            <w:rFonts w:ascii="Arial" w:hAnsi="Arial" w:cs="Arial"/>
            <w:color w:val="000000" w:themeColor="text1"/>
            <w:sz w:val="22"/>
            <w:szCs w:val="22"/>
            <w:vertAlign w:val="superscript"/>
          </w:rPr>
          <w:t>[61]</w:t>
        </w:r>
      </w:hyperlink>
    </w:p>
    <w:p w14:paraId="78E955AC" w14:textId="5413A1D6" w:rsidR="007D6D94" w:rsidRPr="007D6D94" w:rsidRDefault="007D6D94" w:rsidP="007D6D94">
      <w:pPr>
        <w:pStyle w:val="NormalWeb"/>
        <w:shd w:val="clear" w:color="auto" w:fill="FFFFFF"/>
        <w:spacing w:before="120" w:beforeAutospacing="0" w:after="120" w:afterAutospacing="0" w:line="360" w:lineRule="auto"/>
        <w:rPr>
          <w:rFonts w:ascii="Arial" w:hAnsi="Arial" w:cs="Arial"/>
          <w:color w:val="000000" w:themeColor="text1"/>
          <w:sz w:val="22"/>
          <w:szCs w:val="22"/>
        </w:rPr>
      </w:pPr>
      <w:r w:rsidRPr="007D6D94">
        <w:rPr>
          <w:rFonts w:ascii="Arial" w:hAnsi="Arial" w:cs="Arial"/>
          <w:color w:val="000000" w:themeColor="text1"/>
          <w:sz w:val="22"/>
          <w:szCs w:val="22"/>
        </w:rPr>
        <w:t>Ether is listed on exchanges under the currency code ETH. The Greek uppercase </w:t>
      </w:r>
      <w:hyperlink r:id="rId39" w:tooltip="Xi (letter)" w:history="1">
        <w:r w:rsidRPr="007D6D94">
          <w:rPr>
            <w:rStyle w:val="Hyperlink"/>
            <w:rFonts w:ascii="Arial" w:hAnsi="Arial" w:cs="Arial"/>
            <w:color w:val="000000" w:themeColor="text1"/>
            <w:sz w:val="22"/>
            <w:szCs w:val="22"/>
          </w:rPr>
          <w:t>Xi</w:t>
        </w:r>
      </w:hyperlink>
      <w:r w:rsidRPr="007D6D94">
        <w:rPr>
          <w:rFonts w:ascii="Arial" w:hAnsi="Arial" w:cs="Arial"/>
          <w:color w:val="000000" w:themeColor="text1"/>
          <w:sz w:val="22"/>
          <w:szCs w:val="22"/>
        </w:rPr>
        <w:t> character (Ξ) is sometimes used for its currency symbol.</w:t>
      </w:r>
    </w:p>
    <w:p w14:paraId="6430A62C" w14:textId="744B47F3" w:rsidR="007A682B" w:rsidRDefault="007D6D94" w:rsidP="00FE6288">
      <w:pPr>
        <w:pStyle w:val="NormalWeb"/>
        <w:shd w:val="clear" w:color="auto" w:fill="FFFFFF"/>
        <w:spacing w:before="120" w:beforeAutospacing="0" w:after="120" w:afterAutospacing="0" w:line="360" w:lineRule="auto"/>
        <w:rPr>
          <w:b/>
          <w:bCs/>
          <w:sz w:val="28"/>
          <w:szCs w:val="28"/>
          <w:u w:val="single"/>
        </w:rPr>
      </w:pPr>
      <w:r w:rsidRPr="007D6D94">
        <w:rPr>
          <w:rFonts w:ascii="Arial" w:hAnsi="Arial" w:cs="Arial"/>
          <w:color w:val="000000" w:themeColor="text1"/>
          <w:sz w:val="22"/>
          <w:szCs w:val="22"/>
        </w:rPr>
        <w:t>The shift to Ethereum 2.0 may reduce the issuance rate of Ether.</w:t>
      </w:r>
      <w:hyperlink r:id="rId40" w:anchor="cite_note-bloomberg20201125-55" w:history="1">
        <w:r w:rsidRPr="007D6D94">
          <w:rPr>
            <w:rStyle w:val="Hyperlink"/>
            <w:rFonts w:ascii="Arial" w:hAnsi="Arial" w:cs="Arial"/>
            <w:color w:val="000000" w:themeColor="text1"/>
            <w:sz w:val="22"/>
            <w:szCs w:val="22"/>
            <w:vertAlign w:val="superscript"/>
          </w:rPr>
          <w:t>[55]</w:t>
        </w:r>
      </w:hyperlink>
      <w:r w:rsidRPr="007D6D94">
        <w:rPr>
          <w:rFonts w:ascii="Arial" w:hAnsi="Arial" w:cs="Arial"/>
          <w:color w:val="000000" w:themeColor="text1"/>
          <w:sz w:val="22"/>
          <w:szCs w:val="22"/>
        </w:rPr>
        <w:t> There is currently no implemented hard cap on the total supply of Ether.</w:t>
      </w:r>
    </w:p>
    <w:p w14:paraId="35B9DD50" w14:textId="54FD5DA7" w:rsidR="00F45667" w:rsidRDefault="00F4566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w:t>
      </w:r>
    </w:p>
    <w:p w14:paraId="6FEBF109" w14:textId="77777777" w:rsidR="00591C5A" w:rsidRDefault="00591C5A" w:rsidP="00591C5A">
      <w:r>
        <w:rPr>
          <w:rFonts w:ascii="Times New Roman" w:hAnsi="Times New Roman" w:cs="Times New Roman"/>
          <w:noProof/>
          <w:color w:val="000000"/>
        </w:rPr>
        <w:lastRenderedPageBreak/>
        <w:drawing>
          <wp:inline distT="0" distB="0" distL="0" distR="0" wp14:anchorId="59667401" wp14:editId="4A7D2301">
            <wp:extent cx="1274782" cy="4572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498ADBAF" w14:textId="77777777" w:rsidR="00591C5A" w:rsidRDefault="00591C5A" w:rsidP="00591C5A"/>
    <w:p w14:paraId="6F1A9453" w14:textId="77777777" w:rsidR="00591C5A" w:rsidRDefault="00591C5A" w:rsidP="00591C5A">
      <w:pPr>
        <w:rPr>
          <w:rFonts w:ascii="Times New Roman" w:hAnsi="Times New Roman" w:cs="Times New Roman"/>
          <w:b/>
          <w:bCs/>
          <w:sz w:val="28"/>
          <w:szCs w:val="28"/>
          <w:u w:val="single"/>
        </w:rPr>
      </w:pPr>
      <w:r>
        <w:tab/>
      </w:r>
      <w:r>
        <w:tab/>
      </w:r>
      <w:r>
        <w:tab/>
      </w:r>
      <w:r>
        <w:tab/>
      </w:r>
      <w:r w:rsidRPr="004F53C6">
        <w:rPr>
          <w:rFonts w:ascii="Times New Roman" w:hAnsi="Times New Roman" w:cs="Times New Roman"/>
          <w:b/>
          <w:bCs/>
          <w:sz w:val="28"/>
          <w:szCs w:val="28"/>
          <w:u w:val="single"/>
        </w:rPr>
        <w:t xml:space="preserve">SOURCE OF DATASET </w:t>
      </w:r>
    </w:p>
    <w:p w14:paraId="69B9267E" w14:textId="77777777" w:rsidR="00591C5A" w:rsidRDefault="00591C5A" w:rsidP="00591C5A">
      <w:pPr>
        <w:rPr>
          <w:rFonts w:ascii="Times New Roman" w:hAnsi="Times New Roman" w:cs="Times New Roman"/>
          <w:b/>
          <w:bCs/>
          <w:sz w:val="28"/>
          <w:szCs w:val="28"/>
          <w:u w:val="single"/>
        </w:rPr>
      </w:pPr>
    </w:p>
    <w:p w14:paraId="7F0690CD" w14:textId="77777777" w:rsidR="00591C5A" w:rsidRPr="00825127" w:rsidRDefault="00591C5A" w:rsidP="00591C5A">
      <w:pPr>
        <w:rPr>
          <w:rFonts w:ascii="Times New Roman" w:hAnsi="Times New Roman" w:cs="Times New Roman"/>
          <w:b/>
          <w:bCs/>
          <w:sz w:val="28"/>
          <w:szCs w:val="28"/>
        </w:rPr>
      </w:pPr>
      <w:r>
        <w:rPr>
          <w:rFonts w:ascii="Times New Roman" w:hAnsi="Times New Roman" w:cs="Times New Roman"/>
          <w:b/>
          <w:bCs/>
          <w:sz w:val="28"/>
          <w:szCs w:val="28"/>
        </w:rPr>
        <w:t xml:space="preserve">Source of the </w:t>
      </w:r>
      <w:proofErr w:type="gramStart"/>
      <w:r>
        <w:rPr>
          <w:rFonts w:ascii="Times New Roman" w:hAnsi="Times New Roman" w:cs="Times New Roman"/>
          <w:b/>
          <w:bCs/>
          <w:sz w:val="28"/>
          <w:szCs w:val="28"/>
        </w:rPr>
        <w:t>dataset:-</w:t>
      </w:r>
      <w:proofErr w:type="gramEnd"/>
      <w:r>
        <w:rPr>
          <w:rFonts w:ascii="Times New Roman" w:hAnsi="Times New Roman" w:cs="Times New Roman"/>
          <w:b/>
          <w:bCs/>
          <w:sz w:val="28"/>
          <w:szCs w:val="28"/>
        </w:rPr>
        <w:t xml:space="preserve"> Kaggle </w:t>
      </w:r>
    </w:p>
    <w:p w14:paraId="39EE114B" w14:textId="77777777" w:rsidR="00591C5A" w:rsidRDefault="00591C5A" w:rsidP="00591C5A">
      <w:pPr>
        <w:spacing w:line="600" w:lineRule="auto"/>
        <w:rPr>
          <w:rFonts w:ascii="Arial" w:hAnsi="Arial" w:cs="Arial"/>
          <w:sz w:val="21"/>
          <w:szCs w:val="21"/>
          <w:shd w:val="clear" w:color="auto" w:fill="FFFFFF"/>
        </w:rPr>
      </w:pPr>
      <w:r>
        <w:rPr>
          <w:rFonts w:ascii="Arial" w:hAnsi="Arial" w:cs="Arial"/>
          <w:sz w:val="21"/>
          <w:szCs w:val="21"/>
          <w:shd w:val="clear" w:color="auto" w:fill="FFFFFF"/>
        </w:rPr>
        <w:t xml:space="preserve">This dataset is about the value </w:t>
      </w:r>
      <w:proofErr w:type="gramStart"/>
      <w:r>
        <w:rPr>
          <w:rFonts w:ascii="Arial" w:hAnsi="Arial" w:cs="Arial"/>
          <w:sz w:val="21"/>
          <w:szCs w:val="21"/>
          <w:shd w:val="clear" w:color="auto" w:fill="FFFFFF"/>
        </w:rPr>
        <w:t>of  and</w:t>
      </w:r>
      <w:proofErr w:type="gramEnd"/>
      <w:r>
        <w:rPr>
          <w:rFonts w:ascii="Arial" w:hAnsi="Arial" w:cs="Arial"/>
          <w:sz w:val="21"/>
          <w:szCs w:val="21"/>
          <w:shd w:val="clear" w:color="auto" w:fill="FFFFFF"/>
        </w:rPr>
        <w:t xml:space="preserve"> volume transacted of each currency between Jan-1-2020 and Apr-19-2021. Data is collected for every minute between these two dates from the open of stock exchange to close.</w:t>
      </w:r>
    </w:p>
    <w:p w14:paraId="7D1A37CB" w14:textId="06DF4853" w:rsidR="00591C5A" w:rsidRDefault="00591C5A" w:rsidP="00591C5A">
      <w:pPr>
        <w:spacing w:line="600" w:lineRule="auto"/>
        <w:rPr>
          <w:rFonts w:ascii="Arial" w:hAnsi="Arial" w:cs="Arial"/>
          <w:sz w:val="21"/>
          <w:szCs w:val="21"/>
          <w:shd w:val="clear" w:color="auto" w:fill="FFFFFF"/>
        </w:rPr>
      </w:pPr>
      <w:r>
        <w:rPr>
          <w:rStyle w:val="Strong"/>
          <w:rFonts w:ascii="Arial" w:hAnsi="Arial" w:cs="Arial"/>
          <w:b w:val="0"/>
          <w:bCs w:val="0"/>
          <w:sz w:val="21"/>
          <w:szCs w:val="21"/>
          <w:bdr w:val="none" w:sz="0" w:space="0" w:color="auto" w:frame="1"/>
          <w:shd w:val="clear" w:color="auto" w:fill="FFFFFF"/>
        </w:rPr>
        <w:t>Unix Timestamp</w:t>
      </w:r>
      <w:r>
        <w:rPr>
          <w:rFonts w:ascii="Arial" w:hAnsi="Arial" w:cs="Arial"/>
          <w:sz w:val="21"/>
          <w:szCs w:val="21"/>
          <w:shd w:val="clear" w:color="auto" w:fill="FFFFFF"/>
        </w:rPr>
        <w:t xml:space="preserve"> - Date represented as </w:t>
      </w:r>
      <w:proofErr w:type="spellStart"/>
      <w:r>
        <w:rPr>
          <w:rFonts w:ascii="Arial" w:hAnsi="Arial" w:cs="Arial"/>
          <w:sz w:val="21"/>
          <w:szCs w:val="21"/>
          <w:shd w:val="clear" w:color="auto" w:fill="FFFFFF"/>
        </w:rPr>
        <w:t>Epoc</w:t>
      </w:r>
      <w:proofErr w:type="spellEnd"/>
      <w:r>
        <w:rPr>
          <w:rFonts w:ascii="Arial" w:hAnsi="Arial" w:cs="Arial"/>
          <w:sz w:val="21"/>
          <w:szCs w:val="21"/>
          <w:shd w:val="clear" w:color="auto" w:fill="FFFFFF"/>
        </w:rPr>
        <w:t xml:space="preserve"> value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Date</w:t>
      </w:r>
      <w:r>
        <w:rPr>
          <w:rFonts w:ascii="Arial" w:hAnsi="Arial" w:cs="Arial"/>
          <w:sz w:val="21"/>
          <w:szCs w:val="21"/>
          <w:shd w:val="clear" w:color="auto" w:fill="FFFFFF"/>
        </w:rPr>
        <w:t> - date and time when the data point was collected</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Symbol</w:t>
      </w:r>
      <w:r>
        <w:rPr>
          <w:rFonts w:ascii="Arial" w:hAnsi="Arial" w:cs="Arial"/>
          <w:sz w:val="21"/>
          <w:szCs w:val="21"/>
          <w:shd w:val="clear" w:color="auto" w:fill="FFFFFF"/>
        </w:rPr>
        <w:t> - Symbol of the currency</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Open</w:t>
      </w:r>
      <w:r>
        <w:rPr>
          <w:rFonts w:ascii="Arial" w:hAnsi="Arial" w:cs="Arial"/>
          <w:sz w:val="21"/>
          <w:szCs w:val="21"/>
          <w:shd w:val="clear" w:color="auto" w:fill="FFFFFF"/>
        </w:rPr>
        <w:t> - Open value of the currency</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High</w:t>
      </w:r>
      <w:r>
        <w:rPr>
          <w:rFonts w:ascii="Arial" w:hAnsi="Arial" w:cs="Arial"/>
          <w:sz w:val="21"/>
          <w:szCs w:val="21"/>
          <w:shd w:val="clear" w:color="auto" w:fill="FFFFFF"/>
        </w:rPr>
        <w:t> - Highest value of currency in the given minute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Low</w:t>
      </w:r>
      <w:r>
        <w:rPr>
          <w:rFonts w:ascii="Arial" w:hAnsi="Arial" w:cs="Arial"/>
          <w:sz w:val="21"/>
          <w:szCs w:val="21"/>
          <w:shd w:val="clear" w:color="auto" w:fill="FFFFFF"/>
        </w:rPr>
        <w:t> - Lowest value of currency in the given minute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Close</w:t>
      </w:r>
      <w:r>
        <w:rPr>
          <w:rFonts w:ascii="Arial" w:hAnsi="Arial" w:cs="Arial"/>
          <w:sz w:val="21"/>
          <w:szCs w:val="21"/>
          <w:shd w:val="clear" w:color="auto" w:fill="FFFFFF"/>
        </w:rPr>
        <w:t> - Close value of the currency in the given minute</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Volume</w:t>
      </w:r>
      <w:r>
        <w:rPr>
          <w:rFonts w:ascii="Arial" w:hAnsi="Arial" w:cs="Arial"/>
          <w:sz w:val="21"/>
          <w:szCs w:val="21"/>
          <w:shd w:val="clear" w:color="auto" w:fill="FFFFFF"/>
        </w:rPr>
        <w:t> - Volume of the currency transacted in the given minute.</w:t>
      </w:r>
    </w:p>
    <w:p w14:paraId="3EE6414A" w14:textId="22638302" w:rsidR="00E60EE3" w:rsidRDefault="00E60EE3" w:rsidP="00591C5A">
      <w:pPr>
        <w:spacing w:line="600" w:lineRule="auto"/>
        <w:rPr>
          <w:rFonts w:ascii="Arial" w:hAnsi="Arial" w:cs="Arial"/>
          <w:sz w:val="21"/>
          <w:szCs w:val="21"/>
          <w:shd w:val="clear" w:color="auto" w:fill="FFFFFF"/>
        </w:rPr>
      </w:pPr>
    </w:p>
    <w:p w14:paraId="5EA5B65F" w14:textId="165241C4" w:rsidR="00E60EE3" w:rsidRDefault="00E60EE3" w:rsidP="00591C5A">
      <w:pPr>
        <w:spacing w:line="600" w:lineRule="auto"/>
        <w:rPr>
          <w:rFonts w:ascii="Arial" w:hAnsi="Arial" w:cs="Arial"/>
          <w:sz w:val="21"/>
          <w:szCs w:val="21"/>
          <w:shd w:val="clear" w:color="auto" w:fill="FFFFFF"/>
        </w:rPr>
      </w:pPr>
    </w:p>
    <w:p w14:paraId="3910AD50" w14:textId="77777777" w:rsidR="00E60EE3" w:rsidRDefault="00E60EE3" w:rsidP="00591C5A">
      <w:pPr>
        <w:spacing w:line="600" w:lineRule="auto"/>
        <w:rPr>
          <w:rFonts w:ascii="Arial" w:hAnsi="Arial" w:cs="Arial"/>
          <w:sz w:val="21"/>
          <w:szCs w:val="21"/>
          <w:shd w:val="clear" w:color="auto" w:fill="FFFFFF"/>
        </w:rPr>
      </w:pPr>
    </w:p>
    <w:p w14:paraId="547C3A92" w14:textId="683D8E21" w:rsidR="00E60EE3" w:rsidRDefault="00E60EE3" w:rsidP="00591C5A">
      <w:pPr>
        <w:spacing w:line="600" w:lineRule="auto"/>
        <w:rPr>
          <w:rFonts w:ascii="Arial" w:hAnsi="Arial" w:cs="Arial"/>
          <w:sz w:val="21"/>
          <w:szCs w:val="21"/>
          <w:shd w:val="clear" w:color="auto" w:fill="FFFFFF"/>
        </w:rPr>
      </w:pPr>
    </w:p>
    <w:p w14:paraId="6CB1BB37" w14:textId="4FD5B48C" w:rsidR="00E60EE3" w:rsidRDefault="00E60EE3" w:rsidP="00591C5A">
      <w:pPr>
        <w:spacing w:line="600" w:lineRule="auto"/>
        <w:rPr>
          <w:rFonts w:ascii="Arial" w:hAnsi="Arial" w:cs="Arial"/>
          <w:sz w:val="21"/>
          <w:szCs w:val="21"/>
          <w:shd w:val="clear" w:color="auto" w:fill="FFFFFF"/>
        </w:rPr>
      </w:pPr>
      <w:r>
        <w:rPr>
          <w:rFonts w:ascii="Arial" w:hAnsi="Arial" w:cs="Arial"/>
          <w:sz w:val="21"/>
          <w:szCs w:val="21"/>
          <w:shd w:val="clear" w:color="auto" w:fill="FFFFFF"/>
        </w:rPr>
        <w:lastRenderedPageBreak/>
        <w:t xml:space="preserve">Below is the photo of data set 658060 </w:t>
      </w:r>
      <w:proofErr w:type="gramStart"/>
      <w:r>
        <w:rPr>
          <w:rFonts w:ascii="Arial" w:hAnsi="Arial" w:cs="Arial"/>
          <w:sz w:val="21"/>
          <w:szCs w:val="21"/>
          <w:shd w:val="clear" w:color="auto" w:fill="FFFFFF"/>
        </w:rPr>
        <w:t>rows  and</w:t>
      </w:r>
      <w:proofErr w:type="gramEnd"/>
      <w:r>
        <w:rPr>
          <w:rFonts w:ascii="Arial" w:hAnsi="Arial" w:cs="Arial"/>
          <w:sz w:val="21"/>
          <w:szCs w:val="21"/>
          <w:shd w:val="clear" w:color="auto" w:fill="FFFFFF"/>
        </w:rPr>
        <w:t xml:space="preserve"> 9 columns :- </w:t>
      </w:r>
    </w:p>
    <w:p w14:paraId="2AAD7E2F" w14:textId="3AFCE70C" w:rsidR="00E60EE3" w:rsidRDefault="00E60EE3" w:rsidP="00591C5A">
      <w:pPr>
        <w:spacing w:line="600" w:lineRule="auto"/>
        <w:rPr>
          <w:rFonts w:ascii="Times New Roman" w:hAnsi="Times New Roman" w:cs="Times New Roman"/>
          <w:b/>
          <w:bCs/>
          <w:sz w:val="24"/>
          <w:szCs w:val="24"/>
          <w:u w:val="single"/>
        </w:rPr>
      </w:pPr>
      <w:r>
        <w:rPr>
          <w:noProof/>
        </w:rPr>
        <w:drawing>
          <wp:inline distT="0" distB="0" distL="0" distR="0" wp14:anchorId="17190C41" wp14:editId="779F729D">
            <wp:extent cx="6286500" cy="3536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3536315"/>
                    </a:xfrm>
                    <a:prstGeom prst="rect">
                      <a:avLst/>
                    </a:prstGeom>
                  </pic:spPr>
                </pic:pic>
              </a:graphicData>
            </a:graphic>
          </wp:inline>
        </w:drawing>
      </w:r>
    </w:p>
    <w:p w14:paraId="13389480" w14:textId="3F764284" w:rsidR="00E60EE3" w:rsidRDefault="00E60EE3" w:rsidP="00591C5A">
      <w:pPr>
        <w:spacing w:line="600" w:lineRule="auto"/>
        <w:rPr>
          <w:rFonts w:ascii="Times New Roman" w:hAnsi="Times New Roman" w:cs="Times New Roman"/>
          <w:b/>
          <w:bCs/>
          <w:sz w:val="24"/>
          <w:szCs w:val="24"/>
          <w:u w:val="single"/>
        </w:rPr>
      </w:pPr>
    </w:p>
    <w:p w14:paraId="36E29EDD" w14:textId="2EF5671E" w:rsidR="00E60EE3" w:rsidRDefault="00E60EE3" w:rsidP="00591C5A">
      <w:pPr>
        <w:spacing w:line="600" w:lineRule="auto"/>
        <w:rPr>
          <w:rFonts w:ascii="Times New Roman" w:hAnsi="Times New Roman" w:cs="Times New Roman"/>
          <w:b/>
          <w:bCs/>
          <w:sz w:val="24"/>
          <w:szCs w:val="24"/>
          <w:u w:val="single"/>
        </w:rPr>
      </w:pPr>
    </w:p>
    <w:p w14:paraId="438B7B90" w14:textId="591015BB" w:rsidR="00E60EE3" w:rsidRDefault="00E60EE3" w:rsidP="00591C5A">
      <w:pPr>
        <w:spacing w:line="600" w:lineRule="auto"/>
        <w:rPr>
          <w:rFonts w:ascii="Times New Roman" w:hAnsi="Times New Roman" w:cs="Times New Roman"/>
          <w:b/>
          <w:bCs/>
          <w:sz w:val="24"/>
          <w:szCs w:val="24"/>
          <w:u w:val="single"/>
        </w:rPr>
      </w:pPr>
    </w:p>
    <w:p w14:paraId="591E9FA4" w14:textId="77777777" w:rsidR="00E60EE3" w:rsidRDefault="00E60EE3" w:rsidP="00591C5A">
      <w:pPr>
        <w:spacing w:line="600" w:lineRule="auto"/>
        <w:rPr>
          <w:rFonts w:ascii="Times New Roman" w:hAnsi="Times New Roman" w:cs="Times New Roman"/>
          <w:b/>
          <w:bCs/>
          <w:sz w:val="24"/>
          <w:szCs w:val="24"/>
          <w:u w:val="single"/>
        </w:rPr>
      </w:pPr>
    </w:p>
    <w:p w14:paraId="71DB66DF" w14:textId="77777777" w:rsidR="00591C5A" w:rsidRDefault="00591C5A" w:rsidP="00591C5A">
      <w:pPr>
        <w:rPr>
          <w:rFonts w:ascii="Times New Roman" w:hAnsi="Times New Roman" w:cs="Times New Roman"/>
          <w:b/>
          <w:bCs/>
          <w:sz w:val="24"/>
          <w:szCs w:val="24"/>
          <w:u w:val="single"/>
        </w:rPr>
      </w:pPr>
    </w:p>
    <w:p w14:paraId="09066A3B" w14:textId="77777777" w:rsidR="00591C5A" w:rsidRDefault="00591C5A" w:rsidP="00591C5A">
      <w:pPr>
        <w:rPr>
          <w:rFonts w:ascii="Times New Roman" w:hAnsi="Times New Roman" w:cs="Times New Roman"/>
          <w:b/>
          <w:bCs/>
          <w:sz w:val="24"/>
          <w:szCs w:val="24"/>
          <w:u w:val="single"/>
        </w:rPr>
      </w:pPr>
    </w:p>
    <w:p w14:paraId="56261E97" w14:textId="77777777" w:rsidR="00591C5A" w:rsidRDefault="00591C5A" w:rsidP="00591C5A">
      <w:pPr>
        <w:rPr>
          <w:rFonts w:ascii="Times New Roman" w:hAnsi="Times New Roman" w:cs="Times New Roman"/>
          <w:b/>
          <w:bCs/>
          <w:sz w:val="24"/>
          <w:szCs w:val="24"/>
          <w:u w:val="single"/>
        </w:rPr>
      </w:pPr>
    </w:p>
    <w:p w14:paraId="0F7079CC" w14:textId="1C827769" w:rsidR="00591C5A" w:rsidRDefault="00591C5A" w:rsidP="00591C5A">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993AA47" w14:textId="77777777" w:rsidR="007A682B" w:rsidRDefault="007A682B">
      <w:pPr>
        <w:rPr>
          <w:rFonts w:ascii="Times New Roman" w:hAnsi="Times New Roman" w:cs="Times New Roman"/>
          <w:b/>
          <w:bCs/>
          <w:sz w:val="28"/>
          <w:szCs w:val="28"/>
          <w:u w:val="single"/>
        </w:rPr>
      </w:pPr>
    </w:p>
    <w:p w14:paraId="070F7C9D" w14:textId="2CD13511" w:rsidR="0074602F" w:rsidRDefault="0074602F" w:rsidP="0074602F">
      <w:r>
        <w:rPr>
          <w:rFonts w:ascii="Times New Roman" w:hAnsi="Times New Roman" w:cs="Times New Roman"/>
          <w:noProof/>
          <w:color w:val="000000"/>
        </w:rPr>
        <w:lastRenderedPageBreak/>
        <w:drawing>
          <wp:inline distT="0" distB="0" distL="0" distR="0" wp14:anchorId="532FDD11" wp14:editId="6E40B24F">
            <wp:extent cx="1274782" cy="457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70EDA73D" w14:textId="3EE95E92" w:rsidR="00FE6288" w:rsidRDefault="001D77BB" w:rsidP="00FE628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DASHBOARD</w:t>
      </w:r>
    </w:p>
    <w:p w14:paraId="19DDEBAC" w14:textId="41CEB77E" w:rsidR="001D77BB" w:rsidRDefault="001D77BB" w:rsidP="001D77BB">
      <w:pPr>
        <w:rPr>
          <w:rFonts w:ascii="Times New Roman" w:hAnsi="Times New Roman" w:cs="Times New Roman"/>
          <w:b/>
          <w:bCs/>
          <w:sz w:val="28"/>
          <w:szCs w:val="28"/>
          <w:u w:val="single"/>
        </w:rPr>
      </w:pPr>
      <w:r>
        <w:rPr>
          <w:noProof/>
        </w:rPr>
        <w:drawing>
          <wp:inline distT="0" distB="0" distL="0" distR="0" wp14:anchorId="630F7265" wp14:editId="209CFE26">
            <wp:extent cx="6286500" cy="3589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86500" cy="3589020"/>
                    </a:xfrm>
                    <a:prstGeom prst="rect">
                      <a:avLst/>
                    </a:prstGeom>
                    <a:noFill/>
                    <a:ln>
                      <a:noFill/>
                    </a:ln>
                  </pic:spPr>
                </pic:pic>
              </a:graphicData>
            </a:graphic>
          </wp:inline>
        </w:drawing>
      </w:r>
    </w:p>
    <w:p w14:paraId="326245C0" w14:textId="5B88E048" w:rsidR="001D77BB" w:rsidRDefault="001D77BB" w:rsidP="001D77BB">
      <w:pPr>
        <w:rPr>
          <w:rFonts w:ascii="Times New Roman" w:hAnsi="Times New Roman" w:cs="Times New Roman"/>
          <w:b/>
          <w:bCs/>
          <w:sz w:val="28"/>
          <w:szCs w:val="28"/>
          <w:u w:val="single"/>
        </w:rPr>
      </w:pPr>
    </w:p>
    <w:p w14:paraId="7F58651E" w14:textId="70ECC97F" w:rsidR="001D77BB" w:rsidRDefault="00591C5A" w:rsidP="001D77BB">
      <w:pPr>
        <w:rPr>
          <w:rFonts w:ascii="Times New Roman" w:hAnsi="Times New Roman" w:cs="Times New Roman"/>
          <w:sz w:val="24"/>
          <w:szCs w:val="24"/>
        </w:rPr>
      </w:pPr>
      <w:proofErr w:type="gramStart"/>
      <w:r>
        <w:rPr>
          <w:rFonts w:ascii="Times New Roman" w:hAnsi="Times New Roman" w:cs="Times New Roman"/>
          <w:b/>
          <w:bCs/>
          <w:sz w:val="28"/>
          <w:szCs w:val="28"/>
          <w:u w:val="single"/>
        </w:rPr>
        <w:t>Desc:-</w:t>
      </w:r>
      <w:proofErr w:type="gramEnd"/>
      <w:r>
        <w:rPr>
          <w:rFonts w:ascii="Times New Roman" w:hAnsi="Times New Roman" w:cs="Times New Roman"/>
          <w:b/>
          <w:bCs/>
          <w:sz w:val="28"/>
          <w:szCs w:val="28"/>
          <w:u w:val="single"/>
        </w:rPr>
        <w:t xml:space="preserve"> </w:t>
      </w:r>
      <w:r>
        <w:rPr>
          <w:rFonts w:ascii="Times New Roman" w:hAnsi="Times New Roman" w:cs="Times New Roman"/>
          <w:sz w:val="24"/>
          <w:szCs w:val="24"/>
        </w:rPr>
        <w:t xml:space="preserve">All Objective are connected with hyperlinks to it corresponding tabs </w:t>
      </w:r>
    </w:p>
    <w:p w14:paraId="46FB09E4" w14:textId="271A510B" w:rsidR="00591C5A" w:rsidRDefault="00591C5A" w:rsidP="001D77BB">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objective  is</w:t>
      </w:r>
      <w:proofErr w:type="gramEnd"/>
      <w:r>
        <w:rPr>
          <w:rFonts w:ascii="Times New Roman" w:hAnsi="Times New Roman" w:cs="Times New Roman"/>
          <w:sz w:val="24"/>
          <w:szCs w:val="24"/>
        </w:rPr>
        <w:t xml:space="preserve"> work as a hyperlinks </w:t>
      </w:r>
      <w:r w:rsidR="004644EB">
        <w:rPr>
          <w:rFonts w:ascii="Times New Roman" w:hAnsi="Times New Roman" w:cs="Times New Roman"/>
          <w:sz w:val="24"/>
          <w:szCs w:val="24"/>
        </w:rPr>
        <w:t>. It is made for quick access to the Dashboard</w:t>
      </w:r>
      <w:r w:rsidR="004644EB">
        <w:rPr>
          <w:rFonts w:ascii="Times New Roman" w:hAnsi="Times New Roman" w:cs="Times New Roman"/>
          <w:sz w:val="24"/>
          <w:szCs w:val="24"/>
        </w:rPr>
        <w:br/>
      </w:r>
    </w:p>
    <w:p w14:paraId="37A3E38B" w14:textId="65F50BBD" w:rsidR="004644EB" w:rsidRPr="00591C5A" w:rsidRDefault="004644EB" w:rsidP="001D77BB">
      <w:pPr>
        <w:rPr>
          <w:rFonts w:ascii="Times New Roman" w:hAnsi="Times New Roman" w:cs="Times New Roman"/>
          <w:sz w:val="24"/>
          <w:szCs w:val="24"/>
        </w:rPr>
      </w:pPr>
    </w:p>
    <w:p w14:paraId="7CD918D1" w14:textId="2F9A07F5" w:rsidR="001D77BB" w:rsidRDefault="001D77BB" w:rsidP="00FE6288">
      <w:pPr>
        <w:jc w:val="center"/>
        <w:rPr>
          <w:rFonts w:ascii="Times New Roman" w:hAnsi="Times New Roman" w:cs="Times New Roman"/>
          <w:b/>
          <w:bCs/>
          <w:sz w:val="28"/>
          <w:szCs w:val="28"/>
          <w:u w:val="single"/>
        </w:rPr>
      </w:pPr>
    </w:p>
    <w:p w14:paraId="43300990" w14:textId="24EB9EB3" w:rsidR="001D77BB" w:rsidRDefault="001D77BB" w:rsidP="00FE6288">
      <w:pPr>
        <w:jc w:val="center"/>
        <w:rPr>
          <w:rFonts w:ascii="Times New Roman" w:hAnsi="Times New Roman" w:cs="Times New Roman"/>
          <w:b/>
          <w:bCs/>
          <w:sz w:val="28"/>
          <w:szCs w:val="28"/>
          <w:u w:val="single"/>
        </w:rPr>
      </w:pPr>
    </w:p>
    <w:p w14:paraId="7E33F424" w14:textId="2A2A1558" w:rsidR="001D77BB" w:rsidRDefault="001D77BB" w:rsidP="00FE6288">
      <w:pPr>
        <w:jc w:val="center"/>
        <w:rPr>
          <w:rFonts w:ascii="Times New Roman" w:hAnsi="Times New Roman" w:cs="Times New Roman"/>
          <w:b/>
          <w:bCs/>
          <w:sz w:val="28"/>
          <w:szCs w:val="28"/>
          <w:u w:val="single"/>
        </w:rPr>
      </w:pPr>
    </w:p>
    <w:p w14:paraId="2B81AC02" w14:textId="28B096CE" w:rsidR="001D77BB" w:rsidRDefault="001D77BB" w:rsidP="00FE6288">
      <w:pPr>
        <w:jc w:val="center"/>
        <w:rPr>
          <w:rFonts w:ascii="Times New Roman" w:hAnsi="Times New Roman" w:cs="Times New Roman"/>
          <w:b/>
          <w:bCs/>
          <w:sz w:val="28"/>
          <w:szCs w:val="28"/>
          <w:u w:val="single"/>
        </w:rPr>
      </w:pPr>
    </w:p>
    <w:p w14:paraId="19961AA8" w14:textId="2E894CE4" w:rsidR="001D77BB" w:rsidRDefault="001D77BB" w:rsidP="00FE6288">
      <w:pPr>
        <w:jc w:val="center"/>
        <w:rPr>
          <w:rFonts w:ascii="Times New Roman" w:hAnsi="Times New Roman" w:cs="Times New Roman"/>
          <w:b/>
          <w:bCs/>
          <w:sz w:val="28"/>
          <w:szCs w:val="28"/>
          <w:u w:val="single"/>
        </w:rPr>
      </w:pPr>
    </w:p>
    <w:p w14:paraId="64578099" w14:textId="0BED4926" w:rsidR="001D77BB" w:rsidRDefault="001D77BB" w:rsidP="00FE6288">
      <w:pPr>
        <w:jc w:val="center"/>
        <w:rPr>
          <w:rFonts w:ascii="Times New Roman" w:hAnsi="Times New Roman" w:cs="Times New Roman"/>
          <w:b/>
          <w:bCs/>
          <w:sz w:val="28"/>
          <w:szCs w:val="28"/>
          <w:u w:val="single"/>
        </w:rPr>
      </w:pPr>
    </w:p>
    <w:p w14:paraId="291BE8EF" w14:textId="2EC3E028" w:rsidR="001D77BB" w:rsidRDefault="001D77BB" w:rsidP="00FE6288">
      <w:pPr>
        <w:jc w:val="center"/>
        <w:rPr>
          <w:rFonts w:ascii="Times New Roman" w:hAnsi="Times New Roman" w:cs="Times New Roman"/>
          <w:b/>
          <w:bCs/>
          <w:sz w:val="28"/>
          <w:szCs w:val="28"/>
          <w:u w:val="single"/>
        </w:rPr>
      </w:pPr>
    </w:p>
    <w:p w14:paraId="2B7B3560" w14:textId="08BCFF24" w:rsidR="001D77BB" w:rsidRPr="00205F9E" w:rsidRDefault="001D77BB" w:rsidP="00205F9E">
      <w:pPr>
        <w:jc w:val="center"/>
        <w:rPr>
          <w:rFonts w:ascii="Times New Roman" w:hAnsi="Times New Roman" w:cs="Times New Roman"/>
          <w:b/>
          <w:bCs/>
          <w:sz w:val="28"/>
          <w:szCs w:val="28"/>
        </w:rPr>
      </w:pPr>
    </w:p>
    <w:p w14:paraId="211266D7" w14:textId="5A000558" w:rsidR="001D77BB" w:rsidRDefault="001D77BB" w:rsidP="00FE6288">
      <w:pPr>
        <w:jc w:val="center"/>
        <w:rPr>
          <w:rFonts w:ascii="Times New Roman" w:hAnsi="Times New Roman" w:cs="Times New Roman"/>
          <w:b/>
          <w:bCs/>
          <w:sz w:val="28"/>
          <w:szCs w:val="28"/>
          <w:u w:val="single"/>
        </w:rPr>
      </w:pPr>
    </w:p>
    <w:p w14:paraId="4DD9E67F" w14:textId="3B6C74B2" w:rsidR="001D77BB" w:rsidRDefault="001D77BB" w:rsidP="00FE6288">
      <w:pPr>
        <w:jc w:val="center"/>
        <w:rPr>
          <w:rFonts w:ascii="Times New Roman" w:hAnsi="Times New Roman" w:cs="Times New Roman"/>
          <w:b/>
          <w:bCs/>
          <w:sz w:val="28"/>
          <w:szCs w:val="28"/>
          <w:u w:val="single"/>
        </w:rPr>
      </w:pPr>
    </w:p>
    <w:p w14:paraId="4AC5B358" w14:textId="1D7E1947" w:rsidR="001D77BB" w:rsidRDefault="001D77BB" w:rsidP="00FE6288">
      <w:pPr>
        <w:jc w:val="center"/>
        <w:rPr>
          <w:rFonts w:ascii="Times New Roman" w:hAnsi="Times New Roman" w:cs="Times New Roman"/>
          <w:b/>
          <w:bCs/>
          <w:sz w:val="28"/>
          <w:szCs w:val="28"/>
          <w:u w:val="single"/>
        </w:rPr>
      </w:pPr>
    </w:p>
    <w:p w14:paraId="2C68CC09" w14:textId="77777777" w:rsidR="00FE6288" w:rsidRDefault="00FE6288" w:rsidP="0074602F"/>
    <w:p w14:paraId="3199FA2A" w14:textId="1D20A754" w:rsidR="0074602F" w:rsidRPr="004F53C6" w:rsidRDefault="0074602F" w:rsidP="0074602F">
      <w:pPr>
        <w:rPr>
          <w:rFonts w:ascii="Times New Roman" w:hAnsi="Times New Roman" w:cs="Times New Roman"/>
          <w:b/>
          <w:bCs/>
          <w:sz w:val="28"/>
          <w:szCs w:val="28"/>
          <w:u w:val="single"/>
        </w:rPr>
      </w:pPr>
      <w:r>
        <w:tab/>
      </w:r>
      <w:r>
        <w:tab/>
      </w:r>
      <w:r>
        <w:tab/>
      </w:r>
      <w:r>
        <w:tab/>
      </w:r>
      <w:r w:rsidRPr="004F53C6">
        <w:rPr>
          <w:rFonts w:ascii="Times New Roman" w:hAnsi="Times New Roman" w:cs="Times New Roman"/>
          <w:b/>
          <w:bCs/>
          <w:sz w:val="28"/>
          <w:szCs w:val="28"/>
          <w:u w:val="single"/>
        </w:rPr>
        <w:t>OBJECTIVES/SCOPES OF ANALYSIS</w:t>
      </w:r>
    </w:p>
    <w:p w14:paraId="08BFF286" w14:textId="46C7AA37" w:rsidR="004F53C6" w:rsidRDefault="004F53C6" w:rsidP="0074602F">
      <w:pPr>
        <w:rPr>
          <w:rFonts w:ascii="Times New Roman" w:hAnsi="Times New Roman" w:cs="Times New Roman"/>
          <w:b/>
          <w:bCs/>
          <w:sz w:val="24"/>
          <w:szCs w:val="24"/>
          <w:u w:val="single"/>
        </w:rPr>
      </w:pPr>
    </w:p>
    <w:p w14:paraId="74D9C7E9" w14:textId="140D12A5" w:rsidR="004F53C6" w:rsidRDefault="004F53C6" w:rsidP="004F53C6">
      <w:pPr>
        <w:pStyle w:val="ListParagraph"/>
        <w:numPr>
          <w:ilvl w:val="0"/>
          <w:numId w:val="1"/>
        </w:numPr>
        <w:spacing w:line="720" w:lineRule="auto"/>
        <w:rPr>
          <w:rFonts w:ascii="Times New Roman" w:hAnsi="Times New Roman" w:cs="Times New Roman"/>
          <w:b/>
          <w:bCs/>
          <w:sz w:val="24"/>
          <w:szCs w:val="24"/>
        </w:rPr>
      </w:pPr>
      <w:r>
        <w:rPr>
          <w:rFonts w:ascii="Times New Roman" w:hAnsi="Times New Roman" w:cs="Times New Roman"/>
          <w:b/>
          <w:bCs/>
          <w:sz w:val="24"/>
          <w:szCs w:val="24"/>
        </w:rPr>
        <w:t xml:space="preserve">MONTHY DIFFERENCES IN VALUE </w:t>
      </w:r>
    </w:p>
    <w:p w14:paraId="54910607" w14:textId="777028BA" w:rsidR="004F53C6" w:rsidRDefault="004F53C6" w:rsidP="004F53C6">
      <w:pPr>
        <w:pStyle w:val="ListParagraph"/>
        <w:numPr>
          <w:ilvl w:val="0"/>
          <w:numId w:val="1"/>
        </w:numPr>
        <w:spacing w:line="720" w:lineRule="auto"/>
        <w:rPr>
          <w:rFonts w:ascii="Times New Roman" w:hAnsi="Times New Roman" w:cs="Times New Roman"/>
          <w:b/>
          <w:bCs/>
          <w:sz w:val="24"/>
          <w:szCs w:val="24"/>
        </w:rPr>
      </w:pPr>
      <w:r>
        <w:rPr>
          <w:rFonts w:ascii="Times New Roman" w:hAnsi="Times New Roman" w:cs="Times New Roman"/>
          <w:b/>
          <w:bCs/>
          <w:sz w:val="24"/>
          <w:szCs w:val="24"/>
        </w:rPr>
        <w:t>SALES TRENDS IN VOLUMES</w:t>
      </w:r>
    </w:p>
    <w:p w14:paraId="24D76A06" w14:textId="660E21FE" w:rsidR="004F53C6" w:rsidRDefault="004F53C6" w:rsidP="004F53C6">
      <w:pPr>
        <w:pStyle w:val="ListParagraph"/>
        <w:numPr>
          <w:ilvl w:val="0"/>
          <w:numId w:val="1"/>
        </w:numPr>
        <w:spacing w:line="720" w:lineRule="auto"/>
        <w:rPr>
          <w:rFonts w:ascii="Times New Roman" w:hAnsi="Times New Roman" w:cs="Times New Roman"/>
          <w:b/>
          <w:bCs/>
          <w:sz w:val="24"/>
          <w:szCs w:val="24"/>
        </w:rPr>
      </w:pPr>
      <w:r>
        <w:rPr>
          <w:rFonts w:ascii="Times New Roman" w:hAnsi="Times New Roman" w:cs="Times New Roman"/>
          <w:b/>
          <w:bCs/>
          <w:sz w:val="24"/>
          <w:szCs w:val="24"/>
        </w:rPr>
        <w:t xml:space="preserve">OPENING VALUE ANALYSIS </w:t>
      </w:r>
    </w:p>
    <w:p w14:paraId="473AEE61" w14:textId="1034600B" w:rsidR="004F53C6" w:rsidRDefault="004F53C6" w:rsidP="004F53C6">
      <w:pPr>
        <w:pStyle w:val="ListParagraph"/>
        <w:numPr>
          <w:ilvl w:val="0"/>
          <w:numId w:val="1"/>
        </w:numPr>
        <w:spacing w:line="720" w:lineRule="auto"/>
        <w:rPr>
          <w:rFonts w:ascii="Times New Roman" w:hAnsi="Times New Roman" w:cs="Times New Roman"/>
          <w:b/>
          <w:bCs/>
          <w:sz w:val="24"/>
          <w:szCs w:val="24"/>
        </w:rPr>
      </w:pPr>
      <w:r>
        <w:rPr>
          <w:rFonts w:ascii="Times New Roman" w:hAnsi="Times New Roman" w:cs="Times New Roman"/>
          <w:b/>
          <w:bCs/>
          <w:sz w:val="24"/>
          <w:szCs w:val="24"/>
        </w:rPr>
        <w:t xml:space="preserve">SALES PERCENTAGES </w:t>
      </w:r>
    </w:p>
    <w:p w14:paraId="0A206A45" w14:textId="08E93455" w:rsidR="00646A3C" w:rsidRPr="00591C5A" w:rsidRDefault="004F53C6" w:rsidP="00FF34CD">
      <w:pPr>
        <w:pStyle w:val="ListParagraph"/>
        <w:numPr>
          <w:ilvl w:val="0"/>
          <w:numId w:val="1"/>
        </w:numPr>
        <w:spacing w:line="720" w:lineRule="auto"/>
        <w:rPr>
          <w:rFonts w:ascii="Times New Roman" w:hAnsi="Times New Roman" w:cs="Times New Roman"/>
          <w:b/>
          <w:bCs/>
          <w:sz w:val="24"/>
          <w:szCs w:val="24"/>
          <w:u w:val="single"/>
        </w:rPr>
      </w:pPr>
      <w:r w:rsidRPr="00591C5A">
        <w:rPr>
          <w:rFonts w:ascii="Times New Roman" w:hAnsi="Times New Roman" w:cs="Times New Roman"/>
          <w:b/>
          <w:bCs/>
          <w:sz w:val="24"/>
          <w:szCs w:val="24"/>
        </w:rPr>
        <w:t>VALUE ANALYSIS (MINIMUM AND MAXIMUM TRENDS)</w:t>
      </w:r>
    </w:p>
    <w:p w14:paraId="75894537" w14:textId="1772D020" w:rsidR="00591C5A" w:rsidRPr="00591C5A" w:rsidRDefault="00591C5A" w:rsidP="00FF34CD">
      <w:pPr>
        <w:pStyle w:val="ListParagraph"/>
        <w:numPr>
          <w:ilvl w:val="0"/>
          <w:numId w:val="1"/>
        </w:numPr>
        <w:spacing w:line="720" w:lineRule="auto"/>
        <w:rPr>
          <w:rFonts w:ascii="Times New Roman" w:hAnsi="Times New Roman" w:cs="Times New Roman"/>
          <w:b/>
          <w:bCs/>
          <w:sz w:val="24"/>
          <w:szCs w:val="24"/>
          <w:u w:val="single"/>
        </w:rPr>
      </w:pPr>
      <w:r>
        <w:rPr>
          <w:rFonts w:ascii="Times New Roman" w:hAnsi="Times New Roman" w:cs="Times New Roman"/>
          <w:b/>
          <w:bCs/>
          <w:sz w:val="24"/>
          <w:szCs w:val="24"/>
        </w:rPr>
        <w:t>CLOSING VALUE ANALYSIS</w:t>
      </w:r>
    </w:p>
    <w:p w14:paraId="47CFA8A7" w14:textId="0485EE95" w:rsidR="00646A3C" w:rsidRDefault="00646A3C" w:rsidP="0074602F">
      <w:pPr>
        <w:rPr>
          <w:rFonts w:ascii="Times New Roman" w:hAnsi="Times New Roman" w:cs="Times New Roman"/>
          <w:b/>
          <w:bCs/>
          <w:sz w:val="24"/>
          <w:szCs w:val="24"/>
          <w:u w:val="single"/>
        </w:rPr>
      </w:pPr>
    </w:p>
    <w:p w14:paraId="211E6A6D" w14:textId="26E59617" w:rsidR="00646A3C" w:rsidRDefault="00646A3C" w:rsidP="0074602F">
      <w:pPr>
        <w:rPr>
          <w:rFonts w:ascii="Times New Roman" w:hAnsi="Times New Roman" w:cs="Times New Roman"/>
          <w:b/>
          <w:bCs/>
          <w:sz w:val="24"/>
          <w:szCs w:val="24"/>
          <w:u w:val="single"/>
        </w:rPr>
      </w:pPr>
    </w:p>
    <w:p w14:paraId="50BBB690" w14:textId="4C5793B8" w:rsidR="00646A3C" w:rsidRDefault="00646A3C" w:rsidP="0074602F">
      <w:pPr>
        <w:rPr>
          <w:rFonts w:ascii="Times New Roman" w:hAnsi="Times New Roman" w:cs="Times New Roman"/>
          <w:b/>
          <w:bCs/>
          <w:sz w:val="24"/>
          <w:szCs w:val="24"/>
          <w:u w:val="single"/>
        </w:rPr>
      </w:pPr>
    </w:p>
    <w:p w14:paraId="56CAD8C7" w14:textId="3EEB2974" w:rsidR="00646A3C" w:rsidRDefault="00646A3C" w:rsidP="0074602F">
      <w:pPr>
        <w:rPr>
          <w:rFonts w:ascii="Times New Roman" w:hAnsi="Times New Roman" w:cs="Times New Roman"/>
          <w:b/>
          <w:bCs/>
          <w:sz w:val="24"/>
          <w:szCs w:val="24"/>
          <w:u w:val="single"/>
        </w:rPr>
      </w:pPr>
    </w:p>
    <w:p w14:paraId="5EA214D7" w14:textId="4270124D" w:rsidR="00646A3C" w:rsidRDefault="00646A3C" w:rsidP="0074602F">
      <w:pPr>
        <w:rPr>
          <w:rFonts w:ascii="Times New Roman" w:hAnsi="Times New Roman" w:cs="Times New Roman"/>
          <w:b/>
          <w:bCs/>
          <w:sz w:val="24"/>
          <w:szCs w:val="24"/>
          <w:u w:val="single"/>
        </w:rPr>
      </w:pPr>
    </w:p>
    <w:p w14:paraId="607AE14C" w14:textId="65220BD4" w:rsidR="00646A3C" w:rsidRDefault="00646A3C" w:rsidP="0074602F">
      <w:pPr>
        <w:rPr>
          <w:rFonts w:ascii="Times New Roman" w:hAnsi="Times New Roman" w:cs="Times New Roman"/>
          <w:b/>
          <w:bCs/>
          <w:sz w:val="24"/>
          <w:szCs w:val="24"/>
          <w:u w:val="single"/>
        </w:rPr>
      </w:pPr>
    </w:p>
    <w:p w14:paraId="662CC172" w14:textId="5E060ECD" w:rsidR="00646A3C" w:rsidRDefault="00646A3C" w:rsidP="0074602F">
      <w:pPr>
        <w:rPr>
          <w:rFonts w:ascii="Times New Roman" w:hAnsi="Times New Roman" w:cs="Times New Roman"/>
          <w:b/>
          <w:bCs/>
          <w:sz w:val="24"/>
          <w:szCs w:val="24"/>
          <w:u w:val="single"/>
        </w:rPr>
      </w:pPr>
    </w:p>
    <w:p w14:paraId="0F2FBEAA" w14:textId="677BA596" w:rsidR="00646A3C" w:rsidRDefault="00646A3C" w:rsidP="0074602F">
      <w:pPr>
        <w:rPr>
          <w:rFonts w:ascii="Times New Roman" w:hAnsi="Times New Roman" w:cs="Times New Roman"/>
          <w:b/>
          <w:bCs/>
          <w:sz w:val="24"/>
          <w:szCs w:val="24"/>
          <w:u w:val="single"/>
        </w:rPr>
      </w:pPr>
    </w:p>
    <w:p w14:paraId="4A9C2DAB" w14:textId="1E87026F" w:rsidR="001D77BB" w:rsidRDefault="00F45667" w:rsidP="0074602F">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5781C55" w14:textId="77777777" w:rsidR="001D77BB" w:rsidRPr="00F45667" w:rsidRDefault="001D77BB" w:rsidP="0074602F">
      <w:pPr>
        <w:rPr>
          <w:rFonts w:ascii="Times New Roman" w:hAnsi="Times New Roman" w:cs="Times New Roman"/>
          <w:b/>
          <w:bCs/>
          <w:sz w:val="24"/>
          <w:szCs w:val="24"/>
        </w:rPr>
      </w:pPr>
    </w:p>
    <w:p w14:paraId="6AD357B9" w14:textId="64F66569" w:rsidR="0074602F" w:rsidRDefault="0074602F" w:rsidP="0074602F">
      <w:r>
        <w:rPr>
          <w:rFonts w:ascii="Times New Roman" w:hAnsi="Times New Roman" w:cs="Times New Roman"/>
          <w:noProof/>
          <w:color w:val="000000"/>
        </w:rPr>
        <w:drawing>
          <wp:inline distT="0" distB="0" distL="0" distR="0" wp14:anchorId="506361B0" wp14:editId="0FA77668">
            <wp:extent cx="1274782" cy="457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5B9D524C" w14:textId="77777777" w:rsidR="008511EA" w:rsidRDefault="008511EA" w:rsidP="0074602F"/>
    <w:p w14:paraId="483F6261" w14:textId="3D6B0FB1" w:rsidR="005664DC" w:rsidRPr="008511EA" w:rsidRDefault="0074602F" w:rsidP="0074602F">
      <w:pPr>
        <w:rPr>
          <w:rFonts w:ascii="Times New Roman" w:hAnsi="Times New Roman" w:cs="Times New Roman"/>
          <w:b/>
          <w:bCs/>
          <w:sz w:val="28"/>
          <w:szCs w:val="28"/>
          <w:u w:val="single"/>
        </w:rPr>
      </w:pPr>
      <w:r>
        <w:tab/>
      </w:r>
      <w:r>
        <w:tab/>
      </w:r>
      <w:r>
        <w:tab/>
      </w:r>
      <w:r>
        <w:tab/>
      </w:r>
      <w:r w:rsidRPr="004F53C6">
        <w:rPr>
          <w:rFonts w:ascii="Times New Roman" w:hAnsi="Times New Roman" w:cs="Times New Roman"/>
          <w:b/>
          <w:bCs/>
          <w:sz w:val="28"/>
          <w:szCs w:val="28"/>
          <w:u w:val="single"/>
        </w:rPr>
        <w:t xml:space="preserve">ANALYSIS OF DATASET  </w:t>
      </w:r>
    </w:p>
    <w:p w14:paraId="75D1AAF2" w14:textId="7B1B8672" w:rsidR="00F869E3" w:rsidRPr="00333046" w:rsidRDefault="00F47032" w:rsidP="00F869E3">
      <w:pPr>
        <w:pStyle w:val="ListParagraph"/>
        <w:numPr>
          <w:ilvl w:val="0"/>
          <w:numId w:val="4"/>
        </w:numPr>
        <w:rPr>
          <w:rFonts w:ascii="Times New Roman" w:hAnsi="Times New Roman" w:cs="Times New Roman"/>
          <w:sz w:val="24"/>
          <w:szCs w:val="24"/>
        </w:rPr>
      </w:pPr>
      <w:r w:rsidRPr="00426B4E">
        <w:rPr>
          <w:rFonts w:ascii="Times New Roman" w:hAnsi="Times New Roman" w:cs="Times New Roman"/>
          <w:b/>
          <w:bCs/>
          <w:sz w:val="24"/>
          <w:szCs w:val="24"/>
        </w:rPr>
        <w:t xml:space="preserve">MONTHY DIFFERENCES IN VALUE </w:t>
      </w:r>
    </w:p>
    <w:p w14:paraId="6A01B47B" w14:textId="0BCE75E4" w:rsidR="00333046" w:rsidRPr="00F869E3" w:rsidRDefault="00333046" w:rsidP="00333046">
      <w:pPr>
        <w:pStyle w:val="ListParagraph"/>
        <w:rPr>
          <w:rFonts w:ascii="Times New Roman" w:hAnsi="Times New Roman" w:cs="Times New Roman"/>
          <w:sz w:val="24"/>
          <w:szCs w:val="24"/>
        </w:rPr>
      </w:pPr>
      <w:r>
        <w:rPr>
          <w:noProof/>
        </w:rPr>
        <w:drawing>
          <wp:inline distT="0" distB="0" distL="0" distR="0" wp14:anchorId="45FA228C" wp14:editId="4EDB0D40">
            <wp:extent cx="6286500" cy="2508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86500" cy="2508885"/>
                    </a:xfrm>
                    <a:prstGeom prst="rect">
                      <a:avLst/>
                    </a:prstGeom>
                    <a:noFill/>
                    <a:ln>
                      <a:noFill/>
                    </a:ln>
                  </pic:spPr>
                </pic:pic>
              </a:graphicData>
            </a:graphic>
          </wp:inline>
        </w:drawing>
      </w:r>
    </w:p>
    <w:p w14:paraId="2C80921F" w14:textId="52DC275F" w:rsidR="00426B4E" w:rsidRDefault="00F869E3" w:rsidP="00F869E3">
      <w:pPr>
        <w:ind w:left="360"/>
        <w:rPr>
          <w:rFonts w:ascii="Times New Roman" w:hAnsi="Times New Roman" w:cs="Times New Roman"/>
          <w:sz w:val="24"/>
          <w:szCs w:val="24"/>
        </w:rPr>
      </w:pPr>
      <w:proofErr w:type="gramStart"/>
      <w:r w:rsidRPr="00F869E3">
        <w:rPr>
          <w:rFonts w:ascii="Times New Roman" w:hAnsi="Times New Roman" w:cs="Times New Roman"/>
          <w:b/>
          <w:bCs/>
          <w:sz w:val="24"/>
          <w:szCs w:val="24"/>
        </w:rPr>
        <w:t>A</w:t>
      </w:r>
      <w:r>
        <w:rPr>
          <w:rFonts w:ascii="Times New Roman" w:hAnsi="Times New Roman" w:cs="Times New Roman"/>
          <w:b/>
          <w:bCs/>
          <w:sz w:val="24"/>
          <w:szCs w:val="24"/>
        </w:rPr>
        <w:t>nalysis:-</w:t>
      </w:r>
      <w:proofErr w:type="gramEnd"/>
      <w:r>
        <w:rPr>
          <w:rFonts w:ascii="Times New Roman" w:hAnsi="Times New Roman" w:cs="Times New Roman"/>
          <w:b/>
          <w:bCs/>
          <w:sz w:val="24"/>
          <w:szCs w:val="24"/>
        </w:rPr>
        <w:t xml:space="preserve"> </w:t>
      </w:r>
      <w:r w:rsidR="00456AF4" w:rsidRPr="00F869E3">
        <w:rPr>
          <w:rFonts w:ascii="Times New Roman" w:hAnsi="Times New Roman" w:cs="Times New Roman"/>
          <w:sz w:val="24"/>
          <w:szCs w:val="24"/>
        </w:rPr>
        <w:t xml:space="preserve">The above figure represents Average monthly values , which helps in identifying the variation in values and could be used in prediction  </w:t>
      </w:r>
      <w:r w:rsidRPr="00F869E3">
        <w:rPr>
          <w:rFonts w:ascii="Times New Roman" w:hAnsi="Times New Roman" w:cs="Times New Roman"/>
          <w:sz w:val="24"/>
          <w:szCs w:val="24"/>
        </w:rPr>
        <w:t>for future values</w:t>
      </w:r>
      <w:r w:rsidR="00456AF4" w:rsidRPr="00F869E3">
        <w:rPr>
          <w:rFonts w:ascii="Times New Roman" w:hAnsi="Times New Roman" w:cs="Times New Roman"/>
          <w:sz w:val="24"/>
          <w:szCs w:val="24"/>
        </w:rPr>
        <w:t xml:space="preserve"> </w:t>
      </w:r>
      <w:r w:rsidRPr="00F869E3">
        <w:rPr>
          <w:rFonts w:ascii="Times New Roman" w:hAnsi="Times New Roman" w:cs="Times New Roman"/>
          <w:sz w:val="24"/>
          <w:szCs w:val="24"/>
        </w:rPr>
        <w:t>.</w:t>
      </w:r>
    </w:p>
    <w:p w14:paraId="62DF4DDD" w14:textId="5AC015DD" w:rsidR="00792B21" w:rsidRDefault="00792B21" w:rsidP="00F869E3">
      <w:pPr>
        <w:ind w:left="360"/>
        <w:rPr>
          <w:rFonts w:ascii="Times New Roman" w:hAnsi="Times New Roman" w:cs="Times New Roman"/>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436BCD24" w14:textId="38425311" w:rsidR="008511EA" w:rsidRDefault="00333046" w:rsidP="00205F9E">
      <w:pPr>
        <w:ind w:left="360"/>
        <w:rPr>
          <w:rFonts w:ascii="Times New Roman" w:hAnsi="Times New Roman" w:cs="Times New Roman"/>
          <w:sz w:val="24"/>
          <w:szCs w:val="24"/>
        </w:rPr>
      </w:pPr>
      <w:r>
        <w:rPr>
          <w:noProof/>
        </w:rPr>
        <w:drawing>
          <wp:inline distT="0" distB="0" distL="0" distR="0" wp14:anchorId="07941D13" wp14:editId="53702178">
            <wp:extent cx="3477260" cy="2909454"/>
            <wp:effectExtent l="0" t="0" r="889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2964" cy="2914227"/>
                    </a:xfrm>
                    <a:prstGeom prst="rect">
                      <a:avLst/>
                    </a:prstGeom>
                    <a:noFill/>
                    <a:ln>
                      <a:noFill/>
                    </a:ln>
                  </pic:spPr>
                </pic:pic>
              </a:graphicData>
            </a:graphic>
          </wp:inline>
        </w:drawing>
      </w:r>
      <w:r>
        <w:rPr>
          <w:noProof/>
        </w:rPr>
        <w:drawing>
          <wp:inline distT="0" distB="0" distL="0" distR="0" wp14:anchorId="222CE9E5" wp14:editId="31ECD1C3">
            <wp:extent cx="1843206" cy="2951018"/>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0833" cy="2963229"/>
                    </a:xfrm>
                    <a:prstGeom prst="rect">
                      <a:avLst/>
                    </a:prstGeom>
                    <a:noFill/>
                    <a:ln>
                      <a:noFill/>
                    </a:ln>
                  </pic:spPr>
                </pic:pic>
              </a:graphicData>
            </a:graphic>
          </wp:inline>
        </w:drawing>
      </w:r>
      <w:r w:rsidR="008511EA">
        <w:rPr>
          <w:rFonts w:ascii="Times New Roman" w:hAnsi="Times New Roman" w:cs="Times New Roman"/>
          <w:sz w:val="24"/>
          <w:szCs w:val="24"/>
        </w:rPr>
        <w:t xml:space="preserve">                                         </w:t>
      </w:r>
    </w:p>
    <w:p w14:paraId="201FDD2A" w14:textId="2240021D" w:rsidR="00333046" w:rsidRPr="008511EA" w:rsidRDefault="00333046" w:rsidP="008511EA">
      <w:pPr>
        <w:ind w:left="360"/>
        <w:jc w:val="center"/>
        <w:rPr>
          <w:rFonts w:ascii="Times New Roman" w:hAnsi="Times New Roman" w:cs="Times New Roman"/>
          <w:b/>
          <w:bCs/>
          <w:sz w:val="24"/>
          <w:szCs w:val="24"/>
        </w:rPr>
      </w:pPr>
    </w:p>
    <w:p w14:paraId="22A955FB" w14:textId="77777777" w:rsidR="00792B21" w:rsidRPr="00F869E3" w:rsidRDefault="00792B21" w:rsidP="00F869E3">
      <w:pPr>
        <w:ind w:left="360"/>
        <w:rPr>
          <w:rFonts w:ascii="Times New Roman" w:hAnsi="Times New Roman" w:cs="Times New Roman"/>
          <w:sz w:val="24"/>
          <w:szCs w:val="24"/>
        </w:rPr>
      </w:pPr>
    </w:p>
    <w:p w14:paraId="21E31EA2" w14:textId="77777777" w:rsidR="00B32892" w:rsidRPr="00B32892" w:rsidRDefault="009604CF" w:rsidP="00F869E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SALES TRENDS </w:t>
      </w:r>
    </w:p>
    <w:p w14:paraId="247DAA3E" w14:textId="0C88E5AF" w:rsidR="00B32892" w:rsidRDefault="00B32892" w:rsidP="00B32892">
      <w:pPr>
        <w:pStyle w:val="ListParagraph"/>
        <w:rPr>
          <w:noProof/>
        </w:rPr>
      </w:pPr>
      <w:r>
        <w:rPr>
          <w:noProof/>
        </w:rPr>
        <w:drawing>
          <wp:inline distT="0" distB="0" distL="0" distR="0" wp14:anchorId="046A831C" wp14:editId="61527F4A">
            <wp:extent cx="6286500" cy="2508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6500" cy="2508885"/>
                    </a:xfrm>
                    <a:prstGeom prst="rect">
                      <a:avLst/>
                    </a:prstGeom>
                    <a:noFill/>
                    <a:ln>
                      <a:noFill/>
                    </a:ln>
                  </pic:spPr>
                </pic:pic>
              </a:graphicData>
            </a:graphic>
          </wp:inline>
        </w:drawing>
      </w:r>
    </w:p>
    <w:p w14:paraId="48398355" w14:textId="60F7F2FE" w:rsidR="009604CF" w:rsidRDefault="00F869E3" w:rsidP="00B32892">
      <w:pPr>
        <w:pStyle w:val="ListParagraph"/>
        <w:rPr>
          <w:rFonts w:ascii="Times New Roman" w:hAnsi="Times New Roman" w:cs="Times New Roman"/>
          <w:sz w:val="24"/>
          <w:szCs w:val="24"/>
        </w:rPr>
      </w:pPr>
      <w:proofErr w:type="gramStart"/>
      <w:r>
        <w:rPr>
          <w:rFonts w:ascii="Times New Roman" w:hAnsi="Times New Roman" w:cs="Times New Roman"/>
          <w:b/>
          <w:bCs/>
          <w:sz w:val="24"/>
          <w:szCs w:val="24"/>
        </w:rPr>
        <w:t>Analysis:-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The above figure displays the quantity of the </w:t>
      </w:r>
      <w:proofErr w:type="spellStart"/>
      <w:r w:rsidR="004262C5" w:rsidRPr="004262C5">
        <w:rPr>
          <w:rFonts w:ascii="Times New Roman" w:hAnsi="Times New Roman" w:cs="Times New Roman"/>
        </w:rPr>
        <w:t>Ethereum</w:t>
      </w:r>
      <w:r w:rsidR="004262C5">
        <w:rPr>
          <w:rFonts w:ascii="Times New Roman" w:hAnsi="Times New Roman" w:cs="Times New Roman"/>
          <w:sz w:val="24"/>
          <w:szCs w:val="24"/>
        </w:rPr>
        <w:t>s</w:t>
      </w:r>
      <w:proofErr w:type="spellEnd"/>
      <w:r>
        <w:rPr>
          <w:rFonts w:ascii="Times New Roman" w:hAnsi="Times New Roman" w:cs="Times New Roman"/>
          <w:sz w:val="24"/>
          <w:szCs w:val="24"/>
        </w:rPr>
        <w:t xml:space="preserve"> sold from 1-january-2020 till 19-april-2021 on monthly basis. This figure could help us to observe the </w:t>
      </w:r>
      <w:r w:rsidR="00B005BB">
        <w:rPr>
          <w:rFonts w:ascii="Times New Roman" w:hAnsi="Times New Roman" w:cs="Times New Roman"/>
          <w:sz w:val="24"/>
          <w:szCs w:val="24"/>
        </w:rPr>
        <w:t xml:space="preserve">selling trends of </w:t>
      </w:r>
      <w:proofErr w:type="spellStart"/>
      <w:r w:rsidR="004262C5" w:rsidRPr="004262C5">
        <w:rPr>
          <w:rFonts w:ascii="Times New Roman" w:hAnsi="Times New Roman" w:cs="Times New Roman"/>
        </w:rPr>
        <w:t>Ethereum</w:t>
      </w:r>
      <w:r w:rsidR="004262C5">
        <w:rPr>
          <w:rFonts w:ascii="Times New Roman" w:hAnsi="Times New Roman" w:cs="Times New Roman"/>
          <w:sz w:val="24"/>
          <w:szCs w:val="24"/>
        </w:rPr>
        <w:t>s</w:t>
      </w:r>
      <w:proofErr w:type="spellEnd"/>
      <w:r w:rsidR="00B005BB">
        <w:rPr>
          <w:rFonts w:ascii="Times New Roman" w:hAnsi="Times New Roman" w:cs="Times New Roman"/>
          <w:sz w:val="24"/>
          <w:szCs w:val="24"/>
        </w:rPr>
        <w:t xml:space="preserve"> that further helps in determining the months in which the most amount of </w:t>
      </w:r>
      <w:proofErr w:type="spellStart"/>
      <w:r w:rsidR="004262C5" w:rsidRPr="004262C5">
        <w:rPr>
          <w:rFonts w:ascii="Times New Roman" w:hAnsi="Times New Roman" w:cs="Times New Roman"/>
        </w:rPr>
        <w:t>Ethereum</w:t>
      </w:r>
      <w:r w:rsidR="004262C5">
        <w:rPr>
          <w:rFonts w:ascii="Times New Roman" w:hAnsi="Times New Roman" w:cs="Times New Roman"/>
          <w:sz w:val="24"/>
          <w:szCs w:val="24"/>
        </w:rPr>
        <w:t>s</w:t>
      </w:r>
      <w:proofErr w:type="spellEnd"/>
      <w:r w:rsidR="00DF60D1">
        <w:rPr>
          <w:rFonts w:ascii="Times New Roman" w:hAnsi="Times New Roman" w:cs="Times New Roman"/>
          <w:sz w:val="24"/>
          <w:szCs w:val="24"/>
        </w:rPr>
        <w:t xml:space="preserve"> </w:t>
      </w:r>
      <w:proofErr w:type="gramStart"/>
      <w:r w:rsidR="00DF60D1">
        <w:rPr>
          <w:rFonts w:ascii="Times New Roman" w:hAnsi="Times New Roman" w:cs="Times New Roman"/>
          <w:sz w:val="24"/>
          <w:szCs w:val="24"/>
        </w:rPr>
        <w:t>are</w:t>
      </w:r>
      <w:proofErr w:type="gramEnd"/>
      <w:r w:rsidR="00B005BB">
        <w:rPr>
          <w:rFonts w:ascii="Times New Roman" w:hAnsi="Times New Roman" w:cs="Times New Roman"/>
          <w:sz w:val="24"/>
          <w:szCs w:val="24"/>
        </w:rPr>
        <w:t xml:space="preserve"> sold.</w:t>
      </w:r>
    </w:p>
    <w:p w14:paraId="4EAAF445" w14:textId="77777777" w:rsidR="004262C5" w:rsidRPr="00B32892" w:rsidRDefault="004262C5" w:rsidP="004262C5">
      <w:pPr>
        <w:pStyle w:val="ListParagraph"/>
        <w:spacing w:line="720" w:lineRule="auto"/>
        <w:rPr>
          <w:rFonts w:ascii="Times New Roman" w:hAnsi="Times New Roman" w:cs="Times New Roman"/>
          <w:b/>
          <w:bCs/>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proofErr w:type="gramEnd"/>
      <w:r>
        <w:rPr>
          <w:rFonts w:ascii="Times New Roman" w:hAnsi="Times New Roman" w:cs="Times New Roman"/>
          <w:b/>
          <w:bCs/>
          <w:sz w:val="24"/>
          <w:szCs w:val="24"/>
        </w:rPr>
        <w:t xml:space="preserve"> </w:t>
      </w:r>
    </w:p>
    <w:p w14:paraId="2331F5AF" w14:textId="77777777" w:rsidR="004262C5" w:rsidRPr="00792B21" w:rsidRDefault="004262C5" w:rsidP="00B32892">
      <w:pPr>
        <w:pStyle w:val="ListParagraph"/>
        <w:rPr>
          <w:rFonts w:ascii="Times New Roman" w:hAnsi="Times New Roman" w:cs="Times New Roman"/>
          <w:b/>
          <w:bCs/>
          <w:sz w:val="24"/>
          <w:szCs w:val="24"/>
        </w:rPr>
      </w:pPr>
    </w:p>
    <w:p w14:paraId="43F941B4" w14:textId="49D38B6A" w:rsidR="00792B21" w:rsidRDefault="00B32892" w:rsidP="00B32892">
      <w:pPr>
        <w:pStyle w:val="ListParagraph"/>
        <w:jc w:val="center"/>
        <w:rPr>
          <w:rFonts w:ascii="Times New Roman" w:hAnsi="Times New Roman" w:cs="Times New Roman"/>
          <w:b/>
          <w:bCs/>
          <w:sz w:val="24"/>
          <w:szCs w:val="24"/>
        </w:rPr>
      </w:pPr>
      <w:r>
        <w:rPr>
          <w:noProof/>
        </w:rPr>
        <w:drawing>
          <wp:inline distT="0" distB="0" distL="0" distR="0" wp14:anchorId="53983547" wp14:editId="1140C17C">
            <wp:extent cx="1844040" cy="3287684"/>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4040" cy="3287684"/>
                    </a:xfrm>
                    <a:prstGeom prst="rect">
                      <a:avLst/>
                    </a:prstGeom>
                    <a:noFill/>
                    <a:ln>
                      <a:noFill/>
                    </a:ln>
                  </pic:spPr>
                </pic:pic>
              </a:graphicData>
            </a:graphic>
          </wp:inline>
        </w:drawing>
      </w:r>
    </w:p>
    <w:p w14:paraId="2EDAF6F5" w14:textId="2140D79E" w:rsidR="00F72039" w:rsidRDefault="00F72039" w:rsidP="00792B21">
      <w:pPr>
        <w:pStyle w:val="ListParagraph"/>
        <w:rPr>
          <w:rFonts w:ascii="Times New Roman" w:hAnsi="Times New Roman" w:cs="Times New Roman"/>
          <w:b/>
          <w:bCs/>
          <w:sz w:val="24"/>
          <w:szCs w:val="24"/>
        </w:rPr>
      </w:pPr>
    </w:p>
    <w:p w14:paraId="4F9C8E3B" w14:textId="4409525D" w:rsidR="00F72039" w:rsidRDefault="00F72039" w:rsidP="00792B21">
      <w:pPr>
        <w:pStyle w:val="ListParagraph"/>
        <w:rPr>
          <w:rFonts w:ascii="Times New Roman" w:hAnsi="Times New Roman" w:cs="Times New Roman"/>
          <w:b/>
          <w:bCs/>
          <w:sz w:val="24"/>
          <w:szCs w:val="24"/>
        </w:rPr>
      </w:pPr>
    </w:p>
    <w:p w14:paraId="34A986F6" w14:textId="77777777" w:rsidR="00F72039" w:rsidRPr="00DF60D1" w:rsidRDefault="00F72039" w:rsidP="00792B21">
      <w:pPr>
        <w:pStyle w:val="ListParagraph"/>
        <w:rPr>
          <w:rFonts w:ascii="Times New Roman" w:hAnsi="Times New Roman" w:cs="Times New Roman"/>
          <w:b/>
          <w:bCs/>
          <w:sz w:val="24"/>
          <w:szCs w:val="24"/>
        </w:rPr>
      </w:pPr>
    </w:p>
    <w:p w14:paraId="26DEF22C" w14:textId="0609204C" w:rsidR="008511EA" w:rsidRPr="004262C5" w:rsidRDefault="00EE4F81" w:rsidP="004262C5">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8D9F048" w14:textId="77777777" w:rsidR="008511EA" w:rsidRPr="004262C5" w:rsidRDefault="008511EA" w:rsidP="004262C5">
      <w:pPr>
        <w:rPr>
          <w:rFonts w:ascii="Times New Roman" w:hAnsi="Times New Roman" w:cs="Times New Roman"/>
          <w:b/>
          <w:bCs/>
          <w:sz w:val="24"/>
          <w:szCs w:val="24"/>
        </w:rPr>
      </w:pPr>
    </w:p>
    <w:p w14:paraId="71B98BE9" w14:textId="76396C8B" w:rsidR="00B32892" w:rsidRDefault="00B32892" w:rsidP="00DF60D1">
      <w:pPr>
        <w:pStyle w:val="ListParagraph"/>
        <w:rPr>
          <w:rFonts w:ascii="Times New Roman" w:hAnsi="Times New Roman" w:cs="Times New Roman"/>
          <w:b/>
          <w:bCs/>
          <w:sz w:val="24"/>
          <w:szCs w:val="24"/>
        </w:rPr>
      </w:pPr>
    </w:p>
    <w:p w14:paraId="1405F6ED" w14:textId="77777777" w:rsidR="00B32892" w:rsidRDefault="00B32892" w:rsidP="00DF60D1">
      <w:pPr>
        <w:pStyle w:val="ListParagraph"/>
        <w:rPr>
          <w:rFonts w:ascii="Times New Roman" w:hAnsi="Times New Roman" w:cs="Times New Roman"/>
          <w:b/>
          <w:bCs/>
          <w:sz w:val="24"/>
          <w:szCs w:val="24"/>
        </w:rPr>
      </w:pPr>
    </w:p>
    <w:p w14:paraId="629F929C" w14:textId="072E6898" w:rsidR="00426B4E" w:rsidRDefault="004262C5" w:rsidP="009604CF">
      <w:pPr>
        <w:pStyle w:val="ListParagraph"/>
        <w:numPr>
          <w:ilvl w:val="0"/>
          <w:numId w:val="4"/>
        </w:numPr>
        <w:spacing w:line="720" w:lineRule="auto"/>
        <w:rPr>
          <w:rFonts w:ascii="Times New Roman" w:hAnsi="Times New Roman" w:cs="Times New Roman"/>
          <w:b/>
          <w:bCs/>
          <w:sz w:val="24"/>
          <w:szCs w:val="24"/>
        </w:rPr>
      </w:pPr>
      <w:r>
        <w:rPr>
          <w:rFonts w:ascii="Times New Roman" w:hAnsi="Times New Roman" w:cs="Times New Roman"/>
          <w:b/>
          <w:bCs/>
          <w:sz w:val="24"/>
          <w:szCs w:val="24"/>
        </w:rPr>
        <w:t>OPENING VALUE</w:t>
      </w:r>
      <w:r w:rsidR="00426B4E">
        <w:rPr>
          <w:rFonts w:ascii="Times New Roman" w:hAnsi="Times New Roman" w:cs="Times New Roman"/>
          <w:b/>
          <w:bCs/>
          <w:sz w:val="24"/>
          <w:szCs w:val="24"/>
        </w:rPr>
        <w:t xml:space="preserve"> </w:t>
      </w:r>
      <w:r w:rsidR="009604CF">
        <w:rPr>
          <w:rFonts w:ascii="Times New Roman" w:hAnsi="Times New Roman" w:cs="Times New Roman"/>
          <w:b/>
          <w:bCs/>
          <w:sz w:val="24"/>
          <w:szCs w:val="24"/>
        </w:rPr>
        <w:t xml:space="preserve">ANALYSIS </w:t>
      </w:r>
    </w:p>
    <w:p w14:paraId="61702FE4" w14:textId="4E796A48" w:rsidR="009604CF" w:rsidRDefault="00B32892" w:rsidP="00426B4E">
      <w:pPr>
        <w:pStyle w:val="ListParagraph"/>
        <w:spacing w:line="720" w:lineRule="auto"/>
        <w:rPr>
          <w:rFonts w:ascii="Times New Roman" w:hAnsi="Times New Roman" w:cs="Times New Roman"/>
          <w:b/>
          <w:bCs/>
          <w:sz w:val="24"/>
          <w:szCs w:val="24"/>
        </w:rPr>
      </w:pPr>
      <w:r>
        <w:rPr>
          <w:noProof/>
        </w:rPr>
        <w:drawing>
          <wp:inline distT="0" distB="0" distL="0" distR="0" wp14:anchorId="651DCE45" wp14:editId="007A4CD4">
            <wp:extent cx="6286500" cy="229985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0591" cy="2305009"/>
                    </a:xfrm>
                    <a:prstGeom prst="rect">
                      <a:avLst/>
                    </a:prstGeom>
                    <a:noFill/>
                    <a:ln>
                      <a:noFill/>
                    </a:ln>
                  </pic:spPr>
                </pic:pic>
              </a:graphicData>
            </a:graphic>
          </wp:inline>
        </w:drawing>
      </w:r>
    </w:p>
    <w:p w14:paraId="4B74BA9A" w14:textId="2CBAF8A2" w:rsidR="004262C5" w:rsidRDefault="004262C5" w:rsidP="004262C5">
      <w:pPr>
        <w:pStyle w:val="ListParagraph"/>
        <w:rPr>
          <w:rFonts w:ascii="Times New Roman" w:hAnsi="Times New Roman" w:cs="Times New Roman"/>
          <w:sz w:val="24"/>
          <w:szCs w:val="24"/>
        </w:rPr>
      </w:pPr>
      <w:proofErr w:type="gramStart"/>
      <w:r>
        <w:rPr>
          <w:rFonts w:ascii="Times New Roman" w:hAnsi="Times New Roman" w:cs="Times New Roman"/>
          <w:b/>
          <w:bCs/>
          <w:sz w:val="24"/>
          <w:szCs w:val="24"/>
        </w:rPr>
        <w:t>Analysis:-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The above figure displays the quantity of the </w:t>
      </w:r>
      <w:proofErr w:type="spellStart"/>
      <w:r w:rsidRPr="004262C5">
        <w:rPr>
          <w:rFonts w:ascii="Times New Roman" w:hAnsi="Times New Roman" w:cs="Times New Roman"/>
        </w:rPr>
        <w:t>Ethereum</w:t>
      </w:r>
      <w:r>
        <w:rPr>
          <w:rFonts w:ascii="Times New Roman" w:hAnsi="Times New Roman" w:cs="Times New Roman"/>
          <w:sz w:val="24"/>
          <w:szCs w:val="24"/>
        </w:rPr>
        <w:t>s</w:t>
      </w:r>
      <w:proofErr w:type="spellEnd"/>
      <w:r>
        <w:rPr>
          <w:rFonts w:ascii="Times New Roman" w:hAnsi="Times New Roman" w:cs="Times New Roman"/>
          <w:sz w:val="24"/>
          <w:szCs w:val="24"/>
        </w:rPr>
        <w:t xml:space="preserve"> opening value from 1-january-2020 till 19-april-2021 on monthly basis. This figure could help us to observe the opening trends of </w:t>
      </w:r>
      <w:proofErr w:type="spellStart"/>
      <w:r w:rsidRPr="004262C5">
        <w:rPr>
          <w:rFonts w:ascii="Times New Roman" w:hAnsi="Times New Roman" w:cs="Times New Roman"/>
        </w:rPr>
        <w:t>Ethereum</w:t>
      </w:r>
      <w:r>
        <w:rPr>
          <w:rFonts w:ascii="Times New Roman" w:hAnsi="Times New Roman" w:cs="Times New Roman"/>
          <w:sz w:val="24"/>
          <w:szCs w:val="24"/>
        </w:rPr>
        <w:t>s</w:t>
      </w:r>
      <w:proofErr w:type="spellEnd"/>
      <w:r>
        <w:rPr>
          <w:rFonts w:ascii="Times New Roman" w:hAnsi="Times New Roman" w:cs="Times New Roman"/>
          <w:sz w:val="24"/>
          <w:szCs w:val="24"/>
        </w:rPr>
        <w:t xml:space="preserve"> that further helps in determining the months in which the </w:t>
      </w:r>
      <w:r w:rsidR="00891E2B">
        <w:rPr>
          <w:rFonts w:ascii="Times New Roman" w:hAnsi="Times New Roman" w:cs="Times New Roman"/>
          <w:sz w:val="24"/>
          <w:szCs w:val="24"/>
        </w:rPr>
        <w:t>lowest</w:t>
      </w:r>
      <w:r>
        <w:rPr>
          <w:rFonts w:ascii="Times New Roman" w:hAnsi="Times New Roman" w:cs="Times New Roman"/>
          <w:sz w:val="24"/>
          <w:szCs w:val="24"/>
        </w:rPr>
        <w:t xml:space="preserve"> </w:t>
      </w:r>
      <w:r w:rsidR="00891E2B">
        <w:rPr>
          <w:rFonts w:ascii="Times New Roman" w:hAnsi="Times New Roman" w:cs="Times New Roman"/>
          <w:sz w:val="24"/>
          <w:szCs w:val="24"/>
        </w:rPr>
        <w:t>value</w:t>
      </w:r>
      <w:r>
        <w:rPr>
          <w:rFonts w:ascii="Times New Roman" w:hAnsi="Times New Roman" w:cs="Times New Roman"/>
          <w:sz w:val="24"/>
          <w:szCs w:val="24"/>
        </w:rPr>
        <w:t xml:space="preserve"> of </w:t>
      </w:r>
      <w:proofErr w:type="spellStart"/>
      <w:r w:rsidRPr="004262C5">
        <w:rPr>
          <w:rFonts w:ascii="Times New Roman" w:hAnsi="Times New Roman" w:cs="Times New Roman"/>
        </w:rPr>
        <w:t>Ethereum</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91E2B">
        <w:rPr>
          <w:rFonts w:ascii="Times New Roman" w:hAnsi="Times New Roman" w:cs="Times New Roman"/>
          <w:sz w:val="24"/>
          <w:szCs w:val="24"/>
        </w:rPr>
        <w:t>reach</w:t>
      </w:r>
      <w:r>
        <w:rPr>
          <w:rFonts w:ascii="Times New Roman" w:hAnsi="Times New Roman" w:cs="Times New Roman"/>
          <w:sz w:val="24"/>
          <w:szCs w:val="24"/>
        </w:rPr>
        <w:t>.</w:t>
      </w:r>
    </w:p>
    <w:p w14:paraId="58DAADFA" w14:textId="6C6514CB" w:rsidR="00F72039" w:rsidRPr="00B32892" w:rsidRDefault="00F72039" w:rsidP="00426B4E">
      <w:pPr>
        <w:pStyle w:val="ListParagraph"/>
        <w:spacing w:line="720" w:lineRule="auto"/>
        <w:rPr>
          <w:rFonts w:ascii="Times New Roman" w:hAnsi="Times New Roman" w:cs="Times New Roman"/>
          <w:b/>
          <w:bCs/>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proofErr w:type="gramEnd"/>
      <w:r>
        <w:rPr>
          <w:rFonts w:ascii="Times New Roman" w:hAnsi="Times New Roman" w:cs="Times New Roman"/>
          <w:b/>
          <w:bCs/>
          <w:sz w:val="24"/>
          <w:szCs w:val="24"/>
        </w:rPr>
        <w:t xml:space="preserve"> </w:t>
      </w:r>
    </w:p>
    <w:tbl>
      <w:tblPr>
        <w:tblW w:w="3101" w:type="dxa"/>
        <w:jc w:val="center"/>
        <w:tblLook w:val="04A0" w:firstRow="1" w:lastRow="0" w:firstColumn="1" w:lastColumn="0" w:noHBand="0" w:noVBand="1"/>
      </w:tblPr>
      <w:tblGrid>
        <w:gridCol w:w="1489"/>
        <w:gridCol w:w="1612"/>
      </w:tblGrid>
      <w:tr w:rsidR="00B32892" w:rsidRPr="00B32892" w14:paraId="0A5A27D7" w14:textId="77777777" w:rsidTr="004262C5">
        <w:trPr>
          <w:trHeight w:val="191"/>
          <w:jc w:val="center"/>
        </w:trPr>
        <w:tc>
          <w:tcPr>
            <w:tcW w:w="1489" w:type="dxa"/>
            <w:tcBorders>
              <w:top w:val="nil"/>
              <w:left w:val="nil"/>
              <w:bottom w:val="nil"/>
              <w:right w:val="nil"/>
            </w:tcBorders>
            <w:shd w:val="clear" w:color="000000" w:fill="000000"/>
            <w:noWrap/>
            <w:vAlign w:val="bottom"/>
            <w:hideMark/>
          </w:tcPr>
          <w:p w14:paraId="14193B39" w14:textId="77777777" w:rsidR="00B32892" w:rsidRPr="00B32892" w:rsidRDefault="00B32892" w:rsidP="00B32892">
            <w:pPr>
              <w:suppressAutoHyphens w:val="0"/>
              <w:spacing w:after="0"/>
              <w:rPr>
                <w:rFonts w:eastAsia="Times New Roman"/>
                <w:b/>
                <w:bCs/>
                <w:color w:val="FFFFFF"/>
                <w:sz w:val="20"/>
                <w:szCs w:val="20"/>
                <w:lang w:val="en-IN" w:eastAsia="en-IN"/>
              </w:rPr>
            </w:pPr>
            <w:r w:rsidRPr="00B32892">
              <w:rPr>
                <w:rFonts w:eastAsia="Times New Roman"/>
                <w:b/>
                <w:bCs/>
                <w:color w:val="FFFFFF"/>
                <w:sz w:val="20"/>
                <w:szCs w:val="20"/>
                <w:lang w:val="en-IN" w:eastAsia="en-IN"/>
              </w:rPr>
              <w:t>Row Labels</w:t>
            </w:r>
          </w:p>
        </w:tc>
        <w:tc>
          <w:tcPr>
            <w:tcW w:w="1612" w:type="dxa"/>
            <w:tcBorders>
              <w:top w:val="nil"/>
              <w:left w:val="nil"/>
              <w:bottom w:val="nil"/>
              <w:right w:val="nil"/>
            </w:tcBorders>
            <w:shd w:val="clear" w:color="000000" w:fill="000000"/>
            <w:noWrap/>
            <w:vAlign w:val="bottom"/>
            <w:hideMark/>
          </w:tcPr>
          <w:p w14:paraId="2701C7C9" w14:textId="77777777" w:rsidR="00B32892" w:rsidRPr="00B32892" w:rsidRDefault="00B32892" w:rsidP="00B32892">
            <w:pPr>
              <w:suppressAutoHyphens w:val="0"/>
              <w:spacing w:after="0"/>
              <w:rPr>
                <w:rFonts w:eastAsia="Times New Roman"/>
                <w:b/>
                <w:bCs/>
                <w:color w:val="FFFFFF"/>
                <w:sz w:val="20"/>
                <w:szCs w:val="20"/>
                <w:lang w:val="en-IN" w:eastAsia="en-IN"/>
              </w:rPr>
            </w:pPr>
            <w:r w:rsidRPr="00B32892">
              <w:rPr>
                <w:rFonts w:eastAsia="Times New Roman"/>
                <w:b/>
                <w:bCs/>
                <w:color w:val="FFFFFF"/>
                <w:sz w:val="20"/>
                <w:szCs w:val="20"/>
                <w:lang w:val="en-IN" w:eastAsia="en-IN"/>
              </w:rPr>
              <w:t>Sum of Open</w:t>
            </w:r>
          </w:p>
        </w:tc>
      </w:tr>
      <w:tr w:rsidR="00B32892" w:rsidRPr="00B32892" w14:paraId="7BCB430F" w14:textId="77777777" w:rsidTr="004262C5">
        <w:trPr>
          <w:trHeight w:val="191"/>
          <w:jc w:val="center"/>
        </w:trPr>
        <w:tc>
          <w:tcPr>
            <w:tcW w:w="1489" w:type="dxa"/>
            <w:tcBorders>
              <w:top w:val="nil"/>
              <w:left w:val="nil"/>
              <w:bottom w:val="nil"/>
              <w:right w:val="nil"/>
            </w:tcBorders>
            <w:shd w:val="clear" w:color="548235" w:fill="548235"/>
            <w:noWrap/>
            <w:vAlign w:val="bottom"/>
            <w:hideMark/>
          </w:tcPr>
          <w:p w14:paraId="3FB710F6" w14:textId="77777777" w:rsidR="00B32892" w:rsidRPr="00B32892" w:rsidRDefault="00B32892" w:rsidP="00B32892">
            <w:pPr>
              <w:suppressAutoHyphens w:val="0"/>
              <w:spacing w:after="0"/>
              <w:rPr>
                <w:rFonts w:eastAsia="Times New Roman"/>
                <w:b/>
                <w:bCs/>
                <w:color w:val="FFFFFF"/>
                <w:sz w:val="20"/>
                <w:szCs w:val="20"/>
                <w:lang w:val="en-IN" w:eastAsia="en-IN"/>
              </w:rPr>
            </w:pPr>
            <w:r w:rsidRPr="00B32892">
              <w:rPr>
                <w:rFonts w:eastAsia="Times New Roman"/>
                <w:b/>
                <w:bCs/>
                <w:color w:val="FFFFFF"/>
                <w:sz w:val="20"/>
                <w:szCs w:val="20"/>
                <w:lang w:val="en-IN" w:eastAsia="en-IN"/>
              </w:rPr>
              <w:t>2020</w:t>
            </w:r>
          </w:p>
        </w:tc>
        <w:tc>
          <w:tcPr>
            <w:tcW w:w="1612" w:type="dxa"/>
            <w:tcBorders>
              <w:top w:val="nil"/>
              <w:left w:val="nil"/>
              <w:bottom w:val="nil"/>
              <w:right w:val="nil"/>
            </w:tcBorders>
            <w:shd w:val="clear" w:color="548235" w:fill="548235"/>
            <w:noWrap/>
            <w:vAlign w:val="bottom"/>
            <w:hideMark/>
          </w:tcPr>
          <w:p w14:paraId="6D128D7F"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154385085.6</w:t>
            </w:r>
          </w:p>
        </w:tc>
      </w:tr>
      <w:tr w:rsidR="00B32892" w:rsidRPr="00B32892" w14:paraId="2351629E"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3FD89574"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Jan</w:t>
            </w:r>
          </w:p>
        </w:tc>
        <w:tc>
          <w:tcPr>
            <w:tcW w:w="1612" w:type="dxa"/>
            <w:tcBorders>
              <w:top w:val="nil"/>
              <w:left w:val="nil"/>
              <w:bottom w:val="nil"/>
              <w:right w:val="nil"/>
            </w:tcBorders>
            <w:shd w:val="clear" w:color="70AD47" w:fill="70AD47"/>
            <w:noWrap/>
            <w:vAlign w:val="bottom"/>
            <w:hideMark/>
          </w:tcPr>
          <w:p w14:paraId="72EA587B"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6489767.7</w:t>
            </w:r>
          </w:p>
        </w:tc>
      </w:tr>
      <w:tr w:rsidR="00B32892" w:rsidRPr="00B32892" w14:paraId="30CD8E42"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04410BA9"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Feb</w:t>
            </w:r>
          </w:p>
        </w:tc>
        <w:tc>
          <w:tcPr>
            <w:tcW w:w="1612" w:type="dxa"/>
            <w:tcBorders>
              <w:top w:val="nil"/>
              <w:left w:val="nil"/>
              <w:bottom w:val="nil"/>
              <w:right w:val="nil"/>
            </w:tcBorders>
            <w:shd w:val="clear" w:color="70AD47" w:fill="70AD47"/>
            <w:noWrap/>
            <w:vAlign w:val="bottom"/>
            <w:hideMark/>
          </w:tcPr>
          <w:p w14:paraId="4E691814"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9268484.75</w:t>
            </w:r>
          </w:p>
        </w:tc>
      </w:tr>
      <w:tr w:rsidR="00B32892" w:rsidRPr="00B32892" w14:paraId="437B416C"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58D74F65"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Mar</w:t>
            </w:r>
          </w:p>
        </w:tc>
        <w:tc>
          <w:tcPr>
            <w:tcW w:w="1612" w:type="dxa"/>
            <w:tcBorders>
              <w:top w:val="nil"/>
              <w:left w:val="nil"/>
              <w:bottom w:val="nil"/>
              <w:right w:val="nil"/>
            </w:tcBorders>
            <w:shd w:val="clear" w:color="70AD47" w:fill="70AD47"/>
            <w:noWrap/>
            <w:vAlign w:val="bottom"/>
            <w:hideMark/>
          </w:tcPr>
          <w:p w14:paraId="570DB23A"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7047103.19</w:t>
            </w:r>
          </w:p>
        </w:tc>
      </w:tr>
      <w:tr w:rsidR="00B32892" w:rsidRPr="00B32892" w14:paraId="17BE9E04"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6A89AAB7"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Apr</w:t>
            </w:r>
          </w:p>
        </w:tc>
        <w:tc>
          <w:tcPr>
            <w:tcW w:w="1612" w:type="dxa"/>
            <w:tcBorders>
              <w:top w:val="nil"/>
              <w:left w:val="nil"/>
              <w:bottom w:val="nil"/>
              <w:right w:val="nil"/>
            </w:tcBorders>
            <w:shd w:val="clear" w:color="70AD47" w:fill="70AD47"/>
            <w:noWrap/>
            <w:vAlign w:val="bottom"/>
            <w:hideMark/>
          </w:tcPr>
          <w:p w14:paraId="3E67308E"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6854811.28</w:t>
            </w:r>
          </w:p>
        </w:tc>
      </w:tr>
      <w:tr w:rsidR="00B32892" w:rsidRPr="00B32892" w14:paraId="516EDCCB"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06C0BE8C"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May</w:t>
            </w:r>
          </w:p>
        </w:tc>
        <w:tc>
          <w:tcPr>
            <w:tcW w:w="1612" w:type="dxa"/>
            <w:tcBorders>
              <w:top w:val="nil"/>
              <w:left w:val="nil"/>
              <w:bottom w:val="nil"/>
              <w:right w:val="nil"/>
            </w:tcBorders>
            <w:shd w:val="clear" w:color="70AD47" w:fill="70AD47"/>
            <w:noWrap/>
            <w:vAlign w:val="bottom"/>
            <w:hideMark/>
          </w:tcPr>
          <w:p w14:paraId="2B5AB217"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8654402.74</w:t>
            </w:r>
          </w:p>
        </w:tc>
      </w:tr>
      <w:tr w:rsidR="00B32892" w:rsidRPr="00B32892" w14:paraId="02D6E5D8"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251939AE"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Jun</w:t>
            </w:r>
          </w:p>
        </w:tc>
        <w:tc>
          <w:tcPr>
            <w:tcW w:w="1612" w:type="dxa"/>
            <w:tcBorders>
              <w:top w:val="nil"/>
              <w:left w:val="nil"/>
              <w:bottom w:val="nil"/>
              <w:right w:val="nil"/>
            </w:tcBorders>
            <w:shd w:val="clear" w:color="70AD47" w:fill="70AD47"/>
            <w:noWrap/>
            <w:vAlign w:val="bottom"/>
            <w:hideMark/>
          </w:tcPr>
          <w:p w14:paraId="53C68B32"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9844705.12</w:t>
            </w:r>
          </w:p>
        </w:tc>
      </w:tr>
      <w:tr w:rsidR="00B32892" w:rsidRPr="00B32892" w14:paraId="0B3155C4"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093C396F"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Jul</w:t>
            </w:r>
          </w:p>
        </w:tc>
        <w:tc>
          <w:tcPr>
            <w:tcW w:w="1612" w:type="dxa"/>
            <w:tcBorders>
              <w:top w:val="nil"/>
              <w:left w:val="nil"/>
              <w:bottom w:val="nil"/>
              <w:right w:val="nil"/>
            </w:tcBorders>
            <w:shd w:val="clear" w:color="70AD47" w:fill="70AD47"/>
            <w:noWrap/>
            <w:vAlign w:val="bottom"/>
            <w:hideMark/>
          </w:tcPr>
          <w:p w14:paraId="66740003"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10804794.22</w:t>
            </w:r>
          </w:p>
        </w:tc>
      </w:tr>
      <w:tr w:rsidR="00B32892" w:rsidRPr="00B32892" w14:paraId="2DD0B284"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7EB3ECDB"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Aug</w:t>
            </w:r>
          </w:p>
        </w:tc>
        <w:tc>
          <w:tcPr>
            <w:tcW w:w="1612" w:type="dxa"/>
            <w:tcBorders>
              <w:top w:val="nil"/>
              <w:left w:val="nil"/>
              <w:bottom w:val="nil"/>
              <w:right w:val="nil"/>
            </w:tcBorders>
            <w:shd w:val="clear" w:color="70AD47" w:fill="70AD47"/>
            <w:noWrap/>
            <w:vAlign w:val="bottom"/>
            <w:hideMark/>
          </w:tcPr>
          <w:p w14:paraId="579297A6"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16704681.07</w:t>
            </w:r>
          </w:p>
        </w:tc>
      </w:tr>
      <w:tr w:rsidR="00B32892" w:rsidRPr="00B32892" w14:paraId="661EDCCE"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3A5D4B6B"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Sep</w:t>
            </w:r>
          </w:p>
        </w:tc>
        <w:tc>
          <w:tcPr>
            <w:tcW w:w="1612" w:type="dxa"/>
            <w:tcBorders>
              <w:top w:val="nil"/>
              <w:left w:val="nil"/>
              <w:bottom w:val="nil"/>
              <w:right w:val="nil"/>
            </w:tcBorders>
            <w:shd w:val="clear" w:color="70AD47" w:fill="70AD47"/>
            <w:noWrap/>
            <w:vAlign w:val="bottom"/>
            <w:hideMark/>
          </w:tcPr>
          <w:p w14:paraId="28231D11"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14938076.42</w:t>
            </w:r>
          </w:p>
        </w:tc>
      </w:tr>
      <w:tr w:rsidR="00B32892" w:rsidRPr="00B32892" w14:paraId="0E5EE569"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4909BD8D"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Oct</w:t>
            </w:r>
          </w:p>
        </w:tc>
        <w:tc>
          <w:tcPr>
            <w:tcW w:w="1612" w:type="dxa"/>
            <w:tcBorders>
              <w:top w:val="nil"/>
              <w:left w:val="nil"/>
              <w:bottom w:val="nil"/>
              <w:right w:val="nil"/>
            </w:tcBorders>
            <w:shd w:val="clear" w:color="70AD47" w:fill="70AD47"/>
            <w:noWrap/>
            <w:vAlign w:val="bottom"/>
            <w:hideMark/>
          </w:tcPr>
          <w:p w14:paraId="15B9A796"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16773570.95</w:t>
            </w:r>
          </w:p>
        </w:tc>
      </w:tr>
      <w:tr w:rsidR="00B32892" w:rsidRPr="00B32892" w14:paraId="4F6D3A1A"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69939E4C"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Nov</w:t>
            </w:r>
          </w:p>
        </w:tc>
        <w:tc>
          <w:tcPr>
            <w:tcW w:w="1612" w:type="dxa"/>
            <w:tcBorders>
              <w:top w:val="nil"/>
              <w:left w:val="nil"/>
              <w:bottom w:val="nil"/>
              <w:right w:val="nil"/>
            </w:tcBorders>
            <w:shd w:val="clear" w:color="70AD47" w:fill="70AD47"/>
            <w:noWrap/>
            <w:vAlign w:val="bottom"/>
            <w:hideMark/>
          </w:tcPr>
          <w:p w14:paraId="5F2CA971"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20144987.03</w:t>
            </w:r>
          </w:p>
        </w:tc>
      </w:tr>
      <w:tr w:rsidR="00B32892" w:rsidRPr="00B32892" w14:paraId="4BAC521B"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2C5AE06C"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Dec</w:t>
            </w:r>
          </w:p>
        </w:tc>
        <w:tc>
          <w:tcPr>
            <w:tcW w:w="1612" w:type="dxa"/>
            <w:tcBorders>
              <w:top w:val="nil"/>
              <w:left w:val="nil"/>
              <w:bottom w:val="nil"/>
              <w:right w:val="nil"/>
            </w:tcBorders>
            <w:shd w:val="clear" w:color="70AD47" w:fill="70AD47"/>
            <w:noWrap/>
            <w:vAlign w:val="bottom"/>
            <w:hideMark/>
          </w:tcPr>
          <w:p w14:paraId="35605512"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26859701.08</w:t>
            </w:r>
          </w:p>
        </w:tc>
      </w:tr>
      <w:tr w:rsidR="00B32892" w:rsidRPr="00B32892" w14:paraId="08701CB1" w14:textId="77777777" w:rsidTr="004262C5">
        <w:trPr>
          <w:trHeight w:val="191"/>
          <w:jc w:val="center"/>
        </w:trPr>
        <w:tc>
          <w:tcPr>
            <w:tcW w:w="1489" w:type="dxa"/>
            <w:tcBorders>
              <w:top w:val="nil"/>
              <w:left w:val="nil"/>
              <w:bottom w:val="nil"/>
              <w:right w:val="nil"/>
            </w:tcBorders>
            <w:shd w:val="clear" w:color="548235" w:fill="548235"/>
            <w:noWrap/>
            <w:vAlign w:val="bottom"/>
            <w:hideMark/>
          </w:tcPr>
          <w:p w14:paraId="2CD6A2FC" w14:textId="77777777" w:rsidR="00B32892" w:rsidRPr="00B32892" w:rsidRDefault="00B32892" w:rsidP="00B32892">
            <w:pPr>
              <w:suppressAutoHyphens w:val="0"/>
              <w:spacing w:after="0"/>
              <w:rPr>
                <w:rFonts w:eastAsia="Times New Roman"/>
                <w:b/>
                <w:bCs/>
                <w:color w:val="FFFFFF"/>
                <w:sz w:val="20"/>
                <w:szCs w:val="20"/>
                <w:lang w:val="en-IN" w:eastAsia="en-IN"/>
              </w:rPr>
            </w:pPr>
            <w:r w:rsidRPr="00B32892">
              <w:rPr>
                <w:rFonts w:eastAsia="Times New Roman"/>
                <w:b/>
                <w:bCs/>
                <w:color w:val="FFFFFF"/>
                <w:sz w:val="20"/>
                <w:szCs w:val="20"/>
                <w:lang w:val="en-IN" w:eastAsia="en-IN"/>
              </w:rPr>
              <w:t>2021</w:t>
            </w:r>
          </w:p>
        </w:tc>
        <w:tc>
          <w:tcPr>
            <w:tcW w:w="1612" w:type="dxa"/>
            <w:tcBorders>
              <w:top w:val="nil"/>
              <w:left w:val="nil"/>
              <w:bottom w:val="nil"/>
              <w:right w:val="nil"/>
            </w:tcBorders>
            <w:shd w:val="clear" w:color="548235" w:fill="548235"/>
            <w:noWrap/>
            <w:vAlign w:val="bottom"/>
            <w:hideMark/>
          </w:tcPr>
          <w:p w14:paraId="41377AD5"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257591656.7</w:t>
            </w:r>
          </w:p>
        </w:tc>
      </w:tr>
      <w:tr w:rsidR="00B32892" w:rsidRPr="00B32892" w14:paraId="466C4E7F"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50096793"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Jan</w:t>
            </w:r>
          </w:p>
        </w:tc>
        <w:tc>
          <w:tcPr>
            <w:tcW w:w="1612" w:type="dxa"/>
            <w:tcBorders>
              <w:top w:val="nil"/>
              <w:left w:val="nil"/>
              <w:bottom w:val="nil"/>
              <w:right w:val="nil"/>
            </w:tcBorders>
            <w:shd w:val="clear" w:color="70AD47" w:fill="70AD47"/>
            <w:noWrap/>
            <w:vAlign w:val="bottom"/>
            <w:hideMark/>
          </w:tcPr>
          <w:p w14:paraId="13D751DD"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53063533.83</w:t>
            </w:r>
          </w:p>
        </w:tc>
      </w:tr>
      <w:tr w:rsidR="00B32892" w:rsidRPr="00B32892" w14:paraId="5AA597FD"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440C355A"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Feb</w:t>
            </w:r>
          </w:p>
        </w:tc>
        <w:tc>
          <w:tcPr>
            <w:tcW w:w="1612" w:type="dxa"/>
            <w:tcBorders>
              <w:top w:val="nil"/>
              <w:left w:val="nil"/>
              <w:bottom w:val="nil"/>
              <w:right w:val="nil"/>
            </w:tcBorders>
            <w:shd w:val="clear" w:color="70AD47" w:fill="70AD47"/>
            <w:noWrap/>
            <w:vAlign w:val="bottom"/>
            <w:hideMark/>
          </w:tcPr>
          <w:p w14:paraId="2367A805"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68359988.22</w:t>
            </w:r>
          </w:p>
        </w:tc>
      </w:tr>
      <w:tr w:rsidR="00B32892" w:rsidRPr="00B32892" w14:paraId="75B839B9"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1DC4AC63"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Mar</w:t>
            </w:r>
          </w:p>
        </w:tc>
        <w:tc>
          <w:tcPr>
            <w:tcW w:w="1612" w:type="dxa"/>
            <w:tcBorders>
              <w:top w:val="nil"/>
              <w:left w:val="nil"/>
              <w:bottom w:val="nil"/>
              <w:right w:val="nil"/>
            </w:tcBorders>
            <w:shd w:val="clear" w:color="70AD47" w:fill="70AD47"/>
            <w:noWrap/>
            <w:vAlign w:val="bottom"/>
            <w:hideMark/>
          </w:tcPr>
          <w:p w14:paraId="1D1625E3"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76921349.72</w:t>
            </w:r>
          </w:p>
        </w:tc>
      </w:tr>
      <w:tr w:rsidR="00B32892" w:rsidRPr="00B32892" w14:paraId="70313D77" w14:textId="77777777" w:rsidTr="004262C5">
        <w:trPr>
          <w:trHeight w:val="191"/>
          <w:jc w:val="center"/>
        </w:trPr>
        <w:tc>
          <w:tcPr>
            <w:tcW w:w="1489" w:type="dxa"/>
            <w:tcBorders>
              <w:top w:val="nil"/>
              <w:left w:val="nil"/>
              <w:bottom w:val="nil"/>
              <w:right w:val="nil"/>
            </w:tcBorders>
            <w:shd w:val="clear" w:color="70AD47" w:fill="70AD47"/>
            <w:noWrap/>
            <w:vAlign w:val="bottom"/>
            <w:hideMark/>
          </w:tcPr>
          <w:p w14:paraId="378B5A41" w14:textId="77777777" w:rsidR="00B32892" w:rsidRPr="00B32892" w:rsidRDefault="00B32892" w:rsidP="00B32892">
            <w:pPr>
              <w:suppressAutoHyphens w:val="0"/>
              <w:spacing w:after="0"/>
              <w:ind w:firstLineChars="100" w:firstLine="201"/>
              <w:rPr>
                <w:rFonts w:eastAsia="Times New Roman"/>
                <w:b/>
                <w:bCs/>
                <w:color w:val="FFFFFF"/>
                <w:sz w:val="20"/>
                <w:szCs w:val="20"/>
                <w:lang w:val="en-IN" w:eastAsia="en-IN"/>
              </w:rPr>
            </w:pPr>
            <w:r w:rsidRPr="00B32892">
              <w:rPr>
                <w:rFonts w:eastAsia="Times New Roman"/>
                <w:b/>
                <w:bCs/>
                <w:color w:val="FFFFFF"/>
                <w:sz w:val="20"/>
                <w:szCs w:val="20"/>
                <w:lang w:val="en-IN" w:eastAsia="en-IN"/>
              </w:rPr>
              <w:t>Apr</w:t>
            </w:r>
          </w:p>
        </w:tc>
        <w:tc>
          <w:tcPr>
            <w:tcW w:w="1612" w:type="dxa"/>
            <w:tcBorders>
              <w:top w:val="nil"/>
              <w:left w:val="nil"/>
              <w:bottom w:val="nil"/>
              <w:right w:val="nil"/>
            </w:tcBorders>
            <w:shd w:val="clear" w:color="70AD47" w:fill="70AD47"/>
            <w:noWrap/>
            <w:vAlign w:val="bottom"/>
            <w:hideMark/>
          </w:tcPr>
          <w:p w14:paraId="781246C0"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59246784.88</w:t>
            </w:r>
          </w:p>
        </w:tc>
      </w:tr>
      <w:tr w:rsidR="00B32892" w:rsidRPr="00B32892" w14:paraId="39415CC5" w14:textId="77777777" w:rsidTr="004262C5">
        <w:trPr>
          <w:trHeight w:val="191"/>
          <w:jc w:val="center"/>
        </w:trPr>
        <w:tc>
          <w:tcPr>
            <w:tcW w:w="1489" w:type="dxa"/>
            <w:tcBorders>
              <w:top w:val="nil"/>
              <w:left w:val="nil"/>
              <w:bottom w:val="nil"/>
              <w:right w:val="nil"/>
            </w:tcBorders>
            <w:shd w:val="clear" w:color="000000" w:fill="000000"/>
            <w:noWrap/>
            <w:vAlign w:val="bottom"/>
            <w:hideMark/>
          </w:tcPr>
          <w:p w14:paraId="2C0FF90A" w14:textId="77777777" w:rsidR="00B32892" w:rsidRPr="00B32892" w:rsidRDefault="00B32892" w:rsidP="00B32892">
            <w:pPr>
              <w:suppressAutoHyphens w:val="0"/>
              <w:spacing w:after="0"/>
              <w:rPr>
                <w:rFonts w:eastAsia="Times New Roman"/>
                <w:b/>
                <w:bCs/>
                <w:color w:val="FFFFFF"/>
                <w:sz w:val="20"/>
                <w:szCs w:val="20"/>
                <w:lang w:val="en-IN" w:eastAsia="en-IN"/>
              </w:rPr>
            </w:pPr>
            <w:r w:rsidRPr="00B32892">
              <w:rPr>
                <w:rFonts w:eastAsia="Times New Roman"/>
                <w:b/>
                <w:bCs/>
                <w:color w:val="FFFFFF"/>
                <w:sz w:val="20"/>
                <w:szCs w:val="20"/>
                <w:lang w:val="en-IN" w:eastAsia="en-IN"/>
              </w:rPr>
              <w:t>Grand Total</w:t>
            </w:r>
          </w:p>
        </w:tc>
        <w:tc>
          <w:tcPr>
            <w:tcW w:w="1612" w:type="dxa"/>
            <w:tcBorders>
              <w:top w:val="nil"/>
              <w:left w:val="nil"/>
              <w:bottom w:val="nil"/>
              <w:right w:val="nil"/>
            </w:tcBorders>
            <w:shd w:val="clear" w:color="000000" w:fill="000000"/>
            <w:noWrap/>
            <w:vAlign w:val="bottom"/>
            <w:hideMark/>
          </w:tcPr>
          <w:p w14:paraId="7BD1C361" w14:textId="77777777" w:rsidR="00B32892" w:rsidRPr="00B32892" w:rsidRDefault="00B32892" w:rsidP="00B32892">
            <w:pPr>
              <w:suppressAutoHyphens w:val="0"/>
              <w:spacing w:after="0"/>
              <w:jc w:val="right"/>
              <w:rPr>
                <w:rFonts w:eastAsia="Times New Roman"/>
                <w:b/>
                <w:bCs/>
                <w:color w:val="FFFFFF"/>
                <w:sz w:val="20"/>
                <w:szCs w:val="20"/>
                <w:lang w:val="en-IN" w:eastAsia="en-IN"/>
              </w:rPr>
            </w:pPr>
            <w:r w:rsidRPr="00B32892">
              <w:rPr>
                <w:rFonts w:eastAsia="Times New Roman"/>
                <w:b/>
                <w:bCs/>
                <w:color w:val="FFFFFF"/>
                <w:sz w:val="20"/>
                <w:szCs w:val="20"/>
                <w:lang w:val="en-IN" w:eastAsia="en-IN"/>
              </w:rPr>
              <w:t>411976742.2</w:t>
            </w:r>
          </w:p>
        </w:tc>
      </w:tr>
    </w:tbl>
    <w:p w14:paraId="7E34D46D" w14:textId="7041E269" w:rsidR="00F72039" w:rsidRDefault="00EE4F81" w:rsidP="00F72039">
      <w:pPr>
        <w:pStyle w:val="ListParagraph"/>
        <w:spacing w:line="72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DBD9284" w14:textId="1FEE3E49" w:rsidR="00426B4E" w:rsidRDefault="009604CF" w:rsidP="009604CF">
      <w:pPr>
        <w:pStyle w:val="ListParagraph"/>
        <w:numPr>
          <w:ilvl w:val="0"/>
          <w:numId w:val="4"/>
        </w:numPr>
        <w:spacing w:line="720" w:lineRule="auto"/>
        <w:rPr>
          <w:rFonts w:ascii="Times New Roman" w:hAnsi="Times New Roman" w:cs="Times New Roman"/>
          <w:b/>
          <w:bCs/>
          <w:sz w:val="24"/>
          <w:szCs w:val="24"/>
        </w:rPr>
      </w:pPr>
      <w:r>
        <w:rPr>
          <w:rFonts w:ascii="Times New Roman" w:hAnsi="Times New Roman" w:cs="Times New Roman"/>
          <w:b/>
          <w:bCs/>
          <w:sz w:val="24"/>
          <w:szCs w:val="24"/>
        </w:rPr>
        <w:t xml:space="preserve">SALES </w:t>
      </w:r>
      <w:proofErr w:type="gramStart"/>
      <w:r w:rsidR="00A26A04">
        <w:rPr>
          <w:rFonts w:ascii="Times New Roman" w:hAnsi="Times New Roman" w:cs="Times New Roman"/>
          <w:b/>
          <w:bCs/>
          <w:sz w:val="24"/>
          <w:szCs w:val="24"/>
        </w:rPr>
        <w:t>PERCENTAGE:-</w:t>
      </w:r>
      <w:proofErr w:type="gramEnd"/>
    </w:p>
    <w:p w14:paraId="27EA19C4" w14:textId="296FE0DF" w:rsidR="009604CF" w:rsidRDefault="00A26A04" w:rsidP="00426B4E">
      <w:pPr>
        <w:pStyle w:val="ListParagraph"/>
        <w:spacing w:line="720" w:lineRule="auto"/>
        <w:rPr>
          <w:rFonts w:ascii="Times New Roman" w:hAnsi="Times New Roman" w:cs="Times New Roman"/>
          <w:b/>
          <w:bCs/>
          <w:sz w:val="24"/>
          <w:szCs w:val="24"/>
        </w:rPr>
      </w:pPr>
      <w:r>
        <w:rPr>
          <w:noProof/>
        </w:rPr>
        <w:drawing>
          <wp:inline distT="0" distB="0" distL="0" distR="0" wp14:anchorId="079FFBDF" wp14:editId="2E798E6E">
            <wp:extent cx="6286500" cy="25088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86500" cy="2508885"/>
                    </a:xfrm>
                    <a:prstGeom prst="rect">
                      <a:avLst/>
                    </a:prstGeom>
                    <a:noFill/>
                    <a:ln>
                      <a:noFill/>
                    </a:ln>
                  </pic:spPr>
                </pic:pic>
              </a:graphicData>
            </a:graphic>
          </wp:inline>
        </w:drawing>
      </w:r>
      <w:r w:rsidR="009604CF">
        <w:rPr>
          <w:rFonts w:ascii="Times New Roman" w:hAnsi="Times New Roman" w:cs="Times New Roman"/>
          <w:b/>
          <w:bCs/>
          <w:sz w:val="24"/>
          <w:szCs w:val="24"/>
        </w:rPr>
        <w:t xml:space="preserve"> </w:t>
      </w:r>
    </w:p>
    <w:p w14:paraId="5A91E73D" w14:textId="2B65CB5D" w:rsidR="00771C5B" w:rsidRDefault="00771C5B" w:rsidP="00EE69FA">
      <w:pPr>
        <w:pStyle w:val="ListParagraph"/>
        <w:rPr>
          <w:rFonts w:ascii="Times New Roman" w:hAnsi="Times New Roman" w:cs="Times New Roman"/>
          <w:sz w:val="24"/>
          <w:szCs w:val="24"/>
        </w:rPr>
      </w:pPr>
      <w:proofErr w:type="gramStart"/>
      <w:r>
        <w:rPr>
          <w:rFonts w:ascii="Times New Roman" w:hAnsi="Times New Roman" w:cs="Times New Roman"/>
          <w:b/>
          <w:bCs/>
          <w:sz w:val="24"/>
          <w:szCs w:val="24"/>
        </w:rPr>
        <w:t>Analysis:-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The above pie chart sho</w:t>
      </w:r>
      <w:r w:rsidR="006915F1">
        <w:rPr>
          <w:rFonts w:ascii="Times New Roman" w:hAnsi="Times New Roman" w:cs="Times New Roman"/>
          <w:sz w:val="24"/>
          <w:szCs w:val="24"/>
        </w:rPr>
        <w:t>ws the quarterly sales. The above includes 4 quarters of 2020 and t</w:t>
      </w:r>
      <w:r w:rsidR="00EE69FA">
        <w:rPr>
          <w:rFonts w:ascii="Times New Roman" w:hAnsi="Times New Roman" w:cs="Times New Roman"/>
          <w:sz w:val="24"/>
          <w:szCs w:val="24"/>
        </w:rPr>
        <w:t xml:space="preserve">wo quarters of 2021. This visualization is useful for determining the exact quarterly sales of </w:t>
      </w:r>
      <w:proofErr w:type="spellStart"/>
      <w:r w:rsidR="004262C5" w:rsidRPr="004262C5">
        <w:rPr>
          <w:rFonts w:ascii="Times New Roman" w:hAnsi="Times New Roman" w:cs="Times New Roman"/>
        </w:rPr>
        <w:t>Ethereum</w:t>
      </w:r>
      <w:r w:rsidR="004262C5">
        <w:rPr>
          <w:rFonts w:ascii="Times New Roman" w:hAnsi="Times New Roman" w:cs="Times New Roman"/>
          <w:sz w:val="24"/>
          <w:szCs w:val="24"/>
        </w:rPr>
        <w:t>s</w:t>
      </w:r>
      <w:proofErr w:type="spellEnd"/>
      <w:r w:rsidR="00EE69FA">
        <w:rPr>
          <w:rFonts w:ascii="Times New Roman" w:hAnsi="Times New Roman" w:cs="Times New Roman"/>
          <w:sz w:val="24"/>
          <w:szCs w:val="24"/>
        </w:rPr>
        <w:t>.</w:t>
      </w:r>
    </w:p>
    <w:p w14:paraId="2A426198" w14:textId="77777777" w:rsidR="00F72039" w:rsidRDefault="00F72039" w:rsidP="00EE69FA">
      <w:pPr>
        <w:pStyle w:val="ListParagraph"/>
        <w:rPr>
          <w:rFonts w:ascii="Times New Roman" w:hAnsi="Times New Roman" w:cs="Times New Roman"/>
          <w:sz w:val="24"/>
          <w:szCs w:val="24"/>
        </w:rPr>
      </w:pPr>
    </w:p>
    <w:p w14:paraId="0CE3A250" w14:textId="4FA6C87A" w:rsidR="00F72039" w:rsidRDefault="00F72039" w:rsidP="00EE69FA">
      <w:pPr>
        <w:pStyle w:val="ListParagraph"/>
        <w:rPr>
          <w:rFonts w:ascii="Times New Roman" w:hAnsi="Times New Roman" w:cs="Times New Roman"/>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r>
        <w:rPr>
          <w:rFonts w:ascii="Times New Roman" w:hAnsi="Times New Roman" w:cs="Times New Roman"/>
          <w:sz w:val="24"/>
          <w:szCs w:val="24"/>
        </w:rPr>
        <w:t>-</w:t>
      </w:r>
      <w:proofErr w:type="gramEnd"/>
    </w:p>
    <w:tbl>
      <w:tblPr>
        <w:tblW w:w="2977" w:type="dxa"/>
        <w:jc w:val="center"/>
        <w:tblLook w:val="04A0" w:firstRow="1" w:lastRow="0" w:firstColumn="1" w:lastColumn="0" w:noHBand="0" w:noVBand="1"/>
      </w:tblPr>
      <w:tblGrid>
        <w:gridCol w:w="815"/>
        <w:gridCol w:w="2162"/>
      </w:tblGrid>
      <w:tr w:rsidR="00A26A04" w:rsidRPr="00A26A04" w14:paraId="2AC60B92" w14:textId="77777777" w:rsidTr="00A26A04">
        <w:trPr>
          <w:trHeight w:val="234"/>
          <w:jc w:val="center"/>
        </w:trPr>
        <w:tc>
          <w:tcPr>
            <w:tcW w:w="815" w:type="dxa"/>
            <w:tcBorders>
              <w:top w:val="nil"/>
              <w:left w:val="nil"/>
              <w:bottom w:val="nil"/>
              <w:right w:val="nil"/>
            </w:tcBorders>
            <w:shd w:val="clear" w:color="000000" w:fill="000000"/>
            <w:noWrap/>
            <w:vAlign w:val="bottom"/>
            <w:hideMark/>
          </w:tcPr>
          <w:p w14:paraId="7968D18D" w14:textId="77777777" w:rsidR="00A26A04" w:rsidRPr="00A26A04" w:rsidRDefault="00A26A04" w:rsidP="00A26A04">
            <w:pPr>
              <w:suppressAutoHyphens w:val="0"/>
              <w:spacing w:after="0"/>
              <w:rPr>
                <w:rFonts w:eastAsia="Times New Roman"/>
                <w:b/>
                <w:bCs/>
                <w:color w:val="FFFFFF"/>
                <w:sz w:val="20"/>
                <w:szCs w:val="20"/>
                <w:lang w:val="en-IN" w:eastAsia="en-IN"/>
              </w:rPr>
            </w:pPr>
            <w:r w:rsidRPr="00A26A04">
              <w:rPr>
                <w:rFonts w:eastAsia="Times New Roman"/>
                <w:b/>
                <w:bCs/>
                <w:color w:val="FFFFFF"/>
                <w:sz w:val="20"/>
                <w:szCs w:val="20"/>
                <w:lang w:val="en-IN" w:eastAsia="en-IN"/>
              </w:rPr>
              <w:t>Row Labels</w:t>
            </w:r>
          </w:p>
        </w:tc>
        <w:tc>
          <w:tcPr>
            <w:tcW w:w="2162" w:type="dxa"/>
            <w:tcBorders>
              <w:top w:val="nil"/>
              <w:left w:val="nil"/>
              <w:bottom w:val="nil"/>
              <w:right w:val="nil"/>
            </w:tcBorders>
            <w:shd w:val="clear" w:color="000000" w:fill="000000"/>
            <w:noWrap/>
            <w:vAlign w:val="bottom"/>
            <w:hideMark/>
          </w:tcPr>
          <w:p w14:paraId="453C062F" w14:textId="77777777" w:rsidR="00A26A04" w:rsidRPr="00A26A04" w:rsidRDefault="00A26A04" w:rsidP="00A26A04">
            <w:pPr>
              <w:suppressAutoHyphens w:val="0"/>
              <w:spacing w:after="0"/>
              <w:rPr>
                <w:rFonts w:eastAsia="Times New Roman"/>
                <w:b/>
                <w:bCs/>
                <w:color w:val="FFFFFF"/>
                <w:sz w:val="20"/>
                <w:szCs w:val="20"/>
                <w:lang w:val="en-IN" w:eastAsia="en-IN"/>
              </w:rPr>
            </w:pPr>
            <w:r w:rsidRPr="00A26A04">
              <w:rPr>
                <w:rFonts w:eastAsia="Times New Roman"/>
                <w:b/>
                <w:bCs/>
                <w:color w:val="FFFFFF"/>
                <w:sz w:val="20"/>
                <w:szCs w:val="20"/>
                <w:lang w:val="en-IN" w:eastAsia="en-IN"/>
              </w:rPr>
              <w:t>Sum of Volume</w:t>
            </w:r>
          </w:p>
        </w:tc>
      </w:tr>
      <w:tr w:rsidR="00A26A04" w:rsidRPr="00A26A04" w14:paraId="3679B64D" w14:textId="77777777" w:rsidTr="00A26A04">
        <w:trPr>
          <w:trHeight w:val="234"/>
          <w:jc w:val="center"/>
        </w:trPr>
        <w:tc>
          <w:tcPr>
            <w:tcW w:w="815" w:type="dxa"/>
            <w:tcBorders>
              <w:top w:val="nil"/>
              <w:left w:val="nil"/>
              <w:bottom w:val="nil"/>
              <w:right w:val="nil"/>
            </w:tcBorders>
            <w:shd w:val="clear" w:color="548235" w:fill="548235"/>
            <w:noWrap/>
            <w:vAlign w:val="bottom"/>
            <w:hideMark/>
          </w:tcPr>
          <w:p w14:paraId="0AB6B95B" w14:textId="77777777" w:rsidR="00A26A04" w:rsidRPr="00A26A04" w:rsidRDefault="00A26A04" w:rsidP="00A26A04">
            <w:pPr>
              <w:suppressAutoHyphens w:val="0"/>
              <w:spacing w:after="0"/>
              <w:rPr>
                <w:rFonts w:eastAsia="Times New Roman"/>
                <w:b/>
                <w:bCs/>
                <w:color w:val="FFFFFF"/>
                <w:sz w:val="20"/>
                <w:szCs w:val="20"/>
                <w:lang w:val="en-IN" w:eastAsia="en-IN"/>
              </w:rPr>
            </w:pPr>
            <w:r w:rsidRPr="00A26A04">
              <w:rPr>
                <w:rFonts w:eastAsia="Times New Roman"/>
                <w:b/>
                <w:bCs/>
                <w:color w:val="FFFFFF"/>
                <w:sz w:val="20"/>
                <w:szCs w:val="20"/>
                <w:lang w:val="en-IN" w:eastAsia="en-IN"/>
              </w:rPr>
              <w:t>2020</w:t>
            </w:r>
          </w:p>
        </w:tc>
        <w:tc>
          <w:tcPr>
            <w:tcW w:w="2162" w:type="dxa"/>
            <w:tcBorders>
              <w:top w:val="nil"/>
              <w:left w:val="nil"/>
              <w:bottom w:val="nil"/>
              <w:right w:val="nil"/>
            </w:tcBorders>
            <w:shd w:val="clear" w:color="548235" w:fill="548235"/>
            <w:noWrap/>
            <w:vAlign w:val="bottom"/>
            <w:hideMark/>
          </w:tcPr>
          <w:p w14:paraId="1EF19F51"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62.52%</w:t>
            </w:r>
          </w:p>
        </w:tc>
      </w:tr>
      <w:tr w:rsidR="00A26A04" w:rsidRPr="00A26A04" w14:paraId="762971F5"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76537393"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Jan</w:t>
            </w:r>
          </w:p>
        </w:tc>
        <w:tc>
          <w:tcPr>
            <w:tcW w:w="2162" w:type="dxa"/>
            <w:tcBorders>
              <w:top w:val="nil"/>
              <w:left w:val="nil"/>
              <w:bottom w:val="nil"/>
              <w:right w:val="nil"/>
            </w:tcBorders>
            <w:shd w:val="clear" w:color="70AD47" w:fill="70AD47"/>
            <w:noWrap/>
            <w:vAlign w:val="bottom"/>
            <w:hideMark/>
          </w:tcPr>
          <w:p w14:paraId="7A85B2CE"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3.68%</w:t>
            </w:r>
          </w:p>
        </w:tc>
      </w:tr>
      <w:tr w:rsidR="00A26A04" w:rsidRPr="00A26A04" w14:paraId="79C3841A"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2F05BE37"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Feb</w:t>
            </w:r>
          </w:p>
        </w:tc>
        <w:tc>
          <w:tcPr>
            <w:tcW w:w="2162" w:type="dxa"/>
            <w:tcBorders>
              <w:top w:val="nil"/>
              <w:left w:val="nil"/>
              <w:bottom w:val="nil"/>
              <w:right w:val="nil"/>
            </w:tcBorders>
            <w:shd w:val="clear" w:color="70AD47" w:fill="70AD47"/>
            <w:noWrap/>
            <w:vAlign w:val="bottom"/>
            <w:hideMark/>
          </w:tcPr>
          <w:p w14:paraId="0A5F015A"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4.97%</w:t>
            </w:r>
          </w:p>
        </w:tc>
      </w:tr>
      <w:tr w:rsidR="00A26A04" w:rsidRPr="00A26A04" w14:paraId="597E54CB"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5CAFD24E"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Mar</w:t>
            </w:r>
          </w:p>
        </w:tc>
        <w:tc>
          <w:tcPr>
            <w:tcW w:w="2162" w:type="dxa"/>
            <w:tcBorders>
              <w:top w:val="nil"/>
              <w:left w:val="nil"/>
              <w:bottom w:val="nil"/>
              <w:right w:val="nil"/>
            </w:tcBorders>
            <w:shd w:val="clear" w:color="70AD47" w:fill="70AD47"/>
            <w:noWrap/>
            <w:vAlign w:val="bottom"/>
            <w:hideMark/>
          </w:tcPr>
          <w:p w14:paraId="6023D3B9"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12.78%</w:t>
            </w:r>
          </w:p>
        </w:tc>
      </w:tr>
      <w:tr w:rsidR="00A26A04" w:rsidRPr="00A26A04" w14:paraId="344D9639"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5E87E1DC"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Apr</w:t>
            </w:r>
          </w:p>
        </w:tc>
        <w:tc>
          <w:tcPr>
            <w:tcW w:w="2162" w:type="dxa"/>
            <w:tcBorders>
              <w:top w:val="nil"/>
              <w:left w:val="nil"/>
              <w:bottom w:val="nil"/>
              <w:right w:val="nil"/>
            </w:tcBorders>
            <w:shd w:val="clear" w:color="70AD47" w:fill="70AD47"/>
            <w:noWrap/>
            <w:vAlign w:val="bottom"/>
            <w:hideMark/>
          </w:tcPr>
          <w:p w14:paraId="1DF0A744"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5.68%</w:t>
            </w:r>
          </w:p>
        </w:tc>
      </w:tr>
      <w:tr w:rsidR="00A26A04" w:rsidRPr="00A26A04" w14:paraId="547C6A8F"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1F88DD3A"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May</w:t>
            </w:r>
          </w:p>
        </w:tc>
        <w:tc>
          <w:tcPr>
            <w:tcW w:w="2162" w:type="dxa"/>
            <w:tcBorders>
              <w:top w:val="nil"/>
              <w:left w:val="nil"/>
              <w:bottom w:val="nil"/>
              <w:right w:val="nil"/>
            </w:tcBorders>
            <w:shd w:val="clear" w:color="70AD47" w:fill="70AD47"/>
            <w:noWrap/>
            <w:vAlign w:val="bottom"/>
            <w:hideMark/>
          </w:tcPr>
          <w:p w14:paraId="609BCFB6"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3.86%</w:t>
            </w:r>
          </w:p>
        </w:tc>
      </w:tr>
      <w:tr w:rsidR="00A26A04" w:rsidRPr="00A26A04" w14:paraId="083FF243"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4410C9F0"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Jun</w:t>
            </w:r>
          </w:p>
        </w:tc>
        <w:tc>
          <w:tcPr>
            <w:tcW w:w="2162" w:type="dxa"/>
            <w:tcBorders>
              <w:top w:val="nil"/>
              <w:left w:val="nil"/>
              <w:bottom w:val="nil"/>
              <w:right w:val="nil"/>
            </w:tcBorders>
            <w:shd w:val="clear" w:color="70AD47" w:fill="70AD47"/>
            <w:noWrap/>
            <w:vAlign w:val="bottom"/>
            <w:hideMark/>
          </w:tcPr>
          <w:p w14:paraId="531FDBCC"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4.13%</w:t>
            </w:r>
          </w:p>
        </w:tc>
      </w:tr>
      <w:tr w:rsidR="00A26A04" w:rsidRPr="00A26A04" w14:paraId="372FA2D4"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183D9CF4"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Jul</w:t>
            </w:r>
          </w:p>
        </w:tc>
        <w:tc>
          <w:tcPr>
            <w:tcW w:w="2162" w:type="dxa"/>
            <w:tcBorders>
              <w:top w:val="nil"/>
              <w:left w:val="nil"/>
              <w:bottom w:val="nil"/>
              <w:right w:val="nil"/>
            </w:tcBorders>
            <w:shd w:val="clear" w:color="70AD47" w:fill="70AD47"/>
            <w:noWrap/>
            <w:vAlign w:val="bottom"/>
            <w:hideMark/>
          </w:tcPr>
          <w:p w14:paraId="0EBB015A"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4.50%</w:t>
            </w:r>
          </w:p>
        </w:tc>
      </w:tr>
      <w:tr w:rsidR="00A26A04" w:rsidRPr="00A26A04" w14:paraId="34CFE80F"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39865D48"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Aug</w:t>
            </w:r>
          </w:p>
        </w:tc>
        <w:tc>
          <w:tcPr>
            <w:tcW w:w="2162" w:type="dxa"/>
            <w:tcBorders>
              <w:top w:val="nil"/>
              <w:left w:val="nil"/>
              <w:bottom w:val="nil"/>
              <w:right w:val="nil"/>
            </w:tcBorders>
            <w:shd w:val="clear" w:color="70AD47" w:fill="70AD47"/>
            <w:noWrap/>
            <w:vAlign w:val="bottom"/>
            <w:hideMark/>
          </w:tcPr>
          <w:p w14:paraId="72B56AD2"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4.67%</w:t>
            </w:r>
          </w:p>
        </w:tc>
      </w:tr>
      <w:tr w:rsidR="00A26A04" w:rsidRPr="00A26A04" w14:paraId="7ABAE811"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27066556"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Sep</w:t>
            </w:r>
          </w:p>
        </w:tc>
        <w:tc>
          <w:tcPr>
            <w:tcW w:w="2162" w:type="dxa"/>
            <w:tcBorders>
              <w:top w:val="nil"/>
              <w:left w:val="nil"/>
              <w:bottom w:val="nil"/>
              <w:right w:val="nil"/>
            </w:tcBorders>
            <w:shd w:val="clear" w:color="70AD47" w:fill="70AD47"/>
            <w:noWrap/>
            <w:vAlign w:val="bottom"/>
            <w:hideMark/>
          </w:tcPr>
          <w:p w14:paraId="3B6A5E92"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3.62%</w:t>
            </w:r>
          </w:p>
        </w:tc>
      </w:tr>
      <w:tr w:rsidR="00A26A04" w:rsidRPr="00A26A04" w14:paraId="5D9A3B46"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6F65DCFE"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Oct</w:t>
            </w:r>
          </w:p>
        </w:tc>
        <w:tc>
          <w:tcPr>
            <w:tcW w:w="2162" w:type="dxa"/>
            <w:tcBorders>
              <w:top w:val="nil"/>
              <w:left w:val="nil"/>
              <w:bottom w:val="nil"/>
              <w:right w:val="nil"/>
            </w:tcBorders>
            <w:shd w:val="clear" w:color="70AD47" w:fill="70AD47"/>
            <w:noWrap/>
            <w:vAlign w:val="bottom"/>
            <w:hideMark/>
          </w:tcPr>
          <w:p w14:paraId="31DBF030"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2.54%</w:t>
            </w:r>
          </w:p>
        </w:tc>
      </w:tr>
      <w:tr w:rsidR="00A26A04" w:rsidRPr="00A26A04" w14:paraId="5804DBFD"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00E0E478"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Nov</w:t>
            </w:r>
          </w:p>
        </w:tc>
        <w:tc>
          <w:tcPr>
            <w:tcW w:w="2162" w:type="dxa"/>
            <w:tcBorders>
              <w:top w:val="nil"/>
              <w:left w:val="nil"/>
              <w:bottom w:val="nil"/>
              <w:right w:val="nil"/>
            </w:tcBorders>
            <w:shd w:val="clear" w:color="70AD47" w:fill="70AD47"/>
            <w:noWrap/>
            <w:vAlign w:val="bottom"/>
            <w:hideMark/>
          </w:tcPr>
          <w:p w14:paraId="4EA9829F"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5.68%</w:t>
            </w:r>
          </w:p>
        </w:tc>
      </w:tr>
      <w:tr w:rsidR="00A26A04" w:rsidRPr="00A26A04" w14:paraId="6804CB73"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4D785020"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Dec</w:t>
            </w:r>
          </w:p>
        </w:tc>
        <w:tc>
          <w:tcPr>
            <w:tcW w:w="2162" w:type="dxa"/>
            <w:tcBorders>
              <w:top w:val="nil"/>
              <w:left w:val="nil"/>
              <w:bottom w:val="nil"/>
              <w:right w:val="nil"/>
            </w:tcBorders>
            <w:shd w:val="clear" w:color="70AD47" w:fill="70AD47"/>
            <w:noWrap/>
            <w:vAlign w:val="bottom"/>
            <w:hideMark/>
          </w:tcPr>
          <w:p w14:paraId="1BA6C5F3"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6.42%</w:t>
            </w:r>
          </w:p>
        </w:tc>
      </w:tr>
      <w:tr w:rsidR="00A26A04" w:rsidRPr="00A26A04" w14:paraId="0B0A6B08" w14:textId="77777777" w:rsidTr="00A26A04">
        <w:trPr>
          <w:trHeight w:val="234"/>
          <w:jc w:val="center"/>
        </w:trPr>
        <w:tc>
          <w:tcPr>
            <w:tcW w:w="815" w:type="dxa"/>
            <w:tcBorders>
              <w:top w:val="nil"/>
              <w:left w:val="nil"/>
              <w:bottom w:val="nil"/>
              <w:right w:val="nil"/>
            </w:tcBorders>
            <w:shd w:val="clear" w:color="548235" w:fill="548235"/>
            <w:noWrap/>
            <w:vAlign w:val="bottom"/>
            <w:hideMark/>
          </w:tcPr>
          <w:p w14:paraId="1AFDE242" w14:textId="77777777" w:rsidR="00A26A04" w:rsidRPr="00A26A04" w:rsidRDefault="00A26A04" w:rsidP="00A26A04">
            <w:pPr>
              <w:suppressAutoHyphens w:val="0"/>
              <w:spacing w:after="0"/>
              <w:rPr>
                <w:rFonts w:eastAsia="Times New Roman"/>
                <w:b/>
                <w:bCs/>
                <w:color w:val="FFFFFF"/>
                <w:sz w:val="20"/>
                <w:szCs w:val="20"/>
                <w:lang w:val="en-IN" w:eastAsia="en-IN"/>
              </w:rPr>
            </w:pPr>
            <w:r w:rsidRPr="00A26A04">
              <w:rPr>
                <w:rFonts w:eastAsia="Times New Roman"/>
                <w:b/>
                <w:bCs/>
                <w:color w:val="FFFFFF"/>
                <w:sz w:val="20"/>
                <w:szCs w:val="20"/>
                <w:lang w:val="en-IN" w:eastAsia="en-IN"/>
              </w:rPr>
              <w:t>2021</w:t>
            </w:r>
          </w:p>
        </w:tc>
        <w:tc>
          <w:tcPr>
            <w:tcW w:w="2162" w:type="dxa"/>
            <w:tcBorders>
              <w:top w:val="nil"/>
              <w:left w:val="nil"/>
              <w:bottom w:val="nil"/>
              <w:right w:val="nil"/>
            </w:tcBorders>
            <w:shd w:val="clear" w:color="548235" w:fill="548235"/>
            <w:noWrap/>
            <w:vAlign w:val="bottom"/>
            <w:hideMark/>
          </w:tcPr>
          <w:p w14:paraId="18DDAB89"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37.48%</w:t>
            </w:r>
          </w:p>
        </w:tc>
      </w:tr>
      <w:tr w:rsidR="00A26A04" w:rsidRPr="00A26A04" w14:paraId="5C956440"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29B8D797"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Jan</w:t>
            </w:r>
          </w:p>
        </w:tc>
        <w:tc>
          <w:tcPr>
            <w:tcW w:w="2162" w:type="dxa"/>
            <w:tcBorders>
              <w:top w:val="nil"/>
              <w:left w:val="nil"/>
              <w:bottom w:val="nil"/>
              <w:right w:val="nil"/>
            </w:tcBorders>
            <w:shd w:val="clear" w:color="70AD47" w:fill="70AD47"/>
            <w:noWrap/>
            <w:vAlign w:val="bottom"/>
            <w:hideMark/>
          </w:tcPr>
          <w:p w14:paraId="333392D9"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17.22%</w:t>
            </w:r>
          </w:p>
        </w:tc>
      </w:tr>
      <w:tr w:rsidR="00A26A04" w:rsidRPr="00A26A04" w14:paraId="720C2AFE"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6A33C7C9"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Feb</w:t>
            </w:r>
          </w:p>
        </w:tc>
        <w:tc>
          <w:tcPr>
            <w:tcW w:w="2162" w:type="dxa"/>
            <w:tcBorders>
              <w:top w:val="nil"/>
              <w:left w:val="nil"/>
              <w:bottom w:val="nil"/>
              <w:right w:val="nil"/>
            </w:tcBorders>
            <w:shd w:val="clear" w:color="70AD47" w:fill="70AD47"/>
            <w:noWrap/>
            <w:vAlign w:val="bottom"/>
            <w:hideMark/>
          </w:tcPr>
          <w:p w14:paraId="5F84505F"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10.00%</w:t>
            </w:r>
          </w:p>
        </w:tc>
      </w:tr>
      <w:tr w:rsidR="00A26A04" w:rsidRPr="00A26A04" w14:paraId="2F09B7EE"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57DA5459"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Mar</w:t>
            </w:r>
          </w:p>
        </w:tc>
        <w:tc>
          <w:tcPr>
            <w:tcW w:w="2162" w:type="dxa"/>
            <w:tcBorders>
              <w:top w:val="nil"/>
              <w:left w:val="nil"/>
              <w:bottom w:val="nil"/>
              <w:right w:val="nil"/>
            </w:tcBorders>
            <w:shd w:val="clear" w:color="70AD47" w:fill="70AD47"/>
            <w:noWrap/>
            <w:vAlign w:val="bottom"/>
            <w:hideMark/>
          </w:tcPr>
          <w:p w14:paraId="6DE2C0C2"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6.10%</w:t>
            </w:r>
          </w:p>
        </w:tc>
      </w:tr>
      <w:tr w:rsidR="00A26A04" w:rsidRPr="00A26A04" w14:paraId="7E814464" w14:textId="77777777" w:rsidTr="00A26A04">
        <w:trPr>
          <w:trHeight w:val="234"/>
          <w:jc w:val="center"/>
        </w:trPr>
        <w:tc>
          <w:tcPr>
            <w:tcW w:w="815" w:type="dxa"/>
            <w:tcBorders>
              <w:top w:val="nil"/>
              <w:left w:val="nil"/>
              <w:bottom w:val="nil"/>
              <w:right w:val="nil"/>
            </w:tcBorders>
            <w:shd w:val="clear" w:color="70AD47" w:fill="70AD47"/>
            <w:noWrap/>
            <w:vAlign w:val="bottom"/>
            <w:hideMark/>
          </w:tcPr>
          <w:p w14:paraId="22E1FD34" w14:textId="77777777" w:rsidR="00A26A04" w:rsidRPr="00A26A04" w:rsidRDefault="00A26A04" w:rsidP="00A26A04">
            <w:pPr>
              <w:suppressAutoHyphens w:val="0"/>
              <w:spacing w:after="0"/>
              <w:ind w:firstLineChars="100" w:firstLine="201"/>
              <w:rPr>
                <w:rFonts w:eastAsia="Times New Roman"/>
                <w:b/>
                <w:bCs/>
                <w:color w:val="FFFFFF"/>
                <w:sz w:val="20"/>
                <w:szCs w:val="20"/>
                <w:lang w:val="en-IN" w:eastAsia="en-IN"/>
              </w:rPr>
            </w:pPr>
            <w:r w:rsidRPr="00A26A04">
              <w:rPr>
                <w:rFonts w:eastAsia="Times New Roman"/>
                <w:b/>
                <w:bCs/>
                <w:color w:val="FFFFFF"/>
                <w:sz w:val="20"/>
                <w:szCs w:val="20"/>
                <w:lang w:val="en-IN" w:eastAsia="en-IN"/>
              </w:rPr>
              <w:t>Apr</w:t>
            </w:r>
          </w:p>
        </w:tc>
        <w:tc>
          <w:tcPr>
            <w:tcW w:w="2162" w:type="dxa"/>
            <w:tcBorders>
              <w:top w:val="nil"/>
              <w:left w:val="nil"/>
              <w:bottom w:val="nil"/>
              <w:right w:val="nil"/>
            </w:tcBorders>
            <w:shd w:val="clear" w:color="70AD47" w:fill="70AD47"/>
            <w:noWrap/>
            <w:vAlign w:val="bottom"/>
            <w:hideMark/>
          </w:tcPr>
          <w:p w14:paraId="52BB8244"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4.16%</w:t>
            </w:r>
          </w:p>
        </w:tc>
      </w:tr>
      <w:tr w:rsidR="00A26A04" w:rsidRPr="00A26A04" w14:paraId="483889E9" w14:textId="77777777" w:rsidTr="00A26A04">
        <w:trPr>
          <w:trHeight w:val="114"/>
          <w:jc w:val="center"/>
        </w:trPr>
        <w:tc>
          <w:tcPr>
            <w:tcW w:w="815" w:type="dxa"/>
            <w:tcBorders>
              <w:top w:val="nil"/>
              <w:left w:val="nil"/>
              <w:bottom w:val="nil"/>
              <w:right w:val="nil"/>
            </w:tcBorders>
            <w:shd w:val="clear" w:color="000000" w:fill="000000"/>
            <w:noWrap/>
            <w:vAlign w:val="bottom"/>
            <w:hideMark/>
          </w:tcPr>
          <w:p w14:paraId="40299A6D" w14:textId="77777777" w:rsidR="00A26A04" w:rsidRPr="00A26A04" w:rsidRDefault="00A26A04" w:rsidP="00A26A04">
            <w:pPr>
              <w:suppressAutoHyphens w:val="0"/>
              <w:spacing w:after="0"/>
              <w:rPr>
                <w:rFonts w:eastAsia="Times New Roman"/>
                <w:b/>
                <w:bCs/>
                <w:color w:val="FFFFFF"/>
                <w:sz w:val="20"/>
                <w:szCs w:val="20"/>
                <w:lang w:val="en-IN" w:eastAsia="en-IN"/>
              </w:rPr>
            </w:pPr>
            <w:r w:rsidRPr="00A26A04">
              <w:rPr>
                <w:rFonts w:eastAsia="Times New Roman"/>
                <w:b/>
                <w:bCs/>
                <w:color w:val="FFFFFF"/>
                <w:sz w:val="20"/>
                <w:szCs w:val="20"/>
                <w:lang w:val="en-IN" w:eastAsia="en-IN"/>
              </w:rPr>
              <w:t>Grand Total</w:t>
            </w:r>
          </w:p>
        </w:tc>
        <w:tc>
          <w:tcPr>
            <w:tcW w:w="2162" w:type="dxa"/>
            <w:tcBorders>
              <w:top w:val="nil"/>
              <w:left w:val="nil"/>
              <w:bottom w:val="nil"/>
              <w:right w:val="nil"/>
            </w:tcBorders>
            <w:shd w:val="clear" w:color="000000" w:fill="000000"/>
            <w:noWrap/>
            <w:vAlign w:val="bottom"/>
            <w:hideMark/>
          </w:tcPr>
          <w:p w14:paraId="1716293B" w14:textId="77777777" w:rsidR="00A26A04" w:rsidRPr="00A26A04" w:rsidRDefault="00A26A04" w:rsidP="00A26A04">
            <w:pPr>
              <w:suppressAutoHyphens w:val="0"/>
              <w:spacing w:after="0"/>
              <w:jc w:val="right"/>
              <w:rPr>
                <w:rFonts w:eastAsia="Times New Roman"/>
                <w:b/>
                <w:bCs/>
                <w:color w:val="FFFFFF"/>
                <w:sz w:val="20"/>
                <w:szCs w:val="20"/>
                <w:lang w:val="en-IN" w:eastAsia="en-IN"/>
              </w:rPr>
            </w:pPr>
            <w:r w:rsidRPr="00A26A04">
              <w:rPr>
                <w:rFonts w:eastAsia="Times New Roman"/>
                <w:b/>
                <w:bCs/>
                <w:color w:val="FFFFFF"/>
                <w:sz w:val="20"/>
                <w:szCs w:val="20"/>
                <w:lang w:val="en-IN" w:eastAsia="en-IN"/>
              </w:rPr>
              <w:t>100.00%</w:t>
            </w:r>
          </w:p>
        </w:tc>
      </w:tr>
      <w:tr w:rsidR="00A26A04" w:rsidRPr="00A26A04" w14:paraId="4EE3EDDB" w14:textId="77777777" w:rsidTr="00A26A04">
        <w:trPr>
          <w:trHeight w:val="114"/>
          <w:jc w:val="center"/>
        </w:trPr>
        <w:tc>
          <w:tcPr>
            <w:tcW w:w="815" w:type="dxa"/>
            <w:tcBorders>
              <w:top w:val="nil"/>
              <w:left w:val="nil"/>
              <w:bottom w:val="nil"/>
              <w:right w:val="nil"/>
            </w:tcBorders>
            <w:shd w:val="clear" w:color="000000" w:fill="000000"/>
            <w:noWrap/>
            <w:vAlign w:val="bottom"/>
          </w:tcPr>
          <w:p w14:paraId="2170816C" w14:textId="592500F7" w:rsidR="00A26A04" w:rsidRPr="00A26A04" w:rsidRDefault="00A26A04" w:rsidP="00A26A04">
            <w:pPr>
              <w:suppressAutoHyphens w:val="0"/>
              <w:spacing w:after="0"/>
              <w:rPr>
                <w:rFonts w:eastAsia="Times New Roman"/>
                <w:b/>
                <w:bCs/>
                <w:color w:val="FFFFFF"/>
                <w:sz w:val="20"/>
                <w:szCs w:val="20"/>
                <w:lang w:val="en-IN" w:eastAsia="en-IN"/>
              </w:rPr>
            </w:pPr>
          </w:p>
        </w:tc>
        <w:tc>
          <w:tcPr>
            <w:tcW w:w="2162" w:type="dxa"/>
            <w:tcBorders>
              <w:top w:val="nil"/>
              <w:left w:val="nil"/>
              <w:bottom w:val="nil"/>
              <w:right w:val="nil"/>
            </w:tcBorders>
            <w:shd w:val="clear" w:color="000000" w:fill="000000"/>
            <w:noWrap/>
            <w:vAlign w:val="bottom"/>
          </w:tcPr>
          <w:p w14:paraId="7421C733" w14:textId="77777777" w:rsidR="00A26A04" w:rsidRPr="00A26A04" w:rsidRDefault="00A26A04" w:rsidP="00A26A04">
            <w:pPr>
              <w:suppressAutoHyphens w:val="0"/>
              <w:spacing w:after="0"/>
              <w:jc w:val="right"/>
              <w:rPr>
                <w:rFonts w:eastAsia="Times New Roman"/>
                <w:b/>
                <w:bCs/>
                <w:color w:val="FFFFFF"/>
                <w:sz w:val="20"/>
                <w:szCs w:val="20"/>
                <w:lang w:val="en-IN" w:eastAsia="en-IN"/>
              </w:rPr>
            </w:pPr>
          </w:p>
        </w:tc>
      </w:tr>
    </w:tbl>
    <w:p w14:paraId="1D9D874F" w14:textId="1D7504E8" w:rsidR="00EE4F81" w:rsidRPr="00A26A04" w:rsidRDefault="00EE4F81" w:rsidP="00A26A04">
      <w:pPr>
        <w:rPr>
          <w:rFonts w:ascii="Times New Roman" w:hAnsi="Times New Roman" w:cs="Times New Roman"/>
          <w:sz w:val="24"/>
          <w:szCs w:val="24"/>
        </w:rPr>
      </w:pPr>
      <w:r w:rsidRPr="00A26A04">
        <w:rPr>
          <w:rFonts w:ascii="Times New Roman" w:hAnsi="Times New Roman" w:cs="Times New Roman"/>
          <w:sz w:val="24"/>
          <w:szCs w:val="24"/>
        </w:rPr>
        <w:tab/>
      </w:r>
      <w:r w:rsidRPr="00A26A04">
        <w:rPr>
          <w:rFonts w:ascii="Times New Roman" w:hAnsi="Times New Roman" w:cs="Times New Roman"/>
          <w:sz w:val="24"/>
          <w:szCs w:val="24"/>
        </w:rPr>
        <w:tab/>
      </w:r>
      <w:r w:rsidRPr="00A26A04">
        <w:rPr>
          <w:rFonts w:ascii="Times New Roman" w:hAnsi="Times New Roman" w:cs="Times New Roman"/>
          <w:sz w:val="24"/>
          <w:szCs w:val="24"/>
        </w:rPr>
        <w:tab/>
      </w:r>
      <w:r w:rsidRPr="00A26A04">
        <w:rPr>
          <w:rFonts w:ascii="Times New Roman" w:hAnsi="Times New Roman" w:cs="Times New Roman"/>
          <w:sz w:val="24"/>
          <w:szCs w:val="24"/>
        </w:rPr>
        <w:tab/>
      </w:r>
      <w:r w:rsidR="00A26A04">
        <w:rPr>
          <w:rFonts w:ascii="Times New Roman" w:hAnsi="Times New Roman" w:cs="Times New Roman"/>
          <w:sz w:val="24"/>
          <w:szCs w:val="24"/>
        </w:rPr>
        <w:t xml:space="preserve">                             </w:t>
      </w:r>
    </w:p>
    <w:p w14:paraId="1C6EB743" w14:textId="1C8F7514" w:rsidR="00EA2783" w:rsidRPr="00EA2783" w:rsidRDefault="00EA2783" w:rsidP="00EA2783">
      <w:pPr>
        <w:spacing w:line="72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5.    </w:t>
      </w:r>
      <w:r w:rsidRPr="00EA2783">
        <w:rPr>
          <w:rFonts w:ascii="Times New Roman" w:hAnsi="Times New Roman" w:cs="Times New Roman"/>
          <w:b/>
          <w:bCs/>
          <w:sz w:val="24"/>
          <w:szCs w:val="24"/>
        </w:rPr>
        <w:t>VALUE ANALYSIS (MINIMUM AND MAXIMUM TRENDS)</w:t>
      </w:r>
      <w:r w:rsidRPr="00426B4E">
        <w:rPr>
          <w:noProof/>
        </w:rPr>
        <w:t xml:space="preserve"> </w:t>
      </w:r>
    </w:p>
    <w:p w14:paraId="5E7946C0" w14:textId="77777777" w:rsidR="00EA2783" w:rsidRPr="00EE69FA" w:rsidRDefault="00EA2783" w:rsidP="00EA2783">
      <w:pPr>
        <w:pStyle w:val="ListParagraph"/>
        <w:spacing w:line="720" w:lineRule="auto"/>
        <w:rPr>
          <w:rFonts w:ascii="Times New Roman" w:hAnsi="Times New Roman" w:cs="Times New Roman"/>
          <w:b/>
          <w:bCs/>
          <w:sz w:val="24"/>
          <w:szCs w:val="24"/>
        </w:rPr>
      </w:pPr>
      <w:r>
        <w:rPr>
          <w:noProof/>
        </w:rPr>
        <w:drawing>
          <wp:inline distT="0" distB="0" distL="0" distR="0" wp14:anchorId="1D8AE1CE" wp14:editId="74056D21">
            <wp:extent cx="6286500" cy="2513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500" cy="2513330"/>
                    </a:xfrm>
                    <a:prstGeom prst="rect">
                      <a:avLst/>
                    </a:prstGeom>
                    <a:noFill/>
                    <a:ln>
                      <a:noFill/>
                    </a:ln>
                  </pic:spPr>
                </pic:pic>
              </a:graphicData>
            </a:graphic>
          </wp:inline>
        </w:drawing>
      </w:r>
    </w:p>
    <w:p w14:paraId="6D9C238A" w14:textId="36D0BB4B" w:rsidR="00EA2783" w:rsidRDefault="00EA2783" w:rsidP="00EA2783">
      <w:pPr>
        <w:pStyle w:val="ListParagraph"/>
        <w:rPr>
          <w:rFonts w:ascii="Times New Roman" w:hAnsi="Times New Roman" w:cs="Times New Roman"/>
          <w:sz w:val="24"/>
          <w:szCs w:val="24"/>
        </w:rPr>
      </w:pPr>
      <w:proofErr w:type="gramStart"/>
      <w:r>
        <w:rPr>
          <w:rFonts w:ascii="Times New Roman" w:hAnsi="Times New Roman" w:cs="Times New Roman"/>
          <w:b/>
          <w:bCs/>
          <w:sz w:val="24"/>
          <w:szCs w:val="24"/>
        </w:rPr>
        <w:t>Analysis:-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The above bar graph shows the maximum opening , maximum closing , highest value reached by </w:t>
      </w:r>
      <w:proofErr w:type="spellStart"/>
      <w:r w:rsidR="004262C5" w:rsidRPr="004262C5">
        <w:rPr>
          <w:rFonts w:ascii="Times New Roman" w:hAnsi="Times New Roman" w:cs="Times New Roman"/>
        </w:rPr>
        <w:t>Ethereum</w:t>
      </w:r>
      <w:r w:rsidR="004262C5">
        <w:rPr>
          <w:rFonts w:ascii="Times New Roman" w:hAnsi="Times New Roman" w:cs="Times New Roman"/>
          <w:sz w:val="24"/>
          <w:szCs w:val="24"/>
        </w:rPr>
        <w:t>s</w:t>
      </w:r>
      <w:proofErr w:type="spellEnd"/>
      <w:r>
        <w:rPr>
          <w:rFonts w:ascii="Times New Roman" w:hAnsi="Times New Roman" w:cs="Times New Roman"/>
          <w:sz w:val="24"/>
          <w:szCs w:val="24"/>
        </w:rPr>
        <w:t xml:space="preserve"> and the maximum of the lower value. This figure helps us to determine the increase in the value of </w:t>
      </w:r>
      <w:r w:rsidR="004262C5" w:rsidRPr="004262C5">
        <w:rPr>
          <w:rFonts w:ascii="Times New Roman" w:hAnsi="Times New Roman" w:cs="Times New Roman"/>
        </w:rPr>
        <w:t>Ethereum</w:t>
      </w:r>
      <w:r>
        <w:rPr>
          <w:rFonts w:ascii="Times New Roman" w:hAnsi="Times New Roman" w:cs="Times New Roman"/>
          <w:sz w:val="24"/>
          <w:szCs w:val="24"/>
        </w:rPr>
        <w:t xml:space="preserve"> periodically.  </w:t>
      </w:r>
    </w:p>
    <w:p w14:paraId="1A0C65A3" w14:textId="77777777" w:rsidR="00EA2783" w:rsidRDefault="00EA2783" w:rsidP="00EA2783">
      <w:pPr>
        <w:pStyle w:val="ListParagraph"/>
        <w:rPr>
          <w:rFonts w:ascii="Times New Roman" w:hAnsi="Times New Roman" w:cs="Times New Roman"/>
          <w:b/>
          <w:bCs/>
          <w:sz w:val="24"/>
          <w:szCs w:val="24"/>
        </w:rPr>
      </w:pPr>
    </w:p>
    <w:p w14:paraId="68A3E578" w14:textId="77777777" w:rsidR="00EA2783" w:rsidRDefault="00EA2783" w:rsidP="00EA2783">
      <w:pPr>
        <w:pStyle w:val="ListParagraph"/>
        <w:rPr>
          <w:rFonts w:ascii="Times New Roman" w:hAnsi="Times New Roman" w:cs="Times New Roman"/>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r>
        <w:rPr>
          <w:rFonts w:ascii="Times New Roman" w:hAnsi="Times New Roman" w:cs="Times New Roman"/>
          <w:sz w:val="24"/>
          <w:szCs w:val="24"/>
        </w:rPr>
        <w:t>-</w:t>
      </w:r>
      <w:proofErr w:type="gramEnd"/>
    </w:p>
    <w:tbl>
      <w:tblPr>
        <w:tblW w:w="4420" w:type="dxa"/>
        <w:jc w:val="center"/>
        <w:tblLook w:val="04A0" w:firstRow="1" w:lastRow="0" w:firstColumn="1" w:lastColumn="0" w:noHBand="0" w:noVBand="1"/>
      </w:tblPr>
      <w:tblGrid>
        <w:gridCol w:w="865"/>
        <w:gridCol w:w="1428"/>
        <w:gridCol w:w="2127"/>
      </w:tblGrid>
      <w:tr w:rsidR="00205F9E" w:rsidRPr="00EA2783" w14:paraId="73F1B07C" w14:textId="77777777" w:rsidTr="00205F9E">
        <w:trPr>
          <w:trHeight w:val="266"/>
          <w:jc w:val="center"/>
        </w:trPr>
        <w:tc>
          <w:tcPr>
            <w:tcW w:w="865" w:type="dxa"/>
            <w:tcBorders>
              <w:top w:val="nil"/>
              <w:left w:val="nil"/>
              <w:bottom w:val="nil"/>
              <w:right w:val="nil"/>
            </w:tcBorders>
            <w:shd w:val="clear" w:color="000000" w:fill="000000"/>
            <w:noWrap/>
            <w:vAlign w:val="bottom"/>
            <w:hideMark/>
          </w:tcPr>
          <w:p w14:paraId="72A722D4"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t>Row Labels</w:t>
            </w:r>
          </w:p>
        </w:tc>
        <w:tc>
          <w:tcPr>
            <w:tcW w:w="1428" w:type="dxa"/>
            <w:tcBorders>
              <w:top w:val="nil"/>
              <w:left w:val="nil"/>
              <w:bottom w:val="single" w:sz="4" w:space="0" w:color="A9D08E"/>
              <w:right w:val="nil"/>
            </w:tcBorders>
            <w:shd w:val="clear" w:color="000000" w:fill="000000"/>
            <w:noWrap/>
            <w:vAlign w:val="bottom"/>
            <w:hideMark/>
          </w:tcPr>
          <w:p w14:paraId="10F010FC"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t>Sum of High</w:t>
            </w:r>
          </w:p>
        </w:tc>
        <w:tc>
          <w:tcPr>
            <w:tcW w:w="2127" w:type="dxa"/>
            <w:tcBorders>
              <w:top w:val="nil"/>
              <w:left w:val="nil"/>
              <w:bottom w:val="single" w:sz="4" w:space="0" w:color="A9D08E"/>
              <w:right w:val="nil"/>
            </w:tcBorders>
            <w:shd w:val="clear" w:color="000000" w:fill="000000"/>
            <w:noWrap/>
            <w:vAlign w:val="bottom"/>
            <w:hideMark/>
          </w:tcPr>
          <w:p w14:paraId="64C851A9"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t>Sum of Low</w:t>
            </w:r>
          </w:p>
        </w:tc>
      </w:tr>
      <w:tr w:rsidR="00205F9E" w:rsidRPr="00EA2783" w14:paraId="2201A451" w14:textId="77777777" w:rsidTr="00205F9E">
        <w:trPr>
          <w:trHeight w:val="266"/>
          <w:jc w:val="center"/>
        </w:trPr>
        <w:tc>
          <w:tcPr>
            <w:tcW w:w="865" w:type="dxa"/>
            <w:tcBorders>
              <w:top w:val="nil"/>
              <w:left w:val="nil"/>
              <w:bottom w:val="nil"/>
              <w:right w:val="nil"/>
            </w:tcBorders>
            <w:shd w:val="clear" w:color="548235" w:fill="548235"/>
            <w:noWrap/>
            <w:vAlign w:val="bottom"/>
            <w:hideMark/>
          </w:tcPr>
          <w:p w14:paraId="1A0C7B10"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t>2020</w:t>
            </w:r>
          </w:p>
        </w:tc>
        <w:tc>
          <w:tcPr>
            <w:tcW w:w="1428" w:type="dxa"/>
            <w:tcBorders>
              <w:top w:val="nil"/>
              <w:left w:val="nil"/>
              <w:bottom w:val="nil"/>
              <w:right w:val="nil"/>
            </w:tcBorders>
            <w:shd w:val="clear" w:color="548235" w:fill="548235"/>
            <w:noWrap/>
            <w:vAlign w:val="bottom"/>
            <w:hideMark/>
          </w:tcPr>
          <w:p w14:paraId="6BD9CB95"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154448662.5</w:t>
            </w:r>
          </w:p>
        </w:tc>
        <w:tc>
          <w:tcPr>
            <w:tcW w:w="2127" w:type="dxa"/>
            <w:tcBorders>
              <w:top w:val="nil"/>
              <w:left w:val="nil"/>
              <w:bottom w:val="nil"/>
              <w:right w:val="nil"/>
            </w:tcBorders>
            <w:shd w:val="clear" w:color="548235" w:fill="548235"/>
            <w:noWrap/>
            <w:vAlign w:val="bottom"/>
            <w:hideMark/>
          </w:tcPr>
          <w:p w14:paraId="1D640ADE"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154319974.5</w:t>
            </w:r>
          </w:p>
        </w:tc>
      </w:tr>
      <w:tr w:rsidR="00205F9E" w:rsidRPr="00EA2783" w14:paraId="62186D01"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34097DB6"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Jan</w:t>
            </w:r>
          </w:p>
        </w:tc>
        <w:tc>
          <w:tcPr>
            <w:tcW w:w="1428" w:type="dxa"/>
            <w:tcBorders>
              <w:top w:val="nil"/>
              <w:left w:val="nil"/>
              <w:bottom w:val="nil"/>
              <w:right w:val="nil"/>
            </w:tcBorders>
            <w:shd w:val="clear" w:color="70AD47" w:fill="70AD47"/>
            <w:noWrap/>
            <w:vAlign w:val="bottom"/>
            <w:hideMark/>
          </w:tcPr>
          <w:p w14:paraId="6B287120"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6491532.23</w:t>
            </w:r>
          </w:p>
        </w:tc>
        <w:tc>
          <w:tcPr>
            <w:tcW w:w="2127" w:type="dxa"/>
            <w:tcBorders>
              <w:top w:val="nil"/>
              <w:left w:val="nil"/>
              <w:bottom w:val="nil"/>
              <w:right w:val="nil"/>
            </w:tcBorders>
            <w:shd w:val="clear" w:color="70AD47" w:fill="70AD47"/>
            <w:noWrap/>
            <w:vAlign w:val="bottom"/>
            <w:hideMark/>
          </w:tcPr>
          <w:p w14:paraId="0988D9CE"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6488104.7</w:t>
            </w:r>
          </w:p>
        </w:tc>
      </w:tr>
      <w:tr w:rsidR="00205F9E" w:rsidRPr="00EA2783" w14:paraId="1191C70F"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5E1AAFE7"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Feb</w:t>
            </w:r>
          </w:p>
        </w:tc>
        <w:tc>
          <w:tcPr>
            <w:tcW w:w="1428" w:type="dxa"/>
            <w:tcBorders>
              <w:top w:val="nil"/>
              <w:left w:val="nil"/>
              <w:bottom w:val="nil"/>
              <w:right w:val="nil"/>
            </w:tcBorders>
            <w:shd w:val="clear" w:color="70AD47" w:fill="70AD47"/>
            <w:noWrap/>
            <w:vAlign w:val="bottom"/>
            <w:hideMark/>
          </w:tcPr>
          <w:p w14:paraId="40DB2A61"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9272895.74</w:t>
            </w:r>
          </w:p>
        </w:tc>
        <w:tc>
          <w:tcPr>
            <w:tcW w:w="2127" w:type="dxa"/>
            <w:tcBorders>
              <w:top w:val="nil"/>
              <w:left w:val="nil"/>
              <w:bottom w:val="nil"/>
              <w:right w:val="nil"/>
            </w:tcBorders>
            <w:shd w:val="clear" w:color="70AD47" w:fill="70AD47"/>
            <w:noWrap/>
            <w:vAlign w:val="bottom"/>
            <w:hideMark/>
          </w:tcPr>
          <w:p w14:paraId="32F58F93"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9264089.52</w:t>
            </w:r>
          </w:p>
        </w:tc>
      </w:tr>
      <w:tr w:rsidR="00205F9E" w:rsidRPr="00EA2783" w14:paraId="0CF37660"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208E36F5"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Mar</w:t>
            </w:r>
          </w:p>
        </w:tc>
        <w:tc>
          <w:tcPr>
            <w:tcW w:w="1428" w:type="dxa"/>
            <w:tcBorders>
              <w:top w:val="nil"/>
              <w:left w:val="nil"/>
              <w:bottom w:val="nil"/>
              <w:right w:val="nil"/>
            </w:tcBorders>
            <w:shd w:val="clear" w:color="70AD47" w:fill="70AD47"/>
            <w:noWrap/>
            <w:vAlign w:val="bottom"/>
            <w:hideMark/>
          </w:tcPr>
          <w:p w14:paraId="0ADF2ACD"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7052590.93</w:t>
            </w:r>
          </w:p>
        </w:tc>
        <w:tc>
          <w:tcPr>
            <w:tcW w:w="2127" w:type="dxa"/>
            <w:tcBorders>
              <w:top w:val="nil"/>
              <w:left w:val="nil"/>
              <w:bottom w:val="nil"/>
              <w:right w:val="nil"/>
            </w:tcBorders>
            <w:shd w:val="clear" w:color="70AD47" w:fill="70AD47"/>
            <w:noWrap/>
            <w:vAlign w:val="bottom"/>
            <w:hideMark/>
          </w:tcPr>
          <w:p w14:paraId="2E79AD20"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7041385.4</w:t>
            </w:r>
          </w:p>
        </w:tc>
      </w:tr>
      <w:tr w:rsidR="00205F9E" w:rsidRPr="00EA2783" w14:paraId="118872F3"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7310FADE"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Apr</w:t>
            </w:r>
          </w:p>
        </w:tc>
        <w:tc>
          <w:tcPr>
            <w:tcW w:w="1428" w:type="dxa"/>
            <w:tcBorders>
              <w:top w:val="nil"/>
              <w:left w:val="nil"/>
              <w:bottom w:val="nil"/>
              <w:right w:val="nil"/>
            </w:tcBorders>
            <w:shd w:val="clear" w:color="70AD47" w:fill="70AD47"/>
            <w:noWrap/>
            <w:vAlign w:val="bottom"/>
            <w:hideMark/>
          </w:tcPr>
          <w:p w14:paraId="6D75071D"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6857243.19</w:t>
            </w:r>
          </w:p>
        </w:tc>
        <w:tc>
          <w:tcPr>
            <w:tcW w:w="2127" w:type="dxa"/>
            <w:tcBorders>
              <w:top w:val="nil"/>
              <w:left w:val="nil"/>
              <w:bottom w:val="nil"/>
              <w:right w:val="nil"/>
            </w:tcBorders>
            <w:shd w:val="clear" w:color="70AD47" w:fill="70AD47"/>
            <w:noWrap/>
            <w:vAlign w:val="bottom"/>
            <w:hideMark/>
          </w:tcPr>
          <w:p w14:paraId="3D9ED61A"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6852405.71</w:t>
            </w:r>
          </w:p>
        </w:tc>
      </w:tr>
      <w:tr w:rsidR="00205F9E" w:rsidRPr="00EA2783" w14:paraId="6E16DD5F"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3AAE7D0A"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May</w:t>
            </w:r>
          </w:p>
        </w:tc>
        <w:tc>
          <w:tcPr>
            <w:tcW w:w="1428" w:type="dxa"/>
            <w:tcBorders>
              <w:top w:val="nil"/>
              <w:left w:val="nil"/>
              <w:bottom w:val="nil"/>
              <w:right w:val="nil"/>
            </w:tcBorders>
            <w:shd w:val="clear" w:color="70AD47" w:fill="70AD47"/>
            <w:noWrap/>
            <w:vAlign w:val="bottom"/>
            <w:hideMark/>
          </w:tcPr>
          <w:p w14:paraId="52FFBB47"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8656802.88</w:t>
            </w:r>
          </w:p>
        </w:tc>
        <w:tc>
          <w:tcPr>
            <w:tcW w:w="2127" w:type="dxa"/>
            <w:tcBorders>
              <w:top w:val="nil"/>
              <w:left w:val="nil"/>
              <w:bottom w:val="nil"/>
              <w:right w:val="nil"/>
            </w:tcBorders>
            <w:shd w:val="clear" w:color="70AD47" w:fill="70AD47"/>
            <w:noWrap/>
            <w:vAlign w:val="bottom"/>
            <w:hideMark/>
          </w:tcPr>
          <w:p w14:paraId="37C07A0C"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8651979.54</w:t>
            </w:r>
          </w:p>
        </w:tc>
      </w:tr>
      <w:tr w:rsidR="00205F9E" w:rsidRPr="00EA2783" w14:paraId="61E7271A"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7E377C7F"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Jun</w:t>
            </w:r>
          </w:p>
        </w:tc>
        <w:tc>
          <w:tcPr>
            <w:tcW w:w="1428" w:type="dxa"/>
            <w:tcBorders>
              <w:top w:val="nil"/>
              <w:left w:val="nil"/>
              <w:bottom w:val="nil"/>
              <w:right w:val="nil"/>
            </w:tcBorders>
            <w:shd w:val="clear" w:color="70AD47" w:fill="70AD47"/>
            <w:noWrap/>
            <w:vAlign w:val="bottom"/>
            <w:hideMark/>
          </w:tcPr>
          <w:p w14:paraId="31AFFF10"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9846651.64</w:t>
            </w:r>
          </w:p>
        </w:tc>
        <w:tc>
          <w:tcPr>
            <w:tcW w:w="2127" w:type="dxa"/>
            <w:tcBorders>
              <w:top w:val="nil"/>
              <w:left w:val="nil"/>
              <w:bottom w:val="nil"/>
              <w:right w:val="nil"/>
            </w:tcBorders>
            <w:shd w:val="clear" w:color="70AD47" w:fill="70AD47"/>
            <w:noWrap/>
            <w:vAlign w:val="bottom"/>
            <w:hideMark/>
          </w:tcPr>
          <w:p w14:paraId="47D8C415"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9842691.64</w:t>
            </w:r>
          </w:p>
        </w:tc>
      </w:tr>
      <w:tr w:rsidR="00205F9E" w:rsidRPr="00EA2783" w14:paraId="391FCBC8"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7BD4099A"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Jul</w:t>
            </w:r>
          </w:p>
        </w:tc>
        <w:tc>
          <w:tcPr>
            <w:tcW w:w="1428" w:type="dxa"/>
            <w:tcBorders>
              <w:top w:val="nil"/>
              <w:left w:val="nil"/>
              <w:bottom w:val="nil"/>
              <w:right w:val="nil"/>
            </w:tcBorders>
            <w:shd w:val="clear" w:color="70AD47" w:fill="70AD47"/>
            <w:noWrap/>
            <w:vAlign w:val="bottom"/>
            <w:hideMark/>
          </w:tcPr>
          <w:p w14:paraId="10814E23"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10807670.16</w:t>
            </w:r>
          </w:p>
        </w:tc>
        <w:tc>
          <w:tcPr>
            <w:tcW w:w="2127" w:type="dxa"/>
            <w:tcBorders>
              <w:top w:val="nil"/>
              <w:left w:val="nil"/>
              <w:bottom w:val="nil"/>
              <w:right w:val="nil"/>
            </w:tcBorders>
            <w:shd w:val="clear" w:color="70AD47" w:fill="70AD47"/>
            <w:noWrap/>
            <w:vAlign w:val="bottom"/>
            <w:hideMark/>
          </w:tcPr>
          <w:p w14:paraId="4B9F4B7D"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10801959.35</w:t>
            </w:r>
          </w:p>
        </w:tc>
      </w:tr>
      <w:tr w:rsidR="00205F9E" w:rsidRPr="00EA2783" w14:paraId="4CB74640"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13D99B8A"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Aug</w:t>
            </w:r>
          </w:p>
        </w:tc>
        <w:tc>
          <w:tcPr>
            <w:tcW w:w="1428" w:type="dxa"/>
            <w:tcBorders>
              <w:top w:val="nil"/>
              <w:left w:val="nil"/>
              <w:bottom w:val="nil"/>
              <w:right w:val="nil"/>
            </w:tcBorders>
            <w:shd w:val="clear" w:color="70AD47" w:fill="70AD47"/>
            <w:noWrap/>
            <w:vAlign w:val="bottom"/>
            <w:hideMark/>
          </w:tcPr>
          <w:p w14:paraId="1E30B57B"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16711513.77</w:t>
            </w:r>
          </w:p>
        </w:tc>
        <w:tc>
          <w:tcPr>
            <w:tcW w:w="2127" w:type="dxa"/>
            <w:tcBorders>
              <w:top w:val="nil"/>
              <w:left w:val="nil"/>
              <w:bottom w:val="nil"/>
              <w:right w:val="nil"/>
            </w:tcBorders>
            <w:shd w:val="clear" w:color="70AD47" w:fill="70AD47"/>
            <w:noWrap/>
            <w:vAlign w:val="bottom"/>
            <w:hideMark/>
          </w:tcPr>
          <w:p w14:paraId="4DAEF9F0"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16697675.97</w:t>
            </w:r>
          </w:p>
        </w:tc>
      </w:tr>
      <w:tr w:rsidR="00205F9E" w:rsidRPr="00EA2783" w14:paraId="7F63D184"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2E0EEBD4"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Sep</w:t>
            </w:r>
          </w:p>
        </w:tc>
        <w:tc>
          <w:tcPr>
            <w:tcW w:w="1428" w:type="dxa"/>
            <w:tcBorders>
              <w:top w:val="nil"/>
              <w:left w:val="nil"/>
              <w:bottom w:val="nil"/>
              <w:right w:val="nil"/>
            </w:tcBorders>
            <w:shd w:val="clear" w:color="70AD47" w:fill="70AD47"/>
            <w:noWrap/>
            <w:vAlign w:val="bottom"/>
            <w:hideMark/>
          </w:tcPr>
          <w:p w14:paraId="0D79F10C"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14944816.2</w:t>
            </w:r>
          </w:p>
        </w:tc>
        <w:tc>
          <w:tcPr>
            <w:tcW w:w="2127" w:type="dxa"/>
            <w:tcBorders>
              <w:top w:val="nil"/>
              <w:left w:val="nil"/>
              <w:bottom w:val="nil"/>
              <w:right w:val="nil"/>
            </w:tcBorders>
            <w:shd w:val="clear" w:color="70AD47" w:fill="70AD47"/>
            <w:noWrap/>
            <w:vAlign w:val="bottom"/>
            <w:hideMark/>
          </w:tcPr>
          <w:p w14:paraId="1A210259"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14930915.14</w:t>
            </w:r>
          </w:p>
        </w:tc>
      </w:tr>
      <w:tr w:rsidR="00205F9E" w:rsidRPr="00EA2783" w14:paraId="392FD21D"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3369B635"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Oct</w:t>
            </w:r>
          </w:p>
        </w:tc>
        <w:tc>
          <w:tcPr>
            <w:tcW w:w="1428" w:type="dxa"/>
            <w:tcBorders>
              <w:top w:val="nil"/>
              <w:left w:val="nil"/>
              <w:bottom w:val="nil"/>
              <w:right w:val="nil"/>
            </w:tcBorders>
            <w:shd w:val="clear" w:color="70AD47" w:fill="70AD47"/>
            <w:noWrap/>
            <w:vAlign w:val="bottom"/>
            <w:hideMark/>
          </w:tcPr>
          <w:p w14:paraId="797FCF77"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16777704.27</w:t>
            </w:r>
          </w:p>
        </w:tc>
        <w:tc>
          <w:tcPr>
            <w:tcW w:w="2127" w:type="dxa"/>
            <w:tcBorders>
              <w:top w:val="nil"/>
              <w:left w:val="nil"/>
              <w:bottom w:val="nil"/>
              <w:right w:val="nil"/>
            </w:tcBorders>
            <w:shd w:val="clear" w:color="70AD47" w:fill="70AD47"/>
            <w:noWrap/>
            <w:vAlign w:val="bottom"/>
            <w:hideMark/>
          </w:tcPr>
          <w:p w14:paraId="3746FB9F"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16769384.32</w:t>
            </w:r>
          </w:p>
        </w:tc>
      </w:tr>
      <w:tr w:rsidR="00205F9E" w:rsidRPr="00EA2783" w14:paraId="427676A3"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7A9C63B8"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Nov</w:t>
            </w:r>
          </w:p>
        </w:tc>
        <w:tc>
          <w:tcPr>
            <w:tcW w:w="1428" w:type="dxa"/>
            <w:tcBorders>
              <w:top w:val="nil"/>
              <w:left w:val="nil"/>
              <w:bottom w:val="nil"/>
              <w:right w:val="nil"/>
            </w:tcBorders>
            <w:shd w:val="clear" w:color="70AD47" w:fill="70AD47"/>
            <w:noWrap/>
            <w:vAlign w:val="bottom"/>
            <w:hideMark/>
          </w:tcPr>
          <w:p w14:paraId="5CAA8B18"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20155335.6</w:t>
            </w:r>
          </w:p>
        </w:tc>
        <w:tc>
          <w:tcPr>
            <w:tcW w:w="2127" w:type="dxa"/>
            <w:tcBorders>
              <w:top w:val="nil"/>
              <w:left w:val="nil"/>
              <w:bottom w:val="nil"/>
              <w:right w:val="nil"/>
            </w:tcBorders>
            <w:shd w:val="clear" w:color="70AD47" w:fill="70AD47"/>
            <w:noWrap/>
            <w:vAlign w:val="bottom"/>
            <w:hideMark/>
          </w:tcPr>
          <w:p w14:paraId="15A6FE4C"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20134500.71</w:t>
            </w:r>
          </w:p>
        </w:tc>
      </w:tr>
      <w:tr w:rsidR="00205F9E" w:rsidRPr="00EA2783" w14:paraId="1469087D"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55B21A90"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Dec</w:t>
            </w:r>
          </w:p>
        </w:tc>
        <w:tc>
          <w:tcPr>
            <w:tcW w:w="1428" w:type="dxa"/>
            <w:tcBorders>
              <w:top w:val="nil"/>
              <w:left w:val="nil"/>
              <w:bottom w:val="nil"/>
              <w:right w:val="nil"/>
            </w:tcBorders>
            <w:shd w:val="clear" w:color="70AD47" w:fill="70AD47"/>
            <w:noWrap/>
            <w:vAlign w:val="bottom"/>
            <w:hideMark/>
          </w:tcPr>
          <w:p w14:paraId="2CB1EDDD"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26873905.92</w:t>
            </w:r>
          </w:p>
        </w:tc>
        <w:tc>
          <w:tcPr>
            <w:tcW w:w="2127" w:type="dxa"/>
            <w:tcBorders>
              <w:top w:val="nil"/>
              <w:left w:val="nil"/>
              <w:bottom w:val="nil"/>
              <w:right w:val="nil"/>
            </w:tcBorders>
            <w:shd w:val="clear" w:color="70AD47" w:fill="70AD47"/>
            <w:noWrap/>
            <w:vAlign w:val="bottom"/>
            <w:hideMark/>
          </w:tcPr>
          <w:p w14:paraId="40FF122C"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26844882.54</w:t>
            </w:r>
          </w:p>
        </w:tc>
      </w:tr>
      <w:tr w:rsidR="00205F9E" w:rsidRPr="00EA2783" w14:paraId="1369F853" w14:textId="77777777" w:rsidTr="00205F9E">
        <w:trPr>
          <w:trHeight w:val="266"/>
          <w:jc w:val="center"/>
        </w:trPr>
        <w:tc>
          <w:tcPr>
            <w:tcW w:w="865" w:type="dxa"/>
            <w:tcBorders>
              <w:top w:val="nil"/>
              <w:left w:val="nil"/>
              <w:bottom w:val="nil"/>
              <w:right w:val="nil"/>
            </w:tcBorders>
            <w:shd w:val="clear" w:color="548235" w:fill="548235"/>
            <w:noWrap/>
            <w:vAlign w:val="bottom"/>
            <w:hideMark/>
          </w:tcPr>
          <w:p w14:paraId="1C776978"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t>2021</w:t>
            </w:r>
          </w:p>
        </w:tc>
        <w:tc>
          <w:tcPr>
            <w:tcW w:w="1428" w:type="dxa"/>
            <w:tcBorders>
              <w:top w:val="nil"/>
              <w:left w:val="nil"/>
              <w:bottom w:val="nil"/>
              <w:right w:val="nil"/>
            </w:tcBorders>
            <w:shd w:val="clear" w:color="548235" w:fill="548235"/>
            <w:noWrap/>
            <w:vAlign w:val="bottom"/>
            <w:hideMark/>
          </w:tcPr>
          <w:p w14:paraId="2C15F411"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257822433.3</w:t>
            </w:r>
          </w:p>
        </w:tc>
        <w:tc>
          <w:tcPr>
            <w:tcW w:w="2127" w:type="dxa"/>
            <w:tcBorders>
              <w:top w:val="nil"/>
              <w:left w:val="nil"/>
              <w:bottom w:val="nil"/>
              <w:right w:val="nil"/>
            </w:tcBorders>
            <w:shd w:val="clear" w:color="548235" w:fill="548235"/>
            <w:noWrap/>
            <w:vAlign w:val="bottom"/>
            <w:hideMark/>
          </w:tcPr>
          <w:p w14:paraId="6140F0FD"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257353023.5</w:t>
            </w:r>
          </w:p>
        </w:tc>
      </w:tr>
      <w:tr w:rsidR="00205F9E" w:rsidRPr="00EA2783" w14:paraId="0739DFF6"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63683688"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Jan</w:t>
            </w:r>
          </w:p>
        </w:tc>
        <w:tc>
          <w:tcPr>
            <w:tcW w:w="1428" w:type="dxa"/>
            <w:tcBorders>
              <w:top w:val="nil"/>
              <w:left w:val="nil"/>
              <w:bottom w:val="nil"/>
              <w:right w:val="nil"/>
            </w:tcBorders>
            <w:shd w:val="clear" w:color="70AD47" w:fill="70AD47"/>
            <w:noWrap/>
            <w:vAlign w:val="bottom"/>
            <w:hideMark/>
          </w:tcPr>
          <w:p w14:paraId="3000E9F5"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53134498.42</w:t>
            </w:r>
          </w:p>
        </w:tc>
        <w:tc>
          <w:tcPr>
            <w:tcW w:w="2127" w:type="dxa"/>
            <w:tcBorders>
              <w:top w:val="nil"/>
              <w:left w:val="nil"/>
              <w:bottom w:val="nil"/>
              <w:right w:val="nil"/>
            </w:tcBorders>
            <w:shd w:val="clear" w:color="70AD47" w:fill="70AD47"/>
            <w:noWrap/>
            <w:vAlign w:val="bottom"/>
            <w:hideMark/>
          </w:tcPr>
          <w:p w14:paraId="2E1C1AB8"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52990030.28</w:t>
            </w:r>
          </w:p>
        </w:tc>
      </w:tr>
      <w:tr w:rsidR="00205F9E" w:rsidRPr="00EA2783" w14:paraId="5539D1D7"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52518F0C"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Feb</w:t>
            </w:r>
          </w:p>
        </w:tc>
        <w:tc>
          <w:tcPr>
            <w:tcW w:w="1428" w:type="dxa"/>
            <w:tcBorders>
              <w:top w:val="nil"/>
              <w:left w:val="nil"/>
              <w:bottom w:val="nil"/>
              <w:right w:val="nil"/>
            </w:tcBorders>
            <w:shd w:val="clear" w:color="70AD47" w:fill="70AD47"/>
            <w:noWrap/>
            <w:vAlign w:val="bottom"/>
            <w:hideMark/>
          </w:tcPr>
          <w:p w14:paraId="1DE99F6B"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68427416.93</w:t>
            </w:r>
          </w:p>
        </w:tc>
        <w:tc>
          <w:tcPr>
            <w:tcW w:w="2127" w:type="dxa"/>
            <w:tcBorders>
              <w:top w:val="nil"/>
              <w:left w:val="nil"/>
              <w:bottom w:val="nil"/>
              <w:right w:val="nil"/>
            </w:tcBorders>
            <w:shd w:val="clear" w:color="70AD47" w:fill="70AD47"/>
            <w:noWrap/>
            <w:vAlign w:val="bottom"/>
            <w:hideMark/>
          </w:tcPr>
          <w:p w14:paraId="2695A078"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68289478.18</w:t>
            </w:r>
          </w:p>
        </w:tc>
      </w:tr>
      <w:tr w:rsidR="00205F9E" w:rsidRPr="00EA2783" w14:paraId="0755BB0D"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2634126E"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Mar</w:t>
            </w:r>
          </w:p>
        </w:tc>
        <w:tc>
          <w:tcPr>
            <w:tcW w:w="1428" w:type="dxa"/>
            <w:tcBorders>
              <w:top w:val="nil"/>
              <w:left w:val="nil"/>
              <w:bottom w:val="nil"/>
              <w:right w:val="nil"/>
            </w:tcBorders>
            <w:shd w:val="clear" w:color="70AD47" w:fill="70AD47"/>
            <w:noWrap/>
            <w:vAlign w:val="bottom"/>
            <w:hideMark/>
          </w:tcPr>
          <w:p w14:paraId="36B3B9F6"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76971930.18</w:t>
            </w:r>
          </w:p>
        </w:tc>
        <w:tc>
          <w:tcPr>
            <w:tcW w:w="2127" w:type="dxa"/>
            <w:tcBorders>
              <w:top w:val="nil"/>
              <w:left w:val="nil"/>
              <w:bottom w:val="nil"/>
              <w:right w:val="nil"/>
            </w:tcBorders>
            <w:shd w:val="clear" w:color="70AD47" w:fill="70AD47"/>
            <w:noWrap/>
            <w:vAlign w:val="bottom"/>
            <w:hideMark/>
          </w:tcPr>
          <w:p w14:paraId="27F1EE75"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76869291.12</w:t>
            </w:r>
          </w:p>
        </w:tc>
      </w:tr>
      <w:tr w:rsidR="00205F9E" w:rsidRPr="00EA2783" w14:paraId="7ED22501" w14:textId="77777777" w:rsidTr="00205F9E">
        <w:trPr>
          <w:trHeight w:val="266"/>
          <w:jc w:val="center"/>
        </w:trPr>
        <w:tc>
          <w:tcPr>
            <w:tcW w:w="865" w:type="dxa"/>
            <w:tcBorders>
              <w:top w:val="nil"/>
              <w:left w:val="nil"/>
              <w:bottom w:val="nil"/>
              <w:right w:val="nil"/>
            </w:tcBorders>
            <w:shd w:val="clear" w:color="70AD47" w:fill="70AD47"/>
            <w:noWrap/>
            <w:vAlign w:val="bottom"/>
            <w:hideMark/>
          </w:tcPr>
          <w:p w14:paraId="7EF58C34" w14:textId="77777777" w:rsidR="00EA2783" w:rsidRPr="00EA2783" w:rsidRDefault="00EA2783" w:rsidP="00677B8F">
            <w:pPr>
              <w:suppressAutoHyphens w:val="0"/>
              <w:spacing w:after="0"/>
              <w:ind w:firstLineChars="100" w:firstLine="201"/>
              <w:rPr>
                <w:rFonts w:eastAsia="Times New Roman"/>
                <w:b/>
                <w:bCs/>
                <w:color w:val="FFFFFF"/>
                <w:sz w:val="20"/>
                <w:szCs w:val="20"/>
                <w:lang w:val="en-IN" w:eastAsia="en-IN"/>
              </w:rPr>
            </w:pPr>
            <w:r w:rsidRPr="00EA2783">
              <w:rPr>
                <w:rFonts w:eastAsia="Times New Roman"/>
                <w:b/>
                <w:bCs/>
                <w:color w:val="FFFFFF"/>
                <w:sz w:val="20"/>
                <w:szCs w:val="20"/>
                <w:lang w:val="en-IN" w:eastAsia="en-IN"/>
              </w:rPr>
              <w:t>Apr</w:t>
            </w:r>
          </w:p>
        </w:tc>
        <w:tc>
          <w:tcPr>
            <w:tcW w:w="1428" w:type="dxa"/>
            <w:tcBorders>
              <w:top w:val="nil"/>
              <w:left w:val="nil"/>
              <w:bottom w:val="nil"/>
              <w:right w:val="nil"/>
            </w:tcBorders>
            <w:shd w:val="clear" w:color="70AD47" w:fill="70AD47"/>
            <w:noWrap/>
            <w:vAlign w:val="bottom"/>
            <w:hideMark/>
          </w:tcPr>
          <w:p w14:paraId="2D10A6B8"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59288587.75</w:t>
            </w:r>
          </w:p>
        </w:tc>
        <w:tc>
          <w:tcPr>
            <w:tcW w:w="2127" w:type="dxa"/>
            <w:tcBorders>
              <w:top w:val="nil"/>
              <w:left w:val="nil"/>
              <w:bottom w:val="nil"/>
              <w:right w:val="nil"/>
            </w:tcBorders>
            <w:shd w:val="clear" w:color="70AD47" w:fill="70AD47"/>
            <w:noWrap/>
            <w:vAlign w:val="bottom"/>
            <w:hideMark/>
          </w:tcPr>
          <w:p w14:paraId="72D8B62F"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59204223.92</w:t>
            </w:r>
          </w:p>
        </w:tc>
      </w:tr>
      <w:tr w:rsidR="00205F9E" w:rsidRPr="00EA2783" w14:paraId="27F2A8EE" w14:textId="77777777" w:rsidTr="00205F9E">
        <w:trPr>
          <w:trHeight w:val="266"/>
          <w:jc w:val="center"/>
        </w:trPr>
        <w:tc>
          <w:tcPr>
            <w:tcW w:w="865" w:type="dxa"/>
            <w:tcBorders>
              <w:top w:val="nil"/>
              <w:left w:val="nil"/>
              <w:bottom w:val="nil"/>
              <w:right w:val="nil"/>
            </w:tcBorders>
            <w:shd w:val="clear" w:color="000000" w:fill="000000"/>
            <w:noWrap/>
            <w:vAlign w:val="bottom"/>
            <w:hideMark/>
          </w:tcPr>
          <w:p w14:paraId="5EE281FC" w14:textId="77777777" w:rsidR="00EA2783" w:rsidRPr="00EA2783" w:rsidRDefault="00EA2783" w:rsidP="00677B8F">
            <w:pPr>
              <w:suppressAutoHyphens w:val="0"/>
              <w:spacing w:after="0"/>
              <w:rPr>
                <w:rFonts w:eastAsia="Times New Roman"/>
                <w:b/>
                <w:bCs/>
                <w:color w:val="FFFFFF"/>
                <w:sz w:val="20"/>
                <w:szCs w:val="20"/>
                <w:lang w:val="en-IN" w:eastAsia="en-IN"/>
              </w:rPr>
            </w:pPr>
            <w:r w:rsidRPr="00EA2783">
              <w:rPr>
                <w:rFonts w:eastAsia="Times New Roman"/>
                <w:b/>
                <w:bCs/>
                <w:color w:val="FFFFFF"/>
                <w:sz w:val="20"/>
                <w:szCs w:val="20"/>
                <w:lang w:val="en-IN" w:eastAsia="en-IN"/>
              </w:rPr>
              <w:lastRenderedPageBreak/>
              <w:t>Grand Total</w:t>
            </w:r>
          </w:p>
        </w:tc>
        <w:tc>
          <w:tcPr>
            <w:tcW w:w="1428" w:type="dxa"/>
            <w:tcBorders>
              <w:top w:val="nil"/>
              <w:left w:val="nil"/>
              <w:bottom w:val="nil"/>
              <w:right w:val="nil"/>
            </w:tcBorders>
            <w:shd w:val="clear" w:color="000000" w:fill="000000"/>
            <w:noWrap/>
            <w:vAlign w:val="bottom"/>
            <w:hideMark/>
          </w:tcPr>
          <w:p w14:paraId="32A18CAB"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412271095.8</w:t>
            </w:r>
          </w:p>
        </w:tc>
        <w:tc>
          <w:tcPr>
            <w:tcW w:w="2127" w:type="dxa"/>
            <w:tcBorders>
              <w:top w:val="nil"/>
              <w:left w:val="nil"/>
              <w:bottom w:val="nil"/>
              <w:right w:val="nil"/>
            </w:tcBorders>
            <w:shd w:val="clear" w:color="000000" w:fill="000000"/>
            <w:noWrap/>
            <w:vAlign w:val="bottom"/>
            <w:hideMark/>
          </w:tcPr>
          <w:p w14:paraId="7A9E5A14" w14:textId="77777777" w:rsidR="00EA2783" w:rsidRPr="00EA2783" w:rsidRDefault="00EA2783" w:rsidP="00677B8F">
            <w:pPr>
              <w:suppressAutoHyphens w:val="0"/>
              <w:spacing w:after="0"/>
              <w:jc w:val="right"/>
              <w:rPr>
                <w:rFonts w:eastAsia="Times New Roman"/>
                <w:b/>
                <w:bCs/>
                <w:color w:val="FFFFFF"/>
                <w:sz w:val="20"/>
                <w:szCs w:val="20"/>
                <w:lang w:val="en-IN" w:eastAsia="en-IN"/>
              </w:rPr>
            </w:pPr>
            <w:r w:rsidRPr="00EA2783">
              <w:rPr>
                <w:rFonts w:eastAsia="Times New Roman"/>
                <w:b/>
                <w:bCs/>
                <w:color w:val="FFFFFF"/>
                <w:sz w:val="20"/>
                <w:szCs w:val="20"/>
                <w:lang w:val="en-IN" w:eastAsia="en-IN"/>
              </w:rPr>
              <w:t>411672998</w:t>
            </w:r>
          </w:p>
        </w:tc>
      </w:tr>
    </w:tbl>
    <w:p w14:paraId="23476916" w14:textId="2179C194" w:rsidR="00EA2783" w:rsidRDefault="00EA2783" w:rsidP="00EA2783">
      <w:pPr>
        <w:rPr>
          <w:rFonts w:ascii="Times New Roman" w:hAnsi="Times New Roman" w:cs="Times New Roman"/>
          <w:b/>
          <w:bCs/>
          <w:sz w:val="24"/>
          <w:szCs w:val="24"/>
        </w:rPr>
      </w:pPr>
      <w:r>
        <w:tab/>
      </w:r>
      <w:r>
        <w:tab/>
      </w:r>
      <w:r>
        <w:tab/>
      </w:r>
      <w:r>
        <w:tab/>
      </w:r>
      <w:r>
        <w:tab/>
      </w:r>
      <w:r>
        <w:tab/>
      </w:r>
    </w:p>
    <w:p w14:paraId="4A9EF836" w14:textId="5A33B89C" w:rsidR="00EA2783" w:rsidRPr="00EA2783" w:rsidRDefault="00EA2783" w:rsidP="00EA2783">
      <w:pPr>
        <w:spacing w:line="720" w:lineRule="auto"/>
        <w:ind w:left="360"/>
        <w:rPr>
          <w:rFonts w:ascii="Times New Roman" w:hAnsi="Times New Roman" w:cs="Times New Roman"/>
          <w:b/>
          <w:bCs/>
          <w:sz w:val="24"/>
          <w:szCs w:val="24"/>
        </w:rPr>
      </w:pPr>
      <w:r>
        <w:rPr>
          <w:rFonts w:ascii="Times New Roman" w:hAnsi="Times New Roman" w:cs="Times New Roman"/>
          <w:b/>
          <w:bCs/>
          <w:sz w:val="24"/>
          <w:szCs w:val="24"/>
        </w:rPr>
        <w:t>6.</w:t>
      </w:r>
      <w:r w:rsidRPr="00EA2783">
        <w:rPr>
          <w:rFonts w:ascii="Times New Roman" w:hAnsi="Times New Roman" w:cs="Times New Roman"/>
          <w:b/>
          <w:bCs/>
          <w:sz w:val="24"/>
          <w:szCs w:val="24"/>
        </w:rPr>
        <w:t xml:space="preserve"> </w:t>
      </w:r>
      <w:r w:rsidR="008511EA">
        <w:rPr>
          <w:rFonts w:ascii="Times New Roman" w:hAnsi="Times New Roman" w:cs="Times New Roman"/>
          <w:b/>
          <w:bCs/>
          <w:sz w:val="24"/>
          <w:szCs w:val="24"/>
        </w:rPr>
        <w:t xml:space="preserve">   CLOSING VALUE ANALYSIS</w:t>
      </w:r>
    </w:p>
    <w:p w14:paraId="4FA50A92" w14:textId="33B342D8" w:rsidR="00EA2783" w:rsidRPr="00EE69FA" w:rsidRDefault="00EA2783" w:rsidP="00EA2783">
      <w:pPr>
        <w:pStyle w:val="ListParagraph"/>
        <w:spacing w:line="720" w:lineRule="auto"/>
        <w:rPr>
          <w:rFonts w:ascii="Times New Roman" w:hAnsi="Times New Roman" w:cs="Times New Roman"/>
          <w:b/>
          <w:bCs/>
          <w:sz w:val="24"/>
          <w:szCs w:val="24"/>
        </w:rPr>
      </w:pPr>
      <w:r>
        <w:rPr>
          <w:noProof/>
        </w:rPr>
        <w:drawing>
          <wp:inline distT="0" distB="0" distL="0" distR="0" wp14:anchorId="599B95D4" wp14:editId="347BA94D">
            <wp:extent cx="6286500" cy="2508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86500" cy="2508250"/>
                    </a:xfrm>
                    <a:prstGeom prst="rect">
                      <a:avLst/>
                    </a:prstGeom>
                    <a:noFill/>
                    <a:ln>
                      <a:noFill/>
                    </a:ln>
                  </pic:spPr>
                </pic:pic>
              </a:graphicData>
            </a:graphic>
          </wp:inline>
        </w:drawing>
      </w:r>
    </w:p>
    <w:p w14:paraId="0993613A" w14:textId="4299F8EF" w:rsidR="00EA2783" w:rsidRDefault="00EA2783" w:rsidP="00EA2783">
      <w:pPr>
        <w:pStyle w:val="ListParagraph"/>
        <w:rPr>
          <w:rFonts w:ascii="Times New Roman" w:hAnsi="Times New Roman" w:cs="Times New Roman"/>
          <w:sz w:val="24"/>
          <w:szCs w:val="24"/>
        </w:rPr>
      </w:pPr>
      <w:proofErr w:type="gramStart"/>
      <w:r>
        <w:rPr>
          <w:rFonts w:ascii="Times New Roman" w:hAnsi="Times New Roman" w:cs="Times New Roman"/>
          <w:b/>
          <w:bCs/>
          <w:sz w:val="24"/>
          <w:szCs w:val="24"/>
        </w:rPr>
        <w:t>Analysis:-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The above bar graph shows the maximum closing , </w:t>
      </w:r>
      <w:r w:rsidR="008511EA">
        <w:rPr>
          <w:rFonts w:ascii="Times New Roman" w:hAnsi="Times New Roman" w:cs="Times New Roman"/>
          <w:sz w:val="24"/>
          <w:szCs w:val="24"/>
        </w:rPr>
        <w:t xml:space="preserve">minimum </w:t>
      </w:r>
      <w:r>
        <w:rPr>
          <w:rFonts w:ascii="Times New Roman" w:hAnsi="Times New Roman" w:cs="Times New Roman"/>
          <w:sz w:val="24"/>
          <w:szCs w:val="24"/>
        </w:rPr>
        <w:t xml:space="preserve">value reached by </w:t>
      </w:r>
      <w:r w:rsidR="004262C5" w:rsidRPr="004262C5">
        <w:rPr>
          <w:rFonts w:ascii="Times New Roman" w:hAnsi="Times New Roman" w:cs="Times New Roman"/>
        </w:rPr>
        <w:t>Ethereum</w:t>
      </w:r>
      <w:r w:rsidR="004262C5">
        <w:rPr>
          <w:rFonts w:ascii="Times New Roman" w:hAnsi="Times New Roman" w:cs="Times New Roman"/>
          <w:sz w:val="24"/>
          <w:szCs w:val="24"/>
        </w:rPr>
        <w:t xml:space="preserve"> </w:t>
      </w:r>
      <w:r>
        <w:rPr>
          <w:rFonts w:ascii="Times New Roman" w:hAnsi="Times New Roman" w:cs="Times New Roman"/>
          <w:sz w:val="24"/>
          <w:szCs w:val="24"/>
        </w:rPr>
        <w:t xml:space="preserve"> and the maximum of the lower value. This figure helps us to determine the increase in the value of </w:t>
      </w:r>
      <w:r w:rsidR="004262C5" w:rsidRPr="004262C5">
        <w:rPr>
          <w:rFonts w:ascii="Times New Roman" w:hAnsi="Times New Roman" w:cs="Times New Roman"/>
        </w:rPr>
        <w:t>Ethereum</w:t>
      </w:r>
      <w:r>
        <w:rPr>
          <w:rFonts w:ascii="Times New Roman" w:hAnsi="Times New Roman" w:cs="Times New Roman"/>
          <w:sz w:val="24"/>
          <w:szCs w:val="24"/>
        </w:rPr>
        <w:t xml:space="preserve"> periodically.  </w:t>
      </w:r>
    </w:p>
    <w:p w14:paraId="7605ADE8" w14:textId="77777777" w:rsidR="00EA2783" w:rsidRDefault="00EA2783" w:rsidP="00EA2783">
      <w:pPr>
        <w:pStyle w:val="ListParagraph"/>
        <w:rPr>
          <w:rFonts w:ascii="Times New Roman" w:hAnsi="Times New Roman" w:cs="Times New Roman"/>
          <w:b/>
          <w:bCs/>
          <w:sz w:val="24"/>
          <w:szCs w:val="24"/>
        </w:rPr>
      </w:pPr>
    </w:p>
    <w:p w14:paraId="52ED9431" w14:textId="363A3F91" w:rsidR="00EA2783" w:rsidRDefault="00EA2783" w:rsidP="00EA2783">
      <w:pPr>
        <w:pStyle w:val="ListParagraph"/>
        <w:rPr>
          <w:rFonts w:ascii="Times New Roman" w:hAnsi="Times New Roman" w:cs="Times New Roman"/>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table:</w:t>
      </w:r>
      <w:r>
        <w:rPr>
          <w:rFonts w:ascii="Times New Roman" w:hAnsi="Times New Roman" w:cs="Times New Roman"/>
          <w:sz w:val="24"/>
          <w:szCs w:val="24"/>
        </w:rPr>
        <w:t>-</w:t>
      </w:r>
      <w:proofErr w:type="gramEnd"/>
    </w:p>
    <w:tbl>
      <w:tblPr>
        <w:tblW w:w="2847" w:type="dxa"/>
        <w:jc w:val="center"/>
        <w:tblLook w:val="04A0" w:firstRow="1" w:lastRow="0" w:firstColumn="1" w:lastColumn="0" w:noHBand="0" w:noVBand="1"/>
      </w:tblPr>
      <w:tblGrid>
        <w:gridCol w:w="1425"/>
        <w:gridCol w:w="1422"/>
      </w:tblGrid>
      <w:tr w:rsidR="00205F9E" w:rsidRPr="00205F9E" w14:paraId="1065CC41" w14:textId="77777777" w:rsidTr="00205F9E">
        <w:trPr>
          <w:trHeight w:val="223"/>
          <w:jc w:val="center"/>
        </w:trPr>
        <w:tc>
          <w:tcPr>
            <w:tcW w:w="1425" w:type="dxa"/>
            <w:tcBorders>
              <w:top w:val="nil"/>
              <w:left w:val="nil"/>
              <w:bottom w:val="nil"/>
              <w:right w:val="nil"/>
            </w:tcBorders>
            <w:shd w:val="clear" w:color="000000" w:fill="000000"/>
            <w:noWrap/>
            <w:vAlign w:val="bottom"/>
            <w:hideMark/>
          </w:tcPr>
          <w:p w14:paraId="03A78384" w14:textId="77777777" w:rsidR="00205F9E" w:rsidRPr="00205F9E" w:rsidRDefault="00205F9E" w:rsidP="00205F9E">
            <w:pPr>
              <w:suppressAutoHyphens w:val="0"/>
              <w:spacing w:after="0"/>
              <w:rPr>
                <w:rFonts w:eastAsia="Times New Roman"/>
                <w:b/>
                <w:bCs/>
                <w:color w:val="FFFFFF"/>
                <w:lang w:val="en-IN" w:eastAsia="en-IN"/>
              </w:rPr>
            </w:pPr>
            <w:r w:rsidRPr="00205F9E">
              <w:rPr>
                <w:rFonts w:eastAsia="Times New Roman"/>
                <w:b/>
                <w:bCs/>
                <w:color w:val="FFFFFF"/>
                <w:lang w:val="en-IN" w:eastAsia="en-IN"/>
              </w:rPr>
              <w:t>Row Labels</w:t>
            </w:r>
          </w:p>
        </w:tc>
        <w:tc>
          <w:tcPr>
            <w:tcW w:w="1422" w:type="dxa"/>
            <w:tcBorders>
              <w:top w:val="nil"/>
              <w:left w:val="nil"/>
              <w:bottom w:val="nil"/>
              <w:right w:val="nil"/>
            </w:tcBorders>
            <w:shd w:val="clear" w:color="000000" w:fill="000000"/>
            <w:noWrap/>
            <w:vAlign w:val="bottom"/>
            <w:hideMark/>
          </w:tcPr>
          <w:p w14:paraId="4C6D1906" w14:textId="77777777" w:rsidR="00205F9E" w:rsidRPr="00205F9E" w:rsidRDefault="00205F9E" w:rsidP="00205F9E">
            <w:pPr>
              <w:suppressAutoHyphens w:val="0"/>
              <w:spacing w:after="0"/>
              <w:rPr>
                <w:rFonts w:eastAsia="Times New Roman"/>
                <w:b/>
                <w:bCs/>
                <w:color w:val="FFFFFF"/>
                <w:lang w:val="en-IN" w:eastAsia="en-IN"/>
              </w:rPr>
            </w:pPr>
            <w:r w:rsidRPr="00205F9E">
              <w:rPr>
                <w:rFonts w:eastAsia="Times New Roman"/>
                <w:b/>
                <w:bCs/>
                <w:color w:val="FFFFFF"/>
                <w:lang w:val="en-IN" w:eastAsia="en-IN"/>
              </w:rPr>
              <w:t>Sum of Close</w:t>
            </w:r>
          </w:p>
        </w:tc>
      </w:tr>
      <w:tr w:rsidR="00205F9E" w:rsidRPr="00205F9E" w14:paraId="03D4A4FA" w14:textId="77777777" w:rsidTr="00205F9E">
        <w:trPr>
          <w:trHeight w:val="223"/>
          <w:jc w:val="center"/>
        </w:trPr>
        <w:tc>
          <w:tcPr>
            <w:tcW w:w="1425" w:type="dxa"/>
            <w:tcBorders>
              <w:top w:val="nil"/>
              <w:left w:val="nil"/>
              <w:bottom w:val="nil"/>
              <w:right w:val="nil"/>
            </w:tcBorders>
            <w:shd w:val="clear" w:color="548235" w:fill="548235"/>
            <w:noWrap/>
            <w:vAlign w:val="bottom"/>
            <w:hideMark/>
          </w:tcPr>
          <w:p w14:paraId="2C59A19F" w14:textId="77777777" w:rsidR="00205F9E" w:rsidRPr="00205F9E" w:rsidRDefault="00205F9E" w:rsidP="00205F9E">
            <w:pPr>
              <w:suppressAutoHyphens w:val="0"/>
              <w:spacing w:after="0"/>
              <w:rPr>
                <w:rFonts w:eastAsia="Times New Roman"/>
                <w:b/>
                <w:bCs/>
                <w:color w:val="FFFFFF"/>
                <w:lang w:val="en-IN" w:eastAsia="en-IN"/>
              </w:rPr>
            </w:pPr>
            <w:r w:rsidRPr="00205F9E">
              <w:rPr>
                <w:rFonts w:eastAsia="Times New Roman"/>
                <w:b/>
                <w:bCs/>
                <w:color w:val="FFFFFF"/>
                <w:lang w:val="en-IN" w:eastAsia="en-IN"/>
              </w:rPr>
              <w:t>2020</w:t>
            </w:r>
          </w:p>
        </w:tc>
        <w:tc>
          <w:tcPr>
            <w:tcW w:w="1422" w:type="dxa"/>
            <w:tcBorders>
              <w:top w:val="nil"/>
              <w:left w:val="nil"/>
              <w:bottom w:val="nil"/>
              <w:right w:val="nil"/>
            </w:tcBorders>
            <w:shd w:val="clear" w:color="548235" w:fill="548235"/>
            <w:noWrap/>
            <w:vAlign w:val="bottom"/>
            <w:hideMark/>
          </w:tcPr>
          <w:p w14:paraId="059A1999"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154385652.6</w:t>
            </w:r>
          </w:p>
        </w:tc>
      </w:tr>
      <w:tr w:rsidR="00205F9E" w:rsidRPr="00205F9E" w14:paraId="69F613A9"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0FC9CC9C"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Jan</w:t>
            </w:r>
          </w:p>
        </w:tc>
        <w:tc>
          <w:tcPr>
            <w:tcW w:w="1422" w:type="dxa"/>
            <w:tcBorders>
              <w:top w:val="nil"/>
              <w:left w:val="nil"/>
              <w:bottom w:val="nil"/>
              <w:right w:val="nil"/>
            </w:tcBorders>
            <w:shd w:val="clear" w:color="70AD47" w:fill="70AD47"/>
            <w:noWrap/>
            <w:vAlign w:val="bottom"/>
            <w:hideMark/>
          </w:tcPr>
          <w:p w14:paraId="4BBB4294"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6489827.12</w:t>
            </w:r>
          </w:p>
        </w:tc>
      </w:tr>
      <w:tr w:rsidR="00205F9E" w:rsidRPr="00205F9E" w14:paraId="4AD4DC7E"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205D29D1"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Feb</w:t>
            </w:r>
          </w:p>
        </w:tc>
        <w:tc>
          <w:tcPr>
            <w:tcW w:w="1422" w:type="dxa"/>
            <w:tcBorders>
              <w:top w:val="nil"/>
              <w:left w:val="nil"/>
              <w:bottom w:val="nil"/>
              <w:right w:val="nil"/>
            </w:tcBorders>
            <w:shd w:val="clear" w:color="70AD47" w:fill="70AD47"/>
            <w:noWrap/>
            <w:vAlign w:val="bottom"/>
            <w:hideMark/>
          </w:tcPr>
          <w:p w14:paraId="3119EE39"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9268517.28</w:t>
            </w:r>
          </w:p>
        </w:tc>
      </w:tr>
      <w:tr w:rsidR="00205F9E" w:rsidRPr="00205F9E" w14:paraId="1E37059C"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31BBB2B"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Mar</w:t>
            </w:r>
          </w:p>
        </w:tc>
        <w:tc>
          <w:tcPr>
            <w:tcW w:w="1422" w:type="dxa"/>
            <w:tcBorders>
              <w:top w:val="nil"/>
              <w:left w:val="nil"/>
              <w:bottom w:val="nil"/>
              <w:right w:val="nil"/>
            </w:tcBorders>
            <w:shd w:val="clear" w:color="70AD47" w:fill="70AD47"/>
            <w:noWrap/>
            <w:vAlign w:val="bottom"/>
            <w:hideMark/>
          </w:tcPr>
          <w:p w14:paraId="39E841F4"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7047016.97</w:t>
            </w:r>
          </w:p>
        </w:tc>
      </w:tr>
      <w:tr w:rsidR="00205F9E" w:rsidRPr="00205F9E" w14:paraId="0705A3F0"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3FDEEE97"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Apr</w:t>
            </w:r>
          </w:p>
        </w:tc>
        <w:tc>
          <w:tcPr>
            <w:tcW w:w="1422" w:type="dxa"/>
            <w:tcBorders>
              <w:top w:val="nil"/>
              <w:left w:val="nil"/>
              <w:bottom w:val="nil"/>
              <w:right w:val="nil"/>
            </w:tcBorders>
            <w:shd w:val="clear" w:color="70AD47" w:fill="70AD47"/>
            <w:noWrap/>
            <w:vAlign w:val="bottom"/>
            <w:hideMark/>
          </w:tcPr>
          <w:p w14:paraId="6673E42E"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6854880.74</w:t>
            </w:r>
          </w:p>
        </w:tc>
      </w:tr>
      <w:tr w:rsidR="00205F9E" w:rsidRPr="00205F9E" w14:paraId="3726EF79"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7E6EDEE3"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May</w:t>
            </w:r>
          </w:p>
        </w:tc>
        <w:tc>
          <w:tcPr>
            <w:tcW w:w="1422" w:type="dxa"/>
            <w:tcBorders>
              <w:top w:val="nil"/>
              <w:left w:val="nil"/>
              <w:bottom w:val="nil"/>
              <w:right w:val="nil"/>
            </w:tcBorders>
            <w:shd w:val="clear" w:color="70AD47" w:fill="70AD47"/>
            <w:noWrap/>
            <w:vAlign w:val="bottom"/>
            <w:hideMark/>
          </w:tcPr>
          <w:p w14:paraId="7E69AD36"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8654416.45</w:t>
            </w:r>
          </w:p>
        </w:tc>
      </w:tr>
      <w:tr w:rsidR="00205F9E" w:rsidRPr="00205F9E" w14:paraId="5E12C5F1"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BBDBC5D"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Jun</w:t>
            </w:r>
          </w:p>
        </w:tc>
        <w:tc>
          <w:tcPr>
            <w:tcW w:w="1422" w:type="dxa"/>
            <w:tcBorders>
              <w:top w:val="nil"/>
              <w:left w:val="nil"/>
              <w:bottom w:val="nil"/>
              <w:right w:val="nil"/>
            </w:tcBorders>
            <w:shd w:val="clear" w:color="70AD47" w:fill="70AD47"/>
            <w:noWrap/>
            <w:vAlign w:val="bottom"/>
            <w:hideMark/>
          </w:tcPr>
          <w:p w14:paraId="68F01998"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9844701.73</w:t>
            </w:r>
          </w:p>
        </w:tc>
      </w:tr>
      <w:tr w:rsidR="00205F9E" w:rsidRPr="00205F9E" w14:paraId="4855ECE1"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114093B5"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Jul</w:t>
            </w:r>
          </w:p>
        </w:tc>
        <w:tc>
          <w:tcPr>
            <w:tcW w:w="1422" w:type="dxa"/>
            <w:tcBorders>
              <w:top w:val="nil"/>
              <w:left w:val="nil"/>
              <w:bottom w:val="nil"/>
              <w:right w:val="nil"/>
            </w:tcBorders>
            <w:shd w:val="clear" w:color="70AD47" w:fill="70AD47"/>
            <w:noWrap/>
            <w:vAlign w:val="bottom"/>
            <w:hideMark/>
          </w:tcPr>
          <w:p w14:paraId="756F4278"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10804922.26</w:t>
            </w:r>
          </w:p>
        </w:tc>
      </w:tr>
      <w:tr w:rsidR="00205F9E" w:rsidRPr="00205F9E" w14:paraId="068D2076"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236D542C"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Aug</w:t>
            </w:r>
          </w:p>
        </w:tc>
        <w:tc>
          <w:tcPr>
            <w:tcW w:w="1422" w:type="dxa"/>
            <w:tcBorders>
              <w:top w:val="nil"/>
              <w:left w:val="nil"/>
              <w:bottom w:val="nil"/>
              <w:right w:val="nil"/>
            </w:tcBorders>
            <w:shd w:val="clear" w:color="70AD47" w:fill="70AD47"/>
            <w:noWrap/>
            <w:vAlign w:val="bottom"/>
            <w:hideMark/>
          </w:tcPr>
          <w:p w14:paraId="3442ED0F"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16704769.65</w:t>
            </w:r>
          </w:p>
        </w:tc>
      </w:tr>
      <w:tr w:rsidR="00205F9E" w:rsidRPr="00205F9E" w14:paraId="204476DD"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F22F155"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Sep</w:t>
            </w:r>
          </w:p>
        </w:tc>
        <w:tc>
          <w:tcPr>
            <w:tcW w:w="1422" w:type="dxa"/>
            <w:tcBorders>
              <w:top w:val="nil"/>
              <w:left w:val="nil"/>
              <w:bottom w:val="nil"/>
              <w:right w:val="nil"/>
            </w:tcBorders>
            <w:shd w:val="clear" w:color="70AD47" w:fill="70AD47"/>
            <w:noWrap/>
            <w:vAlign w:val="bottom"/>
            <w:hideMark/>
          </w:tcPr>
          <w:p w14:paraId="2A913900"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14937953.8</w:t>
            </w:r>
          </w:p>
        </w:tc>
      </w:tr>
      <w:tr w:rsidR="00205F9E" w:rsidRPr="00205F9E" w14:paraId="36ECBCFD"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7D90C928"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Oct</w:t>
            </w:r>
          </w:p>
        </w:tc>
        <w:tc>
          <w:tcPr>
            <w:tcW w:w="1422" w:type="dxa"/>
            <w:tcBorders>
              <w:top w:val="nil"/>
              <w:left w:val="nil"/>
              <w:bottom w:val="nil"/>
              <w:right w:val="nil"/>
            </w:tcBorders>
            <w:shd w:val="clear" w:color="70AD47" w:fill="70AD47"/>
            <w:noWrap/>
            <w:vAlign w:val="bottom"/>
            <w:hideMark/>
          </w:tcPr>
          <w:p w14:paraId="368211AC"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16773598.06</w:t>
            </w:r>
          </w:p>
        </w:tc>
      </w:tr>
      <w:tr w:rsidR="00205F9E" w:rsidRPr="00205F9E" w14:paraId="39A2CA05"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331B1705"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Nov</w:t>
            </w:r>
          </w:p>
        </w:tc>
        <w:tc>
          <w:tcPr>
            <w:tcW w:w="1422" w:type="dxa"/>
            <w:tcBorders>
              <w:top w:val="nil"/>
              <w:left w:val="nil"/>
              <w:bottom w:val="nil"/>
              <w:right w:val="nil"/>
            </w:tcBorders>
            <w:shd w:val="clear" w:color="70AD47" w:fill="70AD47"/>
            <w:noWrap/>
            <w:vAlign w:val="bottom"/>
            <w:hideMark/>
          </w:tcPr>
          <w:p w14:paraId="314EDDE1"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20145214.04</w:t>
            </w:r>
          </w:p>
        </w:tc>
      </w:tr>
      <w:tr w:rsidR="00205F9E" w:rsidRPr="00205F9E" w14:paraId="7039E3AD"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352CEE05"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Dec</w:t>
            </w:r>
          </w:p>
        </w:tc>
        <w:tc>
          <w:tcPr>
            <w:tcW w:w="1422" w:type="dxa"/>
            <w:tcBorders>
              <w:top w:val="nil"/>
              <w:left w:val="nil"/>
              <w:bottom w:val="nil"/>
              <w:right w:val="nil"/>
            </w:tcBorders>
            <w:shd w:val="clear" w:color="70AD47" w:fill="70AD47"/>
            <w:noWrap/>
            <w:vAlign w:val="bottom"/>
            <w:hideMark/>
          </w:tcPr>
          <w:p w14:paraId="17B4053E"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26859834.49</w:t>
            </w:r>
          </w:p>
        </w:tc>
      </w:tr>
      <w:tr w:rsidR="00205F9E" w:rsidRPr="00205F9E" w14:paraId="5C527E61" w14:textId="77777777" w:rsidTr="00205F9E">
        <w:trPr>
          <w:trHeight w:val="223"/>
          <w:jc w:val="center"/>
        </w:trPr>
        <w:tc>
          <w:tcPr>
            <w:tcW w:w="1425" w:type="dxa"/>
            <w:tcBorders>
              <w:top w:val="nil"/>
              <w:left w:val="nil"/>
              <w:bottom w:val="nil"/>
              <w:right w:val="nil"/>
            </w:tcBorders>
            <w:shd w:val="clear" w:color="548235" w:fill="548235"/>
            <w:noWrap/>
            <w:vAlign w:val="bottom"/>
            <w:hideMark/>
          </w:tcPr>
          <w:p w14:paraId="77E060FA" w14:textId="77777777" w:rsidR="00205F9E" w:rsidRPr="00205F9E" w:rsidRDefault="00205F9E" w:rsidP="00205F9E">
            <w:pPr>
              <w:suppressAutoHyphens w:val="0"/>
              <w:spacing w:after="0"/>
              <w:rPr>
                <w:rFonts w:eastAsia="Times New Roman"/>
                <w:b/>
                <w:bCs/>
                <w:color w:val="FFFFFF"/>
                <w:lang w:val="en-IN" w:eastAsia="en-IN"/>
              </w:rPr>
            </w:pPr>
            <w:r w:rsidRPr="00205F9E">
              <w:rPr>
                <w:rFonts w:eastAsia="Times New Roman"/>
                <w:b/>
                <w:bCs/>
                <w:color w:val="FFFFFF"/>
                <w:lang w:val="en-IN" w:eastAsia="en-IN"/>
              </w:rPr>
              <w:t>2021</w:t>
            </w:r>
          </w:p>
        </w:tc>
        <w:tc>
          <w:tcPr>
            <w:tcW w:w="1422" w:type="dxa"/>
            <w:tcBorders>
              <w:top w:val="nil"/>
              <w:left w:val="nil"/>
              <w:bottom w:val="nil"/>
              <w:right w:val="nil"/>
            </w:tcBorders>
            <w:shd w:val="clear" w:color="548235" w:fill="548235"/>
            <w:noWrap/>
            <w:vAlign w:val="bottom"/>
            <w:hideMark/>
          </w:tcPr>
          <w:p w14:paraId="75F53DD8"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257593067.2</w:t>
            </w:r>
          </w:p>
        </w:tc>
      </w:tr>
      <w:tr w:rsidR="00205F9E" w:rsidRPr="00205F9E" w14:paraId="55DBD2B5"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3C73344"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Jan</w:t>
            </w:r>
          </w:p>
        </w:tc>
        <w:tc>
          <w:tcPr>
            <w:tcW w:w="1422" w:type="dxa"/>
            <w:tcBorders>
              <w:top w:val="nil"/>
              <w:left w:val="nil"/>
              <w:bottom w:val="nil"/>
              <w:right w:val="nil"/>
            </w:tcBorders>
            <w:shd w:val="clear" w:color="70AD47" w:fill="70AD47"/>
            <w:noWrap/>
            <w:vAlign w:val="bottom"/>
            <w:hideMark/>
          </w:tcPr>
          <w:p w14:paraId="6C06A459"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53064102.65</w:t>
            </w:r>
          </w:p>
        </w:tc>
      </w:tr>
      <w:tr w:rsidR="00205F9E" w:rsidRPr="00205F9E" w14:paraId="6319A1AF"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D2F44A4"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Feb</w:t>
            </w:r>
          </w:p>
        </w:tc>
        <w:tc>
          <w:tcPr>
            <w:tcW w:w="1422" w:type="dxa"/>
            <w:tcBorders>
              <w:top w:val="nil"/>
              <w:left w:val="nil"/>
              <w:bottom w:val="nil"/>
              <w:right w:val="nil"/>
            </w:tcBorders>
            <w:shd w:val="clear" w:color="70AD47" w:fill="70AD47"/>
            <w:noWrap/>
            <w:vAlign w:val="bottom"/>
            <w:hideMark/>
          </w:tcPr>
          <w:p w14:paraId="49692E14"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68360100.03</w:t>
            </w:r>
          </w:p>
        </w:tc>
      </w:tr>
      <w:tr w:rsidR="00205F9E" w:rsidRPr="00205F9E" w14:paraId="26A8D16A"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695CB068"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Mar</w:t>
            </w:r>
          </w:p>
        </w:tc>
        <w:tc>
          <w:tcPr>
            <w:tcW w:w="1422" w:type="dxa"/>
            <w:tcBorders>
              <w:top w:val="nil"/>
              <w:left w:val="nil"/>
              <w:bottom w:val="nil"/>
              <w:right w:val="nil"/>
            </w:tcBorders>
            <w:shd w:val="clear" w:color="70AD47" w:fill="70AD47"/>
            <w:noWrap/>
            <w:vAlign w:val="bottom"/>
            <w:hideMark/>
          </w:tcPr>
          <w:p w14:paraId="23E86CF6"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76921840.65</w:t>
            </w:r>
          </w:p>
        </w:tc>
      </w:tr>
      <w:tr w:rsidR="00205F9E" w:rsidRPr="00205F9E" w14:paraId="36B91830" w14:textId="77777777" w:rsidTr="00205F9E">
        <w:trPr>
          <w:trHeight w:val="223"/>
          <w:jc w:val="center"/>
        </w:trPr>
        <w:tc>
          <w:tcPr>
            <w:tcW w:w="1425" w:type="dxa"/>
            <w:tcBorders>
              <w:top w:val="nil"/>
              <w:left w:val="nil"/>
              <w:bottom w:val="nil"/>
              <w:right w:val="nil"/>
            </w:tcBorders>
            <w:shd w:val="clear" w:color="70AD47" w:fill="70AD47"/>
            <w:noWrap/>
            <w:vAlign w:val="bottom"/>
            <w:hideMark/>
          </w:tcPr>
          <w:p w14:paraId="3576A441" w14:textId="77777777" w:rsidR="00205F9E" w:rsidRPr="00205F9E" w:rsidRDefault="00205F9E" w:rsidP="00205F9E">
            <w:pPr>
              <w:suppressAutoHyphens w:val="0"/>
              <w:spacing w:after="0"/>
              <w:ind w:firstLineChars="100" w:firstLine="221"/>
              <w:rPr>
                <w:rFonts w:eastAsia="Times New Roman"/>
                <w:b/>
                <w:bCs/>
                <w:color w:val="FFFFFF"/>
                <w:lang w:val="en-IN" w:eastAsia="en-IN"/>
              </w:rPr>
            </w:pPr>
            <w:r w:rsidRPr="00205F9E">
              <w:rPr>
                <w:rFonts w:eastAsia="Times New Roman"/>
                <w:b/>
                <w:bCs/>
                <w:color w:val="FFFFFF"/>
                <w:lang w:val="en-IN" w:eastAsia="en-IN"/>
              </w:rPr>
              <w:t>Apr</w:t>
            </w:r>
          </w:p>
        </w:tc>
        <w:tc>
          <w:tcPr>
            <w:tcW w:w="1422" w:type="dxa"/>
            <w:tcBorders>
              <w:top w:val="nil"/>
              <w:left w:val="nil"/>
              <w:bottom w:val="nil"/>
              <w:right w:val="nil"/>
            </w:tcBorders>
            <w:shd w:val="clear" w:color="70AD47" w:fill="70AD47"/>
            <w:noWrap/>
            <w:vAlign w:val="bottom"/>
            <w:hideMark/>
          </w:tcPr>
          <w:p w14:paraId="238815CD"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59247023.91</w:t>
            </w:r>
          </w:p>
        </w:tc>
      </w:tr>
      <w:tr w:rsidR="00205F9E" w:rsidRPr="00205F9E" w14:paraId="78E852D5" w14:textId="77777777" w:rsidTr="00205F9E">
        <w:trPr>
          <w:trHeight w:val="223"/>
          <w:jc w:val="center"/>
        </w:trPr>
        <w:tc>
          <w:tcPr>
            <w:tcW w:w="1425" w:type="dxa"/>
            <w:tcBorders>
              <w:top w:val="nil"/>
              <w:left w:val="nil"/>
              <w:bottom w:val="nil"/>
              <w:right w:val="nil"/>
            </w:tcBorders>
            <w:shd w:val="clear" w:color="000000" w:fill="000000"/>
            <w:noWrap/>
            <w:vAlign w:val="bottom"/>
            <w:hideMark/>
          </w:tcPr>
          <w:p w14:paraId="75E1C48C" w14:textId="77777777" w:rsidR="00205F9E" w:rsidRPr="00205F9E" w:rsidRDefault="00205F9E" w:rsidP="00205F9E">
            <w:pPr>
              <w:suppressAutoHyphens w:val="0"/>
              <w:spacing w:after="0"/>
              <w:rPr>
                <w:rFonts w:eastAsia="Times New Roman"/>
                <w:b/>
                <w:bCs/>
                <w:color w:val="FFFFFF"/>
                <w:lang w:val="en-IN" w:eastAsia="en-IN"/>
              </w:rPr>
            </w:pPr>
            <w:r w:rsidRPr="00205F9E">
              <w:rPr>
                <w:rFonts w:eastAsia="Times New Roman"/>
                <w:b/>
                <w:bCs/>
                <w:color w:val="FFFFFF"/>
                <w:lang w:val="en-IN" w:eastAsia="en-IN"/>
              </w:rPr>
              <w:lastRenderedPageBreak/>
              <w:t>Grand Total</w:t>
            </w:r>
          </w:p>
        </w:tc>
        <w:tc>
          <w:tcPr>
            <w:tcW w:w="1422" w:type="dxa"/>
            <w:tcBorders>
              <w:top w:val="nil"/>
              <w:left w:val="nil"/>
              <w:bottom w:val="nil"/>
              <w:right w:val="nil"/>
            </w:tcBorders>
            <w:shd w:val="clear" w:color="000000" w:fill="000000"/>
            <w:noWrap/>
            <w:vAlign w:val="bottom"/>
            <w:hideMark/>
          </w:tcPr>
          <w:p w14:paraId="713E2A43" w14:textId="77777777" w:rsidR="00205F9E" w:rsidRPr="00205F9E" w:rsidRDefault="00205F9E" w:rsidP="00205F9E">
            <w:pPr>
              <w:suppressAutoHyphens w:val="0"/>
              <w:spacing w:after="0"/>
              <w:jc w:val="right"/>
              <w:rPr>
                <w:rFonts w:eastAsia="Times New Roman"/>
                <w:b/>
                <w:bCs/>
                <w:color w:val="FFFFFF"/>
                <w:lang w:val="en-IN" w:eastAsia="en-IN"/>
              </w:rPr>
            </w:pPr>
            <w:r w:rsidRPr="00205F9E">
              <w:rPr>
                <w:rFonts w:eastAsia="Times New Roman"/>
                <w:b/>
                <w:bCs/>
                <w:color w:val="FFFFFF"/>
                <w:lang w:val="en-IN" w:eastAsia="en-IN"/>
              </w:rPr>
              <w:t>411978719.8</w:t>
            </w:r>
          </w:p>
        </w:tc>
      </w:tr>
    </w:tbl>
    <w:p w14:paraId="21D3CB1E" w14:textId="4FB4C5AB" w:rsidR="00EA2783" w:rsidRDefault="00EA2783" w:rsidP="00EA2783">
      <w:pPr>
        <w:rPr>
          <w:rFonts w:ascii="Times New Roman" w:hAnsi="Times New Roman" w:cs="Times New Roman"/>
          <w:b/>
          <w:bCs/>
          <w:sz w:val="24"/>
          <w:szCs w:val="24"/>
        </w:rPr>
      </w:pPr>
      <w:r>
        <w:tab/>
      </w:r>
      <w:r>
        <w:tab/>
      </w:r>
      <w:r>
        <w:tab/>
      </w:r>
      <w:r>
        <w:tab/>
      </w:r>
      <w:r>
        <w:tab/>
      </w:r>
      <w:r>
        <w:tab/>
      </w:r>
    </w:p>
    <w:p w14:paraId="773602AD" w14:textId="6E11A613" w:rsidR="005767B1" w:rsidRDefault="005767B1" w:rsidP="00EA2783">
      <w:pPr>
        <w:rPr>
          <w:rFonts w:ascii="Times New Roman" w:hAnsi="Times New Roman" w:cs="Times New Roman"/>
          <w:b/>
          <w:bCs/>
          <w:sz w:val="24"/>
          <w:szCs w:val="24"/>
        </w:rPr>
      </w:pPr>
    </w:p>
    <w:p w14:paraId="18010B25" w14:textId="77777777" w:rsidR="005767B1" w:rsidRDefault="005767B1" w:rsidP="005767B1">
      <w:pPr>
        <w:rPr>
          <w:rFonts w:ascii="Times New Roman" w:hAnsi="Times New Roman" w:cs="Times New Roman"/>
          <w:b/>
          <w:bCs/>
          <w:sz w:val="24"/>
          <w:szCs w:val="24"/>
          <w:u w:val="single"/>
        </w:rPr>
      </w:pPr>
      <w:r>
        <w:rPr>
          <w:rFonts w:ascii="Times New Roman" w:hAnsi="Times New Roman" w:cs="Times New Roman"/>
          <w:noProof/>
          <w:color w:val="000000"/>
        </w:rPr>
        <w:drawing>
          <wp:inline distT="0" distB="0" distL="0" distR="0" wp14:anchorId="7B153958" wp14:editId="7845D9EE">
            <wp:extent cx="1274782" cy="4572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1396BB96" w14:textId="18A71687" w:rsidR="005767B1" w:rsidRDefault="005767B1" w:rsidP="00EA2783">
      <w:pPr>
        <w:rPr>
          <w:rFonts w:ascii="Times New Roman" w:hAnsi="Times New Roman" w:cs="Times New Roman"/>
          <w:b/>
          <w:bCs/>
          <w:sz w:val="24"/>
          <w:szCs w:val="24"/>
        </w:rPr>
      </w:pPr>
    </w:p>
    <w:p w14:paraId="5D17F2E3" w14:textId="1B62B9A8" w:rsidR="005767B1" w:rsidRDefault="005767B1" w:rsidP="005962AB">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Formula used for extract weeks from date = </w:t>
      </w:r>
      <w:proofErr w:type="gramStart"/>
      <w:r>
        <w:rPr>
          <w:rFonts w:ascii="Times New Roman" w:hAnsi="Times New Roman" w:cs="Times New Roman"/>
          <w:b/>
          <w:bCs/>
          <w:sz w:val="24"/>
          <w:szCs w:val="24"/>
        </w:rPr>
        <w:t>WEEKNUM(</w:t>
      </w:r>
      <w:proofErr w:type="gramEnd"/>
      <w:r>
        <w:rPr>
          <w:rFonts w:ascii="Times New Roman" w:hAnsi="Times New Roman" w:cs="Times New Roman"/>
          <w:b/>
          <w:bCs/>
          <w:sz w:val="24"/>
          <w:szCs w:val="24"/>
        </w:rPr>
        <w:t>Date cell)</w:t>
      </w:r>
    </w:p>
    <w:p w14:paraId="74369D31" w14:textId="3F63795C" w:rsidR="005767B1" w:rsidRPr="005767B1" w:rsidRDefault="005767B1" w:rsidP="005962AB">
      <w:pPr>
        <w:pStyle w:val="ListParagraph"/>
        <w:spacing w:line="360" w:lineRule="auto"/>
        <w:rPr>
          <w:rFonts w:ascii="Times New Roman" w:hAnsi="Times New Roman" w:cs="Times New Roman"/>
          <w:b/>
          <w:bCs/>
          <w:sz w:val="24"/>
          <w:szCs w:val="24"/>
        </w:rPr>
      </w:pPr>
      <w:r>
        <w:rPr>
          <w:noProof/>
        </w:rPr>
        <w:drawing>
          <wp:inline distT="0" distB="0" distL="0" distR="0" wp14:anchorId="432791A8" wp14:editId="00D81F6D">
            <wp:extent cx="6286500" cy="419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90726" cy="4193817"/>
                    </a:xfrm>
                    <a:prstGeom prst="rect">
                      <a:avLst/>
                    </a:prstGeom>
                    <a:noFill/>
                    <a:ln>
                      <a:noFill/>
                    </a:ln>
                  </pic:spPr>
                </pic:pic>
              </a:graphicData>
            </a:graphic>
          </wp:inline>
        </w:drawing>
      </w:r>
    </w:p>
    <w:p w14:paraId="64122C11" w14:textId="77777777" w:rsidR="005962AB" w:rsidRDefault="005962AB" w:rsidP="005962AB">
      <w:pPr>
        <w:pStyle w:val="ListParagraph"/>
        <w:spacing w:line="360" w:lineRule="auto"/>
        <w:rPr>
          <w:rFonts w:ascii="Times New Roman" w:hAnsi="Times New Roman" w:cs="Times New Roman"/>
          <w:b/>
          <w:bCs/>
          <w:sz w:val="24"/>
          <w:szCs w:val="24"/>
        </w:rPr>
      </w:pPr>
    </w:p>
    <w:p w14:paraId="0C756381" w14:textId="77777777" w:rsidR="005962AB" w:rsidRDefault="005962AB" w:rsidP="005962AB">
      <w:pPr>
        <w:pStyle w:val="ListParagraph"/>
        <w:spacing w:line="360" w:lineRule="auto"/>
        <w:rPr>
          <w:rFonts w:ascii="Times New Roman" w:hAnsi="Times New Roman" w:cs="Times New Roman"/>
          <w:b/>
          <w:bCs/>
          <w:sz w:val="24"/>
          <w:szCs w:val="24"/>
        </w:rPr>
      </w:pPr>
    </w:p>
    <w:p w14:paraId="0684BA67" w14:textId="77777777" w:rsidR="005962AB" w:rsidRDefault="005962AB" w:rsidP="005962AB">
      <w:pPr>
        <w:pStyle w:val="ListParagraph"/>
        <w:spacing w:line="360" w:lineRule="auto"/>
        <w:rPr>
          <w:rFonts w:ascii="Times New Roman" w:hAnsi="Times New Roman" w:cs="Times New Roman"/>
          <w:b/>
          <w:bCs/>
          <w:sz w:val="24"/>
          <w:szCs w:val="24"/>
        </w:rPr>
      </w:pPr>
    </w:p>
    <w:p w14:paraId="01A29663" w14:textId="77777777" w:rsidR="005962AB" w:rsidRDefault="005962AB" w:rsidP="005962AB">
      <w:pPr>
        <w:pStyle w:val="ListParagraph"/>
        <w:spacing w:line="360" w:lineRule="auto"/>
        <w:rPr>
          <w:rFonts w:ascii="Times New Roman" w:hAnsi="Times New Roman" w:cs="Times New Roman"/>
          <w:b/>
          <w:bCs/>
          <w:sz w:val="24"/>
          <w:szCs w:val="24"/>
        </w:rPr>
      </w:pPr>
    </w:p>
    <w:p w14:paraId="452813BE" w14:textId="77777777" w:rsidR="005962AB" w:rsidRDefault="005962AB" w:rsidP="005962AB">
      <w:pPr>
        <w:pStyle w:val="ListParagraph"/>
        <w:spacing w:line="360" w:lineRule="auto"/>
        <w:rPr>
          <w:rFonts w:ascii="Times New Roman" w:hAnsi="Times New Roman" w:cs="Times New Roman"/>
          <w:b/>
          <w:bCs/>
          <w:sz w:val="24"/>
          <w:szCs w:val="24"/>
        </w:rPr>
      </w:pPr>
    </w:p>
    <w:p w14:paraId="2A8D0873" w14:textId="77777777" w:rsidR="005962AB" w:rsidRDefault="005962AB" w:rsidP="005962AB">
      <w:pPr>
        <w:pStyle w:val="ListParagraph"/>
        <w:spacing w:line="360" w:lineRule="auto"/>
        <w:rPr>
          <w:rFonts w:ascii="Times New Roman" w:hAnsi="Times New Roman" w:cs="Times New Roman"/>
          <w:b/>
          <w:bCs/>
          <w:sz w:val="24"/>
          <w:szCs w:val="24"/>
        </w:rPr>
      </w:pPr>
    </w:p>
    <w:p w14:paraId="6B2F8F71" w14:textId="77777777" w:rsidR="005962AB" w:rsidRDefault="005962AB" w:rsidP="005962AB">
      <w:pPr>
        <w:pStyle w:val="ListParagraph"/>
        <w:spacing w:line="360" w:lineRule="auto"/>
        <w:rPr>
          <w:rFonts w:ascii="Times New Roman" w:hAnsi="Times New Roman" w:cs="Times New Roman"/>
          <w:b/>
          <w:bCs/>
          <w:sz w:val="24"/>
          <w:szCs w:val="24"/>
        </w:rPr>
      </w:pPr>
    </w:p>
    <w:p w14:paraId="5741A413" w14:textId="77777777" w:rsidR="005962AB" w:rsidRDefault="005962AB" w:rsidP="005962AB">
      <w:pPr>
        <w:pStyle w:val="ListParagraph"/>
        <w:spacing w:line="360" w:lineRule="auto"/>
        <w:rPr>
          <w:rFonts w:ascii="Times New Roman" w:hAnsi="Times New Roman" w:cs="Times New Roman"/>
          <w:b/>
          <w:bCs/>
          <w:sz w:val="24"/>
          <w:szCs w:val="24"/>
        </w:rPr>
      </w:pPr>
    </w:p>
    <w:p w14:paraId="188D9CB5" w14:textId="77777777" w:rsidR="005962AB" w:rsidRDefault="005962AB" w:rsidP="005962AB">
      <w:pPr>
        <w:pStyle w:val="ListParagraph"/>
        <w:spacing w:line="360" w:lineRule="auto"/>
        <w:rPr>
          <w:rFonts w:ascii="Times New Roman" w:hAnsi="Times New Roman" w:cs="Times New Roman"/>
          <w:b/>
          <w:bCs/>
          <w:sz w:val="24"/>
          <w:szCs w:val="24"/>
        </w:rPr>
      </w:pPr>
    </w:p>
    <w:p w14:paraId="1B0F5707" w14:textId="77777777" w:rsidR="005962AB" w:rsidRDefault="005962AB" w:rsidP="005962AB">
      <w:pPr>
        <w:pStyle w:val="ListParagraph"/>
        <w:spacing w:line="360" w:lineRule="auto"/>
        <w:rPr>
          <w:rFonts w:ascii="Times New Roman" w:hAnsi="Times New Roman" w:cs="Times New Roman"/>
          <w:b/>
          <w:bCs/>
          <w:sz w:val="24"/>
          <w:szCs w:val="24"/>
        </w:rPr>
      </w:pPr>
    </w:p>
    <w:p w14:paraId="7792E0CD" w14:textId="77777777" w:rsidR="005962AB" w:rsidRDefault="005962AB" w:rsidP="005962AB">
      <w:pPr>
        <w:pStyle w:val="ListParagraph"/>
        <w:spacing w:line="360" w:lineRule="auto"/>
        <w:rPr>
          <w:rFonts w:ascii="Times New Roman" w:hAnsi="Times New Roman" w:cs="Times New Roman"/>
          <w:b/>
          <w:bCs/>
          <w:sz w:val="24"/>
          <w:szCs w:val="24"/>
        </w:rPr>
      </w:pPr>
    </w:p>
    <w:p w14:paraId="03029AB9" w14:textId="6724AC86" w:rsidR="005767B1" w:rsidRPr="005767B1" w:rsidRDefault="005962AB" w:rsidP="005962AB">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005767B1">
        <w:rPr>
          <w:rFonts w:ascii="Times New Roman" w:hAnsi="Times New Roman" w:cs="Times New Roman"/>
          <w:b/>
          <w:bCs/>
          <w:sz w:val="24"/>
          <w:szCs w:val="24"/>
        </w:rPr>
        <w:t xml:space="preserve">     Linking files = Right click on object &gt; </w:t>
      </w:r>
      <w:r w:rsidR="00A02BD3">
        <w:rPr>
          <w:rFonts w:ascii="Times New Roman" w:hAnsi="Times New Roman" w:cs="Times New Roman"/>
          <w:b/>
          <w:bCs/>
          <w:sz w:val="24"/>
          <w:szCs w:val="24"/>
        </w:rPr>
        <w:t xml:space="preserve">link &gt; Place in this document &gt; select sheet which you have to connect </w:t>
      </w:r>
    </w:p>
    <w:p w14:paraId="5E33DFC3" w14:textId="0E0803FD" w:rsidR="005767B1" w:rsidRDefault="00A02BD3" w:rsidP="005962AB">
      <w:pPr>
        <w:spacing w:line="360" w:lineRule="auto"/>
      </w:pPr>
      <w:r>
        <w:rPr>
          <w:noProof/>
        </w:rPr>
        <w:drawing>
          <wp:inline distT="0" distB="0" distL="0" distR="0" wp14:anchorId="31040681" wp14:editId="5BE2273C">
            <wp:extent cx="62865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6500" cy="3188335"/>
                    </a:xfrm>
                    <a:prstGeom prst="rect">
                      <a:avLst/>
                    </a:prstGeom>
                    <a:noFill/>
                    <a:ln>
                      <a:noFill/>
                    </a:ln>
                  </pic:spPr>
                </pic:pic>
              </a:graphicData>
            </a:graphic>
          </wp:inline>
        </w:drawing>
      </w:r>
    </w:p>
    <w:p w14:paraId="648DB68F" w14:textId="21ABA691" w:rsidR="00A02BD3" w:rsidRDefault="00A02BD3" w:rsidP="005962AB">
      <w:pPr>
        <w:spacing w:line="360" w:lineRule="auto"/>
      </w:pPr>
      <w:r>
        <w:rPr>
          <w:noProof/>
        </w:rPr>
        <w:drawing>
          <wp:inline distT="0" distB="0" distL="0" distR="0" wp14:anchorId="01B0CE3A" wp14:editId="34399F93">
            <wp:extent cx="6286500"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86500" cy="3413760"/>
                    </a:xfrm>
                    <a:prstGeom prst="rect">
                      <a:avLst/>
                    </a:prstGeom>
                    <a:noFill/>
                    <a:ln>
                      <a:noFill/>
                    </a:ln>
                  </pic:spPr>
                </pic:pic>
              </a:graphicData>
            </a:graphic>
          </wp:inline>
        </w:drawing>
      </w:r>
    </w:p>
    <w:p w14:paraId="5F004379" w14:textId="77777777" w:rsidR="005962AB" w:rsidRDefault="005962AB" w:rsidP="005962AB">
      <w:pPr>
        <w:pStyle w:val="ListParagraph"/>
        <w:spacing w:line="360" w:lineRule="auto"/>
      </w:pPr>
    </w:p>
    <w:p w14:paraId="55A4BEE8" w14:textId="77777777" w:rsidR="005962AB" w:rsidRDefault="005962AB" w:rsidP="005962AB">
      <w:pPr>
        <w:pStyle w:val="ListParagraph"/>
        <w:spacing w:line="360" w:lineRule="auto"/>
      </w:pPr>
    </w:p>
    <w:p w14:paraId="7D037A1A" w14:textId="77777777" w:rsidR="005962AB" w:rsidRDefault="005962AB" w:rsidP="005962AB">
      <w:pPr>
        <w:pStyle w:val="ListParagraph"/>
        <w:spacing w:line="360" w:lineRule="auto"/>
      </w:pPr>
    </w:p>
    <w:p w14:paraId="5121CC2F" w14:textId="3D4D50B5" w:rsidR="00A02BD3" w:rsidRPr="005962AB" w:rsidRDefault="005962AB" w:rsidP="005962AB">
      <w:pPr>
        <w:pStyle w:val="ListParagraph"/>
        <w:numPr>
          <w:ilvl w:val="0"/>
          <w:numId w:val="9"/>
        </w:numPr>
        <w:spacing w:line="360" w:lineRule="auto"/>
        <w:rPr>
          <w:rFonts w:ascii="Times New Roman" w:hAnsi="Times New Roman" w:cs="Times New Roman"/>
          <w:b/>
          <w:bCs/>
          <w:sz w:val="24"/>
          <w:szCs w:val="24"/>
        </w:rPr>
      </w:pPr>
      <w:r w:rsidRPr="005962AB">
        <w:rPr>
          <w:rFonts w:ascii="Times New Roman" w:hAnsi="Times New Roman" w:cs="Times New Roman"/>
          <w:b/>
          <w:bCs/>
          <w:sz w:val="24"/>
          <w:szCs w:val="24"/>
        </w:rPr>
        <w:t xml:space="preserve"> </w:t>
      </w:r>
      <w:r w:rsidR="00A02BD3" w:rsidRPr="005962AB">
        <w:rPr>
          <w:rFonts w:ascii="Times New Roman" w:hAnsi="Times New Roman" w:cs="Times New Roman"/>
          <w:b/>
          <w:bCs/>
          <w:sz w:val="24"/>
          <w:szCs w:val="24"/>
        </w:rPr>
        <w:t xml:space="preserve">Making </w:t>
      </w:r>
      <w:proofErr w:type="spellStart"/>
      <w:r w:rsidR="00A02BD3" w:rsidRPr="005962AB">
        <w:rPr>
          <w:rFonts w:ascii="Times New Roman" w:hAnsi="Times New Roman" w:cs="Times New Roman"/>
          <w:b/>
          <w:bCs/>
          <w:sz w:val="24"/>
          <w:szCs w:val="24"/>
        </w:rPr>
        <w:t>piviot</w:t>
      </w:r>
      <w:proofErr w:type="spellEnd"/>
      <w:r w:rsidR="00A02BD3" w:rsidRPr="005962AB">
        <w:rPr>
          <w:rFonts w:ascii="Times New Roman" w:hAnsi="Times New Roman" w:cs="Times New Roman"/>
          <w:b/>
          <w:bCs/>
          <w:sz w:val="24"/>
          <w:szCs w:val="24"/>
        </w:rPr>
        <w:t xml:space="preserve"> table -&gt; </w:t>
      </w:r>
      <w:proofErr w:type="gramStart"/>
      <w:r w:rsidR="00AB4183">
        <w:rPr>
          <w:rFonts w:ascii="Times New Roman" w:hAnsi="Times New Roman" w:cs="Times New Roman"/>
          <w:b/>
          <w:bCs/>
          <w:sz w:val="24"/>
          <w:szCs w:val="24"/>
        </w:rPr>
        <w:t>Insert  &gt;</w:t>
      </w:r>
      <w:proofErr w:type="gramEnd"/>
      <w:r w:rsidR="00AB4183">
        <w:rPr>
          <w:rFonts w:ascii="Times New Roman" w:hAnsi="Times New Roman" w:cs="Times New Roman"/>
          <w:b/>
          <w:bCs/>
          <w:sz w:val="24"/>
          <w:szCs w:val="24"/>
        </w:rPr>
        <w:t xml:space="preserve"> PivotTable &gt; new sheet &gt; Now select pivot field  you want</w:t>
      </w:r>
    </w:p>
    <w:p w14:paraId="6DD0C481" w14:textId="5A1E1415" w:rsidR="005962AB" w:rsidRDefault="005962AB" w:rsidP="005962AB">
      <w:pPr>
        <w:pStyle w:val="ListParagraph"/>
        <w:spacing w:line="360" w:lineRule="auto"/>
      </w:pPr>
      <w:r>
        <w:rPr>
          <w:noProof/>
        </w:rPr>
        <w:drawing>
          <wp:inline distT="0" distB="0" distL="0" distR="0" wp14:anchorId="6A1A8520" wp14:editId="5053F10C">
            <wp:extent cx="6286500" cy="3536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4EF54BC9" w14:textId="64CA76BC" w:rsidR="00AB4183" w:rsidRDefault="00AB4183" w:rsidP="005962AB">
      <w:pPr>
        <w:pStyle w:val="ListParagraph"/>
        <w:spacing w:line="360" w:lineRule="auto"/>
      </w:pPr>
      <w:r>
        <w:rPr>
          <w:noProof/>
        </w:rPr>
        <w:lastRenderedPageBreak/>
        <w:drawing>
          <wp:inline distT="0" distB="0" distL="0" distR="0" wp14:anchorId="0F730DA1" wp14:editId="4A71CDBE">
            <wp:extent cx="6286500" cy="3536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760DFB21" w14:textId="51CB96EC" w:rsidR="005962AB" w:rsidRDefault="005962AB" w:rsidP="005962AB">
      <w:pPr>
        <w:pStyle w:val="ListParagraph"/>
        <w:spacing w:line="360" w:lineRule="auto"/>
      </w:pPr>
      <w:r>
        <w:rPr>
          <w:noProof/>
        </w:rPr>
        <w:drawing>
          <wp:inline distT="0" distB="0" distL="0" distR="0" wp14:anchorId="2AC70910" wp14:editId="7F4D4135">
            <wp:extent cx="6286500" cy="3536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A69C191" w14:textId="1B40662A" w:rsidR="005962AB" w:rsidRDefault="005962AB" w:rsidP="005962AB">
      <w:pPr>
        <w:pStyle w:val="ListParagraph"/>
        <w:spacing w:line="360" w:lineRule="auto"/>
      </w:pPr>
      <w:r>
        <w:rPr>
          <w:noProof/>
        </w:rPr>
        <w:lastRenderedPageBreak/>
        <w:drawing>
          <wp:inline distT="0" distB="0" distL="0" distR="0" wp14:anchorId="11F0832A" wp14:editId="263CEAA2">
            <wp:extent cx="6286500" cy="3536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109C0D56" w14:textId="43611322" w:rsidR="005962AB" w:rsidRDefault="005962AB" w:rsidP="005962AB">
      <w:pPr>
        <w:pStyle w:val="ListParagraph"/>
        <w:spacing w:line="360" w:lineRule="auto"/>
      </w:pPr>
    </w:p>
    <w:p w14:paraId="7E27E660" w14:textId="5BBDE7B6" w:rsidR="005962AB" w:rsidRDefault="005962AB" w:rsidP="005962AB">
      <w:pPr>
        <w:pStyle w:val="ListParagraph"/>
        <w:spacing w:line="360" w:lineRule="auto"/>
      </w:pPr>
    </w:p>
    <w:p w14:paraId="1F6F0E41" w14:textId="0282A4FD" w:rsidR="005962AB" w:rsidRDefault="005962AB" w:rsidP="005962AB">
      <w:pPr>
        <w:pStyle w:val="ListParagraph"/>
        <w:spacing w:line="360" w:lineRule="auto"/>
      </w:pPr>
    </w:p>
    <w:p w14:paraId="40D07AF4" w14:textId="1909A927" w:rsidR="005962AB" w:rsidRDefault="005962AB" w:rsidP="00AB4183">
      <w:pPr>
        <w:spacing w:line="360" w:lineRule="auto"/>
      </w:pPr>
    </w:p>
    <w:p w14:paraId="22AAEDB9" w14:textId="126EA0A9" w:rsidR="005962AB" w:rsidRDefault="005962AB" w:rsidP="005962AB">
      <w:pPr>
        <w:pStyle w:val="ListParagraph"/>
        <w:spacing w:line="360" w:lineRule="auto"/>
      </w:pPr>
    </w:p>
    <w:p w14:paraId="11545904" w14:textId="76AEAF40" w:rsidR="005962AB" w:rsidRDefault="005962AB" w:rsidP="005962AB">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Making charts -&gt;</w:t>
      </w:r>
      <w:r w:rsidR="00AB4183">
        <w:rPr>
          <w:rFonts w:ascii="Times New Roman" w:hAnsi="Times New Roman" w:cs="Times New Roman"/>
          <w:b/>
          <w:bCs/>
          <w:sz w:val="24"/>
          <w:szCs w:val="24"/>
        </w:rPr>
        <w:t xml:space="preserve"> Select a cell of pivot table &gt; PivotTable Analyze &gt; pivot chart &gt; Select a chart type &gt; ok</w:t>
      </w:r>
    </w:p>
    <w:p w14:paraId="4100C276" w14:textId="4499B9D6" w:rsidR="005962AB" w:rsidRDefault="00AB4183" w:rsidP="005962AB">
      <w:pPr>
        <w:pStyle w:val="ListParagraph"/>
        <w:spacing w:line="360" w:lineRule="auto"/>
        <w:ind w:left="1080"/>
        <w:rPr>
          <w:rFonts w:ascii="Times New Roman" w:hAnsi="Times New Roman" w:cs="Times New Roman"/>
          <w:b/>
          <w:bCs/>
          <w:sz w:val="24"/>
          <w:szCs w:val="24"/>
        </w:rPr>
      </w:pPr>
      <w:r>
        <w:rPr>
          <w:noProof/>
        </w:rPr>
        <w:lastRenderedPageBreak/>
        <w:drawing>
          <wp:inline distT="0" distB="0" distL="0" distR="0" wp14:anchorId="5D5ABBB6" wp14:editId="4D0B466E">
            <wp:extent cx="6286500" cy="3536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587B1258" w14:textId="36FBC4F1" w:rsidR="00AB4183" w:rsidRDefault="00AB4183" w:rsidP="005962AB">
      <w:pPr>
        <w:pStyle w:val="ListParagraph"/>
        <w:spacing w:line="360" w:lineRule="auto"/>
        <w:ind w:left="1080"/>
        <w:rPr>
          <w:rFonts w:ascii="Times New Roman" w:hAnsi="Times New Roman" w:cs="Times New Roman"/>
          <w:b/>
          <w:bCs/>
          <w:sz w:val="24"/>
          <w:szCs w:val="24"/>
        </w:rPr>
      </w:pPr>
      <w:r>
        <w:rPr>
          <w:noProof/>
        </w:rPr>
        <w:drawing>
          <wp:inline distT="0" distB="0" distL="0" distR="0" wp14:anchorId="50B6033C" wp14:editId="4E6D673C">
            <wp:extent cx="6286500" cy="3536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73BF13DC" w14:textId="3212E2DC" w:rsidR="00AB4183" w:rsidRPr="005962AB" w:rsidRDefault="00AB4183" w:rsidP="005962AB">
      <w:pPr>
        <w:pStyle w:val="ListParagraph"/>
        <w:spacing w:line="360" w:lineRule="auto"/>
        <w:ind w:left="1080"/>
        <w:rPr>
          <w:rFonts w:ascii="Times New Roman" w:hAnsi="Times New Roman" w:cs="Times New Roman"/>
          <w:b/>
          <w:bCs/>
          <w:sz w:val="24"/>
          <w:szCs w:val="24"/>
        </w:rPr>
      </w:pPr>
      <w:r>
        <w:rPr>
          <w:noProof/>
        </w:rPr>
        <w:lastRenderedPageBreak/>
        <w:drawing>
          <wp:inline distT="0" distB="0" distL="0" distR="0" wp14:anchorId="02611F3D" wp14:editId="76AEEA79">
            <wp:extent cx="6286500" cy="3536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F025197" w14:textId="1150D797" w:rsidR="005962AB" w:rsidRDefault="005962AB" w:rsidP="005962AB">
      <w:pPr>
        <w:pStyle w:val="ListParagraph"/>
        <w:spacing w:line="360" w:lineRule="auto"/>
      </w:pPr>
    </w:p>
    <w:p w14:paraId="656B7BFF" w14:textId="6780C2B2" w:rsidR="005962AB" w:rsidRDefault="005962AB" w:rsidP="005962AB">
      <w:pPr>
        <w:pStyle w:val="ListParagraph"/>
        <w:spacing w:line="360" w:lineRule="auto"/>
      </w:pPr>
    </w:p>
    <w:p w14:paraId="51BA176E" w14:textId="6B21BEF6" w:rsidR="005962AB" w:rsidRDefault="005962AB" w:rsidP="005962AB">
      <w:pPr>
        <w:pStyle w:val="ListParagraph"/>
      </w:pPr>
    </w:p>
    <w:p w14:paraId="08A7C1B5" w14:textId="26BEE43E" w:rsidR="005962AB" w:rsidRDefault="005962AB" w:rsidP="005962AB">
      <w:pPr>
        <w:pStyle w:val="ListParagraph"/>
      </w:pPr>
    </w:p>
    <w:p w14:paraId="0446EDCD" w14:textId="3AF090E4" w:rsidR="005962AB" w:rsidRDefault="005962AB" w:rsidP="005962AB">
      <w:pPr>
        <w:pStyle w:val="ListParagraph"/>
      </w:pPr>
    </w:p>
    <w:p w14:paraId="39F3454F" w14:textId="44B6B04E" w:rsidR="00AB4183" w:rsidRDefault="00AB4183" w:rsidP="005962AB">
      <w:pPr>
        <w:pStyle w:val="ListParagraph"/>
      </w:pPr>
    </w:p>
    <w:p w14:paraId="2F967A8D" w14:textId="3AE84160" w:rsidR="00AB4183" w:rsidRDefault="00AB4183" w:rsidP="005962AB">
      <w:pPr>
        <w:pStyle w:val="ListParagraph"/>
      </w:pPr>
    </w:p>
    <w:p w14:paraId="7B20C4A8" w14:textId="3325577E" w:rsidR="00AB4183" w:rsidRDefault="00AB4183" w:rsidP="005962AB">
      <w:pPr>
        <w:pStyle w:val="ListParagraph"/>
      </w:pPr>
    </w:p>
    <w:p w14:paraId="3A9A5D5B" w14:textId="4EFC4B11" w:rsidR="00AB4183" w:rsidRDefault="00AB4183" w:rsidP="005962AB">
      <w:pPr>
        <w:pStyle w:val="ListParagraph"/>
      </w:pPr>
    </w:p>
    <w:p w14:paraId="3FD8B14E" w14:textId="7716C6EA" w:rsidR="00AB4183" w:rsidRDefault="00AB4183" w:rsidP="005962AB">
      <w:pPr>
        <w:pStyle w:val="ListParagraph"/>
      </w:pPr>
    </w:p>
    <w:p w14:paraId="3FD9E715" w14:textId="2582F602" w:rsidR="00AB4183" w:rsidRDefault="00AB4183" w:rsidP="005962AB">
      <w:pPr>
        <w:pStyle w:val="ListParagraph"/>
      </w:pPr>
    </w:p>
    <w:p w14:paraId="2C247B5A" w14:textId="0E9CF042" w:rsidR="00AB4183" w:rsidRDefault="00AB4183" w:rsidP="005962AB">
      <w:pPr>
        <w:pStyle w:val="ListParagraph"/>
      </w:pPr>
    </w:p>
    <w:p w14:paraId="35B9CF2C" w14:textId="344D917E" w:rsidR="00AB4183" w:rsidRDefault="00AB4183" w:rsidP="005962AB">
      <w:pPr>
        <w:pStyle w:val="ListParagraph"/>
      </w:pPr>
    </w:p>
    <w:p w14:paraId="1ED365B1" w14:textId="2EF105C1" w:rsidR="00AB4183" w:rsidRDefault="00AB4183" w:rsidP="005962AB">
      <w:pPr>
        <w:pStyle w:val="ListParagraph"/>
      </w:pPr>
    </w:p>
    <w:p w14:paraId="6F767768" w14:textId="2ECFB6C3" w:rsidR="00AB4183" w:rsidRDefault="00AB4183" w:rsidP="005962AB">
      <w:pPr>
        <w:pStyle w:val="ListParagraph"/>
      </w:pPr>
    </w:p>
    <w:p w14:paraId="71A3128E" w14:textId="180BC8E0" w:rsidR="00AB4183" w:rsidRDefault="00AB4183" w:rsidP="005962AB">
      <w:pPr>
        <w:pStyle w:val="ListParagraph"/>
      </w:pPr>
    </w:p>
    <w:p w14:paraId="1725F372" w14:textId="25F92D7D" w:rsidR="00AB4183" w:rsidRDefault="00AB4183" w:rsidP="005962AB">
      <w:pPr>
        <w:pStyle w:val="ListParagraph"/>
      </w:pPr>
    </w:p>
    <w:p w14:paraId="6352DC6A" w14:textId="7CDEBDB3" w:rsidR="00AB4183" w:rsidRDefault="00AB4183" w:rsidP="005962AB">
      <w:pPr>
        <w:pStyle w:val="ListParagraph"/>
      </w:pPr>
    </w:p>
    <w:p w14:paraId="08206B26" w14:textId="5EBB52AA" w:rsidR="00AB4183" w:rsidRDefault="00AB4183" w:rsidP="005962AB">
      <w:pPr>
        <w:pStyle w:val="ListParagraph"/>
      </w:pPr>
    </w:p>
    <w:p w14:paraId="535F36FF" w14:textId="06CDBC6B" w:rsidR="00AB4183" w:rsidRDefault="00AB4183" w:rsidP="005962AB">
      <w:pPr>
        <w:pStyle w:val="ListParagraph"/>
      </w:pPr>
    </w:p>
    <w:p w14:paraId="1DC1F7F1" w14:textId="35518C54" w:rsidR="00AB4183" w:rsidRDefault="00AB4183" w:rsidP="005962AB">
      <w:pPr>
        <w:pStyle w:val="ListParagraph"/>
      </w:pPr>
    </w:p>
    <w:p w14:paraId="148139B3" w14:textId="3C8F50EF" w:rsidR="00AB4183" w:rsidRDefault="00AB4183" w:rsidP="005962AB">
      <w:pPr>
        <w:pStyle w:val="ListParagraph"/>
      </w:pPr>
    </w:p>
    <w:p w14:paraId="6120B08C" w14:textId="3E21CEE4" w:rsidR="00AB4183" w:rsidRDefault="00AB4183" w:rsidP="005962AB">
      <w:pPr>
        <w:pStyle w:val="ListParagraph"/>
      </w:pPr>
    </w:p>
    <w:p w14:paraId="320AC71D" w14:textId="77777777" w:rsidR="00AB4183" w:rsidRDefault="00AB4183" w:rsidP="005962AB">
      <w:pPr>
        <w:pStyle w:val="ListParagraph"/>
      </w:pPr>
    </w:p>
    <w:p w14:paraId="7884E44F" w14:textId="77777777" w:rsidR="005962AB" w:rsidRPr="00205F9E" w:rsidRDefault="005962AB" w:rsidP="005962AB">
      <w:pPr>
        <w:pStyle w:val="ListParagraph"/>
      </w:pPr>
    </w:p>
    <w:p w14:paraId="5A1FAF89" w14:textId="0C9DFD27" w:rsidR="009250E0" w:rsidRDefault="009250E0" w:rsidP="009250E0">
      <w:pPr>
        <w:rPr>
          <w:rFonts w:ascii="Times New Roman" w:hAnsi="Times New Roman" w:cs="Times New Roman"/>
          <w:b/>
          <w:bCs/>
          <w:sz w:val="24"/>
          <w:szCs w:val="24"/>
          <w:u w:val="single"/>
        </w:rPr>
      </w:pPr>
      <w:r>
        <w:rPr>
          <w:rFonts w:ascii="Times New Roman" w:hAnsi="Times New Roman" w:cs="Times New Roman"/>
          <w:noProof/>
          <w:color w:val="000000"/>
        </w:rPr>
        <w:lastRenderedPageBreak/>
        <w:drawing>
          <wp:inline distT="0" distB="0" distL="0" distR="0" wp14:anchorId="2405879A" wp14:editId="032FEEE6">
            <wp:extent cx="1274782" cy="457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4315" cy="460619"/>
                    </a:xfrm>
                    <a:prstGeom prst="rect">
                      <a:avLst/>
                    </a:prstGeom>
                    <a:noFill/>
                    <a:ln>
                      <a:noFill/>
                    </a:ln>
                  </pic:spPr>
                </pic:pic>
              </a:graphicData>
            </a:graphic>
          </wp:inline>
        </w:drawing>
      </w:r>
    </w:p>
    <w:p w14:paraId="2D4ACE67" w14:textId="77777777" w:rsidR="00A821C9" w:rsidRDefault="009250E0" w:rsidP="009250E0">
      <w:pPr>
        <w:ind w:left="2160" w:firstLine="720"/>
        <w:rPr>
          <w:rFonts w:ascii="Times New Roman" w:hAnsi="Times New Roman" w:cs="Times New Roman"/>
          <w:b/>
          <w:bCs/>
          <w:sz w:val="28"/>
          <w:szCs w:val="28"/>
          <w:u w:val="single"/>
        </w:rPr>
      </w:pPr>
      <w:r w:rsidRPr="004F53C6">
        <w:rPr>
          <w:rFonts w:ascii="Times New Roman" w:hAnsi="Times New Roman" w:cs="Times New Roman"/>
          <w:b/>
          <w:bCs/>
          <w:sz w:val="28"/>
          <w:szCs w:val="28"/>
          <w:u w:val="single"/>
        </w:rPr>
        <w:t>BIBLIOGRAPHY</w:t>
      </w:r>
    </w:p>
    <w:p w14:paraId="4D17BBC5" w14:textId="77777777" w:rsidR="00A821C9" w:rsidRDefault="00A821C9" w:rsidP="00A821C9"/>
    <w:p w14:paraId="0AAABF83" w14:textId="77777777" w:rsidR="00762958" w:rsidRPr="00762958" w:rsidRDefault="00762958" w:rsidP="00762958">
      <w:pPr>
        <w:pStyle w:val="ListParagraph"/>
        <w:numPr>
          <w:ilvl w:val="0"/>
          <w:numId w:val="3"/>
        </w:numPr>
        <w:spacing w:line="480" w:lineRule="auto"/>
      </w:pPr>
      <w:proofErr w:type="spellStart"/>
      <w:r>
        <w:rPr>
          <w:rFonts w:ascii="Times New Roman" w:hAnsi="Times New Roman" w:cs="Times New Roman"/>
          <w:sz w:val="28"/>
          <w:szCs w:val="28"/>
        </w:rPr>
        <w:t>Youtube</w:t>
      </w:r>
      <w:proofErr w:type="spellEnd"/>
      <w:r>
        <w:rPr>
          <w:rFonts w:ascii="Times New Roman" w:hAnsi="Times New Roman" w:cs="Times New Roman"/>
          <w:sz w:val="28"/>
          <w:szCs w:val="28"/>
        </w:rPr>
        <w:t xml:space="preserve"> </w:t>
      </w:r>
    </w:p>
    <w:p w14:paraId="3DC01D47" w14:textId="77777777" w:rsidR="00762958" w:rsidRPr="00762958" w:rsidRDefault="00762958" w:rsidP="00762958">
      <w:pPr>
        <w:pStyle w:val="ListParagraph"/>
        <w:numPr>
          <w:ilvl w:val="0"/>
          <w:numId w:val="3"/>
        </w:numPr>
        <w:spacing w:line="480" w:lineRule="auto"/>
      </w:pPr>
      <w:r>
        <w:rPr>
          <w:rFonts w:ascii="Times New Roman" w:hAnsi="Times New Roman" w:cs="Times New Roman"/>
          <w:sz w:val="28"/>
          <w:szCs w:val="28"/>
        </w:rPr>
        <w:t>Microsoft Excel</w:t>
      </w:r>
    </w:p>
    <w:p w14:paraId="006D4E5E" w14:textId="77777777" w:rsidR="00762958" w:rsidRPr="00762958" w:rsidRDefault="00762958" w:rsidP="00762958">
      <w:pPr>
        <w:pStyle w:val="ListParagraph"/>
        <w:numPr>
          <w:ilvl w:val="0"/>
          <w:numId w:val="3"/>
        </w:numPr>
        <w:spacing w:line="480" w:lineRule="auto"/>
      </w:pPr>
      <w:r>
        <w:rPr>
          <w:rFonts w:ascii="Times New Roman" w:hAnsi="Times New Roman" w:cs="Times New Roman"/>
          <w:sz w:val="28"/>
          <w:szCs w:val="28"/>
        </w:rPr>
        <w:t xml:space="preserve">Kaggle </w:t>
      </w:r>
    </w:p>
    <w:p w14:paraId="15092DB1" w14:textId="462123F5" w:rsidR="009250E0" w:rsidRDefault="009250E0" w:rsidP="00762958">
      <w:pPr>
        <w:ind w:left="360"/>
      </w:pPr>
      <w:r>
        <w:tab/>
      </w:r>
    </w:p>
    <w:p w14:paraId="0DC20586" w14:textId="675AA119" w:rsidR="009250E0" w:rsidRDefault="009250E0"/>
    <w:p w14:paraId="1AE3177F" w14:textId="6EEEE585" w:rsidR="009250E0" w:rsidRDefault="009250E0"/>
    <w:p w14:paraId="5DE81960" w14:textId="2C224DAB" w:rsidR="00EE4F81" w:rsidRDefault="00EE4F81"/>
    <w:p w14:paraId="3B0A7223" w14:textId="1AC97A77" w:rsidR="00EE4F81" w:rsidRDefault="00EE4F81"/>
    <w:p w14:paraId="3E6BE13A" w14:textId="4BAC382D" w:rsidR="00EE4F81" w:rsidRDefault="00EE4F81"/>
    <w:p w14:paraId="28F3E27A" w14:textId="2F442AC7" w:rsidR="00EE4F81" w:rsidRDefault="00EE4F81"/>
    <w:p w14:paraId="6529E091" w14:textId="1299176F" w:rsidR="00EE4F81" w:rsidRDefault="00EE4F81"/>
    <w:p w14:paraId="1624C15D" w14:textId="1B1ABD91" w:rsidR="00EE4F81" w:rsidRDefault="00EE4F81"/>
    <w:p w14:paraId="6BE720AA" w14:textId="1CDD146B" w:rsidR="00EE4F81" w:rsidRDefault="00EE4F81"/>
    <w:p w14:paraId="68650DAF" w14:textId="07CAD0FD" w:rsidR="00EE4F81" w:rsidRDefault="00EE4F81"/>
    <w:p w14:paraId="0AC0284B" w14:textId="08D6896F" w:rsidR="00EE4F81" w:rsidRDefault="00EE4F81"/>
    <w:p w14:paraId="2963260A" w14:textId="5BB728BF" w:rsidR="00EE4F81" w:rsidRDefault="00EE4F81"/>
    <w:p w14:paraId="1CA2FC6F" w14:textId="33BAE805" w:rsidR="00EE4F81" w:rsidRDefault="00EE4F81"/>
    <w:p w14:paraId="2463DC6A" w14:textId="260B84C2" w:rsidR="00EE4F81" w:rsidRDefault="00EE4F81"/>
    <w:p w14:paraId="22F0CD70" w14:textId="0B05F5B1" w:rsidR="00EE4F81" w:rsidRDefault="00EE4F81"/>
    <w:p w14:paraId="7EAF3D05" w14:textId="23C4F216" w:rsidR="00EE4F81" w:rsidRDefault="00EE4F81"/>
    <w:p w14:paraId="558806D7" w14:textId="5E7B3F91" w:rsidR="00EE4F81" w:rsidRDefault="00EE4F81"/>
    <w:p w14:paraId="3942993C" w14:textId="0A6AFC58" w:rsidR="00EE4F81" w:rsidRDefault="00EE4F81" w:rsidP="00B40E2F">
      <w:pPr>
        <w:jc w:val="center"/>
      </w:pPr>
    </w:p>
    <w:sectPr w:rsidR="00EE4F81" w:rsidSect="00F45667">
      <w:pgSz w:w="12240" w:h="15840"/>
      <w:pgMar w:top="1170" w:right="108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ADC"/>
    <w:multiLevelType w:val="hybridMultilevel"/>
    <w:tmpl w:val="20FE0226"/>
    <w:lvl w:ilvl="0" w:tplc="A184BF7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33C6F"/>
    <w:multiLevelType w:val="hybridMultilevel"/>
    <w:tmpl w:val="B7A231CA"/>
    <w:lvl w:ilvl="0" w:tplc="31665FDA">
      <w:start w:val="1"/>
      <w:numFmt w:val="decimal"/>
      <w:lvlText w:val="%1."/>
      <w:lvlJc w:val="left"/>
      <w:pPr>
        <w:ind w:left="720" w:hanging="360"/>
      </w:pPr>
      <w:rPr>
        <w:rFonts w:ascii="Times New Roman" w:hAnsi="Times New Roman" w:cs="Times New Roman" w:hint="default"/>
        <w:b/>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4409F"/>
    <w:multiLevelType w:val="hybridMultilevel"/>
    <w:tmpl w:val="031244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8D6FAC"/>
    <w:multiLevelType w:val="hybridMultilevel"/>
    <w:tmpl w:val="031244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5E5ACE"/>
    <w:multiLevelType w:val="hybridMultilevel"/>
    <w:tmpl w:val="3AB486A8"/>
    <w:lvl w:ilvl="0" w:tplc="EDF0A22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98A07E7"/>
    <w:multiLevelType w:val="hybridMultilevel"/>
    <w:tmpl w:val="AC48EC2E"/>
    <w:lvl w:ilvl="0" w:tplc="33FCAAD8">
      <w:start w:val="1"/>
      <w:numFmt w:val="decimal"/>
      <w:lvlText w:val="%1."/>
      <w:lvlJc w:val="left"/>
      <w:pPr>
        <w:ind w:left="3240" w:hanging="360"/>
      </w:pPr>
      <w:rPr>
        <w:rFonts w:ascii="Times New Roman" w:hAnsi="Times New Roman" w:cs="Times New Roman" w:hint="default"/>
        <w:b/>
        <w:sz w:val="28"/>
        <w:u w:val="single"/>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67D82688"/>
    <w:multiLevelType w:val="hybridMultilevel"/>
    <w:tmpl w:val="6F8CCB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C91F31"/>
    <w:multiLevelType w:val="hybridMultilevel"/>
    <w:tmpl w:val="03124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D15BA1"/>
    <w:multiLevelType w:val="hybridMultilevel"/>
    <w:tmpl w:val="031244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3"/>
  </w:num>
  <w:num w:numId="5">
    <w:abstractNumId w:val="1"/>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EE"/>
    <w:rsid w:val="000C2925"/>
    <w:rsid w:val="001D676D"/>
    <w:rsid w:val="001D77BB"/>
    <w:rsid w:val="001F2B24"/>
    <w:rsid w:val="0020282F"/>
    <w:rsid w:val="00205F9E"/>
    <w:rsid w:val="00235EC1"/>
    <w:rsid w:val="002D2B1A"/>
    <w:rsid w:val="00333046"/>
    <w:rsid w:val="003B1DF4"/>
    <w:rsid w:val="003B2E14"/>
    <w:rsid w:val="004262C5"/>
    <w:rsid w:val="00426B4E"/>
    <w:rsid w:val="00456AF4"/>
    <w:rsid w:val="004643E1"/>
    <w:rsid w:val="004644EB"/>
    <w:rsid w:val="00486D41"/>
    <w:rsid w:val="004F53C6"/>
    <w:rsid w:val="005664DC"/>
    <w:rsid w:val="00572743"/>
    <w:rsid w:val="005767B1"/>
    <w:rsid w:val="00591C5A"/>
    <w:rsid w:val="00593BF8"/>
    <w:rsid w:val="005962AB"/>
    <w:rsid w:val="005A3182"/>
    <w:rsid w:val="005B4A0F"/>
    <w:rsid w:val="005C6DFA"/>
    <w:rsid w:val="00646A3C"/>
    <w:rsid w:val="006915F1"/>
    <w:rsid w:val="006A1815"/>
    <w:rsid w:val="006C53FB"/>
    <w:rsid w:val="006F157A"/>
    <w:rsid w:val="007429FB"/>
    <w:rsid w:val="0074602F"/>
    <w:rsid w:val="00762958"/>
    <w:rsid w:val="00771C5B"/>
    <w:rsid w:val="00780531"/>
    <w:rsid w:val="00792B21"/>
    <w:rsid w:val="007A682B"/>
    <w:rsid w:val="007C0021"/>
    <w:rsid w:val="007D6D94"/>
    <w:rsid w:val="00825127"/>
    <w:rsid w:val="008511EA"/>
    <w:rsid w:val="008730D0"/>
    <w:rsid w:val="00891E2B"/>
    <w:rsid w:val="008A4D82"/>
    <w:rsid w:val="008B2722"/>
    <w:rsid w:val="009250E0"/>
    <w:rsid w:val="009604CF"/>
    <w:rsid w:val="00A02BD3"/>
    <w:rsid w:val="00A26495"/>
    <w:rsid w:val="00A26A04"/>
    <w:rsid w:val="00A821C9"/>
    <w:rsid w:val="00AB4183"/>
    <w:rsid w:val="00B005BB"/>
    <w:rsid w:val="00B32892"/>
    <w:rsid w:val="00B40E2F"/>
    <w:rsid w:val="00B80969"/>
    <w:rsid w:val="00BB0C64"/>
    <w:rsid w:val="00BF06D7"/>
    <w:rsid w:val="00D56DBF"/>
    <w:rsid w:val="00D60FD4"/>
    <w:rsid w:val="00DF60D1"/>
    <w:rsid w:val="00E04960"/>
    <w:rsid w:val="00E60EE3"/>
    <w:rsid w:val="00EA2783"/>
    <w:rsid w:val="00EE4F81"/>
    <w:rsid w:val="00EE6904"/>
    <w:rsid w:val="00EE69FA"/>
    <w:rsid w:val="00F22311"/>
    <w:rsid w:val="00F45667"/>
    <w:rsid w:val="00F47032"/>
    <w:rsid w:val="00F72039"/>
    <w:rsid w:val="00F869E3"/>
    <w:rsid w:val="00FB6327"/>
    <w:rsid w:val="00FC77EE"/>
    <w:rsid w:val="00FE6288"/>
    <w:rsid w:val="00FF1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C6734"/>
  <w15:chartTrackingRefBased/>
  <w15:docId w15:val="{2DC9D2BF-C261-4AB2-BC45-7F5878BC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7B1"/>
    <w:pPr>
      <w:suppressAutoHyphens/>
      <w:spacing w:after="200" w:line="240" w:lineRule="auto"/>
    </w:pPr>
    <w:rPr>
      <w:rFonts w:ascii="Calibri" w:eastAsia="Calibri" w:hAnsi="Calibri" w:cs="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77EE"/>
    <w:pPr>
      <w:suppressAutoHyphens/>
      <w:spacing w:after="0" w:line="240" w:lineRule="auto"/>
    </w:pPr>
    <w:rPr>
      <w:rFonts w:ascii="Calibri" w:eastAsia="Calibri" w:hAnsi="Calibri" w:cs="Calibri"/>
      <w:lang w:eastAsia="ar-SA"/>
    </w:rPr>
  </w:style>
  <w:style w:type="table" w:styleId="TableGrid">
    <w:name w:val="Table Grid"/>
    <w:basedOn w:val="TableNormal"/>
    <w:uiPriority w:val="39"/>
    <w:rsid w:val="00486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BF06D7"/>
    <w:pPr>
      <w:spacing w:after="0" w:line="240" w:lineRule="auto"/>
    </w:pPr>
    <w:tblPr>
      <w:tblStyleRowBandSize w:val="1"/>
      <w:tblStyleColBandSize w:val="1"/>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4F53C6"/>
    <w:pPr>
      <w:ind w:left="720"/>
      <w:contextualSpacing/>
    </w:pPr>
  </w:style>
  <w:style w:type="character" w:styleId="Strong">
    <w:name w:val="Strong"/>
    <w:basedOn w:val="DefaultParagraphFont"/>
    <w:uiPriority w:val="22"/>
    <w:qFormat/>
    <w:rsid w:val="00646A3C"/>
    <w:rPr>
      <w:b/>
      <w:bCs/>
    </w:rPr>
  </w:style>
  <w:style w:type="paragraph" w:styleId="NormalWeb">
    <w:name w:val="Normal (Web)"/>
    <w:basedOn w:val="Normal"/>
    <w:uiPriority w:val="99"/>
    <w:unhideWhenUsed/>
    <w:rsid w:val="0020282F"/>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20282F"/>
    <w:rPr>
      <w:color w:val="0000FF"/>
      <w:u w:val="single"/>
    </w:rPr>
  </w:style>
  <w:style w:type="character" w:customStyle="1" w:styleId="frac">
    <w:name w:val="frac"/>
    <w:basedOn w:val="DefaultParagraphFont"/>
    <w:rsid w:val="0020282F"/>
  </w:style>
  <w:style w:type="character" w:customStyle="1" w:styleId="num">
    <w:name w:val="num"/>
    <w:basedOn w:val="DefaultParagraphFont"/>
    <w:rsid w:val="0020282F"/>
  </w:style>
  <w:style w:type="character" w:customStyle="1" w:styleId="den">
    <w:name w:val="den"/>
    <w:basedOn w:val="DefaultParagraphFont"/>
    <w:rsid w:val="0020282F"/>
  </w:style>
  <w:style w:type="character" w:customStyle="1" w:styleId="nowrap">
    <w:name w:val="nowrap"/>
    <w:basedOn w:val="DefaultParagraphFont"/>
    <w:rsid w:val="0020282F"/>
  </w:style>
  <w:style w:type="character" w:styleId="UnresolvedMention">
    <w:name w:val="Unresolved Mention"/>
    <w:basedOn w:val="DefaultParagraphFont"/>
    <w:uiPriority w:val="99"/>
    <w:semiHidden/>
    <w:unhideWhenUsed/>
    <w:rsid w:val="001D676D"/>
    <w:rPr>
      <w:color w:val="605E5C"/>
      <w:shd w:val="clear" w:color="auto" w:fill="E1DFDD"/>
    </w:rPr>
  </w:style>
  <w:style w:type="table" w:styleId="GridTable4">
    <w:name w:val="Grid Table 4"/>
    <w:basedOn w:val="TableNormal"/>
    <w:uiPriority w:val="49"/>
    <w:rsid w:val="008A4D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88997">
      <w:bodyDiv w:val="1"/>
      <w:marLeft w:val="0"/>
      <w:marRight w:val="0"/>
      <w:marTop w:val="0"/>
      <w:marBottom w:val="0"/>
      <w:divBdr>
        <w:top w:val="none" w:sz="0" w:space="0" w:color="auto"/>
        <w:left w:val="none" w:sz="0" w:space="0" w:color="auto"/>
        <w:bottom w:val="none" w:sz="0" w:space="0" w:color="auto"/>
        <w:right w:val="none" w:sz="0" w:space="0" w:color="auto"/>
      </w:divBdr>
    </w:div>
    <w:div w:id="187793308">
      <w:bodyDiv w:val="1"/>
      <w:marLeft w:val="0"/>
      <w:marRight w:val="0"/>
      <w:marTop w:val="0"/>
      <w:marBottom w:val="0"/>
      <w:divBdr>
        <w:top w:val="none" w:sz="0" w:space="0" w:color="auto"/>
        <w:left w:val="none" w:sz="0" w:space="0" w:color="auto"/>
        <w:bottom w:val="none" w:sz="0" w:space="0" w:color="auto"/>
        <w:right w:val="none" w:sz="0" w:space="0" w:color="auto"/>
      </w:divBdr>
    </w:div>
    <w:div w:id="272520129">
      <w:bodyDiv w:val="1"/>
      <w:marLeft w:val="0"/>
      <w:marRight w:val="0"/>
      <w:marTop w:val="0"/>
      <w:marBottom w:val="0"/>
      <w:divBdr>
        <w:top w:val="none" w:sz="0" w:space="0" w:color="auto"/>
        <w:left w:val="none" w:sz="0" w:space="0" w:color="auto"/>
        <w:bottom w:val="none" w:sz="0" w:space="0" w:color="auto"/>
        <w:right w:val="none" w:sz="0" w:space="0" w:color="auto"/>
      </w:divBdr>
    </w:div>
    <w:div w:id="322004553">
      <w:bodyDiv w:val="1"/>
      <w:marLeft w:val="0"/>
      <w:marRight w:val="0"/>
      <w:marTop w:val="0"/>
      <w:marBottom w:val="0"/>
      <w:divBdr>
        <w:top w:val="none" w:sz="0" w:space="0" w:color="auto"/>
        <w:left w:val="none" w:sz="0" w:space="0" w:color="auto"/>
        <w:bottom w:val="none" w:sz="0" w:space="0" w:color="auto"/>
        <w:right w:val="none" w:sz="0" w:space="0" w:color="auto"/>
      </w:divBdr>
    </w:div>
    <w:div w:id="324091467">
      <w:bodyDiv w:val="1"/>
      <w:marLeft w:val="0"/>
      <w:marRight w:val="0"/>
      <w:marTop w:val="0"/>
      <w:marBottom w:val="0"/>
      <w:divBdr>
        <w:top w:val="none" w:sz="0" w:space="0" w:color="auto"/>
        <w:left w:val="none" w:sz="0" w:space="0" w:color="auto"/>
        <w:bottom w:val="none" w:sz="0" w:space="0" w:color="auto"/>
        <w:right w:val="none" w:sz="0" w:space="0" w:color="auto"/>
      </w:divBdr>
    </w:div>
    <w:div w:id="338780728">
      <w:bodyDiv w:val="1"/>
      <w:marLeft w:val="0"/>
      <w:marRight w:val="0"/>
      <w:marTop w:val="0"/>
      <w:marBottom w:val="0"/>
      <w:divBdr>
        <w:top w:val="none" w:sz="0" w:space="0" w:color="auto"/>
        <w:left w:val="none" w:sz="0" w:space="0" w:color="auto"/>
        <w:bottom w:val="none" w:sz="0" w:space="0" w:color="auto"/>
        <w:right w:val="none" w:sz="0" w:space="0" w:color="auto"/>
      </w:divBdr>
    </w:div>
    <w:div w:id="618142781">
      <w:bodyDiv w:val="1"/>
      <w:marLeft w:val="0"/>
      <w:marRight w:val="0"/>
      <w:marTop w:val="0"/>
      <w:marBottom w:val="0"/>
      <w:divBdr>
        <w:top w:val="none" w:sz="0" w:space="0" w:color="auto"/>
        <w:left w:val="none" w:sz="0" w:space="0" w:color="auto"/>
        <w:bottom w:val="none" w:sz="0" w:space="0" w:color="auto"/>
        <w:right w:val="none" w:sz="0" w:space="0" w:color="auto"/>
      </w:divBdr>
    </w:div>
    <w:div w:id="803961130">
      <w:bodyDiv w:val="1"/>
      <w:marLeft w:val="0"/>
      <w:marRight w:val="0"/>
      <w:marTop w:val="0"/>
      <w:marBottom w:val="0"/>
      <w:divBdr>
        <w:top w:val="none" w:sz="0" w:space="0" w:color="auto"/>
        <w:left w:val="none" w:sz="0" w:space="0" w:color="auto"/>
        <w:bottom w:val="none" w:sz="0" w:space="0" w:color="auto"/>
        <w:right w:val="none" w:sz="0" w:space="0" w:color="auto"/>
      </w:divBdr>
    </w:div>
    <w:div w:id="862279266">
      <w:bodyDiv w:val="1"/>
      <w:marLeft w:val="0"/>
      <w:marRight w:val="0"/>
      <w:marTop w:val="0"/>
      <w:marBottom w:val="0"/>
      <w:divBdr>
        <w:top w:val="none" w:sz="0" w:space="0" w:color="auto"/>
        <w:left w:val="none" w:sz="0" w:space="0" w:color="auto"/>
        <w:bottom w:val="none" w:sz="0" w:space="0" w:color="auto"/>
        <w:right w:val="none" w:sz="0" w:space="0" w:color="auto"/>
      </w:divBdr>
    </w:div>
    <w:div w:id="911886434">
      <w:bodyDiv w:val="1"/>
      <w:marLeft w:val="0"/>
      <w:marRight w:val="0"/>
      <w:marTop w:val="0"/>
      <w:marBottom w:val="0"/>
      <w:divBdr>
        <w:top w:val="none" w:sz="0" w:space="0" w:color="auto"/>
        <w:left w:val="none" w:sz="0" w:space="0" w:color="auto"/>
        <w:bottom w:val="none" w:sz="0" w:space="0" w:color="auto"/>
        <w:right w:val="none" w:sz="0" w:space="0" w:color="auto"/>
      </w:divBdr>
    </w:div>
    <w:div w:id="1060443665">
      <w:bodyDiv w:val="1"/>
      <w:marLeft w:val="0"/>
      <w:marRight w:val="0"/>
      <w:marTop w:val="0"/>
      <w:marBottom w:val="0"/>
      <w:divBdr>
        <w:top w:val="none" w:sz="0" w:space="0" w:color="auto"/>
        <w:left w:val="none" w:sz="0" w:space="0" w:color="auto"/>
        <w:bottom w:val="none" w:sz="0" w:space="0" w:color="auto"/>
        <w:right w:val="none" w:sz="0" w:space="0" w:color="auto"/>
      </w:divBdr>
    </w:div>
    <w:div w:id="1080057111">
      <w:bodyDiv w:val="1"/>
      <w:marLeft w:val="0"/>
      <w:marRight w:val="0"/>
      <w:marTop w:val="0"/>
      <w:marBottom w:val="0"/>
      <w:divBdr>
        <w:top w:val="none" w:sz="0" w:space="0" w:color="auto"/>
        <w:left w:val="none" w:sz="0" w:space="0" w:color="auto"/>
        <w:bottom w:val="none" w:sz="0" w:space="0" w:color="auto"/>
        <w:right w:val="none" w:sz="0" w:space="0" w:color="auto"/>
      </w:divBdr>
    </w:div>
    <w:div w:id="1355040044">
      <w:bodyDiv w:val="1"/>
      <w:marLeft w:val="0"/>
      <w:marRight w:val="0"/>
      <w:marTop w:val="0"/>
      <w:marBottom w:val="0"/>
      <w:divBdr>
        <w:top w:val="none" w:sz="0" w:space="0" w:color="auto"/>
        <w:left w:val="none" w:sz="0" w:space="0" w:color="auto"/>
        <w:bottom w:val="none" w:sz="0" w:space="0" w:color="auto"/>
        <w:right w:val="none" w:sz="0" w:space="0" w:color="auto"/>
      </w:divBdr>
    </w:div>
    <w:div w:id="1367413230">
      <w:bodyDiv w:val="1"/>
      <w:marLeft w:val="0"/>
      <w:marRight w:val="0"/>
      <w:marTop w:val="0"/>
      <w:marBottom w:val="0"/>
      <w:divBdr>
        <w:top w:val="none" w:sz="0" w:space="0" w:color="auto"/>
        <w:left w:val="none" w:sz="0" w:space="0" w:color="auto"/>
        <w:bottom w:val="none" w:sz="0" w:space="0" w:color="auto"/>
        <w:right w:val="none" w:sz="0" w:space="0" w:color="auto"/>
      </w:divBdr>
    </w:div>
    <w:div w:id="1389526283">
      <w:bodyDiv w:val="1"/>
      <w:marLeft w:val="0"/>
      <w:marRight w:val="0"/>
      <w:marTop w:val="0"/>
      <w:marBottom w:val="0"/>
      <w:divBdr>
        <w:top w:val="none" w:sz="0" w:space="0" w:color="auto"/>
        <w:left w:val="none" w:sz="0" w:space="0" w:color="auto"/>
        <w:bottom w:val="none" w:sz="0" w:space="0" w:color="auto"/>
        <w:right w:val="none" w:sz="0" w:space="0" w:color="auto"/>
      </w:divBdr>
    </w:div>
    <w:div w:id="1404795482">
      <w:bodyDiv w:val="1"/>
      <w:marLeft w:val="0"/>
      <w:marRight w:val="0"/>
      <w:marTop w:val="0"/>
      <w:marBottom w:val="0"/>
      <w:divBdr>
        <w:top w:val="none" w:sz="0" w:space="0" w:color="auto"/>
        <w:left w:val="none" w:sz="0" w:space="0" w:color="auto"/>
        <w:bottom w:val="none" w:sz="0" w:space="0" w:color="auto"/>
        <w:right w:val="none" w:sz="0" w:space="0" w:color="auto"/>
      </w:divBdr>
    </w:div>
    <w:div w:id="1614942939">
      <w:bodyDiv w:val="1"/>
      <w:marLeft w:val="0"/>
      <w:marRight w:val="0"/>
      <w:marTop w:val="0"/>
      <w:marBottom w:val="0"/>
      <w:divBdr>
        <w:top w:val="none" w:sz="0" w:space="0" w:color="auto"/>
        <w:left w:val="none" w:sz="0" w:space="0" w:color="auto"/>
        <w:bottom w:val="none" w:sz="0" w:space="0" w:color="auto"/>
        <w:right w:val="none" w:sz="0" w:space="0" w:color="auto"/>
      </w:divBdr>
    </w:div>
    <w:div w:id="1630432118">
      <w:bodyDiv w:val="1"/>
      <w:marLeft w:val="0"/>
      <w:marRight w:val="0"/>
      <w:marTop w:val="0"/>
      <w:marBottom w:val="0"/>
      <w:divBdr>
        <w:top w:val="none" w:sz="0" w:space="0" w:color="auto"/>
        <w:left w:val="none" w:sz="0" w:space="0" w:color="auto"/>
        <w:bottom w:val="none" w:sz="0" w:space="0" w:color="auto"/>
        <w:right w:val="none" w:sz="0" w:space="0" w:color="auto"/>
      </w:divBdr>
    </w:div>
    <w:div w:id="186551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ket_capitalization" TargetMode="External"/><Relationship Id="rId18" Type="http://schemas.openxmlformats.org/officeDocument/2006/relationships/hyperlink" Target="https://en.wikipedia.org/wiki/Charles_Hoskinson" TargetMode="External"/><Relationship Id="rId26" Type="http://schemas.openxmlformats.org/officeDocument/2006/relationships/hyperlink" Target="https://en.wikipedia.org/wiki/Ethereum" TargetMode="External"/><Relationship Id="rId39" Type="http://schemas.openxmlformats.org/officeDocument/2006/relationships/hyperlink" Target="https://en.wikipedia.org/wiki/Xi_(letter)" TargetMode="External"/><Relationship Id="rId21" Type="http://schemas.openxmlformats.org/officeDocument/2006/relationships/hyperlink" Target="https://en.wikipedia.org/wiki/Ethereum" TargetMode="External"/><Relationship Id="rId34" Type="http://schemas.openxmlformats.org/officeDocument/2006/relationships/hyperlink" Target="https://en.wikipedia.org/wiki/Ethereum"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hyperlink" Target="https://en.wikipedia.org/wiki/Decentralization" TargetMode="External"/><Relationship Id="rId2" Type="http://schemas.openxmlformats.org/officeDocument/2006/relationships/numbering" Target="numbering.xml"/><Relationship Id="rId16" Type="http://schemas.openxmlformats.org/officeDocument/2006/relationships/hyperlink" Target="https://en.wikipedia.org/wiki/Ethereum" TargetMode="External"/><Relationship Id="rId29" Type="http://schemas.openxmlformats.org/officeDocument/2006/relationships/hyperlink" Target="https://en.wikipedia.org/wiki/Brokerage" TargetMode="External"/><Relationship Id="rId11" Type="http://schemas.openxmlformats.org/officeDocument/2006/relationships/hyperlink" Target="https://en.wikipedia.org/wiki/Cryptocurrency" TargetMode="External"/><Relationship Id="rId24" Type="http://schemas.openxmlformats.org/officeDocument/2006/relationships/hyperlink" Target="https://en.wikipedia.org/wiki/Decentralized_application" TargetMode="External"/><Relationship Id="rId32" Type="http://schemas.openxmlformats.org/officeDocument/2006/relationships/hyperlink" Target="https://en.wikipedia.org/wiki/Interest" TargetMode="External"/><Relationship Id="rId37" Type="http://schemas.openxmlformats.org/officeDocument/2006/relationships/hyperlink" Target="https://en.wikipedia.org/wiki/Proof_of_work" TargetMode="External"/><Relationship Id="rId40" Type="http://schemas.openxmlformats.org/officeDocument/2006/relationships/hyperlink" Target="https://en.wikipedia.org/wiki/Ethereu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Anthony_Di_Iorio" TargetMode="External"/><Relationship Id="rId14" Type="http://schemas.openxmlformats.org/officeDocument/2006/relationships/hyperlink" Target="https://en.wikipedia.org/wiki/Ethereum" TargetMode="External"/><Relationship Id="rId22" Type="http://schemas.openxmlformats.org/officeDocument/2006/relationships/hyperlink" Target="https://en.wikipedia.org/wiki/Crowdfunding" TargetMode="External"/><Relationship Id="rId27" Type="http://schemas.openxmlformats.org/officeDocument/2006/relationships/hyperlink" Target="https://en.wikipedia.org/wiki/Decentralized_finance" TargetMode="External"/><Relationship Id="rId30" Type="http://schemas.openxmlformats.org/officeDocument/2006/relationships/hyperlink" Target="https://en.wikipedia.org/wiki/Exchange_(organized_market)" TargetMode="External"/><Relationship Id="rId35" Type="http://schemas.openxmlformats.org/officeDocument/2006/relationships/hyperlink" Target="https://en.wikipedia.org/wiki/Non-fungible_token"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8" Type="http://schemas.openxmlformats.org/officeDocument/2006/relationships/hyperlink" Target="https://en.wikipedia.org/wiki/Open-source_software"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en.wikipedia.org/wiki/Bitcoin" TargetMode="External"/><Relationship Id="rId17" Type="http://schemas.openxmlformats.org/officeDocument/2006/relationships/hyperlink" Target="https://en.wikipedia.org/wiki/Gavin_Wood" TargetMode="External"/><Relationship Id="rId25" Type="http://schemas.openxmlformats.org/officeDocument/2006/relationships/hyperlink" Target="https://en.wikipedia.org/wiki/Ethereum" TargetMode="External"/><Relationship Id="rId33" Type="http://schemas.openxmlformats.org/officeDocument/2006/relationships/hyperlink" Target="https://en.wikipedia.org/wiki/Ethereum" TargetMode="External"/><Relationship Id="rId38" Type="http://schemas.openxmlformats.org/officeDocument/2006/relationships/hyperlink" Target="https://en.wikipedia.org/wiki/Ethereum" TargetMode="External"/><Relationship Id="rId46" Type="http://schemas.openxmlformats.org/officeDocument/2006/relationships/image" Target="media/image7.png"/><Relationship Id="rId59" Type="http://schemas.openxmlformats.org/officeDocument/2006/relationships/image" Target="media/image20.png"/><Relationship Id="rId20" Type="http://schemas.openxmlformats.org/officeDocument/2006/relationships/hyperlink" Target="https://en.wikipedia.org/wiki/Joseph_Lubin_(entrepreneur)"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Ethereum" TargetMode="External"/><Relationship Id="rId23" Type="http://schemas.openxmlformats.org/officeDocument/2006/relationships/hyperlink" Target="https://en.wikipedia.org/wiki/Ethereum" TargetMode="External"/><Relationship Id="rId28" Type="http://schemas.openxmlformats.org/officeDocument/2006/relationships/hyperlink" Target="https://en.wikipedia.org/wiki/Financial_intermediary" TargetMode="External"/><Relationship Id="rId36" Type="http://schemas.openxmlformats.org/officeDocument/2006/relationships/hyperlink" Target="https://en.wikipedia.org/wiki/Initial_coin_offering"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en.wikipedia.org/wiki/Smart_contract" TargetMode="External"/><Relationship Id="rId31" Type="http://schemas.openxmlformats.org/officeDocument/2006/relationships/hyperlink" Target="https://en.wikipedia.org/wiki/Bank"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n.wikipedia.org/wiki/Blockch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5B016-3F96-48E3-9D6B-92BECFE5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24</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MISHRA</dc:creator>
  <cp:keywords/>
  <dc:description/>
  <cp:lastModifiedBy>Mridul  Jain</cp:lastModifiedBy>
  <cp:revision>28</cp:revision>
  <dcterms:created xsi:type="dcterms:W3CDTF">2021-12-15T06:52:00Z</dcterms:created>
  <dcterms:modified xsi:type="dcterms:W3CDTF">2021-12-17T16:03:00Z</dcterms:modified>
</cp:coreProperties>
</file>