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8726C" w14:textId="627E4FCD" w:rsidR="00B30CD1" w:rsidRDefault="00C407E8" w:rsidP="00C407E8">
      <w:pPr>
        <w:pStyle w:val="a7"/>
        <w:numPr>
          <w:ilvl w:val="0"/>
          <w:numId w:val="1"/>
        </w:numPr>
        <w:ind w:firstLineChars="0"/>
      </w:pPr>
      <w:r>
        <w:t>synchronized</w:t>
      </w:r>
      <w:r>
        <w:rPr>
          <w:rFonts w:hint="eastAsia"/>
        </w:rPr>
        <w:t>同步方法</w:t>
      </w:r>
    </w:p>
    <w:p w14:paraId="159A7B71" w14:textId="56E330F1" w:rsidR="00C407E8" w:rsidRDefault="000537D0" w:rsidP="000537D0">
      <w:pPr>
        <w:pStyle w:val="a7"/>
        <w:numPr>
          <w:ilvl w:val="0"/>
          <w:numId w:val="2"/>
        </w:numPr>
        <w:ind w:firstLineChars="0"/>
      </w:pPr>
      <w:r>
        <w:rPr>
          <w:rFonts w:hint="eastAsia"/>
        </w:rPr>
        <w:t>非线程安全</w:t>
      </w:r>
    </w:p>
    <w:p w14:paraId="0F0BE880" w14:textId="76D787C8" w:rsidR="000537D0" w:rsidRDefault="000537D0" w:rsidP="000537D0">
      <w:pPr>
        <w:pStyle w:val="a7"/>
        <w:ind w:left="735" w:firstLineChars="0" w:firstLine="0"/>
      </w:pPr>
      <w:r>
        <w:rPr>
          <w:rFonts w:hint="eastAsia"/>
        </w:rPr>
        <w:t>非线程安全问题会在多个线程对同一个对象中的实例变量进行并发访问时发生，结果就是获取到已经被修改过的数据，即“脏读”。</w:t>
      </w:r>
    </w:p>
    <w:p w14:paraId="4580F2A0" w14:textId="6F429A39" w:rsidR="00360A01" w:rsidRDefault="00360A01" w:rsidP="00360A01"/>
    <w:p w14:paraId="6923695A" w14:textId="751DD7B9" w:rsidR="00360A01" w:rsidRDefault="00360A01" w:rsidP="00360A01">
      <w:pPr>
        <w:pStyle w:val="a7"/>
        <w:numPr>
          <w:ilvl w:val="0"/>
          <w:numId w:val="2"/>
        </w:numPr>
        <w:ind w:firstLineChars="0"/>
      </w:pPr>
      <w:r>
        <w:rPr>
          <w:rFonts w:hint="eastAsia"/>
        </w:rPr>
        <w:t>方法内的变量是线程安全的</w:t>
      </w:r>
    </w:p>
    <w:p w14:paraId="51A2FF02" w14:textId="05895A49" w:rsidR="00360A01" w:rsidRDefault="00360A01" w:rsidP="00360A01">
      <w:pPr>
        <w:pStyle w:val="a7"/>
        <w:ind w:left="735" w:firstLineChars="0" w:firstLine="0"/>
      </w:pPr>
      <w:r>
        <w:rPr>
          <w:rFonts w:hint="eastAsia"/>
        </w:rPr>
        <w:t>非线程安全问题针对的是实例变量被并发访问</w:t>
      </w:r>
      <w:r w:rsidR="009608AA">
        <w:rPr>
          <w:rFonts w:hint="eastAsia"/>
        </w:rPr>
        <w:t>的情况</w:t>
      </w:r>
      <w:r>
        <w:rPr>
          <w:rFonts w:hint="eastAsia"/>
        </w:rPr>
        <w:t>，而存在于方法内部的私有变量</w:t>
      </w:r>
      <w:r w:rsidR="00427CA4">
        <w:rPr>
          <w:rFonts w:hint="eastAsia"/>
        </w:rPr>
        <w:t>是不会被其他方法访问到的，因此不存在线程安全问题。</w:t>
      </w:r>
      <w:r w:rsidR="00B67B25">
        <w:rPr>
          <w:rFonts w:hint="eastAsia"/>
        </w:rPr>
        <w:t>注意，存在于方法内部的私有变量，会被不同的实例对象调用，这个实例对象在使用该方法的</w:t>
      </w:r>
      <w:r w:rsidR="009608AA">
        <w:rPr>
          <w:rFonts w:hint="eastAsia"/>
        </w:rPr>
        <w:t>期间，使用该方法内的私有变量，此私有变量只会</w:t>
      </w:r>
      <w:proofErr w:type="gramStart"/>
      <w:r w:rsidR="009608AA">
        <w:rPr>
          <w:rFonts w:hint="eastAsia"/>
        </w:rPr>
        <w:t>被此时</w:t>
      </w:r>
      <w:proofErr w:type="gramEnd"/>
      <w:r w:rsidR="009608AA">
        <w:rPr>
          <w:rFonts w:hint="eastAsia"/>
        </w:rPr>
        <w:t>的实例对象使用，而不会被其他实例对象所使用，因此</w:t>
      </w:r>
      <w:r w:rsidR="001E55DF">
        <w:rPr>
          <w:rFonts w:hint="eastAsia"/>
        </w:rPr>
        <w:t>，方法内的私有变量是线程安全的。</w:t>
      </w:r>
    </w:p>
    <w:p w14:paraId="01594870" w14:textId="37D6B137" w:rsidR="001E55DF" w:rsidRDefault="001E55DF" w:rsidP="001E55DF"/>
    <w:p w14:paraId="425960B3" w14:textId="28D9D3DB" w:rsidR="001E55DF" w:rsidRDefault="00BC6014" w:rsidP="00BC6014">
      <w:pPr>
        <w:pStyle w:val="a7"/>
        <w:numPr>
          <w:ilvl w:val="0"/>
          <w:numId w:val="2"/>
        </w:numPr>
        <w:ind w:firstLineChars="0"/>
      </w:pPr>
      <w:r>
        <w:rPr>
          <w:rFonts w:hint="eastAsia"/>
        </w:rPr>
        <w:t>多个对象创建多个锁</w:t>
      </w:r>
    </w:p>
    <w:p w14:paraId="274F50C1" w14:textId="34A228D2" w:rsidR="00BC6014" w:rsidRDefault="00BC6014" w:rsidP="00BC6014">
      <w:pPr>
        <w:pStyle w:val="a7"/>
        <w:ind w:left="735" w:firstLineChars="0" w:firstLine="0"/>
      </w:pPr>
      <w:r>
        <w:rPr>
          <w:rFonts w:hint="eastAsia"/>
        </w:rPr>
        <w:t>我们之前讨论的都是多个线程访问一个实例变量的问题，一个实例变量会创建一个锁。那么如果有多个实例变量呢？是不是就会创建多个锁呢？</w:t>
      </w:r>
    </w:p>
    <w:p w14:paraId="4C04DAF4" w14:textId="7150943C" w:rsidR="00BC6014" w:rsidRDefault="00BC6014" w:rsidP="00BC6014">
      <w:pPr>
        <w:pStyle w:val="a7"/>
        <w:ind w:left="735" w:firstLineChars="0" w:firstLine="0"/>
      </w:pPr>
    </w:p>
    <w:p w14:paraId="3B53BA95" w14:textId="0CEEF81B" w:rsidR="00BC6014" w:rsidRDefault="00BC6014" w:rsidP="00BC6014">
      <w:pPr>
        <w:pStyle w:val="a7"/>
        <w:ind w:left="735" w:firstLineChars="0" w:firstLine="0"/>
      </w:pPr>
      <w:r>
        <w:rPr>
          <w:rFonts w:hint="eastAsia"/>
        </w:rPr>
        <w:t>是的，没错！当我们创建多个实例变量时，就会创建多个锁，</w:t>
      </w:r>
      <w:r w:rsidR="00CD7BC3">
        <w:rPr>
          <w:rFonts w:hint="eastAsia"/>
        </w:rPr>
        <w:t>每个</w:t>
      </w:r>
      <w:proofErr w:type="gramStart"/>
      <w:r w:rsidR="00CD7BC3">
        <w:rPr>
          <w:rFonts w:hint="eastAsia"/>
        </w:rPr>
        <w:t>锁之间</w:t>
      </w:r>
      <w:proofErr w:type="gramEnd"/>
      <w:r w:rsidR="00CD7BC3">
        <w:rPr>
          <w:rFonts w:hint="eastAsia"/>
        </w:rPr>
        <w:t>的执行过程都是独立异步的，因此多个</w:t>
      </w:r>
      <w:proofErr w:type="gramStart"/>
      <w:r w:rsidR="00CD7BC3">
        <w:rPr>
          <w:rFonts w:hint="eastAsia"/>
        </w:rPr>
        <w:t>锁执行</w:t>
      </w:r>
      <w:proofErr w:type="gramEnd"/>
      <w:r w:rsidR="00CD7BC3">
        <w:rPr>
          <w:rFonts w:hint="eastAsia"/>
        </w:rPr>
        <w:t>的顺序问题也就是异步的，而不是同步的。</w:t>
      </w:r>
    </w:p>
    <w:p w14:paraId="73197DE3" w14:textId="77777777" w:rsidR="00C2566F" w:rsidRDefault="00C2566F" w:rsidP="00CD7BC3"/>
    <w:p w14:paraId="746111D8" w14:textId="3591662D" w:rsidR="00CD7BC3" w:rsidRDefault="00C2566F" w:rsidP="00CD7BC3">
      <w:pPr>
        <w:rPr>
          <w:rFonts w:hint="eastAsia"/>
        </w:rPr>
      </w:pPr>
      <w:r>
        <w:rPr>
          <w:rFonts w:hint="eastAsia"/>
        </w:rPr>
        <w:t xml:space="preserve">（四） </w:t>
      </w:r>
      <w:r w:rsidR="0048053A">
        <w:rPr>
          <w:rFonts w:hint="eastAsia"/>
        </w:rPr>
        <w:t>s</w:t>
      </w:r>
      <w:r w:rsidR="0048053A">
        <w:t>ynchronized</w:t>
      </w:r>
      <w:r w:rsidR="0048053A">
        <w:rPr>
          <w:rFonts w:hint="eastAsia"/>
        </w:rPr>
        <w:t>方法与非s</w:t>
      </w:r>
      <w:r w:rsidR="0048053A">
        <w:t>ynchronized</w:t>
      </w:r>
      <w:r w:rsidR="0048053A">
        <w:rPr>
          <w:rFonts w:hint="eastAsia"/>
        </w:rPr>
        <w:t>方法</w:t>
      </w:r>
    </w:p>
    <w:p w14:paraId="25B58BEB" w14:textId="69D3CF08" w:rsidR="00427CA4" w:rsidRPr="0048053A" w:rsidRDefault="0048053A" w:rsidP="00427CA4">
      <w:pPr>
        <w:rPr>
          <w:rFonts w:hint="eastAsia"/>
        </w:rPr>
      </w:pPr>
      <w:r>
        <w:tab/>
        <w:t xml:space="preserve">   </w:t>
      </w:r>
      <w:r w:rsidR="0075591D">
        <w:rPr>
          <w:rFonts w:hint="eastAsia"/>
        </w:rPr>
        <w:t>当一个线程首先调用某个实例对象的一个s</w:t>
      </w:r>
      <w:r w:rsidR="0075591D">
        <w:t>ynchronized</w:t>
      </w:r>
      <w:r w:rsidR="0075591D">
        <w:rPr>
          <w:rFonts w:hint="eastAsia"/>
        </w:rPr>
        <w:t>方法时，该线程会</w:t>
      </w:r>
      <w:r w:rsidR="00473AF1">
        <w:rPr>
          <w:rFonts w:hint="eastAsia"/>
        </w:rPr>
        <w:t>持有这个实例对象的方法的线程锁，如果其他线程想要调用该实例对象的该s</w:t>
      </w:r>
      <w:r w:rsidR="00473AF1">
        <w:t>ynchronized</w:t>
      </w:r>
      <w:r w:rsidR="00473AF1">
        <w:rPr>
          <w:rFonts w:hint="eastAsia"/>
        </w:rPr>
        <w:t>方法</w:t>
      </w:r>
      <w:r w:rsidR="0039640E">
        <w:rPr>
          <w:rFonts w:hint="eastAsia"/>
        </w:rPr>
        <w:t>，就需要排队。但是，如果其他线程想要调用的是该实例对象的一个非s</w:t>
      </w:r>
      <w:r w:rsidR="0039640E">
        <w:t>ynchronized</w:t>
      </w:r>
      <w:r w:rsidR="0039640E">
        <w:rPr>
          <w:rFonts w:hint="eastAsia"/>
        </w:rPr>
        <w:t>方法，就可以直接异步调用，无需排队等待！！！</w:t>
      </w:r>
    </w:p>
    <w:p w14:paraId="28E3B912" w14:textId="6A14EA56" w:rsidR="00427CA4" w:rsidRDefault="00427CA4" w:rsidP="00427CA4"/>
    <w:p w14:paraId="3F6ECE5E" w14:textId="44A34F41" w:rsidR="00C2566F" w:rsidRDefault="00C2566F" w:rsidP="00C2566F">
      <w:r>
        <w:rPr>
          <w:rFonts w:hint="eastAsia"/>
        </w:rPr>
        <w:t>（五）</w:t>
      </w:r>
      <w:r>
        <w:t>synchronized</w:t>
      </w:r>
      <w:proofErr w:type="gramStart"/>
      <w:r>
        <w:rPr>
          <w:rFonts w:hint="eastAsia"/>
        </w:rPr>
        <w:t>锁重入</w:t>
      </w:r>
      <w:proofErr w:type="gramEnd"/>
    </w:p>
    <w:p w14:paraId="15F5CB6E" w14:textId="12C51E87" w:rsidR="00F10F0C" w:rsidRDefault="008E4EBE" w:rsidP="00F10F0C">
      <w:pPr>
        <w:pStyle w:val="a7"/>
        <w:ind w:left="735" w:firstLineChars="0" w:firstLine="0"/>
      </w:pPr>
      <w:r>
        <w:rPr>
          <w:rFonts w:hint="eastAsia"/>
        </w:rPr>
        <w:t>关键字s</w:t>
      </w:r>
      <w:r>
        <w:t>ynchronized</w:t>
      </w:r>
      <w:proofErr w:type="gramStart"/>
      <w:r>
        <w:rPr>
          <w:rFonts w:hint="eastAsia"/>
        </w:rPr>
        <w:t>具有锁重入</w:t>
      </w:r>
      <w:proofErr w:type="gramEnd"/>
      <w:r>
        <w:rPr>
          <w:rFonts w:hint="eastAsia"/>
        </w:rPr>
        <w:t>的功能，所谓的</w:t>
      </w:r>
      <w:proofErr w:type="gramStart"/>
      <w:r>
        <w:rPr>
          <w:rFonts w:hint="eastAsia"/>
        </w:rPr>
        <w:t>锁重入就是</w:t>
      </w:r>
      <w:proofErr w:type="gramEnd"/>
      <w:r>
        <w:rPr>
          <w:rFonts w:hint="eastAsia"/>
        </w:rPr>
        <w:t>当一个线程得到一个对象锁之后，再次请求该对象锁时是可以再次得到该对象的锁的</w:t>
      </w:r>
      <w:r w:rsidR="00F10F0C">
        <w:rPr>
          <w:rFonts w:hint="eastAsia"/>
        </w:rPr>
        <w:t>。主要在以下的场景中使用：</w:t>
      </w:r>
    </w:p>
    <w:p w14:paraId="2F30E1EF" w14:textId="1040179D" w:rsidR="00F10F0C" w:rsidRDefault="00F10F0C" w:rsidP="00F10F0C"/>
    <w:p w14:paraId="05D6A9F8" w14:textId="591A42CB" w:rsidR="00F10F0C" w:rsidRDefault="00BB76E6" w:rsidP="00F10F0C">
      <w:pPr>
        <w:pStyle w:val="a7"/>
        <w:numPr>
          <w:ilvl w:val="0"/>
          <w:numId w:val="3"/>
        </w:numPr>
        <w:ind w:firstLineChars="0"/>
      </w:pPr>
      <w:r>
        <w:rPr>
          <w:rFonts w:hint="eastAsia"/>
        </w:rPr>
        <w:t>在</w:t>
      </w:r>
      <w:r w:rsidR="00F10F0C">
        <w:rPr>
          <w:rFonts w:hint="eastAsia"/>
        </w:rPr>
        <w:t>一个s</w:t>
      </w:r>
      <w:r w:rsidR="00F10F0C">
        <w:t>ynchronized</w:t>
      </w:r>
      <w:r w:rsidR="00F10F0C">
        <w:rPr>
          <w:rFonts w:hint="eastAsia"/>
        </w:rPr>
        <w:t>方法/</w:t>
      </w:r>
      <w:proofErr w:type="gramStart"/>
      <w:r w:rsidR="00F10F0C">
        <w:rPr>
          <w:rFonts w:hint="eastAsia"/>
        </w:rPr>
        <w:t>块</w:t>
      </w:r>
      <w:r>
        <w:rPr>
          <w:rFonts w:hint="eastAsia"/>
        </w:rPr>
        <w:t>内部</w:t>
      </w:r>
      <w:proofErr w:type="gramEnd"/>
      <w:r>
        <w:rPr>
          <w:rFonts w:hint="eastAsia"/>
        </w:rPr>
        <w:t>调用本类的其他s</w:t>
      </w:r>
      <w:r>
        <w:t>ynchronized</w:t>
      </w:r>
      <w:r>
        <w:rPr>
          <w:rFonts w:hint="eastAsia"/>
        </w:rPr>
        <w:t>方法/块时，是可以得到对象锁的。</w:t>
      </w:r>
    </w:p>
    <w:p w14:paraId="5F814DF8" w14:textId="2BC025AA" w:rsidR="00BB76E6" w:rsidRDefault="00BB76E6" w:rsidP="00F10F0C">
      <w:pPr>
        <w:pStyle w:val="a7"/>
        <w:numPr>
          <w:ilvl w:val="0"/>
          <w:numId w:val="3"/>
        </w:numPr>
        <w:ind w:firstLineChars="0"/>
      </w:pPr>
      <w:r>
        <w:rPr>
          <w:rFonts w:hint="eastAsia"/>
        </w:rPr>
        <w:t>子类可以通过</w:t>
      </w:r>
      <w:proofErr w:type="gramStart"/>
      <w:r>
        <w:rPr>
          <w:rFonts w:hint="eastAsia"/>
        </w:rPr>
        <w:t>重入锁调用</w:t>
      </w:r>
      <w:proofErr w:type="gramEnd"/>
      <w:r>
        <w:rPr>
          <w:rFonts w:hint="eastAsia"/>
        </w:rPr>
        <w:t>父类中的同步方法。</w:t>
      </w:r>
    </w:p>
    <w:p w14:paraId="0571B53E" w14:textId="1D2F5C00" w:rsidR="001C21C5" w:rsidRDefault="001C21C5" w:rsidP="001C21C5"/>
    <w:p w14:paraId="3CE93355" w14:textId="35920871" w:rsidR="001C21C5" w:rsidRDefault="001C21C5" w:rsidP="001C21C5">
      <w:r>
        <w:rPr>
          <w:rFonts w:hint="eastAsia"/>
        </w:rPr>
        <w:t>（六） 锁</w:t>
      </w:r>
      <w:r w:rsidR="009647CD">
        <w:rPr>
          <w:rFonts w:hint="eastAsia"/>
        </w:rPr>
        <w:t>的</w:t>
      </w:r>
      <w:r>
        <w:rPr>
          <w:rFonts w:hint="eastAsia"/>
        </w:rPr>
        <w:t>释放</w:t>
      </w:r>
    </w:p>
    <w:p w14:paraId="14E7E43C" w14:textId="46EEA09C" w:rsidR="001C21C5" w:rsidRDefault="001C21C5" w:rsidP="001C21C5">
      <w:r>
        <w:rPr>
          <w:rFonts w:hint="eastAsia"/>
        </w:rPr>
        <w:t>当线程执行的代码出现异常时，它所持有的</w:t>
      </w:r>
      <w:proofErr w:type="gramStart"/>
      <w:r>
        <w:rPr>
          <w:rFonts w:hint="eastAsia"/>
        </w:rPr>
        <w:t>的</w:t>
      </w:r>
      <w:proofErr w:type="gramEnd"/>
      <w:r>
        <w:rPr>
          <w:rFonts w:hint="eastAsia"/>
        </w:rPr>
        <w:t>锁就会被自动释放</w:t>
      </w:r>
      <w:r w:rsidR="009647CD">
        <w:rPr>
          <w:rFonts w:hint="eastAsia"/>
        </w:rPr>
        <w:t>，排队的其他线程就可以获得对象锁。</w:t>
      </w:r>
    </w:p>
    <w:p w14:paraId="4B945FD5" w14:textId="162D3C15" w:rsidR="009647CD" w:rsidRDefault="009647CD" w:rsidP="001C21C5"/>
    <w:p w14:paraId="6066B2F7" w14:textId="0B84BED0" w:rsidR="009647CD" w:rsidRDefault="009647CD" w:rsidP="001C21C5">
      <w:r>
        <w:rPr>
          <w:rFonts w:hint="eastAsia"/>
        </w:rPr>
        <w:t>（七） 同步的继承性</w:t>
      </w:r>
    </w:p>
    <w:p w14:paraId="7E98F61E" w14:textId="5E05ADC4" w:rsidR="009647CD" w:rsidRDefault="009647CD" w:rsidP="001C21C5">
      <w:r>
        <w:rPr>
          <w:rFonts w:hint="eastAsia"/>
        </w:rPr>
        <w:t>同步是不能继承的，如果父类中的某个方法是同步方法，子类</w:t>
      </w:r>
      <w:r w:rsidR="00B62EF3">
        <w:rPr>
          <w:rFonts w:hint="eastAsia"/>
        </w:rPr>
        <w:t>在重写该方法时是不会自动继承同步的，需要自己在子类方法上添加s</w:t>
      </w:r>
      <w:r w:rsidR="00B62EF3">
        <w:t>ynchronized</w:t>
      </w:r>
      <w:r w:rsidR="00B62EF3">
        <w:rPr>
          <w:rFonts w:hint="eastAsia"/>
        </w:rPr>
        <w:t>关键字。</w:t>
      </w:r>
    </w:p>
    <w:p w14:paraId="1AE82DFE" w14:textId="5839316E" w:rsidR="00B62EF3" w:rsidRDefault="00B62EF3" w:rsidP="001C21C5"/>
    <w:p w14:paraId="252A1FBB" w14:textId="048231DD" w:rsidR="00B62EF3" w:rsidRDefault="00B62EF3" w:rsidP="001C21C5"/>
    <w:p w14:paraId="11BF93D3" w14:textId="39747F64" w:rsidR="0042209E" w:rsidRDefault="0042209E" w:rsidP="0042209E">
      <w:pPr>
        <w:pStyle w:val="a7"/>
        <w:numPr>
          <w:ilvl w:val="0"/>
          <w:numId w:val="1"/>
        </w:numPr>
        <w:ind w:firstLineChars="0"/>
      </w:pPr>
      <w:r>
        <w:t>synchronized</w:t>
      </w:r>
      <w:r>
        <w:rPr>
          <w:rFonts w:hint="eastAsia"/>
        </w:rPr>
        <w:t>同步代码块</w:t>
      </w:r>
    </w:p>
    <w:p w14:paraId="4B03627C" w14:textId="79F0F507" w:rsidR="00524BAC" w:rsidRDefault="00524BAC" w:rsidP="00524BAC">
      <w:pPr>
        <w:pStyle w:val="a7"/>
        <w:numPr>
          <w:ilvl w:val="0"/>
          <w:numId w:val="4"/>
        </w:numPr>
        <w:ind w:firstLineChars="0"/>
        <w:rPr>
          <w:rFonts w:hint="eastAsia"/>
        </w:rPr>
      </w:pPr>
      <w:r>
        <w:rPr>
          <w:rFonts w:hint="eastAsia"/>
        </w:rPr>
        <w:lastRenderedPageBreak/>
        <w:t>改进</w:t>
      </w:r>
    </w:p>
    <w:p w14:paraId="410D7D75" w14:textId="5ACFFB86" w:rsidR="00524BAC" w:rsidRDefault="0042209E" w:rsidP="00524BAC">
      <w:r>
        <w:rPr>
          <w:rFonts w:hint="eastAsia"/>
        </w:rPr>
        <w:t>之前我们都是将s</w:t>
      </w:r>
      <w:r>
        <w:t>ynchronized</w:t>
      </w:r>
      <w:r>
        <w:rPr>
          <w:rFonts w:hint="eastAsia"/>
        </w:rPr>
        <w:t>关键字应用在方法上，这样一个方法就会一直被某个线程占用，将会消耗</w:t>
      </w:r>
      <w:r w:rsidR="00720F17">
        <w:rPr>
          <w:rFonts w:hint="eastAsia"/>
        </w:rPr>
        <w:t>大量时间，效率不高。这里我们使用s</w:t>
      </w:r>
      <w:r w:rsidR="00720F17">
        <w:t>ynchronized</w:t>
      </w:r>
      <w:r w:rsidR="00720F17">
        <w:rPr>
          <w:rFonts w:hint="eastAsia"/>
        </w:rPr>
        <w:t>代码块来解决，仅仅将方法中的一部分代码用s</w:t>
      </w:r>
      <w:r w:rsidR="00720F17">
        <w:t>ynchronized</w:t>
      </w:r>
      <w:r w:rsidR="00720F17">
        <w:rPr>
          <w:rFonts w:hint="eastAsia"/>
        </w:rPr>
        <w:t>关键字框起来</w:t>
      </w:r>
      <w:r w:rsidR="00524BAC">
        <w:rPr>
          <w:rFonts w:hint="eastAsia"/>
        </w:rPr>
        <w:t>，表示s</w:t>
      </w:r>
      <w:r w:rsidR="00524BAC">
        <w:t>ynchronized</w:t>
      </w:r>
      <w:r w:rsidR="00524BAC">
        <w:rPr>
          <w:rFonts w:hint="eastAsia"/>
        </w:rPr>
        <w:t>同步代码块。</w:t>
      </w:r>
    </w:p>
    <w:p w14:paraId="77F117AC" w14:textId="77777777" w:rsidR="00524BAC" w:rsidRDefault="00524BAC" w:rsidP="00524BAC">
      <w:pPr>
        <w:rPr>
          <w:rFonts w:hint="eastAsia"/>
        </w:rPr>
      </w:pPr>
    </w:p>
    <w:p w14:paraId="437301EF" w14:textId="2BA76D8C" w:rsidR="00524BAC" w:rsidRDefault="00524BAC" w:rsidP="00524BAC">
      <w:pPr>
        <w:pStyle w:val="a7"/>
        <w:numPr>
          <w:ilvl w:val="0"/>
          <w:numId w:val="4"/>
        </w:numPr>
        <w:ind w:firstLineChars="0"/>
      </w:pPr>
      <w:r>
        <w:rPr>
          <w:rFonts w:hint="eastAsia"/>
        </w:rPr>
        <w:t>s</w:t>
      </w:r>
      <w:r>
        <w:t>ynchronized</w:t>
      </w:r>
      <w:r>
        <w:rPr>
          <w:rFonts w:hint="eastAsia"/>
        </w:rPr>
        <w:t>同步代码块的使用</w:t>
      </w:r>
    </w:p>
    <w:p w14:paraId="51226E26" w14:textId="4DE61C40" w:rsidR="00524BAC" w:rsidRDefault="00524BAC" w:rsidP="00524BAC">
      <w:pPr>
        <w:pStyle w:val="a7"/>
        <w:ind w:left="360" w:firstLineChars="0" w:firstLine="0"/>
      </w:pPr>
      <w:r>
        <w:rPr>
          <w:rFonts w:hint="eastAsia"/>
        </w:rPr>
        <w:t>在方法中用s</w:t>
      </w:r>
      <w:r>
        <w:t>ynchronized</w:t>
      </w:r>
      <w:r>
        <w:rPr>
          <w:rFonts w:hint="eastAsia"/>
        </w:rPr>
        <w:t>关键字</w:t>
      </w:r>
      <w:r w:rsidR="00EA2384">
        <w:rPr>
          <w:rFonts w:hint="eastAsia"/>
        </w:rPr>
        <w:t>框住代码即可，如下所示：</w:t>
      </w:r>
    </w:p>
    <w:p w14:paraId="0FD6B2AC" w14:textId="0D27B326" w:rsidR="00EA2384" w:rsidRDefault="00EA2384" w:rsidP="00EA2384"/>
    <w:p w14:paraId="209E3F1D" w14:textId="77777777" w:rsidR="00EA2384" w:rsidRPr="00EA2384" w:rsidRDefault="00EA2384" w:rsidP="00EA238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A2384">
        <w:rPr>
          <w:rFonts w:ascii="Consolas" w:eastAsia="宋体" w:hAnsi="Consolas" w:cs="宋体"/>
          <w:color w:val="CC7832"/>
          <w:kern w:val="0"/>
          <w:sz w:val="20"/>
          <w:szCs w:val="20"/>
        </w:rPr>
        <w:t xml:space="preserve">package </w:t>
      </w:r>
      <w:r w:rsidRPr="00EA2384">
        <w:rPr>
          <w:rFonts w:ascii="Consolas" w:eastAsia="宋体" w:hAnsi="Consolas" w:cs="宋体"/>
          <w:color w:val="A9B7C6"/>
          <w:kern w:val="0"/>
          <w:sz w:val="20"/>
          <w:szCs w:val="20"/>
        </w:rPr>
        <w:t>thread</w:t>
      </w:r>
      <w:r w:rsidRPr="00EA2384">
        <w:rPr>
          <w:rFonts w:ascii="Consolas" w:eastAsia="宋体" w:hAnsi="Consolas" w:cs="宋体"/>
          <w:color w:val="CC7832"/>
          <w:kern w:val="0"/>
          <w:sz w:val="20"/>
          <w:szCs w:val="20"/>
        </w:rPr>
        <w:t>;</w:t>
      </w:r>
      <w:r w:rsidRPr="00EA2384">
        <w:rPr>
          <w:rFonts w:ascii="Consolas" w:eastAsia="宋体" w:hAnsi="Consolas" w:cs="宋体"/>
          <w:color w:val="CC7832"/>
          <w:kern w:val="0"/>
          <w:sz w:val="20"/>
          <w:szCs w:val="20"/>
        </w:rPr>
        <w:br/>
      </w:r>
      <w:r w:rsidRPr="00EA2384">
        <w:rPr>
          <w:rFonts w:ascii="Consolas" w:eastAsia="宋体" w:hAnsi="Consolas" w:cs="宋体"/>
          <w:color w:val="CC7832"/>
          <w:kern w:val="0"/>
          <w:sz w:val="20"/>
          <w:szCs w:val="20"/>
        </w:rPr>
        <w:br/>
        <w:t xml:space="preserve">public class </w:t>
      </w:r>
      <w:r w:rsidRPr="00EA2384">
        <w:rPr>
          <w:rFonts w:ascii="Consolas" w:eastAsia="宋体" w:hAnsi="Consolas" w:cs="宋体"/>
          <w:color w:val="A9B7C6"/>
          <w:kern w:val="0"/>
          <w:sz w:val="20"/>
          <w:szCs w:val="20"/>
        </w:rPr>
        <w:t>Task {</w:t>
      </w:r>
      <w:r w:rsidRPr="00EA2384">
        <w:rPr>
          <w:rFonts w:ascii="Consolas" w:eastAsia="宋体" w:hAnsi="Consolas" w:cs="宋体"/>
          <w:color w:val="A9B7C6"/>
          <w:kern w:val="0"/>
          <w:sz w:val="20"/>
          <w:szCs w:val="20"/>
        </w:rPr>
        <w:br/>
        <w:t xml:space="preserve">    </w:t>
      </w:r>
      <w:r w:rsidRPr="00EA2384">
        <w:rPr>
          <w:rFonts w:ascii="Consolas" w:eastAsia="宋体" w:hAnsi="Consolas" w:cs="宋体"/>
          <w:color w:val="CC7832"/>
          <w:kern w:val="0"/>
          <w:sz w:val="20"/>
          <w:szCs w:val="20"/>
        </w:rPr>
        <w:t xml:space="preserve">public void </w:t>
      </w:r>
      <w:proofErr w:type="spellStart"/>
      <w:r w:rsidRPr="00EA2384">
        <w:rPr>
          <w:rFonts w:ascii="Consolas" w:eastAsia="宋体" w:hAnsi="Consolas" w:cs="宋体"/>
          <w:color w:val="FFC66D"/>
          <w:kern w:val="0"/>
          <w:sz w:val="20"/>
          <w:szCs w:val="20"/>
        </w:rPr>
        <w:t>doLongTime</w:t>
      </w:r>
      <w:proofErr w:type="spellEnd"/>
      <w:r w:rsidRPr="00EA2384">
        <w:rPr>
          <w:rFonts w:ascii="Consolas" w:eastAsia="宋体" w:hAnsi="Consolas" w:cs="宋体"/>
          <w:color w:val="A9B7C6"/>
          <w:kern w:val="0"/>
          <w:sz w:val="20"/>
          <w:szCs w:val="20"/>
        </w:rPr>
        <w:t>(){</w:t>
      </w:r>
      <w:r w:rsidRPr="00EA2384">
        <w:rPr>
          <w:rFonts w:ascii="Consolas" w:eastAsia="宋体" w:hAnsi="Consolas" w:cs="宋体"/>
          <w:color w:val="A9B7C6"/>
          <w:kern w:val="0"/>
          <w:sz w:val="20"/>
          <w:szCs w:val="20"/>
        </w:rPr>
        <w:br/>
        <w:t xml:space="preserve">        </w:t>
      </w:r>
      <w:r w:rsidRPr="00EA2384">
        <w:rPr>
          <w:rFonts w:ascii="Consolas" w:eastAsia="宋体" w:hAnsi="Consolas" w:cs="宋体"/>
          <w:color w:val="CC7832"/>
          <w:kern w:val="0"/>
          <w:sz w:val="20"/>
          <w:szCs w:val="20"/>
        </w:rPr>
        <w:t>for</w:t>
      </w:r>
      <w:r w:rsidRPr="00EA2384">
        <w:rPr>
          <w:rFonts w:ascii="Consolas" w:eastAsia="宋体" w:hAnsi="Consolas" w:cs="宋体"/>
          <w:color w:val="A9B7C6"/>
          <w:kern w:val="0"/>
          <w:sz w:val="20"/>
          <w:szCs w:val="20"/>
        </w:rPr>
        <w:t>(</w:t>
      </w:r>
      <w:r w:rsidRPr="00EA2384">
        <w:rPr>
          <w:rFonts w:ascii="Consolas" w:eastAsia="宋体" w:hAnsi="Consolas" w:cs="宋体"/>
          <w:color w:val="CC7832"/>
          <w:kern w:val="0"/>
          <w:sz w:val="20"/>
          <w:szCs w:val="20"/>
        </w:rPr>
        <w:t xml:space="preserve">int </w:t>
      </w:r>
      <w:proofErr w:type="spellStart"/>
      <w:r w:rsidRPr="00EA2384">
        <w:rPr>
          <w:rFonts w:ascii="Consolas" w:eastAsia="宋体" w:hAnsi="Consolas" w:cs="宋体"/>
          <w:color w:val="A9B7C6"/>
          <w:kern w:val="0"/>
          <w:sz w:val="20"/>
          <w:szCs w:val="20"/>
        </w:rPr>
        <w:t>i</w:t>
      </w:r>
      <w:proofErr w:type="spellEnd"/>
      <w:r w:rsidRPr="00EA2384">
        <w:rPr>
          <w:rFonts w:ascii="Consolas" w:eastAsia="宋体" w:hAnsi="Consolas" w:cs="宋体"/>
          <w:color w:val="A9B7C6"/>
          <w:kern w:val="0"/>
          <w:sz w:val="20"/>
          <w:szCs w:val="20"/>
        </w:rPr>
        <w:t xml:space="preserve"> = </w:t>
      </w:r>
      <w:r w:rsidRPr="00EA2384">
        <w:rPr>
          <w:rFonts w:ascii="Consolas" w:eastAsia="宋体" w:hAnsi="Consolas" w:cs="宋体"/>
          <w:color w:val="6897BB"/>
          <w:kern w:val="0"/>
          <w:sz w:val="20"/>
          <w:szCs w:val="20"/>
        </w:rPr>
        <w:t>0</w:t>
      </w:r>
      <w:r w:rsidRPr="00EA2384">
        <w:rPr>
          <w:rFonts w:ascii="Consolas" w:eastAsia="宋体" w:hAnsi="Consolas" w:cs="宋体"/>
          <w:color w:val="CC7832"/>
          <w:kern w:val="0"/>
          <w:sz w:val="20"/>
          <w:szCs w:val="20"/>
        </w:rPr>
        <w:t xml:space="preserve">; </w:t>
      </w:r>
      <w:proofErr w:type="spellStart"/>
      <w:r w:rsidRPr="00EA2384">
        <w:rPr>
          <w:rFonts w:ascii="Consolas" w:eastAsia="宋体" w:hAnsi="Consolas" w:cs="宋体"/>
          <w:color w:val="A9B7C6"/>
          <w:kern w:val="0"/>
          <w:sz w:val="20"/>
          <w:szCs w:val="20"/>
        </w:rPr>
        <w:t>i</w:t>
      </w:r>
      <w:proofErr w:type="spellEnd"/>
      <w:r w:rsidRPr="00EA2384">
        <w:rPr>
          <w:rFonts w:ascii="Consolas" w:eastAsia="宋体" w:hAnsi="Consolas" w:cs="宋体"/>
          <w:color w:val="A9B7C6"/>
          <w:kern w:val="0"/>
          <w:sz w:val="20"/>
          <w:szCs w:val="20"/>
        </w:rPr>
        <w:t xml:space="preserve"> &lt; </w:t>
      </w:r>
      <w:r w:rsidRPr="00EA2384">
        <w:rPr>
          <w:rFonts w:ascii="Consolas" w:eastAsia="宋体" w:hAnsi="Consolas" w:cs="宋体"/>
          <w:color w:val="6897BB"/>
          <w:kern w:val="0"/>
          <w:sz w:val="20"/>
          <w:szCs w:val="20"/>
        </w:rPr>
        <w:t>100</w:t>
      </w:r>
      <w:r w:rsidRPr="00EA2384">
        <w:rPr>
          <w:rFonts w:ascii="Consolas" w:eastAsia="宋体" w:hAnsi="Consolas" w:cs="宋体"/>
          <w:color w:val="CC7832"/>
          <w:kern w:val="0"/>
          <w:sz w:val="20"/>
          <w:szCs w:val="20"/>
        </w:rPr>
        <w:t xml:space="preserve">; </w:t>
      </w:r>
      <w:r w:rsidRPr="00EA2384">
        <w:rPr>
          <w:rFonts w:ascii="Consolas" w:eastAsia="宋体" w:hAnsi="Consolas" w:cs="宋体"/>
          <w:color w:val="A9B7C6"/>
          <w:kern w:val="0"/>
          <w:sz w:val="20"/>
          <w:szCs w:val="20"/>
        </w:rPr>
        <w:t>++</w:t>
      </w:r>
      <w:proofErr w:type="spellStart"/>
      <w:r w:rsidRPr="00EA2384">
        <w:rPr>
          <w:rFonts w:ascii="Consolas" w:eastAsia="宋体" w:hAnsi="Consolas" w:cs="宋体"/>
          <w:color w:val="A9B7C6"/>
          <w:kern w:val="0"/>
          <w:sz w:val="20"/>
          <w:szCs w:val="20"/>
        </w:rPr>
        <w:t>i</w:t>
      </w:r>
      <w:proofErr w:type="spellEnd"/>
      <w:r w:rsidRPr="00EA2384">
        <w:rPr>
          <w:rFonts w:ascii="Consolas" w:eastAsia="宋体" w:hAnsi="Consolas" w:cs="宋体"/>
          <w:color w:val="A9B7C6"/>
          <w:kern w:val="0"/>
          <w:sz w:val="20"/>
          <w:szCs w:val="20"/>
        </w:rPr>
        <w:t>){</w:t>
      </w:r>
      <w:r w:rsidRPr="00EA2384">
        <w:rPr>
          <w:rFonts w:ascii="Consolas" w:eastAsia="宋体" w:hAnsi="Consolas" w:cs="宋体"/>
          <w:color w:val="A9B7C6"/>
          <w:kern w:val="0"/>
          <w:sz w:val="20"/>
          <w:szCs w:val="20"/>
        </w:rPr>
        <w:br/>
        <w:t xml:space="preserve">            </w:t>
      </w:r>
      <w:proofErr w:type="spellStart"/>
      <w:r w:rsidRPr="00EA2384">
        <w:rPr>
          <w:rFonts w:ascii="Consolas" w:eastAsia="宋体" w:hAnsi="Consolas" w:cs="宋体"/>
          <w:color w:val="A9B7C6"/>
          <w:kern w:val="0"/>
          <w:sz w:val="20"/>
          <w:szCs w:val="20"/>
        </w:rPr>
        <w:t>System.</w:t>
      </w:r>
      <w:r w:rsidRPr="00EA2384">
        <w:rPr>
          <w:rFonts w:ascii="Consolas" w:eastAsia="宋体" w:hAnsi="Consolas" w:cs="宋体"/>
          <w:i/>
          <w:iCs/>
          <w:color w:val="9876AA"/>
          <w:kern w:val="0"/>
          <w:sz w:val="20"/>
          <w:szCs w:val="20"/>
        </w:rPr>
        <w:t>out</w:t>
      </w:r>
      <w:r w:rsidRPr="00EA2384">
        <w:rPr>
          <w:rFonts w:ascii="Consolas" w:eastAsia="宋体" w:hAnsi="Consolas" w:cs="宋体"/>
          <w:color w:val="A9B7C6"/>
          <w:kern w:val="0"/>
          <w:sz w:val="20"/>
          <w:szCs w:val="20"/>
        </w:rPr>
        <w:t>.println</w:t>
      </w:r>
      <w:proofErr w:type="spellEnd"/>
      <w:r w:rsidRPr="00EA2384">
        <w:rPr>
          <w:rFonts w:ascii="Consolas" w:eastAsia="宋体" w:hAnsi="Consolas" w:cs="宋体"/>
          <w:color w:val="A9B7C6"/>
          <w:kern w:val="0"/>
          <w:sz w:val="20"/>
          <w:szCs w:val="20"/>
        </w:rPr>
        <w:t>(</w:t>
      </w:r>
      <w:r w:rsidRPr="00EA2384">
        <w:rPr>
          <w:rFonts w:ascii="Consolas" w:eastAsia="宋体" w:hAnsi="Consolas" w:cs="宋体"/>
          <w:color w:val="6A8759"/>
          <w:kern w:val="0"/>
          <w:sz w:val="20"/>
          <w:szCs w:val="20"/>
        </w:rPr>
        <w:t xml:space="preserve">"no </w:t>
      </w:r>
      <w:proofErr w:type="spellStart"/>
      <w:r w:rsidRPr="00EA2384">
        <w:rPr>
          <w:rFonts w:ascii="Consolas" w:eastAsia="宋体" w:hAnsi="Consolas" w:cs="宋体"/>
          <w:color w:val="6A8759"/>
          <w:kern w:val="0"/>
          <w:sz w:val="20"/>
          <w:szCs w:val="20"/>
        </w:rPr>
        <w:t>threadName</w:t>
      </w:r>
      <w:proofErr w:type="spellEnd"/>
      <w:r w:rsidRPr="00EA2384">
        <w:rPr>
          <w:rFonts w:ascii="Consolas" w:eastAsia="宋体" w:hAnsi="Consolas" w:cs="宋体"/>
          <w:color w:val="6A8759"/>
          <w:kern w:val="0"/>
          <w:sz w:val="20"/>
          <w:szCs w:val="20"/>
        </w:rPr>
        <w:t xml:space="preserve"> = " </w:t>
      </w:r>
      <w:r w:rsidRPr="00EA2384">
        <w:rPr>
          <w:rFonts w:ascii="Consolas" w:eastAsia="宋体" w:hAnsi="Consolas" w:cs="宋体"/>
          <w:color w:val="A9B7C6"/>
          <w:kern w:val="0"/>
          <w:sz w:val="20"/>
          <w:szCs w:val="20"/>
        </w:rPr>
        <w:t xml:space="preserve">+ </w:t>
      </w:r>
      <w:proofErr w:type="spellStart"/>
      <w:r w:rsidRPr="00EA2384">
        <w:rPr>
          <w:rFonts w:ascii="Consolas" w:eastAsia="宋体" w:hAnsi="Consolas" w:cs="宋体"/>
          <w:color w:val="A9B7C6"/>
          <w:kern w:val="0"/>
          <w:sz w:val="20"/>
          <w:szCs w:val="20"/>
        </w:rPr>
        <w:t>Thread.</w:t>
      </w:r>
      <w:r w:rsidRPr="00EA2384">
        <w:rPr>
          <w:rFonts w:ascii="Consolas" w:eastAsia="宋体" w:hAnsi="Consolas" w:cs="宋体"/>
          <w:i/>
          <w:iCs/>
          <w:color w:val="A9B7C6"/>
          <w:kern w:val="0"/>
          <w:sz w:val="20"/>
          <w:szCs w:val="20"/>
        </w:rPr>
        <w:t>currentThread</w:t>
      </w:r>
      <w:proofErr w:type="spellEnd"/>
      <w:r w:rsidRPr="00EA2384">
        <w:rPr>
          <w:rFonts w:ascii="Consolas" w:eastAsia="宋体" w:hAnsi="Consolas" w:cs="宋体"/>
          <w:color w:val="A9B7C6"/>
          <w:kern w:val="0"/>
          <w:sz w:val="20"/>
          <w:szCs w:val="20"/>
        </w:rPr>
        <w:t>().</w:t>
      </w:r>
      <w:proofErr w:type="spellStart"/>
      <w:r w:rsidRPr="00EA2384">
        <w:rPr>
          <w:rFonts w:ascii="Consolas" w:eastAsia="宋体" w:hAnsi="Consolas" w:cs="宋体"/>
          <w:color w:val="A9B7C6"/>
          <w:kern w:val="0"/>
          <w:sz w:val="20"/>
          <w:szCs w:val="20"/>
        </w:rPr>
        <w:t>getName</w:t>
      </w:r>
      <w:proofErr w:type="spellEnd"/>
      <w:r w:rsidRPr="00EA2384">
        <w:rPr>
          <w:rFonts w:ascii="Consolas" w:eastAsia="宋体" w:hAnsi="Consolas" w:cs="宋体"/>
          <w:color w:val="A9B7C6"/>
          <w:kern w:val="0"/>
          <w:sz w:val="20"/>
          <w:szCs w:val="20"/>
        </w:rPr>
        <w:t xml:space="preserve">() + </w:t>
      </w:r>
      <w:r w:rsidRPr="00EA2384">
        <w:rPr>
          <w:rFonts w:ascii="Consolas" w:eastAsia="宋体" w:hAnsi="Consolas" w:cs="宋体"/>
          <w:color w:val="6A8759"/>
          <w:kern w:val="0"/>
          <w:sz w:val="20"/>
          <w:szCs w:val="20"/>
        </w:rPr>
        <w:t>"</w:t>
      </w:r>
      <w:proofErr w:type="spellStart"/>
      <w:r w:rsidRPr="00EA2384">
        <w:rPr>
          <w:rFonts w:ascii="Consolas" w:eastAsia="宋体" w:hAnsi="Consolas" w:cs="宋体"/>
          <w:color w:val="6A8759"/>
          <w:kern w:val="0"/>
          <w:sz w:val="20"/>
          <w:szCs w:val="20"/>
        </w:rPr>
        <w:t>i</w:t>
      </w:r>
      <w:proofErr w:type="spellEnd"/>
      <w:r w:rsidRPr="00EA2384">
        <w:rPr>
          <w:rFonts w:ascii="Consolas" w:eastAsia="宋体" w:hAnsi="Consolas" w:cs="宋体"/>
          <w:color w:val="6A8759"/>
          <w:kern w:val="0"/>
          <w:sz w:val="20"/>
          <w:szCs w:val="20"/>
        </w:rPr>
        <w:t xml:space="preserve">= " </w:t>
      </w:r>
      <w:r w:rsidRPr="00EA2384">
        <w:rPr>
          <w:rFonts w:ascii="Consolas" w:eastAsia="宋体" w:hAnsi="Consolas" w:cs="宋体"/>
          <w:color w:val="A9B7C6"/>
          <w:kern w:val="0"/>
          <w:sz w:val="20"/>
          <w:szCs w:val="20"/>
        </w:rPr>
        <w:t xml:space="preserve">+ </w:t>
      </w:r>
      <w:proofErr w:type="spellStart"/>
      <w:r w:rsidRPr="00EA2384">
        <w:rPr>
          <w:rFonts w:ascii="Consolas" w:eastAsia="宋体" w:hAnsi="Consolas" w:cs="宋体"/>
          <w:color w:val="A9B7C6"/>
          <w:kern w:val="0"/>
          <w:sz w:val="20"/>
          <w:szCs w:val="20"/>
        </w:rPr>
        <w:t>i</w:t>
      </w:r>
      <w:proofErr w:type="spellEnd"/>
      <w:r w:rsidRPr="00EA2384">
        <w:rPr>
          <w:rFonts w:ascii="Consolas" w:eastAsia="宋体" w:hAnsi="Consolas" w:cs="宋体"/>
          <w:color w:val="A9B7C6"/>
          <w:kern w:val="0"/>
          <w:sz w:val="20"/>
          <w:szCs w:val="20"/>
        </w:rPr>
        <w:t>)</w:t>
      </w:r>
      <w:r w:rsidRPr="00EA2384">
        <w:rPr>
          <w:rFonts w:ascii="Consolas" w:eastAsia="宋体" w:hAnsi="Consolas" w:cs="宋体"/>
          <w:color w:val="CC7832"/>
          <w:kern w:val="0"/>
          <w:sz w:val="20"/>
          <w:szCs w:val="20"/>
        </w:rPr>
        <w:t>;</w:t>
      </w:r>
      <w:r w:rsidRPr="00EA2384">
        <w:rPr>
          <w:rFonts w:ascii="Consolas" w:eastAsia="宋体" w:hAnsi="Consolas" w:cs="宋体"/>
          <w:color w:val="CC7832"/>
          <w:kern w:val="0"/>
          <w:sz w:val="20"/>
          <w:szCs w:val="20"/>
        </w:rPr>
        <w:br/>
        <w:t xml:space="preserve">        </w:t>
      </w:r>
      <w:r w:rsidRPr="00EA2384">
        <w:rPr>
          <w:rFonts w:ascii="Consolas" w:eastAsia="宋体" w:hAnsi="Consolas" w:cs="宋体"/>
          <w:color w:val="A9B7C6"/>
          <w:kern w:val="0"/>
          <w:sz w:val="20"/>
          <w:szCs w:val="20"/>
        </w:rPr>
        <w:t>}</w:t>
      </w:r>
      <w:r w:rsidRPr="00EA2384">
        <w:rPr>
          <w:rFonts w:ascii="Consolas" w:eastAsia="宋体" w:hAnsi="Consolas" w:cs="宋体"/>
          <w:color w:val="A9B7C6"/>
          <w:kern w:val="0"/>
          <w:sz w:val="20"/>
          <w:szCs w:val="20"/>
        </w:rPr>
        <w:br/>
        <w:t xml:space="preserve">        </w:t>
      </w:r>
      <w:proofErr w:type="spellStart"/>
      <w:r w:rsidRPr="00EA2384">
        <w:rPr>
          <w:rFonts w:ascii="Consolas" w:eastAsia="宋体" w:hAnsi="Consolas" w:cs="宋体"/>
          <w:color w:val="A9B7C6"/>
          <w:kern w:val="0"/>
          <w:sz w:val="20"/>
          <w:szCs w:val="20"/>
        </w:rPr>
        <w:t>System.</w:t>
      </w:r>
      <w:r w:rsidRPr="00EA2384">
        <w:rPr>
          <w:rFonts w:ascii="Consolas" w:eastAsia="宋体" w:hAnsi="Consolas" w:cs="宋体"/>
          <w:i/>
          <w:iCs/>
          <w:color w:val="9876AA"/>
          <w:kern w:val="0"/>
          <w:sz w:val="20"/>
          <w:szCs w:val="20"/>
        </w:rPr>
        <w:t>out</w:t>
      </w:r>
      <w:r w:rsidRPr="00EA2384">
        <w:rPr>
          <w:rFonts w:ascii="Consolas" w:eastAsia="宋体" w:hAnsi="Consolas" w:cs="宋体"/>
          <w:color w:val="A9B7C6"/>
          <w:kern w:val="0"/>
          <w:sz w:val="20"/>
          <w:szCs w:val="20"/>
        </w:rPr>
        <w:t>.println</w:t>
      </w:r>
      <w:proofErr w:type="spellEnd"/>
      <w:r w:rsidRPr="00EA2384">
        <w:rPr>
          <w:rFonts w:ascii="Consolas" w:eastAsia="宋体" w:hAnsi="Consolas" w:cs="宋体"/>
          <w:color w:val="A9B7C6"/>
          <w:kern w:val="0"/>
          <w:sz w:val="20"/>
          <w:szCs w:val="20"/>
        </w:rPr>
        <w:t>(</w:t>
      </w:r>
      <w:r w:rsidRPr="00EA2384">
        <w:rPr>
          <w:rFonts w:ascii="Consolas" w:eastAsia="宋体" w:hAnsi="Consolas" w:cs="宋体"/>
          <w:color w:val="6A8759"/>
          <w:kern w:val="0"/>
          <w:sz w:val="20"/>
          <w:szCs w:val="20"/>
        </w:rPr>
        <w:t>" "</w:t>
      </w:r>
      <w:r w:rsidRPr="00EA2384">
        <w:rPr>
          <w:rFonts w:ascii="Consolas" w:eastAsia="宋体" w:hAnsi="Consolas" w:cs="宋体"/>
          <w:color w:val="A9B7C6"/>
          <w:kern w:val="0"/>
          <w:sz w:val="20"/>
          <w:szCs w:val="20"/>
        </w:rPr>
        <w:t>)</w:t>
      </w:r>
      <w:r w:rsidRPr="00EA2384">
        <w:rPr>
          <w:rFonts w:ascii="Consolas" w:eastAsia="宋体" w:hAnsi="Consolas" w:cs="宋体"/>
          <w:color w:val="CC7832"/>
          <w:kern w:val="0"/>
          <w:sz w:val="20"/>
          <w:szCs w:val="20"/>
        </w:rPr>
        <w:t>;</w:t>
      </w:r>
      <w:r w:rsidRPr="00EA2384">
        <w:rPr>
          <w:rFonts w:ascii="Consolas" w:eastAsia="宋体" w:hAnsi="Consolas" w:cs="宋体"/>
          <w:color w:val="CC7832"/>
          <w:kern w:val="0"/>
          <w:sz w:val="20"/>
          <w:szCs w:val="20"/>
        </w:rPr>
        <w:br/>
        <w:t xml:space="preserve">        synchronized </w:t>
      </w:r>
      <w:r w:rsidRPr="00EA2384">
        <w:rPr>
          <w:rFonts w:ascii="Consolas" w:eastAsia="宋体" w:hAnsi="Consolas" w:cs="宋体"/>
          <w:color w:val="A9B7C6"/>
          <w:kern w:val="0"/>
          <w:sz w:val="20"/>
          <w:szCs w:val="20"/>
        </w:rPr>
        <w:t>(</w:t>
      </w:r>
      <w:r w:rsidRPr="00EA2384">
        <w:rPr>
          <w:rFonts w:ascii="Consolas" w:eastAsia="宋体" w:hAnsi="Consolas" w:cs="宋体"/>
          <w:color w:val="CC7832"/>
          <w:kern w:val="0"/>
          <w:sz w:val="20"/>
          <w:szCs w:val="20"/>
        </w:rPr>
        <w:t>this</w:t>
      </w:r>
      <w:r w:rsidRPr="00EA2384">
        <w:rPr>
          <w:rFonts w:ascii="Consolas" w:eastAsia="宋体" w:hAnsi="Consolas" w:cs="宋体"/>
          <w:color w:val="A9B7C6"/>
          <w:kern w:val="0"/>
          <w:sz w:val="20"/>
          <w:szCs w:val="20"/>
        </w:rPr>
        <w:t>){</w:t>
      </w:r>
      <w:r w:rsidRPr="00EA2384">
        <w:rPr>
          <w:rFonts w:ascii="Consolas" w:eastAsia="宋体" w:hAnsi="Consolas" w:cs="宋体"/>
          <w:color w:val="A9B7C6"/>
          <w:kern w:val="0"/>
          <w:sz w:val="20"/>
          <w:szCs w:val="20"/>
        </w:rPr>
        <w:br/>
        <w:t xml:space="preserve">            </w:t>
      </w:r>
      <w:r w:rsidRPr="00EA2384">
        <w:rPr>
          <w:rFonts w:ascii="Consolas" w:eastAsia="宋体" w:hAnsi="Consolas" w:cs="宋体"/>
          <w:color w:val="CC7832"/>
          <w:kern w:val="0"/>
          <w:sz w:val="20"/>
          <w:szCs w:val="20"/>
        </w:rPr>
        <w:t>for</w:t>
      </w:r>
      <w:r w:rsidRPr="00EA2384">
        <w:rPr>
          <w:rFonts w:ascii="Consolas" w:eastAsia="宋体" w:hAnsi="Consolas" w:cs="宋体"/>
          <w:color w:val="A9B7C6"/>
          <w:kern w:val="0"/>
          <w:sz w:val="20"/>
          <w:szCs w:val="20"/>
        </w:rPr>
        <w:t>(</w:t>
      </w:r>
      <w:r w:rsidRPr="00EA2384">
        <w:rPr>
          <w:rFonts w:ascii="Consolas" w:eastAsia="宋体" w:hAnsi="Consolas" w:cs="宋体"/>
          <w:color w:val="CC7832"/>
          <w:kern w:val="0"/>
          <w:sz w:val="20"/>
          <w:szCs w:val="20"/>
        </w:rPr>
        <w:t xml:space="preserve">int </w:t>
      </w:r>
      <w:proofErr w:type="spellStart"/>
      <w:r w:rsidRPr="00EA2384">
        <w:rPr>
          <w:rFonts w:ascii="Consolas" w:eastAsia="宋体" w:hAnsi="Consolas" w:cs="宋体"/>
          <w:color w:val="A9B7C6"/>
          <w:kern w:val="0"/>
          <w:sz w:val="20"/>
          <w:szCs w:val="20"/>
        </w:rPr>
        <w:t>i</w:t>
      </w:r>
      <w:proofErr w:type="spellEnd"/>
      <w:r w:rsidRPr="00EA2384">
        <w:rPr>
          <w:rFonts w:ascii="Consolas" w:eastAsia="宋体" w:hAnsi="Consolas" w:cs="宋体"/>
          <w:color w:val="A9B7C6"/>
          <w:kern w:val="0"/>
          <w:sz w:val="20"/>
          <w:szCs w:val="20"/>
        </w:rPr>
        <w:t xml:space="preserve"> = </w:t>
      </w:r>
      <w:r w:rsidRPr="00EA2384">
        <w:rPr>
          <w:rFonts w:ascii="Consolas" w:eastAsia="宋体" w:hAnsi="Consolas" w:cs="宋体"/>
          <w:color w:val="6897BB"/>
          <w:kern w:val="0"/>
          <w:sz w:val="20"/>
          <w:szCs w:val="20"/>
        </w:rPr>
        <w:t>0</w:t>
      </w:r>
      <w:r w:rsidRPr="00EA2384">
        <w:rPr>
          <w:rFonts w:ascii="Consolas" w:eastAsia="宋体" w:hAnsi="Consolas" w:cs="宋体"/>
          <w:color w:val="CC7832"/>
          <w:kern w:val="0"/>
          <w:sz w:val="20"/>
          <w:szCs w:val="20"/>
        </w:rPr>
        <w:t xml:space="preserve">; </w:t>
      </w:r>
      <w:proofErr w:type="spellStart"/>
      <w:r w:rsidRPr="00EA2384">
        <w:rPr>
          <w:rFonts w:ascii="Consolas" w:eastAsia="宋体" w:hAnsi="Consolas" w:cs="宋体"/>
          <w:color w:val="A9B7C6"/>
          <w:kern w:val="0"/>
          <w:sz w:val="20"/>
          <w:szCs w:val="20"/>
        </w:rPr>
        <w:t>i</w:t>
      </w:r>
      <w:proofErr w:type="spellEnd"/>
      <w:r w:rsidRPr="00EA2384">
        <w:rPr>
          <w:rFonts w:ascii="Consolas" w:eastAsia="宋体" w:hAnsi="Consolas" w:cs="宋体"/>
          <w:color w:val="A9B7C6"/>
          <w:kern w:val="0"/>
          <w:sz w:val="20"/>
          <w:szCs w:val="20"/>
        </w:rPr>
        <w:t xml:space="preserve"> &lt;</w:t>
      </w:r>
      <w:r w:rsidRPr="00EA2384">
        <w:rPr>
          <w:rFonts w:ascii="Consolas" w:eastAsia="宋体" w:hAnsi="Consolas" w:cs="宋体"/>
          <w:color w:val="6897BB"/>
          <w:kern w:val="0"/>
          <w:sz w:val="20"/>
          <w:szCs w:val="20"/>
        </w:rPr>
        <w:t>100</w:t>
      </w:r>
      <w:r w:rsidRPr="00EA2384">
        <w:rPr>
          <w:rFonts w:ascii="Consolas" w:eastAsia="宋体" w:hAnsi="Consolas" w:cs="宋体"/>
          <w:color w:val="CC7832"/>
          <w:kern w:val="0"/>
          <w:sz w:val="20"/>
          <w:szCs w:val="20"/>
        </w:rPr>
        <w:t xml:space="preserve">; </w:t>
      </w:r>
      <w:r w:rsidRPr="00EA2384">
        <w:rPr>
          <w:rFonts w:ascii="Consolas" w:eastAsia="宋体" w:hAnsi="Consolas" w:cs="宋体"/>
          <w:color w:val="A9B7C6"/>
          <w:kern w:val="0"/>
          <w:sz w:val="20"/>
          <w:szCs w:val="20"/>
        </w:rPr>
        <w:t>++</w:t>
      </w:r>
      <w:proofErr w:type="spellStart"/>
      <w:r w:rsidRPr="00EA2384">
        <w:rPr>
          <w:rFonts w:ascii="Consolas" w:eastAsia="宋体" w:hAnsi="Consolas" w:cs="宋体"/>
          <w:color w:val="A9B7C6"/>
          <w:kern w:val="0"/>
          <w:sz w:val="20"/>
          <w:szCs w:val="20"/>
        </w:rPr>
        <w:t>i</w:t>
      </w:r>
      <w:proofErr w:type="spellEnd"/>
      <w:r w:rsidRPr="00EA2384">
        <w:rPr>
          <w:rFonts w:ascii="Consolas" w:eastAsia="宋体" w:hAnsi="Consolas" w:cs="宋体"/>
          <w:color w:val="A9B7C6"/>
          <w:kern w:val="0"/>
          <w:sz w:val="20"/>
          <w:szCs w:val="20"/>
        </w:rPr>
        <w:t>){</w:t>
      </w:r>
      <w:r w:rsidRPr="00EA2384">
        <w:rPr>
          <w:rFonts w:ascii="Consolas" w:eastAsia="宋体" w:hAnsi="Consolas" w:cs="宋体"/>
          <w:color w:val="A9B7C6"/>
          <w:kern w:val="0"/>
          <w:sz w:val="20"/>
          <w:szCs w:val="20"/>
        </w:rPr>
        <w:br/>
        <w:t xml:space="preserve">                </w:t>
      </w:r>
      <w:proofErr w:type="spellStart"/>
      <w:r w:rsidRPr="00EA2384">
        <w:rPr>
          <w:rFonts w:ascii="Consolas" w:eastAsia="宋体" w:hAnsi="Consolas" w:cs="宋体"/>
          <w:color w:val="A9B7C6"/>
          <w:kern w:val="0"/>
          <w:sz w:val="20"/>
          <w:szCs w:val="20"/>
        </w:rPr>
        <w:t>System.</w:t>
      </w:r>
      <w:r w:rsidRPr="00EA2384">
        <w:rPr>
          <w:rFonts w:ascii="Consolas" w:eastAsia="宋体" w:hAnsi="Consolas" w:cs="宋体"/>
          <w:i/>
          <w:iCs/>
          <w:color w:val="9876AA"/>
          <w:kern w:val="0"/>
          <w:sz w:val="20"/>
          <w:szCs w:val="20"/>
        </w:rPr>
        <w:t>out</w:t>
      </w:r>
      <w:r w:rsidRPr="00EA2384">
        <w:rPr>
          <w:rFonts w:ascii="Consolas" w:eastAsia="宋体" w:hAnsi="Consolas" w:cs="宋体"/>
          <w:color w:val="A9B7C6"/>
          <w:kern w:val="0"/>
          <w:sz w:val="20"/>
          <w:szCs w:val="20"/>
        </w:rPr>
        <w:t>.println</w:t>
      </w:r>
      <w:proofErr w:type="spellEnd"/>
      <w:r w:rsidRPr="00EA2384">
        <w:rPr>
          <w:rFonts w:ascii="Consolas" w:eastAsia="宋体" w:hAnsi="Consolas" w:cs="宋体"/>
          <w:color w:val="A9B7C6"/>
          <w:kern w:val="0"/>
          <w:sz w:val="20"/>
          <w:szCs w:val="20"/>
        </w:rPr>
        <w:t>(</w:t>
      </w:r>
      <w:r w:rsidRPr="00EA2384">
        <w:rPr>
          <w:rFonts w:ascii="Consolas" w:eastAsia="宋体" w:hAnsi="Consolas" w:cs="宋体"/>
          <w:color w:val="6A8759"/>
          <w:kern w:val="0"/>
          <w:sz w:val="20"/>
          <w:szCs w:val="20"/>
        </w:rPr>
        <w:t>"</w:t>
      </w:r>
      <w:proofErr w:type="spellStart"/>
      <w:r w:rsidRPr="00EA2384">
        <w:rPr>
          <w:rFonts w:ascii="Consolas" w:eastAsia="宋体" w:hAnsi="Consolas" w:cs="宋体"/>
          <w:color w:val="6A8759"/>
          <w:kern w:val="0"/>
          <w:sz w:val="20"/>
          <w:szCs w:val="20"/>
        </w:rPr>
        <w:t>sy</w:t>
      </w:r>
      <w:proofErr w:type="spellEnd"/>
      <w:r w:rsidRPr="00EA2384">
        <w:rPr>
          <w:rFonts w:ascii="Consolas" w:eastAsia="宋体" w:hAnsi="Consolas" w:cs="宋体"/>
          <w:color w:val="6A8759"/>
          <w:kern w:val="0"/>
          <w:sz w:val="20"/>
          <w:szCs w:val="20"/>
        </w:rPr>
        <w:t xml:space="preserve"> </w:t>
      </w:r>
      <w:proofErr w:type="spellStart"/>
      <w:r w:rsidRPr="00EA2384">
        <w:rPr>
          <w:rFonts w:ascii="Consolas" w:eastAsia="宋体" w:hAnsi="Consolas" w:cs="宋体"/>
          <w:color w:val="6A8759"/>
          <w:kern w:val="0"/>
          <w:sz w:val="20"/>
          <w:szCs w:val="20"/>
        </w:rPr>
        <w:t>threadName</w:t>
      </w:r>
      <w:proofErr w:type="spellEnd"/>
      <w:r w:rsidRPr="00EA2384">
        <w:rPr>
          <w:rFonts w:ascii="Consolas" w:eastAsia="宋体" w:hAnsi="Consolas" w:cs="宋体"/>
          <w:color w:val="6A8759"/>
          <w:kern w:val="0"/>
          <w:sz w:val="20"/>
          <w:szCs w:val="20"/>
        </w:rPr>
        <w:t xml:space="preserve"> = " </w:t>
      </w:r>
      <w:r w:rsidRPr="00EA2384">
        <w:rPr>
          <w:rFonts w:ascii="Consolas" w:eastAsia="宋体" w:hAnsi="Consolas" w:cs="宋体"/>
          <w:color w:val="A9B7C6"/>
          <w:kern w:val="0"/>
          <w:sz w:val="20"/>
          <w:szCs w:val="20"/>
        </w:rPr>
        <w:t xml:space="preserve">+ </w:t>
      </w:r>
      <w:proofErr w:type="spellStart"/>
      <w:r w:rsidRPr="00EA2384">
        <w:rPr>
          <w:rFonts w:ascii="Consolas" w:eastAsia="宋体" w:hAnsi="Consolas" w:cs="宋体"/>
          <w:color w:val="A9B7C6"/>
          <w:kern w:val="0"/>
          <w:sz w:val="20"/>
          <w:szCs w:val="20"/>
        </w:rPr>
        <w:t>Thread.</w:t>
      </w:r>
      <w:r w:rsidRPr="00EA2384">
        <w:rPr>
          <w:rFonts w:ascii="Consolas" w:eastAsia="宋体" w:hAnsi="Consolas" w:cs="宋体"/>
          <w:i/>
          <w:iCs/>
          <w:color w:val="A9B7C6"/>
          <w:kern w:val="0"/>
          <w:sz w:val="20"/>
          <w:szCs w:val="20"/>
        </w:rPr>
        <w:t>currentThread</w:t>
      </w:r>
      <w:proofErr w:type="spellEnd"/>
      <w:r w:rsidRPr="00EA2384">
        <w:rPr>
          <w:rFonts w:ascii="Consolas" w:eastAsia="宋体" w:hAnsi="Consolas" w:cs="宋体"/>
          <w:color w:val="A9B7C6"/>
          <w:kern w:val="0"/>
          <w:sz w:val="20"/>
          <w:szCs w:val="20"/>
        </w:rPr>
        <w:t>().</w:t>
      </w:r>
      <w:proofErr w:type="spellStart"/>
      <w:r w:rsidRPr="00EA2384">
        <w:rPr>
          <w:rFonts w:ascii="Consolas" w:eastAsia="宋体" w:hAnsi="Consolas" w:cs="宋体"/>
          <w:color w:val="A9B7C6"/>
          <w:kern w:val="0"/>
          <w:sz w:val="20"/>
          <w:szCs w:val="20"/>
        </w:rPr>
        <w:t>getName</w:t>
      </w:r>
      <w:proofErr w:type="spellEnd"/>
      <w:r w:rsidRPr="00EA2384">
        <w:rPr>
          <w:rFonts w:ascii="Consolas" w:eastAsia="宋体" w:hAnsi="Consolas" w:cs="宋体"/>
          <w:color w:val="A9B7C6"/>
          <w:kern w:val="0"/>
          <w:sz w:val="20"/>
          <w:szCs w:val="20"/>
        </w:rPr>
        <w:t xml:space="preserve">() + </w:t>
      </w:r>
      <w:r w:rsidRPr="00EA2384">
        <w:rPr>
          <w:rFonts w:ascii="Consolas" w:eastAsia="宋体" w:hAnsi="Consolas" w:cs="宋体"/>
          <w:color w:val="6A8759"/>
          <w:kern w:val="0"/>
          <w:sz w:val="20"/>
          <w:szCs w:val="20"/>
        </w:rPr>
        <w:t xml:space="preserve">" </w:t>
      </w:r>
      <w:proofErr w:type="spellStart"/>
      <w:r w:rsidRPr="00EA2384">
        <w:rPr>
          <w:rFonts w:ascii="Consolas" w:eastAsia="宋体" w:hAnsi="Consolas" w:cs="宋体"/>
          <w:color w:val="6A8759"/>
          <w:kern w:val="0"/>
          <w:sz w:val="20"/>
          <w:szCs w:val="20"/>
        </w:rPr>
        <w:t>i</w:t>
      </w:r>
      <w:proofErr w:type="spellEnd"/>
      <w:r w:rsidRPr="00EA2384">
        <w:rPr>
          <w:rFonts w:ascii="Consolas" w:eastAsia="宋体" w:hAnsi="Consolas" w:cs="宋体"/>
          <w:color w:val="6A8759"/>
          <w:kern w:val="0"/>
          <w:sz w:val="20"/>
          <w:szCs w:val="20"/>
        </w:rPr>
        <w:t xml:space="preserve"> = " </w:t>
      </w:r>
      <w:r w:rsidRPr="00EA2384">
        <w:rPr>
          <w:rFonts w:ascii="Consolas" w:eastAsia="宋体" w:hAnsi="Consolas" w:cs="宋体"/>
          <w:color w:val="A9B7C6"/>
          <w:kern w:val="0"/>
          <w:sz w:val="20"/>
          <w:szCs w:val="20"/>
        </w:rPr>
        <w:t>+</w:t>
      </w:r>
      <w:proofErr w:type="spellStart"/>
      <w:r w:rsidRPr="00EA2384">
        <w:rPr>
          <w:rFonts w:ascii="Consolas" w:eastAsia="宋体" w:hAnsi="Consolas" w:cs="宋体"/>
          <w:color w:val="A9B7C6"/>
          <w:kern w:val="0"/>
          <w:sz w:val="20"/>
          <w:szCs w:val="20"/>
        </w:rPr>
        <w:t>i</w:t>
      </w:r>
      <w:proofErr w:type="spellEnd"/>
      <w:r w:rsidRPr="00EA2384">
        <w:rPr>
          <w:rFonts w:ascii="Consolas" w:eastAsia="宋体" w:hAnsi="Consolas" w:cs="宋体"/>
          <w:color w:val="A9B7C6"/>
          <w:kern w:val="0"/>
          <w:sz w:val="20"/>
          <w:szCs w:val="20"/>
        </w:rPr>
        <w:t>)</w:t>
      </w:r>
      <w:r w:rsidRPr="00EA2384">
        <w:rPr>
          <w:rFonts w:ascii="Consolas" w:eastAsia="宋体" w:hAnsi="Consolas" w:cs="宋体"/>
          <w:color w:val="CC7832"/>
          <w:kern w:val="0"/>
          <w:sz w:val="20"/>
          <w:szCs w:val="20"/>
        </w:rPr>
        <w:t>;</w:t>
      </w:r>
      <w:r w:rsidRPr="00EA2384">
        <w:rPr>
          <w:rFonts w:ascii="Consolas" w:eastAsia="宋体" w:hAnsi="Consolas" w:cs="宋体"/>
          <w:color w:val="CC7832"/>
          <w:kern w:val="0"/>
          <w:sz w:val="20"/>
          <w:szCs w:val="20"/>
        </w:rPr>
        <w:br/>
        <w:t xml:space="preserve">            </w:t>
      </w:r>
      <w:r w:rsidRPr="00EA2384">
        <w:rPr>
          <w:rFonts w:ascii="Consolas" w:eastAsia="宋体" w:hAnsi="Consolas" w:cs="宋体"/>
          <w:color w:val="A9B7C6"/>
          <w:kern w:val="0"/>
          <w:sz w:val="20"/>
          <w:szCs w:val="20"/>
        </w:rPr>
        <w:t>}</w:t>
      </w:r>
      <w:r w:rsidRPr="00EA2384">
        <w:rPr>
          <w:rFonts w:ascii="Consolas" w:eastAsia="宋体" w:hAnsi="Consolas" w:cs="宋体"/>
          <w:color w:val="A9B7C6"/>
          <w:kern w:val="0"/>
          <w:sz w:val="20"/>
          <w:szCs w:val="20"/>
        </w:rPr>
        <w:br/>
        <w:t xml:space="preserve">        }</w:t>
      </w:r>
      <w:r w:rsidRPr="00EA2384">
        <w:rPr>
          <w:rFonts w:ascii="Consolas" w:eastAsia="宋体" w:hAnsi="Consolas" w:cs="宋体"/>
          <w:color w:val="A9B7C6"/>
          <w:kern w:val="0"/>
          <w:sz w:val="20"/>
          <w:szCs w:val="20"/>
        </w:rPr>
        <w:br/>
        <w:t xml:space="preserve">    }</w:t>
      </w:r>
      <w:r w:rsidRPr="00EA2384">
        <w:rPr>
          <w:rFonts w:ascii="Consolas" w:eastAsia="宋体" w:hAnsi="Consolas" w:cs="宋体"/>
          <w:color w:val="A9B7C6"/>
          <w:kern w:val="0"/>
          <w:sz w:val="20"/>
          <w:szCs w:val="20"/>
        </w:rPr>
        <w:br/>
        <w:t>}</w:t>
      </w:r>
    </w:p>
    <w:p w14:paraId="47107DAA" w14:textId="71E7FD78" w:rsidR="00EA2384" w:rsidRDefault="00EA2384" w:rsidP="00EA2384"/>
    <w:p w14:paraId="412B4FDF" w14:textId="0CF871A0" w:rsidR="00EF21E0" w:rsidRDefault="00EA2384" w:rsidP="00EA2384">
      <w:r>
        <w:rPr>
          <w:rFonts w:hint="eastAsia"/>
        </w:rPr>
        <w:t>可以看到，方法</w:t>
      </w:r>
      <w:proofErr w:type="spellStart"/>
      <w:r>
        <w:rPr>
          <w:rFonts w:hint="eastAsia"/>
        </w:rPr>
        <w:t>d</w:t>
      </w:r>
      <w:r>
        <w:t>oLongTime</w:t>
      </w:r>
      <w:proofErr w:type="spellEnd"/>
      <w:r>
        <w:t>()</w:t>
      </w:r>
      <w:r>
        <w:rPr>
          <w:rFonts w:hint="eastAsia"/>
        </w:rPr>
        <w:t>并不是同步方法，</w:t>
      </w:r>
      <w:r w:rsidR="00EF21E0">
        <w:rPr>
          <w:rFonts w:hint="eastAsia"/>
        </w:rPr>
        <w:t>方法内部的代码块才是同步的，而其他代码都是异步执行的。</w:t>
      </w:r>
    </w:p>
    <w:p w14:paraId="322BB2A9" w14:textId="5171C553" w:rsidR="00EF21E0" w:rsidRDefault="00EF21E0" w:rsidP="00EA2384"/>
    <w:p w14:paraId="14ABE961" w14:textId="6E97FB87" w:rsidR="00EF21E0" w:rsidRDefault="00B91325" w:rsidP="00B91325">
      <w:pPr>
        <w:pStyle w:val="a7"/>
        <w:numPr>
          <w:ilvl w:val="0"/>
          <w:numId w:val="4"/>
        </w:numPr>
        <w:ind w:firstLineChars="0"/>
      </w:pPr>
      <w:r>
        <w:rPr>
          <w:rFonts w:hint="eastAsia"/>
        </w:rPr>
        <w:t>s</w:t>
      </w:r>
      <w:r>
        <w:t>ynchronized</w:t>
      </w:r>
      <w:r w:rsidR="0096433F">
        <w:t>(this)</w:t>
      </w:r>
      <w:r>
        <w:rPr>
          <w:rFonts w:hint="eastAsia"/>
        </w:rPr>
        <w:t>代码块间的同步性</w:t>
      </w:r>
    </w:p>
    <w:p w14:paraId="75474810" w14:textId="4FE74310" w:rsidR="00B91325" w:rsidRDefault="00CA3A7F" w:rsidP="00B91325">
      <w:pPr>
        <w:pStyle w:val="a7"/>
        <w:ind w:left="360" w:firstLineChars="0" w:firstLine="0"/>
      </w:pPr>
      <w:r>
        <w:rPr>
          <w:rFonts w:hint="eastAsia"/>
        </w:rPr>
        <w:t>当一个线程访问一个对象的一个s</w:t>
      </w:r>
      <w:r>
        <w:t>ynchronized(this)</w:t>
      </w:r>
      <w:r>
        <w:rPr>
          <w:rFonts w:hint="eastAsia"/>
        </w:rPr>
        <w:t>同步代码块时，其他线程对于该对象中的所有其他s</w:t>
      </w:r>
      <w:r>
        <w:t>ynchronized(this)</w:t>
      </w:r>
      <w:r>
        <w:rPr>
          <w:rFonts w:hint="eastAsia"/>
        </w:rPr>
        <w:t>同步代码块的访问将会被阻塞，</w:t>
      </w:r>
      <w:r w:rsidR="00985659">
        <w:rPr>
          <w:rFonts w:hint="eastAsia"/>
        </w:rPr>
        <w:t>这其实是因为这些同步代码块所使用的</w:t>
      </w:r>
      <w:proofErr w:type="gramStart"/>
      <w:r w:rsidR="00985659">
        <w:rPr>
          <w:rFonts w:hint="eastAsia"/>
        </w:rPr>
        <w:t>的</w:t>
      </w:r>
      <w:proofErr w:type="gramEnd"/>
      <w:r w:rsidR="00985659">
        <w:rPr>
          <w:rFonts w:hint="eastAsia"/>
        </w:rPr>
        <w:t>对象监视器都是t</w:t>
      </w:r>
      <w:r w:rsidR="00985659">
        <w:t>his</w:t>
      </w:r>
      <w:r w:rsidR="00985659">
        <w:rPr>
          <w:rFonts w:hint="eastAsia"/>
        </w:rPr>
        <w:t>。因此，使用同一个对象监视器的同步代码块在同一时间只有一个</w:t>
      </w:r>
      <w:r w:rsidR="000776D6">
        <w:rPr>
          <w:rFonts w:hint="eastAsia"/>
        </w:rPr>
        <w:t>线程可以</w:t>
      </w:r>
      <w:r w:rsidR="00985659">
        <w:rPr>
          <w:rFonts w:hint="eastAsia"/>
        </w:rPr>
        <w:t>执行。</w:t>
      </w:r>
      <w:r w:rsidR="00F10092">
        <w:rPr>
          <w:rFonts w:hint="eastAsia"/>
        </w:rPr>
        <w:t>同时，</w:t>
      </w:r>
      <w:r w:rsidR="006C083F">
        <w:rPr>
          <w:rFonts w:hint="eastAsia"/>
        </w:rPr>
        <w:t>它还能够阻塞其他s</w:t>
      </w:r>
      <w:r w:rsidR="006C083F">
        <w:t>ynchronized</w:t>
      </w:r>
      <w:r w:rsidR="006C083F">
        <w:rPr>
          <w:rFonts w:hint="eastAsia"/>
        </w:rPr>
        <w:t>同步方法</w:t>
      </w:r>
      <w:r w:rsidR="000776D6">
        <w:rPr>
          <w:rFonts w:hint="eastAsia"/>
        </w:rPr>
        <w:t>的调用</w:t>
      </w:r>
      <w:r w:rsidR="0096433F">
        <w:rPr>
          <w:rFonts w:hint="eastAsia"/>
        </w:rPr>
        <w:t>，因为同步方法的对象监视器也是t</w:t>
      </w:r>
      <w:r w:rsidR="0096433F">
        <w:t>his</w:t>
      </w:r>
      <w:r w:rsidR="0096433F">
        <w:rPr>
          <w:rFonts w:hint="eastAsia"/>
        </w:rPr>
        <w:t>。</w:t>
      </w:r>
    </w:p>
    <w:p w14:paraId="166028AD" w14:textId="29151348" w:rsidR="00985659" w:rsidRDefault="00985659" w:rsidP="00985659"/>
    <w:p w14:paraId="289178F0" w14:textId="7D62A3CD" w:rsidR="006A2A91" w:rsidRDefault="006A2A91" w:rsidP="006A2A91">
      <w:pPr>
        <w:pStyle w:val="a7"/>
        <w:numPr>
          <w:ilvl w:val="0"/>
          <w:numId w:val="4"/>
        </w:numPr>
        <w:ind w:firstLineChars="0"/>
      </w:pPr>
      <w:r>
        <w:rPr>
          <w:rFonts w:hint="eastAsia"/>
        </w:rPr>
        <w:t>将任意对象作为对象监视器</w:t>
      </w:r>
    </w:p>
    <w:p w14:paraId="4C32ED6D" w14:textId="40DED8C1" w:rsidR="006A2A91" w:rsidRDefault="000776D6" w:rsidP="006A2A91">
      <w:pPr>
        <w:pStyle w:val="a7"/>
        <w:ind w:left="360" w:firstLineChars="0" w:firstLine="0"/>
      </w:pPr>
      <w:r>
        <w:rPr>
          <w:rFonts w:hint="eastAsia"/>
        </w:rPr>
        <w:t>可以使用实例变量及方法的参数作为对象监视器，使用的格式如下：</w:t>
      </w:r>
    </w:p>
    <w:p w14:paraId="402E3137" w14:textId="50387E22" w:rsidR="000776D6" w:rsidRDefault="000776D6" w:rsidP="006A2A91">
      <w:pPr>
        <w:pStyle w:val="a7"/>
        <w:ind w:left="360" w:firstLineChars="0" w:firstLine="0"/>
      </w:pPr>
      <w:r>
        <w:rPr>
          <w:rFonts w:hint="eastAsia"/>
        </w:rPr>
        <w:t>s</w:t>
      </w:r>
      <w:r>
        <w:t>ynchronized(</w:t>
      </w:r>
      <w:r w:rsidR="009A23FB">
        <w:rPr>
          <w:rFonts w:hint="eastAsia"/>
        </w:rPr>
        <w:t>对象监视器</w:t>
      </w:r>
      <w:r>
        <w:t>)</w:t>
      </w:r>
      <w:r w:rsidR="009A23FB">
        <w:t>{}</w:t>
      </w:r>
    </w:p>
    <w:p w14:paraId="224BC4A1" w14:textId="7308D997" w:rsidR="009A23FB" w:rsidRDefault="009A23FB" w:rsidP="006A2A91">
      <w:pPr>
        <w:pStyle w:val="a7"/>
        <w:ind w:left="360" w:firstLineChars="0" w:firstLine="0"/>
      </w:pPr>
      <w:r>
        <w:rPr>
          <w:rFonts w:hint="eastAsia"/>
        </w:rPr>
        <w:t>当多个线程持有同一个对象监视器时，同一时间只有一个线程可以执行该同步代码块的代码。</w:t>
      </w:r>
      <w:r w:rsidR="000A6A5C">
        <w:rPr>
          <w:rFonts w:hint="eastAsia"/>
        </w:rPr>
        <w:t>这种将非this作为对象监视器的同步代码块，它与其他的同步方法是异步的，因为对象监视器不一样，</w:t>
      </w:r>
      <w:r w:rsidR="00E237C7">
        <w:rPr>
          <w:rFonts w:hint="eastAsia"/>
        </w:rPr>
        <w:t>一个是非this对象，一个是this对象，</w:t>
      </w:r>
      <w:r w:rsidR="000A6A5C">
        <w:rPr>
          <w:rFonts w:hint="eastAsia"/>
        </w:rPr>
        <w:t>因此</w:t>
      </w:r>
      <w:r w:rsidR="00225045">
        <w:rPr>
          <w:rFonts w:hint="eastAsia"/>
        </w:rPr>
        <w:t>可以提高运行效率。</w:t>
      </w:r>
    </w:p>
    <w:p w14:paraId="4D1B2480" w14:textId="76168479" w:rsidR="00225045" w:rsidRDefault="00225045" w:rsidP="00225045"/>
    <w:p w14:paraId="58E508D2" w14:textId="683C9E56" w:rsidR="00225045" w:rsidRDefault="006E296C" w:rsidP="00225045">
      <w:r>
        <w:rPr>
          <w:rFonts w:hint="eastAsia"/>
        </w:rPr>
        <w:t>同时，如果将一个</w:t>
      </w:r>
      <w:r w:rsidR="00DD44B5">
        <w:rPr>
          <w:rFonts w:hint="eastAsia"/>
        </w:rPr>
        <w:t>非t</w:t>
      </w:r>
      <w:r w:rsidR="00DD44B5">
        <w:t>his</w:t>
      </w:r>
      <w:r w:rsidR="00DD44B5">
        <w:rPr>
          <w:rFonts w:hint="eastAsia"/>
        </w:rPr>
        <w:t>对象作为对象监视器，那么也能够保证该非t</w:t>
      </w:r>
      <w:r w:rsidR="00DD44B5">
        <w:t>his</w:t>
      </w:r>
      <w:r w:rsidR="00DD44B5">
        <w:rPr>
          <w:rFonts w:hint="eastAsia"/>
        </w:rPr>
        <w:t>对象不会</w:t>
      </w:r>
      <w:proofErr w:type="gramStart"/>
      <w:r w:rsidR="00DD44B5">
        <w:rPr>
          <w:rFonts w:hint="eastAsia"/>
        </w:rPr>
        <w:t>被脏读</w:t>
      </w:r>
      <w:proofErr w:type="gramEnd"/>
      <w:r w:rsidR="00DD44B5">
        <w:rPr>
          <w:rFonts w:hint="eastAsia"/>
        </w:rPr>
        <w:t>，</w:t>
      </w:r>
      <w:r w:rsidR="00DD44B5">
        <w:rPr>
          <w:rFonts w:hint="eastAsia"/>
        </w:rPr>
        <w:lastRenderedPageBreak/>
        <w:t>因为</w:t>
      </w:r>
      <w:r w:rsidR="002517A4">
        <w:rPr>
          <w:rFonts w:hint="eastAsia"/>
        </w:rPr>
        <w:t>该同步代码块在同一时间里只能被一个线程执行，这样，能够保证该非this对象的</w:t>
      </w:r>
      <w:r w:rsidR="00504538">
        <w:rPr>
          <w:rFonts w:hint="eastAsia"/>
        </w:rPr>
        <w:t>线程安全性。</w:t>
      </w:r>
    </w:p>
    <w:p w14:paraId="78932C4B" w14:textId="41173E65" w:rsidR="00590F2B" w:rsidRDefault="00590F2B" w:rsidP="00225045"/>
    <w:p w14:paraId="33C179FD" w14:textId="19B9D1B9" w:rsidR="00590F2B" w:rsidRDefault="00590F2B" w:rsidP="00590F2B">
      <w:r>
        <w:rPr>
          <w:rFonts w:hint="eastAsia"/>
        </w:rPr>
        <w:t>结论：</w:t>
      </w:r>
    </w:p>
    <w:p w14:paraId="08AF5D48" w14:textId="2FB103E1" w:rsidR="00590F2B" w:rsidRDefault="00B478D7" w:rsidP="00590F2B">
      <w:pPr>
        <w:rPr>
          <w:rFonts w:hint="eastAsia"/>
        </w:rPr>
      </w:pPr>
      <w:r>
        <w:rPr>
          <w:rFonts w:hint="eastAsia"/>
        </w:rPr>
        <w:t>使用非</w:t>
      </w:r>
      <w:r>
        <w:t>this</w:t>
      </w:r>
      <w:r>
        <w:rPr>
          <w:rFonts w:hint="eastAsia"/>
        </w:rPr>
        <w:t>对象x作为对象监视器时：</w:t>
      </w:r>
    </w:p>
    <w:p w14:paraId="1E7D0508" w14:textId="2ECF921F" w:rsidR="00590F2B" w:rsidRDefault="00590F2B" w:rsidP="00590F2B">
      <w:pPr>
        <w:pStyle w:val="a7"/>
        <w:numPr>
          <w:ilvl w:val="0"/>
          <w:numId w:val="5"/>
        </w:numPr>
        <w:ind w:firstLineChars="0"/>
      </w:pPr>
      <w:r>
        <w:rPr>
          <w:rFonts w:hint="eastAsia"/>
        </w:rPr>
        <w:t>当多个线程同时执行s</w:t>
      </w:r>
      <w:r>
        <w:t>ynchronized(x){}</w:t>
      </w:r>
      <w:r>
        <w:rPr>
          <w:rFonts w:hint="eastAsia"/>
        </w:rPr>
        <w:t>同步代码块时是同步效果</w:t>
      </w:r>
      <w:r w:rsidR="003E0D29">
        <w:rPr>
          <w:rFonts w:hint="eastAsia"/>
        </w:rPr>
        <w:t>。</w:t>
      </w:r>
    </w:p>
    <w:p w14:paraId="6C257A43" w14:textId="17D9FCE0" w:rsidR="003E0D29" w:rsidRDefault="003E0D29" w:rsidP="00590F2B">
      <w:pPr>
        <w:pStyle w:val="a7"/>
        <w:numPr>
          <w:ilvl w:val="0"/>
          <w:numId w:val="5"/>
        </w:numPr>
        <w:ind w:firstLineChars="0"/>
      </w:pPr>
      <w:r>
        <w:rPr>
          <w:rFonts w:hint="eastAsia"/>
        </w:rPr>
        <w:t>当其他线程执行x对象中s</w:t>
      </w:r>
      <w:r>
        <w:t>ynchronized</w:t>
      </w:r>
      <w:r>
        <w:rPr>
          <w:rFonts w:hint="eastAsia"/>
        </w:rPr>
        <w:t>同步方法时呈同步效果。</w:t>
      </w:r>
    </w:p>
    <w:p w14:paraId="34197BAE" w14:textId="1406D7A0" w:rsidR="00985659" w:rsidRDefault="003E0D29" w:rsidP="00985659">
      <w:pPr>
        <w:pStyle w:val="a7"/>
        <w:numPr>
          <w:ilvl w:val="0"/>
          <w:numId w:val="5"/>
        </w:numPr>
        <w:ind w:firstLineChars="0"/>
      </w:pPr>
      <w:r>
        <w:rPr>
          <w:rFonts w:hint="eastAsia"/>
        </w:rPr>
        <w:t>当其他线程执行x对象方法里面的s</w:t>
      </w:r>
      <w:r>
        <w:t>ynchronized(this)</w:t>
      </w:r>
      <w:r>
        <w:rPr>
          <w:rFonts w:hint="eastAsia"/>
        </w:rPr>
        <w:t>代码块时也是呈现同步效果。</w:t>
      </w:r>
    </w:p>
    <w:p w14:paraId="70BFE591" w14:textId="69E5CE3D" w:rsidR="00B478D7" w:rsidRDefault="00B478D7" w:rsidP="00B478D7">
      <w:pPr>
        <w:pStyle w:val="a7"/>
        <w:numPr>
          <w:ilvl w:val="0"/>
          <w:numId w:val="5"/>
        </w:numPr>
        <w:ind w:firstLineChars="0"/>
      </w:pPr>
      <w:r>
        <w:rPr>
          <w:rFonts w:hint="eastAsia"/>
        </w:rPr>
        <w:t>当其他线程调用非s</w:t>
      </w:r>
      <w:r>
        <w:t>ynchronized</w:t>
      </w:r>
      <w:r>
        <w:rPr>
          <w:rFonts w:hint="eastAsia"/>
        </w:rPr>
        <w:t>方法时，是异步效果。</w:t>
      </w:r>
    </w:p>
    <w:p w14:paraId="3025F6FE" w14:textId="670F047E" w:rsidR="00B478D7" w:rsidRDefault="00B478D7" w:rsidP="00B478D7"/>
    <w:p w14:paraId="462C4C03" w14:textId="0F57266B" w:rsidR="00B478D7" w:rsidRDefault="0021344A" w:rsidP="001F4477">
      <w:pPr>
        <w:pStyle w:val="a7"/>
        <w:numPr>
          <w:ilvl w:val="0"/>
          <w:numId w:val="4"/>
        </w:numPr>
        <w:ind w:firstLineChars="0"/>
      </w:pPr>
      <w:r>
        <w:rPr>
          <w:rFonts w:hint="eastAsia"/>
        </w:rPr>
        <w:t>静态同步s</w:t>
      </w:r>
      <w:r>
        <w:t>ynchronized</w:t>
      </w:r>
      <w:r>
        <w:rPr>
          <w:rFonts w:hint="eastAsia"/>
        </w:rPr>
        <w:t>方法</w:t>
      </w:r>
    </w:p>
    <w:p w14:paraId="1D699C8F" w14:textId="07D6681C" w:rsidR="0021344A" w:rsidRDefault="0021344A" w:rsidP="0021344A">
      <w:pPr>
        <w:pStyle w:val="a7"/>
        <w:ind w:left="360" w:firstLineChars="0" w:firstLine="0"/>
      </w:pPr>
      <w:r>
        <w:rPr>
          <w:rFonts w:hint="eastAsia"/>
        </w:rPr>
        <w:t>当关键字s</w:t>
      </w:r>
      <w:r>
        <w:t>ynchronized</w:t>
      </w:r>
      <w:r>
        <w:rPr>
          <w:rFonts w:hint="eastAsia"/>
        </w:rPr>
        <w:t>应用于s</w:t>
      </w:r>
      <w:r>
        <w:t>tatic</w:t>
      </w:r>
      <w:r>
        <w:rPr>
          <w:rFonts w:hint="eastAsia"/>
        </w:rPr>
        <w:t>静态方法时，</w:t>
      </w:r>
      <w:r w:rsidR="00506A71">
        <w:rPr>
          <w:rFonts w:hint="eastAsia"/>
        </w:rPr>
        <w:t>这是对该静态方法所在的</w:t>
      </w:r>
      <w:r w:rsidR="00506A71">
        <w:t>Class</w:t>
      </w:r>
      <w:r w:rsidR="00506A71">
        <w:rPr>
          <w:rFonts w:hint="eastAsia"/>
        </w:rPr>
        <w:t>类进行加锁，</w:t>
      </w:r>
      <w:r w:rsidR="00450FBF">
        <w:rPr>
          <w:rFonts w:hint="eastAsia"/>
        </w:rPr>
        <w:t>C</w:t>
      </w:r>
      <w:r w:rsidR="00450FBF">
        <w:t>lass</w:t>
      </w:r>
      <w:proofErr w:type="gramStart"/>
      <w:r w:rsidR="00450FBF">
        <w:rPr>
          <w:rFonts w:hint="eastAsia"/>
        </w:rPr>
        <w:t>锁能够</w:t>
      </w:r>
      <w:proofErr w:type="gramEnd"/>
      <w:r w:rsidR="00450FBF">
        <w:rPr>
          <w:rFonts w:hint="eastAsia"/>
        </w:rPr>
        <w:t>对这个类的所有对象实例起作用。</w:t>
      </w:r>
    </w:p>
    <w:p w14:paraId="47649EA9" w14:textId="122A64ED" w:rsidR="00783290" w:rsidRDefault="00783290" w:rsidP="00783290"/>
    <w:p w14:paraId="7F6E84E7" w14:textId="3B4ABC03" w:rsidR="00783290" w:rsidRDefault="00783290" w:rsidP="00783290">
      <w:pPr>
        <w:pStyle w:val="a7"/>
        <w:numPr>
          <w:ilvl w:val="0"/>
          <w:numId w:val="4"/>
        </w:numPr>
        <w:ind w:firstLineChars="0"/>
      </w:pPr>
      <w:r>
        <w:rPr>
          <w:rFonts w:hint="eastAsia"/>
        </w:rPr>
        <w:t>同步s</w:t>
      </w:r>
      <w:r>
        <w:t>ynchronized(Class)</w:t>
      </w:r>
      <w:r>
        <w:rPr>
          <w:rFonts w:hint="eastAsia"/>
        </w:rPr>
        <w:t>代码块</w:t>
      </w:r>
    </w:p>
    <w:p w14:paraId="3D1B8D8A" w14:textId="361E4588" w:rsidR="00783290" w:rsidRDefault="00783290" w:rsidP="00783290">
      <w:pPr>
        <w:pStyle w:val="a7"/>
        <w:ind w:left="360" w:firstLineChars="0" w:firstLine="0"/>
      </w:pPr>
      <w:r>
        <w:rPr>
          <w:rFonts w:hint="eastAsia"/>
        </w:rPr>
        <w:t>作用与s</w:t>
      </w:r>
      <w:r>
        <w:t>ynchronized static</w:t>
      </w:r>
      <w:r>
        <w:rPr>
          <w:rFonts w:hint="eastAsia"/>
        </w:rPr>
        <w:t>方法的作用一样，即锁住</w:t>
      </w:r>
      <w:r w:rsidR="00E21ABA">
        <w:rPr>
          <w:rFonts w:hint="eastAsia"/>
        </w:rPr>
        <w:t>该C</w:t>
      </w:r>
      <w:r w:rsidR="00E21ABA">
        <w:t>lass</w:t>
      </w:r>
      <w:r w:rsidR="00E21ABA">
        <w:rPr>
          <w:rFonts w:hint="eastAsia"/>
        </w:rPr>
        <w:t>类，如下所示：</w:t>
      </w:r>
    </w:p>
    <w:p w14:paraId="425E3C8C" w14:textId="1F1BE600" w:rsidR="00E21ABA" w:rsidRDefault="00E21ABA" w:rsidP="00E21ABA"/>
    <w:p w14:paraId="0C534B25" w14:textId="59EE4F91" w:rsidR="00E21ABA" w:rsidRDefault="00E21ABA" w:rsidP="00E21ABA">
      <w:r>
        <w:rPr>
          <w:rFonts w:hint="eastAsia"/>
        </w:rPr>
        <w:t>p</w:t>
      </w:r>
      <w:r>
        <w:t xml:space="preserve">ublic class </w:t>
      </w:r>
      <w:proofErr w:type="gramStart"/>
      <w:r>
        <w:t>Service{</w:t>
      </w:r>
      <w:proofErr w:type="gramEnd"/>
    </w:p>
    <w:p w14:paraId="266F63EA" w14:textId="4B403BA5" w:rsidR="00E21ABA" w:rsidRDefault="00E21ABA" w:rsidP="00E21ABA">
      <w:r>
        <w:tab/>
        <w:t xml:space="preserve">public static void </w:t>
      </w:r>
      <w:proofErr w:type="spellStart"/>
      <w:proofErr w:type="gramStart"/>
      <w:r>
        <w:t>printA</w:t>
      </w:r>
      <w:proofErr w:type="spellEnd"/>
      <w:r>
        <w:t>(</w:t>
      </w:r>
      <w:proofErr w:type="gramEnd"/>
      <w:r>
        <w:t>){</w:t>
      </w:r>
    </w:p>
    <w:p w14:paraId="7A3D12D0" w14:textId="30167712" w:rsidR="00E21ABA" w:rsidRDefault="00E21ABA" w:rsidP="00E21ABA">
      <w:pPr>
        <w:rPr>
          <w:rFonts w:hint="eastAsia"/>
        </w:rPr>
      </w:pPr>
      <w:r>
        <w:tab/>
      </w:r>
      <w:r>
        <w:tab/>
      </w:r>
      <w:proofErr w:type="gramStart"/>
      <w:r>
        <w:t>synchronized(</w:t>
      </w:r>
      <w:proofErr w:type="spellStart"/>
      <w:proofErr w:type="gramEnd"/>
      <w:r>
        <w:t>Service.class</w:t>
      </w:r>
      <w:proofErr w:type="spellEnd"/>
      <w:r>
        <w:t>){}</w:t>
      </w:r>
    </w:p>
    <w:p w14:paraId="04DDE883" w14:textId="7FB614F1" w:rsidR="00E21ABA" w:rsidRDefault="00E21ABA" w:rsidP="00E21ABA">
      <w:pPr>
        <w:rPr>
          <w:rFonts w:hint="eastAsia"/>
        </w:rPr>
      </w:pPr>
      <w:r>
        <w:tab/>
        <w:t>}</w:t>
      </w:r>
    </w:p>
    <w:p w14:paraId="5CBAEC13" w14:textId="25E1E665" w:rsidR="00E21ABA" w:rsidRDefault="00E21ABA" w:rsidP="00E21ABA">
      <w:r>
        <w:rPr>
          <w:rFonts w:hint="eastAsia"/>
        </w:rPr>
        <w:t>}</w:t>
      </w:r>
    </w:p>
    <w:p w14:paraId="665081C3" w14:textId="398F0436" w:rsidR="001E4339" w:rsidRDefault="001E4339" w:rsidP="00E21ABA"/>
    <w:p w14:paraId="3EA15473" w14:textId="548D1519" w:rsidR="001E4339" w:rsidRDefault="001E4339" w:rsidP="001E4339">
      <w:pPr>
        <w:pStyle w:val="a7"/>
        <w:numPr>
          <w:ilvl w:val="0"/>
          <w:numId w:val="4"/>
        </w:numPr>
        <w:ind w:firstLineChars="0"/>
      </w:pPr>
      <w:r>
        <w:rPr>
          <w:rFonts w:hint="eastAsia"/>
        </w:rPr>
        <w:t>S</w:t>
      </w:r>
      <w:r>
        <w:t>tring</w:t>
      </w:r>
      <w:r>
        <w:rPr>
          <w:rFonts w:hint="eastAsia"/>
        </w:rPr>
        <w:t>常量池特性</w:t>
      </w:r>
    </w:p>
    <w:p w14:paraId="436F526C" w14:textId="257BE9C4" w:rsidR="001E4339" w:rsidRDefault="001E4339" w:rsidP="001E4339">
      <w:pPr>
        <w:pStyle w:val="a7"/>
        <w:ind w:left="360" w:firstLineChars="0" w:firstLine="0"/>
      </w:pPr>
      <w:r>
        <w:rPr>
          <w:rFonts w:hint="eastAsia"/>
        </w:rPr>
        <w:t>在寻找对象监视器时，注意S</w:t>
      </w:r>
      <w:r>
        <w:t>tring</w:t>
      </w:r>
      <w:r>
        <w:rPr>
          <w:rFonts w:hint="eastAsia"/>
        </w:rPr>
        <w:t>类型在JVM中具有常量池缓存的特性，</w:t>
      </w:r>
      <w:r w:rsidR="00A55BA3">
        <w:rPr>
          <w:rFonts w:hint="eastAsia"/>
        </w:rPr>
        <w:t>当使用两个相同的S</w:t>
      </w:r>
      <w:r w:rsidR="00A55BA3">
        <w:t>tring</w:t>
      </w:r>
      <w:r w:rsidR="00A55BA3">
        <w:rPr>
          <w:rFonts w:hint="eastAsia"/>
        </w:rPr>
        <w:t>字符串作为对象监视器时，可能会导致其他</w:t>
      </w:r>
      <w:proofErr w:type="gramStart"/>
      <w:r w:rsidR="00A55BA3">
        <w:rPr>
          <w:rFonts w:hint="eastAsia"/>
        </w:rPr>
        <w:t>线程拿</w:t>
      </w:r>
      <w:proofErr w:type="gramEnd"/>
      <w:r w:rsidR="00A55BA3">
        <w:rPr>
          <w:rFonts w:hint="eastAsia"/>
        </w:rPr>
        <w:t>不到锁。</w:t>
      </w:r>
    </w:p>
    <w:p w14:paraId="1DC3DBCC" w14:textId="3FD15CFC" w:rsidR="00810D48" w:rsidRDefault="00810D48" w:rsidP="00810D48"/>
    <w:p w14:paraId="5DE90663" w14:textId="3A9B9DE3" w:rsidR="00810D48" w:rsidRDefault="00810D48" w:rsidP="00810D48">
      <w:pPr>
        <w:pStyle w:val="a7"/>
        <w:numPr>
          <w:ilvl w:val="0"/>
          <w:numId w:val="4"/>
        </w:numPr>
        <w:ind w:firstLineChars="0"/>
      </w:pPr>
      <w:r>
        <w:rPr>
          <w:rFonts w:hint="eastAsia"/>
        </w:rPr>
        <w:t>多线程死锁问题</w:t>
      </w:r>
    </w:p>
    <w:p w14:paraId="7F04E042" w14:textId="09A78073" w:rsidR="00810D48" w:rsidRDefault="000F4619" w:rsidP="00810D48">
      <w:pPr>
        <w:pStyle w:val="a7"/>
        <w:ind w:left="360" w:firstLineChars="0" w:firstLine="0"/>
      </w:pPr>
      <w:r>
        <w:rPr>
          <w:rFonts w:hint="eastAsia"/>
        </w:rPr>
        <w:t>不同的线程等待着根本不可能被释放的锁，从而导致所有的任务都无法完成。死锁问题是我们在编写程序时出现的问题，避免</w:t>
      </w:r>
      <w:r w:rsidR="00B31C54">
        <w:rPr>
          <w:rFonts w:hint="eastAsia"/>
        </w:rPr>
        <w:t>出现</w:t>
      </w:r>
      <w:r>
        <w:rPr>
          <w:rFonts w:hint="eastAsia"/>
        </w:rPr>
        <w:t>双方持有对方的</w:t>
      </w:r>
      <w:proofErr w:type="gramStart"/>
      <w:r>
        <w:rPr>
          <w:rFonts w:hint="eastAsia"/>
        </w:rPr>
        <w:t>锁</w:t>
      </w:r>
      <w:r w:rsidR="00B31C54">
        <w:rPr>
          <w:rFonts w:hint="eastAsia"/>
        </w:rPr>
        <w:t>或者</w:t>
      </w:r>
      <w:proofErr w:type="gramEnd"/>
      <w:r w:rsidR="00B31C54">
        <w:rPr>
          <w:rFonts w:hint="eastAsia"/>
        </w:rPr>
        <w:t>等待着对方释放锁</w:t>
      </w:r>
      <w:r w:rsidR="00F55419">
        <w:rPr>
          <w:rFonts w:hint="eastAsia"/>
        </w:rPr>
        <w:t>的情况</w:t>
      </w:r>
      <w:r>
        <w:rPr>
          <w:rFonts w:hint="eastAsia"/>
        </w:rPr>
        <w:t>，这样哪一方都不可能继续执行下去</w:t>
      </w:r>
      <w:r w:rsidR="00B31C54">
        <w:rPr>
          <w:rFonts w:hint="eastAsia"/>
        </w:rPr>
        <w:t>。</w:t>
      </w:r>
    </w:p>
    <w:p w14:paraId="79F76D74" w14:textId="35AC164A" w:rsidR="00873462" w:rsidRDefault="00873462" w:rsidP="00873462"/>
    <w:p w14:paraId="25DFD9AB" w14:textId="69035B64" w:rsidR="00873462" w:rsidRDefault="00873462" w:rsidP="00873462">
      <w:pPr>
        <w:pStyle w:val="a7"/>
        <w:numPr>
          <w:ilvl w:val="0"/>
          <w:numId w:val="4"/>
        </w:numPr>
        <w:ind w:firstLineChars="0"/>
      </w:pPr>
      <w:r>
        <w:rPr>
          <w:rFonts w:hint="eastAsia"/>
        </w:rPr>
        <w:t>内置类的同步问题</w:t>
      </w:r>
    </w:p>
    <w:p w14:paraId="40D5E94A" w14:textId="1A730213" w:rsidR="00873462" w:rsidRDefault="00873462" w:rsidP="00873462">
      <w:pPr>
        <w:pStyle w:val="a7"/>
        <w:ind w:left="360" w:firstLineChars="0" w:firstLine="0"/>
      </w:pPr>
      <w:r>
        <w:rPr>
          <w:rFonts w:hint="eastAsia"/>
        </w:rPr>
        <w:t>内置类</w:t>
      </w:r>
      <w:r w:rsidR="00073401">
        <w:rPr>
          <w:rFonts w:hint="eastAsia"/>
        </w:rPr>
        <w:t>是一个类中的类，分为静态和非静态的。当我们在调用</w:t>
      </w:r>
      <w:r w:rsidR="00F132A1">
        <w:rPr>
          <w:rFonts w:hint="eastAsia"/>
        </w:rPr>
        <w:t>静态内置类中的同步方法或者同步代码块时，原则与其他类中是一样的。</w:t>
      </w:r>
      <w:r w:rsidR="00A82387">
        <w:rPr>
          <w:rFonts w:hint="eastAsia"/>
        </w:rPr>
        <w:t>如果两个同步方法持有的对象监视器不一样，那么两个方法的执行过程就是异步的。</w:t>
      </w:r>
      <w:r w:rsidR="00BE5E60">
        <w:rPr>
          <w:rFonts w:hint="eastAsia"/>
        </w:rPr>
        <w:t>如果</w:t>
      </w:r>
      <w:r w:rsidR="0004236F">
        <w:rPr>
          <w:rFonts w:hint="eastAsia"/>
        </w:rPr>
        <w:t>一个内部类I</w:t>
      </w:r>
      <w:r w:rsidR="0004236F">
        <w:t>nnerClass1</w:t>
      </w:r>
      <w:r w:rsidR="0004236F">
        <w:rPr>
          <w:rFonts w:hint="eastAsia"/>
        </w:rPr>
        <w:t>的</w:t>
      </w:r>
      <w:r w:rsidR="00BE5E60">
        <w:rPr>
          <w:rFonts w:hint="eastAsia"/>
        </w:rPr>
        <w:t>一个方法m</w:t>
      </w:r>
      <w:r w:rsidR="00BE5E60">
        <w:t>ethod1</w:t>
      </w:r>
      <w:r w:rsidR="00BE5E60">
        <w:rPr>
          <w:rFonts w:hint="eastAsia"/>
        </w:rPr>
        <w:t>中的同步代码块</w:t>
      </w:r>
      <w:r w:rsidR="0004236F">
        <w:rPr>
          <w:rFonts w:hint="eastAsia"/>
        </w:rPr>
        <w:t>的对象监视器是另一个内部类I</w:t>
      </w:r>
      <w:r w:rsidR="0004236F">
        <w:t>nnerClass2</w:t>
      </w:r>
      <w:r w:rsidR="0004236F">
        <w:rPr>
          <w:rFonts w:hint="eastAsia"/>
        </w:rPr>
        <w:t>，那么这个同步代码块与I</w:t>
      </w:r>
      <w:r w:rsidR="0004236F">
        <w:t>nnerClass2</w:t>
      </w:r>
      <w:r w:rsidR="0004236F">
        <w:rPr>
          <w:rFonts w:hint="eastAsia"/>
        </w:rPr>
        <w:t>中的同步方法或者t</w:t>
      </w:r>
      <w:r w:rsidR="0004236F">
        <w:t>his</w:t>
      </w:r>
      <w:r w:rsidR="0004236F">
        <w:rPr>
          <w:rFonts w:hint="eastAsia"/>
        </w:rPr>
        <w:t>同步代码块就是同步的</w:t>
      </w:r>
      <w:r w:rsidR="0063793F">
        <w:rPr>
          <w:rFonts w:hint="eastAsia"/>
        </w:rPr>
        <w:t>。</w:t>
      </w:r>
    </w:p>
    <w:p w14:paraId="492362C7" w14:textId="1993F42A" w:rsidR="00AC224D" w:rsidRDefault="00AC224D" w:rsidP="00AC224D"/>
    <w:p w14:paraId="5C0AC01B" w14:textId="5C8410EC" w:rsidR="00AC224D" w:rsidRDefault="000E2FBE" w:rsidP="000E2FBE">
      <w:pPr>
        <w:pStyle w:val="a7"/>
        <w:numPr>
          <w:ilvl w:val="0"/>
          <w:numId w:val="4"/>
        </w:numPr>
        <w:ind w:firstLineChars="0"/>
      </w:pPr>
      <w:proofErr w:type="gramStart"/>
      <w:r>
        <w:rPr>
          <w:rFonts w:hint="eastAsia"/>
        </w:rPr>
        <w:t>锁对象</w:t>
      </w:r>
      <w:proofErr w:type="gramEnd"/>
      <w:r>
        <w:rPr>
          <w:rFonts w:hint="eastAsia"/>
        </w:rPr>
        <w:t>的改变</w:t>
      </w:r>
    </w:p>
    <w:p w14:paraId="518A0FBD" w14:textId="61565BF1" w:rsidR="000E2FBE" w:rsidRDefault="000E2FBE" w:rsidP="000E2FBE">
      <w:pPr>
        <w:pStyle w:val="a7"/>
        <w:ind w:left="360" w:firstLineChars="0" w:firstLine="0"/>
      </w:pPr>
      <w:r>
        <w:rPr>
          <w:rFonts w:hint="eastAsia"/>
        </w:rPr>
        <w:t>我们知道，当多个线程同时持有同样的</w:t>
      </w:r>
      <w:proofErr w:type="gramStart"/>
      <w:r>
        <w:rPr>
          <w:rFonts w:hint="eastAsia"/>
        </w:rPr>
        <w:t>锁对象</w:t>
      </w:r>
      <w:proofErr w:type="gramEnd"/>
      <w:r>
        <w:rPr>
          <w:rFonts w:hint="eastAsia"/>
        </w:rPr>
        <w:t>时，这些线程之间是同步的。</w:t>
      </w:r>
      <w:r w:rsidR="00076F5A">
        <w:rPr>
          <w:rFonts w:hint="eastAsia"/>
        </w:rPr>
        <w:t>若这些线程是在不同的时刻获得这个锁对象，依然是同步的。但是，如果这个</w:t>
      </w:r>
      <w:proofErr w:type="gramStart"/>
      <w:r w:rsidR="00076F5A">
        <w:rPr>
          <w:rFonts w:hint="eastAsia"/>
        </w:rPr>
        <w:t>锁对象</w:t>
      </w:r>
      <w:proofErr w:type="gramEnd"/>
      <w:r w:rsidR="00076F5A">
        <w:rPr>
          <w:rFonts w:hint="eastAsia"/>
        </w:rPr>
        <w:t>在</w:t>
      </w:r>
      <w:r w:rsidR="008D5FC8">
        <w:rPr>
          <w:rFonts w:hint="eastAsia"/>
        </w:rPr>
        <w:t>赋予不同的线程时被修改了，</w:t>
      </w:r>
      <w:r w:rsidR="00BB7007">
        <w:rPr>
          <w:rFonts w:hint="eastAsia"/>
        </w:rPr>
        <w:t>其他的线程获取到的就不是这个</w:t>
      </w:r>
      <w:proofErr w:type="gramStart"/>
      <w:r w:rsidR="00BB7007">
        <w:rPr>
          <w:rFonts w:hint="eastAsia"/>
        </w:rPr>
        <w:t>锁对象</w:t>
      </w:r>
      <w:proofErr w:type="gramEnd"/>
      <w:r w:rsidR="00BB7007">
        <w:rPr>
          <w:rFonts w:hint="eastAsia"/>
        </w:rPr>
        <w:t>了，</w:t>
      </w:r>
      <w:r w:rsidR="008D5FC8">
        <w:rPr>
          <w:rFonts w:hint="eastAsia"/>
        </w:rPr>
        <w:t>那么这些线程就不是同步的了</w:t>
      </w:r>
      <w:r w:rsidR="00EF4AC8">
        <w:rPr>
          <w:rFonts w:hint="eastAsia"/>
        </w:rPr>
        <w:t>。注意，如果改变的只是该对象的属性，</w:t>
      </w:r>
      <w:r w:rsidR="005776B3">
        <w:rPr>
          <w:rFonts w:hint="eastAsia"/>
        </w:rPr>
        <w:t>其他线程获取的依然是这个锁对象，那么</w:t>
      </w:r>
      <w:r w:rsidR="005776B3">
        <w:rPr>
          <w:rFonts w:hint="eastAsia"/>
        </w:rPr>
        <w:lastRenderedPageBreak/>
        <w:t>这些线程依然是同步的。</w:t>
      </w:r>
    </w:p>
    <w:p w14:paraId="49120F9B" w14:textId="2EEBA527" w:rsidR="005776B3" w:rsidRDefault="005776B3" w:rsidP="005776B3"/>
    <w:p w14:paraId="212B9273" w14:textId="77777777" w:rsidR="005776B3" w:rsidRPr="00EA2384" w:rsidRDefault="005776B3" w:rsidP="005776B3">
      <w:pPr>
        <w:rPr>
          <w:rFonts w:hint="eastAsia"/>
        </w:rPr>
      </w:pPr>
    </w:p>
    <w:sectPr w:rsidR="005776B3" w:rsidRPr="00EA23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41E65" w14:textId="77777777" w:rsidR="00862814" w:rsidRDefault="00862814" w:rsidP="00C407E8">
      <w:r>
        <w:separator/>
      </w:r>
    </w:p>
  </w:endnote>
  <w:endnote w:type="continuationSeparator" w:id="0">
    <w:p w14:paraId="6F151B7D" w14:textId="77777777" w:rsidR="00862814" w:rsidRDefault="00862814" w:rsidP="00C40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442CD" w14:textId="77777777" w:rsidR="00862814" w:rsidRDefault="00862814" w:rsidP="00C407E8">
      <w:r>
        <w:separator/>
      </w:r>
    </w:p>
  </w:footnote>
  <w:footnote w:type="continuationSeparator" w:id="0">
    <w:p w14:paraId="4F6F3BCE" w14:textId="77777777" w:rsidR="00862814" w:rsidRDefault="00862814" w:rsidP="00C407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87D50"/>
    <w:multiLevelType w:val="hybridMultilevel"/>
    <w:tmpl w:val="03FAF5D8"/>
    <w:lvl w:ilvl="0" w:tplc="75B04F2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2858C1"/>
    <w:multiLevelType w:val="hybridMultilevel"/>
    <w:tmpl w:val="08C4B5A6"/>
    <w:lvl w:ilvl="0" w:tplc="AA0E4C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901E7A"/>
    <w:multiLevelType w:val="hybridMultilevel"/>
    <w:tmpl w:val="52782474"/>
    <w:lvl w:ilvl="0" w:tplc="E50221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D80748"/>
    <w:multiLevelType w:val="hybridMultilevel"/>
    <w:tmpl w:val="C06EEC02"/>
    <w:lvl w:ilvl="0" w:tplc="DF1CEF10">
      <w:start w:val="1"/>
      <w:numFmt w:val="japaneseCounting"/>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E76971"/>
    <w:multiLevelType w:val="hybridMultilevel"/>
    <w:tmpl w:val="2FC2817C"/>
    <w:lvl w:ilvl="0" w:tplc="88FA6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0E"/>
    <w:rsid w:val="0004236F"/>
    <w:rsid w:val="000537D0"/>
    <w:rsid w:val="00073401"/>
    <w:rsid w:val="00076F5A"/>
    <w:rsid w:val="000776D6"/>
    <w:rsid w:val="000A6A5C"/>
    <w:rsid w:val="000E2FBE"/>
    <w:rsid w:val="000F4619"/>
    <w:rsid w:val="001C21C5"/>
    <w:rsid w:val="001E4339"/>
    <w:rsid w:val="001E55DF"/>
    <w:rsid w:val="001F4477"/>
    <w:rsid w:val="0021344A"/>
    <w:rsid w:val="00225045"/>
    <w:rsid w:val="002517A4"/>
    <w:rsid w:val="00360A01"/>
    <w:rsid w:val="0039640E"/>
    <w:rsid w:val="003E0D29"/>
    <w:rsid w:val="0042209E"/>
    <w:rsid w:val="00427CA4"/>
    <w:rsid w:val="00450FBF"/>
    <w:rsid w:val="00473AF1"/>
    <w:rsid w:val="0048053A"/>
    <w:rsid w:val="00492E76"/>
    <w:rsid w:val="004D74C8"/>
    <w:rsid w:val="00504538"/>
    <w:rsid w:val="00506A71"/>
    <w:rsid w:val="00524BAC"/>
    <w:rsid w:val="005776B3"/>
    <w:rsid w:val="00590F2B"/>
    <w:rsid w:val="0063793F"/>
    <w:rsid w:val="006A2A91"/>
    <w:rsid w:val="006C083F"/>
    <w:rsid w:val="006E296C"/>
    <w:rsid w:val="00720F17"/>
    <w:rsid w:val="0075591D"/>
    <w:rsid w:val="00783290"/>
    <w:rsid w:val="00810D48"/>
    <w:rsid w:val="00862814"/>
    <w:rsid w:val="00873462"/>
    <w:rsid w:val="008D5FC8"/>
    <w:rsid w:val="008E4EBE"/>
    <w:rsid w:val="009608AA"/>
    <w:rsid w:val="0096433F"/>
    <w:rsid w:val="009647CD"/>
    <w:rsid w:val="00985659"/>
    <w:rsid w:val="009933BA"/>
    <w:rsid w:val="009A23FB"/>
    <w:rsid w:val="009D052D"/>
    <w:rsid w:val="009E51FE"/>
    <w:rsid w:val="00A55BA3"/>
    <w:rsid w:val="00A82387"/>
    <w:rsid w:val="00AC224D"/>
    <w:rsid w:val="00B31C54"/>
    <w:rsid w:val="00B478D7"/>
    <w:rsid w:val="00B5199B"/>
    <w:rsid w:val="00B62EF3"/>
    <w:rsid w:val="00B67B25"/>
    <w:rsid w:val="00B91325"/>
    <w:rsid w:val="00BB7007"/>
    <w:rsid w:val="00BB76E6"/>
    <w:rsid w:val="00BC6014"/>
    <w:rsid w:val="00BE5E60"/>
    <w:rsid w:val="00C2566F"/>
    <w:rsid w:val="00C407E8"/>
    <w:rsid w:val="00CA200E"/>
    <w:rsid w:val="00CA3A7F"/>
    <w:rsid w:val="00CD7BC3"/>
    <w:rsid w:val="00D91C61"/>
    <w:rsid w:val="00DD44B5"/>
    <w:rsid w:val="00E21ABA"/>
    <w:rsid w:val="00E237C7"/>
    <w:rsid w:val="00EA2384"/>
    <w:rsid w:val="00EA3147"/>
    <w:rsid w:val="00ED3BB7"/>
    <w:rsid w:val="00EF21E0"/>
    <w:rsid w:val="00EF4AC8"/>
    <w:rsid w:val="00F10092"/>
    <w:rsid w:val="00F10F0C"/>
    <w:rsid w:val="00F132A1"/>
    <w:rsid w:val="00F55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E2703"/>
  <w15:chartTrackingRefBased/>
  <w15:docId w15:val="{6292F412-271E-4DAD-BDFA-2C86F4B5E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07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07E8"/>
    <w:rPr>
      <w:sz w:val="18"/>
      <w:szCs w:val="18"/>
    </w:rPr>
  </w:style>
  <w:style w:type="paragraph" w:styleId="a5">
    <w:name w:val="footer"/>
    <w:basedOn w:val="a"/>
    <w:link w:val="a6"/>
    <w:uiPriority w:val="99"/>
    <w:unhideWhenUsed/>
    <w:rsid w:val="00C407E8"/>
    <w:pPr>
      <w:tabs>
        <w:tab w:val="center" w:pos="4153"/>
        <w:tab w:val="right" w:pos="8306"/>
      </w:tabs>
      <w:snapToGrid w:val="0"/>
      <w:jc w:val="left"/>
    </w:pPr>
    <w:rPr>
      <w:sz w:val="18"/>
      <w:szCs w:val="18"/>
    </w:rPr>
  </w:style>
  <w:style w:type="character" w:customStyle="1" w:styleId="a6">
    <w:name w:val="页脚 字符"/>
    <w:basedOn w:val="a0"/>
    <w:link w:val="a5"/>
    <w:uiPriority w:val="99"/>
    <w:rsid w:val="00C407E8"/>
    <w:rPr>
      <w:sz w:val="18"/>
      <w:szCs w:val="18"/>
    </w:rPr>
  </w:style>
  <w:style w:type="paragraph" w:styleId="a7">
    <w:name w:val="List Paragraph"/>
    <w:basedOn w:val="a"/>
    <w:uiPriority w:val="34"/>
    <w:qFormat/>
    <w:rsid w:val="00C407E8"/>
    <w:pPr>
      <w:ind w:firstLineChars="200" w:firstLine="420"/>
    </w:pPr>
  </w:style>
  <w:style w:type="paragraph" w:styleId="HTML">
    <w:name w:val="HTML Preformatted"/>
    <w:basedOn w:val="a"/>
    <w:link w:val="HTML0"/>
    <w:uiPriority w:val="99"/>
    <w:semiHidden/>
    <w:unhideWhenUsed/>
    <w:rsid w:val="00EA23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A2384"/>
    <w:rPr>
      <w:rFonts w:ascii="宋体" w:eastAsia="宋体" w:hAnsi="宋体" w:cs="宋体"/>
      <w:kern w:val="0"/>
      <w:sz w:val="24"/>
      <w:szCs w:val="24"/>
    </w:rPr>
  </w:style>
  <w:style w:type="paragraph" w:styleId="a8">
    <w:name w:val="Balloon Text"/>
    <w:basedOn w:val="a"/>
    <w:link w:val="a9"/>
    <w:uiPriority w:val="99"/>
    <w:semiHidden/>
    <w:unhideWhenUsed/>
    <w:rsid w:val="00590F2B"/>
    <w:rPr>
      <w:sz w:val="18"/>
      <w:szCs w:val="18"/>
    </w:rPr>
  </w:style>
  <w:style w:type="character" w:customStyle="1" w:styleId="a9">
    <w:name w:val="批注框文本 字符"/>
    <w:basedOn w:val="a0"/>
    <w:link w:val="a8"/>
    <w:uiPriority w:val="99"/>
    <w:semiHidden/>
    <w:rsid w:val="00590F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269042">
      <w:bodyDiv w:val="1"/>
      <w:marLeft w:val="0"/>
      <w:marRight w:val="0"/>
      <w:marTop w:val="0"/>
      <w:marBottom w:val="0"/>
      <w:divBdr>
        <w:top w:val="none" w:sz="0" w:space="0" w:color="auto"/>
        <w:left w:val="none" w:sz="0" w:space="0" w:color="auto"/>
        <w:bottom w:val="none" w:sz="0" w:space="0" w:color="auto"/>
        <w:right w:val="none" w:sz="0" w:space="0" w:color="auto"/>
      </w:divBdr>
    </w:div>
    <w:div w:id="714551057">
      <w:bodyDiv w:val="1"/>
      <w:marLeft w:val="0"/>
      <w:marRight w:val="0"/>
      <w:marTop w:val="0"/>
      <w:marBottom w:val="0"/>
      <w:divBdr>
        <w:top w:val="none" w:sz="0" w:space="0" w:color="auto"/>
        <w:left w:val="none" w:sz="0" w:space="0" w:color="auto"/>
        <w:bottom w:val="none" w:sz="0" w:space="0" w:color="auto"/>
        <w:right w:val="none" w:sz="0" w:space="0" w:color="auto"/>
      </w:divBdr>
    </w:div>
    <w:div w:id="206814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4932</TotalTime>
  <Pages>4</Pages>
  <Words>475</Words>
  <Characters>2709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8</cp:revision>
  <dcterms:created xsi:type="dcterms:W3CDTF">2020-12-05T11:07:00Z</dcterms:created>
  <dcterms:modified xsi:type="dcterms:W3CDTF">2020-12-16T14:32:00Z</dcterms:modified>
</cp:coreProperties>
</file>