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BCCAD" w14:textId="05FE40DA" w:rsidR="005730B9" w:rsidRDefault="008A4EDB" w:rsidP="008A4EDB">
      <w:pPr>
        <w:pStyle w:val="1"/>
      </w:pPr>
      <w:r>
        <w:rPr>
          <w:rFonts w:hint="eastAsia"/>
        </w:rPr>
        <w:t>nodejs</w:t>
      </w:r>
    </w:p>
    <w:p w14:paraId="060A984E" w14:textId="291F52EA" w:rsidR="008A4EDB" w:rsidRDefault="008A4EDB" w:rsidP="008A4EDB">
      <w:pPr>
        <w:pStyle w:val="2"/>
      </w:pPr>
      <w:r>
        <w:rPr>
          <w:rFonts w:hint="eastAsia"/>
        </w:rPr>
        <w:t>介绍</w:t>
      </w:r>
    </w:p>
    <w:p w14:paraId="31BCB359" w14:textId="424BAE21" w:rsidR="008A4EDB" w:rsidRDefault="008A4EDB" w:rsidP="008A4EDB">
      <w:pPr>
        <w:pStyle w:val="3"/>
      </w:pPr>
      <w:r>
        <w:rPr>
          <w:rFonts w:hint="eastAsia"/>
        </w:rPr>
        <w:t>搭建开发环境</w:t>
      </w:r>
    </w:p>
    <w:p w14:paraId="6C640B44" w14:textId="2BDB809B" w:rsidR="008A4EDB" w:rsidRDefault="008A4EDB" w:rsidP="008A4EDB">
      <w:pPr>
        <w:pStyle w:val="4"/>
      </w:pPr>
      <w:r>
        <w:rPr>
          <w:rFonts w:hint="eastAsia"/>
        </w:rPr>
        <w:t>安装nodejs</w:t>
      </w:r>
    </w:p>
    <w:p w14:paraId="1EE18E01" w14:textId="18B4BCC5" w:rsidR="008A4EDB" w:rsidRDefault="008A4EDB" w:rsidP="008A4EDB">
      <w:pPr>
        <w:ind w:left="420"/>
      </w:pPr>
      <w:r>
        <w:rPr>
          <w:rFonts w:hint="eastAsia"/>
        </w:rPr>
        <w:t>官网：n</w:t>
      </w:r>
      <w:r>
        <w:t>odejs.org</w:t>
      </w:r>
    </w:p>
    <w:p w14:paraId="68BA80D8" w14:textId="5208BEEB" w:rsidR="008A4EDB" w:rsidRDefault="008A4EDB" w:rsidP="008A4EDB">
      <w:pPr>
        <w:ind w:left="420"/>
      </w:pPr>
      <w:r>
        <w:rPr>
          <w:rFonts w:hint="eastAsia"/>
        </w:rPr>
        <w:t>在官网下载长期稳定版本的nodejs</w:t>
      </w:r>
    </w:p>
    <w:p w14:paraId="34911869" w14:textId="2F02F1B1" w:rsidR="008A4EDB" w:rsidRDefault="008A4EDB" w:rsidP="008A4EDB">
      <w:pPr>
        <w:ind w:left="420"/>
      </w:pPr>
      <w:r>
        <w:rPr>
          <w:noProof/>
        </w:rPr>
        <w:drawing>
          <wp:inline distT="0" distB="0" distL="0" distR="0" wp14:anchorId="7A73A214" wp14:editId="22FA3F07">
            <wp:extent cx="3873260" cy="198699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2943" cy="1991960"/>
                    </a:xfrm>
                    <a:prstGeom prst="rect">
                      <a:avLst/>
                    </a:prstGeom>
                  </pic:spPr>
                </pic:pic>
              </a:graphicData>
            </a:graphic>
          </wp:inline>
        </w:drawing>
      </w:r>
    </w:p>
    <w:p w14:paraId="1EFED52A" w14:textId="094AA44A" w:rsidR="008A4EDB" w:rsidRDefault="008A4EDB" w:rsidP="008A4EDB">
      <w:pPr>
        <w:ind w:left="420"/>
      </w:pPr>
      <w:r>
        <w:rPr>
          <w:rFonts w:hint="eastAsia"/>
        </w:rPr>
        <w:t>点击进行安装</w:t>
      </w:r>
    </w:p>
    <w:p w14:paraId="0F8D6003" w14:textId="1B020055" w:rsidR="008A4EDB" w:rsidRDefault="008A4EDB" w:rsidP="008A4EDB">
      <w:pPr>
        <w:ind w:left="420"/>
      </w:pPr>
      <w:r>
        <w:rPr>
          <w:rFonts w:hint="eastAsia"/>
        </w:rPr>
        <w:t>安装后打开cmd窗口，执行“node</w:t>
      </w:r>
      <w:r>
        <w:t xml:space="preserve"> -v</w:t>
      </w:r>
      <w:r>
        <w:rPr>
          <w:rFonts w:hint="eastAsia"/>
        </w:rPr>
        <w:t>”命令，查看nodejs版本，能查到则安装成功</w:t>
      </w:r>
    </w:p>
    <w:p w14:paraId="36D3705B" w14:textId="6CB2C47E" w:rsidR="008A4EDB" w:rsidRDefault="00C00818" w:rsidP="00C00818">
      <w:pPr>
        <w:pStyle w:val="4"/>
      </w:pPr>
      <w:r>
        <w:rPr>
          <w:rFonts w:hint="eastAsia"/>
        </w:rPr>
        <w:t>webstorm编辑器</w:t>
      </w:r>
    </w:p>
    <w:p w14:paraId="2128F9CE" w14:textId="30229F48" w:rsidR="00836845" w:rsidRPr="00836845" w:rsidRDefault="00836845" w:rsidP="00836845">
      <w:pPr>
        <w:pStyle w:val="5"/>
        <w:ind w:right="210"/>
      </w:pPr>
      <w:r>
        <w:rPr>
          <w:rFonts w:hint="eastAsia"/>
        </w:rPr>
        <w:t>安装</w:t>
      </w:r>
    </w:p>
    <w:p w14:paraId="35311B6A" w14:textId="694BE0DF" w:rsidR="00C00818" w:rsidRDefault="00C00818" w:rsidP="00563F85">
      <w:pPr>
        <w:pStyle w:val="a8"/>
        <w:numPr>
          <w:ilvl w:val="0"/>
          <w:numId w:val="9"/>
        </w:numPr>
        <w:ind w:firstLineChars="0"/>
      </w:pPr>
      <w:r>
        <w:rPr>
          <w:rFonts w:hint="eastAsia"/>
        </w:rPr>
        <w:t>下载安装webstorm</w:t>
      </w:r>
    </w:p>
    <w:p w14:paraId="1EFEB50A" w14:textId="7F112064" w:rsidR="00C00818" w:rsidRDefault="00C00818" w:rsidP="00563F85">
      <w:pPr>
        <w:pStyle w:val="a8"/>
        <w:numPr>
          <w:ilvl w:val="0"/>
          <w:numId w:val="9"/>
        </w:numPr>
        <w:ind w:firstLineChars="0"/>
      </w:pPr>
      <w:r>
        <w:rPr>
          <w:rFonts w:hint="eastAsia"/>
        </w:rPr>
        <w:t>破解：</w:t>
      </w:r>
    </w:p>
    <w:p w14:paraId="3CE68ECC" w14:textId="3FF8BDF5" w:rsidR="00E53373" w:rsidRPr="00E53373" w:rsidRDefault="00E53373" w:rsidP="00E53373">
      <w:pPr>
        <w:ind w:left="840" w:firstLine="420"/>
      </w:pPr>
      <w:r>
        <w:rPr>
          <w:rFonts w:hint="eastAsia"/>
        </w:rPr>
        <w:t>注册时，在打开的</w:t>
      </w:r>
      <w:r>
        <w:t>License Activation窗口中选择“License server”，在输入框输入下面的网址：</w:t>
      </w:r>
    </w:p>
    <w:p w14:paraId="7EE25687" w14:textId="77777777" w:rsidR="0055464D" w:rsidRDefault="007D08D5" w:rsidP="00E53373">
      <w:pPr>
        <w:ind w:left="840" w:firstLine="420"/>
      </w:pPr>
      <w:hyperlink r:id="rId9" w:tgtFrame="_blank" w:history="1">
        <w:r w:rsidR="0055464D">
          <w:rPr>
            <w:rStyle w:val="a6"/>
            <w:rFonts w:ascii="Arial" w:hAnsi="Arial" w:cs="Arial"/>
            <w:color w:val="6795B5"/>
            <w:shd w:val="clear" w:color="auto" w:fill="FFFFFF"/>
          </w:rPr>
          <w:t>http://im.js.cn:8888</w:t>
        </w:r>
      </w:hyperlink>
    </w:p>
    <w:p w14:paraId="4F14A67F" w14:textId="0A912FC5" w:rsidR="00E53373" w:rsidRDefault="00E53373" w:rsidP="00E53373">
      <w:pPr>
        <w:ind w:left="840" w:firstLine="420"/>
      </w:pPr>
      <w:r>
        <w:rPr>
          <w:rFonts w:hint="eastAsia"/>
        </w:rPr>
        <w:t>点击：</w:t>
      </w:r>
      <w:r>
        <w:t>Activate即可。</w:t>
      </w:r>
    </w:p>
    <w:p w14:paraId="1116FF7F" w14:textId="252BAD75" w:rsidR="00980C48" w:rsidRDefault="0047752D" w:rsidP="0047752D">
      <w:pPr>
        <w:pStyle w:val="5"/>
        <w:ind w:right="210"/>
      </w:pPr>
      <w:r>
        <w:rPr>
          <w:rFonts w:hint="eastAsia"/>
        </w:rPr>
        <w:t>智能提示</w:t>
      </w:r>
    </w:p>
    <w:p w14:paraId="0218A070" w14:textId="0A3A7152" w:rsidR="003740B0" w:rsidRDefault="003740B0" w:rsidP="00563F85">
      <w:pPr>
        <w:pStyle w:val="a8"/>
        <w:numPr>
          <w:ilvl w:val="1"/>
          <w:numId w:val="9"/>
        </w:numPr>
        <w:ind w:firstLineChars="0"/>
      </w:pPr>
      <w:r>
        <w:rPr>
          <w:rFonts w:hint="eastAsia"/>
        </w:rPr>
        <w:t>librarys</w:t>
      </w:r>
    </w:p>
    <w:p w14:paraId="7F1A0205" w14:textId="1CBEBF11" w:rsidR="003740B0" w:rsidRDefault="003740B0" w:rsidP="003740B0">
      <w:pPr>
        <w:pStyle w:val="a8"/>
        <w:ind w:left="1260" w:firstLineChars="0" w:firstLine="0"/>
      </w:pPr>
      <w:r>
        <w:rPr>
          <w:noProof/>
        </w:rPr>
        <w:lastRenderedPageBreak/>
        <w:drawing>
          <wp:inline distT="0" distB="0" distL="0" distR="0" wp14:anchorId="24346166" wp14:editId="42F71A74">
            <wp:extent cx="5274310" cy="16395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39570"/>
                    </a:xfrm>
                    <a:prstGeom prst="rect">
                      <a:avLst/>
                    </a:prstGeom>
                  </pic:spPr>
                </pic:pic>
              </a:graphicData>
            </a:graphic>
          </wp:inline>
        </w:drawing>
      </w:r>
    </w:p>
    <w:p w14:paraId="5CB4AA5E" w14:textId="10BE10CE" w:rsidR="003740B0" w:rsidRDefault="003740B0" w:rsidP="00563F85">
      <w:pPr>
        <w:pStyle w:val="a8"/>
        <w:numPr>
          <w:ilvl w:val="1"/>
          <w:numId w:val="9"/>
        </w:numPr>
        <w:ind w:firstLineChars="0"/>
      </w:pPr>
      <w:r>
        <w:rPr>
          <w:rFonts w:hint="eastAsia"/>
        </w:rPr>
        <w:t>node</w:t>
      </w:r>
      <w:r>
        <w:t>.js and npm</w:t>
      </w:r>
    </w:p>
    <w:p w14:paraId="66976A2D" w14:textId="0CF533D0" w:rsidR="003740B0" w:rsidRDefault="003740B0" w:rsidP="003740B0">
      <w:pPr>
        <w:pStyle w:val="a8"/>
        <w:ind w:left="1260" w:firstLineChars="0" w:firstLine="0"/>
      </w:pPr>
      <w:r>
        <w:rPr>
          <w:noProof/>
        </w:rPr>
        <w:drawing>
          <wp:inline distT="0" distB="0" distL="0" distR="0" wp14:anchorId="29C9BA99" wp14:editId="3C686B9D">
            <wp:extent cx="5274310" cy="35852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85210"/>
                    </a:xfrm>
                    <a:prstGeom prst="rect">
                      <a:avLst/>
                    </a:prstGeom>
                  </pic:spPr>
                </pic:pic>
              </a:graphicData>
            </a:graphic>
          </wp:inline>
        </w:drawing>
      </w:r>
    </w:p>
    <w:p w14:paraId="35D17ADF" w14:textId="2000287B" w:rsidR="003740B0" w:rsidRDefault="003740B0" w:rsidP="00563F85">
      <w:pPr>
        <w:pStyle w:val="a8"/>
        <w:numPr>
          <w:ilvl w:val="1"/>
          <w:numId w:val="9"/>
        </w:numPr>
        <w:ind w:firstLineChars="0"/>
      </w:pPr>
      <w:r>
        <w:rPr>
          <w:rFonts w:hint="eastAsia"/>
        </w:rPr>
        <w:t>j</w:t>
      </w:r>
      <w:r>
        <w:t>avascript language version</w:t>
      </w:r>
    </w:p>
    <w:p w14:paraId="411DAD15" w14:textId="17AA2CBC" w:rsidR="003740B0" w:rsidRDefault="003740B0" w:rsidP="003740B0">
      <w:pPr>
        <w:pStyle w:val="a8"/>
        <w:ind w:left="1260" w:firstLineChars="0" w:firstLine="0"/>
      </w:pPr>
      <w:r>
        <w:rPr>
          <w:noProof/>
        </w:rPr>
        <w:drawing>
          <wp:inline distT="0" distB="0" distL="0" distR="0" wp14:anchorId="54996A52" wp14:editId="69FD3629">
            <wp:extent cx="5274310" cy="11480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48080"/>
                    </a:xfrm>
                    <a:prstGeom prst="rect">
                      <a:avLst/>
                    </a:prstGeom>
                  </pic:spPr>
                </pic:pic>
              </a:graphicData>
            </a:graphic>
          </wp:inline>
        </w:drawing>
      </w:r>
    </w:p>
    <w:p w14:paraId="7682E9DB" w14:textId="3CB08694" w:rsidR="0047752D" w:rsidRDefault="0047752D" w:rsidP="0047752D">
      <w:pPr>
        <w:pStyle w:val="5"/>
        <w:ind w:right="210"/>
      </w:pPr>
      <w:r>
        <w:rPr>
          <w:rFonts w:hint="eastAsia"/>
        </w:rPr>
        <w:t>新建模板</w:t>
      </w:r>
    </w:p>
    <w:p w14:paraId="5B27AA4A" w14:textId="506E152B" w:rsidR="0047752D" w:rsidRDefault="0047752D" w:rsidP="0047752D">
      <w:pPr>
        <w:ind w:left="420"/>
      </w:pPr>
      <w:r>
        <w:t xml:space="preserve">File </w:t>
      </w:r>
      <w:r>
        <w:sym w:font="Wingdings" w:char="F0E0"/>
      </w:r>
      <w:r>
        <w:t xml:space="preserve"> New </w:t>
      </w:r>
      <w:r>
        <w:sym w:font="Wingdings" w:char="F0E0"/>
      </w:r>
      <w:r>
        <w:t xml:space="preserve"> E</w:t>
      </w:r>
      <w:r>
        <w:rPr>
          <w:rFonts w:hint="eastAsia"/>
        </w:rPr>
        <w:t>dit</w:t>
      </w:r>
      <w:r>
        <w:t xml:space="preserve"> File Templates...</w:t>
      </w:r>
    </w:p>
    <w:p w14:paraId="2A2EEEC9" w14:textId="429D9D09" w:rsidR="0047752D" w:rsidRPr="0047752D" w:rsidRDefault="0047752D" w:rsidP="0047752D">
      <w:pPr>
        <w:ind w:left="420"/>
      </w:pPr>
      <w:r>
        <w:rPr>
          <w:noProof/>
        </w:rPr>
        <w:lastRenderedPageBreak/>
        <w:drawing>
          <wp:inline distT="0" distB="0" distL="0" distR="0" wp14:anchorId="339E276E" wp14:editId="2BAA9B83">
            <wp:extent cx="4000999" cy="26098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0645" cy="2616142"/>
                    </a:xfrm>
                    <a:prstGeom prst="rect">
                      <a:avLst/>
                    </a:prstGeom>
                  </pic:spPr>
                </pic:pic>
              </a:graphicData>
            </a:graphic>
          </wp:inline>
        </w:drawing>
      </w:r>
    </w:p>
    <w:p w14:paraId="0551D737" w14:textId="1868546A" w:rsidR="0047752D" w:rsidRDefault="0047752D" w:rsidP="0047752D">
      <w:pPr>
        <w:pStyle w:val="6"/>
      </w:pPr>
      <w:r>
        <w:rPr>
          <w:rFonts w:hint="eastAsia"/>
        </w:rPr>
        <w:t>E</w:t>
      </w:r>
      <w:r>
        <w:t>JS</w:t>
      </w:r>
    </w:p>
    <w:p w14:paraId="757B2DFD" w14:textId="22A9CE0F" w:rsidR="0047752D" w:rsidRPr="0047752D" w:rsidRDefault="0047752D" w:rsidP="0047752D">
      <w:pPr>
        <w:ind w:left="420"/>
      </w:pPr>
      <w:r>
        <w:rPr>
          <w:rFonts w:hint="eastAsia"/>
        </w:rPr>
        <w:t>与html4文件使用相同的模板</w:t>
      </w:r>
    </w:p>
    <w:tbl>
      <w:tblPr>
        <w:tblStyle w:val="ac"/>
        <w:tblW w:w="0" w:type="auto"/>
        <w:tblInd w:w="420" w:type="dxa"/>
        <w:tblLook w:val="04A0" w:firstRow="1" w:lastRow="0" w:firstColumn="1" w:lastColumn="0" w:noHBand="0" w:noVBand="1"/>
      </w:tblPr>
      <w:tblGrid>
        <w:gridCol w:w="7876"/>
      </w:tblGrid>
      <w:tr w:rsidR="0047752D" w14:paraId="274836BA" w14:textId="77777777" w:rsidTr="0047752D">
        <w:tc>
          <w:tcPr>
            <w:tcW w:w="8296" w:type="dxa"/>
          </w:tcPr>
          <w:p w14:paraId="2AD0CCA9" w14:textId="03E9249A" w:rsidR="0047752D" w:rsidRPr="0047752D" w:rsidRDefault="0047752D" w:rsidP="0047752D">
            <w:pPr>
              <w:pStyle w:val="HTML0"/>
              <w:shd w:val="clear" w:color="auto" w:fill="FFFFFF"/>
              <w:rPr>
                <w:color w:val="000000"/>
                <w:sz w:val="23"/>
                <w:szCs w:val="23"/>
              </w:rPr>
            </w:pPr>
            <w:r>
              <w:rPr>
                <w:rFonts w:hint="eastAsia"/>
                <w:color w:val="000000"/>
                <w:sz w:val="23"/>
                <w:szCs w:val="23"/>
                <w:shd w:val="clear" w:color="auto" w:fill="EFEFEF"/>
              </w:rPr>
              <w:t xml:space="preserve">&lt;!DOCTYPE </w:t>
            </w:r>
            <w:r>
              <w:rPr>
                <w:rFonts w:hint="eastAsia"/>
                <w:b/>
                <w:bCs/>
                <w:color w:val="0000FF"/>
                <w:sz w:val="23"/>
                <w:szCs w:val="23"/>
                <w:shd w:val="clear" w:color="auto" w:fill="EFEFEF"/>
              </w:rPr>
              <w:t xml:space="preserve">HTML </w:t>
            </w:r>
            <w:r>
              <w:rPr>
                <w:rFonts w:hint="eastAsia"/>
                <w:color w:val="000000"/>
                <w:sz w:val="23"/>
                <w:szCs w:val="23"/>
                <w:shd w:val="clear" w:color="auto" w:fill="EFEFEF"/>
              </w:rPr>
              <w:t xml:space="preserve">PUBLIC </w:t>
            </w:r>
            <w:r>
              <w:rPr>
                <w:rFonts w:hint="eastAsia"/>
                <w:b/>
                <w:bCs/>
                <w:color w:val="008000"/>
                <w:sz w:val="23"/>
                <w:szCs w:val="23"/>
                <w:shd w:val="clear" w:color="auto" w:fill="EFEFEF"/>
              </w:rPr>
              <w:t>"-//W3C//DTD HTML 4.01 Transitional//EN"</w:t>
            </w:r>
            <w:r>
              <w:rPr>
                <w:rFonts w:hint="eastAsia"/>
                <w:b/>
                <w:bCs/>
                <w:color w:val="008000"/>
                <w:sz w:val="23"/>
                <w:szCs w:val="23"/>
                <w:shd w:val="clear" w:color="auto" w:fill="EFEFEF"/>
              </w:rPr>
              <w:br/>
              <w:t xml:space="preserve">        "http://www.w3.org/TR/html4/loose.dtd"</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html</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head</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title</w:t>
            </w:r>
            <w:r>
              <w:rPr>
                <w:rFonts w:hint="eastAsia"/>
                <w:color w:val="000000"/>
                <w:sz w:val="23"/>
                <w:szCs w:val="23"/>
                <w:shd w:val="clear" w:color="auto" w:fill="EFEFEF"/>
              </w:rPr>
              <w:t>&gt;</w:t>
            </w:r>
            <w:r>
              <w:rPr>
                <w:rFonts w:hint="eastAsia"/>
                <w:color w:val="000000"/>
                <w:sz w:val="23"/>
                <w:szCs w:val="23"/>
              </w:rPr>
              <w:t>$Title$</w:t>
            </w:r>
            <w:r>
              <w:rPr>
                <w:rFonts w:hint="eastAsia"/>
                <w:color w:val="000000"/>
                <w:sz w:val="23"/>
                <w:szCs w:val="23"/>
                <w:shd w:val="clear" w:color="auto" w:fill="EFEFEF"/>
              </w:rPr>
              <w:t>&lt;/</w:t>
            </w:r>
            <w:r>
              <w:rPr>
                <w:rFonts w:hint="eastAsia"/>
                <w:b/>
                <w:bCs/>
                <w:color w:val="000080"/>
                <w:sz w:val="23"/>
                <w:szCs w:val="23"/>
                <w:shd w:val="clear" w:color="auto" w:fill="EFEFEF"/>
              </w:rPr>
              <w:t>title</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head</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body</w:t>
            </w:r>
            <w:r>
              <w:rPr>
                <w:rFonts w:hint="eastAsia"/>
                <w:color w:val="000000"/>
                <w:sz w:val="23"/>
                <w:szCs w:val="23"/>
                <w:shd w:val="clear" w:color="auto" w:fill="EFEFEF"/>
              </w:rPr>
              <w:t>&gt;</w:t>
            </w:r>
            <w:r>
              <w:rPr>
                <w:rFonts w:hint="eastAsia"/>
                <w:color w:val="000000"/>
                <w:sz w:val="23"/>
                <w:szCs w:val="23"/>
              </w:rPr>
              <w:br/>
              <w:t>$END$</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body</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html</w:t>
            </w:r>
            <w:r>
              <w:rPr>
                <w:rFonts w:hint="eastAsia"/>
                <w:color w:val="000000"/>
                <w:sz w:val="23"/>
                <w:szCs w:val="23"/>
                <w:shd w:val="clear" w:color="auto" w:fill="EFEFEF"/>
              </w:rPr>
              <w:t>&gt;</w:t>
            </w:r>
          </w:p>
        </w:tc>
      </w:tr>
    </w:tbl>
    <w:p w14:paraId="51FEF2AC" w14:textId="77777777" w:rsidR="0047752D" w:rsidRPr="0047752D" w:rsidRDefault="0047752D" w:rsidP="0047752D">
      <w:pPr>
        <w:ind w:left="420"/>
      </w:pPr>
    </w:p>
    <w:p w14:paraId="36A9FBE0" w14:textId="7FECDA35" w:rsidR="003740B0" w:rsidRDefault="00D12AF8" w:rsidP="00D12AF8">
      <w:pPr>
        <w:pStyle w:val="2"/>
      </w:pPr>
      <w:r>
        <w:rPr>
          <w:rFonts w:hint="eastAsia"/>
        </w:rPr>
        <w:t>j</w:t>
      </w:r>
      <w:r>
        <w:t>s</w:t>
      </w:r>
      <w:r>
        <w:rPr>
          <w:rFonts w:hint="eastAsia"/>
        </w:rPr>
        <w:t>语法</w:t>
      </w:r>
    </w:p>
    <w:p w14:paraId="3C7C1E49" w14:textId="5C6773DF" w:rsidR="00D12AF8" w:rsidRDefault="00D12AF8" w:rsidP="00563F85">
      <w:pPr>
        <w:pStyle w:val="3"/>
        <w:numPr>
          <w:ilvl w:val="0"/>
          <w:numId w:val="10"/>
        </w:numPr>
      </w:pPr>
      <w:r>
        <w:rPr>
          <w:rFonts w:hint="eastAsia"/>
        </w:rPr>
        <w:t>数据类型</w:t>
      </w:r>
    </w:p>
    <w:p w14:paraId="07D51140" w14:textId="6E5C67A9" w:rsidR="00D12AF8" w:rsidRDefault="00301EAC" w:rsidP="00563F85">
      <w:pPr>
        <w:pStyle w:val="4"/>
        <w:numPr>
          <w:ilvl w:val="0"/>
          <w:numId w:val="11"/>
        </w:numPr>
      </w:pPr>
      <w:r>
        <w:rPr>
          <w:rFonts w:hint="eastAsia"/>
        </w:rPr>
        <w:t>弱类型</w:t>
      </w:r>
    </w:p>
    <w:p w14:paraId="6A01A352" w14:textId="44EC6921" w:rsidR="00301EAC" w:rsidRDefault="00301EAC" w:rsidP="00301EAC">
      <w:pPr>
        <w:ind w:left="840"/>
      </w:pPr>
      <w:r>
        <w:rPr>
          <w:rFonts w:hint="eastAsia"/>
        </w:rPr>
        <w:t>js是弱类型语言，所有类型变量均使用var进行定义</w:t>
      </w:r>
    </w:p>
    <w:p w14:paraId="3C89DE65" w14:textId="1A056548" w:rsidR="00301EAC" w:rsidRDefault="00301EAC" w:rsidP="00301EAC">
      <w:pPr>
        <w:pStyle w:val="4"/>
      </w:pPr>
      <w:r>
        <w:rPr>
          <w:rFonts w:hint="eastAsia"/>
        </w:rPr>
        <w:lastRenderedPageBreak/>
        <w:t>基本类型</w:t>
      </w:r>
    </w:p>
    <w:p w14:paraId="5C0B48B5" w14:textId="57F48CFC" w:rsidR="00301EAC" w:rsidRDefault="00301EAC" w:rsidP="00301EAC">
      <w:pPr>
        <w:pStyle w:val="5"/>
        <w:ind w:right="210"/>
      </w:pPr>
      <w:r>
        <w:rPr>
          <w:rFonts w:hint="eastAsia"/>
        </w:rPr>
        <w:t>String</w:t>
      </w:r>
    </w:p>
    <w:p w14:paraId="5BD18479" w14:textId="1DB971B0" w:rsidR="00301EAC" w:rsidRDefault="008D3E78" w:rsidP="00563F85">
      <w:pPr>
        <w:pStyle w:val="a8"/>
        <w:numPr>
          <w:ilvl w:val="0"/>
          <w:numId w:val="9"/>
        </w:numPr>
        <w:ind w:firstLineChars="0"/>
      </w:pPr>
      <w:r>
        <w:rPr>
          <w:rFonts w:hint="eastAsia"/>
        </w:rPr>
        <w:t>双引号与单引号</w:t>
      </w:r>
    </w:p>
    <w:p w14:paraId="6E4B3A30" w14:textId="6EF494FF" w:rsidR="008D3E78" w:rsidRDefault="008D3E78" w:rsidP="008D3E78">
      <w:pPr>
        <w:ind w:left="420" w:firstLine="420"/>
      </w:pPr>
      <w:r>
        <w:rPr>
          <w:rFonts w:hint="eastAsia"/>
        </w:rPr>
        <w:t>js中双引号与单引号没有区别</w:t>
      </w:r>
    </w:p>
    <w:p w14:paraId="3804FF7C" w14:textId="25D31976" w:rsidR="008D3E78" w:rsidRPr="008D3E78" w:rsidRDefault="00D80F2C" w:rsidP="00563F85">
      <w:pPr>
        <w:pStyle w:val="a8"/>
        <w:numPr>
          <w:ilvl w:val="0"/>
          <w:numId w:val="9"/>
        </w:numPr>
        <w:ind w:firstLineChars="0"/>
      </w:pPr>
      <w:r>
        <w:rPr>
          <w:rFonts w:hint="eastAsia"/>
        </w:rPr>
        <w:t>保存在栈中</w:t>
      </w:r>
    </w:p>
    <w:p w14:paraId="2E23E547" w14:textId="0FD40980" w:rsidR="00301EAC" w:rsidRDefault="00301EAC" w:rsidP="00301EAC">
      <w:pPr>
        <w:pStyle w:val="5"/>
        <w:ind w:right="210"/>
      </w:pPr>
      <w:r>
        <w:rPr>
          <w:rFonts w:hint="eastAsia"/>
        </w:rPr>
        <w:t>N</w:t>
      </w:r>
      <w:r>
        <w:t>umber</w:t>
      </w:r>
    </w:p>
    <w:p w14:paraId="547D2A6C" w14:textId="66AB4373" w:rsidR="00301EAC" w:rsidRPr="00301EAC" w:rsidRDefault="009A2245" w:rsidP="00563F85">
      <w:pPr>
        <w:pStyle w:val="a8"/>
        <w:numPr>
          <w:ilvl w:val="0"/>
          <w:numId w:val="9"/>
        </w:numPr>
        <w:ind w:firstLineChars="0"/>
      </w:pPr>
      <w:r>
        <w:rPr>
          <w:rFonts w:hint="eastAsia"/>
        </w:rPr>
        <w:t>js只有1种数字类型，可以是整形或浮点数</w:t>
      </w:r>
    </w:p>
    <w:p w14:paraId="6BDB5263" w14:textId="5D416238" w:rsidR="00301EAC" w:rsidRDefault="00301EAC" w:rsidP="00301EAC">
      <w:pPr>
        <w:pStyle w:val="5"/>
        <w:ind w:right="210"/>
      </w:pPr>
      <w:r>
        <w:rPr>
          <w:rFonts w:hint="eastAsia"/>
        </w:rPr>
        <w:t>B</w:t>
      </w:r>
      <w:r>
        <w:t>oolean</w:t>
      </w:r>
    </w:p>
    <w:p w14:paraId="3061F4A8" w14:textId="38F3A39A" w:rsidR="00301EAC" w:rsidRDefault="00301EAC" w:rsidP="00563F85">
      <w:pPr>
        <w:pStyle w:val="a8"/>
        <w:numPr>
          <w:ilvl w:val="0"/>
          <w:numId w:val="9"/>
        </w:numPr>
        <w:ind w:firstLineChars="0"/>
      </w:pPr>
    </w:p>
    <w:p w14:paraId="75D82B3A" w14:textId="7BB2DCBB" w:rsidR="00301EAC" w:rsidRDefault="00301EAC" w:rsidP="00301EAC">
      <w:pPr>
        <w:pStyle w:val="5"/>
        <w:ind w:right="210"/>
      </w:pPr>
      <w:r>
        <w:rPr>
          <w:rFonts w:hint="eastAsia"/>
        </w:rPr>
        <w:t>Undefined</w:t>
      </w:r>
    </w:p>
    <w:p w14:paraId="17CAFEA7" w14:textId="47C7B125" w:rsidR="00301EAC" w:rsidRDefault="009A2245" w:rsidP="00563F85">
      <w:pPr>
        <w:pStyle w:val="a8"/>
        <w:numPr>
          <w:ilvl w:val="0"/>
          <w:numId w:val="9"/>
        </w:numPr>
        <w:ind w:firstLineChars="0"/>
      </w:pPr>
      <w:r>
        <w:rPr>
          <w:rFonts w:hint="eastAsia"/>
        </w:rPr>
        <w:t>表示没有这个变量</w:t>
      </w:r>
    </w:p>
    <w:p w14:paraId="2371ED44" w14:textId="4CE614C3" w:rsidR="00301EAC" w:rsidRDefault="00301EAC" w:rsidP="00301EAC">
      <w:pPr>
        <w:pStyle w:val="5"/>
        <w:ind w:right="210"/>
      </w:pPr>
      <w:r>
        <w:rPr>
          <w:rFonts w:hint="eastAsia"/>
        </w:rPr>
        <w:t>Null</w:t>
      </w:r>
    </w:p>
    <w:p w14:paraId="31B75089" w14:textId="7D576A45" w:rsidR="00301EAC" w:rsidRDefault="009A2245" w:rsidP="00563F85">
      <w:pPr>
        <w:pStyle w:val="a8"/>
        <w:numPr>
          <w:ilvl w:val="0"/>
          <w:numId w:val="9"/>
        </w:numPr>
        <w:ind w:firstLineChars="0"/>
      </w:pPr>
      <w:r>
        <w:rPr>
          <w:rFonts w:hint="eastAsia"/>
        </w:rPr>
        <w:t>表示值为空</w:t>
      </w:r>
    </w:p>
    <w:p w14:paraId="790A2674" w14:textId="0C705037" w:rsidR="00301EAC" w:rsidRDefault="00301EAC" w:rsidP="00301EAC">
      <w:pPr>
        <w:pStyle w:val="5"/>
        <w:ind w:right="210"/>
      </w:pPr>
      <w:r>
        <w:rPr>
          <w:rFonts w:hint="eastAsia"/>
        </w:rPr>
        <w:t>Array</w:t>
      </w:r>
    </w:p>
    <w:p w14:paraId="4BC209B3" w14:textId="173F9C71" w:rsidR="00301EAC" w:rsidRDefault="00BD39FF" w:rsidP="00563F85">
      <w:pPr>
        <w:pStyle w:val="a8"/>
        <w:numPr>
          <w:ilvl w:val="0"/>
          <w:numId w:val="9"/>
        </w:numPr>
        <w:ind w:firstLineChars="0"/>
      </w:pPr>
      <w:r>
        <w:rPr>
          <w:rFonts w:hint="eastAsia"/>
        </w:rPr>
        <w:t>创建数组的3种方式：</w:t>
      </w:r>
    </w:p>
    <w:p w14:paraId="7E615A83" w14:textId="06AA02B4" w:rsidR="00BD39FF" w:rsidRDefault="00BD39FF" w:rsidP="00563F85">
      <w:pPr>
        <w:pStyle w:val="a8"/>
        <w:numPr>
          <w:ilvl w:val="1"/>
          <w:numId w:val="9"/>
        </w:numPr>
        <w:ind w:firstLineChars="0"/>
      </w:pPr>
      <w:r>
        <w:rPr>
          <w:rFonts w:hint="eastAsia"/>
        </w:rPr>
        <w:t>方式1</w:t>
      </w:r>
    </w:p>
    <w:tbl>
      <w:tblPr>
        <w:tblStyle w:val="ac"/>
        <w:tblW w:w="0" w:type="auto"/>
        <w:tblInd w:w="1260" w:type="dxa"/>
        <w:tblLook w:val="04A0" w:firstRow="1" w:lastRow="0" w:firstColumn="1" w:lastColumn="0" w:noHBand="0" w:noVBand="1"/>
      </w:tblPr>
      <w:tblGrid>
        <w:gridCol w:w="7036"/>
      </w:tblGrid>
      <w:tr w:rsidR="00BD39FF" w14:paraId="3FDE449C" w14:textId="77777777" w:rsidTr="00BD39FF">
        <w:tc>
          <w:tcPr>
            <w:tcW w:w="8296" w:type="dxa"/>
          </w:tcPr>
          <w:p w14:paraId="0A783036" w14:textId="5B4DA134" w:rsidR="00BD39FF" w:rsidRDefault="00BD39FF" w:rsidP="00BD39FF">
            <w:pPr>
              <w:pStyle w:val="a8"/>
              <w:ind w:firstLineChars="0" w:firstLine="0"/>
            </w:pPr>
            <w:r>
              <w:rPr>
                <w:rFonts w:ascii="Courier New" w:hAnsi="Courier New" w:cs="Courier New"/>
                <w:color w:val="444444"/>
                <w:shd w:val="clear" w:color="auto" w:fill="F6F4F0"/>
              </w:rPr>
              <w:t>var cars=new Array();</w:t>
            </w:r>
            <w:r>
              <w:rPr>
                <w:rFonts w:ascii="Courier New" w:hAnsi="Courier New" w:cs="Courier New"/>
                <w:color w:val="444444"/>
              </w:rPr>
              <w:br/>
            </w:r>
            <w:r>
              <w:rPr>
                <w:rFonts w:ascii="Courier New" w:hAnsi="Courier New" w:cs="Courier New"/>
                <w:color w:val="444444"/>
                <w:shd w:val="clear" w:color="auto" w:fill="F6F4F0"/>
              </w:rPr>
              <w:t>cars[0]="Saab";</w:t>
            </w:r>
            <w:r>
              <w:rPr>
                <w:rFonts w:ascii="Courier New" w:hAnsi="Courier New" w:cs="Courier New"/>
                <w:color w:val="444444"/>
              </w:rPr>
              <w:br/>
            </w:r>
            <w:r>
              <w:rPr>
                <w:rFonts w:ascii="Courier New" w:hAnsi="Courier New" w:cs="Courier New"/>
                <w:color w:val="444444"/>
                <w:shd w:val="clear" w:color="auto" w:fill="F6F4F0"/>
              </w:rPr>
              <w:t>cars[1]="Volvo";</w:t>
            </w:r>
            <w:r>
              <w:rPr>
                <w:rFonts w:ascii="Courier New" w:hAnsi="Courier New" w:cs="Courier New"/>
                <w:color w:val="444444"/>
              </w:rPr>
              <w:br/>
            </w:r>
            <w:r>
              <w:rPr>
                <w:rFonts w:ascii="Courier New" w:hAnsi="Courier New" w:cs="Courier New"/>
                <w:color w:val="444444"/>
                <w:shd w:val="clear" w:color="auto" w:fill="F6F4F0"/>
              </w:rPr>
              <w:t>cars[2]="BMW";</w:t>
            </w:r>
          </w:p>
        </w:tc>
      </w:tr>
    </w:tbl>
    <w:p w14:paraId="4336636B" w14:textId="77777777" w:rsidR="00BD39FF" w:rsidRDefault="00BD39FF" w:rsidP="00BD39FF">
      <w:pPr>
        <w:pStyle w:val="a8"/>
        <w:ind w:left="1260" w:firstLineChars="0" w:firstLine="0"/>
      </w:pPr>
    </w:p>
    <w:p w14:paraId="7F6D8C23" w14:textId="4C2E379C" w:rsidR="00BD39FF" w:rsidRDefault="00BD39FF" w:rsidP="00563F85">
      <w:pPr>
        <w:pStyle w:val="a8"/>
        <w:numPr>
          <w:ilvl w:val="1"/>
          <w:numId w:val="9"/>
        </w:numPr>
        <w:ind w:firstLineChars="0"/>
      </w:pPr>
      <w:r>
        <w:rPr>
          <w:rFonts w:hint="eastAsia"/>
        </w:rPr>
        <w:t>方式2</w:t>
      </w:r>
    </w:p>
    <w:tbl>
      <w:tblPr>
        <w:tblStyle w:val="ac"/>
        <w:tblW w:w="0" w:type="auto"/>
        <w:tblInd w:w="1260" w:type="dxa"/>
        <w:tblLook w:val="04A0" w:firstRow="1" w:lastRow="0" w:firstColumn="1" w:lastColumn="0" w:noHBand="0" w:noVBand="1"/>
      </w:tblPr>
      <w:tblGrid>
        <w:gridCol w:w="7036"/>
      </w:tblGrid>
      <w:tr w:rsidR="00BD39FF" w14:paraId="0DE5BD1E" w14:textId="77777777" w:rsidTr="00BD39FF">
        <w:tc>
          <w:tcPr>
            <w:tcW w:w="8296" w:type="dxa"/>
          </w:tcPr>
          <w:p w14:paraId="319A7776" w14:textId="6F5064C2" w:rsidR="00BD39FF" w:rsidRDefault="00BD39FF" w:rsidP="00BD39FF">
            <w:pPr>
              <w:pStyle w:val="a8"/>
              <w:ind w:firstLineChars="0" w:firstLine="0"/>
            </w:pPr>
            <w:r>
              <w:rPr>
                <w:rFonts w:ascii="Courier New" w:hAnsi="Courier New" w:cs="Courier New"/>
                <w:color w:val="444444"/>
                <w:shd w:val="clear" w:color="auto" w:fill="F6F4F0"/>
              </w:rPr>
              <w:t>var cars=new Array("Saab","Volvo","BMW");</w:t>
            </w:r>
          </w:p>
        </w:tc>
      </w:tr>
    </w:tbl>
    <w:p w14:paraId="24182ED8" w14:textId="77777777" w:rsidR="00BD39FF" w:rsidRDefault="00BD39FF" w:rsidP="00BD39FF">
      <w:pPr>
        <w:pStyle w:val="a8"/>
        <w:ind w:left="1260" w:firstLineChars="0" w:firstLine="0"/>
      </w:pPr>
    </w:p>
    <w:p w14:paraId="3F7D4B1C" w14:textId="7A3666D3" w:rsidR="00BD39FF" w:rsidRDefault="00BD39FF" w:rsidP="00563F85">
      <w:pPr>
        <w:pStyle w:val="a8"/>
        <w:numPr>
          <w:ilvl w:val="1"/>
          <w:numId w:val="9"/>
        </w:numPr>
        <w:ind w:firstLineChars="0"/>
      </w:pPr>
      <w:r>
        <w:rPr>
          <w:rFonts w:hint="eastAsia"/>
        </w:rPr>
        <w:t>方式3</w:t>
      </w:r>
    </w:p>
    <w:tbl>
      <w:tblPr>
        <w:tblStyle w:val="ac"/>
        <w:tblW w:w="0" w:type="auto"/>
        <w:tblInd w:w="1260" w:type="dxa"/>
        <w:tblLook w:val="04A0" w:firstRow="1" w:lastRow="0" w:firstColumn="1" w:lastColumn="0" w:noHBand="0" w:noVBand="1"/>
      </w:tblPr>
      <w:tblGrid>
        <w:gridCol w:w="7036"/>
      </w:tblGrid>
      <w:tr w:rsidR="00BD39FF" w14:paraId="45A28D95" w14:textId="77777777" w:rsidTr="00BD39FF">
        <w:tc>
          <w:tcPr>
            <w:tcW w:w="8296" w:type="dxa"/>
          </w:tcPr>
          <w:p w14:paraId="77C1172A" w14:textId="05699CA5" w:rsidR="00BD39FF" w:rsidRDefault="00BD39FF" w:rsidP="00BD39FF">
            <w:pPr>
              <w:pStyle w:val="a8"/>
              <w:ind w:firstLineChars="0" w:firstLine="0"/>
            </w:pPr>
            <w:r>
              <w:rPr>
                <w:rFonts w:ascii="Consolas" w:hAnsi="Consolas"/>
                <w:color w:val="000000"/>
                <w:shd w:val="clear" w:color="auto" w:fill="FFFFFF"/>
              </w:rPr>
              <w:t>var cars=["Saab","Volvo","BMW"];</w:t>
            </w:r>
          </w:p>
        </w:tc>
      </w:tr>
    </w:tbl>
    <w:p w14:paraId="1413B2B4" w14:textId="5A6FB09D" w:rsidR="00BD39FF" w:rsidRDefault="00BD39FF" w:rsidP="00563F85">
      <w:pPr>
        <w:pStyle w:val="a8"/>
        <w:numPr>
          <w:ilvl w:val="0"/>
          <w:numId w:val="9"/>
        </w:numPr>
        <w:ind w:firstLineChars="0"/>
      </w:pPr>
      <w:r>
        <w:rPr>
          <w:rFonts w:hint="eastAsia"/>
        </w:rPr>
        <w:t>数组也是对象类型</w:t>
      </w:r>
    </w:p>
    <w:p w14:paraId="4DC792B6" w14:textId="4F9E3F45" w:rsidR="00301EAC" w:rsidRDefault="00301EAC" w:rsidP="00301EAC">
      <w:pPr>
        <w:pStyle w:val="5"/>
        <w:ind w:right="210"/>
      </w:pPr>
      <w:r>
        <w:rPr>
          <w:rFonts w:hint="eastAsia"/>
        </w:rPr>
        <w:t>Object</w:t>
      </w:r>
    </w:p>
    <w:p w14:paraId="04EE1303" w14:textId="21B5CB4D" w:rsidR="00301EAC" w:rsidRDefault="00BD39FF" w:rsidP="00563F85">
      <w:pPr>
        <w:pStyle w:val="a8"/>
        <w:numPr>
          <w:ilvl w:val="0"/>
          <w:numId w:val="9"/>
        </w:numPr>
        <w:ind w:firstLineChars="0"/>
      </w:pPr>
      <w:r>
        <w:rPr>
          <w:rFonts w:hint="eastAsia"/>
        </w:rPr>
        <w:t>格式</w:t>
      </w:r>
    </w:p>
    <w:p w14:paraId="564509C9" w14:textId="158BE21A" w:rsidR="00BD39FF" w:rsidRDefault="00BD39FF" w:rsidP="00BD39FF">
      <w:pPr>
        <w:pStyle w:val="a8"/>
        <w:ind w:left="840" w:firstLineChars="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对象由花括号分隔。在括号内部，对象的属性以名称和值对的形式</w:t>
      </w:r>
      <w:r>
        <w:rPr>
          <w:rFonts w:ascii="Helvetica" w:hAnsi="Helvetica" w:cs="Helvetica"/>
          <w:color w:val="333333"/>
          <w:sz w:val="20"/>
          <w:szCs w:val="20"/>
          <w:shd w:val="clear" w:color="auto" w:fill="FFFFFF"/>
        </w:rPr>
        <w:t xml:space="preserve"> (name : value) </w:t>
      </w:r>
      <w:r>
        <w:rPr>
          <w:rFonts w:ascii="Helvetica" w:hAnsi="Helvetica" w:cs="Helvetica"/>
          <w:color w:val="333333"/>
          <w:sz w:val="20"/>
          <w:szCs w:val="20"/>
          <w:shd w:val="clear" w:color="auto" w:fill="FFFFFF"/>
        </w:rPr>
        <w:t>来定义。属性由逗号分隔</w:t>
      </w:r>
    </w:p>
    <w:p w14:paraId="60DC1525" w14:textId="548BE9EE" w:rsidR="00BD39FF" w:rsidRPr="00BD39FF" w:rsidRDefault="00BD39FF" w:rsidP="00BD39FF">
      <w:pPr>
        <w:pStyle w:val="a8"/>
        <w:ind w:left="840" w:firstLineChars="0"/>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与</w:t>
      </w:r>
      <w:r>
        <w:rPr>
          <w:rFonts w:ascii="Helvetica" w:hAnsi="Helvetica" w:cs="Helvetica" w:hint="eastAsia"/>
          <w:color w:val="333333"/>
          <w:sz w:val="20"/>
          <w:szCs w:val="20"/>
          <w:shd w:val="clear" w:color="auto" w:fill="FFFFFF"/>
        </w:rPr>
        <w:t>json</w:t>
      </w:r>
      <w:r>
        <w:rPr>
          <w:rFonts w:ascii="Helvetica" w:hAnsi="Helvetica" w:cs="Helvetica" w:hint="eastAsia"/>
          <w:color w:val="333333"/>
          <w:sz w:val="20"/>
          <w:szCs w:val="20"/>
          <w:shd w:val="clear" w:color="auto" w:fill="FFFFFF"/>
        </w:rPr>
        <w:t>字符串的格式相同</w:t>
      </w:r>
    </w:p>
    <w:tbl>
      <w:tblPr>
        <w:tblStyle w:val="ac"/>
        <w:tblW w:w="0" w:type="auto"/>
        <w:tblInd w:w="846" w:type="dxa"/>
        <w:tblLook w:val="04A0" w:firstRow="1" w:lastRow="0" w:firstColumn="1" w:lastColumn="0" w:noHBand="0" w:noVBand="1"/>
      </w:tblPr>
      <w:tblGrid>
        <w:gridCol w:w="7450"/>
      </w:tblGrid>
      <w:tr w:rsidR="00BD39FF" w14:paraId="06CA82E3" w14:textId="77777777" w:rsidTr="00BD39FF">
        <w:tc>
          <w:tcPr>
            <w:tcW w:w="7450" w:type="dxa"/>
          </w:tcPr>
          <w:p w14:paraId="633F19B8" w14:textId="5212B4E6" w:rsidR="00BD39FF" w:rsidRDefault="00BD39FF" w:rsidP="00BD39FF">
            <w:pPr>
              <w:rPr>
                <w:rFonts w:ascii="Helvetica" w:hAnsi="Helvetica" w:cs="Helvetica"/>
                <w:color w:val="333333"/>
                <w:shd w:val="clear" w:color="auto" w:fill="FFFFFF"/>
              </w:rPr>
            </w:pPr>
            <w:r>
              <w:rPr>
                <w:rFonts w:ascii="Courier New" w:hAnsi="Courier New" w:cs="Courier New"/>
                <w:color w:val="444444"/>
                <w:shd w:val="clear" w:color="auto" w:fill="F6F4F0"/>
              </w:rPr>
              <w:t>var person={firstname:"John", lastname:"Doe", id:5566};</w:t>
            </w:r>
          </w:p>
        </w:tc>
      </w:tr>
    </w:tbl>
    <w:p w14:paraId="5059E994" w14:textId="4CC69D2E" w:rsidR="00BD39FF" w:rsidRDefault="00A12C36" w:rsidP="00563F85">
      <w:pPr>
        <w:pStyle w:val="a8"/>
        <w:numPr>
          <w:ilvl w:val="0"/>
          <w:numId w:val="9"/>
        </w:numPr>
        <w:ind w:firstLineChars="0"/>
      </w:pPr>
      <w:r>
        <w:rPr>
          <w:rFonts w:hint="eastAsia"/>
        </w:rPr>
        <w:t>特征</w:t>
      </w:r>
    </w:p>
    <w:p w14:paraId="1DA5CC99" w14:textId="6B31E8EF" w:rsidR="00A12C36" w:rsidRDefault="00A12C36" w:rsidP="00563F85">
      <w:pPr>
        <w:pStyle w:val="a8"/>
        <w:numPr>
          <w:ilvl w:val="0"/>
          <w:numId w:val="16"/>
        </w:numPr>
        <w:ind w:firstLineChars="0"/>
      </w:pPr>
      <w:r>
        <w:rPr>
          <w:rFonts w:hint="eastAsia"/>
        </w:rPr>
        <w:t>对象</w:t>
      </w:r>
      <w:r w:rsidR="00B65853">
        <w:rPr>
          <w:rFonts w:hint="eastAsia"/>
        </w:rPr>
        <w:t>内的每个key都是1个属性</w:t>
      </w:r>
    </w:p>
    <w:p w14:paraId="74C1FF66" w14:textId="0EAF672E" w:rsidR="00B65853" w:rsidRDefault="008868DB" w:rsidP="00563F85">
      <w:pPr>
        <w:pStyle w:val="a8"/>
        <w:numPr>
          <w:ilvl w:val="0"/>
          <w:numId w:val="16"/>
        </w:numPr>
        <w:ind w:firstLineChars="0"/>
      </w:pPr>
      <w:r>
        <w:rPr>
          <w:rFonts w:hint="eastAsia"/>
        </w:rPr>
        <w:lastRenderedPageBreak/>
        <w:t>对象可以在定义变量后，通过寻址添加或修改对象中的属性</w:t>
      </w:r>
    </w:p>
    <w:p w14:paraId="6A6DD423" w14:textId="0CED0C68" w:rsidR="00A12C36" w:rsidRDefault="00A12C36" w:rsidP="00563F85">
      <w:pPr>
        <w:pStyle w:val="a8"/>
        <w:numPr>
          <w:ilvl w:val="0"/>
          <w:numId w:val="16"/>
        </w:numPr>
        <w:ind w:firstLineChars="0"/>
      </w:pPr>
      <w:r>
        <w:rPr>
          <w:rFonts w:hint="eastAsia"/>
        </w:rPr>
        <w:t>除基本类型的S</w:t>
      </w:r>
      <w:r>
        <w:t>tring</w:t>
      </w:r>
      <w:r>
        <w:rPr>
          <w:rFonts w:hint="eastAsia"/>
        </w:rPr>
        <w:t>、Number、</w:t>
      </w:r>
      <w:r>
        <w:t>B</w:t>
      </w:r>
      <w:r>
        <w:rPr>
          <w:rFonts w:hint="eastAsia"/>
        </w:rPr>
        <w:t>oolean、Undefined、Null外，其他的均为对象类型，Array和function也是对象类型的</w:t>
      </w:r>
    </w:p>
    <w:p w14:paraId="7D01AA6C" w14:textId="20CF7021" w:rsidR="00F51AF0" w:rsidRDefault="00F51AF0" w:rsidP="00563F85">
      <w:pPr>
        <w:pStyle w:val="a8"/>
        <w:numPr>
          <w:ilvl w:val="0"/>
          <w:numId w:val="16"/>
        </w:numPr>
        <w:ind w:firstLineChars="0"/>
      </w:pPr>
      <w:r w:rsidRPr="00F51AF0">
        <w:rPr>
          <w:rFonts w:hint="eastAsia"/>
        </w:rPr>
        <w:t>对象中属性具有唯一性（这里的属性包括方法），如果有两个重复的属性，则以最后赋值为准。</w:t>
      </w:r>
    </w:p>
    <w:tbl>
      <w:tblPr>
        <w:tblStyle w:val="ac"/>
        <w:tblW w:w="0" w:type="auto"/>
        <w:tblInd w:w="1260" w:type="dxa"/>
        <w:tblLook w:val="04A0" w:firstRow="1" w:lastRow="0" w:firstColumn="1" w:lastColumn="0" w:noHBand="0" w:noVBand="1"/>
      </w:tblPr>
      <w:tblGrid>
        <w:gridCol w:w="7036"/>
      </w:tblGrid>
      <w:tr w:rsidR="00F51AF0" w14:paraId="338AE3D4" w14:textId="77777777" w:rsidTr="00F51AF0">
        <w:tc>
          <w:tcPr>
            <w:tcW w:w="8296" w:type="dxa"/>
          </w:tcPr>
          <w:p w14:paraId="4E3DCA68" w14:textId="7A1C4B14" w:rsidR="00F51AF0" w:rsidRPr="00F51AF0" w:rsidRDefault="00F51AF0" w:rsidP="00F51A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18"/>
                <w:szCs w:val="18"/>
              </w:rPr>
            </w:pPr>
            <w:r w:rsidRPr="00F51AF0">
              <w:rPr>
                <w:rFonts w:ascii="宋体" w:hAnsi="宋体" w:cs="宋体" w:hint="eastAsia"/>
                <w:b/>
                <w:bCs/>
                <w:color w:val="000080"/>
                <w:sz w:val="18"/>
                <w:szCs w:val="18"/>
              </w:rPr>
              <w:t xml:space="preserve">var </w:t>
            </w:r>
            <w:r w:rsidRPr="00F51AF0">
              <w:rPr>
                <w:rFonts w:ascii="宋体" w:hAnsi="宋体" w:cs="宋体" w:hint="eastAsia"/>
                <w:color w:val="000000"/>
                <w:sz w:val="18"/>
                <w:szCs w:val="18"/>
              </w:rPr>
              <w:t>c = {name:</w:t>
            </w:r>
            <w:r w:rsidRPr="00F51AF0">
              <w:rPr>
                <w:rFonts w:ascii="宋体" w:hAnsi="宋体" w:cs="宋体" w:hint="eastAsia"/>
                <w:b/>
                <w:bCs/>
                <w:color w:val="008000"/>
                <w:sz w:val="18"/>
                <w:szCs w:val="18"/>
              </w:rPr>
              <w:t>"1"</w:t>
            </w:r>
            <w:r w:rsidRPr="00F51AF0">
              <w:rPr>
                <w:rFonts w:ascii="宋体" w:hAnsi="宋体" w:cs="宋体" w:hint="eastAsia"/>
                <w:color w:val="000000"/>
                <w:sz w:val="18"/>
                <w:szCs w:val="18"/>
              </w:rPr>
              <w:t>,name:</w:t>
            </w:r>
            <w:r w:rsidRPr="00F51AF0">
              <w:rPr>
                <w:rFonts w:ascii="宋体" w:hAnsi="宋体" w:cs="宋体" w:hint="eastAsia"/>
                <w:b/>
                <w:bCs/>
                <w:color w:val="008000"/>
                <w:sz w:val="18"/>
                <w:szCs w:val="18"/>
              </w:rPr>
              <w:t>"2"</w:t>
            </w:r>
            <w:r w:rsidRPr="00F51AF0">
              <w:rPr>
                <w:rFonts w:ascii="宋体" w:hAnsi="宋体" w:cs="宋体" w:hint="eastAsia"/>
                <w:color w:val="000000"/>
                <w:sz w:val="18"/>
                <w:szCs w:val="18"/>
              </w:rPr>
              <w:t>};</w:t>
            </w:r>
            <w:r w:rsidRPr="00F51AF0">
              <w:rPr>
                <w:rFonts w:ascii="宋体" w:hAnsi="宋体" w:cs="宋体" w:hint="eastAsia"/>
                <w:color w:val="000000"/>
                <w:sz w:val="18"/>
                <w:szCs w:val="18"/>
              </w:rPr>
              <w:br/>
              <w:t xml:space="preserve">console.log(c); </w:t>
            </w:r>
            <w:r w:rsidRPr="00F51AF0">
              <w:rPr>
                <w:rFonts w:ascii="宋体" w:hAnsi="宋体" w:cs="宋体" w:hint="eastAsia"/>
                <w:i/>
                <w:iCs/>
                <w:color w:val="808080"/>
                <w:sz w:val="18"/>
                <w:szCs w:val="18"/>
              </w:rPr>
              <w:t>//2</w:t>
            </w:r>
          </w:p>
        </w:tc>
      </w:tr>
    </w:tbl>
    <w:p w14:paraId="510D631A" w14:textId="77777777" w:rsidR="00F51AF0" w:rsidRDefault="00F51AF0" w:rsidP="00F51AF0">
      <w:pPr>
        <w:pStyle w:val="a8"/>
        <w:ind w:left="1260" w:firstLineChars="0" w:firstLine="0"/>
      </w:pPr>
    </w:p>
    <w:p w14:paraId="2D8CDC63" w14:textId="11611C52" w:rsidR="00A12C36" w:rsidRDefault="00A12C36" w:rsidP="00563F85">
      <w:pPr>
        <w:pStyle w:val="a8"/>
        <w:numPr>
          <w:ilvl w:val="0"/>
          <w:numId w:val="9"/>
        </w:numPr>
        <w:ind w:firstLineChars="0"/>
      </w:pPr>
      <w:r>
        <w:rPr>
          <w:rFonts w:hint="eastAsia"/>
        </w:rPr>
        <w:t>寻址方式</w:t>
      </w:r>
    </w:p>
    <w:p w14:paraId="558820F2" w14:textId="19420E60" w:rsidR="00A12C36" w:rsidRDefault="00A12C36" w:rsidP="00A12C36">
      <w:pPr>
        <w:pStyle w:val="a8"/>
        <w:ind w:left="840" w:firstLineChars="0" w:firstLine="0"/>
      </w:pPr>
      <w:r>
        <w:rPr>
          <w:rFonts w:hint="eastAsia"/>
        </w:rPr>
        <w:t>2种寻址方式：</w:t>
      </w:r>
    </w:p>
    <w:tbl>
      <w:tblPr>
        <w:tblStyle w:val="ac"/>
        <w:tblW w:w="0" w:type="auto"/>
        <w:tblInd w:w="840" w:type="dxa"/>
        <w:tblLook w:val="04A0" w:firstRow="1" w:lastRow="0" w:firstColumn="1" w:lastColumn="0" w:noHBand="0" w:noVBand="1"/>
      </w:tblPr>
      <w:tblGrid>
        <w:gridCol w:w="7456"/>
      </w:tblGrid>
      <w:tr w:rsidR="00A12C36" w14:paraId="61BF5523" w14:textId="77777777" w:rsidTr="00A12C36">
        <w:tc>
          <w:tcPr>
            <w:tcW w:w="8296" w:type="dxa"/>
          </w:tcPr>
          <w:p w14:paraId="33A87C8F" w14:textId="5DDDF57B" w:rsidR="00A12C36" w:rsidRDefault="00A12C36" w:rsidP="00A12C36">
            <w:pPr>
              <w:pStyle w:val="a8"/>
              <w:ind w:firstLineChars="0" w:firstLine="0"/>
            </w:pPr>
            <w:r>
              <w:rPr>
                <w:rFonts w:ascii="Consolas" w:hAnsi="Consolas"/>
                <w:color w:val="000000"/>
                <w:shd w:val="clear" w:color="auto" w:fill="FFFFFF"/>
              </w:rPr>
              <w:t>name=person.lastname;</w:t>
            </w:r>
            <w:r>
              <w:rPr>
                <w:rFonts w:ascii="Consolas" w:hAnsi="Consolas"/>
                <w:color w:val="000000"/>
              </w:rPr>
              <w:br/>
            </w:r>
            <w:r>
              <w:rPr>
                <w:rFonts w:ascii="Consolas" w:hAnsi="Consolas"/>
                <w:color w:val="000000"/>
                <w:shd w:val="clear" w:color="auto" w:fill="FFFFFF"/>
              </w:rPr>
              <w:t>name=person["lastname"];</w:t>
            </w:r>
          </w:p>
        </w:tc>
      </w:tr>
    </w:tbl>
    <w:p w14:paraId="35741463" w14:textId="46C5CDAD" w:rsidR="008D3E78" w:rsidRDefault="008D3E78" w:rsidP="00B9554D"/>
    <w:p w14:paraId="25D16662" w14:textId="40E033EE" w:rsidR="008D3E78" w:rsidRDefault="008D3E78" w:rsidP="008D3E78">
      <w:pPr>
        <w:pStyle w:val="4"/>
      </w:pPr>
      <w:r>
        <w:rPr>
          <w:rFonts w:hint="eastAsia"/>
        </w:rPr>
        <w:t>特殊类型Buffer</w:t>
      </w:r>
    </w:p>
    <w:p w14:paraId="2EC05B8D" w14:textId="22C80FA8" w:rsidR="0025640C" w:rsidRDefault="0025640C" w:rsidP="00B45D55">
      <w:pPr>
        <w:pStyle w:val="4"/>
      </w:pPr>
      <w:r>
        <w:rPr>
          <w:rFonts w:hint="eastAsia"/>
        </w:rPr>
        <w:t>获取变量类型</w:t>
      </w:r>
    </w:p>
    <w:p w14:paraId="700D559A" w14:textId="61EB112A" w:rsidR="0025640C" w:rsidRDefault="0025640C" w:rsidP="00563F85">
      <w:pPr>
        <w:pStyle w:val="5"/>
        <w:numPr>
          <w:ilvl w:val="0"/>
          <w:numId w:val="25"/>
        </w:numPr>
        <w:ind w:right="210"/>
      </w:pPr>
      <w:r>
        <w:rPr>
          <w:rFonts w:hint="eastAsia"/>
        </w:rPr>
        <w:t>typedef操作符</w:t>
      </w:r>
    </w:p>
    <w:tbl>
      <w:tblPr>
        <w:tblStyle w:val="ac"/>
        <w:tblW w:w="0" w:type="auto"/>
        <w:tblInd w:w="420" w:type="dxa"/>
        <w:tblLook w:val="04A0" w:firstRow="1" w:lastRow="0" w:firstColumn="1" w:lastColumn="0" w:noHBand="0" w:noVBand="1"/>
      </w:tblPr>
      <w:tblGrid>
        <w:gridCol w:w="7876"/>
      </w:tblGrid>
      <w:tr w:rsidR="0025640C" w14:paraId="16EA6CF0" w14:textId="77777777" w:rsidTr="0025640C">
        <w:tc>
          <w:tcPr>
            <w:tcW w:w="7876" w:type="dxa"/>
          </w:tcPr>
          <w:p w14:paraId="3BB7D81C" w14:textId="58970CD6" w:rsidR="0025640C" w:rsidRDefault="0025640C" w:rsidP="0025640C">
            <w:r>
              <w:rPr>
                <w:rStyle w:val="highele"/>
                <w:rFonts w:ascii="Consolas" w:hAnsi="Consolas"/>
                <w:color w:val="117700"/>
                <w:bdr w:val="none" w:sz="0" w:space="0" w:color="auto" w:frame="1"/>
              </w:rPr>
              <w:t>typeof</w:t>
            </w:r>
            <w:r>
              <w:rPr>
                <w:rFonts w:ascii="Consolas" w:hAnsi="Consolas"/>
                <w:color w:val="000000"/>
                <w:shd w:val="clear" w:color="auto" w:fill="FFFFFF"/>
              </w:rPr>
              <w:t> </w:t>
            </w:r>
            <w:r>
              <w:rPr>
                <w:rStyle w:val="highval"/>
                <w:rFonts w:ascii="Consolas" w:hAnsi="Consolas"/>
                <w:color w:val="AA1111"/>
                <w:bdr w:val="none" w:sz="0" w:space="0" w:color="auto" w:frame="1"/>
              </w:rPr>
              <w:t>"John"</w:t>
            </w:r>
            <w:r>
              <w:rPr>
                <w:rFonts w:ascii="Consolas" w:hAnsi="Consolas"/>
                <w:color w:val="000000"/>
                <w:shd w:val="clear" w:color="auto" w:fill="FFFFFF"/>
              </w:rPr>
              <w:t>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w:t>
            </w:r>
            <w:r>
              <w:rPr>
                <w:rStyle w:val="highcom"/>
                <w:rFonts w:ascii="Consolas" w:hAnsi="Consolas"/>
                <w:color w:val="AA5500"/>
                <w:bdr w:val="none" w:sz="0" w:space="0" w:color="auto" w:frame="1"/>
              </w:rPr>
              <w:t xml:space="preserve"> string </w:t>
            </w:r>
            <w:r>
              <w:rPr>
                <w:rFonts w:ascii="Consolas" w:hAnsi="Consolas"/>
                <w:color w:val="AA5500"/>
                <w:bdr w:val="none" w:sz="0" w:space="0" w:color="auto" w:frame="1"/>
              </w:rPr>
              <w:br/>
            </w:r>
            <w:r>
              <w:rPr>
                <w:rStyle w:val="highele"/>
                <w:rFonts w:ascii="Consolas" w:hAnsi="Consolas"/>
                <w:color w:val="117700"/>
                <w:bdr w:val="none" w:sz="0" w:space="0" w:color="auto" w:frame="1"/>
              </w:rPr>
              <w:t>typeof</w:t>
            </w:r>
            <w:r>
              <w:rPr>
                <w:rFonts w:ascii="Consolas" w:hAnsi="Consolas"/>
                <w:color w:val="000000"/>
                <w:shd w:val="clear" w:color="auto" w:fill="FFFFFF"/>
              </w:rPr>
              <w:t> </w:t>
            </w:r>
            <w:r>
              <w:rPr>
                <w:rStyle w:val="highval"/>
                <w:rFonts w:ascii="Consolas" w:hAnsi="Consolas"/>
                <w:color w:val="AA1111"/>
                <w:bdr w:val="none" w:sz="0" w:space="0" w:color="auto" w:frame="1"/>
              </w:rPr>
              <w:t>3.14</w:t>
            </w:r>
            <w:r>
              <w:rPr>
                <w:rFonts w:ascii="Consolas" w:hAnsi="Consolas"/>
                <w:color w:val="000000"/>
                <w:shd w:val="clear" w:color="auto" w:fill="FFFFFF"/>
              </w:rPr>
              <w:t>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w:t>
            </w:r>
            <w:r>
              <w:rPr>
                <w:rStyle w:val="highcom"/>
                <w:rFonts w:ascii="Consolas" w:hAnsi="Consolas"/>
                <w:color w:val="AA5500"/>
                <w:bdr w:val="none" w:sz="0" w:space="0" w:color="auto" w:frame="1"/>
              </w:rPr>
              <w:t xml:space="preserve"> number</w:t>
            </w:r>
            <w:r>
              <w:rPr>
                <w:rFonts w:ascii="Consolas" w:hAnsi="Consolas"/>
                <w:color w:val="AA5500"/>
                <w:bdr w:val="none" w:sz="0" w:space="0" w:color="auto" w:frame="1"/>
              </w:rPr>
              <w:br/>
            </w:r>
            <w:r>
              <w:rPr>
                <w:rStyle w:val="highele"/>
                <w:rFonts w:ascii="Consolas" w:hAnsi="Consolas"/>
                <w:color w:val="117700"/>
                <w:bdr w:val="none" w:sz="0" w:space="0" w:color="auto" w:frame="1"/>
              </w:rPr>
              <w:t>typeof</w:t>
            </w:r>
            <w:r>
              <w:rPr>
                <w:rFonts w:ascii="Consolas" w:hAnsi="Consolas"/>
                <w:color w:val="000000"/>
                <w:shd w:val="clear" w:color="auto" w:fill="FFFFFF"/>
              </w:rPr>
              <w:t> NaN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w:t>
            </w:r>
            <w:r>
              <w:rPr>
                <w:rStyle w:val="highcom"/>
                <w:rFonts w:ascii="Consolas" w:hAnsi="Consolas"/>
                <w:color w:val="AA5500"/>
                <w:bdr w:val="none" w:sz="0" w:space="0" w:color="auto" w:frame="1"/>
              </w:rPr>
              <w:t xml:space="preserve"> number</w:t>
            </w:r>
            <w:r>
              <w:rPr>
                <w:rFonts w:ascii="Consolas" w:hAnsi="Consolas"/>
                <w:color w:val="AA5500"/>
                <w:bdr w:val="none" w:sz="0" w:space="0" w:color="auto" w:frame="1"/>
              </w:rPr>
              <w:br/>
            </w:r>
            <w:r>
              <w:rPr>
                <w:rStyle w:val="highele"/>
                <w:rFonts w:ascii="Consolas" w:hAnsi="Consolas"/>
                <w:color w:val="117700"/>
                <w:bdr w:val="none" w:sz="0" w:space="0" w:color="auto" w:frame="1"/>
              </w:rPr>
              <w:t>typeof</w:t>
            </w:r>
            <w:r>
              <w:rPr>
                <w:rFonts w:ascii="Consolas" w:hAnsi="Consolas"/>
                <w:color w:val="000000"/>
                <w:shd w:val="clear" w:color="auto" w:fill="FFFFFF"/>
              </w:rPr>
              <w:t> </w:t>
            </w:r>
            <w:r>
              <w:rPr>
                <w:rStyle w:val="highval"/>
                <w:rFonts w:ascii="Consolas" w:hAnsi="Consolas"/>
                <w:color w:val="AA1111"/>
                <w:bdr w:val="none" w:sz="0" w:space="0" w:color="auto" w:frame="1"/>
              </w:rPr>
              <w:t>false</w:t>
            </w:r>
            <w:r>
              <w:rPr>
                <w:rFonts w:ascii="Consolas" w:hAnsi="Consolas"/>
                <w:color w:val="000000"/>
                <w:shd w:val="clear" w:color="auto" w:fill="FFFFFF"/>
              </w:rPr>
              <w:t>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w:t>
            </w:r>
            <w:r>
              <w:rPr>
                <w:rStyle w:val="highcom"/>
                <w:rFonts w:ascii="Consolas" w:hAnsi="Consolas"/>
                <w:color w:val="AA5500"/>
                <w:bdr w:val="none" w:sz="0" w:space="0" w:color="auto" w:frame="1"/>
              </w:rPr>
              <w:t xml:space="preserve"> boolean</w:t>
            </w:r>
            <w:r>
              <w:rPr>
                <w:rFonts w:ascii="Consolas" w:hAnsi="Consolas"/>
                <w:color w:val="AA5500"/>
                <w:bdr w:val="none" w:sz="0" w:space="0" w:color="auto" w:frame="1"/>
              </w:rPr>
              <w:br/>
            </w:r>
            <w:r>
              <w:rPr>
                <w:rStyle w:val="highele"/>
                <w:rFonts w:ascii="Consolas" w:hAnsi="Consolas"/>
                <w:color w:val="117700"/>
                <w:bdr w:val="none" w:sz="0" w:space="0" w:color="auto" w:frame="1"/>
              </w:rPr>
              <w:t>typeof</w:t>
            </w:r>
            <w:r>
              <w:rPr>
                <w:rFonts w:ascii="Consolas" w:hAnsi="Consolas"/>
                <w:color w:val="000000"/>
                <w:shd w:val="clear" w:color="auto" w:fill="FFFFFF"/>
              </w:rPr>
              <w:t> [</w:t>
            </w:r>
            <w:r>
              <w:rPr>
                <w:rStyle w:val="highval"/>
                <w:rFonts w:ascii="Consolas" w:hAnsi="Consolas"/>
                <w:color w:val="AA1111"/>
                <w:bdr w:val="none" w:sz="0" w:space="0" w:color="auto" w:frame="1"/>
              </w:rPr>
              <w:t>1</w:t>
            </w:r>
            <w:r>
              <w:rPr>
                <w:rFonts w:ascii="Consolas" w:hAnsi="Consolas"/>
                <w:color w:val="000000"/>
                <w:shd w:val="clear" w:color="auto" w:fill="FFFFFF"/>
              </w:rPr>
              <w:t>,</w:t>
            </w:r>
            <w:r>
              <w:rPr>
                <w:rStyle w:val="highval"/>
                <w:rFonts w:ascii="Consolas" w:hAnsi="Consolas"/>
                <w:color w:val="AA1111"/>
                <w:bdr w:val="none" w:sz="0" w:space="0" w:color="auto" w:frame="1"/>
              </w:rPr>
              <w:t>2</w:t>
            </w:r>
            <w:r>
              <w:rPr>
                <w:rFonts w:ascii="Consolas" w:hAnsi="Consolas"/>
                <w:color w:val="000000"/>
                <w:shd w:val="clear" w:color="auto" w:fill="FFFFFF"/>
              </w:rPr>
              <w:t>,</w:t>
            </w:r>
            <w:r>
              <w:rPr>
                <w:rStyle w:val="highval"/>
                <w:rFonts w:ascii="Consolas" w:hAnsi="Consolas"/>
                <w:color w:val="AA1111"/>
                <w:bdr w:val="none" w:sz="0" w:space="0" w:color="auto" w:frame="1"/>
              </w:rPr>
              <w:t>3</w:t>
            </w:r>
            <w:r>
              <w:rPr>
                <w:rFonts w:ascii="Consolas" w:hAnsi="Consolas"/>
                <w:color w:val="000000"/>
                <w:shd w:val="clear" w:color="auto" w:fill="FFFFFF"/>
              </w:rPr>
              <w:t>,</w:t>
            </w:r>
            <w:r>
              <w:rPr>
                <w:rStyle w:val="highval"/>
                <w:rFonts w:ascii="Consolas" w:hAnsi="Consolas"/>
                <w:color w:val="AA1111"/>
                <w:bdr w:val="none" w:sz="0" w:space="0" w:color="auto" w:frame="1"/>
              </w:rPr>
              <w:t>4</w:t>
            </w:r>
            <w:r>
              <w:rPr>
                <w:rFonts w:ascii="Consolas" w:hAnsi="Consolas"/>
                <w:color w:val="000000"/>
                <w:shd w:val="clear" w:color="auto" w:fill="FFFFFF"/>
              </w:rPr>
              <w:t>]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w:t>
            </w:r>
            <w:r>
              <w:rPr>
                <w:rStyle w:val="highcom"/>
                <w:rFonts w:ascii="Consolas" w:hAnsi="Consolas"/>
                <w:color w:val="AA5500"/>
                <w:bdr w:val="none" w:sz="0" w:space="0" w:color="auto" w:frame="1"/>
              </w:rPr>
              <w:t xml:space="preserve"> object</w:t>
            </w:r>
            <w:r>
              <w:rPr>
                <w:rFonts w:ascii="Consolas" w:hAnsi="Consolas"/>
                <w:color w:val="AA5500"/>
                <w:bdr w:val="none" w:sz="0" w:space="0" w:color="auto" w:frame="1"/>
              </w:rPr>
              <w:br/>
            </w:r>
            <w:r>
              <w:rPr>
                <w:rStyle w:val="highele"/>
                <w:rFonts w:ascii="Consolas" w:hAnsi="Consolas"/>
                <w:color w:val="117700"/>
                <w:bdr w:val="none" w:sz="0" w:space="0" w:color="auto" w:frame="1"/>
              </w:rPr>
              <w:t>typeof</w:t>
            </w:r>
            <w:r>
              <w:rPr>
                <w:rFonts w:ascii="Consolas" w:hAnsi="Consolas"/>
                <w:color w:val="000000"/>
                <w:shd w:val="clear" w:color="auto" w:fill="FFFFFF"/>
              </w:rPr>
              <w:t> {name:</w:t>
            </w:r>
            <w:r>
              <w:rPr>
                <w:rStyle w:val="highval"/>
                <w:rFonts w:ascii="Consolas" w:hAnsi="Consolas"/>
                <w:color w:val="AA1111"/>
                <w:bdr w:val="none" w:sz="0" w:space="0" w:color="auto" w:frame="1"/>
              </w:rPr>
              <w:t>'John'</w:t>
            </w:r>
            <w:r>
              <w:rPr>
                <w:rFonts w:ascii="Consolas" w:hAnsi="Consolas"/>
                <w:color w:val="000000"/>
                <w:shd w:val="clear" w:color="auto" w:fill="FFFFFF"/>
              </w:rPr>
              <w:t>, age:34}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w:t>
            </w:r>
            <w:r>
              <w:rPr>
                <w:rStyle w:val="highcom"/>
                <w:rFonts w:ascii="Consolas" w:hAnsi="Consolas"/>
                <w:color w:val="AA5500"/>
                <w:bdr w:val="none" w:sz="0" w:space="0" w:color="auto" w:frame="1"/>
              </w:rPr>
              <w:t xml:space="preserve"> object</w:t>
            </w:r>
            <w:r>
              <w:rPr>
                <w:rFonts w:ascii="Consolas" w:hAnsi="Consolas"/>
                <w:color w:val="AA5500"/>
                <w:bdr w:val="none" w:sz="0" w:space="0" w:color="auto" w:frame="1"/>
              </w:rPr>
              <w:br/>
            </w:r>
            <w:r>
              <w:rPr>
                <w:rStyle w:val="highele"/>
                <w:rFonts w:ascii="Consolas" w:hAnsi="Consolas"/>
                <w:color w:val="117700"/>
                <w:bdr w:val="none" w:sz="0" w:space="0" w:color="auto" w:frame="1"/>
              </w:rPr>
              <w:t>typeof</w:t>
            </w:r>
            <w:r>
              <w:rPr>
                <w:rFonts w:ascii="Consolas" w:hAnsi="Consolas"/>
                <w:color w:val="000000"/>
                <w:shd w:val="clear" w:color="auto" w:fill="FFFFFF"/>
              </w:rPr>
              <w:t> </w:t>
            </w:r>
            <w:r>
              <w:rPr>
                <w:rStyle w:val="highele"/>
                <w:rFonts w:ascii="Consolas" w:hAnsi="Consolas"/>
                <w:color w:val="117700"/>
                <w:bdr w:val="none" w:sz="0" w:space="0" w:color="auto" w:frame="1"/>
              </w:rPr>
              <w:t>new</w:t>
            </w:r>
            <w:r>
              <w:rPr>
                <w:rFonts w:ascii="Consolas" w:hAnsi="Consolas"/>
                <w:color w:val="000000"/>
                <w:shd w:val="clear" w:color="auto" w:fill="FFFFFF"/>
              </w:rPr>
              <w:t> Date()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w:t>
            </w:r>
            <w:r>
              <w:rPr>
                <w:rStyle w:val="highcom"/>
                <w:rFonts w:ascii="Consolas" w:hAnsi="Consolas"/>
                <w:color w:val="AA5500"/>
                <w:bdr w:val="none" w:sz="0" w:space="0" w:color="auto" w:frame="1"/>
              </w:rPr>
              <w:t xml:space="preserve"> object</w:t>
            </w:r>
            <w:r>
              <w:rPr>
                <w:rFonts w:ascii="Consolas" w:hAnsi="Consolas"/>
                <w:color w:val="AA5500"/>
                <w:bdr w:val="none" w:sz="0" w:space="0" w:color="auto" w:frame="1"/>
              </w:rPr>
              <w:br/>
            </w:r>
            <w:r>
              <w:rPr>
                <w:rStyle w:val="highele"/>
                <w:rFonts w:ascii="Consolas" w:hAnsi="Consolas"/>
                <w:color w:val="117700"/>
                <w:bdr w:val="none" w:sz="0" w:space="0" w:color="auto" w:frame="1"/>
              </w:rPr>
              <w:t>typeof</w:t>
            </w:r>
            <w:r>
              <w:rPr>
                <w:rFonts w:ascii="Consolas" w:hAnsi="Consolas"/>
                <w:color w:val="000000"/>
                <w:shd w:val="clear" w:color="auto" w:fill="FFFFFF"/>
              </w:rPr>
              <w:t> </w:t>
            </w:r>
            <w:r>
              <w:rPr>
                <w:rStyle w:val="highele"/>
                <w:rFonts w:ascii="Consolas" w:hAnsi="Consolas"/>
                <w:color w:val="117700"/>
                <w:bdr w:val="none" w:sz="0" w:space="0" w:color="auto" w:frame="1"/>
              </w:rPr>
              <w:t>function</w:t>
            </w:r>
            <w:r>
              <w:rPr>
                <w:rFonts w:ascii="Consolas" w:hAnsi="Consolas"/>
                <w:color w:val="000000"/>
                <w:shd w:val="clear" w:color="auto" w:fill="FFFFFF"/>
              </w:rPr>
              <w:t> () {}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w:t>
            </w:r>
            <w:r>
              <w:rPr>
                <w:rStyle w:val="highcom"/>
                <w:rFonts w:ascii="Consolas" w:hAnsi="Consolas"/>
                <w:color w:val="AA5500"/>
                <w:bdr w:val="none" w:sz="0" w:space="0" w:color="auto" w:frame="1"/>
              </w:rPr>
              <w:t xml:space="preserve"> function</w:t>
            </w:r>
            <w:r>
              <w:rPr>
                <w:rFonts w:ascii="Consolas" w:hAnsi="Consolas"/>
                <w:color w:val="AA5500"/>
                <w:bdr w:val="none" w:sz="0" w:space="0" w:color="auto" w:frame="1"/>
              </w:rPr>
              <w:br/>
            </w:r>
            <w:r>
              <w:rPr>
                <w:rStyle w:val="highele"/>
                <w:rFonts w:ascii="Consolas" w:hAnsi="Consolas"/>
                <w:color w:val="117700"/>
                <w:bdr w:val="none" w:sz="0" w:space="0" w:color="auto" w:frame="1"/>
              </w:rPr>
              <w:t>typeof</w:t>
            </w:r>
            <w:r>
              <w:rPr>
                <w:rFonts w:ascii="Consolas" w:hAnsi="Consolas"/>
                <w:color w:val="000000"/>
                <w:shd w:val="clear" w:color="auto" w:fill="FFFFFF"/>
              </w:rPr>
              <w:t> myCar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w:t>
            </w:r>
            <w:r>
              <w:rPr>
                <w:rStyle w:val="highcom"/>
                <w:rFonts w:ascii="Consolas" w:hAnsi="Consolas"/>
                <w:color w:val="AA5500"/>
                <w:bdr w:val="none" w:sz="0" w:space="0" w:color="auto" w:frame="1"/>
              </w:rPr>
              <w:t xml:space="preserve"> undefined (</w:t>
            </w:r>
            <w:r>
              <w:rPr>
                <w:rStyle w:val="highcom"/>
                <w:rFonts w:ascii="Consolas" w:hAnsi="Consolas"/>
                <w:color w:val="AA5500"/>
                <w:bdr w:val="none" w:sz="0" w:space="0" w:color="auto" w:frame="1"/>
              </w:rPr>
              <w:t>如果</w:t>
            </w:r>
            <w:r>
              <w:rPr>
                <w:rStyle w:val="highcom"/>
                <w:rFonts w:ascii="Consolas" w:hAnsi="Consolas"/>
                <w:color w:val="AA5500"/>
                <w:bdr w:val="none" w:sz="0" w:space="0" w:color="auto" w:frame="1"/>
              </w:rPr>
              <w:t xml:space="preserve"> myCar </w:t>
            </w:r>
            <w:r>
              <w:rPr>
                <w:rStyle w:val="highcom"/>
                <w:rFonts w:ascii="Consolas" w:hAnsi="Consolas"/>
                <w:color w:val="AA5500"/>
                <w:bdr w:val="none" w:sz="0" w:space="0" w:color="auto" w:frame="1"/>
              </w:rPr>
              <w:t>没有声明</w:t>
            </w:r>
            <w:r>
              <w:rPr>
                <w:rStyle w:val="highcom"/>
                <w:rFonts w:ascii="Consolas" w:hAnsi="Consolas"/>
                <w:color w:val="AA5500"/>
                <w:bdr w:val="none" w:sz="0" w:space="0" w:color="auto" w:frame="1"/>
              </w:rPr>
              <w:t>)</w:t>
            </w:r>
            <w:r>
              <w:rPr>
                <w:rFonts w:ascii="Consolas" w:hAnsi="Consolas"/>
                <w:color w:val="AA5500"/>
                <w:bdr w:val="none" w:sz="0" w:space="0" w:color="auto" w:frame="1"/>
              </w:rPr>
              <w:br/>
            </w:r>
            <w:r>
              <w:rPr>
                <w:rStyle w:val="highele"/>
                <w:rFonts w:ascii="Consolas" w:hAnsi="Consolas"/>
                <w:color w:val="117700"/>
                <w:bdr w:val="none" w:sz="0" w:space="0" w:color="auto" w:frame="1"/>
              </w:rPr>
              <w:t>typeof</w:t>
            </w:r>
            <w:r>
              <w:rPr>
                <w:rFonts w:ascii="Consolas" w:hAnsi="Consolas"/>
                <w:color w:val="000000"/>
                <w:shd w:val="clear" w:color="auto" w:fill="FFFFFF"/>
              </w:rPr>
              <w:t> </w:t>
            </w:r>
            <w:r>
              <w:rPr>
                <w:rStyle w:val="highval"/>
                <w:rFonts w:ascii="Consolas" w:hAnsi="Consolas"/>
                <w:color w:val="AA1111"/>
                <w:bdr w:val="none" w:sz="0" w:space="0" w:color="auto" w:frame="1"/>
              </w:rPr>
              <w:t>null</w:t>
            </w:r>
            <w:r>
              <w:rPr>
                <w:rFonts w:ascii="Consolas" w:hAnsi="Consolas"/>
                <w:color w:val="000000"/>
                <w:shd w:val="clear" w:color="auto" w:fill="FFFFFF"/>
              </w:rPr>
              <w:t>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w:t>
            </w:r>
            <w:r>
              <w:rPr>
                <w:rStyle w:val="highcom"/>
                <w:rFonts w:ascii="Consolas" w:hAnsi="Consolas"/>
                <w:color w:val="AA5500"/>
                <w:bdr w:val="none" w:sz="0" w:space="0" w:color="auto" w:frame="1"/>
              </w:rPr>
              <w:t xml:space="preserve"> object</w:t>
            </w:r>
          </w:p>
        </w:tc>
      </w:tr>
    </w:tbl>
    <w:p w14:paraId="666253B1" w14:textId="100C82EF" w:rsidR="0025640C" w:rsidRDefault="0025640C" w:rsidP="0025640C">
      <w:pPr>
        <w:ind w:left="420" w:firstLine="42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如果对象是</w:t>
      </w:r>
      <w:r>
        <w:rPr>
          <w:rFonts w:ascii="Helvetica" w:hAnsi="Helvetica" w:cs="Helvetica"/>
          <w:color w:val="333333"/>
          <w:sz w:val="20"/>
          <w:szCs w:val="20"/>
          <w:shd w:val="clear" w:color="auto" w:fill="FFFFFF"/>
        </w:rPr>
        <w:t xml:space="preserve"> JavaScript Array </w:t>
      </w:r>
      <w:r>
        <w:rPr>
          <w:rFonts w:ascii="Helvetica" w:hAnsi="Helvetica" w:cs="Helvetica"/>
          <w:color w:val="333333"/>
          <w:sz w:val="20"/>
          <w:szCs w:val="20"/>
          <w:shd w:val="clear" w:color="auto" w:fill="FFFFFF"/>
        </w:rPr>
        <w:t>或</w:t>
      </w:r>
      <w:r>
        <w:rPr>
          <w:rFonts w:ascii="Helvetica" w:hAnsi="Helvetica" w:cs="Helvetica"/>
          <w:color w:val="333333"/>
          <w:sz w:val="20"/>
          <w:szCs w:val="20"/>
          <w:shd w:val="clear" w:color="auto" w:fill="FFFFFF"/>
        </w:rPr>
        <w:t xml:space="preserve"> JavaScript Date </w:t>
      </w:r>
      <w:r>
        <w:rPr>
          <w:rFonts w:ascii="Helvetica" w:hAnsi="Helvetica" w:cs="Helvetica"/>
          <w:color w:val="333333"/>
          <w:sz w:val="20"/>
          <w:szCs w:val="20"/>
          <w:shd w:val="clear" w:color="auto" w:fill="FFFFFF"/>
        </w:rPr>
        <w:t>，我们就无法通过</w:t>
      </w:r>
      <w:r>
        <w:rPr>
          <w:rFonts w:ascii="Helvetica" w:hAnsi="Helvetica" w:cs="Helvetica"/>
          <w:color w:val="333333"/>
          <w:sz w:val="20"/>
          <w:szCs w:val="20"/>
          <w:shd w:val="clear" w:color="auto" w:fill="FFFFFF"/>
        </w:rPr>
        <w:t> </w:t>
      </w:r>
      <w:r>
        <w:rPr>
          <w:rStyle w:val="af4"/>
          <w:rFonts w:ascii="Helvetica" w:hAnsi="Helvetica" w:cs="Helvetica"/>
          <w:color w:val="333333"/>
          <w:sz w:val="20"/>
          <w:szCs w:val="20"/>
          <w:bdr w:val="none" w:sz="0" w:space="0" w:color="auto" w:frame="1"/>
          <w:shd w:val="clear" w:color="auto" w:fill="FFFFFF"/>
        </w:rPr>
        <w:t>typeof</w:t>
      </w:r>
      <w:r>
        <w:rPr>
          <w:rFonts w:ascii="Helvetica" w:hAnsi="Helvetica" w:cs="Helvetica"/>
          <w:color w:val="333333"/>
          <w:sz w:val="20"/>
          <w:szCs w:val="20"/>
          <w:shd w:val="clear" w:color="auto" w:fill="FFFFFF"/>
        </w:rPr>
        <w:t> </w:t>
      </w:r>
      <w:r>
        <w:rPr>
          <w:rFonts w:ascii="Helvetica" w:hAnsi="Helvetica" w:cs="Helvetica"/>
          <w:color w:val="333333"/>
          <w:sz w:val="20"/>
          <w:szCs w:val="20"/>
          <w:shd w:val="clear" w:color="auto" w:fill="FFFFFF"/>
        </w:rPr>
        <w:t>来判断他们的类型，因为都是</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返回</w:t>
      </w:r>
      <w:r>
        <w:rPr>
          <w:rFonts w:ascii="Helvetica" w:hAnsi="Helvetica" w:cs="Helvetica"/>
          <w:color w:val="333333"/>
          <w:sz w:val="20"/>
          <w:szCs w:val="20"/>
          <w:shd w:val="clear" w:color="auto" w:fill="FFFFFF"/>
        </w:rPr>
        <w:t xml:space="preserve"> Object</w:t>
      </w:r>
      <w:r>
        <w:rPr>
          <w:rFonts w:ascii="Helvetica" w:hAnsi="Helvetica" w:cs="Helvetica"/>
          <w:color w:val="333333"/>
          <w:sz w:val="20"/>
          <w:szCs w:val="20"/>
          <w:shd w:val="clear" w:color="auto" w:fill="FFFFFF"/>
        </w:rPr>
        <w:t>。</w:t>
      </w:r>
    </w:p>
    <w:p w14:paraId="4B07C80A" w14:textId="0F3557BD" w:rsidR="0025640C" w:rsidRDefault="0025640C" w:rsidP="0025640C">
      <w:pPr>
        <w:pStyle w:val="5"/>
        <w:ind w:right="210"/>
      </w:pPr>
      <w:r>
        <w:rPr>
          <w:rFonts w:hint="eastAsia"/>
        </w:rPr>
        <w:t>constructor属性</w:t>
      </w:r>
    </w:p>
    <w:p w14:paraId="0C73972D" w14:textId="3B815B81" w:rsidR="0025640C" w:rsidRPr="0025640C" w:rsidRDefault="0025640C" w:rsidP="0025640C">
      <w:pPr>
        <w:ind w:left="420"/>
      </w:pPr>
      <w:r>
        <w:rPr>
          <w:rStyle w:val="af4"/>
          <w:rFonts w:ascii="Helvetica" w:hAnsi="Helvetica" w:cs="Helvetica"/>
          <w:color w:val="333333"/>
          <w:sz w:val="20"/>
          <w:szCs w:val="20"/>
          <w:bdr w:val="none" w:sz="0" w:space="0" w:color="auto" w:frame="1"/>
          <w:shd w:val="clear" w:color="auto" w:fill="FFFFFF"/>
        </w:rPr>
        <w:t>constructor</w:t>
      </w:r>
      <w:r>
        <w:rPr>
          <w:rFonts w:ascii="Helvetica" w:hAnsi="Helvetica" w:cs="Helvetica"/>
          <w:color w:val="333333"/>
          <w:sz w:val="20"/>
          <w:szCs w:val="20"/>
          <w:shd w:val="clear" w:color="auto" w:fill="FFFFFF"/>
        </w:rPr>
        <w:t> </w:t>
      </w:r>
      <w:r>
        <w:rPr>
          <w:rFonts w:ascii="Helvetica" w:hAnsi="Helvetica" w:cs="Helvetica"/>
          <w:color w:val="333333"/>
          <w:sz w:val="20"/>
          <w:szCs w:val="20"/>
          <w:shd w:val="clear" w:color="auto" w:fill="FFFFFF"/>
        </w:rPr>
        <w:t>属性返回所有</w:t>
      </w:r>
      <w:r>
        <w:rPr>
          <w:rFonts w:ascii="Helvetica" w:hAnsi="Helvetica" w:cs="Helvetica"/>
          <w:color w:val="333333"/>
          <w:sz w:val="20"/>
          <w:szCs w:val="20"/>
          <w:shd w:val="clear" w:color="auto" w:fill="FFFFFF"/>
        </w:rPr>
        <w:t xml:space="preserve"> JavaScript </w:t>
      </w:r>
      <w:r>
        <w:rPr>
          <w:rFonts w:ascii="Helvetica" w:hAnsi="Helvetica" w:cs="Helvetica"/>
          <w:color w:val="333333"/>
          <w:sz w:val="20"/>
          <w:szCs w:val="20"/>
          <w:shd w:val="clear" w:color="auto" w:fill="FFFFFF"/>
        </w:rPr>
        <w:t>变量的构造函数。</w:t>
      </w:r>
    </w:p>
    <w:tbl>
      <w:tblPr>
        <w:tblStyle w:val="ac"/>
        <w:tblW w:w="0" w:type="auto"/>
        <w:tblInd w:w="420" w:type="dxa"/>
        <w:tblLook w:val="04A0" w:firstRow="1" w:lastRow="0" w:firstColumn="1" w:lastColumn="0" w:noHBand="0" w:noVBand="1"/>
      </w:tblPr>
      <w:tblGrid>
        <w:gridCol w:w="7876"/>
      </w:tblGrid>
      <w:tr w:rsidR="0025640C" w14:paraId="084A8241" w14:textId="77777777" w:rsidTr="0025640C">
        <w:tc>
          <w:tcPr>
            <w:tcW w:w="8296" w:type="dxa"/>
          </w:tcPr>
          <w:p w14:paraId="4E435617" w14:textId="38C596C2" w:rsidR="0025640C" w:rsidRDefault="0025640C" w:rsidP="0025640C">
            <w:r>
              <w:rPr>
                <w:rStyle w:val="highval"/>
                <w:rFonts w:ascii="Consolas" w:hAnsi="Consolas"/>
                <w:color w:val="AA1111"/>
                <w:bdr w:val="none" w:sz="0" w:space="0" w:color="auto" w:frame="1"/>
              </w:rPr>
              <w:t>"John"</w:t>
            </w:r>
            <w:r>
              <w:rPr>
                <w:rFonts w:ascii="Consolas" w:hAnsi="Consolas"/>
                <w:color w:val="000000"/>
                <w:shd w:val="clear" w:color="auto" w:fill="FFFFFF"/>
              </w:rPr>
              <w:t>.constructor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返回函数</w:t>
            </w:r>
            <w:r>
              <w:rPr>
                <w:rStyle w:val="highcom"/>
                <w:rFonts w:ascii="Consolas" w:hAnsi="Consolas"/>
                <w:color w:val="AA5500"/>
                <w:bdr w:val="none" w:sz="0" w:space="0" w:color="auto" w:frame="1"/>
              </w:rPr>
              <w:t xml:space="preserve"> String()  { [native code] }</w:t>
            </w:r>
            <w:r>
              <w:rPr>
                <w:rFonts w:ascii="Consolas" w:hAnsi="Consolas"/>
                <w:color w:val="AA5500"/>
                <w:bdr w:val="none" w:sz="0" w:space="0" w:color="auto" w:frame="1"/>
              </w:rPr>
              <w:br/>
            </w:r>
            <w:r>
              <w:rPr>
                <w:rFonts w:ascii="Consolas" w:hAnsi="Consolas"/>
                <w:color w:val="000000"/>
                <w:shd w:val="clear" w:color="auto" w:fill="FFFFFF"/>
              </w:rPr>
              <w:t>(</w:t>
            </w:r>
            <w:r>
              <w:rPr>
                <w:rStyle w:val="highval"/>
                <w:rFonts w:ascii="Consolas" w:hAnsi="Consolas"/>
                <w:color w:val="AA1111"/>
                <w:bdr w:val="none" w:sz="0" w:space="0" w:color="auto" w:frame="1"/>
              </w:rPr>
              <w:t>3.14</w:t>
            </w:r>
            <w:r>
              <w:rPr>
                <w:rFonts w:ascii="Consolas" w:hAnsi="Consolas"/>
                <w:color w:val="000000"/>
                <w:shd w:val="clear" w:color="auto" w:fill="FFFFFF"/>
              </w:rPr>
              <w:t>).constructor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返回函数</w:t>
            </w:r>
            <w:r>
              <w:rPr>
                <w:rStyle w:val="highcom"/>
                <w:rFonts w:ascii="Consolas" w:hAnsi="Consolas"/>
                <w:color w:val="AA5500"/>
                <w:bdr w:val="none" w:sz="0" w:space="0" w:color="auto" w:frame="1"/>
              </w:rPr>
              <w:t xml:space="preserve"> Number()  { [native code] }</w:t>
            </w:r>
            <w:r>
              <w:rPr>
                <w:rFonts w:ascii="Consolas" w:hAnsi="Consolas"/>
                <w:color w:val="AA5500"/>
                <w:bdr w:val="none" w:sz="0" w:space="0" w:color="auto" w:frame="1"/>
              </w:rPr>
              <w:br/>
            </w:r>
            <w:r>
              <w:rPr>
                <w:rFonts w:ascii="Consolas" w:hAnsi="Consolas"/>
                <w:color w:val="000000"/>
                <w:shd w:val="clear" w:color="auto" w:fill="FFFFFF"/>
              </w:rPr>
              <w:t>false.constructor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返回函数</w:t>
            </w:r>
            <w:r>
              <w:rPr>
                <w:rStyle w:val="highcom"/>
                <w:rFonts w:ascii="Consolas" w:hAnsi="Consolas"/>
                <w:color w:val="AA5500"/>
                <w:bdr w:val="none" w:sz="0" w:space="0" w:color="auto" w:frame="1"/>
              </w:rPr>
              <w:t xml:space="preserve"> Boolean() { [native code] }</w:t>
            </w:r>
            <w:r>
              <w:rPr>
                <w:rFonts w:ascii="Consolas" w:hAnsi="Consolas"/>
                <w:color w:val="AA5500"/>
                <w:bdr w:val="none" w:sz="0" w:space="0" w:color="auto" w:frame="1"/>
              </w:rPr>
              <w:br/>
            </w:r>
            <w:r>
              <w:rPr>
                <w:rFonts w:ascii="Consolas" w:hAnsi="Consolas"/>
                <w:color w:val="000000"/>
                <w:shd w:val="clear" w:color="auto" w:fill="FFFFFF"/>
              </w:rPr>
              <w:t>[</w:t>
            </w:r>
            <w:r>
              <w:rPr>
                <w:rStyle w:val="highval"/>
                <w:rFonts w:ascii="Consolas" w:hAnsi="Consolas"/>
                <w:color w:val="AA1111"/>
                <w:bdr w:val="none" w:sz="0" w:space="0" w:color="auto" w:frame="1"/>
              </w:rPr>
              <w:t>1</w:t>
            </w:r>
            <w:r>
              <w:rPr>
                <w:rFonts w:ascii="Consolas" w:hAnsi="Consolas"/>
                <w:color w:val="000000"/>
                <w:shd w:val="clear" w:color="auto" w:fill="FFFFFF"/>
              </w:rPr>
              <w:t>,</w:t>
            </w:r>
            <w:r>
              <w:rPr>
                <w:rStyle w:val="highval"/>
                <w:rFonts w:ascii="Consolas" w:hAnsi="Consolas"/>
                <w:color w:val="AA1111"/>
                <w:bdr w:val="none" w:sz="0" w:space="0" w:color="auto" w:frame="1"/>
              </w:rPr>
              <w:t>2</w:t>
            </w:r>
            <w:r>
              <w:rPr>
                <w:rFonts w:ascii="Consolas" w:hAnsi="Consolas"/>
                <w:color w:val="000000"/>
                <w:shd w:val="clear" w:color="auto" w:fill="FFFFFF"/>
              </w:rPr>
              <w:t>,</w:t>
            </w:r>
            <w:r>
              <w:rPr>
                <w:rStyle w:val="highval"/>
                <w:rFonts w:ascii="Consolas" w:hAnsi="Consolas"/>
                <w:color w:val="AA1111"/>
                <w:bdr w:val="none" w:sz="0" w:space="0" w:color="auto" w:frame="1"/>
              </w:rPr>
              <w:t>3</w:t>
            </w:r>
            <w:r>
              <w:rPr>
                <w:rFonts w:ascii="Consolas" w:hAnsi="Consolas"/>
                <w:color w:val="000000"/>
                <w:shd w:val="clear" w:color="auto" w:fill="FFFFFF"/>
              </w:rPr>
              <w:t>,</w:t>
            </w:r>
            <w:r>
              <w:rPr>
                <w:rStyle w:val="highval"/>
                <w:rFonts w:ascii="Consolas" w:hAnsi="Consolas"/>
                <w:color w:val="AA1111"/>
                <w:bdr w:val="none" w:sz="0" w:space="0" w:color="auto" w:frame="1"/>
              </w:rPr>
              <w:t>4</w:t>
            </w:r>
            <w:r>
              <w:rPr>
                <w:rFonts w:ascii="Consolas" w:hAnsi="Consolas"/>
                <w:color w:val="000000"/>
                <w:shd w:val="clear" w:color="auto" w:fill="FFFFFF"/>
              </w:rPr>
              <w:t>].constructor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返回函数</w:t>
            </w:r>
            <w:r>
              <w:rPr>
                <w:rStyle w:val="highcom"/>
                <w:rFonts w:ascii="Consolas" w:hAnsi="Consolas"/>
                <w:color w:val="AA5500"/>
                <w:bdr w:val="none" w:sz="0" w:space="0" w:color="auto" w:frame="1"/>
              </w:rPr>
              <w:t xml:space="preserve"> Array()   { [native </w:t>
            </w:r>
            <w:r>
              <w:rPr>
                <w:rStyle w:val="highcom"/>
                <w:rFonts w:ascii="Consolas" w:hAnsi="Consolas"/>
                <w:color w:val="AA5500"/>
                <w:bdr w:val="none" w:sz="0" w:space="0" w:color="auto" w:frame="1"/>
              </w:rPr>
              <w:lastRenderedPageBreak/>
              <w:t>code] }</w:t>
            </w:r>
            <w:r>
              <w:rPr>
                <w:rFonts w:ascii="Consolas" w:hAnsi="Consolas"/>
                <w:color w:val="AA5500"/>
                <w:bdr w:val="none" w:sz="0" w:space="0" w:color="auto" w:frame="1"/>
              </w:rPr>
              <w:br/>
            </w:r>
            <w:r>
              <w:rPr>
                <w:rFonts w:ascii="Consolas" w:hAnsi="Consolas"/>
                <w:color w:val="000000"/>
                <w:shd w:val="clear" w:color="auto" w:fill="FFFFFF"/>
              </w:rPr>
              <w:t>{name:</w:t>
            </w:r>
            <w:r>
              <w:rPr>
                <w:rStyle w:val="highval"/>
                <w:rFonts w:ascii="Consolas" w:hAnsi="Consolas"/>
                <w:color w:val="AA1111"/>
                <w:bdr w:val="none" w:sz="0" w:space="0" w:color="auto" w:frame="1"/>
              </w:rPr>
              <w:t>'John'</w:t>
            </w:r>
            <w:r>
              <w:rPr>
                <w:rFonts w:ascii="Consolas" w:hAnsi="Consolas"/>
                <w:color w:val="000000"/>
                <w:shd w:val="clear" w:color="auto" w:fill="FFFFFF"/>
              </w:rPr>
              <w:t>, age:34}.constructor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返回函数</w:t>
            </w:r>
            <w:r>
              <w:rPr>
                <w:rStyle w:val="highcom"/>
                <w:rFonts w:ascii="Consolas" w:hAnsi="Consolas"/>
                <w:color w:val="AA5500"/>
                <w:bdr w:val="none" w:sz="0" w:space="0" w:color="auto" w:frame="1"/>
              </w:rPr>
              <w:t xml:space="preserve"> Object()  { [native code] }</w:t>
            </w:r>
            <w:r>
              <w:rPr>
                <w:rFonts w:ascii="Consolas" w:hAnsi="Consolas"/>
                <w:color w:val="AA5500"/>
                <w:bdr w:val="none" w:sz="0" w:space="0" w:color="auto" w:frame="1"/>
              </w:rPr>
              <w:br/>
            </w:r>
            <w:r>
              <w:rPr>
                <w:rStyle w:val="highele"/>
                <w:rFonts w:ascii="Consolas" w:hAnsi="Consolas"/>
                <w:color w:val="117700"/>
                <w:bdr w:val="none" w:sz="0" w:space="0" w:color="auto" w:frame="1"/>
              </w:rPr>
              <w:t>new</w:t>
            </w:r>
            <w:r>
              <w:rPr>
                <w:rFonts w:ascii="Consolas" w:hAnsi="Consolas"/>
                <w:color w:val="000000"/>
                <w:shd w:val="clear" w:color="auto" w:fill="FFFFFF"/>
              </w:rPr>
              <w:t> Date().constructor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返回函数</w:t>
            </w:r>
            <w:r>
              <w:rPr>
                <w:rStyle w:val="highcom"/>
                <w:rFonts w:ascii="Consolas" w:hAnsi="Consolas"/>
                <w:color w:val="AA5500"/>
                <w:bdr w:val="none" w:sz="0" w:space="0" w:color="auto" w:frame="1"/>
              </w:rPr>
              <w:t xml:space="preserve"> Date()    { [native code] }</w:t>
            </w:r>
            <w:r>
              <w:rPr>
                <w:rFonts w:ascii="Consolas" w:hAnsi="Consolas"/>
                <w:color w:val="AA5500"/>
                <w:bdr w:val="none" w:sz="0" w:space="0" w:color="auto" w:frame="1"/>
              </w:rPr>
              <w:br/>
            </w:r>
            <w:r>
              <w:rPr>
                <w:rStyle w:val="highele"/>
                <w:rFonts w:ascii="Consolas" w:hAnsi="Consolas"/>
                <w:color w:val="117700"/>
                <w:bdr w:val="none" w:sz="0" w:space="0" w:color="auto" w:frame="1"/>
              </w:rPr>
              <w:t>function</w:t>
            </w:r>
            <w:r>
              <w:rPr>
                <w:rFonts w:ascii="Consolas" w:hAnsi="Consolas"/>
                <w:color w:val="000000"/>
                <w:shd w:val="clear" w:color="auto" w:fill="FFFFFF"/>
              </w:rPr>
              <w:t> () {}.constructor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返回函数</w:t>
            </w:r>
            <w:r>
              <w:rPr>
                <w:rStyle w:val="highcom"/>
                <w:rFonts w:ascii="Consolas" w:hAnsi="Consolas"/>
                <w:color w:val="AA5500"/>
                <w:bdr w:val="none" w:sz="0" w:space="0" w:color="auto" w:frame="1"/>
              </w:rPr>
              <w:t xml:space="preserve"> Function(){ [native code] }</w:t>
            </w:r>
          </w:p>
        </w:tc>
      </w:tr>
    </w:tbl>
    <w:p w14:paraId="697FE2A0" w14:textId="77777777" w:rsidR="0025640C" w:rsidRPr="0025640C" w:rsidRDefault="0025640C" w:rsidP="0025640C">
      <w:pPr>
        <w:ind w:left="420"/>
      </w:pPr>
    </w:p>
    <w:p w14:paraId="743512B7" w14:textId="7928D6AB" w:rsidR="00B45D55" w:rsidRDefault="00745BB5" w:rsidP="00B45D55">
      <w:pPr>
        <w:pStyle w:val="4"/>
      </w:pPr>
      <w:r>
        <w:rPr>
          <w:rFonts w:hint="eastAsia"/>
        </w:rPr>
        <w:t>深度理解</w:t>
      </w:r>
    </w:p>
    <w:p w14:paraId="212E3465" w14:textId="7F18401C" w:rsidR="00745BB5" w:rsidRDefault="00745BB5" w:rsidP="00563F85">
      <w:pPr>
        <w:pStyle w:val="5"/>
        <w:numPr>
          <w:ilvl w:val="0"/>
          <w:numId w:val="12"/>
        </w:numPr>
        <w:ind w:right="210"/>
      </w:pPr>
      <w:r>
        <w:rPr>
          <w:rFonts w:hint="eastAsia"/>
        </w:rPr>
        <w:t>S</w:t>
      </w:r>
      <w:r>
        <w:t>tring</w:t>
      </w:r>
      <w:r>
        <w:rPr>
          <w:rFonts w:hint="eastAsia"/>
        </w:rPr>
        <w:t>与new</w:t>
      </w:r>
      <w:r>
        <w:t xml:space="preserve"> S</w:t>
      </w:r>
      <w:r>
        <w:rPr>
          <w:rFonts w:hint="eastAsia"/>
        </w:rPr>
        <w:t>tring区别</w:t>
      </w:r>
    </w:p>
    <w:p w14:paraId="6060663C" w14:textId="7D5CD967" w:rsidR="00745BB5" w:rsidRDefault="00745BB5" w:rsidP="00563F85">
      <w:pPr>
        <w:pStyle w:val="a8"/>
        <w:numPr>
          <w:ilvl w:val="0"/>
          <w:numId w:val="9"/>
        </w:numPr>
        <w:ind w:firstLineChars="0"/>
      </w:pPr>
      <w:r>
        <w:rPr>
          <w:rFonts w:hint="eastAsia"/>
        </w:rPr>
        <w:t>程序</w:t>
      </w:r>
    </w:p>
    <w:tbl>
      <w:tblPr>
        <w:tblStyle w:val="ac"/>
        <w:tblW w:w="0" w:type="auto"/>
        <w:tblInd w:w="840" w:type="dxa"/>
        <w:tblLook w:val="04A0" w:firstRow="1" w:lastRow="0" w:firstColumn="1" w:lastColumn="0" w:noHBand="0" w:noVBand="1"/>
      </w:tblPr>
      <w:tblGrid>
        <w:gridCol w:w="7456"/>
      </w:tblGrid>
      <w:tr w:rsidR="00745BB5" w14:paraId="096765B2" w14:textId="77777777" w:rsidTr="00745BB5">
        <w:tc>
          <w:tcPr>
            <w:tcW w:w="8296" w:type="dxa"/>
          </w:tcPr>
          <w:p w14:paraId="7935360C" w14:textId="4545AD4D" w:rsidR="00745BB5" w:rsidRPr="00B82C70" w:rsidRDefault="00B82C70" w:rsidP="00745B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18"/>
                <w:szCs w:val="18"/>
              </w:rPr>
            </w:pPr>
            <w:r w:rsidRPr="00B82C70">
              <w:rPr>
                <w:rFonts w:ascii="宋体" w:hAnsi="宋体" w:cs="宋体" w:hint="eastAsia"/>
                <w:b/>
                <w:bCs/>
                <w:color w:val="000080"/>
                <w:sz w:val="18"/>
                <w:szCs w:val="18"/>
              </w:rPr>
              <w:t xml:space="preserve">var </w:t>
            </w:r>
            <w:r w:rsidRPr="00B82C70">
              <w:rPr>
                <w:rFonts w:ascii="宋体" w:hAnsi="宋体" w:cs="宋体" w:hint="eastAsia"/>
                <w:color w:val="000000"/>
                <w:sz w:val="18"/>
                <w:szCs w:val="18"/>
              </w:rPr>
              <w:t xml:space="preserve">s0 = </w:t>
            </w:r>
            <w:r w:rsidRPr="00B82C70">
              <w:rPr>
                <w:rFonts w:ascii="宋体" w:hAnsi="宋体" w:cs="宋体" w:hint="eastAsia"/>
                <w:b/>
                <w:bCs/>
                <w:color w:val="008000"/>
                <w:sz w:val="18"/>
                <w:szCs w:val="18"/>
              </w:rPr>
              <w:t>"hello"</w:t>
            </w:r>
            <w:r w:rsidRPr="00B82C70">
              <w:rPr>
                <w:rFonts w:ascii="宋体" w:hAnsi="宋体" w:cs="宋体" w:hint="eastAsia"/>
                <w:color w:val="000000"/>
                <w:sz w:val="18"/>
                <w:szCs w:val="18"/>
              </w:rPr>
              <w:t>;</w:t>
            </w:r>
            <w:r w:rsidRPr="00B82C70">
              <w:rPr>
                <w:rFonts w:ascii="宋体" w:hAnsi="宋体" w:cs="宋体" w:hint="eastAsia"/>
                <w:color w:val="000000"/>
                <w:sz w:val="18"/>
                <w:szCs w:val="18"/>
              </w:rPr>
              <w:br/>
            </w:r>
            <w:r w:rsidRPr="00B82C70">
              <w:rPr>
                <w:rFonts w:ascii="宋体" w:hAnsi="宋体" w:cs="宋体" w:hint="eastAsia"/>
                <w:b/>
                <w:bCs/>
                <w:color w:val="000080"/>
                <w:sz w:val="18"/>
                <w:szCs w:val="18"/>
              </w:rPr>
              <w:t xml:space="preserve">var </w:t>
            </w:r>
            <w:r w:rsidRPr="00B82C70">
              <w:rPr>
                <w:rFonts w:ascii="宋体" w:hAnsi="宋体" w:cs="宋体" w:hint="eastAsia"/>
                <w:color w:val="000000"/>
                <w:sz w:val="18"/>
                <w:szCs w:val="18"/>
              </w:rPr>
              <w:t xml:space="preserve">s1 = </w:t>
            </w:r>
            <w:r w:rsidRPr="00B82C70">
              <w:rPr>
                <w:rFonts w:ascii="宋体" w:hAnsi="宋体" w:cs="宋体" w:hint="eastAsia"/>
                <w:b/>
                <w:bCs/>
                <w:color w:val="000080"/>
                <w:sz w:val="18"/>
                <w:szCs w:val="18"/>
              </w:rPr>
              <w:t xml:space="preserve">new </w:t>
            </w:r>
            <w:r w:rsidRPr="00B82C70">
              <w:rPr>
                <w:rFonts w:ascii="宋体" w:hAnsi="宋体" w:cs="宋体" w:hint="eastAsia"/>
                <w:color w:val="000000"/>
                <w:sz w:val="18"/>
                <w:szCs w:val="18"/>
              </w:rPr>
              <w:t>String(s0);</w:t>
            </w:r>
            <w:r w:rsidRPr="00B82C70">
              <w:rPr>
                <w:rFonts w:ascii="宋体" w:hAnsi="宋体" w:cs="宋体" w:hint="eastAsia"/>
                <w:color w:val="000000"/>
                <w:sz w:val="18"/>
                <w:szCs w:val="18"/>
              </w:rPr>
              <w:br/>
            </w:r>
            <w:r w:rsidRPr="00B82C70">
              <w:rPr>
                <w:rFonts w:ascii="宋体" w:hAnsi="宋体" w:cs="宋体" w:hint="eastAsia"/>
                <w:b/>
                <w:bCs/>
                <w:color w:val="000080"/>
                <w:sz w:val="18"/>
                <w:szCs w:val="18"/>
              </w:rPr>
              <w:t xml:space="preserve">var </w:t>
            </w:r>
            <w:r w:rsidRPr="00B82C70">
              <w:rPr>
                <w:rFonts w:ascii="宋体" w:hAnsi="宋体" w:cs="宋体" w:hint="eastAsia"/>
                <w:color w:val="000000"/>
                <w:sz w:val="18"/>
                <w:szCs w:val="18"/>
              </w:rPr>
              <w:t>s2 = String(s0);</w:t>
            </w:r>
            <w:r w:rsidRPr="00B82C70">
              <w:rPr>
                <w:rFonts w:ascii="宋体" w:hAnsi="宋体" w:cs="宋体" w:hint="eastAsia"/>
                <w:color w:val="000000"/>
                <w:sz w:val="18"/>
                <w:szCs w:val="18"/>
              </w:rPr>
              <w:br/>
            </w:r>
            <w:r w:rsidRPr="00B82C70">
              <w:rPr>
                <w:rFonts w:ascii="宋体" w:hAnsi="宋体" w:cs="宋体" w:hint="eastAsia"/>
                <w:color w:val="000000"/>
                <w:sz w:val="18"/>
                <w:szCs w:val="18"/>
              </w:rPr>
              <w:br/>
            </w:r>
            <w:r w:rsidRPr="00B82C70">
              <w:rPr>
                <w:rFonts w:ascii="宋体" w:hAnsi="宋体" w:cs="宋体" w:hint="eastAsia"/>
                <w:i/>
                <w:iCs/>
                <w:color w:val="808080"/>
                <w:sz w:val="18"/>
                <w:szCs w:val="18"/>
              </w:rPr>
              <w:t>//(1)</w:t>
            </w:r>
            <w:r w:rsidRPr="00B82C70">
              <w:rPr>
                <w:rFonts w:ascii="宋体" w:hAnsi="宋体" w:cs="宋体" w:hint="eastAsia"/>
                <w:i/>
                <w:iCs/>
                <w:color w:val="808080"/>
                <w:sz w:val="18"/>
                <w:szCs w:val="18"/>
              </w:rPr>
              <w:br/>
            </w:r>
            <w:r w:rsidRPr="00B82C70">
              <w:rPr>
                <w:rFonts w:ascii="宋体" w:hAnsi="宋体" w:cs="宋体" w:hint="eastAsia"/>
                <w:color w:val="000000"/>
                <w:sz w:val="18"/>
                <w:szCs w:val="18"/>
              </w:rPr>
              <w:t>console.log(s0);</w:t>
            </w:r>
            <w:r w:rsidRPr="00B82C70">
              <w:rPr>
                <w:rFonts w:ascii="宋体" w:hAnsi="宋体" w:cs="宋体" w:hint="eastAsia"/>
                <w:color w:val="000000"/>
                <w:sz w:val="18"/>
                <w:szCs w:val="18"/>
              </w:rPr>
              <w:br/>
              <w:t>console.log(s1);</w:t>
            </w:r>
            <w:r w:rsidRPr="00B82C70">
              <w:rPr>
                <w:rFonts w:ascii="宋体" w:hAnsi="宋体" w:cs="宋体" w:hint="eastAsia"/>
                <w:color w:val="000000"/>
                <w:sz w:val="18"/>
                <w:szCs w:val="18"/>
              </w:rPr>
              <w:br/>
              <w:t>console.log(s2);</w:t>
            </w:r>
            <w:r w:rsidRPr="00B82C70">
              <w:rPr>
                <w:rFonts w:ascii="宋体" w:hAnsi="宋体" w:cs="宋体" w:hint="eastAsia"/>
                <w:color w:val="000000"/>
                <w:sz w:val="18"/>
                <w:szCs w:val="18"/>
              </w:rPr>
              <w:br/>
              <w:t>console.log();</w:t>
            </w:r>
            <w:r w:rsidRPr="00B82C70">
              <w:rPr>
                <w:rFonts w:ascii="宋体" w:hAnsi="宋体" w:cs="宋体" w:hint="eastAsia"/>
                <w:color w:val="000000"/>
                <w:sz w:val="18"/>
                <w:szCs w:val="18"/>
              </w:rPr>
              <w:br/>
            </w:r>
            <w:r w:rsidRPr="00B82C70">
              <w:rPr>
                <w:rFonts w:ascii="宋体" w:hAnsi="宋体" w:cs="宋体" w:hint="eastAsia"/>
                <w:color w:val="000000"/>
                <w:sz w:val="18"/>
                <w:szCs w:val="18"/>
              </w:rPr>
              <w:br/>
            </w:r>
            <w:r w:rsidRPr="00B82C70">
              <w:rPr>
                <w:rFonts w:ascii="宋体" w:hAnsi="宋体" w:cs="宋体" w:hint="eastAsia"/>
                <w:i/>
                <w:iCs/>
                <w:color w:val="808080"/>
                <w:sz w:val="18"/>
                <w:szCs w:val="18"/>
              </w:rPr>
              <w:t>//(2)</w:t>
            </w:r>
            <w:r w:rsidRPr="00B82C70">
              <w:rPr>
                <w:rFonts w:ascii="宋体" w:hAnsi="宋体" w:cs="宋体" w:hint="eastAsia"/>
                <w:i/>
                <w:iCs/>
                <w:color w:val="808080"/>
                <w:sz w:val="18"/>
                <w:szCs w:val="18"/>
              </w:rPr>
              <w:br/>
            </w:r>
            <w:r w:rsidRPr="00B82C70">
              <w:rPr>
                <w:rFonts w:ascii="宋体" w:hAnsi="宋体" w:cs="宋体" w:hint="eastAsia"/>
                <w:color w:val="000000"/>
                <w:sz w:val="18"/>
                <w:szCs w:val="18"/>
              </w:rPr>
              <w:t>console.log(s0 === s1);</w:t>
            </w:r>
            <w:r w:rsidRPr="00B82C70">
              <w:rPr>
                <w:rFonts w:ascii="宋体" w:hAnsi="宋体" w:cs="宋体" w:hint="eastAsia"/>
                <w:color w:val="000000"/>
                <w:sz w:val="18"/>
                <w:szCs w:val="18"/>
              </w:rPr>
              <w:br/>
              <w:t>console.log(s0 === s1.toString());</w:t>
            </w:r>
            <w:r w:rsidRPr="00B82C70">
              <w:rPr>
                <w:rFonts w:ascii="宋体" w:hAnsi="宋体" w:cs="宋体" w:hint="eastAsia"/>
                <w:color w:val="000000"/>
                <w:sz w:val="18"/>
                <w:szCs w:val="18"/>
              </w:rPr>
              <w:br/>
              <w:t>console.log(s1 == s1);</w:t>
            </w:r>
            <w:r w:rsidRPr="00B82C70">
              <w:rPr>
                <w:rFonts w:ascii="宋体" w:hAnsi="宋体" w:cs="宋体" w:hint="eastAsia"/>
                <w:color w:val="000000"/>
                <w:sz w:val="18"/>
                <w:szCs w:val="18"/>
              </w:rPr>
              <w:br/>
              <w:t>console.log();</w:t>
            </w:r>
            <w:r w:rsidRPr="00B82C70">
              <w:rPr>
                <w:rFonts w:ascii="宋体" w:hAnsi="宋体" w:cs="宋体" w:hint="eastAsia"/>
                <w:color w:val="000000"/>
                <w:sz w:val="18"/>
                <w:szCs w:val="18"/>
              </w:rPr>
              <w:br/>
            </w:r>
            <w:r w:rsidRPr="00B82C70">
              <w:rPr>
                <w:rFonts w:ascii="宋体" w:hAnsi="宋体" w:cs="宋体" w:hint="eastAsia"/>
                <w:color w:val="000000"/>
                <w:sz w:val="18"/>
                <w:szCs w:val="18"/>
              </w:rPr>
              <w:br/>
            </w:r>
            <w:r w:rsidRPr="00B82C70">
              <w:rPr>
                <w:rFonts w:ascii="宋体" w:hAnsi="宋体" w:cs="宋体" w:hint="eastAsia"/>
                <w:b/>
                <w:bCs/>
                <w:color w:val="000080"/>
                <w:sz w:val="18"/>
                <w:szCs w:val="18"/>
              </w:rPr>
              <w:t xml:space="preserve">var </w:t>
            </w:r>
            <w:r w:rsidRPr="00B82C70">
              <w:rPr>
                <w:rFonts w:ascii="宋体" w:hAnsi="宋体" w:cs="宋体" w:hint="eastAsia"/>
                <w:color w:val="000000"/>
                <w:sz w:val="18"/>
                <w:szCs w:val="18"/>
              </w:rPr>
              <w:t>s10 = s0.substring(</w:t>
            </w:r>
            <w:r w:rsidRPr="00B82C70">
              <w:rPr>
                <w:rFonts w:ascii="宋体" w:hAnsi="宋体" w:cs="宋体" w:hint="eastAsia"/>
                <w:color w:val="0000FF"/>
                <w:sz w:val="18"/>
                <w:szCs w:val="18"/>
              </w:rPr>
              <w:t>2</w:t>
            </w:r>
            <w:r w:rsidRPr="00B82C70">
              <w:rPr>
                <w:rFonts w:ascii="宋体" w:hAnsi="宋体" w:cs="宋体" w:hint="eastAsia"/>
                <w:color w:val="000000"/>
                <w:sz w:val="18"/>
                <w:szCs w:val="18"/>
              </w:rPr>
              <w:t>);</w:t>
            </w:r>
            <w:r w:rsidRPr="00B82C70">
              <w:rPr>
                <w:rFonts w:ascii="宋体" w:hAnsi="宋体" w:cs="宋体" w:hint="eastAsia"/>
                <w:color w:val="000000"/>
                <w:sz w:val="18"/>
                <w:szCs w:val="18"/>
              </w:rPr>
              <w:br/>
            </w:r>
            <w:r w:rsidRPr="00B82C70">
              <w:rPr>
                <w:rFonts w:ascii="宋体" w:hAnsi="宋体" w:cs="宋体" w:hint="eastAsia"/>
                <w:b/>
                <w:bCs/>
                <w:color w:val="000080"/>
                <w:sz w:val="18"/>
                <w:szCs w:val="18"/>
              </w:rPr>
              <w:t xml:space="preserve">var </w:t>
            </w:r>
            <w:r w:rsidRPr="00B82C70">
              <w:rPr>
                <w:rFonts w:ascii="宋体" w:hAnsi="宋体" w:cs="宋体" w:hint="eastAsia"/>
                <w:color w:val="000000"/>
                <w:sz w:val="18"/>
                <w:szCs w:val="18"/>
              </w:rPr>
              <w:t>s11 = s0.substring(</w:t>
            </w:r>
            <w:r w:rsidRPr="00B82C70">
              <w:rPr>
                <w:rFonts w:ascii="宋体" w:hAnsi="宋体" w:cs="宋体" w:hint="eastAsia"/>
                <w:color w:val="0000FF"/>
                <w:sz w:val="18"/>
                <w:szCs w:val="18"/>
              </w:rPr>
              <w:t>2</w:t>
            </w:r>
            <w:r w:rsidRPr="00B82C70">
              <w:rPr>
                <w:rFonts w:ascii="宋体" w:hAnsi="宋体" w:cs="宋体" w:hint="eastAsia"/>
                <w:color w:val="000000"/>
                <w:sz w:val="18"/>
                <w:szCs w:val="18"/>
              </w:rPr>
              <w:t>);</w:t>
            </w:r>
            <w:r w:rsidRPr="00B82C70">
              <w:rPr>
                <w:rFonts w:ascii="宋体" w:hAnsi="宋体" w:cs="宋体" w:hint="eastAsia"/>
                <w:color w:val="000000"/>
                <w:sz w:val="18"/>
                <w:szCs w:val="18"/>
              </w:rPr>
              <w:br/>
            </w:r>
            <w:r w:rsidRPr="00B82C70">
              <w:rPr>
                <w:rFonts w:ascii="宋体" w:hAnsi="宋体" w:cs="宋体" w:hint="eastAsia"/>
                <w:b/>
                <w:bCs/>
                <w:color w:val="000080"/>
                <w:sz w:val="18"/>
                <w:szCs w:val="18"/>
              </w:rPr>
              <w:t xml:space="preserve">var </w:t>
            </w:r>
            <w:r w:rsidRPr="00B82C70">
              <w:rPr>
                <w:rFonts w:ascii="宋体" w:hAnsi="宋体" w:cs="宋体" w:hint="eastAsia"/>
                <w:color w:val="000000"/>
                <w:sz w:val="18"/>
                <w:szCs w:val="18"/>
              </w:rPr>
              <w:t>s12 = s0.substring(</w:t>
            </w:r>
            <w:r w:rsidRPr="00B82C70">
              <w:rPr>
                <w:rFonts w:ascii="宋体" w:hAnsi="宋体" w:cs="宋体" w:hint="eastAsia"/>
                <w:color w:val="0000FF"/>
                <w:sz w:val="18"/>
                <w:szCs w:val="18"/>
              </w:rPr>
              <w:t>2</w:t>
            </w:r>
            <w:r w:rsidRPr="00B82C70">
              <w:rPr>
                <w:rFonts w:ascii="宋体" w:hAnsi="宋体" w:cs="宋体" w:hint="eastAsia"/>
                <w:color w:val="000000"/>
                <w:sz w:val="18"/>
                <w:szCs w:val="18"/>
              </w:rPr>
              <w:t>);</w:t>
            </w:r>
            <w:r w:rsidRPr="00B82C70">
              <w:rPr>
                <w:rFonts w:ascii="宋体" w:hAnsi="宋体" w:cs="宋体" w:hint="eastAsia"/>
                <w:color w:val="000000"/>
                <w:sz w:val="18"/>
                <w:szCs w:val="18"/>
              </w:rPr>
              <w:br/>
            </w:r>
            <w:r w:rsidRPr="00B82C70">
              <w:rPr>
                <w:rFonts w:ascii="宋体" w:hAnsi="宋体" w:cs="宋体" w:hint="eastAsia"/>
                <w:color w:val="000000"/>
                <w:sz w:val="18"/>
                <w:szCs w:val="18"/>
              </w:rPr>
              <w:br/>
            </w:r>
            <w:r w:rsidRPr="00B82C70">
              <w:rPr>
                <w:rFonts w:ascii="宋体" w:hAnsi="宋体" w:cs="宋体" w:hint="eastAsia"/>
                <w:i/>
                <w:iCs/>
                <w:color w:val="808080"/>
                <w:sz w:val="18"/>
                <w:szCs w:val="18"/>
              </w:rPr>
              <w:t>//(3)</w:t>
            </w:r>
            <w:r w:rsidRPr="00B82C70">
              <w:rPr>
                <w:rFonts w:ascii="宋体" w:hAnsi="宋体" w:cs="宋体" w:hint="eastAsia"/>
                <w:i/>
                <w:iCs/>
                <w:color w:val="808080"/>
                <w:sz w:val="18"/>
                <w:szCs w:val="18"/>
              </w:rPr>
              <w:br/>
            </w:r>
            <w:r w:rsidRPr="00B82C70">
              <w:rPr>
                <w:rFonts w:ascii="宋体" w:hAnsi="宋体" w:cs="宋体" w:hint="eastAsia"/>
                <w:color w:val="000000"/>
                <w:sz w:val="18"/>
                <w:szCs w:val="18"/>
              </w:rPr>
              <w:t>console.log(s10);</w:t>
            </w:r>
            <w:r w:rsidRPr="00B82C70">
              <w:rPr>
                <w:rFonts w:ascii="宋体" w:hAnsi="宋体" w:cs="宋体" w:hint="eastAsia"/>
                <w:color w:val="000000"/>
                <w:sz w:val="18"/>
                <w:szCs w:val="18"/>
              </w:rPr>
              <w:br/>
              <w:t>console.log(s11);</w:t>
            </w:r>
            <w:r w:rsidRPr="00B82C70">
              <w:rPr>
                <w:rFonts w:ascii="宋体" w:hAnsi="宋体" w:cs="宋体" w:hint="eastAsia"/>
                <w:color w:val="000000"/>
                <w:sz w:val="18"/>
                <w:szCs w:val="18"/>
              </w:rPr>
              <w:br/>
              <w:t>console.log(s12);</w:t>
            </w:r>
            <w:r w:rsidRPr="00B82C70">
              <w:rPr>
                <w:rFonts w:ascii="宋体" w:hAnsi="宋体" w:cs="宋体" w:hint="eastAsia"/>
                <w:color w:val="000000"/>
                <w:sz w:val="18"/>
                <w:szCs w:val="18"/>
              </w:rPr>
              <w:br/>
              <w:t>console.log();</w:t>
            </w:r>
            <w:r w:rsidRPr="00B82C70">
              <w:rPr>
                <w:rFonts w:ascii="宋体" w:hAnsi="宋体" w:cs="宋体" w:hint="eastAsia"/>
                <w:color w:val="000000"/>
                <w:sz w:val="18"/>
                <w:szCs w:val="18"/>
              </w:rPr>
              <w:br/>
            </w:r>
            <w:r w:rsidRPr="00B82C70">
              <w:rPr>
                <w:rFonts w:ascii="宋体" w:hAnsi="宋体" w:cs="宋体" w:hint="eastAsia"/>
                <w:color w:val="000000"/>
                <w:sz w:val="18"/>
                <w:szCs w:val="18"/>
              </w:rPr>
              <w:br/>
              <w:t xml:space="preserve">s0.val = </w:t>
            </w:r>
            <w:r w:rsidRPr="00B82C70">
              <w:rPr>
                <w:rFonts w:ascii="宋体" w:hAnsi="宋体" w:cs="宋体" w:hint="eastAsia"/>
                <w:color w:val="0000FF"/>
                <w:sz w:val="18"/>
                <w:szCs w:val="18"/>
              </w:rPr>
              <w:t>1</w:t>
            </w:r>
            <w:r w:rsidRPr="00B82C70">
              <w:rPr>
                <w:rFonts w:ascii="宋体" w:hAnsi="宋体" w:cs="宋体" w:hint="eastAsia"/>
                <w:color w:val="000000"/>
                <w:sz w:val="18"/>
                <w:szCs w:val="18"/>
              </w:rPr>
              <w:t>;</w:t>
            </w:r>
            <w:r w:rsidRPr="00B82C70">
              <w:rPr>
                <w:rFonts w:ascii="宋体" w:hAnsi="宋体" w:cs="宋体" w:hint="eastAsia"/>
                <w:color w:val="000000"/>
                <w:sz w:val="18"/>
                <w:szCs w:val="18"/>
              </w:rPr>
              <w:br/>
              <w:t xml:space="preserve">s1.val = </w:t>
            </w:r>
            <w:r w:rsidRPr="00B82C70">
              <w:rPr>
                <w:rFonts w:ascii="宋体" w:hAnsi="宋体" w:cs="宋体" w:hint="eastAsia"/>
                <w:color w:val="0000FF"/>
                <w:sz w:val="18"/>
                <w:szCs w:val="18"/>
              </w:rPr>
              <w:t>1</w:t>
            </w:r>
            <w:r w:rsidRPr="00B82C70">
              <w:rPr>
                <w:rFonts w:ascii="宋体" w:hAnsi="宋体" w:cs="宋体" w:hint="eastAsia"/>
                <w:color w:val="000000"/>
                <w:sz w:val="18"/>
                <w:szCs w:val="18"/>
              </w:rPr>
              <w:t>;</w:t>
            </w:r>
            <w:r w:rsidRPr="00B82C70">
              <w:rPr>
                <w:rFonts w:ascii="宋体" w:hAnsi="宋体" w:cs="宋体" w:hint="eastAsia"/>
                <w:color w:val="000000"/>
                <w:sz w:val="18"/>
                <w:szCs w:val="18"/>
              </w:rPr>
              <w:br/>
              <w:t xml:space="preserve">s2.val = </w:t>
            </w:r>
            <w:r w:rsidRPr="00B82C70">
              <w:rPr>
                <w:rFonts w:ascii="宋体" w:hAnsi="宋体" w:cs="宋体" w:hint="eastAsia"/>
                <w:color w:val="0000FF"/>
                <w:sz w:val="18"/>
                <w:szCs w:val="18"/>
              </w:rPr>
              <w:t>1</w:t>
            </w:r>
            <w:r w:rsidRPr="00B82C70">
              <w:rPr>
                <w:rFonts w:ascii="宋体" w:hAnsi="宋体" w:cs="宋体" w:hint="eastAsia"/>
                <w:color w:val="000000"/>
                <w:sz w:val="18"/>
                <w:szCs w:val="18"/>
              </w:rPr>
              <w:t>;</w:t>
            </w:r>
            <w:r w:rsidRPr="00B82C70">
              <w:rPr>
                <w:rFonts w:ascii="宋体" w:hAnsi="宋体" w:cs="宋体" w:hint="eastAsia"/>
                <w:color w:val="000000"/>
                <w:sz w:val="18"/>
                <w:szCs w:val="18"/>
              </w:rPr>
              <w:br/>
            </w:r>
            <w:r w:rsidRPr="00B82C70">
              <w:rPr>
                <w:rFonts w:ascii="宋体" w:hAnsi="宋体" w:cs="宋体" w:hint="eastAsia"/>
                <w:color w:val="000000"/>
                <w:sz w:val="18"/>
                <w:szCs w:val="18"/>
              </w:rPr>
              <w:lastRenderedPageBreak/>
              <w:br/>
            </w:r>
            <w:r w:rsidRPr="00B82C70">
              <w:rPr>
                <w:rFonts w:ascii="宋体" w:hAnsi="宋体" w:cs="宋体" w:hint="eastAsia"/>
                <w:i/>
                <w:iCs/>
                <w:color w:val="808080"/>
                <w:sz w:val="18"/>
                <w:szCs w:val="18"/>
              </w:rPr>
              <w:t>//(4)</w:t>
            </w:r>
            <w:r w:rsidRPr="00B82C70">
              <w:rPr>
                <w:rFonts w:ascii="宋体" w:hAnsi="宋体" w:cs="宋体" w:hint="eastAsia"/>
                <w:i/>
                <w:iCs/>
                <w:color w:val="808080"/>
                <w:sz w:val="18"/>
                <w:szCs w:val="18"/>
              </w:rPr>
              <w:br/>
            </w:r>
            <w:r w:rsidRPr="00B82C70">
              <w:rPr>
                <w:rFonts w:ascii="宋体" w:hAnsi="宋体" w:cs="宋体" w:hint="eastAsia"/>
                <w:color w:val="000000"/>
                <w:sz w:val="18"/>
                <w:szCs w:val="18"/>
              </w:rPr>
              <w:t>console.log(s0.val);</w:t>
            </w:r>
            <w:r w:rsidRPr="00B82C70">
              <w:rPr>
                <w:rFonts w:ascii="宋体" w:hAnsi="宋体" w:cs="宋体" w:hint="eastAsia"/>
                <w:color w:val="000000"/>
                <w:sz w:val="18"/>
                <w:szCs w:val="18"/>
              </w:rPr>
              <w:br/>
              <w:t>console.log(s1.val);</w:t>
            </w:r>
            <w:r w:rsidRPr="00B82C70">
              <w:rPr>
                <w:rFonts w:ascii="宋体" w:hAnsi="宋体" w:cs="宋体" w:hint="eastAsia"/>
                <w:color w:val="000000"/>
                <w:sz w:val="18"/>
                <w:szCs w:val="18"/>
              </w:rPr>
              <w:br/>
              <w:t>console.log(s2.val);</w:t>
            </w:r>
            <w:r w:rsidRPr="00B82C70">
              <w:rPr>
                <w:rFonts w:ascii="宋体" w:hAnsi="宋体" w:cs="宋体" w:hint="eastAsia"/>
                <w:color w:val="000000"/>
                <w:sz w:val="18"/>
                <w:szCs w:val="18"/>
              </w:rPr>
              <w:br/>
              <w:t>console.log();</w:t>
            </w:r>
            <w:r w:rsidRPr="00B82C70">
              <w:rPr>
                <w:rFonts w:ascii="宋体" w:hAnsi="宋体" w:cs="宋体" w:hint="eastAsia"/>
                <w:color w:val="000000"/>
                <w:sz w:val="18"/>
                <w:szCs w:val="18"/>
              </w:rPr>
              <w:br/>
            </w:r>
            <w:r w:rsidRPr="00B82C70">
              <w:rPr>
                <w:rFonts w:ascii="宋体" w:hAnsi="宋体" w:cs="宋体" w:hint="eastAsia"/>
                <w:color w:val="000000"/>
                <w:sz w:val="18"/>
                <w:szCs w:val="18"/>
              </w:rPr>
              <w:br/>
              <w:t>s0 = s0+</w:t>
            </w:r>
            <w:r w:rsidRPr="00B82C70">
              <w:rPr>
                <w:rFonts w:ascii="宋体" w:hAnsi="宋体" w:cs="宋体" w:hint="eastAsia"/>
                <w:b/>
                <w:bCs/>
                <w:color w:val="008000"/>
                <w:sz w:val="18"/>
                <w:szCs w:val="18"/>
              </w:rPr>
              <w:t>" world"</w:t>
            </w:r>
            <w:r w:rsidRPr="00B82C70">
              <w:rPr>
                <w:rFonts w:ascii="宋体" w:hAnsi="宋体" w:cs="宋体" w:hint="eastAsia"/>
                <w:color w:val="000000"/>
                <w:sz w:val="18"/>
                <w:szCs w:val="18"/>
              </w:rPr>
              <w:t>;</w:t>
            </w:r>
            <w:r w:rsidRPr="00B82C70">
              <w:rPr>
                <w:rFonts w:ascii="宋体" w:hAnsi="宋体" w:cs="宋体" w:hint="eastAsia"/>
                <w:color w:val="000000"/>
                <w:sz w:val="18"/>
                <w:szCs w:val="18"/>
              </w:rPr>
              <w:br/>
              <w:t>s1 = s1+</w:t>
            </w:r>
            <w:r w:rsidRPr="00B82C70">
              <w:rPr>
                <w:rFonts w:ascii="宋体" w:hAnsi="宋体" w:cs="宋体" w:hint="eastAsia"/>
                <w:b/>
                <w:bCs/>
                <w:color w:val="008000"/>
                <w:sz w:val="18"/>
                <w:szCs w:val="18"/>
              </w:rPr>
              <w:t>" world"</w:t>
            </w:r>
            <w:r w:rsidRPr="00B82C70">
              <w:rPr>
                <w:rFonts w:ascii="宋体" w:hAnsi="宋体" w:cs="宋体" w:hint="eastAsia"/>
                <w:color w:val="000000"/>
                <w:sz w:val="18"/>
                <w:szCs w:val="18"/>
              </w:rPr>
              <w:t>;</w:t>
            </w:r>
            <w:r w:rsidRPr="00B82C70">
              <w:rPr>
                <w:rFonts w:ascii="宋体" w:hAnsi="宋体" w:cs="宋体" w:hint="eastAsia"/>
                <w:color w:val="000000"/>
                <w:sz w:val="18"/>
                <w:szCs w:val="18"/>
              </w:rPr>
              <w:br/>
              <w:t>s2 = s2+</w:t>
            </w:r>
            <w:r w:rsidRPr="00B82C70">
              <w:rPr>
                <w:rFonts w:ascii="宋体" w:hAnsi="宋体" w:cs="宋体" w:hint="eastAsia"/>
                <w:b/>
                <w:bCs/>
                <w:color w:val="008000"/>
                <w:sz w:val="18"/>
                <w:szCs w:val="18"/>
              </w:rPr>
              <w:t>" world"</w:t>
            </w:r>
            <w:r w:rsidRPr="00B82C70">
              <w:rPr>
                <w:rFonts w:ascii="宋体" w:hAnsi="宋体" w:cs="宋体" w:hint="eastAsia"/>
                <w:color w:val="000000"/>
                <w:sz w:val="18"/>
                <w:szCs w:val="18"/>
              </w:rPr>
              <w:t>;</w:t>
            </w:r>
            <w:r w:rsidRPr="00B82C70">
              <w:rPr>
                <w:rFonts w:ascii="宋体" w:hAnsi="宋体" w:cs="宋体" w:hint="eastAsia"/>
                <w:color w:val="000000"/>
                <w:sz w:val="18"/>
                <w:szCs w:val="18"/>
              </w:rPr>
              <w:br/>
            </w:r>
            <w:r w:rsidRPr="00B82C70">
              <w:rPr>
                <w:rFonts w:ascii="宋体" w:hAnsi="宋体" w:cs="宋体" w:hint="eastAsia"/>
                <w:color w:val="000000"/>
                <w:sz w:val="18"/>
                <w:szCs w:val="18"/>
              </w:rPr>
              <w:br/>
            </w:r>
            <w:r w:rsidRPr="00B82C70">
              <w:rPr>
                <w:rFonts w:ascii="宋体" w:hAnsi="宋体" w:cs="宋体" w:hint="eastAsia"/>
                <w:i/>
                <w:iCs/>
                <w:color w:val="808080"/>
                <w:sz w:val="18"/>
                <w:szCs w:val="18"/>
              </w:rPr>
              <w:t>//(5)</w:t>
            </w:r>
            <w:r w:rsidRPr="00B82C70">
              <w:rPr>
                <w:rFonts w:ascii="宋体" w:hAnsi="宋体" w:cs="宋体" w:hint="eastAsia"/>
                <w:i/>
                <w:iCs/>
                <w:color w:val="808080"/>
                <w:sz w:val="18"/>
                <w:szCs w:val="18"/>
              </w:rPr>
              <w:br/>
            </w:r>
            <w:r w:rsidRPr="00B82C70">
              <w:rPr>
                <w:rFonts w:ascii="宋体" w:hAnsi="宋体" w:cs="宋体" w:hint="eastAsia"/>
                <w:color w:val="000000"/>
                <w:sz w:val="18"/>
                <w:szCs w:val="18"/>
              </w:rPr>
              <w:t>console.log(s0);</w:t>
            </w:r>
            <w:r w:rsidRPr="00B82C70">
              <w:rPr>
                <w:rFonts w:ascii="宋体" w:hAnsi="宋体" w:cs="宋体" w:hint="eastAsia"/>
                <w:color w:val="000000"/>
                <w:sz w:val="18"/>
                <w:szCs w:val="18"/>
              </w:rPr>
              <w:br/>
              <w:t>console.log(s1);</w:t>
            </w:r>
            <w:r w:rsidRPr="00B82C70">
              <w:rPr>
                <w:rFonts w:ascii="宋体" w:hAnsi="宋体" w:cs="宋体" w:hint="eastAsia"/>
                <w:color w:val="000000"/>
                <w:sz w:val="18"/>
                <w:szCs w:val="18"/>
              </w:rPr>
              <w:br/>
              <w:t>console.log(s2);</w:t>
            </w:r>
            <w:r w:rsidRPr="00B82C70">
              <w:rPr>
                <w:rFonts w:ascii="宋体" w:hAnsi="宋体" w:cs="宋体" w:hint="eastAsia"/>
                <w:color w:val="000000"/>
                <w:sz w:val="18"/>
                <w:szCs w:val="18"/>
              </w:rPr>
              <w:br/>
              <w:t>console.log();</w:t>
            </w:r>
            <w:r w:rsidRPr="00B82C70">
              <w:rPr>
                <w:rFonts w:ascii="宋体" w:hAnsi="宋体" w:cs="宋体" w:hint="eastAsia"/>
                <w:color w:val="000000"/>
                <w:sz w:val="18"/>
                <w:szCs w:val="18"/>
              </w:rPr>
              <w:br/>
            </w:r>
            <w:r w:rsidRPr="00B82C70">
              <w:rPr>
                <w:rFonts w:ascii="宋体" w:hAnsi="宋体" w:cs="宋体" w:hint="eastAsia"/>
                <w:color w:val="000000"/>
                <w:sz w:val="18"/>
                <w:szCs w:val="18"/>
              </w:rPr>
              <w:br/>
              <w:t xml:space="preserve">s0.val = </w:t>
            </w:r>
            <w:r w:rsidRPr="00B82C70">
              <w:rPr>
                <w:rFonts w:ascii="宋体" w:hAnsi="宋体" w:cs="宋体" w:hint="eastAsia"/>
                <w:color w:val="0000FF"/>
                <w:sz w:val="18"/>
                <w:szCs w:val="18"/>
              </w:rPr>
              <w:t>1</w:t>
            </w:r>
            <w:r w:rsidRPr="00B82C70">
              <w:rPr>
                <w:rFonts w:ascii="宋体" w:hAnsi="宋体" w:cs="宋体" w:hint="eastAsia"/>
                <w:color w:val="000000"/>
                <w:sz w:val="18"/>
                <w:szCs w:val="18"/>
              </w:rPr>
              <w:t>;</w:t>
            </w:r>
            <w:r w:rsidRPr="00B82C70">
              <w:rPr>
                <w:rFonts w:ascii="宋体" w:hAnsi="宋体" w:cs="宋体" w:hint="eastAsia"/>
                <w:color w:val="000000"/>
                <w:sz w:val="18"/>
                <w:szCs w:val="18"/>
              </w:rPr>
              <w:br/>
              <w:t xml:space="preserve">s1.val = </w:t>
            </w:r>
            <w:r w:rsidRPr="00B82C70">
              <w:rPr>
                <w:rFonts w:ascii="宋体" w:hAnsi="宋体" w:cs="宋体" w:hint="eastAsia"/>
                <w:color w:val="0000FF"/>
                <w:sz w:val="18"/>
                <w:szCs w:val="18"/>
              </w:rPr>
              <w:t>1</w:t>
            </w:r>
            <w:r w:rsidRPr="00B82C70">
              <w:rPr>
                <w:rFonts w:ascii="宋体" w:hAnsi="宋体" w:cs="宋体" w:hint="eastAsia"/>
                <w:color w:val="000000"/>
                <w:sz w:val="18"/>
                <w:szCs w:val="18"/>
              </w:rPr>
              <w:t>;</w:t>
            </w:r>
            <w:r w:rsidRPr="00B82C70">
              <w:rPr>
                <w:rFonts w:ascii="宋体" w:hAnsi="宋体" w:cs="宋体" w:hint="eastAsia"/>
                <w:color w:val="000000"/>
                <w:sz w:val="18"/>
                <w:szCs w:val="18"/>
              </w:rPr>
              <w:br/>
              <w:t xml:space="preserve">s2.val = </w:t>
            </w:r>
            <w:r w:rsidRPr="00B82C70">
              <w:rPr>
                <w:rFonts w:ascii="宋体" w:hAnsi="宋体" w:cs="宋体" w:hint="eastAsia"/>
                <w:color w:val="0000FF"/>
                <w:sz w:val="18"/>
                <w:szCs w:val="18"/>
              </w:rPr>
              <w:t>1</w:t>
            </w:r>
            <w:r w:rsidRPr="00B82C70">
              <w:rPr>
                <w:rFonts w:ascii="宋体" w:hAnsi="宋体" w:cs="宋体" w:hint="eastAsia"/>
                <w:color w:val="000000"/>
                <w:sz w:val="18"/>
                <w:szCs w:val="18"/>
              </w:rPr>
              <w:t>;</w:t>
            </w:r>
            <w:r w:rsidRPr="00B82C70">
              <w:rPr>
                <w:rFonts w:ascii="宋体" w:hAnsi="宋体" w:cs="宋体" w:hint="eastAsia"/>
                <w:color w:val="000000"/>
                <w:sz w:val="18"/>
                <w:szCs w:val="18"/>
              </w:rPr>
              <w:br/>
            </w:r>
            <w:r w:rsidRPr="00B82C70">
              <w:rPr>
                <w:rFonts w:ascii="宋体" w:hAnsi="宋体" w:cs="宋体" w:hint="eastAsia"/>
                <w:color w:val="000000"/>
                <w:sz w:val="18"/>
                <w:szCs w:val="18"/>
              </w:rPr>
              <w:br/>
            </w:r>
            <w:r w:rsidRPr="00B82C70">
              <w:rPr>
                <w:rFonts w:ascii="宋体" w:hAnsi="宋体" w:cs="宋体" w:hint="eastAsia"/>
                <w:i/>
                <w:iCs/>
                <w:color w:val="808080"/>
                <w:sz w:val="18"/>
                <w:szCs w:val="18"/>
              </w:rPr>
              <w:t>//(6)</w:t>
            </w:r>
            <w:r w:rsidRPr="00B82C70">
              <w:rPr>
                <w:rFonts w:ascii="宋体" w:hAnsi="宋体" w:cs="宋体" w:hint="eastAsia"/>
                <w:i/>
                <w:iCs/>
                <w:color w:val="808080"/>
                <w:sz w:val="18"/>
                <w:szCs w:val="18"/>
              </w:rPr>
              <w:br/>
            </w:r>
            <w:r w:rsidRPr="00B82C70">
              <w:rPr>
                <w:rFonts w:ascii="宋体" w:hAnsi="宋体" w:cs="宋体" w:hint="eastAsia"/>
                <w:color w:val="000000"/>
                <w:sz w:val="18"/>
                <w:szCs w:val="18"/>
              </w:rPr>
              <w:t>console.log(s0.val);</w:t>
            </w:r>
            <w:r w:rsidRPr="00B82C70">
              <w:rPr>
                <w:rFonts w:ascii="宋体" w:hAnsi="宋体" w:cs="宋体" w:hint="eastAsia"/>
                <w:color w:val="000000"/>
                <w:sz w:val="18"/>
                <w:szCs w:val="18"/>
              </w:rPr>
              <w:br/>
              <w:t>console.log(s1.val);</w:t>
            </w:r>
            <w:r w:rsidRPr="00B82C70">
              <w:rPr>
                <w:rFonts w:ascii="宋体" w:hAnsi="宋体" w:cs="宋体" w:hint="eastAsia"/>
                <w:color w:val="000000"/>
                <w:sz w:val="18"/>
                <w:szCs w:val="18"/>
              </w:rPr>
              <w:br/>
              <w:t>console.log(s2.val);</w:t>
            </w:r>
          </w:p>
        </w:tc>
      </w:tr>
    </w:tbl>
    <w:p w14:paraId="6E0D3CE6" w14:textId="60837747" w:rsidR="00745BB5" w:rsidRDefault="00745BB5" w:rsidP="00563F85">
      <w:pPr>
        <w:pStyle w:val="a8"/>
        <w:numPr>
          <w:ilvl w:val="0"/>
          <w:numId w:val="9"/>
        </w:numPr>
        <w:ind w:firstLineChars="0"/>
      </w:pPr>
      <w:r>
        <w:rPr>
          <w:rFonts w:hint="eastAsia"/>
        </w:rPr>
        <w:lastRenderedPageBreak/>
        <w:t>运行结果</w:t>
      </w:r>
    </w:p>
    <w:p w14:paraId="2E83D029" w14:textId="447D3A1E" w:rsidR="00745BB5" w:rsidRDefault="00745BB5" w:rsidP="00745BB5">
      <w:pPr>
        <w:pStyle w:val="a8"/>
        <w:ind w:left="840" w:firstLineChars="0" w:firstLine="0"/>
      </w:pPr>
      <w:r>
        <w:rPr>
          <w:noProof/>
        </w:rPr>
        <w:drawing>
          <wp:inline distT="0" distB="0" distL="0" distR="0" wp14:anchorId="063ABF08" wp14:editId="16BF506E">
            <wp:extent cx="1524000" cy="3552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4000" cy="3552825"/>
                    </a:xfrm>
                    <a:prstGeom prst="rect">
                      <a:avLst/>
                    </a:prstGeom>
                  </pic:spPr>
                </pic:pic>
              </a:graphicData>
            </a:graphic>
          </wp:inline>
        </w:drawing>
      </w:r>
    </w:p>
    <w:p w14:paraId="132B668B" w14:textId="5D9A5F81" w:rsidR="00745BB5" w:rsidRDefault="00745BB5" w:rsidP="00563F85">
      <w:pPr>
        <w:pStyle w:val="a8"/>
        <w:numPr>
          <w:ilvl w:val="0"/>
          <w:numId w:val="9"/>
        </w:numPr>
        <w:ind w:firstLineChars="0"/>
      </w:pPr>
      <w:r>
        <w:rPr>
          <w:rFonts w:hint="eastAsia"/>
        </w:rPr>
        <w:lastRenderedPageBreak/>
        <w:t>分析</w:t>
      </w:r>
    </w:p>
    <w:p w14:paraId="064EC497" w14:textId="69CDDC65" w:rsidR="00745BB5" w:rsidRDefault="00745BB5" w:rsidP="00563F85">
      <w:pPr>
        <w:pStyle w:val="a8"/>
        <w:numPr>
          <w:ilvl w:val="1"/>
          <w:numId w:val="9"/>
        </w:numPr>
        <w:ind w:firstLineChars="0"/>
      </w:pPr>
      <w:r>
        <w:rPr>
          <w:rFonts w:hint="eastAsia"/>
        </w:rPr>
        <w:t>第1次打印</w:t>
      </w:r>
    </w:p>
    <w:p w14:paraId="198CEE4D" w14:textId="4E8E117D" w:rsidR="00745BB5" w:rsidRDefault="00745BB5" w:rsidP="001D3EAE">
      <w:pPr>
        <w:pStyle w:val="a8"/>
        <w:ind w:left="1260" w:firstLineChars="0"/>
      </w:pPr>
      <w:r>
        <w:rPr>
          <w:rFonts w:hint="eastAsia"/>
        </w:rPr>
        <w:t>s0与s2打印结果均为“hello”，</w:t>
      </w:r>
      <w:r w:rsidR="001D3EAE">
        <w:rPr>
          <w:rFonts w:hint="eastAsia"/>
        </w:rPr>
        <w:t>他俩的类型均为基本类型中的S</w:t>
      </w:r>
      <w:r w:rsidR="001D3EAE">
        <w:t>tring</w:t>
      </w:r>
      <w:r w:rsidR="001D3EAE">
        <w:rPr>
          <w:rFonts w:hint="eastAsia"/>
        </w:rPr>
        <w:t>类型，而s1则是对象类型；但3者的值均为“hello”</w:t>
      </w:r>
    </w:p>
    <w:p w14:paraId="3B41CC84" w14:textId="042591DE" w:rsidR="001D3EAE" w:rsidRDefault="001D3EAE" w:rsidP="00563F85">
      <w:pPr>
        <w:pStyle w:val="a8"/>
        <w:numPr>
          <w:ilvl w:val="1"/>
          <w:numId w:val="9"/>
        </w:numPr>
        <w:ind w:firstLineChars="0"/>
      </w:pPr>
      <w:r>
        <w:rPr>
          <w:rFonts w:hint="eastAsia"/>
        </w:rPr>
        <w:t>第2次打印</w:t>
      </w:r>
    </w:p>
    <w:p w14:paraId="3059B16A" w14:textId="78FF5074" w:rsidR="001D3EAE" w:rsidRDefault="001D3EAE" w:rsidP="001D3EAE">
      <w:pPr>
        <w:pStyle w:val="a8"/>
        <w:ind w:left="1680" w:firstLineChars="0" w:firstLine="0"/>
      </w:pPr>
      <w:r>
        <w:rPr>
          <w:rFonts w:hint="eastAsia"/>
        </w:rPr>
        <w:t>===比较的是值和类型</w:t>
      </w:r>
    </w:p>
    <w:p w14:paraId="75BE671A" w14:textId="2FCDC558" w:rsidR="001D3EAE" w:rsidRDefault="001D3EAE" w:rsidP="001D3EAE">
      <w:pPr>
        <w:pStyle w:val="a8"/>
        <w:ind w:left="1680" w:firstLineChars="0" w:firstLine="0"/>
      </w:pPr>
      <w:r>
        <w:rPr>
          <w:rFonts w:hint="eastAsia"/>
        </w:rPr>
        <w:t>==比较的仅仅是值</w:t>
      </w:r>
    </w:p>
    <w:p w14:paraId="04188FDF" w14:textId="0E9FBE84" w:rsidR="001D3EAE" w:rsidRDefault="001D3EAE" w:rsidP="001D3EAE">
      <w:pPr>
        <w:pStyle w:val="a8"/>
        <w:ind w:left="1680" w:firstLineChars="0" w:firstLine="0"/>
      </w:pPr>
      <w:r>
        <w:rPr>
          <w:rFonts w:hint="eastAsia"/>
        </w:rPr>
        <w:t>s0与s1值相同类型不同，所以第一行结果为false</w:t>
      </w:r>
    </w:p>
    <w:p w14:paraId="06EFEF9E" w14:textId="5D8C52CF" w:rsidR="001D3EAE" w:rsidRDefault="001D3EAE" w:rsidP="001D3EAE">
      <w:pPr>
        <w:ind w:left="1260" w:firstLine="420"/>
      </w:pPr>
      <w:r>
        <w:rPr>
          <w:rFonts w:hint="eastAsia"/>
        </w:rPr>
        <w:t>s1.to</w:t>
      </w:r>
      <w:r>
        <w:t>S</w:t>
      </w:r>
      <w:r>
        <w:rPr>
          <w:rFonts w:hint="eastAsia"/>
        </w:rPr>
        <w:t>tring</w:t>
      </w:r>
      <w:r>
        <w:t>()</w:t>
      </w:r>
      <w:r>
        <w:rPr>
          <w:rFonts w:hint="eastAsia"/>
        </w:rPr>
        <w:t>是将s1的值以值类型的形式返回，此时该返回值与s0的值与类型均相同，所以第2行打印true</w:t>
      </w:r>
    </w:p>
    <w:p w14:paraId="3922BE6C" w14:textId="34A47E8E" w:rsidR="001D3EAE" w:rsidRDefault="001D3EAE" w:rsidP="001D3EAE">
      <w:pPr>
        <w:ind w:left="1260" w:firstLine="420"/>
      </w:pPr>
      <w:r>
        <w:rPr>
          <w:rFonts w:hint="eastAsia"/>
        </w:rPr>
        <w:t>s0与s1的值都是“hello”，只有类型不同，所有用==比较值时，结果为true</w:t>
      </w:r>
    </w:p>
    <w:p w14:paraId="2597E28E" w14:textId="0664102D" w:rsidR="001D3EAE" w:rsidRDefault="00B82C70" w:rsidP="00563F85">
      <w:pPr>
        <w:pStyle w:val="a8"/>
        <w:numPr>
          <w:ilvl w:val="1"/>
          <w:numId w:val="9"/>
        </w:numPr>
        <w:ind w:firstLineChars="0"/>
      </w:pPr>
      <w:r>
        <w:rPr>
          <w:rFonts w:hint="eastAsia"/>
        </w:rPr>
        <w:t>第3次打印</w:t>
      </w:r>
    </w:p>
    <w:p w14:paraId="47CD4E09" w14:textId="1AD920B3" w:rsidR="00B82C70" w:rsidRDefault="00B82C70" w:rsidP="00B82C70">
      <w:pPr>
        <w:ind w:left="1260" w:firstLine="420"/>
      </w:pPr>
      <w:r>
        <w:rPr>
          <w:rFonts w:hint="eastAsia"/>
        </w:rPr>
        <w:t>无论</w:t>
      </w:r>
      <w:r>
        <w:t>String</w:t>
      </w:r>
      <w:r>
        <w:rPr>
          <w:rFonts w:hint="eastAsia"/>
        </w:rPr>
        <w:t>是基本类型还是对象类型，当调用方法（如subString）时，都会被包装为对象类型，进行方法调用</w:t>
      </w:r>
    </w:p>
    <w:p w14:paraId="16C83A10" w14:textId="3983AC7C" w:rsidR="00B82C70" w:rsidRDefault="00B82C70" w:rsidP="00563F85">
      <w:pPr>
        <w:pStyle w:val="a8"/>
        <w:numPr>
          <w:ilvl w:val="1"/>
          <w:numId w:val="9"/>
        </w:numPr>
        <w:ind w:firstLineChars="0"/>
      </w:pPr>
      <w:r>
        <w:rPr>
          <w:rFonts w:hint="eastAsia"/>
        </w:rPr>
        <w:t>第4次打印</w:t>
      </w:r>
    </w:p>
    <w:p w14:paraId="60300C36" w14:textId="23B97C66" w:rsidR="00B82C70" w:rsidRDefault="00B82C70" w:rsidP="00B82C70">
      <w:pPr>
        <w:ind w:left="1260" w:firstLine="420"/>
      </w:pPr>
      <w:r>
        <w:rPr>
          <w:rFonts w:hint="eastAsia"/>
        </w:rPr>
        <w:t>对象类型时可以设置属性的，但是基本类型不可以，所以只有s1能打印设置的属性值</w:t>
      </w:r>
    </w:p>
    <w:p w14:paraId="1DE626BB" w14:textId="77A2579A" w:rsidR="00B82C70" w:rsidRDefault="00B82C70" w:rsidP="00563F85">
      <w:pPr>
        <w:pStyle w:val="a8"/>
        <w:numPr>
          <w:ilvl w:val="1"/>
          <w:numId w:val="9"/>
        </w:numPr>
        <w:ind w:firstLineChars="0"/>
      </w:pPr>
      <w:r>
        <w:rPr>
          <w:rFonts w:hint="eastAsia"/>
        </w:rPr>
        <w:t>第5次打印</w:t>
      </w:r>
    </w:p>
    <w:p w14:paraId="57C2F700" w14:textId="19409A9E" w:rsidR="00B82C70" w:rsidRDefault="00B82C70" w:rsidP="00B82C70">
      <w:pPr>
        <w:pStyle w:val="a8"/>
        <w:ind w:left="1680" w:firstLineChars="0" w:firstLine="0"/>
      </w:pPr>
      <w:r>
        <w:rPr>
          <w:rFonts w:hint="eastAsia"/>
        </w:rPr>
        <w:t>无论基本类型还是对象类型，拼接字符串时，都会</w:t>
      </w:r>
      <w:r w:rsidR="00C27D21">
        <w:rPr>
          <w:rFonts w:hint="eastAsia"/>
        </w:rPr>
        <w:t>转成基本类型的字符串</w:t>
      </w:r>
    </w:p>
    <w:p w14:paraId="5E786ED2" w14:textId="3B940AC5" w:rsidR="00C27D21" w:rsidRDefault="00C27D21" w:rsidP="00563F85">
      <w:pPr>
        <w:pStyle w:val="a8"/>
        <w:numPr>
          <w:ilvl w:val="1"/>
          <w:numId w:val="9"/>
        </w:numPr>
        <w:ind w:firstLineChars="0"/>
      </w:pPr>
      <w:r>
        <w:rPr>
          <w:rFonts w:hint="eastAsia"/>
        </w:rPr>
        <w:t>第6次打印</w:t>
      </w:r>
    </w:p>
    <w:p w14:paraId="396DE90E" w14:textId="42EF16CB" w:rsidR="00C27D21" w:rsidRDefault="00C27D21" w:rsidP="00C27D21">
      <w:pPr>
        <w:ind w:left="1260" w:firstLine="420"/>
      </w:pPr>
      <w:r>
        <w:rPr>
          <w:rFonts w:hint="eastAsia"/>
        </w:rPr>
        <w:t>s0、s1、s2此时都进行了字符串拼接，已经转为基本类型的String，所以都不能设置属性了。</w:t>
      </w:r>
    </w:p>
    <w:p w14:paraId="694A4741" w14:textId="1CAA0E40" w:rsidR="00E25C78" w:rsidRDefault="00017555" w:rsidP="00017555">
      <w:pPr>
        <w:pStyle w:val="5"/>
        <w:ind w:right="210"/>
      </w:pPr>
      <w:r>
        <w:rPr>
          <w:rFonts w:hint="eastAsia"/>
        </w:rPr>
        <w:t>null和undefined区别</w:t>
      </w:r>
    </w:p>
    <w:p w14:paraId="42F16C0A" w14:textId="1BC4092B" w:rsidR="00017555" w:rsidRDefault="00017555" w:rsidP="00017555">
      <w:pPr>
        <w:pStyle w:val="6"/>
      </w:pPr>
      <w:r>
        <w:rPr>
          <w:rFonts w:hint="eastAsia"/>
        </w:rPr>
        <w:t>历史原因</w:t>
      </w:r>
    </w:p>
    <w:p w14:paraId="4AA07FFA" w14:textId="264F8856" w:rsidR="00017555" w:rsidRDefault="00017555" w:rsidP="00017555">
      <w:pPr>
        <w:ind w:firstLine="420"/>
      </w:pPr>
      <w:r>
        <w:rPr>
          <w:rFonts w:hint="eastAsia"/>
        </w:rPr>
        <w:t>这两种类型是因为历史原因保留下来的，其实这两种类型并没有太多区别</w:t>
      </w:r>
    </w:p>
    <w:p w14:paraId="542E0B4E" w14:textId="00D4E421" w:rsidR="00017555" w:rsidRDefault="00017555" w:rsidP="00017555">
      <w:pPr>
        <w:pStyle w:val="6"/>
      </w:pPr>
      <w:r>
        <w:rPr>
          <w:rFonts w:hint="eastAsia"/>
        </w:rPr>
        <w:t>区别</w:t>
      </w:r>
    </w:p>
    <w:p w14:paraId="02406E27" w14:textId="5753B7B1" w:rsidR="00017555" w:rsidRDefault="00017555" w:rsidP="00563F85">
      <w:pPr>
        <w:pStyle w:val="a8"/>
        <w:numPr>
          <w:ilvl w:val="0"/>
          <w:numId w:val="9"/>
        </w:numPr>
        <w:ind w:firstLineChars="0"/>
      </w:pPr>
      <w:r>
        <w:rPr>
          <w:rFonts w:hint="eastAsia"/>
        </w:rPr>
        <w:t>null</w:t>
      </w:r>
    </w:p>
    <w:p w14:paraId="41BADED0" w14:textId="78E45AFC" w:rsidR="00017555" w:rsidRDefault="00F4570D" w:rsidP="00017555">
      <w:pPr>
        <w:pStyle w:val="a8"/>
        <w:ind w:left="840" w:firstLineChars="0" w:firstLine="0"/>
      </w:pPr>
      <w:r>
        <w:rPr>
          <w:rFonts w:hint="eastAsia"/>
        </w:rPr>
        <w:t>用于对象</w:t>
      </w:r>
      <w:r w:rsidR="00D317EA">
        <w:rPr>
          <w:rFonts w:hint="eastAsia"/>
        </w:rPr>
        <w:t>；</w:t>
      </w:r>
      <w:r w:rsidR="00017555">
        <w:rPr>
          <w:rFonts w:hint="eastAsia"/>
        </w:rPr>
        <w:t>表示没有对象，即该处不应该有值</w:t>
      </w:r>
    </w:p>
    <w:p w14:paraId="58410BBD" w14:textId="1F7D7F90" w:rsidR="00017555" w:rsidRDefault="00017555" w:rsidP="00017555">
      <w:pPr>
        <w:pStyle w:val="a8"/>
        <w:ind w:left="840" w:firstLineChars="0" w:firstLine="0"/>
      </w:pPr>
      <w:r>
        <w:rPr>
          <w:rFonts w:hint="eastAsia"/>
        </w:rPr>
        <w:t>如：</w:t>
      </w:r>
    </w:p>
    <w:p w14:paraId="2C93743B" w14:textId="4CB71096" w:rsidR="00017555" w:rsidRDefault="00017555" w:rsidP="00017555">
      <w:pPr>
        <w:pStyle w:val="a8"/>
        <w:ind w:left="840" w:firstLineChars="0" w:firstLine="0"/>
      </w:pPr>
      <w:r>
        <w:tab/>
      </w:r>
      <w:r>
        <w:rPr>
          <w:rFonts w:hint="eastAsia"/>
        </w:rPr>
        <w:t>函数的</w:t>
      </w:r>
      <w:r w:rsidR="00D317EA">
        <w:rPr>
          <w:rFonts w:hint="eastAsia"/>
        </w:rPr>
        <w:t>实参应该是1个对象，但是不想传入这个对象了，则</w:t>
      </w:r>
      <w:r>
        <w:rPr>
          <w:rFonts w:hint="eastAsia"/>
        </w:rPr>
        <w:t>传入null</w:t>
      </w:r>
    </w:p>
    <w:p w14:paraId="5A0D81F9" w14:textId="3BD43721" w:rsidR="00017555" w:rsidRPr="00017555" w:rsidRDefault="00017555" w:rsidP="00563F85">
      <w:pPr>
        <w:pStyle w:val="a8"/>
        <w:numPr>
          <w:ilvl w:val="0"/>
          <w:numId w:val="9"/>
        </w:numPr>
        <w:ind w:firstLineChars="0"/>
      </w:pPr>
      <w:r>
        <w:rPr>
          <w:rFonts w:hint="eastAsia"/>
        </w:rPr>
        <w:t>undefined</w:t>
      </w:r>
    </w:p>
    <w:p w14:paraId="3D8BEC3E" w14:textId="1AB360CE" w:rsidR="00017555" w:rsidRDefault="00D317EA" w:rsidP="00017555">
      <w:pPr>
        <w:ind w:left="840"/>
      </w:pPr>
      <w:r>
        <w:rPr>
          <w:rFonts w:ascii="Helvetica" w:hAnsi="Helvetica" w:cs="Helvetica"/>
          <w:color w:val="333333"/>
          <w:sz w:val="20"/>
          <w:szCs w:val="20"/>
          <w:shd w:val="clear" w:color="auto" w:fill="FFFFFF"/>
        </w:rPr>
        <w:t>用于变量，属性和方法</w:t>
      </w:r>
      <w:r>
        <w:rPr>
          <w:rFonts w:ascii="Helvetica" w:hAnsi="Helvetica" w:cs="Helvetica" w:hint="eastAsia"/>
          <w:color w:val="333333"/>
          <w:sz w:val="20"/>
          <w:szCs w:val="20"/>
          <w:shd w:val="clear" w:color="auto" w:fill="FFFFFF"/>
        </w:rPr>
        <w:t>；</w:t>
      </w:r>
      <w:r w:rsidR="00017555">
        <w:rPr>
          <w:rFonts w:hint="eastAsia"/>
        </w:rPr>
        <w:t>表示缺省值，即该处应该有1个值，但是还没有定义</w:t>
      </w:r>
    </w:p>
    <w:p w14:paraId="0B75487D" w14:textId="61341E25" w:rsidR="00017555" w:rsidRDefault="00017555" w:rsidP="00017555">
      <w:pPr>
        <w:ind w:left="840"/>
      </w:pPr>
      <w:r>
        <w:rPr>
          <w:rFonts w:hint="eastAsia"/>
        </w:rPr>
        <w:t>如：</w:t>
      </w:r>
    </w:p>
    <w:p w14:paraId="27756B94" w14:textId="6B838089" w:rsidR="00017555" w:rsidRDefault="00017555" w:rsidP="00017555">
      <w:pPr>
        <w:ind w:left="840"/>
      </w:pPr>
      <w:r>
        <w:tab/>
      </w:r>
      <w:r>
        <w:rPr>
          <w:rFonts w:hint="eastAsia"/>
        </w:rPr>
        <w:t>定义1个变量但是没有初始化</w:t>
      </w:r>
    </w:p>
    <w:p w14:paraId="2EE705E0" w14:textId="4AD1E900" w:rsidR="00D317EA" w:rsidRDefault="00D317EA" w:rsidP="00D317EA">
      <w:pPr>
        <w:pStyle w:val="6"/>
      </w:pPr>
      <w:r>
        <w:rPr>
          <w:rFonts w:hint="eastAsia"/>
        </w:rPr>
        <w:t>测试对象是否存在</w:t>
      </w:r>
    </w:p>
    <w:p w14:paraId="71E48701" w14:textId="67736925" w:rsidR="00D317EA" w:rsidRDefault="00D317EA" w:rsidP="00563F85">
      <w:pPr>
        <w:pStyle w:val="a8"/>
        <w:numPr>
          <w:ilvl w:val="0"/>
          <w:numId w:val="9"/>
        </w:numPr>
        <w:ind w:firstLineChars="0"/>
      </w:pPr>
      <w:r>
        <w:rPr>
          <w:rFonts w:hint="eastAsia"/>
        </w:rPr>
        <w:t>错误写法</w:t>
      </w:r>
    </w:p>
    <w:tbl>
      <w:tblPr>
        <w:tblStyle w:val="ac"/>
        <w:tblW w:w="0" w:type="auto"/>
        <w:tblInd w:w="840" w:type="dxa"/>
        <w:tblLook w:val="04A0" w:firstRow="1" w:lastRow="0" w:firstColumn="1" w:lastColumn="0" w:noHBand="0" w:noVBand="1"/>
      </w:tblPr>
      <w:tblGrid>
        <w:gridCol w:w="7456"/>
      </w:tblGrid>
      <w:tr w:rsidR="00D317EA" w14:paraId="34382C4D" w14:textId="77777777" w:rsidTr="00D317EA">
        <w:tc>
          <w:tcPr>
            <w:tcW w:w="8296" w:type="dxa"/>
          </w:tcPr>
          <w:p w14:paraId="0F972376" w14:textId="78D83C70" w:rsidR="00D317EA" w:rsidRPr="00D317EA" w:rsidRDefault="00D317EA" w:rsidP="00D317E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hAnsi="Consolas" w:cs="宋体"/>
                <w:color w:val="333333"/>
                <w:sz w:val="18"/>
                <w:szCs w:val="18"/>
              </w:rPr>
            </w:pPr>
            <w:r w:rsidRPr="00D317EA">
              <w:rPr>
                <w:rFonts w:ascii="Consolas" w:hAnsi="Consolas" w:cs="宋体"/>
                <w:color w:val="000088"/>
                <w:sz w:val="18"/>
                <w:szCs w:val="18"/>
                <w:bdr w:val="none" w:sz="0" w:space="0" w:color="auto" w:frame="1"/>
              </w:rPr>
              <w:lastRenderedPageBreak/>
              <w:t>if</w:t>
            </w:r>
            <w:r w:rsidRPr="00D317EA">
              <w:rPr>
                <w:rFonts w:ascii="Consolas" w:hAnsi="Consolas" w:cs="宋体"/>
                <w:color w:val="000000"/>
                <w:sz w:val="18"/>
                <w:szCs w:val="18"/>
                <w:bdr w:val="none" w:sz="0" w:space="0" w:color="auto" w:frame="1"/>
              </w:rPr>
              <w:t xml:space="preserve"> </w:t>
            </w:r>
            <w:r w:rsidRPr="00D317EA">
              <w:rPr>
                <w:rFonts w:ascii="Consolas" w:hAnsi="Consolas" w:cs="宋体"/>
                <w:color w:val="666600"/>
                <w:sz w:val="18"/>
                <w:szCs w:val="18"/>
                <w:bdr w:val="none" w:sz="0" w:space="0" w:color="auto" w:frame="1"/>
              </w:rPr>
              <w:t>(</w:t>
            </w:r>
            <w:r w:rsidRPr="00D317EA">
              <w:rPr>
                <w:rFonts w:ascii="Consolas" w:hAnsi="Consolas" w:cs="宋体"/>
                <w:color w:val="000000"/>
                <w:sz w:val="18"/>
                <w:szCs w:val="18"/>
                <w:bdr w:val="none" w:sz="0" w:space="0" w:color="auto" w:frame="1"/>
              </w:rPr>
              <w:t xml:space="preserve">myObj </w:t>
            </w:r>
            <w:r w:rsidRPr="00D317EA">
              <w:rPr>
                <w:rFonts w:ascii="Consolas" w:hAnsi="Consolas" w:cs="宋体"/>
                <w:color w:val="666600"/>
                <w:sz w:val="18"/>
                <w:szCs w:val="18"/>
                <w:bdr w:val="none" w:sz="0" w:space="0" w:color="auto" w:frame="1"/>
              </w:rPr>
              <w:t>!==</w:t>
            </w:r>
            <w:r w:rsidRPr="00D317EA">
              <w:rPr>
                <w:rFonts w:ascii="Consolas" w:hAnsi="Consolas" w:cs="宋体"/>
                <w:color w:val="000000"/>
                <w:sz w:val="18"/>
                <w:szCs w:val="18"/>
                <w:bdr w:val="none" w:sz="0" w:space="0" w:color="auto" w:frame="1"/>
              </w:rPr>
              <w:t xml:space="preserve"> </w:t>
            </w:r>
            <w:r w:rsidRPr="00D317EA">
              <w:rPr>
                <w:rFonts w:ascii="Consolas" w:hAnsi="Consolas" w:cs="宋体"/>
                <w:color w:val="000088"/>
                <w:sz w:val="18"/>
                <w:szCs w:val="18"/>
                <w:bdr w:val="none" w:sz="0" w:space="0" w:color="auto" w:frame="1"/>
              </w:rPr>
              <w:t>null</w:t>
            </w:r>
            <w:r w:rsidRPr="00D317EA">
              <w:rPr>
                <w:rFonts w:ascii="Consolas" w:hAnsi="Consolas" w:cs="宋体"/>
                <w:color w:val="000000"/>
                <w:sz w:val="18"/>
                <w:szCs w:val="18"/>
                <w:bdr w:val="none" w:sz="0" w:space="0" w:color="auto" w:frame="1"/>
              </w:rPr>
              <w:t xml:space="preserve"> </w:t>
            </w:r>
            <w:r w:rsidRPr="00D317EA">
              <w:rPr>
                <w:rFonts w:ascii="Consolas" w:hAnsi="Consolas" w:cs="宋体"/>
                <w:color w:val="666600"/>
                <w:sz w:val="18"/>
                <w:szCs w:val="18"/>
                <w:bdr w:val="none" w:sz="0" w:space="0" w:color="auto" w:frame="1"/>
              </w:rPr>
              <w:t>&amp;&amp;</w:t>
            </w:r>
            <w:r w:rsidRPr="00D317EA">
              <w:rPr>
                <w:rFonts w:ascii="Consolas" w:hAnsi="Consolas" w:cs="宋体"/>
                <w:color w:val="000000"/>
                <w:sz w:val="18"/>
                <w:szCs w:val="18"/>
                <w:bdr w:val="none" w:sz="0" w:space="0" w:color="auto" w:frame="1"/>
              </w:rPr>
              <w:t xml:space="preserve"> </w:t>
            </w:r>
            <w:r w:rsidRPr="00D317EA">
              <w:rPr>
                <w:rFonts w:ascii="Consolas" w:hAnsi="Consolas" w:cs="宋体"/>
                <w:color w:val="000088"/>
                <w:sz w:val="18"/>
                <w:szCs w:val="18"/>
                <w:bdr w:val="none" w:sz="0" w:space="0" w:color="auto" w:frame="1"/>
              </w:rPr>
              <w:t>typeof</w:t>
            </w:r>
            <w:r w:rsidRPr="00D317EA">
              <w:rPr>
                <w:rFonts w:ascii="Consolas" w:hAnsi="Consolas" w:cs="宋体"/>
                <w:color w:val="000000"/>
                <w:sz w:val="18"/>
                <w:szCs w:val="18"/>
                <w:bdr w:val="none" w:sz="0" w:space="0" w:color="auto" w:frame="1"/>
              </w:rPr>
              <w:t xml:space="preserve"> myObj </w:t>
            </w:r>
            <w:r w:rsidRPr="00D317EA">
              <w:rPr>
                <w:rFonts w:ascii="Consolas" w:hAnsi="Consolas" w:cs="宋体"/>
                <w:color w:val="666600"/>
                <w:sz w:val="18"/>
                <w:szCs w:val="18"/>
                <w:bdr w:val="none" w:sz="0" w:space="0" w:color="auto" w:frame="1"/>
              </w:rPr>
              <w:t>!==</w:t>
            </w:r>
            <w:r w:rsidRPr="00D317EA">
              <w:rPr>
                <w:rFonts w:ascii="Consolas" w:hAnsi="Consolas" w:cs="宋体"/>
                <w:color w:val="000000"/>
                <w:sz w:val="18"/>
                <w:szCs w:val="18"/>
                <w:bdr w:val="none" w:sz="0" w:space="0" w:color="auto" w:frame="1"/>
              </w:rPr>
              <w:t xml:space="preserve"> </w:t>
            </w:r>
            <w:r w:rsidRPr="00D317EA">
              <w:rPr>
                <w:rFonts w:ascii="Consolas" w:hAnsi="Consolas" w:cs="宋体"/>
                <w:color w:val="008800"/>
                <w:sz w:val="18"/>
                <w:szCs w:val="18"/>
                <w:bdr w:val="none" w:sz="0" w:space="0" w:color="auto" w:frame="1"/>
              </w:rPr>
              <w:t>"undefined"</w:t>
            </w:r>
            <w:r w:rsidRPr="00D317EA">
              <w:rPr>
                <w:rFonts w:ascii="Consolas" w:hAnsi="Consolas" w:cs="宋体"/>
                <w:color w:val="666600"/>
                <w:sz w:val="18"/>
                <w:szCs w:val="18"/>
                <w:bdr w:val="none" w:sz="0" w:space="0" w:color="auto" w:frame="1"/>
              </w:rPr>
              <w:t>)</w:t>
            </w:r>
            <w:r w:rsidRPr="00D317EA">
              <w:rPr>
                <w:rFonts w:ascii="Consolas" w:hAnsi="Consolas" w:cs="宋体"/>
                <w:color w:val="000000"/>
                <w:sz w:val="18"/>
                <w:szCs w:val="18"/>
                <w:bdr w:val="none" w:sz="0" w:space="0" w:color="auto" w:frame="1"/>
              </w:rPr>
              <w:t xml:space="preserve"> </w:t>
            </w:r>
          </w:p>
        </w:tc>
      </w:tr>
    </w:tbl>
    <w:p w14:paraId="5195A2DB" w14:textId="2C95FCDE" w:rsidR="00D317EA" w:rsidRDefault="00D317EA" w:rsidP="00D317EA">
      <w:pPr>
        <w:pStyle w:val="a8"/>
        <w:ind w:left="840" w:firstLineChars="0" w:firstLine="0"/>
      </w:pPr>
    </w:p>
    <w:p w14:paraId="5E34AD4B" w14:textId="1A93865B" w:rsidR="00D317EA" w:rsidRDefault="00D317EA" w:rsidP="00563F85">
      <w:pPr>
        <w:pStyle w:val="a8"/>
        <w:numPr>
          <w:ilvl w:val="0"/>
          <w:numId w:val="9"/>
        </w:numPr>
        <w:ind w:firstLineChars="0"/>
      </w:pPr>
      <w:r>
        <w:rPr>
          <w:rFonts w:hint="eastAsia"/>
        </w:rPr>
        <w:t>正确写法</w:t>
      </w:r>
    </w:p>
    <w:tbl>
      <w:tblPr>
        <w:tblStyle w:val="ac"/>
        <w:tblW w:w="0" w:type="auto"/>
        <w:tblInd w:w="840" w:type="dxa"/>
        <w:tblLook w:val="04A0" w:firstRow="1" w:lastRow="0" w:firstColumn="1" w:lastColumn="0" w:noHBand="0" w:noVBand="1"/>
      </w:tblPr>
      <w:tblGrid>
        <w:gridCol w:w="7456"/>
      </w:tblGrid>
      <w:tr w:rsidR="00D317EA" w14:paraId="1FA1B375" w14:textId="77777777" w:rsidTr="00D317EA">
        <w:tc>
          <w:tcPr>
            <w:tcW w:w="8296" w:type="dxa"/>
          </w:tcPr>
          <w:p w14:paraId="7DBEE69B" w14:textId="4FEE4C0B" w:rsidR="00D317EA" w:rsidRPr="00D317EA" w:rsidRDefault="00D317EA" w:rsidP="00D317E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hAnsi="Consolas" w:cs="宋体"/>
                <w:color w:val="333333"/>
                <w:sz w:val="18"/>
                <w:szCs w:val="18"/>
              </w:rPr>
            </w:pPr>
            <w:r w:rsidRPr="00D317EA">
              <w:rPr>
                <w:rFonts w:ascii="Consolas" w:hAnsi="Consolas" w:cs="宋体"/>
                <w:color w:val="000088"/>
                <w:sz w:val="18"/>
                <w:szCs w:val="18"/>
                <w:bdr w:val="none" w:sz="0" w:space="0" w:color="auto" w:frame="1"/>
              </w:rPr>
              <w:t>if</w:t>
            </w:r>
            <w:r w:rsidRPr="00D317EA">
              <w:rPr>
                <w:rFonts w:ascii="Consolas" w:hAnsi="Consolas" w:cs="宋体"/>
                <w:color w:val="000000"/>
                <w:sz w:val="18"/>
                <w:szCs w:val="18"/>
                <w:bdr w:val="none" w:sz="0" w:space="0" w:color="auto" w:frame="1"/>
              </w:rPr>
              <w:t xml:space="preserve"> </w:t>
            </w:r>
            <w:r w:rsidRPr="00D317EA">
              <w:rPr>
                <w:rFonts w:ascii="Consolas" w:hAnsi="Consolas" w:cs="宋体"/>
                <w:color w:val="666600"/>
                <w:sz w:val="18"/>
                <w:szCs w:val="18"/>
                <w:bdr w:val="none" w:sz="0" w:space="0" w:color="auto" w:frame="1"/>
              </w:rPr>
              <w:t>(</w:t>
            </w:r>
            <w:r w:rsidRPr="00D317EA">
              <w:rPr>
                <w:rFonts w:ascii="Consolas" w:hAnsi="Consolas" w:cs="宋体"/>
                <w:color w:val="000088"/>
                <w:sz w:val="18"/>
                <w:szCs w:val="18"/>
                <w:bdr w:val="none" w:sz="0" w:space="0" w:color="auto" w:frame="1"/>
              </w:rPr>
              <w:t>typeof</w:t>
            </w:r>
            <w:r w:rsidRPr="00D317EA">
              <w:rPr>
                <w:rFonts w:ascii="Consolas" w:hAnsi="Consolas" w:cs="宋体"/>
                <w:color w:val="000000"/>
                <w:sz w:val="18"/>
                <w:szCs w:val="18"/>
                <w:bdr w:val="none" w:sz="0" w:space="0" w:color="auto" w:frame="1"/>
              </w:rPr>
              <w:t xml:space="preserve"> myObj </w:t>
            </w:r>
            <w:r w:rsidRPr="00D317EA">
              <w:rPr>
                <w:rFonts w:ascii="Consolas" w:hAnsi="Consolas" w:cs="宋体"/>
                <w:color w:val="666600"/>
                <w:sz w:val="18"/>
                <w:szCs w:val="18"/>
                <w:bdr w:val="none" w:sz="0" w:space="0" w:color="auto" w:frame="1"/>
              </w:rPr>
              <w:t>!==</w:t>
            </w:r>
            <w:r w:rsidRPr="00D317EA">
              <w:rPr>
                <w:rFonts w:ascii="Consolas" w:hAnsi="Consolas" w:cs="宋体"/>
                <w:color w:val="000000"/>
                <w:sz w:val="18"/>
                <w:szCs w:val="18"/>
                <w:bdr w:val="none" w:sz="0" w:space="0" w:color="auto" w:frame="1"/>
              </w:rPr>
              <w:t xml:space="preserve"> </w:t>
            </w:r>
            <w:r w:rsidRPr="00D317EA">
              <w:rPr>
                <w:rFonts w:ascii="Consolas" w:hAnsi="Consolas" w:cs="宋体"/>
                <w:color w:val="008800"/>
                <w:sz w:val="18"/>
                <w:szCs w:val="18"/>
                <w:bdr w:val="none" w:sz="0" w:space="0" w:color="auto" w:frame="1"/>
              </w:rPr>
              <w:t>"undefined"</w:t>
            </w:r>
            <w:r w:rsidRPr="00D317EA">
              <w:rPr>
                <w:rFonts w:ascii="Consolas" w:hAnsi="Consolas" w:cs="宋体"/>
                <w:color w:val="000000"/>
                <w:sz w:val="18"/>
                <w:szCs w:val="18"/>
                <w:bdr w:val="none" w:sz="0" w:space="0" w:color="auto" w:frame="1"/>
              </w:rPr>
              <w:t xml:space="preserve"> </w:t>
            </w:r>
            <w:r w:rsidRPr="00D317EA">
              <w:rPr>
                <w:rFonts w:ascii="Consolas" w:hAnsi="Consolas" w:cs="宋体"/>
                <w:color w:val="666600"/>
                <w:sz w:val="18"/>
                <w:szCs w:val="18"/>
                <w:bdr w:val="none" w:sz="0" w:space="0" w:color="auto" w:frame="1"/>
              </w:rPr>
              <w:t>&amp;&amp;</w:t>
            </w:r>
            <w:r w:rsidRPr="00D317EA">
              <w:rPr>
                <w:rFonts w:ascii="Consolas" w:hAnsi="Consolas" w:cs="宋体"/>
                <w:color w:val="000000"/>
                <w:sz w:val="18"/>
                <w:szCs w:val="18"/>
                <w:bdr w:val="none" w:sz="0" w:space="0" w:color="auto" w:frame="1"/>
              </w:rPr>
              <w:t xml:space="preserve"> myObj </w:t>
            </w:r>
            <w:r w:rsidRPr="00D317EA">
              <w:rPr>
                <w:rFonts w:ascii="Consolas" w:hAnsi="Consolas" w:cs="宋体"/>
                <w:color w:val="666600"/>
                <w:sz w:val="18"/>
                <w:szCs w:val="18"/>
                <w:bdr w:val="none" w:sz="0" w:space="0" w:color="auto" w:frame="1"/>
              </w:rPr>
              <w:t>!==</w:t>
            </w:r>
            <w:r w:rsidRPr="00D317EA">
              <w:rPr>
                <w:rFonts w:ascii="Consolas" w:hAnsi="Consolas" w:cs="宋体"/>
                <w:color w:val="000000"/>
                <w:sz w:val="18"/>
                <w:szCs w:val="18"/>
                <w:bdr w:val="none" w:sz="0" w:space="0" w:color="auto" w:frame="1"/>
              </w:rPr>
              <w:t xml:space="preserve"> </w:t>
            </w:r>
            <w:r w:rsidRPr="00D317EA">
              <w:rPr>
                <w:rFonts w:ascii="Consolas" w:hAnsi="Consolas" w:cs="宋体"/>
                <w:color w:val="000088"/>
                <w:sz w:val="18"/>
                <w:szCs w:val="18"/>
                <w:bdr w:val="none" w:sz="0" w:space="0" w:color="auto" w:frame="1"/>
              </w:rPr>
              <w:t>null</w:t>
            </w:r>
            <w:r w:rsidRPr="00D317EA">
              <w:rPr>
                <w:rFonts w:ascii="Consolas" w:hAnsi="Consolas" w:cs="宋体"/>
                <w:color w:val="666600"/>
                <w:sz w:val="18"/>
                <w:szCs w:val="18"/>
                <w:bdr w:val="none" w:sz="0" w:space="0" w:color="auto" w:frame="1"/>
              </w:rPr>
              <w:t>)</w:t>
            </w:r>
            <w:r w:rsidRPr="00D317EA">
              <w:rPr>
                <w:rFonts w:ascii="Consolas" w:hAnsi="Consolas" w:cs="宋体"/>
                <w:color w:val="000000"/>
                <w:sz w:val="18"/>
                <w:szCs w:val="18"/>
                <w:bdr w:val="none" w:sz="0" w:space="0" w:color="auto" w:frame="1"/>
              </w:rPr>
              <w:t xml:space="preserve"> </w:t>
            </w:r>
          </w:p>
        </w:tc>
      </w:tr>
    </w:tbl>
    <w:p w14:paraId="289619AA" w14:textId="77777777" w:rsidR="00D317EA" w:rsidRPr="00D317EA" w:rsidRDefault="00D317EA" w:rsidP="00D317EA"/>
    <w:p w14:paraId="377B6429" w14:textId="26FC6C74" w:rsidR="00CA6F52" w:rsidRDefault="002164EB" w:rsidP="00CA6F52">
      <w:pPr>
        <w:pStyle w:val="5"/>
        <w:ind w:right="210"/>
      </w:pPr>
      <w:r>
        <w:rPr>
          <w:rFonts w:hint="eastAsia"/>
        </w:rPr>
        <w:t>浮点数</w:t>
      </w:r>
    </w:p>
    <w:p w14:paraId="5DC59F95" w14:textId="58425F9C" w:rsidR="002164EB" w:rsidRDefault="002164EB" w:rsidP="002164EB">
      <w:pPr>
        <w:ind w:left="420"/>
      </w:pPr>
      <w:r>
        <w:t>JavaScript 中的所有数据都是以 64 位浮点型数据(float) 来存储。</w:t>
      </w:r>
    </w:p>
    <w:p w14:paraId="3CD95E81" w14:textId="055AB952" w:rsidR="002164EB" w:rsidRDefault="002164EB" w:rsidP="002164EB">
      <w:pPr>
        <w:ind w:left="420"/>
      </w:pPr>
      <w:r>
        <w:rPr>
          <w:rFonts w:hint="eastAsia"/>
        </w:rPr>
        <w:t>所有的编程语言，包括</w:t>
      </w:r>
      <w:r>
        <w:t xml:space="preserve"> JavaScript，对浮点型数据的精确度都很难确定：</w:t>
      </w:r>
    </w:p>
    <w:tbl>
      <w:tblPr>
        <w:tblStyle w:val="ac"/>
        <w:tblW w:w="0" w:type="auto"/>
        <w:tblInd w:w="420" w:type="dxa"/>
        <w:tblLook w:val="04A0" w:firstRow="1" w:lastRow="0" w:firstColumn="1" w:lastColumn="0" w:noHBand="0" w:noVBand="1"/>
      </w:tblPr>
      <w:tblGrid>
        <w:gridCol w:w="7876"/>
      </w:tblGrid>
      <w:tr w:rsidR="002164EB" w14:paraId="40F58E02" w14:textId="77777777" w:rsidTr="002164EB">
        <w:tc>
          <w:tcPr>
            <w:tcW w:w="8296" w:type="dxa"/>
          </w:tcPr>
          <w:p w14:paraId="5B5E0513" w14:textId="4430DC47" w:rsidR="002164EB" w:rsidRPr="002164EB" w:rsidRDefault="002164EB" w:rsidP="002164EB">
            <w:pPr>
              <w:pStyle w:val="HTML0"/>
              <w:shd w:val="clear" w:color="auto" w:fill="FFFFFF"/>
              <w:rPr>
                <w:color w:val="000000"/>
                <w:sz w:val="23"/>
                <w:szCs w:val="23"/>
              </w:rPr>
            </w:pPr>
            <w:r>
              <w:rPr>
                <w:rFonts w:hint="eastAsia"/>
                <w:b/>
                <w:bCs/>
                <w:color w:val="000080"/>
                <w:sz w:val="23"/>
                <w:szCs w:val="23"/>
              </w:rPr>
              <w:t xml:space="preserve">var </w:t>
            </w:r>
            <w:r>
              <w:rPr>
                <w:rFonts w:hint="eastAsia"/>
                <w:color w:val="000000"/>
                <w:sz w:val="23"/>
                <w:szCs w:val="23"/>
              </w:rPr>
              <w:t xml:space="preserve">x = </w:t>
            </w:r>
            <w:r>
              <w:rPr>
                <w:rFonts w:hint="eastAsia"/>
                <w:color w:val="0000FF"/>
                <w:sz w:val="23"/>
                <w:szCs w:val="23"/>
              </w:rPr>
              <w:t>0.1</w:t>
            </w:r>
            <w:r>
              <w:rPr>
                <w:rFonts w:hint="eastAsia"/>
                <w:color w:val="000000"/>
                <w:sz w:val="23"/>
                <w:szCs w:val="23"/>
              </w:rPr>
              <w:t>;</w:t>
            </w:r>
            <w:r>
              <w:rPr>
                <w:rFonts w:hint="eastAsia"/>
                <w:color w:val="000000"/>
                <w:sz w:val="23"/>
                <w:szCs w:val="23"/>
              </w:rPr>
              <w:br/>
            </w:r>
            <w:r>
              <w:rPr>
                <w:rFonts w:hint="eastAsia"/>
                <w:b/>
                <w:bCs/>
                <w:color w:val="000080"/>
                <w:sz w:val="23"/>
                <w:szCs w:val="23"/>
              </w:rPr>
              <w:t xml:space="preserve">var </w:t>
            </w:r>
            <w:r>
              <w:rPr>
                <w:rFonts w:hint="eastAsia"/>
                <w:color w:val="000000"/>
                <w:sz w:val="23"/>
                <w:szCs w:val="23"/>
              </w:rPr>
              <w:t xml:space="preserve">y = </w:t>
            </w:r>
            <w:r>
              <w:rPr>
                <w:rFonts w:hint="eastAsia"/>
                <w:color w:val="0000FF"/>
                <w:sz w:val="23"/>
                <w:szCs w:val="23"/>
              </w:rPr>
              <w:t>0.2</w:t>
            </w:r>
            <w:r>
              <w:rPr>
                <w:rFonts w:hint="eastAsia"/>
                <w:color w:val="000000"/>
                <w:sz w:val="23"/>
                <w:szCs w:val="23"/>
              </w:rPr>
              <w:t>;</w:t>
            </w:r>
            <w:r>
              <w:rPr>
                <w:rFonts w:hint="eastAsia"/>
                <w:color w:val="000000"/>
                <w:sz w:val="23"/>
                <w:szCs w:val="23"/>
              </w:rPr>
              <w:br/>
            </w:r>
            <w:r>
              <w:rPr>
                <w:rFonts w:hint="eastAsia"/>
                <w:b/>
                <w:bCs/>
                <w:color w:val="000080"/>
                <w:sz w:val="23"/>
                <w:szCs w:val="23"/>
              </w:rPr>
              <w:t xml:space="preserve">var </w:t>
            </w:r>
            <w:r>
              <w:rPr>
                <w:rFonts w:hint="eastAsia"/>
                <w:color w:val="000000"/>
                <w:sz w:val="23"/>
                <w:szCs w:val="23"/>
              </w:rPr>
              <w:t xml:space="preserve">z = x + y            </w:t>
            </w:r>
            <w:r>
              <w:rPr>
                <w:rFonts w:hint="eastAsia"/>
                <w:i/>
                <w:iCs/>
                <w:color w:val="808080"/>
                <w:sz w:val="23"/>
                <w:szCs w:val="23"/>
              </w:rPr>
              <w:br/>
            </w:r>
            <w:r>
              <w:rPr>
                <w:rFonts w:hint="eastAsia"/>
                <w:color w:val="000000"/>
                <w:sz w:val="23"/>
                <w:szCs w:val="23"/>
              </w:rPr>
              <w:t xml:space="preserve">console.log(z);          </w:t>
            </w:r>
            <w:r>
              <w:rPr>
                <w:rFonts w:hint="eastAsia"/>
                <w:i/>
                <w:iCs/>
                <w:color w:val="808080"/>
                <w:sz w:val="23"/>
                <w:szCs w:val="23"/>
              </w:rPr>
              <w:t>//0.30000000000000004</w:t>
            </w:r>
            <w:r>
              <w:rPr>
                <w:rFonts w:hint="eastAsia"/>
                <w:i/>
                <w:iCs/>
                <w:color w:val="808080"/>
                <w:sz w:val="23"/>
                <w:szCs w:val="23"/>
              </w:rPr>
              <w:br/>
            </w:r>
            <w:r>
              <w:rPr>
                <w:rFonts w:hint="eastAsia"/>
                <w:b/>
                <w:bCs/>
                <w:color w:val="000080"/>
                <w:sz w:val="23"/>
                <w:szCs w:val="23"/>
              </w:rPr>
              <w:t xml:space="preserve">if </w:t>
            </w:r>
            <w:r>
              <w:rPr>
                <w:rFonts w:hint="eastAsia"/>
                <w:color w:val="000000"/>
                <w:sz w:val="23"/>
                <w:szCs w:val="23"/>
              </w:rPr>
              <w:t xml:space="preserve">(z == </w:t>
            </w:r>
            <w:r>
              <w:rPr>
                <w:rFonts w:hint="eastAsia"/>
                <w:color w:val="0000FF"/>
                <w:sz w:val="23"/>
                <w:szCs w:val="23"/>
              </w:rPr>
              <w:t>0.3</w:t>
            </w:r>
            <w:r>
              <w:rPr>
                <w:rFonts w:hint="eastAsia"/>
                <w:color w:val="000000"/>
                <w:sz w:val="23"/>
                <w:szCs w:val="23"/>
              </w:rPr>
              <w:t xml:space="preserve">)            </w:t>
            </w:r>
            <w:r>
              <w:rPr>
                <w:rFonts w:hint="eastAsia"/>
                <w:i/>
                <w:iCs/>
                <w:color w:val="808080"/>
                <w:sz w:val="23"/>
                <w:szCs w:val="23"/>
              </w:rPr>
              <w:t>// 返回 false</w:t>
            </w:r>
          </w:p>
        </w:tc>
      </w:tr>
    </w:tbl>
    <w:p w14:paraId="04842EF9" w14:textId="6B02DBAA" w:rsidR="002164EB" w:rsidRDefault="008C4769" w:rsidP="008C4769">
      <w:pPr>
        <w:pStyle w:val="5"/>
        <w:ind w:right="210"/>
      </w:pPr>
      <w:r>
        <w:rPr>
          <w:rFonts w:hint="eastAsia"/>
        </w:rPr>
        <w:t>数组、对象的索引</w:t>
      </w:r>
    </w:p>
    <w:p w14:paraId="67B20416" w14:textId="668E6A6B" w:rsidR="008C4769" w:rsidRDefault="008C4769" w:rsidP="00563F85">
      <w:pPr>
        <w:pStyle w:val="6"/>
        <w:numPr>
          <w:ilvl w:val="0"/>
          <w:numId w:val="33"/>
        </w:numPr>
      </w:pPr>
      <w:r>
        <w:rPr>
          <w:rFonts w:hint="eastAsia"/>
        </w:rPr>
        <w:t>数组索引</w:t>
      </w:r>
    </w:p>
    <w:p w14:paraId="16BD0FDC" w14:textId="22E9AB98" w:rsidR="008C4769" w:rsidRDefault="008C4769" w:rsidP="008C4769">
      <w:pPr>
        <w:ind w:left="420"/>
      </w:pPr>
      <w:r>
        <w:rPr>
          <w:rFonts w:hint="eastAsia"/>
        </w:rPr>
        <w:t>许多程序语言都允许使用名字来作为数组的索引。</w:t>
      </w:r>
    </w:p>
    <w:p w14:paraId="62EF1156" w14:textId="7968B0C5" w:rsidR="008C4769" w:rsidRPr="008C4769" w:rsidRDefault="008C4769" w:rsidP="008C4769">
      <w:pPr>
        <w:ind w:left="420"/>
      </w:pPr>
      <w:r>
        <w:rPr>
          <w:rFonts w:hint="eastAsia"/>
        </w:rPr>
        <w:t>使用名字来作为索引的数组称为关联数组</w:t>
      </w:r>
      <w:r>
        <w:t>(或哈希)。</w:t>
      </w:r>
    </w:p>
    <w:p w14:paraId="00957F8A" w14:textId="40526B81" w:rsidR="008C4769" w:rsidRDefault="008C4769" w:rsidP="008C4769">
      <w:pPr>
        <w:ind w:left="420"/>
      </w:pPr>
      <w:r>
        <w:t xml:space="preserve">JavaScript </w:t>
      </w:r>
      <w:r w:rsidRPr="008C4769">
        <w:rPr>
          <w:color w:val="FF0000"/>
        </w:rPr>
        <w:t>不支持使用名字来索引</w:t>
      </w:r>
      <w:r w:rsidRPr="008C4769">
        <w:rPr>
          <w:color w:val="7030A0"/>
        </w:rPr>
        <w:t>数组</w:t>
      </w:r>
      <w:r>
        <w:t>，只允许使用数字索引。</w:t>
      </w:r>
    </w:p>
    <w:tbl>
      <w:tblPr>
        <w:tblStyle w:val="ac"/>
        <w:tblW w:w="0" w:type="auto"/>
        <w:tblInd w:w="420" w:type="dxa"/>
        <w:tblLook w:val="04A0" w:firstRow="1" w:lastRow="0" w:firstColumn="1" w:lastColumn="0" w:noHBand="0" w:noVBand="1"/>
      </w:tblPr>
      <w:tblGrid>
        <w:gridCol w:w="7876"/>
      </w:tblGrid>
      <w:tr w:rsidR="008C4769" w14:paraId="5EAE1675" w14:textId="77777777" w:rsidTr="008C4769">
        <w:tc>
          <w:tcPr>
            <w:tcW w:w="8296" w:type="dxa"/>
          </w:tcPr>
          <w:p w14:paraId="69E05873" w14:textId="15C6ECED" w:rsidR="008C4769" w:rsidRDefault="008C4769" w:rsidP="008C4769">
            <w:r>
              <w:rPr>
                <w:rFonts w:ascii="Consolas" w:hAnsi="Consolas"/>
                <w:color w:val="0000CD"/>
                <w:bdr w:val="none" w:sz="0" w:space="0" w:color="auto" w:frame="1"/>
                <w:shd w:val="clear" w:color="auto" w:fill="FFFFFF"/>
              </w:rPr>
              <w:t>var</w:t>
            </w:r>
            <w:r>
              <w:rPr>
                <w:rFonts w:ascii="Consolas" w:hAnsi="Consolas"/>
                <w:color w:val="000000"/>
                <w:shd w:val="clear" w:color="auto" w:fill="FFFFFF"/>
              </w:rPr>
              <w:t> person = [];</w:t>
            </w:r>
            <w:r>
              <w:rPr>
                <w:rFonts w:ascii="Consolas" w:hAnsi="Consolas"/>
                <w:color w:val="000000"/>
              </w:rPr>
              <w:br/>
            </w:r>
            <w:r>
              <w:rPr>
                <w:rFonts w:ascii="Consolas" w:hAnsi="Consolas"/>
                <w:color w:val="000000"/>
                <w:shd w:val="clear" w:color="auto" w:fill="FFFFFF"/>
              </w:rPr>
              <w:t>person[</w:t>
            </w:r>
            <w:r>
              <w:rPr>
                <w:rFonts w:ascii="Consolas" w:hAnsi="Consolas"/>
                <w:color w:val="FF0000"/>
                <w:bdr w:val="none" w:sz="0" w:space="0" w:color="auto" w:frame="1"/>
                <w:shd w:val="clear" w:color="auto" w:fill="FFFFFF"/>
              </w:rPr>
              <w:t>0</w:t>
            </w:r>
            <w:r>
              <w:rPr>
                <w:rFonts w:ascii="Consolas" w:hAnsi="Consolas"/>
                <w:color w:val="000000"/>
                <w:shd w:val="clear" w:color="auto" w:fill="FFFFFF"/>
              </w:rPr>
              <w:t>] = </w:t>
            </w:r>
            <w:r>
              <w:rPr>
                <w:rFonts w:ascii="Consolas" w:hAnsi="Consolas"/>
                <w:color w:val="A52A2A"/>
                <w:bdr w:val="none" w:sz="0" w:space="0" w:color="auto" w:frame="1"/>
                <w:shd w:val="clear" w:color="auto" w:fill="FFFFFF"/>
              </w:rPr>
              <w:t>"John"</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person[</w:t>
            </w:r>
            <w:r>
              <w:rPr>
                <w:rFonts w:ascii="Consolas" w:hAnsi="Consolas"/>
                <w:color w:val="FF0000"/>
                <w:bdr w:val="none" w:sz="0" w:space="0" w:color="auto" w:frame="1"/>
                <w:shd w:val="clear" w:color="auto" w:fill="FFFFFF"/>
              </w:rPr>
              <w:t>1</w:t>
            </w:r>
            <w:r>
              <w:rPr>
                <w:rFonts w:ascii="Consolas" w:hAnsi="Consolas"/>
                <w:color w:val="000000"/>
                <w:shd w:val="clear" w:color="auto" w:fill="FFFFFF"/>
              </w:rPr>
              <w:t>] = </w:t>
            </w:r>
            <w:r>
              <w:rPr>
                <w:rFonts w:ascii="Consolas" w:hAnsi="Consolas"/>
                <w:color w:val="A52A2A"/>
                <w:bdr w:val="none" w:sz="0" w:space="0" w:color="auto" w:frame="1"/>
                <w:shd w:val="clear" w:color="auto" w:fill="FFFFFF"/>
              </w:rPr>
              <w:t>"Doe"</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person[</w:t>
            </w:r>
            <w:r>
              <w:rPr>
                <w:rFonts w:ascii="Consolas" w:hAnsi="Consolas"/>
                <w:color w:val="FF0000"/>
                <w:bdr w:val="none" w:sz="0" w:space="0" w:color="auto" w:frame="1"/>
                <w:shd w:val="clear" w:color="auto" w:fill="FFFFFF"/>
              </w:rPr>
              <w:t>2</w:t>
            </w:r>
            <w:r>
              <w:rPr>
                <w:rFonts w:ascii="Consolas" w:hAnsi="Consolas"/>
                <w:color w:val="000000"/>
                <w:shd w:val="clear" w:color="auto" w:fill="FFFFFF"/>
              </w:rPr>
              <w:t>] = </w:t>
            </w:r>
            <w:r>
              <w:rPr>
                <w:rFonts w:ascii="Consolas" w:hAnsi="Consolas"/>
                <w:color w:val="FF0000"/>
                <w:bdr w:val="none" w:sz="0" w:space="0" w:color="auto" w:frame="1"/>
                <w:shd w:val="clear" w:color="auto" w:fill="FFFFFF"/>
              </w:rPr>
              <w:t>46</w:t>
            </w:r>
            <w:r>
              <w:rPr>
                <w:rFonts w:ascii="Consolas" w:hAnsi="Consolas"/>
                <w:color w:val="000000"/>
                <w:shd w:val="clear" w:color="auto" w:fill="FFFFFF"/>
              </w:rPr>
              <w:t>;</w:t>
            </w:r>
            <w:r>
              <w:rPr>
                <w:rFonts w:ascii="Consolas" w:hAnsi="Consolas"/>
                <w:color w:val="000000"/>
              </w:rPr>
              <w:br/>
            </w:r>
            <w:r>
              <w:rPr>
                <w:rFonts w:ascii="Consolas" w:hAnsi="Consolas"/>
                <w:color w:val="0000CD"/>
                <w:bdr w:val="none" w:sz="0" w:space="0" w:color="auto" w:frame="1"/>
                <w:shd w:val="clear" w:color="auto" w:fill="FFFFFF"/>
              </w:rPr>
              <w:t>var</w:t>
            </w:r>
            <w:r>
              <w:rPr>
                <w:rFonts w:ascii="Consolas" w:hAnsi="Consolas"/>
                <w:color w:val="000000"/>
                <w:shd w:val="clear" w:color="auto" w:fill="FFFFFF"/>
              </w:rPr>
              <w:t> x = person.length;         </w:t>
            </w:r>
            <w:r>
              <w:rPr>
                <w:rFonts w:ascii="Consolas" w:hAnsi="Consolas"/>
                <w:color w:val="008000"/>
                <w:bdr w:val="none" w:sz="0" w:space="0" w:color="auto" w:frame="1"/>
                <w:shd w:val="clear" w:color="auto" w:fill="FFFFFF"/>
              </w:rPr>
              <w:t xml:space="preserve">// person.length </w:t>
            </w:r>
            <w:r>
              <w:rPr>
                <w:rFonts w:ascii="Consolas" w:hAnsi="Consolas"/>
                <w:color w:val="008000"/>
                <w:bdr w:val="none" w:sz="0" w:space="0" w:color="auto" w:frame="1"/>
                <w:shd w:val="clear" w:color="auto" w:fill="FFFFFF"/>
              </w:rPr>
              <w:t>返回</w:t>
            </w:r>
            <w:r>
              <w:rPr>
                <w:rFonts w:ascii="Consolas" w:hAnsi="Consolas"/>
                <w:color w:val="008000"/>
                <w:bdr w:val="none" w:sz="0" w:space="0" w:color="auto" w:frame="1"/>
                <w:shd w:val="clear" w:color="auto" w:fill="FFFFFF"/>
              </w:rPr>
              <w:t xml:space="preserve"> 3</w:t>
            </w:r>
            <w:r>
              <w:rPr>
                <w:rFonts w:ascii="Consolas" w:hAnsi="Consolas"/>
                <w:color w:val="008000"/>
                <w:bdr w:val="none" w:sz="0" w:space="0" w:color="auto" w:frame="1"/>
                <w:shd w:val="clear" w:color="auto" w:fill="FFFFFF"/>
              </w:rPr>
              <w:br/>
            </w:r>
            <w:r>
              <w:rPr>
                <w:rFonts w:ascii="Consolas" w:hAnsi="Consolas"/>
                <w:color w:val="0000CD"/>
                <w:bdr w:val="none" w:sz="0" w:space="0" w:color="auto" w:frame="1"/>
                <w:shd w:val="clear" w:color="auto" w:fill="FFFFFF"/>
              </w:rPr>
              <w:t>var</w:t>
            </w:r>
            <w:r>
              <w:rPr>
                <w:rFonts w:ascii="Consolas" w:hAnsi="Consolas"/>
                <w:color w:val="000000"/>
                <w:shd w:val="clear" w:color="auto" w:fill="FFFFFF"/>
              </w:rPr>
              <w:t> y = person[</w:t>
            </w:r>
            <w:r>
              <w:rPr>
                <w:rFonts w:ascii="Consolas" w:hAnsi="Consolas"/>
                <w:color w:val="FF0000"/>
                <w:bdr w:val="none" w:sz="0" w:space="0" w:color="auto" w:frame="1"/>
                <w:shd w:val="clear" w:color="auto" w:fill="FFFFFF"/>
              </w:rPr>
              <w:t>0</w:t>
            </w:r>
            <w:r>
              <w:rPr>
                <w:rFonts w:ascii="Consolas" w:hAnsi="Consolas"/>
                <w:color w:val="000000"/>
                <w:shd w:val="clear" w:color="auto" w:fill="FFFFFF"/>
              </w:rPr>
              <w:t>];             </w:t>
            </w:r>
            <w:r>
              <w:rPr>
                <w:rFonts w:ascii="Consolas" w:hAnsi="Consolas"/>
                <w:color w:val="008000"/>
                <w:bdr w:val="none" w:sz="0" w:space="0" w:color="auto" w:frame="1"/>
                <w:shd w:val="clear" w:color="auto" w:fill="FFFFFF"/>
              </w:rPr>
              <w:t xml:space="preserve">// person[0] </w:t>
            </w:r>
            <w:r>
              <w:rPr>
                <w:rFonts w:ascii="Consolas" w:hAnsi="Consolas"/>
                <w:color w:val="008000"/>
                <w:bdr w:val="none" w:sz="0" w:space="0" w:color="auto" w:frame="1"/>
                <w:shd w:val="clear" w:color="auto" w:fill="FFFFFF"/>
              </w:rPr>
              <w:t>返回</w:t>
            </w:r>
            <w:r>
              <w:rPr>
                <w:rFonts w:ascii="Consolas" w:hAnsi="Consolas"/>
                <w:color w:val="008000"/>
                <w:bdr w:val="none" w:sz="0" w:space="0" w:color="auto" w:frame="1"/>
                <w:shd w:val="clear" w:color="auto" w:fill="FFFFFF"/>
              </w:rPr>
              <w:t xml:space="preserve"> "John"</w:t>
            </w:r>
          </w:p>
        </w:tc>
      </w:tr>
    </w:tbl>
    <w:p w14:paraId="34F30A1B" w14:textId="48B7C830" w:rsidR="008C4769" w:rsidRDefault="008C4769" w:rsidP="008C4769">
      <w:pPr>
        <w:pStyle w:val="6"/>
      </w:pPr>
      <w:r>
        <w:rPr>
          <w:rFonts w:hint="eastAsia"/>
        </w:rPr>
        <w:t>对象索引</w:t>
      </w:r>
    </w:p>
    <w:p w14:paraId="13DDE90F" w14:textId="6C06E092" w:rsidR="008C4769" w:rsidRDefault="008C4769" w:rsidP="008C4769">
      <w:pPr>
        <w:ind w:left="420"/>
      </w:pPr>
      <w:r>
        <w:rPr>
          <w:rFonts w:hint="eastAsia"/>
        </w:rPr>
        <w:t>在</w:t>
      </w:r>
      <w:r>
        <w:t xml:space="preserve"> JavaScript 中,</w:t>
      </w:r>
      <w:r w:rsidRPr="008C4769">
        <w:rPr>
          <w:color w:val="7030A0"/>
        </w:rPr>
        <w:t>对象</w:t>
      </w:r>
      <w:r w:rsidRPr="008C4769">
        <w:rPr>
          <w:color w:val="FF0000"/>
        </w:rPr>
        <w:t>使用 名字作为索引</w:t>
      </w:r>
      <w:r>
        <w:t>。</w:t>
      </w:r>
    </w:p>
    <w:p w14:paraId="6F439451" w14:textId="332EA73D" w:rsidR="008C4769" w:rsidRPr="008C4769" w:rsidRDefault="008C4769" w:rsidP="008C4769">
      <w:pPr>
        <w:ind w:left="420"/>
      </w:pPr>
      <w:r>
        <w:rPr>
          <w:rFonts w:hint="eastAsia"/>
        </w:rPr>
        <w:t>如果你使用名字作为索引，当访问数组时，</w:t>
      </w:r>
      <w:r>
        <w:t>JavaScript 会把</w:t>
      </w:r>
      <w:r w:rsidRPr="008C4769">
        <w:rPr>
          <w:color w:val="FF0000"/>
        </w:rPr>
        <w:t>数组重新定义为标准对象</w:t>
      </w:r>
      <w:r>
        <w:t>。</w:t>
      </w:r>
    </w:p>
    <w:p w14:paraId="4D87B60C" w14:textId="19C19404" w:rsidR="008C4769" w:rsidRDefault="008C4769" w:rsidP="008C4769">
      <w:pPr>
        <w:ind w:left="420"/>
      </w:pPr>
      <w:r>
        <w:rPr>
          <w:rFonts w:hint="eastAsia"/>
        </w:rPr>
        <w:t>执行这样操作后，</w:t>
      </w:r>
      <w:r w:rsidRPr="008C4769">
        <w:rPr>
          <w:rFonts w:hint="eastAsia"/>
          <w:color w:val="FF0000"/>
        </w:rPr>
        <w:t>数组的方法及属性将不能再使用</w:t>
      </w:r>
      <w:r>
        <w:rPr>
          <w:rFonts w:hint="eastAsia"/>
        </w:rPr>
        <w:t>，否则会产生错误</w:t>
      </w:r>
      <w:r>
        <w:t>:</w:t>
      </w:r>
    </w:p>
    <w:tbl>
      <w:tblPr>
        <w:tblStyle w:val="ac"/>
        <w:tblW w:w="0" w:type="auto"/>
        <w:tblInd w:w="420" w:type="dxa"/>
        <w:tblLook w:val="04A0" w:firstRow="1" w:lastRow="0" w:firstColumn="1" w:lastColumn="0" w:noHBand="0" w:noVBand="1"/>
      </w:tblPr>
      <w:tblGrid>
        <w:gridCol w:w="7876"/>
      </w:tblGrid>
      <w:tr w:rsidR="008C4769" w14:paraId="63F279E8" w14:textId="77777777" w:rsidTr="008C4769">
        <w:tc>
          <w:tcPr>
            <w:tcW w:w="8296" w:type="dxa"/>
          </w:tcPr>
          <w:p w14:paraId="7F2906B0" w14:textId="0337C2F8" w:rsidR="008C4769" w:rsidRDefault="008C4769" w:rsidP="008C4769">
            <w:r>
              <w:rPr>
                <w:rFonts w:ascii="Consolas" w:hAnsi="Consolas"/>
                <w:color w:val="0000CD"/>
                <w:bdr w:val="none" w:sz="0" w:space="0" w:color="auto" w:frame="1"/>
                <w:shd w:val="clear" w:color="auto" w:fill="FFFFFF"/>
              </w:rPr>
              <w:t>var</w:t>
            </w:r>
            <w:r>
              <w:rPr>
                <w:rFonts w:ascii="Consolas" w:hAnsi="Consolas"/>
                <w:color w:val="000000"/>
                <w:shd w:val="clear" w:color="auto" w:fill="FFFFFF"/>
              </w:rPr>
              <w:t> person = [];</w:t>
            </w:r>
            <w:r>
              <w:rPr>
                <w:rFonts w:ascii="Consolas" w:hAnsi="Consolas"/>
                <w:color w:val="000000"/>
              </w:rPr>
              <w:br/>
            </w:r>
            <w:r>
              <w:rPr>
                <w:rFonts w:ascii="Consolas" w:hAnsi="Consolas"/>
                <w:color w:val="000000"/>
                <w:shd w:val="clear" w:color="auto" w:fill="FFFFFF"/>
              </w:rPr>
              <w:t>person[</w:t>
            </w:r>
            <w:r>
              <w:rPr>
                <w:rFonts w:ascii="Consolas" w:hAnsi="Consolas"/>
                <w:color w:val="A52A2A"/>
                <w:bdr w:val="none" w:sz="0" w:space="0" w:color="auto" w:frame="1"/>
                <w:shd w:val="clear" w:color="auto" w:fill="FFFFFF"/>
              </w:rPr>
              <w:t>"firstName"</w:t>
            </w:r>
            <w:r>
              <w:rPr>
                <w:rFonts w:ascii="Consolas" w:hAnsi="Consolas"/>
                <w:color w:val="000000"/>
                <w:shd w:val="clear" w:color="auto" w:fill="FFFFFF"/>
              </w:rPr>
              <w:t>] = </w:t>
            </w:r>
            <w:r>
              <w:rPr>
                <w:rFonts w:ascii="Consolas" w:hAnsi="Consolas"/>
                <w:color w:val="A52A2A"/>
                <w:bdr w:val="none" w:sz="0" w:space="0" w:color="auto" w:frame="1"/>
                <w:shd w:val="clear" w:color="auto" w:fill="FFFFFF"/>
              </w:rPr>
              <w:t>"John"</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person[</w:t>
            </w:r>
            <w:r>
              <w:rPr>
                <w:rFonts w:ascii="Consolas" w:hAnsi="Consolas"/>
                <w:color w:val="A52A2A"/>
                <w:bdr w:val="none" w:sz="0" w:space="0" w:color="auto" w:frame="1"/>
                <w:shd w:val="clear" w:color="auto" w:fill="FFFFFF"/>
              </w:rPr>
              <w:t>"lastName"</w:t>
            </w:r>
            <w:r>
              <w:rPr>
                <w:rFonts w:ascii="Consolas" w:hAnsi="Consolas"/>
                <w:color w:val="000000"/>
                <w:shd w:val="clear" w:color="auto" w:fill="FFFFFF"/>
              </w:rPr>
              <w:t>] = </w:t>
            </w:r>
            <w:r>
              <w:rPr>
                <w:rFonts w:ascii="Consolas" w:hAnsi="Consolas"/>
                <w:color w:val="A52A2A"/>
                <w:bdr w:val="none" w:sz="0" w:space="0" w:color="auto" w:frame="1"/>
                <w:shd w:val="clear" w:color="auto" w:fill="FFFFFF"/>
              </w:rPr>
              <w:t>"Doe"</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person[</w:t>
            </w:r>
            <w:r>
              <w:rPr>
                <w:rFonts w:ascii="Consolas" w:hAnsi="Consolas"/>
                <w:color w:val="A52A2A"/>
                <w:bdr w:val="none" w:sz="0" w:space="0" w:color="auto" w:frame="1"/>
                <w:shd w:val="clear" w:color="auto" w:fill="FFFFFF"/>
              </w:rPr>
              <w:t>"age"</w:t>
            </w:r>
            <w:r>
              <w:rPr>
                <w:rFonts w:ascii="Consolas" w:hAnsi="Consolas"/>
                <w:color w:val="000000"/>
                <w:shd w:val="clear" w:color="auto" w:fill="FFFFFF"/>
              </w:rPr>
              <w:t>] = </w:t>
            </w:r>
            <w:r>
              <w:rPr>
                <w:rFonts w:ascii="Consolas" w:hAnsi="Consolas"/>
                <w:color w:val="FF0000"/>
                <w:bdr w:val="none" w:sz="0" w:space="0" w:color="auto" w:frame="1"/>
                <w:shd w:val="clear" w:color="auto" w:fill="FFFFFF"/>
              </w:rPr>
              <w:t>46</w:t>
            </w:r>
            <w:r>
              <w:rPr>
                <w:rFonts w:ascii="Consolas" w:hAnsi="Consolas"/>
                <w:color w:val="000000"/>
                <w:shd w:val="clear" w:color="auto" w:fill="FFFFFF"/>
              </w:rPr>
              <w:t>;</w:t>
            </w:r>
            <w:r>
              <w:rPr>
                <w:rFonts w:ascii="Consolas" w:hAnsi="Consolas"/>
                <w:color w:val="000000"/>
              </w:rPr>
              <w:br/>
            </w:r>
            <w:r>
              <w:rPr>
                <w:rFonts w:ascii="Consolas" w:hAnsi="Consolas"/>
                <w:color w:val="0000CD"/>
                <w:bdr w:val="none" w:sz="0" w:space="0" w:color="auto" w:frame="1"/>
                <w:shd w:val="clear" w:color="auto" w:fill="FFFFFF"/>
              </w:rPr>
              <w:t>var</w:t>
            </w:r>
            <w:r>
              <w:rPr>
                <w:rFonts w:ascii="Consolas" w:hAnsi="Consolas"/>
                <w:color w:val="000000"/>
                <w:shd w:val="clear" w:color="auto" w:fill="FFFFFF"/>
              </w:rPr>
              <w:t> x = person.length;         </w:t>
            </w:r>
            <w:r>
              <w:rPr>
                <w:rFonts w:ascii="Consolas" w:hAnsi="Consolas"/>
                <w:color w:val="008000"/>
                <w:bdr w:val="none" w:sz="0" w:space="0" w:color="auto" w:frame="1"/>
                <w:shd w:val="clear" w:color="auto" w:fill="FFFFFF"/>
              </w:rPr>
              <w:t xml:space="preserve">// person.length </w:t>
            </w:r>
            <w:r>
              <w:rPr>
                <w:rFonts w:ascii="Consolas" w:hAnsi="Consolas"/>
                <w:color w:val="008000"/>
                <w:bdr w:val="none" w:sz="0" w:space="0" w:color="auto" w:frame="1"/>
                <w:shd w:val="clear" w:color="auto" w:fill="FFFFFF"/>
              </w:rPr>
              <w:t>返回</w:t>
            </w:r>
            <w:r>
              <w:rPr>
                <w:rFonts w:ascii="Consolas" w:hAnsi="Consolas"/>
                <w:color w:val="008000"/>
                <w:bdr w:val="none" w:sz="0" w:space="0" w:color="auto" w:frame="1"/>
                <w:shd w:val="clear" w:color="auto" w:fill="FFFFFF"/>
              </w:rPr>
              <w:t xml:space="preserve"> 0</w:t>
            </w:r>
            <w:r>
              <w:rPr>
                <w:rFonts w:ascii="Consolas" w:hAnsi="Consolas"/>
                <w:color w:val="008000"/>
                <w:bdr w:val="none" w:sz="0" w:space="0" w:color="auto" w:frame="1"/>
                <w:shd w:val="clear" w:color="auto" w:fill="FFFFFF"/>
              </w:rPr>
              <w:br/>
            </w:r>
            <w:r>
              <w:rPr>
                <w:rFonts w:ascii="Consolas" w:hAnsi="Consolas"/>
                <w:color w:val="000000"/>
                <w:shd w:val="clear" w:color="auto" w:fill="FFFFFF"/>
              </w:rPr>
              <w:t>var y = person[</w:t>
            </w:r>
            <w:r>
              <w:rPr>
                <w:rFonts w:ascii="Consolas" w:hAnsi="Consolas"/>
                <w:color w:val="FF0000"/>
                <w:bdr w:val="none" w:sz="0" w:space="0" w:color="auto" w:frame="1"/>
                <w:shd w:val="clear" w:color="auto" w:fill="FFFFFF"/>
              </w:rPr>
              <w:t>0</w:t>
            </w:r>
            <w:r>
              <w:rPr>
                <w:rFonts w:ascii="Consolas" w:hAnsi="Consolas"/>
                <w:color w:val="000000"/>
                <w:shd w:val="clear" w:color="auto" w:fill="FFFFFF"/>
              </w:rPr>
              <w:t>];             </w:t>
            </w:r>
            <w:r>
              <w:rPr>
                <w:rFonts w:ascii="Consolas" w:hAnsi="Consolas"/>
                <w:color w:val="008000"/>
                <w:bdr w:val="none" w:sz="0" w:space="0" w:color="auto" w:frame="1"/>
                <w:shd w:val="clear" w:color="auto" w:fill="FFFFFF"/>
              </w:rPr>
              <w:t xml:space="preserve">// person[0] </w:t>
            </w:r>
            <w:r>
              <w:rPr>
                <w:rFonts w:ascii="Consolas" w:hAnsi="Consolas"/>
                <w:color w:val="008000"/>
                <w:bdr w:val="none" w:sz="0" w:space="0" w:color="auto" w:frame="1"/>
                <w:shd w:val="clear" w:color="auto" w:fill="FFFFFF"/>
              </w:rPr>
              <w:t>返回</w:t>
            </w:r>
            <w:r>
              <w:rPr>
                <w:rFonts w:ascii="Consolas" w:hAnsi="Consolas"/>
                <w:color w:val="008000"/>
                <w:bdr w:val="none" w:sz="0" w:space="0" w:color="auto" w:frame="1"/>
                <w:shd w:val="clear" w:color="auto" w:fill="FFFFFF"/>
              </w:rPr>
              <w:t xml:space="preserve"> undefined</w:t>
            </w:r>
          </w:p>
        </w:tc>
      </w:tr>
    </w:tbl>
    <w:p w14:paraId="32582636" w14:textId="77777777" w:rsidR="008C4769" w:rsidRPr="008C4769" w:rsidRDefault="008C4769" w:rsidP="008C4769">
      <w:pPr>
        <w:ind w:left="420"/>
      </w:pPr>
    </w:p>
    <w:p w14:paraId="5A7D746A" w14:textId="42E62150" w:rsidR="00B9554D" w:rsidRDefault="00B9554D" w:rsidP="00B9554D">
      <w:pPr>
        <w:pStyle w:val="3"/>
      </w:pPr>
      <w:r>
        <w:rPr>
          <w:rFonts w:hint="eastAsia"/>
        </w:rPr>
        <w:lastRenderedPageBreak/>
        <w:t>字面量</w:t>
      </w:r>
    </w:p>
    <w:p w14:paraId="61F20E37" w14:textId="662371E1" w:rsidR="00B9554D" w:rsidRDefault="00B9554D" w:rsidP="00563F85">
      <w:pPr>
        <w:pStyle w:val="a8"/>
        <w:numPr>
          <w:ilvl w:val="0"/>
          <w:numId w:val="9"/>
        </w:numPr>
        <w:ind w:firstLineChars="0"/>
      </w:pPr>
      <w:r>
        <w:rPr>
          <w:rFonts w:hint="eastAsia"/>
        </w:rPr>
        <w:t>字面量</w:t>
      </w:r>
      <w:r w:rsidR="008E3A4F">
        <w:rPr>
          <w:rFonts w:hint="eastAsia"/>
        </w:rPr>
        <w:t>是给变量赋值时的</w:t>
      </w:r>
      <w:r w:rsidR="001247F1">
        <w:rPr>
          <w:rFonts w:hint="eastAsia"/>
        </w:rPr>
        <w:t>右值</w:t>
      </w:r>
    </w:p>
    <w:tbl>
      <w:tblPr>
        <w:tblStyle w:val="ac"/>
        <w:tblW w:w="0" w:type="auto"/>
        <w:tblInd w:w="846" w:type="dxa"/>
        <w:tblLook w:val="04A0" w:firstRow="1" w:lastRow="0" w:firstColumn="1" w:lastColumn="0" w:noHBand="0" w:noVBand="1"/>
      </w:tblPr>
      <w:tblGrid>
        <w:gridCol w:w="7450"/>
      </w:tblGrid>
      <w:tr w:rsidR="001247F1" w14:paraId="4CF5D906" w14:textId="77777777" w:rsidTr="001247F1">
        <w:tc>
          <w:tcPr>
            <w:tcW w:w="7450" w:type="dxa"/>
          </w:tcPr>
          <w:p w14:paraId="7B3C221E" w14:textId="4FE91BB7" w:rsidR="001247F1" w:rsidRPr="001247F1" w:rsidRDefault="001247F1" w:rsidP="001247F1">
            <w:pPr>
              <w:pStyle w:val="HTML0"/>
              <w:shd w:val="clear" w:color="auto" w:fill="FFFFFF"/>
              <w:rPr>
                <w:color w:val="000000"/>
                <w:sz w:val="18"/>
                <w:szCs w:val="18"/>
              </w:rPr>
            </w:pPr>
            <w:r>
              <w:rPr>
                <w:rFonts w:hint="eastAsia"/>
                <w:b/>
                <w:bCs/>
                <w:color w:val="000080"/>
                <w:sz w:val="18"/>
                <w:szCs w:val="18"/>
              </w:rPr>
              <w:t xml:space="preserve">var </w:t>
            </w:r>
            <w:r>
              <w:rPr>
                <w:rFonts w:hint="eastAsia"/>
                <w:color w:val="000000"/>
                <w:sz w:val="18"/>
                <w:szCs w:val="18"/>
              </w:rPr>
              <w:t xml:space="preserve">var0 = </w:t>
            </w:r>
            <w:r>
              <w:rPr>
                <w:rFonts w:hint="eastAsia"/>
                <w:b/>
                <w:bCs/>
                <w:color w:val="008000"/>
                <w:sz w:val="18"/>
                <w:szCs w:val="18"/>
              </w:rPr>
              <w:t>"123"</w:t>
            </w:r>
            <w:r>
              <w:rPr>
                <w:rFonts w:hint="eastAsia"/>
                <w:color w:val="000000"/>
                <w:sz w:val="18"/>
                <w:szCs w:val="18"/>
              </w:rPr>
              <w:t>;</w:t>
            </w:r>
          </w:p>
        </w:tc>
      </w:tr>
    </w:tbl>
    <w:p w14:paraId="78D4B7E6" w14:textId="10401069" w:rsidR="001247F1" w:rsidRDefault="001247F1" w:rsidP="00B9554D">
      <w:pPr>
        <w:ind w:left="420"/>
      </w:pPr>
      <w:r>
        <w:tab/>
      </w:r>
      <w:r>
        <w:rPr>
          <w:rFonts w:hint="eastAsia"/>
        </w:rPr>
        <w:t>其中，“123”就是字面量</w:t>
      </w:r>
    </w:p>
    <w:p w14:paraId="04C24791" w14:textId="3600AAB7" w:rsidR="001247F1" w:rsidRDefault="001247F1" w:rsidP="00563F85">
      <w:pPr>
        <w:pStyle w:val="a8"/>
        <w:numPr>
          <w:ilvl w:val="0"/>
          <w:numId w:val="9"/>
        </w:numPr>
        <w:ind w:firstLineChars="0"/>
      </w:pPr>
      <w:r>
        <w:rPr>
          <w:rFonts w:hint="eastAsia"/>
        </w:rPr>
        <w:t>注意</w:t>
      </w:r>
    </w:p>
    <w:p w14:paraId="52A20C5D" w14:textId="77CB79A2" w:rsidR="001247F1" w:rsidRDefault="001247F1" w:rsidP="001247F1">
      <w:pPr>
        <w:pStyle w:val="a8"/>
        <w:ind w:left="840" w:firstLineChars="0"/>
      </w:pPr>
      <w:r>
        <w:rPr>
          <w:rFonts w:hint="eastAsia"/>
        </w:rPr>
        <w:t>字面量不是常量，常量使用const修饰，具有真正的变量名，而字面量只是1个值，不属于任何1个变量</w:t>
      </w:r>
    </w:p>
    <w:p w14:paraId="11A207F2" w14:textId="631AB981" w:rsidR="00B9554D" w:rsidRDefault="00B9554D" w:rsidP="00B9554D">
      <w:pPr>
        <w:pStyle w:val="3"/>
      </w:pPr>
      <w:r>
        <w:rPr>
          <w:rFonts w:hint="eastAsia"/>
        </w:rPr>
        <w:t>关键字</w:t>
      </w:r>
    </w:p>
    <w:p w14:paraId="134B6C3F" w14:textId="7092A629" w:rsidR="00B9554D" w:rsidRDefault="00735B7C" w:rsidP="00563F85">
      <w:pPr>
        <w:pStyle w:val="4"/>
        <w:numPr>
          <w:ilvl w:val="0"/>
          <w:numId w:val="13"/>
        </w:numPr>
      </w:pPr>
      <w:bookmarkStart w:id="0" w:name="_现用关键字"/>
      <w:bookmarkEnd w:id="0"/>
      <w:r>
        <w:rPr>
          <w:rFonts w:hint="eastAsia"/>
        </w:rPr>
        <w:t>现用</w:t>
      </w:r>
      <w:r w:rsidR="00B9554D">
        <w:rPr>
          <w:rFonts w:hint="eastAsia"/>
        </w:rPr>
        <w:t>关键字</w:t>
      </w:r>
    </w:p>
    <w:p w14:paraId="4866DC1F" w14:textId="1E9D28F5" w:rsidR="00B9554D" w:rsidRDefault="00B9554D" w:rsidP="00B9554D">
      <w:pPr>
        <w:ind w:left="420"/>
      </w:pPr>
      <w:r>
        <w:rPr>
          <w:noProof/>
        </w:rPr>
        <w:drawing>
          <wp:inline distT="0" distB="0" distL="0" distR="0" wp14:anchorId="62397262" wp14:editId="547B70A4">
            <wp:extent cx="5274310" cy="44538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453890"/>
                    </a:xfrm>
                    <a:prstGeom prst="rect">
                      <a:avLst/>
                    </a:prstGeom>
                  </pic:spPr>
                </pic:pic>
              </a:graphicData>
            </a:graphic>
          </wp:inline>
        </w:drawing>
      </w:r>
    </w:p>
    <w:p w14:paraId="46B1A062" w14:textId="18DF8982" w:rsidR="00735B7C" w:rsidRDefault="00735B7C" w:rsidP="00B9554D">
      <w:pPr>
        <w:pStyle w:val="4"/>
      </w:pPr>
      <w:bookmarkStart w:id="1" w:name="_保留关键字"/>
      <w:bookmarkEnd w:id="1"/>
      <w:r>
        <w:rPr>
          <w:rFonts w:hint="eastAsia"/>
        </w:rPr>
        <w:t>保留关键字</w:t>
      </w:r>
    </w:p>
    <w:p w14:paraId="47B83A62" w14:textId="428BBCBE" w:rsidR="00A76BB7" w:rsidRDefault="00A76BB7" w:rsidP="006C4E65">
      <w:pPr>
        <w:ind w:left="420"/>
      </w:pPr>
      <w:r>
        <w:rPr>
          <w:rFonts w:hint="eastAsia"/>
        </w:rPr>
        <w:t>为了向将来</w:t>
      </w:r>
      <w:r>
        <w:t>Javascript的新版本过渡，严格模式新增了一些保留关键字：</w:t>
      </w:r>
    </w:p>
    <w:p w14:paraId="01A48A83" w14:textId="77777777" w:rsidR="00A76BB7" w:rsidRDefault="00A76BB7" w:rsidP="00563F85">
      <w:pPr>
        <w:pStyle w:val="a8"/>
        <w:numPr>
          <w:ilvl w:val="0"/>
          <w:numId w:val="9"/>
        </w:numPr>
        <w:ind w:firstLineChars="0"/>
      </w:pPr>
      <w:r>
        <w:t>implements</w:t>
      </w:r>
    </w:p>
    <w:p w14:paraId="20626CF4" w14:textId="77777777" w:rsidR="00A76BB7" w:rsidRDefault="00A76BB7" w:rsidP="00563F85">
      <w:pPr>
        <w:pStyle w:val="a8"/>
        <w:numPr>
          <w:ilvl w:val="0"/>
          <w:numId w:val="9"/>
        </w:numPr>
        <w:ind w:firstLineChars="0"/>
      </w:pPr>
      <w:r>
        <w:lastRenderedPageBreak/>
        <w:t>interface</w:t>
      </w:r>
    </w:p>
    <w:p w14:paraId="7AFA8A4E" w14:textId="77777777" w:rsidR="00A76BB7" w:rsidRDefault="00A76BB7" w:rsidP="00563F85">
      <w:pPr>
        <w:pStyle w:val="a8"/>
        <w:numPr>
          <w:ilvl w:val="0"/>
          <w:numId w:val="9"/>
        </w:numPr>
        <w:ind w:firstLineChars="0"/>
      </w:pPr>
      <w:r>
        <w:t>let</w:t>
      </w:r>
    </w:p>
    <w:p w14:paraId="7898CA7B" w14:textId="77777777" w:rsidR="00A76BB7" w:rsidRDefault="00A76BB7" w:rsidP="00563F85">
      <w:pPr>
        <w:pStyle w:val="a8"/>
        <w:numPr>
          <w:ilvl w:val="0"/>
          <w:numId w:val="9"/>
        </w:numPr>
        <w:ind w:firstLineChars="0"/>
      </w:pPr>
      <w:r>
        <w:t>package</w:t>
      </w:r>
    </w:p>
    <w:p w14:paraId="189CC7BF" w14:textId="77777777" w:rsidR="00A76BB7" w:rsidRDefault="00A76BB7" w:rsidP="00563F85">
      <w:pPr>
        <w:pStyle w:val="a8"/>
        <w:numPr>
          <w:ilvl w:val="0"/>
          <w:numId w:val="9"/>
        </w:numPr>
        <w:ind w:firstLineChars="0"/>
      </w:pPr>
      <w:r>
        <w:t>private</w:t>
      </w:r>
    </w:p>
    <w:p w14:paraId="51A7B5FD" w14:textId="77777777" w:rsidR="00A76BB7" w:rsidRDefault="00A76BB7" w:rsidP="00563F85">
      <w:pPr>
        <w:pStyle w:val="a8"/>
        <w:numPr>
          <w:ilvl w:val="0"/>
          <w:numId w:val="9"/>
        </w:numPr>
        <w:ind w:firstLineChars="0"/>
      </w:pPr>
      <w:r>
        <w:t>protected</w:t>
      </w:r>
    </w:p>
    <w:p w14:paraId="29FD8F51" w14:textId="77777777" w:rsidR="00A76BB7" w:rsidRDefault="00A76BB7" w:rsidP="00563F85">
      <w:pPr>
        <w:pStyle w:val="a8"/>
        <w:numPr>
          <w:ilvl w:val="0"/>
          <w:numId w:val="9"/>
        </w:numPr>
        <w:ind w:firstLineChars="0"/>
      </w:pPr>
      <w:r>
        <w:t>public</w:t>
      </w:r>
    </w:p>
    <w:p w14:paraId="7F6FD92F" w14:textId="77777777" w:rsidR="00A76BB7" w:rsidRDefault="00A76BB7" w:rsidP="00563F85">
      <w:pPr>
        <w:pStyle w:val="a8"/>
        <w:numPr>
          <w:ilvl w:val="0"/>
          <w:numId w:val="9"/>
        </w:numPr>
        <w:ind w:firstLineChars="0"/>
      </w:pPr>
      <w:r>
        <w:t>static</w:t>
      </w:r>
    </w:p>
    <w:p w14:paraId="52AB0143" w14:textId="00EBDA36" w:rsidR="00735B7C" w:rsidRPr="00735B7C" w:rsidRDefault="00A76BB7" w:rsidP="00563F85">
      <w:pPr>
        <w:pStyle w:val="a8"/>
        <w:numPr>
          <w:ilvl w:val="0"/>
          <w:numId w:val="9"/>
        </w:numPr>
        <w:ind w:firstLineChars="0"/>
      </w:pPr>
      <w:r>
        <w:t>yield</w:t>
      </w:r>
    </w:p>
    <w:p w14:paraId="0E390FA1" w14:textId="44FD5BA5" w:rsidR="00B9554D" w:rsidRDefault="00B9554D" w:rsidP="00B9554D">
      <w:pPr>
        <w:pStyle w:val="4"/>
      </w:pPr>
      <w:r>
        <w:rPr>
          <w:rFonts w:hint="eastAsia"/>
        </w:rPr>
        <w:t>常用关键字</w:t>
      </w:r>
    </w:p>
    <w:p w14:paraId="2D7F53CB" w14:textId="789B5F2D" w:rsidR="00E97876" w:rsidRDefault="00E97876" w:rsidP="00563F85">
      <w:pPr>
        <w:pStyle w:val="5"/>
        <w:numPr>
          <w:ilvl w:val="0"/>
          <w:numId w:val="15"/>
        </w:numPr>
        <w:ind w:right="210"/>
      </w:pPr>
      <w:bookmarkStart w:id="2" w:name="_var"/>
      <w:bookmarkEnd w:id="2"/>
      <w:r>
        <w:rPr>
          <w:rFonts w:hint="eastAsia"/>
        </w:rPr>
        <w:t>var</w:t>
      </w:r>
    </w:p>
    <w:p w14:paraId="7B9F3A5B" w14:textId="78B5DA50" w:rsidR="00E97876" w:rsidRDefault="00E97876" w:rsidP="00563F85">
      <w:pPr>
        <w:pStyle w:val="a8"/>
        <w:numPr>
          <w:ilvl w:val="0"/>
          <w:numId w:val="9"/>
        </w:numPr>
        <w:ind w:firstLineChars="0"/>
      </w:pPr>
      <w:r>
        <w:rPr>
          <w:rFonts w:hint="eastAsia"/>
        </w:rPr>
        <w:t>用于定义变量</w:t>
      </w:r>
    </w:p>
    <w:p w14:paraId="738537A7" w14:textId="5F932510" w:rsidR="00E97876" w:rsidRDefault="00E97876" w:rsidP="00563F85">
      <w:pPr>
        <w:pStyle w:val="a8"/>
        <w:numPr>
          <w:ilvl w:val="0"/>
          <w:numId w:val="9"/>
        </w:numPr>
        <w:ind w:firstLineChars="0"/>
      </w:pPr>
      <w:r>
        <w:rPr>
          <w:rFonts w:hint="eastAsia"/>
        </w:rPr>
        <w:t>作用域</w:t>
      </w:r>
    </w:p>
    <w:p w14:paraId="2B01BE11" w14:textId="2FD5EA40" w:rsidR="00E97876" w:rsidRDefault="00E97876" w:rsidP="00E97876">
      <w:pPr>
        <w:pStyle w:val="a8"/>
        <w:ind w:left="840" w:firstLineChars="0" w:firstLine="0"/>
      </w:pPr>
      <w:r>
        <w:rPr>
          <w:rFonts w:hint="eastAsia"/>
        </w:rPr>
        <w:t>var定义的变量的</w:t>
      </w:r>
      <w:r w:rsidR="006E1454">
        <w:rPr>
          <w:rFonts w:hint="eastAsia"/>
        </w:rPr>
        <w:t>作用域</w:t>
      </w:r>
      <w:r>
        <w:rPr>
          <w:rFonts w:hint="eastAsia"/>
        </w:rPr>
        <w:t>为封闭函数</w:t>
      </w:r>
    </w:p>
    <w:p w14:paraId="25CD14B6" w14:textId="223D2385" w:rsidR="00E97876" w:rsidRDefault="00E97876" w:rsidP="00E97876">
      <w:pPr>
        <w:pStyle w:val="a8"/>
        <w:ind w:left="840" w:firstLineChars="0" w:firstLine="0"/>
      </w:pPr>
      <w:r>
        <w:tab/>
      </w:r>
      <w:r>
        <w:rPr>
          <w:rFonts w:hint="eastAsia"/>
        </w:rPr>
        <w:t>函数外定义的变量可以在函数内使用，函数内定义的变量不能再函数外使用</w:t>
      </w:r>
    </w:p>
    <w:p w14:paraId="128E3074" w14:textId="678B965C" w:rsidR="00E97876" w:rsidRDefault="003C0D1C" w:rsidP="003C0D1C">
      <w:pPr>
        <w:pStyle w:val="a8"/>
        <w:ind w:left="840" w:firstLineChars="0" w:firstLine="0"/>
      </w:pPr>
      <w:r>
        <w:tab/>
      </w:r>
      <w:r>
        <w:rPr>
          <w:rFonts w:hint="eastAsia"/>
        </w:rPr>
        <w:t>块（如if）内定义的变量可以在块外使用，</w:t>
      </w:r>
      <w:r w:rsidRPr="003C0D1C">
        <w:rPr>
          <w:rFonts w:hint="eastAsia"/>
          <w:color w:val="FF0000"/>
        </w:rPr>
        <w:t>这点与let不同</w:t>
      </w:r>
    </w:p>
    <w:p w14:paraId="7F7562C5" w14:textId="149928E8" w:rsidR="00E97876" w:rsidRDefault="00E97876" w:rsidP="00563F85">
      <w:pPr>
        <w:pStyle w:val="a8"/>
        <w:numPr>
          <w:ilvl w:val="0"/>
          <w:numId w:val="9"/>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E97876" w14:paraId="1D882115" w14:textId="77777777" w:rsidTr="00E97876">
        <w:tc>
          <w:tcPr>
            <w:tcW w:w="8296" w:type="dxa"/>
          </w:tcPr>
          <w:p w14:paraId="1A933C97" w14:textId="7F13CD63" w:rsidR="00E97876" w:rsidRPr="00E97876" w:rsidRDefault="00E97876" w:rsidP="00E978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18"/>
                <w:szCs w:val="18"/>
              </w:rPr>
            </w:pPr>
            <w:r w:rsidRPr="00E97876">
              <w:rPr>
                <w:rFonts w:ascii="宋体" w:hAnsi="宋体" w:cs="宋体" w:hint="eastAsia"/>
                <w:b/>
                <w:bCs/>
                <w:color w:val="000080"/>
                <w:sz w:val="18"/>
                <w:szCs w:val="18"/>
              </w:rPr>
              <w:t xml:space="preserve">function </w:t>
            </w:r>
            <w:r w:rsidRPr="00E97876">
              <w:rPr>
                <w:rFonts w:ascii="宋体" w:hAnsi="宋体" w:cs="宋体" w:hint="eastAsia"/>
                <w:color w:val="000000"/>
                <w:sz w:val="18"/>
                <w:szCs w:val="18"/>
              </w:rPr>
              <w:t>f(){</w:t>
            </w:r>
            <w:r w:rsidRPr="00E97876">
              <w:rPr>
                <w:rFonts w:ascii="宋体" w:hAnsi="宋体" w:cs="宋体" w:hint="eastAsia"/>
                <w:color w:val="000000"/>
                <w:sz w:val="18"/>
                <w:szCs w:val="18"/>
              </w:rPr>
              <w:br/>
              <w:t xml:space="preserve">    </w:t>
            </w:r>
            <w:r w:rsidRPr="00E97876">
              <w:rPr>
                <w:rFonts w:ascii="宋体" w:hAnsi="宋体" w:cs="宋体" w:hint="eastAsia"/>
                <w:b/>
                <w:bCs/>
                <w:color w:val="000080"/>
                <w:sz w:val="18"/>
                <w:szCs w:val="18"/>
              </w:rPr>
              <w:t>if</w:t>
            </w:r>
            <w:r w:rsidRPr="00E97876">
              <w:rPr>
                <w:rFonts w:ascii="宋体" w:hAnsi="宋体" w:cs="宋体" w:hint="eastAsia"/>
                <w:color w:val="000000"/>
                <w:sz w:val="18"/>
                <w:szCs w:val="18"/>
              </w:rPr>
              <w:t>(</w:t>
            </w:r>
            <w:r w:rsidRPr="00E97876">
              <w:rPr>
                <w:rFonts w:ascii="宋体" w:hAnsi="宋体" w:cs="宋体" w:hint="eastAsia"/>
                <w:b/>
                <w:bCs/>
                <w:color w:val="000080"/>
                <w:sz w:val="18"/>
                <w:szCs w:val="18"/>
              </w:rPr>
              <w:t>true</w:t>
            </w:r>
            <w:r w:rsidRPr="00E97876">
              <w:rPr>
                <w:rFonts w:ascii="宋体" w:hAnsi="宋体" w:cs="宋体" w:hint="eastAsia"/>
                <w:color w:val="000000"/>
                <w:sz w:val="18"/>
                <w:szCs w:val="18"/>
              </w:rPr>
              <w:t>){</w:t>
            </w:r>
            <w:r w:rsidRPr="00E97876">
              <w:rPr>
                <w:rFonts w:ascii="宋体" w:hAnsi="宋体" w:cs="宋体" w:hint="eastAsia"/>
                <w:color w:val="000000"/>
                <w:sz w:val="18"/>
                <w:szCs w:val="18"/>
              </w:rPr>
              <w:br/>
              <w:t xml:space="preserve">        </w:t>
            </w:r>
            <w:r w:rsidRPr="00E97876">
              <w:rPr>
                <w:rFonts w:ascii="宋体" w:hAnsi="宋体" w:cs="宋体" w:hint="eastAsia"/>
                <w:b/>
                <w:bCs/>
                <w:color w:val="000080"/>
                <w:sz w:val="18"/>
                <w:szCs w:val="18"/>
              </w:rPr>
              <w:t xml:space="preserve">var </w:t>
            </w:r>
            <w:r w:rsidRPr="00E97876">
              <w:rPr>
                <w:rFonts w:ascii="宋体" w:hAnsi="宋体" w:cs="宋体" w:hint="eastAsia"/>
                <w:color w:val="000000"/>
                <w:sz w:val="18"/>
                <w:szCs w:val="18"/>
              </w:rPr>
              <w:t xml:space="preserve">x = </w:t>
            </w:r>
            <w:r w:rsidRPr="00E97876">
              <w:rPr>
                <w:rFonts w:ascii="宋体" w:hAnsi="宋体" w:cs="宋体" w:hint="eastAsia"/>
                <w:color w:val="0000FF"/>
                <w:sz w:val="18"/>
                <w:szCs w:val="18"/>
              </w:rPr>
              <w:t>2</w:t>
            </w:r>
            <w:r w:rsidRPr="00E97876">
              <w:rPr>
                <w:rFonts w:ascii="宋体" w:hAnsi="宋体" w:cs="宋体" w:hint="eastAsia"/>
                <w:color w:val="000000"/>
                <w:sz w:val="18"/>
                <w:szCs w:val="18"/>
              </w:rPr>
              <w:t>;</w:t>
            </w:r>
            <w:r w:rsidRPr="00E97876">
              <w:rPr>
                <w:rFonts w:ascii="宋体" w:hAnsi="宋体" w:cs="宋体" w:hint="eastAsia"/>
                <w:color w:val="000000"/>
                <w:sz w:val="18"/>
                <w:szCs w:val="18"/>
              </w:rPr>
              <w:br/>
              <w:t xml:space="preserve">        console.log(x);</w:t>
            </w:r>
            <w:r w:rsidRPr="00E97876">
              <w:rPr>
                <w:rFonts w:ascii="宋体" w:hAnsi="宋体" w:cs="宋体" w:hint="eastAsia"/>
                <w:i/>
                <w:iCs/>
                <w:color w:val="808080"/>
                <w:sz w:val="18"/>
                <w:szCs w:val="18"/>
              </w:rPr>
              <w:t>//2</w:t>
            </w:r>
            <w:r w:rsidRPr="00E97876">
              <w:rPr>
                <w:rFonts w:ascii="宋体" w:hAnsi="宋体" w:cs="宋体" w:hint="eastAsia"/>
                <w:i/>
                <w:iCs/>
                <w:color w:val="808080"/>
                <w:sz w:val="18"/>
                <w:szCs w:val="18"/>
              </w:rPr>
              <w:br/>
              <w:t xml:space="preserve">    </w:t>
            </w:r>
            <w:r w:rsidRPr="00E97876">
              <w:rPr>
                <w:rFonts w:ascii="宋体" w:hAnsi="宋体" w:cs="宋体" w:hint="eastAsia"/>
                <w:color w:val="000000"/>
                <w:sz w:val="18"/>
                <w:szCs w:val="18"/>
              </w:rPr>
              <w:t>}</w:t>
            </w:r>
            <w:r w:rsidRPr="00E97876">
              <w:rPr>
                <w:rFonts w:ascii="宋体" w:hAnsi="宋体" w:cs="宋体" w:hint="eastAsia"/>
                <w:color w:val="000000"/>
                <w:sz w:val="18"/>
                <w:szCs w:val="18"/>
              </w:rPr>
              <w:br/>
              <w:t xml:space="preserve">    console.log(x);</w:t>
            </w:r>
            <w:r w:rsidRPr="00E97876">
              <w:rPr>
                <w:rFonts w:ascii="宋体" w:hAnsi="宋体" w:cs="宋体" w:hint="eastAsia"/>
                <w:i/>
                <w:iCs/>
                <w:color w:val="808080"/>
                <w:sz w:val="18"/>
                <w:szCs w:val="18"/>
              </w:rPr>
              <w:t>//2</w:t>
            </w:r>
            <w:r w:rsidRPr="00E97876">
              <w:rPr>
                <w:rFonts w:ascii="宋体" w:hAnsi="宋体" w:cs="宋体" w:hint="eastAsia"/>
                <w:i/>
                <w:iCs/>
                <w:color w:val="808080"/>
                <w:sz w:val="18"/>
                <w:szCs w:val="18"/>
              </w:rPr>
              <w:br/>
            </w:r>
            <w:r w:rsidRPr="00E97876">
              <w:rPr>
                <w:rFonts w:ascii="宋体" w:hAnsi="宋体" w:cs="宋体" w:hint="eastAsia"/>
                <w:color w:val="000000"/>
                <w:sz w:val="18"/>
                <w:szCs w:val="18"/>
              </w:rPr>
              <w:t>}</w:t>
            </w:r>
            <w:r w:rsidRPr="00E97876">
              <w:rPr>
                <w:rFonts w:ascii="宋体" w:hAnsi="宋体" w:cs="宋体" w:hint="eastAsia"/>
                <w:color w:val="000000"/>
                <w:sz w:val="18"/>
                <w:szCs w:val="18"/>
              </w:rPr>
              <w:br/>
              <w:t>console.log(x);</w:t>
            </w:r>
            <w:r w:rsidRPr="00E97876">
              <w:rPr>
                <w:rFonts w:ascii="宋体" w:hAnsi="宋体" w:cs="宋体" w:hint="eastAsia"/>
                <w:i/>
                <w:iCs/>
                <w:color w:val="808080"/>
                <w:sz w:val="18"/>
                <w:szCs w:val="18"/>
              </w:rPr>
              <w:t>//not defined</w:t>
            </w:r>
          </w:p>
        </w:tc>
      </w:tr>
    </w:tbl>
    <w:p w14:paraId="52C3023B" w14:textId="5ACD3B57" w:rsidR="00E97876" w:rsidRDefault="006E1454" w:rsidP="006E1454">
      <w:pPr>
        <w:pStyle w:val="5"/>
        <w:ind w:right="210"/>
      </w:pPr>
      <w:bookmarkStart w:id="3" w:name="_let"/>
      <w:bookmarkEnd w:id="3"/>
      <w:r>
        <w:rPr>
          <w:rFonts w:hint="eastAsia"/>
        </w:rPr>
        <w:t>let</w:t>
      </w:r>
    </w:p>
    <w:p w14:paraId="03D4DBB8" w14:textId="77777777" w:rsidR="006E1454" w:rsidRDefault="006E1454" w:rsidP="00563F85">
      <w:pPr>
        <w:pStyle w:val="a8"/>
        <w:numPr>
          <w:ilvl w:val="0"/>
          <w:numId w:val="9"/>
        </w:numPr>
        <w:ind w:firstLineChars="0"/>
      </w:pPr>
      <w:r>
        <w:rPr>
          <w:rFonts w:hint="eastAsia"/>
        </w:rPr>
        <w:t>用于定义变量</w:t>
      </w:r>
    </w:p>
    <w:p w14:paraId="17FDE5BB" w14:textId="77777777" w:rsidR="006E1454" w:rsidRDefault="006E1454" w:rsidP="00563F85">
      <w:pPr>
        <w:pStyle w:val="a8"/>
        <w:numPr>
          <w:ilvl w:val="0"/>
          <w:numId w:val="9"/>
        </w:numPr>
        <w:ind w:firstLineChars="0"/>
      </w:pPr>
      <w:r>
        <w:rPr>
          <w:rFonts w:hint="eastAsia"/>
        </w:rPr>
        <w:t>作用域</w:t>
      </w:r>
    </w:p>
    <w:p w14:paraId="19A9129D" w14:textId="4D9CFF99" w:rsidR="006E1454" w:rsidRDefault="006E1454" w:rsidP="006E1454">
      <w:pPr>
        <w:pStyle w:val="a8"/>
        <w:ind w:left="840" w:firstLineChars="0"/>
        <w:rPr>
          <w:color w:val="FF0000"/>
        </w:rPr>
      </w:pPr>
      <w:r>
        <w:rPr>
          <w:rFonts w:hint="eastAsia"/>
        </w:rPr>
        <w:t>let定义的变量的作用域为同级块（如if）和下级块，上级块内是无法使用的；</w:t>
      </w:r>
      <w:r w:rsidRPr="003C0D1C">
        <w:rPr>
          <w:rFonts w:hint="eastAsia"/>
          <w:color w:val="FF0000"/>
        </w:rPr>
        <w:t>这点与let不同</w:t>
      </w:r>
    </w:p>
    <w:p w14:paraId="1B066BC6" w14:textId="0FF4880B" w:rsidR="006E1454" w:rsidRDefault="006E1454" w:rsidP="00563F85">
      <w:pPr>
        <w:pStyle w:val="a8"/>
        <w:numPr>
          <w:ilvl w:val="0"/>
          <w:numId w:val="9"/>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6E1454" w14:paraId="485710A9" w14:textId="77777777" w:rsidTr="006E1454">
        <w:tc>
          <w:tcPr>
            <w:tcW w:w="8296" w:type="dxa"/>
          </w:tcPr>
          <w:p w14:paraId="53E30C2E" w14:textId="3E4BFCB2" w:rsidR="006E1454" w:rsidRPr="008E3722" w:rsidRDefault="008E3722" w:rsidP="008E37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18"/>
                <w:szCs w:val="18"/>
              </w:rPr>
            </w:pPr>
            <w:r w:rsidRPr="008E3722">
              <w:rPr>
                <w:rFonts w:ascii="宋体" w:hAnsi="宋体" w:cs="宋体" w:hint="eastAsia"/>
                <w:b/>
                <w:bCs/>
                <w:color w:val="000080"/>
                <w:sz w:val="18"/>
                <w:szCs w:val="18"/>
              </w:rPr>
              <w:t xml:space="preserve">function </w:t>
            </w:r>
            <w:r w:rsidRPr="008E3722">
              <w:rPr>
                <w:rFonts w:ascii="宋体" w:hAnsi="宋体" w:cs="宋体" w:hint="eastAsia"/>
                <w:color w:val="000000"/>
                <w:sz w:val="18"/>
                <w:szCs w:val="18"/>
              </w:rPr>
              <w:t>f1(){</w:t>
            </w:r>
            <w:r w:rsidRPr="008E3722">
              <w:rPr>
                <w:rFonts w:ascii="宋体" w:hAnsi="宋体" w:cs="宋体" w:hint="eastAsia"/>
                <w:color w:val="000000"/>
                <w:sz w:val="18"/>
                <w:szCs w:val="18"/>
              </w:rPr>
              <w:br/>
              <w:t xml:space="preserve">    </w:t>
            </w:r>
            <w:r w:rsidRPr="008E3722">
              <w:rPr>
                <w:rFonts w:ascii="宋体" w:hAnsi="宋体" w:cs="宋体" w:hint="eastAsia"/>
                <w:b/>
                <w:bCs/>
                <w:color w:val="000080"/>
                <w:sz w:val="18"/>
                <w:szCs w:val="18"/>
              </w:rPr>
              <w:t>if</w:t>
            </w:r>
            <w:r w:rsidRPr="008E3722">
              <w:rPr>
                <w:rFonts w:ascii="宋体" w:hAnsi="宋体" w:cs="宋体" w:hint="eastAsia"/>
                <w:color w:val="000000"/>
                <w:sz w:val="18"/>
                <w:szCs w:val="18"/>
              </w:rPr>
              <w:t>(</w:t>
            </w:r>
            <w:r w:rsidRPr="008E3722">
              <w:rPr>
                <w:rFonts w:ascii="宋体" w:hAnsi="宋体" w:cs="宋体" w:hint="eastAsia"/>
                <w:b/>
                <w:bCs/>
                <w:color w:val="000080"/>
                <w:sz w:val="18"/>
                <w:szCs w:val="18"/>
              </w:rPr>
              <w:t>true</w:t>
            </w:r>
            <w:r w:rsidRPr="008E3722">
              <w:rPr>
                <w:rFonts w:ascii="宋体" w:hAnsi="宋体" w:cs="宋体" w:hint="eastAsia"/>
                <w:color w:val="000000"/>
                <w:sz w:val="18"/>
                <w:szCs w:val="18"/>
              </w:rPr>
              <w:t>){</w:t>
            </w:r>
            <w:r w:rsidRPr="008E3722">
              <w:rPr>
                <w:rFonts w:ascii="宋体" w:hAnsi="宋体" w:cs="宋体" w:hint="eastAsia"/>
                <w:color w:val="000000"/>
                <w:sz w:val="18"/>
                <w:szCs w:val="18"/>
              </w:rPr>
              <w:br/>
              <w:t xml:space="preserve">        </w:t>
            </w:r>
            <w:r w:rsidRPr="008E3722">
              <w:rPr>
                <w:rFonts w:ascii="宋体" w:hAnsi="宋体" w:cs="宋体" w:hint="eastAsia"/>
                <w:b/>
                <w:bCs/>
                <w:color w:val="000080"/>
                <w:sz w:val="18"/>
                <w:szCs w:val="18"/>
              </w:rPr>
              <w:t xml:space="preserve">let </w:t>
            </w:r>
            <w:r w:rsidRPr="008E3722">
              <w:rPr>
                <w:rFonts w:ascii="宋体" w:hAnsi="宋体" w:cs="宋体" w:hint="eastAsia"/>
                <w:color w:val="000000"/>
                <w:sz w:val="18"/>
                <w:szCs w:val="18"/>
              </w:rPr>
              <w:t xml:space="preserve">x = </w:t>
            </w:r>
            <w:r w:rsidRPr="008E3722">
              <w:rPr>
                <w:rFonts w:ascii="宋体" w:hAnsi="宋体" w:cs="宋体" w:hint="eastAsia"/>
                <w:color w:val="0000FF"/>
                <w:sz w:val="18"/>
                <w:szCs w:val="18"/>
              </w:rPr>
              <w:t>2</w:t>
            </w:r>
            <w:r w:rsidRPr="008E3722">
              <w:rPr>
                <w:rFonts w:ascii="宋体" w:hAnsi="宋体" w:cs="宋体" w:hint="eastAsia"/>
                <w:color w:val="000000"/>
                <w:sz w:val="18"/>
                <w:szCs w:val="18"/>
              </w:rPr>
              <w:t>;</w:t>
            </w:r>
            <w:r w:rsidRPr="008E3722">
              <w:rPr>
                <w:rFonts w:ascii="宋体" w:hAnsi="宋体" w:cs="宋体" w:hint="eastAsia"/>
                <w:color w:val="000000"/>
                <w:sz w:val="18"/>
                <w:szCs w:val="18"/>
              </w:rPr>
              <w:br/>
              <w:t xml:space="preserve">        console.log(x);</w:t>
            </w:r>
            <w:r w:rsidRPr="008E3722">
              <w:rPr>
                <w:rFonts w:ascii="宋体" w:hAnsi="宋体" w:cs="宋体" w:hint="eastAsia"/>
                <w:i/>
                <w:iCs/>
                <w:color w:val="808080"/>
                <w:sz w:val="18"/>
                <w:szCs w:val="18"/>
              </w:rPr>
              <w:t>//2</w:t>
            </w:r>
            <w:r w:rsidRPr="008E3722">
              <w:rPr>
                <w:rFonts w:ascii="宋体" w:hAnsi="宋体" w:cs="宋体" w:hint="eastAsia"/>
                <w:i/>
                <w:iCs/>
                <w:color w:val="808080"/>
                <w:sz w:val="18"/>
                <w:szCs w:val="18"/>
              </w:rPr>
              <w:br/>
              <w:t xml:space="preserve">    </w:t>
            </w:r>
            <w:r w:rsidRPr="008E3722">
              <w:rPr>
                <w:rFonts w:ascii="宋体" w:hAnsi="宋体" w:cs="宋体" w:hint="eastAsia"/>
                <w:color w:val="000000"/>
                <w:sz w:val="18"/>
                <w:szCs w:val="18"/>
              </w:rPr>
              <w:t>}</w:t>
            </w:r>
            <w:r w:rsidRPr="008E3722">
              <w:rPr>
                <w:rFonts w:ascii="宋体" w:hAnsi="宋体" w:cs="宋体" w:hint="eastAsia"/>
                <w:color w:val="000000"/>
                <w:sz w:val="18"/>
                <w:szCs w:val="18"/>
              </w:rPr>
              <w:br/>
              <w:t xml:space="preserve">    console.log(x);</w:t>
            </w:r>
            <w:r w:rsidRPr="008E3722">
              <w:rPr>
                <w:rFonts w:ascii="宋体" w:hAnsi="宋体" w:cs="宋体" w:hint="eastAsia"/>
                <w:i/>
                <w:iCs/>
                <w:color w:val="808080"/>
                <w:sz w:val="18"/>
                <w:szCs w:val="18"/>
              </w:rPr>
              <w:t>//not defined</w:t>
            </w:r>
            <w:r w:rsidRPr="008E3722">
              <w:rPr>
                <w:rFonts w:ascii="宋体" w:hAnsi="宋体" w:cs="宋体" w:hint="eastAsia"/>
                <w:i/>
                <w:iCs/>
                <w:color w:val="808080"/>
                <w:sz w:val="18"/>
                <w:szCs w:val="18"/>
              </w:rPr>
              <w:br/>
            </w:r>
            <w:r w:rsidRPr="008E3722">
              <w:rPr>
                <w:rFonts w:ascii="宋体" w:hAnsi="宋体" w:cs="宋体" w:hint="eastAsia"/>
                <w:color w:val="000000"/>
                <w:sz w:val="18"/>
                <w:szCs w:val="18"/>
              </w:rPr>
              <w:t>}</w:t>
            </w:r>
          </w:p>
        </w:tc>
      </w:tr>
    </w:tbl>
    <w:p w14:paraId="48FB6DE9" w14:textId="14AC0314" w:rsidR="006A13F5" w:rsidRDefault="0048701A" w:rsidP="0048701A">
      <w:pPr>
        <w:pStyle w:val="5"/>
        <w:ind w:right="210"/>
      </w:pPr>
      <w:r>
        <w:rPr>
          <w:rFonts w:hint="eastAsia"/>
        </w:rPr>
        <w:lastRenderedPageBreak/>
        <w:t>this</w:t>
      </w:r>
    </w:p>
    <w:p w14:paraId="25FEDC40" w14:textId="203C885E" w:rsidR="009F5513" w:rsidRDefault="009F5513" w:rsidP="00167F93">
      <w:pPr>
        <w:pStyle w:val="6"/>
        <w:numPr>
          <w:ilvl w:val="0"/>
          <w:numId w:val="50"/>
        </w:numPr>
      </w:pPr>
      <w:r>
        <w:rPr>
          <w:rFonts w:hint="eastAsia"/>
        </w:rPr>
        <w:t>this指向</w:t>
      </w:r>
    </w:p>
    <w:p w14:paraId="4D483153" w14:textId="72C0CF94" w:rsidR="009278CC" w:rsidRPr="009278CC" w:rsidRDefault="009278CC" w:rsidP="009278CC">
      <w:pPr>
        <w:ind w:left="840"/>
      </w:pPr>
      <w:r>
        <w:rPr>
          <w:rFonts w:hint="eastAsia"/>
        </w:rPr>
        <w:t>函数中的this指向取决于函数被调用时，是以何种方式进行调用的</w:t>
      </w:r>
    </w:p>
    <w:p w14:paraId="54D41CE7" w14:textId="3459C3D6" w:rsidR="00D749D5" w:rsidRDefault="009F5513" w:rsidP="009F5513">
      <w:pPr>
        <w:ind w:left="840"/>
      </w:pPr>
      <w:r>
        <w:rPr>
          <w:rFonts w:hint="eastAsia"/>
        </w:rPr>
        <w:t>this的指向较为复杂，分为如下几种情况：</w:t>
      </w:r>
    </w:p>
    <w:p w14:paraId="72BAAC53" w14:textId="583BF695" w:rsidR="009F5513" w:rsidRDefault="009F5513" w:rsidP="009F5513">
      <w:pPr>
        <w:pStyle w:val="a8"/>
        <w:numPr>
          <w:ilvl w:val="0"/>
          <w:numId w:val="9"/>
        </w:numPr>
        <w:ind w:firstLineChars="0"/>
      </w:pPr>
      <w:r>
        <w:rPr>
          <w:rFonts w:hint="eastAsia"/>
        </w:rPr>
        <w:t>函数外</w:t>
      </w:r>
    </w:p>
    <w:p w14:paraId="706172C8" w14:textId="509D6921" w:rsidR="009F5513" w:rsidRDefault="009F5513" w:rsidP="009F5513">
      <w:pPr>
        <w:ind w:left="420" w:firstLine="420"/>
      </w:pPr>
      <w:r>
        <w:rPr>
          <w:rFonts w:hint="eastAsia"/>
        </w:rPr>
        <w:t>函数外，this指向exports和module</w:t>
      </w:r>
      <w:r>
        <w:t>.exports</w:t>
      </w:r>
    </w:p>
    <w:tbl>
      <w:tblPr>
        <w:tblStyle w:val="ac"/>
        <w:tblW w:w="0" w:type="auto"/>
        <w:tblInd w:w="840" w:type="dxa"/>
        <w:tblLook w:val="04A0" w:firstRow="1" w:lastRow="0" w:firstColumn="1" w:lastColumn="0" w:noHBand="0" w:noVBand="1"/>
      </w:tblPr>
      <w:tblGrid>
        <w:gridCol w:w="7456"/>
      </w:tblGrid>
      <w:tr w:rsidR="009F5513" w14:paraId="13DC5F67" w14:textId="77777777" w:rsidTr="00C5145E">
        <w:tc>
          <w:tcPr>
            <w:tcW w:w="8296" w:type="dxa"/>
          </w:tcPr>
          <w:p w14:paraId="657D52BF" w14:textId="77777777" w:rsidR="009F5513" w:rsidRPr="003A5A70" w:rsidRDefault="009F5513" w:rsidP="00C514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3A5A70">
              <w:rPr>
                <w:rFonts w:ascii="宋体" w:hAnsi="宋体" w:cs="宋体" w:hint="eastAsia"/>
                <w:color w:val="000000"/>
                <w:sz w:val="23"/>
                <w:szCs w:val="23"/>
              </w:rPr>
              <w:t xml:space="preserve">exports.num = </w:t>
            </w:r>
            <w:r w:rsidRPr="003A5A70">
              <w:rPr>
                <w:rFonts w:ascii="宋体" w:hAnsi="宋体" w:cs="宋体" w:hint="eastAsia"/>
                <w:color w:val="0000FF"/>
                <w:sz w:val="23"/>
                <w:szCs w:val="23"/>
              </w:rPr>
              <w:t>1</w:t>
            </w:r>
            <w:r w:rsidRPr="003A5A70">
              <w:rPr>
                <w:rFonts w:ascii="宋体" w:hAnsi="宋体" w:cs="宋体" w:hint="eastAsia"/>
                <w:color w:val="000000"/>
                <w:sz w:val="23"/>
                <w:szCs w:val="23"/>
              </w:rPr>
              <w:t>;</w:t>
            </w:r>
            <w:r w:rsidRPr="003A5A70">
              <w:rPr>
                <w:rFonts w:ascii="宋体" w:hAnsi="宋体" w:cs="宋体" w:hint="eastAsia"/>
                <w:color w:val="000000"/>
                <w:sz w:val="23"/>
                <w:szCs w:val="23"/>
              </w:rPr>
              <w:br/>
              <w:t>console.log(exports);</w:t>
            </w:r>
            <w:r w:rsidRPr="003A5A70">
              <w:rPr>
                <w:rFonts w:ascii="宋体" w:hAnsi="宋体" w:cs="宋体" w:hint="eastAsia"/>
                <w:color w:val="000000"/>
                <w:sz w:val="23"/>
                <w:szCs w:val="23"/>
              </w:rPr>
              <w:br/>
              <w:t>console.log(</w:t>
            </w:r>
            <w:r w:rsidRPr="003A5A70">
              <w:rPr>
                <w:rFonts w:ascii="宋体" w:hAnsi="宋体" w:cs="宋体" w:hint="eastAsia"/>
                <w:b/>
                <w:bCs/>
                <w:color w:val="000080"/>
                <w:sz w:val="23"/>
                <w:szCs w:val="23"/>
              </w:rPr>
              <w:t>this</w:t>
            </w:r>
            <w:r w:rsidRPr="003A5A70">
              <w:rPr>
                <w:rFonts w:ascii="宋体" w:hAnsi="宋体" w:cs="宋体" w:hint="eastAsia"/>
                <w:color w:val="000000"/>
                <w:sz w:val="23"/>
                <w:szCs w:val="23"/>
              </w:rPr>
              <w:t>);</w:t>
            </w:r>
          </w:p>
        </w:tc>
      </w:tr>
    </w:tbl>
    <w:p w14:paraId="0844A91F" w14:textId="77777777" w:rsidR="009F5513" w:rsidRDefault="009F5513" w:rsidP="009F5513">
      <w:pPr>
        <w:pStyle w:val="a8"/>
        <w:ind w:left="840" w:firstLineChars="0" w:firstLine="0"/>
      </w:pPr>
      <w:r>
        <w:rPr>
          <w:rFonts w:hint="eastAsia"/>
        </w:rPr>
        <w:t>结果：</w:t>
      </w:r>
    </w:p>
    <w:p w14:paraId="0F6F9975" w14:textId="0C56B8E0" w:rsidR="009F5513" w:rsidRDefault="009F5513" w:rsidP="009F5513">
      <w:pPr>
        <w:pStyle w:val="a8"/>
        <w:ind w:left="840" w:firstLineChars="0" w:firstLine="0"/>
      </w:pPr>
      <w:r>
        <w:rPr>
          <w:noProof/>
        </w:rPr>
        <w:drawing>
          <wp:inline distT="0" distB="0" distL="0" distR="0" wp14:anchorId="46E3A7F9" wp14:editId="26AFD9CB">
            <wp:extent cx="1019175" cy="3429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19175" cy="342900"/>
                    </a:xfrm>
                    <a:prstGeom prst="rect">
                      <a:avLst/>
                    </a:prstGeom>
                  </pic:spPr>
                </pic:pic>
              </a:graphicData>
            </a:graphic>
          </wp:inline>
        </w:drawing>
      </w:r>
    </w:p>
    <w:p w14:paraId="51FBF046" w14:textId="41D6F912" w:rsidR="009F5513" w:rsidRDefault="009F5513" w:rsidP="009F5513">
      <w:pPr>
        <w:pStyle w:val="a8"/>
        <w:numPr>
          <w:ilvl w:val="0"/>
          <w:numId w:val="9"/>
        </w:numPr>
        <w:ind w:firstLineChars="0"/>
      </w:pPr>
      <w:r>
        <w:rPr>
          <w:rFonts w:hint="eastAsia"/>
        </w:rPr>
        <w:t>函数内</w:t>
      </w:r>
    </w:p>
    <w:p w14:paraId="6F1DF876" w14:textId="53B29CBA" w:rsidR="009F5513" w:rsidRDefault="009F5513" w:rsidP="009F5513">
      <w:pPr>
        <w:pStyle w:val="a8"/>
        <w:numPr>
          <w:ilvl w:val="1"/>
          <w:numId w:val="9"/>
        </w:numPr>
        <w:ind w:firstLineChars="0"/>
      </w:pPr>
      <w:r>
        <w:rPr>
          <w:rFonts w:hint="eastAsia"/>
        </w:rPr>
        <w:t>构造函数内</w:t>
      </w:r>
    </w:p>
    <w:p w14:paraId="7B564F5E" w14:textId="48B24F22" w:rsidR="00F079CC" w:rsidRDefault="00F079CC" w:rsidP="00F079CC">
      <w:pPr>
        <w:ind w:left="1260" w:firstLine="420"/>
      </w:pPr>
      <w:r>
        <w:rPr>
          <w:rFonts w:hint="eastAsia"/>
        </w:rPr>
        <w:t>构造函数中，this指向这个实例</w:t>
      </w:r>
    </w:p>
    <w:p w14:paraId="7B92A2DD" w14:textId="50B28FF9" w:rsidR="00F079CC" w:rsidRDefault="00F079CC" w:rsidP="00F079CC">
      <w:pPr>
        <w:ind w:left="1260" w:firstLine="420"/>
      </w:pPr>
      <w:r>
        <w:rPr>
          <w:rFonts w:hint="eastAsia"/>
        </w:rPr>
        <w:t>只要调用时，使用new给方法创建了1个实例，则该实例方法中的this就指向这个实例</w:t>
      </w:r>
    </w:p>
    <w:tbl>
      <w:tblPr>
        <w:tblStyle w:val="ac"/>
        <w:tblW w:w="0" w:type="auto"/>
        <w:tblInd w:w="1271" w:type="dxa"/>
        <w:tblLook w:val="04A0" w:firstRow="1" w:lastRow="0" w:firstColumn="1" w:lastColumn="0" w:noHBand="0" w:noVBand="1"/>
      </w:tblPr>
      <w:tblGrid>
        <w:gridCol w:w="7025"/>
      </w:tblGrid>
      <w:tr w:rsidR="00F079CC" w14:paraId="77CB24C5" w14:textId="77777777" w:rsidTr="00F079CC">
        <w:tc>
          <w:tcPr>
            <w:tcW w:w="7025" w:type="dxa"/>
          </w:tcPr>
          <w:p w14:paraId="392FBF50" w14:textId="77777777" w:rsidR="00F079CC" w:rsidRPr="003A5A70" w:rsidRDefault="00F079CC" w:rsidP="00C514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3A5A70">
              <w:rPr>
                <w:rFonts w:ascii="宋体" w:hAnsi="宋体" w:cs="宋体" w:hint="eastAsia"/>
                <w:b/>
                <w:bCs/>
                <w:color w:val="000080"/>
                <w:sz w:val="23"/>
                <w:szCs w:val="23"/>
              </w:rPr>
              <w:t xml:space="preserve">function </w:t>
            </w:r>
            <w:r w:rsidRPr="003A5A70">
              <w:rPr>
                <w:rFonts w:ascii="宋体" w:hAnsi="宋体" w:cs="宋体" w:hint="eastAsia"/>
                <w:color w:val="000000"/>
                <w:sz w:val="23"/>
                <w:szCs w:val="23"/>
              </w:rPr>
              <w:t>f() {</w:t>
            </w:r>
            <w:r w:rsidRPr="003A5A70">
              <w:rPr>
                <w:rFonts w:ascii="宋体" w:hAnsi="宋体" w:cs="宋体" w:hint="eastAsia"/>
                <w:color w:val="000000"/>
                <w:sz w:val="23"/>
                <w:szCs w:val="23"/>
              </w:rPr>
              <w:br/>
              <w:t xml:space="preserve">    </w:t>
            </w:r>
            <w:r w:rsidRPr="003A5A70">
              <w:rPr>
                <w:rFonts w:ascii="宋体" w:hAnsi="宋体" w:cs="宋体" w:hint="eastAsia"/>
                <w:b/>
                <w:bCs/>
                <w:color w:val="000080"/>
                <w:sz w:val="23"/>
                <w:szCs w:val="23"/>
              </w:rPr>
              <w:t>this</w:t>
            </w:r>
            <w:r w:rsidRPr="003A5A70">
              <w:rPr>
                <w:rFonts w:ascii="宋体" w:hAnsi="宋体" w:cs="宋体" w:hint="eastAsia"/>
                <w:color w:val="000000"/>
                <w:sz w:val="23"/>
                <w:szCs w:val="23"/>
              </w:rPr>
              <w:t xml:space="preserve">.num = </w:t>
            </w:r>
            <w:r w:rsidRPr="003A5A70">
              <w:rPr>
                <w:rFonts w:ascii="宋体" w:hAnsi="宋体" w:cs="宋体" w:hint="eastAsia"/>
                <w:color w:val="0000FF"/>
                <w:sz w:val="23"/>
                <w:szCs w:val="23"/>
              </w:rPr>
              <w:t>1</w:t>
            </w:r>
            <w:r w:rsidRPr="003A5A70">
              <w:rPr>
                <w:rFonts w:ascii="宋体" w:hAnsi="宋体" w:cs="宋体" w:hint="eastAsia"/>
                <w:color w:val="000000"/>
                <w:sz w:val="23"/>
                <w:szCs w:val="23"/>
              </w:rPr>
              <w:t>;</w:t>
            </w:r>
            <w:r w:rsidRPr="003A5A70">
              <w:rPr>
                <w:rFonts w:ascii="宋体" w:hAnsi="宋体" w:cs="宋体" w:hint="eastAsia"/>
                <w:color w:val="000000"/>
                <w:sz w:val="23"/>
                <w:szCs w:val="23"/>
              </w:rPr>
              <w:br/>
              <w:t xml:space="preserve">    console.log(</w:t>
            </w:r>
            <w:r w:rsidRPr="003A5A70">
              <w:rPr>
                <w:rFonts w:ascii="宋体" w:hAnsi="宋体" w:cs="宋体" w:hint="eastAsia"/>
                <w:b/>
                <w:bCs/>
                <w:color w:val="000080"/>
                <w:sz w:val="23"/>
                <w:szCs w:val="23"/>
              </w:rPr>
              <w:t>this</w:t>
            </w:r>
            <w:r w:rsidRPr="003A5A70">
              <w:rPr>
                <w:rFonts w:ascii="宋体" w:hAnsi="宋体" w:cs="宋体" w:hint="eastAsia"/>
                <w:color w:val="000000"/>
                <w:sz w:val="23"/>
                <w:szCs w:val="23"/>
              </w:rPr>
              <w:t>.num);</w:t>
            </w:r>
            <w:r w:rsidRPr="003A5A70">
              <w:rPr>
                <w:rFonts w:ascii="宋体" w:hAnsi="宋体" w:cs="宋体" w:hint="eastAsia"/>
                <w:color w:val="000000"/>
                <w:sz w:val="23"/>
                <w:szCs w:val="23"/>
              </w:rPr>
              <w:br/>
              <w:t>}</w:t>
            </w:r>
            <w:r w:rsidRPr="003A5A70">
              <w:rPr>
                <w:rFonts w:ascii="宋体" w:hAnsi="宋体" w:cs="宋体" w:hint="eastAsia"/>
                <w:color w:val="000000"/>
                <w:sz w:val="23"/>
                <w:szCs w:val="23"/>
              </w:rPr>
              <w:br/>
            </w:r>
            <w:r w:rsidRPr="003A5A70">
              <w:rPr>
                <w:rFonts w:ascii="宋体" w:hAnsi="宋体" w:cs="宋体" w:hint="eastAsia"/>
                <w:b/>
                <w:bCs/>
                <w:color w:val="000080"/>
                <w:sz w:val="23"/>
                <w:szCs w:val="23"/>
              </w:rPr>
              <w:t xml:space="preserve">var </w:t>
            </w:r>
            <w:r w:rsidRPr="003A5A70">
              <w:rPr>
                <w:rFonts w:ascii="宋体" w:hAnsi="宋体" w:cs="宋体" w:hint="eastAsia"/>
                <w:color w:val="000000"/>
                <w:sz w:val="23"/>
                <w:szCs w:val="23"/>
              </w:rPr>
              <w:t xml:space="preserve">fun = </w:t>
            </w:r>
            <w:r w:rsidRPr="003A5A70">
              <w:rPr>
                <w:rFonts w:ascii="宋体" w:hAnsi="宋体" w:cs="宋体" w:hint="eastAsia"/>
                <w:b/>
                <w:bCs/>
                <w:color w:val="000080"/>
                <w:sz w:val="23"/>
                <w:szCs w:val="23"/>
              </w:rPr>
              <w:t xml:space="preserve">new </w:t>
            </w:r>
            <w:r w:rsidRPr="003A5A70">
              <w:rPr>
                <w:rFonts w:ascii="宋体" w:hAnsi="宋体" w:cs="宋体" w:hint="eastAsia"/>
                <w:color w:val="000000"/>
                <w:sz w:val="23"/>
                <w:szCs w:val="23"/>
              </w:rPr>
              <w:t>f();</w:t>
            </w:r>
            <w:r w:rsidRPr="003A5A70">
              <w:rPr>
                <w:rFonts w:ascii="宋体" w:hAnsi="宋体" w:cs="宋体" w:hint="eastAsia"/>
                <w:color w:val="000000"/>
                <w:sz w:val="23"/>
                <w:szCs w:val="23"/>
              </w:rPr>
              <w:br/>
              <w:t>console.log(fun.num);</w:t>
            </w:r>
          </w:p>
        </w:tc>
      </w:tr>
    </w:tbl>
    <w:p w14:paraId="474E890F" w14:textId="77777777" w:rsidR="00F079CC" w:rsidRDefault="00F079CC" w:rsidP="00F079CC">
      <w:pPr>
        <w:pStyle w:val="a8"/>
        <w:ind w:left="840" w:firstLineChars="0"/>
      </w:pPr>
      <w:r>
        <w:rPr>
          <w:rFonts w:hint="eastAsia"/>
        </w:rPr>
        <w:t>结果：</w:t>
      </w:r>
    </w:p>
    <w:p w14:paraId="06335BD3" w14:textId="6518DF94" w:rsidR="00F079CC" w:rsidRDefault="00F079CC" w:rsidP="00F079CC">
      <w:pPr>
        <w:pStyle w:val="a8"/>
        <w:ind w:left="840" w:firstLineChars="0"/>
      </w:pPr>
      <w:r>
        <w:rPr>
          <w:noProof/>
        </w:rPr>
        <w:drawing>
          <wp:inline distT="0" distB="0" distL="0" distR="0" wp14:anchorId="5DB67BEE" wp14:editId="3CBD473B">
            <wp:extent cx="228600" cy="342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600" cy="342900"/>
                    </a:xfrm>
                    <a:prstGeom prst="rect">
                      <a:avLst/>
                    </a:prstGeom>
                  </pic:spPr>
                </pic:pic>
              </a:graphicData>
            </a:graphic>
          </wp:inline>
        </w:drawing>
      </w:r>
    </w:p>
    <w:p w14:paraId="507722FB" w14:textId="77777777" w:rsidR="00A4452A" w:rsidRPr="00D749D5" w:rsidRDefault="00A4452A" w:rsidP="00A4452A">
      <w:pPr>
        <w:pStyle w:val="a8"/>
        <w:numPr>
          <w:ilvl w:val="1"/>
          <w:numId w:val="9"/>
        </w:numPr>
        <w:ind w:firstLineChars="0"/>
      </w:pPr>
      <w:r>
        <w:rPr>
          <w:rFonts w:hint="eastAsia"/>
        </w:rPr>
        <w:t>函数作为对象方法调用</w:t>
      </w:r>
    </w:p>
    <w:p w14:paraId="3F10317B" w14:textId="58B2FCCD" w:rsidR="00A4452A" w:rsidRDefault="00A4452A" w:rsidP="00A4452A">
      <w:pPr>
        <w:pStyle w:val="a8"/>
        <w:numPr>
          <w:ilvl w:val="2"/>
          <w:numId w:val="9"/>
        </w:numPr>
        <w:ind w:firstLineChars="0"/>
      </w:pPr>
      <w:r>
        <w:rPr>
          <w:rFonts w:hint="eastAsia"/>
        </w:rPr>
        <w:t>什么叫作为对象方法调用</w:t>
      </w:r>
    </w:p>
    <w:tbl>
      <w:tblPr>
        <w:tblStyle w:val="ac"/>
        <w:tblW w:w="0" w:type="auto"/>
        <w:tblInd w:w="2122" w:type="dxa"/>
        <w:tblLook w:val="04A0" w:firstRow="1" w:lastRow="0" w:firstColumn="1" w:lastColumn="0" w:noHBand="0" w:noVBand="1"/>
      </w:tblPr>
      <w:tblGrid>
        <w:gridCol w:w="6174"/>
      </w:tblGrid>
      <w:tr w:rsidR="00A4452A" w14:paraId="1EFDBF47" w14:textId="77777777" w:rsidTr="00C5145E">
        <w:tc>
          <w:tcPr>
            <w:tcW w:w="6174" w:type="dxa"/>
          </w:tcPr>
          <w:p w14:paraId="6B4707A9" w14:textId="77777777" w:rsidR="00A4452A" w:rsidRPr="00F079CC" w:rsidRDefault="00A4452A" w:rsidP="00C514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F079CC">
              <w:rPr>
                <w:rFonts w:ascii="宋体" w:hAnsi="宋体" w:cs="宋体" w:hint="eastAsia"/>
                <w:i/>
                <w:iCs/>
                <w:color w:val="000000"/>
                <w:sz w:val="23"/>
                <w:szCs w:val="23"/>
              </w:rPr>
              <w:t>f</w:t>
            </w:r>
            <w:r w:rsidRPr="00F079CC">
              <w:rPr>
                <w:rFonts w:ascii="宋体" w:hAnsi="宋体" w:cs="宋体" w:hint="eastAsia"/>
                <w:color w:val="000000"/>
                <w:sz w:val="23"/>
                <w:szCs w:val="23"/>
              </w:rPr>
              <w:t>();</w:t>
            </w:r>
          </w:p>
        </w:tc>
      </w:tr>
    </w:tbl>
    <w:p w14:paraId="079FDB64" w14:textId="77777777" w:rsidR="00A4452A" w:rsidRDefault="00A4452A" w:rsidP="00A4452A">
      <w:pPr>
        <w:pStyle w:val="a8"/>
        <w:ind w:left="1680" w:firstLineChars="0"/>
      </w:pPr>
      <w:r>
        <w:rPr>
          <w:rFonts w:hint="eastAsia"/>
        </w:rPr>
        <w:t>这种直接使用函数名来调用这个函数，叫做作为函数调用</w:t>
      </w:r>
    </w:p>
    <w:tbl>
      <w:tblPr>
        <w:tblStyle w:val="ac"/>
        <w:tblW w:w="0" w:type="auto"/>
        <w:tblInd w:w="2122" w:type="dxa"/>
        <w:tblLook w:val="04A0" w:firstRow="1" w:lastRow="0" w:firstColumn="1" w:lastColumn="0" w:noHBand="0" w:noVBand="1"/>
      </w:tblPr>
      <w:tblGrid>
        <w:gridCol w:w="6174"/>
      </w:tblGrid>
      <w:tr w:rsidR="00A4452A" w14:paraId="76D091B8" w14:textId="77777777" w:rsidTr="00C5145E">
        <w:tc>
          <w:tcPr>
            <w:tcW w:w="6174" w:type="dxa"/>
          </w:tcPr>
          <w:p w14:paraId="1AB04194" w14:textId="77777777" w:rsidR="00A4452A" w:rsidRPr="00F079CC" w:rsidRDefault="00A4452A" w:rsidP="00C5145E">
            <w:pPr>
              <w:pStyle w:val="HTML0"/>
              <w:shd w:val="clear" w:color="auto" w:fill="FFFFFF"/>
              <w:rPr>
                <w:color w:val="000000"/>
                <w:sz w:val="23"/>
                <w:szCs w:val="23"/>
              </w:rPr>
            </w:pPr>
            <w:r>
              <w:rPr>
                <w:rFonts w:hint="eastAsia"/>
                <w:b/>
                <w:bCs/>
                <w:i/>
                <w:iCs/>
                <w:color w:val="660E7A"/>
                <w:sz w:val="23"/>
                <w:szCs w:val="23"/>
              </w:rPr>
              <w:t>a</w:t>
            </w:r>
            <w:r>
              <w:rPr>
                <w:rFonts w:hint="eastAsia"/>
                <w:color w:val="000000"/>
                <w:sz w:val="23"/>
                <w:szCs w:val="23"/>
              </w:rPr>
              <w:t>.</w:t>
            </w:r>
            <w:r>
              <w:rPr>
                <w:rFonts w:hint="eastAsia"/>
                <w:i/>
                <w:iCs/>
                <w:color w:val="000000"/>
                <w:sz w:val="23"/>
                <w:szCs w:val="23"/>
              </w:rPr>
              <w:t>f</w:t>
            </w:r>
            <w:r>
              <w:rPr>
                <w:rFonts w:hint="eastAsia"/>
                <w:color w:val="000000"/>
                <w:sz w:val="23"/>
                <w:szCs w:val="23"/>
              </w:rPr>
              <w:t>();</w:t>
            </w:r>
          </w:p>
        </w:tc>
      </w:tr>
    </w:tbl>
    <w:p w14:paraId="3A734092" w14:textId="77777777" w:rsidR="00A4452A" w:rsidRDefault="00A4452A" w:rsidP="00A4452A">
      <w:pPr>
        <w:pStyle w:val="a8"/>
        <w:ind w:left="1680" w:firstLineChars="0"/>
      </w:pPr>
      <w:r>
        <w:rPr>
          <w:rFonts w:hint="eastAsia"/>
        </w:rPr>
        <w:t>函数属于某个对象的方法，调用时需要通过对象获取这个方法后再执行，叫做作为对象的方法调用</w:t>
      </w:r>
    </w:p>
    <w:p w14:paraId="7280FD46" w14:textId="77777777" w:rsidR="00A4452A" w:rsidRDefault="00A4452A" w:rsidP="00A4452A">
      <w:pPr>
        <w:pStyle w:val="a8"/>
        <w:ind w:left="1680" w:firstLineChars="0"/>
      </w:pPr>
      <w:r>
        <w:rPr>
          <w:rFonts w:hint="eastAsia"/>
        </w:rPr>
        <w:t>两者区别在于：上面的函数是直接就能执行的，下面的需要先从对象中取出在执行。</w:t>
      </w:r>
    </w:p>
    <w:p w14:paraId="59815745" w14:textId="77777777" w:rsidR="00A4452A" w:rsidRDefault="00A4452A" w:rsidP="00A4452A">
      <w:pPr>
        <w:pStyle w:val="a8"/>
        <w:numPr>
          <w:ilvl w:val="2"/>
          <w:numId w:val="9"/>
        </w:numPr>
        <w:ind w:firstLineChars="0"/>
      </w:pPr>
      <w:r>
        <w:rPr>
          <w:rFonts w:hint="eastAsia"/>
        </w:rPr>
        <w:t>this指向</w:t>
      </w:r>
    </w:p>
    <w:p w14:paraId="626B7BBE" w14:textId="7C89434E" w:rsidR="00A4452A" w:rsidRDefault="00A4452A" w:rsidP="00A4452A">
      <w:pPr>
        <w:ind w:left="2100"/>
      </w:pPr>
      <w:r>
        <w:rPr>
          <w:rFonts w:hint="eastAsia"/>
        </w:rPr>
        <w:t>作为对象方法对用的函数，函数内的this对象始终</w:t>
      </w:r>
      <w:r w:rsidRPr="00A76377">
        <w:rPr>
          <w:rFonts w:hint="eastAsia"/>
          <w:color w:val="FF0000"/>
        </w:rPr>
        <w:t>指向这个对象</w:t>
      </w:r>
    </w:p>
    <w:tbl>
      <w:tblPr>
        <w:tblStyle w:val="ac"/>
        <w:tblW w:w="0" w:type="auto"/>
        <w:tblInd w:w="2100" w:type="dxa"/>
        <w:tblLook w:val="04A0" w:firstRow="1" w:lastRow="0" w:firstColumn="1" w:lastColumn="0" w:noHBand="0" w:noVBand="1"/>
      </w:tblPr>
      <w:tblGrid>
        <w:gridCol w:w="6196"/>
      </w:tblGrid>
      <w:tr w:rsidR="00A4452A" w14:paraId="2FA0B9E6" w14:textId="77777777" w:rsidTr="00A4452A">
        <w:tc>
          <w:tcPr>
            <w:tcW w:w="6196" w:type="dxa"/>
          </w:tcPr>
          <w:p w14:paraId="6EFB094D" w14:textId="30DD1F82" w:rsidR="00A4452A" w:rsidRDefault="00A4452A" w:rsidP="00A4452A">
            <w:r w:rsidRPr="003A5A70">
              <w:rPr>
                <w:rFonts w:ascii="宋体" w:hAnsi="宋体" w:cs="宋体" w:hint="eastAsia"/>
                <w:b/>
                <w:bCs/>
                <w:color w:val="000080"/>
                <w:sz w:val="23"/>
                <w:szCs w:val="23"/>
              </w:rPr>
              <w:t xml:space="preserve">var </w:t>
            </w:r>
            <w:r w:rsidRPr="003A5A70">
              <w:rPr>
                <w:rFonts w:ascii="宋体" w:hAnsi="宋体" w:cs="宋体" w:hint="eastAsia"/>
                <w:color w:val="000000"/>
                <w:sz w:val="23"/>
                <w:szCs w:val="23"/>
              </w:rPr>
              <w:t>v = {fun:</w:t>
            </w:r>
            <w:r w:rsidRPr="003A5A70">
              <w:rPr>
                <w:rFonts w:ascii="宋体" w:hAnsi="宋体" w:cs="宋体" w:hint="eastAsia"/>
                <w:b/>
                <w:bCs/>
                <w:color w:val="000080"/>
                <w:sz w:val="23"/>
                <w:szCs w:val="23"/>
              </w:rPr>
              <w:t xml:space="preserve">function </w:t>
            </w:r>
            <w:r w:rsidRPr="003A5A70">
              <w:rPr>
                <w:rFonts w:ascii="宋体" w:hAnsi="宋体" w:cs="宋体" w:hint="eastAsia"/>
                <w:color w:val="000000"/>
                <w:sz w:val="23"/>
                <w:szCs w:val="23"/>
              </w:rPr>
              <w:t>() {</w:t>
            </w:r>
            <w:r w:rsidRPr="003A5A70">
              <w:rPr>
                <w:rFonts w:ascii="宋体" w:hAnsi="宋体" w:cs="宋体" w:hint="eastAsia"/>
                <w:color w:val="000000"/>
                <w:sz w:val="23"/>
                <w:szCs w:val="23"/>
              </w:rPr>
              <w:br/>
              <w:t xml:space="preserve">        console.log(</w:t>
            </w:r>
            <w:r w:rsidRPr="003A5A70">
              <w:rPr>
                <w:rFonts w:ascii="宋体" w:hAnsi="宋体" w:cs="宋体" w:hint="eastAsia"/>
                <w:b/>
                <w:bCs/>
                <w:color w:val="000080"/>
                <w:sz w:val="23"/>
                <w:szCs w:val="23"/>
              </w:rPr>
              <w:t>this</w:t>
            </w:r>
            <w:r w:rsidRPr="003A5A70">
              <w:rPr>
                <w:rFonts w:ascii="宋体" w:hAnsi="宋体" w:cs="宋体" w:hint="eastAsia"/>
                <w:color w:val="000000"/>
                <w:sz w:val="23"/>
                <w:szCs w:val="23"/>
              </w:rPr>
              <w:t>);</w:t>
            </w:r>
            <w:r w:rsidRPr="003A5A70">
              <w:rPr>
                <w:rFonts w:ascii="宋体" w:hAnsi="宋体" w:cs="宋体" w:hint="eastAsia"/>
                <w:color w:val="000000"/>
                <w:sz w:val="23"/>
                <w:szCs w:val="23"/>
              </w:rPr>
              <w:br/>
              <w:t xml:space="preserve">    }};</w:t>
            </w:r>
            <w:r w:rsidRPr="003A5A70">
              <w:rPr>
                <w:rFonts w:ascii="宋体" w:hAnsi="宋体" w:cs="宋体" w:hint="eastAsia"/>
                <w:color w:val="000000"/>
                <w:sz w:val="23"/>
                <w:szCs w:val="23"/>
              </w:rPr>
              <w:br/>
              <w:t>v.fun();</w:t>
            </w:r>
          </w:p>
        </w:tc>
      </w:tr>
    </w:tbl>
    <w:p w14:paraId="1533DD90" w14:textId="77777777" w:rsidR="00A4452A" w:rsidRDefault="00A4452A" w:rsidP="00A4452A">
      <w:pPr>
        <w:pStyle w:val="a8"/>
        <w:ind w:left="1680" w:firstLineChars="0"/>
      </w:pPr>
      <w:r>
        <w:rPr>
          <w:rFonts w:hint="eastAsia"/>
        </w:rPr>
        <w:lastRenderedPageBreak/>
        <w:t>结果：</w:t>
      </w:r>
    </w:p>
    <w:p w14:paraId="01C7A59F" w14:textId="77777777" w:rsidR="00A4452A" w:rsidRPr="0048701A" w:rsidRDefault="00A4452A" w:rsidP="00A4452A">
      <w:pPr>
        <w:pStyle w:val="a8"/>
        <w:ind w:left="1680" w:firstLineChars="0"/>
      </w:pPr>
      <w:r>
        <w:rPr>
          <w:noProof/>
        </w:rPr>
        <w:drawing>
          <wp:inline distT="0" distB="0" distL="0" distR="0" wp14:anchorId="6329831A" wp14:editId="4A975B15">
            <wp:extent cx="1895475" cy="2095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5475" cy="209550"/>
                    </a:xfrm>
                    <a:prstGeom prst="rect">
                      <a:avLst/>
                    </a:prstGeom>
                  </pic:spPr>
                </pic:pic>
              </a:graphicData>
            </a:graphic>
          </wp:inline>
        </w:drawing>
      </w:r>
    </w:p>
    <w:p w14:paraId="38E7EF69" w14:textId="77777777" w:rsidR="00A4452A" w:rsidRDefault="00A4452A" w:rsidP="00A4452A">
      <w:pPr>
        <w:ind w:left="2100"/>
      </w:pPr>
    </w:p>
    <w:p w14:paraId="3A0ED0C6" w14:textId="5FA1EF70" w:rsidR="009F5513" w:rsidRDefault="009F5513" w:rsidP="009F5513">
      <w:pPr>
        <w:pStyle w:val="a8"/>
        <w:numPr>
          <w:ilvl w:val="1"/>
          <w:numId w:val="9"/>
        </w:numPr>
        <w:ind w:firstLineChars="0"/>
      </w:pPr>
      <w:r>
        <w:rPr>
          <w:rFonts w:hint="eastAsia"/>
        </w:rPr>
        <w:t>函数作为函数调用</w:t>
      </w:r>
    </w:p>
    <w:p w14:paraId="4C9539FE" w14:textId="6EDA5F23" w:rsidR="00F079CC" w:rsidRDefault="00F079CC" w:rsidP="00167F93">
      <w:pPr>
        <w:pStyle w:val="a8"/>
        <w:numPr>
          <w:ilvl w:val="0"/>
          <w:numId w:val="51"/>
        </w:numPr>
        <w:ind w:firstLineChars="0"/>
      </w:pPr>
      <w:r>
        <w:rPr>
          <w:rFonts w:hint="eastAsia"/>
        </w:rPr>
        <w:t>什么叫作为函数调用</w:t>
      </w:r>
    </w:p>
    <w:tbl>
      <w:tblPr>
        <w:tblStyle w:val="ac"/>
        <w:tblW w:w="0" w:type="auto"/>
        <w:tblInd w:w="2122" w:type="dxa"/>
        <w:tblLook w:val="04A0" w:firstRow="1" w:lastRow="0" w:firstColumn="1" w:lastColumn="0" w:noHBand="0" w:noVBand="1"/>
      </w:tblPr>
      <w:tblGrid>
        <w:gridCol w:w="6174"/>
      </w:tblGrid>
      <w:tr w:rsidR="00F079CC" w14:paraId="2AEE8B9C" w14:textId="77777777" w:rsidTr="00A4452A">
        <w:tc>
          <w:tcPr>
            <w:tcW w:w="6174" w:type="dxa"/>
          </w:tcPr>
          <w:p w14:paraId="4FA5E928" w14:textId="65E8A9A1" w:rsidR="00F079CC" w:rsidRPr="00F079CC" w:rsidRDefault="00F079CC" w:rsidP="00F07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F079CC">
              <w:rPr>
                <w:rFonts w:ascii="宋体" w:hAnsi="宋体" w:cs="宋体" w:hint="eastAsia"/>
                <w:i/>
                <w:iCs/>
                <w:color w:val="000000"/>
                <w:sz w:val="23"/>
                <w:szCs w:val="23"/>
              </w:rPr>
              <w:t>f</w:t>
            </w:r>
            <w:r w:rsidRPr="00F079CC">
              <w:rPr>
                <w:rFonts w:ascii="宋体" w:hAnsi="宋体" w:cs="宋体" w:hint="eastAsia"/>
                <w:color w:val="000000"/>
                <w:sz w:val="23"/>
                <w:szCs w:val="23"/>
              </w:rPr>
              <w:t>();</w:t>
            </w:r>
          </w:p>
        </w:tc>
      </w:tr>
    </w:tbl>
    <w:p w14:paraId="4A80A25F" w14:textId="45D4889B" w:rsidR="00F079CC" w:rsidRDefault="00F079CC" w:rsidP="00A4452A">
      <w:pPr>
        <w:pStyle w:val="a8"/>
        <w:ind w:left="1680" w:firstLineChars="0"/>
      </w:pPr>
      <w:r>
        <w:rPr>
          <w:rFonts w:hint="eastAsia"/>
        </w:rPr>
        <w:t>这种直接使用函数名来调用这个函数，叫做作为函数调用</w:t>
      </w:r>
    </w:p>
    <w:tbl>
      <w:tblPr>
        <w:tblStyle w:val="ac"/>
        <w:tblW w:w="0" w:type="auto"/>
        <w:tblInd w:w="2122" w:type="dxa"/>
        <w:tblLook w:val="04A0" w:firstRow="1" w:lastRow="0" w:firstColumn="1" w:lastColumn="0" w:noHBand="0" w:noVBand="1"/>
      </w:tblPr>
      <w:tblGrid>
        <w:gridCol w:w="6174"/>
      </w:tblGrid>
      <w:tr w:rsidR="00F079CC" w14:paraId="3E900424" w14:textId="77777777" w:rsidTr="00A4452A">
        <w:tc>
          <w:tcPr>
            <w:tcW w:w="6174" w:type="dxa"/>
          </w:tcPr>
          <w:p w14:paraId="19326D18" w14:textId="64B5CE6F" w:rsidR="00F079CC" w:rsidRPr="00F079CC" w:rsidRDefault="00F079CC" w:rsidP="00F079CC">
            <w:pPr>
              <w:pStyle w:val="HTML0"/>
              <w:shd w:val="clear" w:color="auto" w:fill="FFFFFF"/>
              <w:rPr>
                <w:color w:val="000000"/>
                <w:sz w:val="23"/>
                <w:szCs w:val="23"/>
              </w:rPr>
            </w:pPr>
            <w:r>
              <w:rPr>
                <w:rFonts w:hint="eastAsia"/>
                <w:b/>
                <w:bCs/>
                <w:i/>
                <w:iCs/>
                <w:color w:val="660E7A"/>
                <w:sz w:val="23"/>
                <w:szCs w:val="23"/>
              </w:rPr>
              <w:t>a</w:t>
            </w:r>
            <w:r>
              <w:rPr>
                <w:rFonts w:hint="eastAsia"/>
                <w:color w:val="000000"/>
                <w:sz w:val="23"/>
                <w:szCs w:val="23"/>
              </w:rPr>
              <w:t>.</w:t>
            </w:r>
            <w:r>
              <w:rPr>
                <w:rFonts w:hint="eastAsia"/>
                <w:i/>
                <w:iCs/>
                <w:color w:val="000000"/>
                <w:sz w:val="23"/>
                <w:szCs w:val="23"/>
              </w:rPr>
              <w:t>f</w:t>
            </w:r>
            <w:r>
              <w:rPr>
                <w:rFonts w:hint="eastAsia"/>
                <w:color w:val="000000"/>
                <w:sz w:val="23"/>
                <w:szCs w:val="23"/>
              </w:rPr>
              <w:t>();</w:t>
            </w:r>
          </w:p>
        </w:tc>
      </w:tr>
    </w:tbl>
    <w:p w14:paraId="05898C56" w14:textId="0CE2EE43" w:rsidR="00F079CC" w:rsidRDefault="00A4452A" w:rsidP="00A4452A">
      <w:pPr>
        <w:pStyle w:val="a8"/>
        <w:ind w:left="1680" w:firstLineChars="0"/>
      </w:pPr>
      <w:r>
        <w:rPr>
          <w:rFonts w:hint="eastAsia"/>
        </w:rPr>
        <w:t>函数属于某个对象的方法，调用时需要通过对象获取这个方法后再执行，叫做作为对象的方法调用</w:t>
      </w:r>
    </w:p>
    <w:p w14:paraId="78DB32D7" w14:textId="7D0DC5DF" w:rsidR="00A4452A" w:rsidRDefault="00A4452A" w:rsidP="00A4452A">
      <w:pPr>
        <w:pStyle w:val="a8"/>
        <w:ind w:left="1680" w:firstLineChars="0"/>
      </w:pPr>
      <w:r>
        <w:rPr>
          <w:rFonts w:hint="eastAsia"/>
        </w:rPr>
        <w:t>两者区别在于：上面的函数是直接就能执行的，下面的需要先从对象中取出在执行。</w:t>
      </w:r>
    </w:p>
    <w:p w14:paraId="146D085B" w14:textId="65276E58" w:rsidR="00A4452A" w:rsidRDefault="00A4452A" w:rsidP="00167F93">
      <w:pPr>
        <w:pStyle w:val="a8"/>
        <w:numPr>
          <w:ilvl w:val="0"/>
          <w:numId w:val="51"/>
        </w:numPr>
        <w:ind w:firstLineChars="0"/>
      </w:pPr>
      <w:r>
        <w:rPr>
          <w:rFonts w:hint="eastAsia"/>
        </w:rPr>
        <w:t>this指向</w:t>
      </w:r>
    </w:p>
    <w:p w14:paraId="34C111DE" w14:textId="3EB81A52" w:rsidR="00A4452A" w:rsidRPr="00A76377" w:rsidRDefault="003A4BF2" w:rsidP="00A76377">
      <w:pPr>
        <w:ind w:left="1680" w:firstLine="420"/>
        <w:rPr>
          <w:color w:val="000000" w:themeColor="text1"/>
        </w:rPr>
      </w:pPr>
      <w:r>
        <w:rPr>
          <w:rFonts w:hint="eastAsia"/>
        </w:rPr>
        <w:t>作为函数调用时，</w:t>
      </w:r>
      <w:r w:rsidR="00D744C3">
        <w:rPr>
          <w:rFonts w:hint="eastAsia"/>
        </w:rPr>
        <w:t>函数内的this对象始终</w:t>
      </w:r>
      <w:r w:rsidR="00D744C3" w:rsidRPr="00A76377">
        <w:rPr>
          <w:rFonts w:hint="eastAsia"/>
          <w:color w:val="FF0000"/>
        </w:rPr>
        <w:t>指向global</w:t>
      </w:r>
      <w:r w:rsidR="00A76377" w:rsidRPr="00A76377">
        <w:rPr>
          <w:rFonts w:hint="eastAsia"/>
          <w:color w:val="000000" w:themeColor="text1"/>
        </w:rPr>
        <w:t>，严格模式下this的值为undefined</w:t>
      </w:r>
    </w:p>
    <w:tbl>
      <w:tblPr>
        <w:tblStyle w:val="ac"/>
        <w:tblW w:w="0" w:type="auto"/>
        <w:tblInd w:w="2100" w:type="dxa"/>
        <w:tblLook w:val="04A0" w:firstRow="1" w:lastRow="0" w:firstColumn="1" w:lastColumn="0" w:noHBand="0" w:noVBand="1"/>
      </w:tblPr>
      <w:tblGrid>
        <w:gridCol w:w="6196"/>
      </w:tblGrid>
      <w:tr w:rsidR="00245BFD" w14:paraId="37AE5D7A" w14:textId="77777777" w:rsidTr="00245BFD">
        <w:tc>
          <w:tcPr>
            <w:tcW w:w="8296" w:type="dxa"/>
          </w:tcPr>
          <w:p w14:paraId="0659A227" w14:textId="002D2EA1" w:rsidR="00245BFD" w:rsidRPr="00245BFD" w:rsidRDefault="00245BFD" w:rsidP="00245BFD">
            <w:pPr>
              <w:pStyle w:val="HTML0"/>
              <w:shd w:val="clear" w:color="auto" w:fill="FFFFFF"/>
              <w:rPr>
                <w:color w:val="000000"/>
                <w:sz w:val="23"/>
                <w:szCs w:val="23"/>
              </w:rPr>
            </w:pPr>
            <w:r>
              <w:rPr>
                <w:rFonts w:hint="eastAsia"/>
                <w:b/>
                <w:bCs/>
                <w:color w:val="000080"/>
                <w:sz w:val="23"/>
                <w:szCs w:val="23"/>
              </w:rPr>
              <w:t xml:space="preserve">function </w:t>
            </w:r>
            <w:r>
              <w:rPr>
                <w:rFonts w:hint="eastAsia"/>
                <w:i/>
                <w:iCs/>
                <w:color w:val="000000"/>
                <w:sz w:val="23"/>
                <w:szCs w:val="23"/>
              </w:rPr>
              <w:t>f</w:t>
            </w:r>
            <w:r>
              <w:rPr>
                <w:rFonts w:hint="eastAsia"/>
                <w:color w:val="000000"/>
                <w:sz w:val="23"/>
                <w:szCs w:val="23"/>
              </w:rPr>
              <w:t>()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x </w:t>
            </w:r>
            <w:r>
              <w:rPr>
                <w:rFonts w:hint="eastAsia"/>
                <w:color w:val="000000"/>
                <w:sz w:val="23"/>
                <w:szCs w:val="23"/>
              </w:rPr>
              <w:t xml:space="preserve">= </w:t>
            </w:r>
            <w:r>
              <w:rPr>
                <w:rFonts w:hint="eastAsia"/>
                <w:b/>
                <w:bCs/>
                <w:color w:val="008000"/>
                <w:sz w:val="23"/>
                <w:szCs w:val="23"/>
              </w:rPr>
              <w:t>'a'</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0080"/>
                <w:sz w:val="23"/>
                <w:szCs w:val="23"/>
              </w:rPr>
              <w:t>this</w:t>
            </w:r>
            <w:r>
              <w:rPr>
                <w:rFonts w:hint="eastAsia"/>
                <w:color w:val="000000"/>
                <w:sz w:val="23"/>
                <w:szCs w:val="23"/>
              </w:rPr>
              <w:t>.</w:t>
            </w:r>
            <w:r>
              <w:rPr>
                <w:rFonts w:hint="eastAsia"/>
                <w:b/>
                <w:bCs/>
                <w:color w:val="660E7A"/>
                <w:sz w:val="23"/>
                <w:szCs w:val="23"/>
              </w:rPr>
              <w:t>x</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function </w:t>
            </w:r>
            <w:r>
              <w:rPr>
                <w:rFonts w:hint="eastAsia"/>
                <w:i/>
                <w:iCs/>
                <w:color w:val="000000"/>
                <w:sz w:val="23"/>
                <w:szCs w:val="23"/>
              </w:rPr>
              <w:t>f1</w:t>
            </w:r>
            <w:r>
              <w:rPr>
                <w:rFonts w:hint="eastAsia"/>
                <w:color w:val="000000"/>
                <w:sz w:val="23"/>
                <w:szCs w:val="23"/>
              </w:rPr>
              <w:t>() {</w:t>
            </w:r>
            <w:r>
              <w:rPr>
                <w:rFonts w:hint="eastAsia"/>
                <w:color w:val="000000"/>
                <w:sz w:val="23"/>
                <w:szCs w:val="23"/>
              </w:rPr>
              <w:br/>
              <w:t xml:space="preserve">    </w:t>
            </w:r>
            <w:r>
              <w:rPr>
                <w:rFonts w:hint="eastAsia"/>
                <w:i/>
                <w:iCs/>
                <w:color w:val="000000"/>
                <w:sz w:val="23"/>
                <w:szCs w:val="23"/>
              </w:rPr>
              <w:t>f</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0080"/>
                <w:sz w:val="23"/>
                <w:szCs w:val="23"/>
              </w:rPr>
              <w:t>this</w:t>
            </w:r>
            <w:r>
              <w:rPr>
                <w:rFonts w:hint="eastAsia"/>
                <w:color w:val="000000"/>
                <w:sz w:val="23"/>
                <w:szCs w:val="23"/>
              </w:rPr>
              <w:t>.</w:t>
            </w:r>
            <w:r>
              <w:rPr>
                <w:rFonts w:hint="eastAsia"/>
                <w:b/>
                <w:bCs/>
                <w:color w:val="660E7A"/>
                <w:sz w:val="23"/>
                <w:szCs w:val="23"/>
              </w:rPr>
              <w:t>x</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i/>
                <w:iCs/>
                <w:color w:val="000000"/>
                <w:sz w:val="23"/>
                <w:szCs w:val="23"/>
              </w:rPr>
              <w:t>f1</w:t>
            </w:r>
            <w:r>
              <w:rPr>
                <w:rFonts w:hint="eastAsia"/>
                <w:color w:val="000000"/>
                <w:sz w:val="23"/>
                <w:szCs w:val="23"/>
              </w:rPr>
              <w:t>();</w:t>
            </w:r>
            <w:r>
              <w:rPr>
                <w:rFonts w:hint="eastAsia"/>
                <w:color w:val="000000"/>
                <w:sz w:val="23"/>
                <w:szCs w:val="23"/>
              </w:rPr>
              <w:br/>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(global.x);</w:t>
            </w:r>
          </w:p>
        </w:tc>
      </w:tr>
    </w:tbl>
    <w:p w14:paraId="1380B466" w14:textId="77777777" w:rsidR="009278CC" w:rsidRDefault="009278CC" w:rsidP="00E65B0D"/>
    <w:p w14:paraId="094BF62C" w14:textId="5CE3EA51" w:rsidR="003A5A70" w:rsidRDefault="009278CC" w:rsidP="009278CC">
      <w:pPr>
        <w:pStyle w:val="6"/>
      </w:pPr>
      <w:r>
        <w:rPr>
          <w:rFonts w:hint="eastAsia"/>
        </w:rPr>
        <w:t>练习</w:t>
      </w:r>
    </w:p>
    <w:p w14:paraId="2EA114D8" w14:textId="443976DF" w:rsidR="00E65B0D" w:rsidRPr="00E65B0D" w:rsidRDefault="00E65B0D" w:rsidP="00E65B0D">
      <w:pPr>
        <w:pStyle w:val="a8"/>
        <w:numPr>
          <w:ilvl w:val="0"/>
          <w:numId w:val="9"/>
        </w:numPr>
        <w:ind w:firstLineChars="0"/>
      </w:pPr>
      <w:r>
        <w:rPr>
          <w:rFonts w:hint="eastAsia"/>
        </w:rPr>
        <w:t>题目</w:t>
      </w:r>
    </w:p>
    <w:tbl>
      <w:tblPr>
        <w:tblStyle w:val="ac"/>
        <w:tblW w:w="0" w:type="auto"/>
        <w:tblInd w:w="846" w:type="dxa"/>
        <w:tblLook w:val="04A0" w:firstRow="1" w:lastRow="0" w:firstColumn="1" w:lastColumn="0" w:noHBand="0" w:noVBand="1"/>
      </w:tblPr>
      <w:tblGrid>
        <w:gridCol w:w="7450"/>
      </w:tblGrid>
      <w:tr w:rsidR="009278CC" w14:paraId="6ADF3532" w14:textId="77777777" w:rsidTr="00E65B0D">
        <w:tc>
          <w:tcPr>
            <w:tcW w:w="7450" w:type="dxa"/>
          </w:tcPr>
          <w:p w14:paraId="3BDEBC01" w14:textId="2C642ACD" w:rsidR="009278CC" w:rsidRPr="009278CC" w:rsidRDefault="009278CC" w:rsidP="009278CC">
            <w:pPr>
              <w:pStyle w:val="HTML0"/>
              <w:shd w:val="clear" w:color="auto" w:fill="FFFFFF"/>
              <w:rPr>
                <w:color w:val="000000"/>
                <w:sz w:val="23"/>
                <w:szCs w:val="23"/>
              </w:rPr>
            </w:pPr>
            <w:r>
              <w:rPr>
                <w:rFonts w:hint="eastAsia"/>
                <w:b/>
                <w:bCs/>
                <w:color w:val="660E7A"/>
                <w:sz w:val="23"/>
                <w:szCs w:val="23"/>
              </w:rPr>
              <w:t xml:space="preserve">name0 </w:t>
            </w:r>
            <w:r>
              <w:rPr>
                <w:rFonts w:hint="eastAsia"/>
                <w:color w:val="000000"/>
                <w:sz w:val="23"/>
                <w:szCs w:val="23"/>
              </w:rPr>
              <w:t xml:space="preserve">= </w:t>
            </w:r>
            <w:r>
              <w:rPr>
                <w:rFonts w:hint="eastAsia"/>
                <w:b/>
                <w:bCs/>
                <w:color w:val="008000"/>
                <w:sz w:val="23"/>
                <w:szCs w:val="23"/>
              </w:rPr>
              <w:t>"Global object"</w:t>
            </w:r>
            <w:r>
              <w:rPr>
                <w:rFonts w:hint="eastAsia"/>
                <w:color w:val="000000"/>
                <w:sz w:val="23"/>
                <w:szCs w:val="23"/>
              </w:rPr>
              <w:t>;</w:t>
            </w:r>
            <w:r>
              <w:rPr>
                <w:rFonts w:hint="eastAsia"/>
                <w:color w:val="000000"/>
                <w:sz w:val="23"/>
                <w:szCs w:val="23"/>
              </w:rPr>
              <w:br/>
            </w:r>
            <w:r>
              <w:rPr>
                <w:rFonts w:hint="eastAsia"/>
                <w:b/>
                <w:bCs/>
                <w:color w:val="000080"/>
                <w:sz w:val="23"/>
                <w:szCs w:val="23"/>
              </w:rPr>
              <w:t xml:space="preserve">var </w:t>
            </w:r>
            <w:r>
              <w:rPr>
                <w:rFonts w:hint="eastAsia"/>
                <w:b/>
                <w:bCs/>
                <w:i/>
                <w:iCs/>
                <w:color w:val="660E7A"/>
                <w:sz w:val="23"/>
                <w:szCs w:val="23"/>
              </w:rPr>
              <w:t xml:space="preserve">object0 </w:t>
            </w:r>
            <w:r>
              <w:rPr>
                <w:rFonts w:hint="eastAsia"/>
                <w:color w:val="000000"/>
                <w:sz w:val="23"/>
                <w:szCs w:val="23"/>
              </w:rPr>
              <w:t>= {</w:t>
            </w:r>
            <w:r>
              <w:rPr>
                <w:rFonts w:hint="eastAsia"/>
                <w:color w:val="000000"/>
                <w:sz w:val="23"/>
                <w:szCs w:val="23"/>
              </w:rPr>
              <w:br/>
              <w:t xml:space="preserve">    </w:t>
            </w:r>
            <w:r>
              <w:rPr>
                <w:rFonts w:hint="eastAsia"/>
                <w:b/>
                <w:bCs/>
                <w:color w:val="660E7A"/>
                <w:sz w:val="23"/>
                <w:szCs w:val="23"/>
              </w:rPr>
              <w:t xml:space="preserve">name0 </w:t>
            </w:r>
            <w:r>
              <w:rPr>
                <w:rFonts w:hint="eastAsia"/>
                <w:color w:val="000000"/>
                <w:sz w:val="23"/>
                <w:szCs w:val="23"/>
              </w:rPr>
              <w:t xml:space="preserve">: </w:t>
            </w:r>
            <w:r>
              <w:rPr>
                <w:rFonts w:hint="eastAsia"/>
                <w:b/>
                <w:bCs/>
                <w:color w:val="008000"/>
                <w:sz w:val="23"/>
                <w:szCs w:val="23"/>
              </w:rPr>
              <w:t>"My Object0"</w:t>
            </w:r>
            <w:r>
              <w:rPr>
                <w:rFonts w:hint="eastAsia"/>
                <w:color w:val="000000"/>
                <w:sz w:val="23"/>
                <w:szCs w:val="23"/>
              </w:rPr>
              <w:t>,</w:t>
            </w:r>
            <w:r>
              <w:rPr>
                <w:rFonts w:hint="eastAsia"/>
                <w:color w:val="000000"/>
                <w:sz w:val="23"/>
                <w:szCs w:val="23"/>
              </w:rPr>
              <w:br/>
              <w:t xml:space="preserve">    </w:t>
            </w:r>
            <w:r>
              <w:rPr>
                <w:rFonts w:hint="eastAsia"/>
                <w:color w:val="7A7A43"/>
                <w:sz w:val="23"/>
                <w:szCs w:val="23"/>
              </w:rPr>
              <w:t xml:space="preserve">getNameFunc </w:t>
            </w:r>
            <w:r>
              <w:rPr>
                <w:rFonts w:hint="eastAsia"/>
                <w:color w:val="000000"/>
                <w:sz w:val="23"/>
                <w:szCs w:val="23"/>
              </w:rPr>
              <w:t xml:space="preserve">: </w:t>
            </w:r>
            <w:r>
              <w:rPr>
                <w:rFonts w:hint="eastAsia"/>
                <w:b/>
                <w:bCs/>
                <w:color w:val="000080"/>
                <w:sz w:val="23"/>
                <w:szCs w:val="23"/>
              </w:rPr>
              <w:t>function</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return function</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return this</w:t>
            </w:r>
            <w:r>
              <w:rPr>
                <w:rFonts w:hint="eastAsia"/>
                <w:color w:val="000000"/>
                <w:sz w:val="23"/>
                <w:szCs w:val="23"/>
              </w:rPr>
              <w:t>.</w:t>
            </w:r>
            <w:r>
              <w:rPr>
                <w:rFonts w:hint="eastAsia"/>
                <w:b/>
                <w:bCs/>
                <w:color w:val="660E7A"/>
                <w:sz w:val="23"/>
                <w:szCs w:val="23"/>
              </w:rPr>
              <w:t>name0</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var </w:t>
            </w:r>
            <w:r>
              <w:rPr>
                <w:rFonts w:hint="eastAsia"/>
                <w:b/>
                <w:bCs/>
                <w:i/>
                <w:iCs/>
                <w:color w:val="660E7A"/>
                <w:sz w:val="23"/>
                <w:szCs w:val="23"/>
              </w:rPr>
              <w:t xml:space="preserve">object1 </w:t>
            </w:r>
            <w:r>
              <w:rPr>
                <w:rFonts w:hint="eastAsia"/>
                <w:color w:val="000000"/>
                <w:sz w:val="23"/>
                <w:szCs w:val="23"/>
              </w:rPr>
              <w:t>= {</w:t>
            </w:r>
            <w:r>
              <w:rPr>
                <w:rFonts w:hint="eastAsia"/>
                <w:color w:val="000000"/>
                <w:sz w:val="23"/>
                <w:szCs w:val="23"/>
              </w:rPr>
              <w:br/>
              <w:t xml:space="preserve">    </w:t>
            </w:r>
            <w:r>
              <w:rPr>
                <w:rFonts w:hint="eastAsia"/>
                <w:b/>
                <w:bCs/>
                <w:color w:val="660E7A"/>
                <w:sz w:val="23"/>
                <w:szCs w:val="23"/>
              </w:rPr>
              <w:t xml:space="preserve">name </w:t>
            </w:r>
            <w:r>
              <w:rPr>
                <w:rFonts w:hint="eastAsia"/>
                <w:color w:val="000000"/>
                <w:sz w:val="23"/>
                <w:szCs w:val="23"/>
              </w:rPr>
              <w:t xml:space="preserve">: </w:t>
            </w:r>
            <w:r>
              <w:rPr>
                <w:rFonts w:hint="eastAsia"/>
                <w:b/>
                <w:bCs/>
                <w:color w:val="008000"/>
                <w:sz w:val="23"/>
                <w:szCs w:val="23"/>
              </w:rPr>
              <w:t>"My Object1"</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color w:val="7A7A43"/>
                <w:sz w:val="23"/>
                <w:szCs w:val="23"/>
              </w:rPr>
              <w:t xml:space="preserve">getNameFunc </w:t>
            </w:r>
            <w:r>
              <w:rPr>
                <w:rFonts w:hint="eastAsia"/>
                <w:color w:val="000000"/>
                <w:sz w:val="23"/>
                <w:szCs w:val="23"/>
              </w:rPr>
              <w:t xml:space="preserve">: </w:t>
            </w:r>
            <w:r>
              <w:rPr>
                <w:rFonts w:hint="eastAsia"/>
                <w:b/>
                <w:bCs/>
                <w:color w:val="000080"/>
                <w:sz w:val="23"/>
                <w:szCs w:val="23"/>
              </w:rPr>
              <w:t>function</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 xml:space="preserve">var </w:t>
            </w:r>
            <w:r>
              <w:rPr>
                <w:rFonts w:hint="eastAsia"/>
                <w:color w:val="458383"/>
                <w:sz w:val="23"/>
                <w:szCs w:val="23"/>
              </w:rPr>
              <w:t xml:space="preserve">that </w:t>
            </w:r>
            <w:r>
              <w:rPr>
                <w:rFonts w:hint="eastAsia"/>
                <w:color w:val="000000"/>
                <w:sz w:val="23"/>
                <w:szCs w:val="23"/>
              </w:rPr>
              <w:t xml:space="preserve">= </w:t>
            </w:r>
            <w:r>
              <w:rPr>
                <w:rFonts w:hint="eastAsia"/>
                <w:b/>
                <w:bCs/>
                <w:color w:val="000080"/>
                <w:sz w:val="23"/>
                <w:szCs w:val="23"/>
              </w:rPr>
              <w:t>this</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return function</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return </w:t>
            </w:r>
            <w:r>
              <w:rPr>
                <w:rFonts w:hint="eastAsia"/>
                <w:color w:val="458383"/>
                <w:sz w:val="23"/>
                <w:szCs w:val="23"/>
              </w:rPr>
              <w:t>that</w:t>
            </w:r>
            <w:r>
              <w:rPr>
                <w:rFonts w:hint="eastAsia"/>
                <w:color w:val="000000"/>
                <w:sz w:val="23"/>
                <w:szCs w:val="23"/>
              </w:rPr>
              <w:t>.</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i/>
                <w:iCs/>
                <w:color w:val="660E7A"/>
                <w:sz w:val="23"/>
                <w:szCs w:val="23"/>
              </w:rPr>
              <w:t>object0</w:t>
            </w:r>
            <w:r>
              <w:rPr>
                <w:rFonts w:hint="eastAsia"/>
                <w:color w:val="000000"/>
                <w:sz w:val="23"/>
                <w:szCs w:val="23"/>
              </w:rPr>
              <w:t>.</w:t>
            </w:r>
            <w:r>
              <w:rPr>
                <w:rFonts w:hint="eastAsia"/>
                <w:color w:val="7A7A43"/>
                <w:sz w:val="23"/>
                <w:szCs w:val="23"/>
              </w:rPr>
              <w:t>getNameFunc</w:t>
            </w:r>
            <w:r>
              <w:rPr>
                <w:rFonts w:hint="eastAsia"/>
                <w:color w:val="000000"/>
                <w:sz w:val="23"/>
                <w:szCs w:val="23"/>
              </w:rPr>
              <w:t>()());</w:t>
            </w:r>
            <w:r>
              <w:rPr>
                <w:rFonts w:hint="eastAsia"/>
                <w:i/>
                <w:iCs/>
                <w:color w:val="808080"/>
                <w:sz w:val="23"/>
                <w:szCs w:val="23"/>
              </w:rPr>
              <w:t>//Global object</w:t>
            </w:r>
            <w:r>
              <w:rPr>
                <w:rFonts w:hint="eastAsia"/>
                <w:i/>
                <w:iCs/>
                <w:color w:val="808080"/>
                <w:sz w:val="23"/>
                <w:szCs w:val="23"/>
              </w:rPr>
              <w:br/>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i/>
                <w:iCs/>
                <w:color w:val="660E7A"/>
                <w:sz w:val="23"/>
                <w:szCs w:val="23"/>
              </w:rPr>
              <w:t>object1</w:t>
            </w:r>
            <w:r>
              <w:rPr>
                <w:rFonts w:hint="eastAsia"/>
                <w:color w:val="000000"/>
                <w:sz w:val="23"/>
                <w:szCs w:val="23"/>
              </w:rPr>
              <w:t>.</w:t>
            </w:r>
            <w:r>
              <w:rPr>
                <w:rFonts w:hint="eastAsia"/>
                <w:color w:val="7A7A43"/>
                <w:sz w:val="23"/>
                <w:szCs w:val="23"/>
              </w:rPr>
              <w:t>getNameFunc</w:t>
            </w:r>
            <w:r>
              <w:rPr>
                <w:rFonts w:hint="eastAsia"/>
                <w:color w:val="000000"/>
                <w:sz w:val="23"/>
                <w:szCs w:val="23"/>
              </w:rPr>
              <w:t>()());</w:t>
            </w:r>
            <w:r>
              <w:rPr>
                <w:rFonts w:hint="eastAsia"/>
                <w:i/>
                <w:iCs/>
                <w:color w:val="808080"/>
                <w:sz w:val="23"/>
                <w:szCs w:val="23"/>
              </w:rPr>
              <w:t>//"My Object1</w:t>
            </w:r>
          </w:p>
        </w:tc>
      </w:tr>
    </w:tbl>
    <w:p w14:paraId="76FCD77E" w14:textId="5D611D15" w:rsidR="00E65B0D" w:rsidRDefault="00E65B0D" w:rsidP="00E65B0D">
      <w:pPr>
        <w:pStyle w:val="a8"/>
        <w:numPr>
          <w:ilvl w:val="0"/>
          <w:numId w:val="9"/>
        </w:numPr>
        <w:ind w:firstLineChars="0"/>
      </w:pPr>
      <w:r>
        <w:rPr>
          <w:rFonts w:hint="eastAsia"/>
        </w:rPr>
        <w:lastRenderedPageBreak/>
        <w:t>分析</w:t>
      </w:r>
    </w:p>
    <w:p w14:paraId="62458642" w14:textId="58600717" w:rsidR="009278CC" w:rsidRDefault="00E65B0D" w:rsidP="005905CC">
      <w:pPr>
        <w:ind w:left="840" w:firstLine="420"/>
      </w:pPr>
      <w:r>
        <w:rPr>
          <w:rFonts w:hint="eastAsia"/>
        </w:rPr>
        <w:t>我们可以将最后调用函数部分代码拆分为两部分：</w:t>
      </w:r>
    </w:p>
    <w:tbl>
      <w:tblPr>
        <w:tblStyle w:val="ac"/>
        <w:tblW w:w="0" w:type="auto"/>
        <w:tblInd w:w="1271" w:type="dxa"/>
        <w:tblLook w:val="04A0" w:firstRow="1" w:lastRow="0" w:firstColumn="1" w:lastColumn="0" w:noHBand="0" w:noVBand="1"/>
      </w:tblPr>
      <w:tblGrid>
        <w:gridCol w:w="7025"/>
      </w:tblGrid>
      <w:tr w:rsidR="00E65B0D" w14:paraId="7180E47A" w14:textId="77777777" w:rsidTr="005905CC">
        <w:tc>
          <w:tcPr>
            <w:tcW w:w="7025" w:type="dxa"/>
          </w:tcPr>
          <w:p w14:paraId="1DAC2E82" w14:textId="096DE7BE" w:rsidR="00E65B0D" w:rsidRPr="00E65B0D" w:rsidRDefault="00E65B0D" w:rsidP="00E65B0D">
            <w:pPr>
              <w:pStyle w:val="HTML0"/>
              <w:shd w:val="clear" w:color="auto" w:fill="FFFFFF"/>
              <w:rPr>
                <w:color w:val="000000"/>
                <w:sz w:val="23"/>
                <w:szCs w:val="23"/>
              </w:rPr>
            </w:pPr>
            <w:r>
              <w:rPr>
                <w:rFonts w:hint="eastAsia"/>
                <w:b/>
                <w:bCs/>
                <w:color w:val="000080"/>
                <w:sz w:val="23"/>
                <w:szCs w:val="23"/>
              </w:rPr>
              <w:t xml:space="preserve">var </w:t>
            </w:r>
            <w:r>
              <w:rPr>
                <w:rFonts w:hint="eastAsia"/>
                <w:b/>
                <w:bCs/>
                <w:i/>
                <w:iCs/>
                <w:color w:val="660E7A"/>
                <w:sz w:val="23"/>
                <w:szCs w:val="23"/>
              </w:rPr>
              <w:t xml:space="preserve">fun </w:t>
            </w:r>
            <w:r>
              <w:rPr>
                <w:rFonts w:hint="eastAsia"/>
                <w:color w:val="000000"/>
                <w:sz w:val="23"/>
                <w:szCs w:val="23"/>
              </w:rPr>
              <w:t xml:space="preserve">= </w:t>
            </w:r>
            <w:r>
              <w:rPr>
                <w:rFonts w:hint="eastAsia"/>
                <w:b/>
                <w:bCs/>
                <w:i/>
                <w:iCs/>
                <w:color w:val="660E7A"/>
                <w:sz w:val="23"/>
                <w:szCs w:val="23"/>
              </w:rPr>
              <w:t>object0</w:t>
            </w:r>
            <w:r>
              <w:rPr>
                <w:rFonts w:hint="eastAsia"/>
                <w:color w:val="000000"/>
                <w:sz w:val="23"/>
                <w:szCs w:val="23"/>
              </w:rPr>
              <w:t>.</w:t>
            </w:r>
            <w:r>
              <w:rPr>
                <w:rFonts w:hint="eastAsia"/>
                <w:color w:val="7A7A43"/>
                <w:sz w:val="23"/>
                <w:szCs w:val="23"/>
              </w:rPr>
              <w:t>getNameFunc</w:t>
            </w:r>
            <w:r>
              <w:rPr>
                <w:rFonts w:hint="eastAsia"/>
                <w:color w:val="000000"/>
                <w:sz w:val="23"/>
                <w:szCs w:val="23"/>
              </w:rPr>
              <w:t>();</w:t>
            </w:r>
            <w:r>
              <w:rPr>
                <w:rFonts w:hint="eastAsia"/>
                <w:color w:val="000000"/>
                <w:sz w:val="23"/>
                <w:szCs w:val="23"/>
              </w:rPr>
              <w:br/>
            </w:r>
            <w:r>
              <w:rPr>
                <w:rFonts w:hint="eastAsia"/>
                <w:b/>
                <w:bCs/>
                <w:i/>
                <w:iCs/>
                <w:color w:val="660E7A"/>
                <w:sz w:val="23"/>
                <w:szCs w:val="23"/>
              </w:rPr>
              <w:t>fun</w:t>
            </w:r>
            <w:r>
              <w:rPr>
                <w:rFonts w:hint="eastAsia"/>
                <w:color w:val="000000"/>
                <w:sz w:val="23"/>
                <w:szCs w:val="23"/>
              </w:rPr>
              <w:t>();</w:t>
            </w:r>
          </w:p>
        </w:tc>
      </w:tr>
    </w:tbl>
    <w:p w14:paraId="4A61CF4D" w14:textId="30423F18" w:rsidR="00E65B0D" w:rsidRDefault="00E65B0D" w:rsidP="009278CC">
      <w:pPr>
        <w:ind w:left="420"/>
      </w:pPr>
      <w:r>
        <w:tab/>
      </w:r>
      <w:r w:rsidR="005905CC">
        <w:tab/>
      </w:r>
      <w:r>
        <w:rPr>
          <w:rFonts w:hint="eastAsia"/>
        </w:rPr>
        <w:t>拆分后可知：</w:t>
      </w:r>
    </w:p>
    <w:p w14:paraId="40888C7E" w14:textId="787B387C" w:rsidR="00E65B0D" w:rsidRDefault="00E65B0D" w:rsidP="009278CC">
      <w:pPr>
        <w:ind w:left="420"/>
        <w:rPr>
          <w:szCs w:val="21"/>
        </w:rPr>
      </w:pPr>
      <w:r>
        <w:tab/>
      </w:r>
      <w:r>
        <w:tab/>
      </w:r>
      <w:r w:rsidR="005905CC">
        <w:tab/>
      </w:r>
      <w:r>
        <w:rPr>
          <w:rFonts w:hint="eastAsia"/>
        </w:rPr>
        <w:t>外层函数</w:t>
      </w:r>
      <w:r>
        <w:rPr>
          <w:rFonts w:hint="eastAsia"/>
          <w:color w:val="7A7A43"/>
          <w:sz w:val="23"/>
          <w:szCs w:val="23"/>
        </w:rPr>
        <w:t>getNameFunc</w:t>
      </w:r>
      <w:r>
        <w:rPr>
          <w:rFonts w:hint="eastAsia"/>
          <w:szCs w:val="21"/>
        </w:rPr>
        <w:t>是作为对象的方法进行调用的</w:t>
      </w:r>
    </w:p>
    <w:p w14:paraId="586AC96A" w14:textId="2A32D2CD" w:rsidR="00E65B0D" w:rsidRDefault="00E65B0D" w:rsidP="009278CC">
      <w:pPr>
        <w:ind w:left="420"/>
        <w:rPr>
          <w:szCs w:val="21"/>
        </w:rPr>
      </w:pPr>
      <w:r>
        <w:rPr>
          <w:szCs w:val="21"/>
        </w:rPr>
        <w:tab/>
      </w:r>
      <w:r>
        <w:rPr>
          <w:szCs w:val="21"/>
        </w:rPr>
        <w:tab/>
      </w:r>
      <w:r w:rsidR="005905CC">
        <w:rPr>
          <w:szCs w:val="21"/>
        </w:rPr>
        <w:tab/>
      </w:r>
      <w:r>
        <w:rPr>
          <w:rFonts w:hint="eastAsia"/>
          <w:szCs w:val="21"/>
        </w:rPr>
        <w:t>内层函数是作为函数调用的</w:t>
      </w:r>
    </w:p>
    <w:p w14:paraId="2EB12709" w14:textId="1A63A8CC" w:rsidR="00E65B0D" w:rsidRDefault="00E65B0D" w:rsidP="005905CC">
      <w:pPr>
        <w:ind w:left="840" w:firstLine="420"/>
        <w:rPr>
          <w:szCs w:val="21"/>
        </w:rPr>
      </w:pPr>
      <w:r>
        <w:rPr>
          <w:rFonts w:hint="eastAsia"/>
          <w:szCs w:val="21"/>
        </w:rPr>
        <w:t>所以外层函数中的this指向object对象，而内层函数中的this指向global</w:t>
      </w:r>
    </w:p>
    <w:p w14:paraId="7C4F52AD" w14:textId="54A07536" w:rsidR="005905CC" w:rsidRPr="00E65B0D" w:rsidRDefault="005905CC" w:rsidP="005905CC">
      <w:pPr>
        <w:ind w:left="840" w:firstLine="420"/>
        <w:rPr>
          <w:szCs w:val="21"/>
        </w:rPr>
      </w:pPr>
      <w:r>
        <w:rPr>
          <w:rFonts w:hint="eastAsia"/>
          <w:szCs w:val="21"/>
        </w:rPr>
        <w:t>如果想在内层函数中获取object对象，可以在外层函数中将this对象赋给1个变量，然后在内层函数中使用该变量。</w:t>
      </w:r>
    </w:p>
    <w:p w14:paraId="0EA9EC75" w14:textId="5DA83719" w:rsidR="00B9554D" w:rsidRDefault="00017555" w:rsidP="00B9554D">
      <w:pPr>
        <w:pStyle w:val="3"/>
      </w:pPr>
      <w:r>
        <w:rPr>
          <w:rFonts w:hint="eastAsia"/>
        </w:rPr>
        <w:t>变量</w:t>
      </w:r>
    </w:p>
    <w:p w14:paraId="3EA5337E" w14:textId="3B8A168F" w:rsidR="00DA27B4" w:rsidRDefault="00017555" w:rsidP="00563F85">
      <w:pPr>
        <w:pStyle w:val="4"/>
        <w:numPr>
          <w:ilvl w:val="0"/>
          <w:numId w:val="14"/>
        </w:numPr>
      </w:pPr>
      <w:r>
        <w:rPr>
          <w:rFonts w:hint="eastAsia"/>
        </w:rPr>
        <w:t>重定义</w:t>
      </w:r>
    </w:p>
    <w:p w14:paraId="07E1007B" w14:textId="66FB9D86" w:rsidR="00DF3634" w:rsidRPr="00DF3634" w:rsidRDefault="00DF3634" w:rsidP="00563F85">
      <w:pPr>
        <w:pStyle w:val="5"/>
        <w:numPr>
          <w:ilvl w:val="0"/>
          <w:numId w:val="32"/>
        </w:numPr>
        <w:ind w:right="210"/>
      </w:pPr>
      <w:r>
        <w:rPr>
          <w:rFonts w:hint="eastAsia"/>
        </w:rPr>
        <w:t>变量、函数重定义共同特征</w:t>
      </w:r>
    </w:p>
    <w:p w14:paraId="6A774696" w14:textId="321BEB43" w:rsidR="00017555" w:rsidRDefault="00017555" w:rsidP="00017555">
      <w:pPr>
        <w:ind w:left="420" w:firstLine="420"/>
      </w:pPr>
      <w:r>
        <w:rPr>
          <w:rFonts w:hint="eastAsia"/>
        </w:rPr>
        <w:t>js中允许变量、函数的重定义，但是程序执行时，只会找使用处之前最后一次定义的函数或变量进行使用。</w:t>
      </w:r>
    </w:p>
    <w:tbl>
      <w:tblPr>
        <w:tblStyle w:val="ac"/>
        <w:tblW w:w="0" w:type="auto"/>
        <w:tblInd w:w="420" w:type="dxa"/>
        <w:tblLook w:val="04A0" w:firstRow="1" w:lastRow="0" w:firstColumn="1" w:lastColumn="0" w:noHBand="0" w:noVBand="1"/>
      </w:tblPr>
      <w:tblGrid>
        <w:gridCol w:w="7876"/>
      </w:tblGrid>
      <w:tr w:rsidR="00017555" w14:paraId="475777BD" w14:textId="77777777" w:rsidTr="00017555">
        <w:tc>
          <w:tcPr>
            <w:tcW w:w="8296" w:type="dxa"/>
          </w:tcPr>
          <w:p w14:paraId="67807D65" w14:textId="1EDA30C1" w:rsidR="00017555" w:rsidRPr="00DA27B4" w:rsidRDefault="00DA27B4" w:rsidP="00DA27B4">
            <w:pPr>
              <w:pStyle w:val="HTML0"/>
              <w:shd w:val="clear" w:color="auto" w:fill="FFFFFF"/>
              <w:rPr>
                <w:color w:val="000000"/>
                <w:sz w:val="18"/>
                <w:szCs w:val="18"/>
              </w:rPr>
            </w:pPr>
            <w:r>
              <w:rPr>
                <w:rFonts w:hint="eastAsia"/>
                <w:b/>
                <w:bCs/>
                <w:color w:val="000080"/>
                <w:sz w:val="18"/>
                <w:szCs w:val="18"/>
              </w:rPr>
              <w:t xml:space="preserve">function </w:t>
            </w:r>
            <w:r>
              <w:rPr>
                <w:rFonts w:hint="eastAsia"/>
                <w:color w:val="000000"/>
                <w:sz w:val="18"/>
                <w:szCs w:val="18"/>
              </w:rPr>
              <w:t>f() {</w:t>
            </w:r>
            <w:r>
              <w:rPr>
                <w:rFonts w:hint="eastAsia"/>
                <w:color w:val="000000"/>
                <w:sz w:val="18"/>
                <w:szCs w:val="18"/>
              </w:rPr>
              <w:br/>
              <w:t xml:space="preserve">    </w:t>
            </w:r>
            <w:r>
              <w:rPr>
                <w:rFonts w:hint="eastAsia"/>
                <w:b/>
                <w:bCs/>
                <w:color w:val="000080"/>
                <w:sz w:val="18"/>
                <w:szCs w:val="18"/>
              </w:rPr>
              <w:t xml:space="preserve">return </w:t>
            </w:r>
            <w:r>
              <w:rPr>
                <w:rFonts w:hint="eastAsia"/>
                <w:b/>
                <w:bCs/>
                <w:color w:val="008000"/>
                <w:sz w:val="18"/>
                <w:szCs w:val="18"/>
              </w:rPr>
              <w:t>"a"</w:t>
            </w:r>
            <w:r>
              <w:rPr>
                <w:rFonts w:hint="eastAsia"/>
                <w:color w:val="000000"/>
                <w:sz w:val="18"/>
                <w:szCs w:val="18"/>
              </w:rPr>
              <w:t>;</w:t>
            </w:r>
            <w:r>
              <w:rPr>
                <w:rFonts w:hint="eastAsia"/>
                <w:color w:val="000000"/>
                <w:sz w:val="18"/>
                <w:szCs w:val="18"/>
              </w:rPr>
              <w:br/>
              <w:t>}</w:t>
            </w:r>
            <w:r>
              <w:rPr>
                <w:rFonts w:hint="eastAsia"/>
                <w:color w:val="000000"/>
                <w:sz w:val="18"/>
                <w:szCs w:val="18"/>
              </w:rPr>
              <w:br/>
            </w:r>
            <w:r>
              <w:rPr>
                <w:rFonts w:hint="eastAsia"/>
                <w:b/>
                <w:bCs/>
                <w:color w:val="000080"/>
                <w:sz w:val="18"/>
                <w:szCs w:val="18"/>
              </w:rPr>
              <w:t xml:space="preserve">function </w:t>
            </w:r>
            <w:r>
              <w:rPr>
                <w:rFonts w:hint="eastAsia"/>
                <w:color w:val="000000"/>
                <w:sz w:val="18"/>
                <w:szCs w:val="18"/>
              </w:rPr>
              <w:t>f() {</w:t>
            </w:r>
            <w:r>
              <w:rPr>
                <w:rFonts w:hint="eastAsia"/>
                <w:color w:val="000000"/>
                <w:sz w:val="18"/>
                <w:szCs w:val="18"/>
              </w:rPr>
              <w:br/>
              <w:t xml:space="preserve">    </w:t>
            </w:r>
            <w:r>
              <w:rPr>
                <w:rFonts w:hint="eastAsia"/>
                <w:b/>
                <w:bCs/>
                <w:color w:val="000080"/>
                <w:sz w:val="18"/>
                <w:szCs w:val="18"/>
              </w:rPr>
              <w:t xml:space="preserve">return </w:t>
            </w:r>
            <w:r>
              <w:rPr>
                <w:rFonts w:hint="eastAsia"/>
                <w:b/>
                <w:bCs/>
                <w:color w:val="008000"/>
                <w:sz w:val="18"/>
                <w:szCs w:val="18"/>
              </w:rPr>
              <w:t>"b"</w:t>
            </w:r>
            <w:r>
              <w:rPr>
                <w:rFonts w:hint="eastAsia"/>
                <w:color w:val="000000"/>
                <w:sz w:val="18"/>
                <w:szCs w:val="18"/>
              </w:rPr>
              <w:t>;</w:t>
            </w:r>
            <w:r>
              <w:rPr>
                <w:rFonts w:hint="eastAsia"/>
                <w:color w:val="000000"/>
                <w:sz w:val="18"/>
                <w:szCs w:val="18"/>
              </w:rPr>
              <w:br/>
              <w:t>}</w:t>
            </w:r>
            <w:r>
              <w:rPr>
                <w:rFonts w:hint="eastAsia"/>
                <w:color w:val="000000"/>
                <w:sz w:val="18"/>
                <w:szCs w:val="18"/>
              </w:rPr>
              <w:br/>
              <w:t>console.log(f());</w:t>
            </w:r>
          </w:p>
        </w:tc>
      </w:tr>
    </w:tbl>
    <w:p w14:paraId="741D47BF" w14:textId="4EB198CA" w:rsidR="00017555" w:rsidRDefault="00DA27B4" w:rsidP="00DF3634">
      <w:pPr>
        <w:pStyle w:val="5"/>
        <w:ind w:right="210"/>
      </w:pPr>
      <w:r>
        <w:rPr>
          <w:rFonts w:hint="eastAsia"/>
        </w:rPr>
        <w:t>变量重定义</w:t>
      </w:r>
      <w:r w:rsidR="00DF3634">
        <w:rPr>
          <w:rFonts w:hint="eastAsia"/>
        </w:rPr>
        <w:t>独有特征</w:t>
      </w:r>
    </w:p>
    <w:p w14:paraId="26D2C4B1" w14:textId="67CAE55F" w:rsidR="00DA27B4" w:rsidRDefault="00DA27B4" w:rsidP="00DA27B4">
      <w:pPr>
        <w:ind w:left="840"/>
      </w:pPr>
      <w:r>
        <w:rPr>
          <w:rFonts w:hint="eastAsia"/>
        </w:rPr>
        <w:t>变量重定义后如果没有进行初始化，则会保留重定义之前的值。</w:t>
      </w:r>
    </w:p>
    <w:p w14:paraId="6DCE6253" w14:textId="2AD0546D" w:rsidR="00DA27B4" w:rsidRDefault="00DA27B4" w:rsidP="00563F85">
      <w:pPr>
        <w:pStyle w:val="a8"/>
        <w:numPr>
          <w:ilvl w:val="0"/>
          <w:numId w:val="9"/>
        </w:numPr>
        <w:ind w:firstLineChars="0"/>
      </w:pPr>
      <w:r>
        <w:rPr>
          <w:rFonts w:hint="eastAsia"/>
        </w:rPr>
        <w:t>代码</w:t>
      </w:r>
    </w:p>
    <w:tbl>
      <w:tblPr>
        <w:tblStyle w:val="ac"/>
        <w:tblW w:w="0" w:type="auto"/>
        <w:tblInd w:w="840" w:type="dxa"/>
        <w:tblLook w:val="04A0" w:firstRow="1" w:lastRow="0" w:firstColumn="1" w:lastColumn="0" w:noHBand="0" w:noVBand="1"/>
      </w:tblPr>
      <w:tblGrid>
        <w:gridCol w:w="7456"/>
      </w:tblGrid>
      <w:tr w:rsidR="00DA27B4" w14:paraId="55BA2513" w14:textId="77777777" w:rsidTr="00DA27B4">
        <w:tc>
          <w:tcPr>
            <w:tcW w:w="8296" w:type="dxa"/>
          </w:tcPr>
          <w:p w14:paraId="7B7F179F" w14:textId="2833D6F9" w:rsidR="00DA27B4" w:rsidRPr="00DA27B4" w:rsidRDefault="00DA27B4" w:rsidP="00DA27B4">
            <w:pPr>
              <w:pStyle w:val="HTML0"/>
              <w:shd w:val="clear" w:color="auto" w:fill="FFFFFF"/>
              <w:rPr>
                <w:color w:val="000000"/>
                <w:sz w:val="18"/>
                <w:szCs w:val="18"/>
              </w:rPr>
            </w:pPr>
            <w:r>
              <w:rPr>
                <w:rFonts w:hint="eastAsia"/>
                <w:b/>
                <w:bCs/>
                <w:color w:val="000080"/>
                <w:sz w:val="18"/>
                <w:szCs w:val="18"/>
              </w:rPr>
              <w:t xml:space="preserve">var </w:t>
            </w:r>
            <w:r>
              <w:rPr>
                <w:rFonts w:hint="eastAsia"/>
                <w:color w:val="000000"/>
                <w:sz w:val="18"/>
                <w:szCs w:val="18"/>
              </w:rPr>
              <w:t xml:space="preserve">i = </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b/>
                <w:bCs/>
                <w:color w:val="000080"/>
                <w:sz w:val="18"/>
                <w:szCs w:val="18"/>
              </w:rPr>
              <w:t xml:space="preserve">var </w:t>
            </w:r>
            <w:r>
              <w:rPr>
                <w:rFonts w:hint="eastAsia"/>
                <w:color w:val="000000"/>
                <w:sz w:val="18"/>
                <w:szCs w:val="18"/>
              </w:rPr>
              <w:t>i;</w:t>
            </w:r>
            <w:r>
              <w:rPr>
                <w:rFonts w:hint="eastAsia"/>
                <w:color w:val="000000"/>
                <w:sz w:val="18"/>
                <w:szCs w:val="18"/>
              </w:rPr>
              <w:br/>
              <w:t>console.log(i);</w:t>
            </w:r>
          </w:p>
        </w:tc>
      </w:tr>
    </w:tbl>
    <w:p w14:paraId="0DF64A60" w14:textId="58A1EF08" w:rsidR="00DA27B4" w:rsidRDefault="00DA27B4" w:rsidP="00563F85">
      <w:pPr>
        <w:pStyle w:val="a8"/>
        <w:numPr>
          <w:ilvl w:val="0"/>
          <w:numId w:val="9"/>
        </w:numPr>
        <w:ind w:firstLineChars="0"/>
      </w:pPr>
      <w:r>
        <w:rPr>
          <w:rFonts w:hint="eastAsia"/>
        </w:rPr>
        <w:t>结果</w:t>
      </w:r>
    </w:p>
    <w:p w14:paraId="575BF566" w14:textId="424F906D" w:rsidR="00DA27B4" w:rsidRDefault="00DA27B4" w:rsidP="00DA27B4">
      <w:pPr>
        <w:pStyle w:val="a8"/>
        <w:ind w:left="840" w:firstLineChars="0" w:firstLine="0"/>
      </w:pPr>
      <w:r>
        <w:rPr>
          <w:rFonts w:hint="eastAsia"/>
        </w:rPr>
        <w:lastRenderedPageBreak/>
        <w:t>1</w:t>
      </w:r>
    </w:p>
    <w:p w14:paraId="01648E6D" w14:textId="08B0798D" w:rsidR="00027199" w:rsidRDefault="00273DE4" w:rsidP="00273DE4">
      <w:pPr>
        <w:pStyle w:val="4"/>
      </w:pPr>
      <w:r>
        <w:rPr>
          <w:rFonts w:hint="eastAsia"/>
        </w:rPr>
        <w:t>作用域</w:t>
      </w:r>
    </w:p>
    <w:p w14:paraId="7533C041" w14:textId="5D6379FE" w:rsidR="007D1A29" w:rsidRPr="007D1A29" w:rsidRDefault="007D1A29" w:rsidP="007D1A29">
      <w:pPr>
        <w:ind w:left="420"/>
      </w:pPr>
      <w:r>
        <w:rPr>
          <w:noProof/>
        </w:rPr>
        <w:drawing>
          <wp:inline distT="0" distB="0" distL="0" distR="0" wp14:anchorId="4C4BF331" wp14:editId="0536D9C8">
            <wp:extent cx="5274310" cy="29571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57195"/>
                    </a:xfrm>
                    <a:prstGeom prst="rect">
                      <a:avLst/>
                    </a:prstGeom>
                  </pic:spPr>
                </pic:pic>
              </a:graphicData>
            </a:graphic>
          </wp:inline>
        </w:drawing>
      </w:r>
    </w:p>
    <w:p w14:paraId="14456558" w14:textId="77777777" w:rsidR="00973D3A" w:rsidRDefault="00973D3A" w:rsidP="00563F85">
      <w:pPr>
        <w:pStyle w:val="5"/>
        <w:numPr>
          <w:ilvl w:val="0"/>
          <w:numId w:val="36"/>
        </w:numPr>
        <w:ind w:right="210"/>
      </w:pPr>
      <w:r>
        <w:rPr>
          <w:rFonts w:hint="eastAsia"/>
        </w:rPr>
        <w:t>块作用域</w:t>
      </w:r>
    </w:p>
    <w:p w14:paraId="454D8DA0" w14:textId="77777777" w:rsidR="00973D3A" w:rsidRDefault="00973D3A" w:rsidP="00563F85">
      <w:pPr>
        <w:pStyle w:val="a8"/>
        <w:numPr>
          <w:ilvl w:val="0"/>
          <w:numId w:val="9"/>
        </w:numPr>
        <w:ind w:firstLineChars="0"/>
      </w:pPr>
      <w:r>
        <w:rPr>
          <w:rFonts w:hint="eastAsia"/>
        </w:rPr>
        <w:t>块作用域就是“if</w:t>
      </w:r>
      <w:r>
        <w:t>(</w:t>
      </w:r>
      <w:r>
        <w:rPr>
          <w:rFonts w:hint="eastAsia"/>
        </w:rPr>
        <w:t>条件</w:t>
      </w:r>
      <w:r>
        <w:t>)</w:t>
      </w:r>
      <w:r>
        <w:rPr>
          <w:rFonts w:hint="eastAsia"/>
        </w:rPr>
        <w:t>{语句}”中的大括号就是1个块作用域</w:t>
      </w:r>
    </w:p>
    <w:p w14:paraId="4B3F16DB" w14:textId="77777777" w:rsidR="00973D3A" w:rsidRDefault="00973D3A" w:rsidP="00563F85">
      <w:pPr>
        <w:pStyle w:val="a8"/>
        <w:numPr>
          <w:ilvl w:val="0"/>
          <w:numId w:val="9"/>
        </w:numPr>
        <w:ind w:firstLineChars="0"/>
      </w:pPr>
      <w:r>
        <w:rPr>
          <w:rFonts w:hint="eastAsia"/>
        </w:rPr>
        <w:t>块作用域只对使用let定义的变量的作用域有限制作用，对使用var定义的变量的作用域没有限制作用</w:t>
      </w:r>
    </w:p>
    <w:tbl>
      <w:tblPr>
        <w:tblStyle w:val="ac"/>
        <w:tblW w:w="0" w:type="auto"/>
        <w:tblInd w:w="840" w:type="dxa"/>
        <w:tblLook w:val="04A0" w:firstRow="1" w:lastRow="0" w:firstColumn="1" w:lastColumn="0" w:noHBand="0" w:noVBand="1"/>
      </w:tblPr>
      <w:tblGrid>
        <w:gridCol w:w="7456"/>
      </w:tblGrid>
      <w:tr w:rsidR="00973D3A" w14:paraId="527FAF60" w14:textId="77777777" w:rsidTr="008566FC">
        <w:tc>
          <w:tcPr>
            <w:tcW w:w="8296" w:type="dxa"/>
          </w:tcPr>
          <w:p w14:paraId="4E5CA055" w14:textId="77777777" w:rsidR="00973D3A" w:rsidRPr="0060034A" w:rsidRDefault="00973D3A" w:rsidP="008566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60034A">
              <w:rPr>
                <w:rFonts w:ascii="宋体" w:hAnsi="宋体" w:cs="宋体" w:hint="eastAsia"/>
                <w:b/>
                <w:bCs/>
                <w:color w:val="000080"/>
                <w:sz w:val="23"/>
                <w:szCs w:val="23"/>
              </w:rPr>
              <w:t>for</w:t>
            </w:r>
            <w:r w:rsidRPr="0060034A">
              <w:rPr>
                <w:rFonts w:ascii="宋体" w:hAnsi="宋体" w:cs="宋体" w:hint="eastAsia"/>
                <w:color w:val="000000"/>
                <w:sz w:val="23"/>
                <w:szCs w:val="23"/>
              </w:rPr>
              <w:t>(</w:t>
            </w:r>
            <w:r w:rsidRPr="0060034A">
              <w:rPr>
                <w:rFonts w:ascii="宋体" w:hAnsi="宋体" w:cs="宋体" w:hint="eastAsia"/>
                <w:b/>
                <w:bCs/>
                <w:color w:val="000080"/>
                <w:sz w:val="23"/>
                <w:szCs w:val="23"/>
              </w:rPr>
              <w:t xml:space="preserve">var </w:t>
            </w:r>
            <w:r w:rsidRPr="0060034A">
              <w:rPr>
                <w:rFonts w:ascii="宋体" w:hAnsi="宋体" w:cs="宋体" w:hint="eastAsia"/>
                <w:color w:val="000000"/>
                <w:sz w:val="23"/>
                <w:szCs w:val="23"/>
              </w:rPr>
              <w:t>i=</w:t>
            </w:r>
            <w:r w:rsidRPr="0060034A">
              <w:rPr>
                <w:rFonts w:ascii="宋体" w:hAnsi="宋体" w:cs="宋体" w:hint="eastAsia"/>
                <w:color w:val="0000FF"/>
                <w:sz w:val="23"/>
                <w:szCs w:val="23"/>
              </w:rPr>
              <w:t>0</w:t>
            </w:r>
            <w:r w:rsidRPr="0060034A">
              <w:rPr>
                <w:rFonts w:ascii="宋体" w:hAnsi="宋体" w:cs="宋体" w:hint="eastAsia"/>
                <w:color w:val="000000"/>
                <w:sz w:val="23"/>
                <w:szCs w:val="23"/>
              </w:rPr>
              <w:t>; i&lt;</w:t>
            </w:r>
            <w:r w:rsidRPr="0060034A">
              <w:rPr>
                <w:rFonts w:ascii="宋体" w:hAnsi="宋体" w:cs="宋体" w:hint="eastAsia"/>
                <w:color w:val="0000FF"/>
                <w:sz w:val="23"/>
                <w:szCs w:val="23"/>
              </w:rPr>
              <w:t>10</w:t>
            </w:r>
            <w:r w:rsidRPr="0060034A">
              <w:rPr>
                <w:rFonts w:ascii="宋体" w:hAnsi="宋体" w:cs="宋体" w:hint="eastAsia"/>
                <w:color w:val="000000"/>
                <w:sz w:val="23"/>
                <w:szCs w:val="23"/>
              </w:rPr>
              <w:t>; i++){</w:t>
            </w:r>
            <w:r w:rsidRPr="0060034A">
              <w:rPr>
                <w:rFonts w:ascii="宋体" w:hAnsi="宋体" w:cs="宋体" w:hint="eastAsia"/>
                <w:color w:val="000000"/>
                <w:sz w:val="23"/>
                <w:szCs w:val="23"/>
              </w:rPr>
              <w:br/>
              <w:t xml:space="preserve">    </w:t>
            </w:r>
            <w:r w:rsidRPr="0060034A">
              <w:rPr>
                <w:rFonts w:ascii="宋体" w:hAnsi="宋体" w:cs="宋体" w:hint="eastAsia"/>
                <w:b/>
                <w:bCs/>
                <w:color w:val="000080"/>
                <w:sz w:val="23"/>
                <w:szCs w:val="23"/>
              </w:rPr>
              <w:t xml:space="preserve">var </w:t>
            </w:r>
            <w:r w:rsidRPr="0060034A">
              <w:rPr>
                <w:rFonts w:ascii="宋体" w:hAnsi="宋体" w:cs="宋体" w:hint="eastAsia"/>
                <w:color w:val="000000"/>
                <w:sz w:val="23"/>
                <w:szCs w:val="23"/>
              </w:rPr>
              <w:t xml:space="preserve">j = </w:t>
            </w:r>
            <w:r w:rsidRPr="0060034A">
              <w:rPr>
                <w:rFonts w:ascii="宋体" w:hAnsi="宋体" w:cs="宋体" w:hint="eastAsia"/>
                <w:color w:val="0000FF"/>
                <w:sz w:val="23"/>
                <w:szCs w:val="23"/>
              </w:rPr>
              <w:t>0</w:t>
            </w:r>
            <w:r w:rsidRPr="0060034A">
              <w:rPr>
                <w:rFonts w:ascii="宋体" w:hAnsi="宋体" w:cs="宋体" w:hint="eastAsia"/>
                <w:color w:val="000000"/>
                <w:sz w:val="23"/>
                <w:szCs w:val="23"/>
              </w:rPr>
              <w:t>;</w:t>
            </w:r>
            <w:r w:rsidRPr="0060034A">
              <w:rPr>
                <w:rFonts w:ascii="宋体" w:hAnsi="宋体" w:cs="宋体" w:hint="eastAsia"/>
                <w:color w:val="000000"/>
                <w:sz w:val="23"/>
                <w:szCs w:val="23"/>
              </w:rPr>
              <w:br/>
              <w:t>}</w:t>
            </w:r>
            <w:r w:rsidRPr="0060034A">
              <w:rPr>
                <w:rFonts w:ascii="宋体" w:hAnsi="宋体" w:cs="宋体" w:hint="eastAsia"/>
                <w:color w:val="000000"/>
                <w:sz w:val="23"/>
                <w:szCs w:val="23"/>
              </w:rPr>
              <w:br/>
              <w:t xml:space="preserve">console.log(i); </w:t>
            </w:r>
            <w:r w:rsidRPr="0060034A">
              <w:rPr>
                <w:rFonts w:ascii="宋体" w:hAnsi="宋体" w:cs="宋体" w:hint="eastAsia"/>
                <w:i/>
                <w:iCs/>
                <w:color w:val="808080"/>
                <w:sz w:val="23"/>
                <w:szCs w:val="23"/>
              </w:rPr>
              <w:t>//10</w:t>
            </w:r>
            <w:r w:rsidRPr="0060034A">
              <w:rPr>
                <w:rFonts w:ascii="宋体" w:hAnsi="宋体" w:cs="宋体" w:hint="eastAsia"/>
                <w:i/>
                <w:iCs/>
                <w:color w:val="808080"/>
                <w:sz w:val="23"/>
                <w:szCs w:val="23"/>
              </w:rPr>
              <w:br/>
            </w:r>
            <w:r w:rsidRPr="0060034A">
              <w:rPr>
                <w:rFonts w:ascii="宋体" w:hAnsi="宋体" w:cs="宋体" w:hint="eastAsia"/>
                <w:color w:val="000000"/>
                <w:sz w:val="23"/>
                <w:szCs w:val="23"/>
              </w:rPr>
              <w:t xml:space="preserve">console.log(j); </w:t>
            </w:r>
            <w:r w:rsidRPr="0060034A">
              <w:rPr>
                <w:rFonts w:ascii="宋体" w:hAnsi="宋体" w:cs="宋体" w:hint="eastAsia"/>
                <w:i/>
                <w:iCs/>
                <w:color w:val="808080"/>
                <w:sz w:val="23"/>
                <w:szCs w:val="23"/>
              </w:rPr>
              <w:t>//0</w:t>
            </w:r>
          </w:p>
        </w:tc>
      </w:tr>
    </w:tbl>
    <w:p w14:paraId="0777CF31" w14:textId="77777777" w:rsidR="00973D3A" w:rsidRPr="00816E50" w:rsidRDefault="00973D3A" w:rsidP="00973D3A">
      <w:pPr>
        <w:ind w:left="840"/>
      </w:pPr>
    </w:p>
    <w:p w14:paraId="042FEA12" w14:textId="25D33A0D" w:rsidR="00273DE4" w:rsidRDefault="00273DE4" w:rsidP="00563F85">
      <w:pPr>
        <w:pStyle w:val="5"/>
        <w:numPr>
          <w:ilvl w:val="0"/>
          <w:numId w:val="36"/>
        </w:numPr>
        <w:ind w:right="210"/>
      </w:pPr>
      <w:r>
        <w:rPr>
          <w:rFonts w:hint="eastAsia"/>
        </w:rPr>
        <w:t>局部</w:t>
      </w:r>
      <w:r w:rsidR="007D1A29">
        <w:rPr>
          <w:rFonts w:hint="eastAsia"/>
        </w:rPr>
        <w:t>作用域</w:t>
      </w:r>
    </w:p>
    <w:p w14:paraId="3FFAC03F" w14:textId="07208FB3" w:rsidR="00273DE4" w:rsidRPr="00273DE4" w:rsidRDefault="00273DE4" w:rsidP="00273DE4">
      <w:pPr>
        <w:ind w:left="420"/>
      </w:pPr>
      <w:r>
        <w:rPr>
          <w:rFonts w:hint="eastAsia"/>
        </w:rPr>
        <w:t>参见</w:t>
      </w:r>
      <w:hyperlink w:anchor="_var" w:history="1">
        <w:r w:rsidRPr="00273DE4">
          <w:rPr>
            <w:rStyle w:val="a6"/>
          </w:rPr>
          <w:t>var</w:t>
        </w:r>
      </w:hyperlink>
      <w:r>
        <w:rPr>
          <w:rFonts w:hint="eastAsia"/>
        </w:rPr>
        <w:t>和</w:t>
      </w:r>
      <w:hyperlink w:anchor="_let" w:history="1">
        <w:r w:rsidRPr="00273DE4">
          <w:rPr>
            <w:rStyle w:val="a6"/>
          </w:rPr>
          <w:t>let</w:t>
        </w:r>
      </w:hyperlink>
    </w:p>
    <w:p w14:paraId="10C103F3" w14:textId="42DBB590" w:rsidR="00273DE4" w:rsidRDefault="00273DE4" w:rsidP="00273DE4">
      <w:pPr>
        <w:pStyle w:val="5"/>
        <w:ind w:right="210"/>
      </w:pPr>
      <w:r>
        <w:rPr>
          <w:rFonts w:hint="eastAsia"/>
        </w:rPr>
        <w:t>全局</w:t>
      </w:r>
      <w:r w:rsidR="007D1A29">
        <w:rPr>
          <w:rFonts w:hint="eastAsia"/>
        </w:rPr>
        <w:t>作用域</w:t>
      </w:r>
    </w:p>
    <w:p w14:paraId="01D124F7" w14:textId="2AC0661C" w:rsidR="007D1A29" w:rsidRPr="007D1A29" w:rsidRDefault="007D1A29" w:rsidP="00563F85">
      <w:pPr>
        <w:pStyle w:val="6"/>
        <w:numPr>
          <w:ilvl w:val="0"/>
          <w:numId w:val="35"/>
        </w:numPr>
      </w:pPr>
      <w:r>
        <w:rPr>
          <w:rFonts w:hint="eastAsia"/>
        </w:rPr>
        <w:t>文件内全局作用域</w:t>
      </w:r>
    </w:p>
    <w:p w14:paraId="6AE68775" w14:textId="4ED8D2B3" w:rsidR="00882588" w:rsidRDefault="00882588" w:rsidP="00882588">
      <w:pPr>
        <w:ind w:left="840"/>
      </w:pPr>
      <w:r>
        <w:rPr>
          <w:rFonts w:hint="eastAsia"/>
        </w:rPr>
        <w:t>在函数外使用var、let、const定义的变量</w:t>
      </w:r>
      <w:r w:rsidR="007D1A29">
        <w:rPr>
          <w:rFonts w:hint="eastAsia"/>
        </w:rPr>
        <w:t>的作用域是文件内全局作用域</w:t>
      </w:r>
    </w:p>
    <w:p w14:paraId="6F17EF39" w14:textId="244D8B79" w:rsidR="007D1A29" w:rsidRDefault="007D1A29" w:rsidP="00882588">
      <w:pPr>
        <w:ind w:left="840"/>
      </w:pPr>
      <w:r>
        <w:rPr>
          <w:rFonts w:hint="eastAsia"/>
        </w:rPr>
        <w:t>该变量只能在本文件内当作全局变量使用</w:t>
      </w:r>
    </w:p>
    <w:p w14:paraId="4DEC752D" w14:textId="39D23E0E" w:rsidR="007D1A29" w:rsidRDefault="007D1A29" w:rsidP="007D1A29">
      <w:pPr>
        <w:pStyle w:val="6"/>
      </w:pPr>
      <w:bookmarkStart w:id="4" w:name="_工程全局作用域(global对象)"/>
      <w:bookmarkEnd w:id="4"/>
      <w:r>
        <w:rPr>
          <w:rFonts w:hint="eastAsia"/>
        </w:rPr>
        <w:lastRenderedPageBreak/>
        <w:t>工程全局作用域</w:t>
      </w:r>
      <w:r w:rsidR="00973D3A">
        <w:rPr>
          <w:rFonts w:hint="eastAsia"/>
        </w:rPr>
        <w:t>(</w:t>
      </w:r>
      <w:r w:rsidR="00973D3A">
        <w:t>global</w:t>
      </w:r>
      <w:r w:rsidR="00973D3A">
        <w:rPr>
          <w:rFonts w:hint="eastAsia"/>
        </w:rPr>
        <w:t>对象</w:t>
      </w:r>
      <w:r w:rsidR="00973D3A">
        <w:t>)</w:t>
      </w:r>
    </w:p>
    <w:p w14:paraId="3C3DD267" w14:textId="77777777" w:rsidR="007D1A29" w:rsidRDefault="007D1A29" w:rsidP="00563F85">
      <w:pPr>
        <w:pStyle w:val="a8"/>
        <w:numPr>
          <w:ilvl w:val="0"/>
          <w:numId w:val="9"/>
        </w:numPr>
        <w:ind w:firstLineChars="0"/>
      </w:pPr>
      <w:r>
        <w:rPr>
          <w:rFonts w:hint="eastAsia"/>
        </w:rPr>
        <w:t>该作用域就是global对象，当前模块及其导入的子模块共享同一个global对象</w:t>
      </w:r>
    </w:p>
    <w:p w14:paraId="45D29C22" w14:textId="42CED371" w:rsidR="007D1A29" w:rsidRDefault="007D1A29" w:rsidP="00563F85">
      <w:pPr>
        <w:pStyle w:val="a8"/>
        <w:numPr>
          <w:ilvl w:val="0"/>
          <w:numId w:val="9"/>
        </w:numPr>
        <w:ind w:firstLineChars="0"/>
      </w:pPr>
      <w:r>
        <w:rPr>
          <w:rFonts w:hint="eastAsia"/>
        </w:rPr>
        <w:t>global对象中的属性可以直接当作全局变量使用</w:t>
      </w:r>
    </w:p>
    <w:p w14:paraId="24AF576A" w14:textId="2C1FED82" w:rsidR="007D1A29" w:rsidRDefault="007D1A29" w:rsidP="00563F85">
      <w:pPr>
        <w:pStyle w:val="a8"/>
        <w:numPr>
          <w:ilvl w:val="0"/>
          <w:numId w:val="9"/>
        </w:numPr>
        <w:ind w:firstLineChars="0"/>
      </w:pPr>
      <w:r>
        <w:rPr>
          <w:rFonts w:hint="eastAsia"/>
        </w:rPr>
        <w:t>也就是在a模块中将1个变量添加到了global对象中，b模块中导入了a模块，则在b模块中可以将该变量直接当做全局变量使用</w:t>
      </w:r>
    </w:p>
    <w:p w14:paraId="5FE7655F" w14:textId="28D5E839" w:rsidR="00541361" w:rsidRDefault="00541361" w:rsidP="00541361">
      <w:pPr>
        <w:pStyle w:val="a8"/>
        <w:ind w:left="840" w:firstLineChars="0" w:firstLine="0"/>
      </w:pPr>
      <w:r>
        <w:rPr>
          <w:rFonts w:hint="eastAsia"/>
        </w:rPr>
        <w:t>1.js：</w:t>
      </w:r>
    </w:p>
    <w:tbl>
      <w:tblPr>
        <w:tblStyle w:val="ac"/>
        <w:tblW w:w="0" w:type="auto"/>
        <w:tblInd w:w="840" w:type="dxa"/>
        <w:tblLook w:val="04A0" w:firstRow="1" w:lastRow="0" w:firstColumn="1" w:lastColumn="0" w:noHBand="0" w:noVBand="1"/>
      </w:tblPr>
      <w:tblGrid>
        <w:gridCol w:w="7456"/>
      </w:tblGrid>
      <w:tr w:rsidR="00541361" w14:paraId="2892E336" w14:textId="77777777" w:rsidTr="00541361">
        <w:tc>
          <w:tcPr>
            <w:tcW w:w="8296" w:type="dxa"/>
          </w:tcPr>
          <w:p w14:paraId="085E669A" w14:textId="1FBDC180" w:rsidR="00541361" w:rsidRPr="00541361" w:rsidRDefault="00541361" w:rsidP="005413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541361">
              <w:rPr>
                <w:rFonts w:ascii="宋体" w:hAnsi="宋体" w:cs="宋体" w:hint="eastAsia"/>
                <w:color w:val="000000"/>
                <w:sz w:val="23"/>
                <w:szCs w:val="23"/>
              </w:rPr>
              <w:t>x=</w:t>
            </w:r>
            <w:r w:rsidRPr="00541361">
              <w:rPr>
                <w:rFonts w:ascii="宋体" w:hAnsi="宋体" w:cs="宋体" w:hint="eastAsia"/>
                <w:b/>
                <w:bCs/>
                <w:color w:val="008000"/>
                <w:sz w:val="23"/>
                <w:szCs w:val="23"/>
              </w:rPr>
              <w:t>'a'</w:t>
            </w:r>
            <w:r w:rsidRPr="00541361">
              <w:rPr>
                <w:rFonts w:ascii="宋体" w:hAnsi="宋体" w:cs="宋体" w:hint="eastAsia"/>
                <w:color w:val="000000"/>
                <w:sz w:val="23"/>
                <w:szCs w:val="23"/>
              </w:rPr>
              <w:t>;</w:t>
            </w:r>
          </w:p>
        </w:tc>
      </w:tr>
    </w:tbl>
    <w:p w14:paraId="313A8E20" w14:textId="7D910B73" w:rsidR="00541361" w:rsidRDefault="00541361" w:rsidP="00541361">
      <w:pPr>
        <w:pStyle w:val="a8"/>
        <w:ind w:left="840" w:firstLineChars="0" w:firstLine="0"/>
      </w:pPr>
      <w:r>
        <w:rPr>
          <w:rFonts w:hint="eastAsia"/>
        </w:rPr>
        <w:t>2.js：</w:t>
      </w:r>
    </w:p>
    <w:tbl>
      <w:tblPr>
        <w:tblStyle w:val="ac"/>
        <w:tblW w:w="0" w:type="auto"/>
        <w:tblInd w:w="840" w:type="dxa"/>
        <w:tblLook w:val="04A0" w:firstRow="1" w:lastRow="0" w:firstColumn="1" w:lastColumn="0" w:noHBand="0" w:noVBand="1"/>
      </w:tblPr>
      <w:tblGrid>
        <w:gridCol w:w="7456"/>
      </w:tblGrid>
      <w:tr w:rsidR="00541361" w14:paraId="5F18AE91" w14:textId="77777777" w:rsidTr="00541361">
        <w:tc>
          <w:tcPr>
            <w:tcW w:w="8296" w:type="dxa"/>
          </w:tcPr>
          <w:p w14:paraId="2D6D8F21" w14:textId="7C8EBDC3" w:rsidR="00541361" w:rsidRPr="00541361" w:rsidRDefault="00541361" w:rsidP="005413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541361">
              <w:rPr>
                <w:rFonts w:ascii="宋体" w:hAnsi="宋体" w:cs="宋体" w:hint="eastAsia"/>
                <w:b/>
                <w:bCs/>
                <w:color w:val="000080"/>
                <w:sz w:val="23"/>
                <w:szCs w:val="23"/>
              </w:rPr>
              <w:t xml:space="preserve">var </w:t>
            </w:r>
            <w:r w:rsidRPr="00541361">
              <w:rPr>
                <w:rFonts w:ascii="宋体" w:hAnsi="宋体" w:cs="宋体" w:hint="eastAsia"/>
                <w:color w:val="000000"/>
                <w:sz w:val="23"/>
                <w:szCs w:val="23"/>
              </w:rPr>
              <w:t>module_a = require(</w:t>
            </w:r>
            <w:r w:rsidRPr="00541361">
              <w:rPr>
                <w:rFonts w:ascii="宋体" w:hAnsi="宋体" w:cs="宋体" w:hint="eastAsia"/>
                <w:b/>
                <w:bCs/>
                <w:color w:val="008000"/>
                <w:sz w:val="23"/>
                <w:szCs w:val="23"/>
              </w:rPr>
              <w:t>"./1.js"</w:t>
            </w:r>
            <w:r w:rsidRPr="00541361">
              <w:rPr>
                <w:rFonts w:ascii="宋体" w:hAnsi="宋体" w:cs="宋体" w:hint="eastAsia"/>
                <w:color w:val="000000"/>
                <w:sz w:val="23"/>
                <w:szCs w:val="23"/>
              </w:rPr>
              <w:t>);</w:t>
            </w:r>
            <w:r w:rsidRPr="00541361">
              <w:rPr>
                <w:rFonts w:ascii="宋体" w:hAnsi="宋体" w:cs="宋体" w:hint="eastAsia"/>
                <w:color w:val="000000"/>
                <w:sz w:val="23"/>
                <w:szCs w:val="23"/>
              </w:rPr>
              <w:br/>
              <w:t>console.log(x);</w:t>
            </w:r>
          </w:p>
        </w:tc>
      </w:tr>
    </w:tbl>
    <w:p w14:paraId="40713AAE" w14:textId="7ACF1A5E" w:rsidR="00541361" w:rsidRDefault="00541361" w:rsidP="00541361">
      <w:pPr>
        <w:pStyle w:val="a8"/>
        <w:ind w:left="840" w:firstLineChars="0" w:firstLine="0"/>
      </w:pPr>
      <w:r>
        <w:rPr>
          <w:rFonts w:hint="eastAsia"/>
        </w:rPr>
        <w:t>结果：</w:t>
      </w:r>
    </w:p>
    <w:p w14:paraId="76337611" w14:textId="42C8549D" w:rsidR="00541361" w:rsidRPr="007D1A29" w:rsidRDefault="00541361" w:rsidP="00541361">
      <w:pPr>
        <w:pStyle w:val="a8"/>
        <w:ind w:left="840" w:firstLineChars="0" w:firstLine="0"/>
      </w:pPr>
      <w:r>
        <w:rPr>
          <w:noProof/>
        </w:rPr>
        <w:drawing>
          <wp:inline distT="0" distB="0" distL="0" distR="0" wp14:anchorId="1A62DB70" wp14:editId="5D890757">
            <wp:extent cx="295275" cy="2095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275" cy="209550"/>
                    </a:xfrm>
                    <a:prstGeom prst="rect">
                      <a:avLst/>
                    </a:prstGeom>
                  </pic:spPr>
                </pic:pic>
              </a:graphicData>
            </a:graphic>
          </wp:inline>
        </w:drawing>
      </w:r>
    </w:p>
    <w:p w14:paraId="2B3807E1" w14:textId="09F5882F" w:rsidR="00273DE4" w:rsidRDefault="007D1A29" w:rsidP="00563F85">
      <w:pPr>
        <w:pStyle w:val="a8"/>
        <w:numPr>
          <w:ilvl w:val="0"/>
          <w:numId w:val="9"/>
        </w:numPr>
        <w:ind w:firstLineChars="0"/>
      </w:pPr>
      <w:r>
        <w:rPr>
          <w:rFonts w:hint="eastAsia"/>
        </w:rPr>
        <w:t>哪些方法定义的变量会放在global对象中？</w:t>
      </w:r>
    </w:p>
    <w:p w14:paraId="2B763683" w14:textId="1D088ACB" w:rsidR="007D1A29" w:rsidRDefault="007D1A29" w:rsidP="00563F85">
      <w:pPr>
        <w:pStyle w:val="a8"/>
        <w:numPr>
          <w:ilvl w:val="1"/>
          <w:numId w:val="9"/>
        </w:numPr>
        <w:ind w:firstLineChars="0"/>
      </w:pPr>
      <w:r>
        <w:rPr>
          <w:rFonts w:hint="eastAsia"/>
        </w:rPr>
        <w:t>未使用var、let、const关键字定义的变量会默认放在global对象中</w:t>
      </w:r>
    </w:p>
    <w:tbl>
      <w:tblPr>
        <w:tblStyle w:val="ac"/>
        <w:tblW w:w="0" w:type="auto"/>
        <w:tblInd w:w="1260" w:type="dxa"/>
        <w:tblLook w:val="04A0" w:firstRow="1" w:lastRow="0" w:firstColumn="1" w:lastColumn="0" w:noHBand="0" w:noVBand="1"/>
      </w:tblPr>
      <w:tblGrid>
        <w:gridCol w:w="7036"/>
      </w:tblGrid>
      <w:tr w:rsidR="00BD09D3" w14:paraId="0E575B73" w14:textId="77777777" w:rsidTr="00BD09D3">
        <w:tc>
          <w:tcPr>
            <w:tcW w:w="8296" w:type="dxa"/>
          </w:tcPr>
          <w:p w14:paraId="6B5DF39A" w14:textId="74F9C810" w:rsidR="00BD09D3" w:rsidRPr="00BD09D3" w:rsidRDefault="00BD09D3" w:rsidP="00BD09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BD09D3">
              <w:rPr>
                <w:rFonts w:ascii="宋体" w:hAnsi="宋体" w:cs="宋体" w:hint="eastAsia"/>
                <w:color w:val="000000"/>
                <w:sz w:val="23"/>
                <w:szCs w:val="23"/>
              </w:rPr>
              <w:t xml:space="preserve">x = </w:t>
            </w:r>
            <w:r w:rsidRPr="00BD09D3">
              <w:rPr>
                <w:rFonts w:ascii="宋体" w:hAnsi="宋体" w:cs="宋体" w:hint="eastAsia"/>
                <w:b/>
                <w:bCs/>
                <w:color w:val="008000"/>
                <w:sz w:val="23"/>
                <w:szCs w:val="23"/>
              </w:rPr>
              <w:t>'a'</w:t>
            </w:r>
            <w:r w:rsidRPr="00BD09D3">
              <w:rPr>
                <w:rFonts w:ascii="宋体" w:hAnsi="宋体" w:cs="宋体" w:hint="eastAsia"/>
                <w:color w:val="000000"/>
                <w:sz w:val="23"/>
                <w:szCs w:val="23"/>
              </w:rPr>
              <w:t>;</w:t>
            </w:r>
            <w:r w:rsidRPr="00BD09D3">
              <w:rPr>
                <w:rFonts w:ascii="宋体" w:hAnsi="宋体" w:cs="宋体" w:hint="eastAsia"/>
                <w:color w:val="000000"/>
                <w:sz w:val="23"/>
                <w:szCs w:val="23"/>
              </w:rPr>
              <w:br/>
              <w:t>console.log(global.x);</w:t>
            </w:r>
            <w:r w:rsidRPr="00BD09D3">
              <w:rPr>
                <w:rFonts w:ascii="宋体" w:hAnsi="宋体" w:cs="宋体" w:hint="eastAsia"/>
                <w:i/>
                <w:iCs/>
                <w:color w:val="808080"/>
                <w:sz w:val="23"/>
                <w:szCs w:val="23"/>
              </w:rPr>
              <w:t>//a</w:t>
            </w:r>
          </w:p>
        </w:tc>
      </w:tr>
    </w:tbl>
    <w:p w14:paraId="6BC15F7E" w14:textId="77777777" w:rsidR="00BD09D3" w:rsidRDefault="00BD09D3" w:rsidP="00BD09D3">
      <w:pPr>
        <w:pStyle w:val="a8"/>
        <w:ind w:left="1260" w:firstLineChars="0" w:firstLine="0"/>
      </w:pPr>
    </w:p>
    <w:p w14:paraId="52D0EA68" w14:textId="61F3BD3B" w:rsidR="007D1A29" w:rsidRDefault="00541361" w:rsidP="00563F85">
      <w:pPr>
        <w:pStyle w:val="a8"/>
        <w:numPr>
          <w:ilvl w:val="1"/>
          <w:numId w:val="9"/>
        </w:numPr>
        <w:ind w:firstLineChars="0"/>
      </w:pPr>
      <w:r>
        <w:rPr>
          <w:rFonts w:hint="eastAsia"/>
        </w:rPr>
        <w:t>函数内使用this</w:t>
      </w:r>
      <w:r>
        <w:t>.key=value</w:t>
      </w:r>
      <w:r>
        <w:rPr>
          <w:rFonts w:hint="eastAsia"/>
        </w:rPr>
        <w:t>时，改变量定义在global对象中</w:t>
      </w:r>
    </w:p>
    <w:tbl>
      <w:tblPr>
        <w:tblStyle w:val="ac"/>
        <w:tblW w:w="0" w:type="auto"/>
        <w:tblInd w:w="1260" w:type="dxa"/>
        <w:tblLook w:val="04A0" w:firstRow="1" w:lastRow="0" w:firstColumn="1" w:lastColumn="0" w:noHBand="0" w:noVBand="1"/>
      </w:tblPr>
      <w:tblGrid>
        <w:gridCol w:w="7036"/>
      </w:tblGrid>
      <w:tr w:rsidR="00541361" w14:paraId="33DC9AD2" w14:textId="77777777" w:rsidTr="00541361">
        <w:tc>
          <w:tcPr>
            <w:tcW w:w="8296" w:type="dxa"/>
          </w:tcPr>
          <w:p w14:paraId="7DFB7C4D" w14:textId="1E776FFD" w:rsidR="00541361" w:rsidRPr="00541361" w:rsidRDefault="00541361" w:rsidP="005413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541361">
              <w:rPr>
                <w:rFonts w:ascii="宋体" w:hAnsi="宋体" w:cs="宋体" w:hint="eastAsia"/>
                <w:b/>
                <w:bCs/>
                <w:color w:val="000080"/>
                <w:sz w:val="23"/>
                <w:szCs w:val="23"/>
              </w:rPr>
              <w:t xml:space="preserve">function </w:t>
            </w:r>
            <w:r w:rsidRPr="00541361">
              <w:rPr>
                <w:rFonts w:ascii="宋体" w:hAnsi="宋体" w:cs="宋体" w:hint="eastAsia"/>
                <w:color w:val="000000"/>
                <w:sz w:val="23"/>
                <w:szCs w:val="23"/>
              </w:rPr>
              <w:t>f() {</w:t>
            </w:r>
            <w:r w:rsidRPr="00541361">
              <w:rPr>
                <w:rFonts w:ascii="宋体" w:hAnsi="宋体" w:cs="宋体" w:hint="eastAsia"/>
                <w:color w:val="000000"/>
                <w:sz w:val="23"/>
                <w:szCs w:val="23"/>
              </w:rPr>
              <w:br/>
              <w:t xml:space="preserve">    </w:t>
            </w:r>
            <w:r w:rsidRPr="00541361">
              <w:rPr>
                <w:rFonts w:ascii="宋体" w:hAnsi="宋体" w:cs="宋体" w:hint="eastAsia"/>
                <w:b/>
                <w:bCs/>
                <w:color w:val="000080"/>
                <w:sz w:val="23"/>
                <w:szCs w:val="23"/>
              </w:rPr>
              <w:t>this</w:t>
            </w:r>
            <w:r w:rsidRPr="00541361">
              <w:rPr>
                <w:rFonts w:ascii="宋体" w:hAnsi="宋体" w:cs="宋体" w:hint="eastAsia"/>
                <w:color w:val="000000"/>
                <w:sz w:val="23"/>
                <w:szCs w:val="23"/>
              </w:rPr>
              <w:t xml:space="preserve">.x = </w:t>
            </w:r>
            <w:r w:rsidRPr="00541361">
              <w:rPr>
                <w:rFonts w:ascii="宋体" w:hAnsi="宋体" w:cs="宋体" w:hint="eastAsia"/>
                <w:b/>
                <w:bCs/>
                <w:color w:val="008000"/>
                <w:sz w:val="23"/>
                <w:szCs w:val="23"/>
              </w:rPr>
              <w:t>'a'</w:t>
            </w:r>
            <w:r w:rsidRPr="00541361">
              <w:rPr>
                <w:rFonts w:ascii="宋体" w:hAnsi="宋体" w:cs="宋体" w:hint="eastAsia"/>
                <w:color w:val="000000"/>
                <w:sz w:val="23"/>
                <w:szCs w:val="23"/>
              </w:rPr>
              <w:t>;</w:t>
            </w:r>
            <w:r w:rsidRPr="00541361">
              <w:rPr>
                <w:rFonts w:ascii="宋体" w:hAnsi="宋体" w:cs="宋体" w:hint="eastAsia"/>
                <w:color w:val="000000"/>
                <w:sz w:val="23"/>
                <w:szCs w:val="23"/>
              </w:rPr>
              <w:br/>
              <w:t>}</w:t>
            </w:r>
          </w:p>
        </w:tc>
      </w:tr>
    </w:tbl>
    <w:p w14:paraId="5EAF7C37" w14:textId="0B91D522" w:rsidR="00541361" w:rsidRDefault="00541361" w:rsidP="00541361">
      <w:pPr>
        <w:pStyle w:val="a8"/>
        <w:ind w:left="1260" w:firstLineChars="0" w:firstLine="0"/>
      </w:pPr>
      <w:r>
        <w:rPr>
          <w:rFonts w:hint="eastAsia"/>
        </w:rPr>
        <w:t>函数内this指向</w:t>
      </w:r>
      <w:r w:rsidR="00BD09D3">
        <w:rPr>
          <w:rFonts w:hint="eastAsia"/>
        </w:rPr>
        <w:t>global对象，所以相当于“global</w:t>
      </w:r>
      <w:r w:rsidR="00BD09D3">
        <w:t>.x = ‘a’</w:t>
      </w:r>
      <w:r w:rsidR="00BD09D3">
        <w:rPr>
          <w:rFonts w:hint="eastAsia"/>
        </w:rPr>
        <w:t>”</w:t>
      </w:r>
    </w:p>
    <w:p w14:paraId="3E2222B9" w14:textId="0CA574C2" w:rsidR="00BD09D3" w:rsidRDefault="00541361" w:rsidP="00563F85">
      <w:pPr>
        <w:pStyle w:val="a8"/>
        <w:numPr>
          <w:ilvl w:val="1"/>
          <w:numId w:val="9"/>
        </w:numPr>
        <w:ind w:firstLineChars="0"/>
      </w:pPr>
      <w:r>
        <w:rPr>
          <w:rFonts w:hint="eastAsia"/>
        </w:rPr>
        <w:t>global</w:t>
      </w:r>
      <w:r>
        <w:t>.key=value</w:t>
      </w:r>
    </w:p>
    <w:p w14:paraId="427CE71B" w14:textId="77777777" w:rsidR="00973D3A" w:rsidRDefault="00973D3A" w:rsidP="00973D3A"/>
    <w:p w14:paraId="67C801F0" w14:textId="4CF4EBDF" w:rsidR="00273DE4" w:rsidRDefault="00273DE4" w:rsidP="00273DE4">
      <w:pPr>
        <w:pStyle w:val="4"/>
      </w:pPr>
      <w:r>
        <w:rPr>
          <w:rFonts w:hint="eastAsia"/>
        </w:rPr>
        <w:t>生命周期</w:t>
      </w:r>
    </w:p>
    <w:p w14:paraId="6B09AD24" w14:textId="59C13DF5" w:rsidR="00273DE4" w:rsidRDefault="00273DE4" w:rsidP="00563F85">
      <w:pPr>
        <w:pStyle w:val="5"/>
        <w:numPr>
          <w:ilvl w:val="0"/>
          <w:numId w:val="19"/>
        </w:numPr>
        <w:ind w:right="210"/>
      </w:pPr>
      <w:r>
        <w:rPr>
          <w:rFonts w:hint="eastAsia"/>
        </w:rPr>
        <w:t>局部变量</w:t>
      </w:r>
    </w:p>
    <w:p w14:paraId="044C8638" w14:textId="4BC3182F" w:rsidR="00273DE4" w:rsidRDefault="00273DE4" w:rsidP="00273DE4">
      <w:pPr>
        <w:ind w:left="420"/>
      </w:pPr>
      <w:r>
        <w:rPr>
          <w:rFonts w:hint="eastAsia"/>
        </w:rPr>
        <w:t>var和let变量都是从</w:t>
      </w:r>
      <w:r w:rsidR="00EF5CA2">
        <w:rPr>
          <w:rFonts w:hint="eastAsia"/>
        </w:rPr>
        <w:t>定义</w:t>
      </w:r>
      <w:r>
        <w:rPr>
          <w:rFonts w:hint="eastAsia"/>
        </w:rPr>
        <w:t>这个变量开始</w:t>
      </w:r>
    </w:p>
    <w:p w14:paraId="6572C4A1" w14:textId="49C6E787" w:rsidR="00273DE4" w:rsidRDefault="00273DE4" w:rsidP="00273DE4">
      <w:pPr>
        <w:ind w:left="420"/>
      </w:pPr>
      <w:r>
        <w:rPr>
          <w:rFonts w:hint="eastAsia"/>
        </w:rPr>
        <w:t>var变量在退出函数后删除</w:t>
      </w:r>
    </w:p>
    <w:p w14:paraId="7F49E4D4" w14:textId="5DBD9D2A" w:rsidR="00273DE4" w:rsidRDefault="00273DE4" w:rsidP="00273DE4">
      <w:pPr>
        <w:ind w:left="420"/>
      </w:pPr>
      <w:r>
        <w:rPr>
          <w:rFonts w:hint="eastAsia"/>
        </w:rPr>
        <w:t>let变量在退出所在块级后删除</w:t>
      </w:r>
    </w:p>
    <w:p w14:paraId="4E432D92" w14:textId="60CFF50C" w:rsidR="00273DE4" w:rsidRDefault="00273DE4" w:rsidP="00273DE4">
      <w:pPr>
        <w:pStyle w:val="5"/>
        <w:ind w:right="210"/>
      </w:pPr>
      <w:r>
        <w:rPr>
          <w:rFonts w:hint="eastAsia"/>
        </w:rPr>
        <w:t>全局变量</w:t>
      </w:r>
    </w:p>
    <w:p w14:paraId="24F8AFAB" w14:textId="40FC3D03" w:rsidR="00273DE4" w:rsidRDefault="00EF5CA2" w:rsidP="00EF5CA2">
      <w:pPr>
        <w:ind w:left="420"/>
      </w:pPr>
      <w:r>
        <w:rPr>
          <w:rFonts w:hint="eastAsia"/>
        </w:rPr>
        <w:t>定义变量开始</w:t>
      </w:r>
    </w:p>
    <w:p w14:paraId="27BD8328" w14:textId="1BE8F933" w:rsidR="00EF5CA2" w:rsidRDefault="00EF5CA2" w:rsidP="00EF5CA2">
      <w:pPr>
        <w:ind w:left="420"/>
      </w:pPr>
      <w:r>
        <w:rPr>
          <w:rFonts w:hint="eastAsia"/>
        </w:rPr>
        <w:t>程序终止时变量销毁</w:t>
      </w:r>
    </w:p>
    <w:p w14:paraId="5BA2388F" w14:textId="05DBC512" w:rsidR="00273DE4" w:rsidRDefault="00273DE4" w:rsidP="00273DE4">
      <w:pPr>
        <w:pStyle w:val="4"/>
      </w:pPr>
      <w:bookmarkStart w:id="5" w:name="_向未声明的变量赋值"/>
      <w:bookmarkEnd w:id="5"/>
      <w:r>
        <w:rPr>
          <w:rFonts w:hint="eastAsia"/>
        </w:rPr>
        <w:t>向未声明的变量赋值</w:t>
      </w:r>
    </w:p>
    <w:p w14:paraId="5B24077F" w14:textId="2D923E4F" w:rsidR="00273DE4" w:rsidRDefault="00273DE4" w:rsidP="00273DE4">
      <w:pPr>
        <w:ind w:left="420"/>
      </w:pPr>
      <w:r>
        <w:rPr>
          <w:rFonts w:hint="eastAsia"/>
        </w:rPr>
        <w:t>无论在何处，向未声明的变量赋值时，会</w:t>
      </w:r>
      <w:r w:rsidRPr="00273DE4">
        <w:rPr>
          <w:rFonts w:hint="eastAsia"/>
          <w:color w:val="FF0000"/>
        </w:rPr>
        <w:t>立刻声明1个全局的变量</w:t>
      </w:r>
    </w:p>
    <w:tbl>
      <w:tblPr>
        <w:tblStyle w:val="ac"/>
        <w:tblW w:w="0" w:type="auto"/>
        <w:tblInd w:w="420" w:type="dxa"/>
        <w:tblLook w:val="04A0" w:firstRow="1" w:lastRow="0" w:firstColumn="1" w:lastColumn="0" w:noHBand="0" w:noVBand="1"/>
      </w:tblPr>
      <w:tblGrid>
        <w:gridCol w:w="7876"/>
      </w:tblGrid>
      <w:tr w:rsidR="00273DE4" w14:paraId="1D81976E" w14:textId="77777777" w:rsidTr="00273DE4">
        <w:tc>
          <w:tcPr>
            <w:tcW w:w="8296" w:type="dxa"/>
          </w:tcPr>
          <w:p w14:paraId="273453DA" w14:textId="1D534F4B" w:rsidR="00273DE4" w:rsidRDefault="00273DE4" w:rsidP="00273DE4">
            <w:r>
              <w:rPr>
                <w:rFonts w:ascii="Courier New" w:hAnsi="Courier New" w:cs="Courier New"/>
                <w:color w:val="444444"/>
                <w:shd w:val="clear" w:color="auto" w:fill="F6F4F0"/>
              </w:rPr>
              <w:lastRenderedPageBreak/>
              <w:t>carname="Volvo";</w:t>
            </w:r>
          </w:p>
        </w:tc>
      </w:tr>
    </w:tbl>
    <w:p w14:paraId="5E6D34BD" w14:textId="6C05065A" w:rsidR="00273DE4" w:rsidRDefault="0086557B" w:rsidP="00FE5A2A">
      <w:pPr>
        <w:ind w:left="420" w:firstLine="420"/>
      </w:pPr>
      <w:r>
        <w:rPr>
          <w:rFonts w:hint="eastAsia"/>
        </w:rPr>
        <w:t>但是这个变量不能再</w:t>
      </w:r>
      <w:r w:rsidR="00FE5A2A">
        <w:rPr>
          <w:rFonts w:hint="eastAsia"/>
        </w:rPr>
        <w:t>该语句之前使用，这样用该变量不会进行变量提升，参见下面的变量提升</w:t>
      </w:r>
    </w:p>
    <w:p w14:paraId="17D19FA9" w14:textId="7F84C3D9" w:rsidR="0056063C" w:rsidRDefault="0056063C" w:rsidP="00FE5A2A">
      <w:pPr>
        <w:ind w:left="420" w:firstLine="420"/>
      </w:pPr>
      <w:r>
        <w:rPr>
          <w:rFonts w:hint="eastAsia"/>
        </w:rPr>
        <w:t>该变量被定义在global对象中</w:t>
      </w:r>
    </w:p>
    <w:p w14:paraId="41FD393E" w14:textId="6227072E" w:rsidR="00D71BC7" w:rsidRDefault="00FE5A2A" w:rsidP="009D6317">
      <w:pPr>
        <w:pStyle w:val="4"/>
      </w:pPr>
      <w:bookmarkStart w:id="6" w:name="_变量提升"/>
      <w:bookmarkEnd w:id="6"/>
      <w:r>
        <w:rPr>
          <w:rFonts w:hint="eastAsia"/>
        </w:rPr>
        <w:t>变量提升</w:t>
      </w:r>
    </w:p>
    <w:p w14:paraId="3F46804B" w14:textId="3DD51CE8" w:rsidR="00D71BC7" w:rsidRDefault="00D71BC7" w:rsidP="00563F85">
      <w:pPr>
        <w:pStyle w:val="a8"/>
        <w:numPr>
          <w:ilvl w:val="0"/>
          <w:numId w:val="9"/>
        </w:numPr>
        <w:ind w:firstLineChars="0"/>
      </w:pPr>
      <w:r>
        <w:rPr>
          <w:rFonts w:hint="eastAsia"/>
        </w:rPr>
        <w:t>对于使用var定义的全局变量，会自动将定义提升到文件最上面进行定义，但是自动提升时定义的变量初始值均为undefined，需要执行到真正</w:t>
      </w:r>
      <w:r w:rsidR="00137BDD">
        <w:rPr>
          <w:rFonts w:hint="eastAsia"/>
        </w:rPr>
        <w:t>对该变量初始化或进行赋值的地方才会改变。也就是在定义该变量之前就可以使用该变量了，只不过初始值为undefined</w:t>
      </w:r>
    </w:p>
    <w:p w14:paraId="33C2CBC5" w14:textId="47F578AC" w:rsidR="00137BDD" w:rsidRDefault="00137BDD" w:rsidP="00137BDD">
      <w:pPr>
        <w:pStyle w:val="a8"/>
        <w:ind w:left="840" w:firstLineChars="0" w:firstLine="0"/>
      </w:pPr>
      <w:r>
        <w:rPr>
          <w:rFonts w:hint="eastAsia"/>
        </w:rPr>
        <w:t>例：</w:t>
      </w:r>
    </w:p>
    <w:p w14:paraId="4535B891" w14:textId="585ABD15" w:rsidR="00137BDD" w:rsidRPr="00D71BC7" w:rsidRDefault="00137BDD" w:rsidP="00137BDD">
      <w:pPr>
        <w:pStyle w:val="a8"/>
        <w:ind w:left="840" w:firstLineChars="0" w:firstLine="0"/>
      </w:pPr>
      <w:r>
        <w:tab/>
      </w:r>
      <w:r>
        <w:rPr>
          <w:rFonts w:hint="eastAsia"/>
        </w:rPr>
        <w:t>下面第一段代码等效于第二段代码：</w:t>
      </w:r>
    </w:p>
    <w:tbl>
      <w:tblPr>
        <w:tblStyle w:val="ac"/>
        <w:tblW w:w="0" w:type="auto"/>
        <w:tblInd w:w="1271" w:type="dxa"/>
        <w:tblLook w:val="04A0" w:firstRow="1" w:lastRow="0" w:firstColumn="1" w:lastColumn="0" w:noHBand="0" w:noVBand="1"/>
      </w:tblPr>
      <w:tblGrid>
        <w:gridCol w:w="7025"/>
      </w:tblGrid>
      <w:tr w:rsidR="00137BDD" w14:paraId="1D32588A" w14:textId="77777777" w:rsidTr="00137BDD">
        <w:tc>
          <w:tcPr>
            <w:tcW w:w="7025" w:type="dxa"/>
          </w:tcPr>
          <w:p w14:paraId="62EF9BA1" w14:textId="13147D16" w:rsidR="00137BDD" w:rsidRPr="00137BDD" w:rsidRDefault="00137BDD" w:rsidP="00137BDD">
            <w:pPr>
              <w:pStyle w:val="HTML0"/>
              <w:shd w:val="clear" w:color="auto" w:fill="FFFFFF"/>
              <w:rPr>
                <w:color w:val="000000"/>
                <w:sz w:val="23"/>
                <w:szCs w:val="23"/>
              </w:rPr>
            </w:pPr>
            <w:r>
              <w:rPr>
                <w:rFonts w:hint="eastAsia"/>
                <w:color w:val="000000"/>
                <w:sz w:val="23"/>
                <w:szCs w:val="23"/>
              </w:rPr>
              <w:t xml:space="preserve">console.log(m); </w:t>
            </w:r>
            <w:r>
              <w:rPr>
                <w:rFonts w:hint="eastAsia"/>
                <w:i/>
                <w:iCs/>
                <w:color w:val="808080"/>
                <w:sz w:val="23"/>
                <w:szCs w:val="23"/>
              </w:rPr>
              <w:t>//undefined</w:t>
            </w:r>
            <w:r>
              <w:rPr>
                <w:rFonts w:hint="eastAsia"/>
                <w:i/>
                <w:iCs/>
                <w:color w:val="808080"/>
                <w:sz w:val="23"/>
                <w:szCs w:val="23"/>
              </w:rPr>
              <w:br/>
            </w:r>
            <w:r>
              <w:rPr>
                <w:rFonts w:hint="eastAsia"/>
                <w:b/>
                <w:bCs/>
                <w:color w:val="000080"/>
                <w:sz w:val="23"/>
                <w:szCs w:val="23"/>
              </w:rPr>
              <w:t xml:space="preserve">var </w:t>
            </w:r>
            <w:r>
              <w:rPr>
                <w:rFonts w:hint="eastAsia"/>
                <w:color w:val="000000"/>
                <w:sz w:val="23"/>
                <w:szCs w:val="23"/>
              </w:rPr>
              <w:t xml:space="preserve">m = </w:t>
            </w:r>
            <w:r>
              <w:rPr>
                <w:rFonts w:hint="eastAsia"/>
                <w:b/>
                <w:bCs/>
                <w:color w:val="008000"/>
                <w:sz w:val="23"/>
                <w:szCs w:val="23"/>
              </w:rPr>
              <w:t>'m'</w:t>
            </w:r>
            <w:r>
              <w:rPr>
                <w:rFonts w:hint="eastAsia"/>
                <w:color w:val="000000"/>
                <w:sz w:val="23"/>
                <w:szCs w:val="23"/>
              </w:rPr>
              <w:t>;</w:t>
            </w:r>
            <w:r>
              <w:rPr>
                <w:rFonts w:hint="eastAsia"/>
                <w:color w:val="000000"/>
                <w:sz w:val="23"/>
                <w:szCs w:val="23"/>
              </w:rPr>
              <w:br/>
              <w:t xml:space="preserve">console.log(m); </w:t>
            </w:r>
            <w:r>
              <w:rPr>
                <w:rFonts w:hint="eastAsia"/>
                <w:i/>
                <w:iCs/>
                <w:color w:val="808080"/>
                <w:sz w:val="23"/>
                <w:szCs w:val="23"/>
              </w:rPr>
              <w:t>//'m'</w:t>
            </w:r>
          </w:p>
        </w:tc>
      </w:tr>
    </w:tbl>
    <w:p w14:paraId="72E9F460" w14:textId="77777777" w:rsidR="00137BDD" w:rsidRPr="00D71BC7" w:rsidRDefault="00137BDD" w:rsidP="00137BDD">
      <w:pPr>
        <w:pStyle w:val="a8"/>
        <w:ind w:left="840" w:firstLineChars="0" w:firstLine="0"/>
      </w:pPr>
      <w:r>
        <w:tab/>
      </w:r>
    </w:p>
    <w:tbl>
      <w:tblPr>
        <w:tblStyle w:val="ac"/>
        <w:tblW w:w="0" w:type="auto"/>
        <w:tblInd w:w="1271" w:type="dxa"/>
        <w:tblLook w:val="04A0" w:firstRow="1" w:lastRow="0" w:firstColumn="1" w:lastColumn="0" w:noHBand="0" w:noVBand="1"/>
      </w:tblPr>
      <w:tblGrid>
        <w:gridCol w:w="7025"/>
      </w:tblGrid>
      <w:tr w:rsidR="00137BDD" w14:paraId="08EF68AD" w14:textId="77777777" w:rsidTr="00137BDD">
        <w:tc>
          <w:tcPr>
            <w:tcW w:w="7025" w:type="dxa"/>
          </w:tcPr>
          <w:p w14:paraId="018C92FB" w14:textId="3EECE698" w:rsidR="00137BDD" w:rsidRPr="00137BDD" w:rsidRDefault="00137BDD" w:rsidP="00137BDD">
            <w:pPr>
              <w:pStyle w:val="HTML0"/>
              <w:shd w:val="clear" w:color="auto" w:fill="FFFFFF"/>
              <w:rPr>
                <w:color w:val="000000"/>
                <w:sz w:val="23"/>
                <w:szCs w:val="23"/>
              </w:rPr>
            </w:pPr>
            <w:r>
              <w:rPr>
                <w:rFonts w:hint="eastAsia"/>
                <w:b/>
                <w:bCs/>
                <w:color w:val="000080"/>
                <w:sz w:val="23"/>
                <w:szCs w:val="23"/>
              </w:rPr>
              <w:t xml:space="preserve">var </w:t>
            </w:r>
            <w:r>
              <w:rPr>
                <w:rFonts w:hint="eastAsia"/>
                <w:color w:val="000000"/>
                <w:sz w:val="23"/>
                <w:szCs w:val="23"/>
              </w:rPr>
              <w:t>m;</w:t>
            </w:r>
            <w:r>
              <w:rPr>
                <w:rFonts w:hint="eastAsia"/>
                <w:color w:val="000000"/>
                <w:sz w:val="23"/>
                <w:szCs w:val="23"/>
              </w:rPr>
              <w:br/>
              <w:t xml:space="preserve">console.log(m); </w:t>
            </w:r>
            <w:r>
              <w:rPr>
                <w:rFonts w:hint="eastAsia"/>
                <w:i/>
                <w:iCs/>
                <w:color w:val="808080"/>
                <w:sz w:val="23"/>
                <w:szCs w:val="23"/>
              </w:rPr>
              <w:t>//undefined</w:t>
            </w:r>
            <w:r>
              <w:rPr>
                <w:rFonts w:hint="eastAsia"/>
                <w:i/>
                <w:iCs/>
                <w:color w:val="808080"/>
                <w:sz w:val="23"/>
                <w:szCs w:val="23"/>
              </w:rPr>
              <w:br/>
            </w:r>
            <w:r>
              <w:rPr>
                <w:rFonts w:hint="eastAsia"/>
                <w:color w:val="000000"/>
                <w:sz w:val="23"/>
                <w:szCs w:val="23"/>
              </w:rPr>
              <w:t xml:space="preserve">m = </w:t>
            </w:r>
            <w:r>
              <w:rPr>
                <w:rFonts w:hint="eastAsia"/>
                <w:b/>
                <w:bCs/>
                <w:color w:val="008000"/>
                <w:sz w:val="23"/>
                <w:szCs w:val="23"/>
              </w:rPr>
              <w:t>'m'</w:t>
            </w:r>
            <w:r>
              <w:rPr>
                <w:rFonts w:hint="eastAsia"/>
                <w:color w:val="000000"/>
                <w:sz w:val="23"/>
                <w:szCs w:val="23"/>
              </w:rPr>
              <w:t>;</w:t>
            </w:r>
            <w:r>
              <w:rPr>
                <w:rFonts w:hint="eastAsia"/>
                <w:color w:val="000000"/>
                <w:sz w:val="23"/>
                <w:szCs w:val="23"/>
              </w:rPr>
              <w:br/>
              <w:t xml:space="preserve">console.log(m); </w:t>
            </w:r>
            <w:r>
              <w:rPr>
                <w:rFonts w:hint="eastAsia"/>
                <w:i/>
                <w:iCs/>
                <w:color w:val="808080"/>
                <w:sz w:val="23"/>
                <w:szCs w:val="23"/>
              </w:rPr>
              <w:t>//'m'</w:t>
            </w:r>
          </w:p>
        </w:tc>
      </w:tr>
    </w:tbl>
    <w:p w14:paraId="430825D1" w14:textId="4045FDC5" w:rsidR="00137BDD" w:rsidRDefault="00137BDD" w:rsidP="00563F85">
      <w:pPr>
        <w:pStyle w:val="a8"/>
        <w:numPr>
          <w:ilvl w:val="0"/>
          <w:numId w:val="9"/>
        </w:numPr>
        <w:ind w:firstLineChars="0"/>
      </w:pPr>
      <w:r>
        <w:rPr>
          <w:rFonts w:hint="eastAsia"/>
        </w:rPr>
        <w:t>使用var定义的局部变量也会进行变量提升，只不过会自动提升到函数的最开始进行定义。</w:t>
      </w:r>
    </w:p>
    <w:p w14:paraId="582542DC" w14:textId="6EBE1089" w:rsidR="00137BDD" w:rsidRDefault="00137BDD" w:rsidP="00137BDD">
      <w:pPr>
        <w:pStyle w:val="a8"/>
        <w:ind w:left="840" w:firstLineChars="0" w:firstLine="0"/>
      </w:pPr>
      <w:r>
        <w:rPr>
          <w:rFonts w:hint="eastAsia"/>
        </w:rPr>
        <w:t>例：</w:t>
      </w:r>
    </w:p>
    <w:p w14:paraId="7CFD86EA" w14:textId="0567144A" w:rsidR="00137BDD" w:rsidRPr="00D71BC7" w:rsidRDefault="00137BDD" w:rsidP="00137BDD">
      <w:pPr>
        <w:pStyle w:val="a8"/>
        <w:ind w:left="840" w:firstLineChars="0" w:firstLine="0"/>
      </w:pPr>
      <w:r>
        <w:tab/>
      </w:r>
      <w:r>
        <w:rPr>
          <w:rFonts w:hint="eastAsia"/>
        </w:rPr>
        <w:t>下面两段代码等效：</w:t>
      </w:r>
    </w:p>
    <w:tbl>
      <w:tblPr>
        <w:tblStyle w:val="ac"/>
        <w:tblW w:w="0" w:type="auto"/>
        <w:tblInd w:w="1271" w:type="dxa"/>
        <w:tblLook w:val="04A0" w:firstRow="1" w:lastRow="0" w:firstColumn="1" w:lastColumn="0" w:noHBand="0" w:noVBand="1"/>
      </w:tblPr>
      <w:tblGrid>
        <w:gridCol w:w="7025"/>
      </w:tblGrid>
      <w:tr w:rsidR="00137BDD" w14:paraId="340CD99A" w14:textId="77777777" w:rsidTr="00137BDD">
        <w:tc>
          <w:tcPr>
            <w:tcW w:w="7025" w:type="dxa"/>
          </w:tcPr>
          <w:p w14:paraId="639DB3F0" w14:textId="06050AE7" w:rsidR="00137BDD" w:rsidRPr="00137BDD" w:rsidRDefault="00137BDD" w:rsidP="00137BDD">
            <w:pPr>
              <w:pStyle w:val="HTML0"/>
              <w:shd w:val="clear" w:color="auto" w:fill="FFFFFF"/>
              <w:rPr>
                <w:color w:val="000000"/>
                <w:sz w:val="23"/>
                <w:szCs w:val="23"/>
              </w:rPr>
            </w:pPr>
            <w:r>
              <w:rPr>
                <w:rFonts w:hint="eastAsia"/>
                <w:b/>
                <w:bCs/>
                <w:color w:val="000080"/>
                <w:sz w:val="23"/>
                <w:szCs w:val="23"/>
              </w:rPr>
              <w:t xml:space="preserve">function </w:t>
            </w:r>
            <w:r>
              <w:rPr>
                <w:rFonts w:hint="eastAsia"/>
                <w:color w:val="000000"/>
                <w:sz w:val="23"/>
                <w:szCs w:val="23"/>
              </w:rPr>
              <w:t>f() {</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 xml:space="preserve">(i == </w:t>
            </w:r>
            <w:r>
              <w:rPr>
                <w:rFonts w:hint="eastAsia"/>
                <w:b/>
                <w:bCs/>
                <w:color w:val="008000"/>
                <w:sz w:val="23"/>
                <w:szCs w:val="23"/>
              </w:rPr>
              <w:t>"a"</w:t>
            </w:r>
            <w:r>
              <w:rPr>
                <w:rFonts w:hint="eastAsia"/>
                <w:color w:val="000000"/>
                <w:sz w:val="23"/>
                <w:szCs w:val="23"/>
              </w:rPr>
              <w:t>){</w:t>
            </w:r>
            <w:r>
              <w:rPr>
                <w:rFonts w:hint="eastAsia"/>
                <w:color w:val="000000"/>
                <w:sz w:val="23"/>
                <w:szCs w:val="23"/>
              </w:rPr>
              <w:br/>
              <w:t xml:space="preserve">        console.log(</w:t>
            </w:r>
            <w:r>
              <w:rPr>
                <w:rFonts w:hint="eastAsia"/>
                <w:b/>
                <w:bCs/>
                <w:color w:val="008000"/>
                <w:sz w:val="23"/>
                <w:szCs w:val="23"/>
              </w:rPr>
              <w:t>"i == a"</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var </w:t>
            </w:r>
            <w:r>
              <w:rPr>
                <w:rFonts w:hint="eastAsia"/>
                <w:color w:val="000000"/>
                <w:sz w:val="23"/>
                <w:szCs w:val="23"/>
              </w:rPr>
              <w:t xml:space="preserve">i = </w:t>
            </w:r>
            <w:r>
              <w:rPr>
                <w:rFonts w:hint="eastAsia"/>
                <w:b/>
                <w:bCs/>
                <w:color w:val="008000"/>
                <w:sz w:val="23"/>
                <w:szCs w:val="23"/>
              </w:rPr>
              <w:t>'a'</w:t>
            </w:r>
            <w:r>
              <w:rPr>
                <w:rFonts w:hint="eastAsia"/>
                <w:color w:val="000000"/>
                <w:sz w:val="23"/>
                <w:szCs w:val="23"/>
              </w:rPr>
              <w:t>;</w:t>
            </w:r>
            <w:r>
              <w:rPr>
                <w:rFonts w:hint="eastAsia"/>
                <w:color w:val="000000"/>
                <w:sz w:val="23"/>
                <w:szCs w:val="23"/>
              </w:rPr>
              <w:br/>
              <w:t>}</w:t>
            </w:r>
          </w:p>
        </w:tc>
      </w:tr>
    </w:tbl>
    <w:p w14:paraId="678B7245" w14:textId="77777777" w:rsidR="00137BDD" w:rsidRPr="00D71BC7" w:rsidRDefault="00137BDD" w:rsidP="00137BDD">
      <w:pPr>
        <w:pStyle w:val="a8"/>
        <w:ind w:left="840" w:firstLineChars="0" w:firstLine="0"/>
      </w:pPr>
      <w:r>
        <w:tab/>
      </w:r>
    </w:p>
    <w:tbl>
      <w:tblPr>
        <w:tblStyle w:val="ac"/>
        <w:tblW w:w="0" w:type="auto"/>
        <w:tblInd w:w="1271" w:type="dxa"/>
        <w:tblLook w:val="04A0" w:firstRow="1" w:lastRow="0" w:firstColumn="1" w:lastColumn="0" w:noHBand="0" w:noVBand="1"/>
      </w:tblPr>
      <w:tblGrid>
        <w:gridCol w:w="7025"/>
      </w:tblGrid>
      <w:tr w:rsidR="00137BDD" w14:paraId="0A5B0FD9" w14:textId="77777777" w:rsidTr="00137BDD">
        <w:tc>
          <w:tcPr>
            <w:tcW w:w="7025" w:type="dxa"/>
          </w:tcPr>
          <w:p w14:paraId="328A9AA2" w14:textId="13D74A60" w:rsidR="00137BDD" w:rsidRPr="00137BDD" w:rsidRDefault="00137BDD" w:rsidP="00137BDD">
            <w:pPr>
              <w:pStyle w:val="HTML0"/>
              <w:shd w:val="clear" w:color="auto" w:fill="FFFFFF"/>
              <w:rPr>
                <w:color w:val="000000"/>
                <w:sz w:val="23"/>
                <w:szCs w:val="23"/>
              </w:rPr>
            </w:pPr>
            <w:r>
              <w:rPr>
                <w:rFonts w:hint="eastAsia"/>
                <w:b/>
                <w:bCs/>
                <w:color w:val="000080"/>
                <w:sz w:val="23"/>
                <w:szCs w:val="23"/>
              </w:rPr>
              <w:t xml:space="preserve">function </w:t>
            </w:r>
            <w:r>
              <w:rPr>
                <w:rFonts w:hint="eastAsia"/>
                <w:color w:val="000000"/>
                <w:sz w:val="23"/>
                <w:szCs w:val="23"/>
              </w:rPr>
              <w:t>f() {</w:t>
            </w:r>
            <w:r>
              <w:rPr>
                <w:rFonts w:hint="eastAsia"/>
                <w:color w:val="000000"/>
                <w:sz w:val="23"/>
                <w:szCs w:val="23"/>
              </w:rPr>
              <w:br/>
              <w:t xml:space="preserve">    </w:t>
            </w:r>
            <w:r>
              <w:rPr>
                <w:rFonts w:hint="eastAsia"/>
                <w:b/>
                <w:bCs/>
                <w:color w:val="000080"/>
                <w:sz w:val="23"/>
                <w:szCs w:val="23"/>
              </w:rPr>
              <w:t xml:space="preserve">var </w:t>
            </w:r>
            <w:r>
              <w:rPr>
                <w:rFonts w:hint="eastAsia"/>
                <w:color w:val="000000"/>
                <w:sz w:val="23"/>
                <w:szCs w:val="23"/>
              </w:rPr>
              <w:t>i;</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 xml:space="preserve">(i == </w:t>
            </w:r>
            <w:r>
              <w:rPr>
                <w:rFonts w:hint="eastAsia"/>
                <w:b/>
                <w:bCs/>
                <w:color w:val="008000"/>
                <w:sz w:val="23"/>
                <w:szCs w:val="23"/>
              </w:rPr>
              <w:t>"a"</w:t>
            </w:r>
            <w:r>
              <w:rPr>
                <w:rFonts w:hint="eastAsia"/>
                <w:color w:val="000000"/>
                <w:sz w:val="23"/>
                <w:szCs w:val="23"/>
              </w:rPr>
              <w:t>){</w:t>
            </w:r>
            <w:r>
              <w:rPr>
                <w:rFonts w:hint="eastAsia"/>
                <w:color w:val="000000"/>
                <w:sz w:val="23"/>
                <w:szCs w:val="23"/>
              </w:rPr>
              <w:br/>
              <w:t xml:space="preserve">        console.log(</w:t>
            </w:r>
            <w:r>
              <w:rPr>
                <w:rFonts w:hint="eastAsia"/>
                <w:b/>
                <w:bCs/>
                <w:color w:val="008000"/>
                <w:sz w:val="23"/>
                <w:szCs w:val="23"/>
              </w:rPr>
              <w:t>"i == a"</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i = </w:t>
            </w:r>
            <w:r>
              <w:rPr>
                <w:rFonts w:hint="eastAsia"/>
                <w:b/>
                <w:bCs/>
                <w:color w:val="008000"/>
                <w:sz w:val="23"/>
                <w:szCs w:val="23"/>
              </w:rPr>
              <w:t>'a'</w:t>
            </w:r>
            <w:r>
              <w:rPr>
                <w:rFonts w:hint="eastAsia"/>
                <w:color w:val="000000"/>
                <w:sz w:val="23"/>
                <w:szCs w:val="23"/>
              </w:rPr>
              <w:t>;</w:t>
            </w:r>
            <w:r>
              <w:rPr>
                <w:rFonts w:hint="eastAsia"/>
                <w:color w:val="000000"/>
                <w:sz w:val="23"/>
                <w:szCs w:val="23"/>
              </w:rPr>
              <w:br/>
              <w:t>}</w:t>
            </w:r>
          </w:p>
        </w:tc>
      </w:tr>
    </w:tbl>
    <w:p w14:paraId="77F049A3" w14:textId="42209E9F" w:rsidR="00137BDD" w:rsidRDefault="00CC00D2" w:rsidP="00563F85">
      <w:pPr>
        <w:pStyle w:val="a8"/>
        <w:numPr>
          <w:ilvl w:val="0"/>
          <w:numId w:val="9"/>
        </w:numPr>
        <w:ind w:firstLineChars="0"/>
      </w:pPr>
      <w:r>
        <w:rPr>
          <w:rFonts w:hint="eastAsia"/>
        </w:rPr>
        <w:t>在</w:t>
      </w:r>
      <w:hyperlink w:anchor="_向未声明的变量赋值" w:history="1">
        <w:r w:rsidRPr="00CC00D2">
          <w:rPr>
            <w:rStyle w:val="a6"/>
            <w:rFonts w:hint="eastAsia"/>
          </w:rPr>
          <w:t>向未声明的变量赋值</w:t>
        </w:r>
      </w:hyperlink>
      <w:r>
        <w:rPr>
          <w:rFonts w:hint="eastAsia"/>
        </w:rPr>
        <w:t>中讲到，向未声明的变量进行赋值时，会自动生成1个全局变量，但是该全局变量只有执行到该语句时才会被定义，该变量不会被变量提升。</w:t>
      </w:r>
    </w:p>
    <w:tbl>
      <w:tblPr>
        <w:tblStyle w:val="ac"/>
        <w:tblW w:w="0" w:type="auto"/>
        <w:tblInd w:w="840" w:type="dxa"/>
        <w:tblLook w:val="04A0" w:firstRow="1" w:lastRow="0" w:firstColumn="1" w:lastColumn="0" w:noHBand="0" w:noVBand="1"/>
      </w:tblPr>
      <w:tblGrid>
        <w:gridCol w:w="7456"/>
      </w:tblGrid>
      <w:tr w:rsidR="00CC00D2" w14:paraId="42A73E20" w14:textId="77777777" w:rsidTr="00CC00D2">
        <w:tc>
          <w:tcPr>
            <w:tcW w:w="8296" w:type="dxa"/>
          </w:tcPr>
          <w:p w14:paraId="1C0D3B43" w14:textId="3ED246D4" w:rsidR="00CC00D2" w:rsidRPr="00CC00D2" w:rsidRDefault="00CC00D2" w:rsidP="00CC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CC00D2">
              <w:rPr>
                <w:rFonts w:ascii="宋体" w:hAnsi="宋体" w:cs="宋体" w:hint="eastAsia"/>
                <w:i/>
                <w:iCs/>
                <w:color w:val="808080"/>
                <w:sz w:val="23"/>
                <w:szCs w:val="23"/>
              </w:rPr>
              <w:lastRenderedPageBreak/>
              <w:t>//该处不可以使用变量i</w:t>
            </w:r>
            <w:r w:rsidRPr="00CC00D2">
              <w:rPr>
                <w:rFonts w:ascii="宋体" w:hAnsi="宋体" w:cs="宋体" w:hint="eastAsia"/>
                <w:i/>
                <w:iCs/>
                <w:color w:val="808080"/>
                <w:sz w:val="23"/>
                <w:szCs w:val="23"/>
              </w:rPr>
              <w:br/>
            </w:r>
            <w:r w:rsidRPr="00CC00D2">
              <w:rPr>
                <w:rFonts w:ascii="宋体" w:hAnsi="宋体" w:cs="宋体" w:hint="eastAsia"/>
                <w:color w:val="000000"/>
                <w:sz w:val="23"/>
                <w:szCs w:val="23"/>
              </w:rPr>
              <w:t xml:space="preserve">i = </w:t>
            </w:r>
            <w:r w:rsidRPr="00CC00D2">
              <w:rPr>
                <w:rFonts w:ascii="宋体" w:hAnsi="宋体" w:cs="宋体" w:hint="eastAsia"/>
                <w:b/>
                <w:bCs/>
                <w:color w:val="008000"/>
                <w:sz w:val="23"/>
                <w:szCs w:val="23"/>
              </w:rPr>
              <w:t>'a'</w:t>
            </w:r>
            <w:r w:rsidRPr="00CC00D2">
              <w:rPr>
                <w:rFonts w:ascii="宋体" w:hAnsi="宋体" w:cs="宋体" w:hint="eastAsia"/>
                <w:color w:val="000000"/>
                <w:sz w:val="23"/>
                <w:szCs w:val="23"/>
              </w:rPr>
              <w:t>;</w:t>
            </w:r>
            <w:r w:rsidRPr="00CC00D2">
              <w:rPr>
                <w:rFonts w:ascii="宋体" w:hAnsi="宋体" w:cs="宋体" w:hint="eastAsia"/>
                <w:color w:val="000000"/>
                <w:sz w:val="23"/>
                <w:szCs w:val="23"/>
              </w:rPr>
              <w:br/>
            </w:r>
            <w:r w:rsidRPr="00CC00D2">
              <w:rPr>
                <w:rFonts w:ascii="宋体" w:hAnsi="宋体" w:cs="宋体" w:hint="eastAsia"/>
                <w:i/>
                <w:iCs/>
                <w:color w:val="808080"/>
                <w:sz w:val="23"/>
                <w:szCs w:val="23"/>
              </w:rPr>
              <w:t>//该处可以使用变量i</w:t>
            </w:r>
          </w:p>
        </w:tc>
      </w:tr>
    </w:tbl>
    <w:p w14:paraId="78721FA9" w14:textId="3B0AEB8D" w:rsidR="00CC00D2" w:rsidRDefault="00CC00D2" w:rsidP="00563F85">
      <w:pPr>
        <w:pStyle w:val="a8"/>
        <w:numPr>
          <w:ilvl w:val="0"/>
          <w:numId w:val="9"/>
        </w:numPr>
        <w:ind w:firstLineChars="0"/>
      </w:pPr>
      <w:r>
        <w:rPr>
          <w:rFonts w:hint="eastAsia"/>
        </w:rPr>
        <w:t>使用let定义的变量不会进行变量提升</w:t>
      </w:r>
    </w:p>
    <w:tbl>
      <w:tblPr>
        <w:tblStyle w:val="ac"/>
        <w:tblW w:w="0" w:type="auto"/>
        <w:tblInd w:w="840" w:type="dxa"/>
        <w:tblLook w:val="04A0" w:firstRow="1" w:lastRow="0" w:firstColumn="1" w:lastColumn="0" w:noHBand="0" w:noVBand="1"/>
      </w:tblPr>
      <w:tblGrid>
        <w:gridCol w:w="7456"/>
      </w:tblGrid>
      <w:tr w:rsidR="00CC00D2" w14:paraId="18344DD4" w14:textId="77777777" w:rsidTr="00CC00D2">
        <w:tc>
          <w:tcPr>
            <w:tcW w:w="8296" w:type="dxa"/>
          </w:tcPr>
          <w:p w14:paraId="55AAE587" w14:textId="15D78A2E" w:rsidR="00CC00D2" w:rsidRPr="00CC00D2" w:rsidRDefault="00CC00D2" w:rsidP="00CC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CC00D2">
              <w:rPr>
                <w:rFonts w:ascii="宋体" w:hAnsi="宋体" w:cs="宋体" w:hint="eastAsia"/>
                <w:i/>
                <w:iCs/>
                <w:color w:val="808080"/>
                <w:sz w:val="23"/>
                <w:szCs w:val="23"/>
              </w:rPr>
              <w:t>//该处不可以使用变量i</w:t>
            </w:r>
            <w:r w:rsidRPr="00CC00D2">
              <w:rPr>
                <w:rFonts w:ascii="宋体" w:hAnsi="宋体" w:cs="宋体" w:hint="eastAsia"/>
                <w:i/>
                <w:iCs/>
                <w:color w:val="808080"/>
                <w:sz w:val="23"/>
                <w:szCs w:val="23"/>
              </w:rPr>
              <w:br/>
            </w:r>
            <w:r w:rsidRPr="00CC00D2">
              <w:rPr>
                <w:rFonts w:ascii="宋体" w:hAnsi="宋体" w:cs="宋体" w:hint="eastAsia"/>
                <w:b/>
                <w:bCs/>
                <w:color w:val="000080"/>
                <w:sz w:val="23"/>
                <w:szCs w:val="23"/>
              </w:rPr>
              <w:t xml:space="preserve">let </w:t>
            </w:r>
            <w:r w:rsidRPr="00CC00D2">
              <w:rPr>
                <w:rFonts w:ascii="宋体" w:hAnsi="宋体" w:cs="宋体" w:hint="eastAsia"/>
                <w:color w:val="000000"/>
                <w:sz w:val="23"/>
                <w:szCs w:val="23"/>
              </w:rPr>
              <w:t xml:space="preserve">i = </w:t>
            </w:r>
            <w:r w:rsidRPr="00CC00D2">
              <w:rPr>
                <w:rFonts w:ascii="宋体" w:hAnsi="宋体" w:cs="宋体" w:hint="eastAsia"/>
                <w:b/>
                <w:bCs/>
                <w:color w:val="008000"/>
                <w:sz w:val="23"/>
                <w:szCs w:val="23"/>
              </w:rPr>
              <w:t>'a'</w:t>
            </w:r>
            <w:r w:rsidRPr="00CC00D2">
              <w:rPr>
                <w:rFonts w:ascii="宋体" w:hAnsi="宋体" w:cs="宋体" w:hint="eastAsia"/>
                <w:color w:val="000000"/>
                <w:sz w:val="23"/>
                <w:szCs w:val="23"/>
              </w:rPr>
              <w:t>;</w:t>
            </w:r>
            <w:r w:rsidRPr="00CC00D2">
              <w:rPr>
                <w:rFonts w:ascii="宋体" w:hAnsi="宋体" w:cs="宋体" w:hint="eastAsia"/>
                <w:color w:val="000000"/>
                <w:sz w:val="23"/>
                <w:szCs w:val="23"/>
              </w:rPr>
              <w:br/>
            </w:r>
            <w:r w:rsidRPr="00CC00D2">
              <w:rPr>
                <w:rFonts w:ascii="宋体" w:hAnsi="宋体" w:cs="宋体" w:hint="eastAsia"/>
                <w:i/>
                <w:iCs/>
                <w:color w:val="808080"/>
                <w:sz w:val="23"/>
                <w:szCs w:val="23"/>
              </w:rPr>
              <w:t>//该处可以使用变量i</w:t>
            </w:r>
          </w:p>
        </w:tc>
      </w:tr>
    </w:tbl>
    <w:p w14:paraId="2CFB4AED" w14:textId="357F147B" w:rsidR="00CC00D2" w:rsidRPr="00D71BC7" w:rsidRDefault="00CC00D2" w:rsidP="00CC00D2">
      <w:pPr>
        <w:pStyle w:val="a8"/>
        <w:ind w:left="840" w:firstLineChars="0" w:firstLine="0"/>
      </w:pPr>
    </w:p>
    <w:p w14:paraId="5FAE94EE" w14:textId="737B8977" w:rsidR="00DA27B4" w:rsidRDefault="002C47A4" w:rsidP="002C47A4">
      <w:pPr>
        <w:pStyle w:val="3"/>
      </w:pPr>
      <w:r>
        <w:rPr>
          <w:rFonts w:hint="eastAsia"/>
        </w:rPr>
        <w:t>函数</w:t>
      </w:r>
    </w:p>
    <w:p w14:paraId="65559BDB" w14:textId="31BFA2D9" w:rsidR="002C47A4" w:rsidRDefault="002C47A4" w:rsidP="00563F85">
      <w:pPr>
        <w:pStyle w:val="4"/>
        <w:numPr>
          <w:ilvl w:val="0"/>
          <w:numId w:val="17"/>
        </w:numPr>
      </w:pPr>
      <w:r>
        <w:rPr>
          <w:rFonts w:hint="eastAsia"/>
        </w:rPr>
        <w:t>函数定义</w:t>
      </w:r>
      <w:r w:rsidR="005945FC">
        <w:rPr>
          <w:rFonts w:hint="eastAsia"/>
        </w:rPr>
        <w:t>的方法</w:t>
      </w:r>
    </w:p>
    <w:p w14:paraId="6D2144DB" w14:textId="39A482A0" w:rsidR="007A5C33" w:rsidRPr="0024670A" w:rsidRDefault="007A5C33" w:rsidP="00563F85">
      <w:pPr>
        <w:pStyle w:val="5"/>
        <w:numPr>
          <w:ilvl w:val="0"/>
          <w:numId w:val="18"/>
        </w:numPr>
        <w:ind w:right="210"/>
      </w:pPr>
      <w:bookmarkStart w:id="7" w:name="_常规"/>
      <w:bookmarkStart w:id="8" w:name="_函数声明"/>
      <w:bookmarkEnd w:id="7"/>
      <w:bookmarkEnd w:id="8"/>
      <w:r>
        <w:rPr>
          <w:rFonts w:hint="eastAsia"/>
        </w:rPr>
        <w:t>函数声明</w:t>
      </w:r>
    </w:p>
    <w:p w14:paraId="0DCE36F6" w14:textId="741AAC77" w:rsidR="002C47A4" w:rsidRPr="0024670A" w:rsidRDefault="0024670A" w:rsidP="00563F85">
      <w:pPr>
        <w:pStyle w:val="a8"/>
        <w:numPr>
          <w:ilvl w:val="0"/>
          <w:numId w:val="9"/>
        </w:numPr>
        <w:ind w:firstLineChars="0"/>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格式</w:t>
      </w:r>
    </w:p>
    <w:tbl>
      <w:tblPr>
        <w:tblStyle w:val="ac"/>
        <w:tblW w:w="0" w:type="auto"/>
        <w:tblInd w:w="704" w:type="dxa"/>
        <w:tblLook w:val="04A0" w:firstRow="1" w:lastRow="0" w:firstColumn="1" w:lastColumn="0" w:noHBand="0" w:noVBand="1"/>
      </w:tblPr>
      <w:tblGrid>
        <w:gridCol w:w="7592"/>
      </w:tblGrid>
      <w:tr w:rsidR="002C47A4" w14:paraId="0E44F288" w14:textId="77777777" w:rsidTr="0024670A">
        <w:tc>
          <w:tcPr>
            <w:tcW w:w="7592" w:type="dxa"/>
          </w:tcPr>
          <w:p w14:paraId="5128334D" w14:textId="4529CC05" w:rsidR="002C47A4" w:rsidRPr="0024670A" w:rsidRDefault="0024670A" w:rsidP="002467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18"/>
                <w:szCs w:val="18"/>
              </w:rPr>
            </w:pPr>
            <w:r w:rsidRPr="0024670A">
              <w:rPr>
                <w:rFonts w:ascii="宋体" w:hAnsi="宋体" w:cs="宋体" w:hint="eastAsia"/>
                <w:b/>
                <w:bCs/>
                <w:color w:val="000080"/>
                <w:sz w:val="18"/>
                <w:szCs w:val="18"/>
              </w:rPr>
              <w:t xml:space="preserve">function </w:t>
            </w:r>
            <w:r w:rsidRPr="0024670A">
              <w:rPr>
                <w:rFonts w:ascii="宋体" w:hAnsi="宋体" w:cs="宋体" w:hint="eastAsia"/>
                <w:color w:val="000000"/>
                <w:sz w:val="18"/>
                <w:szCs w:val="18"/>
              </w:rPr>
              <w:t>函数名(参数列表) {</w:t>
            </w:r>
            <w:r w:rsidRPr="0024670A">
              <w:rPr>
                <w:rFonts w:ascii="宋体" w:hAnsi="宋体" w:cs="宋体" w:hint="eastAsia"/>
                <w:color w:val="000000"/>
                <w:sz w:val="18"/>
                <w:szCs w:val="18"/>
              </w:rPr>
              <w:br/>
              <w:t xml:space="preserve">    </w:t>
            </w:r>
            <w:r w:rsidRPr="0024670A">
              <w:rPr>
                <w:rFonts w:ascii="宋体" w:hAnsi="宋体" w:cs="宋体" w:hint="eastAsia"/>
                <w:i/>
                <w:iCs/>
                <w:color w:val="808080"/>
                <w:sz w:val="18"/>
                <w:szCs w:val="18"/>
              </w:rPr>
              <w:t>//function body</w:t>
            </w:r>
            <w:r w:rsidRPr="0024670A">
              <w:rPr>
                <w:rFonts w:ascii="宋体" w:hAnsi="宋体" w:cs="宋体" w:hint="eastAsia"/>
                <w:i/>
                <w:iCs/>
                <w:color w:val="808080"/>
                <w:sz w:val="18"/>
                <w:szCs w:val="18"/>
              </w:rPr>
              <w:br/>
            </w:r>
            <w:r w:rsidRPr="0024670A">
              <w:rPr>
                <w:rFonts w:ascii="宋体" w:hAnsi="宋体" w:cs="宋体" w:hint="eastAsia"/>
                <w:color w:val="000000"/>
                <w:sz w:val="18"/>
                <w:szCs w:val="18"/>
              </w:rPr>
              <w:t>}</w:t>
            </w:r>
          </w:p>
        </w:tc>
      </w:tr>
    </w:tbl>
    <w:p w14:paraId="7B32C5BE" w14:textId="7EC3D3AA" w:rsidR="002C47A4" w:rsidRDefault="0024670A" w:rsidP="0024670A">
      <w:pPr>
        <w:pStyle w:val="5"/>
        <w:ind w:right="210"/>
      </w:pPr>
      <w:bookmarkStart w:id="9" w:name="_函数表达式（匿名函数）"/>
      <w:bookmarkEnd w:id="9"/>
      <w:r>
        <w:rPr>
          <w:rFonts w:hint="eastAsia"/>
        </w:rPr>
        <w:t>函数</w:t>
      </w:r>
      <w:r w:rsidR="005945FC">
        <w:rPr>
          <w:rFonts w:hint="eastAsia"/>
        </w:rPr>
        <w:t>表达式（匿名函数）</w:t>
      </w:r>
    </w:p>
    <w:p w14:paraId="226B27F6" w14:textId="5089E5A6" w:rsidR="0024670A" w:rsidRDefault="0024670A" w:rsidP="00563F85">
      <w:pPr>
        <w:pStyle w:val="a8"/>
        <w:numPr>
          <w:ilvl w:val="0"/>
          <w:numId w:val="9"/>
        </w:numPr>
        <w:ind w:firstLineChars="0"/>
      </w:pPr>
      <w:r>
        <w:rPr>
          <w:rFonts w:hint="eastAsia"/>
        </w:rPr>
        <w:t>格式</w:t>
      </w:r>
    </w:p>
    <w:tbl>
      <w:tblPr>
        <w:tblStyle w:val="ac"/>
        <w:tblW w:w="0" w:type="auto"/>
        <w:tblInd w:w="840" w:type="dxa"/>
        <w:tblLook w:val="04A0" w:firstRow="1" w:lastRow="0" w:firstColumn="1" w:lastColumn="0" w:noHBand="0" w:noVBand="1"/>
      </w:tblPr>
      <w:tblGrid>
        <w:gridCol w:w="7456"/>
      </w:tblGrid>
      <w:tr w:rsidR="0024670A" w14:paraId="3885B8E9" w14:textId="77777777" w:rsidTr="0024670A">
        <w:tc>
          <w:tcPr>
            <w:tcW w:w="8296" w:type="dxa"/>
          </w:tcPr>
          <w:p w14:paraId="0483349A" w14:textId="6D0D174F" w:rsidR="0024670A" w:rsidRPr="0024670A" w:rsidRDefault="0024670A" w:rsidP="002467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18"/>
                <w:szCs w:val="18"/>
              </w:rPr>
            </w:pPr>
            <w:r w:rsidRPr="0024670A">
              <w:rPr>
                <w:rFonts w:ascii="宋体" w:hAnsi="宋体" w:cs="宋体" w:hint="eastAsia"/>
                <w:b/>
                <w:bCs/>
                <w:color w:val="000080"/>
                <w:sz w:val="18"/>
                <w:szCs w:val="18"/>
              </w:rPr>
              <w:t xml:space="preserve">var </w:t>
            </w:r>
            <w:r w:rsidRPr="0024670A">
              <w:rPr>
                <w:rFonts w:ascii="宋体" w:hAnsi="宋体" w:cs="宋体" w:hint="eastAsia"/>
                <w:color w:val="000000"/>
                <w:sz w:val="18"/>
                <w:szCs w:val="18"/>
              </w:rPr>
              <w:t xml:space="preserve">var0 = </w:t>
            </w:r>
            <w:r w:rsidRPr="0024670A">
              <w:rPr>
                <w:rFonts w:ascii="宋体" w:hAnsi="宋体" w:cs="宋体" w:hint="eastAsia"/>
                <w:b/>
                <w:bCs/>
                <w:color w:val="000080"/>
                <w:sz w:val="18"/>
                <w:szCs w:val="18"/>
              </w:rPr>
              <w:t xml:space="preserve">function </w:t>
            </w:r>
            <w:r w:rsidRPr="0024670A">
              <w:rPr>
                <w:rFonts w:ascii="宋体" w:hAnsi="宋体" w:cs="宋体" w:hint="eastAsia"/>
                <w:color w:val="000000"/>
                <w:sz w:val="18"/>
                <w:szCs w:val="18"/>
              </w:rPr>
              <w:t>(参数列表) {</w:t>
            </w:r>
            <w:r w:rsidRPr="0024670A">
              <w:rPr>
                <w:rFonts w:ascii="宋体" w:hAnsi="宋体" w:cs="宋体" w:hint="eastAsia"/>
                <w:color w:val="000000"/>
                <w:sz w:val="18"/>
                <w:szCs w:val="18"/>
              </w:rPr>
              <w:br/>
              <w:t xml:space="preserve">    </w:t>
            </w:r>
            <w:r w:rsidRPr="0024670A">
              <w:rPr>
                <w:rFonts w:ascii="宋体" w:hAnsi="宋体" w:cs="宋体" w:hint="eastAsia"/>
                <w:i/>
                <w:iCs/>
                <w:color w:val="808080"/>
                <w:sz w:val="18"/>
                <w:szCs w:val="18"/>
              </w:rPr>
              <w:t>//函数体</w:t>
            </w:r>
            <w:r w:rsidRPr="0024670A">
              <w:rPr>
                <w:rFonts w:ascii="宋体" w:hAnsi="宋体" w:cs="宋体" w:hint="eastAsia"/>
                <w:i/>
                <w:iCs/>
                <w:color w:val="808080"/>
                <w:sz w:val="18"/>
                <w:szCs w:val="18"/>
              </w:rPr>
              <w:br/>
            </w:r>
            <w:r w:rsidRPr="0024670A">
              <w:rPr>
                <w:rFonts w:ascii="宋体" w:hAnsi="宋体" w:cs="宋体" w:hint="eastAsia"/>
                <w:color w:val="000000"/>
                <w:sz w:val="18"/>
                <w:szCs w:val="18"/>
              </w:rPr>
              <w:t>}</w:t>
            </w:r>
          </w:p>
        </w:tc>
      </w:tr>
    </w:tbl>
    <w:p w14:paraId="553BF02A" w14:textId="59B6FAB6" w:rsidR="0024670A" w:rsidRDefault="0024670A" w:rsidP="00563F85">
      <w:pPr>
        <w:pStyle w:val="a8"/>
        <w:numPr>
          <w:ilvl w:val="0"/>
          <w:numId w:val="9"/>
        </w:numPr>
        <w:ind w:firstLineChars="0"/>
      </w:pPr>
      <w:r>
        <w:rPr>
          <w:rFonts w:hint="eastAsia"/>
        </w:rPr>
        <w:t>说明</w:t>
      </w:r>
    </w:p>
    <w:p w14:paraId="5BBD05F6" w14:textId="5F5BEBF8" w:rsidR="0024670A" w:rsidRDefault="0024670A" w:rsidP="0024670A">
      <w:pPr>
        <w:ind w:left="420" w:firstLine="420"/>
      </w:pPr>
      <w:r>
        <w:rPr>
          <w:rFonts w:hint="eastAsia"/>
        </w:rPr>
        <w:t>常用于函数定义后直接赋值给其他变量时</w:t>
      </w:r>
    </w:p>
    <w:p w14:paraId="647862B5" w14:textId="3F3058BB" w:rsidR="000753B0" w:rsidRDefault="000753B0" w:rsidP="000753B0">
      <w:pPr>
        <w:pStyle w:val="5"/>
        <w:ind w:right="210"/>
      </w:pPr>
      <w:r>
        <w:rPr>
          <w:rFonts w:hint="eastAsia"/>
        </w:rPr>
        <w:t>函数构造器</w:t>
      </w:r>
    </w:p>
    <w:p w14:paraId="3CC8E21D" w14:textId="51DC0557" w:rsidR="000753B0" w:rsidRDefault="000753B0" w:rsidP="00563F85">
      <w:pPr>
        <w:pStyle w:val="a8"/>
        <w:numPr>
          <w:ilvl w:val="0"/>
          <w:numId w:val="9"/>
        </w:numPr>
        <w:ind w:firstLineChars="0"/>
      </w:pPr>
      <w:r>
        <w:rPr>
          <w:rFonts w:hint="eastAsia"/>
        </w:rPr>
        <w:t>格式</w:t>
      </w:r>
    </w:p>
    <w:tbl>
      <w:tblPr>
        <w:tblStyle w:val="ac"/>
        <w:tblW w:w="0" w:type="auto"/>
        <w:tblInd w:w="840" w:type="dxa"/>
        <w:tblLook w:val="04A0" w:firstRow="1" w:lastRow="0" w:firstColumn="1" w:lastColumn="0" w:noHBand="0" w:noVBand="1"/>
      </w:tblPr>
      <w:tblGrid>
        <w:gridCol w:w="7456"/>
      </w:tblGrid>
      <w:tr w:rsidR="000753B0" w14:paraId="03FFDFB6" w14:textId="77777777" w:rsidTr="000753B0">
        <w:tc>
          <w:tcPr>
            <w:tcW w:w="8296" w:type="dxa"/>
          </w:tcPr>
          <w:p w14:paraId="65E7ADB5" w14:textId="13A0916C" w:rsidR="000753B0" w:rsidRDefault="000753B0" w:rsidP="000753B0">
            <w:pPr>
              <w:pStyle w:val="a8"/>
              <w:ind w:firstLineChars="0" w:firstLine="0"/>
            </w:pPr>
            <w:r>
              <w:rPr>
                <w:rFonts w:ascii="Consolas" w:hAnsi="Consolas"/>
                <w:color w:val="000000"/>
                <w:shd w:val="clear" w:color="auto" w:fill="FFFFFF"/>
              </w:rPr>
              <w:t>var myFunction = new Function("a", "b", "return a * b");</w:t>
            </w:r>
            <w:r>
              <w:rPr>
                <w:rFonts w:ascii="Consolas" w:hAnsi="Consolas"/>
                <w:color w:val="000000"/>
              </w:rPr>
              <w:br/>
            </w:r>
            <w:r>
              <w:rPr>
                <w:rFonts w:ascii="Consolas" w:hAnsi="Consolas"/>
                <w:color w:val="000000"/>
                <w:shd w:val="clear" w:color="auto" w:fill="FFFFFF"/>
              </w:rPr>
              <w:t>var x = myFunction(4, 3);</w:t>
            </w:r>
          </w:p>
        </w:tc>
      </w:tr>
    </w:tbl>
    <w:p w14:paraId="00C5AF6E" w14:textId="3F95B559" w:rsidR="000753B0" w:rsidRDefault="000753B0" w:rsidP="00563F85">
      <w:pPr>
        <w:pStyle w:val="a8"/>
        <w:numPr>
          <w:ilvl w:val="0"/>
          <w:numId w:val="9"/>
        </w:numPr>
        <w:ind w:firstLineChars="0"/>
      </w:pPr>
      <w:r>
        <w:rPr>
          <w:rFonts w:hint="eastAsia"/>
        </w:rPr>
        <w:t>说明</w:t>
      </w:r>
    </w:p>
    <w:p w14:paraId="6D5AF657" w14:textId="1C839CFD" w:rsidR="000753B0" w:rsidRDefault="000753B0" w:rsidP="000753B0">
      <w:pPr>
        <w:pStyle w:val="a8"/>
        <w:ind w:left="840" w:firstLineChars="0" w:firstLine="0"/>
      </w:pPr>
      <w:r>
        <w:rPr>
          <w:rFonts w:hint="eastAsia"/>
        </w:rPr>
        <w:t>不常用，一般使用匿名函数即可</w:t>
      </w:r>
    </w:p>
    <w:p w14:paraId="002A651D" w14:textId="4F04E953" w:rsidR="00993B1E" w:rsidRDefault="00993B1E" w:rsidP="00993B1E">
      <w:pPr>
        <w:pStyle w:val="5"/>
        <w:ind w:right="210"/>
      </w:pPr>
      <w:r>
        <w:rPr>
          <w:rFonts w:hint="eastAsia"/>
        </w:rPr>
        <w:t>箭头函数</w:t>
      </w:r>
    </w:p>
    <w:p w14:paraId="0A77E70D" w14:textId="644461C6" w:rsidR="00993B1E" w:rsidRDefault="00993B1E" w:rsidP="00563F85">
      <w:pPr>
        <w:pStyle w:val="a8"/>
        <w:numPr>
          <w:ilvl w:val="0"/>
          <w:numId w:val="9"/>
        </w:numPr>
        <w:ind w:firstLineChars="0"/>
      </w:pPr>
      <w:r>
        <w:rPr>
          <w:rFonts w:hint="eastAsia"/>
        </w:rPr>
        <w:t>格式</w:t>
      </w:r>
    </w:p>
    <w:tbl>
      <w:tblPr>
        <w:tblStyle w:val="ac"/>
        <w:tblW w:w="0" w:type="auto"/>
        <w:tblInd w:w="840" w:type="dxa"/>
        <w:tblLook w:val="04A0" w:firstRow="1" w:lastRow="0" w:firstColumn="1" w:lastColumn="0" w:noHBand="0" w:noVBand="1"/>
      </w:tblPr>
      <w:tblGrid>
        <w:gridCol w:w="7456"/>
      </w:tblGrid>
      <w:tr w:rsidR="00FE7983" w14:paraId="4766A040" w14:textId="77777777" w:rsidTr="00FE7983">
        <w:tc>
          <w:tcPr>
            <w:tcW w:w="8296" w:type="dxa"/>
          </w:tcPr>
          <w:p w14:paraId="13A54C23" w14:textId="100E9DC8" w:rsidR="00FE7983" w:rsidRPr="00FE7983" w:rsidRDefault="00FE7983" w:rsidP="00FE79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18"/>
                <w:szCs w:val="18"/>
              </w:rPr>
            </w:pPr>
            <w:r w:rsidRPr="00FE7983">
              <w:rPr>
                <w:rFonts w:ascii="宋体" w:hAnsi="宋体" w:cs="宋体" w:hint="eastAsia"/>
                <w:b/>
                <w:bCs/>
                <w:color w:val="000080"/>
                <w:sz w:val="18"/>
                <w:szCs w:val="18"/>
              </w:rPr>
              <w:t xml:space="preserve">var </w:t>
            </w:r>
            <w:r w:rsidRPr="00FE7983">
              <w:rPr>
                <w:rFonts w:ascii="宋体" w:hAnsi="宋体" w:cs="宋体" w:hint="eastAsia"/>
                <w:color w:val="000000"/>
                <w:sz w:val="18"/>
                <w:szCs w:val="18"/>
              </w:rPr>
              <w:t>fun = (参数列表) =&gt;{</w:t>
            </w:r>
            <w:r w:rsidRPr="00FE7983">
              <w:rPr>
                <w:rFonts w:ascii="宋体" w:hAnsi="宋体" w:cs="宋体" w:hint="eastAsia"/>
                <w:color w:val="000000"/>
                <w:sz w:val="18"/>
                <w:szCs w:val="18"/>
              </w:rPr>
              <w:br/>
              <w:t xml:space="preserve">    </w:t>
            </w:r>
            <w:r w:rsidRPr="00FE7983">
              <w:rPr>
                <w:rFonts w:ascii="宋体" w:hAnsi="宋体" w:cs="宋体" w:hint="eastAsia"/>
                <w:i/>
                <w:iCs/>
                <w:color w:val="808080"/>
                <w:sz w:val="18"/>
                <w:szCs w:val="18"/>
              </w:rPr>
              <w:t>//函数体</w:t>
            </w:r>
            <w:r w:rsidRPr="00FE7983">
              <w:rPr>
                <w:rFonts w:ascii="宋体" w:hAnsi="宋体" w:cs="宋体" w:hint="eastAsia"/>
                <w:i/>
                <w:iCs/>
                <w:color w:val="808080"/>
                <w:sz w:val="18"/>
                <w:szCs w:val="18"/>
              </w:rPr>
              <w:br/>
            </w:r>
            <w:r w:rsidRPr="00FE7983">
              <w:rPr>
                <w:rFonts w:ascii="宋体" w:hAnsi="宋体" w:cs="宋体" w:hint="eastAsia"/>
                <w:color w:val="000000"/>
                <w:sz w:val="18"/>
                <w:szCs w:val="18"/>
              </w:rPr>
              <w:t>}</w:t>
            </w:r>
          </w:p>
        </w:tc>
      </w:tr>
    </w:tbl>
    <w:p w14:paraId="2E67C970" w14:textId="72A138BE" w:rsidR="00993B1E" w:rsidRDefault="00FE7983" w:rsidP="00993B1E">
      <w:pPr>
        <w:pStyle w:val="a8"/>
        <w:ind w:left="840" w:firstLineChars="0" w:firstLine="0"/>
      </w:pPr>
      <w:r>
        <w:rPr>
          <w:rFonts w:hint="eastAsia"/>
        </w:rPr>
        <w:t>当只有1个参数时，可以简写成：</w:t>
      </w:r>
    </w:p>
    <w:tbl>
      <w:tblPr>
        <w:tblStyle w:val="ac"/>
        <w:tblW w:w="0" w:type="auto"/>
        <w:tblInd w:w="840" w:type="dxa"/>
        <w:tblLook w:val="04A0" w:firstRow="1" w:lastRow="0" w:firstColumn="1" w:lastColumn="0" w:noHBand="0" w:noVBand="1"/>
      </w:tblPr>
      <w:tblGrid>
        <w:gridCol w:w="7456"/>
      </w:tblGrid>
      <w:tr w:rsidR="00FE7983" w14:paraId="343D96CA" w14:textId="77777777" w:rsidTr="00FE7983">
        <w:tc>
          <w:tcPr>
            <w:tcW w:w="8296" w:type="dxa"/>
          </w:tcPr>
          <w:p w14:paraId="24177DB0" w14:textId="6F3446EC" w:rsidR="00FE7983" w:rsidRPr="00FE7983" w:rsidRDefault="00FE7983" w:rsidP="00FE7983">
            <w:pPr>
              <w:pStyle w:val="HTML0"/>
              <w:shd w:val="clear" w:color="auto" w:fill="FFFFFF"/>
              <w:rPr>
                <w:color w:val="000000"/>
                <w:sz w:val="18"/>
                <w:szCs w:val="18"/>
              </w:rPr>
            </w:pPr>
            <w:r>
              <w:rPr>
                <w:rFonts w:hint="eastAsia"/>
                <w:b/>
                <w:bCs/>
                <w:color w:val="000080"/>
                <w:sz w:val="18"/>
                <w:szCs w:val="18"/>
              </w:rPr>
              <w:lastRenderedPageBreak/>
              <w:t xml:space="preserve">var </w:t>
            </w:r>
            <w:r>
              <w:rPr>
                <w:rFonts w:hint="eastAsia"/>
                <w:color w:val="000000"/>
                <w:sz w:val="18"/>
                <w:szCs w:val="18"/>
              </w:rPr>
              <w:t>fun = 参数 =&gt;{</w:t>
            </w:r>
            <w:r>
              <w:rPr>
                <w:rFonts w:hint="eastAsia"/>
                <w:color w:val="000000"/>
                <w:sz w:val="18"/>
                <w:szCs w:val="18"/>
              </w:rPr>
              <w:br/>
              <w:t xml:space="preserve">    </w:t>
            </w:r>
            <w:r>
              <w:rPr>
                <w:rFonts w:hint="eastAsia"/>
                <w:i/>
                <w:iCs/>
                <w:color w:val="808080"/>
                <w:sz w:val="18"/>
                <w:szCs w:val="18"/>
              </w:rPr>
              <w:t>//函数体</w:t>
            </w:r>
            <w:r>
              <w:rPr>
                <w:rFonts w:hint="eastAsia"/>
                <w:i/>
                <w:iCs/>
                <w:color w:val="808080"/>
                <w:sz w:val="18"/>
                <w:szCs w:val="18"/>
              </w:rPr>
              <w:br/>
            </w:r>
            <w:r>
              <w:rPr>
                <w:rFonts w:hint="eastAsia"/>
                <w:color w:val="000000"/>
                <w:sz w:val="18"/>
                <w:szCs w:val="18"/>
              </w:rPr>
              <w:t>}</w:t>
            </w:r>
          </w:p>
        </w:tc>
      </w:tr>
    </w:tbl>
    <w:p w14:paraId="0EB68E39" w14:textId="275B009E" w:rsidR="00650FC5" w:rsidRDefault="00650FC5" w:rsidP="00650FC5">
      <w:pPr>
        <w:pStyle w:val="4"/>
      </w:pPr>
      <w:r>
        <w:rPr>
          <w:rFonts w:hint="eastAsia"/>
        </w:rPr>
        <w:t>函数提升</w:t>
      </w:r>
    </w:p>
    <w:p w14:paraId="693373E7" w14:textId="588301F8" w:rsidR="00614D9C" w:rsidRDefault="00614D9C" w:rsidP="00167F93">
      <w:pPr>
        <w:pStyle w:val="5"/>
        <w:numPr>
          <w:ilvl w:val="0"/>
          <w:numId w:val="52"/>
        </w:numPr>
        <w:ind w:right="210"/>
      </w:pPr>
      <w:r>
        <w:rPr>
          <w:rFonts w:hint="eastAsia"/>
        </w:rPr>
        <w:t>什么叫函数提升</w:t>
      </w:r>
    </w:p>
    <w:p w14:paraId="34EF668E" w14:textId="78DBA0CA" w:rsidR="00614D9C" w:rsidRPr="00614D9C" w:rsidRDefault="00614D9C" w:rsidP="00614D9C">
      <w:pPr>
        <w:ind w:left="840"/>
      </w:pPr>
      <w:r>
        <w:rPr>
          <w:rFonts w:hint="eastAsia"/>
        </w:rPr>
        <w:t>只有使用</w:t>
      </w:r>
      <w:hyperlink w:anchor="_函数声明" w:history="1">
        <w:r w:rsidRPr="005945FC">
          <w:rPr>
            <w:rStyle w:val="a6"/>
            <w:rFonts w:hint="eastAsia"/>
          </w:rPr>
          <w:t>函数声明</w:t>
        </w:r>
      </w:hyperlink>
      <w:r>
        <w:rPr>
          <w:rFonts w:hint="eastAsia"/>
        </w:rPr>
        <w:t>方法定义的函数，才可以进行函数提升。</w:t>
      </w:r>
    </w:p>
    <w:p w14:paraId="7E11C822" w14:textId="7631E948" w:rsidR="008F368A" w:rsidRDefault="00C84BC6" w:rsidP="00650FC5">
      <w:pPr>
        <w:ind w:left="420" w:firstLine="420"/>
      </w:pPr>
      <w:r>
        <w:rPr>
          <w:rFonts w:hint="eastAsia"/>
        </w:rPr>
        <w:t>使用</w:t>
      </w:r>
      <w:hyperlink w:anchor="_函数声明" w:history="1">
        <w:r w:rsidR="005945FC" w:rsidRPr="005945FC">
          <w:rPr>
            <w:rStyle w:val="a6"/>
            <w:rFonts w:hint="eastAsia"/>
          </w:rPr>
          <w:t>函数声明</w:t>
        </w:r>
      </w:hyperlink>
      <w:r>
        <w:rPr>
          <w:rFonts w:hint="eastAsia"/>
        </w:rPr>
        <w:t>方法定义的函数</w:t>
      </w:r>
      <w:r w:rsidR="008F368A">
        <w:rPr>
          <w:rFonts w:hint="eastAsia"/>
        </w:rPr>
        <w:t>，等效于将匿名函数赋值给</w:t>
      </w:r>
      <w:r w:rsidR="00614D9C">
        <w:rPr>
          <w:rFonts w:hint="eastAsia"/>
        </w:rPr>
        <w:t>使用var定义的该函数名的变量</w:t>
      </w:r>
    </w:p>
    <w:tbl>
      <w:tblPr>
        <w:tblStyle w:val="ac"/>
        <w:tblW w:w="0" w:type="auto"/>
        <w:tblInd w:w="420" w:type="dxa"/>
        <w:tblLook w:val="04A0" w:firstRow="1" w:lastRow="0" w:firstColumn="1" w:lastColumn="0" w:noHBand="0" w:noVBand="1"/>
      </w:tblPr>
      <w:tblGrid>
        <w:gridCol w:w="7876"/>
      </w:tblGrid>
      <w:tr w:rsidR="00614D9C" w14:paraId="74DA10AB" w14:textId="77777777" w:rsidTr="00614D9C">
        <w:tc>
          <w:tcPr>
            <w:tcW w:w="8296" w:type="dxa"/>
          </w:tcPr>
          <w:p w14:paraId="51B70224" w14:textId="0E4E5769" w:rsidR="00614D9C" w:rsidRPr="00614D9C" w:rsidRDefault="00614D9C" w:rsidP="00614D9C">
            <w:pPr>
              <w:pStyle w:val="HTML0"/>
              <w:shd w:val="clear" w:color="auto" w:fill="FFFFFF"/>
              <w:rPr>
                <w:color w:val="000000"/>
                <w:sz w:val="23"/>
                <w:szCs w:val="23"/>
              </w:rPr>
            </w:pPr>
            <w:r>
              <w:rPr>
                <w:rFonts w:hint="eastAsia"/>
                <w:b/>
                <w:bCs/>
                <w:color w:val="000080"/>
                <w:sz w:val="23"/>
                <w:szCs w:val="23"/>
              </w:rPr>
              <w:t xml:space="preserve">function </w:t>
            </w:r>
            <w:r>
              <w:rPr>
                <w:rFonts w:hint="eastAsia"/>
                <w:i/>
                <w:iCs/>
                <w:color w:val="000000"/>
                <w:sz w:val="23"/>
                <w:szCs w:val="23"/>
              </w:rPr>
              <w:t>f</w:t>
            </w:r>
            <w:r>
              <w:rPr>
                <w:rFonts w:hint="eastAsia"/>
                <w:color w:val="000000"/>
                <w:sz w:val="23"/>
                <w:szCs w:val="23"/>
              </w:rPr>
              <w:t>() {</w:t>
            </w:r>
            <w:r>
              <w:rPr>
                <w:rFonts w:hint="eastAsia"/>
                <w:color w:val="000000"/>
                <w:sz w:val="23"/>
                <w:szCs w:val="23"/>
              </w:rPr>
              <w:br/>
              <w:t xml:space="preserve">    </w:t>
            </w:r>
            <w:r>
              <w:rPr>
                <w:rFonts w:hint="eastAsia"/>
                <w:b/>
                <w:bCs/>
                <w:color w:val="660E7A"/>
                <w:sz w:val="23"/>
                <w:szCs w:val="23"/>
              </w:rPr>
              <w:t xml:space="preserve">x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i/>
                <w:iCs/>
                <w:color w:val="808080"/>
                <w:sz w:val="23"/>
                <w:szCs w:val="23"/>
              </w:rPr>
              <w:t>//等效于</w:t>
            </w:r>
            <w:r>
              <w:rPr>
                <w:rFonts w:hint="eastAsia"/>
                <w:i/>
                <w:iCs/>
                <w:color w:val="808080"/>
                <w:sz w:val="23"/>
                <w:szCs w:val="23"/>
              </w:rPr>
              <w:br/>
            </w:r>
            <w:r>
              <w:rPr>
                <w:rFonts w:hint="eastAsia"/>
                <w:b/>
                <w:bCs/>
                <w:color w:val="000080"/>
                <w:sz w:val="23"/>
                <w:szCs w:val="23"/>
              </w:rPr>
              <w:t xml:space="preserve">var </w:t>
            </w:r>
            <w:r>
              <w:rPr>
                <w:rFonts w:hint="eastAsia"/>
                <w:i/>
                <w:iCs/>
                <w:color w:val="000000"/>
                <w:sz w:val="23"/>
                <w:szCs w:val="23"/>
              </w:rPr>
              <w:t xml:space="preserve">f </w:t>
            </w:r>
            <w:r>
              <w:rPr>
                <w:rFonts w:hint="eastAsia"/>
                <w:color w:val="000000"/>
                <w:sz w:val="23"/>
                <w:szCs w:val="23"/>
              </w:rPr>
              <w:t xml:space="preserve">= </w:t>
            </w:r>
            <w:r>
              <w:rPr>
                <w:rFonts w:hint="eastAsia"/>
                <w:b/>
                <w:bCs/>
                <w:color w:val="000080"/>
                <w:sz w:val="23"/>
                <w:szCs w:val="23"/>
              </w:rPr>
              <w:t xml:space="preserve">function </w:t>
            </w:r>
            <w:r>
              <w:rPr>
                <w:rFonts w:hint="eastAsia"/>
                <w:color w:val="000000"/>
                <w:sz w:val="23"/>
                <w:szCs w:val="23"/>
              </w:rPr>
              <w:t>() {</w:t>
            </w:r>
            <w:r>
              <w:rPr>
                <w:rFonts w:hint="eastAsia"/>
                <w:color w:val="000000"/>
                <w:sz w:val="23"/>
                <w:szCs w:val="23"/>
              </w:rPr>
              <w:br/>
              <w:t xml:space="preserve">    </w:t>
            </w:r>
            <w:r>
              <w:rPr>
                <w:rFonts w:hint="eastAsia"/>
                <w:b/>
                <w:bCs/>
                <w:color w:val="660E7A"/>
                <w:sz w:val="23"/>
                <w:szCs w:val="23"/>
              </w:rPr>
              <w:t xml:space="preserve">x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w:t>
            </w:r>
          </w:p>
        </w:tc>
      </w:tr>
    </w:tbl>
    <w:p w14:paraId="05507373" w14:textId="540449CA" w:rsidR="00C84BC6" w:rsidRDefault="00614D9C" w:rsidP="00614D9C">
      <w:pPr>
        <w:ind w:left="420" w:firstLine="420"/>
      </w:pPr>
      <w:r>
        <w:rPr>
          <w:rFonts w:hint="eastAsia"/>
        </w:rPr>
        <w:t>此时，f也是1个var变量，所以</w:t>
      </w:r>
      <w:r w:rsidR="00D673BD">
        <w:rPr>
          <w:rFonts w:hint="eastAsia"/>
        </w:rPr>
        <w:t>f变量也会被提升，但是f指向的是1个函数，这样的提升叫做函数提升。</w:t>
      </w:r>
    </w:p>
    <w:p w14:paraId="438FBB4D" w14:textId="5F13773D" w:rsidR="00D673BD" w:rsidRDefault="00D673BD" w:rsidP="00D673BD">
      <w:r>
        <w:tab/>
      </w:r>
      <w:r>
        <w:rPr>
          <w:rFonts w:hint="eastAsia"/>
        </w:rPr>
        <w:t>提升前：</w:t>
      </w:r>
    </w:p>
    <w:tbl>
      <w:tblPr>
        <w:tblStyle w:val="ac"/>
        <w:tblW w:w="0" w:type="auto"/>
        <w:tblInd w:w="846" w:type="dxa"/>
        <w:tblLook w:val="04A0" w:firstRow="1" w:lastRow="0" w:firstColumn="1" w:lastColumn="0" w:noHBand="0" w:noVBand="1"/>
      </w:tblPr>
      <w:tblGrid>
        <w:gridCol w:w="7450"/>
      </w:tblGrid>
      <w:tr w:rsidR="00614D9C" w14:paraId="55AE12D2" w14:textId="77777777" w:rsidTr="00D673BD">
        <w:tc>
          <w:tcPr>
            <w:tcW w:w="7450" w:type="dxa"/>
          </w:tcPr>
          <w:p w14:paraId="4CA79FE6" w14:textId="76FC8475" w:rsidR="00614D9C" w:rsidRPr="00002D9F" w:rsidRDefault="00002D9F" w:rsidP="00002D9F">
            <w:pPr>
              <w:pStyle w:val="HTML0"/>
              <w:shd w:val="clear" w:color="auto" w:fill="FFFFFF"/>
              <w:rPr>
                <w:color w:val="000000"/>
                <w:sz w:val="23"/>
                <w:szCs w:val="23"/>
              </w:rPr>
            </w:pP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'hello'</w:t>
            </w:r>
            <w:r>
              <w:rPr>
                <w:rFonts w:hint="eastAsia"/>
                <w:color w:val="000000"/>
                <w:sz w:val="23"/>
                <w:szCs w:val="23"/>
              </w:rPr>
              <w:t>);</w:t>
            </w:r>
            <w:r>
              <w:rPr>
                <w:rFonts w:hint="eastAsia"/>
                <w:color w:val="000000"/>
                <w:sz w:val="23"/>
                <w:szCs w:val="23"/>
              </w:rPr>
              <w:br/>
            </w:r>
            <w:r>
              <w:rPr>
                <w:rFonts w:hint="eastAsia"/>
                <w:b/>
                <w:bCs/>
                <w:color w:val="000080"/>
                <w:sz w:val="23"/>
                <w:szCs w:val="23"/>
              </w:rPr>
              <w:t xml:space="preserve">function </w:t>
            </w:r>
            <w:r>
              <w:rPr>
                <w:rFonts w:hint="eastAsia"/>
                <w:i/>
                <w:iCs/>
                <w:color w:val="000000"/>
                <w:sz w:val="23"/>
                <w:szCs w:val="23"/>
              </w:rPr>
              <w:t>f</w:t>
            </w:r>
            <w:r>
              <w:rPr>
                <w:rFonts w:hint="eastAsia"/>
                <w:color w:val="000000"/>
                <w:sz w:val="23"/>
                <w:szCs w:val="23"/>
              </w:rPr>
              <w:t>() {</w:t>
            </w:r>
            <w:r>
              <w:rPr>
                <w:rFonts w:hint="eastAsia"/>
                <w:color w:val="000000"/>
                <w:sz w:val="23"/>
                <w:szCs w:val="23"/>
              </w:rPr>
              <w:br/>
              <w:t xml:space="preserve">    </w:t>
            </w:r>
            <w:r>
              <w:rPr>
                <w:rFonts w:hint="eastAsia"/>
                <w:b/>
                <w:bCs/>
                <w:color w:val="660E7A"/>
                <w:sz w:val="23"/>
                <w:szCs w:val="23"/>
              </w:rPr>
              <w:t xml:space="preserve">x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w:t>
            </w:r>
          </w:p>
        </w:tc>
      </w:tr>
    </w:tbl>
    <w:p w14:paraId="6C4BD91C" w14:textId="350BEA68" w:rsidR="00D673BD" w:rsidRDefault="00D673BD" w:rsidP="00D673BD">
      <w:r>
        <w:tab/>
      </w:r>
      <w:r>
        <w:rPr>
          <w:rFonts w:hint="eastAsia"/>
        </w:rPr>
        <w:t>提升后：</w:t>
      </w:r>
    </w:p>
    <w:tbl>
      <w:tblPr>
        <w:tblStyle w:val="ac"/>
        <w:tblW w:w="0" w:type="auto"/>
        <w:tblInd w:w="846" w:type="dxa"/>
        <w:tblLook w:val="04A0" w:firstRow="1" w:lastRow="0" w:firstColumn="1" w:lastColumn="0" w:noHBand="0" w:noVBand="1"/>
      </w:tblPr>
      <w:tblGrid>
        <w:gridCol w:w="7450"/>
      </w:tblGrid>
      <w:tr w:rsidR="00D673BD" w14:paraId="09E88D1A" w14:textId="77777777" w:rsidTr="00D673BD">
        <w:tc>
          <w:tcPr>
            <w:tcW w:w="7450" w:type="dxa"/>
          </w:tcPr>
          <w:p w14:paraId="6B85DFD3" w14:textId="5249FEA1" w:rsidR="00D673BD" w:rsidRPr="00002D9F" w:rsidRDefault="00002D9F" w:rsidP="00002D9F">
            <w:pPr>
              <w:pStyle w:val="HTML0"/>
              <w:shd w:val="clear" w:color="auto" w:fill="FFFFFF"/>
              <w:rPr>
                <w:color w:val="000000"/>
                <w:sz w:val="23"/>
                <w:szCs w:val="23"/>
              </w:rPr>
            </w:pPr>
            <w:r>
              <w:rPr>
                <w:rFonts w:hint="eastAsia"/>
                <w:b/>
                <w:bCs/>
                <w:color w:val="000080"/>
                <w:sz w:val="23"/>
                <w:szCs w:val="23"/>
              </w:rPr>
              <w:t xml:space="preserve">var </w:t>
            </w:r>
            <w:r>
              <w:rPr>
                <w:rFonts w:hint="eastAsia"/>
                <w:b/>
                <w:bCs/>
                <w:i/>
                <w:iCs/>
                <w:color w:val="660E7A"/>
                <w:sz w:val="23"/>
                <w:szCs w:val="23"/>
              </w:rPr>
              <w:t>f</w:t>
            </w:r>
            <w:r>
              <w:rPr>
                <w:rFonts w:hint="eastAsia"/>
                <w:color w:val="000000"/>
                <w:sz w:val="23"/>
                <w:szCs w:val="23"/>
              </w:rPr>
              <w:t>;</w:t>
            </w:r>
            <w:r>
              <w:rPr>
                <w:rFonts w:hint="eastAsia"/>
                <w:i/>
                <w:iCs/>
                <w:color w:val="808080"/>
                <w:sz w:val="23"/>
                <w:szCs w:val="23"/>
              </w:rPr>
              <w:t>//提升到全局或局部作用域头</w:t>
            </w:r>
            <w:r>
              <w:rPr>
                <w:rFonts w:hint="eastAsia"/>
                <w:i/>
                <w:iCs/>
                <w:color w:val="808080"/>
                <w:sz w:val="23"/>
                <w:szCs w:val="23"/>
              </w:rPr>
              <w:br/>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'hello'</w:t>
            </w:r>
            <w:r>
              <w:rPr>
                <w:rFonts w:hint="eastAsia"/>
                <w:color w:val="000000"/>
                <w:sz w:val="23"/>
                <w:szCs w:val="23"/>
              </w:rPr>
              <w:t>);</w:t>
            </w:r>
            <w:r>
              <w:rPr>
                <w:rFonts w:hint="eastAsia"/>
                <w:color w:val="000000"/>
                <w:sz w:val="23"/>
                <w:szCs w:val="23"/>
              </w:rPr>
              <w:br/>
            </w:r>
            <w:r>
              <w:rPr>
                <w:rFonts w:hint="eastAsia"/>
                <w:b/>
                <w:bCs/>
                <w:i/>
                <w:iCs/>
                <w:color w:val="660E7A"/>
                <w:sz w:val="23"/>
                <w:szCs w:val="23"/>
              </w:rPr>
              <w:t xml:space="preserve">f </w:t>
            </w:r>
            <w:r>
              <w:rPr>
                <w:rFonts w:hint="eastAsia"/>
                <w:color w:val="000000"/>
                <w:sz w:val="23"/>
                <w:szCs w:val="23"/>
              </w:rPr>
              <w:t xml:space="preserve">= </w:t>
            </w:r>
            <w:r>
              <w:rPr>
                <w:rFonts w:hint="eastAsia"/>
                <w:b/>
                <w:bCs/>
                <w:color w:val="000080"/>
                <w:sz w:val="23"/>
                <w:szCs w:val="23"/>
              </w:rPr>
              <w:t xml:space="preserve">function </w:t>
            </w:r>
            <w:r>
              <w:rPr>
                <w:rFonts w:hint="eastAsia"/>
                <w:color w:val="000000"/>
                <w:sz w:val="23"/>
                <w:szCs w:val="23"/>
              </w:rPr>
              <w:t>() {</w:t>
            </w:r>
            <w:r>
              <w:rPr>
                <w:rFonts w:hint="eastAsia"/>
                <w:color w:val="000000"/>
                <w:sz w:val="23"/>
                <w:szCs w:val="23"/>
              </w:rPr>
              <w:br/>
              <w:t xml:space="preserve">    </w:t>
            </w:r>
            <w:r>
              <w:rPr>
                <w:rFonts w:hint="eastAsia"/>
                <w:b/>
                <w:bCs/>
                <w:color w:val="660E7A"/>
                <w:sz w:val="23"/>
                <w:szCs w:val="23"/>
              </w:rPr>
              <w:t xml:space="preserve">x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w:t>
            </w:r>
          </w:p>
        </w:tc>
      </w:tr>
    </w:tbl>
    <w:p w14:paraId="62C83977" w14:textId="0183CD70" w:rsidR="00D673BD" w:rsidRDefault="00002D9F" w:rsidP="00002D9F">
      <w:pPr>
        <w:pStyle w:val="5"/>
        <w:ind w:right="210"/>
      </w:pPr>
      <w:r>
        <w:rPr>
          <w:rFonts w:hint="eastAsia"/>
        </w:rPr>
        <w:t>函数提升作用域与初始值</w:t>
      </w:r>
    </w:p>
    <w:p w14:paraId="217C3575" w14:textId="2C84F2C8" w:rsidR="00614D9C" w:rsidRDefault="00002D9F" w:rsidP="00650FC5">
      <w:pPr>
        <w:ind w:left="420" w:firstLine="420"/>
      </w:pPr>
      <w:r>
        <w:rPr>
          <w:rFonts w:hint="eastAsia"/>
        </w:rPr>
        <w:t>函数提升</w:t>
      </w:r>
      <w:r w:rsidR="00650FC5">
        <w:rPr>
          <w:rFonts w:hint="eastAsia"/>
        </w:rPr>
        <w:t>与</w:t>
      </w:r>
      <w:hyperlink w:anchor="_变量提升" w:history="1">
        <w:r w:rsidR="00650FC5" w:rsidRPr="00650FC5">
          <w:rPr>
            <w:rStyle w:val="a6"/>
            <w:rFonts w:hint="eastAsia"/>
          </w:rPr>
          <w:t>变量提升</w:t>
        </w:r>
      </w:hyperlink>
      <w:r w:rsidR="00650FC5">
        <w:rPr>
          <w:rFonts w:hint="eastAsia"/>
        </w:rPr>
        <w:t>差不多，只是这里</w:t>
      </w:r>
      <w:r w:rsidR="00614D9C">
        <w:rPr>
          <w:rFonts w:hint="eastAsia"/>
        </w:rPr>
        <w:t>关于</w:t>
      </w:r>
      <w:r w:rsidR="00650FC5">
        <w:rPr>
          <w:rFonts w:hint="eastAsia"/>
        </w:rPr>
        <w:t>初始值</w:t>
      </w:r>
      <w:r>
        <w:rPr>
          <w:rFonts w:hint="eastAsia"/>
        </w:rPr>
        <w:t>和作用域</w:t>
      </w:r>
      <w:r w:rsidR="00650FC5">
        <w:rPr>
          <w:rFonts w:hint="eastAsia"/>
        </w:rPr>
        <w:t>的问题，</w:t>
      </w:r>
      <w:r w:rsidR="00614D9C">
        <w:rPr>
          <w:rFonts w:hint="eastAsia"/>
        </w:rPr>
        <w:t>与变量提升稍有不同。</w:t>
      </w:r>
    </w:p>
    <w:p w14:paraId="40D7DC05" w14:textId="5B8A827B" w:rsidR="00257036" w:rsidRDefault="00257036" w:rsidP="00002D9F">
      <w:pPr>
        <w:pStyle w:val="a8"/>
        <w:numPr>
          <w:ilvl w:val="0"/>
          <w:numId w:val="9"/>
        </w:numPr>
        <w:ind w:firstLineChars="0"/>
      </w:pPr>
      <w:r>
        <w:rPr>
          <w:rFonts w:hint="eastAsia"/>
        </w:rPr>
        <w:t>变量提升中的作用域与初始值</w:t>
      </w:r>
    </w:p>
    <w:p w14:paraId="6BBC93C1" w14:textId="35CB1174" w:rsidR="00257036" w:rsidRDefault="00257036" w:rsidP="00257036">
      <w:pPr>
        <w:ind w:left="840" w:firstLine="420"/>
      </w:pPr>
      <w:r>
        <w:rPr>
          <w:rFonts w:hint="eastAsia"/>
        </w:rPr>
        <w:t>对于变量提升，无论定义与提升是否在同一个作用域，在未执行到定义那条语句之前，该变量一定是undefined。</w:t>
      </w:r>
    </w:p>
    <w:tbl>
      <w:tblPr>
        <w:tblStyle w:val="ac"/>
        <w:tblW w:w="0" w:type="auto"/>
        <w:tblInd w:w="840" w:type="dxa"/>
        <w:tblLook w:val="04A0" w:firstRow="1" w:lastRow="0" w:firstColumn="1" w:lastColumn="0" w:noHBand="0" w:noVBand="1"/>
      </w:tblPr>
      <w:tblGrid>
        <w:gridCol w:w="7456"/>
      </w:tblGrid>
      <w:tr w:rsidR="00257036" w14:paraId="33C3BCDB" w14:textId="77777777" w:rsidTr="00257036">
        <w:tc>
          <w:tcPr>
            <w:tcW w:w="8296" w:type="dxa"/>
          </w:tcPr>
          <w:p w14:paraId="0E6AD6EB" w14:textId="245BE15F" w:rsidR="00257036" w:rsidRPr="00257036" w:rsidRDefault="00257036" w:rsidP="00257036">
            <w:pPr>
              <w:pStyle w:val="HTML0"/>
              <w:shd w:val="clear" w:color="auto" w:fill="FFFFFF"/>
              <w:rPr>
                <w:color w:val="000000"/>
                <w:sz w:val="23"/>
                <w:szCs w:val="23"/>
              </w:rPr>
            </w:pP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i/>
                <w:iCs/>
                <w:color w:val="660E7A"/>
                <w:sz w:val="23"/>
                <w:szCs w:val="23"/>
              </w:rPr>
              <w:t>i</w:t>
            </w:r>
            <w:r>
              <w:rPr>
                <w:rFonts w:hint="eastAsia"/>
                <w:color w:val="000000"/>
                <w:sz w:val="23"/>
                <w:szCs w:val="23"/>
              </w:rPr>
              <w:t>);</w:t>
            </w:r>
            <w:r>
              <w:rPr>
                <w:rFonts w:hint="eastAsia"/>
                <w:i/>
                <w:iCs/>
                <w:color w:val="808080"/>
                <w:sz w:val="23"/>
                <w:szCs w:val="23"/>
              </w:rPr>
              <w:t>//undefined</w:t>
            </w:r>
            <w:r>
              <w:rPr>
                <w:rFonts w:hint="eastAsia"/>
                <w:i/>
                <w:iCs/>
                <w:color w:val="808080"/>
                <w:sz w:val="23"/>
                <w:szCs w:val="23"/>
              </w:rPr>
              <w:br/>
            </w:r>
            <w:r>
              <w:rPr>
                <w:rFonts w:hint="eastAsia"/>
                <w:b/>
                <w:bCs/>
                <w:color w:val="000080"/>
                <w:sz w:val="23"/>
                <w:szCs w:val="23"/>
              </w:rPr>
              <w:t xml:space="preserve">var </w:t>
            </w:r>
            <w:r>
              <w:rPr>
                <w:rFonts w:hint="eastAsia"/>
                <w:b/>
                <w:bCs/>
                <w:i/>
                <w:iCs/>
                <w:color w:val="660E7A"/>
                <w:sz w:val="23"/>
                <w:szCs w:val="23"/>
              </w:rPr>
              <w:t xml:space="preserve">i </w:t>
            </w:r>
            <w:r>
              <w:rPr>
                <w:rFonts w:hint="eastAsia"/>
                <w:color w:val="000000"/>
                <w:sz w:val="23"/>
                <w:szCs w:val="23"/>
              </w:rPr>
              <w:t xml:space="preserve">= </w:t>
            </w:r>
            <w:r>
              <w:rPr>
                <w:rFonts w:hint="eastAsia"/>
                <w:b/>
                <w:bCs/>
                <w:color w:val="008000"/>
                <w:sz w:val="23"/>
                <w:szCs w:val="23"/>
              </w:rPr>
              <w:t>'a'</w:t>
            </w:r>
            <w:r>
              <w:rPr>
                <w:rFonts w:hint="eastAsia"/>
                <w:color w:val="000000"/>
                <w:sz w:val="23"/>
                <w:szCs w:val="23"/>
              </w:rPr>
              <w:t>;</w:t>
            </w:r>
            <w:r>
              <w:rPr>
                <w:rFonts w:hint="eastAsia"/>
                <w:color w:val="000000"/>
                <w:sz w:val="23"/>
                <w:szCs w:val="23"/>
              </w:rPr>
              <w:br/>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i/>
                <w:iCs/>
                <w:color w:val="660E7A"/>
                <w:sz w:val="23"/>
                <w:szCs w:val="23"/>
              </w:rPr>
              <w:t>i</w:t>
            </w:r>
            <w:r>
              <w:rPr>
                <w:rFonts w:hint="eastAsia"/>
                <w:color w:val="000000"/>
                <w:sz w:val="23"/>
                <w:szCs w:val="23"/>
              </w:rPr>
              <w:t>);</w:t>
            </w:r>
            <w:r>
              <w:rPr>
                <w:rFonts w:hint="eastAsia"/>
                <w:i/>
                <w:iCs/>
                <w:color w:val="808080"/>
                <w:sz w:val="23"/>
                <w:szCs w:val="23"/>
              </w:rPr>
              <w:t>//a</w:t>
            </w:r>
          </w:p>
        </w:tc>
      </w:tr>
    </w:tbl>
    <w:p w14:paraId="4A6967A1" w14:textId="3C584E04" w:rsidR="00257036" w:rsidRDefault="00257036" w:rsidP="00257036">
      <w:pPr>
        <w:ind w:left="840" w:firstLine="420"/>
      </w:pPr>
      <w:r>
        <w:rPr>
          <w:rFonts w:hint="eastAsia"/>
        </w:rPr>
        <w:t>但是对于函数提升，定义和提升所在的作用域将决定提升后函数变量的初始值</w:t>
      </w:r>
    </w:p>
    <w:p w14:paraId="2C7118F0" w14:textId="71BA12AE" w:rsidR="00257036" w:rsidRDefault="00257036" w:rsidP="00002D9F">
      <w:pPr>
        <w:pStyle w:val="a8"/>
        <w:numPr>
          <w:ilvl w:val="0"/>
          <w:numId w:val="9"/>
        </w:numPr>
        <w:ind w:firstLineChars="0"/>
      </w:pPr>
      <w:r>
        <w:rPr>
          <w:rFonts w:hint="eastAsia"/>
        </w:rPr>
        <w:t>函数提升中的作用域与初始值</w:t>
      </w:r>
    </w:p>
    <w:p w14:paraId="09D686DB" w14:textId="3CE0ED5C" w:rsidR="00257036" w:rsidRDefault="00257036" w:rsidP="00257036">
      <w:pPr>
        <w:pStyle w:val="a8"/>
        <w:ind w:left="840" w:firstLineChars="0"/>
      </w:pPr>
      <w:r>
        <w:rPr>
          <w:rFonts w:hint="eastAsia"/>
        </w:rPr>
        <w:lastRenderedPageBreak/>
        <w:t>因为使用函数声明方式定义的函数可以理解为使用v</w:t>
      </w:r>
      <w:r>
        <w:t>ar</w:t>
      </w:r>
      <w:r>
        <w:rPr>
          <w:rFonts w:hint="eastAsia"/>
        </w:rPr>
        <w:t>变量指向了1个匿名函数，所以函数提升只会提升到全局作用域或局部作用域的头部。</w:t>
      </w:r>
    </w:p>
    <w:p w14:paraId="1BFEB2AC" w14:textId="1E980228" w:rsidR="00257036" w:rsidRDefault="00257036" w:rsidP="00257036">
      <w:pPr>
        <w:pStyle w:val="a8"/>
        <w:ind w:left="840" w:firstLineChars="0"/>
      </w:pPr>
      <w:r>
        <w:rPr>
          <w:rFonts w:hint="eastAsia"/>
        </w:rPr>
        <w:t>此时则出现</w:t>
      </w:r>
      <w:r>
        <w:t>2</w:t>
      </w:r>
      <w:r>
        <w:rPr>
          <w:rFonts w:hint="eastAsia"/>
        </w:rPr>
        <w:t>种情况：</w:t>
      </w:r>
    </w:p>
    <w:p w14:paraId="48977DEA" w14:textId="1DEF13C3" w:rsidR="00257036" w:rsidRDefault="00257036" w:rsidP="00257036">
      <w:pPr>
        <w:pStyle w:val="a8"/>
        <w:numPr>
          <w:ilvl w:val="3"/>
          <w:numId w:val="5"/>
        </w:numPr>
        <w:ind w:firstLineChars="0"/>
      </w:pPr>
      <w:r>
        <w:rPr>
          <w:rFonts w:hint="eastAsia"/>
        </w:rPr>
        <w:t>定义与提升在同一个作用域</w:t>
      </w:r>
    </w:p>
    <w:p w14:paraId="77D5F448" w14:textId="5D643D24" w:rsidR="00257036" w:rsidRDefault="00257036" w:rsidP="00257036">
      <w:pPr>
        <w:pStyle w:val="a8"/>
        <w:ind w:left="1680" w:firstLineChars="0" w:firstLine="0"/>
      </w:pPr>
      <w:r>
        <w:rPr>
          <w:rFonts w:hint="eastAsia"/>
        </w:rPr>
        <w:t>如：</w:t>
      </w:r>
    </w:p>
    <w:tbl>
      <w:tblPr>
        <w:tblStyle w:val="ac"/>
        <w:tblW w:w="0" w:type="auto"/>
        <w:tblInd w:w="1680" w:type="dxa"/>
        <w:tblLook w:val="04A0" w:firstRow="1" w:lastRow="0" w:firstColumn="1" w:lastColumn="0" w:noHBand="0" w:noVBand="1"/>
      </w:tblPr>
      <w:tblGrid>
        <w:gridCol w:w="6616"/>
      </w:tblGrid>
      <w:tr w:rsidR="00257036" w14:paraId="5FEE3E1A" w14:textId="77777777" w:rsidTr="00257036">
        <w:tc>
          <w:tcPr>
            <w:tcW w:w="8296" w:type="dxa"/>
          </w:tcPr>
          <w:p w14:paraId="09676DDC" w14:textId="36C25A1E" w:rsidR="00257036" w:rsidRPr="00257036" w:rsidRDefault="00257036" w:rsidP="00257036">
            <w:pPr>
              <w:pStyle w:val="HTML0"/>
              <w:shd w:val="clear" w:color="auto" w:fill="FFFFFF"/>
              <w:rPr>
                <w:color w:val="000000"/>
                <w:sz w:val="23"/>
                <w:szCs w:val="23"/>
              </w:rPr>
            </w:pPr>
            <w:r>
              <w:rPr>
                <w:rFonts w:hint="eastAsia"/>
                <w:i/>
                <w:iCs/>
                <w:color w:val="808080"/>
                <w:sz w:val="23"/>
                <w:szCs w:val="23"/>
              </w:rPr>
              <w:t>//提升位置</w:t>
            </w:r>
            <w:r>
              <w:rPr>
                <w:rFonts w:hint="eastAsia"/>
                <w:i/>
                <w:iCs/>
                <w:color w:val="808080"/>
                <w:sz w:val="23"/>
                <w:szCs w:val="23"/>
              </w:rPr>
              <w:br/>
            </w:r>
            <w:r>
              <w:rPr>
                <w:rFonts w:hint="eastAsia"/>
                <w:b/>
                <w:bCs/>
                <w:color w:val="000080"/>
                <w:sz w:val="23"/>
                <w:szCs w:val="23"/>
              </w:rPr>
              <w:t xml:space="preserve">function </w:t>
            </w:r>
            <w:r>
              <w:rPr>
                <w:rFonts w:hint="eastAsia"/>
                <w:i/>
                <w:iCs/>
                <w:color w:val="000000"/>
                <w:sz w:val="23"/>
                <w:szCs w:val="23"/>
              </w:rPr>
              <w:t>f</w:t>
            </w:r>
            <w:r>
              <w:rPr>
                <w:rFonts w:hint="eastAsia"/>
                <w:color w:val="000000"/>
                <w:sz w:val="23"/>
                <w:szCs w:val="23"/>
              </w:rPr>
              <w:t>() {}</w:t>
            </w:r>
            <w:r>
              <w:rPr>
                <w:rFonts w:hint="eastAsia"/>
                <w:i/>
                <w:iCs/>
                <w:color w:val="808080"/>
                <w:sz w:val="23"/>
                <w:szCs w:val="23"/>
              </w:rPr>
              <w:t>//定义位置</w:t>
            </w:r>
          </w:p>
        </w:tc>
      </w:tr>
    </w:tbl>
    <w:p w14:paraId="698A68F7" w14:textId="77777777" w:rsidR="00257036" w:rsidRDefault="00257036" w:rsidP="00257036">
      <w:pPr>
        <w:pStyle w:val="a8"/>
        <w:ind w:left="1680" w:firstLineChars="0" w:firstLine="0"/>
      </w:pPr>
    </w:p>
    <w:p w14:paraId="1937E2A1" w14:textId="0FFDFD67" w:rsidR="00257036" w:rsidRDefault="00257036" w:rsidP="00257036">
      <w:pPr>
        <w:pStyle w:val="a8"/>
        <w:numPr>
          <w:ilvl w:val="3"/>
          <w:numId w:val="5"/>
        </w:numPr>
        <w:ind w:firstLineChars="0"/>
      </w:pPr>
      <w:r>
        <w:rPr>
          <w:rFonts w:hint="eastAsia"/>
        </w:rPr>
        <w:t>定义与提升不在同一个作用域</w:t>
      </w:r>
    </w:p>
    <w:p w14:paraId="066A55DF" w14:textId="021400EE" w:rsidR="00257036" w:rsidRDefault="00BD7E1A" w:rsidP="00257036">
      <w:pPr>
        <w:pStyle w:val="a8"/>
        <w:ind w:left="1680" w:firstLineChars="0" w:firstLine="0"/>
      </w:pPr>
      <w:r>
        <w:rPr>
          <w:rFonts w:hint="eastAsia"/>
        </w:rPr>
        <w:t>函数定义包包裹在块级作用域中</w:t>
      </w:r>
    </w:p>
    <w:p w14:paraId="54745159" w14:textId="6C046784" w:rsidR="00BD7E1A" w:rsidRDefault="00BD7E1A" w:rsidP="00257036">
      <w:pPr>
        <w:pStyle w:val="a8"/>
        <w:ind w:left="1680" w:firstLineChars="0" w:firstLine="0"/>
      </w:pPr>
      <w:r>
        <w:rPr>
          <w:rFonts w:hint="eastAsia"/>
        </w:rPr>
        <w:t>如：</w:t>
      </w:r>
    </w:p>
    <w:tbl>
      <w:tblPr>
        <w:tblStyle w:val="ac"/>
        <w:tblW w:w="0" w:type="auto"/>
        <w:tblInd w:w="1680" w:type="dxa"/>
        <w:tblLook w:val="04A0" w:firstRow="1" w:lastRow="0" w:firstColumn="1" w:lastColumn="0" w:noHBand="0" w:noVBand="1"/>
      </w:tblPr>
      <w:tblGrid>
        <w:gridCol w:w="6616"/>
      </w:tblGrid>
      <w:tr w:rsidR="00BD7E1A" w14:paraId="1A647B3F" w14:textId="77777777" w:rsidTr="00BD7E1A">
        <w:tc>
          <w:tcPr>
            <w:tcW w:w="8296" w:type="dxa"/>
          </w:tcPr>
          <w:p w14:paraId="20C0AAC8" w14:textId="6BCA2CBF" w:rsidR="00BD7E1A" w:rsidRPr="00BD7E1A" w:rsidRDefault="00BD7E1A" w:rsidP="00BD7E1A">
            <w:pPr>
              <w:pStyle w:val="HTML0"/>
              <w:shd w:val="clear" w:color="auto" w:fill="FFFFFF"/>
              <w:rPr>
                <w:color w:val="000000"/>
                <w:sz w:val="23"/>
                <w:szCs w:val="23"/>
              </w:rPr>
            </w:pPr>
            <w:r>
              <w:rPr>
                <w:rFonts w:hint="eastAsia"/>
                <w:i/>
                <w:iCs/>
                <w:color w:val="808080"/>
                <w:sz w:val="23"/>
                <w:szCs w:val="23"/>
              </w:rPr>
              <w:t>//提升位置</w:t>
            </w:r>
            <w:r>
              <w:rPr>
                <w:rFonts w:hint="eastAsia"/>
                <w:i/>
                <w:iCs/>
                <w:color w:val="808080"/>
                <w:sz w:val="23"/>
                <w:szCs w:val="23"/>
              </w:rPr>
              <w:br/>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function </w:t>
            </w:r>
            <w:r>
              <w:rPr>
                <w:rFonts w:hint="eastAsia"/>
                <w:i/>
                <w:iCs/>
                <w:color w:val="000000"/>
                <w:sz w:val="23"/>
                <w:szCs w:val="23"/>
              </w:rPr>
              <w:t>f</w:t>
            </w:r>
            <w:r>
              <w:rPr>
                <w:rFonts w:hint="eastAsia"/>
                <w:color w:val="000000"/>
                <w:sz w:val="23"/>
                <w:szCs w:val="23"/>
              </w:rPr>
              <w:t>() {}</w:t>
            </w:r>
            <w:r>
              <w:rPr>
                <w:rFonts w:hint="eastAsia"/>
                <w:i/>
                <w:iCs/>
                <w:color w:val="808080"/>
                <w:sz w:val="23"/>
                <w:szCs w:val="23"/>
              </w:rPr>
              <w:t>//定义位置</w:t>
            </w:r>
            <w:r>
              <w:rPr>
                <w:rFonts w:hint="eastAsia"/>
                <w:i/>
                <w:iCs/>
                <w:color w:val="808080"/>
                <w:sz w:val="23"/>
                <w:szCs w:val="23"/>
              </w:rPr>
              <w:br/>
            </w:r>
            <w:r>
              <w:rPr>
                <w:rFonts w:hint="eastAsia"/>
                <w:color w:val="000000"/>
                <w:sz w:val="23"/>
                <w:szCs w:val="23"/>
              </w:rPr>
              <w:t>}</w:t>
            </w:r>
          </w:p>
        </w:tc>
      </w:tr>
    </w:tbl>
    <w:p w14:paraId="00043628" w14:textId="77777777" w:rsidR="00BD7E1A" w:rsidRDefault="00BD7E1A" w:rsidP="00257036">
      <w:pPr>
        <w:pStyle w:val="a8"/>
        <w:ind w:left="1680" w:firstLineChars="0" w:firstLine="0"/>
      </w:pPr>
    </w:p>
    <w:p w14:paraId="03629C6E" w14:textId="3C7D429B" w:rsidR="00002D9F" w:rsidRDefault="00002D9F" w:rsidP="00DC12D3">
      <w:pPr>
        <w:pStyle w:val="a8"/>
        <w:numPr>
          <w:ilvl w:val="1"/>
          <w:numId w:val="9"/>
        </w:numPr>
        <w:ind w:firstLineChars="0"/>
      </w:pPr>
      <w:r>
        <w:rPr>
          <w:rFonts w:hint="eastAsia"/>
        </w:rPr>
        <w:t>定义与提升在同一个作用域</w:t>
      </w:r>
    </w:p>
    <w:p w14:paraId="2293C190" w14:textId="130279C2" w:rsidR="00002D9F" w:rsidRDefault="00DC12D3" w:rsidP="00DC12D3">
      <w:pPr>
        <w:pStyle w:val="a8"/>
        <w:ind w:left="1260" w:firstLineChars="0"/>
      </w:pPr>
      <w:r>
        <w:rPr>
          <w:rFonts w:hint="eastAsia"/>
        </w:rPr>
        <w:t>此时，与变量提升不同，函数被提升到作用域头部时，就已经具有了定义的初始值</w:t>
      </w:r>
    </w:p>
    <w:tbl>
      <w:tblPr>
        <w:tblStyle w:val="ac"/>
        <w:tblW w:w="0" w:type="auto"/>
        <w:tblInd w:w="1260" w:type="dxa"/>
        <w:tblLook w:val="04A0" w:firstRow="1" w:lastRow="0" w:firstColumn="1" w:lastColumn="0" w:noHBand="0" w:noVBand="1"/>
      </w:tblPr>
      <w:tblGrid>
        <w:gridCol w:w="7036"/>
      </w:tblGrid>
      <w:tr w:rsidR="00DC12D3" w14:paraId="5957E39E" w14:textId="77777777" w:rsidTr="00DC12D3">
        <w:tc>
          <w:tcPr>
            <w:tcW w:w="8296" w:type="dxa"/>
          </w:tcPr>
          <w:p w14:paraId="23825086" w14:textId="1942DD63" w:rsidR="00DC12D3" w:rsidRPr="00DC12D3" w:rsidRDefault="00DC12D3" w:rsidP="00DC12D3">
            <w:pPr>
              <w:pStyle w:val="HTML0"/>
              <w:shd w:val="clear" w:color="auto" w:fill="FFFFFF"/>
              <w:rPr>
                <w:color w:val="000000"/>
                <w:sz w:val="23"/>
                <w:szCs w:val="23"/>
              </w:rPr>
            </w:pPr>
            <w:r>
              <w:rPr>
                <w:rFonts w:hint="eastAsia"/>
                <w:i/>
                <w:iCs/>
                <w:color w:val="808080"/>
                <w:sz w:val="23"/>
                <w:szCs w:val="23"/>
              </w:rPr>
              <w:t>//变量提升初始值为undefined</w:t>
            </w:r>
            <w:r>
              <w:rPr>
                <w:rFonts w:hint="eastAsia"/>
                <w:i/>
                <w:iCs/>
                <w:color w:val="808080"/>
                <w:sz w:val="23"/>
                <w:szCs w:val="23"/>
              </w:rPr>
              <w:br/>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i/>
                <w:iCs/>
                <w:color w:val="660E7A"/>
                <w:sz w:val="23"/>
                <w:szCs w:val="23"/>
              </w:rPr>
              <w:t>x</w:t>
            </w:r>
            <w:r>
              <w:rPr>
                <w:rFonts w:hint="eastAsia"/>
                <w:color w:val="000000"/>
                <w:sz w:val="23"/>
                <w:szCs w:val="23"/>
              </w:rPr>
              <w:t>);</w:t>
            </w:r>
            <w:r>
              <w:rPr>
                <w:rFonts w:hint="eastAsia"/>
                <w:i/>
                <w:iCs/>
                <w:color w:val="808080"/>
                <w:sz w:val="23"/>
                <w:szCs w:val="23"/>
              </w:rPr>
              <w:t>//undefined</w:t>
            </w:r>
            <w:r>
              <w:rPr>
                <w:rFonts w:hint="eastAsia"/>
                <w:i/>
                <w:iCs/>
                <w:color w:val="808080"/>
                <w:sz w:val="23"/>
                <w:szCs w:val="23"/>
              </w:rPr>
              <w:br/>
            </w:r>
            <w:r>
              <w:rPr>
                <w:rFonts w:hint="eastAsia"/>
                <w:b/>
                <w:bCs/>
                <w:color w:val="000080"/>
                <w:sz w:val="23"/>
                <w:szCs w:val="23"/>
              </w:rPr>
              <w:t xml:space="preserve">var </w:t>
            </w:r>
            <w:r>
              <w:rPr>
                <w:rFonts w:hint="eastAsia"/>
                <w:b/>
                <w:bCs/>
                <w:i/>
                <w:iCs/>
                <w:color w:val="660E7A"/>
                <w:sz w:val="23"/>
                <w:szCs w:val="23"/>
              </w:rPr>
              <w:t xml:space="preserve">x </w:t>
            </w:r>
            <w:r>
              <w:rPr>
                <w:rFonts w:hint="eastAsia"/>
                <w:color w:val="000000"/>
                <w:sz w:val="23"/>
                <w:szCs w:val="23"/>
              </w:rPr>
              <w:t xml:space="preserve">= </w:t>
            </w:r>
            <w:r>
              <w:rPr>
                <w:rFonts w:hint="eastAsia"/>
                <w:b/>
                <w:bCs/>
                <w:color w:val="008000"/>
                <w:sz w:val="23"/>
                <w:szCs w:val="23"/>
              </w:rPr>
              <w:t>'a'</w:t>
            </w:r>
            <w:r>
              <w:rPr>
                <w:rFonts w:hint="eastAsia"/>
                <w:color w:val="000000"/>
                <w:sz w:val="23"/>
                <w:szCs w:val="23"/>
              </w:rPr>
              <w:t>;</w:t>
            </w:r>
            <w:r>
              <w:rPr>
                <w:rFonts w:hint="eastAsia"/>
                <w:color w:val="000000"/>
                <w:sz w:val="23"/>
                <w:szCs w:val="23"/>
              </w:rPr>
              <w:br/>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i/>
                <w:iCs/>
                <w:color w:val="660E7A"/>
                <w:sz w:val="23"/>
                <w:szCs w:val="23"/>
              </w:rPr>
              <w:t>x</w:t>
            </w:r>
            <w:r>
              <w:rPr>
                <w:rFonts w:hint="eastAsia"/>
                <w:color w:val="000000"/>
                <w:sz w:val="23"/>
                <w:szCs w:val="23"/>
              </w:rPr>
              <w:t>);</w:t>
            </w:r>
            <w:r>
              <w:rPr>
                <w:rFonts w:hint="eastAsia"/>
                <w:i/>
                <w:iCs/>
                <w:color w:val="808080"/>
                <w:sz w:val="23"/>
                <w:szCs w:val="23"/>
              </w:rPr>
              <w:t>//a</w:t>
            </w:r>
            <w:r>
              <w:rPr>
                <w:rFonts w:hint="eastAsia"/>
                <w:i/>
                <w:iCs/>
                <w:color w:val="808080"/>
                <w:sz w:val="23"/>
                <w:szCs w:val="23"/>
              </w:rPr>
              <w:br/>
            </w:r>
            <w:r>
              <w:rPr>
                <w:rFonts w:hint="eastAsia"/>
                <w:i/>
                <w:iCs/>
                <w:color w:val="808080"/>
                <w:sz w:val="23"/>
                <w:szCs w:val="23"/>
              </w:rPr>
              <w:br/>
              <w:t>//定义与提升在同一个作用域时，</w:t>
            </w:r>
            <w:r>
              <w:rPr>
                <w:rFonts w:hint="eastAsia"/>
                <w:i/>
                <w:iCs/>
                <w:color w:val="808080"/>
                <w:sz w:val="23"/>
                <w:szCs w:val="23"/>
              </w:rPr>
              <w:br/>
              <w:t>// 函数提升初始值为定义时指定的函数</w:t>
            </w:r>
            <w:r>
              <w:rPr>
                <w:rFonts w:hint="eastAsia"/>
                <w:i/>
                <w:iCs/>
                <w:color w:val="808080"/>
                <w:sz w:val="23"/>
                <w:szCs w:val="23"/>
              </w:rPr>
              <w:br/>
            </w:r>
            <w:r>
              <w:rPr>
                <w:rFonts w:hint="eastAsia"/>
                <w:i/>
                <w:iCs/>
                <w:color w:val="000000"/>
                <w:sz w:val="23"/>
                <w:szCs w:val="23"/>
              </w:rPr>
              <w:t>f</w:t>
            </w:r>
            <w:r>
              <w:rPr>
                <w:rFonts w:hint="eastAsia"/>
                <w:color w:val="000000"/>
                <w:sz w:val="23"/>
                <w:szCs w:val="23"/>
              </w:rPr>
              <w:t>();</w:t>
            </w:r>
            <w:r>
              <w:rPr>
                <w:rFonts w:hint="eastAsia"/>
                <w:i/>
                <w:iCs/>
                <w:color w:val="808080"/>
                <w:sz w:val="23"/>
                <w:szCs w:val="23"/>
              </w:rPr>
              <w:t>//hello</w:t>
            </w:r>
            <w:r>
              <w:rPr>
                <w:rFonts w:hint="eastAsia"/>
                <w:i/>
                <w:iCs/>
                <w:color w:val="808080"/>
                <w:sz w:val="23"/>
                <w:szCs w:val="23"/>
              </w:rPr>
              <w:br/>
            </w:r>
            <w:r>
              <w:rPr>
                <w:rFonts w:hint="eastAsia"/>
                <w:b/>
                <w:bCs/>
                <w:color w:val="000080"/>
                <w:sz w:val="23"/>
                <w:szCs w:val="23"/>
              </w:rPr>
              <w:t xml:space="preserve">function </w:t>
            </w:r>
            <w:r>
              <w:rPr>
                <w:rFonts w:hint="eastAsia"/>
                <w:i/>
                <w:iCs/>
                <w:color w:val="000000"/>
                <w:sz w:val="23"/>
                <w:szCs w:val="23"/>
              </w:rPr>
              <w:t>f</w:t>
            </w:r>
            <w:r>
              <w:rPr>
                <w:rFonts w:hint="eastAsia"/>
                <w:color w:val="000000"/>
                <w:sz w:val="23"/>
                <w:szCs w:val="23"/>
              </w:rPr>
              <w:t>() {</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'hello'</w:t>
            </w:r>
            <w:r>
              <w:rPr>
                <w:rFonts w:hint="eastAsia"/>
                <w:color w:val="000000"/>
                <w:sz w:val="23"/>
                <w:szCs w:val="23"/>
              </w:rPr>
              <w:t>);</w:t>
            </w:r>
            <w:r>
              <w:rPr>
                <w:rFonts w:hint="eastAsia"/>
                <w:color w:val="000000"/>
                <w:sz w:val="23"/>
                <w:szCs w:val="23"/>
              </w:rPr>
              <w:br/>
              <w:t>}</w:t>
            </w:r>
          </w:p>
        </w:tc>
      </w:tr>
    </w:tbl>
    <w:p w14:paraId="6105C73D" w14:textId="2B166D47" w:rsidR="00DC12D3" w:rsidRPr="00DC12D3" w:rsidRDefault="007C3B75" w:rsidP="007C3B75">
      <w:pPr>
        <w:pStyle w:val="a8"/>
        <w:numPr>
          <w:ilvl w:val="1"/>
          <w:numId w:val="9"/>
        </w:numPr>
        <w:ind w:firstLineChars="0"/>
      </w:pPr>
      <w:r>
        <w:rPr>
          <w:rFonts w:hint="eastAsia"/>
        </w:rPr>
        <w:t>定义与提升不在同一个作用域时</w:t>
      </w:r>
    </w:p>
    <w:p w14:paraId="56744B98" w14:textId="1E7FE7A4" w:rsidR="00002D9F" w:rsidRDefault="007C3B75" w:rsidP="007C3B75">
      <w:pPr>
        <w:pStyle w:val="a8"/>
        <w:ind w:left="1260" w:firstLineChars="0"/>
      </w:pPr>
      <w:r>
        <w:rPr>
          <w:rFonts w:hint="eastAsia"/>
        </w:rPr>
        <w:t>此时与变量提升相同，必须执行到定义的那条语句，被提升的函数变量才具有初始值。</w:t>
      </w:r>
    </w:p>
    <w:tbl>
      <w:tblPr>
        <w:tblStyle w:val="ac"/>
        <w:tblW w:w="0" w:type="auto"/>
        <w:tblInd w:w="1260" w:type="dxa"/>
        <w:tblLook w:val="04A0" w:firstRow="1" w:lastRow="0" w:firstColumn="1" w:lastColumn="0" w:noHBand="0" w:noVBand="1"/>
      </w:tblPr>
      <w:tblGrid>
        <w:gridCol w:w="7036"/>
      </w:tblGrid>
      <w:tr w:rsidR="003A5A33" w14:paraId="6295D862" w14:textId="77777777" w:rsidTr="003A5A33">
        <w:tc>
          <w:tcPr>
            <w:tcW w:w="8296" w:type="dxa"/>
          </w:tcPr>
          <w:p w14:paraId="44EA10DD" w14:textId="76C45F76" w:rsidR="003A5A33" w:rsidRPr="003A5A33" w:rsidRDefault="003A5A33" w:rsidP="003A5A33">
            <w:pPr>
              <w:pStyle w:val="HTML0"/>
              <w:shd w:val="clear" w:color="auto" w:fill="FFFFFF"/>
              <w:rPr>
                <w:color w:val="000000"/>
                <w:sz w:val="23"/>
                <w:szCs w:val="23"/>
              </w:rPr>
            </w:pPr>
            <w:r>
              <w:rPr>
                <w:rFonts w:hint="eastAsia"/>
                <w:i/>
                <w:iCs/>
                <w:color w:val="000000"/>
                <w:sz w:val="23"/>
                <w:szCs w:val="23"/>
              </w:rPr>
              <w:t>f</w:t>
            </w:r>
            <w:r>
              <w:rPr>
                <w:rFonts w:hint="eastAsia"/>
                <w:color w:val="000000"/>
                <w:sz w:val="23"/>
                <w:szCs w:val="23"/>
              </w:rPr>
              <w:t>();</w:t>
            </w:r>
            <w:r>
              <w:rPr>
                <w:rFonts w:hint="eastAsia"/>
                <w:i/>
                <w:iCs/>
                <w:color w:val="808080"/>
                <w:sz w:val="23"/>
                <w:szCs w:val="23"/>
              </w:rPr>
              <w:t>//f is not a function</w:t>
            </w:r>
            <w:r>
              <w:rPr>
                <w:rFonts w:hint="eastAsia"/>
                <w:i/>
                <w:iCs/>
                <w:color w:val="808080"/>
                <w:sz w:val="23"/>
                <w:szCs w:val="23"/>
              </w:rPr>
              <w:br/>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function </w:t>
            </w:r>
            <w:r>
              <w:rPr>
                <w:rFonts w:hint="eastAsia"/>
                <w:i/>
                <w:iCs/>
                <w:color w:val="000000"/>
                <w:sz w:val="23"/>
                <w:szCs w:val="23"/>
              </w:rPr>
              <w:t>f</w:t>
            </w:r>
            <w:r>
              <w:rPr>
                <w:rFonts w:hint="eastAsia"/>
                <w:color w:val="000000"/>
                <w:sz w:val="23"/>
                <w:szCs w:val="23"/>
              </w:rPr>
              <w:t>() {</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"hello"</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i/>
                <w:iCs/>
                <w:color w:val="000000"/>
                <w:sz w:val="23"/>
                <w:szCs w:val="23"/>
              </w:rPr>
              <w:t>f</w:t>
            </w:r>
            <w:r>
              <w:rPr>
                <w:rFonts w:hint="eastAsia"/>
                <w:color w:val="000000"/>
                <w:sz w:val="23"/>
                <w:szCs w:val="23"/>
              </w:rPr>
              <w:t>();</w:t>
            </w:r>
            <w:r>
              <w:rPr>
                <w:rFonts w:hint="eastAsia"/>
                <w:i/>
                <w:iCs/>
                <w:color w:val="808080"/>
                <w:sz w:val="23"/>
                <w:szCs w:val="23"/>
              </w:rPr>
              <w:t>//hello</w:t>
            </w:r>
          </w:p>
        </w:tc>
      </w:tr>
    </w:tbl>
    <w:p w14:paraId="2BE65100" w14:textId="77777777" w:rsidR="007C3B75" w:rsidRPr="003A5A33" w:rsidRDefault="007C3B75" w:rsidP="007C3B75">
      <w:pPr>
        <w:pStyle w:val="a8"/>
        <w:ind w:left="1260" w:firstLineChars="0"/>
      </w:pPr>
    </w:p>
    <w:p w14:paraId="45ACCD59" w14:textId="10C90B67" w:rsidR="00650FC5" w:rsidRDefault="005945FC" w:rsidP="005945FC">
      <w:pPr>
        <w:pStyle w:val="4"/>
      </w:pPr>
      <w:r>
        <w:rPr>
          <w:rFonts w:hint="eastAsia"/>
        </w:rPr>
        <w:lastRenderedPageBreak/>
        <w:t>调用函数</w:t>
      </w:r>
    </w:p>
    <w:p w14:paraId="477176F2" w14:textId="053E48A8" w:rsidR="005945FC" w:rsidRDefault="005945FC" w:rsidP="005945FC">
      <w:pPr>
        <w:ind w:left="420" w:firstLine="420"/>
      </w:pPr>
      <w:r>
        <w:rPr>
          <w:rFonts w:hint="eastAsia"/>
        </w:rPr>
        <w:t>对于使用</w:t>
      </w:r>
      <w:hyperlink w:anchor="_函数表达式（匿名函数）" w:history="1">
        <w:r w:rsidRPr="005945FC">
          <w:rPr>
            <w:rStyle w:val="a6"/>
            <w:rFonts w:hint="eastAsia"/>
          </w:rPr>
          <w:t>函数表达式（匿名函数）</w:t>
        </w:r>
      </w:hyperlink>
      <w:r>
        <w:rPr>
          <w:rFonts w:hint="eastAsia"/>
        </w:rPr>
        <w:t>方法定义的函数，可以通过如下方法直接对该函数进行调用，而不用手动调用。</w:t>
      </w:r>
    </w:p>
    <w:tbl>
      <w:tblPr>
        <w:tblStyle w:val="ac"/>
        <w:tblW w:w="0" w:type="auto"/>
        <w:tblInd w:w="420" w:type="dxa"/>
        <w:tblLook w:val="04A0" w:firstRow="1" w:lastRow="0" w:firstColumn="1" w:lastColumn="0" w:noHBand="0" w:noVBand="1"/>
      </w:tblPr>
      <w:tblGrid>
        <w:gridCol w:w="7876"/>
      </w:tblGrid>
      <w:tr w:rsidR="005945FC" w14:paraId="3E99B3AB" w14:textId="77777777" w:rsidTr="005945FC">
        <w:tc>
          <w:tcPr>
            <w:tcW w:w="8296" w:type="dxa"/>
          </w:tcPr>
          <w:p w14:paraId="0804E389" w14:textId="1EA6DAD9" w:rsidR="005945FC" w:rsidRPr="005945FC" w:rsidRDefault="005945FC" w:rsidP="005945FC">
            <w:pPr>
              <w:pStyle w:val="HTML0"/>
              <w:shd w:val="clear" w:color="auto" w:fill="FFFFFF"/>
              <w:rPr>
                <w:color w:val="000000"/>
                <w:sz w:val="23"/>
                <w:szCs w:val="23"/>
              </w:rPr>
            </w:pPr>
            <w:r w:rsidRPr="0096725A">
              <w:rPr>
                <w:rFonts w:hint="eastAsia"/>
                <w:color w:val="FF0000"/>
                <w:sz w:val="23"/>
                <w:szCs w:val="23"/>
              </w:rPr>
              <w:t>(</w:t>
            </w:r>
            <w:r>
              <w:rPr>
                <w:rFonts w:hint="eastAsia"/>
                <w:b/>
                <w:bCs/>
                <w:color w:val="000080"/>
                <w:sz w:val="23"/>
                <w:szCs w:val="23"/>
              </w:rPr>
              <w:t xml:space="preserve">function </w:t>
            </w:r>
            <w:r>
              <w:rPr>
                <w:rFonts w:hint="eastAsia"/>
                <w:color w:val="000000"/>
                <w:sz w:val="23"/>
                <w:szCs w:val="23"/>
              </w:rPr>
              <w:t>(</w:t>
            </w:r>
            <w:r>
              <w:rPr>
                <w:rFonts w:hint="eastAsia"/>
                <w:i/>
                <w:iCs/>
                <w:color w:val="808080"/>
                <w:sz w:val="23"/>
                <w:szCs w:val="23"/>
              </w:rPr>
              <w:t>//形参) {</w:t>
            </w:r>
            <w:r>
              <w:rPr>
                <w:rFonts w:hint="eastAsia"/>
                <w:i/>
                <w:iCs/>
                <w:color w:val="808080"/>
                <w:sz w:val="23"/>
                <w:szCs w:val="23"/>
              </w:rPr>
              <w:br/>
              <w:t xml:space="preserve">    </w:t>
            </w:r>
            <w:r>
              <w:rPr>
                <w:rFonts w:hint="eastAsia"/>
                <w:color w:val="000000"/>
                <w:sz w:val="23"/>
                <w:szCs w:val="23"/>
              </w:rPr>
              <w:t>console.log(</w:t>
            </w:r>
            <w:r>
              <w:rPr>
                <w:rFonts w:hint="eastAsia"/>
                <w:b/>
                <w:bCs/>
                <w:color w:val="008000"/>
                <w:sz w:val="23"/>
                <w:szCs w:val="23"/>
              </w:rPr>
              <w:t>"1"</w:t>
            </w:r>
            <w:r>
              <w:rPr>
                <w:rFonts w:hint="eastAsia"/>
                <w:color w:val="000000"/>
                <w:sz w:val="23"/>
                <w:szCs w:val="23"/>
              </w:rPr>
              <w:t>);</w:t>
            </w:r>
            <w:r>
              <w:rPr>
                <w:rFonts w:hint="eastAsia"/>
                <w:color w:val="000000"/>
                <w:sz w:val="23"/>
                <w:szCs w:val="23"/>
              </w:rPr>
              <w:br/>
              <w:t>}</w:t>
            </w:r>
            <w:r w:rsidRPr="0096725A">
              <w:rPr>
                <w:rFonts w:hint="eastAsia"/>
                <w:color w:val="FF0000"/>
                <w:sz w:val="23"/>
                <w:szCs w:val="23"/>
              </w:rPr>
              <w:t>)</w:t>
            </w:r>
            <w:r w:rsidRPr="0096725A">
              <w:rPr>
                <w:rFonts w:hint="eastAsia"/>
                <w:color w:val="00B0F0"/>
                <w:sz w:val="23"/>
                <w:szCs w:val="23"/>
              </w:rPr>
              <w:t>(</w:t>
            </w:r>
            <w:r>
              <w:rPr>
                <w:rFonts w:hint="eastAsia"/>
                <w:i/>
                <w:iCs/>
                <w:color w:val="808080"/>
                <w:sz w:val="23"/>
                <w:szCs w:val="23"/>
              </w:rPr>
              <w:t>//实参</w:t>
            </w:r>
            <w:r w:rsidRPr="0096725A">
              <w:rPr>
                <w:rFonts w:hint="eastAsia"/>
                <w:i/>
                <w:iCs/>
                <w:color w:val="00B0F0"/>
                <w:sz w:val="23"/>
                <w:szCs w:val="23"/>
              </w:rPr>
              <w:t>)</w:t>
            </w:r>
            <w:r>
              <w:rPr>
                <w:rFonts w:hint="eastAsia"/>
                <w:i/>
                <w:iCs/>
                <w:color w:val="808080"/>
                <w:sz w:val="23"/>
                <w:szCs w:val="23"/>
              </w:rPr>
              <w:t>;</w:t>
            </w:r>
          </w:p>
        </w:tc>
      </w:tr>
    </w:tbl>
    <w:p w14:paraId="47EA5A27" w14:textId="7DE2844D" w:rsidR="0096725A" w:rsidRDefault="0096725A" w:rsidP="00563F85">
      <w:pPr>
        <w:pStyle w:val="a8"/>
        <w:numPr>
          <w:ilvl w:val="0"/>
          <w:numId w:val="9"/>
        </w:numPr>
        <w:ind w:firstLineChars="0"/>
      </w:pPr>
      <w:r>
        <w:rPr>
          <w:rFonts w:hint="eastAsia"/>
        </w:rPr>
        <w:t>红色括号</w:t>
      </w:r>
    </w:p>
    <w:p w14:paraId="75FA6D51" w14:textId="1E4CF9C0" w:rsidR="0096725A" w:rsidRDefault="0096725A" w:rsidP="0096725A">
      <w:pPr>
        <w:pStyle w:val="a8"/>
        <w:ind w:left="840" w:firstLineChars="0" w:firstLine="0"/>
      </w:pPr>
      <w:r>
        <w:rPr>
          <w:rFonts w:hint="eastAsia"/>
        </w:rPr>
        <w:t>用于说明这是1个函数表达式</w:t>
      </w:r>
    </w:p>
    <w:p w14:paraId="6D818B19" w14:textId="0A16059B" w:rsidR="0096725A" w:rsidRDefault="0096725A" w:rsidP="00563F85">
      <w:pPr>
        <w:pStyle w:val="a8"/>
        <w:numPr>
          <w:ilvl w:val="0"/>
          <w:numId w:val="9"/>
        </w:numPr>
        <w:ind w:firstLineChars="0"/>
      </w:pPr>
      <w:r>
        <w:rPr>
          <w:rFonts w:hint="eastAsia"/>
        </w:rPr>
        <w:t>蓝色括号</w:t>
      </w:r>
    </w:p>
    <w:p w14:paraId="09E1D065" w14:textId="63905EA8" w:rsidR="0096725A" w:rsidRDefault="0096725A" w:rsidP="0096725A">
      <w:pPr>
        <w:pStyle w:val="a8"/>
        <w:ind w:left="840" w:firstLineChars="0" w:firstLine="0"/>
      </w:pPr>
      <w:r>
        <w:rPr>
          <w:rFonts w:hint="eastAsia"/>
        </w:rPr>
        <w:t>用于进行自调用，加上该括号函数被定义后直接进行调用</w:t>
      </w:r>
    </w:p>
    <w:p w14:paraId="0D665145" w14:textId="14A98F47" w:rsidR="005945FC" w:rsidRPr="005945FC" w:rsidRDefault="005945FC" w:rsidP="0096725A">
      <w:pPr>
        <w:ind w:firstLine="420"/>
      </w:pPr>
      <w:r>
        <w:rPr>
          <w:rFonts w:hint="eastAsia"/>
        </w:rPr>
        <w:t>例：</w:t>
      </w:r>
    </w:p>
    <w:tbl>
      <w:tblPr>
        <w:tblStyle w:val="ac"/>
        <w:tblW w:w="0" w:type="auto"/>
        <w:tblInd w:w="421" w:type="dxa"/>
        <w:tblLook w:val="04A0" w:firstRow="1" w:lastRow="0" w:firstColumn="1" w:lastColumn="0" w:noHBand="0" w:noVBand="1"/>
      </w:tblPr>
      <w:tblGrid>
        <w:gridCol w:w="7875"/>
      </w:tblGrid>
      <w:tr w:rsidR="005945FC" w14:paraId="7C832E6D" w14:textId="77777777" w:rsidTr="005945FC">
        <w:tc>
          <w:tcPr>
            <w:tcW w:w="7875" w:type="dxa"/>
          </w:tcPr>
          <w:p w14:paraId="5B418B20" w14:textId="0C7401BD" w:rsidR="005945FC" w:rsidRPr="005945FC" w:rsidRDefault="005945FC" w:rsidP="005945FC">
            <w:pPr>
              <w:pStyle w:val="HTML0"/>
              <w:shd w:val="clear" w:color="auto" w:fill="FFFFFF"/>
              <w:rPr>
                <w:color w:val="000000"/>
                <w:sz w:val="23"/>
                <w:szCs w:val="23"/>
              </w:rPr>
            </w:pPr>
            <w:r>
              <w:rPr>
                <w:rFonts w:hint="eastAsia"/>
                <w:color w:val="000000"/>
                <w:sz w:val="23"/>
                <w:szCs w:val="23"/>
              </w:rPr>
              <w:t>(</w:t>
            </w:r>
            <w:r>
              <w:rPr>
                <w:rFonts w:hint="eastAsia"/>
                <w:b/>
                <w:bCs/>
                <w:color w:val="000080"/>
                <w:sz w:val="23"/>
                <w:szCs w:val="23"/>
              </w:rPr>
              <w:t xml:space="preserve">function </w:t>
            </w:r>
            <w:r>
              <w:rPr>
                <w:rFonts w:hint="eastAsia"/>
                <w:color w:val="000000"/>
                <w:sz w:val="23"/>
                <w:szCs w:val="23"/>
              </w:rPr>
              <w:t>(a) {</w:t>
            </w:r>
            <w:r>
              <w:rPr>
                <w:rFonts w:hint="eastAsia"/>
                <w:color w:val="000000"/>
                <w:sz w:val="23"/>
                <w:szCs w:val="23"/>
              </w:rPr>
              <w:br/>
              <w:t xml:space="preserve">    console.log(a);</w:t>
            </w:r>
            <w:r>
              <w:rPr>
                <w:rFonts w:hint="eastAsia"/>
                <w:color w:val="000000"/>
                <w:sz w:val="23"/>
                <w:szCs w:val="23"/>
              </w:rPr>
              <w:br/>
              <w:t>})(</w:t>
            </w:r>
            <w:r>
              <w:rPr>
                <w:rFonts w:hint="eastAsia"/>
                <w:b/>
                <w:bCs/>
                <w:color w:val="008000"/>
                <w:sz w:val="23"/>
                <w:szCs w:val="23"/>
              </w:rPr>
              <w:t>"10"</w:t>
            </w:r>
            <w:r>
              <w:rPr>
                <w:rFonts w:hint="eastAsia"/>
                <w:color w:val="000000"/>
                <w:sz w:val="23"/>
                <w:szCs w:val="23"/>
              </w:rPr>
              <w:t>);</w:t>
            </w:r>
          </w:p>
        </w:tc>
      </w:tr>
    </w:tbl>
    <w:p w14:paraId="77FB62DC" w14:textId="4EAFF78E" w:rsidR="005945FC" w:rsidRDefault="006A13F5" w:rsidP="006A13F5">
      <w:pPr>
        <w:pStyle w:val="4"/>
      </w:pPr>
      <w:r>
        <w:rPr>
          <w:rFonts w:hint="eastAsia"/>
        </w:rPr>
        <w:t>arguments对象</w:t>
      </w:r>
    </w:p>
    <w:p w14:paraId="4FB8D9BA" w14:textId="1760215D" w:rsidR="006A13F5" w:rsidRDefault="006A13F5" w:rsidP="00563F85">
      <w:pPr>
        <w:pStyle w:val="a8"/>
        <w:numPr>
          <w:ilvl w:val="0"/>
          <w:numId w:val="9"/>
        </w:numPr>
        <w:ind w:firstLineChars="0"/>
      </w:pPr>
      <w:r>
        <w:rPr>
          <w:rFonts w:hint="eastAsia"/>
        </w:rPr>
        <w:t>用在函数中，是该函数的内置对象，包含该函数的参数的值与信息</w:t>
      </w:r>
    </w:p>
    <w:p w14:paraId="5DECA31B" w14:textId="46D5757A" w:rsidR="006A13F5" w:rsidRDefault="006A13F5" w:rsidP="00563F85">
      <w:pPr>
        <w:pStyle w:val="a8"/>
        <w:numPr>
          <w:ilvl w:val="0"/>
          <w:numId w:val="9"/>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6A13F5" w14:paraId="5C91B774" w14:textId="77777777" w:rsidTr="006A13F5">
        <w:tc>
          <w:tcPr>
            <w:tcW w:w="8296" w:type="dxa"/>
          </w:tcPr>
          <w:p w14:paraId="192932E2" w14:textId="425A96D7" w:rsidR="006A13F5" w:rsidRPr="006A13F5" w:rsidRDefault="006A13F5" w:rsidP="006A13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6A13F5">
              <w:rPr>
                <w:rFonts w:ascii="宋体" w:hAnsi="宋体" w:cs="宋体" w:hint="eastAsia"/>
                <w:color w:val="000000"/>
                <w:sz w:val="23"/>
                <w:szCs w:val="23"/>
              </w:rPr>
              <w:t>x = sumAll(</w:t>
            </w:r>
            <w:r w:rsidRPr="006A13F5">
              <w:rPr>
                <w:rFonts w:ascii="宋体" w:hAnsi="宋体" w:cs="宋体" w:hint="eastAsia"/>
                <w:color w:val="0000FF"/>
                <w:sz w:val="23"/>
                <w:szCs w:val="23"/>
              </w:rPr>
              <w:t>1</w:t>
            </w:r>
            <w:r w:rsidRPr="006A13F5">
              <w:rPr>
                <w:rFonts w:ascii="宋体" w:hAnsi="宋体" w:cs="宋体" w:hint="eastAsia"/>
                <w:color w:val="000000"/>
                <w:sz w:val="23"/>
                <w:szCs w:val="23"/>
              </w:rPr>
              <w:t xml:space="preserve">, </w:t>
            </w:r>
            <w:r w:rsidRPr="006A13F5">
              <w:rPr>
                <w:rFonts w:ascii="宋体" w:hAnsi="宋体" w:cs="宋体" w:hint="eastAsia"/>
                <w:color w:val="0000FF"/>
                <w:sz w:val="23"/>
                <w:szCs w:val="23"/>
              </w:rPr>
              <w:t>123</w:t>
            </w:r>
            <w:r w:rsidRPr="006A13F5">
              <w:rPr>
                <w:rFonts w:ascii="宋体" w:hAnsi="宋体" w:cs="宋体" w:hint="eastAsia"/>
                <w:color w:val="000000"/>
                <w:sz w:val="23"/>
                <w:szCs w:val="23"/>
              </w:rPr>
              <w:t xml:space="preserve">, </w:t>
            </w:r>
            <w:r w:rsidRPr="006A13F5">
              <w:rPr>
                <w:rFonts w:ascii="宋体" w:hAnsi="宋体" w:cs="宋体" w:hint="eastAsia"/>
                <w:color w:val="0000FF"/>
                <w:sz w:val="23"/>
                <w:szCs w:val="23"/>
              </w:rPr>
              <w:t>500</w:t>
            </w:r>
            <w:r w:rsidRPr="006A13F5">
              <w:rPr>
                <w:rFonts w:ascii="宋体" w:hAnsi="宋体" w:cs="宋体" w:hint="eastAsia"/>
                <w:color w:val="000000"/>
                <w:sz w:val="23"/>
                <w:szCs w:val="23"/>
              </w:rPr>
              <w:t xml:space="preserve">, </w:t>
            </w:r>
            <w:r w:rsidRPr="006A13F5">
              <w:rPr>
                <w:rFonts w:ascii="宋体" w:hAnsi="宋体" w:cs="宋体" w:hint="eastAsia"/>
                <w:color w:val="0000FF"/>
                <w:sz w:val="23"/>
                <w:szCs w:val="23"/>
              </w:rPr>
              <w:t>115</w:t>
            </w:r>
            <w:r w:rsidRPr="006A13F5">
              <w:rPr>
                <w:rFonts w:ascii="宋体" w:hAnsi="宋体" w:cs="宋体" w:hint="eastAsia"/>
                <w:color w:val="000000"/>
                <w:sz w:val="23"/>
                <w:szCs w:val="23"/>
              </w:rPr>
              <w:t xml:space="preserve">, </w:t>
            </w:r>
            <w:r w:rsidRPr="006A13F5">
              <w:rPr>
                <w:rFonts w:ascii="宋体" w:hAnsi="宋体" w:cs="宋体" w:hint="eastAsia"/>
                <w:color w:val="0000FF"/>
                <w:sz w:val="23"/>
                <w:szCs w:val="23"/>
              </w:rPr>
              <w:t>44</w:t>
            </w:r>
            <w:r w:rsidRPr="006A13F5">
              <w:rPr>
                <w:rFonts w:ascii="宋体" w:hAnsi="宋体" w:cs="宋体" w:hint="eastAsia"/>
                <w:color w:val="000000"/>
                <w:sz w:val="23"/>
                <w:szCs w:val="23"/>
              </w:rPr>
              <w:t xml:space="preserve">, </w:t>
            </w:r>
            <w:r w:rsidRPr="006A13F5">
              <w:rPr>
                <w:rFonts w:ascii="宋体" w:hAnsi="宋体" w:cs="宋体" w:hint="eastAsia"/>
                <w:color w:val="0000FF"/>
                <w:sz w:val="23"/>
                <w:szCs w:val="23"/>
              </w:rPr>
              <w:t>88</w:t>
            </w:r>
            <w:r w:rsidRPr="006A13F5">
              <w:rPr>
                <w:rFonts w:ascii="宋体" w:hAnsi="宋体" w:cs="宋体" w:hint="eastAsia"/>
                <w:color w:val="000000"/>
                <w:sz w:val="23"/>
                <w:szCs w:val="23"/>
              </w:rPr>
              <w:t>);</w:t>
            </w:r>
            <w:r w:rsidRPr="006A13F5">
              <w:rPr>
                <w:rFonts w:ascii="宋体" w:hAnsi="宋体" w:cs="宋体" w:hint="eastAsia"/>
                <w:color w:val="000000"/>
                <w:sz w:val="23"/>
                <w:szCs w:val="23"/>
              </w:rPr>
              <w:br/>
            </w:r>
            <w:r w:rsidRPr="006A13F5">
              <w:rPr>
                <w:rFonts w:ascii="宋体" w:hAnsi="宋体" w:cs="宋体" w:hint="eastAsia"/>
                <w:color w:val="000000"/>
                <w:sz w:val="23"/>
                <w:szCs w:val="23"/>
              </w:rPr>
              <w:br/>
            </w:r>
            <w:r w:rsidRPr="006A13F5">
              <w:rPr>
                <w:rFonts w:ascii="宋体" w:hAnsi="宋体" w:cs="宋体" w:hint="eastAsia"/>
                <w:b/>
                <w:bCs/>
                <w:color w:val="000080"/>
                <w:sz w:val="23"/>
                <w:szCs w:val="23"/>
              </w:rPr>
              <w:t xml:space="preserve">function </w:t>
            </w:r>
            <w:r w:rsidRPr="006A13F5">
              <w:rPr>
                <w:rFonts w:ascii="宋体" w:hAnsi="宋体" w:cs="宋体" w:hint="eastAsia"/>
                <w:color w:val="000000"/>
                <w:sz w:val="23"/>
                <w:szCs w:val="23"/>
              </w:rPr>
              <w:t>sumAll() {</w:t>
            </w:r>
            <w:r w:rsidRPr="006A13F5">
              <w:rPr>
                <w:rFonts w:ascii="宋体" w:hAnsi="宋体" w:cs="宋体" w:hint="eastAsia"/>
                <w:color w:val="000000"/>
                <w:sz w:val="23"/>
                <w:szCs w:val="23"/>
              </w:rPr>
              <w:br/>
              <w:t xml:space="preserve">    </w:t>
            </w:r>
            <w:r w:rsidRPr="006A13F5">
              <w:rPr>
                <w:rFonts w:ascii="宋体" w:hAnsi="宋体" w:cs="宋体" w:hint="eastAsia"/>
                <w:b/>
                <w:bCs/>
                <w:color w:val="000080"/>
                <w:sz w:val="23"/>
                <w:szCs w:val="23"/>
              </w:rPr>
              <w:t xml:space="preserve">var </w:t>
            </w:r>
            <w:r w:rsidRPr="006A13F5">
              <w:rPr>
                <w:rFonts w:ascii="宋体" w:hAnsi="宋体" w:cs="宋体" w:hint="eastAsia"/>
                <w:color w:val="000000"/>
                <w:sz w:val="23"/>
                <w:szCs w:val="23"/>
              </w:rPr>
              <w:t xml:space="preserve">i, sum = </w:t>
            </w:r>
            <w:r w:rsidRPr="006A13F5">
              <w:rPr>
                <w:rFonts w:ascii="宋体" w:hAnsi="宋体" w:cs="宋体" w:hint="eastAsia"/>
                <w:color w:val="0000FF"/>
                <w:sz w:val="23"/>
                <w:szCs w:val="23"/>
              </w:rPr>
              <w:t>0</w:t>
            </w:r>
            <w:r w:rsidRPr="006A13F5">
              <w:rPr>
                <w:rFonts w:ascii="宋体" w:hAnsi="宋体" w:cs="宋体" w:hint="eastAsia"/>
                <w:color w:val="000000"/>
                <w:sz w:val="23"/>
                <w:szCs w:val="23"/>
              </w:rPr>
              <w:t>;</w:t>
            </w:r>
            <w:r w:rsidRPr="006A13F5">
              <w:rPr>
                <w:rFonts w:ascii="宋体" w:hAnsi="宋体" w:cs="宋体" w:hint="eastAsia"/>
                <w:color w:val="000000"/>
                <w:sz w:val="23"/>
                <w:szCs w:val="23"/>
              </w:rPr>
              <w:br/>
              <w:t xml:space="preserve">    </w:t>
            </w:r>
            <w:r w:rsidRPr="006A13F5">
              <w:rPr>
                <w:rFonts w:ascii="宋体" w:hAnsi="宋体" w:cs="宋体" w:hint="eastAsia"/>
                <w:b/>
                <w:bCs/>
                <w:color w:val="000080"/>
                <w:sz w:val="23"/>
                <w:szCs w:val="23"/>
              </w:rPr>
              <w:t xml:space="preserve">for </w:t>
            </w:r>
            <w:r w:rsidRPr="006A13F5">
              <w:rPr>
                <w:rFonts w:ascii="宋体" w:hAnsi="宋体" w:cs="宋体" w:hint="eastAsia"/>
                <w:color w:val="000000"/>
                <w:sz w:val="23"/>
                <w:szCs w:val="23"/>
              </w:rPr>
              <w:t xml:space="preserve">(i = </w:t>
            </w:r>
            <w:r w:rsidRPr="006A13F5">
              <w:rPr>
                <w:rFonts w:ascii="宋体" w:hAnsi="宋体" w:cs="宋体" w:hint="eastAsia"/>
                <w:color w:val="0000FF"/>
                <w:sz w:val="23"/>
                <w:szCs w:val="23"/>
              </w:rPr>
              <w:t>0</w:t>
            </w:r>
            <w:r w:rsidRPr="006A13F5">
              <w:rPr>
                <w:rFonts w:ascii="宋体" w:hAnsi="宋体" w:cs="宋体" w:hint="eastAsia"/>
                <w:color w:val="000000"/>
                <w:sz w:val="23"/>
                <w:szCs w:val="23"/>
              </w:rPr>
              <w:t>; i &lt; arguments.length; i++) {</w:t>
            </w:r>
            <w:r w:rsidRPr="006A13F5">
              <w:rPr>
                <w:rFonts w:ascii="宋体" w:hAnsi="宋体" w:cs="宋体" w:hint="eastAsia"/>
                <w:color w:val="000000"/>
                <w:sz w:val="23"/>
                <w:szCs w:val="23"/>
              </w:rPr>
              <w:br/>
              <w:t xml:space="preserve">        sum += arguments[i];</w:t>
            </w:r>
            <w:r w:rsidRPr="006A13F5">
              <w:rPr>
                <w:rFonts w:ascii="宋体" w:hAnsi="宋体" w:cs="宋体" w:hint="eastAsia"/>
                <w:color w:val="000000"/>
                <w:sz w:val="23"/>
                <w:szCs w:val="23"/>
              </w:rPr>
              <w:br/>
              <w:t xml:space="preserve">    }</w:t>
            </w:r>
            <w:r w:rsidRPr="006A13F5">
              <w:rPr>
                <w:rFonts w:ascii="宋体" w:hAnsi="宋体" w:cs="宋体" w:hint="eastAsia"/>
                <w:color w:val="000000"/>
                <w:sz w:val="23"/>
                <w:szCs w:val="23"/>
              </w:rPr>
              <w:br/>
              <w:t xml:space="preserve">    </w:t>
            </w:r>
            <w:r w:rsidRPr="006A13F5">
              <w:rPr>
                <w:rFonts w:ascii="宋体" w:hAnsi="宋体" w:cs="宋体" w:hint="eastAsia"/>
                <w:b/>
                <w:bCs/>
                <w:color w:val="000080"/>
                <w:sz w:val="23"/>
                <w:szCs w:val="23"/>
              </w:rPr>
              <w:t xml:space="preserve">return </w:t>
            </w:r>
            <w:r w:rsidRPr="006A13F5">
              <w:rPr>
                <w:rFonts w:ascii="宋体" w:hAnsi="宋体" w:cs="宋体" w:hint="eastAsia"/>
                <w:color w:val="000000"/>
                <w:sz w:val="23"/>
                <w:szCs w:val="23"/>
              </w:rPr>
              <w:t>sum;</w:t>
            </w:r>
            <w:r w:rsidRPr="006A13F5">
              <w:rPr>
                <w:rFonts w:ascii="宋体" w:hAnsi="宋体" w:cs="宋体" w:hint="eastAsia"/>
                <w:color w:val="000000"/>
                <w:sz w:val="23"/>
                <w:szCs w:val="23"/>
              </w:rPr>
              <w:br/>
              <w:t>}</w:t>
            </w:r>
          </w:p>
        </w:tc>
      </w:tr>
    </w:tbl>
    <w:p w14:paraId="0608A4A9" w14:textId="0663A51C" w:rsidR="006A13F5" w:rsidRDefault="00FC7046" w:rsidP="00FC7046">
      <w:pPr>
        <w:pStyle w:val="4"/>
      </w:pPr>
      <w:r>
        <w:rPr>
          <w:rFonts w:hint="eastAsia"/>
        </w:rPr>
        <w:t>参数传递</w:t>
      </w:r>
    </w:p>
    <w:p w14:paraId="37C1E1F6" w14:textId="4FDE507C" w:rsidR="00FC7046" w:rsidRDefault="00416BC8" w:rsidP="00563F85">
      <w:pPr>
        <w:pStyle w:val="5"/>
        <w:numPr>
          <w:ilvl w:val="0"/>
          <w:numId w:val="34"/>
        </w:numPr>
        <w:ind w:right="210"/>
      </w:pPr>
      <w:r>
        <w:rPr>
          <w:rFonts w:hint="eastAsia"/>
        </w:rPr>
        <w:t>值类型参数传递</w:t>
      </w:r>
    </w:p>
    <w:p w14:paraId="1EC289E7" w14:textId="5262693E" w:rsidR="00416BC8" w:rsidRDefault="00416BC8" w:rsidP="00416BC8">
      <w:pPr>
        <w:ind w:left="420" w:firstLine="420"/>
      </w:pPr>
      <w:r>
        <w:rPr>
          <w:rFonts w:hint="eastAsia"/>
        </w:rPr>
        <w:t>当参数为值类型时，参数传递的是值，而不会将这个变量传递进去，所以在函数内修改形参时，不会改变实参</w:t>
      </w:r>
    </w:p>
    <w:tbl>
      <w:tblPr>
        <w:tblStyle w:val="ac"/>
        <w:tblW w:w="0" w:type="auto"/>
        <w:tblInd w:w="420" w:type="dxa"/>
        <w:tblLook w:val="04A0" w:firstRow="1" w:lastRow="0" w:firstColumn="1" w:lastColumn="0" w:noHBand="0" w:noVBand="1"/>
      </w:tblPr>
      <w:tblGrid>
        <w:gridCol w:w="7876"/>
      </w:tblGrid>
      <w:tr w:rsidR="00416BC8" w14:paraId="3088355E" w14:textId="77777777" w:rsidTr="00416BC8">
        <w:tc>
          <w:tcPr>
            <w:tcW w:w="8296" w:type="dxa"/>
          </w:tcPr>
          <w:p w14:paraId="05B5F517" w14:textId="4918FA54" w:rsidR="00416BC8" w:rsidRPr="00416BC8" w:rsidRDefault="00416BC8" w:rsidP="00416BC8">
            <w:pPr>
              <w:pStyle w:val="HTML0"/>
              <w:shd w:val="clear" w:color="auto" w:fill="FFFFFF"/>
              <w:rPr>
                <w:color w:val="000000"/>
                <w:sz w:val="23"/>
                <w:szCs w:val="23"/>
              </w:rPr>
            </w:pPr>
            <w:r>
              <w:rPr>
                <w:rFonts w:hint="eastAsia"/>
                <w:b/>
                <w:bCs/>
                <w:color w:val="000080"/>
                <w:sz w:val="23"/>
                <w:szCs w:val="23"/>
              </w:rPr>
              <w:t xml:space="preserve">function </w:t>
            </w:r>
            <w:r>
              <w:rPr>
                <w:rFonts w:hint="eastAsia"/>
                <w:color w:val="000000"/>
                <w:sz w:val="23"/>
                <w:szCs w:val="23"/>
              </w:rPr>
              <w:t>f(i) {</w:t>
            </w:r>
            <w:r>
              <w:rPr>
                <w:rFonts w:hint="eastAsia"/>
                <w:color w:val="000000"/>
                <w:sz w:val="23"/>
                <w:szCs w:val="23"/>
              </w:rPr>
              <w:br/>
              <w:t xml:space="preserve">    i=</w:t>
            </w:r>
            <w:r>
              <w:rPr>
                <w:rFonts w:hint="eastAsia"/>
                <w:color w:val="0000FF"/>
                <w:sz w:val="23"/>
                <w:szCs w:val="23"/>
              </w:rPr>
              <w:t>10</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var </w:t>
            </w:r>
            <w:r>
              <w:rPr>
                <w:rFonts w:hint="eastAsia"/>
                <w:color w:val="000000"/>
                <w:sz w:val="23"/>
                <w:szCs w:val="23"/>
              </w:rPr>
              <w:t xml:space="preserve">x = </w:t>
            </w:r>
            <w:r>
              <w:rPr>
                <w:rFonts w:hint="eastAsia"/>
                <w:color w:val="0000FF"/>
                <w:sz w:val="23"/>
                <w:szCs w:val="23"/>
              </w:rPr>
              <w:t>0</w:t>
            </w:r>
            <w:r>
              <w:rPr>
                <w:rFonts w:hint="eastAsia"/>
                <w:color w:val="000000"/>
                <w:sz w:val="23"/>
                <w:szCs w:val="23"/>
              </w:rPr>
              <w:t>;</w:t>
            </w:r>
            <w:r>
              <w:rPr>
                <w:rFonts w:hint="eastAsia"/>
                <w:color w:val="000000"/>
                <w:sz w:val="23"/>
                <w:szCs w:val="23"/>
              </w:rPr>
              <w:br/>
            </w:r>
            <w:r>
              <w:rPr>
                <w:rFonts w:hint="eastAsia"/>
                <w:color w:val="000000"/>
                <w:sz w:val="23"/>
                <w:szCs w:val="23"/>
              </w:rPr>
              <w:lastRenderedPageBreak/>
              <w:t>f(x);</w:t>
            </w:r>
            <w:r>
              <w:rPr>
                <w:rFonts w:hint="eastAsia"/>
                <w:color w:val="000000"/>
                <w:sz w:val="23"/>
                <w:szCs w:val="23"/>
              </w:rPr>
              <w:br/>
              <w:t>console.log(x);</w:t>
            </w:r>
          </w:p>
        </w:tc>
      </w:tr>
    </w:tbl>
    <w:p w14:paraId="246C5641" w14:textId="77777777" w:rsidR="00416BC8" w:rsidRPr="00416BC8" w:rsidRDefault="00416BC8" w:rsidP="00416BC8">
      <w:pPr>
        <w:ind w:left="420" w:firstLine="420"/>
      </w:pPr>
    </w:p>
    <w:p w14:paraId="44FA4202" w14:textId="5E485011" w:rsidR="00416BC8" w:rsidRDefault="00416BC8" w:rsidP="00416BC8">
      <w:pPr>
        <w:pStyle w:val="5"/>
        <w:ind w:right="210"/>
      </w:pPr>
      <w:r>
        <w:rPr>
          <w:rFonts w:hint="eastAsia"/>
        </w:rPr>
        <w:t>对象类型参数传递</w:t>
      </w:r>
    </w:p>
    <w:p w14:paraId="17347711" w14:textId="6786DCA8" w:rsidR="00416BC8" w:rsidRDefault="00416BC8" w:rsidP="00416BC8">
      <w:pPr>
        <w:ind w:left="420" w:firstLine="420"/>
      </w:pPr>
      <w:r>
        <w:rPr>
          <w:rFonts w:hint="eastAsia"/>
        </w:rPr>
        <w:t>当参数为对象类型时，参数传递的是对象（理解为指针），而不是将这个对象的值拷贝后传递进去，所以在函数内修改形参时，实参也会发生改变</w:t>
      </w:r>
    </w:p>
    <w:tbl>
      <w:tblPr>
        <w:tblStyle w:val="ac"/>
        <w:tblW w:w="0" w:type="auto"/>
        <w:tblInd w:w="420" w:type="dxa"/>
        <w:tblLook w:val="04A0" w:firstRow="1" w:lastRow="0" w:firstColumn="1" w:lastColumn="0" w:noHBand="0" w:noVBand="1"/>
      </w:tblPr>
      <w:tblGrid>
        <w:gridCol w:w="7876"/>
      </w:tblGrid>
      <w:tr w:rsidR="00416BC8" w14:paraId="3B4AADEB" w14:textId="77777777" w:rsidTr="00416BC8">
        <w:tc>
          <w:tcPr>
            <w:tcW w:w="8296" w:type="dxa"/>
          </w:tcPr>
          <w:p w14:paraId="54E04883" w14:textId="2B385894" w:rsidR="00416BC8" w:rsidRPr="00416BC8" w:rsidRDefault="00416BC8" w:rsidP="00416BC8">
            <w:pPr>
              <w:pStyle w:val="HTML0"/>
              <w:shd w:val="clear" w:color="auto" w:fill="FFFFFF"/>
              <w:rPr>
                <w:color w:val="000000"/>
                <w:sz w:val="23"/>
                <w:szCs w:val="23"/>
              </w:rPr>
            </w:pPr>
            <w:r>
              <w:rPr>
                <w:rFonts w:hint="eastAsia"/>
                <w:b/>
                <w:bCs/>
                <w:color w:val="000080"/>
                <w:sz w:val="23"/>
                <w:szCs w:val="23"/>
              </w:rPr>
              <w:t xml:space="preserve">function </w:t>
            </w:r>
            <w:r>
              <w:rPr>
                <w:rFonts w:hint="eastAsia"/>
                <w:color w:val="000000"/>
                <w:sz w:val="23"/>
                <w:szCs w:val="23"/>
              </w:rPr>
              <w:t>f(i) {</w:t>
            </w:r>
            <w:r>
              <w:rPr>
                <w:rFonts w:hint="eastAsia"/>
                <w:color w:val="000000"/>
                <w:sz w:val="23"/>
                <w:szCs w:val="23"/>
              </w:rPr>
              <w:br/>
              <w:t xml:space="preserve">    i[</w:t>
            </w:r>
            <w:r>
              <w:rPr>
                <w:rFonts w:hint="eastAsia"/>
                <w:color w:val="0000FF"/>
                <w:sz w:val="23"/>
                <w:szCs w:val="23"/>
              </w:rPr>
              <w:t>0</w:t>
            </w:r>
            <w:r>
              <w:rPr>
                <w:rFonts w:hint="eastAsia"/>
                <w:color w:val="000000"/>
                <w:sz w:val="23"/>
                <w:szCs w:val="23"/>
              </w:rPr>
              <w:t>]=</w:t>
            </w:r>
            <w:r>
              <w:rPr>
                <w:rFonts w:hint="eastAsia"/>
                <w:color w:val="0000FF"/>
                <w:sz w:val="23"/>
                <w:szCs w:val="23"/>
              </w:rPr>
              <w:t>10</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var </w:t>
            </w:r>
            <w:r>
              <w:rPr>
                <w:rFonts w:hint="eastAsia"/>
                <w:color w:val="000000"/>
                <w:sz w:val="23"/>
                <w:szCs w:val="23"/>
              </w:rPr>
              <w:t>x = [</w:t>
            </w:r>
            <w:r>
              <w:rPr>
                <w:rFonts w:hint="eastAsia"/>
                <w:color w:val="0000FF"/>
                <w:sz w:val="23"/>
                <w:szCs w:val="23"/>
              </w:rPr>
              <w:t>0</w:t>
            </w:r>
            <w:r>
              <w:rPr>
                <w:rFonts w:hint="eastAsia"/>
                <w:color w:val="000000"/>
                <w:sz w:val="23"/>
                <w:szCs w:val="23"/>
              </w:rPr>
              <w:t>,</w:t>
            </w:r>
            <w:r>
              <w:rPr>
                <w:rFonts w:hint="eastAsia"/>
                <w:color w:val="0000FF"/>
                <w:sz w:val="23"/>
                <w:szCs w:val="23"/>
              </w:rPr>
              <w:t>1</w:t>
            </w:r>
            <w:r>
              <w:rPr>
                <w:rFonts w:hint="eastAsia"/>
                <w:color w:val="000000"/>
                <w:sz w:val="23"/>
                <w:szCs w:val="23"/>
              </w:rPr>
              <w:t>];</w:t>
            </w:r>
            <w:r>
              <w:rPr>
                <w:rFonts w:hint="eastAsia"/>
                <w:color w:val="000000"/>
                <w:sz w:val="23"/>
                <w:szCs w:val="23"/>
              </w:rPr>
              <w:br/>
              <w:t>f(x);</w:t>
            </w:r>
            <w:r>
              <w:rPr>
                <w:rFonts w:hint="eastAsia"/>
                <w:color w:val="000000"/>
                <w:sz w:val="23"/>
                <w:szCs w:val="23"/>
              </w:rPr>
              <w:br/>
              <w:t>console.log(x);</w:t>
            </w:r>
          </w:p>
        </w:tc>
      </w:tr>
    </w:tbl>
    <w:p w14:paraId="3BCBF74B" w14:textId="77777777" w:rsidR="00416BC8" w:rsidRPr="00416BC8" w:rsidRDefault="00416BC8" w:rsidP="00416BC8">
      <w:pPr>
        <w:ind w:left="420" w:firstLine="420"/>
      </w:pPr>
    </w:p>
    <w:p w14:paraId="2E0AB414" w14:textId="25E2F3FA" w:rsidR="00FE7983" w:rsidRDefault="004448AB" w:rsidP="008E6665">
      <w:pPr>
        <w:pStyle w:val="3"/>
      </w:pPr>
      <w:r>
        <w:rPr>
          <w:rFonts w:hint="eastAsia"/>
        </w:rPr>
        <w:t>运算符</w:t>
      </w:r>
    </w:p>
    <w:p w14:paraId="7133747D" w14:textId="7C1E87CF" w:rsidR="004448AB" w:rsidRDefault="004448AB" w:rsidP="00563F85">
      <w:pPr>
        <w:pStyle w:val="4"/>
        <w:numPr>
          <w:ilvl w:val="0"/>
          <w:numId w:val="20"/>
        </w:numPr>
      </w:pPr>
      <w:r>
        <w:rPr>
          <w:rFonts w:hint="eastAsia"/>
        </w:rPr>
        <w:t>多元运算符</w:t>
      </w:r>
    </w:p>
    <w:p w14:paraId="3A4D04A3" w14:textId="2804F203" w:rsidR="004448AB" w:rsidRDefault="004448AB" w:rsidP="00563F85">
      <w:pPr>
        <w:pStyle w:val="a8"/>
        <w:numPr>
          <w:ilvl w:val="0"/>
          <w:numId w:val="9"/>
        </w:numPr>
        <w:ind w:firstLineChars="0"/>
      </w:pPr>
      <w:r>
        <w:rPr>
          <w:rFonts w:hint="eastAsia"/>
        </w:rPr>
        <w:t>概述</w:t>
      </w:r>
    </w:p>
    <w:p w14:paraId="60C52D1D" w14:textId="11E7AD8E" w:rsidR="004448AB" w:rsidRDefault="004448AB" w:rsidP="004448AB">
      <w:pPr>
        <w:pStyle w:val="a8"/>
        <w:ind w:left="840" w:firstLineChars="0" w:firstLine="0"/>
      </w:pPr>
      <w:r>
        <w:rPr>
          <w:rFonts w:hint="eastAsia"/>
        </w:rPr>
        <w:t>多元运算符就是三目运算符的增强版</w:t>
      </w:r>
    </w:p>
    <w:p w14:paraId="7FF9CCB7" w14:textId="56E5F8F4" w:rsidR="004448AB" w:rsidRDefault="004448AB" w:rsidP="00563F85">
      <w:pPr>
        <w:pStyle w:val="a8"/>
        <w:numPr>
          <w:ilvl w:val="0"/>
          <w:numId w:val="9"/>
        </w:numPr>
        <w:ind w:firstLineChars="0"/>
      </w:pPr>
      <w:r>
        <w:rPr>
          <w:rFonts w:hint="eastAsia"/>
        </w:rPr>
        <w:t>格式</w:t>
      </w:r>
    </w:p>
    <w:tbl>
      <w:tblPr>
        <w:tblStyle w:val="ac"/>
        <w:tblW w:w="0" w:type="auto"/>
        <w:tblInd w:w="840" w:type="dxa"/>
        <w:tblLook w:val="04A0" w:firstRow="1" w:lastRow="0" w:firstColumn="1" w:lastColumn="0" w:noHBand="0" w:noVBand="1"/>
      </w:tblPr>
      <w:tblGrid>
        <w:gridCol w:w="7456"/>
      </w:tblGrid>
      <w:tr w:rsidR="004448AB" w14:paraId="2DD6AA96" w14:textId="77777777" w:rsidTr="004448AB">
        <w:tc>
          <w:tcPr>
            <w:tcW w:w="8296" w:type="dxa"/>
          </w:tcPr>
          <w:p w14:paraId="3E03AB7D" w14:textId="1423863F" w:rsidR="004448AB" w:rsidRPr="004448AB" w:rsidRDefault="004448AB" w:rsidP="004448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4448AB">
              <w:rPr>
                <w:rFonts w:ascii="宋体" w:hAnsi="宋体" w:cs="宋体" w:hint="eastAsia"/>
                <w:color w:val="000000"/>
                <w:sz w:val="23"/>
                <w:szCs w:val="23"/>
              </w:rPr>
              <w:t>条件1？条件2？值1：值2：值3</w:t>
            </w:r>
          </w:p>
        </w:tc>
      </w:tr>
    </w:tbl>
    <w:p w14:paraId="4F8C9237" w14:textId="6751D98D" w:rsidR="004448AB" w:rsidRDefault="004448AB" w:rsidP="00563F85">
      <w:pPr>
        <w:pStyle w:val="a8"/>
        <w:numPr>
          <w:ilvl w:val="0"/>
          <w:numId w:val="9"/>
        </w:numPr>
        <w:ind w:firstLineChars="0"/>
      </w:pPr>
      <w:r>
        <w:rPr>
          <w:rFonts w:hint="eastAsia"/>
        </w:rPr>
        <w:t>分析</w:t>
      </w:r>
    </w:p>
    <w:p w14:paraId="4A13D48F" w14:textId="2AC91586" w:rsidR="004448AB" w:rsidRDefault="004448AB" w:rsidP="004448AB">
      <w:pPr>
        <w:pStyle w:val="a8"/>
        <w:ind w:left="840" w:firstLineChars="0"/>
      </w:pPr>
      <w:r>
        <w:rPr>
          <w:rFonts w:hint="eastAsia"/>
        </w:rPr>
        <w:t>计算</w:t>
      </w:r>
      <w:r w:rsidR="000C2BDA">
        <w:rPr>
          <w:rFonts w:hint="eastAsia"/>
        </w:rPr>
        <w:t>多元</w:t>
      </w:r>
      <w:r>
        <w:rPr>
          <w:rFonts w:hint="eastAsia"/>
        </w:rPr>
        <w:t>运算符时，将第1个？和最后1个：作为分界线，将表达式分割为3部分</w:t>
      </w:r>
      <w:r w:rsidR="000C2BDA">
        <w:rPr>
          <w:rFonts w:hint="eastAsia"/>
        </w:rPr>
        <w:t>后，当作三目运算符进行计算；当需要进入到中间部分仍然含有多元运算符的部分时，则继续按照上述规则进行计算，直到得到结果为止</w:t>
      </w:r>
    </w:p>
    <w:p w14:paraId="7F4B73DE" w14:textId="69D8FCCA" w:rsidR="000C2BDA" w:rsidRDefault="000C2BDA" w:rsidP="00563F85">
      <w:pPr>
        <w:pStyle w:val="a8"/>
        <w:numPr>
          <w:ilvl w:val="0"/>
          <w:numId w:val="9"/>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0C2BDA" w14:paraId="14CC09E9" w14:textId="77777777" w:rsidTr="000C2BDA">
        <w:tc>
          <w:tcPr>
            <w:tcW w:w="8296" w:type="dxa"/>
          </w:tcPr>
          <w:p w14:paraId="0A3F075C" w14:textId="701D3868" w:rsidR="000C2BDA" w:rsidRPr="000C2BDA" w:rsidRDefault="000C2BDA" w:rsidP="000C2B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0C2BDA">
              <w:rPr>
                <w:rFonts w:ascii="宋体" w:hAnsi="宋体" w:cs="宋体" w:hint="eastAsia"/>
                <w:b/>
                <w:bCs/>
                <w:color w:val="000080"/>
                <w:sz w:val="23"/>
                <w:szCs w:val="23"/>
              </w:rPr>
              <w:t xml:space="preserve">var </w:t>
            </w:r>
            <w:r w:rsidRPr="000C2BDA">
              <w:rPr>
                <w:rFonts w:ascii="宋体" w:hAnsi="宋体" w:cs="宋体" w:hint="eastAsia"/>
                <w:color w:val="000000"/>
                <w:sz w:val="23"/>
                <w:szCs w:val="23"/>
              </w:rPr>
              <w:t xml:space="preserve">b = </w:t>
            </w:r>
            <w:r w:rsidRPr="000C2BDA">
              <w:rPr>
                <w:rFonts w:ascii="宋体" w:hAnsi="宋体" w:cs="宋体" w:hint="eastAsia"/>
                <w:color w:val="0000FF"/>
                <w:sz w:val="23"/>
                <w:szCs w:val="23"/>
              </w:rPr>
              <w:t>2</w:t>
            </w:r>
            <w:r w:rsidRPr="000C2BDA">
              <w:rPr>
                <w:rFonts w:ascii="宋体" w:hAnsi="宋体" w:cs="宋体" w:hint="eastAsia"/>
                <w:color w:val="000000"/>
                <w:sz w:val="23"/>
                <w:szCs w:val="23"/>
              </w:rPr>
              <w:t>;</w:t>
            </w:r>
          </w:p>
          <w:p w14:paraId="5AA205F9" w14:textId="45708F87" w:rsidR="000C2BDA" w:rsidRPr="000C2BDA" w:rsidRDefault="000C2BDA" w:rsidP="000C2B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0C2BDA">
              <w:rPr>
                <w:rFonts w:ascii="宋体" w:hAnsi="宋体" w:cs="宋体" w:hint="eastAsia"/>
                <w:b/>
                <w:bCs/>
                <w:color w:val="000080"/>
                <w:sz w:val="23"/>
                <w:szCs w:val="23"/>
              </w:rPr>
              <w:t xml:space="preserve">var </w:t>
            </w:r>
            <w:r w:rsidRPr="000C2BDA">
              <w:rPr>
                <w:rFonts w:ascii="宋体" w:hAnsi="宋体" w:cs="宋体" w:hint="eastAsia"/>
                <w:color w:val="000000"/>
                <w:sz w:val="23"/>
                <w:szCs w:val="23"/>
              </w:rPr>
              <w:t>j = b&gt;</w:t>
            </w:r>
            <w:r w:rsidRPr="000C2BDA">
              <w:rPr>
                <w:rFonts w:ascii="宋体" w:hAnsi="宋体" w:cs="宋体" w:hint="eastAsia"/>
                <w:color w:val="0000FF"/>
                <w:sz w:val="23"/>
                <w:szCs w:val="23"/>
              </w:rPr>
              <w:t>1</w:t>
            </w:r>
            <w:r w:rsidRPr="000C2BDA">
              <w:rPr>
                <w:rFonts w:ascii="宋体" w:hAnsi="宋体" w:cs="宋体" w:hint="eastAsia"/>
                <w:color w:val="000000"/>
                <w:sz w:val="23"/>
                <w:szCs w:val="23"/>
              </w:rPr>
              <w:t>?b&gt;</w:t>
            </w:r>
            <w:r w:rsidRPr="000C2BDA">
              <w:rPr>
                <w:rFonts w:ascii="宋体" w:hAnsi="宋体" w:cs="宋体" w:hint="eastAsia"/>
                <w:color w:val="0000FF"/>
                <w:sz w:val="23"/>
                <w:szCs w:val="23"/>
              </w:rPr>
              <w:t>3</w:t>
            </w:r>
            <w:r w:rsidRPr="000C2BDA">
              <w:rPr>
                <w:rFonts w:ascii="宋体" w:hAnsi="宋体" w:cs="宋体" w:hint="eastAsia"/>
                <w:color w:val="000000"/>
                <w:sz w:val="23"/>
                <w:szCs w:val="23"/>
              </w:rPr>
              <w:t>?</w:t>
            </w:r>
            <w:r w:rsidRPr="000C2BDA">
              <w:rPr>
                <w:rFonts w:ascii="宋体" w:hAnsi="宋体" w:cs="宋体" w:hint="eastAsia"/>
                <w:color w:val="0000FF"/>
                <w:sz w:val="23"/>
                <w:szCs w:val="23"/>
              </w:rPr>
              <w:t>1</w:t>
            </w:r>
            <w:r w:rsidRPr="000C2BDA">
              <w:rPr>
                <w:rFonts w:ascii="宋体" w:hAnsi="宋体" w:cs="宋体" w:hint="eastAsia"/>
                <w:color w:val="000000"/>
                <w:sz w:val="23"/>
                <w:szCs w:val="23"/>
              </w:rPr>
              <w:t>:</w:t>
            </w:r>
            <w:r w:rsidRPr="000C2BDA">
              <w:rPr>
                <w:rFonts w:ascii="宋体" w:hAnsi="宋体" w:cs="宋体" w:hint="eastAsia"/>
                <w:color w:val="0000FF"/>
                <w:sz w:val="23"/>
                <w:szCs w:val="23"/>
              </w:rPr>
              <w:t>2</w:t>
            </w:r>
            <w:r w:rsidRPr="000C2BDA">
              <w:rPr>
                <w:rFonts w:ascii="宋体" w:hAnsi="宋体" w:cs="宋体" w:hint="eastAsia"/>
                <w:color w:val="000000"/>
                <w:sz w:val="23"/>
                <w:szCs w:val="23"/>
              </w:rPr>
              <w:t>:</w:t>
            </w:r>
            <w:r w:rsidRPr="000C2BDA">
              <w:rPr>
                <w:rFonts w:ascii="宋体" w:hAnsi="宋体" w:cs="宋体" w:hint="eastAsia"/>
                <w:color w:val="0000FF"/>
                <w:sz w:val="23"/>
                <w:szCs w:val="23"/>
              </w:rPr>
              <w:t>3</w:t>
            </w:r>
            <w:r w:rsidRPr="000C2BDA">
              <w:rPr>
                <w:rFonts w:ascii="宋体" w:hAnsi="宋体" w:cs="宋体" w:hint="eastAsia"/>
                <w:color w:val="000000"/>
                <w:sz w:val="23"/>
                <w:szCs w:val="23"/>
              </w:rPr>
              <w:t>;</w:t>
            </w:r>
          </w:p>
        </w:tc>
      </w:tr>
    </w:tbl>
    <w:p w14:paraId="4466B078" w14:textId="6C35F7F1" w:rsidR="000C2BDA" w:rsidRDefault="000C2BDA" w:rsidP="000C2BDA">
      <w:pPr>
        <w:pStyle w:val="a8"/>
        <w:ind w:left="840" w:firstLineChars="0" w:firstLine="0"/>
      </w:pPr>
      <w:r>
        <w:rPr>
          <w:rFonts w:hint="eastAsia"/>
        </w:rPr>
        <w:t>分析：</w:t>
      </w:r>
    </w:p>
    <w:p w14:paraId="6D75C9D7" w14:textId="2ECD7971" w:rsidR="000C2BDA" w:rsidRDefault="000C2BDA" w:rsidP="000C2BDA">
      <w:pPr>
        <w:pStyle w:val="a8"/>
        <w:ind w:left="840" w:firstLineChars="0" w:firstLine="0"/>
      </w:pPr>
      <w:r>
        <w:tab/>
      </w:r>
      <w:r>
        <w:rPr>
          <w:rFonts w:hint="eastAsia"/>
        </w:rPr>
        <w:t>将上述表达式分割为：</w:t>
      </w:r>
    </w:p>
    <w:p w14:paraId="70ED2720" w14:textId="4325E777" w:rsidR="000C2BDA" w:rsidRDefault="000C2BDA" w:rsidP="00F232DD">
      <w:pPr>
        <w:pStyle w:val="HTML0"/>
        <w:shd w:val="clear" w:color="auto" w:fill="FFFFFF"/>
        <w:tabs>
          <w:tab w:val="clear" w:pos="916"/>
          <w:tab w:val="clear" w:pos="1832"/>
          <w:tab w:val="clear" w:pos="2748"/>
          <w:tab w:val="clear" w:pos="3664"/>
          <w:tab w:val="clear" w:pos="4580"/>
          <w:tab w:val="left" w:pos="435"/>
          <w:tab w:val="left" w:pos="1785"/>
          <w:tab w:val="left" w:pos="2700"/>
          <w:tab w:val="left" w:pos="3855"/>
        </w:tabs>
        <w:rPr>
          <w:color w:val="000000"/>
          <w:sz w:val="23"/>
          <w:szCs w:val="23"/>
        </w:rPr>
      </w:pPr>
      <w:r>
        <w:tab/>
      </w:r>
      <w:r w:rsidR="00F232DD">
        <w:tab/>
      </w:r>
      <w:r>
        <w:rPr>
          <w:rFonts w:hint="eastAsia"/>
          <w:color w:val="000000"/>
          <w:sz w:val="23"/>
          <w:szCs w:val="23"/>
        </w:rPr>
        <w:t>b&gt;</w:t>
      </w:r>
      <w:r>
        <w:rPr>
          <w:rFonts w:hint="eastAsia"/>
          <w:color w:val="0000FF"/>
          <w:sz w:val="23"/>
          <w:szCs w:val="23"/>
        </w:rPr>
        <w:t>1</w:t>
      </w:r>
      <w:r>
        <w:rPr>
          <w:rFonts w:hint="eastAsia"/>
          <w:color w:val="000000"/>
          <w:sz w:val="23"/>
          <w:szCs w:val="23"/>
        </w:rPr>
        <w:t>?</w:t>
      </w:r>
      <w:r>
        <w:rPr>
          <w:color w:val="000000"/>
          <w:sz w:val="23"/>
          <w:szCs w:val="23"/>
        </w:rPr>
        <w:tab/>
      </w:r>
      <w:r>
        <w:rPr>
          <w:rFonts w:hint="eastAsia"/>
          <w:color w:val="000000"/>
          <w:sz w:val="23"/>
          <w:szCs w:val="23"/>
        </w:rPr>
        <w:t>b&gt;</w:t>
      </w:r>
      <w:r>
        <w:rPr>
          <w:rFonts w:hint="eastAsia"/>
          <w:color w:val="0000FF"/>
          <w:sz w:val="23"/>
          <w:szCs w:val="23"/>
        </w:rPr>
        <w:t>3</w:t>
      </w:r>
      <w:r>
        <w:rPr>
          <w:rFonts w:hint="eastAsia"/>
          <w:color w:val="000000"/>
          <w:sz w:val="23"/>
          <w:szCs w:val="23"/>
        </w:rPr>
        <w:t>?</w:t>
      </w:r>
      <w:r>
        <w:rPr>
          <w:rFonts w:hint="eastAsia"/>
          <w:color w:val="0000FF"/>
          <w:sz w:val="23"/>
          <w:szCs w:val="23"/>
        </w:rPr>
        <w:t>1</w:t>
      </w:r>
      <w:r>
        <w:rPr>
          <w:rFonts w:hint="eastAsia"/>
          <w:color w:val="000000"/>
          <w:sz w:val="23"/>
          <w:szCs w:val="23"/>
        </w:rPr>
        <w:t>:</w:t>
      </w:r>
      <w:r>
        <w:rPr>
          <w:rFonts w:hint="eastAsia"/>
          <w:color w:val="0000FF"/>
          <w:sz w:val="23"/>
          <w:szCs w:val="23"/>
        </w:rPr>
        <w:t>2</w:t>
      </w:r>
      <w:r>
        <w:rPr>
          <w:color w:val="0000FF"/>
          <w:sz w:val="23"/>
          <w:szCs w:val="23"/>
        </w:rPr>
        <w:tab/>
      </w:r>
      <w:r>
        <w:rPr>
          <w:rFonts w:hint="eastAsia"/>
          <w:color w:val="000000"/>
          <w:sz w:val="23"/>
          <w:szCs w:val="23"/>
        </w:rPr>
        <w:t>:</w:t>
      </w:r>
      <w:r>
        <w:rPr>
          <w:rFonts w:hint="eastAsia"/>
          <w:color w:val="0000FF"/>
          <w:sz w:val="23"/>
          <w:szCs w:val="23"/>
        </w:rPr>
        <w:t>3</w:t>
      </w:r>
      <w:r>
        <w:rPr>
          <w:rFonts w:hint="eastAsia"/>
          <w:color w:val="000000"/>
          <w:sz w:val="23"/>
          <w:szCs w:val="23"/>
        </w:rPr>
        <w:t>;</w:t>
      </w:r>
    </w:p>
    <w:p w14:paraId="1BB8A0D2" w14:textId="0EF3BCF0" w:rsidR="000C2BDA" w:rsidRDefault="000C2BDA" w:rsidP="000C2BDA">
      <w:pPr>
        <w:pStyle w:val="a8"/>
        <w:ind w:left="840" w:firstLineChars="0" w:firstLine="0"/>
      </w:pPr>
      <w:r>
        <w:tab/>
      </w:r>
      <w:r>
        <w:rPr>
          <w:rFonts w:hint="eastAsia"/>
        </w:rPr>
        <w:t>2大于1，所以继续分析</w:t>
      </w:r>
      <w:r w:rsidR="00F232DD">
        <w:rPr>
          <w:rFonts w:hint="eastAsia"/>
        </w:rPr>
        <w:t>中间部分表达式</w:t>
      </w:r>
    </w:p>
    <w:p w14:paraId="37A3EF2C" w14:textId="202DA7B5" w:rsidR="00F232DD" w:rsidRDefault="00F232DD" w:rsidP="000C2BDA">
      <w:pPr>
        <w:pStyle w:val="a8"/>
        <w:ind w:left="840" w:firstLineChars="0" w:firstLine="0"/>
        <w:rPr>
          <w:color w:val="0000FF"/>
          <w:sz w:val="23"/>
          <w:szCs w:val="23"/>
        </w:rPr>
      </w:pPr>
      <w:r>
        <w:tab/>
      </w:r>
      <w:r>
        <w:tab/>
      </w:r>
      <w:r>
        <w:rPr>
          <w:rFonts w:hint="eastAsia"/>
          <w:color w:val="000000"/>
          <w:sz w:val="23"/>
          <w:szCs w:val="23"/>
        </w:rPr>
        <w:t>b&gt;</w:t>
      </w:r>
      <w:r>
        <w:rPr>
          <w:rFonts w:hint="eastAsia"/>
          <w:color w:val="0000FF"/>
          <w:sz w:val="23"/>
          <w:szCs w:val="23"/>
        </w:rPr>
        <w:t>3</w:t>
      </w:r>
      <w:r>
        <w:rPr>
          <w:rFonts w:hint="eastAsia"/>
          <w:color w:val="000000"/>
          <w:sz w:val="23"/>
          <w:szCs w:val="23"/>
        </w:rPr>
        <w:t>?</w:t>
      </w:r>
      <w:r>
        <w:rPr>
          <w:rFonts w:hint="eastAsia"/>
          <w:color w:val="0000FF"/>
          <w:sz w:val="23"/>
          <w:szCs w:val="23"/>
        </w:rPr>
        <w:t>1</w:t>
      </w:r>
      <w:r>
        <w:rPr>
          <w:rFonts w:hint="eastAsia"/>
          <w:color w:val="000000"/>
          <w:sz w:val="23"/>
          <w:szCs w:val="23"/>
        </w:rPr>
        <w:t>:</w:t>
      </w:r>
      <w:r>
        <w:rPr>
          <w:rFonts w:hint="eastAsia"/>
          <w:color w:val="0000FF"/>
          <w:sz w:val="23"/>
          <w:szCs w:val="23"/>
        </w:rPr>
        <w:t>2</w:t>
      </w:r>
    </w:p>
    <w:p w14:paraId="12879EAD" w14:textId="75F151E2" w:rsidR="00F232DD" w:rsidRDefault="00F232DD" w:rsidP="000C2BDA">
      <w:pPr>
        <w:pStyle w:val="a8"/>
        <w:ind w:left="840" w:firstLineChars="0" w:firstLine="0"/>
      </w:pPr>
      <w:r>
        <w:tab/>
      </w:r>
      <w:r>
        <w:rPr>
          <w:rFonts w:hint="eastAsia"/>
        </w:rPr>
        <w:t>这是1个三目运算符，结果为2</w:t>
      </w:r>
    </w:p>
    <w:p w14:paraId="45DF392C" w14:textId="3947B184" w:rsidR="00F232DD" w:rsidRDefault="000D489D" w:rsidP="000D489D">
      <w:pPr>
        <w:pStyle w:val="3"/>
      </w:pPr>
      <w:r>
        <w:rPr>
          <w:rFonts w:hint="eastAsia"/>
        </w:rPr>
        <w:lastRenderedPageBreak/>
        <w:t>语句</w:t>
      </w:r>
    </w:p>
    <w:p w14:paraId="0E71E461" w14:textId="7D88BF84" w:rsidR="000D489D" w:rsidRDefault="000D489D" w:rsidP="00563F85">
      <w:pPr>
        <w:pStyle w:val="4"/>
        <w:numPr>
          <w:ilvl w:val="0"/>
          <w:numId w:val="21"/>
        </w:numPr>
      </w:pPr>
      <w:r>
        <w:rPr>
          <w:rFonts w:hint="eastAsia"/>
        </w:rPr>
        <w:t>for循环</w:t>
      </w:r>
    </w:p>
    <w:p w14:paraId="02282324" w14:textId="400863FC" w:rsidR="000D489D" w:rsidRDefault="00FE2231" w:rsidP="00563F85">
      <w:pPr>
        <w:pStyle w:val="5"/>
        <w:numPr>
          <w:ilvl w:val="0"/>
          <w:numId w:val="22"/>
        </w:numPr>
        <w:ind w:right="210"/>
      </w:pPr>
      <w:r>
        <w:rPr>
          <w:rFonts w:hint="eastAsia"/>
        </w:rPr>
        <w:t>for循环写法</w:t>
      </w:r>
    </w:p>
    <w:p w14:paraId="1CF09D3B" w14:textId="7A877A81" w:rsidR="00FE2231" w:rsidRDefault="00FE2231" w:rsidP="00563F85">
      <w:pPr>
        <w:pStyle w:val="6"/>
        <w:numPr>
          <w:ilvl w:val="0"/>
          <w:numId w:val="23"/>
        </w:numPr>
      </w:pPr>
      <w:r>
        <w:rPr>
          <w:rFonts w:hint="eastAsia"/>
        </w:rPr>
        <w:t>for</w:t>
      </w:r>
    </w:p>
    <w:p w14:paraId="3A739682" w14:textId="5D0CF420" w:rsidR="00FE2231" w:rsidRPr="00FE2231" w:rsidRDefault="00FE2231" w:rsidP="00FE2231">
      <w:pPr>
        <w:ind w:left="420"/>
      </w:pPr>
      <w:r>
        <w:rPr>
          <w:rFonts w:hint="eastAsia"/>
        </w:rPr>
        <w:t>普通for循环</w:t>
      </w:r>
    </w:p>
    <w:p w14:paraId="4A4AE2A0" w14:textId="54FE5D3E" w:rsidR="00FE2231" w:rsidRDefault="00FE2231" w:rsidP="00FE2231">
      <w:pPr>
        <w:pStyle w:val="6"/>
      </w:pPr>
      <w:r>
        <w:rPr>
          <w:rFonts w:hint="eastAsia"/>
        </w:rPr>
        <w:t>for/in</w:t>
      </w:r>
    </w:p>
    <w:p w14:paraId="3D4C09C3" w14:textId="02FB1BCE" w:rsidR="00FE2231" w:rsidRDefault="00FE2231" w:rsidP="00FE2231">
      <w:pPr>
        <w:ind w:left="420"/>
      </w:pPr>
      <w:r>
        <w:rPr>
          <w:rFonts w:hint="eastAsia"/>
        </w:rPr>
        <w:t>增强for循环</w:t>
      </w:r>
    </w:p>
    <w:tbl>
      <w:tblPr>
        <w:tblStyle w:val="ac"/>
        <w:tblW w:w="0" w:type="auto"/>
        <w:tblInd w:w="420" w:type="dxa"/>
        <w:tblLook w:val="04A0" w:firstRow="1" w:lastRow="0" w:firstColumn="1" w:lastColumn="0" w:noHBand="0" w:noVBand="1"/>
      </w:tblPr>
      <w:tblGrid>
        <w:gridCol w:w="7876"/>
      </w:tblGrid>
      <w:tr w:rsidR="00376B06" w14:paraId="1C04A2D0" w14:textId="77777777" w:rsidTr="00376B06">
        <w:tc>
          <w:tcPr>
            <w:tcW w:w="8296" w:type="dxa"/>
          </w:tcPr>
          <w:p w14:paraId="14D72073" w14:textId="08CECC31" w:rsidR="00376B06" w:rsidRPr="00376B06" w:rsidRDefault="00376B06" w:rsidP="00376B06">
            <w:pPr>
              <w:pStyle w:val="HTML0"/>
              <w:shd w:val="clear" w:color="auto" w:fill="FFFFFF"/>
              <w:rPr>
                <w:color w:val="000000"/>
                <w:sz w:val="23"/>
                <w:szCs w:val="23"/>
              </w:rPr>
            </w:pPr>
            <w:r>
              <w:rPr>
                <w:rFonts w:hint="eastAsia"/>
                <w:b/>
                <w:bCs/>
                <w:color w:val="000080"/>
                <w:sz w:val="23"/>
                <w:szCs w:val="23"/>
              </w:rPr>
              <w:t xml:space="preserve">var </w:t>
            </w:r>
            <w:r>
              <w:rPr>
                <w:rFonts w:hint="eastAsia"/>
                <w:color w:val="000000"/>
                <w:sz w:val="23"/>
                <w:szCs w:val="23"/>
              </w:rPr>
              <w:t>aArray = [</w:t>
            </w:r>
            <w:r>
              <w:rPr>
                <w:rFonts w:hint="eastAsia"/>
                <w:b/>
                <w:bCs/>
                <w:color w:val="008000"/>
                <w:sz w:val="23"/>
                <w:szCs w:val="23"/>
              </w:rPr>
              <w:t>'a'</w:t>
            </w:r>
            <w:r>
              <w:rPr>
                <w:rFonts w:hint="eastAsia"/>
                <w:color w:val="000000"/>
                <w:sz w:val="23"/>
                <w:szCs w:val="23"/>
              </w:rPr>
              <w:t>,</w:t>
            </w:r>
            <w:r>
              <w:rPr>
                <w:rFonts w:hint="eastAsia"/>
                <w:color w:val="0000FF"/>
                <w:sz w:val="23"/>
                <w:szCs w:val="23"/>
              </w:rPr>
              <w:t>123</w:t>
            </w:r>
            <w:r>
              <w:rPr>
                <w:rFonts w:hint="eastAsia"/>
                <w:color w:val="000000"/>
                <w:sz w:val="23"/>
                <w:szCs w:val="23"/>
              </w:rPr>
              <w:t>,{a:</w:t>
            </w:r>
            <w:r>
              <w:rPr>
                <w:rFonts w:hint="eastAsia"/>
                <w:b/>
                <w:bCs/>
                <w:color w:val="008000"/>
                <w:sz w:val="23"/>
                <w:szCs w:val="23"/>
              </w:rPr>
              <w:t>'1'</w:t>
            </w:r>
            <w:r>
              <w:rPr>
                <w:rFonts w:hint="eastAsia"/>
                <w:color w:val="000000"/>
                <w:sz w:val="23"/>
                <w:szCs w:val="23"/>
              </w:rPr>
              <w:t>,b:</w:t>
            </w:r>
            <w:r>
              <w:rPr>
                <w:rFonts w:hint="eastAsia"/>
                <w:b/>
                <w:bCs/>
                <w:color w:val="008000"/>
                <w:sz w:val="23"/>
                <w:szCs w:val="23"/>
              </w:rPr>
              <w:t>'2'</w:t>
            </w:r>
            <w:r>
              <w:rPr>
                <w:rFonts w:hint="eastAsia"/>
                <w:color w:val="000000"/>
                <w:sz w:val="23"/>
                <w:szCs w:val="23"/>
              </w:rPr>
              <w:t>}];</w:t>
            </w:r>
            <w:r>
              <w:rPr>
                <w:rFonts w:hint="eastAsia"/>
                <w:color w:val="000000"/>
                <w:sz w:val="23"/>
                <w:szCs w:val="23"/>
              </w:rPr>
              <w:br/>
              <w:t xml:space="preserve">aArray.name = </w:t>
            </w:r>
            <w:r>
              <w:rPr>
                <w:rFonts w:hint="eastAsia"/>
                <w:color w:val="0000FF"/>
                <w:sz w:val="23"/>
                <w:szCs w:val="23"/>
              </w:rPr>
              <w:t>1</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000080"/>
                <w:sz w:val="23"/>
                <w:szCs w:val="23"/>
              </w:rPr>
              <w:t>for</w:t>
            </w:r>
            <w:r>
              <w:rPr>
                <w:rFonts w:hint="eastAsia"/>
                <w:color w:val="000000"/>
                <w:sz w:val="23"/>
                <w:szCs w:val="23"/>
              </w:rPr>
              <w:t>(</w:t>
            </w:r>
            <w:r>
              <w:rPr>
                <w:rFonts w:hint="eastAsia"/>
                <w:b/>
                <w:bCs/>
                <w:color w:val="000080"/>
                <w:sz w:val="23"/>
                <w:szCs w:val="23"/>
              </w:rPr>
              <w:t xml:space="preserve">let </w:t>
            </w:r>
            <w:r>
              <w:rPr>
                <w:rFonts w:hint="eastAsia"/>
                <w:color w:val="000000"/>
                <w:sz w:val="23"/>
                <w:szCs w:val="23"/>
              </w:rPr>
              <w:t xml:space="preserve">index </w:t>
            </w:r>
            <w:r>
              <w:rPr>
                <w:rFonts w:hint="eastAsia"/>
                <w:b/>
                <w:bCs/>
                <w:color w:val="000080"/>
                <w:sz w:val="23"/>
                <w:szCs w:val="23"/>
              </w:rPr>
              <w:t xml:space="preserve">in </w:t>
            </w:r>
            <w:r>
              <w:rPr>
                <w:rFonts w:hint="eastAsia"/>
                <w:color w:val="000000"/>
                <w:sz w:val="23"/>
                <w:szCs w:val="23"/>
              </w:rPr>
              <w:t>aArray){</w:t>
            </w:r>
            <w:r>
              <w:rPr>
                <w:rFonts w:hint="eastAsia"/>
                <w:color w:val="000000"/>
                <w:sz w:val="23"/>
                <w:szCs w:val="23"/>
              </w:rPr>
              <w:br/>
              <w:t xml:space="preserve">    console.log(aArray[index]);</w:t>
            </w:r>
            <w:r>
              <w:rPr>
                <w:rFonts w:hint="eastAsia"/>
                <w:color w:val="000000"/>
                <w:sz w:val="23"/>
                <w:szCs w:val="23"/>
              </w:rPr>
              <w:br/>
              <w:t>}</w:t>
            </w:r>
          </w:p>
        </w:tc>
      </w:tr>
    </w:tbl>
    <w:p w14:paraId="7666589E" w14:textId="414F67BE" w:rsidR="00376B06" w:rsidRPr="00FE2231" w:rsidRDefault="0091247B" w:rsidP="00563F85">
      <w:pPr>
        <w:pStyle w:val="a8"/>
        <w:numPr>
          <w:ilvl w:val="0"/>
          <w:numId w:val="9"/>
        </w:numPr>
        <w:ind w:firstLineChars="0"/>
      </w:pPr>
      <w:r>
        <w:rPr>
          <w:rFonts w:hint="eastAsia"/>
        </w:rPr>
        <w:t>可以用来遍历数组和对象，for/in遍历时得到的是key，然后通过key将value取出即可。对于数组，每个元素的下标就是他的key。</w:t>
      </w:r>
    </w:p>
    <w:p w14:paraId="1499CDE1" w14:textId="007C23C2" w:rsidR="00FE2231" w:rsidRDefault="00FE2231" w:rsidP="00FE2231">
      <w:pPr>
        <w:pStyle w:val="6"/>
      </w:pPr>
      <w:r>
        <w:rPr>
          <w:rFonts w:hint="eastAsia"/>
        </w:rPr>
        <w:t>for/of</w:t>
      </w:r>
    </w:p>
    <w:p w14:paraId="3574868B" w14:textId="529A2BA1" w:rsidR="00376B06" w:rsidRDefault="00376B06" w:rsidP="00376B06">
      <w:pPr>
        <w:ind w:left="420"/>
      </w:pPr>
      <w:r>
        <w:rPr>
          <w:rFonts w:hint="eastAsia"/>
        </w:rPr>
        <w:t>E</w:t>
      </w:r>
      <w:r>
        <w:t>S6</w:t>
      </w:r>
      <w:r>
        <w:rPr>
          <w:rFonts w:hint="eastAsia"/>
        </w:rPr>
        <w:t>新语法</w:t>
      </w:r>
    </w:p>
    <w:tbl>
      <w:tblPr>
        <w:tblStyle w:val="ac"/>
        <w:tblW w:w="0" w:type="auto"/>
        <w:tblInd w:w="420" w:type="dxa"/>
        <w:tblLook w:val="04A0" w:firstRow="1" w:lastRow="0" w:firstColumn="1" w:lastColumn="0" w:noHBand="0" w:noVBand="1"/>
      </w:tblPr>
      <w:tblGrid>
        <w:gridCol w:w="7876"/>
      </w:tblGrid>
      <w:tr w:rsidR="00376B06" w14:paraId="64F75A47" w14:textId="77777777" w:rsidTr="00376B06">
        <w:tc>
          <w:tcPr>
            <w:tcW w:w="8296" w:type="dxa"/>
          </w:tcPr>
          <w:p w14:paraId="6A694E8D" w14:textId="194E5066" w:rsidR="00376B06" w:rsidRPr="00376B06" w:rsidRDefault="00376B06" w:rsidP="00376B06">
            <w:pPr>
              <w:pStyle w:val="HTML0"/>
              <w:shd w:val="clear" w:color="auto" w:fill="FFFFFF"/>
              <w:rPr>
                <w:color w:val="000000"/>
                <w:sz w:val="23"/>
                <w:szCs w:val="23"/>
              </w:rPr>
            </w:pPr>
            <w:r>
              <w:rPr>
                <w:rFonts w:hint="eastAsia"/>
                <w:b/>
                <w:bCs/>
                <w:color w:val="000080"/>
                <w:sz w:val="23"/>
                <w:szCs w:val="23"/>
              </w:rPr>
              <w:t xml:space="preserve">var </w:t>
            </w:r>
            <w:r>
              <w:rPr>
                <w:rFonts w:hint="eastAsia"/>
                <w:color w:val="000000"/>
                <w:sz w:val="23"/>
                <w:szCs w:val="23"/>
              </w:rPr>
              <w:t>aArray = [</w:t>
            </w:r>
            <w:r>
              <w:rPr>
                <w:rFonts w:hint="eastAsia"/>
                <w:b/>
                <w:bCs/>
                <w:color w:val="008000"/>
                <w:sz w:val="23"/>
                <w:szCs w:val="23"/>
              </w:rPr>
              <w:t>'a'</w:t>
            </w:r>
            <w:r>
              <w:rPr>
                <w:rFonts w:hint="eastAsia"/>
                <w:color w:val="000000"/>
                <w:sz w:val="23"/>
                <w:szCs w:val="23"/>
              </w:rPr>
              <w:t>,</w:t>
            </w:r>
            <w:r>
              <w:rPr>
                <w:rFonts w:hint="eastAsia"/>
                <w:color w:val="0000FF"/>
                <w:sz w:val="23"/>
                <w:szCs w:val="23"/>
              </w:rPr>
              <w:t>123</w:t>
            </w:r>
            <w:r>
              <w:rPr>
                <w:rFonts w:hint="eastAsia"/>
                <w:color w:val="000000"/>
                <w:sz w:val="23"/>
                <w:szCs w:val="23"/>
              </w:rPr>
              <w:t>,{a:</w:t>
            </w:r>
            <w:r>
              <w:rPr>
                <w:rFonts w:hint="eastAsia"/>
                <w:b/>
                <w:bCs/>
                <w:color w:val="008000"/>
                <w:sz w:val="23"/>
                <w:szCs w:val="23"/>
              </w:rPr>
              <w:t>'1'</w:t>
            </w:r>
            <w:r>
              <w:rPr>
                <w:rFonts w:hint="eastAsia"/>
                <w:color w:val="000000"/>
                <w:sz w:val="23"/>
                <w:szCs w:val="23"/>
              </w:rPr>
              <w:t>,b:</w:t>
            </w:r>
            <w:r>
              <w:rPr>
                <w:rFonts w:hint="eastAsia"/>
                <w:b/>
                <w:bCs/>
                <w:color w:val="008000"/>
                <w:sz w:val="23"/>
                <w:szCs w:val="23"/>
              </w:rPr>
              <w:t>'2'</w:t>
            </w:r>
            <w:r>
              <w:rPr>
                <w:rFonts w:hint="eastAsia"/>
                <w:color w:val="000000"/>
                <w:sz w:val="23"/>
                <w:szCs w:val="23"/>
              </w:rPr>
              <w:t>}];</w:t>
            </w:r>
            <w:r>
              <w:rPr>
                <w:rFonts w:hint="eastAsia"/>
                <w:color w:val="000000"/>
                <w:sz w:val="23"/>
                <w:szCs w:val="23"/>
              </w:rPr>
              <w:br/>
              <w:t xml:space="preserve">aArray.name = </w:t>
            </w:r>
            <w:r>
              <w:rPr>
                <w:rFonts w:hint="eastAsia"/>
                <w:color w:val="0000FF"/>
                <w:sz w:val="23"/>
                <w:szCs w:val="23"/>
              </w:rPr>
              <w:t>1</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000080"/>
                <w:sz w:val="23"/>
                <w:szCs w:val="23"/>
              </w:rPr>
              <w:t>for</w:t>
            </w:r>
            <w:r>
              <w:rPr>
                <w:rFonts w:hint="eastAsia"/>
                <w:color w:val="000000"/>
                <w:sz w:val="23"/>
                <w:szCs w:val="23"/>
              </w:rPr>
              <w:t>(</w:t>
            </w:r>
            <w:r>
              <w:rPr>
                <w:rFonts w:hint="eastAsia"/>
                <w:b/>
                <w:bCs/>
                <w:color w:val="000080"/>
                <w:sz w:val="23"/>
                <w:szCs w:val="23"/>
              </w:rPr>
              <w:t xml:space="preserve">var </w:t>
            </w:r>
            <w:r>
              <w:rPr>
                <w:rFonts w:hint="eastAsia"/>
                <w:color w:val="000000"/>
                <w:sz w:val="23"/>
                <w:szCs w:val="23"/>
              </w:rPr>
              <w:t xml:space="preserve">value </w:t>
            </w:r>
            <w:r>
              <w:rPr>
                <w:rFonts w:hint="eastAsia"/>
                <w:b/>
                <w:bCs/>
                <w:color w:val="000080"/>
                <w:sz w:val="23"/>
                <w:szCs w:val="23"/>
              </w:rPr>
              <w:t xml:space="preserve">of </w:t>
            </w:r>
            <w:r>
              <w:rPr>
                <w:rFonts w:hint="eastAsia"/>
                <w:color w:val="000000"/>
                <w:sz w:val="23"/>
                <w:szCs w:val="23"/>
              </w:rPr>
              <w:t>aArray){</w:t>
            </w:r>
            <w:r>
              <w:rPr>
                <w:rFonts w:hint="eastAsia"/>
                <w:color w:val="000000"/>
                <w:sz w:val="23"/>
                <w:szCs w:val="23"/>
              </w:rPr>
              <w:br/>
              <w:t xml:space="preserve">    console.log(value);</w:t>
            </w:r>
            <w:r>
              <w:rPr>
                <w:rFonts w:hint="eastAsia"/>
                <w:color w:val="000000"/>
                <w:sz w:val="23"/>
                <w:szCs w:val="23"/>
              </w:rPr>
              <w:br/>
              <w:t>}</w:t>
            </w:r>
          </w:p>
        </w:tc>
      </w:tr>
    </w:tbl>
    <w:p w14:paraId="59E522C9" w14:textId="300CC85E" w:rsidR="0091247B" w:rsidRDefault="0091247B" w:rsidP="00563F85">
      <w:pPr>
        <w:pStyle w:val="a8"/>
        <w:numPr>
          <w:ilvl w:val="0"/>
          <w:numId w:val="9"/>
        </w:numPr>
        <w:ind w:firstLineChars="0"/>
      </w:pPr>
      <w:r>
        <w:rPr>
          <w:rFonts w:hint="eastAsia"/>
        </w:rPr>
        <w:t>只能用来遍历数组，可以直接得到value，遍历对象时程序执行错误。</w:t>
      </w:r>
    </w:p>
    <w:p w14:paraId="7F88A52A" w14:textId="787BC981" w:rsidR="00376B06" w:rsidRDefault="00376B06" w:rsidP="00376B06">
      <w:pPr>
        <w:pStyle w:val="6"/>
      </w:pPr>
      <w:r>
        <w:rPr>
          <w:rFonts w:hint="eastAsia"/>
        </w:rPr>
        <w:t>for/in与for/of区别</w:t>
      </w:r>
    </w:p>
    <w:p w14:paraId="12E13E7D" w14:textId="77777777" w:rsidR="00376B06" w:rsidRPr="00376B06" w:rsidRDefault="00376B06" w:rsidP="00563F85">
      <w:pPr>
        <w:widowControl/>
        <w:numPr>
          <w:ilvl w:val="0"/>
          <w:numId w:val="24"/>
        </w:numPr>
        <w:shd w:val="clear" w:color="auto" w:fill="FFFFFF"/>
        <w:jc w:val="left"/>
        <w:rPr>
          <w:rFonts w:ascii="Helvetica" w:eastAsia="宋体" w:hAnsi="Helvetica" w:cs="Helvetica"/>
          <w:color w:val="333333"/>
          <w:kern w:val="0"/>
          <w:szCs w:val="21"/>
        </w:rPr>
      </w:pPr>
      <w:r w:rsidRPr="00376B06">
        <w:rPr>
          <w:rFonts w:ascii="Helvetica" w:eastAsia="宋体" w:hAnsi="Helvetica" w:cs="Helvetica"/>
          <w:color w:val="333333"/>
          <w:kern w:val="0"/>
          <w:szCs w:val="21"/>
        </w:rPr>
        <w:t>推荐在循环对象属性的时候，使用</w:t>
      </w:r>
      <w:r w:rsidRPr="00376B06">
        <w:rPr>
          <w:rFonts w:ascii="Source Code Pro" w:eastAsia="宋体" w:hAnsi="Source Code Pro" w:cs="宋体"/>
          <w:color w:val="C7254E"/>
          <w:kern w:val="0"/>
          <w:sz w:val="20"/>
          <w:szCs w:val="20"/>
          <w:shd w:val="clear" w:color="auto" w:fill="F9F2F4"/>
        </w:rPr>
        <w:t>for...in</w:t>
      </w:r>
      <w:r w:rsidRPr="00376B06">
        <w:rPr>
          <w:rFonts w:ascii="Helvetica" w:eastAsia="宋体" w:hAnsi="Helvetica" w:cs="Helvetica"/>
          <w:color w:val="333333"/>
          <w:kern w:val="0"/>
          <w:szCs w:val="21"/>
        </w:rPr>
        <w:t>,</w:t>
      </w:r>
      <w:r w:rsidRPr="00376B06">
        <w:rPr>
          <w:rFonts w:ascii="Helvetica" w:eastAsia="宋体" w:hAnsi="Helvetica" w:cs="Helvetica"/>
          <w:color w:val="333333"/>
          <w:kern w:val="0"/>
          <w:szCs w:val="21"/>
        </w:rPr>
        <w:t>在遍历数组的时候的时候使用</w:t>
      </w:r>
      <w:r w:rsidRPr="00376B06">
        <w:rPr>
          <w:rFonts w:ascii="Source Code Pro" w:eastAsia="宋体" w:hAnsi="Source Code Pro" w:cs="宋体"/>
          <w:color w:val="C7254E"/>
          <w:kern w:val="0"/>
          <w:sz w:val="20"/>
          <w:szCs w:val="20"/>
          <w:shd w:val="clear" w:color="auto" w:fill="F9F2F4"/>
        </w:rPr>
        <w:t>for...of</w:t>
      </w:r>
      <w:r w:rsidRPr="00376B06">
        <w:rPr>
          <w:rFonts w:ascii="Helvetica" w:eastAsia="宋体" w:hAnsi="Helvetica" w:cs="Helvetica"/>
          <w:color w:val="333333"/>
          <w:kern w:val="0"/>
          <w:szCs w:val="21"/>
        </w:rPr>
        <w:t>。</w:t>
      </w:r>
    </w:p>
    <w:p w14:paraId="6626F2A3" w14:textId="77777777" w:rsidR="00376B06" w:rsidRPr="00376B06" w:rsidRDefault="00376B06" w:rsidP="00563F85">
      <w:pPr>
        <w:widowControl/>
        <w:numPr>
          <w:ilvl w:val="0"/>
          <w:numId w:val="24"/>
        </w:numPr>
        <w:shd w:val="clear" w:color="auto" w:fill="FFFFFF"/>
        <w:jc w:val="left"/>
        <w:rPr>
          <w:rFonts w:ascii="Helvetica" w:eastAsia="宋体" w:hAnsi="Helvetica" w:cs="Helvetica"/>
          <w:color w:val="333333"/>
          <w:kern w:val="0"/>
          <w:szCs w:val="21"/>
        </w:rPr>
      </w:pPr>
      <w:r w:rsidRPr="00376B06">
        <w:rPr>
          <w:rFonts w:ascii="Source Code Pro" w:eastAsia="宋体" w:hAnsi="Source Code Pro" w:cs="宋体"/>
          <w:color w:val="C7254E"/>
          <w:kern w:val="0"/>
          <w:sz w:val="20"/>
          <w:szCs w:val="20"/>
          <w:shd w:val="clear" w:color="auto" w:fill="F9F2F4"/>
        </w:rPr>
        <w:t>for...in</w:t>
      </w:r>
      <w:r w:rsidRPr="00376B06">
        <w:rPr>
          <w:rFonts w:ascii="Helvetica" w:eastAsia="宋体" w:hAnsi="Helvetica" w:cs="Helvetica"/>
          <w:color w:val="333333"/>
          <w:kern w:val="0"/>
          <w:szCs w:val="21"/>
        </w:rPr>
        <w:t>循环出的是</w:t>
      </w:r>
      <w:r w:rsidRPr="00376B06">
        <w:rPr>
          <w:rFonts w:ascii="Helvetica" w:eastAsia="宋体" w:hAnsi="Helvetica" w:cs="Helvetica"/>
          <w:color w:val="333333"/>
          <w:kern w:val="0"/>
          <w:szCs w:val="21"/>
        </w:rPr>
        <w:t>key</w:t>
      </w:r>
      <w:r w:rsidRPr="00376B06">
        <w:rPr>
          <w:rFonts w:ascii="Helvetica" w:eastAsia="宋体" w:hAnsi="Helvetica" w:cs="Helvetica"/>
          <w:color w:val="333333"/>
          <w:kern w:val="0"/>
          <w:szCs w:val="21"/>
        </w:rPr>
        <w:t>，</w:t>
      </w:r>
      <w:r w:rsidRPr="00376B06">
        <w:rPr>
          <w:rFonts w:ascii="Source Code Pro" w:eastAsia="宋体" w:hAnsi="Source Code Pro" w:cs="宋体"/>
          <w:color w:val="C7254E"/>
          <w:kern w:val="0"/>
          <w:sz w:val="20"/>
          <w:szCs w:val="20"/>
          <w:shd w:val="clear" w:color="auto" w:fill="F9F2F4"/>
        </w:rPr>
        <w:t>for...of</w:t>
      </w:r>
      <w:r w:rsidRPr="00376B06">
        <w:rPr>
          <w:rFonts w:ascii="Helvetica" w:eastAsia="宋体" w:hAnsi="Helvetica" w:cs="Helvetica"/>
          <w:color w:val="333333"/>
          <w:kern w:val="0"/>
          <w:szCs w:val="21"/>
        </w:rPr>
        <w:t>循环出的是</w:t>
      </w:r>
      <w:r w:rsidRPr="00376B06">
        <w:rPr>
          <w:rFonts w:ascii="Helvetica" w:eastAsia="宋体" w:hAnsi="Helvetica" w:cs="Helvetica"/>
          <w:color w:val="333333"/>
          <w:kern w:val="0"/>
          <w:szCs w:val="21"/>
        </w:rPr>
        <w:t>value</w:t>
      </w:r>
    </w:p>
    <w:p w14:paraId="7F373E03" w14:textId="77777777" w:rsidR="00376B06" w:rsidRPr="00376B06" w:rsidRDefault="00376B06" w:rsidP="00563F85">
      <w:pPr>
        <w:widowControl/>
        <w:numPr>
          <w:ilvl w:val="0"/>
          <w:numId w:val="24"/>
        </w:numPr>
        <w:shd w:val="clear" w:color="auto" w:fill="FFFFFF"/>
        <w:jc w:val="left"/>
        <w:rPr>
          <w:rFonts w:ascii="Helvetica" w:eastAsia="宋体" w:hAnsi="Helvetica" w:cs="Helvetica"/>
          <w:color w:val="333333"/>
          <w:kern w:val="0"/>
          <w:szCs w:val="21"/>
        </w:rPr>
      </w:pPr>
      <w:r w:rsidRPr="00376B06">
        <w:rPr>
          <w:rFonts w:ascii="Helvetica" w:eastAsia="宋体" w:hAnsi="Helvetica" w:cs="Helvetica"/>
          <w:color w:val="333333"/>
          <w:kern w:val="0"/>
          <w:szCs w:val="21"/>
        </w:rPr>
        <w:t>注意，</w:t>
      </w:r>
      <w:r w:rsidRPr="00376B06">
        <w:rPr>
          <w:rFonts w:ascii="Source Code Pro" w:eastAsia="宋体" w:hAnsi="Source Code Pro" w:cs="宋体"/>
          <w:color w:val="C7254E"/>
          <w:kern w:val="0"/>
          <w:sz w:val="20"/>
          <w:szCs w:val="20"/>
          <w:shd w:val="clear" w:color="auto" w:fill="F9F2F4"/>
        </w:rPr>
        <w:t>for...of</w:t>
      </w:r>
      <w:r w:rsidRPr="00376B06">
        <w:rPr>
          <w:rFonts w:ascii="Helvetica" w:eastAsia="宋体" w:hAnsi="Helvetica" w:cs="Helvetica"/>
          <w:color w:val="333333"/>
          <w:kern w:val="0"/>
          <w:szCs w:val="21"/>
        </w:rPr>
        <w:t>是</w:t>
      </w:r>
      <w:r w:rsidRPr="00376B06">
        <w:rPr>
          <w:rFonts w:ascii="Helvetica" w:eastAsia="宋体" w:hAnsi="Helvetica" w:cs="Helvetica"/>
          <w:color w:val="333333"/>
          <w:kern w:val="0"/>
          <w:szCs w:val="21"/>
        </w:rPr>
        <w:t>ES6</w:t>
      </w:r>
      <w:r w:rsidRPr="00376B06">
        <w:rPr>
          <w:rFonts w:ascii="Helvetica" w:eastAsia="宋体" w:hAnsi="Helvetica" w:cs="Helvetica"/>
          <w:color w:val="333333"/>
          <w:kern w:val="0"/>
          <w:szCs w:val="21"/>
        </w:rPr>
        <w:t>新引入的特性。修复了</w:t>
      </w:r>
      <w:r w:rsidRPr="00376B06">
        <w:rPr>
          <w:rFonts w:ascii="Helvetica" w:eastAsia="宋体" w:hAnsi="Helvetica" w:cs="Helvetica"/>
          <w:color w:val="333333"/>
          <w:kern w:val="0"/>
          <w:szCs w:val="21"/>
        </w:rPr>
        <w:t>ES5</w:t>
      </w:r>
      <w:r w:rsidRPr="00376B06">
        <w:rPr>
          <w:rFonts w:ascii="Helvetica" w:eastAsia="宋体" w:hAnsi="Helvetica" w:cs="Helvetica"/>
          <w:color w:val="333333"/>
          <w:kern w:val="0"/>
          <w:szCs w:val="21"/>
        </w:rPr>
        <w:t>引入的</w:t>
      </w:r>
      <w:r w:rsidRPr="00376B06">
        <w:rPr>
          <w:rFonts w:ascii="Source Code Pro" w:eastAsia="宋体" w:hAnsi="Source Code Pro" w:cs="宋体"/>
          <w:color w:val="C7254E"/>
          <w:kern w:val="0"/>
          <w:sz w:val="20"/>
          <w:szCs w:val="20"/>
          <w:shd w:val="clear" w:color="auto" w:fill="F9F2F4"/>
        </w:rPr>
        <w:t>for...in</w:t>
      </w:r>
      <w:r w:rsidRPr="00376B06">
        <w:rPr>
          <w:rFonts w:ascii="Helvetica" w:eastAsia="宋体" w:hAnsi="Helvetica" w:cs="Helvetica"/>
          <w:color w:val="333333"/>
          <w:kern w:val="0"/>
          <w:szCs w:val="21"/>
        </w:rPr>
        <w:t>的不足</w:t>
      </w:r>
    </w:p>
    <w:p w14:paraId="05530163" w14:textId="5CA86CDB" w:rsidR="00376B06" w:rsidRDefault="00376B06" w:rsidP="00563F85">
      <w:pPr>
        <w:widowControl/>
        <w:numPr>
          <w:ilvl w:val="0"/>
          <w:numId w:val="24"/>
        </w:numPr>
        <w:shd w:val="clear" w:color="auto" w:fill="FFFFFF"/>
        <w:jc w:val="left"/>
        <w:rPr>
          <w:rFonts w:ascii="Helvetica" w:eastAsia="宋体" w:hAnsi="Helvetica" w:cs="Helvetica"/>
          <w:color w:val="333333"/>
          <w:kern w:val="0"/>
          <w:szCs w:val="21"/>
        </w:rPr>
      </w:pPr>
      <w:r w:rsidRPr="00376B06">
        <w:rPr>
          <w:rFonts w:ascii="Source Code Pro" w:eastAsia="宋体" w:hAnsi="Source Code Pro" w:cs="宋体"/>
          <w:color w:val="C7254E"/>
          <w:kern w:val="0"/>
          <w:sz w:val="20"/>
          <w:szCs w:val="20"/>
          <w:shd w:val="clear" w:color="auto" w:fill="F9F2F4"/>
        </w:rPr>
        <w:t>for...of</w:t>
      </w:r>
      <w:r w:rsidRPr="00376B06">
        <w:rPr>
          <w:rFonts w:ascii="Helvetica" w:eastAsia="宋体" w:hAnsi="Helvetica" w:cs="Helvetica"/>
          <w:color w:val="333333"/>
          <w:kern w:val="0"/>
          <w:szCs w:val="21"/>
        </w:rPr>
        <w:t>不能循环普通的对象，需要通过和</w:t>
      </w:r>
      <w:r w:rsidRPr="00376B06">
        <w:rPr>
          <w:rFonts w:ascii="Source Code Pro" w:eastAsia="宋体" w:hAnsi="Source Code Pro" w:cs="宋体"/>
          <w:color w:val="C7254E"/>
          <w:kern w:val="0"/>
          <w:sz w:val="20"/>
          <w:szCs w:val="20"/>
          <w:shd w:val="clear" w:color="auto" w:fill="F9F2F4"/>
        </w:rPr>
        <w:t>Object.keys()</w:t>
      </w:r>
      <w:r w:rsidRPr="00376B06">
        <w:rPr>
          <w:rFonts w:ascii="Helvetica" w:eastAsia="宋体" w:hAnsi="Helvetica" w:cs="Helvetica"/>
          <w:color w:val="333333"/>
          <w:kern w:val="0"/>
          <w:szCs w:val="21"/>
        </w:rPr>
        <w:t>搭配使用</w:t>
      </w:r>
    </w:p>
    <w:p w14:paraId="4464EE37" w14:textId="096CC533" w:rsidR="00C71316" w:rsidRDefault="00C71316" w:rsidP="00C71316">
      <w:pPr>
        <w:pStyle w:val="4"/>
      </w:pPr>
      <w:r>
        <w:rPr>
          <w:rFonts w:hint="eastAsia"/>
        </w:rPr>
        <w:lastRenderedPageBreak/>
        <w:t>try/catch/throw</w:t>
      </w:r>
    </w:p>
    <w:p w14:paraId="2CD5F751" w14:textId="03D9564F" w:rsidR="00C71316" w:rsidRDefault="00C71316" w:rsidP="00563F85">
      <w:pPr>
        <w:pStyle w:val="5"/>
        <w:numPr>
          <w:ilvl w:val="0"/>
          <w:numId w:val="27"/>
        </w:numPr>
        <w:ind w:right="210"/>
      </w:pPr>
      <w:r>
        <w:rPr>
          <w:rFonts w:hint="eastAsia"/>
        </w:rPr>
        <w:t>try/catch</w:t>
      </w:r>
    </w:p>
    <w:tbl>
      <w:tblPr>
        <w:tblStyle w:val="ac"/>
        <w:tblW w:w="0" w:type="auto"/>
        <w:tblInd w:w="420" w:type="dxa"/>
        <w:tblLook w:val="04A0" w:firstRow="1" w:lastRow="0" w:firstColumn="1" w:lastColumn="0" w:noHBand="0" w:noVBand="1"/>
      </w:tblPr>
      <w:tblGrid>
        <w:gridCol w:w="7876"/>
      </w:tblGrid>
      <w:tr w:rsidR="00C71316" w14:paraId="69807B9A" w14:textId="77777777" w:rsidTr="00C71316">
        <w:tc>
          <w:tcPr>
            <w:tcW w:w="8296" w:type="dxa"/>
          </w:tcPr>
          <w:p w14:paraId="2BC96DA7" w14:textId="7CC0EF91" w:rsidR="00C71316" w:rsidRPr="008F3CE3" w:rsidRDefault="008F3CE3" w:rsidP="008F3CE3">
            <w:pPr>
              <w:pStyle w:val="HTML0"/>
              <w:shd w:val="clear" w:color="auto" w:fill="FFFFFF"/>
              <w:rPr>
                <w:color w:val="000000"/>
                <w:sz w:val="23"/>
                <w:szCs w:val="23"/>
              </w:rPr>
            </w:pPr>
            <w:r>
              <w:rPr>
                <w:rFonts w:hint="eastAsia"/>
                <w:b/>
                <w:bCs/>
                <w:color w:val="000080"/>
                <w:sz w:val="23"/>
                <w:szCs w:val="23"/>
              </w:rPr>
              <w:t xml:space="preserve">function </w:t>
            </w:r>
            <w:r>
              <w:rPr>
                <w:rFonts w:hint="eastAsia"/>
                <w:color w:val="000000"/>
                <w:sz w:val="23"/>
                <w:szCs w:val="23"/>
              </w:rPr>
              <w:t>message()</w:t>
            </w:r>
            <w:r>
              <w:rPr>
                <w:rFonts w:hint="eastAsia"/>
                <w:color w:val="000000"/>
                <w:sz w:val="23"/>
                <w:szCs w:val="23"/>
              </w:rPr>
              <w:br/>
              <w:t>{</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//函数调用出错</w:t>
            </w:r>
            <w:r>
              <w:rPr>
                <w:rFonts w:hint="eastAsia"/>
                <w:i/>
                <w:iCs/>
                <w:color w:val="808080"/>
                <w:sz w:val="23"/>
                <w:szCs w:val="23"/>
              </w:rPr>
              <w:br/>
              <w:t xml:space="preserve">        </w:t>
            </w:r>
            <w:r>
              <w:rPr>
                <w:rFonts w:hint="eastAsia"/>
                <w:color w:val="000000"/>
                <w:sz w:val="23"/>
                <w:szCs w:val="23"/>
              </w:rPr>
              <w:t>console.loog(</w:t>
            </w:r>
            <w:r>
              <w:rPr>
                <w:rFonts w:hint="eastAsia"/>
                <w:b/>
                <w:bCs/>
                <w:color w:val="008000"/>
                <w:sz w:val="23"/>
                <w:szCs w:val="23"/>
              </w:rPr>
              <w:t>"Welcome guest!"</w:t>
            </w:r>
            <w:r>
              <w:rPr>
                <w:rFonts w:hint="eastAsia"/>
                <w:color w:val="000000"/>
                <w:sz w:val="23"/>
                <w:szCs w:val="23"/>
              </w:rPr>
              <w:t>);</w:t>
            </w:r>
            <w:r>
              <w:rPr>
                <w:rFonts w:hint="eastAsia"/>
                <w:color w:val="000000"/>
                <w:sz w:val="23"/>
                <w:szCs w:val="23"/>
              </w:rPr>
              <w:br/>
              <w:t xml:space="preserve">    } </w:t>
            </w:r>
            <w:r>
              <w:rPr>
                <w:rFonts w:hint="eastAsia"/>
                <w:b/>
                <w:bCs/>
                <w:color w:val="000080"/>
                <w:sz w:val="23"/>
                <w:szCs w:val="23"/>
              </w:rPr>
              <w:t>catch</w:t>
            </w:r>
            <w:r>
              <w:rPr>
                <w:rFonts w:hint="eastAsia"/>
                <w:color w:val="000000"/>
                <w:sz w:val="23"/>
                <w:szCs w:val="23"/>
              </w:rPr>
              <w:t>(err) {</w:t>
            </w:r>
            <w:r>
              <w:rPr>
                <w:rFonts w:hint="eastAsia"/>
                <w:color w:val="000000"/>
                <w:sz w:val="23"/>
                <w:szCs w:val="23"/>
              </w:rPr>
              <w:br/>
              <w:t xml:space="preserve">        txt+=</w:t>
            </w:r>
            <w:r>
              <w:rPr>
                <w:rFonts w:hint="eastAsia"/>
                <w:b/>
                <w:bCs/>
                <w:color w:val="008000"/>
                <w:sz w:val="23"/>
                <w:szCs w:val="23"/>
              </w:rPr>
              <w:t xml:space="preserve">"错误描述：" </w:t>
            </w:r>
            <w:r>
              <w:rPr>
                <w:rFonts w:hint="eastAsia"/>
                <w:color w:val="000000"/>
                <w:sz w:val="23"/>
                <w:szCs w:val="23"/>
              </w:rPr>
              <w:t xml:space="preserve">+ err.message + </w:t>
            </w:r>
            <w:r>
              <w:rPr>
                <w:rFonts w:hint="eastAsia"/>
                <w:b/>
                <w:bCs/>
                <w:color w:val="008000"/>
                <w:sz w:val="23"/>
                <w:szCs w:val="23"/>
              </w:rPr>
              <w:t>"</w:t>
            </w:r>
            <w:r>
              <w:rPr>
                <w:rFonts w:hint="eastAsia"/>
                <w:b/>
                <w:bCs/>
                <w:color w:val="000080"/>
                <w:sz w:val="23"/>
                <w:szCs w:val="23"/>
              </w:rPr>
              <w:t>\n\n</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console.log(txt);</w:t>
            </w:r>
            <w:r>
              <w:rPr>
                <w:rFonts w:hint="eastAsia"/>
                <w:color w:val="000000"/>
                <w:sz w:val="23"/>
                <w:szCs w:val="23"/>
              </w:rPr>
              <w:br/>
              <w:t xml:space="preserve">    }</w:t>
            </w:r>
            <w:r>
              <w:rPr>
                <w:rFonts w:hint="eastAsia"/>
                <w:color w:val="000000"/>
                <w:sz w:val="23"/>
                <w:szCs w:val="23"/>
              </w:rPr>
              <w:br/>
              <w:t>}</w:t>
            </w:r>
          </w:p>
        </w:tc>
      </w:tr>
    </w:tbl>
    <w:p w14:paraId="43D0B67E" w14:textId="2A56064D" w:rsidR="00C71316" w:rsidRDefault="008F3CE3" w:rsidP="008F3CE3">
      <w:pPr>
        <w:pStyle w:val="5"/>
        <w:ind w:right="210"/>
      </w:pPr>
      <w:r>
        <w:rPr>
          <w:rFonts w:hint="eastAsia"/>
        </w:rPr>
        <w:t>throw</w:t>
      </w:r>
    </w:p>
    <w:p w14:paraId="413C7809" w14:textId="175F1815" w:rsidR="008F3CE3" w:rsidRDefault="008F3CE3" w:rsidP="008F3CE3">
      <w:pPr>
        <w:ind w:left="420"/>
      </w:pPr>
      <w:r>
        <w:rPr>
          <w:rFonts w:hint="eastAsia"/>
        </w:rPr>
        <w:t>抛出自定义异常，用于被catch捕获</w:t>
      </w:r>
    </w:p>
    <w:tbl>
      <w:tblPr>
        <w:tblStyle w:val="ac"/>
        <w:tblW w:w="0" w:type="auto"/>
        <w:tblInd w:w="420" w:type="dxa"/>
        <w:tblLook w:val="04A0" w:firstRow="1" w:lastRow="0" w:firstColumn="1" w:lastColumn="0" w:noHBand="0" w:noVBand="1"/>
      </w:tblPr>
      <w:tblGrid>
        <w:gridCol w:w="7876"/>
      </w:tblGrid>
      <w:tr w:rsidR="008F3CE3" w14:paraId="0F0715AA" w14:textId="77777777" w:rsidTr="008F3CE3">
        <w:tc>
          <w:tcPr>
            <w:tcW w:w="8296" w:type="dxa"/>
          </w:tcPr>
          <w:p w14:paraId="77E7B491" w14:textId="3107EF31" w:rsidR="008F3CE3" w:rsidRPr="008F3CE3" w:rsidRDefault="008F3CE3" w:rsidP="008F3CE3">
            <w:pPr>
              <w:pStyle w:val="HTML0"/>
              <w:shd w:val="clear" w:color="auto" w:fill="FFFFFF"/>
              <w:rPr>
                <w:color w:val="000000"/>
                <w:sz w:val="23"/>
                <w:szCs w:val="23"/>
              </w:rPr>
            </w:pPr>
            <w:r>
              <w:rPr>
                <w:rFonts w:hint="eastAsia"/>
                <w:b/>
                <w:bCs/>
                <w:color w:val="000080"/>
                <w:sz w:val="23"/>
                <w:szCs w:val="23"/>
              </w:rPr>
              <w:t xml:space="preserve">var </w:t>
            </w:r>
            <w:r>
              <w:rPr>
                <w:rFonts w:hint="eastAsia"/>
                <w:color w:val="000000"/>
                <w:sz w:val="23"/>
                <w:szCs w:val="23"/>
              </w:rPr>
              <w:t>txt=</w:t>
            </w:r>
            <w:r>
              <w:rPr>
                <w:rFonts w:hint="eastAsia"/>
                <w:b/>
                <w:bCs/>
                <w:color w:val="008000"/>
                <w:sz w:val="23"/>
                <w:szCs w:val="23"/>
              </w:rPr>
              <w:t>""</w:t>
            </w:r>
            <w:r>
              <w:rPr>
                <w:rFonts w:hint="eastAsia"/>
                <w:color w:val="000000"/>
                <w:sz w:val="23"/>
                <w:szCs w:val="23"/>
              </w:rPr>
              <w:t>;</w:t>
            </w:r>
            <w:r>
              <w:rPr>
                <w:rFonts w:hint="eastAsia"/>
                <w:color w:val="000000"/>
                <w:sz w:val="23"/>
                <w:szCs w:val="23"/>
              </w:rPr>
              <w:br/>
            </w:r>
            <w:r>
              <w:rPr>
                <w:rFonts w:hint="eastAsia"/>
                <w:b/>
                <w:bCs/>
                <w:color w:val="000080"/>
                <w:sz w:val="23"/>
                <w:szCs w:val="23"/>
              </w:rPr>
              <w:t xml:space="preserve">function </w:t>
            </w:r>
            <w:r>
              <w:rPr>
                <w:rFonts w:hint="eastAsia"/>
                <w:color w:val="000000"/>
                <w:sz w:val="23"/>
                <w:szCs w:val="23"/>
              </w:rPr>
              <w:t>message()</w:t>
            </w:r>
            <w:r>
              <w:rPr>
                <w:rFonts w:hint="eastAsia"/>
                <w:color w:val="000000"/>
                <w:sz w:val="23"/>
                <w:szCs w:val="23"/>
              </w:rPr>
              <w:br/>
              <w:t>{</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 xml:space="preserve">(txt == </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throw </w:t>
            </w:r>
            <w:r>
              <w:rPr>
                <w:rFonts w:hint="eastAsia"/>
                <w:b/>
                <w:bCs/>
                <w:color w:val="008000"/>
                <w:sz w:val="23"/>
                <w:szCs w:val="23"/>
              </w:rPr>
              <w:t>"值为空"</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 </w:t>
            </w:r>
            <w:r>
              <w:rPr>
                <w:rFonts w:hint="eastAsia"/>
                <w:b/>
                <w:bCs/>
                <w:color w:val="000080"/>
                <w:sz w:val="23"/>
                <w:szCs w:val="23"/>
              </w:rPr>
              <w:t>catch</w:t>
            </w:r>
            <w:r>
              <w:rPr>
                <w:rFonts w:hint="eastAsia"/>
                <w:color w:val="000000"/>
                <w:sz w:val="23"/>
                <w:szCs w:val="23"/>
              </w:rPr>
              <w:t>(err) {</w:t>
            </w:r>
            <w:r>
              <w:rPr>
                <w:rFonts w:hint="eastAsia"/>
                <w:color w:val="000000"/>
                <w:sz w:val="23"/>
                <w:szCs w:val="23"/>
              </w:rPr>
              <w:br/>
              <w:t xml:space="preserve">        txt+=</w:t>
            </w:r>
            <w:r>
              <w:rPr>
                <w:rFonts w:hint="eastAsia"/>
                <w:b/>
                <w:bCs/>
                <w:color w:val="008000"/>
                <w:sz w:val="23"/>
                <w:szCs w:val="23"/>
              </w:rPr>
              <w:t xml:space="preserve">"错误描述：" </w:t>
            </w:r>
            <w:r>
              <w:rPr>
                <w:rFonts w:hint="eastAsia"/>
                <w:color w:val="000000"/>
                <w:sz w:val="23"/>
                <w:szCs w:val="23"/>
              </w:rPr>
              <w:t xml:space="preserve">+ err + </w:t>
            </w:r>
            <w:r>
              <w:rPr>
                <w:rFonts w:hint="eastAsia"/>
                <w:b/>
                <w:bCs/>
                <w:color w:val="008000"/>
                <w:sz w:val="23"/>
                <w:szCs w:val="23"/>
              </w:rPr>
              <w:t>"</w:t>
            </w:r>
            <w:r>
              <w:rPr>
                <w:rFonts w:hint="eastAsia"/>
                <w:b/>
                <w:bCs/>
                <w:color w:val="000080"/>
                <w:sz w:val="23"/>
                <w:szCs w:val="23"/>
              </w:rPr>
              <w:t>\n\n</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console.log(txt);</w:t>
            </w:r>
            <w:r>
              <w:rPr>
                <w:rFonts w:hint="eastAsia"/>
                <w:color w:val="000000"/>
                <w:sz w:val="23"/>
                <w:szCs w:val="23"/>
              </w:rPr>
              <w:br/>
              <w:t xml:space="preserve">    }</w:t>
            </w:r>
            <w:r>
              <w:rPr>
                <w:rFonts w:hint="eastAsia"/>
                <w:color w:val="000000"/>
                <w:sz w:val="23"/>
                <w:szCs w:val="23"/>
              </w:rPr>
              <w:br/>
              <w:t>}</w:t>
            </w:r>
          </w:p>
        </w:tc>
      </w:tr>
    </w:tbl>
    <w:p w14:paraId="362B89EA" w14:textId="0619A85A" w:rsidR="008F3CE3" w:rsidRDefault="00163F13" w:rsidP="00163F13">
      <w:pPr>
        <w:pStyle w:val="4"/>
      </w:pPr>
      <w:r>
        <w:rPr>
          <w:rFonts w:hint="eastAsia"/>
        </w:rPr>
        <w:t>switch</w:t>
      </w:r>
    </w:p>
    <w:p w14:paraId="215C3A7F" w14:textId="42C18D9F" w:rsidR="00163F13" w:rsidRDefault="00163F13" w:rsidP="00163F13">
      <w:pPr>
        <w:ind w:left="420"/>
      </w:pPr>
      <w:r w:rsidRPr="00163F13">
        <w:t>switch 语句会使用恒等计算符(===)进行比较:</w:t>
      </w:r>
    </w:p>
    <w:tbl>
      <w:tblPr>
        <w:tblStyle w:val="ac"/>
        <w:tblW w:w="0" w:type="auto"/>
        <w:tblInd w:w="420" w:type="dxa"/>
        <w:tblLook w:val="04A0" w:firstRow="1" w:lastRow="0" w:firstColumn="1" w:lastColumn="0" w:noHBand="0" w:noVBand="1"/>
      </w:tblPr>
      <w:tblGrid>
        <w:gridCol w:w="7876"/>
      </w:tblGrid>
      <w:tr w:rsidR="00163F13" w14:paraId="6E34C623" w14:textId="77777777" w:rsidTr="00163F13">
        <w:tc>
          <w:tcPr>
            <w:tcW w:w="8296" w:type="dxa"/>
          </w:tcPr>
          <w:p w14:paraId="3B8EBEA6" w14:textId="62CB66BC" w:rsidR="00163F13" w:rsidRPr="00163F13" w:rsidRDefault="00163F13" w:rsidP="00163F13">
            <w:pPr>
              <w:pStyle w:val="HTML0"/>
              <w:shd w:val="clear" w:color="auto" w:fill="FFFFFF"/>
              <w:rPr>
                <w:color w:val="000000"/>
                <w:sz w:val="23"/>
                <w:szCs w:val="23"/>
              </w:rPr>
            </w:pPr>
            <w:r>
              <w:rPr>
                <w:rFonts w:hint="eastAsia"/>
                <w:color w:val="000000"/>
                <w:sz w:val="23"/>
                <w:szCs w:val="23"/>
              </w:rPr>
              <w:t xml:space="preserve">i= </w:t>
            </w:r>
            <w:r>
              <w:rPr>
                <w:rFonts w:hint="eastAsia"/>
                <w:color w:val="0000FF"/>
                <w:sz w:val="23"/>
                <w:szCs w:val="23"/>
              </w:rPr>
              <w:t>10</w:t>
            </w:r>
            <w:r>
              <w:rPr>
                <w:rFonts w:hint="eastAsia"/>
                <w:color w:val="000000"/>
                <w:sz w:val="23"/>
                <w:szCs w:val="23"/>
              </w:rPr>
              <w:t>;</w:t>
            </w:r>
            <w:r>
              <w:rPr>
                <w:rFonts w:hint="eastAsia"/>
                <w:color w:val="000000"/>
                <w:sz w:val="23"/>
                <w:szCs w:val="23"/>
              </w:rPr>
              <w:br/>
            </w:r>
            <w:r>
              <w:rPr>
                <w:rFonts w:hint="eastAsia"/>
                <w:b/>
                <w:bCs/>
                <w:color w:val="000080"/>
                <w:sz w:val="23"/>
                <w:szCs w:val="23"/>
              </w:rPr>
              <w:t>switch</w:t>
            </w:r>
            <w:r>
              <w:rPr>
                <w:rFonts w:hint="eastAsia"/>
                <w:color w:val="000000"/>
                <w:sz w:val="23"/>
                <w:szCs w:val="23"/>
              </w:rPr>
              <w:t>(i){</w:t>
            </w:r>
            <w:r>
              <w:rPr>
                <w:rFonts w:hint="eastAsia"/>
                <w:color w:val="000000"/>
                <w:sz w:val="23"/>
                <w:szCs w:val="23"/>
              </w:rPr>
              <w:br/>
              <w:t xml:space="preserve">    </w:t>
            </w:r>
            <w:r>
              <w:rPr>
                <w:rFonts w:hint="eastAsia"/>
                <w:b/>
                <w:bCs/>
                <w:color w:val="000080"/>
                <w:sz w:val="23"/>
                <w:szCs w:val="23"/>
              </w:rPr>
              <w:t xml:space="preserve">case </w:t>
            </w:r>
            <w:r>
              <w:rPr>
                <w:rFonts w:hint="eastAsia"/>
                <w:b/>
                <w:bCs/>
                <w:color w:val="008000"/>
                <w:sz w:val="23"/>
                <w:szCs w:val="23"/>
              </w:rPr>
              <w:t>'10'</w:t>
            </w:r>
            <w:r>
              <w:rPr>
                <w:rFonts w:hint="eastAsia"/>
                <w:color w:val="000000"/>
                <w:sz w:val="23"/>
                <w:szCs w:val="23"/>
              </w:rPr>
              <w:t>:</w:t>
            </w:r>
            <w:r>
              <w:rPr>
                <w:rFonts w:hint="eastAsia"/>
                <w:color w:val="000000"/>
                <w:sz w:val="23"/>
                <w:szCs w:val="23"/>
              </w:rPr>
              <w:br/>
              <w:t xml:space="preserve">        console.log(</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case </w:t>
            </w:r>
            <w:r>
              <w:rPr>
                <w:rFonts w:hint="eastAsia"/>
                <w:color w:val="0000FF"/>
                <w:sz w:val="23"/>
                <w:szCs w:val="23"/>
              </w:rPr>
              <w:t>10</w:t>
            </w:r>
            <w:r>
              <w:rPr>
                <w:rFonts w:hint="eastAsia"/>
                <w:color w:val="000000"/>
                <w:sz w:val="23"/>
                <w:szCs w:val="23"/>
              </w:rPr>
              <w:t>:</w:t>
            </w:r>
            <w:r>
              <w:rPr>
                <w:rFonts w:hint="eastAsia"/>
                <w:color w:val="000000"/>
                <w:sz w:val="23"/>
                <w:szCs w:val="23"/>
              </w:rPr>
              <w:br/>
              <w:t xml:space="preserve">        console.log(</w:t>
            </w:r>
            <w:r>
              <w:rPr>
                <w:rFonts w:hint="eastAsia"/>
                <w:b/>
                <w:bCs/>
                <w:color w:val="008000"/>
                <w:sz w:val="23"/>
                <w:szCs w:val="23"/>
              </w:rPr>
              <w:t>"==="</w:t>
            </w:r>
            <w:r>
              <w:rPr>
                <w:rFonts w:hint="eastAsia"/>
                <w:color w:val="000000"/>
                <w:sz w:val="23"/>
                <w:szCs w:val="23"/>
              </w:rPr>
              <w:t xml:space="preserve">); </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r>
            <w:r>
              <w:rPr>
                <w:rFonts w:hint="eastAsia"/>
                <w:color w:val="000000"/>
                <w:sz w:val="23"/>
                <w:szCs w:val="23"/>
              </w:rPr>
              <w:lastRenderedPageBreak/>
              <w:t>}</w:t>
            </w:r>
            <w:r>
              <w:rPr>
                <w:rFonts w:hint="eastAsia"/>
                <w:color w:val="000000"/>
                <w:sz w:val="23"/>
                <w:szCs w:val="23"/>
              </w:rPr>
              <w:br/>
            </w:r>
            <w:r>
              <w:rPr>
                <w:rFonts w:hint="eastAsia"/>
                <w:i/>
                <w:iCs/>
                <w:color w:val="808080"/>
                <w:sz w:val="23"/>
                <w:szCs w:val="23"/>
              </w:rPr>
              <w:t>//输出结果为“===”</w:t>
            </w:r>
          </w:p>
        </w:tc>
      </w:tr>
    </w:tbl>
    <w:p w14:paraId="1662EA20" w14:textId="77777777" w:rsidR="00163F13" w:rsidRPr="00163F13" w:rsidRDefault="00163F13" w:rsidP="00163F13">
      <w:pPr>
        <w:ind w:left="420"/>
      </w:pPr>
    </w:p>
    <w:p w14:paraId="1F54ED3C" w14:textId="621DAE1D" w:rsidR="00376B06" w:rsidRDefault="00C317FA" w:rsidP="00C317FA">
      <w:pPr>
        <w:pStyle w:val="3"/>
      </w:pPr>
      <w:r>
        <w:rPr>
          <w:rFonts w:hint="eastAsia"/>
        </w:rPr>
        <w:t>正则表达式</w:t>
      </w:r>
    </w:p>
    <w:p w14:paraId="27AD8872" w14:textId="48515FE0" w:rsidR="00C317FA" w:rsidRDefault="00B62BF0" w:rsidP="00B62BF0">
      <w:pPr>
        <w:pStyle w:val="3"/>
      </w:pPr>
      <w:r>
        <w:rPr>
          <w:rFonts w:hint="eastAsia"/>
        </w:rPr>
        <w:t>严格模式</w:t>
      </w:r>
    </w:p>
    <w:p w14:paraId="74D7F195" w14:textId="7B9F7BD1" w:rsidR="00B62BF0" w:rsidRDefault="00B62BF0" w:rsidP="00563F85">
      <w:pPr>
        <w:pStyle w:val="4"/>
        <w:numPr>
          <w:ilvl w:val="0"/>
          <w:numId w:val="28"/>
        </w:numPr>
      </w:pPr>
      <w:r>
        <w:rPr>
          <w:rFonts w:hint="eastAsia"/>
        </w:rPr>
        <w:t>介绍</w:t>
      </w:r>
    </w:p>
    <w:p w14:paraId="305DF90A" w14:textId="34C1DBB4" w:rsidR="00B62BF0" w:rsidRDefault="00075409" w:rsidP="00563F85">
      <w:pPr>
        <w:pStyle w:val="a8"/>
        <w:numPr>
          <w:ilvl w:val="0"/>
          <w:numId w:val="9"/>
        </w:numPr>
        <w:ind w:firstLineChars="0"/>
      </w:pPr>
      <w:r>
        <w:rPr>
          <w:rFonts w:hint="eastAsia"/>
        </w:rPr>
        <w:t>在文件或函数的头部使用“use</w:t>
      </w:r>
      <w:r>
        <w:t xml:space="preserve"> </w:t>
      </w:r>
      <w:r>
        <w:rPr>
          <w:rFonts w:hint="eastAsia"/>
        </w:rPr>
        <w:t>strict”表达式来声明使用严格模式</w:t>
      </w:r>
    </w:p>
    <w:p w14:paraId="0C165CD7" w14:textId="0CCE905A" w:rsidR="00075409" w:rsidRDefault="00075409" w:rsidP="00563F85">
      <w:pPr>
        <w:pStyle w:val="a8"/>
        <w:numPr>
          <w:ilvl w:val="0"/>
          <w:numId w:val="9"/>
        </w:numPr>
        <w:ind w:firstLineChars="0"/>
      </w:pPr>
      <w:r>
        <w:rPr>
          <w:rFonts w:hint="eastAsia"/>
        </w:rPr>
        <w:t>“use</w:t>
      </w:r>
      <w:r>
        <w:t xml:space="preserve"> strict</w:t>
      </w:r>
      <w:r>
        <w:rPr>
          <w:rFonts w:hint="eastAsia"/>
        </w:rPr>
        <w:t>”只能用在文件或函数的开头</w:t>
      </w:r>
    </w:p>
    <w:p w14:paraId="0FEB9682" w14:textId="0CBB05DD" w:rsidR="00075409" w:rsidRPr="00B62BF0" w:rsidRDefault="00075409" w:rsidP="00563F85">
      <w:pPr>
        <w:pStyle w:val="a8"/>
        <w:numPr>
          <w:ilvl w:val="0"/>
          <w:numId w:val="9"/>
        </w:numPr>
        <w:ind w:firstLineChars="0"/>
      </w:pPr>
      <w:r>
        <w:rPr>
          <w:rFonts w:hint="eastAsia"/>
        </w:rPr>
        <w:t>用在文件开头的声明对本文件内所有语法有效；用在函数开头的声明只对该函数内的语法有效</w:t>
      </w:r>
    </w:p>
    <w:p w14:paraId="04A9282D" w14:textId="7DDCB14B" w:rsidR="00B62BF0" w:rsidRDefault="00B62BF0" w:rsidP="00B62BF0">
      <w:pPr>
        <w:pStyle w:val="4"/>
      </w:pPr>
      <w:r>
        <w:rPr>
          <w:rFonts w:hint="eastAsia"/>
        </w:rPr>
        <w:t>作用</w:t>
      </w:r>
    </w:p>
    <w:p w14:paraId="5191E5D1" w14:textId="77777777" w:rsidR="00075409" w:rsidRDefault="00075409" w:rsidP="00563F85">
      <w:pPr>
        <w:pStyle w:val="a8"/>
        <w:numPr>
          <w:ilvl w:val="0"/>
          <w:numId w:val="29"/>
        </w:numPr>
        <w:ind w:firstLineChars="0"/>
      </w:pPr>
      <w:r>
        <w:rPr>
          <w:rFonts w:hint="eastAsia"/>
        </w:rPr>
        <w:t>消除</w:t>
      </w:r>
      <w:r>
        <w:t>Javascript语法的一些不合理、不严谨之处，减少一些怪异行为;</w:t>
      </w:r>
    </w:p>
    <w:p w14:paraId="652A5319" w14:textId="77777777" w:rsidR="00075409" w:rsidRDefault="00075409" w:rsidP="00563F85">
      <w:pPr>
        <w:pStyle w:val="a8"/>
        <w:numPr>
          <w:ilvl w:val="1"/>
          <w:numId w:val="29"/>
        </w:numPr>
        <w:ind w:firstLineChars="0"/>
      </w:pPr>
      <w:r>
        <w:rPr>
          <w:rFonts w:hint="eastAsia"/>
        </w:rPr>
        <w:t>消除代码运行的一些不安全之处，保证代码运行的安全；</w:t>
      </w:r>
    </w:p>
    <w:p w14:paraId="23C2CD8F" w14:textId="77777777" w:rsidR="00075409" w:rsidRDefault="00075409" w:rsidP="00563F85">
      <w:pPr>
        <w:pStyle w:val="a8"/>
        <w:numPr>
          <w:ilvl w:val="1"/>
          <w:numId w:val="29"/>
        </w:numPr>
        <w:ind w:firstLineChars="0"/>
      </w:pPr>
      <w:r>
        <w:rPr>
          <w:rFonts w:hint="eastAsia"/>
        </w:rPr>
        <w:t>提高编译器效率，增加运行速度；</w:t>
      </w:r>
    </w:p>
    <w:p w14:paraId="0354BADF" w14:textId="77777777" w:rsidR="00075409" w:rsidRDefault="00075409" w:rsidP="00563F85">
      <w:pPr>
        <w:pStyle w:val="a8"/>
        <w:numPr>
          <w:ilvl w:val="1"/>
          <w:numId w:val="29"/>
        </w:numPr>
        <w:ind w:firstLineChars="0"/>
      </w:pPr>
      <w:r>
        <w:rPr>
          <w:rFonts w:hint="eastAsia"/>
        </w:rPr>
        <w:t>为未来新版本的</w:t>
      </w:r>
      <w:r>
        <w:t>Javascript做好铺垫。</w:t>
      </w:r>
    </w:p>
    <w:p w14:paraId="46B0601E" w14:textId="5D5BFBA2" w:rsidR="00075409" w:rsidRDefault="00075409" w:rsidP="00563F85">
      <w:pPr>
        <w:pStyle w:val="a8"/>
        <w:numPr>
          <w:ilvl w:val="0"/>
          <w:numId w:val="29"/>
        </w:numPr>
        <w:ind w:firstLineChars="0"/>
      </w:pPr>
      <w:r>
        <w:t>"严格模式"体现了Javascript更合理、更安全、更严谨的发展方向，包括IE 10在内的主流浏览器，都已经支持它，许多大项目已经开始全面拥抱它。</w:t>
      </w:r>
    </w:p>
    <w:p w14:paraId="168A8B6D" w14:textId="77642687" w:rsidR="00075409" w:rsidRPr="00075409" w:rsidRDefault="00075409" w:rsidP="00563F85">
      <w:pPr>
        <w:pStyle w:val="a8"/>
        <w:numPr>
          <w:ilvl w:val="0"/>
          <w:numId w:val="29"/>
        </w:numPr>
        <w:ind w:firstLineChars="0"/>
      </w:pPr>
      <w:r>
        <w:rPr>
          <w:rFonts w:hint="eastAsia"/>
        </w:rPr>
        <w:t>另一方面，同样的代码，在</w:t>
      </w:r>
      <w:r>
        <w:t>"严格模式"中，可能会有不一样的运行结果；一些在"正常模式"下可以运行的语句，在"严格模式"下将不能运行。</w:t>
      </w:r>
    </w:p>
    <w:p w14:paraId="51886FAB" w14:textId="61A4D3DD" w:rsidR="00B62BF0" w:rsidRDefault="00B62BF0" w:rsidP="00B62BF0">
      <w:pPr>
        <w:pStyle w:val="4"/>
      </w:pPr>
      <w:r>
        <w:rPr>
          <w:rFonts w:hint="eastAsia"/>
        </w:rPr>
        <w:t>限制</w:t>
      </w:r>
    </w:p>
    <w:p w14:paraId="0B60B349" w14:textId="01E4A999" w:rsidR="00075409" w:rsidRDefault="00DF3634" w:rsidP="00563F85">
      <w:pPr>
        <w:pStyle w:val="5"/>
        <w:numPr>
          <w:ilvl w:val="0"/>
          <w:numId w:val="30"/>
        </w:numPr>
        <w:ind w:right="210"/>
      </w:pPr>
      <w:r>
        <w:rPr>
          <w:rFonts w:hint="eastAsia"/>
        </w:rPr>
        <w:t>不允许使用未声明变量</w:t>
      </w:r>
    </w:p>
    <w:p w14:paraId="3C4B0828" w14:textId="2AFA56D7" w:rsidR="00DF3634" w:rsidRDefault="00DF3634" w:rsidP="00563F85">
      <w:pPr>
        <w:pStyle w:val="6"/>
        <w:numPr>
          <w:ilvl w:val="0"/>
          <w:numId w:val="31"/>
        </w:numPr>
      </w:pPr>
      <w:r>
        <w:rPr>
          <w:rFonts w:hint="eastAsia"/>
        </w:rPr>
        <w:t>全局声明严格模式</w:t>
      </w:r>
    </w:p>
    <w:tbl>
      <w:tblPr>
        <w:tblStyle w:val="ac"/>
        <w:tblW w:w="0" w:type="auto"/>
        <w:tblInd w:w="420" w:type="dxa"/>
        <w:tblLook w:val="04A0" w:firstRow="1" w:lastRow="0" w:firstColumn="1" w:lastColumn="0" w:noHBand="0" w:noVBand="1"/>
      </w:tblPr>
      <w:tblGrid>
        <w:gridCol w:w="7876"/>
      </w:tblGrid>
      <w:tr w:rsidR="00DF3634" w14:paraId="54C0FC86" w14:textId="77777777" w:rsidTr="00DF3634">
        <w:tc>
          <w:tcPr>
            <w:tcW w:w="8296" w:type="dxa"/>
          </w:tcPr>
          <w:p w14:paraId="6A04C9DC" w14:textId="336A2977" w:rsidR="00DF3634" w:rsidRPr="00DF3634" w:rsidRDefault="00DF3634" w:rsidP="00DF3634">
            <w:pPr>
              <w:pStyle w:val="HTML0"/>
              <w:shd w:val="clear" w:color="auto" w:fill="FFFFFF"/>
              <w:rPr>
                <w:color w:val="000000"/>
                <w:sz w:val="23"/>
                <w:szCs w:val="23"/>
              </w:rPr>
            </w:pPr>
            <w:r>
              <w:rPr>
                <w:rFonts w:hint="eastAsia"/>
                <w:b/>
                <w:bCs/>
                <w:color w:val="008000"/>
                <w:sz w:val="23"/>
                <w:szCs w:val="23"/>
              </w:rPr>
              <w:t>"use strict"</w:t>
            </w:r>
            <w:r>
              <w:rPr>
                <w:rFonts w:hint="eastAsia"/>
                <w:b/>
                <w:bCs/>
                <w:color w:val="008000"/>
                <w:sz w:val="23"/>
                <w:szCs w:val="23"/>
              </w:rPr>
              <w:br/>
            </w:r>
            <w:r>
              <w:rPr>
                <w:rFonts w:hint="eastAsia"/>
                <w:color w:val="000000"/>
                <w:sz w:val="23"/>
                <w:szCs w:val="23"/>
              </w:rPr>
              <w:t xml:space="preserve">y = </w:t>
            </w:r>
            <w:r>
              <w:rPr>
                <w:rFonts w:hint="eastAsia"/>
                <w:color w:val="0000FF"/>
                <w:sz w:val="23"/>
                <w:szCs w:val="23"/>
              </w:rPr>
              <w:t>1</w:t>
            </w:r>
            <w:r>
              <w:rPr>
                <w:rFonts w:hint="eastAsia"/>
                <w:color w:val="000000"/>
                <w:sz w:val="23"/>
                <w:szCs w:val="23"/>
              </w:rPr>
              <w:t xml:space="preserve">;  </w:t>
            </w:r>
            <w:r>
              <w:rPr>
                <w:rFonts w:hint="eastAsia"/>
                <w:i/>
                <w:iCs/>
                <w:color w:val="808080"/>
                <w:sz w:val="23"/>
                <w:szCs w:val="23"/>
              </w:rPr>
              <w:t>//报错（y变量未定义）</w:t>
            </w:r>
            <w:r>
              <w:rPr>
                <w:rFonts w:hint="eastAsia"/>
                <w:i/>
                <w:iCs/>
                <w:color w:val="808080"/>
                <w:sz w:val="23"/>
                <w:szCs w:val="23"/>
              </w:rPr>
              <w:br/>
            </w:r>
            <w:r>
              <w:rPr>
                <w:rFonts w:hint="eastAsia"/>
                <w:b/>
                <w:bCs/>
                <w:color w:val="000080"/>
                <w:sz w:val="23"/>
                <w:szCs w:val="23"/>
              </w:rPr>
              <w:t xml:space="preserve">function </w:t>
            </w:r>
            <w:r>
              <w:rPr>
                <w:rFonts w:hint="eastAsia"/>
                <w:color w:val="000000"/>
                <w:sz w:val="23"/>
                <w:szCs w:val="23"/>
              </w:rPr>
              <w:t>f(){</w:t>
            </w:r>
            <w:r>
              <w:rPr>
                <w:rFonts w:hint="eastAsia"/>
                <w:color w:val="000000"/>
                <w:sz w:val="23"/>
                <w:szCs w:val="23"/>
              </w:rPr>
              <w:br/>
              <w:t xml:space="preserve">    x = </w:t>
            </w:r>
            <w:r>
              <w:rPr>
                <w:rFonts w:hint="eastAsia"/>
                <w:color w:val="0000FF"/>
                <w:sz w:val="23"/>
                <w:szCs w:val="23"/>
              </w:rPr>
              <w:t>3</w:t>
            </w:r>
            <w:r>
              <w:rPr>
                <w:rFonts w:hint="eastAsia"/>
                <w:color w:val="000000"/>
                <w:sz w:val="23"/>
                <w:szCs w:val="23"/>
              </w:rPr>
              <w:t xml:space="preserve">;  </w:t>
            </w:r>
            <w:r>
              <w:rPr>
                <w:rFonts w:hint="eastAsia"/>
                <w:i/>
                <w:iCs/>
                <w:color w:val="808080"/>
                <w:sz w:val="23"/>
                <w:szCs w:val="23"/>
              </w:rPr>
              <w:t>//报错（x变量未定义）</w:t>
            </w:r>
            <w:r>
              <w:rPr>
                <w:rFonts w:hint="eastAsia"/>
                <w:i/>
                <w:iCs/>
                <w:color w:val="808080"/>
                <w:sz w:val="23"/>
                <w:szCs w:val="23"/>
              </w:rPr>
              <w:br/>
            </w:r>
            <w:r>
              <w:rPr>
                <w:rFonts w:hint="eastAsia"/>
                <w:color w:val="000000"/>
                <w:sz w:val="23"/>
                <w:szCs w:val="23"/>
              </w:rPr>
              <w:t>}</w:t>
            </w:r>
            <w:r>
              <w:rPr>
                <w:rFonts w:hint="eastAsia"/>
                <w:color w:val="000000"/>
                <w:sz w:val="23"/>
                <w:szCs w:val="23"/>
              </w:rPr>
              <w:br/>
              <w:t>f();</w:t>
            </w:r>
          </w:p>
        </w:tc>
      </w:tr>
    </w:tbl>
    <w:p w14:paraId="60E24A79" w14:textId="1C6069C8" w:rsidR="00DF3634" w:rsidRDefault="00DF3634" w:rsidP="00DF3634">
      <w:pPr>
        <w:pStyle w:val="6"/>
      </w:pPr>
      <w:r>
        <w:rPr>
          <w:rFonts w:hint="eastAsia"/>
        </w:rPr>
        <w:lastRenderedPageBreak/>
        <w:t>局部声明全局模式</w:t>
      </w:r>
    </w:p>
    <w:tbl>
      <w:tblPr>
        <w:tblStyle w:val="ac"/>
        <w:tblW w:w="0" w:type="auto"/>
        <w:tblInd w:w="420" w:type="dxa"/>
        <w:tblLook w:val="04A0" w:firstRow="1" w:lastRow="0" w:firstColumn="1" w:lastColumn="0" w:noHBand="0" w:noVBand="1"/>
      </w:tblPr>
      <w:tblGrid>
        <w:gridCol w:w="7876"/>
      </w:tblGrid>
      <w:tr w:rsidR="00DF3634" w14:paraId="7B69DC6E" w14:textId="77777777" w:rsidTr="00DF3634">
        <w:tc>
          <w:tcPr>
            <w:tcW w:w="8296" w:type="dxa"/>
          </w:tcPr>
          <w:p w14:paraId="668E47EA" w14:textId="0F293184" w:rsidR="00DF3634" w:rsidRPr="00DF3634" w:rsidRDefault="00DF3634" w:rsidP="00DF3634">
            <w:pPr>
              <w:pStyle w:val="HTML0"/>
              <w:shd w:val="clear" w:color="auto" w:fill="FFFFFF"/>
              <w:rPr>
                <w:color w:val="000000"/>
                <w:sz w:val="23"/>
                <w:szCs w:val="23"/>
              </w:rPr>
            </w:pPr>
            <w:r>
              <w:rPr>
                <w:rFonts w:hint="eastAsia"/>
                <w:color w:val="000000"/>
                <w:sz w:val="23"/>
                <w:szCs w:val="23"/>
              </w:rPr>
              <w:t xml:space="preserve">y = </w:t>
            </w:r>
            <w:r>
              <w:rPr>
                <w:rFonts w:hint="eastAsia"/>
                <w:color w:val="0000FF"/>
                <w:sz w:val="23"/>
                <w:szCs w:val="23"/>
              </w:rPr>
              <w:t>1</w:t>
            </w:r>
            <w:r>
              <w:rPr>
                <w:rFonts w:hint="eastAsia"/>
                <w:color w:val="000000"/>
                <w:sz w:val="23"/>
                <w:szCs w:val="23"/>
              </w:rPr>
              <w:t xml:space="preserve">;  </w:t>
            </w:r>
            <w:r>
              <w:rPr>
                <w:rFonts w:hint="eastAsia"/>
                <w:i/>
                <w:iCs/>
                <w:color w:val="808080"/>
                <w:sz w:val="23"/>
                <w:szCs w:val="23"/>
              </w:rPr>
              <w:t>//不报错</w:t>
            </w:r>
            <w:r>
              <w:rPr>
                <w:rFonts w:hint="eastAsia"/>
                <w:i/>
                <w:iCs/>
                <w:color w:val="808080"/>
                <w:sz w:val="23"/>
                <w:szCs w:val="23"/>
              </w:rPr>
              <w:br/>
            </w:r>
            <w:r>
              <w:rPr>
                <w:rFonts w:hint="eastAsia"/>
                <w:b/>
                <w:bCs/>
                <w:color w:val="000080"/>
                <w:sz w:val="23"/>
                <w:szCs w:val="23"/>
              </w:rPr>
              <w:t xml:space="preserve">function </w:t>
            </w:r>
            <w:r>
              <w:rPr>
                <w:rFonts w:hint="eastAsia"/>
                <w:color w:val="000000"/>
                <w:sz w:val="23"/>
                <w:szCs w:val="23"/>
              </w:rPr>
              <w:t>f(){</w:t>
            </w:r>
            <w:r>
              <w:rPr>
                <w:rFonts w:hint="eastAsia"/>
                <w:color w:val="000000"/>
                <w:sz w:val="23"/>
                <w:szCs w:val="23"/>
              </w:rPr>
              <w:br/>
              <w:t xml:space="preserve">    </w:t>
            </w:r>
            <w:r>
              <w:rPr>
                <w:rFonts w:hint="eastAsia"/>
                <w:b/>
                <w:bCs/>
                <w:color w:val="008000"/>
                <w:sz w:val="23"/>
                <w:szCs w:val="23"/>
              </w:rPr>
              <w:t>"use strict"</w:t>
            </w:r>
            <w:r>
              <w:rPr>
                <w:rFonts w:hint="eastAsia"/>
                <w:b/>
                <w:bCs/>
                <w:color w:val="008000"/>
                <w:sz w:val="23"/>
                <w:szCs w:val="23"/>
              </w:rPr>
              <w:br/>
              <w:t xml:space="preserve">    </w:t>
            </w:r>
            <w:r>
              <w:rPr>
                <w:rFonts w:hint="eastAsia"/>
                <w:color w:val="000000"/>
                <w:sz w:val="23"/>
                <w:szCs w:val="23"/>
              </w:rPr>
              <w:t xml:space="preserve">x = </w:t>
            </w:r>
            <w:r>
              <w:rPr>
                <w:rFonts w:hint="eastAsia"/>
                <w:color w:val="0000FF"/>
                <w:sz w:val="23"/>
                <w:szCs w:val="23"/>
              </w:rPr>
              <w:t>3</w:t>
            </w:r>
            <w:r>
              <w:rPr>
                <w:rFonts w:hint="eastAsia"/>
                <w:color w:val="000000"/>
                <w:sz w:val="23"/>
                <w:szCs w:val="23"/>
              </w:rPr>
              <w:t xml:space="preserve">;  </w:t>
            </w:r>
            <w:r>
              <w:rPr>
                <w:rFonts w:hint="eastAsia"/>
                <w:i/>
                <w:iCs/>
                <w:color w:val="808080"/>
                <w:sz w:val="23"/>
                <w:szCs w:val="23"/>
              </w:rPr>
              <w:t>//报错（x变量未定义）</w:t>
            </w:r>
            <w:r>
              <w:rPr>
                <w:rFonts w:hint="eastAsia"/>
                <w:i/>
                <w:iCs/>
                <w:color w:val="808080"/>
                <w:sz w:val="23"/>
                <w:szCs w:val="23"/>
              </w:rPr>
              <w:br/>
            </w:r>
            <w:r>
              <w:rPr>
                <w:rFonts w:hint="eastAsia"/>
                <w:color w:val="000000"/>
                <w:sz w:val="23"/>
                <w:szCs w:val="23"/>
              </w:rPr>
              <w:t>}</w:t>
            </w:r>
            <w:r>
              <w:rPr>
                <w:rFonts w:hint="eastAsia"/>
                <w:color w:val="000000"/>
                <w:sz w:val="23"/>
                <w:szCs w:val="23"/>
              </w:rPr>
              <w:br/>
              <w:t>f();</w:t>
            </w:r>
          </w:p>
        </w:tc>
      </w:tr>
    </w:tbl>
    <w:p w14:paraId="39C6DB2C" w14:textId="27754553" w:rsidR="00DF3634" w:rsidRDefault="00DF3634" w:rsidP="00DF3634">
      <w:pPr>
        <w:pStyle w:val="5"/>
        <w:ind w:right="210"/>
      </w:pPr>
      <w:r>
        <w:rPr>
          <w:rFonts w:hint="eastAsia"/>
        </w:rPr>
        <w:t>不允许删除变量、函数</w:t>
      </w:r>
    </w:p>
    <w:tbl>
      <w:tblPr>
        <w:tblStyle w:val="ac"/>
        <w:tblW w:w="0" w:type="auto"/>
        <w:tblInd w:w="420" w:type="dxa"/>
        <w:tblLook w:val="04A0" w:firstRow="1" w:lastRow="0" w:firstColumn="1" w:lastColumn="0" w:noHBand="0" w:noVBand="1"/>
      </w:tblPr>
      <w:tblGrid>
        <w:gridCol w:w="7876"/>
      </w:tblGrid>
      <w:tr w:rsidR="00DF3634" w14:paraId="1BDDE3F7" w14:textId="77777777" w:rsidTr="00DF3634">
        <w:tc>
          <w:tcPr>
            <w:tcW w:w="8296" w:type="dxa"/>
          </w:tcPr>
          <w:p w14:paraId="3136BC2D" w14:textId="06ABFEC8" w:rsidR="00DF3634" w:rsidRPr="00DF3634" w:rsidRDefault="00DF3634" w:rsidP="00DF3634">
            <w:pPr>
              <w:pStyle w:val="HTML0"/>
              <w:shd w:val="clear" w:color="auto" w:fill="FFFFFF"/>
              <w:rPr>
                <w:color w:val="000000"/>
                <w:sz w:val="23"/>
                <w:szCs w:val="23"/>
              </w:rPr>
            </w:pPr>
            <w:r>
              <w:rPr>
                <w:rFonts w:hint="eastAsia"/>
                <w:b/>
                <w:bCs/>
                <w:color w:val="008000"/>
                <w:sz w:val="23"/>
                <w:szCs w:val="23"/>
              </w:rPr>
              <w:t>"use strict"</w:t>
            </w:r>
            <w:r>
              <w:rPr>
                <w:rFonts w:hint="eastAsia"/>
                <w:b/>
                <w:bCs/>
                <w:color w:val="008000"/>
                <w:sz w:val="23"/>
                <w:szCs w:val="23"/>
              </w:rPr>
              <w:br/>
            </w:r>
            <w:r>
              <w:rPr>
                <w:rFonts w:hint="eastAsia"/>
                <w:b/>
                <w:bCs/>
                <w:color w:val="000080"/>
                <w:sz w:val="23"/>
                <w:szCs w:val="23"/>
              </w:rPr>
              <w:t xml:space="preserve">var </w:t>
            </w:r>
            <w:r>
              <w:rPr>
                <w:rFonts w:hint="eastAsia"/>
                <w:color w:val="000000"/>
                <w:sz w:val="23"/>
                <w:szCs w:val="23"/>
              </w:rPr>
              <w:t xml:space="preserve">y = </w:t>
            </w:r>
            <w:r>
              <w:rPr>
                <w:rFonts w:hint="eastAsia"/>
                <w:color w:val="0000FF"/>
                <w:sz w:val="23"/>
                <w:szCs w:val="23"/>
              </w:rPr>
              <w:t>1</w:t>
            </w:r>
            <w:r>
              <w:rPr>
                <w:rFonts w:hint="eastAsia"/>
                <w:color w:val="000000"/>
                <w:sz w:val="23"/>
                <w:szCs w:val="23"/>
              </w:rPr>
              <w:t>;</w:t>
            </w:r>
            <w:r>
              <w:rPr>
                <w:rFonts w:hint="eastAsia"/>
                <w:color w:val="000000"/>
                <w:sz w:val="23"/>
                <w:szCs w:val="23"/>
              </w:rPr>
              <w:br/>
            </w:r>
            <w:r>
              <w:rPr>
                <w:rFonts w:hint="eastAsia"/>
                <w:b/>
                <w:bCs/>
                <w:color w:val="000080"/>
                <w:sz w:val="23"/>
                <w:szCs w:val="23"/>
              </w:rPr>
              <w:t xml:space="preserve">function </w:t>
            </w:r>
            <w:r>
              <w:rPr>
                <w:rFonts w:hint="eastAsia"/>
                <w:color w:val="000000"/>
                <w:sz w:val="23"/>
                <w:szCs w:val="23"/>
              </w:rPr>
              <w:t>f(){</w:t>
            </w:r>
            <w:r>
              <w:rPr>
                <w:rFonts w:hint="eastAsia"/>
                <w:color w:val="000000"/>
                <w:sz w:val="23"/>
                <w:szCs w:val="23"/>
              </w:rPr>
              <w:br/>
              <w:t xml:space="preserve">    </w:t>
            </w:r>
            <w:r>
              <w:rPr>
                <w:rFonts w:hint="eastAsia"/>
                <w:b/>
                <w:bCs/>
                <w:color w:val="000080"/>
                <w:sz w:val="23"/>
                <w:szCs w:val="23"/>
              </w:rPr>
              <w:t xml:space="preserve">var </w:t>
            </w:r>
            <w:r>
              <w:rPr>
                <w:rFonts w:hint="eastAsia"/>
                <w:color w:val="000000"/>
                <w:sz w:val="23"/>
                <w:szCs w:val="23"/>
              </w:rPr>
              <w:t xml:space="preserve">x = </w:t>
            </w:r>
            <w:r>
              <w:rPr>
                <w:rFonts w:hint="eastAsia"/>
                <w:color w:val="0000FF"/>
                <w:sz w:val="23"/>
                <w:szCs w:val="23"/>
              </w:rPr>
              <w:t>3</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delete </w:t>
            </w:r>
            <w:r>
              <w:rPr>
                <w:rFonts w:hint="eastAsia"/>
                <w:color w:val="000000"/>
                <w:sz w:val="23"/>
                <w:szCs w:val="23"/>
              </w:rPr>
              <w:t xml:space="preserve">y;   </w:t>
            </w:r>
            <w:r>
              <w:rPr>
                <w:rFonts w:hint="eastAsia"/>
                <w:i/>
                <w:iCs/>
                <w:color w:val="808080"/>
                <w:sz w:val="23"/>
                <w:szCs w:val="23"/>
              </w:rPr>
              <w:t>//报错（不能删除变量）</w:t>
            </w:r>
            <w:r>
              <w:rPr>
                <w:rFonts w:hint="eastAsia"/>
                <w:i/>
                <w:iCs/>
                <w:color w:val="808080"/>
                <w:sz w:val="23"/>
                <w:szCs w:val="23"/>
              </w:rPr>
              <w:br/>
            </w:r>
            <w:r>
              <w:rPr>
                <w:rFonts w:hint="eastAsia"/>
                <w:b/>
                <w:bCs/>
                <w:color w:val="000080"/>
                <w:sz w:val="23"/>
                <w:szCs w:val="23"/>
              </w:rPr>
              <w:t xml:space="preserve">delete </w:t>
            </w:r>
            <w:r>
              <w:rPr>
                <w:rFonts w:hint="eastAsia"/>
                <w:color w:val="000000"/>
                <w:sz w:val="23"/>
                <w:szCs w:val="23"/>
              </w:rPr>
              <w:t xml:space="preserve">f;   </w:t>
            </w:r>
            <w:r>
              <w:rPr>
                <w:rFonts w:hint="eastAsia"/>
                <w:i/>
                <w:iCs/>
                <w:color w:val="808080"/>
                <w:sz w:val="23"/>
                <w:szCs w:val="23"/>
              </w:rPr>
              <w:t>//报错（不能删除函数）</w:t>
            </w:r>
          </w:p>
        </w:tc>
      </w:tr>
    </w:tbl>
    <w:p w14:paraId="58F15598" w14:textId="73A62CEF" w:rsidR="00DF3634" w:rsidRDefault="00DF3634" w:rsidP="00DF3634">
      <w:pPr>
        <w:pStyle w:val="5"/>
        <w:ind w:right="210"/>
      </w:pPr>
      <w:r>
        <w:rPr>
          <w:rFonts w:hint="eastAsia"/>
        </w:rPr>
        <w:t>不允许</w:t>
      </w:r>
      <w:r w:rsidR="003620C0">
        <w:rPr>
          <w:rFonts w:hint="eastAsia"/>
        </w:rPr>
        <w:t>形参重名</w:t>
      </w:r>
    </w:p>
    <w:p w14:paraId="4916BBCB" w14:textId="054D51A6" w:rsidR="003620C0" w:rsidRDefault="003620C0" w:rsidP="003620C0">
      <w:pPr>
        <w:ind w:left="420"/>
      </w:pPr>
      <w:r>
        <w:rPr>
          <w:rFonts w:hint="eastAsia"/>
        </w:rPr>
        <w:t>注意：变量和函数还是可以重定义的，这个限制只针对于形参。</w:t>
      </w:r>
    </w:p>
    <w:tbl>
      <w:tblPr>
        <w:tblStyle w:val="ac"/>
        <w:tblW w:w="0" w:type="auto"/>
        <w:tblInd w:w="420" w:type="dxa"/>
        <w:tblLook w:val="04A0" w:firstRow="1" w:lastRow="0" w:firstColumn="1" w:lastColumn="0" w:noHBand="0" w:noVBand="1"/>
      </w:tblPr>
      <w:tblGrid>
        <w:gridCol w:w="7876"/>
      </w:tblGrid>
      <w:tr w:rsidR="003620C0" w14:paraId="321E017F" w14:textId="77777777" w:rsidTr="003620C0">
        <w:tc>
          <w:tcPr>
            <w:tcW w:w="8296" w:type="dxa"/>
          </w:tcPr>
          <w:p w14:paraId="25C282BB" w14:textId="598B494D" w:rsidR="003620C0" w:rsidRPr="003620C0" w:rsidRDefault="003620C0" w:rsidP="003620C0">
            <w:pPr>
              <w:pStyle w:val="HTML0"/>
              <w:shd w:val="clear" w:color="auto" w:fill="FFFFFF"/>
              <w:rPr>
                <w:color w:val="000000"/>
                <w:sz w:val="23"/>
                <w:szCs w:val="23"/>
              </w:rPr>
            </w:pPr>
            <w:r>
              <w:rPr>
                <w:rFonts w:hint="eastAsia"/>
                <w:b/>
                <w:bCs/>
                <w:color w:val="008000"/>
                <w:sz w:val="23"/>
                <w:szCs w:val="23"/>
              </w:rPr>
              <w:t>"use strict"</w:t>
            </w:r>
            <w:r>
              <w:rPr>
                <w:rFonts w:hint="eastAsia"/>
                <w:color w:val="000000"/>
                <w:sz w:val="23"/>
                <w:szCs w:val="23"/>
              </w:rPr>
              <w:t>;</w:t>
            </w:r>
            <w:r>
              <w:rPr>
                <w:rFonts w:hint="eastAsia"/>
                <w:color w:val="000000"/>
                <w:sz w:val="23"/>
                <w:szCs w:val="23"/>
              </w:rPr>
              <w:br/>
            </w:r>
            <w:r>
              <w:rPr>
                <w:rFonts w:hint="eastAsia"/>
                <w:b/>
                <w:bCs/>
                <w:color w:val="000080"/>
                <w:sz w:val="23"/>
                <w:szCs w:val="23"/>
              </w:rPr>
              <w:t xml:space="preserve">function </w:t>
            </w:r>
            <w:r>
              <w:rPr>
                <w:rFonts w:hint="eastAsia"/>
                <w:color w:val="000000"/>
                <w:sz w:val="23"/>
                <w:szCs w:val="23"/>
              </w:rPr>
              <w:t xml:space="preserve">x(p1, p1) {};  </w:t>
            </w:r>
            <w:r>
              <w:rPr>
                <w:rFonts w:hint="eastAsia"/>
                <w:i/>
                <w:iCs/>
                <w:color w:val="808080"/>
                <w:sz w:val="23"/>
                <w:szCs w:val="23"/>
              </w:rPr>
              <w:t>//报错（形参重名）</w:t>
            </w:r>
          </w:p>
        </w:tc>
      </w:tr>
    </w:tbl>
    <w:p w14:paraId="024210AB" w14:textId="76763CAC" w:rsidR="003620C0" w:rsidRDefault="00A91C45" w:rsidP="003620C0">
      <w:pPr>
        <w:pStyle w:val="5"/>
        <w:ind w:right="210"/>
      </w:pPr>
      <w:r>
        <w:rPr>
          <w:rFonts w:hint="eastAsia"/>
        </w:rPr>
        <w:t>不允许使用8进制</w:t>
      </w:r>
    </w:p>
    <w:tbl>
      <w:tblPr>
        <w:tblStyle w:val="ac"/>
        <w:tblW w:w="0" w:type="auto"/>
        <w:tblInd w:w="420" w:type="dxa"/>
        <w:tblLook w:val="04A0" w:firstRow="1" w:lastRow="0" w:firstColumn="1" w:lastColumn="0" w:noHBand="0" w:noVBand="1"/>
      </w:tblPr>
      <w:tblGrid>
        <w:gridCol w:w="7876"/>
      </w:tblGrid>
      <w:tr w:rsidR="00A91C45" w14:paraId="6495AB68" w14:textId="77777777" w:rsidTr="00A91C45">
        <w:tc>
          <w:tcPr>
            <w:tcW w:w="8296" w:type="dxa"/>
          </w:tcPr>
          <w:p w14:paraId="20908D9E" w14:textId="7DCCB343" w:rsidR="00A91C45" w:rsidRDefault="00A91C45" w:rsidP="00A91C45">
            <w:r>
              <w:rPr>
                <w:rFonts w:ascii="Consolas" w:hAnsi="Consolas"/>
                <w:color w:val="A52A2A"/>
                <w:bdr w:val="none" w:sz="0" w:space="0" w:color="auto" w:frame="1"/>
                <w:shd w:val="clear" w:color="auto" w:fill="FFFFFF"/>
              </w:rPr>
              <w:t>"use strict"</w:t>
            </w:r>
            <w:r>
              <w:rPr>
                <w:rFonts w:ascii="Consolas" w:hAnsi="Consolas"/>
                <w:color w:val="000000"/>
                <w:shd w:val="clear" w:color="auto" w:fill="FFFFFF"/>
              </w:rPr>
              <w:t>;</w:t>
            </w:r>
            <w:r>
              <w:rPr>
                <w:rFonts w:ascii="Consolas" w:hAnsi="Consolas"/>
                <w:color w:val="000000"/>
              </w:rPr>
              <w:br/>
            </w:r>
            <w:r>
              <w:rPr>
                <w:rFonts w:ascii="Consolas" w:hAnsi="Consolas"/>
                <w:color w:val="0000CD"/>
                <w:bdr w:val="none" w:sz="0" w:space="0" w:color="auto" w:frame="1"/>
                <w:shd w:val="clear" w:color="auto" w:fill="FFFFFF"/>
              </w:rPr>
              <w:t>var</w:t>
            </w:r>
            <w:r>
              <w:rPr>
                <w:rFonts w:ascii="Consolas" w:hAnsi="Consolas"/>
                <w:color w:val="000000"/>
                <w:shd w:val="clear" w:color="auto" w:fill="FFFFFF"/>
              </w:rPr>
              <w:t> x = </w:t>
            </w:r>
            <w:r>
              <w:rPr>
                <w:rFonts w:ascii="Consolas" w:hAnsi="Consolas"/>
                <w:color w:val="FF0000"/>
                <w:bdr w:val="none" w:sz="0" w:space="0" w:color="auto" w:frame="1"/>
                <w:shd w:val="clear" w:color="auto" w:fill="FFFFFF"/>
              </w:rPr>
              <w:t>010</w:t>
            </w:r>
            <w:r>
              <w:rPr>
                <w:rFonts w:ascii="Consolas" w:hAnsi="Consolas"/>
                <w:color w:val="000000"/>
                <w:shd w:val="clear" w:color="auto" w:fill="FFFFFF"/>
              </w:rPr>
              <w:t>;             </w:t>
            </w:r>
            <w:r>
              <w:rPr>
                <w:rFonts w:ascii="Consolas" w:hAnsi="Consolas"/>
                <w:color w:val="008000"/>
                <w:bdr w:val="none" w:sz="0" w:space="0" w:color="auto" w:frame="1"/>
                <w:shd w:val="clear" w:color="auto" w:fill="FFFFFF"/>
              </w:rPr>
              <w:t xml:space="preserve">// </w:t>
            </w:r>
            <w:r>
              <w:rPr>
                <w:rFonts w:ascii="Consolas" w:hAnsi="Consolas"/>
                <w:color w:val="008000"/>
                <w:bdr w:val="none" w:sz="0" w:space="0" w:color="auto" w:frame="1"/>
                <w:shd w:val="clear" w:color="auto" w:fill="FFFFFF"/>
              </w:rPr>
              <w:t>报错</w:t>
            </w:r>
          </w:p>
        </w:tc>
      </w:tr>
    </w:tbl>
    <w:p w14:paraId="310289FF" w14:textId="333CE870" w:rsidR="00A91C45" w:rsidRDefault="00A91C45" w:rsidP="00A91C45">
      <w:pPr>
        <w:pStyle w:val="5"/>
        <w:ind w:right="210"/>
      </w:pPr>
      <w:r>
        <w:rPr>
          <w:rFonts w:hint="eastAsia"/>
        </w:rPr>
        <w:t>不允许使用转义字符</w:t>
      </w:r>
    </w:p>
    <w:tbl>
      <w:tblPr>
        <w:tblStyle w:val="ac"/>
        <w:tblW w:w="0" w:type="auto"/>
        <w:tblInd w:w="420" w:type="dxa"/>
        <w:tblLook w:val="04A0" w:firstRow="1" w:lastRow="0" w:firstColumn="1" w:lastColumn="0" w:noHBand="0" w:noVBand="1"/>
      </w:tblPr>
      <w:tblGrid>
        <w:gridCol w:w="7876"/>
      </w:tblGrid>
      <w:tr w:rsidR="00A91C45" w14:paraId="285441AD" w14:textId="77777777" w:rsidTr="00A91C45">
        <w:tc>
          <w:tcPr>
            <w:tcW w:w="8296" w:type="dxa"/>
          </w:tcPr>
          <w:p w14:paraId="4C8869EB" w14:textId="42F1A312" w:rsidR="00A91C45" w:rsidRDefault="00A91C45" w:rsidP="00A91C45">
            <w:r>
              <w:rPr>
                <w:rFonts w:ascii="Consolas" w:hAnsi="Consolas"/>
                <w:color w:val="A52A2A"/>
                <w:bdr w:val="none" w:sz="0" w:space="0" w:color="auto" w:frame="1"/>
                <w:shd w:val="clear" w:color="auto" w:fill="FFFFFF"/>
              </w:rPr>
              <w:t>"use strict"</w:t>
            </w:r>
            <w:r>
              <w:rPr>
                <w:rFonts w:ascii="Consolas" w:hAnsi="Consolas"/>
                <w:color w:val="000000"/>
                <w:shd w:val="clear" w:color="auto" w:fill="FFFFFF"/>
              </w:rPr>
              <w:t>;</w:t>
            </w:r>
            <w:r>
              <w:rPr>
                <w:rFonts w:ascii="Consolas" w:hAnsi="Consolas"/>
                <w:color w:val="000000"/>
              </w:rPr>
              <w:br/>
            </w:r>
            <w:r>
              <w:rPr>
                <w:rFonts w:ascii="Consolas" w:hAnsi="Consolas"/>
                <w:color w:val="0000CD"/>
                <w:bdr w:val="none" w:sz="0" w:space="0" w:color="auto" w:frame="1"/>
                <w:shd w:val="clear" w:color="auto" w:fill="FFFFFF"/>
              </w:rPr>
              <w:t>var</w:t>
            </w:r>
            <w:r>
              <w:rPr>
                <w:rFonts w:ascii="Consolas" w:hAnsi="Consolas"/>
                <w:color w:val="000000"/>
                <w:shd w:val="clear" w:color="auto" w:fill="FFFFFF"/>
              </w:rPr>
              <w:t> x = \010;            </w:t>
            </w:r>
            <w:r>
              <w:rPr>
                <w:rFonts w:ascii="Consolas" w:hAnsi="Consolas"/>
                <w:color w:val="008000"/>
                <w:bdr w:val="none" w:sz="0" w:space="0" w:color="auto" w:frame="1"/>
                <w:shd w:val="clear" w:color="auto" w:fill="FFFFFF"/>
              </w:rPr>
              <w:t xml:space="preserve">// </w:t>
            </w:r>
            <w:r>
              <w:rPr>
                <w:rFonts w:ascii="Consolas" w:hAnsi="Consolas"/>
                <w:color w:val="008000"/>
                <w:bdr w:val="none" w:sz="0" w:space="0" w:color="auto" w:frame="1"/>
                <w:shd w:val="clear" w:color="auto" w:fill="FFFFFF"/>
              </w:rPr>
              <w:t>报错</w:t>
            </w:r>
          </w:p>
        </w:tc>
      </w:tr>
    </w:tbl>
    <w:p w14:paraId="42ADD074" w14:textId="235C3DED" w:rsidR="00A91C45" w:rsidRDefault="00A91C45" w:rsidP="00A91C45">
      <w:pPr>
        <w:pStyle w:val="5"/>
        <w:ind w:right="210"/>
      </w:pPr>
      <w:r>
        <w:rPr>
          <w:rFonts w:hint="eastAsia"/>
        </w:rPr>
        <w:t>不允许对只读属性赋值</w:t>
      </w:r>
    </w:p>
    <w:tbl>
      <w:tblPr>
        <w:tblStyle w:val="ac"/>
        <w:tblW w:w="0" w:type="auto"/>
        <w:tblInd w:w="420" w:type="dxa"/>
        <w:tblLook w:val="04A0" w:firstRow="1" w:lastRow="0" w:firstColumn="1" w:lastColumn="0" w:noHBand="0" w:noVBand="1"/>
      </w:tblPr>
      <w:tblGrid>
        <w:gridCol w:w="7876"/>
      </w:tblGrid>
      <w:tr w:rsidR="00A91C45" w14:paraId="45E22CCB" w14:textId="77777777" w:rsidTr="00A91C45">
        <w:tc>
          <w:tcPr>
            <w:tcW w:w="8296" w:type="dxa"/>
          </w:tcPr>
          <w:p w14:paraId="0ED614A1" w14:textId="5834CA8F" w:rsidR="00A91C45" w:rsidRDefault="00A91C45" w:rsidP="00A91C45">
            <w:r>
              <w:rPr>
                <w:rFonts w:ascii="Consolas" w:hAnsi="Consolas"/>
                <w:color w:val="A52A2A"/>
                <w:bdr w:val="none" w:sz="0" w:space="0" w:color="auto" w:frame="1"/>
                <w:shd w:val="clear" w:color="auto" w:fill="FFFFFF"/>
              </w:rPr>
              <w:t>"use strict"</w:t>
            </w:r>
            <w:r>
              <w:rPr>
                <w:rFonts w:ascii="Consolas" w:hAnsi="Consolas"/>
                <w:color w:val="000000"/>
                <w:shd w:val="clear" w:color="auto" w:fill="FFFFFF"/>
              </w:rPr>
              <w:t>;</w:t>
            </w:r>
            <w:r>
              <w:rPr>
                <w:rFonts w:ascii="Consolas" w:hAnsi="Consolas"/>
                <w:color w:val="000000"/>
              </w:rPr>
              <w:br/>
            </w:r>
            <w:r>
              <w:rPr>
                <w:rFonts w:ascii="Consolas" w:hAnsi="Consolas"/>
                <w:color w:val="0000CD"/>
                <w:bdr w:val="none" w:sz="0" w:space="0" w:color="auto" w:frame="1"/>
                <w:shd w:val="clear" w:color="auto" w:fill="FFFFFF"/>
              </w:rPr>
              <w:t>var</w:t>
            </w:r>
            <w:r>
              <w:rPr>
                <w:rFonts w:ascii="Consolas" w:hAnsi="Consolas"/>
                <w:color w:val="000000"/>
                <w:shd w:val="clear" w:color="auto" w:fill="FFFFFF"/>
              </w:rPr>
              <w:t> obj = {};</w:t>
            </w:r>
            <w:r>
              <w:rPr>
                <w:rFonts w:ascii="Consolas" w:hAnsi="Consolas"/>
                <w:color w:val="000000"/>
              </w:rPr>
              <w:br/>
            </w:r>
            <w:r>
              <w:rPr>
                <w:rFonts w:ascii="Consolas" w:hAnsi="Consolas"/>
                <w:color w:val="000000"/>
                <w:shd w:val="clear" w:color="auto" w:fill="FFFFFF"/>
              </w:rPr>
              <w:t>Object.defineProperty(obj, </w:t>
            </w:r>
            <w:r>
              <w:rPr>
                <w:rFonts w:ascii="Consolas" w:hAnsi="Consolas"/>
                <w:color w:val="A52A2A"/>
                <w:bdr w:val="none" w:sz="0" w:space="0" w:color="auto" w:frame="1"/>
                <w:shd w:val="clear" w:color="auto" w:fill="FFFFFF"/>
              </w:rPr>
              <w:t>"x"</w:t>
            </w:r>
            <w:r>
              <w:rPr>
                <w:rFonts w:ascii="Consolas" w:hAnsi="Consolas"/>
                <w:color w:val="000000"/>
                <w:shd w:val="clear" w:color="auto" w:fill="FFFFFF"/>
              </w:rPr>
              <w:t>, {value:</w:t>
            </w:r>
            <w:r>
              <w:rPr>
                <w:rFonts w:ascii="Consolas" w:hAnsi="Consolas"/>
                <w:color w:val="FF0000"/>
                <w:bdr w:val="none" w:sz="0" w:space="0" w:color="auto" w:frame="1"/>
                <w:shd w:val="clear" w:color="auto" w:fill="FFFFFF"/>
              </w:rPr>
              <w:t>0</w:t>
            </w:r>
            <w:r>
              <w:rPr>
                <w:rFonts w:ascii="Consolas" w:hAnsi="Consolas"/>
                <w:color w:val="000000"/>
                <w:shd w:val="clear" w:color="auto" w:fill="FFFFFF"/>
              </w:rPr>
              <w:t>, writable:</w:t>
            </w:r>
            <w:r>
              <w:rPr>
                <w:rFonts w:ascii="Consolas" w:hAnsi="Consolas"/>
                <w:color w:val="0000CD"/>
                <w:bdr w:val="none" w:sz="0" w:space="0" w:color="auto" w:frame="1"/>
                <w:shd w:val="clear" w:color="auto" w:fill="FFFFFF"/>
              </w:rPr>
              <w:t>false</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obj.x = </w:t>
            </w:r>
            <w:r>
              <w:rPr>
                <w:rFonts w:ascii="Consolas" w:hAnsi="Consolas"/>
                <w:color w:val="FF0000"/>
                <w:bdr w:val="none" w:sz="0" w:space="0" w:color="auto" w:frame="1"/>
                <w:shd w:val="clear" w:color="auto" w:fill="FFFFFF"/>
              </w:rPr>
              <w:t>3.14</w:t>
            </w:r>
            <w:r>
              <w:rPr>
                <w:rFonts w:ascii="Consolas" w:hAnsi="Consolas"/>
                <w:color w:val="000000"/>
                <w:shd w:val="clear" w:color="auto" w:fill="FFFFFF"/>
              </w:rPr>
              <w:t>;            </w:t>
            </w:r>
            <w:r>
              <w:rPr>
                <w:rFonts w:ascii="Consolas" w:hAnsi="Consolas"/>
                <w:color w:val="008000"/>
                <w:bdr w:val="none" w:sz="0" w:space="0" w:color="auto" w:frame="1"/>
                <w:shd w:val="clear" w:color="auto" w:fill="FFFFFF"/>
              </w:rPr>
              <w:t xml:space="preserve">// </w:t>
            </w:r>
            <w:r>
              <w:rPr>
                <w:rFonts w:ascii="Consolas" w:hAnsi="Consolas"/>
                <w:color w:val="008000"/>
                <w:bdr w:val="none" w:sz="0" w:space="0" w:color="auto" w:frame="1"/>
                <w:shd w:val="clear" w:color="auto" w:fill="FFFFFF"/>
              </w:rPr>
              <w:t>报错</w:t>
            </w:r>
          </w:p>
        </w:tc>
      </w:tr>
    </w:tbl>
    <w:p w14:paraId="24C06EBD" w14:textId="01FEC425" w:rsidR="00A91C45" w:rsidRDefault="00A91C45" w:rsidP="00A91C45">
      <w:pPr>
        <w:pStyle w:val="5"/>
        <w:ind w:right="210"/>
      </w:pPr>
      <w:r>
        <w:rPr>
          <w:rFonts w:hint="eastAsia"/>
        </w:rPr>
        <w:t>不允许对1个使用getter方法读取的属性赋值</w:t>
      </w:r>
    </w:p>
    <w:tbl>
      <w:tblPr>
        <w:tblStyle w:val="ac"/>
        <w:tblW w:w="0" w:type="auto"/>
        <w:tblInd w:w="420" w:type="dxa"/>
        <w:tblLook w:val="04A0" w:firstRow="1" w:lastRow="0" w:firstColumn="1" w:lastColumn="0" w:noHBand="0" w:noVBand="1"/>
      </w:tblPr>
      <w:tblGrid>
        <w:gridCol w:w="7876"/>
      </w:tblGrid>
      <w:tr w:rsidR="00A91C45" w14:paraId="0C6C2068" w14:textId="77777777" w:rsidTr="00A91C45">
        <w:tc>
          <w:tcPr>
            <w:tcW w:w="8296" w:type="dxa"/>
          </w:tcPr>
          <w:p w14:paraId="4479B6F1" w14:textId="792C8C98" w:rsidR="00A91C45" w:rsidRDefault="00A91C45" w:rsidP="00A91C45">
            <w:r>
              <w:rPr>
                <w:rFonts w:ascii="Consolas" w:hAnsi="Consolas"/>
                <w:color w:val="A52A2A"/>
                <w:bdr w:val="none" w:sz="0" w:space="0" w:color="auto" w:frame="1"/>
                <w:shd w:val="clear" w:color="auto" w:fill="FFFFFF"/>
              </w:rPr>
              <w:t>"use strict"</w:t>
            </w:r>
            <w:r>
              <w:rPr>
                <w:rFonts w:ascii="Consolas" w:hAnsi="Consolas"/>
                <w:color w:val="000000"/>
                <w:shd w:val="clear" w:color="auto" w:fill="FFFFFF"/>
              </w:rPr>
              <w:t>;</w:t>
            </w:r>
            <w:r>
              <w:rPr>
                <w:rFonts w:ascii="Consolas" w:hAnsi="Consolas"/>
                <w:color w:val="000000"/>
              </w:rPr>
              <w:br/>
            </w:r>
            <w:r>
              <w:rPr>
                <w:rFonts w:ascii="Consolas" w:hAnsi="Consolas"/>
                <w:color w:val="0000CD"/>
                <w:bdr w:val="none" w:sz="0" w:space="0" w:color="auto" w:frame="1"/>
                <w:shd w:val="clear" w:color="auto" w:fill="FFFFFF"/>
              </w:rPr>
              <w:t>var</w:t>
            </w:r>
            <w:r>
              <w:rPr>
                <w:rFonts w:ascii="Consolas" w:hAnsi="Consolas"/>
                <w:color w:val="000000"/>
                <w:shd w:val="clear" w:color="auto" w:fill="FFFFFF"/>
              </w:rPr>
              <w:t> obj = {get x() {</w:t>
            </w:r>
            <w:r>
              <w:rPr>
                <w:rFonts w:ascii="Consolas" w:hAnsi="Consolas"/>
                <w:color w:val="0000CD"/>
                <w:bdr w:val="none" w:sz="0" w:space="0" w:color="auto" w:frame="1"/>
                <w:shd w:val="clear" w:color="auto" w:fill="FFFFFF"/>
              </w:rPr>
              <w:t>return</w:t>
            </w:r>
            <w:r>
              <w:rPr>
                <w:rFonts w:ascii="Consolas" w:hAnsi="Consolas"/>
                <w:color w:val="000000"/>
                <w:shd w:val="clear" w:color="auto" w:fill="FFFFFF"/>
              </w:rPr>
              <w:t> </w:t>
            </w:r>
            <w:r>
              <w:rPr>
                <w:rFonts w:ascii="Consolas" w:hAnsi="Consolas"/>
                <w:color w:val="FF0000"/>
                <w:bdr w:val="none" w:sz="0" w:space="0" w:color="auto" w:frame="1"/>
                <w:shd w:val="clear" w:color="auto" w:fill="FFFFFF"/>
              </w:rPr>
              <w:t>0</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obj.x = </w:t>
            </w:r>
            <w:r>
              <w:rPr>
                <w:rFonts w:ascii="Consolas" w:hAnsi="Consolas"/>
                <w:color w:val="FF0000"/>
                <w:bdr w:val="none" w:sz="0" w:space="0" w:color="auto" w:frame="1"/>
                <w:shd w:val="clear" w:color="auto" w:fill="FFFFFF"/>
              </w:rPr>
              <w:t>3.14</w:t>
            </w:r>
            <w:r>
              <w:rPr>
                <w:rFonts w:ascii="Consolas" w:hAnsi="Consolas"/>
                <w:color w:val="000000"/>
                <w:shd w:val="clear" w:color="auto" w:fill="FFFFFF"/>
              </w:rPr>
              <w:t>;            </w:t>
            </w:r>
            <w:r>
              <w:rPr>
                <w:rFonts w:ascii="Consolas" w:hAnsi="Consolas"/>
                <w:color w:val="008000"/>
                <w:bdr w:val="none" w:sz="0" w:space="0" w:color="auto" w:frame="1"/>
                <w:shd w:val="clear" w:color="auto" w:fill="FFFFFF"/>
              </w:rPr>
              <w:t xml:space="preserve">// </w:t>
            </w:r>
            <w:r>
              <w:rPr>
                <w:rFonts w:ascii="Consolas" w:hAnsi="Consolas"/>
                <w:color w:val="008000"/>
                <w:bdr w:val="none" w:sz="0" w:space="0" w:color="auto" w:frame="1"/>
                <w:shd w:val="clear" w:color="auto" w:fill="FFFFFF"/>
              </w:rPr>
              <w:t>报错</w:t>
            </w:r>
          </w:p>
        </w:tc>
      </w:tr>
    </w:tbl>
    <w:p w14:paraId="25B780EE" w14:textId="7382EF63" w:rsidR="00A91C45" w:rsidRDefault="00A91C45" w:rsidP="00A91C45">
      <w:pPr>
        <w:pStyle w:val="5"/>
        <w:ind w:right="210"/>
      </w:pPr>
      <w:r>
        <w:rPr>
          <w:rFonts w:hint="eastAsia"/>
        </w:rPr>
        <w:t>不允许删除1个不允许删除的属性</w:t>
      </w:r>
    </w:p>
    <w:tbl>
      <w:tblPr>
        <w:tblStyle w:val="ac"/>
        <w:tblW w:w="0" w:type="auto"/>
        <w:tblInd w:w="420" w:type="dxa"/>
        <w:tblLook w:val="04A0" w:firstRow="1" w:lastRow="0" w:firstColumn="1" w:lastColumn="0" w:noHBand="0" w:noVBand="1"/>
      </w:tblPr>
      <w:tblGrid>
        <w:gridCol w:w="7876"/>
      </w:tblGrid>
      <w:tr w:rsidR="00A91C45" w14:paraId="3989B3EB" w14:textId="77777777" w:rsidTr="00A91C45">
        <w:tc>
          <w:tcPr>
            <w:tcW w:w="8296" w:type="dxa"/>
          </w:tcPr>
          <w:p w14:paraId="3EDCD950" w14:textId="726DB4AC" w:rsidR="00A91C45" w:rsidRDefault="00735B7C" w:rsidP="00A91C45">
            <w:r>
              <w:rPr>
                <w:rFonts w:ascii="Consolas" w:hAnsi="Consolas"/>
                <w:color w:val="A52A2A"/>
                <w:bdr w:val="none" w:sz="0" w:space="0" w:color="auto" w:frame="1"/>
                <w:shd w:val="clear" w:color="auto" w:fill="FFFFFF"/>
              </w:rPr>
              <w:t>"use strict"</w:t>
            </w:r>
            <w:r>
              <w:rPr>
                <w:rFonts w:ascii="Consolas" w:hAnsi="Consolas"/>
                <w:color w:val="000000"/>
                <w:shd w:val="clear" w:color="auto" w:fill="FFFFFF"/>
              </w:rPr>
              <w:t>;</w:t>
            </w:r>
            <w:r>
              <w:rPr>
                <w:rFonts w:ascii="Consolas" w:hAnsi="Consolas"/>
                <w:color w:val="000000"/>
              </w:rPr>
              <w:br/>
            </w:r>
            <w:r>
              <w:rPr>
                <w:rFonts w:ascii="Consolas" w:hAnsi="Consolas"/>
                <w:color w:val="0000CD"/>
                <w:bdr w:val="none" w:sz="0" w:space="0" w:color="auto" w:frame="1"/>
                <w:shd w:val="clear" w:color="auto" w:fill="FFFFFF"/>
              </w:rPr>
              <w:lastRenderedPageBreak/>
              <w:t>delete</w:t>
            </w:r>
            <w:r>
              <w:rPr>
                <w:rFonts w:ascii="Consolas" w:hAnsi="Consolas"/>
                <w:color w:val="000000"/>
                <w:shd w:val="clear" w:color="auto" w:fill="FFFFFF"/>
              </w:rPr>
              <w:t> Object.prototype; </w:t>
            </w:r>
            <w:r>
              <w:rPr>
                <w:rFonts w:ascii="Consolas" w:hAnsi="Consolas"/>
                <w:color w:val="008000"/>
                <w:bdr w:val="none" w:sz="0" w:space="0" w:color="auto" w:frame="1"/>
                <w:shd w:val="clear" w:color="auto" w:fill="FFFFFF"/>
              </w:rPr>
              <w:t xml:space="preserve">// </w:t>
            </w:r>
            <w:r>
              <w:rPr>
                <w:rFonts w:ascii="Consolas" w:hAnsi="Consolas"/>
                <w:color w:val="008000"/>
                <w:bdr w:val="none" w:sz="0" w:space="0" w:color="auto" w:frame="1"/>
                <w:shd w:val="clear" w:color="auto" w:fill="FFFFFF"/>
              </w:rPr>
              <w:t>报错</w:t>
            </w:r>
          </w:p>
        </w:tc>
      </w:tr>
    </w:tbl>
    <w:p w14:paraId="01269C49" w14:textId="013ECD44" w:rsidR="00A91C45" w:rsidRDefault="00735B7C" w:rsidP="00735B7C">
      <w:pPr>
        <w:pStyle w:val="5"/>
        <w:ind w:right="210"/>
      </w:pPr>
      <w:r>
        <w:rPr>
          <w:rFonts w:hint="eastAsia"/>
        </w:rPr>
        <w:lastRenderedPageBreak/>
        <w:t>不允许使用特定字符串作为变量、函数名</w:t>
      </w:r>
    </w:p>
    <w:p w14:paraId="45A754F6" w14:textId="517F1C25" w:rsidR="00735B7C" w:rsidRDefault="00735B7C" w:rsidP="00735B7C">
      <w:pPr>
        <w:ind w:left="420"/>
      </w:pPr>
      <w:r>
        <w:rPr>
          <w:rFonts w:hint="eastAsia"/>
        </w:rPr>
        <w:t>特定字符串包括：</w:t>
      </w:r>
    </w:p>
    <w:p w14:paraId="14678AC4" w14:textId="0CA2A3B0" w:rsidR="00735B7C" w:rsidRDefault="00735B7C" w:rsidP="00735B7C">
      <w:pPr>
        <w:ind w:left="420"/>
      </w:pPr>
      <w:r>
        <w:tab/>
      </w:r>
      <w:r>
        <w:rPr>
          <w:rFonts w:hint="eastAsia"/>
        </w:rPr>
        <w:t>eval、arguments、</w:t>
      </w:r>
      <w:hyperlink w:anchor="_保留关键字" w:history="1">
        <w:r w:rsidRPr="00735B7C">
          <w:rPr>
            <w:rStyle w:val="a6"/>
            <w:rFonts w:hint="eastAsia"/>
          </w:rPr>
          <w:t>保留关键字</w:t>
        </w:r>
      </w:hyperlink>
    </w:p>
    <w:tbl>
      <w:tblPr>
        <w:tblStyle w:val="ac"/>
        <w:tblW w:w="0" w:type="auto"/>
        <w:tblInd w:w="420" w:type="dxa"/>
        <w:tblLook w:val="04A0" w:firstRow="1" w:lastRow="0" w:firstColumn="1" w:lastColumn="0" w:noHBand="0" w:noVBand="1"/>
      </w:tblPr>
      <w:tblGrid>
        <w:gridCol w:w="7876"/>
      </w:tblGrid>
      <w:tr w:rsidR="00735B7C" w14:paraId="63C633F5" w14:textId="77777777" w:rsidTr="00735B7C">
        <w:tc>
          <w:tcPr>
            <w:tcW w:w="8296" w:type="dxa"/>
          </w:tcPr>
          <w:p w14:paraId="5FF8B860" w14:textId="189D065B" w:rsidR="00735B7C" w:rsidRDefault="00735B7C" w:rsidP="00735B7C">
            <w:r>
              <w:rPr>
                <w:rFonts w:ascii="Consolas" w:hAnsi="Consolas"/>
                <w:color w:val="A52A2A"/>
                <w:bdr w:val="none" w:sz="0" w:space="0" w:color="auto" w:frame="1"/>
                <w:shd w:val="clear" w:color="auto" w:fill="FFFFFF"/>
              </w:rPr>
              <w:t>"use strict"</w:t>
            </w:r>
            <w:r>
              <w:rPr>
                <w:rFonts w:ascii="Consolas" w:hAnsi="Consolas"/>
                <w:color w:val="000000"/>
                <w:shd w:val="clear" w:color="auto" w:fill="FFFFFF"/>
              </w:rPr>
              <w:t>;</w:t>
            </w:r>
            <w:r>
              <w:rPr>
                <w:rFonts w:ascii="Consolas" w:hAnsi="Consolas"/>
                <w:color w:val="000000"/>
              </w:rPr>
              <w:br/>
            </w:r>
            <w:r>
              <w:rPr>
                <w:rFonts w:ascii="Consolas" w:hAnsi="Consolas"/>
                <w:color w:val="0000CD"/>
                <w:bdr w:val="none" w:sz="0" w:space="0" w:color="auto" w:frame="1"/>
                <w:shd w:val="clear" w:color="auto" w:fill="FFFFFF"/>
              </w:rPr>
              <w:t>var</w:t>
            </w:r>
            <w:r>
              <w:rPr>
                <w:rFonts w:ascii="Consolas" w:hAnsi="Consolas"/>
                <w:color w:val="000000"/>
                <w:shd w:val="clear" w:color="auto" w:fill="FFFFFF"/>
              </w:rPr>
              <w:t> </w:t>
            </w:r>
            <w:r>
              <w:rPr>
                <w:rFonts w:ascii="Consolas" w:hAnsi="Consolas"/>
                <w:color w:val="0000CD"/>
                <w:bdr w:val="none" w:sz="0" w:space="0" w:color="auto" w:frame="1"/>
                <w:shd w:val="clear" w:color="auto" w:fill="FFFFFF"/>
              </w:rPr>
              <w:t>eval</w:t>
            </w:r>
            <w:r>
              <w:rPr>
                <w:rFonts w:ascii="Consolas" w:hAnsi="Consolas"/>
                <w:color w:val="000000"/>
                <w:shd w:val="clear" w:color="auto" w:fill="FFFFFF"/>
              </w:rPr>
              <w:t> = </w:t>
            </w:r>
            <w:r>
              <w:rPr>
                <w:rFonts w:ascii="Consolas" w:hAnsi="Consolas"/>
                <w:color w:val="FF0000"/>
                <w:bdr w:val="none" w:sz="0" w:space="0" w:color="auto" w:frame="1"/>
                <w:shd w:val="clear" w:color="auto" w:fill="FFFFFF"/>
              </w:rPr>
              <w:t>3.14</w:t>
            </w:r>
            <w:r>
              <w:rPr>
                <w:rFonts w:ascii="Consolas" w:hAnsi="Consolas"/>
                <w:color w:val="000000"/>
                <w:shd w:val="clear" w:color="auto" w:fill="FFFFFF"/>
              </w:rPr>
              <w:t>;         </w:t>
            </w:r>
            <w:r>
              <w:rPr>
                <w:rFonts w:ascii="Consolas" w:hAnsi="Consolas"/>
                <w:color w:val="008000"/>
                <w:bdr w:val="none" w:sz="0" w:space="0" w:color="auto" w:frame="1"/>
                <w:shd w:val="clear" w:color="auto" w:fill="FFFFFF"/>
              </w:rPr>
              <w:t xml:space="preserve">// </w:t>
            </w:r>
            <w:r>
              <w:rPr>
                <w:rFonts w:ascii="Consolas" w:hAnsi="Consolas"/>
                <w:color w:val="008000"/>
                <w:bdr w:val="none" w:sz="0" w:space="0" w:color="auto" w:frame="1"/>
                <w:shd w:val="clear" w:color="auto" w:fill="FFFFFF"/>
              </w:rPr>
              <w:t>报错</w:t>
            </w:r>
          </w:p>
        </w:tc>
      </w:tr>
    </w:tbl>
    <w:p w14:paraId="1584399B" w14:textId="295A35FF" w:rsidR="00735B7C" w:rsidRDefault="00735B7C" w:rsidP="00735B7C">
      <w:pPr>
        <w:pStyle w:val="5"/>
        <w:ind w:right="210"/>
      </w:pPr>
      <w:r>
        <w:rPr>
          <w:rFonts w:hint="eastAsia"/>
        </w:rPr>
        <w:t>不允许使用以下语句</w:t>
      </w:r>
    </w:p>
    <w:tbl>
      <w:tblPr>
        <w:tblStyle w:val="ac"/>
        <w:tblW w:w="0" w:type="auto"/>
        <w:tblInd w:w="420" w:type="dxa"/>
        <w:tblLook w:val="04A0" w:firstRow="1" w:lastRow="0" w:firstColumn="1" w:lastColumn="0" w:noHBand="0" w:noVBand="1"/>
      </w:tblPr>
      <w:tblGrid>
        <w:gridCol w:w="7876"/>
      </w:tblGrid>
      <w:tr w:rsidR="00735B7C" w14:paraId="08CD1FBE" w14:textId="77777777" w:rsidTr="00735B7C">
        <w:tc>
          <w:tcPr>
            <w:tcW w:w="7876" w:type="dxa"/>
          </w:tcPr>
          <w:p w14:paraId="23E0F96A" w14:textId="6B1ED3A5" w:rsidR="00735B7C" w:rsidRDefault="00735B7C" w:rsidP="00735B7C">
            <w:r>
              <w:rPr>
                <w:rFonts w:ascii="Consolas" w:hAnsi="Consolas"/>
                <w:color w:val="A52A2A"/>
                <w:bdr w:val="none" w:sz="0" w:space="0" w:color="auto" w:frame="1"/>
                <w:shd w:val="clear" w:color="auto" w:fill="FFFFFF"/>
              </w:rPr>
              <w:t>"use strict"</w:t>
            </w:r>
            <w:r>
              <w:rPr>
                <w:rFonts w:ascii="Consolas" w:hAnsi="Consolas"/>
                <w:color w:val="000000"/>
                <w:shd w:val="clear" w:color="auto" w:fill="FFFFFF"/>
              </w:rPr>
              <w:t>;</w:t>
            </w:r>
            <w:r>
              <w:rPr>
                <w:rFonts w:ascii="Consolas" w:hAnsi="Consolas"/>
                <w:color w:val="000000"/>
              </w:rPr>
              <w:br/>
            </w:r>
            <w:r>
              <w:rPr>
                <w:rFonts w:ascii="Consolas" w:hAnsi="Consolas"/>
                <w:color w:val="0000CD"/>
                <w:bdr w:val="none" w:sz="0" w:space="0" w:color="auto" w:frame="1"/>
                <w:shd w:val="clear" w:color="auto" w:fill="FFFFFF"/>
              </w:rPr>
              <w:t>with</w:t>
            </w:r>
            <w:r>
              <w:rPr>
                <w:rFonts w:ascii="Consolas" w:hAnsi="Consolas"/>
                <w:color w:val="000000"/>
                <w:shd w:val="clear" w:color="auto" w:fill="FFFFFF"/>
              </w:rPr>
              <w:t> (Math){x = cos(</w:t>
            </w:r>
            <w:r>
              <w:rPr>
                <w:rFonts w:ascii="Consolas" w:hAnsi="Consolas"/>
                <w:color w:val="FF0000"/>
                <w:bdr w:val="none" w:sz="0" w:space="0" w:color="auto" w:frame="1"/>
                <w:shd w:val="clear" w:color="auto" w:fill="FFFFFF"/>
              </w:rPr>
              <w:t>2</w:t>
            </w:r>
            <w:r>
              <w:rPr>
                <w:rFonts w:ascii="Consolas" w:hAnsi="Consolas"/>
                <w:color w:val="000000"/>
                <w:shd w:val="clear" w:color="auto" w:fill="FFFFFF"/>
              </w:rPr>
              <w:t>)}; </w:t>
            </w:r>
            <w:r>
              <w:rPr>
                <w:rFonts w:ascii="Consolas" w:hAnsi="Consolas"/>
                <w:color w:val="008000"/>
                <w:bdr w:val="none" w:sz="0" w:space="0" w:color="auto" w:frame="1"/>
                <w:shd w:val="clear" w:color="auto" w:fill="FFFFFF"/>
              </w:rPr>
              <w:t xml:space="preserve">// </w:t>
            </w:r>
            <w:r>
              <w:rPr>
                <w:rFonts w:ascii="Consolas" w:hAnsi="Consolas"/>
                <w:color w:val="008000"/>
                <w:bdr w:val="none" w:sz="0" w:space="0" w:color="auto" w:frame="1"/>
                <w:shd w:val="clear" w:color="auto" w:fill="FFFFFF"/>
              </w:rPr>
              <w:t>报错</w:t>
            </w:r>
          </w:p>
        </w:tc>
      </w:tr>
    </w:tbl>
    <w:p w14:paraId="04D65048" w14:textId="54D45679" w:rsidR="00735B7C" w:rsidRDefault="00735B7C" w:rsidP="00735B7C">
      <w:pPr>
        <w:pStyle w:val="5"/>
        <w:ind w:right="210"/>
      </w:pPr>
      <w:r w:rsidRPr="00735B7C">
        <w:rPr>
          <w:rFonts w:hint="eastAsia"/>
        </w:rPr>
        <w:t>在作用域</w:t>
      </w:r>
      <w:r w:rsidRPr="00735B7C">
        <w:t xml:space="preserve"> eval() 创建的变量不能被调用</w:t>
      </w:r>
    </w:p>
    <w:tbl>
      <w:tblPr>
        <w:tblStyle w:val="ac"/>
        <w:tblW w:w="0" w:type="auto"/>
        <w:tblInd w:w="420" w:type="dxa"/>
        <w:tblLook w:val="04A0" w:firstRow="1" w:lastRow="0" w:firstColumn="1" w:lastColumn="0" w:noHBand="0" w:noVBand="1"/>
      </w:tblPr>
      <w:tblGrid>
        <w:gridCol w:w="7876"/>
      </w:tblGrid>
      <w:tr w:rsidR="00735B7C" w14:paraId="23459425" w14:textId="77777777" w:rsidTr="00735B7C">
        <w:tc>
          <w:tcPr>
            <w:tcW w:w="7876" w:type="dxa"/>
          </w:tcPr>
          <w:p w14:paraId="4EF4E016" w14:textId="3B25C710" w:rsidR="00735B7C" w:rsidRDefault="00735B7C" w:rsidP="00735B7C">
            <w:r>
              <w:rPr>
                <w:rFonts w:ascii="Consolas" w:hAnsi="Consolas"/>
                <w:color w:val="A52A2A"/>
                <w:bdr w:val="none" w:sz="0" w:space="0" w:color="auto" w:frame="1"/>
                <w:shd w:val="clear" w:color="auto" w:fill="FFFFFF"/>
              </w:rPr>
              <w:t>"use strict"</w:t>
            </w:r>
            <w:r>
              <w:rPr>
                <w:rFonts w:ascii="Consolas" w:hAnsi="Consolas"/>
                <w:color w:val="000000"/>
                <w:shd w:val="clear" w:color="auto" w:fill="FFFFFF"/>
              </w:rPr>
              <w:t>;</w:t>
            </w:r>
            <w:r>
              <w:rPr>
                <w:rFonts w:ascii="Consolas" w:hAnsi="Consolas"/>
                <w:color w:val="000000"/>
              </w:rPr>
              <w:br/>
            </w:r>
            <w:r>
              <w:rPr>
                <w:rFonts w:ascii="Consolas" w:hAnsi="Consolas"/>
                <w:color w:val="0000CD"/>
                <w:bdr w:val="none" w:sz="0" w:space="0" w:color="auto" w:frame="1"/>
                <w:shd w:val="clear" w:color="auto" w:fill="FFFFFF"/>
              </w:rPr>
              <w:t>eval</w:t>
            </w:r>
            <w:r>
              <w:rPr>
                <w:rFonts w:ascii="Consolas" w:hAnsi="Consolas"/>
                <w:color w:val="000000"/>
                <w:shd w:val="clear" w:color="auto" w:fill="FFFFFF"/>
              </w:rPr>
              <w:t> (</w:t>
            </w:r>
            <w:r>
              <w:rPr>
                <w:rFonts w:ascii="Consolas" w:hAnsi="Consolas"/>
                <w:color w:val="A52A2A"/>
                <w:bdr w:val="none" w:sz="0" w:space="0" w:color="auto" w:frame="1"/>
                <w:shd w:val="clear" w:color="auto" w:fill="FFFFFF"/>
              </w:rPr>
              <w:t>"var x = 2"</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alert (x);               </w:t>
            </w:r>
            <w:r>
              <w:rPr>
                <w:rFonts w:ascii="Consolas" w:hAnsi="Consolas"/>
                <w:color w:val="008000"/>
                <w:bdr w:val="none" w:sz="0" w:space="0" w:color="auto" w:frame="1"/>
                <w:shd w:val="clear" w:color="auto" w:fill="FFFFFF"/>
              </w:rPr>
              <w:t xml:space="preserve">// </w:t>
            </w:r>
            <w:r>
              <w:rPr>
                <w:rFonts w:ascii="Consolas" w:hAnsi="Consolas"/>
                <w:color w:val="008000"/>
                <w:bdr w:val="none" w:sz="0" w:space="0" w:color="auto" w:frame="1"/>
                <w:shd w:val="clear" w:color="auto" w:fill="FFFFFF"/>
              </w:rPr>
              <w:t>报错</w:t>
            </w:r>
          </w:p>
        </w:tc>
      </w:tr>
    </w:tbl>
    <w:p w14:paraId="71064E53" w14:textId="6C23502F" w:rsidR="00735B7C" w:rsidRDefault="00735B7C" w:rsidP="00735B7C">
      <w:pPr>
        <w:pStyle w:val="5"/>
        <w:ind w:right="210"/>
      </w:pPr>
      <w:r w:rsidRPr="00735B7C">
        <w:rPr>
          <w:rFonts w:hint="eastAsia"/>
        </w:rPr>
        <w:t>禁止</w:t>
      </w:r>
      <w:r w:rsidRPr="00735B7C">
        <w:t>this关键字指向全局对象。</w:t>
      </w:r>
    </w:p>
    <w:tbl>
      <w:tblPr>
        <w:tblStyle w:val="ac"/>
        <w:tblW w:w="0" w:type="auto"/>
        <w:tblInd w:w="420" w:type="dxa"/>
        <w:tblLook w:val="04A0" w:firstRow="1" w:lastRow="0" w:firstColumn="1" w:lastColumn="0" w:noHBand="0" w:noVBand="1"/>
      </w:tblPr>
      <w:tblGrid>
        <w:gridCol w:w="7876"/>
      </w:tblGrid>
      <w:tr w:rsidR="00735B7C" w14:paraId="379E64BA" w14:textId="77777777" w:rsidTr="00735B7C">
        <w:tc>
          <w:tcPr>
            <w:tcW w:w="7876" w:type="dxa"/>
          </w:tcPr>
          <w:p w14:paraId="7A1834E4" w14:textId="77777777" w:rsidR="00735B7C" w:rsidRDefault="00735B7C" w:rsidP="00735B7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function</w:t>
            </w:r>
            <w:r>
              <w:rPr>
                <w:rStyle w:val="pln"/>
                <w:rFonts w:ascii="Consolas" w:hAnsi="Consolas"/>
                <w:color w:val="000000"/>
                <w:sz w:val="18"/>
                <w:szCs w:val="18"/>
                <w:bdr w:val="none" w:sz="0" w:space="0" w:color="auto" w:frame="1"/>
              </w:rPr>
              <w:t xml:space="preserve"> f</w:t>
            </w:r>
            <w:r>
              <w:rPr>
                <w:rStyle w:val="pun"/>
                <w:rFonts w:ascii="Consolas" w:hAnsi="Consolas"/>
                <w:color w:val="666600"/>
                <w:sz w:val="18"/>
                <w:szCs w:val="18"/>
                <w:bdr w:val="none" w:sz="0" w:space="0" w:color="auto" w:frame="1"/>
              </w:rPr>
              <w:t>(){</w:t>
            </w:r>
          </w:p>
          <w:p w14:paraId="0DB20D89" w14:textId="77777777" w:rsidR="00735B7C" w:rsidRDefault="00735B7C" w:rsidP="00735B7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this</w:t>
            </w:r>
            <w:r>
              <w:rPr>
                <w:rStyle w:val="pun"/>
                <w:rFonts w:ascii="Consolas" w:hAnsi="Consolas"/>
                <w:color w:val="666600"/>
                <w:sz w:val="18"/>
                <w:szCs w:val="18"/>
                <w:bdr w:val="none" w:sz="0" w:space="0" w:color="auto" w:frame="1"/>
              </w:rPr>
              <w:t>;</w:t>
            </w:r>
          </w:p>
          <w:p w14:paraId="02BDFA3E" w14:textId="77777777" w:rsidR="00735B7C" w:rsidRDefault="00735B7C" w:rsidP="00735B7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
          <w:p w14:paraId="264DEC99" w14:textId="566DFE0A" w:rsidR="00735B7C" w:rsidRDefault="00735B7C" w:rsidP="00735B7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 xml:space="preserve">// </w:t>
            </w:r>
            <w:r>
              <w:rPr>
                <w:rStyle w:val="com"/>
                <w:rFonts w:ascii="Consolas" w:hAnsi="Consolas"/>
                <w:color w:val="880000"/>
                <w:sz w:val="18"/>
                <w:szCs w:val="18"/>
                <w:bdr w:val="none" w:sz="0" w:space="0" w:color="auto" w:frame="1"/>
              </w:rPr>
              <w:t>返回</w:t>
            </w:r>
            <w:r>
              <w:rPr>
                <w:rStyle w:val="com"/>
                <w:rFonts w:ascii="Consolas" w:hAnsi="Consolas"/>
                <w:color w:val="880000"/>
                <w:sz w:val="18"/>
                <w:szCs w:val="18"/>
                <w:bdr w:val="none" w:sz="0" w:space="0" w:color="auto" w:frame="1"/>
              </w:rPr>
              <w:t>false</w:t>
            </w:r>
            <w:r>
              <w:rPr>
                <w:rStyle w:val="com"/>
                <w:rFonts w:ascii="Consolas" w:hAnsi="Consolas"/>
                <w:color w:val="880000"/>
                <w:sz w:val="18"/>
                <w:szCs w:val="18"/>
                <w:bdr w:val="none" w:sz="0" w:space="0" w:color="auto" w:frame="1"/>
              </w:rPr>
              <w:t>，因为</w:t>
            </w:r>
            <w:r>
              <w:rPr>
                <w:rStyle w:val="com"/>
                <w:rFonts w:ascii="Consolas" w:hAnsi="Consolas"/>
                <w:color w:val="880000"/>
                <w:sz w:val="18"/>
                <w:szCs w:val="18"/>
                <w:bdr w:val="none" w:sz="0" w:space="0" w:color="auto" w:frame="1"/>
              </w:rPr>
              <w:t>"this"</w:t>
            </w:r>
            <w:r>
              <w:rPr>
                <w:rStyle w:val="com"/>
                <w:rFonts w:ascii="Consolas" w:hAnsi="Consolas"/>
                <w:color w:val="880000"/>
                <w:sz w:val="18"/>
                <w:szCs w:val="18"/>
                <w:bdr w:val="none" w:sz="0" w:space="0" w:color="auto" w:frame="1"/>
              </w:rPr>
              <w:t>指向全局对象，</w:t>
            </w:r>
            <w:r>
              <w:rPr>
                <w:rStyle w:val="com"/>
                <w:rFonts w:ascii="Consolas" w:hAnsi="Consolas"/>
                <w:color w:val="880000"/>
                <w:sz w:val="18"/>
                <w:szCs w:val="18"/>
                <w:bdr w:val="none" w:sz="0" w:space="0" w:color="auto" w:frame="1"/>
              </w:rPr>
              <w:t>"!this"</w:t>
            </w:r>
            <w:r>
              <w:rPr>
                <w:rStyle w:val="com"/>
                <w:rFonts w:ascii="Consolas" w:hAnsi="Consolas"/>
                <w:color w:val="880000"/>
                <w:sz w:val="18"/>
                <w:szCs w:val="18"/>
                <w:bdr w:val="none" w:sz="0" w:space="0" w:color="auto" w:frame="1"/>
              </w:rPr>
              <w:t>就是</w:t>
            </w:r>
            <w:r>
              <w:rPr>
                <w:rStyle w:val="com"/>
                <w:rFonts w:ascii="Consolas" w:hAnsi="Consolas"/>
                <w:color w:val="880000"/>
                <w:sz w:val="18"/>
                <w:szCs w:val="18"/>
                <w:bdr w:val="none" w:sz="0" w:space="0" w:color="auto" w:frame="1"/>
              </w:rPr>
              <w:t>false</w:t>
            </w:r>
          </w:p>
          <w:p w14:paraId="167A600F" w14:textId="77777777" w:rsidR="00735B7C" w:rsidRDefault="00735B7C" w:rsidP="00735B7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function</w:t>
            </w:r>
            <w:r>
              <w:rPr>
                <w:rStyle w:val="pln"/>
                <w:rFonts w:ascii="Consolas" w:hAnsi="Consolas"/>
                <w:color w:val="000000"/>
                <w:sz w:val="18"/>
                <w:szCs w:val="18"/>
                <w:bdr w:val="none" w:sz="0" w:space="0" w:color="auto" w:frame="1"/>
              </w:rPr>
              <w:t xml:space="preserve"> f</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
          <w:p w14:paraId="6FC3D4F2" w14:textId="77777777" w:rsidR="00735B7C" w:rsidRDefault="00735B7C" w:rsidP="00735B7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str"/>
                <w:rFonts w:ascii="Consolas" w:hAnsi="Consolas"/>
                <w:color w:val="008800"/>
                <w:sz w:val="18"/>
                <w:szCs w:val="18"/>
                <w:bdr w:val="none" w:sz="0" w:space="0" w:color="auto" w:frame="1"/>
              </w:rPr>
              <w:t>"use strict"</w:t>
            </w:r>
            <w:r>
              <w:rPr>
                <w:rStyle w:val="pun"/>
                <w:rFonts w:ascii="Consolas" w:hAnsi="Consolas"/>
                <w:color w:val="666600"/>
                <w:sz w:val="18"/>
                <w:szCs w:val="18"/>
                <w:bdr w:val="none" w:sz="0" w:space="0" w:color="auto" w:frame="1"/>
              </w:rPr>
              <w:t>;</w:t>
            </w:r>
          </w:p>
          <w:p w14:paraId="46CD3C47" w14:textId="77777777" w:rsidR="00735B7C" w:rsidRDefault="00735B7C" w:rsidP="00735B7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this</w:t>
            </w:r>
            <w:r>
              <w:rPr>
                <w:rStyle w:val="pun"/>
                <w:rFonts w:ascii="Consolas" w:hAnsi="Consolas"/>
                <w:color w:val="666600"/>
                <w:sz w:val="18"/>
                <w:szCs w:val="18"/>
                <w:bdr w:val="none" w:sz="0" w:space="0" w:color="auto" w:frame="1"/>
              </w:rPr>
              <w:t>;</w:t>
            </w:r>
          </w:p>
          <w:p w14:paraId="4A8E4D14" w14:textId="77777777" w:rsidR="00735B7C" w:rsidRDefault="00735B7C" w:rsidP="00735B7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
          <w:p w14:paraId="6B946974" w14:textId="54B7A517" w:rsidR="00735B7C" w:rsidRPr="00735B7C" w:rsidRDefault="00735B7C" w:rsidP="00735B7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com"/>
                <w:rFonts w:ascii="Consolas" w:hAnsi="Consolas"/>
                <w:color w:val="880000"/>
                <w:sz w:val="18"/>
                <w:szCs w:val="18"/>
                <w:bdr w:val="none" w:sz="0" w:space="0" w:color="auto" w:frame="1"/>
              </w:rPr>
              <w:t xml:space="preserve">// </w:t>
            </w:r>
            <w:r>
              <w:rPr>
                <w:rStyle w:val="com"/>
                <w:rFonts w:ascii="Consolas" w:hAnsi="Consolas"/>
                <w:color w:val="880000"/>
                <w:sz w:val="18"/>
                <w:szCs w:val="18"/>
                <w:bdr w:val="none" w:sz="0" w:space="0" w:color="auto" w:frame="1"/>
              </w:rPr>
              <w:t>返回</w:t>
            </w:r>
            <w:r>
              <w:rPr>
                <w:rStyle w:val="com"/>
                <w:rFonts w:ascii="Consolas" w:hAnsi="Consolas"/>
                <w:color w:val="880000"/>
                <w:sz w:val="18"/>
                <w:szCs w:val="18"/>
                <w:bdr w:val="none" w:sz="0" w:space="0" w:color="auto" w:frame="1"/>
              </w:rPr>
              <w:t>true</w:t>
            </w:r>
            <w:r>
              <w:rPr>
                <w:rStyle w:val="com"/>
                <w:rFonts w:ascii="Consolas" w:hAnsi="Consolas"/>
                <w:color w:val="880000"/>
                <w:sz w:val="18"/>
                <w:szCs w:val="18"/>
                <w:bdr w:val="none" w:sz="0" w:space="0" w:color="auto" w:frame="1"/>
              </w:rPr>
              <w:t>，因为严格模式下，</w:t>
            </w:r>
            <w:r>
              <w:rPr>
                <w:rStyle w:val="com"/>
                <w:rFonts w:ascii="Consolas" w:hAnsi="Consolas"/>
                <w:color w:val="880000"/>
                <w:sz w:val="18"/>
                <w:szCs w:val="18"/>
                <w:bdr w:val="none" w:sz="0" w:space="0" w:color="auto" w:frame="1"/>
              </w:rPr>
              <w:t>this</w:t>
            </w:r>
            <w:r>
              <w:rPr>
                <w:rStyle w:val="com"/>
                <w:rFonts w:ascii="Consolas" w:hAnsi="Consolas"/>
                <w:color w:val="880000"/>
                <w:sz w:val="18"/>
                <w:szCs w:val="18"/>
                <w:bdr w:val="none" w:sz="0" w:space="0" w:color="auto" w:frame="1"/>
              </w:rPr>
              <w:t>的值为</w:t>
            </w:r>
            <w:r>
              <w:rPr>
                <w:rStyle w:val="com"/>
                <w:rFonts w:ascii="Consolas" w:hAnsi="Consolas"/>
                <w:color w:val="880000"/>
                <w:sz w:val="18"/>
                <w:szCs w:val="18"/>
                <w:bdr w:val="none" w:sz="0" w:space="0" w:color="auto" w:frame="1"/>
              </w:rPr>
              <w:t>undefined</w:t>
            </w:r>
            <w:r>
              <w:rPr>
                <w:rStyle w:val="com"/>
                <w:rFonts w:ascii="Consolas" w:hAnsi="Consolas"/>
                <w:color w:val="880000"/>
                <w:sz w:val="18"/>
                <w:szCs w:val="18"/>
                <w:bdr w:val="none" w:sz="0" w:space="0" w:color="auto" w:frame="1"/>
              </w:rPr>
              <w:t>，所以</w:t>
            </w:r>
            <w:r>
              <w:rPr>
                <w:rStyle w:val="com"/>
                <w:rFonts w:ascii="Consolas" w:hAnsi="Consolas"/>
                <w:color w:val="880000"/>
                <w:sz w:val="18"/>
                <w:szCs w:val="18"/>
                <w:bdr w:val="none" w:sz="0" w:space="0" w:color="auto" w:frame="1"/>
              </w:rPr>
              <w:t>"!this"</w:t>
            </w:r>
            <w:r>
              <w:rPr>
                <w:rStyle w:val="com"/>
                <w:rFonts w:ascii="Consolas" w:hAnsi="Consolas"/>
                <w:color w:val="880000"/>
                <w:sz w:val="18"/>
                <w:szCs w:val="18"/>
                <w:bdr w:val="none" w:sz="0" w:space="0" w:color="auto" w:frame="1"/>
              </w:rPr>
              <w:t>为</w:t>
            </w:r>
            <w:r>
              <w:rPr>
                <w:rStyle w:val="com"/>
                <w:rFonts w:ascii="Consolas" w:hAnsi="Consolas"/>
                <w:color w:val="880000"/>
                <w:sz w:val="18"/>
                <w:szCs w:val="18"/>
                <w:bdr w:val="none" w:sz="0" w:space="0" w:color="auto" w:frame="1"/>
              </w:rPr>
              <w:t>true</w:t>
            </w:r>
            <w:r>
              <w:rPr>
                <w:rStyle w:val="com"/>
                <w:rFonts w:ascii="Consolas" w:hAnsi="Consolas"/>
                <w:color w:val="880000"/>
                <w:sz w:val="18"/>
                <w:szCs w:val="18"/>
                <w:bdr w:val="none" w:sz="0" w:space="0" w:color="auto" w:frame="1"/>
              </w:rPr>
              <w:t>。</w:t>
            </w:r>
          </w:p>
        </w:tc>
      </w:tr>
    </w:tbl>
    <w:p w14:paraId="21C7F9A3" w14:textId="124E4291" w:rsidR="00735B7C" w:rsidRDefault="00735B7C" w:rsidP="00735B7C">
      <w:pPr>
        <w:ind w:left="42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因此，使用构造函数时，如果忘了加</w:t>
      </w:r>
      <w:r>
        <w:rPr>
          <w:rFonts w:ascii="Helvetica" w:hAnsi="Helvetica" w:cs="Helvetica"/>
          <w:color w:val="333333"/>
          <w:sz w:val="20"/>
          <w:szCs w:val="20"/>
          <w:shd w:val="clear" w:color="auto" w:fill="FFFFFF"/>
        </w:rPr>
        <w:t>new</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this</w:t>
      </w:r>
      <w:r>
        <w:rPr>
          <w:rFonts w:ascii="Helvetica" w:hAnsi="Helvetica" w:cs="Helvetica"/>
          <w:color w:val="333333"/>
          <w:sz w:val="20"/>
          <w:szCs w:val="20"/>
          <w:shd w:val="clear" w:color="auto" w:fill="FFFFFF"/>
        </w:rPr>
        <w:t>不再指向全局对象，而是报错。</w:t>
      </w:r>
    </w:p>
    <w:tbl>
      <w:tblPr>
        <w:tblStyle w:val="ac"/>
        <w:tblW w:w="0" w:type="auto"/>
        <w:tblInd w:w="420" w:type="dxa"/>
        <w:tblLook w:val="04A0" w:firstRow="1" w:lastRow="0" w:firstColumn="1" w:lastColumn="0" w:noHBand="0" w:noVBand="1"/>
      </w:tblPr>
      <w:tblGrid>
        <w:gridCol w:w="7876"/>
      </w:tblGrid>
      <w:tr w:rsidR="00735B7C" w14:paraId="353B2DEA" w14:textId="77777777" w:rsidTr="00735B7C">
        <w:tc>
          <w:tcPr>
            <w:tcW w:w="8296" w:type="dxa"/>
          </w:tcPr>
          <w:p w14:paraId="2DEA1CC5" w14:textId="77777777" w:rsidR="00735B7C" w:rsidRDefault="00735B7C" w:rsidP="00735B7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function</w:t>
            </w:r>
            <w:r>
              <w:rPr>
                <w:rStyle w:val="pln"/>
                <w:rFonts w:ascii="Consolas" w:hAnsi="Consolas"/>
                <w:color w:val="000000"/>
                <w:sz w:val="18"/>
                <w:szCs w:val="18"/>
                <w:bdr w:val="none" w:sz="0" w:space="0" w:color="auto" w:frame="1"/>
              </w:rPr>
              <w:t xml:space="preserve"> f</w:t>
            </w:r>
            <w:r>
              <w:rPr>
                <w:rStyle w:val="pun"/>
                <w:rFonts w:ascii="Consolas" w:hAnsi="Consolas"/>
                <w:color w:val="666600"/>
                <w:sz w:val="18"/>
                <w:szCs w:val="18"/>
                <w:bdr w:val="none" w:sz="0" w:space="0" w:color="auto" w:frame="1"/>
              </w:rPr>
              <w:t>(){</w:t>
            </w:r>
          </w:p>
          <w:p w14:paraId="095E87BD" w14:textId="77777777" w:rsidR="00735B7C" w:rsidRDefault="00735B7C" w:rsidP="00735B7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str"/>
                <w:rFonts w:ascii="Consolas" w:hAnsi="Consolas"/>
                <w:color w:val="008800"/>
                <w:sz w:val="18"/>
                <w:szCs w:val="18"/>
                <w:bdr w:val="none" w:sz="0" w:space="0" w:color="auto" w:frame="1"/>
              </w:rPr>
              <w:t>"use strict"</w:t>
            </w:r>
            <w:r>
              <w:rPr>
                <w:rStyle w:val="pun"/>
                <w:rFonts w:ascii="Consolas" w:hAnsi="Consolas"/>
                <w:color w:val="666600"/>
                <w:sz w:val="18"/>
                <w:szCs w:val="18"/>
                <w:bdr w:val="none" w:sz="0" w:space="0" w:color="auto" w:frame="1"/>
              </w:rPr>
              <w:t>;</w:t>
            </w:r>
          </w:p>
          <w:p w14:paraId="0A8A0CCB" w14:textId="77777777" w:rsidR="00735B7C" w:rsidRDefault="00735B7C" w:rsidP="00735B7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this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p>
          <w:p w14:paraId="6D1984E3" w14:textId="77777777" w:rsidR="00735B7C" w:rsidRDefault="00735B7C" w:rsidP="00735B7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017D0BD2" w14:textId="6CD1BD99" w:rsidR="00735B7C" w:rsidRPr="00735B7C" w:rsidRDefault="00735B7C" w:rsidP="00735B7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f</w:t>
            </w:r>
            <w:r>
              <w:rPr>
                <w:rStyle w:val="pun"/>
                <w:rFonts w:ascii="Consolas" w:hAnsi="Consolas"/>
                <w:color w:val="666600"/>
                <w:sz w:val="18"/>
                <w:szCs w:val="18"/>
                <w:bdr w:val="none" w:sz="0" w:space="0" w:color="auto" w:frame="1"/>
              </w:rPr>
              <w:t>();</w:t>
            </w:r>
            <w:r>
              <w:rPr>
                <w:rStyle w:val="com"/>
                <w:rFonts w:ascii="Consolas" w:hAnsi="Consolas"/>
                <w:color w:val="880000"/>
                <w:sz w:val="18"/>
                <w:szCs w:val="18"/>
                <w:bdr w:val="none" w:sz="0" w:space="0" w:color="auto" w:frame="1"/>
              </w:rPr>
              <w:t xml:space="preserve">// </w:t>
            </w:r>
            <w:r>
              <w:rPr>
                <w:rStyle w:val="com"/>
                <w:rFonts w:ascii="Consolas" w:hAnsi="Consolas"/>
                <w:color w:val="880000"/>
                <w:sz w:val="18"/>
                <w:szCs w:val="18"/>
                <w:bdr w:val="none" w:sz="0" w:space="0" w:color="auto" w:frame="1"/>
              </w:rPr>
              <w:t>报错，</w:t>
            </w:r>
            <w:r>
              <w:rPr>
                <w:rStyle w:val="com"/>
                <w:rFonts w:ascii="Consolas" w:hAnsi="Consolas"/>
                <w:color w:val="880000"/>
                <w:sz w:val="18"/>
                <w:szCs w:val="18"/>
                <w:bdr w:val="none" w:sz="0" w:space="0" w:color="auto" w:frame="1"/>
              </w:rPr>
              <w:t>this</w:t>
            </w:r>
            <w:r>
              <w:rPr>
                <w:rStyle w:val="com"/>
                <w:rFonts w:ascii="Consolas" w:hAnsi="Consolas"/>
                <w:color w:val="880000"/>
                <w:sz w:val="18"/>
                <w:szCs w:val="18"/>
                <w:bdr w:val="none" w:sz="0" w:space="0" w:color="auto" w:frame="1"/>
              </w:rPr>
              <w:t>未定义</w:t>
            </w:r>
          </w:p>
        </w:tc>
      </w:tr>
    </w:tbl>
    <w:p w14:paraId="5F5C7A6F" w14:textId="77777777" w:rsidR="00735B7C" w:rsidRPr="00735B7C" w:rsidRDefault="00735B7C" w:rsidP="00735B7C">
      <w:pPr>
        <w:ind w:left="420"/>
      </w:pPr>
    </w:p>
    <w:p w14:paraId="3CE4730C" w14:textId="5B5EF5A4" w:rsidR="003620C0" w:rsidRDefault="008566FC" w:rsidP="008566FC">
      <w:pPr>
        <w:pStyle w:val="3"/>
      </w:pPr>
      <w:r>
        <w:rPr>
          <w:rFonts w:hint="eastAsia"/>
        </w:rPr>
        <w:t>模块</w:t>
      </w:r>
    </w:p>
    <w:p w14:paraId="4B60F595" w14:textId="06811AF3" w:rsidR="00CB1450" w:rsidRDefault="00CB1450" w:rsidP="00563F85">
      <w:pPr>
        <w:pStyle w:val="4"/>
        <w:numPr>
          <w:ilvl w:val="0"/>
          <w:numId w:val="37"/>
        </w:numPr>
      </w:pPr>
      <w:r>
        <w:rPr>
          <w:rFonts w:hint="eastAsia"/>
        </w:rPr>
        <w:t>定义</w:t>
      </w:r>
    </w:p>
    <w:p w14:paraId="21F3A1BD" w14:textId="5F2C38F7" w:rsidR="00CB1450" w:rsidRPr="00CB1450" w:rsidRDefault="00CB1450" w:rsidP="00CB1450">
      <w:pPr>
        <w:ind w:left="420"/>
      </w:pPr>
      <w:r>
        <w:rPr>
          <w:rFonts w:hint="eastAsia"/>
        </w:rPr>
        <w:t>node中1个js文件就是1个模块</w:t>
      </w:r>
    </w:p>
    <w:p w14:paraId="65026CEB" w14:textId="1BB00949" w:rsidR="008566FC" w:rsidRDefault="00CB1450" w:rsidP="00563F85">
      <w:pPr>
        <w:pStyle w:val="4"/>
        <w:numPr>
          <w:ilvl w:val="0"/>
          <w:numId w:val="37"/>
        </w:numPr>
      </w:pPr>
      <w:r>
        <w:rPr>
          <w:rFonts w:hint="eastAsia"/>
        </w:rPr>
        <w:lastRenderedPageBreak/>
        <w:t>导入、暴露</w:t>
      </w:r>
    </w:p>
    <w:p w14:paraId="46F88F9A" w14:textId="77777777" w:rsidR="00CB1450" w:rsidRDefault="00CB1450" w:rsidP="00CB1450">
      <w:pPr>
        <w:pStyle w:val="a8"/>
        <w:ind w:left="420" w:firstLineChars="0"/>
      </w:pPr>
      <w:r>
        <w:rPr>
          <w:rFonts w:hint="eastAsia"/>
        </w:rPr>
        <w:t>在a模块中，将需要暴露的对象设置到a模块的module</w:t>
      </w:r>
      <w:r>
        <w:t>.exports</w:t>
      </w:r>
      <w:r>
        <w:rPr>
          <w:rFonts w:hint="eastAsia"/>
        </w:rPr>
        <w:t>对象中，在b模块中使用a模块中的对象时，使用require导入a模块并赋给1个变量（如module</w:t>
      </w:r>
      <w:r>
        <w:t>_a</w:t>
      </w:r>
      <w:r>
        <w:rPr>
          <w:rFonts w:hint="eastAsia"/>
        </w:rPr>
        <w:t>），然后使用module</w:t>
      </w:r>
      <w:r>
        <w:t>_a</w:t>
      </w:r>
      <w:r>
        <w:rPr>
          <w:rFonts w:hint="eastAsia"/>
        </w:rPr>
        <w:t>.</w:t>
      </w:r>
      <w:r>
        <w:t>xxx</w:t>
      </w:r>
      <w:r>
        <w:rPr>
          <w:rFonts w:hint="eastAsia"/>
        </w:rPr>
        <w:t>来使用a模块中的对象</w:t>
      </w:r>
    </w:p>
    <w:p w14:paraId="48A9DAB7" w14:textId="77777777" w:rsidR="00CB1450" w:rsidRDefault="00CB1450" w:rsidP="00CB1450">
      <w:pPr>
        <w:pStyle w:val="a8"/>
        <w:ind w:left="420" w:firstLineChars="0"/>
      </w:pPr>
      <w:r>
        <w:rPr>
          <w:rFonts w:hint="eastAsia"/>
        </w:rPr>
        <w:t>a．js</w:t>
      </w:r>
    </w:p>
    <w:p w14:paraId="37387B2B" w14:textId="77777777" w:rsidR="00CB1450" w:rsidRDefault="00CB1450" w:rsidP="00CB1450">
      <w:pPr>
        <w:pStyle w:val="a8"/>
        <w:ind w:left="840" w:firstLineChars="0"/>
      </w:pPr>
      <w:r>
        <w:rPr>
          <w:noProof/>
        </w:rPr>
        <w:drawing>
          <wp:inline distT="0" distB="0" distL="0" distR="0" wp14:anchorId="09318CE9" wp14:editId="4CF77FAA">
            <wp:extent cx="1152381" cy="190476"/>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52381" cy="190476"/>
                    </a:xfrm>
                    <a:prstGeom prst="rect">
                      <a:avLst/>
                    </a:prstGeom>
                  </pic:spPr>
                </pic:pic>
              </a:graphicData>
            </a:graphic>
          </wp:inline>
        </w:drawing>
      </w:r>
    </w:p>
    <w:p w14:paraId="0CD9EE8D" w14:textId="77777777" w:rsidR="00CB1450" w:rsidRDefault="00CB1450" w:rsidP="00CB1450">
      <w:pPr>
        <w:pStyle w:val="a8"/>
        <w:ind w:left="420" w:firstLineChars="0"/>
      </w:pPr>
      <w:r>
        <w:rPr>
          <w:rFonts w:hint="eastAsia"/>
        </w:rPr>
        <w:t>b．js</w:t>
      </w:r>
    </w:p>
    <w:p w14:paraId="1FA1471B" w14:textId="77777777" w:rsidR="00CB1450" w:rsidRDefault="00CB1450" w:rsidP="00CB1450">
      <w:pPr>
        <w:pStyle w:val="a8"/>
        <w:ind w:left="840" w:firstLineChars="0"/>
      </w:pPr>
      <w:r>
        <w:rPr>
          <w:noProof/>
        </w:rPr>
        <w:drawing>
          <wp:inline distT="0" distB="0" distL="0" distR="0" wp14:anchorId="4DE97F5D" wp14:editId="11C7EE20">
            <wp:extent cx="2247619" cy="352381"/>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7619" cy="352381"/>
                    </a:xfrm>
                    <a:prstGeom prst="rect">
                      <a:avLst/>
                    </a:prstGeom>
                  </pic:spPr>
                </pic:pic>
              </a:graphicData>
            </a:graphic>
          </wp:inline>
        </w:drawing>
      </w:r>
    </w:p>
    <w:p w14:paraId="5DD3A6BA" w14:textId="7A291452" w:rsidR="00CB1450" w:rsidRDefault="00CB1450" w:rsidP="00CB1450">
      <w:pPr>
        <w:pStyle w:val="4"/>
      </w:pPr>
      <w:r>
        <w:rPr>
          <w:rFonts w:hint="eastAsia"/>
        </w:rPr>
        <w:t>内置对象</w:t>
      </w:r>
    </w:p>
    <w:p w14:paraId="0FD764C8" w14:textId="55420DC5" w:rsidR="00CB1450" w:rsidRDefault="00CB1450" w:rsidP="00563F85">
      <w:pPr>
        <w:pStyle w:val="5"/>
        <w:numPr>
          <w:ilvl w:val="0"/>
          <w:numId w:val="38"/>
        </w:numPr>
        <w:ind w:right="210"/>
      </w:pPr>
      <w:r>
        <w:rPr>
          <w:rFonts w:hint="eastAsia"/>
        </w:rPr>
        <w:t>exports、module</w:t>
      </w:r>
      <w:r>
        <w:t>.exports</w:t>
      </w:r>
    </w:p>
    <w:p w14:paraId="6217127C" w14:textId="26844E7B" w:rsidR="00CB1450" w:rsidRDefault="00CB1450" w:rsidP="00563F85">
      <w:pPr>
        <w:pStyle w:val="a8"/>
        <w:numPr>
          <w:ilvl w:val="0"/>
          <w:numId w:val="39"/>
        </w:numPr>
        <w:ind w:firstLineChars="0"/>
      </w:pPr>
      <w:r>
        <w:rPr>
          <w:rFonts w:hint="eastAsia"/>
        </w:rPr>
        <w:t>modu</w:t>
      </w:r>
      <w:r>
        <w:t>le</w:t>
      </w:r>
      <w:r>
        <w:rPr>
          <w:rFonts w:hint="eastAsia"/>
        </w:rPr>
        <w:t>对象的exports属性是用来暴露对象的，但是这个写法过长，所以引入了exports对象，其实这两个对象指向的是同一个对象，作用也相同，只不过exports是module</w:t>
      </w:r>
      <w:r>
        <w:t>.exports</w:t>
      </w:r>
      <w:r>
        <w:rPr>
          <w:rFonts w:hint="eastAsia"/>
        </w:rPr>
        <w:t>的简写；但是真正导出时使用的是module.</w:t>
      </w:r>
      <w:r>
        <w:t>exports</w:t>
      </w:r>
      <w:r>
        <w:rPr>
          <w:rFonts w:hint="eastAsia"/>
        </w:rPr>
        <w:t>对象</w:t>
      </w:r>
    </w:p>
    <w:p w14:paraId="3CC38F76" w14:textId="352B5CEC" w:rsidR="00CB1450" w:rsidRDefault="00CB1450" w:rsidP="00563F85">
      <w:pPr>
        <w:pStyle w:val="a8"/>
        <w:numPr>
          <w:ilvl w:val="0"/>
          <w:numId w:val="39"/>
        </w:numPr>
        <w:ind w:firstLineChars="0"/>
      </w:pPr>
      <w:r>
        <w:rPr>
          <w:rFonts w:hint="eastAsia"/>
        </w:rPr>
        <w:t>每个模块都有自己的exports对象</w:t>
      </w:r>
    </w:p>
    <w:p w14:paraId="5B98A5BF" w14:textId="7B97B334" w:rsidR="00CB1450" w:rsidRDefault="00CB1450" w:rsidP="00563F85">
      <w:pPr>
        <w:pStyle w:val="a8"/>
        <w:numPr>
          <w:ilvl w:val="0"/>
          <w:numId w:val="39"/>
        </w:numPr>
        <w:ind w:firstLineChars="0"/>
      </w:pPr>
      <w:r>
        <w:rPr>
          <w:rFonts w:hint="eastAsia"/>
        </w:rPr>
        <w:t>当使用require引入模块时，require的返回值就是被引入模块的exports对象</w:t>
      </w:r>
    </w:p>
    <w:p w14:paraId="05C2C702" w14:textId="0D4C4BAD" w:rsidR="00ED6CC1" w:rsidRDefault="00ED6CC1" w:rsidP="00563F85">
      <w:pPr>
        <w:pStyle w:val="a8"/>
        <w:numPr>
          <w:ilvl w:val="0"/>
          <w:numId w:val="39"/>
        </w:numPr>
        <w:ind w:firstLineChars="0"/>
      </w:pPr>
      <w:r>
        <w:rPr>
          <w:rFonts w:hint="eastAsia"/>
        </w:rPr>
        <w:t>向exports</w:t>
      </w:r>
      <w:r w:rsidR="00F97FEC">
        <w:rPr>
          <w:rFonts w:hint="eastAsia"/>
        </w:rPr>
        <w:t>对象中设置属性的方法</w:t>
      </w:r>
    </w:p>
    <w:p w14:paraId="55BC9113" w14:textId="33F2CBBE" w:rsidR="00ED6CC1" w:rsidRDefault="00F97FEC" w:rsidP="00563F85">
      <w:pPr>
        <w:pStyle w:val="a8"/>
        <w:numPr>
          <w:ilvl w:val="1"/>
          <w:numId w:val="39"/>
        </w:numPr>
        <w:ind w:firstLineChars="0"/>
      </w:pPr>
      <w:r>
        <w:rPr>
          <w:rFonts w:hint="eastAsia"/>
        </w:rPr>
        <w:t>exports</w:t>
      </w:r>
      <w:r>
        <w:t>.key = value</w:t>
      </w:r>
    </w:p>
    <w:p w14:paraId="047F0E32" w14:textId="2C013876" w:rsidR="00F97FEC" w:rsidRDefault="00F97FEC" w:rsidP="00563F85">
      <w:pPr>
        <w:pStyle w:val="a8"/>
        <w:numPr>
          <w:ilvl w:val="1"/>
          <w:numId w:val="39"/>
        </w:numPr>
        <w:ind w:firstLineChars="0"/>
      </w:pPr>
      <w:r>
        <w:rPr>
          <w:rFonts w:hint="eastAsia"/>
        </w:rPr>
        <w:t>module</w:t>
      </w:r>
      <w:r>
        <w:t>.</w:t>
      </w:r>
      <w:r w:rsidRPr="00F97FEC">
        <w:rPr>
          <w:rFonts w:hint="eastAsia"/>
        </w:rPr>
        <w:t xml:space="preserve"> </w:t>
      </w:r>
      <w:r>
        <w:rPr>
          <w:rFonts w:hint="eastAsia"/>
        </w:rPr>
        <w:t>exports</w:t>
      </w:r>
      <w:r>
        <w:t>.key = value</w:t>
      </w:r>
    </w:p>
    <w:p w14:paraId="45DFC3B5" w14:textId="097148AD" w:rsidR="00F97FEC" w:rsidRPr="00CB1450" w:rsidRDefault="00F97FEC" w:rsidP="00563F85">
      <w:pPr>
        <w:pStyle w:val="a8"/>
        <w:numPr>
          <w:ilvl w:val="1"/>
          <w:numId w:val="39"/>
        </w:numPr>
        <w:ind w:firstLineChars="0"/>
      </w:pPr>
      <w:r>
        <w:rPr>
          <w:rFonts w:hint="eastAsia"/>
        </w:rPr>
        <w:t>在函数外使用this</w:t>
      </w:r>
      <w:r>
        <w:t>.key=value</w:t>
      </w:r>
    </w:p>
    <w:p w14:paraId="33DC5CCA" w14:textId="49CB47AD" w:rsidR="00CB1450" w:rsidRDefault="00CB1450" w:rsidP="00563F85">
      <w:pPr>
        <w:pStyle w:val="5"/>
        <w:numPr>
          <w:ilvl w:val="0"/>
          <w:numId w:val="38"/>
        </w:numPr>
        <w:ind w:right="210"/>
      </w:pPr>
      <w:r>
        <w:rPr>
          <w:rFonts w:hint="eastAsia"/>
        </w:rPr>
        <w:t>global</w:t>
      </w:r>
    </w:p>
    <w:p w14:paraId="74380351" w14:textId="739BEB39" w:rsidR="00CB1450" w:rsidRDefault="00621060" w:rsidP="00621060">
      <w:pPr>
        <w:ind w:left="420"/>
      </w:pPr>
      <w:r>
        <w:rPr>
          <w:rFonts w:hint="eastAsia"/>
        </w:rPr>
        <w:t>参见</w:t>
      </w:r>
      <w:hyperlink w:anchor="_工程全局作用域(global对象)" w:history="1">
        <w:r w:rsidRPr="00621060">
          <w:rPr>
            <w:rStyle w:val="a6"/>
            <w:rFonts w:hint="eastAsia"/>
          </w:rPr>
          <w:t>工程全局作用域</w:t>
        </w:r>
        <w:r w:rsidRPr="00621060">
          <w:rPr>
            <w:rStyle w:val="a6"/>
          </w:rPr>
          <w:t>(global对象)</w:t>
        </w:r>
      </w:hyperlink>
    </w:p>
    <w:p w14:paraId="3F9BDE85" w14:textId="3CF0FEDC" w:rsidR="00843BE5" w:rsidRDefault="00843BE5" w:rsidP="00843BE5">
      <w:pPr>
        <w:pStyle w:val="3"/>
      </w:pPr>
      <w:r>
        <w:rPr>
          <w:rFonts w:hint="eastAsia"/>
        </w:rPr>
        <w:t>闭包</w:t>
      </w:r>
    </w:p>
    <w:p w14:paraId="046E0316" w14:textId="19923168" w:rsidR="00843BE5" w:rsidRDefault="007D6B03" w:rsidP="00563F85">
      <w:pPr>
        <w:pStyle w:val="4"/>
        <w:numPr>
          <w:ilvl w:val="0"/>
          <w:numId w:val="40"/>
        </w:numPr>
      </w:pPr>
      <w:r>
        <w:rPr>
          <w:rFonts w:hint="eastAsia"/>
        </w:rPr>
        <w:t>内嵌函数</w:t>
      </w:r>
    </w:p>
    <w:p w14:paraId="187E16EF" w14:textId="30F0F786" w:rsidR="007D6B03" w:rsidRDefault="00B60697" w:rsidP="00563F85">
      <w:pPr>
        <w:pStyle w:val="a8"/>
        <w:numPr>
          <w:ilvl w:val="0"/>
          <w:numId w:val="41"/>
        </w:numPr>
        <w:ind w:firstLineChars="0"/>
      </w:pPr>
      <w:r>
        <w:rPr>
          <w:rFonts w:hint="eastAsia"/>
        </w:rPr>
        <w:t>js中，所有函数能访问其上一级的作用域，所以最外层函数能访问全局变量</w:t>
      </w:r>
    </w:p>
    <w:p w14:paraId="2754A3FA" w14:textId="7EDE0CFF" w:rsidR="00B60697" w:rsidRDefault="00B60697" w:rsidP="00563F85">
      <w:pPr>
        <w:pStyle w:val="a8"/>
        <w:numPr>
          <w:ilvl w:val="0"/>
          <w:numId w:val="41"/>
        </w:numPr>
        <w:ind w:firstLineChars="0"/>
      </w:pPr>
      <w:r>
        <w:rPr>
          <w:rFonts w:hint="eastAsia"/>
        </w:rPr>
        <w:t>js中，允许在函数内定义1个函数并在外层函数内对其进行调用</w:t>
      </w:r>
    </w:p>
    <w:p w14:paraId="27A59FA7" w14:textId="11785DC0" w:rsidR="00B60697" w:rsidRDefault="00B60697" w:rsidP="00563F85">
      <w:pPr>
        <w:pStyle w:val="a8"/>
        <w:numPr>
          <w:ilvl w:val="0"/>
          <w:numId w:val="41"/>
        </w:numPr>
        <w:ind w:firstLineChars="0"/>
      </w:pPr>
      <w:r>
        <w:rPr>
          <w:rFonts w:hint="eastAsia"/>
        </w:rPr>
        <w:t>内嵌函数的作用域限制</w:t>
      </w:r>
    </w:p>
    <w:p w14:paraId="51B140CD" w14:textId="6AB2A554" w:rsidR="00B60697" w:rsidRDefault="00B60697" w:rsidP="00563F85">
      <w:pPr>
        <w:pStyle w:val="a8"/>
        <w:numPr>
          <w:ilvl w:val="1"/>
          <w:numId w:val="41"/>
        </w:numPr>
        <w:ind w:firstLineChars="0"/>
      </w:pPr>
      <w:r>
        <w:rPr>
          <w:rFonts w:hint="eastAsia"/>
        </w:rPr>
        <w:t>内层函数就像外层函数的1个局部变量一样，无法在外层函数以外对其进行调用</w:t>
      </w:r>
    </w:p>
    <w:p w14:paraId="627D81B9" w14:textId="25A991EB" w:rsidR="00B60697" w:rsidRDefault="00B60697" w:rsidP="00563F85">
      <w:pPr>
        <w:pStyle w:val="a8"/>
        <w:numPr>
          <w:ilvl w:val="1"/>
          <w:numId w:val="41"/>
        </w:numPr>
        <w:ind w:firstLineChars="0"/>
      </w:pPr>
      <w:r>
        <w:rPr>
          <w:rFonts w:hint="eastAsia"/>
        </w:rPr>
        <w:t>函数可以访问与它同级或比他大的作用域内的变量，但是不可以直接访问比他小的作用域的变量</w:t>
      </w:r>
    </w:p>
    <w:p w14:paraId="754FB4B1" w14:textId="1F23D415" w:rsidR="00563F85" w:rsidRDefault="00563F85" w:rsidP="00563F85">
      <w:pPr>
        <w:pStyle w:val="a8"/>
        <w:numPr>
          <w:ilvl w:val="0"/>
          <w:numId w:val="41"/>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563F85" w14:paraId="2AD58197" w14:textId="77777777" w:rsidTr="00563F85">
        <w:tc>
          <w:tcPr>
            <w:tcW w:w="8296" w:type="dxa"/>
          </w:tcPr>
          <w:p w14:paraId="0D73B438" w14:textId="13A49105" w:rsidR="00563F85" w:rsidRPr="00563F85" w:rsidRDefault="00563F85" w:rsidP="00563F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563F85">
              <w:rPr>
                <w:rFonts w:ascii="宋体" w:hAnsi="宋体" w:cs="宋体" w:hint="eastAsia"/>
                <w:b/>
                <w:bCs/>
                <w:color w:val="000080"/>
                <w:sz w:val="23"/>
                <w:szCs w:val="23"/>
              </w:rPr>
              <w:lastRenderedPageBreak/>
              <w:t xml:space="preserve">function </w:t>
            </w:r>
            <w:r w:rsidRPr="00563F85">
              <w:rPr>
                <w:rFonts w:ascii="宋体" w:hAnsi="宋体" w:cs="宋体" w:hint="eastAsia"/>
                <w:color w:val="000000"/>
                <w:sz w:val="23"/>
                <w:szCs w:val="23"/>
              </w:rPr>
              <w:t>add() {</w:t>
            </w:r>
            <w:r w:rsidRPr="00563F85">
              <w:rPr>
                <w:rFonts w:ascii="宋体" w:hAnsi="宋体" w:cs="宋体" w:hint="eastAsia"/>
                <w:color w:val="000000"/>
                <w:sz w:val="23"/>
                <w:szCs w:val="23"/>
              </w:rPr>
              <w:br/>
              <w:t xml:space="preserve">    </w:t>
            </w:r>
            <w:r w:rsidRPr="00563F85">
              <w:rPr>
                <w:rFonts w:ascii="宋体" w:hAnsi="宋体" w:cs="宋体" w:hint="eastAsia"/>
                <w:b/>
                <w:bCs/>
                <w:color w:val="000080"/>
                <w:sz w:val="23"/>
                <w:szCs w:val="23"/>
              </w:rPr>
              <w:t xml:space="preserve">var </w:t>
            </w:r>
            <w:r w:rsidRPr="00563F85">
              <w:rPr>
                <w:rFonts w:ascii="宋体" w:hAnsi="宋体" w:cs="宋体" w:hint="eastAsia"/>
                <w:color w:val="000000"/>
                <w:sz w:val="23"/>
                <w:szCs w:val="23"/>
              </w:rPr>
              <w:t xml:space="preserve">counter = </w:t>
            </w:r>
            <w:r w:rsidRPr="00563F85">
              <w:rPr>
                <w:rFonts w:ascii="宋体" w:hAnsi="宋体" w:cs="宋体" w:hint="eastAsia"/>
                <w:color w:val="0000FF"/>
                <w:sz w:val="23"/>
                <w:szCs w:val="23"/>
              </w:rPr>
              <w:t>0</w:t>
            </w:r>
            <w:r w:rsidRPr="00563F85">
              <w:rPr>
                <w:rFonts w:ascii="宋体" w:hAnsi="宋体" w:cs="宋体" w:hint="eastAsia"/>
                <w:color w:val="000000"/>
                <w:sz w:val="23"/>
                <w:szCs w:val="23"/>
              </w:rPr>
              <w:t>;</w:t>
            </w:r>
            <w:r w:rsidRPr="00563F85">
              <w:rPr>
                <w:rFonts w:ascii="宋体" w:hAnsi="宋体" w:cs="宋体" w:hint="eastAsia"/>
                <w:color w:val="000000"/>
                <w:sz w:val="23"/>
                <w:szCs w:val="23"/>
              </w:rPr>
              <w:br/>
              <w:t xml:space="preserve">    </w:t>
            </w:r>
            <w:r w:rsidRPr="00563F85">
              <w:rPr>
                <w:rFonts w:ascii="宋体" w:hAnsi="宋体" w:cs="宋体" w:hint="eastAsia"/>
                <w:b/>
                <w:bCs/>
                <w:color w:val="000080"/>
                <w:sz w:val="23"/>
                <w:szCs w:val="23"/>
              </w:rPr>
              <w:t xml:space="preserve">function </w:t>
            </w:r>
            <w:r w:rsidRPr="00563F85">
              <w:rPr>
                <w:rFonts w:ascii="宋体" w:hAnsi="宋体" w:cs="宋体" w:hint="eastAsia"/>
                <w:color w:val="000000"/>
                <w:sz w:val="23"/>
                <w:szCs w:val="23"/>
              </w:rPr>
              <w:t xml:space="preserve">plus() {counter += </w:t>
            </w:r>
            <w:r w:rsidRPr="00563F85">
              <w:rPr>
                <w:rFonts w:ascii="宋体" w:hAnsi="宋体" w:cs="宋体" w:hint="eastAsia"/>
                <w:color w:val="0000FF"/>
                <w:sz w:val="23"/>
                <w:szCs w:val="23"/>
              </w:rPr>
              <w:t>1</w:t>
            </w:r>
            <w:r w:rsidRPr="00563F85">
              <w:rPr>
                <w:rFonts w:ascii="宋体" w:hAnsi="宋体" w:cs="宋体" w:hint="eastAsia"/>
                <w:color w:val="000000"/>
                <w:sz w:val="23"/>
                <w:szCs w:val="23"/>
              </w:rPr>
              <w:t>;}</w:t>
            </w:r>
            <w:r w:rsidRPr="00563F85">
              <w:rPr>
                <w:rFonts w:ascii="宋体" w:hAnsi="宋体" w:cs="宋体" w:hint="eastAsia"/>
                <w:color w:val="000000"/>
                <w:sz w:val="23"/>
                <w:szCs w:val="23"/>
              </w:rPr>
              <w:br/>
              <w:t xml:space="preserve">    plus();</w:t>
            </w:r>
            <w:r w:rsidRPr="00563F85">
              <w:rPr>
                <w:rFonts w:ascii="宋体" w:hAnsi="宋体" w:cs="宋体" w:hint="eastAsia"/>
                <w:color w:val="000000"/>
                <w:sz w:val="23"/>
                <w:szCs w:val="23"/>
              </w:rPr>
              <w:br/>
              <w:t xml:space="preserve">    </w:t>
            </w:r>
            <w:r w:rsidRPr="00563F85">
              <w:rPr>
                <w:rFonts w:ascii="宋体" w:hAnsi="宋体" w:cs="宋体" w:hint="eastAsia"/>
                <w:b/>
                <w:bCs/>
                <w:color w:val="000080"/>
                <w:sz w:val="23"/>
                <w:szCs w:val="23"/>
              </w:rPr>
              <w:t xml:space="preserve">return </w:t>
            </w:r>
            <w:r w:rsidRPr="00563F85">
              <w:rPr>
                <w:rFonts w:ascii="宋体" w:hAnsi="宋体" w:cs="宋体" w:hint="eastAsia"/>
                <w:color w:val="000000"/>
                <w:sz w:val="23"/>
                <w:szCs w:val="23"/>
              </w:rPr>
              <w:t>counter;</w:t>
            </w:r>
            <w:r w:rsidRPr="00563F85">
              <w:rPr>
                <w:rFonts w:ascii="宋体" w:hAnsi="宋体" w:cs="宋体" w:hint="eastAsia"/>
                <w:color w:val="000000"/>
                <w:sz w:val="23"/>
                <w:szCs w:val="23"/>
              </w:rPr>
              <w:br/>
              <w:t>}</w:t>
            </w:r>
          </w:p>
        </w:tc>
      </w:tr>
    </w:tbl>
    <w:p w14:paraId="3C8BFF46" w14:textId="24F79B30" w:rsidR="00563F85" w:rsidRDefault="00AE42CC" w:rsidP="00AE42CC">
      <w:pPr>
        <w:pStyle w:val="4"/>
      </w:pPr>
      <w:r>
        <w:rPr>
          <w:rFonts w:hint="eastAsia"/>
        </w:rPr>
        <w:t>闭包</w:t>
      </w:r>
    </w:p>
    <w:p w14:paraId="4A094DEA" w14:textId="66DE9407" w:rsidR="00AE42CC" w:rsidRDefault="00AE42CC" w:rsidP="00AE42CC">
      <w:pPr>
        <w:pStyle w:val="5"/>
        <w:numPr>
          <w:ilvl w:val="0"/>
          <w:numId w:val="42"/>
        </w:numPr>
        <w:ind w:right="210"/>
      </w:pPr>
      <w:r>
        <w:rPr>
          <w:rFonts w:hint="eastAsia"/>
        </w:rPr>
        <w:t>定义</w:t>
      </w:r>
    </w:p>
    <w:p w14:paraId="03E1B327" w14:textId="4ADC700C" w:rsidR="00AE42CC" w:rsidRDefault="00F246C5" w:rsidP="00F246C5">
      <w:pPr>
        <w:ind w:left="420" w:firstLine="420"/>
      </w:pPr>
      <w:r>
        <w:rPr>
          <w:rFonts w:hint="eastAsia"/>
        </w:rPr>
        <w:t>将内部函数作为对象，赋值给外部函数以外的变量，此时即使外层函数执行完毕，但是由于有外部函数以外的变量指向该内部函数，则该</w:t>
      </w:r>
      <w:r w:rsidR="00EB30AC">
        <w:rPr>
          <w:rFonts w:hint="eastAsia"/>
        </w:rPr>
        <w:t>内部函数不会在内存中被回收，内层函数依赖外层函数，所以外层函数及其局部变量也不会被回收。</w:t>
      </w:r>
    </w:p>
    <w:p w14:paraId="05C35408" w14:textId="656ACBFF" w:rsidR="00EB30AC" w:rsidRDefault="00EB30AC" w:rsidP="00F246C5">
      <w:pPr>
        <w:ind w:left="420" w:firstLine="420"/>
      </w:pPr>
      <w:r>
        <w:rPr>
          <w:rFonts w:hint="eastAsia"/>
        </w:rPr>
        <w:t>这样的内部函数叫做闭包</w:t>
      </w:r>
    </w:p>
    <w:p w14:paraId="38CEDF1C" w14:textId="6A98B753" w:rsidR="00AE42CC" w:rsidRDefault="00730485" w:rsidP="00730485">
      <w:pPr>
        <w:pStyle w:val="5"/>
        <w:ind w:right="210"/>
      </w:pPr>
      <w:r>
        <w:rPr>
          <w:rFonts w:hint="eastAsia"/>
        </w:rPr>
        <w:t>作用</w:t>
      </w:r>
    </w:p>
    <w:p w14:paraId="7FBDEDF9" w14:textId="06007247" w:rsidR="00730485" w:rsidRDefault="00F246C5" w:rsidP="00730485">
      <w:pPr>
        <w:pStyle w:val="a8"/>
        <w:numPr>
          <w:ilvl w:val="0"/>
          <w:numId w:val="43"/>
        </w:numPr>
        <w:ind w:firstLineChars="0"/>
      </w:pPr>
      <w:r>
        <w:rPr>
          <w:rFonts w:hint="eastAsia"/>
        </w:rPr>
        <w:t>可以读取外部函数的局部变量</w:t>
      </w:r>
    </w:p>
    <w:p w14:paraId="5A2CCEC1" w14:textId="2FEFF5D5" w:rsidR="00F246C5" w:rsidRDefault="00F246C5" w:rsidP="00730485">
      <w:pPr>
        <w:pStyle w:val="a8"/>
        <w:numPr>
          <w:ilvl w:val="0"/>
          <w:numId w:val="43"/>
        </w:numPr>
        <w:ind w:firstLineChars="0"/>
      </w:pPr>
      <w:r>
        <w:rPr>
          <w:rFonts w:hint="eastAsia"/>
        </w:rPr>
        <w:t>让外部函数的局部变量</w:t>
      </w:r>
      <w:r w:rsidR="00E84423">
        <w:rPr>
          <w:rFonts w:hint="eastAsia"/>
        </w:rPr>
        <w:t>（不包括外部函数中使用let定义的块级作用域的变量）</w:t>
      </w:r>
      <w:r>
        <w:rPr>
          <w:rFonts w:hint="eastAsia"/>
        </w:rPr>
        <w:t>始终保持在内存中（相当于C中在函数内使用static）</w:t>
      </w:r>
    </w:p>
    <w:p w14:paraId="02325A09" w14:textId="0454A6F6" w:rsidR="00350F78" w:rsidRDefault="00350F78" w:rsidP="00350F78">
      <w:pPr>
        <w:ind w:left="840" w:firstLine="420"/>
      </w:pPr>
      <w:r>
        <w:rPr>
          <w:rFonts w:hint="eastAsia"/>
        </w:rPr>
        <w:t>即使外层函数执行完毕，但是由于有外部函数以外的变量指向该内部函数，则该内部函数不会在内存中被回收，内层函数依赖外层函数，所以外层函数及其局部变量也不会被回收。</w:t>
      </w:r>
    </w:p>
    <w:p w14:paraId="338A07B1" w14:textId="4DDBCDD2" w:rsidR="003F5BD6" w:rsidRDefault="003F5BD6" w:rsidP="003F5BD6">
      <w:pPr>
        <w:pStyle w:val="5"/>
        <w:ind w:right="210"/>
      </w:pPr>
      <w:r>
        <w:rPr>
          <w:rFonts w:hint="eastAsia"/>
        </w:rPr>
        <w:t>例</w:t>
      </w:r>
    </w:p>
    <w:tbl>
      <w:tblPr>
        <w:tblStyle w:val="ac"/>
        <w:tblW w:w="0" w:type="auto"/>
        <w:tblInd w:w="420" w:type="dxa"/>
        <w:tblLook w:val="04A0" w:firstRow="1" w:lastRow="0" w:firstColumn="1" w:lastColumn="0" w:noHBand="0" w:noVBand="1"/>
      </w:tblPr>
      <w:tblGrid>
        <w:gridCol w:w="7876"/>
      </w:tblGrid>
      <w:tr w:rsidR="003F5BD6" w14:paraId="48001946" w14:textId="77777777" w:rsidTr="003F5BD6">
        <w:tc>
          <w:tcPr>
            <w:tcW w:w="8296" w:type="dxa"/>
          </w:tcPr>
          <w:p w14:paraId="4CC54BF7" w14:textId="26470F07" w:rsidR="003F5BD6" w:rsidRPr="00115ECC" w:rsidRDefault="00115ECC" w:rsidP="00115ECC">
            <w:pPr>
              <w:pStyle w:val="HTML0"/>
              <w:shd w:val="clear" w:color="auto" w:fill="FFFFFF"/>
              <w:rPr>
                <w:color w:val="000000"/>
                <w:sz w:val="23"/>
                <w:szCs w:val="23"/>
              </w:rPr>
            </w:pPr>
            <w:r>
              <w:rPr>
                <w:rFonts w:hint="eastAsia"/>
                <w:b/>
                <w:bCs/>
                <w:color w:val="000080"/>
                <w:sz w:val="23"/>
                <w:szCs w:val="23"/>
              </w:rPr>
              <w:t xml:space="preserve">function </w:t>
            </w:r>
            <w:r>
              <w:rPr>
                <w:rFonts w:hint="eastAsia"/>
                <w:color w:val="000000"/>
                <w:sz w:val="23"/>
                <w:szCs w:val="23"/>
              </w:rPr>
              <w:t>f1(){</w:t>
            </w:r>
            <w:r>
              <w:rPr>
                <w:rFonts w:hint="eastAsia"/>
                <w:color w:val="000000"/>
                <w:sz w:val="23"/>
                <w:szCs w:val="23"/>
              </w:rPr>
              <w:br/>
              <w:t xml:space="preserve">    </w:t>
            </w:r>
            <w:r>
              <w:rPr>
                <w:rFonts w:hint="eastAsia"/>
                <w:b/>
                <w:bCs/>
                <w:color w:val="000080"/>
                <w:sz w:val="23"/>
                <w:szCs w:val="23"/>
              </w:rPr>
              <w:t xml:space="preserve">var </w:t>
            </w:r>
            <w:r>
              <w:rPr>
                <w:rFonts w:hint="eastAsia"/>
                <w:color w:val="000000"/>
                <w:sz w:val="23"/>
                <w:szCs w:val="23"/>
              </w:rPr>
              <w:t>n=</w:t>
            </w:r>
            <w:r>
              <w:rPr>
                <w:rFonts w:hint="eastAsia"/>
                <w:color w:val="0000FF"/>
                <w:sz w:val="23"/>
                <w:szCs w:val="23"/>
              </w:rPr>
              <w:t>999</w:t>
            </w:r>
            <w:r>
              <w:rPr>
                <w:rFonts w:hint="eastAsia"/>
                <w:color w:val="000000"/>
                <w:sz w:val="23"/>
                <w:szCs w:val="23"/>
              </w:rPr>
              <w:t>;</w:t>
            </w:r>
            <w:r>
              <w:rPr>
                <w:rFonts w:hint="eastAsia"/>
                <w:color w:val="000000"/>
                <w:sz w:val="23"/>
                <w:szCs w:val="23"/>
              </w:rPr>
              <w:br/>
              <w:t xml:space="preserve">    nAdd=</w:t>
            </w:r>
            <w:r>
              <w:rPr>
                <w:rFonts w:hint="eastAsia"/>
                <w:b/>
                <w:bCs/>
                <w:color w:val="000080"/>
                <w:sz w:val="23"/>
                <w:szCs w:val="23"/>
              </w:rPr>
              <w:t>function</w:t>
            </w:r>
            <w:r>
              <w:rPr>
                <w:rFonts w:hint="eastAsia"/>
                <w:color w:val="000000"/>
                <w:sz w:val="23"/>
                <w:szCs w:val="23"/>
              </w:rPr>
              <w:t>(){n+=</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function </w:t>
            </w:r>
            <w:r>
              <w:rPr>
                <w:rFonts w:hint="eastAsia"/>
                <w:color w:val="000000"/>
                <w:sz w:val="23"/>
                <w:szCs w:val="23"/>
              </w:rPr>
              <w:t>f2(){</w:t>
            </w:r>
            <w:r>
              <w:rPr>
                <w:rFonts w:hint="eastAsia"/>
                <w:color w:val="000000"/>
                <w:sz w:val="23"/>
                <w:szCs w:val="23"/>
              </w:rPr>
              <w:br/>
              <w:t xml:space="preserve">        alert(n);</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f2;</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var </w:t>
            </w:r>
            <w:r>
              <w:rPr>
                <w:rFonts w:hint="eastAsia"/>
                <w:color w:val="000000"/>
                <w:sz w:val="23"/>
                <w:szCs w:val="23"/>
              </w:rPr>
              <w:t>result=f1();</w:t>
            </w:r>
            <w:r>
              <w:rPr>
                <w:rFonts w:hint="eastAsia"/>
                <w:color w:val="000000"/>
                <w:sz w:val="23"/>
                <w:szCs w:val="23"/>
              </w:rPr>
              <w:br/>
              <w:t xml:space="preserve">result(); </w:t>
            </w:r>
            <w:r>
              <w:rPr>
                <w:rFonts w:hint="eastAsia"/>
                <w:i/>
                <w:iCs/>
                <w:color w:val="808080"/>
                <w:sz w:val="23"/>
                <w:szCs w:val="23"/>
              </w:rPr>
              <w:t>// 999</w:t>
            </w:r>
            <w:r>
              <w:rPr>
                <w:rFonts w:hint="eastAsia"/>
                <w:i/>
                <w:iCs/>
                <w:color w:val="808080"/>
                <w:sz w:val="23"/>
                <w:szCs w:val="23"/>
              </w:rPr>
              <w:br/>
            </w:r>
            <w:r>
              <w:rPr>
                <w:rFonts w:hint="eastAsia"/>
                <w:color w:val="000000"/>
                <w:sz w:val="23"/>
                <w:szCs w:val="23"/>
              </w:rPr>
              <w:t>nAdd();</w:t>
            </w:r>
            <w:r>
              <w:rPr>
                <w:rFonts w:hint="eastAsia"/>
                <w:color w:val="000000"/>
                <w:sz w:val="23"/>
                <w:szCs w:val="23"/>
              </w:rPr>
              <w:br/>
              <w:t xml:space="preserve">result(); </w:t>
            </w:r>
            <w:r>
              <w:rPr>
                <w:rFonts w:hint="eastAsia"/>
                <w:i/>
                <w:iCs/>
                <w:color w:val="808080"/>
                <w:sz w:val="23"/>
                <w:szCs w:val="23"/>
              </w:rPr>
              <w:t>// 1000</w:t>
            </w:r>
          </w:p>
        </w:tc>
      </w:tr>
    </w:tbl>
    <w:p w14:paraId="0473DC24" w14:textId="20D891C6" w:rsidR="003F5BD6" w:rsidRDefault="00115ECC" w:rsidP="003F5BD6">
      <w:pPr>
        <w:ind w:left="420"/>
      </w:pPr>
      <w:r>
        <w:tab/>
      </w:r>
      <w:r>
        <w:rPr>
          <w:rFonts w:hint="eastAsia"/>
        </w:rPr>
        <w:t>程序中，f2和nAdd均为闭包</w:t>
      </w:r>
    </w:p>
    <w:p w14:paraId="225824EF" w14:textId="77777777" w:rsidR="00E84423" w:rsidRDefault="00E84423" w:rsidP="00E84423">
      <w:pPr>
        <w:pStyle w:val="5"/>
        <w:ind w:right="210"/>
      </w:pPr>
      <w:bookmarkStart w:id="10" w:name="_注意点"/>
      <w:bookmarkEnd w:id="10"/>
      <w:r>
        <w:rPr>
          <w:rFonts w:hint="eastAsia"/>
        </w:rPr>
        <w:t>注意点</w:t>
      </w:r>
    </w:p>
    <w:p w14:paraId="2A8DB0BA" w14:textId="7A5B0951" w:rsidR="00E84423" w:rsidRDefault="00E84423" w:rsidP="00E84423">
      <w:pPr>
        <w:pStyle w:val="a8"/>
        <w:numPr>
          <w:ilvl w:val="0"/>
          <w:numId w:val="44"/>
        </w:numPr>
        <w:ind w:firstLineChars="0"/>
      </w:pPr>
      <w:r>
        <w:rPr>
          <w:rFonts w:hint="eastAsia"/>
        </w:rPr>
        <w:t>闭包只会让外部函数的局部变量</w:t>
      </w:r>
      <w:r w:rsidR="00FB71D4">
        <w:rPr>
          <w:rFonts w:hint="eastAsia"/>
        </w:rPr>
        <w:t>保持在内存中，不包括外层函数中使用let定义的块级作用域的变量</w:t>
      </w:r>
    </w:p>
    <w:p w14:paraId="11817272" w14:textId="3A88EA04" w:rsidR="00FB71D4" w:rsidRDefault="00FB71D4" w:rsidP="00FB71D4">
      <w:pPr>
        <w:pStyle w:val="a8"/>
        <w:numPr>
          <w:ilvl w:val="1"/>
          <w:numId w:val="44"/>
        </w:numPr>
        <w:ind w:firstLineChars="0"/>
      </w:pPr>
      <w:r>
        <w:rPr>
          <w:rFonts w:hint="eastAsia"/>
        </w:rPr>
        <w:t>let定义的局部变量</w:t>
      </w:r>
    </w:p>
    <w:tbl>
      <w:tblPr>
        <w:tblStyle w:val="ac"/>
        <w:tblW w:w="0" w:type="auto"/>
        <w:tblInd w:w="1271" w:type="dxa"/>
        <w:tblLook w:val="04A0" w:firstRow="1" w:lastRow="0" w:firstColumn="1" w:lastColumn="0" w:noHBand="0" w:noVBand="1"/>
      </w:tblPr>
      <w:tblGrid>
        <w:gridCol w:w="7025"/>
      </w:tblGrid>
      <w:tr w:rsidR="00FB71D4" w14:paraId="435E5EB9" w14:textId="77777777" w:rsidTr="00FB71D4">
        <w:tc>
          <w:tcPr>
            <w:tcW w:w="7025" w:type="dxa"/>
          </w:tcPr>
          <w:p w14:paraId="5912DABD" w14:textId="62D8E656" w:rsidR="00FB71D4" w:rsidRPr="00FB71D4" w:rsidRDefault="00FB71D4" w:rsidP="00FB71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FB71D4">
              <w:rPr>
                <w:rFonts w:ascii="宋体" w:hAnsi="宋体" w:cs="宋体" w:hint="eastAsia"/>
                <w:b/>
                <w:bCs/>
                <w:color w:val="000080"/>
                <w:sz w:val="23"/>
                <w:szCs w:val="23"/>
              </w:rPr>
              <w:lastRenderedPageBreak/>
              <w:t xml:space="preserve">var </w:t>
            </w:r>
            <w:r w:rsidRPr="00FB71D4">
              <w:rPr>
                <w:rFonts w:ascii="宋体" w:hAnsi="宋体" w:cs="宋体" w:hint="eastAsia"/>
                <w:b/>
                <w:bCs/>
                <w:i/>
                <w:iCs/>
                <w:color w:val="660E7A"/>
                <w:sz w:val="23"/>
                <w:szCs w:val="23"/>
              </w:rPr>
              <w:t xml:space="preserve">a </w:t>
            </w:r>
            <w:r w:rsidRPr="00FB71D4">
              <w:rPr>
                <w:rFonts w:ascii="宋体" w:hAnsi="宋体" w:cs="宋体" w:hint="eastAsia"/>
                <w:color w:val="000000"/>
                <w:sz w:val="23"/>
                <w:szCs w:val="23"/>
              </w:rPr>
              <w:t>= [];</w:t>
            </w:r>
            <w:r w:rsidRPr="00FB71D4">
              <w:rPr>
                <w:rFonts w:ascii="宋体" w:hAnsi="宋体" w:cs="宋体" w:hint="eastAsia"/>
                <w:color w:val="000000"/>
                <w:sz w:val="23"/>
                <w:szCs w:val="23"/>
              </w:rPr>
              <w:br/>
              <w:t>(</w:t>
            </w:r>
            <w:r w:rsidRPr="00FB71D4">
              <w:rPr>
                <w:rFonts w:ascii="宋体" w:hAnsi="宋体" w:cs="宋体" w:hint="eastAsia"/>
                <w:b/>
                <w:bCs/>
                <w:color w:val="000080"/>
                <w:sz w:val="23"/>
                <w:szCs w:val="23"/>
              </w:rPr>
              <w:t xml:space="preserve">function </w:t>
            </w:r>
            <w:r w:rsidRPr="00FB71D4">
              <w:rPr>
                <w:rFonts w:ascii="宋体" w:hAnsi="宋体" w:cs="宋体" w:hint="eastAsia"/>
                <w:color w:val="000000"/>
                <w:sz w:val="23"/>
                <w:szCs w:val="23"/>
              </w:rPr>
              <w:t>() {</w:t>
            </w:r>
            <w:r w:rsidRPr="00FB71D4">
              <w:rPr>
                <w:rFonts w:ascii="宋体" w:hAnsi="宋体" w:cs="宋体" w:hint="eastAsia"/>
                <w:color w:val="000000"/>
                <w:sz w:val="23"/>
                <w:szCs w:val="23"/>
              </w:rPr>
              <w:br/>
              <w:t xml:space="preserve">    let </w:t>
            </w:r>
            <w:r w:rsidRPr="00FB71D4">
              <w:rPr>
                <w:rFonts w:ascii="宋体" w:hAnsi="宋体" w:cs="宋体" w:hint="eastAsia"/>
                <w:color w:val="458383"/>
                <w:sz w:val="23"/>
                <w:szCs w:val="23"/>
              </w:rPr>
              <w:t>i</w:t>
            </w:r>
            <w:r w:rsidRPr="00FB71D4">
              <w:rPr>
                <w:rFonts w:ascii="宋体" w:hAnsi="宋体" w:cs="宋体" w:hint="eastAsia"/>
                <w:color w:val="000000"/>
                <w:sz w:val="23"/>
                <w:szCs w:val="23"/>
              </w:rPr>
              <w:t>;</w:t>
            </w:r>
            <w:r w:rsidRPr="00FB71D4">
              <w:rPr>
                <w:rFonts w:ascii="宋体" w:hAnsi="宋体" w:cs="宋体" w:hint="eastAsia"/>
                <w:color w:val="000000"/>
                <w:sz w:val="23"/>
                <w:szCs w:val="23"/>
              </w:rPr>
              <w:br/>
              <w:t xml:space="preserve">    </w:t>
            </w:r>
            <w:r w:rsidRPr="00FB71D4">
              <w:rPr>
                <w:rFonts w:ascii="宋体" w:hAnsi="宋体" w:cs="宋体" w:hint="eastAsia"/>
                <w:b/>
                <w:bCs/>
                <w:color w:val="000080"/>
                <w:sz w:val="23"/>
                <w:szCs w:val="23"/>
              </w:rPr>
              <w:t xml:space="preserve">for </w:t>
            </w:r>
            <w:r w:rsidRPr="00FB71D4">
              <w:rPr>
                <w:rFonts w:ascii="宋体" w:hAnsi="宋体" w:cs="宋体" w:hint="eastAsia"/>
                <w:color w:val="000000"/>
                <w:sz w:val="23"/>
                <w:szCs w:val="23"/>
              </w:rPr>
              <w:t>(</w:t>
            </w:r>
            <w:r w:rsidRPr="00FB71D4">
              <w:rPr>
                <w:rFonts w:ascii="宋体" w:hAnsi="宋体" w:cs="宋体" w:hint="eastAsia"/>
                <w:color w:val="458383"/>
                <w:sz w:val="23"/>
                <w:szCs w:val="23"/>
              </w:rPr>
              <w:t xml:space="preserve">i </w:t>
            </w:r>
            <w:r w:rsidRPr="00FB71D4">
              <w:rPr>
                <w:rFonts w:ascii="宋体" w:hAnsi="宋体" w:cs="宋体" w:hint="eastAsia"/>
                <w:color w:val="000000"/>
                <w:sz w:val="23"/>
                <w:szCs w:val="23"/>
              </w:rPr>
              <w:t xml:space="preserve">= </w:t>
            </w:r>
            <w:r w:rsidRPr="00FB71D4">
              <w:rPr>
                <w:rFonts w:ascii="宋体" w:hAnsi="宋体" w:cs="宋体" w:hint="eastAsia"/>
                <w:color w:val="0000FF"/>
                <w:sz w:val="23"/>
                <w:szCs w:val="23"/>
              </w:rPr>
              <w:t>0</w:t>
            </w:r>
            <w:r w:rsidRPr="00FB71D4">
              <w:rPr>
                <w:rFonts w:ascii="宋体" w:hAnsi="宋体" w:cs="宋体" w:hint="eastAsia"/>
                <w:color w:val="000000"/>
                <w:sz w:val="23"/>
                <w:szCs w:val="23"/>
              </w:rPr>
              <w:t xml:space="preserve">; </w:t>
            </w:r>
            <w:r w:rsidRPr="00FB71D4">
              <w:rPr>
                <w:rFonts w:ascii="宋体" w:hAnsi="宋体" w:cs="宋体" w:hint="eastAsia"/>
                <w:color w:val="458383"/>
                <w:sz w:val="23"/>
                <w:szCs w:val="23"/>
              </w:rPr>
              <w:t xml:space="preserve">i </w:t>
            </w:r>
            <w:r w:rsidRPr="00FB71D4">
              <w:rPr>
                <w:rFonts w:ascii="宋体" w:hAnsi="宋体" w:cs="宋体" w:hint="eastAsia"/>
                <w:color w:val="000000"/>
                <w:sz w:val="23"/>
                <w:szCs w:val="23"/>
              </w:rPr>
              <w:t xml:space="preserve">&lt; </w:t>
            </w:r>
            <w:r w:rsidRPr="00FB71D4">
              <w:rPr>
                <w:rFonts w:ascii="宋体" w:hAnsi="宋体" w:cs="宋体" w:hint="eastAsia"/>
                <w:color w:val="0000FF"/>
                <w:sz w:val="23"/>
                <w:szCs w:val="23"/>
              </w:rPr>
              <w:t>10</w:t>
            </w:r>
            <w:r w:rsidRPr="00FB71D4">
              <w:rPr>
                <w:rFonts w:ascii="宋体" w:hAnsi="宋体" w:cs="宋体" w:hint="eastAsia"/>
                <w:color w:val="000000"/>
                <w:sz w:val="23"/>
                <w:szCs w:val="23"/>
              </w:rPr>
              <w:t xml:space="preserve">; </w:t>
            </w:r>
            <w:r w:rsidRPr="00FB71D4">
              <w:rPr>
                <w:rFonts w:ascii="宋体" w:hAnsi="宋体" w:cs="宋体" w:hint="eastAsia"/>
                <w:color w:val="458383"/>
                <w:sz w:val="23"/>
                <w:szCs w:val="23"/>
              </w:rPr>
              <w:t>i</w:t>
            </w:r>
            <w:r w:rsidRPr="00FB71D4">
              <w:rPr>
                <w:rFonts w:ascii="宋体" w:hAnsi="宋体" w:cs="宋体" w:hint="eastAsia"/>
                <w:color w:val="000000"/>
                <w:sz w:val="23"/>
                <w:szCs w:val="23"/>
              </w:rPr>
              <w:t>++) {</w:t>
            </w:r>
            <w:r w:rsidRPr="00FB71D4">
              <w:rPr>
                <w:rFonts w:ascii="宋体" w:hAnsi="宋体" w:cs="宋体" w:hint="eastAsia"/>
                <w:color w:val="000000"/>
                <w:sz w:val="23"/>
                <w:szCs w:val="23"/>
              </w:rPr>
              <w:br/>
              <w:t xml:space="preserve">        </w:t>
            </w:r>
            <w:r w:rsidRPr="00FB71D4">
              <w:rPr>
                <w:rFonts w:ascii="宋体" w:hAnsi="宋体" w:cs="宋体" w:hint="eastAsia"/>
                <w:b/>
                <w:bCs/>
                <w:i/>
                <w:iCs/>
                <w:color w:val="660E7A"/>
                <w:sz w:val="23"/>
                <w:szCs w:val="23"/>
              </w:rPr>
              <w:t>a</w:t>
            </w:r>
            <w:r w:rsidRPr="00FB71D4">
              <w:rPr>
                <w:rFonts w:ascii="宋体" w:hAnsi="宋体" w:cs="宋体" w:hint="eastAsia"/>
                <w:color w:val="000000"/>
                <w:sz w:val="23"/>
                <w:szCs w:val="23"/>
              </w:rPr>
              <w:t>[</w:t>
            </w:r>
            <w:r w:rsidRPr="00FB71D4">
              <w:rPr>
                <w:rFonts w:ascii="宋体" w:hAnsi="宋体" w:cs="宋体" w:hint="eastAsia"/>
                <w:color w:val="458383"/>
                <w:sz w:val="23"/>
                <w:szCs w:val="23"/>
              </w:rPr>
              <w:t>i</w:t>
            </w:r>
            <w:r w:rsidRPr="00FB71D4">
              <w:rPr>
                <w:rFonts w:ascii="宋体" w:hAnsi="宋体" w:cs="宋体" w:hint="eastAsia"/>
                <w:color w:val="000000"/>
                <w:sz w:val="23"/>
                <w:szCs w:val="23"/>
              </w:rPr>
              <w:t xml:space="preserve">] = </w:t>
            </w:r>
            <w:r w:rsidRPr="00FB71D4">
              <w:rPr>
                <w:rFonts w:ascii="宋体" w:hAnsi="宋体" w:cs="宋体" w:hint="eastAsia"/>
                <w:b/>
                <w:bCs/>
                <w:color w:val="000080"/>
                <w:sz w:val="23"/>
                <w:szCs w:val="23"/>
              </w:rPr>
              <w:t xml:space="preserve">function </w:t>
            </w:r>
            <w:r w:rsidRPr="00FB71D4">
              <w:rPr>
                <w:rFonts w:ascii="宋体" w:hAnsi="宋体" w:cs="宋体" w:hint="eastAsia"/>
                <w:color w:val="000000"/>
                <w:sz w:val="23"/>
                <w:szCs w:val="23"/>
              </w:rPr>
              <w:t>() {</w:t>
            </w:r>
            <w:r w:rsidRPr="00FB71D4">
              <w:rPr>
                <w:rFonts w:ascii="宋体" w:hAnsi="宋体" w:cs="宋体" w:hint="eastAsia"/>
                <w:color w:val="000000"/>
                <w:sz w:val="23"/>
                <w:szCs w:val="23"/>
              </w:rPr>
              <w:br/>
              <w:t xml:space="preserve">            </w:t>
            </w:r>
            <w:r w:rsidRPr="00FB71D4">
              <w:rPr>
                <w:rFonts w:ascii="宋体" w:hAnsi="宋体" w:cs="宋体" w:hint="eastAsia"/>
                <w:b/>
                <w:bCs/>
                <w:i/>
                <w:iCs/>
                <w:color w:val="660E7A"/>
                <w:sz w:val="23"/>
                <w:szCs w:val="23"/>
              </w:rPr>
              <w:t>console</w:t>
            </w:r>
            <w:r w:rsidRPr="00FB71D4">
              <w:rPr>
                <w:rFonts w:ascii="宋体" w:hAnsi="宋体" w:cs="宋体" w:hint="eastAsia"/>
                <w:color w:val="000000"/>
                <w:sz w:val="23"/>
                <w:szCs w:val="23"/>
              </w:rPr>
              <w:t>.</w:t>
            </w:r>
            <w:r w:rsidRPr="00FB71D4">
              <w:rPr>
                <w:rFonts w:ascii="宋体" w:hAnsi="宋体" w:cs="宋体" w:hint="eastAsia"/>
                <w:color w:val="7A7A43"/>
                <w:sz w:val="23"/>
                <w:szCs w:val="23"/>
              </w:rPr>
              <w:t>log</w:t>
            </w:r>
            <w:r w:rsidRPr="00FB71D4">
              <w:rPr>
                <w:rFonts w:ascii="宋体" w:hAnsi="宋体" w:cs="宋体" w:hint="eastAsia"/>
                <w:color w:val="000000"/>
                <w:sz w:val="23"/>
                <w:szCs w:val="23"/>
              </w:rPr>
              <w:t>(</w:t>
            </w:r>
            <w:r w:rsidRPr="00FB71D4">
              <w:rPr>
                <w:rFonts w:ascii="宋体" w:hAnsi="宋体" w:cs="宋体" w:hint="eastAsia"/>
                <w:color w:val="458383"/>
                <w:sz w:val="23"/>
                <w:szCs w:val="23"/>
              </w:rPr>
              <w:t>i</w:t>
            </w:r>
            <w:r w:rsidRPr="00FB71D4">
              <w:rPr>
                <w:rFonts w:ascii="宋体" w:hAnsi="宋体" w:cs="宋体" w:hint="eastAsia"/>
                <w:color w:val="000000"/>
                <w:sz w:val="23"/>
                <w:szCs w:val="23"/>
              </w:rPr>
              <w:t>);</w:t>
            </w:r>
            <w:r w:rsidRPr="00FB71D4">
              <w:rPr>
                <w:rFonts w:ascii="宋体" w:hAnsi="宋体" w:cs="宋体" w:hint="eastAsia"/>
                <w:color w:val="000000"/>
                <w:sz w:val="23"/>
                <w:szCs w:val="23"/>
              </w:rPr>
              <w:br/>
              <w:t xml:space="preserve">        };</w:t>
            </w:r>
            <w:r w:rsidRPr="00FB71D4">
              <w:rPr>
                <w:rFonts w:ascii="宋体" w:hAnsi="宋体" w:cs="宋体" w:hint="eastAsia"/>
                <w:color w:val="000000"/>
                <w:sz w:val="23"/>
                <w:szCs w:val="23"/>
              </w:rPr>
              <w:br/>
              <w:t xml:space="preserve">    }</w:t>
            </w:r>
            <w:r w:rsidRPr="00FB71D4">
              <w:rPr>
                <w:rFonts w:ascii="宋体" w:hAnsi="宋体" w:cs="宋体" w:hint="eastAsia"/>
                <w:color w:val="000000"/>
                <w:sz w:val="23"/>
                <w:szCs w:val="23"/>
              </w:rPr>
              <w:br/>
              <w:t>})();</w:t>
            </w:r>
            <w:r w:rsidRPr="00FB71D4">
              <w:rPr>
                <w:rFonts w:ascii="宋体" w:hAnsi="宋体" w:cs="宋体" w:hint="eastAsia"/>
                <w:color w:val="000000"/>
                <w:sz w:val="23"/>
                <w:szCs w:val="23"/>
              </w:rPr>
              <w:br/>
            </w:r>
            <w:r w:rsidRPr="00FB71D4">
              <w:rPr>
                <w:rFonts w:ascii="宋体" w:hAnsi="宋体" w:cs="宋体" w:hint="eastAsia"/>
                <w:b/>
                <w:bCs/>
                <w:i/>
                <w:iCs/>
                <w:color w:val="660E7A"/>
                <w:sz w:val="23"/>
                <w:szCs w:val="23"/>
              </w:rPr>
              <w:t>a</w:t>
            </w:r>
            <w:r w:rsidRPr="00FB71D4">
              <w:rPr>
                <w:rFonts w:ascii="宋体" w:hAnsi="宋体" w:cs="宋体" w:hint="eastAsia"/>
                <w:color w:val="000000"/>
                <w:sz w:val="23"/>
                <w:szCs w:val="23"/>
              </w:rPr>
              <w:t>[</w:t>
            </w:r>
            <w:r w:rsidRPr="00FB71D4">
              <w:rPr>
                <w:rFonts w:ascii="宋体" w:hAnsi="宋体" w:cs="宋体" w:hint="eastAsia"/>
                <w:color w:val="0000FF"/>
                <w:sz w:val="23"/>
                <w:szCs w:val="23"/>
              </w:rPr>
              <w:t>6</w:t>
            </w:r>
            <w:r w:rsidRPr="00FB71D4">
              <w:rPr>
                <w:rFonts w:ascii="宋体" w:hAnsi="宋体" w:cs="宋体" w:hint="eastAsia"/>
                <w:color w:val="000000"/>
                <w:sz w:val="23"/>
                <w:szCs w:val="23"/>
              </w:rPr>
              <w:t>]();</w:t>
            </w:r>
            <w:r w:rsidRPr="00FB71D4">
              <w:rPr>
                <w:rFonts w:ascii="宋体" w:hAnsi="宋体" w:cs="宋体" w:hint="eastAsia"/>
                <w:i/>
                <w:iCs/>
                <w:color w:val="808080"/>
                <w:sz w:val="23"/>
                <w:szCs w:val="23"/>
              </w:rPr>
              <w:t>//10</w:t>
            </w:r>
          </w:p>
        </w:tc>
      </w:tr>
    </w:tbl>
    <w:p w14:paraId="72C9F68F" w14:textId="1D8E2522" w:rsidR="00FB71D4" w:rsidRDefault="00FB71D4" w:rsidP="00167F93">
      <w:pPr>
        <w:pStyle w:val="a8"/>
        <w:numPr>
          <w:ilvl w:val="0"/>
          <w:numId w:val="49"/>
        </w:numPr>
        <w:ind w:firstLineChars="0"/>
      </w:pPr>
      <w:r>
        <w:rPr>
          <w:rFonts w:hint="eastAsia"/>
        </w:rPr>
        <w:t>let定义的块级变量</w:t>
      </w:r>
    </w:p>
    <w:tbl>
      <w:tblPr>
        <w:tblStyle w:val="ac"/>
        <w:tblW w:w="0" w:type="auto"/>
        <w:tblInd w:w="1271" w:type="dxa"/>
        <w:tblLook w:val="04A0" w:firstRow="1" w:lastRow="0" w:firstColumn="1" w:lastColumn="0" w:noHBand="0" w:noVBand="1"/>
      </w:tblPr>
      <w:tblGrid>
        <w:gridCol w:w="7025"/>
      </w:tblGrid>
      <w:tr w:rsidR="00FB71D4" w14:paraId="483D7FC2" w14:textId="77777777" w:rsidTr="00FB71D4">
        <w:tc>
          <w:tcPr>
            <w:tcW w:w="7025" w:type="dxa"/>
          </w:tcPr>
          <w:p w14:paraId="78C2121B" w14:textId="64A5C06C" w:rsidR="00FB71D4" w:rsidRPr="00FB71D4" w:rsidRDefault="00FB71D4" w:rsidP="00FB71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FB71D4">
              <w:rPr>
                <w:rFonts w:ascii="宋体" w:hAnsi="宋体" w:cs="宋体" w:hint="eastAsia"/>
                <w:b/>
                <w:bCs/>
                <w:color w:val="000080"/>
                <w:sz w:val="23"/>
                <w:szCs w:val="23"/>
              </w:rPr>
              <w:t xml:space="preserve">var </w:t>
            </w:r>
            <w:r w:rsidRPr="00FB71D4">
              <w:rPr>
                <w:rFonts w:ascii="宋体" w:hAnsi="宋体" w:cs="宋体" w:hint="eastAsia"/>
                <w:b/>
                <w:bCs/>
                <w:i/>
                <w:iCs/>
                <w:color w:val="660E7A"/>
                <w:sz w:val="23"/>
                <w:szCs w:val="23"/>
              </w:rPr>
              <w:t xml:space="preserve">a </w:t>
            </w:r>
            <w:r w:rsidRPr="00FB71D4">
              <w:rPr>
                <w:rFonts w:ascii="宋体" w:hAnsi="宋体" w:cs="宋体" w:hint="eastAsia"/>
                <w:color w:val="000000"/>
                <w:sz w:val="23"/>
                <w:szCs w:val="23"/>
              </w:rPr>
              <w:t>= [];</w:t>
            </w:r>
            <w:r w:rsidRPr="00FB71D4">
              <w:rPr>
                <w:rFonts w:ascii="宋体" w:hAnsi="宋体" w:cs="宋体" w:hint="eastAsia"/>
                <w:color w:val="000000"/>
                <w:sz w:val="23"/>
                <w:szCs w:val="23"/>
              </w:rPr>
              <w:br/>
              <w:t>(</w:t>
            </w:r>
            <w:r w:rsidRPr="00FB71D4">
              <w:rPr>
                <w:rFonts w:ascii="宋体" w:hAnsi="宋体" w:cs="宋体" w:hint="eastAsia"/>
                <w:b/>
                <w:bCs/>
                <w:color w:val="000080"/>
                <w:sz w:val="23"/>
                <w:szCs w:val="23"/>
              </w:rPr>
              <w:t xml:space="preserve">function </w:t>
            </w:r>
            <w:r w:rsidRPr="00FB71D4">
              <w:rPr>
                <w:rFonts w:ascii="宋体" w:hAnsi="宋体" w:cs="宋体" w:hint="eastAsia"/>
                <w:color w:val="000000"/>
                <w:sz w:val="23"/>
                <w:szCs w:val="23"/>
              </w:rPr>
              <w:t>() {</w:t>
            </w:r>
            <w:r w:rsidRPr="00FB71D4">
              <w:rPr>
                <w:rFonts w:ascii="宋体" w:hAnsi="宋体" w:cs="宋体" w:hint="eastAsia"/>
                <w:color w:val="000000"/>
                <w:sz w:val="23"/>
                <w:szCs w:val="23"/>
              </w:rPr>
              <w:br/>
              <w:t xml:space="preserve">    </w:t>
            </w:r>
            <w:r w:rsidRPr="00FB71D4">
              <w:rPr>
                <w:rFonts w:ascii="宋体" w:hAnsi="宋体" w:cs="宋体" w:hint="eastAsia"/>
                <w:b/>
                <w:bCs/>
                <w:color w:val="000080"/>
                <w:sz w:val="23"/>
                <w:szCs w:val="23"/>
              </w:rPr>
              <w:t xml:space="preserve">for </w:t>
            </w:r>
            <w:r w:rsidRPr="00FB71D4">
              <w:rPr>
                <w:rFonts w:ascii="宋体" w:hAnsi="宋体" w:cs="宋体" w:hint="eastAsia"/>
                <w:color w:val="000000"/>
                <w:sz w:val="23"/>
                <w:szCs w:val="23"/>
              </w:rPr>
              <w:t xml:space="preserve">(let </w:t>
            </w:r>
            <w:r w:rsidRPr="00FB71D4">
              <w:rPr>
                <w:rFonts w:ascii="宋体" w:hAnsi="宋体" w:cs="宋体" w:hint="eastAsia"/>
                <w:color w:val="458383"/>
                <w:sz w:val="23"/>
                <w:szCs w:val="23"/>
              </w:rPr>
              <w:t xml:space="preserve">i </w:t>
            </w:r>
            <w:r w:rsidRPr="00FB71D4">
              <w:rPr>
                <w:rFonts w:ascii="宋体" w:hAnsi="宋体" w:cs="宋体" w:hint="eastAsia"/>
                <w:color w:val="000000"/>
                <w:sz w:val="23"/>
                <w:szCs w:val="23"/>
              </w:rPr>
              <w:t xml:space="preserve">= </w:t>
            </w:r>
            <w:r w:rsidRPr="00FB71D4">
              <w:rPr>
                <w:rFonts w:ascii="宋体" w:hAnsi="宋体" w:cs="宋体" w:hint="eastAsia"/>
                <w:color w:val="0000FF"/>
                <w:sz w:val="23"/>
                <w:szCs w:val="23"/>
              </w:rPr>
              <w:t>0</w:t>
            </w:r>
            <w:r w:rsidRPr="00FB71D4">
              <w:rPr>
                <w:rFonts w:ascii="宋体" w:hAnsi="宋体" w:cs="宋体" w:hint="eastAsia"/>
                <w:color w:val="000000"/>
                <w:sz w:val="23"/>
                <w:szCs w:val="23"/>
              </w:rPr>
              <w:t xml:space="preserve">; </w:t>
            </w:r>
            <w:r w:rsidRPr="00FB71D4">
              <w:rPr>
                <w:rFonts w:ascii="宋体" w:hAnsi="宋体" w:cs="宋体" w:hint="eastAsia"/>
                <w:color w:val="458383"/>
                <w:sz w:val="23"/>
                <w:szCs w:val="23"/>
              </w:rPr>
              <w:t xml:space="preserve">i </w:t>
            </w:r>
            <w:r w:rsidRPr="00FB71D4">
              <w:rPr>
                <w:rFonts w:ascii="宋体" w:hAnsi="宋体" w:cs="宋体" w:hint="eastAsia"/>
                <w:color w:val="000000"/>
                <w:sz w:val="23"/>
                <w:szCs w:val="23"/>
              </w:rPr>
              <w:t xml:space="preserve">&lt; </w:t>
            </w:r>
            <w:r w:rsidRPr="00FB71D4">
              <w:rPr>
                <w:rFonts w:ascii="宋体" w:hAnsi="宋体" w:cs="宋体" w:hint="eastAsia"/>
                <w:color w:val="0000FF"/>
                <w:sz w:val="23"/>
                <w:szCs w:val="23"/>
              </w:rPr>
              <w:t>10</w:t>
            </w:r>
            <w:r w:rsidRPr="00FB71D4">
              <w:rPr>
                <w:rFonts w:ascii="宋体" w:hAnsi="宋体" w:cs="宋体" w:hint="eastAsia"/>
                <w:color w:val="000000"/>
                <w:sz w:val="23"/>
                <w:szCs w:val="23"/>
              </w:rPr>
              <w:t xml:space="preserve">; </w:t>
            </w:r>
            <w:r w:rsidRPr="00FB71D4">
              <w:rPr>
                <w:rFonts w:ascii="宋体" w:hAnsi="宋体" w:cs="宋体" w:hint="eastAsia"/>
                <w:color w:val="458383"/>
                <w:sz w:val="23"/>
                <w:szCs w:val="23"/>
              </w:rPr>
              <w:t>i</w:t>
            </w:r>
            <w:r w:rsidRPr="00FB71D4">
              <w:rPr>
                <w:rFonts w:ascii="宋体" w:hAnsi="宋体" w:cs="宋体" w:hint="eastAsia"/>
                <w:color w:val="000000"/>
                <w:sz w:val="23"/>
                <w:szCs w:val="23"/>
              </w:rPr>
              <w:t>++) {</w:t>
            </w:r>
            <w:r w:rsidRPr="00FB71D4">
              <w:rPr>
                <w:rFonts w:ascii="宋体" w:hAnsi="宋体" w:cs="宋体" w:hint="eastAsia"/>
                <w:color w:val="000000"/>
                <w:sz w:val="23"/>
                <w:szCs w:val="23"/>
              </w:rPr>
              <w:br/>
              <w:t xml:space="preserve">        </w:t>
            </w:r>
            <w:r w:rsidRPr="00FB71D4">
              <w:rPr>
                <w:rFonts w:ascii="宋体" w:hAnsi="宋体" w:cs="宋体" w:hint="eastAsia"/>
                <w:b/>
                <w:bCs/>
                <w:i/>
                <w:iCs/>
                <w:color w:val="660E7A"/>
                <w:sz w:val="23"/>
                <w:szCs w:val="23"/>
              </w:rPr>
              <w:t>a</w:t>
            </w:r>
            <w:r w:rsidRPr="00FB71D4">
              <w:rPr>
                <w:rFonts w:ascii="宋体" w:hAnsi="宋体" w:cs="宋体" w:hint="eastAsia"/>
                <w:color w:val="000000"/>
                <w:sz w:val="23"/>
                <w:szCs w:val="23"/>
              </w:rPr>
              <w:t>[</w:t>
            </w:r>
            <w:r w:rsidRPr="00FB71D4">
              <w:rPr>
                <w:rFonts w:ascii="宋体" w:hAnsi="宋体" w:cs="宋体" w:hint="eastAsia"/>
                <w:color w:val="458383"/>
                <w:sz w:val="23"/>
                <w:szCs w:val="23"/>
              </w:rPr>
              <w:t>i</w:t>
            </w:r>
            <w:r w:rsidRPr="00FB71D4">
              <w:rPr>
                <w:rFonts w:ascii="宋体" w:hAnsi="宋体" w:cs="宋体" w:hint="eastAsia"/>
                <w:color w:val="000000"/>
                <w:sz w:val="23"/>
                <w:szCs w:val="23"/>
              </w:rPr>
              <w:t xml:space="preserve">] = </w:t>
            </w:r>
            <w:r w:rsidRPr="00FB71D4">
              <w:rPr>
                <w:rFonts w:ascii="宋体" w:hAnsi="宋体" w:cs="宋体" w:hint="eastAsia"/>
                <w:b/>
                <w:bCs/>
                <w:color w:val="000080"/>
                <w:sz w:val="23"/>
                <w:szCs w:val="23"/>
              </w:rPr>
              <w:t xml:space="preserve">function </w:t>
            </w:r>
            <w:r w:rsidRPr="00FB71D4">
              <w:rPr>
                <w:rFonts w:ascii="宋体" w:hAnsi="宋体" w:cs="宋体" w:hint="eastAsia"/>
                <w:color w:val="000000"/>
                <w:sz w:val="23"/>
                <w:szCs w:val="23"/>
              </w:rPr>
              <w:t>() {</w:t>
            </w:r>
            <w:r w:rsidRPr="00FB71D4">
              <w:rPr>
                <w:rFonts w:ascii="宋体" w:hAnsi="宋体" w:cs="宋体" w:hint="eastAsia"/>
                <w:color w:val="000000"/>
                <w:sz w:val="23"/>
                <w:szCs w:val="23"/>
              </w:rPr>
              <w:br/>
              <w:t xml:space="preserve">            </w:t>
            </w:r>
            <w:r w:rsidRPr="00FB71D4">
              <w:rPr>
                <w:rFonts w:ascii="宋体" w:hAnsi="宋体" w:cs="宋体" w:hint="eastAsia"/>
                <w:b/>
                <w:bCs/>
                <w:i/>
                <w:iCs/>
                <w:color w:val="660E7A"/>
                <w:sz w:val="23"/>
                <w:szCs w:val="23"/>
              </w:rPr>
              <w:t>console</w:t>
            </w:r>
            <w:r w:rsidRPr="00FB71D4">
              <w:rPr>
                <w:rFonts w:ascii="宋体" w:hAnsi="宋体" w:cs="宋体" w:hint="eastAsia"/>
                <w:color w:val="000000"/>
                <w:sz w:val="23"/>
                <w:szCs w:val="23"/>
              </w:rPr>
              <w:t>.</w:t>
            </w:r>
            <w:r w:rsidRPr="00FB71D4">
              <w:rPr>
                <w:rFonts w:ascii="宋体" w:hAnsi="宋体" w:cs="宋体" w:hint="eastAsia"/>
                <w:color w:val="7A7A43"/>
                <w:sz w:val="23"/>
                <w:szCs w:val="23"/>
              </w:rPr>
              <w:t>log</w:t>
            </w:r>
            <w:r w:rsidRPr="00FB71D4">
              <w:rPr>
                <w:rFonts w:ascii="宋体" w:hAnsi="宋体" w:cs="宋体" w:hint="eastAsia"/>
                <w:color w:val="000000"/>
                <w:sz w:val="23"/>
                <w:szCs w:val="23"/>
              </w:rPr>
              <w:t>(</w:t>
            </w:r>
            <w:r w:rsidRPr="00FB71D4">
              <w:rPr>
                <w:rFonts w:ascii="宋体" w:hAnsi="宋体" w:cs="宋体" w:hint="eastAsia"/>
                <w:color w:val="458383"/>
                <w:sz w:val="23"/>
                <w:szCs w:val="23"/>
              </w:rPr>
              <w:t>i</w:t>
            </w:r>
            <w:r w:rsidRPr="00FB71D4">
              <w:rPr>
                <w:rFonts w:ascii="宋体" w:hAnsi="宋体" w:cs="宋体" w:hint="eastAsia"/>
                <w:color w:val="000000"/>
                <w:sz w:val="23"/>
                <w:szCs w:val="23"/>
              </w:rPr>
              <w:t>);</w:t>
            </w:r>
            <w:r w:rsidRPr="00FB71D4">
              <w:rPr>
                <w:rFonts w:ascii="宋体" w:hAnsi="宋体" w:cs="宋体" w:hint="eastAsia"/>
                <w:color w:val="000000"/>
                <w:sz w:val="23"/>
                <w:szCs w:val="23"/>
              </w:rPr>
              <w:br/>
              <w:t xml:space="preserve">        };</w:t>
            </w:r>
            <w:r w:rsidRPr="00FB71D4">
              <w:rPr>
                <w:rFonts w:ascii="宋体" w:hAnsi="宋体" w:cs="宋体" w:hint="eastAsia"/>
                <w:color w:val="000000"/>
                <w:sz w:val="23"/>
                <w:szCs w:val="23"/>
              </w:rPr>
              <w:br/>
              <w:t xml:space="preserve">    }</w:t>
            </w:r>
            <w:r w:rsidRPr="00FB71D4">
              <w:rPr>
                <w:rFonts w:ascii="宋体" w:hAnsi="宋体" w:cs="宋体" w:hint="eastAsia"/>
                <w:color w:val="000000"/>
                <w:sz w:val="23"/>
                <w:szCs w:val="23"/>
              </w:rPr>
              <w:br/>
              <w:t>})();</w:t>
            </w:r>
            <w:r w:rsidRPr="00FB71D4">
              <w:rPr>
                <w:rFonts w:ascii="宋体" w:hAnsi="宋体" w:cs="宋体" w:hint="eastAsia"/>
                <w:color w:val="000000"/>
                <w:sz w:val="23"/>
                <w:szCs w:val="23"/>
              </w:rPr>
              <w:br/>
            </w:r>
            <w:r w:rsidRPr="00FB71D4">
              <w:rPr>
                <w:rFonts w:ascii="宋体" w:hAnsi="宋体" w:cs="宋体" w:hint="eastAsia"/>
                <w:b/>
                <w:bCs/>
                <w:i/>
                <w:iCs/>
                <w:color w:val="660E7A"/>
                <w:sz w:val="23"/>
                <w:szCs w:val="23"/>
              </w:rPr>
              <w:t>a</w:t>
            </w:r>
            <w:r w:rsidRPr="00FB71D4">
              <w:rPr>
                <w:rFonts w:ascii="宋体" w:hAnsi="宋体" w:cs="宋体" w:hint="eastAsia"/>
                <w:color w:val="000000"/>
                <w:sz w:val="23"/>
                <w:szCs w:val="23"/>
              </w:rPr>
              <w:t>[</w:t>
            </w:r>
            <w:r w:rsidRPr="00FB71D4">
              <w:rPr>
                <w:rFonts w:ascii="宋体" w:hAnsi="宋体" w:cs="宋体" w:hint="eastAsia"/>
                <w:color w:val="0000FF"/>
                <w:sz w:val="23"/>
                <w:szCs w:val="23"/>
              </w:rPr>
              <w:t>6</w:t>
            </w:r>
            <w:r w:rsidRPr="00FB71D4">
              <w:rPr>
                <w:rFonts w:ascii="宋体" w:hAnsi="宋体" w:cs="宋体" w:hint="eastAsia"/>
                <w:color w:val="000000"/>
                <w:sz w:val="23"/>
                <w:szCs w:val="23"/>
              </w:rPr>
              <w:t>]();</w:t>
            </w:r>
            <w:r w:rsidRPr="00FB71D4">
              <w:rPr>
                <w:rFonts w:ascii="宋体" w:hAnsi="宋体" w:cs="宋体" w:hint="eastAsia"/>
                <w:i/>
                <w:iCs/>
                <w:color w:val="808080"/>
                <w:sz w:val="23"/>
                <w:szCs w:val="23"/>
              </w:rPr>
              <w:t>//</w:t>
            </w:r>
            <w:r>
              <w:rPr>
                <w:rFonts w:ascii="宋体" w:hAnsi="宋体" w:cs="宋体"/>
                <w:i/>
                <w:iCs/>
                <w:color w:val="808080"/>
                <w:sz w:val="23"/>
                <w:szCs w:val="23"/>
              </w:rPr>
              <w:t>6</w:t>
            </w:r>
          </w:p>
        </w:tc>
      </w:tr>
    </w:tbl>
    <w:p w14:paraId="1DF6D1C7" w14:textId="0E4E029D" w:rsidR="00FB71D4" w:rsidRDefault="00FB71D4" w:rsidP="00167F93">
      <w:pPr>
        <w:pStyle w:val="a8"/>
        <w:numPr>
          <w:ilvl w:val="0"/>
          <w:numId w:val="49"/>
        </w:numPr>
        <w:ind w:firstLineChars="0"/>
      </w:pPr>
      <w:r>
        <w:rPr>
          <w:rFonts w:hint="eastAsia"/>
        </w:rPr>
        <w:t>var定义的局部变量</w:t>
      </w:r>
    </w:p>
    <w:tbl>
      <w:tblPr>
        <w:tblStyle w:val="ac"/>
        <w:tblW w:w="0" w:type="auto"/>
        <w:tblInd w:w="1260" w:type="dxa"/>
        <w:tblLook w:val="04A0" w:firstRow="1" w:lastRow="0" w:firstColumn="1" w:lastColumn="0" w:noHBand="0" w:noVBand="1"/>
      </w:tblPr>
      <w:tblGrid>
        <w:gridCol w:w="7036"/>
      </w:tblGrid>
      <w:tr w:rsidR="00FB71D4" w14:paraId="23133DDE" w14:textId="77777777" w:rsidTr="00FB71D4">
        <w:tc>
          <w:tcPr>
            <w:tcW w:w="8296" w:type="dxa"/>
          </w:tcPr>
          <w:p w14:paraId="526FB8D9" w14:textId="2918FA15" w:rsidR="00FB71D4" w:rsidRPr="00FB71D4" w:rsidRDefault="00FB71D4" w:rsidP="00FB71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FB71D4">
              <w:rPr>
                <w:rFonts w:ascii="宋体" w:hAnsi="宋体" w:cs="宋体" w:hint="eastAsia"/>
                <w:b/>
                <w:bCs/>
                <w:color w:val="000080"/>
                <w:sz w:val="23"/>
                <w:szCs w:val="23"/>
              </w:rPr>
              <w:t xml:space="preserve">var </w:t>
            </w:r>
            <w:r w:rsidRPr="00FB71D4">
              <w:rPr>
                <w:rFonts w:ascii="宋体" w:hAnsi="宋体" w:cs="宋体" w:hint="eastAsia"/>
                <w:b/>
                <w:bCs/>
                <w:i/>
                <w:iCs/>
                <w:color w:val="660E7A"/>
                <w:sz w:val="23"/>
                <w:szCs w:val="23"/>
              </w:rPr>
              <w:t xml:space="preserve">a </w:t>
            </w:r>
            <w:r w:rsidRPr="00FB71D4">
              <w:rPr>
                <w:rFonts w:ascii="宋体" w:hAnsi="宋体" w:cs="宋体" w:hint="eastAsia"/>
                <w:color w:val="000000"/>
                <w:sz w:val="23"/>
                <w:szCs w:val="23"/>
              </w:rPr>
              <w:t>= [];</w:t>
            </w:r>
            <w:r w:rsidRPr="00FB71D4">
              <w:rPr>
                <w:rFonts w:ascii="宋体" w:hAnsi="宋体" w:cs="宋体" w:hint="eastAsia"/>
                <w:color w:val="000000"/>
                <w:sz w:val="23"/>
                <w:szCs w:val="23"/>
              </w:rPr>
              <w:br/>
              <w:t>(</w:t>
            </w:r>
            <w:r w:rsidRPr="00FB71D4">
              <w:rPr>
                <w:rFonts w:ascii="宋体" w:hAnsi="宋体" w:cs="宋体" w:hint="eastAsia"/>
                <w:b/>
                <w:bCs/>
                <w:color w:val="000080"/>
                <w:sz w:val="23"/>
                <w:szCs w:val="23"/>
              </w:rPr>
              <w:t xml:space="preserve">function </w:t>
            </w:r>
            <w:r w:rsidRPr="00FB71D4">
              <w:rPr>
                <w:rFonts w:ascii="宋体" w:hAnsi="宋体" w:cs="宋体" w:hint="eastAsia"/>
                <w:color w:val="000000"/>
                <w:sz w:val="23"/>
                <w:szCs w:val="23"/>
              </w:rPr>
              <w:t>() {</w:t>
            </w:r>
            <w:r w:rsidRPr="00FB71D4">
              <w:rPr>
                <w:rFonts w:ascii="宋体" w:hAnsi="宋体" w:cs="宋体" w:hint="eastAsia"/>
                <w:color w:val="000000"/>
                <w:sz w:val="23"/>
                <w:szCs w:val="23"/>
              </w:rPr>
              <w:br/>
              <w:t xml:space="preserve">    </w:t>
            </w:r>
            <w:r w:rsidRPr="00FB71D4">
              <w:rPr>
                <w:rFonts w:ascii="宋体" w:hAnsi="宋体" w:cs="宋体" w:hint="eastAsia"/>
                <w:b/>
                <w:bCs/>
                <w:color w:val="000080"/>
                <w:sz w:val="23"/>
                <w:szCs w:val="23"/>
              </w:rPr>
              <w:t xml:space="preserve">for </w:t>
            </w:r>
            <w:r w:rsidRPr="00FB71D4">
              <w:rPr>
                <w:rFonts w:ascii="宋体" w:hAnsi="宋体" w:cs="宋体" w:hint="eastAsia"/>
                <w:color w:val="000000"/>
                <w:sz w:val="23"/>
                <w:szCs w:val="23"/>
              </w:rPr>
              <w:t>(</w:t>
            </w:r>
            <w:r w:rsidRPr="00FB71D4">
              <w:rPr>
                <w:rFonts w:ascii="宋体" w:hAnsi="宋体" w:cs="宋体" w:hint="eastAsia"/>
                <w:b/>
                <w:bCs/>
                <w:color w:val="000080"/>
                <w:sz w:val="23"/>
                <w:szCs w:val="23"/>
              </w:rPr>
              <w:t xml:space="preserve">var </w:t>
            </w:r>
            <w:r w:rsidRPr="00FB71D4">
              <w:rPr>
                <w:rFonts w:ascii="宋体" w:hAnsi="宋体" w:cs="宋体" w:hint="eastAsia"/>
                <w:color w:val="458383"/>
                <w:sz w:val="23"/>
                <w:szCs w:val="23"/>
              </w:rPr>
              <w:t xml:space="preserve">i </w:t>
            </w:r>
            <w:r w:rsidRPr="00FB71D4">
              <w:rPr>
                <w:rFonts w:ascii="宋体" w:hAnsi="宋体" w:cs="宋体" w:hint="eastAsia"/>
                <w:color w:val="000000"/>
                <w:sz w:val="23"/>
                <w:szCs w:val="23"/>
              </w:rPr>
              <w:t xml:space="preserve">= </w:t>
            </w:r>
            <w:r w:rsidRPr="00FB71D4">
              <w:rPr>
                <w:rFonts w:ascii="宋体" w:hAnsi="宋体" w:cs="宋体" w:hint="eastAsia"/>
                <w:color w:val="0000FF"/>
                <w:sz w:val="23"/>
                <w:szCs w:val="23"/>
              </w:rPr>
              <w:t>0</w:t>
            </w:r>
            <w:r w:rsidRPr="00FB71D4">
              <w:rPr>
                <w:rFonts w:ascii="宋体" w:hAnsi="宋体" w:cs="宋体" w:hint="eastAsia"/>
                <w:color w:val="000000"/>
                <w:sz w:val="23"/>
                <w:szCs w:val="23"/>
              </w:rPr>
              <w:t xml:space="preserve">; </w:t>
            </w:r>
            <w:r w:rsidRPr="00FB71D4">
              <w:rPr>
                <w:rFonts w:ascii="宋体" w:hAnsi="宋体" w:cs="宋体" w:hint="eastAsia"/>
                <w:color w:val="458383"/>
                <w:sz w:val="23"/>
                <w:szCs w:val="23"/>
              </w:rPr>
              <w:t xml:space="preserve">i </w:t>
            </w:r>
            <w:r w:rsidRPr="00FB71D4">
              <w:rPr>
                <w:rFonts w:ascii="宋体" w:hAnsi="宋体" w:cs="宋体" w:hint="eastAsia"/>
                <w:color w:val="000000"/>
                <w:sz w:val="23"/>
                <w:szCs w:val="23"/>
              </w:rPr>
              <w:t xml:space="preserve">&lt; </w:t>
            </w:r>
            <w:r w:rsidRPr="00FB71D4">
              <w:rPr>
                <w:rFonts w:ascii="宋体" w:hAnsi="宋体" w:cs="宋体" w:hint="eastAsia"/>
                <w:color w:val="0000FF"/>
                <w:sz w:val="23"/>
                <w:szCs w:val="23"/>
              </w:rPr>
              <w:t>10</w:t>
            </w:r>
            <w:r w:rsidRPr="00FB71D4">
              <w:rPr>
                <w:rFonts w:ascii="宋体" w:hAnsi="宋体" w:cs="宋体" w:hint="eastAsia"/>
                <w:color w:val="000000"/>
                <w:sz w:val="23"/>
                <w:szCs w:val="23"/>
              </w:rPr>
              <w:t xml:space="preserve">; </w:t>
            </w:r>
            <w:r w:rsidRPr="00FB71D4">
              <w:rPr>
                <w:rFonts w:ascii="宋体" w:hAnsi="宋体" w:cs="宋体" w:hint="eastAsia"/>
                <w:color w:val="458383"/>
                <w:sz w:val="23"/>
                <w:szCs w:val="23"/>
              </w:rPr>
              <w:t>i</w:t>
            </w:r>
            <w:r w:rsidRPr="00FB71D4">
              <w:rPr>
                <w:rFonts w:ascii="宋体" w:hAnsi="宋体" w:cs="宋体" w:hint="eastAsia"/>
                <w:color w:val="000000"/>
                <w:sz w:val="23"/>
                <w:szCs w:val="23"/>
              </w:rPr>
              <w:t>++) {</w:t>
            </w:r>
            <w:r w:rsidRPr="00FB71D4">
              <w:rPr>
                <w:rFonts w:ascii="宋体" w:hAnsi="宋体" w:cs="宋体" w:hint="eastAsia"/>
                <w:color w:val="000000"/>
                <w:sz w:val="23"/>
                <w:szCs w:val="23"/>
              </w:rPr>
              <w:br/>
              <w:t xml:space="preserve">        </w:t>
            </w:r>
            <w:r w:rsidRPr="00FB71D4">
              <w:rPr>
                <w:rFonts w:ascii="宋体" w:hAnsi="宋体" w:cs="宋体" w:hint="eastAsia"/>
                <w:b/>
                <w:bCs/>
                <w:i/>
                <w:iCs/>
                <w:color w:val="660E7A"/>
                <w:sz w:val="23"/>
                <w:szCs w:val="23"/>
              </w:rPr>
              <w:t>a</w:t>
            </w:r>
            <w:r w:rsidRPr="00FB71D4">
              <w:rPr>
                <w:rFonts w:ascii="宋体" w:hAnsi="宋体" w:cs="宋体" w:hint="eastAsia"/>
                <w:color w:val="000000"/>
                <w:sz w:val="23"/>
                <w:szCs w:val="23"/>
              </w:rPr>
              <w:t>[</w:t>
            </w:r>
            <w:r w:rsidRPr="00FB71D4">
              <w:rPr>
                <w:rFonts w:ascii="宋体" w:hAnsi="宋体" w:cs="宋体" w:hint="eastAsia"/>
                <w:color w:val="458383"/>
                <w:sz w:val="23"/>
                <w:szCs w:val="23"/>
              </w:rPr>
              <w:t>i</w:t>
            </w:r>
            <w:r w:rsidRPr="00FB71D4">
              <w:rPr>
                <w:rFonts w:ascii="宋体" w:hAnsi="宋体" w:cs="宋体" w:hint="eastAsia"/>
                <w:color w:val="000000"/>
                <w:sz w:val="23"/>
                <w:szCs w:val="23"/>
              </w:rPr>
              <w:t xml:space="preserve">] = </w:t>
            </w:r>
            <w:r w:rsidRPr="00FB71D4">
              <w:rPr>
                <w:rFonts w:ascii="宋体" w:hAnsi="宋体" w:cs="宋体" w:hint="eastAsia"/>
                <w:b/>
                <w:bCs/>
                <w:color w:val="000080"/>
                <w:sz w:val="23"/>
                <w:szCs w:val="23"/>
              </w:rPr>
              <w:t xml:space="preserve">function </w:t>
            </w:r>
            <w:r w:rsidRPr="00FB71D4">
              <w:rPr>
                <w:rFonts w:ascii="宋体" w:hAnsi="宋体" w:cs="宋体" w:hint="eastAsia"/>
                <w:color w:val="000000"/>
                <w:sz w:val="23"/>
                <w:szCs w:val="23"/>
              </w:rPr>
              <w:t>() {</w:t>
            </w:r>
            <w:r w:rsidRPr="00FB71D4">
              <w:rPr>
                <w:rFonts w:ascii="宋体" w:hAnsi="宋体" w:cs="宋体" w:hint="eastAsia"/>
                <w:color w:val="000000"/>
                <w:sz w:val="23"/>
                <w:szCs w:val="23"/>
              </w:rPr>
              <w:br/>
              <w:t xml:space="preserve">            </w:t>
            </w:r>
            <w:r w:rsidRPr="00FB71D4">
              <w:rPr>
                <w:rFonts w:ascii="宋体" w:hAnsi="宋体" w:cs="宋体" w:hint="eastAsia"/>
                <w:b/>
                <w:bCs/>
                <w:i/>
                <w:iCs/>
                <w:color w:val="660E7A"/>
                <w:sz w:val="23"/>
                <w:szCs w:val="23"/>
              </w:rPr>
              <w:t>console</w:t>
            </w:r>
            <w:r w:rsidRPr="00FB71D4">
              <w:rPr>
                <w:rFonts w:ascii="宋体" w:hAnsi="宋体" w:cs="宋体" w:hint="eastAsia"/>
                <w:color w:val="000000"/>
                <w:sz w:val="23"/>
                <w:szCs w:val="23"/>
              </w:rPr>
              <w:t>.</w:t>
            </w:r>
            <w:r w:rsidRPr="00FB71D4">
              <w:rPr>
                <w:rFonts w:ascii="宋体" w:hAnsi="宋体" w:cs="宋体" w:hint="eastAsia"/>
                <w:color w:val="7A7A43"/>
                <w:sz w:val="23"/>
                <w:szCs w:val="23"/>
              </w:rPr>
              <w:t>log</w:t>
            </w:r>
            <w:r w:rsidRPr="00FB71D4">
              <w:rPr>
                <w:rFonts w:ascii="宋体" w:hAnsi="宋体" w:cs="宋体" w:hint="eastAsia"/>
                <w:color w:val="000000"/>
                <w:sz w:val="23"/>
                <w:szCs w:val="23"/>
              </w:rPr>
              <w:t>(</w:t>
            </w:r>
            <w:r w:rsidRPr="00FB71D4">
              <w:rPr>
                <w:rFonts w:ascii="宋体" w:hAnsi="宋体" w:cs="宋体" w:hint="eastAsia"/>
                <w:color w:val="458383"/>
                <w:sz w:val="23"/>
                <w:szCs w:val="23"/>
              </w:rPr>
              <w:t>i</w:t>
            </w:r>
            <w:r w:rsidRPr="00FB71D4">
              <w:rPr>
                <w:rFonts w:ascii="宋体" w:hAnsi="宋体" w:cs="宋体" w:hint="eastAsia"/>
                <w:color w:val="000000"/>
                <w:sz w:val="23"/>
                <w:szCs w:val="23"/>
              </w:rPr>
              <w:t>);</w:t>
            </w:r>
            <w:r w:rsidRPr="00FB71D4">
              <w:rPr>
                <w:rFonts w:ascii="宋体" w:hAnsi="宋体" w:cs="宋体" w:hint="eastAsia"/>
                <w:color w:val="000000"/>
                <w:sz w:val="23"/>
                <w:szCs w:val="23"/>
              </w:rPr>
              <w:br/>
              <w:t xml:space="preserve">        };</w:t>
            </w:r>
            <w:r w:rsidRPr="00FB71D4">
              <w:rPr>
                <w:rFonts w:ascii="宋体" w:hAnsi="宋体" w:cs="宋体" w:hint="eastAsia"/>
                <w:color w:val="000000"/>
                <w:sz w:val="23"/>
                <w:szCs w:val="23"/>
              </w:rPr>
              <w:br/>
              <w:t xml:space="preserve">    }</w:t>
            </w:r>
            <w:r w:rsidRPr="00FB71D4">
              <w:rPr>
                <w:rFonts w:ascii="宋体" w:hAnsi="宋体" w:cs="宋体" w:hint="eastAsia"/>
                <w:color w:val="000000"/>
                <w:sz w:val="23"/>
                <w:szCs w:val="23"/>
              </w:rPr>
              <w:br/>
              <w:t>})();</w:t>
            </w:r>
            <w:r w:rsidRPr="00FB71D4">
              <w:rPr>
                <w:rFonts w:ascii="宋体" w:hAnsi="宋体" w:cs="宋体" w:hint="eastAsia"/>
                <w:color w:val="000000"/>
                <w:sz w:val="23"/>
                <w:szCs w:val="23"/>
              </w:rPr>
              <w:br/>
            </w:r>
            <w:r w:rsidRPr="00FB71D4">
              <w:rPr>
                <w:rFonts w:ascii="宋体" w:hAnsi="宋体" w:cs="宋体" w:hint="eastAsia"/>
                <w:b/>
                <w:bCs/>
                <w:i/>
                <w:iCs/>
                <w:color w:val="660E7A"/>
                <w:sz w:val="23"/>
                <w:szCs w:val="23"/>
              </w:rPr>
              <w:t>a</w:t>
            </w:r>
            <w:r w:rsidRPr="00FB71D4">
              <w:rPr>
                <w:rFonts w:ascii="宋体" w:hAnsi="宋体" w:cs="宋体" w:hint="eastAsia"/>
                <w:color w:val="000000"/>
                <w:sz w:val="23"/>
                <w:szCs w:val="23"/>
              </w:rPr>
              <w:t>[</w:t>
            </w:r>
            <w:r w:rsidRPr="00FB71D4">
              <w:rPr>
                <w:rFonts w:ascii="宋体" w:hAnsi="宋体" w:cs="宋体" w:hint="eastAsia"/>
                <w:color w:val="0000FF"/>
                <w:sz w:val="23"/>
                <w:szCs w:val="23"/>
              </w:rPr>
              <w:t>6</w:t>
            </w:r>
            <w:r w:rsidRPr="00FB71D4">
              <w:rPr>
                <w:rFonts w:ascii="宋体" w:hAnsi="宋体" w:cs="宋体" w:hint="eastAsia"/>
                <w:color w:val="000000"/>
                <w:sz w:val="23"/>
                <w:szCs w:val="23"/>
              </w:rPr>
              <w:t>]();</w:t>
            </w:r>
            <w:r w:rsidRPr="00FB71D4">
              <w:rPr>
                <w:rFonts w:ascii="宋体" w:hAnsi="宋体" w:cs="宋体" w:hint="eastAsia"/>
                <w:i/>
                <w:iCs/>
                <w:color w:val="808080"/>
                <w:sz w:val="23"/>
                <w:szCs w:val="23"/>
              </w:rPr>
              <w:t>//10</w:t>
            </w:r>
          </w:p>
        </w:tc>
      </w:tr>
    </w:tbl>
    <w:p w14:paraId="61C7079E" w14:textId="77777777" w:rsidR="00FB71D4" w:rsidRDefault="00FB71D4" w:rsidP="00FB71D4">
      <w:pPr>
        <w:pStyle w:val="a8"/>
        <w:ind w:left="1260" w:firstLineChars="0" w:firstLine="0"/>
      </w:pPr>
    </w:p>
    <w:p w14:paraId="18C1A97D" w14:textId="77777777" w:rsidR="00E84423" w:rsidRDefault="00E84423" w:rsidP="00E84423">
      <w:pPr>
        <w:pStyle w:val="a8"/>
        <w:numPr>
          <w:ilvl w:val="0"/>
          <w:numId w:val="44"/>
        </w:numPr>
        <w:ind w:firstLineChars="0"/>
      </w:pPr>
      <w:r w:rsidRPr="00A91E85">
        <w:rPr>
          <w:rFonts w:hint="eastAsia"/>
        </w:rPr>
        <w:t>由于闭包会使得函数中的变量都被保存在内存中，内存消耗很大，所以不能滥用闭包</w:t>
      </w:r>
    </w:p>
    <w:p w14:paraId="588FD2B0" w14:textId="77777777" w:rsidR="00E84423" w:rsidRDefault="00E84423" w:rsidP="00E84423">
      <w:pPr>
        <w:pStyle w:val="a8"/>
        <w:numPr>
          <w:ilvl w:val="0"/>
          <w:numId w:val="44"/>
        </w:numPr>
        <w:ind w:firstLineChars="0"/>
      </w:pPr>
      <w:r w:rsidRPr="00A91E85">
        <w:rPr>
          <w:rFonts w:hint="eastAsia"/>
        </w:rPr>
        <w:t>闭包会在父函数外部，改变父函数内部变量的值。所以，如果你把父函数当作对象（</w:t>
      </w:r>
      <w:r w:rsidRPr="00A91E85">
        <w:t>object）使用，把闭包当作它的公用方法（Public Method），把内部变量当作它的私有属性（private value），这时一定要小心，不要随便改变父函数内部变量的值。</w:t>
      </w:r>
    </w:p>
    <w:p w14:paraId="2F5D1E17" w14:textId="3598E24F" w:rsidR="00E84423" w:rsidRPr="00E84423" w:rsidRDefault="00201F0B" w:rsidP="00C20178">
      <w:pPr>
        <w:pStyle w:val="3"/>
      </w:pPr>
      <w:r>
        <w:rPr>
          <w:rFonts w:hint="eastAsia"/>
        </w:rPr>
        <w:lastRenderedPageBreak/>
        <w:t>内置对象</w:t>
      </w:r>
    </w:p>
    <w:p w14:paraId="452EB795" w14:textId="09C98F64" w:rsidR="00201F0B" w:rsidRDefault="00201F0B" w:rsidP="00201F0B">
      <w:pPr>
        <w:pStyle w:val="4"/>
        <w:numPr>
          <w:ilvl w:val="0"/>
          <w:numId w:val="11"/>
        </w:numPr>
      </w:pPr>
      <w:r>
        <w:rPr>
          <w:rFonts w:hint="eastAsia"/>
        </w:rPr>
        <w:t>J</w:t>
      </w:r>
      <w:r>
        <w:t>SON</w:t>
      </w:r>
    </w:p>
    <w:p w14:paraId="148E92EC" w14:textId="08439087" w:rsidR="00201F0B" w:rsidRDefault="00201F0B" w:rsidP="00201F0B">
      <w:pPr>
        <w:pStyle w:val="5"/>
        <w:numPr>
          <w:ilvl w:val="0"/>
          <w:numId w:val="12"/>
        </w:numPr>
        <w:ind w:right="210"/>
      </w:pPr>
      <w:r>
        <w:rPr>
          <w:rFonts w:hint="eastAsia"/>
        </w:rPr>
        <w:t>介绍</w:t>
      </w:r>
    </w:p>
    <w:p w14:paraId="230C4B55" w14:textId="790A7F04" w:rsidR="00201F0B" w:rsidRDefault="00201F0B" w:rsidP="00201F0B">
      <w:pPr>
        <w:ind w:left="840"/>
      </w:pPr>
      <w:r>
        <w:rPr>
          <w:rFonts w:hint="eastAsia"/>
        </w:rPr>
        <w:t>J</w:t>
      </w:r>
      <w:r>
        <w:t>SON</w:t>
      </w:r>
      <w:r>
        <w:rPr>
          <w:rFonts w:hint="eastAsia"/>
        </w:rPr>
        <w:t>对象时js中的内置对象，用来在字符串与</w:t>
      </w:r>
      <w:r>
        <w:t>JSON</w:t>
      </w:r>
      <w:r>
        <w:rPr>
          <w:rFonts w:hint="eastAsia"/>
        </w:rPr>
        <w:t>对象之间互相转换</w:t>
      </w:r>
    </w:p>
    <w:p w14:paraId="22B7BEFB" w14:textId="10976465" w:rsidR="00201F0B" w:rsidRDefault="00201F0B" w:rsidP="00201F0B">
      <w:pPr>
        <w:ind w:left="840"/>
      </w:pPr>
      <w:r>
        <w:rPr>
          <w:rFonts w:hint="eastAsia"/>
        </w:rPr>
        <w:t>注意：J</w:t>
      </w:r>
      <w:r>
        <w:t>SON</w:t>
      </w:r>
      <w:r>
        <w:rPr>
          <w:rFonts w:hint="eastAsia"/>
        </w:rPr>
        <w:t>字符串中引号必须使用双引号</w:t>
      </w:r>
    </w:p>
    <w:p w14:paraId="3055B1DE" w14:textId="1777C109" w:rsidR="00201F0B" w:rsidRDefault="00201F0B" w:rsidP="00201F0B">
      <w:pPr>
        <w:pStyle w:val="5"/>
        <w:ind w:right="210"/>
      </w:pPr>
      <w:r>
        <w:rPr>
          <w:rFonts w:hint="eastAsia"/>
        </w:rPr>
        <w:t>方法</w:t>
      </w:r>
    </w:p>
    <w:p w14:paraId="683538BB" w14:textId="43398678" w:rsidR="00201F0B" w:rsidRDefault="00201F0B" w:rsidP="00201F0B">
      <w:pPr>
        <w:pStyle w:val="6"/>
        <w:numPr>
          <w:ilvl w:val="0"/>
          <w:numId w:val="23"/>
        </w:numPr>
      </w:pPr>
      <w:r>
        <w:rPr>
          <w:rFonts w:hint="eastAsia"/>
        </w:rPr>
        <w:t>parse</w:t>
      </w:r>
    </w:p>
    <w:p w14:paraId="10E87C51" w14:textId="7BB15C7D" w:rsidR="00201F0B" w:rsidRDefault="00201F0B" w:rsidP="00201F0B">
      <w:pPr>
        <w:ind w:left="420"/>
      </w:pPr>
      <w:r>
        <w:rPr>
          <w:rFonts w:hint="eastAsia"/>
        </w:rPr>
        <w:t>格式：parse</w:t>
      </w:r>
      <w:r>
        <w:t>(str)</w:t>
      </w:r>
    </w:p>
    <w:p w14:paraId="5E36292F" w14:textId="71B391C8" w:rsidR="00201F0B" w:rsidRDefault="00201F0B" w:rsidP="00201F0B">
      <w:pPr>
        <w:ind w:left="420"/>
      </w:pPr>
      <w:r>
        <w:rPr>
          <w:rFonts w:hint="eastAsia"/>
        </w:rPr>
        <w:t>功能：将字符串转换为J</w:t>
      </w:r>
      <w:r>
        <w:t>SON</w:t>
      </w:r>
      <w:r>
        <w:rPr>
          <w:rFonts w:hint="eastAsia"/>
        </w:rPr>
        <w:t>对象</w:t>
      </w:r>
    </w:p>
    <w:p w14:paraId="10ECA45D" w14:textId="74CF33C0" w:rsidR="00201F0B" w:rsidRDefault="00201F0B" w:rsidP="00201F0B">
      <w:pPr>
        <w:ind w:left="420"/>
      </w:pPr>
      <w:r>
        <w:rPr>
          <w:rFonts w:hint="eastAsia"/>
        </w:rPr>
        <w:t>参数：</w:t>
      </w:r>
      <w:r>
        <w:tab/>
        <w:t>str</w:t>
      </w:r>
      <w:r>
        <w:rPr>
          <w:rFonts w:hint="eastAsia"/>
        </w:rPr>
        <w:t>：待转换字符串</w:t>
      </w:r>
    </w:p>
    <w:p w14:paraId="4C014F59" w14:textId="015D6407" w:rsidR="00201F0B" w:rsidRDefault="00201F0B" w:rsidP="00201F0B">
      <w:pPr>
        <w:ind w:left="420"/>
      </w:pPr>
      <w:r>
        <w:rPr>
          <w:rFonts w:hint="eastAsia"/>
        </w:rPr>
        <w:t>返回值：J</w:t>
      </w:r>
      <w:r>
        <w:t>SON</w:t>
      </w:r>
      <w:r>
        <w:rPr>
          <w:rFonts w:hint="eastAsia"/>
        </w:rPr>
        <w:t>对象</w:t>
      </w:r>
    </w:p>
    <w:p w14:paraId="76D30B06" w14:textId="42049B73" w:rsidR="00201F0B" w:rsidRDefault="00201F0B" w:rsidP="00201F0B">
      <w:pPr>
        <w:ind w:left="420"/>
      </w:pPr>
      <w:r>
        <w:rPr>
          <w:rFonts w:hint="eastAsia"/>
        </w:rPr>
        <w:t>例：</w:t>
      </w:r>
    </w:p>
    <w:tbl>
      <w:tblPr>
        <w:tblStyle w:val="ac"/>
        <w:tblW w:w="0" w:type="auto"/>
        <w:tblInd w:w="846" w:type="dxa"/>
        <w:tblLook w:val="04A0" w:firstRow="1" w:lastRow="0" w:firstColumn="1" w:lastColumn="0" w:noHBand="0" w:noVBand="1"/>
      </w:tblPr>
      <w:tblGrid>
        <w:gridCol w:w="7450"/>
      </w:tblGrid>
      <w:tr w:rsidR="00201F0B" w14:paraId="6A198DA2" w14:textId="77777777" w:rsidTr="00201F0B">
        <w:tc>
          <w:tcPr>
            <w:tcW w:w="7450" w:type="dxa"/>
          </w:tcPr>
          <w:p w14:paraId="74548905" w14:textId="65994A70" w:rsidR="00201F0B" w:rsidRPr="00A55F25" w:rsidRDefault="00A55F25" w:rsidP="00A55F25">
            <w:pPr>
              <w:pStyle w:val="HTML0"/>
              <w:shd w:val="clear" w:color="auto" w:fill="FFFFFF"/>
              <w:rPr>
                <w:color w:val="000000"/>
                <w:sz w:val="23"/>
                <w:szCs w:val="23"/>
              </w:rPr>
            </w:pP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i/>
                <w:iCs/>
                <w:color w:val="660E7A"/>
                <w:sz w:val="23"/>
                <w:szCs w:val="23"/>
              </w:rPr>
              <w:t>JSON</w:t>
            </w:r>
            <w:r>
              <w:rPr>
                <w:rFonts w:hint="eastAsia"/>
                <w:color w:val="000000"/>
                <w:sz w:val="23"/>
                <w:szCs w:val="23"/>
              </w:rPr>
              <w:t>.</w:t>
            </w:r>
            <w:r>
              <w:rPr>
                <w:rFonts w:hint="eastAsia"/>
                <w:color w:val="7A7A43"/>
                <w:sz w:val="23"/>
                <w:szCs w:val="23"/>
              </w:rPr>
              <w:t>parse</w:t>
            </w:r>
            <w:r>
              <w:rPr>
                <w:rFonts w:hint="eastAsia"/>
                <w:color w:val="000000"/>
                <w:sz w:val="23"/>
                <w:szCs w:val="23"/>
              </w:rPr>
              <w:t>(</w:t>
            </w:r>
            <w:r>
              <w:rPr>
                <w:rFonts w:hint="eastAsia"/>
                <w:b/>
                <w:bCs/>
                <w:color w:val="008000"/>
                <w:sz w:val="23"/>
                <w:szCs w:val="23"/>
              </w:rPr>
              <w:t>'{"key":"value"}'</w:t>
            </w:r>
            <w:r>
              <w:rPr>
                <w:rFonts w:hint="eastAsia"/>
                <w:color w:val="000000"/>
                <w:sz w:val="23"/>
                <w:szCs w:val="23"/>
              </w:rPr>
              <w:t>));</w:t>
            </w:r>
          </w:p>
        </w:tc>
      </w:tr>
    </w:tbl>
    <w:p w14:paraId="45CC68AA" w14:textId="6FC9576B" w:rsidR="00201F0B" w:rsidRPr="00201F0B" w:rsidRDefault="00A55F25" w:rsidP="00201F0B">
      <w:pPr>
        <w:ind w:left="420"/>
      </w:pPr>
      <w:r>
        <w:tab/>
      </w:r>
      <w:r>
        <w:rPr>
          <w:rFonts w:hint="eastAsia"/>
        </w:rPr>
        <w:t>结果：</w:t>
      </w:r>
    </w:p>
    <w:p w14:paraId="1A2B9D55" w14:textId="733A058C" w:rsidR="00A55F25" w:rsidRDefault="00A55F25" w:rsidP="00201F0B">
      <w:pPr>
        <w:ind w:left="420"/>
      </w:pPr>
      <w:r>
        <w:tab/>
      </w:r>
      <w:r>
        <w:rPr>
          <w:noProof/>
        </w:rPr>
        <w:drawing>
          <wp:inline distT="0" distB="0" distL="0" distR="0" wp14:anchorId="3200BCF7" wp14:editId="615E218D">
            <wp:extent cx="1390476" cy="285714"/>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90476" cy="285714"/>
                    </a:xfrm>
                    <a:prstGeom prst="rect">
                      <a:avLst/>
                    </a:prstGeom>
                  </pic:spPr>
                </pic:pic>
              </a:graphicData>
            </a:graphic>
          </wp:inline>
        </w:drawing>
      </w:r>
    </w:p>
    <w:p w14:paraId="13F3B835" w14:textId="3E320C59" w:rsidR="00A55F25" w:rsidRDefault="00A55F25" w:rsidP="00A55F25">
      <w:pPr>
        <w:pStyle w:val="6"/>
      </w:pPr>
      <w:r>
        <w:rPr>
          <w:rFonts w:hint="eastAsia"/>
        </w:rPr>
        <w:t>stringify</w:t>
      </w:r>
    </w:p>
    <w:p w14:paraId="211092B1" w14:textId="6E1113E8" w:rsidR="00A55F25" w:rsidRPr="00A55F25" w:rsidRDefault="00A55F25" w:rsidP="00A55F25">
      <w:pPr>
        <w:ind w:left="420"/>
      </w:pPr>
      <w:r>
        <w:rPr>
          <w:rFonts w:hint="eastAsia"/>
        </w:rPr>
        <w:t>格式：</w:t>
      </w:r>
    </w:p>
    <w:p w14:paraId="7D7D4A74" w14:textId="1DBDFE10" w:rsidR="007E72D0" w:rsidRDefault="007E72D0" w:rsidP="007E72D0">
      <w:pPr>
        <w:pStyle w:val="2"/>
      </w:pPr>
      <w:r>
        <w:rPr>
          <w:rFonts w:hint="eastAsia"/>
        </w:rPr>
        <w:t>E</w:t>
      </w:r>
      <w:r>
        <w:t>S6</w:t>
      </w:r>
      <w:r>
        <w:rPr>
          <w:rFonts w:hint="eastAsia"/>
        </w:rPr>
        <w:t>语法</w:t>
      </w:r>
    </w:p>
    <w:p w14:paraId="1CC85DCB" w14:textId="0C12C92A" w:rsidR="007E72D0" w:rsidRDefault="009037EF" w:rsidP="009037EF">
      <w:pPr>
        <w:pStyle w:val="3"/>
        <w:numPr>
          <w:ilvl w:val="0"/>
          <w:numId w:val="45"/>
        </w:numPr>
      </w:pPr>
      <w:r>
        <w:rPr>
          <w:rFonts w:hint="eastAsia"/>
        </w:rPr>
        <w:t>转码</w:t>
      </w:r>
    </w:p>
    <w:p w14:paraId="1E3E86DD" w14:textId="5D237E84" w:rsidR="009037EF" w:rsidRDefault="00243A40" w:rsidP="00243A40">
      <w:pPr>
        <w:pStyle w:val="3"/>
      </w:pPr>
      <w:r>
        <w:rPr>
          <w:rFonts w:hint="eastAsia"/>
        </w:rPr>
        <w:t>let和const</w:t>
      </w:r>
      <w:r w:rsidR="009037EF">
        <w:rPr>
          <w:rFonts w:hint="eastAsia"/>
        </w:rPr>
        <w:t>命令</w:t>
      </w:r>
    </w:p>
    <w:p w14:paraId="2E2DBC15" w14:textId="2B953C09" w:rsidR="00411C38" w:rsidRDefault="00411C38" w:rsidP="00FB71D4">
      <w:pPr>
        <w:pStyle w:val="4"/>
        <w:numPr>
          <w:ilvl w:val="0"/>
          <w:numId w:val="46"/>
        </w:numPr>
      </w:pPr>
      <w:r>
        <w:rPr>
          <w:rFonts w:hint="eastAsia"/>
        </w:rPr>
        <w:t>let</w:t>
      </w:r>
    </w:p>
    <w:p w14:paraId="390746D3" w14:textId="5161C0C9" w:rsidR="009037EF" w:rsidRPr="009037EF" w:rsidRDefault="00243A40" w:rsidP="00FB71D4">
      <w:pPr>
        <w:pStyle w:val="5"/>
        <w:numPr>
          <w:ilvl w:val="0"/>
          <w:numId w:val="47"/>
        </w:numPr>
        <w:ind w:right="210"/>
      </w:pPr>
      <w:r>
        <w:rPr>
          <w:rFonts w:hint="eastAsia"/>
        </w:rPr>
        <w:t>介绍</w:t>
      </w:r>
    </w:p>
    <w:p w14:paraId="4034C076" w14:textId="5E52A769" w:rsidR="009037EF" w:rsidRDefault="009037EF" w:rsidP="009037EF">
      <w:pPr>
        <w:ind w:left="420"/>
      </w:pPr>
      <w:r>
        <w:rPr>
          <w:rFonts w:hint="eastAsia"/>
        </w:rPr>
        <w:t>参见</w:t>
      </w:r>
      <w:hyperlink w:anchor="_let" w:history="1">
        <w:r w:rsidRPr="009037EF">
          <w:rPr>
            <w:rStyle w:val="a6"/>
          </w:rPr>
          <w:t>let</w:t>
        </w:r>
      </w:hyperlink>
    </w:p>
    <w:p w14:paraId="116454E7" w14:textId="6E502609" w:rsidR="001D36E7" w:rsidRDefault="001D36E7" w:rsidP="002D71F3">
      <w:pPr>
        <w:pStyle w:val="5"/>
        <w:ind w:right="210"/>
      </w:pPr>
      <w:r>
        <w:rPr>
          <w:rFonts w:hint="eastAsia"/>
        </w:rPr>
        <w:lastRenderedPageBreak/>
        <w:t>函数调用外部变量</w:t>
      </w:r>
    </w:p>
    <w:p w14:paraId="13D01A5D" w14:textId="4B5AE9B8" w:rsidR="001D36E7" w:rsidRDefault="001D36E7" w:rsidP="001D36E7">
      <w:pPr>
        <w:ind w:firstLine="420"/>
      </w:pPr>
      <w:r>
        <w:rPr>
          <w:rFonts w:hint="eastAsia"/>
        </w:rPr>
        <w:t>当函数调用外部变量,分为两种情况:</w:t>
      </w:r>
    </w:p>
    <w:p w14:paraId="79C52370" w14:textId="435D42C2" w:rsidR="001D36E7" w:rsidRDefault="001D36E7" w:rsidP="00167F93">
      <w:pPr>
        <w:pStyle w:val="a8"/>
        <w:numPr>
          <w:ilvl w:val="0"/>
          <w:numId w:val="48"/>
        </w:numPr>
        <w:ind w:firstLineChars="0"/>
      </w:pPr>
      <w:r>
        <w:rPr>
          <w:rFonts w:hint="eastAsia"/>
        </w:rPr>
        <w:t>调用时外部变量仍然存在内存中</w:t>
      </w:r>
    </w:p>
    <w:tbl>
      <w:tblPr>
        <w:tblStyle w:val="ac"/>
        <w:tblW w:w="0" w:type="auto"/>
        <w:tblInd w:w="840" w:type="dxa"/>
        <w:tblLook w:val="04A0" w:firstRow="1" w:lastRow="0" w:firstColumn="1" w:lastColumn="0" w:noHBand="0" w:noVBand="1"/>
      </w:tblPr>
      <w:tblGrid>
        <w:gridCol w:w="7456"/>
      </w:tblGrid>
      <w:tr w:rsidR="001D36E7" w14:paraId="358D2759" w14:textId="77777777" w:rsidTr="001D36E7">
        <w:tc>
          <w:tcPr>
            <w:tcW w:w="8296" w:type="dxa"/>
          </w:tcPr>
          <w:p w14:paraId="7F9FEE7D" w14:textId="7A053DBC" w:rsidR="001D36E7" w:rsidRPr="001D36E7" w:rsidRDefault="001D36E7" w:rsidP="001D36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1D36E7">
              <w:rPr>
                <w:rFonts w:ascii="宋体" w:hAnsi="宋体" w:cs="宋体" w:hint="eastAsia"/>
                <w:b/>
                <w:bCs/>
                <w:color w:val="000080"/>
                <w:sz w:val="23"/>
                <w:szCs w:val="23"/>
              </w:rPr>
              <w:t xml:space="preserve">var </w:t>
            </w:r>
            <w:r w:rsidRPr="001D36E7">
              <w:rPr>
                <w:rFonts w:ascii="宋体" w:hAnsi="宋体" w:cs="宋体" w:hint="eastAsia"/>
                <w:b/>
                <w:bCs/>
                <w:i/>
                <w:iCs/>
                <w:color w:val="660E7A"/>
                <w:sz w:val="23"/>
                <w:szCs w:val="23"/>
              </w:rPr>
              <w:t xml:space="preserve">a </w:t>
            </w:r>
            <w:r w:rsidRPr="001D36E7">
              <w:rPr>
                <w:rFonts w:ascii="宋体" w:hAnsi="宋体" w:cs="宋体" w:hint="eastAsia"/>
                <w:color w:val="000000"/>
                <w:sz w:val="23"/>
                <w:szCs w:val="23"/>
              </w:rPr>
              <w:t>= [];</w:t>
            </w:r>
            <w:r w:rsidRPr="001D36E7">
              <w:rPr>
                <w:rFonts w:ascii="宋体" w:hAnsi="宋体" w:cs="宋体" w:hint="eastAsia"/>
                <w:color w:val="000000"/>
                <w:sz w:val="23"/>
                <w:szCs w:val="23"/>
              </w:rPr>
              <w:br/>
            </w:r>
            <w:r w:rsidRPr="001D36E7">
              <w:rPr>
                <w:rFonts w:ascii="宋体" w:hAnsi="宋体" w:cs="宋体" w:hint="eastAsia"/>
                <w:b/>
                <w:bCs/>
                <w:color w:val="000080"/>
                <w:sz w:val="23"/>
                <w:szCs w:val="23"/>
              </w:rPr>
              <w:t xml:space="preserve">for </w:t>
            </w:r>
            <w:r w:rsidRPr="001D36E7">
              <w:rPr>
                <w:rFonts w:ascii="宋体" w:hAnsi="宋体" w:cs="宋体" w:hint="eastAsia"/>
                <w:color w:val="000000"/>
                <w:sz w:val="23"/>
                <w:szCs w:val="23"/>
              </w:rPr>
              <w:t>(</w:t>
            </w:r>
            <w:r w:rsidRPr="001D36E7">
              <w:rPr>
                <w:rFonts w:ascii="宋体" w:hAnsi="宋体" w:cs="宋体" w:hint="eastAsia"/>
                <w:b/>
                <w:bCs/>
                <w:color w:val="000080"/>
                <w:sz w:val="23"/>
                <w:szCs w:val="23"/>
              </w:rPr>
              <w:t xml:space="preserve">var </w:t>
            </w:r>
            <w:r w:rsidRPr="001D36E7">
              <w:rPr>
                <w:rFonts w:ascii="宋体" w:hAnsi="宋体" w:cs="宋体" w:hint="eastAsia"/>
                <w:b/>
                <w:bCs/>
                <w:i/>
                <w:iCs/>
                <w:color w:val="660E7A"/>
                <w:sz w:val="23"/>
                <w:szCs w:val="23"/>
              </w:rPr>
              <w:t xml:space="preserve">i </w:t>
            </w:r>
            <w:r w:rsidRPr="001D36E7">
              <w:rPr>
                <w:rFonts w:ascii="宋体" w:hAnsi="宋体" w:cs="宋体" w:hint="eastAsia"/>
                <w:color w:val="000000"/>
                <w:sz w:val="23"/>
                <w:szCs w:val="23"/>
              </w:rPr>
              <w:t xml:space="preserve">= </w:t>
            </w:r>
            <w:r w:rsidRPr="001D36E7">
              <w:rPr>
                <w:rFonts w:ascii="宋体" w:hAnsi="宋体" w:cs="宋体" w:hint="eastAsia"/>
                <w:color w:val="0000FF"/>
                <w:sz w:val="23"/>
                <w:szCs w:val="23"/>
              </w:rPr>
              <w:t>0</w:t>
            </w:r>
            <w:r w:rsidRPr="001D36E7">
              <w:rPr>
                <w:rFonts w:ascii="宋体" w:hAnsi="宋体" w:cs="宋体" w:hint="eastAsia"/>
                <w:color w:val="000000"/>
                <w:sz w:val="23"/>
                <w:szCs w:val="23"/>
              </w:rPr>
              <w:t xml:space="preserve">; </w:t>
            </w:r>
            <w:r w:rsidRPr="001D36E7">
              <w:rPr>
                <w:rFonts w:ascii="宋体" w:hAnsi="宋体" w:cs="宋体" w:hint="eastAsia"/>
                <w:b/>
                <w:bCs/>
                <w:i/>
                <w:iCs/>
                <w:color w:val="660E7A"/>
                <w:sz w:val="23"/>
                <w:szCs w:val="23"/>
              </w:rPr>
              <w:t xml:space="preserve">i </w:t>
            </w:r>
            <w:r w:rsidRPr="001D36E7">
              <w:rPr>
                <w:rFonts w:ascii="宋体" w:hAnsi="宋体" w:cs="宋体" w:hint="eastAsia"/>
                <w:color w:val="000000"/>
                <w:sz w:val="23"/>
                <w:szCs w:val="23"/>
              </w:rPr>
              <w:t xml:space="preserve">&lt; </w:t>
            </w:r>
            <w:r w:rsidRPr="001D36E7">
              <w:rPr>
                <w:rFonts w:ascii="宋体" w:hAnsi="宋体" w:cs="宋体" w:hint="eastAsia"/>
                <w:color w:val="0000FF"/>
                <w:sz w:val="23"/>
                <w:szCs w:val="23"/>
              </w:rPr>
              <w:t>10</w:t>
            </w:r>
            <w:r w:rsidRPr="001D36E7">
              <w:rPr>
                <w:rFonts w:ascii="宋体" w:hAnsi="宋体" w:cs="宋体" w:hint="eastAsia"/>
                <w:color w:val="000000"/>
                <w:sz w:val="23"/>
                <w:szCs w:val="23"/>
              </w:rPr>
              <w:t xml:space="preserve">; </w:t>
            </w:r>
            <w:r w:rsidRPr="001D36E7">
              <w:rPr>
                <w:rFonts w:ascii="宋体" w:hAnsi="宋体" w:cs="宋体" w:hint="eastAsia"/>
                <w:b/>
                <w:bCs/>
                <w:i/>
                <w:iCs/>
                <w:color w:val="660E7A"/>
                <w:sz w:val="23"/>
                <w:szCs w:val="23"/>
              </w:rPr>
              <w:t>i</w:t>
            </w:r>
            <w:r w:rsidRPr="001D36E7">
              <w:rPr>
                <w:rFonts w:ascii="宋体" w:hAnsi="宋体" w:cs="宋体" w:hint="eastAsia"/>
                <w:color w:val="000000"/>
                <w:sz w:val="23"/>
                <w:szCs w:val="23"/>
              </w:rPr>
              <w:t>++) {</w:t>
            </w:r>
            <w:r w:rsidRPr="001D36E7">
              <w:rPr>
                <w:rFonts w:ascii="宋体" w:hAnsi="宋体" w:cs="宋体" w:hint="eastAsia"/>
                <w:color w:val="000000"/>
                <w:sz w:val="23"/>
                <w:szCs w:val="23"/>
              </w:rPr>
              <w:br/>
              <w:t xml:space="preserve">    </w:t>
            </w:r>
            <w:r w:rsidRPr="001D36E7">
              <w:rPr>
                <w:rFonts w:ascii="宋体" w:hAnsi="宋体" w:cs="宋体" w:hint="eastAsia"/>
                <w:b/>
                <w:bCs/>
                <w:i/>
                <w:iCs/>
                <w:color w:val="660E7A"/>
                <w:sz w:val="23"/>
                <w:szCs w:val="23"/>
              </w:rPr>
              <w:t>a</w:t>
            </w:r>
            <w:r w:rsidRPr="001D36E7">
              <w:rPr>
                <w:rFonts w:ascii="宋体" w:hAnsi="宋体" w:cs="宋体" w:hint="eastAsia"/>
                <w:color w:val="000000"/>
                <w:sz w:val="23"/>
                <w:szCs w:val="23"/>
              </w:rPr>
              <w:t>[</w:t>
            </w:r>
            <w:r w:rsidRPr="001D36E7">
              <w:rPr>
                <w:rFonts w:ascii="宋体" w:hAnsi="宋体" w:cs="宋体" w:hint="eastAsia"/>
                <w:b/>
                <w:bCs/>
                <w:i/>
                <w:iCs/>
                <w:color w:val="660E7A"/>
                <w:sz w:val="23"/>
                <w:szCs w:val="23"/>
              </w:rPr>
              <w:t>i</w:t>
            </w:r>
            <w:r w:rsidRPr="001D36E7">
              <w:rPr>
                <w:rFonts w:ascii="宋体" w:hAnsi="宋体" w:cs="宋体" w:hint="eastAsia"/>
                <w:color w:val="000000"/>
                <w:sz w:val="23"/>
                <w:szCs w:val="23"/>
              </w:rPr>
              <w:t xml:space="preserve">] = </w:t>
            </w:r>
            <w:r w:rsidRPr="001D36E7">
              <w:rPr>
                <w:rFonts w:ascii="宋体" w:hAnsi="宋体" w:cs="宋体" w:hint="eastAsia"/>
                <w:b/>
                <w:bCs/>
                <w:color w:val="000080"/>
                <w:sz w:val="23"/>
                <w:szCs w:val="23"/>
              </w:rPr>
              <w:t xml:space="preserve">function </w:t>
            </w:r>
            <w:r w:rsidRPr="001D36E7">
              <w:rPr>
                <w:rFonts w:ascii="宋体" w:hAnsi="宋体" w:cs="宋体" w:hint="eastAsia"/>
                <w:color w:val="000000"/>
                <w:sz w:val="23"/>
                <w:szCs w:val="23"/>
              </w:rPr>
              <w:t>() {</w:t>
            </w:r>
            <w:r w:rsidRPr="001D36E7">
              <w:rPr>
                <w:rFonts w:ascii="宋体" w:hAnsi="宋体" w:cs="宋体" w:hint="eastAsia"/>
                <w:color w:val="000000"/>
                <w:sz w:val="23"/>
                <w:szCs w:val="23"/>
              </w:rPr>
              <w:br/>
              <w:t xml:space="preserve">        </w:t>
            </w:r>
            <w:r w:rsidRPr="001D36E7">
              <w:rPr>
                <w:rFonts w:ascii="宋体" w:hAnsi="宋体" w:cs="宋体" w:hint="eastAsia"/>
                <w:b/>
                <w:bCs/>
                <w:i/>
                <w:iCs/>
                <w:color w:val="660E7A"/>
                <w:sz w:val="23"/>
                <w:szCs w:val="23"/>
              </w:rPr>
              <w:t>console</w:t>
            </w:r>
            <w:r w:rsidRPr="001D36E7">
              <w:rPr>
                <w:rFonts w:ascii="宋体" w:hAnsi="宋体" w:cs="宋体" w:hint="eastAsia"/>
                <w:color w:val="000000"/>
                <w:sz w:val="23"/>
                <w:szCs w:val="23"/>
              </w:rPr>
              <w:t>.</w:t>
            </w:r>
            <w:r w:rsidRPr="001D36E7">
              <w:rPr>
                <w:rFonts w:ascii="宋体" w:hAnsi="宋体" w:cs="宋体" w:hint="eastAsia"/>
                <w:color w:val="7A7A43"/>
                <w:sz w:val="23"/>
                <w:szCs w:val="23"/>
              </w:rPr>
              <w:t>log</w:t>
            </w:r>
            <w:r w:rsidRPr="001D36E7">
              <w:rPr>
                <w:rFonts w:ascii="宋体" w:hAnsi="宋体" w:cs="宋体" w:hint="eastAsia"/>
                <w:color w:val="000000"/>
                <w:sz w:val="23"/>
                <w:szCs w:val="23"/>
              </w:rPr>
              <w:t>(</w:t>
            </w:r>
            <w:r w:rsidRPr="001D36E7">
              <w:rPr>
                <w:rFonts w:ascii="宋体" w:hAnsi="宋体" w:cs="宋体" w:hint="eastAsia"/>
                <w:b/>
                <w:bCs/>
                <w:i/>
                <w:iCs/>
                <w:color w:val="660E7A"/>
                <w:sz w:val="23"/>
                <w:szCs w:val="23"/>
              </w:rPr>
              <w:t>i</w:t>
            </w:r>
            <w:r w:rsidRPr="001D36E7">
              <w:rPr>
                <w:rFonts w:ascii="宋体" w:hAnsi="宋体" w:cs="宋体" w:hint="eastAsia"/>
                <w:color w:val="000000"/>
                <w:sz w:val="23"/>
                <w:szCs w:val="23"/>
              </w:rPr>
              <w:t>);</w:t>
            </w:r>
            <w:r w:rsidRPr="001D36E7">
              <w:rPr>
                <w:rFonts w:ascii="宋体" w:hAnsi="宋体" w:cs="宋体" w:hint="eastAsia"/>
                <w:color w:val="000000"/>
                <w:sz w:val="23"/>
                <w:szCs w:val="23"/>
              </w:rPr>
              <w:br/>
              <w:t xml:space="preserve">    };</w:t>
            </w:r>
            <w:r w:rsidRPr="001D36E7">
              <w:rPr>
                <w:rFonts w:ascii="宋体" w:hAnsi="宋体" w:cs="宋体" w:hint="eastAsia"/>
                <w:color w:val="000000"/>
                <w:sz w:val="23"/>
                <w:szCs w:val="23"/>
              </w:rPr>
              <w:br/>
              <w:t>}</w:t>
            </w:r>
            <w:r w:rsidRPr="001D36E7">
              <w:rPr>
                <w:rFonts w:ascii="宋体" w:hAnsi="宋体" w:cs="宋体" w:hint="eastAsia"/>
                <w:color w:val="000000"/>
                <w:sz w:val="23"/>
                <w:szCs w:val="23"/>
              </w:rPr>
              <w:br/>
            </w:r>
            <w:r w:rsidRPr="001D36E7">
              <w:rPr>
                <w:rFonts w:ascii="宋体" w:hAnsi="宋体" w:cs="宋体" w:hint="eastAsia"/>
                <w:b/>
                <w:bCs/>
                <w:i/>
                <w:iCs/>
                <w:color w:val="660E7A"/>
                <w:sz w:val="23"/>
                <w:szCs w:val="23"/>
              </w:rPr>
              <w:t>a</w:t>
            </w:r>
            <w:r w:rsidRPr="001D36E7">
              <w:rPr>
                <w:rFonts w:ascii="宋体" w:hAnsi="宋体" w:cs="宋体" w:hint="eastAsia"/>
                <w:color w:val="000000"/>
                <w:sz w:val="23"/>
                <w:szCs w:val="23"/>
              </w:rPr>
              <w:t>[</w:t>
            </w:r>
            <w:r w:rsidRPr="001D36E7">
              <w:rPr>
                <w:rFonts w:ascii="宋体" w:hAnsi="宋体" w:cs="宋体" w:hint="eastAsia"/>
                <w:color w:val="0000FF"/>
                <w:sz w:val="23"/>
                <w:szCs w:val="23"/>
              </w:rPr>
              <w:t>6</w:t>
            </w:r>
            <w:r w:rsidRPr="001D36E7">
              <w:rPr>
                <w:rFonts w:ascii="宋体" w:hAnsi="宋体" w:cs="宋体" w:hint="eastAsia"/>
                <w:color w:val="000000"/>
                <w:sz w:val="23"/>
                <w:szCs w:val="23"/>
              </w:rPr>
              <w:t xml:space="preserve">](); </w:t>
            </w:r>
            <w:r w:rsidRPr="001D36E7">
              <w:rPr>
                <w:rFonts w:ascii="宋体" w:hAnsi="宋体" w:cs="宋体" w:hint="eastAsia"/>
                <w:i/>
                <w:iCs/>
                <w:color w:val="808080"/>
                <w:sz w:val="23"/>
                <w:szCs w:val="23"/>
              </w:rPr>
              <w:t>// 10</w:t>
            </w:r>
          </w:p>
        </w:tc>
      </w:tr>
    </w:tbl>
    <w:p w14:paraId="6BD6DC1F" w14:textId="6B682E35" w:rsidR="001D36E7" w:rsidRDefault="001149C7" w:rsidP="001D36E7">
      <w:pPr>
        <w:pStyle w:val="a8"/>
        <w:ind w:left="840" w:firstLineChars="0" w:firstLine="0"/>
      </w:pPr>
      <w:r>
        <w:tab/>
      </w:r>
      <w:r>
        <w:rPr>
          <w:rFonts w:hint="eastAsia"/>
        </w:rPr>
        <w:t>上述代码中，</w:t>
      </w:r>
      <w:r>
        <w:t>i</w:t>
      </w:r>
      <w:r>
        <w:rPr>
          <w:rFonts w:hint="eastAsia"/>
        </w:rPr>
        <w:t>是全局变量,退出for循环后，</w:t>
      </w:r>
      <w:r>
        <w:t>i</w:t>
      </w:r>
      <w:r>
        <w:rPr>
          <w:rFonts w:hint="eastAsia"/>
        </w:rPr>
        <w:t>仍然存在内存中，所以当调用a数组中的函数使用变量i时使用的是全局变量</w:t>
      </w:r>
    </w:p>
    <w:p w14:paraId="64FAFF5E" w14:textId="534CEE8D" w:rsidR="001149C7" w:rsidRDefault="001149C7" w:rsidP="00167F93">
      <w:pPr>
        <w:pStyle w:val="a8"/>
        <w:numPr>
          <w:ilvl w:val="0"/>
          <w:numId w:val="48"/>
        </w:numPr>
        <w:ind w:firstLineChars="0"/>
      </w:pPr>
      <w:r>
        <w:rPr>
          <w:rFonts w:hint="eastAsia"/>
        </w:rPr>
        <w:t>调用时外部变量已经销毁</w:t>
      </w:r>
    </w:p>
    <w:tbl>
      <w:tblPr>
        <w:tblStyle w:val="ac"/>
        <w:tblW w:w="0" w:type="auto"/>
        <w:tblInd w:w="840" w:type="dxa"/>
        <w:tblLook w:val="04A0" w:firstRow="1" w:lastRow="0" w:firstColumn="1" w:lastColumn="0" w:noHBand="0" w:noVBand="1"/>
      </w:tblPr>
      <w:tblGrid>
        <w:gridCol w:w="7456"/>
      </w:tblGrid>
      <w:tr w:rsidR="001149C7" w14:paraId="59ACC1E8" w14:textId="77777777" w:rsidTr="001149C7">
        <w:tc>
          <w:tcPr>
            <w:tcW w:w="8296" w:type="dxa"/>
          </w:tcPr>
          <w:p w14:paraId="5EE38687" w14:textId="5B567E48" w:rsidR="001149C7" w:rsidRPr="001149C7" w:rsidRDefault="001149C7" w:rsidP="001149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1149C7">
              <w:rPr>
                <w:rFonts w:ascii="宋体" w:hAnsi="宋体" w:cs="宋体" w:hint="eastAsia"/>
                <w:b/>
                <w:bCs/>
                <w:color w:val="000080"/>
                <w:sz w:val="23"/>
                <w:szCs w:val="23"/>
              </w:rPr>
              <w:t xml:space="preserve">var </w:t>
            </w:r>
            <w:r w:rsidRPr="001149C7">
              <w:rPr>
                <w:rFonts w:ascii="宋体" w:hAnsi="宋体" w:cs="宋体" w:hint="eastAsia"/>
                <w:b/>
                <w:bCs/>
                <w:i/>
                <w:iCs/>
                <w:color w:val="660E7A"/>
                <w:sz w:val="23"/>
                <w:szCs w:val="23"/>
              </w:rPr>
              <w:t xml:space="preserve">a </w:t>
            </w:r>
            <w:r w:rsidRPr="001149C7">
              <w:rPr>
                <w:rFonts w:ascii="宋体" w:hAnsi="宋体" w:cs="宋体" w:hint="eastAsia"/>
                <w:color w:val="000000"/>
                <w:sz w:val="23"/>
                <w:szCs w:val="23"/>
              </w:rPr>
              <w:t>= [];</w:t>
            </w:r>
            <w:r w:rsidRPr="001149C7">
              <w:rPr>
                <w:rFonts w:ascii="宋体" w:hAnsi="宋体" w:cs="宋体" w:hint="eastAsia"/>
                <w:color w:val="000000"/>
                <w:sz w:val="23"/>
                <w:szCs w:val="23"/>
              </w:rPr>
              <w:br/>
            </w:r>
            <w:r w:rsidRPr="001149C7">
              <w:rPr>
                <w:rFonts w:ascii="宋体" w:hAnsi="宋体" w:cs="宋体" w:hint="eastAsia"/>
                <w:b/>
                <w:bCs/>
                <w:color w:val="000080"/>
                <w:sz w:val="23"/>
                <w:szCs w:val="23"/>
              </w:rPr>
              <w:t xml:space="preserve">for </w:t>
            </w:r>
            <w:r w:rsidRPr="001149C7">
              <w:rPr>
                <w:rFonts w:ascii="宋体" w:hAnsi="宋体" w:cs="宋体" w:hint="eastAsia"/>
                <w:color w:val="000000"/>
                <w:sz w:val="23"/>
                <w:szCs w:val="23"/>
              </w:rPr>
              <w:t xml:space="preserve">(let </w:t>
            </w:r>
            <w:r w:rsidRPr="001149C7">
              <w:rPr>
                <w:rFonts w:ascii="宋体" w:hAnsi="宋体" w:cs="宋体" w:hint="eastAsia"/>
                <w:b/>
                <w:bCs/>
                <w:i/>
                <w:iCs/>
                <w:color w:val="660E7A"/>
                <w:sz w:val="23"/>
                <w:szCs w:val="23"/>
              </w:rPr>
              <w:t xml:space="preserve">i </w:t>
            </w:r>
            <w:r w:rsidRPr="001149C7">
              <w:rPr>
                <w:rFonts w:ascii="宋体" w:hAnsi="宋体" w:cs="宋体" w:hint="eastAsia"/>
                <w:color w:val="000000"/>
                <w:sz w:val="23"/>
                <w:szCs w:val="23"/>
              </w:rPr>
              <w:t xml:space="preserve">= </w:t>
            </w:r>
            <w:r w:rsidRPr="001149C7">
              <w:rPr>
                <w:rFonts w:ascii="宋体" w:hAnsi="宋体" w:cs="宋体" w:hint="eastAsia"/>
                <w:color w:val="0000FF"/>
                <w:sz w:val="23"/>
                <w:szCs w:val="23"/>
              </w:rPr>
              <w:t>0</w:t>
            </w:r>
            <w:r w:rsidRPr="001149C7">
              <w:rPr>
                <w:rFonts w:ascii="宋体" w:hAnsi="宋体" w:cs="宋体" w:hint="eastAsia"/>
                <w:color w:val="000000"/>
                <w:sz w:val="23"/>
                <w:szCs w:val="23"/>
              </w:rPr>
              <w:t xml:space="preserve">; </w:t>
            </w:r>
            <w:r w:rsidRPr="001149C7">
              <w:rPr>
                <w:rFonts w:ascii="宋体" w:hAnsi="宋体" w:cs="宋体" w:hint="eastAsia"/>
                <w:b/>
                <w:bCs/>
                <w:i/>
                <w:iCs/>
                <w:color w:val="660E7A"/>
                <w:sz w:val="23"/>
                <w:szCs w:val="23"/>
              </w:rPr>
              <w:t xml:space="preserve">i </w:t>
            </w:r>
            <w:r w:rsidRPr="001149C7">
              <w:rPr>
                <w:rFonts w:ascii="宋体" w:hAnsi="宋体" w:cs="宋体" w:hint="eastAsia"/>
                <w:color w:val="000000"/>
                <w:sz w:val="23"/>
                <w:szCs w:val="23"/>
              </w:rPr>
              <w:t xml:space="preserve">&lt; </w:t>
            </w:r>
            <w:r w:rsidRPr="001149C7">
              <w:rPr>
                <w:rFonts w:ascii="宋体" w:hAnsi="宋体" w:cs="宋体" w:hint="eastAsia"/>
                <w:color w:val="0000FF"/>
                <w:sz w:val="23"/>
                <w:szCs w:val="23"/>
              </w:rPr>
              <w:t>10</w:t>
            </w:r>
            <w:r w:rsidRPr="001149C7">
              <w:rPr>
                <w:rFonts w:ascii="宋体" w:hAnsi="宋体" w:cs="宋体" w:hint="eastAsia"/>
                <w:color w:val="000000"/>
                <w:sz w:val="23"/>
                <w:szCs w:val="23"/>
              </w:rPr>
              <w:t xml:space="preserve">; </w:t>
            </w:r>
            <w:r w:rsidRPr="001149C7">
              <w:rPr>
                <w:rFonts w:ascii="宋体" w:hAnsi="宋体" w:cs="宋体" w:hint="eastAsia"/>
                <w:b/>
                <w:bCs/>
                <w:i/>
                <w:iCs/>
                <w:color w:val="660E7A"/>
                <w:sz w:val="23"/>
                <w:szCs w:val="23"/>
              </w:rPr>
              <w:t>i</w:t>
            </w:r>
            <w:r w:rsidRPr="001149C7">
              <w:rPr>
                <w:rFonts w:ascii="宋体" w:hAnsi="宋体" w:cs="宋体" w:hint="eastAsia"/>
                <w:color w:val="000000"/>
                <w:sz w:val="23"/>
                <w:szCs w:val="23"/>
              </w:rPr>
              <w:t>++) {</w:t>
            </w:r>
            <w:r w:rsidRPr="001149C7">
              <w:rPr>
                <w:rFonts w:ascii="宋体" w:hAnsi="宋体" w:cs="宋体" w:hint="eastAsia"/>
                <w:color w:val="000000"/>
                <w:sz w:val="23"/>
                <w:szCs w:val="23"/>
              </w:rPr>
              <w:br/>
              <w:t xml:space="preserve">    </w:t>
            </w:r>
            <w:r w:rsidRPr="001149C7">
              <w:rPr>
                <w:rFonts w:ascii="宋体" w:hAnsi="宋体" w:cs="宋体" w:hint="eastAsia"/>
                <w:b/>
                <w:bCs/>
                <w:i/>
                <w:iCs/>
                <w:color w:val="660E7A"/>
                <w:sz w:val="23"/>
                <w:szCs w:val="23"/>
              </w:rPr>
              <w:t>a</w:t>
            </w:r>
            <w:r w:rsidRPr="001149C7">
              <w:rPr>
                <w:rFonts w:ascii="宋体" w:hAnsi="宋体" w:cs="宋体" w:hint="eastAsia"/>
                <w:color w:val="000000"/>
                <w:sz w:val="23"/>
                <w:szCs w:val="23"/>
              </w:rPr>
              <w:t>[</w:t>
            </w:r>
            <w:r w:rsidRPr="001149C7">
              <w:rPr>
                <w:rFonts w:ascii="宋体" w:hAnsi="宋体" w:cs="宋体" w:hint="eastAsia"/>
                <w:b/>
                <w:bCs/>
                <w:i/>
                <w:iCs/>
                <w:color w:val="660E7A"/>
                <w:sz w:val="23"/>
                <w:szCs w:val="23"/>
              </w:rPr>
              <w:t>i</w:t>
            </w:r>
            <w:r w:rsidRPr="001149C7">
              <w:rPr>
                <w:rFonts w:ascii="宋体" w:hAnsi="宋体" w:cs="宋体" w:hint="eastAsia"/>
                <w:color w:val="000000"/>
                <w:sz w:val="23"/>
                <w:szCs w:val="23"/>
              </w:rPr>
              <w:t xml:space="preserve">] = </w:t>
            </w:r>
            <w:r w:rsidRPr="001149C7">
              <w:rPr>
                <w:rFonts w:ascii="宋体" w:hAnsi="宋体" w:cs="宋体" w:hint="eastAsia"/>
                <w:b/>
                <w:bCs/>
                <w:color w:val="000080"/>
                <w:sz w:val="23"/>
                <w:szCs w:val="23"/>
              </w:rPr>
              <w:t xml:space="preserve">function </w:t>
            </w:r>
            <w:r w:rsidRPr="001149C7">
              <w:rPr>
                <w:rFonts w:ascii="宋体" w:hAnsi="宋体" w:cs="宋体" w:hint="eastAsia"/>
                <w:color w:val="000000"/>
                <w:sz w:val="23"/>
                <w:szCs w:val="23"/>
              </w:rPr>
              <w:t>() {</w:t>
            </w:r>
            <w:r w:rsidRPr="001149C7">
              <w:rPr>
                <w:rFonts w:ascii="宋体" w:hAnsi="宋体" w:cs="宋体" w:hint="eastAsia"/>
                <w:color w:val="000000"/>
                <w:sz w:val="23"/>
                <w:szCs w:val="23"/>
              </w:rPr>
              <w:br/>
              <w:t xml:space="preserve">        </w:t>
            </w:r>
            <w:r w:rsidRPr="001149C7">
              <w:rPr>
                <w:rFonts w:ascii="宋体" w:hAnsi="宋体" w:cs="宋体" w:hint="eastAsia"/>
                <w:b/>
                <w:bCs/>
                <w:i/>
                <w:iCs/>
                <w:color w:val="660E7A"/>
                <w:sz w:val="23"/>
                <w:szCs w:val="23"/>
              </w:rPr>
              <w:t>console</w:t>
            </w:r>
            <w:r w:rsidRPr="001149C7">
              <w:rPr>
                <w:rFonts w:ascii="宋体" w:hAnsi="宋体" w:cs="宋体" w:hint="eastAsia"/>
                <w:color w:val="000000"/>
                <w:sz w:val="23"/>
                <w:szCs w:val="23"/>
              </w:rPr>
              <w:t>.</w:t>
            </w:r>
            <w:r w:rsidRPr="001149C7">
              <w:rPr>
                <w:rFonts w:ascii="宋体" w:hAnsi="宋体" w:cs="宋体" w:hint="eastAsia"/>
                <w:color w:val="7A7A43"/>
                <w:sz w:val="23"/>
                <w:szCs w:val="23"/>
              </w:rPr>
              <w:t>log</w:t>
            </w:r>
            <w:r w:rsidRPr="001149C7">
              <w:rPr>
                <w:rFonts w:ascii="宋体" w:hAnsi="宋体" w:cs="宋体" w:hint="eastAsia"/>
                <w:color w:val="000000"/>
                <w:sz w:val="23"/>
                <w:szCs w:val="23"/>
              </w:rPr>
              <w:t>(</w:t>
            </w:r>
            <w:r w:rsidRPr="001149C7">
              <w:rPr>
                <w:rFonts w:ascii="宋体" w:hAnsi="宋体" w:cs="宋体" w:hint="eastAsia"/>
                <w:b/>
                <w:bCs/>
                <w:i/>
                <w:iCs/>
                <w:color w:val="660E7A"/>
                <w:sz w:val="23"/>
                <w:szCs w:val="23"/>
              </w:rPr>
              <w:t>i</w:t>
            </w:r>
            <w:r w:rsidRPr="001149C7">
              <w:rPr>
                <w:rFonts w:ascii="宋体" w:hAnsi="宋体" w:cs="宋体" w:hint="eastAsia"/>
                <w:color w:val="000000"/>
                <w:sz w:val="23"/>
                <w:szCs w:val="23"/>
              </w:rPr>
              <w:t>);</w:t>
            </w:r>
            <w:r w:rsidRPr="001149C7">
              <w:rPr>
                <w:rFonts w:ascii="宋体" w:hAnsi="宋体" w:cs="宋体" w:hint="eastAsia"/>
                <w:color w:val="000000"/>
                <w:sz w:val="23"/>
                <w:szCs w:val="23"/>
              </w:rPr>
              <w:br/>
              <w:t xml:space="preserve">    };</w:t>
            </w:r>
            <w:r w:rsidRPr="001149C7">
              <w:rPr>
                <w:rFonts w:ascii="宋体" w:hAnsi="宋体" w:cs="宋体" w:hint="eastAsia"/>
                <w:color w:val="000000"/>
                <w:sz w:val="23"/>
                <w:szCs w:val="23"/>
              </w:rPr>
              <w:br/>
              <w:t>}</w:t>
            </w:r>
            <w:r w:rsidRPr="001149C7">
              <w:rPr>
                <w:rFonts w:ascii="宋体" w:hAnsi="宋体" w:cs="宋体" w:hint="eastAsia"/>
                <w:color w:val="000000"/>
                <w:sz w:val="23"/>
                <w:szCs w:val="23"/>
              </w:rPr>
              <w:br/>
            </w:r>
            <w:r w:rsidRPr="001149C7">
              <w:rPr>
                <w:rFonts w:ascii="宋体" w:hAnsi="宋体" w:cs="宋体" w:hint="eastAsia"/>
                <w:b/>
                <w:bCs/>
                <w:i/>
                <w:iCs/>
                <w:color w:val="660E7A"/>
                <w:sz w:val="23"/>
                <w:szCs w:val="23"/>
              </w:rPr>
              <w:t>a</w:t>
            </w:r>
            <w:r w:rsidRPr="001149C7">
              <w:rPr>
                <w:rFonts w:ascii="宋体" w:hAnsi="宋体" w:cs="宋体" w:hint="eastAsia"/>
                <w:color w:val="000000"/>
                <w:sz w:val="23"/>
                <w:szCs w:val="23"/>
              </w:rPr>
              <w:t>[</w:t>
            </w:r>
            <w:r w:rsidRPr="001149C7">
              <w:rPr>
                <w:rFonts w:ascii="宋体" w:hAnsi="宋体" w:cs="宋体" w:hint="eastAsia"/>
                <w:color w:val="0000FF"/>
                <w:sz w:val="23"/>
                <w:szCs w:val="23"/>
              </w:rPr>
              <w:t>6</w:t>
            </w:r>
            <w:r w:rsidRPr="001149C7">
              <w:rPr>
                <w:rFonts w:ascii="宋体" w:hAnsi="宋体" w:cs="宋体" w:hint="eastAsia"/>
                <w:color w:val="000000"/>
                <w:sz w:val="23"/>
                <w:szCs w:val="23"/>
              </w:rPr>
              <w:t xml:space="preserve">](); </w:t>
            </w:r>
            <w:r w:rsidRPr="001149C7">
              <w:rPr>
                <w:rFonts w:ascii="宋体" w:hAnsi="宋体" w:cs="宋体" w:hint="eastAsia"/>
                <w:i/>
                <w:iCs/>
                <w:color w:val="808080"/>
                <w:sz w:val="23"/>
                <w:szCs w:val="23"/>
              </w:rPr>
              <w:t>// 6</w:t>
            </w:r>
          </w:p>
        </w:tc>
      </w:tr>
    </w:tbl>
    <w:p w14:paraId="49686B84" w14:textId="5641FEA0" w:rsidR="001149C7" w:rsidRDefault="001149C7" w:rsidP="001149C7">
      <w:pPr>
        <w:pStyle w:val="a8"/>
        <w:ind w:left="840" w:firstLineChars="0" w:firstLine="0"/>
      </w:pPr>
      <w:r>
        <w:tab/>
      </w:r>
      <w:r>
        <w:rPr>
          <w:rFonts w:hint="eastAsia"/>
        </w:rPr>
        <w:t>上述代码中，</w:t>
      </w:r>
      <w:r>
        <w:t>i</w:t>
      </w:r>
      <w:r>
        <w:rPr>
          <w:rFonts w:hint="eastAsia"/>
        </w:rPr>
        <w:t>是for作用域内的变量,退出for循环后，变量i已经销毁，所以当执行for循环时，会将变量</w:t>
      </w:r>
      <w:r>
        <w:t>i</w:t>
      </w:r>
      <w:r>
        <w:rPr>
          <w:rFonts w:hint="eastAsia"/>
        </w:rPr>
        <w:t>直接替换为i的值；例如：</w:t>
      </w:r>
    </w:p>
    <w:p w14:paraId="3CD21625" w14:textId="274E5075" w:rsidR="001149C7" w:rsidRDefault="001149C7" w:rsidP="001149C7">
      <w:pPr>
        <w:pStyle w:val="a8"/>
        <w:ind w:left="840" w:firstLineChars="0" w:firstLine="0"/>
      </w:pPr>
      <w:r>
        <w:tab/>
      </w:r>
      <w:r>
        <w:rPr>
          <w:rFonts w:hint="eastAsia"/>
        </w:rPr>
        <w:t>当i</w:t>
      </w:r>
      <w:r>
        <w:t>=6</w:t>
      </w:r>
      <w:r>
        <w:rPr>
          <w:rFonts w:hint="eastAsia"/>
        </w:rPr>
        <w:t>时，赋给a[</w:t>
      </w:r>
      <w:r>
        <w:t>6]</w:t>
      </w:r>
      <w:r>
        <w:rPr>
          <w:rFonts w:hint="eastAsia"/>
        </w:rPr>
        <w:t>的函数</w:t>
      </w:r>
    </w:p>
    <w:p w14:paraId="4D91C7BF" w14:textId="02715FFD" w:rsidR="001149C7" w:rsidRDefault="001149C7" w:rsidP="001149C7">
      <w:pPr>
        <w:pStyle w:val="a8"/>
        <w:ind w:left="840" w:firstLineChars="0" w:firstLine="0"/>
        <w:rPr>
          <w:rFonts w:ascii="宋体" w:eastAsia="宋体" w:hAnsi="宋体" w:cs="宋体"/>
          <w:color w:val="000000"/>
          <w:kern w:val="0"/>
          <w:sz w:val="23"/>
          <w:szCs w:val="23"/>
        </w:rPr>
      </w:pPr>
      <w:r>
        <w:tab/>
      </w:r>
      <w:r w:rsidRPr="001D36E7">
        <w:rPr>
          <w:rFonts w:ascii="宋体" w:eastAsia="宋体" w:hAnsi="宋体" w:cs="宋体" w:hint="eastAsia"/>
          <w:b/>
          <w:bCs/>
          <w:i/>
          <w:iCs/>
          <w:color w:val="660E7A"/>
          <w:kern w:val="0"/>
          <w:sz w:val="23"/>
          <w:szCs w:val="23"/>
        </w:rPr>
        <w:t>console</w:t>
      </w:r>
      <w:r w:rsidRPr="001D36E7">
        <w:rPr>
          <w:rFonts w:ascii="宋体" w:eastAsia="宋体" w:hAnsi="宋体" w:cs="宋体" w:hint="eastAsia"/>
          <w:color w:val="000000"/>
          <w:kern w:val="0"/>
          <w:sz w:val="23"/>
          <w:szCs w:val="23"/>
        </w:rPr>
        <w:t>.</w:t>
      </w:r>
      <w:r w:rsidRPr="001D36E7">
        <w:rPr>
          <w:rFonts w:ascii="宋体" w:eastAsia="宋体" w:hAnsi="宋体" w:cs="宋体" w:hint="eastAsia"/>
          <w:color w:val="7A7A43"/>
          <w:kern w:val="0"/>
          <w:sz w:val="23"/>
          <w:szCs w:val="23"/>
        </w:rPr>
        <w:t>log</w:t>
      </w:r>
      <w:r w:rsidRPr="001D36E7">
        <w:rPr>
          <w:rFonts w:ascii="宋体" w:eastAsia="宋体" w:hAnsi="宋体" w:cs="宋体" w:hint="eastAsia"/>
          <w:color w:val="000000"/>
          <w:kern w:val="0"/>
          <w:sz w:val="23"/>
          <w:szCs w:val="23"/>
        </w:rPr>
        <w:t>(</w:t>
      </w:r>
      <w:r w:rsidRPr="001D36E7">
        <w:rPr>
          <w:rFonts w:ascii="宋体" w:eastAsia="宋体" w:hAnsi="宋体" w:cs="宋体" w:hint="eastAsia"/>
          <w:b/>
          <w:bCs/>
          <w:i/>
          <w:iCs/>
          <w:color w:val="660E7A"/>
          <w:kern w:val="0"/>
          <w:sz w:val="23"/>
          <w:szCs w:val="23"/>
        </w:rPr>
        <w:t>i</w:t>
      </w:r>
      <w:r w:rsidRPr="001D36E7">
        <w:rPr>
          <w:rFonts w:ascii="宋体" w:eastAsia="宋体" w:hAnsi="宋体" w:cs="宋体" w:hint="eastAsia"/>
          <w:color w:val="000000"/>
          <w:kern w:val="0"/>
          <w:sz w:val="23"/>
          <w:szCs w:val="23"/>
        </w:rPr>
        <w:t>);</w:t>
      </w:r>
    </w:p>
    <w:p w14:paraId="527C2B53" w14:textId="12CC2C9B" w:rsidR="001149C7" w:rsidRDefault="001149C7" w:rsidP="001149C7">
      <w:pPr>
        <w:pStyle w:val="a8"/>
        <w:ind w:left="840" w:firstLineChars="0" w:firstLine="0"/>
        <w:rPr>
          <w:rFonts w:ascii="宋体" w:eastAsia="宋体" w:hAnsi="宋体" w:cs="宋体"/>
          <w:bCs/>
          <w:iCs/>
          <w:color w:val="660E7A"/>
          <w:kern w:val="0"/>
          <w:sz w:val="23"/>
          <w:szCs w:val="23"/>
        </w:rPr>
      </w:pPr>
      <w:r>
        <w:rPr>
          <w:rFonts w:ascii="宋体" w:eastAsia="宋体" w:hAnsi="宋体" w:cs="宋体"/>
          <w:b/>
          <w:bCs/>
          <w:i/>
          <w:iCs/>
          <w:color w:val="660E7A"/>
          <w:kern w:val="0"/>
          <w:sz w:val="23"/>
          <w:szCs w:val="23"/>
        </w:rPr>
        <w:tab/>
      </w:r>
      <w:r w:rsidRPr="00E84423">
        <w:rPr>
          <w:rFonts w:ascii="宋体" w:eastAsia="宋体" w:hAnsi="宋体" w:cs="宋体" w:hint="eastAsia"/>
          <w:bCs/>
          <w:iCs/>
          <w:color w:val="000000" w:themeColor="text1"/>
          <w:kern w:val="0"/>
          <w:sz w:val="23"/>
          <w:szCs w:val="23"/>
        </w:rPr>
        <w:t>实则变成</w:t>
      </w:r>
    </w:p>
    <w:p w14:paraId="3DD7E00B" w14:textId="599F0640" w:rsidR="001149C7" w:rsidRDefault="001149C7" w:rsidP="001149C7">
      <w:pPr>
        <w:pStyle w:val="a8"/>
        <w:ind w:left="840" w:firstLineChars="0" w:firstLine="0"/>
        <w:rPr>
          <w:rFonts w:ascii="宋体" w:eastAsia="宋体" w:hAnsi="宋体" w:cs="宋体"/>
          <w:color w:val="000000"/>
          <w:kern w:val="0"/>
          <w:sz w:val="23"/>
          <w:szCs w:val="23"/>
        </w:rPr>
      </w:pPr>
      <w:r>
        <w:tab/>
      </w:r>
      <w:r w:rsidRPr="001D36E7">
        <w:rPr>
          <w:rFonts w:ascii="宋体" w:eastAsia="宋体" w:hAnsi="宋体" w:cs="宋体" w:hint="eastAsia"/>
          <w:b/>
          <w:bCs/>
          <w:i/>
          <w:iCs/>
          <w:color w:val="660E7A"/>
          <w:kern w:val="0"/>
          <w:sz w:val="23"/>
          <w:szCs w:val="23"/>
        </w:rPr>
        <w:t>console</w:t>
      </w:r>
      <w:r w:rsidRPr="001D36E7">
        <w:rPr>
          <w:rFonts w:ascii="宋体" w:eastAsia="宋体" w:hAnsi="宋体" w:cs="宋体" w:hint="eastAsia"/>
          <w:color w:val="000000"/>
          <w:kern w:val="0"/>
          <w:sz w:val="23"/>
          <w:szCs w:val="23"/>
        </w:rPr>
        <w:t>.</w:t>
      </w:r>
      <w:r w:rsidRPr="001D36E7">
        <w:rPr>
          <w:rFonts w:ascii="宋体" w:eastAsia="宋体" w:hAnsi="宋体" w:cs="宋体" w:hint="eastAsia"/>
          <w:color w:val="7A7A43"/>
          <w:kern w:val="0"/>
          <w:sz w:val="23"/>
          <w:szCs w:val="23"/>
        </w:rPr>
        <w:t>log</w:t>
      </w:r>
      <w:r w:rsidRPr="001D36E7">
        <w:rPr>
          <w:rFonts w:ascii="宋体" w:eastAsia="宋体" w:hAnsi="宋体" w:cs="宋体" w:hint="eastAsia"/>
          <w:color w:val="000000"/>
          <w:kern w:val="0"/>
          <w:sz w:val="23"/>
          <w:szCs w:val="23"/>
        </w:rPr>
        <w:t>(</w:t>
      </w:r>
      <w:r>
        <w:rPr>
          <w:rFonts w:ascii="宋体" w:eastAsia="宋体" w:hAnsi="宋体" w:cs="宋体"/>
          <w:b/>
          <w:bCs/>
          <w:i/>
          <w:iCs/>
          <w:color w:val="660E7A"/>
          <w:kern w:val="0"/>
          <w:sz w:val="23"/>
          <w:szCs w:val="23"/>
        </w:rPr>
        <w:t>6</w:t>
      </w:r>
      <w:r w:rsidRPr="001D36E7">
        <w:rPr>
          <w:rFonts w:ascii="宋体" w:eastAsia="宋体" w:hAnsi="宋体" w:cs="宋体" w:hint="eastAsia"/>
          <w:color w:val="000000"/>
          <w:kern w:val="0"/>
          <w:sz w:val="23"/>
          <w:szCs w:val="23"/>
        </w:rPr>
        <w:t>);</w:t>
      </w:r>
    </w:p>
    <w:p w14:paraId="44BF98CC" w14:textId="435F9D69" w:rsidR="001149C7" w:rsidRDefault="001149C7" w:rsidP="001149C7">
      <w:pPr>
        <w:pStyle w:val="a8"/>
        <w:ind w:left="840" w:firstLineChars="0" w:firstLine="0"/>
        <w:rPr>
          <w:rFonts w:ascii="宋体" w:eastAsia="宋体" w:hAnsi="宋体" w:cs="宋体"/>
          <w:bCs/>
          <w:iCs/>
          <w:color w:val="000000" w:themeColor="text1"/>
          <w:kern w:val="0"/>
          <w:sz w:val="23"/>
          <w:szCs w:val="23"/>
        </w:rPr>
      </w:pPr>
      <w:r>
        <w:rPr>
          <w:rFonts w:ascii="宋体" w:eastAsia="宋体" w:hAnsi="宋体" w:cs="宋体"/>
          <w:b/>
          <w:bCs/>
          <w:i/>
          <w:iCs/>
          <w:color w:val="660E7A"/>
          <w:kern w:val="0"/>
          <w:sz w:val="23"/>
          <w:szCs w:val="23"/>
        </w:rPr>
        <w:tab/>
      </w:r>
      <w:r w:rsidRPr="00E84423">
        <w:rPr>
          <w:rFonts w:ascii="宋体" w:eastAsia="宋体" w:hAnsi="宋体" w:cs="宋体" w:hint="eastAsia"/>
          <w:bCs/>
          <w:iCs/>
          <w:color w:val="000000" w:themeColor="text1"/>
          <w:kern w:val="0"/>
          <w:sz w:val="23"/>
          <w:szCs w:val="23"/>
        </w:rPr>
        <w:t>所以当调用a</w:t>
      </w:r>
      <w:r w:rsidRPr="00E84423">
        <w:rPr>
          <w:rFonts w:ascii="宋体" w:eastAsia="宋体" w:hAnsi="宋体" w:cs="宋体"/>
          <w:bCs/>
          <w:iCs/>
          <w:color w:val="000000" w:themeColor="text1"/>
          <w:kern w:val="0"/>
          <w:sz w:val="23"/>
          <w:szCs w:val="23"/>
        </w:rPr>
        <w:t>[6]();</w:t>
      </w:r>
      <w:r w:rsidRPr="00E84423">
        <w:rPr>
          <w:rFonts w:ascii="宋体" w:eastAsia="宋体" w:hAnsi="宋体" w:cs="宋体" w:hint="eastAsia"/>
          <w:bCs/>
          <w:iCs/>
          <w:color w:val="000000" w:themeColor="text1"/>
          <w:kern w:val="0"/>
          <w:sz w:val="23"/>
          <w:szCs w:val="23"/>
        </w:rPr>
        <w:t>时，执行的是</w:t>
      </w:r>
      <w:r w:rsidR="00E84423" w:rsidRPr="00E84423">
        <w:rPr>
          <w:rFonts w:ascii="宋体" w:eastAsia="宋体" w:hAnsi="宋体" w:cs="宋体" w:hint="eastAsia"/>
          <w:bCs/>
          <w:iCs/>
          <w:color w:val="000000" w:themeColor="text1"/>
          <w:kern w:val="0"/>
          <w:sz w:val="23"/>
          <w:szCs w:val="23"/>
        </w:rPr>
        <w:t>“</w:t>
      </w:r>
      <w:r w:rsidR="00E84423" w:rsidRPr="001D36E7">
        <w:rPr>
          <w:rFonts w:ascii="宋体" w:eastAsia="宋体" w:hAnsi="宋体" w:cs="宋体" w:hint="eastAsia"/>
          <w:b/>
          <w:bCs/>
          <w:i/>
          <w:iCs/>
          <w:color w:val="660E7A"/>
          <w:kern w:val="0"/>
          <w:sz w:val="23"/>
          <w:szCs w:val="23"/>
        </w:rPr>
        <w:t>console</w:t>
      </w:r>
      <w:r w:rsidR="00E84423" w:rsidRPr="001D36E7">
        <w:rPr>
          <w:rFonts w:ascii="宋体" w:eastAsia="宋体" w:hAnsi="宋体" w:cs="宋体" w:hint="eastAsia"/>
          <w:color w:val="000000"/>
          <w:kern w:val="0"/>
          <w:sz w:val="23"/>
          <w:szCs w:val="23"/>
        </w:rPr>
        <w:t>.</w:t>
      </w:r>
      <w:r w:rsidR="00E84423" w:rsidRPr="001D36E7">
        <w:rPr>
          <w:rFonts w:ascii="宋体" w:eastAsia="宋体" w:hAnsi="宋体" w:cs="宋体" w:hint="eastAsia"/>
          <w:color w:val="7A7A43"/>
          <w:kern w:val="0"/>
          <w:sz w:val="23"/>
          <w:szCs w:val="23"/>
        </w:rPr>
        <w:t>log</w:t>
      </w:r>
      <w:r w:rsidR="00E84423" w:rsidRPr="001D36E7">
        <w:rPr>
          <w:rFonts w:ascii="宋体" w:eastAsia="宋体" w:hAnsi="宋体" w:cs="宋体" w:hint="eastAsia"/>
          <w:color w:val="000000"/>
          <w:kern w:val="0"/>
          <w:sz w:val="23"/>
          <w:szCs w:val="23"/>
        </w:rPr>
        <w:t>(</w:t>
      </w:r>
      <w:r w:rsidR="00E84423">
        <w:rPr>
          <w:rFonts w:ascii="宋体" w:eastAsia="宋体" w:hAnsi="宋体" w:cs="宋体"/>
          <w:b/>
          <w:bCs/>
          <w:i/>
          <w:iCs/>
          <w:color w:val="660E7A"/>
          <w:kern w:val="0"/>
          <w:sz w:val="23"/>
          <w:szCs w:val="23"/>
        </w:rPr>
        <w:t>6</w:t>
      </w:r>
      <w:r w:rsidR="00E84423" w:rsidRPr="001D36E7">
        <w:rPr>
          <w:rFonts w:ascii="宋体" w:eastAsia="宋体" w:hAnsi="宋体" w:cs="宋体" w:hint="eastAsia"/>
          <w:color w:val="000000"/>
          <w:kern w:val="0"/>
          <w:sz w:val="23"/>
          <w:szCs w:val="23"/>
        </w:rPr>
        <w:t>);</w:t>
      </w:r>
      <w:r w:rsidR="00E84423" w:rsidRPr="00E84423">
        <w:rPr>
          <w:rFonts w:ascii="宋体" w:eastAsia="宋体" w:hAnsi="宋体" w:cs="宋体" w:hint="eastAsia"/>
          <w:bCs/>
          <w:iCs/>
          <w:color w:val="000000" w:themeColor="text1"/>
          <w:kern w:val="0"/>
          <w:sz w:val="23"/>
          <w:szCs w:val="23"/>
        </w:rPr>
        <w:t>”</w:t>
      </w:r>
      <w:r w:rsidR="00E84423">
        <w:rPr>
          <w:rFonts w:ascii="宋体" w:eastAsia="宋体" w:hAnsi="宋体" w:cs="宋体" w:hint="eastAsia"/>
          <w:bCs/>
          <w:iCs/>
          <w:color w:val="000000" w:themeColor="text1"/>
          <w:kern w:val="0"/>
          <w:sz w:val="23"/>
          <w:szCs w:val="23"/>
        </w:rPr>
        <w:t>，而非“</w:t>
      </w:r>
      <w:r w:rsidR="00E84423" w:rsidRPr="001D36E7">
        <w:rPr>
          <w:rFonts w:ascii="宋体" w:eastAsia="宋体" w:hAnsi="宋体" w:cs="宋体" w:hint="eastAsia"/>
          <w:b/>
          <w:bCs/>
          <w:i/>
          <w:iCs/>
          <w:color w:val="660E7A"/>
          <w:kern w:val="0"/>
          <w:sz w:val="23"/>
          <w:szCs w:val="23"/>
        </w:rPr>
        <w:t>console</w:t>
      </w:r>
      <w:r w:rsidR="00E84423" w:rsidRPr="001D36E7">
        <w:rPr>
          <w:rFonts w:ascii="宋体" w:eastAsia="宋体" w:hAnsi="宋体" w:cs="宋体" w:hint="eastAsia"/>
          <w:color w:val="000000"/>
          <w:kern w:val="0"/>
          <w:sz w:val="23"/>
          <w:szCs w:val="23"/>
        </w:rPr>
        <w:t>.</w:t>
      </w:r>
      <w:r w:rsidR="00E84423" w:rsidRPr="001D36E7">
        <w:rPr>
          <w:rFonts w:ascii="宋体" w:eastAsia="宋体" w:hAnsi="宋体" w:cs="宋体" w:hint="eastAsia"/>
          <w:color w:val="7A7A43"/>
          <w:kern w:val="0"/>
          <w:sz w:val="23"/>
          <w:szCs w:val="23"/>
        </w:rPr>
        <w:t>log</w:t>
      </w:r>
      <w:r w:rsidR="00E84423" w:rsidRPr="001D36E7">
        <w:rPr>
          <w:rFonts w:ascii="宋体" w:eastAsia="宋体" w:hAnsi="宋体" w:cs="宋体" w:hint="eastAsia"/>
          <w:color w:val="000000"/>
          <w:kern w:val="0"/>
          <w:sz w:val="23"/>
          <w:szCs w:val="23"/>
        </w:rPr>
        <w:t>(</w:t>
      </w:r>
      <w:r w:rsidR="00E84423" w:rsidRPr="001D36E7">
        <w:rPr>
          <w:rFonts w:ascii="宋体" w:eastAsia="宋体" w:hAnsi="宋体" w:cs="宋体" w:hint="eastAsia"/>
          <w:b/>
          <w:bCs/>
          <w:i/>
          <w:iCs/>
          <w:color w:val="660E7A"/>
          <w:kern w:val="0"/>
          <w:sz w:val="23"/>
          <w:szCs w:val="23"/>
        </w:rPr>
        <w:t>i</w:t>
      </w:r>
      <w:r w:rsidR="00E84423" w:rsidRPr="001D36E7">
        <w:rPr>
          <w:rFonts w:ascii="宋体" w:eastAsia="宋体" w:hAnsi="宋体" w:cs="宋体" w:hint="eastAsia"/>
          <w:color w:val="000000"/>
          <w:kern w:val="0"/>
          <w:sz w:val="23"/>
          <w:szCs w:val="23"/>
        </w:rPr>
        <w:t>);</w:t>
      </w:r>
      <w:r w:rsidR="00E84423">
        <w:rPr>
          <w:rFonts w:ascii="宋体" w:eastAsia="宋体" w:hAnsi="宋体" w:cs="宋体" w:hint="eastAsia"/>
          <w:bCs/>
          <w:iCs/>
          <w:color w:val="000000" w:themeColor="text1"/>
          <w:kern w:val="0"/>
          <w:sz w:val="23"/>
          <w:szCs w:val="23"/>
        </w:rPr>
        <w:t>”</w:t>
      </w:r>
    </w:p>
    <w:p w14:paraId="462692C5" w14:textId="4A5A5EB2" w:rsidR="00C55882" w:rsidRDefault="00C55882" w:rsidP="00167F93">
      <w:pPr>
        <w:pStyle w:val="a8"/>
        <w:numPr>
          <w:ilvl w:val="0"/>
          <w:numId w:val="48"/>
        </w:numPr>
        <w:ind w:firstLineChars="0"/>
      </w:pPr>
      <w:r>
        <w:rPr>
          <w:rFonts w:hint="eastAsia"/>
        </w:rPr>
        <w:t>在闭包中这么用时，因为局部变量得到了保持，所以相当于这里的全局变量，但是let定义的for作用域中的变量不会被保持，所以相当于上面第2中情况，代码参见</w:t>
      </w:r>
      <w:hyperlink w:anchor="_注意点" w:history="1">
        <w:r w:rsidRPr="00C55882">
          <w:rPr>
            <w:rStyle w:val="a6"/>
            <w:rFonts w:hint="eastAsia"/>
          </w:rPr>
          <w:t>注意点</w:t>
        </w:r>
      </w:hyperlink>
    </w:p>
    <w:p w14:paraId="07EFB067" w14:textId="4AB3CA34" w:rsidR="00F27091" w:rsidRDefault="00F27091" w:rsidP="002D71F3">
      <w:pPr>
        <w:pStyle w:val="5"/>
        <w:ind w:right="210"/>
      </w:pPr>
      <w:r>
        <w:rPr>
          <w:rFonts w:hint="eastAsia"/>
        </w:rPr>
        <w:t>for循环作用域</w:t>
      </w:r>
    </w:p>
    <w:p w14:paraId="6E60FB90" w14:textId="530760C1" w:rsidR="00F27091" w:rsidRDefault="00F27091" w:rsidP="00F27091">
      <w:pPr>
        <w:ind w:left="420"/>
      </w:pPr>
      <w:r>
        <w:rPr>
          <w:rFonts w:hint="eastAsia"/>
        </w:rPr>
        <w:t>for循环有3个作用域，由大到小介绍：</w:t>
      </w:r>
    </w:p>
    <w:p w14:paraId="14E85013" w14:textId="4FDF9E85" w:rsidR="00F27091" w:rsidRDefault="00F27091" w:rsidP="00167F93">
      <w:pPr>
        <w:pStyle w:val="a8"/>
        <w:numPr>
          <w:ilvl w:val="0"/>
          <w:numId w:val="48"/>
        </w:numPr>
        <w:ind w:firstLineChars="0"/>
      </w:pPr>
      <w:r>
        <w:t>for</w:t>
      </w:r>
      <w:r>
        <w:rPr>
          <w:rFonts w:hint="eastAsia"/>
        </w:rPr>
        <w:t>循环以外的作用域</w:t>
      </w:r>
    </w:p>
    <w:p w14:paraId="50D14515" w14:textId="30814A9F" w:rsidR="00F27091" w:rsidRDefault="00F27091" w:rsidP="006A7FE1">
      <w:pPr>
        <w:pStyle w:val="a8"/>
        <w:ind w:left="840" w:firstLineChars="0"/>
      </w:pPr>
      <w:r>
        <w:rPr>
          <w:rFonts w:hint="eastAsia"/>
        </w:rPr>
        <w:t>不用多说，就是for语句整体所在的作用域</w:t>
      </w:r>
    </w:p>
    <w:p w14:paraId="6B189465" w14:textId="1B0F0173" w:rsidR="00F27091" w:rsidRDefault="006A7FE1" w:rsidP="00167F93">
      <w:pPr>
        <w:pStyle w:val="a8"/>
        <w:numPr>
          <w:ilvl w:val="0"/>
          <w:numId w:val="48"/>
        </w:numPr>
        <w:ind w:firstLineChars="0"/>
      </w:pPr>
      <w:r>
        <w:rPr>
          <w:rFonts w:hint="eastAsia"/>
        </w:rPr>
        <w:t>设置循环部分作用域</w:t>
      </w:r>
    </w:p>
    <w:p w14:paraId="519CCF67" w14:textId="77777777" w:rsidR="006A7FE1" w:rsidRDefault="006A7FE1" w:rsidP="006A7FE1">
      <w:pPr>
        <w:pStyle w:val="a8"/>
        <w:ind w:left="840" w:firstLineChars="0"/>
      </w:pPr>
      <w:r>
        <w:rPr>
          <w:rFonts w:hint="eastAsia"/>
        </w:rPr>
        <w:t>该作用域就是for循环中“（初始值；条件；迭代）”部分，该部分的作用域大于for循环体内的作用域，所以for循环体内可以使用设置循环部分作用域中的变量（也就是迭代变量。</w:t>
      </w:r>
    </w:p>
    <w:p w14:paraId="70B1C6D2" w14:textId="190FF9DB" w:rsidR="006A7FE1" w:rsidRDefault="006A7FE1" w:rsidP="006A7FE1">
      <w:pPr>
        <w:pStyle w:val="a8"/>
        <w:ind w:left="840" w:firstLineChars="0"/>
      </w:pPr>
      <w:r>
        <w:rPr>
          <w:rFonts w:hint="eastAsia"/>
        </w:rPr>
        <w:t>当循环体内没有与设置部分作用域内同名的变量时，循环体内可以正常使用设置部分作用域内的变量</w:t>
      </w:r>
    </w:p>
    <w:p w14:paraId="29B74C2E" w14:textId="24B42584" w:rsidR="006A7FE1" w:rsidRDefault="006A7FE1" w:rsidP="006A7FE1">
      <w:pPr>
        <w:pStyle w:val="a8"/>
        <w:ind w:left="840" w:firstLineChars="0"/>
      </w:pPr>
      <w:r>
        <w:rPr>
          <w:rFonts w:hint="eastAsia"/>
        </w:rPr>
        <w:t>但是在for循环体内定义了与设置循环部分同名的变量时，不会产生覆盖，这</w:t>
      </w:r>
      <w:r>
        <w:rPr>
          <w:rFonts w:hint="eastAsia"/>
        </w:rPr>
        <w:lastRenderedPageBreak/>
        <w:t>是两个单独的变量。此时，循环体内只能使用循环体内定义的该同名变量，不能使用设置部分作用域内的该同名变量。</w:t>
      </w:r>
    </w:p>
    <w:p w14:paraId="2E100083" w14:textId="5B09D76C" w:rsidR="006A7FE1" w:rsidRDefault="006A7FE1" w:rsidP="00167F93">
      <w:pPr>
        <w:pStyle w:val="a8"/>
        <w:numPr>
          <w:ilvl w:val="0"/>
          <w:numId w:val="48"/>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6A7FE1" w14:paraId="632F4CE9" w14:textId="77777777" w:rsidTr="006A7FE1">
        <w:tc>
          <w:tcPr>
            <w:tcW w:w="8296" w:type="dxa"/>
          </w:tcPr>
          <w:p w14:paraId="3643D42B" w14:textId="7E04559D" w:rsidR="006A7FE1" w:rsidRPr="006A7FE1" w:rsidRDefault="006A7FE1" w:rsidP="006A7F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6A7FE1">
              <w:rPr>
                <w:rFonts w:ascii="宋体" w:hAnsi="宋体" w:cs="宋体" w:hint="eastAsia"/>
                <w:b/>
                <w:bCs/>
                <w:color w:val="000080"/>
                <w:sz w:val="23"/>
                <w:szCs w:val="23"/>
              </w:rPr>
              <w:t>for</w:t>
            </w:r>
            <w:r w:rsidRPr="006A7FE1">
              <w:rPr>
                <w:rFonts w:ascii="宋体" w:hAnsi="宋体" w:cs="宋体" w:hint="eastAsia"/>
                <w:color w:val="000000"/>
                <w:sz w:val="23"/>
                <w:szCs w:val="23"/>
              </w:rPr>
              <w:t xml:space="preserve">(let </w:t>
            </w:r>
            <w:r w:rsidRPr="006A7FE1">
              <w:rPr>
                <w:rFonts w:ascii="宋体" w:hAnsi="宋体" w:cs="宋体" w:hint="eastAsia"/>
                <w:b/>
                <w:bCs/>
                <w:i/>
                <w:iCs/>
                <w:color w:val="660E7A"/>
                <w:sz w:val="23"/>
                <w:szCs w:val="23"/>
              </w:rPr>
              <w:t>i</w:t>
            </w:r>
            <w:r w:rsidRPr="006A7FE1">
              <w:rPr>
                <w:rFonts w:ascii="宋体" w:hAnsi="宋体" w:cs="宋体" w:hint="eastAsia"/>
                <w:color w:val="000000"/>
                <w:sz w:val="23"/>
                <w:szCs w:val="23"/>
              </w:rPr>
              <w:t>=</w:t>
            </w:r>
            <w:r w:rsidRPr="006A7FE1">
              <w:rPr>
                <w:rFonts w:ascii="宋体" w:hAnsi="宋体" w:cs="宋体" w:hint="eastAsia"/>
                <w:color w:val="0000FF"/>
                <w:sz w:val="23"/>
                <w:szCs w:val="23"/>
              </w:rPr>
              <w:t>0</w:t>
            </w:r>
            <w:r w:rsidRPr="006A7FE1">
              <w:rPr>
                <w:rFonts w:ascii="宋体" w:hAnsi="宋体" w:cs="宋体" w:hint="eastAsia"/>
                <w:color w:val="000000"/>
                <w:sz w:val="23"/>
                <w:szCs w:val="23"/>
              </w:rPr>
              <w:t xml:space="preserve">; </w:t>
            </w:r>
            <w:r w:rsidRPr="006A7FE1">
              <w:rPr>
                <w:rFonts w:ascii="宋体" w:hAnsi="宋体" w:cs="宋体" w:hint="eastAsia"/>
                <w:b/>
                <w:bCs/>
                <w:i/>
                <w:iCs/>
                <w:color w:val="660E7A"/>
                <w:sz w:val="23"/>
                <w:szCs w:val="23"/>
              </w:rPr>
              <w:t>i</w:t>
            </w:r>
            <w:r w:rsidRPr="006A7FE1">
              <w:rPr>
                <w:rFonts w:ascii="宋体" w:hAnsi="宋体" w:cs="宋体" w:hint="eastAsia"/>
                <w:color w:val="000000"/>
                <w:sz w:val="23"/>
                <w:szCs w:val="23"/>
              </w:rPr>
              <w:t>&lt;</w:t>
            </w:r>
            <w:r w:rsidRPr="006A7FE1">
              <w:rPr>
                <w:rFonts w:ascii="宋体" w:hAnsi="宋体" w:cs="宋体" w:hint="eastAsia"/>
                <w:color w:val="0000FF"/>
                <w:sz w:val="23"/>
                <w:szCs w:val="23"/>
              </w:rPr>
              <w:t>10</w:t>
            </w:r>
            <w:r w:rsidRPr="006A7FE1">
              <w:rPr>
                <w:rFonts w:ascii="宋体" w:hAnsi="宋体" w:cs="宋体" w:hint="eastAsia"/>
                <w:color w:val="000000"/>
                <w:sz w:val="23"/>
                <w:szCs w:val="23"/>
              </w:rPr>
              <w:t xml:space="preserve">; </w:t>
            </w:r>
            <w:r w:rsidRPr="006A7FE1">
              <w:rPr>
                <w:rFonts w:ascii="宋体" w:hAnsi="宋体" w:cs="宋体" w:hint="eastAsia"/>
                <w:b/>
                <w:bCs/>
                <w:i/>
                <w:iCs/>
                <w:color w:val="660E7A"/>
                <w:sz w:val="23"/>
                <w:szCs w:val="23"/>
              </w:rPr>
              <w:t>i</w:t>
            </w:r>
            <w:r w:rsidRPr="006A7FE1">
              <w:rPr>
                <w:rFonts w:ascii="宋体" w:hAnsi="宋体" w:cs="宋体" w:hint="eastAsia"/>
                <w:color w:val="000000"/>
                <w:sz w:val="23"/>
                <w:szCs w:val="23"/>
              </w:rPr>
              <w:t>++){</w:t>
            </w:r>
            <w:r w:rsidRPr="006A7FE1">
              <w:rPr>
                <w:rFonts w:ascii="宋体" w:hAnsi="宋体" w:cs="宋体" w:hint="eastAsia"/>
                <w:color w:val="000000"/>
                <w:sz w:val="23"/>
                <w:szCs w:val="23"/>
              </w:rPr>
              <w:br/>
              <w:t xml:space="preserve">    </w:t>
            </w:r>
            <w:r w:rsidRPr="006A7FE1">
              <w:rPr>
                <w:rFonts w:ascii="宋体" w:hAnsi="宋体" w:cs="宋体" w:hint="eastAsia"/>
                <w:b/>
                <w:bCs/>
                <w:i/>
                <w:iCs/>
                <w:color w:val="660E7A"/>
                <w:sz w:val="23"/>
                <w:szCs w:val="23"/>
              </w:rPr>
              <w:t xml:space="preserve">i </w:t>
            </w:r>
            <w:r w:rsidRPr="006A7FE1">
              <w:rPr>
                <w:rFonts w:ascii="宋体" w:hAnsi="宋体" w:cs="宋体" w:hint="eastAsia"/>
                <w:color w:val="000000"/>
                <w:sz w:val="23"/>
                <w:szCs w:val="23"/>
              </w:rPr>
              <w:t xml:space="preserve">= </w:t>
            </w:r>
            <w:r w:rsidRPr="006A7FE1">
              <w:rPr>
                <w:rFonts w:ascii="宋体" w:hAnsi="宋体" w:cs="宋体" w:hint="eastAsia"/>
                <w:color w:val="0000FF"/>
                <w:sz w:val="23"/>
                <w:szCs w:val="23"/>
              </w:rPr>
              <w:t>8</w:t>
            </w:r>
            <w:r w:rsidRPr="006A7FE1">
              <w:rPr>
                <w:rFonts w:ascii="宋体" w:hAnsi="宋体" w:cs="宋体" w:hint="eastAsia"/>
                <w:color w:val="000000"/>
                <w:sz w:val="23"/>
                <w:szCs w:val="23"/>
              </w:rPr>
              <w:t>;</w:t>
            </w:r>
            <w:r w:rsidRPr="006A7FE1">
              <w:rPr>
                <w:rFonts w:ascii="宋体" w:hAnsi="宋体" w:cs="宋体" w:hint="eastAsia"/>
                <w:color w:val="000000"/>
                <w:sz w:val="23"/>
                <w:szCs w:val="23"/>
              </w:rPr>
              <w:br/>
            </w:r>
            <w:r w:rsidRPr="006A7FE1">
              <w:rPr>
                <w:rFonts w:ascii="宋体" w:hAnsi="宋体" w:cs="宋体" w:hint="eastAsia"/>
                <w:color w:val="0000FF"/>
                <w:sz w:val="23"/>
                <w:szCs w:val="23"/>
              </w:rPr>
              <w:t>/   console.log(i);</w:t>
            </w:r>
            <w:r w:rsidRPr="006A7FE1">
              <w:rPr>
                <w:rFonts w:ascii="宋体" w:hAnsi="宋体" w:cs="宋体" w:hint="eastAsia"/>
                <w:color w:val="0000FF"/>
                <w:sz w:val="23"/>
                <w:szCs w:val="23"/>
              </w:rPr>
              <w:br/>
            </w:r>
            <w:r w:rsidRPr="006A7FE1">
              <w:rPr>
                <w:rFonts w:ascii="宋体" w:hAnsi="宋体" w:cs="宋体" w:hint="eastAsia"/>
                <w:color w:val="000000"/>
                <w:sz w:val="23"/>
                <w:szCs w:val="23"/>
              </w:rPr>
              <w:t>}</w:t>
            </w:r>
            <w:r w:rsidRPr="006A7FE1">
              <w:rPr>
                <w:rFonts w:ascii="宋体" w:hAnsi="宋体" w:cs="宋体" w:hint="eastAsia"/>
                <w:i/>
                <w:iCs/>
                <w:color w:val="808080"/>
                <w:sz w:val="23"/>
                <w:szCs w:val="23"/>
              </w:rPr>
              <w:t>//无限循环打印8</w:t>
            </w:r>
            <w:r w:rsidRPr="006A7FE1">
              <w:rPr>
                <w:rFonts w:ascii="宋体" w:hAnsi="宋体" w:cs="宋体" w:hint="eastAsia"/>
                <w:i/>
                <w:iCs/>
                <w:color w:val="808080"/>
                <w:sz w:val="23"/>
                <w:szCs w:val="23"/>
              </w:rPr>
              <w:br/>
            </w:r>
            <w:r w:rsidRPr="006A7FE1">
              <w:rPr>
                <w:rFonts w:ascii="宋体" w:hAnsi="宋体" w:cs="宋体" w:hint="eastAsia"/>
                <w:i/>
                <w:iCs/>
                <w:color w:val="808080"/>
                <w:sz w:val="23"/>
                <w:szCs w:val="23"/>
              </w:rPr>
              <w:br/>
            </w:r>
            <w:r w:rsidRPr="006A7FE1">
              <w:rPr>
                <w:rFonts w:ascii="宋体" w:hAnsi="宋体" w:cs="宋体" w:hint="eastAsia"/>
                <w:b/>
                <w:bCs/>
                <w:color w:val="000080"/>
                <w:sz w:val="23"/>
                <w:szCs w:val="23"/>
              </w:rPr>
              <w:t>for</w:t>
            </w:r>
            <w:r w:rsidRPr="006A7FE1">
              <w:rPr>
                <w:rFonts w:ascii="宋体" w:hAnsi="宋体" w:cs="宋体" w:hint="eastAsia"/>
                <w:color w:val="000000"/>
                <w:sz w:val="23"/>
                <w:szCs w:val="23"/>
              </w:rPr>
              <w:t xml:space="preserve">(let </w:t>
            </w:r>
            <w:r w:rsidRPr="006A7FE1">
              <w:rPr>
                <w:rFonts w:ascii="宋体" w:hAnsi="宋体" w:cs="宋体" w:hint="eastAsia"/>
                <w:b/>
                <w:bCs/>
                <w:i/>
                <w:iCs/>
                <w:color w:val="660E7A"/>
                <w:sz w:val="23"/>
                <w:szCs w:val="23"/>
              </w:rPr>
              <w:t>i</w:t>
            </w:r>
            <w:r w:rsidRPr="006A7FE1">
              <w:rPr>
                <w:rFonts w:ascii="宋体" w:hAnsi="宋体" w:cs="宋体" w:hint="eastAsia"/>
                <w:color w:val="000000"/>
                <w:sz w:val="23"/>
                <w:szCs w:val="23"/>
              </w:rPr>
              <w:t>=</w:t>
            </w:r>
            <w:r w:rsidRPr="006A7FE1">
              <w:rPr>
                <w:rFonts w:ascii="宋体" w:hAnsi="宋体" w:cs="宋体" w:hint="eastAsia"/>
                <w:color w:val="0000FF"/>
                <w:sz w:val="23"/>
                <w:szCs w:val="23"/>
              </w:rPr>
              <w:t>0</w:t>
            </w:r>
            <w:r w:rsidRPr="006A7FE1">
              <w:rPr>
                <w:rFonts w:ascii="宋体" w:hAnsi="宋体" w:cs="宋体" w:hint="eastAsia"/>
                <w:color w:val="000000"/>
                <w:sz w:val="23"/>
                <w:szCs w:val="23"/>
              </w:rPr>
              <w:t xml:space="preserve">; </w:t>
            </w:r>
            <w:r w:rsidRPr="006A7FE1">
              <w:rPr>
                <w:rFonts w:ascii="宋体" w:hAnsi="宋体" w:cs="宋体" w:hint="eastAsia"/>
                <w:b/>
                <w:bCs/>
                <w:i/>
                <w:iCs/>
                <w:color w:val="660E7A"/>
                <w:sz w:val="23"/>
                <w:szCs w:val="23"/>
              </w:rPr>
              <w:t>i</w:t>
            </w:r>
            <w:r w:rsidRPr="006A7FE1">
              <w:rPr>
                <w:rFonts w:ascii="宋体" w:hAnsi="宋体" w:cs="宋体" w:hint="eastAsia"/>
                <w:color w:val="000000"/>
                <w:sz w:val="23"/>
                <w:szCs w:val="23"/>
              </w:rPr>
              <w:t>&lt;</w:t>
            </w:r>
            <w:r w:rsidRPr="006A7FE1">
              <w:rPr>
                <w:rFonts w:ascii="宋体" w:hAnsi="宋体" w:cs="宋体" w:hint="eastAsia"/>
                <w:color w:val="0000FF"/>
                <w:sz w:val="23"/>
                <w:szCs w:val="23"/>
              </w:rPr>
              <w:t>10</w:t>
            </w:r>
            <w:r w:rsidRPr="006A7FE1">
              <w:rPr>
                <w:rFonts w:ascii="宋体" w:hAnsi="宋体" w:cs="宋体" w:hint="eastAsia"/>
                <w:color w:val="000000"/>
                <w:sz w:val="23"/>
                <w:szCs w:val="23"/>
              </w:rPr>
              <w:t xml:space="preserve">; </w:t>
            </w:r>
            <w:r w:rsidRPr="006A7FE1">
              <w:rPr>
                <w:rFonts w:ascii="宋体" w:hAnsi="宋体" w:cs="宋体" w:hint="eastAsia"/>
                <w:b/>
                <w:bCs/>
                <w:i/>
                <w:iCs/>
                <w:color w:val="660E7A"/>
                <w:sz w:val="23"/>
                <w:szCs w:val="23"/>
              </w:rPr>
              <w:t>i</w:t>
            </w:r>
            <w:r w:rsidRPr="006A7FE1">
              <w:rPr>
                <w:rFonts w:ascii="宋体" w:hAnsi="宋体" w:cs="宋体" w:hint="eastAsia"/>
                <w:color w:val="000000"/>
                <w:sz w:val="23"/>
                <w:szCs w:val="23"/>
              </w:rPr>
              <w:t>++){</w:t>
            </w:r>
            <w:r w:rsidRPr="006A7FE1">
              <w:rPr>
                <w:rFonts w:ascii="宋体" w:hAnsi="宋体" w:cs="宋体" w:hint="eastAsia"/>
                <w:color w:val="000000"/>
                <w:sz w:val="23"/>
                <w:szCs w:val="23"/>
              </w:rPr>
              <w:br/>
              <w:t xml:space="preserve">    let </w:t>
            </w:r>
            <w:r w:rsidRPr="006A7FE1">
              <w:rPr>
                <w:rFonts w:ascii="宋体" w:hAnsi="宋体" w:cs="宋体" w:hint="eastAsia"/>
                <w:b/>
                <w:bCs/>
                <w:i/>
                <w:iCs/>
                <w:color w:val="660E7A"/>
                <w:sz w:val="23"/>
                <w:szCs w:val="23"/>
              </w:rPr>
              <w:t xml:space="preserve">i </w:t>
            </w:r>
            <w:r w:rsidRPr="006A7FE1">
              <w:rPr>
                <w:rFonts w:ascii="宋体" w:hAnsi="宋体" w:cs="宋体" w:hint="eastAsia"/>
                <w:color w:val="000000"/>
                <w:sz w:val="23"/>
                <w:szCs w:val="23"/>
              </w:rPr>
              <w:t xml:space="preserve">= </w:t>
            </w:r>
            <w:r w:rsidRPr="006A7FE1">
              <w:rPr>
                <w:rFonts w:ascii="宋体" w:hAnsi="宋体" w:cs="宋体" w:hint="eastAsia"/>
                <w:color w:val="0000FF"/>
                <w:sz w:val="23"/>
                <w:szCs w:val="23"/>
              </w:rPr>
              <w:t>8</w:t>
            </w:r>
            <w:r w:rsidRPr="006A7FE1">
              <w:rPr>
                <w:rFonts w:ascii="宋体" w:hAnsi="宋体" w:cs="宋体" w:hint="eastAsia"/>
                <w:color w:val="000000"/>
                <w:sz w:val="23"/>
                <w:szCs w:val="23"/>
              </w:rPr>
              <w:t>;</w:t>
            </w:r>
            <w:r w:rsidRPr="006A7FE1">
              <w:rPr>
                <w:rFonts w:ascii="宋体" w:hAnsi="宋体" w:cs="宋体" w:hint="eastAsia"/>
                <w:color w:val="000000"/>
                <w:sz w:val="23"/>
                <w:szCs w:val="23"/>
              </w:rPr>
              <w:br/>
              <w:t xml:space="preserve">    </w:t>
            </w:r>
            <w:r w:rsidRPr="006A7FE1">
              <w:rPr>
                <w:rFonts w:ascii="宋体" w:hAnsi="宋体" w:cs="宋体" w:hint="eastAsia"/>
                <w:b/>
                <w:bCs/>
                <w:i/>
                <w:iCs/>
                <w:color w:val="660E7A"/>
                <w:sz w:val="23"/>
                <w:szCs w:val="23"/>
              </w:rPr>
              <w:t>console</w:t>
            </w:r>
            <w:r w:rsidRPr="006A7FE1">
              <w:rPr>
                <w:rFonts w:ascii="宋体" w:hAnsi="宋体" w:cs="宋体" w:hint="eastAsia"/>
                <w:color w:val="000000"/>
                <w:sz w:val="23"/>
                <w:szCs w:val="23"/>
              </w:rPr>
              <w:t>.</w:t>
            </w:r>
            <w:r w:rsidRPr="006A7FE1">
              <w:rPr>
                <w:rFonts w:ascii="宋体" w:hAnsi="宋体" w:cs="宋体" w:hint="eastAsia"/>
                <w:color w:val="7A7A43"/>
                <w:sz w:val="23"/>
                <w:szCs w:val="23"/>
              </w:rPr>
              <w:t>log</w:t>
            </w:r>
            <w:r w:rsidRPr="006A7FE1">
              <w:rPr>
                <w:rFonts w:ascii="宋体" w:hAnsi="宋体" w:cs="宋体" w:hint="eastAsia"/>
                <w:color w:val="000000"/>
                <w:sz w:val="23"/>
                <w:szCs w:val="23"/>
              </w:rPr>
              <w:t>(</w:t>
            </w:r>
            <w:r w:rsidRPr="006A7FE1">
              <w:rPr>
                <w:rFonts w:ascii="宋体" w:hAnsi="宋体" w:cs="宋体" w:hint="eastAsia"/>
                <w:b/>
                <w:bCs/>
                <w:i/>
                <w:iCs/>
                <w:color w:val="660E7A"/>
                <w:sz w:val="23"/>
                <w:szCs w:val="23"/>
              </w:rPr>
              <w:t>i</w:t>
            </w:r>
            <w:r w:rsidRPr="006A7FE1">
              <w:rPr>
                <w:rFonts w:ascii="宋体" w:hAnsi="宋体" w:cs="宋体" w:hint="eastAsia"/>
                <w:color w:val="000000"/>
                <w:sz w:val="23"/>
                <w:szCs w:val="23"/>
              </w:rPr>
              <w:t>);</w:t>
            </w:r>
            <w:r w:rsidRPr="006A7FE1">
              <w:rPr>
                <w:rFonts w:ascii="宋体" w:hAnsi="宋体" w:cs="宋体" w:hint="eastAsia"/>
                <w:color w:val="000000"/>
                <w:sz w:val="23"/>
                <w:szCs w:val="23"/>
              </w:rPr>
              <w:br/>
              <w:t>}</w:t>
            </w:r>
            <w:r w:rsidRPr="006A7FE1">
              <w:rPr>
                <w:rFonts w:ascii="宋体" w:hAnsi="宋体" w:cs="宋体" w:hint="eastAsia"/>
                <w:i/>
                <w:iCs/>
                <w:color w:val="808080"/>
                <w:sz w:val="23"/>
                <w:szCs w:val="23"/>
              </w:rPr>
              <w:t>//打印10遍8</w:t>
            </w:r>
          </w:p>
        </w:tc>
      </w:tr>
    </w:tbl>
    <w:p w14:paraId="239A25E0" w14:textId="40EE4628" w:rsidR="006A7FE1" w:rsidRDefault="00D5442A" w:rsidP="00D5442A">
      <w:pPr>
        <w:pStyle w:val="5"/>
        <w:ind w:right="210"/>
      </w:pPr>
      <w:r>
        <w:rPr>
          <w:rFonts w:hint="eastAsia"/>
        </w:rPr>
        <w:t>暂时性死区</w:t>
      </w:r>
    </w:p>
    <w:p w14:paraId="1006494C" w14:textId="5113B88A" w:rsidR="00D5442A" w:rsidRDefault="00D5442A" w:rsidP="00D5442A">
      <w:pPr>
        <w:ind w:left="420" w:firstLine="420"/>
        <w:rPr>
          <w:rFonts w:ascii="Verdana" w:hAnsi="Verdana"/>
          <w:color w:val="333333"/>
          <w:sz w:val="22"/>
        </w:rPr>
      </w:pPr>
      <w:r>
        <w:rPr>
          <w:rFonts w:ascii="Verdana" w:hAnsi="Verdana"/>
          <w:color w:val="333333"/>
          <w:sz w:val="22"/>
        </w:rPr>
        <w:t>在代码块内，使用</w:t>
      </w:r>
      <w:r>
        <w:rPr>
          <w:rStyle w:val="HTML"/>
          <w:rFonts w:ascii="Consolas" w:hAnsi="Consolas" w:cs="Consolas"/>
          <w:color w:val="C7254E"/>
          <w:shd w:val="clear" w:color="auto" w:fill="F9F2F4"/>
        </w:rPr>
        <w:t>let</w:t>
      </w:r>
      <w:r>
        <w:rPr>
          <w:rStyle w:val="HTML"/>
          <w:rFonts w:ascii="Consolas" w:hAnsi="Consolas" w:cs="Consolas" w:hint="eastAsia"/>
          <w:color w:val="C7254E"/>
          <w:shd w:val="clear" w:color="auto" w:fill="F9F2F4"/>
        </w:rPr>
        <w:t>、</w:t>
      </w:r>
      <w:r>
        <w:rPr>
          <w:rStyle w:val="HTML"/>
          <w:rFonts w:ascii="Consolas" w:hAnsi="Consolas" w:cs="Consolas" w:hint="eastAsia"/>
          <w:color w:val="C7254E"/>
          <w:shd w:val="clear" w:color="auto" w:fill="F9F2F4"/>
        </w:rPr>
        <w:t>const</w:t>
      </w:r>
      <w:r>
        <w:rPr>
          <w:rFonts w:ascii="Verdana" w:hAnsi="Verdana"/>
          <w:color w:val="333333"/>
          <w:sz w:val="22"/>
        </w:rPr>
        <w:t>命令声明变量之前，该变量都是不可用的</w:t>
      </w:r>
      <w:r>
        <w:rPr>
          <w:rFonts w:ascii="Verdana" w:hAnsi="Verdana" w:hint="eastAsia"/>
          <w:color w:val="333333"/>
          <w:sz w:val="22"/>
        </w:rPr>
        <w:t>（即使该变量在上一层作用域中已经存在）</w:t>
      </w:r>
      <w:r>
        <w:rPr>
          <w:rFonts w:ascii="Verdana" w:hAnsi="Verdana"/>
          <w:color w:val="333333"/>
          <w:sz w:val="22"/>
        </w:rPr>
        <w:t>。这在语法上，称为</w:t>
      </w:r>
      <w:r>
        <w:rPr>
          <w:rFonts w:ascii="Verdana" w:hAnsi="Verdana"/>
          <w:color w:val="333333"/>
          <w:sz w:val="22"/>
        </w:rPr>
        <w:t>“</w:t>
      </w:r>
      <w:r>
        <w:rPr>
          <w:rFonts w:ascii="Verdana" w:hAnsi="Verdana"/>
          <w:color w:val="333333"/>
          <w:sz w:val="22"/>
        </w:rPr>
        <w:t>暂时性死区</w:t>
      </w:r>
      <w:r>
        <w:rPr>
          <w:rFonts w:ascii="Verdana" w:hAnsi="Verdana"/>
          <w:color w:val="333333"/>
          <w:sz w:val="22"/>
        </w:rPr>
        <w:t>”</w:t>
      </w:r>
      <w:r>
        <w:rPr>
          <w:rFonts w:ascii="Verdana" w:hAnsi="Verdana" w:hint="eastAsia"/>
          <w:color w:val="333333"/>
          <w:sz w:val="22"/>
        </w:rPr>
        <w:t>（</w:t>
      </w:r>
      <w:r>
        <w:rPr>
          <w:rFonts w:ascii="Verdana" w:hAnsi="Verdana" w:hint="eastAsia"/>
          <w:color w:val="333333"/>
          <w:sz w:val="22"/>
        </w:rPr>
        <w:t>T</w:t>
      </w:r>
      <w:r>
        <w:rPr>
          <w:rFonts w:ascii="Verdana" w:hAnsi="Verdana"/>
          <w:color w:val="333333"/>
          <w:sz w:val="22"/>
        </w:rPr>
        <w:t>DZ</w:t>
      </w:r>
      <w:r>
        <w:rPr>
          <w:rFonts w:ascii="Verdana" w:hAnsi="Verdana" w:hint="eastAsia"/>
          <w:color w:val="333333"/>
          <w:sz w:val="22"/>
        </w:rPr>
        <w:t>）</w:t>
      </w:r>
    </w:p>
    <w:tbl>
      <w:tblPr>
        <w:tblStyle w:val="ac"/>
        <w:tblW w:w="0" w:type="auto"/>
        <w:tblInd w:w="420" w:type="dxa"/>
        <w:tblLook w:val="04A0" w:firstRow="1" w:lastRow="0" w:firstColumn="1" w:lastColumn="0" w:noHBand="0" w:noVBand="1"/>
      </w:tblPr>
      <w:tblGrid>
        <w:gridCol w:w="7876"/>
      </w:tblGrid>
      <w:tr w:rsidR="00D5442A" w14:paraId="40E2587A" w14:textId="77777777" w:rsidTr="00D5442A">
        <w:tc>
          <w:tcPr>
            <w:tcW w:w="8296" w:type="dxa"/>
          </w:tcPr>
          <w:p w14:paraId="1E5513B9" w14:textId="2D0B3DEA" w:rsidR="00D5442A" w:rsidRPr="00D5442A" w:rsidRDefault="00D5442A" w:rsidP="00D5442A">
            <w:pPr>
              <w:pStyle w:val="HTML0"/>
              <w:shd w:val="clear" w:color="auto" w:fill="FFFFFF"/>
              <w:rPr>
                <w:color w:val="000000"/>
                <w:sz w:val="23"/>
                <w:szCs w:val="23"/>
              </w:rPr>
            </w:pPr>
            <w:r>
              <w:rPr>
                <w:rFonts w:hint="eastAsia"/>
                <w:b/>
                <w:bCs/>
                <w:color w:val="000080"/>
                <w:sz w:val="23"/>
                <w:szCs w:val="23"/>
              </w:rPr>
              <w:t xml:space="preserve">if </w:t>
            </w:r>
            <w:r>
              <w:rPr>
                <w:rFonts w:hint="eastAsia"/>
                <w:color w:val="000000"/>
                <w:sz w:val="23"/>
                <w:szCs w:val="23"/>
              </w:rPr>
              <w:t>(</w:t>
            </w:r>
            <w:r>
              <w:rPr>
                <w:rFonts w:hint="eastAsia"/>
                <w:b/>
                <w:bCs/>
                <w:color w:val="000080"/>
                <w:sz w:val="23"/>
                <w:szCs w:val="23"/>
              </w:rPr>
              <w:t>true</w:t>
            </w:r>
            <w:r>
              <w:rPr>
                <w:rFonts w:hint="eastAsia"/>
                <w:color w:val="000000"/>
                <w:sz w:val="23"/>
                <w:szCs w:val="23"/>
              </w:rPr>
              <w:t>) {</w:t>
            </w:r>
            <w:r>
              <w:rPr>
                <w:rFonts w:hint="eastAsia"/>
                <w:color w:val="000000"/>
                <w:sz w:val="23"/>
                <w:szCs w:val="23"/>
              </w:rPr>
              <w:br/>
              <w:t xml:space="preserve">    </w:t>
            </w:r>
            <w:r>
              <w:rPr>
                <w:rFonts w:hint="eastAsia"/>
                <w:i/>
                <w:iCs/>
                <w:color w:val="808080"/>
                <w:sz w:val="23"/>
                <w:szCs w:val="23"/>
              </w:rPr>
              <w:t>// TDZ开始</w:t>
            </w:r>
            <w:r>
              <w:rPr>
                <w:rFonts w:hint="eastAsia"/>
                <w:i/>
                <w:iCs/>
                <w:color w:val="808080"/>
                <w:sz w:val="23"/>
                <w:szCs w:val="23"/>
              </w:rPr>
              <w:br/>
              <w:t xml:space="preserve">    </w:t>
            </w:r>
            <w:r>
              <w:rPr>
                <w:rFonts w:hint="eastAsia"/>
                <w:b/>
                <w:bCs/>
                <w:color w:val="660E7A"/>
                <w:sz w:val="23"/>
                <w:szCs w:val="23"/>
              </w:rPr>
              <w:t xml:space="preserve">tmp </w:t>
            </w:r>
            <w:r>
              <w:rPr>
                <w:rFonts w:hint="eastAsia"/>
                <w:color w:val="000000"/>
                <w:sz w:val="23"/>
                <w:szCs w:val="23"/>
              </w:rPr>
              <w:t xml:space="preserve">= </w:t>
            </w:r>
            <w:r>
              <w:rPr>
                <w:rFonts w:hint="eastAsia"/>
                <w:b/>
                <w:bCs/>
                <w:color w:val="008000"/>
                <w:sz w:val="23"/>
                <w:szCs w:val="23"/>
              </w:rPr>
              <w:t>'abc'</w:t>
            </w:r>
            <w:r>
              <w:rPr>
                <w:rFonts w:hint="eastAsia"/>
                <w:color w:val="000000"/>
                <w:sz w:val="23"/>
                <w:szCs w:val="23"/>
              </w:rPr>
              <w:t xml:space="preserve">; </w:t>
            </w:r>
            <w:r>
              <w:rPr>
                <w:rFonts w:hint="eastAsia"/>
                <w:i/>
                <w:iCs/>
                <w:color w:val="808080"/>
                <w:sz w:val="23"/>
                <w:szCs w:val="23"/>
              </w:rPr>
              <w:t>// ReferenceError</w:t>
            </w:r>
            <w:r>
              <w:rPr>
                <w:rFonts w:hint="eastAsia"/>
                <w:i/>
                <w:iCs/>
                <w:color w:val="80808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660E7A"/>
                <w:sz w:val="23"/>
                <w:szCs w:val="23"/>
              </w:rPr>
              <w:t>tmp</w:t>
            </w:r>
            <w:r>
              <w:rPr>
                <w:rFonts w:hint="eastAsia"/>
                <w:color w:val="000000"/>
                <w:sz w:val="23"/>
                <w:szCs w:val="23"/>
              </w:rPr>
              <w:t xml:space="preserve">); </w:t>
            </w:r>
            <w:r>
              <w:rPr>
                <w:rFonts w:hint="eastAsia"/>
                <w:i/>
                <w:iCs/>
                <w:color w:val="808080"/>
                <w:sz w:val="23"/>
                <w:szCs w:val="23"/>
              </w:rPr>
              <w:t>// ReferenceError</w:t>
            </w:r>
            <w:r>
              <w:rPr>
                <w:rFonts w:hint="eastAsia"/>
                <w:i/>
                <w:iCs/>
                <w:color w:val="808080"/>
                <w:sz w:val="23"/>
                <w:szCs w:val="23"/>
              </w:rPr>
              <w:br/>
              <w:t xml:space="preserve">    </w:t>
            </w:r>
            <w:r>
              <w:rPr>
                <w:rFonts w:hint="eastAsia"/>
                <w:color w:val="000000"/>
                <w:sz w:val="23"/>
                <w:szCs w:val="23"/>
              </w:rPr>
              <w:t xml:space="preserve">let </w:t>
            </w:r>
            <w:r>
              <w:rPr>
                <w:rFonts w:hint="eastAsia"/>
                <w:b/>
                <w:bCs/>
                <w:i/>
                <w:iCs/>
                <w:color w:val="660E7A"/>
                <w:sz w:val="23"/>
                <w:szCs w:val="23"/>
              </w:rPr>
              <w:t>tmp</w:t>
            </w:r>
            <w:r>
              <w:rPr>
                <w:rFonts w:hint="eastAsia"/>
                <w:color w:val="000000"/>
                <w:sz w:val="23"/>
                <w:szCs w:val="23"/>
              </w:rPr>
              <w:t xml:space="preserve">; </w:t>
            </w:r>
            <w:r>
              <w:rPr>
                <w:rFonts w:hint="eastAsia"/>
                <w:i/>
                <w:iCs/>
                <w:color w:val="808080"/>
                <w:sz w:val="23"/>
                <w:szCs w:val="23"/>
              </w:rPr>
              <w:t>// TDZ结束</w:t>
            </w:r>
            <w:r>
              <w:rPr>
                <w:rFonts w:hint="eastAsia"/>
                <w:i/>
                <w:iCs/>
                <w:color w:val="80808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i/>
                <w:iCs/>
                <w:color w:val="660E7A"/>
                <w:sz w:val="23"/>
                <w:szCs w:val="23"/>
              </w:rPr>
              <w:t>tmp</w:t>
            </w:r>
            <w:r>
              <w:rPr>
                <w:rFonts w:hint="eastAsia"/>
                <w:color w:val="000000"/>
                <w:sz w:val="23"/>
                <w:szCs w:val="23"/>
              </w:rPr>
              <w:t xml:space="preserve">); </w:t>
            </w:r>
            <w:r>
              <w:rPr>
                <w:rFonts w:hint="eastAsia"/>
                <w:i/>
                <w:iCs/>
                <w:color w:val="808080"/>
                <w:sz w:val="23"/>
                <w:szCs w:val="23"/>
              </w:rPr>
              <w:t>// undefined</w:t>
            </w:r>
            <w:r>
              <w:rPr>
                <w:rFonts w:hint="eastAsia"/>
                <w:i/>
                <w:iCs/>
                <w:color w:val="808080"/>
                <w:sz w:val="23"/>
                <w:szCs w:val="23"/>
              </w:rPr>
              <w:br/>
              <w:t xml:space="preserve">    </w:t>
            </w:r>
            <w:r>
              <w:rPr>
                <w:rFonts w:hint="eastAsia"/>
                <w:b/>
                <w:bCs/>
                <w:i/>
                <w:iCs/>
                <w:color w:val="660E7A"/>
                <w:sz w:val="23"/>
                <w:szCs w:val="23"/>
              </w:rPr>
              <w:t xml:space="preserve">tmp </w:t>
            </w:r>
            <w:r>
              <w:rPr>
                <w:rFonts w:hint="eastAsia"/>
                <w:color w:val="000000"/>
                <w:sz w:val="23"/>
                <w:szCs w:val="23"/>
              </w:rPr>
              <w:t xml:space="preserve">= </w:t>
            </w:r>
            <w:r>
              <w:rPr>
                <w:rFonts w:hint="eastAsia"/>
                <w:color w:val="0000FF"/>
                <w:sz w:val="23"/>
                <w:szCs w:val="23"/>
              </w:rPr>
              <w:t>123</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i/>
                <w:iCs/>
                <w:color w:val="660E7A"/>
                <w:sz w:val="23"/>
                <w:szCs w:val="23"/>
              </w:rPr>
              <w:t>tmp</w:t>
            </w:r>
            <w:r>
              <w:rPr>
                <w:rFonts w:hint="eastAsia"/>
                <w:color w:val="000000"/>
                <w:sz w:val="23"/>
                <w:szCs w:val="23"/>
              </w:rPr>
              <w:t xml:space="preserve">); </w:t>
            </w:r>
            <w:r>
              <w:rPr>
                <w:rFonts w:hint="eastAsia"/>
                <w:i/>
                <w:iCs/>
                <w:color w:val="808080"/>
                <w:sz w:val="23"/>
                <w:szCs w:val="23"/>
              </w:rPr>
              <w:t>// 123</w:t>
            </w:r>
            <w:r>
              <w:rPr>
                <w:rFonts w:hint="eastAsia"/>
                <w:i/>
                <w:iCs/>
                <w:color w:val="808080"/>
                <w:sz w:val="23"/>
                <w:szCs w:val="23"/>
              </w:rPr>
              <w:br/>
            </w:r>
            <w:r>
              <w:rPr>
                <w:rFonts w:hint="eastAsia"/>
                <w:color w:val="000000"/>
                <w:sz w:val="23"/>
                <w:szCs w:val="23"/>
              </w:rPr>
              <w:t>}</w:t>
            </w:r>
          </w:p>
        </w:tc>
      </w:tr>
    </w:tbl>
    <w:p w14:paraId="7C9B61D7" w14:textId="2CDDFA21" w:rsidR="00D5442A" w:rsidRDefault="00DB4D54" w:rsidP="00DB4D54">
      <w:pPr>
        <w:pStyle w:val="5"/>
        <w:ind w:right="210"/>
      </w:pPr>
      <w:r>
        <w:rPr>
          <w:rFonts w:hint="eastAsia"/>
        </w:rPr>
        <w:t>不允许重复声明</w:t>
      </w:r>
    </w:p>
    <w:p w14:paraId="5AD18E17" w14:textId="7BB2845F" w:rsidR="00DB4D54" w:rsidRDefault="00DB4D54" w:rsidP="00167F93">
      <w:pPr>
        <w:pStyle w:val="a8"/>
        <w:numPr>
          <w:ilvl w:val="0"/>
          <w:numId w:val="48"/>
        </w:numPr>
        <w:ind w:firstLineChars="0"/>
      </w:pPr>
      <w:r>
        <w:rPr>
          <w:rFonts w:hint="eastAsia"/>
        </w:rPr>
        <w:t>在var的使用上，允许同一作用域中的变量重定义</w:t>
      </w:r>
      <w:r w:rsidR="0064085C">
        <w:rPr>
          <w:rFonts w:hint="eastAsia"/>
        </w:rPr>
        <w:t>，后定义的变量会替换掉先定义的变量</w:t>
      </w:r>
    </w:p>
    <w:tbl>
      <w:tblPr>
        <w:tblStyle w:val="ac"/>
        <w:tblW w:w="0" w:type="auto"/>
        <w:tblInd w:w="846" w:type="dxa"/>
        <w:tblLook w:val="04A0" w:firstRow="1" w:lastRow="0" w:firstColumn="1" w:lastColumn="0" w:noHBand="0" w:noVBand="1"/>
      </w:tblPr>
      <w:tblGrid>
        <w:gridCol w:w="7450"/>
      </w:tblGrid>
      <w:tr w:rsidR="0064085C" w14:paraId="4FD56D74" w14:textId="77777777" w:rsidTr="0064085C">
        <w:tc>
          <w:tcPr>
            <w:tcW w:w="7450" w:type="dxa"/>
          </w:tcPr>
          <w:p w14:paraId="15B4B020" w14:textId="320771EA" w:rsidR="0064085C" w:rsidRPr="0064085C" w:rsidRDefault="0064085C" w:rsidP="0064085C">
            <w:pPr>
              <w:pStyle w:val="HTML0"/>
              <w:shd w:val="clear" w:color="auto" w:fill="FFFFFF"/>
              <w:rPr>
                <w:color w:val="000000"/>
                <w:sz w:val="23"/>
                <w:szCs w:val="23"/>
              </w:rPr>
            </w:pPr>
            <w:r>
              <w:rPr>
                <w:rFonts w:hint="eastAsia"/>
                <w:b/>
                <w:bCs/>
                <w:color w:val="000080"/>
                <w:sz w:val="23"/>
                <w:szCs w:val="23"/>
              </w:rPr>
              <w:t xml:space="preserve">var </w:t>
            </w:r>
            <w:r>
              <w:rPr>
                <w:rFonts w:hint="eastAsia"/>
                <w:b/>
                <w:bCs/>
                <w:i/>
                <w:iCs/>
                <w:color w:val="660E7A"/>
                <w:sz w:val="23"/>
                <w:szCs w:val="23"/>
              </w:rPr>
              <w:t xml:space="preserve">i </w:t>
            </w:r>
            <w:r>
              <w:rPr>
                <w:rFonts w:hint="eastAsia"/>
                <w:color w:val="000000"/>
                <w:sz w:val="23"/>
                <w:szCs w:val="23"/>
              </w:rPr>
              <w:t xml:space="preserve">= </w:t>
            </w:r>
            <w:r>
              <w:rPr>
                <w:rFonts w:hint="eastAsia"/>
                <w:b/>
                <w:bCs/>
                <w:color w:val="008000"/>
                <w:sz w:val="23"/>
                <w:szCs w:val="23"/>
              </w:rPr>
              <w:t>'a'</w:t>
            </w:r>
            <w:r>
              <w:rPr>
                <w:rFonts w:hint="eastAsia"/>
                <w:color w:val="000000"/>
                <w:sz w:val="23"/>
                <w:szCs w:val="23"/>
              </w:rPr>
              <w:t>;</w:t>
            </w:r>
            <w:r>
              <w:rPr>
                <w:rFonts w:hint="eastAsia"/>
                <w:color w:val="000000"/>
                <w:sz w:val="23"/>
                <w:szCs w:val="23"/>
              </w:rPr>
              <w:br/>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i/>
                <w:iCs/>
                <w:color w:val="660E7A"/>
                <w:sz w:val="23"/>
                <w:szCs w:val="23"/>
              </w:rPr>
              <w:t>i</w:t>
            </w:r>
            <w:r>
              <w:rPr>
                <w:rFonts w:hint="eastAsia"/>
                <w:color w:val="000000"/>
                <w:sz w:val="23"/>
                <w:szCs w:val="23"/>
              </w:rPr>
              <w:t>);</w:t>
            </w:r>
            <w:r>
              <w:rPr>
                <w:rFonts w:hint="eastAsia"/>
                <w:i/>
                <w:iCs/>
                <w:color w:val="808080"/>
                <w:sz w:val="23"/>
                <w:szCs w:val="23"/>
              </w:rPr>
              <w:t>//a</w:t>
            </w:r>
            <w:r>
              <w:rPr>
                <w:rFonts w:hint="eastAsia"/>
                <w:i/>
                <w:iCs/>
                <w:color w:val="808080"/>
                <w:sz w:val="23"/>
                <w:szCs w:val="23"/>
              </w:rPr>
              <w:br/>
            </w:r>
            <w:r>
              <w:rPr>
                <w:rFonts w:hint="eastAsia"/>
                <w:b/>
                <w:bCs/>
                <w:color w:val="000080"/>
                <w:sz w:val="23"/>
                <w:szCs w:val="23"/>
              </w:rPr>
              <w:t xml:space="preserve">var </w:t>
            </w:r>
            <w:r>
              <w:rPr>
                <w:rFonts w:hint="eastAsia"/>
                <w:b/>
                <w:bCs/>
                <w:i/>
                <w:iCs/>
                <w:color w:val="660E7A"/>
                <w:sz w:val="23"/>
                <w:szCs w:val="23"/>
              </w:rPr>
              <w:t xml:space="preserve">i </w:t>
            </w:r>
            <w:r>
              <w:rPr>
                <w:rFonts w:hint="eastAsia"/>
                <w:color w:val="000000"/>
                <w:sz w:val="23"/>
                <w:szCs w:val="23"/>
              </w:rPr>
              <w:t xml:space="preserve">= </w:t>
            </w:r>
            <w:r>
              <w:rPr>
                <w:rFonts w:hint="eastAsia"/>
                <w:b/>
                <w:bCs/>
                <w:color w:val="008000"/>
                <w:sz w:val="23"/>
                <w:szCs w:val="23"/>
              </w:rPr>
              <w:t>'b'</w:t>
            </w:r>
            <w:r>
              <w:rPr>
                <w:rFonts w:hint="eastAsia"/>
                <w:color w:val="000000"/>
                <w:sz w:val="23"/>
                <w:szCs w:val="23"/>
              </w:rPr>
              <w:t>;</w:t>
            </w:r>
            <w:r>
              <w:rPr>
                <w:rFonts w:hint="eastAsia"/>
                <w:color w:val="000000"/>
                <w:sz w:val="23"/>
                <w:szCs w:val="23"/>
              </w:rPr>
              <w:br/>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i/>
                <w:iCs/>
                <w:color w:val="660E7A"/>
                <w:sz w:val="23"/>
                <w:szCs w:val="23"/>
              </w:rPr>
              <w:t>i</w:t>
            </w:r>
            <w:r>
              <w:rPr>
                <w:rFonts w:hint="eastAsia"/>
                <w:color w:val="000000"/>
                <w:sz w:val="23"/>
                <w:szCs w:val="23"/>
              </w:rPr>
              <w:t>);</w:t>
            </w:r>
            <w:r>
              <w:rPr>
                <w:rFonts w:hint="eastAsia"/>
                <w:i/>
                <w:iCs/>
                <w:color w:val="808080"/>
                <w:sz w:val="23"/>
                <w:szCs w:val="23"/>
              </w:rPr>
              <w:t>//b</w:t>
            </w:r>
          </w:p>
        </w:tc>
      </w:tr>
    </w:tbl>
    <w:p w14:paraId="4C7F621B" w14:textId="2B2C1A69" w:rsidR="0064085C" w:rsidRDefault="0064085C" w:rsidP="00167F93">
      <w:pPr>
        <w:pStyle w:val="a8"/>
        <w:numPr>
          <w:ilvl w:val="0"/>
          <w:numId w:val="48"/>
        </w:numPr>
        <w:ind w:firstLineChars="0"/>
      </w:pPr>
      <w:r>
        <w:rPr>
          <w:rFonts w:hint="eastAsia"/>
        </w:rPr>
        <w:t>在let使用中，不允许在同一作用域中的变量重定义。</w:t>
      </w:r>
    </w:p>
    <w:tbl>
      <w:tblPr>
        <w:tblStyle w:val="ac"/>
        <w:tblW w:w="0" w:type="auto"/>
        <w:tblInd w:w="846" w:type="dxa"/>
        <w:tblLook w:val="04A0" w:firstRow="1" w:lastRow="0" w:firstColumn="1" w:lastColumn="0" w:noHBand="0" w:noVBand="1"/>
      </w:tblPr>
      <w:tblGrid>
        <w:gridCol w:w="7450"/>
      </w:tblGrid>
      <w:tr w:rsidR="0064085C" w14:paraId="12C40F9E" w14:textId="77777777" w:rsidTr="0064085C">
        <w:tc>
          <w:tcPr>
            <w:tcW w:w="7450" w:type="dxa"/>
          </w:tcPr>
          <w:p w14:paraId="00C7F9BA" w14:textId="30280EB7" w:rsidR="0064085C" w:rsidRPr="0064085C" w:rsidRDefault="0064085C" w:rsidP="0064085C">
            <w:pPr>
              <w:pStyle w:val="HTML0"/>
              <w:shd w:val="clear" w:color="auto" w:fill="FFFFFF"/>
              <w:rPr>
                <w:color w:val="000000"/>
                <w:sz w:val="23"/>
                <w:szCs w:val="23"/>
              </w:rPr>
            </w:pPr>
            <w:r>
              <w:rPr>
                <w:rFonts w:hint="eastAsia"/>
                <w:b/>
                <w:bCs/>
                <w:color w:val="000080"/>
                <w:sz w:val="23"/>
                <w:szCs w:val="23"/>
              </w:rPr>
              <w:t xml:space="preserve">function </w:t>
            </w:r>
            <w:r>
              <w:rPr>
                <w:rFonts w:hint="eastAsia"/>
                <w:i/>
                <w:iCs/>
                <w:color w:val="000000"/>
                <w:sz w:val="23"/>
                <w:szCs w:val="23"/>
              </w:rPr>
              <w:t>f</w:t>
            </w:r>
            <w:r>
              <w:rPr>
                <w:rFonts w:hint="eastAsia"/>
                <w:color w:val="000000"/>
                <w:sz w:val="23"/>
                <w:szCs w:val="23"/>
              </w:rPr>
              <w:t>() {</w:t>
            </w:r>
            <w:r>
              <w:rPr>
                <w:rFonts w:hint="eastAsia"/>
                <w:color w:val="000000"/>
                <w:sz w:val="23"/>
                <w:szCs w:val="23"/>
              </w:rPr>
              <w:br/>
              <w:t xml:space="preserve">    let </w:t>
            </w:r>
            <w:r>
              <w:rPr>
                <w:rFonts w:hint="eastAsia"/>
                <w:color w:val="458383"/>
                <w:sz w:val="23"/>
                <w:szCs w:val="23"/>
              </w:rPr>
              <w:t xml:space="preserve">a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let </w:t>
            </w:r>
            <w:r>
              <w:rPr>
                <w:rFonts w:hint="eastAsia"/>
                <w:color w:val="458383"/>
                <w:sz w:val="23"/>
                <w:szCs w:val="23"/>
              </w:rPr>
              <w:t xml:space="preserve">a </w:t>
            </w:r>
            <w:r>
              <w:rPr>
                <w:rFonts w:hint="eastAsia"/>
                <w:color w:val="000000"/>
                <w:sz w:val="23"/>
                <w:szCs w:val="23"/>
              </w:rPr>
              <w:t xml:space="preserve">= </w:t>
            </w:r>
            <w:r>
              <w:rPr>
                <w:rFonts w:hint="eastAsia"/>
                <w:color w:val="0000FF"/>
                <w:sz w:val="23"/>
                <w:szCs w:val="23"/>
              </w:rPr>
              <w:t>2</w:t>
            </w:r>
            <w:r>
              <w:rPr>
                <w:rFonts w:hint="eastAsia"/>
                <w:color w:val="000000"/>
                <w:sz w:val="23"/>
                <w:szCs w:val="23"/>
              </w:rPr>
              <w:t xml:space="preserve">;  </w:t>
            </w:r>
            <w:r>
              <w:rPr>
                <w:rFonts w:hint="eastAsia"/>
                <w:i/>
                <w:iCs/>
                <w:color w:val="808080"/>
                <w:sz w:val="23"/>
                <w:szCs w:val="23"/>
              </w:rPr>
              <w:t>//报错</w:t>
            </w:r>
            <w:r>
              <w:rPr>
                <w:rFonts w:hint="eastAsia"/>
                <w:i/>
                <w:iCs/>
                <w:color w:val="808080"/>
                <w:sz w:val="23"/>
                <w:szCs w:val="23"/>
              </w:rPr>
              <w:br/>
            </w:r>
            <w:r>
              <w:rPr>
                <w:rFonts w:hint="eastAsia"/>
                <w:color w:val="000000"/>
                <w:sz w:val="23"/>
                <w:szCs w:val="23"/>
              </w:rPr>
              <w:t>}</w:t>
            </w:r>
            <w:r>
              <w:rPr>
                <w:rFonts w:hint="eastAsia"/>
                <w:color w:val="000000"/>
                <w:sz w:val="23"/>
                <w:szCs w:val="23"/>
              </w:rPr>
              <w:br/>
            </w:r>
            <w:r>
              <w:rPr>
                <w:rFonts w:hint="eastAsia"/>
                <w:i/>
                <w:iCs/>
                <w:color w:val="000000"/>
                <w:sz w:val="23"/>
                <w:szCs w:val="23"/>
              </w:rPr>
              <w:t>f</w:t>
            </w:r>
            <w:r>
              <w:rPr>
                <w:rFonts w:hint="eastAsia"/>
                <w:color w:val="000000"/>
                <w:sz w:val="23"/>
                <w:szCs w:val="23"/>
              </w:rPr>
              <w:t>();</w:t>
            </w:r>
            <w:r>
              <w:rPr>
                <w:rFonts w:hint="eastAsia"/>
                <w:color w:val="000000"/>
                <w:sz w:val="23"/>
                <w:szCs w:val="23"/>
              </w:rPr>
              <w:br/>
            </w:r>
            <w:r>
              <w:rPr>
                <w:rFonts w:hint="eastAsia"/>
                <w:b/>
                <w:bCs/>
                <w:color w:val="000080"/>
                <w:sz w:val="23"/>
                <w:szCs w:val="23"/>
              </w:rPr>
              <w:t xml:space="preserve">function </w:t>
            </w:r>
            <w:r>
              <w:rPr>
                <w:rFonts w:hint="eastAsia"/>
                <w:i/>
                <w:iCs/>
                <w:color w:val="000000"/>
                <w:sz w:val="23"/>
                <w:szCs w:val="23"/>
              </w:rPr>
              <w:t>f1</w:t>
            </w:r>
            <w:r>
              <w:rPr>
                <w:rFonts w:hint="eastAsia"/>
                <w:color w:val="000000"/>
                <w:sz w:val="23"/>
                <w:szCs w:val="23"/>
              </w:rPr>
              <w:t>() {</w:t>
            </w:r>
            <w:r>
              <w:rPr>
                <w:rFonts w:hint="eastAsia"/>
                <w:color w:val="000000"/>
                <w:sz w:val="23"/>
                <w:szCs w:val="23"/>
              </w:rPr>
              <w:br/>
              <w:t xml:space="preserve">    let </w:t>
            </w:r>
            <w:r>
              <w:rPr>
                <w:rFonts w:hint="eastAsia"/>
                <w:color w:val="458383"/>
                <w:sz w:val="23"/>
                <w:szCs w:val="23"/>
              </w:rPr>
              <w:t xml:space="preserve">a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var </w:t>
            </w:r>
            <w:r>
              <w:rPr>
                <w:rFonts w:hint="eastAsia"/>
                <w:color w:val="458383"/>
                <w:sz w:val="23"/>
                <w:szCs w:val="23"/>
              </w:rPr>
              <w:t xml:space="preserve">a </w:t>
            </w:r>
            <w:r>
              <w:rPr>
                <w:rFonts w:hint="eastAsia"/>
                <w:color w:val="000000"/>
                <w:sz w:val="23"/>
                <w:szCs w:val="23"/>
              </w:rPr>
              <w:t xml:space="preserve">= </w:t>
            </w:r>
            <w:r>
              <w:rPr>
                <w:rFonts w:hint="eastAsia"/>
                <w:color w:val="0000FF"/>
                <w:sz w:val="23"/>
                <w:szCs w:val="23"/>
              </w:rPr>
              <w:t>2</w:t>
            </w:r>
            <w:r>
              <w:rPr>
                <w:rFonts w:hint="eastAsia"/>
                <w:color w:val="000000"/>
                <w:sz w:val="23"/>
                <w:szCs w:val="23"/>
              </w:rPr>
              <w:t xml:space="preserve">;  </w:t>
            </w:r>
            <w:r>
              <w:rPr>
                <w:rFonts w:hint="eastAsia"/>
                <w:i/>
                <w:iCs/>
                <w:color w:val="808080"/>
                <w:sz w:val="23"/>
                <w:szCs w:val="23"/>
              </w:rPr>
              <w:t>//报错</w:t>
            </w:r>
            <w:r>
              <w:rPr>
                <w:rFonts w:hint="eastAsia"/>
                <w:i/>
                <w:iCs/>
                <w:color w:val="808080"/>
                <w:sz w:val="23"/>
                <w:szCs w:val="23"/>
              </w:rPr>
              <w:br/>
            </w:r>
            <w:r>
              <w:rPr>
                <w:rFonts w:hint="eastAsia"/>
                <w:color w:val="000000"/>
                <w:sz w:val="23"/>
                <w:szCs w:val="23"/>
              </w:rPr>
              <w:t>}</w:t>
            </w:r>
            <w:r>
              <w:rPr>
                <w:rFonts w:hint="eastAsia"/>
                <w:color w:val="000000"/>
                <w:sz w:val="23"/>
                <w:szCs w:val="23"/>
              </w:rPr>
              <w:br/>
            </w:r>
            <w:r>
              <w:rPr>
                <w:rFonts w:hint="eastAsia"/>
                <w:i/>
                <w:iCs/>
                <w:color w:val="000000"/>
                <w:sz w:val="23"/>
                <w:szCs w:val="23"/>
              </w:rPr>
              <w:lastRenderedPageBreak/>
              <w:t>f1</w:t>
            </w:r>
            <w:r>
              <w:rPr>
                <w:rFonts w:hint="eastAsia"/>
                <w:color w:val="000000"/>
                <w:sz w:val="23"/>
                <w:szCs w:val="23"/>
              </w:rPr>
              <w:t>();</w:t>
            </w:r>
            <w:r>
              <w:rPr>
                <w:rFonts w:hint="eastAsia"/>
                <w:color w:val="000000"/>
                <w:sz w:val="23"/>
                <w:szCs w:val="23"/>
              </w:rPr>
              <w:br/>
            </w:r>
            <w:r>
              <w:rPr>
                <w:rFonts w:hint="eastAsia"/>
                <w:b/>
                <w:bCs/>
                <w:color w:val="000080"/>
                <w:sz w:val="23"/>
                <w:szCs w:val="23"/>
              </w:rPr>
              <w:t xml:space="preserve">function </w:t>
            </w:r>
            <w:r>
              <w:rPr>
                <w:rFonts w:hint="eastAsia"/>
                <w:i/>
                <w:iCs/>
                <w:color w:val="000000"/>
                <w:sz w:val="23"/>
                <w:szCs w:val="23"/>
              </w:rPr>
              <w:t>f2</w:t>
            </w:r>
            <w:r>
              <w:rPr>
                <w:rFonts w:hint="eastAsia"/>
                <w:color w:val="000000"/>
                <w:sz w:val="23"/>
                <w:szCs w:val="23"/>
              </w:rPr>
              <w:t>() {</w:t>
            </w:r>
            <w:r>
              <w:rPr>
                <w:rFonts w:hint="eastAsia"/>
                <w:color w:val="000000"/>
                <w:sz w:val="23"/>
                <w:szCs w:val="23"/>
              </w:rPr>
              <w:br/>
              <w:t xml:space="preserve">    </w:t>
            </w:r>
            <w:r>
              <w:rPr>
                <w:rFonts w:hint="eastAsia"/>
                <w:b/>
                <w:bCs/>
                <w:color w:val="000080"/>
                <w:sz w:val="23"/>
                <w:szCs w:val="23"/>
              </w:rPr>
              <w:t xml:space="preserve">var </w:t>
            </w:r>
            <w:r>
              <w:rPr>
                <w:rFonts w:hint="eastAsia"/>
                <w:color w:val="458383"/>
                <w:sz w:val="23"/>
                <w:szCs w:val="23"/>
              </w:rPr>
              <w:t xml:space="preserve">a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let </w:t>
            </w:r>
            <w:r>
              <w:rPr>
                <w:rFonts w:hint="eastAsia"/>
                <w:color w:val="458383"/>
                <w:sz w:val="23"/>
                <w:szCs w:val="23"/>
              </w:rPr>
              <w:t xml:space="preserve">a </w:t>
            </w:r>
            <w:r>
              <w:rPr>
                <w:rFonts w:hint="eastAsia"/>
                <w:color w:val="000000"/>
                <w:sz w:val="23"/>
                <w:szCs w:val="23"/>
              </w:rPr>
              <w:t xml:space="preserve">= </w:t>
            </w:r>
            <w:r>
              <w:rPr>
                <w:rFonts w:hint="eastAsia"/>
                <w:color w:val="0000FF"/>
                <w:sz w:val="23"/>
                <w:szCs w:val="23"/>
              </w:rPr>
              <w:t>2</w:t>
            </w:r>
            <w:r>
              <w:rPr>
                <w:rFonts w:hint="eastAsia"/>
                <w:color w:val="000000"/>
                <w:sz w:val="23"/>
                <w:szCs w:val="23"/>
              </w:rPr>
              <w:t xml:space="preserve">;  </w:t>
            </w:r>
            <w:r>
              <w:rPr>
                <w:rFonts w:hint="eastAsia"/>
                <w:i/>
                <w:iCs/>
                <w:color w:val="808080"/>
                <w:sz w:val="23"/>
                <w:szCs w:val="23"/>
              </w:rPr>
              <w:t>//报错</w:t>
            </w:r>
            <w:r>
              <w:rPr>
                <w:rFonts w:hint="eastAsia"/>
                <w:i/>
                <w:iCs/>
                <w:color w:val="808080"/>
                <w:sz w:val="23"/>
                <w:szCs w:val="23"/>
              </w:rPr>
              <w:br/>
            </w:r>
            <w:r>
              <w:rPr>
                <w:rFonts w:hint="eastAsia"/>
                <w:color w:val="000000"/>
                <w:sz w:val="23"/>
                <w:szCs w:val="23"/>
              </w:rPr>
              <w:t>}</w:t>
            </w:r>
            <w:r>
              <w:rPr>
                <w:rFonts w:hint="eastAsia"/>
                <w:color w:val="000000"/>
                <w:sz w:val="23"/>
                <w:szCs w:val="23"/>
              </w:rPr>
              <w:br/>
            </w:r>
            <w:r>
              <w:rPr>
                <w:rFonts w:hint="eastAsia"/>
                <w:i/>
                <w:iCs/>
                <w:color w:val="000000"/>
                <w:sz w:val="23"/>
                <w:szCs w:val="23"/>
              </w:rPr>
              <w:t>f2</w:t>
            </w:r>
            <w:r>
              <w:rPr>
                <w:rFonts w:hint="eastAsia"/>
                <w:color w:val="000000"/>
                <w:sz w:val="23"/>
                <w:szCs w:val="23"/>
              </w:rPr>
              <w:t>();</w:t>
            </w:r>
          </w:p>
        </w:tc>
      </w:tr>
    </w:tbl>
    <w:p w14:paraId="55FDF4CD" w14:textId="77777777" w:rsidR="0064085C" w:rsidRDefault="0064085C" w:rsidP="0064085C">
      <w:pPr>
        <w:ind w:left="420" w:firstLine="420"/>
      </w:pPr>
    </w:p>
    <w:p w14:paraId="0A8D3B35" w14:textId="4DE37C80" w:rsidR="0064085C" w:rsidRDefault="0064085C" w:rsidP="00167F93">
      <w:pPr>
        <w:pStyle w:val="a8"/>
        <w:numPr>
          <w:ilvl w:val="0"/>
          <w:numId w:val="48"/>
        </w:numPr>
        <w:ind w:firstLineChars="0"/>
      </w:pPr>
      <w:r>
        <w:rPr>
          <w:rFonts w:hint="eastAsia"/>
        </w:rPr>
        <w:t>但是let允许在不同的作用域中声明同名变量</w:t>
      </w:r>
    </w:p>
    <w:tbl>
      <w:tblPr>
        <w:tblStyle w:val="ac"/>
        <w:tblW w:w="0" w:type="auto"/>
        <w:tblInd w:w="846" w:type="dxa"/>
        <w:tblLook w:val="04A0" w:firstRow="1" w:lastRow="0" w:firstColumn="1" w:lastColumn="0" w:noHBand="0" w:noVBand="1"/>
      </w:tblPr>
      <w:tblGrid>
        <w:gridCol w:w="7450"/>
      </w:tblGrid>
      <w:tr w:rsidR="0064085C" w14:paraId="4EB8A156" w14:textId="77777777" w:rsidTr="0064085C">
        <w:tc>
          <w:tcPr>
            <w:tcW w:w="7450" w:type="dxa"/>
          </w:tcPr>
          <w:p w14:paraId="13982463" w14:textId="4E84A9DE" w:rsidR="0064085C" w:rsidRPr="0064085C" w:rsidRDefault="0064085C" w:rsidP="006408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64085C">
              <w:rPr>
                <w:rFonts w:ascii="宋体" w:hAnsi="宋体" w:cs="宋体" w:hint="eastAsia"/>
                <w:b/>
                <w:bCs/>
                <w:color w:val="000080"/>
                <w:sz w:val="23"/>
                <w:szCs w:val="23"/>
              </w:rPr>
              <w:t xml:space="preserve">function </w:t>
            </w:r>
            <w:r w:rsidRPr="0064085C">
              <w:rPr>
                <w:rFonts w:ascii="宋体" w:hAnsi="宋体" w:cs="宋体" w:hint="eastAsia"/>
                <w:i/>
                <w:iCs/>
                <w:color w:val="000000"/>
                <w:sz w:val="23"/>
                <w:szCs w:val="23"/>
              </w:rPr>
              <w:t>f</w:t>
            </w:r>
            <w:r w:rsidRPr="0064085C">
              <w:rPr>
                <w:rFonts w:ascii="宋体" w:hAnsi="宋体" w:cs="宋体" w:hint="eastAsia"/>
                <w:color w:val="000000"/>
                <w:sz w:val="23"/>
                <w:szCs w:val="23"/>
              </w:rPr>
              <w:t>() {</w:t>
            </w:r>
            <w:r w:rsidRPr="0064085C">
              <w:rPr>
                <w:rFonts w:ascii="宋体" w:hAnsi="宋体" w:cs="宋体" w:hint="eastAsia"/>
                <w:color w:val="000000"/>
                <w:sz w:val="23"/>
                <w:szCs w:val="23"/>
              </w:rPr>
              <w:br/>
              <w:t xml:space="preserve">    let </w:t>
            </w:r>
            <w:r w:rsidRPr="0064085C">
              <w:rPr>
                <w:rFonts w:ascii="宋体" w:hAnsi="宋体" w:cs="宋体" w:hint="eastAsia"/>
                <w:color w:val="458383"/>
                <w:sz w:val="23"/>
                <w:szCs w:val="23"/>
              </w:rPr>
              <w:t xml:space="preserve">i </w:t>
            </w:r>
            <w:r w:rsidRPr="0064085C">
              <w:rPr>
                <w:rFonts w:ascii="宋体" w:hAnsi="宋体" w:cs="宋体" w:hint="eastAsia"/>
                <w:color w:val="000000"/>
                <w:sz w:val="23"/>
                <w:szCs w:val="23"/>
              </w:rPr>
              <w:t xml:space="preserve">= </w:t>
            </w:r>
            <w:r w:rsidRPr="0064085C">
              <w:rPr>
                <w:rFonts w:ascii="宋体" w:hAnsi="宋体" w:cs="宋体" w:hint="eastAsia"/>
                <w:color w:val="0000FF"/>
                <w:sz w:val="23"/>
                <w:szCs w:val="23"/>
              </w:rPr>
              <w:t>1</w:t>
            </w:r>
            <w:r w:rsidRPr="0064085C">
              <w:rPr>
                <w:rFonts w:ascii="宋体" w:hAnsi="宋体" w:cs="宋体" w:hint="eastAsia"/>
                <w:color w:val="000000"/>
                <w:sz w:val="23"/>
                <w:szCs w:val="23"/>
              </w:rPr>
              <w:t>;</w:t>
            </w:r>
            <w:r w:rsidRPr="0064085C">
              <w:rPr>
                <w:rFonts w:ascii="宋体" w:hAnsi="宋体" w:cs="宋体" w:hint="eastAsia"/>
                <w:color w:val="000000"/>
                <w:sz w:val="23"/>
                <w:szCs w:val="23"/>
              </w:rPr>
              <w:br/>
              <w:t xml:space="preserve">    let </w:t>
            </w:r>
            <w:r w:rsidRPr="0064085C">
              <w:rPr>
                <w:rFonts w:ascii="宋体" w:hAnsi="宋体" w:cs="宋体" w:hint="eastAsia"/>
                <w:color w:val="458383"/>
                <w:sz w:val="23"/>
                <w:szCs w:val="23"/>
              </w:rPr>
              <w:t xml:space="preserve">i </w:t>
            </w:r>
            <w:r w:rsidRPr="0064085C">
              <w:rPr>
                <w:rFonts w:ascii="宋体" w:hAnsi="宋体" w:cs="宋体" w:hint="eastAsia"/>
                <w:color w:val="000000"/>
                <w:sz w:val="23"/>
                <w:szCs w:val="23"/>
              </w:rPr>
              <w:t xml:space="preserve">= </w:t>
            </w:r>
            <w:r w:rsidRPr="0064085C">
              <w:rPr>
                <w:rFonts w:ascii="宋体" w:hAnsi="宋体" w:cs="宋体" w:hint="eastAsia"/>
                <w:color w:val="0000FF"/>
                <w:sz w:val="23"/>
                <w:szCs w:val="23"/>
              </w:rPr>
              <w:t>2</w:t>
            </w:r>
            <w:r w:rsidRPr="0064085C">
              <w:rPr>
                <w:rFonts w:ascii="宋体" w:hAnsi="宋体" w:cs="宋体" w:hint="eastAsia"/>
                <w:color w:val="000000"/>
                <w:sz w:val="23"/>
                <w:szCs w:val="23"/>
              </w:rPr>
              <w:t>;</w:t>
            </w:r>
            <w:r w:rsidRPr="0064085C">
              <w:rPr>
                <w:rFonts w:ascii="宋体" w:hAnsi="宋体" w:cs="宋体" w:hint="eastAsia"/>
                <w:i/>
                <w:iCs/>
                <w:color w:val="808080"/>
                <w:sz w:val="23"/>
                <w:szCs w:val="23"/>
              </w:rPr>
              <w:t>//报错</w:t>
            </w:r>
            <w:r w:rsidRPr="0064085C">
              <w:rPr>
                <w:rFonts w:ascii="宋体" w:hAnsi="宋体" w:cs="宋体" w:hint="eastAsia"/>
                <w:i/>
                <w:iCs/>
                <w:color w:val="808080"/>
                <w:sz w:val="23"/>
                <w:szCs w:val="23"/>
              </w:rPr>
              <w:br/>
            </w:r>
            <w:r w:rsidRPr="0064085C">
              <w:rPr>
                <w:rFonts w:ascii="宋体" w:hAnsi="宋体" w:cs="宋体" w:hint="eastAsia"/>
                <w:color w:val="000000"/>
                <w:sz w:val="23"/>
                <w:szCs w:val="23"/>
              </w:rPr>
              <w:t>}</w:t>
            </w:r>
            <w:r w:rsidRPr="0064085C">
              <w:rPr>
                <w:rFonts w:ascii="宋体" w:hAnsi="宋体" w:cs="宋体" w:hint="eastAsia"/>
                <w:color w:val="000000"/>
                <w:sz w:val="23"/>
                <w:szCs w:val="23"/>
              </w:rPr>
              <w:br/>
            </w:r>
            <w:r w:rsidRPr="0064085C">
              <w:rPr>
                <w:rFonts w:ascii="宋体" w:hAnsi="宋体" w:cs="宋体" w:hint="eastAsia"/>
                <w:i/>
                <w:iCs/>
                <w:color w:val="000000"/>
                <w:sz w:val="23"/>
                <w:szCs w:val="23"/>
              </w:rPr>
              <w:t>f</w:t>
            </w:r>
            <w:r w:rsidRPr="0064085C">
              <w:rPr>
                <w:rFonts w:ascii="宋体" w:hAnsi="宋体" w:cs="宋体" w:hint="eastAsia"/>
                <w:color w:val="000000"/>
                <w:sz w:val="23"/>
                <w:szCs w:val="23"/>
              </w:rPr>
              <w:t>();</w:t>
            </w:r>
            <w:r w:rsidRPr="0064085C">
              <w:rPr>
                <w:rFonts w:ascii="宋体" w:hAnsi="宋体" w:cs="宋体" w:hint="eastAsia"/>
                <w:color w:val="000000"/>
                <w:sz w:val="23"/>
                <w:szCs w:val="23"/>
              </w:rPr>
              <w:br/>
            </w:r>
            <w:r w:rsidRPr="0064085C">
              <w:rPr>
                <w:rFonts w:ascii="宋体" w:hAnsi="宋体" w:cs="宋体" w:hint="eastAsia"/>
                <w:b/>
                <w:bCs/>
                <w:color w:val="000080"/>
                <w:sz w:val="23"/>
                <w:szCs w:val="23"/>
              </w:rPr>
              <w:t xml:space="preserve">function </w:t>
            </w:r>
            <w:r w:rsidRPr="0064085C">
              <w:rPr>
                <w:rFonts w:ascii="宋体" w:hAnsi="宋体" w:cs="宋体" w:hint="eastAsia"/>
                <w:i/>
                <w:iCs/>
                <w:color w:val="000000"/>
                <w:sz w:val="23"/>
                <w:szCs w:val="23"/>
              </w:rPr>
              <w:t>f1</w:t>
            </w:r>
            <w:r w:rsidRPr="0064085C">
              <w:rPr>
                <w:rFonts w:ascii="宋体" w:hAnsi="宋体" w:cs="宋体" w:hint="eastAsia"/>
                <w:color w:val="000000"/>
                <w:sz w:val="23"/>
                <w:szCs w:val="23"/>
              </w:rPr>
              <w:t>() {</w:t>
            </w:r>
            <w:r w:rsidRPr="0064085C">
              <w:rPr>
                <w:rFonts w:ascii="宋体" w:hAnsi="宋体" w:cs="宋体" w:hint="eastAsia"/>
                <w:color w:val="000000"/>
                <w:sz w:val="23"/>
                <w:szCs w:val="23"/>
              </w:rPr>
              <w:br/>
              <w:t xml:space="preserve">    let </w:t>
            </w:r>
            <w:r w:rsidRPr="0064085C">
              <w:rPr>
                <w:rFonts w:ascii="宋体" w:hAnsi="宋体" w:cs="宋体" w:hint="eastAsia"/>
                <w:color w:val="458383"/>
                <w:sz w:val="23"/>
                <w:szCs w:val="23"/>
              </w:rPr>
              <w:t xml:space="preserve">i </w:t>
            </w:r>
            <w:r w:rsidRPr="0064085C">
              <w:rPr>
                <w:rFonts w:ascii="宋体" w:hAnsi="宋体" w:cs="宋体" w:hint="eastAsia"/>
                <w:color w:val="000000"/>
                <w:sz w:val="23"/>
                <w:szCs w:val="23"/>
              </w:rPr>
              <w:t xml:space="preserve">= </w:t>
            </w:r>
            <w:r w:rsidRPr="0064085C">
              <w:rPr>
                <w:rFonts w:ascii="宋体" w:hAnsi="宋体" w:cs="宋体" w:hint="eastAsia"/>
                <w:color w:val="0000FF"/>
                <w:sz w:val="23"/>
                <w:szCs w:val="23"/>
              </w:rPr>
              <w:t>1</w:t>
            </w:r>
            <w:r w:rsidRPr="0064085C">
              <w:rPr>
                <w:rFonts w:ascii="宋体" w:hAnsi="宋体" w:cs="宋体" w:hint="eastAsia"/>
                <w:color w:val="000000"/>
                <w:sz w:val="23"/>
                <w:szCs w:val="23"/>
              </w:rPr>
              <w:t>;</w:t>
            </w:r>
            <w:r w:rsidRPr="0064085C">
              <w:rPr>
                <w:rFonts w:ascii="宋体" w:hAnsi="宋体" w:cs="宋体" w:hint="eastAsia"/>
                <w:color w:val="000000"/>
                <w:sz w:val="23"/>
                <w:szCs w:val="23"/>
              </w:rPr>
              <w:br/>
              <w:t xml:space="preserve">    {</w:t>
            </w:r>
            <w:r w:rsidRPr="0064085C">
              <w:rPr>
                <w:rFonts w:ascii="宋体" w:hAnsi="宋体" w:cs="宋体" w:hint="eastAsia"/>
                <w:color w:val="000000"/>
                <w:sz w:val="23"/>
                <w:szCs w:val="23"/>
              </w:rPr>
              <w:br/>
              <w:t xml:space="preserve">        let </w:t>
            </w:r>
            <w:r w:rsidRPr="0064085C">
              <w:rPr>
                <w:rFonts w:ascii="宋体" w:hAnsi="宋体" w:cs="宋体" w:hint="eastAsia"/>
                <w:color w:val="458383"/>
                <w:sz w:val="23"/>
                <w:szCs w:val="23"/>
              </w:rPr>
              <w:t xml:space="preserve">i </w:t>
            </w:r>
            <w:r w:rsidRPr="0064085C">
              <w:rPr>
                <w:rFonts w:ascii="宋体" w:hAnsi="宋体" w:cs="宋体" w:hint="eastAsia"/>
                <w:color w:val="000000"/>
                <w:sz w:val="23"/>
                <w:szCs w:val="23"/>
              </w:rPr>
              <w:t xml:space="preserve">= </w:t>
            </w:r>
            <w:r w:rsidRPr="0064085C">
              <w:rPr>
                <w:rFonts w:ascii="宋体" w:hAnsi="宋体" w:cs="宋体" w:hint="eastAsia"/>
                <w:color w:val="0000FF"/>
                <w:sz w:val="23"/>
                <w:szCs w:val="23"/>
              </w:rPr>
              <w:t>2</w:t>
            </w:r>
            <w:r w:rsidRPr="0064085C">
              <w:rPr>
                <w:rFonts w:ascii="宋体" w:hAnsi="宋体" w:cs="宋体" w:hint="eastAsia"/>
                <w:color w:val="000000"/>
                <w:sz w:val="23"/>
                <w:szCs w:val="23"/>
              </w:rPr>
              <w:t>;</w:t>
            </w:r>
            <w:r w:rsidRPr="0064085C">
              <w:rPr>
                <w:rFonts w:ascii="宋体" w:hAnsi="宋体" w:cs="宋体" w:hint="eastAsia"/>
                <w:i/>
                <w:iCs/>
                <w:color w:val="808080"/>
                <w:sz w:val="23"/>
                <w:szCs w:val="23"/>
              </w:rPr>
              <w:t>//不报错</w:t>
            </w:r>
            <w:r w:rsidRPr="0064085C">
              <w:rPr>
                <w:rFonts w:ascii="宋体" w:hAnsi="宋体" w:cs="宋体" w:hint="eastAsia"/>
                <w:i/>
                <w:iCs/>
                <w:color w:val="808080"/>
                <w:sz w:val="23"/>
                <w:szCs w:val="23"/>
              </w:rPr>
              <w:br/>
              <w:t xml:space="preserve">    </w:t>
            </w:r>
            <w:r w:rsidRPr="0064085C">
              <w:rPr>
                <w:rFonts w:ascii="宋体" w:hAnsi="宋体" w:cs="宋体" w:hint="eastAsia"/>
                <w:color w:val="000000"/>
                <w:sz w:val="23"/>
                <w:szCs w:val="23"/>
              </w:rPr>
              <w:t>}</w:t>
            </w:r>
            <w:r w:rsidRPr="0064085C">
              <w:rPr>
                <w:rFonts w:ascii="宋体" w:hAnsi="宋体" w:cs="宋体" w:hint="eastAsia"/>
                <w:color w:val="000000"/>
                <w:sz w:val="23"/>
                <w:szCs w:val="23"/>
              </w:rPr>
              <w:br/>
              <w:t>}</w:t>
            </w:r>
            <w:r w:rsidRPr="0064085C">
              <w:rPr>
                <w:rFonts w:ascii="宋体" w:hAnsi="宋体" w:cs="宋体" w:hint="eastAsia"/>
                <w:color w:val="000000"/>
                <w:sz w:val="23"/>
                <w:szCs w:val="23"/>
              </w:rPr>
              <w:br/>
            </w:r>
            <w:r w:rsidRPr="0064085C">
              <w:rPr>
                <w:rFonts w:ascii="宋体" w:hAnsi="宋体" w:cs="宋体" w:hint="eastAsia"/>
                <w:i/>
                <w:iCs/>
                <w:color w:val="000000"/>
                <w:sz w:val="23"/>
                <w:szCs w:val="23"/>
              </w:rPr>
              <w:t>f1</w:t>
            </w:r>
            <w:r w:rsidRPr="0064085C">
              <w:rPr>
                <w:rFonts w:ascii="宋体" w:hAnsi="宋体" w:cs="宋体" w:hint="eastAsia"/>
                <w:color w:val="000000"/>
                <w:sz w:val="23"/>
                <w:szCs w:val="23"/>
              </w:rPr>
              <w:t>();</w:t>
            </w:r>
          </w:p>
        </w:tc>
      </w:tr>
    </w:tbl>
    <w:p w14:paraId="5C409E13" w14:textId="5D8891E9" w:rsidR="0064085C" w:rsidRDefault="003810B1" w:rsidP="003810B1">
      <w:pPr>
        <w:pStyle w:val="4"/>
      </w:pPr>
      <w:r>
        <w:rPr>
          <w:rFonts w:hint="eastAsia"/>
        </w:rPr>
        <w:t>const</w:t>
      </w:r>
    </w:p>
    <w:p w14:paraId="5B527B13" w14:textId="39EBE200" w:rsidR="003810B1" w:rsidRDefault="00BB7B7B" w:rsidP="00167F93">
      <w:pPr>
        <w:pStyle w:val="5"/>
        <w:numPr>
          <w:ilvl w:val="0"/>
          <w:numId w:val="53"/>
        </w:numPr>
        <w:ind w:right="210"/>
      </w:pPr>
      <w:r>
        <w:rPr>
          <w:rFonts w:hint="eastAsia"/>
        </w:rPr>
        <w:t>介绍</w:t>
      </w:r>
    </w:p>
    <w:p w14:paraId="2949E4EE" w14:textId="36F55EEB" w:rsidR="00BB7B7B" w:rsidRDefault="00BB7B7B" w:rsidP="00BB7B7B">
      <w:pPr>
        <w:ind w:left="420"/>
      </w:pPr>
      <w:r>
        <w:rPr>
          <w:rFonts w:hint="eastAsia"/>
        </w:rPr>
        <w:t>const用来声明1个常量，</w:t>
      </w:r>
      <w:r w:rsidR="007666FF">
        <w:rPr>
          <w:rFonts w:hint="eastAsia"/>
        </w:rPr>
        <w:t>试图修改常量则会报错</w:t>
      </w:r>
    </w:p>
    <w:p w14:paraId="7E4723CD" w14:textId="3D8EA2AA" w:rsidR="007666FF" w:rsidRDefault="007666FF" w:rsidP="007666FF">
      <w:pPr>
        <w:pStyle w:val="5"/>
        <w:ind w:right="210"/>
      </w:pPr>
      <w:r>
        <w:rPr>
          <w:rFonts w:hint="eastAsia"/>
        </w:rPr>
        <w:t>作用域</w:t>
      </w:r>
    </w:p>
    <w:p w14:paraId="24033B03" w14:textId="712E27D5" w:rsidR="007666FF" w:rsidRDefault="007666FF" w:rsidP="007666FF">
      <w:pPr>
        <w:ind w:left="420"/>
      </w:pPr>
      <w:r>
        <w:rPr>
          <w:rFonts w:hint="eastAsia"/>
        </w:rPr>
        <w:t>const作用域与let相同</w:t>
      </w:r>
    </w:p>
    <w:p w14:paraId="12BB0B32" w14:textId="74EC3085" w:rsidR="007666FF" w:rsidRDefault="007666FF" w:rsidP="007666FF">
      <w:pPr>
        <w:pStyle w:val="5"/>
        <w:ind w:right="210"/>
      </w:pPr>
      <w:r>
        <w:rPr>
          <w:rFonts w:hint="eastAsia"/>
        </w:rPr>
        <w:t>提升</w:t>
      </w:r>
    </w:p>
    <w:p w14:paraId="240E4A97" w14:textId="37B2E2F5" w:rsidR="007666FF" w:rsidRDefault="007666FF" w:rsidP="007666FF">
      <w:pPr>
        <w:ind w:left="420"/>
      </w:pPr>
      <w:r>
        <w:rPr>
          <w:rFonts w:hint="eastAsia"/>
        </w:rPr>
        <w:t>const与let相同，不会进行提升</w:t>
      </w:r>
    </w:p>
    <w:p w14:paraId="64B99F3A" w14:textId="13434ADA" w:rsidR="007666FF" w:rsidRDefault="007666FF" w:rsidP="007666FF">
      <w:pPr>
        <w:pStyle w:val="5"/>
        <w:ind w:right="210"/>
      </w:pPr>
      <w:r>
        <w:rPr>
          <w:rFonts w:hint="eastAsia"/>
        </w:rPr>
        <w:t>暂时性死区</w:t>
      </w:r>
    </w:p>
    <w:p w14:paraId="179B3C7A" w14:textId="08103834" w:rsidR="007666FF" w:rsidRDefault="007666FF" w:rsidP="007666FF">
      <w:pPr>
        <w:ind w:left="420"/>
      </w:pPr>
      <w:r>
        <w:rPr>
          <w:rFonts w:hint="eastAsia"/>
        </w:rPr>
        <w:t>const与let相同，必须在定义后使用，该作用于内定义之前同样存在暂时性死区</w:t>
      </w:r>
    </w:p>
    <w:p w14:paraId="7148DB29" w14:textId="6604BBD4" w:rsidR="00F47C8D" w:rsidRDefault="00F47C8D" w:rsidP="00F47C8D">
      <w:pPr>
        <w:pStyle w:val="5"/>
        <w:ind w:right="210"/>
      </w:pPr>
      <w:r>
        <w:rPr>
          <w:rFonts w:hint="eastAsia"/>
        </w:rPr>
        <w:t>不可重复定义</w:t>
      </w:r>
    </w:p>
    <w:p w14:paraId="5EA6A827" w14:textId="34D37F95" w:rsidR="00F47C8D" w:rsidRDefault="00F47C8D" w:rsidP="00F47C8D">
      <w:pPr>
        <w:ind w:left="420"/>
      </w:pPr>
      <w:r>
        <w:rPr>
          <w:rFonts w:hint="eastAsia"/>
        </w:rPr>
        <w:t>const与let相同，同样不可重复定义</w:t>
      </w:r>
    </w:p>
    <w:p w14:paraId="30D25384" w14:textId="7CE9B686" w:rsidR="0020129D" w:rsidRDefault="0020129D" w:rsidP="0020129D">
      <w:pPr>
        <w:pStyle w:val="5"/>
        <w:ind w:right="210"/>
      </w:pPr>
      <w:r>
        <w:rPr>
          <w:rFonts w:hint="eastAsia"/>
        </w:rPr>
        <w:lastRenderedPageBreak/>
        <w:t>const对象</w:t>
      </w:r>
    </w:p>
    <w:p w14:paraId="2D0C2F96" w14:textId="72C8B8A3" w:rsidR="00864738" w:rsidRPr="00864738" w:rsidRDefault="00864738" w:rsidP="00167F93">
      <w:pPr>
        <w:pStyle w:val="6"/>
        <w:numPr>
          <w:ilvl w:val="0"/>
          <w:numId w:val="54"/>
        </w:numPr>
      </w:pPr>
      <w:r>
        <w:rPr>
          <w:rFonts w:hint="eastAsia"/>
        </w:rPr>
        <w:t>const对象</w:t>
      </w:r>
    </w:p>
    <w:p w14:paraId="56F8CBB6" w14:textId="0A23BD66" w:rsidR="0020129D" w:rsidRDefault="0020129D" w:rsidP="0020129D">
      <w:pPr>
        <w:ind w:left="420" w:firstLine="420"/>
      </w:pPr>
      <w:r>
        <w:rPr>
          <w:rFonts w:hint="eastAsia"/>
        </w:rPr>
        <w:t>当把对象声明为常量时，只是该指针不可以修改，但是指针指向的内存中的内容还是可以修改的</w:t>
      </w:r>
    </w:p>
    <w:tbl>
      <w:tblPr>
        <w:tblStyle w:val="ac"/>
        <w:tblW w:w="0" w:type="auto"/>
        <w:tblInd w:w="420" w:type="dxa"/>
        <w:tblLook w:val="04A0" w:firstRow="1" w:lastRow="0" w:firstColumn="1" w:lastColumn="0" w:noHBand="0" w:noVBand="1"/>
      </w:tblPr>
      <w:tblGrid>
        <w:gridCol w:w="7876"/>
      </w:tblGrid>
      <w:tr w:rsidR="0020129D" w14:paraId="14F9F777" w14:textId="77777777" w:rsidTr="0020129D">
        <w:tc>
          <w:tcPr>
            <w:tcW w:w="8296" w:type="dxa"/>
          </w:tcPr>
          <w:p w14:paraId="5640F4BE" w14:textId="727D51C1" w:rsidR="0020129D" w:rsidRPr="0020129D" w:rsidRDefault="0020129D" w:rsidP="0020129D">
            <w:pPr>
              <w:pStyle w:val="HTML0"/>
              <w:shd w:val="clear" w:color="auto" w:fill="FFFFFF"/>
              <w:rPr>
                <w:color w:val="000000"/>
                <w:sz w:val="23"/>
                <w:szCs w:val="23"/>
              </w:rPr>
            </w:pPr>
            <w:r>
              <w:rPr>
                <w:rFonts w:hint="eastAsia"/>
                <w:b/>
                <w:bCs/>
                <w:color w:val="000080"/>
                <w:sz w:val="23"/>
                <w:szCs w:val="23"/>
              </w:rPr>
              <w:t xml:space="preserve">const </w:t>
            </w:r>
            <w:r>
              <w:rPr>
                <w:rFonts w:hint="eastAsia"/>
                <w:b/>
                <w:bCs/>
                <w:i/>
                <w:iCs/>
                <w:color w:val="660E7A"/>
                <w:sz w:val="23"/>
                <w:szCs w:val="23"/>
              </w:rPr>
              <w:t xml:space="preserve">foo </w:t>
            </w:r>
            <w:r>
              <w:rPr>
                <w:rFonts w:hint="eastAsia"/>
                <w:color w:val="000000"/>
                <w:sz w:val="23"/>
                <w:szCs w:val="23"/>
              </w:rPr>
              <w:t>= {};</w:t>
            </w:r>
            <w:r>
              <w:rPr>
                <w:rFonts w:hint="eastAsia"/>
                <w:color w:val="000000"/>
                <w:sz w:val="23"/>
                <w:szCs w:val="23"/>
              </w:rPr>
              <w:br/>
            </w:r>
            <w:r>
              <w:rPr>
                <w:rFonts w:hint="eastAsia"/>
                <w:i/>
                <w:iCs/>
                <w:color w:val="808080"/>
                <w:sz w:val="23"/>
                <w:szCs w:val="23"/>
              </w:rPr>
              <w:t>// 为 foo 添加一个属性，可以成功</w:t>
            </w:r>
            <w:r>
              <w:rPr>
                <w:rFonts w:hint="eastAsia"/>
                <w:i/>
                <w:iCs/>
                <w:color w:val="808080"/>
                <w:sz w:val="23"/>
                <w:szCs w:val="23"/>
              </w:rPr>
              <w:br/>
            </w:r>
            <w:r>
              <w:rPr>
                <w:rFonts w:hint="eastAsia"/>
                <w:b/>
                <w:bCs/>
                <w:i/>
                <w:iCs/>
                <w:color w:val="660E7A"/>
                <w:sz w:val="23"/>
                <w:szCs w:val="23"/>
              </w:rPr>
              <w:t>foo</w:t>
            </w:r>
            <w:r>
              <w:rPr>
                <w:rFonts w:hint="eastAsia"/>
                <w:color w:val="000000"/>
                <w:sz w:val="23"/>
                <w:szCs w:val="23"/>
              </w:rPr>
              <w:t>.</w:t>
            </w:r>
            <w:r>
              <w:rPr>
                <w:rFonts w:hint="eastAsia"/>
                <w:b/>
                <w:bCs/>
                <w:color w:val="660E7A"/>
                <w:sz w:val="23"/>
                <w:szCs w:val="23"/>
              </w:rPr>
              <w:t xml:space="preserve">prop </w:t>
            </w:r>
            <w:r>
              <w:rPr>
                <w:rFonts w:hint="eastAsia"/>
                <w:color w:val="000000"/>
                <w:sz w:val="23"/>
                <w:szCs w:val="23"/>
              </w:rPr>
              <w:t xml:space="preserve">= </w:t>
            </w:r>
            <w:r>
              <w:rPr>
                <w:rFonts w:hint="eastAsia"/>
                <w:color w:val="0000FF"/>
                <w:sz w:val="23"/>
                <w:szCs w:val="23"/>
              </w:rPr>
              <w:t>123</w:t>
            </w:r>
            <w:r>
              <w:rPr>
                <w:rFonts w:hint="eastAsia"/>
                <w:color w:val="000000"/>
                <w:sz w:val="23"/>
                <w:szCs w:val="23"/>
              </w:rPr>
              <w:t>;</w:t>
            </w:r>
            <w:r>
              <w:rPr>
                <w:rFonts w:hint="eastAsia"/>
                <w:color w:val="000000"/>
                <w:sz w:val="23"/>
                <w:szCs w:val="23"/>
              </w:rPr>
              <w:br/>
            </w:r>
            <w:r>
              <w:rPr>
                <w:rFonts w:hint="eastAsia"/>
                <w:b/>
                <w:bCs/>
                <w:i/>
                <w:iCs/>
                <w:color w:val="660E7A"/>
                <w:sz w:val="23"/>
                <w:szCs w:val="23"/>
              </w:rPr>
              <w:t>foo</w:t>
            </w:r>
            <w:r>
              <w:rPr>
                <w:rFonts w:hint="eastAsia"/>
                <w:color w:val="000000"/>
                <w:sz w:val="23"/>
                <w:szCs w:val="23"/>
              </w:rPr>
              <w:t xml:space="preserve">.prop </w:t>
            </w:r>
            <w:r>
              <w:rPr>
                <w:rFonts w:hint="eastAsia"/>
                <w:i/>
                <w:iCs/>
                <w:color w:val="808080"/>
                <w:sz w:val="23"/>
                <w:szCs w:val="23"/>
              </w:rPr>
              <w:t>// 123</w:t>
            </w:r>
            <w:r>
              <w:rPr>
                <w:rFonts w:hint="eastAsia"/>
                <w:i/>
                <w:iCs/>
                <w:color w:val="808080"/>
                <w:sz w:val="23"/>
                <w:szCs w:val="23"/>
              </w:rPr>
              <w:br/>
              <w:t>// 将 foo 指向另一个对象，就会报错</w:t>
            </w:r>
            <w:r>
              <w:rPr>
                <w:rFonts w:hint="eastAsia"/>
                <w:i/>
                <w:iCs/>
                <w:color w:val="808080"/>
                <w:sz w:val="23"/>
                <w:szCs w:val="23"/>
              </w:rPr>
              <w:br/>
            </w:r>
            <w:r>
              <w:rPr>
                <w:rFonts w:hint="eastAsia"/>
                <w:b/>
                <w:bCs/>
                <w:i/>
                <w:iCs/>
                <w:color w:val="660E7A"/>
                <w:sz w:val="23"/>
                <w:szCs w:val="23"/>
              </w:rPr>
              <w:t xml:space="preserve">foo </w:t>
            </w:r>
            <w:r>
              <w:rPr>
                <w:rFonts w:hint="eastAsia"/>
                <w:color w:val="000000"/>
                <w:sz w:val="23"/>
                <w:szCs w:val="23"/>
              </w:rPr>
              <w:t xml:space="preserve">= {}; </w:t>
            </w:r>
            <w:r>
              <w:rPr>
                <w:rFonts w:hint="eastAsia"/>
                <w:i/>
                <w:iCs/>
                <w:color w:val="808080"/>
                <w:sz w:val="23"/>
                <w:szCs w:val="23"/>
              </w:rPr>
              <w:t>// TypeError: "foo" is read-only</w:t>
            </w:r>
          </w:p>
        </w:tc>
      </w:tr>
    </w:tbl>
    <w:p w14:paraId="1825B74B" w14:textId="1634DED1" w:rsidR="0020129D" w:rsidRDefault="00864738" w:rsidP="00864738">
      <w:pPr>
        <w:pStyle w:val="6"/>
      </w:pPr>
      <w:r>
        <w:rPr>
          <w:rFonts w:hint="eastAsia"/>
        </w:rPr>
        <w:t>冻结对象</w:t>
      </w:r>
    </w:p>
    <w:p w14:paraId="0554C5EE" w14:textId="73198165" w:rsidR="00864738" w:rsidRDefault="00864738" w:rsidP="0050744A">
      <w:pPr>
        <w:ind w:left="420" w:firstLine="420"/>
        <w:rPr>
          <w:rFonts w:ascii="Verdana" w:hAnsi="Verdana"/>
          <w:color w:val="333333"/>
          <w:sz w:val="22"/>
        </w:rPr>
      </w:pPr>
      <w:r>
        <w:rPr>
          <w:rFonts w:ascii="Verdana" w:hAnsi="Verdana"/>
          <w:color w:val="333333"/>
          <w:sz w:val="22"/>
        </w:rPr>
        <w:t>如果真的想将对象冻结，应该使用</w:t>
      </w:r>
      <w:r>
        <w:rPr>
          <w:rStyle w:val="HTML"/>
          <w:rFonts w:ascii="Consolas" w:hAnsi="Consolas" w:cs="Consolas"/>
          <w:color w:val="C7254E"/>
          <w:shd w:val="clear" w:color="auto" w:fill="F9F2F4"/>
        </w:rPr>
        <w:t>Object.freeze</w:t>
      </w:r>
      <w:r>
        <w:rPr>
          <w:rFonts w:ascii="Verdana" w:hAnsi="Verdana"/>
          <w:color w:val="333333"/>
          <w:sz w:val="22"/>
        </w:rPr>
        <w:t>方法</w:t>
      </w:r>
      <w:r w:rsidR="0050744A">
        <w:rPr>
          <w:rFonts w:ascii="Verdana" w:hAnsi="Verdana" w:hint="eastAsia"/>
          <w:color w:val="333333"/>
          <w:sz w:val="22"/>
        </w:rPr>
        <w:t>将</w:t>
      </w:r>
      <w:r w:rsidR="0050744A">
        <w:rPr>
          <w:rFonts w:ascii="Verdana" w:hAnsi="Verdana" w:hint="eastAsia"/>
          <w:color w:val="333333"/>
          <w:sz w:val="22"/>
        </w:rPr>
        <w:t>const</w:t>
      </w:r>
      <w:r w:rsidR="0050744A">
        <w:rPr>
          <w:rFonts w:ascii="Verdana" w:hAnsi="Verdana" w:hint="eastAsia"/>
          <w:color w:val="333333"/>
          <w:sz w:val="22"/>
        </w:rPr>
        <w:t>常量指向的对象冻结</w:t>
      </w:r>
    </w:p>
    <w:tbl>
      <w:tblPr>
        <w:tblStyle w:val="ac"/>
        <w:tblW w:w="0" w:type="auto"/>
        <w:tblInd w:w="421" w:type="dxa"/>
        <w:tblLook w:val="04A0" w:firstRow="1" w:lastRow="0" w:firstColumn="1" w:lastColumn="0" w:noHBand="0" w:noVBand="1"/>
      </w:tblPr>
      <w:tblGrid>
        <w:gridCol w:w="7875"/>
      </w:tblGrid>
      <w:tr w:rsidR="00864738" w14:paraId="6644964C" w14:textId="77777777" w:rsidTr="0050744A">
        <w:tc>
          <w:tcPr>
            <w:tcW w:w="7875" w:type="dxa"/>
          </w:tcPr>
          <w:p w14:paraId="66870E83" w14:textId="1AEB0A3F" w:rsidR="00864738" w:rsidRPr="0050744A" w:rsidRDefault="0050744A" w:rsidP="0050744A">
            <w:pPr>
              <w:pStyle w:val="HTML0"/>
              <w:shd w:val="clear" w:color="auto" w:fill="FFFFFF"/>
              <w:rPr>
                <w:color w:val="000000"/>
                <w:sz w:val="23"/>
                <w:szCs w:val="23"/>
              </w:rPr>
            </w:pPr>
            <w:r>
              <w:rPr>
                <w:rFonts w:hint="eastAsia"/>
                <w:b/>
                <w:bCs/>
                <w:color w:val="000080"/>
                <w:sz w:val="23"/>
                <w:szCs w:val="23"/>
              </w:rPr>
              <w:t xml:space="preserve">const </w:t>
            </w:r>
            <w:r>
              <w:rPr>
                <w:rFonts w:hint="eastAsia"/>
                <w:b/>
                <w:bCs/>
                <w:i/>
                <w:iCs/>
                <w:color w:val="660E7A"/>
                <w:sz w:val="23"/>
                <w:szCs w:val="23"/>
              </w:rPr>
              <w:t xml:space="preserve">foo </w:t>
            </w:r>
            <w:r>
              <w:rPr>
                <w:rFonts w:hint="eastAsia"/>
                <w:color w:val="000000"/>
                <w:sz w:val="23"/>
                <w:szCs w:val="23"/>
              </w:rPr>
              <w:t xml:space="preserve">= </w:t>
            </w:r>
            <w:r>
              <w:rPr>
                <w:rFonts w:hint="eastAsia"/>
                <w:b/>
                <w:bCs/>
                <w:i/>
                <w:iCs/>
                <w:color w:val="660E7A"/>
                <w:sz w:val="23"/>
                <w:szCs w:val="23"/>
              </w:rPr>
              <w:t>Object</w:t>
            </w:r>
            <w:r>
              <w:rPr>
                <w:rFonts w:hint="eastAsia"/>
                <w:color w:val="000000"/>
                <w:sz w:val="23"/>
                <w:szCs w:val="23"/>
              </w:rPr>
              <w:t>.</w:t>
            </w:r>
            <w:r>
              <w:rPr>
                <w:rFonts w:hint="eastAsia"/>
                <w:color w:val="7A7A43"/>
                <w:sz w:val="23"/>
                <w:szCs w:val="23"/>
              </w:rPr>
              <w:t>freeze</w:t>
            </w:r>
            <w:r>
              <w:rPr>
                <w:rFonts w:hint="eastAsia"/>
                <w:color w:val="000000"/>
                <w:sz w:val="23"/>
                <w:szCs w:val="23"/>
              </w:rPr>
              <w:t>({});</w:t>
            </w:r>
            <w:r>
              <w:rPr>
                <w:rFonts w:hint="eastAsia"/>
                <w:color w:val="000000"/>
                <w:sz w:val="23"/>
                <w:szCs w:val="23"/>
              </w:rPr>
              <w:br/>
            </w:r>
            <w:r>
              <w:rPr>
                <w:rFonts w:hint="eastAsia"/>
                <w:i/>
                <w:iCs/>
                <w:color w:val="808080"/>
                <w:sz w:val="23"/>
                <w:szCs w:val="23"/>
              </w:rPr>
              <w:t>// 常规模式时，下面一行不起作用；</w:t>
            </w:r>
            <w:r>
              <w:rPr>
                <w:rFonts w:hint="eastAsia"/>
                <w:i/>
                <w:iCs/>
                <w:color w:val="808080"/>
                <w:sz w:val="23"/>
                <w:szCs w:val="23"/>
              </w:rPr>
              <w:br/>
              <w:t>// 严格模式时，该行会报错</w:t>
            </w:r>
            <w:r>
              <w:rPr>
                <w:rFonts w:hint="eastAsia"/>
                <w:i/>
                <w:iCs/>
                <w:color w:val="808080"/>
                <w:sz w:val="23"/>
                <w:szCs w:val="23"/>
              </w:rPr>
              <w:br/>
            </w:r>
            <w:r>
              <w:rPr>
                <w:rFonts w:hint="eastAsia"/>
                <w:b/>
                <w:bCs/>
                <w:i/>
                <w:iCs/>
                <w:color w:val="660E7A"/>
                <w:sz w:val="23"/>
                <w:szCs w:val="23"/>
              </w:rPr>
              <w:t>foo</w:t>
            </w:r>
            <w:r>
              <w:rPr>
                <w:rFonts w:hint="eastAsia"/>
                <w:color w:val="000000"/>
                <w:sz w:val="23"/>
                <w:szCs w:val="23"/>
              </w:rPr>
              <w:t>.</w:t>
            </w:r>
            <w:r>
              <w:rPr>
                <w:rFonts w:hint="eastAsia"/>
                <w:b/>
                <w:bCs/>
                <w:color w:val="660E7A"/>
                <w:sz w:val="23"/>
                <w:szCs w:val="23"/>
              </w:rPr>
              <w:t xml:space="preserve">prop </w:t>
            </w:r>
            <w:r>
              <w:rPr>
                <w:rFonts w:hint="eastAsia"/>
                <w:color w:val="000000"/>
                <w:sz w:val="23"/>
                <w:szCs w:val="23"/>
              </w:rPr>
              <w:t xml:space="preserve">= </w:t>
            </w:r>
            <w:r>
              <w:rPr>
                <w:rFonts w:hint="eastAsia"/>
                <w:color w:val="0000FF"/>
                <w:sz w:val="23"/>
                <w:szCs w:val="23"/>
              </w:rPr>
              <w:t>123</w:t>
            </w:r>
            <w:r>
              <w:rPr>
                <w:rFonts w:hint="eastAsia"/>
                <w:color w:val="000000"/>
                <w:sz w:val="23"/>
                <w:szCs w:val="23"/>
              </w:rPr>
              <w:t>;</w:t>
            </w:r>
          </w:p>
        </w:tc>
      </w:tr>
    </w:tbl>
    <w:p w14:paraId="48FD1BA7" w14:textId="01184CD6" w:rsidR="00864738" w:rsidRDefault="0050744A" w:rsidP="0050744A">
      <w:pPr>
        <w:ind w:left="420" w:firstLine="420"/>
        <w:rPr>
          <w:rFonts w:ascii="Verdana" w:hAnsi="Verdana"/>
          <w:color w:val="333333"/>
          <w:sz w:val="22"/>
        </w:rPr>
      </w:pPr>
      <w:r>
        <w:rPr>
          <w:rFonts w:ascii="Verdana" w:hAnsi="Verdana"/>
          <w:color w:val="333333"/>
          <w:sz w:val="22"/>
        </w:rPr>
        <w:t>除了将对象本身冻结，对象的属性也应该冻结。下面是一个将对象彻底冻结的函数。</w:t>
      </w:r>
    </w:p>
    <w:tbl>
      <w:tblPr>
        <w:tblStyle w:val="ac"/>
        <w:tblW w:w="0" w:type="auto"/>
        <w:tblInd w:w="420" w:type="dxa"/>
        <w:tblLook w:val="04A0" w:firstRow="1" w:lastRow="0" w:firstColumn="1" w:lastColumn="0" w:noHBand="0" w:noVBand="1"/>
      </w:tblPr>
      <w:tblGrid>
        <w:gridCol w:w="7876"/>
      </w:tblGrid>
      <w:tr w:rsidR="0050744A" w14:paraId="4635FF0F" w14:textId="77777777" w:rsidTr="0050744A">
        <w:tc>
          <w:tcPr>
            <w:tcW w:w="8296" w:type="dxa"/>
          </w:tcPr>
          <w:p w14:paraId="30DDC0B0" w14:textId="227BE593" w:rsidR="0050744A" w:rsidRPr="00E23E01" w:rsidRDefault="00E23E01" w:rsidP="00E23E01">
            <w:pPr>
              <w:pStyle w:val="HTML0"/>
              <w:shd w:val="clear" w:color="auto" w:fill="FFFFFF"/>
              <w:rPr>
                <w:color w:val="000000"/>
                <w:sz w:val="23"/>
                <w:szCs w:val="23"/>
              </w:rPr>
            </w:pPr>
            <w:r>
              <w:rPr>
                <w:rFonts w:hint="eastAsia"/>
                <w:i/>
                <w:iCs/>
                <w:color w:val="808080"/>
                <w:sz w:val="23"/>
                <w:szCs w:val="23"/>
              </w:rPr>
              <w:t>//冻结方法</w:t>
            </w:r>
            <w:r>
              <w:rPr>
                <w:rFonts w:hint="eastAsia"/>
                <w:i/>
                <w:iCs/>
                <w:color w:val="808080"/>
                <w:sz w:val="23"/>
                <w:szCs w:val="23"/>
              </w:rPr>
              <w:br/>
            </w:r>
            <w:r>
              <w:rPr>
                <w:rFonts w:hint="eastAsia"/>
                <w:b/>
                <w:bCs/>
                <w:color w:val="000080"/>
                <w:sz w:val="23"/>
                <w:szCs w:val="23"/>
              </w:rPr>
              <w:t xml:space="preserve">var </w:t>
            </w:r>
            <w:r>
              <w:rPr>
                <w:rFonts w:hint="eastAsia"/>
                <w:b/>
                <w:bCs/>
                <w:i/>
                <w:iCs/>
                <w:color w:val="660E7A"/>
                <w:sz w:val="23"/>
                <w:szCs w:val="23"/>
              </w:rPr>
              <w:t xml:space="preserve">constantize </w:t>
            </w:r>
            <w:r>
              <w:rPr>
                <w:rFonts w:hint="eastAsia"/>
                <w:color w:val="000000"/>
                <w:sz w:val="23"/>
                <w:szCs w:val="23"/>
              </w:rPr>
              <w:t>= (obj) =&gt;{</w:t>
            </w:r>
            <w:r>
              <w:rPr>
                <w:rFonts w:hint="eastAsia"/>
                <w:color w:val="000000"/>
                <w:sz w:val="23"/>
                <w:szCs w:val="23"/>
              </w:rPr>
              <w:br/>
              <w:t xml:space="preserve">    </w:t>
            </w:r>
            <w:r>
              <w:rPr>
                <w:rFonts w:hint="eastAsia"/>
                <w:b/>
                <w:bCs/>
                <w:i/>
                <w:iCs/>
                <w:color w:val="660E7A"/>
                <w:sz w:val="23"/>
                <w:szCs w:val="23"/>
              </w:rPr>
              <w:t>Object</w:t>
            </w:r>
            <w:r>
              <w:rPr>
                <w:rFonts w:hint="eastAsia"/>
                <w:color w:val="000000"/>
                <w:sz w:val="23"/>
                <w:szCs w:val="23"/>
              </w:rPr>
              <w:t>.</w:t>
            </w:r>
            <w:r>
              <w:rPr>
                <w:rFonts w:hint="eastAsia"/>
                <w:color w:val="7A7A43"/>
                <w:sz w:val="23"/>
                <w:szCs w:val="23"/>
              </w:rPr>
              <w:t>freeze</w:t>
            </w:r>
            <w:r>
              <w:rPr>
                <w:rFonts w:hint="eastAsia"/>
                <w:color w:val="000000"/>
                <w:sz w:val="23"/>
                <w:szCs w:val="23"/>
              </w:rPr>
              <w:t>(obj);</w:t>
            </w:r>
            <w:r>
              <w:rPr>
                <w:rFonts w:hint="eastAsia"/>
                <w:color w:val="000000"/>
                <w:sz w:val="23"/>
                <w:szCs w:val="23"/>
              </w:rPr>
              <w:br/>
              <w:t xml:space="preserve">    </w:t>
            </w:r>
            <w:r>
              <w:rPr>
                <w:rFonts w:hint="eastAsia"/>
                <w:b/>
                <w:bCs/>
                <w:i/>
                <w:iCs/>
                <w:color w:val="660E7A"/>
                <w:sz w:val="23"/>
                <w:szCs w:val="23"/>
              </w:rPr>
              <w:t>Object</w:t>
            </w:r>
            <w:r>
              <w:rPr>
                <w:rFonts w:hint="eastAsia"/>
                <w:color w:val="000000"/>
                <w:sz w:val="23"/>
                <w:szCs w:val="23"/>
              </w:rPr>
              <w:t>.</w:t>
            </w:r>
            <w:r>
              <w:rPr>
                <w:rFonts w:hint="eastAsia"/>
                <w:color w:val="7A7A43"/>
                <w:sz w:val="23"/>
                <w:szCs w:val="23"/>
              </w:rPr>
              <w:t>keys</w:t>
            </w:r>
            <w:r>
              <w:rPr>
                <w:rFonts w:hint="eastAsia"/>
                <w:color w:val="000000"/>
                <w:sz w:val="23"/>
                <w:szCs w:val="23"/>
              </w:rPr>
              <w:t>(obj).</w:t>
            </w:r>
            <w:r>
              <w:rPr>
                <w:rFonts w:hint="eastAsia"/>
                <w:color w:val="7A7A43"/>
                <w:sz w:val="23"/>
                <w:szCs w:val="23"/>
              </w:rPr>
              <w:t>forEach</w:t>
            </w:r>
            <w:r>
              <w:rPr>
                <w:rFonts w:hint="eastAsia"/>
                <w:color w:val="000000"/>
                <w:sz w:val="23"/>
                <w:szCs w:val="23"/>
              </w:rPr>
              <w:t xml:space="preserve">( (key, </w:t>
            </w:r>
            <w:r>
              <w:rPr>
                <w:rFonts w:hint="eastAsia"/>
                <w:b/>
                <w:bCs/>
                <w:i/>
                <w:iCs/>
                <w:color w:val="660E7A"/>
                <w:sz w:val="23"/>
                <w:szCs w:val="23"/>
              </w:rPr>
              <w:t>i</w:t>
            </w:r>
            <w:r>
              <w:rPr>
                <w:rFonts w:hint="eastAsia"/>
                <w:color w:val="000000"/>
                <w:sz w:val="23"/>
                <w:szCs w:val="23"/>
              </w:rPr>
              <w:t>) =&gt; {</w:t>
            </w:r>
            <w:r>
              <w:rPr>
                <w:rFonts w:hint="eastAsia"/>
                <w:color w:val="000000"/>
                <w:sz w:val="23"/>
                <w:szCs w:val="23"/>
              </w:rPr>
              <w:br/>
              <w:t xml:space="preserve">        </w:t>
            </w:r>
            <w:r>
              <w:rPr>
                <w:rFonts w:hint="eastAsia"/>
                <w:b/>
                <w:bCs/>
                <w:color w:val="7A7A43"/>
                <w:sz w:val="23"/>
                <w:szCs w:val="23"/>
              </w:rPr>
              <w:t xml:space="preserve">if </w:t>
            </w:r>
            <w:r>
              <w:rPr>
                <w:rFonts w:hint="eastAsia"/>
                <w:color w:val="000000"/>
                <w:sz w:val="23"/>
                <w:szCs w:val="23"/>
              </w:rPr>
              <w:t xml:space="preserve">( </w:t>
            </w:r>
            <w:r>
              <w:rPr>
                <w:rFonts w:hint="eastAsia"/>
                <w:b/>
                <w:bCs/>
                <w:color w:val="660E7A"/>
                <w:sz w:val="23"/>
                <w:szCs w:val="23"/>
              </w:rPr>
              <w:t xml:space="preserve">typeof </w:t>
            </w:r>
            <w:r>
              <w:rPr>
                <w:rFonts w:hint="eastAsia"/>
                <w:color w:val="000000"/>
                <w:sz w:val="23"/>
                <w:szCs w:val="23"/>
              </w:rPr>
              <w:t xml:space="preserve">obj[key] === </w:t>
            </w:r>
            <w:r>
              <w:rPr>
                <w:rFonts w:hint="eastAsia"/>
                <w:b/>
                <w:bCs/>
                <w:color w:val="008000"/>
                <w:sz w:val="23"/>
                <w:szCs w:val="23"/>
              </w:rPr>
              <w:t xml:space="preserve">'object' </w:t>
            </w:r>
            <w:r>
              <w:rPr>
                <w:rFonts w:hint="eastAsia"/>
                <w:color w:val="000000"/>
                <w:sz w:val="23"/>
                <w:szCs w:val="23"/>
              </w:rPr>
              <w:t>) {</w:t>
            </w:r>
            <w:r>
              <w:rPr>
                <w:rFonts w:hint="eastAsia"/>
                <w:color w:val="000000"/>
                <w:sz w:val="23"/>
                <w:szCs w:val="23"/>
              </w:rPr>
              <w:br/>
              <w:t xml:space="preserve">        </w:t>
            </w:r>
            <w:r>
              <w:rPr>
                <w:rFonts w:hint="eastAsia"/>
                <w:b/>
                <w:bCs/>
                <w:i/>
                <w:iCs/>
                <w:color w:val="660E7A"/>
                <w:sz w:val="23"/>
                <w:szCs w:val="23"/>
              </w:rPr>
              <w:t>constantize</w:t>
            </w:r>
            <w:r>
              <w:rPr>
                <w:rFonts w:hint="eastAsia"/>
                <w:color w:val="000000"/>
                <w:sz w:val="23"/>
                <w:szCs w:val="23"/>
              </w:rPr>
              <w:t>( obj[key]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t>};</w:t>
            </w:r>
            <w:r>
              <w:rPr>
                <w:rFonts w:hint="eastAsia"/>
                <w:color w:val="000000"/>
                <w:sz w:val="23"/>
                <w:szCs w:val="23"/>
              </w:rPr>
              <w:br/>
            </w:r>
            <w:r>
              <w:rPr>
                <w:rFonts w:hint="eastAsia"/>
                <w:i/>
                <w:iCs/>
                <w:color w:val="808080"/>
                <w:sz w:val="23"/>
                <w:szCs w:val="23"/>
              </w:rPr>
              <w:t>//使用constantize方法</w:t>
            </w:r>
            <w:r>
              <w:rPr>
                <w:rFonts w:hint="eastAsia"/>
                <w:i/>
                <w:iCs/>
                <w:color w:val="808080"/>
                <w:sz w:val="23"/>
                <w:szCs w:val="23"/>
              </w:rPr>
              <w:br/>
            </w:r>
            <w:r>
              <w:rPr>
                <w:rFonts w:hint="eastAsia"/>
                <w:b/>
                <w:bCs/>
                <w:color w:val="000080"/>
                <w:sz w:val="23"/>
                <w:szCs w:val="23"/>
              </w:rPr>
              <w:t xml:space="preserve">const </w:t>
            </w:r>
            <w:r>
              <w:rPr>
                <w:rFonts w:hint="eastAsia"/>
                <w:b/>
                <w:bCs/>
                <w:i/>
                <w:iCs/>
                <w:color w:val="660E7A"/>
                <w:sz w:val="23"/>
                <w:szCs w:val="23"/>
              </w:rPr>
              <w:t xml:space="preserve">obj0 </w:t>
            </w:r>
            <w:r>
              <w:rPr>
                <w:rFonts w:hint="eastAsia"/>
                <w:color w:val="000000"/>
                <w:sz w:val="23"/>
                <w:szCs w:val="23"/>
              </w:rPr>
              <w:t>= {</w:t>
            </w:r>
            <w:r>
              <w:rPr>
                <w:rFonts w:hint="eastAsia"/>
                <w:b/>
                <w:bCs/>
                <w:color w:val="660E7A"/>
                <w:sz w:val="23"/>
                <w:szCs w:val="23"/>
              </w:rPr>
              <w:t>name</w:t>
            </w:r>
            <w:r>
              <w:rPr>
                <w:rFonts w:hint="eastAsia"/>
                <w:color w:val="000000"/>
                <w:sz w:val="23"/>
                <w:szCs w:val="23"/>
              </w:rPr>
              <w:t>:</w:t>
            </w:r>
            <w:r>
              <w:rPr>
                <w:rFonts w:hint="eastAsia"/>
                <w:b/>
                <w:bCs/>
                <w:color w:val="008000"/>
                <w:sz w:val="23"/>
                <w:szCs w:val="23"/>
              </w:rPr>
              <w:t>"123"</w:t>
            </w:r>
            <w:r>
              <w:rPr>
                <w:rFonts w:hint="eastAsia"/>
                <w:color w:val="000000"/>
                <w:sz w:val="23"/>
                <w:szCs w:val="23"/>
              </w:rPr>
              <w:t>};</w:t>
            </w:r>
            <w:r>
              <w:rPr>
                <w:rFonts w:hint="eastAsia"/>
                <w:color w:val="000000"/>
                <w:sz w:val="23"/>
                <w:szCs w:val="23"/>
              </w:rPr>
              <w:br/>
            </w:r>
            <w:r>
              <w:rPr>
                <w:rFonts w:hint="eastAsia"/>
                <w:b/>
                <w:bCs/>
                <w:i/>
                <w:iCs/>
                <w:color w:val="660E7A"/>
                <w:sz w:val="23"/>
                <w:szCs w:val="23"/>
              </w:rPr>
              <w:t>constantize</w:t>
            </w:r>
            <w:r>
              <w:rPr>
                <w:rFonts w:hint="eastAsia"/>
                <w:color w:val="000000"/>
                <w:sz w:val="23"/>
                <w:szCs w:val="23"/>
              </w:rPr>
              <w:t>(</w:t>
            </w:r>
            <w:r>
              <w:rPr>
                <w:rFonts w:hint="eastAsia"/>
                <w:b/>
                <w:bCs/>
                <w:i/>
                <w:iCs/>
                <w:color w:val="660E7A"/>
                <w:sz w:val="23"/>
                <w:szCs w:val="23"/>
              </w:rPr>
              <w:t>obj0</w:t>
            </w:r>
            <w:r>
              <w:rPr>
                <w:rFonts w:hint="eastAsia"/>
                <w:color w:val="000000"/>
                <w:sz w:val="23"/>
                <w:szCs w:val="23"/>
              </w:rPr>
              <w:t>);</w:t>
            </w:r>
            <w:r>
              <w:rPr>
                <w:rFonts w:hint="eastAsia"/>
                <w:color w:val="000000"/>
                <w:sz w:val="23"/>
                <w:szCs w:val="23"/>
              </w:rPr>
              <w:br/>
            </w:r>
            <w:r>
              <w:rPr>
                <w:rFonts w:hint="eastAsia"/>
                <w:b/>
                <w:bCs/>
                <w:i/>
                <w:iCs/>
                <w:color w:val="660E7A"/>
                <w:sz w:val="23"/>
                <w:szCs w:val="23"/>
              </w:rPr>
              <w:t>obj0</w:t>
            </w:r>
            <w:r>
              <w:rPr>
                <w:rFonts w:hint="eastAsia"/>
                <w:color w:val="000000"/>
                <w:sz w:val="23"/>
                <w:szCs w:val="23"/>
              </w:rPr>
              <w:t>.</w:t>
            </w:r>
            <w:r>
              <w:rPr>
                <w:rFonts w:hint="eastAsia"/>
                <w:b/>
                <w:bCs/>
                <w:color w:val="660E7A"/>
                <w:sz w:val="23"/>
                <w:szCs w:val="23"/>
              </w:rPr>
              <w:t xml:space="preserve">key </w:t>
            </w:r>
            <w:r>
              <w:rPr>
                <w:rFonts w:hint="eastAsia"/>
                <w:color w:val="000000"/>
                <w:sz w:val="23"/>
                <w:szCs w:val="23"/>
              </w:rPr>
              <w:t xml:space="preserve">= </w:t>
            </w:r>
            <w:r>
              <w:rPr>
                <w:rFonts w:hint="eastAsia"/>
                <w:color w:val="0000FF"/>
                <w:sz w:val="23"/>
                <w:szCs w:val="23"/>
              </w:rPr>
              <w:t>1</w:t>
            </w:r>
            <w:r>
              <w:rPr>
                <w:rFonts w:hint="eastAsia"/>
                <w:color w:val="000000"/>
                <w:sz w:val="23"/>
                <w:szCs w:val="23"/>
              </w:rPr>
              <w:t xml:space="preserve">;   </w:t>
            </w:r>
            <w:r>
              <w:rPr>
                <w:rFonts w:hint="eastAsia"/>
                <w:i/>
                <w:iCs/>
                <w:color w:val="808080"/>
                <w:sz w:val="23"/>
                <w:szCs w:val="23"/>
              </w:rPr>
              <w:t>//对象冻结，无法添加</w:t>
            </w:r>
            <w:r>
              <w:rPr>
                <w:rFonts w:hint="eastAsia"/>
                <w:i/>
                <w:iCs/>
                <w:color w:val="808080"/>
                <w:sz w:val="23"/>
                <w:szCs w:val="23"/>
              </w:rPr>
              <w:br/>
            </w:r>
            <w:r>
              <w:rPr>
                <w:rFonts w:hint="eastAsia"/>
                <w:b/>
                <w:bCs/>
                <w:i/>
                <w:iCs/>
                <w:color w:val="660E7A"/>
                <w:sz w:val="23"/>
                <w:szCs w:val="23"/>
              </w:rPr>
              <w:t>obj0</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xml:space="preserve">= </w:t>
            </w:r>
            <w:r>
              <w:rPr>
                <w:rFonts w:hint="eastAsia"/>
                <w:b/>
                <w:bCs/>
                <w:color w:val="008000"/>
                <w:sz w:val="23"/>
                <w:szCs w:val="23"/>
              </w:rPr>
              <w:t>'a'</w:t>
            </w:r>
            <w:r>
              <w:rPr>
                <w:rFonts w:hint="eastAsia"/>
                <w:color w:val="000000"/>
                <w:sz w:val="23"/>
                <w:szCs w:val="23"/>
              </w:rPr>
              <w:t>;</w:t>
            </w:r>
            <w:r>
              <w:rPr>
                <w:rFonts w:hint="eastAsia"/>
                <w:i/>
                <w:iCs/>
                <w:color w:val="808080"/>
                <w:sz w:val="23"/>
                <w:szCs w:val="23"/>
              </w:rPr>
              <w:t>//属性冻结，无法修改</w:t>
            </w:r>
            <w:r>
              <w:rPr>
                <w:rFonts w:hint="eastAsia"/>
                <w:i/>
                <w:iCs/>
                <w:color w:val="808080"/>
                <w:sz w:val="23"/>
                <w:szCs w:val="23"/>
              </w:rPr>
              <w:br/>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i/>
                <w:iCs/>
                <w:color w:val="660E7A"/>
                <w:sz w:val="23"/>
                <w:szCs w:val="23"/>
              </w:rPr>
              <w:t>obj0</w:t>
            </w:r>
            <w:r>
              <w:rPr>
                <w:rFonts w:hint="eastAsia"/>
                <w:color w:val="000000"/>
                <w:sz w:val="23"/>
                <w:szCs w:val="23"/>
              </w:rPr>
              <w:t>);</w:t>
            </w:r>
            <w:r>
              <w:rPr>
                <w:rFonts w:hint="eastAsia"/>
                <w:i/>
                <w:iCs/>
                <w:color w:val="808080"/>
                <w:sz w:val="23"/>
                <w:szCs w:val="23"/>
              </w:rPr>
              <w:t>//{ name: '123' }</w:t>
            </w:r>
          </w:p>
        </w:tc>
      </w:tr>
    </w:tbl>
    <w:p w14:paraId="1C4861AC" w14:textId="734A588A" w:rsidR="0050744A" w:rsidRDefault="00C5145E" w:rsidP="00C5145E">
      <w:pPr>
        <w:pStyle w:val="3"/>
      </w:pPr>
      <w:r>
        <w:rPr>
          <w:rFonts w:hint="eastAsia"/>
        </w:rPr>
        <w:lastRenderedPageBreak/>
        <w:t>变量的解构赋值</w:t>
      </w:r>
    </w:p>
    <w:p w14:paraId="23916438" w14:textId="7FB5D01E" w:rsidR="00FB68C5" w:rsidRDefault="00FB68C5" w:rsidP="00167F93">
      <w:pPr>
        <w:pStyle w:val="4"/>
        <w:numPr>
          <w:ilvl w:val="0"/>
          <w:numId w:val="55"/>
        </w:numPr>
      </w:pPr>
      <w:r>
        <w:rPr>
          <w:rFonts w:hint="eastAsia"/>
        </w:rPr>
        <w:t>数组的解构赋值</w:t>
      </w:r>
    </w:p>
    <w:p w14:paraId="0633ADC2" w14:textId="0CF8102E" w:rsidR="00C5145E" w:rsidRDefault="00C5145E" w:rsidP="00167F93">
      <w:pPr>
        <w:pStyle w:val="5"/>
        <w:numPr>
          <w:ilvl w:val="0"/>
          <w:numId w:val="57"/>
        </w:numPr>
        <w:ind w:right="210"/>
      </w:pPr>
      <w:r>
        <w:rPr>
          <w:rFonts w:hint="eastAsia"/>
        </w:rPr>
        <w:t>基本语法</w:t>
      </w:r>
    </w:p>
    <w:p w14:paraId="092222DC" w14:textId="1EE12071" w:rsidR="00C5145E" w:rsidRPr="00C5145E" w:rsidRDefault="00C5145E" w:rsidP="00167F93">
      <w:pPr>
        <w:pStyle w:val="a8"/>
        <w:numPr>
          <w:ilvl w:val="0"/>
          <w:numId w:val="48"/>
        </w:numPr>
        <w:ind w:firstLineChars="0"/>
      </w:pPr>
      <w:r>
        <w:rPr>
          <w:rFonts w:hint="eastAsia"/>
        </w:rPr>
        <w:t>变量的解构赋值就是</w:t>
      </w:r>
      <w:r>
        <w:rPr>
          <w:rFonts w:ascii="Verdana" w:hAnsi="Verdana"/>
          <w:color w:val="333333"/>
          <w:sz w:val="22"/>
        </w:rPr>
        <w:t>“</w:t>
      </w:r>
      <w:r>
        <w:rPr>
          <w:rFonts w:ascii="Verdana" w:hAnsi="Verdana"/>
          <w:color w:val="333333"/>
          <w:sz w:val="22"/>
        </w:rPr>
        <w:t>模式匹配</w:t>
      </w:r>
      <w:r>
        <w:rPr>
          <w:rFonts w:ascii="Verdana" w:hAnsi="Verdana"/>
          <w:color w:val="333333"/>
          <w:sz w:val="22"/>
        </w:rPr>
        <w:t>”</w:t>
      </w:r>
      <w:r>
        <w:rPr>
          <w:rFonts w:ascii="Verdana" w:hAnsi="Verdana"/>
          <w:color w:val="333333"/>
          <w:sz w:val="22"/>
        </w:rPr>
        <w:t>，只要等号两边的模式相同，左边的变量就会被赋予对应的值。</w:t>
      </w:r>
    </w:p>
    <w:p w14:paraId="3DA66166" w14:textId="50EACF5A" w:rsidR="00C5145E" w:rsidRDefault="00C5145E" w:rsidP="00167F93">
      <w:pPr>
        <w:pStyle w:val="a8"/>
        <w:numPr>
          <w:ilvl w:val="0"/>
          <w:numId w:val="48"/>
        </w:numPr>
        <w:ind w:firstLineChars="0"/>
      </w:pPr>
      <w:r>
        <w:rPr>
          <w:rFonts w:hint="eastAsia"/>
        </w:rPr>
        <w:t>解构后如果左边变量的值存在undefined，则解构不成功</w:t>
      </w:r>
    </w:p>
    <w:p w14:paraId="5B218A5B" w14:textId="291E222A" w:rsidR="00C5145E" w:rsidRDefault="00791B94" w:rsidP="00167F93">
      <w:pPr>
        <w:pStyle w:val="a8"/>
        <w:numPr>
          <w:ilvl w:val="0"/>
          <w:numId w:val="48"/>
        </w:numPr>
        <w:ind w:firstLineChars="0"/>
      </w:pPr>
      <w:r>
        <w:rPr>
          <w:rFonts w:hint="eastAsia"/>
        </w:rPr>
        <w:t>等号右边</w:t>
      </w:r>
      <w:r w:rsidR="00FB68C5">
        <w:rPr>
          <w:rFonts w:hint="eastAsia"/>
        </w:rPr>
        <w:t>的值转为对象后或本身</w:t>
      </w:r>
      <w:r>
        <w:rPr>
          <w:rFonts w:hint="eastAsia"/>
        </w:rPr>
        <w:t>必须</w:t>
      </w:r>
      <w:r w:rsidR="0087757F">
        <w:rPr>
          <w:rFonts w:hint="eastAsia"/>
        </w:rPr>
        <w:t>具备</w:t>
      </w:r>
      <w:hyperlink w:anchor="_Iterator" w:history="1">
        <w:r w:rsidR="0087757F" w:rsidRPr="0087757F">
          <w:rPr>
            <w:rStyle w:val="a6"/>
          </w:rPr>
          <w:t>Iterator</w:t>
        </w:r>
      </w:hyperlink>
      <w:r w:rsidR="0087757F">
        <w:rPr>
          <w:rFonts w:hint="eastAsia"/>
        </w:rPr>
        <w:t>接口</w:t>
      </w:r>
    </w:p>
    <w:p w14:paraId="04117E20" w14:textId="76787AC4" w:rsidR="00FB68C5" w:rsidRDefault="00FB68C5" w:rsidP="00167F93">
      <w:pPr>
        <w:pStyle w:val="a8"/>
        <w:numPr>
          <w:ilvl w:val="0"/>
          <w:numId w:val="48"/>
        </w:numPr>
        <w:ind w:firstLineChars="0"/>
      </w:pPr>
      <w:r>
        <w:rPr>
          <w:rFonts w:hint="eastAsia"/>
        </w:rPr>
        <w:t>Set结构和Generator函数本身具备你iterator接口，所以也可以用数组解构</w:t>
      </w:r>
    </w:p>
    <w:p w14:paraId="7CF6F4B0" w14:textId="709F11C9" w:rsidR="00FB68C5" w:rsidRDefault="00FB68C5" w:rsidP="00167F93">
      <w:pPr>
        <w:pStyle w:val="a8"/>
        <w:numPr>
          <w:ilvl w:val="0"/>
          <w:numId w:val="48"/>
        </w:numPr>
        <w:ind w:firstLineChars="0"/>
      </w:pPr>
      <w:r>
        <w:rPr>
          <w:rFonts w:hint="eastAsia"/>
        </w:rPr>
        <w:t>例</w:t>
      </w:r>
    </w:p>
    <w:tbl>
      <w:tblPr>
        <w:tblStyle w:val="ac"/>
        <w:tblW w:w="0" w:type="auto"/>
        <w:tblInd w:w="846" w:type="dxa"/>
        <w:tblLook w:val="04A0" w:firstRow="1" w:lastRow="0" w:firstColumn="1" w:lastColumn="0" w:noHBand="0" w:noVBand="1"/>
      </w:tblPr>
      <w:tblGrid>
        <w:gridCol w:w="7450"/>
      </w:tblGrid>
      <w:tr w:rsidR="00FB68C5" w14:paraId="356B743A" w14:textId="77777777" w:rsidTr="006C5A4B">
        <w:tc>
          <w:tcPr>
            <w:tcW w:w="7450" w:type="dxa"/>
          </w:tcPr>
          <w:p w14:paraId="73FFBFBC" w14:textId="0D82F11A" w:rsidR="00FB68C5" w:rsidRPr="00FB68C5" w:rsidRDefault="00FB68C5" w:rsidP="00FB68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FB68C5">
              <w:rPr>
                <w:rFonts w:ascii="宋体" w:hAnsi="宋体" w:cs="宋体" w:hint="eastAsia"/>
                <w:color w:val="000000"/>
                <w:sz w:val="23"/>
                <w:szCs w:val="23"/>
              </w:rPr>
              <w:t>let [</w:t>
            </w:r>
            <w:r w:rsidRPr="00FB68C5">
              <w:rPr>
                <w:rFonts w:ascii="宋体" w:hAnsi="宋体" w:cs="宋体" w:hint="eastAsia"/>
                <w:b/>
                <w:bCs/>
                <w:i/>
                <w:iCs/>
                <w:color w:val="660E7A"/>
                <w:sz w:val="23"/>
                <w:szCs w:val="23"/>
              </w:rPr>
              <w:t>foo</w:t>
            </w:r>
            <w:r w:rsidRPr="00FB68C5">
              <w:rPr>
                <w:rFonts w:ascii="宋体" w:hAnsi="宋体" w:cs="宋体" w:hint="eastAsia"/>
                <w:color w:val="000000"/>
                <w:sz w:val="23"/>
                <w:szCs w:val="23"/>
              </w:rPr>
              <w:t>, [[</w:t>
            </w:r>
            <w:r w:rsidRPr="00FB68C5">
              <w:rPr>
                <w:rFonts w:ascii="宋体" w:hAnsi="宋体" w:cs="宋体" w:hint="eastAsia"/>
                <w:b/>
                <w:bCs/>
                <w:i/>
                <w:iCs/>
                <w:color w:val="660E7A"/>
                <w:sz w:val="23"/>
                <w:szCs w:val="23"/>
              </w:rPr>
              <w:t>bar</w:t>
            </w:r>
            <w:r w:rsidRPr="00FB68C5">
              <w:rPr>
                <w:rFonts w:ascii="宋体" w:hAnsi="宋体" w:cs="宋体" w:hint="eastAsia"/>
                <w:color w:val="000000"/>
                <w:sz w:val="23"/>
                <w:szCs w:val="23"/>
              </w:rPr>
              <w:t xml:space="preserve">], </w:t>
            </w:r>
            <w:r w:rsidRPr="00FB68C5">
              <w:rPr>
                <w:rFonts w:ascii="宋体" w:hAnsi="宋体" w:cs="宋体" w:hint="eastAsia"/>
                <w:b/>
                <w:bCs/>
                <w:i/>
                <w:iCs/>
                <w:color w:val="660E7A"/>
                <w:sz w:val="23"/>
                <w:szCs w:val="23"/>
              </w:rPr>
              <w:t>baz</w:t>
            </w:r>
            <w:r w:rsidRPr="00FB68C5">
              <w:rPr>
                <w:rFonts w:ascii="宋体" w:hAnsi="宋体" w:cs="宋体" w:hint="eastAsia"/>
                <w:color w:val="000000"/>
                <w:sz w:val="23"/>
                <w:szCs w:val="23"/>
              </w:rPr>
              <w:t>]] = [</w:t>
            </w:r>
            <w:r w:rsidRPr="00FB68C5">
              <w:rPr>
                <w:rFonts w:ascii="宋体" w:hAnsi="宋体" w:cs="宋体" w:hint="eastAsia"/>
                <w:color w:val="0000FF"/>
                <w:sz w:val="23"/>
                <w:szCs w:val="23"/>
              </w:rPr>
              <w:t>1</w:t>
            </w:r>
            <w:r w:rsidRPr="00FB68C5">
              <w:rPr>
                <w:rFonts w:ascii="宋体" w:hAnsi="宋体" w:cs="宋体" w:hint="eastAsia"/>
                <w:color w:val="000000"/>
                <w:sz w:val="23"/>
                <w:szCs w:val="23"/>
              </w:rPr>
              <w:t>, [[</w:t>
            </w:r>
            <w:r w:rsidRPr="00FB68C5">
              <w:rPr>
                <w:rFonts w:ascii="宋体" w:hAnsi="宋体" w:cs="宋体" w:hint="eastAsia"/>
                <w:color w:val="0000FF"/>
                <w:sz w:val="23"/>
                <w:szCs w:val="23"/>
              </w:rPr>
              <w:t>2</w:t>
            </w:r>
            <w:r w:rsidRPr="00FB68C5">
              <w:rPr>
                <w:rFonts w:ascii="宋体" w:hAnsi="宋体" w:cs="宋体" w:hint="eastAsia"/>
                <w:color w:val="000000"/>
                <w:sz w:val="23"/>
                <w:szCs w:val="23"/>
              </w:rPr>
              <w:t xml:space="preserve">], </w:t>
            </w:r>
            <w:r w:rsidRPr="00FB68C5">
              <w:rPr>
                <w:rFonts w:ascii="宋体" w:hAnsi="宋体" w:cs="宋体" w:hint="eastAsia"/>
                <w:color w:val="0000FF"/>
                <w:sz w:val="23"/>
                <w:szCs w:val="23"/>
              </w:rPr>
              <w:t>3</w:t>
            </w:r>
            <w:r w:rsidRPr="00FB68C5">
              <w:rPr>
                <w:rFonts w:ascii="宋体" w:hAnsi="宋体" w:cs="宋体" w:hint="eastAsia"/>
                <w:color w:val="000000"/>
                <w:sz w:val="23"/>
                <w:szCs w:val="23"/>
              </w:rPr>
              <w:t>]];</w:t>
            </w:r>
            <w:r w:rsidRPr="00FB68C5">
              <w:rPr>
                <w:rFonts w:ascii="宋体" w:hAnsi="宋体" w:cs="宋体" w:hint="eastAsia"/>
                <w:i/>
                <w:iCs/>
                <w:color w:val="808080"/>
                <w:sz w:val="23"/>
                <w:szCs w:val="23"/>
              </w:rPr>
              <w:t>//解构成功</w:t>
            </w:r>
            <w:r w:rsidRPr="00FB68C5">
              <w:rPr>
                <w:rFonts w:ascii="宋体" w:hAnsi="宋体" w:cs="宋体" w:hint="eastAsia"/>
                <w:i/>
                <w:iCs/>
                <w:color w:val="808080"/>
                <w:sz w:val="23"/>
                <w:szCs w:val="23"/>
              </w:rPr>
              <w:br/>
            </w:r>
            <w:r w:rsidRPr="00FB68C5">
              <w:rPr>
                <w:rFonts w:ascii="宋体" w:hAnsi="宋体" w:cs="宋体" w:hint="eastAsia"/>
                <w:b/>
                <w:bCs/>
                <w:i/>
                <w:iCs/>
                <w:color w:val="660E7A"/>
                <w:sz w:val="23"/>
                <w:szCs w:val="23"/>
              </w:rPr>
              <w:t xml:space="preserve">foo </w:t>
            </w:r>
            <w:r w:rsidRPr="00FB68C5">
              <w:rPr>
                <w:rFonts w:ascii="宋体" w:hAnsi="宋体" w:cs="宋体" w:hint="eastAsia"/>
                <w:i/>
                <w:iCs/>
                <w:color w:val="808080"/>
                <w:sz w:val="23"/>
                <w:szCs w:val="23"/>
              </w:rPr>
              <w:t>// 1</w:t>
            </w:r>
            <w:r w:rsidRPr="00FB68C5">
              <w:rPr>
                <w:rFonts w:ascii="宋体" w:hAnsi="宋体" w:cs="宋体" w:hint="eastAsia"/>
                <w:i/>
                <w:iCs/>
                <w:color w:val="808080"/>
                <w:sz w:val="23"/>
                <w:szCs w:val="23"/>
              </w:rPr>
              <w:br/>
            </w:r>
            <w:r w:rsidRPr="00FB68C5">
              <w:rPr>
                <w:rFonts w:ascii="宋体" w:hAnsi="宋体" w:cs="宋体" w:hint="eastAsia"/>
                <w:b/>
                <w:bCs/>
                <w:i/>
                <w:iCs/>
                <w:color w:val="660E7A"/>
                <w:sz w:val="23"/>
                <w:szCs w:val="23"/>
              </w:rPr>
              <w:t xml:space="preserve">bar </w:t>
            </w:r>
            <w:r w:rsidRPr="00FB68C5">
              <w:rPr>
                <w:rFonts w:ascii="宋体" w:hAnsi="宋体" w:cs="宋体" w:hint="eastAsia"/>
                <w:i/>
                <w:iCs/>
                <w:color w:val="808080"/>
                <w:sz w:val="23"/>
                <w:szCs w:val="23"/>
              </w:rPr>
              <w:t>// 2</w:t>
            </w:r>
            <w:r w:rsidRPr="00FB68C5">
              <w:rPr>
                <w:rFonts w:ascii="宋体" w:hAnsi="宋体" w:cs="宋体" w:hint="eastAsia"/>
                <w:i/>
                <w:iCs/>
                <w:color w:val="808080"/>
                <w:sz w:val="23"/>
                <w:szCs w:val="23"/>
              </w:rPr>
              <w:br/>
            </w:r>
            <w:r w:rsidRPr="00FB68C5">
              <w:rPr>
                <w:rFonts w:ascii="宋体" w:hAnsi="宋体" w:cs="宋体" w:hint="eastAsia"/>
                <w:b/>
                <w:bCs/>
                <w:i/>
                <w:iCs/>
                <w:color w:val="660E7A"/>
                <w:sz w:val="23"/>
                <w:szCs w:val="23"/>
              </w:rPr>
              <w:t xml:space="preserve">baz </w:t>
            </w:r>
            <w:r w:rsidRPr="00FB68C5">
              <w:rPr>
                <w:rFonts w:ascii="宋体" w:hAnsi="宋体" w:cs="宋体" w:hint="eastAsia"/>
                <w:i/>
                <w:iCs/>
                <w:color w:val="808080"/>
                <w:sz w:val="23"/>
                <w:szCs w:val="23"/>
              </w:rPr>
              <w:t>// 3</w:t>
            </w:r>
            <w:r w:rsidRPr="00FB68C5">
              <w:rPr>
                <w:rFonts w:ascii="宋体" w:hAnsi="宋体" w:cs="宋体" w:hint="eastAsia"/>
                <w:i/>
                <w:iCs/>
                <w:color w:val="808080"/>
                <w:sz w:val="23"/>
                <w:szCs w:val="23"/>
              </w:rPr>
              <w:br/>
            </w:r>
            <w:r w:rsidRPr="00FB68C5">
              <w:rPr>
                <w:rFonts w:ascii="宋体" w:hAnsi="宋体" w:cs="宋体" w:hint="eastAsia"/>
                <w:i/>
                <w:iCs/>
                <w:color w:val="808080"/>
                <w:sz w:val="23"/>
                <w:szCs w:val="23"/>
              </w:rPr>
              <w:br/>
            </w:r>
            <w:r w:rsidRPr="00FB68C5">
              <w:rPr>
                <w:rFonts w:ascii="宋体" w:hAnsi="宋体" w:cs="宋体" w:hint="eastAsia"/>
                <w:color w:val="000000"/>
                <w:sz w:val="23"/>
                <w:szCs w:val="23"/>
              </w:rPr>
              <w:t xml:space="preserve">let [ , , </w:t>
            </w:r>
            <w:r w:rsidRPr="00FB68C5">
              <w:rPr>
                <w:rFonts w:ascii="宋体" w:hAnsi="宋体" w:cs="宋体" w:hint="eastAsia"/>
                <w:b/>
                <w:bCs/>
                <w:i/>
                <w:iCs/>
                <w:color w:val="660E7A"/>
                <w:sz w:val="23"/>
                <w:szCs w:val="23"/>
              </w:rPr>
              <w:t>third</w:t>
            </w:r>
            <w:r w:rsidRPr="00FB68C5">
              <w:rPr>
                <w:rFonts w:ascii="宋体" w:hAnsi="宋体" w:cs="宋体" w:hint="eastAsia"/>
                <w:color w:val="000000"/>
                <w:sz w:val="23"/>
                <w:szCs w:val="23"/>
              </w:rPr>
              <w:t>] = [</w:t>
            </w:r>
            <w:r w:rsidRPr="00FB68C5">
              <w:rPr>
                <w:rFonts w:ascii="宋体" w:hAnsi="宋体" w:cs="宋体" w:hint="eastAsia"/>
                <w:b/>
                <w:bCs/>
                <w:color w:val="008000"/>
                <w:sz w:val="23"/>
                <w:szCs w:val="23"/>
              </w:rPr>
              <w:t>"foo"</w:t>
            </w:r>
            <w:r w:rsidRPr="00FB68C5">
              <w:rPr>
                <w:rFonts w:ascii="宋体" w:hAnsi="宋体" w:cs="宋体" w:hint="eastAsia"/>
                <w:color w:val="000000"/>
                <w:sz w:val="23"/>
                <w:szCs w:val="23"/>
              </w:rPr>
              <w:t xml:space="preserve">, </w:t>
            </w:r>
            <w:r w:rsidRPr="00FB68C5">
              <w:rPr>
                <w:rFonts w:ascii="宋体" w:hAnsi="宋体" w:cs="宋体" w:hint="eastAsia"/>
                <w:b/>
                <w:bCs/>
                <w:color w:val="008000"/>
                <w:sz w:val="23"/>
                <w:szCs w:val="23"/>
              </w:rPr>
              <w:t>"bar"</w:t>
            </w:r>
            <w:r w:rsidRPr="00FB68C5">
              <w:rPr>
                <w:rFonts w:ascii="宋体" w:hAnsi="宋体" w:cs="宋体" w:hint="eastAsia"/>
                <w:color w:val="000000"/>
                <w:sz w:val="23"/>
                <w:szCs w:val="23"/>
              </w:rPr>
              <w:t xml:space="preserve">, </w:t>
            </w:r>
            <w:r w:rsidRPr="00FB68C5">
              <w:rPr>
                <w:rFonts w:ascii="宋体" w:hAnsi="宋体" w:cs="宋体" w:hint="eastAsia"/>
                <w:b/>
                <w:bCs/>
                <w:color w:val="008000"/>
                <w:sz w:val="23"/>
                <w:szCs w:val="23"/>
              </w:rPr>
              <w:t>"baz"</w:t>
            </w:r>
            <w:r w:rsidRPr="00FB68C5">
              <w:rPr>
                <w:rFonts w:ascii="宋体" w:hAnsi="宋体" w:cs="宋体" w:hint="eastAsia"/>
                <w:color w:val="000000"/>
                <w:sz w:val="23"/>
                <w:szCs w:val="23"/>
              </w:rPr>
              <w:t>];</w:t>
            </w:r>
            <w:r w:rsidRPr="00FB68C5">
              <w:rPr>
                <w:rFonts w:ascii="宋体" w:hAnsi="宋体" w:cs="宋体" w:hint="eastAsia"/>
                <w:i/>
                <w:iCs/>
                <w:color w:val="808080"/>
                <w:sz w:val="23"/>
                <w:szCs w:val="23"/>
              </w:rPr>
              <w:t>//不完全解析</w:t>
            </w:r>
            <w:r w:rsidRPr="00FB68C5">
              <w:rPr>
                <w:rFonts w:ascii="宋体" w:hAnsi="宋体" w:cs="宋体" w:hint="eastAsia"/>
                <w:i/>
                <w:iCs/>
                <w:color w:val="808080"/>
                <w:sz w:val="23"/>
                <w:szCs w:val="23"/>
              </w:rPr>
              <w:br/>
            </w:r>
            <w:r w:rsidRPr="00FB68C5">
              <w:rPr>
                <w:rFonts w:ascii="宋体" w:hAnsi="宋体" w:cs="宋体" w:hint="eastAsia"/>
                <w:b/>
                <w:bCs/>
                <w:i/>
                <w:iCs/>
                <w:color w:val="660E7A"/>
                <w:sz w:val="23"/>
                <w:szCs w:val="23"/>
              </w:rPr>
              <w:t xml:space="preserve">third </w:t>
            </w:r>
            <w:r w:rsidRPr="00FB68C5">
              <w:rPr>
                <w:rFonts w:ascii="宋体" w:hAnsi="宋体" w:cs="宋体" w:hint="eastAsia"/>
                <w:i/>
                <w:iCs/>
                <w:color w:val="808080"/>
                <w:sz w:val="23"/>
                <w:szCs w:val="23"/>
              </w:rPr>
              <w:t>// "baz"</w:t>
            </w:r>
            <w:r w:rsidRPr="00FB68C5">
              <w:rPr>
                <w:rFonts w:ascii="宋体" w:hAnsi="宋体" w:cs="宋体" w:hint="eastAsia"/>
                <w:i/>
                <w:iCs/>
                <w:color w:val="808080"/>
                <w:sz w:val="23"/>
                <w:szCs w:val="23"/>
              </w:rPr>
              <w:br/>
            </w:r>
            <w:r w:rsidRPr="00FB68C5">
              <w:rPr>
                <w:rFonts w:ascii="宋体" w:hAnsi="宋体" w:cs="宋体" w:hint="eastAsia"/>
                <w:i/>
                <w:iCs/>
                <w:color w:val="808080"/>
                <w:sz w:val="23"/>
                <w:szCs w:val="23"/>
              </w:rPr>
              <w:br/>
            </w:r>
            <w:r w:rsidRPr="00FB68C5">
              <w:rPr>
                <w:rFonts w:ascii="宋体" w:hAnsi="宋体" w:cs="宋体" w:hint="eastAsia"/>
                <w:color w:val="000000"/>
                <w:sz w:val="23"/>
                <w:szCs w:val="23"/>
              </w:rPr>
              <w:t>let [</w:t>
            </w:r>
            <w:r w:rsidRPr="00FB68C5">
              <w:rPr>
                <w:rFonts w:ascii="宋体" w:hAnsi="宋体" w:cs="宋体" w:hint="eastAsia"/>
                <w:b/>
                <w:bCs/>
                <w:i/>
                <w:iCs/>
                <w:color w:val="660E7A"/>
                <w:sz w:val="23"/>
                <w:szCs w:val="23"/>
              </w:rPr>
              <w:t>x</w:t>
            </w:r>
            <w:r w:rsidRPr="00FB68C5">
              <w:rPr>
                <w:rFonts w:ascii="宋体" w:hAnsi="宋体" w:cs="宋体" w:hint="eastAsia"/>
                <w:color w:val="000000"/>
                <w:sz w:val="23"/>
                <w:szCs w:val="23"/>
              </w:rPr>
              <w:t xml:space="preserve">, , </w:t>
            </w:r>
            <w:r w:rsidRPr="00FB68C5">
              <w:rPr>
                <w:rFonts w:ascii="宋体" w:hAnsi="宋体" w:cs="宋体" w:hint="eastAsia"/>
                <w:b/>
                <w:bCs/>
                <w:i/>
                <w:iCs/>
                <w:color w:val="660E7A"/>
                <w:sz w:val="23"/>
                <w:szCs w:val="23"/>
              </w:rPr>
              <w:t>y</w:t>
            </w:r>
            <w:r w:rsidRPr="00FB68C5">
              <w:rPr>
                <w:rFonts w:ascii="宋体" w:hAnsi="宋体" w:cs="宋体" w:hint="eastAsia"/>
                <w:color w:val="000000"/>
                <w:sz w:val="23"/>
                <w:szCs w:val="23"/>
              </w:rPr>
              <w:t>] = [</w:t>
            </w:r>
            <w:r w:rsidRPr="00FB68C5">
              <w:rPr>
                <w:rFonts w:ascii="宋体" w:hAnsi="宋体" w:cs="宋体" w:hint="eastAsia"/>
                <w:color w:val="0000FF"/>
                <w:sz w:val="23"/>
                <w:szCs w:val="23"/>
              </w:rPr>
              <w:t>1</w:t>
            </w:r>
            <w:r w:rsidRPr="00FB68C5">
              <w:rPr>
                <w:rFonts w:ascii="宋体" w:hAnsi="宋体" w:cs="宋体" w:hint="eastAsia"/>
                <w:color w:val="000000"/>
                <w:sz w:val="23"/>
                <w:szCs w:val="23"/>
              </w:rPr>
              <w:t xml:space="preserve">, </w:t>
            </w:r>
            <w:r w:rsidRPr="00FB68C5">
              <w:rPr>
                <w:rFonts w:ascii="宋体" w:hAnsi="宋体" w:cs="宋体" w:hint="eastAsia"/>
                <w:color w:val="0000FF"/>
                <w:sz w:val="23"/>
                <w:szCs w:val="23"/>
              </w:rPr>
              <w:t>2</w:t>
            </w:r>
            <w:r w:rsidRPr="00FB68C5">
              <w:rPr>
                <w:rFonts w:ascii="宋体" w:hAnsi="宋体" w:cs="宋体" w:hint="eastAsia"/>
                <w:color w:val="000000"/>
                <w:sz w:val="23"/>
                <w:szCs w:val="23"/>
              </w:rPr>
              <w:t xml:space="preserve">, </w:t>
            </w:r>
            <w:r w:rsidRPr="00FB68C5">
              <w:rPr>
                <w:rFonts w:ascii="宋体" w:hAnsi="宋体" w:cs="宋体" w:hint="eastAsia"/>
                <w:color w:val="0000FF"/>
                <w:sz w:val="23"/>
                <w:szCs w:val="23"/>
              </w:rPr>
              <w:t>3</w:t>
            </w:r>
            <w:r w:rsidRPr="00FB68C5">
              <w:rPr>
                <w:rFonts w:ascii="宋体" w:hAnsi="宋体" w:cs="宋体" w:hint="eastAsia"/>
                <w:color w:val="000000"/>
                <w:sz w:val="23"/>
                <w:szCs w:val="23"/>
              </w:rPr>
              <w:t>];</w:t>
            </w:r>
            <w:r w:rsidRPr="00FB68C5">
              <w:rPr>
                <w:rFonts w:ascii="宋体" w:hAnsi="宋体" w:cs="宋体" w:hint="eastAsia"/>
                <w:i/>
                <w:iCs/>
                <w:color w:val="808080"/>
                <w:sz w:val="23"/>
                <w:szCs w:val="23"/>
              </w:rPr>
              <w:t>//不完全解析</w:t>
            </w:r>
            <w:r w:rsidRPr="00FB68C5">
              <w:rPr>
                <w:rFonts w:ascii="宋体" w:hAnsi="宋体" w:cs="宋体" w:hint="eastAsia"/>
                <w:i/>
                <w:iCs/>
                <w:color w:val="808080"/>
                <w:sz w:val="23"/>
                <w:szCs w:val="23"/>
              </w:rPr>
              <w:br/>
            </w:r>
            <w:r w:rsidRPr="00FB68C5">
              <w:rPr>
                <w:rFonts w:ascii="宋体" w:hAnsi="宋体" w:cs="宋体" w:hint="eastAsia"/>
                <w:b/>
                <w:bCs/>
                <w:i/>
                <w:iCs/>
                <w:color w:val="660E7A"/>
                <w:sz w:val="23"/>
                <w:szCs w:val="23"/>
              </w:rPr>
              <w:t xml:space="preserve">x </w:t>
            </w:r>
            <w:r w:rsidRPr="00FB68C5">
              <w:rPr>
                <w:rFonts w:ascii="宋体" w:hAnsi="宋体" w:cs="宋体" w:hint="eastAsia"/>
                <w:i/>
                <w:iCs/>
                <w:color w:val="808080"/>
                <w:sz w:val="23"/>
                <w:szCs w:val="23"/>
              </w:rPr>
              <w:t>// 1</w:t>
            </w:r>
            <w:r w:rsidRPr="00FB68C5">
              <w:rPr>
                <w:rFonts w:ascii="宋体" w:hAnsi="宋体" w:cs="宋体" w:hint="eastAsia"/>
                <w:i/>
                <w:iCs/>
                <w:color w:val="808080"/>
                <w:sz w:val="23"/>
                <w:szCs w:val="23"/>
              </w:rPr>
              <w:br/>
            </w:r>
            <w:r w:rsidRPr="00FB68C5">
              <w:rPr>
                <w:rFonts w:ascii="宋体" w:hAnsi="宋体" w:cs="宋体" w:hint="eastAsia"/>
                <w:b/>
                <w:bCs/>
                <w:i/>
                <w:iCs/>
                <w:color w:val="660E7A"/>
                <w:sz w:val="23"/>
                <w:szCs w:val="23"/>
              </w:rPr>
              <w:t xml:space="preserve">y </w:t>
            </w:r>
            <w:r w:rsidRPr="00FB68C5">
              <w:rPr>
                <w:rFonts w:ascii="宋体" w:hAnsi="宋体" w:cs="宋体" w:hint="eastAsia"/>
                <w:i/>
                <w:iCs/>
                <w:color w:val="808080"/>
                <w:sz w:val="23"/>
                <w:szCs w:val="23"/>
              </w:rPr>
              <w:t>// 3</w:t>
            </w:r>
            <w:r w:rsidRPr="00FB68C5">
              <w:rPr>
                <w:rFonts w:ascii="宋体" w:hAnsi="宋体" w:cs="宋体" w:hint="eastAsia"/>
                <w:i/>
                <w:iCs/>
                <w:color w:val="808080"/>
                <w:sz w:val="23"/>
                <w:szCs w:val="23"/>
              </w:rPr>
              <w:br/>
            </w:r>
            <w:r w:rsidRPr="00FB68C5">
              <w:rPr>
                <w:rFonts w:ascii="宋体" w:hAnsi="宋体" w:cs="宋体" w:hint="eastAsia"/>
                <w:i/>
                <w:iCs/>
                <w:color w:val="808080"/>
                <w:sz w:val="23"/>
                <w:szCs w:val="23"/>
              </w:rPr>
              <w:br/>
            </w:r>
            <w:r w:rsidRPr="00FB68C5">
              <w:rPr>
                <w:rFonts w:ascii="宋体" w:hAnsi="宋体" w:cs="宋体" w:hint="eastAsia"/>
                <w:color w:val="000000"/>
                <w:sz w:val="23"/>
                <w:szCs w:val="23"/>
              </w:rPr>
              <w:t>let [</w:t>
            </w:r>
            <w:r w:rsidRPr="00FB68C5">
              <w:rPr>
                <w:rFonts w:ascii="宋体" w:hAnsi="宋体" w:cs="宋体" w:hint="eastAsia"/>
                <w:b/>
                <w:bCs/>
                <w:i/>
                <w:iCs/>
                <w:color w:val="660E7A"/>
                <w:sz w:val="23"/>
                <w:szCs w:val="23"/>
              </w:rPr>
              <w:t>head</w:t>
            </w:r>
            <w:r w:rsidRPr="00FB68C5">
              <w:rPr>
                <w:rFonts w:ascii="宋体" w:hAnsi="宋体" w:cs="宋体" w:hint="eastAsia"/>
                <w:color w:val="000000"/>
                <w:sz w:val="23"/>
                <w:szCs w:val="23"/>
              </w:rPr>
              <w:t>, ...</w:t>
            </w:r>
            <w:r w:rsidRPr="00FB68C5">
              <w:rPr>
                <w:rFonts w:ascii="宋体" w:hAnsi="宋体" w:cs="宋体" w:hint="eastAsia"/>
                <w:b/>
                <w:bCs/>
                <w:i/>
                <w:iCs/>
                <w:color w:val="660E7A"/>
                <w:sz w:val="23"/>
                <w:szCs w:val="23"/>
              </w:rPr>
              <w:t>tail</w:t>
            </w:r>
            <w:r w:rsidRPr="00FB68C5">
              <w:rPr>
                <w:rFonts w:ascii="宋体" w:hAnsi="宋体" w:cs="宋体" w:hint="eastAsia"/>
                <w:color w:val="000000"/>
                <w:sz w:val="23"/>
                <w:szCs w:val="23"/>
              </w:rPr>
              <w:t>] = [</w:t>
            </w:r>
            <w:r w:rsidRPr="00FB68C5">
              <w:rPr>
                <w:rFonts w:ascii="宋体" w:hAnsi="宋体" w:cs="宋体" w:hint="eastAsia"/>
                <w:color w:val="0000FF"/>
                <w:sz w:val="23"/>
                <w:szCs w:val="23"/>
              </w:rPr>
              <w:t>1</w:t>
            </w:r>
            <w:r w:rsidRPr="00FB68C5">
              <w:rPr>
                <w:rFonts w:ascii="宋体" w:hAnsi="宋体" w:cs="宋体" w:hint="eastAsia"/>
                <w:color w:val="000000"/>
                <w:sz w:val="23"/>
                <w:szCs w:val="23"/>
              </w:rPr>
              <w:t xml:space="preserve">, </w:t>
            </w:r>
            <w:r w:rsidRPr="00FB68C5">
              <w:rPr>
                <w:rFonts w:ascii="宋体" w:hAnsi="宋体" w:cs="宋体" w:hint="eastAsia"/>
                <w:color w:val="0000FF"/>
                <w:sz w:val="23"/>
                <w:szCs w:val="23"/>
              </w:rPr>
              <w:t>2</w:t>
            </w:r>
            <w:r w:rsidRPr="00FB68C5">
              <w:rPr>
                <w:rFonts w:ascii="宋体" w:hAnsi="宋体" w:cs="宋体" w:hint="eastAsia"/>
                <w:color w:val="000000"/>
                <w:sz w:val="23"/>
                <w:szCs w:val="23"/>
              </w:rPr>
              <w:t xml:space="preserve">, </w:t>
            </w:r>
            <w:r w:rsidRPr="00FB68C5">
              <w:rPr>
                <w:rFonts w:ascii="宋体" w:hAnsi="宋体" w:cs="宋体" w:hint="eastAsia"/>
                <w:color w:val="0000FF"/>
                <w:sz w:val="23"/>
                <w:szCs w:val="23"/>
              </w:rPr>
              <w:t>3</w:t>
            </w:r>
            <w:r w:rsidRPr="00FB68C5">
              <w:rPr>
                <w:rFonts w:ascii="宋体" w:hAnsi="宋体" w:cs="宋体" w:hint="eastAsia"/>
                <w:color w:val="000000"/>
                <w:sz w:val="23"/>
                <w:szCs w:val="23"/>
              </w:rPr>
              <w:t xml:space="preserve">, </w:t>
            </w:r>
            <w:r w:rsidRPr="00FB68C5">
              <w:rPr>
                <w:rFonts w:ascii="宋体" w:hAnsi="宋体" w:cs="宋体" w:hint="eastAsia"/>
                <w:color w:val="0000FF"/>
                <w:sz w:val="23"/>
                <w:szCs w:val="23"/>
              </w:rPr>
              <w:t>4</w:t>
            </w:r>
            <w:r w:rsidRPr="00FB68C5">
              <w:rPr>
                <w:rFonts w:ascii="宋体" w:hAnsi="宋体" w:cs="宋体" w:hint="eastAsia"/>
                <w:color w:val="000000"/>
                <w:sz w:val="23"/>
                <w:szCs w:val="23"/>
              </w:rPr>
              <w:t>];</w:t>
            </w:r>
            <w:r w:rsidRPr="00FB68C5">
              <w:rPr>
                <w:rFonts w:ascii="宋体" w:hAnsi="宋体" w:cs="宋体" w:hint="eastAsia"/>
                <w:i/>
                <w:iCs/>
                <w:color w:val="808080"/>
                <w:sz w:val="23"/>
                <w:szCs w:val="23"/>
              </w:rPr>
              <w:t>//解构成功</w:t>
            </w:r>
            <w:r w:rsidRPr="00FB68C5">
              <w:rPr>
                <w:rFonts w:ascii="宋体" w:hAnsi="宋体" w:cs="宋体" w:hint="eastAsia"/>
                <w:i/>
                <w:iCs/>
                <w:color w:val="808080"/>
                <w:sz w:val="23"/>
                <w:szCs w:val="23"/>
              </w:rPr>
              <w:br/>
            </w:r>
            <w:r w:rsidRPr="00FB68C5">
              <w:rPr>
                <w:rFonts w:ascii="宋体" w:hAnsi="宋体" w:cs="宋体" w:hint="eastAsia"/>
                <w:b/>
                <w:bCs/>
                <w:i/>
                <w:iCs/>
                <w:color w:val="660E7A"/>
                <w:sz w:val="23"/>
                <w:szCs w:val="23"/>
              </w:rPr>
              <w:t xml:space="preserve">head </w:t>
            </w:r>
            <w:r w:rsidRPr="00FB68C5">
              <w:rPr>
                <w:rFonts w:ascii="宋体" w:hAnsi="宋体" w:cs="宋体" w:hint="eastAsia"/>
                <w:i/>
                <w:iCs/>
                <w:color w:val="808080"/>
                <w:sz w:val="23"/>
                <w:szCs w:val="23"/>
              </w:rPr>
              <w:t>// 1</w:t>
            </w:r>
            <w:r w:rsidRPr="00FB68C5">
              <w:rPr>
                <w:rFonts w:ascii="宋体" w:hAnsi="宋体" w:cs="宋体" w:hint="eastAsia"/>
                <w:i/>
                <w:iCs/>
                <w:color w:val="808080"/>
                <w:sz w:val="23"/>
                <w:szCs w:val="23"/>
              </w:rPr>
              <w:br/>
            </w:r>
            <w:r w:rsidRPr="00FB68C5">
              <w:rPr>
                <w:rFonts w:ascii="宋体" w:hAnsi="宋体" w:cs="宋体" w:hint="eastAsia"/>
                <w:b/>
                <w:bCs/>
                <w:i/>
                <w:iCs/>
                <w:color w:val="660E7A"/>
                <w:sz w:val="23"/>
                <w:szCs w:val="23"/>
              </w:rPr>
              <w:t xml:space="preserve">tail </w:t>
            </w:r>
            <w:r w:rsidRPr="00FB68C5">
              <w:rPr>
                <w:rFonts w:ascii="宋体" w:hAnsi="宋体" w:cs="宋体" w:hint="eastAsia"/>
                <w:i/>
                <w:iCs/>
                <w:color w:val="808080"/>
                <w:sz w:val="23"/>
                <w:szCs w:val="23"/>
              </w:rPr>
              <w:t>// [2, 3, 4]</w:t>
            </w:r>
            <w:r w:rsidRPr="00FB68C5">
              <w:rPr>
                <w:rFonts w:ascii="宋体" w:hAnsi="宋体" w:cs="宋体" w:hint="eastAsia"/>
                <w:i/>
                <w:iCs/>
                <w:color w:val="808080"/>
                <w:sz w:val="23"/>
                <w:szCs w:val="23"/>
              </w:rPr>
              <w:br/>
            </w:r>
            <w:r w:rsidRPr="00FB68C5">
              <w:rPr>
                <w:rFonts w:ascii="宋体" w:hAnsi="宋体" w:cs="宋体" w:hint="eastAsia"/>
                <w:i/>
                <w:iCs/>
                <w:color w:val="808080"/>
                <w:sz w:val="23"/>
                <w:szCs w:val="23"/>
              </w:rPr>
              <w:br/>
            </w:r>
            <w:r w:rsidRPr="00FB68C5">
              <w:rPr>
                <w:rFonts w:ascii="宋体" w:hAnsi="宋体" w:cs="宋体" w:hint="eastAsia"/>
                <w:color w:val="000000"/>
                <w:sz w:val="23"/>
                <w:szCs w:val="23"/>
              </w:rPr>
              <w:t>let [</w:t>
            </w:r>
            <w:r w:rsidRPr="00FB68C5">
              <w:rPr>
                <w:rFonts w:ascii="宋体" w:hAnsi="宋体" w:cs="宋体" w:hint="eastAsia"/>
                <w:b/>
                <w:bCs/>
                <w:i/>
                <w:iCs/>
                <w:color w:val="660E7A"/>
                <w:sz w:val="23"/>
                <w:szCs w:val="23"/>
              </w:rPr>
              <w:t>x</w:t>
            </w:r>
            <w:r w:rsidRPr="00FB68C5">
              <w:rPr>
                <w:rFonts w:ascii="宋体" w:hAnsi="宋体" w:cs="宋体" w:hint="eastAsia"/>
                <w:color w:val="000000"/>
                <w:sz w:val="23"/>
                <w:szCs w:val="23"/>
              </w:rPr>
              <w:t xml:space="preserve">, </w:t>
            </w:r>
            <w:r w:rsidRPr="00FB68C5">
              <w:rPr>
                <w:rFonts w:ascii="宋体" w:hAnsi="宋体" w:cs="宋体" w:hint="eastAsia"/>
                <w:b/>
                <w:bCs/>
                <w:i/>
                <w:iCs/>
                <w:color w:val="660E7A"/>
                <w:sz w:val="23"/>
                <w:szCs w:val="23"/>
              </w:rPr>
              <w:t>y</w:t>
            </w:r>
            <w:r w:rsidRPr="00FB68C5">
              <w:rPr>
                <w:rFonts w:ascii="宋体" w:hAnsi="宋体" w:cs="宋体" w:hint="eastAsia"/>
                <w:color w:val="000000"/>
                <w:sz w:val="23"/>
                <w:szCs w:val="23"/>
              </w:rPr>
              <w:t>, ...z] = [</w:t>
            </w:r>
            <w:r w:rsidRPr="00FB68C5">
              <w:rPr>
                <w:rFonts w:ascii="宋体" w:hAnsi="宋体" w:cs="宋体" w:hint="eastAsia"/>
                <w:b/>
                <w:bCs/>
                <w:color w:val="008000"/>
                <w:sz w:val="23"/>
                <w:szCs w:val="23"/>
              </w:rPr>
              <w:t>'a'</w:t>
            </w:r>
            <w:r w:rsidRPr="00FB68C5">
              <w:rPr>
                <w:rFonts w:ascii="宋体" w:hAnsi="宋体" w:cs="宋体" w:hint="eastAsia"/>
                <w:color w:val="000000"/>
                <w:sz w:val="23"/>
                <w:szCs w:val="23"/>
              </w:rPr>
              <w:t>];</w:t>
            </w:r>
            <w:r w:rsidRPr="00FB68C5">
              <w:rPr>
                <w:rFonts w:ascii="宋体" w:hAnsi="宋体" w:cs="宋体" w:hint="eastAsia"/>
                <w:i/>
                <w:iCs/>
                <w:color w:val="808080"/>
                <w:sz w:val="23"/>
                <w:szCs w:val="23"/>
              </w:rPr>
              <w:t>//解构不成功</w:t>
            </w:r>
            <w:r w:rsidRPr="00FB68C5">
              <w:rPr>
                <w:rFonts w:ascii="宋体" w:hAnsi="宋体" w:cs="宋体" w:hint="eastAsia"/>
                <w:i/>
                <w:iCs/>
                <w:color w:val="808080"/>
                <w:sz w:val="23"/>
                <w:szCs w:val="23"/>
              </w:rPr>
              <w:br/>
            </w:r>
            <w:r w:rsidRPr="00FB68C5">
              <w:rPr>
                <w:rFonts w:ascii="宋体" w:hAnsi="宋体" w:cs="宋体" w:hint="eastAsia"/>
                <w:b/>
                <w:bCs/>
                <w:i/>
                <w:iCs/>
                <w:color w:val="660E7A"/>
                <w:sz w:val="23"/>
                <w:szCs w:val="23"/>
              </w:rPr>
              <w:t xml:space="preserve">x </w:t>
            </w:r>
            <w:r w:rsidRPr="00FB68C5">
              <w:rPr>
                <w:rFonts w:ascii="宋体" w:hAnsi="宋体" w:cs="宋体" w:hint="eastAsia"/>
                <w:i/>
                <w:iCs/>
                <w:color w:val="808080"/>
                <w:sz w:val="23"/>
                <w:szCs w:val="23"/>
              </w:rPr>
              <w:t>// "a"</w:t>
            </w:r>
            <w:r w:rsidRPr="00FB68C5">
              <w:rPr>
                <w:rFonts w:ascii="宋体" w:hAnsi="宋体" w:cs="宋体" w:hint="eastAsia"/>
                <w:i/>
                <w:iCs/>
                <w:color w:val="808080"/>
                <w:sz w:val="23"/>
                <w:szCs w:val="23"/>
              </w:rPr>
              <w:br/>
            </w:r>
            <w:r w:rsidRPr="00FB68C5">
              <w:rPr>
                <w:rFonts w:ascii="宋体" w:hAnsi="宋体" w:cs="宋体" w:hint="eastAsia"/>
                <w:b/>
                <w:bCs/>
                <w:i/>
                <w:iCs/>
                <w:color w:val="660E7A"/>
                <w:sz w:val="23"/>
                <w:szCs w:val="23"/>
              </w:rPr>
              <w:t xml:space="preserve">y </w:t>
            </w:r>
            <w:r w:rsidRPr="00FB68C5">
              <w:rPr>
                <w:rFonts w:ascii="宋体" w:hAnsi="宋体" w:cs="宋体" w:hint="eastAsia"/>
                <w:i/>
                <w:iCs/>
                <w:color w:val="808080"/>
                <w:sz w:val="23"/>
                <w:szCs w:val="23"/>
              </w:rPr>
              <w:t>// undefined</w:t>
            </w:r>
            <w:r w:rsidRPr="00FB68C5">
              <w:rPr>
                <w:rFonts w:ascii="宋体" w:hAnsi="宋体" w:cs="宋体" w:hint="eastAsia"/>
                <w:i/>
                <w:iCs/>
                <w:color w:val="808080"/>
                <w:sz w:val="23"/>
                <w:szCs w:val="23"/>
              </w:rPr>
              <w:br/>
            </w:r>
            <w:r w:rsidRPr="00FB68C5">
              <w:rPr>
                <w:rFonts w:ascii="宋体" w:hAnsi="宋体" w:cs="宋体" w:hint="eastAsia"/>
                <w:b/>
                <w:bCs/>
                <w:i/>
                <w:iCs/>
                <w:color w:val="660E7A"/>
                <w:sz w:val="23"/>
                <w:szCs w:val="23"/>
              </w:rPr>
              <w:t xml:space="preserve">z </w:t>
            </w:r>
            <w:r w:rsidRPr="00FB68C5">
              <w:rPr>
                <w:rFonts w:ascii="宋体" w:hAnsi="宋体" w:cs="宋体" w:hint="eastAsia"/>
                <w:i/>
                <w:iCs/>
                <w:color w:val="808080"/>
                <w:sz w:val="23"/>
                <w:szCs w:val="23"/>
              </w:rPr>
              <w:t>// []</w:t>
            </w:r>
          </w:p>
        </w:tc>
      </w:tr>
    </w:tbl>
    <w:p w14:paraId="484B65EE" w14:textId="403DA901" w:rsidR="006C5A4B" w:rsidRDefault="006C5A4B" w:rsidP="006C5A4B">
      <w:pPr>
        <w:pStyle w:val="5"/>
        <w:ind w:right="210"/>
      </w:pPr>
      <w:r>
        <w:rPr>
          <w:rFonts w:hint="eastAsia"/>
        </w:rPr>
        <w:t>默认值</w:t>
      </w:r>
    </w:p>
    <w:p w14:paraId="18895FBC" w14:textId="2984B1C6" w:rsidR="006C5A4B" w:rsidRDefault="006C5A4B" w:rsidP="00167F93">
      <w:pPr>
        <w:pStyle w:val="a8"/>
        <w:numPr>
          <w:ilvl w:val="0"/>
          <w:numId w:val="59"/>
        </w:numPr>
        <w:ind w:firstLineChars="0"/>
      </w:pPr>
      <w:r>
        <w:rPr>
          <w:rFonts w:hint="eastAsia"/>
        </w:rPr>
        <w:t>解构赋值允许在等号左边直接指定变量的值来为变量赋予默认值</w:t>
      </w:r>
    </w:p>
    <w:p w14:paraId="62A4CCEC" w14:textId="6B64C313" w:rsidR="006C5A4B" w:rsidRDefault="006C5A4B" w:rsidP="00167F93">
      <w:pPr>
        <w:pStyle w:val="a8"/>
        <w:numPr>
          <w:ilvl w:val="0"/>
          <w:numId w:val="59"/>
        </w:numPr>
        <w:ind w:firstLineChars="0"/>
      </w:pPr>
      <w:r>
        <w:rPr>
          <w:rFonts w:hint="eastAsia"/>
        </w:rPr>
        <w:t>进行解构时，只有等号右边的值为undefined</w:t>
      </w:r>
      <w:r w:rsidR="009B059E">
        <w:rPr>
          <w:rFonts w:hint="eastAsia"/>
        </w:rPr>
        <w:t>或没有指定值</w:t>
      </w:r>
      <w:r>
        <w:rPr>
          <w:rFonts w:hint="eastAsia"/>
        </w:rPr>
        <w:t>时，对应的变量才会使用默认值</w:t>
      </w:r>
    </w:p>
    <w:p w14:paraId="5E4DF3EA" w14:textId="23130D85" w:rsidR="006C5A4B" w:rsidRDefault="006C5A4B" w:rsidP="00167F93">
      <w:pPr>
        <w:pStyle w:val="a8"/>
        <w:numPr>
          <w:ilvl w:val="0"/>
          <w:numId w:val="59"/>
        </w:numPr>
        <w:ind w:firstLineChars="0"/>
      </w:pPr>
      <w:r>
        <w:rPr>
          <w:rFonts w:hint="eastAsia"/>
        </w:rPr>
        <w:t>如果</w:t>
      </w:r>
      <w:r w:rsidR="009B059E">
        <w:rPr>
          <w:rFonts w:hint="eastAsia"/>
        </w:rPr>
        <w:t>默认值为表达式，则只有当该变量需要赋予默认值时，才会调用该函数</w:t>
      </w:r>
    </w:p>
    <w:p w14:paraId="2CFA5E3E" w14:textId="1F29281A" w:rsidR="009B059E" w:rsidRDefault="009B059E" w:rsidP="00167F93">
      <w:pPr>
        <w:pStyle w:val="a8"/>
        <w:numPr>
          <w:ilvl w:val="0"/>
          <w:numId w:val="59"/>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9B059E" w14:paraId="63DDA71F" w14:textId="77777777" w:rsidTr="009B059E">
        <w:tc>
          <w:tcPr>
            <w:tcW w:w="8296" w:type="dxa"/>
          </w:tcPr>
          <w:p w14:paraId="72F95FD0" w14:textId="2E245443" w:rsidR="009B059E" w:rsidRPr="009B059E" w:rsidRDefault="009B059E" w:rsidP="009B0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9B059E">
              <w:rPr>
                <w:rFonts w:ascii="宋体" w:hAnsi="宋体" w:cs="宋体" w:hint="eastAsia"/>
                <w:color w:val="000000"/>
                <w:sz w:val="23"/>
                <w:szCs w:val="23"/>
              </w:rPr>
              <w:t>let [</w:t>
            </w:r>
            <w:r w:rsidRPr="009B059E">
              <w:rPr>
                <w:rFonts w:ascii="宋体" w:hAnsi="宋体" w:cs="宋体" w:hint="eastAsia"/>
                <w:b/>
                <w:bCs/>
                <w:i/>
                <w:iCs/>
                <w:color w:val="660E7A"/>
                <w:sz w:val="23"/>
                <w:szCs w:val="23"/>
              </w:rPr>
              <w:t xml:space="preserve">x </w:t>
            </w:r>
            <w:r w:rsidRPr="009B059E">
              <w:rPr>
                <w:rFonts w:ascii="宋体" w:hAnsi="宋体" w:cs="宋体" w:hint="eastAsia"/>
                <w:color w:val="000000"/>
                <w:sz w:val="23"/>
                <w:szCs w:val="23"/>
              </w:rPr>
              <w:t xml:space="preserve">= </w:t>
            </w:r>
            <w:r w:rsidRPr="009B059E">
              <w:rPr>
                <w:rFonts w:ascii="宋体" w:hAnsi="宋体" w:cs="宋体" w:hint="eastAsia"/>
                <w:b/>
                <w:bCs/>
                <w:color w:val="008000"/>
                <w:sz w:val="23"/>
                <w:szCs w:val="23"/>
              </w:rPr>
              <w:t>'a'</w:t>
            </w:r>
            <w:r w:rsidRPr="009B059E">
              <w:rPr>
                <w:rFonts w:ascii="宋体" w:hAnsi="宋体" w:cs="宋体" w:hint="eastAsia"/>
                <w:color w:val="000000"/>
                <w:sz w:val="23"/>
                <w:szCs w:val="23"/>
              </w:rPr>
              <w:t>,</w:t>
            </w:r>
            <w:r w:rsidRPr="009B059E">
              <w:rPr>
                <w:rFonts w:ascii="宋体" w:hAnsi="宋体" w:cs="宋体" w:hint="eastAsia"/>
                <w:b/>
                <w:bCs/>
                <w:i/>
                <w:iCs/>
                <w:color w:val="660E7A"/>
                <w:sz w:val="23"/>
                <w:szCs w:val="23"/>
              </w:rPr>
              <w:t xml:space="preserve">y </w:t>
            </w:r>
            <w:r w:rsidRPr="009B059E">
              <w:rPr>
                <w:rFonts w:ascii="宋体" w:hAnsi="宋体" w:cs="宋体" w:hint="eastAsia"/>
                <w:color w:val="000000"/>
                <w:sz w:val="23"/>
                <w:szCs w:val="23"/>
              </w:rPr>
              <w:t xml:space="preserve">= </w:t>
            </w:r>
            <w:r w:rsidRPr="009B059E">
              <w:rPr>
                <w:rFonts w:ascii="宋体" w:hAnsi="宋体" w:cs="宋体" w:hint="eastAsia"/>
                <w:b/>
                <w:bCs/>
                <w:color w:val="008000"/>
                <w:sz w:val="23"/>
                <w:szCs w:val="23"/>
              </w:rPr>
              <w:t>'b'</w:t>
            </w:r>
            <w:r w:rsidRPr="009B059E">
              <w:rPr>
                <w:rFonts w:ascii="宋体" w:hAnsi="宋体" w:cs="宋体" w:hint="eastAsia"/>
                <w:color w:val="000000"/>
                <w:sz w:val="23"/>
                <w:szCs w:val="23"/>
              </w:rPr>
              <w:t>,</w:t>
            </w:r>
            <w:r w:rsidRPr="009B059E">
              <w:rPr>
                <w:rFonts w:ascii="宋体" w:hAnsi="宋体" w:cs="宋体" w:hint="eastAsia"/>
                <w:b/>
                <w:bCs/>
                <w:i/>
                <w:iCs/>
                <w:color w:val="660E7A"/>
                <w:sz w:val="23"/>
                <w:szCs w:val="23"/>
              </w:rPr>
              <w:t xml:space="preserve">z </w:t>
            </w:r>
            <w:r w:rsidRPr="009B059E">
              <w:rPr>
                <w:rFonts w:ascii="宋体" w:hAnsi="宋体" w:cs="宋体" w:hint="eastAsia"/>
                <w:color w:val="000000"/>
                <w:sz w:val="23"/>
                <w:szCs w:val="23"/>
              </w:rPr>
              <w:t xml:space="preserve">= </w:t>
            </w:r>
            <w:r w:rsidRPr="009B059E">
              <w:rPr>
                <w:rFonts w:ascii="宋体" w:hAnsi="宋体" w:cs="宋体" w:hint="eastAsia"/>
                <w:b/>
                <w:bCs/>
                <w:color w:val="008000"/>
                <w:sz w:val="23"/>
                <w:szCs w:val="23"/>
              </w:rPr>
              <w:t>'c'</w:t>
            </w:r>
            <w:r w:rsidRPr="009B059E">
              <w:rPr>
                <w:rFonts w:ascii="宋体" w:hAnsi="宋体" w:cs="宋体" w:hint="eastAsia"/>
                <w:color w:val="000000"/>
                <w:sz w:val="23"/>
                <w:szCs w:val="23"/>
              </w:rPr>
              <w:t>] = [</w:t>
            </w:r>
            <w:r w:rsidRPr="009B059E">
              <w:rPr>
                <w:rFonts w:ascii="宋体" w:hAnsi="宋体" w:cs="宋体" w:hint="eastAsia"/>
                <w:b/>
                <w:bCs/>
                <w:color w:val="008000"/>
                <w:sz w:val="23"/>
                <w:szCs w:val="23"/>
              </w:rPr>
              <w:t>'d'</w:t>
            </w:r>
            <w:r w:rsidRPr="009B059E">
              <w:rPr>
                <w:rFonts w:ascii="宋体" w:hAnsi="宋体" w:cs="宋体" w:hint="eastAsia"/>
                <w:color w:val="000000"/>
                <w:sz w:val="23"/>
                <w:szCs w:val="23"/>
              </w:rPr>
              <w:t>,</w:t>
            </w:r>
            <w:r w:rsidRPr="009B059E">
              <w:rPr>
                <w:rFonts w:ascii="宋体" w:hAnsi="宋体" w:cs="宋体" w:hint="eastAsia"/>
                <w:b/>
                <w:bCs/>
                <w:color w:val="000080"/>
                <w:sz w:val="23"/>
                <w:szCs w:val="23"/>
              </w:rPr>
              <w:t>undefined</w:t>
            </w:r>
            <w:r w:rsidRPr="009B059E">
              <w:rPr>
                <w:rFonts w:ascii="宋体" w:hAnsi="宋体" w:cs="宋体" w:hint="eastAsia"/>
                <w:color w:val="000000"/>
                <w:sz w:val="23"/>
                <w:szCs w:val="23"/>
              </w:rPr>
              <w:t>];</w:t>
            </w:r>
            <w:r w:rsidRPr="009B059E">
              <w:rPr>
                <w:rFonts w:ascii="宋体" w:hAnsi="宋体" w:cs="宋体" w:hint="eastAsia"/>
                <w:color w:val="000000"/>
                <w:sz w:val="23"/>
                <w:szCs w:val="23"/>
              </w:rPr>
              <w:br/>
            </w:r>
            <w:r w:rsidRPr="009B059E">
              <w:rPr>
                <w:rFonts w:ascii="宋体" w:hAnsi="宋体" w:cs="宋体" w:hint="eastAsia"/>
                <w:b/>
                <w:bCs/>
                <w:i/>
                <w:iCs/>
                <w:color w:val="660E7A"/>
                <w:sz w:val="23"/>
                <w:szCs w:val="23"/>
              </w:rPr>
              <w:t>x</w:t>
            </w:r>
            <w:r w:rsidRPr="009B059E">
              <w:rPr>
                <w:rFonts w:ascii="宋体" w:hAnsi="宋体" w:cs="宋体" w:hint="eastAsia"/>
                <w:i/>
                <w:iCs/>
                <w:color w:val="808080"/>
                <w:sz w:val="23"/>
                <w:szCs w:val="23"/>
              </w:rPr>
              <w:t>//d</w:t>
            </w:r>
            <w:r w:rsidRPr="009B059E">
              <w:rPr>
                <w:rFonts w:ascii="宋体" w:hAnsi="宋体" w:cs="宋体" w:hint="eastAsia"/>
                <w:i/>
                <w:iCs/>
                <w:color w:val="808080"/>
                <w:sz w:val="23"/>
                <w:szCs w:val="23"/>
              </w:rPr>
              <w:br/>
            </w:r>
            <w:r w:rsidRPr="009B059E">
              <w:rPr>
                <w:rFonts w:ascii="宋体" w:hAnsi="宋体" w:cs="宋体" w:hint="eastAsia"/>
                <w:b/>
                <w:bCs/>
                <w:i/>
                <w:iCs/>
                <w:color w:val="660E7A"/>
                <w:sz w:val="23"/>
                <w:szCs w:val="23"/>
              </w:rPr>
              <w:t>y</w:t>
            </w:r>
            <w:r w:rsidRPr="009B059E">
              <w:rPr>
                <w:rFonts w:ascii="宋体" w:hAnsi="宋体" w:cs="宋体" w:hint="eastAsia"/>
                <w:i/>
                <w:iCs/>
                <w:color w:val="808080"/>
                <w:sz w:val="23"/>
                <w:szCs w:val="23"/>
              </w:rPr>
              <w:t>//b</w:t>
            </w:r>
            <w:r w:rsidRPr="009B059E">
              <w:rPr>
                <w:rFonts w:ascii="宋体" w:hAnsi="宋体" w:cs="宋体" w:hint="eastAsia"/>
                <w:i/>
                <w:iCs/>
                <w:color w:val="808080"/>
                <w:sz w:val="23"/>
                <w:szCs w:val="23"/>
              </w:rPr>
              <w:br/>
            </w:r>
            <w:r w:rsidRPr="009B059E">
              <w:rPr>
                <w:rFonts w:ascii="宋体" w:hAnsi="宋体" w:cs="宋体" w:hint="eastAsia"/>
                <w:b/>
                <w:bCs/>
                <w:i/>
                <w:iCs/>
                <w:color w:val="660E7A"/>
                <w:sz w:val="23"/>
                <w:szCs w:val="23"/>
              </w:rPr>
              <w:lastRenderedPageBreak/>
              <w:t>z</w:t>
            </w:r>
            <w:r w:rsidRPr="009B059E">
              <w:rPr>
                <w:rFonts w:ascii="宋体" w:hAnsi="宋体" w:cs="宋体" w:hint="eastAsia"/>
                <w:i/>
                <w:iCs/>
                <w:color w:val="808080"/>
                <w:sz w:val="23"/>
                <w:szCs w:val="23"/>
              </w:rPr>
              <w:t>//c</w:t>
            </w:r>
            <w:r w:rsidRPr="009B059E">
              <w:rPr>
                <w:rFonts w:ascii="宋体" w:hAnsi="宋体" w:cs="宋体" w:hint="eastAsia"/>
                <w:i/>
                <w:iCs/>
                <w:color w:val="808080"/>
                <w:sz w:val="23"/>
                <w:szCs w:val="23"/>
              </w:rPr>
              <w:br/>
            </w:r>
            <w:r w:rsidRPr="009B059E">
              <w:rPr>
                <w:rFonts w:ascii="宋体" w:hAnsi="宋体" w:cs="宋体" w:hint="eastAsia"/>
                <w:i/>
                <w:iCs/>
                <w:color w:val="808080"/>
                <w:sz w:val="23"/>
                <w:szCs w:val="23"/>
              </w:rPr>
              <w:br/>
            </w:r>
            <w:r w:rsidRPr="009B059E">
              <w:rPr>
                <w:rFonts w:ascii="宋体" w:hAnsi="宋体" w:cs="宋体" w:hint="eastAsia"/>
                <w:b/>
                <w:bCs/>
                <w:color w:val="000080"/>
                <w:sz w:val="23"/>
                <w:szCs w:val="23"/>
              </w:rPr>
              <w:t xml:space="preserve">function </w:t>
            </w:r>
            <w:r w:rsidRPr="009B059E">
              <w:rPr>
                <w:rFonts w:ascii="宋体" w:hAnsi="宋体" w:cs="宋体" w:hint="eastAsia"/>
                <w:i/>
                <w:iCs/>
                <w:color w:val="000000"/>
                <w:sz w:val="23"/>
                <w:szCs w:val="23"/>
              </w:rPr>
              <w:t>f</w:t>
            </w:r>
            <w:r w:rsidRPr="009B059E">
              <w:rPr>
                <w:rFonts w:ascii="宋体" w:hAnsi="宋体" w:cs="宋体" w:hint="eastAsia"/>
                <w:color w:val="000000"/>
                <w:sz w:val="23"/>
                <w:szCs w:val="23"/>
              </w:rPr>
              <w:t>() {</w:t>
            </w:r>
            <w:r w:rsidRPr="009B059E">
              <w:rPr>
                <w:rFonts w:ascii="宋体" w:hAnsi="宋体" w:cs="宋体" w:hint="eastAsia"/>
                <w:color w:val="000000"/>
                <w:sz w:val="23"/>
                <w:szCs w:val="23"/>
              </w:rPr>
              <w:br/>
              <w:t xml:space="preserve">    </w:t>
            </w:r>
            <w:r w:rsidRPr="009B059E">
              <w:rPr>
                <w:rFonts w:ascii="宋体" w:hAnsi="宋体" w:cs="宋体" w:hint="eastAsia"/>
                <w:b/>
                <w:bCs/>
                <w:i/>
                <w:iCs/>
                <w:color w:val="660E7A"/>
                <w:sz w:val="23"/>
                <w:szCs w:val="23"/>
              </w:rPr>
              <w:t>console</w:t>
            </w:r>
            <w:r w:rsidRPr="009B059E">
              <w:rPr>
                <w:rFonts w:ascii="宋体" w:hAnsi="宋体" w:cs="宋体" w:hint="eastAsia"/>
                <w:color w:val="000000"/>
                <w:sz w:val="23"/>
                <w:szCs w:val="23"/>
              </w:rPr>
              <w:t>.</w:t>
            </w:r>
            <w:r w:rsidRPr="009B059E">
              <w:rPr>
                <w:rFonts w:ascii="宋体" w:hAnsi="宋体" w:cs="宋体" w:hint="eastAsia"/>
                <w:color w:val="7A7A43"/>
                <w:sz w:val="23"/>
                <w:szCs w:val="23"/>
              </w:rPr>
              <w:t>log</w:t>
            </w:r>
            <w:r w:rsidRPr="009B059E">
              <w:rPr>
                <w:rFonts w:ascii="宋体" w:hAnsi="宋体" w:cs="宋体" w:hint="eastAsia"/>
                <w:color w:val="000000"/>
                <w:sz w:val="23"/>
                <w:szCs w:val="23"/>
              </w:rPr>
              <w:t>(</w:t>
            </w:r>
            <w:r w:rsidRPr="009B059E">
              <w:rPr>
                <w:rFonts w:ascii="宋体" w:hAnsi="宋体" w:cs="宋体" w:hint="eastAsia"/>
                <w:b/>
                <w:bCs/>
                <w:color w:val="008000"/>
                <w:sz w:val="23"/>
                <w:szCs w:val="23"/>
              </w:rPr>
              <w:t>'f()'</w:t>
            </w:r>
            <w:r w:rsidRPr="009B059E">
              <w:rPr>
                <w:rFonts w:ascii="宋体" w:hAnsi="宋体" w:cs="宋体" w:hint="eastAsia"/>
                <w:color w:val="000000"/>
                <w:sz w:val="23"/>
                <w:szCs w:val="23"/>
              </w:rPr>
              <w:t>);</w:t>
            </w:r>
            <w:r w:rsidRPr="009B059E">
              <w:rPr>
                <w:rFonts w:ascii="宋体" w:hAnsi="宋体" w:cs="宋体" w:hint="eastAsia"/>
                <w:color w:val="000000"/>
                <w:sz w:val="23"/>
                <w:szCs w:val="23"/>
              </w:rPr>
              <w:br/>
              <w:t>}</w:t>
            </w:r>
            <w:r w:rsidRPr="009B059E">
              <w:rPr>
                <w:rFonts w:ascii="宋体" w:hAnsi="宋体" w:cs="宋体" w:hint="eastAsia"/>
                <w:color w:val="000000"/>
                <w:sz w:val="23"/>
                <w:szCs w:val="23"/>
              </w:rPr>
              <w:br/>
              <w:t>let [</w:t>
            </w:r>
            <w:r w:rsidRPr="009B059E">
              <w:rPr>
                <w:rFonts w:ascii="宋体" w:hAnsi="宋体" w:cs="宋体" w:hint="eastAsia"/>
                <w:b/>
                <w:bCs/>
                <w:i/>
                <w:iCs/>
                <w:color w:val="660E7A"/>
                <w:sz w:val="23"/>
                <w:szCs w:val="23"/>
              </w:rPr>
              <w:t xml:space="preserve">u </w:t>
            </w:r>
            <w:r w:rsidRPr="009B059E">
              <w:rPr>
                <w:rFonts w:ascii="宋体" w:hAnsi="宋体" w:cs="宋体" w:hint="eastAsia"/>
                <w:color w:val="000000"/>
                <w:sz w:val="23"/>
                <w:szCs w:val="23"/>
              </w:rPr>
              <w:t xml:space="preserve">= </w:t>
            </w:r>
            <w:r w:rsidRPr="009B059E">
              <w:rPr>
                <w:rFonts w:ascii="宋体" w:hAnsi="宋体" w:cs="宋体" w:hint="eastAsia"/>
                <w:i/>
                <w:iCs/>
                <w:color w:val="000000"/>
                <w:sz w:val="23"/>
                <w:szCs w:val="23"/>
              </w:rPr>
              <w:t>f</w:t>
            </w:r>
            <w:r w:rsidRPr="009B059E">
              <w:rPr>
                <w:rFonts w:ascii="宋体" w:hAnsi="宋体" w:cs="宋体" w:hint="eastAsia"/>
                <w:color w:val="000000"/>
                <w:sz w:val="23"/>
                <w:szCs w:val="23"/>
              </w:rPr>
              <w:t xml:space="preserve">(), </w:t>
            </w:r>
            <w:r w:rsidRPr="009B059E">
              <w:rPr>
                <w:rFonts w:ascii="宋体" w:hAnsi="宋体" w:cs="宋体" w:hint="eastAsia"/>
                <w:b/>
                <w:bCs/>
                <w:i/>
                <w:iCs/>
                <w:color w:val="660E7A"/>
                <w:sz w:val="23"/>
                <w:szCs w:val="23"/>
              </w:rPr>
              <w:t xml:space="preserve">v </w:t>
            </w:r>
            <w:r w:rsidRPr="009B059E">
              <w:rPr>
                <w:rFonts w:ascii="宋体" w:hAnsi="宋体" w:cs="宋体" w:hint="eastAsia"/>
                <w:color w:val="000000"/>
                <w:sz w:val="23"/>
                <w:szCs w:val="23"/>
              </w:rPr>
              <w:t xml:space="preserve">= </w:t>
            </w:r>
            <w:r w:rsidRPr="009B059E">
              <w:rPr>
                <w:rFonts w:ascii="宋体" w:hAnsi="宋体" w:cs="宋体" w:hint="eastAsia"/>
                <w:i/>
                <w:iCs/>
                <w:color w:val="000000"/>
                <w:sz w:val="23"/>
                <w:szCs w:val="23"/>
              </w:rPr>
              <w:t>f</w:t>
            </w:r>
            <w:r w:rsidRPr="009B059E">
              <w:rPr>
                <w:rFonts w:ascii="宋体" w:hAnsi="宋体" w:cs="宋体" w:hint="eastAsia"/>
                <w:color w:val="000000"/>
                <w:sz w:val="23"/>
                <w:szCs w:val="23"/>
              </w:rPr>
              <w:t>()] = [</w:t>
            </w:r>
            <w:r w:rsidRPr="009B059E">
              <w:rPr>
                <w:rFonts w:ascii="宋体" w:hAnsi="宋体" w:cs="宋体" w:hint="eastAsia"/>
                <w:color w:val="0000FF"/>
                <w:sz w:val="23"/>
                <w:szCs w:val="23"/>
              </w:rPr>
              <w:t>1</w:t>
            </w:r>
            <w:r w:rsidRPr="009B059E">
              <w:rPr>
                <w:rFonts w:ascii="宋体" w:hAnsi="宋体" w:cs="宋体" w:hint="eastAsia"/>
                <w:color w:val="000000"/>
                <w:sz w:val="23"/>
                <w:szCs w:val="23"/>
              </w:rPr>
              <w:t>];</w:t>
            </w:r>
            <w:r w:rsidRPr="009B059E">
              <w:rPr>
                <w:rFonts w:ascii="宋体" w:hAnsi="宋体" w:cs="宋体" w:hint="eastAsia"/>
                <w:color w:val="000000"/>
                <w:sz w:val="23"/>
                <w:szCs w:val="23"/>
              </w:rPr>
              <w:br/>
            </w:r>
            <w:r w:rsidRPr="009B059E">
              <w:rPr>
                <w:rFonts w:ascii="宋体" w:hAnsi="宋体" w:cs="宋体" w:hint="eastAsia"/>
                <w:b/>
                <w:bCs/>
                <w:i/>
                <w:iCs/>
                <w:color w:val="660E7A"/>
                <w:sz w:val="23"/>
                <w:szCs w:val="23"/>
              </w:rPr>
              <w:t>u</w:t>
            </w:r>
            <w:r w:rsidRPr="009B059E">
              <w:rPr>
                <w:rFonts w:ascii="宋体" w:hAnsi="宋体" w:cs="宋体" w:hint="eastAsia"/>
                <w:i/>
                <w:iCs/>
                <w:color w:val="808080"/>
                <w:sz w:val="23"/>
                <w:szCs w:val="23"/>
              </w:rPr>
              <w:t>//u指向的函数不执行</w:t>
            </w:r>
            <w:r w:rsidRPr="009B059E">
              <w:rPr>
                <w:rFonts w:ascii="宋体" w:hAnsi="宋体" w:cs="宋体" w:hint="eastAsia"/>
                <w:i/>
                <w:iCs/>
                <w:color w:val="808080"/>
                <w:sz w:val="23"/>
                <w:szCs w:val="23"/>
              </w:rPr>
              <w:br/>
            </w:r>
            <w:r w:rsidRPr="009B059E">
              <w:rPr>
                <w:rFonts w:ascii="宋体" w:hAnsi="宋体" w:cs="宋体" w:hint="eastAsia"/>
                <w:b/>
                <w:bCs/>
                <w:i/>
                <w:iCs/>
                <w:color w:val="660E7A"/>
                <w:sz w:val="23"/>
                <w:szCs w:val="23"/>
              </w:rPr>
              <w:t>v</w:t>
            </w:r>
            <w:r w:rsidRPr="009B059E">
              <w:rPr>
                <w:rFonts w:ascii="宋体" w:hAnsi="宋体" w:cs="宋体" w:hint="eastAsia"/>
                <w:i/>
                <w:iCs/>
                <w:color w:val="808080"/>
                <w:sz w:val="23"/>
                <w:szCs w:val="23"/>
              </w:rPr>
              <w:t>//v指向的函数执行</w:t>
            </w:r>
          </w:p>
        </w:tc>
      </w:tr>
    </w:tbl>
    <w:p w14:paraId="08F42964" w14:textId="77777777" w:rsidR="009B059E" w:rsidRPr="006C5A4B" w:rsidRDefault="009B059E" w:rsidP="009B059E">
      <w:pPr>
        <w:pStyle w:val="a8"/>
        <w:ind w:left="840" w:firstLineChars="0" w:firstLine="0"/>
      </w:pPr>
    </w:p>
    <w:p w14:paraId="10541D15" w14:textId="74F7A71C" w:rsidR="009B059E" w:rsidRPr="009B059E" w:rsidRDefault="008E1A6B" w:rsidP="00167F93">
      <w:pPr>
        <w:pStyle w:val="4"/>
      </w:pPr>
      <w:r>
        <w:rPr>
          <w:rFonts w:hint="eastAsia"/>
        </w:rPr>
        <w:t>对象</w:t>
      </w:r>
      <w:r w:rsidR="009B059E">
        <w:rPr>
          <w:rFonts w:hint="eastAsia"/>
        </w:rPr>
        <w:t>的</w:t>
      </w:r>
      <w:r>
        <w:rPr>
          <w:rFonts w:hint="eastAsia"/>
        </w:rPr>
        <w:t>解构</w:t>
      </w:r>
      <w:r w:rsidR="009B059E">
        <w:rPr>
          <w:rFonts w:hint="eastAsia"/>
        </w:rPr>
        <w:t>赋值</w:t>
      </w:r>
    </w:p>
    <w:p w14:paraId="35011F64" w14:textId="22EFD0A3" w:rsidR="008E1A6B" w:rsidRDefault="008E1A6B" w:rsidP="00167F93">
      <w:pPr>
        <w:pStyle w:val="5"/>
        <w:numPr>
          <w:ilvl w:val="0"/>
          <w:numId w:val="58"/>
        </w:numPr>
        <w:ind w:right="210"/>
      </w:pPr>
      <w:r>
        <w:rPr>
          <w:rFonts w:hint="eastAsia"/>
        </w:rPr>
        <w:t>基本语法</w:t>
      </w:r>
    </w:p>
    <w:p w14:paraId="6523B3E9" w14:textId="5F559CB1" w:rsidR="008E1A6B" w:rsidRDefault="00167F93" w:rsidP="00167F93">
      <w:pPr>
        <w:pStyle w:val="a8"/>
        <w:numPr>
          <w:ilvl w:val="0"/>
          <w:numId w:val="60"/>
        </w:numPr>
        <w:ind w:firstLineChars="0"/>
      </w:pPr>
      <w:r>
        <w:rPr>
          <w:rFonts w:hint="eastAsia"/>
        </w:rPr>
        <w:t>对象的解构与数组概念差不多，但是数组解构是通过下标为变量赋予对应的值，而对象解构是通过属性名为变量赋予对应的值，所以对象不用关心属性的顺序，而数组顺序必须一一对应</w:t>
      </w:r>
    </w:p>
    <w:tbl>
      <w:tblPr>
        <w:tblStyle w:val="ac"/>
        <w:tblW w:w="0" w:type="auto"/>
        <w:tblInd w:w="840" w:type="dxa"/>
        <w:tblLook w:val="04A0" w:firstRow="1" w:lastRow="0" w:firstColumn="1" w:lastColumn="0" w:noHBand="0" w:noVBand="1"/>
      </w:tblPr>
      <w:tblGrid>
        <w:gridCol w:w="7456"/>
      </w:tblGrid>
      <w:tr w:rsidR="00167F93" w14:paraId="6CC2904D" w14:textId="77777777" w:rsidTr="00167F93">
        <w:tc>
          <w:tcPr>
            <w:tcW w:w="8296" w:type="dxa"/>
          </w:tcPr>
          <w:p w14:paraId="6E812DAF" w14:textId="125FC1D8" w:rsidR="00167F93" w:rsidRPr="00167F93" w:rsidRDefault="00167F93" w:rsidP="00167F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167F93">
              <w:rPr>
                <w:rFonts w:ascii="宋体" w:hAnsi="宋体" w:cs="宋体" w:hint="eastAsia"/>
                <w:color w:val="000000"/>
                <w:sz w:val="23"/>
                <w:szCs w:val="23"/>
              </w:rPr>
              <w:t xml:space="preserve">let { </w:t>
            </w:r>
            <w:r w:rsidRPr="00167F93">
              <w:rPr>
                <w:rFonts w:ascii="宋体" w:hAnsi="宋体" w:cs="宋体" w:hint="eastAsia"/>
                <w:b/>
                <w:bCs/>
                <w:color w:val="660E7A"/>
                <w:sz w:val="23"/>
                <w:szCs w:val="23"/>
              </w:rPr>
              <w:t>bar</w:t>
            </w:r>
            <w:r w:rsidRPr="00167F93">
              <w:rPr>
                <w:rFonts w:ascii="宋体" w:hAnsi="宋体" w:cs="宋体" w:hint="eastAsia"/>
                <w:color w:val="000000"/>
                <w:sz w:val="23"/>
                <w:szCs w:val="23"/>
              </w:rPr>
              <w:t xml:space="preserve">, </w:t>
            </w:r>
            <w:r w:rsidRPr="00167F93">
              <w:rPr>
                <w:rFonts w:ascii="宋体" w:hAnsi="宋体" w:cs="宋体" w:hint="eastAsia"/>
                <w:b/>
                <w:bCs/>
                <w:color w:val="660E7A"/>
                <w:sz w:val="23"/>
                <w:szCs w:val="23"/>
              </w:rPr>
              <w:t xml:space="preserve">foo </w:t>
            </w:r>
            <w:r w:rsidRPr="00167F93">
              <w:rPr>
                <w:rFonts w:ascii="宋体" w:hAnsi="宋体" w:cs="宋体" w:hint="eastAsia"/>
                <w:color w:val="000000"/>
                <w:sz w:val="23"/>
                <w:szCs w:val="23"/>
              </w:rPr>
              <w:t xml:space="preserve">} = { </w:t>
            </w:r>
            <w:r w:rsidRPr="00167F93">
              <w:rPr>
                <w:rFonts w:ascii="宋体" w:hAnsi="宋体" w:cs="宋体" w:hint="eastAsia"/>
                <w:b/>
                <w:bCs/>
                <w:color w:val="660E7A"/>
                <w:sz w:val="23"/>
                <w:szCs w:val="23"/>
              </w:rPr>
              <w:t>foo</w:t>
            </w:r>
            <w:r w:rsidRPr="00167F93">
              <w:rPr>
                <w:rFonts w:ascii="宋体" w:hAnsi="宋体" w:cs="宋体" w:hint="eastAsia"/>
                <w:color w:val="000000"/>
                <w:sz w:val="23"/>
                <w:szCs w:val="23"/>
              </w:rPr>
              <w:t xml:space="preserve">: </w:t>
            </w:r>
            <w:r w:rsidRPr="00167F93">
              <w:rPr>
                <w:rFonts w:ascii="宋体" w:hAnsi="宋体" w:cs="宋体" w:hint="eastAsia"/>
                <w:b/>
                <w:bCs/>
                <w:color w:val="008000"/>
                <w:sz w:val="23"/>
                <w:szCs w:val="23"/>
              </w:rPr>
              <w:t>"aaa"</w:t>
            </w:r>
            <w:r w:rsidRPr="00167F93">
              <w:rPr>
                <w:rFonts w:ascii="宋体" w:hAnsi="宋体" w:cs="宋体" w:hint="eastAsia"/>
                <w:color w:val="000000"/>
                <w:sz w:val="23"/>
                <w:szCs w:val="23"/>
              </w:rPr>
              <w:t xml:space="preserve">, </w:t>
            </w:r>
            <w:r w:rsidRPr="00167F93">
              <w:rPr>
                <w:rFonts w:ascii="宋体" w:hAnsi="宋体" w:cs="宋体" w:hint="eastAsia"/>
                <w:b/>
                <w:bCs/>
                <w:color w:val="660E7A"/>
                <w:sz w:val="23"/>
                <w:szCs w:val="23"/>
              </w:rPr>
              <w:t>bar</w:t>
            </w:r>
            <w:r w:rsidRPr="00167F93">
              <w:rPr>
                <w:rFonts w:ascii="宋体" w:hAnsi="宋体" w:cs="宋体" w:hint="eastAsia"/>
                <w:color w:val="000000"/>
                <w:sz w:val="23"/>
                <w:szCs w:val="23"/>
              </w:rPr>
              <w:t xml:space="preserve">: </w:t>
            </w:r>
            <w:r w:rsidRPr="00167F93">
              <w:rPr>
                <w:rFonts w:ascii="宋体" w:hAnsi="宋体" w:cs="宋体" w:hint="eastAsia"/>
                <w:b/>
                <w:bCs/>
                <w:color w:val="008000"/>
                <w:sz w:val="23"/>
                <w:szCs w:val="23"/>
              </w:rPr>
              <w:t xml:space="preserve">"bbb" </w:t>
            </w:r>
            <w:r w:rsidRPr="00167F93">
              <w:rPr>
                <w:rFonts w:ascii="宋体" w:hAnsi="宋体" w:cs="宋体" w:hint="eastAsia"/>
                <w:color w:val="000000"/>
                <w:sz w:val="23"/>
                <w:szCs w:val="23"/>
              </w:rPr>
              <w:t>};</w:t>
            </w:r>
            <w:r w:rsidRPr="00167F93">
              <w:rPr>
                <w:rFonts w:ascii="宋体" w:hAnsi="宋体" w:cs="宋体" w:hint="eastAsia"/>
                <w:color w:val="000000"/>
                <w:sz w:val="23"/>
                <w:szCs w:val="23"/>
              </w:rPr>
              <w:br/>
            </w:r>
            <w:r w:rsidRPr="00167F93">
              <w:rPr>
                <w:rFonts w:ascii="宋体" w:hAnsi="宋体" w:cs="宋体" w:hint="eastAsia"/>
                <w:b/>
                <w:bCs/>
                <w:color w:val="660E7A"/>
                <w:sz w:val="23"/>
                <w:szCs w:val="23"/>
              </w:rPr>
              <w:t xml:space="preserve">foo </w:t>
            </w:r>
            <w:r w:rsidRPr="00167F93">
              <w:rPr>
                <w:rFonts w:ascii="宋体" w:hAnsi="宋体" w:cs="宋体" w:hint="eastAsia"/>
                <w:i/>
                <w:iCs/>
                <w:color w:val="808080"/>
                <w:sz w:val="23"/>
                <w:szCs w:val="23"/>
              </w:rPr>
              <w:t>// "aaa"</w:t>
            </w:r>
            <w:r w:rsidRPr="00167F93">
              <w:rPr>
                <w:rFonts w:ascii="宋体" w:hAnsi="宋体" w:cs="宋体" w:hint="eastAsia"/>
                <w:i/>
                <w:iCs/>
                <w:color w:val="808080"/>
                <w:sz w:val="23"/>
                <w:szCs w:val="23"/>
              </w:rPr>
              <w:br/>
            </w:r>
            <w:r w:rsidRPr="00167F93">
              <w:rPr>
                <w:rFonts w:ascii="宋体" w:hAnsi="宋体" w:cs="宋体" w:hint="eastAsia"/>
                <w:b/>
                <w:bCs/>
                <w:color w:val="660E7A"/>
                <w:sz w:val="23"/>
                <w:szCs w:val="23"/>
              </w:rPr>
              <w:t xml:space="preserve">bar </w:t>
            </w:r>
            <w:r w:rsidRPr="00167F93">
              <w:rPr>
                <w:rFonts w:ascii="宋体" w:hAnsi="宋体" w:cs="宋体" w:hint="eastAsia"/>
                <w:i/>
                <w:iCs/>
                <w:color w:val="808080"/>
                <w:sz w:val="23"/>
                <w:szCs w:val="23"/>
              </w:rPr>
              <w:t>// "bbb"</w:t>
            </w:r>
            <w:r w:rsidRPr="00167F93">
              <w:rPr>
                <w:rFonts w:ascii="宋体" w:hAnsi="宋体" w:cs="宋体" w:hint="eastAsia"/>
                <w:i/>
                <w:iCs/>
                <w:color w:val="808080"/>
                <w:sz w:val="23"/>
                <w:szCs w:val="23"/>
              </w:rPr>
              <w:br/>
            </w:r>
            <w:r w:rsidRPr="00167F93">
              <w:rPr>
                <w:rFonts w:ascii="宋体" w:hAnsi="宋体" w:cs="宋体" w:hint="eastAsia"/>
                <w:i/>
                <w:iCs/>
                <w:color w:val="808080"/>
                <w:sz w:val="23"/>
                <w:szCs w:val="23"/>
              </w:rPr>
              <w:br/>
            </w:r>
            <w:r w:rsidRPr="00167F93">
              <w:rPr>
                <w:rFonts w:ascii="宋体" w:hAnsi="宋体" w:cs="宋体" w:hint="eastAsia"/>
                <w:color w:val="000000"/>
                <w:sz w:val="23"/>
                <w:szCs w:val="23"/>
              </w:rPr>
              <w:t xml:space="preserve">let { </w:t>
            </w:r>
            <w:r w:rsidRPr="00167F93">
              <w:rPr>
                <w:rFonts w:ascii="宋体" w:hAnsi="宋体" w:cs="宋体" w:hint="eastAsia"/>
                <w:b/>
                <w:bCs/>
                <w:i/>
                <w:iCs/>
                <w:color w:val="660E7A"/>
                <w:sz w:val="23"/>
                <w:szCs w:val="23"/>
              </w:rPr>
              <w:t xml:space="preserve">baz </w:t>
            </w:r>
            <w:r w:rsidRPr="00167F93">
              <w:rPr>
                <w:rFonts w:ascii="宋体" w:hAnsi="宋体" w:cs="宋体" w:hint="eastAsia"/>
                <w:color w:val="000000"/>
                <w:sz w:val="23"/>
                <w:szCs w:val="23"/>
              </w:rPr>
              <w:t xml:space="preserve">} = { </w:t>
            </w:r>
            <w:r w:rsidRPr="00167F93">
              <w:rPr>
                <w:rFonts w:ascii="宋体" w:hAnsi="宋体" w:cs="宋体" w:hint="eastAsia"/>
                <w:b/>
                <w:bCs/>
                <w:color w:val="660E7A"/>
                <w:sz w:val="23"/>
                <w:szCs w:val="23"/>
              </w:rPr>
              <w:t>foo</w:t>
            </w:r>
            <w:r w:rsidRPr="00167F93">
              <w:rPr>
                <w:rFonts w:ascii="宋体" w:hAnsi="宋体" w:cs="宋体" w:hint="eastAsia"/>
                <w:color w:val="000000"/>
                <w:sz w:val="23"/>
                <w:szCs w:val="23"/>
              </w:rPr>
              <w:t xml:space="preserve">: </w:t>
            </w:r>
            <w:r w:rsidRPr="00167F93">
              <w:rPr>
                <w:rFonts w:ascii="宋体" w:hAnsi="宋体" w:cs="宋体" w:hint="eastAsia"/>
                <w:b/>
                <w:bCs/>
                <w:color w:val="008000"/>
                <w:sz w:val="23"/>
                <w:szCs w:val="23"/>
              </w:rPr>
              <w:t>"aaa"</w:t>
            </w:r>
            <w:r w:rsidRPr="00167F93">
              <w:rPr>
                <w:rFonts w:ascii="宋体" w:hAnsi="宋体" w:cs="宋体" w:hint="eastAsia"/>
                <w:color w:val="000000"/>
                <w:sz w:val="23"/>
                <w:szCs w:val="23"/>
              </w:rPr>
              <w:t xml:space="preserve">, </w:t>
            </w:r>
            <w:r w:rsidRPr="00167F93">
              <w:rPr>
                <w:rFonts w:ascii="宋体" w:hAnsi="宋体" w:cs="宋体" w:hint="eastAsia"/>
                <w:b/>
                <w:bCs/>
                <w:color w:val="660E7A"/>
                <w:sz w:val="23"/>
                <w:szCs w:val="23"/>
              </w:rPr>
              <w:t>bar</w:t>
            </w:r>
            <w:r w:rsidRPr="00167F93">
              <w:rPr>
                <w:rFonts w:ascii="宋体" w:hAnsi="宋体" w:cs="宋体" w:hint="eastAsia"/>
                <w:color w:val="000000"/>
                <w:sz w:val="23"/>
                <w:szCs w:val="23"/>
              </w:rPr>
              <w:t xml:space="preserve">: </w:t>
            </w:r>
            <w:r w:rsidRPr="00167F93">
              <w:rPr>
                <w:rFonts w:ascii="宋体" w:hAnsi="宋体" w:cs="宋体" w:hint="eastAsia"/>
                <w:b/>
                <w:bCs/>
                <w:color w:val="008000"/>
                <w:sz w:val="23"/>
                <w:szCs w:val="23"/>
              </w:rPr>
              <w:t xml:space="preserve">"bbb" </w:t>
            </w:r>
            <w:r w:rsidRPr="00167F93">
              <w:rPr>
                <w:rFonts w:ascii="宋体" w:hAnsi="宋体" w:cs="宋体" w:hint="eastAsia"/>
                <w:color w:val="000000"/>
                <w:sz w:val="23"/>
                <w:szCs w:val="23"/>
              </w:rPr>
              <w:t>};</w:t>
            </w:r>
            <w:r w:rsidRPr="00167F93">
              <w:rPr>
                <w:rFonts w:ascii="宋体" w:hAnsi="宋体" w:cs="宋体" w:hint="eastAsia"/>
                <w:color w:val="000000"/>
                <w:sz w:val="23"/>
                <w:szCs w:val="23"/>
              </w:rPr>
              <w:br/>
            </w:r>
            <w:r w:rsidRPr="00167F93">
              <w:rPr>
                <w:rFonts w:ascii="宋体" w:hAnsi="宋体" w:cs="宋体" w:hint="eastAsia"/>
                <w:b/>
                <w:bCs/>
                <w:i/>
                <w:iCs/>
                <w:color w:val="660E7A"/>
                <w:sz w:val="23"/>
                <w:szCs w:val="23"/>
              </w:rPr>
              <w:t xml:space="preserve">baz </w:t>
            </w:r>
            <w:r w:rsidRPr="00167F93">
              <w:rPr>
                <w:rFonts w:ascii="宋体" w:hAnsi="宋体" w:cs="宋体" w:hint="eastAsia"/>
                <w:i/>
                <w:iCs/>
                <w:color w:val="808080"/>
                <w:sz w:val="23"/>
                <w:szCs w:val="23"/>
              </w:rPr>
              <w:t>// undefined</w:t>
            </w:r>
          </w:p>
        </w:tc>
      </w:tr>
    </w:tbl>
    <w:p w14:paraId="72692CA8" w14:textId="77777777" w:rsidR="00167F93" w:rsidRDefault="00167F93" w:rsidP="00167F93">
      <w:pPr>
        <w:pStyle w:val="a8"/>
        <w:ind w:left="840" w:firstLineChars="0" w:firstLine="0"/>
      </w:pPr>
    </w:p>
    <w:p w14:paraId="78928315" w14:textId="3034F5FC" w:rsidR="00167F93" w:rsidRDefault="00401405" w:rsidP="00167F93">
      <w:pPr>
        <w:pStyle w:val="a8"/>
        <w:numPr>
          <w:ilvl w:val="0"/>
          <w:numId w:val="60"/>
        </w:numPr>
        <w:ind w:firstLineChars="0"/>
      </w:pPr>
      <w:r>
        <w:rPr>
          <w:rFonts w:hint="eastAsia"/>
        </w:rPr>
        <w:t>上面这种形式只是当变量名与属性名相同时的</w:t>
      </w:r>
      <w:r w:rsidR="00CE05BA">
        <w:rPr>
          <w:rFonts w:hint="eastAsia"/>
        </w:rPr>
        <w:t>简写方式，其完整写法等号左边的变量也应该是key</w:t>
      </w:r>
      <w:r w:rsidR="00CE05BA">
        <w:t>:value</w:t>
      </w:r>
      <w:r w:rsidR="00CE05BA">
        <w:rPr>
          <w:rFonts w:hint="eastAsia"/>
        </w:rPr>
        <w:t>的形式</w:t>
      </w:r>
    </w:p>
    <w:p w14:paraId="7ACD9ED5" w14:textId="5A1FA5FC" w:rsidR="00CE05BA" w:rsidRDefault="00CE05BA" w:rsidP="00CE05BA">
      <w:pPr>
        <w:pStyle w:val="a8"/>
        <w:ind w:left="840" w:firstLineChars="0" w:firstLine="0"/>
      </w:pPr>
      <w:r>
        <w:rPr>
          <w:rFonts w:hint="eastAsia"/>
        </w:rPr>
        <w:t>简写：</w:t>
      </w:r>
    </w:p>
    <w:tbl>
      <w:tblPr>
        <w:tblStyle w:val="ac"/>
        <w:tblW w:w="0" w:type="auto"/>
        <w:tblInd w:w="1271" w:type="dxa"/>
        <w:tblLook w:val="04A0" w:firstRow="1" w:lastRow="0" w:firstColumn="1" w:lastColumn="0" w:noHBand="0" w:noVBand="1"/>
      </w:tblPr>
      <w:tblGrid>
        <w:gridCol w:w="7025"/>
      </w:tblGrid>
      <w:tr w:rsidR="00CE05BA" w14:paraId="253140E4" w14:textId="77777777" w:rsidTr="00CE05BA">
        <w:tc>
          <w:tcPr>
            <w:tcW w:w="7025" w:type="dxa"/>
          </w:tcPr>
          <w:p w14:paraId="76869C90" w14:textId="658E9416" w:rsidR="00CE05BA" w:rsidRPr="00CE05BA" w:rsidRDefault="00CE05BA" w:rsidP="00CE05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167F93">
              <w:rPr>
                <w:rFonts w:ascii="宋体" w:hAnsi="宋体" w:cs="宋体" w:hint="eastAsia"/>
                <w:color w:val="000000"/>
                <w:sz w:val="23"/>
                <w:szCs w:val="23"/>
              </w:rPr>
              <w:t xml:space="preserve">let { </w:t>
            </w:r>
            <w:r w:rsidRPr="00167F93">
              <w:rPr>
                <w:rFonts w:ascii="宋体" w:hAnsi="宋体" w:cs="宋体" w:hint="eastAsia"/>
                <w:b/>
                <w:bCs/>
                <w:color w:val="660E7A"/>
                <w:sz w:val="23"/>
                <w:szCs w:val="23"/>
              </w:rPr>
              <w:t>bar</w:t>
            </w:r>
            <w:r w:rsidRPr="00167F93">
              <w:rPr>
                <w:rFonts w:ascii="宋体" w:hAnsi="宋体" w:cs="宋体" w:hint="eastAsia"/>
                <w:color w:val="000000"/>
                <w:sz w:val="23"/>
                <w:szCs w:val="23"/>
              </w:rPr>
              <w:t xml:space="preserve">, </w:t>
            </w:r>
            <w:r w:rsidRPr="00167F93">
              <w:rPr>
                <w:rFonts w:ascii="宋体" w:hAnsi="宋体" w:cs="宋体" w:hint="eastAsia"/>
                <w:b/>
                <w:bCs/>
                <w:color w:val="660E7A"/>
                <w:sz w:val="23"/>
                <w:szCs w:val="23"/>
              </w:rPr>
              <w:t xml:space="preserve">foo </w:t>
            </w:r>
            <w:r w:rsidRPr="00167F93">
              <w:rPr>
                <w:rFonts w:ascii="宋体" w:hAnsi="宋体" w:cs="宋体" w:hint="eastAsia"/>
                <w:color w:val="000000"/>
                <w:sz w:val="23"/>
                <w:szCs w:val="23"/>
              </w:rPr>
              <w:t xml:space="preserve">} = { </w:t>
            </w:r>
            <w:r w:rsidRPr="00167F93">
              <w:rPr>
                <w:rFonts w:ascii="宋体" w:hAnsi="宋体" w:cs="宋体" w:hint="eastAsia"/>
                <w:b/>
                <w:bCs/>
                <w:color w:val="660E7A"/>
                <w:sz w:val="23"/>
                <w:szCs w:val="23"/>
              </w:rPr>
              <w:t>foo</w:t>
            </w:r>
            <w:r w:rsidRPr="00167F93">
              <w:rPr>
                <w:rFonts w:ascii="宋体" w:hAnsi="宋体" w:cs="宋体" w:hint="eastAsia"/>
                <w:color w:val="000000"/>
                <w:sz w:val="23"/>
                <w:szCs w:val="23"/>
              </w:rPr>
              <w:t xml:space="preserve">: </w:t>
            </w:r>
            <w:r w:rsidRPr="00167F93">
              <w:rPr>
                <w:rFonts w:ascii="宋体" w:hAnsi="宋体" w:cs="宋体" w:hint="eastAsia"/>
                <w:b/>
                <w:bCs/>
                <w:color w:val="008000"/>
                <w:sz w:val="23"/>
                <w:szCs w:val="23"/>
              </w:rPr>
              <w:t>"aaa"</w:t>
            </w:r>
            <w:r w:rsidRPr="00167F93">
              <w:rPr>
                <w:rFonts w:ascii="宋体" w:hAnsi="宋体" w:cs="宋体" w:hint="eastAsia"/>
                <w:color w:val="000000"/>
                <w:sz w:val="23"/>
                <w:szCs w:val="23"/>
              </w:rPr>
              <w:t xml:space="preserve">, </w:t>
            </w:r>
            <w:r w:rsidRPr="00167F93">
              <w:rPr>
                <w:rFonts w:ascii="宋体" w:hAnsi="宋体" w:cs="宋体" w:hint="eastAsia"/>
                <w:b/>
                <w:bCs/>
                <w:color w:val="660E7A"/>
                <w:sz w:val="23"/>
                <w:szCs w:val="23"/>
              </w:rPr>
              <w:t>bar</w:t>
            </w:r>
            <w:r w:rsidRPr="00167F93">
              <w:rPr>
                <w:rFonts w:ascii="宋体" w:hAnsi="宋体" w:cs="宋体" w:hint="eastAsia"/>
                <w:color w:val="000000"/>
                <w:sz w:val="23"/>
                <w:szCs w:val="23"/>
              </w:rPr>
              <w:t xml:space="preserve">: </w:t>
            </w:r>
            <w:r w:rsidRPr="00167F93">
              <w:rPr>
                <w:rFonts w:ascii="宋体" w:hAnsi="宋体" w:cs="宋体" w:hint="eastAsia"/>
                <w:b/>
                <w:bCs/>
                <w:color w:val="008000"/>
                <w:sz w:val="23"/>
                <w:szCs w:val="23"/>
              </w:rPr>
              <w:t xml:space="preserve">"bbb" </w:t>
            </w:r>
            <w:r w:rsidRPr="00167F93">
              <w:rPr>
                <w:rFonts w:ascii="宋体" w:hAnsi="宋体" w:cs="宋体" w:hint="eastAsia"/>
                <w:color w:val="000000"/>
                <w:sz w:val="23"/>
                <w:szCs w:val="23"/>
              </w:rPr>
              <w:t>};</w:t>
            </w:r>
          </w:p>
        </w:tc>
      </w:tr>
    </w:tbl>
    <w:p w14:paraId="13CDB024" w14:textId="655EFE86" w:rsidR="00CE05BA" w:rsidRPr="008E1A6B" w:rsidRDefault="00CE05BA" w:rsidP="00CE05BA">
      <w:pPr>
        <w:pStyle w:val="a8"/>
        <w:ind w:left="840" w:firstLineChars="0" w:firstLine="0"/>
      </w:pPr>
      <w:r>
        <w:rPr>
          <w:rFonts w:hint="eastAsia"/>
        </w:rPr>
        <w:t>完整：</w:t>
      </w:r>
    </w:p>
    <w:tbl>
      <w:tblPr>
        <w:tblStyle w:val="ac"/>
        <w:tblW w:w="0" w:type="auto"/>
        <w:tblInd w:w="1271" w:type="dxa"/>
        <w:tblLook w:val="04A0" w:firstRow="1" w:lastRow="0" w:firstColumn="1" w:lastColumn="0" w:noHBand="0" w:noVBand="1"/>
      </w:tblPr>
      <w:tblGrid>
        <w:gridCol w:w="7025"/>
      </w:tblGrid>
      <w:tr w:rsidR="00CE05BA" w14:paraId="15EE9CAF" w14:textId="77777777" w:rsidTr="00CE05BA">
        <w:tc>
          <w:tcPr>
            <w:tcW w:w="7025" w:type="dxa"/>
          </w:tcPr>
          <w:p w14:paraId="58497A88" w14:textId="110386E5" w:rsidR="00CE05BA" w:rsidRPr="00CE05BA" w:rsidRDefault="00CE05BA" w:rsidP="00CE05BA">
            <w:pPr>
              <w:pStyle w:val="HTML0"/>
              <w:shd w:val="clear" w:color="auto" w:fill="FFFFFF"/>
              <w:rPr>
                <w:color w:val="000000"/>
                <w:sz w:val="23"/>
                <w:szCs w:val="23"/>
              </w:rPr>
            </w:pPr>
            <w:r>
              <w:rPr>
                <w:rFonts w:hint="eastAsia"/>
                <w:color w:val="000000"/>
                <w:sz w:val="23"/>
                <w:szCs w:val="23"/>
              </w:rPr>
              <w:t>let { bar:</w:t>
            </w:r>
            <w:r>
              <w:rPr>
                <w:rFonts w:hint="eastAsia"/>
                <w:b/>
                <w:bCs/>
                <w:color w:val="660E7A"/>
                <w:sz w:val="23"/>
                <w:szCs w:val="23"/>
              </w:rPr>
              <w:t>bar</w:t>
            </w:r>
            <w:r>
              <w:rPr>
                <w:rFonts w:hint="eastAsia"/>
                <w:color w:val="000000"/>
                <w:sz w:val="23"/>
                <w:szCs w:val="23"/>
              </w:rPr>
              <w:t>, foo:</w:t>
            </w:r>
            <w:r>
              <w:rPr>
                <w:rFonts w:hint="eastAsia"/>
                <w:b/>
                <w:bCs/>
                <w:color w:val="660E7A"/>
                <w:sz w:val="23"/>
                <w:szCs w:val="23"/>
              </w:rPr>
              <w:t xml:space="preserve">foo </w:t>
            </w:r>
            <w:r>
              <w:rPr>
                <w:rFonts w:hint="eastAsia"/>
                <w:color w:val="000000"/>
                <w:sz w:val="23"/>
                <w:szCs w:val="23"/>
              </w:rPr>
              <w:t xml:space="preserve">} = { </w:t>
            </w:r>
            <w:r>
              <w:rPr>
                <w:rFonts w:hint="eastAsia"/>
                <w:b/>
                <w:bCs/>
                <w:color w:val="660E7A"/>
                <w:sz w:val="23"/>
                <w:szCs w:val="23"/>
              </w:rPr>
              <w:t>foo</w:t>
            </w:r>
            <w:r>
              <w:rPr>
                <w:rFonts w:hint="eastAsia"/>
                <w:color w:val="000000"/>
                <w:sz w:val="23"/>
                <w:szCs w:val="23"/>
              </w:rPr>
              <w:t xml:space="preserve">: </w:t>
            </w:r>
            <w:r>
              <w:rPr>
                <w:rFonts w:hint="eastAsia"/>
                <w:b/>
                <w:bCs/>
                <w:color w:val="008000"/>
                <w:sz w:val="23"/>
                <w:szCs w:val="23"/>
              </w:rPr>
              <w:t>"aaa"</w:t>
            </w:r>
            <w:r>
              <w:rPr>
                <w:rFonts w:hint="eastAsia"/>
                <w:color w:val="000000"/>
                <w:sz w:val="23"/>
                <w:szCs w:val="23"/>
              </w:rPr>
              <w:t xml:space="preserve">, </w:t>
            </w:r>
            <w:r>
              <w:rPr>
                <w:rFonts w:hint="eastAsia"/>
                <w:b/>
                <w:bCs/>
                <w:color w:val="660E7A"/>
                <w:sz w:val="23"/>
                <w:szCs w:val="23"/>
              </w:rPr>
              <w:t>bar</w:t>
            </w:r>
            <w:r>
              <w:rPr>
                <w:rFonts w:hint="eastAsia"/>
                <w:color w:val="000000"/>
                <w:sz w:val="23"/>
                <w:szCs w:val="23"/>
              </w:rPr>
              <w:t xml:space="preserve">: </w:t>
            </w:r>
            <w:r>
              <w:rPr>
                <w:rFonts w:hint="eastAsia"/>
                <w:b/>
                <w:bCs/>
                <w:color w:val="008000"/>
                <w:sz w:val="23"/>
                <w:szCs w:val="23"/>
              </w:rPr>
              <w:t xml:space="preserve">"bbb" </w:t>
            </w:r>
            <w:r>
              <w:rPr>
                <w:rFonts w:hint="eastAsia"/>
                <w:color w:val="000000"/>
                <w:sz w:val="23"/>
                <w:szCs w:val="23"/>
              </w:rPr>
              <w:t>};</w:t>
            </w:r>
          </w:p>
        </w:tc>
      </w:tr>
    </w:tbl>
    <w:p w14:paraId="7680BD37" w14:textId="77777777" w:rsidR="00CE05BA" w:rsidRDefault="00CE05BA" w:rsidP="00CE05BA">
      <w:pPr>
        <w:pStyle w:val="a8"/>
        <w:ind w:left="840" w:firstLineChars="0" w:firstLine="0"/>
      </w:pPr>
      <w:r>
        <w:tab/>
      </w:r>
    </w:p>
    <w:p w14:paraId="013E7E4C" w14:textId="4CA90377" w:rsidR="00CE05BA" w:rsidRDefault="00CE05BA" w:rsidP="00CE05BA">
      <w:pPr>
        <w:pStyle w:val="a8"/>
        <w:ind w:left="840" w:firstLineChars="0"/>
      </w:pPr>
      <w:r>
        <w:rPr>
          <w:rFonts w:hint="eastAsia"/>
        </w:rPr>
        <w:t>进行解构时，会重复使用等号右边的对象，依次为等号左边使用逗号分隔的每个变量进行解构赋值。</w:t>
      </w:r>
    </w:p>
    <w:p w14:paraId="0AF6C360" w14:textId="27E7B732" w:rsidR="00CE05BA" w:rsidRDefault="00CE05BA" w:rsidP="00CE05BA">
      <w:pPr>
        <w:pStyle w:val="a8"/>
        <w:ind w:left="840" w:firstLineChars="0"/>
      </w:pPr>
      <w:r>
        <w:rPr>
          <w:rFonts w:hint="eastAsia"/>
        </w:rPr>
        <w:t>单次解构时，会使用等号左边键值对中的key在等号右边的对象中寻找对应的属性值，然后将属性值赋值给等号左边键值对中</w:t>
      </w:r>
      <w:r w:rsidR="00831939">
        <w:rPr>
          <w:rFonts w:hint="eastAsia"/>
        </w:rPr>
        <w:t>的</w:t>
      </w:r>
      <w:r>
        <w:rPr>
          <w:rFonts w:hint="eastAsia"/>
        </w:rPr>
        <w:t>value</w:t>
      </w:r>
      <w:r w:rsidR="00831939">
        <w:rPr>
          <w:rFonts w:hint="eastAsia"/>
        </w:rPr>
        <w:t>变量</w:t>
      </w:r>
    </w:p>
    <w:p w14:paraId="7F6BBF98" w14:textId="09A5DF47" w:rsidR="00831939" w:rsidRDefault="00831939" w:rsidP="00831939">
      <w:pPr>
        <w:pStyle w:val="a8"/>
        <w:numPr>
          <w:ilvl w:val="0"/>
          <w:numId w:val="60"/>
        </w:numPr>
        <w:ind w:firstLineChars="0"/>
      </w:pPr>
      <w:r>
        <w:rPr>
          <w:rFonts w:hint="eastAsia"/>
        </w:rPr>
        <w:t>对变量名与属性名不同的变量进行解构赋值时必须使用完整写法</w:t>
      </w:r>
    </w:p>
    <w:tbl>
      <w:tblPr>
        <w:tblStyle w:val="ac"/>
        <w:tblW w:w="0" w:type="auto"/>
        <w:tblInd w:w="840" w:type="dxa"/>
        <w:tblLook w:val="04A0" w:firstRow="1" w:lastRow="0" w:firstColumn="1" w:lastColumn="0" w:noHBand="0" w:noVBand="1"/>
      </w:tblPr>
      <w:tblGrid>
        <w:gridCol w:w="7456"/>
      </w:tblGrid>
      <w:tr w:rsidR="00831939" w14:paraId="2258A48E" w14:textId="77777777" w:rsidTr="00831939">
        <w:tc>
          <w:tcPr>
            <w:tcW w:w="8296" w:type="dxa"/>
          </w:tcPr>
          <w:p w14:paraId="61CEEF96" w14:textId="77777777" w:rsidR="00831939" w:rsidRDefault="00831939" w:rsidP="00831939">
            <w:pPr>
              <w:pStyle w:val="a8"/>
              <w:ind w:firstLineChars="0" w:firstLine="0"/>
              <w:rPr>
                <w:color w:val="000000"/>
                <w:sz w:val="23"/>
                <w:szCs w:val="23"/>
              </w:rPr>
            </w:pPr>
            <w:r>
              <w:rPr>
                <w:rFonts w:hint="eastAsia"/>
                <w:color w:val="000000"/>
                <w:sz w:val="23"/>
                <w:szCs w:val="23"/>
              </w:rPr>
              <w:t>let { bar:</w:t>
            </w:r>
            <w:r>
              <w:rPr>
                <w:rFonts w:hint="eastAsia"/>
                <w:b/>
                <w:bCs/>
                <w:color w:val="660E7A"/>
                <w:sz w:val="23"/>
                <w:szCs w:val="23"/>
              </w:rPr>
              <w:t>baz</w:t>
            </w:r>
            <w:r>
              <w:rPr>
                <w:rFonts w:hint="eastAsia"/>
                <w:color w:val="000000"/>
                <w:sz w:val="23"/>
                <w:szCs w:val="23"/>
              </w:rPr>
              <w:t>, foo:</w:t>
            </w:r>
            <w:r>
              <w:rPr>
                <w:rFonts w:hint="eastAsia"/>
                <w:b/>
                <w:bCs/>
                <w:color w:val="660E7A"/>
                <w:sz w:val="23"/>
                <w:szCs w:val="23"/>
              </w:rPr>
              <w:t xml:space="preserve">foo </w:t>
            </w:r>
            <w:r>
              <w:rPr>
                <w:rFonts w:hint="eastAsia"/>
                <w:color w:val="000000"/>
                <w:sz w:val="23"/>
                <w:szCs w:val="23"/>
              </w:rPr>
              <w:t xml:space="preserve">} = { </w:t>
            </w:r>
            <w:r>
              <w:rPr>
                <w:rFonts w:hint="eastAsia"/>
                <w:b/>
                <w:bCs/>
                <w:color w:val="660E7A"/>
                <w:sz w:val="23"/>
                <w:szCs w:val="23"/>
              </w:rPr>
              <w:t>foo</w:t>
            </w:r>
            <w:r>
              <w:rPr>
                <w:rFonts w:hint="eastAsia"/>
                <w:color w:val="000000"/>
                <w:sz w:val="23"/>
                <w:szCs w:val="23"/>
              </w:rPr>
              <w:t xml:space="preserve">: </w:t>
            </w:r>
            <w:r>
              <w:rPr>
                <w:rFonts w:hint="eastAsia"/>
                <w:b/>
                <w:bCs/>
                <w:color w:val="008000"/>
                <w:sz w:val="23"/>
                <w:szCs w:val="23"/>
              </w:rPr>
              <w:t>"aaa"</w:t>
            </w:r>
            <w:r>
              <w:rPr>
                <w:rFonts w:hint="eastAsia"/>
                <w:color w:val="000000"/>
                <w:sz w:val="23"/>
                <w:szCs w:val="23"/>
              </w:rPr>
              <w:t xml:space="preserve">, </w:t>
            </w:r>
            <w:r>
              <w:rPr>
                <w:rFonts w:hint="eastAsia"/>
                <w:b/>
                <w:bCs/>
                <w:color w:val="660E7A"/>
                <w:sz w:val="23"/>
                <w:szCs w:val="23"/>
              </w:rPr>
              <w:t>bar</w:t>
            </w:r>
            <w:r>
              <w:rPr>
                <w:rFonts w:hint="eastAsia"/>
                <w:color w:val="000000"/>
                <w:sz w:val="23"/>
                <w:szCs w:val="23"/>
              </w:rPr>
              <w:t xml:space="preserve">: </w:t>
            </w:r>
            <w:r>
              <w:rPr>
                <w:rFonts w:hint="eastAsia"/>
                <w:b/>
                <w:bCs/>
                <w:color w:val="008000"/>
                <w:sz w:val="23"/>
                <w:szCs w:val="23"/>
              </w:rPr>
              <w:t xml:space="preserve">"bbb" </w:t>
            </w:r>
            <w:r>
              <w:rPr>
                <w:rFonts w:hint="eastAsia"/>
                <w:color w:val="000000"/>
                <w:sz w:val="23"/>
                <w:szCs w:val="23"/>
              </w:rPr>
              <w:t>};</w:t>
            </w:r>
          </w:p>
          <w:p w14:paraId="43AEC216" w14:textId="19B5F8F8" w:rsidR="00831939" w:rsidRDefault="00831939" w:rsidP="00831939">
            <w:pPr>
              <w:pStyle w:val="a8"/>
              <w:ind w:firstLineChars="0" w:firstLine="0"/>
            </w:pPr>
            <w:r w:rsidRPr="00167F93">
              <w:rPr>
                <w:rFonts w:ascii="宋体" w:hAnsi="宋体" w:cs="宋体" w:hint="eastAsia"/>
                <w:b/>
                <w:bCs/>
                <w:i/>
                <w:iCs/>
                <w:color w:val="660E7A"/>
                <w:sz w:val="23"/>
                <w:szCs w:val="23"/>
              </w:rPr>
              <w:t xml:space="preserve">baz </w:t>
            </w:r>
            <w:r w:rsidRPr="00167F93">
              <w:rPr>
                <w:rFonts w:ascii="宋体" w:hAnsi="宋体" w:cs="宋体" w:hint="eastAsia"/>
                <w:i/>
                <w:iCs/>
                <w:color w:val="808080"/>
                <w:sz w:val="23"/>
                <w:szCs w:val="23"/>
              </w:rPr>
              <w:t>//</w:t>
            </w:r>
            <w:r>
              <w:rPr>
                <w:rFonts w:ascii="宋体" w:hAnsi="宋体" w:cs="宋体" w:hint="eastAsia"/>
                <w:i/>
                <w:iCs/>
                <w:color w:val="808080"/>
                <w:sz w:val="23"/>
                <w:szCs w:val="23"/>
              </w:rPr>
              <w:t>bbb</w:t>
            </w:r>
          </w:p>
        </w:tc>
      </w:tr>
    </w:tbl>
    <w:p w14:paraId="3B736535" w14:textId="62D1CF8F" w:rsidR="00831939" w:rsidRDefault="00A638DF" w:rsidP="00A638DF">
      <w:pPr>
        <w:pStyle w:val="a8"/>
        <w:numPr>
          <w:ilvl w:val="0"/>
          <w:numId w:val="60"/>
        </w:numPr>
        <w:ind w:firstLineChars="0"/>
      </w:pPr>
      <w:r>
        <w:rPr>
          <w:rFonts w:hint="eastAsia"/>
        </w:rPr>
        <w:t>解构嵌套解构对象</w:t>
      </w:r>
    </w:p>
    <w:tbl>
      <w:tblPr>
        <w:tblStyle w:val="ac"/>
        <w:tblW w:w="0" w:type="auto"/>
        <w:tblInd w:w="840" w:type="dxa"/>
        <w:tblLook w:val="04A0" w:firstRow="1" w:lastRow="0" w:firstColumn="1" w:lastColumn="0" w:noHBand="0" w:noVBand="1"/>
      </w:tblPr>
      <w:tblGrid>
        <w:gridCol w:w="7456"/>
      </w:tblGrid>
      <w:tr w:rsidR="00A638DF" w14:paraId="064205F5" w14:textId="77777777" w:rsidTr="00A638DF">
        <w:tc>
          <w:tcPr>
            <w:tcW w:w="8296" w:type="dxa"/>
          </w:tcPr>
          <w:p w14:paraId="750CC72D" w14:textId="3BC41C14" w:rsidR="00A638DF" w:rsidRPr="00A638DF" w:rsidRDefault="00A638DF" w:rsidP="00A638DF">
            <w:pPr>
              <w:pStyle w:val="HTML0"/>
              <w:shd w:val="clear" w:color="auto" w:fill="FFFFFF"/>
              <w:rPr>
                <w:color w:val="000000"/>
                <w:sz w:val="23"/>
                <w:szCs w:val="23"/>
              </w:rPr>
            </w:pPr>
            <w:r>
              <w:rPr>
                <w:rFonts w:hint="eastAsia"/>
                <w:b/>
                <w:bCs/>
                <w:color w:val="000080"/>
                <w:sz w:val="23"/>
                <w:szCs w:val="23"/>
              </w:rPr>
              <w:t xml:space="preserve">const </w:t>
            </w:r>
            <w:r>
              <w:rPr>
                <w:rFonts w:hint="eastAsia"/>
                <w:b/>
                <w:bCs/>
                <w:i/>
                <w:iCs/>
                <w:color w:val="660E7A"/>
                <w:sz w:val="23"/>
                <w:szCs w:val="23"/>
              </w:rPr>
              <w:t xml:space="preserve">node </w:t>
            </w:r>
            <w:r>
              <w:rPr>
                <w:rFonts w:hint="eastAsia"/>
                <w:color w:val="000000"/>
                <w:sz w:val="23"/>
                <w:szCs w:val="23"/>
              </w:rPr>
              <w:t>= {</w:t>
            </w:r>
            <w:r>
              <w:rPr>
                <w:rFonts w:hint="eastAsia"/>
                <w:color w:val="000000"/>
                <w:sz w:val="23"/>
                <w:szCs w:val="23"/>
              </w:rPr>
              <w:br/>
              <w:t xml:space="preserve">    </w:t>
            </w:r>
            <w:r>
              <w:rPr>
                <w:rFonts w:hint="eastAsia"/>
                <w:b/>
                <w:bCs/>
                <w:color w:val="660E7A"/>
                <w:sz w:val="23"/>
                <w:szCs w:val="23"/>
              </w:rPr>
              <w:t>loc</w:t>
            </w:r>
            <w:r>
              <w:rPr>
                <w:rFonts w:hint="eastAsia"/>
                <w:color w:val="000000"/>
                <w:sz w:val="23"/>
                <w:szCs w:val="23"/>
              </w:rPr>
              <w:t>: {</w:t>
            </w:r>
            <w:r>
              <w:rPr>
                <w:rFonts w:hint="eastAsia"/>
                <w:color w:val="000000"/>
                <w:sz w:val="23"/>
                <w:szCs w:val="23"/>
              </w:rPr>
              <w:br/>
              <w:t xml:space="preserve">        </w:t>
            </w:r>
            <w:r>
              <w:rPr>
                <w:rFonts w:hint="eastAsia"/>
                <w:b/>
                <w:bCs/>
                <w:color w:val="660E7A"/>
                <w:sz w:val="23"/>
                <w:szCs w:val="23"/>
              </w:rPr>
              <w:t>start</w:t>
            </w:r>
            <w:r>
              <w:rPr>
                <w:rFonts w:hint="eastAsia"/>
                <w:color w:val="000000"/>
                <w:sz w:val="23"/>
                <w:szCs w:val="23"/>
              </w:rPr>
              <w:t>: {</w:t>
            </w:r>
            <w:r>
              <w:rPr>
                <w:rFonts w:hint="eastAsia"/>
                <w:color w:val="000000"/>
                <w:sz w:val="23"/>
                <w:szCs w:val="23"/>
              </w:rPr>
              <w:br/>
              <w:t xml:space="preserve">            </w:t>
            </w:r>
            <w:r>
              <w:rPr>
                <w:rFonts w:hint="eastAsia"/>
                <w:b/>
                <w:bCs/>
                <w:color w:val="660E7A"/>
                <w:sz w:val="23"/>
                <w:szCs w:val="23"/>
              </w:rPr>
              <w:t>line</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b/>
                <w:bCs/>
                <w:color w:val="660E7A"/>
                <w:sz w:val="23"/>
                <w:szCs w:val="23"/>
              </w:rPr>
              <w:t>column</w:t>
            </w:r>
            <w:r>
              <w:rPr>
                <w:rFonts w:hint="eastAsia"/>
                <w:color w:val="000000"/>
                <w:sz w:val="23"/>
                <w:szCs w:val="23"/>
              </w:rPr>
              <w:t xml:space="preserve">: </w:t>
            </w:r>
            <w:r>
              <w:rPr>
                <w:rFonts w:hint="eastAsia"/>
                <w:color w:val="0000FF"/>
                <w:sz w:val="23"/>
                <w:szCs w:val="23"/>
              </w:rPr>
              <w:t>5</w:t>
            </w:r>
            <w:r>
              <w:rPr>
                <w:rFonts w:hint="eastAsia"/>
                <w:color w:val="0000FF"/>
                <w:sz w:val="23"/>
                <w:szCs w:val="23"/>
              </w:rPr>
              <w:br/>
              <w:t xml:space="preserve">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color w:val="000000"/>
                <w:sz w:val="23"/>
                <w:szCs w:val="23"/>
              </w:rPr>
              <w:br/>
              <w:t xml:space="preserve">let { </w:t>
            </w:r>
            <w:r>
              <w:rPr>
                <w:rFonts w:hint="eastAsia"/>
                <w:b/>
                <w:bCs/>
                <w:color w:val="660E7A"/>
                <w:sz w:val="23"/>
                <w:szCs w:val="23"/>
              </w:rPr>
              <w:t>loc</w:t>
            </w:r>
            <w:r>
              <w:rPr>
                <w:rFonts w:hint="eastAsia"/>
                <w:color w:val="000000"/>
                <w:sz w:val="23"/>
                <w:szCs w:val="23"/>
              </w:rPr>
              <w:t xml:space="preserve">, loc: { </w:t>
            </w:r>
            <w:r>
              <w:rPr>
                <w:rFonts w:hint="eastAsia"/>
                <w:b/>
                <w:bCs/>
                <w:color w:val="660E7A"/>
                <w:sz w:val="23"/>
                <w:szCs w:val="23"/>
              </w:rPr>
              <w:t xml:space="preserve">start </w:t>
            </w:r>
            <w:r>
              <w:rPr>
                <w:rFonts w:hint="eastAsia"/>
                <w:color w:val="000000"/>
                <w:sz w:val="23"/>
                <w:szCs w:val="23"/>
              </w:rPr>
              <w:t xml:space="preserve">}, loc: { start: { </w:t>
            </w:r>
            <w:r>
              <w:rPr>
                <w:rFonts w:hint="eastAsia"/>
                <w:b/>
                <w:bCs/>
                <w:color w:val="660E7A"/>
                <w:sz w:val="23"/>
                <w:szCs w:val="23"/>
              </w:rPr>
              <w:t xml:space="preserve">line </w:t>
            </w:r>
            <w:r>
              <w:rPr>
                <w:rFonts w:hint="eastAsia"/>
                <w:color w:val="000000"/>
                <w:sz w:val="23"/>
                <w:szCs w:val="23"/>
              </w:rPr>
              <w:t xml:space="preserve">}} } = </w:t>
            </w:r>
            <w:r>
              <w:rPr>
                <w:rFonts w:hint="eastAsia"/>
                <w:b/>
                <w:bCs/>
                <w:i/>
                <w:iCs/>
                <w:color w:val="660E7A"/>
                <w:sz w:val="23"/>
                <w:szCs w:val="23"/>
              </w:rPr>
              <w:t>node</w:t>
            </w:r>
            <w:r>
              <w:rPr>
                <w:rFonts w:hint="eastAsia"/>
                <w:color w:val="000000"/>
                <w:sz w:val="23"/>
                <w:szCs w:val="23"/>
              </w:rPr>
              <w:t>;</w:t>
            </w:r>
            <w:r>
              <w:rPr>
                <w:rFonts w:hint="eastAsia"/>
                <w:color w:val="000000"/>
                <w:sz w:val="23"/>
                <w:szCs w:val="23"/>
              </w:rPr>
              <w:br/>
            </w:r>
            <w:r>
              <w:rPr>
                <w:rFonts w:hint="eastAsia"/>
                <w:b/>
                <w:bCs/>
                <w:color w:val="660E7A"/>
                <w:sz w:val="23"/>
                <w:szCs w:val="23"/>
              </w:rPr>
              <w:t xml:space="preserve">line </w:t>
            </w:r>
            <w:r>
              <w:rPr>
                <w:rFonts w:hint="eastAsia"/>
                <w:i/>
                <w:iCs/>
                <w:color w:val="808080"/>
                <w:sz w:val="23"/>
                <w:szCs w:val="23"/>
              </w:rPr>
              <w:t>// 1</w:t>
            </w:r>
            <w:r>
              <w:rPr>
                <w:rFonts w:hint="eastAsia"/>
                <w:i/>
                <w:iCs/>
                <w:color w:val="808080"/>
                <w:sz w:val="23"/>
                <w:szCs w:val="23"/>
              </w:rPr>
              <w:br/>
            </w:r>
            <w:r>
              <w:rPr>
                <w:rFonts w:hint="eastAsia"/>
                <w:b/>
                <w:bCs/>
                <w:color w:val="660E7A"/>
                <w:sz w:val="23"/>
                <w:szCs w:val="23"/>
              </w:rPr>
              <w:t xml:space="preserve">loc  </w:t>
            </w:r>
            <w:r>
              <w:rPr>
                <w:rFonts w:hint="eastAsia"/>
                <w:i/>
                <w:iCs/>
                <w:color w:val="808080"/>
                <w:sz w:val="23"/>
                <w:szCs w:val="23"/>
              </w:rPr>
              <w:t>// Object {start: Object}</w:t>
            </w:r>
            <w:r>
              <w:rPr>
                <w:rFonts w:hint="eastAsia"/>
                <w:i/>
                <w:iCs/>
                <w:color w:val="808080"/>
                <w:sz w:val="23"/>
                <w:szCs w:val="23"/>
              </w:rPr>
              <w:br/>
            </w:r>
            <w:r>
              <w:rPr>
                <w:rFonts w:hint="eastAsia"/>
                <w:b/>
                <w:bCs/>
                <w:color w:val="660E7A"/>
                <w:sz w:val="23"/>
                <w:szCs w:val="23"/>
              </w:rPr>
              <w:t xml:space="preserve">start </w:t>
            </w:r>
            <w:r>
              <w:rPr>
                <w:rFonts w:hint="eastAsia"/>
                <w:i/>
                <w:iCs/>
                <w:color w:val="808080"/>
                <w:sz w:val="23"/>
                <w:szCs w:val="23"/>
              </w:rPr>
              <w:t>// Object {line: 1, column: 5}</w:t>
            </w:r>
          </w:p>
        </w:tc>
      </w:tr>
    </w:tbl>
    <w:p w14:paraId="26147C5D" w14:textId="2E1CD73C" w:rsidR="00A638DF" w:rsidRDefault="00A638DF" w:rsidP="00A638DF">
      <w:pPr>
        <w:pStyle w:val="a8"/>
        <w:ind w:left="840" w:firstLineChars="0" w:firstLine="0"/>
      </w:pPr>
      <w:r>
        <w:lastRenderedPageBreak/>
        <w:tab/>
      </w:r>
      <w:r>
        <w:rPr>
          <w:rFonts w:hint="eastAsia"/>
        </w:rPr>
        <w:t>等号右边有2个逗号，所以需要解构3次，剩下</w:t>
      </w:r>
      <w:r w:rsidR="002137EA">
        <w:rPr>
          <w:rFonts w:hint="eastAsia"/>
        </w:rPr>
        <w:t>自己分析</w:t>
      </w:r>
    </w:p>
    <w:p w14:paraId="2379ED9E" w14:textId="65693D73" w:rsidR="004745B3" w:rsidRDefault="004745B3" w:rsidP="004745B3">
      <w:pPr>
        <w:pStyle w:val="5"/>
        <w:ind w:right="210"/>
      </w:pPr>
      <w:r>
        <w:rPr>
          <w:rFonts w:hint="eastAsia"/>
        </w:rPr>
        <w:t>默认值</w:t>
      </w:r>
    </w:p>
    <w:p w14:paraId="116754A6" w14:textId="08DD598F" w:rsidR="004745B3" w:rsidRPr="004745B3" w:rsidRDefault="004745B3" w:rsidP="004745B3">
      <w:pPr>
        <w:ind w:left="420"/>
      </w:pPr>
      <w:r>
        <w:rPr>
          <w:rFonts w:hint="eastAsia"/>
        </w:rPr>
        <w:t>与数组的解构赋值中默认值的原理一摸一样</w:t>
      </w:r>
    </w:p>
    <w:p w14:paraId="7620CCB9" w14:textId="155C4413" w:rsidR="007F1328" w:rsidRDefault="000240B5" w:rsidP="0087757F">
      <w:pPr>
        <w:pStyle w:val="3"/>
      </w:pPr>
      <w:bookmarkStart w:id="11" w:name="_Iterator和for…of"/>
      <w:bookmarkEnd w:id="11"/>
      <w:r>
        <w:rPr>
          <w:rFonts w:hint="eastAsia"/>
        </w:rPr>
        <w:t>扩展</w:t>
      </w:r>
    </w:p>
    <w:p w14:paraId="0FAC4973" w14:textId="0D0C78F0" w:rsidR="000240B5" w:rsidRDefault="000240B5" w:rsidP="000240B5">
      <w:pPr>
        <w:pStyle w:val="4"/>
        <w:numPr>
          <w:ilvl w:val="0"/>
          <w:numId w:val="61"/>
        </w:numPr>
      </w:pPr>
      <w:r>
        <w:rPr>
          <w:rFonts w:hint="eastAsia"/>
        </w:rPr>
        <w:t>字符串扩展</w:t>
      </w:r>
    </w:p>
    <w:p w14:paraId="32884609" w14:textId="54D1D65B" w:rsidR="000240B5" w:rsidRDefault="000240B5" w:rsidP="000240B5">
      <w:pPr>
        <w:pStyle w:val="5"/>
        <w:numPr>
          <w:ilvl w:val="0"/>
          <w:numId w:val="62"/>
        </w:numPr>
        <w:ind w:right="210"/>
      </w:pPr>
      <w:r>
        <w:rPr>
          <w:rFonts w:hint="eastAsia"/>
        </w:rPr>
        <w:t>编码</w:t>
      </w:r>
    </w:p>
    <w:p w14:paraId="38E5E2AA" w14:textId="56600877" w:rsidR="000240B5" w:rsidRDefault="000240B5" w:rsidP="000240B5">
      <w:pPr>
        <w:ind w:left="420" w:firstLine="420"/>
        <w:rPr>
          <w:rFonts w:ascii="Verdana" w:hAnsi="Verdana"/>
          <w:color w:val="333333"/>
          <w:sz w:val="22"/>
        </w:rPr>
      </w:pPr>
      <w:r>
        <w:t>js</w:t>
      </w:r>
      <w:r>
        <w:rPr>
          <w:rFonts w:hint="eastAsia"/>
        </w:rPr>
        <w:t>中字符串使用U</w:t>
      </w:r>
      <w:r>
        <w:t>nicode</w:t>
      </w:r>
      <w:r>
        <w:rPr>
          <w:rFonts w:hint="eastAsia"/>
        </w:rPr>
        <w:t>编码,</w:t>
      </w:r>
      <w:r>
        <w:rPr>
          <w:rFonts w:ascii="Verdana" w:hAnsi="Verdana"/>
          <w:color w:val="333333"/>
          <w:sz w:val="22"/>
        </w:rPr>
        <w:t>在</w:t>
      </w:r>
      <w:r>
        <w:rPr>
          <w:rStyle w:val="HTML"/>
          <w:rFonts w:ascii="Consolas" w:hAnsi="Consolas" w:cs="Consolas"/>
          <w:color w:val="C7254E"/>
          <w:shd w:val="clear" w:color="auto" w:fill="F9F2F4"/>
        </w:rPr>
        <w:t>\u</w:t>
      </w:r>
      <w:r>
        <w:rPr>
          <w:rFonts w:ascii="Verdana" w:hAnsi="Verdana"/>
          <w:color w:val="333333"/>
          <w:sz w:val="22"/>
        </w:rPr>
        <w:t>后面跟上超过</w:t>
      </w:r>
      <w:r>
        <w:rPr>
          <w:rStyle w:val="HTML"/>
          <w:rFonts w:ascii="Consolas" w:hAnsi="Consolas" w:cs="Consolas"/>
          <w:color w:val="C7254E"/>
          <w:shd w:val="clear" w:color="auto" w:fill="F9F2F4"/>
        </w:rPr>
        <w:t>0xFFFF</w:t>
      </w:r>
      <w:r>
        <w:rPr>
          <w:rFonts w:ascii="Verdana" w:hAnsi="Verdana"/>
          <w:color w:val="333333"/>
          <w:sz w:val="22"/>
        </w:rPr>
        <w:t>的数值</w:t>
      </w:r>
      <w:r>
        <w:rPr>
          <w:rFonts w:ascii="Verdana" w:hAnsi="Verdana" w:hint="eastAsia"/>
          <w:color w:val="333333"/>
          <w:sz w:val="22"/>
        </w:rPr>
        <w:t>,</w:t>
      </w:r>
      <w:r>
        <w:rPr>
          <w:rFonts w:ascii="Verdana" w:hAnsi="Verdana" w:hint="eastAsia"/>
          <w:color w:val="333333"/>
          <w:sz w:val="22"/>
        </w:rPr>
        <w:t>对于超出这个范围的字符则会解读为</w:t>
      </w:r>
      <w:r>
        <w:rPr>
          <w:rFonts w:ascii="Verdana" w:hAnsi="Verdana" w:hint="eastAsia"/>
          <w:color w:val="333333"/>
          <w:sz w:val="22"/>
        </w:rPr>
        <w:t>2</w:t>
      </w:r>
      <w:r>
        <w:rPr>
          <w:rFonts w:ascii="Verdana" w:hAnsi="Verdana" w:hint="eastAsia"/>
          <w:color w:val="333333"/>
          <w:sz w:val="22"/>
        </w:rPr>
        <w:t>个字符</w:t>
      </w:r>
      <w:r>
        <w:rPr>
          <w:rFonts w:ascii="Verdana" w:hAnsi="Verdana" w:hint="eastAsia"/>
          <w:color w:val="333333"/>
          <w:sz w:val="22"/>
        </w:rPr>
        <w:t>.</w:t>
      </w:r>
    </w:p>
    <w:p w14:paraId="3D31902D" w14:textId="49082482" w:rsidR="000240B5" w:rsidRDefault="000240B5" w:rsidP="000240B5">
      <w:pPr>
        <w:ind w:left="420" w:firstLine="420"/>
        <w:rPr>
          <w:rFonts w:ascii="Verdana" w:hAnsi="Verdana"/>
          <w:color w:val="333333"/>
          <w:sz w:val="22"/>
        </w:rPr>
      </w:pPr>
      <w:r>
        <w:rPr>
          <w:rFonts w:ascii="Verdana" w:hAnsi="Verdana" w:hint="eastAsia"/>
          <w:color w:val="333333"/>
          <w:sz w:val="22"/>
        </w:rPr>
        <w:t>对于中文等在此范围内无法表示的</w:t>
      </w:r>
      <w:r>
        <w:rPr>
          <w:rFonts w:ascii="Verdana" w:hAnsi="Verdana" w:hint="eastAsia"/>
          <w:color w:val="333333"/>
          <w:sz w:val="22"/>
        </w:rPr>
        <w:t>,</w:t>
      </w:r>
      <w:r>
        <w:rPr>
          <w:rFonts w:ascii="Verdana" w:hAnsi="Verdana" w:hint="eastAsia"/>
          <w:color w:val="333333"/>
          <w:sz w:val="22"/>
        </w:rPr>
        <w:t>需要使用</w:t>
      </w:r>
      <w:r>
        <w:rPr>
          <w:rFonts w:ascii="Verdana" w:hAnsi="Verdana"/>
          <w:color w:val="333333"/>
          <w:sz w:val="22"/>
        </w:rPr>
        <w:t>2</w:t>
      </w:r>
      <w:r>
        <w:rPr>
          <w:rFonts w:ascii="Verdana" w:hAnsi="Verdana" w:hint="eastAsia"/>
          <w:color w:val="333333"/>
          <w:sz w:val="22"/>
        </w:rPr>
        <w:t>个</w:t>
      </w:r>
      <w:r>
        <w:rPr>
          <w:rFonts w:ascii="Verdana" w:hAnsi="Verdana" w:hint="eastAsia"/>
          <w:color w:val="333333"/>
          <w:sz w:val="22"/>
        </w:rPr>
        <w:t>U</w:t>
      </w:r>
      <w:r>
        <w:rPr>
          <w:rFonts w:ascii="Verdana" w:hAnsi="Verdana"/>
          <w:color w:val="333333"/>
          <w:sz w:val="22"/>
        </w:rPr>
        <w:t>nicode</w:t>
      </w:r>
      <w:r>
        <w:rPr>
          <w:rFonts w:ascii="Verdana" w:hAnsi="Verdana" w:hint="eastAsia"/>
          <w:color w:val="333333"/>
          <w:sz w:val="22"/>
        </w:rPr>
        <w:t>编码表示</w:t>
      </w:r>
      <w:r>
        <w:rPr>
          <w:rFonts w:ascii="Verdana" w:hAnsi="Verdana" w:hint="eastAsia"/>
          <w:color w:val="333333"/>
          <w:sz w:val="22"/>
        </w:rPr>
        <w:t>1</w:t>
      </w:r>
      <w:r>
        <w:rPr>
          <w:rFonts w:ascii="Verdana" w:hAnsi="Verdana" w:hint="eastAsia"/>
          <w:color w:val="333333"/>
          <w:sz w:val="22"/>
        </w:rPr>
        <w:t>个中文字符</w:t>
      </w:r>
    </w:p>
    <w:tbl>
      <w:tblPr>
        <w:tblStyle w:val="ac"/>
        <w:tblW w:w="0" w:type="auto"/>
        <w:tblInd w:w="420" w:type="dxa"/>
        <w:tblLook w:val="04A0" w:firstRow="1" w:lastRow="0" w:firstColumn="1" w:lastColumn="0" w:noHBand="0" w:noVBand="1"/>
      </w:tblPr>
      <w:tblGrid>
        <w:gridCol w:w="7876"/>
      </w:tblGrid>
      <w:tr w:rsidR="000240B5" w14:paraId="3A924A68" w14:textId="77777777" w:rsidTr="000240B5">
        <w:tc>
          <w:tcPr>
            <w:tcW w:w="8296" w:type="dxa"/>
          </w:tcPr>
          <w:p w14:paraId="333545EE" w14:textId="77777777" w:rsidR="000240B5" w:rsidRPr="000240B5" w:rsidRDefault="000240B5" w:rsidP="000240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cs="Consolas"/>
                <w:color w:val="75715E"/>
                <w:sz w:val="24"/>
                <w:szCs w:val="24"/>
                <w:shd w:val="clear" w:color="auto" w:fill="111111"/>
              </w:rPr>
            </w:pPr>
            <w:r w:rsidRPr="000240B5">
              <w:rPr>
                <w:rFonts w:ascii="Consolas" w:hAnsi="Consolas" w:cs="Consolas"/>
                <w:color w:val="A6E22E"/>
                <w:sz w:val="24"/>
                <w:szCs w:val="24"/>
                <w:shd w:val="clear" w:color="auto" w:fill="111111"/>
              </w:rPr>
              <w:t>"\u0061"</w:t>
            </w:r>
          </w:p>
          <w:p w14:paraId="0D6EFC33" w14:textId="77777777" w:rsidR="000240B5" w:rsidRDefault="000240B5" w:rsidP="000240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cs="Consolas"/>
                <w:color w:val="75715E"/>
                <w:sz w:val="24"/>
                <w:shd w:val="clear" w:color="auto" w:fill="111111"/>
              </w:rPr>
            </w:pPr>
            <w:r w:rsidRPr="000240B5">
              <w:rPr>
                <w:rFonts w:ascii="Consolas" w:hAnsi="Consolas" w:cs="Consolas"/>
                <w:color w:val="75715E"/>
                <w:sz w:val="24"/>
                <w:szCs w:val="24"/>
                <w:shd w:val="clear" w:color="auto" w:fill="111111"/>
              </w:rPr>
              <w:t>// "a"</w:t>
            </w:r>
          </w:p>
          <w:p w14:paraId="7746964B" w14:textId="77777777" w:rsidR="000240B5" w:rsidRPr="000240B5" w:rsidRDefault="000240B5" w:rsidP="000240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cs="Consolas"/>
                <w:color w:val="75715E"/>
                <w:sz w:val="24"/>
                <w:szCs w:val="24"/>
                <w:shd w:val="clear" w:color="auto" w:fill="111111"/>
              </w:rPr>
            </w:pPr>
            <w:r w:rsidRPr="000240B5">
              <w:rPr>
                <w:rFonts w:ascii="Consolas" w:hAnsi="Consolas" w:cs="Consolas"/>
                <w:color w:val="A6E22E"/>
                <w:sz w:val="24"/>
                <w:szCs w:val="24"/>
                <w:shd w:val="clear" w:color="auto" w:fill="111111"/>
              </w:rPr>
              <w:t>"\u20BB7"</w:t>
            </w:r>
          </w:p>
          <w:p w14:paraId="76AF9681" w14:textId="77777777" w:rsidR="000240B5" w:rsidRDefault="000240B5" w:rsidP="000240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cs="Consolas"/>
                <w:color w:val="75715E"/>
                <w:sz w:val="24"/>
                <w:szCs w:val="24"/>
                <w:shd w:val="clear" w:color="auto" w:fill="111111"/>
              </w:rPr>
            </w:pPr>
            <w:r w:rsidRPr="000240B5">
              <w:rPr>
                <w:rFonts w:ascii="Consolas" w:hAnsi="Consolas" w:cs="Consolas"/>
                <w:color w:val="75715E"/>
                <w:sz w:val="24"/>
                <w:szCs w:val="24"/>
                <w:shd w:val="clear" w:color="auto" w:fill="111111"/>
              </w:rPr>
              <w:t>// " 7"</w:t>
            </w:r>
          </w:p>
          <w:p w14:paraId="42A701C1" w14:textId="77777777" w:rsidR="000240B5" w:rsidRPr="000240B5" w:rsidRDefault="000240B5" w:rsidP="000240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cs="Consolas"/>
                <w:color w:val="75715E"/>
                <w:sz w:val="24"/>
                <w:szCs w:val="24"/>
                <w:shd w:val="clear" w:color="auto" w:fill="111111"/>
              </w:rPr>
            </w:pPr>
            <w:r w:rsidRPr="000240B5">
              <w:rPr>
                <w:rFonts w:ascii="Consolas" w:hAnsi="Consolas" w:cs="Consolas"/>
                <w:color w:val="A6E22E"/>
                <w:sz w:val="24"/>
                <w:szCs w:val="24"/>
                <w:shd w:val="clear" w:color="auto" w:fill="111111"/>
              </w:rPr>
              <w:t>"\uD842\uDFB7"</w:t>
            </w:r>
          </w:p>
          <w:p w14:paraId="410A1346" w14:textId="64881C22" w:rsidR="000240B5" w:rsidRPr="000240B5" w:rsidRDefault="000240B5" w:rsidP="000240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cs="Consolas"/>
                <w:color w:val="FFFFFF"/>
                <w:sz w:val="22"/>
              </w:rPr>
            </w:pPr>
            <w:r w:rsidRPr="000240B5">
              <w:rPr>
                <w:rFonts w:ascii="Consolas" w:hAnsi="Consolas" w:cs="Consolas"/>
                <w:color w:val="75715E"/>
                <w:sz w:val="24"/>
                <w:szCs w:val="24"/>
                <w:shd w:val="clear" w:color="auto" w:fill="111111"/>
              </w:rPr>
              <w:t>// "</w:t>
            </w:r>
            <w:r w:rsidRPr="000240B5">
              <w:rPr>
                <w:rFonts w:ascii="SimSun-ExtB" w:eastAsia="SimSun-ExtB" w:hAnsi="SimSun-ExtB" w:cs="SimSun-ExtB" w:hint="eastAsia"/>
                <w:color w:val="75715E"/>
                <w:sz w:val="24"/>
                <w:szCs w:val="24"/>
                <w:shd w:val="clear" w:color="auto" w:fill="111111"/>
              </w:rPr>
              <w:t>𠮷</w:t>
            </w:r>
            <w:r w:rsidRPr="000240B5">
              <w:rPr>
                <w:rFonts w:ascii="Consolas" w:hAnsi="Consolas" w:cs="Consolas"/>
                <w:color w:val="75715E"/>
                <w:sz w:val="24"/>
                <w:szCs w:val="24"/>
                <w:shd w:val="clear" w:color="auto" w:fill="111111"/>
              </w:rPr>
              <w:t>"</w:t>
            </w:r>
          </w:p>
        </w:tc>
      </w:tr>
    </w:tbl>
    <w:p w14:paraId="11194504" w14:textId="20A7B6D3" w:rsidR="000240B5" w:rsidRDefault="000240B5" w:rsidP="000240B5">
      <w:pPr>
        <w:ind w:left="420" w:firstLine="420"/>
        <w:rPr>
          <w:rFonts w:ascii="Verdana" w:hAnsi="Verdana"/>
          <w:color w:val="333333"/>
          <w:sz w:val="22"/>
        </w:rPr>
      </w:pPr>
      <w:r>
        <w:rPr>
          <w:rFonts w:ascii="Verdana" w:hAnsi="Verdana" w:hint="eastAsia"/>
          <w:color w:val="333333"/>
          <w:sz w:val="22"/>
        </w:rPr>
        <w:t>如果</w:t>
      </w:r>
      <w:r>
        <w:rPr>
          <w:rFonts w:ascii="Verdana" w:hAnsi="Verdana" w:hint="eastAsia"/>
          <w:color w:val="333333"/>
          <w:sz w:val="22"/>
        </w:rPr>
        <w:t>1</w:t>
      </w:r>
      <w:r>
        <w:rPr>
          <w:rFonts w:ascii="Verdana" w:hAnsi="Verdana" w:hint="eastAsia"/>
          <w:color w:val="333333"/>
          <w:sz w:val="22"/>
        </w:rPr>
        <w:t>个超出范围的</w:t>
      </w:r>
      <w:r>
        <w:rPr>
          <w:rFonts w:ascii="Verdana" w:hAnsi="Verdana" w:hint="eastAsia"/>
          <w:color w:val="333333"/>
          <w:sz w:val="22"/>
        </w:rPr>
        <w:t>U</w:t>
      </w:r>
      <w:r>
        <w:rPr>
          <w:rFonts w:ascii="Verdana" w:hAnsi="Verdana"/>
          <w:color w:val="333333"/>
          <w:sz w:val="22"/>
        </w:rPr>
        <w:t>nicode</w:t>
      </w:r>
      <w:r>
        <w:rPr>
          <w:rFonts w:ascii="Verdana" w:hAnsi="Verdana" w:hint="eastAsia"/>
          <w:color w:val="333333"/>
          <w:sz w:val="22"/>
        </w:rPr>
        <w:t>编码想解析为</w:t>
      </w:r>
      <w:r>
        <w:rPr>
          <w:rFonts w:ascii="Verdana" w:hAnsi="Verdana" w:hint="eastAsia"/>
          <w:color w:val="333333"/>
          <w:sz w:val="22"/>
        </w:rPr>
        <w:t>1</w:t>
      </w:r>
      <w:r>
        <w:rPr>
          <w:rFonts w:ascii="Verdana" w:hAnsi="Verdana" w:hint="eastAsia"/>
          <w:color w:val="333333"/>
          <w:sz w:val="22"/>
        </w:rPr>
        <w:t>个字符</w:t>
      </w:r>
      <w:r>
        <w:rPr>
          <w:rFonts w:ascii="Verdana" w:hAnsi="Verdana" w:hint="eastAsia"/>
          <w:color w:val="333333"/>
          <w:sz w:val="22"/>
        </w:rPr>
        <w:t>,</w:t>
      </w:r>
      <w:r>
        <w:rPr>
          <w:rFonts w:ascii="Verdana" w:hAnsi="Verdana" w:hint="eastAsia"/>
          <w:color w:val="333333"/>
          <w:sz w:val="22"/>
        </w:rPr>
        <w:t>则需要使用</w:t>
      </w:r>
      <w:r>
        <w:rPr>
          <w:rFonts w:ascii="Verdana" w:hAnsi="Verdana" w:hint="eastAsia"/>
          <w:color w:val="333333"/>
          <w:sz w:val="22"/>
        </w:rPr>
        <w:t>{}</w:t>
      </w:r>
    </w:p>
    <w:tbl>
      <w:tblPr>
        <w:tblStyle w:val="ac"/>
        <w:tblW w:w="0" w:type="auto"/>
        <w:tblInd w:w="420" w:type="dxa"/>
        <w:tblLook w:val="04A0" w:firstRow="1" w:lastRow="0" w:firstColumn="1" w:lastColumn="0" w:noHBand="0" w:noVBand="1"/>
      </w:tblPr>
      <w:tblGrid>
        <w:gridCol w:w="7876"/>
      </w:tblGrid>
      <w:tr w:rsidR="000240B5" w14:paraId="08B772A5" w14:textId="77777777" w:rsidTr="000240B5">
        <w:tc>
          <w:tcPr>
            <w:tcW w:w="8296" w:type="dxa"/>
          </w:tcPr>
          <w:p w14:paraId="019739D6" w14:textId="77777777" w:rsidR="000240B5" w:rsidRPr="000240B5" w:rsidRDefault="000240B5" w:rsidP="000240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cs="Consolas"/>
                <w:color w:val="75715E"/>
                <w:sz w:val="24"/>
                <w:szCs w:val="24"/>
                <w:shd w:val="clear" w:color="auto" w:fill="111111"/>
              </w:rPr>
            </w:pPr>
            <w:r w:rsidRPr="000240B5">
              <w:rPr>
                <w:rFonts w:ascii="Consolas" w:hAnsi="Consolas" w:cs="Consolas"/>
                <w:color w:val="A6E22E"/>
                <w:sz w:val="24"/>
                <w:szCs w:val="24"/>
                <w:shd w:val="clear" w:color="auto" w:fill="111111"/>
              </w:rPr>
              <w:t>"\u{20BB7}"</w:t>
            </w:r>
          </w:p>
          <w:p w14:paraId="10E05206" w14:textId="0E284F79" w:rsidR="000240B5" w:rsidRPr="000240B5" w:rsidRDefault="000240B5" w:rsidP="000240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cs="Consolas"/>
                <w:color w:val="FFFFFF"/>
                <w:sz w:val="22"/>
              </w:rPr>
            </w:pPr>
            <w:r w:rsidRPr="000240B5">
              <w:rPr>
                <w:rFonts w:ascii="Consolas" w:hAnsi="Consolas" w:cs="Consolas"/>
                <w:color w:val="75715E"/>
                <w:sz w:val="24"/>
                <w:szCs w:val="24"/>
                <w:shd w:val="clear" w:color="auto" w:fill="111111"/>
              </w:rPr>
              <w:t>// "</w:t>
            </w:r>
            <w:r w:rsidRPr="000240B5">
              <w:rPr>
                <w:rFonts w:ascii="SimSun-ExtB" w:eastAsia="SimSun-ExtB" w:hAnsi="SimSun-ExtB" w:cs="SimSun-ExtB" w:hint="eastAsia"/>
                <w:color w:val="75715E"/>
                <w:sz w:val="24"/>
                <w:szCs w:val="24"/>
                <w:shd w:val="clear" w:color="auto" w:fill="111111"/>
              </w:rPr>
              <w:t>𠮷</w:t>
            </w:r>
            <w:r w:rsidRPr="000240B5">
              <w:rPr>
                <w:rFonts w:ascii="Consolas" w:hAnsi="Consolas" w:cs="Consolas"/>
                <w:color w:val="75715E"/>
                <w:sz w:val="24"/>
                <w:szCs w:val="24"/>
                <w:shd w:val="clear" w:color="auto" w:fill="111111"/>
              </w:rPr>
              <w:t>"</w:t>
            </w:r>
          </w:p>
        </w:tc>
      </w:tr>
    </w:tbl>
    <w:p w14:paraId="5F1D37E6" w14:textId="5CFE1937" w:rsidR="00CB18FF" w:rsidRDefault="00CB18FF" w:rsidP="006F7BA9">
      <w:pPr>
        <w:pStyle w:val="5"/>
        <w:ind w:right="210"/>
      </w:pPr>
      <w:r>
        <w:rPr>
          <w:rFonts w:hint="eastAsia"/>
        </w:rPr>
        <w:t>A</w:t>
      </w:r>
      <w:r>
        <w:t>PI</w:t>
      </w:r>
    </w:p>
    <w:p w14:paraId="5D1D7572" w14:textId="35FDA7DA" w:rsidR="000240B5" w:rsidRDefault="00EC64DE" w:rsidP="00CB18FF">
      <w:pPr>
        <w:pStyle w:val="6"/>
        <w:numPr>
          <w:ilvl w:val="0"/>
          <w:numId w:val="63"/>
        </w:numPr>
      </w:pPr>
      <w:r>
        <w:rPr>
          <w:rFonts w:hint="eastAsia"/>
        </w:rPr>
        <w:t>at</w:t>
      </w:r>
      <w:r>
        <w:t>()</w:t>
      </w:r>
    </w:p>
    <w:p w14:paraId="006E9CD0" w14:textId="5795B7AE" w:rsidR="00EC64DE" w:rsidRDefault="00EC64DE" w:rsidP="00EC64DE">
      <w:pPr>
        <w:ind w:left="420"/>
      </w:pPr>
      <w:r>
        <w:rPr>
          <w:rFonts w:hint="eastAsia"/>
        </w:rPr>
        <w:t>字符串的:</w:t>
      </w:r>
    </w:p>
    <w:p w14:paraId="25B47CBB" w14:textId="4CFCDCDF" w:rsidR="00EC64DE" w:rsidRDefault="00EC64DE" w:rsidP="00EC64DE">
      <w:pPr>
        <w:ind w:left="420"/>
      </w:pPr>
      <w:r>
        <w:lastRenderedPageBreak/>
        <w:tab/>
        <w:t>charAt()</w:t>
      </w:r>
      <w:r>
        <w:rPr>
          <w:rFonts w:hint="eastAsia"/>
        </w:rPr>
        <w:t>方法，每次读取字符为2个字节</w:t>
      </w:r>
    </w:p>
    <w:p w14:paraId="1BB224A4" w14:textId="4062D226" w:rsidR="00EC64DE" w:rsidRDefault="00EC64DE" w:rsidP="00EC64DE">
      <w:pPr>
        <w:ind w:left="420"/>
      </w:pPr>
      <w:r>
        <w:tab/>
        <w:t>at()</w:t>
      </w:r>
      <w:r>
        <w:rPr>
          <w:rFonts w:hint="eastAsia"/>
        </w:rPr>
        <w:t>方法，能根据字符返回正确的字符</w:t>
      </w:r>
    </w:p>
    <w:tbl>
      <w:tblPr>
        <w:tblStyle w:val="ac"/>
        <w:tblW w:w="0" w:type="auto"/>
        <w:tblInd w:w="420" w:type="dxa"/>
        <w:tblLook w:val="04A0" w:firstRow="1" w:lastRow="0" w:firstColumn="1" w:lastColumn="0" w:noHBand="0" w:noVBand="1"/>
      </w:tblPr>
      <w:tblGrid>
        <w:gridCol w:w="7876"/>
      </w:tblGrid>
      <w:tr w:rsidR="00EC64DE" w14:paraId="39B3CFC9" w14:textId="77777777" w:rsidTr="00EC64DE">
        <w:tc>
          <w:tcPr>
            <w:tcW w:w="8296" w:type="dxa"/>
          </w:tcPr>
          <w:p w14:paraId="2E20C1B4" w14:textId="2CA1CFA2" w:rsidR="00EC64DE" w:rsidRPr="00EC64DE" w:rsidRDefault="00EC64DE" w:rsidP="00EC64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EC64DE">
              <w:rPr>
                <w:rFonts w:ascii="宋体" w:hAnsi="宋体" w:cs="宋体" w:hint="eastAsia"/>
                <w:b/>
                <w:bCs/>
                <w:color w:val="008000"/>
                <w:sz w:val="23"/>
                <w:szCs w:val="23"/>
              </w:rPr>
              <w:t>'abc'</w:t>
            </w:r>
            <w:r w:rsidRPr="00EC64DE">
              <w:rPr>
                <w:rFonts w:ascii="宋体" w:hAnsi="宋体" w:cs="宋体" w:hint="eastAsia"/>
                <w:color w:val="000000"/>
                <w:sz w:val="23"/>
                <w:szCs w:val="23"/>
              </w:rPr>
              <w:t>.</w:t>
            </w:r>
            <w:r w:rsidRPr="00EC64DE">
              <w:rPr>
                <w:rFonts w:ascii="宋体" w:hAnsi="宋体" w:cs="宋体" w:hint="eastAsia"/>
                <w:color w:val="7A7A43"/>
                <w:sz w:val="23"/>
                <w:szCs w:val="23"/>
              </w:rPr>
              <w:t>charAt</w:t>
            </w:r>
            <w:r w:rsidRPr="00EC64DE">
              <w:rPr>
                <w:rFonts w:ascii="宋体" w:hAnsi="宋体" w:cs="宋体" w:hint="eastAsia"/>
                <w:color w:val="000000"/>
                <w:sz w:val="23"/>
                <w:szCs w:val="23"/>
              </w:rPr>
              <w:t>(</w:t>
            </w:r>
            <w:r w:rsidRPr="00EC64DE">
              <w:rPr>
                <w:rFonts w:ascii="宋体" w:hAnsi="宋体" w:cs="宋体" w:hint="eastAsia"/>
                <w:color w:val="0000FF"/>
                <w:sz w:val="23"/>
                <w:szCs w:val="23"/>
              </w:rPr>
              <w:t>0</w:t>
            </w:r>
            <w:r w:rsidRPr="00EC64DE">
              <w:rPr>
                <w:rFonts w:ascii="宋体" w:hAnsi="宋体" w:cs="宋体" w:hint="eastAsia"/>
                <w:color w:val="000000"/>
                <w:sz w:val="23"/>
                <w:szCs w:val="23"/>
              </w:rPr>
              <w:t xml:space="preserve">) </w:t>
            </w:r>
            <w:r w:rsidRPr="00EC64DE">
              <w:rPr>
                <w:rFonts w:ascii="宋体" w:hAnsi="宋体" w:cs="宋体" w:hint="eastAsia"/>
                <w:i/>
                <w:iCs/>
                <w:color w:val="808080"/>
                <w:sz w:val="23"/>
                <w:szCs w:val="23"/>
              </w:rPr>
              <w:t>// "a"</w:t>
            </w:r>
            <w:r w:rsidRPr="00EC64DE">
              <w:rPr>
                <w:rFonts w:ascii="宋体" w:hAnsi="宋体" w:cs="宋体" w:hint="eastAsia"/>
                <w:i/>
                <w:iCs/>
                <w:color w:val="808080"/>
                <w:sz w:val="23"/>
                <w:szCs w:val="23"/>
              </w:rPr>
              <w:br/>
            </w:r>
            <w:r w:rsidRPr="00EC64DE">
              <w:rPr>
                <w:rFonts w:ascii="宋体" w:hAnsi="宋体" w:cs="宋体" w:hint="eastAsia"/>
                <w:b/>
                <w:bCs/>
                <w:color w:val="008000"/>
                <w:sz w:val="23"/>
                <w:szCs w:val="23"/>
              </w:rPr>
              <w:t>'</w:t>
            </w:r>
            <w:r w:rsidRPr="00EC64DE">
              <w:rPr>
                <w:rFonts w:ascii="SimSun-ExtB" w:eastAsia="SimSun-ExtB" w:hAnsi="SimSun-ExtB" w:cs="SimSun-ExtB" w:hint="eastAsia"/>
                <w:b/>
                <w:bCs/>
                <w:color w:val="008000"/>
                <w:sz w:val="23"/>
                <w:szCs w:val="23"/>
              </w:rPr>
              <w:t>𠮷</w:t>
            </w:r>
            <w:r w:rsidRPr="00EC64DE">
              <w:rPr>
                <w:rFonts w:ascii="宋体" w:hAnsi="宋体" w:cs="宋体" w:hint="eastAsia"/>
                <w:b/>
                <w:bCs/>
                <w:color w:val="008000"/>
                <w:sz w:val="23"/>
                <w:szCs w:val="23"/>
              </w:rPr>
              <w:t>'</w:t>
            </w:r>
            <w:r w:rsidRPr="00EC64DE">
              <w:rPr>
                <w:rFonts w:ascii="宋体" w:hAnsi="宋体" w:cs="宋体" w:hint="eastAsia"/>
                <w:color w:val="000000"/>
                <w:sz w:val="23"/>
                <w:szCs w:val="23"/>
              </w:rPr>
              <w:t>.</w:t>
            </w:r>
            <w:r w:rsidRPr="00EC64DE">
              <w:rPr>
                <w:rFonts w:ascii="宋体" w:hAnsi="宋体" w:cs="宋体" w:hint="eastAsia"/>
                <w:color w:val="7A7A43"/>
                <w:sz w:val="23"/>
                <w:szCs w:val="23"/>
              </w:rPr>
              <w:t>charAt</w:t>
            </w:r>
            <w:r w:rsidRPr="00EC64DE">
              <w:rPr>
                <w:rFonts w:ascii="宋体" w:hAnsi="宋体" w:cs="宋体" w:hint="eastAsia"/>
                <w:color w:val="000000"/>
                <w:sz w:val="23"/>
                <w:szCs w:val="23"/>
              </w:rPr>
              <w:t>(</w:t>
            </w:r>
            <w:r w:rsidRPr="00EC64DE">
              <w:rPr>
                <w:rFonts w:ascii="宋体" w:hAnsi="宋体" w:cs="宋体" w:hint="eastAsia"/>
                <w:color w:val="0000FF"/>
                <w:sz w:val="23"/>
                <w:szCs w:val="23"/>
              </w:rPr>
              <w:t>0</w:t>
            </w:r>
            <w:r w:rsidRPr="00EC64DE">
              <w:rPr>
                <w:rFonts w:ascii="宋体" w:hAnsi="宋体" w:cs="宋体" w:hint="eastAsia"/>
                <w:color w:val="000000"/>
                <w:sz w:val="23"/>
                <w:szCs w:val="23"/>
              </w:rPr>
              <w:t xml:space="preserve">) </w:t>
            </w:r>
            <w:r w:rsidRPr="00EC64DE">
              <w:rPr>
                <w:rFonts w:ascii="宋体" w:hAnsi="宋体" w:cs="宋体" w:hint="eastAsia"/>
                <w:i/>
                <w:iCs/>
                <w:color w:val="808080"/>
                <w:sz w:val="23"/>
                <w:szCs w:val="23"/>
              </w:rPr>
              <w:t>// "\uD842"</w:t>
            </w:r>
            <w:r w:rsidRPr="00EC64DE">
              <w:rPr>
                <w:rFonts w:ascii="宋体" w:hAnsi="宋体" w:cs="宋体" w:hint="eastAsia"/>
                <w:i/>
                <w:iCs/>
                <w:color w:val="808080"/>
                <w:sz w:val="23"/>
                <w:szCs w:val="23"/>
              </w:rPr>
              <w:br/>
            </w:r>
            <w:r w:rsidRPr="00EC64DE">
              <w:rPr>
                <w:rFonts w:ascii="宋体" w:hAnsi="宋体" w:cs="宋体" w:hint="eastAsia"/>
                <w:b/>
                <w:bCs/>
                <w:color w:val="008000"/>
                <w:sz w:val="23"/>
                <w:szCs w:val="23"/>
              </w:rPr>
              <w:t>'abc'</w:t>
            </w:r>
            <w:r w:rsidRPr="00EC64DE">
              <w:rPr>
                <w:rFonts w:ascii="宋体" w:hAnsi="宋体" w:cs="宋体" w:hint="eastAsia"/>
                <w:color w:val="000000"/>
                <w:sz w:val="23"/>
                <w:szCs w:val="23"/>
              </w:rPr>
              <w:t>.at(</w:t>
            </w:r>
            <w:r w:rsidRPr="00EC64DE">
              <w:rPr>
                <w:rFonts w:ascii="宋体" w:hAnsi="宋体" w:cs="宋体" w:hint="eastAsia"/>
                <w:color w:val="0000FF"/>
                <w:sz w:val="23"/>
                <w:szCs w:val="23"/>
              </w:rPr>
              <w:t>0</w:t>
            </w:r>
            <w:r w:rsidRPr="00EC64DE">
              <w:rPr>
                <w:rFonts w:ascii="宋体" w:hAnsi="宋体" w:cs="宋体" w:hint="eastAsia"/>
                <w:color w:val="000000"/>
                <w:sz w:val="23"/>
                <w:szCs w:val="23"/>
              </w:rPr>
              <w:t xml:space="preserve">) </w:t>
            </w:r>
            <w:r w:rsidRPr="00EC64DE">
              <w:rPr>
                <w:rFonts w:ascii="宋体" w:hAnsi="宋体" w:cs="宋体" w:hint="eastAsia"/>
                <w:i/>
                <w:iCs/>
                <w:color w:val="808080"/>
                <w:sz w:val="23"/>
                <w:szCs w:val="23"/>
              </w:rPr>
              <w:t>// "a"</w:t>
            </w:r>
            <w:r w:rsidRPr="00EC64DE">
              <w:rPr>
                <w:rFonts w:ascii="宋体" w:hAnsi="宋体" w:cs="宋体" w:hint="eastAsia"/>
                <w:i/>
                <w:iCs/>
                <w:color w:val="808080"/>
                <w:sz w:val="23"/>
                <w:szCs w:val="23"/>
              </w:rPr>
              <w:br/>
            </w:r>
            <w:r w:rsidRPr="00EC64DE">
              <w:rPr>
                <w:rFonts w:ascii="宋体" w:hAnsi="宋体" w:cs="宋体" w:hint="eastAsia"/>
                <w:b/>
                <w:bCs/>
                <w:color w:val="008000"/>
                <w:sz w:val="23"/>
                <w:szCs w:val="23"/>
              </w:rPr>
              <w:t>'</w:t>
            </w:r>
            <w:r w:rsidRPr="00EC64DE">
              <w:rPr>
                <w:rFonts w:ascii="SimSun-ExtB" w:eastAsia="SimSun-ExtB" w:hAnsi="SimSun-ExtB" w:cs="SimSun-ExtB" w:hint="eastAsia"/>
                <w:b/>
                <w:bCs/>
                <w:color w:val="008000"/>
                <w:sz w:val="23"/>
                <w:szCs w:val="23"/>
              </w:rPr>
              <w:t>𠮷</w:t>
            </w:r>
            <w:r w:rsidRPr="00EC64DE">
              <w:rPr>
                <w:rFonts w:ascii="宋体" w:hAnsi="宋体" w:cs="宋体" w:hint="eastAsia"/>
                <w:b/>
                <w:bCs/>
                <w:color w:val="008000"/>
                <w:sz w:val="23"/>
                <w:szCs w:val="23"/>
              </w:rPr>
              <w:t>'</w:t>
            </w:r>
            <w:r w:rsidRPr="00EC64DE">
              <w:rPr>
                <w:rFonts w:ascii="宋体" w:hAnsi="宋体" w:cs="宋体" w:hint="eastAsia"/>
                <w:color w:val="000000"/>
                <w:sz w:val="23"/>
                <w:szCs w:val="23"/>
              </w:rPr>
              <w:t>.at(</w:t>
            </w:r>
            <w:r w:rsidRPr="00EC64DE">
              <w:rPr>
                <w:rFonts w:ascii="宋体" w:hAnsi="宋体" w:cs="宋体" w:hint="eastAsia"/>
                <w:color w:val="0000FF"/>
                <w:sz w:val="23"/>
                <w:szCs w:val="23"/>
              </w:rPr>
              <w:t>0</w:t>
            </w:r>
            <w:r w:rsidRPr="00EC64DE">
              <w:rPr>
                <w:rFonts w:ascii="宋体" w:hAnsi="宋体" w:cs="宋体" w:hint="eastAsia"/>
                <w:color w:val="000000"/>
                <w:sz w:val="23"/>
                <w:szCs w:val="23"/>
              </w:rPr>
              <w:t xml:space="preserve">) </w:t>
            </w:r>
            <w:r w:rsidRPr="00EC64DE">
              <w:rPr>
                <w:rFonts w:ascii="宋体" w:hAnsi="宋体" w:cs="宋体" w:hint="eastAsia"/>
                <w:i/>
                <w:iCs/>
                <w:color w:val="808080"/>
                <w:sz w:val="23"/>
                <w:szCs w:val="23"/>
              </w:rPr>
              <w:t>// "</w:t>
            </w:r>
            <w:r w:rsidRPr="00EC64DE">
              <w:rPr>
                <w:rFonts w:ascii="SimSun-ExtB" w:eastAsia="SimSun-ExtB" w:hAnsi="SimSun-ExtB" w:cs="SimSun-ExtB" w:hint="eastAsia"/>
                <w:i/>
                <w:iCs/>
                <w:color w:val="808080"/>
                <w:sz w:val="23"/>
                <w:szCs w:val="23"/>
              </w:rPr>
              <w:t>𠮷</w:t>
            </w:r>
            <w:r w:rsidRPr="00EC64DE">
              <w:rPr>
                <w:rFonts w:ascii="宋体" w:hAnsi="宋体" w:cs="宋体" w:hint="eastAsia"/>
                <w:i/>
                <w:iCs/>
                <w:color w:val="808080"/>
                <w:sz w:val="23"/>
                <w:szCs w:val="23"/>
              </w:rPr>
              <w:t>"</w:t>
            </w:r>
          </w:p>
        </w:tc>
      </w:tr>
    </w:tbl>
    <w:p w14:paraId="2A24C9CF" w14:textId="1E5B3D7E" w:rsidR="00EC64DE" w:rsidRDefault="00CB18FF" w:rsidP="00CB18FF">
      <w:pPr>
        <w:pStyle w:val="6"/>
      </w:pPr>
      <w:r>
        <w:rPr>
          <w:rFonts w:hint="eastAsia"/>
        </w:rPr>
        <w:t>normalize</w:t>
      </w:r>
      <w:r>
        <w:t>()</w:t>
      </w:r>
    </w:p>
    <w:p w14:paraId="2D52DA46" w14:textId="77D18A93" w:rsidR="00CB18FF" w:rsidRDefault="00CB18FF" w:rsidP="00CB18FF">
      <w:pPr>
        <w:ind w:left="420"/>
      </w:pPr>
      <w:r>
        <w:rPr>
          <w:rFonts w:hint="eastAsia"/>
        </w:rPr>
        <w:t>有些字符可能有多种编码表示方式，他们在视觉和语义上是等价的，但是js不能识别</w:t>
      </w:r>
    </w:p>
    <w:p w14:paraId="3CBE14ED" w14:textId="5E0D0778" w:rsidR="00CB18FF" w:rsidRDefault="00CB18FF" w:rsidP="00CB18FF">
      <w:pPr>
        <w:ind w:left="420"/>
      </w:pPr>
      <w:r>
        <w:rPr>
          <w:rFonts w:hint="eastAsia"/>
        </w:rPr>
        <w:t>引入normalize函数将字符的不同表示法同一为同样的样式，成为U</w:t>
      </w:r>
      <w:r>
        <w:t>inicode</w:t>
      </w:r>
      <w:r>
        <w:rPr>
          <w:rFonts w:hint="eastAsia"/>
        </w:rPr>
        <w:t>正规化</w:t>
      </w:r>
    </w:p>
    <w:tbl>
      <w:tblPr>
        <w:tblStyle w:val="ac"/>
        <w:tblW w:w="0" w:type="auto"/>
        <w:tblInd w:w="420" w:type="dxa"/>
        <w:tblLook w:val="04A0" w:firstRow="1" w:lastRow="0" w:firstColumn="1" w:lastColumn="0" w:noHBand="0" w:noVBand="1"/>
      </w:tblPr>
      <w:tblGrid>
        <w:gridCol w:w="7876"/>
      </w:tblGrid>
      <w:tr w:rsidR="00CB18FF" w14:paraId="5EBDE2D1" w14:textId="77777777" w:rsidTr="00CB18FF">
        <w:tc>
          <w:tcPr>
            <w:tcW w:w="8296" w:type="dxa"/>
          </w:tcPr>
          <w:p w14:paraId="46AC657A" w14:textId="7F23B70D" w:rsidR="00CB18FF" w:rsidRPr="00CB18FF" w:rsidRDefault="00CB18FF" w:rsidP="00CB18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CB18FF">
              <w:rPr>
                <w:rFonts w:ascii="宋体" w:hAnsi="宋体" w:cs="宋体" w:hint="eastAsia"/>
                <w:b/>
                <w:bCs/>
                <w:color w:val="008000"/>
                <w:sz w:val="23"/>
                <w:szCs w:val="23"/>
              </w:rPr>
              <w:t>'</w:t>
            </w:r>
            <w:r w:rsidRPr="00CB18FF">
              <w:rPr>
                <w:rFonts w:ascii="宋体" w:hAnsi="宋体" w:cs="宋体" w:hint="eastAsia"/>
                <w:b/>
                <w:bCs/>
                <w:color w:val="000080"/>
                <w:sz w:val="23"/>
                <w:szCs w:val="23"/>
              </w:rPr>
              <w:t>\u01D1</w:t>
            </w:r>
            <w:r w:rsidRPr="00CB18FF">
              <w:rPr>
                <w:rFonts w:ascii="宋体" w:hAnsi="宋体" w:cs="宋体" w:hint="eastAsia"/>
                <w:b/>
                <w:bCs/>
                <w:color w:val="008000"/>
                <w:sz w:val="23"/>
                <w:szCs w:val="23"/>
              </w:rPr>
              <w:t>'</w:t>
            </w:r>
            <w:r w:rsidRPr="00CB18FF">
              <w:rPr>
                <w:rFonts w:ascii="宋体" w:hAnsi="宋体" w:cs="宋体" w:hint="eastAsia"/>
                <w:color w:val="000000"/>
                <w:sz w:val="23"/>
                <w:szCs w:val="23"/>
              </w:rPr>
              <w:t>===</w:t>
            </w:r>
            <w:r w:rsidRPr="00CB18FF">
              <w:rPr>
                <w:rFonts w:ascii="宋体" w:hAnsi="宋体" w:cs="宋体" w:hint="eastAsia"/>
                <w:b/>
                <w:bCs/>
                <w:color w:val="008000"/>
                <w:sz w:val="23"/>
                <w:szCs w:val="23"/>
              </w:rPr>
              <w:t>'</w:t>
            </w:r>
            <w:r w:rsidRPr="00CB18FF">
              <w:rPr>
                <w:rFonts w:ascii="宋体" w:hAnsi="宋体" w:cs="宋体" w:hint="eastAsia"/>
                <w:b/>
                <w:bCs/>
                <w:color w:val="000080"/>
                <w:sz w:val="23"/>
                <w:szCs w:val="23"/>
              </w:rPr>
              <w:t>\u004F\u030C</w:t>
            </w:r>
            <w:r w:rsidRPr="00CB18FF">
              <w:rPr>
                <w:rFonts w:ascii="宋体" w:hAnsi="宋体" w:cs="宋体" w:hint="eastAsia"/>
                <w:b/>
                <w:bCs/>
                <w:color w:val="008000"/>
                <w:sz w:val="23"/>
                <w:szCs w:val="23"/>
              </w:rPr>
              <w:t xml:space="preserve">' </w:t>
            </w:r>
            <w:r w:rsidRPr="00CB18FF">
              <w:rPr>
                <w:rFonts w:ascii="宋体" w:hAnsi="宋体" w:cs="宋体" w:hint="eastAsia"/>
                <w:i/>
                <w:iCs/>
                <w:color w:val="808080"/>
                <w:sz w:val="23"/>
                <w:szCs w:val="23"/>
              </w:rPr>
              <w:t>//false</w:t>
            </w:r>
            <w:r w:rsidRPr="00CB18FF">
              <w:rPr>
                <w:rFonts w:ascii="宋体" w:hAnsi="宋体" w:cs="宋体" w:hint="eastAsia"/>
                <w:i/>
                <w:iCs/>
                <w:color w:val="808080"/>
                <w:sz w:val="23"/>
                <w:szCs w:val="23"/>
              </w:rPr>
              <w:br/>
            </w:r>
            <w:r w:rsidRPr="00CB18FF">
              <w:rPr>
                <w:rFonts w:ascii="宋体" w:hAnsi="宋体" w:cs="宋体" w:hint="eastAsia"/>
                <w:b/>
                <w:bCs/>
                <w:color w:val="008000"/>
                <w:sz w:val="23"/>
                <w:szCs w:val="23"/>
              </w:rPr>
              <w:t>'</w:t>
            </w:r>
            <w:r w:rsidRPr="00CB18FF">
              <w:rPr>
                <w:rFonts w:ascii="宋体" w:hAnsi="宋体" w:cs="宋体" w:hint="eastAsia"/>
                <w:b/>
                <w:bCs/>
                <w:color w:val="000080"/>
                <w:sz w:val="23"/>
                <w:szCs w:val="23"/>
              </w:rPr>
              <w:t>\u01D1</w:t>
            </w:r>
            <w:r w:rsidRPr="00CB18FF">
              <w:rPr>
                <w:rFonts w:ascii="宋体" w:hAnsi="宋体" w:cs="宋体" w:hint="eastAsia"/>
                <w:b/>
                <w:bCs/>
                <w:color w:val="008000"/>
                <w:sz w:val="23"/>
                <w:szCs w:val="23"/>
              </w:rPr>
              <w:t>'</w:t>
            </w:r>
            <w:r w:rsidRPr="00CB18FF">
              <w:rPr>
                <w:rFonts w:ascii="宋体" w:hAnsi="宋体" w:cs="宋体" w:hint="eastAsia"/>
                <w:color w:val="000000"/>
                <w:sz w:val="23"/>
                <w:szCs w:val="23"/>
              </w:rPr>
              <w:t>.</w:t>
            </w:r>
            <w:r w:rsidRPr="00CB18FF">
              <w:rPr>
                <w:rFonts w:ascii="宋体" w:hAnsi="宋体" w:cs="宋体" w:hint="eastAsia"/>
                <w:color w:val="7A7A43"/>
                <w:sz w:val="23"/>
                <w:szCs w:val="23"/>
              </w:rPr>
              <w:t>normalize</w:t>
            </w:r>
            <w:r w:rsidRPr="00CB18FF">
              <w:rPr>
                <w:rFonts w:ascii="宋体" w:hAnsi="宋体" w:cs="宋体" w:hint="eastAsia"/>
                <w:color w:val="000000"/>
                <w:sz w:val="23"/>
                <w:szCs w:val="23"/>
              </w:rPr>
              <w:t xml:space="preserve">() === </w:t>
            </w:r>
            <w:r w:rsidRPr="00CB18FF">
              <w:rPr>
                <w:rFonts w:ascii="宋体" w:hAnsi="宋体" w:cs="宋体" w:hint="eastAsia"/>
                <w:b/>
                <w:bCs/>
                <w:color w:val="008000"/>
                <w:sz w:val="23"/>
                <w:szCs w:val="23"/>
              </w:rPr>
              <w:t>'</w:t>
            </w:r>
            <w:r w:rsidRPr="00CB18FF">
              <w:rPr>
                <w:rFonts w:ascii="宋体" w:hAnsi="宋体" w:cs="宋体" w:hint="eastAsia"/>
                <w:b/>
                <w:bCs/>
                <w:color w:val="000080"/>
                <w:sz w:val="23"/>
                <w:szCs w:val="23"/>
              </w:rPr>
              <w:t>\u004F\u030C</w:t>
            </w:r>
            <w:r w:rsidRPr="00CB18FF">
              <w:rPr>
                <w:rFonts w:ascii="宋体" w:hAnsi="宋体" w:cs="宋体" w:hint="eastAsia"/>
                <w:b/>
                <w:bCs/>
                <w:color w:val="008000"/>
                <w:sz w:val="23"/>
                <w:szCs w:val="23"/>
              </w:rPr>
              <w:t>'</w:t>
            </w:r>
            <w:r w:rsidRPr="00CB18FF">
              <w:rPr>
                <w:rFonts w:ascii="宋体" w:hAnsi="宋体" w:cs="宋体" w:hint="eastAsia"/>
                <w:color w:val="000000"/>
                <w:sz w:val="23"/>
                <w:szCs w:val="23"/>
              </w:rPr>
              <w:t>.</w:t>
            </w:r>
            <w:r w:rsidRPr="00CB18FF">
              <w:rPr>
                <w:rFonts w:ascii="宋体" w:hAnsi="宋体" w:cs="宋体" w:hint="eastAsia"/>
                <w:color w:val="7A7A43"/>
                <w:sz w:val="23"/>
                <w:szCs w:val="23"/>
              </w:rPr>
              <w:t>normalize</w:t>
            </w:r>
            <w:r w:rsidRPr="00CB18FF">
              <w:rPr>
                <w:rFonts w:ascii="宋体" w:hAnsi="宋体" w:cs="宋体" w:hint="eastAsia"/>
                <w:color w:val="000000"/>
                <w:sz w:val="23"/>
                <w:szCs w:val="23"/>
              </w:rPr>
              <w:t>()</w:t>
            </w:r>
            <w:r w:rsidRPr="00CB18FF">
              <w:rPr>
                <w:rFonts w:ascii="宋体" w:hAnsi="宋体" w:cs="宋体" w:hint="eastAsia"/>
                <w:i/>
                <w:iCs/>
                <w:color w:val="808080"/>
                <w:sz w:val="23"/>
                <w:szCs w:val="23"/>
              </w:rPr>
              <w:t>//true</w:t>
            </w:r>
          </w:p>
        </w:tc>
      </w:tr>
    </w:tbl>
    <w:p w14:paraId="34E47CE8" w14:textId="44B58834" w:rsidR="00CB18FF" w:rsidRDefault="002045B2" w:rsidP="002045B2">
      <w:pPr>
        <w:pStyle w:val="6"/>
      </w:pPr>
      <w:r>
        <w:rPr>
          <w:rFonts w:hint="eastAsia"/>
        </w:rPr>
        <w:t>include</w:t>
      </w:r>
      <w:r>
        <w:t>s()</w:t>
      </w:r>
    </w:p>
    <w:p w14:paraId="69484BCD" w14:textId="0CB7AC7B" w:rsidR="008D18CD" w:rsidRDefault="008D18CD" w:rsidP="002045B2">
      <w:pPr>
        <w:ind w:left="420"/>
      </w:pPr>
      <w:r>
        <w:rPr>
          <w:rFonts w:hint="eastAsia"/>
        </w:rPr>
        <w:t>格式：</w:t>
      </w:r>
      <w:r>
        <w:tab/>
      </w:r>
      <w:r>
        <w:rPr>
          <w:rFonts w:hint="eastAsia"/>
        </w:rPr>
        <w:t>var</w:t>
      </w:r>
      <w:r>
        <w:t xml:space="preserve"> includes(str)</w:t>
      </w:r>
    </w:p>
    <w:p w14:paraId="0336FEB9" w14:textId="049BD508" w:rsidR="002045B2" w:rsidRPr="002045B2" w:rsidRDefault="008D18CD" w:rsidP="008D18CD">
      <w:pPr>
        <w:ind w:left="840" w:firstLine="420"/>
      </w:pPr>
      <w:r>
        <w:rPr>
          <w:rFonts w:hint="eastAsia"/>
        </w:rPr>
        <w:t>var</w:t>
      </w:r>
      <w:r>
        <w:t xml:space="preserve"> includes(str,index)</w:t>
      </w:r>
    </w:p>
    <w:p w14:paraId="510518DA" w14:textId="2BB89A3B" w:rsidR="002045B2" w:rsidRDefault="008D18CD" w:rsidP="002045B2">
      <w:pPr>
        <w:ind w:left="420"/>
        <w:rPr>
          <w:rFonts w:ascii="Verdana" w:hAnsi="Verdana"/>
          <w:color w:val="333333"/>
          <w:sz w:val="22"/>
        </w:rPr>
      </w:pPr>
      <w:r>
        <w:rPr>
          <w:rFonts w:ascii="Verdana" w:hAnsi="Verdana" w:hint="eastAsia"/>
          <w:color w:val="333333"/>
          <w:sz w:val="22"/>
        </w:rPr>
        <w:t>功能：</w:t>
      </w:r>
      <w:r w:rsidR="002045B2">
        <w:rPr>
          <w:rFonts w:ascii="Verdana" w:hAnsi="Verdana"/>
          <w:color w:val="333333"/>
          <w:sz w:val="22"/>
        </w:rPr>
        <w:t>返回布尔值，表示是否找到了参数字符串</w:t>
      </w:r>
    </w:p>
    <w:p w14:paraId="6401A645" w14:textId="5346DFB3" w:rsidR="008D18CD" w:rsidRDefault="008D18CD" w:rsidP="002045B2">
      <w:pPr>
        <w:ind w:left="420"/>
        <w:rPr>
          <w:rFonts w:ascii="Verdana" w:hAnsi="Verdana"/>
          <w:color w:val="333333"/>
          <w:sz w:val="22"/>
        </w:rPr>
      </w:pPr>
      <w:r>
        <w:rPr>
          <w:rFonts w:ascii="Verdana" w:hAnsi="Verdana" w:hint="eastAsia"/>
          <w:color w:val="333333"/>
          <w:sz w:val="22"/>
        </w:rPr>
        <w:t>参数：</w:t>
      </w:r>
      <w:r>
        <w:rPr>
          <w:rFonts w:ascii="Verdana" w:hAnsi="Verdana"/>
          <w:color w:val="333333"/>
          <w:sz w:val="22"/>
        </w:rPr>
        <w:tab/>
        <w:t>str</w:t>
      </w:r>
      <w:r>
        <w:rPr>
          <w:rFonts w:ascii="Verdana" w:hAnsi="Verdana" w:hint="eastAsia"/>
          <w:color w:val="333333"/>
          <w:sz w:val="22"/>
        </w:rPr>
        <w:t>：要查找的字符串</w:t>
      </w:r>
    </w:p>
    <w:p w14:paraId="6100B350" w14:textId="59B01561" w:rsidR="008D18CD" w:rsidRDefault="008D18CD" w:rsidP="008D18CD">
      <w:pPr>
        <w:ind w:left="420"/>
        <w:rPr>
          <w:rFonts w:ascii="Verdana" w:hAnsi="Verdana"/>
          <w:color w:val="333333"/>
          <w:sz w:val="22"/>
        </w:rPr>
      </w:pPr>
      <w:r>
        <w:rPr>
          <w:rFonts w:ascii="Verdana" w:hAnsi="Verdana"/>
          <w:color w:val="333333"/>
          <w:sz w:val="22"/>
        </w:rPr>
        <w:tab/>
      </w:r>
      <w:r>
        <w:rPr>
          <w:rFonts w:ascii="Verdana" w:hAnsi="Verdana"/>
          <w:color w:val="333333"/>
          <w:sz w:val="22"/>
        </w:rPr>
        <w:tab/>
        <w:t>index</w:t>
      </w:r>
      <w:r>
        <w:rPr>
          <w:rFonts w:ascii="Verdana" w:hAnsi="Verdana" w:hint="eastAsia"/>
          <w:color w:val="333333"/>
          <w:sz w:val="22"/>
        </w:rPr>
        <w:t>：从第</w:t>
      </w:r>
      <w:r>
        <w:rPr>
          <w:rFonts w:ascii="Verdana" w:hAnsi="Verdana" w:hint="eastAsia"/>
          <w:color w:val="333333"/>
          <w:sz w:val="22"/>
        </w:rPr>
        <w:t>index</w:t>
      </w:r>
      <w:r>
        <w:rPr>
          <w:rFonts w:ascii="Verdana" w:hAnsi="Verdana" w:hint="eastAsia"/>
          <w:color w:val="333333"/>
          <w:sz w:val="22"/>
        </w:rPr>
        <w:t>个字符开始查找（</w:t>
      </w:r>
      <w:r>
        <w:rPr>
          <w:rFonts w:ascii="Verdana" w:hAnsi="Verdana"/>
          <w:color w:val="333333"/>
          <w:sz w:val="22"/>
        </w:rPr>
        <w:t>0</w:t>
      </w:r>
      <w:r>
        <w:rPr>
          <w:rFonts w:ascii="Verdana" w:hAnsi="Verdana" w:hint="eastAsia"/>
          <w:color w:val="333333"/>
          <w:sz w:val="22"/>
        </w:rPr>
        <w:t>代表第个字符，开始查找位置包含第</w:t>
      </w:r>
      <w:r>
        <w:rPr>
          <w:rFonts w:ascii="Verdana" w:hAnsi="Verdana" w:hint="eastAsia"/>
          <w:color w:val="333333"/>
          <w:sz w:val="22"/>
        </w:rPr>
        <w:t>index</w:t>
      </w:r>
      <w:r>
        <w:rPr>
          <w:rFonts w:ascii="Verdana" w:hAnsi="Verdana" w:hint="eastAsia"/>
          <w:color w:val="333333"/>
          <w:sz w:val="22"/>
        </w:rPr>
        <w:t>个字符）</w:t>
      </w:r>
    </w:p>
    <w:p w14:paraId="5330FD1C" w14:textId="6D2D1D38" w:rsidR="008D18CD" w:rsidRDefault="008D18CD" w:rsidP="008D18CD">
      <w:pPr>
        <w:ind w:left="420"/>
        <w:rPr>
          <w:rFonts w:ascii="Verdana" w:hAnsi="Verdana"/>
          <w:color w:val="333333"/>
          <w:sz w:val="22"/>
        </w:rPr>
      </w:pPr>
      <w:r>
        <w:rPr>
          <w:rFonts w:ascii="Verdana" w:hAnsi="Verdana" w:hint="eastAsia"/>
          <w:color w:val="333333"/>
          <w:sz w:val="22"/>
        </w:rPr>
        <w:t>返回值：是否查找到</w:t>
      </w:r>
    </w:p>
    <w:p w14:paraId="76C6DFD5" w14:textId="1883B9E2" w:rsidR="008D18CD" w:rsidRPr="008D18CD" w:rsidRDefault="008D18CD" w:rsidP="008D18CD">
      <w:pPr>
        <w:ind w:left="420"/>
        <w:rPr>
          <w:rFonts w:ascii="Verdana" w:hAnsi="Verdana"/>
          <w:color w:val="333333"/>
          <w:sz w:val="22"/>
        </w:rPr>
      </w:pPr>
      <w:r>
        <w:rPr>
          <w:rFonts w:ascii="Verdana" w:hAnsi="Verdana" w:hint="eastAsia"/>
          <w:color w:val="333333"/>
          <w:sz w:val="22"/>
        </w:rPr>
        <w:t>例：</w:t>
      </w:r>
    </w:p>
    <w:tbl>
      <w:tblPr>
        <w:tblStyle w:val="ac"/>
        <w:tblW w:w="0" w:type="auto"/>
        <w:tblInd w:w="846" w:type="dxa"/>
        <w:tblLook w:val="04A0" w:firstRow="1" w:lastRow="0" w:firstColumn="1" w:lastColumn="0" w:noHBand="0" w:noVBand="1"/>
      </w:tblPr>
      <w:tblGrid>
        <w:gridCol w:w="7450"/>
      </w:tblGrid>
      <w:tr w:rsidR="002045B2" w14:paraId="2CEABF31" w14:textId="77777777" w:rsidTr="008D18CD">
        <w:tc>
          <w:tcPr>
            <w:tcW w:w="7450" w:type="dxa"/>
          </w:tcPr>
          <w:p w14:paraId="161E8BED" w14:textId="5946BC6F" w:rsidR="002045B2" w:rsidRPr="008D18CD" w:rsidRDefault="008D18CD" w:rsidP="008D18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8D18CD">
              <w:rPr>
                <w:rFonts w:ascii="宋体" w:hAnsi="宋体" w:cs="宋体" w:hint="eastAsia"/>
                <w:b/>
                <w:bCs/>
                <w:color w:val="000080"/>
                <w:sz w:val="23"/>
                <w:szCs w:val="23"/>
              </w:rPr>
              <w:t xml:space="preserve">var </w:t>
            </w:r>
            <w:r w:rsidRPr="008D18CD">
              <w:rPr>
                <w:rFonts w:ascii="宋体" w:hAnsi="宋体" w:cs="宋体" w:hint="eastAsia"/>
                <w:b/>
                <w:bCs/>
                <w:i/>
                <w:iCs/>
                <w:color w:val="660E7A"/>
                <w:sz w:val="23"/>
                <w:szCs w:val="23"/>
              </w:rPr>
              <w:t xml:space="preserve">s </w:t>
            </w:r>
            <w:r w:rsidRPr="008D18CD">
              <w:rPr>
                <w:rFonts w:ascii="宋体" w:hAnsi="宋体" w:cs="宋体" w:hint="eastAsia"/>
                <w:color w:val="000000"/>
                <w:sz w:val="23"/>
                <w:szCs w:val="23"/>
              </w:rPr>
              <w:t xml:space="preserve">= </w:t>
            </w:r>
            <w:r w:rsidRPr="008D18CD">
              <w:rPr>
                <w:rFonts w:ascii="宋体" w:hAnsi="宋体" w:cs="宋体" w:hint="eastAsia"/>
                <w:b/>
                <w:bCs/>
                <w:color w:val="008000"/>
                <w:sz w:val="23"/>
                <w:szCs w:val="23"/>
              </w:rPr>
              <w:t>"hello"</w:t>
            </w:r>
            <w:r w:rsidRPr="008D18CD">
              <w:rPr>
                <w:rFonts w:ascii="宋体" w:hAnsi="宋体" w:cs="宋体" w:hint="eastAsia"/>
                <w:color w:val="000000"/>
                <w:sz w:val="23"/>
                <w:szCs w:val="23"/>
              </w:rPr>
              <w:t>;</w:t>
            </w:r>
            <w:r w:rsidRPr="008D18CD">
              <w:rPr>
                <w:rFonts w:ascii="宋体" w:hAnsi="宋体" w:cs="宋体" w:hint="eastAsia"/>
                <w:color w:val="000000"/>
                <w:sz w:val="23"/>
                <w:szCs w:val="23"/>
              </w:rPr>
              <w:br/>
            </w:r>
            <w:r w:rsidRPr="008D18CD">
              <w:rPr>
                <w:rFonts w:ascii="宋体" w:hAnsi="宋体" w:cs="宋体" w:hint="eastAsia"/>
                <w:b/>
                <w:bCs/>
                <w:i/>
                <w:iCs/>
                <w:color w:val="660E7A"/>
                <w:sz w:val="23"/>
                <w:szCs w:val="23"/>
              </w:rPr>
              <w:t>console</w:t>
            </w:r>
            <w:r w:rsidRPr="008D18CD">
              <w:rPr>
                <w:rFonts w:ascii="宋体" w:hAnsi="宋体" w:cs="宋体" w:hint="eastAsia"/>
                <w:color w:val="000000"/>
                <w:sz w:val="23"/>
                <w:szCs w:val="23"/>
              </w:rPr>
              <w:t>.</w:t>
            </w:r>
            <w:r w:rsidRPr="008D18CD">
              <w:rPr>
                <w:rFonts w:ascii="宋体" w:hAnsi="宋体" w:cs="宋体" w:hint="eastAsia"/>
                <w:color w:val="7A7A43"/>
                <w:sz w:val="23"/>
                <w:szCs w:val="23"/>
              </w:rPr>
              <w:t>log</w:t>
            </w:r>
            <w:r w:rsidRPr="008D18CD">
              <w:rPr>
                <w:rFonts w:ascii="宋体" w:hAnsi="宋体" w:cs="宋体" w:hint="eastAsia"/>
                <w:color w:val="000000"/>
                <w:sz w:val="23"/>
                <w:szCs w:val="23"/>
              </w:rPr>
              <w:t>(</w:t>
            </w:r>
            <w:r w:rsidRPr="008D18CD">
              <w:rPr>
                <w:rFonts w:ascii="宋体" w:hAnsi="宋体" w:cs="宋体" w:hint="eastAsia"/>
                <w:b/>
                <w:bCs/>
                <w:i/>
                <w:iCs/>
                <w:color w:val="660E7A"/>
                <w:sz w:val="23"/>
                <w:szCs w:val="23"/>
              </w:rPr>
              <w:t>s</w:t>
            </w:r>
            <w:r w:rsidRPr="008D18CD">
              <w:rPr>
                <w:rFonts w:ascii="宋体" w:hAnsi="宋体" w:cs="宋体" w:hint="eastAsia"/>
                <w:color w:val="000000"/>
                <w:sz w:val="23"/>
                <w:szCs w:val="23"/>
              </w:rPr>
              <w:t>.</w:t>
            </w:r>
            <w:r w:rsidRPr="008D18CD">
              <w:rPr>
                <w:rFonts w:ascii="宋体" w:hAnsi="宋体" w:cs="宋体" w:hint="eastAsia"/>
                <w:color w:val="7A7A43"/>
                <w:sz w:val="23"/>
                <w:szCs w:val="23"/>
              </w:rPr>
              <w:t>includes</w:t>
            </w:r>
            <w:r w:rsidRPr="008D18CD">
              <w:rPr>
                <w:rFonts w:ascii="宋体" w:hAnsi="宋体" w:cs="宋体" w:hint="eastAsia"/>
                <w:color w:val="000000"/>
                <w:sz w:val="23"/>
                <w:szCs w:val="23"/>
              </w:rPr>
              <w:t>(</w:t>
            </w:r>
            <w:r w:rsidRPr="008D18CD">
              <w:rPr>
                <w:rFonts w:ascii="宋体" w:hAnsi="宋体" w:cs="宋体" w:hint="eastAsia"/>
                <w:b/>
                <w:bCs/>
                <w:color w:val="008000"/>
                <w:sz w:val="23"/>
                <w:szCs w:val="23"/>
              </w:rPr>
              <w:t>"e"</w:t>
            </w:r>
            <w:r w:rsidRPr="008D18CD">
              <w:rPr>
                <w:rFonts w:ascii="宋体" w:hAnsi="宋体" w:cs="宋体" w:hint="eastAsia"/>
                <w:color w:val="000000"/>
                <w:sz w:val="23"/>
                <w:szCs w:val="23"/>
              </w:rPr>
              <w:t>));</w:t>
            </w:r>
            <w:r w:rsidRPr="008D18CD">
              <w:rPr>
                <w:rFonts w:ascii="宋体" w:hAnsi="宋体" w:cs="宋体" w:hint="eastAsia"/>
                <w:i/>
                <w:iCs/>
                <w:color w:val="808080"/>
                <w:sz w:val="23"/>
                <w:szCs w:val="23"/>
              </w:rPr>
              <w:t>//true</w:t>
            </w:r>
            <w:r w:rsidRPr="008D18CD">
              <w:rPr>
                <w:rFonts w:ascii="宋体" w:hAnsi="宋体" w:cs="宋体" w:hint="eastAsia"/>
                <w:i/>
                <w:iCs/>
                <w:color w:val="808080"/>
                <w:sz w:val="23"/>
                <w:szCs w:val="23"/>
              </w:rPr>
              <w:br/>
            </w:r>
            <w:r w:rsidRPr="008D18CD">
              <w:rPr>
                <w:rFonts w:ascii="宋体" w:hAnsi="宋体" w:cs="宋体" w:hint="eastAsia"/>
                <w:b/>
                <w:bCs/>
                <w:i/>
                <w:iCs/>
                <w:color w:val="660E7A"/>
                <w:sz w:val="23"/>
                <w:szCs w:val="23"/>
              </w:rPr>
              <w:t>console</w:t>
            </w:r>
            <w:r w:rsidRPr="008D18CD">
              <w:rPr>
                <w:rFonts w:ascii="宋体" w:hAnsi="宋体" w:cs="宋体" w:hint="eastAsia"/>
                <w:color w:val="000000"/>
                <w:sz w:val="23"/>
                <w:szCs w:val="23"/>
              </w:rPr>
              <w:t>.</w:t>
            </w:r>
            <w:r w:rsidRPr="008D18CD">
              <w:rPr>
                <w:rFonts w:ascii="宋体" w:hAnsi="宋体" w:cs="宋体" w:hint="eastAsia"/>
                <w:color w:val="7A7A43"/>
                <w:sz w:val="23"/>
                <w:szCs w:val="23"/>
              </w:rPr>
              <w:t>log</w:t>
            </w:r>
            <w:r w:rsidRPr="008D18CD">
              <w:rPr>
                <w:rFonts w:ascii="宋体" w:hAnsi="宋体" w:cs="宋体" w:hint="eastAsia"/>
                <w:color w:val="000000"/>
                <w:sz w:val="23"/>
                <w:szCs w:val="23"/>
              </w:rPr>
              <w:t>(</w:t>
            </w:r>
            <w:r w:rsidRPr="008D18CD">
              <w:rPr>
                <w:rFonts w:ascii="宋体" w:hAnsi="宋体" w:cs="宋体" w:hint="eastAsia"/>
                <w:b/>
                <w:bCs/>
                <w:i/>
                <w:iCs/>
                <w:color w:val="660E7A"/>
                <w:sz w:val="23"/>
                <w:szCs w:val="23"/>
              </w:rPr>
              <w:t>s</w:t>
            </w:r>
            <w:r w:rsidRPr="008D18CD">
              <w:rPr>
                <w:rFonts w:ascii="宋体" w:hAnsi="宋体" w:cs="宋体" w:hint="eastAsia"/>
                <w:color w:val="000000"/>
                <w:sz w:val="23"/>
                <w:szCs w:val="23"/>
              </w:rPr>
              <w:t>.</w:t>
            </w:r>
            <w:r w:rsidRPr="008D18CD">
              <w:rPr>
                <w:rFonts w:ascii="宋体" w:hAnsi="宋体" w:cs="宋体" w:hint="eastAsia"/>
                <w:color w:val="7A7A43"/>
                <w:sz w:val="23"/>
                <w:szCs w:val="23"/>
              </w:rPr>
              <w:t>includes</w:t>
            </w:r>
            <w:r w:rsidRPr="008D18CD">
              <w:rPr>
                <w:rFonts w:ascii="宋体" w:hAnsi="宋体" w:cs="宋体" w:hint="eastAsia"/>
                <w:color w:val="000000"/>
                <w:sz w:val="23"/>
                <w:szCs w:val="23"/>
              </w:rPr>
              <w:t>(</w:t>
            </w:r>
            <w:r w:rsidRPr="008D18CD">
              <w:rPr>
                <w:rFonts w:ascii="宋体" w:hAnsi="宋体" w:cs="宋体" w:hint="eastAsia"/>
                <w:b/>
                <w:bCs/>
                <w:color w:val="008000"/>
                <w:sz w:val="23"/>
                <w:szCs w:val="23"/>
              </w:rPr>
              <w:t>"e"</w:t>
            </w:r>
            <w:r w:rsidRPr="008D18CD">
              <w:rPr>
                <w:rFonts w:ascii="宋体" w:hAnsi="宋体" w:cs="宋体" w:hint="eastAsia"/>
                <w:color w:val="000000"/>
                <w:sz w:val="23"/>
                <w:szCs w:val="23"/>
              </w:rPr>
              <w:t xml:space="preserve">, </w:t>
            </w:r>
            <w:r w:rsidRPr="008D18CD">
              <w:rPr>
                <w:rFonts w:ascii="宋体" w:hAnsi="宋体" w:cs="宋体" w:hint="eastAsia"/>
                <w:color w:val="0000FF"/>
                <w:sz w:val="23"/>
                <w:szCs w:val="23"/>
              </w:rPr>
              <w:t>2</w:t>
            </w:r>
            <w:r w:rsidRPr="008D18CD">
              <w:rPr>
                <w:rFonts w:ascii="宋体" w:hAnsi="宋体" w:cs="宋体" w:hint="eastAsia"/>
                <w:color w:val="000000"/>
                <w:sz w:val="23"/>
                <w:szCs w:val="23"/>
              </w:rPr>
              <w:t>));</w:t>
            </w:r>
            <w:r w:rsidRPr="008D18CD">
              <w:rPr>
                <w:rFonts w:ascii="宋体" w:hAnsi="宋体" w:cs="宋体" w:hint="eastAsia"/>
                <w:i/>
                <w:iCs/>
                <w:color w:val="808080"/>
                <w:sz w:val="23"/>
                <w:szCs w:val="23"/>
              </w:rPr>
              <w:t>//false</w:t>
            </w:r>
          </w:p>
        </w:tc>
      </w:tr>
    </w:tbl>
    <w:p w14:paraId="0E4FCF60" w14:textId="6B70ED26" w:rsidR="002045B2" w:rsidRDefault="00957CED" w:rsidP="00957CED">
      <w:pPr>
        <w:pStyle w:val="6"/>
      </w:pPr>
      <w:r>
        <w:rPr>
          <w:rFonts w:hint="eastAsia"/>
        </w:rPr>
        <w:t>starts</w:t>
      </w:r>
      <w:r>
        <w:t>With</w:t>
      </w:r>
      <w:r>
        <w:rPr>
          <w:rFonts w:hint="eastAsia"/>
        </w:rPr>
        <w:t>(</w:t>
      </w:r>
      <w:r>
        <w:t>)</w:t>
      </w:r>
    </w:p>
    <w:p w14:paraId="6646C5D6" w14:textId="69D2FAD9" w:rsidR="00957CED" w:rsidRDefault="00957CED" w:rsidP="00957CED">
      <w:pPr>
        <w:ind w:left="420"/>
      </w:pPr>
      <w:r>
        <w:rPr>
          <w:rFonts w:hint="eastAsia"/>
        </w:rPr>
        <w:t>格式：</w:t>
      </w:r>
      <w:r>
        <w:tab/>
        <w:t>var startsWith(str)</w:t>
      </w:r>
    </w:p>
    <w:p w14:paraId="5DEE43C7" w14:textId="6F8AA71D" w:rsidR="00957CED" w:rsidRDefault="00957CED" w:rsidP="00957CED">
      <w:pPr>
        <w:ind w:left="420"/>
      </w:pPr>
      <w:r>
        <w:tab/>
      </w:r>
      <w:r>
        <w:tab/>
        <w:t>var startsWith(str,index)</w:t>
      </w:r>
    </w:p>
    <w:p w14:paraId="3539EFA8" w14:textId="4744BACC" w:rsidR="00957CED" w:rsidRDefault="00957CED" w:rsidP="00957CED">
      <w:pPr>
        <w:ind w:left="420"/>
        <w:rPr>
          <w:rFonts w:ascii="Verdana" w:hAnsi="Verdana"/>
          <w:color w:val="333333"/>
          <w:sz w:val="22"/>
        </w:rPr>
      </w:pPr>
      <w:r>
        <w:rPr>
          <w:rFonts w:hint="eastAsia"/>
        </w:rPr>
        <w:t>功能：</w:t>
      </w:r>
      <w:r>
        <w:rPr>
          <w:rFonts w:ascii="Verdana" w:hAnsi="Verdana"/>
          <w:color w:val="333333"/>
          <w:sz w:val="22"/>
        </w:rPr>
        <w:t>返回布尔值，表示参数字符串是否在原字符串的头部</w:t>
      </w:r>
    </w:p>
    <w:p w14:paraId="32BEFC00" w14:textId="7A181257" w:rsidR="00957CED" w:rsidRDefault="00957CED" w:rsidP="00957CED">
      <w:pPr>
        <w:ind w:left="420"/>
      </w:pPr>
      <w:r>
        <w:rPr>
          <w:rFonts w:hint="eastAsia"/>
        </w:rPr>
        <w:t>参数：</w:t>
      </w:r>
      <w:r>
        <w:tab/>
        <w:t>str</w:t>
      </w:r>
      <w:r>
        <w:rPr>
          <w:rFonts w:hint="eastAsia"/>
        </w:rPr>
        <w:t>：要查找的字符串</w:t>
      </w:r>
    </w:p>
    <w:p w14:paraId="08849E3A" w14:textId="6AAF4117" w:rsidR="00957CED" w:rsidRDefault="00957CED" w:rsidP="00957CED">
      <w:pPr>
        <w:ind w:left="420"/>
        <w:rPr>
          <w:rFonts w:ascii="Verdana" w:hAnsi="Verdana"/>
          <w:color w:val="333333"/>
          <w:sz w:val="22"/>
        </w:rPr>
      </w:pPr>
      <w:r>
        <w:tab/>
      </w:r>
      <w:r>
        <w:tab/>
        <w:t>index</w:t>
      </w:r>
      <w:r>
        <w:rPr>
          <w:rFonts w:hint="eastAsia"/>
        </w:rPr>
        <w:t>：</w:t>
      </w:r>
      <w:r>
        <w:rPr>
          <w:rFonts w:ascii="Verdana" w:hAnsi="Verdana" w:hint="eastAsia"/>
          <w:color w:val="333333"/>
          <w:sz w:val="22"/>
        </w:rPr>
        <w:t>从第</w:t>
      </w:r>
      <w:r>
        <w:rPr>
          <w:rFonts w:ascii="Verdana" w:hAnsi="Verdana" w:hint="eastAsia"/>
          <w:color w:val="333333"/>
          <w:sz w:val="22"/>
        </w:rPr>
        <w:t>index</w:t>
      </w:r>
      <w:r>
        <w:rPr>
          <w:rFonts w:ascii="Verdana" w:hAnsi="Verdana" w:hint="eastAsia"/>
          <w:color w:val="333333"/>
          <w:sz w:val="22"/>
        </w:rPr>
        <w:t>个字符开始查找（</w:t>
      </w:r>
      <w:r>
        <w:rPr>
          <w:rFonts w:ascii="Verdana" w:hAnsi="Verdana"/>
          <w:color w:val="333333"/>
          <w:sz w:val="22"/>
        </w:rPr>
        <w:t>0</w:t>
      </w:r>
      <w:r>
        <w:rPr>
          <w:rFonts w:ascii="Verdana" w:hAnsi="Verdana" w:hint="eastAsia"/>
          <w:color w:val="333333"/>
          <w:sz w:val="22"/>
        </w:rPr>
        <w:t>代表第个字符，开始查找位置包含第</w:t>
      </w:r>
      <w:r>
        <w:rPr>
          <w:rFonts w:ascii="Verdana" w:hAnsi="Verdana" w:hint="eastAsia"/>
          <w:color w:val="333333"/>
          <w:sz w:val="22"/>
        </w:rPr>
        <w:t>index</w:t>
      </w:r>
      <w:r>
        <w:rPr>
          <w:rFonts w:ascii="Verdana" w:hAnsi="Verdana" w:hint="eastAsia"/>
          <w:color w:val="333333"/>
          <w:sz w:val="22"/>
        </w:rPr>
        <w:t>个字符）</w:t>
      </w:r>
    </w:p>
    <w:p w14:paraId="60610E35" w14:textId="3B4104FF" w:rsidR="00957CED" w:rsidRDefault="00957CED" w:rsidP="00957CED">
      <w:pPr>
        <w:ind w:left="420"/>
        <w:rPr>
          <w:rFonts w:ascii="Verdana" w:hAnsi="Verdana"/>
          <w:color w:val="333333"/>
          <w:sz w:val="22"/>
        </w:rPr>
      </w:pPr>
      <w:r>
        <w:rPr>
          <w:rFonts w:hint="eastAsia"/>
        </w:rPr>
        <w:t>返回值：</w:t>
      </w:r>
      <w:r>
        <w:rPr>
          <w:rFonts w:ascii="Verdana" w:hAnsi="Verdana"/>
          <w:color w:val="333333"/>
          <w:sz w:val="22"/>
        </w:rPr>
        <w:t>是否在原字符串的头部</w:t>
      </w:r>
    </w:p>
    <w:p w14:paraId="48698261" w14:textId="3BF15C4E" w:rsidR="00957CED" w:rsidRDefault="00957CED" w:rsidP="00957CED">
      <w:pPr>
        <w:ind w:left="420"/>
      </w:pPr>
      <w:r>
        <w:rPr>
          <w:rFonts w:hint="eastAsia"/>
        </w:rPr>
        <w:t>例：</w:t>
      </w:r>
    </w:p>
    <w:tbl>
      <w:tblPr>
        <w:tblStyle w:val="ac"/>
        <w:tblW w:w="0" w:type="auto"/>
        <w:tblInd w:w="846" w:type="dxa"/>
        <w:tblLook w:val="04A0" w:firstRow="1" w:lastRow="0" w:firstColumn="1" w:lastColumn="0" w:noHBand="0" w:noVBand="1"/>
      </w:tblPr>
      <w:tblGrid>
        <w:gridCol w:w="7450"/>
      </w:tblGrid>
      <w:tr w:rsidR="00957CED" w14:paraId="50C902E8" w14:textId="77777777" w:rsidTr="00957CED">
        <w:tc>
          <w:tcPr>
            <w:tcW w:w="7450" w:type="dxa"/>
          </w:tcPr>
          <w:p w14:paraId="694680D3" w14:textId="7B8E20BA" w:rsidR="00957CED" w:rsidRPr="00957CED" w:rsidRDefault="00957CED" w:rsidP="00957CE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957CED">
              <w:rPr>
                <w:rFonts w:ascii="宋体" w:hAnsi="宋体" w:cs="宋体" w:hint="eastAsia"/>
                <w:b/>
                <w:bCs/>
                <w:color w:val="000080"/>
                <w:sz w:val="23"/>
                <w:szCs w:val="23"/>
              </w:rPr>
              <w:t xml:space="preserve">var </w:t>
            </w:r>
            <w:r w:rsidRPr="00957CED">
              <w:rPr>
                <w:rFonts w:ascii="宋体" w:hAnsi="宋体" w:cs="宋体" w:hint="eastAsia"/>
                <w:b/>
                <w:bCs/>
                <w:i/>
                <w:iCs/>
                <w:color w:val="660E7A"/>
                <w:sz w:val="23"/>
                <w:szCs w:val="23"/>
              </w:rPr>
              <w:t xml:space="preserve">s </w:t>
            </w:r>
            <w:r w:rsidRPr="00957CED">
              <w:rPr>
                <w:rFonts w:ascii="宋体" w:hAnsi="宋体" w:cs="宋体" w:hint="eastAsia"/>
                <w:color w:val="000000"/>
                <w:sz w:val="23"/>
                <w:szCs w:val="23"/>
              </w:rPr>
              <w:t xml:space="preserve">= </w:t>
            </w:r>
            <w:r w:rsidRPr="00957CED">
              <w:rPr>
                <w:rFonts w:ascii="宋体" w:hAnsi="宋体" w:cs="宋体" w:hint="eastAsia"/>
                <w:b/>
                <w:bCs/>
                <w:color w:val="008000"/>
                <w:sz w:val="23"/>
                <w:szCs w:val="23"/>
              </w:rPr>
              <w:t>"hello"</w:t>
            </w:r>
            <w:r w:rsidRPr="00957CED">
              <w:rPr>
                <w:rFonts w:ascii="宋体" w:hAnsi="宋体" w:cs="宋体" w:hint="eastAsia"/>
                <w:color w:val="000000"/>
                <w:sz w:val="23"/>
                <w:szCs w:val="23"/>
              </w:rPr>
              <w:t>;</w:t>
            </w:r>
            <w:r w:rsidRPr="00957CED">
              <w:rPr>
                <w:rFonts w:ascii="宋体" w:hAnsi="宋体" w:cs="宋体" w:hint="eastAsia"/>
                <w:color w:val="000000"/>
                <w:sz w:val="23"/>
                <w:szCs w:val="23"/>
              </w:rPr>
              <w:br/>
            </w:r>
            <w:r w:rsidRPr="00957CED">
              <w:rPr>
                <w:rFonts w:ascii="宋体" w:hAnsi="宋体" w:cs="宋体" w:hint="eastAsia"/>
                <w:b/>
                <w:bCs/>
                <w:i/>
                <w:iCs/>
                <w:color w:val="660E7A"/>
                <w:sz w:val="23"/>
                <w:szCs w:val="23"/>
              </w:rPr>
              <w:t>console</w:t>
            </w:r>
            <w:r w:rsidRPr="00957CED">
              <w:rPr>
                <w:rFonts w:ascii="宋体" w:hAnsi="宋体" w:cs="宋体" w:hint="eastAsia"/>
                <w:color w:val="000000"/>
                <w:sz w:val="23"/>
                <w:szCs w:val="23"/>
              </w:rPr>
              <w:t>.</w:t>
            </w:r>
            <w:r w:rsidRPr="00957CED">
              <w:rPr>
                <w:rFonts w:ascii="宋体" w:hAnsi="宋体" w:cs="宋体" w:hint="eastAsia"/>
                <w:color w:val="7A7A43"/>
                <w:sz w:val="23"/>
                <w:szCs w:val="23"/>
              </w:rPr>
              <w:t>log</w:t>
            </w:r>
            <w:r w:rsidRPr="00957CED">
              <w:rPr>
                <w:rFonts w:ascii="宋体" w:hAnsi="宋体" w:cs="宋体" w:hint="eastAsia"/>
                <w:color w:val="000000"/>
                <w:sz w:val="23"/>
                <w:szCs w:val="23"/>
              </w:rPr>
              <w:t>(</w:t>
            </w:r>
            <w:r w:rsidRPr="00957CED">
              <w:rPr>
                <w:rFonts w:ascii="宋体" w:hAnsi="宋体" w:cs="宋体" w:hint="eastAsia"/>
                <w:b/>
                <w:bCs/>
                <w:i/>
                <w:iCs/>
                <w:color w:val="660E7A"/>
                <w:sz w:val="23"/>
                <w:szCs w:val="23"/>
              </w:rPr>
              <w:t>s</w:t>
            </w:r>
            <w:r w:rsidRPr="00957CED">
              <w:rPr>
                <w:rFonts w:ascii="宋体" w:hAnsi="宋体" w:cs="宋体" w:hint="eastAsia"/>
                <w:color w:val="000000"/>
                <w:sz w:val="23"/>
                <w:szCs w:val="23"/>
              </w:rPr>
              <w:t>.</w:t>
            </w:r>
            <w:r w:rsidRPr="00957CED">
              <w:rPr>
                <w:rFonts w:ascii="宋体" w:hAnsi="宋体" w:cs="宋体" w:hint="eastAsia"/>
                <w:color w:val="7A7A43"/>
                <w:sz w:val="23"/>
                <w:szCs w:val="23"/>
              </w:rPr>
              <w:t>startsWith</w:t>
            </w:r>
            <w:r w:rsidRPr="00957CED">
              <w:rPr>
                <w:rFonts w:ascii="宋体" w:hAnsi="宋体" w:cs="宋体" w:hint="eastAsia"/>
                <w:color w:val="000000"/>
                <w:sz w:val="23"/>
                <w:szCs w:val="23"/>
              </w:rPr>
              <w:t>(</w:t>
            </w:r>
            <w:r w:rsidRPr="00957CED">
              <w:rPr>
                <w:rFonts w:ascii="宋体" w:hAnsi="宋体" w:cs="宋体" w:hint="eastAsia"/>
                <w:b/>
                <w:bCs/>
                <w:color w:val="008000"/>
                <w:sz w:val="23"/>
                <w:szCs w:val="23"/>
              </w:rPr>
              <w:t>"he"</w:t>
            </w:r>
            <w:r w:rsidRPr="00957CED">
              <w:rPr>
                <w:rFonts w:ascii="宋体" w:hAnsi="宋体" w:cs="宋体" w:hint="eastAsia"/>
                <w:color w:val="000000"/>
                <w:sz w:val="23"/>
                <w:szCs w:val="23"/>
              </w:rPr>
              <w:t>));</w:t>
            </w:r>
            <w:r w:rsidRPr="00957CED">
              <w:rPr>
                <w:rFonts w:ascii="宋体" w:hAnsi="宋体" w:cs="宋体" w:hint="eastAsia"/>
                <w:i/>
                <w:iCs/>
                <w:color w:val="808080"/>
                <w:sz w:val="23"/>
                <w:szCs w:val="23"/>
              </w:rPr>
              <w:t>//true</w:t>
            </w:r>
            <w:r w:rsidRPr="00957CED">
              <w:rPr>
                <w:rFonts w:ascii="宋体" w:hAnsi="宋体" w:cs="宋体" w:hint="eastAsia"/>
                <w:i/>
                <w:iCs/>
                <w:color w:val="808080"/>
                <w:sz w:val="23"/>
                <w:szCs w:val="23"/>
              </w:rPr>
              <w:br/>
            </w:r>
            <w:r w:rsidRPr="00957CED">
              <w:rPr>
                <w:rFonts w:ascii="宋体" w:hAnsi="宋体" w:cs="宋体" w:hint="eastAsia"/>
                <w:b/>
                <w:bCs/>
                <w:i/>
                <w:iCs/>
                <w:color w:val="660E7A"/>
                <w:sz w:val="23"/>
                <w:szCs w:val="23"/>
              </w:rPr>
              <w:t>console</w:t>
            </w:r>
            <w:r w:rsidRPr="00957CED">
              <w:rPr>
                <w:rFonts w:ascii="宋体" w:hAnsi="宋体" w:cs="宋体" w:hint="eastAsia"/>
                <w:color w:val="000000"/>
                <w:sz w:val="23"/>
                <w:szCs w:val="23"/>
              </w:rPr>
              <w:t>.</w:t>
            </w:r>
            <w:r w:rsidRPr="00957CED">
              <w:rPr>
                <w:rFonts w:ascii="宋体" w:hAnsi="宋体" w:cs="宋体" w:hint="eastAsia"/>
                <w:color w:val="7A7A43"/>
                <w:sz w:val="23"/>
                <w:szCs w:val="23"/>
              </w:rPr>
              <w:t>log</w:t>
            </w:r>
            <w:r w:rsidRPr="00957CED">
              <w:rPr>
                <w:rFonts w:ascii="宋体" w:hAnsi="宋体" w:cs="宋体" w:hint="eastAsia"/>
                <w:color w:val="000000"/>
                <w:sz w:val="23"/>
                <w:szCs w:val="23"/>
              </w:rPr>
              <w:t>(</w:t>
            </w:r>
            <w:r w:rsidRPr="00957CED">
              <w:rPr>
                <w:rFonts w:ascii="宋体" w:hAnsi="宋体" w:cs="宋体" w:hint="eastAsia"/>
                <w:b/>
                <w:bCs/>
                <w:i/>
                <w:iCs/>
                <w:color w:val="660E7A"/>
                <w:sz w:val="23"/>
                <w:szCs w:val="23"/>
              </w:rPr>
              <w:t>s</w:t>
            </w:r>
            <w:r w:rsidRPr="00957CED">
              <w:rPr>
                <w:rFonts w:ascii="宋体" w:hAnsi="宋体" w:cs="宋体" w:hint="eastAsia"/>
                <w:color w:val="000000"/>
                <w:sz w:val="23"/>
                <w:szCs w:val="23"/>
              </w:rPr>
              <w:t>.</w:t>
            </w:r>
            <w:r w:rsidRPr="00957CED">
              <w:rPr>
                <w:rFonts w:ascii="宋体" w:hAnsi="宋体" w:cs="宋体" w:hint="eastAsia"/>
                <w:color w:val="7A7A43"/>
                <w:sz w:val="23"/>
                <w:szCs w:val="23"/>
              </w:rPr>
              <w:t>startsWith</w:t>
            </w:r>
            <w:r w:rsidRPr="00957CED">
              <w:rPr>
                <w:rFonts w:ascii="宋体" w:hAnsi="宋体" w:cs="宋体" w:hint="eastAsia"/>
                <w:color w:val="000000"/>
                <w:sz w:val="23"/>
                <w:szCs w:val="23"/>
              </w:rPr>
              <w:t>(</w:t>
            </w:r>
            <w:r w:rsidRPr="00957CED">
              <w:rPr>
                <w:rFonts w:ascii="宋体" w:hAnsi="宋体" w:cs="宋体" w:hint="eastAsia"/>
                <w:b/>
                <w:bCs/>
                <w:color w:val="008000"/>
                <w:sz w:val="23"/>
                <w:szCs w:val="23"/>
              </w:rPr>
              <w:t>"e"</w:t>
            </w:r>
            <w:r w:rsidRPr="00957CED">
              <w:rPr>
                <w:rFonts w:ascii="宋体" w:hAnsi="宋体" w:cs="宋体" w:hint="eastAsia"/>
                <w:color w:val="000000"/>
                <w:sz w:val="23"/>
                <w:szCs w:val="23"/>
              </w:rPr>
              <w:t xml:space="preserve">, </w:t>
            </w:r>
            <w:r w:rsidRPr="00957CED">
              <w:rPr>
                <w:rFonts w:ascii="宋体" w:hAnsi="宋体" w:cs="宋体" w:hint="eastAsia"/>
                <w:color w:val="0000FF"/>
                <w:sz w:val="23"/>
                <w:szCs w:val="23"/>
              </w:rPr>
              <w:t>1</w:t>
            </w:r>
            <w:r w:rsidRPr="00957CED">
              <w:rPr>
                <w:rFonts w:ascii="宋体" w:hAnsi="宋体" w:cs="宋体" w:hint="eastAsia"/>
                <w:color w:val="000000"/>
                <w:sz w:val="23"/>
                <w:szCs w:val="23"/>
              </w:rPr>
              <w:t>));</w:t>
            </w:r>
            <w:r w:rsidRPr="00957CED">
              <w:rPr>
                <w:rFonts w:ascii="宋体" w:hAnsi="宋体" w:cs="宋体" w:hint="eastAsia"/>
                <w:i/>
                <w:iCs/>
                <w:color w:val="808080"/>
                <w:sz w:val="23"/>
                <w:szCs w:val="23"/>
              </w:rPr>
              <w:t>//true</w:t>
            </w:r>
          </w:p>
        </w:tc>
      </w:tr>
    </w:tbl>
    <w:p w14:paraId="356EFDF8" w14:textId="30F48310" w:rsidR="00957CED" w:rsidRDefault="00957CED" w:rsidP="00957CED">
      <w:pPr>
        <w:pStyle w:val="6"/>
      </w:pPr>
      <w:r>
        <w:rPr>
          <w:rFonts w:hint="eastAsia"/>
        </w:rPr>
        <w:lastRenderedPageBreak/>
        <w:t>endsWith</w:t>
      </w:r>
      <w:r>
        <w:t>()</w:t>
      </w:r>
    </w:p>
    <w:p w14:paraId="2F54B828" w14:textId="20238821" w:rsidR="00957CED" w:rsidRDefault="00957CED" w:rsidP="00957CED">
      <w:pPr>
        <w:ind w:left="420"/>
      </w:pPr>
      <w:r>
        <w:rPr>
          <w:rFonts w:hint="eastAsia"/>
        </w:rPr>
        <w:t>格式：</w:t>
      </w:r>
      <w:r>
        <w:tab/>
        <w:t>var endsWith(str)</w:t>
      </w:r>
    </w:p>
    <w:p w14:paraId="0E2A2AD7" w14:textId="6A425B51" w:rsidR="00957CED" w:rsidRDefault="00957CED" w:rsidP="00957CED">
      <w:pPr>
        <w:ind w:left="420"/>
      </w:pPr>
      <w:r>
        <w:tab/>
      </w:r>
      <w:r>
        <w:tab/>
        <w:t>var endsWith(str,index)</w:t>
      </w:r>
    </w:p>
    <w:p w14:paraId="0EB628E4" w14:textId="4F468FA4" w:rsidR="00957CED" w:rsidRDefault="00957CED" w:rsidP="00957CED">
      <w:pPr>
        <w:ind w:left="420"/>
        <w:rPr>
          <w:rFonts w:ascii="Verdana" w:hAnsi="Verdana"/>
          <w:color w:val="333333"/>
          <w:sz w:val="22"/>
        </w:rPr>
      </w:pPr>
      <w:r>
        <w:rPr>
          <w:rFonts w:hint="eastAsia"/>
        </w:rPr>
        <w:t>功能：</w:t>
      </w:r>
      <w:r>
        <w:rPr>
          <w:rFonts w:ascii="Verdana" w:hAnsi="Verdana"/>
          <w:color w:val="333333"/>
          <w:sz w:val="22"/>
        </w:rPr>
        <w:t>返回布尔值，表示参数字符串是否在原字符串的尾部</w:t>
      </w:r>
    </w:p>
    <w:p w14:paraId="61015C12" w14:textId="735D073C" w:rsidR="00957CED" w:rsidRDefault="00957CED" w:rsidP="00957CED">
      <w:pPr>
        <w:ind w:left="420"/>
      </w:pPr>
      <w:r>
        <w:rPr>
          <w:rFonts w:hint="eastAsia"/>
        </w:rPr>
        <w:t>参数：</w:t>
      </w:r>
      <w:r>
        <w:tab/>
        <w:t>str</w:t>
      </w:r>
      <w:r>
        <w:rPr>
          <w:rFonts w:hint="eastAsia"/>
        </w:rPr>
        <w:t>：要查找的字符串</w:t>
      </w:r>
    </w:p>
    <w:p w14:paraId="52EB8D92" w14:textId="4554BF0E" w:rsidR="00957CED" w:rsidRDefault="00957CED" w:rsidP="00957CED">
      <w:pPr>
        <w:ind w:left="420"/>
      </w:pPr>
      <w:r>
        <w:tab/>
      </w:r>
      <w:r>
        <w:tab/>
        <w:t>index</w:t>
      </w:r>
      <w:r>
        <w:rPr>
          <w:rFonts w:hint="eastAsia"/>
        </w:rPr>
        <w:t>：</w:t>
      </w:r>
      <w:r w:rsidR="0018515B">
        <w:rPr>
          <w:rFonts w:hint="eastAsia"/>
        </w:rPr>
        <w:t>在</w:t>
      </w:r>
      <w:r>
        <w:rPr>
          <w:rFonts w:hint="eastAsia"/>
        </w:rPr>
        <w:t>原字符串</w:t>
      </w:r>
      <w:r w:rsidR="0018515B">
        <w:rPr>
          <w:rFonts w:hint="eastAsia"/>
        </w:rPr>
        <w:t>中的前index个字符之中进行查找</w:t>
      </w:r>
    </w:p>
    <w:p w14:paraId="3FE950F4" w14:textId="38E38917" w:rsidR="0018515B" w:rsidRDefault="0018515B" w:rsidP="00957CED">
      <w:pPr>
        <w:ind w:left="420"/>
      </w:pPr>
      <w:r>
        <w:rPr>
          <w:rFonts w:hint="eastAsia"/>
        </w:rPr>
        <w:t>返回值：是否已指定字符串结尾</w:t>
      </w:r>
    </w:p>
    <w:p w14:paraId="0C0F0223" w14:textId="4532A8D2" w:rsidR="0018515B" w:rsidRDefault="0018515B" w:rsidP="00957CED">
      <w:pPr>
        <w:ind w:left="420"/>
      </w:pPr>
      <w:r>
        <w:rPr>
          <w:rFonts w:hint="eastAsia"/>
        </w:rPr>
        <w:t>例：</w:t>
      </w:r>
    </w:p>
    <w:tbl>
      <w:tblPr>
        <w:tblStyle w:val="ac"/>
        <w:tblW w:w="0" w:type="auto"/>
        <w:tblInd w:w="846" w:type="dxa"/>
        <w:tblLook w:val="04A0" w:firstRow="1" w:lastRow="0" w:firstColumn="1" w:lastColumn="0" w:noHBand="0" w:noVBand="1"/>
      </w:tblPr>
      <w:tblGrid>
        <w:gridCol w:w="7450"/>
      </w:tblGrid>
      <w:tr w:rsidR="0018515B" w14:paraId="4882EC1C" w14:textId="77777777" w:rsidTr="0018515B">
        <w:tc>
          <w:tcPr>
            <w:tcW w:w="7450" w:type="dxa"/>
          </w:tcPr>
          <w:p w14:paraId="20C1DE89" w14:textId="51D6D0D4" w:rsidR="0018515B" w:rsidRPr="0018515B" w:rsidRDefault="0018515B" w:rsidP="001851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18515B">
              <w:rPr>
                <w:rFonts w:ascii="宋体" w:hAnsi="宋体" w:cs="宋体" w:hint="eastAsia"/>
                <w:b/>
                <w:bCs/>
                <w:color w:val="000080"/>
                <w:sz w:val="23"/>
                <w:szCs w:val="23"/>
              </w:rPr>
              <w:t xml:space="preserve">var </w:t>
            </w:r>
            <w:r w:rsidRPr="0018515B">
              <w:rPr>
                <w:rFonts w:ascii="宋体" w:hAnsi="宋体" w:cs="宋体" w:hint="eastAsia"/>
                <w:b/>
                <w:bCs/>
                <w:i/>
                <w:iCs/>
                <w:color w:val="660E7A"/>
                <w:sz w:val="23"/>
                <w:szCs w:val="23"/>
              </w:rPr>
              <w:t xml:space="preserve">s </w:t>
            </w:r>
            <w:r w:rsidRPr="0018515B">
              <w:rPr>
                <w:rFonts w:ascii="宋体" w:hAnsi="宋体" w:cs="宋体" w:hint="eastAsia"/>
                <w:color w:val="000000"/>
                <w:sz w:val="23"/>
                <w:szCs w:val="23"/>
              </w:rPr>
              <w:t xml:space="preserve">= </w:t>
            </w:r>
            <w:r w:rsidRPr="0018515B">
              <w:rPr>
                <w:rFonts w:ascii="宋体" w:hAnsi="宋体" w:cs="宋体" w:hint="eastAsia"/>
                <w:b/>
                <w:bCs/>
                <w:color w:val="008000"/>
                <w:sz w:val="23"/>
                <w:szCs w:val="23"/>
              </w:rPr>
              <w:t>"hello"</w:t>
            </w:r>
            <w:r w:rsidRPr="0018515B">
              <w:rPr>
                <w:rFonts w:ascii="宋体" w:hAnsi="宋体" w:cs="宋体" w:hint="eastAsia"/>
                <w:color w:val="000000"/>
                <w:sz w:val="23"/>
                <w:szCs w:val="23"/>
              </w:rPr>
              <w:t>;</w:t>
            </w:r>
            <w:r w:rsidRPr="0018515B">
              <w:rPr>
                <w:rFonts w:ascii="宋体" w:hAnsi="宋体" w:cs="宋体" w:hint="eastAsia"/>
                <w:color w:val="000000"/>
                <w:sz w:val="23"/>
                <w:szCs w:val="23"/>
              </w:rPr>
              <w:br/>
            </w:r>
            <w:r w:rsidRPr="0018515B">
              <w:rPr>
                <w:rFonts w:ascii="宋体" w:hAnsi="宋体" w:cs="宋体" w:hint="eastAsia"/>
                <w:b/>
                <w:bCs/>
                <w:i/>
                <w:iCs/>
                <w:color w:val="660E7A"/>
                <w:sz w:val="23"/>
                <w:szCs w:val="23"/>
              </w:rPr>
              <w:t>console</w:t>
            </w:r>
            <w:r w:rsidRPr="0018515B">
              <w:rPr>
                <w:rFonts w:ascii="宋体" w:hAnsi="宋体" w:cs="宋体" w:hint="eastAsia"/>
                <w:color w:val="000000"/>
                <w:sz w:val="23"/>
                <w:szCs w:val="23"/>
              </w:rPr>
              <w:t>.</w:t>
            </w:r>
            <w:r w:rsidRPr="0018515B">
              <w:rPr>
                <w:rFonts w:ascii="宋体" w:hAnsi="宋体" w:cs="宋体" w:hint="eastAsia"/>
                <w:color w:val="7A7A43"/>
                <w:sz w:val="23"/>
                <w:szCs w:val="23"/>
              </w:rPr>
              <w:t>log</w:t>
            </w:r>
            <w:r w:rsidRPr="0018515B">
              <w:rPr>
                <w:rFonts w:ascii="宋体" w:hAnsi="宋体" w:cs="宋体" w:hint="eastAsia"/>
                <w:color w:val="000000"/>
                <w:sz w:val="23"/>
                <w:szCs w:val="23"/>
              </w:rPr>
              <w:t>(</w:t>
            </w:r>
            <w:r w:rsidRPr="0018515B">
              <w:rPr>
                <w:rFonts w:ascii="宋体" w:hAnsi="宋体" w:cs="宋体" w:hint="eastAsia"/>
                <w:b/>
                <w:bCs/>
                <w:i/>
                <w:iCs/>
                <w:color w:val="660E7A"/>
                <w:sz w:val="23"/>
                <w:szCs w:val="23"/>
              </w:rPr>
              <w:t>s</w:t>
            </w:r>
            <w:r w:rsidRPr="0018515B">
              <w:rPr>
                <w:rFonts w:ascii="宋体" w:hAnsi="宋体" w:cs="宋体" w:hint="eastAsia"/>
                <w:color w:val="000000"/>
                <w:sz w:val="23"/>
                <w:szCs w:val="23"/>
              </w:rPr>
              <w:t>.</w:t>
            </w:r>
            <w:r w:rsidRPr="0018515B">
              <w:rPr>
                <w:rFonts w:ascii="宋体" w:hAnsi="宋体" w:cs="宋体" w:hint="eastAsia"/>
                <w:color w:val="7A7A43"/>
                <w:sz w:val="23"/>
                <w:szCs w:val="23"/>
              </w:rPr>
              <w:t>endsWith</w:t>
            </w:r>
            <w:r w:rsidRPr="0018515B">
              <w:rPr>
                <w:rFonts w:ascii="宋体" w:hAnsi="宋体" w:cs="宋体" w:hint="eastAsia"/>
                <w:color w:val="000000"/>
                <w:sz w:val="23"/>
                <w:szCs w:val="23"/>
              </w:rPr>
              <w:t>(</w:t>
            </w:r>
            <w:r w:rsidRPr="0018515B">
              <w:rPr>
                <w:rFonts w:ascii="宋体" w:hAnsi="宋体" w:cs="宋体" w:hint="eastAsia"/>
                <w:b/>
                <w:bCs/>
                <w:color w:val="008000"/>
                <w:sz w:val="23"/>
                <w:szCs w:val="23"/>
              </w:rPr>
              <w:t>"lo"</w:t>
            </w:r>
            <w:r w:rsidRPr="0018515B">
              <w:rPr>
                <w:rFonts w:ascii="宋体" w:hAnsi="宋体" w:cs="宋体" w:hint="eastAsia"/>
                <w:color w:val="000000"/>
                <w:sz w:val="23"/>
                <w:szCs w:val="23"/>
              </w:rPr>
              <w:t>));</w:t>
            </w:r>
            <w:r w:rsidRPr="0018515B">
              <w:rPr>
                <w:rFonts w:ascii="宋体" w:hAnsi="宋体" w:cs="宋体" w:hint="eastAsia"/>
                <w:i/>
                <w:iCs/>
                <w:color w:val="808080"/>
                <w:sz w:val="23"/>
                <w:szCs w:val="23"/>
              </w:rPr>
              <w:t>//true</w:t>
            </w:r>
            <w:r w:rsidRPr="0018515B">
              <w:rPr>
                <w:rFonts w:ascii="宋体" w:hAnsi="宋体" w:cs="宋体" w:hint="eastAsia"/>
                <w:i/>
                <w:iCs/>
                <w:color w:val="808080"/>
                <w:sz w:val="23"/>
                <w:szCs w:val="23"/>
              </w:rPr>
              <w:br/>
            </w:r>
            <w:r w:rsidRPr="0018515B">
              <w:rPr>
                <w:rFonts w:ascii="宋体" w:hAnsi="宋体" w:cs="宋体" w:hint="eastAsia"/>
                <w:b/>
                <w:bCs/>
                <w:i/>
                <w:iCs/>
                <w:color w:val="660E7A"/>
                <w:sz w:val="23"/>
                <w:szCs w:val="23"/>
              </w:rPr>
              <w:t>console</w:t>
            </w:r>
            <w:r w:rsidRPr="0018515B">
              <w:rPr>
                <w:rFonts w:ascii="宋体" w:hAnsi="宋体" w:cs="宋体" w:hint="eastAsia"/>
                <w:color w:val="000000"/>
                <w:sz w:val="23"/>
                <w:szCs w:val="23"/>
              </w:rPr>
              <w:t>.</w:t>
            </w:r>
            <w:r w:rsidRPr="0018515B">
              <w:rPr>
                <w:rFonts w:ascii="宋体" w:hAnsi="宋体" w:cs="宋体" w:hint="eastAsia"/>
                <w:color w:val="7A7A43"/>
                <w:sz w:val="23"/>
                <w:szCs w:val="23"/>
              </w:rPr>
              <w:t>log</w:t>
            </w:r>
            <w:r w:rsidRPr="0018515B">
              <w:rPr>
                <w:rFonts w:ascii="宋体" w:hAnsi="宋体" w:cs="宋体" w:hint="eastAsia"/>
                <w:color w:val="000000"/>
                <w:sz w:val="23"/>
                <w:szCs w:val="23"/>
              </w:rPr>
              <w:t>(</w:t>
            </w:r>
            <w:r w:rsidRPr="0018515B">
              <w:rPr>
                <w:rFonts w:ascii="宋体" w:hAnsi="宋体" w:cs="宋体" w:hint="eastAsia"/>
                <w:b/>
                <w:bCs/>
                <w:i/>
                <w:iCs/>
                <w:color w:val="660E7A"/>
                <w:sz w:val="23"/>
                <w:szCs w:val="23"/>
              </w:rPr>
              <w:t>s</w:t>
            </w:r>
            <w:r w:rsidRPr="0018515B">
              <w:rPr>
                <w:rFonts w:ascii="宋体" w:hAnsi="宋体" w:cs="宋体" w:hint="eastAsia"/>
                <w:color w:val="000000"/>
                <w:sz w:val="23"/>
                <w:szCs w:val="23"/>
              </w:rPr>
              <w:t>.</w:t>
            </w:r>
            <w:r w:rsidRPr="0018515B">
              <w:rPr>
                <w:rFonts w:ascii="宋体" w:hAnsi="宋体" w:cs="宋体" w:hint="eastAsia"/>
                <w:color w:val="7A7A43"/>
                <w:sz w:val="23"/>
                <w:szCs w:val="23"/>
              </w:rPr>
              <w:t>endsWith</w:t>
            </w:r>
            <w:r w:rsidRPr="0018515B">
              <w:rPr>
                <w:rFonts w:ascii="宋体" w:hAnsi="宋体" w:cs="宋体" w:hint="eastAsia"/>
                <w:color w:val="000000"/>
                <w:sz w:val="23"/>
                <w:szCs w:val="23"/>
              </w:rPr>
              <w:t>(</w:t>
            </w:r>
            <w:r w:rsidRPr="0018515B">
              <w:rPr>
                <w:rFonts w:ascii="宋体" w:hAnsi="宋体" w:cs="宋体" w:hint="eastAsia"/>
                <w:b/>
                <w:bCs/>
                <w:color w:val="008000"/>
                <w:sz w:val="23"/>
                <w:szCs w:val="23"/>
              </w:rPr>
              <w:t>"e"</w:t>
            </w:r>
            <w:r w:rsidRPr="0018515B">
              <w:rPr>
                <w:rFonts w:ascii="宋体" w:hAnsi="宋体" w:cs="宋体" w:hint="eastAsia"/>
                <w:color w:val="000000"/>
                <w:sz w:val="23"/>
                <w:szCs w:val="23"/>
              </w:rPr>
              <w:t xml:space="preserve">, </w:t>
            </w:r>
            <w:r w:rsidRPr="0018515B">
              <w:rPr>
                <w:rFonts w:ascii="宋体" w:hAnsi="宋体" w:cs="宋体" w:hint="eastAsia"/>
                <w:color w:val="0000FF"/>
                <w:sz w:val="23"/>
                <w:szCs w:val="23"/>
              </w:rPr>
              <w:t>2</w:t>
            </w:r>
            <w:r w:rsidRPr="0018515B">
              <w:rPr>
                <w:rFonts w:ascii="宋体" w:hAnsi="宋体" w:cs="宋体" w:hint="eastAsia"/>
                <w:color w:val="000000"/>
                <w:sz w:val="23"/>
                <w:szCs w:val="23"/>
              </w:rPr>
              <w:t>));</w:t>
            </w:r>
            <w:r w:rsidRPr="0018515B">
              <w:rPr>
                <w:rFonts w:ascii="宋体" w:hAnsi="宋体" w:cs="宋体" w:hint="eastAsia"/>
                <w:i/>
                <w:iCs/>
                <w:color w:val="808080"/>
                <w:sz w:val="23"/>
                <w:szCs w:val="23"/>
              </w:rPr>
              <w:t>//true</w:t>
            </w:r>
          </w:p>
        </w:tc>
      </w:tr>
    </w:tbl>
    <w:p w14:paraId="43835D5A" w14:textId="58F16887" w:rsidR="0018515B" w:rsidRDefault="002A517F" w:rsidP="002A517F">
      <w:pPr>
        <w:pStyle w:val="6"/>
      </w:pPr>
      <w:r>
        <w:rPr>
          <w:rFonts w:hint="eastAsia"/>
        </w:rPr>
        <w:t>repeat</w:t>
      </w:r>
      <w:r>
        <w:t>()</w:t>
      </w:r>
    </w:p>
    <w:p w14:paraId="4043EC78" w14:textId="1DE7B87B" w:rsidR="002A517F" w:rsidRDefault="002A517F" w:rsidP="002A517F">
      <w:pPr>
        <w:ind w:left="420"/>
      </w:pPr>
      <w:r>
        <w:rPr>
          <w:rFonts w:hint="eastAsia"/>
        </w:rPr>
        <w:t>格式：var</w:t>
      </w:r>
      <w:r>
        <w:t xml:space="preserve"> repeat</w:t>
      </w:r>
      <w:r>
        <w:rPr>
          <w:rFonts w:hint="eastAsia"/>
        </w:rPr>
        <w:t>(</w:t>
      </w:r>
      <w:r>
        <w:t>n)</w:t>
      </w:r>
    </w:p>
    <w:p w14:paraId="48E5407C" w14:textId="7EFCBE5D" w:rsidR="002A517F" w:rsidRDefault="002A517F" w:rsidP="002A517F">
      <w:pPr>
        <w:ind w:left="420"/>
      </w:pPr>
      <w:r>
        <w:rPr>
          <w:rFonts w:hint="eastAsia"/>
        </w:rPr>
        <w:t>功能：将原字符串重复n次返回</w:t>
      </w:r>
    </w:p>
    <w:p w14:paraId="411FFFBA" w14:textId="5143850D" w:rsidR="002A517F" w:rsidRDefault="002A517F" w:rsidP="002A517F">
      <w:pPr>
        <w:ind w:left="420"/>
      </w:pPr>
      <w:r>
        <w:rPr>
          <w:rFonts w:hint="eastAsia"/>
        </w:rPr>
        <w:t>参数：</w:t>
      </w:r>
      <w:r>
        <w:tab/>
        <w:t>n</w:t>
      </w:r>
      <w:r>
        <w:rPr>
          <w:rFonts w:hint="eastAsia"/>
        </w:rPr>
        <w:t>：重复n次，如果是小数则取整数部分</w:t>
      </w:r>
    </w:p>
    <w:p w14:paraId="26541DDD" w14:textId="4A34CBCC" w:rsidR="002A517F" w:rsidRDefault="002A517F" w:rsidP="002A517F">
      <w:pPr>
        <w:ind w:left="420"/>
      </w:pPr>
      <w:r>
        <w:rPr>
          <w:rFonts w:hint="eastAsia"/>
        </w:rPr>
        <w:t>返回值：重复之后的字符串</w:t>
      </w:r>
    </w:p>
    <w:p w14:paraId="32308F2D" w14:textId="77777777" w:rsidR="002A517F" w:rsidRPr="002A517F" w:rsidRDefault="002A517F" w:rsidP="002A517F">
      <w:pPr>
        <w:ind w:left="420"/>
      </w:pPr>
      <w:r>
        <w:rPr>
          <w:rFonts w:hint="eastAsia"/>
        </w:rPr>
        <w:t>例：</w:t>
      </w:r>
    </w:p>
    <w:tbl>
      <w:tblPr>
        <w:tblStyle w:val="ac"/>
        <w:tblW w:w="0" w:type="auto"/>
        <w:tblInd w:w="846" w:type="dxa"/>
        <w:tblLook w:val="04A0" w:firstRow="1" w:lastRow="0" w:firstColumn="1" w:lastColumn="0" w:noHBand="0" w:noVBand="1"/>
      </w:tblPr>
      <w:tblGrid>
        <w:gridCol w:w="7450"/>
      </w:tblGrid>
      <w:tr w:rsidR="002A517F" w14:paraId="76FCE634" w14:textId="77777777" w:rsidTr="002A517F">
        <w:tc>
          <w:tcPr>
            <w:tcW w:w="7450" w:type="dxa"/>
          </w:tcPr>
          <w:p w14:paraId="498463FE" w14:textId="6DE2A0F2" w:rsidR="002A517F" w:rsidRPr="002A517F" w:rsidRDefault="002A517F" w:rsidP="002A51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2A517F">
              <w:rPr>
                <w:rFonts w:ascii="宋体" w:hAnsi="宋体" w:cs="宋体" w:hint="eastAsia"/>
                <w:b/>
                <w:bCs/>
                <w:color w:val="000080"/>
                <w:sz w:val="23"/>
                <w:szCs w:val="23"/>
              </w:rPr>
              <w:t xml:space="preserve">var </w:t>
            </w:r>
            <w:r w:rsidRPr="002A517F">
              <w:rPr>
                <w:rFonts w:ascii="宋体" w:hAnsi="宋体" w:cs="宋体" w:hint="eastAsia"/>
                <w:b/>
                <w:bCs/>
                <w:i/>
                <w:iCs/>
                <w:color w:val="660E7A"/>
                <w:sz w:val="23"/>
                <w:szCs w:val="23"/>
              </w:rPr>
              <w:t xml:space="preserve">s </w:t>
            </w:r>
            <w:r w:rsidRPr="002A517F">
              <w:rPr>
                <w:rFonts w:ascii="宋体" w:hAnsi="宋体" w:cs="宋体" w:hint="eastAsia"/>
                <w:color w:val="000000"/>
                <w:sz w:val="23"/>
                <w:szCs w:val="23"/>
              </w:rPr>
              <w:t xml:space="preserve">= </w:t>
            </w:r>
            <w:r w:rsidRPr="002A517F">
              <w:rPr>
                <w:rFonts w:ascii="宋体" w:hAnsi="宋体" w:cs="宋体" w:hint="eastAsia"/>
                <w:b/>
                <w:bCs/>
                <w:color w:val="008000"/>
                <w:sz w:val="23"/>
                <w:szCs w:val="23"/>
              </w:rPr>
              <w:t>"ha"</w:t>
            </w:r>
            <w:r w:rsidRPr="002A517F">
              <w:rPr>
                <w:rFonts w:ascii="宋体" w:hAnsi="宋体" w:cs="宋体" w:hint="eastAsia"/>
                <w:color w:val="000000"/>
                <w:sz w:val="23"/>
                <w:szCs w:val="23"/>
              </w:rPr>
              <w:t>;</w:t>
            </w:r>
            <w:r w:rsidRPr="002A517F">
              <w:rPr>
                <w:rFonts w:ascii="宋体" w:hAnsi="宋体" w:cs="宋体" w:hint="eastAsia"/>
                <w:color w:val="000000"/>
                <w:sz w:val="23"/>
                <w:szCs w:val="23"/>
              </w:rPr>
              <w:br/>
            </w:r>
            <w:r w:rsidRPr="002A517F">
              <w:rPr>
                <w:rFonts w:ascii="宋体" w:hAnsi="宋体" w:cs="宋体" w:hint="eastAsia"/>
                <w:b/>
                <w:bCs/>
                <w:i/>
                <w:iCs/>
                <w:color w:val="660E7A"/>
                <w:sz w:val="23"/>
                <w:szCs w:val="23"/>
              </w:rPr>
              <w:t>console</w:t>
            </w:r>
            <w:r w:rsidRPr="002A517F">
              <w:rPr>
                <w:rFonts w:ascii="宋体" w:hAnsi="宋体" w:cs="宋体" w:hint="eastAsia"/>
                <w:color w:val="000000"/>
                <w:sz w:val="23"/>
                <w:szCs w:val="23"/>
              </w:rPr>
              <w:t>.</w:t>
            </w:r>
            <w:r w:rsidRPr="002A517F">
              <w:rPr>
                <w:rFonts w:ascii="宋体" w:hAnsi="宋体" w:cs="宋体" w:hint="eastAsia"/>
                <w:color w:val="7A7A43"/>
                <w:sz w:val="23"/>
                <w:szCs w:val="23"/>
              </w:rPr>
              <w:t>log</w:t>
            </w:r>
            <w:r w:rsidRPr="002A517F">
              <w:rPr>
                <w:rFonts w:ascii="宋体" w:hAnsi="宋体" w:cs="宋体" w:hint="eastAsia"/>
                <w:color w:val="000000"/>
                <w:sz w:val="23"/>
                <w:szCs w:val="23"/>
              </w:rPr>
              <w:t>(</w:t>
            </w:r>
            <w:r w:rsidRPr="002A517F">
              <w:rPr>
                <w:rFonts w:ascii="宋体" w:hAnsi="宋体" w:cs="宋体" w:hint="eastAsia"/>
                <w:b/>
                <w:bCs/>
                <w:i/>
                <w:iCs/>
                <w:color w:val="660E7A"/>
                <w:sz w:val="23"/>
                <w:szCs w:val="23"/>
              </w:rPr>
              <w:t>s</w:t>
            </w:r>
            <w:r w:rsidRPr="002A517F">
              <w:rPr>
                <w:rFonts w:ascii="宋体" w:hAnsi="宋体" w:cs="宋体" w:hint="eastAsia"/>
                <w:color w:val="000000"/>
                <w:sz w:val="23"/>
                <w:szCs w:val="23"/>
              </w:rPr>
              <w:t>.</w:t>
            </w:r>
            <w:r w:rsidRPr="002A517F">
              <w:rPr>
                <w:rFonts w:ascii="宋体" w:hAnsi="宋体" w:cs="宋体" w:hint="eastAsia"/>
                <w:color w:val="7A7A43"/>
                <w:sz w:val="23"/>
                <w:szCs w:val="23"/>
              </w:rPr>
              <w:t>repeat</w:t>
            </w:r>
            <w:r w:rsidRPr="002A517F">
              <w:rPr>
                <w:rFonts w:ascii="宋体" w:hAnsi="宋体" w:cs="宋体" w:hint="eastAsia"/>
                <w:color w:val="000000"/>
                <w:sz w:val="23"/>
                <w:szCs w:val="23"/>
              </w:rPr>
              <w:t>(</w:t>
            </w:r>
            <w:r w:rsidRPr="002A517F">
              <w:rPr>
                <w:rFonts w:ascii="宋体" w:hAnsi="宋体" w:cs="宋体" w:hint="eastAsia"/>
                <w:color w:val="0000FF"/>
                <w:sz w:val="23"/>
                <w:szCs w:val="23"/>
              </w:rPr>
              <w:t>2</w:t>
            </w:r>
            <w:r w:rsidRPr="002A517F">
              <w:rPr>
                <w:rFonts w:ascii="宋体" w:hAnsi="宋体" w:cs="宋体" w:hint="eastAsia"/>
                <w:color w:val="000000"/>
                <w:sz w:val="23"/>
                <w:szCs w:val="23"/>
              </w:rPr>
              <w:t>));</w:t>
            </w:r>
            <w:r w:rsidRPr="002A517F">
              <w:rPr>
                <w:rFonts w:ascii="宋体" w:hAnsi="宋体" w:cs="宋体" w:hint="eastAsia"/>
                <w:i/>
                <w:iCs/>
                <w:color w:val="808080"/>
                <w:sz w:val="23"/>
                <w:szCs w:val="23"/>
              </w:rPr>
              <w:t>//haha</w:t>
            </w:r>
            <w:r w:rsidRPr="002A517F">
              <w:rPr>
                <w:rFonts w:ascii="宋体" w:hAnsi="宋体" w:cs="宋体" w:hint="eastAsia"/>
                <w:i/>
                <w:iCs/>
                <w:color w:val="808080"/>
                <w:sz w:val="23"/>
                <w:szCs w:val="23"/>
              </w:rPr>
              <w:br/>
            </w:r>
            <w:r w:rsidRPr="002A517F">
              <w:rPr>
                <w:rFonts w:ascii="宋体" w:hAnsi="宋体" w:cs="宋体" w:hint="eastAsia"/>
                <w:b/>
                <w:bCs/>
                <w:i/>
                <w:iCs/>
                <w:color w:val="660E7A"/>
                <w:sz w:val="23"/>
                <w:szCs w:val="23"/>
              </w:rPr>
              <w:t>console</w:t>
            </w:r>
            <w:r w:rsidRPr="002A517F">
              <w:rPr>
                <w:rFonts w:ascii="宋体" w:hAnsi="宋体" w:cs="宋体" w:hint="eastAsia"/>
                <w:color w:val="000000"/>
                <w:sz w:val="23"/>
                <w:szCs w:val="23"/>
              </w:rPr>
              <w:t>.</w:t>
            </w:r>
            <w:r w:rsidRPr="002A517F">
              <w:rPr>
                <w:rFonts w:ascii="宋体" w:hAnsi="宋体" w:cs="宋体" w:hint="eastAsia"/>
                <w:color w:val="7A7A43"/>
                <w:sz w:val="23"/>
                <w:szCs w:val="23"/>
              </w:rPr>
              <w:t>log</w:t>
            </w:r>
            <w:r w:rsidRPr="002A517F">
              <w:rPr>
                <w:rFonts w:ascii="宋体" w:hAnsi="宋体" w:cs="宋体" w:hint="eastAsia"/>
                <w:color w:val="000000"/>
                <w:sz w:val="23"/>
                <w:szCs w:val="23"/>
              </w:rPr>
              <w:t>(</w:t>
            </w:r>
            <w:r w:rsidRPr="002A517F">
              <w:rPr>
                <w:rFonts w:ascii="宋体" w:hAnsi="宋体" w:cs="宋体" w:hint="eastAsia"/>
                <w:b/>
                <w:bCs/>
                <w:i/>
                <w:iCs/>
                <w:color w:val="660E7A"/>
                <w:sz w:val="23"/>
                <w:szCs w:val="23"/>
              </w:rPr>
              <w:t>s</w:t>
            </w:r>
            <w:r w:rsidRPr="002A517F">
              <w:rPr>
                <w:rFonts w:ascii="宋体" w:hAnsi="宋体" w:cs="宋体" w:hint="eastAsia"/>
                <w:color w:val="000000"/>
                <w:sz w:val="23"/>
                <w:szCs w:val="23"/>
              </w:rPr>
              <w:t>.</w:t>
            </w:r>
            <w:r w:rsidRPr="002A517F">
              <w:rPr>
                <w:rFonts w:ascii="宋体" w:hAnsi="宋体" w:cs="宋体" w:hint="eastAsia"/>
                <w:color w:val="7A7A43"/>
                <w:sz w:val="23"/>
                <w:szCs w:val="23"/>
              </w:rPr>
              <w:t>repeat</w:t>
            </w:r>
            <w:r w:rsidRPr="002A517F">
              <w:rPr>
                <w:rFonts w:ascii="宋体" w:hAnsi="宋体" w:cs="宋体" w:hint="eastAsia"/>
                <w:color w:val="000000"/>
                <w:sz w:val="23"/>
                <w:szCs w:val="23"/>
              </w:rPr>
              <w:t>(</w:t>
            </w:r>
            <w:r w:rsidRPr="002A517F">
              <w:rPr>
                <w:rFonts w:ascii="宋体" w:hAnsi="宋体" w:cs="宋体" w:hint="eastAsia"/>
                <w:color w:val="0000FF"/>
                <w:sz w:val="23"/>
                <w:szCs w:val="23"/>
              </w:rPr>
              <w:t>3.2</w:t>
            </w:r>
            <w:r w:rsidRPr="002A517F">
              <w:rPr>
                <w:rFonts w:ascii="宋体" w:hAnsi="宋体" w:cs="宋体" w:hint="eastAsia"/>
                <w:color w:val="000000"/>
                <w:sz w:val="23"/>
                <w:szCs w:val="23"/>
              </w:rPr>
              <w:t>));</w:t>
            </w:r>
            <w:r w:rsidRPr="002A517F">
              <w:rPr>
                <w:rFonts w:ascii="宋体" w:hAnsi="宋体" w:cs="宋体" w:hint="eastAsia"/>
                <w:i/>
                <w:iCs/>
                <w:color w:val="808080"/>
                <w:sz w:val="23"/>
                <w:szCs w:val="23"/>
              </w:rPr>
              <w:t>//hahaha</w:t>
            </w:r>
          </w:p>
        </w:tc>
      </w:tr>
    </w:tbl>
    <w:p w14:paraId="62A6CEBC" w14:textId="41596145" w:rsidR="002A517F" w:rsidRDefault="002A517F" w:rsidP="002A517F">
      <w:pPr>
        <w:pStyle w:val="6"/>
      </w:pPr>
      <w:r>
        <w:rPr>
          <w:rFonts w:hint="eastAsia"/>
        </w:rPr>
        <w:t>pad</w:t>
      </w:r>
      <w:r>
        <w:t>Start()</w:t>
      </w:r>
    </w:p>
    <w:p w14:paraId="75064852" w14:textId="65D3840F" w:rsidR="00374C81" w:rsidRDefault="002A517F" w:rsidP="00AD20E6">
      <w:pPr>
        <w:ind w:left="420"/>
      </w:pPr>
      <w:r>
        <w:rPr>
          <w:rFonts w:hint="eastAsia"/>
        </w:rPr>
        <w:t>格式：</w:t>
      </w:r>
      <w:r>
        <w:tab/>
      </w:r>
      <w:r w:rsidR="00374C81">
        <w:rPr>
          <w:rFonts w:hint="eastAsia"/>
        </w:rPr>
        <w:t>var</w:t>
      </w:r>
      <w:r w:rsidR="00374C81">
        <w:t xml:space="preserve"> padStart(len)</w:t>
      </w:r>
    </w:p>
    <w:p w14:paraId="2C35AC8D" w14:textId="36ABB9DE" w:rsidR="00AD20E6" w:rsidRDefault="002A517F" w:rsidP="00374C81">
      <w:pPr>
        <w:ind w:left="840" w:firstLine="420"/>
      </w:pPr>
      <w:r>
        <w:t xml:space="preserve">var </w:t>
      </w:r>
      <w:r w:rsidR="00AD20E6">
        <w:t>pad</w:t>
      </w:r>
      <w:r w:rsidR="00AD20E6">
        <w:rPr>
          <w:rFonts w:hint="eastAsia"/>
        </w:rPr>
        <w:t>S</w:t>
      </w:r>
      <w:r w:rsidR="00AD20E6">
        <w:t>tart(len,str)</w:t>
      </w:r>
    </w:p>
    <w:p w14:paraId="4C6D0038" w14:textId="7299EC37" w:rsidR="00AD20E6" w:rsidRDefault="00AD20E6" w:rsidP="00AD20E6">
      <w:pPr>
        <w:ind w:left="420"/>
      </w:pPr>
      <w:r>
        <w:rPr>
          <w:rFonts w:hint="eastAsia"/>
        </w:rPr>
        <w:t>功能：字符串</w:t>
      </w:r>
      <w:r w:rsidR="00374C81">
        <w:rPr>
          <w:rFonts w:hint="eastAsia"/>
        </w:rPr>
        <w:t>头部自动补全</w:t>
      </w:r>
    </w:p>
    <w:p w14:paraId="1607DE76" w14:textId="7AD37250" w:rsidR="00374C81" w:rsidRDefault="00374C81" w:rsidP="00AD20E6">
      <w:pPr>
        <w:ind w:left="420"/>
      </w:pPr>
      <w:r>
        <w:rPr>
          <w:rFonts w:hint="eastAsia"/>
        </w:rPr>
        <w:t>参数：</w:t>
      </w:r>
      <w:r>
        <w:tab/>
      </w:r>
      <w:r>
        <w:rPr>
          <w:rFonts w:hint="eastAsia"/>
        </w:rPr>
        <w:t>len：补全到多少个字符</w:t>
      </w:r>
    </w:p>
    <w:p w14:paraId="1CD571AF" w14:textId="19B2905C" w:rsidR="00374C81" w:rsidRDefault="00374C81" w:rsidP="00AD20E6">
      <w:pPr>
        <w:ind w:left="420"/>
      </w:pPr>
      <w:r>
        <w:tab/>
      </w:r>
      <w:r>
        <w:tab/>
      </w:r>
      <w:r>
        <w:rPr>
          <w:rFonts w:hint="eastAsia"/>
        </w:rPr>
        <w:t>str：使用哪个字符串不全，没有该参数默认使用空格</w:t>
      </w:r>
    </w:p>
    <w:p w14:paraId="5310BCBB" w14:textId="614B0F4A" w:rsidR="00374C81" w:rsidRDefault="00374C81" w:rsidP="00374C81">
      <w:pPr>
        <w:ind w:left="420"/>
      </w:pPr>
      <w:r>
        <w:rPr>
          <w:rFonts w:hint="eastAsia"/>
        </w:rPr>
        <w:t>返回值：补全后的字符串</w:t>
      </w:r>
    </w:p>
    <w:p w14:paraId="68BE5048" w14:textId="77777777" w:rsidR="00374C81" w:rsidRPr="00AD20E6" w:rsidRDefault="00374C81" w:rsidP="00374C81">
      <w:pPr>
        <w:ind w:left="420"/>
      </w:pPr>
      <w:r>
        <w:rPr>
          <w:rFonts w:hint="eastAsia"/>
        </w:rPr>
        <w:t>例：</w:t>
      </w:r>
    </w:p>
    <w:tbl>
      <w:tblPr>
        <w:tblStyle w:val="ac"/>
        <w:tblW w:w="0" w:type="auto"/>
        <w:tblInd w:w="846" w:type="dxa"/>
        <w:tblLook w:val="04A0" w:firstRow="1" w:lastRow="0" w:firstColumn="1" w:lastColumn="0" w:noHBand="0" w:noVBand="1"/>
      </w:tblPr>
      <w:tblGrid>
        <w:gridCol w:w="7450"/>
      </w:tblGrid>
      <w:tr w:rsidR="00374C81" w14:paraId="75A213DE" w14:textId="77777777" w:rsidTr="00374C81">
        <w:tc>
          <w:tcPr>
            <w:tcW w:w="7450" w:type="dxa"/>
          </w:tcPr>
          <w:p w14:paraId="67B3BE8D" w14:textId="1830911D" w:rsidR="00374C81" w:rsidRPr="00374C81" w:rsidRDefault="00374C81" w:rsidP="00374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374C81">
              <w:rPr>
                <w:rFonts w:ascii="宋体" w:hAnsi="宋体" w:cs="宋体" w:hint="eastAsia"/>
                <w:i/>
                <w:iCs/>
                <w:color w:val="808080"/>
                <w:sz w:val="23"/>
                <w:szCs w:val="23"/>
              </w:rPr>
              <w:t>//重复使用给定字符串补全到目标长度</w:t>
            </w:r>
            <w:r w:rsidRPr="00374C81">
              <w:rPr>
                <w:rFonts w:ascii="宋体" w:hAnsi="宋体" w:cs="宋体" w:hint="eastAsia"/>
                <w:i/>
                <w:iCs/>
                <w:color w:val="808080"/>
                <w:sz w:val="23"/>
                <w:szCs w:val="23"/>
              </w:rPr>
              <w:br/>
            </w:r>
            <w:r w:rsidRPr="00374C81">
              <w:rPr>
                <w:rFonts w:ascii="宋体" w:hAnsi="宋体" w:cs="宋体" w:hint="eastAsia"/>
                <w:b/>
                <w:bCs/>
                <w:color w:val="008000"/>
                <w:sz w:val="23"/>
                <w:szCs w:val="23"/>
              </w:rPr>
              <w:t>'x'</w:t>
            </w:r>
            <w:r w:rsidRPr="00374C81">
              <w:rPr>
                <w:rFonts w:ascii="宋体" w:hAnsi="宋体" w:cs="宋体" w:hint="eastAsia"/>
                <w:color w:val="000000"/>
                <w:sz w:val="23"/>
                <w:szCs w:val="23"/>
              </w:rPr>
              <w:t>.</w:t>
            </w:r>
            <w:r w:rsidRPr="00374C81">
              <w:rPr>
                <w:rFonts w:ascii="宋体" w:hAnsi="宋体" w:cs="宋体" w:hint="eastAsia"/>
                <w:color w:val="7A7A43"/>
                <w:sz w:val="23"/>
                <w:szCs w:val="23"/>
              </w:rPr>
              <w:t>padStart</w:t>
            </w:r>
            <w:r w:rsidRPr="00374C81">
              <w:rPr>
                <w:rFonts w:ascii="宋体" w:hAnsi="宋体" w:cs="宋体" w:hint="eastAsia"/>
                <w:color w:val="000000"/>
                <w:sz w:val="23"/>
                <w:szCs w:val="23"/>
              </w:rPr>
              <w:t>(</w:t>
            </w:r>
            <w:r w:rsidRPr="00374C81">
              <w:rPr>
                <w:rFonts w:ascii="宋体" w:hAnsi="宋体" w:cs="宋体" w:hint="eastAsia"/>
                <w:color w:val="0000FF"/>
                <w:sz w:val="23"/>
                <w:szCs w:val="23"/>
              </w:rPr>
              <w:t>5</w:t>
            </w:r>
            <w:r w:rsidRPr="00374C81">
              <w:rPr>
                <w:rFonts w:ascii="宋体" w:hAnsi="宋体" w:cs="宋体" w:hint="eastAsia"/>
                <w:color w:val="000000"/>
                <w:sz w:val="23"/>
                <w:szCs w:val="23"/>
              </w:rPr>
              <w:t xml:space="preserve">, </w:t>
            </w:r>
            <w:r w:rsidRPr="00374C81">
              <w:rPr>
                <w:rFonts w:ascii="宋体" w:hAnsi="宋体" w:cs="宋体" w:hint="eastAsia"/>
                <w:b/>
                <w:bCs/>
                <w:color w:val="008000"/>
                <w:sz w:val="23"/>
                <w:szCs w:val="23"/>
              </w:rPr>
              <w:t>'ab'</w:t>
            </w:r>
            <w:r w:rsidRPr="00374C81">
              <w:rPr>
                <w:rFonts w:ascii="宋体" w:hAnsi="宋体" w:cs="宋体" w:hint="eastAsia"/>
                <w:color w:val="000000"/>
                <w:sz w:val="23"/>
                <w:szCs w:val="23"/>
              </w:rPr>
              <w:t xml:space="preserve">) </w:t>
            </w:r>
            <w:r w:rsidRPr="00374C81">
              <w:rPr>
                <w:rFonts w:ascii="宋体" w:hAnsi="宋体" w:cs="宋体" w:hint="eastAsia"/>
                <w:i/>
                <w:iCs/>
                <w:color w:val="808080"/>
                <w:sz w:val="23"/>
                <w:szCs w:val="23"/>
              </w:rPr>
              <w:t>// 'ababx'</w:t>
            </w:r>
            <w:r w:rsidRPr="00374C81">
              <w:rPr>
                <w:rFonts w:ascii="宋体" w:hAnsi="宋体" w:cs="宋体" w:hint="eastAsia"/>
                <w:i/>
                <w:iCs/>
                <w:color w:val="808080"/>
                <w:sz w:val="23"/>
                <w:szCs w:val="23"/>
              </w:rPr>
              <w:br/>
            </w:r>
            <w:r w:rsidRPr="00374C81">
              <w:rPr>
                <w:rFonts w:ascii="宋体" w:hAnsi="宋体" w:cs="宋体" w:hint="eastAsia"/>
                <w:b/>
                <w:bCs/>
                <w:color w:val="008000"/>
                <w:sz w:val="23"/>
                <w:szCs w:val="23"/>
              </w:rPr>
              <w:t>'x'</w:t>
            </w:r>
            <w:r w:rsidRPr="00374C81">
              <w:rPr>
                <w:rFonts w:ascii="宋体" w:hAnsi="宋体" w:cs="宋体" w:hint="eastAsia"/>
                <w:color w:val="000000"/>
                <w:sz w:val="23"/>
                <w:szCs w:val="23"/>
              </w:rPr>
              <w:t>.</w:t>
            </w:r>
            <w:r w:rsidRPr="00374C81">
              <w:rPr>
                <w:rFonts w:ascii="宋体" w:hAnsi="宋体" w:cs="宋体" w:hint="eastAsia"/>
                <w:color w:val="7A7A43"/>
                <w:sz w:val="23"/>
                <w:szCs w:val="23"/>
              </w:rPr>
              <w:t>padStart</w:t>
            </w:r>
            <w:r w:rsidRPr="00374C81">
              <w:rPr>
                <w:rFonts w:ascii="宋体" w:hAnsi="宋体" w:cs="宋体" w:hint="eastAsia"/>
                <w:color w:val="000000"/>
                <w:sz w:val="23"/>
                <w:szCs w:val="23"/>
              </w:rPr>
              <w:t>(</w:t>
            </w:r>
            <w:r w:rsidRPr="00374C81">
              <w:rPr>
                <w:rFonts w:ascii="宋体" w:hAnsi="宋体" w:cs="宋体" w:hint="eastAsia"/>
                <w:color w:val="0000FF"/>
                <w:sz w:val="23"/>
                <w:szCs w:val="23"/>
              </w:rPr>
              <w:t>4</w:t>
            </w:r>
            <w:r w:rsidRPr="00374C81">
              <w:rPr>
                <w:rFonts w:ascii="宋体" w:hAnsi="宋体" w:cs="宋体" w:hint="eastAsia"/>
                <w:color w:val="000000"/>
                <w:sz w:val="23"/>
                <w:szCs w:val="23"/>
              </w:rPr>
              <w:t xml:space="preserve">, </w:t>
            </w:r>
            <w:r w:rsidRPr="00374C81">
              <w:rPr>
                <w:rFonts w:ascii="宋体" w:hAnsi="宋体" w:cs="宋体" w:hint="eastAsia"/>
                <w:b/>
                <w:bCs/>
                <w:color w:val="008000"/>
                <w:sz w:val="23"/>
                <w:szCs w:val="23"/>
              </w:rPr>
              <w:t>'ab'</w:t>
            </w:r>
            <w:r w:rsidRPr="00374C81">
              <w:rPr>
                <w:rFonts w:ascii="宋体" w:hAnsi="宋体" w:cs="宋体" w:hint="eastAsia"/>
                <w:color w:val="000000"/>
                <w:sz w:val="23"/>
                <w:szCs w:val="23"/>
              </w:rPr>
              <w:t xml:space="preserve">) </w:t>
            </w:r>
            <w:r w:rsidRPr="00374C81">
              <w:rPr>
                <w:rFonts w:ascii="宋体" w:hAnsi="宋体" w:cs="宋体" w:hint="eastAsia"/>
                <w:i/>
                <w:iCs/>
                <w:color w:val="808080"/>
                <w:sz w:val="23"/>
                <w:szCs w:val="23"/>
              </w:rPr>
              <w:t>// 'abax'</w:t>
            </w:r>
            <w:r w:rsidRPr="00374C81">
              <w:rPr>
                <w:rFonts w:ascii="宋体" w:hAnsi="宋体" w:cs="宋体" w:hint="eastAsia"/>
                <w:i/>
                <w:iCs/>
                <w:color w:val="808080"/>
                <w:sz w:val="23"/>
                <w:szCs w:val="23"/>
              </w:rPr>
              <w:br/>
            </w:r>
            <w:r w:rsidRPr="00374C81">
              <w:rPr>
                <w:rFonts w:ascii="宋体" w:hAnsi="宋体" w:cs="宋体" w:hint="eastAsia"/>
                <w:b/>
                <w:bCs/>
                <w:color w:val="008000"/>
                <w:sz w:val="23"/>
                <w:szCs w:val="23"/>
              </w:rPr>
              <w:t>'abc'</w:t>
            </w:r>
            <w:r w:rsidRPr="00374C81">
              <w:rPr>
                <w:rFonts w:ascii="宋体" w:hAnsi="宋体" w:cs="宋体" w:hint="eastAsia"/>
                <w:color w:val="000000"/>
                <w:sz w:val="23"/>
                <w:szCs w:val="23"/>
              </w:rPr>
              <w:t>.</w:t>
            </w:r>
            <w:r w:rsidRPr="00374C81">
              <w:rPr>
                <w:rFonts w:ascii="宋体" w:hAnsi="宋体" w:cs="宋体" w:hint="eastAsia"/>
                <w:color w:val="7A7A43"/>
                <w:sz w:val="23"/>
                <w:szCs w:val="23"/>
              </w:rPr>
              <w:t>padStart</w:t>
            </w:r>
            <w:r w:rsidRPr="00374C81">
              <w:rPr>
                <w:rFonts w:ascii="宋体" w:hAnsi="宋体" w:cs="宋体" w:hint="eastAsia"/>
                <w:color w:val="000000"/>
                <w:sz w:val="23"/>
                <w:szCs w:val="23"/>
              </w:rPr>
              <w:t>(</w:t>
            </w:r>
            <w:r w:rsidRPr="00374C81">
              <w:rPr>
                <w:rFonts w:ascii="宋体" w:hAnsi="宋体" w:cs="宋体" w:hint="eastAsia"/>
                <w:color w:val="0000FF"/>
                <w:sz w:val="23"/>
                <w:szCs w:val="23"/>
              </w:rPr>
              <w:t>10</w:t>
            </w:r>
            <w:r w:rsidRPr="00374C81">
              <w:rPr>
                <w:rFonts w:ascii="宋体" w:hAnsi="宋体" w:cs="宋体" w:hint="eastAsia"/>
                <w:color w:val="000000"/>
                <w:sz w:val="23"/>
                <w:szCs w:val="23"/>
              </w:rPr>
              <w:t xml:space="preserve">, </w:t>
            </w:r>
            <w:r w:rsidRPr="00374C81">
              <w:rPr>
                <w:rFonts w:ascii="宋体" w:hAnsi="宋体" w:cs="宋体" w:hint="eastAsia"/>
                <w:b/>
                <w:bCs/>
                <w:color w:val="008000"/>
                <w:sz w:val="23"/>
                <w:szCs w:val="23"/>
              </w:rPr>
              <w:t>'0123456789'</w:t>
            </w:r>
            <w:r w:rsidRPr="00374C81">
              <w:rPr>
                <w:rFonts w:ascii="宋体" w:hAnsi="宋体" w:cs="宋体" w:hint="eastAsia"/>
                <w:color w:val="000000"/>
                <w:sz w:val="23"/>
                <w:szCs w:val="23"/>
              </w:rPr>
              <w:t>)</w:t>
            </w:r>
            <w:r w:rsidRPr="00374C81">
              <w:rPr>
                <w:rFonts w:ascii="宋体" w:hAnsi="宋体" w:cs="宋体" w:hint="eastAsia"/>
                <w:i/>
                <w:iCs/>
                <w:color w:val="808080"/>
                <w:sz w:val="23"/>
                <w:szCs w:val="23"/>
              </w:rPr>
              <w:t>// '0123456abc'</w:t>
            </w:r>
            <w:r w:rsidRPr="00374C81">
              <w:rPr>
                <w:rFonts w:ascii="宋体" w:hAnsi="宋体" w:cs="宋体" w:hint="eastAsia"/>
                <w:i/>
                <w:iCs/>
                <w:color w:val="808080"/>
                <w:sz w:val="23"/>
                <w:szCs w:val="23"/>
              </w:rPr>
              <w:br/>
              <w:t>//已有长度大于等于目标长度，返回源字符串</w:t>
            </w:r>
            <w:r w:rsidRPr="00374C81">
              <w:rPr>
                <w:rFonts w:ascii="宋体" w:hAnsi="宋体" w:cs="宋体" w:hint="eastAsia"/>
                <w:i/>
                <w:iCs/>
                <w:color w:val="808080"/>
                <w:sz w:val="23"/>
                <w:szCs w:val="23"/>
              </w:rPr>
              <w:br/>
            </w:r>
            <w:r w:rsidRPr="00374C81">
              <w:rPr>
                <w:rFonts w:ascii="宋体" w:hAnsi="宋体" w:cs="宋体" w:hint="eastAsia"/>
                <w:b/>
                <w:bCs/>
                <w:color w:val="008000"/>
                <w:sz w:val="23"/>
                <w:szCs w:val="23"/>
              </w:rPr>
              <w:t>'xxx'</w:t>
            </w:r>
            <w:r w:rsidRPr="00374C81">
              <w:rPr>
                <w:rFonts w:ascii="宋体" w:hAnsi="宋体" w:cs="宋体" w:hint="eastAsia"/>
                <w:color w:val="000000"/>
                <w:sz w:val="23"/>
                <w:szCs w:val="23"/>
              </w:rPr>
              <w:t>.</w:t>
            </w:r>
            <w:r w:rsidRPr="00374C81">
              <w:rPr>
                <w:rFonts w:ascii="宋体" w:hAnsi="宋体" w:cs="宋体" w:hint="eastAsia"/>
                <w:color w:val="7A7A43"/>
                <w:sz w:val="23"/>
                <w:szCs w:val="23"/>
              </w:rPr>
              <w:t>padStart</w:t>
            </w:r>
            <w:r w:rsidRPr="00374C81">
              <w:rPr>
                <w:rFonts w:ascii="宋体" w:hAnsi="宋体" w:cs="宋体" w:hint="eastAsia"/>
                <w:color w:val="000000"/>
                <w:sz w:val="23"/>
                <w:szCs w:val="23"/>
              </w:rPr>
              <w:t>(</w:t>
            </w:r>
            <w:r w:rsidRPr="00374C81">
              <w:rPr>
                <w:rFonts w:ascii="宋体" w:hAnsi="宋体" w:cs="宋体" w:hint="eastAsia"/>
                <w:color w:val="0000FF"/>
                <w:sz w:val="23"/>
                <w:szCs w:val="23"/>
              </w:rPr>
              <w:t>2</w:t>
            </w:r>
            <w:r w:rsidRPr="00374C81">
              <w:rPr>
                <w:rFonts w:ascii="宋体" w:hAnsi="宋体" w:cs="宋体" w:hint="eastAsia"/>
                <w:color w:val="000000"/>
                <w:sz w:val="23"/>
                <w:szCs w:val="23"/>
              </w:rPr>
              <w:t xml:space="preserve">, </w:t>
            </w:r>
            <w:r w:rsidRPr="00374C81">
              <w:rPr>
                <w:rFonts w:ascii="宋体" w:hAnsi="宋体" w:cs="宋体" w:hint="eastAsia"/>
                <w:b/>
                <w:bCs/>
                <w:color w:val="008000"/>
                <w:sz w:val="23"/>
                <w:szCs w:val="23"/>
              </w:rPr>
              <w:t>'ab'</w:t>
            </w:r>
            <w:r w:rsidRPr="00374C81">
              <w:rPr>
                <w:rFonts w:ascii="宋体" w:hAnsi="宋体" w:cs="宋体" w:hint="eastAsia"/>
                <w:color w:val="000000"/>
                <w:sz w:val="23"/>
                <w:szCs w:val="23"/>
              </w:rPr>
              <w:t xml:space="preserve">) </w:t>
            </w:r>
            <w:r w:rsidRPr="00374C81">
              <w:rPr>
                <w:rFonts w:ascii="宋体" w:hAnsi="宋体" w:cs="宋体" w:hint="eastAsia"/>
                <w:i/>
                <w:iCs/>
                <w:color w:val="808080"/>
                <w:sz w:val="23"/>
                <w:szCs w:val="23"/>
              </w:rPr>
              <w:t>// 'xxx'</w:t>
            </w:r>
            <w:r w:rsidRPr="00374C81">
              <w:rPr>
                <w:rFonts w:ascii="宋体" w:hAnsi="宋体" w:cs="宋体" w:hint="eastAsia"/>
                <w:i/>
                <w:iCs/>
                <w:color w:val="808080"/>
                <w:sz w:val="23"/>
                <w:szCs w:val="23"/>
              </w:rPr>
              <w:br/>
            </w:r>
            <w:r w:rsidRPr="00374C81">
              <w:rPr>
                <w:rFonts w:ascii="宋体" w:hAnsi="宋体" w:cs="宋体" w:hint="eastAsia"/>
                <w:b/>
                <w:bCs/>
                <w:color w:val="008000"/>
                <w:sz w:val="23"/>
                <w:szCs w:val="23"/>
              </w:rPr>
              <w:t>'x'</w:t>
            </w:r>
            <w:r w:rsidRPr="00374C81">
              <w:rPr>
                <w:rFonts w:ascii="宋体" w:hAnsi="宋体" w:cs="宋体" w:hint="eastAsia"/>
                <w:color w:val="000000"/>
                <w:sz w:val="23"/>
                <w:szCs w:val="23"/>
              </w:rPr>
              <w:t>.</w:t>
            </w:r>
            <w:r w:rsidRPr="00374C81">
              <w:rPr>
                <w:rFonts w:ascii="宋体" w:hAnsi="宋体" w:cs="宋体" w:hint="eastAsia"/>
                <w:color w:val="7A7A43"/>
                <w:sz w:val="23"/>
                <w:szCs w:val="23"/>
              </w:rPr>
              <w:t>padStart</w:t>
            </w:r>
            <w:r w:rsidRPr="00374C81">
              <w:rPr>
                <w:rFonts w:ascii="宋体" w:hAnsi="宋体" w:cs="宋体" w:hint="eastAsia"/>
                <w:color w:val="000000"/>
                <w:sz w:val="23"/>
                <w:szCs w:val="23"/>
              </w:rPr>
              <w:t>(</w:t>
            </w:r>
            <w:r w:rsidRPr="00374C81">
              <w:rPr>
                <w:rFonts w:ascii="宋体" w:hAnsi="宋体" w:cs="宋体" w:hint="eastAsia"/>
                <w:color w:val="0000FF"/>
                <w:sz w:val="23"/>
                <w:szCs w:val="23"/>
              </w:rPr>
              <w:t>4</w:t>
            </w:r>
            <w:r w:rsidRPr="00374C81">
              <w:rPr>
                <w:rFonts w:ascii="宋体" w:hAnsi="宋体" w:cs="宋体" w:hint="eastAsia"/>
                <w:color w:val="000000"/>
                <w:sz w:val="23"/>
                <w:szCs w:val="23"/>
              </w:rPr>
              <w:t xml:space="preserve">) </w:t>
            </w:r>
            <w:r w:rsidRPr="00374C81">
              <w:rPr>
                <w:rFonts w:ascii="宋体" w:hAnsi="宋体" w:cs="宋体" w:hint="eastAsia"/>
                <w:i/>
                <w:iCs/>
                <w:color w:val="808080"/>
                <w:sz w:val="23"/>
                <w:szCs w:val="23"/>
              </w:rPr>
              <w:t>// '   x'</w:t>
            </w:r>
          </w:p>
        </w:tc>
      </w:tr>
    </w:tbl>
    <w:p w14:paraId="179669CB" w14:textId="3F84EB49" w:rsidR="00374C81" w:rsidRDefault="00374C81" w:rsidP="00374C81">
      <w:pPr>
        <w:pStyle w:val="6"/>
      </w:pPr>
      <w:r>
        <w:rPr>
          <w:rFonts w:hint="eastAsia"/>
        </w:rPr>
        <w:t>pad</w:t>
      </w:r>
      <w:r>
        <w:t>E</w:t>
      </w:r>
      <w:r>
        <w:rPr>
          <w:rFonts w:hint="eastAsia"/>
        </w:rPr>
        <w:t>nd</w:t>
      </w:r>
      <w:r>
        <w:t>()</w:t>
      </w:r>
    </w:p>
    <w:p w14:paraId="69431D11" w14:textId="64E07145" w:rsidR="00374C81" w:rsidRDefault="00374C81" w:rsidP="00374C81">
      <w:pPr>
        <w:ind w:left="420"/>
      </w:pPr>
      <w:r>
        <w:rPr>
          <w:rFonts w:hint="eastAsia"/>
        </w:rPr>
        <w:t>用法同padStart</w:t>
      </w:r>
      <w:r>
        <w:t>()</w:t>
      </w:r>
    </w:p>
    <w:p w14:paraId="11665F7A" w14:textId="7CD11BCF" w:rsidR="00374C81" w:rsidRDefault="00374C81" w:rsidP="00374C81">
      <w:pPr>
        <w:pStyle w:val="5"/>
        <w:ind w:right="210"/>
      </w:pPr>
      <w:r>
        <w:rPr>
          <w:rFonts w:hint="eastAsia"/>
        </w:rPr>
        <w:lastRenderedPageBreak/>
        <w:t>模板字符串</w:t>
      </w:r>
    </w:p>
    <w:p w14:paraId="7D24CF74" w14:textId="44CD91A7" w:rsidR="00374C81" w:rsidRDefault="00707AF0" w:rsidP="00574155">
      <w:pPr>
        <w:pStyle w:val="6"/>
        <w:numPr>
          <w:ilvl w:val="0"/>
          <w:numId w:val="64"/>
        </w:numPr>
      </w:pPr>
      <w:r>
        <w:rPr>
          <w:rFonts w:hint="eastAsia"/>
        </w:rPr>
        <w:t>语法</w:t>
      </w:r>
    </w:p>
    <w:p w14:paraId="1D597C0D" w14:textId="462A44A2" w:rsidR="00707AF0" w:rsidRDefault="00707AF0" w:rsidP="00707AF0">
      <w:pPr>
        <w:pStyle w:val="a8"/>
        <w:numPr>
          <w:ilvl w:val="0"/>
          <w:numId w:val="60"/>
        </w:numPr>
        <w:ind w:firstLineChars="0"/>
      </w:pPr>
      <w:r>
        <w:rPr>
          <w:rFonts w:hint="eastAsia"/>
        </w:rPr>
        <w:t>模板字符串使用反引号</w:t>
      </w:r>
      <w:r>
        <w:t>(</w:t>
      </w:r>
      <w:r w:rsidRPr="00707AF0">
        <w:t>`</w:t>
      </w:r>
      <w:r>
        <w:t xml:space="preserve"> </w:t>
      </w:r>
      <w:r w:rsidRPr="00707AF0">
        <w:t>`</w:t>
      </w:r>
      <w:r>
        <w:t>)</w:t>
      </w:r>
      <w:r>
        <w:rPr>
          <w:rFonts w:hint="eastAsia"/>
        </w:rPr>
        <w:t>标识，E</w:t>
      </w:r>
      <w:r>
        <w:t>SC</w:t>
      </w:r>
      <w:r>
        <w:rPr>
          <w:rFonts w:hint="eastAsia"/>
        </w:rPr>
        <w:t>下面的按键，而非单引号</w:t>
      </w:r>
    </w:p>
    <w:p w14:paraId="5E97DC55" w14:textId="261BEFF0" w:rsidR="00707AF0" w:rsidRDefault="00707AF0" w:rsidP="00707AF0">
      <w:pPr>
        <w:pStyle w:val="a8"/>
        <w:numPr>
          <w:ilvl w:val="0"/>
          <w:numId w:val="60"/>
        </w:numPr>
        <w:ind w:firstLineChars="0"/>
      </w:pPr>
      <w:r>
        <w:rPr>
          <w:rFonts w:hint="eastAsia"/>
        </w:rPr>
        <w:t>模板字符串可以当作普通字符串使用</w:t>
      </w:r>
    </w:p>
    <w:p w14:paraId="18D0A05C" w14:textId="49CF6FA5" w:rsidR="00707AF0" w:rsidRDefault="00707AF0" w:rsidP="00707AF0">
      <w:pPr>
        <w:pStyle w:val="a8"/>
        <w:numPr>
          <w:ilvl w:val="0"/>
          <w:numId w:val="60"/>
        </w:numPr>
        <w:ind w:firstLineChars="0"/>
      </w:pPr>
      <w:r>
        <w:rPr>
          <w:rFonts w:hint="eastAsia"/>
        </w:rPr>
        <w:t>可以用来定义多行字符串，字符串中的换行、空格等均会保留到字符串中</w:t>
      </w:r>
    </w:p>
    <w:p w14:paraId="35FAE4E8" w14:textId="51C2BB39" w:rsidR="00707AF0" w:rsidRDefault="00FB7B43" w:rsidP="00707AF0">
      <w:pPr>
        <w:pStyle w:val="a8"/>
        <w:numPr>
          <w:ilvl w:val="0"/>
          <w:numId w:val="60"/>
        </w:numPr>
        <w:ind w:firstLineChars="0"/>
      </w:pPr>
      <w:r>
        <w:rPr>
          <w:rFonts w:hint="eastAsia"/>
        </w:rPr>
        <w:t>模板字符串可以使用“$</w:t>
      </w:r>
      <w:r>
        <w:t>{}</w:t>
      </w:r>
      <w:r>
        <w:rPr>
          <w:rFonts w:hint="eastAsia"/>
        </w:rPr>
        <w:t>”将变量</w:t>
      </w:r>
      <w:r w:rsidR="00F66453">
        <w:rPr>
          <w:rFonts w:hint="eastAsia"/>
        </w:rPr>
        <w:t>、</w:t>
      </w:r>
      <w:r>
        <w:rPr>
          <w:rFonts w:hint="eastAsia"/>
        </w:rPr>
        <w:t>表达式</w:t>
      </w:r>
      <w:r w:rsidR="00F66453">
        <w:rPr>
          <w:rFonts w:hint="eastAsia"/>
        </w:rPr>
        <w:t>、函数</w:t>
      </w:r>
      <w:r>
        <w:rPr>
          <w:rFonts w:hint="eastAsia"/>
        </w:rPr>
        <w:t>嵌入到字符串中</w:t>
      </w:r>
    </w:p>
    <w:p w14:paraId="28A81C00" w14:textId="52666E98" w:rsidR="00FB7B43" w:rsidRDefault="00FB7B43" w:rsidP="00707AF0">
      <w:pPr>
        <w:pStyle w:val="a8"/>
        <w:numPr>
          <w:ilvl w:val="0"/>
          <w:numId w:val="60"/>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FB7B43" w14:paraId="3A677B3A" w14:textId="77777777" w:rsidTr="00FB7B43">
        <w:tc>
          <w:tcPr>
            <w:tcW w:w="8296" w:type="dxa"/>
          </w:tcPr>
          <w:p w14:paraId="18CFDDC0" w14:textId="77777777" w:rsidR="00F66453" w:rsidRDefault="00FB7B43" w:rsidP="00FB7B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FB7B43">
              <w:rPr>
                <w:rFonts w:ascii="宋体" w:hAnsi="宋体" w:cs="宋体" w:hint="eastAsia"/>
                <w:b/>
                <w:bCs/>
                <w:i/>
                <w:iCs/>
                <w:color w:val="660E7A"/>
                <w:sz w:val="23"/>
                <w:szCs w:val="23"/>
              </w:rPr>
              <w:t>console</w:t>
            </w:r>
            <w:r w:rsidRPr="00FB7B43">
              <w:rPr>
                <w:rFonts w:ascii="宋体" w:hAnsi="宋体" w:cs="宋体" w:hint="eastAsia"/>
                <w:color w:val="000000"/>
                <w:sz w:val="23"/>
                <w:szCs w:val="23"/>
              </w:rPr>
              <w:t>.</w:t>
            </w:r>
            <w:r w:rsidRPr="00FB7B43">
              <w:rPr>
                <w:rFonts w:ascii="宋体" w:hAnsi="宋体" w:cs="宋体" w:hint="eastAsia"/>
                <w:color w:val="7A7A43"/>
                <w:sz w:val="23"/>
                <w:szCs w:val="23"/>
              </w:rPr>
              <w:t>log</w:t>
            </w:r>
            <w:r w:rsidRPr="00FB7B43">
              <w:rPr>
                <w:rFonts w:ascii="宋体" w:hAnsi="宋体" w:cs="宋体" w:hint="eastAsia"/>
                <w:color w:val="000000"/>
                <w:sz w:val="23"/>
                <w:szCs w:val="23"/>
              </w:rPr>
              <w:t>(</w:t>
            </w:r>
            <w:r w:rsidRPr="00FB7B43">
              <w:rPr>
                <w:rFonts w:ascii="宋体" w:hAnsi="宋体" w:cs="宋体" w:hint="eastAsia"/>
                <w:b/>
                <w:bCs/>
                <w:color w:val="008000"/>
                <w:sz w:val="23"/>
                <w:szCs w:val="23"/>
              </w:rPr>
              <w:t>`hello world`</w:t>
            </w:r>
            <w:r w:rsidRPr="00FB7B43">
              <w:rPr>
                <w:rFonts w:ascii="宋体" w:hAnsi="宋体" w:cs="宋体" w:hint="eastAsia"/>
                <w:color w:val="000000"/>
                <w:sz w:val="23"/>
                <w:szCs w:val="23"/>
              </w:rPr>
              <w:t>);</w:t>
            </w:r>
          </w:p>
          <w:p w14:paraId="78347D50" w14:textId="77777777" w:rsidR="00F66453" w:rsidRDefault="00FB7B43" w:rsidP="00FB7B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FB7B43">
              <w:rPr>
                <w:rFonts w:ascii="宋体" w:hAnsi="宋体" w:cs="宋体" w:hint="eastAsia"/>
                <w:color w:val="000000"/>
                <w:sz w:val="23"/>
                <w:szCs w:val="23"/>
              </w:rPr>
              <w:br/>
            </w:r>
            <w:r w:rsidRPr="00FB7B43">
              <w:rPr>
                <w:rFonts w:ascii="宋体" w:hAnsi="宋体" w:cs="宋体" w:hint="eastAsia"/>
                <w:b/>
                <w:bCs/>
                <w:i/>
                <w:iCs/>
                <w:color w:val="660E7A"/>
                <w:sz w:val="23"/>
                <w:szCs w:val="23"/>
              </w:rPr>
              <w:t>console</w:t>
            </w:r>
            <w:r w:rsidRPr="00FB7B43">
              <w:rPr>
                <w:rFonts w:ascii="宋体" w:hAnsi="宋体" w:cs="宋体" w:hint="eastAsia"/>
                <w:color w:val="000000"/>
                <w:sz w:val="23"/>
                <w:szCs w:val="23"/>
              </w:rPr>
              <w:t>.</w:t>
            </w:r>
            <w:r w:rsidRPr="00FB7B43">
              <w:rPr>
                <w:rFonts w:ascii="宋体" w:hAnsi="宋体" w:cs="宋体" w:hint="eastAsia"/>
                <w:color w:val="7A7A43"/>
                <w:sz w:val="23"/>
                <w:szCs w:val="23"/>
              </w:rPr>
              <w:t>log</w:t>
            </w:r>
            <w:r w:rsidRPr="00FB7B43">
              <w:rPr>
                <w:rFonts w:ascii="宋体" w:hAnsi="宋体" w:cs="宋体" w:hint="eastAsia"/>
                <w:color w:val="000000"/>
                <w:sz w:val="23"/>
                <w:szCs w:val="23"/>
              </w:rPr>
              <w:t>(</w:t>
            </w:r>
            <w:r w:rsidRPr="00FB7B43">
              <w:rPr>
                <w:rFonts w:ascii="宋体" w:hAnsi="宋体" w:cs="宋体" w:hint="eastAsia"/>
                <w:b/>
                <w:bCs/>
                <w:color w:val="008000"/>
                <w:sz w:val="23"/>
                <w:szCs w:val="23"/>
              </w:rPr>
              <w:t>`hello</w:t>
            </w:r>
            <w:r w:rsidRPr="00FB7B43">
              <w:rPr>
                <w:rFonts w:ascii="宋体" w:hAnsi="宋体" w:cs="宋体" w:hint="eastAsia"/>
                <w:b/>
                <w:bCs/>
                <w:color w:val="008000"/>
                <w:sz w:val="23"/>
                <w:szCs w:val="23"/>
              </w:rPr>
              <w:br/>
              <w:t xml:space="preserve">    world`</w:t>
            </w:r>
            <w:r w:rsidRPr="00FB7B43">
              <w:rPr>
                <w:rFonts w:ascii="宋体" w:hAnsi="宋体" w:cs="宋体" w:hint="eastAsia"/>
                <w:color w:val="000000"/>
                <w:sz w:val="23"/>
                <w:szCs w:val="23"/>
              </w:rPr>
              <w:t>);</w:t>
            </w:r>
          </w:p>
          <w:p w14:paraId="5333F4EC" w14:textId="10B861EC" w:rsidR="00FB7B43" w:rsidRDefault="00FB7B43" w:rsidP="00FB7B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FB7B43">
              <w:rPr>
                <w:rFonts w:ascii="宋体" w:hAnsi="宋体" w:cs="宋体" w:hint="eastAsia"/>
                <w:color w:val="000000"/>
                <w:sz w:val="23"/>
                <w:szCs w:val="23"/>
              </w:rPr>
              <w:br/>
              <w:t xml:space="preserve">let </w:t>
            </w:r>
            <w:r w:rsidRPr="00FB7B43">
              <w:rPr>
                <w:rFonts w:ascii="宋体" w:hAnsi="宋体" w:cs="宋体" w:hint="eastAsia"/>
                <w:b/>
                <w:bCs/>
                <w:i/>
                <w:iCs/>
                <w:color w:val="660E7A"/>
                <w:sz w:val="23"/>
                <w:szCs w:val="23"/>
              </w:rPr>
              <w:t xml:space="preserve">name </w:t>
            </w:r>
            <w:r w:rsidRPr="00FB7B43">
              <w:rPr>
                <w:rFonts w:ascii="宋体" w:hAnsi="宋体" w:cs="宋体" w:hint="eastAsia"/>
                <w:color w:val="000000"/>
                <w:sz w:val="23"/>
                <w:szCs w:val="23"/>
              </w:rPr>
              <w:t xml:space="preserve">= </w:t>
            </w:r>
            <w:r w:rsidRPr="00FB7B43">
              <w:rPr>
                <w:rFonts w:ascii="宋体" w:hAnsi="宋体" w:cs="宋体" w:hint="eastAsia"/>
                <w:b/>
                <w:bCs/>
                <w:color w:val="008000"/>
                <w:sz w:val="23"/>
                <w:szCs w:val="23"/>
              </w:rPr>
              <w:t>'bob'</w:t>
            </w:r>
            <w:r w:rsidRPr="00FB7B43">
              <w:rPr>
                <w:rFonts w:ascii="宋体" w:hAnsi="宋体" w:cs="宋体" w:hint="eastAsia"/>
                <w:color w:val="000000"/>
                <w:sz w:val="23"/>
                <w:szCs w:val="23"/>
              </w:rPr>
              <w:t>;</w:t>
            </w:r>
            <w:r w:rsidRPr="00FB7B43">
              <w:rPr>
                <w:rFonts w:ascii="宋体" w:hAnsi="宋体" w:cs="宋体" w:hint="eastAsia"/>
                <w:color w:val="000000"/>
                <w:sz w:val="23"/>
                <w:szCs w:val="23"/>
              </w:rPr>
              <w:br/>
            </w:r>
            <w:r w:rsidRPr="00FB7B43">
              <w:rPr>
                <w:rFonts w:ascii="宋体" w:hAnsi="宋体" w:cs="宋体" w:hint="eastAsia"/>
                <w:b/>
                <w:bCs/>
                <w:i/>
                <w:iCs/>
                <w:color w:val="660E7A"/>
                <w:sz w:val="23"/>
                <w:szCs w:val="23"/>
              </w:rPr>
              <w:t>console</w:t>
            </w:r>
            <w:r w:rsidRPr="00FB7B43">
              <w:rPr>
                <w:rFonts w:ascii="宋体" w:hAnsi="宋体" w:cs="宋体" w:hint="eastAsia"/>
                <w:color w:val="000000"/>
                <w:sz w:val="23"/>
                <w:szCs w:val="23"/>
              </w:rPr>
              <w:t>.</w:t>
            </w:r>
            <w:r w:rsidRPr="00FB7B43">
              <w:rPr>
                <w:rFonts w:ascii="宋体" w:hAnsi="宋体" w:cs="宋体" w:hint="eastAsia"/>
                <w:color w:val="7A7A43"/>
                <w:sz w:val="23"/>
                <w:szCs w:val="23"/>
              </w:rPr>
              <w:t>log</w:t>
            </w:r>
            <w:r w:rsidRPr="00FB7B43">
              <w:rPr>
                <w:rFonts w:ascii="宋体" w:hAnsi="宋体" w:cs="宋体" w:hint="eastAsia"/>
                <w:color w:val="000000"/>
                <w:sz w:val="23"/>
                <w:szCs w:val="23"/>
              </w:rPr>
              <w:t>(</w:t>
            </w:r>
            <w:r w:rsidRPr="00FB7B43">
              <w:rPr>
                <w:rFonts w:ascii="宋体" w:hAnsi="宋体" w:cs="宋体" w:hint="eastAsia"/>
                <w:b/>
                <w:bCs/>
                <w:color w:val="008000"/>
                <w:sz w:val="23"/>
                <w:szCs w:val="23"/>
              </w:rPr>
              <w:t xml:space="preserve">`my name is </w:t>
            </w:r>
            <w:r w:rsidRPr="00FB7B43">
              <w:rPr>
                <w:rFonts w:ascii="宋体" w:hAnsi="宋体" w:cs="宋体" w:hint="eastAsia"/>
                <w:color w:val="000000"/>
                <w:sz w:val="23"/>
                <w:szCs w:val="23"/>
              </w:rPr>
              <w:t>${</w:t>
            </w:r>
            <w:r w:rsidRPr="00FB7B43">
              <w:rPr>
                <w:rFonts w:ascii="宋体" w:hAnsi="宋体" w:cs="宋体" w:hint="eastAsia"/>
                <w:b/>
                <w:bCs/>
                <w:i/>
                <w:iCs/>
                <w:color w:val="660E7A"/>
                <w:sz w:val="23"/>
                <w:szCs w:val="23"/>
              </w:rPr>
              <w:t>name</w:t>
            </w:r>
            <w:r w:rsidRPr="00FB7B43">
              <w:rPr>
                <w:rFonts w:ascii="宋体" w:hAnsi="宋体" w:cs="宋体" w:hint="eastAsia"/>
                <w:color w:val="000000"/>
                <w:sz w:val="23"/>
                <w:szCs w:val="23"/>
              </w:rPr>
              <w:t>}</w:t>
            </w:r>
            <w:r w:rsidRPr="00FB7B43">
              <w:rPr>
                <w:rFonts w:ascii="宋体" w:hAnsi="宋体" w:cs="宋体" w:hint="eastAsia"/>
                <w:b/>
                <w:bCs/>
                <w:color w:val="008000"/>
                <w:sz w:val="23"/>
                <w:szCs w:val="23"/>
              </w:rPr>
              <w:t>`</w:t>
            </w:r>
            <w:r w:rsidRPr="00FB7B43">
              <w:rPr>
                <w:rFonts w:ascii="宋体" w:hAnsi="宋体" w:cs="宋体" w:hint="eastAsia"/>
                <w:color w:val="000000"/>
                <w:sz w:val="23"/>
                <w:szCs w:val="23"/>
              </w:rPr>
              <w:t>);</w:t>
            </w:r>
          </w:p>
          <w:p w14:paraId="0C9157F4" w14:textId="77777777" w:rsidR="00F66453" w:rsidRDefault="00F66453" w:rsidP="00FB7B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p>
          <w:p w14:paraId="62B4990F" w14:textId="77777777" w:rsidR="00FB7B43" w:rsidRDefault="00FB7B43" w:rsidP="00FB7B43">
            <w:pPr>
              <w:pStyle w:val="HTML0"/>
              <w:shd w:val="clear" w:color="auto" w:fill="FFFFFF"/>
              <w:rPr>
                <w:color w:val="000000"/>
                <w:sz w:val="23"/>
                <w:szCs w:val="23"/>
              </w:rPr>
            </w:pPr>
            <w:r>
              <w:rPr>
                <w:rFonts w:hint="eastAsia"/>
                <w:color w:val="000000"/>
                <w:sz w:val="23"/>
                <w:szCs w:val="23"/>
              </w:rPr>
              <w:t xml:space="preserve">let </w:t>
            </w:r>
            <w:r>
              <w:rPr>
                <w:rFonts w:hint="eastAsia"/>
                <w:b/>
                <w:bCs/>
                <w:i/>
                <w:iCs/>
                <w:color w:val="660E7A"/>
                <w:sz w:val="23"/>
                <w:szCs w:val="23"/>
              </w:rPr>
              <w:t>x</w:t>
            </w:r>
            <w:r>
              <w:rPr>
                <w:rFonts w:hint="eastAsia"/>
                <w:color w:val="000000"/>
                <w:sz w:val="23"/>
                <w:szCs w:val="23"/>
              </w:rPr>
              <w:t>=</w:t>
            </w:r>
            <w:r>
              <w:rPr>
                <w:rFonts w:hint="eastAsia"/>
                <w:color w:val="0000FF"/>
                <w:sz w:val="23"/>
                <w:szCs w:val="23"/>
              </w:rPr>
              <w:t>1</w:t>
            </w:r>
            <w:r>
              <w:rPr>
                <w:rFonts w:hint="eastAsia"/>
                <w:color w:val="000000"/>
                <w:sz w:val="23"/>
                <w:szCs w:val="23"/>
              </w:rPr>
              <w:t>,</w:t>
            </w:r>
            <w:r>
              <w:rPr>
                <w:rFonts w:hint="eastAsia"/>
                <w:b/>
                <w:bCs/>
                <w:i/>
                <w:iCs/>
                <w:color w:val="660E7A"/>
                <w:sz w:val="23"/>
                <w:szCs w:val="23"/>
              </w:rPr>
              <w:t>y</w:t>
            </w:r>
            <w:r>
              <w:rPr>
                <w:rFonts w:hint="eastAsia"/>
                <w:color w:val="000000"/>
                <w:sz w:val="23"/>
                <w:szCs w:val="23"/>
              </w:rPr>
              <w:t>=</w:t>
            </w:r>
            <w:r>
              <w:rPr>
                <w:rFonts w:hint="eastAsia"/>
                <w:color w:val="0000FF"/>
                <w:sz w:val="23"/>
                <w:szCs w:val="23"/>
              </w:rPr>
              <w:t>2</w:t>
            </w:r>
            <w:r>
              <w:rPr>
                <w:rFonts w:hint="eastAsia"/>
                <w:color w:val="000000"/>
                <w:sz w:val="23"/>
                <w:szCs w:val="23"/>
              </w:rPr>
              <w:t>;</w:t>
            </w:r>
            <w:r>
              <w:rPr>
                <w:rFonts w:hint="eastAsia"/>
                <w:color w:val="000000"/>
                <w:sz w:val="23"/>
                <w:szCs w:val="23"/>
              </w:rPr>
              <w:br/>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w:t>
            </w:r>
            <w:r>
              <w:rPr>
                <w:rFonts w:hint="eastAsia"/>
                <w:color w:val="000000"/>
                <w:sz w:val="23"/>
                <w:szCs w:val="23"/>
              </w:rPr>
              <w:t>${</w:t>
            </w:r>
            <w:r>
              <w:rPr>
                <w:rFonts w:hint="eastAsia"/>
                <w:b/>
                <w:bCs/>
                <w:i/>
                <w:iCs/>
                <w:color w:val="660E7A"/>
                <w:sz w:val="23"/>
                <w:szCs w:val="23"/>
              </w:rPr>
              <w:t>x</w:t>
            </w:r>
            <w:r>
              <w:rPr>
                <w:rFonts w:hint="eastAsia"/>
                <w:color w:val="000000"/>
                <w:sz w:val="23"/>
                <w:szCs w:val="23"/>
              </w:rPr>
              <w:t>}</w:t>
            </w:r>
            <w:r>
              <w:rPr>
                <w:rFonts w:hint="eastAsia"/>
                <w:b/>
                <w:bCs/>
                <w:color w:val="008000"/>
                <w:sz w:val="23"/>
                <w:szCs w:val="23"/>
              </w:rPr>
              <w:t xml:space="preserve"> + </w:t>
            </w:r>
            <w:r>
              <w:rPr>
                <w:rFonts w:hint="eastAsia"/>
                <w:color w:val="000000"/>
                <w:sz w:val="23"/>
                <w:szCs w:val="23"/>
              </w:rPr>
              <w:t>${</w:t>
            </w:r>
            <w:r>
              <w:rPr>
                <w:rFonts w:hint="eastAsia"/>
                <w:b/>
                <w:bCs/>
                <w:i/>
                <w:iCs/>
                <w:color w:val="660E7A"/>
                <w:sz w:val="23"/>
                <w:szCs w:val="23"/>
              </w:rPr>
              <w:t>y</w:t>
            </w:r>
            <w:r>
              <w:rPr>
                <w:rFonts w:hint="eastAsia"/>
                <w:color w:val="000000"/>
                <w:sz w:val="23"/>
                <w:szCs w:val="23"/>
              </w:rPr>
              <w:t>}</w:t>
            </w:r>
            <w:r>
              <w:rPr>
                <w:rFonts w:hint="eastAsia"/>
                <w:b/>
                <w:bCs/>
                <w:color w:val="008000"/>
                <w:sz w:val="23"/>
                <w:szCs w:val="23"/>
              </w:rPr>
              <w:t xml:space="preserve"> = </w:t>
            </w:r>
            <w:r>
              <w:rPr>
                <w:rFonts w:hint="eastAsia"/>
                <w:color w:val="000000"/>
                <w:sz w:val="23"/>
                <w:szCs w:val="23"/>
              </w:rPr>
              <w:t>${</w:t>
            </w:r>
            <w:r>
              <w:rPr>
                <w:rFonts w:hint="eastAsia"/>
                <w:b/>
                <w:bCs/>
                <w:i/>
                <w:iCs/>
                <w:color w:val="660E7A"/>
                <w:sz w:val="23"/>
                <w:szCs w:val="23"/>
              </w:rPr>
              <w:t xml:space="preserve">x </w:t>
            </w:r>
            <w:r>
              <w:rPr>
                <w:rFonts w:hint="eastAsia"/>
                <w:color w:val="000000"/>
                <w:sz w:val="23"/>
                <w:szCs w:val="23"/>
              </w:rPr>
              <w:t xml:space="preserve">+ </w:t>
            </w:r>
            <w:r>
              <w:rPr>
                <w:rFonts w:hint="eastAsia"/>
                <w:b/>
                <w:bCs/>
                <w:i/>
                <w:iCs/>
                <w:color w:val="660E7A"/>
                <w:sz w:val="23"/>
                <w:szCs w:val="23"/>
              </w:rPr>
              <w:t>y</w:t>
            </w:r>
            <w:r>
              <w:rPr>
                <w:rFonts w:hint="eastAsia"/>
                <w:color w:val="000000"/>
                <w:sz w:val="23"/>
                <w:szCs w:val="23"/>
              </w:rPr>
              <w:t>}</w:t>
            </w:r>
            <w:r>
              <w:rPr>
                <w:rFonts w:hint="eastAsia"/>
                <w:b/>
                <w:bCs/>
                <w:color w:val="008000"/>
                <w:sz w:val="23"/>
                <w:szCs w:val="23"/>
              </w:rPr>
              <w:t>`</w:t>
            </w:r>
            <w:r>
              <w:rPr>
                <w:rFonts w:hint="eastAsia"/>
                <w:color w:val="000000"/>
                <w:sz w:val="23"/>
                <w:szCs w:val="23"/>
              </w:rPr>
              <w:t>);</w:t>
            </w:r>
          </w:p>
          <w:p w14:paraId="28DA40C1" w14:textId="77777777" w:rsidR="00F66453" w:rsidRDefault="00F66453" w:rsidP="00FB7B43">
            <w:pPr>
              <w:pStyle w:val="HTML0"/>
              <w:shd w:val="clear" w:color="auto" w:fill="FFFFFF"/>
              <w:rPr>
                <w:color w:val="000000"/>
                <w:sz w:val="23"/>
                <w:szCs w:val="23"/>
              </w:rPr>
            </w:pPr>
          </w:p>
          <w:p w14:paraId="5E889FCE" w14:textId="293C3BA7" w:rsidR="00F66453" w:rsidRPr="00F66453" w:rsidRDefault="00F66453" w:rsidP="00FB7B43">
            <w:pPr>
              <w:pStyle w:val="HTML0"/>
              <w:shd w:val="clear" w:color="auto" w:fill="FFFFFF"/>
              <w:rPr>
                <w:color w:val="000000"/>
                <w:sz w:val="23"/>
                <w:szCs w:val="23"/>
              </w:rPr>
            </w:pPr>
            <w:r>
              <w:rPr>
                <w:rFonts w:hint="eastAsia"/>
                <w:b/>
                <w:bCs/>
                <w:color w:val="000080"/>
                <w:sz w:val="23"/>
                <w:szCs w:val="23"/>
              </w:rPr>
              <w:t xml:space="preserve">function </w:t>
            </w:r>
            <w:r>
              <w:rPr>
                <w:rFonts w:hint="eastAsia"/>
                <w:i/>
                <w:iCs/>
                <w:color w:val="000000"/>
                <w:sz w:val="23"/>
                <w:szCs w:val="23"/>
              </w:rPr>
              <w:t>f</w:t>
            </w:r>
            <w:r>
              <w:rPr>
                <w:rFonts w:hint="eastAsia"/>
                <w:color w:val="000000"/>
                <w:sz w:val="23"/>
                <w:szCs w:val="23"/>
              </w:rPr>
              <w:t>()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008000"/>
                <w:sz w:val="23"/>
                <w:szCs w:val="23"/>
              </w:rPr>
              <w:t>'world'</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 xml:space="preserve">`hello </w:t>
            </w:r>
            <w:r>
              <w:rPr>
                <w:rFonts w:hint="eastAsia"/>
                <w:color w:val="000000"/>
                <w:sz w:val="23"/>
                <w:szCs w:val="23"/>
              </w:rPr>
              <w:t>${</w:t>
            </w:r>
            <w:r>
              <w:rPr>
                <w:rFonts w:hint="eastAsia"/>
                <w:i/>
                <w:iCs/>
                <w:color w:val="000000"/>
                <w:sz w:val="23"/>
                <w:szCs w:val="23"/>
              </w:rPr>
              <w:t>f</w:t>
            </w:r>
            <w:r>
              <w:rPr>
                <w:rFonts w:hint="eastAsia"/>
                <w:color w:val="000000"/>
                <w:sz w:val="23"/>
                <w:szCs w:val="23"/>
              </w:rPr>
              <w:t>()}</w:t>
            </w:r>
            <w:r>
              <w:rPr>
                <w:rFonts w:hint="eastAsia"/>
                <w:b/>
                <w:bCs/>
                <w:color w:val="008000"/>
                <w:sz w:val="23"/>
                <w:szCs w:val="23"/>
              </w:rPr>
              <w:t>`</w:t>
            </w:r>
            <w:r>
              <w:rPr>
                <w:rFonts w:hint="eastAsia"/>
                <w:color w:val="000000"/>
                <w:sz w:val="23"/>
                <w:szCs w:val="23"/>
              </w:rPr>
              <w:t>);</w:t>
            </w:r>
          </w:p>
        </w:tc>
      </w:tr>
    </w:tbl>
    <w:p w14:paraId="3EADB04F" w14:textId="7CCBAE1A" w:rsidR="00FB7B43" w:rsidRDefault="00FB7B43" w:rsidP="00FB7B43">
      <w:pPr>
        <w:pStyle w:val="a8"/>
        <w:ind w:left="840" w:firstLineChars="0" w:firstLine="0"/>
      </w:pPr>
      <w:r>
        <w:rPr>
          <w:rFonts w:hint="eastAsia"/>
        </w:rPr>
        <w:t>结果：</w:t>
      </w:r>
    </w:p>
    <w:p w14:paraId="2CE307DE" w14:textId="14706079" w:rsidR="00FB7B43" w:rsidRDefault="009F2868" w:rsidP="00FB7B43">
      <w:pPr>
        <w:pStyle w:val="a8"/>
        <w:ind w:left="840" w:firstLineChars="0" w:firstLine="0"/>
      </w:pPr>
      <w:r>
        <w:rPr>
          <w:noProof/>
        </w:rPr>
        <w:drawing>
          <wp:inline distT="0" distB="0" distL="0" distR="0" wp14:anchorId="7F97059C" wp14:editId="5FBF3AB7">
            <wp:extent cx="1438275" cy="13525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38275" cy="1352550"/>
                    </a:xfrm>
                    <a:prstGeom prst="rect">
                      <a:avLst/>
                    </a:prstGeom>
                  </pic:spPr>
                </pic:pic>
              </a:graphicData>
            </a:graphic>
          </wp:inline>
        </w:drawing>
      </w:r>
    </w:p>
    <w:p w14:paraId="3631C1F2" w14:textId="27E86849" w:rsidR="005E0731" w:rsidRDefault="005E0731" w:rsidP="005E0731">
      <w:pPr>
        <w:pStyle w:val="4"/>
      </w:pPr>
      <w:r>
        <w:rPr>
          <w:rFonts w:hint="eastAsia"/>
        </w:rPr>
        <w:t>函数</w:t>
      </w:r>
    </w:p>
    <w:p w14:paraId="19F58613" w14:textId="796CDBFC" w:rsidR="005E0731" w:rsidRDefault="005E0731" w:rsidP="005E0731">
      <w:pPr>
        <w:pStyle w:val="5"/>
        <w:numPr>
          <w:ilvl w:val="0"/>
          <w:numId w:val="65"/>
        </w:numPr>
        <w:ind w:right="210"/>
      </w:pPr>
      <w:r>
        <w:rPr>
          <w:rFonts w:hint="eastAsia"/>
        </w:rPr>
        <w:t>rest参数</w:t>
      </w:r>
    </w:p>
    <w:p w14:paraId="60405A9D" w14:textId="39C483E0" w:rsidR="005E0731" w:rsidRDefault="002C75D6" w:rsidP="002C75D6">
      <w:pPr>
        <w:pStyle w:val="a8"/>
        <w:numPr>
          <w:ilvl w:val="0"/>
          <w:numId w:val="66"/>
        </w:numPr>
        <w:ind w:firstLineChars="0"/>
      </w:pPr>
      <w:r>
        <w:rPr>
          <w:rFonts w:hint="eastAsia"/>
        </w:rPr>
        <w:t>rest参数就是js中的可变参数，可变参数传入函数后将放在该参数的数组中</w:t>
      </w:r>
    </w:p>
    <w:tbl>
      <w:tblPr>
        <w:tblStyle w:val="ac"/>
        <w:tblW w:w="0" w:type="auto"/>
        <w:tblInd w:w="840" w:type="dxa"/>
        <w:tblLook w:val="04A0" w:firstRow="1" w:lastRow="0" w:firstColumn="1" w:lastColumn="0" w:noHBand="0" w:noVBand="1"/>
      </w:tblPr>
      <w:tblGrid>
        <w:gridCol w:w="7456"/>
      </w:tblGrid>
      <w:tr w:rsidR="002C75D6" w14:paraId="6E3BA257" w14:textId="77777777" w:rsidTr="002C75D6">
        <w:tc>
          <w:tcPr>
            <w:tcW w:w="8296" w:type="dxa"/>
          </w:tcPr>
          <w:p w14:paraId="6C540473" w14:textId="4691402A" w:rsidR="002C75D6" w:rsidRPr="002C75D6" w:rsidRDefault="002C75D6" w:rsidP="002C7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2C75D6">
              <w:rPr>
                <w:rFonts w:ascii="宋体" w:hAnsi="宋体" w:cs="宋体" w:hint="eastAsia"/>
                <w:b/>
                <w:bCs/>
                <w:color w:val="000080"/>
                <w:sz w:val="23"/>
                <w:szCs w:val="23"/>
              </w:rPr>
              <w:t xml:space="preserve">function </w:t>
            </w:r>
            <w:r w:rsidRPr="002C75D6">
              <w:rPr>
                <w:rFonts w:ascii="宋体" w:hAnsi="宋体" w:cs="宋体" w:hint="eastAsia"/>
                <w:i/>
                <w:iCs/>
                <w:color w:val="000000"/>
                <w:sz w:val="23"/>
                <w:szCs w:val="23"/>
              </w:rPr>
              <w:t>f</w:t>
            </w:r>
            <w:r w:rsidRPr="002C75D6">
              <w:rPr>
                <w:rFonts w:ascii="宋体" w:hAnsi="宋体" w:cs="宋体" w:hint="eastAsia"/>
                <w:color w:val="000000"/>
                <w:sz w:val="23"/>
                <w:szCs w:val="23"/>
              </w:rPr>
              <w:t>(...a) {</w:t>
            </w:r>
            <w:r w:rsidRPr="002C75D6">
              <w:rPr>
                <w:rFonts w:ascii="宋体" w:hAnsi="宋体" w:cs="宋体" w:hint="eastAsia"/>
                <w:color w:val="000000"/>
                <w:sz w:val="23"/>
                <w:szCs w:val="23"/>
              </w:rPr>
              <w:br/>
              <w:t xml:space="preserve">    </w:t>
            </w:r>
            <w:r w:rsidRPr="002C75D6">
              <w:rPr>
                <w:rFonts w:ascii="宋体" w:hAnsi="宋体" w:cs="宋体" w:hint="eastAsia"/>
                <w:b/>
                <w:bCs/>
                <w:i/>
                <w:iCs/>
                <w:color w:val="660E7A"/>
                <w:sz w:val="23"/>
                <w:szCs w:val="23"/>
              </w:rPr>
              <w:t>console</w:t>
            </w:r>
            <w:r w:rsidRPr="002C75D6">
              <w:rPr>
                <w:rFonts w:ascii="宋体" w:hAnsi="宋体" w:cs="宋体" w:hint="eastAsia"/>
                <w:color w:val="000000"/>
                <w:sz w:val="23"/>
                <w:szCs w:val="23"/>
              </w:rPr>
              <w:t>.</w:t>
            </w:r>
            <w:r w:rsidRPr="002C75D6">
              <w:rPr>
                <w:rFonts w:ascii="宋体" w:hAnsi="宋体" w:cs="宋体" w:hint="eastAsia"/>
                <w:color w:val="7A7A43"/>
                <w:sz w:val="23"/>
                <w:szCs w:val="23"/>
              </w:rPr>
              <w:t>log</w:t>
            </w:r>
            <w:r w:rsidRPr="002C75D6">
              <w:rPr>
                <w:rFonts w:ascii="宋体" w:hAnsi="宋体" w:cs="宋体" w:hint="eastAsia"/>
                <w:color w:val="000000"/>
                <w:sz w:val="23"/>
                <w:szCs w:val="23"/>
              </w:rPr>
              <w:t>(a);</w:t>
            </w:r>
            <w:r w:rsidRPr="002C75D6">
              <w:rPr>
                <w:rFonts w:ascii="宋体" w:hAnsi="宋体" w:cs="宋体" w:hint="eastAsia"/>
                <w:color w:val="000000"/>
                <w:sz w:val="23"/>
                <w:szCs w:val="23"/>
              </w:rPr>
              <w:br/>
              <w:t>}</w:t>
            </w:r>
            <w:r w:rsidRPr="002C75D6">
              <w:rPr>
                <w:rFonts w:ascii="宋体" w:hAnsi="宋体" w:cs="宋体" w:hint="eastAsia"/>
                <w:color w:val="000000"/>
                <w:sz w:val="23"/>
                <w:szCs w:val="23"/>
              </w:rPr>
              <w:br/>
            </w:r>
            <w:r w:rsidRPr="002C75D6">
              <w:rPr>
                <w:rFonts w:ascii="宋体" w:hAnsi="宋体" w:cs="宋体" w:hint="eastAsia"/>
                <w:i/>
                <w:iCs/>
                <w:color w:val="000000"/>
                <w:sz w:val="23"/>
                <w:szCs w:val="23"/>
              </w:rPr>
              <w:t>f</w:t>
            </w:r>
            <w:r w:rsidRPr="002C75D6">
              <w:rPr>
                <w:rFonts w:ascii="宋体" w:hAnsi="宋体" w:cs="宋体" w:hint="eastAsia"/>
                <w:color w:val="000000"/>
                <w:sz w:val="23"/>
                <w:szCs w:val="23"/>
              </w:rPr>
              <w:t>(</w:t>
            </w:r>
            <w:r w:rsidRPr="002C75D6">
              <w:rPr>
                <w:rFonts w:ascii="宋体" w:hAnsi="宋体" w:cs="宋体" w:hint="eastAsia"/>
                <w:color w:val="0000FF"/>
                <w:sz w:val="23"/>
                <w:szCs w:val="23"/>
              </w:rPr>
              <w:t>1</w:t>
            </w:r>
            <w:r w:rsidRPr="002C75D6">
              <w:rPr>
                <w:rFonts w:ascii="宋体" w:hAnsi="宋体" w:cs="宋体" w:hint="eastAsia"/>
                <w:color w:val="000000"/>
                <w:sz w:val="23"/>
                <w:szCs w:val="23"/>
              </w:rPr>
              <w:t>,</w:t>
            </w:r>
            <w:r w:rsidRPr="002C75D6">
              <w:rPr>
                <w:rFonts w:ascii="宋体" w:hAnsi="宋体" w:cs="宋体" w:hint="eastAsia"/>
                <w:color w:val="0000FF"/>
                <w:sz w:val="23"/>
                <w:szCs w:val="23"/>
              </w:rPr>
              <w:t>2</w:t>
            </w:r>
            <w:r w:rsidRPr="002C75D6">
              <w:rPr>
                <w:rFonts w:ascii="宋体" w:hAnsi="宋体" w:cs="宋体" w:hint="eastAsia"/>
                <w:color w:val="000000"/>
                <w:sz w:val="23"/>
                <w:szCs w:val="23"/>
              </w:rPr>
              <w:t>,</w:t>
            </w:r>
            <w:r w:rsidRPr="002C75D6">
              <w:rPr>
                <w:rFonts w:ascii="宋体" w:hAnsi="宋体" w:cs="宋体" w:hint="eastAsia"/>
                <w:color w:val="0000FF"/>
                <w:sz w:val="23"/>
                <w:szCs w:val="23"/>
              </w:rPr>
              <w:t>3</w:t>
            </w:r>
            <w:r w:rsidRPr="002C75D6">
              <w:rPr>
                <w:rFonts w:ascii="宋体" w:hAnsi="宋体" w:cs="宋体" w:hint="eastAsia"/>
                <w:color w:val="000000"/>
                <w:sz w:val="23"/>
                <w:szCs w:val="23"/>
              </w:rPr>
              <w:t>);</w:t>
            </w:r>
          </w:p>
        </w:tc>
      </w:tr>
    </w:tbl>
    <w:p w14:paraId="4304097B" w14:textId="3FCDCA87" w:rsidR="002C75D6" w:rsidRDefault="002C75D6" w:rsidP="002C75D6">
      <w:pPr>
        <w:pStyle w:val="a8"/>
        <w:ind w:left="840" w:firstLineChars="0" w:firstLine="0"/>
      </w:pPr>
      <w:r>
        <w:rPr>
          <w:rFonts w:hint="eastAsia"/>
        </w:rPr>
        <w:lastRenderedPageBreak/>
        <w:t>结果：</w:t>
      </w:r>
    </w:p>
    <w:p w14:paraId="54DF80C6" w14:textId="24CD7858" w:rsidR="002C75D6" w:rsidRDefault="002C75D6" w:rsidP="002C75D6">
      <w:pPr>
        <w:pStyle w:val="a8"/>
        <w:ind w:left="840" w:firstLineChars="0" w:firstLine="0"/>
      </w:pPr>
      <w:r>
        <w:rPr>
          <w:noProof/>
        </w:rPr>
        <w:drawing>
          <wp:inline distT="0" distB="0" distL="0" distR="0" wp14:anchorId="1D5BB5DF" wp14:editId="625CFFC8">
            <wp:extent cx="1066800" cy="3333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66800" cy="333375"/>
                    </a:xfrm>
                    <a:prstGeom prst="rect">
                      <a:avLst/>
                    </a:prstGeom>
                  </pic:spPr>
                </pic:pic>
              </a:graphicData>
            </a:graphic>
          </wp:inline>
        </w:drawing>
      </w:r>
    </w:p>
    <w:p w14:paraId="798E95E4" w14:textId="4715148E" w:rsidR="002C75D6" w:rsidRDefault="002C75D6" w:rsidP="002C75D6">
      <w:pPr>
        <w:pStyle w:val="a8"/>
        <w:numPr>
          <w:ilvl w:val="0"/>
          <w:numId w:val="66"/>
        </w:numPr>
        <w:ind w:firstLineChars="0"/>
      </w:pPr>
      <w:r>
        <w:rPr>
          <w:rFonts w:hint="eastAsia"/>
        </w:rPr>
        <w:t>每个函数只能有1个可变参数，而且只能作为最后一个参数</w:t>
      </w:r>
    </w:p>
    <w:p w14:paraId="0EC255EB" w14:textId="785FD219" w:rsidR="00073858" w:rsidRDefault="00073858" w:rsidP="00073858">
      <w:pPr>
        <w:pStyle w:val="5"/>
        <w:ind w:right="210"/>
      </w:pPr>
      <w:r>
        <w:rPr>
          <w:rFonts w:hint="eastAsia"/>
        </w:rPr>
        <w:t>严格模式</w:t>
      </w:r>
    </w:p>
    <w:p w14:paraId="0F0C0DC9" w14:textId="6E578660" w:rsidR="00073858" w:rsidRPr="00073858" w:rsidRDefault="00073858" w:rsidP="00073858">
      <w:pPr>
        <w:pStyle w:val="a8"/>
        <w:numPr>
          <w:ilvl w:val="0"/>
          <w:numId w:val="66"/>
        </w:numPr>
        <w:ind w:firstLineChars="0"/>
      </w:pPr>
      <w:r>
        <w:rPr>
          <w:rFonts w:hint="eastAsia"/>
        </w:rPr>
        <w:t>E</w:t>
      </w:r>
      <w:r>
        <w:t>S6</w:t>
      </w:r>
      <w:r>
        <w:rPr>
          <w:rFonts w:hint="eastAsia"/>
        </w:rPr>
        <w:t>中，</w:t>
      </w:r>
      <w:r>
        <w:rPr>
          <w:rFonts w:ascii="Verdana" w:hAnsi="Verdana"/>
          <w:color w:val="333333"/>
          <w:sz w:val="23"/>
          <w:szCs w:val="23"/>
        </w:rPr>
        <w:t>只要函数参数使用了默认值、解构赋值、或者扩展运算符，那么函数内部就不能显式设定为严格模式，否则会报错</w:t>
      </w:r>
    </w:p>
    <w:tbl>
      <w:tblPr>
        <w:tblStyle w:val="ac"/>
        <w:tblW w:w="0" w:type="auto"/>
        <w:tblInd w:w="840" w:type="dxa"/>
        <w:tblLook w:val="04A0" w:firstRow="1" w:lastRow="0" w:firstColumn="1" w:lastColumn="0" w:noHBand="0" w:noVBand="1"/>
      </w:tblPr>
      <w:tblGrid>
        <w:gridCol w:w="7456"/>
      </w:tblGrid>
      <w:tr w:rsidR="00073858" w14:paraId="327DBEB0" w14:textId="77777777" w:rsidTr="00073858">
        <w:tc>
          <w:tcPr>
            <w:tcW w:w="8296" w:type="dxa"/>
          </w:tcPr>
          <w:p w14:paraId="44DB7755" w14:textId="1E7C1FD4" w:rsidR="00073858" w:rsidRPr="00073858" w:rsidRDefault="00073858" w:rsidP="000738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073858">
              <w:rPr>
                <w:rFonts w:ascii="宋体" w:hAnsi="宋体" w:cs="宋体" w:hint="eastAsia"/>
                <w:i/>
                <w:iCs/>
                <w:color w:val="808080"/>
                <w:sz w:val="23"/>
                <w:szCs w:val="23"/>
              </w:rPr>
              <w:t>// 报错</w:t>
            </w:r>
            <w:r w:rsidRPr="00073858">
              <w:rPr>
                <w:rFonts w:ascii="宋体" w:hAnsi="宋体" w:cs="宋体" w:hint="eastAsia"/>
                <w:i/>
                <w:iCs/>
                <w:color w:val="808080"/>
                <w:sz w:val="23"/>
                <w:szCs w:val="23"/>
              </w:rPr>
              <w:br/>
            </w:r>
            <w:r w:rsidRPr="00073858">
              <w:rPr>
                <w:rFonts w:ascii="宋体" w:hAnsi="宋体" w:cs="宋体" w:hint="eastAsia"/>
                <w:b/>
                <w:bCs/>
                <w:color w:val="000080"/>
                <w:sz w:val="23"/>
                <w:szCs w:val="23"/>
              </w:rPr>
              <w:t xml:space="preserve">function </w:t>
            </w:r>
            <w:r w:rsidRPr="00073858">
              <w:rPr>
                <w:rFonts w:ascii="宋体" w:hAnsi="宋体" w:cs="宋体" w:hint="eastAsia"/>
                <w:i/>
                <w:iCs/>
                <w:color w:val="000000"/>
                <w:sz w:val="23"/>
                <w:szCs w:val="23"/>
              </w:rPr>
              <w:t>doSomething</w:t>
            </w:r>
            <w:r w:rsidRPr="00073858">
              <w:rPr>
                <w:rFonts w:ascii="宋体" w:hAnsi="宋体" w:cs="宋体" w:hint="eastAsia"/>
                <w:color w:val="000000"/>
                <w:sz w:val="23"/>
                <w:szCs w:val="23"/>
              </w:rPr>
              <w:t>(a, b = a) {</w:t>
            </w:r>
            <w:r w:rsidRPr="00073858">
              <w:rPr>
                <w:rFonts w:ascii="宋体" w:hAnsi="宋体" w:cs="宋体" w:hint="eastAsia"/>
                <w:color w:val="000000"/>
                <w:sz w:val="23"/>
                <w:szCs w:val="23"/>
              </w:rPr>
              <w:br/>
              <w:t xml:space="preserve">    </w:t>
            </w:r>
            <w:r w:rsidRPr="00073858">
              <w:rPr>
                <w:rFonts w:ascii="宋体" w:hAnsi="宋体" w:cs="宋体" w:hint="eastAsia"/>
                <w:b/>
                <w:bCs/>
                <w:color w:val="008000"/>
                <w:sz w:val="23"/>
                <w:szCs w:val="23"/>
              </w:rPr>
              <w:t>'use strict'</w:t>
            </w:r>
            <w:r w:rsidRPr="00073858">
              <w:rPr>
                <w:rFonts w:ascii="宋体" w:hAnsi="宋体" w:cs="宋体" w:hint="eastAsia"/>
                <w:color w:val="000000"/>
                <w:sz w:val="23"/>
                <w:szCs w:val="23"/>
              </w:rPr>
              <w:t>;</w:t>
            </w:r>
            <w:r w:rsidRPr="00073858">
              <w:rPr>
                <w:rFonts w:ascii="宋体" w:hAnsi="宋体" w:cs="宋体" w:hint="eastAsia"/>
                <w:color w:val="000000"/>
                <w:sz w:val="23"/>
                <w:szCs w:val="23"/>
              </w:rPr>
              <w:br/>
              <w:t xml:space="preserve">    </w:t>
            </w:r>
            <w:r w:rsidRPr="00073858">
              <w:rPr>
                <w:rFonts w:ascii="宋体" w:hAnsi="宋体" w:cs="宋体" w:hint="eastAsia"/>
                <w:i/>
                <w:iCs/>
                <w:color w:val="808080"/>
                <w:sz w:val="23"/>
                <w:szCs w:val="23"/>
              </w:rPr>
              <w:t>// code</w:t>
            </w:r>
            <w:r w:rsidRPr="00073858">
              <w:rPr>
                <w:rFonts w:ascii="宋体" w:hAnsi="宋体" w:cs="宋体" w:hint="eastAsia"/>
                <w:i/>
                <w:iCs/>
                <w:color w:val="808080"/>
                <w:sz w:val="23"/>
                <w:szCs w:val="23"/>
              </w:rPr>
              <w:br/>
            </w:r>
            <w:r w:rsidRPr="00073858">
              <w:rPr>
                <w:rFonts w:ascii="宋体" w:hAnsi="宋体" w:cs="宋体" w:hint="eastAsia"/>
                <w:color w:val="000000"/>
                <w:sz w:val="23"/>
                <w:szCs w:val="23"/>
              </w:rPr>
              <w:t>}</w:t>
            </w:r>
            <w:r w:rsidRPr="00073858">
              <w:rPr>
                <w:rFonts w:ascii="宋体" w:hAnsi="宋体" w:cs="宋体" w:hint="eastAsia"/>
                <w:color w:val="000000"/>
                <w:sz w:val="23"/>
                <w:szCs w:val="23"/>
              </w:rPr>
              <w:br/>
            </w:r>
            <w:r w:rsidRPr="00073858">
              <w:rPr>
                <w:rFonts w:ascii="宋体" w:hAnsi="宋体" w:cs="宋体" w:hint="eastAsia"/>
                <w:color w:val="000000"/>
                <w:sz w:val="23"/>
                <w:szCs w:val="23"/>
              </w:rPr>
              <w:br/>
            </w:r>
            <w:r w:rsidRPr="00073858">
              <w:rPr>
                <w:rFonts w:ascii="宋体" w:hAnsi="宋体" w:cs="宋体" w:hint="eastAsia"/>
                <w:i/>
                <w:iCs/>
                <w:color w:val="808080"/>
                <w:sz w:val="23"/>
                <w:szCs w:val="23"/>
              </w:rPr>
              <w:t>// 报错</w:t>
            </w:r>
            <w:r w:rsidRPr="00073858">
              <w:rPr>
                <w:rFonts w:ascii="宋体" w:hAnsi="宋体" w:cs="宋体" w:hint="eastAsia"/>
                <w:i/>
                <w:iCs/>
                <w:color w:val="808080"/>
                <w:sz w:val="23"/>
                <w:szCs w:val="23"/>
              </w:rPr>
              <w:br/>
            </w:r>
            <w:r w:rsidRPr="00073858">
              <w:rPr>
                <w:rFonts w:ascii="宋体" w:hAnsi="宋体" w:cs="宋体" w:hint="eastAsia"/>
                <w:b/>
                <w:bCs/>
                <w:color w:val="000080"/>
                <w:sz w:val="23"/>
                <w:szCs w:val="23"/>
              </w:rPr>
              <w:t xml:space="preserve">const </w:t>
            </w:r>
            <w:r w:rsidRPr="00073858">
              <w:rPr>
                <w:rFonts w:ascii="宋体" w:hAnsi="宋体" w:cs="宋体" w:hint="eastAsia"/>
                <w:i/>
                <w:iCs/>
                <w:color w:val="000000"/>
                <w:sz w:val="23"/>
                <w:szCs w:val="23"/>
              </w:rPr>
              <w:t xml:space="preserve">doSomething </w:t>
            </w:r>
            <w:r w:rsidRPr="00073858">
              <w:rPr>
                <w:rFonts w:ascii="宋体" w:hAnsi="宋体" w:cs="宋体" w:hint="eastAsia"/>
                <w:color w:val="000000"/>
                <w:sz w:val="23"/>
                <w:szCs w:val="23"/>
              </w:rPr>
              <w:t xml:space="preserve">= </w:t>
            </w:r>
            <w:r w:rsidRPr="00073858">
              <w:rPr>
                <w:rFonts w:ascii="宋体" w:hAnsi="宋体" w:cs="宋体" w:hint="eastAsia"/>
                <w:b/>
                <w:bCs/>
                <w:color w:val="000080"/>
                <w:sz w:val="23"/>
                <w:szCs w:val="23"/>
              </w:rPr>
              <w:t xml:space="preserve">function </w:t>
            </w:r>
            <w:r w:rsidRPr="00073858">
              <w:rPr>
                <w:rFonts w:ascii="宋体" w:hAnsi="宋体" w:cs="宋体" w:hint="eastAsia"/>
                <w:color w:val="000000"/>
                <w:sz w:val="23"/>
                <w:szCs w:val="23"/>
              </w:rPr>
              <w:t>({a, b}) {</w:t>
            </w:r>
            <w:r w:rsidRPr="00073858">
              <w:rPr>
                <w:rFonts w:ascii="宋体" w:hAnsi="宋体" w:cs="宋体" w:hint="eastAsia"/>
                <w:color w:val="000000"/>
                <w:sz w:val="23"/>
                <w:szCs w:val="23"/>
              </w:rPr>
              <w:br/>
              <w:t xml:space="preserve">    </w:t>
            </w:r>
            <w:r w:rsidRPr="00073858">
              <w:rPr>
                <w:rFonts w:ascii="宋体" w:hAnsi="宋体" w:cs="宋体" w:hint="eastAsia"/>
                <w:b/>
                <w:bCs/>
                <w:color w:val="008000"/>
                <w:sz w:val="23"/>
                <w:szCs w:val="23"/>
              </w:rPr>
              <w:t>'use strict'</w:t>
            </w:r>
            <w:r w:rsidRPr="00073858">
              <w:rPr>
                <w:rFonts w:ascii="宋体" w:hAnsi="宋体" w:cs="宋体" w:hint="eastAsia"/>
                <w:color w:val="000000"/>
                <w:sz w:val="23"/>
                <w:szCs w:val="23"/>
              </w:rPr>
              <w:t>;</w:t>
            </w:r>
            <w:r w:rsidRPr="00073858">
              <w:rPr>
                <w:rFonts w:ascii="宋体" w:hAnsi="宋体" w:cs="宋体" w:hint="eastAsia"/>
                <w:color w:val="000000"/>
                <w:sz w:val="23"/>
                <w:szCs w:val="23"/>
              </w:rPr>
              <w:br/>
              <w:t xml:space="preserve">    </w:t>
            </w:r>
            <w:r w:rsidRPr="00073858">
              <w:rPr>
                <w:rFonts w:ascii="宋体" w:hAnsi="宋体" w:cs="宋体" w:hint="eastAsia"/>
                <w:i/>
                <w:iCs/>
                <w:color w:val="808080"/>
                <w:sz w:val="23"/>
                <w:szCs w:val="23"/>
              </w:rPr>
              <w:t>// code</w:t>
            </w:r>
            <w:r w:rsidRPr="00073858">
              <w:rPr>
                <w:rFonts w:ascii="宋体" w:hAnsi="宋体" w:cs="宋体" w:hint="eastAsia"/>
                <w:i/>
                <w:iCs/>
                <w:color w:val="808080"/>
                <w:sz w:val="23"/>
                <w:szCs w:val="23"/>
              </w:rPr>
              <w:br/>
            </w:r>
            <w:r w:rsidRPr="00073858">
              <w:rPr>
                <w:rFonts w:ascii="宋体" w:hAnsi="宋体" w:cs="宋体" w:hint="eastAsia"/>
                <w:color w:val="000000"/>
                <w:sz w:val="23"/>
                <w:szCs w:val="23"/>
              </w:rPr>
              <w:t>};</w:t>
            </w:r>
            <w:r w:rsidRPr="00073858">
              <w:rPr>
                <w:rFonts w:ascii="宋体" w:hAnsi="宋体" w:cs="宋体" w:hint="eastAsia"/>
                <w:color w:val="000000"/>
                <w:sz w:val="23"/>
                <w:szCs w:val="23"/>
              </w:rPr>
              <w:br/>
            </w:r>
            <w:r w:rsidRPr="00073858">
              <w:rPr>
                <w:rFonts w:ascii="宋体" w:hAnsi="宋体" w:cs="宋体" w:hint="eastAsia"/>
                <w:color w:val="000000"/>
                <w:sz w:val="23"/>
                <w:szCs w:val="23"/>
              </w:rPr>
              <w:br/>
            </w:r>
            <w:r w:rsidRPr="00073858">
              <w:rPr>
                <w:rFonts w:ascii="宋体" w:hAnsi="宋体" w:cs="宋体" w:hint="eastAsia"/>
                <w:i/>
                <w:iCs/>
                <w:color w:val="808080"/>
                <w:sz w:val="23"/>
                <w:szCs w:val="23"/>
              </w:rPr>
              <w:t>// 报错</w:t>
            </w:r>
            <w:r w:rsidRPr="00073858">
              <w:rPr>
                <w:rFonts w:ascii="宋体" w:hAnsi="宋体" w:cs="宋体" w:hint="eastAsia"/>
                <w:i/>
                <w:iCs/>
                <w:color w:val="808080"/>
                <w:sz w:val="23"/>
                <w:szCs w:val="23"/>
              </w:rPr>
              <w:br/>
            </w:r>
            <w:r w:rsidRPr="00073858">
              <w:rPr>
                <w:rFonts w:ascii="宋体" w:hAnsi="宋体" w:cs="宋体" w:hint="eastAsia"/>
                <w:b/>
                <w:bCs/>
                <w:color w:val="000080"/>
                <w:sz w:val="23"/>
                <w:szCs w:val="23"/>
              </w:rPr>
              <w:t xml:space="preserve">const </w:t>
            </w:r>
            <w:r w:rsidRPr="00073858">
              <w:rPr>
                <w:rFonts w:ascii="宋体" w:hAnsi="宋体" w:cs="宋体" w:hint="eastAsia"/>
                <w:b/>
                <w:bCs/>
                <w:i/>
                <w:iCs/>
                <w:color w:val="660E7A"/>
                <w:sz w:val="23"/>
                <w:szCs w:val="23"/>
              </w:rPr>
              <w:t xml:space="preserve">doSomething </w:t>
            </w:r>
            <w:r w:rsidRPr="00073858">
              <w:rPr>
                <w:rFonts w:ascii="宋体" w:hAnsi="宋体" w:cs="宋体" w:hint="eastAsia"/>
                <w:color w:val="000000"/>
                <w:sz w:val="23"/>
                <w:szCs w:val="23"/>
              </w:rPr>
              <w:t>= (...a) =&gt; {</w:t>
            </w:r>
            <w:r w:rsidRPr="00073858">
              <w:rPr>
                <w:rFonts w:ascii="宋体" w:hAnsi="宋体" w:cs="宋体" w:hint="eastAsia"/>
                <w:color w:val="000000"/>
                <w:sz w:val="23"/>
                <w:szCs w:val="23"/>
              </w:rPr>
              <w:br/>
              <w:t xml:space="preserve">    </w:t>
            </w:r>
            <w:r w:rsidRPr="00073858">
              <w:rPr>
                <w:rFonts w:ascii="宋体" w:hAnsi="宋体" w:cs="宋体" w:hint="eastAsia"/>
                <w:b/>
                <w:bCs/>
                <w:color w:val="008000"/>
                <w:sz w:val="23"/>
                <w:szCs w:val="23"/>
              </w:rPr>
              <w:t>'use strict'</w:t>
            </w:r>
            <w:r w:rsidRPr="00073858">
              <w:rPr>
                <w:rFonts w:ascii="宋体" w:hAnsi="宋体" w:cs="宋体" w:hint="eastAsia"/>
                <w:color w:val="000000"/>
                <w:sz w:val="23"/>
                <w:szCs w:val="23"/>
              </w:rPr>
              <w:t>;</w:t>
            </w:r>
            <w:r w:rsidRPr="00073858">
              <w:rPr>
                <w:rFonts w:ascii="宋体" w:hAnsi="宋体" w:cs="宋体" w:hint="eastAsia"/>
                <w:color w:val="000000"/>
                <w:sz w:val="23"/>
                <w:szCs w:val="23"/>
              </w:rPr>
              <w:br/>
              <w:t xml:space="preserve">    </w:t>
            </w:r>
            <w:r w:rsidRPr="00073858">
              <w:rPr>
                <w:rFonts w:ascii="宋体" w:hAnsi="宋体" w:cs="宋体" w:hint="eastAsia"/>
                <w:i/>
                <w:iCs/>
                <w:color w:val="808080"/>
                <w:sz w:val="23"/>
                <w:szCs w:val="23"/>
              </w:rPr>
              <w:t>// code</w:t>
            </w:r>
            <w:r w:rsidRPr="00073858">
              <w:rPr>
                <w:rFonts w:ascii="宋体" w:hAnsi="宋体" w:cs="宋体" w:hint="eastAsia"/>
                <w:i/>
                <w:iCs/>
                <w:color w:val="808080"/>
                <w:sz w:val="23"/>
                <w:szCs w:val="23"/>
              </w:rPr>
              <w:br/>
            </w:r>
            <w:r w:rsidRPr="00073858">
              <w:rPr>
                <w:rFonts w:ascii="宋体" w:hAnsi="宋体" w:cs="宋体" w:hint="eastAsia"/>
                <w:color w:val="000000"/>
                <w:sz w:val="23"/>
                <w:szCs w:val="23"/>
              </w:rPr>
              <w:t>};</w:t>
            </w:r>
            <w:r w:rsidRPr="00073858">
              <w:rPr>
                <w:rFonts w:ascii="宋体" w:hAnsi="宋体" w:cs="宋体" w:hint="eastAsia"/>
                <w:color w:val="000000"/>
                <w:sz w:val="23"/>
                <w:szCs w:val="23"/>
              </w:rPr>
              <w:br/>
            </w:r>
            <w:r w:rsidRPr="00073858">
              <w:rPr>
                <w:rFonts w:ascii="宋体" w:hAnsi="宋体" w:cs="宋体" w:hint="eastAsia"/>
                <w:color w:val="000000"/>
                <w:sz w:val="23"/>
                <w:szCs w:val="23"/>
              </w:rPr>
              <w:br/>
            </w:r>
            <w:r w:rsidRPr="00073858">
              <w:rPr>
                <w:rFonts w:ascii="宋体" w:hAnsi="宋体" w:cs="宋体" w:hint="eastAsia"/>
                <w:b/>
                <w:bCs/>
                <w:color w:val="000080"/>
                <w:sz w:val="23"/>
                <w:szCs w:val="23"/>
              </w:rPr>
              <w:t xml:space="preserve">const </w:t>
            </w:r>
            <w:r w:rsidRPr="00073858">
              <w:rPr>
                <w:rFonts w:ascii="宋体" w:hAnsi="宋体" w:cs="宋体" w:hint="eastAsia"/>
                <w:b/>
                <w:bCs/>
                <w:i/>
                <w:iCs/>
                <w:color w:val="660E7A"/>
                <w:sz w:val="23"/>
                <w:szCs w:val="23"/>
              </w:rPr>
              <w:t xml:space="preserve">obj </w:t>
            </w:r>
            <w:r w:rsidRPr="00073858">
              <w:rPr>
                <w:rFonts w:ascii="宋体" w:hAnsi="宋体" w:cs="宋体" w:hint="eastAsia"/>
                <w:color w:val="000000"/>
                <w:sz w:val="23"/>
                <w:szCs w:val="23"/>
              </w:rPr>
              <w:t>= {</w:t>
            </w:r>
            <w:r w:rsidRPr="00073858">
              <w:rPr>
                <w:rFonts w:ascii="宋体" w:hAnsi="宋体" w:cs="宋体" w:hint="eastAsia"/>
                <w:color w:val="000000"/>
                <w:sz w:val="23"/>
                <w:szCs w:val="23"/>
              </w:rPr>
              <w:br/>
              <w:t xml:space="preserve">    </w:t>
            </w:r>
            <w:r w:rsidRPr="00073858">
              <w:rPr>
                <w:rFonts w:ascii="宋体" w:hAnsi="宋体" w:cs="宋体" w:hint="eastAsia"/>
                <w:i/>
                <w:iCs/>
                <w:color w:val="808080"/>
                <w:sz w:val="23"/>
                <w:szCs w:val="23"/>
              </w:rPr>
              <w:t>// 报错</w:t>
            </w:r>
            <w:r w:rsidRPr="00073858">
              <w:rPr>
                <w:rFonts w:ascii="宋体" w:hAnsi="宋体" w:cs="宋体" w:hint="eastAsia"/>
                <w:i/>
                <w:iCs/>
                <w:color w:val="808080"/>
                <w:sz w:val="23"/>
                <w:szCs w:val="23"/>
              </w:rPr>
              <w:br/>
              <w:t xml:space="preserve">    </w:t>
            </w:r>
            <w:r w:rsidRPr="00073858">
              <w:rPr>
                <w:rFonts w:ascii="宋体" w:hAnsi="宋体" w:cs="宋体" w:hint="eastAsia"/>
                <w:color w:val="7A7A43"/>
                <w:sz w:val="23"/>
                <w:szCs w:val="23"/>
              </w:rPr>
              <w:t>doSomething</w:t>
            </w:r>
            <w:r w:rsidRPr="00073858">
              <w:rPr>
                <w:rFonts w:ascii="宋体" w:hAnsi="宋体" w:cs="宋体" w:hint="eastAsia"/>
                <w:color w:val="000000"/>
                <w:sz w:val="23"/>
                <w:szCs w:val="23"/>
              </w:rPr>
              <w:t>({a, b}) {</w:t>
            </w:r>
            <w:r w:rsidRPr="00073858">
              <w:rPr>
                <w:rFonts w:ascii="宋体" w:hAnsi="宋体" w:cs="宋体" w:hint="eastAsia"/>
                <w:color w:val="000000"/>
                <w:sz w:val="23"/>
                <w:szCs w:val="23"/>
              </w:rPr>
              <w:br/>
              <w:t xml:space="preserve">        </w:t>
            </w:r>
            <w:r w:rsidRPr="00073858">
              <w:rPr>
                <w:rFonts w:ascii="宋体" w:hAnsi="宋体" w:cs="宋体" w:hint="eastAsia"/>
                <w:b/>
                <w:bCs/>
                <w:color w:val="008000"/>
                <w:sz w:val="23"/>
                <w:szCs w:val="23"/>
              </w:rPr>
              <w:t>'use strict'</w:t>
            </w:r>
            <w:r w:rsidRPr="00073858">
              <w:rPr>
                <w:rFonts w:ascii="宋体" w:hAnsi="宋体" w:cs="宋体" w:hint="eastAsia"/>
                <w:color w:val="000000"/>
                <w:sz w:val="23"/>
                <w:szCs w:val="23"/>
              </w:rPr>
              <w:t>;</w:t>
            </w:r>
            <w:r w:rsidRPr="00073858">
              <w:rPr>
                <w:rFonts w:ascii="宋体" w:hAnsi="宋体" w:cs="宋体" w:hint="eastAsia"/>
                <w:color w:val="000000"/>
                <w:sz w:val="23"/>
                <w:szCs w:val="23"/>
              </w:rPr>
              <w:br/>
              <w:t xml:space="preserve">        </w:t>
            </w:r>
            <w:r w:rsidRPr="00073858">
              <w:rPr>
                <w:rFonts w:ascii="宋体" w:hAnsi="宋体" w:cs="宋体" w:hint="eastAsia"/>
                <w:i/>
                <w:iCs/>
                <w:color w:val="808080"/>
                <w:sz w:val="23"/>
                <w:szCs w:val="23"/>
              </w:rPr>
              <w:t>// code</w:t>
            </w:r>
            <w:r w:rsidRPr="00073858">
              <w:rPr>
                <w:rFonts w:ascii="宋体" w:hAnsi="宋体" w:cs="宋体" w:hint="eastAsia"/>
                <w:i/>
                <w:iCs/>
                <w:color w:val="808080"/>
                <w:sz w:val="23"/>
                <w:szCs w:val="23"/>
              </w:rPr>
              <w:br/>
              <w:t xml:space="preserve">    </w:t>
            </w:r>
            <w:r w:rsidRPr="00073858">
              <w:rPr>
                <w:rFonts w:ascii="宋体" w:hAnsi="宋体" w:cs="宋体" w:hint="eastAsia"/>
                <w:color w:val="000000"/>
                <w:sz w:val="23"/>
                <w:szCs w:val="23"/>
              </w:rPr>
              <w:t>}</w:t>
            </w:r>
            <w:r w:rsidRPr="00073858">
              <w:rPr>
                <w:rFonts w:ascii="宋体" w:hAnsi="宋体" w:cs="宋体" w:hint="eastAsia"/>
                <w:color w:val="000000"/>
                <w:sz w:val="23"/>
                <w:szCs w:val="23"/>
              </w:rPr>
              <w:br/>
              <w:t>};</w:t>
            </w:r>
          </w:p>
        </w:tc>
      </w:tr>
    </w:tbl>
    <w:p w14:paraId="2ECAF894" w14:textId="77777777" w:rsidR="00073858" w:rsidRPr="00073858" w:rsidRDefault="00073858" w:rsidP="00073858">
      <w:pPr>
        <w:pStyle w:val="a8"/>
        <w:ind w:left="840" w:firstLineChars="0" w:firstLine="0"/>
      </w:pPr>
    </w:p>
    <w:p w14:paraId="2F1C127F" w14:textId="1ADDCA2E" w:rsidR="00073858" w:rsidRDefault="00073858" w:rsidP="00073858">
      <w:pPr>
        <w:pStyle w:val="a8"/>
        <w:numPr>
          <w:ilvl w:val="0"/>
          <w:numId w:val="66"/>
        </w:numPr>
        <w:ind w:firstLineChars="0"/>
      </w:pPr>
      <w:r>
        <w:rPr>
          <w:rFonts w:hint="eastAsia"/>
        </w:rPr>
        <w:t>规避限制的2种方法</w:t>
      </w:r>
    </w:p>
    <w:p w14:paraId="49A20919" w14:textId="222C7DF2" w:rsidR="00073858" w:rsidRDefault="00073858" w:rsidP="00073858">
      <w:pPr>
        <w:pStyle w:val="a8"/>
        <w:numPr>
          <w:ilvl w:val="1"/>
          <w:numId w:val="66"/>
        </w:numPr>
        <w:ind w:firstLineChars="0"/>
      </w:pPr>
      <w:r>
        <w:rPr>
          <w:rFonts w:hint="eastAsia"/>
        </w:rPr>
        <w:t>全局严格模式</w:t>
      </w:r>
    </w:p>
    <w:tbl>
      <w:tblPr>
        <w:tblStyle w:val="ac"/>
        <w:tblW w:w="0" w:type="auto"/>
        <w:tblInd w:w="1260" w:type="dxa"/>
        <w:tblLook w:val="04A0" w:firstRow="1" w:lastRow="0" w:firstColumn="1" w:lastColumn="0" w:noHBand="0" w:noVBand="1"/>
      </w:tblPr>
      <w:tblGrid>
        <w:gridCol w:w="7036"/>
      </w:tblGrid>
      <w:tr w:rsidR="00073858" w14:paraId="6A6940DF" w14:textId="77777777" w:rsidTr="00073858">
        <w:tc>
          <w:tcPr>
            <w:tcW w:w="8296" w:type="dxa"/>
          </w:tcPr>
          <w:p w14:paraId="545F6317" w14:textId="271C4422" w:rsidR="00073858" w:rsidRPr="00073858" w:rsidRDefault="00073858" w:rsidP="000738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073858">
              <w:rPr>
                <w:rFonts w:ascii="宋体" w:hAnsi="宋体" w:cs="宋体" w:hint="eastAsia"/>
                <w:b/>
                <w:bCs/>
                <w:color w:val="008000"/>
                <w:sz w:val="23"/>
                <w:szCs w:val="23"/>
              </w:rPr>
              <w:t>'use strict'</w:t>
            </w:r>
            <w:r w:rsidRPr="00073858">
              <w:rPr>
                <w:rFonts w:ascii="宋体" w:hAnsi="宋体" w:cs="宋体" w:hint="eastAsia"/>
                <w:color w:val="000000"/>
                <w:sz w:val="23"/>
                <w:szCs w:val="23"/>
              </w:rPr>
              <w:t>;</w:t>
            </w:r>
            <w:r w:rsidRPr="00073858">
              <w:rPr>
                <w:rFonts w:ascii="宋体" w:hAnsi="宋体" w:cs="宋体" w:hint="eastAsia"/>
                <w:color w:val="000000"/>
                <w:sz w:val="23"/>
                <w:szCs w:val="23"/>
              </w:rPr>
              <w:br/>
            </w:r>
            <w:r w:rsidRPr="00073858">
              <w:rPr>
                <w:rFonts w:ascii="宋体" w:hAnsi="宋体" w:cs="宋体" w:hint="eastAsia"/>
                <w:b/>
                <w:bCs/>
                <w:color w:val="000080"/>
                <w:sz w:val="23"/>
                <w:szCs w:val="23"/>
              </w:rPr>
              <w:t xml:space="preserve">function </w:t>
            </w:r>
            <w:r w:rsidRPr="00073858">
              <w:rPr>
                <w:rFonts w:ascii="宋体" w:hAnsi="宋体" w:cs="宋体" w:hint="eastAsia"/>
                <w:i/>
                <w:iCs/>
                <w:color w:val="000000"/>
                <w:sz w:val="23"/>
                <w:szCs w:val="23"/>
              </w:rPr>
              <w:t>doSomething</w:t>
            </w:r>
            <w:r w:rsidRPr="00073858">
              <w:rPr>
                <w:rFonts w:ascii="宋体" w:hAnsi="宋体" w:cs="宋体" w:hint="eastAsia"/>
                <w:color w:val="000000"/>
                <w:sz w:val="23"/>
                <w:szCs w:val="23"/>
              </w:rPr>
              <w:t>(a, b = a) {</w:t>
            </w:r>
            <w:r w:rsidRPr="00073858">
              <w:rPr>
                <w:rFonts w:ascii="宋体" w:hAnsi="宋体" w:cs="宋体" w:hint="eastAsia"/>
                <w:color w:val="000000"/>
                <w:sz w:val="23"/>
                <w:szCs w:val="23"/>
              </w:rPr>
              <w:br/>
              <w:t xml:space="preserve">    </w:t>
            </w:r>
            <w:r w:rsidRPr="00073858">
              <w:rPr>
                <w:rFonts w:ascii="宋体" w:hAnsi="宋体" w:cs="宋体" w:hint="eastAsia"/>
                <w:i/>
                <w:iCs/>
                <w:color w:val="808080"/>
                <w:sz w:val="23"/>
                <w:szCs w:val="23"/>
              </w:rPr>
              <w:t>// code</w:t>
            </w:r>
            <w:r w:rsidRPr="00073858">
              <w:rPr>
                <w:rFonts w:ascii="宋体" w:hAnsi="宋体" w:cs="宋体" w:hint="eastAsia"/>
                <w:i/>
                <w:iCs/>
                <w:color w:val="808080"/>
                <w:sz w:val="23"/>
                <w:szCs w:val="23"/>
              </w:rPr>
              <w:br/>
            </w:r>
            <w:r w:rsidRPr="00073858">
              <w:rPr>
                <w:rFonts w:ascii="宋体" w:hAnsi="宋体" w:cs="宋体" w:hint="eastAsia"/>
                <w:color w:val="000000"/>
                <w:sz w:val="23"/>
                <w:szCs w:val="23"/>
              </w:rPr>
              <w:t>}</w:t>
            </w:r>
          </w:p>
        </w:tc>
      </w:tr>
    </w:tbl>
    <w:p w14:paraId="1FE87945" w14:textId="77777777" w:rsidR="00073858" w:rsidRDefault="00073858" w:rsidP="00073858">
      <w:pPr>
        <w:pStyle w:val="a8"/>
        <w:ind w:left="1260" w:firstLineChars="0" w:firstLine="0"/>
      </w:pPr>
    </w:p>
    <w:p w14:paraId="24F7E4B5" w14:textId="645F7809" w:rsidR="00073858" w:rsidRDefault="00073858" w:rsidP="00073858">
      <w:pPr>
        <w:pStyle w:val="a8"/>
        <w:numPr>
          <w:ilvl w:val="1"/>
          <w:numId w:val="66"/>
        </w:numPr>
        <w:ind w:firstLineChars="0"/>
      </w:pPr>
      <w:r>
        <w:rPr>
          <w:rFonts w:hint="eastAsia"/>
        </w:rPr>
        <w:t>将函数包裹在1个无参的函数中</w:t>
      </w:r>
    </w:p>
    <w:tbl>
      <w:tblPr>
        <w:tblStyle w:val="ac"/>
        <w:tblW w:w="0" w:type="auto"/>
        <w:tblInd w:w="1260" w:type="dxa"/>
        <w:tblLook w:val="04A0" w:firstRow="1" w:lastRow="0" w:firstColumn="1" w:lastColumn="0" w:noHBand="0" w:noVBand="1"/>
      </w:tblPr>
      <w:tblGrid>
        <w:gridCol w:w="7036"/>
      </w:tblGrid>
      <w:tr w:rsidR="00FE43B9" w14:paraId="7E625DC3" w14:textId="77777777" w:rsidTr="00FE43B9">
        <w:tc>
          <w:tcPr>
            <w:tcW w:w="8296" w:type="dxa"/>
          </w:tcPr>
          <w:p w14:paraId="366FE9A0" w14:textId="4D0A5DF3" w:rsidR="00FE43B9" w:rsidRPr="00FE43B9" w:rsidRDefault="00FE43B9" w:rsidP="00FE43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FE43B9">
              <w:rPr>
                <w:rFonts w:ascii="宋体" w:hAnsi="宋体" w:cs="宋体" w:hint="eastAsia"/>
                <w:b/>
                <w:bCs/>
                <w:color w:val="000080"/>
                <w:sz w:val="23"/>
                <w:szCs w:val="23"/>
              </w:rPr>
              <w:t xml:space="preserve">const </w:t>
            </w:r>
            <w:r w:rsidRPr="00FE43B9">
              <w:rPr>
                <w:rFonts w:ascii="宋体" w:hAnsi="宋体" w:cs="宋体" w:hint="eastAsia"/>
                <w:b/>
                <w:bCs/>
                <w:i/>
                <w:iCs/>
                <w:color w:val="660E7A"/>
                <w:sz w:val="23"/>
                <w:szCs w:val="23"/>
              </w:rPr>
              <w:t xml:space="preserve">doSomething </w:t>
            </w:r>
            <w:r w:rsidRPr="00FE43B9">
              <w:rPr>
                <w:rFonts w:ascii="宋体" w:hAnsi="宋体" w:cs="宋体" w:hint="eastAsia"/>
                <w:color w:val="000000"/>
                <w:sz w:val="23"/>
                <w:szCs w:val="23"/>
              </w:rPr>
              <w:t>= (</w:t>
            </w:r>
            <w:r w:rsidRPr="00FE43B9">
              <w:rPr>
                <w:rFonts w:ascii="宋体" w:hAnsi="宋体" w:cs="宋体" w:hint="eastAsia"/>
                <w:b/>
                <w:bCs/>
                <w:color w:val="000080"/>
                <w:sz w:val="23"/>
                <w:szCs w:val="23"/>
              </w:rPr>
              <w:t xml:space="preserve">function </w:t>
            </w:r>
            <w:r w:rsidRPr="00FE43B9">
              <w:rPr>
                <w:rFonts w:ascii="宋体" w:hAnsi="宋体" w:cs="宋体" w:hint="eastAsia"/>
                <w:color w:val="000000"/>
                <w:sz w:val="23"/>
                <w:szCs w:val="23"/>
              </w:rPr>
              <w:t>() {</w:t>
            </w:r>
            <w:r w:rsidRPr="00FE43B9">
              <w:rPr>
                <w:rFonts w:ascii="宋体" w:hAnsi="宋体" w:cs="宋体" w:hint="eastAsia"/>
                <w:color w:val="000000"/>
                <w:sz w:val="23"/>
                <w:szCs w:val="23"/>
              </w:rPr>
              <w:br/>
              <w:t xml:space="preserve">    </w:t>
            </w:r>
            <w:r w:rsidRPr="00FE43B9">
              <w:rPr>
                <w:rFonts w:ascii="宋体" w:hAnsi="宋体" w:cs="宋体" w:hint="eastAsia"/>
                <w:b/>
                <w:bCs/>
                <w:color w:val="008000"/>
                <w:sz w:val="23"/>
                <w:szCs w:val="23"/>
              </w:rPr>
              <w:t>'use strict'</w:t>
            </w:r>
            <w:r w:rsidRPr="00FE43B9">
              <w:rPr>
                <w:rFonts w:ascii="宋体" w:hAnsi="宋体" w:cs="宋体" w:hint="eastAsia"/>
                <w:color w:val="000000"/>
                <w:sz w:val="23"/>
                <w:szCs w:val="23"/>
              </w:rPr>
              <w:t>;</w:t>
            </w:r>
            <w:r w:rsidRPr="00FE43B9">
              <w:rPr>
                <w:rFonts w:ascii="宋体" w:hAnsi="宋体" w:cs="宋体" w:hint="eastAsia"/>
                <w:color w:val="000000"/>
                <w:sz w:val="23"/>
                <w:szCs w:val="23"/>
              </w:rPr>
              <w:br/>
            </w:r>
            <w:r w:rsidRPr="00FE43B9">
              <w:rPr>
                <w:rFonts w:ascii="宋体" w:hAnsi="宋体" w:cs="宋体" w:hint="eastAsia"/>
                <w:color w:val="000000"/>
                <w:sz w:val="23"/>
                <w:szCs w:val="23"/>
              </w:rPr>
              <w:lastRenderedPageBreak/>
              <w:t xml:space="preserve">    </w:t>
            </w:r>
            <w:r w:rsidRPr="00FE43B9">
              <w:rPr>
                <w:rFonts w:ascii="宋体" w:hAnsi="宋体" w:cs="宋体" w:hint="eastAsia"/>
                <w:b/>
                <w:bCs/>
                <w:color w:val="000080"/>
                <w:sz w:val="23"/>
                <w:szCs w:val="23"/>
              </w:rPr>
              <w:t>return function</w:t>
            </w:r>
            <w:r w:rsidRPr="00FE43B9">
              <w:rPr>
                <w:rFonts w:ascii="宋体" w:hAnsi="宋体" w:cs="宋体" w:hint="eastAsia"/>
                <w:color w:val="000000"/>
                <w:sz w:val="23"/>
                <w:szCs w:val="23"/>
              </w:rPr>
              <w:t xml:space="preserve">(value = </w:t>
            </w:r>
            <w:r w:rsidRPr="00FE43B9">
              <w:rPr>
                <w:rFonts w:ascii="宋体" w:hAnsi="宋体" w:cs="宋体" w:hint="eastAsia"/>
                <w:color w:val="0000FF"/>
                <w:sz w:val="23"/>
                <w:szCs w:val="23"/>
              </w:rPr>
              <w:t>42</w:t>
            </w:r>
            <w:r w:rsidRPr="00FE43B9">
              <w:rPr>
                <w:rFonts w:ascii="宋体" w:hAnsi="宋体" w:cs="宋体" w:hint="eastAsia"/>
                <w:color w:val="000000"/>
                <w:sz w:val="23"/>
                <w:szCs w:val="23"/>
              </w:rPr>
              <w:t>) {</w:t>
            </w:r>
            <w:r w:rsidRPr="00FE43B9">
              <w:rPr>
                <w:rFonts w:ascii="宋体" w:hAnsi="宋体" w:cs="宋体" w:hint="eastAsia"/>
                <w:color w:val="000000"/>
                <w:sz w:val="23"/>
                <w:szCs w:val="23"/>
              </w:rPr>
              <w:br/>
              <w:t xml:space="preserve">        </w:t>
            </w:r>
            <w:r w:rsidRPr="00FE43B9">
              <w:rPr>
                <w:rFonts w:ascii="宋体" w:hAnsi="宋体" w:cs="宋体" w:hint="eastAsia"/>
                <w:b/>
                <w:bCs/>
                <w:color w:val="000080"/>
                <w:sz w:val="23"/>
                <w:szCs w:val="23"/>
              </w:rPr>
              <w:t xml:space="preserve">return </w:t>
            </w:r>
            <w:r w:rsidRPr="00FE43B9">
              <w:rPr>
                <w:rFonts w:ascii="宋体" w:hAnsi="宋体" w:cs="宋体" w:hint="eastAsia"/>
                <w:color w:val="000000"/>
                <w:sz w:val="23"/>
                <w:szCs w:val="23"/>
              </w:rPr>
              <w:t>value;</w:t>
            </w:r>
            <w:r w:rsidRPr="00FE43B9">
              <w:rPr>
                <w:rFonts w:ascii="宋体" w:hAnsi="宋体" w:cs="宋体" w:hint="eastAsia"/>
                <w:color w:val="000000"/>
                <w:sz w:val="23"/>
                <w:szCs w:val="23"/>
              </w:rPr>
              <w:br/>
              <w:t xml:space="preserve">    };</w:t>
            </w:r>
            <w:r w:rsidRPr="00FE43B9">
              <w:rPr>
                <w:rFonts w:ascii="宋体" w:hAnsi="宋体" w:cs="宋体" w:hint="eastAsia"/>
                <w:color w:val="000000"/>
                <w:sz w:val="23"/>
                <w:szCs w:val="23"/>
              </w:rPr>
              <w:br/>
              <w:t>}());</w:t>
            </w:r>
          </w:p>
        </w:tc>
      </w:tr>
    </w:tbl>
    <w:p w14:paraId="0CABC497" w14:textId="4546B771" w:rsidR="00C81B65" w:rsidRDefault="00C81B65" w:rsidP="00FF6018">
      <w:pPr>
        <w:pStyle w:val="5"/>
        <w:ind w:right="210"/>
      </w:pPr>
      <w:r>
        <w:rPr>
          <w:rFonts w:hint="eastAsia"/>
        </w:rPr>
        <w:lastRenderedPageBreak/>
        <w:t>call、apply</w:t>
      </w:r>
      <w:r w:rsidR="00536F53">
        <w:rPr>
          <w:rFonts w:hint="eastAsia"/>
        </w:rPr>
        <w:t>、bind</w:t>
      </w:r>
    </w:p>
    <w:p w14:paraId="44F8349B" w14:textId="295A5102" w:rsidR="00536F53" w:rsidRPr="00536F53" w:rsidRDefault="00536F53" w:rsidP="00536F53">
      <w:pPr>
        <w:pStyle w:val="6"/>
        <w:numPr>
          <w:ilvl w:val="0"/>
          <w:numId w:val="68"/>
        </w:numPr>
      </w:pPr>
      <w:r>
        <w:rPr>
          <w:rFonts w:hint="eastAsia"/>
        </w:rPr>
        <w:t>call、apply</w:t>
      </w:r>
    </w:p>
    <w:p w14:paraId="42675299" w14:textId="41A3C504" w:rsidR="00C81B65" w:rsidRDefault="005643DB" w:rsidP="00C81B65">
      <w:pPr>
        <w:ind w:left="420"/>
      </w:pPr>
      <w:r>
        <w:rPr>
          <w:rFonts w:hint="eastAsia"/>
        </w:rPr>
        <w:t>下面3种调用foo方法的方式是等效的</w:t>
      </w:r>
    </w:p>
    <w:tbl>
      <w:tblPr>
        <w:tblStyle w:val="ac"/>
        <w:tblW w:w="0" w:type="auto"/>
        <w:tblInd w:w="420" w:type="dxa"/>
        <w:tblLook w:val="04A0" w:firstRow="1" w:lastRow="0" w:firstColumn="1" w:lastColumn="0" w:noHBand="0" w:noVBand="1"/>
      </w:tblPr>
      <w:tblGrid>
        <w:gridCol w:w="7876"/>
      </w:tblGrid>
      <w:tr w:rsidR="005643DB" w14:paraId="3056345E" w14:textId="77777777" w:rsidTr="005643DB">
        <w:tc>
          <w:tcPr>
            <w:tcW w:w="8296" w:type="dxa"/>
          </w:tcPr>
          <w:p w14:paraId="1EC96C8E" w14:textId="7155E52F" w:rsidR="005643DB" w:rsidRPr="005643DB" w:rsidRDefault="005643DB" w:rsidP="005643DB">
            <w:pPr>
              <w:pStyle w:val="HTML0"/>
              <w:shd w:val="clear" w:color="auto" w:fill="FFFFFF"/>
              <w:rPr>
                <w:color w:val="000000"/>
                <w:sz w:val="23"/>
                <w:szCs w:val="23"/>
              </w:rPr>
            </w:pPr>
            <w:r>
              <w:rPr>
                <w:rFonts w:hint="eastAsia"/>
                <w:color w:val="000000"/>
                <w:sz w:val="23"/>
                <w:szCs w:val="23"/>
              </w:rPr>
              <w:t>foo.</w:t>
            </w:r>
            <w:r>
              <w:rPr>
                <w:rFonts w:hint="eastAsia"/>
                <w:color w:val="7A7A43"/>
                <w:sz w:val="23"/>
                <w:szCs w:val="23"/>
              </w:rPr>
              <w:t>call</w:t>
            </w:r>
            <w:r>
              <w:rPr>
                <w:rFonts w:hint="eastAsia"/>
                <w:color w:val="000000"/>
                <w:sz w:val="23"/>
                <w:szCs w:val="23"/>
              </w:rPr>
              <w:t>(</w:t>
            </w:r>
            <w:r>
              <w:rPr>
                <w:rFonts w:hint="eastAsia"/>
                <w:b/>
                <w:bCs/>
                <w:color w:val="000080"/>
                <w:sz w:val="23"/>
                <w:szCs w:val="23"/>
              </w:rPr>
              <w:t>this</w:t>
            </w:r>
            <w:r>
              <w:rPr>
                <w:rFonts w:hint="eastAsia"/>
                <w:color w:val="000000"/>
                <w:sz w:val="23"/>
                <w:szCs w:val="23"/>
              </w:rPr>
              <w:t>, arg1,arg2,arg3)</w:t>
            </w:r>
            <w:r>
              <w:rPr>
                <w:rFonts w:hint="eastAsia"/>
                <w:color w:val="000000"/>
                <w:sz w:val="23"/>
                <w:szCs w:val="23"/>
              </w:rPr>
              <w:br/>
              <w:t>foo.</w:t>
            </w:r>
            <w:r>
              <w:rPr>
                <w:rFonts w:hint="eastAsia"/>
                <w:color w:val="7A7A43"/>
                <w:sz w:val="23"/>
                <w:szCs w:val="23"/>
              </w:rPr>
              <w:t>apply</w:t>
            </w:r>
            <w:r>
              <w:rPr>
                <w:rFonts w:hint="eastAsia"/>
                <w:color w:val="000000"/>
                <w:sz w:val="23"/>
                <w:szCs w:val="23"/>
              </w:rPr>
              <w:t>(</w:t>
            </w:r>
            <w:r>
              <w:rPr>
                <w:rFonts w:hint="eastAsia"/>
                <w:b/>
                <w:bCs/>
                <w:color w:val="000080"/>
                <w:sz w:val="23"/>
                <w:szCs w:val="23"/>
              </w:rPr>
              <w:t>this</w:t>
            </w:r>
            <w:r>
              <w:rPr>
                <w:rFonts w:hint="eastAsia"/>
                <w:color w:val="000000"/>
                <w:sz w:val="23"/>
                <w:szCs w:val="23"/>
              </w:rPr>
              <w:t>, arguments)</w:t>
            </w:r>
            <w:r>
              <w:rPr>
                <w:rFonts w:hint="eastAsia"/>
                <w:color w:val="000000"/>
                <w:sz w:val="23"/>
                <w:szCs w:val="23"/>
              </w:rPr>
              <w:br/>
            </w:r>
            <w:r>
              <w:rPr>
                <w:rFonts w:hint="eastAsia"/>
                <w:b/>
                <w:bCs/>
                <w:color w:val="000080"/>
                <w:sz w:val="23"/>
                <w:szCs w:val="23"/>
              </w:rPr>
              <w:t>this</w:t>
            </w:r>
            <w:r>
              <w:rPr>
                <w:rFonts w:hint="eastAsia"/>
                <w:color w:val="000000"/>
                <w:sz w:val="23"/>
                <w:szCs w:val="23"/>
              </w:rPr>
              <w:t>.foo(arg1, arg2, arg3)</w:t>
            </w:r>
          </w:p>
        </w:tc>
      </w:tr>
    </w:tbl>
    <w:p w14:paraId="42C9F6BB" w14:textId="3CC8665C" w:rsidR="005643DB" w:rsidRDefault="00536F53" w:rsidP="00536F53">
      <w:pPr>
        <w:pStyle w:val="6"/>
      </w:pPr>
      <w:r>
        <w:rPr>
          <w:rFonts w:hint="eastAsia"/>
        </w:rPr>
        <w:t>bind</w:t>
      </w:r>
    </w:p>
    <w:p w14:paraId="6F0BBC33" w14:textId="07745332" w:rsidR="00536F53" w:rsidRDefault="00536F53" w:rsidP="00536F53">
      <w:pPr>
        <w:ind w:left="420"/>
      </w:pPr>
      <w:r>
        <w:rPr>
          <w:rFonts w:hint="eastAsia"/>
        </w:rPr>
        <w:t>创建1个新的函数并绑定到指定的对象中，并将该函数返回。</w:t>
      </w:r>
    </w:p>
    <w:tbl>
      <w:tblPr>
        <w:tblStyle w:val="ac"/>
        <w:tblW w:w="0" w:type="auto"/>
        <w:tblInd w:w="420" w:type="dxa"/>
        <w:tblLook w:val="04A0" w:firstRow="1" w:lastRow="0" w:firstColumn="1" w:lastColumn="0" w:noHBand="0" w:noVBand="1"/>
      </w:tblPr>
      <w:tblGrid>
        <w:gridCol w:w="7876"/>
      </w:tblGrid>
      <w:tr w:rsidR="00536F53" w14:paraId="54CBEB1E" w14:textId="77777777" w:rsidTr="00536F53">
        <w:tc>
          <w:tcPr>
            <w:tcW w:w="8296" w:type="dxa"/>
          </w:tcPr>
          <w:p w14:paraId="50C5F16E" w14:textId="1F3B3EA2" w:rsidR="00536F53" w:rsidRPr="00536F53" w:rsidRDefault="00536F53" w:rsidP="00536F53">
            <w:pPr>
              <w:pStyle w:val="HTML0"/>
              <w:shd w:val="clear" w:color="auto" w:fill="FFFFFF"/>
              <w:rPr>
                <w:color w:val="000000"/>
                <w:sz w:val="23"/>
                <w:szCs w:val="23"/>
              </w:rPr>
            </w:pPr>
            <w:r>
              <w:rPr>
                <w:rFonts w:hint="eastAsia"/>
                <w:b/>
                <w:bCs/>
                <w:color w:val="000080"/>
                <w:sz w:val="23"/>
                <w:szCs w:val="23"/>
              </w:rPr>
              <w:t xml:space="preserve">var </w:t>
            </w:r>
            <w:r>
              <w:rPr>
                <w:rFonts w:hint="eastAsia"/>
                <w:i/>
                <w:iCs/>
                <w:color w:val="000000"/>
                <w:sz w:val="23"/>
                <w:szCs w:val="23"/>
              </w:rPr>
              <w:t xml:space="preserve">bar </w:t>
            </w:r>
            <w:r>
              <w:rPr>
                <w:rFonts w:hint="eastAsia"/>
                <w:color w:val="000000"/>
                <w:sz w:val="23"/>
                <w:szCs w:val="23"/>
              </w:rPr>
              <w:t xml:space="preserve">= </w:t>
            </w:r>
            <w:r>
              <w:rPr>
                <w:rFonts w:hint="eastAsia"/>
                <w:b/>
                <w:bCs/>
                <w:color w:val="000080"/>
                <w:sz w:val="23"/>
                <w:szCs w:val="23"/>
              </w:rPr>
              <w:t>function</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0080"/>
                <w:sz w:val="23"/>
                <w:szCs w:val="23"/>
              </w:rPr>
              <w:t>this</w:t>
            </w:r>
            <w:r>
              <w:rPr>
                <w:rFonts w:hint="eastAsia"/>
                <w:color w:val="000000"/>
                <w:sz w:val="23"/>
                <w:szCs w:val="23"/>
              </w:rPr>
              <w:t>.</w:t>
            </w:r>
            <w:r>
              <w:rPr>
                <w:rFonts w:hint="eastAsia"/>
                <w:b/>
                <w:bCs/>
                <w:color w:val="660E7A"/>
                <w:sz w:val="23"/>
                <w:szCs w:val="23"/>
              </w:rPr>
              <w:t>x</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var </w:t>
            </w:r>
            <w:r>
              <w:rPr>
                <w:rFonts w:hint="eastAsia"/>
                <w:b/>
                <w:bCs/>
                <w:i/>
                <w:iCs/>
                <w:color w:val="660E7A"/>
                <w:sz w:val="23"/>
                <w:szCs w:val="23"/>
              </w:rPr>
              <w:t xml:space="preserve">foo </w:t>
            </w:r>
            <w:r>
              <w:rPr>
                <w:rFonts w:hint="eastAsia"/>
                <w:color w:val="000000"/>
                <w:sz w:val="23"/>
                <w:szCs w:val="23"/>
              </w:rPr>
              <w:t>= {</w:t>
            </w:r>
            <w:r>
              <w:rPr>
                <w:rFonts w:hint="eastAsia"/>
                <w:color w:val="000000"/>
                <w:sz w:val="23"/>
                <w:szCs w:val="23"/>
              </w:rPr>
              <w:br/>
              <w:t xml:space="preserve">    </w:t>
            </w:r>
            <w:r>
              <w:rPr>
                <w:rFonts w:hint="eastAsia"/>
                <w:b/>
                <w:bCs/>
                <w:color w:val="660E7A"/>
                <w:sz w:val="23"/>
                <w:szCs w:val="23"/>
              </w:rPr>
              <w:t>x</w:t>
            </w:r>
            <w:r>
              <w:rPr>
                <w:rFonts w:hint="eastAsia"/>
                <w:color w:val="000000"/>
                <w:sz w:val="23"/>
                <w:szCs w:val="23"/>
              </w:rPr>
              <w:t>:</w:t>
            </w:r>
            <w:r>
              <w:rPr>
                <w:rFonts w:hint="eastAsia"/>
                <w:color w:val="0000FF"/>
                <w:sz w:val="23"/>
                <w:szCs w:val="23"/>
              </w:rPr>
              <w:t>3</w:t>
            </w:r>
            <w:r>
              <w:rPr>
                <w:rFonts w:hint="eastAsia"/>
                <w:color w:val="0000FF"/>
                <w:sz w:val="23"/>
                <w:szCs w:val="23"/>
              </w:rPr>
              <w:br/>
            </w:r>
            <w:r>
              <w:rPr>
                <w:rFonts w:hint="eastAsia"/>
                <w:color w:val="000000"/>
                <w:sz w:val="23"/>
                <w:szCs w:val="23"/>
              </w:rPr>
              <w:t>}</w:t>
            </w:r>
            <w:r>
              <w:rPr>
                <w:rFonts w:hint="eastAsia"/>
                <w:color w:val="000000"/>
                <w:sz w:val="23"/>
                <w:szCs w:val="23"/>
              </w:rPr>
              <w:br/>
            </w:r>
            <w:r>
              <w:rPr>
                <w:rFonts w:hint="eastAsia"/>
                <w:i/>
                <w:iCs/>
                <w:color w:val="000000"/>
                <w:sz w:val="23"/>
                <w:szCs w:val="23"/>
              </w:rPr>
              <w:t>bar</w:t>
            </w:r>
            <w:r>
              <w:rPr>
                <w:rFonts w:hint="eastAsia"/>
                <w:color w:val="000000"/>
                <w:sz w:val="23"/>
                <w:szCs w:val="23"/>
              </w:rPr>
              <w:t xml:space="preserve">(); </w:t>
            </w:r>
            <w:r>
              <w:rPr>
                <w:rFonts w:hint="eastAsia"/>
                <w:i/>
                <w:iCs/>
                <w:color w:val="808080"/>
                <w:sz w:val="23"/>
                <w:szCs w:val="23"/>
              </w:rPr>
              <w:t>// undefined</w:t>
            </w:r>
            <w:r>
              <w:rPr>
                <w:rFonts w:hint="eastAsia"/>
                <w:i/>
                <w:iCs/>
                <w:color w:val="808080"/>
                <w:sz w:val="23"/>
                <w:szCs w:val="23"/>
              </w:rPr>
              <w:br/>
            </w:r>
            <w:r>
              <w:rPr>
                <w:rFonts w:hint="eastAsia"/>
                <w:b/>
                <w:bCs/>
                <w:color w:val="000080"/>
                <w:sz w:val="23"/>
                <w:szCs w:val="23"/>
              </w:rPr>
              <w:t xml:space="preserve">var </w:t>
            </w:r>
            <w:r>
              <w:rPr>
                <w:rFonts w:hint="eastAsia"/>
                <w:b/>
                <w:bCs/>
                <w:i/>
                <w:iCs/>
                <w:color w:val="660E7A"/>
                <w:sz w:val="23"/>
                <w:szCs w:val="23"/>
              </w:rPr>
              <w:t xml:space="preserve">func </w:t>
            </w:r>
            <w:r>
              <w:rPr>
                <w:rFonts w:hint="eastAsia"/>
                <w:color w:val="000000"/>
                <w:sz w:val="23"/>
                <w:szCs w:val="23"/>
              </w:rPr>
              <w:t xml:space="preserve">= </w:t>
            </w:r>
            <w:r>
              <w:rPr>
                <w:rFonts w:hint="eastAsia"/>
                <w:i/>
                <w:iCs/>
                <w:color w:val="000000"/>
                <w:sz w:val="23"/>
                <w:szCs w:val="23"/>
              </w:rPr>
              <w:t>bar</w:t>
            </w:r>
            <w:r>
              <w:rPr>
                <w:rFonts w:hint="eastAsia"/>
                <w:color w:val="000000"/>
                <w:sz w:val="23"/>
                <w:szCs w:val="23"/>
              </w:rPr>
              <w:t>.</w:t>
            </w:r>
            <w:r>
              <w:rPr>
                <w:rFonts w:hint="eastAsia"/>
                <w:color w:val="7A7A43"/>
                <w:sz w:val="23"/>
                <w:szCs w:val="23"/>
              </w:rPr>
              <w:t>bind</w:t>
            </w:r>
            <w:r>
              <w:rPr>
                <w:rFonts w:hint="eastAsia"/>
                <w:color w:val="000000"/>
                <w:sz w:val="23"/>
                <w:szCs w:val="23"/>
              </w:rPr>
              <w:t>(</w:t>
            </w:r>
            <w:r>
              <w:rPr>
                <w:rFonts w:hint="eastAsia"/>
                <w:b/>
                <w:bCs/>
                <w:i/>
                <w:iCs/>
                <w:color w:val="660E7A"/>
                <w:sz w:val="23"/>
                <w:szCs w:val="23"/>
              </w:rPr>
              <w:t>foo</w:t>
            </w:r>
            <w:r>
              <w:rPr>
                <w:rFonts w:hint="eastAsia"/>
                <w:color w:val="000000"/>
                <w:sz w:val="23"/>
                <w:szCs w:val="23"/>
              </w:rPr>
              <w:t>);</w:t>
            </w:r>
            <w:r>
              <w:rPr>
                <w:rFonts w:hint="eastAsia"/>
                <w:color w:val="000000"/>
                <w:sz w:val="23"/>
                <w:szCs w:val="23"/>
              </w:rPr>
              <w:br/>
            </w:r>
            <w:r>
              <w:rPr>
                <w:rFonts w:hint="eastAsia"/>
                <w:b/>
                <w:bCs/>
                <w:i/>
                <w:iCs/>
                <w:color w:val="660E7A"/>
                <w:sz w:val="23"/>
                <w:szCs w:val="23"/>
              </w:rPr>
              <w:t>func</w:t>
            </w:r>
            <w:r>
              <w:rPr>
                <w:rFonts w:hint="eastAsia"/>
                <w:color w:val="000000"/>
                <w:sz w:val="23"/>
                <w:szCs w:val="23"/>
              </w:rPr>
              <w:t xml:space="preserve">(); </w:t>
            </w:r>
            <w:r>
              <w:rPr>
                <w:rFonts w:hint="eastAsia"/>
                <w:i/>
                <w:iCs/>
                <w:color w:val="808080"/>
                <w:sz w:val="23"/>
                <w:szCs w:val="23"/>
              </w:rPr>
              <w:t>// 3</w:t>
            </w:r>
          </w:p>
        </w:tc>
      </w:tr>
    </w:tbl>
    <w:p w14:paraId="14A86BF9" w14:textId="77777777" w:rsidR="00536F53" w:rsidRPr="00536F53" w:rsidRDefault="00536F53" w:rsidP="00536F53">
      <w:pPr>
        <w:ind w:left="420"/>
      </w:pPr>
    </w:p>
    <w:p w14:paraId="3D8CE6AF" w14:textId="321FE548" w:rsidR="00FE43B9" w:rsidRDefault="00FF6018" w:rsidP="00FF6018">
      <w:pPr>
        <w:pStyle w:val="5"/>
        <w:ind w:right="210"/>
      </w:pPr>
      <w:r>
        <w:rPr>
          <w:rFonts w:hint="eastAsia"/>
        </w:rPr>
        <w:t>箭头函数</w:t>
      </w:r>
    </w:p>
    <w:p w14:paraId="7D562F3C" w14:textId="28FD1DA0" w:rsidR="00FF6018" w:rsidRDefault="006F31B1" w:rsidP="00FF6018">
      <w:pPr>
        <w:pStyle w:val="6"/>
        <w:numPr>
          <w:ilvl w:val="0"/>
          <w:numId w:val="67"/>
        </w:numPr>
      </w:pPr>
      <w:r>
        <w:rPr>
          <w:rFonts w:hint="eastAsia"/>
        </w:rPr>
        <w:t>语法</w:t>
      </w:r>
    </w:p>
    <w:p w14:paraId="11663C26" w14:textId="33C052DA" w:rsidR="006F31B1" w:rsidRDefault="006F31B1" w:rsidP="006F31B1">
      <w:pPr>
        <w:pStyle w:val="a8"/>
        <w:numPr>
          <w:ilvl w:val="0"/>
          <w:numId w:val="66"/>
        </w:numPr>
        <w:ind w:firstLineChars="0"/>
      </w:pPr>
      <w:r>
        <w:rPr>
          <w:rFonts w:hint="eastAsia"/>
        </w:rPr>
        <w:t>箭头函数基本格式</w:t>
      </w:r>
    </w:p>
    <w:tbl>
      <w:tblPr>
        <w:tblStyle w:val="ac"/>
        <w:tblW w:w="0" w:type="auto"/>
        <w:tblInd w:w="840" w:type="dxa"/>
        <w:tblLook w:val="04A0" w:firstRow="1" w:lastRow="0" w:firstColumn="1" w:lastColumn="0" w:noHBand="0" w:noVBand="1"/>
      </w:tblPr>
      <w:tblGrid>
        <w:gridCol w:w="7456"/>
      </w:tblGrid>
      <w:tr w:rsidR="006F31B1" w14:paraId="263F2388" w14:textId="77777777" w:rsidTr="006F31B1">
        <w:tc>
          <w:tcPr>
            <w:tcW w:w="8296" w:type="dxa"/>
          </w:tcPr>
          <w:p w14:paraId="3D028F45" w14:textId="0B324658" w:rsidR="006F31B1" w:rsidRPr="006F31B1" w:rsidRDefault="006F31B1" w:rsidP="006F31B1">
            <w:pPr>
              <w:pStyle w:val="HTML0"/>
              <w:shd w:val="clear" w:color="auto" w:fill="FFFFFF"/>
              <w:rPr>
                <w:color w:val="000000"/>
                <w:sz w:val="23"/>
                <w:szCs w:val="23"/>
              </w:rPr>
            </w:pPr>
            <w:r>
              <w:rPr>
                <w:rFonts w:hint="eastAsia"/>
                <w:b/>
                <w:bCs/>
                <w:color w:val="000080"/>
                <w:sz w:val="23"/>
                <w:szCs w:val="23"/>
              </w:rPr>
              <w:t xml:space="preserve">var </w:t>
            </w:r>
            <w:r>
              <w:rPr>
                <w:rFonts w:hint="eastAsia"/>
                <w:b/>
                <w:bCs/>
                <w:i/>
                <w:iCs/>
                <w:color w:val="660E7A"/>
                <w:sz w:val="23"/>
                <w:szCs w:val="23"/>
              </w:rPr>
              <w:t xml:space="preserve">f </w:t>
            </w:r>
            <w:r>
              <w:rPr>
                <w:rFonts w:hint="eastAsia"/>
                <w:color w:val="000000"/>
                <w:sz w:val="23"/>
                <w:szCs w:val="23"/>
              </w:rPr>
              <w:t>= (</w:t>
            </w:r>
            <w:r>
              <w:rPr>
                <w:rFonts w:hint="eastAsia"/>
                <w:i/>
                <w:iCs/>
                <w:color w:val="808080"/>
                <w:sz w:val="23"/>
                <w:szCs w:val="23"/>
              </w:rPr>
              <w:t>/*参数列表*/</w:t>
            </w:r>
            <w:r>
              <w:rPr>
                <w:rFonts w:hint="eastAsia"/>
                <w:color w:val="000000"/>
                <w:sz w:val="23"/>
                <w:szCs w:val="23"/>
              </w:rPr>
              <w:t>) =&gt;{</w:t>
            </w:r>
            <w:r>
              <w:rPr>
                <w:rFonts w:hint="eastAsia"/>
                <w:i/>
                <w:iCs/>
                <w:color w:val="808080"/>
                <w:sz w:val="23"/>
                <w:szCs w:val="23"/>
              </w:rPr>
              <w:t>/*函数体*/</w:t>
            </w:r>
            <w:r>
              <w:rPr>
                <w:rFonts w:hint="eastAsia"/>
                <w:color w:val="000000"/>
                <w:sz w:val="23"/>
                <w:szCs w:val="23"/>
              </w:rPr>
              <w:t>};</w:t>
            </w:r>
          </w:p>
        </w:tc>
      </w:tr>
    </w:tbl>
    <w:p w14:paraId="74373F26" w14:textId="77777777" w:rsidR="006F31B1" w:rsidRDefault="006F31B1" w:rsidP="006F31B1">
      <w:pPr>
        <w:pStyle w:val="a8"/>
        <w:ind w:left="840" w:firstLineChars="0" w:firstLine="0"/>
      </w:pPr>
    </w:p>
    <w:p w14:paraId="5528AB04" w14:textId="22C14C0D" w:rsidR="006F31B1" w:rsidRDefault="006F31B1" w:rsidP="006F31B1">
      <w:pPr>
        <w:pStyle w:val="a8"/>
        <w:numPr>
          <w:ilvl w:val="0"/>
          <w:numId w:val="66"/>
        </w:numPr>
        <w:ind w:firstLineChars="0"/>
      </w:pPr>
      <w:r>
        <w:rPr>
          <w:rFonts w:hint="eastAsia"/>
        </w:rPr>
        <w:t>参数</w:t>
      </w:r>
    </w:p>
    <w:p w14:paraId="6C8F5D65" w14:textId="0A23C471" w:rsidR="006F31B1" w:rsidRDefault="006F31B1" w:rsidP="006F31B1">
      <w:pPr>
        <w:pStyle w:val="a8"/>
        <w:ind w:left="840" w:firstLineChars="0" w:firstLine="0"/>
      </w:pPr>
      <w:r>
        <w:rPr>
          <w:rFonts w:hint="eastAsia"/>
        </w:rPr>
        <w:t>当参数列表中只有1个参数时，可以省略圆括号</w:t>
      </w:r>
    </w:p>
    <w:tbl>
      <w:tblPr>
        <w:tblStyle w:val="ac"/>
        <w:tblW w:w="0" w:type="auto"/>
        <w:tblInd w:w="840" w:type="dxa"/>
        <w:tblLook w:val="04A0" w:firstRow="1" w:lastRow="0" w:firstColumn="1" w:lastColumn="0" w:noHBand="0" w:noVBand="1"/>
      </w:tblPr>
      <w:tblGrid>
        <w:gridCol w:w="7456"/>
      </w:tblGrid>
      <w:tr w:rsidR="006F31B1" w14:paraId="73B6B3B8" w14:textId="77777777" w:rsidTr="006F31B1">
        <w:tc>
          <w:tcPr>
            <w:tcW w:w="8296" w:type="dxa"/>
          </w:tcPr>
          <w:p w14:paraId="538A178F" w14:textId="4572AEA4" w:rsidR="006F31B1" w:rsidRPr="006F31B1" w:rsidRDefault="006F31B1" w:rsidP="006F31B1">
            <w:pPr>
              <w:pStyle w:val="HTML0"/>
              <w:shd w:val="clear" w:color="auto" w:fill="FFFFFF"/>
              <w:rPr>
                <w:color w:val="000000"/>
                <w:sz w:val="23"/>
                <w:szCs w:val="23"/>
              </w:rPr>
            </w:pPr>
            <w:r>
              <w:rPr>
                <w:rFonts w:hint="eastAsia"/>
                <w:b/>
                <w:bCs/>
                <w:color w:val="000080"/>
                <w:sz w:val="23"/>
                <w:szCs w:val="23"/>
              </w:rPr>
              <w:t xml:space="preserve">var </w:t>
            </w:r>
            <w:r>
              <w:rPr>
                <w:rFonts w:hint="eastAsia"/>
                <w:b/>
                <w:bCs/>
                <w:i/>
                <w:iCs/>
                <w:color w:val="660E7A"/>
                <w:sz w:val="23"/>
                <w:szCs w:val="23"/>
              </w:rPr>
              <w:t xml:space="preserve">f </w:t>
            </w:r>
            <w:r>
              <w:rPr>
                <w:rFonts w:hint="eastAsia"/>
                <w:color w:val="000000"/>
                <w:sz w:val="23"/>
                <w:szCs w:val="23"/>
              </w:rPr>
              <w:t xml:space="preserve">= </w:t>
            </w:r>
            <w:r>
              <w:rPr>
                <w:rFonts w:hint="eastAsia"/>
                <w:b/>
                <w:bCs/>
                <w:color w:val="660E7A"/>
                <w:sz w:val="23"/>
                <w:szCs w:val="23"/>
              </w:rPr>
              <w:t xml:space="preserve">v </w:t>
            </w:r>
            <w:r>
              <w:rPr>
                <w:rFonts w:hint="eastAsia"/>
                <w:color w:val="000000"/>
                <w:sz w:val="23"/>
                <w:szCs w:val="23"/>
              </w:rPr>
              <w:t>=&gt; v;</w:t>
            </w:r>
          </w:p>
        </w:tc>
      </w:tr>
    </w:tbl>
    <w:p w14:paraId="1933DC39" w14:textId="42A39527" w:rsidR="006F31B1" w:rsidRDefault="006F31B1" w:rsidP="006F31B1">
      <w:pPr>
        <w:pStyle w:val="a8"/>
        <w:ind w:left="840" w:firstLineChars="0" w:firstLine="0"/>
      </w:pPr>
      <w:r>
        <w:rPr>
          <w:rFonts w:hint="eastAsia"/>
        </w:rPr>
        <w:t>当参数列表中有0个或多个参数时，必须使用圆括号</w:t>
      </w:r>
    </w:p>
    <w:tbl>
      <w:tblPr>
        <w:tblStyle w:val="ac"/>
        <w:tblW w:w="0" w:type="auto"/>
        <w:tblInd w:w="840" w:type="dxa"/>
        <w:tblLook w:val="04A0" w:firstRow="1" w:lastRow="0" w:firstColumn="1" w:lastColumn="0" w:noHBand="0" w:noVBand="1"/>
      </w:tblPr>
      <w:tblGrid>
        <w:gridCol w:w="7456"/>
      </w:tblGrid>
      <w:tr w:rsidR="006F31B1" w14:paraId="0634306F" w14:textId="77777777" w:rsidTr="006F31B1">
        <w:tc>
          <w:tcPr>
            <w:tcW w:w="8296" w:type="dxa"/>
          </w:tcPr>
          <w:p w14:paraId="462EA31C" w14:textId="58CCE6CF" w:rsidR="006F31B1" w:rsidRPr="006F31B1" w:rsidRDefault="006F31B1" w:rsidP="006F31B1">
            <w:pPr>
              <w:pStyle w:val="HTML0"/>
              <w:shd w:val="clear" w:color="auto" w:fill="FFFFFF"/>
              <w:rPr>
                <w:color w:val="000000"/>
                <w:sz w:val="23"/>
                <w:szCs w:val="23"/>
              </w:rPr>
            </w:pPr>
            <w:r>
              <w:rPr>
                <w:rFonts w:hint="eastAsia"/>
                <w:b/>
                <w:bCs/>
                <w:color w:val="000080"/>
                <w:sz w:val="23"/>
                <w:szCs w:val="23"/>
              </w:rPr>
              <w:t xml:space="preserve">var </w:t>
            </w:r>
            <w:r>
              <w:rPr>
                <w:rFonts w:hint="eastAsia"/>
                <w:b/>
                <w:bCs/>
                <w:i/>
                <w:iCs/>
                <w:color w:val="660E7A"/>
                <w:sz w:val="23"/>
                <w:szCs w:val="23"/>
              </w:rPr>
              <w:t xml:space="preserve">f0 </w:t>
            </w:r>
            <w:r>
              <w:rPr>
                <w:rFonts w:hint="eastAsia"/>
                <w:color w:val="000000"/>
                <w:sz w:val="23"/>
                <w:szCs w:val="23"/>
              </w:rPr>
              <w:t xml:space="preserve">= () =&gt; </w:t>
            </w:r>
            <w:r>
              <w:rPr>
                <w:rFonts w:hint="eastAsia"/>
                <w:color w:val="0000FF"/>
                <w:sz w:val="23"/>
                <w:szCs w:val="23"/>
              </w:rPr>
              <w:t>1</w:t>
            </w:r>
            <w:r>
              <w:rPr>
                <w:rFonts w:hint="eastAsia"/>
                <w:color w:val="000000"/>
                <w:sz w:val="23"/>
                <w:szCs w:val="23"/>
              </w:rPr>
              <w:t>;</w:t>
            </w:r>
            <w:r>
              <w:rPr>
                <w:rFonts w:hint="eastAsia"/>
                <w:color w:val="000000"/>
                <w:sz w:val="23"/>
                <w:szCs w:val="23"/>
              </w:rPr>
              <w:br/>
            </w:r>
            <w:r>
              <w:rPr>
                <w:rFonts w:hint="eastAsia"/>
                <w:b/>
                <w:bCs/>
                <w:color w:val="000080"/>
                <w:sz w:val="23"/>
                <w:szCs w:val="23"/>
              </w:rPr>
              <w:t xml:space="preserve">var </w:t>
            </w:r>
            <w:r>
              <w:rPr>
                <w:rFonts w:hint="eastAsia"/>
                <w:b/>
                <w:bCs/>
                <w:i/>
                <w:iCs/>
                <w:color w:val="660E7A"/>
                <w:sz w:val="23"/>
                <w:szCs w:val="23"/>
              </w:rPr>
              <w:t xml:space="preserve">f1 </w:t>
            </w:r>
            <w:r>
              <w:rPr>
                <w:rFonts w:hint="eastAsia"/>
                <w:color w:val="000000"/>
                <w:sz w:val="23"/>
                <w:szCs w:val="23"/>
              </w:rPr>
              <w:t>= (v,u) =&gt; v+u;</w:t>
            </w:r>
          </w:p>
        </w:tc>
      </w:tr>
    </w:tbl>
    <w:p w14:paraId="189DE0F2" w14:textId="47BAEBB2" w:rsidR="006F31B1" w:rsidRDefault="0063337F" w:rsidP="0063337F">
      <w:pPr>
        <w:pStyle w:val="a8"/>
        <w:numPr>
          <w:ilvl w:val="0"/>
          <w:numId w:val="66"/>
        </w:numPr>
        <w:ind w:firstLineChars="0"/>
      </w:pPr>
      <w:r>
        <w:rPr>
          <w:rFonts w:hint="eastAsia"/>
        </w:rPr>
        <w:t>函数体</w:t>
      </w:r>
    </w:p>
    <w:p w14:paraId="68F0D7F0" w14:textId="67BDC2E1" w:rsidR="0063337F" w:rsidRDefault="0063337F" w:rsidP="0063337F">
      <w:pPr>
        <w:pStyle w:val="a8"/>
        <w:ind w:left="840" w:firstLineChars="0" w:firstLine="0"/>
      </w:pPr>
      <w:r>
        <w:rPr>
          <w:rFonts w:hint="eastAsia"/>
        </w:rPr>
        <w:t>当函数体只有1行语句时，可以不用使用{}</w:t>
      </w:r>
    </w:p>
    <w:tbl>
      <w:tblPr>
        <w:tblStyle w:val="ac"/>
        <w:tblW w:w="0" w:type="auto"/>
        <w:tblInd w:w="840" w:type="dxa"/>
        <w:tblLook w:val="04A0" w:firstRow="1" w:lastRow="0" w:firstColumn="1" w:lastColumn="0" w:noHBand="0" w:noVBand="1"/>
      </w:tblPr>
      <w:tblGrid>
        <w:gridCol w:w="7456"/>
      </w:tblGrid>
      <w:tr w:rsidR="0063337F" w14:paraId="1FFDEFB4" w14:textId="77777777" w:rsidTr="0063337F">
        <w:tc>
          <w:tcPr>
            <w:tcW w:w="8296" w:type="dxa"/>
          </w:tcPr>
          <w:p w14:paraId="34970094" w14:textId="49CD0174" w:rsidR="0063337F" w:rsidRDefault="0063337F" w:rsidP="0063337F">
            <w:pPr>
              <w:pStyle w:val="a8"/>
              <w:ind w:firstLineChars="0" w:firstLine="0"/>
            </w:pPr>
            <w:r>
              <w:rPr>
                <w:rFonts w:hint="eastAsia"/>
                <w:b/>
                <w:bCs/>
                <w:color w:val="000080"/>
                <w:sz w:val="23"/>
                <w:szCs w:val="23"/>
              </w:rPr>
              <w:t xml:space="preserve">var </w:t>
            </w:r>
            <w:r>
              <w:rPr>
                <w:rFonts w:hint="eastAsia"/>
                <w:b/>
                <w:bCs/>
                <w:i/>
                <w:iCs/>
                <w:color w:val="660E7A"/>
                <w:sz w:val="23"/>
                <w:szCs w:val="23"/>
              </w:rPr>
              <w:t xml:space="preserve">f1 </w:t>
            </w:r>
            <w:r>
              <w:rPr>
                <w:rFonts w:hint="eastAsia"/>
                <w:color w:val="000000"/>
                <w:sz w:val="23"/>
                <w:szCs w:val="23"/>
              </w:rPr>
              <w:t>= (v,u) =&gt; v+u;</w:t>
            </w:r>
          </w:p>
        </w:tc>
      </w:tr>
    </w:tbl>
    <w:p w14:paraId="75EA0F65" w14:textId="64A12B06" w:rsidR="0063337F" w:rsidRDefault="0063337F" w:rsidP="0063337F">
      <w:pPr>
        <w:pStyle w:val="a8"/>
        <w:ind w:left="840" w:firstLineChars="0" w:firstLine="0"/>
      </w:pPr>
      <w:r>
        <w:rPr>
          <w:rFonts w:hint="eastAsia"/>
        </w:rPr>
        <w:lastRenderedPageBreak/>
        <w:t>当函数体内有多行语句时，必须使用{}</w:t>
      </w:r>
    </w:p>
    <w:tbl>
      <w:tblPr>
        <w:tblStyle w:val="ac"/>
        <w:tblW w:w="0" w:type="auto"/>
        <w:tblInd w:w="840" w:type="dxa"/>
        <w:tblLook w:val="04A0" w:firstRow="1" w:lastRow="0" w:firstColumn="1" w:lastColumn="0" w:noHBand="0" w:noVBand="1"/>
      </w:tblPr>
      <w:tblGrid>
        <w:gridCol w:w="7456"/>
      </w:tblGrid>
      <w:tr w:rsidR="0063337F" w14:paraId="6E73CD02" w14:textId="77777777" w:rsidTr="0063337F">
        <w:tc>
          <w:tcPr>
            <w:tcW w:w="8296" w:type="dxa"/>
          </w:tcPr>
          <w:p w14:paraId="3AB28A63" w14:textId="210092C1" w:rsidR="0063337F" w:rsidRPr="0063337F" w:rsidRDefault="0063337F" w:rsidP="0063337F">
            <w:pPr>
              <w:pStyle w:val="HTML0"/>
              <w:shd w:val="clear" w:color="auto" w:fill="FFFFFF"/>
              <w:rPr>
                <w:color w:val="000000"/>
                <w:sz w:val="23"/>
                <w:szCs w:val="23"/>
              </w:rPr>
            </w:pPr>
            <w:r>
              <w:rPr>
                <w:rFonts w:hint="eastAsia"/>
                <w:b/>
                <w:bCs/>
                <w:color w:val="000080"/>
                <w:sz w:val="23"/>
                <w:szCs w:val="23"/>
              </w:rPr>
              <w:t xml:space="preserve">var </w:t>
            </w:r>
            <w:r>
              <w:rPr>
                <w:rFonts w:hint="eastAsia"/>
                <w:b/>
                <w:bCs/>
                <w:i/>
                <w:iCs/>
                <w:color w:val="660E7A"/>
                <w:sz w:val="23"/>
                <w:szCs w:val="23"/>
              </w:rPr>
              <w:t xml:space="preserve">f </w:t>
            </w:r>
            <w:r>
              <w:rPr>
                <w:rFonts w:hint="eastAsia"/>
                <w:color w:val="000000"/>
                <w:sz w:val="23"/>
                <w:szCs w:val="23"/>
              </w:rPr>
              <w:t>= (u,v) =&gt;{</w:t>
            </w:r>
            <w:r>
              <w:rPr>
                <w:rFonts w:hint="eastAsia"/>
                <w:b/>
                <w:bCs/>
                <w:color w:val="660E7A"/>
                <w:sz w:val="23"/>
                <w:szCs w:val="23"/>
              </w:rPr>
              <w:t>u</w:t>
            </w:r>
            <w:r>
              <w:rPr>
                <w:rFonts w:hint="eastAsia"/>
                <w:color w:val="000000"/>
                <w:sz w:val="23"/>
                <w:szCs w:val="23"/>
              </w:rPr>
              <w:t>+=</w:t>
            </w:r>
            <w:r>
              <w:rPr>
                <w:rFonts w:hint="eastAsia"/>
                <w:color w:val="0000FF"/>
                <w:sz w:val="23"/>
                <w:szCs w:val="23"/>
              </w:rPr>
              <w:t>2</w:t>
            </w:r>
            <w:r>
              <w:rPr>
                <w:rFonts w:hint="eastAsia"/>
                <w:color w:val="000000"/>
                <w:sz w:val="23"/>
                <w:szCs w:val="23"/>
              </w:rPr>
              <w:t>;</w:t>
            </w:r>
            <w:r>
              <w:rPr>
                <w:rFonts w:hint="eastAsia"/>
                <w:b/>
                <w:bCs/>
                <w:color w:val="000080"/>
                <w:sz w:val="23"/>
                <w:szCs w:val="23"/>
              </w:rPr>
              <w:t xml:space="preserve">return </w:t>
            </w:r>
            <w:r>
              <w:rPr>
                <w:rFonts w:hint="eastAsia"/>
                <w:color w:val="000000"/>
                <w:sz w:val="23"/>
                <w:szCs w:val="23"/>
              </w:rPr>
              <w:t>u+v};</w:t>
            </w:r>
          </w:p>
        </w:tc>
      </w:tr>
    </w:tbl>
    <w:p w14:paraId="79EF527B" w14:textId="398EFB2D" w:rsidR="0063337F" w:rsidRDefault="0063337F" w:rsidP="0063337F">
      <w:pPr>
        <w:pStyle w:val="a8"/>
        <w:numPr>
          <w:ilvl w:val="0"/>
          <w:numId w:val="66"/>
        </w:numPr>
        <w:ind w:firstLineChars="0"/>
      </w:pPr>
      <w:r>
        <w:rPr>
          <w:rFonts w:hint="eastAsia"/>
        </w:rPr>
        <w:t>返回值</w:t>
      </w:r>
    </w:p>
    <w:p w14:paraId="3D46CE88" w14:textId="2B2F18A1" w:rsidR="0063337F" w:rsidRDefault="0063337F" w:rsidP="0063337F">
      <w:pPr>
        <w:pStyle w:val="a8"/>
        <w:ind w:left="840" w:firstLineChars="0" w:firstLine="0"/>
      </w:pPr>
      <w:r>
        <w:rPr>
          <w:rFonts w:hint="eastAsia"/>
        </w:rPr>
        <w:t>当函数体没有使用{}来标识代码块时，会将函数体内执行的结果直接返回</w:t>
      </w:r>
    </w:p>
    <w:p w14:paraId="48D0A849" w14:textId="5471769E" w:rsidR="0063337F" w:rsidRDefault="0063337F" w:rsidP="0063337F">
      <w:pPr>
        <w:pStyle w:val="a8"/>
        <w:ind w:left="840" w:firstLineChars="0" w:firstLine="0"/>
      </w:pPr>
      <w:r>
        <w:rPr>
          <w:rFonts w:hint="eastAsia"/>
        </w:rPr>
        <w:t>当函数体使用了{}来表示代码块时，必须使用return进行返回。</w:t>
      </w:r>
    </w:p>
    <w:p w14:paraId="4CCBC81C" w14:textId="47F53258" w:rsidR="006F31B1" w:rsidRDefault="00C65FA8" w:rsidP="00C65FA8">
      <w:pPr>
        <w:pStyle w:val="6"/>
      </w:pPr>
      <w:r>
        <w:rPr>
          <w:rFonts w:hint="eastAsia"/>
        </w:rPr>
        <w:t>注意事项</w:t>
      </w:r>
    </w:p>
    <w:p w14:paraId="24993BAD" w14:textId="2FDE8410" w:rsidR="00C65FA8" w:rsidRDefault="00636D1F" w:rsidP="00C65FA8">
      <w:pPr>
        <w:pStyle w:val="a8"/>
        <w:numPr>
          <w:ilvl w:val="0"/>
          <w:numId w:val="66"/>
        </w:numPr>
        <w:ind w:firstLineChars="0"/>
      </w:pPr>
      <w:r>
        <w:rPr>
          <w:rFonts w:hint="eastAsia"/>
        </w:rPr>
        <w:t>箭头函数体内</w:t>
      </w:r>
      <w:r w:rsidR="00A130AC">
        <w:rPr>
          <w:rFonts w:hint="eastAsia"/>
        </w:rPr>
        <w:t>不会生成新的this对象，始终会使用定义时上下文中的this</w:t>
      </w:r>
    </w:p>
    <w:tbl>
      <w:tblPr>
        <w:tblStyle w:val="ac"/>
        <w:tblW w:w="0" w:type="auto"/>
        <w:tblInd w:w="840" w:type="dxa"/>
        <w:tblLook w:val="04A0" w:firstRow="1" w:lastRow="0" w:firstColumn="1" w:lastColumn="0" w:noHBand="0" w:noVBand="1"/>
      </w:tblPr>
      <w:tblGrid>
        <w:gridCol w:w="7456"/>
      </w:tblGrid>
      <w:tr w:rsidR="00A130AC" w14:paraId="49417A72" w14:textId="77777777" w:rsidTr="00D45FD8">
        <w:tc>
          <w:tcPr>
            <w:tcW w:w="7456" w:type="dxa"/>
          </w:tcPr>
          <w:p w14:paraId="04C3091E" w14:textId="32B3785F" w:rsidR="00A130AC" w:rsidRPr="00A130AC" w:rsidRDefault="00A130AC" w:rsidP="00A130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A130AC">
              <w:rPr>
                <w:rFonts w:ascii="宋体" w:hAnsi="宋体" w:cs="宋体" w:hint="eastAsia"/>
                <w:b/>
                <w:bCs/>
                <w:color w:val="000080"/>
                <w:sz w:val="23"/>
                <w:szCs w:val="23"/>
              </w:rPr>
              <w:t xml:space="preserve">function </w:t>
            </w:r>
            <w:r w:rsidRPr="00A130AC">
              <w:rPr>
                <w:rFonts w:ascii="宋体" w:hAnsi="宋体" w:cs="宋体" w:hint="eastAsia"/>
                <w:i/>
                <w:iCs/>
                <w:color w:val="000000"/>
                <w:sz w:val="23"/>
                <w:szCs w:val="23"/>
              </w:rPr>
              <w:t>foo</w:t>
            </w:r>
            <w:r w:rsidRPr="00A130AC">
              <w:rPr>
                <w:rFonts w:ascii="宋体" w:hAnsi="宋体" w:cs="宋体" w:hint="eastAsia"/>
                <w:color w:val="000000"/>
                <w:sz w:val="23"/>
                <w:szCs w:val="23"/>
              </w:rPr>
              <w:t>() {</w:t>
            </w:r>
            <w:r w:rsidRPr="00A130AC">
              <w:rPr>
                <w:rFonts w:ascii="宋体" w:hAnsi="宋体" w:cs="宋体" w:hint="eastAsia"/>
                <w:color w:val="000000"/>
                <w:sz w:val="23"/>
                <w:szCs w:val="23"/>
              </w:rPr>
              <w:br/>
              <w:t xml:space="preserve">    </w:t>
            </w:r>
            <w:r w:rsidRPr="00A130AC">
              <w:rPr>
                <w:rFonts w:ascii="宋体" w:hAnsi="宋体" w:cs="宋体" w:hint="eastAsia"/>
                <w:i/>
                <w:iCs/>
                <w:color w:val="808080"/>
                <w:sz w:val="23"/>
                <w:szCs w:val="23"/>
              </w:rPr>
              <w:t>//foo函数中的this指向不明</w:t>
            </w:r>
            <w:r w:rsidRPr="00A130AC">
              <w:rPr>
                <w:rFonts w:ascii="宋体" w:hAnsi="宋体" w:cs="宋体" w:hint="eastAsia"/>
                <w:i/>
                <w:iCs/>
                <w:color w:val="808080"/>
                <w:sz w:val="23"/>
                <w:szCs w:val="23"/>
              </w:rPr>
              <w:br/>
              <w:t xml:space="preserve">    </w:t>
            </w:r>
            <w:r w:rsidRPr="00A130AC">
              <w:rPr>
                <w:rFonts w:ascii="宋体" w:hAnsi="宋体" w:cs="宋体" w:hint="eastAsia"/>
                <w:i/>
                <w:iCs/>
                <w:color w:val="000000"/>
                <w:sz w:val="23"/>
                <w:szCs w:val="23"/>
              </w:rPr>
              <w:t>setTimeout</w:t>
            </w:r>
            <w:r w:rsidRPr="00A130AC">
              <w:rPr>
                <w:rFonts w:ascii="宋体" w:hAnsi="宋体" w:cs="宋体" w:hint="eastAsia"/>
                <w:color w:val="000000"/>
                <w:sz w:val="23"/>
                <w:szCs w:val="23"/>
              </w:rPr>
              <w:t>(() =&gt; {</w:t>
            </w:r>
            <w:r w:rsidRPr="00A130AC">
              <w:rPr>
                <w:rFonts w:ascii="宋体" w:hAnsi="宋体" w:cs="宋体" w:hint="eastAsia"/>
                <w:color w:val="000000"/>
                <w:sz w:val="23"/>
                <w:szCs w:val="23"/>
              </w:rPr>
              <w:br/>
              <w:t xml:space="preserve">        </w:t>
            </w:r>
            <w:r w:rsidRPr="00A130AC">
              <w:rPr>
                <w:rFonts w:ascii="宋体" w:hAnsi="宋体" w:cs="宋体" w:hint="eastAsia"/>
                <w:i/>
                <w:iCs/>
                <w:color w:val="808080"/>
                <w:sz w:val="23"/>
                <w:szCs w:val="23"/>
              </w:rPr>
              <w:t>//箭头函数中的this始终指向foo函数中的this</w:t>
            </w:r>
            <w:r w:rsidRPr="00A130AC">
              <w:rPr>
                <w:rFonts w:ascii="宋体" w:hAnsi="宋体" w:cs="宋体" w:hint="eastAsia"/>
                <w:i/>
                <w:iCs/>
                <w:color w:val="808080"/>
                <w:sz w:val="23"/>
                <w:szCs w:val="23"/>
              </w:rPr>
              <w:br/>
              <w:t xml:space="preserve">        //该处如果是普通函数则会指向global</w:t>
            </w:r>
            <w:r w:rsidRPr="00A130AC">
              <w:rPr>
                <w:rFonts w:ascii="宋体" w:hAnsi="宋体" w:cs="宋体" w:hint="eastAsia"/>
                <w:i/>
                <w:iCs/>
                <w:color w:val="808080"/>
                <w:sz w:val="23"/>
                <w:szCs w:val="23"/>
              </w:rPr>
              <w:br/>
              <w:t xml:space="preserve">        </w:t>
            </w:r>
            <w:r w:rsidRPr="00A130AC">
              <w:rPr>
                <w:rFonts w:ascii="宋体" w:hAnsi="宋体" w:cs="宋体" w:hint="eastAsia"/>
                <w:b/>
                <w:bCs/>
                <w:color w:val="660E7A"/>
                <w:sz w:val="23"/>
                <w:szCs w:val="23"/>
              </w:rPr>
              <w:t>console</w:t>
            </w:r>
            <w:r w:rsidRPr="00A130AC">
              <w:rPr>
                <w:rFonts w:ascii="宋体" w:hAnsi="宋体" w:cs="宋体" w:hint="eastAsia"/>
                <w:color w:val="000000"/>
                <w:sz w:val="23"/>
                <w:szCs w:val="23"/>
              </w:rPr>
              <w:t>.log(</w:t>
            </w:r>
            <w:r w:rsidRPr="00A130AC">
              <w:rPr>
                <w:rFonts w:ascii="宋体" w:hAnsi="宋体" w:cs="宋体" w:hint="eastAsia"/>
                <w:b/>
                <w:bCs/>
                <w:color w:val="008000"/>
                <w:sz w:val="23"/>
                <w:szCs w:val="23"/>
              </w:rPr>
              <w:t>'id:'</w:t>
            </w:r>
            <w:r w:rsidRPr="00A130AC">
              <w:rPr>
                <w:rFonts w:ascii="宋体" w:hAnsi="宋体" w:cs="宋体" w:hint="eastAsia"/>
                <w:color w:val="000000"/>
                <w:sz w:val="23"/>
                <w:szCs w:val="23"/>
              </w:rPr>
              <w:t xml:space="preserve">, </w:t>
            </w:r>
            <w:r w:rsidRPr="00A130AC">
              <w:rPr>
                <w:rFonts w:ascii="宋体" w:hAnsi="宋体" w:cs="宋体" w:hint="eastAsia"/>
                <w:b/>
                <w:bCs/>
                <w:color w:val="000080"/>
                <w:sz w:val="23"/>
                <w:szCs w:val="23"/>
              </w:rPr>
              <w:t>this</w:t>
            </w:r>
            <w:r w:rsidRPr="00A130AC">
              <w:rPr>
                <w:rFonts w:ascii="宋体" w:hAnsi="宋体" w:cs="宋体" w:hint="eastAsia"/>
                <w:color w:val="000000"/>
                <w:sz w:val="23"/>
                <w:szCs w:val="23"/>
              </w:rPr>
              <w:t>.</w:t>
            </w:r>
            <w:r w:rsidRPr="00A130AC">
              <w:rPr>
                <w:rFonts w:ascii="宋体" w:hAnsi="宋体" w:cs="宋体" w:hint="eastAsia"/>
                <w:b/>
                <w:bCs/>
                <w:color w:val="660E7A"/>
                <w:sz w:val="23"/>
                <w:szCs w:val="23"/>
              </w:rPr>
              <w:t>id</w:t>
            </w:r>
            <w:r w:rsidRPr="00A130AC">
              <w:rPr>
                <w:rFonts w:ascii="宋体" w:hAnsi="宋体" w:cs="宋体" w:hint="eastAsia"/>
                <w:color w:val="000000"/>
                <w:sz w:val="23"/>
                <w:szCs w:val="23"/>
              </w:rPr>
              <w:t>);</w:t>
            </w:r>
            <w:r w:rsidRPr="00A130AC">
              <w:rPr>
                <w:rFonts w:ascii="宋体" w:hAnsi="宋体" w:cs="宋体" w:hint="eastAsia"/>
                <w:color w:val="000000"/>
                <w:sz w:val="23"/>
                <w:szCs w:val="23"/>
              </w:rPr>
              <w:br/>
              <w:t xml:space="preserve">}, </w:t>
            </w:r>
            <w:r w:rsidRPr="00A130AC">
              <w:rPr>
                <w:rFonts w:ascii="宋体" w:hAnsi="宋体" w:cs="宋体" w:hint="eastAsia"/>
                <w:color w:val="0000FF"/>
                <w:sz w:val="23"/>
                <w:szCs w:val="23"/>
              </w:rPr>
              <w:t>100</w:t>
            </w:r>
            <w:r w:rsidRPr="00A130AC">
              <w:rPr>
                <w:rFonts w:ascii="宋体" w:hAnsi="宋体" w:cs="宋体" w:hint="eastAsia"/>
                <w:color w:val="000000"/>
                <w:sz w:val="23"/>
                <w:szCs w:val="23"/>
              </w:rPr>
              <w:t>);</w:t>
            </w:r>
            <w:r w:rsidRPr="00A130AC">
              <w:rPr>
                <w:rFonts w:ascii="宋体" w:hAnsi="宋体" w:cs="宋体" w:hint="eastAsia"/>
                <w:color w:val="000000"/>
                <w:sz w:val="23"/>
                <w:szCs w:val="23"/>
              </w:rPr>
              <w:br/>
              <w:t>}</w:t>
            </w:r>
            <w:r w:rsidRPr="00A130AC">
              <w:rPr>
                <w:rFonts w:ascii="宋体" w:hAnsi="宋体" w:cs="宋体" w:hint="eastAsia"/>
                <w:color w:val="000000"/>
                <w:sz w:val="23"/>
                <w:szCs w:val="23"/>
              </w:rPr>
              <w:br/>
            </w:r>
            <w:r w:rsidRPr="00A130AC">
              <w:rPr>
                <w:rFonts w:ascii="宋体" w:hAnsi="宋体" w:cs="宋体" w:hint="eastAsia"/>
                <w:b/>
                <w:bCs/>
                <w:color w:val="660E7A"/>
                <w:sz w:val="23"/>
                <w:szCs w:val="23"/>
              </w:rPr>
              <w:t xml:space="preserve">id </w:t>
            </w:r>
            <w:r w:rsidRPr="00A130AC">
              <w:rPr>
                <w:rFonts w:ascii="宋体" w:hAnsi="宋体" w:cs="宋体" w:hint="eastAsia"/>
                <w:color w:val="000000"/>
                <w:sz w:val="23"/>
                <w:szCs w:val="23"/>
              </w:rPr>
              <w:t xml:space="preserve">= </w:t>
            </w:r>
            <w:r w:rsidRPr="00A130AC">
              <w:rPr>
                <w:rFonts w:ascii="宋体" w:hAnsi="宋体" w:cs="宋体" w:hint="eastAsia"/>
                <w:color w:val="0000FF"/>
                <w:sz w:val="23"/>
                <w:szCs w:val="23"/>
              </w:rPr>
              <w:t>21</w:t>
            </w:r>
            <w:r w:rsidRPr="00A130AC">
              <w:rPr>
                <w:rFonts w:ascii="宋体" w:hAnsi="宋体" w:cs="宋体" w:hint="eastAsia"/>
                <w:color w:val="000000"/>
                <w:sz w:val="23"/>
                <w:szCs w:val="23"/>
              </w:rPr>
              <w:t>;</w:t>
            </w:r>
            <w:r w:rsidRPr="00A130AC">
              <w:rPr>
                <w:rFonts w:ascii="宋体" w:hAnsi="宋体" w:cs="宋体" w:hint="eastAsia"/>
                <w:color w:val="000000"/>
                <w:sz w:val="23"/>
                <w:szCs w:val="23"/>
              </w:rPr>
              <w:br/>
            </w:r>
            <w:r w:rsidRPr="00A130AC">
              <w:rPr>
                <w:rFonts w:ascii="宋体" w:hAnsi="宋体" w:cs="宋体" w:hint="eastAsia"/>
                <w:i/>
                <w:iCs/>
                <w:color w:val="000000"/>
                <w:sz w:val="23"/>
                <w:szCs w:val="23"/>
              </w:rPr>
              <w:t>foo</w:t>
            </w:r>
            <w:r w:rsidRPr="00A130AC">
              <w:rPr>
                <w:rFonts w:ascii="宋体" w:hAnsi="宋体" w:cs="宋体" w:hint="eastAsia"/>
                <w:color w:val="000000"/>
                <w:sz w:val="23"/>
                <w:szCs w:val="23"/>
              </w:rPr>
              <w:t>.</w:t>
            </w:r>
            <w:r w:rsidRPr="00A130AC">
              <w:rPr>
                <w:rFonts w:ascii="宋体" w:hAnsi="宋体" w:cs="宋体" w:hint="eastAsia"/>
                <w:color w:val="7A7A43"/>
                <w:sz w:val="23"/>
                <w:szCs w:val="23"/>
              </w:rPr>
              <w:t>call</w:t>
            </w:r>
            <w:r w:rsidRPr="00A130AC">
              <w:rPr>
                <w:rFonts w:ascii="宋体" w:hAnsi="宋体" w:cs="宋体" w:hint="eastAsia"/>
                <w:color w:val="000000"/>
                <w:sz w:val="23"/>
                <w:szCs w:val="23"/>
              </w:rPr>
              <w:t xml:space="preserve">({ </w:t>
            </w:r>
            <w:r w:rsidRPr="00A130AC">
              <w:rPr>
                <w:rFonts w:ascii="宋体" w:hAnsi="宋体" w:cs="宋体" w:hint="eastAsia"/>
                <w:b/>
                <w:bCs/>
                <w:color w:val="660E7A"/>
                <w:sz w:val="23"/>
                <w:szCs w:val="23"/>
              </w:rPr>
              <w:t>id</w:t>
            </w:r>
            <w:r w:rsidRPr="00A130AC">
              <w:rPr>
                <w:rFonts w:ascii="宋体" w:hAnsi="宋体" w:cs="宋体" w:hint="eastAsia"/>
                <w:color w:val="000000"/>
                <w:sz w:val="23"/>
                <w:szCs w:val="23"/>
              </w:rPr>
              <w:t xml:space="preserve">: </w:t>
            </w:r>
            <w:r w:rsidRPr="00A130AC">
              <w:rPr>
                <w:rFonts w:ascii="宋体" w:hAnsi="宋体" w:cs="宋体" w:hint="eastAsia"/>
                <w:color w:val="0000FF"/>
                <w:sz w:val="23"/>
                <w:szCs w:val="23"/>
              </w:rPr>
              <w:t xml:space="preserve">42 </w:t>
            </w:r>
            <w:r w:rsidRPr="00A130AC">
              <w:rPr>
                <w:rFonts w:ascii="宋体" w:hAnsi="宋体" w:cs="宋体" w:hint="eastAsia"/>
                <w:color w:val="000000"/>
                <w:sz w:val="23"/>
                <w:szCs w:val="23"/>
              </w:rPr>
              <w:t>});</w:t>
            </w:r>
            <w:r w:rsidRPr="00A130AC">
              <w:rPr>
                <w:rFonts w:ascii="宋体" w:hAnsi="宋体" w:cs="宋体" w:hint="eastAsia"/>
                <w:i/>
                <w:iCs/>
                <w:color w:val="808080"/>
                <w:sz w:val="23"/>
                <w:szCs w:val="23"/>
              </w:rPr>
              <w:t>//</w:t>
            </w:r>
            <w:r>
              <w:rPr>
                <w:rFonts w:ascii="宋体" w:hAnsi="宋体" w:cs="宋体" w:hint="eastAsia"/>
                <w:i/>
                <w:iCs/>
                <w:color w:val="808080"/>
                <w:sz w:val="23"/>
                <w:szCs w:val="23"/>
              </w:rPr>
              <w:t>42</w:t>
            </w:r>
            <w:r w:rsidRPr="00A130AC">
              <w:rPr>
                <w:rFonts w:ascii="宋体" w:hAnsi="宋体" w:cs="宋体" w:hint="eastAsia"/>
                <w:color w:val="000000"/>
                <w:sz w:val="23"/>
                <w:szCs w:val="23"/>
              </w:rPr>
              <w:br/>
            </w:r>
            <w:r w:rsidRPr="00A130AC">
              <w:rPr>
                <w:rFonts w:ascii="宋体" w:hAnsi="宋体" w:cs="宋体" w:hint="eastAsia"/>
                <w:i/>
                <w:iCs/>
                <w:color w:val="000000"/>
                <w:sz w:val="23"/>
                <w:szCs w:val="23"/>
              </w:rPr>
              <w:t>foo</w:t>
            </w:r>
            <w:r w:rsidRPr="00A130AC">
              <w:rPr>
                <w:rFonts w:ascii="宋体" w:hAnsi="宋体" w:cs="宋体" w:hint="eastAsia"/>
                <w:color w:val="000000"/>
                <w:sz w:val="23"/>
                <w:szCs w:val="23"/>
              </w:rPr>
              <w:t>();</w:t>
            </w:r>
            <w:r w:rsidRPr="00A130AC">
              <w:rPr>
                <w:rFonts w:ascii="宋体" w:hAnsi="宋体" w:cs="宋体" w:hint="eastAsia"/>
                <w:i/>
                <w:iCs/>
                <w:color w:val="808080"/>
                <w:sz w:val="23"/>
                <w:szCs w:val="23"/>
              </w:rPr>
              <w:t>//</w:t>
            </w:r>
            <w:r>
              <w:rPr>
                <w:rFonts w:ascii="宋体" w:hAnsi="宋体" w:cs="宋体" w:hint="eastAsia"/>
                <w:i/>
                <w:iCs/>
                <w:color w:val="808080"/>
                <w:sz w:val="23"/>
                <w:szCs w:val="23"/>
              </w:rPr>
              <w:t>21</w:t>
            </w:r>
          </w:p>
        </w:tc>
      </w:tr>
    </w:tbl>
    <w:p w14:paraId="067D2BA3" w14:textId="1A2B76E1" w:rsidR="00A130AC" w:rsidRPr="00D45FD8" w:rsidRDefault="00D45FD8" w:rsidP="005511F7">
      <w:pPr>
        <w:pStyle w:val="a8"/>
        <w:numPr>
          <w:ilvl w:val="0"/>
          <w:numId w:val="66"/>
        </w:numPr>
        <w:ind w:firstLineChars="0"/>
      </w:pPr>
      <w:r>
        <w:rPr>
          <w:rFonts w:ascii="Verdana" w:hAnsi="Verdana"/>
          <w:color w:val="333333"/>
          <w:sz w:val="23"/>
          <w:szCs w:val="23"/>
        </w:rPr>
        <w:t>不可以当作构造函数，也就是说，不可以使用</w:t>
      </w:r>
      <w:r>
        <w:rPr>
          <w:rStyle w:val="HTML"/>
          <w:rFonts w:ascii="Consolas" w:hAnsi="Consolas"/>
          <w:color w:val="C7254E"/>
          <w:shd w:val="clear" w:color="auto" w:fill="F9F2F4"/>
        </w:rPr>
        <w:t>new</w:t>
      </w:r>
      <w:r>
        <w:rPr>
          <w:rFonts w:ascii="Verdana" w:hAnsi="Verdana"/>
          <w:color w:val="333333"/>
          <w:sz w:val="23"/>
          <w:szCs w:val="23"/>
        </w:rPr>
        <w:t>命令，否则会抛出一个错误</w:t>
      </w:r>
    </w:p>
    <w:p w14:paraId="107C670A" w14:textId="27877BB4" w:rsidR="00D45FD8" w:rsidRPr="00D45FD8" w:rsidRDefault="00D45FD8" w:rsidP="005511F7">
      <w:pPr>
        <w:pStyle w:val="a8"/>
        <w:numPr>
          <w:ilvl w:val="0"/>
          <w:numId w:val="66"/>
        </w:numPr>
        <w:ind w:firstLineChars="0"/>
      </w:pPr>
      <w:r>
        <w:rPr>
          <w:rFonts w:ascii="Verdana" w:hAnsi="Verdana"/>
          <w:color w:val="333333"/>
          <w:sz w:val="23"/>
          <w:szCs w:val="23"/>
        </w:rPr>
        <w:t>不可以使用</w:t>
      </w:r>
      <w:r>
        <w:rPr>
          <w:rStyle w:val="HTML"/>
          <w:rFonts w:ascii="Consolas" w:hAnsi="Consolas"/>
          <w:color w:val="C7254E"/>
          <w:shd w:val="clear" w:color="auto" w:fill="F9F2F4"/>
        </w:rPr>
        <w:t>arguments</w:t>
      </w:r>
      <w:r>
        <w:rPr>
          <w:rFonts w:ascii="Verdana" w:hAnsi="Verdana"/>
          <w:color w:val="333333"/>
          <w:sz w:val="23"/>
          <w:szCs w:val="23"/>
        </w:rPr>
        <w:t>对象，该对象在函数体内不存在。如果要用，可以用</w:t>
      </w:r>
      <w:r>
        <w:rPr>
          <w:rFonts w:ascii="Verdana" w:hAnsi="Verdana"/>
          <w:color w:val="333333"/>
          <w:sz w:val="23"/>
          <w:szCs w:val="23"/>
        </w:rPr>
        <w:t xml:space="preserve"> rest </w:t>
      </w:r>
      <w:r>
        <w:rPr>
          <w:rFonts w:ascii="Verdana" w:hAnsi="Verdana"/>
          <w:color w:val="333333"/>
          <w:sz w:val="23"/>
          <w:szCs w:val="23"/>
        </w:rPr>
        <w:t>参数代替</w:t>
      </w:r>
    </w:p>
    <w:p w14:paraId="13A1617D" w14:textId="58F24241" w:rsidR="00D45FD8" w:rsidRPr="0063099A" w:rsidRDefault="00D45FD8" w:rsidP="005511F7">
      <w:pPr>
        <w:pStyle w:val="a8"/>
        <w:numPr>
          <w:ilvl w:val="0"/>
          <w:numId w:val="66"/>
        </w:numPr>
        <w:ind w:firstLineChars="0"/>
      </w:pPr>
      <w:r>
        <w:rPr>
          <w:rFonts w:ascii="Verdana" w:hAnsi="Verdana"/>
          <w:color w:val="333333"/>
          <w:sz w:val="23"/>
          <w:szCs w:val="23"/>
        </w:rPr>
        <w:t>不可以使用</w:t>
      </w:r>
      <w:r>
        <w:rPr>
          <w:rStyle w:val="HTML"/>
          <w:rFonts w:ascii="Consolas" w:hAnsi="Consolas"/>
          <w:color w:val="C7254E"/>
          <w:shd w:val="clear" w:color="auto" w:fill="F9F2F4"/>
        </w:rPr>
        <w:t>yield</w:t>
      </w:r>
      <w:r>
        <w:rPr>
          <w:rFonts w:ascii="Verdana" w:hAnsi="Verdana"/>
          <w:color w:val="333333"/>
          <w:sz w:val="23"/>
          <w:szCs w:val="23"/>
        </w:rPr>
        <w:t>命令，因此箭头函数不能用作</w:t>
      </w:r>
      <w:r>
        <w:rPr>
          <w:rFonts w:ascii="Verdana" w:hAnsi="Verdana"/>
          <w:color w:val="333333"/>
          <w:sz w:val="23"/>
          <w:szCs w:val="23"/>
        </w:rPr>
        <w:t xml:space="preserve"> Generator </w:t>
      </w:r>
      <w:r>
        <w:rPr>
          <w:rFonts w:ascii="Verdana" w:hAnsi="Verdana"/>
          <w:color w:val="333333"/>
          <w:sz w:val="23"/>
          <w:szCs w:val="23"/>
        </w:rPr>
        <w:t>函数。</w:t>
      </w:r>
    </w:p>
    <w:p w14:paraId="60E49619" w14:textId="6D5FAC84" w:rsidR="0063099A" w:rsidRDefault="000768A7" w:rsidP="000768A7">
      <w:pPr>
        <w:pStyle w:val="5"/>
        <w:ind w:right="210"/>
      </w:pPr>
      <w:r>
        <w:rPr>
          <w:rFonts w:hint="eastAsia"/>
        </w:rPr>
        <w:t>感悟</w:t>
      </w:r>
    </w:p>
    <w:p w14:paraId="0A6A3A28" w14:textId="1A8371F7" w:rsidR="000768A7" w:rsidRDefault="000768A7" w:rsidP="00315AED">
      <w:pPr>
        <w:pStyle w:val="6"/>
        <w:numPr>
          <w:ilvl w:val="0"/>
          <w:numId w:val="85"/>
        </w:numPr>
      </w:pPr>
      <w:r>
        <w:rPr>
          <w:rFonts w:hint="eastAsia"/>
        </w:rPr>
        <w:t>函数内的函数实例</w:t>
      </w:r>
    </w:p>
    <w:p w14:paraId="3FB7C1BC" w14:textId="78E11053" w:rsidR="000768A7" w:rsidRDefault="000768A7" w:rsidP="00315AED">
      <w:pPr>
        <w:pStyle w:val="a8"/>
        <w:numPr>
          <w:ilvl w:val="0"/>
          <w:numId w:val="86"/>
        </w:numPr>
        <w:ind w:firstLineChars="0"/>
      </w:pPr>
      <w:r>
        <w:rPr>
          <w:rFonts w:hint="eastAsia"/>
        </w:rPr>
        <w:t>函数内定义的函数，如果内部函数被引用，每执行1次外部函数，都会创建1个内部函数的实例，而不是覆盖或直接使用</w:t>
      </w:r>
    </w:p>
    <w:tbl>
      <w:tblPr>
        <w:tblStyle w:val="ac"/>
        <w:tblW w:w="0" w:type="auto"/>
        <w:tblInd w:w="840" w:type="dxa"/>
        <w:tblLook w:val="04A0" w:firstRow="1" w:lastRow="0" w:firstColumn="1" w:lastColumn="0" w:noHBand="0" w:noVBand="1"/>
      </w:tblPr>
      <w:tblGrid>
        <w:gridCol w:w="7456"/>
      </w:tblGrid>
      <w:tr w:rsidR="000768A7" w14:paraId="456694C9" w14:textId="77777777" w:rsidTr="000768A7">
        <w:tc>
          <w:tcPr>
            <w:tcW w:w="8296" w:type="dxa"/>
          </w:tcPr>
          <w:p w14:paraId="6CCE6787" w14:textId="6E805B13" w:rsidR="000768A7" w:rsidRPr="000768A7" w:rsidRDefault="000768A7" w:rsidP="000768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0768A7">
              <w:rPr>
                <w:rFonts w:ascii="宋体" w:hAnsi="宋体" w:cs="宋体" w:hint="eastAsia"/>
                <w:b/>
                <w:bCs/>
                <w:color w:val="000080"/>
                <w:sz w:val="23"/>
                <w:szCs w:val="23"/>
              </w:rPr>
              <w:t xml:space="preserve">var </w:t>
            </w:r>
            <w:r w:rsidRPr="000768A7">
              <w:rPr>
                <w:rFonts w:ascii="宋体" w:hAnsi="宋体" w:cs="宋体" w:hint="eastAsia"/>
                <w:b/>
                <w:bCs/>
                <w:i/>
                <w:iCs/>
                <w:color w:val="660E7A"/>
                <w:sz w:val="23"/>
                <w:szCs w:val="23"/>
              </w:rPr>
              <w:t xml:space="preserve">f0_arr </w:t>
            </w:r>
            <w:r w:rsidRPr="000768A7">
              <w:rPr>
                <w:rFonts w:ascii="宋体" w:hAnsi="宋体" w:cs="宋体" w:hint="eastAsia"/>
                <w:color w:val="000000"/>
                <w:sz w:val="23"/>
                <w:szCs w:val="23"/>
              </w:rPr>
              <w:t>= [];</w:t>
            </w:r>
            <w:r w:rsidRPr="000768A7">
              <w:rPr>
                <w:rFonts w:ascii="宋体" w:hAnsi="宋体" w:cs="宋体" w:hint="eastAsia"/>
                <w:color w:val="000000"/>
                <w:sz w:val="23"/>
                <w:szCs w:val="23"/>
              </w:rPr>
              <w:br/>
            </w:r>
            <w:r w:rsidRPr="000768A7">
              <w:rPr>
                <w:rFonts w:ascii="宋体" w:hAnsi="宋体" w:cs="宋体" w:hint="eastAsia"/>
                <w:b/>
                <w:bCs/>
                <w:color w:val="000080"/>
                <w:sz w:val="23"/>
                <w:szCs w:val="23"/>
              </w:rPr>
              <w:t xml:space="preserve">var </w:t>
            </w:r>
            <w:r w:rsidRPr="000768A7">
              <w:rPr>
                <w:rFonts w:ascii="宋体" w:hAnsi="宋体" w:cs="宋体" w:hint="eastAsia"/>
                <w:b/>
                <w:bCs/>
                <w:i/>
                <w:iCs/>
                <w:color w:val="660E7A"/>
                <w:sz w:val="23"/>
                <w:szCs w:val="23"/>
              </w:rPr>
              <w:t xml:space="preserve">index </w:t>
            </w:r>
            <w:r w:rsidRPr="000768A7">
              <w:rPr>
                <w:rFonts w:ascii="宋体" w:hAnsi="宋体" w:cs="宋体" w:hint="eastAsia"/>
                <w:color w:val="000000"/>
                <w:sz w:val="23"/>
                <w:szCs w:val="23"/>
              </w:rPr>
              <w:t xml:space="preserve">= </w:t>
            </w:r>
            <w:r w:rsidRPr="000768A7">
              <w:rPr>
                <w:rFonts w:ascii="宋体" w:hAnsi="宋体" w:cs="宋体" w:hint="eastAsia"/>
                <w:color w:val="0000FF"/>
                <w:sz w:val="23"/>
                <w:szCs w:val="23"/>
              </w:rPr>
              <w:t>0</w:t>
            </w:r>
            <w:r w:rsidRPr="000768A7">
              <w:rPr>
                <w:rFonts w:ascii="宋体" w:hAnsi="宋体" w:cs="宋体" w:hint="eastAsia"/>
                <w:color w:val="000000"/>
                <w:sz w:val="23"/>
                <w:szCs w:val="23"/>
              </w:rPr>
              <w:t>;</w:t>
            </w:r>
            <w:r w:rsidRPr="000768A7">
              <w:rPr>
                <w:rFonts w:ascii="宋体" w:hAnsi="宋体" w:cs="宋体" w:hint="eastAsia"/>
                <w:color w:val="000000"/>
                <w:sz w:val="23"/>
                <w:szCs w:val="23"/>
              </w:rPr>
              <w:br/>
            </w:r>
            <w:r w:rsidRPr="000768A7">
              <w:rPr>
                <w:rFonts w:ascii="宋体" w:hAnsi="宋体" w:cs="宋体" w:hint="eastAsia"/>
                <w:b/>
                <w:bCs/>
                <w:color w:val="000080"/>
                <w:sz w:val="23"/>
                <w:szCs w:val="23"/>
              </w:rPr>
              <w:t xml:space="preserve">function </w:t>
            </w:r>
            <w:r w:rsidRPr="000768A7">
              <w:rPr>
                <w:rFonts w:ascii="宋体" w:hAnsi="宋体" w:cs="宋体" w:hint="eastAsia"/>
                <w:i/>
                <w:iCs/>
                <w:color w:val="000000"/>
                <w:sz w:val="23"/>
                <w:szCs w:val="23"/>
              </w:rPr>
              <w:t>f</w:t>
            </w:r>
            <w:r w:rsidRPr="000768A7">
              <w:rPr>
                <w:rFonts w:ascii="宋体" w:hAnsi="宋体" w:cs="宋体" w:hint="eastAsia"/>
                <w:color w:val="000000"/>
                <w:sz w:val="23"/>
                <w:szCs w:val="23"/>
              </w:rPr>
              <w:t>() {</w:t>
            </w:r>
            <w:r w:rsidRPr="000768A7">
              <w:rPr>
                <w:rFonts w:ascii="宋体" w:hAnsi="宋体" w:cs="宋体" w:hint="eastAsia"/>
                <w:color w:val="000000"/>
                <w:sz w:val="23"/>
                <w:szCs w:val="23"/>
              </w:rPr>
              <w:br/>
              <w:t xml:space="preserve">    </w:t>
            </w:r>
            <w:r w:rsidRPr="000768A7">
              <w:rPr>
                <w:rFonts w:ascii="宋体" w:hAnsi="宋体" w:cs="宋体" w:hint="eastAsia"/>
                <w:b/>
                <w:bCs/>
                <w:color w:val="000080"/>
                <w:sz w:val="23"/>
                <w:szCs w:val="23"/>
              </w:rPr>
              <w:t xml:space="preserve">function </w:t>
            </w:r>
            <w:r w:rsidRPr="000768A7">
              <w:rPr>
                <w:rFonts w:ascii="宋体" w:hAnsi="宋体" w:cs="宋体" w:hint="eastAsia"/>
                <w:i/>
                <w:iCs/>
                <w:color w:val="000000"/>
                <w:sz w:val="23"/>
                <w:szCs w:val="23"/>
              </w:rPr>
              <w:t>f0</w:t>
            </w:r>
            <w:r w:rsidRPr="000768A7">
              <w:rPr>
                <w:rFonts w:ascii="宋体" w:hAnsi="宋体" w:cs="宋体" w:hint="eastAsia"/>
                <w:color w:val="000000"/>
                <w:sz w:val="23"/>
                <w:szCs w:val="23"/>
              </w:rPr>
              <w:t>(){</w:t>
            </w:r>
            <w:r w:rsidRPr="000768A7">
              <w:rPr>
                <w:rFonts w:ascii="宋体" w:hAnsi="宋体" w:cs="宋体" w:hint="eastAsia"/>
                <w:color w:val="000000"/>
                <w:sz w:val="23"/>
                <w:szCs w:val="23"/>
              </w:rPr>
              <w:br/>
              <w:t xml:space="preserve">        </w:t>
            </w:r>
            <w:r w:rsidRPr="000768A7">
              <w:rPr>
                <w:rFonts w:ascii="宋体" w:hAnsi="宋体" w:cs="宋体" w:hint="eastAsia"/>
                <w:b/>
                <w:bCs/>
                <w:color w:val="000080"/>
                <w:sz w:val="23"/>
                <w:szCs w:val="23"/>
              </w:rPr>
              <w:t xml:space="preserve">var </w:t>
            </w:r>
            <w:r w:rsidRPr="000768A7">
              <w:rPr>
                <w:rFonts w:ascii="宋体" w:hAnsi="宋体" w:cs="宋体" w:hint="eastAsia"/>
                <w:color w:val="458383"/>
                <w:sz w:val="23"/>
                <w:szCs w:val="23"/>
              </w:rPr>
              <w:t xml:space="preserve">x </w:t>
            </w:r>
            <w:r w:rsidRPr="000768A7">
              <w:rPr>
                <w:rFonts w:ascii="宋体" w:hAnsi="宋体" w:cs="宋体" w:hint="eastAsia"/>
                <w:color w:val="000000"/>
                <w:sz w:val="23"/>
                <w:szCs w:val="23"/>
              </w:rPr>
              <w:t xml:space="preserve">= </w:t>
            </w:r>
            <w:r w:rsidRPr="000768A7">
              <w:rPr>
                <w:rFonts w:ascii="宋体" w:hAnsi="宋体" w:cs="宋体" w:hint="eastAsia"/>
                <w:color w:val="0000FF"/>
                <w:sz w:val="23"/>
                <w:szCs w:val="23"/>
              </w:rPr>
              <w:t>0</w:t>
            </w:r>
            <w:r w:rsidRPr="000768A7">
              <w:rPr>
                <w:rFonts w:ascii="宋体" w:hAnsi="宋体" w:cs="宋体" w:hint="eastAsia"/>
                <w:color w:val="000000"/>
                <w:sz w:val="23"/>
                <w:szCs w:val="23"/>
              </w:rPr>
              <w:t>;</w:t>
            </w:r>
            <w:r w:rsidRPr="000768A7">
              <w:rPr>
                <w:rFonts w:ascii="宋体" w:hAnsi="宋体" w:cs="宋体" w:hint="eastAsia"/>
                <w:color w:val="000000"/>
                <w:sz w:val="23"/>
                <w:szCs w:val="23"/>
              </w:rPr>
              <w:br/>
              <w:t xml:space="preserve">    }</w:t>
            </w:r>
            <w:r w:rsidRPr="000768A7">
              <w:rPr>
                <w:rFonts w:ascii="宋体" w:hAnsi="宋体" w:cs="宋体" w:hint="eastAsia"/>
                <w:color w:val="000000"/>
                <w:sz w:val="23"/>
                <w:szCs w:val="23"/>
              </w:rPr>
              <w:br/>
              <w:t xml:space="preserve">    </w:t>
            </w:r>
            <w:r w:rsidRPr="000768A7">
              <w:rPr>
                <w:rFonts w:ascii="宋体" w:hAnsi="宋体" w:cs="宋体" w:hint="eastAsia"/>
                <w:i/>
                <w:iCs/>
                <w:color w:val="000000"/>
                <w:sz w:val="23"/>
                <w:szCs w:val="23"/>
              </w:rPr>
              <w:t>f0</w:t>
            </w:r>
            <w:r w:rsidRPr="000768A7">
              <w:rPr>
                <w:rFonts w:ascii="宋体" w:hAnsi="宋体" w:cs="宋体" w:hint="eastAsia"/>
                <w:color w:val="000000"/>
                <w:sz w:val="23"/>
                <w:szCs w:val="23"/>
              </w:rPr>
              <w:t>.</w:t>
            </w:r>
            <w:r w:rsidRPr="000768A7">
              <w:rPr>
                <w:rFonts w:ascii="宋体" w:hAnsi="宋体" w:cs="宋体" w:hint="eastAsia"/>
                <w:b/>
                <w:bCs/>
                <w:color w:val="660E7A"/>
                <w:sz w:val="23"/>
                <w:szCs w:val="23"/>
              </w:rPr>
              <w:t xml:space="preserve">num </w:t>
            </w:r>
            <w:r w:rsidRPr="000768A7">
              <w:rPr>
                <w:rFonts w:ascii="宋体" w:hAnsi="宋体" w:cs="宋体" w:hint="eastAsia"/>
                <w:color w:val="000000"/>
                <w:sz w:val="23"/>
                <w:szCs w:val="23"/>
              </w:rPr>
              <w:t xml:space="preserve">= </w:t>
            </w:r>
            <w:r w:rsidRPr="000768A7">
              <w:rPr>
                <w:rFonts w:ascii="宋体" w:hAnsi="宋体" w:cs="宋体" w:hint="eastAsia"/>
                <w:b/>
                <w:bCs/>
                <w:i/>
                <w:iCs/>
                <w:color w:val="660E7A"/>
                <w:sz w:val="23"/>
                <w:szCs w:val="23"/>
              </w:rPr>
              <w:t>index</w:t>
            </w:r>
            <w:r w:rsidRPr="000768A7">
              <w:rPr>
                <w:rFonts w:ascii="宋体" w:hAnsi="宋体" w:cs="宋体" w:hint="eastAsia"/>
                <w:color w:val="000000"/>
                <w:sz w:val="23"/>
                <w:szCs w:val="23"/>
              </w:rPr>
              <w:t>;</w:t>
            </w:r>
            <w:r w:rsidRPr="000768A7">
              <w:rPr>
                <w:rFonts w:ascii="宋体" w:hAnsi="宋体" w:cs="宋体" w:hint="eastAsia"/>
                <w:color w:val="000000"/>
                <w:sz w:val="23"/>
                <w:szCs w:val="23"/>
              </w:rPr>
              <w:br/>
              <w:t xml:space="preserve">    </w:t>
            </w:r>
            <w:r w:rsidRPr="000768A7">
              <w:rPr>
                <w:rFonts w:ascii="宋体" w:hAnsi="宋体" w:cs="宋体" w:hint="eastAsia"/>
                <w:b/>
                <w:bCs/>
                <w:i/>
                <w:iCs/>
                <w:color w:val="660E7A"/>
                <w:sz w:val="23"/>
                <w:szCs w:val="23"/>
              </w:rPr>
              <w:t>f0_arr</w:t>
            </w:r>
            <w:r w:rsidRPr="000768A7">
              <w:rPr>
                <w:rFonts w:ascii="宋体" w:hAnsi="宋体" w:cs="宋体" w:hint="eastAsia"/>
                <w:color w:val="000000"/>
                <w:sz w:val="23"/>
                <w:szCs w:val="23"/>
              </w:rPr>
              <w:t>[</w:t>
            </w:r>
            <w:r w:rsidRPr="000768A7">
              <w:rPr>
                <w:rFonts w:ascii="宋体" w:hAnsi="宋体" w:cs="宋体" w:hint="eastAsia"/>
                <w:b/>
                <w:bCs/>
                <w:i/>
                <w:iCs/>
                <w:color w:val="660E7A"/>
                <w:sz w:val="23"/>
                <w:szCs w:val="23"/>
              </w:rPr>
              <w:t>index</w:t>
            </w:r>
            <w:r w:rsidRPr="000768A7">
              <w:rPr>
                <w:rFonts w:ascii="宋体" w:hAnsi="宋体" w:cs="宋体" w:hint="eastAsia"/>
                <w:color w:val="000000"/>
                <w:sz w:val="23"/>
                <w:szCs w:val="23"/>
              </w:rPr>
              <w:t xml:space="preserve">++] = </w:t>
            </w:r>
            <w:r w:rsidRPr="000768A7">
              <w:rPr>
                <w:rFonts w:ascii="宋体" w:hAnsi="宋体" w:cs="宋体" w:hint="eastAsia"/>
                <w:i/>
                <w:iCs/>
                <w:color w:val="000000"/>
                <w:sz w:val="23"/>
                <w:szCs w:val="23"/>
              </w:rPr>
              <w:t>f0</w:t>
            </w:r>
            <w:r w:rsidRPr="000768A7">
              <w:rPr>
                <w:rFonts w:ascii="宋体" w:hAnsi="宋体" w:cs="宋体" w:hint="eastAsia"/>
                <w:color w:val="000000"/>
                <w:sz w:val="23"/>
                <w:szCs w:val="23"/>
              </w:rPr>
              <w:t>;</w:t>
            </w:r>
            <w:r w:rsidRPr="000768A7">
              <w:rPr>
                <w:rFonts w:ascii="宋体" w:hAnsi="宋体" w:cs="宋体" w:hint="eastAsia"/>
                <w:color w:val="000000"/>
                <w:sz w:val="23"/>
                <w:szCs w:val="23"/>
              </w:rPr>
              <w:br/>
              <w:t xml:space="preserve">    </w:t>
            </w:r>
            <w:r w:rsidRPr="000768A7">
              <w:rPr>
                <w:rFonts w:ascii="宋体" w:hAnsi="宋体" w:cs="宋体" w:hint="eastAsia"/>
                <w:b/>
                <w:bCs/>
                <w:i/>
                <w:iCs/>
                <w:color w:val="660E7A"/>
                <w:sz w:val="23"/>
                <w:szCs w:val="23"/>
              </w:rPr>
              <w:t>console</w:t>
            </w:r>
            <w:r w:rsidRPr="000768A7">
              <w:rPr>
                <w:rFonts w:ascii="宋体" w:hAnsi="宋体" w:cs="宋体" w:hint="eastAsia"/>
                <w:color w:val="000000"/>
                <w:sz w:val="23"/>
                <w:szCs w:val="23"/>
              </w:rPr>
              <w:t>.</w:t>
            </w:r>
            <w:r w:rsidRPr="000768A7">
              <w:rPr>
                <w:rFonts w:ascii="宋体" w:hAnsi="宋体" w:cs="宋体" w:hint="eastAsia"/>
                <w:color w:val="7A7A43"/>
                <w:sz w:val="23"/>
                <w:szCs w:val="23"/>
              </w:rPr>
              <w:t>log</w:t>
            </w:r>
            <w:r w:rsidRPr="000768A7">
              <w:rPr>
                <w:rFonts w:ascii="宋体" w:hAnsi="宋体" w:cs="宋体" w:hint="eastAsia"/>
                <w:color w:val="000000"/>
                <w:sz w:val="23"/>
                <w:szCs w:val="23"/>
              </w:rPr>
              <w:t>(</w:t>
            </w:r>
            <w:r w:rsidRPr="000768A7">
              <w:rPr>
                <w:rFonts w:ascii="宋体" w:hAnsi="宋体" w:cs="宋体" w:hint="eastAsia"/>
                <w:b/>
                <w:bCs/>
                <w:i/>
                <w:iCs/>
                <w:color w:val="660E7A"/>
                <w:sz w:val="23"/>
                <w:szCs w:val="23"/>
              </w:rPr>
              <w:t>f0_arr</w:t>
            </w:r>
            <w:r w:rsidRPr="000768A7">
              <w:rPr>
                <w:rFonts w:ascii="宋体" w:hAnsi="宋体" w:cs="宋体" w:hint="eastAsia"/>
                <w:color w:val="000000"/>
                <w:sz w:val="23"/>
                <w:szCs w:val="23"/>
              </w:rPr>
              <w:t>);</w:t>
            </w:r>
            <w:r w:rsidRPr="000768A7">
              <w:rPr>
                <w:rFonts w:ascii="宋体" w:hAnsi="宋体" w:cs="宋体" w:hint="eastAsia"/>
                <w:color w:val="000000"/>
                <w:sz w:val="23"/>
                <w:szCs w:val="23"/>
              </w:rPr>
              <w:br/>
              <w:t xml:space="preserve">    </w:t>
            </w:r>
            <w:r w:rsidRPr="000768A7">
              <w:rPr>
                <w:rFonts w:ascii="宋体" w:hAnsi="宋体" w:cs="宋体" w:hint="eastAsia"/>
                <w:i/>
                <w:iCs/>
                <w:color w:val="000000"/>
                <w:sz w:val="23"/>
                <w:szCs w:val="23"/>
              </w:rPr>
              <w:t>setTimeout</w:t>
            </w:r>
            <w:r w:rsidRPr="000768A7">
              <w:rPr>
                <w:rFonts w:ascii="宋体" w:hAnsi="宋体" w:cs="宋体" w:hint="eastAsia"/>
                <w:color w:val="000000"/>
                <w:sz w:val="23"/>
                <w:szCs w:val="23"/>
              </w:rPr>
              <w:t>(</w:t>
            </w:r>
            <w:r w:rsidRPr="000768A7">
              <w:rPr>
                <w:rFonts w:ascii="宋体" w:hAnsi="宋体" w:cs="宋体" w:hint="eastAsia"/>
                <w:i/>
                <w:iCs/>
                <w:color w:val="000000"/>
                <w:sz w:val="23"/>
                <w:szCs w:val="23"/>
              </w:rPr>
              <w:t>f</w:t>
            </w:r>
            <w:r w:rsidRPr="000768A7">
              <w:rPr>
                <w:rFonts w:ascii="宋体" w:hAnsi="宋体" w:cs="宋体" w:hint="eastAsia"/>
                <w:color w:val="000000"/>
                <w:sz w:val="23"/>
                <w:szCs w:val="23"/>
              </w:rPr>
              <w:t>,</w:t>
            </w:r>
            <w:r w:rsidRPr="000768A7">
              <w:rPr>
                <w:rFonts w:ascii="宋体" w:hAnsi="宋体" w:cs="宋体" w:hint="eastAsia"/>
                <w:color w:val="0000FF"/>
                <w:sz w:val="23"/>
                <w:szCs w:val="23"/>
              </w:rPr>
              <w:t>1000</w:t>
            </w:r>
            <w:r w:rsidRPr="000768A7">
              <w:rPr>
                <w:rFonts w:ascii="宋体" w:hAnsi="宋体" w:cs="宋体" w:hint="eastAsia"/>
                <w:color w:val="000000"/>
                <w:sz w:val="23"/>
                <w:szCs w:val="23"/>
              </w:rPr>
              <w:t>);</w:t>
            </w:r>
            <w:r w:rsidRPr="000768A7">
              <w:rPr>
                <w:rFonts w:ascii="宋体" w:hAnsi="宋体" w:cs="宋体" w:hint="eastAsia"/>
                <w:color w:val="000000"/>
                <w:sz w:val="23"/>
                <w:szCs w:val="23"/>
              </w:rPr>
              <w:br/>
            </w:r>
            <w:r w:rsidRPr="000768A7">
              <w:rPr>
                <w:rFonts w:ascii="宋体" w:hAnsi="宋体" w:cs="宋体" w:hint="eastAsia"/>
                <w:color w:val="000000"/>
                <w:sz w:val="23"/>
                <w:szCs w:val="23"/>
              </w:rPr>
              <w:lastRenderedPageBreak/>
              <w:t>}</w:t>
            </w:r>
            <w:r w:rsidRPr="000768A7">
              <w:rPr>
                <w:rFonts w:ascii="宋体" w:hAnsi="宋体" w:cs="宋体" w:hint="eastAsia"/>
                <w:color w:val="000000"/>
                <w:sz w:val="23"/>
                <w:szCs w:val="23"/>
              </w:rPr>
              <w:br/>
            </w:r>
            <w:r w:rsidRPr="000768A7">
              <w:rPr>
                <w:rFonts w:ascii="宋体" w:hAnsi="宋体" w:cs="宋体" w:hint="eastAsia"/>
                <w:i/>
                <w:iCs/>
                <w:color w:val="000000"/>
                <w:sz w:val="23"/>
                <w:szCs w:val="23"/>
              </w:rPr>
              <w:t>f</w:t>
            </w:r>
            <w:r w:rsidRPr="000768A7">
              <w:rPr>
                <w:rFonts w:ascii="宋体" w:hAnsi="宋体" w:cs="宋体" w:hint="eastAsia"/>
                <w:color w:val="000000"/>
                <w:sz w:val="23"/>
                <w:szCs w:val="23"/>
              </w:rPr>
              <w:t>();</w:t>
            </w:r>
          </w:p>
        </w:tc>
      </w:tr>
    </w:tbl>
    <w:p w14:paraId="6D3C2E72" w14:textId="22F6CEA5" w:rsidR="000768A7" w:rsidRDefault="000768A7" w:rsidP="000768A7">
      <w:pPr>
        <w:pStyle w:val="a8"/>
        <w:ind w:left="840" w:firstLineChars="0" w:firstLine="0"/>
      </w:pPr>
      <w:r>
        <w:rPr>
          <w:rFonts w:hint="eastAsia"/>
        </w:rPr>
        <w:lastRenderedPageBreak/>
        <w:t>结果：</w:t>
      </w:r>
    </w:p>
    <w:p w14:paraId="71626548" w14:textId="7165F162" w:rsidR="000768A7" w:rsidRDefault="000768A7" w:rsidP="000768A7">
      <w:pPr>
        <w:pStyle w:val="a8"/>
        <w:ind w:left="840" w:firstLineChars="0" w:firstLine="0"/>
      </w:pPr>
      <w:r>
        <w:rPr>
          <w:noProof/>
        </w:rPr>
        <w:drawing>
          <wp:inline distT="0" distB="0" distL="0" distR="0" wp14:anchorId="6EEA3229" wp14:editId="29934EF3">
            <wp:extent cx="4495800" cy="5048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5800" cy="504825"/>
                    </a:xfrm>
                    <a:prstGeom prst="rect">
                      <a:avLst/>
                    </a:prstGeom>
                  </pic:spPr>
                </pic:pic>
              </a:graphicData>
            </a:graphic>
          </wp:inline>
        </w:drawing>
      </w:r>
    </w:p>
    <w:p w14:paraId="395E32A1" w14:textId="3B3970C4" w:rsidR="000768A7" w:rsidRDefault="000768A7" w:rsidP="00315AED">
      <w:pPr>
        <w:pStyle w:val="a8"/>
        <w:numPr>
          <w:ilvl w:val="0"/>
          <w:numId w:val="86"/>
        </w:numPr>
        <w:ind w:firstLineChars="0"/>
      </w:pPr>
      <w:r>
        <w:rPr>
          <w:rFonts w:hint="eastAsia"/>
        </w:rPr>
        <w:t>函数内定义的函数，即使内部函数被引用，如果是在外层函数内重复定义了2次该函数，也不会保留2个实例，先定义的将被覆盖</w:t>
      </w:r>
    </w:p>
    <w:tbl>
      <w:tblPr>
        <w:tblStyle w:val="ac"/>
        <w:tblW w:w="0" w:type="auto"/>
        <w:tblInd w:w="840" w:type="dxa"/>
        <w:tblLook w:val="04A0" w:firstRow="1" w:lastRow="0" w:firstColumn="1" w:lastColumn="0" w:noHBand="0" w:noVBand="1"/>
      </w:tblPr>
      <w:tblGrid>
        <w:gridCol w:w="7456"/>
      </w:tblGrid>
      <w:tr w:rsidR="000768A7" w14:paraId="554A109C" w14:textId="77777777" w:rsidTr="000768A7">
        <w:tc>
          <w:tcPr>
            <w:tcW w:w="8296" w:type="dxa"/>
          </w:tcPr>
          <w:p w14:paraId="05A63BA0" w14:textId="3E3BF76D" w:rsidR="000768A7" w:rsidRPr="000768A7" w:rsidRDefault="000768A7" w:rsidP="000768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0768A7">
              <w:rPr>
                <w:rFonts w:ascii="宋体" w:hAnsi="宋体" w:cs="宋体" w:hint="eastAsia"/>
                <w:b/>
                <w:bCs/>
                <w:color w:val="000080"/>
                <w:sz w:val="23"/>
                <w:szCs w:val="23"/>
              </w:rPr>
              <w:t xml:space="preserve">var </w:t>
            </w:r>
            <w:r w:rsidRPr="000768A7">
              <w:rPr>
                <w:rFonts w:ascii="宋体" w:hAnsi="宋体" w:cs="宋体" w:hint="eastAsia"/>
                <w:b/>
                <w:bCs/>
                <w:i/>
                <w:iCs/>
                <w:color w:val="660E7A"/>
                <w:sz w:val="23"/>
                <w:szCs w:val="23"/>
              </w:rPr>
              <w:t xml:space="preserve">f0_arr </w:t>
            </w:r>
            <w:r w:rsidRPr="000768A7">
              <w:rPr>
                <w:rFonts w:ascii="宋体" w:hAnsi="宋体" w:cs="宋体" w:hint="eastAsia"/>
                <w:color w:val="000000"/>
                <w:sz w:val="23"/>
                <w:szCs w:val="23"/>
              </w:rPr>
              <w:t>= [];</w:t>
            </w:r>
            <w:r w:rsidRPr="000768A7">
              <w:rPr>
                <w:rFonts w:ascii="宋体" w:hAnsi="宋体" w:cs="宋体" w:hint="eastAsia"/>
                <w:color w:val="000000"/>
                <w:sz w:val="23"/>
                <w:szCs w:val="23"/>
              </w:rPr>
              <w:br/>
            </w:r>
            <w:r w:rsidRPr="000768A7">
              <w:rPr>
                <w:rFonts w:ascii="宋体" w:hAnsi="宋体" w:cs="宋体" w:hint="eastAsia"/>
                <w:b/>
                <w:bCs/>
                <w:color w:val="000080"/>
                <w:sz w:val="23"/>
                <w:szCs w:val="23"/>
              </w:rPr>
              <w:t xml:space="preserve">function </w:t>
            </w:r>
            <w:r w:rsidRPr="000768A7">
              <w:rPr>
                <w:rFonts w:ascii="宋体" w:hAnsi="宋体" w:cs="宋体" w:hint="eastAsia"/>
                <w:i/>
                <w:iCs/>
                <w:color w:val="000000"/>
                <w:sz w:val="23"/>
                <w:szCs w:val="23"/>
              </w:rPr>
              <w:t>f</w:t>
            </w:r>
            <w:r w:rsidRPr="000768A7">
              <w:rPr>
                <w:rFonts w:ascii="宋体" w:hAnsi="宋体" w:cs="宋体" w:hint="eastAsia"/>
                <w:color w:val="000000"/>
                <w:sz w:val="23"/>
                <w:szCs w:val="23"/>
              </w:rPr>
              <w:t>() {</w:t>
            </w:r>
            <w:r w:rsidRPr="000768A7">
              <w:rPr>
                <w:rFonts w:ascii="宋体" w:hAnsi="宋体" w:cs="宋体" w:hint="eastAsia"/>
                <w:color w:val="000000"/>
                <w:sz w:val="23"/>
                <w:szCs w:val="23"/>
              </w:rPr>
              <w:br/>
              <w:t xml:space="preserve">    </w:t>
            </w:r>
            <w:r w:rsidRPr="000768A7">
              <w:rPr>
                <w:rFonts w:ascii="宋体" w:hAnsi="宋体" w:cs="宋体" w:hint="eastAsia"/>
                <w:b/>
                <w:bCs/>
                <w:color w:val="000080"/>
                <w:sz w:val="23"/>
                <w:szCs w:val="23"/>
              </w:rPr>
              <w:t xml:space="preserve">function </w:t>
            </w:r>
            <w:r w:rsidRPr="000768A7">
              <w:rPr>
                <w:rFonts w:ascii="宋体" w:hAnsi="宋体" w:cs="宋体" w:hint="eastAsia"/>
                <w:i/>
                <w:iCs/>
                <w:color w:val="000000"/>
                <w:sz w:val="23"/>
                <w:szCs w:val="23"/>
              </w:rPr>
              <w:t>f0</w:t>
            </w:r>
            <w:r w:rsidRPr="000768A7">
              <w:rPr>
                <w:rFonts w:ascii="宋体" w:hAnsi="宋体" w:cs="宋体" w:hint="eastAsia"/>
                <w:color w:val="000000"/>
                <w:sz w:val="23"/>
                <w:szCs w:val="23"/>
              </w:rPr>
              <w:t>(){}</w:t>
            </w:r>
            <w:r w:rsidRPr="000768A7">
              <w:rPr>
                <w:rFonts w:ascii="宋体" w:hAnsi="宋体" w:cs="宋体" w:hint="eastAsia"/>
                <w:color w:val="000000"/>
                <w:sz w:val="23"/>
                <w:szCs w:val="23"/>
              </w:rPr>
              <w:br/>
              <w:t xml:space="preserve">    </w:t>
            </w:r>
            <w:r w:rsidRPr="000768A7">
              <w:rPr>
                <w:rFonts w:ascii="宋体" w:hAnsi="宋体" w:cs="宋体" w:hint="eastAsia"/>
                <w:i/>
                <w:iCs/>
                <w:color w:val="000000"/>
                <w:sz w:val="23"/>
                <w:szCs w:val="23"/>
              </w:rPr>
              <w:t>f0</w:t>
            </w:r>
            <w:r w:rsidRPr="000768A7">
              <w:rPr>
                <w:rFonts w:ascii="宋体" w:hAnsi="宋体" w:cs="宋体" w:hint="eastAsia"/>
                <w:color w:val="000000"/>
                <w:sz w:val="23"/>
                <w:szCs w:val="23"/>
              </w:rPr>
              <w:t>.</w:t>
            </w:r>
            <w:r w:rsidRPr="000768A7">
              <w:rPr>
                <w:rFonts w:ascii="宋体" w:hAnsi="宋体" w:cs="宋体" w:hint="eastAsia"/>
                <w:b/>
                <w:bCs/>
                <w:color w:val="660E7A"/>
                <w:sz w:val="23"/>
                <w:szCs w:val="23"/>
              </w:rPr>
              <w:t xml:space="preserve">num </w:t>
            </w:r>
            <w:r w:rsidRPr="000768A7">
              <w:rPr>
                <w:rFonts w:ascii="宋体" w:hAnsi="宋体" w:cs="宋体" w:hint="eastAsia"/>
                <w:color w:val="000000"/>
                <w:sz w:val="23"/>
                <w:szCs w:val="23"/>
              </w:rPr>
              <w:t xml:space="preserve">= </w:t>
            </w:r>
            <w:r w:rsidRPr="000768A7">
              <w:rPr>
                <w:rFonts w:ascii="宋体" w:hAnsi="宋体" w:cs="宋体" w:hint="eastAsia"/>
                <w:color w:val="0000FF"/>
                <w:sz w:val="23"/>
                <w:szCs w:val="23"/>
              </w:rPr>
              <w:t>0</w:t>
            </w:r>
            <w:r w:rsidRPr="000768A7">
              <w:rPr>
                <w:rFonts w:ascii="宋体" w:hAnsi="宋体" w:cs="宋体" w:hint="eastAsia"/>
                <w:color w:val="000000"/>
                <w:sz w:val="23"/>
                <w:szCs w:val="23"/>
              </w:rPr>
              <w:t>;</w:t>
            </w:r>
            <w:r w:rsidRPr="000768A7">
              <w:rPr>
                <w:rFonts w:ascii="宋体" w:hAnsi="宋体" w:cs="宋体" w:hint="eastAsia"/>
                <w:color w:val="000000"/>
                <w:sz w:val="23"/>
                <w:szCs w:val="23"/>
              </w:rPr>
              <w:br/>
              <w:t xml:space="preserve">    </w:t>
            </w:r>
            <w:r w:rsidRPr="000768A7">
              <w:rPr>
                <w:rFonts w:ascii="宋体" w:hAnsi="宋体" w:cs="宋体" w:hint="eastAsia"/>
                <w:b/>
                <w:bCs/>
                <w:i/>
                <w:iCs/>
                <w:color w:val="660E7A"/>
                <w:sz w:val="23"/>
                <w:szCs w:val="23"/>
              </w:rPr>
              <w:t>f0_arr</w:t>
            </w:r>
            <w:r w:rsidRPr="000768A7">
              <w:rPr>
                <w:rFonts w:ascii="宋体" w:hAnsi="宋体" w:cs="宋体" w:hint="eastAsia"/>
                <w:color w:val="000000"/>
                <w:sz w:val="23"/>
                <w:szCs w:val="23"/>
              </w:rPr>
              <w:t>[</w:t>
            </w:r>
            <w:r w:rsidRPr="000768A7">
              <w:rPr>
                <w:rFonts w:ascii="宋体" w:hAnsi="宋体" w:cs="宋体" w:hint="eastAsia"/>
                <w:color w:val="0000FF"/>
                <w:sz w:val="23"/>
                <w:szCs w:val="23"/>
              </w:rPr>
              <w:t>0</w:t>
            </w:r>
            <w:r w:rsidRPr="000768A7">
              <w:rPr>
                <w:rFonts w:ascii="宋体" w:hAnsi="宋体" w:cs="宋体" w:hint="eastAsia"/>
                <w:color w:val="000000"/>
                <w:sz w:val="23"/>
                <w:szCs w:val="23"/>
              </w:rPr>
              <w:t xml:space="preserve">] = </w:t>
            </w:r>
            <w:r w:rsidRPr="000768A7">
              <w:rPr>
                <w:rFonts w:ascii="宋体" w:hAnsi="宋体" w:cs="宋体" w:hint="eastAsia"/>
                <w:i/>
                <w:iCs/>
                <w:color w:val="000000"/>
                <w:sz w:val="23"/>
                <w:szCs w:val="23"/>
              </w:rPr>
              <w:t>f0</w:t>
            </w:r>
            <w:r w:rsidRPr="000768A7">
              <w:rPr>
                <w:rFonts w:ascii="宋体" w:hAnsi="宋体" w:cs="宋体" w:hint="eastAsia"/>
                <w:color w:val="000000"/>
                <w:sz w:val="23"/>
                <w:szCs w:val="23"/>
              </w:rPr>
              <w:t>;</w:t>
            </w:r>
            <w:r w:rsidRPr="000768A7">
              <w:rPr>
                <w:rFonts w:ascii="宋体" w:hAnsi="宋体" w:cs="宋体" w:hint="eastAsia"/>
                <w:color w:val="000000"/>
                <w:sz w:val="23"/>
                <w:szCs w:val="23"/>
              </w:rPr>
              <w:br/>
            </w:r>
            <w:r w:rsidRPr="000768A7">
              <w:rPr>
                <w:rFonts w:ascii="宋体" w:hAnsi="宋体" w:cs="宋体" w:hint="eastAsia"/>
                <w:color w:val="000000"/>
                <w:sz w:val="23"/>
                <w:szCs w:val="23"/>
              </w:rPr>
              <w:br/>
              <w:t xml:space="preserve">    </w:t>
            </w:r>
            <w:r w:rsidRPr="000768A7">
              <w:rPr>
                <w:rFonts w:ascii="宋体" w:hAnsi="宋体" w:cs="宋体" w:hint="eastAsia"/>
                <w:b/>
                <w:bCs/>
                <w:color w:val="000080"/>
                <w:sz w:val="23"/>
                <w:szCs w:val="23"/>
              </w:rPr>
              <w:t xml:space="preserve">function </w:t>
            </w:r>
            <w:r w:rsidRPr="000768A7">
              <w:rPr>
                <w:rFonts w:ascii="宋体" w:hAnsi="宋体" w:cs="宋体" w:hint="eastAsia"/>
                <w:i/>
                <w:iCs/>
                <w:color w:val="000000"/>
                <w:sz w:val="23"/>
                <w:szCs w:val="23"/>
              </w:rPr>
              <w:t>f0</w:t>
            </w:r>
            <w:r w:rsidRPr="000768A7">
              <w:rPr>
                <w:rFonts w:ascii="宋体" w:hAnsi="宋体" w:cs="宋体" w:hint="eastAsia"/>
                <w:color w:val="000000"/>
                <w:sz w:val="23"/>
                <w:szCs w:val="23"/>
              </w:rPr>
              <w:t>(){}</w:t>
            </w:r>
            <w:r w:rsidRPr="000768A7">
              <w:rPr>
                <w:rFonts w:ascii="宋体" w:hAnsi="宋体" w:cs="宋体" w:hint="eastAsia"/>
                <w:color w:val="000000"/>
                <w:sz w:val="23"/>
                <w:szCs w:val="23"/>
              </w:rPr>
              <w:br/>
              <w:t xml:space="preserve">    </w:t>
            </w:r>
            <w:r w:rsidRPr="000768A7">
              <w:rPr>
                <w:rFonts w:ascii="宋体" w:hAnsi="宋体" w:cs="宋体" w:hint="eastAsia"/>
                <w:i/>
                <w:iCs/>
                <w:color w:val="000000"/>
                <w:sz w:val="23"/>
                <w:szCs w:val="23"/>
              </w:rPr>
              <w:t>f0</w:t>
            </w:r>
            <w:r w:rsidRPr="000768A7">
              <w:rPr>
                <w:rFonts w:ascii="宋体" w:hAnsi="宋体" w:cs="宋体" w:hint="eastAsia"/>
                <w:color w:val="000000"/>
                <w:sz w:val="23"/>
                <w:szCs w:val="23"/>
              </w:rPr>
              <w:t>.</w:t>
            </w:r>
            <w:r w:rsidRPr="000768A7">
              <w:rPr>
                <w:rFonts w:ascii="宋体" w:hAnsi="宋体" w:cs="宋体" w:hint="eastAsia"/>
                <w:b/>
                <w:bCs/>
                <w:color w:val="660E7A"/>
                <w:sz w:val="23"/>
                <w:szCs w:val="23"/>
              </w:rPr>
              <w:t xml:space="preserve">num </w:t>
            </w:r>
            <w:r w:rsidRPr="000768A7">
              <w:rPr>
                <w:rFonts w:ascii="宋体" w:hAnsi="宋体" w:cs="宋体" w:hint="eastAsia"/>
                <w:color w:val="000000"/>
                <w:sz w:val="23"/>
                <w:szCs w:val="23"/>
              </w:rPr>
              <w:t xml:space="preserve">= </w:t>
            </w:r>
            <w:r w:rsidRPr="000768A7">
              <w:rPr>
                <w:rFonts w:ascii="宋体" w:hAnsi="宋体" w:cs="宋体" w:hint="eastAsia"/>
                <w:color w:val="0000FF"/>
                <w:sz w:val="23"/>
                <w:szCs w:val="23"/>
              </w:rPr>
              <w:t>1</w:t>
            </w:r>
            <w:r w:rsidRPr="000768A7">
              <w:rPr>
                <w:rFonts w:ascii="宋体" w:hAnsi="宋体" w:cs="宋体" w:hint="eastAsia"/>
                <w:color w:val="000000"/>
                <w:sz w:val="23"/>
                <w:szCs w:val="23"/>
              </w:rPr>
              <w:t>;</w:t>
            </w:r>
            <w:r w:rsidRPr="000768A7">
              <w:rPr>
                <w:rFonts w:ascii="宋体" w:hAnsi="宋体" w:cs="宋体" w:hint="eastAsia"/>
                <w:color w:val="000000"/>
                <w:sz w:val="23"/>
                <w:szCs w:val="23"/>
              </w:rPr>
              <w:br/>
              <w:t xml:space="preserve">    </w:t>
            </w:r>
            <w:r w:rsidRPr="000768A7">
              <w:rPr>
                <w:rFonts w:ascii="宋体" w:hAnsi="宋体" w:cs="宋体" w:hint="eastAsia"/>
                <w:b/>
                <w:bCs/>
                <w:i/>
                <w:iCs/>
                <w:color w:val="660E7A"/>
                <w:sz w:val="23"/>
                <w:szCs w:val="23"/>
              </w:rPr>
              <w:t>f0_arr</w:t>
            </w:r>
            <w:r w:rsidRPr="000768A7">
              <w:rPr>
                <w:rFonts w:ascii="宋体" w:hAnsi="宋体" w:cs="宋体" w:hint="eastAsia"/>
                <w:color w:val="000000"/>
                <w:sz w:val="23"/>
                <w:szCs w:val="23"/>
              </w:rPr>
              <w:t>[</w:t>
            </w:r>
            <w:r w:rsidRPr="000768A7">
              <w:rPr>
                <w:rFonts w:ascii="宋体" w:hAnsi="宋体" w:cs="宋体" w:hint="eastAsia"/>
                <w:color w:val="0000FF"/>
                <w:sz w:val="23"/>
                <w:szCs w:val="23"/>
              </w:rPr>
              <w:t>1</w:t>
            </w:r>
            <w:r w:rsidRPr="000768A7">
              <w:rPr>
                <w:rFonts w:ascii="宋体" w:hAnsi="宋体" w:cs="宋体" w:hint="eastAsia"/>
                <w:color w:val="000000"/>
                <w:sz w:val="23"/>
                <w:szCs w:val="23"/>
              </w:rPr>
              <w:t xml:space="preserve">] = </w:t>
            </w:r>
            <w:r w:rsidRPr="000768A7">
              <w:rPr>
                <w:rFonts w:ascii="宋体" w:hAnsi="宋体" w:cs="宋体" w:hint="eastAsia"/>
                <w:i/>
                <w:iCs/>
                <w:color w:val="000000"/>
                <w:sz w:val="23"/>
                <w:szCs w:val="23"/>
              </w:rPr>
              <w:t>f0</w:t>
            </w:r>
            <w:r w:rsidRPr="000768A7">
              <w:rPr>
                <w:rFonts w:ascii="宋体" w:hAnsi="宋体" w:cs="宋体" w:hint="eastAsia"/>
                <w:color w:val="000000"/>
                <w:sz w:val="23"/>
                <w:szCs w:val="23"/>
              </w:rPr>
              <w:t>;</w:t>
            </w:r>
            <w:r w:rsidRPr="000768A7">
              <w:rPr>
                <w:rFonts w:ascii="宋体" w:hAnsi="宋体" w:cs="宋体" w:hint="eastAsia"/>
                <w:color w:val="000000"/>
                <w:sz w:val="23"/>
                <w:szCs w:val="23"/>
              </w:rPr>
              <w:br/>
            </w:r>
            <w:r w:rsidRPr="000768A7">
              <w:rPr>
                <w:rFonts w:ascii="宋体" w:hAnsi="宋体" w:cs="宋体" w:hint="eastAsia"/>
                <w:color w:val="000000"/>
                <w:sz w:val="23"/>
                <w:szCs w:val="23"/>
              </w:rPr>
              <w:br/>
              <w:t xml:space="preserve">    </w:t>
            </w:r>
            <w:r w:rsidRPr="000768A7">
              <w:rPr>
                <w:rFonts w:ascii="宋体" w:hAnsi="宋体" w:cs="宋体" w:hint="eastAsia"/>
                <w:b/>
                <w:bCs/>
                <w:i/>
                <w:iCs/>
                <w:color w:val="660E7A"/>
                <w:sz w:val="23"/>
                <w:szCs w:val="23"/>
              </w:rPr>
              <w:t>console</w:t>
            </w:r>
            <w:r w:rsidRPr="000768A7">
              <w:rPr>
                <w:rFonts w:ascii="宋体" w:hAnsi="宋体" w:cs="宋体" w:hint="eastAsia"/>
                <w:color w:val="000000"/>
                <w:sz w:val="23"/>
                <w:szCs w:val="23"/>
              </w:rPr>
              <w:t>.</w:t>
            </w:r>
            <w:r w:rsidRPr="000768A7">
              <w:rPr>
                <w:rFonts w:ascii="宋体" w:hAnsi="宋体" w:cs="宋体" w:hint="eastAsia"/>
                <w:color w:val="7A7A43"/>
                <w:sz w:val="23"/>
                <w:szCs w:val="23"/>
              </w:rPr>
              <w:t>log</w:t>
            </w:r>
            <w:r w:rsidRPr="000768A7">
              <w:rPr>
                <w:rFonts w:ascii="宋体" w:hAnsi="宋体" w:cs="宋体" w:hint="eastAsia"/>
                <w:color w:val="000000"/>
                <w:sz w:val="23"/>
                <w:szCs w:val="23"/>
              </w:rPr>
              <w:t>(</w:t>
            </w:r>
            <w:r w:rsidRPr="000768A7">
              <w:rPr>
                <w:rFonts w:ascii="宋体" w:hAnsi="宋体" w:cs="宋体" w:hint="eastAsia"/>
                <w:b/>
                <w:bCs/>
                <w:i/>
                <w:iCs/>
                <w:color w:val="660E7A"/>
                <w:sz w:val="23"/>
                <w:szCs w:val="23"/>
              </w:rPr>
              <w:t>f0_arr</w:t>
            </w:r>
            <w:r w:rsidRPr="000768A7">
              <w:rPr>
                <w:rFonts w:ascii="宋体" w:hAnsi="宋体" w:cs="宋体" w:hint="eastAsia"/>
                <w:color w:val="000000"/>
                <w:sz w:val="23"/>
                <w:szCs w:val="23"/>
              </w:rPr>
              <w:t>);</w:t>
            </w:r>
            <w:r w:rsidRPr="000768A7">
              <w:rPr>
                <w:rFonts w:ascii="宋体" w:hAnsi="宋体" w:cs="宋体" w:hint="eastAsia"/>
                <w:color w:val="000000"/>
                <w:sz w:val="23"/>
                <w:szCs w:val="23"/>
              </w:rPr>
              <w:br/>
              <w:t>}</w:t>
            </w:r>
            <w:r w:rsidRPr="000768A7">
              <w:rPr>
                <w:rFonts w:ascii="宋体" w:hAnsi="宋体" w:cs="宋体" w:hint="eastAsia"/>
                <w:color w:val="000000"/>
                <w:sz w:val="23"/>
                <w:szCs w:val="23"/>
              </w:rPr>
              <w:br/>
            </w:r>
            <w:r w:rsidRPr="000768A7">
              <w:rPr>
                <w:rFonts w:ascii="宋体" w:hAnsi="宋体" w:cs="宋体" w:hint="eastAsia"/>
                <w:i/>
                <w:iCs/>
                <w:color w:val="000000"/>
                <w:sz w:val="23"/>
                <w:szCs w:val="23"/>
              </w:rPr>
              <w:t>f</w:t>
            </w:r>
            <w:r w:rsidRPr="000768A7">
              <w:rPr>
                <w:rFonts w:ascii="宋体" w:hAnsi="宋体" w:cs="宋体" w:hint="eastAsia"/>
                <w:color w:val="000000"/>
                <w:sz w:val="23"/>
                <w:szCs w:val="23"/>
              </w:rPr>
              <w:t>();</w:t>
            </w:r>
          </w:p>
        </w:tc>
      </w:tr>
    </w:tbl>
    <w:p w14:paraId="25A7E8F8" w14:textId="0723A27C" w:rsidR="000768A7" w:rsidRDefault="000768A7" w:rsidP="000768A7">
      <w:pPr>
        <w:pStyle w:val="a8"/>
        <w:ind w:left="840" w:firstLineChars="0" w:firstLine="0"/>
      </w:pPr>
      <w:r>
        <w:rPr>
          <w:rFonts w:hint="eastAsia"/>
        </w:rPr>
        <w:t>结果：</w:t>
      </w:r>
    </w:p>
    <w:p w14:paraId="7D1D11BC" w14:textId="3DA933D7" w:rsidR="000768A7" w:rsidRPr="000768A7" w:rsidRDefault="000768A7" w:rsidP="000768A7">
      <w:pPr>
        <w:pStyle w:val="a8"/>
        <w:ind w:left="840" w:firstLineChars="0" w:firstLine="0"/>
      </w:pPr>
      <w:r>
        <w:rPr>
          <w:noProof/>
        </w:rPr>
        <w:drawing>
          <wp:inline distT="0" distB="0" distL="0" distR="0" wp14:anchorId="1F36A709" wp14:editId="0EB2B547">
            <wp:extent cx="4457700" cy="3333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7700" cy="333375"/>
                    </a:xfrm>
                    <a:prstGeom prst="rect">
                      <a:avLst/>
                    </a:prstGeom>
                  </pic:spPr>
                </pic:pic>
              </a:graphicData>
            </a:graphic>
          </wp:inline>
        </w:drawing>
      </w:r>
    </w:p>
    <w:p w14:paraId="2C431276" w14:textId="1A739956" w:rsidR="00A4765B" w:rsidRDefault="00A65FDC" w:rsidP="00A65FDC">
      <w:pPr>
        <w:pStyle w:val="4"/>
      </w:pPr>
      <w:r>
        <w:rPr>
          <w:rFonts w:hint="eastAsia"/>
        </w:rPr>
        <w:t>数组</w:t>
      </w:r>
    </w:p>
    <w:p w14:paraId="5FCE3289" w14:textId="03E99A45" w:rsidR="00A65FDC" w:rsidRDefault="00A65FDC" w:rsidP="00A65FDC">
      <w:pPr>
        <w:pStyle w:val="5"/>
        <w:numPr>
          <w:ilvl w:val="0"/>
          <w:numId w:val="69"/>
        </w:numPr>
        <w:ind w:right="210"/>
      </w:pPr>
      <w:r>
        <w:rPr>
          <w:rFonts w:hint="eastAsia"/>
        </w:rPr>
        <w:t>扩展运算符</w:t>
      </w:r>
    </w:p>
    <w:p w14:paraId="53F4BD07" w14:textId="056BE908" w:rsidR="00AB129F" w:rsidRPr="00AB129F" w:rsidRDefault="00AB129F" w:rsidP="00AB129F">
      <w:pPr>
        <w:ind w:left="420" w:firstLine="420"/>
        <w:rPr>
          <w:rFonts w:ascii="Verdana" w:hAnsi="Verdana"/>
          <w:color w:val="333333"/>
          <w:sz w:val="23"/>
          <w:szCs w:val="23"/>
        </w:rPr>
      </w:pPr>
      <w:r>
        <w:rPr>
          <w:rFonts w:ascii="Verdana" w:hAnsi="Verdana"/>
          <w:color w:val="333333"/>
          <w:sz w:val="23"/>
          <w:szCs w:val="23"/>
        </w:rPr>
        <w:t>扩展运算符（</w:t>
      </w:r>
      <w:r>
        <w:rPr>
          <w:rFonts w:ascii="Verdana" w:hAnsi="Verdana"/>
          <w:color w:val="333333"/>
          <w:sz w:val="23"/>
          <w:szCs w:val="23"/>
        </w:rPr>
        <w:t>spread</w:t>
      </w:r>
      <w:r>
        <w:rPr>
          <w:rFonts w:ascii="Verdana" w:hAnsi="Verdana"/>
          <w:color w:val="333333"/>
          <w:sz w:val="23"/>
          <w:szCs w:val="23"/>
        </w:rPr>
        <w:t>）是三个点（</w:t>
      </w:r>
      <w:r>
        <w:rPr>
          <w:rStyle w:val="HTML"/>
          <w:rFonts w:ascii="Consolas" w:hAnsi="Consolas"/>
          <w:color w:val="C7254E"/>
          <w:shd w:val="clear" w:color="auto" w:fill="F9F2F4"/>
        </w:rPr>
        <w:t>...</w:t>
      </w:r>
      <w:r>
        <w:rPr>
          <w:rFonts w:ascii="Verdana" w:hAnsi="Verdana"/>
          <w:color w:val="333333"/>
          <w:sz w:val="23"/>
          <w:szCs w:val="23"/>
        </w:rPr>
        <w:t>）。它好比</w:t>
      </w:r>
      <w:r>
        <w:rPr>
          <w:rFonts w:ascii="Verdana" w:hAnsi="Verdana"/>
          <w:color w:val="333333"/>
          <w:sz w:val="23"/>
          <w:szCs w:val="23"/>
        </w:rPr>
        <w:t xml:space="preserve"> rest </w:t>
      </w:r>
      <w:r>
        <w:rPr>
          <w:rFonts w:ascii="Verdana" w:hAnsi="Verdana"/>
          <w:color w:val="333333"/>
          <w:sz w:val="23"/>
          <w:szCs w:val="23"/>
        </w:rPr>
        <w:t>参数的逆运算，将一个数组转为用逗号分隔的参数序列。</w:t>
      </w:r>
    </w:p>
    <w:tbl>
      <w:tblPr>
        <w:tblStyle w:val="ac"/>
        <w:tblW w:w="0" w:type="auto"/>
        <w:tblInd w:w="420" w:type="dxa"/>
        <w:tblLook w:val="04A0" w:firstRow="1" w:lastRow="0" w:firstColumn="1" w:lastColumn="0" w:noHBand="0" w:noVBand="1"/>
      </w:tblPr>
      <w:tblGrid>
        <w:gridCol w:w="7876"/>
      </w:tblGrid>
      <w:tr w:rsidR="00AB129F" w14:paraId="24FB8089" w14:textId="77777777" w:rsidTr="00AB129F">
        <w:tc>
          <w:tcPr>
            <w:tcW w:w="8296" w:type="dxa"/>
          </w:tcPr>
          <w:p w14:paraId="03A32628" w14:textId="57500574" w:rsidR="00AB129F" w:rsidRPr="00AB129F" w:rsidRDefault="00AB129F" w:rsidP="00AB129F">
            <w:pPr>
              <w:pStyle w:val="HTML0"/>
              <w:shd w:val="clear" w:color="auto" w:fill="FFFFFF"/>
              <w:rPr>
                <w:color w:val="000000"/>
                <w:sz w:val="23"/>
                <w:szCs w:val="23"/>
              </w:rPr>
            </w:pPr>
            <w:r>
              <w:rPr>
                <w:rFonts w:hint="eastAsia"/>
                <w:b/>
                <w:bCs/>
                <w:color w:val="000080"/>
                <w:sz w:val="23"/>
                <w:szCs w:val="23"/>
              </w:rPr>
              <w:t xml:space="preserve">function </w:t>
            </w:r>
            <w:r>
              <w:rPr>
                <w:rFonts w:hint="eastAsia"/>
                <w:i/>
                <w:iCs/>
                <w:color w:val="000000"/>
                <w:sz w:val="23"/>
                <w:szCs w:val="23"/>
              </w:rPr>
              <w:t>add</w:t>
            </w:r>
            <w:r>
              <w:rPr>
                <w:rFonts w:hint="eastAsia"/>
                <w:color w:val="000000"/>
                <w:sz w:val="23"/>
                <w:szCs w:val="23"/>
              </w:rPr>
              <w:t>(x, y) {</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x + y;</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const </w:t>
            </w:r>
            <w:r>
              <w:rPr>
                <w:rFonts w:hint="eastAsia"/>
                <w:b/>
                <w:bCs/>
                <w:i/>
                <w:iCs/>
                <w:color w:val="660E7A"/>
                <w:sz w:val="23"/>
                <w:szCs w:val="23"/>
              </w:rPr>
              <w:t xml:space="preserve">numbers </w:t>
            </w:r>
            <w:r>
              <w:rPr>
                <w:rFonts w:hint="eastAsia"/>
                <w:color w:val="000000"/>
                <w:sz w:val="23"/>
                <w:szCs w:val="23"/>
              </w:rPr>
              <w:t>= [</w:t>
            </w:r>
            <w:r>
              <w:rPr>
                <w:rFonts w:hint="eastAsia"/>
                <w:color w:val="0000FF"/>
                <w:sz w:val="23"/>
                <w:szCs w:val="23"/>
              </w:rPr>
              <w:t>4</w:t>
            </w:r>
            <w:r>
              <w:rPr>
                <w:rFonts w:hint="eastAsia"/>
                <w:color w:val="000000"/>
                <w:sz w:val="23"/>
                <w:szCs w:val="23"/>
              </w:rPr>
              <w:t xml:space="preserve">, </w:t>
            </w:r>
            <w:r>
              <w:rPr>
                <w:rFonts w:hint="eastAsia"/>
                <w:color w:val="0000FF"/>
                <w:sz w:val="23"/>
                <w:szCs w:val="23"/>
              </w:rPr>
              <w:t>38</w:t>
            </w:r>
            <w:r>
              <w:rPr>
                <w:rFonts w:hint="eastAsia"/>
                <w:color w:val="000000"/>
                <w:sz w:val="23"/>
                <w:szCs w:val="23"/>
              </w:rPr>
              <w:t>];</w:t>
            </w:r>
            <w:r>
              <w:rPr>
                <w:rFonts w:hint="eastAsia"/>
                <w:color w:val="000000"/>
                <w:sz w:val="23"/>
                <w:szCs w:val="23"/>
              </w:rPr>
              <w:br/>
            </w:r>
            <w:r>
              <w:rPr>
                <w:rFonts w:hint="eastAsia"/>
                <w:i/>
                <w:iCs/>
                <w:color w:val="000000"/>
                <w:sz w:val="23"/>
                <w:szCs w:val="23"/>
              </w:rPr>
              <w:t>add</w:t>
            </w:r>
            <w:r>
              <w:rPr>
                <w:rFonts w:hint="eastAsia"/>
                <w:color w:val="000000"/>
                <w:sz w:val="23"/>
                <w:szCs w:val="23"/>
              </w:rPr>
              <w:t>(...</w:t>
            </w:r>
            <w:r>
              <w:rPr>
                <w:rFonts w:hint="eastAsia"/>
                <w:b/>
                <w:bCs/>
                <w:i/>
                <w:iCs/>
                <w:color w:val="660E7A"/>
                <w:sz w:val="23"/>
                <w:szCs w:val="23"/>
              </w:rPr>
              <w:t>numbers</w:t>
            </w:r>
            <w:r>
              <w:rPr>
                <w:rFonts w:hint="eastAsia"/>
                <w:color w:val="000000"/>
                <w:sz w:val="23"/>
                <w:szCs w:val="23"/>
              </w:rPr>
              <w:t xml:space="preserve">) </w:t>
            </w:r>
            <w:r>
              <w:rPr>
                <w:rFonts w:hint="eastAsia"/>
                <w:i/>
                <w:iCs/>
                <w:color w:val="808080"/>
                <w:sz w:val="23"/>
                <w:szCs w:val="23"/>
              </w:rPr>
              <w:t>// 42</w:t>
            </w:r>
            <w:r>
              <w:rPr>
                <w:rFonts w:hint="eastAsia"/>
                <w:i/>
                <w:iCs/>
                <w:color w:val="808080"/>
                <w:sz w:val="23"/>
                <w:szCs w:val="23"/>
              </w:rPr>
              <w:br/>
            </w:r>
            <w:r>
              <w:rPr>
                <w:rFonts w:hint="eastAsia"/>
                <w:i/>
                <w:iCs/>
                <w:color w:val="808080"/>
                <w:sz w:val="23"/>
                <w:szCs w:val="23"/>
              </w:rPr>
              <w:br/>
            </w:r>
            <w:r>
              <w:rPr>
                <w:rFonts w:hint="eastAsia"/>
                <w:b/>
                <w:bCs/>
                <w:color w:val="000080"/>
                <w:sz w:val="23"/>
                <w:szCs w:val="23"/>
              </w:rPr>
              <w:t xml:space="preserve">function </w:t>
            </w:r>
            <w:r>
              <w:rPr>
                <w:rFonts w:hint="eastAsia"/>
                <w:i/>
                <w:iCs/>
                <w:color w:val="000000"/>
                <w:sz w:val="23"/>
                <w:szCs w:val="23"/>
              </w:rPr>
              <w:t>sum</w:t>
            </w:r>
            <w:r>
              <w:rPr>
                <w:rFonts w:hint="eastAsia"/>
                <w:color w:val="000000"/>
                <w:sz w:val="23"/>
                <w:szCs w:val="23"/>
              </w:rPr>
              <w:t>(...num) {</w:t>
            </w:r>
            <w:r>
              <w:rPr>
                <w:rFonts w:hint="eastAsia"/>
                <w:color w:val="000000"/>
                <w:sz w:val="23"/>
                <w:szCs w:val="23"/>
              </w:rPr>
              <w:br/>
              <w:t xml:space="preserve">    </w:t>
            </w:r>
            <w:r>
              <w:rPr>
                <w:rFonts w:hint="eastAsia"/>
                <w:i/>
                <w:iCs/>
                <w:color w:val="808080"/>
                <w:sz w:val="23"/>
                <w:szCs w:val="23"/>
              </w:rPr>
              <w:t>//code</w:t>
            </w:r>
            <w:r>
              <w:rPr>
                <w:rFonts w:hint="eastAsia"/>
                <w:i/>
                <w:iCs/>
                <w:color w:val="808080"/>
                <w:sz w:val="23"/>
                <w:szCs w:val="23"/>
              </w:rPr>
              <w:br/>
            </w:r>
            <w:r>
              <w:rPr>
                <w:rFonts w:hint="eastAsia"/>
                <w:color w:val="000000"/>
                <w:sz w:val="23"/>
                <w:szCs w:val="23"/>
              </w:rPr>
              <w:t>}</w:t>
            </w:r>
            <w:r>
              <w:rPr>
                <w:rFonts w:hint="eastAsia"/>
                <w:color w:val="000000"/>
                <w:sz w:val="23"/>
                <w:szCs w:val="23"/>
              </w:rPr>
              <w:br/>
            </w:r>
            <w:r>
              <w:rPr>
                <w:rFonts w:hint="eastAsia"/>
                <w:i/>
                <w:iCs/>
                <w:color w:val="000000"/>
                <w:sz w:val="23"/>
                <w:szCs w:val="23"/>
              </w:rPr>
              <w:t>sum</w:t>
            </w:r>
            <w:r>
              <w:rPr>
                <w:rFonts w:hint="eastAsia"/>
                <w:color w:val="000000"/>
                <w:sz w:val="23"/>
                <w:szCs w:val="23"/>
              </w:rPr>
              <w:t>(...</w:t>
            </w:r>
            <w:r>
              <w:rPr>
                <w:rFonts w:hint="eastAsia"/>
                <w:b/>
                <w:bCs/>
                <w:i/>
                <w:iCs/>
                <w:color w:val="660E7A"/>
                <w:sz w:val="23"/>
                <w:szCs w:val="23"/>
              </w:rPr>
              <w:t>numbers</w:t>
            </w:r>
            <w:r>
              <w:rPr>
                <w:rFonts w:hint="eastAsia"/>
                <w:color w:val="000000"/>
                <w:sz w:val="23"/>
                <w:szCs w:val="23"/>
              </w:rPr>
              <w:t>);</w:t>
            </w:r>
          </w:p>
        </w:tc>
      </w:tr>
    </w:tbl>
    <w:p w14:paraId="4D296B61" w14:textId="39A6E70F" w:rsidR="00AB129F" w:rsidRDefault="00887E5C" w:rsidP="007E2CB1">
      <w:pPr>
        <w:pStyle w:val="3"/>
      </w:pPr>
      <w:r>
        <w:rPr>
          <w:rFonts w:hint="eastAsia"/>
        </w:rPr>
        <w:lastRenderedPageBreak/>
        <w:t>Set、Map</w:t>
      </w:r>
    </w:p>
    <w:p w14:paraId="52FB057C" w14:textId="4DC0CB6E" w:rsidR="00887E5C" w:rsidRDefault="00887E5C" w:rsidP="00E66BED">
      <w:pPr>
        <w:pStyle w:val="4"/>
        <w:numPr>
          <w:ilvl w:val="0"/>
          <w:numId w:val="71"/>
        </w:numPr>
      </w:pPr>
      <w:r>
        <w:rPr>
          <w:rFonts w:hint="eastAsia"/>
        </w:rPr>
        <w:t>Set</w:t>
      </w:r>
    </w:p>
    <w:p w14:paraId="78491ACB" w14:textId="5B1819B2" w:rsidR="00887E5C" w:rsidRPr="004A440C" w:rsidRDefault="004A440C" w:rsidP="00E66BED">
      <w:pPr>
        <w:pStyle w:val="a8"/>
        <w:numPr>
          <w:ilvl w:val="0"/>
          <w:numId w:val="70"/>
        </w:numPr>
        <w:ind w:firstLineChars="0"/>
        <w:rPr>
          <w:rFonts w:ascii="Verdana" w:hAnsi="Verdana"/>
          <w:color w:val="333333"/>
          <w:sz w:val="23"/>
          <w:szCs w:val="23"/>
        </w:rPr>
      </w:pPr>
      <w:r w:rsidRPr="004A440C">
        <w:rPr>
          <w:rFonts w:ascii="Verdana" w:hAnsi="Verdana"/>
          <w:color w:val="333333"/>
          <w:sz w:val="23"/>
          <w:szCs w:val="23"/>
        </w:rPr>
        <w:t xml:space="preserve">Set </w:t>
      </w:r>
      <w:r w:rsidRPr="004A440C">
        <w:rPr>
          <w:rFonts w:ascii="Verdana" w:hAnsi="Verdana"/>
          <w:color w:val="333333"/>
          <w:sz w:val="23"/>
          <w:szCs w:val="23"/>
        </w:rPr>
        <w:t>本身是一个构造函数，用来生成</w:t>
      </w:r>
      <w:r w:rsidRPr="004A440C">
        <w:rPr>
          <w:rFonts w:ascii="Verdana" w:hAnsi="Verdana"/>
          <w:color w:val="333333"/>
          <w:sz w:val="23"/>
          <w:szCs w:val="23"/>
        </w:rPr>
        <w:t xml:space="preserve"> Set </w:t>
      </w:r>
      <w:r w:rsidRPr="004A440C">
        <w:rPr>
          <w:rFonts w:ascii="Verdana" w:hAnsi="Verdana"/>
          <w:color w:val="333333"/>
          <w:sz w:val="23"/>
          <w:szCs w:val="23"/>
        </w:rPr>
        <w:t>数据结构</w:t>
      </w:r>
      <w:r w:rsidRPr="004A440C">
        <w:rPr>
          <w:rFonts w:ascii="Verdana" w:hAnsi="Verdana" w:hint="eastAsia"/>
          <w:color w:val="333333"/>
          <w:sz w:val="23"/>
          <w:szCs w:val="23"/>
        </w:rPr>
        <w:t>，</w:t>
      </w:r>
      <w:r w:rsidRPr="004A440C">
        <w:rPr>
          <w:rFonts w:ascii="Verdana" w:hAnsi="Verdana"/>
          <w:color w:val="333333"/>
          <w:sz w:val="23"/>
          <w:szCs w:val="23"/>
        </w:rPr>
        <w:t>它类似于数组，但是成员的值都是唯一的，没有重复的值</w:t>
      </w:r>
    </w:p>
    <w:tbl>
      <w:tblPr>
        <w:tblStyle w:val="ac"/>
        <w:tblW w:w="0" w:type="auto"/>
        <w:tblInd w:w="846" w:type="dxa"/>
        <w:tblLook w:val="04A0" w:firstRow="1" w:lastRow="0" w:firstColumn="1" w:lastColumn="0" w:noHBand="0" w:noVBand="1"/>
      </w:tblPr>
      <w:tblGrid>
        <w:gridCol w:w="7450"/>
      </w:tblGrid>
      <w:tr w:rsidR="004A440C" w14:paraId="645087A2" w14:textId="77777777" w:rsidTr="004A440C">
        <w:tc>
          <w:tcPr>
            <w:tcW w:w="7450" w:type="dxa"/>
          </w:tcPr>
          <w:p w14:paraId="62A1629A" w14:textId="7CFBAD0C" w:rsidR="004A440C" w:rsidRPr="004A440C" w:rsidRDefault="004A440C" w:rsidP="004A440C">
            <w:pPr>
              <w:pStyle w:val="HTML0"/>
              <w:shd w:val="clear" w:color="auto" w:fill="FFFFFF"/>
              <w:rPr>
                <w:color w:val="000000"/>
                <w:sz w:val="23"/>
                <w:szCs w:val="23"/>
              </w:rPr>
            </w:pPr>
            <w:r>
              <w:rPr>
                <w:rFonts w:hint="eastAsia"/>
                <w:b/>
                <w:bCs/>
                <w:color w:val="000080"/>
                <w:sz w:val="23"/>
                <w:szCs w:val="23"/>
              </w:rPr>
              <w:t xml:space="preserve">const </w:t>
            </w:r>
            <w:r>
              <w:rPr>
                <w:rFonts w:hint="eastAsia"/>
                <w:b/>
                <w:bCs/>
                <w:i/>
                <w:iCs/>
                <w:color w:val="660E7A"/>
                <w:sz w:val="23"/>
                <w:szCs w:val="23"/>
              </w:rPr>
              <w:t xml:space="preserve">s </w:t>
            </w:r>
            <w:r>
              <w:rPr>
                <w:rFonts w:hint="eastAsia"/>
                <w:color w:val="000000"/>
                <w:sz w:val="23"/>
                <w:szCs w:val="23"/>
              </w:rPr>
              <w:t xml:space="preserve">= </w:t>
            </w:r>
            <w:r>
              <w:rPr>
                <w:rFonts w:hint="eastAsia"/>
                <w:b/>
                <w:bCs/>
                <w:color w:val="000080"/>
                <w:sz w:val="23"/>
                <w:szCs w:val="23"/>
              </w:rPr>
              <w:t xml:space="preserve">new </w:t>
            </w:r>
            <w:r>
              <w:rPr>
                <w:rFonts w:hint="eastAsia"/>
                <w:b/>
                <w:bCs/>
                <w:i/>
                <w:iCs/>
                <w:color w:val="660E7A"/>
                <w:sz w:val="23"/>
                <w:szCs w:val="23"/>
              </w:rPr>
              <w:t>Set</w:t>
            </w:r>
            <w:r>
              <w:rPr>
                <w:rFonts w:hint="eastAsia"/>
                <w:color w:val="000000"/>
                <w:sz w:val="23"/>
                <w:szCs w:val="23"/>
              </w:rPr>
              <w:t>([</w:t>
            </w:r>
            <w:r>
              <w:rPr>
                <w:rFonts w:hint="eastAsia"/>
                <w:color w:val="0000FF"/>
                <w:sz w:val="23"/>
                <w:szCs w:val="23"/>
              </w:rPr>
              <w:t>1</w:t>
            </w:r>
            <w:r>
              <w:rPr>
                <w:rFonts w:hint="eastAsia"/>
                <w:color w:val="000000"/>
                <w:sz w:val="23"/>
                <w:szCs w:val="23"/>
              </w:rPr>
              <w:t>,</w:t>
            </w:r>
            <w:r>
              <w:rPr>
                <w:rFonts w:hint="eastAsia"/>
                <w:color w:val="0000FF"/>
                <w:sz w:val="23"/>
                <w:szCs w:val="23"/>
              </w:rPr>
              <w:t>1</w:t>
            </w:r>
            <w:r>
              <w:rPr>
                <w:rFonts w:hint="eastAsia"/>
                <w:color w:val="000000"/>
                <w:sz w:val="23"/>
                <w:szCs w:val="23"/>
              </w:rPr>
              <w:t>,</w:t>
            </w:r>
            <w:r>
              <w:rPr>
                <w:rFonts w:hint="eastAsia"/>
                <w:color w:val="0000FF"/>
                <w:sz w:val="23"/>
                <w:szCs w:val="23"/>
              </w:rPr>
              <w:t>2</w:t>
            </w:r>
            <w:r>
              <w:rPr>
                <w:rFonts w:hint="eastAsia"/>
                <w:color w:val="000000"/>
                <w:sz w:val="23"/>
                <w:szCs w:val="23"/>
              </w:rPr>
              <w:t>,</w:t>
            </w:r>
            <w:r>
              <w:rPr>
                <w:rFonts w:hint="eastAsia"/>
                <w:color w:val="0000FF"/>
                <w:sz w:val="23"/>
                <w:szCs w:val="23"/>
              </w:rPr>
              <w:t>3</w:t>
            </w:r>
            <w:r>
              <w:rPr>
                <w:rFonts w:hint="eastAsia"/>
                <w:color w:val="000000"/>
                <w:sz w:val="23"/>
                <w:szCs w:val="23"/>
              </w:rPr>
              <w:t>]);</w:t>
            </w:r>
            <w:r>
              <w:rPr>
                <w:rFonts w:hint="eastAsia"/>
                <w:color w:val="000000"/>
                <w:sz w:val="23"/>
                <w:szCs w:val="23"/>
              </w:rPr>
              <w:br/>
              <w:t>[</w:t>
            </w:r>
            <w:r>
              <w:rPr>
                <w:rFonts w:hint="eastAsia"/>
                <w:color w:val="0000FF"/>
                <w:sz w:val="23"/>
                <w:szCs w:val="23"/>
              </w:rPr>
              <w:t>4</w:t>
            </w:r>
            <w:r>
              <w:rPr>
                <w:rFonts w:hint="eastAsia"/>
                <w:color w:val="000000"/>
                <w:sz w:val="23"/>
                <w:szCs w:val="23"/>
              </w:rPr>
              <w:t>,</w:t>
            </w:r>
            <w:r>
              <w:rPr>
                <w:rFonts w:hint="eastAsia"/>
                <w:color w:val="0000FF"/>
                <w:sz w:val="23"/>
                <w:szCs w:val="23"/>
              </w:rPr>
              <w:t>4</w:t>
            </w:r>
            <w:r>
              <w:rPr>
                <w:rFonts w:hint="eastAsia"/>
                <w:color w:val="000000"/>
                <w:sz w:val="23"/>
                <w:szCs w:val="23"/>
              </w:rPr>
              <w:t>,</w:t>
            </w:r>
            <w:r>
              <w:rPr>
                <w:rFonts w:hint="eastAsia"/>
                <w:color w:val="0000FF"/>
                <w:sz w:val="23"/>
                <w:szCs w:val="23"/>
              </w:rPr>
              <w:t>5</w:t>
            </w:r>
            <w:r>
              <w:rPr>
                <w:rFonts w:hint="eastAsia"/>
                <w:color w:val="000000"/>
                <w:sz w:val="23"/>
                <w:szCs w:val="23"/>
              </w:rPr>
              <w:t>,</w:t>
            </w:r>
            <w:r>
              <w:rPr>
                <w:rFonts w:hint="eastAsia"/>
                <w:color w:val="0000FF"/>
                <w:sz w:val="23"/>
                <w:szCs w:val="23"/>
              </w:rPr>
              <w:t>6</w:t>
            </w:r>
            <w:r>
              <w:rPr>
                <w:rFonts w:hint="eastAsia"/>
                <w:color w:val="000000"/>
                <w:sz w:val="23"/>
                <w:szCs w:val="23"/>
              </w:rPr>
              <w:t>].</w:t>
            </w:r>
            <w:r>
              <w:rPr>
                <w:rFonts w:hint="eastAsia"/>
                <w:color w:val="7A7A43"/>
                <w:sz w:val="23"/>
                <w:szCs w:val="23"/>
              </w:rPr>
              <w:t>forEach</w:t>
            </w:r>
            <w:r>
              <w:rPr>
                <w:rFonts w:hint="eastAsia"/>
                <w:color w:val="000000"/>
                <w:sz w:val="23"/>
                <w:szCs w:val="23"/>
              </w:rPr>
              <w:t>(</w:t>
            </w:r>
            <w:r>
              <w:rPr>
                <w:rFonts w:hint="eastAsia"/>
                <w:b/>
                <w:bCs/>
                <w:color w:val="660E7A"/>
                <w:sz w:val="23"/>
                <w:szCs w:val="23"/>
              </w:rPr>
              <w:t xml:space="preserve">x </w:t>
            </w:r>
            <w:r>
              <w:rPr>
                <w:rFonts w:hint="eastAsia"/>
                <w:color w:val="000000"/>
                <w:sz w:val="23"/>
                <w:szCs w:val="23"/>
              </w:rPr>
              <w:t>=&gt;</w:t>
            </w:r>
            <w:r>
              <w:rPr>
                <w:rFonts w:hint="eastAsia"/>
                <w:b/>
                <w:bCs/>
                <w:i/>
                <w:iCs/>
                <w:color w:val="660E7A"/>
                <w:sz w:val="23"/>
                <w:szCs w:val="23"/>
              </w:rPr>
              <w:t>s</w:t>
            </w:r>
            <w:r>
              <w:rPr>
                <w:rFonts w:hint="eastAsia"/>
                <w:color w:val="000000"/>
                <w:sz w:val="23"/>
                <w:szCs w:val="23"/>
              </w:rPr>
              <w:t>.</w:t>
            </w:r>
            <w:r>
              <w:rPr>
                <w:rFonts w:hint="eastAsia"/>
                <w:color w:val="7A7A43"/>
                <w:sz w:val="23"/>
                <w:szCs w:val="23"/>
              </w:rPr>
              <w:t>add</w:t>
            </w:r>
            <w:r>
              <w:rPr>
                <w:rFonts w:hint="eastAsia"/>
                <w:color w:val="000000"/>
                <w:sz w:val="23"/>
                <w:szCs w:val="23"/>
              </w:rPr>
              <w:t>(x));</w:t>
            </w:r>
            <w:r>
              <w:rPr>
                <w:rFonts w:hint="eastAsia"/>
                <w:color w:val="000000"/>
                <w:sz w:val="23"/>
                <w:szCs w:val="23"/>
              </w:rPr>
              <w:br/>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i/>
                <w:iCs/>
                <w:color w:val="660E7A"/>
                <w:sz w:val="23"/>
                <w:szCs w:val="23"/>
              </w:rPr>
              <w:t>s</w:t>
            </w:r>
            <w:r>
              <w:rPr>
                <w:rFonts w:hint="eastAsia"/>
                <w:color w:val="000000"/>
                <w:sz w:val="23"/>
                <w:szCs w:val="23"/>
              </w:rPr>
              <w:t>);</w:t>
            </w:r>
          </w:p>
        </w:tc>
      </w:tr>
    </w:tbl>
    <w:p w14:paraId="469E95BC" w14:textId="70C3B361" w:rsidR="004A440C" w:rsidRDefault="004A440C" w:rsidP="004A440C">
      <w:pPr>
        <w:ind w:left="420" w:firstLine="420"/>
      </w:pPr>
      <w:r>
        <w:rPr>
          <w:rFonts w:hint="eastAsia"/>
        </w:rPr>
        <w:t>结果：</w:t>
      </w:r>
    </w:p>
    <w:p w14:paraId="1EC58C52" w14:textId="21D6ACD9" w:rsidR="004A440C" w:rsidRDefault="004A440C" w:rsidP="004A440C">
      <w:pPr>
        <w:ind w:left="420" w:firstLine="420"/>
      </w:pPr>
      <w:r>
        <w:rPr>
          <w:noProof/>
        </w:rPr>
        <w:drawing>
          <wp:inline distT="0" distB="0" distL="0" distR="0" wp14:anchorId="247D949D" wp14:editId="00BB05B5">
            <wp:extent cx="1914525" cy="2952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4525" cy="295275"/>
                    </a:xfrm>
                    <a:prstGeom prst="rect">
                      <a:avLst/>
                    </a:prstGeom>
                  </pic:spPr>
                </pic:pic>
              </a:graphicData>
            </a:graphic>
          </wp:inline>
        </w:drawing>
      </w:r>
    </w:p>
    <w:p w14:paraId="28DC3769" w14:textId="2D180917" w:rsidR="00D84C53" w:rsidRDefault="00D84C53" w:rsidP="007E2CB1">
      <w:pPr>
        <w:pStyle w:val="4"/>
      </w:pPr>
      <w:r>
        <w:rPr>
          <w:rFonts w:hint="eastAsia"/>
        </w:rPr>
        <w:t>Map</w:t>
      </w:r>
    </w:p>
    <w:p w14:paraId="3B86050B" w14:textId="51C04DA3" w:rsidR="00D84C53" w:rsidRDefault="00D84C53" w:rsidP="00E66BED">
      <w:pPr>
        <w:pStyle w:val="a8"/>
        <w:numPr>
          <w:ilvl w:val="0"/>
          <w:numId w:val="70"/>
        </w:numPr>
        <w:ind w:firstLineChars="0"/>
      </w:pPr>
      <w:r w:rsidRPr="00D84C53">
        <w:t>Object 结构提供了“字符串—值”的对应，Map 结构提供了“值—值”的对应</w:t>
      </w:r>
    </w:p>
    <w:tbl>
      <w:tblPr>
        <w:tblStyle w:val="ac"/>
        <w:tblW w:w="0" w:type="auto"/>
        <w:tblInd w:w="840" w:type="dxa"/>
        <w:tblLook w:val="04A0" w:firstRow="1" w:lastRow="0" w:firstColumn="1" w:lastColumn="0" w:noHBand="0" w:noVBand="1"/>
      </w:tblPr>
      <w:tblGrid>
        <w:gridCol w:w="7456"/>
      </w:tblGrid>
      <w:tr w:rsidR="00D84C53" w14:paraId="30017E96" w14:textId="77777777" w:rsidTr="00D84C53">
        <w:tc>
          <w:tcPr>
            <w:tcW w:w="8296" w:type="dxa"/>
          </w:tcPr>
          <w:p w14:paraId="796843E4" w14:textId="3B678390" w:rsidR="00D84C53" w:rsidRPr="00A1094F" w:rsidRDefault="00A1094F" w:rsidP="00D84C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A1094F">
              <w:rPr>
                <w:rFonts w:ascii="宋体" w:hAnsi="宋体" w:cs="宋体" w:hint="eastAsia"/>
                <w:b/>
                <w:bCs/>
                <w:color w:val="000080"/>
                <w:sz w:val="23"/>
                <w:szCs w:val="23"/>
              </w:rPr>
              <w:t xml:space="preserve">const </w:t>
            </w:r>
            <w:r w:rsidRPr="00A1094F">
              <w:rPr>
                <w:rFonts w:ascii="宋体" w:hAnsi="宋体" w:cs="宋体" w:hint="eastAsia"/>
                <w:b/>
                <w:bCs/>
                <w:i/>
                <w:iCs/>
                <w:color w:val="660E7A"/>
                <w:sz w:val="23"/>
                <w:szCs w:val="23"/>
              </w:rPr>
              <w:t xml:space="preserve">m </w:t>
            </w:r>
            <w:r w:rsidRPr="00A1094F">
              <w:rPr>
                <w:rFonts w:ascii="宋体" w:hAnsi="宋体" w:cs="宋体" w:hint="eastAsia"/>
                <w:color w:val="000000"/>
                <w:sz w:val="23"/>
                <w:szCs w:val="23"/>
              </w:rPr>
              <w:t xml:space="preserve">= </w:t>
            </w:r>
            <w:r w:rsidRPr="00A1094F">
              <w:rPr>
                <w:rFonts w:ascii="宋体" w:hAnsi="宋体" w:cs="宋体" w:hint="eastAsia"/>
                <w:b/>
                <w:bCs/>
                <w:color w:val="000080"/>
                <w:sz w:val="23"/>
                <w:szCs w:val="23"/>
              </w:rPr>
              <w:t xml:space="preserve">new </w:t>
            </w:r>
            <w:r w:rsidRPr="00A1094F">
              <w:rPr>
                <w:rFonts w:ascii="宋体" w:hAnsi="宋体" w:cs="宋体" w:hint="eastAsia"/>
                <w:b/>
                <w:bCs/>
                <w:i/>
                <w:iCs/>
                <w:color w:val="660E7A"/>
                <w:sz w:val="23"/>
                <w:szCs w:val="23"/>
              </w:rPr>
              <w:t>Map</w:t>
            </w:r>
            <w:r w:rsidRPr="00A1094F">
              <w:rPr>
                <w:rFonts w:ascii="宋体" w:hAnsi="宋体" w:cs="宋体" w:hint="eastAsia"/>
                <w:color w:val="000000"/>
                <w:sz w:val="23"/>
                <w:szCs w:val="23"/>
              </w:rPr>
              <w:t>([[</w:t>
            </w:r>
            <w:r w:rsidRPr="00A1094F">
              <w:rPr>
                <w:rFonts w:ascii="宋体" w:hAnsi="宋体" w:cs="宋体" w:hint="eastAsia"/>
                <w:b/>
                <w:bCs/>
                <w:color w:val="008000"/>
                <w:sz w:val="23"/>
                <w:szCs w:val="23"/>
              </w:rPr>
              <w:t>'a'</w:t>
            </w:r>
            <w:r w:rsidRPr="00A1094F">
              <w:rPr>
                <w:rFonts w:ascii="宋体" w:hAnsi="宋体" w:cs="宋体" w:hint="eastAsia"/>
                <w:color w:val="000000"/>
                <w:sz w:val="23"/>
                <w:szCs w:val="23"/>
              </w:rPr>
              <w:t>,</w:t>
            </w:r>
            <w:r w:rsidRPr="00A1094F">
              <w:rPr>
                <w:rFonts w:ascii="宋体" w:hAnsi="宋体" w:cs="宋体" w:hint="eastAsia"/>
                <w:b/>
                <w:bCs/>
                <w:color w:val="008000"/>
                <w:sz w:val="23"/>
                <w:szCs w:val="23"/>
              </w:rPr>
              <w:t>'a'</w:t>
            </w:r>
            <w:r w:rsidRPr="00A1094F">
              <w:rPr>
                <w:rFonts w:ascii="宋体" w:hAnsi="宋体" w:cs="宋体" w:hint="eastAsia"/>
                <w:color w:val="000000"/>
                <w:sz w:val="23"/>
                <w:szCs w:val="23"/>
              </w:rPr>
              <w:t>],[</w:t>
            </w:r>
            <w:r w:rsidRPr="00A1094F">
              <w:rPr>
                <w:rFonts w:ascii="宋体" w:hAnsi="宋体" w:cs="宋体" w:hint="eastAsia"/>
                <w:b/>
                <w:bCs/>
                <w:color w:val="008000"/>
                <w:sz w:val="23"/>
                <w:szCs w:val="23"/>
              </w:rPr>
              <w:t>'b'</w:t>
            </w:r>
            <w:r w:rsidRPr="00A1094F">
              <w:rPr>
                <w:rFonts w:ascii="宋体" w:hAnsi="宋体" w:cs="宋体" w:hint="eastAsia"/>
                <w:color w:val="000000"/>
                <w:sz w:val="23"/>
                <w:szCs w:val="23"/>
              </w:rPr>
              <w:t>,</w:t>
            </w:r>
            <w:r w:rsidRPr="00A1094F">
              <w:rPr>
                <w:rFonts w:ascii="宋体" w:hAnsi="宋体" w:cs="宋体" w:hint="eastAsia"/>
                <w:b/>
                <w:bCs/>
                <w:color w:val="008000"/>
                <w:sz w:val="23"/>
                <w:szCs w:val="23"/>
              </w:rPr>
              <w:t>'b'</w:t>
            </w:r>
            <w:r w:rsidRPr="00A1094F">
              <w:rPr>
                <w:rFonts w:ascii="宋体" w:hAnsi="宋体" w:cs="宋体" w:hint="eastAsia"/>
                <w:color w:val="000000"/>
                <w:sz w:val="23"/>
                <w:szCs w:val="23"/>
              </w:rPr>
              <w:t>]]);</w:t>
            </w:r>
            <w:r w:rsidRPr="00A1094F">
              <w:rPr>
                <w:rFonts w:ascii="宋体" w:hAnsi="宋体" w:cs="宋体" w:hint="eastAsia"/>
                <w:color w:val="000000"/>
                <w:sz w:val="23"/>
                <w:szCs w:val="23"/>
              </w:rPr>
              <w:br/>
            </w:r>
            <w:r w:rsidRPr="00A1094F">
              <w:rPr>
                <w:rFonts w:ascii="宋体" w:hAnsi="宋体" w:cs="宋体" w:hint="eastAsia"/>
                <w:b/>
                <w:bCs/>
                <w:i/>
                <w:iCs/>
                <w:color w:val="660E7A"/>
                <w:sz w:val="23"/>
                <w:szCs w:val="23"/>
              </w:rPr>
              <w:t>m</w:t>
            </w:r>
            <w:r w:rsidRPr="00A1094F">
              <w:rPr>
                <w:rFonts w:ascii="宋体" w:hAnsi="宋体" w:cs="宋体" w:hint="eastAsia"/>
                <w:color w:val="000000"/>
                <w:sz w:val="23"/>
                <w:szCs w:val="23"/>
              </w:rPr>
              <w:t>.</w:t>
            </w:r>
            <w:r w:rsidRPr="00A1094F">
              <w:rPr>
                <w:rFonts w:ascii="宋体" w:hAnsi="宋体" w:cs="宋体" w:hint="eastAsia"/>
                <w:color w:val="7A7A43"/>
                <w:sz w:val="23"/>
                <w:szCs w:val="23"/>
              </w:rPr>
              <w:t>set</w:t>
            </w:r>
            <w:r w:rsidRPr="00A1094F">
              <w:rPr>
                <w:rFonts w:ascii="宋体" w:hAnsi="宋体" w:cs="宋体" w:hint="eastAsia"/>
                <w:color w:val="000000"/>
                <w:sz w:val="23"/>
                <w:szCs w:val="23"/>
              </w:rPr>
              <w:t>(</w:t>
            </w:r>
            <w:r w:rsidRPr="00A1094F">
              <w:rPr>
                <w:rFonts w:ascii="宋体" w:hAnsi="宋体" w:cs="宋体" w:hint="eastAsia"/>
                <w:b/>
                <w:bCs/>
                <w:color w:val="008000"/>
                <w:sz w:val="23"/>
                <w:szCs w:val="23"/>
              </w:rPr>
              <w:t>'c'</w:t>
            </w:r>
            <w:r w:rsidRPr="00A1094F">
              <w:rPr>
                <w:rFonts w:ascii="宋体" w:hAnsi="宋体" w:cs="宋体" w:hint="eastAsia"/>
                <w:color w:val="000000"/>
                <w:sz w:val="23"/>
                <w:szCs w:val="23"/>
              </w:rPr>
              <w:t>,</w:t>
            </w:r>
            <w:r w:rsidRPr="00A1094F">
              <w:rPr>
                <w:rFonts w:ascii="宋体" w:hAnsi="宋体" w:cs="宋体" w:hint="eastAsia"/>
                <w:b/>
                <w:bCs/>
                <w:color w:val="008000"/>
                <w:sz w:val="23"/>
                <w:szCs w:val="23"/>
              </w:rPr>
              <w:t>'c'</w:t>
            </w:r>
            <w:r w:rsidRPr="00A1094F">
              <w:rPr>
                <w:rFonts w:ascii="宋体" w:hAnsi="宋体" w:cs="宋体" w:hint="eastAsia"/>
                <w:color w:val="000000"/>
                <w:sz w:val="23"/>
                <w:szCs w:val="23"/>
              </w:rPr>
              <w:t>);</w:t>
            </w:r>
            <w:r w:rsidRPr="00A1094F">
              <w:rPr>
                <w:rFonts w:ascii="宋体" w:hAnsi="宋体" w:cs="宋体" w:hint="eastAsia"/>
                <w:color w:val="000000"/>
                <w:sz w:val="23"/>
                <w:szCs w:val="23"/>
              </w:rPr>
              <w:br/>
            </w:r>
            <w:r w:rsidRPr="00A1094F">
              <w:rPr>
                <w:rFonts w:ascii="宋体" w:hAnsi="宋体" w:cs="宋体" w:hint="eastAsia"/>
                <w:b/>
                <w:bCs/>
                <w:i/>
                <w:iCs/>
                <w:color w:val="660E7A"/>
                <w:sz w:val="23"/>
                <w:szCs w:val="23"/>
              </w:rPr>
              <w:t>console</w:t>
            </w:r>
            <w:r w:rsidRPr="00A1094F">
              <w:rPr>
                <w:rFonts w:ascii="宋体" w:hAnsi="宋体" w:cs="宋体" w:hint="eastAsia"/>
                <w:color w:val="000000"/>
                <w:sz w:val="23"/>
                <w:szCs w:val="23"/>
              </w:rPr>
              <w:t>.</w:t>
            </w:r>
            <w:r w:rsidRPr="00A1094F">
              <w:rPr>
                <w:rFonts w:ascii="宋体" w:hAnsi="宋体" w:cs="宋体" w:hint="eastAsia"/>
                <w:color w:val="7A7A43"/>
                <w:sz w:val="23"/>
                <w:szCs w:val="23"/>
              </w:rPr>
              <w:t>log</w:t>
            </w:r>
            <w:r w:rsidRPr="00A1094F">
              <w:rPr>
                <w:rFonts w:ascii="宋体" w:hAnsi="宋体" w:cs="宋体" w:hint="eastAsia"/>
                <w:color w:val="000000"/>
                <w:sz w:val="23"/>
                <w:szCs w:val="23"/>
              </w:rPr>
              <w:t>(</w:t>
            </w:r>
            <w:r w:rsidRPr="00A1094F">
              <w:rPr>
                <w:rFonts w:ascii="宋体" w:hAnsi="宋体" w:cs="宋体" w:hint="eastAsia"/>
                <w:b/>
                <w:bCs/>
                <w:i/>
                <w:iCs/>
                <w:color w:val="660E7A"/>
                <w:sz w:val="23"/>
                <w:szCs w:val="23"/>
              </w:rPr>
              <w:t>m</w:t>
            </w:r>
            <w:r w:rsidRPr="00A1094F">
              <w:rPr>
                <w:rFonts w:ascii="宋体" w:hAnsi="宋体" w:cs="宋体" w:hint="eastAsia"/>
                <w:color w:val="000000"/>
                <w:sz w:val="23"/>
                <w:szCs w:val="23"/>
              </w:rPr>
              <w:t>.</w:t>
            </w:r>
            <w:r w:rsidRPr="00A1094F">
              <w:rPr>
                <w:rFonts w:ascii="宋体" w:hAnsi="宋体" w:cs="宋体" w:hint="eastAsia"/>
                <w:color w:val="7A7A43"/>
                <w:sz w:val="23"/>
                <w:szCs w:val="23"/>
              </w:rPr>
              <w:t>get</w:t>
            </w:r>
            <w:r w:rsidRPr="00A1094F">
              <w:rPr>
                <w:rFonts w:ascii="宋体" w:hAnsi="宋体" w:cs="宋体" w:hint="eastAsia"/>
                <w:color w:val="000000"/>
                <w:sz w:val="23"/>
                <w:szCs w:val="23"/>
              </w:rPr>
              <w:t>(</w:t>
            </w:r>
            <w:r w:rsidRPr="00A1094F">
              <w:rPr>
                <w:rFonts w:ascii="宋体" w:hAnsi="宋体" w:cs="宋体" w:hint="eastAsia"/>
                <w:b/>
                <w:bCs/>
                <w:color w:val="008000"/>
                <w:sz w:val="23"/>
                <w:szCs w:val="23"/>
              </w:rPr>
              <w:t>'c'</w:t>
            </w:r>
            <w:r w:rsidRPr="00A1094F">
              <w:rPr>
                <w:rFonts w:ascii="宋体" w:hAnsi="宋体" w:cs="宋体" w:hint="eastAsia"/>
                <w:color w:val="000000"/>
                <w:sz w:val="23"/>
                <w:szCs w:val="23"/>
              </w:rPr>
              <w:t>));</w:t>
            </w:r>
          </w:p>
        </w:tc>
      </w:tr>
    </w:tbl>
    <w:p w14:paraId="08F55B3B" w14:textId="64A50F86" w:rsidR="0051540A" w:rsidRDefault="0051540A" w:rsidP="008700CD">
      <w:pPr>
        <w:pStyle w:val="3"/>
      </w:pPr>
      <w:r>
        <w:rPr>
          <w:rFonts w:hint="eastAsia"/>
        </w:rPr>
        <w:t>promise</w:t>
      </w:r>
    </w:p>
    <w:p w14:paraId="2B5167D0" w14:textId="6F90485A" w:rsidR="0051540A" w:rsidRDefault="009C53EA" w:rsidP="00315AED">
      <w:pPr>
        <w:pStyle w:val="4"/>
        <w:numPr>
          <w:ilvl w:val="0"/>
          <w:numId w:val="136"/>
        </w:numPr>
      </w:pPr>
      <w:r>
        <w:rPr>
          <w:rFonts w:hint="eastAsia"/>
        </w:rPr>
        <w:t>基本用法</w:t>
      </w:r>
    </w:p>
    <w:tbl>
      <w:tblPr>
        <w:tblStyle w:val="ac"/>
        <w:tblW w:w="0" w:type="auto"/>
        <w:tblInd w:w="420" w:type="dxa"/>
        <w:tblLook w:val="04A0" w:firstRow="1" w:lastRow="0" w:firstColumn="1" w:lastColumn="0" w:noHBand="0" w:noVBand="1"/>
      </w:tblPr>
      <w:tblGrid>
        <w:gridCol w:w="7876"/>
      </w:tblGrid>
      <w:tr w:rsidR="0038022A" w14:paraId="55FC3DBE" w14:textId="77777777" w:rsidTr="0038022A">
        <w:tc>
          <w:tcPr>
            <w:tcW w:w="8296" w:type="dxa"/>
          </w:tcPr>
          <w:p w14:paraId="06CF33A0" w14:textId="2D68A087" w:rsidR="0038022A" w:rsidRPr="00E53300" w:rsidRDefault="00E53300" w:rsidP="001677F8">
            <w:pPr>
              <w:pStyle w:val="HTML0"/>
              <w:shd w:val="clear" w:color="auto" w:fill="FFFFFF"/>
              <w:rPr>
                <w:color w:val="000000"/>
                <w:sz w:val="23"/>
                <w:szCs w:val="23"/>
              </w:rPr>
            </w:pPr>
            <w:r>
              <w:rPr>
                <w:rFonts w:hint="eastAsia"/>
                <w:b/>
                <w:bCs/>
                <w:color w:val="000080"/>
                <w:sz w:val="23"/>
                <w:szCs w:val="23"/>
              </w:rPr>
              <w:t xml:space="preserve">let </w:t>
            </w:r>
            <w:r>
              <w:rPr>
                <w:rFonts w:hint="eastAsia"/>
                <w:color w:val="458383"/>
                <w:sz w:val="23"/>
                <w:szCs w:val="23"/>
              </w:rPr>
              <w:t xml:space="preserve">fsModule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'fs'</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w:t>
            </w:r>
            <w:r>
              <w:rPr>
                <w:rFonts w:hint="eastAsia"/>
                <w:i/>
                <w:iCs/>
                <w:color w:val="808080"/>
                <w:sz w:val="23"/>
                <w:szCs w:val="23"/>
              </w:rPr>
              <w:br/>
              <w:t>* 1. 创建promise对象，</w:t>
            </w:r>
            <w:r w:rsidR="00706738">
              <w:rPr>
                <w:rFonts w:hint="eastAsia"/>
                <w:i/>
                <w:iCs/>
                <w:color w:val="808080"/>
                <w:sz w:val="23"/>
                <w:szCs w:val="23"/>
              </w:rPr>
              <w:t>向</w:t>
            </w:r>
            <w:r>
              <w:rPr>
                <w:rFonts w:hint="eastAsia"/>
                <w:i/>
                <w:iCs/>
                <w:color w:val="808080"/>
                <w:sz w:val="23"/>
                <w:szCs w:val="23"/>
              </w:rPr>
              <w:t>传入promise对象</w:t>
            </w:r>
            <w:r w:rsidR="00706738">
              <w:rPr>
                <w:rFonts w:hint="eastAsia"/>
                <w:i/>
                <w:iCs/>
                <w:color w:val="808080"/>
                <w:sz w:val="23"/>
                <w:szCs w:val="23"/>
              </w:rPr>
              <w:t>传入</w:t>
            </w:r>
            <w:r>
              <w:rPr>
                <w:rFonts w:hint="eastAsia"/>
                <w:i/>
                <w:iCs/>
                <w:color w:val="808080"/>
                <w:sz w:val="23"/>
                <w:szCs w:val="23"/>
              </w:rPr>
              <w:t>回调函数，</w:t>
            </w:r>
            <w:r>
              <w:rPr>
                <w:rFonts w:hint="eastAsia"/>
                <w:i/>
                <w:iCs/>
                <w:color w:val="808080"/>
                <w:sz w:val="23"/>
                <w:szCs w:val="23"/>
              </w:rPr>
              <w:br/>
              <w:t>*     在该</w:t>
            </w:r>
            <w:r w:rsidR="00706738">
              <w:rPr>
                <w:rFonts w:hint="eastAsia"/>
                <w:i/>
                <w:iCs/>
                <w:color w:val="808080"/>
                <w:sz w:val="23"/>
                <w:szCs w:val="23"/>
              </w:rPr>
              <w:t>回调</w:t>
            </w:r>
            <w:r>
              <w:rPr>
                <w:rFonts w:hint="eastAsia"/>
                <w:i/>
                <w:iCs/>
                <w:color w:val="808080"/>
                <w:sz w:val="23"/>
                <w:szCs w:val="23"/>
              </w:rPr>
              <w:t>函数中执行异步操作</w:t>
            </w:r>
            <w:r>
              <w:rPr>
                <w:rFonts w:hint="eastAsia"/>
                <w:i/>
                <w:iCs/>
                <w:color w:val="808080"/>
                <w:sz w:val="23"/>
                <w:szCs w:val="23"/>
              </w:rPr>
              <w:br/>
              <w:t>* 2. 当异步执行成功或失败时，自行调用通过参数传入</w:t>
            </w:r>
            <w:r>
              <w:rPr>
                <w:rFonts w:hint="eastAsia"/>
                <w:i/>
                <w:iCs/>
                <w:color w:val="808080"/>
                <w:sz w:val="23"/>
                <w:szCs w:val="23"/>
              </w:rPr>
              <w:br/>
              <w:t>*    的成功的回调函数resolve和失败的会到函数reject</w:t>
            </w:r>
            <w:r>
              <w:rPr>
                <w:rFonts w:hint="eastAsia"/>
                <w:i/>
                <w:iCs/>
                <w:color w:val="808080"/>
                <w:sz w:val="23"/>
                <w:szCs w:val="23"/>
              </w:rPr>
              <w:br/>
              <w:t>* 3. promise对象的回调函数在promise对象创建后会立即执行</w:t>
            </w:r>
            <w:r>
              <w:rPr>
                <w:rFonts w:hint="eastAsia"/>
                <w:i/>
                <w:iCs/>
                <w:color w:val="808080"/>
                <w:sz w:val="23"/>
                <w:szCs w:val="23"/>
              </w:rPr>
              <w:br/>
              <w:t xml:space="preserve"> */</w:t>
            </w:r>
            <w:r>
              <w:rPr>
                <w:rFonts w:hint="eastAsia"/>
                <w:i/>
                <w:iCs/>
                <w:color w:val="808080"/>
                <w:sz w:val="23"/>
                <w:szCs w:val="23"/>
              </w:rPr>
              <w:br/>
            </w:r>
            <w:r>
              <w:rPr>
                <w:rFonts w:hint="eastAsia"/>
                <w:b/>
                <w:bCs/>
                <w:color w:val="000080"/>
                <w:sz w:val="23"/>
                <w:szCs w:val="23"/>
              </w:rPr>
              <w:t xml:space="preserve">let </w:t>
            </w:r>
            <w:r>
              <w:rPr>
                <w:rFonts w:hint="eastAsia"/>
                <w:color w:val="458383"/>
                <w:sz w:val="23"/>
                <w:szCs w:val="23"/>
              </w:rPr>
              <w:t xml:space="preserve">promiseObj </w:t>
            </w:r>
            <w:r>
              <w:rPr>
                <w:rFonts w:hint="eastAsia"/>
                <w:color w:val="000000"/>
                <w:sz w:val="23"/>
                <w:szCs w:val="23"/>
              </w:rPr>
              <w:t xml:space="preserve">= </w:t>
            </w:r>
            <w:r>
              <w:rPr>
                <w:rFonts w:hint="eastAsia"/>
                <w:b/>
                <w:bCs/>
                <w:color w:val="000080"/>
                <w:sz w:val="23"/>
                <w:szCs w:val="23"/>
              </w:rPr>
              <w:t xml:space="preserve">new </w:t>
            </w:r>
            <w:r>
              <w:rPr>
                <w:rFonts w:hint="eastAsia"/>
                <w:b/>
                <w:bCs/>
                <w:i/>
                <w:iCs/>
                <w:color w:val="660E7A"/>
                <w:sz w:val="23"/>
                <w:szCs w:val="23"/>
              </w:rPr>
              <w:t>Promise</w:t>
            </w:r>
            <w:r>
              <w:rPr>
                <w:rFonts w:hint="eastAsia"/>
                <w:color w:val="000000"/>
                <w:sz w:val="23"/>
                <w:szCs w:val="23"/>
              </w:rPr>
              <w:t>((resolve,reject)=&gt;{</w:t>
            </w:r>
            <w:r>
              <w:rPr>
                <w:rFonts w:hint="eastAsia"/>
                <w:color w:val="000000"/>
                <w:sz w:val="23"/>
                <w:szCs w:val="23"/>
              </w:rPr>
              <w:br/>
              <w:t xml:space="preserve">    </w:t>
            </w:r>
            <w:r>
              <w:rPr>
                <w:rFonts w:hint="eastAsia"/>
                <w:color w:val="458383"/>
                <w:sz w:val="23"/>
                <w:szCs w:val="23"/>
              </w:rPr>
              <w:t>fsModule</w:t>
            </w:r>
            <w:r>
              <w:rPr>
                <w:rFonts w:hint="eastAsia"/>
                <w:color w:val="000000"/>
                <w:sz w:val="23"/>
                <w:szCs w:val="23"/>
              </w:rPr>
              <w:t>.</w:t>
            </w:r>
            <w:r>
              <w:rPr>
                <w:rFonts w:hint="eastAsia"/>
                <w:color w:val="7A7A43"/>
                <w:sz w:val="23"/>
                <w:szCs w:val="23"/>
              </w:rPr>
              <w:t>stat</w:t>
            </w:r>
            <w:r>
              <w:rPr>
                <w:rFonts w:hint="eastAsia"/>
                <w:color w:val="000000"/>
                <w:sz w:val="23"/>
                <w:szCs w:val="23"/>
              </w:rPr>
              <w:t>(</w:t>
            </w:r>
            <w:r>
              <w:rPr>
                <w:rFonts w:hint="eastAsia"/>
                <w:b/>
                <w:bCs/>
                <w:color w:val="008000"/>
                <w:sz w:val="23"/>
                <w:szCs w:val="23"/>
              </w:rPr>
              <w:t>'app.js'</w:t>
            </w:r>
            <w:r>
              <w:rPr>
                <w:rFonts w:hint="eastAsia"/>
                <w:color w:val="000000"/>
                <w:sz w:val="23"/>
                <w:szCs w:val="23"/>
              </w:rPr>
              <w:t>,(err,stats)=&gt;{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reject(err);</w:t>
            </w:r>
            <w:r>
              <w:rPr>
                <w:rFonts w:hint="eastAsia"/>
                <w:color w:val="000000"/>
                <w:sz w:val="23"/>
                <w:szCs w:val="23"/>
              </w:rPr>
              <w:br/>
              <w:t xml:space="preserve">        </w:t>
            </w:r>
            <w:r>
              <w:rPr>
                <w:rFonts w:hint="eastAsia"/>
                <w:b/>
                <w:bCs/>
                <w:color w:val="000080"/>
                <w:sz w:val="23"/>
                <w:szCs w:val="23"/>
              </w:rPr>
              <w:t>else</w:t>
            </w:r>
            <w:r>
              <w:rPr>
                <w:rFonts w:hint="eastAsia"/>
                <w:b/>
                <w:bCs/>
                <w:color w:val="000080"/>
                <w:sz w:val="23"/>
                <w:szCs w:val="23"/>
              </w:rPr>
              <w:br/>
              <w:t xml:space="preserve">            </w:t>
            </w:r>
            <w:r>
              <w:rPr>
                <w:rFonts w:hint="eastAsia"/>
                <w:color w:val="000000"/>
                <w:sz w:val="23"/>
                <w:szCs w:val="23"/>
              </w:rPr>
              <w:t>resolve(stats);</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t>});</w:t>
            </w:r>
            <w:r>
              <w:rPr>
                <w:rFonts w:hint="eastAsia"/>
                <w:color w:val="000000"/>
                <w:sz w:val="23"/>
                <w:szCs w:val="23"/>
              </w:rPr>
              <w:br/>
            </w:r>
            <w:r>
              <w:rPr>
                <w:rFonts w:hint="eastAsia"/>
                <w:i/>
                <w:iCs/>
                <w:color w:val="808080"/>
                <w:sz w:val="23"/>
                <w:szCs w:val="23"/>
              </w:rPr>
              <w:t>/*</w:t>
            </w:r>
            <w:r>
              <w:rPr>
                <w:rFonts w:hint="eastAsia"/>
                <w:i/>
                <w:iCs/>
                <w:color w:val="808080"/>
                <w:sz w:val="23"/>
                <w:szCs w:val="23"/>
              </w:rPr>
              <w:br/>
              <w:t>* 1. then方法用来指定promise对象的回调函数的resolve和</w:t>
            </w:r>
            <w:r>
              <w:rPr>
                <w:rFonts w:hint="eastAsia"/>
                <w:i/>
                <w:iCs/>
                <w:color w:val="808080"/>
                <w:sz w:val="23"/>
                <w:szCs w:val="23"/>
              </w:rPr>
              <w:br/>
              <w:t>*    reject参数</w:t>
            </w:r>
            <w:r>
              <w:rPr>
                <w:rFonts w:hint="eastAsia"/>
                <w:i/>
                <w:iCs/>
                <w:color w:val="808080"/>
                <w:sz w:val="23"/>
                <w:szCs w:val="23"/>
              </w:rPr>
              <w:br/>
              <w:t>* 2. then方法的第1个参数用来指定resolve参数，该参数是必选的</w:t>
            </w:r>
            <w:r>
              <w:rPr>
                <w:rFonts w:hint="eastAsia"/>
                <w:i/>
                <w:iCs/>
                <w:color w:val="808080"/>
                <w:sz w:val="23"/>
                <w:szCs w:val="23"/>
              </w:rPr>
              <w:br/>
              <w:t>*    第2个参数用来指定reject参数，该参数是可选的</w:t>
            </w:r>
            <w:r>
              <w:rPr>
                <w:rFonts w:hint="eastAsia"/>
                <w:i/>
                <w:iCs/>
                <w:color w:val="808080"/>
                <w:sz w:val="23"/>
                <w:szCs w:val="23"/>
              </w:rPr>
              <w:br/>
              <w:t>* 3. 当promise对象的异步操作完成后调用resolve或reject</w:t>
            </w:r>
            <w:r w:rsidR="00B85D10">
              <w:rPr>
                <w:rFonts w:hint="eastAsia"/>
                <w:i/>
                <w:iCs/>
                <w:color w:val="808080"/>
                <w:sz w:val="23"/>
                <w:szCs w:val="23"/>
              </w:rPr>
              <w:t>参数</w:t>
            </w:r>
            <w:r>
              <w:rPr>
                <w:rFonts w:hint="eastAsia"/>
                <w:i/>
                <w:iCs/>
                <w:color w:val="808080"/>
                <w:sz w:val="23"/>
                <w:szCs w:val="23"/>
              </w:rPr>
              <w:t>方法时</w:t>
            </w:r>
            <w:r>
              <w:rPr>
                <w:rFonts w:hint="eastAsia"/>
                <w:i/>
                <w:iCs/>
                <w:color w:val="808080"/>
                <w:sz w:val="23"/>
                <w:szCs w:val="23"/>
              </w:rPr>
              <w:br/>
              <w:t>*    then方法参数指定的回调函数才会被调用</w:t>
            </w:r>
            <w:r>
              <w:rPr>
                <w:rFonts w:hint="eastAsia"/>
                <w:i/>
                <w:iCs/>
                <w:color w:val="808080"/>
                <w:sz w:val="23"/>
                <w:szCs w:val="23"/>
              </w:rPr>
              <w:br/>
              <w:t xml:space="preserve"> */</w:t>
            </w:r>
            <w:r>
              <w:rPr>
                <w:rFonts w:hint="eastAsia"/>
                <w:i/>
                <w:iCs/>
                <w:color w:val="808080"/>
                <w:sz w:val="23"/>
                <w:szCs w:val="23"/>
              </w:rPr>
              <w:br/>
            </w:r>
            <w:r>
              <w:rPr>
                <w:rFonts w:hint="eastAsia"/>
                <w:color w:val="458383"/>
                <w:sz w:val="23"/>
                <w:szCs w:val="23"/>
              </w:rPr>
              <w:t>promiseObj</w:t>
            </w:r>
            <w:r>
              <w:rPr>
                <w:rFonts w:hint="eastAsia"/>
                <w:color w:val="000000"/>
                <w:sz w:val="23"/>
                <w:szCs w:val="23"/>
              </w:rPr>
              <w:t>.</w:t>
            </w:r>
            <w:r>
              <w:rPr>
                <w:rFonts w:hint="eastAsia"/>
                <w:color w:val="7A7A43"/>
                <w:sz w:val="23"/>
                <w:szCs w:val="23"/>
              </w:rPr>
              <w:t>then</w:t>
            </w:r>
            <w:r>
              <w:rPr>
                <w:rFonts w:hint="eastAsia"/>
                <w:color w:val="000000"/>
                <w:sz w:val="23"/>
                <w:szCs w:val="23"/>
              </w:rPr>
              <w:t>((data)=&gt;{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`是否为文件：</w:t>
            </w:r>
            <w:r>
              <w:rPr>
                <w:rFonts w:hint="eastAsia"/>
                <w:color w:val="000000"/>
                <w:sz w:val="23"/>
                <w:szCs w:val="23"/>
              </w:rPr>
              <w:t>${data.</w:t>
            </w:r>
            <w:r>
              <w:rPr>
                <w:rFonts w:hint="eastAsia"/>
                <w:color w:val="7A7A43"/>
                <w:sz w:val="23"/>
                <w:szCs w:val="23"/>
              </w:rPr>
              <w:t>isFile</w:t>
            </w:r>
            <w:r>
              <w:rPr>
                <w:rFonts w:hint="eastAsia"/>
                <w:color w:val="000000"/>
                <w:sz w:val="23"/>
                <w:szCs w:val="23"/>
              </w:rPr>
              <w: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`是否为目录：</w:t>
            </w:r>
            <w:r>
              <w:rPr>
                <w:rFonts w:hint="eastAsia"/>
                <w:color w:val="000000"/>
                <w:sz w:val="23"/>
                <w:szCs w:val="23"/>
              </w:rPr>
              <w:t>${data.</w:t>
            </w:r>
            <w:r>
              <w:rPr>
                <w:rFonts w:hint="eastAsia"/>
                <w:color w:val="7A7A43"/>
                <w:sz w:val="23"/>
                <w:szCs w:val="23"/>
              </w:rPr>
              <w:t>isDirectory</w:t>
            </w:r>
            <w:r>
              <w:rPr>
                <w:rFonts w:hint="eastAsia"/>
                <w:color w:val="000000"/>
                <w:sz w:val="23"/>
                <w:szCs w:val="23"/>
              </w:rPr>
              <w:t>()}</w:t>
            </w:r>
            <w:r>
              <w:rPr>
                <w:rFonts w:hint="eastAsia"/>
                <w:b/>
                <w:bCs/>
                <w:color w:val="008000"/>
                <w:sz w:val="23"/>
                <w:szCs w:val="23"/>
              </w:rPr>
              <w:t>`</w:t>
            </w:r>
            <w:r>
              <w:rPr>
                <w:rFonts w:hint="eastAsia"/>
                <w:color w:val="000000"/>
                <w:sz w:val="23"/>
                <w:szCs w:val="23"/>
              </w:rPr>
              <w:t>);</w:t>
            </w:r>
            <w:r>
              <w:rPr>
                <w:rFonts w:hint="eastAsia"/>
                <w:color w:val="000000"/>
                <w:sz w:val="23"/>
                <w:szCs w:val="23"/>
              </w:rPr>
              <w:br/>
              <w:t>},(err)=&gt;{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(err);</w:t>
            </w:r>
            <w:r>
              <w:rPr>
                <w:rFonts w:hint="eastAsia"/>
                <w:color w:val="000000"/>
                <w:sz w:val="23"/>
                <w:szCs w:val="23"/>
              </w:rPr>
              <w:br/>
              <w:t>});</w:t>
            </w:r>
          </w:p>
        </w:tc>
      </w:tr>
    </w:tbl>
    <w:p w14:paraId="4973E12B" w14:textId="213BCC1C" w:rsidR="00706738" w:rsidRDefault="00706738" w:rsidP="00706738"/>
    <w:p w14:paraId="108BAA88" w14:textId="4BCBC8A7" w:rsidR="0049450B" w:rsidRDefault="00706738" w:rsidP="00BA64D3">
      <w:pPr>
        <w:pStyle w:val="4"/>
      </w:pPr>
      <w:r>
        <w:rPr>
          <w:rFonts w:hint="eastAsia"/>
        </w:rPr>
        <w:t>resolve</w:t>
      </w:r>
      <w:r w:rsidR="00B85D10">
        <w:rPr>
          <w:rFonts w:hint="eastAsia"/>
        </w:rPr>
        <w:t>参数方法</w:t>
      </w:r>
    </w:p>
    <w:p w14:paraId="085E452F" w14:textId="7E93E4BC" w:rsidR="00246C74" w:rsidRPr="00246C74" w:rsidRDefault="00246C74" w:rsidP="00315AED">
      <w:pPr>
        <w:pStyle w:val="5"/>
        <w:numPr>
          <w:ilvl w:val="0"/>
          <w:numId w:val="137"/>
        </w:numPr>
        <w:ind w:right="210"/>
      </w:pPr>
      <w:r>
        <w:rPr>
          <w:rFonts w:hint="eastAsia"/>
        </w:rPr>
        <w:t>调用与指定顺序</w:t>
      </w:r>
    </w:p>
    <w:p w14:paraId="1CF9C7D9" w14:textId="0F4B6C0B" w:rsidR="00706738" w:rsidRDefault="00706738" w:rsidP="0049450B">
      <w:pPr>
        <w:ind w:firstLine="420"/>
      </w:pPr>
      <w:r>
        <w:rPr>
          <w:rFonts w:hint="eastAsia"/>
        </w:rPr>
        <w:t>当在promise的回调函数的异步操作中调用resolve</w:t>
      </w:r>
      <w:r w:rsidR="00B85D10">
        <w:rPr>
          <w:rFonts w:hint="eastAsia"/>
        </w:rPr>
        <w:t>参数</w:t>
      </w:r>
      <w:r>
        <w:rPr>
          <w:rFonts w:hint="eastAsia"/>
        </w:rPr>
        <w:t>方法时：</w:t>
      </w:r>
    </w:p>
    <w:p w14:paraId="0E16C5BD" w14:textId="4D00331F" w:rsidR="00706738" w:rsidRDefault="00706738" w:rsidP="0049450B">
      <w:pPr>
        <w:pStyle w:val="a8"/>
        <w:numPr>
          <w:ilvl w:val="0"/>
          <w:numId w:val="70"/>
        </w:numPr>
        <w:ind w:firstLineChars="0"/>
      </w:pPr>
      <w:r>
        <w:rPr>
          <w:rFonts w:hint="eastAsia"/>
        </w:rPr>
        <w:t>如果resolve</w:t>
      </w:r>
      <w:r w:rsidR="00B85D10">
        <w:rPr>
          <w:rFonts w:hint="eastAsia"/>
        </w:rPr>
        <w:t>参数</w:t>
      </w:r>
      <w:r>
        <w:rPr>
          <w:rFonts w:hint="eastAsia"/>
        </w:rPr>
        <w:t>方法已经指定，则立即调用</w:t>
      </w:r>
    </w:p>
    <w:p w14:paraId="4460036B" w14:textId="0454EDDE" w:rsidR="0049450B" w:rsidRDefault="0049450B" w:rsidP="0049450B">
      <w:pPr>
        <w:pStyle w:val="a8"/>
        <w:numPr>
          <w:ilvl w:val="0"/>
          <w:numId w:val="70"/>
        </w:numPr>
        <w:ind w:firstLineChars="0"/>
      </w:pPr>
      <w:r>
        <w:rPr>
          <w:rFonts w:hint="eastAsia"/>
        </w:rPr>
        <w:t>如果resolve</w:t>
      </w:r>
      <w:r w:rsidR="00B85D10">
        <w:rPr>
          <w:rFonts w:hint="eastAsia"/>
        </w:rPr>
        <w:t>参数</w:t>
      </w:r>
      <w:r>
        <w:rPr>
          <w:rFonts w:hint="eastAsia"/>
        </w:rPr>
        <w:t>方法还没有指定，则等待对resolve</w:t>
      </w:r>
      <w:r w:rsidR="00B85D10">
        <w:rPr>
          <w:rFonts w:hint="eastAsia"/>
        </w:rPr>
        <w:t>参数</w:t>
      </w:r>
      <w:r>
        <w:rPr>
          <w:rFonts w:hint="eastAsia"/>
        </w:rPr>
        <w:t xml:space="preserve">方法进行指定后立即调用 </w:t>
      </w:r>
    </w:p>
    <w:p w14:paraId="2B29817A" w14:textId="33DB1DB5" w:rsidR="00394E6D" w:rsidRDefault="00394E6D" w:rsidP="00394E6D"/>
    <w:p w14:paraId="780F6A20" w14:textId="319BC72C" w:rsidR="00394E6D" w:rsidRDefault="00394E6D" w:rsidP="00394E6D">
      <w:pPr>
        <w:ind w:left="420"/>
      </w:pPr>
      <w:r>
        <w:rPr>
          <w:rFonts w:hint="eastAsia"/>
        </w:rPr>
        <w:t>例：</w:t>
      </w:r>
    </w:p>
    <w:tbl>
      <w:tblPr>
        <w:tblStyle w:val="ac"/>
        <w:tblW w:w="0" w:type="auto"/>
        <w:tblInd w:w="420" w:type="dxa"/>
        <w:tblLook w:val="04A0" w:firstRow="1" w:lastRow="0" w:firstColumn="1" w:lastColumn="0" w:noHBand="0" w:noVBand="1"/>
      </w:tblPr>
      <w:tblGrid>
        <w:gridCol w:w="7876"/>
      </w:tblGrid>
      <w:tr w:rsidR="0049450B" w14:paraId="22456B85" w14:textId="77777777" w:rsidTr="0049450B">
        <w:tc>
          <w:tcPr>
            <w:tcW w:w="8296" w:type="dxa"/>
          </w:tcPr>
          <w:p w14:paraId="0A27571B" w14:textId="330C2200" w:rsidR="0049450B" w:rsidRPr="0049450B" w:rsidRDefault="0049450B" w:rsidP="004945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49450B">
              <w:rPr>
                <w:rFonts w:ascii="宋体" w:hAnsi="宋体" w:cs="宋体" w:hint="eastAsia"/>
                <w:b/>
                <w:bCs/>
                <w:color w:val="000080"/>
                <w:sz w:val="23"/>
                <w:szCs w:val="23"/>
              </w:rPr>
              <w:t xml:space="preserve">const </w:t>
            </w:r>
            <w:r w:rsidRPr="0049450B">
              <w:rPr>
                <w:rFonts w:ascii="宋体" w:hAnsi="宋体" w:cs="宋体" w:hint="eastAsia"/>
                <w:b/>
                <w:bCs/>
                <w:i/>
                <w:iCs/>
                <w:color w:val="660E7A"/>
                <w:sz w:val="23"/>
                <w:szCs w:val="23"/>
              </w:rPr>
              <w:t xml:space="preserve">p1 </w:t>
            </w:r>
            <w:r w:rsidRPr="0049450B">
              <w:rPr>
                <w:rFonts w:ascii="宋体" w:hAnsi="宋体" w:cs="宋体" w:hint="eastAsia"/>
                <w:color w:val="000000"/>
                <w:sz w:val="23"/>
                <w:szCs w:val="23"/>
              </w:rPr>
              <w:t xml:space="preserve">= </w:t>
            </w:r>
            <w:r w:rsidRPr="0049450B">
              <w:rPr>
                <w:rFonts w:ascii="宋体" w:hAnsi="宋体" w:cs="宋体" w:hint="eastAsia"/>
                <w:b/>
                <w:bCs/>
                <w:color w:val="000080"/>
                <w:sz w:val="23"/>
                <w:szCs w:val="23"/>
              </w:rPr>
              <w:t xml:space="preserve">new </w:t>
            </w:r>
            <w:r w:rsidRPr="0049450B">
              <w:rPr>
                <w:rFonts w:ascii="宋体" w:hAnsi="宋体" w:cs="宋体" w:hint="eastAsia"/>
                <w:b/>
                <w:bCs/>
                <w:i/>
                <w:iCs/>
                <w:color w:val="660E7A"/>
                <w:sz w:val="23"/>
                <w:szCs w:val="23"/>
              </w:rPr>
              <w:t>Promise</w:t>
            </w:r>
            <w:r w:rsidRPr="0049450B">
              <w:rPr>
                <w:rFonts w:ascii="宋体" w:hAnsi="宋体" w:cs="宋体" w:hint="eastAsia"/>
                <w:color w:val="000000"/>
                <w:sz w:val="23"/>
                <w:szCs w:val="23"/>
              </w:rPr>
              <w:t>(</w:t>
            </w:r>
            <w:r w:rsidRPr="0049450B">
              <w:rPr>
                <w:rFonts w:ascii="宋体" w:hAnsi="宋体" w:cs="宋体" w:hint="eastAsia"/>
                <w:b/>
                <w:bCs/>
                <w:color w:val="000080"/>
                <w:sz w:val="23"/>
                <w:szCs w:val="23"/>
              </w:rPr>
              <w:t xml:space="preserve">function </w:t>
            </w:r>
            <w:r w:rsidRPr="0049450B">
              <w:rPr>
                <w:rFonts w:ascii="宋体" w:hAnsi="宋体" w:cs="宋体" w:hint="eastAsia"/>
                <w:color w:val="000000"/>
                <w:sz w:val="23"/>
                <w:szCs w:val="23"/>
              </w:rPr>
              <w:t>(resolve, reject) {</w:t>
            </w:r>
            <w:r w:rsidRPr="0049450B">
              <w:rPr>
                <w:rFonts w:ascii="宋体" w:hAnsi="宋体" w:cs="宋体" w:hint="eastAsia"/>
                <w:color w:val="000000"/>
                <w:sz w:val="23"/>
                <w:szCs w:val="23"/>
              </w:rPr>
              <w:br/>
              <w:t xml:space="preserve">    </w:t>
            </w:r>
            <w:r w:rsidRPr="0049450B">
              <w:rPr>
                <w:rFonts w:ascii="宋体" w:hAnsi="宋体" w:cs="宋体" w:hint="eastAsia"/>
                <w:i/>
                <w:iCs/>
                <w:color w:val="000000"/>
                <w:sz w:val="23"/>
                <w:szCs w:val="23"/>
              </w:rPr>
              <w:t>setTimeout</w:t>
            </w:r>
            <w:r w:rsidRPr="0049450B">
              <w:rPr>
                <w:rFonts w:ascii="宋体" w:hAnsi="宋体" w:cs="宋体" w:hint="eastAsia"/>
                <w:color w:val="000000"/>
                <w:sz w:val="23"/>
                <w:szCs w:val="23"/>
              </w:rPr>
              <w:t>(() =&gt; {</w:t>
            </w:r>
            <w:r w:rsidRPr="0049450B">
              <w:rPr>
                <w:rFonts w:ascii="宋体" w:hAnsi="宋体" w:cs="宋体" w:hint="eastAsia"/>
                <w:color w:val="000000"/>
                <w:sz w:val="23"/>
                <w:szCs w:val="23"/>
              </w:rPr>
              <w:br/>
              <w:t xml:space="preserve">        </w:t>
            </w:r>
            <w:r w:rsidRPr="0049450B">
              <w:rPr>
                <w:rFonts w:ascii="宋体" w:hAnsi="宋体" w:cs="宋体" w:hint="eastAsia"/>
                <w:b/>
                <w:bCs/>
                <w:i/>
                <w:iCs/>
                <w:color w:val="660E7A"/>
                <w:sz w:val="23"/>
                <w:szCs w:val="23"/>
              </w:rPr>
              <w:t>console</w:t>
            </w:r>
            <w:r w:rsidRPr="0049450B">
              <w:rPr>
                <w:rFonts w:ascii="宋体" w:hAnsi="宋体" w:cs="宋体" w:hint="eastAsia"/>
                <w:color w:val="000000"/>
                <w:sz w:val="23"/>
                <w:szCs w:val="23"/>
              </w:rPr>
              <w:t>.</w:t>
            </w:r>
            <w:r w:rsidRPr="0049450B">
              <w:rPr>
                <w:rFonts w:ascii="宋体" w:hAnsi="宋体" w:cs="宋体" w:hint="eastAsia"/>
                <w:color w:val="7A7A43"/>
                <w:sz w:val="23"/>
                <w:szCs w:val="23"/>
              </w:rPr>
              <w:t>log</w:t>
            </w:r>
            <w:r w:rsidRPr="0049450B">
              <w:rPr>
                <w:rFonts w:ascii="宋体" w:hAnsi="宋体" w:cs="宋体" w:hint="eastAsia"/>
                <w:color w:val="000000"/>
                <w:sz w:val="23"/>
                <w:szCs w:val="23"/>
              </w:rPr>
              <w:t>(</w:t>
            </w:r>
            <w:r w:rsidRPr="0049450B">
              <w:rPr>
                <w:rFonts w:ascii="宋体" w:hAnsi="宋体" w:cs="宋体" w:hint="eastAsia"/>
                <w:b/>
                <w:bCs/>
                <w:color w:val="008000"/>
                <w:sz w:val="23"/>
                <w:szCs w:val="23"/>
              </w:rPr>
              <w:t>'p1 timeout'</w:t>
            </w:r>
            <w:r w:rsidRPr="0049450B">
              <w:rPr>
                <w:rFonts w:ascii="宋体" w:hAnsi="宋体" w:cs="宋体" w:hint="eastAsia"/>
                <w:color w:val="000000"/>
                <w:sz w:val="23"/>
                <w:szCs w:val="23"/>
              </w:rPr>
              <w:t>);</w:t>
            </w:r>
            <w:r w:rsidRPr="0049450B">
              <w:rPr>
                <w:rFonts w:ascii="宋体" w:hAnsi="宋体" w:cs="宋体" w:hint="eastAsia"/>
                <w:color w:val="000000"/>
                <w:sz w:val="23"/>
                <w:szCs w:val="23"/>
              </w:rPr>
              <w:br/>
              <w:t xml:space="preserve">        resolve(</w:t>
            </w:r>
            <w:r w:rsidRPr="0049450B">
              <w:rPr>
                <w:rFonts w:ascii="宋体" w:hAnsi="宋体" w:cs="宋体" w:hint="eastAsia"/>
                <w:b/>
                <w:bCs/>
                <w:color w:val="008000"/>
                <w:sz w:val="23"/>
                <w:szCs w:val="23"/>
              </w:rPr>
              <w:t>'p1 resolve'</w:t>
            </w:r>
            <w:r w:rsidRPr="0049450B">
              <w:rPr>
                <w:rFonts w:ascii="宋体" w:hAnsi="宋体" w:cs="宋体" w:hint="eastAsia"/>
                <w:color w:val="000000"/>
                <w:sz w:val="23"/>
                <w:szCs w:val="23"/>
              </w:rPr>
              <w:t>);</w:t>
            </w:r>
            <w:r w:rsidRPr="0049450B">
              <w:rPr>
                <w:rFonts w:ascii="宋体" w:hAnsi="宋体" w:cs="宋体" w:hint="eastAsia"/>
                <w:color w:val="000000"/>
                <w:sz w:val="23"/>
                <w:szCs w:val="23"/>
              </w:rPr>
              <w:br/>
              <w:t xml:space="preserve">    }, </w:t>
            </w:r>
            <w:r w:rsidRPr="0049450B">
              <w:rPr>
                <w:rFonts w:ascii="宋体" w:hAnsi="宋体" w:cs="宋体" w:hint="eastAsia"/>
                <w:color w:val="0000FF"/>
                <w:sz w:val="23"/>
                <w:szCs w:val="23"/>
              </w:rPr>
              <w:t>1000</w:t>
            </w:r>
            <w:r w:rsidRPr="0049450B">
              <w:rPr>
                <w:rFonts w:ascii="宋体" w:hAnsi="宋体" w:cs="宋体" w:hint="eastAsia"/>
                <w:color w:val="000000"/>
                <w:sz w:val="23"/>
                <w:szCs w:val="23"/>
              </w:rPr>
              <w:t>)</w:t>
            </w:r>
            <w:r w:rsidRPr="0049450B">
              <w:rPr>
                <w:rFonts w:ascii="宋体" w:hAnsi="宋体" w:cs="宋体" w:hint="eastAsia"/>
                <w:color w:val="000000"/>
                <w:sz w:val="23"/>
                <w:szCs w:val="23"/>
              </w:rPr>
              <w:br/>
              <w:t>});</w:t>
            </w:r>
            <w:r w:rsidRPr="0049450B">
              <w:rPr>
                <w:rFonts w:ascii="宋体" w:hAnsi="宋体" w:cs="宋体" w:hint="eastAsia"/>
                <w:color w:val="000000"/>
                <w:sz w:val="23"/>
                <w:szCs w:val="23"/>
              </w:rPr>
              <w:br/>
            </w:r>
            <w:r w:rsidRPr="0049450B">
              <w:rPr>
                <w:rFonts w:ascii="宋体" w:hAnsi="宋体" w:cs="宋体" w:hint="eastAsia"/>
                <w:color w:val="000000"/>
                <w:sz w:val="23"/>
                <w:szCs w:val="23"/>
              </w:rPr>
              <w:br/>
            </w:r>
            <w:r w:rsidRPr="0049450B">
              <w:rPr>
                <w:rFonts w:ascii="宋体" w:hAnsi="宋体" w:cs="宋体" w:hint="eastAsia"/>
                <w:i/>
                <w:iCs/>
                <w:color w:val="000000"/>
                <w:sz w:val="23"/>
                <w:szCs w:val="23"/>
              </w:rPr>
              <w:t>setTimeout</w:t>
            </w:r>
            <w:r w:rsidRPr="0049450B">
              <w:rPr>
                <w:rFonts w:ascii="宋体" w:hAnsi="宋体" w:cs="宋体" w:hint="eastAsia"/>
                <w:color w:val="000000"/>
                <w:sz w:val="23"/>
                <w:szCs w:val="23"/>
              </w:rPr>
              <w:t>(()=&gt;{</w:t>
            </w:r>
            <w:r w:rsidRPr="0049450B">
              <w:rPr>
                <w:rFonts w:ascii="宋体" w:hAnsi="宋体" w:cs="宋体" w:hint="eastAsia"/>
                <w:color w:val="000000"/>
                <w:sz w:val="23"/>
                <w:szCs w:val="23"/>
              </w:rPr>
              <w:br/>
              <w:t xml:space="preserve">    </w:t>
            </w:r>
            <w:r w:rsidRPr="0049450B">
              <w:rPr>
                <w:rFonts w:ascii="宋体" w:hAnsi="宋体" w:cs="宋体" w:hint="eastAsia"/>
                <w:b/>
                <w:bCs/>
                <w:i/>
                <w:iCs/>
                <w:color w:val="660E7A"/>
                <w:sz w:val="23"/>
                <w:szCs w:val="23"/>
              </w:rPr>
              <w:t>console</w:t>
            </w:r>
            <w:r w:rsidRPr="0049450B">
              <w:rPr>
                <w:rFonts w:ascii="宋体" w:hAnsi="宋体" w:cs="宋体" w:hint="eastAsia"/>
                <w:color w:val="000000"/>
                <w:sz w:val="23"/>
                <w:szCs w:val="23"/>
              </w:rPr>
              <w:t>.</w:t>
            </w:r>
            <w:r w:rsidRPr="0049450B">
              <w:rPr>
                <w:rFonts w:ascii="宋体" w:hAnsi="宋体" w:cs="宋体" w:hint="eastAsia"/>
                <w:color w:val="7A7A43"/>
                <w:sz w:val="23"/>
                <w:szCs w:val="23"/>
              </w:rPr>
              <w:t>log</w:t>
            </w:r>
            <w:r w:rsidRPr="0049450B">
              <w:rPr>
                <w:rFonts w:ascii="宋体" w:hAnsi="宋体" w:cs="宋体" w:hint="eastAsia"/>
                <w:color w:val="000000"/>
                <w:sz w:val="23"/>
                <w:szCs w:val="23"/>
              </w:rPr>
              <w:t>(</w:t>
            </w:r>
            <w:r w:rsidRPr="0049450B">
              <w:rPr>
                <w:rFonts w:ascii="宋体" w:hAnsi="宋体" w:cs="宋体" w:hint="eastAsia"/>
                <w:b/>
                <w:bCs/>
                <w:color w:val="008000"/>
                <w:sz w:val="23"/>
                <w:szCs w:val="23"/>
              </w:rPr>
              <w:t>'timer timeout'</w:t>
            </w:r>
            <w:r w:rsidRPr="0049450B">
              <w:rPr>
                <w:rFonts w:ascii="宋体" w:hAnsi="宋体" w:cs="宋体" w:hint="eastAsia"/>
                <w:color w:val="000000"/>
                <w:sz w:val="23"/>
                <w:szCs w:val="23"/>
              </w:rPr>
              <w:t>);</w:t>
            </w:r>
            <w:r w:rsidRPr="0049450B">
              <w:rPr>
                <w:rFonts w:ascii="宋体" w:hAnsi="宋体" w:cs="宋体" w:hint="eastAsia"/>
                <w:color w:val="000000"/>
                <w:sz w:val="23"/>
                <w:szCs w:val="23"/>
              </w:rPr>
              <w:br/>
              <w:t xml:space="preserve">    </w:t>
            </w:r>
            <w:r w:rsidRPr="0049450B">
              <w:rPr>
                <w:rFonts w:ascii="宋体" w:hAnsi="宋体" w:cs="宋体" w:hint="eastAsia"/>
                <w:b/>
                <w:bCs/>
                <w:i/>
                <w:iCs/>
                <w:color w:val="660E7A"/>
                <w:sz w:val="23"/>
                <w:szCs w:val="23"/>
              </w:rPr>
              <w:t>p1</w:t>
            </w:r>
            <w:r w:rsidRPr="0049450B">
              <w:rPr>
                <w:rFonts w:ascii="宋体" w:hAnsi="宋体" w:cs="宋体" w:hint="eastAsia"/>
                <w:color w:val="000000"/>
                <w:sz w:val="23"/>
                <w:szCs w:val="23"/>
              </w:rPr>
              <w:t>.</w:t>
            </w:r>
            <w:r w:rsidRPr="0049450B">
              <w:rPr>
                <w:rFonts w:ascii="宋体" w:hAnsi="宋体" w:cs="宋体" w:hint="eastAsia"/>
                <w:color w:val="7A7A43"/>
                <w:sz w:val="23"/>
                <w:szCs w:val="23"/>
              </w:rPr>
              <w:t>then</w:t>
            </w:r>
            <w:r w:rsidRPr="0049450B">
              <w:rPr>
                <w:rFonts w:ascii="宋体" w:hAnsi="宋体" w:cs="宋体" w:hint="eastAsia"/>
                <w:color w:val="000000"/>
                <w:sz w:val="23"/>
                <w:szCs w:val="23"/>
              </w:rPr>
              <w:t xml:space="preserve">(result =&gt; </w:t>
            </w:r>
            <w:r w:rsidRPr="0049450B">
              <w:rPr>
                <w:rFonts w:ascii="宋体" w:hAnsi="宋体" w:cs="宋体" w:hint="eastAsia"/>
                <w:b/>
                <w:bCs/>
                <w:i/>
                <w:iCs/>
                <w:color w:val="660E7A"/>
                <w:sz w:val="23"/>
                <w:szCs w:val="23"/>
              </w:rPr>
              <w:t>console</w:t>
            </w:r>
            <w:r w:rsidRPr="0049450B">
              <w:rPr>
                <w:rFonts w:ascii="宋体" w:hAnsi="宋体" w:cs="宋体" w:hint="eastAsia"/>
                <w:color w:val="000000"/>
                <w:sz w:val="23"/>
                <w:szCs w:val="23"/>
              </w:rPr>
              <w:t>.</w:t>
            </w:r>
            <w:r w:rsidRPr="0049450B">
              <w:rPr>
                <w:rFonts w:ascii="宋体" w:hAnsi="宋体" w:cs="宋体" w:hint="eastAsia"/>
                <w:color w:val="7A7A43"/>
                <w:sz w:val="23"/>
                <w:szCs w:val="23"/>
              </w:rPr>
              <w:t>log</w:t>
            </w:r>
            <w:r w:rsidRPr="0049450B">
              <w:rPr>
                <w:rFonts w:ascii="宋体" w:hAnsi="宋体" w:cs="宋体" w:hint="eastAsia"/>
                <w:color w:val="000000"/>
                <w:sz w:val="23"/>
                <w:szCs w:val="23"/>
              </w:rPr>
              <w:t>(result))</w:t>
            </w:r>
            <w:r w:rsidRPr="0049450B">
              <w:rPr>
                <w:rFonts w:ascii="宋体" w:hAnsi="宋体" w:cs="宋体" w:hint="eastAsia"/>
                <w:color w:val="000000"/>
                <w:sz w:val="23"/>
                <w:szCs w:val="23"/>
              </w:rPr>
              <w:br/>
              <w:t xml:space="preserve">        .</w:t>
            </w:r>
            <w:r w:rsidRPr="0049450B">
              <w:rPr>
                <w:rFonts w:ascii="宋体" w:hAnsi="宋体" w:cs="宋体" w:hint="eastAsia"/>
                <w:color w:val="7A7A43"/>
                <w:sz w:val="23"/>
                <w:szCs w:val="23"/>
              </w:rPr>
              <w:t>catch</w:t>
            </w:r>
            <w:r w:rsidRPr="0049450B">
              <w:rPr>
                <w:rFonts w:ascii="宋体" w:hAnsi="宋体" w:cs="宋体" w:hint="eastAsia"/>
                <w:color w:val="000000"/>
                <w:sz w:val="23"/>
                <w:szCs w:val="23"/>
              </w:rPr>
              <w:t xml:space="preserve">(error =&gt; </w:t>
            </w:r>
            <w:r w:rsidRPr="0049450B">
              <w:rPr>
                <w:rFonts w:ascii="宋体" w:hAnsi="宋体" w:cs="宋体" w:hint="eastAsia"/>
                <w:b/>
                <w:bCs/>
                <w:i/>
                <w:iCs/>
                <w:color w:val="660E7A"/>
                <w:sz w:val="23"/>
                <w:szCs w:val="23"/>
              </w:rPr>
              <w:t>console</w:t>
            </w:r>
            <w:r w:rsidRPr="0049450B">
              <w:rPr>
                <w:rFonts w:ascii="宋体" w:hAnsi="宋体" w:cs="宋体" w:hint="eastAsia"/>
                <w:color w:val="000000"/>
                <w:sz w:val="23"/>
                <w:szCs w:val="23"/>
              </w:rPr>
              <w:t>.</w:t>
            </w:r>
            <w:r w:rsidRPr="0049450B">
              <w:rPr>
                <w:rFonts w:ascii="宋体" w:hAnsi="宋体" w:cs="宋体" w:hint="eastAsia"/>
                <w:color w:val="7A7A43"/>
                <w:sz w:val="23"/>
                <w:szCs w:val="23"/>
              </w:rPr>
              <w:t>log</w:t>
            </w:r>
            <w:r w:rsidRPr="0049450B">
              <w:rPr>
                <w:rFonts w:ascii="宋体" w:hAnsi="宋体" w:cs="宋体" w:hint="eastAsia"/>
                <w:color w:val="000000"/>
                <w:sz w:val="23"/>
                <w:szCs w:val="23"/>
              </w:rPr>
              <w:t>(error))</w:t>
            </w:r>
            <w:r w:rsidRPr="0049450B">
              <w:rPr>
                <w:rFonts w:ascii="宋体" w:hAnsi="宋体" w:cs="宋体" w:hint="eastAsia"/>
                <w:color w:val="000000"/>
                <w:sz w:val="23"/>
                <w:szCs w:val="23"/>
              </w:rPr>
              <w:br/>
              <w:t>},</w:t>
            </w:r>
            <w:r w:rsidRPr="0049450B">
              <w:rPr>
                <w:rFonts w:ascii="宋体" w:hAnsi="宋体" w:cs="宋体" w:hint="eastAsia"/>
                <w:color w:val="0000FF"/>
                <w:sz w:val="23"/>
                <w:szCs w:val="23"/>
              </w:rPr>
              <w:t>3000</w:t>
            </w:r>
            <w:r w:rsidRPr="0049450B">
              <w:rPr>
                <w:rFonts w:ascii="宋体" w:hAnsi="宋体" w:cs="宋体" w:hint="eastAsia"/>
                <w:color w:val="000000"/>
                <w:sz w:val="23"/>
                <w:szCs w:val="23"/>
              </w:rPr>
              <w:t>);</w:t>
            </w:r>
            <w:r w:rsidRPr="0049450B">
              <w:rPr>
                <w:rFonts w:ascii="宋体" w:hAnsi="宋体" w:cs="宋体" w:hint="eastAsia"/>
                <w:color w:val="000000"/>
                <w:sz w:val="23"/>
                <w:szCs w:val="23"/>
              </w:rPr>
              <w:br/>
            </w:r>
            <w:r w:rsidRPr="0049450B">
              <w:rPr>
                <w:rFonts w:ascii="宋体" w:hAnsi="宋体" w:cs="宋体" w:hint="eastAsia"/>
                <w:color w:val="000000"/>
                <w:sz w:val="23"/>
                <w:szCs w:val="23"/>
              </w:rPr>
              <w:br/>
            </w:r>
            <w:r w:rsidRPr="0049450B">
              <w:rPr>
                <w:rFonts w:ascii="宋体" w:hAnsi="宋体" w:cs="宋体" w:hint="eastAsia"/>
                <w:i/>
                <w:iCs/>
                <w:color w:val="808080"/>
                <w:sz w:val="23"/>
                <w:szCs w:val="23"/>
              </w:rPr>
              <w:t>// p1 timeout</w:t>
            </w:r>
            <w:r w:rsidRPr="0049450B">
              <w:rPr>
                <w:rFonts w:ascii="宋体" w:hAnsi="宋体" w:cs="宋体" w:hint="eastAsia"/>
                <w:i/>
                <w:iCs/>
                <w:color w:val="808080"/>
                <w:sz w:val="23"/>
                <w:szCs w:val="23"/>
              </w:rPr>
              <w:br/>
            </w:r>
            <w:r w:rsidRPr="0049450B">
              <w:rPr>
                <w:rFonts w:ascii="宋体" w:hAnsi="宋体" w:cs="宋体" w:hint="eastAsia"/>
                <w:i/>
                <w:iCs/>
                <w:color w:val="808080"/>
                <w:sz w:val="23"/>
                <w:szCs w:val="23"/>
              </w:rPr>
              <w:lastRenderedPageBreak/>
              <w:t>// timer timeout</w:t>
            </w:r>
            <w:r w:rsidRPr="0049450B">
              <w:rPr>
                <w:rFonts w:ascii="宋体" w:hAnsi="宋体" w:cs="宋体" w:hint="eastAsia"/>
                <w:i/>
                <w:iCs/>
                <w:color w:val="808080"/>
                <w:sz w:val="23"/>
                <w:szCs w:val="23"/>
              </w:rPr>
              <w:br/>
              <w:t>// p1 resolve</w:t>
            </w:r>
          </w:p>
        </w:tc>
      </w:tr>
    </w:tbl>
    <w:p w14:paraId="35DD5483" w14:textId="53357DDC" w:rsidR="0049450B" w:rsidRDefault="00701FC6" w:rsidP="0049450B">
      <w:pPr>
        <w:ind w:left="420"/>
      </w:pPr>
      <w:r>
        <w:lastRenderedPageBreak/>
        <w:tab/>
      </w:r>
      <w:r>
        <w:rPr>
          <w:rFonts w:hint="eastAsia"/>
        </w:rPr>
        <w:t>上例中，1s后p</w:t>
      </w:r>
      <w:r>
        <w:t>1</w:t>
      </w:r>
      <w:r>
        <w:rPr>
          <w:rFonts w:hint="eastAsia"/>
        </w:rPr>
        <w:t>的异步操作中对resolve</w:t>
      </w:r>
      <w:r w:rsidR="00B85D10">
        <w:rPr>
          <w:rFonts w:hint="eastAsia"/>
        </w:rPr>
        <w:t>参数方法</w:t>
      </w:r>
      <w:r>
        <w:rPr>
          <w:rFonts w:hint="eastAsia"/>
        </w:rPr>
        <w:t>进行调用，但是此时resolve</w:t>
      </w:r>
      <w:r w:rsidR="00B85D10">
        <w:rPr>
          <w:rFonts w:hint="eastAsia"/>
        </w:rPr>
        <w:t>参数方法</w:t>
      </w:r>
      <w:r>
        <w:rPr>
          <w:rFonts w:hint="eastAsia"/>
        </w:rPr>
        <w:t>还没有指定，所以只打印出“p1</w:t>
      </w:r>
      <w:r>
        <w:t xml:space="preserve"> </w:t>
      </w:r>
      <w:r>
        <w:rPr>
          <w:rFonts w:hint="eastAsia"/>
        </w:rPr>
        <w:t>timeout”，3s之后执行了3s定时器的会到函数，所以打印出“timer</w:t>
      </w:r>
      <w:r>
        <w:t xml:space="preserve"> </w:t>
      </w:r>
      <w:r>
        <w:rPr>
          <w:rFonts w:hint="eastAsia"/>
        </w:rPr>
        <w:t>timeout”，并同时指定了p1的resolve</w:t>
      </w:r>
      <w:r w:rsidR="00B85D10">
        <w:rPr>
          <w:rFonts w:hint="eastAsia"/>
        </w:rPr>
        <w:t>参数方法</w:t>
      </w:r>
      <w:r>
        <w:rPr>
          <w:rFonts w:hint="eastAsia"/>
        </w:rPr>
        <w:t>，指定后resolve</w:t>
      </w:r>
      <w:r w:rsidR="00B85D10">
        <w:rPr>
          <w:rFonts w:hint="eastAsia"/>
        </w:rPr>
        <w:t>参数方法</w:t>
      </w:r>
      <w:r>
        <w:rPr>
          <w:rFonts w:hint="eastAsia"/>
        </w:rPr>
        <w:t>立即执行了，并打印出“p1</w:t>
      </w:r>
      <w:r>
        <w:t xml:space="preserve"> </w:t>
      </w:r>
      <w:r>
        <w:rPr>
          <w:rFonts w:hint="eastAsia"/>
        </w:rPr>
        <w:t>resolve”</w:t>
      </w:r>
    </w:p>
    <w:p w14:paraId="721F1E38" w14:textId="79ED36EB" w:rsidR="0063090D" w:rsidRDefault="0063090D" w:rsidP="0049450B">
      <w:pPr>
        <w:ind w:left="420"/>
      </w:pPr>
      <w:r>
        <w:tab/>
      </w:r>
      <w:r>
        <w:rPr>
          <w:rFonts w:hint="eastAsia"/>
        </w:rPr>
        <w:t>此时就产生1个效果：p1的resolve</w:t>
      </w:r>
      <w:r w:rsidR="00B85D10">
        <w:rPr>
          <w:rFonts w:hint="eastAsia"/>
        </w:rPr>
        <w:t>参数方法</w:t>
      </w:r>
      <w:r>
        <w:rPr>
          <w:rFonts w:hint="eastAsia"/>
        </w:rPr>
        <w:t>并没有在原定的时间点执行</w:t>
      </w:r>
    </w:p>
    <w:p w14:paraId="42AA64B3" w14:textId="39E64BE5" w:rsidR="00246C74" w:rsidRDefault="00785067" w:rsidP="00246C74">
      <w:pPr>
        <w:pStyle w:val="5"/>
        <w:ind w:right="210"/>
      </w:pPr>
      <w:r>
        <w:rPr>
          <w:rFonts w:hint="eastAsia"/>
        </w:rPr>
        <w:t>多次指定</w:t>
      </w:r>
    </w:p>
    <w:p w14:paraId="52FA5A5F" w14:textId="314A229B" w:rsidR="00785067" w:rsidRDefault="00785067" w:rsidP="00785067">
      <w:pPr>
        <w:ind w:left="420" w:firstLine="420"/>
      </w:pPr>
      <w:r>
        <w:rPr>
          <w:rFonts w:hint="eastAsia"/>
        </w:rPr>
        <w:t>当多次指定resolve</w:t>
      </w:r>
      <w:r w:rsidR="00B85D10">
        <w:rPr>
          <w:rFonts w:hint="eastAsia"/>
        </w:rPr>
        <w:t>参数方法</w:t>
      </w:r>
      <w:r>
        <w:rPr>
          <w:rFonts w:hint="eastAsia"/>
        </w:rPr>
        <w:t>时，每个指定的resolve的回调函数都会被调用，并且按指定顺序调用</w:t>
      </w:r>
    </w:p>
    <w:tbl>
      <w:tblPr>
        <w:tblStyle w:val="ac"/>
        <w:tblW w:w="0" w:type="auto"/>
        <w:tblInd w:w="420" w:type="dxa"/>
        <w:tblLook w:val="04A0" w:firstRow="1" w:lastRow="0" w:firstColumn="1" w:lastColumn="0" w:noHBand="0" w:noVBand="1"/>
      </w:tblPr>
      <w:tblGrid>
        <w:gridCol w:w="7876"/>
      </w:tblGrid>
      <w:tr w:rsidR="00785067" w14:paraId="0C534839" w14:textId="77777777" w:rsidTr="00785067">
        <w:tc>
          <w:tcPr>
            <w:tcW w:w="8296" w:type="dxa"/>
          </w:tcPr>
          <w:p w14:paraId="38639859" w14:textId="77777777" w:rsidR="00785067" w:rsidRDefault="00785067" w:rsidP="00785067">
            <w:pPr>
              <w:pStyle w:val="HTML0"/>
              <w:shd w:val="clear" w:color="auto" w:fill="FFFFFF"/>
              <w:rPr>
                <w:color w:val="000000"/>
                <w:sz w:val="23"/>
                <w:szCs w:val="23"/>
              </w:rPr>
            </w:pPr>
            <w:r>
              <w:rPr>
                <w:rFonts w:hint="eastAsia"/>
                <w:b/>
                <w:bCs/>
                <w:color w:val="000080"/>
                <w:sz w:val="23"/>
                <w:szCs w:val="23"/>
              </w:rPr>
              <w:t xml:space="preserve">const </w:t>
            </w:r>
            <w:r>
              <w:rPr>
                <w:rFonts w:hint="eastAsia"/>
                <w:b/>
                <w:bCs/>
                <w:i/>
                <w:iCs/>
                <w:color w:val="660E7A"/>
                <w:sz w:val="23"/>
                <w:szCs w:val="23"/>
              </w:rPr>
              <w:t xml:space="preserve">p1 </w:t>
            </w:r>
            <w:r>
              <w:rPr>
                <w:rFonts w:hint="eastAsia"/>
                <w:color w:val="000000"/>
                <w:sz w:val="23"/>
                <w:szCs w:val="23"/>
              </w:rPr>
              <w:t xml:space="preserve">= </w:t>
            </w:r>
            <w:r>
              <w:rPr>
                <w:rFonts w:hint="eastAsia"/>
                <w:b/>
                <w:bCs/>
                <w:color w:val="000080"/>
                <w:sz w:val="23"/>
                <w:szCs w:val="23"/>
              </w:rPr>
              <w:t xml:space="preserve">new </w:t>
            </w:r>
            <w:r>
              <w:rPr>
                <w:rFonts w:hint="eastAsia"/>
                <w:b/>
                <w:bCs/>
                <w:i/>
                <w:iCs/>
                <w:color w:val="660E7A"/>
                <w:sz w:val="23"/>
                <w:szCs w:val="23"/>
              </w:rPr>
              <w:t>Promise</w:t>
            </w:r>
            <w:r>
              <w:rPr>
                <w:rFonts w:hint="eastAsia"/>
                <w:color w:val="000000"/>
                <w:sz w:val="23"/>
                <w:szCs w:val="23"/>
              </w:rPr>
              <w:t>(</w:t>
            </w:r>
            <w:r>
              <w:rPr>
                <w:rFonts w:hint="eastAsia"/>
                <w:b/>
                <w:bCs/>
                <w:color w:val="000080"/>
                <w:sz w:val="23"/>
                <w:szCs w:val="23"/>
              </w:rPr>
              <w:t xml:space="preserve">function </w:t>
            </w:r>
            <w:r>
              <w:rPr>
                <w:rFonts w:hint="eastAsia"/>
                <w:color w:val="000000"/>
                <w:sz w:val="23"/>
                <w:szCs w:val="23"/>
              </w:rPr>
              <w:t>(resolve, reject) {</w:t>
            </w:r>
            <w:r>
              <w:rPr>
                <w:rFonts w:hint="eastAsia"/>
                <w:color w:val="000000"/>
                <w:sz w:val="23"/>
                <w:szCs w:val="23"/>
              </w:rPr>
              <w:br/>
              <w:t xml:space="preserve">    </w:t>
            </w:r>
            <w:r>
              <w:rPr>
                <w:rFonts w:hint="eastAsia"/>
                <w:i/>
                <w:iCs/>
                <w:color w:val="000000"/>
                <w:sz w:val="23"/>
                <w:szCs w:val="23"/>
              </w:rPr>
              <w:t>setTimeout</w:t>
            </w:r>
            <w:r>
              <w:rPr>
                <w:rFonts w:hint="eastAsia"/>
                <w:color w:val="000000"/>
                <w:sz w:val="23"/>
                <w:szCs w:val="23"/>
              </w:rPr>
              <w:t>(() =&gt; resolve(</w:t>
            </w:r>
            <w:r>
              <w:rPr>
                <w:rFonts w:hint="eastAsia"/>
                <w:b/>
                <w:bCs/>
                <w:color w:val="008000"/>
                <w:sz w:val="23"/>
                <w:szCs w:val="23"/>
              </w:rPr>
              <w:t>'p1 resolve'</w:t>
            </w:r>
            <w:r>
              <w:rPr>
                <w:rFonts w:hint="eastAsia"/>
                <w:color w:val="000000"/>
                <w:sz w:val="23"/>
                <w:szCs w:val="23"/>
              </w:rPr>
              <w:t xml:space="preserve">), </w:t>
            </w:r>
            <w:r>
              <w:rPr>
                <w:rFonts w:hint="eastAsia"/>
                <w:color w:val="0000FF"/>
                <w:sz w:val="23"/>
                <w:szCs w:val="23"/>
              </w:rPr>
              <w:t>3000</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b/>
                <w:bCs/>
                <w:i/>
                <w:iCs/>
                <w:color w:val="660E7A"/>
                <w:sz w:val="23"/>
                <w:szCs w:val="23"/>
              </w:rPr>
              <w:t>p1</w:t>
            </w:r>
            <w:r>
              <w:rPr>
                <w:rFonts w:hint="eastAsia"/>
                <w:color w:val="000000"/>
                <w:sz w:val="23"/>
                <w:szCs w:val="23"/>
              </w:rPr>
              <w:t>.</w:t>
            </w:r>
            <w:r>
              <w:rPr>
                <w:rFonts w:hint="eastAsia"/>
                <w:color w:val="7A7A43"/>
                <w:sz w:val="23"/>
                <w:szCs w:val="23"/>
              </w:rPr>
              <w:t>then</w:t>
            </w:r>
            <w:r>
              <w:rPr>
                <w:rFonts w:hint="eastAsia"/>
                <w:color w:val="000000"/>
                <w:sz w:val="23"/>
                <w:szCs w:val="23"/>
              </w:rPr>
              <w:t xml:space="preserve">(result =&gt;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'111'</w:t>
            </w:r>
            <w:r>
              <w:rPr>
                <w:rFonts w:hint="eastAsia"/>
                <w:color w:val="000000"/>
                <w:sz w:val="23"/>
                <w:szCs w:val="23"/>
              </w:rPr>
              <w:t>));</w:t>
            </w:r>
            <w:r>
              <w:rPr>
                <w:rFonts w:hint="eastAsia"/>
                <w:color w:val="000000"/>
                <w:sz w:val="23"/>
                <w:szCs w:val="23"/>
              </w:rPr>
              <w:br/>
            </w:r>
            <w:r>
              <w:rPr>
                <w:rFonts w:hint="eastAsia"/>
                <w:b/>
                <w:bCs/>
                <w:i/>
                <w:iCs/>
                <w:color w:val="660E7A"/>
                <w:sz w:val="23"/>
                <w:szCs w:val="23"/>
              </w:rPr>
              <w:t>p1</w:t>
            </w:r>
            <w:r>
              <w:rPr>
                <w:rFonts w:hint="eastAsia"/>
                <w:color w:val="000000"/>
                <w:sz w:val="23"/>
                <w:szCs w:val="23"/>
              </w:rPr>
              <w:t>.</w:t>
            </w:r>
            <w:r>
              <w:rPr>
                <w:rFonts w:hint="eastAsia"/>
                <w:color w:val="7A7A43"/>
                <w:sz w:val="23"/>
                <w:szCs w:val="23"/>
              </w:rPr>
              <w:t>then</w:t>
            </w:r>
            <w:r>
              <w:rPr>
                <w:rFonts w:hint="eastAsia"/>
                <w:color w:val="000000"/>
                <w:sz w:val="23"/>
                <w:szCs w:val="23"/>
              </w:rPr>
              <w:t xml:space="preserve">(result =&gt;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'222'</w:t>
            </w:r>
            <w:r>
              <w:rPr>
                <w:rFonts w:hint="eastAsia"/>
                <w:color w:val="000000"/>
                <w:sz w:val="23"/>
                <w:szCs w:val="23"/>
              </w:rPr>
              <w:t>));</w:t>
            </w:r>
          </w:p>
          <w:p w14:paraId="7D9305D2" w14:textId="5F4BF003" w:rsidR="00785067" w:rsidRPr="00785067" w:rsidRDefault="00785067" w:rsidP="00785067">
            <w:pPr>
              <w:pStyle w:val="HTML0"/>
              <w:shd w:val="clear" w:color="auto" w:fill="FFFFFF"/>
              <w:rPr>
                <w:color w:val="000000"/>
                <w:sz w:val="23"/>
                <w:szCs w:val="23"/>
              </w:rPr>
            </w:pPr>
            <w:r>
              <w:rPr>
                <w:rFonts w:hint="eastAsia"/>
                <w:i/>
                <w:iCs/>
                <w:color w:val="808080"/>
                <w:sz w:val="23"/>
                <w:szCs w:val="23"/>
              </w:rPr>
              <w:t>//111</w:t>
            </w:r>
            <w:r>
              <w:rPr>
                <w:rFonts w:hint="eastAsia"/>
                <w:i/>
                <w:iCs/>
                <w:color w:val="808080"/>
                <w:sz w:val="23"/>
                <w:szCs w:val="23"/>
              </w:rPr>
              <w:br/>
              <w:t>//222</w:t>
            </w:r>
          </w:p>
        </w:tc>
      </w:tr>
    </w:tbl>
    <w:p w14:paraId="6D8B8EB9" w14:textId="77777777" w:rsidR="00785067" w:rsidRPr="00785067" w:rsidRDefault="00785067" w:rsidP="00785067">
      <w:pPr>
        <w:ind w:left="420" w:firstLine="420"/>
      </w:pPr>
    </w:p>
    <w:p w14:paraId="0D34A7E6" w14:textId="1F32DCCE" w:rsidR="009C53EA" w:rsidRDefault="0012079B" w:rsidP="00BA64D3">
      <w:pPr>
        <w:pStyle w:val="5"/>
        <w:ind w:right="210"/>
      </w:pPr>
      <w:r>
        <w:rPr>
          <w:rFonts w:hint="eastAsia"/>
        </w:rPr>
        <w:t>什么时候执行</w:t>
      </w:r>
    </w:p>
    <w:p w14:paraId="7D4D9888" w14:textId="54AEA1C3" w:rsidR="0012079B" w:rsidRDefault="00C26292" w:rsidP="00315AED">
      <w:pPr>
        <w:pStyle w:val="a8"/>
        <w:numPr>
          <w:ilvl w:val="0"/>
          <w:numId w:val="148"/>
        </w:numPr>
        <w:ind w:firstLineChars="0"/>
      </w:pPr>
      <w:r>
        <w:rPr>
          <w:rFonts w:hint="eastAsia"/>
        </w:rPr>
        <w:t>在promise中立即调用resolve时，then中指定的resolved状态的回调函数不会立即执行，而是在本轮事件轮训结束时执行</w:t>
      </w:r>
    </w:p>
    <w:p w14:paraId="4A808F14" w14:textId="4DD399C2" w:rsidR="00C26292" w:rsidRDefault="00C26292" w:rsidP="00315AED">
      <w:pPr>
        <w:pStyle w:val="a8"/>
        <w:numPr>
          <w:ilvl w:val="0"/>
          <w:numId w:val="148"/>
        </w:numPr>
        <w:ind w:firstLineChars="0"/>
      </w:pPr>
      <w:r>
        <w:rPr>
          <w:rFonts w:hint="eastAsia"/>
        </w:rPr>
        <w:t>promise的参数函数中的代码立即执行</w:t>
      </w:r>
    </w:p>
    <w:p w14:paraId="258DABA2" w14:textId="2E9B4E6E" w:rsidR="00C26292" w:rsidRPr="0012079B" w:rsidRDefault="00C26292" w:rsidP="00315AED">
      <w:pPr>
        <w:pStyle w:val="a8"/>
        <w:numPr>
          <w:ilvl w:val="0"/>
          <w:numId w:val="148"/>
        </w:numPr>
        <w:ind w:firstLineChars="0"/>
      </w:pPr>
      <w:r>
        <w:rPr>
          <w:rFonts w:hint="eastAsia"/>
        </w:rPr>
        <w:t>setTimeout</w:t>
      </w:r>
      <w:r>
        <w:t>(fn,0)</w:t>
      </w:r>
      <w:r>
        <w:rPr>
          <w:rFonts w:hint="eastAsia"/>
        </w:rPr>
        <w:t>是在下一轮时间轮训开始时执行</w:t>
      </w:r>
    </w:p>
    <w:p w14:paraId="15D45622" w14:textId="171CA9A1" w:rsidR="007C0A20" w:rsidRPr="007C0A20" w:rsidRDefault="007C0A20" w:rsidP="00BD3E15">
      <w:pPr>
        <w:ind w:left="420" w:firstLine="420"/>
      </w:pPr>
    </w:p>
    <w:tbl>
      <w:tblPr>
        <w:tblStyle w:val="ac"/>
        <w:tblW w:w="0" w:type="auto"/>
        <w:tblInd w:w="420" w:type="dxa"/>
        <w:tblLook w:val="04A0" w:firstRow="1" w:lastRow="0" w:firstColumn="1" w:lastColumn="0" w:noHBand="0" w:noVBand="1"/>
      </w:tblPr>
      <w:tblGrid>
        <w:gridCol w:w="7876"/>
      </w:tblGrid>
      <w:tr w:rsidR="007C0A20" w14:paraId="3DDCA3BA" w14:textId="77777777" w:rsidTr="007C0A20">
        <w:tc>
          <w:tcPr>
            <w:tcW w:w="8296" w:type="dxa"/>
          </w:tcPr>
          <w:p w14:paraId="61B6D37F" w14:textId="10DF3305" w:rsidR="007C0A20" w:rsidRPr="00C26292" w:rsidRDefault="00C26292" w:rsidP="00C26292">
            <w:pPr>
              <w:pStyle w:val="HTML0"/>
              <w:shd w:val="clear" w:color="auto" w:fill="263238"/>
              <w:rPr>
                <w:rFonts w:ascii="Fira Code" w:hAnsi="Fira Code" w:hint="eastAsia"/>
                <w:color w:val="C3CEE3"/>
                <w:sz w:val="23"/>
                <w:szCs w:val="23"/>
              </w:rPr>
            </w:pPr>
            <w:r>
              <w:rPr>
                <w:rFonts w:ascii="Fira Code" w:hAnsi="Fira Code"/>
                <w:color w:val="82AAFF"/>
                <w:sz w:val="23"/>
                <w:szCs w:val="23"/>
              </w:rPr>
              <w:t>setTimeout</w:t>
            </w:r>
            <w:r>
              <w:rPr>
                <w:rFonts w:ascii="Fira Code" w:hAnsi="Fira Code"/>
                <w:color w:val="89DDFF"/>
                <w:sz w:val="23"/>
                <w:szCs w:val="23"/>
              </w:rPr>
              <w:t>(()=&gt;{</w:t>
            </w:r>
            <w:r>
              <w:rPr>
                <w:rFonts w:ascii="Fira Code" w:hAnsi="Fira Code"/>
                <w:color w:val="89DDFF"/>
                <w:sz w:val="23"/>
                <w:szCs w:val="23"/>
              </w:rPr>
              <w:br/>
              <w:t xml:space="preserve">    </w:t>
            </w:r>
            <w:r>
              <w:rPr>
                <w:rFonts w:ascii="Fira Code" w:hAnsi="Fira Code"/>
                <w:color w:val="EEFFE3"/>
                <w:sz w:val="23"/>
                <w:szCs w:val="23"/>
              </w:rPr>
              <w:t>console</w:t>
            </w:r>
            <w:r>
              <w:rPr>
                <w:rFonts w:ascii="Fira Code" w:hAnsi="Fira Code"/>
                <w:color w:val="89DDFF"/>
                <w:sz w:val="23"/>
                <w:szCs w:val="23"/>
              </w:rPr>
              <w:t>.</w:t>
            </w:r>
            <w:r>
              <w:rPr>
                <w:rFonts w:ascii="Fira Code" w:hAnsi="Fira Code"/>
                <w:color w:val="82AAFF"/>
                <w:sz w:val="23"/>
                <w:szCs w:val="23"/>
              </w:rPr>
              <w:t>log</w:t>
            </w:r>
            <w:r>
              <w:rPr>
                <w:rFonts w:ascii="Fira Code" w:hAnsi="Fira Code"/>
                <w:color w:val="89DDFF"/>
                <w:sz w:val="23"/>
                <w:szCs w:val="23"/>
              </w:rPr>
              <w:t>(</w:t>
            </w:r>
            <w:r>
              <w:rPr>
                <w:rFonts w:ascii="Fira Code" w:hAnsi="Fira Code"/>
                <w:color w:val="C3E88D"/>
                <w:sz w:val="23"/>
                <w:szCs w:val="23"/>
              </w:rPr>
              <w:t>'timeout'</w:t>
            </w:r>
            <w:r>
              <w:rPr>
                <w:rFonts w:ascii="Fira Code" w:hAnsi="Fira Code"/>
                <w:color w:val="89DDFF"/>
                <w:sz w:val="23"/>
                <w:szCs w:val="23"/>
              </w:rPr>
              <w:t>);</w:t>
            </w:r>
            <w:r>
              <w:rPr>
                <w:rFonts w:ascii="Fira Code" w:hAnsi="Fira Code"/>
                <w:color w:val="89DDFF"/>
                <w:sz w:val="23"/>
                <w:szCs w:val="23"/>
              </w:rPr>
              <w:br/>
              <w:t>},</w:t>
            </w:r>
            <w:r>
              <w:rPr>
                <w:rFonts w:ascii="Fira Code" w:hAnsi="Fira Code"/>
                <w:color w:val="F78C6C"/>
                <w:sz w:val="23"/>
                <w:szCs w:val="23"/>
              </w:rPr>
              <w:t>0</w:t>
            </w:r>
            <w:r>
              <w:rPr>
                <w:rFonts w:ascii="Fira Code" w:hAnsi="Fira Code"/>
                <w:color w:val="89DDFF"/>
                <w:sz w:val="23"/>
                <w:szCs w:val="23"/>
              </w:rPr>
              <w:t>);</w:t>
            </w:r>
            <w:r>
              <w:rPr>
                <w:rFonts w:ascii="Fira Code" w:hAnsi="Fira Code"/>
                <w:color w:val="89DDFF"/>
                <w:sz w:val="23"/>
                <w:szCs w:val="23"/>
              </w:rPr>
              <w:br/>
            </w:r>
            <w:r>
              <w:rPr>
                <w:rFonts w:ascii="Fira Code" w:hAnsi="Fira Code"/>
                <w:color w:val="89DDFF"/>
                <w:sz w:val="23"/>
                <w:szCs w:val="23"/>
              </w:rPr>
              <w:br/>
            </w:r>
            <w:r>
              <w:rPr>
                <w:rFonts w:ascii="Fira Code" w:hAnsi="Fira Code"/>
                <w:i/>
                <w:iCs/>
                <w:color w:val="C792EA"/>
                <w:sz w:val="23"/>
                <w:szCs w:val="23"/>
              </w:rPr>
              <w:t xml:space="preserve">let </w:t>
            </w:r>
            <w:r>
              <w:rPr>
                <w:rFonts w:ascii="Fira Code" w:hAnsi="Fira Code"/>
                <w:color w:val="EEFFE3"/>
                <w:sz w:val="23"/>
                <w:szCs w:val="23"/>
              </w:rPr>
              <w:t xml:space="preserve">promise </w:t>
            </w:r>
            <w:r>
              <w:rPr>
                <w:rFonts w:ascii="Fira Code" w:hAnsi="Fira Code"/>
                <w:color w:val="89DDFF"/>
                <w:sz w:val="23"/>
                <w:szCs w:val="23"/>
              </w:rPr>
              <w:t xml:space="preserve">= </w:t>
            </w:r>
            <w:r>
              <w:rPr>
                <w:rFonts w:ascii="Fira Code" w:hAnsi="Fira Code"/>
                <w:i/>
                <w:iCs/>
                <w:color w:val="C792EA"/>
                <w:sz w:val="23"/>
                <w:szCs w:val="23"/>
              </w:rPr>
              <w:t xml:space="preserve">new </w:t>
            </w:r>
            <w:r>
              <w:rPr>
                <w:rFonts w:ascii="Fira Code" w:hAnsi="Fira Code"/>
                <w:color w:val="EEFFE3"/>
                <w:sz w:val="23"/>
                <w:szCs w:val="23"/>
              </w:rPr>
              <w:t>Promise</w:t>
            </w:r>
            <w:r>
              <w:rPr>
                <w:rFonts w:ascii="Fira Code" w:hAnsi="Fira Code"/>
                <w:color w:val="89DDFF"/>
                <w:sz w:val="23"/>
                <w:szCs w:val="23"/>
              </w:rPr>
              <w:t>(</w:t>
            </w:r>
            <w:r>
              <w:rPr>
                <w:rFonts w:ascii="Fira Code" w:hAnsi="Fira Code"/>
                <w:i/>
                <w:iCs/>
                <w:color w:val="C792EA"/>
                <w:sz w:val="23"/>
                <w:szCs w:val="23"/>
              </w:rPr>
              <w:t>function</w:t>
            </w:r>
            <w:r>
              <w:rPr>
                <w:rFonts w:ascii="Fira Code" w:hAnsi="Fira Code"/>
                <w:color w:val="89DDFF"/>
                <w:sz w:val="23"/>
                <w:szCs w:val="23"/>
              </w:rPr>
              <w:t>(</w:t>
            </w:r>
            <w:r>
              <w:rPr>
                <w:rFonts w:ascii="Fira Code" w:hAnsi="Fira Code"/>
                <w:color w:val="F78C6C"/>
                <w:sz w:val="23"/>
                <w:szCs w:val="23"/>
              </w:rPr>
              <w:t>resolve</w:t>
            </w:r>
            <w:r>
              <w:rPr>
                <w:rFonts w:ascii="Fira Code" w:hAnsi="Fira Code"/>
                <w:color w:val="89DDFF"/>
                <w:sz w:val="23"/>
                <w:szCs w:val="23"/>
              </w:rPr>
              <w:t xml:space="preserve">, </w:t>
            </w:r>
            <w:r>
              <w:rPr>
                <w:rFonts w:ascii="Fira Code" w:hAnsi="Fira Code"/>
                <w:color w:val="F78C6C"/>
                <w:sz w:val="23"/>
                <w:szCs w:val="23"/>
              </w:rPr>
              <w:t>reject</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EEFFE3"/>
                <w:sz w:val="23"/>
                <w:szCs w:val="23"/>
              </w:rPr>
              <w:t>console</w:t>
            </w:r>
            <w:r>
              <w:rPr>
                <w:rFonts w:ascii="Fira Code" w:hAnsi="Fira Code"/>
                <w:color w:val="89DDFF"/>
                <w:sz w:val="23"/>
                <w:szCs w:val="23"/>
              </w:rPr>
              <w:t>.</w:t>
            </w:r>
            <w:r>
              <w:rPr>
                <w:rFonts w:ascii="Fira Code" w:hAnsi="Fira Code"/>
                <w:color w:val="82AAFF"/>
                <w:sz w:val="23"/>
                <w:szCs w:val="23"/>
              </w:rPr>
              <w:t>log</w:t>
            </w:r>
            <w:r>
              <w:rPr>
                <w:rFonts w:ascii="Fira Code" w:hAnsi="Fira Code"/>
                <w:color w:val="89DDFF"/>
                <w:sz w:val="23"/>
                <w:szCs w:val="23"/>
              </w:rPr>
              <w:t>(</w:t>
            </w:r>
            <w:r>
              <w:rPr>
                <w:rFonts w:ascii="Fira Code" w:hAnsi="Fira Code"/>
                <w:color w:val="C3E88D"/>
                <w:sz w:val="23"/>
                <w:szCs w:val="23"/>
              </w:rPr>
              <w:t>'Promise'</w:t>
            </w:r>
            <w:r>
              <w:rPr>
                <w:rFonts w:ascii="Fira Code" w:hAnsi="Fira Code"/>
                <w:color w:val="89DDFF"/>
                <w:sz w:val="23"/>
                <w:szCs w:val="23"/>
              </w:rPr>
              <w:t>);</w:t>
            </w:r>
            <w:r>
              <w:rPr>
                <w:rFonts w:ascii="Fira Code" w:hAnsi="Fira Code"/>
                <w:color w:val="89DDFF"/>
                <w:sz w:val="23"/>
                <w:szCs w:val="23"/>
              </w:rPr>
              <w:br/>
              <w:t xml:space="preserve">    </w:t>
            </w:r>
            <w:r>
              <w:rPr>
                <w:rFonts w:ascii="Fira Code" w:hAnsi="Fira Code"/>
                <w:color w:val="F78C6C"/>
                <w:sz w:val="23"/>
                <w:szCs w:val="23"/>
              </w:rPr>
              <w:t>resolve</w:t>
            </w:r>
            <w:r>
              <w:rPr>
                <w:rFonts w:ascii="Fira Code" w:hAnsi="Fira Code"/>
                <w:color w:val="89DDFF"/>
                <w:sz w:val="23"/>
                <w:szCs w:val="23"/>
              </w:rPr>
              <w:t>();</w:t>
            </w:r>
            <w:r>
              <w:rPr>
                <w:rFonts w:ascii="Fira Code" w:hAnsi="Fira Code"/>
                <w:color w:val="89DDFF"/>
                <w:sz w:val="23"/>
                <w:szCs w:val="23"/>
              </w:rPr>
              <w:br/>
              <w:t>});</w:t>
            </w:r>
            <w:r>
              <w:rPr>
                <w:rFonts w:ascii="Fira Code" w:hAnsi="Fira Code"/>
                <w:color w:val="89DDFF"/>
                <w:sz w:val="23"/>
                <w:szCs w:val="23"/>
              </w:rPr>
              <w:br/>
            </w:r>
            <w:r>
              <w:rPr>
                <w:rFonts w:ascii="Fira Code" w:hAnsi="Fira Code"/>
                <w:color w:val="89DDFF"/>
                <w:sz w:val="23"/>
                <w:szCs w:val="23"/>
              </w:rPr>
              <w:br/>
            </w:r>
            <w:r>
              <w:rPr>
                <w:rFonts w:ascii="Fira Code" w:hAnsi="Fira Code"/>
                <w:color w:val="EEFFE3"/>
                <w:sz w:val="23"/>
                <w:szCs w:val="23"/>
              </w:rPr>
              <w:t>promise</w:t>
            </w:r>
            <w:r>
              <w:rPr>
                <w:rFonts w:ascii="Fira Code" w:hAnsi="Fira Code"/>
                <w:color w:val="89DDFF"/>
                <w:sz w:val="23"/>
                <w:szCs w:val="23"/>
              </w:rPr>
              <w:t>.</w:t>
            </w:r>
            <w:r>
              <w:rPr>
                <w:rFonts w:ascii="Fira Code" w:hAnsi="Fira Code"/>
                <w:color w:val="82AAFF"/>
                <w:sz w:val="23"/>
                <w:szCs w:val="23"/>
              </w:rPr>
              <w:t>then</w:t>
            </w:r>
            <w:r>
              <w:rPr>
                <w:rFonts w:ascii="Fira Code" w:hAnsi="Fira Code"/>
                <w:color w:val="89DDFF"/>
                <w:sz w:val="23"/>
                <w:szCs w:val="23"/>
              </w:rPr>
              <w:t>(</w:t>
            </w:r>
            <w:r>
              <w:rPr>
                <w:rFonts w:ascii="Fira Code" w:hAnsi="Fira Code"/>
                <w:i/>
                <w:iCs/>
                <w:color w:val="C792EA"/>
                <w:sz w:val="23"/>
                <w:szCs w:val="23"/>
              </w:rPr>
              <w:t>function</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EEFFE3"/>
                <w:sz w:val="23"/>
                <w:szCs w:val="23"/>
              </w:rPr>
              <w:t>console</w:t>
            </w:r>
            <w:r>
              <w:rPr>
                <w:rFonts w:ascii="Fira Code" w:hAnsi="Fira Code"/>
                <w:color w:val="89DDFF"/>
                <w:sz w:val="23"/>
                <w:szCs w:val="23"/>
              </w:rPr>
              <w:t>.</w:t>
            </w:r>
            <w:r>
              <w:rPr>
                <w:rFonts w:ascii="Fira Code" w:hAnsi="Fira Code"/>
                <w:color w:val="82AAFF"/>
                <w:sz w:val="23"/>
                <w:szCs w:val="23"/>
              </w:rPr>
              <w:t>log</w:t>
            </w:r>
            <w:r>
              <w:rPr>
                <w:rFonts w:ascii="Fira Code" w:hAnsi="Fira Code"/>
                <w:color w:val="89DDFF"/>
                <w:sz w:val="23"/>
                <w:szCs w:val="23"/>
              </w:rPr>
              <w:t>(</w:t>
            </w:r>
            <w:r>
              <w:rPr>
                <w:rFonts w:ascii="Fira Code" w:hAnsi="Fira Code"/>
                <w:color w:val="C3E88D"/>
                <w:sz w:val="23"/>
                <w:szCs w:val="23"/>
              </w:rPr>
              <w:t>'resolved.'</w:t>
            </w:r>
            <w:r>
              <w:rPr>
                <w:rFonts w:ascii="Fira Code" w:hAnsi="Fira Code"/>
                <w:color w:val="89DDFF"/>
                <w:sz w:val="23"/>
                <w:szCs w:val="23"/>
              </w:rPr>
              <w:t>);</w:t>
            </w:r>
            <w:r>
              <w:rPr>
                <w:rFonts w:ascii="Fira Code" w:hAnsi="Fira Code"/>
                <w:color w:val="89DDFF"/>
                <w:sz w:val="23"/>
                <w:szCs w:val="23"/>
              </w:rPr>
              <w:br/>
              <w:t>});</w:t>
            </w:r>
            <w:r>
              <w:rPr>
                <w:rFonts w:ascii="Fira Code" w:hAnsi="Fira Code"/>
                <w:color w:val="89DDFF"/>
                <w:sz w:val="23"/>
                <w:szCs w:val="23"/>
              </w:rPr>
              <w:br/>
            </w:r>
            <w:r>
              <w:rPr>
                <w:rFonts w:ascii="Fira Code" w:hAnsi="Fira Code"/>
                <w:color w:val="89DDFF"/>
                <w:sz w:val="23"/>
                <w:szCs w:val="23"/>
              </w:rPr>
              <w:br/>
            </w:r>
            <w:r>
              <w:rPr>
                <w:rFonts w:ascii="Fira Code" w:hAnsi="Fira Code"/>
                <w:color w:val="EEFFE3"/>
                <w:sz w:val="23"/>
                <w:szCs w:val="23"/>
              </w:rPr>
              <w:t>console</w:t>
            </w:r>
            <w:r>
              <w:rPr>
                <w:rFonts w:ascii="Fira Code" w:hAnsi="Fira Code"/>
                <w:color w:val="89DDFF"/>
                <w:sz w:val="23"/>
                <w:szCs w:val="23"/>
              </w:rPr>
              <w:t>.</w:t>
            </w:r>
            <w:r>
              <w:rPr>
                <w:rFonts w:ascii="Fira Code" w:hAnsi="Fira Code"/>
                <w:color w:val="82AAFF"/>
                <w:sz w:val="23"/>
                <w:szCs w:val="23"/>
              </w:rPr>
              <w:t>log</w:t>
            </w:r>
            <w:r>
              <w:rPr>
                <w:rFonts w:ascii="Fira Code" w:hAnsi="Fira Code"/>
                <w:color w:val="89DDFF"/>
                <w:sz w:val="23"/>
                <w:szCs w:val="23"/>
              </w:rPr>
              <w:t>(</w:t>
            </w:r>
            <w:r>
              <w:rPr>
                <w:rFonts w:ascii="Fira Code" w:hAnsi="Fira Code"/>
                <w:color w:val="C3E88D"/>
                <w:sz w:val="23"/>
                <w:szCs w:val="23"/>
              </w:rPr>
              <w:t>'Hi!'</w:t>
            </w:r>
            <w:r>
              <w:rPr>
                <w:rFonts w:ascii="Fira Code" w:hAnsi="Fira Code"/>
                <w:color w:val="89DDFF"/>
                <w:sz w:val="23"/>
                <w:szCs w:val="23"/>
              </w:rPr>
              <w:t>);</w:t>
            </w:r>
            <w:r>
              <w:rPr>
                <w:rFonts w:ascii="Fira Code" w:hAnsi="Fira Code"/>
                <w:color w:val="89DDFF"/>
                <w:sz w:val="23"/>
                <w:szCs w:val="23"/>
              </w:rPr>
              <w:br/>
            </w:r>
            <w:r>
              <w:rPr>
                <w:rFonts w:ascii="Fira Code" w:hAnsi="Fira Code"/>
                <w:color w:val="89DDFF"/>
                <w:sz w:val="23"/>
                <w:szCs w:val="23"/>
              </w:rPr>
              <w:br/>
            </w:r>
            <w:r>
              <w:rPr>
                <w:rFonts w:ascii="Fira Code" w:hAnsi="Fira Code"/>
                <w:i/>
                <w:iCs/>
                <w:color w:val="546E7A"/>
                <w:sz w:val="23"/>
                <w:szCs w:val="23"/>
              </w:rPr>
              <w:t>// Promise</w:t>
            </w:r>
            <w:r>
              <w:rPr>
                <w:rFonts w:ascii="Fira Code" w:hAnsi="Fira Code"/>
                <w:i/>
                <w:iCs/>
                <w:color w:val="546E7A"/>
                <w:sz w:val="23"/>
                <w:szCs w:val="23"/>
              </w:rPr>
              <w:br/>
              <w:t>// Hi!</w:t>
            </w:r>
            <w:r>
              <w:rPr>
                <w:rFonts w:ascii="Fira Code" w:hAnsi="Fira Code"/>
                <w:i/>
                <w:iCs/>
                <w:color w:val="546E7A"/>
                <w:sz w:val="23"/>
                <w:szCs w:val="23"/>
              </w:rPr>
              <w:br/>
            </w:r>
            <w:r>
              <w:rPr>
                <w:rFonts w:ascii="Fira Code" w:hAnsi="Fira Code"/>
                <w:i/>
                <w:iCs/>
                <w:color w:val="546E7A"/>
                <w:sz w:val="23"/>
                <w:szCs w:val="23"/>
              </w:rPr>
              <w:lastRenderedPageBreak/>
              <w:t>// resolved</w:t>
            </w:r>
            <w:r>
              <w:rPr>
                <w:rFonts w:ascii="Fira Code" w:hAnsi="Fira Code"/>
                <w:i/>
                <w:iCs/>
                <w:color w:val="546E7A"/>
                <w:sz w:val="23"/>
                <w:szCs w:val="23"/>
              </w:rPr>
              <w:br/>
              <w:t>//timeout</w:t>
            </w:r>
          </w:p>
        </w:tc>
      </w:tr>
    </w:tbl>
    <w:p w14:paraId="26D48D08" w14:textId="46DB9D1A" w:rsidR="00BD3E15" w:rsidRDefault="00BD3E15" w:rsidP="00BA64D3">
      <w:pPr>
        <w:pStyle w:val="5"/>
        <w:ind w:right="210"/>
      </w:pPr>
      <w:bookmarkStart w:id="12" w:name="_promise对象作为resolve函数的参数"/>
      <w:bookmarkEnd w:id="12"/>
      <w:r>
        <w:rPr>
          <w:rFonts w:hint="eastAsia"/>
        </w:rPr>
        <w:lastRenderedPageBreak/>
        <w:t>resolve</w:t>
      </w:r>
      <w:r w:rsidR="00142DBC">
        <w:rPr>
          <w:rFonts w:hint="eastAsia"/>
        </w:rPr>
        <w:t>参数方法</w:t>
      </w:r>
      <w:r>
        <w:rPr>
          <w:rFonts w:hint="eastAsia"/>
        </w:rPr>
        <w:t>的参数</w:t>
      </w:r>
    </w:p>
    <w:p w14:paraId="4DF28091" w14:textId="30261032" w:rsidR="00BD3E15" w:rsidRDefault="00BD3E15" w:rsidP="00BD3E15">
      <w:pPr>
        <w:ind w:left="420" w:firstLine="420"/>
      </w:pPr>
      <w:r>
        <w:rPr>
          <w:rFonts w:hint="eastAsia"/>
        </w:rPr>
        <w:t>resolve</w:t>
      </w:r>
      <w:r w:rsidR="00142DBC">
        <w:rPr>
          <w:rFonts w:hint="eastAsia"/>
        </w:rPr>
        <w:t>参数方法</w:t>
      </w:r>
      <w:r>
        <w:rPr>
          <w:rFonts w:hint="eastAsia"/>
        </w:rPr>
        <w:t>可以携带参数，当传入的参数</w:t>
      </w:r>
      <w:r w:rsidR="00BA64D3">
        <w:rPr>
          <w:rFonts w:hint="eastAsia"/>
        </w:rPr>
        <w:t>类型不同时，处理方式不同</w:t>
      </w:r>
    </w:p>
    <w:p w14:paraId="77245BB2" w14:textId="22AE88D3" w:rsidR="00BA64D3" w:rsidRPr="00BA64D3" w:rsidRDefault="00BA64D3" w:rsidP="00315AED">
      <w:pPr>
        <w:pStyle w:val="6"/>
        <w:numPr>
          <w:ilvl w:val="0"/>
          <w:numId w:val="144"/>
        </w:numPr>
      </w:pPr>
      <w:r>
        <w:rPr>
          <w:rFonts w:hint="eastAsia"/>
        </w:rPr>
        <w:t>promise对象</w:t>
      </w:r>
    </w:p>
    <w:p w14:paraId="41F80443" w14:textId="77777777" w:rsidR="00447FED" w:rsidRDefault="00BD3E15" w:rsidP="00447FED">
      <w:pPr>
        <w:ind w:firstLine="420"/>
      </w:pPr>
      <w:r>
        <w:rPr>
          <w:rFonts w:hint="eastAsia"/>
        </w:rPr>
        <w:t>resolve</w:t>
      </w:r>
      <w:r w:rsidR="00142DBC">
        <w:rPr>
          <w:rFonts w:hint="eastAsia"/>
        </w:rPr>
        <w:t>参数方法</w:t>
      </w:r>
      <w:r>
        <w:rPr>
          <w:rFonts w:hint="eastAsia"/>
        </w:rPr>
        <w:t>的参数为promise对象时，</w:t>
      </w:r>
      <w:r w:rsidR="00706738" w:rsidRPr="00BD3E15">
        <w:rPr>
          <w:rFonts w:hint="eastAsia"/>
        </w:rPr>
        <w:t xml:space="preserve"> </w:t>
      </w:r>
      <w:r w:rsidR="00785067">
        <w:rPr>
          <w:rFonts w:hint="eastAsia"/>
        </w:rPr>
        <w:t>当调用该resolve</w:t>
      </w:r>
      <w:r w:rsidR="00142DBC">
        <w:rPr>
          <w:rFonts w:hint="eastAsia"/>
        </w:rPr>
        <w:t>参数方法</w:t>
      </w:r>
      <w:r w:rsidR="00785067">
        <w:rPr>
          <w:rFonts w:hint="eastAsia"/>
        </w:rPr>
        <w:t>时</w:t>
      </w:r>
      <w:r w:rsidR="00447FED">
        <w:rPr>
          <w:rFonts w:hint="eastAsia"/>
        </w:rPr>
        <w:t>：</w:t>
      </w:r>
    </w:p>
    <w:p w14:paraId="0628D924" w14:textId="77777777" w:rsidR="00447FED" w:rsidRDefault="00785067" w:rsidP="00315AED">
      <w:pPr>
        <w:pStyle w:val="a8"/>
        <w:numPr>
          <w:ilvl w:val="0"/>
          <w:numId w:val="145"/>
        </w:numPr>
        <w:ind w:firstLineChars="0"/>
      </w:pPr>
      <w:r>
        <w:rPr>
          <w:rFonts w:hint="eastAsia"/>
        </w:rPr>
        <w:t>不会执行该resolve</w:t>
      </w:r>
      <w:r w:rsidR="00142DBC">
        <w:rPr>
          <w:rFonts w:hint="eastAsia"/>
        </w:rPr>
        <w:t>参数</w:t>
      </w:r>
      <w:r>
        <w:rPr>
          <w:rFonts w:hint="eastAsia"/>
        </w:rPr>
        <w:t>方法绑定的回调函数</w:t>
      </w:r>
    </w:p>
    <w:p w14:paraId="39CD4E09" w14:textId="6937A066" w:rsidR="00BD3E15" w:rsidRDefault="00785067" w:rsidP="00315AED">
      <w:pPr>
        <w:pStyle w:val="a8"/>
        <w:numPr>
          <w:ilvl w:val="0"/>
          <w:numId w:val="145"/>
        </w:numPr>
        <w:ind w:firstLineChars="0"/>
      </w:pPr>
      <w:r>
        <w:rPr>
          <w:rFonts w:hint="eastAsia"/>
        </w:rPr>
        <w:t>将</w:t>
      </w:r>
      <w:r w:rsidR="00447FED">
        <w:rPr>
          <w:rFonts w:hint="eastAsia"/>
        </w:rPr>
        <w:t>当前</w:t>
      </w:r>
      <w:r>
        <w:rPr>
          <w:rFonts w:hint="eastAsia"/>
        </w:rPr>
        <w:t>promise身上绑定的resolve和reject的回调函数，重新绑定到作为参数的promise身上</w:t>
      </w:r>
    </w:p>
    <w:p w14:paraId="057AF30A" w14:textId="2A678D8D" w:rsidR="00447FED" w:rsidRDefault="00447FED" w:rsidP="00315AED">
      <w:pPr>
        <w:pStyle w:val="a8"/>
        <w:numPr>
          <w:ilvl w:val="0"/>
          <w:numId w:val="145"/>
        </w:numPr>
        <w:ind w:firstLineChars="0"/>
      </w:pPr>
      <w:r>
        <w:rPr>
          <w:rFonts w:hint="eastAsia"/>
        </w:rPr>
        <w:t>将当前promise变为resolved状态</w:t>
      </w:r>
    </w:p>
    <w:p w14:paraId="62075EE2" w14:textId="4FCFED86" w:rsidR="00785067" w:rsidRDefault="00785067" w:rsidP="00785067"/>
    <w:p w14:paraId="0F42DE45" w14:textId="45878A39" w:rsidR="00785067" w:rsidRPr="00BD3E15" w:rsidRDefault="00785067" w:rsidP="00785067">
      <w:r>
        <w:tab/>
      </w:r>
      <w:r>
        <w:rPr>
          <w:rFonts w:hint="eastAsia"/>
        </w:rPr>
        <w:t>如：</w:t>
      </w:r>
    </w:p>
    <w:tbl>
      <w:tblPr>
        <w:tblStyle w:val="ac"/>
        <w:tblW w:w="0" w:type="auto"/>
        <w:tblInd w:w="704" w:type="dxa"/>
        <w:tblLook w:val="04A0" w:firstRow="1" w:lastRow="0" w:firstColumn="1" w:lastColumn="0" w:noHBand="0" w:noVBand="1"/>
      </w:tblPr>
      <w:tblGrid>
        <w:gridCol w:w="7592"/>
      </w:tblGrid>
      <w:tr w:rsidR="00785067" w14:paraId="63B8FB15" w14:textId="77777777" w:rsidTr="00785067">
        <w:tc>
          <w:tcPr>
            <w:tcW w:w="7592" w:type="dxa"/>
          </w:tcPr>
          <w:p w14:paraId="57BC092D" w14:textId="5FCB7FBC" w:rsidR="00785067" w:rsidRPr="00785067" w:rsidRDefault="00785067" w:rsidP="00785067">
            <w:pPr>
              <w:pStyle w:val="HTML0"/>
              <w:shd w:val="clear" w:color="auto" w:fill="FFFFFF"/>
              <w:rPr>
                <w:color w:val="000000"/>
                <w:sz w:val="23"/>
                <w:szCs w:val="23"/>
              </w:rPr>
            </w:pPr>
            <w:r>
              <w:rPr>
                <w:rFonts w:hint="eastAsia"/>
                <w:b/>
                <w:bCs/>
                <w:color w:val="000080"/>
                <w:sz w:val="23"/>
                <w:szCs w:val="23"/>
              </w:rPr>
              <w:t xml:space="preserve">const </w:t>
            </w:r>
            <w:r>
              <w:rPr>
                <w:rFonts w:hint="eastAsia"/>
                <w:b/>
                <w:bCs/>
                <w:i/>
                <w:iCs/>
                <w:color w:val="660E7A"/>
                <w:sz w:val="23"/>
                <w:szCs w:val="23"/>
              </w:rPr>
              <w:t xml:space="preserve">p1 </w:t>
            </w:r>
            <w:r>
              <w:rPr>
                <w:rFonts w:hint="eastAsia"/>
                <w:color w:val="000000"/>
                <w:sz w:val="23"/>
                <w:szCs w:val="23"/>
              </w:rPr>
              <w:t xml:space="preserve">= </w:t>
            </w:r>
            <w:r>
              <w:rPr>
                <w:rFonts w:hint="eastAsia"/>
                <w:b/>
                <w:bCs/>
                <w:color w:val="000080"/>
                <w:sz w:val="23"/>
                <w:szCs w:val="23"/>
              </w:rPr>
              <w:t xml:space="preserve">new </w:t>
            </w:r>
            <w:r>
              <w:rPr>
                <w:rFonts w:hint="eastAsia"/>
                <w:b/>
                <w:bCs/>
                <w:i/>
                <w:iCs/>
                <w:color w:val="660E7A"/>
                <w:sz w:val="23"/>
                <w:szCs w:val="23"/>
              </w:rPr>
              <w:t>Promise</w:t>
            </w:r>
            <w:r>
              <w:rPr>
                <w:rFonts w:hint="eastAsia"/>
                <w:color w:val="000000"/>
                <w:sz w:val="23"/>
                <w:szCs w:val="23"/>
              </w:rPr>
              <w:t>(</w:t>
            </w:r>
            <w:r>
              <w:rPr>
                <w:rFonts w:hint="eastAsia"/>
                <w:b/>
                <w:bCs/>
                <w:color w:val="000080"/>
                <w:sz w:val="23"/>
                <w:szCs w:val="23"/>
              </w:rPr>
              <w:t xml:space="preserve">function </w:t>
            </w:r>
            <w:r>
              <w:rPr>
                <w:rFonts w:hint="eastAsia"/>
                <w:color w:val="000000"/>
                <w:sz w:val="23"/>
                <w:szCs w:val="23"/>
              </w:rPr>
              <w:t>(resolve, reject) {</w:t>
            </w:r>
            <w:r>
              <w:rPr>
                <w:rFonts w:hint="eastAsia"/>
                <w:color w:val="000000"/>
                <w:sz w:val="23"/>
                <w:szCs w:val="23"/>
              </w:rPr>
              <w:br/>
              <w:t xml:space="preserve">    </w:t>
            </w:r>
            <w:r>
              <w:rPr>
                <w:rFonts w:hint="eastAsia"/>
                <w:i/>
                <w:iCs/>
                <w:color w:val="000000"/>
                <w:sz w:val="23"/>
                <w:szCs w:val="23"/>
              </w:rPr>
              <w:t>setTimeout</w:t>
            </w:r>
            <w:r>
              <w:rPr>
                <w:rFonts w:hint="eastAsia"/>
                <w:color w:val="000000"/>
                <w:sz w:val="23"/>
                <w:szCs w:val="23"/>
              </w:rPr>
              <w:t>(() =&gt; resolve(</w:t>
            </w:r>
            <w:r>
              <w:rPr>
                <w:rFonts w:hint="eastAsia"/>
                <w:b/>
                <w:bCs/>
                <w:color w:val="008000"/>
                <w:sz w:val="23"/>
                <w:szCs w:val="23"/>
              </w:rPr>
              <w:t>'p1 resolve'</w:t>
            </w:r>
            <w:r>
              <w:rPr>
                <w:rFonts w:hint="eastAsia"/>
                <w:color w:val="000000"/>
                <w:sz w:val="23"/>
                <w:szCs w:val="23"/>
              </w:rPr>
              <w:t xml:space="preserve">), </w:t>
            </w:r>
            <w:r>
              <w:rPr>
                <w:rFonts w:hint="eastAsia"/>
                <w:color w:val="0000FF"/>
                <w:sz w:val="23"/>
                <w:szCs w:val="23"/>
              </w:rPr>
              <w:t>3000</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const </w:t>
            </w:r>
            <w:r>
              <w:rPr>
                <w:rFonts w:hint="eastAsia"/>
                <w:b/>
                <w:bCs/>
                <w:i/>
                <w:iCs/>
                <w:color w:val="660E7A"/>
                <w:sz w:val="23"/>
                <w:szCs w:val="23"/>
              </w:rPr>
              <w:t xml:space="preserve">p2 </w:t>
            </w:r>
            <w:r>
              <w:rPr>
                <w:rFonts w:hint="eastAsia"/>
                <w:color w:val="000000"/>
                <w:sz w:val="23"/>
                <w:szCs w:val="23"/>
              </w:rPr>
              <w:t xml:space="preserve">= </w:t>
            </w:r>
            <w:r>
              <w:rPr>
                <w:rFonts w:hint="eastAsia"/>
                <w:b/>
                <w:bCs/>
                <w:color w:val="000080"/>
                <w:sz w:val="23"/>
                <w:szCs w:val="23"/>
              </w:rPr>
              <w:t xml:space="preserve">new </w:t>
            </w:r>
            <w:r>
              <w:rPr>
                <w:rFonts w:hint="eastAsia"/>
                <w:b/>
                <w:bCs/>
                <w:i/>
                <w:iCs/>
                <w:color w:val="660E7A"/>
                <w:sz w:val="23"/>
                <w:szCs w:val="23"/>
              </w:rPr>
              <w:t>Promise</w:t>
            </w:r>
            <w:r>
              <w:rPr>
                <w:rFonts w:hint="eastAsia"/>
                <w:color w:val="000000"/>
                <w:sz w:val="23"/>
                <w:szCs w:val="23"/>
              </w:rPr>
              <w:t>(</w:t>
            </w:r>
            <w:r>
              <w:rPr>
                <w:rFonts w:hint="eastAsia"/>
                <w:b/>
                <w:bCs/>
                <w:color w:val="000080"/>
                <w:sz w:val="23"/>
                <w:szCs w:val="23"/>
              </w:rPr>
              <w:t xml:space="preserve">function </w:t>
            </w:r>
            <w:r>
              <w:rPr>
                <w:rFonts w:hint="eastAsia"/>
                <w:color w:val="000000"/>
                <w:sz w:val="23"/>
                <w:szCs w:val="23"/>
              </w:rPr>
              <w:t>(resolve, reject) {</w:t>
            </w:r>
            <w:r>
              <w:rPr>
                <w:rFonts w:hint="eastAsia"/>
                <w:color w:val="000000"/>
                <w:sz w:val="23"/>
                <w:szCs w:val="23"/>
              </w:rPr>
              <w:br/>
              <w:t xml:space="preserve">    </w:t>
            </w:r>
            <w:r>
              <w:rPr>
                <w:rFonts w:hint="eastAsia"/>
                <w:i/>
                <w:iCs/>
                <w:color w:val="000000"/>
                <w:sz w:val="23"/>
                <w:szCs w:val="23"/>
              </w:rPr>
              <w:t>setTimeout</w:t>
            </w:r>
            <w:r>
              <w:rPr>
                <w:rFonts w:hint="eastAsia"/>
                <w:color w:val="000000"/>
                <w:sz w:val="23"/>
                <w:szCs w:val="23"/>
              </w:rPr>
              <w:t>(() =&gt; {</w:t>
            </w:r>
            <w:r>
              <w:rPr>
                <w:rFonts w:hint="eastAsia"/>
                <w:color w:val="000000"/>
                <w:sz w:val="23"/>
                <w:szCs w:val="23"/>
              </w:rPr>
              <w:br/>
              <w:t xml:space="preserve">        resolve(</w:t>
            </w:r>
            <w:r>
              <w:rPr>
                <w:rFonts w:hint="eastAsia"/>
                <w:b/>
                <w:bCs/>
                <w:i/>
                <w:iCs/>
                <w:color w:val="660E7A"/>
                <w:sz w:val="23"/>
                <w:szCs w:val="23"/>
              </w:rPr>
              <w:t>p1</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'p2 timeout'</w:t>
            </w:r>
            <w:r>
              <w:rPr>
                <w:rFonts w:hint="eastAsia"/>
                <w:color w:val="000000"/>
                <w:sz w:val="23"/>
                <w:szCs w:val="23"/>
              </w:rPr>
              <w:t>);</w:t>
            </w:r>
            <w:r>
              <w:rPr>
                <w:rFonts w:hint="eastAsia"/>
                <w:color w:val="000000"/>
                <w:sz w:val="23"/>
                <w:szCs w:val="23"/>
              </w:rPr>
              <w:br/>
              <w:t xml:space="preserve">    }, </w:t>
            </w:r>
            <w:r>
              <w:rPr>
                <w:rFonts w:hint="eastAsia"/>
                <w:color w:val="0000FF"/>
                <w:sz w:val="23"/>
                <w:szCs w:val="23"/>
              </w:rPr>
              <w:t>1000</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b/>
                <w:bCs/>
                <w:i/>
                <w:iCs/>
                <w:color w:val="660E7A"/>
                <w:sz w:val="23"/>
                <w:szCs w:val="23"/>
              </w:rPr>
              <w:t>p2</w:t>
            </w:r>
            <w:r>
              <w:rPr>
                <w:rFonts w:hint="eastAsia"/>
                <w:color w:val="000000"/>
                <w:sz w:val="23"/>
                <w:szCs w:val="23"/>
              </w:rPr>
              <w:t>.</w:t>
            </w:r>
            <w:r>
              <w:rPr>
                <w:rFonts w:hint="eastAsia"/>
                <w:color w:val="7A7A43"/>
                <w:sz w:val="23"/>
                <w:szCs w:val="23"/>
              </w:rPr>
              <w:t>then</w:t>
            </w:r>
            <w:r>
              <w:rPr>
                <w:rFonts w:hint="eastAsia"/>
                <w:color w:val="000000"/>
                <w:sz w:val="23"/>
                <w:szCs w:val="23"/>
              </w:rPr>
              <w:t xml:space="preserve">(result =&gt;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(result));</w:t>
            </w:r>
          </w:p>
        </w:tc>
      </w:tr>
    </w:tbl>
    <w:p w14:paraId="153D8DE2" w14:textId="3B3ABAD8" w:rsidR="00DF36E0" w:rsidRDefault="00DF36E0" w:rsidP="00DF36E0">
      <w:pPr>
        <w:ind w:left="840" w:firstLine="420"/>
      </w:pPr>
      <w:r>
        <w:rPr>
          <w:rFonts w:hint="eastAsia"/>
        </w:rPr>
        <w:t>上述代码中，p1和p2两个promise同时启动；1s后，p2的异步操作中的回调函数首先得到执行，但由于resolve</w:t>
      </w:r>
      <w:r w:rsidR="00B31520">
        <w:rPr>
          <w:rFonts w:hint="eastAsia"/>
        </w:rPr>
        <w:t>参数方法</w:t>
      </w:r>
      <w:r>
        <w:rPr>
          <w:rFonts w:hint="eastAsia"/>
        </w:rPr>
        <w:t>传入的参数是p1对象，所以绑定在resolve</w:t>
      </w:r>
      <w:r w:rsidR="00B31520">
        <w:rPr>
          <w:rFonts w:hint="eastAsia"/>
        </w:rPr>
        <w:t>参数方法</w:t>
      </w:r>
      <w:r>
        <w:rPr>
          <w:rFonts w:hint="eastAsia"/>
        </w:rPr>
        <w:t>身上的回调函数并没有执行，而是将p2身上绑定的resolve的回调函数重新绑定到了p1身上；2s后，p1的异步操作中的回调函数得到执行，并调用resolve</w:t>
      </w:r>
      <w:r w:rsidR="00B31520">
        <w:rPr>
          <w:rFonts w:hint="eastAsia"/>
        </w:rPr>
        <w:t>参数</w:t>
      </w:r>
      <w:r>
        <w:rPr>
          <w:rFonts w:hint="eastAsia"/>
        </w:rPr>
        <w:t>方法，此时resolve</w:t>
      </w:r>
      <w:r w:rsidR="00B31520">
        <w:rPr>
          <w:rFonts w:hint="eastAsia"/>
        </w:rPr>
        <w:t>参数方法</w:t>
      </w:r>
      <w:r>
        <w:rPr>
          <w:rFonts w:hint="eastAsia"/>
        </w:rPr>
        <w:t>身上绑定的回调函数，是1s时通过“resolve</w:t>
      </w:r>
      <w:r>
        <w:t>(p1)</w:t>
      </w:r>
      <w:r>
        <w:rPr>
          <w:rFonts w:hint="eastAsia"/>
        </w:rPr>
        <w:t>”语句，从p2身上转移到p1身上的，原本绑定在p2身上的resolve的回调函数，也就是p2的then方法指定的回调函数</w:t>
      </w:r>
    </w:p>
    <w:p w14:paraId="0C024ED1" w14:textId="05596FC3" w:rsidR="00A7008D" w:rsidRDefault="00A7008D" w:rsidP="00DF36E0">
      <w:pPr>
        <w:ind w:left="840" w:firstLine="420"/>
      </w:pPr>
      <w:r>
        <w:rPr>
          <w:rFonts w:hint="eastAsia"/>
        </w:rPr>
        <w:t>所以该程序的打印结果是：</w:t>
      </w:r>
    </w:p>
    <w:p w14:paraId="5321374C" w14:textId="533A2636" w:rsidR="00A7008D" w:rsidRDefault="00A7008D" w:rsidP="00DF36E0">
      <w:pPr>
        <w:ind w:left="840" w:firstLine="420"/>
      </w:pPr>
      <w:r>
        <w:tab/>
      </w:r>
      <w:r>
        <w:rPr>
          <w:rFonts w:hint="eastAsia"/>
        </w:rPr>
        <w:t>1s时，打印“p2</w:t>
      </w:r>
      <w:r>
        <w:t xml:space="preserve"> </w:t>
      </w:r>
      <w:r>
        <w:rPr>
          <w:rFonts w:hint="eastAsia"/>
        </w:rPr>
        <w:t>timeout”</w:t>
      </w:r>
    </w:p>
    <w:p w14:paraId="78D8D615" w14:textId="1B8F6A47" w:rsidR="00A7008D" w:rsidRDefault="00A7008D" w:rsidP="00DF36E0">
      <w:pPr>
        <w:ind w:left="840" w:firstLine="420"/>
      </w:pPr>
      <w:r>
        <w:tab/>
      </w:r>
      <w:r>
        <w:rPr>
          <w:rFonts w:hint="eastAsia"/>
        </w:rPr>
        <w:t>3s时，打印“p1</w:t>
      </w:r>
      <w:r>
        <w:t xml:space="preserve"> </w:t>
      </w:r>
      <w:r>
        <w:rPr>
          <w:rFonts w:hint="eastAsia"/>
        </w:rPr>
        <w:t>resolve”</w:t>
      </w:r>
    </w:p>
    <w:p w14:paraId="1CC3C632" w14:textId="09EE803B" w:rsidR="00BA64D3" w:rsidRDefault="00BA64D3" w:rsidP="00BA64D3">
      <w:pPr>
        <w:pStyle w:val="6"/>
      </w:pPr>
      <w:r>
        <w:rPr>
          <w:rFonts w:hint="eastAsia"/>
        </w:rPr>
        <w:t>thenable对象</w:t>
      </w:r>
    </w:p>
    <w:p w14:paraId="275A9A18" w14:textId="6F7B41C5" w:rsidR="00BA64D3" w:rsidRDefault="00BA64D3" w:rsidP="00BA64D3">
      <w:pPr>
        <w:pStyle w:val="7"/>
      </w:pPr>
      <w:r>
        <w:rPr>
          <w:rFonts w:hint="eastAsia"/>
        </w:rPr>
        <w:t>thenable对象</w:t>
      </w:r>
    </w:p>
    <w:p w14:paraId="66971DBF" w14:textId="775200B8" w:rsidR="00BA64D3" w:rsidRDefault="00BA64D3" w:rsidP="00BA64D3">
      <w:pPr>
        <w:ind w:left="840"/>
      </w:pPr>
      <w:r>
        <w:rPr>
          <w:rFonts w:hint="eastAsia"/>
        </w:rPr>
        <w:t>thenable对象，就是具有the方法的对象，如：</w:t>
      </w:r>
    </w:p>
    <w:tbl>
      <w:tblPr>
        <w:tblStyle w:val="ac"/>
        <w:tblW w:w="0" w:type="auto"/>
        <w:tblInd w:w="840" w:type="dxa"/>
        <w:tblLook w:val="04A0" w:firstRow="1" w:lastRow="0" w:firstColumn="1" w:lastColumn="0" w:noHBand="0" w:noVBand="1"/>
      </w:tblPr>
      <w:tblGrid>
        <w:gridCol w:w="7456"/>
      </w:tblGrid>
      <w:tr w:rsidR="00BA64D3" w14:paraId="601125E2" w14:textId="77777777" w:rsidTr="00BA64D3">
        <w:tc>
          <w:tcPr>
            <w:tcW w:w="8296" w:type="dxa"/>
          </w:tcPr>
          <w:p w14:paraId="19C2DB21" w14:textId="77777777" w:rsidR="00BA64D3" w:rsidRDefault="00BA64D3" w:rsidP="00BA64D3">
            <w:pPr>
              <w:pStyle w:val="HTML0"/>
              <w:shd w:val="clear" w:color="auto" w:fill="111111"/>
              <w:spacing w:before="120" w:after="120"/>
              <w:rPr>
                <w:rStyle w:val="HTML"/>
                <w:rFonts w:ascii="Consolas" w:hAnsi="Consolas" w:cs="Consolas"/>
                <w:color w:val="A6E22E"/>
                <w:shd w:val="clear" w:color="auto" w:fill="111111"/>
              </w:rPr>
            </w:pPr>
            <w:r>
              <w:rPr>
                <w:rStyle w:val="token"/>
                <w:rFonts w:ascii="Consolas" w:hAnsi="Consolas" w:cs="Consolas"/>
                <w:color w:val="66D9EF"/>
                <w:shd w:val="clear" w:color="auto" w:fill="111111"/>
              </w:rPr>
              <w:t>let</w:t>
            </w:r>
            <w:r>
              <w:rPr>
                <w:rStyle w:val="HTML"/>
                <w:rFonts w:ascii="Consolas" w:hAnsi="Consolas" w:cs="Consolas"/>
                <w:color w:val="A6E22E"/>
                <w:shd w:val="clear" w:color="auto" w:fill="111111"/>
              </w:rPr>
              <w:t xml:space="preserve"> thenable </w:t>
            </w:r>
            <w:r>
              <w:rPr>
                <w:rStyle w:val="token"/>
                <w:rFonts w:ascii="Consolas" w:hAnsi="Consolas" w:cs="Consolas"/>
                <w:color w:val="F92672"/>
                <w:shd w:val="clear" w:color="auto" w:fill="111111"/>
              </w:rPr>
              <w:t>=</w:t>
            </w:r>
            <w:r>
              <w:rPr>
                <w:rStyle w:val="HTML"/>
                <w:rFonts w:ascii="Consolas" w:hAnsi="Consolas" w:cs="Consolas"/>
                <w:color w:val="A6E22E"/>
                <w:shd w:val="clear" w:color="auto" w:fill="111111"/>
              </w:rPr>
              <w:t xml:space="preserve"> </w:t>
            </w:r>
            <w:r>
              <w:rPr>
                <w:rStyle w:val="token"/>
                <w:rFonts w:ascii="Consolas" w:hAnsi="Consolas" w:cs="Consolas"/>
                <w:color w:val="F8F8F2"/>
                <w:shd w:val="clear" w:color="auto" w:fill="111111"/>
              </w:rPr>
              <w:t>{</w:t>
            </w:r>
          </w:p>
          <w:p w14:paraId="635D4FA9" w14:textId="77777777" w:rsidR="00BA64D3" w:rsidRDefault="00BA64D3" w:rsidP="00BA64D3">
            <w:pPr>
              <w:pStyle w:val="HTML0"/>
              <w:shd w:val="clear" w:color="auto" w:fill="111111"/>
              <w:spacing w:before="120" w:after="120"/>
              <w:rPr>
                <w:rStyle w:val="HTML"/>
                <w:rFonts w:ascii="Consolas" w:hAnsi="Consolas" w:cs="Consolas"/>
                <w:color w:val="A6E22E"/>
                <w:shd w:val="clear" w:color="auto" w:fill="111111"/>
              </w:rPr>
            </w:pPr>
            <w:r>
              <w:rPr>
                <w:rStyle w:val="HTML"/>
                <w:rFonts w:ascii="Consolas" w:hAnsi="Consolas" w:cs="Consolas"/>
                <w:color w:val="A6E22E"/>
                <w:shd w:val="clear" w:color="auto" w:fill="111111"/>
              </w:rPr>
              <w:lastRenderedPageBreak/>
              <w:t xml:space="preserve">  then</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 xml:space="preserve"> </w:t>
            </w:r>
            <w:r>
              <w:rPr>
                <w:rStyle w:val="token"/>
                <w:rFonts w:ascii="Consolas" w:hAnsi="Consolas" w:cs="Consolas"/>
                <w:color w:val="66D9EF"/>
                <w:shd w:val="clear" w:color="auto" w:fill="111111"/>
              </w:rPr>
              <w:t>function</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resolve</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 xml:space="preserve"> reject</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 xml:space="preserve"> </w:t>
            </w:r>
            <w:r>
              <w:rPr>
                <w:rStyle w:val="token"/>
                <w:rFonts w:ascii="Consolas" w:hAnsi="Consolas" w:cs="Consolas"/>
                <w:color w:val="F8F8F2"/>
                <w:shd w:val="clear" w:color="auto" w:fill="111111"/>
              </w:rPr>
              <w:t>{</w:t>
            </w:r>
          </w:p>
          <w:p w14:paraId="0DC5FBF6" w14:textId="77777777" w:rsidR="00BA64D3" w:rsidRDefault="00BA64D3" w:rsidP="00BA64D3">
            <w:pPr>
              <w:pStyle w:val="HTML0"/>
              <w:shd w:val="clear" w:color="auto" w:fill="111111"/>
              <w:spacing w:before="120" w:after="120"/>
              <w:rPr>
                <w:rStyle w:val="HTML"/>
                <w:rFonts w:ascii="Consolas" w:hAnsi="Consolas" w:cs="Consolas"/>
                <w:color w:val="A6E22E"/>
                <w:shd w:val="clear" w:color="auto" w:fill="111111"/>
              </w:rPr>
            </w:pPr>
            <w:r>
              <w:rPr>
                <w:rStyle w:val="HTML"/>
                <w:rFonts w:ascii="Consolas" w:hAnsi="Consolas" w:cs="Consolas"/>
                <w:color w:val="A6E22E"/>
                <w:shd w:val="clear" w:color="auto" w:fill="111111"/>
              </w:rPr>
              <w:t xml:space="preserve">    </w:t>
            </w:r>
            <w:r>
              <w:rPr>
                <w:rStyle w:val="token"/>
                <w:rFonts w:ascii="Consolas" w:hAnsi="Consolas" w:cs="Consolas"/>
                <w:color w:val="A6E22E"/>
                <w:shd w:val="clear" w:color="auto" w:fill="111111"/>
              </w:rPr>
              <w:t>resolve</w:t>
            </w:r>
            <w:r>
              <w:rPr>
                <w:rStyle w:val="token"/>
                <w:rFonts w:ascii="Consolas" w:hAnsi="Consolas" w:cs="Consolas"/>
                <w:color w:val="F8F8F2"/>
                <w:shd w:val="clear" w:color="auto" w:fill="111111"/>
              </w:rPr>
              <w:t>(</w:t>
            </w:r>
            <w:r>
              <w:rPr>
                <w:rStyle w:val="token"/>
                <w:rFonts w:ascii="Consolas" w:hAnsi="Consolas" w:cs="Consolas"/>
                <w:color w:val="AE81FF"/>
                <w:shd w:val="clear" w:color="auto" w:fill="111111"/>
              </w:rPr>
              <w:t>42</w:t>
            </w:r>
            <w:r>
              <w:rPr>
                <w:rStyle w:val="token"/>
                <w:rFonts w:ascii="Consolas" w:hAnsi="Consolas" w:cs="Consolas"/>
                <w:color w:val="F8F8F2"/>
                <w:shd w:val="clear" w:color="auto" w:fill="111111"/>
              </w:rPr>
              <w:t>);</w:t>
            </w:r>
          </w:p>
          <w:p w14:paraId="7F5FBF9D" w14:textId="77777777" w:rsidR="00BA64D3" w:rsidRDefault="00BA64D3" w:rsidP="00BA64D3">
            <w:pPr>
              <w:pStyle w:val="HTML0"/>
              <w:shd w:val="clear" w:color="auto" w:fill="111111"/>
              <w:spacing w:before="120" w:after="120"/>
              <w:rPr>
                <w:rStyle w:val="HTML"/>
                <w:rFonts w:ascii="Consolas" w:hAnsi="Consolas" w:cs="Consolas"/>
                <w:color w:val="A6E22E"/>
                <w:shd w:val="clear" w:color="auto" w:fill="111111"/>
              </w:rPr>
            </w:pPr>
            <w:r>
              <w:rPr>
                <w:rStyle w:val="HTML"/>
                <w:rFonts w:ascii="Consolas" w:hAnsi="Consolas" w:cs="Consolas"/>
                <w:color w:val="A6E22E"/>
                <w:shd w:val="clear" w:color="auto" w:fill="111111"/>
              </w:rPr>
              <w:t xml:space="preserve">  </w:t>
            </w:r>
            <w:r>
              <w:rPr>
                <w:rStyle w:val="token"/>
                <w:rFonts w:ascii="Consolas" w:hAnsi="Consolas" w:cs="Consolas"/>
                <w:color w:val="F8F8F2"/>
                <w:shd w:val="clear" w:color="auto" w:fill="111111"/>
              </w:rPr>
              <w:t>}</w:t>
            </w:r>
          </w:p>
          <w:p w14:paraId="3856413A" w14:textId="17F967E0" w:rsidR="00BA64D3" w:rsidRPr="00BA64D3" w:rsidRDefault="00BA64D3" w:rsidP="00BA64D3">
            <w:pPr>
              <w:pStyle w:val="HTML0"/>
              <w:shd w:val="clear" w:color="auto" w:fill="111111"/>
              <w:spacing w:before="120" w:after="120"/>
              <w:rPr>
                <w:rFonts w:ascii="Consolas" w:hAnsi="Consolas" w:cs="Consolas"/>
                <w:color w:val="FFFFFF"/>
                <w:sz w:val="23"/>
                <w:szCs w:val="23"/>
              </w:rPr>
            </w:pPr>
            <w:r>
              <w:rPr>
                <w:rStyle w:val="token"/>
                <w:rFonts w:ascii="Consolas" w:hAnsi="Consolas" w:cs="Consolas"/>
                <w:color w:val="F8F8F2"/>
                <w:shd w:val="clear" w:color="auto" w:fill="111111"/>
              </w:rPr>
              <w:t>};</w:t>
            </w:r>
          </w:p>
        </w:tc>
      </w:tr>
    </w:tbl>
    <w:p w14:paraId="0B27220D" w14:textId="12098609" w:rsidR="00BA64D3" w:rsidRDefault="00BA64D3" w:rsidP="00BA64D3">
      <w:pPr>
        <w:pStyle w:val="7"/>
      </w:pPr>
      <w:r>
        <w:rPr>
          <w:rFonts w:hint="eastAsia"/>
        </w:rPr>
        <w:lastRenderedPageBreak/>
        <w:t>处理方式</w:t>
      </w:r>
    </w:p>
    <w:p w14:paraId="71DF6931" w14:textId="77777777" w:rsidR="00447FED" w:rsidRDefault="004B7DA0" w:rsidP="00447FED">
      <w:pPr>
        <w:ind w:firstLine="420"/>
      </w:pPr>
      <w:r>
        <w:rPr>
          <w:rFonts w:hint="eastAsia"/>
        </w:rPr>
        <w:t>resolve参数方法的参数是</w:t>
      </w:r>
      <w:r w:rsidR="00BA64D3">
        <w:rPr>
          <w:rFonts w:hint="eastAsia"/>
        </w:rPr>
        <w:t>thenable对象</w:t>
      </w:r>
      <w:r>
        <w:rPr>
          <w:rFonts w:hint="eastAsia"/>
        </w:rPr>
        <w:t>时</w:t>
      </w:r>
      <w:r w:rsidR="00447FED">
        <w:rPr>
          <w:rFonts w:hint="eastAsia"/>
        </w:rPr>
        <w:t>：</w:t>
      </w:r>
    </w:p>
    <w:p w14:paraId="78B03804" w14:textId="338024B0" w:rsidR="00447FED" w:rsidRDefault="004B7DA0" w:rsidP="00315AED">
      <w:pPr>
        <w:pStyle w:val="a8"/>
        <w:numPr>
          <w:ilvl w:val="0"/>
          <w:numId w:val="146"/>
        </w:numPr>
        <w:ind w:firstLineChars="0"/>
      </w:pPr>
      <w:r>
        <w:rPr>
          <w:rFonts w:hint="eastAsia"/>
        </w:rPr>
        <w:t>调用该对象的then方法，并将</w:t>
      </w:r>
      <w:r w:rsidR="00080233">
        <w:rPr>
          <w:rFonts w:hint="eastAsia"/>
        </w:rPr>
        <w:t>当前promise的resolve和reject参数方法传入该对象的then</w:t>
      </w:r>
      <w:r w:rsidR="00447FED">
        <w:rPr>
          <w:rFonts w:hint="eastAsia"/>
        </w:rPr>
        <w:t>方法</w:t>
      </w:r>
      <w:r w:rsidR="00EF385E">
        <w:rPr>
          <w:rFonts w:hint="eastAsia"/>
        </w:rPr>
        <w:t>，</w:t>
      </w:r>
    </w:p>
    <w:p w14:paraId="1267C52A" w14:textId="02487919" w:rsidR="00BA64D3" w:rsidRDefault="00EF385E" w:rsidP="00315AED">
      <w:pPr>
        <w:pStyle w:val="a8"/>
        <w:numPr>
          <w:ilvl w:val="0"/>
          <w:numId w:val="146"/>
        </w:numPr>
        <w:ind w:firstLineChars="0"/>
      </w:pPr>
      <w:r>
        <w:rPr>
          <w:rFonts w:hint="eastAsia"/>
        </w:rPr>
        <w:t>当前promise</w:t>
      </w:r>
      <w:r w:rsidR="00447FED">
        <w:rPr>
          <w:rFonts w:hint="eastAsia"/>
        </w:rPr>
        <w:t>保持</w:t>
      </w:r>
      <w:r>
        <w:rPr>
          <w:rFonts w:hint="eastAsia"/>
        </w:rPr>
        <w:t>pending状态</w:t>
      </w:r>
    </w:p>
    <w:p w14:paraId="560C4B14" w14:textId="27031083" w:rsidR="00447FED" w:rsidRDefault="00447FED" w:rsidP="00315AED">
      <w:pPr>
        <w:pStyle w:val="a8"/>
        <w:numPr>
          <w:ilvl w:val="0"/>
          <w:numId w:val="146"/>
        </w:numPr>
        <w:ind w:firstLineChars="0"/>
      </w:pPr>
      <w:r>
        <w:rPr>
          <w:rFonts w:hint="eastAsia"/>
        </w:rPr>
        <w:t>其他的什么也不做（如果该对象中的then方法调用了resolve或reject方法，另当别论）</w:t>
      </w:r>
    </w:p>
    <w:tbl>
      <w:tblPr>
        <w:tblStyle w:val="ac"/>
        <w:tblW w:w="0" w:type="auto"/>
        <w:tblInd w:w="420" w:type="dxa"/>
        <w:tblLook w:val="04A0" w:firstRow="1" w:lastRow="0" w:firstColumn="1" w:lastColumn="0" w:noHBand="0" w:noVBand="1"/>
      </w:tblPr>
      <w:tblGrid>
        <w:gridCol w:w="7876"/>
      </w:tblGrid>
      <w:tr w:rsidR="00080233" w14:paraId="4EFA6713" w14:textId="77777777" w:rsidTr="00080233">
        <w:tc>
          <w:tcPr>
            <w:tcW w:w="8296" w:type="dxa"/>
          </w:tcPr>
          <w:p w14:paraId="2F118A7B" w14:textId="4D10F087" w:rsidR="00080233" w:rsidRPr="0089347F" w:rsidRDefault="00080233" w:rsidP="0089347F">
            <w:pPr>
              <w:pStyle w:val="HTML0"/>
              <w:shd w:val="clear" w:color="auto" w:fill="263238"/>
              <w:rPr>
                <w:rFonts w:ascii="Fira Code" w:hAnsi="Fira Code" w:hint="eastAsia"/>
                <w:color w:val="C3CEE3"/>
                <w:sz w:val="23"/>
                <w:szCs w:val="23"/>
              </w:rPr>
            </w:pPr>
            <w:r>
              <w:rPr>
                <w:rFonts w:ascii="Fira Code" w:hAnsi="Fira Code"/>
                <w:i/>
                <w:iCs/>
                <w:color w:val="C792EA"/>
                <w:sz w:val="23"/>
                <w:szCs w:val="23"/>
              </w:rPr>
              <w:t xml:space="preserve">let </w:t>
            </w:r>
            <w:r>
              <w:rPr>
                <w:rFonts w:ascii="Fira Code" w:hAnsi="Fira Code"/>
                <w:color w:val="EEFFE3"/>
                <w:sz w:val="23"/>
                <w:szCs w:val="23"/>
              </w:rPr>
              <w:t xml:space="preserve">thenable </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82AAFF"/>
                <w:sz w:val="23"/>
                <w:szCs w:val="23"/>
              </w:rPr>
              <w:t>then</w:t>
            </w:r>
            <w:r>
              <w:rPr>
                <w:rFonts w:ascii="Fira Code" w:hAnsi="Fira Code"/>
                <w:color w:val="89DDFF"/>
                <w:sz w:val="23"/>
                <w:szCs w:val="23"/>
              </w:rPr>
              <w:t>:()=&gt;{}</w:t>
            </w:r>
            <w:r>
              <w:rPr>
                <w:rFonts w:ascii="Fira Code" w:hAnsi="Fira Code"/>
                <w:color w:val="89DDFF"/>
                <w:sz w:val="23"/>
                <w:szCs w:val="23"/>
              </w:rPr>
              <w:br/>
              <w:t>};</w:t>
            </w:r>
            <w:r>
              <w:rPr>
                <w:rFonts w:ascii="Fira Code" w:hAnsi="Fira Code"/>
                <w:color w:val="89DDFF"/>
                <w:sz w:val="23"/>
                <w:szCs w:val="23"/>
              </w:rPr>
              <w:br/>
            </w:r>
            <w:r>
              <w:rPr>
                <w:rFonts w:ascii="Fira Code" w:hAnsi="Fira Code"/>
                <w:i/>
                <w:iCs/>
                <w:color w:val="C792EA"/>
                <w:sz w:val="23"/>
                <w:szCs w:val="23"/>
              </w:rPr>
              <w:t xml:space="preserve">let </w:t>
            </w:r>
            <w:r>
              <w:rPr>
                <w:rFonts w:ascii="Fira Code" w:hAnsi="Fira Code"/>
                <w:color w:val="EEFFE3"/>
                <w:sz w:val="23"/>
                <w:szCs w:val="23"/>
              </w:rPr>
              <w:t xml:space="preserve">p1 </w:t>
            </w:r>
            <w:r>
              <w:rPr>
                <w:rFonts w:ascii="Fira Code" w:hAnsi="Fira Code"/>
                <w:color w:val="89DDFF"/>
                <w:sz w:val="23"/>
                <w:szCs w:val="23"/>
              </w:rPr>
              <w:t xml:space="preserve">= </w:t>
            </w:r>
            <w:r>
              <w:rPr>
                <w:rFonts w:ascii="Fira Code" w:hAnsi="Fira Code"/>
                <w:i/>
                <w:iCs/>
                <w:color w:val="C792EA"/>
                <w:sz w:val="23"/>
                <w:szCs w:val="23"/>
              </w:rPr>
              <w:t xml:space="preserve">new </w:t>
            </w:r>
            <w:r>
              <w:rPr>
                <w:rFonts w:ascii="Fira Code" w:hAnsi="Fira Code"/>
                <w:color w:val="EEFFE3"/>
                <w:sz w:val="23"/>
                <w:szCs w:val="23"/>
              </w:rPr>
              <w:t>Promise</w:t>
            </w:r>
            <w:r>
              <w:rPr>
                <w:rFonts w:ascii="Fira Code" w:hAnsi="Fira Code"/>
                <w:color w:val="89DDFF"/>
                <w:sz w:val="23"/>
                <w:szCs w:val="23"/>
              </w:rPr>
              <w:t>((</w:t>
            </w:r>
            <w:r>
              <w:rPr>
                <w:rFonts w:ascii="Fira Code" w:hAnsi="Fira Code"/>
                <w:color w:val="F78C6C"/>
                <w:sz w:val="23"/>
                <w:szCs w:val="23"/>
              </w:rPr>
              <w:t>resolve</w:t>
            </w:r>
            <w:r>
              <w:rPr>
                <w:rFonts w:ascii="Fira Code" w:hAnsi="Fira Code"/>
                <w:color w:val="89DDFF"/>
                <w:sz w:val="23"/>
                <w:szCs w:val="23"/>
              </w:rPr>
              <w:t>,</w:t>
            </w:r>
            <w:r>
              <w:rPr>
                <w:rFonts w:ascii="Fira Code" w:hAnsi="Fira Code"/>
                <w:color w:val="F78C6C"/>
                <w:sz w:val="23"/>
                <w:szCs w:val="23"/>
              </w:rPr>
              <w:t>reject</w:t>
            </w:r>
            <w:r>
              <w:rPr>
                <w:rFonts w:ascii="Fira Code" w:hAnsi="Fira Code"/>
                <w:color w:val="89DDFF"/>
                <w:sz w:val="23"/>
                <w:szCs w:val="23"/>
              </w:rPr>
              <w:t>)=&gt;{</w:t>
            </w:r>
            <w:r>
              <w:rPr>
                <w:rFonts w:ascii="Fira Code" w:hAnsi="Fira Code"/>
                <w:color w:val="89DDFF"/>
                <w:sz w:val="23"/>
                <w:szCs w:val="23"/>
              </w:rPr>
              <w:br/>
              <w:t xml:space="preserve">    </w:t>
            </w:r>
            <w:r>
              <w:rPr>
                <w:rFonts w:ascii="Fira Code" w:hAnsi="Fira Code"/>
                <w:color w:val="F78C6C"/>
                <w:sz w:val="23"/>
                <w:szCs w:val="23"/>
              </w:rPr>
              <w:t>resolve</w:t>
            </w:r>
            <w:r>
              <w:rPr>
                <w:rFonts w:ascii="Fira Code" w:hAnsi="Fira Code"/>
                <w:color w:val="89DDFF"/>
                <w:sz w:val="23"/>
                <w:szCs w:val="23"/>
              </w:rPr>
              <w:t>(</w:t>
            </w:r>
            <w:r>
              <w:rPr>
                <w:rFonts w:ascii="Fira Code" w:hAnsi="Fira Code"/>
                <w:color w:val="EEFFE3"/>
                <w:sz w:val="23"/>
                <w:szCs w:val="23"/>
              </w:rPr>
              <w:t>thenable</w:t>
            </w:r>
            <w:r>
              <w:rPr>
                <w:rFonts w:ascii="Fira Code" w:hAnsi="Fira Code"/>
                <w:color w:val="89DDFF"/>
                <w:sz w:val="23"/>
                <w:szCs w:val="23"/>
              </w:rPr>
              <w:t>);</w:t>
            </w:r>
            <w:r>
              <w:rPr>
                <w:rFonts w:ascii="Fira Code" w:hAnsi="Fira Code"/>
                <w:color w:val="89DDFF"/>
                <w:sz w:val="23"/>
                <w:szCs w:val="23"/>
              </w:rPr>
              <w:br/>
              <w:t xml:space="preserve">    </w:t>
            </w:r>
            <w:r>
              <w:rPr>
                <w:rFonts w:ascii="Fira Code" w:hAnsi="Fira Code"/>
                <w:i/>
                <w:iCs/>
                <w:color w:val="546E7A"/>
                <w:sz w:val="23"/>
                <w:szCs w:val="23"/>
              </w:rPr>
              <w:t>//</w:t>
            </w:r>
            <w:r>
              <w:rPr>
                <w:rFonts w:ascii="Menlo" w:hAnsi="Menlo" w:cs="Menlo"/>
                <w:i/>
                <w:iCs/>
                <w:color w:val="546E7A"/>
                <w:sz w:val="23"/>
                <w:szCs w:val="23"/>
              </w:rPr>
              <w:t>等效于</w:t>
            </w:r>
            <w:r>
              <w:rPr>
                <w:rFonts w:ascii="Menlo" w:hAnsi="Menlo" w:cs="Menlo"/>
                <w:i/>
                <w:iCs/>
                <w:color w:val="546E7A"/>
                <w:sz w:val="23"/>
                <w:szCs w:val="23"/>
              </w:rPr>
              <w:br/>
              <w:t xml:space="preserve">    </w:t>
            </w:r>
            <w:r>
              <w:rPr>
                <w:rFonts w:ascii="Fira Code" w:hAnsi="Fira Code"/>
                <w:color w:val="EEFFE3"/>
                <w:sz w:val="23"/>
                <w:szCs w:val="23"/>
              </w:rPr>
              <w:t>thenable</w:t>
            </w:r>
            <w:r>
              <w:rPr>
                <w:rFonts w:ascii="Fira Code" w:hAnsi="Fira Code"/>
                <w:color w:val="89DDFF"/>
                <w:sz w:val="23"/>
                <w:szCs w:val="23"/>
              </w:rPr>
              <w:t>.</w:t>
            </w:r>
            <w:r>
              <w:rPr>
                <w:rFonts w:ascii="Fira Code" w:hAnsi="Fira Code"/>
                <w:color w:val="82AAFF"/>
                <w:sz w:val="23"/>
                <w:szCs w:val="23"/>
              </w:rPr>
              <w:t>then</w:t>
            </w:r>
            <w:r>
              <w:rPr>
                <w:rFonts w:ascii="Fira Code" w:hAnsi="Fira Code"/>
                <w:color w:val="89DDFF"/>
                <w:sz w:val="23"/>
                <w:szCs w:val="23"/>
              </w:rPr>
              <w:t>(</w:t>
            </w:r>
            <w:r>
              <w:rPr>
                <w:rFonts w:ascii="Fira Code" w:hAnsi="Fira Code"/>
                <w:color w:val="F78C6C"/>
                <w:sz w:val="23"/>
                <w:szCs w:val="23"/>
              </w:rPr>
              <w:t>resolve</w:t>
            </w:r>
            <w:r>
              <w:rPr>
                <w:rFonts w:ascii="Fira Code" w:hAnsi="Fira Code"/>
                <w:color w:val="89DDFF"/>
                <w:sz w:val="23"/>
                <w:szCs w:val="23"/>
              </w:rPr>
              <w:t>,</w:t>
            </w:r>
            <w:r>
              <w:rPr>
                <w:rFonts w:ascii="Fira Code" w:hAnsi="Fira Code"/>
                <w:color w:val="F78C6C"/>
                <w:sz w:val="23"/>
                <w:szCs w:val="23"/>
              </w:rPr>
              <w:t>reject</w:t>
            </w:r>
            <w:r>
              <w:rPr>
                <w:rFonts w:ascii="Fira Code" w:hAnsi="Fira Code"/>
                <w:color w:val="89DDFF"/>
                <w:sz w:val="23"/>
                <w:szCs w:val="23"/>
              </w:rPr>
              <w:t>);</w:t>
            </w:r>
            <w:r>
              <w:rPr>
                <w:rFonts w:ascii="Fira Code" w:hAnsi="Fira Code"/>
                <w:color w:val="89DDFF"/>
                <w:sz w:val="23"/>
                <w:szCs w:val="23"/>
              </w:rPr>
              <w:br/>
              <w:t>});</w:t>
            </w:r>
          </w:p>
        </w:tc>
      </w:tr>
    </w:tbl>
    <w:p w14:paraId="08BFFD9B" w14:textId="16C9F732" w:rsidR="00080233" w:rsidRDefault="00DF5166" w:rsidP="00DF5166">
      <w:pPr>
        <w:pStyle w:val="6"/>
      </w:pPr>
      <w:r>
        <w:rPr>
          <w:rFonts w:hint="eastAsia"/>
        </w:rPr>
        <w:t>其他</w:t>
      </w:r>
    </w:p>
    <w:p w14:paraId="18DCF53E" w14:textId="177E703A" w:rsidR="00447FED" w:rsidRDefault="00DF5166" w:rsidP="00447FED">
      <w:pPr>
        <w:ind w:firstLine="420"/>
      </w:pPr>
      <w:r>
        <w:rPr>
          <w:rFonts w:hint="eastAsia"/>
        </w:rPr>
        <w:t>resolve参数方法的参数是其他对象或根本就不是对象（如：初始值）</w:t>
      </w:r>
      <w:r w:rsidR="00345A3B">
        <w:rPr>
          <w:rFonts w:hint="eastAsia"/>
        </w:rPr>
        <w:t>或没有参数</w:t>
      </w:r>
      <w:r>
        <w:rPr>
          <w:rFonts w:hint="eastAsia"/>
        </w:rPr>
        <w:t>时</w:t>
      </w:r>
      <w:r w:rsidR="00447FED">
        <w:rPr>
          <w:rFonts w:hint="eastAsia"/>
        </w:rPr>
        <w:t>：</w:t>
      </w:r>
    </w:p>
    <w:p w14:paraId="155720C4" w14:textId="6FB91A92" w:rsidR="00DF5166" w:rsidRDefault="00DF5166" w:rsidP="00315AED">
      <w:pPr>
        <w:pStyle w:val="a8"/>
        <w:numPr>
          <w:ilvl w:val="0"/>
          <w:numId w:val="147"/>
        </w:numPr>
        <w:ind w:firstLineChars="0"/>
      </w:pPr>
      <w:r>
        <w:rPr>
          <w:rFonts w:hint="eastAsia"/>
        </w:rPr>
        <w:t>直接调用使用then绑定的resolved状态的回调函数，并将该参数传入</w:t>
      </w:r>
    </w:p>
    <w:p w14:paraId="65A599F9" w14:textId="10B2F2D9" w:rsidR="00447FED" w:rsidRDefault="00447FED" w:rsidP="00315AED">
      <w:pPr>
        <w:pStyle w:val="a8"/>
        <w:numPr>
          <w:ilvl w:val="0"/>
          <w:numId w:val="147"/>
        </w:numPr>
        <w:ind w:firstLineChars="0"/>
      </w:pPr>
      <w:r>
        <w:rPr>
          <w:rFonts w:hint="eastAsia"/>
        </w:rPr>
        <w:t>当前promise状态变为resolve</w:t>
      </w:r>
    </w:p>
    <w:p w14:paraId="5D140248" w14:textId="77777777" w:rsidR="00DF5166" w:rsidRPr="00DF5166" w:rsidRDefault="00DF5166" w:rsidP="0075007D"/>
    <w:p w14:paraId="67ECF8F6" w14:textId="1C7163D0" w:rsidR="0063355B" w:rsidRDefault="00F6025E" w:rsidP="00F6025E">
      <w:pPr>
        <w:pStyle w:val="4"/>
      </w:pPr>
      <w:r>
        <w:rPr>
          <w:rFonts w:hint="eastAsia"/>
        </w:rPr>
        <w:t>then</w:t>
      </w:r>
      <w:r w:rsidR="00877BC3">
        <w:rPr>
          <w:rFonts w:hint="eastAsia"/>
        </w:rPr>
        <w:t>（）</w:t>
      </w:r>
    </w:p>
    <w:p w14:paraId="4A55CC9A" w14:textId="32AE6C4D" w:rsidR="00F6025E" w:rsidRDefault="00F6025E" w:rsidP="00315AED">
      <w:pPr>
        <w:pStyle w:val="5"/>
        <w:numPr>
          <w:ilvl w:val="0"/>
          <w:numId w:val="138"/>
        </w:numPr>
        <w:ind w:right="210"/>
      </w:pPr>
      <w:r>
        <w:rPr>
          <w:rFonts w:hint="eastAsia"/>
        </w:rPr>
        <w:t>then方法作用</w:t>
      </w:r>
    </w:p>
    <w:p w14:paraId="47C9C879" w14:textId="77777777" w:rsidR="00F6025E" w:rsidRDefault="00F6025E" w:rsidP="00F6025E">
      <w:pPr>
        <w:pStyle w:val="a8"/>
        <w:ind w:left="840" w:firstLineChars="0" w:firstLine="0"/>
      </w:pPr>
      <w:r w:rsidRPr="00F6025E">
        <w:t>then方法的第一个参数</w:t>
      </w:r>
      <w:r>
        <w:rPr>
          <w:rFonts w:hint="eastAsia"/>
        </w:rPr>
        <w:t>用来指定</w:t>
      </w:r>
      <w:r w:rsidRPr="00F6025E">
        <w:t>resolved状态的回调函数</w:t>
      </w:r>
    </w:p>
    <w:p w14:paraId="687D886F" w14:textId="111C0362" w:rsidR="00F6025E" w:rsidRDefault="00F6025E" w:rsidP="00F6025E">
      <w:pPr>
        <w:pStyle w:val="a8"/>
        <w:ind w:left="840" w:firstLineChars="0" w:firstLine="0"/>
      </w:pPr>
      <w:r w:rsidRPr="00F6025E">
        <w:t>第二个参数（可选）</w:t>
      </w:r>
      <w:r>
        <w:rPr>
          <w:rFonts w:hint="eastAsia"/>
        </w:rPr>
        <w:t>用来指定</w:t>
      </w:r>
      <w:r w:rsidRPr="00F6025E">
        <w:t>rejected状态的回调函数</w:t>
      </w:r>
    </w:p>
    <w:p w14:paraId="7ABA82B1" w14:textId="2A57DB19" w:rsidR="00F6025E" w:rsidRDefault="00233879" w:rsidP="00233879">
      <w:pPr>
        <w:pStyle w:val="5"/>
        <w:ind w:right="210"/>
      </w:pPr>
      <w:bookmarkStart w:id="13" w:name="_then与promise参数函数中resolve的区别"/>
      <w:bookmarkEnd w:id="13"/>
      <w:r>
        <w:rPr>
          <w:rFonts w:hint="eastAsia"/>
        </w:rPr>
        <w:t>then</w:t>
      </w:r>
      <w:r w:rsidR="002643DB">
        <w:rPr>
          <w:rFonts w:hint="eastAsia"/>
        </w:rPr>
        <w:t>与promise参数函数中resolve的区别</w:t>
      </w:r>
    </w:p>
    <w:p w14:paraId="66FB7FB5" w14:textId="4EAEF311" w:rsidR="002643DB" w:rsidRDefault="00F6025E" w:rsidP="00233879">
      <w:pPr>
        <w:ind w:left="420" w:firstLine="420"/>
      </w:pPr>
      <w:r>
        <w:rPr>
          <w:rFonts w:hint="eastAsia"/>
        </w:rPr>
        <w:t>then方法注册的resolved状态的回调函数不完全等于resolve</w:t>
      </w:r>
      <w:r w:rsidR="00B31520">
        <w:rPr>
          <w:rFonts w:hint="eastAsia"/>
        </w:rPr>
        <w:t>参数方法</w:t>
      </w:r>
      <w:r>
        <w:rPr>
          <w:rFonts w:hint="eastAsia"/>
        </w:rPr>
        <w:t>，他俩的关系是：</w:t>
      </w:r>
    </w:p>
    <w:p w14:paraId="6FC3DCA0" w14:textId="0145B8D1" w:rsidR="00F6025E" w:rsidRDefault="00F6025E" w:rsidP="00233879">
      <w:pPr>
        <w:ind w:left="420" w:firstLine="420"/>
      </w:pPr>
      <w:r>
        <w:rPr>
          <w:rFonts w:hint="eastAsia"/>
        </w:rPr>
        <w:t>resolve</w:t>
      </w:r>
      <w:r w:rsidR="00B31520">
        <w:rPr>
          <w:rFonts w:hint="eastAsia"/>
        </w:rPr>
        <w:t>参数方法</w:t>
      </w:r>
      <w:r>
        <w:rPr>
          <w:rFonts w:hint="eastAsia"/>
        </w:rPr>
        <w:t>中，调用了注册的回调函数，除此之外，还做了其他的事情，比如：检查resolve</w:t>
      </w:r>
      <w:r w:rsidR="00B31520">
        <w:rPr>
          <w:rFonts w:hint="eastAsia"/>
        </w:rPr>
        <w:t>参数方法</w:t>
      </w:r>
      <w:r>
        <w:rPr>
          <w:rFonts w:hint="eastAsia"/>
        </w:rPr>
        <w:t>传入的参数是否含有promise对象，如果没有，则调用注册的回调函数，否则将不调用注册的回调函数，而是将绑定在它所属的promise</w:t>
      </w:r>
      <w:r w:rsidR="0063310A">
        <w:rPr>
          <w:rFonts w:hint="eastAsia"/>
        </w:rPr>
        <w:t>身上的</w:t>
      </w:r>
      <w:r>
        <w:rPr>
          <w:rFonts w:hint="eastAsia"/>
        </w:rPr>
        <w:t>通</w:t>
      </w:r>
      <w:r>
        <w:rPr>
          <w:rFonts w:hint="eastAsia"/>
        </w:rPr>
        <w:lastRenderedPageBreak/>
        <w:t>过then方法绑定的回调函数，重新绑定到作为参数传入resolve</w:t>
      </w:r>
      <w:r w:rsidR="00B31520">
        <w:rPr>
          <w:rFonts w:hint="eastAsia"/>
        </w:rPr>
        <w:t>参数方法</w:t>
      </w:r>
      <w:r>
        <w:rPr>
          <w:rFonts w:hint="eastAsia"/>
        </w:rPr>
        <w:t>的promise身上。</w:t>
      </w:r>
      <w:r w:rsidR="006077DF">
        <w:rPr>
          <w:rFonts w:hint="eastAsia"/>
        </w:rPr>
        <w:t>参见：</w:t>
      </w:r>
      <w:hyperlink w:anchor="_promise对象作为resolve函数的参数" w:history="1">
        <w:r w:rsidR="006077DF" w:rsidRPr="006077DF">
          <w:rPr>
            <w:rStyle w:val="a6"/>
          </w:rPr>
          <w:t>promise对象作为resolve</w:t>
        </w:r>
        <w:r w:rsidR="00B31520">
          <w:rPr>
            <w:rStyle w:val="a6"/>
            <w:rFonts w:hint="eastAsia"/>
          </w:rPr>
          <w:t>参数方法</w:t>
        </w:r>
        <w:r w:rsidR="006077DF" w:rsidRPr="006077DF">
          <w:rPr>
            <w:rStyle w:val="a6"/>
          </w:rPr>
          <w:t>的参数</w:t>
        </w:r>
      </w:hyperlink>
    </w:p>
    <w:p w14:paraId="1D4D6266" w14:textId="21F3CE6E" w:rsidR="00236ACA" w:rsidRDefault="00233879" w:rsidP="00233879">
      <w:pPr>
        <w:pStyle w:val="5"/>
        <w:ind w:right="210"/>
      </w:pPr>
      <w:r>
        <w:rPr>
          <w:rFonts w:hint="eastAsia"/>
        </w:rPr>
        <w:t>then方法返回值</w:t>
      </w:r>
    </w:p>
    <w:p w14:paraId="35861CB8" w14:textId="776EE51D" w:rsidR="00233879" w:rsidRDefault="00233879" w:rsidP="00315AED">
      <w:pPr>
        <w:pStyle w:val="a8"/>
        <w:numPr>
          <w:ilvl w:val="0"/>
          <w:numId w:val="139"/>
        </w:numPr>
        <w:ind w:firstLineChars="0"/>
      </w:pPr>
      <w:r>
        <w:rPr>
          <w:rFonts w:hint="eastAsia"/>
        </w:rPr>
        <w:t>then方法的返回值是1个新的promise实例</w:t>
      </w:r>
    </w:p>
    <w:p w14:paraId="46E47730" w14:textId="5B8D0C49" w:rsidR="002643DB" w:rsidRDefault="00233879" w:rsidP="002643DB">
      <w:pPr>
        <w:pStyle w:val="a8"/>
        <w:ind w:left="840" w:firstLineChars="0"/>
      </w:pPr>
      <w:r>
        <w:rPr>
          <w:rFonts w:hint="eastAsia"/>
        </w:rPr>
        <w:t>对于返回的这个新promise实例，</w:t>
      </w:r>
      <w:r w:rsidR="0055360C">
        <w:rPr>
          <w:rFonts w:hint="eastAsia"/>
        </w:rPr>
        <w:t xml:space="preserve">就是将then方法指定的2个回调函数中被调用的函数的返回值使用 </w:t>
      </w:r>
      <w:hyperlink w:anchor="resolve" w:history="1">
        <w:r w:rsidR="0055360C" w:rsidRPr="0055360C">
          <w:rPr>
            <w:rStyle w:val="a6"/>
          </w:rPr>
          <w:t>promise.resolve</w:t>
        </w:r>
      </w:hyperlink>
      <w:r w:rsidR="0055360C">
        <w:rPr>
          <w:rFonts w:hint="eastAsia"/>
        </w:rPr>
        <w:t>方法转换</w:t>
      </w:r>
      <w:r w:rsidR="00565EAD">
        <w:rPr>
          <w:rFonts w:hint="eastAsia"/>
        </w:rPr>
        <w:t>得到的</w:t>
      </w:r>
      <w:r w:rsidR="0055360C">
        <w:rPr>
          <w:rFonts w:hint="eastAsia"/>
        </w:rPr>
        <w:t>promise对象；</w:t>
      </w:r>
      <w:r w:rsidR="002643DB">
        <w:rPr>
          <w:rFonts w:hint="eastAsia"/>
        </w:rPr>
        <w:t>由于</w:t>
      </w:r>
      <w:hyperlink w:anchor="_then与promise参数函数中resolve的区别" w:history="1">
        <w:r w:rsidR="002643DB" w:rsidRPr="002643DB">
          <w:rPr>
            <w:rStyle w:val="a6"/>
          </w:rPr>
          <w:t>then与promise参数函数中resolve的区别</w:t>
        </w:r>
      </w:hyperlink>
      <w:r w:rsidR="002643DB">
        <w:rPr>
          <w:rFonts w:hint="eastAsia"/>
        </w:rPr>
        <w:t>中的特性，导致了出现了</w:t>
      </w:r>
      <w:hyperlink w:anchor="_then的链式写法" w:history="1">
        <w:r w:rsidR="002643DB" w:rsidRPr="002643DB">
          <w:rPr>
            <w:rStyle w:val="a6"/>
          </w:rPr>
          <w:t>then的链式写法</w:t>
        </w:r>
      </w:hyperlink>
      <w:r w:rsidR="002643DB">
        <w:rPr>
          <w:rFonts w:hint="eastAsia"/>
        </w:rPr>
        <w:t>中的2种情况。</w:t>
      </w:r>
    </w:p>
    <w:p w14:paraId="746F75CE" w14:textId="5E8AC5AE" w:rsidR="002643DB" w:rsidRDefault="002643DB" w:rsidP="002643DB">
      <w:pPr>
        <w:pStyle w:val="5"/>
        <w:ind w:right="210"/>
      </w:pPr>
      <w:bookmarkStart w:id="14" w:name="_then的链式写法"/>
      <w:bookmarkEnd w:id="14"/>
      <w:r>
        <w:rPr>
          <w:rFonts w:hint="eastAsia"/>
        </w:rPr>
        <w:t>then的链式写法</w:t>
      </w:r>
    </w:p>
    <w:p w14:paraId="0CCE938F" w14:textId="1FBD51D9" w:rsidR="00E91164" w:rsidRDefault="00E91164" w:rsidP="00E91164">
      <w:pPr>
        <w:ind w:left="420" w:firstLine="420"/>
      </w:pPr>
      <w:r>
        <w:rPr>
          <w:rFonts w:hint="eastAsia"/>
        </w:rPr>
        <w:t>由于then方法返回的是1个新的promise对象，因此then方法的调用可以采用链式写法，但是这种写法分为两种情况：</w:t>
      </w:r>
    </w:p>
    <w:p w14:paraId="3CF9C00F" w14:textId="03D3481E" w:rsidR="00E91164" w:rsidRDefault="00E91164" w:rsidP="00E91164">
      <w:pPr>
        <w:ind w:left="420" w:firstLine="420"/>
      </w:pPr>
      <w:r>
        <w:rPr>
          <w:rFonts w:hint="eastAsia"/>
        </w:rPr>
        <w:t>1：前1个then指定的resolved状态的回调函数返回的不是promise对象</w:t>
      </w:r>
    </w:p>
    <w:p w14:paraId="5B8248EA" w14:textId="72FEB75F" w:rsidR="00E91164" w:rsidRPr="00E91164" w:rsidRDefault="00E91164" w:rsidP="00E91164">
      <w:pPr>
        <w:ind w:left="420" w:firstLine="420"/>
      </w:pPr>
      <w:r>
        <w:rPr>
          <w:rFonts w:hint="eastAsia"/>
        </w:rPr>
        <w:t>2：前1个then指定的resolved状态的回调函数返回的是promise对象</w:t>
      </w:r>
    </w:p>
    <w:p w14:paraId="3E606559" w14:textId="1D4CFF83" w:rsidR="00E91164" w:rsidRDefault="00E91164" w:rsidP="00315AED">
      <w:pPr>
        <w:pStyle w:val="6"/>
        <w:numPr>
          <w:ilvl w:val="0"/>
          <w:numId w:val="140"/>
        </w:numPr>
      </w:pPr>
      <w:r>
        <w:rPr>
          <w:rFonts w:hint="eastAsia"/>
        </w:rPr>
        <w:t>返回的不是promise对象</w:t>
      </w:r>
    </w:p>
    <w:p w14:paraId="2DF3016F" w14:textId="20FA789F" w:rsidR="00E91164" w:rsidRDefault="00394AEC" w:rsidP="00857BC0">
      <w:pPr>
        <w:ind w:left="420" w:firstLine="420"/>
      </w:pPr>
      <w:r>
        <w:rPr>
          <w:rFonts w:hint="eastAsia"/>
        </w:rPr>
        <w:t>当前1个then指定的resolved状态的回调函数返回的不是promise对象时，</w:t>
      </w:r>
      <w:r w:rsidR="00857BC0">
        <w:rPr>
          <w:rFonts w:hint="eastAsia"/>
        </w:rPr>
        <w:t>后1个then指定的resolved状态的回调函数将会被立即调用，并将返回值作为参数传入</w:t>
      </w:r>
    </w:p>
    <w:tbl>
      <w:tblPr>
        <w:tblStyle w:val="ac"/>
        <w:tblW w:w="0" w:type="auto"/>
        <w:tblInd w:w="420" w:type="dxa"/>
        <w:tblLook w:val="04A0" w:firstRow="1" w:lastRow="0" w:firstColumn="1" w:lastColumn="0" w:noHBand="0" w:noVBand="1"/>
      </w:tblPr>
      <w:tblGrid>
        <w:gridCol w:w="7876"/>
      </w:tblGrid>
      <w:tr w:rsidR="00857BC0" w14:paraId="2DF5E2B5" w14:textId="77777777" w:rsidTr="00857BC0">
        <w:tc>
          <w:tcPr>
            <w:tcW w:w="8296" w:type="dxa"/>
          </w:tcPr>
          <w:p w14:paraId="16469CB1" w14:textId="6536EF5A" w:rsidR="00857BC0" w:rsidRPr="00857BC0" w:rsidRDefault="00857BC0" w:rsidP="00857BC0">
            <w:pPr>
              <w:pStyle w:val="HTML0"/>
              <w:shd w:val="clear" w:color="auto" w:fill="FFFFFF"/>
              <w:rPr>
                <w:color w:val="000000"/>
                <w:sz w:val="23"/>
                <w:szCs w:val="23"/>
              </w:rPr>
            </w:pPr>
            <w:r>
              <w:rPr>
                <w:rFonts w:hint="eastAsia"/>
                <w:b/>
                <w:bCs/>
                <w:color w:val="000080"/>
                <w:sz w:val="23"/>
                <w:szCs w:val="23"/>
              </w:rPr>
              <w:t xml:space="preserve">const </w:t>
            </w:r>
            <w:r>
              <w:rPr>
                <w:rFonts w:hint="eastAsia"/>
                <w:b/>
                <w:bCs/>
                <w:i/>
                <w:iCs/>
                <w:color w:val="660E7A"/>
                <w:sz w:val="23"/>
                <w:szCs w:val="23"/>
              </w:rPr>
              <w:t xml:space="preserve">p1 </w:t>
            </w:r>
            <w:r>
              <w:rPr>
                <w:rFonts w:hint="eastAsia"/>
                <w:color w:val="000000"/>
                <w:sz w:val="23"/>
                <w:szCs w:val="23"/>
              </w:rPr>
              <w:t xml:space="preserve">= </w:t>
            </w:r>
            <w:r>
              <w:rPr>
                <w:rFonts w:hint="eastAsia"/>
                <w:b/>
                <w:bCs/>
                <w:color w:val="000080"/>
                <w:sz w:val="23"/>
                <w:szCs w:val="23"/>
              </w:rPr>
              <w:t xml:space="preserve">new </w:t>
            </w:r>
            <w:r>
              <w:rPr>
                <w:rFonts w:hint="eastAsia"/>
                <w:b/>
                <w:bCs/>
                <w:i/>
                <w:iCs/>
                <w:color w:val="660E7A"/>
                <w:sz w:val="23"/>
                <w:szCs w:val="23"/>
              </w:rPr>
              <w:t>Promise</w:t>
            </w:r>
            <w:r>
              <w:rPr>
                <w:rFonts w:hint="eastAsia"/>
                <w:color w:val="000000"/>
                <w:sz w:val="23"/>
                <w:szCs w:val="23"/>
              </w:rPr>
              <w:t>(</w:t>
            </w:r>
            <w:r>
              <w:rPr>
                <w:rFonts w:hint="eastAsia"/>
                <w:b/>
                <w:bCs/>
                <w:color w:val="000080"/>
                <w:sz w:val="23"/>
                <w:szCs w:val="23"/>
              </w:rPr>
              <w:t xml:space="preserve">function </w:t>
            </w:r>
            <w:r>
              <w:rPr>
                <w:rFonts w:hint="eastAsia"/>
                <w:color w:val="000000"/>
                <w:sz w:val="23"/>
                <w:szCs w:val="23"/>
              </w:rPr>
              <w:t>(resolve, reject) {</w:t>
            </w:r>
            <w:r>
              <w:rPr>
                <w:rFonts w:hint="eastAsia"/>
                <w:color w:val="000000"/>
                <w:sz w:val="23"/>
                <w:szCs w:val="23"/>
              </w:rPr>
              <w:br/>
              <w:t xml:space="preserve">    </w:t>
            </w:r>
            <w:r>
              <w:rPr>
                <w:rFonts w:hint="eastAsia"/>
                <w:i/>
                <w:iCs/>
                <w:color w:val="000000"/>
                <w:sz w:val="23"/>
                <w:szCs w:val="23"/>
              </w:rPr>
              <w:t>setTimeout</w:t>
            </w:r>
            <w:r>
              <w:rPr>
                <w:rFonts w:hint="eastAsia"/>
                <w:color w:val="000000"/>
                <w:sz w:val="23"/>
                <w:szCs w:val="23"/>
              </w:rPr>
              <w:t>(() =&gt; resolve(</w:t>
            </w:r>
            <w:r>
              <w:rPr>
                <w:rFonts w:hint="eastAsia"/>
                <w:b/>
                <w:bCs/>
                <w:color w:val="008000"/>
                <w:sz w:val="23"/>
                <w:szCs w:val="23"/>
              </w:rPr>
              <w:t>'p1 resolve'</w:t>
            </w:r>
            <w:r>
              <w:rPr>
                <w:rFonts w:hint="eastAsia"/>
                <w:color w:val="000000"/>
                <w:sz w:val="23"/>
                <w:szCs w:val="23"/>
              </w:rPr>
              <w:t xml:space="preserve">), </w:t>
            </w:r>
            <w:r>
              <w:rPr>
                <w:rFonts w:hint="eastAsia"/>
                <w:color w:val="0000FF"/>
                <w:sz w:val="23"/>
                <w:szCs w:val="23"/>
              </w:rPr>
              <w:t>1000</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b/>
                <w:bCs/>
                <w:i/>
                <w:iCs/>
                <w:color w:val="660E7A"/>
                <w:sz w:val="23"/>
                <w:szCs w:val="23"/>
              </w:rPr>
              <w:t>p1</w:t>
            </w:r>
            <w:r>
              <w:rPr>
                <w:rFonts w:hint="eastAsia"/>
                <w:color w:val="000000"/>
                <w:sz w:val="23"/>
                <w:szCs w:val="23"/>
              </w:rPr>
              <w:t>.</w:t>
            </w:r>
            <w:r>
              <w:rPr>
                <w:rFonts w:hint="eastAsia"/>
                <w:color w:val="7A7A43"/>
                <w:sz w:val="23"/>
                <w:szCs w:val="23"/>
              </w:rPr>
              <w:t>then</w:t>
            </w:r>
            <w:r>
              <w:rPr>
                <w:rFonts w:hint="eastAsia"/>
                <w:color w:val="000000"/>
                <w:sz w:val="23"/>
                <w:szCs w:val="23"/>
              </w:rPr>
              <w:t>((i) =&gt; {</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(i);</w:t>
            </w:r>
            <w:r>
              <w:rPr>
                <w:rFonts w:hint="eastAsia"/>
                <w:color w:val="000000"/>
                <w:sz w:val="23"/>
                <w:szCs w:val="23"/>
              </w:rPr>
              <w:br/>
              <w:t xml:space="preserve">    </w:t>
            </w:r>
            <w:r>
              <w:rPr>
                <w:rFonts w:hint="eastAsia"/>
                <w:b/>
                <w:bCs/>
                <w:color w:val="000080"/>
                <w:sz w:val="23"/>
                <w:szCs w:val="23"/>
              </w:rPr>
              <w:t xml:space="preserve">return </w:t>
            </w:r>
            <w:r>
              <w:rPr>
                <w:rFonts w:hint="eastAsia"/>
                <w:b/>
                <w:bCs/>
                <w:color w:val="008000"/>
                <w:sz w:val="23"/>
                <w:szCs w:val="23"/>
              </w:rPr>
              <w:t>'1'</w:t>
            </w:r>
            <w:r>
              <w:rPr>
                <w:rFonts w:hint="eastAsia"/>
                <w:b/>
                <w:bCs/>
                <w:color w:val="008000"/>
                <w:sz w:val="23"/>
                <w:szCs w:val="23"/>
              </w:rPr>
              <w:br/>
            </w:r>
            <w:r>
              <w:rPr>
                <w:rFonts w:hint="eastAsia"/>
                <w:color w:val="000000"/>
                <w:sz w:val="23"/>
                <w:szCs w:val="23"/>
              </w:rPr>
              <w:t>}).</w:t>
            </w:r>
            <w:r>
              <w:rPr>
                <w:rFonts w:hint="eastAsia"/>
                <w:color w:val="7A7A43"/>
                <w:sz w:val="23"/>
                <w:szCs w:val="23"/>
              </w:rPr>
              <w:t>then</w:t>
            </w:r>
            <w:r>
              <w:rPr>
                <w:rFonts w:hint="eastAsia"/>
                <w:color w:val="000000"/>
                <w:sz w:val="23"/>
                <w:szCs w:val="23"/>
              </w:rPr>
              <w:t>((i) =&gt; {</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(i);</w:t>
            </w:r>
            <w:r>
              <w:rPr>
                <w:rFonts w:hint="eastAsia"/>
                <w:color w:val="000000"/>
                <w:sz w:val="23"/>
                <w:szCs w:val="23"/>
              </w:rPr>
              <w:br/>
              <w:t>});</w:t>
            </w:r>
          </w:p>
        </w:tc>
      </w:tr>
    </w:tbl>
    <w:p w14:paraId="43F237F7" w14:textId="20436EC5" w:rsidR="00857BC0" w:rsidRPr="00E91164" w:rsidRDefault="00857BC0" w:rsidP="00857BC0">
      <w:pPr>
        <w:ind w:left="420" w:firstLine="420"/>
      </w:pPr>
      <w:r>
        <w:rPr>
          <w:rFonts w:hint="eastAsia"/>
        </w:rPr>
        <w:t>上述代码中，第1个then指定的resolved状态的回调函数中返回的是字符串，不是promise对象，所以第2个then指定的resolved状态的回调函数会被立即调用</w:t>
      </w:r>
    </w:p>
    <w:p w14:paraId="0AECD28B" w14:textId="57CDBE6C" w:rsidR="00E91164" w:rsidRDefault="00E91164" w:rsidP="00E91164">
      <w:pPr>
        <w:pStyle w:val="6"/>
      </w:pPr>
      <w:r>
        <w:rPr>
          <w:rFonts w:hint="eastAsia"/>
        </w:rPr>
        <w:t>返回的是promise对象</w:t>
      </w:r>
    </w:p>
    <w:p w14:paraId="5B748111" w14:textId="74BBD742" w:rsidR="0074188E" w:rsidRDefault="0074188E" w:rsidP="0074188E">
      <w:pPr>
        <w:ind w:left="420" w:firstLine="420"/>
      </w:pPr>
      <w:r>
        <w:rPr>
          <w:rFonts w:hint="eastAsia"/>
        </w:rPr>
        <w:t>当前1个then指定的resolved状态的回调函数返回的是promise对象时，后1个then指定的resolved状态的回调函数，需要等待返回的promise对象的异步操作执行成功，才会被调用</w:t>
      </w:r>
    </w:p>
    <w:tbl>
      <w:tblPr>
        <w:tblStyle w:val="ac"/>
        <w:tblW w:w="0" w:type="auto"/>
        <w:tblInd w:w="420" w:type="dxa"/>
        <w:tblLook w:val="04A0" w:firstRow="1" w:lastRow="0" w:firstColumn="1" w:lastColumn="0" w:noHBand="0" w:noVBand="1"/>
      </w:tblPr>
      <w:tblGrid>
        <w:gridCol w:w="7876"/>
      </w:tblGrid>
      <w:tr w:rsidR="0074188E" w14:paraId="48DBE97F" w14:textId="77777777" w:rsidTr="009667F8">
        <w:tc>
          <w:tcPr>
            <w:tcW w:w="8296" w:type="dxa"/>
          </w:tcPr>
          <w:p w14:paraId="1F883EBF" w14:textId="4A237E57" w:rsidR="0074188E" w:rsidRPr="0074188E" w:rsidRDefault="0074188E" w:rsidP="009667F8">
            <w:pPr>
              <w:pStyle w:val="HTML0"/>
              <w:shd w:val="clear" w:color="auto" w:fill="FFFFFF"/>
              <w:rPr>
                <w:color w:val="000000"/>
                <w:sz w:val="23"/>
                <w:szCs w:val="23"/>
              </w:rPr>
            </w:pPr>
            <w:r>
              <w:rPr>
                <w:rFonts w:hint="eastAsia"/>
                <w:b/>
                <w:bCs/>
                <w:color w:val="000080"/>
                <w:sz w:val="23"/>
                <w:szCs w:val="23"/>
              </w:rPr>
              <w:t xml:space="preserve">const </w:t>
            </w:r>
            <w:r>
              <w:rPr>
                <w:rFonts w:hint="eastAsia"/>
                <w:b/>
                <w:bCs/>
                <w:i/>
                <w:iCs/>
                <w:color w:val="660E7A"/>
                <w:sz w:val="23"/>
                <w:szCs w:val="23"/>
              </w:rPr>
              <w:t xml:space="preserve">p1 </w:t>
            </w:r>
            <w:r>
              <w:rPr>
                <w:rFonts w:hint="eastAsia"/>
                <w:color w:val="000000"/>
                <w:sz w:val="23"/>
                <w:szCs w:val="23"/>
              </w:rPr>
              <w:t xml:space="preserve">= </w:t>
            </w:r>
            <w:r>
              <w:rPr>
                <w:rFonts w:hint="eastAsia"/>
                <w:b/>
                <w:bCs/>
                <w:color w:val="000080"/>
                <w:sz w:val="23"/>
                <w:szCs w:val="23"/>
              </w:rPr>
              <w:t xml:space="preserve">new </w:t>
            </w:r>
            <w:r>
              <w:rPr>
                <w:rFonts w:hint="eastAsia"/>
                <w:b/>
                <w:bCs/>
                <w:i/>
                <w:iCs/>
                <w:color w:val="660E7A"/>
                <w:sz w:val="23"/>
                <w:szCs w:val="23"/>
              </w:rPr>
              <w:t>Promise</w:t>
            </w:r>
            <w:r>
              <w:rPr>
                <w:rFonts w:hint="eastAsia"/>
                <w:color w:val="000000"/>
                <w:sz w:val="23"/>
                <w:szCs w:val="23"/>
              </w:rPr>
              <w:t>(</w:t>
            </w:r>
            <w:r>
              <w:rPr>
                <w:rFonts w:hint="eastAsia"/>
                <w:b/>
                <w:bCs/>
                <w:color w:val="000080"/>
                <w:sz w:val="23"/>
                <w:szCs w:val="23"/>
              </w:rPr>
              <w:t xml:space="preserve">function </w:t>
            </w:r>
            <w:r>
              <w:rPr>
                <w:rFonts w:hint="eastAsia"/>
                <w:color w:val="000000"/>
                <w:sz w:val="23"/>
                <w:szCs w:val="23"/>
              </w:rPr>
              <w:t>(resolve, reject) {</w:t>
            </w:r>
            <w:r>
              <w:rPr>
                <w:rFonts w:hint="eastAsia"/>
                <w:color w:val="000000"/>
                <w:sz w:val="23"/>
                <w:szCs w:val="23"/>
              </w:rPr>
              <w:br/>
              <w:t xml:space="preserve">    </w:t>
            </w:r>
            <w:r>
              <w:rPr>
                <w:rFonts w:hint="eastAsia"/>
                <w:i/>
                <w:iCs/>
                <w:color w:val="000000"/>
                <w:sz w:val="23"/>
                <w:szCs w:val="23"/>
              </w:rPr>
              <w:t>setTimeout</w:t>
            </w:r>
            <w:r>
              <w:rPr>
                <w:rFonts w:hint="eastAsia"/>
                <w:color w:val="000000"/>
                <w:sz w:val="23"/>
                <w:szCs w:val="23"/>
              </w:rPr>
              <w:t>(() =&gt; resolve(</w:t>
            </w:r>
            <w:r>
              <w:rPr>
                <w:rFonts w:hint="eastAsia"/>
                <w:b/>
                <w:bCs/>
                <w:color w:val="008000"/>
                <w:sz w:val="23"/>
                <w:szCs w:val="23"/>
              </w:rPr>
              <w:t>'p1 resolve'</w:t>
            </w:r>
            <w:r>
              <w:rPr>
                <w:rFonts w:hint="eastAsia"/>
                <w:color w:val="000000"/>
                <w:sz w:val="23"/>
                <w:szCs w:val="23"/>
              </w:rPr>
              <w:t xml:space="preserve">), </w:t>
            </w:r>
            <w:r>
              <w:rPr>
                <w:rFonts w:hint="eastAsia"/>
                <w:color w:val="0000FF"/>
                <w:sz w:val="23"/>
                <w:szCs w:val="23"/>
              </w:rPr>
              <w:t>1000</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b/>
                <w:bCs/>
                <w:i/>
                <w:iCs/>
                <w:color w:val="660E7A"/>
                <w:sz w:val="23"/>
                <w:szCs w:val="23"/>
              </w:rPr>
              <w:t>p1</w:t>
            </w:r>
            <w:r>
              <w:rPr>
                <w:rFonts w:hint="eastAsia"/>
                <w:color w:val="000000"/>
                <w:sz w:val="23"/>
                <w:szCs w:val="23"/>
              </w:rPr>
              <w:t>.</w:t>
            </w:r>
            <w:r>
              <w:rPr>
                <w:rFonts w:hint="eastAsia"/>
                <w:color w:val="7A7A43"/>
                <w:sz w:val="23"/>
                <w:szCs w:val="23"/>
              </w:rPr>
              <w:t>then</w:t>
            </w:r>
            <w:r>
              <w:rPr>
                <w:rFonts w:hint="eastAsia"/>
                <w:color w:val="000000"/>
                <w:sz w:val="23"/>
                <w:szCs w:val="23"/>
              </w:rPr>
              <w:t>((i) =&gt; {</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(i);</w:t>
            </w:r>
            <w:r>
              <w:rPr>
                <w:rFonts w:hint="eastAsia"/>
                <w:color w:val="000000"/>
                <w:sz w:val="23"/>
                <w:szCs w:val="23"/>
              </w:rPr>
              <w:br/>
              <w:t xml:space="preserve">    </w:t>
            </w:r>
            <w:r>
              <w:rPr>
                <w:rFonts w:hint="eastAsia"/>
                <w:b/>
                <w:bCs/>
                <w:color w:val="000080"/>
                <w:sz w:val="23"/>
                <w:szCs w:val="23"/>
              </w:rPr>
              <w:t xml:space="preserve">return new </w:t>
            </w:r>
            <w:r>
              <w:rPr>
                <w:rFonts w:hint="eastAsia"/>
                <w:b/>
                <w:bCs/>
                <w:i/>
                <w:iCs/>
                <w:color w:val="660E7A"/>
                <w:sz w:val="23"/>
                <w:szCs w:val="23"/>
              </w:rPr>
              <w:t>Promise</w:t>
            </w:r>
            <w:r>
              <w:rPr>
                <w:rFonts w:hint="eastAsia"/>
                <w:color w:val="000000"/>
                <w:sz w:val="23"/>
                <w:szCs w:val="23"/>
              </w:rPr>
              <w:t>(</w:t>
            </w:r>
            <w:r>
              <w:rPr>
                <w:rFonts w:hint="eastAsia"/>
                <w:b/>
                <w:bCs/>
                <w:color w:val="000080"/>
                <w:sz w:val="23"/>
                <w:szCs w:val="23"/>
              </w:rPr>
              <w:t xml:space="preserve">function </w:t>
            </w:r>
            <w:r>
              <w:rPr>
                <w:rFonts w:hint="eastAsia"/>
                <w:color w:val="000000"/>
                <w:sz w:val="23"/>
                <w:szCs w:val="23"/>
              </w:rPr>
              <w:t>(resolve, reject) {</w:t>
            </w:r>
            <w:r>
              <w:rPr>
                <w:rFonts w:hint="eastAsia"/>
                <w:color w:val="000000"/>
                <w:sz w:val="23"/>
                <w:szCs w:val="23"/>
              </w:rPr>
              <w:br/>
              <w:t xml:space="preserve">        </w:t>
            </w:r>
            <w:r>
              <w:rPr>
                <w:rFonts w:hint="eastAsia"/>
                <w:i/>
                <w:iCs/>
                <w:color w:val="000000"/>
                <w:sz w:val="23"/>
                <w:szCs w:val="23"/>
              </w:rPr>
              <w:t>setTimeout</w:t>
            </w:r>
            <w:r>
              <w:rPr>
                <w:rFonts w:hint="eastAsia"/>
                <w:color w:val="000000"/>
                <w:sz w:val="23"/>
                <w:szCs w:val="23"/>
              </w:rPr>
              <w:t>(() =&gt; resolve(</w:t>
            </w:r>
            <w:r>
              <w:rPr>
                <w:rFonts w:hint="eastAsia"/>
                <w:b/>
                <w:bCs/>
                <w:color w:val="008000"/>
                <w:sz w:val="23"/>
                <w:szCs w:val="23"/>
              </w:rPr>
              <w:t>'p2 resolve'</w:t>
            </w:r>
            <w:r>
              <w:rPr>
                <w:rFonts w:hint="eastAsia"/>
                <w:color w:val="000000"/>
                <w:sz w:val="23"/>
                <w:szCs w:val="23"/>
              </w:rPr>
              <w:t xml:space="preserve">), </w:t>
            </w:r>
            <w:r>
              <w:rPr>
                <w:rFonts w:hint="eastAsia"/>
                <w:color w:val="0000FF"/>
                <w:sz w:val="23"/>
                <w:szCs w:val="23"/>
              </w:rPr>
              <w:t>1000</w:t>
            </w:r>
            <w:r>
              <w:rPr>
                <w:rFonts w:hint="eastAsia"/>
                <w:color w:val="000000"/>
                <w:sz w:val="23"/>
                <w:szCs w:val="23"/>
              </w:rPr>
              <w:t>)})</w:t>
            </w:r>
            <w:r>
              <w:rPr>
                <w:rFonts w:hint="eastAsia"/>
                <w:color w:val="000000"/>
                <w:sz w:val="23"/>
                <w:szCs w:val="23"/>
              </w:rPr>
              <w:br/>
            </w:r>
            <w:r>
              <w:rPr>
                <w:rFonts w:hint="eastAsia"/>
                <w:color w:val="000000"/>
                <w:sz w:val="23"/>
                <w:szCs w:val="23"/>
              </w:rPr>
              <w:lastRenderedPageBreak/>
              <w:t>}).</w:t>
            </w:r>
            <w:r>
              <w:rPr>
                <w:rFonts w:hint="eastAsia"/>
                <w:color w:val="7A7A43"/>
                <w:sz w:val="23"/>
                <w:szCs w:val="23"/>
              </w:rPr>
              <w:t>then</w:t>
            </w:r>
            <w:r>
              <w:rPr>
                <w:rFonts w:hint="eastAsia"/>
                <w:color w:val="000000"/>
                <w:sz w:val="23"/>
                <w:szCs w:val="23"/>
              </w:rPr>
              <w:t>((i) =&gt; {</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(i);</w:t>
            </w:r>
            <w:r>
              <w:rPr>
                <w:rFonts w:hint="eastAsia"/>
                <w:color w:val="000000"/>
                <w:sz w:val="23"/>
                <w:szCs w:val="23"/>
              </w:rPr>
              <w:br/>
              <w:t>})</w:t>
            </w:r>
          </w:p>
        </w:tc>
      </w:tr>
    </w:tbl>
    <w:p w14:paraId="0B0F0D0E" w14:textId="05B54227" w:rsidR="0074188E" w:rsidRDefault="0074188E" w:rsidP="0074188E">
      <w:pPr>
        <w:ind w:left="420" w:firstLine="420"/>
      </w:pPr>
      <w:r>
        <w:rPr>
          <w:rFonts w:hint="eastAsia"/>
        </w:rPr>
        <w:lastRenderedPageBreak/>
        <w:t>上述代码中，第1个then指定的resolved状态的回调函数中返回的是promise对象，所以第2个then指定的resolved状态的回调函数，需要等待返回的promise对象的异步操作执行成功，才会被调用</w:t>
      </w:r>
    </w:p>
    <w:p w14:paraId="15B79229" w14:textId="2C0ED75F" w:rsidR="0074188E" w:rsidRDefault="0074188E" w:rsidP="0074188E">
      <w:pPr>
        <w:ind w:left="420" w:firstLine="420"/>
      </w:pPr>
      <w:r>
        <w:rPr>
          <w:rFonts w:hint="eastAsia"/>
        </w:rPr>
        <w:t>打印结果：</w:t>
      </w:r>
    </w:p>
    <w:p w14:paraId="50691181" w14:textId="6A7D009F" w:rsidR="0074188E" w:rsidRDefault="0074188E" w:rsidP="0074188E">
      <w:pPr>
        <w:ind w:left="420" w:firstLine="420"/>
      </w:pPr>
      <w:r>
        <w:tab/>
      </w:r>
      <w:r>
        <w:rPr>
          <w:rFonts w:hint="eastAsia"/>
        </w:rPr>
        <w:t>1s后打印：p1</w:t>
      </w:r>
      <w:r>
        <w:t xml:space="preserve"> </w:t>
      </w:r>
      <w:r>
        <w:rPr>
          <w:rFonts w:hint="eastAsia"/>
        </w:rPr>
        <w:t>resolve</w:t>
      </w:r>
    </w:p>
    <w:p w14:paraId="2DA7A3AD" w14:textId="4C57F54A" w:rsidR="0074188E" w:rsidRDefault="0074188E" w:rsidP="0074188E">
      <w:pPr>
        <w:ind w:left="420" w:firstLine="420"/>
      </w:pPr>
      <w:r>
        <w:tab/>
      </w:r>
      <w:r>
        <w:rPr>
          <w:rFonts w:hint="eastAsia"/>
        </w:rPr>
        <w:t>2s后打印：p2</w:t>
      </w:r>
      <w:r>
        <w:t xml:space="preserve"> </w:t>
      </w:r>
      <w:r>
        <w:rPr>
          <w:rFonts w:hint="eastAsia"/>
        </w:rPr>
        <w:t>resolve</w:t>
      </w:r>
    </w:p>
    <w:p w14:paraId="2E78A6F9" w14:textId="73E50211" w:rsidR="003D219B" w:rsidRDefault="003D219B" w:rsidP="00A70B33">
      <w:pPr>
        <w:pStyle w:val="4"/>
      </w:pPr>
      <w:r>
        <w:rPr>
          <w:rFonts w:hint="eastAsia"/>
        </w:rPr>
        <w:t>catch</w:t>
      </w:r>
      <w:r w:rsidR="00877BC3">
        <w:rPr>
          <w:rFonts w:hint="eastAsia"/>
        </w:rPr>
        <w:t>（）</w:t>
      </w:r>
    </w:p>
    <w:p w14:paraId="11345E66" w14:textId="033B3013" w:rsidR="00C74B1E" w:rsidRDefault="00EA46A8" w:rsidP="00315AED">
      <w:pPr>
        <w:pStyle w:val="a8"/>
        <w:numPr>
          <w:ilvl w:val="0"/>
          <w:numId w:val="142"/>
        </w:numPr>
        <w:ind w:firstLineChars="0"/>
      </w:pPr>
      <w:r>
        <w:t>c</w:t>
      </w:r>
      <w:r w:rsidR="00C74B1E">
        <w:rPr>
          <w:rFonts w:hint="eastAsia"/>
        </w:rPr>
        <w:t>atch</w:t>
      </w:r>
      <w:r>
        <w:rPr>
          <w:rFonts w:hint="eastAsia"/>
        </w:rPr>
        <w:t>是</w:t>
      </w:r>
      <w:r w:rsidR="00C74B1E">
        <w:rPr>
          <w:rFonts w:hint="eastAsia"/>
        </w:rPr>
        <w:t>then指定reject回调函数</w:t>
      </w:r>
      <w:r>
        <w:rPr>
          <w:rFonts w:hint="eastAsia"/>
        </w:rPr>
        <w:t>的别名，</w:t>
      </w:r>
      <w:r w:rsidR="004A69C4">
        <w:rPr>
          <w:rFonts w:hint="eastAsia"/>
        </w:rPr>
        <w:t>cath可以用来</w:t>
      </w:r>
      <w:r w:rsidR="00BA2782">
        <w:rPr>
          <w:rFonts w:hint="eastAsia"/>
        </w:rPr>
        <w:t>捕获异常，以下三种情况</w:t>
      </w:r>
      <w:r w:rsidR="000E2A91">
        <w:rPr>
          <w:rFonts w:hint="eastAsia"/>
        </w:rPr>
        <w:t>可以被当做异常被catch捕获：</w:t>
      </w:r>
    </w:p>
    <w:p w14:paraId="69870131" w14:textId="100A6213" w:rsidR="000E2A91" w:rsidRDefault="000E2A91" w:rsidP="00315AED">
      <w:pPr>
        <w:pStyle w:val="a8"/>
        <w:numPr>
          <w:ilvl w:val="0"/>
          <w:numId w:val="141"/>
        </w:numPr>
        <w:ind w:firstLineChars="0"/>
      </w:pPr>
      <w:r>
        <w:rPr>
          <w:rFonts w:hint="eastAsia"/>
        </w:rPr>
        <w:t>promise的参数函数中发生错误</w:t>
      </w:r>
    </w:p>
    <w:tbl>
      <w:tblPr>
        <w:tblStyle w:val="ac"/>
        <w:tblW w:w="0" w:type="auto"/>
        <w:tblInd w:w="1680" w:type="dxa"/>
        <w:tblLook w:val="04A0" w:firstRow="1" w:lastRow="0" w:firstColumn="1" w:lastColumn="0" w:noHBand="0" w:noVBand="1"/>
      </w:tblPr>
      <w:tblGrid>
        <w:gridCol w:w="6616"/>
      </w:tblGrid>
      <w:tr w:rsidR="00011C7D" w14:paraId="3E50E946" w14:textId="77777777" w:rsidTr="00011C7D">
        <w:tc>
          <w:tcPr>
            <w:tcW w:w="8296" w:type="dxa"/>
          </w:tcPr>
          <w:p w14:paraId="01308AFE" w14:textId="1F25752C" w:rsidR="00011C7D" w:rsidRPr="00011C7D" w:rsidRDefault="00011C7D" w:rsidP="00011C7D">
            <w:pPr>
              <w:pStyle w:val="HTML0"/>
              <w:shd w:val="clear" w:color="auto" w:fill="263238"/>
              <w:rPr>
                <w:rFonts w:ascii="Fira Code" w:hAnsi="Fira Code" w:hint="eastAsia"/>
                <w:color w:val="C3CEE3"/>
                <w:sz w:val="23"/>
                <w:szCs w:val="23"/>
              </w:rPr>
            </w:pPr>
            <w:r>
              <w:rPr>
                <w:rFonts w:ascii="Fira Code" w:hAnsi="Fira Code"/>
                <w:i/>
                <w:iCs/>
                <w:color w:val="C792EA"/>
                <w:sz w:val="23"/>
                <w:szCs w:val="23"/>
              </w:rPr>
              <w:t xml:space="preserve">const </w:t>
            </w:r>
            <w:r>
              <w:rPr>
                <w:rFonts w:ascii="Fira Code" w:hAnsi="Fira Code"/>
                <w:color w:val="EEFFE3"/>
                <w:sz w:val="23"/>
                <w:szCs w:val="23"/>
              </w:rPr>
              <w:t xml:space="preserve">promise </w:t>
            </w:r>
            <w:r>
              <w:rPr>
                <w:rFonts w:ascii="Fira Code" w:hAnsi="Fira Code"/>
                <w:color w:val="89DDFF"/>
                <w:sz w:val="23"/>
                <w:szCs w:val="23"/>
              </w:rPr>
              <w:t xml:space="preserve">= </w:t>
            </w:r>
            <w:r>
              <w:rPr>
                <w:rFonts w:ascii="Fira Code" w:hAnsi="Fira Code"/>
                <w:i/>
                <w:iCs/>
                <w:color w:val="C792EA"/>
                <w:sz w:val="23"/>
                <w:szCs w:val="23"/>
              </w:rPr>
              <w:t xml:space="preserve">new </w:t>
            </w:r>
            <w:r>
              <w:rPr>
                <w:rFonts w:ascii="Fira Code" w:hAnsi="Fira Code"/>
                <w:color w:val="EEFFE3"/>
                <w:sz w:val="23"/>
                <w:szCs w:val="23"/>
              </w:rPr>
              <w:t>Promise</w:t>
            </w:r>
            <w:r>
              <w:rPr>
                <w:rFonts w:ascii="Fira Code" w:hAnsi="Fira Code"/>
                <w:color w:val="89DDFF"/>
                <w:sz w:val="23"/>
                <w:szCs w:val="23"/>
              </w:rPr>
              <w:t>(</w:t>
            </w:r>
            <w:r>
              <w:rPr>
                <w:rFonts w:ascii="Fira Code" w:hAnsi="Fira Code"/>
                <w:i/>
                <w:iCs/>
                <w:color w:val="C792EA"/>
                <w:sz w:val="23"/>
                <w:szCs w:val="23"/>
              </w:rPr>
              <w:t xml:space="preserve">function </w:t>
            </w:r>
            <w:r>
              <w:rPr>
                <w:rFonts w:ascii="Fira Code" w:hAnsi="Fira Code"/>
                <w:color w:val="89DDFF"/>
                <w:sz w:val="23"/>
                <w:szCs w:val="23"/>
              </w:rPr>
              <w:t>(</w:t>
            </w:r>
            <w:r>
              <w:rPr>
                <w:rFonts w:ascii="Fira Code" w:hAnsi="Fira Code"/>
                <w:color w:val="F78C6C"/>
                <w:sz w:val="23"/>
                <w:szCs w:val="23"/>
              </w:rPr>
              <w:t>resolve</w:t>
            </w:r>
            <w:r>
              <w:rPr>
                <w:rFonts w:ascii="Fira Code" w:hAnsi="Fira Code"/>
                <w:color w:val="89DDFF"/>
                <w:sz w:val="23"/>
                <w:szCs w:val="23"/>
              </w:rPr>
              <w:t xml:space="preserve">, </w:t>
            </w:r>
            <w:r>
              <w:rPr>
                <w:rFonts w:ascii="Fira Code" w:hAnsi="Fira Code"/>
                <w:color w:val="F78C6C"/>
                <w:sz w:val="23"/>
                <w:szCs w:val="23"/>
              </w:rPr>
              <w:t>reject</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i/>
                <w:iCs/>
                <w:color w:val="C792EA"/>
                <w:sz w:val="23"/>
                <w:szCs w:val="23"/>
              </w:rPr>
              <w:t xml:space="preserve">throw new </w:t>
            </w:r>
            <w:r>
              <w:rPr>
                <w:rFonts w:ascii="Fira Code" w:hAnsi="Fira Code"/>
                <w:color w:val="EEFFE3"/>
                <w:sz w:val="23"/>
                <w:szCs w:val="23"/>
              </w:rPr>
              <w:t>Error</w:t>
            </w:r>
            <w:r>
              <w:rPr>
                <w:rFonts w:ascii="Fira Code" w:hAnsi="Fira Code"/>
                <w:color w:val="89DDFF"/>
                <w:sz w:val="23"/>
                <w:szCs w:val="23"/>
              </w:rPr>
              <w:t>(</w:t>
            </w:r>
            <w:r>
              <w:rPr>
                <w:rFonts w:ascii="Fira Code" w:hAnsi="Fira Code"/>
                <w:color w:val="C3E88D"/>
                <w:sz w:val="23"/>
                <w:szCs w:val="23"/>
              </w:rPr>
              <w:t>'test'</w:t>
            </w:r>
            <w:r>
              <w:rPr>
                <w:rFonts w:ascii="Fira Code" w:hAnsi="Fira Code"/>
                <w:color w:val="89DDFF"/>
                <w:sz w:val="23"/>
                <w:szCs w:val="23"/>
              </w:rPr>
              <w:t>);</w:t>
            </w:r>
            <w:r>
              <w:rPr>
                <w:rFonts w:ascii="Fira Code" w:hAnsi="Fira Code"/>
                <w:color w:val="89DDFF"/>
                <w:sz w:val="23"/>
                <w:szCs w:val="23"/>
              </w:rPr>
              <w:br/>
              <w:t>});</w:t>
            </w:r>
            <w:r>
              <w:rPr>
                <w:rFonts w:ascii="Fira Code" w:hAnsi="Fira Code"/>
                <w:color w:val="89DDFF"/>
                <w:sz w:val="23"/>
                <w:szCs w:val="23"/>
              </w:rPr>
              <w:br/>
            </w:r>
            <w:r>
              <w:rPr>
                <w:rFonts w:ascii="Fira Code" w:hAnsi="Fira Code"/>
                <w:color w:val="EEFFE3"/>
                <w:sz w:val="23"/>
                <w:szCs w:val="23"/>
              </w:rPr>
              <w:t>promise</w:t>
            </w:r>
            <w:r>
              <w:rPr>
                <w:rFonts w:ascii="Fira Code" w:hAnsi="Fira Code"/>
                <w:color w:val="89DDFF"/>
                <w:sz w:val="23"/>
                <w:szCs w:val="23"/>
              </w:rPr>
              <w:t>.</w:t>
            </w:r>
            <w:r>
              <w:rPr>
                <w:rFonts w:ascii="Fira Code" w:hAnsi="Fira Code"/>
                <w:color w:val="82AAFF"/>
                <w:sz w:val="23"/>
                <w:szCs w:val="23"/>
              </w:rPr>
              <w:t>then</w:t>
            </w:r>
            <w:r>
              <w:rPr>
                <w:rFonts w:ascii="Fira Code" w:hAnsi="Fira Code"/>
                <w:color w:val="89DDFF"/>
                <w:sz w:val="23"/>
                <w:szCs w:val="23"/>
              </w:rPr>
              <w:t>(</w:t>
            </w:r>
            <w:r>
              <w:rPr>
                <w:rFonts w:ascii="Fira Code" w:hAnsi="Fira Code"/>
                <w:i/>
                <w:iCs/>
                <w:color w:val="C792EA"/>
                <w:sz w:val="23"/>
                <w:szCs w:val="23"/>
              </w:rPr>
              <w:t xml:space="preserve">function </w:t>
            </w:r>
            <w:r>
              <w:rPr>
                <w:rFonts w:ascii="Fira Code" w:hAnsi="Fira Code"/>
                <w:color w:val="89DDFF"/>
                <w:sz w:val="23"/>
                <w:szCs w:val="23"/>
              </w:rPr>
              <w:t>(</w:t>
            </w:r>
            <w:r>
              <w:rPr>
                <w:rFonts w:ascii="Fira Code" w:hAnsi="Fira Code"/>
                <w:color w:val="F78C6C"/>
                <w:sz w:val="23"/>
                <w:szCs w:val="23"/>
              </w:rPr>
              <w:t>value</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EEFFE3"/>
                <w:sz w:val="23"/>
                <w:szCs w:val="23"/>
              </w:rPr>
              <w:t>console</w:t>
            </w:r>
            <w:r>
              <w:rPr>
                <w:rFonts w:ascii="Fira Code" w:hAnsi="Fira Code"/>
                <w:color w:val="89DDFF"/>
                <w:sz w:val="23"/>
                <w:szCs w:val="23"/>
              </w:rPr>
              <w:t>.</w:t>
            </w:r>
            <w:r>
              <w:rPr>
                <w:rFonts w:ascii="Fira Code" w:hAnsi="Fira Code"/>
                <w:color w:val="82AAFF"/>
                <w:sz w:val="23"/>
                <w:szCs w:val="23"/>
              </w:rPr>
              <w:t>log</w:t>
            </w:r>
            <w:r>
              <w:rPr>
                <w:rFonts w:ascii="Fira Code" w:hAnsi="Fira Code"/>
                <w:color w:val="89DDFF"/>
                <w:sz w:val="23"/>
                <w:szCs w:val="23"/>
              </w:rPr>
              <w:t>(</w:t>
            </w:r>
            <w:r>
              <w:rPr>
                <w:rFonts w:ascii="Fira Code" w:hAnsi="Fira Code"/>
                <w:color w:val="F78C6C"/>
                <w:sz w:val="23"/>
                <w:szCs w:val="23"/>
              </w:rPr>
              <w:t>value</w:t>
            </w:r>
            <w:r>
              <w:rPr>
                <w:rFonts w:ascii="Fira Code" w:hAnsi="Fira Code"/>
                <w:color w:val="89DDFF"/>
                <w:sz w:val="23"/>
                <w:szCs w:val="23"/>
              </w:rPr>
              <w:t>)</w:t>
            </w:r>
            <w:r>
              <w:rPr>
                <w:rFonts w:ascii="Fira Code" w:hAnsi="Fira Code"/>
                <w:color w:val="89DDFF"/>
                <w:sz w:val="23"/>
                <w:szCs w:val="23"/>
              </w:rPr>
              <w:br/>
              <w:t>})</w:t>
            </w:r>
            <w:r>
              <w:rPr>
                <w:rFonts w:ascii="Fira Code" w:hAnsi="Fira Code"/>
                <w:color w:val="89DDFF"/>
                <w:sz w:val="23"/>
                <w:szCs w:val="23"/>
              </w:rPr>
              <w:br/>
              <w:t xml:space="preserve">    .</w:t>
            </w:r>
            <w:r>
              <w:rPr>
                <w:rFonts w:ascii="Fira Code" w:hAnsi="Fira Code"/>
                <w:color w:val="82AAFF"/>
                <w:sz w:val="23"/>
                <w:szCs w:val="23"/>
              </w:rPr>
              <w:t>catch</w:t>
            </w:r>
            <w:r>
              <w:rPr>
                <w:rFonts w:ascii="Fira Code" w:hAnsi="Fira Code"/>
                <w:color w:val="89DDFF"/>
                <w:sz w:val="23"/>
                <w:szCs w:val="23"/>
              </w:rPr>
              <w:t>(</w:t>
            </w:r>
            <w:r>
              <w:rPr>
                <w:rFonts w:ascii="Fira Code" w:hAnsi="Fira Code"/>
                <w:i/>
                <w:iCs/>
                <w:color w:val="C792EA"/>
                <w:sz w:val="23"/>
                <w:szCs w:val="23"/>
              </w:rPr>
              <w:t xml:space="preserve">function </w:t>
            </w:r>
            <w:r>
              <w:rPr>
                <w:rFonts w:ascii="Fira Code" w:hAnsi="Fira Code"/>
                <w:color w:val="89DDFF"/>
                <w:sz w:val="23"/>
                <w:szCs w:val="23"/>
              </w:rPr>
              <w:t>(</w:t>
            </w:r>
            <w:r>
              <w:rPr>
                <w:rFonts w:ascii="Fira Code" w:hAnsi="Fira Code"/>
                <w:color w:val="F78C6C"/>
                <w:sz w:val="23"/>
                <w:szCs w:val="23"/>
              </w:rPr>
              <w:t>error</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EEFFE3"/>
                <w:sz w:val="23"/>
                <w:szCs w:val="23"/>
              </w:rPr>
              <w:t>console</w:t>
            </w:r>
            <w:r>
              <w:rPr>
                <w:rFonts w:ascii="Fira Code" w:hAnsi="Fira Code"/>
                <w:color w:val="89DDFF"/>
                <w:sz w:val="23"/>
                <w:szCs w:val="23"/>
              </w:rPr>
              <w:t>.</w:t>
            </w:r>
            <w:r>
              <w:rPr>
                <w:rFonts w:ascii="Fira Code" w:hAnsi="Fira Code"/>
                <w:color w:val="82AAFF"/>
                <w:sz w:val="23"/>
                <w:szCs w:val="23"/>
              </w:rPr>
              <w:t>log</w:t>
            </w:r>
            <w:r>
              <w:rPr>
                <w:rFonts w:ascii="Fira Code" w:hAnsi="Fira Code"/>
                <w:color w:val="89DDFF"/>
                <w:sz w:val="23"/>
                <w:szCs w:val="23"/>
              </w:rPr>
              <w:t>(</w:t>
            </w:r>
            <w:r>
              <w:rPr>
                <w:rFonts w:ascii="Fira Code" w:hAnsi="Fira Code"/>
                <w:color w:val="F78C6C"/>
                <w:sz w:val="23"/>
                <w:szCs w:val="23"/>
              </w:rPr>
              <w:t>error</w:t>
            </w:r>
            <w:r>
              <w:rPr>
                <w:rFonts w:ascii="Fira Code" w:hAnsi="Fira Code"/>
                <w:color w:val="89DDFF"/>
                <w:sz w:val="23"/>
                <w:szCs w:val="23"/>
              </w:rPr>
              <w:t>)</w:t>
            </w:r>
            <w:r>
              <w:rPr>
                <w:rFonts w:ascii="Fira Code" w:hAnsi="Fira Code"/>
                <w:color w:val="89DDFF"/>
                <w:sz w:val="23"/>
                <w:szCs w:val="23"/>
              </w:rPr>
              <w:br/>
              <w:t xml:space="preserve">    });</w:t>
            </w:r>
            <w:r>
              <w:rPr>
                <w:rFonts w:ascii="Fira Code" w:hAnsi="Fira Code"/>
                <w:color w:val="89DDFF"/>
                <w:sz w:val="23"/>
                <w:szCs w:val="23"/>
              </w:rPr>
              <w:br/>
            </w:r>
            <w:r>
              <w:rPr>
                <w:rFonts w:ascii="Fira Code" w:hAnsi="Fira Code"/>
                <w:i/>
                <w:iCs/>
                <w:color w:val="546E7A"/>
                <w:sz w:val="23"/>
                <w:szCs w:val="23"/>
              </w:rPr>
              <w:t>// ERROR:test</w:t>
            </w:r>
          </w:p>
        </w:tc>
      </w:tr>
    </w:tbl>
    <w:p w14:paraId="653D7700" w14:textId="77777777" w:rsidR="00011C7D" w:rsidRDefault="00011C7D" w:rsidP="00011C7D">
      <w:pPr>
        <w:pStyle w:val="a8"/>
        <w:ind w:left="1680" w:firstLineChars="0" w:firstLine="0"/>
      </w:pPr>
    </w:p>
    <w:p w14:paraId="79611A03" w14:textId="694E7A9C" w:rsidR="000E2A91" w:rsidRDefault="000E2A91" w:rsidP="00315AED">
      <w:pPr>
        <w:pStyle w:val="a8"/>
        <w:numPr>
          <w:ilvl w:val="0"/>
          <w:numId w:val="141"/>
        </w:numPr>
        <w:ind w:firstLineChars="0"/>
      </w:pPr>
      <w:r>
        <w:rPr>
          <w:rFonts w:hint="eastAsia"/>
        </w:rPr>
        <w:t>resolve</w:t>
      </w:r>
      <w:r w:rsidR="00B31520">
        <w:rPr>
          <w:rFonts w:hint="eastAsia"/>
        </w:rPr>
        <w:t>参数方法</w:t>
      </w:r>
      <w:r>
        <w:rPr>
          <w:rFonts w:hint="eastAsia"/>
        </w:rPr>
        <w:t>中发生错误</w:t>
      </w:r>
    </w:p>
    <w:tbl>
      <w:tblPr>
        <w:tblStyle w:val="ac"/>
        <w:tblW w:w="0" w:type="auto"/>
        <w:tblInd w:w="1680" w:type="dxa"/>
        <w:tblLook w:val="04A0" w:firstRow="1" w:lastRow="0" w:firstColumn="1" w:lastColumn="0" w:noHBand="0" w:noVBand="1"/>
      </w:tblPr>
      <w:tblGrid>
        <w:gridCol w:w="6616"/>
      </w:tblGrid>
      <w:tr w:rsidR="00011C7D" w14:paraId="0437EC28" w14:textId="77777777" w:rsidTr="00011C7D">
        <w:tc>
          <w:tcPr>
            <w:tcW w:w="8296" w:type="dxa"/>
          </w:tcPr>
          <w:p w14:paraId="0A15DFD0" w14:textId="2724DC7F" w:rsidR="00011C7D" w:rsidRPr="00011C7D" w:rsidRDefault="00011C7D" w:rsidP="00011C7D">
            <w:pPr>
              <w:pStyle w:val="HTML0"/>
              <w:shd w:val="clear" w:color="auto" w:fill="263238"/>
              <w:rPr>
                <w:rFonts w:ascii="Fira Code" w:hAnsi="Fira Code" w:hint="eastAsia"/>
                <w:color w:val="C3CEE3"/>
                <w:sz w:val="23"/>
                <w:szCs w:val="23"/>
              </w:rPr>
            </w:pPr>
            <w:r>
              <w:rPr>
                <w:rFonts w:ascii="Fira Code" w:hAnsi="Fira Code"/>
                <w:i/>
                <w:iCs/>
                <w:color w:val="C792EA"/>
                <w:sz w:val="23"/>
                <w:szCs w:val="23"/>
              </w:rPr>
              <w:t xml:space="preserve">const </w:t>
            </w:r>
            <w:r>
              <w:rPr>
                <w:rFonts w:ascii="Fira Code" w:hAnsi="Fira Code"/>
                <w:color w:val="EEFFE3"/>
                <w:sz w:val="23"/>
                <w:szCs w:val="23"/>
              </w:rPr>
              <w:t xml:space="preserve">promise </w:t>
            </w:r>
            <w:r>
              <w:rPr>
                <w:rFonts w:ascii="Fira Code" w:hAnsi="Fira Code"/>
                <w:color w:val="89DDFF"/>
                <w:sz w:val="23"/>
                <w:szCs w:val="23"/>
              </w:rPr>
              <w:t xml:space="preserve">= </w:t>
            </w:r>
            <w:r>
              <w:rPr>
                <w:rFonts w:ascii="Fira Code" w:hAnsi="Fira Code"/>
                <w:i/>
                <w:iCs/>
                <w:color w:val="C792EA"/>
                <w:sz w:val="23"/>
                <w:szCs w:val="23"/>
              </w:rPr>
              <w:t xml:space="preserve">new </w:t>
            </w:r>
            <w:r>
              <w:rPr>
                <w:rFonts w:ascii="Fira Code" w:hAnsi="Fira Code"/>
                <w:color w:val="EEFFE3"/>
                <w:sz w:val="23"/>
                <w:szCs w:val="23"/>
              </w:rPr>
              <w:t>Promise</w:t>
            </w:r>
            <w:r>
              <w:rPr>
                <w:rFonts w:ascii="Fira Code" w:hAnsi="Fira Code"/>
                <w:color w:val="89DDFF"/>
                <w:sz w:val="23"/>
                <w:szCs w:val="23"/>
              </w:rPr>
              <w:t>(</w:t>
            </w:r>
            <w:r>
              <w:rPr>
                <w:rFonts w:ascii="Fira Code" w:hAnsi="Fira Code"/>
                <w:i/>
                <w:iCs/>
                <w:color w:val="C792EA"/>
                <w:sz w:val="23"/>
                <w:szCs w:val="23"/>
              </w:rPr>
              <w:t xml:space="preserve">function </w:t>
            </w:r>
            <w:r>
              <w:rPr>
                <w:rFonts w:ascii="Fira Code" w:hAnsi="Fira Code"/>
                <w:color w:val="89DDFF"/>
                <w:sz w:val="23"/>
                <w:szCs w:val="23"/>
              </w:rPr>
              <w:t>(</w:t>
            </w:r>
            <w:r>
              <w:rPr>
                <w:rFonts w:ascii="Fira Code" w:hAnsi="Fira Code"/>
                <w:color w:val="F78C6C"/>
                <w:sz w:val="23"/>
                <w:szCs w:val="23"/>
              </w:rPr>
              <w:t>resolve</w:t>
            </w:r>
            <w:r>
              <w:rPr>
                <w:rFonts w:ascii="Fira Code" w:hAnsi="Fira Code"/>
                <w:color w:val="89DDFF"/>
                <w:sz w:val="23"/>
                <w:szCs w:val="23"/>
              </w:rPr>
              <w:t xml:space="preserve">, </w:t>
            </w:r>
            <w:r>
              <w:rPr>
                <w:rFonts w:ascii="Fira Code" w:hAnsi="Fira Code"/>
                <w:color w:val="F78C6C"/>
                <w:sz w:val="23"/>
                <w:szCs w:val="23"/>
              </w:rPr>
              <w:t>reject</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F78C6C"/>
                <w:sz w:val="23"/>
                <w:szCs w:val="23"/>
              </w:rPr>
              <w:t>resolve</w:t>
            </w:r>
            <w:r>
              <w:rPr>
                <w:rFonts w:ascii="Fira Code" w:hAnsi="Fira Code"/>
                <w:color w:val="89DDFF"/>
                <w:sz w:val="23"/>
                <w:szCs w:val="23"/>
              </w:rPr>
              <w:t>();</w:t>
            </w:r>
            <w:r>
              <w:rPr>
                <w:rFonts w:ascii="Fira Code" w:hAnsi="Fira Code"/>
                <w:color w:val="89DDFF"/>
                <w:sz w:val="23"/>
                <w:szCs w:val="23"/>
              </w:rPr>
              <w:br/>
              <w:t>});</w:t>
            </w:r>
            <w:r>
              <w:rPr>
                <w:rFonts w:ascii="Fira Code" w:hAnsi="Fira Code"/>
                <w:color w:val="89DDFF"/>
                <w:sz w:val="23"/>
                <w:szCs w:val="23"/>
              </w:rPr>
              <w:br/>
            </w:r>
            <w:r>
              <w:rPr>
                <w:rFonts w:ascii="Fira Code" w:hAnsi="Fira Code"/>
                <w:color w:val="EEFFE3"/>
                <w:sz w:val="23"/>
                <w:szCs w:val="23"/>
              </w:rPr>
              <w:t>promise</w:t>
            </w:r>
            <w:r>
              <w:rPr>
                <w:rFonts w:ascii="Fira Code" w:hAnsi="Fira Code"/>
                <w:color w:val="89DDFF"/>
                <w:sz w:val="23"/>
                <w:szCs w:val="23"/>
              </w:rPr>
              <w:t>.</w:t>
            </w:r>
            <w:r>
              <w:rPr>
                <w:rFonts w:ascii="Fira Code" w:hAnsi="Fira Code"/>
                <w:color w:val="82AAFF"/>
                <w:sz w:val="23"/>
                <w:szCs w:val="23"/>
              </w:rPr>
              <w:t>then</w:t>
            </w:r>
            <w:r>
              <w:rPr>
                <w:rFonts w:ascii="Fira Code" w:hAnsi="Fira Code"/>
                <w:color w:val="89DDFF"/>
                <w:sz w:val="23"/>
                <w:szCs w:val="23"/>
              </w:rPr>
              <w:t>(</w:t>
            </w:r>
            <w:r>
              <w:rPr>
                <w:rFonts w:ascii="Fira Code" w:hAnsi="Fira Code"/>
                <w:i/>
                <w:iCs/>
                <w:color w:val="C792EA"/>
                <w:sz w:val="23"/>
                <w:szCs w:val="23"/>
              </w:rPr>
              <w:t xml:space="preserve">function </w:t>
            </w:r>
            <w:r>
              <w:rPr>
                <w:rFonts w:ascii="Fira Code" w:hAnsi="Fira Code"/>
                <w:color w:val="89DDFF"/>
                <w:sz w:val="23"/>
                <w:szCs w:val="23"/>
              </w:rPr>
              <w:t>(</w:t>
            </w:r>
            <w:r>
              <w:rPr>
                <w:rFonts w:ascii="Fira Code" w:hAnsi="Fira Code"/>
                <w:color w:val="F78C6C"/>
                <w:sz w:val="23"/>
                <w:szCs w:val="23"/>
              </w:rPr>
              <w:t>value</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i/>
                <w:iCs/>
                <w:color w:val="C792EA"/>
                <w:sz w:val="23"/>
                <w:szCs w:val="23"/>
              </w:rPr>
              <w:t xml:space="preserve">throw new </w:t>
            </w:r>
            <w:r>
              <w:rPr>
                <w:rFonts w:ascii="Fira Code" w:hAnsi="Fira Code"/>
                <w:color w:val="EEFFE3"/>
                <w:sz w:val="23"/>
                <w:szCs w:val="23"/>
              </w:rPr>
              <w:t>Error</w:t>
            </w:r>
            <w:r>
              <w:rPr>
                <w:rFonts w:ascii="Fira Code" w:hAnsi="Fira Code"/>
                <w:color w:val="89DDFF"/>
                <w:sz w:val="23"/>
                <w:szCs w:val="23"/>
              </w:rPr>
              <w:t>(</w:t>
            </w:r>
            <w:r>
              <w:rPr>
                <w:rFonts w:ascii="Fira Code" w:hAnsi="Fira Code"/>
                <w:color w:val="C3E88D"/>
                <w:sz w:val="23"/>
                <w:szCs w:val="23"/>
              </w:rPr>
              <w:t>'test'</w:t>
            </w:r>
            <w:r>
              <w:rPr>
                <w:rFonts w:ascii="Fira Code" w:hAnsi="Fira Code"/>
                <w:color w:val="89DDFF"/>
                <w:sz w:val="23"/>
                <w:szCs w:val="23"/>
              </w:rPr>
              <w:t>);</w:t>
            </w:r>
            <w:r>
              <w:rPr>
                <w:rFonts w:ascii="Fira Code" w:hAnsi="Fira Code"/>
                <w:color w:val="89DDFF"/>
                <w:sz w:val="23"/>
                <w:szCs w:val="23"/>
              </w:rPr>
              <w:br/>
              <w:t>})</w:t>
            </w:r>
            <w:r>
              <w:rPr>
                <w:rFonts w:ascii="Fira Code" w:hAnsi="Fira Code"/>
                <w:color w:val="89DDFF"/>
                <w:sz w:val="23"/>
                <w:szCs w:val="23"/>
              </w:rPr>
              <w:br/>
              <w:t xml:space="preserve">    .</w:t>
            </w:r>
            <w:r>
              <w:rPr>
                <w:rFonts w:ascii="Fira Code" w:hAnsi="Fira Code"/>
                <w:color w:val="82AAFF"/>
                <w:sz w:val="23"/>
                <w:szCs w:val="23"/>
              </w:rPr>
              <w:t>catch</w:t>
            </w:r>
            <w:r>
              <w:rPr>
                <w:rFonts w:ascii="Fira Code" w:hAnsi="Fira Code"/>
                <w:color w:val="89DDFF"/>
                <w:sz w:val="23"/>
                <w:szCs w:val="23"/>
              </w:rPr>
              <w:t>(</w:t>
            </w:r>
            <w:r>
              <w:rPr>
                <w:rFonts w:ascii="Fira Code" w:hAnsi="Fira Code"/>
                <w:i/>
                <w:iCs/>
                <w:color w:val="C792EA"/>
                <w:sz w:val="23"/>
                <w:szCs w:val="23"/>
              </w:rPr>
              <w:t xml:space="preserve">function </w:t>
            </w:r>
            <w:r>
              <w:rPr>
                <w:rFonts w:ascii="Fira Code" w:hAnsi="Fira Code"/>
                <w:color w:val="89DDFF"/>
                <w:sz w:val="23"/>
                <w:szCs w:val="23"/>
              </w:rPr>
              <w:t>(</w:t>
            </w:r>
            <w:r>
              <w:rPr>
                <w:rFonts w:ascii="Fira Code" w:hAnsi="Fira Code"/>
                <w:color w:val="F78C6C"/>
                <w:sz w:val="23"/>
                <w:szCs w:val="23"/>
              </w:rPr>
              <w:t>error</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EEFFE3"/>
                <w:sz w:val="23"/>
                <w:szCs w:val="23"/>
              </w:rPr>
              <w:t>console</w:t>
            </w:r>
            <w:r>
              <w:rPr>
                <w:rFonts w:ascii="Fira Code" w:hAnsi="Fira Code"/>
                <w:color w:val="89DDFF"/>
                <w:sz w:val="23"/>
                <w:szCs w:val="23"/>
              </w:rPr>
              <w:t>.</w:t>
            </w:r>
            <w:r>
              <w:rPr>
                <w:rFonts w:ascii="Fira Code" w:hAnsi="Fira Code"/>
                <w:color w:val="82AAFF"/>
                <w:sz w:val="23"/>
                <w:szCs w:val="23"/>
              </w:rPr>
              <w:t>log</w:t>
            </w:r>
            <w:r>
              <w:rPr>
                <w:rFonts w:ascii="Fira Code" w:hAnsi="Fira Code"/>
                <w:color w:val="89DDFF"/>
                <w:sz w:val="23"/>
                <w:szCs w:val="23"/>
              </w:rPr>
              <w:t>(</w:t>
            </w:r>
            <w:r>
              <w:rPr>
                <w:rFonts w:ascii="Fira Code" w:hAnsi="Fira Code"/>
                <w:color w:val="F78C6C"/>
                <w:sz w:val="23"/>
                <w:szCs w:val="23"/>
              </w:rPr>
              <w:t>error</w:t>
            </w:r>
            <w:r>
              <w:rPr>
                <w:rFonts w:ascii="Fira Code" w:hAnsi="Fira Code"/>
                <w:color w:val="89DDFF"/>
                <w:sz w:val="23"/>
                <w:szCs w:val="23"/>
              </w:rPr>
              <w:t>)</w:t>
            </w:r>
            <w:r>
              <w:rPr>
                <w:rFonts w:ascii="Fira Code" w:hAnsi="Fira Code"/>
                <w:color w:val="89DDFF"/>
                <w:sz w:val="23"/>
                <w:szCs w:val="23"/>
              </w:rPr>
              <w:br/>
              <w:t xml:space="preserve">    });</w:t>
            </w:r>
            <w:r>
              <w:rPr>
                <w:rFonts w:ascii="Fira Code" w:hAnsi="Fira Code"/>
                <w:color w:val="89DDFF"/>
                <w:sz w:val="23"/>
                <w:szCs w:val="23"/>
              </w:rPr>
              <w:br/>
            </w:r>
            <w:r>
              <w:rPr>
                <w:rFonts w:ascii="Fira Code" w:hAnsi="Fira Code"/>
                <w:i/>
                <w:iCs/>
                <w:color w:val="546E7A"/>
                <w:sz w:val="23"/>
                <w:szCs w:val="23"/>
              </w:rPr>
              <w:t>// ERROR:test</w:t>
            </w:r>
          </w:p>
        </w:tc>
      </w:tr>
    </w:tbl>
    <w:p w14:paraId="7B0CE509" w14:textId="77777777" w:rsidR="00011C7D" w:rsidRDefault="00011C7D" w:rsidP="00011C7D">
      <w:pPr>
        <w:pStyle w:val="a8"/>
        <w:ind w:left="1680" w:firstLineChars="0" w:firstLine="0"/>
      </w:pPr>
    </w:p>
    <w:p w14:paraId="37C32770" w14:textId="77777777" w:rsidR="00BC7303" w:rsidRDefault="000E2A91" w:rsidP="00315AED">
      <w:pPr>
        <w:pStyle w:val="a8"/>
        <w:numPr>
          <w:ilvl w:val="0"/>
          <w:numId w:val="141"/>
        </w:numPr>
        <w:ind w:firstLineChars="0"/>
      </w:pPr>
      <w:r>
        <w:rPr>
          <w:rFonts w:hint="eastAsia"/>
        </w:rPr>
        <w:t>promise变成rejected状态</w:t>
      </w:r>
    </w:p>
    <w:tbl>
      <w:tblPr>
        <w:tblStyle w:val="ac"/>
        <w:tblW w:w="0" w:type="auto"/>
        <w:tblInd w:w="1696" w:type="dxa"/>
        <w:tblLook w:val="04A0" w:firstRow="1" w:lastRow="0" w:firstColumn="1" w:lastColumn="0" w:noHBand="0" w:noVBand="1"/>
      </w:tblPr>
      <w:tblGrid>
        <w:gridCol w:w="6600"/>
      </w:tblGrid>
      <w:tr w:rsidR="00011C7D" w14:paraId="50298E1B" w14:textId="77777777" w:rsidTr="00011C7D">
        <w:tc>
          <w:tcPr>
            <w:tcW w:w="6600" w:type="dxa"/>
          </w:tcPr>
          <w:p w14:paraId="0C8E74F5" w14:textId="7A3F0553" w:rsidR="00011C7D" w:rsidRPr="00011C7D" w:rsidRDefault="00011C7D" w:rsidP="00011C7D">
            <w:pPr>
              <w:pStyle w:val="HTML0"/>
              <w:shd w:val="clear" w:color="auto" w:fill="263238"/>
              <w:rPr>
                <w:rFonts w:ascii="Fira Code" w:hAnsi="Fira Code" w:hint="eastAsia"/>
                <w:color w:val="C3CEE3"/>
                <w:sz w:val="23"/>
                <w:szCs w:val="23"/>
              </w:rPr>
            </w:pPr>
            <w:r>
              <w:rPr>
                <w:rFonts w:ascii="Fira Code" w:hAnsi="Fira Code"/>
                <w:i/>
                <w:iCs/>
                <w:color w:val="C792EA"/>
                <w:sz w:val="23"/>
                <w:szCs w:val="23"/>
              </w:rPr>
              <w:t xml:space="preserve">const </w:t>
            </w:r>
            <w:r>
              <w:rPr>
                <w:rFonts w:ascii="Fira Code" w:hAnsi="Fira Code"/>
                <w:color w:val="EEFFE3"/>
                <w:sz w:val="23"/>
                <w:szCs w:val="23"/>
              </w:rPr>
              <w:t xml:space="preserve">promise </w:t>
            </w:r>
            <w:r>
              <w:rPr>
                <w:rFonts w:ascii="Fira Code" w:hAnsi="Fira Code"/>
                <w:color w:val="89DDFF"/>
                <w:sz w:val="23"/>
                <w:szCs w:val="23"/>
              </w:rPr>
              <w:t xml:space="preserve">= </w:t>
            </w:r>
            <w:r>
              <w:rPr>
                <w:rFonts w:ascii="Fira Code" w:hAnsi="Fira Code"/>
                <w:i/>
                <w:iCs/>
                <w:color w:val="C792EA"/>
                <w:sz w:val="23"/>
                <w:szCs w:val="23"/>
              </w:rPr>
              <w:t xml:space="preserve">new </w:t>
            </w:r>
            <w:r>
              <w:rPr>
                <w:rFonts w:ascii="Fira Code" w:hAnsi="Fira Code"/>
                <w:color w:val="EEFFE3"/>
                <w:sz w:val="23"/>
                <w:szCs w:val="23"/>
              </w:rPr>
              <w:t>Promise</w:t>
            </w:r>
            <w:r>
              <w:rPr>
                <w:rFonts w:ascii="Fira Code" w:hAnsi="Fira Code"/>
                <w:color w:val="89DDFF"/>
                <w:sz w:val="23"/>
                <w:szCs w:val="23"/>
              </w:rPr>
              <w:t>(</w:t>
            </w:r>
            <w:r>
              <w:rPr>
                <w:rFonts w:ascii="Fira Code" w:hAnsi="Fira Code"/>
                <w:i/>
                <w:iCs/>
                <w:color w:val="C792EA"/>
                <w:sz w:val="23"/>
                <w:szCs w:val="23"/>
              </w:rPr>
              <w:t xml:space="preserve">function </w:t>
            </w:r>
            <w:r>
              <w:rPr>
                <w:rFonts w:ascii="Fira Code" w:hAnsi="Fira Code"/>
                <w:color w:val="89DDFF"/>
                <w:sz w:val="23"/>
                <w:szCs w:val="23"/>
              </w:rPr>
              <w:t>(</w:t>
            </w:r>
            <w:r>
              <w:rPr>
                <w:rFonts w:ascii="Fira Code" w:hAnsi="Fira Code"/>
                <w:color w:val="F78C6C"/>
                <w:sz w:val="23"/>
                <w:szCs w:val="23"/>
              </w:rPr>
              <w:t>resolve</w:t>
            </w:r>
            <w:r>
              <w:rPr>
                <w:rFonts w:ascii="Fira Code" w:hAnsi="Fira Code"/>
                <w:color w:val="89DDFF"/>
                <w:sz w:val="23"/>
                <w:szCs w:val="23"/>
              </w:rPr>
              <w:t xml:space="preserve">, </w:t>
            </w:r>
            <w:r>
              <w:rPr>
                <w:rFonts w:ascii="Fira Code" w:hAnsi="Fira Code"/>
                <w:color w:val="F78C6C"/>
                <w:sz w:val="23"/>
                <w:szCs w:val="23"/>
              </w:rPr>
              <w:t>reject</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F78C6C"/>
                <w:sz w:val="23"/>
                <w:szCs w:val="23"/>
              </w:rPr>
              <w:t>reject</w:t>
            </w:r>
            <w:r>
              <w:rPr>
                <w:rFonts w:ascii="Fira Code" w:hAnsi="Fira Code"/>
                <w:color w:val="89DDFF"/>
                <w:sz w:val="23"/>
                <w:szCs w:val="23"/>
              </w:rPr>
              <w:t>(</w:t>
            </w:r>
            <w:r>
              <w:rPr>
                <w:rFonts w:ascii="Fira Code" w:hAnsi="Fira Code"/>
                <w:i/>
                <w:iCs/>
                <w:color w:val="C792EA"/>
                <w:sz w:val="23"/>
                <w:szCs w:val="23"/>
              </w:rPr>
              <w:t xml:space="preserve">new </w:t>
            </w:r>
            <w:r>
              <w:rPr>
                <w:rFonts w:ascii="Fira Code" w:hAnsi="Fira Code"/>
                <w:color w:val="EEFFE3"/>
                <w:sz w:val="23"/>
                <w:szCs w:val="23"/>
              </w:rPr>
              <w:t>Error</w:t>
            </w:r>
            <w:r>
              <w:rPr>
                <w:rFonts w:ascii="Fira Code" w:hAnsi="Fira Code"/>
                <w:color w:val="89DDFF"/>
                <w:sz w:val="23"/>
                <w:szCs w:val="23"/>
              </w:rPr>
              <w:t>(</w:t>
            </w:r>
            <w:r>
              <w:rPr>
                <w:rFonts w:ascii="Fira Code" w:hAnsi="Fira Code"/>
                <w:color w:val="C3E88D"/>
                <w:sz w:val="23"/>
                <w:szCs w:val="23"/>
              </w:rPr>
              <w:t>'TEST'</w:t>
            </w:r>
            <w:r>
              <w:rPr>
                <w:rFonts w:ascii="Fira Code" w:hAnsi="Fira Code"/>
                <w:color w:val="89DDFF"/>
                <w:sz w:val="23"/>
                <w:szCs w:val="23"/>
              </w:rPr>
              <w:t>));</w:t>
            </w:r>
            <w:r>
              <w:rPr>
                <w:rFonts w:ascii="Fira Code" w:hAnsi="Fira Code"/>
                <w:color w:val="89DDFF"/>
                <w:sz w:val="23"/>
                <w:szCs w:val="23"/>
              </w:rPr>
              <w:br/>
              <w:t>});</w:t>
            </w:r>
            <w:r>
              <w:rPr>
                <w:rFonts w:ascii="Fira Code" w:hAnsi="Fira Code"/>
                <w:color w:val="89DDFF"/>
                <w:sz w:val="23"/>
                <w:szCs w:val="23"/>
              </w:rPr>
              <w:br/>
            </w:r>
            <w:r>
              <w:rPr>
                <w:rFonts w:ascii="Fira Code" w:hAnsi="Fira Code"/>
                <w:color w:val="EEFFE3"/>
                <w:sz w:val="23"/>
                <w:szCs w:val="23"/>
              </w:rPr>
              <w:t>promise</w:t>
            </w:r>
            <w:r>
              <w:rPr>
                <w:rFonts w:ascii="Fira Code" w:hAnsi="Fira Code"/>
                <w:color w:val="89DDFF"/>
                <w:sz w:val="23"/>
                <w:szCs w:val="23"/>
              </w:rPr>
              <w:t>.</w:t>
            </w:r>
            <w:r>
              <w:rPr>
                <w:rFonts w:ascii="Fira Code" w:hAnsi="Fira Code"/>
                <w:color w:val="82AAFF"/>
                <w:sz w:val="23"/>
                <w:szCs w:val="23"/>
              </w:rPr>
              <w:t>then</w:t>
            </w:r>
            <w:r>
              <w:rPr>
                <w:rFonts w:ascii="Fira Code" w:hAnsi="Fira Code"/>
                <w:color w:val="89DDFF"/>
                <w:sz w:val="23"/>
                <w:szCs w:val="23"/>
              </w:rPr>
              <w:t>(</w:t>
            </w:r>
            <w:r>
              <w:rPr>
                <w:rFonts w:ascii="Fira Code" w:hAnsi="Fira Code"/>
                <w:i/>
                <w:iCs/>
                <w:color w:val="C792EA"/>
                <w:sz w:val="23"/>
                <w:szCs w:val="23"/>
              </w:rPr>
              <w:t xml:space="preserve">function </w:t>
            </w:r>
            <w:r>
              <w:rPr>
                <w:rFonts w:ascii="Fira Code" w:hAnsi="Fira Code"/>
                <w:color w:val="89DDFF"/>
                <w:sz w:val="23"/>
                <w:szCs w:val="23"/>
              </w:rPr>
              <w:t>(</w:t>
            </w:r>
            <w:r>
              <w:rPr>
                <w:rFonts w:ascii="Fira Code" w:hAnsi="Fira Code"/>
                <w:color w:val="F78C6C"/>
                <w:sz w:val="23"/>
                <w:szCs w:val="23"/>
              </w:rPr>
              <w:t>value</w:t>
            </w:r>
            <w:r>
              <w:rPr>
                <w:rFonts w:ascii="Fira Code" w:hAnsi="Fira Code"/>
                <w:color w:val="89DDFF"/>
                <w:sz w:val="23"/>
                <w:szCs w:val="23"/>
              </w:rPr>
              <w:t>) {</w:t>
            </w:r>
            <w:r>
              <w:rPr>
                <w:rFonts w:ascii="Fira Code" w:hAnsi="Fira Code"/>
                <w:color w:val="89DDFF"/>
                <w:sz w:val="23"/>
                <w:szCs w:val="23"/>
              </w:rPr>
              <w:br/>
            </w:r>
            <w:r>
              <w:rPr>
                <w:rFonts w:ascii="Fira Code" w:hAnsi="Fira Code"/>
                <w:color w:val="89DDFF"/>
                <w:sz w:val="23"/>
                <w:szCs w:val="23"/>
              </w:rPr>
              <w:lastRenderedPageBreak/>
              <w:t xml:space="preserve">    </w:t>
            </w:r>
            <w:r>
              <w:rPr>
                <w:rFonts w:ascii="Fira Code" w:hAnsi="Fira Code"/>
                <w:color w:val="EEFFE3"/>
                <w:sz w:val="23"/>
                <w:szCs w:val="23"/>
              </w:rPr>
              <w:t>console</w:t>
            </w:r>
            <w:r>
              <w:rPr>
                <w:rFonts w:ascii="Fira Code" w:hAnsi="Fira Code"/>
                <w:color w:val="89DDFF"/>
                <w:sz w:val="23"/>
                <w:szCs w:val="23"/>
              </w:rPr>
              <w:t>.</w:t>
            </w:r>
            <w:r>
              <w:rPr>
                <w:rFonts w:ascii="Fira Code" w:hAnsi="Fira Code"/>
                <w:color w:val="82AAFF"/>
                <w:sz w:val="23"/>
                <w:szCs w:val="23"/>
              </w:rPr>
              <w:t>log</w:t>
            </w:r>
            <w:r>
              <w:rPr>
                <w:rFonts w:ascii="Fira Code" w:hAnsi="Fira Code"/>
                <w:color w:val="89DDFF"/>
                <w:sz w:val="23"/>
                <w:szCs w:val="23"/>
              </w:rPr>
              <w:t>(</w:t>
            </w:r>
            <w:r>
              <w:rPr>
                <w:rFonts w:ascii="Fira Code" w:hAnsi="Fira Code"/>
                <w:color w:val="F78C6C"/>
                <w:sz w:val="23"/>
                <w:szCs w:val="23"/>
              </w:rPr>
              <w:t>value</w:t>
            </w:r>
            <w:r>
              <w:rPr>
                <w:rFonts w:ascii="Fira Code" w:hAnsi="Fira Code"/>
                <w:color w:val="89DDFF"/>
                <w:sz w:val="23"/>
                <w:szCs w:val="23"/>
              </w:rPr>
              <w:t>);</w:t>
            </w:r>
            <w:r>
              <w:rPr>
                <w:rFonts w:ascii="Fira Code" w:hAnsi="Fira Code"/>
                <w:color w:val="89DDFF"/>
                <w:sz w:val="23"/>
                <w:szCs w:val="23"/>
              </w:rPr>
              <w:br/>
              <w:t>})</w:t>
            </w:r>
            <w:r>
              <w:rPr>
                <w:rFonts w:ascii="Fira Code" w:hAnsi="Fira Code"/>
                <w:color w:val="89DDFF"/>
                <w:sz w:val="23"/>
                <w:szCs w:val="23"/>
              </w:rPr>
              <w:br/>
              <w:t xml:space="preserve">    .</w:t>
            </w:r>
            <w:r>
              <w:rPr>
                <w:rFonts w:ascii="Fira Code" w:hAnsi="Fira Code"/>
                <w:color w:val="82AAFF"/>
                <w:sz w:val="23"/>
                <w:szCs w:val="23"/>
              </w:rPr>
              <w:t>catch</w:t>
            </w:r>
            <w:r>
              <w:rPr>
                <w:rFonts w:ascii="Fira Code" w:hAnsi="Fira Code"/>
                <w:color w:val="89DDFF"/>
                <w:sz w:val="23"/>
                <w:szCs w:val="23"/>
              </w:rPr>
              <w:t>(</w:t>
            </w:r>
            <w:r>
              <w:rPr>
                <w:rFonts w:ascii="Fira Code" w:hAnsi="Fira Code"/>
                <w:i/>
                <w:iCs/>
                <w:color w:val="C792EA"/>
                <w:sz w:val="23"/>
                <w:szCs w:val="23"/>
              </w:rPr>
              <w:t xml:space="preserve">function </w:t>
            </w:r>
            <w:r>
              <w:rPr>
                <w:rFonts w:ascii="Fira Code" w:hAnsi="Fira Code"/>
                <w:color w:val="89DDFF"/>
                <w:sz w:val="23"/>
                <w:szCs w:val="23"/>
              </w:rPr>
              <w:t>(</w:t>
            </w:r>
            <w:r>
              <w:rPr>
                <w:rFonts w:ascii="Fira Code" w:hAnsi="Fira Code"/>
                <w:color w:val="F78C6C"/>
                <w:sz w:val="23"/>
                <w:szCs w:val="23"/>
              </w:rPr>
              <w:t>error</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EEFFE3"/>
                <w:sz w:val="23"/>
                <w:szCs w:val="23"/>
              </w:rPr>
              <w:t>console</w:t>
            </w:r>
            <w:r>
              <w:rPr>
                <w:rFonts w:ascii="Fira Code" w:hAnsi="Fira Code"/>
                <w:color w:val="89DDFF"/>
                <w:sz w:val="23"/>
                <w:szCs w:val="23"/>
              </w:rPr>
              <w:t>.</w:t>
            </w:r>
            <w:r>
              <w:rPr>
                <w:rFonts w:ascii="Fira Code" w:hAnsi="Fira Code"/>
                <w:color w:val="82AAFF"/>
                <w:sz w:val="23"/>
                <w:szCs w:val="23"/>
              </w:rPr>
              <w:t>log</w:t>
            </w:r>
            <w:r>
              <w:rPr>
                <w:rFonts w:ascii="Fira Code" w:hAnsi="Fira Code"/>
                <w:color w:val="89DDFF"/>
                <w:sz w:val="23"/>
                <w:szCs w:val="23"/>
              </w:rPr>
              <w:t>(</w:t>
            </w:r>
            <w:r>
              <w:rPr>
                <w:rFonts w:ascii="Fira Code" w:hAnsi="Fira Code"/>
                <w:color w:val="F78C6C"/>
                <w:sz w:val="23"/>
                <w:szCs w:val="23"/>
              </w:rPr>
              <w:t>error</w:t>
            </w:r>
            <w:r>
              <w:rPr>
                <w:rFonts w:ascii="Fira Code" w:hAnsi="Fira Code"/>
                <w:color w:val="89DDFF"/>
                <w:sz w:val="23"/>
                <w:szCs w:val="23"/>
              </w:rPr>
              <w:t>)</w:t>
            </w:r>
            <w:r>
              <w:rPr>
                <w:rFonts w:ascii="Fira Code" w:hAnsi="Fira Code"/>
                <w:color w:val="89DDFF"/>
                <w:sz w:val="23"/>
                <w:szCs w:val="23"/>
              </w:rPr>
              <w:br/>
              <w:t xml:space="preserve">    });</w:t>
            </w:r>
            <w:r>
              <w:rPr>
                <w:rFonts w:ascii="Fira Code" w:hAnsi="Fira Code"/>
                <w:color w:val="89DDFF"/>
                <w:sz w:val="23"/>
                <w:szCs w:val="23"/>
              </w:rPr>
              <w:br/>
            </w:r>
            <w:r>
              <w:rPr>
                <w:rFonts w:ascii="Fira Code" w:hAnsi="Fira Code"/>
                <w:i/>
                <w:iCs/>
                <w:color w:val="546E7A"/>
                <w:sz w:val="23"/>
                <w:szCs w:val="23"/>
              </w:rPr>
              <w:t>// ERROR:TEST</w:t>
            </w:r>
          </w:p>
        </w:tc>
      </w:tr>
    </w:tbl>
    <w:p w14:paraId="5CED2D70" w14:textId="7E0BFF97" w:rsidR="00807F1A" w:rsidRDefault="00807F1A" w:rsidP="00807F1A">
      <w:pPr>
        <w:ind w:left="840"/>
      </w:pPr>
    </w:p>
    <w:p w14:paraId="655943E2" w14:textId="0EA83473" w:rsidR="00956DDB" w:rsidRDefault="00BC7303" w:rsidP="00315AED">
      <w:pPr>
        <w:pStyle w:val="a8"/>
        <w:numPr>
          <w:ilvl w:val="0"/>
          <w:numId w:val="142"/>
        </w:numPr>
        <w:ind w:firstLineChars="0"/>
      </w:pPr>
      <w:r>
        <w:rPr>
          <w:rFonts w:hint="eastAsia"/>
        </w:rPr>
        <w:t>但是如果promise的状态已经变为resolved状态，在抛出异常，catch则不能捕获这个异常了</w:t>
      </w:r>
    </w:p>
    <w:tbl>
      <w:tblPr>
        <w:tblStyle w:val="ac"/>
        <w:tblpPr w:leftFromText="180" w:rightFromText="180" w:vertAnchor="text" w:horzAnchor="margin" w:tblpXSpec="right" w:tblpY="183"/>
        <w:tblW w:w="0" w:type="auto"/>
        <w:tblLook w:val="04A0" w:firstRow="1" w:lastRow="0" w:firstColumn="1" w:lastColumn="0" w:noHBand="0" w:noVBand="1"/>
      </w:tblPr>
      <w:tblGrid>
        <w:gridCol w:w="7456"/>
      </w:tblGrid>
      <w:tr w:rsidR="00807F1A" w14:paraId="4ABC64D9" w14:textId="77777777" w:rsidTr="00807F1A">
        <w:tc>
          <w:tcPr>
            <w:tcW w:w="7456" w:type="dxa"/>
          </w:tcPr>
          <w:p w14:paraId="4A62C8C1" w14:textId="77777777" w:rsidR="00807F1A" w:rsidRPr="00807F1A" w:rsidRDefault="00807F1A" w:rsidP="00807F1A">
            <w:pPr>
              <w:pStyle w:val="HTML0"/>
              <w:shd w:val="clear" w:color="auto" w:fill="263238"/>
              <w:rPr>
                <w:rFonts w:ascii="Fira Code" w:hAnsi="Fira Code" w:hint="eastAsia"/>
                <w:color w:val="C3CEE3"/>
                <w:sz w:val="23"/>
                <w:szCs w:val="23"/>
              </w:rPr>
            </w:pPr>
            <w:r>
              <w:rPr>
                <w:rFonts w:ascii="Fira Code" w:hAnsi="Fira Code"/>
                <w:i/>
                <w:iCs/>
                <w:color w:val="C792EA"/>
                <w:sz w:val="23"/>
                <w:szCs w:val="23"/>
              </w:rPr>
              <w:t xml:space="preserve">const </w:t>
            </w:r>
            <w:r>
              <w:rPr>
                <w:rFonts w:ascii="Fira Code" w:hAnsi="Fira Code"/>
                <w:color w:val="EEFFE3"/>
                <w:sz w:val="23"/>
                <w:szCs w:val="23"/>
              </w:rPr>
              <w:t xml:space="preserve">promise </w:t>
            </w:r>
            <w:r>
              <w:rPr>
                <w:rFonts w:ascii="Fira Code" w:hAnsi="Fira Code"/>
                <w:color w:val="89DDFF"/>
                <w:sz w:val="23"/>
                <w:szCs w:val="23"/>
              </w:rPr>
              <w:t xml:space="preserve">= </w:t>
            </w:r>
            <w:r>
              <w:rPr>
                <w:rFonts w:ascii="Fira Code" w:hAnsi="Fira Code"/>
                <w:i/>
                <w:iCs/>
                <w:color w:val="C792EA"/>
                <w:sz w:val="23"/>
                <w:szCs w:val="23"/>
              </w:rPr>
              <w:t xml:space="preserve">new </w:t>
            </w:r>
            <w:r>
              <w:rPr>
                <w:rFonts w:ascii="Fira Code" w:hAnsi="Fira Code"/>
                <w:color w:val="EEFFE3"/>
                <w:sz w:val="23"/>
                <w:szCs w:val="23"/>
              </w:rPr>
              <w:t>Promise</w:t>
            </w:r>
            <w:r>
              <w:rPr>
                <w:rFonts w:ascii="Fira Code" w:hAnsi="Fira Code"/>
                <w:color w:val="89DDFF"/>
                <w:sz w:val="23"/>
                <w:szCs w:val="23"/>
              </w:rPr>
              <w:t>(</w:t>
            </w:r>
            <w:r>
              <w:rPr>
                <w:rFonts w:ascii="Fira Code" w:hAnsi="Fira Code"/>
                <w:i/>
                <w:iCs/>
                <w:color w:val="C792EA"/>
                <w:sz w:val="23"/>
                <w:szCs w:val="23"/>
              </w:rPr>
              <w:t>function</w:t>
            </w:r>
            <w:r>
              <w:rPr>
                <w:rFonts w:ascii="Fira Code" w:hAnsi="Fira Code"/>
                <w:color w:val="89DDFF"/>
                <w:sz w:val="23"/>
                <w:szCs w:val="23"/>
              </w:rPr>
              <w:t>(</w:t>
            </w:r>
            <w:r>
              <w:rPr>
                <w:rFonts w:ascii="Fira Code" w:hAnsi="Fira Code"/>
                <w:color w:val="F78C6C"/>
                <w:sz w:val="23"/>
                <w:szCs w:val="23"/>
              </w:rPr>
              <w:t>resolve</w:t>
            </w:r>
            <w:r>
              <w:rPr>
                <w:rFonts w:ascii="Fira Code" w:hAnsi="Fira Code"/>
                <w:color w:val="89DDFF"/>
                <w:sz w:val="23"/>
                <w:szCs w:val="23"/>
              </w:rPr>
              <w:t xml:space="preserve">, </w:t>
            </w:r>
            <w:r>
              <w:rPr>
                <w:rFonts w:ascii="Fira Code" w:hAnsi="Fira Code"/>
                <w:color w:val="F78C6C"/>
                <w:sz w:val="23"/>
                <w:szCs w:val="23"/>
              </w:rPr>
              <w:t>reject</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F78C6C"/>
                <w:sz w:val="23"/>
                <w:szCs w:val="23"/>
              </w:rPr>
              <w:t>resolve</w:t>
            </w:r>
            <w:r>
              <w:rPr>
                <w:rFonts w:ascii="Fira Code" w:hAnsi="Fira Code"/>
                <w:color w:val="89DDFF"/>
                <w:sz w:val="23"/>
                <w:szCs w:val="23"/>
              </w:rPr>
              <w:t>(</w:t>
            </w:r>
            <w:r>
              <w:rPr>
                <w:rFonts w:ascii="Fira Code" w:hAnsi="Fira Code"/>
                <w:color w:val="C3E88D"/>
                <w:sz w:val="23"/>
                <w:szCs w:val="23"/>
              </w:rPr>
              <w:t>'ok'</w:t>
            </w:r>
            <w:r>
              <w:rPr>
                <w:rFonts w:ascii="Fira Code" w:hAnsi="Fira Code"/>
                <w:color w:val="89DDFF"/>
                <w:sz w:val="23"/>
                <w:szCs w:val="23"/>
              </w:rPr>
              <w:t>);</w:t>
            </w:r>
            <w:r>
              <w:rPr>
                <w:rFonts w:ascii="Fira Code" w:hAnsi="Fira Code"/>
                <w:color w:val="89DDFF"/>
                <w:sz w:val="23"/>
                <w:szCs w:val="23"/>
              </w:rPr>
              <w:br/>
              <w:t xml:space="preserve">    </w:t>
            </w:r>
            <w:r>
              <w:rPr>
                <w:rFonts w:ascii="Fira Code" w:hAnsi="Fira Code"/>
                <w:i/>
                <w:iCs/>
                <w:color w:val="C792EA"/>
                <w:sz w:val="23"/>
                <w:szCs w:val="23"/>
              </w:rPr>
              <w:t xml:space="preserve">throw new </w:t>
            </w:r>
            <w:r>
              <w:rPr>
                <w:rFonts w:ascii="Fira Code" w:hAnsi="Fira Code"/>
                <w:color w:val="EEFFE3"/>
                <w:sz w:val="23"/>
                <w:szCs w:val="23"/>
              </w:rPr>
              <w:t>Error</w:t>
            </w:r>
            <w:r>
              <w:rPr>
                <w:rFonts w:ascii="Fira Code" w:hAnsi="Fira Code"/>
                <w:color w:val="89DDFF"/>
                <w:sz w:val="23"/>
                <w:szCs w:val="23"/>
              </w:rPr>
              <w:t>(</w:t>
            </w:r>
            <w:r>
              <w:rPr>
                <w:rFonts w:ascii="Fira Code" w:hAnsi="Fira Code"/>
                <w:color w:val="C3E88D"/>
                <w:sz w:val="23"/>
                <w:szCs w:val="23"/>
              </w:rPr>
              <w:t>'test'</w:t>
            </w:r>
            <w:r>
              <w:rPr>
                <w:rFonts w:ascii="Fira Code" w:hAnsi="Fira Code"/>
                <w:color w:val="89DDFF"/>
                <w:sz w:val="23"/>
                <w:szCs w:val="23"/>
              </w:rPr>
              <w:t>);</w:t>
            </w:r>
            <w:r>
              <w:rPr>
                <w:rFonts w:ascii="Fira Code" w:hAnsi="Fira Code"/>
                <w:color w:val="89DDFF"/>
                <w:sz w:val="23"/>
                <w:szCs w:val="23"/>
              </w:rPr>
              <w:br/>
              <w:t>});</w:t>
            </w:r>
            <w:r>
              <w:rPr>
                <w:rFonts w:ascii="Fira Code" w:hAnsi="Fira Code"/>
                <w:color w:val="89DDFF"/>
                <w:sz w:val="23"/>
                <w:szCs w:val="23"/>
              </w:rPr>
              <w:br/>
            </w:r>
            <w:r>
              <w:rPr>
                <w:rFonts w:ascii="Fira Code" w:hAnsi="Fira Code"/>
                <w:color w:val="EEFFE3"/>
                <w:sz w:val="23"/>
                <w:szCs w:val="23"/>
              </w:rPr>
              <w:t>promise</w:t>
            </w:r>
            <w:r>
              <w:rPr>
                <w:rFonts w:ascii="Fira Code" w:hAnsi="Fira Code"/>
                <w:color w:val="EEFFE3"/>
                <w:sz w:val="23"/>
                <w:szCs w:val="23"/>
              </w:rPr>
              <w:br/>
              <w:t xml:space="preserve">    </w:t>
            </w:r>
            <w:r>
              <w:rPr>
                <w:rFonts w:ascii="Fira Code" w:hAnsi="Fira Code"/>
                <w:color w:val="89DDFF"/>
                <w:sz w:val="23"/>
                <w:szCs w:val="23"/>
              </w:rPr>
              <w:t>.</w:t>
            </w:r>
            <w:r>
              <w:rPr>
                <w:rFonts w:ascii="Fira Code" w:hAnsi="Fira Code"/>
                <w:color w:val="82AAFF"/>
                <w:sz w:val="23"/>
                <w:szCs w:val="23"/>
              </w:rPr>
              <w:t>then</w:t>
            </w:r>
            <w:r>
              <w:rPr>
                <w:rFonts w:ascii="Fira Code" w:hAnsi="Fira Code"/>
                <w:color w:val="89DDFF"/>
                <w:sz w:val="23"/>
                <w:szCs w:val="23"/>
              </w:rPr>
              <w:t>(</w:t>
            </w:r>
            <w:r>
              <w:rPr>
                <w:rFonts w:ascii="Fira Code" w:hAnsi="Fira Code"/>
                <w:i/>
                <w:iCs/>
                <w:color w:val="C792EA"/>
                <w:sz w:val="23"/>
                <w:szCs w:val="23"/>
              </w:rPr>
              <w:t>function</w:t>
            </w:r>
            <w:r>
              <w:rPr>
                <w:rFonts w:ascii="Fira Code" w:hAnsi="Fira Code"/>
                <w:color w:val="89DDFF"/>
                <w:sz w:val="23"/>
                <w:szCs w:val="23"/>
              </w:rPr>
              <w:t>(</w:t>
            </w:r>
            <w:r>
              <w:rPr>
                <w:rFonts w:ascii="Fira Code" w:hAnsi="Fira Code"/>
                <w:color w:val="F78C6C"/>
                <w:sz w:val="23"/>
                <w:szCs w:val="23"/>
              </w:rPr>
              <w:t>value</w:t>
            </w:r>
            <w:r>
              <w:rPr>
                <w:rFonts w:ascii="Fira Code" w:hAnsi="Fira Code"/>
                <w:color w:val="89DDFF"/>
                <w:sz w:val="23"/>
                <w:szCs w:val="23"/>
              </w:rPr>
              <w:t xml:space="preserve">) { </w:t>
            </w:r>
            <w:r>
              <w:rPr>
                <w:rFonts w:ascii="Fira Code" w:hAnsi="Fira Code"/>
                <w:color w:val="EEFFE3"/>
                <w:sz w:val="23"/>
                <w:szCs w:val="23"/>
              </w:rPr>
              <w:t>console</w:t>
            </w:r>
            <w:r>
              <w:rPr>
                <w:rFonts w:ascii="Fira Code" w:hAnsi="Fira Code"/>
                <w:color w:val="89DDFF"/>
                <w:sz w:val="23"/>
                <w:szCs w:val="23"/>
              </w:rPr>
              <w:t>.</w:t>
            </w:r>
            <w:r>
              <w:rPr>
                <w:rFonts w:ascii="Fira Code" w:hAnsi="Fira Code"/>
                <w:color w:val="82AAFF"/>
                <w:sz w:val="23"/>
                <w:szCs w:val="23"/>
              </w:rPr>
              <w:t>log</w:t>
            </w:r>
            <w:r>
              <w:rPr>
                <w:rFonts w:ascii="Fira Code" w:hAnsi="Fira Code"/>
                <w:color w:val="89DDFF"/>
                <w:sz w:val="23"/>
                <w:szCs w:val="23"/>
              </w:rPr>
              <w:t>(</w:t>
            </w:r>
            <w:r>
              <w:rPr>
                <w:rFonts w:ascii="Fira Code" w:hAnsi="Fira Code"/>
                <w:color w:val="F78C6C"/>
                <w:sz w:val="23"/>
                <w:szCs w:val="23"/>
              </w:rPr>
              <w:t>value</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82AAFF"/>
                <w:sz w:val="23"/>
                <w:szCs w:val="23"/>
              </w:rPr>
              <w:t>catch</w:t>
            </w:r>
            <w:r>
              <w:rPr>
                <w:rFonts w:ascii="Fira Code" w:hAnsi="Fira Code"/>
                <w:color w:val="89DDFF"/>
                <w:sz w:val="23"/>
                <w:szCs w:val="23"/>
              </w:rPr>
              <w:t>(</w:t>
            </w:r>
            <w:r>
              <w:rPr>
                <w:rFonts w:ascii="Fira Code" w:hAnsi="Fira Code"/>
                <w:i/>
                <w:iCs/>
                <w:color w:val="C792EA"/>
                <w:sz w:val="23"/>
                <w:szCs w:val="23"/>
              </w:rPr>
              <w:t>function</w:t>
            </w:r>
            <w:r>
              <w:rPr>
                <w:rFonts w:ascii="Fira Code" w:hAnsi="Fira Code"/>
                <w:color w:val="89DDFF"/>
                <w:sz w:val="23"/>
                <w:szCs w:val="23"/>
              </w:rPr>
              <w:t>(</w:t>
            </w:r>
            <w:r>
              <w:rPr>
                <w:rFonts w:ascii="Fira Code" w:hAnsi="Fira Code"/>
                <w:color w:val="F78C6C"/>
                <w:sz w:val="23"/>
                <w:szCs w:val="23"/>
              </w:rPr>
              <w:t>error</w:t>
            </w:r>
            <w:r>
              <w:rPr>
                <w:rFonts w:ascii="Fira Code" w:hAnsi="Fira Code"/>
                <w:color w:val="89DDFF"/>
                <w:sz w:val="23"/>
                <w:szCs w:val="23"/>
              </w:rPr>
              <w:t xml:space="preserve">) { </w:t>
            </w:r>
            <w:r>
              <w:rPr>
                <w:rFonts w:ascii="Fira Code" w:hAnsi="Fira Code"/>
                <w:color w:val="EEFFE3"/>
                <w:sz w:val="23"/>
                <w:szCs w:val="23"/>
              </w:rPr>
              <w:t>console</w:t>
            </w:r>
            <w:r>
              <w:rPr>
                <w:rFonts w:ascii="Fira Code" w:hAnsi="Fira Code"/>
                <w:color w:val="89DDFF"/>
                <w:sz w:val="23"/>
                <w:szCs w:val="23"/>
              </w:rPr>
              <w:t>.</w:t>
            </w:r>
            <w:r>
              <w:rPr>
                <w:rFonts w:ascii="Fira Code" w:hAnsi="Fira Code"/>
                <w:color w:val="82AAFF"/>
                <w:sz w:val="23"/>
                <w:szCs w:val="23"/>
              </w:rPr>
              <w:t>log</w:t>
            </w:r>
            <w:r>
              <w:rPr>
                <w:rFonts w:ascii="Fira Code" w:hAnsi="Fira Code"/>
                <w:color w:val="89DDFF"/>
                <w:sz w:val="23"/>
                <w:szCs w:val="23"/>
              </w:rPr>
              <w:t>(</w:t>
            </w:r>
            <w:r>
              <w:rPr>
                <w:rFonts w:ascii="Fira Code" w:hAnsi="Fira Code"/>
                <w:color w:val="F78C6C"/>
                <w:sz w:val="23"/>
                <w:szCs w:val="23"/>
              </w:rPr>
              <w:t>error</w:t>
            </w:r>
            <w:r>
              <w:rPr>
                <w:rFonts w:ascii="Fira Code" w:hAnsi="Fira Code"/>
                <w:color w:val="89DDFF"/>
                <w:sz w:val="23"/>
                <w:szCs w:val="23"/>
              </w:rPr>
              <w:t>) });</w:t>
            </w:r>
            <w:r>
              <w:rPr>
                <w:rFonts w:ascii="Fira Code" w:hAnsi="Fira Code"/>
                <w:color w:val="89DDFF"/>
                <w:sz w:val="23"/>
                <w:szCs w:val="23"/>
              </w:rPr>
              <w:br/>
            </w:r>
            <w:r>
              <w:rPr>
                <w:rFonts w:ascii="Fira Code" w:hAnsi="Fira Code"/>
                <w:i/>
                <w:iCs/>
                <w:color w:val="546E7A"/>
                <w:sz w:val="23"/>
                <w:szCs w:val="23"/>
              </w:rPr>
              <w:t>// ok</w:t>
            </w:r>
          </w:p>
        </w:tc>
      </w:tr>
    </w:tbl>
    <w:p w14:paraId="205079AA" w14:textId="183A6C56" w:rsidR="00807F1A" w:rsidRDefault="00E80346" w:rsidP="00315AED">
      <w:pPr>
        <w:pStyle w:val="a8"/>
        <w:numPr>
          <w:ilvl w:val="0"/>
          <w:numId w:val="142"/>
        </w:numPr>
        <w:ind w:firstLineChars="0"/>
      </w:pPr>
      <w:r>
        <w:rPr>
          <w:rFonts w:hint="eastAsia"/>
        </w:rPr>
        <w:t>promise对象的错误具有冒泡性质，会一直向后传递，直到被捕获为止</w:t>
      </w:r>
    </w:p>
    <w:p w14:paraId="145AEF0B" w14:textId="38BAFDE3" w:rsidR="00E80346" w:rsidRDefault="00E80346" w:rsidP="00E80346">
      <w:pPr>
        <w:pStyle w:val="a8"/>
        <w:ind w:left="840" w:firstLineChars="0"/>
      </w:pPr>
      <w:r>
        <w:rPr>
          <w:rFonts w:hint="eastAsia"/>
        </w:rPr>
        <w:t>也就是说，无论链式使用了多少个promise，最后放1个catch，就能捕获所有的错误;但是如果错误在前面已经被捕获一次，后面就捕获不到这个错误了</w:t>
      </w:r>
    </w:p>
    <w:p w14:paraId="29C9EA08" w14:textId="043F1A2A" w:rsidR="00E80346" w:rsidRDefault="00E80346" w:rsidP="00315AED">
      <w:pPr>
        <w:pStyle w:val="a8"/>
        <w:numPr>
          <w:ilvl w:val="1"/>
          <w:numId w:val="142"/>
        </w:numPr>
        <w:ind w:firstLineChars="0"/>
      </w:pPr>
      <w:r>
        <w:rPr>
          <w:rFonts w:hint="eastAsia"/>
        </w:rPr>
        <w:t>例1：</w:t>
      </w:r>
    </w:p>
    <w:p w14:paraId="724C550C" w14:textId="7A866376" w:rsidR="00E80346" w:rsidRDefault="00E80346" w:rsidP="00E80346">
      <w:r>
        <w:tab/>
      </w:r>
      <w:r>
        <w:tab/>
      </w:r>
      <w:r>
        <w:tab/>
      </w:r>
      <w:r>
        <w:rPr>
          <w:rFonts w:hint="eastAsia"/>
        </w:rPr>
        <w:t>所有错误在最后捕获</w:t>
      </w:r>
    </w:p>
    <w:tbl>
      <w:tblPr>
        <w:tblStyle w:val="ac"/>
        <w:tblW w:w="0" w:type="auto"/>
        <w:tblInd w:w="1271" w:type="dxa"/>
        <w:tblLook w:val="04A0" w:firstRow="1" w:lastRow="0" w:firstColumn="1" w:lastColumn="0" w:noHBand="0" w:noVBand="1"/>
      </w:tblPr>
      <w:tblGrid>
        <w:gridCol w:w="7025"/>
      </w:tblGrid>
      <w:tr w:rsidR="00E80346" w14:paraId="2F158487" w14:textId="77777777" w:rsidTr="00E80346">
        <w:tc>
          <w:tcPr>
            <w:tcW w:w="7025" w:type="dxa"/>
          </w:tcPr>
          <w:p w14:paraId="778B1E47" w14:textId="15C6A619" w:rsidR="00E80346" w:rsidRPr="00E80346" w:rsidRDefault="00E80346" w:rsidP="00E80346">
            <w:pPr>
              <w:pStyle w:val="HTML0"/>
              <w:shd w:val="clear" w:color="auto" w:fill="263238"/>
              <w:rPr>
                <w:rFonts w:ascii="Fira Code" w:hAnsi="Fira Code" w:hint="eastAsia"/>
                <w:color w:val="C3CEE3"/>
                <w:sz w:val="23"/>
                <w:szCs w:val="23"/>
              </w:rPr>
            </w:pPr>
            <w:r>
              <w:rPr>
                <w:rFonts w:ascii="Fira Code" w:hAnsi="Fira Code"/>
                <w:i/>
                <w:iCs/>
                <w:color w:val="C792EA"/>
                <w:sz w:val="23"/>
                <w:szCs w:val="23"/>
              </w:rPr>
              <w:t xml:space="preserve">const </w:t>
            </w:r>
            <w:r>
              <w:rPr>
                <w:rFonts w:ascii="Fira Code" w:hAnsi="Fira Code"/>
                <w:color w:val="EEFFE3"/>
                <w:sz w:val="23"/>
                <w:szCs w:val="23"/>
              </w:rPr>
              <w:t xml:space="preserve">promise </w:t>
            </w:r>
            <w:r>
              <w:rPr>
                <w:rFonts w:ascii="Fira Code" w:hAnsi="Fira Code"/>
                <w:color w:val="89DDFF"/>
                <w:sz w:val="23"/>
                <w:szCs w:val="23"/>
              </w:rPr>
              <w:t xml:space="preserve">= </w:t>
            </w:r>
            <w:r>
              <w:rPr>
                <w:rFonts w:ascii="Fira Code" w:hAnsi="Fira Code"/>
                <w:i/>
                <w:iCs/>
                <w:color w:val="C792EA"/>
                <w:sz w:val="23"/>
                <w:szCs w:val="23"/>
              </w:rPr>
              <w:t xml:space="preserve">new </w:t>
            </w:r>
            <w:r>
              <w:rPr>
                <w:rFonts w:ascii="Fira Code" w:hAnsi="Fira Code"/>
                <w:color w:val="EEFFE3"/>
                <w:sz w:val="23"/>
                <w:szCs w:val="23"/>
              </w:rPr>
              <w:t>Promise</w:t>
            </w:r>
            <w:r>
              <w:rPr>
                <w:rFonts w:ascii="Fira Code" w:hAnsi="Fira Code"/>
                <w:color w:val="89DDFF"/>
                <w:sz w:val="23"/>
                <w:szCs w:val="23"/>
              </w:rPr>
              <w:t>(</w:t>
            </w:r>
            <w:r>
              <w:rPr>
                <w:rFonts w:ascii="Fira Code" w:hAnsi="Fira Code"/>
                <w:i/>
                <w:iCs/>
                <w:color w:val="C792EA"/>
                <w:sz w:val="23"/>
                <w:szCs w:val="23"/>
              </w:rPr>
              <w:t xml:space="preserve">function </w:t>
            </w:r>
            <w:r>
              <w:rPr>
                <w:rFonts w:ascii="Fira Code" w:hAnsi="Fira Code"/>
                <w:color w:val="89DDFF"/>
                <w:sz w:val="23"/>
                <w:szCs w:val="23"/>
              </w:rPr>
              <w:t>(</w:t>
            </w:r>
            <w:r>
              <w:rPr>
                <w:rFonts w:ascii="Fira Code" w:hAnsi="Fira Code"/>
                <w:color w:val="F78C6C"/>
                <w:sz w:val="23"/>
                <w:szCs w:val="23"/>
              </w:rPr>
              <w:t>resolve</w:t>
            </w:r>
            <w:r>
              <w:rPr>
                <w:rFonts w:ascii="Fira Code" w:hAnsi="Fira Code"/>
                <w:color w:val="89DDFF"/>
                <w:sz w:val="23"/>
                <w:szCs w:val="23"/>
              </w:rPr>
              <w:t xml:space="preserve">, </w:t>
            </w:r>
            <w:r>
              <w:rPr>
                <w:rFonts w:ascii="Fira Code" w:hAnsi="Fira Code"/>
                <w:color w:val="F78C6C"/>
                <w:sz w:val="23"/>
                <w:szCs w:val="23"/>
              </w:rPr>
              <w:t>reject</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F78C6C"/>
                <w:sz w:val="23"/>
                <w:szCs w:val="23"/>
              </w:rPr>
              <w:t>reject</w:t>
            </w:r>
            <w:r>
              <w:rPr>
                <w:rFonts w:ascii="Fira Code" w:hAnsi="Fira Code"/>
                <w:color w:val="89DDFF"/>
                <w:sz w:val="23"/>
                <w:szCs w:val="23"/>
              </w:rPr>
              <w:t>(</w:t>
            </w:r>
            <w:r>
              <w:rPr>
                <w:rFonts w:ascii="Fira Code" w:hAnsi="Fira Code"/>
                <w:i/>
                <w:iCs/>
                <w:color w:val="C792EA"/>
                <w:sz w:val="23"/>
                <w:szCs w:val="23"/>
              </w:rPr>
              <w:t xml:space="preserve">new </w:t>
            </w:r>
            <w:r>
              <w:rPr>
                <w:rFonts w:ascii="Fira Code" w:hAnsi="Fira Code"/>
                <w:color w:val="EEFFE3"/>
                <w:sz w:val="23"/>
                <w:szCs w:val="23"/>
              </w:rPr>
              <w:t>Error</w:t>
            </w:r>
            <w:r>
              <w:rPr>
                <w:rFonts w:ascii="Fira Code" w:hAnsi="Fira Code"/>
                <w:color w:val="89DDFF"/>
                <w:sz w:val="23"/>
                <w:szCs w:val="23"/>
              </w:rPr>
              <w:t>(</w:t>
            </w:r>
            <w:r>
              <w:rPr>
                <w:rFonts w:ascii="Fira Code" w:hAnsi="Fira Code"/>
                <w:color w:val="C3E88D"/>
                <w:sz w:val="23"/>
                <w:szCs w:val="23"/>
              </w:rPr>
              <w:t>'TEST'</w:t>
            </w:r>
            <w:r>
              <w:rPr>
                <w:rFonts w:ascii="Fira Code" w:hAnsi="Fira Code"/>
                <w:color w:val="89DDFF"/>
                <w:sz w:val="23"/>
                <w:szCs w:val="23"/>
              </w:rPr>
              <w:t>));</w:t>
            </w:r>
            <w:r>
              <w:rPr>
                <w:rFonts w:ascii="Fira Code" w:hAnsi="Fira Code"/>
                <w:color w:val="89DDFF"/>
                <w:sz w:val="23"/>
                <w:szCs w:val="23"/>
              </w:rPr>
              <w:br/>
              <w:t>});</w:t>
            </w:r>
            <w:r>
              <w:rPr>
                <w:rFonts w:ascii="Fira Code" w:hAnsi="Fira Code"/>
                <w:color w:val="89DDFF"/>
                <w:sz w:val="23"/>
                <w:szCs w:val="23"/>
              </w:rPr>
              <w:br/>
            </w:r>
            <w:r>
              <w:rPr>
                <w:rFonts w:ascii="Fira Code" w:hAnsi="Fira Code"/>
                <w:color w:val="EEFFE3"/>
                <w:sz w:val="23"/>
                <w:szCs w:val="23"/>
              </w:rPr>
              <w:t>promise</w:t>
            </w:r>
            <w:r>
              <w:rPr>
                <w:rFonts w:ascii="Fira Code" w:hAnsi="Fira Code"/>
                <w:color w:val="89DDFF"/>
                <w:sz w:val="23"/>
                <w:szCs w:val="23"/>
              </w:rPr>
              <w:t>.</w:t>
            </w:r>
            <w:r>
              <w:rPr>
                <w:rFonts w:ascii="Fira Code" w:hAnsi="Fira Code"/>
                <w:color w:val="82AAFF"/>
                <w:sz w:val="23"/>
                <w:szCs w:val="23"/>
              </w:rPr>
              <w:t>then</w:t>
            </w:r>
            <w:r>
              <w:rPr>
                <w:rFonts w:ascii="Fira Code" w:hAnsi="Fira Code"/>
                <w:color w:val="89DDFF"/>
                <w:sz w:val="23"/>
                <w:szCs w:val="23"/>
              </w:rPr>
              <w:t>(</w:t>
            </w:r>
            <w:r>
              <w:rPr>
                <w:rFonts w:ascii="Fira Code" w:hAnsi="Fira Code"/>
                <w:i/>
                <w:iCs/>
                <w:color w:val="C792EA"/>
                <w:sz w:val="23"/>
                <w:szCs w:val="23"/>
              </w:rPr>
              <w:t xml:space="preserve">function </w:t>
            </w:r>
            <w:r>
              <w:rPr>
                <w:rFonts w:ascii="Fira Code" w:hAnsi="Fira Code"/>
                <w:color w:val="89DDFF"/>
                <w:sz w:val="23"/>
                <w:szCs w:val="23"/>
              </w:rPr>
              <w:t>(</w:t>
            </w:r>
            <w:r>
              <w:rPr>
                <w:rFonts w:ascii="Fira Code" w:hAnsi="Fira Code"/>
                <w:color w:val="F78C6C"/>
                <w:sz w:val="23"/>
                <w:szCs w:val="23"/>
              </w:rPr>
              <w:t>value</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EEFFE3"/>
                <w:sz w:val="23"/>
                <w:szCs w:val="23"/>
              </w:rPr>
              <w:t>console</w:t>
            </w:r>
            <w:r>
              <w:rPr>
                <w:rFonts w:ascii="Fira Code" w:hAnsi="Fira Code"/>
                <w:color w:val="89DDFF"/>
                <w:sz w:val="23"/>
                <w:szCs w:val="23"/>
              </w:rPr>
              <w:t>.</w:t>
            </w:r>
            <w:r>
              <w:rPr>
                <w:rFonts w:ascii="Fira Code" w:hAnsi="Fira Code"/>
                <w:color w:val="82AAFF"/>
                <w:sz w:val="23"/>
                <w:szCs w:val="23"/>
              </w:rPr>
              <w:t>log</w:t>
            </w:r>
            <w:r>
              <w:rPr>
                <w:rFonts w:ascii="Fira Code" w:hAnsi="Fira Code"/>
                <w:color w:val="89DDFF"/>
                <w:sz w:val="23"/>
                <w:szCs w:val="23"/>
              </w:rPr>
              <w:t>(</w:t>
            </w:r>
            <w:r>
              <w:rPr>
                <w:rFonts w:ascii="Fira Code" w:hAnsi="Fira Code"/>
                <w:color w:val="F78C6C"/>
                <w:sz w:val="23"/>
                <w:szCs w:val="23"/>
              </w:rPr>
              <w:t>value</w:t>
            </w:r>
            <w:r>
              <w:rPr>
                <w:rFonts w:ascii="Fira Code" w:hAnsi="Fira Code"/>
                <w:color w:val="89DDFF"/>
                <w:sz w:val="23"/>
                <w:szCs w:val="23"/>
              </w:rPr>
              <w:t>);</w:t>
            </w:r>
            <w:r>
              <w:rPr>
                <w:rFonts w:ascii="Fira Code" w:hAnsi="Fira Code"/>
                <w:color w:val="89DDFF"/>
                <w:sz w:val="23"/>
                <w:szCs w:val="23"/>
              </w:rPr>
              <w:br/>
              <w:t>}</w:t>
            </w:r>
            <w:r w:rsidR="008B5CA4">
              <w:rPr>
                <w:rFonts w:ascii="Fira Code" w:hAnsi="Fira Code"/>
                <w:color w:val="89DDFF"/>
                <w:sz w:val="23"/>
                <w:szCs w:val="23"/>
              </w:rPr>
              <w:t>)</w:t>
            </w:r>
            <w:r>
              <w:rPr>
                <w:rFonts w:ascii="Fira Code" w:hAnsi="Fira Code"/>
                <w:color w:val="89DDFF"/>
                <w:sz w:val="23"/>
                <w:szCs w:val="23"/>
              </w:rPr>
              <w:br/>
              <w:t xml:space="preserve">    .</w:t>
            </w:r>
            <w:r>
              <w:rPr>
                <w:rFonts w:ascii="Fira Code" w:hAnsi="Fira Code"/>
                <w:color w:val="82AAFF"/>
                <w:sz w:val="23"/>
                <w:szCs w:val="23"/>
              </w:rPr>
              <w:t>catch</w:t>
            </w:r>
            <w:r>
              <w:rPr>
                <w:rFonts w:ascii="Fira Code" w:hAnsi="Fira Code"/>
                <w:color w:val="89DDFF"/>
                <w:sz w:val="23"/>
                <w:szCs w:val="23"/>
              </w:rPr>
              <w:t>(</w:t>
            </w:r>
            <w:r>
              <w:rPr>
                <w:rFonts w:ascii="Fira Code" w:hAnsi="Fira Code"/>
                <w:i/>
                <w:iCs/>
                <w:color w:val="C792EA"/>
                <w:sz w:val="23"/>
                <w:szCs w:val="23"/>
              </w:rPr>
              <w:t xml:space="preserve">function </w:t>
            </w:r>
            <w:r>
              <w:rPr>
                <w:rFonts w:ascii="Fira Code" w:hAnsi="Fira Code"/>
                <w:color w:val="89DDFF"/>
                <w:sz w:val="23"/>
                <w:szCs w:val="23"/>
              </w:rPr>
              <w:t>(</w:t>
            </w:r>
            <w:r>
              <w:rPr>
                <w:rFonts w:ascii="Fira Code" w:hAnsi="Fira Code"/>
                <w:color w:val="F78C6C"/>
                <w:sz w:val="23"/>
                <w:szCs w:val="23"/>
              </w:rPr>
              <w:t>error</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EEFFE3"/>
                <w:sz w:val="23"/>
                <w:szCs w:val="23"/>
              </w:rPr>
              <w:t>console</w:t>
            </w:r>
            <w:r>
              <w:rPr>
                <w:rFonts w:ascii="Fira Code" w:hAnsi="Fira Code"/>
                <w:color w:val="89DDFF"/>
                <w:sz w:val="23"/>
                <w:szCs w:val="23"/>
              </w:rPr>
              <w:t>.</w:t>
            </w:r>
            <w:r>
              <w:rPr>
                <w:rFonts w:ascii="Fira Code" w:hAnsi="Fira Code"/>
                <w:color w:val="82AAFF"/>
                <w:sz w:val="23"/>
                <w:szCs w:val="23"/>
              </w:rPr>
              <w:t>log</w:t>
            </w:r>
            <w:r>
              <w:rPr>
                <w:rFonts w:ascii="Fira Code" w:hAnsi="Fira Code"/>
                <w:color w:val="89DDFF"/>
                <w:sz w:val="23"/>
                <w:szCs w:val="23"/>
              </w:rPr>
              <w:t>(</w:t>
            </w:r>
            <w:r>
              <w:rPr>
                <w:rFonts w:ascii="Fira Code" w:hAnsi="Fira Code"/>
                <w:color w:val="F78C6C"/>
                <w:sz w:val="23"/>
                <w:szCs w:val="23"/>
              </w:rPr>
              <w:t>error</w:t>
            </w:r>
            <w:r>
              <w:rPr>
                <w:rFonts w:ascii="Fira Code" w:hAnsi="Fira Code"/>
                <w:color w:val="89DDFF"/>
                <w:sz w:val="23"/>
                <w:szCs w:val="23"/>
              </w:rPr>
              <w:t>)</w:t>
            </w:r>
            <w:r>
              <w:rPr>
                <w:rFonts w:ascii="Fira Code" w:hAnsi="Fira Code"/>
                <w:color w:val="89DDFF"/>
                <w:sz w:val="23"/>
                <w:szCs w:val="23"/>
              </w:rPr>
              <w:br/>
              <w:t xml:space="preserve">    });</w:t>
            </w:r>
            <w:r>
              <w:rPr>
                <w:rFonts w:ascii="Fira Code" w:hAnsi="Fira Code"/>
                <w:color w:val="89DDFF"/>
                <w:sz w:val="23"/>
                <w:szCs w:val="23"/>
              </w:rPr>
              <w:br/>
            </w:r>
            <w:r>
              <w:rPr>
                <w:rFonts w:ascii="Fira Code" w:hAnsi="Fira Code"/>
                <w:i/>
                <w:iCs/>
                <w:color w:val="546E7A"/>
                <w:sz w:val="23"/>
                <w:szCs w:val="23"/>
              </w:rPr>
              <w:t>// ERROR:TEST</w:t>
            </w:r>
          </w:p>
        </w:tc>
      </w:tr>
    </w:tbl>
    <w:p w14:paraId="78031DF5" w14:textId="095A3869" w:rsidR="00E80346" w:rsidRDefault="008B5CA4" w:rsidP="008B5CA4">
      <w:pPr>
        <w:ind w:left="1260" w:firstLine="420"/>
      </w:pPr>
      <w:r>
        <w:rPr>
          <w:rFonts w:hint="eastAsia"/>
        </w:rPr>
        <w:t>这里1共有2个promise对象，1个是创建的promise，另一个是then返回的promise，在创建的promise中产生错误后，会向后传递，直到遇到cath被捕获</w:t>
      </w:r>
    </w:p>
    <w:p w14:paraId="6532D8A1" w14:textId="5E8BB98C" w:rsidR="008B5CA4" w:rsidRDefault="008B5CA4" w:rsidP="00315AED">
      <w:pPr>
        <w:pStyle w:val="a8"/>
        <w:numPr>
          <w:ilvl w:val="1"/>
          <w:numId w:val="142"/>
        </w:numPr>
        <w:ind w:firstLineChars="0"/>
      </w:pPr>
      <w:r>
        <w:rPr>
          <w:rFonts w:hint="eastAsia"/>
        </w:rPr>
        <w:t>例2</w:t>
      </w:r>
    </w:p>
    <w:p w14:paraId="4ABA0CD9" w14:textId="2E32604D" w:rsidR="008B5CA4" w:rsidRDefault="008B5CA4" w:rsidP="008B5CA4">
      <w:pPr>
        <w:ind w:left="840" w:firstLine="420"/>
      </w:pPr>
      <w:r>
        <w:rPr>
          <w:rFonts w:hint="eastAsia"/>
        </w:rPr>
        <w:t>错误被前面的reject捕获后不会继续向后传递</w:t>
      </w:r>
    </w:p>
    <w:tbl>
      <w:tblPr>
        <w:tblStyle w:val="ac"/>
        <w:tblW w:w="0" w:type="auto"/>
        <w:tblInd w:w="1271" w:type="dxa"/>
        <w:tblLook w:val="04A0" w:firstRow="1" w:lastRow="0" w:firstColumn="1" w:lastColumn="0" w:noHBand="0" w:noVBand="1"/>
      </w:tblPr>
      <w:tblGrid>
        <w:gridCol w:w="7025"/>
      </w:tblGrid>
      <w:tr w:rsidR="008B5CA4" w14:paraId="40F1FC07" w14:textId="77777777" w:rsidTr="008B5CA4">
        <w:tc>
          <w:tcPr>
            <w:tcW w:w="7025" w:type="dxa"/>
          </w:tcPr>
          <w:p w14:paraId="6E43FA9B" w14:textId="4F872112" w:rsidR="008B5CA4" w:rsidRPr="008B5CA4" w:rsidRDefault="008B5CA4" w:rsidP="008B5CA4">
            <w:pPr>
              <w:pStyle w:val="HTML0"/>
              <w:shd w:val="clear" w:color="auto" w:fill="263238"/>
              <w:rPr>
                <w:rFonts w:ascii="Fira Code" w:hAnsi="Fira Code" w:hint="eastAsia"/>
                <w:color w:val="C3CEE3"/>
                <w:sz w:val="23"/>
                <w:szCs w:val="23"/>
              </w:rPr>
            </w:pPr>
            <w:r>
              <w:rPr>
                <w:rFonts w:ascii="Fira Code" w:hAnsi="Fira Code"/>
                <w:i/>
                <w:iCs/>
                <w:color w:val="C792EA"/>
                <w:sz w:val="23"/>
                <w:szCs w:val="23"/>
              </w:rPr>
              <w:t xml:space="preserve">const </w:t>
            </w:r>
            <w:r>
              <w:rPr>
                <w:rFonts w:ascii="Fira Code" w:hAnsi="Fira Code"/>
                <w:color w:val="EEFFE3"/>
                <w:sz w:val="23"/>
                <w:szCs w:val="23"/>
              </w:rPr>
              <w:t xml:space="preserve">promise </w:t>
            </w:r>
            <w:r>
              <w:rPr>
                <w:rFonts w:ascii="Fira Code" w:hAnsi="Fira Code"/>
                <w:color w:val="89DDFF"/>
                <w:sz w:val="23"/>
                <w:szCs w:val="23"/>
              </w:rPr>
              <w:t xml:space="preserve">= </w:t>
            </w:r>
            <w:r>
              <w:rPr>
                <w:rFonts w:ascii="Fira Code" w:hAnsi="Fira Code"/>
                <w:i/>
                <w:iCs/>
                <w:color w:val="C792EA"/>
                <w:sz w:val="23"/>
                <w:szCs w:val="23"/>
              </w:rPr>
              <w:t xml:space="preserve">new </w:t>
            </w:r>
            <w:r>
              <w:rPr>
                <w:rFonts w:ascii="Fira Code" w:hAnsi="Fira Code"/>
                <w:color w:val="EEFFE3"/>
                <w:sz w:val="23"/>
                <w:szCs w:val="23"/>
              </w:rPr>
              <w:t>Promise</w:t>
            </w:r>
            <w:r>
              <w:rPr>
                <w:rFonts w:ascii="Fira Code" w:hAnsi="Fira Code"/>
                <w:color w:val="89DDFF"/>
                <w:sz w:val="23"/>
                <w:szCs w:val="23"/>
              </w:rPr>
              <w:t>(</w:t>
            </w:r>
            <w:r>
              <w:rPr>
                <w:rFonts w:ascii="Fira Code" w:hAnsi="Fira Code"/>
                <w:i/>
                <w:iCs/>
                <w:color w:val="C792EA"/>
                <w:sz w:val="23"/>
                <w:szCs w:val="23"/>
              </w:rPr>
              <w:t xml:space="preserve">function </w:t>
            </w:r>
            <w:r>
              <w:rPr>
                <w:rFonts w:ascii="Fira Code" w:hAnsi="Fira Code"/>
                <w:color w:val="89DDFF"/>
                <w:sz w:val="23"/>
                <w:szCs w:val="23"/>
              </w:rPr>
              <w:t>(</w:t>
            </w:r>
            <w:r>
              <w:rPr>
                <w:rFonts w:ascii="Fira Code" w:hAnsi="Fira Code"/>
                <w:color w:val="F78C6C"/>
                <w:sz w:val="23"/>
                <w:szCs w:val="23"/>
              </w:rPr>
              <w:t>resolve</w:t>
            </w:r>
            <w:r>
              <w:rPr>
                <w:rFonts w:ascii="Fira Code" w:hAnsi="Fira Code"/>
                <w:color w:val="89DDFF"/>
                <w:sz w:val="23"/>
                <w:szCs w:val="23"/>
              </w:rPr>
              <w:t xml:space="preserve">, </w:t>
            </w:r>
            <w:r>
              <w:rPr>
                <w:rFonts w:ascii="Fira Code" w:hAnsi="Fira Code"/>
                <w:color w:val="F78C6C"/>
                <w:sz w:val="23"/>
                <w:szCs w:val="23"/>
              </w:rPr>
              <w:t>reject</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F78C6C"/>
                <w:sz w:val="23"/>
                <w:szCs w:val="23"/>
              </w:rPr>
              <w:t>reject</w:t>
            </w:r>
            <w:r>
              <w:rPr>
                <w:rFonts w:ascii="Fira Code" w:hAnsi="Fira Code"/>
                <w:color w:val="89DDFF"/>
                <w:sz w:val="23"/>
                <w:szCs w:val="23"/>
              </w:rPr>
              <w:t>(</w:t>
            </w:r>
            <w:r>
              <w:rPr>
                <w:rFonts w:ascii="Fira Code" w:hAnsi="Fira Code"/>
                <w:i/>
                <w:iCs/>
                <w:color w:val="C792EA"/>
                <w:sz w:val="23"/>
                <w:szCs w:val="23"/>
              </w:rPr>
              <w:t xml:space="preserve">new </w:t>
            </w:r>
            <w:r>
              <w:rPr>
                <w:rFonts w:ascii="Fira Code" w:hAnsi="Fira Code"/>
                <w:color w:val="EEFFE3"/>
                <w:sz w:val="23"/>
                <w:szCs w:val="23"/>
              </w:rPr>
              <w:t>Error</w:t>
            </w:r>
            <w:r>
              <w:rPr>
                <w:rFonts w:ascii="Fira Code" w:hAnsi="Fira Code"/>
                <w:color w:val="89DDFF"/>
                <w:sz w:val="23"/>
                <w:szCs w:val="23"/>
              </w:rPr>
              <w:t>(</w:t>
            </w:r>
            <w:r>
              <w:rPr>
                <w:rFonts w:ascii="Fira Code" w:hAnsi="Fira Code"/>
                <w:color w:val="C3E88D"/>
                <w:sz w:val="23"/>
                <w:szCs w:val="23"/>
              </w:rPr>
              <w:t>'TEST'</w:t>
            </w:r>
            <w:r>
              <w:rPr>
                <w:rFonts w:ascii="Fira Code" w:hAnsi="Fira Code"/>
                <w:color w:val="89DDFF"/>
                <w:sz w:val="23"/>
                <w:szCs w:val="23"/>
              </w:rPr>
              <w:t>));</w:t>
            </w:r>
            <w:r>
              <w:rPr>
                <w:rFonts w:ascii="Fira Code" w:hAnsi="Fira Code"/>
                <w:color w:val="89DDFF"/>
                <w:sz w:val="23"/>
                <w:szCs w:val="23"/>
              </w:rPr>
              <w:br/>
              <w:t>});</w:t>
            </w:r>
            <w:r>
              <w:rPr>
                <w:rFonts w:ascii="Fira Code" w:hAnsi="Fira Code"/>
                <w:color w:val="89DDFF"/>
                <w:sz w:val="23"/>
                <w:szCs w:val="23"/>
              </w:rPr>
              <w:br/>
            </w:r>
            <w:r>
              <w:rPr>
                <w:rFonts w:ascii="Fira Code" w:hAnsi="Fira Code"/>
                <w:color w:val="EEFFE3"/>
                <w:sz w:val="23"/>
                <w:szCs w:val="23"/>
              </w:rPr>
              <w:t>promise</w:t>
            </w:r>
            <w:r>
              <w:rPr>
                <w:rFonts w:ascii="Fira Code" w:hAnsi="Fira Code"/>
                <w:color w:val="89DDFF"/>
                <w:sz w:val="23"/>
                <w:szCs w:val="23"/>
              </w:rPr>
              <w:t>.</w:t>
            </w:r>
            <w:r>
              <w:rPr>
                <w:rFonts w:ascii="Fira Code" w:hAnsi="Fira Code"/>
                <w:color w:val="82AAFF"/>
                <w:sz w:val="23"/>
                <w:szCs w:val="23"/>
              </w:rPr>
              <w:t>then</w:t>
            </w:r>
            <w:r>
              <w:rPr>
                <w:rFonts w:ascii="Fira Code" w:hAnsi="Fira Code"/>
                <w:color w:val="89DDFF"/>
                <w:sz w:val="23"/>
                <w:szCs w:val="23"/>
              </w:rPr>
              <w:t>(</w:t>
            </w:r>
            <w:r>
              <w:rPr>
                <w:rFonts w:ascii="Fira Code" w:hAnsi="Fira Code"/>
                <w:i/>
                <w:iCs/>
                <w:color w:val="C792EA"/>
                <w:sz w:val="23"/>
                <w:szCs w:val="23"/>
              </w:rPr>
              <w:t xml:space="preserve">function </w:t>
            </w:r>
            <w:r>
              <w:rPr>
                <w:rFonts w:ascii="Fira Code" w:hAnsi="Fira Code"/>
                <w:color w:val="89DDFF"/>
                <w:sz w:val="23"/>
                <w:szCs w:val="23"/>
              </w:rPr>
              <w:t>(</w:t>
            </w:r>
            <w:r>
              <w:rPr>
                <w:rFonts w:ascii="Fira Code" w:hAnsi="Fira Code"/>
                <w:color w:val="F78C6C"/>
                <w:sz w:val="23"/>
                <w:szCs w:val="23"/>
              </w:rPr>
              <w:t>value</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EEFFE3"/>
                <w:sz w:val="23"/>
                <w:szCs w:val="23"/>
              </w:rPr>
              <w:t>console</w:t>
            </w:r>
            <w:r>
              <w:rPr>
                <w:rFonts w:ascii="Fira Code" w:hAnsi="Fira Code"/>
                <w:color w:val="89DDFF"/>
                <w:sz w:val="23"/>
                <w:szCs w:val="23"/>
              </w:rPr>
              <w:t>.</w:t>
            </w:r>
            <w:r>
              <w:rPr>
                <w:rFonts w:ascii="Fira Code" w:hAnsi="Fira Code"/>
                <w:color w:val="82AAFF"/>
                <w:sz w:val="23"/>
                <w:szCs w:val="23"/>
              </w:rPr>
              <w:t>log</w:t>
            </w:r>
            <w:r>
              <w:rPr>
                <w:rFonts w:ascii="Fira Code" w:hAnsi="Fira Code"/>
                <w:color w:val="89DDFF"/>
                <w:sz w:val="23"/>
                <w:szCs w:val="23"/>
              </w:rPr>
              <w:t>(</w:t>
            </w:r>
            <w:r>
              <w:rPr>
                <w:rFonts w:ascii="Fira Code" w:hAnsi="Fira Code"/>
                <w:color w:val="F78C6C"/>
                <w:sz w:val="23"/>
                <w:szCs w:val="23"/>
              </w:rPr>
              <w:t>value</w:t>
            </w:r>
            <w:r>
              <w:rPr>
                <w:rFonts w:ascii="Fira Code" w:hAnsi="Fira Code"/>
                <w:color w:val="89DDFF"/>
                <w:sz w:val="23"/>
                <w:szCs w:val="23"/>
              </w:rPr>
              <w:t>);</w:t>
            </w:r>
            <w:r>
              <w:rPr>
                <w:rFonts w:ascii="Fira Code" w:hAnsi="Fira Code"/>
                <w:color w:val="89DDFF"/>
                <w:sz w:val="23"/>
                <w:szCs w:val="23"/>
              </w:rPr>
              <w:br/>
              <w:t>},</w:t>
            </w:r>
            <w:r>
              <w:rPr>
                <w:rFonts w:ascii="Fira Code" w:hAnsi="Fira Code"/>
                <w:i/>
                <w:iCs/>
                <w:color w:val="C792EA"/>
                <w:sz w:val="23"/>
                <w:szCs w:val="23"/>
              </w:rPr>
              <w:t xml:space="preserve">function </w:t>
            </w:r>
            <w:r>
              <w:rPr>
                <w:rFonts w:ascii="Fira Code" w:hAnsi="Fira Code"/>
                <w:color w:val="89DDFF"/>
                <w:sz w:val="23"/>
                <w:szCs w:val="23"/>
              </w:rPr>
              <w:t>(</w:t>
            </w:r>
            <w:r>
              <w:rPr>
                <w:rFonts w:ascii="Fira Code" w:hAnsi="Fira Code"/>
                <w:color w:val="F78C6C"/>
                <w:sz w:val="23"/>
                <w:szCs w:val="23"/>
              </w:rPr>
              <w:t>error</w:t>
            </w:r>
            <w:r>
              <w:rPr>
                <w:rFonts w:ascii="Fira Code" w:hAnsi="Fira Code"/>
                <w:color w:val="89DDFF"/>
                <w:sz w:val="23"/>
                <w:szCs w:val="23"/>
              </w:rPr>
              <w:t>) {</w:t>
            </w:r>
            <w:r>
              <w:rPr>
                <w:rFonts w:ascii="Fira Code" w:hAnsi="Fira Code"/>
                <w:color w:val="89DDFF"/>
                <w:sz w:val="23"/>
                <w:szCs w:val="23"/>
              </w:rPr>
              <w:br/>
            </w:r>
            <w:r>
              <w:rPr>
                <w:rFonts w:ascii="Fira Code" w:hAnsi="Fira Code"/>
                <w:color w:val="89DDFF"/>
                <w:sz w:val="23"/>
                <w:szCs w:val="23"/>
              </w:rPr>
              <w:lastRenderedPageBreak/>
              <w:t xml:space="preserve">    </w:t>
            </w:r>
            <w:r>
              <w:rPr>
                <w:rFonts w:ascii="Fira Code" w:hAnsi="Fira Code"/>
                <w:color w:val="EEFFE3"/>
                <w:sz w:val="23"/>
                <w:szCs w:val="23"/>
              </w:rPr>
              <w:t>console</w:t>
            </w:r>
            <w:r>
              <w:rPr>
                <w:rFonts w:ascii="Fira Code" w:hAnsi="Fira Code"/>
                <w:color w:val="89DDFF"/>
                <w:sz w:val="23"/>
                <w:szCs w:val="23"/>
              </w:rPr>
              <w:t>.</w:t>
            </w:r>
            <w:r>
              <w:rPr>
                <w:rFonts w:ascii="Fira Code" w:hAnsi="Fira Code"/>
                <w:color w:val="82AAFF"/>
                <w:sz w:val="23"/>
                <w:szCs w:val="23"/>
              </w:rPr>
              <w:t>log</w:t>
            </w:r>
            <w:r>
              <w:rPr>
                <w:rFonts w:ascii="Fira Code" w:hAnsi="Fira Code"/>
                <w:color w:val="89DDFF"/>
                <w:sz w:val="23"/>
                <w:szCs w:val="23"/>
              </w:rPr>
              <w:t>(</w:t>
            </w:r>
            <w:r>
              <w:rPr>
                <w:rFonts w:ascii="Fira Code" w:hAnsi="Fira Code"/>
                <w:color w:val="C3E88D"/>
                <w:sz w:val="23"/>
                <w:szCs w:val="23"/>
              </w:rPr>
              <w:t>'reject'</w:t>
            </w:r>
            <w:r>
              <w:rPr>
                <w:rFonts w:ascii="Fira Code" w:hAnsi="Fira Code"/>
                <w:color w:val="89DDFF"/>
                <w:sz w:val="23"/>
                <w:szCs w:val="23"/>
              </w:rPr>
              <w:t>);</w:t>
            </w:r>
            <w:r>
              <w:rPr>
                <w:rFonts w:ascii="Fira Code" w:hAnsi="Fira Code"/>
                <w:color w:val="89DDFF"/>
                <w:sz w:val="23"/>
                <w:szCs w:val="23"/>
              </w:rPr>
              <w:br/>
              <w:t>})</w:t>
            </w:r>
            <w:r>
              <w:rPr>
                <w:rFonts w:ascii="Fira Code" w:hAnsi="Fira Code"/>
                <w:color w:val="89DDFF"/>
                <w:sz w:val="23"/>
                <w:szCs w:val="23"/>
              </w:rPr>
              <w:br/>
              <w:t xml:space="preserve">    .</w:t>
            </w:r>
            <w:r>
              <w:rPr>
                <w:rFonts w:ascii="Fira Code" w:hAnsi="Fira Code"/>
                <w:color w:val="82AAFF"/>
                <w:sz w:val="23"/>
                <w:szCs w:val="23"/>
              </w:rPr>
              <w:t>catch</w:t>
            </w:r>
            <w:r>
              <w:rPr>
                <w:rFonts w:ascii="Fira Code" w:hAnsi="Fira Code"/>
                <w:color w:val="89DDFF"/>
                <w:sz w:val="23"/>
                <w:szCs w:val="23"/>
              </w:rPr>
              <w:t>(</w:t>
            </w:r>
            <w:r>
              <w:rPr>
                <w:rFonts w:ascii="Fira Code" w:hAnsi="Fira Code"/>
                <w:i/>
                <w:iCs/>
                <w:color w:val="C792EA"/>
                <w:sz w:val="23"/>
                <w:szCs w:val="23"/>
              </w:rPr>
              <w:t xml:space="preserve">function </w:t>
            </w:r>
            <w:r>
              <w:rPr>
                <w:rFonts w:ascii="Fira Code" w:hAnsi="Fira Code"/>
                <w:color w:val="89DDFF"/>
                <w:sz w:val="23"/>
                <w:szCs w:val="23"/>
              </w:rPr>
              <w:t>(</w:t>
            </w:r>
            <w:r>
              <w:rPr>
                <w:rFonts w:ascii="Fira Code" w:hAnsi="Fira Code"/>
                <w:color w:val="F78C6C"/>
                <w:sz w:val="23"/>
                <w:szCs w:val="23"/>
              </w:rPr>
              <w:t>error</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EEFFE3"/>
                <w:sz w:val="23"/>
                <w:szCs w:val="23"/>
              </w:rPr>
              <w:t>console</w:t>
            </w:r>
            <w:r>
              <w:rPr>
                <w:rFonts w:ascii="Fira Code" w:hAnsi="Fira Code"/>
                <w:color w:val="89DDFF"/>
                <w:sz w:val="23"/>
                <w:szCs w:val="23"/>
              </w:rPr>
              <w:t>.</w:t>
            </w:r>
            <w:r>
              <w:rPr>
                <w:rFonts w:ascii="Fira Code" w:hAnsi="Fira Code"/>
                <w:color w:val="82AAFF"/>
                <w:sz w:val="23"/>
                <w:szCs w:val="23"/>
              </w:rPr>
              <w:t>log</w:t>
            </w:r>
            <w:r>
              <w:rPr>
                <w:rFonts w:ascii="Fira Code" w:hAnsi="Fira Code"/>
                <w:color w:val="89DDFF"/>
                <w:sz w:val="23"/>
                <w:szCs w:val="23"/>
              </w:rPr>
              <w:t>(</w:t>
            </w:r>
            <w:r>
              <w:rPr>
                <w:rFonts w:ascii="Fira Code" w:hAnsi="Fira Code"/>
                <w:color w:val="F78C6C"/>
                <w:sz w:val="23"/>
                <w:szCs w:val="23"/>
              </w:rPr>
              <w:t>error</w:t>
            </w:r>
            <w:r>
              <w:rPr>
                <w:rFonts w:ascii="Fira Code" w:hAnsi="Fira Code"/>
                <w:color w:val="89DDFF"/>
                <w:sz w:val="23"/>
                <w:szCs w:val="23"/>
              </w:rPr>
              <w:t>)</w:t>
            </w:r>
            <w:r>
              <w:rPr>
                <w:rFonts w:ascii="Fira Code" w:hAnsi="Fira Code"/>
                <w:color w:val="89DDFF"/>
                <w:sz w:val="23"/>
                <w:szCs w:val="23"/>
              </w:rPr>
              <w:br/>
              <w:t xml:space="preserve">    });</w:t>
            </w:r>
            <w:r>
              <w:rPr>
                <w:rFonts w:ascii="Fira Code" w:hAnsi="Fira Code"/>
                <w:color w:val="89DDFF"/>
                <w:sz w:val="23"/>
                <w:szCs w:val="23"/>
              </w:rPr>
              <w:br/>
            </w:r>
            <w:r>
              <w:rPr>
                <w:rFonts w:ascii="Fira Code" w:hAnsi="Fira Code"/>
                <w:i/>
                <w:iCs/>
                <w:color w:val="546E7A"/>
                <w:sz w:val="23"/>
                <w:szCs w:val="23"/>
              </w:rPr>
              <w:t>// reject</w:t>
            </w:r>
          </w:p>
        </w:tc>
      </w:tr>
    </w:tbl>
    <w:p w14:paraId="101675E6" w14:textId="626E1820" w:rsidR="008B5CA4" w:rsidRDefault="008B5CA4" w:rsidP="008B5CA4">
      <w:pPr>
        <w:ind w:left="1260" w:firstLine="420"/>
      </w:pPr>
      <w:r>
        <w:rPr>
          <w:rFonts w:hint="eastAsia"/>
        </w:rPr>
        <w:lastRenderedPageBreak/>
        <w:t>创建的promise中产生错误后，直接被他的then方法指定的reject方法捕获，而不继续向后传递被catch捕获</w:t>
      </w:r>
    </w:p>
    <w:p w14:paraId="7C5CD68A" w14:textId="763460AF" w:rsidR="00E80346" w:rsidRDefault="00A70B33" w:rsidP="00315AED">
      <w:pPr>
        <w:pStyle w:val="a8"/>
        <w:numPr>
          <w:ilvl w:val="0"/>
          <w:numId w:val="142"/>
        </w:numPr>
        <w:ind w:firstLineChars="0"/>
      </w:pPr>
      <w:r>
        <w:rPr>
          <w:rFonts w:hint="eastAsia"/>
        </w:rPr>
        <w:t>promise中产生的错误，如果没有被捕获，不会向外传递，影响外层代码</w:t>
      </w:r>
    </w:p>
    <w:p w14:paraId="14676C57" w14:textId="338D42B5" w:rsidR="00BC6F99" w:rsidRDefault="00BC6F99" w:rsidP="00BC6F99">
      <w:pPr>
        <w:pStyle w:val="4"/>
      </w:pPr>
      <w:r>
        <w:rPr>
          <w:rFonts w:hint="eastAsia"/>
        </w:rPr>
        <w:t>finally</w:t>
      </w:r>
      <w:r w:rsidR="00877BC3">
        <w:rPr>
          <w:rFonts w:hint="eastAsia"/>
        </w:rPr>
        <w:t>（）</w:t>
      </w:r>
    </w:p>
    <w:p w14:paraId="4A517B52" w14:textId="742C9E48" w:rsidR="00BC6F99" w:rsidRPr="00BC6F99" w:rsidRDefault="00BC6F99" w:rsidP="00BC6F99">
      <w:pPr>
        <w:ind w:left="420" w:firstLine="420"/>
      </w:pPr>
      <w:r>
        <w:rPr>
          <w:rFonts w:hint="eastAsia"/>
        </w:rPr>
        <w:t>finally用于指定，无论状态如何，最后一定要执行的代码；finally指定的回调函数没有参数</w:t>
      </w:r>
    </w:p>
    <w:p w14:paraId="4A582442" w14:textId="4D44EF65" w:rsidR="00807F1A" w:rsidRDefault="00BC6F99" w:rsidP="00BC6F99">
      <w:pPr>
        <w:pStyle w:val="4"/>
      </w:pPr>
      <w:r>
        <w:rPr>
          <w:rFonts w:hint="eastAsia"/>
        </w:rPr>
        <w:t>all</w:t>
      </w:r>
      <w:r w:rsidR="00877BC3">
        <w:rPr>
          <w:rFonts w:hint="eastAsia"/>
        </w:rPr>
        <w:t>（）</w:t>
      </w:r>
    </w:p>
    <w:p w14:paraId="6681765D" w14:textId="36847842" w:rsidR="00BC6F99" w:rsidRDefault="00F83B06" w:rsidP="00315AED">
      <w:pPr>
        <w:pStyle w:val="a8"/>
        <w:numPr>
          <w:ilvl w:val="0"/>
          <w:numId w:val="142"/>
        </w:numPr>
        <w:ind w:firstLineChars="0"/>
      </w:pPr>
      <w:r>
        <w:rPr>
          <w:rFonts w:hint="eastAsia"/>
        </w:rPr>
        <w:t>该方法用于将多个promise实例包装成1个新的promise实例</w:t>
      </w:r>
    </w:p>
    <w:p w14:paraId="130641D0" w14:textId="469ADBE4" w:rsidR="00F83B06" w:rsidRDefault="00F83B06" w:rsidP="00F83B06">
      <w:pPr>
        <w:pStyle w:val="a8"/>
        <w:ind w:left="840" w:firstLineChars="0"/>
      </w:pPr>
      <w:r>
        <w:rPr>
          <w:rFonts w:hint="eastAsia"/>
        </w:rPr>
        <w:t>all方法接受具有iterator接口的对象，比如：数组</w:t>
      </w:r>
    </w:p>
    <w:p w14:paraId="3DF288E1" w14:textId="0C8829EA" w:rsidR="00F83B06" w:rsidRDefault="00F83B06" w:rsidP="00F83B06">
      <w:pPr>
        <w:pStyle w:val="a8"/>
        <w:ind w:left="840" w:firstLineChars="0"/>
      </w:pPr>
      <w:r>
        <w:rPr>
          <w:rFonts w:hint="eastAsia"/>
        </w:rPr>
        <w:t>数组中的元素如果不是promise实例，会自动先使用promise.resolve方法将该实例转换为promise实例</w:t>
      </w:r>
    </w:p>
    <w:p w14:paraId="5EBCA330" w14:textId="57AE7C26" w:rsidR="00F83B06" w:rsidRDefault="00F83B06" w:rsidP="00315AED">
      <w:pPr>
        <w:pStyle w:val="a8"/>
        <w:numPr>
          <w:ilvl w:val="0"/>
          <w:numId w:val="142"/>
        </w:numPr>
        <w:ind w:firstLineChars="0"/>
      </w:pPr>
      <w:r>
        <w:rPr>
          <w:rFonts w:hint="eastAsia"/>
        </w:rPr>
        <w:t>状态</w:t>
      </w:r>
    </w:p>
    <w:p w14:paraId="5BDDA26F" w14:textId="747F7F67" w:rsidR="00F83B06" w:rsidRDefault="00F83B06" w:rsidP="00F83B06">
      <w:pPr>
        <w:pStyle w:val="a8"/>
        <w:ind w:left="840" w:firstLineChars="0" w:firstLine="0"/>
      </w:pPr>
      <w:r>
        <w:rPr>
          <w:rFonts w:hint="eastAsia"/>
        </w:rPr>
        <w:t>以下面代码为例：</w:t>
      </w:r>
    </w:p>
    <w:tbl>
      <w:tblPr>
        <w:tblStyle w:val="ac"/>
        <w:tblW w:w="0" w:type="auto"/>
        <w:tblInd w:w="840" w:type="dxa"/>
        <w:tblLook w:val="04A0" w:firstRow="1" w:lastRow="0" w:firstColumn="1" w:lastColumn="0" w:noHBand="0" w:noVBand="1"/>
      </w:tblPr>
      <w:tblGrid>
        <w:gridCol w:w="7456"/>
      </w:tblGrid>
      <w:tr w:rsidR="00F83B06" w14:paraId="254B1892" w14:textId="77777777" w:rsidTr="00F83B06">
        <w:tc>
          <w:tcPr>
            <w:tcW w:w="8296" w:type="dxa"/>
          </w:tcPr>
          <w:p w14:paraId="0280E12C" w14:textId="7CCA09AA" w:rsidR="00F83B06" w:rsidRPr="00F83B06" w:rsidRDefault="00F83B06" w:rsidP="00F83B06">
            <w:pPr>
              <w:pStyle w:val="HTML0"/>
              <w:shd w:val="clear" w:color="auto" w:fill="111111"/>
              <w:spacing w:before="120" w:after="120"/>
              <w:rPr>
                <w:rFonts w:ascii="Consolas" w:hAnsi="Consolas" w:cs="Consolas"/>
                <w:color w:val="FFFFFF"/>
                <w:sz w:val="23"/>
                <w:szCs w:val="23"/>
              </w:rPr>
            </w:pPr>
            <w:r>
              <w:rPr>
                <w:rStyle w:val="HTML"/>
                <w:rFonts w:ascii="Consolas" w:hAnsi="Consolas" w:cs="Consolas"/>
                <w:color w:val="A6E22E"/>
                <w:shd w:val="clear" w:color="auto" w:fill="111111"/>
              </w:rPr>
              <w:t xml:space="preserve">const p </w:t>
            </w:r>
            <w:r>
              <w:rPr>
                <w:rStyle w:val="token"/>
                <w:rFonts w:ascii="Consolas" w:hAnsi="Consolas" w:cs="Consolas"/>
                <w:color w:val="F92672"/>
                <w:shd w:val="clear" w:color="auto" w:fill="111111"/>
              </w:rPr>
              <w:t>=</w:t>
            </w:r>
            <w:r>
              <w:rPr>
                <w:rStyle w:val="HTML"/>
                <w:rFonts w:ascii="Consolas" w:hAnsi="Consolas" w:cs="Consolas"/>
                <w:color w:val="A6E22E"/>
                <w:shd w:val="clear" w:color="auto" w:fill="111111"/>
              </w:rPr>
              <w:t xml:space="preserve"> Promise</w:t>
            </w:r>
            <w:r>
              <w:rPr>
                <w:rStyle w:val="token"/>
                <w:rFonts w:ascii="Consolas" w:hAnsi="Consolas" w:cs="Consolas"/>
                <w:color w:val="F8F8F2"/>
                <w:shd w:val="clear" w:color="auto" w:fill="111111"/>
              </w:rPr>
              <w:t>.</w:t>
            </w:r>
            <w:r>
              <w:rPr>
                <w:rStyle w:val="token"/>
                <w:rFonts w:ascii="Consolas" w:hAnsi="Consolas" w:cs="Consolas"/>
                <w:color w:val="A6E22E"/>
                <w:shd w:val="clear" w:color="auto" w:fill="111111"/>
              </w:rPr>
              <w:t>all</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p1</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 xml:space="preserve"> p2</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 xml:space="preserve"> p3</w:t>
            </w:r>
            <w:r>
              <w:rPr>
                <w:rStyle w:val="token"/>
                <w:rFonts w:ascii="Consolas" w:hAnsi="Consolas" w:cs="Consolas"/>
                <w:color w:val="F8F8F2"/>
                <w:shd w:val="clear" w:color="auto" w:fill="111111"/>
              </w:rPr>
              <w:t>]);</w:t>
            </w:r>
          </w:p>
        </w:tc>
      </w:tr>
    </w:tbl>
    <w:p w14:paraId="5509D00E" w14:textId="3D034744" w:rsidR="00F83B06" w:rsidRDefault="00F83B06" w:rsidP="00F83B06">
      <w:pPr>
        <w:pStyle w:val="a8"/>
        <w:ind w:left="840" w:firstLineChars="0" w:firstLine="0"/>
      </w:pPr>
      <w:r>
        <w:rPr>
          <w:rFonts w:hint="eastAsia"/>
        </w:rPr>
        <w:t>p的状态由p</w:t>
      </w:r>
      <w:r>
        <w:t>1、</w:t>
      </w:r>
      <w:r>
        <w:rPr>
          <w:rFonts w:hint="eastAsia"/>
        </w:rPr>
        <w:t>p</w:t>
      </w:r>
      <w:r>
        <w:t>2、</w:t>
      </w:r>
      <w:r>
        <w:rPr>
          <w:rFonts w:hint="eastAsia"/>
        </w:rPr>
        <w:t>p</w:t>
      </w:r>
      <w:r>
        <w:t>3</w:t>
      </w:r>
      <w:r>
        <w:rPr>
          <w:rFonts w:hint="eastAsia"/>
        </w:rPr>
        <w:t>的状态决定：</w:t>
      </w:r>
    </w:p>
    <w:p w14:paraId="193049F0" w14:textId="77777777" w:rsidR="002743BC" w:rsidRDefault="002743BC" w:rsidP="00315AED">
      <w:pPr>
        <w:pStyle w:val="a8"/>
        <w:numPr>
          <w:ilvl w:val="0"/>
          <w:numId w:val="141"/>
        </w:numPr>
        <w:ind w:firstLineChars="0"/>
      </w:pPr>
      <w:r>
        <w:rPr>
          <w:rFonts w:hint="eastAsia"/>
        </w:rPr>
        <w:t>p会遍历并执行p1、p2、p3，最后检查p1、p2、p3的状态</w:t>
      </w:r>
    </w:p>
    <w:p w14:paraId="50A74B5E" w14:textId="37DBD28E" w:rsidR="00F83B06" w:rsidRDefault="00F83B06" w:rsidP="002743BC">
      <w:pPr>
        <w:pStyle w:val="a8"/>
        <w:ind w:left="1680" w:firstLineChars="0" w:firstLine="0"/>
      </w:pPr>
      <w:r>
        <w:rPr>
          <w:rFonts w:hint="eastAsia"/>
        </w:rPr>
        <w:t>当p</w:t>
      </w:r>
      <w:r>
        <w:t>1、p2、p3</w:t>
      </w:r>
      <w:r>
        <w:rPr>
          <w:rFonts w:hint="eastAsia"/>
        </w:rPr>
        <w:t>的状态全部变为resolved状态时，p的状态变为resolved状态，此时</w:t>
      </w:r>
      <w:r w:rsidR="008173B9">
        <w:t>p1、p2、p3</w:t>
      </w:r>
      <w:r w:rsidR="008173B9">
        <w:rPr>
          <w:rFonts w:hint="eastAsia"/>
        </w:rPr>
        <w:t>的</w:t>
      </w:r>
      <w:r w:rsidR="006B0D66">
        <w:rPr>
          <w:rFonts w:hint="eastAsia"/>
        </w:rPr>
        <w:t>resolved状态的回到函数的</w:t>
      </w:r>
      <w:r w:rsidR="008173B9">
        <w:rPr>
          <w:rFonts w:hint="eastAsia"/>
        </w:rPr>
        <w:t>返回值组成1个数组，传递给p的resolve回调函数</w:t>
      </w:r>
    </w:p>
    <w:p w14:paraId="5A78A422" w14:textId="77777777" w:rsidR="002743BC" w:rsidRDefault="002743BC" w:rsidP="00315AED">
      <w:pPr>
        <w:pStyle w:val="a8"/>
        <w:numPr>
          <w:ilvl w:val="0"/>
          <w:numId w:val="141"/>
        </w:numPr>
        <w:ind w:firstLineChars="0"/>
      </w:pPr>
      <w:r>
        <w:rPr>
          <w:rFonts w:hint="eastAsia"/>
        </w:rPr>
        <w:t>p会遍历并执行p1、p2、p3，最后检查p1、p2、p3的状态</w:t>
      </w:r>
    </w:p>
    <w:p w14:paraId="6565BA33" w14:textId="10AF8D17" w:rsidR="00F83B06" w:rsidRDefault="00F83B06" w:rsidP="002743BC">
      <w:pPr>
        <w:pStyle w:val="a8"/>
        <w:ind w:left="1680" w:firstLineChars="0" w:firstLine="0"/>
      </w:pPr>
      <w:r>
        <w:rPr>
          <w:rFonts w:hint="eastAsia"/>
        </w:rPr>
        <w:t>当p</w:t>
      </w:r>
      <w:r>
        <w:t>1、p2、p3</w:t>
      </w:r>
      <w:r>
        <w:rPr>
          <w:rFonts w:hint="eastAsia"/>
        </w:rPr>
        <w:t>中任何1个的状态变为rejected状态，p的状态就变为rejected</w:t>
      </w:r>
      <w:r w:rsidR="002743BC">
        <w:rPr>
          <w:rFonts w:hint="eastAsia"/>
        </w:rPr>
        <w:t>，此时将</w:t>
      </w:r>
      <w:r w:rsidR="007264F4">
        <w:rPr>
          <w:rFonts w:hint="eastAsia"/>
        </w:rPr>
        <w:t>第1个变为rejected状态的promise</w:t>
      </w:r>
      <w:r w:rsidR="006B0D66">
        <w:rPr>
          <w:rFonts w:hint="eastAsia"/>
        </w:rPr>
        <w:t>中的错误</w:t>
      </w:r>
      <w:r w:rsidR="002743BC">
        <w:rPr>
          <w:rFonts w:hint="eastAsia"/>
        </w:rPr>
        <w:t>传递给p的reject回调函数</w:t>
      </w:r>
    </w:p>
    <w:p w14:paraId="3C07FB6E" w14:textId="0F8C54B8" w:rsidR="007264F4" w:rsidRPr="007264F4" w:rsidRDefault="007264F4" w:rsidP="002743BC">
      <w:pPr>
        <w:pStyle w:val="a8"/>
        <w:ind w:left="1680" w:firstLineChars="0" w:firstLine="0"/>
      </w:pPr>
      <w:r>
        <w:rPr>
          <w:rFonts w:hint="eastAsia"/>
        </w:rPr>
        <w:t>注意：即使前面的promise已经变为rejected状态，后面的promise依然会执行</w:t>
      </w:r>
    </w:p>
    <w:p w14:paraId="3506BD62" w14:textId="03B954FF" w:rsidR="00FC4112" w:rsidRDefault="00E97E99" w:rsidP="00315AED">
      <w:pPr>
        <w:pStyle w:val="a8"/>
        <w:numPr>
          <w:ilvl w:val="0"/>
          <w:numId w:val="142"/>
        </w:numPr>
        <w:ind w:firstLineChars="0"/>
      </w:pPr>
      <w:r>
        <w:rPr>
          <w:rFonts w:hint="eastAsia"/>
        </w:rPr>
        <w:t>catch</w:t>
      </w:r>
    </w:p>
    <w:p w14:paraId="77FE7FF1" w14:textId="1F55426A" w:rsidR="00E97E99" w:rsidRDefault="00E97E99" w:rsidP="00E97E99">
      <w:pPr>
        <w:ind w:left="840" w:firstLine="420"/>
      </w:pPr>
      <w:r>
        <w:rPr>
          <w:rFonts w:hint="eastAsia"/>
        </w:rPr>
        <w:t>如果数组中变为rejected的promise具有自己的catch或reject方法，则不会被p的catch捕获</w:t>
      </w:r>
    </w:p>
    <w:p w14:paraId="24E19F6C" w14:textId="4E20362E" w:rsidR="00E97E99" w:rsidRDefault="00E97E99" w:rsidP="00E97E99">
      <w:pPr>
        <w:ind w:left="840" w:firstLine="420"/>
      </w:pPr>
      <w:r>
        <w:rPr>
          <w:rFonts w:hint="eastAsia"/>
        </w:rPr>
        <w:t>原理：具有自己的catch方法的promise发生错误后执行自己的catch后返回1个新的promise实例，该实例的状态为resolve</w:t>
      </w:r>
      <w:r w:rsidR="00B31520">
        <w:rPr>
          <w:rFonts w:hint="eastAsia"/>
        </w:rPr>
        <w:t>d</w:t>
      </w:r>
      <w:r>
        <w:rPr>
          <w:rFonts w:hint="eastAsia"/>
        </w:rPr>
        <w:t>，所以p得状态就是resolve</w:t>
      </w:r>
      <w:r w:rsidR="00B31520">
        <w:t>，</w:t>
      </w:r>
      <w:r w:rsidR="00B31520">
        <w:rPr>
          <w:rFonts w:hint="eastAsia"/>
        </w:rPr>
        <w:t>p的resolved状态的回调函数会被执行</w:t>
      </w:r>
      <w:r w:rsidR="006B0D66">
        <w:rPr>
          <w:rFonts w:hint="eastAsia"/>
        </w:rPr>
        <w:t>，而不是catch</w:t>
      </w:r>
    </w:p>
    <w:p w14:paraId="10BF4B88" w14:textId="68A0E721" w:rsidR="00E97E99" w:rsidRDefault="00E97E99" w:rsidP="00E97E99">
      <w:pPr>
        <w:pStyle w:val="4"/>
      </w:pPr>
      <w:r>
        <w:rPr>
          <w:rFonts w:hint="eastAsia"/>
        </w:rPr>
        <w:lastRenderedPageBreak/>
        <w:t>race</w:t>
      </w:r>
      <w:r w:rsidR="00877BC3">
        <w:rPr>
          <w:rFonts w:hint="eastAsia"/>
        </w:rPr>
        <w:t>（）</w:t>
      </w:r>
    </w:p>
    <w:p w14:paraId="4381DACA" w14:textId="1A6D58F6" w:rsidR="00E97E99" w:rsidRDefault="00E97E99" w:rsidP="00E97E99">
      <w:pPr>
        <w:ind w:left="420"/>
      </w:pPr>
      <w:r>
        <w:rPr>
          <w:rFonts w:hint="eastAsia"/>
        </w:rPr>
        <w:t>该方法与all除了状态改变时不同，其他均一致</w:t>
      </w:r>
    </w:p>
    <w:p w14:paraId="6FFA8B9D" w14:textId="267D0D38" w:rsidR="00E97E99" w:rsidRDefault="00E97E99" w:rsidP="00315AED">
      <w:pPr>
        <w:pStyle w:val="a8"/>
        <w:numPr>
          <w:ilvl w:val="0"/>
          <w:numId w:val="142"/>
        </w:numPr>
        <w:ind w:firstLineChars="0"/>
      </w:pPr>
      <w:r>
        <w:rPr>
          <w:rFonts w:hint="eastAsia"/>
        </w:rPr>
        <w:t>状态</w:t>
      </w:r>
    </w:p>
    <w:p w14:paraId="2670E0EE" w14:textId="12ADAE8C" w:rsidR="00E97E99" w:rsidRDefault="00E97E99" w:rsidP="00E97E99">
      <w:pPr>
        <w:pStyle w:val="a8"/>
        <w:ind w:left="840" w:firstLineChars="0" w:firstLine="0"/>
      </w:pPr>
      <w:r>
        <w:rPr>
          <w:rFonts w:hint="eastAsia"/>
        </w:rPr>
        <w:t>以下面代码为例：</w:t>
      </w:r>
    </w:p>
    <w:tbl>
      <w:tblPr>
        <w:tblStyle w:val="ac"/>
        <w:tblW w:w="0" w:type="auto"/>
        <w:tblInd w:w="840" w:type="dxa"/>
        <w:tblLook w:val="04A0" w:firstRow="1" w:lastRow="0" w:firstColumn="1" w:lastColumn="0" w:noHBand="0" w:noVBand="1"/>
      </w:tblPr>
      <w:tblGrid>
        <w:gridCol w:w="7456"/>
      </w:tblGrid>
      <w:tr w:rsidR="00E97E99" w14:paraId="32684EE3" w14:textId="77777777" w:rsidTr="00E97E99">
        <w:tc>
          <w:tcPr>
            <w:tcW w:w="8296" w:type="dxa"/>
          </w:tcPr>
          <w:p w14:paraId="2CF79DAA" w14:textId="565E6007" w:rsidR="00E97E99" w:rsidRPr="00E97E99" w:rsidRDefault="00E97E99" w:rsidP="00E97E99">
            <w:pPr>
              <w:pStyle w:val="HTML0"/>
              <w:shd w:val="clear" w:color="auto" w:fill="111111"/>
              <w:spacing w:before="120" w:after="120"/>
              <w:rPr>
                <w:rFonts w:ascii="Consolas" w:hAnsi="Consolas" w:cs="Consolas"/>
                <w:color w:val="FFFFFF"/>
                <w:sz w:val="23"/>
                <w:szCs w:val="23"/>
              </w:rPr>
            </w:pPr>
            <w:r>
              <w:rPr>
                <w:rStyle w:val="HTML"/>
                <w:rFonts w:ascii="Consolas" w:hAnsi="Consolas" w:cs="Consolas"/>
                <w:color w:val="A6E22E"/>
                <w:shd w:val="clear" w:color="auto" w:fill="111111"/>
              </w:rPr>
              <w:t xml:space="preserve">const p </w:t>
            </w:r>
            <w:r>
              <w:rPr>
                <w:rStyle w:val="token"/>
                <w:rFonts w:ascii="Consolas" w:hAnsi="Consolas" w:cs="Consolas"/>
                <w:color w:val="F92672"/>
                <w:shd w:val="clear" w:color="auto" w:fill="111111"/>
              </w:rPr>
              <w:t>=</w:t>
            </w:r>
            <w:r>
              <w:rPr>
                <w:rStyle w:val="HTML"/>
                <w:rFonts w:ascii="Consolas" w:hAnsi="Consolas" w:cs="Consolas"/>
                <w:color w:val="A6E22E"/>
                <w:shd w:val="clear" w:color="auto" w:fill="111111"/>
              </w:rPr>
              <w:t xml:space="preserve"> Promise</w:t>
            </w:r>
            <w:r>
              <w:rPr>
                <w:rStyle w:val="token"/>
                <w:rFonts w:ascii="Consolas" w:hAnsi="Consolas" w:cs="Consolas"/>
                <w:color w:val="F8F8F2"/>
                <w:shd w:val="clear" w:color="auto" w:fill="111111"/>
              </w:rPr>
              <w:t>.</w:t>
            </w:r>
            <w:r>
              <w:rPr>
                <w:rStyle w:val="token"/>
                <w:rFonts w:ascii="Consolas" w:hAnsi="Consolas" w:cs="Consolas"/>
                <w:color w:val="A6E22E"/>
                <w:shd w:val="clear" w:color="auto" w:fill="111111"/>
              </w:rPr>
              <w:t>race</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p1</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 xml:space="preserve"> p2</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 xml:space="preserve"> p3</w:t>
            </w:r>
            <w:r>
              <w:rPr>
                <w:rStyle w:val="token"/>
                <w:rFonts w:ascii="Consolas" w:hAnsi="Consolas" w:cs="Consolas"/>
                <w:color w:val="F8F8F2"/>
                <w:shd w:val="clear" w:color="auto" w:fill="111111"/>
              </w:rPr>
              <w:t>]);</w:t>
            </w:r>
          </w:p>
        </w:tc>
      </w:tr>
    </w:tbl>
    <w:p w14:paraId="0EDB6B3D" w14:textId="20940963" w:rsidR="00E97E99" w:rsidRDefault="00B85D10" w:rsidP="00B85D10">
      <w:pPr>
        <w:pStyle w:val="a8"/>
        <w:ind w:left="840" w:firstLineChars="0"/>
      </w:pPr>
      <w:r>
        <w:rPr>
          <w:rFonts w:hint="eastAsia"/>
        </w:rPr>
        <w:t>p的状态由最先改变状态的promise的状态决定</w:t>
      </w:r>
    </w:p>
    <w:p w14:paraId="6A38E7FD" w14:textId="3FE9A8F0" w:rsidR="00B85D10" w:rsidRDefault="00B85D10" w:rsidP="00B85D10">
      <w:pPr>
        <w:pStyle w:val="a8"/>
        <w:ind w:left="840" w:firstLineChars="0"/>
      </w:pPr>
      <w:r>
        <w:rPr>
          <w:rFonts w:hint="eastAsia"/>
        </w:rPr>
        <w:t>当某个promise的状态已经确定时，p的状态就会变为这个promise的状态，并将这个promise的</w:t>
      </w:r>
      <w:r w:rsidR="006B0D66">
        <w:rPr>
          <w:rFonts w:hint="eastAsia"/>
        </w:rPr>
        <w:t>错误</w:t>
      </w:r>
      <w:r w:rsidR="00B31AC9">
        <w:rPr>
          <w:rFonts w:hint="eastAsia"/>
        </w:rPr>
        <w:t>或 resolved状态的回调函数的返回值</w:t>
      </w:r>
      <w:r>
        <w:rPr>
          <w:rFonts w:hint="eastAsia"/>
        </w:rPr>
        <w:t>作为参数传递给p的resolve方法</w:t>
      </w:r>
    </w:p>
    <w:p w14:paraId="2350A390" w14:textId="7FCFDD56" w:rsidR="00B85D10" w:rsidRDefault="00B85D10" w:rsidP="00B85D10">
      <w:pPr>
        <w:pStyle w:val="4"/>
      </w:pPr>
      <w:r>
        <w:rPr>
          <w:rFonts w:hint="eastAsia"/>
        </w:rPr>
        <w:t>resolve</w:t>
      </w:r>
      <w:r w:rsidR="00877BC3">
        <w:rPr>
          <w:rFonts w:hint="eastAsia"/>
        </w:rPr>
        <w:t>（）</w:t>
      </w:r>
    </w:p>
    <w:p w14:paraId="7161BAF1" w14:textId="3940B8F4" w:rsidR="00F94049" w:rsidRDefault="00565EAD" w:rsidP="00315AED">
      <w:pPr>
        <w:pStyle w:val="5"/>
        <w:numPr>
          <w:ilvl w:val="0"/>
          <w:numId w:val="143"/>
        </w:numPr>
        <w:ind w:right="210"/>
      </w:pPr>
      <w:r>
        <w:rPr>
          <w:rFonts w:hint="eastAsia"/>
        </w:rPr>
        <w:t>作用</w:t>
      </w:r>
    </w:p>
    <w:p w14:paraId="77E6DBAB" w14:textId="5B4AA96D" w:rsidR="0075007D" w:rsidRDefault="00565EAD" w:rsidP="00565EAD">
      <w:pPr>
        <w:ind w:left="840"/>
      </w:pPr>
      <w:r>
        <w:rPr>
          <w:rFonts w:hint="eastAsia"/>
        </w:rPr>
        <w:t>promise</w:t>
      </w:r>
      <w:r>
        <w:t>.resolve</w:t>
      </w:r>
      <w:r>
        <w:rPr>
          <w:rFonts w:hint="eastAsia"/>
        </w:rPr>
        <w:t>()的作用就是将传入的对象转换为promise</w:t>
      </w:r>
      <w:r w:rsidR="0075007D">
        <w:rPr>
          <w:rFonts w:hint="eastAsia"/>
        </w:rPr>
        <w:t>对象</w:t>
      </w:r>
    </w:p>
    <w:p w14:paraId="6F23CF33" w14:textId="2DEA24CC" w:rsidR="00565EAD" w:rsidRDefault="0075007D" w:rsidP="0075007D">
      <w:pPr>
        <w:pStyle w:val="5"/>
        <w:ind w:right="210"/>
      </w:pPr>
      <w:r>
        <w:rPr>
          <w:rFonts w:hint="eastAsia"/>
        </w:rPr>
        <w:t>原理</w:t>
      </w:r>
    </w:p>
    <w:p w14:paraId="578232B5" w14:textId="07EF5978" w:rsidR="0075007D" w:rsidRPr="0075007D" w:rsidRDefault="0075007D" w:rsidP="0075007D">
      <w:pPr>
        <w:ind w:left="420" w:firstLine="420"/>
      </w:pPr>
      <w:r>
        <w:rPr>
          <w:rFonts w:hint="eastAsia"/>
        </w:rPr>
        <w:t>promise</w:t>
      </w:r>
      <w:r>
        <w:t>.resolve</w:t>
      </w:r>
      <w:r>
        <w:rPr>
          <w:rFonts w:hint="eastAsia"/>
        </w:rPr>
        <w:t>()的原理就是：创建1个直接调用resolve参数方法的promise，并将promise</w:t>
      </w:r>
      <w:r>
        <w:t>.resolve()</w:t>
      </w:r>
      <w:r>
        <w:rPr>
          <w:rFonts w:hint="eastAsia"/>
        </w:rPr>
        <w:t>的参数传入这个新创建的promise的resolve参数方法。</w:t>
      </w:r>
    </w:p>
    <w:tbl>
      <w:tblPr>
        <w:tblStyle w:val="ac"/>
        <w:tblW w:w="0" w:type="auto"/>
        <w:tblInd w:w="421" w:type="dxa"/>
        <w:tblLook w:val="04A0" w:firstRow="1" w:lastRow="0" w:firstColumn="1" w:lastColumn="0" w:noHBand="0" w:noVBand="1"/>
      </w:tblPr>
      <w:tblGrid>
        <w:gridCol w:w="7875"/>
      </w:tblGrid>
      <w:tr w:rsidR="00565EAD" w14:paraId="1F0FAC34" w14:textId="77777777" w:rsidTr="0075007D">
        <w:tc>
          <w:tcPr>
            <w:tcW w:w="7875" w:type="dxa"/>
          </w:tcPr>
          <w:p w14:paraId="78E9B7EE" w14:textId="77777777" w:rsidR="00565EAD" w:rsidRDefault="00565EAD" w:rsidP="00565EAD">
            <w:pPr>
              <w:pStyle w:val="HTML0"/>
              <w:shd w:val="clear" w:color="auto" w:fill="111111"/>
              <w:spacing w:before="120" w:after="120"/>
              <w:rPr>
                <w:rStyle w:val="token"/>
                <w:rFonts w:ascii="Consolas" w:hAnsi="Consolas" w:cs="Consolas"/>
                <w:color w:val="75715E"/>
                <w:shd w:val="clear" w:color="auto" w:fill="111111"/>
              </w:rPr>
            </w:pPr>
            <w:r>
              <w:rPr>
                <w:rStyle w:val="HTML"/>
                <w:rFonts w:ascii="Consolas" w:hAnsi="Consolas" w:cs="Consolas"/>
                <w:color w:val="A6E22E"/>
                <w:shd w:val="clear" w:color="auto" w:fill="111111"/>
              </w:rPr>
              <w:t>Promise</w:t>
            </w:r>
            <w:r>
              <w:rPr>
                <w:rStyle w:val="token"/>
                <w:rFonts w:ascii="Consolas" w:hAnsi="Consolas" w:cs="Consolas"/>
                <w:color w:val="F8F8F2"/>
                <w:shd w:val="clear" w:color="auto" w:fill="111111"/>
              </w:rPr>
              <w:t>.</w:t>
            </w:r>
            <w:r>
              <w:rPr>
                <w:rStyle w:val="token"/>
                <w:rFonts w:ascii="Consolas" w:hAnsi="Consolas" w:cs="Consolas"/>
                <w:color w:val="A6E22E"/>
                <w:shd w:val="clear" w:color="auto" w:fill="111111"/>
              </w:rPr>
              <w:t>resolve</w:t>
            </w:r>
            <w:r>
              <w:rPr>
                <w:rStyle w:val="token"/>
                <w:rFonts w:ascii="Consolas" w:hAnsi="Consolas" w:cs="Consolas"/>
                <w:color w:val="F8F8F2"/>
                <w:shd w:val="clear" w:color="auto" w:fill="111111"/>
              </w:rPr>
              <w:t>(</w:t>
            </w:r>
            <w:r>
              <w:rPr>
                <w:rStyle w:val="token"/>
                <w:rFonts w:ascii="Consolas" w:hAnsi="Consolas" w:cs="Consolas"/>
                <w:color w:val="A6E22E"/>
                <w:shd w:val="clear" w:color="auto" w:fill="111111"/>
              </w:rPr>
              <w:t>'foo'</w:t>
            </w:r>
            <w:r>
              <w:rPr>
                <w:rStyle w:val="token"/>
                <w:rFonts w:ascii="Consolas" w:hAnsi="Consolas" w:cs="Consolas"/>
                <w:color w:val="F8F8F2"/>
                <w:shd w:val="clear" w:color="auto" w:fill="111111"/>
              </w:rPr>
              <w:t>)</w:t>
            </w:r>
          </w:p>
          <w:p w14:paraId="39421867" w14:textId="77777777" w:rsidR="00565EAD" w:rsidRDefault="00565EAD" w:rsidP="00565EAD">
            <w:pPr>
              <w:pStyle w:val="HTML0"/>
              <w:shd w:val="clear" w:color="auto" w:fill="111111"/>
              <w:spacing w:before="120" w:after="120"/>
              <w:rPr>
                <w:rStyle w:val="token"/>
                <w:rFonts w:ascii="Consolas" w:hAnsi="Consolas" w:cs="Consolas"/>
                <w:color w:val="75715E"/>
                <w:shd w:val="clear" w:color="auto" w:fill="111111"/>
              </w:rPr>
            </w:pPr>
            <w:r>
              <w:rPr>
                <w:rStyle w:val="token"/>
                <w:rFonts w:ascii="Consolas" w:hAnsi="Consolas" w:cs="Consolas"/>
                <w:color w:val="75715E"/>
                <w:shd w:val="clear" w:color="auto" w:fill="111111"/>
              </w:rPr>
              <w:t xml:space="preserve">// </w:t>
            </w:r>
            <w:r>
              <w:rPr>
                <w:rStyle w:val="token"/>
                <w:rFonts w:ascii="Consolas" w:hAnsi="Consolas" w:cs="Consolas"/>
                <w:color w:val="75715E"/>
                <w:shd w:val="clear" w:color="auto" w:fill="111111"/>
              </w:rPr>
              <w:t>等价于</w:t>
            </w:r>
          </w:p>
          <w:p w14:paraId="06D4716A" w14:textId="4DBF2A72" w:rsidR="00565EAD" w:rsidRPr="00565EAD" w:rsidRDefault="00565EAD" w:rsidP="00565EAD">
            <w:pPr>
              <w:pStyle w:val="HTML0"/>
              <w:shd w:val="clear" w:color="auto" w:fill="111111"/>
              <w:spacing w:before="120" w:after="120"/>
              <w:rPr>
                <w:rFonts w:ascii="Consolas" w:hAnsi="Consolas" w:cs="Consolas"/>
                <w:color w:val="FFFFFF"/>
                <w:sz w:val="23"/>
                <w:szCs w:val="23"/>
              </w:rPr>
            </w:pPr>
            <w:r>
              <w:rPr>
                <w:rStyle w:val="token"/>
                <w:rFonts w:ascii="Consolas" w:hAnsi="Consolas" w:cs="Consolas"/>
                <w:color w:val="66D9EF"/>
                <w:shd w:val="clear" w:color="auto" w:fill="111111"/>
              </w:rPr>
              <w:t>new</w:t>
            </w:r>
            <w:r>
              <w:rPr>
                <w:rStyle w:val="HTML"/>
                <w:rFonts w:ascii="Consolas" w:hAnsi="Consolas" w:cs="Consolas"/>
                <w:color w:val="A6E22E"/>
                <w:shd w:val="clear" w:color="auto" w:fill="111111"/>
              </w:rPr>
              <w:t xml:space="preserve"> </w:t>
            </w:r>
            <w:r>
              <w:rPr>
                <w:rStyle w:val="token"/>
                <w:rFonts w:ascii="Consolas" w:hAnsi="Consolas" w:cs="Consolas"/>
                <w:color w:val="A6E22E"/>
                <w:shd w:val="clear" w:color="auto" w:fill="111111"/>
              </w:rPr>
              <w:t>Promise</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 xml:space="preserve">resolve </w:t>
            </w:r>
            <w:r>
              <w:rPr>
                <w:rStyle w:val="token"/>
                <w:rFonts w:ascii="Consolas" w:hAnsi="Consolas" w:cs="Consolas"/>
                <w:color w:val="F92672"/>
                <w:shd w:val="clear" w:color="auto" w:fill="111111"/>
              </w:rPr>
              <w:t>=&gt;</w:t>
            </w:r>
            <w:r>
              <w:rPr>
                <w:rStyle w:val="HTML"/>
                <w:rFonts w:ascii="Consolas" w:hAnsi="Consolas" w:cs="Consolas"/>
                <w:color w:val="A6E22E"/>
                <w:shd w:val="clear" w:color="auto" w:fill="111111"/>
              </w:rPr>
              <w:t xml:space="preserve"> </w:t>
            </w:r>
            <w:r>
              <w:rPr>
                <w:rStyle w:val="token"/>
                <w:rFonts w:ascii="Consolas" w:hAnsi="Consolas" w:cs="Consolas"/>
                <w:color w:val="A6E22E"/>
                <w:shd w:val="clear" w:color="auto" w:fill="111111"/>
              </w:rPr>
              <w:t>resolve</w:t>
            </w:r>
            <w:r>
              <w:rPr>
                <w:rStyle w:val="token"/>
                <w:rFonts w:ascii="Consolas" w:hAnsi="Consolas" w:cs="Consolas"/>
                <w:color w:val="F8F8F2"/>
                <w:shd w:val="clear" w:color="auto" w:fill="111111"/>
              </w:rPr>
              <w:t>(</w:t>
            </w:r>
            <w:r>
              <w:rPr>
                <w:rStyle w:val="token"/>
                <w:rFonts w:ascii="Consolas" w:hAnsi="Consolas" w:cs="Consolas"/>
                <w:color w:val="A6E22E"/>
                <w:shd w:val="clear" w:color="auto" w:fill="111111"/>
              </w:rPr>
              <w:t>'foo'</w:t>
            </w:r>
            <w:r>
              <w:rPr>
                <w:rStyle w:val="token"/>
                <w:rFonts w:ascii="Consolas" w:hAnsi="Consolas" w:cs="Consolas"/>
                <w:color w:val="F8F8F2"/>
                <w:shd w:val="clear" w:color="auto" w:fill="111111"/>
              </w:rPr>
              <w:t>))</w:t>
            </w:r>
          </w:p>
        </w:tc>
      </w:tr>
    </w:tbl>
    <w:p w14:paraId="04F185CE" w14:textId="49116E51" w:rsidR="00565EAD" w:rsidRDefault="00565EAD" w:rsidP="00565EAD">
      <w:pPr>
        <w:pStyle w:val="5"/>
        <w:ind w:right="210"/>
      </w:pPr>
      <w:r>
        <w:rPr>
          <w:rFonts w:hint="eastAsia"/>
        </w:rPr>
        <w:t>resolve</w:t>
      </w:r>
      <w:r w:rsidR="00F84ED1">
        <w:t>()</w:t>
      </w:r>
      <w:r>
        <w:rPr>
          <w:rFonts w:hint="eastAsia"/>
        </w:rPr>
        <w:t>的参数</w:t>
      </w:r>
    </w:p>
    <w:p w14:paraId="0B8F4BFD" w14:textId="3CC1FE48" w:rsidR="00565EAD" w:rsidRDefault="00565EAD" w:rsidP="0075007D">
      <w:pPr>
        <w:ind w:left="420" w:firstLine="420"/>
      </w:pPr>
      <w:r>
        <w:rPr>
          <w:rFonts w:hint="eastAsia"/>
        </w:rPr>
        <w:t>resolve</w:t>
      </w:r>
      <w:r w:rsidR="00F84ED1">
        <w:t>()</w:t>
      </w:r>
      <w:r>
        <w:rPr>
          <w:rFonts w:hint="eastAsia"/>
        </w:rPr>
        <w:t>的参数分为以下4种情况：</w:t>
      </w:r>
    </w:p>
    <w:p w14:paraId="23D6257C" w14:textId="7AF34618" w:rsidR="0075007D" w:rsidRDefault="0075007D" w:rsidP="00315AED">
      <w:pPr>
        <w:pStyle w:val="a8"/>
        <w:numPr>
          <w:ilvl w:val="1"/>
          <w:numId w:val="142"/>
        </w:numPr>
        <w:ind w:firstLineChars="0"/>
      </w:pPr>
      <w:r>
        <w:rPr>
          <w:rFonts w:hint="eastAsia"/>
        </w:rPr>
        <w:t>promise对象</w:t>
      </w:r>
    </w:p>
    <w:p w14:paraId="3034F8DF" w14:textId="3CACAA20" w:rsidR="0075007D" w:rsidRDefault="0075007D" w:rsidP="00315AED">
      <w:pPr>
        <w:pStyle w:val="a8"/>
        <w:numPr>
          <w:ilvl w:val="1"/>
          <w:numId w:val="142"/>
        </w:numPr>
        <w:ind w:firstLineChars="0"/>
      </w:pPr>
      <w:r>
        <w:rPr>
          <w:rFonts w:hint="eastAsia"/>
        </w:rPr>
        <w:t>thenable对象</w:t>
      </w:r>
    </w:p>
    <w:p w14:paraId="61D4F6E2" w14:textId="19586C97" w:rsidR="0075007D" w:rsidRDefault="0075007D" w:rsidP="00315AED">
      <w:pPr>
        <w:pStyle w:val="a8"/>
        <w:numPr>
          <w:ilvl w:val="1"/>
          <w:numId w:val="142"/>
        </w:numPr>
        <w:ind w:firstLineChars="0"/>
      </w:pPr>
      <w:r>
        <w:rPr>
          <w:rFonts w:hint="eastAsia"/>
        </w:rPr>
        <w:t>其他</w:t>
      </w:r>
    </w:p>
    <w:p w14:paraId="704A8E3B" w14:textId="6798D73C" w:rsidR="0075007D" w:rsidRDefault="0075007D" w:rsidP="00315AED">
      <w:pPr>
        <w:pStyle w:val="a8"/>
        <w:numPr>
          <w:ilvl w:val="1"/>
          <w:numId w:val="142"/>
        </w:numPr>
        <w:ind w:firstLineChars="0"/>
      </w:pPr>
      <w:r>
        <w:rPr>
          <w:rFonts w:hint="eastAsia"/>
        </w:rPr>
        <w:t>没有参数</w:t>
      </w:r>
    </w:p>
    <w:p w14:paraId="6D85FB07" w14:textId="7CE3DAAA" w:rsidR="0075007D" w:rsidRDefault="0075007D" w:rsidP="0075007D">
      <w:pPr>
        <w:pStyle w:val="a8"/>
        <w:ind w:left="840" w:firstLineChars="0" w:firstLine="0"/>
      </w:pPr>
      <w:r>
        <w:rPr>
          <w:rFonts w:hint="eastAsia"/>
        </w:rPr>
        <w:t>传入这4种参数时的作用，参见</w:t>
      </w:r>
      <w:hyperlink w:anchor="resolve参数方法的参数" w:history="1">
        <w:r w:rsidRPr="0075007D">
          <w:rPr>
            <w:rStyle w:val="a6"/>
          </w:rPr>
          <w:t>resolve参数方法的参数</w:t>
        </w:r>
      </w:hyperlink>
    </w:p>
    <w:p w14:paraId="765BAAF4" w14:textId="5DD51C4E" w:rsidR="00F84ED1" w:rsidRDefault="006333F4" w:rsidP="00C46B56">
      <w:pPr>
        <w:pStyle w:val="4"/>
      </w:pPr>
      <w:r>
        <w:rPr>
          <w:rFonts w:hint="eastAsia"/>
        </w:rPr>
        <w:t>reject</w:t>
      </w:r>
      <w:r w:rsidR="00F84ED1">
        <w:t>()</w:t>
      </w:r>
    </w:p>
    <w:p w14:paraId="72E2DBD7" w14:textId="2241B382" w:rsidR="00F84ED1" w:rsidRDefault="00F84ED1" w:rsidP="00F84ED1">
      <w:pPr>
        <w:ind w:left="420" w:firstLine="420"/>
      </w:pPr>
      <w:r>
        <w:rPr>
          <w:rFonts w:hint="eastAsia"/>
        </w:rPr>
        <w:t>reject（）的作用是创建1个直接</w:t>
      </w:r>
      <w:r w:rsidR="00F16A87">
        <w:rPr>
          <w:rFonts w:hint="eastAsia"/>
        </w:rPr>
        <w:t>调用</w:t>
      </w:r>
      <w:r>
        <w:rPr>
          <w:rFonts w:hint="eastAsia"/>
        </w:rPr>
        <w:t>其reject参数方法的promise对象，并将promise</w:t>
      </w:r>
      <w:r>
        <w:t>.reject()</w:t>
      </w:r>
      <w:r>
        <w:rPr>
          <w:rFonts w:hint="eastAsia"/>
        </w:rPr>
        <w:t>的参数原封不动的传给该promise的rejected状态的回调函数</w:t>
      </w:r>
      <w:r w:rsidR="00F16A87">
        <w:rPr>
          <w:rFonts w:hint="eastAsia"/>
        </w:rPr>
        <w:t>（这点与resolve（）不同，不会判断传入参数的类型）</w:t>
      </w:r>
    </w:p>
    <w:tbl>
      <w:tblPr>
        <w:tblStyle w:val="ac"/>
        <w:tblW w:w="0" w:type="auto"/>
        <w:tblInd w:w="420" w:type="dxa"/>
        <w:tblLook w:val="04A0" w:firstRow="1" w:lastRow="0" w:firstColumn="1" w:lastColumn="0" w:noHBand="0" w:noVBand="1"/>
      </w:tblPr>
      <w:tblGrid>
        <w:gridCol w:w="7876"/>
      </w:tblGrid>
      <w:tr w:rsidR="00F16A87" w14:paraId="563E29C1" w14:textId="77777777" w:rsidTr="00F16A87">
        <w:tc>
          <w:tcPr>
            <w:tcW w:w="8296" w:type="dxa"/>
          </w:tcPr>
          <w:p w14:paraId="4859B9EF" w14:textId="77777777" w:rsidR="00F16A87" w:rsidRDefault="00F16A87" w:rsidP="00F16A87">
            <w:pPr>
              <w:pStyle w:val="HTML0"/>
              <w:shd w:val="clear" w:color="auto" w:fill="111111"/>
              <w:spacing w:before="120" w:after="120"/>
              <w:rPr>
                <w:rStyle w:val="HTML"/>
                <w:rFonts w:ascii="Consolas" w:hAnsi="Consolas" w:cs="Consolas"/>
                <w:color w:val="A6E22E"/>
                <w:shd w:val="clear" w:color="auto" w:fill="111111"/>
              </w:rPr>
            </w:pPr>
            <w:r>
              <w:rPr>
                <w:rStyle w:val="HTML"/>
                <w:rFonts w:ascii="Consolas" w:hAnsi="Consolas" w:cs="Consolas"/>
                <w:color w:val="A6E22E"/>
                <w:shd w:val="clear" w:color="auto" w:fill="111111"/>
              </w:rPr>
              <w:t xml:space="preserve">const thenable </w:t>
            </w:r>
            <w:r>
              <w:rPr>
                <w:rStyle w:val="token"/>
                <w:rFonts w:ascii="Consolas" w:hAnsi="Consolas" w:cs="Consolas"/>
                <w:color w:val="F92672"/>
                <w:shd w:val="clear" w:color="auto" w:fill="111111"/>
              </w:rPr>
              <w:t>=</w:t>
            </w:r>
            <w:r>
              <w:rPr>
                <w:rStyle w:val="HTML"/>
                <w:rFonts w:ascii="Consolas" w:hAnsi="Consolas" w:cs="Consolas"/>
                <w:color w:val="A6E22E"/>
                <w:shd w:val="clear" w:color="auto" w:fill="111111"/>
              </w:rPr>
              <w:t xml:space="preserve"> </w:t>
            </w:r>
            <w:r>
              <w:rPr>
                <w:rStyle w:val="token"/>
                <w:rFonts w:ascii="Consolas" w:hAnsi="Consolas" w:cs="Consolas"/>
                <w:color w:val="F8F8F2"/>
                <w:shd w:val="clear" w:color="auto" w:fill="111111"/>
              </w:rPr>
              <w:t>{</w:t>
            </w:r>
          </w:p>
          <w:p w14:paraId="353EE429" w14:textId="77777777" w:rsidR="00F16A87" w:rsidRDefault="00F16A87" w:rsidP="00F16A87">
            <w:pPr>
              <w:pStyle w:val="HTML0"/>
              <w:shd w:val="clear" w:color="auto" w:fill="111111"/>
              <w:spacing w:before="120" w:after="120"/>
              <w:rPr>
                <w:rStyle w:val="HTML"/>
                <w:rFonts w:ascii="Consolas" w:hAnsi="Consolas" w:cs="Consolas"/>
                <w:color w:val="A6E22E"/>
                <w:shd w:val="clear" w:color="auto" w:fill="111111"/>
              </w:rPr>
            </w:pPr>
            <w:r>
              <w:rPr>
                <w:rStyle w:val="HTML"/>
                <w:rFonts w:ascii="Consolas" w:hAnsi="Consolas" w:cs="Consolas"/>
                <w:color w:val="A6E22E"/>
                <w:shd w:val="clear" w:color="auto" w:fill="111111"/>
              </w:rPr>
              <w:lastRenderedPageBreak/>
              <w:t xml:space="preserve">  </w:t>
            </w:r>
            <w:r>
              <w:rPr>
                <w:rStyle w:val="token"/>
                <w:rFonts w:ascii="Consolas" w:hAnsi="Consolas" w:cs="Consolas"/>
                <w:color w:val="A6E22E"/>
                <w:shd w:val="clear" w:color="auto" w:fill="111111"/>
              </w:rPr>
              <w:t>then</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resolve</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 xml:space="preserve"> reject</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 xml:space="preserve"> </w:t>
            </w:r>
            <w:r>
              <w:rPr>
                <w:rStyle w:val="token"/>
                <w:rFonts w:ascii="Consolas" w:hAnsi="Consolas" w:cs="Consolas"/>
                <w:color w:val="F8F8F2"/>
                <w:shd w:val="clear" w:color="auto" w:fill="111111"/>
              </w:rPr>
              <w:t>{</w:t>
            </w:r>
          </w:p>
          <w:p w14:paraId="48C3C6AB" w14:textId="77777777" w:rsidR="00F16A87" w:rsidRDefault="00F16A87" w:rsidP="00F16A87">
            <w:pPr>
              <w:pStyle w:val="HTML0"/>
              <w:shd w:val="clear" w:color="auto" w:fill="111111"/>
              <w:spacing w:before="120" w:after="120"/>
              <w:rPr>
                <w:rStyle w:val="HTML"/>
                <w:rFonts w:ascii="Consolas" w:hAnsi="Consolas" w:cs="Consolas"/>
                <w:color w:val="A6E22E"/>
                <w:shd w:val="clear" w:color="auto" w:fill="111111"/>
              </w:rPr>
            </w:pPr>
            <w:r>
              <w:rPr>
                <w:rStyle w:val="HTML"/>
                <w:rFonts w:ascii="Consolas" w:hAnsi="Consolas" w:cs="Consolas"/>
                <w:color w:val="A6E22E"/>
                <w:shd w:val="clear" w:color="auto" w:fill="111111"/>
              </w:rPr>
              <w:t xml:space="preserve">    </w:t>
            </w:r>
            <w:r>
              <w:rPr>
                <w:rStyle w:val="token"/>
                <w:rFonts w:ascii="Consolas" w:hAnsi="Consolas" w:cs="Consolas"/>
                <w:color w:val="A6E22E"/>
                <w:shd w:val="clear" w:color="auto" w:fill="111111"/>
              </w:rPr>
              <w:t>reject</w:t>
            </w:r>
            <w:r>
              <w:rPr>
                <w:rStyle w:val="token"/>
                <w:rFonts w:ascii="Consolas" w:hAnsi="Consolas" w:cs="Consolas"/>
                <w:color w:val="F8F8F2"/>
                <w:shd w:val="clear" w:color="auto" w:fill="111111"/>
              </w:rPr>
              <w:t>(</w:t>
            </w:r>
            <w:r>
              <w:rPr>
                <w:rStyle w:val="token"/>
                <w:rFonts w:ascii="Consolas" w:hAnsi="Consolas" w:cs="Consolas"/>
                <w:color w:val="A6E22E"/>
                <w:shd w:val="clear" w:color="auto" w:fill="111111"/>
              </w:rPr>
              <w:t>'</w:t>
            </w:r>
            <w:r>
              <w:rPr>
                <w:rStyle w:val="token"/>
                <w:rFonts w:ascii="Consolas" w:hAnsi="Consolas" w:cs="Consolas"/>
                <w:color w:val="A6E22E"/>
                <w:shd w:val="clear" w:color="auto" w:fill="111111"/>
              </w:rPr>
              <w:t>出错了</w:t>
            </w:r>
            <w:r>
              <w:rPr>
                <w:rStyle w:val="token"/>
                <w:rFonts w:ascii="Consolas" w:hAnsi="Consolas" w:cs="Consolas"/>
                <w:color w:val="A6E22E"/>
                <w:shd w:val="clear" w:color="auto" w:fill="111111"/>
              </w:rPr>
              <w:t>'</w:t>
            </w:r>
            <w:r>
              <w:rPr>
                <w:rStyle w:val="token"/>
                <w:rFonts w:ascii="Consolas" w:hAnsi="Consolas" w:cs="Consolas"/>
                <w:color w:val="F8F8F2"/>
                <w:shd w:val="clear" w:color="auto" w:fill="111111"/>
              </w:rPr>
              <w:t>);</w:t>
            </w:r>
          </w:p>
          <w:p w14:paraId="19A97CCB" w14:textId="77777777" w:rsidR="00F16A87" w:rsidRDefault="00F16A87" w:rsidP="00F16A87">
            <w:pPr>
              <w:pStyle w:val="HTML0"/>
              <w:shd w:val="clear" w:color="auto" w:fill="111111"/>
              <w:spacing w:before="120" w:after="120"/>
              <w:rPr>
                <w:rStyle w:val="HTML"/>
                <w:rFonts w:ascii="Consolas" w:hAnsi="Consolas" w:cs="Consolas"/>
                <w:color w:val="A6E22E"/>
                <w:shd w:val="clear" w:color="auto" w:fill="111111"/>
              </w:rPr>
            </w:pPr>
            <w:r>
              <w:rPr>
                <w:rStyle w:val="HTML"/>
                <w:rFonts w:ascii="Consolas" w:hAnsi="Consolas" w:cs="Consolas"/>
                <w:color w:val="A6E22E"/>
                <w:shd w:val="clear" w:color="auto" w:fill="111111"/>
              </w:rPr>
              <w:t xml:space="preserve">  </w:t>
            </w:r>
            <w:r>
              <w:rPr>
                <w:rStyle w:val="token"/>
                <w:rFonts w:ascii="Consolas" w:hAnsi="Consolas" w:cs="Consolas"/>
                <w:color w:val="F8F8F2"/>
                <w:shd w:val="clear" w:color="auto" w:fill="111111"/>
              </w:rPr>
              <w:t>}</w:t>
            </w:r>
          </w:p>
          <w:p w14:paraId="16253617" w14:textId="77777777" w:rsidR="00F16A87" w:rsidRDefault="00F16A87" w:rsidP="00F16A87">
            <w:pPr>
              <w:pStyle w:val="HTML0"/>
              <w:shd w:val="clear" w:color="auto" w:fill="111111"/>
              <w:spacing w:before="120" w:after="120"/>
              <w:rPr>
                <w:rStyle w:val="HTML"/>
                <w:rFonts w:ascii="Consolas" w:hAnsi="Consolas" w:cs="Consolas"/>
                <w:color w:val="A6E22E"/>
                <w:shd w:val="clear" w:color="auto" w:fill="111111"/>
              </w:rPr>
            </w:pPr>
            <w:r>
              <w:rPr>
                <w:rStyle w:val="token"/>
                <w:rFonts w:ascii="Consolas" w:hAnsi="Consolas" w:cs="Consolas"/>
                <w:color w:val="F8F8F2"/>
                <w:shd w:val="clear" w:color="auto" w:fill="111111"/>
              </w:rPr>
              <w:t>};</w:t>
            </w:r>
          </w:p>
          <w:p w14:paraId="2C98C8A1" w14:textId="77777777" w:rsidR="00F16A87" w:rsidRDefault="00F16A87" w:rsidP="00F16A87">
            <w:pPr>
              <w:pStyle w:val="HTML0"/>
              <w:shd w:val="clear" w:color="auto" w:fill="111111"/>
              <w:spacing w:before="120" w:after="120"/>
              <w:rPr>
                <w:rStyle w:val="HTML"/>
                <w:rFonts w:ascii="Consolas" w:hAnsi="Consolas" w:cs="Consolas"/>
                <w:color w:val="A6E22E"/>
                <w:shd w:val="clear" w:color="auto" w:fill="111111"/>
              </w:rPr>
            </w:pPr>
          </w:p>
          <w:p w14:paraId="7C558BC5" w14:textId="77777777" w:rsidR="00F16A87" w:rsidRDefault="00F16A87" w:rsidP="00F16A87">
            <w:pPr>
              <w:pStyle w:val="HTML0"/>
              <w:shd w:val="clear" w:color="auto" w:fill="111111"/>
              <w:spacing w:before="120" w:after="120"/>
              <w:rPr>
                <w:rStyle w:val="HTML"/>
                <w:rFonts w:ascii="Consolas" w:hAnsi="Consolas" w:cs="Consolas"/>
                <w:color w:val="A6E22E"/>
                <w:shd w:val="clear" w:color="auto" w:fill="111111"/>
              </w:rPr>
            </w:pPr>
            <w:r>
              <w:rPr>
                <w:rStyle w:val="HTML"/>
                <w:rFonts w:ascii="Consolas" w:hAnsi="Consolas" w:cs="Consolas"/>
                <w:color w:val="A6E22E"/>
                <w:shd w:val="clear" w:color="auto" w:fill="111111"/>
              </w:rPr>
              <w:t>Promise</w:t>
            </w:r>
            <w:r>
              <w:rPr>
                <w:rStyle w:val="token"/>
                <w:rFonts w:ascii="Consolas" w:hAnsi="Consolas" w:cs="Consolas"/>
                <w:color w:val="F8F8F2"/>
                <w:shd w:val="clear" w:color="auto" w:fill="111111"/>
              </w:rPr>
              <w:t>.</w:t>
            </w:r>
            <w:r>
              <w:rPr>
                <w:rStyle w:val="token"/>
                <w:rFonts w:ascii="Consolas" w:hAnsi="Consolas" w:cs="Consolas"/>
                <w:color w:val="A6E22E"/>
                <w:shd w:val="clear" w:color="auto" w:fill="111111"/>
              </w:rPr>
              <w:t>reject</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thenable</w:t>
            </w:r>
            <w:r>
              <w:rPr>
                <w:rStyle w:val="token"/>
                <w:rFonts w:ascii="Consolas" w:hAnsi="Consolas" w:cs="Consolas"/>
                <w:color w:val="F8F8F2"/>
                <w:shd w:val="clear" w:color="auto" w:fill="111111"/>
              </w:rPr>
              <w:t>)</w:t>
            </w:r>
          </w:p>
          <w:p w14:paraId="78E0091D" w14:textId="77777777" w:rsidR="00F16A87" w:rsidRDefault="00F16A87" w:rsidP="00F16A87">
            <w:pPr>
              <w:pStyle w:val="HTML0"/>
              <w:shd w:val="clear" w:color="auto" w:fill="111111"/>
              <w:spacing w:before="120" w:after="120"/>
              <w:rPr>
                <w:rStyle w:val="HTML"/>
                <w:rFonts w:ascii="Consolas" w:hAnsi="Consolas" w:cs="Consolas"/>
                <w:color w:val="A6E22E"/>
                <w:shd w:val="clear" w:color="auto" w:fill="111111"/>
              </w:rPr>
            </w:pPr>
            <w:r>
              <w:rPr>
                <w:rStyle w:val="token"/>
                <w:rFonts w:ascii="Consolas" w:hAnsi="Consolas" w:cs="Consolas"/>
                <w:color w:val="F8F8F2"/>
                <w:shd w:val="clear" w:color="auto" w:fill="111111"/>
              </w:rPr>
              <w:t>.</w:t>
            </w:r>
            <w:r>
              <w:rPr>
                <w:rStyle w:val="token"/>
                <w:rFonts w:ascii="Consolas" w:hAnsi="Consolas" w:cs="Consolas"/>
                <w:color w:val="66D9EF"/>
                <w:shd w:val="clear" w:color="auto" w:fill="111111"/>
              </w:rPr>
              <w:t>catch</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 xml:space="preserve">e </w:t>
            </w:r>
            <w:r>
              <w:rPr>
                <w:rStyle w:val="token"/>
                <w:rFonts w:ascii="Consolas" w:hAnsi="Consolas" w:cs="Consolas"/>
                <w:color w:val="F92672"/>
                <w:shd w:val="clear" w:color="auto" w:fill="111111"/>
              </w:rPr>
              <w:t>=&gt;</w:t>
            </w:r>
            <w:r>
              <w:rPr>
                <w:rStyle w:val="HTML"/>
                <w:rFonts w:ascii="Consolas" w:hAnsi="Consolas" w:cs="Consolas"/>
                <w:color w:val="A6E22E"/>
                <w:shd w:val="clear" w:color="auto" w:fill="111111"/>
              </w:rPr>
              <w:t xml:space="preserve"> </w:t>
            </w:r>
            <w:r>
              <w:rPr>
                <w:rStyle w:val="token"/>
                <w:rFonts w:ascii="Consolas" w:hAnsi="Consolas" w:cs="Consolas"/>
                <w:color w:val="F8F8F2"/>
                <w:shd w:val="clear" w:color="auto" w:fill="111111"/>
              </w:rPr>
              <w:t>{</w:t>
            </w:r>
          </w:p>
          <w:p w14:paraId="45CA83D0" w14:textId="77777777" w:rsidR="00F16A87" w:rsidRDefault="00F16A87" w:rsidP="00F16A87">
            <w:pPr>
              <w:pStyle w:val="HTML0"/>
              <w:shd w:val="clear" w:color="auto" w:fill="111111"/>
              <w:spacing w:before="120" w:after="120"/>
              <w:rPr>
                <w:rStyle w:val="HTML"/>
                <w:rFonts w:ascii="Consolas" w:hAnsi="Consolas" w:cs="Consolas"/>
                <w:color w:val="A6E22E"/>
                <w:shd w:val="clear" w:color="auto" w:fill="111111"/>
              </w:rPr>
            </w:pPr>
            <w:r>
              <w:rPr>
                <w:rStyle w:val="HTML"/>
                <w:rFonts w:ascii="Consolas" w:hAnsi="Consolas" w:cs="Consolas"/>
                <w:color w:val="A6E22E"/>
                <w:shd w:val="clear" w:color="auto" w:fill="111111"/>
              </w:rPr>
              <w:t xml:space="preserve">  console</w:t>
            </w:r>
            <w:r>
              <w:rPr>
                <w:rStyle w:val="token"/>
                <w:rFonts w:ascii="Consolas" w:hAnsi="Consolas" w:cs="Consolas"/>
                <w:color w:val="F8F8F2"/>
                <w:shd w:val="clear" w:color="auto" w:fill="111111"/>
              </w:rPr>
              <w:t>.</w:t>
            </w:r>
            <w:r>
              <w:rPr>
                <w:rStyle w:val="token"/>
                <w:rFonts w:ascii="Consolas" w:hAnsi="Consolas" w:cs="Consolas"/>
                <w:color w:val="A6E22E"/>
                <w:shd w:val="clear" w:color="auto" w:fill="111111"/>
              </w:rPr>
              <w:t>log</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 xml:space="preserve">e </w:t>
            </w:r>
            <w:r>
              <w:rPr>
                <w:rStyle w:val="token"/>
                <w:rFonts w:ascii="Consolas" w:hAnsi="Consolas" w:cs="Consolas"/>
                <w:color w:val="F92672"/>
                <w:shd w:val="clear" w:color="auto" w:fill="111111"/>
              </w:rPr>
              <w:t>===</w:t>
            </w:r>
            <w:r>
              <w:rPr>
                <w:rStyle w:val="HTML"/>
                <w:rFonts w:ascii="Consolas" w:hAnsi="Consolas" w:cs="Consolas"/>
                <w:color w:val="A6E22E"/>
                <w:shd w:val="clear" w:color="auto" w:fill="111111"/>
              </w:rPr>
              <w:t xml:space="preserve"> thenable</w:t>
            </w:r>
            <w:r>
              <w:rPr>
                <w:rStyle w:val="token"/>
                <w:rFonts w:ascii="Consolas" w:hAnsi="Consolas" w:cs="Consolas"/>
                <w:color w:val="F8F8F2"/>
                <w:shd w:val="clear" w:color="auto" w:fill="111111"/>
              </w:rPr>
              <w:t>)</w:t>
            </w:r>
          </w:p>
          <w:p w14:paraId="052F9A28" w14:textId="77777777" w:rsidR="00F16A87" w:rsidRDefault="00F16A87" w:rsidP="00F16A87">
            <w:pPr>
              <w:pStyle w:val="HTML0"/>
              <w:shd w:val="clear" w:color="auto" w:fill="111111"/>
              <w:spacing w:before="120" w:after="120"/>
              <w:rPr>
                <w:rStyle w:val="token"/>
                <w:rFonts w:ascii="Consolas" w:hAnsi="Consolas" w:cs="Consolas"/>
                <w:color w:val="75715E"/>
                <w:shd w:val="clear" w:color="auto" w:fill="111111"/>
              </w:rPr>
            </w:pPr>
            <w:r>
              <w:rPr>
                <w:rStyle w:val="token"/>
                <w:rFonts w:ascii="Consolas" w:hAnsi="Consolas" w:cs="Consolas"/>
                <w:color w:val="F8F8F2"/>
                <w:shd w:val="clear" w:color="auto" w:fill="111111"/>
              </w:rPr>
              <w:t>})</w:t>
            </w:r>
          </w:p>
          <w:p w14:paraId="42EE97B1" w14:textId="5646FC06" w:rsidR="00F16A87" w:rsidRPr="00F16A87" w:rsidRDefault="00F16A87" w:rsidP="00F16A87">
            <w:pPr>
              <w:pStyle w:val="HTML0"/>
              <w:shd w:val="clear" w:color="auto" w:fill="111111"/>
              <w:spacing w:before="120" w:after="120"/>
              <w:rPr>
                <w:rFonts w:ascii="Consolas" w:hAnsi="Consolas" w:cs="Consolas"/>
                <w:color w:val="FFFFFF"/>
                <w:sz w:val="23"/>
                <w:szCs w:val="23"/>
              </w:rPr>
            </w:pPr>
            <w:r>
              <w:rPr>
                <w:rStyle w:val="token"/>
                <w:rFonts w:ascii="Consolas" w:hAnsi="Consolas" w:cs="Consolas"/>
                <w:color w:val="75715E"/>
                <w:shd w:val="clear" w:color="auto" w:fill="111111"/>
              </w:rPr>
              <w:t>// true</w:t>
            </w:r>
          </w:p>
        </w:tc>
      </w:tr>
    </w:tbl>
    <w:p w14:paraId="4D903C38" w14:textId="30AC064F" w:rsidR="00F16A87" w:rsidRDefault="00C52FFC" w:rsidP="00F84ED1">
      <w:pPr>
        <w:ind w:left="420" w:firstLine="420"/>
      </w:pPr>
      <w:r>
        <w:rPr>
          <w:rFonts w:hint="eastAsia"/>
        </w:rPr>
        <w:lastRenderedPageBreak/>
        <w:t>上例中，传入的是thenable对象，该对象被原封不动的传给了rejected状态的回调函数。</w:t>
      </w:r>
    </w:p>
    <w:p w14:paraId="085C229D" w14:textId="77777777" w:rsidR="00F84ED1" w:rsidRPr="00F84ED1" w:rsidRDefault="00F84ED1" w:rsidP="00F84ED1">
      <w:pPr>
        <w:ind w:left="420" w:firstLine="420"/>
      </w:pPr>
    </w:p>
    <w:p w14:paraId="434EE1A0" w14:textId="1E839F08" w:rsidR="007C0A20" w:rsidRDefault="009433F9" w:rsidP="00A87B8D">
      <w:pPr>
        <w:pStyle w:val="3"/>
      </w:pPr>
      <w:r>
        <w:rPr>
          <w:rFonts w:hint="eastAsia"/>
        </w:rPr>
        <w:t>async、await</w:t>
      </w:r>
    </w:p>
    <w:p w14:paraId="3E8A05AD" w14:textId="63CE4E1E" w:rsidR="009433F9" w:rsidRDefault="009A32BB" w:rsidP="00315AED">
      <w:pPr>
        <w:pStyle w:val="4"/>
        <w:numPr>
          <w:ilvl w:val="0"/>
          <w:numId w:val="149"/>
        </w:numPr>
      </w:pPr>
      <w:r>
        <w:rPr>
          <w:rFonts w:hint="eastAsia"/>
        </w:rPr>
        <w:t>基本用法</w:t>
      </w:r>
    </w:p>
    <w:p w14:paraId="7F71088A" w14:textId="77777777" w:rsidR="009A32BB" w:rsidRDefault="009A32BB" w:rsidP="00315AED">
      <w:pPr>
        <w:pStyle w:val="a8"/>
        <w:numPr>
          <w:ilvl w:val="0"/>
          <w:numId w:val="142"/>
        </w:numPr>
        <w:ind w:firstLineChars="0"/>
      </w:pPr>
      <w:r>
        <w:rPr>
          <w:rFonts w:hint="eastAsia"/>
        </w:rPr>
        <w:t>当某个函数中使用了promise执行异步操作，并且想把该函数内的操作变为同步的，可以使用async修饰这个函数，并且在async函数中使用await等待promise的异步操作执行完成。</w:t>
      </w:r>
    </w:p>
    <w:p w14:paraId="7C97B913" w14:textId="00BF100F" w:rsidR="009A32BB" w:rsidRDefault="009A32BB" w:rsidP="00315AED">
      <w:pPr>
        <w:pStyle w:val="a8"/>
        <w:numPr>
          <w:ilvl w:val="0"/>
          <w:numId w:val="142"/>
        </w:numPr>
        <w:ind w:firstLineChars="0"/>
      </w:pPr>
      <w:r>
        <w:rPr>
          <w:rFonts w:hint="eastAsia"/>
        </w:rPr>
        <w:t>await</w:t>
      </w:r>
      <w:r w:rsidR="00515B2F">
        <w:rPr>
          <w:rFonts w:hint="eastAsia"/>
        </w:rPr>
        <w:t>修饰的promise的返回值就是该promise执行</w:t>
      </w:r>
      <w:r>
        <w:rPr>
          <w:rFonts w:hint="eastAsia"/>
        </w:rPr>
        <w:t>resolve</w:t>
      </w:r>
      <w:r w:rsidR="00515B2F">
        <w:rPr>
          <w:rFonts w:hint="eastAsia"/>
        </w:rPr>
        <w:t>时</w:t>
      </w:r>
      <w:r>
        <w:rPr>
          <w:rFonts w:hint="eastAsia"/>
        </w:rPr>
        <w:t>的参数</w:t>
      </w:r>
    </w:p>
    <w:p w14:paraId="57F5FAAC" w14:textId="3C3A1F4B" w:rsidR="00D81421" w:rsidRDefault="00D81421" w:rsidP="00315AED">
      <w:pPr>
        <w:pStyle w:val="a8"/>
        <w:numPr>
          <w:ilvl w:val="0"/>
          <w:numId w:val="142"/>
        </w:numPr>
        <w:ind w:firstLineChars="0"/>
      </w:pPr>
      <w:r>
        <w:rPr>
          <w:rFonts w:hint="eastAsia"/>
        </w:rPr>
        <w:t>await只能用在async函数中</w:t>
      </w:r>
    </w:p>
    <w:p w14:paraId="2D3C1226" w14:textId="77777777" w:rsidR="007D51CF" w:rsidRDefault="00D81421" w:rsidP="00315AED">
      <w:pPr>
        <w:pStyle w:val="a8"/>
        <w:numPr>
          <w:ilvl w:val="0"/>
          <w:numId w:val="142"/>
        </w:numPr>
        <w:ind w:firstLineChars="0"/>
      </w:pPr>
      <w:r>
        <w:rPr>
          <w:rFonts w:hint="eastAsia"/>
        </w:rPr>
        <w:t>async方法返回的是promise对象，</w:t>
      </w:r>
      <w:r w:rsidR="00405252">
        <w:rPr>
          <w:rFonts w:hint="eastAsia"/>
        </w:rPr>
        <w:t>并且是立即返回的，不需要等待函数内的异步执行结束；</w:t>
      </w:r>
      <w:r>
        <w:rPr>
          <w:rFonts w:hint="eastAsia"/>
        </w:rPr>
        <w:t>该promise</w:t>
      </w:r>
      <w:r w:rsidR="00D32959">
        <w:rPr>
          <w:rFonts w:hint="eastAsia"/>
        </w:rPr>
        <w:t>是一个空的promise（这点与</w:t>
      </w:r>
      <w:hyperlink w:anchor="resolve（）" w:history="1">
        <w:r w:rsidR="00D32959" w:rsidRPr="00D32959">
          <w:rPr>
            <w:rStyle w:val="a6"/>
          </w:rPr>
          <w:t>resolve（）</w:t>
        </w:r>
      </w:hyperlink>
      <w:r w:rsidR="00D32959">
        <w:rPr>
          <w:rFonts w:hint="eastAsia"/>
        </w:rPr>
        <w:t>不同），</w:t>
      </w:r>
    </w:p>
    <w:p w14:paraId="1CCF48C7" w14:textId="4FB83BB9" w:rsidR="00D81421" w:rsidRDefault="00D32959" w:rsidP="00315AED">
      <w:pPr>
        <w:pStyle w:val="a8"/>
        <w:numPr>
          <w:ilvl w:val="1"/>
          <w:numId w:val="142"/>
        </w:numPr>
        <w:ind w:firstLineChars="0"/>
      </w:pPr>
      <w:r>
        <w:rPr>
          <w:rFonts w:hint="eastAsia"/>
        </w:rPr>
        <w:t>当函数内可以执行到的</w:t>
      </w:r>
      <w:r w:rsidR="0093419E">
        <w:rPr>
          <w:rFonts w:hint="eastAsia"/>
        </w:rPr>
        <w:t>语句</w:t>
      </w:r>
      <w:r w:rsidR="007D51CF">
        <w:rPr>
          <w:rFonts w:hint="eastAsia"/>
        </w:rPr>
        <w:t>（包括promise）</w:t>
      </w:r>
      <w:r>
        <w:rPr>
          <w:rFonts w:hint="eastAsia"/>
        </w:rPr>
        <w:t>全部执行成功后，</w:t>
      </w:r>
      <w:r w:rsidR="007D51CF">
        <w:rPr>
          <w:rFonts w:hint="eastAsia"/>
        </w:rPr>
        <w:t>返回的promise的状态变为resolved状态，并</w:t>
      </w:r>
      <w:r>
        <w:rPr>
          <w:rFonts w:hint="eastAsia"/>
        </w:rPr>
        <w:t>将</w:t>
      </w:r>
      <w:r w:rsidR="007D51CF">
        <w:rPr>
          <w:rFonts w:hint="eastAsia"/>
        </w:rPr>
        <w:t>该函数的返回值作为参数调用该promise的resolve参数方法。</w:t>
      </w:r>
    </w:p>
    <w:p w14:paraId="1FF16541" w14:textId="789E83E0" w:rsidR="003C198E" w:rsidRDefault="003C198E" w:rsidP="00315AED">
      <w:pPr>
        <w:pStyle w:val="a8"/>
        <w:numPr>
          <w:ilvl w:val="1"/>
          <w:numId w:val="142"/>
        </w:numPr>
        <w:ind w:firstLineChars="0"/>
      </w:pPr>
      <w:r>
        <w:rPr>
          <w:rFonts w:hint="eastAsia"/>
        </w:rPr>
        <w:t>当函数内任何语句执行出错后，则该函数内的语句立即终止执行，后面的语句不会被执行，并将返回的promise变为rejected状态，并将错误作为参数调用返回的promise的reject参数方法</w:t>
      </w:r>
    </w:p>
    <w:p w14:paraId="5845B870" w14:textId="5BDDBCE4" w:rsidR="00D81421" w:rsidRPr="009A32BB" w:rsidRDefault="001B57FB" w:rsidP="00315AED">
      <w:pPr>
        <w:pStyle w:val="a8"/>
        <w:numPr>
          <w:ilvl w:val="0"/>
          <w:numId w:val="142"/>
        </w:numPr>
        <w:ind w:firstLineChars="0"/>
      </w:pPr>
      <w:r>
        <w:rPr>
          <w:rFonts w:hint="eastAsia"/>
        </w:rPr>
        <w:t>async函数只能将函数内部变为同步的，但函数内与函数外还是异步的</w:t>
      </w:r>
    </w:p>
    <w:p w14:paraId="3AB2A818" w14:textId="77777777" w:rsidR="008700CD" w:rsidRPr="008700CD" w:rsidRDefault="008700CD" w:rsidP="008700CD"/>
    <w:p w14:paraId="35BE1666" w14:textId="5AAFFB28" w:rsidR="00791B94" w:rsidRDefault="0087757F" w:rsidP="0087757F">
      <w:pPr>
        <w:pStyle w:val="3"/>
      </w:pPr>
      <w:r>
        <w:lastRenderedPageBreak/>
        <w:t>I</w:t>
      </w:r>
      <w:r>
        <w:rPr>
          <w:rFonts w:hint="eastAsia"/>
        </w:rPr>
        <w:t>terator和for</w:t>
      </w:r>
      <w:r>
        <w:t>…</w:t>
      </w:r>
      <w:r>
        <w:rPr>
          <w:rFonts w:hint="eastAsia"/>
        </w:rPr>
        <w:t>of</w:t>
      </w:r>
    </w:p>
    <w:p w14:paraId="6171A51A" w14:textId="2FFC13A6" w:rsidR="00C508F5" w:rsidRDefault="0087757F" w:rsidP="00C508F5">
      <w:pPr>
        <w:pStyle w:val="4"/>
        <w:numPr>
          <w:ilvl w:val="0"/>
          <w:numId w:val="56"/>
        </w:numPr>
      </w:pPr>
      <w:bookmarkStart w:id="15" w:name="_Iterator"/>
      <w:bookmarkEnd w:id="15"/>
      <w:r>
        <w:t>I</w:t>
      </w:r>
      <w:r>
        <w:rPr>
          <w:rFonts w:hint="eastAsia"/>
        </w:rPr>
        <w:t>terator</w:t>
      </w:r>
    </w:p>
    <w:p w14:paraId="748A857E" w14:textId="05D72F52" w:rsidR="00C508F5" w:rsidRDefault="00C508F5" w:rsidP="00C508F5">
      <w:pPr>
        <w:pStyle w:val="2"/>
      </w:pPr>
      <w:r>
        <w:rPr>
          <w:rFonts w:hint="eastAsia"/>
        </w:rPr>
        <w:t>W</w:t>
      </w:r>
      <w:r>
        <w:t>EB</w:t>
      </w:r>
    </w:p>
    <w:p w14:paraId="5F987C88" w14:textId="3FC20FF3" w:rsidR="004634A8" w:rsidRDefault="004634A8" w:rsidP="00E66BED">
      <w:pPr>
        <w:pStyle w:val="3"/>
        <w:numPr>
          <w:ilvl w:val="0"/>
          <w:numId w:val="72"/>
        </w:numPr>
      </w:pPr>
      <w:bookmarkStart w:id="16" w:name="_工程路径"/>
      <w:bookmarkEnd w:id="16"/>
      <w:r>
        <w:rPr>
          <w:rFonts w:hint="eastAsia"/>
        </w:rPr>
        <w:t>工程路径</w:t>
      </w:r>
    </w:p>
    <w:p w14:paraId="12EAA0A4" w14:textId="1DB87F6C" w:rsidR="004634A8" w:rsidRDefault="004634A8" w:rsidP="00315AED">
      <w:pPr>
        <w:pStyle w:val="4"/>
        <w:numPr>
          <w:ilvl w:val="0"/>
          <w:numId w:val="91"/>
        </w:numPr>
      </w:pPr>
      <w:r>
        <w:rPr>
          <w:rFonts w:hint="eastAsia"/>
        </w:rPr>
        <w:t>WebStorm</w:t>
      </w:r>
    </w:p>
    <w:p w14:paraId="49FD21BC" w14:textId="6EBB5B4D" w:rsidR="004634A8" w:rsidRDefault="004634A8" w:rsidP="004634A8">
      <w:pPr>
        <w:ind w:left="420"/>
      </w:pPr>
      <w:r>
        <w:rPr>
          <w:rFonts w:hint="eastAsia"/>
        </w:rPr>
        <w:t>在软件右上角如图所示位置可以设置当前工程的配置</w:t>
      </w:r>
    </w:p>
    <w:p w14:paraId="53A69D7F" w14:textId="24AA9A4D" w:rsidR="004634A8" w:rsidRDefault="004634A8" w:rsidP="004634A8">
      <w:pPr>
        <w:ind w:left="420"/>
      </w:pPr>
      <w:r>
        <w:rPr>
          <w:noProof/>
        </w:rPr>
        <w:drawing>
          <wp:inline distT="0" distB="0" distL="0" distR="0" wp14:anchorId="1D53F734" wp14:editId="393F4BA6">
            <wp:extent cx="2743200" cy="1828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1828800"/>
                    </a:xfrm>
                    <a:prstGeom prst="rect">
                      <a:avLst/>
                    </a:prstGeom>
                  </pic:spPr>
                </pic:pic>
              </a:graphicData>
            </a:graphic>
          </wp:inline>
        </w:drawing>
      </w:r>
    </w:p>
    <w:p w14:paraId="3FEE433B" w14:textId="6D7FB121" w:rsidR="004634A8" w:rsidRDefault="004634A8" w:rsidP="004634A8">
      <w:pPr>
        <w:ind w:left="420"/>
      </w:pPr>
      <w:r>
        <w:rPr>
          <w:rFonts w:hint="eastAsia"/>
        </w:rPr>
        <w:t>在配置页面下图所示位置可以设置当前工程路径</w:t>
      </w:r>
    </w:p>
    <w:p w14:paraId="56BB38BF" w14:textId="40CF2712" w:rsidR="004634A8" w:rsidRDefault="004634A8" w:rsidP="004634A8">
      <w:pPr>
        <w:ind w:left="420"/>
      </w:pPr>
      <w:r>
        <w:rPr>
          <w:noProof/>
        </w:rPr>
        <w:drawing>
          <wp:inline distT="0" distB="0" distL="0" distR="0" wp14:anchorId="31255EB3" wp14:editId="1163E830">
            <wp:extent cx="5274310" cy="33229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22955"/>
                    </a:xfrm>
                    <a:prstGeom prst="rect">
                      <a:avLst/>
                    </a:prstGeom>
                  </pic:spPr>
                </pic:pic>
              </a:graphicData>
            </a:graphic>
          </wp:inline>
        </w:drawing>
      </w:r>
    </w:p>
    <w:p w14:paraId="661AA8C4" w14:textId="14CC0BE8" w:rsidR="004634A8" w:rsidRPr="004634A8" w:rsidRDefault="004634A8" w:rsidP="004634A8">
      <w:pPr>
        <w:ind w:left="420"/>
      </w:pPr>
      <w:r>
        <w:rPr>
          <w:rFonts w:hint="eastAsia"/>
        </w:rPr>
        <w:t>该路径是项目的根路径，代码中所有涉及到的</w:t>
      </w:r>
      <w:r w:rsidRPr="004634A8">
        <w:rPr>
          <w:rFonts w:hint="eastAsia"/>
          <w:color w:val="FF0000"/>
        </w:rPr>
        <w:t>相对路径都是相对工程路径来说的</w:t>
      </w:r>
    </w:p>
    <w:p w14:paraId="2B3F12E4" w14:textId="52F01668" w:rsidR="00C508F5" w:rsidRDefault="001149BD" w:rsidP="00E66BED">
      <w:pPr>
        <w:pStyle w:val="3"/>
        <w:numPr>
          <w:ilvl w:val="0"/>
          <w:numId w:val="72"/>
        </w:numPr>
      </w:pPr>
      <w:r>
        <w:rPr>
          <w:rFonts w:hint="eastAsia"/>
        </w:rPr>
        <w:lastRenderedPageBreak/>
        <w:t>模块</w:t>
      </w:r>
    </w:p>
    <w:p w14:paraId="258001C8" w14:textId="28A56066" w:rsidR="00A454ED" w:rsidRDefault="00A454ED" w:rsidP="00D64A8A">
      <w:pPr>
        <w:pStyle w:val="4"/>
        <w:numPr>
          <w:ilvl w:val="0"/>
          <w:numId w:val="74"/>
        </w:numPr>
      </w:pPr>
      <w:r>
        <w:rPr>
          <w:rFonts w:hint="eastAsia"/>
        </w:rPr>
        <w:t>介绍</w:t>
      </w:r>
    </w:p>
    <w:p w14:paraId="6B6FE79E" w14:textId="582535F6" w:rsidR="00A454ED" w:rsidRDefault="00A454ED" w:rsidP="00A454ED">
      <w:pPr>
        <w:pStyle w:val="a8"/>
        <w:numPr>
          <w:ilvl w:val="0"/>
          <w:numId w:val="70"/>
        </w:numPr>
        <w:ind w:firstLineChars="0"/>
      </w:pPr>
      <w:r>
        <w:rPr>
          <w:rFonts w:hint="eastAsia"/>
        </w:rPr>
        <w:t>模块分为核心模块</w:t>
      </w:r>
      <w:r w:rsidR="00E0600C">
        <w:rPr>
          <w:rFonts w:hint="eastAsia"/>
        </w:rPr>
        <w:t>、第三方模块</w:t>
      </w:r>
      <w:r>
        <w:rPr>
          <w:rFonts w:hint="eastAsia"/>
        </w:rPr>
        <w:t>和自定义模块</w:t>
      </w:r>
    </w:p>
    <w:p w14:paraId="080064D8" w14:textId="75BB701D" w:rsidR="00A454ED" w:rsidRDefault="00A454ED" w:rsidP="00A454ED">
      <w:pPr>
        <w:pStyle w:val="a8"/>
        <w:numPr>
          <w:ilvl w:val="0"/>
          <w:numId w:val="70"/>
        </w:numPr>
        <w:ind w:firstLineChars="0"/>
      </w:pPr>
      <w:r>
        <w:rPr>
          <w:rFonts w:hint="eastAsia"/>
        </w:rPr>
        <w:t>将公共的功能抽离成1个单独的js文件作为1个模块；默认情况下模块中的方法和属性无法直接被外部访问，需要在模块内使用exports暴露属性和方法</w:t>
      </w:r>
    </w:p>
    <w:p w14:paraId="32C910AE" w14:textId="65114790" w:rsidR="00A454ED" w:rsidRDefault="00A454ED" w:rsidP="00A454ED">
      <w:pPr>
        <w:pStyle w:val="a8"/>
        <w:ind w:left="840" w:firstLineChars="0" w:firstLine="0"/>
      </w:pPr>
      <w:r>
        <w:rPr>
          <w:rFonts w:hint="eastAsia"/>
        </w:rPr>
        <w:t>在需要使用该模块的文件中，使用require引入这个模块。</w:t>
      </w:r>
    </w:p>
    <w:p w14:paraId="62F34AE8" w14:textId="09997106" w:rsidR="001E1A3E" w:rsidRDefault="001E1A3E" w:rsidP="00315AED">
      <w:pPr>
        <w:pStyle w:val="5"/>
        <w:numPr>
          <w:ilvl w:val="0"/>
          <w:numId w:val="75"/>
        </w:numPr>
        <w:ind w:right="210"/>
      </w:pPr>
      <w:r>
        <w:rPr>
          <w:rFonts w:hint="eastAsia"/>
        </w:rPr>
        <w:t>require</w:t>
      </w:r>
    </w:p>
    <w:p w14:paraId="5E91A4DB" w14:textId="599640F2" w:rsidR="001E1A3E" w:rsidRDefault="00883936" w:rsidP="00315AED">
      <w:pPr>
        <w:pStyle w:val="6"/>
        <w:numPr>
          <w:ilvl w:val="0"/>
          <w:numId w:val="77"/>
        </w:numPr>
      </w:pPr>
      <w:r>
        <w:rPr>
          <w:rFonts w:hint="eastAsia"/>
        </w:rPr>
        <w:t>nodejs中使用require引入模块</w:t>
      </w:r>
    </w:p>
    <w:tbl>
      <w:tblPr>
        <w:tblStyle w:val="ac"/>
        <w:tblW w:w="0" w:type="auto"/>
        <w:tblInd w:w="846" w:type="dxa"/>
        <w:tblLook w:val="04A0" w:firstRow="1" w:lastRow="0" w:firstColumn="1" w:lastColumn="0" w:noHBand="0" w:noVBand="1"/>
      </w:tblPr>
      <w:tblGrid>
        <w:gridCol w:w="7450"/>
      </w:tblGrid>
      <w:tr w:rsidR="00883936" w14:paraId="41A0BCE8" w14:textId="77777777" w:rsidTr="00883936">
        <w:tc>
          <w:tcPr>
            <w:tcW w:w="7450" w:type="dxa"/>
          </w:tcPr>
          <w:p w14:paraId="65427574" w14:textId="28276134" w:rsidR="00883936" w:rsidRPr="00883936" w:rsidRDefault="00883936" w:rsidP="00883936">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url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'模块'</w:t>
            </w:r>
            <w:r>
              <w:rPr>
                <w:rFonts w:hint="eastAsia"/>
                <w:color w:val="000000"/>
                <w:sz w:val="23"/>
                <w:szCs w:val="23"/>
              </w:rPr>
              <w:t>);</w:t>
            </w:r>
          </w:p>
        </w:tc>
      </w:tr>
    </w:tbl>
    <w:p w14:paraId="74467713" w14:textId="4EA5A340" w:rsidR="00883936" w:rsidRDefault="00883936" w:rsidP="00CF48AF">
      <w:pPr>
        <w:pStyle w:val="6"/>
      </w:pPr>
      <w:r>
        <w:rPr>
          <w:rFonts w:hint="eastAsia"/>
        </w:rPr>
        <w:t>对于require的参数：</w:t>
      </w:r>
    </w:p>
    <w:p w14:paraId="4374A6F7" w14:textId="36DE1FED" w:rsidR="00883936" w:rsidRDefault="00883936" w:rsidP="00315AED">
      <w:pPr>
        <w:pStyle w:val="a8"/>
        <w:numPr>
          <w:ilvl w:val="0"/>
          <w:numId w:val="76"/>
        </w:numPr>
        <w:ind w:firstLineChars="0"/>
      </w:pPr>
      <w:r>
        <w:rPr>
          <w:rFonts w:hint="eastAsia"/>
        </w:rPr>
        <w:t>可以省略</w:t>
      </w:r>
      <w:r w:rsidR="00A17C47">
        <w:rPr>
          <w:rFonts w:hint="eastAsia"/>
        </w:rPr>
        <w:t>“.</w:t>
      </w:r>
      <w:r w:rsidR="00A17C47">
        <w:t>js</w:t>
      </w:r>
      <w:r w:rsidR="00A17C47">
        <w:rPr>
          <w:rFonts w:hint="eastAsia"/>
        </w:rPr>
        <w:t>”后缀</w:t>
      </w:r>
    </w:p>
    <w:tbl>
      <w:tblPr>
        <w:tblStyle w:val="ac"/>
        <w:tblW w:w="0" w:type="auto"/>
        <w:tblInd w:w="846" w:type="dxa"/>
        <w:tblLook w:val="04A0" w:firstRow="1" w:lastRow="0" w:firstColumn="1" w:lastColumn="0" w:noHBand="0" w:noVBand="1"/>
      </w:tblPr>
      <w:tblGrid>
        <w:gridCol w:w="7450"/>
      </w:tblGrid>
      <w:tr w:rsidR="00A17C47" w14:paraId="2EB624A3" w14:textId="77777777" w:rsidTr="00CF48AF">
        <w:tc>
          <w:tcPr>
            <w:tcW w:w="7450" w:type="dxa"/>
          </w:tcPr>
          <w:p w14:paraId="30790B60" w14:textId="56EF50AD" w:rsidR="00A17C47" w:rsidRPr="00A17C47" w:rsidRDefault="00A17C47" w:rsidP="00A17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A17C47">
              <w:rPr>
                <w:rFonts w:ascii="宋体" w:hAnsi="宋体" w:cs="宋体" w:hint="eastAsia"/>
                <w:b/>
                <w:bCs/>
                <w:color w:val="000080"/>
                <w:sz w:val="23"/>
                <w:szCs w:val="23"/>
              </w:rPr>
              <w:t xml:space="preserve">var </w:t>
            </w:r>
            <w:r w:rsidRPr="00A17C47">
              <w:rPr>
                <w:rFonts w:ascii="宋体" w:hAnsi="宋体" w:cs="宋体" w:hint="eastAsia"/>
                <w:color w:val="458383"/>
                <w:sz w:val="23"/>
                <w:szCs w:val="23"/>
              </w:rPr>
              <w:t xml:space="preserve">tools </w:t>
            </w:r>
            <w:r w:rsidRPr="00A17C47">
              <w:rPr>
                <w:rFonts w:ascii="宋体" w:hAnsi="宋体" w:cs="宋体" w:hint="eastAsia"/>
                <w:color w:val="000000"/>
                <w:sz w:val="23"/>
                <w:szCs w:val="23"/>
              </w:rPr>
              <w:t xml:space="preserve">= </w:t>
            </w:r>
            <w:r w:rsidRPr="00A17C47">
              <w:rPr>
                <w:rFonts w:ascii="宋体" w:hAnsi="宋体" w:cs="宋体" w:hint="eastAsia"/>
                <w:i/>
                <w:iCs/>
                <w:color w:val="000000"/>
                <w:sz w:val="23"/>
                <w:szCs w:val="23"/>
              </w:rPr>
              <w:t>require</w:t>
            </w:r>
            <w:r w:rsidRPr="00A17C47">
              <w:rPr>
                <w:rFonts w:ascii="宋体" w:hAnsi="宋体" w:cs="宋体" w:hint="eastAsia"/>
                <w:color w:val="000000"/>
                <w:sz w:val="23"/>
                <w:szCs w:val="23"/>
              </w:rPr>
              <w:t>(</w:t>
            </w:r>
            <w:r w:rsidRPr="00A17C47">
              <w:rPr>
                <w:rFonts w:ascii="宋体" w:hAnsi="宋体" w:cs="宋体" w:hint="eastAsia"/>
                <w:b/>
                <w:bCs/>
                <w:color w:val="008000"/>
                <w:sz w:val="23"/>
                <w:szCs w:val="23"/>
              </w:rPr>
              <w:t>'./tools.js'</w:t>
            </w:r>
            <w:r w:rsidRPr="00A17C47">
              <w:rPr>
                <w:rFonts w:ascii="宋体" w:hAnsi="宋体" w:cs="宋体" w:hint="eastAsia"/>
                <w:color w:val="000000"/>
                <w:sz w:val="23"/>
                <w:szCs w:val="23"/>
              </w:rPr>
              <w:t>);</w:t>
            </w:r>
            <w:r w:rsidRPr="00A17C47">
              <w:rPr>
                <w:rFonts w:ascii="宋体" w:hAnsi="宋体" w:cs="宋体" w:hint="eastAsia"/>
                <w:color w:val="000000"/>
                <w:sz w:val="23"/>
                <w:szCs w:val="23"/>
              </w:rPr>
              <w:br/>
            </w:r>
            <w:r w:rsidRPr="00A17C47">
              <w:rPr>
                <w:rFonts w:ascii="宋体" w:hAnsi="宋体" w:cs="宋体" w:hint="eastAsia"/>
                <w:i/>
                <w:iCs/>
                <w:color w:val="808080"/>
                <w:sz w:val="23"/>
                <w:szCs w:val="23"/>
              </w:rPr>
              <w:t>//等效于</w:t>
            </w:r>
            <w:r w:rsidRPr="00A17C47">
              <w:rPr>
                <w:rFonts w:ascii="宋体" w:hAnsi="宋体" w:cs="宋体" w:hint="eastAsia"/>
                <w:i/>
                <w:iCs/>
                <w:color w:val="808080"/>
                <w:sz w:val="23"/>
                <w:szCs w:val="23"/>
              </w:rPr>
              <w:br/>
            </w:r>
            <w:r w:rsidRPr="00A17C47">
              <w:rPr>
                <w:rFonts w:ascii="宋体" w:hAnsi="宋体" w:cs="宋体" w:hint="eastAsia"/>
                <w:b/>
                <w:bCs/>
                <w:color w:val="000080"/>
                <w:sz w:val="23"/>
                <w:szCs w:val="23"/>
              </w:rPr>
              <w:t xml:space="preserve">var </w:t>
            </w:r>
            <w:r w:rsidRPr="00A17C47">
              <w:rPr>
                <w:rFonts w:ascii="宋体" w:hAnsi="宋体" w:cs="宋体" w:hint="eastAsia"/>
                <w:color w:val="458383"/>
                <w:sz w:val="23"/>
                <w:szCs w:val="23"/>
              </w:rPr>
              <w:t xml:space="preserve">tools </w:t>
            </w:r>
            <w:r w:rsidRPr="00A17C47">
              <w:rPr>
                <w:rFonts w:ascii="宋体" w:hAnsi="宋体" w:cs="宋体" w:hint="eastAsia"/>
                <w:color w:val="000000"/>
                <w:sz w:val="23"/>
                <w:szCs w:val="23"/>
              </w:rPr>
              <w:t xml:space="preserve">= </w:t>
            </w:r>
            <w:r w:rsidRPr="00A17C47">
              <w:rPr>
                <w:rFonts w:ascii="宋体" w:hAnsi="宋体" w:cs="宋体" w:hint="eastAsia"/>
                <w:i/>
                <w:iCs/>
                <w:color w:val="000000"/>
                <w:sz w:val="23"/>
                <w:szCs w:val="23"/>
              </w:rPr>
              <w:t>require</w:t>
            </w:r>
            <w:r w:rsidRPr="00A17C47">
              <w:rPr>
                <w:rFonts w:ascii="宋体" w:hAnsi="宋体" w:cs="宋体" w:hint="eastAsia"/>
                <w:color w:val="000000"/>
                <w:sz w:val="23"/>
                <w:szCs w:val="23"/>
              </w:rPr>
              <w:t>(</w:t>
            </w:r>
            <w:r w:rsidRPr="00A17C47">
              <w:rPr>
                <w:rFonts w:ascii="宋体" w:hAnsi="宋体" w:cs="宋体" w:hint="eastAsia"/>
                <w:b/>
                <w:bCs/>
                <w:color w:val="008000"/>
                <w:sz w:val="23"/>
                <w:szCs w:val="23"/>
              </w:rPr>
              <w:t>'./tools'</w:t>
            </w:r>
            <w:r w:rsidRPr="00A17C47">
              <w:rPr>
                <w:rFonts w:ascii="宋体" w:hAnsi="宋体" w:cs="宋体" w:hint="eastAsia"/>
                <w:color w:val="000000"/>
                <w:sz w:val="23"/>
                <w:szCs w:val="23"/>
              </w:rPr>
              <w:t>);</w:t>
            </w:r>
          </w:p>
        </w:tc>
      </w:tr>
    </w:tbl>
    <w:p w14:paraId="027B9A0C" w14:textId="23F66792" w:rsidR="00A17C47" w:rsidRDefault="00CA6255" w:rsidP="00315AED">
      <w:pPr>
        <w:pStyle w:val="a8"/>
        <w:numPr>
          <w:ilvl w:val="0"/>
          <w:numId w:val="76"/>
        </w:numPr>
        <w:ind w:firstLineChars="0"/>
      </w:pPr>
      <w:r>
        <w:rPr>
          <w:rFonts w:hint="eastAsia"/>
        </w:rPr>
        <w:t>对于核心模块，无需</w:t>
      </w:r>
      <w:r w:rsidR="008D1D69">
        <w:rPr>
          <w:rFonts w:hint="eastAsia"/>
        </w:rPr>
        <w:t>使用路径，直接引入模块名即可</w:t>
      </w:r>
    </w:p>
    <w:tbl>
      <w:tblPr>
        <w:tblStyle w:val="ac"/>
        <w:tblW w:w="0" w:type="auto"/>
        <w:tblInd w:w="846" w:type="dxa"/>
        <w:tblLook w:val="04A0" w:firstRow="1" w:lastRow="0" w:firstColumn="1" w:lastColumn="0" w:noHBand="0" w:noVBand="1"/>
      </w:tblPr>
      <w:tblGrid>
        <w:gridCol w:w="7450"/>
      </w:tblGrid>
      <w:tr w:rsidR="008D1D69" w14:paraId="37B65602" w14:textId="77777777" w:rsidTr="00CF48AF">
        <w:tc>
          <w:tcPr>
            <w:tcW w:w="7450" w:type="dxa"/>
          </w:tcPr>
          <w:p w14:paraId="61E8B6B6" w14:textId="3663417A" w:rsidR="008D1D69" w:rsidRPr="008D1D69" w:rsidRDefault="008D1D69" w:rsidP="008D1D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8D1D69">
              <w:rPr>
                <w:rFonts w:ascii="宋体" w:hAnsi="宋体" w:cs="宋体" w:hint="eastAsia"/>
                <w:b/>
                <w:bCs/>
                <w:color w:val="000080"/>
                <w:sz w:val="23"/>
                <w:szCs w:val="23"/>
              </w:rPr>
              <w:t xml:space="preserve">var </w:t>
            </w:r>
            <w:r w:rsidRPr="008D1D69">
              <w:rPr>
                <w:rFonts w:ascii="宋体" w:hAnsi="宋体" w:cs="宋体" w:hint="eastAsia"/>
                <w:b/>
                <w:bCs/>
                <w:color w:val="660E7A"/>
                <w:sz w:val="23"/>
                <w:szCs w:val="23"/>
              </w:rPr>
              <w:t xml:space="preserve">url </w:t>
            </w:r>
            <w:r w:rsidRPr="008D1D69">
              <w:rPr>
                <w:rFonts w:ascii="宋体" w:hAnsi="宋体" w:cs="宋体" w:hint="eastAsia"/>
                <w:color w:val="000000"/>
                <w:sz w:val="23"/>
                <w:szCs w:val="23"/>
              </w:rPr>
              <w:t xml:space="preserve">= </w:t>
            </w:r>
            <w:r w:rsidRPr="008D1D69">
              <w:rPr>
                <w:rFonts w:ascii="宋体" w:hAnsi="宋体" w:cs="宋体" w:hint="eastAsia"/>
                <w:i/>
                <w:iCs/>
                <w:color w:val="000000"/>
                <w:sz w:val="23"/>
                <w:szCs w:val="23"/>
              </w:rPr>
              <w:t>require</w:t>
            </w:r>
            <w:r w:rsidRPr="008D1D69">
              <w:rPr>
                <w:rFonts w:ascii="宋体" w:hAnsi="宋体" w:cs="宋体" w:hint="eastAsia"/>
                <w:color w:val="000000"/>
                <w:sz w:val="23"/>
                <w:szCs w:val="23"/>
              </w:rPr>
              <w:t>(</w:t>
            </w:r>
            <w:r w:rsidRPr="008D1D69">
              <w:rPr>
                <w:rFonts w:ascii="宋体" w:hAnsi="宋体" w:cs="宋体" w:hint="eastAsia"/>
                <w:b/>
                <w:bCs/>
                <w:color w:val="008000"/>
                <w:sz w:val="23"/>
                <w:szCs w:val="23"/>
              </w:rPr>
              <w:t>'url'</w:t>
            </w:r>
            <w:r w:rsidRPr="008D1D69">
              <w:rPr>
                <w:rFonts w:ascii="宋体" w:hAnsi="宋体" w:cs="宋体" w:hint="eastAsia"/>
                <w:color w:val="000000"/>
                <w:sz w:val="23"/>
                <w:szCs w:val="23"/>
              </w:rPr>
              <w:t>);</w:t>
            </w:r>
          </w:p>
        </w:tc>
      </w:tr>
    </w:tbl>
    <w:p w14:paraId="3EF015FE" w14:textId="77503F02" w:rsidR="008D1D69" w:rsidRDefault="008D1D69" w:rsidP="00315AED">
      <w:pPr>
        <w:pStyle w:val="a8"/>
        <w:numPr>
          <w:ilvl w:val="0"/>
          <w:numId w:val="76"/>
        </w:numPr>
        <w:ind w:firstLineChars="0"/>
      </w:pPr>
      <w:r>
        <w:rPr>
          <w:rFonts w:hint="eastAsia"/>
        </w:rPr>
        <w:t>对于自定义模块</w:t>
      </w:r>
    </w:p>
    <w:p w14:paraId="5C8E2C1B" w14:textId="75264FBA" w:rsidR="008D1D69" w:rsidRDefault="008D1D69" w:rsidP="00315AED">
      <w:pPr>
        <w:pStyle w:val="a8"/>
        <w:numPr>
          <w:ilvl w:val="1"/>
          <w:numId w:val="76"/>
        </w:numPr>
        <w:ind w:firstLineChars="0"/>
      </w:pPr>
      <w:r>
        <w:rPr>
          <w:rFonts w:hint="eastAsia"/>
        </w:rPr>
        <w:t>使用相对路径引入模块</w:t>
      </w:r>
    </w:p>
    <w:p w14:paraId="59CD8A4E" w14:textId="2E9E58CF" w:rsidR="008D1D69" w:rsidRDefault="008D1D69" w:rsidP="00CF48AF">
      <w:pPr>
        <w:ind w:left="840" w:firstLine="420"/>
      </w:pPr>
      <w:r>
        <w:rPr>
          <w:rFonts w:hint="eastAsia"/>
        </w:rPr>
        <w:t>使用相对路径时，会</w:t>
      </w:r>
      <w:r w:rsidR="003C771F">
        <w:rPr>
          <w:rFonts w:hint="eastAsia"/>
        </w:rPr>
        <w:t>在</w:t>
      </w:r>
      <w:r>
        <w:rPr>
          <w:rFonts w:hint="eastAsia"/>
        </w:rPr>
        <w:t>相对于</w:t>
      </w:r>
      <w:hyperlink w:anchor="_工程路径" w:history="1">
        <w:r w:rsidR="004634A8" w:rsidRPr="004634A8">
          <w:rPr>
            <w:rStyle w:val="a6"/>
            <w:rFonts w:hint="eastAsia"/>
          </w:rPr>
          <w:t>工程路径</w:t>
        </w:r>
      </w:hyperlink>
      <w:r w:rsidR="003C771F">
        <w:rPr>
          <w:rFonts w:hint="eastAsia"/>
        </w:rPr>
        <w:t>的相对路径</w:t>
      </w:r>
      <w:r>
        <w:rPr>
          <w:rFonts w:hint="eastAsia"/>
        </w:rPr>
        <w:t>下寻找指定的模块</w:t>
      </w:r>
    </w:p>
    <w:tbl>
      <w:tblPr>
        <w:tblStyle w:val="ac"/>
        <w:tblW w:w="0" w:type="auto"/>
        <w:tblInd w:w="1271" w:type="dxa"/>
        <w:tblLook w:val="04A0" w:firstRow="1" w:lastRow="0" w:firstColumn="1" w:lastColumn="0" w:noHBand="0" w:noVBand="1"/>
      </w:tblPr>
      <w:tblGrid>
        <w:gridCol w:w="7025"/>
      </w:tblGrid>
      <w:tr w:rsidR="008D1D69" w14:paraId="166748E6" w14:textId="77777777" w:rsidTr="00CF48AF">
        <w:tc>
          <w:tcPr>
            <w:tcW w:w="7025" w:type="dxa"/>
          </w:tcPr>
          <w:p w14:paraId="5D941E9D" w14:textId="3B51C7BC" w:rsidR="008D1D69" w:rsidRDefault="003C771F" w:rsidP="008D1D69">
            <w:pPr>
              <w:pStyle w:val="a8"/>
              <w:ind w:firstLineChars="0" w:firstLine="0"/>
            </w:pPr>
            <w:r w:rsidRPr="00A17C47">
              <w:rPr>
                <w:rFonts w:ascii="宋体" w:hAnsi="宋体" w:cs="宋体" w:hint="eastAsia"/>
                <w:b/>
                <w:bCs/>
                <w:color w:val="000080"/>
                <w:sz w:val="23"/>
                <w:szCs w:val="23"/>
              </w:rPr>
              <w:t xml:space="preserve">var </w:t>
            </w:r>
            <w:r w:rsidRPr="00A17C47">
              <w:rPr>
                <w:rFonts w:ascii="宋体" w:hAnsi="宋体" w:cs="宋体" w:hint="eastAsia"/>
                <w:color w:val="458383"/>
                <w:sz w:val="23"/>
                <w:szCs w:val="23"/>
              </w:rPr>
              <w:t xml:space="preserve">tools </w:t>
            </w:r>
            <w:r w:rsidRPr="00A17C47">
              <w:rPr>
                <w:rFonts w:ascii="宋体" w:hAnsi="宋体" w:cs="宋体" w:hint="eastAsia"/>
                <w:color w:val="000000"/>
                <w:sz w:val="23"/>
                <w:szCs w:val="23"/>
              </w:rPr>
              <w:t xml:space="preserve">= </w:t>
            </w:r>
            <w:r w:rsidRPr="00A17C47">
              <w:rPr>
                <w:rFonts w:ascii="宋体" w:hAnsi="宋体" w:cs="宋体" w:hint="eastAsia"/>
                <w:i/>
                <w:iCs/>
                <w:color w:val="000000"/>
                <w:sz w:val="23"/>
                <w:szCs w:val="23"/>
              </w:rPr>
              <w:t>require</w:t>
            </w:r>
            <w:r w:rsidRPr="00A17C47">
              <w:rPr>
                <w:rFonts w:ascii="宋体" w:hAnsi="宋体" w:cs="宋体" w:hint="eastAsia"/>
                <w:color w:val="000000"/>
                <w:sz w:val="23"/>
                <w:szCs w:val="23"/>
              </w:rPr>
              <w:t>(</w:t>
            </w:r>
            <w:r w:rsidRPr="00A17C47">
              <w:rPr>
                <w:rFonts w:ascii="宋体" w:hAnsi="宋体" w:cs="宋体" w:hint="eastAsia"/>
                <w:b/>
                <w:bCs/>
                <w:color w:val="008000"/>
                <w:sz w:val="23"/>
                <w:szCs w:val="23"/>
              </w:rPr>
              <w:t>'./tools'</w:t>
            </w:r>
            <w:r w:rsidRPr="00A17C47">
              <w:rPr>
                <w:rFonts w:ascii="宋体" w:hAnsi="宋体" w:cs="宋体" w:hint="eastAsia"/>
                <w:color w:val="000000"/>
                <w:sz w:val="23"/>
                <w:szCs w:val="23"/>
              </w:rPr>
              <w:t>);</w:t>
            </w:r>
          </w:p>
        </w:tc>
      </w:tr>
    </w:tbl>
    <w:p w14:paraId="52DEB064" w14:textId="59F8012C" w:rsidR="008D1D69" w:rsidRDefault="00763D32" w:rsidP="00315AED">
      <w:pPr>
        <w:pStyle w:val="a8"/>
        <w:numPr>
          <w:ilvl w:val="1"/>
          <w:numId w:val="76"/>
        </w:numPr>
        <w:ind w:firstLineChars="0"/>
      </w:pPr>
      <w:r>
        <w:rPr>
          <w:rFonts w:hint="eastAsia"/>
        </w:rPr>
        <w:t>自动在当前文件同级的“node</w:t>
      </w:r>
      <w:r>
        <w:t>_modules</w:t>
      </w:r>
      <w:r>
        <w:rPr>
          <w:rFonts w:hint="eastAsia"/>
        </w:rPr>
        <w:t>”目录下查找</w:t>
      </w:r>
    </w:p>
    <w:p w14:paraId="1A51DD96" w14:textId="267DB684" w:rsidR="00763D32" w:rsidRDefault="00763D32" w:rsidP="00CF48AF">
      <w:pPr>
        <w:ind w:left="1260" w:firstLine="420"/>
      </w:pPr>
      <w:r>
        <w:rPr>
          <w:rFonts w:hint="eastAsia"/>
        </w:rPr>
        <w:t>当引入的文件在</w:t>
      </w:r>
      <w:r w:rsidR="0093423C">
        <w:rPr>
          <w:rFonts w:hint="eastAsia"/>
        </w:rPr>
        <w:t>与当前文件同级的</w:t>
      </w:r>
      <w:r>
        <w:rPr>
          <w:rFonts w:hint="eastAsia"/>
        </w:rPr>
        <w:t>“node</w:t>
      </w:r>
      <w:r>
        <w:t>_modules</w:t>
      </w:r>
      <w:r>
        <w:rPr>
          <w:rFonts w:hint="eastAsia"/>
        </w:rPr>
        <w:t>”</w:t>
      </w:r>
      <w:r w:rsidR="0093423C">
        <w:rPr>
          <w:rFonts w:hint="eastAsia"/>
        </w:rPr>
        <w:t>目录下时，可以直接引入模块名或“node</w:t>
      </w:r>
      <w:r w:rsidR="0093423C">
        <w:t>_modules</w:t>
      </w:r>
      <w:r w:rsidR="0093423C">
        <w:rPr>
          <w:rFonts w:hint="eastAsia"/>
        </w:rPr>
        <w:t>”目录下的“目录+模块名”</w:t>
      </w:r>
    </w:p>
    <w:p w14:paraId="5ADE1A57" w14:textId="7C6DC03C" w:rsidR="0093423C" w:rsidRPr="001E1A3E" w:rsidRDefault="0093423C" w:rsidP="0093423C">
      <w:r>
        <w:tab/>
      </w:r>
      <w:r>
        <w:tab/>
      </w:r>
      <w:r>
        <w:tab/>
      </w:r>
      <w:r>
        <w:rPr>
          <w:noProof/>
        </w:rPr>
        <w:drawing>
          <wp:inline distT="0" distB="0" distL="0" distR="0" wp14:anchorId="54AC5E53" wp14:editId="73AB8784">
            <wp:extent cx="1800225" cy="10763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0225" cy="1076325"/>
                    </a:xfrm>
                    <a:prstGeom prst="rect">
                      <a:avLst/>
                    </a:prstGeom>
                  </pic:spPr>
                </pic:pic>
              </a:graphicData>
            </a:graphic>
          </wp:inline>
        </w:drawing>
      </w:r>
    </w:p>
    <w:tbl>
      <w:tblPr>
        <w:tblStyle w:val="ac"/>
        <w:tblW w:w="0" w:type="auto"/>
        <w:tblInd w:w="1271" w:type="dxa"/>
        <w:tblLook w:val="04A0" w:firstRow="1" w:lastRow="0" w:firstColumn="1" w:lastColumn="0" w:noHBand="0" w:noVBand="1"/>
      </w:tblPr>
      <w:tblGrid>
        <w:gridCol w:w="7025"/>
      </w:tblGrid>
      <w:tr w:rsidR="0093423C" w14:paraId="7B8D648D" w14:textId="77777777" w:rsidTr="00CF48AF">
        <w:tc>
          <w:tcPr>
            <w:tcW w:w="7025" w:type="dxa"/>
          </w:tcPr>
          <w:p w14:paraId="07665311" w14:textId="37AB03D5" w:rsidR="0093423C" w:rsidRPr="0093423C" w:rsidRDefault="0093423C" w:rsidP="0093423C">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http1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'http1'</w:t>
            </w:r>
            <w:r>
              <w:rPr>
                <w:rFonts w:hint="eastAsia"/>
                <w:color w:val="000000"/>
                <w:sz w:val="23"/>
                <w:szCs w:val="23"/>
              </w:rPr>
              <w:t>);</w:t>
            </w:r>
            <w:r>
              <w:rPr>
                <w:rFonts w:hint="eastAsia"/>
                <w:color w:val="000000"/>
                <w:sz w:val="23"/>
                <w:szCs w:val="23"/>
              </w:rPr>
              <w:br/>
            </w:r>
            <w:r>
              <w:rPr>
                <w:rFonts w:hint="eastAsia"/>
                <w:b/>
                <w:bCs/>
                <w:color w:val="000080"/>
                <w:sz w:val="23"/>
                <w:szCs w:val="23"/>
              </w:rPr>
              <w:t xml:space="preserve">var </w:t>
            </w:r>
            <w:r>
              <w:rPr>
                <w:rFonts w:hint="eastAsia"/>
                <w:color w:val="458383"/>
                <w:sz w:val="23"/>
                <w:szCs w:val="23"/>
              </w:rPr>
              <w:t xml:space="preserve">http2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'bar/http2'</w:t>
            </w:r>
            <w:r>
              <w:rPr>
                <w:rFonts w:hint="eastAsia"/>
                <w:color w:val="000000"/>
                <w:sz w:val="23"/>
                <w:szCs w:val="23"/>
              </w:rPr>
              <w:t>);</w:t>
            </w:r>
          </w:p>
        </w:tc>
      </w:tr>
    </w:tbl>
    <w:p w14:paraId="7FFDE2F8" w14:textId="47B393C2" w:rsidR="0093423C" w:rsidRDefault="00F11110" w:rsidP="00CF48AF">
      <w:pPr>
        <w:ind w:left="840" w:firstLine="420"/>
      </w:pPr>
      <w:r>
        <w:rPr>
          <w:rFonts w:hint="eastAsia"/>
        </w:rPr>
        <w:t>当node_</w:t>
      </w:r>
      <w:r>
        <w:t>modules</w:t>
      </w:r>
      <w:r>
        <w:rPr>
          <w:rFonts w:hint="eastAsia"/>
        </w:rPr>
        <w:t>目录下的模块与核心模块重名时，优先引入核心模块</w:t>
      </w:r>
    </w:p>
    <w:p w14:paraId="4F385A95" w14:textId="0C9F669A" w:rsidR="00B50E5A" w:rsidRDefault="00B50E5A" w:rsidP="00315AED">
      <w:pPr>
        <w:pStyle w:val="a8"/>
        <w:numPr>
          <w:ilvl w:val="1"/>
          <w:numId w:val="76"/>
        </w:numPr>
        <w:ind w:firstLineChars="0"/>
      </w:pPr>
      <w:r>
        <w:rPr>
          <w:rFonts w:hint="eastAsia"/>
        </w:rPr>
        <w:t>根据package</w:t>
      </w:r>
      <w:r>
        <w:t>.json</w:t>
      </w:r>
      <w:r>
        <w:rPr>
          <w:rFonts w:hint="eastAsia"/>
        </w:rPr>
        <w:t>文件查找</w:t>
      </w:r>
    </w:p>
    <w:p w14:paraId="5A2FD33F" w14:textId="71787C40" w:rsidR="00B50E5A" w:rsidRDefault="00B50E5A" w:rsidP="00B50E5A">
      <w:pPr>
        <w:ind w:left="840" w:firstLine="420"/>
      </w:pPr>
      <w:r>
        <w:rPr>
          <w:rFonts w:hint="eastAsia"/>
        </w:rPr>
        <w:t>参见</w:t>
      </w:r>
      <w:hyperlink w:anchor="_package.json" w:history="1">
        <w:r w:rsidRPr="00B50E5A">
          <w:rPr>
            <w:rStyle w:val="a6"/>
          </w:rPr>
          <w:t>package.json</w:t>
        </w:r>
      </w:hyperlink>
    </w:p>
    <w:p w14:paraId="1F4F28B6" w14:textId="46757B9B" w:rsidR="00B50E5A" w:rsidRDefault="00B50E5A" w:rsidP="00B50E5A">
      <w:pPr>
        <w:pStyle w:val="6"/>
      </w:pPr>
      <w:bookmarkStart w:id="17" w:name="_package.json"/>
      <w:bookmarkEnd w:id="17"/>
      <w:r>
        <w:rPr>
          <w:rFonts w:hint="eastAsia"/>
        </w:rPr>
        <w:lastRenderedPageBreak/>
        <w:t>package</w:t>
      </w:r>
      <w:r>
        <w:t>.json</w:t>
      </w:r>
    </w:p>
    <w:p w14:paraId="42D891EC" w14:textId="569C3E7D" w:rsidR="00B50E5A" w:rsidRDefault="00B50E5A" w:rsidP="00315AED">
      <w:pPr>
        <w:pStyle w:val="a8"/>
        <w:numPr>
          <w:ilvl w:val="0"/>
          <w:numId w:val="78"/>
        </w:numPr>
        <w:ind w:firstLineChars="0"/>
      </w:pPr>
      <w:r>
        <w:rPr>
          <w:rFonts w:hint="eastAsia"/>
        </w:rPr>
        <w:t>在demo1.js文件的同级目录下有1个“node</w:t>
      </w:r>
      <w:r>
        <w:t>_modules</w:t>
      </w:r>
      <w:r>
        <w:rPr>
          <w:rFonts w:hint="eastAsia"/>
        </w:rPr>
        <w:t>”目录，该目录下有1个bar目录，bar目录下有1个http2</w:t>
      </w:r>
      <w:r>
        <w:t>.js</w:t>
      </w:r>
      <w:r>
        <w:rPr>
          <w:rFonts w:hint="eastAsia"/>
        </w:rPr>
        <w:t>文件</w:t>
      </w:r>
    </w:p>
    <w:p w14:paraId="4316346D" w14:textId="629BE564" w:rsidR="004D13D6" w:rsidRDefault="004D13D6" w:rsidP="004D13D6">
      <w:pPr>
        <w:pStyle w:val="a8"/>
        <w:ind w:left="840" w:firstLineChars="0" w:firstLine="0"/>
      </w:pPr>
      <w:r>
        <w:rPr>
          <w:noProof/>
        </w:rPr>
        <w:drawing>
          <wp:inline distT="0" distB="0" distL="0" distR="0" wp14:anchorId="11BC1FD3" wp14:editId="791D8F35">
            <wp:extent cx="1485900" cy="8001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85900" cy="800100"/>
                    </a:xfrm>
                    <a:prstGeom prst="rect">
                      <a:avLst/>
                    </a:prstGeom>
                  </pic:spPr>
                </pic:pic>
              </a:graphicData>
            </a:graphic>
          </wp:inline>
        </w:drawing>
      </w:r>
    </w:p>
    <w:p w14:paraId="13479854" w14:textId="4B7998C0" w:rsidR="00B50E5A" w:rsidRDefault="00B50E5A" w:rsidP="00315AED">
      <w:pPr>
        <w:pStyle w:val="a8"/>
        <w:numPr>
          <w:ilvl w:val="0"/>
          <w:numId w:val="78"/>
        </w:numPr>
        <w:ind w:firstLineChars="0"/>
      </w:pPr>
      <w:r>
        <w:rPr>
          <w:rFonts w:hint="eastAsia"/>
        </w:rPr>
        <w:t>在bar目录下打开cmd窗口，执行如下命令</w:t>
      </w:r>
    </w:p>
    <w:tbl>
      <w:tblPr>
        <w:tblStyle w:val="ac"/>
        <w:tblW w:w="0" w:type="auto"/>
        <w:tblInd w:w="840" w:type="dxa"/>
        <w:tblLook w:val="04A0" w:firstRow="1" w:lastRow="0" w:firstColumn="1" w:lastColumn="0" w:noHBand="0" w:noVBand="1"/>
      </w:tblPr>
      <w:tblGrid>
        <w:gridCol w:w="7456"/>
      </w:tblGrid>
      <w:tr w:rsidR="00B50E5A" w14:paraId="03F4C926" w14:textId="77777777" w:rsidTr="00B50E5A">
        <w:tc>
          <w:tcPr>
            <w:tcW w:w="8296" w:type="dxa"/>
          </w:tcPr>
          <w:p w14:paraId="4C9179A7" w14:textId="125DE494" w:rsidR="00B50E5A" w:rsidRDefault="00B50E5A" w:rsidP="00B50E5A">
            <w:pPr>
              <w:pStyle w:val="a8"/>
              <w:ind w:firstLineChars="0" w:firstLine="0"/>
            </w:pPr>
            <w:r>
              <w:rPr>
                <w:rFonts w:asciiTheme="minorHAnsi" w:eastAsiaTheme="minorEastAsia" w:hAnsiTheme="minorHAnsi" w:cstheme="minorBidi" w:hint="eastAsia"/>
                <w:kern w:val="2"/>
                <w:sz w:val="21"/>
                <w:szCs w:val="22"/>
              </w:rPr>
              <w:t>npm</w:t>
            </w:r>
            <w:r>
              <w:rPr>
                <w:rFonts w:asciiTheme="minorHAnsi" w:eastAsiaTheme="minorEastAsia" w:hAnsiTheme="minorHAnsi" w:cstheme="minorBidi"/>
                <w:kern w:val="2"/>
                <w:sz w:val="21"/>
                <w:szCs w:val="22"/>
              </w:rPr>
              <w:t xml:space="preserve"> init --yes</w:t>
            </w:r>
          </w:p>
        </w:tc>
      </w:tr>
    </w:tbl>
    <w:p w14:paraId="12E5D771" w14:textId="5239FBA0" w:rsidR="00B50E5A" w:rsidRDefault="004D13D6" w:rsidP="00B50E5A">
      <w:pPr>
        <w:pStyle w:val="a8"/>
        <w:ind w:left="840" w:firstLineChars="0" w:firstLine="0"/>
      </w:pPr>
      <w:r>
        <w:rPr>
          <w:rFonts w:hint="eastAsia"/>
        </w:rPr>
        <w:t>在bar目录下会自动生成package</w:t>
      </w:r>
      <w:r>
        <w:t>.json</w:t>
      </w:r>
      <w:r>
        <w:rPr>
          <w:rFonts w:hint="eastAsia"/>
        </w:rPr>
        <w:t>文件</w:t>
      </w:r>
    </w:p>
    <w:p w14:paraId="1577019E" w14:textId="38657EF1" w:rsidR="004D13D6" w:rsidRDefault="004D13D6" w:rsidP="00315AED">
      <w:pPr>
        <w:pStyle w:val="a8"/>
        <w:numPr>
          <w:ilvl w:val="0"/>
          <w:numId w:val="79"/>
        </w:numPr>
        <w:ind w:firstLineChars="0"/>
      </w:pPr>
      <w:r>
        <w:rPr>
          <w:rFonts w:hint="eastAsia"/>
        </w:rPr>
        <w:t>在demo1</w:t>
      </w:r>
      <w:r>
        <w:t>.js</w:t>
      </w:r>
      <w:r>
        <w:rPr>
          <w:rFonts w:hint="eastAsia"/>
        </w:rPr>
        <w:t>文件中通过如下方式引入http2.js文件</w:t>
      </w:r>
    </w:p>
    <w:tbl>
      <w:tblPr>
        <w:tblStyle w:val="ac"/>
        <w:tblW w:w="0" w:type="auto"/>
        <w:tblInd w:w="840" w:type="dxa"/>
        <w:tblLook w:val="04A0" w:firstRow="1" w:lastRow="0" w:firstColumn="1" w:lastColumn="0" w:noHBand="0" w:noVBand="1"/>
      </w:tblPr>
      <w:tblGrid>
        <w:gridCol w:w="7456"/>
      </w:tblGrid>
      <w:tr w:rsidR="004D13D6" w14:paraId="4B2776FA" w14:textId="77777777" w:rsidTr="004D13D6">
        <w:tc>
          <w:tcPr>
            <w:tcW w:w="8296" w:type="dxa"/>
          </w:tcPr>
          <w:p w14:paraId="0CDB10FD" w14:textId="25ADD620" w:rsidR="004D13D6" w:rsidRPr="004D13D6" w:rsidRDefault="004D13D6" w:rsidP="004D13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4D13D6">
              <w:rPr>
                <w:rFonts w:ascii="宋体" w:hAnsi="宋体" w:cs="宋体" w:hint="eastAsia"/>
                <w:b/>
                <w:bCs/>
                <w:color w:val="000080"/>
                <w:sz w:val="23"/>
                <w:szCs w:val="23"/>
              </w:rPr>
              <w:t xml:space="preserve">var </w:t>
            </w:r>
            <w:r w:rsidRPr="004D13D6">
              <w:rPr>
                <w:rFonts w:ascii="宋体" w:hAnsi="宋体" w:cs="宋体" w:hint="eastAsia"/>
                <w:color w:val="458383"/>
                <w:sz w:val="23"/>
                <w:szCs w:val="23"/>
              </w:rPr>
              <w:t xml:space="preserve">http2 </w:t>
            </w:r>
            <w:r w:rsidRPr="004D13D6">
              <w:rPr>
                <w:rFonts w:ascii="宋体" w:hAnsi="宋体" w:cs="宋体" w:hint="eastAsia"/>
                <w:color w:val="000000"/>
                <w:sz w:val="23"/>
                <w:szCs w:val="23"/>
              </w:rPr>
              <w:t xml:space="preserve">= </w:t>
            </w:r>
            <w:r w:rsidRPr="004D13D6">
              <w:rPr>
                <w:rFonts w:ascii="宋体" w:hAnsi="宋体" w:cs="宋体" w:hint="eastAsia"/>
                <w:i/>
                <w:iCs/>
                <w:color w:val="000000"/>
                <w:sz w:val="23"/>
                <w:szCs w:val="23"/>
              </w:rPr>
              <w:t>require</w:t>
            </w:r>
            <w:r w:rsidRPr="004D13D6">
              <w:rPr>
                <w:rFonts w:ascii="宋体" w:hAnsi="宋体" w:cs="宋体" w:hint="eastAsia"/>
                <w:color w:val="000000"/>
                <w:sz w:val="23"/>
                <w:szCs w:val="23"/>
              </w:rPr>
              <w:t>(</w:t>
            </w:r>
            <w:r w:rsidRPr="004D13D6">
              <w:rPr>
                <w:rFonts w:ascii="宋体" w:hAnsi="宋体" w:cs="宋体" w:hint="eastAsia"/>
                <w:b/>
                <w:bCs/>
                <w:color w:val="008000"/>
                <w:sz w:val="23"/>
                <w:szCs w:val="23"/>
              </w:rPr>
              <w:t>'bar'</w:t>
            </w:r>
            <w:r w:rsidRPr="004D13D6">
              <w:rPr>
                <w:rFonts w:ascii="宋体" w:hAnsi="宋体" w:cs="宋体" w:hint="eastAsia"/>
                <w:color w:val="000000"/>
                <w:sz w:val="23"/>
                <w:szCs w:val="23"/>
              </w:rPr>
              <w:t>);</w:t>
            </w:r>
          </w:p>
        </w:tc>
      </w:tr>
    </w:tbl>
    <w:p w14:paraId="28C3A2F1" w14:textId="792FFFBA" w:rsidR="004D13D6" w:rsidRDefault="004D13D6" w:rsidP="004D13D6">
      <w:pPr>
        <w:pStyle w:val="a8"/>
        <w:ind w:left="840" w:firstLineChars="0" w:firstLine="0"/>
      </w:pPr>
      <w:r>
        <w:rPr>
          <w:rFonts w:hint="eastAsia"/>
        </w:rPr>
        <w:t>通过该方式，即可成功引入http2模块</w:t>
      </w:r>
    </w:p>
    <w:p w14:paraId="41727463" w14:textId="52A0278E" w:rsidR="004D13D6" w:rsidRDefault="004D13D6" w:rsidP="004D13D6">
      <w:pPr>
        <w:pStyle w:val="a8"/>
        <w:ind w:left="840" w:firstLineChars="0" w:firstLine="0"/>
      </w:pPr>
      <w:r>
        <w:rPr>
          <w:rFonts w:hint="eastAsia"/>
        </w:rPr>
        <w:t>其中：require的参数是“node</w:t>
      </w:r>
      <w:r>
        <w:t>_modules</w:t>
      </w:r>
      <w:r>
        <w:rPr>
          <w:rFonts w:hint="eastAsia"/>
        </w:rPr>
        <w:t>”下的bar目录名称</w:t>
      </w:r>
    </w:p>
    <w:p w14:paraId="651A435B" w14:textId="04B09886" w:rsidR="004D13D6" w:rsidRDefault="004D13D6" w:rsidP="00315AED">
      <w:pPr>
        <w:pStyle w:val="a8"/>
        <w:numPr>
          <w:ilvl w:val="0"/>
          <w:numId w:val="79"/>
        </w:numPr>
        <w:ind w:firstLineChars="0"/>
      </w:pPr>
      <w:r>
        <w:rPr>
          <w:rFonts w:hint="eastAsia"/>
        </w:rPr>
        <w:t>package</w:t>
      </w:r>
      <w:r>
        <w:t>.json</w:t>
      </w:r>
      <w:r>
        <w:rPr>
          <w:rFonts w:hint="eastAsia"/>
        </w:rPr>
        <w:t>文件解析</w:t>
      </w:r>
    </w:p>
    <w:p w14:paraId="05D80268" w14:textId="4197E76F" w:rsidR="004D13D6" w:rsidRDefault="004D13D6" w:rsidP="004D13D6">
      <w:pPr>
        <w:pStyle w:val="a8"/>
        <w:ind w:left="840" w:firstLineChars="0" w:firstLine="0"/>
      </w:pPr>
      <w:r>
        <w:rPr>
          <w:rFonts w:hint="eastAsia"/>
        </w:rPr>
        <w:t>package</w:t>
      </w:r>
      <w:r>
        <w:t>.json</w:t>
      </w:r>
      <w:r>
        <w:rPr>
          <w:rFonts w:hint="eastAsia"/>
        </w:rPr>
        <w:t>文件内容如下：</w:t>
      </w:r>
    </w:p>
    <w:tbl>
      <w:tblPr>
        <w:tblStyle w:val="ac"/>
        <w:tblW w:w="0" w:type="auto"/>
        <w:tblInd w:w="840" w:type="dxa"/>
        <w:tblLook w:val="04A0" w:firstRow="1" w:lastRow="0" w:firstColumn="1" w:lastColumn="0" w:noHBand="0" w:noVBand="1"/>
      </w:tblPr>
      <w:tblGrid>
        <w:gridCol w:w="7456"/>
      </w:tblGrid>
      <w:tr w:rsidR="004D13D6" w14:paraId="4D1330DB" w14:textId="77777777" w:rsidTr="004D13D6">
        <w:tc>
          <w:tcPr>
            <w:tcW w:w="8296" w:type="dxa"/>
          </w:tcPr>
          <w:p w14:paraId="3FFB2AAF" w14:textId="77777777" w:rsidR="004D13D6" w:rsidRPr="004D13D6" w:rsidRDefault="004D13D6" w:rsidP="004D13D6">
            <w:r w:rsidRPr="004D13D6">
              <w:t>{</w:t>
            </w:r>
          </w:p>
          <w:p w14:paraId="21A1412F" w14:textId="3930753A" w:rsidR="004D13D6" w:rsidRDefault="004D13D6" w:rsidP="004D13D6">
            <w:pPr>
              <w:pStyle w:val="a8"/>
              <w:ind w:firstLine="400"/>
            </w:pPr>
            <w:r>
              <w:t xml:space="preserve">  "name": "bar",</w:t>
            </w:r>
          </w:p>
          <w:p w14:paraId="424E7819" w14:textId="77777777" w:rsidR="004D13D6" w:rsidRDefault="004D13D6" w:rsidP="004D13D6">
            <w:pPr>
              <w:pStyle w:val="a8"/>
              <w:ind w:firstLine="400"/>
            </w:pPr>
            <w:r>
              <w:t xml:space="preserve">  "version": "1.0.0",</w:t>
            </w:r>
          </w:p>
          <w:p w14:paraId="5762309F" w14:textId="77777777" w:rsidR="004D13D6" w:rsidRDefault="004D13D6" w:rsidP="004D13D6">
            <w:pPr>
              <w:pStyle w:val="a8"/>
              <w:ind w:firstLine="400"/>
            </w:pPr>
            <w:r>
              <w:t xml:space="preserve">  "description": "",</w:t>
            </w:r>
          </w:p>
          <w:p w14:paraId="6CF01FEC" w14:textId="77777777" w:rsidR="004D13D6" w:rsidRDefault="004D13D6" w:rsidP="004D13D6">
            <w:pPr>
              <w:pStyle w:val="a8"/>
              <w:ind w:firstLine="400"/>
            </w:pPr>
            <w:r>
              <w:t xml:space="preserve">  "main": "http2.js",</w:t>
            </w:r>
          </w:p>
          <w:p w14:paraId="53058A9B" w14:textId="77777777" w:rsidR="004D13D6" w:rsidRDefault="004D13D6" w:rsidP="004D13D6">
            <w:pPr>
              <w:pStyle w:val="a8"/>
              <w:ind w:firstLine="400"/>
            </w:pPr>
            <w:r>
              <w:t xml:space="preserve">  "scripts": {</w:t>
            </w:r>
          </w:p>
          <w:p w14:paraId="16A34F7A" w14:textId="77777777" w:rsidR="004D13D6" w:rsidRDefault="004D13D6" w:rsidP="004D13D6">
            <w:pPr>
              <w:pStyle w:val="a8"/>
              <w:ind w:firstLine="400"/>
            </w:pPr>
            <w:r>
              <w:t xml:space="preserve">    "test": "echo \"Error: no test specified\" &amp;&amp; exit 1"</w:t>
            </w:r>
          </w:p>
          <w:p w14:paraId="122CB5C4" w14:textId="77777777" w:rsidR="004D13D6" w:rsidRDefault="004D13D6" w:rsidP="004D13D6">
            <w:pPr>
              <w:pStyle w:val="a8"/>
              <w:ind w:firstLine="400"/>
            </w:pPr>
            <w:r>
              <w:t xml:space="preserve">  },</w:t>
            </w:r>
          </w:p>
          <w:p w14:paraId="5845EDC1" w14:textId="77777777" w:rsidR="004D13D6" w:rsidRDefault="004D13D6" w:rsidP="004D13D6">
            <w:pPr>
              <w:pStyle w:val="a8"/>
              <w:ind w:firstLine="400"/>
            </w:pPr>
            <w:r>
              <w:t xml:space="preserve">  "keywords": [],</w:t>
            </w:r>
          </w:p>
          <w:p w14:paraId="0DBEDEE1" w14:textId="77777777" w:rsidR="004D13D6" w:rsidRDefault="004D13D6" w:rsidP="004D13D6">
            <w:pPr>
              <w:pStyle w:val="a8"/>
              <w:ind w:firstLine="400"/>
            </w:pPr>
            <w:r>
              <w:t xml:space="preserve">  "author": "",</w:t>
            </w:r>
          </w:p>
          <w:p w14:paraId="6E792870" w14:textId="77777777" w:rsidR="004D13D6" w:rsidRDefault="004D13D6" w:rsidP="004D13D6">
            <w:pPr>
              <w:pStyle w:val="a8"/>
              <w:ind w:firstLine="400"/>
            </w:pPr>
            <w:r>
              <w:t xml:space="preserve">  "license": "ISC"</w:t>
            </w:r>
          </w:p>
          <w:p w14:paraId="0E6ED5F8" w14:textId="39115490" w:rsidR="004D13D6" w:rsidRDefault="004D13D6" w:rsidP="004D13D6">
            <w:pPr>
              <w:pStyle w:val="a8"/>
              <w:ind w:firstLineChars="0" w:firstLine="0"/>
            </w:pPr>
            <w:r>
              <w:t>}</w:t>
            </w:r>
          </w:p>
        </w:tc>
      </w:tr>
    </w:tbl>
    <w:p w14:paraId="7B965600" w14:textId="28818B7D" w:rsidR="004D13D6" w:rsidRDefault="004D13D6" w:rsidP="00315AED">
      <w:pPr>
        <w:pStyle w:val="a8"/>
        <w:numPr>
          <w:ilvl w:val="1"/>
          <w:numId w:val="79"/>
        </w:numPr>
        <w:ind w:firstLineChars="0"/>
      </w:pPr>
      <w:r>
        <w:rPr>
          <w:rFonts w:hint="eastAsia"/>
        </w:rPr>
        <w:t>main属性</w:t>
      </w:r>
    </w:p>
    <w:p w14:paraId="0CD0FF59" w14:textId="652E735F" w:rsidR="004D13D6" w:rsidRDefault="004D13D6" w:rsidP="004D13D6">
      <w:pPr>
        <w:pStyle w:val="a8"/>
        <w:ind w:left="1260" w:firstLineChars="0"/>
      </w:pPr>
      <w:r>
        <w:rPr>
          <w:rFonts w:hint="eastAsia"/>
        </w:rPr>
        <w:t>当前目录下有多个js文件时，通过该属性设置引入该目录名代表的模块时，将哪个模块提供出去</w:t>
      </w:r>
    </w:p>
    <w:p w14:paraId="420CDFE6" w14:textId="43BD9ECB" w:rsidR="004D13D6" w:rsidRDefault="004D13D6" w:rsidP="00315AED">
      <w:pPr>
        <w:pStyle w:val="a8"/>
        <w:numPr>
          <w:ilvl w:val="1"/>
          <w:numId w:val="79"/>
        </w:numPr>
        <w:ind w:firstLineChars="0"/>
      </w:pPr>
      <w:r>
        <w:rPr>
          <w:rFonts w:hint="eastAsia"/>
        </w:rPr>
        <w:t>name属性</w:t>
      </w:r>
    </w:p>
    <w:p w14:paraId="5C81B6F9" w14:textId="4F558515" w:rsidR="004D13D6" w:rsidRPr="00B50E5A" w:rsidRDefault="004D13D6" w:rsidP="004D13D6">
      <w:pPr>
        <w:ind w:left="1260" w:firstLine="420"/>
      </w:pPr>
      <w:r>
        <w:rPr>
          <w:rFonts w:hint="eastAsia"/>
        </w:rPr>
        <w:t>require的参数是由当前目录名决定的，与name属性无关，但一般name属性就是当前目录名</w:t>
      </w:r>
    </w:p>
    <w:p w14:paraId="7E5795E4" w14:textId="28FE2070" w:rsidR="007D4E5C" w:rsidRDefault="007D4E5C" w:rsidP="00D64A8A">
      <w:pPr>
        <w:pStyle w:val="4"/>
        <w:numPr>
          <w:ilvl w:val="0"/>
          <w:numId w:val="74"/>
        </w:numPr>
      </w:pPr>
      <w:r>
        <w:rPr>
          <w:rFonts w:hint="eastAsia"/>
        </w:rPr>
        <w:lastRenderedPageBreak/>
        <w:t>包与模块</w:t>
      </w:r>
    </w:p>
    <w:p w14:paraId="382F2861" w14:textId="1DE5EA23" w:rsidR="007D4E5C" w:rsidRDefault="007D4E5C" w:rsidP="007D4E5C">
      <w:pPr>
        <w:ind w:left="420"/>
      </w:pPr>
      <w:r>
        <w:rPr>
          <w:noProof/>
        </w:rPr>
        <w:drawing>
          <wp:inline distT="0" distB="0" distL="0" distR="0" wp14:anchorId="1A1936AE" wp14:editId="54536210">
            <wp:extent cx="4295775" cy="23336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5775" cy="2333625"/>
                    </a:xfrm>
                    <a:prstGeom prst="rect">
                      <a:avLst/>
                    </a:prstGeom>
                  </pic:spPr>
                </pic:pic>
              </a:graphicData>
            </a:graphic>
          </wp:inline>
        </w:drawing>
      </w:r>
    </w:p>
    <w:p w14:paraId="185410E4" w14:textId="784E625A" w:rsidR="007D4E5C" w:rsidRDefault="007D4E5C" w:rsidP="007D4E5C">
      <w:pPr>
        <w:ind w:left="420"/>
      </w:pPr>
      <w:r>
        <w:tab/>
      </w:r>
      <w:r>
        <w:rPr>
          <w:rFonts w:hint="eastAsia"/>
        </w:rPr>
        <w:t>1个功能由多个模块组成时，将这些模块放在同一个目录下，最终由1个模块向外提供引用，这个目录就是包</w:t>
      </w:r>
    </w:p>
    <w:p w14:paraId="72201DCA" w14:textId="16028D20" w:rsidR="007D4E5C" w:rsidRPr="007D4E5C" w:rsidRDefault="007D4E5C" w:rsidP="007D4E5C">
      <w:pPr>
        <w:ind w:left="420"/>
      </w:pPr>
      <w:r>
        <w:tab/>
      </w:r>
      <w:r>
        <w:rPr>
          <w:rFonts w:hint="eastAsia"/>
        </w:rPr>
        <w:t>package</w:t>
      </w:r>
      <w:r>
        <w:t>.j</w:t>
      </w:r>
      <w:r>
        <w:rPr>
          <w:rFonts w:hint="eastAsia"/>
        </w:rPr>
        <w:t>son方式引入模块其实引入的就是包</w:t>
      </w:r>
    </w:p>
    <w:p w14:paraId="6FD8EC74" w14:textId="77777777" w:rsidR="00563CF9" w:rsidRDefault="00563CF9" w:rsidP="00563CF9">
      <w:pPr>
        <w:pStyle w:val="4"/>
      </w:pPr>
      <w:r>
        <w:rPr>
          <w:rFonts w:hint="eastAsia"/>
        </w:rPr>
        <w:t>下载、使用第三方模块</w:t>
      </w:r>
    </w:p>
    <w:p w14:paraId="6FF40F0E" w14:textId="77777777" w:rsidR="00563CF9" w:rsidRDefault="00563CF9" w:rsidP="00563CF9">
      <w:pPr>
        <w:ind w:left="420"/>
      </w:pPr>
      <w:r>
        <w:rPr>
          <w:rFonts w:hint="eastAsia"/>
        </w:rPr>
        <w:t>通过npm命令下载</w:t>
      </w:r>
    </w:p>
    <w:p w14:paraId="00F2821A" w14:textId="77777777" w:rsidR="00563CF9" w:rsidRDefault="00563CF9" w:rsidP="00563CF9">
      <w:pPr>
        <w:ind w:left="420"/>
      </w:pPr>
      <w:r>
        <w:rPr>
          <w:rFonts w:hint="eastAsia"/>
        </w:rPr>
        <w:t>如：</w:t>
      </w:r>
    </w:p>
    <w:p w14:paraId="7275D637" w14:textId="77777777" w:rsidR="00563CF9" w:rsidRDefault="00563CF9" w:rsidP="00563CF9">
      <w:pPr>
        <w:ind w:left="420"/>
      </w:pPr>
      <w:r>
        <w:tab/>
      </w:r>
      <w:r>
        <w:rPr>
          <w:rFonts w:hint="eastAsia"/>
        </w:rPr>
        <w:t>下载silly</w:t>
      </w:r>
      <w:r>
        <w:t>-datetime</w:t>
      </w:r>
      <w:r>
        <w:rPr>
          <w:rFonts w:hint="eastAsia"/>
        </w:rPr>
        <w:t>模块</w:t>
      </w:r>
    </w:p>
    <w:p w14:paraId="2DA7F3B8" w14:textId="77777777" w:rsidR="00563CF9" w:rsidRPr="007112A9" w:rsidRDefault="00563CF9" w:rsidP="00563CF9">
      <w:pPr>
        <w:ind w:left="420"/>
      </w:pPr>
      <w:r>
        <w:tab/>
      </w:r>
      <w:r>
        <w:tab/>
      </w:r>
      <w:r>
        <w:rPr>
          <w:rFonts w:hint="eastAsia"/>
        </w:rPr>
        <w:t>在项目根目录下执行如下命令</w:t>
      </w:r>
    </w:p>
    <w:tbl>
      <w:tblPr>
        <w:tblStyle w:val="ac"/>
        <w:tblW w:w="0" w:type="auto"/>
        <w:tblInd w:w="846" w:type="dxa"/>
        <w:tblLook w:val="04A0" w:firstRow="1" w:lastRow="0" w:firstColumn="1" w:lastColumn="0" w:noHBand="0" w:noVBand="1"/>
      </w:tblPr>
      <w:tblGrid>
        <w:gridCol w:w="7450"/>
      </w:tblGrid>
      <w:tr w:rsidR="00563CF9" w14:paraId="1A9F2F38" w14:textId="77777777" w:rsidTr="007E3FED">
        <w:tc>
          <w:tcPr>
            <w:tcW w:w="7450" w:type="dxa"/>
          </w:tcPr>
          <w:p w14:paraId="1F3DA2E7" w14:textId="77777777" w:rsidR="00563CF9" w:rsidRDefault="00563CF9" w:rsidP="007E3FED">
            <w:r>
              <w:rPr>
                <w:rFonts w:hint="eastAsia"/>
              </w:rPr>
              <w:t>npm</w:t>
            </w:r>
            <w:r>
              <w:t xml:space="preserve"> i silly-datetime –</w:t>
            </w:r>
            <w:r>
              <w:rPr>
                <w:rFonts w:hint="eastAsia"/>
              </w:rPr>
              <w:t>save</w:t>
            </w:r>
          </w:p>
        </w:tc>
      </w:tr>
    </w:tbl>
    <w:p w14:paraId="67E32CC4" w14:textId="77777777" w:rsidR="00563CF9" w:rsidRDefault="00563CF9" w:rsidP="00563CF9">
      <w:pPr>
        <w:ind w:left="840" w:firstLine="420"/>
      </w:pPr>
      <w:r>
        <w:rPr>
          <w:rFonts w:hint="eastAsia"/>
        </w:rPr>
        <w:t>则在该目录下生成node</w:t>
      </w:r>
      <w:r>
        <w:t>_modules</w:t>
      </w:r>
      <w:r>
        <w:rPr>
          <w:rFonts w:hint="eastAsia"/>
        </w:rPr>
        <w:t>目录，将第三方模块包放在该目录下，并将新下载的模块添加到package</w:t>
      </w:r>
      <w:r>
        <w:t>.json</w:t>
      </w:r>
      <w:r>
        <w:rPr>
          <w:rFonts w:hint="eastAsia"/>
        </w:rPr>
        <w:t>中</w:t>
      </w:r>
    </w:p>
    <w:p w14:paraId="1139489A" w14:textId="77777777" w:rsidR="00563CF9" w:rsidRDefault="00563CF9" w:rsidP="00563CF9">
      <w:pPr>
        <w:ind w:left="420"/>
      </w:pPr>
      <w:r>
        <w:tab/>
      </w:r>
      <w:r>
        <w:rPr>
          <w:noProof/>
        </w:rPr>
        <w:drawing>
          <wp:inline distT="0" distB="0" distL="0" distR="0" wp14:anchorId="253B9CFD" wp14:editId="7B025AC4">
            <wp:extent cx="1752600" cy="47625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52600" cy="476250"/>
                    </a:xfrm>
                    <a:prstGeom prst="rect">
                      <a:avLst/>
                    </a:prstGeom>
                  </pic:spPr>
                </pic:pic>
              </a:graphicData>
            </a:graphic>
          </wp:inline>
        </w:drawing>
      </w:r>
    </w:p>
    <w:p w14:paraId="5DA2F6EA" w14:textId="77777777" w:rsidR="00563CF9" w:rsidRPr="007112A9" w:rsidRDefault="00563CF9" w:rsidP="00563CF9">
      <w:pPr>
        <w:ind w:left="420"/>
      </w:pPr>
      <w:r>
        <w:rPr>
          <w:rFonts w:hint="eastAsia"/>
        </w:rPr>
        <w:t>然后就可以通过</w:t>
      </w:r>
      <w:hyperlink w:anchor="_package.json" w:history="1">
        <w:r w:rsidRPr="00275018">
          <w:rPr>
            <w:rStyle w:val="a6"/>
          </w:rPr>
          <w:t>package.json</w:t>
        </w:r>
      </w:hyperlink>
      <w:r>
        <w:rPr>
          <w:rFonts w:hint="eastAsia"/>
        </w:rPr>
        <w:t>的方式引入第三方模块，此时无需自己生成package</w:t>
      </w:r>
      <w:r>
        <w:t>.json</w:t>
      </w:r>
      <w:r>
        <w:rPr>
          <w:rFonts w:hint="eastAsia"/>
        </w:rPr>
        <w:t>文件，直接引入目录名代表的模块即可</w:t>
      </w:r>
    </w:p>
    <w:tbl>
      <w:tblPr>
        <w:tblStyle w:val="ac"/>
        <w:tblW w:w="0" w:type="auto"/>
        <w:tblInd w:w="420" w:type="dxa"/>
        <w:tblLook w:val="04A0" w:firstRow="1" w:lastRow="0" w:firstColumn="1" w:lastColumn="0" w:noHBand="0" w:noVBand="1"/>
      </w:tblPr>
      <w:tblGrid>
        <w:gridCol w:w="7876"/>
      </w:tblGrid>
      <w:tr w:rsidR="00563CF9" w14:paraId="769AA1BC" w14:textId="77777777" w:rsidTr="007E3FED">
        <w:tc>
          <w:tcPr>
            <w:tcW w:w="8296" w:type="dxa"/>
          </w:tcPr>
          <w:p w14:paraId="4FE746F9" w14:textId="77777777" w:rsidR="00563CF9" w:rsidRPr="00083502" w:rsidRDefault="00563CF9" w:rsidP="007E3FED">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silly_datetime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'silly-datetime'</w:t>
            </w:r>
            <w:r>
              <w:rPr>
                <w:rFonts w:hint="eastAsia"/>
                <w:color w:val="000000"/>
                <w:sz w:val="23"/>
                <w:szCs w:val="23"/>
              </w:rPr>
              <w:t>);</w:t>
            </w:r>
          </w:p>
        </w:tc>
      </w:tr>
    </w:tbl>
    <w:p w14:paraId="6752A493" w14:textId="77777777" w:rsidR="00A454ED" w:rsidRPr="00563CF9" w:rsidRDefault="00A454ED" w:rsidP="00A454ED"/>
    <w:p w14:paraId="4FE82FAF" w14:textId="21468CD0" w:rsidR="007272AB" w:rsidRDefault="007272AB" w:rsidP="00A74E85">
      <w:pPr>
        <w:pStyle w:val="3"/>
      </w:pPr>
      <w:r>
        <w:t>NPM</w:t>
      </w:r>
    </w:p>
    <w:p w14:paraId="6B6DBF61" w14:textId="39A54CAA" w:rsidR="008F2320" w:rsidRDefault="00E66BED" w:rsidP="008F2320">
      <w:pPr>
        <w:pStyle w:val="4"/>
        <w:numPr>
          <w:ilvl w:val="0"/>
          <w:numId w:val="73"/>
        </w:numPr>
      </w:pPr>
      <w:r>
        <w:rPr>
          <w:rFonts w:hint="eastAsia"/>
        </w:rPr>
        <w:t>N</w:t>
      </w:r>
      <w:r>
        <w:t>PM</w:t>
      </w:r>
      <w:r>
        <w:rPr>
          <w:rFonts w:hint="eastAsia"/>
        </w:rPr>
        <w:t>介绍</w:t>
      </w:r>
    </w:p>
    <w:p w14:paraId="157AD9DF" w14:textId="70A1B63B" w:rsidR="008F2320" w:rsidRPr="008F2320" w:rsidRDefault="008F2320" w:rsidP="008F2320">
      <w:pPr>
        <w:ind w:left="420"/>
      </w:pPr>
      <w:r>
        <w:rPr>
          <w:rFonts w:hint="eastAsia"/>
        </w:rPr>
        <w:t>我们可以通过npm下载各种包，这些包从</w:t>
      </w:r>
      <w:hyperlink r:id="rId35" w:history="1">
        <w:r w:rsidR="00EA23E2" w:rsidRPr="006B2FC5">
          <w:rPr>
            <w:rStyle w:val="a6"/>
            <w:rFonts w:hint="eastAsia"/>
          </w:rPr>
          <w:t>http</w:t>
        </w:r>
        <w:r w:rsidR="00EA23E2" w:rsidRPr="006B2FC5">
          <w:rPr>
            <w:rStyle w:val="a6"/>
          </w:rPr>
          <w:t>://www.npmjs.com</w:t>
        </w:r>
      </w:hyperlink>
      <w:r w:rsidR="006A0B37">
        <w:rPr>
          <w:rFonts w:hint="eastAsia"/>
        </w:rPr>
        <w:t>上下载</w:t>
      </w:r>
    </w:p>
    <w:p w14:paraId="75ACD741" w14:textId="1E8B58C6" w:rsidR="006F66F0" w:rsidRDefault="006F66F0" w:rsidP="008F2320">
      <w:pPr>
        <w:pStyle w:val="4"/>
      </w:pPr>
      <w:r>
        <w:rPr>
          <w:rFonts w:hint="eastAsia"/>
        </w:rPr>
        <w:lastRenderedPageBreak/>
        <w:t>命令</w:t>
      </w:r>
    </w:p>
    <w:p w14:paraId="62D9620B" w14:textId="7B1EDF71" w:rsidR="006F66F0" w:rsidRPr="006F66F0" w:rsidRDefault="006F66F0" w:rsidP="006F66F0">
      <w:pPr>
        <w:ind w:left="420"/>
      </w:pPr>
      <w:r>
        <w:rPr>
          <w:rFonts w:hint="eastAsia"/>
        </w:rPr>
        <w:t>以jquery为例</w:t>
      </w:r>
    </w:p>
    <w:p w14:paraId="54E633D3" w14:textId="59A634C7" w:rsidR="006F66F0" w:rsidRDefault="006F66F0" w:rsidP="00315AED">
      <w:pPr>
        <w:pStyle w:val="5"/>
        <w:numPr>
          <w:ilvl w:val="0"/>
          <w:numId w:val="83"/>
        </w:numPr>
        <w:ind w:right="210"/>
      </w:pPr>
      <w:r>
        <w:rPr>
          <w:rFonts w:hint="eastAsia"/>
        </w:rPr>
        <w:t>安装</w:t>
      </w:r>
      <w:r w:rsidR="001F3272">
        <w:rPr>
          <w:rFonts w:hint="eastAsia"/>
        </w:rPr>
        <w:t>模块</w:t>
      </w:r>
    </w:p>
    <w:p w14:paraId="3EF02A16" w14:textId="1B8F5BDA" w:rsidR="006F66F0" w:rsidRDefault="006F66F0" w:rsidP="006F66F0">
      <w:pPr>
        <w:ind w:left="420"/>
      </w:pPr>
      <w:r>
        <w:rPr>
          <w:rFonts w:hint="eastAsia"/>
        </w:rPr>
        <w:t>在</w:t>
      </w:r>
      <w:r w:rsidR="001F3272">
        <w:rPr>
          <w:rFonts w:hint="eastAsia"/>
        </w:rPr>
        <w:t>想要安装的目录下执行</w:t>
      </w:r>
    </w:p>
    <w:tbl>
      <w:tblPr>
        <w:tblStyle w:val="ac"/>
        <w:tblW w:w="0" w:type="auto"/>
        <w:tblInd w:w="420" w:type="dxa"/>
        <w:tblLook w:val="04A0" w:firstRow="1" w:lastRow="0" w:firstColumn="1" w:lastColumn="0" w:noHBand="0" w:noVBand="1"/>
      </w:tblPr>
      <w:tblGrid>
        <w:gridCol w:w="7876"/>
      </w:tblGrid>
      <w:tr w:rsidR="001F3272" w14:paraId="15CBAA15" w14:textId="77777777" w:rsidTr="001F3272">
        <w:tc>
          <w:tcPr>
            <w:tcW w:w="8296" w:type="dxa"/>
          </w:tcPr>
          <w:p w14:paraId="3597A618" w14:textId="70611149" w:rsidR="001F3272" w:rsidRDefault="001F3272" w:rsidP="006F66F0">
            <w:r>
              <w:rPr>
                <w:rFonts w:asciiTheme="minorHAnsi" w:eastAsiaTheme="minorEastAsia" w:hAnsiTheme="minorHAnsi" w:cstheme="minorBidi" w:hint="eastAsia"/>
                <w:kern w:val="2"/>
                <w:sz w:val="21"/>
                <w:szCs w:val="22"/>
              </w:rPr>
              <w:t>npm</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install</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jquery</w:t>
            </w:r>
          </w:p>
        </w:tc>
      </w:tr>
    </w:tbl>
    <w:p w14:paraId="06CFA28B" w14:textId="584D1A12" w:rsidR="00B46A59" w:rsidRDefault="00B46A59" w:rsidP="00B46A59">
      <w:r>
        <w:tab/>
        <w:t xml:space="preserve">install </w:t>
      </w:r>
      <w:r>
        <w:rPr>
          <w:rFonts w:hint="eastAsia"/>
        </w:rPr>
        <w:t>可以简写为 i</w:t>
      </w:r>
    </w:p>
    <w:p w14:paraId="65C36B7F" w14:textId="1BA4E985" w:rsidR="001F3272" w:rsidRDefault="001F3272" w:rsidP="001F3272">
      <w:pPr>
        <w:pStyle w:val="5"/>
        <w:ind w:right="210"/>
      </w:pPr>
      <w:r>
        <w:rPr>
          <w:rFonts w:hint="eastAsia"/>
        </w:rPr>
        <w:t>卸载模块</w:t>
      </w:r>
    </w:p>
    <w:p w14:paraId="5F736696" w14:textId="75A895AD" w:rsidR="001F3272" w:rsidRDefault="001F3272" w:rsidP="001F3272">
      <w:pPr>
        <w:pStyle w:val="a8"/>
        <w:numPr>
          <w:ilvl w:val="0"/>
          <w:numId w:val="70"/>
        </w:numPr>
        <w:ind w:firstLineChars="0"/>
      </w:pPr>
      <w:r>
        <w:rPr>
          <w:rFonts w:hint="eastAsia"/>
        </w:rPr>
        <w:t>命令卸载</w:t>
      </w:r>
    </w:p>
    <w:tbl>
      <w:tblPr>
        <w:tblStyle w:val="ac"/>
        <w:tblW w:w="0" w:type="auto"/>
        <w:tblInd w:w="840" w:type="dxa"/>
        <w:tblLook w:val="04A0" w:firstRow="1" w:lastRow="0" w:firstColumn="1" w:lastColumn="0" w:noHBand="0" w:noVBand="1"/>
      </w:tblPr>
      <w:tblGrid>
        <w:gridCol w:w="7456"/>
      </w:tblGrid>
      <w:tr w:rsidR="001F3272" w14:paraId="19AE17E9" w14:textId="77777777" w:rsidTr="001F3272">
        <w:tc>
          <w:tcPr>
            <w:tcW w:w="8296" w:type="dxa"/>
          </w:tcPr>
          <w:p w14:paraId="5ACA305C" w14:textId="0865E2CD" w:rsidR="001F3272" w:rsidRDefault="001F3272" w:rsidP="001F3272">
            <w:pPr>
              <w:pStyle w:val="a8"/>
              <w:ind w:firstLineChars="0" w:firstLine="0"/>
            </w:pPr>
            <w:r>
              <w:rPr>
                <w:rFonts w:asciiTheme="minorHAnsi" w:eastAsiaTheme="minorEastAsia" w:hAnsiTheme="minorHAnsi" w:cstheme="minorBidi" w:hint="eastAsia"/>
                <w:kern w:val="2"/>
                <w:sz w:val="21"/>
                <w:szCs w:val="22"/>
              </w:rPr>
              <w:t>npm</w:t>
            </w:r>
            <w:r>
              <w:rPr>
                <w:rFonts w:asciiTheme="minorHAnsi" w:eastAsiaTheme="minorEastAsia" w:hAnsiTheme="minorHAnsi" w:cstheme="minorBidi"/>
                <w:kern w:val="2"/>
                <w:sz w:val="21"/>
                <w:szCs w:val="22"/>
              </w:rPr>
              <w:t xml:space="preserve"> uninstall jquery</w:t>
            </w:r>
          </w:p>
        </w:tc>
      </w:tr>
    </w:tbl>
    <w:p w14:paraId="6B44516C" w14:textId="33887094" w:rsidR="001F3272" w:rsidRDefault="001F3272" w:rsidP="001F3272">
      <w:pPr>
        <w:pStyle w:val="a8"/>
        <w:numPr>
          <w:ilvl w:val="0"/>
          <w:numId w:val="70"/>
        </w:numPr>
        <w:ind w:firstLineChars="0"/>
      </w:pPr>
      <w:r>
        <w:rPr>
          <w:rFonts w:hint="eastAsia"/>
        </w:rPr>
        <w:t>手动卸载</w:t>
      </w:r>
    </w:p>
    <w:p w14:paraId="1453BA28" w14:textId="6D8D0266" w:rsidR="001F3272" w:rsidRDefault="001F3272" w:rsidP="001F3272">
      <w:pPr>
        <w:pStyle w:val="a8"/>
        <w:ind w:left="840" w:firstLineChars="0" w:firstLine="0"/>
      </w:pPr>
      <w:r>
        <w:rPr>
          <w:rFonts w:hint="eastAsia"/>
        </w:rPr>
        <w:t>删除安装位置下“node</w:t>
      </w:r>
      <w:r>
        <w:t>_modules</w:t>
      </w:r>
      <w:r>
        <w:rPr>
          <w:rFonts w:hint="eastAsia"/>
        </w:rPr>
        <w:t>”目录下的模块的目录即可</w:t>
      </w:r>
    </w:p>
    <w:p w14:paraId="55A1E788" w14:textId="4AB58E17" w:rsidR="001F3272" w:rsidRDefault="001F3272" w:rsidP="001F3272">
      <w:pPr>
        <w:pStyle w:val="5"/>
        <w:ind w:right="210"/>
      </w:pPr>
      <w:r>
        <w:rPr>
          <w:rFonts w:hint="eastAsia"/>
        </w:rPr>
        <w:t>查看已安装模块</w:t>
      </w:r>
    </w:p>
    <w:tbl>
      <w:tblPr>
        <w:tblStyle w:val="ac"/>
        <w:tblW w:w="0" w:type="auto"/>
        <w:tblInd w:w="420" w:type="dxa"/>
        <w:tblLook w:val="04A0" w:firstRow="1" w:lastRow="0" w:firstColumn="1" w:lastColumn="0" w:noHBand="0" w:noVBand="1"/>
      </w:tblPr>
      <w:tblGrid>
        <w:gridCol w:w="7876"/>
      </w:tblGrid>
      <w:tr w:rsidR="001F3272" w14:paraId="11B0369E" w14:textId="77777777" w:rsidTr="001F3272">
        <w:tc>
          <w:tcPr>
            <w:tcW w:w="8296" w:type="dxa"/>
          </w:tcPr>
          <w:p w14:paraId="57206ADB" w14:textId="26EB349C" w:rsidR="001F3272" w:rsidRDefault="001F3272" w:rsidP="001F3272">
            <w:r>
              <w:rPr>
                <w:rFonts w:asciiTheme="minorHAnsi" w:eastAsiaTheme="minorEastAsia" w:hAnsiTheme="minorHAnsi" w:cstheme="minorBidi" w:hint="eastAsia"/>
                <w:kern w:val="2"/>
                <w:sz w:val="21"/>
                <w:szCs w:val="22"/>
              </w:rPr>
              <w:t>npm</w:t>
            </w:r>
            <w:r>
              <w:rPr>
                <w:rFonts w:asciiTheme="minorHAnsi" w:eastAsiaTheme="minorEastAsia" w:hAnsiTheme="minorHAnsi" w:cstheme="minorBidi"/>
                <w:kern w:val="2"/>
                <w:sz w:val="21"/>
                <w:szCs w:val="22"/>
              </w:rPr>
              <w:t xml:space="preserve"> list</w:t>
            </w:r>
          </w:p>
        </w:tc>
      </w:tr>
    </w:tbl>
    <w:p w14:paraId="3218EE09" w14:textId="1FC7A53D" w:rsidR="001F3272" w:rsidRDefault="001F3272" w:rsidP="001F3272">
      <w:pPr>
        <w:pStyle w:val="5"/>
        <w:ind w:right="210"/>
      </w:pPr>
      <w:r>
        <w:rPr>
          <w:rFonts w:hint="eastAsia"/>
        </w:rPr>
        <w:t>查看模块版本</w:t>
      </w:r>
    </w:p>
    <w:tbl>
      <w:tblPr>
        <w:tblStyle w:val="ac"/>
        <w:tblW w:w="0" w:type="auto"/>
        <w:tblInd w:w="420" w:type="dxa"/>
        <w:tblLook w:val="04A0" w:firstRow="1" w:lastRow="0" w:firstColumn="1" w:lastColumn="0" w:noHBand="0" w:noVBand="1"/>
      </w:tblPr>
      <w:tblGrid>
        <w:gridCol w:w="7876"/>
      </w:tblGrid>
      <w:tr w:rsidR="001F3272" w14:paraId="6699D8CB" w14:textId="77777777" w:rsidTr="001F3272">
        <w:tc>
          <w:tcPr>
            <w:tcW w:w="8296" w:type="dxa"/>
          </w:tcPr>
          <w:p w14:paraId="1CFE65F3" w14:textId="46FE8557" w:rsidR="001F3272" w:rsidRDefault="001F3272" w:rsidP="001F3272">
            <w:r>
              <w:rPr>
                <w:rFonts w:asciiTheme="minorHAnsi" w:eastAsiaTheme="minorEastAsia" w:hAnsiTheme="minorHAnsi" w:cstheme="minorBidi" w:hint="eastAsia"/>
                <w:kern w:val="2"/>
                <w:sz w:val="21"/>
                <w:szCs w:val="22"/>
              </w:rPr>
              <w:t>npm</w:t>
            </w:r>
            <w:r>
              <w:rPr>
                <w:rFonts w:asciiTheme="minorHAnsi" w:eastAsiaTheme="minorEastAsia" w:hAnsiTheme="minorHAnsi" w:cstheme="minorBidi"/>
                <w:kern w:val="2"/>
                <w:sz w:val="21"/>
                <w:szCs w:val="22"/>
              </w:rPr>
              <w:t xml:space="preserve"> info jquery</w:t>
            </w:r>
          </w:p>
        </w:tc>
      </w:tr>
    </w:tbl>
    <w:p w14:paraId="491AE3FC" w14:textId="594AFBDA" w:rsidR="001F3272" w:rsidRDefault="001F3272" w:rsidP="001F3272">
      <w:pPr>
        <w:pStyle w:val="5"/>
        <w:ind w:right="210"/>
      </w:pPr>
      <w:r>
        <w:rPr>
          <w:rFonts w:hint="eastAsia"/>
        </w:rPr>
        <w:t>指定版本安装</w:t>
      </w:r>
    </w:p>
    <w:tbl>
      <w:tblPr>
        <w:tblStyle w:val="ac"/>
        <w:tblW w:w="0" w:type="auto"/>
        <w:tblInd w:w="420" w:type="dxa"/>
        <w:tblLook w:val="04A0" w:firstRow="1" w:lastRow="0" w:firstColumn="1" w:lastColumn="0" w:noHBand="0" w:noVBand="1"/>
      </w:tblPr>
      <w:tblGrid>
        <w:gridCol w:w="7876"/>
      </w:tblGrid>
      <w:tr w:rsidR="001F3272" w14:paraId="333E9A95" w14:textId="77777777" w:rsidTr="001F3272">
        <w:tc>
          <w:tcPr>
            <w:tcW w:w="8296" w:type="dxa"/>
          </w:tcPr>
          <w:p w14:paraId="2A485055" w14:textId="6FAAD653" w:rsidR="001F3272" w:rsidRDefault="001F3272" w:rsidP="001F3272">
            <w:r>
              <w:rPr>
                <w:rFonts w:asciiTheme="minorHAnsi" w:eastAsiaTheme="minorEastAsia" w:hAnsiTheme="minorHAnsi" w:cstheme="minorBidi" w:hint="eastAsia"/>
                <w:kern w:val="2"/>
                <w:sz w:val="21"/>
                <w:szCs w:val="22"/>
              </w:rPr>
              <w:t>npm</w:t>
            </w:r>
            <w:r>
              <w:rPr>
                <w:rFonts w:asciiTheme="minorHAnsi" w:eastAsiaTheme="minorEastAsia" w:hAnsiTheme="minorHAnsi" w:cstheme="minorBidi"/>
                <w:kern w:val="2"/>
                <w:sz w:val="21"/>
                <w:szCs w:val="22"/>
              </w:rPr>
              <w:t xml:space="preserve"> install jquery@1.8.0</w:t>
            </w:r>
          </w:p>
        </w:tc>
      </w:tr>
    </w:tbl>
    <w:p w14:paraId="2CACD29B" w14:textId="076C2750" w:rsidR="001F3272" w:rsidRDefault="00134D82" w:rsidP="00134D82">
      <w:pPr>
        <w:pStyle w:val="4"/>
      </w:pPr>
      <w:r>
        <w:rPr>
          <w:rFonts w:hint="eastAsia"/>
        </w:rPr>
        <w:t>package</w:t>
      </w:r>
      <w:r>
        <w:t>.json</w:t>
      </w:r>
    </w:p>
    <w:p w14:paraId="5B2CD3AB" w14:textId="11D8E540" w:rsidR="00134D82" w:rsidRDefault="00945DC5" w:rsidP="00315AED">
      <w:pPr>
        <w:pStyle w:val="5"/>
        <w:numPr>
          <w:ilvl w:val="0"/>
          <w:numId w:val="84"/>
        </w:numPr>
        <w:ind w:right="210"/>
      </w:pPr>
      <w:r>
        <w:rPr>
          <w:rFonts w:hint="eastAsia"/>
        </w:rPr>
        <w:t>介绍</w:t>
      </w:r>
    </w:p>
    <w:p w14:paraId="48DF70F0" w14:textId="1132133E" w:rsidR="00945DC5" w:rsidRDefault="00945DC5" w:rsidP="00945DC5">
      <w:pPr>
        <w:ind w:left="420" w:firstLine="420"/>
      </w:pPr>
      <w:r>
        <w:rPr>
          <w:rFonts w:hint="eastAsia"/>
        </w:rPr>
        <w:t>package</w:t>
      </w:r>
      <w:r>
        <w:t>.json</w:t>
      </w:r>
      <w:r>
        <w:rPr>
          <w:rFonts w:hint="eastAsia"/>
        </w:rPr>
        <w:t>用来描述包的描述、版本、依赖关系等信息的，有了package</w:t>
      </w:r>
      <w:r>
        <w:t>.json</w:t>
      </w:r>
      <w:r>
        <w:rPr>
          <w:rFonts w:hint="eastAsia"/>
        </w:rPr>
        <w:t>文件，只需要给别人发送</w:t>
      </w:r>
      <w:r w:rsidR="00B72B16">
        <w:rPr>
          <w:rFonts w:hint="eastAsia"/>
        </w:rPr>
        <w:t>出口</w:t>
      </w:r>
      <w:r>
        <w:rPr>
          <w:rFonts w:hint="eastAsia"/>
        </w:rPr>
        <w:t>文件和package</w:t>
      </w:r>
      <w:r>
        <w:t>,json</w:t>
      </w:r>
      <w:r>
        <w:rPr>
          <w:rFonts w:hint="eastAsia"/>
        </w:rPr>
        <w:t>，对方就可以通过package</w:t>
      </w:r>
      <w:r>
        <w:t>.json</w:t>
      </w:r>
      <w:r>
        <w:rPr>
          <w:rFonts w:hint="eastAsia"/>
        </w:rPr>
        <w:t>获得</w:t>
      </w:r>
      <w:r w:rsidR="00B72B16">
        <w:rPr>
          <w:rFonts w:hint="eastAsia"/>
        </w:rPr>
        <w:t>包的依赖文件</w:t>
      </w:r>
      <w:r>
        <w:rPr>
          <w:rFonts w:hint="eastAsia"/>
        </w:rPr>
        <w:t>并运行。</w:t>
      </w:r>
    </w:p>
    <w:p w14:paraId="7CAC39A2" w14:textId="0FC07921" w:rsidR="00945DC5" w:rsidRDefault="00945DC5" w:rsidP="00945DC5">
      <w:pPr>
        <w:pStyle w:val="5"/>
        <w:ind w:right="210"/>
      </w:pPr>
      <w:r>
        <w:rPr>
          <w:rFonts w:hint="eastAsia"/>
        </w:rPr>
        <w:t>生成</w:t>
      </w:r>
    </w:p>
    <w:p w14:paraId="65F39A9D" w14:textId="5BF4764C" w:rsidR="00945DC5" w:rsidRDefault="00945DC5" w:rsidP="00945DC5">
      <w:pPr>
        <w:ind w:left="420" w:firstLine="420"/>
      </w:pPr>
      <w:r>
        <w:rPr>
          <w:rFonts w:hint="eastAsia"/>
        </w:rPr>
        <w:t>package</w:t>
      </w:r>
      <w:r>
        <w:t>.json</w:t>
      </w:r>
      <w:r>
        <w:rPr>
          <w:rFonts w:hint="eastAsia"/>
        </w:rPr>
        <w:t>的生成有2种方式：</w:t>
      </w:r>
    </w:p>
    <w:p w14:paraId="4C6B3500" w14:textId="2B43A138" w:rsidR="00945DC5" w:rsidRDefault="00945DC5" w:rsidP="00945DC5">
      <w:pPr>
        <w:pStyle w:val="a8"/>
        <w:numPr>
          <w:ilvl w:val="0"/>
          <w:numId w:val="70"/>
        </w:numPr>
        <w:ind w:firstLineChars="0"/>
      </w:pPr>
      <w:r>
        <w:rPr>
          <w:rFonts w:hint="eastAsia"/>
        </w:rPr>
        <w:t>手动生成</w:t>
      </w:r>
    </w:p>
    <w:p w14:paraId="5C8C9F88" w14:textId="2C767C80" w:rsidR="00945DC5" w:rsidRDefault="00945DC5" w:rsidP="00945DC5">
      <w:pPr>
        <w:pStyle w:val="a8"/>
        <w:ind w:left="840" w:firstLineChars="0" w:firstLine="0"/>
      </w:pPr>
      <w:r>
        <w:rPr>
          <w:rFonts w:hint="eastAsia"/>
        </w:rPr>
        <w:t>在包下执行如下命令</w:t>
      </w:r>
    </w:p>
    <w:tbl>
      <w:tblPr>
        <w:tblStyle w:val="ac"/>
        <w:tblW w:w="0" w:type="auto"/>
        <w:tblInd w:w="840" w:type="dxa"/>
        <w:tblLook w:val="04A0" w:firstRow="1" w:lastRow="0" w:firstColumn="1" w:lastColumn="0" w:noHBand="0" w:noVBand="1"/>
      </w:tblPr>
      <w:tblGrid>
        <w:gridCol w:w="7456"/>
      </w:tblGrid>
      <w:tr w:rsidR="00945DC5" w14:paraId="4733DA1F" w14:textId="77777777" w:rsidTr="00945DC5">
        <w:tc>
          <w:tcPr>
            <w:tcW w:w="8296" w:type="dxa"/>
          </w:tcPr>
          <w:p w14:paraId="5DF97CC1" w14:textId="069089CF" w:rsidR="00945DC5" w:rsidRDefault="00945DC5" w:rsidP="00945DC5">
            <w:pPr>
              <w:pStyle w:val="a8"/>
              <w:ind w:firstLineChars="0" w:firstLine="0"/>
            </w:pPr>
            <w:r>
              <w:rPr>
                <w:rFonts w:hint="eastAsia"/>
              </w:rPr>
              <w:t xml:space="preserve">npm </w:t>
            </w:r>
            <w:r>
              <w:t>init</w:t>
            </w:r>
          </w:p>
        </w:tc>
      </w:tr>
    </w:tbl>
    <w:p w14:paraId="511CAF47" w14:textId="780F403D" w:rsidR="00945DC5" w:rsidRDefault="00945DC5" w:rsidP="00945DC5">
      <w:pPr>
        <w:pStyle w:val="a8"/>
        <w:ind w:left="840" w:firstLineChars="0" w:firstLine="0"/>
      </w:pPr>
      <w:r>
        <w:rPr>
          <w:rFonts w:hint="eastAsia"/>
        </w:rPr>
        <w:t>这种方式生成时，需要手动执行该文件中的信息</w:t>
      </w:r>
    </w:p>
    <w:p w14:paraId="1D323E0A" w14:textId="7C206F26" w:rsidR="00945DC5" w:rsidRDefault="00945DC5" w:rsidP="00945DC5">
      <w:pPr>
        <w:pStyle w:val="a8"/>
        <w:numPr>
          <w:ilvl w:val="0"/>
          <w:numId w:val="70"/>
        </w:numPr>
        <w:ind w:firstLineChars="0"/>
      </w:pPr>
      <w:r>
        <w:rPr>
          <w:rFonts w:hint="eastAsia"/>
        </w:rPr>
        <w:t>自动生成</w:t>
      </w:r>
    </w:p>
    <w:p w14:paraId="035502EA" w14:textId="3DEDE6B2" w:rsidR="00945DC5" w:rsidRDefault="00676B68" w:rsidP="00945DC5">
      <w:pPr>
        <w:pStyle w:val="a8"/>
        <w:ind w:left="840" w:firstLineChars="0" w:firstLine="0"/>
      </w:pPr>
      <w:r>
        <w:rPr>
          <w:rFonts w:hint="eastAsia"/>
        </w:rPr>
        <w:t>在包下执行命令</w:t>
      </w:r>
    </w:p>
    <w:tbl>
      <w:tblPr>
        <w:tblStyle w:val="ac"/>
        <w:tblW w:w="0" w:type="auto"/>
        <w:tblInd w:w="840" w:type="dxa"/>
        <w:tblLook w:val="04A0" w:firstRow="1" w:lastRow="0" w:firstColumn="1" w:lastColumn="0" w:noHBand="0" w:noVBand="1"/>
      </w:tblPr>
      <w:tblGrid>
        <w:gridCol w:w="7456"/>
      </w:tblGrid>
      <w:tr w:rsidR="00676B68" w14:paraId="792D2E35" w14:textId="77777777" w:rsidTr="00676B68">
        <w:tc>
          <w:tcPr>
            <w:tcW w:w="8296" w:type="dxa"/>
          </w:tcPr>
          <w:p w14:paraId="05B483B3" w14:textId="149DDF9C" w:rsidR="00676B68" w:rsidRDefault="00676B68" w:rsidP="00945DC5">
            <w:pPr>
              <w:pStyle w:val="a8"/>
              <w:ind w:firstLineChars="0" w:firstLine="0"/>
            </w:pPr>
            <w:r>
              <w:rPr>
                <w:rFonts w:asciiTheme="minorHAnsi" w:eastAsiaTheme="minorEastAsia" w:hAnsiTheme="minorHAnsi" w:cstheme="minorBidi" w:hint="eastAsia"/>
                <w:kern w:val="2"/>
                <w:sz w:val="21"/>
                <w:szCs w:val="22"/>
              </w:rPr>
              <w:t>npm</w:t>
            </w:r>
            <w:r>
              <w:rPr>
                <w:rFonts w:asciiTheme="minorHAnsi" w:eastAsiaTheme="minorEastAsia" w:hAnsiTheme="minorHAnsi" w:cstheme="minorBidi"/>
                <w:kern w:val="2"/>
                <w:sz w:val="21"/>
                <w:szCs w:val="22"/>
              </w:rPr>
              <w:t xml:space="preserve"> init --yes</w:t>
            </w:r>
          </w:p>
        </w:tc>
      </w:tr>
    </w:tbl>
    <w:p w14:paraId="6AB821D7" w14:textId="2F022FD6" w:rsidR="00676B68" w:rsidRDefault="00676B68" w:rsidP="00945DC5">
      <w:pPr>
        <w:pStyle w:val="a8"/>
        <w:ind w:left="840" w:firstLineChars="0" w:firstLine="0"/>
      </w:pPr>
      <w:r>
        <w:rPr>
          <w:rFonts w:hint="eastAsia"/>
        </w:rPr>
        <w:t>--yes代表强制生成</w:t>
      </w:r>
    </w:p>
    <w:p w14:paraId="01F1F046" w14:textId="4918F928" w:rsidR="00676B68" w:rsidRDefault="00676B68" w:rsidP="00945DC5">
      <w:pPr>
        <w:pStyle w:val="a8"/>
        <w:ind w:left="840" w:firstLineChars="0" w:firstLine="0"/>
      </w:pPr>
      <w:r>
        <w:rPr>
          <w:rFonts w:hint="eastAsia"/>
        </w:rPr>
        <w:lastRenderedPageBreak/>
        <w:t>使用该方式时，文件中的信息为默认的</w:t>
      </w:r>
    </w:p>
    <w:p w14:paraId="5E1B3FE2" w14:textId="29949ED9" w:rsidR="00B72B16" w:rsidRDefault="00B72B16" w:rsidP="00B72B16">
      <w:pPr>
        <w:pStyle w:val="5"/>
        <w:ind w:right="210"/>
      </w:pPr>
      <w:r>
        <w:rPr>
          <w:rFonts w:hint="eastAsia"/>
        </w:rPr>
        <w:t>作用</w:t>
      </w:r>
    </w:p>
    <w:p w14:paraId="459EB1B7" w14:textId="554E7875" w:rsidR="00B72B16" w:rsidRDefault="00B72B16" w:rsidP="00B72B16">
      <w:pPr>
        <w:ind w:left="420"/>
      </w:pPr>
      <w:r>
        <w:rPr>
          <w:rFonts w:hint="eastAsia"/>
        </w:rPr>
        <w:t>比如：</w:t>
      </w:r>
    </w:p>
    <w:p w14:paraId="3E70019D" w14:textId="49B4805D" w:rsidR="00B72B16" w:rsidRDefault="00B72B16" w:rsidP="00B72B16">
      <w:pPr>
        <w:ind w:left="420"/>
      </w:pPr>
      <w:r>
        <w:tab/>
      </w:r>
      <w:r>
        <w:rPr>
          <w:rFonts w:hint="eastAsia"/>
        </w:rPr>
        <w:t>当前包下有出口文件main</w:t>
      </w:r>
      <w:r>
        <w:t>.js</w:t>
      </w:r>
      <w:r>
        <w:rPr>
          <w:rFonts w:hint="eastAsia"/>
        </w:rPr>
        <w:t>，node</w:t>
      </w:r>
      <w:r>
        <w:t>_modules</w:t>
      </w:r>
      <w:r>
        <w:rPr>
          <w:rFonts w:hint="eastAsia"/>
        </w:rPr>
        <w:t>目录下有silly</w:t>
      </w:r>
      <w:r>
        <w:t>_datetime</w:t>
      </w:r>
      <w:r w:rsidR="0064504E">
        <w:rPr>
          <w:rFonts w:hint="eastAsia"/>
        </w:rPr>
        <w:t>模块，并且生成了package</w:t>
      </w:r>
      <w:r w:rsidR="0064504E">
        <w:t>.json</w:t>
      </w:r>
      <w:r w:rsidR="0064504E">
        <w:rPr>
          <w:rFonts w:hint="eastAsia"/>
        </w:rPr>
        <w:t>。此时将node</w:t>
      </w:r>
      <w:r w:rsidR="0064504E">
        <w:t>_modules</w:t>
      </w:r>
      <w:r w:rsidR="0064504E">
        <w:rPr>
          <w:rFonts w:hint="eastAsia"/>
        </w:rPr>
        <w:t>目录删掉，程序将无法运行，此时在package</w:t>
      </w:r>
      <w:r w:rsidR="0064504E">
        <w:t>.json</w:t>
      </w:r>
      <w:r w:rsidR="0064504E">
        <w:rPr>
          <w:rFonts w:hint="eastAsia"/>
        </w:rPr>
        <w:t>目录下执行“npm</w:t>
      </w:r>
      <w:r w:rsidR="0064504E">
        <w:t xml:space="preserve"> </w:t>
      </w:r>
      <w:r w:rsidR="0064504E">
        <w:rPr>
          <w:rFonts w:hint="eastAsia"/>
        </w:rPr>
        <w:t>install”命令，即可安装node</w:t>
      </w:r>
      <w:r w:rsidR="0064504E">
        <w:t>_modules</w:t>
      </w:r>
      <w:r w:rsidR="0064504E">
        <w:rPr>
          <w:rFonts w:hint="eastAsia"/>
        </w:rPr>
        <w:t>下的依赖包，程序就可以正常运行了</w:t>
      </w:r>
    </w:p>
    <w:p w14:paraId="2CAD529E" w14:textId="7C65CD7B" w:rsidR="00F3237E" w:rsidRDefault="00E74FBD" w:rsidP="00E74FBD">
      <w:pPr>
        <w:pStyle w:val="5"/>
        <w:ind w:right="210"/>
      </w:pPr>
      <w:r>
        <w:rPr>
          <w:rFonts w:hint="eastAsia"/>
        </w:rPr>
        <w:t>将手动下载的模块添加到package</w:t>
      </w:r>
      <w:r>
        <w:t>.json</w:t>
      </w:r>
    </w:p>
    <w:p w14:paraId="6888D4ED" w14:textId="6C51259A" w:rsidR="00E74FBD" w:rsidRDefault="00E74FBD" w:rsidP="00E74FBD">
      <w:pPr>
        <w:ind w:left="420" w:firstLine="420"/>
      </w:pPr>
      <w:r>
        <w:rPr>
          <w:rFonts w:hint="eastAsia"/>
        </w:rPr>
        <w:t>当package</w:t>
      </w:r>
      <w:r>
        <w:t>.json</w:t>
      </w:r>
      <w:r>
        <w:rPr>
          <w:rFonts w:hint="eastAsia"/>
        </w:rPr>
        <w:t>已经生成了，现在要下载新的模块，新的模块要添加到package</w:t>
      </w:r>
      <w:r>
        <w:t>.json</w:t>
      </w:r>
      <w:r>
        <w:rPr>
          <w:rFonts w:hint="eastAsia"/>
        </w:rPr>
        <w:t>，则在执行安装命令时，后面加上“--save”或“</w:t>
      </w:r>
      <w:r>
        <w:t>—save-dev</w:t>
      </w:r>
      <w:r>
        <w:rPr>
          <w:rFonts w:hint="eastAsia"/>
        </w:rPr>
        <w:t>”</w:t>
      </w:r>
    </w:p>
    <w:tbl>
      <w:tblPr>
        <w:tblStyle w:val="ac"/>
        <w:tblW w:w="0" w:type="auto"/>
        <w:tblInd w:w="420" w:type="dxa"/>
        <w:tblLook w:val="04A0" w:firstRow="1" w:lastRow="0" w:firstColumn="1" w:lastColumn="0" w:noHBand="0" w:noVBand="1"/>
      </w:tblPr>
      <w:tblGrid>
        <w:gridCol w:w="7876"/>
      </w:tblGrid>
      <w:tr w:rsidR="00E74FBD" w14:paraId="582327E9" w14:textId="77777777" w:rsidTr="00E74FBD">
        <w:tc>
          <w:tcPr>
            <w:tcW w:w="8296" w:type="dxa"/>
          </w:tcPr>
          <w:p w14:paraId="7F829181" w14:textId="2C6DA970" w:rsidR="00E74FBD" w:rsidRDefault="00E74FBD" w:rsidP="00E74FBD">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n</w:t>
            </w:r>
            <w:r>
              <w:rPr>
                <w:rFonts w:asciiTheme="minorHAnsi" w:eastAsiaTheme="minorEastAsia" w:hAnsiTheme="minorHAnsi" w:cstheme="minorBidi"/>
                <w:kern w:val="2"/>
                <w:sz w:val="21"/>
                <w:szCs w:val="22"/>
              </w:rPr>
              <w:t>pm install md5-node --save</w:t>
            </w:r>
          </w:p>
          <w:p w14:paraId="4C67B1F8" w14:textId="77777777" w:rsidR="00E74FBD" w:rsidRDefault="00E74FBD" w:rsidP="00E74FBD">
            <w:r>
              <w:rPr>
                <w:rFonts w:hint="eastAsia"/>
              </w:rPr>
              <w:t>或</w:t>
            </w:r>
          </w:p>
          <w:p w14:paraId="7CBC1FF6" w14:textId="389108F9" w:rsidR="00E74FBD" w:rsidRPr="00E74FBD" w:rsidRDefault="00E74FBD" w:rsidP="00E74FBD">
            <w:r>
              <w:t>npm install md5-node --save-dev</w:t>
            </w:r>
          </w:p>
        </w:tc>
      </w:tr>
    </w:tbl>
    <w:p w14:paraId="001C6F0C" w14:textId="1849BBC5" w:rsidR="00E74FBD" w:rsidRPr="00E74FBD" w:rsidRDefault="00E74FBD" w:rsidP="00E74FBD">
      <w:pPr>
        <w:ind w:left="420" w:firstLine="420"/>
      </w:pPr>
      <w:r>
        <w:rPr>
          <w:rFonts w:hint="eastAsia"/>
        </w:rPr>
        <w:t>两者在使用上没有区别</w:t>
      </w:r>
    </w:p>
    <w:p w14:paraId="1E4B27FD" w14:textId="2A72156E" w:rsidR="006A0B37" w:rsidRDefault="006A0B37" w:rsidP="008F2320">
      <w:pPr>
        <w:pStyle w:val="4"/>
      </w:pPr>
      <w:r>
        <w:rPr>
          <w:rFonts w:hint="eastAsia"/>
        </w:rPr>
        <w:t>工具</w:t>
      </w:r>
    </w:p>
    <w:p w14:paraId="6573EE7E" w14:textId="0BA399AD" w:rsidR="00E66BED" w:rsidRDefault="00E66BED" w:rsidP="00315AED">
      <w:pPr>
        <w:pStyle w:val="5"/>
        <w:numPr>
          <w:ilvl w:val="0"/>
          <w:numId w:val="80"/>
        </w:numPr>
        <w:ind w:right="210"/>
      </w:pPr>
      <w:r>
        <w:rPr>
          <w:rFonts w:hint="eastAsia"/>
        </w:rPr>
        <w:t>默认安装路径</w:t>
      </w:r>
    </w:p>
    <w:tbl>
      <w:tblPr>
        <w:tblStyle w:val="ac"/>
        <w:tblW w:w="0" w:type="auto"/>
        <w:tblInd w:w="420" w:type="dxa"/>
        <w:tblLook w:val="04A0" w:firstRow="1" w:lastRow="0" w:firstColumn="1" w:lastColumn="0" w:noHBand="0" w:noVBand="1"/>
      </w:tblPr>
      <w:tblGrid>
        <w:gridCol w:w="7876"/>
      </w:tblGrid>
      <w:tr w:rsidR="00E66BED" w14:paraId="40376079" w14:textId="77777777" w:rsidTr="00E66BED">
        <w:tc>
          <w:tcPr>
            <w:tcW w:w="8296" w:type="dxa"/>
          </w:tcPr>
          <w:p w14:paraId="0746BFC3" w14:textId="10E3A190" w:rsidR="00E66BED" w:rsidRDefault="00E66BED" w:rsidP="00E66BED">
            <w:r w:rsidRPr="00E66BED">
              <w:t>npm config set prefix "D:\Program Files\npm_global_modules\node_modules"</w:t>
            </w:r>
          </w:p>
        </w:tc>
      </w:tr>
    </w:tbl>
    <w:p w14:paraId="142A962D" w14:textId="39F64347" w:rsidR="00E66BED" w:rsidRPr="00E66BED" w:rsidRDefault="00E66BED" w:rsidP="00E66BED">
      <w:pPr>
        <w:ind w:left="420"/>
      </w:pPr>
      <w:r>
        <w:rPr>
          <w:rFonts w:hint="eastAsia"/>
        </w:rPr>
        <w:t>设置完默认安装路径后需要手动将该路径设置到环境变量中</w:t>
      </w:r>
    </w:p>
    <w:p w14:paraId="6AC69E1D" w14:textId="7F6B5E9E" w:rsidR="007B1370" w:rsidRDefault="00065EF3" w:rsidP="006A0B37">
      <w:pPr>
        <w:pStyle w:val="5"/>
        <w:ind w:right="210"/>
      </w:pPr>
      <w:r>
        <w:rPr>
          <w:rFonts w:hint="eastAsia"/>
        </w:rPr>
        <w:t>supervisor</w:t>
      </w:r>
      <w:r w:rsidR="00F540B3">
        <w:rPr>
          <w:rFonts w:hint="eastAsia"/>
        </w:rPr>
        <w:t>工具</w:t>
      </w:r>
    </w:p>
    <w:p w14:paraId="31E97056" w14:textId="6FEAEF85" w:rsidR="00065EF3" w:rsidRDefault="00F540B3" w:rsidP="00315AED">
      <w:pPr>
        <w:pStyle w:val="6"/>
        <w:numPr>
          <w:ilvl w:val="0"/>
          <w:numId w:val="81"/>
        </w:numPr>
      </w:pPr>
      <w:r>
        <w:rPr>
          <w:rFonts w:hint="eastAsia"/>
        </w:rPr>
        <w:t>介绍</w:t>
      </w:r>
    </w:p>
    <w:p w14:paraId="22F3A353" w14:textId="0127CD82" w:rsidR="00F540B3" w:rsidRDefault="00F540B3" w:rsidP="00F540B3">
      <w:pPr>
        <w:ind w:left="420" w:firstLine="420"/>
      </w:pPr>
      <w:r>
        <w:rPr>
          <w:rFonts w:hint="eastAsia"/>
        </w:rPr>
        <w:t>使用node命令运行node程序时，每次修改代码都需要手动重启才能生效，使用sipervisor不需要手动重启就能生效新的代码</w:t>
      </w:r>
    </w:p>
    <w:p w14:paraId="6F039DE2" w14:textId="183B3373" w:rsidR="00F540B3" w:rsidRDefault="00F540B3" w:rsidP="006A0B37">
      <w:pPr>
        <w:pStyle w:val="6"/>
      </w:pPr>
      <w:r>
        <w:rPr>
          <w:rFonts w:hint="eastAsia"/>
        </w:rPr>
        <w:t>使用</w:t>
      </w:r>
    </w:p>
    <w:p w14:paraId="3231834B" w14:textId="0D03D6BF" w:rsidR="00F540B3" w:rsidRDefault="00F540B3" w:rsidP="00315AED">
      <w:pPr>
        <w:pStyle w:val="7"/>
        <w:numPr>
          <w:ilvl w:val="0"/>
          <w:numId w:val="82"/>
        </w:numPr>
      </w:pPr>
      <w:r>
        <w:rPr>
          <w:rFonts w:hint="eastAsia"/>
        </w:rPr>
        <w:t>安装</w:t>
      </w:r>
    </w:p>
    <w:p w14:paraId="67521941" w14:textId="5C207F2E" w:rsidR="00F540B3" w:rsidRDefault="00F540B3" w:rsidP="00F540B3">
      <w:pPr>
        <w:ind w:left="420"/>
      </w:pPr>
      <w:r>
        <w:rPr>
          <w:rFonts w:hint="eastAsia"/>
        </w:rPr>
        <w:t>在cmd窗口执行如下命令进行安装</w:t>
      </w:r>
    </w:p>
    <w:tbl>
      <w:tblPr>
        <w:tblStyle w:val="ac"/>
        <w:tblW w:w="0" w:type="auto"/>
        <w:tblInd w:w="420" w:type="dxa"/>
        <w:tblLook w:val="04A0" w:firstRow="1" w:lastRow="0" w:firstColumn="1" w:lastColumn="0" w:noHBand="0" w:noVBand="1"/>
      </w:tblPr>
      <w:tblGrid>
        <w:gridCol w:w="7876"/>
      </w:tblGrid>
      <w:tr w:rsidR="00F540B3" w14:paraId="3B9E562C" w14:textId="77777777" w:rsidTr="00F540B3">
        <w:tc>
          <w:tcPr>
            <w:tcW w:w="8296" w:type="dxa"/>
          </w:tcPr>
          <w:p w14:paraId="341F9B87" w14:textId="09B66855" w:rsidR="00F540B3" w:rsidRDefault="00F540B3" w:rsidP="00F540B3">
            <w:r>
              <w:rPr>
                <w:rFonts w:asciiTheme="minorHAnsi" w:eastAsiaTheme="minorEastAsia" w:hAnsiTheme="minorHAnsi" w:cstheme="minorBidi" w:hint="eastAsia"/>
                <w:kern w:val="2"/>
                <w:sz w:val="21"/>
                <w:szCs w:val="22"/>
              </w:rPr>
              <w:t>npm</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-g</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install</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supervisor</w:t>
            </w:r>
          </w:p>
        </w:tc>
      </w:tr>
    </w:tbl>
    <w:p w14:paraId="660E6800" w14:textId="2CD96177" w:rsidR="00F540B3" w:rsidRDefault="00F540B3" w:rsidP="006A0B37">
      <w:pPr>
        <w:pStyle w:val="7"/>
      </w:pPr>
      <w:r>
        <w:rPr>
          <w:rFonts w:hint="eastAsia"/>
        </w:rPr>
        <w:t>使用</w:t>
      </w:r>
    </w:p>
    <w:p w14:paraId="2A7CE7F3" w14:textId="5B86AC1E" w:rsidR="00F540B3" w:rsidRDefault="00F540B3" w:rsidP="006A0B37">
      <w:pPr>
        <w:pStyle w:val="a8"/>
        <w:numPr>
          <w:ilvl w:val="0"/>
          <w:numId w:val="70"/>
        </w:numPr>
        <w:ind w:firstLineChars="0"/>
      </w:pPr>
      <w:r>
        <w:rPr>
          <w:rFonts w:hint="eastAsia"/>
        </w:rPr>
        <w:t>cmd窗口使用</w:t>
      </w:r>
    </w:p>
    <w:p w14:paraId="48C96DFA" w14:textId="7191FE49" w:rsidR="00F540B3" w:rsidRDefault="00F540B3" w:rsidP="006A0B37">
      <w:pPr>
        <w:ind w:left="420" w:firstLine="420"/>
      </w:pPr>
      <w:r>
        <w:rPr>
          <w:rFonts w:hint="eastAsia"/>
        </w:rPr>
        <w:t>使用supervisor命令代替node命令执行js文件</w:t>
      </w:r>
    </w:p>
    <w:tbl>
      <w:tblPr>
        <w:tblStyle w:val="ac"/>
        <w:tblW w:w="0" w:type="auto"/>
        <w:tblInd w:w="846" w:type="dxa"/>
        <w:tblLook w:val="04A0" w:firstRow="1" w:lastRow="0" w:firstColumn="1" w:lastColumn="0" w:noHBand="0" w:noVBand="1"/>
      </w:tblPr>
      <w:tblGrid>
        <w:gridCol w:w="7450"/>
      </w:tblGrid>
      <w:tr w:rsidR="00F540B3" w14:paraId="0D3B2BCB" w14:textId="77777777" w:rsidTr="006A0B37">
        <w:tc>
          <w:tcPr>
            <w:tcW w:w="7450" w:type="dxa"/>
          </w:tcPr>
          <w:p w14:paraId="4545437F" w14:textId="561431F5" w:rsidR="00F540B3" w:rsidRDefault="00F540B3" w:rsidP="00F540B3">
            <w:r>
              <w:rPr>
                <w:rFonts w:hint="eastAsia"/>
              </w:rPr>
              <w:lastRenderedPageBreak/>
              <w:t>supervisor</w:t>
            </w:r>
            <w:r>
              <w:t xml:space="preserve"> xxx.js</w:t>
            </w:r>
          </w:p>
        </w:tc>
      </w:tr>
    </w:tbl>
    <w:p w14:paraId="08D52F88" w14:textId="5953A8A8" w:rsidR="00F540B3" w:rsidRDefault="00F540B3" w:rsidP="006A0B37">
      <w:pPr>
        <w:pStyle w:val="a8"/>
        <w:numPr>
          <w:ilvl w:val="0"/>
          <w:numId w:val="70"/>
        </w:numPr>
        <w:ind w:firstLineChars="0"/>
      </w:pPr>
      <w:r>
        <w:rPr>
          <w:rFonts w:hint="eastAsia"/>
        </w:rPr>
        <w:t>W</w:t>
      </w:r>
      <w:r>
        <w:t>S</w:t>
      </w:r>
      <w:r>
        <w:rPr>
          <w:rFonts w:hint="eastAsia"/>
        </w:rPr>
        <w:t>中使用</w:t>
      </w:r>
    </w:p>
    <w:p w14:paraId="797A0AAC" w14:textId="3C7605CC" w:rsidR="00F540B3" w:rsidRPr="00F540B3" w:rsidRDefault="0092098E" w:rsidP="006A0B37">
      <w:pPr>
        <w:ind w:left="840" w:firstLine="420"/>
      </w:pPr>
      <w:r w:rsidRPr="0092098E">
        <w:rPr>
          <w:rFonts w:hint="eastAsia"/>
        </w:rPr>
        <w:t>在</w:t>
      </w:r>
      <w:r w:rsidRPr="0092098E">
        <w:t>WebStorm中选择要Run--Edit Configurations 下选中要运行的JS文件，在右侧选设置Node interpreter为C:\Users\Daobing\AppData\Roaming\npm\node-supervisor.cmd</w:t>
      </w:r>
    </w:p>
    <w:p w14:paraId="16B512B1" w14:textId="0A2D5D97" w:rsidR="002931B6" w:rsidRDefault="00FD12A9" w:rsidP="007D1A80">
      <w:pPr>
        <w:pStyle w:val="3"/>
      </w:pPr>
      <w:r>
        <w:rPr>
          <w:rFonts w:hint="eastAsia"/>
        </w:rPr>
        <w:t>静态W</w:t>
      </w:r>
      <w:r>
        <w:t>EB</w:t>
      </w:r>
      <w:r>
        <w:rPr>
          <w:rFonts w:hint="eastAsia"/>
        </w:rPr>
        <w:t>服务器</w:t>
      </w:r>
    </w:p>
    <w:p w14:paraId="096C2B7F" w14:textId="4BCA811E" w:rsidR="00FD12A9" w:rsidRPr="00FD12A9" w:rsidRDefault="00E4789A" w:rsidP="00315AED">
      <w:pPr>
        <w:pStyle w:val="4"/>
        <w:numPr>
          <w:ilvl w:val="0"/>
          <w:numId w:val="87"/>
        </w:numPr>
      </w:pPr>
      <w:bookmarkStart w:id="18" w:name="_静态页面展示"/>
      <w:bookmarkEnd w:id="18"/>
      <w:r>
        <w:rPr>
          <w:rFonts w:hint="eastAsia"/>
        </w:rPr>
        <w:t>静态页面展示</w:t>
      </w:r>
    </w:p>
    <w:p w14:paraId="32C844B9" w14:textId="3640E393" w:rsidR="00C25AEF" w:rsidRDefault="00C25AEF" w:rsidP="00C25AEF">
      <w:pPr>
        <w:pStyle w:val="5"/>
        <w:numPr>
          <w:ilvl w:val="0"/>
          <w:numId w:val="12"/>
        </w:numPr>
        <w:ind w:right="210"/>
      </w:pPr>
      <w:r>
        <w:rPr>
          <w:rFonts w:hint="eastAsia"/>
        </w:rPr>
        <w:t>思想</w:t>
      </w:r>
    </w:p>
    <w:p w14:paraId="72674F3F" w14:textId="7FD0C5B5" w:rsidR="00C25AEF" w:rsidRPr="00C25AEF" w:rsidRDefault="00C57D90" w:rsidP="00C57D90">
      <w:pPr>
        <w:pStyle w:val="a8"/>
        <w:numPr>
          <w:ilvl w:val="0"/>
          <w:numId w:val="70"/>
        </w:numPr>
        <w:ind w:firstLineChars="0"/>
      </w:pPr>
      <w:r>
        <w:rPr>
          <w:rFonts w:hint="eastAsia"/>
        </w:rPr>
        <w:t>使用http模块创建服务，监听http请求；使用url模块对请求的url进行解析，得到真正的请求路径（有的请求的url会携带get参数），并过滤掉“/</w:t>
      </w:r>
      <w:r>
        <w:t>favicon.ico</w:t>
      </w:r>
      <w:r>
        <w:rPr>
          <w:rFonts w:hint="eastAsia"/>
        </w:rPr>
        <w:t>”请求</w:t>
      </w:r>
    </w:p>
    <w:p w14:paraId="1788DDE3" w14:textId="6C1F1B30" w:rsidR="00C57D90" w:rsidRDefault="00C57D90" w:rsidP="00C57D90">
      <w:pPr>
        <w:pStyle w:val="a8"/>
        <w:numPr>
          <w:ilvl w:val="0"/>
          <w:numId w:val="70"/>
        </w:numPr>
        <w:ind w:firstLineChars="0"/>
      </w:pPr>
      <w:r>
        <w:rPr>
          <w:rFonts w:hint="eastAsia"/>
        </w:rPr>
        <w:t>将请求路径作为文件路径，在本地读取对应的文件，将文件内容返回</w:t>
      </w:r>
    </w:p>
    <w:p w14:paraId="0062E6A5" w14:textId="3FAED6C8" w:rsidR="00C57D90" w:rsidRDefault="00C57D90" w:rsidP="00C57D90">
      <w:pPr>
        <w:pStyle w:val="a8"/>
        <w:numPr>
          <w:ilvl w:val="0"/>
          <w:numId w:val="70"/>
        </w:numPr>
        <w:ind w:firstLineChars="0"/>
      </w:pPr>
      <w:r>
        <w:rPr>
          <w:rFonts w:hint="eastAsia"/>
        </w:rPr>
        <w:t>对于找不到的文件，跳转到4</w:t>
      </w:r>
      <w:r>
        <w:t>04</w:t>
      </w:r>
      <w:r>
        <w:rPr>
          <w:rFonts w:hint="eastAsia"/>
        </w:rPr>
        <w:t>页面并返回4</w:t>
      </w:r>
      <w:r>
        <w:t>04</w:t>
      </w:r>
      <w:r>
        <w:rPr>
          <w:rFonts w:hint="eastAsia"/>
        </w:rPr>
        <w:t>错误</w:t>
      </w:r>
    </w:p>
    <w:p w14:paraId="317290A5" w14:textId="448EDE53" w:rsidR="00C57D90" w:rsidRDefault="00C57D90" w:rsidP="00C57D90">
      <w:pPr>
        <w:pStyle w:val="a8"/>
        <w:numPr>
          <w:ilvl w:val="0"/>
          <w:numId w:val="70"/>
        </w:numPr>
        <w:ind w:firstLineChars="0"/>
      </w:pPr>
      <w:r>
        <w:rPr>
          <w:rFonts w:hint="eastAsia"/>
        </w:rPr>
        <w:t>针对不同的文件做简要处理，返回不同的请求头</w:t>
      </w:r>
    </w:p>
    <w:p w14:paraId="37F3DED5" w14:textId="44859D21" w:rsidR="00C57D90" w:rsidRDefault="00C57D90" w:rsidP="00C57D90">
      <w:pPr>
        <w:pStyle w:val="a8"/>
        <w:ind w:left="840" w:firstLineChars="0" w:firstLine="0"/>
      </w:pPr>
      <w:r>
        <w:rPr>
          <w:rFonts w:hint="eastAsia"/>
        </w:rPr>
        <w:t>如：</w:t>
      </w:r>
    </w:p>
    <w:p w14:paraId="54E9C790" w14:textId="72BEFC45" w:rsidR="00C57D90" w:rsidRDefault="00C57D90" w:rsidP="00C57D90">
      <w:pPr>
        <w:pStyle w:val="a8"/>
        <w:ind w:left="840" w:firstLineChars="0" w:firstLine="0"/>
      </w:pPr>
      <w:r>
        <w:tab/>
        <w:t>html</w:t>
      </w:r>
      <w:r>
        <w:rPr>
          <w:rFonts w:hint="eastAsia"/>
        </w:rPr>
        <w:t>文件的“C</w:t>
      </w:r>
      <w:r>
        <w:t>ontent-Type</w:t>
      </w:r>
      <w:r>
        <w:rPr>
          <w:rFonts w:hint="eastAsia"/>
        </w:rPr>
        <w:t>”请求头应为：“text</w:t>
      </w:r>
      <w:r>
        <w:t>/html;charset=utf-8</w:t>
      </w:r>
      <w:r>
        <w:rPr>
          <w:rFonts w:hint="eastAsia"/>
        </w:rPr>
        <w:t>”</w:t>
      </w:r>
    </w:p>
    <w:p w14:paraId="23E0E871" w14:textId="6C9DE06D" w:rsidR="00C57D90" w:rsidRDefault="00C57D90" w:rsidP="00C57D90">
      <w:pPr>
        <w:pStyle w:val="a8"/>
        <w:ind w:left="840" w:firstLineChars="0"/>
      </w:pPr>
      <w:r>
        <w:t>css</w:t>
      </w:r>
      <w:r>
        <w:rPr>
          <w:rFonts w:hint="eastAsia"/>
        </w:rPr>
        <w:t>文件的“C</w:t>
      </w:r>
      <w:r>
        <w:t>ontent-Type</w:t>
      </w:r>
      <w:r>
        <w:rPr>
          <w:rFonts w:hint="eastAsia"/>
        </w:rPr>
        <w:t>”请求头应为：“text</w:t>
      </w:r>
      <w:r>
        <w:t>/</w:t>
      </w:r>
      <w:r w:rsidR="00E24DBE">
        <w:t>css</w:t>
      </w:r>
      <w:r>
        <w:t>;charset=utf-8</w:t>
      </w:r>
      <w:r>
        <w:rPr>
          <w:rFonts w:hint="eastAsia"/>
        </w:rPr>
        <w:t>”</w:t>
      </w:r>
    </w:p>
    <w:p w14:paraId="2C9031F1" w14:textId="4C5118F8" w:rsidR="00C57D90" w:rsidRPr="00C25AEF" w:rsidRDefault="00C57D90" w:rsidP="00C57D90">
      <w:pPr>
        <w:pStyle w:val="a8"/>
        <w:ind w:left="840" w:firstLineChars="0"/>
      </w:pPr>
      <w:r>
        <w:t>js</w:t>
      </w:r>
      <w:r>
        <w:rPr>
          <w:rFonts w:hint="eastAsia"/>
        </w:rPr>
        <w:t>文件的“C</w:t>
      </w:r>
      <w:r>
        <w:t>ontent-Type</w:t>
      </w:r>
      <w:r>
        <w:rPr>
          <w:rFonts w:hint="eastAsia"/>
        </w:rPr>
        <w:t>”请求头应为：“text</w:t>
      </w:r>
      <w:r>
        <w:t>/</w:t>
      </w:r>
      <w:r w:rsidR="00E24DBE">
        <w:t>javascript</w:t>
      </w:r>
      <w:r>
        <w:t>;charset=utf-8</w:t>
      </w:r>
      <w:r>
        <w:rPr>
          <w:rFonts w:hint="eastAsia"/>
        </w:rPr>
        <w:t>”</w:t>
      </w:r>
    </w:p>
    <w:p w14:paraId="3BEC55C5" w14:textId="74A342A6" w:rsidR="00C25AEF" w:rsidRPr="00C25AEF" w:rsidRDefault="00C25AEF" w:rsidP="00C25AEF">
      <w:pPr>
        <w:pStyle w:val="5"/>
        <w:ind w:right="210"/>
      </w:pPr>
      <w:r>
        <w:rPr>
          <w:rFonts w:hint="eastAsia"/>
        </w:rPr>
        <w:t>代码</w:t>
      </w:r>
    </w:p>
    <w:tbl>
      <w:tblPr>
        <w:tblStyle w:val="ac"/>
        <w:tblW w:w="0" w:type="auto"/>
        <w:tblInd w:w="420" w:type="dxa"/>
        <w:tblLook w:val="04A0" w:firstRow="1" w:lastRow="0" w:firstColumn="1" w:lastColumn="0" w:noHBand="0" w:noVBand="1"/>
      </w:tblPr>
      <w:tblGrid>
        <w:gridCol w:w="7876"/>
      </w:tblGrid>
      <w:tr w:rsidR="00E4789A" w14:paraId="4B5A681F" w14:textId="77777777" w:rsidTr="00976E73">
        <w:tc>
          <w:tcPr>
            <w:tcW w:w="7876" w:type="dxa"/>
          </w:tcPr>
          <w:p w14:paraId="5DEB926B" w14:textId="26F2F220" w:rsidR="00803CC5" w:rsidRDefault="00E24DBE" w:rsidP="00C25AEF">
            <w:pPr>
              <w:pStyle w:val="HTML0"/>
              <w:shd w:val="clear" w:color="auto" w:fill="FFFFFF"/>
              <w:rPr>
                <w:i/>
                <w:iCs/>
                <w:color w:val="808080"/>
                <w:sz w:val="23"/>
                <w:szCs w:val="23"/>
              </w:rPr>
            </w:pPr>
            <w:r>
              <w:rPr>
                <w:rFonts w:hint="eastAsia"/>
                <w:b/>
                <w:bCs/>
                <w:color w:val="000080"/>
                <w:sz w:val="23"/>
                <w:szCs w:val="23"/>
              </w:rPr>
              <w:t xml:space="preserve">var </w:t>
            </w:r>
            <w:r>
              <w:rPr>
                <w:rFonts w:hint="eastAsia"/>
                <w:b/>
                <w:bCs/>
                <w:color w:val="660E7A"/>
                <w:sz w:val="23"/>
                <w:szCs w:val="23"/>
              </w:rPr>
              <w:t xml:space="preserve">httpModule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'http'</w:t>
            </w:r>
            <w:r>
              <w:rPr>
                <w:rFonts w:hint="eastAsia"/>
                <w:color w:val="000000"/>
                <w:sz w:val="23"/>
                <w:szCs w:val="23"/>
              </w:rPr>
              <w:t>);</w:t>
            </w:r>
            <w:r>
              <w:rPr>
                <w:rFonts w:hint="eastAsia"/>
                <w:color w:val="000000"/>
                <w:sz w:val="23"/>
                <w:szCs w:val="23"/>
              </w:rPr>
              <w:br/>
            </w:r>
            <w:r>
              <w:rPr>
                <w:rFonts w:hint="eastAsia"/>
                <w:b/>
                <w:bCs/>
                <w:color w:val="000080"/>
                <w:sz w:val="23"/>
                <w:szCs w:val="23"/>
              </w:rPr>
              <w:t xml:space="preserve">var </w:t>
            </w:r>
            <w:r>
              <w:rPr>
                <w:rFonts w:hint="eastAsia"/>
                <w:b/>
                <w:bCs/>
                <w:color w:val="660E7A"/>
                <w:sz w:val="23"/>
                <w:szCs w:val="23"/>
              </w:rPr>
              <w:t xml:space="preserve">urlModule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'url'</w:t>
            </w:r>
            <w:r>
              <w:rPr>
                <w:rFonts w:hint="eastAsia"/>
                <w:color w:val="000000"/>
                <w:sz w:val="23"/>
                <w:szCs w:val="23"/>
              </w:rPr>
              <w:t>);</w:t>
            </w:r>
            <w:r>
              <w:rPr>
                <w:rFonts w:hint="eastAsia"/>
                <w:color w:val="000000"/>
                <w:sz w:val="23"/>
                <w:szCs w:val="23"/>
              </w:rPr>
              <w:br/>
            </w:r>
            <w:r>
              <w:rPr>
                <w:rFonts w:hint="eastAsia"/>
                <w:b/>
                <w:bCs/>
                <w:color w:val="000080"/>
                <w:sz w:val="23"/>
                <w:szCs w:val="23"/>
              </w:rPr>
              <w:t xml:space="preserve">var </w:t>
            </w:r>
            <w:r>
              <w:rPr>
                <w:rFonts w:hint="eastAsia"/>
                <w:color w:val="458383"/>
                <w:sz w:val="23"/>
                <w:szCs w:val="23"/>
              </w:rPr>
              <w:t xml:space="preserve">fsMoudle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'fs'</w:t>
            </w:r>
            <w:r>
              <w:rPr>
                <w:rFonts w:hint="eastAsia"/>
                <w:color w:val="000000"/>
                <w:sz w:val="23"/>
                <w:szCs w:val="23"/>
              </w:rPr>
              <w:t>);</w:t>
            </w:r>
            <w:r>
              <w:rPr>
                <w:rFonts w:hint="eastAsia"/>
                <w:color w:val="000000"/>
                <w:sz w:val="23"/>
                <w:szCs w:val="23"/>
              </w:rPr>
              <w:br/>
            </w:r>
            <w:r>
              <w:rPr>
                <w:rFonts w:hint="eastAsia"/>
                <w:b/>
                <w:bCs/>
                <w:color w:val="000080"/>
                <w:sz w:val="23"/>
                <w:szCs w:val="23"/>
              </w:rPr>
              <w:t xml:space="preserve">var </w:t>
            </w:r>
            <w:r>
              <w:rPr>
                <w:rFonts w:hint="eastAsia"/>
                <w:color w:val="458383"/>
                <w:sz w:val="23"/>
                <w:szCs w:val="23"/>
              </w:rPr>
              <w:t xml:space="preserve">pathModule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'path'</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660E7A"/>
                <w:sz w:val="23"/>
                <w:szCs w:val="23"/>
              </w:rPr>
              <w:t>httpModule</w:t>
            </w:r>
            <w:r>
              <w:rPr>
                <w:rFonts w:hint="eastAsia"/>
                <w:color w:val="000000"/>
                <w:sz w:val="23"/>
                <w:szCs w:val="23"/>
              </w:rPr>
              <w:t>.</w:t>
            </w:r>
            <w:r>
              <w:rPr>
                <w:rFonts w:hint="eastAsia"/>
                <w:i/>
                <w:iCs/>
                <w:color w:val="000000"/>
                <w:sz w:val="23"/>
                <w:szCs w:val="23"/>
              </w:rPr>
              <w:t>createServer</w:t>
            </w:r>
            <w:r>
              <w:rPr>
                <w:rFonts w:hint="eastAsia"/>
                <w:color w:val="000000"/>
                <w:sz w:val="23"/>
                <w:szCs w:val="23"/>
              </w:rPr>
              <w:t>((req,res)=&gt;{</w:t>
            </w:r>
            <w:r>
              <w:rPr>
                <w:rFonts w:hint="eastAsia"/>
                <w:color w:val="000000"/>
                <w:sz w:val="23"/>
                <w:szCs w:val="23"/>
              </w:rPr>
              <w:br/>
              <w:t xml:space="preserve">    </w:t>
            </w:r>
            <w:r>
              <w:rPr>
                <w:rFonts w:hint="eastAsia"/>
                <w:i/>
                <w:iCs/>
                <w:color w:val="808080"/>
                <w:sz w:val="23"/>
                <w:szCs w:val="23"/>
              </w:rPr>
              <w:t>//解析请求头</w:t>
            </w:r>
            <w:r>
              <w:rPr>
                <w:rFonts w:hint="eastAsia"/>
                <w:i/>
                <w:iCs/>
                <w:color w:val="808080"/>
                <w:sz w:val="23"/>
                <w:szCs w:val="23"/>
              </w:rPr>
              <w:br/>
              <w:t xml:space="preserve">    </w:t>
            </w:r>
            <w:r>
              <w:rPr>
                <w:rFonts w:hint="eastAsia"/>
                <w:b/>
                <w:bCs/>
                <w:color w:val="000080"/>
                <w:sz w:val="23"/>
                <w:szCs w:val="23"/>
              </w:rPr>
              <w:t xml:space="preserve">let </w:t>
            </w:r>
            <w:r>
              <w:rPr>
                <w:rFonts w:hint="eastAsia"/>
                <w:color w:val="458383"/>
                <w:sz w:val="23"/>
                <w:szCs w:val="23"/>
              </w:rPr>
              <w:t xml:space="preserve">urlParse </w:t>
            </w:r>
            <w:r>
              <w:rPr>
                <w:rFonts w:hint="eastAsia"/>
                <w:color w:val="000000"/>
                <w:sz w:val="23"/>
                <w:szCs w:val="23"/>
              </w:rPr>
              <w:t xml:space="preserve">= </w:t>
            </w:r>
            <w:r>
              <w:rPr>
                <w:rFonts w:hint="eastAsia"/>
                <w:b/>
                <w:bCs/>
                <w:color w:val="660E7A"/>
                <w:sz w:val="23"/>
                <w:szCs w:val="23"/>
              </w:rPr>
              <w:t>urlModule</w:t>
            </w:r>
            <w:r>
              <w:rPr>
                <w:rFonts w:hint="eastAsia"/>
                <w:color w:val="000000"/>
                <w:sz w:val="23"/>
                <w:szCs w:val="23"/>
              </w:rPr>
              <w:t>.</w:t>
            </w:r>
            <w:r>
              <w:rPr>
                <w:rFonts w:hint="eastAsia"/>
                <w:i/>
                <w:iCs/>
                <w:color w:val="000000"/>
                <w:sz w:val="23"/>
                <w:szCs w:val="23"/>
              </w:rPr>
              <w:t>parse</w:t>
            </w:r>
            <w:r>
              <w:rPr>
                <w:rFonts w:hint="eastAsia"/>
                <w:color w:val="000000"/>
                <w:sz w:val="23"/>
                <w:szCs w:val="23"/>
              </w:rPr>
              <w:t>(req.</w:t>
            </w:r>
            <w:r>
              <w:rPr>
                <w:rFonts w:hint="eastAsia"/>
                <w:b/>
                <w:bCs/>
                <w:color w:val="660E7A"/>
                <w:sz w:val="23"/>
                <w:szCs w:val="23"/>
              </w:rPr>
              <w:t>url</w:t>
            </w:r>
            <w:r>
              <w:rPr>
                <w:rFonts w:hint="eastAsia"/>
                <w:color w:val="000000"/>
                <w:sz w:val="23"/>
                <w:szCs w:val="23"/>
              </w:rPr>
              <w:t>,</w:t>
            </w:r>
            <w:r>
              <w:rPr>
                <w:rFonts w:hint="eastAsia"/>
                <w:b/>
                <w:bCs/>
                <w:color w:val="000080"/>
                <w:sz w:val="23"/>
                <w:szCs w:val="23"/>
              </w:rPr>
              <w:t>true</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//过滤请求</w:t>
            </w:r>
            <w:r>
              <w:rPr>
                <w:rFonts w:hint="eastAsia"/>
                <w:i/>
                <w:iCs/>
                <w:color w:val="808080"/>
                <w:sz w:val="23"/>
                <w:szCs w:val="23"/>
              </w:rPr>
              <w:br/>
              <w:t xml:space="preserve">    </w:t>
            </w:r>
            <w:r>
              <w:rPr>
                <w:rFonts w:hint="eastAsia"/>
                <w:b/>
                <w:bCs/>
                <w:color w:val="000080"/>
                <w:sz w:val="23"/>
                <w:szCs w:val="23"/>
              </w:rPr>
              <w:t>if</w:t>
            </w:r>
            <w:r>
              <w:rPr>
                <w:rFonts w:hint="eastAsia"/>
                <w:color w:val="000000"/>
                <w:sz w:val="23"/>
                <w:szCs w:val="23"/>
              </w:rPr>
              <w:t>(</w:t>
            </w:r>
            <w:r>
              <w:rPr>
                <w:rFonts w:hint="eastAsia"/>
                <w:color w:val="458383"/>
                <w:sz w:val="23"/>
                <w:szCs w:val="23"/>
              </w:rPr>
              <w:t>urlParse</w:t>
            </w:r>
            <w:r>
              <w:rPr>
                <w:rFonts w:hint="eastAsia"/>
                <w:color w:val="000000"/>
                <w:sz w:val="23"/>
                <w:szCs w:val="23"/>
              </w:rPr>
              <w:t>.</w:t>
            </w:r>
            <w:r>
              <w:rPr>
                <w:rFonts w:hint="eastAsia"/>
                <w:b/>
                <w:bCs/>
                <w:color w:val="660E7A"/>
                <w:sz w:val="23"/>
                <w:szCs w:val="23"/>
              </w:rPr>
              <w:t xml:space="preserve">pathname </w:t>
            </w:r>
            <w:r>
              <w:rPr>
                <w:rFonts w:hint="eastAsia"/>
                <w:color w:val="000000"/>
                <w:sz w:val="23"/>
                <w:szCs w:val="23"/>
              </w:rPr>
              <w:t xml:space="preserve">!= </w:t>
            </w:r>
            <w:r>
              <w:rPr>
                <w:rFonts w:hint="eastAsia"/>
                <w:b/>
                <w:bCs/>
                <w:color w:val="008000"/>
                <w:sz w:val="23"/>
                <w:szCs w:val="23"/>
              </w:rPr>
              <w:t>'/favicon.ico'</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//默认访问index.html</w:t>
            </w:r>
            <w:r>
              <w:rPr>
                <w:rFonts w:hint="eastAsia"/>
                <w:i/>
                <w:iCs/>
                <w:color w:val="808080"/>
                <w:sz w:val="23"/>
                <w:szCs w:val="23"/>
              </w:rPr>
              <w:br/>
              <w:t xml:space="preserve">        </w:t>
            </w:r>
            <w:r>
              <w:rPr>
                <w:rFonts w:hint="eastAsia"/>
                <w:b/>
                <w:bCs/>
                <w:color w:val="000080"/>
                <w:sz w:val="23"/>
                <w:szCs w:val="23"/>
              </w:rPr>
              <w:t xml:space="preserve">let </w:t>
            </w:r>
            <w:r>
              <w:rPr>
                <w:rFonts w:hint="eastAsia"/>
                <w:color w:val="458383"/>
                <w:sz w:val="23"/>
                <w:szCs w:val="23"/>
              </w:rPr>
              <w:t xml:space="preserve">pathname </w:t>
            </w:r>
            <w:r>
              <w:rPr>
                <w:rFonts w:hint="eastAsia"/>
                <w:color w:val="000000"/>
                <w:sz w:val="23"/>
                <w:szCs w:val="23"/>
              </w:rPr>
              <w:t>= (</w:t>
            </w:r>
            <w:r>
              <w:rPr>
                <w:rFonts w:hint="eastAsia"/>
                <w:color w:val="458383"/>
                <w:sz w:val="23"/>
                <w:szCs w:val="23"/>
              </w:rPr>
              <w:t>urlParse</w:t>
            </w:r>
            <w:r>
              <w:rPr>
                <w:rFonts w:hint="eastAsia"/>
                <w:color w:val="000000"/>
                <w:sz w:val="23"/>
                <w:szCs w:val="23"/>
              </w:rPr>
              <w:t>.</w:t>
            </w:r>
            <w:r>
              <w:rPr>
                <w:rFonts w:hint="eastAsia"/>
                <w:b/>
                <w:bCs/>
                <w:color w:val="660E7A"/>
                <w:sz w:val="23"/>
                <w:szCs w:val="23"/>
              </w:rPr>
              <w:t xml:space="preserve">pathname </w:t>
            </w:r>
            <w:r>
              <w:rPr>
                <w:rFonts w:hint="eastAsia"/>
                <w:color w:val="000000"/>
                <w:sz w:val="23"/>
                <w:szCs w:val="23"/>
              </w:rPr>
              <w:t xml:space="preserve">== </w:t>
            </w:r>
            <w:r>
              <w:rPr>
                <w:rFonts w:hint="eastAsia"/>
                <w:b/>
                <w:bCs/>
                <w:color w:val="008000"/>
                <w:sz w:val="23"/>
                <w:szCs w:val="23"/>
              </w:rPr>
              <w:t>'/'</w:t>
            </w:r>
            <w:r>
              <w:rPr>
                <w:rFonts w:hint="eastAsia"/>
                <w:color w:val="000000"/>
                <w:sz w:val="23"/>
                <w:szCs w:val="23"/>
              </w:rPr>
              <w:t>)? (</w:t>
            </w:r>
            <w:r>
              <w:rPr>
                <w:rFonts w:hint="eastAsia"/>
                <w:color w:val="458383"/>
                <w:sz w:val="23"/>
                <w:szCs w:val="23"/>
              </w:rPr>
              <w:t>urlParse</w:t>
            </w:r>
            <w:r>
              <w:rPr>
                <w:rFonts w:hint="eastAsia"/>
                <w:color w:val="000000"/>
                <w:sz w:val="23"/>
                <w:szCs w:val="23"/>
              </w:rPr>
              <w:t>.</w:t>
            </w:r>
            <w:r>
              <w:rPr>
                <w:rFonts w:hint="eastAsia"/>
                <w:b/>
                <w:bCs/>
                <w:color w:val="660E7A"/>
                <w:sz w:val="23"/>
                <w:szCs w:val="23"/>
              </w:rPr>
              <w:t>pathname</w:t>
            </w:r>
            <w:r>
              <w:rPr>
                <w:rFonts w:hint="eastAsia"/>
                <w:color w:val="000000"/>
                <w:sz w:val="23"/>
                <w:szCs w:val="23"/>
              </w:rPr>
              <w:t>+</w:t>
            </w:r>
            <w:r>
              <w:rPr>
                <w:rFonts w:hint="eastAsia"/>
                <w:b/>
                <w:bCs/>
                <w:color w:val="008000"/>
                <w:sz w:val="23"/>
                <w:szCs w:val="23"/>
              </w:rPr>
              <w:t>'index.html'</w:t>
            </w:r>
            <w:r>
              <w:rPr>
                <w:rFonts w:hint="eastAsia"/>
                <w:color w:val="000000"/>
                <w:sz w:val="23"/>
                <w:szCs w:val="23"/>
              </w:rPr>
              <w:t>):</w:t>
            </w:r>
            <w:r>
              <w:rPr>
                <w:rFonts w:hint="eastAsia"/>
                <w:color w:val="458383"/>
                <w:sz w:val="23"/>
                <w:szCs w:val="23"/>
              </w:rPr>
              <w:t>urlParse</w:t>
            </w:r>
            <w:r>
              <w:rPr>
                <w:rFonts w:hint="eastAsia"/>
                <w:color w:val="000000"/>
                <w:sz w:val="23"/>
                <w:szCs w:val="23"/>
              </w:rPr>
              <w:t>.</w:t>
            </w:r>
            <w:r>
              <w:rPr>
                <w:rFonts w:hint="eastAsia"/>
                <w:b/>
                <w:bCs/>
                <w:color w:val="660E7A"/>
                <w:sz w:val="23"/>
                <w:szCs w:val="23"/>
              </w:rPr>
              <w:t>pathname</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//得到本地文件路径</w:t>
            </w:r>
            <w:r>
              <w:rPr>
                <w:rFonts w:hint="eastAsia"/>
                <w:i/>
                <w:iCs/>
                <w:color w:val="808080"/>
                <w:sz w:val="23"/>
                <w:szCs w:val="23"/>
              </w:rPr>
              <w:br/>
              <w:t xml:space="preserve">        </w:t>
            </w:r>
            <w:r>
              <w:rPr>
                <w:rFonts w:hint="eastAsia"/>
                <w:color w:val="458383"/>
                <w:sz w:val="23"/>
                <w:szCs w:val="23"/>
              </w:rPr>
              <w:t xml:space="preserve">pathname </w:t>
            </w:r>
            <w:r>
              <w:rPr>
                <w:rFonts w:hint="eastAsia"/>
                <w:color w:val="000000"/>
                <w:sz w:val="23"/>
                <w:szCs w:val="23"/>
              </w:rPr>
              <w:t xml:space="preserve">= </w:t>
            </w:r>
            <w:r>
              <w:rPr>
                <w:rFonts w:hint="eastAsia"/>
                <w:b/>
                <w:bCs/>
                <w:color w:val="008000"/>
                <w:sz w:val="23"/>
                <w:szCs w:val="23"/>
              </w:rPr>
              <w:t>'static'</w:t>
            </w:r>
            <w:r>
              <w:rPr>
                <w:rFonts w:hint="eastAsia"/>
                <w:color w:val="000000"/>
                <w:sz w:val="23"/>
                <w:szCs w:val="23"/>
              </w:rPr>
              <w:t xml:space="preserve">+ </w:t>
            </w:r>
            <w:r>
              <w:rPr>
                <w:rFonts w:hint="eastAsia"/>
                <w:color w:val="458383"/>
                <w:sz w:val="23"/>
                <w:szCs w:val="23"/>
              </w:rPr>
              <w:t>pathname</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//获取该文件对应的请求头中的部分字段</w:t>
            </w:r>
            <w:r>
              <w:rPr>
                <w:rFonts w:hint="eastAsia"/>
                <w:i/>
                <w:iCs/>
                <w:color w:val="808080"/>
                <w:sz w:val="23"/>
                <w:szCs w:val="23"/>
              </w:rPr>
              <w:br/>
              <w:t xml:space="preserve">        </w:t>
            </w:r>
            <w:r>
              <w:rPr>
                <w:rFonts w:hint="eastAsia"/>
                <w:b/>
                <w:bCs/>
                <w:color w:val="000080"/>
                <w:sz w:val="23"/>
                <w:szCs w:val="23"/>
              </w:rPr>
              <w:t xml:space="preserve">let </w:t>
            </w:r>
            <w:r>
              <w:rPr>
                <w:rFonts w:hint="eastAsia"/>
                <w:color w:val="458383"/>
                <w:sz w:val="23"/>
                <w:szCs w:val="23"/>
              </w:rPr>
              <w:t xml:space="preserve">mime </w:t>
            </w:r>
            <w:r>
              <w:rPr>
                <w:rFonts w:hint="eastAsia"/>
                <w:color w:val="000000"/>
                <w:sz w:val="23"/>
                <w:szCs w:val="23"/>
              </w:rPr>
              <w:t xml:space="preserve">= </w:t>
            </w:r>
            <w:r>
              <w:rPr>
                <w:rFonts w:hint="eastAsia"/>
                <w:i/>
                <w:iCs/>
                <w:color w:val="000000"/>
                <w:sz w:val="23"/>
                <w:szCs w:val="23"/>
              </w:rPr>
              <w:t>getMime</w:t>
            </w:r>
            <w:r>
              <w:rPr>
                <w:rFonts w:hint="eastAsia"/>
                <w:color w:val="000000"/>
                <w:sz w:val="23"/>
                <w:szCs w:val="23"/>
              </w:rPr>
              <w:t>(</w:t>
            </w:r>
            <w:r>
              <w:rPr>
                <w:rFonts w:hint="eastAsia"/>
                <w:color w:val="458383"/>
                <w:sz w:val="23"/>
                <w:szCs w:val="23"/>
              </w:rPr>
              <w:t>pathname</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//读取文件</w:t>
            </w:r>
            <w:r>
              <w:rPr>
                <w:rFonts w:hint="eastAsia"/>
                <w:i/>
                <w:iCs/>
                <w:color w:val="808080"/>
                <w:sz w:val="23"/>
                <w:szCs w:val="23"/>
              </w:rPr>
              <w:br/>
            </w:r>
            <w:r>
              <w:rPr>
                <w:rFonts w:hint="eastAsia"/>
                <w:i/>
                <w:iCs/>
                <w:color w:val="808080"/>
                <w:sz w:val="23"/>
                <w:szCs w:val="23"/>
              </w:rPr>
              <w:lastRenderedPageBreak/>
              <w:t xml:space="preserve">        </w:t>
            </w:r>
            <w:r>
              <w:rPr>
                <w:rFonts w:hint="eastAsia"/>
                <w:color w:val="458383"/>
                <w:sz w:val="23"/>
                <w:szCs w:val="23"/>
              </w:rPr>
              <w:t>fsMoudle</w:t>
            </w:r>
            <w:r>
              <w:rPr>
                <w:rFonts w:hint="eastAsia"/>
                <w:color w:val="000000"/>
                <w:sz w:val="23"/>
                <w:szCs w:val="23"/>
              </w:rPr>
              <w:t>.</w:t>
            </w:r>
            <w:r>
              <w:rPr>
                <w:rFonts w:hint="eastAsia"/>
                <w:color w:val="7A7A43"/>
                <w:sz w:val="23"/>
                <w:szCs w:val="23"/>
              </w:rPr>
              <w:t>readFile</w:t>
            </w:r>
            <w:r>
              <w:rPr>
                <w:rFonts w:hint="eastAsia"/>
                <w:color w:val="000000"/>
                <w:sz w:val="23"/>
                <w:szCs w:val="23"/>
              </w:rPr>
              <w:t>(</w:t>
            </w:r>
            <w:r>
              <w:rPr>
                <w:rFonts w:hint="eastAsia"/>
                <w:color w:val="458383"/>
                <w:sz w:val="23"/>
                <w:szCs w:val="23"/>
              </w:rPr>
              <w:t>pathname</w:t>
            </w:r>
            <w:r>
              <w:rPr>
                <w:rFonts w:hint="eastAsia"/>
                <w:color w:val="000000"/>
                <w:sz w:val="23"/>
                <w:szCs w:val="23"/>
              </w:rPr>
              <w:t>,(err,data)=&gt;{</w:t>
            </w:r>
            <w:r>
              <w:rPr>
                <w:rFonts w:hint="eastAsia"/>
                <w:color w:val="000000"/>
                <w:sz w:val="23"/>
                <w:szCs w:val="23"/>
              </w:rPr>
              <w:br/>
              <w:t xml:space="preserve">            </w:t>
            </w:r>
            <w:r>
              <w:rPr>
                <w:rFonts w:hint="eastAsia"/>
                <w:i/>
                <w:iCs/>
                <w:color w:val="808080"/>
                <w:sz w:val="23"/>
                <w:szCs w:val="23"/>
              </w:rPr>
              <w:t>//读取文件出错</w:t>
            </w:r>
            <w:r>
              <w:rPr>
                <w:rFonts w:hint="eastAsia"/>
                <w:i/>
                <w:iCs/>
                <w:color w:val="80808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i/>
                <w:iCs/>
                <w:color w:val="808080"/>
                <w:sz w:val="23"/>
                <w:szCs w:val="23"/>
              </w:rPr>
              <w:t>//读取404页面内容</w:t>
            </w:r>
            <w:r>
              <w:rPr>
                <w:rFonts w:hint="eastAsia"/>
                <w:i/>
                <w:iCs/>
                <w:color w:val="808080"/>
                <w:sz w:val="23"/>
                <w:szCs w:val="23"/>
              </w:rPr>
              <w:br/>
              <w:t xml:space="preserve">                </w:t>
            </w:r>
            <w:r>
              <w:rPr>
                <w:rFonts w:hint="eastAsia"/>
                <w:color w:val="458383"/>
                <w:sz w:val="23"/>
                <w:szCs w:val="23"/>
              </w:rPr>
              <w:t>fsMoudle</w:t>
            </w:r>
            <w:r>
              <w:rPr>
                <w:rFonts w:hint="eastAsia"/>
                <w:color w:val="000000"/>
                <w:sz w:val="23"/>
                <w:szCs w:val="23"/>
              </w:rPr>
              <w:t>.</w:t>
            </w:r>
            <w:r>
              <w:rPr>
                <w:rFonts w:hint="eastAsia"/>
                <w:color w:val="7A7A43"/>
                <w:sz w:val="23"/>
                <w:szCs w:val="23"/>
              </w:rPr>
              <w:t>readFile</w:t>
            </w:r>
            <w:r>
              <w:rPr>
                <w:rFonts w:hint="eastAsia"/>
                <w:color w:val="000000"/>
                <w:sz w:val="23"/>
                <w:szCs w:val="23"/>
              </w:rPr>
              <w:t>(</w:t>
            </w:r>
            <w:r>
              <w:rPr>
                <w:rFonts w:hint="eastAsia"/>
                <w:b/>
                <w:bCs/>
                <w:color w:val="008000"/>
                <w:sz w:val="23"/>
                <w:szCs w:val="23"/>
              </w:rPr>
              <w:t>'static/404.html'</w:t>
            </w:r>
            <w:r>
              <w:rPr>
                <w:rFonts w:hint="eastAsia"/>
                <w:color w:val="000000"/>
                <w:sz w:val="23"/>
                <w:szCs w:val="23"/>
              </w:rPr>
              <w:t>,(error,data404)=&gt;{</w:t>
            </w:r>
            <w:r>
              <w:rPr>
                <w:rFonts w:hint="eastAsia"/>
                <w:color w:val="000000"/>
                <w:sz w:val="23"/>
                <w:szCs w:val="23"/>
              </w:rPr>
              <w:br/>
              <w:t xml:space="preserve">                    </w:t>
            </w:r>
            <w:r>
              <w:rPr>
                <w:rFonts w:hint="eastAsia"/>
                <w:i/>
                <w:iCs/>
                <w:color w:val="808080"/>
                <w:sz w:val="23"/>
                <w:szCs w:val="23"/>
              </w:rPr>
              <w:t>//返回44页面内容</w:t>
            </w:r>
            <w:r>
              <w:rPr>
                <w:rFonts w:hint="eastAsia"/>
                <w:i/>
                <w:iCs/>
                <w:color w:val="808080"/>
                <w:sz w:val="23"/>
                <w:szCs w:val="23"/>
              </w:rPr>
              <w:br/>
              <w:t xml:space="preserve">                    </w:t>
            </w:r>
            <w:r>
              <w:rPr>
                <w:rFonts w:hint="eastAsia"/>
                <w:color w:val="000000"/>
                <w:sz w:val="23"/>
                <w:szCs w:val="23"/>
              </w:rPr>
              <w:t>res.</w:t>
            </w:r>
            <w:r>
              <w:rPr>
                <w:rFonts w:hint="eastAsia"/>
                <w:color w:val="7A7A43"/>
                <w:sz w:val="23"/>
                <w:szCs w:val="23"/>
              </w:rPr>
              <w:t>writeHead</w:t>
            </w:r>
            <w:r>
              <w:rPr>
                <w:rFonts w:hint="eastAsia"/>
                <w:color w:val="000000"/>
                <w:sz w:val="23"/>
                <w:szCs w:val="23"/>
              </w:rPr>
              <w:t>(</w:t>
            </w:r>
            <w:r>
              <w:rPr>
                <w:rFonts w:hint="eastAsia"/>
                <w:color w:val="0000FF"/>
                <w:sz w:val="23"/>
                <w:szCs w:val="23"/>
              </w:rPr>
              <w:t>404</w:t>
            </w:r>
            <w:r>
              <w:rPr>
                <w:rFonts w:hint="eastAsia"/>
                <w:color w:val="000000"/>
                <w:sz w:val="23"/>
                <w:szCs w:val="23"/>
              </w:rPr>
              <w:t>,{</w:t>
            </w:r>
            <w:r>
              <w:rPr>
                <w:rFonts w:hint="eastAsia"/>
                <w:b/>
                <w:bCs/>
                <w:color w:val="008000"/>
                <w:sz w:val="23"/>
                <w:szCs w:val="23"/>
              </w:rPr>
              <w:t>'Content-Type'</w:t>
            </w:r>
            <w:r>
              <w:rPr>
                <w:rFonts w:hint="eastAsia"/>
                <w:color w:val="000000"/>
                <w:sz w:val="23"/>
                <w:szCs w:val="23"/>
              </w:rPr>
              <w:t>:</w:t>
            </w:r>
            <w:r>
              <w:rPr>
                <w:rFonts w:hint="eastAsia"/>
                <w:b/>
                <w:bCs/>
                <w:color w:val="008000"/>
                <w:sz w:val="23"/>
                <w:szCs w:val="23"/>
              </w:rPr>
              <w:t>'t</w:t>
            </w:r>
            <w:r w:rsidR="00426B05">
              <w:rPr>
                <w:rFonts w:hint="eastAsia"/>
                <w:b/>
                <w:bCs/>
                <w:color w:val="008000"/>
                <w:sz w:val="23"/>
                <w:szCs w:val="23"/>
              </w:rPr>
              <w:t>e</w:t>
            </w:r>
            <w:r>
              <w:rPr>
                <w:rFonts w:hint="eastAsia"/>
                <w:b/>
                <w:bCs/>
                <w:color w:val="008000"/>
                <w:sz w:val="23"/>
                <w:szCs w:val="23"/>
              </w:rPr>
              <w:t>xt/html;charset=utf-8'</w:t>
            </w:r>
            <w:r>
              <w:rPr>
                <w:rFonts w:hint="eastAsia"/>
                <w:color w:val="000000"/>
                <w:sz w:val="23"/>
                <w:szCs w:val="23"/>
              </w:rPr>
              <w:t>});</w:t>
            </w:r>
            <w:r>
              <w:rPr>
                <w:rFonts w:hint="eastAsia"/>
                <w:color w:val="000000"/>
                <w:sz w:val="23"/>
                <w:szCs w:val="23"/>
              </w:rPr>
              <w:br/>
              <w:t xml:space="preserve">                    res.</w:t>
            </w:r>
            <w:r>
              <w:rPr>
                <w:rFonts w:hint="eastAsia"/>
                <w:color w:val="7A7A43"/>
                <w:sz w:val="23"/>
                <w:szCs w:val="23"/>
              </w:rPr>
              <w:t>write</w:t>
            </w:r>
            <w:r>
              <w:rPr>
                <w:rFonts w:hint="eastAsia"/>
                <w:color w:val="000000"/>
                <w:sz w:val="23"/>
                <w:szCs w:val="23"/>
              </w:rPr>
              <w:t>(data404);</w:t>
            </w:r>
            <w:r>
              <w:rPr>
                <w:rFonts w:hint="eastAsia"/>
                <w:color w:val="000000"/>
                <w:sz w:val="23"/>
                <w:szCs w:val="23"/>
              </w:rPr>
              <w:br/>
              <w:t xml:space="preserve">                    res.</w:t>
            </w:r>
            <w:r>
              <w:rPr>
                <w:rFonts w:hint="eastAsia"/>
                <w:color w:val="7A7A43"/>
                <w:sz w:val="23"/>
                <w:szCs w:val="23"/>
              </w:rPr>
              <w:t>end</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i/>
                <w:iCs/>
                <w:color w:val="808080"/>
                <w:sz w:val="23"/>
                <w:szCs w:val="23"/>
              </w:rPr>
              <w:t>//成功读取文件</w:t>
            </w:r>
            <w:r>
              <w:rPr>
                <w:rFonts w:hint="eastAsia"/>
                <w:i/>
                <w:iCs/>
                <w:color w:val="808080"/>
                <w:sz w:val="23"/>
                <w:szCs w:val="23"/>
              </w:rPr>
              <w:br/>
              <w:t xml:space="preserve">            </w:t>
            </w:r>
            <w:r>
              <w:rPr>
                <w:rFonts w:hint="eastAsia"/>
                <w:b/>
                <w:bCs/>
                <w:color w:val="000080"/>
                <w:sz w:val="23"/>
                <w:szCs w:val="23"/>
              </w:rPr>
              <w:t>else</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//返回请求文件内容</w:t>
            </w:r>
          </w:p>
          <w:p w14:paraId="415740B6" w14:textId="05EC5E91" w:rsidR="00E4789A" w:rsidRPr="00E24DBE" w:rsidRDefault="00803CC5" w:rsidP="009D30E7">
            <w:pPr>
              <w:pStyle w:val="HTML0"/>
              <w:shd w:val="clear" w:color="auto" w:fill="FFFFFF"/>
              <w:ind w:firstLineChars="800" w:firstLine="1840"/>
              <w:rPr>
                <w:color w:val="000000"/>
                <w:sz w:val="23"/>
                <w:szCs w:val="23"/>
              </w:rPr>
            </w:pPr>
            <w:r>
              <w:rPr>
                <w:rFonts w:hint="eastAsia"/>
                <w:i/>
                <w:iCs/>
                <w:color w:val="808080"/>
                <w:sz w:val="23"/>
                <w:szCs w:val="23"/>
              </w:rPr>
              <w:t>//根据不同文件设置不同请求头</w:t>
            </w:r>
            <w:r w:rsidR="00E24DBE">
              <w:rPr>
                <w:rFonts w:hint="eastAsia"/>
                <w:i/>
                <w:iCs/>
                <w:color w:val="808080"/>
                <w:sz w:val="23"/>
                <w:szCs w:val="23"/>
              </w:rPr>
              <w:br/>
              <w:t xml:space="preserve">                </w:t>
            </w:r>
            <w:r w:rsidR="00E24DBE">
              <w:rPr>
                <w:rFonts w:hint="eastAsia"/>
                <w:color w:val="000000"/>
                <w:sz w:val="23"/>
                <w:szCs w:val="23"/>
              </w:rPr>
              <w:t>res.</w:t>
            </w:r>
            <w:r w:rsidR="00E24DBE">
              <w:rPr>
                <w:rFonts w:hint="eastAsia"/>
                <w:color w:val="7A7A43"/>
                <w:sz w:val="23"/>
                <w:szCs w:val="23"/>
              </w:rPr>
              <w:t>writeHead</w:t>
            </w:r>
            <w:r w:rsidR="00E24DBE">
              <w:rPr>
                <w:rFonts w:hint="eastAsia"/>
                <w:color w:val="000000"/>
                <w:sz w:val="23"/>
                <w:szCs w:val="23"/>
              </w:rPr>
              <w:t>(</w:t>
            </w:r>
            <w:r w:rsidR="00E24DBE">
              <w:rPr>
                <w:rFonts w:hint="eastAsia"/>
                <w:color w:val="0000FF"/>
                <w:sz w:val="23"/>
                <w:szCs w:val="23"/>
              </w:rPr>
              <w:t>200</w:t>
            </w:r>
            <w:r w:rsidR="00E24DBE">
              <w:rPr>
                <w:rFonts w:hint="eastAsia"/>
                <w:color w:val="000000"/>
                <w:sz w:val="23"/>
                <w:szCs w:val="23"/>
              </w:rPr>
              <w:t>,{</w:t>
            </w:r>
            <w:r w:rsidR="00E24DBE">
              <w:rPr>
                <w:rFonts w:hint="eastAsia"/>
                <w:b/>
                <w:bCs/>
                <w:color w:val="008000"/>
                <w:sz w:val="23"/>
                <w:szCs w:val="23"/>
              </w:rPr>
              <w:t>'Content-Type'</w:t>
            </w:r>
            <w:r w:rsidR="00E24DBE">
              <w:rPr>
                <w:rFonts w:hint="eastAsia"/>
                <w:color w:val="000000"/>
                <w:sz w:val="23"/>
                <w:szCs w:val="23"/>
              </w:rPr>
              <w:t>:</w:t>
            </w:r>
            <w:r w:rsidR="00E24DBE">
              <w:rPr>
                <w:rFonts w:hint="eastAsia"/>
                <w:color w:val="458383"/>
                <w:sz w:val="23"/>
                <w:szCs w:val="23"/>
              </w:rPr>
              <w:t>mime</w:t>
            </w:r>
            <w:r w:rsidR="00E24DBE">
              <w:rPr>
                <w:rFonts w:hint="eastAsia"/>
                <w:color w:val="000000"/>
                <w:sz w:val="23"/>
                <w:szCs w:val="23"/>
              </w:rPr>
              <w:t>+</w:t>
            </w:r>
            <w:r w:rsidR="00E24DBE">
              <w:rPr>
                <w:rFonts w:hint="eastAsia"/>
                <w:b/>
                <w:bCs/>
                <w:color w:val="008000"/>
                <w:sz w:val="23"/>
                <w:szCs w:val="23"/>
              </w:rPr>
              <w:t>';charset=utf-8'</w:t>
            </w:r>
            <w:r w:rsidR="00E24DBE">
              <w:rPr>
                <w:rFonts w:hint="eastAsia"/>
                <w:color w:val="000000"/>
                <w:sz w:val="23"/>
                <w:szCs w:val="23"/>
              </w:rPr>
              <w:t>});</w:t>
            </w:r>
            <w:r w:rsidR="00E24DBE">
              <w:rPr>
                <w:rFonts w:hint="eastAsia"/>
                <w:color w:val="000000"/>
                <w:sz w:val="23"/>
                <w:szCs w:val="23"/>
              </w:rPr>
              <w:br/>
              <w:t xml:space="preserve">                res.</w:t>
            </w:r>
            <w:r w:rsidR="00E24DBE">
              <w:rPr>
                <w:rFonts w:hint="eastAsia"/>
                <w:color w:val="7A7A43"/>
                <w:sz w:val="23"/>
                <w:szCs w:val="23"/>
              </w:rPr>
              <w:t>write</w:t>
            </w:r>
            <w:r w:rsidR="00E24DBE">
              <w:rPr>
                <w:rFonts w:hint="eastAsia"/>
                <w:color w:val="000000"/>
                <w:sz w:val="23"/>
                <w:szCs w:val="23"/>
              </w:rPr>
              <w:t>(data);</w:t>
            </w:r>
            <w:r w:rsidR="00E24DBE">
              <w:rPr>
                <w:rFonts w:hint="eastAsia"/>
                <w:color w:val="000000"/>
                <w:sz w:val="23"/>
                <w:szCs w:val="23"/>
              </w:rPr>
              <w:br/>
              <w:t xml:space="preserve">                res.</w:t>
            </w:r>
            <w:r w:rsidR="00E24DBE">
              <w:rPr>
                <w:rFonts w:hint="eastAsia"/>
                <w:color w:val="7A7A43"/>
                <w:sz w:val="23"/>
                <w:szCs w:val="23"/>
              </w:rPr>
              <w:t>end</w:t>
            </w:r>
            <w:r w:rsidR="00E24DBE">
              <w:rPr>
                <w:rFonts w:hint="eastAsia"/>
                <w:color w:val="000000"/>
                <w:sz w:val="23"/>
                <w:szCs w:val="23"/>
              </w:rPr>
              <w:t>();</w:t>
            </w:r>
            <w:r w:rsidR="00E24DBE">
              <w:rPr>
                <w:rFonts w:hint="eastAsia"/>
                <w:color w:val="000000"/>
                <w:sz w:val="23"/>
                <w:szCs w:val="23"/>
              </w:rPr>
              <w:br/>
              <w:t xml:space="preserve">            }</w:t>
            </w:r>
            <w:r w:rsidR="00E24DBE">
              <w:rPr>
                <w:rFonts w:hint="eastAsia"/>
                <w:color w:val="000000"/>
                <w:sz w:val="23"/>
                <w:szCs w:val="23"/>
              </w:rPr>
              <w:br/>
              <w:t xml:space="preserve">        })</w:t>
            </w:r>
            <w:r w:rsidR="00E24DBE">
              <w:rPr>
                <w:rFonts w:hint="eastAsia"/>
                <w:color w:val="000000"/>
                <w:sz w:val="23"/>
                <w:szCs w:val="23"/>
              </w:rPr>
              <w:br/>
              <w:t xml:space="preserve">    }</w:t>
            </w:r>
            <w:r w:rsidR="00E24DBE">
              <w:rPr>
                <w:rFonts w:hint="eastAsia"/>
                <w:color w:val="000000"/>
                <w:sz w:val="23"/>
                <w:szCs w:val="23"/>
              </w:rPr>
              <w:br/>
              <w:t>}).</w:t>
            </w:r>
            <w:r w:rsidR="00E24DBE">
              <w:rPr>
                <w:rFonts w:hint="eastAsia"/>
                <w:color w:val="7A7A43"/>
                <w:sz w:val="23"/>
                <w:szCs w:val="23"/>
              </w:rPr>
              <w:t>listen</w:t>
            </w:r>
            <w:r w:rsidR="00E24DBE">
              <w:rPr>
                <w:rFonts w:hint="eastAsia"/>
                <w:color w:val="000000"/>
                <w:sz w:val="23"/>
                <w:szCs w:val="23"/>
              </w:rPr>
              <w:t>(</w:t>
            </w:r>
            <w:r w:rsidR="00E24DBE">
              <w:rPr>
                <w:rFonts w:hint="eastAsia"/>
                <w:color w:val="0000FF"/>
                <w:sz w:val="23"/>
                <w:szCs w:val="23"/>
              </w:rPr>
              <w:t>80</w:t>
            </w:r>
            <w:r w:rsidR="00E24DBE">
              <w:rPr>
                <w:rFonts w:hint="eastAsia"/>
                <w:color w:val="000000"/>
                <w:sz w:val="23"/>
                <w:szCs w:val="23"/>
              </w:rPr>
              <w:t>);</w:t>
            </w:r>
            <w:r w:rsidR="00E24DBE">
              <w:rPr>
                <w:rFonts w:hint="eastAsia"/>
                <w:color w:val="000000"/>
                <w:sz w:val="23"/>
                <w:szCs w:val="23"/>
              </w:rPr>
              <w:br/>
            </w:r>
            <w:r w:rsidR="00E24DBE">
              <w:rPr>
                <w:rFonts w:hint="eastAsia"/>
                <w:color w:val="000000"/>
                <w:sz w:val="23"/>
                <w:szCs w:val="23"/>
              </w:rPr>
              <w:br/>
            </w:r>
            <w:r w:rsidR="00E24DBE">
              <w:rPr>
                <w:rFonts w:hint="eastAsia"/>
                <w:b/>
                <w:bCs/>
                <w:color w:val="000080"/>
                <w:sz w:val="23"/>
                <w:szCs w:val="23"/>
              </w:rPr>
              <w:t xml:space="preserve">function </w:t>
            </w:r>
            <w:r w:rsidR="00E24DBE">
              <w:rPr>
                <w:rFonts w:hint="eastAsia"/>
                <w:i/>
                <w:iCs/>
                <w:color w:val="000000"/>
                <w:sz w:val="23"/>
                <w:szCs w:val="23"/>
              </w:rPr>
              <w:t>getMime</w:t>
            </w:r>
            <w:r w:rsidR="00E24DBE">
              <w:rPr>
                <w:rFonts w:hint="eastAsia"/>
                <w:color w:val="000000"/>
                <w:sz w:val="23"/>
                <w:szCs w:val="23"/>
              </w:rPr>
              <w:t>(path) {</w:t>
            </w:r>
            <w:r w:rsidR="00E24DBE">
              <w:rPr>
                <w:rFonts w:hint="eastAsia"/>
                <w:color w:val="000000"/>
                <w:sz w:val="23"/>
                <w:szCs w:val="23"/>
              </w:rPr>
              <w:br/>
              <w:t xml:space="preserve">    </w:t>
            </w:r>
            <w:r w:rsidR="00E24DBE">
              <w:rPr>
                <w:rFonts w:hint="eastAsia"/>
                <w:b/>
                <w:bCs/>
                <w:color w:val="000080"/>
                <w:sz w:val="23"/>
                <w:szCs w:val="23"/>
              </w:rPr>
              <w:t xml:space="preserve">let </w:t>
            </w:r>
            <w:r w:rsidR="00E24DBE">
              <w:rPr>
                <w:rFonts w:hint="eastAsia"/>
                <w:color w:val="458383"/>
                <w:sz w:val="23"/>
                <w:szCs w:val="23"/>
              </w:rPr>
              <w:t xml:space="preserve">mime </w:t>
            </w:r>
            <w:r w:rsidR="00E24DBE">
              <w:rPr>
                <w:rFonts w:hint="eastAsia"/>
                <w:color w:val="000000"/>
                <w:sz w:val="23"/>
                <w:szCs w:val="23"/>
              </w:rPr>
              <w:t xml:space="preserve">= </w:t>
            </w:r>
            <w:r w:rsidR="00E24DBE">
              <w:rPr>
                <w:rFonts w:hint="eastAsia"/>
                <w:color w:val="458383"/>
                <w:sz w:val="23"/>
                <w:szCs w:val="23"/>
              </w:rPr>
              <w:t>pathModule</w:t>
            </w:r>
            <w:r w:rsidR="00E24DBE">
              <w:rPr>
                <w:rFonts w:hint="eastAsia"/>
                <w:color w:val="000000"/>
                <w:sz w:val="23"/>
                <w:szCs w:val="23"/>
              </w:rPr>
              <w:t>.</w:t>
            </w:r>
            <w:r w:rsidR="00E24DBE">
              <w:rPr>
                <w:rFonts w:hint="eastAsia"/>
                <w:color w:val="7A7A43"/>
                <w:sz w:val="23"/>
                <w:szCs w:val="23"/>
              </w:rPr>
              <w:t>extname</w:t>
            </w:r>
            <w:r w:rsidR="00E24DBE">
              <w:rPr>
                <w:rFonts w:hint="eastAsia"/>
                <w:color w:val="000000"/>
                <w:sz w:val="23"/>
                <w:szCs w:val="23"/>
              </w:rPr>
              <w:t>(path);</w:t>
            </w:r>
            <w:r w:rsidR="00E24DBE">
              <w:rPr>
                <w:rFonts w:hint="eastAsia"/>
                <w:color w:val="000000"/>
                <w:sz w:val="23"/>
                <w:szCs w:val="23"/>
              </w:rPr>
              <w:br/>
              <w:t xml:space="preserve">    </w:t>
            </w:r>
            <w:r w:rsidR="00E24DBE">
              <w:rPr>
                <w:rFonts w:hint="eastAsia"/>
                <w:b/>
                <w:bCs/>
                <w:color w:val="000080"/>
                <w:sz w:val="23"/>
                <w:szCs w:val="23"/>
              </w:rPr>
              <w:t xml:space="preserve">switch </w:t>
            </w:r>
            <w:r w:rsidR="00E24DBE">
              <w:rPr>
                <w:rFonts w:hint="eastAsia"/>
                <w:color w:val="000000"/>
                <w:sz w:val="23"/>
                <w:szCs w:val="23"/>
              </w:rPr>
              <w:t>(</w:t>
            </w:r>
            <w:r w:rsidR="00E24DBE">
              <w:rPr>
                <w:rFonts w:hint="eastAsia"/>
                <w:color w:val="458383"/>
                <w:sz w:val="23"/>
                <w:szCs w:val="23"/>
              </w:rPr>
              <w:t>mime</w:t>
            </w:r>
            <w:r w:rsidR="00E24DBE">
              <w:rPr>
                <w:rFonts w:hint="eastAsia"/>
                <w:color w:val="000000"/>
                <w:sz w:val="23"/>
                <w:szCs w:val="23"/>
              </w:rPr>
              <w:t>){</w:t>
            </w:r>
            <w:r w:rsidR="00E24DBE">
              <w:rPr>
                <w:rFonts w:hint="eastAsia"/>
                <w:color w:val="000000"/>
                <w:sz w:val="23"/>
                <w:szCs w:val="23"/>
              </w:rPr>
              <w:br/>
              <w:t xml:space="preserve">        </w:t>
            </w:r>
            <w:r w:rsidR="00E24DBE">
              <w:rPr>
                <w:rFonts w:hint="eastAsia"/>
                <w:b/>
                <w:bCs/>
                <w:color w:val="000080"/>
                <w:sz w:val="23"/>
                <w:szCs w:val="23"/>
              </w:rPr>
              <w:t xml:space="preserve">case </w:t>
            </w:r>
            <w:r w:rsidR="00E24DBE">
              <w:rPr>
                <w:rFonts w:hint="eastAsia"/>
                <w:b/>
                <w:bCs/>
                <w:color w:val="008000"/>
                <w:sz w:val="23"/>
                <w:szCs w:val="23"/>
              </w:rPr>
              <w:t>'.html'</w:t>
            </w:r>
            <w:r w:rsidR="00E24DBE">
              <w:rPr>
                <w:rFonts w:hint="eastAsia"/>
                <w:color w:val="000000"/>
                <w:sz w:val="23"/>
                <w:szCs w:val="23"/>
              </w:rPr>
              <w:t>:</w:t>
            </w:r>
            <w:r w:rsidR="00E24DBE">
              <w:rPr>
                <w:rFonts w:hint="eastAsia"/>
                <w:color w:val="000000"/>
                <w:sz w:val="23"/>
                <w:szCs w:val="23"/>
              </w:rPr>
              <w:br/>
              <w:t xml:space="preserve">            </w:t>
            </w:r>
            <w:r w:rsidR="00E24DBE">
              <w:rPr>
                <w:rFonts w:hint="eastAsia"/>
                <w:b/>
                <w:bCs/>
                <w:color w:val="000080"/>
                <w:sz w:val="23"/>
                <w:szCs w:val="23"/>
              </w:rPr>
              <w:t xml:space="preserve">return </w:t>
            </w:r>
            <w:r w:rsidR="00E24DBE">
              <w:rPr>
                <w:rFonts w:hint="eastAsia"/>
                <w:b/>
                <w:bCs/>
                <w:color w:val="008000"/>
                <w:sz w:val="23"/>
                <w:szCs w:val="23"/>
              </w:rPr>
              <w:t>'text/html'</w:t>
            </w:r>
            <w:r w:rsidR="00E24DBE">
              <w:rPr>
                <w:rFonts w:hint="eastAsia"/>
                <w:color w:val="000000"/>
                <w:sz w:val="23"/>
                <w:szCs w:val="23"/>
              </w:rPr>
              <w:t>;</w:t>
            </w:r>
            <w:r w:rsidR="00E24DBE">
              <w:rPr>
                <w:rFonts w:hint="eastAsia"/>
                <w:color w:val="000000"/>
                <w:sz w:val="23"/>
                <w:szCs w:val="23"/>
              </w:rPr>
              <w:br/>
              <w:t xml:space="preserve">        </w:t>
            </w:r>
            <w:r w:rsidR="00E24DBE">
              <w:rPr>
                <w:rFonts w:hint="eastAsia"/>
                <w:b/>
                <w:bCs/>
                <w:color w:val="000080"/>
                <w:sz w:val="23"/>
                <w:szCs w:val="23"/>
              </w:rPr>
              <w:t xml:space="preserve">case </w:t>
            </w:r>
            <w:r w:rsidR="00E24DBE">
              <w:rPr>
                <w:rFonts w:hint="eastAsia"/>
                <w:b/>
                <w:bCs/>
                <w:color w:val="008000"/>
                <w:sz w:val="23"/>
                <w:szCs w:val="23"/>
              </w:rPr>
              <w:t>'.css'</w:t>
            </w:r>
            <w:r w:rsidR="00E24DBE">
              <w:rPr>
                <w:rFonts w:hint="eastAsia"/>
                <w:color w:val="000000"/>
                <w:sz w:val="23"/>
                <w:szCs w:val="23"/>
              </w:rPr>
              <w:t>:</w:t>
            </w:r>
            <w:r w:rsidR="00E24DBE">
              <w:rPr>
                <w:rFonts w:hint="eastAsia"/>
                <w:color w:val="000000"/>
                <w:sz w:val="23"/>
                <w:szCs w:val="23"/>
              </w:rPr>
              <w:br/>
              <w:t xml:space="preserve">            </w:t>
            </w:r>
            <w:r w:rsidR="00E24DBE">
              <w:rPr>
                <w:rFonts w:hint="eastAsia"/>
                <w:b/>
                <w:bCs/>
                <w:color w:val="000080"/>
                <w:sz w:val="23"/>
                <w:szCs w:val="23"/>
              </w:rPr>
              <w:t xml:space="preserve">return </w:t>
            </w:r>
            <w:r w:rsidR="00E24DBE">
              <w:rPr>
                <w:rFonts w:hint="eastAsia"/>
                <w:b/>
                <w:bCs/>
                <w:color w:val="008000"/>
                <w:sz w:val="23"/>
                <w:szCs w:val="23"/>
              </w:rPr>
              <w:t>'text/css'</w:t>
            </w:r>
            <w:r w:rsidR="00E24DBE">
              <w:rPr>
                <w:rFonts w:hint="eastAsia"/>
                <w:color w:val="000000"/>
                <w:sz w:val="23"/>
                <w:szCs w:val="23"/>
              </w:rPr>
              <w:t>;</w:t>
            </w:r>
            <w:r w:rsidR="00E24DBE">
              <w:rPr>
                <w:rFonts w:hint="eastAsia"/>
                <w:color w:val="000000"/>
                <w:sz w:val="23"/>
                <w:szCs w:val="23"/>
              </w:rPr>
              <w:br/>
              <w:t xml:space="preserve">        </w:t>
            </w:r>
            <w:r w:rsidR="00E24DBE">
              <w:rPr>
                <w:rFonts w:hint="eastAsia"/>
                <w:b/>
                <w:bCs/>
                <w:color w:val="000080"/>
                <w:sz w:val="23"/>
                <w:szCs w:val="23"/>
              </w:rPr>
              <w:t xml:space="preserve">case </w:t>
            </w:r>
            <w:r w:rsidR="00E24DBE">
              <w:rPr>
                <w:rFonts w:hint="eastAsia"/>
                <w:b/>
                <w:bCs/>
                <w:color w:val="008000"/>
                <w:sz w:val="23"/>
                <w:szCs w:val="23"/>
              </w:rPr>
              <w:t>'.js'</w:t>
            </w:r>
            <w:r w:rsidR="00E24DBE">
              <w:rPr>
                <w:rFonts w:hint="eastAsia"/>
                <w:color w:val="000000"/>
                <w:sz w:val="23"/>
                <w:szCs w:val="23"/>
              </w:rPr>
              <w:t>:</w:t>
            </w:r>
            <w:r w:rsidR="00E24DBE">
              <w:rPr>
                <w:rFonts w:hint="eastAsia"/>
                <w:color w:val="000000"/>
                <w:sz w:val="23"/>
                <w:szCs w:val="23"/>
              </w:rPr>
              <w:br/>
              <w:t xml:space="preserve">            </w:t>
            </w:r>
            <w:r w:rsidR="00E24DBE">
              <w:rPr>
                <w:rFonts w:hint="eastAsia"/>
                <w:b/>
                <w:bCs/>
                <w:color w:val="000080"/>
                <w:sz w:val="23"/>
                <w:szCs w:val="23"/>
              </w:rPr>
              <w:t xml:space="preserve">return </w:t>
            </w:r>
            <w:r w:rsidR="00E24DBE">
              <w:rPr>
                <w:rFonts w:hint="eastAsia"/>
                <w:b/>
                <w:bCs/>
                <w:color w:val="008000"/>
                <w:sz w:val="23"/>
                <w:szCs w:val="23"/>
              </w:rPr>
              <w:t>'text/javascript'</w:t>
            </w:r>
            <w:r w:rsidR="00E24DBE">
              <w:rPr>
                <w:rFonts w:hint="eastAsia"/>
                <w:color w:val="000000"/>
                <w:sz w:val="23"/>
                <w:szCs w:val="23"/>
              </w:rPr>
              <w:t>;</w:t>
            </w:r>
            <w:r w:rsidR="00E24DBE">
              <w:rPr>
                <w:rFonts w:hint="eastAsia"/>
                <w:color w:val="000000"/>
                <w:sz w:val="23"/>
                <w:szCs w:val="23"/>
              </w:rPr>
              <w:br/>
              <w:t xml:space="preserve">        </w:t>
            </w:r>
            <w:r w:rsidR="00E24DBE">
              <w:rPr>
                <w:rFonts w:hint="eastAsia"/>
                <w:b/>
                <w:bCs/>
                <w:color w:val="000080"/>
                <w:sz w:val="23"/>
                <w:szCs w:val="23"/>
              </w:rPr>
              <w:t>default</w:t>
            </w:r>
            <w:r w:rsidR="00E24DBE">
              <w:rPr>
                <w:rFonts w:hint="eastAsia"/>
                <w:color w:val="000000"/>
                <w:sz w:val="23"/>
                <w:szCs w:val="23"/>
              </w:rPr>
              <w:t>:</w:t>
            </w:r>
            <w:r w:rsidR="00E24DBE">
              <w:rPr>
                <w:rFonts w:hint="eastAsia"/>
                <w:color w:val="000000"/>
                <w:sz w:val="23"/>
                <w:szCs w:val="23"/>
              </w:rPr>
              <w:br/>
              <w:t xml:space="preserve">            </w:t>
            </w:r>
            <w:r w:rsidR="00E24DBE">
              <w:rPr>
                <w:rFonts w:hint="eastAsia"/>
                <w:b/>
                <w:bCs/>
                <w:color w:val="000080"/>
                <w:sz w:val="23"/>
                <w:szCs w:val="23"/>
              </w:rPr>
              <w:t xml:space="preserve">return </w:t>
            </w:r>
            <w:r w:rsidR="00E24DBE">
              <w:rPr>
                <w:rFonts w:hint="eastAsia"/>
                <w:b/>
                <w:bCs/>
                <w:color w:val="008000"/>
                <w:sz w:val="23"/>
                <w:szCs w:val="23"/>
              </w:rPr>
              <w:t>'text/html'</w:t>
            </w:r>
            <w:r w:rsidR="00E24DBE">
              <w:rPr>
                <w:rFonts w:hint="eastAsia"/>
                <w:color w:val="000000"/>
                <w:sz w:val="23"/>
                <w:szCs w:val="23"/>
              </w:rPr>
              <w:t>;</w:t>
            </w:r>
            <w:r w:rsidR="00E24DBE">
              <w:rPr>
                <w:rFonts w:hint="eastAsia"/>
                <w:color w:val="000000"/>
                <w:sz w:val="23"/>
                <w:szCs w:val="23"/>
              </w:rPr>
              <w:br/>
              <w:t xml:space="preserve">    }</w:t>
            </w:r>
            <w:r w:rsidR="00E24DBE">
              <w:rPr>
                <w:rFonts w:hint="eastAsia"/>
                <w:color w:val="000000"/>
                <w:sz w:val="23"/>
                <w:szCs w:val="23"/>
              </w:rPr>
              <w:br/>
              <w:t>}</w:t>
            </w:r>
          </w:p>
        </w:tc>
      </w:tr>
    </w:tbl>
    <w:p w14:paraId="6FCC3925" w14:textId="4B018F3A" w:rsidR="00E4789A" w:rsidRPr="00E4789A" w:rsidRDefault="00976E73" w:rsidP="00976E73">
      <w:pPr>
        <w:pStyle w:val="5"/>
        <w:ind w:right="210"/>
      </w:pPr>
      <w:r w:rsidRPr="00976E73">
        <w:lastRenderedPageBreak/>
        <w:t>getMime</w:t>
      </w:r>
      <w:r>
        <w:rPr>
          <w:rFonts w:hint="eastAsia"/>
        </w:rPr>
        <w:t>方法改进</w:t>
      </w:r>
    </w:p>
    <w:p w14:paraId="15E07FC9" w14:textId="65DB58E8" w:rsidR="00976E73" w:rsidRDefault="00316B5A" w:rsidP="00316B5A">
      <w:pPr>
        <w:ind w:left="420" w:firstLine="420"/>
      </w:pPr>
      <w:r>
        <w:rPr>
          <w:rFonts w:hint="eastAsia"/>
        </w:rPr>
        <w:t>上面代码中只能处理3种后缀名文件对应的请求头，还有很多文件会对应不同的请求头，如：zip、jpg文件；</w:t>
      </w:r>
    </w:p>
    <w:p w14:paraId="2AEEA3D5" w14:textId="5D6D44C6" w:rsidR="00316B5A" w:rsidRDefault="00316B5A" w:rsidP="00316B5A">
      <w:pPr>
        <w:ind w:left="420" w:firstLine="420"/>
      </w:pPr>
      <w:r>
        <w:rPr>
          <w:rFonts w:hint="eastAsia"/>
        </w:rPr>
        <w:t>我们可以将所有后缀名对应的请求头以json对象的形式放在1个文件中，然后在</w:t>
      </w:r>
      <w:r>
        <w:rPr>
          <w:rFonts w:hint="eastAsia"/>
        </w:rPr>
        <w:lastRenderedPageBreak/>
        <w:t>getMime方法中获取该文件的内容并转换为json对象，在该对象中查找某个后缀名对应的请求头。</w:t>
      </w:r>
    </w:p>
    <w:tbl>
      <w:tblPr>
        <w:tblStyle w:val="ac"/>
        <w:tblW w:w="0" w:type="auto"/>
        <w:tblInd w:w="420" w:type="dxa"/>
        <w:tblLook w:val="04A0" w:firstRow="1" w:lastRow="0" w:firstColumn="1" w:lastColumn="0" w:noHBand="0" w:noVBand="1"/>
      </w:tblPr>
      <w:tblGrid>
        <w:gridCol w:w="7876"/>
      </w:tblGrid>
      <w:tr w:rsidR="00316B5A" w14:paraId="0055165A" w14:textId="77777777" w:rsidTr="00316B5A">
        <w:tc>
          <w:tcPr>
            <w:tcW w:w="8296" w:type="dxa"/>
          </w:tcPr>
          <w:p w14:paraId="719BC803" w14:textId="7F28BEB7" w:rsidR="00316B5A" w:rsidRPr="00316B5A" w:rsidRDefault="00316B5A" w:rsidP="00316B5A">
            <w:pPr>
              <w:pStyle w:val="HTML0"/>
              <w:shd w:val="clear" w:color="auto" w:fill="FFFFFF"/>
              <w:rPr>
                <w:color w:val="000000"/>
                <w:sz w:val="23"/>
                <w:szCs w:val="23"/>
              </w:rPr>
            </w:pPr>
            <w:r>
              <w:rPr>
                <w:rFonts w:hint="eastAsia"/>
                <w:b/>
                <w:bCs/>
                <w:color w:val="000080"/>
                <w:sz w:val="23"/>
                <w:szCs w:val="23"/>
              </w:rPr>
              <w:t xml:space="preserve">function </w:t>
            </w:r>
            <w:r>
              <w:rPr>
                <w:rFonts w:hint="eastAsia"/>
                <w:i/>
                <w:iCs/>
                <w:color w:val="000000"/>
                <w:sz w:val="23"/>
                <w:szCs w:val="23"/>
              </w:rPr>
              <w:t>getMime</w:t>
            </w:r>
            <w:r>
              <w:rPr>
                <w:rFonts w:hint="eastAsia"/>
                <w:color w:val="000000"/>
                <w:sz w:val="23"/>
                <w:szCs w:val="23"/>
              </w:rPr>
              <w:t>(path) {</w:t>
            </w:r>
            <w:r>
              <w:rPr>
                <w:rFonts w:hint="eastAsia"/>
                <w:color w:val="000000"/>
                <w:sz w:val="23"/>
                <w:szCs w:val="23"/>
              </w:rPr>
              <w:br/>
              <w:t xml:space="preserve">    </w:t>
            </w:r>
            <w:r>
              <w:rPr>
                <w:rFonts w:hint="eastAsia"/>
                <w:i/>
                <w:iCs/>
                <w:color w:val="808080"/>
                <w:sz w:val="23"/>
                <w:szCs w:val="23"/>
              </w:rPr>
              <w:t>//读取文件</w:t>
            </w:r>
            <w:r>
              <w:rPr>
                <w:rFonts w:hint="eastAsia"/>
                <w:i/>
                <w:iCs/>
                <w:color w:val="808080"/>
                <w:sz w:val="23"/>
                <w:szCs w:val="23"/>
              </w:rPr>
              <w:br/>
              <w:t xml:space="preserve">    </w:t>
            </w:r>
            <w:r>
              <w:rPr>
                <w:rFonts w:hint="eastAsia"/>
                <w:b/>
                <w:bCs/>
                <w:color w:val="000080"/>
                <w:sz w:val="23"/>
                <w:szCs w:val="23"/>
              </w:rPr>
              <w:t xml:space="preserve">let </w:t>
            </w:r>
            <w:r>
              <w:rPr>
                <w:rFonts w:hint="eastAsia"/>
                <w:color w:val="458383"/>
                <w:sz w:val="23"/>
                <w:szCs w:val="23"/>
              </w:rPr>
              <w:t xml:space="preserve">data </w:t>
            </w:r>
            <w:r>
              <w:rPr>
                <w:rFonts w:hint="eastAsia"/>
                <w:color w:val="000000"/>
                <w:sz w:val="23"/>
                <w:szCs w:val="23"/>
              </w:rPr>
              <w:t xml:space="preserve">= </w:t>
            </w:r>
            <w:r>
              <w:rPr>
                <w:rFonts w:hint="eastAsia"/>
                <w:color w:val="458383"/>
                <w:sz w:val="23"/>
                <w:szCs w:val="23"/>
              </w:rPr>
              <w:t>fsMoudle</w:t>
            </w:r>
            <w:r>
              <w:rPr>
                <w:rFonts w:hint="eastAsia"/>
                <w:color w:val="000000"/>
                <w:sz w:val="23"/>
                <w:szCs w:val="23"/>
              </w:rPr>
              <w:t>.</w:t>
            </w:r>
            <w:r>
              <w:rPr>
                <w:rFonts w:hint="eastAsia"/>
                <w:color w:val="7A7A43"/>
                <w:sz w:val="23"/>
                <w:szCs w:val="23"/>
              </w:rPr>
              <w:t>readFileSync</w:t>
            </w:r>
            <w:r>
              <w:rPr>
                <w:rFonts w:hint="eastAsia"/>
                <w:color w:val="000000"/>
                <w:sz w:val="23"/>
                <w:szCs w:val="23"/>
              </w:rPr>
              <w:t>(</w:t>
            </w:r>
            <w:r>
              <w:rPr>
                <w:rFonts w:hint="eastAsia"/>
                <w:b/>
                <w:bCs/>
                <w:color w:val="008000"/>
                <w:sz w:val="23"/>
                <w:szCs w:val="23"/>
              </w:rPr>
              <w:t>"mime.json"</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//将文件内容转换为json对象</w:t>
            </w:r>
            <w:r>
              <w:rPr>
                <w:rFonts w:hint="eastAsia"/>
                <w:i/>
                <w:iCs/>
                <w:color w:val="808080"/>
                <w:sz w:val="23"/>
                <w:szCs w:val="23"/>
              </w:rPr>
              <w:br/>
              <w:t xml:space="preserve">    </w:t>
            </w:r>
            <w:r>
              <w:rPr>
                <w:rFonts w:hint="eastAsia"/>
                <w:b/>
                <w:bCs/>
                <w:color w:val="000080"/>
                <w:sz w:val="23"/>
                <w:szCs w:val="23"/>
              </w:rPr>
              <w:t xml:space="preserve">let </w:t>
            </w:r>
            <w:r>
              <w:rPr>
                <w:rFonts w:hint="eastAsia"/>
                <w:color w:val="458383"/>
                <w:sz w:val="23"/>
                <w:szCs w:val="23"/>
              </w:rPr>
              <w:t xml:space="preserve">json </w:t>
            </w:r>
            <w:r>
              <w:rPr>
                <w:rFonts w:hint="eastAsia"/>
                <w:color w:val="000000"/>
                <w:sz w:val="23"/>
                <w:szCs w:val="23"/>
              </w:rPr>
              <w:t xml:space="preserve">= </w:t>
            </w:r>
            <w:r>
              <w:rPr>
                <w:rFonts w:hint="eastAsia"/>
                <w:b/>
                <w:bCs/>
                <w:i/>
                <w:iCs/>
                <w:color w:val="660E7A"/>
                <w:sz w:val="23"/>
                <w:szCs w:val="23"/>
              </w:rPr>
              <w:t>JSON</w:t>
            </w:r>
            <w:r>
              <w:rPr>
                <w:rFonts w:hint="eastAsia"/>
                <w:color w:val="000000"/>
                <w:sz w:val="23"/>
                <w:szCs w:val="23"/>
              </w:rPr>
              <w:t>.</w:t>
            </w:r>
            <w:r>
              <w:rPr>
                <w:rFonts w:hint="eastAsia"/>
                <w:color w:val="7A7A43"/>
                <w:sz w:val="23"/>
                <w:szCs w:val="23"/>
              </w:rPr>
              <w:t>parse</w:t>
            </w:r>
            <w:r>
              <w:rPr>
                <w:rFonts w:hint="eastAsia"/>
                <w:color w:val="000000"/>
                <w:sz w:val="23"/>
                <w:szCs w:val="23"/>
              </w:rPr>
              <w:t>(</w:t>
            </w:r>
            <w:r>
              <w:rPr>
                <w:rFonts w:hint="eastAsia"/>
                <w:color w:val="458383"/>
                <w:sz w:val="23"/>
                <w:szCs w:val="23"/>
              </w:rPr>
              <w:t>data</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//截取参数的后缀名</w:t>
            </w:r>
            <w:r>
              <w:rPr>
                <w:rFonts w:hint="eastAsia"/>
                <w:i/>
                <w:iCs/>
                <w:color w:val="808080"/>
                <w:sz w:val="23"/>
                <w:szCs w:val="23"/>
              </w:rPr>
              <w:br/>
              <w:t xml:space="preserve">    </w:t>
            </w:r>
            <w:r>
              <w:rPr>
                <w:rFonts w:hint="eastAsia"/>
                <w:b/>
                <w:bCs/>
                <w:color w:val="000080"/>
                <w:sz w:val="23"/>
                <w:szCs w:val="23"/>
              </w:rPr>
              <w:t xml:space="preserve">let </w:t>
            </w:r>
            <w:r>
              <w:rPr>
                <w:rFonts w:hint="eastAsia"/>
                <w:color w:val="458383"/>
                <w:sz w:val="23"/>
                <w:szCs w:val="23"/>
              </w:rPr>
              <w:t xml:space="preserve">mime </w:t>
            </w:r>
            <w:r>
              <w:rPr>
                <w:rFonts w:hint="eastAsia"/>
                <w:color w:val="000000"/>
                <w:sz w:val="23"/>
                <w:szCs w:val="23"/>
              </w:rPr>
              <w:t xml:space="preserve">= </w:t>
            </w:r>
            <w:r>
              <w:rPr>
                <w:rFonts w:hint="eastAsia"/>
                <w:color w:val="458383"/>
                <w:sz w:val="23"/>
                <w:szCs w:val="23"/>
              </w:rPr>
              <w:t>pathModule</w:t>
            </w:r>
            <w:r>
              <w:rPr>
                <w:rFonts w:hint="eastAsia"/>
                <w:color w:val="000000"/>
                <w:sz w:val="23"/>
                <w:szCs w:val="23"/>
              </w:rPr>
              <w:t>.</w:t>
            </w:r>
            <w:r>
              <w:rPr>
                <w:rFonts w:hint="eastAsia"/>
                <w:color w:val="7A7A43"/>
                <w:sz w:val="23"/>
                <w:szCs w:val="23"/>
              </w:rPr>
              <w:t>extname</w:t>
            </w:r>
            <w:r>
              <w:rPr>
                <w:rFonts w:hint="eastAsia"/>
                <w:color w:val="000000"/>
                <w:sz w:val="23"/>
                <w:szCs w:val="23"/>
              </w:rPr>
              <w:t>(path);</w:t>
            </w:r>
            <w:r>
              <w:rPr>
                <w:rFonts w:hint="eastAsia"/>
                <w:color w:val="000000"/>
                <w:sz w:val="23"/>
                <w:szCs w:val="23"/>
              </w:rPr>
              <w:br/>
              <w:t xml:space="preserve">    </w:t>
            </w:r>
            <w:r>
              <w:rPr>
                <w:rFonts w:hint="eastAsia"/>
                <w:i/>
                <w:iCs/>
                <w:color w:val="808080"/>
                <w:sz w:val="23"/>
                <w:szCs w:val="23"/>
              </w:rPr>
              <w:t>//返回该后缀名对应的请求头</w:t>
            </w:r>
            <w:r>
              <w:rPr>
                <w:rFonts w:hint="eastAsia"/>
                <w:i/>
                <w:iCs/>
                <w:color w:val="808080"/>
                <w:sz w:val="23"/>
                <w:szCs w:val="23"/>
              </w:rPr>
              <w:br/>
              <w:t xml:space="preserve">    //没有该后缀名默认返回'text/html'</w:t>
            </w:r>
            <w:r>
              <w:rPr>
                <w:rFonts w:hint="eastAsia"/>
                <w:i/>
                <w:iCs/>
                <w:color w:val="808080"/>
                <w:sz w:val="23"/>
                <w:szCs w:val="23"/>
              </w:rPr>
              <w:br/>
              <w:t xml:space="preserve">    </w:t>
            </w:r>
            <w:r>
              <w:rPr>
                <w:rFonts w:hint="eastAsia"/>
                <w:b/>
                <w:bCs/>
                <w:color w:val="000080"/>
                <w:sz w:val="23"/>
                <w:szCs w:val="23"/>
              </w:rPr>
              <w:t xml:space="preserve">return </w:t>
            </w:r>
            <w:r>
              <w:rPr>
                <w:rFonts w:hint="eastAsia"/>
                <w:color w:val="458383"/>
                <w:sz w:val="23"/>
                <w:szCs w:val="23"/>
              </w:rPr>
              <w:t>json</w:t>
            </w:r>
            <w:r>
              <w:rPr>
                <w:rFonts w:hint="eastAsia"/>
                <w:color w:val="000000"/>
                <w:sz w:val="23"/>
                <w:szCs w:val="23"/>
              </w:rPr>
              <w:t>[</w:t>
            </w:r>
            <w:r>
              <w:rPr>
                <w:rFonts w:hint="eastAsia"/>
                <w:color w:val="458383"/>
                <w:sz w:val="23"/>
                <w:szCs w:val="23"/>
              </w:rPr>
              <w:t>mime</w:t>
            </w:r>
            <w:r>
              <w:rPr>
                <w:rFonts w:hint="eastAsia"/>
                <w:color w:val="000000"/>
                <w:sz w:val="23"/>
                <w:szCs w:val="23"/>
              </w:rPr>
              <w:t xml:space="preserve">] || </w:t>
            </w:r>
            <w:r>
              <w:rPr>
                <w:rFonts w:hint="eastAsia"/>
                <w:b/>
                <w:bCs/>
                <w:color w:val="008000"/>
                <w:sz w:val="23"/>
                <w:szCs w:val="23"/>
              </w:rPr>
              <w:t>'text/html'</w:t>
            </w:r>
            <w:r>
              <w:rPr>
                <w:rFonts w:hint="eastAsia"/>
                <w:color w:val="000000"/>
                <w:sz w:val="23"/>
                <w:szCs w:val="23"/>
              </w:rPr>
              <w:t>;</w:t>
            </w:r>
            <w:r>
              <w:rPr>
                <w:rFonts w:hint="eastAsia"/>
                <w:color w:val="000000"/>
                <w:sz w:val="23"/>
                <w:szCs w:val="23"/>
              </w:rPr>
              <w:br/>
              <w:t>}</w:t>
            </w:r>
          </w:p>
        </w:tc>
      </w:tr>
    </w:tbl>
    <w:p w14:paraId="43F4521F" w14:textId="005D0473" w:rsidR="00316B5A" w:rsidRDefault="00DF5E95" w:rsidP="00D81C1B">
      <w:pPr>
        <w:pStyle w:val="4"/>
      </w:pPr>
      <w:r>
        <w:rPr>
          <w:rFonts w:hint="eastAsia"/>
        </w:rPr>
        <w:t>静态文件托管</w:t>
      </w:r>
    </w:p>
    <w:p w14:paraId="0B8057DE" w14:textId="162A1AC1" w:rsidR="00DF5E95" w:rsidRDefault="00DF5E95" w:rsidP="00DF5E95">
      <w:pPr>
        <w:ind w:left="420" w:firstLine="420"/>
      </w:pPr>
      <w:r>
        <w:rPr>
          <w:rFonts w:hint="eastAsia"/>
        </w:rPr>
        <w:t>静态文件托管就是将</w:t>
      </w:r>
      <w:hyperlink w:anchor="_静态页面展示" w:history="1">
        <w:r w:rsidRPr="00DF5E95">
          <w:rPr>
            <w:rStyle w:val="a6"/>
            <w:rFonts w:hint="eastAsia"/>
          </w:rPr>
          <w:t>静态页面展示</w:t>
        </w:r>
      </w:hyperlink>
      <w:r>
        <w:rPr>
          <w:rFonts w:hint="eastAsia"/>
        </w:rPr>
        <w:t>中的代码封装到1个模块中，专门进行静态文件的展示</w:t>
      </w:r>
    </w:p>
    <w:p w14:paraId="68511B2D" w14:textId="45F8BD56" w:rsidR="00407350" w:rsidRDefault="00407350" w:rsidP="00315AED">
      <w:pPr>
        <w:pStyle w:val="a8"/>
        <w:numPr>
          <w:ilvl w:val="0"/>
          <w:numId w:val="92"/>
        </w:numPr>
        <w:ind w:firstLineChars="0"/>
      </w:pPr>
      <w:r>
        <w:rPr>
          <w:rFonts w:hint="eastAsia"/>
        </w:rPr>
        <w:t>staticRouter</w:t>
      </w:r>
      <w:r>
        <w:t>.js</w:t>
      </w:r>
    </w:p>
    <w:tbl>
      <w:tblPr>
        <w:tblStyle w:val="ac"/>
        <w:tblW w:w="0" w:type="auto"/>
        <w:tblInd w:w="704" w:type="dxa"/>
        <w:tblLook w:val="04A0" w:firstRow="1" w:lastRow="0" w:firstColumn="1" w:lastColumn="0" w:noHBand="0" w:noVBand="1"/>
      </w:tblPr>
      <w:tblGrid>
        <w:gridCol w:w="7592"/>
      </w:tblGrid>
      <w:tr w:rsidR="00DF5E95" w14:paraId="0918F024" w14:textId="77777777" w:rsidTr="00407350">
        <w:tc>
          <w:tcPr>
            <w:tcW w:w="7592" w:type="dxa"/>
          </w:tcPr>
          <w:p w14:paraId="36EBA4AA" w14:textId="099FF9E8" w:rsidR="00DF5E95" w:rsidRPr="00407350" w:rsidRDefault="00407350" w:rsidP="004073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407350">
              <w:rPr>
                <w:rFonts w:ascii="宋体" w:hAnsi="宋体" w:cs="宋体" w:hint="eastAsia"/>
                <w:b/>
                <w:bCs/>
                <w:color w:val="000080"/>
                <w:sz w:val="23"/>
                <w:szCs w:val="23"/>
              </w:rPr>
              <w:t xml:space="preserve">var </w:t>
            </w:r>
            <w:r w:rsidRPr="00407350">
              <w:rPr>
                <w:rFonts w:ascii="宋体" w:hAnsi="宋体" w:cs="宋体" w:hint="eastAsia"/>
                <w:b/>
                <w:bCs/>
                <w:color w:val="660E7A"/>
                <w:sz w:val="23"/>
                <w:szCs w:val="23"/>
              </w:rPr>
              <w:t xml:space="preserve">urlModule </w:t>
            </w:r>
            <w:r w:rsidRPr="00407350">
              <w:rPr>
                <w:rFonts w:ascii="宋体" w:hAnsi="宋体" w:cs="宋体" w:hint="eastAsia"/>
                <w:color w:val="000000"/>
                <w:sz w:val="23"/>
                <w:szCs w:val="23"/>
              </w:rPr>
              <w:t xml:space="preserve">= </w:t>
            </w:r>
            <w:r w:rsidRPr="00407350">
              <w:rPr>
                <w:rFonts w:ascii="宋体" w:hAnsi="宋体" w:cs="宋体" w:hint="eastAsia"/>
                <w:i/>
                <w:iCs/>
                <w:color w:val="000000"/>
                <w:sz w:val="23"/>
                <w:szCs w:val="23"/>
              </w:rPr>
              <w:t>require</w:t>
            </w:r>
            <w:r w:rsidRPr="00407350">
              <w:rPr>
                <w:rFonts w:ascii="宋体" w:hAnsi="宋体" w:cs="宋体" w:hint="eastAsia"/>
                <w:color w:val="000000"/>
                <w:sz w:val="23"/>
                <w:szCs w:val="23"/>
              </w:rPr>
              <w:t>(</w:t>
            </w:r>
            <w:r w:rsidRPr="00407350">
              <w:rPr>
                <w:rFonts w:ascii="宋体" w:hAnsi="宋体" w:cs="宋体" w:hint="eastAsia"/>
                <w:b/>
                <w:bCs/>
                <w:color w:val="008000"/>
                <w:sz w:val="23"/>
                <w:szCs w:val="23"/>
              </w:rPr>
              <w:t>'url'</w:t>
            </w:r>
            <w:r w:rsidRPr="00407350">
              <w:rPr>
                <w:rFonts w:ascii="宋体" w:hAnsi="宋体" w:cs="宋体" w:hint="eastAsia"/>
                <w:color w:val="000000"/>
                <w:sz w:val="23"/>
                <w:szCs w:val="23"/>
              </w:rPr>
              <w:t>);</w:t>
            </w:r>
            <w:r w:rsidRPr="00407350">
              <w:rPr>
                <w:rFonts w:ascii="宋体" w:hAnsi="宋体" w:cs="宋体" w:hint="eastAsia"/>
                <w:color w:val="000000"/>
                <w:sz w:val="23"/>
                <w:szCs w:val="23"/>
              </w:rPr>
              <w:br/>
            </w:r>
            <w:r w:rsidRPr="00407350">
              <w:rPr>
                <w:rFonts w:ascii="宋体" w:hAnsi="宋体" w:cs="宋体" w:hint="eastAsia"/>
                <w:b/>
                <w:bCs/>
                <w:color w:val="000080"/>
                <w:sz w:val="23"/>
                <w:szCs w:val="23"/>
              </w:rPr>
              <w:t xml:space="preserve">var </w:t>
            </w:r>
            <w:r w:rsidRPr="00407350">
              <w:rPr>
                <w:rFonts w:ascii="宋体" w:hAnsi="宋体" w:cs="宋体" w:hint="eastAsia"/>
                <w:color w:val="458383"/>
                <w:sz w:val="23"/>
                <w:szCs w:val="23"/>
              </w:rPr>
              <w:t xml:space="preserve">fsMoudle </w:t>
            </w:r>
            <w:r w:rsidRPr="00407350">
              <w:rPr>
                <w:rFonts w:ascii="宋体" w:hAnsi="宋体" w:cs="宋体" w:hint="eastAsia"/>
                <w:color w:val="000000"/>
                <w:sz w:val="23"/>
                <w:szCs w:val="23"/>
              </w:rPr>
              <w:t xml:space="preserve">= </w:t>
            </w:r>
            <w:r w:rsidRPr="00407350">
              <w:rPr>
                <w:rFonts w:ascii="宋体" w:hAnsi="宋体" w:cs="宋体" w:hint="eastAsia"/>
                <w:i/>
                <w:iCs/>
                <w:color w:val="000000"/>
                <w:sz w:val="23"/>
                <w:szCs w:val="23"/>
              </w:rPr>
              <w:t>require</w:t>
            </w:r>
            <w:r w:rsidRPr="00407350">
              <w:rPr>
                <w:rFonts w:ascii="宋体" w:hAnsi="宋体" w:cs="宋体" w:hint="eastAsia"/>
                <w:color w:val="000000"/>
                <w:sz w:val="23"/>
                <w:szCs w:val="23"/>
              </w:rPr>
              <w:t>(</w:t>
            </w:r>
            <w:r w:rsidRPr="00407350">
              <w:rPr>
                <w:rFonts w:ascii="宋体" w:hAnsi="宋体" w:cs="宋体" w:hint="eastAsia"/>
                <w:b/>
                <w:bCs/>
                <w:color w:val="008000"/>
                <w:sz w:val="23"/>
                <w:szCs w:val="23"/>
              </w:rPr>
              <w:t>'fs'</w:t>
            </w:r>
            <w:r w:rsidRPr="00407350">
              <w:rPr>
                <w:rFonts w:ascii="宋体" w:hAnsi="宋体" w:cs="宋体" w:hint="eastAsia"/>
                <w:color w:val="000000"/>
                <w:sz w:val="23"/>
                <w:szCs w:val="23"/>
              </w:rPr>
              <w:t>);</w:t>
            </w:r>
            <w:r w:rsidRPr="00407350">
              <w:rPr>
                <w:rFonts w:ascii="宋体" w:hAnsi="宋体" w:cs="宋体" w:hint="eastAsia"/>
                <w:color w:val="000000"/>
                <w:sz w:val="23"/>
                <w:szCs w:val="23"/>
              </w:rPr>
              <w:br/>
            </w:r>
            <w:r w:rsidRPr="00407350">
              <w:rPr>
                <w:rFonts w:ascii="宋体" w:hAnsi="宋体" w:cs="宋体" w:hint="eastAsia"/>
                <w:b/>
                <w:bCs/>
                <w:color w:val="000080"/>
                <w:sz w:val="23"/>
                <w:szCs w:val="23"/>
              </w:rPr>
              <w:t xml:space="preserve">var </w:t>
            </w:r>
            <w:r w:rsidRPr="00407350">
              <w:rPr>
                <w:rFonts w:ascii="宋体" w:hAnsi="宋体" w:cs="宋体" w:hint="eastAsia"/>
                <w:color w:val="458383"/>
                <w:sz w:val="23"/>
                <w:szCs w:val="23"/>
              </w:rPr>
              <w:t xml:space="preserve">pathModule </w:t>
            </w:r>
            <w:r w:rsidRPr="00407350">
              <w:rPr>
                <w:rFonts w:ascii="宋体" w:hAnsi="宋体" w:cs="宋体" w:hint="eastAsia"/>
                <w:color w:val="000000"/>
                <w:sz w:val="23"/>
                <w:szCs w:val="23"/>
              </w:rPr>
              <w:t xml:space="preserve">= </w:t>
            </w:r>
            <w:r w:rsidRPr="00407350">
              <w:rPr>
                <w:rFonts w:ascii="宋体" w:hAnsi="宋体" w:cs="宋体" w:hint="eastAsia"/>
                <w:i/>
                <w:iCs/>
                <w:color w:val="000000"/>
                <w:sz w:val="23"/>
                <w:szCs w:val="23"/>
              </w:rPr>
              <w:t>require</w:t>
            </w:r>
            <w:r w:rsidRPr="00407350">
              <w:rPr>
                <w:rFonts w:ascii="宋体" w:hAnsi="宋体" w:cs="宋体" w:hint="eastAsia"/>
                <w:color w:val="000000"/>
                <w:sz w:val="23"/>
                <w:szCs w:val="23"/>
              </w:rPr>
              <w:t>(</w:t>
            </w:r>
            <w:r w:rsidRPr="00407350">
              <w:rPr>
                <w:rFonts w:ascii="宋体" w:hAnsi="宋体" w:cs="宋体" w:hint="eastAsia"/>
                <w:b/>
                <w:bCs/>
                <w:color w:val="008000"/>
                <w:sz w:val="23"/>
                <w:szCs w:val="23"/>
              </w:rPr>
              <w:t>'path'</w:t>
            </w:r>
            <w:r w:rsidRPr="00407350">
              <w:rPr>
                <w:rFonts w:ascii="宋体" w:hAnsi="宋体" w:cs="宋体" w:hint="eastAsia"/>
                <w:color w:val="000000"/>
                <w:sz w:val="23"/>
                <w:szCs w:val="23"/>
              </w:rPr>
              <w:t>);</w:t>
            </w:r>
            <w:r w:rsidRPr="00407350">
              <w:rPr>
                <w:rFonts w:ascii="宋体" w:hAnsi="宋体" w:cs="宋体" w:hint="eastAsia"/>
                <w:color w:val="000000"/>
                <w:sz w:val="23"/>
                <w:szCs w:val="23"/>
              </w:rPr>
              <w:br/>
            </w:r>
            <w:r w:rsidRPr="00407350">
              <w:rPr>
                <w:rFonts w:ascii="宋体" w:hAnsi="宋体" w:cs="宋体" w:hint="eastAsia"/>
                <w:color w:val="000000"/>
                <w:sz w:val="23"/>
                <w:szCs w:val="23"/>
              </w:rPr>
              <w:br/>
            </w:r>
            <w:r w:rsidRPr="00407350">
              <w:rPr>
                <w:rFonts w:ascii="宋体" w:hAnsi="宋体" w:cs="宋体" w:hint="eastAsia"/>
                <w:color w:val="458383"/>
                <w:sz w:val="23"/>
                <w:szCs w:val="23"/>
              </w:rPr>
              <w:t>exports</w:t>
            </w:r>
            <w:r w:rsidRPr="00407350">
              <w:rPr>
                <w:rFonts w:ascii="宋体" w:hAnsi="宋体" w:cs="宋体" w:hint="eastAsia"/>
                <w:color w:val="000000"/>
                <w:sz w:val="23"/>
                <w:szCs w:val="23"/>
              </w:rPr>
              <w:t>.</w:t>
            </w:r>
            <w:r w:rsidRPr="00407350">
              <w:rPr>
                <w:rFonts w:ascii="宋体" w:hAnsi="宋体" w:cs="宋体" w:hint="eastAsia"/>
                <w:color w:val="7A7A43"/>
                <w:sz w:val="23"/>
                <w:szCs w:val="23"/>
              </w:rPr>
              <w:t xml:space="preserve">staticRouter </w:t>
            </w:r>
            <w:r w:rsidRPr="00407350">
              <w:rPr>
                <w:rFonts w:ascii="宋体" w:hAnsi="宋体" w:cs="宋体" w:hint="eastAsia"/>
                <w:color w:val="000000"/>
                <w:sz w:val="23"/>
                <w:szCs w:val="23"/>
              </w:rPr>
              <w:t>= (req,res,staticPath)=&gt;{</w:t>
            </w:r>
            <w:r w:rsidRPr="00407350">
              <w:rPr>
                <w:rFonts w:ascii="宋体" w:hAnsi="宋体" w:cs="宋体" w:hint="eastAsia"/>
                <w:color w:val="000000"/>
                <w:sz w:val="23"/>
                <w:szCs w:val="23"/>
              </w:rPr>
              <w:br/>
              <w:t xml:space="preserve">    </w:t>
            </w:r>
            <w:r w:rsidRPr="00407350">
              <w:rPr>
                <w:rFonts w:ascii="宋体" w:hAnsi="宋体" w:cs="宋体" w:hint="eastAsia"/>
                <w:i/>
                <w:iCs/>
                <w:color w:val="808080"/>
                <w:sz w:val="23"/>
                <w:szCs w:val="23"/>
              </w:rPr>
              <w:t>//解析请求头</w:t>
            </w:r>
            <w:r w:rsidRPr="00407350">
              <w:rPr>
                <w:rFonts w:ascii="宋体" w:hAnsi="宋体" w:cs="宋体" w:hint="eastAsia"/>
                <w:i/>
                <w:iCs/>
                <w:color w:val="808080"/>
                <w:sz w:val="23"/>
                <w:szCs w:val="23"/>
              </w:rPr>
              <w:br/>
              <w:t xml:space="preserve">    </w:t>
            </w:r>
            <w:r w:rsidRPr="00407350">
              <w:rPr>
                <w:rFonts w:ascii="宋体" w:hAnsi="宋体" w:cs="宋体" w:hint="eastAsia"/>
                <w:b/>
                <w:bCs/>
                <w:color w:val="000080"/>
                <w:sz w:val="23"/>
                <w:szCs w:val="23"/>
              </w:rPr>
              <w:t xml:space="preserve">let </w:t>
            </w:r>
            <w:r w:rsidRPr="00407350">
              <w:rPr>
                <w:rFonts w:ascii="宋体" w:hAnsi="宋体" w:cs="宋体" w:hint="eastAsia"/>
                <w:color w:val="458383"/>
                <w:sz w:val="23"/>
                <w:szCs w:val="23"/>
              </w:rPr>
              <w:t xml:space="preserve">urlParse </w:t>
            </w:r>
            <w:r w:rsidRPr="00407350">
              <w:rPr>
                <w:rFonts w:ascii="宋体" w:hAnsi="宋体" w:cs="宋体" w:hint="eastAsia"/>
                <w:color w:val="000000"/>
                <w:sz w:val="23"/>
                <w:szCs w:val="23"/>
              </w:rPr>
              <w:t xml:space="preserve">= </w:t>
            </w:r>
            <w:r w:rsidRPr="00407350">
              <w:rPr>
                <w:rFonts w:ascii="宋体" w:hAnsi="宋体" w:cs="宋体" w:hint="eastAsia"/>
                <w:b/>
                <w:bCs/>
                <w:color w:val="660E7A"/>
                <w:sz w:val="23"/>
                <w:szCs w:val="23"/>
              </w:rPr>
              <w:t>urlModule</w:t>
            </w:r>
            <w:r w:rsidRPr="00407350">
              <w:rPr>
                <w:rFonts w:ascii="宋体" w:hAnsi="宋体" w:cs="宋体" w:hint="eastAsia"/>
                <w:color w:val="000000"/>
                <w:sz w:val="23"/>
                <w:szCs w:val="23"/>
              </w:rPr>
              <w:t>.</w:t>
            </w:r>
            <w:r w:rsidRPr="00407350">
              <w:rPr>
                <w:rFonts w:ascii="宋体" w:hAnsi="宋体" w:cs="宋体" w:hint="eastAsia"/>
                <w:i/>
                <w:iCs/>
                <w:color w:val="000000"/>
                <w:sz w:val="23"/>
                <w:szCs w:val="23"/>
              </w:rPr>
              <w:t>parse</w:t>
            </w:r>
            <w:r w:rsidRPr="00407350">
              <w:rPr>
                <w:rFonts w:ascii="宋体" w:hAnsi="宋体" w:cs="宋体" w:hint="eastAsia"/>
                <w:color w:val="000000"/>
                <w:sz w:val="23"/>
                <w:szCs w:val="23"/>
              </w:rPr>
              <w:t>(req.</w:t>
            </w:r>
            <w:r w:rsidRPr="00407350">
              <w:rPr>
                <w:rFonts w:ascii="宋体" w:hAnsi="宋体" w:cs="宋体" w:hint="eastAsia"/>
                <w:b/>
                <w:bCs/>
                <w:color w:val="660E7A"/>
                <w:sz w:val="23"/>
                <w:szCs w:val="23"/>
              </w:rPr>
              <w:t>url</w:t>
            </w:r>
            <w:r w:rsidRPr="00407350">
              <w:rPr>
                <w:rFonts w:ascii="宋体" w:hAnsi="宋体" w:cs="宋体" w:hint="eastAsia"/>
                <w:color w:val="000000"/>
                <w:sz w:val="23"/>
                <w:szCs w:val="23"/>
              </w:rPr>
              <w:t>,</w:t>
            </w:r>
            <w:r w:rsidRPr="00407350">
              <w:rPr>
                <w:rFonts w:ascii="宋体" w:hAnsi="宋体" w:cs="宋体" w:hint="eastAsia"/>
                <w:b/>
                <w:bCs/>
                <w:color w:val="000080"/>
                <w:sz w:val="23"/>
                <w:szCs w:val="23"/>
              </w:rPr>
              <w:t>true</w:t>
            </w:r>
            <w:r w:rsidRPr="00407350">
              <w:rPr>
                <w:rFonts w:ascii="宋体" w:hAnsi="宋体" w:cs="宋体" w:hint="eastAsia"/>
                <w:color w:val="000000"/>
                <w:sz w:val="23"/>
                <w:szCs w:val="23"/>
              </w:rPr>
              <w:t>);</w:t>
            </w:r>
            <w:r w:rsidRPr="00407350">
              <w:rPr>
                <w:rFonts w:ascii="宋体" w:hAnsi="宋体" w:cs="宋体" w:hint="eastAsia"/>
                <w:color w:val="000000"/>
                <w:sz w:val="23"/>
                <w:szCs w:val="23"/>
              </w:rPr>
              <w:br/>
              <w:t xml:space="preserve">    </w:t>
            </w:r>
            <w:r w:rsidRPr="00407350">
              <w:rPr>
                <w:rFonts w:ascii="宋体" w:hAnsi="宋体" w:cs="宋体" w:hint="eastAsia"/>
                <w:i/>
                <w:iCs/>
                <w:color w:val="808080"/>
                <w:sz w:val="23"/>
                <w:szCs w:val="23"/>
              </w:rPr>
              <w:t>//过滤请求</w:t>
            </w:r>
            <w:r w:rsidRPr="00407350">
              <w:rPr>
                <w:rFonts w:ascii="宋体" w:hAnsi="宋体" w:cs="宋体" w:hint="eastAsia"/>
                <w:i/>
                <w:iCs/>
                <w:color w:val="808080"/>
                <w:sz w:val="23"/>
                <w:szCs w:val="23"/>
              </w:rPr>
              <w:br/>
              <w:t xml:space="preserve">    </w:t>
            </w:r>
            <w:r w:rsidRPr="00407350">
              <w:rPr>
                <w:rFonts w:ascii="宋体" w:hAnsi="宋体" w:cs="宋体" w:hint="eastAsia"/>
                <w:b/>
                <w:bCs/>
                <w:color w:val="000080"/>
                <w:sz w:val="23"/>
                <w:szCs w:val="23"/>
              </w:rPr>
              <w:t>if</w:t>
            </w:r>
            <w:r w:rsidRPr="00407350">
              <w:rPr>
                <w:rFonts w:ascii="宋体" w:hAnsi="宋体" w:cs="宋体" w:hint="eastAsia"/>
                <w:color w:val="000000"/>
                <w:sz w:val="23"/>
                <w:szCs w:val="23"/>
              </w:rPr>
              <w:t>(</w:t>
            </w:r>
            <w:r w:rsidRPr="00407350">
              <w:rPr>
                <w:rFonts w:ascii="宋体" w:hAnsi="宋体" w:cs="宋体" w:hint="eastAsia"/>
                <w:color w:val="458383"/>
                <w:sz w:val="23"/>
                <w:szCs w:val="23"/>
              </w:rPr>
              <w:t>urlParse</w:t>
            </w:r>
            <w:r w:rsidRPr="00407350">
              <w:rPr>
                <w:rFonts w:ascii="宋体" w:hAnsi="宋体" w:cs="宋体" w:hint="eastAsia"/>
                <w:color w:val="000000"/>
                <w:sz w:val="23"/>
                <w:szCs w:val="23"/>
              </w:rPr>
              <w:t>.</w:t>
            </w:r>
            <w:r w:rsidRPr="00407350">
              <w:rPr>
                <w:rFonts w:ascii="宋体" w:hAnsi="宋体" w:cs="宋体" w:hint="eastAsia"/>
                <w:b/>
                <w:bCs/>
                <w:color w:val="660E7A"/>
                <w:sz w:val="23"/>
                <w:szCs w:val="23"/>
              </w:rPr>
              <w:t xml:space="preserve">pathname </w:t>
            </w:r>
            <w:r w:rsidRPr="00407350">
              <w:rPr>
                <w:rFonts w:ascii="宋体" w:hAnsi="宋体" w:cs="宋体" w:hint="eastAsia"/>
                <w:color w:val="000000"/>
                <w:sz w:val="23"/>
                <w:szCs w:val="23"/>
              </w:rPr>
              <w:t xml:space="preserve">!= </w:t>
            </w:r>
            <w:r w:rsidRPr="00407350">
              <w:rPr>
                <w:rFonts w:ascii="宋体" w:hAnsi="宋体" w:cs="宋体" w:hint="eastAsia"/>
                <w:b/>
                <w:bCs/>
                <w:color w:val="008000"/>
                <w:sz w:val="23"/>
                <w:szCs w:val="23"/>
              </w:rPr>
              <w:t>'/favicon.ico'</w:t>
            </w:r>
            <w:r w:rsidRPr="00407350">
              <w:rPr>
                <w:rFonts w:ascii="宋体" w:hAnsi="宋体" w:cs="宋体" w:hint="eastAsia"/>
                <w:color w:val="000000"/>
                <w:sz w:val="23"/>
                <w:szCs w:val="23"/>
              </w:rPr>
              <w:t>){</w:t>
            </w:r>
            <w:r w:rsidRPr="00407350">
              <w:rPr>
                <w:rFonts w:ascii="宋体" w:hAnsi="宋体" w:cs="宋体" w:hint="eastAsia"/>
                <w:color w:val="000000"/>
                <w:sz w:val="23"/>
                <w:szCs w:val="23"/>
              </w:rPr>
              <w:br/>
              <w:t xml:space="preserve">        </w:t>
            </w:r>
            <w:r w:rsidRPr="00407350">
              <w:rPr>
                <w:rFonts w:ascii="宋体" w:hAnsi="宋体" w:cs="宋体" w:hint="eastAsia"/>
                <w:i/>
                <w:iCs/>
                <w:color w:val="808080"/>
                <w:sz w:val="23"/>
                <w:szCs w:val="23"/>
              </w:rPr>
              <w:t>//默认访问index.html</w:t>
            </w:r>
            <w:r w:rsidRPr="00407350">
              <w:rPr>
                <w:rFonts w:ascii="宋体" w:hAnsi="宋体" w:cs="宋体" w:hint="eastAsia"/>
                <w:i/>
                <w:iCs/>
                <w:color w:val="808080"/>
                <w:sz w:val="23"/>
                <w:szCs w:val="23"/>
              </w:rPr>
              <w:br/>
              <w:t xml:space="preserve">        </w:t>
            </w:r>
            <w:r w:rsidRPr="00407350">
              <w:rPr>
                <w:rFonts w:ascii="宋体" w:hAnsi="宋体" w:cs="宋体" w:hint="eastAsia"/>
                <w:b/>
                <w:bCs/>
                <w:color w:val="000080"/>
                <w:sz w:val="23"/>
                <w:szCs w:val="23"/>
              </w:rPr>
              <w:t xml:space="preserve">let </w:t>
            </w:r>
            <w:r w:rsidRPr="00407350">
              <w:rPr>
                <w:rFonts w:ascii="宋体" w:hAnsi="宋体" w:cs="宋体" w:hint="eastAsia"/>
                <w:color w:val="458383"/>
                <w:sz w:val="23"/>
                <w:szCs w:val="23"/>
              </w:rPr>
              <w:t xml:space="preserve">pathname </w:t>
            </w:r>
            <w:r w:rsidRPr="00407350">
              <w:rPr>
                <w:rFonts w:ascii="宋体" w:hAnsi="宋体" w:cs="宋体" w:hint="eastAsia"/>
                <w:color w:val="000000"/>
                <w:sz w:val="23"/>
                <w:szCs w:val="23"/>
              </w:rPr>
              <w:t>= (</w:t>
            </w:r>
            <w:r w:rsidRPr="00407350">
              <w:rPr>
                <w:rFonts w:ascii="宋体" w:hAnsi="宋体" w:cs="宋体" w:hint="eastAsia"/>
                <w:color w:val="458383"/>
                <w:sz w:val="23"/>
                <w:szCs w:val="23"/>
              </w:rPr>
              <w:t>urlParse</w:t>
            </w:r>
            <w:r w:rsidRPr="00407350">
              <w:rPr>
                <w:rFonts w:ascii="宋体" w:hAnsi="宋体" w:cs="宋体" w:hint="eastAsia"/>
                <w:color w:val="000000"/>
                <w:sz w:val="23"/>
                <w:szCs w:val="23"/>
              </w:rPr>
              <w:t>.</w:t>
            </w:r>
            <w:r w:rsidRPr="00407350">
              <w:rPr>
                <w:rFonts w:ascii="宋体" w:hAnsi="宋体" w:cs="宋体" w:hint="eastAsia"/>
                <w:b/>
                <w:bCs/>
                <w:color w:val="660E7A"/>
                <w:sz w:val="23"/>
                <w:szCs w:val="23"/>
              </w:rPr>
              <w:t xml:space="preserve">pathname </w:t>
            </w:r>
            <w:r w:rsidRPr="00407350">
              <w:rPr>
                <w:rFonts w:ascii="宋体" w:hAnsi="宋体" w:cs="宋体" w:hint="eastAsia"/>
                <w:color w:val="000000"/>
                <w:sz w:val="23"/>
                <w:szCs w:val="23"/>
              </w:rPr>
              <w:t xml:space="preserve">== </w:t>
            </w:r>
            <w:r w:rsidRPr="00407350">
              <w:rPr>
                <w:rFonts w:ascii="宋体" w:hAnsi="宋体" w:cs="宋体" w:hint="eastAsia"/>
                <w:b/>
                <w:bCs/>
                <w:color w:val="008000"/>
                <w:sz w:val="23"/>
                <w:szCs w:val="23"/>
              </w:rPr>
              <w:t>'/'</w:t>
            </w:r>
            <w:r w:rsidRPr="00407350">
              <w:rPr>
                <w:rFonts w:ascii="宋体" w:hAnsi="宋体" w:cs="宋体" w:hint="eastAsia"/>
                <w:color w:val="000000"/>
                <w:sz w:val="23"/>
                <w:szCs w:val="23"/>
              </w:rPr>
              <w:t>)? (</w:t>
            </w:r>
            <w:r w:rsidRPr="00407350">
              <w:rPr>
                <w:rFonts w:ascii="宋体" w:hAnsi="宋体" w:cs="宋体" w:hint="eastAsia"/>
                <w:color w:val="458383"/>
                <w:sz w:val="23"/>
                <w:szCs w:val="23"/>
              </w:rPr>
              <w:t>urlParse</w:t>
            </w:r>
            <w:r w:rsidRPr="00407350">
              <w:rPr>
                <w:rFonts w:ascii="宋体" w:hAnsi="宋体" w:cs="宋体" w:hint="eastAsia"/>
                <w:color w:val="000000"/>
                <w:sz w:val="23"/>
                <w:szCs w:val="23"/>
              </w:rPr>
              <w:t>.</w:t>
            </w:r>
            <w:r w:rsidRPr="00407350">
              <w:rPr>
                <w:rFonts w:ascii="宋体" w:hAnsi="宋体" w:cs="宋体" w:hint="eastAsia"/>
                <w:b/>
                <w:bCs/>
                <w:color w:val="660E7A"/>
                <w:sz w:val="23"/>
                <w:szCs w:val="23"/>
              </w:rPr>
              <w:t>pathname</w:t>
            </w:r>
            <w:r w:rsidRPr="00407350">
              <w:rPr>
                <w:rFonts w:ascii="宋体" w:hAnsi="宋体" w:cs="宋体" w:hint="eastAsia"/>
                <w:color w:val="000000"/>
                <w:sz w:val="23"/>
                <w:szCs w:val="23"/>
              </w:rPr>
              <w:t>+</w:t>
            </w:r>
            <w:r w:rsidRPr="00407350">
              <w:rPr>
                <w:rFonts w:ascii="宋体" w:hAnsi="宋体" w:cs="宋体" w:hint="eastAsia"/>
                <w:b/>
                <w:bCs/>
                <w:color w:val="008000"/>
                <w:sz w:val="23"/>
                <w:szCs w:val="23"/>
              </w:rPr>
              <w:t>'index.html'</w:t>
            </w:r>
            <w:r w:rsidRPr="00407350">
              <w:rPr>
                <w:rFonts w:ascii="宋体" w:hAnsi="宋体" w:cs="宋体" w:hint="eastAsia"/>
                <w:color w:val="000000"/>
                <w:sz w:val="23"/>
                <w:szCs w:val="23"/>
              </w:rPr>
              <w:t>):</w:t>
            </w:r>
            <w:r w:rsidRPr="00407350">
              <w:rPr>
                <w:rFonts w:ascii="宋体" w:hAnsi="宋体" w:cs="宋体" w:hint="eastAsia"/>
                <w:color w:val="458383"/>
                <w:sz w:val="23"/>
                <w:szCs w:val="23"/>
              </w:rPr>
              <w:t>urlParse</w:t>
            </w:r>
            <w:r w:rsidRPr="00407350">
              <w:rPr>
                <w:rFonts w:ascii="宋体" w:hAnsi="宋体" w:cs="宋体" w:hint="eastAsia"/>
                <w:color w:val="000000"/>
                <w:sz w:val="23"/>
                <w:szCs w:val="23"/>
              </w:rPr>
              <w:t>.</w:t>
            </w:r>
            <w:r w:rsidRPr="00407350">
              <w:rPr>
                <w:rFonts w:ascii="宋体" w:hAnsi="宋体" w:cs="宋体" w:hint="eastAsia"/>
                <w:b/>
                <w:bCs/>
                <w:color w:val="660E7A"/>
                <w:sz w:val="23"/>
                <w:szCs w:val="23"/>
              </w:rPr>
              <w:t>pathname</w:t>
            </w:r>
            <w:r w:rsidRPr="00407350">
              <w:rPr>
                <w:rFonts w:ascii="宋体" w:hAnsi="宋体" w:cs="宋体" w:hint="eastAsia"/>
                <w:color w:val="000000"/>
                <w:sz w:val="23"/>
                <w:szCs w:val="23"/>
              </w:rPr>
              <w:t>;</w:t>
            </w:r>
            <w:r w:rsidRPr="00407350">
              <w:rPr>
                <w:rFonts w:ascii="宋体" w:hAnsi="宋体" w:cs="宋体" w:hint="eastAsia"/>
                <w:color w:val="000000"/>
                <w:sz w:val="23"/>
                <w:szCs w:val="23"/>
              </w:rPr>
              <w:br/>
              <w:t xml:space="preserve">        </w:t>
            </w:r>
            <w:r w:rsidRPr="00407350">
              <w:rPr>
                <w:rFonts w:ascii="宋体" w:hAnsi="宋体" w:cs="宋体" w:hint="eastAsia"/>
                <w:i/>
                <w:iCs/>
                <w:color w:val="808080"/>
                <w:sz w:val="23"/>
                <w:szCs w:val="23"/>
              </w:rPr>
              <w:t>//得到本地文件路径</w:t>
            </w:r>
            <w:r w:rsidRPr="00407350">
              <w:rPr>
                <w:rFonts w:ascii="宋体" w:hAnsi="宋体" w:cs="宋体" w:hint="eastAsia"/>
                <w:i/>
                <w:iCs/>
                <w:color w:val="808080"/>
                <w:sz w:val="23"/>
                <w:szCs w:val="23"/>
              </w:rPr>
              <w:br/>
              <w:t xml:space="preserve">        </w:t>
            </w:r>
            <w:r w:rsidRPr="00407350">
              <w:rPr>
                <w:rFonts w:ascii="宋体" w:hAnsi="宋体" w:cs="宋体" w:hint="eastAsia"/>
                <w:color w:val="458383"/>
                <w:sz w:val="23"/>
                <w:szCs w:val="23"/>
              </w:rPr>
              <w:t xml:space="preserve">pathname </w:t>
            </w:r>
            <w:r w:rsidRPr="00407350">
              <w:rPr>
                <w:rFonts w:ascii="宋体" w:hAnsi="宋体" w:cs="宋体" w:hint="eastAsia"/>
                <w:color w:val="000000"/>
                <w:sz w:val="23"/>
                <w:szCs w:val="23"/>
              </w:rPr>
              <w:t xml:space="preserve">= staticPath+ </w:t>
            </w:r>
            <w:r w:rsidRPr="00407350">
              <w:rPr>
                <w:rFonts w:ascii="宋体" w:hAnsi="宋体" w:cs="宋体" w:hint="eastAsia"/>
                <w:color w:val="458383"/>
                <w:sz w:val="23"/>
                <w:szCs w:val="23"/>
              </w:rPr>
              <w:t>pathname</w:t>
            </w:r>
            <w:r w:rsidRPr="00407350">
              <w:rPr>
                <w:rFonts w:ascii="宋体" w:hAnsi="宋体" w:cs="宋体" w:hint="eastAsia"/>
                <w:color w:val="000000"/>
                <w:sz w:val="23"/>
                <w:szCs w:val="23"/>
              </w:rPr>
              <w:t>;</w:t>
            </w:r>
            <w:r w:rsidRPr="00407350">
              <w:rPr>
                <w:rFonts w:ascii="宋体" w:hAnsi="宋体" w:cs="宋体" w:hint="eastAsia"/>
                <w:color w:val="000000"/>
                <w:sz w:val="23"/>
                <w:szCs w:val="23"/>
              </w:rPr>
              <w:br/>
              <w:t xml:space="preserve">        </w:t>
            </w:r>
            <w:r w:rsidRPr="00407350">
              <w:rPr>
                <w:rFonts w:ascii="宋体" w:hAnsi="宋体" w:cs="宋体" w:hint="eastAsia"/>
                <w:i/>
                <w:iCs/>
                <w:color w:val="808080"/>
                <w:sz w:val="23"/>
                <w:szCs w:val="23"/>
              </w:rPr>
              <w:t>//获取该文件对应的请求头中的部分字段</w:t>
            </w:r>
            <w:r w:rsidRPr="00407350">
              <w:rPr>
                <w:rFonts w:ascii="宋体" w:hAnsi="宋体" w:cs="宋体" w:hint="eastAsia"/>
                <w:i/>
                <w:iCs/>
                <w:color w:val="808080"/>
                <w:sz w:val="23"/>
                <w:szCs w:val="23"/>
              </w:rPr>
              <w:br/>
              <w:t xml:space="preserve">        </w:t>
            </w:r>
            <w:r w:rsidRPr="00407350">
              <w:rPr>
                <w:rFonts w:ascii="宋体" w:hAnsi="宋体" w:cs="宋体" w:hint="eastAsia"/>
                <w:b/>
                <w:bCs/>
                <w:color w:val="000080"/>
                <w:sz w:val="23"/>
                <w:szCs w:val="23"/>
              </w:rPr>
              <w:t xml:space="preserve">let </w:t>
            </w:r>
            <w:r w:rsidRPr="00407350">
              <w:rPr>
                <w:rFonts w:ascii="宋体" w:hAnsi="宋体" w:cs="宋体" w:hint="eastAsia"/>
                <w:color w:val="458383"/>
                <w:sz w:val="23"/>
                <w:szCs w:val="23"/>
              </w:rPr>
              <w:t xml:space="preserve">mime </w:t>
            </w:r>
            <w:r w:rsidRPr="00407350">
              <w:rPr>
                <w:rFonts w:ascii="宋体" w:hAnsi="宋体" w:cs="宋体" w:hint="eastAsia"/>
                <w:color w:val="000000"/>
                <w:sz w:val="23"/>
                <w:szCs w:val="23"/>
              </w:rPr>
              <w:t xml:space="preserve">= </w:t>
            </w:r>
            <w:r w:rsidRPr="00407350">
              <w:rPr>
                <w:rFonts w:ascii="宋体" w:hAnsi="宋体" w:cs="宋体" w:hint="eastAsia"/>
                <w:i/>
                <w:iCs/>
                <w:color w:val="000000"/>
                <w:sz w:val="23"/>
                <w:szCs w:val="23"/>
              </w:rPr>
              <w:t>getMime</w:t>
            </w:r>
            <w:r w:rsidRPr="00407350">
              <w:rPr>
                <w:rFonts w:ascii="宋体" w:hAnsi="宋体" w:cs="宋体" w:hint="eastAsia"/>
                <w:color w:val="000000"/>
                <w:sz w:val="23"/>
                <w:szCs w:val="23"/>
              </w:rPr>
              <w:t>(</w:t>
            </w:r>
            <w:r w:rsidRPr="00407350">
              <w:rPr>
                <w:rFonts w:ascii="宋体" w:hAnsi="宋体" w:cs="宋体" w:hint="eastAsia"/>
                <w:color w:val="458383"/>
                <w:sz w:val="23"/>
                <w:szCs w:val="23"/>
              </w:rPr>
              <w:t>pathname</w:t>
            </w:r>
            <w:r w:rsidRPr="00407350">
              <w:rPr>
                <w:rFonts w:ascii="宋体" w:hAnsi="宋体" w:cs="宋体" w:hint="eastAsia"/>
                <w:color w:val="000000"/>
                <w:sz w:val="23"/>
                <w:szCs w:val="23"/>
              </w:rPr>
              <w:t>);</w:t>
            </w:r>
            <w:r w:rsidRPr="00407350">
              <w:rPr>
                <w:rFonts w:ascii="宋体" w:hAnsi="宋体" w:cs="宋体" w:hint="eastAsia"/>
                <w:color w:val="000000"/>
                <w:sz w:val="23"/>
                <w:szCs w:val="23"/>
              </w:rPr>
              <w:br/>
              <w:t xml:space="preserve">        </w:t>
            </w:r>
            <w:r w:rsidRPr="00407350">
              <w:rPr>
                <w:rFonts w:ascii="宋体" w:hAnsi="宋体" w:cs="宋体" w:hint="eastAsia"/>
                <w:i/>
                <w:iCs/>
                <w:color w:val="808080"/>
                <w:sz w:val="23"/>
                <w:szCs w:val="23"/>
              </w:rPr>
              <w:t>//读取文件</w:t>
            </w:r>
            <w:r w:rsidRPr="00407350">
              <w:rPr>
                <w:rFonts w:ascii="宋体" w:hAnsi="宋体" w:cs="宋体" w:hint="eastAsia"/>
                <w:i/>
                <w:iCs/>
                <w:color w:val="808080"/>
                <w:sz w:val="23"/>
                <w:szCs w:val="23"/>
              </w:rPr>
              <w:br/>
              <w:t xml:space="preserve">        </w:t>
            </w:r>
            <w:r w:rsidRPr="00407350">
              <w:rPr>
                <w:rFonts w:ascii="宋体" w:hAnsi="宋体" w:cs="宋体" w:hint="eastAsia"/>
                <w:color w:val="458383"/>
                <w:sz w:val="23"/>
                <w:szCs w:val="23"/>
              </w:rPr>
              <w:t>fsMoudle</w:t>
            </w:r>
            <w:r w:rsidRPr="00407350">
              <w:rPr>
                <w:rFonts w:ascii="宋体" w:hAnsi="宋体" w:cs="宋体" w:hint="eastAsia"/>
                <w:color w:val="000000"/>
                <w:sz w:val="23"/>
                <w:szCs w:val="23"/>
              </w:rPr>
              <w:t>.</w:t>
            </w:r>
            <w:r w:rsidRPr="00407350">
              <w:rPr>
                <w:rFonts w:ascii="宋体" w:hAnsi="宋体" w:cs="宋体" w:hint="eastAsia"/>
                <w:color w:val="7A7A43"/>
                <w:sz w:val="23"/>
                <w:szCs w:val="23"/>
              </w:rPr>
              <w:t>readFile</w:t>
            </w:r>
            <w:r w:rsidRPr="00407350">
              <w:rPr>
                <w:rFonts w:ascii="宋体" w:hAnsi="宋体" w:cs="宋体" w:hint="eastAsia"/>
                <w:color w:val="000000"/>
                <w:sz w:val="23"/>
                <w:szCs w:val="23"/>
              </w:rPr>
              <w:t>(</w:t>
            </w:r>
            <w:r w:rsidRPr="00407350">
              <w:rPr>
                <w:rFonts w:ascii="宋体" w:hAnsi="宋体" w:cs="宋体" w:hint="eastAsia"/>
                <w:color w:val="458383"/>
                <w:sz w:val="23"/>
                <w:szCs w:val="23"/>
              </w:rPr>
              <w:t>pathname</w:t>
            </w:r>
            <w:r w:rsidRPr="00407350">
              <w:rPr>
                <w:rFonts w:ascii="宋体" w:hAnsi="宋体" w:cs="宋体" w:hint="eastAsia"/>
                <w:color w:val="000000"/>
                <w:sz w:val="23"/>
                <w:szCs w:val="23"/>
              </w:rPr>
              <w:t>,(err,data)=&gt;{</w:t>
            </w:r>
            <w:r w:rsidRPr="00407350">
              <w:rPr>
                <w:rFonts w:ascii="宋体" w:hAnsi="宋体" w:cs="宋体" w:hint="eastAsia"/>
                <w:color w:val="000000"/>
                <w:sz w:val="23"/>
                <w:szCs w:val="23"/>
              </w:rPr>
              <w:br/>
              <w:t xml:space="preserve">            </w:t>
            </w:r>
            <w:r w:rsidRPr="00407350">
              <w:rPr>
                <w:rFonts w:ascii="宋体" w:hAnsi="宋体" w:cs="宋体" w:hint="eastAsia"/>
                <w:i/>
                <w:iCs/>
                <w:color w:val="808080"/>
                <w:sz w:val="23"/>
                <w:szCs w:val="23"/>
              </w:rPr>
              <w:t>//读取文件出错</w:t>
            </w:r>
            <w:r w:rsidRPr="00407350">
              <w:rPr>
                <w:rFonts w:ascii="宋体" w:hAnsi="宋体" w:cs="宋体" w:hint="eastAsia"/>
                <w:i/>
                <w:iCs/>
                <w:color w:val="808080"/>
                <w:sz w:val="23"/>
                <w:szCs w:val="23"/>
              </w:rPr>
              <w:br/>
              <w:t xml:space="preserve">            </w:t>
            </w:r>
            <w:r w:rsidRPr="00407350">
              <w:rPr>
                <w:rFonts w:ascii="宋体" w:hAnsi="宋体" w:cs="宋体" w:hint="eastAsia"/>
                <w:b/>
                <w:bCs/>
                <w:color w:val="000080"/>
                <w:sz w:val="23"/>
                <w:szCs w:val="23"/>
              </w:rPr>
              <w:t>if</w:t>
            </w:r>
            <w:r w:rsidRPr="00407350">
              <w:rPr>
                <w:rFonts w:ascii="宋体" w:hAnsi="宋体" w:cs="宋体" w:hint="eastAsia"/>
                <w:color w:val="000000"/>
                <w:sz w:val="23"/>
                <w:szCs w:val="23"/>
              </w:rPr>
              <w:t>(err){</w:t>
            </w:r>
            <w:r w:rsidRPr="00407350">
              <w:rPr>
                <w:rFonts w:ascii="宋体" w:hAnsi="宋体" w:cs="宋体" w:hint="eastAsia"/>
                <w:color w:val="000000"/>
                <w:sz w:val="23"/>
                <w:szCs w:val="23"/>
              </w:rPr>
              <w:br/>
              <w:t xml:space="preserve">                </w:t>
            </w:r>
            <w:r w:rsidRPr="00407350">
              <w:rPr>
                <w:rFonts w:ascii="宋体" w:hAnsi="宋体" w:cs="宋体" w:hint="eastAsia"/>
                <w:i/>
                <w:iCs/>
                <w:color w:val="808080"/>
                <w:sz w:val="23"/>
                <w:szCs w:val="23"/>
              </w:rPr>
              <w:t>//读取404页面内容</w:t>
            </w:r>
            <w:r w:rsidRPr="00407350">
              <w:rPr>
                <w:rFonts w:ascii="宋体" w:hAnsi="宋体" w:cs="宋体" w:hint="eastAsia"/>
                <w:i/>
                <w:iCs/>
                <w:color w:val="808080"/>
                <w:sz w:val="23"/>
                <w:szCs w:val="23"/>
              </w:rPr>
              <w:br/>
              <w:t xml:space="preserve">                </w:t>
            </w:r>
            <w:r w:rsidRPr="00407350">
              <w:rPr>
                <w:rFonts w:ascii="宋体" w:hAnsi="宋体" w:cs="宋体" w:hint="eastAsia"/>
                <w:color w:val="458383"/>
                <w:sz w:val="23"/>
                <w:szCs w:val="23"/>
              </w:rPr>
              <w:t>fsMoudle</w:t>
            </w:r>
            <w:r w:rsidRPr="00407350">
              <w:rPr>
                <w:rFonts w:ascii="宋体" w:hAnsi="宋体" w:cs="宋体" w:hint="eastAsia"/>
                <w:color w:val="000000"/>
                <w:sz w:val="23"/>
                <w:szCs w:val="23"/>
              </w:rPr>
              <w:t>.</w:t>
            </w:r>
            <w:r w:rsidRPr="00407350">
              <w:rPr>
                <w:rFonts w:ascii="宋体" w:hAnsi="宋体" w:cs="宋体" w:hint="eastAsia"/>
                <w:color w:val="7A7A43"/>
                <w:sz w:val="23"/>
                <w:szCs w:val="23"/>
              </w:rPr>
              <w:t>readFile</w:t>
            </w:r>
            <w:r w:rsidRPr="00407350">
              <w:rPr>
                <w:rFonts w:ascii="宋体" w:hAnsi="宋体" w:cs="宋体" w:hint="eastAsia"/>
                <w:color w:val="000000"/>
                <w:sz w:val="23"/>
                <w:szCs w:val="23"/>
              </w:rPr>
              <w:t>(staticPath+</w:t>
            </w:r>
            <w:r w:rsidRPr="00407350">
              <w:rPr>
                <w:rFonts w:ascii="宋体" w:hAnsi="宋体" w:cs="宋体" w:hint="eastAsia"/>
                <w:b/>
                <w:bCs/>
                <w:color w:val="008000"/>
                <w:sz w:val="23"/>
                <w:szCs w:val="23"/>
              </w:rPr>
              <w:t>'/404.html'</w:t>
            </w:r>
            <w:r w:rsidRPr="00407350">
              <w:rPr>
                <w:rFonts w:ascii="宋体" w:hAnsi="宋体" w:cs="宋体" w:hint="eastAsia"/>
                <w:color w:val="000000"/>
                <w:sz w:val="23"/>
                <w:szCs w:val="23"/>
              </w:rPr>
              <w:t>,(error,data404)=&gt;{</w:t>
            </w:r>
            <w:r w:rsidRPr="00407350">
              <w:rPr>
                <w:rFonts w:ascii="宋体" w:hAnsi="宋体" w:cs="宋体" w:hint="eastAsia"/>
                <w:color w:val="000000"/>
                <w:sz w:val="23"/>
                <w:szCs w:val="23"/>
              </w:rPr>
              <w:br/>
              <w:t xml:space="preserve">                    </w:t>
            </w:r>
            <w:r w:rsidRPr="00407350">
              <w:rPr>
                <w:rFonts w:ascii="宋体" w:hAnsi="宋体" w:cs="宋体" w:hint="eastAsia"/>
                <w:i/>
                <w:iCs/>
                <w:color w:val="808080"/>
                <w:sz w:val="23"/>
                <w:szCs w:val="23"/>
              </w:rPr>
              <w:t>//返回44页面内容</w:t>
            </w:r>
            <w:r w:rsidRPr="00407350">
              <w:rPr>
                <w:rFonts w:ascii="宋体" w:hAnsi="宋体" w:cs="宋体" w:hint="eastAsia"/>
                <w:i/>
                <w:iCs/>
                <w:color w:val="808080"/>
                <w:sz w:val="23"/>
                <w:szCs w:val="23"/>
              </w:rPr>
              <w:br/>
            </w:r>
            <w:r w:rsidRPr="00407350">
              <w:rPr>
                <w:rFonts w:ascii="宋体" w:hAnsi="宋体" w:cs="宋体" w:hint="eastAsia"/>
                <w:i/>
                <w:iCs/>
                <w:color w:val="808080"/>
                <w:sz w:val="23"/>
                <w:szCs w:val="23"/>
              </w:rPr>
              <w:lastRenderedPageBreak/>
              <w:t xml:space="preserve">                    </w:t>
            </w:r>
            <w:r w:rsidRPr="00407350">
              <w:rPr>
                <w:rFonts w:ascii="宋体" w:hAnsi="宋体" w:cs="宋体" w:hint="eastAsia"/>
                <w:color w:val="000000"/>
                <w:sz w:val="23"/>
                <w:szCs w:val="23"/>
              </w:rPr>
              <w:t>res.</w:t>
            </w:r>
            <w:r w:rsidRPr="00407350">
              <w:rPr>
                <w:rFonts w:ascii="宋体" w:hAnsi="宋体" w:cs="宋体" w:hint="eastAsia"/>
                <w:color w:val="7A7A43"/>
                <w:sz w:val="23"/>
                <w:szCs w:val="23"/>
              </w:rPr>
              <w:t>writeHead</w:t>
            </w:r>
            <w:r w:rsidRPr="00407350">
              <w:rPr>
                <w:rFonts w:ascii="宋体" w:hAnsi="宋体" w:cs="宋体" w:hint="eastAsia"/>
                <w:color w:val="000000"/>
                <w:sz w:val="23"/>
                <w:szCs w:val="23"/>
              </w:rPr>
              <w:t>(</w:t>
            </w:r>
            <w:r w:rsidRPr="00407350">
              <w:rPr>
                <w:rFonts w:ascii="宋体" w:hAnsi="宋体" w:cs="宋体" w:hint="eastAsia"/>
                <w:color w:val="0000FF"/>
                <w:sz w:val="23"/>
                <w:szCs w:val="23"/>
              </w:rPr>
              <w:t>404</w:t>
            </w:r>
            <w:r w:rsidRPr="00407350">
              <w:rPr>
                <w:rFonts w:ascii="宋体" w:hAnsi="宋体" w:cs="宋体" w:hint="eastAsia"/>
                <w:color w:val="000000"/>
                <w:sz w:val="23"/>
                <w:szCs w:val="23"/>
              </w:rPr>
              <w:t>,{</w:t>
            </w:r>
            <w:r w:rsidRPr="00407350">
              <w:rPr>
                <w:rFonts w:ascii="宋体" w:hAnsi="宋体" w:cs="宋体" w:hint="eastAsia"/>
                <w:b/>
                <w:bCs/>
                <w:color w:val="008000"/>
                <w:sz w:val="23"/>
                <w:szCs w:val="23"/>
              </w:rPr>
              <w:t>'Content-Type'</w:t>
            </w:r>
            <w:r w:rsidRPr="00407350">
              <w:rPr>
                <w:rFonts w:ascii="宋体" w:hAnsi="宋体" w:cs="宋体" w:hint="eastAsia"/>
                <w:color w:val="000000"/>
                <w:sz w:val="23"/>
                <w:szCs w:val="23"/>
              </w:rPr>
              <w:t>:</w:t>
            </w:r>
            <w:r w:rsidRPr="00407350">
              <w:rPr>
                <w:rFonts w:ascii="宋体" w:hAnsi="宋体" w:cs="宋体" w:hint="eastAsia"/>
                <w:b/>
                <w:bCs/>
                <w:color w:val="008000"/>
                <w:sz w:val="23"/>
                <w:szCs w:val="23"/>
              </w:rPr>
              <w:t>'t</w:t>
            </w:r>
            <w:r w:rsidR="00426B05">
              <w:rPr>
                <w:rFonts w:ascii="宋体" w:hAnsi="宋体" w:cs="宋体" w:hint="eastAsia"/>
                <w:b/>
                <w:bCs/>
                <w:color w:val="008000"/>
                <w:sz w:val="23"/>
                <w:szCs w:val="23"/>
              </w:rPr>
              <w:t>e</w:t>
            </w:r>
            <w:r w:rsidRPr="00407350">
              <w:rPr>
                <w:rFonts w:ascii="宋体" w:hAnsi="宋体" w:cs="宋体" w:hint="eastAsia"/>
                <w:b/>
                <w:bCs/>
                <w:color w:val="008000"/>
                <w:sz w:val="23"/>
                <w:szCs w:val="23"/>
              </w:rPr>
              <w:t>xt/html;charset=utf-8'</w:t>
            </w:r>
            <w:r w:rsidRPr="00407350">
              <w:rPr>
                <w:rFonts w:ascii="宋体" w:hAnsi="宋体" w:cs="宋体" w:hint="eastAsia"/>
                <w:color w:val="000000"/>
                <w:sz w:val="23"/>
                <w:szCs w:val="23"/>
              </w:rPr>
              <w:t>});</w:t>
            </w:r>
            <w:r w:rsidRPr="00407350">
              <w:rPr>
                <w:rFonts w:ascii="宋体" w:hAnsi="宋体" w:cs="宋体" w:hint="eastAsia"/>
                <w:color w:val="000000"/>
                <w:sz w:val="23"/>
                <w:szCs w:val="23"/>
              </w:rPr>
              <w:br/>
              <w:t xml:space="preserve">                    res.</w:t>
            </w:r>
            <w:r w:rsidRPr="00407350">
              <w:rPr>
                <w:rFonts w:ascii="宋体" w:hAnsi="宋体" w:cs="宋体" w:hint="eastAsia"/>
                <w:color w:val="7A7A43"/>
                <w:sz w:val="23"/>
                <w:szCs w:val="23"/>
              </w:rPr>
              <w:t>write</w:t>
            </w:r>
            <w:r w:rsidRPr="00407350">
              <w:rPr>
                <w:rFonts w:ascii="宋体" w:hAnsi="宋体" w:cs="宋体" w:hint="eastAsia"/>
                <w:color w:val="000000"/>
                <w:sz w:val="23"/>
                <w:szCs w:val="23"/>
              </w:rPr>
              <w:t>(data404);</w:t>
            </w:r>
            <w:r w:rsidRPr="00407350">
              <w:rPr>
                <w:rFonts w:ascii="宋体" w:hAnsi="宋体" w:cs="宋体" w:hint="eastAsia"/>
                <w:color w:val="000000"/>
                <w:sz w:val="23"/>
                <w:szCs w:val="23"/>
              </w:rPr>
              <w:br/>
              <w:t xml:space="preserve">                    res.</w:t>
            </w:r>
            <w:r w:rsidRPr="00407350">
              <w:rPr>
                <w:rFonts w:ascii="宋体" w:hAnsi="宋体" w:cs="宋体" w:hint="eastAsia"/>
                <w:color w:val="7A7A43"/>
                <w:sz w:val="23"/>
                <w:szCs w:val="23"/>
              </w:rPr>
              <w:t>end</w:t>
            </w:r>
            <w:r w:rsidRPr="00407350">
              <w:rPr>
                <w:rFonts w:ascii="宋体" w:hAnsi="宋体" w:cs="宋体" w:hint="eastAsia"/>
                <w:color w:val="000000"/>
                <w:sz w:val="23"/>
                <w:szCs w:val="23"/>
              </w:rPr>
              <w:t>();</w:t>
            </w:r>
            <w:r w:rsidRPr="00407350">
              <w:rPr>
                <w:rFonts w:ascii="宋体" w:hAnsi="宋体" w:cs="宋体" w:hint="eastAsia"/>
                <w:color w:val="000000"/>
                <w:sz w:val="23"/>
                <w:szCs w:val="23"/>
              </w:rPr>
              <w:br/>
              <w:t xml:space="preserve">                })</w:t>
            </w:r>
            <w:r w:rsidRPr="00407350">
              <w:rPr>
                <w:rFonts w:ascii="宋体" w:hAnsi="宋体" w:cs="宋体" w:hint="eastAsia"/>
                <w:color w:val="000000"/>
                <w:sz w:val="23"/>
                <w:szCs w:val="23"/>
              </w:rPr>
              <w:br/>
              <w:t xml:space="preserve">            }</w:t>
            </w:r>
            <w:r w:rsidRPr="00407350">
              <w:rPr>
                <w:rFonts w:ascii="宋体" w:hAnsi="宋体" w:cs="宋体" w:hint="eastAsia"/>
                <w:color w:val="000000"/>
                <w:sz w:val="23"/>
                <w:szCs w:val="23"/>
              </w:rPr>
              <w:br/>
              <w:t xml:space="preserve">            </w:t>
            </w:r>
            <w:r w:rsidRPr="00407350">
              <w:rPr>
                <w:rFonts w:ascii="宋体" w:hAnsi="宋体" w:cs="宋体" w:hint="eastAsia"/>
                <w:i/>
                <w:iCs/>
                <w:color w:val="808080"/>
                <w:sz w:val="23"/>
                <w:szCs w:val="23"/>
              </w:rPr>
              <w:t>//成功读取文件</w:t>
            </w:r>
            <w:r w:rsidRPr="00407350">
              <w:rPr>
                <w:rFonts w:ascii="宋体" w:hAnsi="宋体" w:cs="宋体" w:hint="eastAsia"/>
                <w:i/>
                <w:iCs/>
                <w:color w:val="808080"/>
                <w:sz w:val="23"/>
                <w:szCs w:val="23"/>
              </w:rPr>
              <w:br/>
              <w:t xml:space="preserve">            </w:t>
            </w:r>
            <w:r w:rsidRPr="00407350">
              <w:rPr>
                <w:rFonts w:ascii="宋体" w:hAnsi="宋体" w:cs="宋体" w:hint="eastAsia"/>
                <w:b/>
                <w:bCs/>
                <w:color w:val="000080"/>
                <w:sz w:val="23"/>
                <w:szCs w:val="23"/>
              </w:rPr>
              <w:t>else</w:t>
            </w:r>
            <w:r w:rsidRPr="00407350">
              <w:rPr>
                <w:rFonts w:ascii="宋体" w:hAnsi="宋体" w:cs="宋体" w:hint="eastAsia"/>
                <w:color w:val="000000"/>
                <w:sz w:val="23"/>
                <w:szCs w:val="23"/>
              </w:rPr>
              <w:t>{</w:t>
            </w:r>
            <w:r w:rsidRPr="00407350">
              <w:rPr>
                <w:rFonts w:ascii="宋体" w:hAnsi="宋体" w:cs="宋体" w:hint="eastAsia"/>
                <w:color w:val="000000"/>
                <w:sz w:val="23"/>
                <w:szCs w:val="23"/>
              </w:rPr>
              <w:br/>
              <w:t xml:space="preserve">                </w:t>
            </w:r>
            <w:r w:rsidRPr="00407350">
              <w:rPr>
                <w:rFonts w:ascii="宋体" w:hAnsi="宋体" w:cs="宋体" w:hint="eastAsia"/>
                <w:i/>
                <w:iCs/>
                <w:color w:val="808080"/>
                <w:sz w:val="23"/>
                <w:szCs w:val="23"/>
              </w:rPr>
              <w:t>//返回请求文件内容</w:t>
            </w:r>
            <w:r w:rsidRPr="00407350">
              <w:rPr>
                <w:rFonts w:ascii="宋体" w:hAnsi="宋体" w:cs="宋体" w:hint="eastAsia"/>
                <w:i/>
                <w:iCs/>
                <w:color w:val="808080"/>
                <w:sz w:val="23"/>
                <w:szCs w:val="23"/>
              </w:rPr>
              <w:br/>
              <w:t xml:space="preserve">                //根据不同文件设置不同请求头</w:t>
            </w:r>
            <w:r w:rsidRPr="00407350">
              <w:rPr>
                <w:rFonts w:ascii="宋体" w:hAnsi="宋体" w:cs="宋体" w:hint="eastAsia"/>
                <w:i/>
                <w:iCs/>
                <w:color w:val="808080"/>
                <w:sz w:val="23"/>
                <w:szCs w:val="23"/>
              </w:rPr>
              <w:br/>
              <w:t xml:space="preserve">                </w:t>
            </w:r>
            <w:r w:rsidRPr="00407350">
              <w:rPr>
                <w:rFonts w:ascii="宋体" w:hAnsi="宋体" w:cs="宋体" w:hint="eastAsia"/>
                <w:color w:val="000000"/>
                <w:sz w:val="23"/>
                <w:szCs w:val="23"/>
              </w:rPr>
              <w:t>res.</w:t>
            </w:r>
            <w:r w:rsidRPr="00407350">
              <w:rPr>
                <w:rFonts w:ascii="宋体" w:hAnsi="宋体" w:cs="宋体" w:hint="eastAsia"/>
                <w:color w:val="7A7A43"/>
                <w:sz w:val="23"/>
                <w:szCs w:val="23"/>
              </w:rPr>
              <w:t>writeHead</w:t>
            </w:r>
            <w:r w:rsidRPr="00407350">
              <w:rPr>
                <w:rFonts w:ascii="宋体" w:hAnsi="宋体" w:cs="宋体" w:hint="eastAsia"/>
                <w:color w:val="000000"/>
                <w:sz w:val="23"/>
                <w:szCs w:val="23"/>
              </w:rPr>
              <w:t>(</w:t>
            </w:r>
            <w:r w:rsidRPr="00407350">
              <w:rPr>
                <w:rFonts w:ascii="宋体" w:hAnsi="宋体" w:cs="宋体" w:hint="eastAsia"/>
                <w:color w:val="0000FF"/>
                <w:sz w:val="23"/>
                <w:szCs w:val="23"/>
              </w:rPr>
              <w:t>200</w:t>
            </w:r>
            <w:r w:rsidRPr="00407350">
              <w:rPr>
                <w:rFonts w:ascii="宋体" w:hAnsi="宋体" w:cs="宋体" w:hint="eastAsia"/>
                <w:color w:val="000000"/>
                <w:sz w:val="23"/>
                <w:szCs w:val="23"/>
              </w:rPr>
              <w:t>,{</w:t>
            </w:r>
            <w:r w:rsidRPr="00407350">
              <w:rPr>
                <w:rFonts w:ascii="宋体" w:hAnsi="宋体" w:cs="宋体" w:hint="eastAsia"/>
                <w:b/>
                <w:bCs/>
                <w:color w:val="008000"/>
                <w:sz w:val="23"/>
                <w:szCs w:val="23"/>
              </w:rPr>
              <w:t>'Content-Type'</w:t>
            </w:r>
            <w:r w:rsidRPr="00407350">
              <w:rPr>
                <w:rFonts w:ascii="宋体" w:hAnsi="宋体" w:cs="宋体" w:hint="eastAsia"/>
                <w:color w:val="000000"/>
                <w:sz w:val="23"/>
                <w:szCs w:val="23"/>
              </w:rPr>
              <w:t>:</w:t>
            </w:r>
            <w:r w:rsidRPr="00407350">
              <w:rPr>
                <w:rFonts w:ascii="宋体" w:hAnsi="宋体" w:cs="宋体" w:hint="eastAsia"/>
                <w:color w:val="458383"/>
                <w:sz w:val="23"/>
                <w:szCs w:val="23"/>
              </w:rPr>
              <w:t>mime</w:t>
            </w:r>
            <w:r w:rsidRPr="00407350">
              <w:rPr>
                <w:rFonts w:ascii="宋体" w:hAnsi="宋体" w:cs="宋体" w:hint="eastAsia"/>
                <w:color w:val="000000"/>
                <w:sz w:val="23"/>
                <w:szCs w:val="23"/>
              </w:rPr>
              <w:t>+</w:t>
            </w:r>
            <w:r w:rsidRPr="00407350">
              <w:rPr>
                <w:rFonts w:ascii="宋体" w:hAnsi="宋体" w:cs="宋体" w:hint="eastAsia"/>
                <w:b/>
                <w:bCs/>
                <w:color w:val="008000"/>
                <w:sz w:val="23"/>
                <w:szCs w:val="23"/>
              </w:rPr>
              <w:t>';charset=utf-8'</w:t>
            </w:r>
            <w:r w:rsidRPr="00407350">
              <w:rPr>
                <w:rFonts w:ascii="宋体" w:hAnsi="宋体" w:cs="宋体" w:hint="eastAsia"/>
                <w:color w:val="000000"/>
                <w:sz w:val="23"/>
                <w:szCs w:val="23"/>
              </w:rPr>
              <w:t>});</w:t>
            </w:r>
            <w:r w:rsidRPr="00407350">
              <w:rPr>
                <w:rFonts w:ascii="宋体" w:hAnsi="宋体" w:cs="宋体" w:hint="eastAsia"/>
                <w:color w:val="000000"/>
                <w:sz w:val="23"/>
                <w:szCs w:val="23"/>
              </w:rPr>
              <w:br/>
              <w:t xml:space="preserve">                res.</w:t>
            </w:r>
            <w:r w:rsidRPr="00407350">
              <w:rPr>
                <w:rFonts w:ascii="宋体" w:hAnsi="宋体" w:cs="宋体" w:hint="eastAsia"/>
                <w:color w:val="7A7A43"/>
                <w:sz w:val="23"/>
                <w:szCs w:val="23"/>
              </w:rPr>
              <w:t>write</w:t>
            </w:r>
            <w:r w:rsidRPr="00407350">
              <w:rPr>
                <w:rFonts w:ascii="宋体" w:hAnsi="宋体" w:cs="宋体" w:hint="eastAsia"/>
                <w:color w:val="000000"/>
                <w:sz w:val="23"/>
                <w:szCs w:val="23"/>
              </w:rPr>
              <w:t>(data);</w:t>
            </w:r>
            <w:r w:rsidRPr="00407350">
              <w:rPr>
                <w:rFonts w:ascii="宋体" w:hAnsi="宋体" w:cs="宋体" w:hint="eastAsia"/>
                <w:color w:val="000000"/>
                <w:sz w:val="23"/>
                <w:szCs w:val="23"/>
              </w:rPr>
              <w:br/>
              <w:t xml:space="preserve">                res.</w:t>
            </w:r>
            <w:r w:rsidRPr="00407350">
              <w:rPr>
                <w:rFonts w:ascii="宋体" w:hAnsi="宋体" w:cs="宋体" w:hint="eastAsia"/>
                <w:color w:val="7A7A43"/>
                <w:sz w:val="23"/>
                <w:szCs w:val="23"/>
              </w:rPr>
              <w:t>end</w:t>
            </w:r>
            <w:r w:rsidRPr="00407350">
              <w:rPr>
                <w:rFonts w:ascii="宋体" w:hAnsi="宋体" w:cs="宋体" w:hint="eastAsia"/>
                <w:color w:val="000000"/>
                <w:sz w:val="23"/>
                <w:szCs w:val="23"/>
              </w:rPr>
              <w:t>();</w:t>
            </w:r>
            <w:r w:rsidRPr="00407350">
              <w:rPr>
                <w:rFonts w:ascii="宋体" w:hAnsi="宋体" w:cs="宋体" w:hint="eastAsia"/>
                <w:color w:val="000000"/>
                <w:sz w:val="23"/>
                <w:szCs w:val="23"/>
              </w:rPr>
              <w:br/>
              <w:t xml:space="preserve">            }</w:t>
            </w:r>
            <w:r w:rsidRPr="00407350">
              <w:rPr>
                <w:rFonts w:ascii="宋体" w:hAnsi="宋体" w:cs="宋体" w:hint="eastAsia"/>
                <w:color w:val="000000"/>
                <w:sz w:val="23"/>
                <w:szCs w:val="23"/>
              </w:rPr>
              <w:br/>
              <w:t xml:space="preserve">        })</w:t>
            </w:r>
            <w:r w:rsidRPr="00407350">
              <w:rPr>
                <w:rFonts w:ascii="宋体" w:hAnsi="宋体" w:cs="宋体" w:hint="eastAsia"/>
                <w:color w:val="000000"/>
                <w:sz w:val="23"/>
                <w:szCs w:val="23"/>
              </w:rPr>
              <w:br/>
              <w:t xml:space="preserve">    }</w:t>
            </w:r>
            <w:r w:rsidRPr="00407350">
              <w:rPr>
                <w:rFonts w:ascii="宋体" w:hAnsi="宋体" w:cs="宋体" w:hint="eastAsia"/>
                <w:color w:val="000000"/>
                <w:sz w:val="23"/>
                <w:szCs w:val="23"/>
              </w:rPr>
              <w:br/>
              <w:t>}</w:t>
            </w:r>
            <w:r w:rsidRPr="00407350">
              <w:rPr>
                <w:rFonts w:ascii="宋体" w:hAnsi="宋体" w:cs="宋体" w:hint="eastAsia"/>
                <w:color w:val="000000"/>
                <w:sz w:val="23"/>
                <w:szCs w:val="23"/>
              </w:rPr>
              <w:br/>
            </w:r>
            <w:r w:rsidRPr="00407350">
              <w:rPr>
                <w:rFonts w:ascii="宋体" w:hAnsi="宋体" w:cs="宋体" w:hint="eastAsia"/>
                <w:color w:val="000000"/>
                <w:sz w:val="23"/>
                <w:szCs w:val="23"/>
              </w:rPr>
              <w:br/>
            </w:r>
            <w:r w:rsidRPr="00407350">
              <w:rPr>
                <w:rFonts w:ascii="宋体" w:hAnsi="宋体" w:cs="宋体" w:hint="eastAsia"/>
                <w:b/>
                <w:bCs/>
                <w:color w:val="000080"/>
                <w:sz w:val="23"/>
                <w:szCs w:val="23"/>
              </w:rPr>
              <w:t xml:space="preserve">function </w:t>
            </w:r>
            <w:r w:rsidRPr="00407350">
              <w:rPr>
                <w:rFonts w:ascii="宋体" w:hAnsi="宋体" w:cs="宋体" w:hint="eastAsia"/>
                <w:i/>
                <w:iCs/>
                <w:color w:val="000000"/>
                <w:sz w:val="23"/>
                <w:szCs w:val="23"/>
              </w:rPr>
              <w:t>getMime</w:t>
            </w:r>
            <w:r w:rsidRPr="00407350">
              <w:rPr>
                <w:rFonts w:ascii="宋体" w:hAnsi="宋体" w:cs="宋体" w:hint="eastAsia"/>
                <w:color w:val="000000"/>
                <w:sz w:val="23"/>
                <w:szCs w:val="23"/>
              </w:rPr>
              <w:t>(path) {</w:t>
            </w:r>
            <w:r w:rsidRPr="00407350">
              <w:rPr>
                <w:rFonts w:ascii="宋体" w:hAnsi="宋体" w:cs="宋体" w:hint="eastAsia"/>
                <w:color w:val="000000"/>
                <w:sz w:val="23"/>
                <w:szCs w:val="23"/>
              </w:rPr>
              <w:br/>
              <w:t xml:space="preserve">    </w:t>
            </w:r>
            <w:r w:rsidRPr="00407350">
              <w:rPr>
                <w:rFonts w:ascii="宋体" w:hAnsi="宋体" w:cs="宋体" w:hint="eastAsia"/>
                <w:i/>
                <w:iCs/>
                <w:color w:val="808080"/>
                <w:sz w:val="23"/>
                <w:szCs w:val="23"/>
              </w:rPr>
              <w:t>//读取文件</w:t>
            </w:r>
            <w:r w:rsidRPr="00407350">
              <w:rPr>
                <w:rFonts w:ascii="宋体" w:hAnsi="宋体" w:cs="宋体" w:hint="eastAsia"/>
                <w:i/>
                <w:iCs/>
                <w:color w:val="808080"/>
                <w:sz w:val="23"/>
                <w:szCs w:val="23"/>
              </w:rPr>
              <w:br/>
              <w:t xml:space="preserve">    </w:t>
            </w:r>
            <w:r w:rsidRPr="00407350">
              <w:rPr>
                <w:rFonts w:ascii="宋体" w:hAnsi="宋体" w:cs="宋体" w:hint="eastAsia"/>
                <w:b/>
                <w:bCs/>
                <w:color w:val="000080"/>
                <w:sz w:val="23"/>
                <w:szCs w:val="23"/>
              </w:rPr>
              <w:t xml:space="preserve">let </w:t>
            </w:r>
            <w:r w:rsidRPr="00407350">
              <w:rPr>
                <w:rFonts w:ascii="宋体" w:hAnsi="宋体" w:cs="宋体" w:hint="eastAsia"/>
                <w:color w:val="458383"/>
                <w:sz w:val="23"/>
                <w:szCs w:val="23"/>
              </w:rPr>
              <w:t xml:space="preserve">data </w:t>
            </w:r>
            <w:r w:rsidRPr="00407350">
              <w:rPr>
                <w:rFonts w:ascii="宋体" w:hAnsi="宋体" w:cs="宋体" w:hint="eastAsia"/>
                <w:color w:val="000000"/>
                <w:sz w:val="23"/>
                <w:szCs w:val="23"/>
              </w:rPr>
              <w:t xml:space="preserve">= </w:t>
            </w:r>
            <w:r w:rsidRPr="00407350">
              <w:rPr>
                <w:rFonts w:ascii="宋体" w:hAnsi="宋体" w:cs="宋体" w:hint="eastAsia"/>
                <w:color w:val="458383"/>
                <w:sz w:val="23"/>
                <w:szCs w:val="23"/>
              </w:rPr>
              <w:t>fsMoudle</w:t>
            </w:r>
            <w:r w:rsidRPr="00407350">
              <w:rPr>
                <w:rFonts w:ascii="宋体" w:hAnsi="宋体" w:cs="宋体" w:hint="eastAsia"/>
                <w:color w:val="000000"/>
                <w:sz w:val="23"/>
                <w:szCs w:val="23"/>
              </w:rPr>
              <w:t>.</w:t>
            </w:r>
            <w:r w:rsidRPr="00407350">
              <w:rPr>
                <w:rFonts w:ascii="宋体" w:hAnsi="宋体" w:cs="宋体" w:hint="eastAsia"/>
                <w:color w:val="7A7A43"/>
                <w:sz w:val="23"/>
                <w:szCs w:val="23"/>
              </w:rPr>
              <w:t>readFileSync</w:t>
            </w:r>
            <w:r w:rsidRPr="00407350">
              <w:rPr>
                <w:rFonts w:ascii="宋体" w:hAnsi="宋体" w:cs="宋体" w:hint="eastAsia"/>
                <w:color w:val="000000"/>
                <w:sz w:val="23"/>
                <w:szCs w:val="23"/>
              </w:rPr>
              <w:t>(</w:t>
            </w:r>
            <w:r w:rsidRPr="00407350">
              <w:rPr>
                <w:rFonts w:ascii="宋体" w:hAnsi="宋体" w:cs="宋体" w:hint="eastAsia"/>
                <w:b/>
                <w:bCs/>
                <w:color w:val="008000"/>
                <w:sz w:val="23"/>
                <w:szCs w:val="23"/>
              </w:rPr>
              <w:t>"mime.json"</w:t>
            </w:r>
            <w:r w:rsidRPr="00407350">
              <w:rPr>
                <w:rFonts w:ascii="宋体" w:hAnsi="宋体" w:cs="宋体" w:hint="eastAsia"/>
                <w:color w:val="000000"/>
                <w:sz w:val="23"/>
                <w:szCs w:val="23"/>
              </w:rPr>
              <w:t>);</w:t>
            </w:r>
            <w:r w:rsidRPr="00407350">
              <w:rPr>
                <w:rFonts w:ascii="宋体" w:hAnsi="宋体" w:cs="宋体" w:hint="eastAsia"/>
                <w:color w:val="000000"/>
                <w:sz w:val="23"/>
                <w:szCs w:val="23"/>
              </w:rPr>
              <w:br/>
              <w:t xml:space="preserve">    </w:t>
            </w:r>
            <w:r w:rsidRPr="00407350">
              <w:rPr>
                <w:rFonts w:ascii="宋体" w:hAnsi="宋体" w:cs="宋体" w:hint="eastAsia"/>
                <w:i/>
                <w:iCs/>
                <w:color w:val="808080"/>
                <w:sz w:val="23"/>
                <w:szCs w:val="23"/>
              </w:rPr>
              <w:t>//将文件内容转换为json对象</w:t>
            </w:r>
            <w:r w:rsidRPr="00407350">
              <w:rPr>
                <w:rFonts w:ascii="宋体" w:hAnsi="宋体" w:cs="宋体" w:hint="eastAsia"/>
                <w:i/>
                <w:iCs/>
                <w:color w:val="808080"/>
                <w:sz w:val="23"/>
                <w:szCs w:val="23"/>
              </w:rPr>
              <w:br/>
              <w:t xml:space="preserve">    </w:t>
            </w:r>
            <w:r w:rsidRPr="00407350">
              <w:rPr>
                <w:rFonts w:ascii="宋体" w:hAnsi="宋体" w:cs="宋体" w:hint="eastAsia"/>
                <w:b/>
                <w:bCs/>
                <w:color w:val="000080"/>
                <w:sz w:val="23"/>
                <w:szCs w:val="23"/>
              </w:rPr>
              <w:t xml:space="preserve">let </w:t>
            </w:r>
            <w:r w:rsidRPr="00407350">
              <w:rPr>
                <w:rFonts w:ascii="宋体" w:hAnsi="宋体" w:cs="宋体" w:hint="eastAsia"/>
                <w:color w:val="458383"/>
                <w:sz w:val="23"/>
                <w:szCs w:val="23"/>
              </w:rPr>
              <w:t xml:space="preserve">json </w:t>
            </w:r>
            <w:r w:rsidRPr="00407350">
              <w:rPr>
                <w:rFonts w:ascii="宋体" w:hAnsi="宋体" w:cs="宋体" w:hint="eastAsia"/>
                <w:color w:val="000000"/>
                <w:sz w:val="23"/>
                <w:szCs w:val="23"/>
              </w:rPr>
              <w:t xml:space="preserve">= </w:t>
            </w:r>
            <w:r w:rsidRPr="00407350">
              <w:rPr>
                <w:rFonts w:ascii="宋体" w:hAnsi="宋体" w:cs="宋体" w:hint="eastAsia"/>
                <w:b/>
                <w:bCs/>
                <w:i/>
                <w:iCs/>
                <w:color w:val="660E7A"/>
                <w:sz w:val="23"/>
                <w:szCs w:val="23"/>
              </w:rPr>
              <w:t>JSON</w:t>
            </w:r>
            <w:r w:rsidRPr="00407350">
              <w:rPr>
                <w:rFonts w:ascii="宋体" w:hAnsi="宋体" w:cs="宋体" w:hint="eastAsia"/>
                <w:color w:val="000000"/>
                <w:sz w:val="23"/>
                <w:szCs w:val="23"/>
              </w:rPr>
              <w:t>.</w:t>
            </w:r>
            <w:r w:rsidRPr="00407350">
              <w:rPr>
                <w:rFonts w:ascii="宋体" w:hAnsi="宋体" w:cs="宋体" w:hint="eastAsia"/>
                <w:color w:val="7A7A43"/>
                <w:sz w:val="23"/>
                <w:szCs w:val="23"/>
              </w:rPr>
              <w:t>parse</w:t>
            </w:r>
            <w:r w:rsidRPr="00407350">
              <w:rPr>
                <w:rFonts w:ascii="宋体" w:hAnsi="宋体" w:cs="宋体" w:hint="eastAsia"/>
                <w:color w:val="000000"/>
                <w:sz w:val="23"/>
                <w:szCs w:val="23"/>
              </w:rPr>
              <w:t>(</w:t>
            </w:r>
            <w:r w:rsidRPr="00407350">
              <w:rPr>
                <w:rFonts w:ascii="宋体" w:hAnsi="宋体" w:cs="宋体" w:hint="eastAsia"/>
                <w:color w:val="458383"/>
                <w:sz w:val="23"/>
                <w:szCs w:val="23"/>
              </w:rPr>
              <w:t>data</w:t>
            </w:r>
            <w:r w:rsidRPr="00407350">
              <w:rPr>
                <w:rFonts w:ascii="宋体" w:hAnsi="宋体" w:cs="宋体" w:hint="eastAsia"/>
                <w:color w:val="000000"/>
                <w:sz w:val="23"/>
                <w:szCs w:val="23"/>
              </w:rPr>
              <w:t>);</w:t>
            </w:r>
            <w:r w:rsidRPr="00407350">
              <w:rPr>
                <w:rFonts w:ascii="宋体" w:hAnsi="宋体" w:cs="宋体" w:hint="eastAsia"/>
                <w:color w:val="000000"/>
                <w:sz w:val="23"/>
                <w:szCs w:val="23"/>
              </w:rPr>
              <w:br/>
              <w:t xml:space="preserve">    </w:t>
            </w:r>
            <w:r w:rsidRPr="00407350">
              <w:rPr>
                <w:rFonts w:ascii="宋体" w:hAnsi="宋体" w:cs="宋体" w:hint="eastAsia"/>
                <w:i/>
                <w:iCs/>
                <w:color w:val="808080"/>
                <w:sz w:val="23"/>
                <w:szCs w:val="23"/>
              </w:rPr>
              <w:t>//截取参数的后缀名</w:t>
            </w:r>
            <w:r w:rsidRPr="00407350">
              <w:rPr>
                <w:rFonts w:ascii="宋体" w:hAnsi="宋体" w:cs="宋体" w:hint="eastAsia"/>
                <w:i/>
                <w:iCs/>
                <w:color w:val="808080"/>
                <w:sz w:val="23"/>
                <w:szCs w:val="23"/>
              </w:rPr>
              <w:br/>
              <w:t xml:space="preserve">    </w:t>
            </w:r>
            <w:r w:rsidRPr="00407350">
              <w:rPr>
                <w:rFonts w:ascii="宋体" w:hAnsi="宋体" w:cs="宋体" w:hint="eastAsia"/>
                <w:b/>
                <w:bCs/>
                <w:color w:val="000080"/>
                <w:sz w:val="23"/>
                <w:szCs w:val="23"/>
              </w:rPr>
              <w:t xml:space="preserve">let </w:t>
            </w:r>
            <w:r w:rsidRPr="00407350">
              <w:rPr>
                <w:rFonts w:ascii="宋体" w:hAnsi="宋体" w:cs="宋体" w:hint="eastAsia"/>
                <w:color w:val="458383"/>
                <w:sz w:val="23"/>
                <w:szCs w:val="23"/>
              </w:rPr>
              <w:t xml:space="preserve">mime </w:t>
            </w:r>
            <w:r w:rsidRPr="00407350">
              <w:rPr>
                <w:rFonts w:ascii="宋体" w:hAnsi="宋体" w:cs="宋体" w:hint="eastAsia"/>
                <w:color w:val="000000"/>
                <w:sz w:val="23"/>
                <w:szCs w:val="23"/>
              </w:rPr>
              <w:t xml:space="preserve">= </w:t>
            </w:r>
            <w:r w:rsidRPr="00407350">
              <w:rPr>
                <w:rFonts w:ascii="宋体" w:hAnsi="宋体" w:cs="宋体" w:hint="eastAsia"/>
                <w:color w:val="458383"/>
                <w:sz w:val="23"/>
                <w:szCs w:val="23"/>
              </w:rPr>
              <w:t>pathModule</w:t>
            </w:r>
            <w:r w:rsidRPr="00407350">
              <w:rPr>
                <w:rFonts w:ascii="宋体" w:hAnsi="宋体" w:cs="宋体" w:hint="eastAsia"/>
                <w:color w:val="000000"/>
                <w:sz w:val="23"/>
                <w:szCs w:val="23"/>
              </w:rPr>
              <w:t>.</w:t>
            </w:r>
            <w:r w:rsidRPr="00407350">
              <w:rPr>
                <w:rFonts w:ascii="宋体" w:hAnsi="宋体" w:cs="宋体" w:hint="eastAsia"/>
                <w:color w:val="7A7A43"/>
                <w:sz w:val="23"/>
                <w:szCs w:val="23"/>
              </w:rPr>
              <w:t>extname</w:t>
            </w:r>
            <w:r w:rsidRPr="00407350">
              <w:rPr>
                <w:rFonts w:ascii="宋体" w:hAnsi="宋体" w:cs="宋体" w:hint="eastAsia"/>
                <w:color w:val="000000"/>
                <w:sz w:val="23"/>
                <w:szCs w:val="23"/>
              </w:rPr>
              <w:t>(path);</w:t>
            </w:r>
            <w:r w:rsidRPr="00407350">
              <w:rPr>
                <w:rFonts w:ascii="宋体" w:hAnsi="宋体" w:cs="宋体" w:hint="eastAsia"/>
                <w:color w:val="000000"/>
                <w:sz w:val="23"/>
                <w:szCs w:val="23"/>
              </w:rPr>
              <w:br/>
              <w:t xml:space="preserve">    </w:t>
            </w:r>
            <w:r w:rsidRPr="00407350">
              <w:rPr>
                <w:rFonts w:ascii="宋体" w:hAnsi="宋体" w:cs="宋体" w:hint="eastAsia"/>
                <w:i/>
                <w:iCs/>
                <w:color w:val="808080"/>
                <w:sz w:val="23"/>
                <w:szCs w:val="23"/>
              </w:rPr>
              <w:t>//返回该后缀名对应的请求头</w:t>
            </w:r>
            <w:r w:rsidRPr="00407350">
              <w:rPr>
                <w:rFonts w:ascii="宋体" w:hAnsi="宋体" w:cs="宋体" w:hint="eastAsia"/>
                <w:i/>
                <w:iCs/>
                <w:color w:val="808080"/>
                <w:sz w:val="23"/>
                <w:szCs w:val="23"/>
              </w:rPr>
              <w:br/>
              <w:t xml:space="preserve">    //没有该后缀名默认返回'text/html'</w:t>
            </w:r>
            <w:r w:rsidRPr="00407350">
              <w:rPr>
                <w:rFonts w:ascii="宋体" w:hAnsi="宋体" w:cs="宋体" w:hint="eastAsia"/>
                <w:i/>
                <w:iCs/>
                <w:color w:val="808080"/>
                <w:sz w:val="23"/>
                <w:szCs w:val="23"/>
              </w:rPr>
              <w:br/>
              <w:t xml:space="preserve">    </w:t>
            </w:r>
            <w:r w:rsidRPr="00407350">
              <w:rPr>
                <w:rFonts w:ascii="宋体" w:hAnsi="宋体" w:cs="宋体" w:hint="eastAsia"/>
                <w:b/>
                <w:bCs/>
                <w:color w:val="000080"/>
                <w:sz w:val="23"/>
                <w:szCs w:val="23"/>
              </w:rPr>
              <w:t xml:space="preserve">return </w:t>
            </w:r>
            <w:r w:rsidRPr="00407350">
              <w:rPr>
                <w:rFonts w:ascii="宋体" w:hAnsi="宋体" w:cs="宋体" w:hint="eastAsia"/>
                <w:color w:val="458383"/>
                <w:sz w:val="23"/>
                <w:szCs w:val="23"/>
              </w:rPr>
              <w:t>json</w:t>
            </w:r>
            <w:r w:rsidRPr="00407350">
              <w:rPr>
                <w:rFonts w:ascii="宋体" w:hAnsi="宋体" w:cs="宋体" w:hint="eastAsia"/>
                <w:color w:val="000000"/>
                <w:sz w:val="23"/>
                <w:szCs w:val="23"/>
              </w:rPr>
              <w:t>[</w:t>
            </w:r>
            <w:r w:rsidRPr="00407350">
              <w:rPr>
                <w:rFonts w:ascii="宋体" w:hAnsi="宋体" w:cs="宋体" w:hint="eastAsia"/>
                <w:color w:val="458383"/>
                <w:sz w:val="23"/>
                <w:szCs w:val="23"/>
              </w:rPr>
              <w:t>mime</w:t>
            </w:r>
            <w:r w:rsidRPr="00407350">
              <w:rPr>
                <w:rFonts w:ascii="宋体" w:hAnsi="宋体" w:cs="宋体" w:hint="eastAsia"/>
                <w:color w:val="000000"/>
                <w:sz w:val="23"/>
                <w:szCs w:val="23"/>
              </w:rPr>
              <w:t xml:space="preserve">] || </w:t>
            </w:r>
            <w:r w:rsidRPr="00407350">
              <w:rPr>
                <w:rFonts w:ascii="宋体" w:hAnsi="宋体" w:cs="宋体" w:hint="eastAsia"/>
                <w:b/>
                <w:bCs/>
                <w:color w:val="008000"/>
                <w:sz w:val="23"/>
                <w:szCs w:val="23"/>
              </w:rPr>
              <w:t>'text/html'</w:t>
            </w:r>
            <w:r w:rsidRPr="00407350">
              <w:rPr>
                <w:rFonts w:ascii="宋体" w:hAnsi="宋体" w:cs="宋体" w:hint="eastAsia"/>
                <w:color w:val="000000"/>
                <w:sz w:val="23"/>
                <w:szCs w:val="23"/>
              </w:rPr>
              <w:t>;</w:t>
            </w:r>
            <w:r w:rsidRPr="00407350">
              <w:rPr>
                <w:rFonts w:ascii="宋体" w:hAnsi="宋体" w:cs="宋体" w:hint="eastAsia"/>
                <w:color w:val="000000"/>
                <w:sz w:val="23"/>
                <w:szCs w:val="23"/>
              </w:rPr>
              <w:br/>
              <w:t>}</w:t>
            </w:r>
          </w:p>
        </w:tc>
      </w:tr>
    </w:tbl>
    <w:p w14:paraId="3EF81BB7" w14:textId="6FEF94DD" w:rsidR="00DF5E95" w:rsidRDefault="00407350" w:rsidP="00315AED">
      <w:pPr>
        <w:pStyle w:val="a8"/>
        <w:numPr>
          <w:ilvl w:val="0"/>
          <w:numId w:val="92"/>
        </w:numPr>
        <w:ind w:firstLineChars="0"/>
      </w:pPr>
      <w:r>
        <w:rPr>
          <w:rFonts w:hint="eastAsia"/>
        </w:rPr>
        <w:lastRenderedPageBreak/>
        <w:t>staticWeb</w:t>
      </w:r>
      <w:r>
        <w:t>.js</w:t>
      </w:r>
    </w:p>
    <w:tbl>
      <w:tblPr>
        <w:tblStyle w:val="ac"/>
        <w:tblW w:w="0" w:type="auto"/>
        <w:tblInd w:w="840" w:type="dxa"/>
        <w:tblLook w:val="04A0" w:firstRow="1" w:lastRow="0" w:firstColumn="1" w:lastColumn="0" w:noHBand="0" w:noVBand="1"/>
      </w:tblPr>
      <w:tblGrid>
        <w:gridCol w:w="7456"/>
      </w:tblGrid>
      <w:tr w:rsidR="00407350" w14:paraId="208AA634" w14:textId="77777777" w:rsidTr="00407350">
        <w:tc>
          <w:tcPr>
            <w:tcW w:w="8296" w:type="dxa"/>
          </w:tcPr>
          <w:p w14:paraId="5540585C" w14:textId="180AED12" w:rsidR="00407350" w:rsidRPr="00407350" w:rsidRDefault="00407350" w:rsidP="004073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407350">
              <w:rPr>
                <w:rFonts w:ascii="宋体" w:hAnsi="宋体" w:cs="宋体" w:hint="eastAsia"/>
                <w:b/>
                <w:bCs/>
                <w:color w:val="000080"/>
                <w:sz w:val="23"/>
                <w:szCs w:val="23"/>
              </w:rPr>
              <w:t xml:space="preserve">var </w:t>
            </w:r>
            <w:r w:rsidRPr="00407350">
              <w:rPr>
                <w:rFonts w:ascii="宋体" w:hAnsi="宋体" w:cs="宋体" w:hint="eastAsia"/>
                <w:b/>
                <w:bCs/>
                <w:color w:val="660E7A"/>
                <w:sz w:val="23"/>
                <w:szCs w:val="23"/>
              </w:rPr>
              <w:t xml:space="preserve">httpModule </w:t>
            </w:r>
            <w:r w:rsidRPr="00407350">
              <w:rPr>
                <w:rFonts w:ascii="宋体" w:hAnsi="宋体" w:cs="宋体" w:hint="eastAsia"/>
                <w:color w:val="000000"/>
                <w:sz w:val="23"/>
                <w:szCs w:val="23"/>
              </w:rPr>
              <w:t xml:space="preserve">= </w:t>
            </w:r>
            <w:r w:rsidRPr="00407350">
              <w:rPr>
                <w:rFonts w:ascii="宋体" w:hAnsi="宋体" w:cs="宋体" w:hint="eastAsia"/>
                <w:i/>
                <w:iCs/>
                <w:color w:val="000000"/>
                <w:sz w:val="23"/>
                <w:szCs w:val="23"/>
              </w:rPr>
              <w:t>require</w:t>
            </w:r>
            <w:r w:rsidRPr="00407350">
              <w:rPr>
                <w:rFonts w:ascii="宋体" w:hAnsi="宋体" w:cs="宋体" w:hint="eastAsia"/>
                <w:color w:val="000000"/>
                <w:sz w:val="23"/>
                <w:szCs w:val="23"/>
              </w:rPr>
              <w:t>(</w:t>
            </w:r>
            <w:r w:rsidRPr="00407350">
              <w:rPr>
                <w:rFonts w:ascii="宋体" w:hAnsi="宋体" w:cs="宋体" w:hint="eastAsia"/>
                <w:b/>
                <w:bCs/>
                <w:color w:val="008000"/>
                <w:sz w:val="23"/>
                <w:szCs w:val="23"/>
              </w:rPr>
              <w:t>'http'</w:t>
            </w:r>
            <w:r w:rsidRPr="00407350">
              <w:rPr>
                <w:rFonts w:ascii="宋体" w:hAnsi="宋体" w:cs="宋体" w:hint="eastAsia"/>
                <w:color w:val="000000"/>
                <w:sz w:val="23"/>
                <w:szCs w:val="23"/>
              </w:rPr>
              <w:t>);</w:t>
            </w:r>
            <w:r w:rsidRPr="00407350">
              <w:rPr>
                <w:rFonts w:ascii="宋体" w:hAnsi="宋体" w:cs="宋体" w:hint="eastAsia"/>
                <w:color w:val="000000"/>
                <w:sz w:val="23"/>
                <w:szCs w:val="23"/>
              </w:rPr>
              <w:br/>
            </w:r>
            <w:r w:rsidRPr="00407350">
              <w:rPr>
                <w:rFonts w:ascii="宋体" w:hAnsi="宋体" w:cs="宋体" w:hint="eastAsia"/>
                <w:b/>
                <w:bCs/>
                <w:color w:val="000080"/>
                <w:sz w:val="23"/>
                <w:szCs w:val="23"/>
              </w:rPr>
              <w:t xml:space="preserve">var </w:t>
            </w:r>
            <w:r w:rsidRPr="00407350">
              <w:rPr>
                <w:rFonts w:ascii="宋体" w:hAnsi="宋体" w:cs="宋体" w:hint="eastAsia"/>
                <w:color w:val="458383"/>
                <w:sz w:val="23"/>
                <w:szCs w:val="23"/>
              </w:rPr>
              <w:t xml:space="preserve">staticRouterModule </w:t>
            </w:r>
            <w:r w:rsidRPr="00407350">
              <w:rPr>
                <w:rFonts w:ascii="宋体" w:hAnsi="宋体" w:cs="宋体" w:hint="eastAsia"/>
                <w:color w:val="000000"/>
                <w:sz w:val="23"/>
                <w:szCs w:val="23"/>
              </w:rPr>
              <w:t xml:space="preserve">= </w:t>
            </w:r>
            <w:r w:rsidRPr="00407350">
              <w:rPr>
                <w:rFonts w:ascii="宋体" w:hAnsi="宋体" w:cs="宋体" w:hint="eastAsia"/>
                <w:i/>
                <w:iCs/>
                <w:color w:val="000000"/>
                <w:sz w:val="23"/>
                <w:szCs w:val="23"/>
              </w:rPr>
              <w:t>require</w:t>
            </w:r>
            <w:r w:rsidRPr="00407350">
              <w:rPr>
                <w:rFonts w:ascii="宋体" w:hAnsi="宋体" w:cs="宋体" w:hint="eastAsia"/>
                <w:color w:val="000000"/>
                <w:sz w:val="23"/>
                <w:szCs w:val="23"/>
              </w:rPr>
              <w:t>(</w:t>
            </w:r>
            <w:r w:rsidRPr="00407350">
              <w:rPr>
                <w:rFonts w:ascii="宋体" w:hAnsi="宋体" w:cs="宋体" w:hint="eastAsia"/>
                <w:b/>
                <w:bCs/>
                <w:color w:val="008000"/>
                <w:sz w:val="23"/>
                <w:szCs w:val="23"/>
              </w:rPr>
              <w:t>'./modules/staticRouter'</w:t>
            </w:r>
            <w:r w:rsidRPr="00407350">
              <w:rPr>
                <w:rFonts w:ascii="宋体" w:hAnsi="宋体" w:cs="宋体" w:hint="eastAsia"/>
                <w:color w:val="000000"/>
                <w:sz w:val="23"/>
                <w:szCs w:val="23"/>
              </w:rPr>
              <w:t>);</w:t>
            </w:r>
            <w:r w:rsidRPr="00407350">
              <w:rPr>
                <w:rFonts w:ascii="宋体" w:hAnsi="宋体" w:cs="宋体" w:hint="eastAsia"/>
                <w:color w:val="000000"/>
                <w:sz w:val="23"/>
                <w:szCs w:val="23"/>
              </w:rPr>
              <w:br/>
            </w:r>
            <w:r w:rsidRPr="00407350">
              <w:rPr>
                <w:rFonts w:ascii="宋体" w:hAnsi="宋体" w:cs="宋体" w:hint="eastAsia"/>
                <w:color w:val="000000"/>
                <w:sz w:val="23"/>
                <w:szCs w:val="23"/>
              </w:rPr>
              <w:br/>
            </w:r>
            <w:r w:rsidRPr="00407350">
              <w:rPr>
                <w:rFonts w:ascii="宋体" w:hAnsi="宋体" w:cs="宋体" w:hint="eastAsia"/>
                <w:b/>
                <w:bCs/>
                <w:color w:val="660E7A"/>
                <w:sz w:val="23"/>
                <w:szCs w:val="23"/>
              </w:rPr>
              <w:t>httpModule</w:t>
            </w:r>
            <w:r w:rsidRPr="00407350">
              <w:rPr>
                <w:rFonts w:ascii="宋体" w:hAnsi="宋体" w:cs="宋体" w:hint="eastAsia"/>
                <w:color w:val="000000"/>
                <w:sz w:val="23"/>
                <w:szCs w:val="23"/>
              </w:rPr>
              <w:t>.</w:t>
            </w:r>
            <w:r w:rsidRPr="00407350">
              <w:rPr>
                <w:rFonts w:ascii="宋体" w:hAnsi="宋体" w:cs="宋体" w:hint="eastAsia"/>
                <w:i/>
                <w:iCs/>
                <w:color w:val="000000"/>
                <w:sz w:val="23"/>
                <w:szCs w:val="23"/>
              </w:rPr>
              <w:t>createServer</w:t>
            </w:r>
            <w:r w:rsidRPr="00407350">
              <w:rPr>
                <w:rFonts w:ascii="宋体" w:hAnsi="宋体" w:cs="宋体" w:hint="eastAsia"/>
                <w:color w:val="000000"/>
                <w:sz w:val="23"/>
                <w:szCs w:val="23"/>
              </w:rPr>
              <w:t>((req,res)=&gt;{</w:t>
            </w:r>
            <w:r w:rsidRPr="00407350">
              <w:rPr>
                <w:rFonts w:ascii="宋体" w:hAnsi="宋体" w:cs="宋体" w:hint="eastAsia"/>
                <w:color w:val="000000"/>
                <w:sz w:val="23"/>
                <w:szCs w:val="23"/>
              </w:rPr>
              <w:br/>
              <w:t xml:space="preserve">    </w:t>
            </w:r>
            <w:r w:rsidRPr="00407350">
              <w:rPr>
                <w:rFonts w:ascii="宋体" w:hAnsi="宋体" w:cs="宋体" w:hint="eastAsia"/>
                <w:color w:val="458383"/>
                <w:sz w:val="23"/>
                <w:szCs w:val="23"/>
              </w:rPr>
              <w:t>staticRouterModule</w:t>
            </w:r>
            <w:r w:rsidRPr="00407350">
              <w:rPr>
                <w:rFonts w:ascii="宋体" w:hAnsi="宋体" w:cs="宋体" w:hint="eastAsia"/>
                <w:color w:val="000000"/>
                <w:sz w:val="23"/>
                <w:szCs w:val="23"/>
              </w:rPr>
              <w:t>.</w:t>
            </w:r>
            <w:r w:rsidRPr="00407350">
              <w:rPr>
                <w:rFonts w:ascii="宋体" w:hAnsi="宋体" w:cs="宋体" w:hint="eastAsia"/>
                <w:color w:val="7A7A43"/>
                <w:sz w:val="23"/>
                <w:szCs w:val="23"/>
              </w:rPr>
              <w:t>staticRouter</w:t>
            </w:r>
            <w:r w:rsidRPr="00407350">
              <w:rPr>
                <w:rFonts w:ascii="宋体" w:hAnsi="宋体" w:cs="宋体" w:hint="eastAsia"/>
                <w:color w:val="000000"/>
                <w:sz w:val="23"/>
                <w:szCs w:val="23"/>
              </w:rPr>
              <w:t>(req,res,</w:t>
            </w:r>
            <w:r w:rsidRPr="00407350">
              <w:rPr>
                <w:rFonts w:ascii="宋体" w:hAnsi="宋体" w:cs="宋体" w:hint="eastAsia"/>
                <w:b/>
                <w:bCs/>
                <w:color w:val="008000"/>
                <w:sz w:val="23"/>
                <w:szCs w:val="23"/>
              </w:rPr>
              <w:t>'static'</w:t>
            </w:r>
            <w:r w:rsidRPr="00407350">
              <w:rPr>
                <w:rFonts w:ascii="宋体" w:hAnsi="宋体" w:cs="宋体" w:hint="eastAsia"/>
                <w:color w:val="000000"/>
                <w:sz w:val="23"/>
                <w:szCs w:val="23"/>
              </w:rPr>
              <w:t>)</w:t>
            </w:r>
            <w:r w:rsidRPr="00407350">
              <w:rPr>
                <w:rFonts w:ascii="宋体" w:hAnsi="宋体" w:cs="宋体" w:hint="eastAsia"/>
                <w:color w:val="000000"/>
                <w:sz w:val="23"/>
                <w:szCs w:val="23"/>
              </w:rPr>
              <w:br/>
              <w:t>}).</w:t>
            </w:r>
            <w:r w:rsidRPr="00407350">
              <w:rPr>
                <w:rFonts w:ascii="宋体" w:hAnsi="宋体" w:cs="宋体" w:hint="eastAsia"/>
                <w:color w:val="7A7A43"/>
                <w:sz w:val="23"/>
                <w:szCs w:val="23"/>
              </w:rPr>
              <w:t>listen</w:t>
            </w:r>
            <w:r w:rsidRPr="00407350">
              <w:rPr>
                <w:rFonts w:ascii="宋体" w:hAnsi="宋体" w:cs="宋体" w:hint="eastAsia"/>
                <w:color w:val="000000"/>
                <w:sz w:val="23"/>
                <w:szCs w:val="23"/>
              </w:rPr>
              <w:t>(</w:t>
            </w:r>
            <w:r w:rsidRPr="00407350">
              <w:rPr>
                <w:rFonts w:ascii="宋体" w:hAnsi="宋体" w:cs="宋体" w:hint="eastAsia"/>
                <w:color w:val="0000FF"/>
                <w:sz w:val="23"/>
                <w:szCs w:val="23"/>
              </w:rPr>
              <w:t>80</w:t>
            </w:r>
            <w:r w:rsidRPr="00407350">
              <w:rPr>
                <w:rFonts w:ascii="宋体" w:hAnsi="宋体" w:cs="宋体" w:hint="eastAsia"/>
                <w:color w:val="000000"/>
                <w:sz w:val="23"/>
                <w:szCs w:val="23"/>
              </w:rPr>
              <w:t>);</w:t>
            </w:r>
          </w:p>
        </w:tc>
      </w:tr>
    </w:tbl>
    <w:p w14:paraId="552ED1A1" w14:textId="6BE75CFC" w:rsidR="00407350" w:rsidRDefault="00EB208A" w:rsidP="00EB208A">
      <w:pPr>
        <w:pStyle w:val="4"/>
      </w:pPr>
      <w:r>
        <w:rPr>
          <w:rFonts w:hint="eastAsia"/>
        </w:rPr>
        <w:t>路由</w:t>
      </w:r>
    </w:p>
    <w:p w14:paraId="25E723C3" w14:textId="4D0E5A2C" w:rsidR="00EB208A" w:rsidRDefault="00EB208A" w:rsidP="00315AED">
      <w:pPr>
        <w:pStyle w:val="5"/>
        <w:numPr>
          <w:ilvl w:val="0"/>
          <w:numId w:val="93"/>
        </w:numPr>
        <w:ind w:right="210"/>
      </w:pPr>
      <w:r>
        <w:rPr>
          <w:rFonts w:hint="eastAsia"/>
        </w:rPr>
        <w:t>概念</w:t>
      </w:r>
    </w:p>
    <w:p w14:paraId="3AA61AD5" w14:textId="5CDC6699" w:rsidR="00EB208A" w:rsidRDefault="00EB208A" w:rsidP="00EB208A">
      <w:pPr>
        <w:ind w:left="840"/>
      </w:pPr>
      <w:r>
        <w:rPr>
          <w:rFonts w:hint="eastAsia"/>
        </w:rPr>
        <w:t>路由就是根据不同的url，将请求分发到不同的方法中</w:t>
      </w:r>
    </w:p>
    <w:p w14:paraId="0E58EAB4" w14:textId="674018DD" w:rsidR="00EB208A" w:rsidRDefault="00EB208A" w:rsidP="00EB208A">
      <w:pPr>
        <w:ind w:left="840"/>
      </w:pPr>
      <w:r>
        <w:rPr>
          <w:noProof/>
        </w:rPr>
        <w:lastRenderedPageBreak/>
        <w:drawing>
          <wp:inline distT="0" distB="0" distL="0" distR="0" wp14:anchorId="1223DFB7" wp14:editId="6F45E3C6">
            <wp:extent cx="4067175" cy="1789557"/>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75494" cy="1793217"/>
                    </a:xfrm>
                    <a:prstGeom prst="rect">
                      <a:avLst/>
                    </a:prstGeom>
                  </pic:spPr>
                </pic:pic>
              </a:graphicData>
            </a:graphic>
          </wp:inline>
        </w:drawing>
      </w:r>
    </w:p>
    <w:p w14:paraId="2106D2E5" w14:textId="1852C43A" w:rsidR="00EB208A" w:rsidRDefault="00F31544" w:rsidP="00EB208A">
      <w:pPr>
        <w:pStyle w:val="5"/>
        <w:ind w:right="210"/>
      </w:pPr>
      <w:r>
        <w:rPr>
          <w:rFonts w:hint="eastAsia"/>
        </w:rPr>
        <w:t>例</w:t>
      </w:r>
    </w:p>
    <w:tbl>
      <w:tblPr>
        <w:tblStyle w:val="ac"/>
        <w:tblW w:w="0" w:type="auto"/>
        <w:tblInd w:w="420" w:type="dxa"/>
        <w:tblLook w:val="04A0" w:firstRow="1" w:lastRow="0" w:firstColumn="1" w:lastColumn="0" w:noHBand="0" w:noVBand="1"/>
      </w:tblPr>
      <w:tblGrid>
        <w:gridCol w:w="7876"/>
      </w:tblGrid>
      <w:tr w:rsidR="00F31544" w14:paraId="2C97CE3E" w14:textId="77777777" w:rsidTr="00F31544">
        <w:tc>
          <w:tcPr>
            <w:tcW w:w="8296" w:type="dxa"/>
          </w:tcPr>
          <w:p w14:paraId="20C7D089" w14:textId="68BF372A" w:rsidR="00F31544" w:rsidRPr="00F31544" w:rsidRDefault="00F31544" w:rsidP="00F315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F31544">
              <w:rPr>
                <w:rFonts w:ascii="宋体" w:hAnsi="宋体" w:cs="宋体" w:hint="eastAsia"/>
                <w:b/>
                <w:bCs/>
                <w:color w:val="660E7A"/>
                <w:sz w:val="23"/>
                <w:szCs w:val="23"/>
              </w:rPr>
              <w:t>httpModule</w:t>
            </w:r>
            <w:r w:rsidRPr="00F31544">
              <w:rPr>
                <w:rFonts w:ascii="宋体" w:hAnsi="宋体" w:cs="宋体" w:hint="eastAsia"/>
                <w:color w:val="000000"/>
                <w:sz w:val="23"/>
                <w:szCs w:val="23"/>
              </w:rPr>
              <w:t>.</w:t>
            </w:r>
            <w:r w:rsidRPr="00F31544">
              <w:rPr>
                <w:rFonts w:ascii="宋体" w:hAnsi="宋体" w:cs="宋体" w:hint="eastAsia"/>
                <w:i/>
                <w:iCs/>
                <w:color w:val="000000"/>
                <w:sz w:val="23"/>
                <w:szCs w:val="23"/>
              </w:rPr>
              <w:t>createServer</w:t>
            </w:r>
            <w:r w:rsidRPr="00F31544">
              <w:rPr>
                <w:rFonts w:ascii="宋体" w:hAnsi="宋体" w:cs="宋体" w:hint="eastAsia"/>
                <w:color w:val="000000"/>
                <w:sz w:val="23"/>
                <w:szCs w:val="23"/>
              </w:rPr>
              <w:t>((req,res)=&gt;{</w:t>
            </w:r>
            <w:r w:rsidRPr="00F31544">
              <w:rPr>
                <w:rFonts w:ascii="宋体" w:hAnsi="宋体" w:cs="宋体" w:hint="eastAsia"/>
                <w:color w:val="000000"/>
                <w:sz w:val="23"/>
                <w:szCs w:val="23"/>
              </w:rPr>
              <w:br/>
              <w:t xml:space="preserve">    </w:t>
            </w:r>
            <w:r w:rsidRPr="00F31544">
              <w:rPr>
                <w:rFonts w:ascii="宋体" w:hAnsi="宋体" w:cs="宋体" w:hint="eastAsia"/>
                <w:i/>
                <w:iCs/>
                <w:color w:val="808080"/>
                <w:sz w:val="23"/>
                <w:szCs w:val="23"/>
              </w:rPr>
              <w:t>//获取请求路径</w:t>
            </w:r>
            <w:r w:rsidRPr="00F31544">
              <w:rPr>
                <w:rFonts w:ascii="宋体" w:hAnsi="宋体" w:cs="宋体" w:hint="eastAsia"/>
                <w:i/>
                <w:iCs/>
                <w:color w:val="808080"/>
                <w:sz w:val="23"/>
                <w:szCs w:val="23"/>
              </w:rPr>
              <w:br/>
              <w:t xml:space="preserve">    </w:t>
            </w:r>
            <w:r w:rsidRPr="00F31544">
              <w:rPr>
                <w:rFonts w:ascii="宋体" w:hAnsi="宋体" w:cs="宋体" w:hint="eastAsia"/>
                <w:b/>
                <w:bCs/>
                <w:color w:val="000080"/>
                <w:sz w:val="23"/>
                <w:szCs w:val="23"/>
              </w:rPr>
              <w:t xml:space="preserve">let </w:t>
            </w:r>
            <w:r w:rsidRPr="00F31544">
              <w:rPr>
                <w:rFonts w:ascii="宋体" w:hAnsi="宋体" w:cs="宋体" w:hint="eastAsia"/>
                <w:color w:val="458383"/>
                <w:sz w:val="23"/>
                <w:szCs w:val="23"/>
              </w:rPr>
              <w:t xml:space="preserve">urlParse </w:t>
            </w:r>
            <w:r w:rsidRPr="00F31544">
              <w:rPr>
                <w:rFonts w:ascii="宋体" w:hAnsi="宋体" w:cs="宋体" w:hint="eastAsia"/>
                <w:color w:val="000000"/>
                <w:sz w:val="23"/>
                <w:szCs w:val="23"/>
              </w:rPr>
              <w:t xml:space="preserve">= </w:t>
            </w:r>
            <w:r w:rsidRPr="00F31544">
              <w:rPr>
                <w:rFonts w:ascii="宋体" w:hAnsi="宋体" w:cs="宋体" w:hint="eastAsia"/>
                <w:b/>
                <w:bCs/>
                <w:color w:val="660E7A"/>
                <w:sz w:val="23"/>
                <w:szCs w:val="23"/>
              </w:rPr>
              <w:t>urlModule</w:t>
            </w:r>
            <w:r w:rsidRPr="00F31544">
              <w:rPr>
                <w:rFonts w:ascii="宋体" w:hAnsi="宋体" w:cs="宋体" w:hint="eastAsia"/>
                <w:color w:val="000000"/>
                <w:sz w:val="23"/>
                <w:szCs w:val="23"/>
              </w:rPr>
              <w:t>.</w:t>
            </w:r>
            <w:r w:rsidRPr="00F31544">
              <w:rPr>
                <w:rFonts w:ascii="宋体" w:hAnsi="宋体" w:cs="宋体" w:hint="eastAsia"/>
                <w:i/>
                <w:iCs/>
                <w:color w:val="000000"/>
                <w:sz w:val="23"/>
                <w:szCs w:val="23"/>
              </w:rPr>
              <w:t>parse</w:t>
            </w:r>
            <w:r w:rsidRPr="00F31544">
              <w:rPr>
                <w:rFonts w:ascii="宋体" w:hAnsi="宋体" w:cs="宋体" w:hint="eastAsia"/>
                <w:color w:val="000000"/>
                <w:sz w:val="23"/>
                <w:szCs w:val="23"/>
              </w:rPr>
              <w:t>(req.</w:t>
            </w:r>
            <w:r w:rsidRPr="00F31544">
              <w:rPr>
                <w:rFonts w:ascii="宋体" w:hAnsi="宋体" w:cs="宋体" w:hint="eastAsia"/>
                <w:b/>
                <w:bCs/>
                <w:color w:val="660E7A"/>
                <w:sz w:val="23"/>
                <w:szCs w:val="23"/>
              </w:rPr>
              <w:t>url</w:t>
            </w:r>
            <w:r w:rsidRPr="00F31544">
              <w:rPr>
                <w:rFonts w:ascii="宋体" w:hAnsi="宋体" w:cs="宋体" w:hint="eastAsia"/>
                <w:color w:val="000000"/>
                <w:sz w:val="23"/>
                <w:szCs w:val="23"/>
              </w:rPr>
              <w:t>,</w:t>
            </w:r>
            <w:r w:rsidRPr="00F31544">
              <w:rPr>
                <w:rFonts w:ascii="宋体" w:hAnsi="宋体" w:cs="宋体" w:hint="eastAsia"/>
                <w:b/>
                <w:bCs/>
                <w:color w:val="000080"/>
                <w:sz w:val="23"/>
                <w:szCs w:val="23"/>
              </w:rPr>
              <w:t>true</w:t>
            </w:r>
            <w:r w:rsidRPr="00F31544">
              <w:rPr>
                <w:rFonts w:ascii="宋体" w:hAnsi="宋体" w:cs="宋体" w:hint="eastAsia"/>
                <w:color w:val="000000"/>
                <w:sz w:val="23"/>
                <w:szCs w:val="23"/>
              </w:rPr>
              <w:t>);</w:t>
            </w:r>
            <w:r w:rsidRPr="00F31544">
              <w:rPr>
                <w:rFonts w:ascii="宋体" w:hAnsi="宋体" w:cs="宋体" w:hint="eastAsia"/>
                <w:color w:val="000000"/>
                <w:sz w:val="23"/>
                <w:szCs w:val="23"/>
              </w:rPr>
              <w:br/>
              <w:t xml:space="preserve">    </w:t>
            </w:r>
            <w:r w:rsidRPr="00F31544">
              <w:rPr>
                <w:rFonts w:ascii="宋体" w:hAnsi="宋体" w:cs="宋体" w:hint="eastAsia"/>
                <w:b/>
                <w:bCs/>
                <w:color w:val="000080"/>
                <w:sz w:val="23"/>
                <w:szCs w:val="23"/>
              </w:rPr>
              <w:t xml:space="preserve">let </w:t>
            </w:r>
            <w:r w:rsidRPr="00F31544">
              <w:rPr>
                <w:rFonts w:ascii="宋体" w:hAnsi="宋体" w:cs="宋体" w:hint="eastAsia"/>
                <w:color w:val="458383"/>
                <w:sz w:val="23"/>
                <w:szCs w:val="23"/>
              </w:rPr>
              <w:t xml:space="preserve">pathname </w:t>
            </w:r>
            <w:r w:rsidRPr="00F31544">
              <w:rPr>
                <w:rFonts w:ascii="宋体" w:hAnsi="宋体" w:cs="宋体" w:hint="eastAsia"/>
                <w:color w:val="000000"/>
                <w:sz w:val="23"/>
                <w:szCs w:val="23"/>
              </w:rPr>
              <w:t xml:space="preserve">= </w:t>
            </w:r>
            <w:r w:rsidRPr="00F31544">
              <w:rPr>
                <w:rFonts w:ascii="宋体" w:hAnsi="宋体" w:cs="宋体" w:hint="eastAsia"/>
                <w:color w:val="458383"/>
                <w:sz w:val="23"/>
                <w:szCs w:val="23"/>
              </w:rPr>
              <w:t>urlParse</w:t>
            </w:r>
            <w:r w:rsidRPr="00F31544">
              <w:rPr>
                <w:rFonts w:ascii="宋体" w:hAnsi="宋体" w:cs="宋体" w:hint="eastAsia"/>
                <w:color w:val="000000"/>
                <w:sz w:val="23"/>
                <w:szCs w:val="23"/>
              </w:rPr>
              <w:t>.</w:t>
            </w:r>
            <w:r w:rsidRPr="00F31544">
              <w:rPr>
                <w:rFonts w:ascii="宋体" w:hAnsi="宋体" w:cs="宋体" w:hint="eastAsia"/>
                <w:b/>
                <w:bCs/>
                <w:color w:val="660E7A"/>
                <w:sz w:val="23"/>
                <w:szCs w:val="23"/>
              </w:rPr>
              <w:t>pathname</w:t>
            </w:r>
            <w:r w:rsidRPr="00F31544">
              <w:rPr>
                <w:rFonts w:ascii="宋体" w:hAnsi="宋体" w:cs="宋体" w:hint="eastAsia"/>
                <w:color w:val="000000"/>
                <w:sz w:val="23"/>
                <w:szCs w:val="23"/>
              </w:rPr>
              <w:t>;</w:t>
            </w:r>
            <w:r w:rsidRPr="00F31544">
              <w:rPr>
                <w:rFonts w:ascii="宋体" w:hAnsi="宋体" w:cs="宋体" w:hint="eastAsia"/>
                <w:color w:val="000000"/>
                <w:sz w:val="23"/>
                <w:szCs w:val="23"/>
              </w:rPr>
              <w:br/>
              <w:t xml:space="preserve">    </w:t>
            </w:r>
            <w:r w:rsidRPr="00F31544">
              <w:rPr>
                <w:rFonts w:ascii="宋体" w:hAnsi="宋体" w:cs="宋体" w:hint="eastAsia"/>
                <w:i/>
                <w:iCs/>
                <w:color w:val="808080"/>
                <w:sz w:val="23"/>
                <w:szCs w:val="23"/>
              </w:rPr>
              <w:t>//根据不同的请求路径执行不同的方法</w:t>
            </w:r>
            <w:r w:rsidRPr="00F31544">
              <w:rPr>
                <w:rFonts w:ascii="宋体" w:hAnsi="宋体" w:cs="宋体" w:hint="eastAsia"/>
                <w:i/>
                <w:iCs/>
                <w:color w:val="808080"/>
                <w:sz w:val="23"/>
                <w:szCs w:val="23"/>
              </w:rPr>
              <w:br/>
              <w:t xml:space="preserve">    </w:t>
            </w:r>
            <w:r w:rsidRPr="00F31544">
              <w:rPr>
                <w:rFonts w:ascii="宋体" w:hAnsi="宋体" w:cs="宋体" w:hint="eastAsia"/>
                <w:b/>
                <w:bCs/>
                <w:color w:val="000080"/>
                <w:sz w:val="23"/>
                <w:szCs w:val="23"/>
              </w:rPr>
              <w:t>switch</w:t>
            </w:r>
            <w:r w:rsidRPr="00F31544">
              <w:rPr>
                <w:rFonts w:ascii="宋体" w:hAnsi="宋体" w:cs="宋体" w:hint="eastAsia"/>
                <w:color w:val="000000"/>
                <w:sz w:val="23"/>
                <w:szCs w:val="23"/>
              </w:rPr>
              <w:t>(</w:t>
            </w:r>
            <w:r w:rsidRPr="00F31544">
              <w:rPr>
                <w:rFonts w:ascii="宋体" w:hAnsi="宋体" w:cs="宋体" w:hint="eastAsia"/>
                <w:color w:val="458383"/>
                <w:sz w:val="23"/>
                <w:szCs w:val="23"/>
              </w:rPr>
              <w:t>pathname</w:t>
            </w:r>
            <w:r w:rsidRPr="00F31544">
              <w:rPr>
                <w:rFonts w:ascii="宋体" w:hAnsi="宋体" w:cs="宋体" w:hint="eastAsia"/>
                <w:color w:val="000000"/>
                <w:sz w:val="23"/>
                <w:szCs w:val="23"/>
              </w:rPr>
              <w:t>){</w:t>
            </w:r>
            <w:r w:rsidRPr="00F31544">
              <w:rPr>
                <w:rFonts w:ascii="宋体" w:hAnsi="宋体" w:cs="宋体" w:hint="eastAsia"/>
                <w:color w:val="000000"/>
                <w:sz w:val="23"/>
                <w:szCs w:val="23"/>
              </w:rPr>
              <w:br/>
              <w:t xml:space="preserve">        </w:t>
            </w:r>
            <w:r w:rsidRPr="00F31544">
              <w:rPr>
                <w:rFonts w:ascii="宋体" w:hAnsi="宋体" w:cs="宋体" w:hint="eastAsia"/>
                <w:b/>
                <w:bCs/>
                <w:color w:val="000080"/>
                <w:sz w:val="23"/>
                <w:szCs w:val="23"/>
              </w:rPr>
              <w:t xml:space="preserve">case </w:t>
            </w:r>
            <w:r w:rsidRPr="00F31544">
              <w:rPr>
                <w:rFonts w:ascii="宋体" w:hAnsi="宋体" w:cs="宋体" w:hint="eastAsia"/>
                <w:b/>
                <w:bCs/>
                <w:color w:val="008000"/>
                <w:sz w:val="23"/>
                <w:szCs w:val="23"/>
              </w:rPr>
              <w:t>"/login"</w:t>
            </w:r>
            <w:r w:rsidRPr="00F31544">
              <w:rPr>
                <w:rFonts w:ascii="宋体" w:hAnsi="宋体" w:cs="宋体" w:hint="eastAsia"/>
                <w:color w:val="000000"/>
                <w:sz w:val="23"/>
                <w:szCs w:val="23"/>
              </w:rPr>
              <w:t>:</w:t>
            </w:r>
            <w:r w:rsidRPr="00F31544">
              <w:rPr>
                <w:rFonts w:ascii="宋体" w:hAnsi="宋体" w:cs="宋体" w:hint="eastAsia"/>
                <w:color w:val="000000"/>
                <w:sz w:val="23"/>
                <w:szCs w:val="23"/>
              </w:rPr>
              <w:br/>
              <w:t xml:space="preserve">            res.</w:t>
            </w:r>
            <w:r w:rsidRPr="00F31544">
              <w:rPr>
                <w:rFonts w:ascii="宋体" w:hAnsi="宋体" w:cs="宋体" w:hint="eastAsia"/>
                <w:color w:val="7A7A43"/>
                <w:sz w:val="23"/>
                <w:szCs w:val="23"/>
              </w:rPr>
              <w:t>end</w:t>
            </w:r>
            <w:r w:rsidRPr="00F31544">
              <w:rPr>
                <w:rFonts w:ascii="宋体" w:hAnsi="宋体" w:cs="宋体" w:hint="eastAsia"/>
                <w:color w:val="000000"/>
                <w:sz w:val="23"/>
                <w:szCs w:val="23"/>
              </w:rPr>
              <w:t>(</w:t>
            </w:r>
            <w:r w:rsidRPr="00F31544">
              <w:rPr>
                <w:rFonts w:ascii="宋体" w:hAnsi="宋体" w:cs="宋体" w:hint="eastAsia"/>
                <w:b/>
                <w:bCs/>
                <w:color w:val="008000"/>
                <w:sz w:val="23"/>
                <w:szCs w:val="23"/>
              </w:rPr>
              <w:t>'login'</w:t>
            </w:r>
            <w:r w:rsidRPr="00F31544">
              <w:rPr>
                <w:rFonts w:ascii="宋体" w:hAnsi="宋体" w:cs="宋体" w:hint="eastAsia"/>
                <w:color w:val="000000"/>
                <w:sz w:val="23"/>
                <w:szCs w:val="23"/>
              </w:rPr>
              <w:t>);</w:t>
            </w:r>
            <w:r w:rsidRPr="00F31544">
              <w:rPr>
                <w:rFonts w:ascii="宋体" w:hAnsi="宋体" w:cs="宋体" w:hint="eastAsia"/>
                <w:color w:val="000000"/>
                <w:sz w:val="23"/>
                <w:szCs w:val="23"/>
              </w:rPr>
              <w:br/>
              <w:t xml:space="preserve">            </w:t>
            </w:r>
            <w:r w:rsidRPr="00F31544">
              <w:rPr>
                <w:rFonts w:ascii="宋体" w:hAnsi="宋体" w:cs="宋体" w:hint="eastAsia"/>
                <w:b/>
                <w:bCs/>
                <w:color w:val="000080"/>
                <w:sz w:val="23"/>
                <w:szCs w:val="23"/>
              </w:rPr>
              <w:t>break</w:t>
            </w:r>
            <w:r w:rsidRPr="00F31544">
              <w:rPr>
                <w:rFonts w:ascii="宋体" w:hAnsi="宋体" w:cs="宋体" w:hint="eastAsia"/>
                <w:color w:val="000000"/>
                <w:sz w:val="23"/>
                <w:szCs w:val="23"/>
              </w:rPr>
              <w:t>;</w:t>
            </w:r>
            <w:r w:rsidRPr="00F31544">
              <w:rPr>
                <w:rFonts w:ascii="宋体" w:hAnsi="宋体" w:cs="宋体" w:hint="eastAsia"/>
                <w:color w:val="000000"/>
                <w:sz w:val="23"/>
                <w:szCs w:val="23"/>
              </w:rPr>
              <w:br/>
              <w:t xml:space="preserve">        </w:t>
            </w:r>
            <w:r w:rsidRPr="00F31544">
              <w:rPr>
                <w:rFonts w:ascii="宋体" w:hAnsi="宋体" w:cs="宋体" w:hint="eastAsia"/>
                <w:b/>
                <w:bCs/>
                <w:color w:val="000080"/>
                <w:sz w:val="23"/>
                <w:szCs w:val="23"/>
              </w:rPr>
              <w:t xml:space="preserve">case </w:t>
            </w:r>
            <w:r w:rsidRPr="00F31544">
              <w:rPr>
                <w:rFonts w:ascii="宋体" w:hAnsi="宋体" w:cs="宋体" w:hint="eastAsia"/>
                <w:b/>
                <w:bCs/>
                <w:color w:val="008000"/>
                <w:sz w:val="23"/>
                <w:szCs w:val="23"/>
              </w:rPr>
              <w:t>"/dologin"</w:t>
            </w:r>
            <w:r w:rsidRPr="00F31544">
              <w:rPr>
                <w:rFonts w:ascii="宋体" w:hAnsi="宋体" w:cs="宋体" w:hint="eastAsia"/>
                <w:color w:val="000000"/>
                <w:sz w:val="23"/>
                <w:szCs w:val="23"/>
              </w:rPr>
              <w:t>:</w:t>
            </w:r>
            <w:r w:rsidRPr="00F31544">
              <w:rPr>
                <w:rFonts w:ascii="宋体" w:hAnsi="宋体" w:cs="宋体" w:hint="eastAsia"/>
                <w:color w:val="000000"/>
                <w:sz w:val="23"/>
                <w:szCs w:val="23"/>
              </w:rPr>
              <w:br/>
              <w:t xml:space="preserve">            res.</w:t>
            </w:r>
            <w:r w:rsidRPr="00F31544">
              <w:rPr>
                <w:rFonts w:ascii="宋体" w:hAnsi="宋体" w:cs="宋体" w:hint="eastAsia"/>
                <w:color w:val="7A7A43"/>
                <w:sz w:val="23"/>
                <w:szCs w:val="23"/>
              </w:rPr>
              <w:t>end</w:t>
            </w:r>
            <w:r w:rsidRPr="00F31544">
              <w:rPr>
                <w:rFonts w:ascii="宋体" w:hAnsi="宋体" w:cs="宋体" w:hint="eastAsia"/>
                <w:color w:val="000000"/>
                <w:sz w:val="23"/>
                <w:szCs w:val="23"/>
              </w:rPr>
              <w:t>(</w:t>
            </w:r>
            <w:r w:rsidRPr="00F31544">
              <w:rPr>
                <w:rFonts w:ascii="宋体" w:hAnsi="宋体" w:cs="宋体" w:hint="eastAsia"/>
                <w:b/>
                <w:bCs/>
                <w:color w:val="008000"/>
                <w:sz w:val="23"/>
                <w:szCs w:val="23"/>
              </w:rPr>
              <w:t>'dologin'</w:t>
            </w:r>
            <w:r w:rsidRPr="00F31544">
              <w:rPr>
                <w:rFonts w:ascii="宋体" w:hAnsi="宋体" w:cs="宋体" w:hint="eastAsia"/>
                <w:color w:val="000000"/>
                <w:sz w:val="23"/>
                <w:szCs w:val="23"/>
              </w:rPr>
              <w:t>);</w:t>
            </w:r>
            <w:r w:rsidRPr="00F31544">
              <w:rPr>
                <w:rFonts w:ascii="宋体" w:hAnsi="宋体" w:cs="宋体" w:hint="eastAsia"/>
                <w:color w:val="000000"/>
                <w:sz w:val="23"/>
                <w:szCs w:val="23"/>
              </w:rPr>
              <w:br/>
              <w:t xml:space="preserve">            </w:t>
            </w:r>
            <w:r w:rsidRPr="00F31544">
              <w:rPr>
                <w:rFonts w:ascii="宋体" w:hAnsi="宋体" w:cs="宋体" w:hint="eastAsia"/>
                <w:b/>
                <w:bCs/>
                <w:color w:val="000080"/>
                <w:sz w:val="23"/>
                <w:szCs w:val="23"/>
              </w:rPr>
              <w:t>break</w:t>
            </w:r>
            <w:r w:rsidRPr="00F31544">
              <w:rPr>
                <w:rFonts w:ascii="宋体" w:hAnsi="宋体" w:cs="宋体" w:hint="eastAsia"/>
                <w:color w:val="000000"/>
                <w:sz w:val="23"/>
                <w:szCs w:val="23"/>
              </w:rPr>
              <w:t>;</w:t>
            </w:r>
            <w:r w:rsidRPr="00F31544">
              <w:rPr>
                <w:rFonts w:ascii="宋体" w:hAnsi="宋体" w:cs="宋体" w:hint="eastAsia"/>
                <w:color w:val="000000"/>
                <w:sz w:val="23"/>
                <w:szCs w:val="23"/>
              </w:rPr>
              <w:br/>
              <w:t xml:space="preserve">        </w:t>
            </w:r>
            <w:r w:rsidRPr="00F31544">
              <w:rPr>
                <w:rFonts w:ascii="宋体" w:hAnsi="宋体" w:cs="宋体" w:hint="eastAsia"/>
                <w:b/>
                <w:bCs/>
                <w:color w:val="000080"/>
                <w:sz w:val="23"/>
                <w:szCs w:val="23"/>
              </w:rPr>
              <w:t>default</w:t>
            </w:r>
            <w:r w:rsidRPr="00F31544">
              <w:rPr>
                <w:rFonts w:ascii="宋体" w:hAnsi="宋体" w:cs="宋体" w:hint="eastAsia"/>
                <w:color w:val="000000"/>
                <w:sz w:val="23"/>
                <w:szCs w:val="23"/>
              </w:rPr>
              <w:t>:</w:t>
            </w:r>
            <w:r w:rsidRPr="00F31544">
              <w:rPr>
                <w:rFonts w:ascii="宋体" w:hAnsi="宋体" w:cs="宋体" w:hint="eastAsia"/>
                <w:color w:val="000000"/>
                <w:sz w:val="23"/>
                <w:szCs w:val="23"/>
              </w:rPr>
              <w:br/>
              <w:t xml:space="preserve">            res.</w:t>
            </w:r>
            <w:r w:rsidRPr="00F31544">
              <w:rPr>
                <w:rFonts w:ascii="宋体" w:hAnsi="宋体" w:cs="宋体" w:hint="eastAsia"/>
                <w:color w:val="7A7A43"/>
                <w:sz w:val="23"/>
                <w:szCs w:val="23"/>
              </w:rPr>
              <w:t>end</w:t>
            </w:r>
            <w:r w:rsidRPr="00F31544">
              <w:rPr>
                <w:rFonts w:ascii="宋体" w:hAnsi="宋体" w:cs="宋体" w:hint="eastAsia"/>
                <w:color w:val="000000"/>
                <w:sz w:val="23"/>
                <w:szCs w:val="23"/>
              </w:rPr>
              <w:t>(</w:t>
            </w:r>
            <w:r w:rsidRPr="00F31544">
              <w:rPr>
                <w:rFonts w:ascii="宋体" w:hAnsi="宋体" w:cs="宋体" w:hint="eastAsia"/>
                <w:b/>
                <w:bCs/>
                <w:color w:val="008000"/>
                <w:sz w:val="23"/>
                <w:szCs w:val="23"/>
              </w:rPr>
              <w:t>'index'</w:t>
            </w:r>
            <w:r w:rsidRPr="00F31544">
              <w:rPr>
                <w:rFonts w:ascii="宋体" w:hAnsi="宋体" w:cs="宋体" w:hint="eastAsia"/>
                <w:color w:val="000000"/>
                <w:sz w:val="23"/>
                <w:szCs w:val="23"/>
              </w:rPr>
              <w:t>);</w:t>
            </w:r>
            <w:r w:rsidRPr="00F31544">
              <w:rPr>
                <w:rFonts w:ascii="宋体" w:hAnsi="宋体" w:cs="宋体" w:hint="eastAsia"/>
                <w:color w:val="000000"/>
                <w:sz w:val="23"/>
                <w:szCs w:val="23"/>
              </w:rPr>
              <w:br/>
              <w:t xml:space="preserve">            </w:t>
            </w:r>
            <w:r w:rsidRPr="00F31544">
              <w:rPr>
                <w:rFonts w:ascii="宋体" w:hAnsi="宋体" w:cs="宋体" w:hint="eastAsia"/>
                <w:b/>
                <w:bCs/>
                <w:color w:val="000080"/>
                <w:sz w:val="23"/>
                <w:szCs w:val="23"/>
              </w:rPr>
              <w:t>break</w:t>
            </w:r>
            <w:r w:rsidRPr="00F31544">
              <w:rPr>
                <w:rFonts w:ascii="宋体" w:hAnsi="宋体" w:cs="宋体" w:hint="eastAsia"/>
                <w:color w:val="000000"/>
                <w:sz w:val="23"/>
                <w:szCs w:val="23"/>
              </w:rPr>
              <w:t>;</w:t>
            </w:r>
            <w:r w:rsidRPr="00F31544">
              <w:rPr>
                <w:rFonts w:ascii="宋体" w:hAnsi="宋体" w:cs="宋体" w:hint="eastAsia"/>
                <w:color w:val="000000"/>
                <w:sz w:val="23"/>
                <w:szCs w:val="23"/>
              </w:rPr>
              <w:br/>
              <w:t xml:space="preserve">    }</w:t>
            </w:r>
            <w:r w:rsidRPr="00F31544">
              <w:rPr>
                <w:rFonts w:ascii="宋体" w:hAnsi="宋体" w:cs="宋体" w:hint="eastAsia"/>
                <w:color w:val="000000"/>
                <w:sz w:val="23"/>
                <w:szCs w:val="23"/>
              </w:rPr>
              <w:br/>
              <w:t>}).</w:t>
            </w:r>
            <w:r w:rsidRPr="00F31544">
              <w:rPr>
                <w:rFonts w:ascii="宋体" w:hAnsi="宋体" w:cs="宋体" w:hint="eastAsia"/>
                <w:color w:val="7A7A43"/>
                <w:sz w:val="23"/>
                <w:szCs w:val="23"/>
              </w:rPr>
              <w:t>listen</w:t>
            </w:r>
            <w:r w:rsidRPr="00F31544">
              <w:rPr>
                <w:rFonts w:ascii="宋体" w:hAnsi="宋体" w:cs="宋体" w:hint="eastAsia"/>
                <w:color w:val="000000"/>
                <w:sz w:val="23"/>
                <w:szCs w:val="23"/>
              </w:rPr>
              <w:t>(</w:t>
            </w:r>
            <w:r w:rsidRPr="00F31544">
              <w:rPr>
                <w:rFonts w:ascii="宋体" w:hAnsi="宋体" w:cs="宋体" w:hint="eastAsia"/>
                <w:color w:val="0000FF"/>
                <w:sz w:val="23"/>
                <w:szCs w:val="23"/>
              </w:rPr>
              <w:t>80</w:t>
            </w:r>
            <w:r w:rsidRPr="00F31544">
              <w:rPr>
                <w:rFonts w:ascii="宋体" w:hAnsi="宋体" w:cs="宋体" w:hint="eastAsia"/>
                <w:color w:val="000000"/>
                <w:sz w:val="23"/>
                <w:szCs w:val="23"/>
              </w:rPr>
              <w:t>);</w:t>
            </w:r>
          </w:p>
        </w:tc>
      </w:tr>
    </w:tbl>
    <w:p w14:paraId="57DE8F6E" w14:textId="58515EC2" w:rsidR="00D227E4" w:rsidRDefault="00993DC8" w:rsidP="00993DC8">
      <w:pPr>
        <w:pStyle w:val="5"/>
        <w:ind w:right="210"/>
      </w:pPr>
      <w:r>
        <w:rPr>
          <w:rFonts w:hint="eastAsia"/>
        </w:rPr>
        <w:t>路由封装</w:t>
      </w:r>
    </w:p>
    <w:p w14:paraId="44AD30BD" w14:textId="29BAE40C" w:rsidR="00993DC8" w:rsidRDefault="00667A08" w:rsidP="00315AED">
      <w:pPr>
        <w:pStyle w:val="6"/>
        <w:numPr>
          <w:ilvl w:val="0"/>
          <w:numId w:val="99"/>
        </w:numPr>
      </w:pPr>
      <w:r>
        <w:rPr>
          <w:rFonts w:hint="eastAsia"/>
        </w:rPr>
        <w:t>模块化（初级）</w:t>
      </w:r>
    </w:p>
    <w:p w14:paraId="01CB67C5" w14:textId="7A0478DC" w:rsidR="00667A08" w:rsidRDefault="00667A08" w:rsidP="00315AED">
      <w:pPr>
        <w:pStyle w:val="7"/>
        <w:numPr>
          <w:ilvl w:val="0"/>
          <w:numId w:val="100"/>
        </w:numPr>
      </w:pPr>
      <w:r>
        <w:rPr>
          <w:rFonts w:hint="eastAsia"/>
        </w:rPr>
        <w:t>介绍</w:t>
      </w:r>
    </w:p>
    <w:p w14:paraId="189D98D2" w14:textId="0FE9668A" w:rsidR="00667A08" w:rsidRDefault="00667A08" w:rsidP="00667A08">
      <w:pPr>
        <w:ind w:left="420" w:firstLine="420"/>
      </w:pPr>
      <w:r>
        <w:rPr>
          <w:rFonts w:hint="eastAsia"/>
        </w:rPr>
        <w:t>模块化方法封装路由的思想就是，保证请求路径与要调用的方法同名，此时就可以将所有请求路径的请求方法封装到1个对象中，并将该对象封装到1个模块中，在主模块中通过请求路径字符串获取对象中的方法并执行即可</w:t>
      </w:r>
    </w:p>
    <w:p w14:paraId="080F75C2" w14:textId="526646C1" w:rsidR="00667A08" w:rsidRDefault="00667A08" w:rsidP="00667A08">
      <w:pPr>
        <w:pStyle w:val="7"/>
      </w:pPr>
      <w:r>
        <w:rPr>
          <w:rFonts w:hint="eastAsia"/>
        </w:rPr>
        <w:t>例</w:t>
      </w:r>
    </w:p>
    <w:p w14:paraId="38B53B25" w14:textId="328CFDDC" w:rsidR="00667A08" w:rsidRDefault="00667A08" w:rsidP="00315AED">
      <w:pPr>
        <w:pStyle w:val="a8"/>
        <w:numPr>
          <w:ilvl w:val="0"/>
          <w:numId w:val="92"/>
        </w:numPr>
        <w:ind w:firstLineChars="0"/>
      </w:pPr>
      <w:r>
        <w:rPr>
          <w:rFonts w:hint="eastAsia"/>
        </w:rPr>
        <w:t>moduleRouter</w:t>
      </w:r>
      <w:r>
        <w:t>.js</w:t>
      </w:r>
    </w:p>
    <w:tbl>
      <w:tblPr>
        <w:tblStyle w:val="ac"/>
        <w:tblW w:w="0" w:type="auto"/>
        <w:tblInd w:w="704" w:type="dxa"/>
        <w:tblLook w:val="04A0" w:firstRow="1" w:lastRow="0" w:firstColumn="1" w:lastColumn="0" w:noHBand="0" w:noVBand="1"/>
      </w:tblPr>
      <w:tblGrid>
        <w:gridCol w:w="7592"/>
      </w:tblGrid>
      <w:tr w:rsidR="00667A08" w14:paraId="2E50DCBB" w14:textId="77777777" w:rsidTr="00667A08">
        <w:tc>
          <w:tcPr>
            <w:tcW w:w="7592" w:type="dxa"/>
          </w:tcPr>
          <w:p w14:paraId="34D6C503" w14:textId="2D872490" w:rsidR="00667A08" w:rsidRPr="006C685A" w:rsidRDefault="006C685A" w:rsidP="006C68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6C685A">
              <w:rPr>
                <w:rFonts w:ascii="宋体" w:hAnsi="宋体" w:cs="宋体" w:hint="eastAsia"/>
                <w:color w:val="458383"/>
                <w:sz w:val="23"/>
                <w:szCs w:val="23"/>
              </w:rPr>
              <w:lastRenderedPageBreak/>
              <w:t>module</w:t>
            </w:r>
            <w:r w:rsidRPr="006C685A">
              <w:rPr>
                <w:rFonts w:ascii="宋体" w:hAnsi="宋体" w:cs="宋体" w:hint="eastAsia"/>
                <w:color w:val="000000"/>
                <w:sz w:val="23"/>
                <w:szCs w:val="23"/>
              </w:rPr>
              <w:t>.</w:t>
            </w:r>
            <w:r w:rsidRPr="006C685A">
              <w:rPr>
                <w:rFonts w:ascii="宋体" w:hAnsi="宋体" w:cs="宋体" w:hint="eastAsia"/>
                <w:color w:val="458383"/>
                <w:sz w:val="23"/>
                <w:szCs w:val="23"/>
              </w:rPr>
              <w:t>exports</w:t>
            </w:r>
            <w:r w:rsidRPr="006C685A">
              <w:rPr>
                <w:rFonts w:ascii="宋体" w:hAnsi="宋体" w:cs="宋体" w:hint="eastAsia"/>
                <w:color w:val="000000"/>
                <w:sz w:val="23"/>
                <w:szCs w:val="23"/>
              </w:rPr>
              <w:t>.</w:t>
            </w:r>
            <w:r w:rsidRPr="006C685A">
              <w:rPr>
                <w:rFonts w:ascii="宋体" w:hAnsi="宋体" w:cs="宋体" w:hint="eastAsia"/>
                <w:b/>
                <w:bCs/>
                <w:color w:val="660E7A"/>
                <w:sz w:val="23"/>
                <w:szCs w:val="23"/>
              </w:rPr>
              <w:t xml:space="preserve">requestFunc </w:t>
            </w:r>
            <w:r w:rsidRPr="006C685A">
              <w:rPr>
                <w:rFonts w:ascii="宋体" w:hAnsi="宋体" w:cs="宋体" w:hint="eastAsia"/>
                <w:color w:val="000000"/>
                <w:sz w:val="23"/>
                <w:szCs w:val="23"/>
              </w:rPr>
              <w:t>= {</w:t>
            </w:r>
            <w:r w:rsidRPr="006C685A">
              <w:rPr>
                <w:rFonts w:ascii="宋体" w:hAnsi="宋体" w:cs="宋体" w:hint="eastAsia"/>
                <w:color w:val="000000"/>
                <w:sz w:val="23"/>
                <w:szCs w:val="23"/>
              </w:rPr>
              <w:br/>
              <w:t xml:space="preserve">    </w:t>
            </w:r>
            <w:r w:rsidRPr="006C685A">
              <w:rPr>
                <w:rFonts w:ascii="宋体" w:hAnsi="宋体" w:cs="宋体" w:hint="eastAsia"/>
                <w:color w:val="7A7A43"/>
                <w:sz w:val="23"/>
                <w:szCs w:val="23"/>
              </w:rPr>
              <w:t>login</w:t>
            </w:r>
            <w:r w:rsidRPr="006C685A">
              <w:rPr>
                <w:rFonts w:ascii="宋体" w:hAnsi="宋体" w:cs="宋体" w:hint="eastAsia"/>
                <w:color w:val="000000"/>
                <w:sz w:val="23"/>
                <w:szCs w:val="23"/>
              </w:rPr>
              <w:t>: (req, res) =&gt; {</w:t>
            </w:r>
            <w:r w:rsidRPr="006C685A">
              <w:rPr>
                <w:rFonts w:ascii="宋体" w:hAnsi="宋体" w:cs="宋体" w:hint="eastAsia"/>
                <w:color w:val="000000"/>
                <w:sz w:val="23"/>
                <w:szCs w:val="23"/>
              </w:rPr>
              <w:br/>
              <w:t xml:space="preserve">        res.</w:t>
            </w:r>
            <w:r w:rsidRPr="006C685A">
              <w:rPr>
                <w:rFonts w:ascii="宋体" w:hAnsi="宋体" w:cs="宋体" w:hint="eastAsia"/>
                <w:color w:val="7A7A43"/>
                <w:sz w:val="23"/>
                <w:szCs w:val="23"/>
              </w:rPr>
              <w:t>end</w:t>
            </w:r>
            <w:r w:rsidRPr="006C685A">
              <w:rPr>
                <w:rFonts w:ascii="宋体" w:hAnsi="宋体" w:cs="宋体" w:hint="eastAsia"/>
                <w:color w:val="000000"/>
                <w:sz w:val="23"/>
                <w:szCs w:val="23"/>
              </w:rPr>
              <w:t>(</w:t>
            </w:r>
            <w:r w:rsidRPr="006C685A">
              <w:rPr>
                <w:rFonts w:ascii="宋体" w:hAnsi="宋体" w:cs="宋体" w:hint="eastAsia"/>
                <w:b/>
                <w:bCs/>
                <w:color w:val="008000"/>
                <w:sz w:val="23"/>
                <w:szCs w:val="23"/>
              </w:rPr>
              <w:t>'login'</w:t>
            </w:r>
            <w:r w:rsidRPr="006C685A">
              <w:rPr>
                <w:rFonts w:ascii="宋体" w:hAnsi="宋体" w:cs="宋体" w:hint="eastAsia"/>
                <w:color w:val="000000"/>
                <w:sz w:val="23"/>
                <w:szCs w:val="23"/>
              </w:rPr>
              <w:t>);</w:t>
            </w:r>
            <w:r w:rsidRPr="006C685A">
              <w:rPr>
                <w:rFonts w:ascii="宋体" w:hAnsi="宋体" w:cs="宋体" w:hint="eastAsia"/>
                <w:color w:val="000000"/>
                <w:sz w:val="23"/>
                <w:szCs w:val="23"/>
              </w:rPr>
              <w:br/>
              <w:t xml:space="preserve">    },</w:t>
            </w:r>
            <w:r w:rsidRPr="006C685A">
              <w:rPr>
                <w:rFonts w:ascii="宋体" w:hAnsi="宋体" w:cs="宋体" w:hint="eastAsia"/>
                <w:color w:val="000000"/>
                <w:sz w:val="23"/>
                <w:szCs w:val="23"/>
              </w:rPr>
              <w:br/>
              <w:t xml:space="preserve">    </w:t>
            </w:r>
            <w:r w:rsidRPr="006C685A">
              <w:rPr>
                <w:rFonts w:ascii="宋体" w:hAnsi="宋体" w:cs="宋体" w:hint="eastAsia"/>
                <w:color w:val="7A7A43"/>
                <w:sz w:val="23"/>
                <w:szCs w:val="23"/>
              </w:rPr>
              <w:t>regist</w:t>
            </w:r>
            <w:r w:rsidRPr="006C685A">
              <w:rPr>
                <w:rFonts w:ascii="宋体" w:hAnsi="宋体" w:cs="宋体" w:hint="eastAsia"/>
                <w:color w:val="000000"/>
                <w:sz w:val="23"/>
                <w:szCs w:val="23"/>
              </w:rPr>
              <w:t>: (req, res) =&gt; {</w:t>
            </w:r>
            <w:r w:rsidRPr="006C685A">
              <w:rPr>
                <w:rFonts w:ascii="宋体" w:hAnsi="宋体" w:cs="宋体" w:hint="eastAsia"/>
                <w:color w:val="000000"/>
                <w:sz w:val="23"/>
                <w:szCs w:val="23"/>
              </w:rPr>
              <w:br/>
              <w:t xml:space="preserve">        res.</w:t>
            </w:r>
            <w:r w:rsidRPr="006C685A">
              <w:rPr>
                <w:rFonts w:ascii="宋体" w:hAnsi="宋体" w:cs="宋体" w:hint="eastAsia"/>
                <w:color w:val="7A7A43"/>
                <w:sz w:val="23"/>
                <w:szCs w:val="23"/>
              </w:rPr>
              <w:t>end</w:t>
            </w:r>
            <w:r w:rsidRPr="006C685A">
              <w:rPr>
                <w:rFonts w:ascii="宋体" w:hAnsi="宋体" w:cs="宋体" w:hint="eastAsia"/>
                <w:color w:val="000000"/>
                <w:sz w:val="23"/>
                <w:szCs w:val="23"/>
              </w:rPr>
              <w:t>(</w:t>
            </w:r>
            <w:r w:rsidRPr="006C685A">
              <w:rPr>
                <w:rFonts w:ascii="宋体" w:hAnsi="宋体" w:cs="宋体" w:hint="eastAsia"/>
                <w:b/>
                <w:bCs/>
                <w:color w:val="008000"/>
                <w:sz w:val="23"/>
                <w:szCs w:val="23"/>
              </w:rPr>
              <w:t>'regist'</w:t>
            </w:r>
            <w:r w:rsidRPr="006C685A">
              <w:rPr>
                <w:rFonts w:ascii="宋体" w:hAnsi="宋体" w:cs="宋体" w:hint="eastAsia"/>
                <w:color w:val="000000"/>
                <w:sz w:val="23"/>
                <w:szCs w:val="23"/>
              </w:rPr>
              <w:t>);</w:t>
            </w:r>
            <w:r w:rsidRPr="006C685A">
              <w:rPr>
                <w:rFonts w:ascii="宋体" w:hAnsi="宋体" w:cs="宋体" w:hint="eastAsia"/>
                <w:color w:val="000000"/>
                <w:sz w:val="23"/>
                <w:szCs w:val="23"/>
              </w:rPr>
              <w:br/>
              <w:t xml:space="preserve">    },</w:t>
            </w:r>
            <w:r w:rsidRPr="006C685A">
              <w:rPr>
                <w:rFonts w:ascii="宋体" w:hAnsi="宋体" w:cs="宋体" w:hint="eastAsia"/>
                <w:color w:val="000000"/>
                <w:sz w:val="23"/>
                <w:szCs w:val="23"/>
              </w:rPr>
              <w:br/>
              <w:t xml:space="preserve">    </w:t>
            </w:r>
            <w:r w:rsidRPr="006C685A">
              <w:rPr>
                <w:rFonts w:ascii="宋体" w:hAnsi="宋体" w:cs="宋体" w:hint="eastAsia"/>
                <w:color w:val="7A7A43"/>
                <w:sz w:val="23"/>
                <w:szCs w:val="23"/>
              </w:rPr>
              <w:t>page404</w:t>
            </w:r>
            <w:r w:rsidRPr="006C685A">
              <w:rPr>
                <w:rFonts w:ascii="宋体" w:hAnsi="宋体" w:cs="宋体" w:hint="eastAsia"/>
                <w:color w:val="000000"/>
                <w:sz w:val="23"/>
                <w:szCs w:val="23"/>
              </w:rPr>
              <w:t>: (req, res) =&gt; {</w:t>
            </w:r>
            <w:r w:rsidRPr="006C685A">
              <w:rPr>
                <w:rFonts w:ascii="宋体" w:hAnsi="宋体" w:cs="宋体" w:hint="eastAsia"/>
                <w:color w:val="000000"/>
                <w:sz w:val="23"/>
                <w:szCs w:val="23"/>
              </w:rPr>
              <w:br/>
              <w:t xml:space="preserve">        res.</w:t>
            </w:r>
            <w:r w:rsidRPr="006C685A">
              <w:rPr>
                <w:rFonts w:ascii="宋体" w:hAnsi="宋体" w:cs="宋体" w:hint="eastAsia"/>
                <w:color w:val="7A7A43"/>
                <w:sz w:val="23"/>
                <w:szCs w:val="23"/>
              </w:rPr>
              <w:t>end</w:t>
            </w:r>
            <w:r w:rsidRPr="006C685A">
              <w:rPr>
                <w:rFonts w:ascii="宋体" w:hAnsi="宋体" w:cs="宋体" w:hint="eastAsia"/>
                <w:color w:val="000000"/>
                <w:sz w:val="23"/>
                <w:szCs w:val="23"/>
              </w:rPr>
              <w:t>(</w:t>
            </w:r>
            <w:r w:rsidRPr="006C685A">
              <w:rPr>
                <w:rFonts w:ascii="宋体" w:hAnsi="宋体" w:cs="宋体" w:hint="eastAsia"/>
                <w:b/>
                <w:bCs/>
                <w:color w:val="008000"/>
                <w:sz w:val="23"/>
                <w:szCs w:val="23"/>
              </w:rPr>
              <w:t>'page404'</w:t>
            </w:r>
            <w:r w:rsidRPr="006C685A">
              <w:rPr>
                <w:rFonts w:ascii="宋体" w:hAnsi="宋体" w:cs="宋体" w:hint="eastAsia"/>
                <w:color w:val="000000"/>
                <w:sz w:val="23"/>
                <w:szCs w:val="23"/>
              </w:rPr>
              <w:t>);</w:t>
            </w:r>
            <w:r w:rsidRPr="006C685A">
              <w:rPr>
                <w:rFonts w:ascii="宋体" w:hAnsi="宋体" w:cs="宋体" w:hint="eastAsia"/>
                <w:color w:val="000000"/>
                <w:sz w:val="23"/>
                <w:szCs w:val="23"/>
              </w:rPr>
              <w:br/>
              <w:t xml:space="preserve">    }</w:t>
            </w:r>
            <w:r w:rsidRPr="006C685A">
              <w:rPr>
                <w:rFonts w:ascii="宋体" w:hAnsi="宋体" w:cs="宋体" w:hint="eastAsia"/>
                <w:color w:val="000000"/>
                <w:sz w:val="23"/>
                <w:szCs w:val="23"/>
              </w:rPr>
              <w:br/>
              <w:t>}</w:t>
            </w:r>
          </w:p>
        </w:tc>
      </w:tr>
    </w:tbl>
    <w:p w14:paraId="65F3AA93" w14:textId="2E3E199C" w:rsidR="00667A08" w:rsidRDefault="006C685A" w:rsidP="00315AED">
      <w:pPr>
        <w:pStyle w:val="a8"/>
        <w:numPr>
          <w:ilvl w:val="0"/>
          <w:numId w:val="92"/>
        </w:numPr>
        <w:ind w:firstLineChars="0"/>
      </w:pPr>
      <w:r>
        <w:rPr>
          <w:rFonts w:hint="eastAsia"/>
        </w:rPr>
        <w:t>static</w:t>
      </w:r>
      <w:r>
        <w:t>W</w:t>
      </w:r>
      <w:r>
        <w:rPr>
          <w:rFonts w:hint="eastAsia"/>
        </w:rPr>
        <w:t>ebDemo</w:t>
      </w:r>
      <w:r>
        <w:t>.js</w:t>
      </w:r>
    </w:p>
    <w:tbl>
      <w:tblPr>
        <w:tblStyle w:val="ac"/>
        <w:tblW w:w="0" w:type="auto"/>
        <w:tblInd w:w="704" w:type="dxa"/>
        <w:tblLook w:val="04A0" w:firstRow="1" w:lastRow="0" w:firstColumn="1" w:lastColumn="0" w:noHBand="0" w:noVBand="1"/>
      </w:tblPr>
      <w:tblGrid>
        <w:gridCol w:w="7592"/>
      </w:tblGrid>
      <w:tr w:rsidR="006C685A" w14:paraId="0A50CCD0" w14:textId="77777777" w:rsidTr="006C685A">
        <w:tc>
          <w:tcPr>
            <w:tcW w:w="7592" w:type="dxa"/>
          </w:tcPr>
          <w:p w14:paraId="6E889F36" w14:textId="2EB1F5E6" w:rsidR="006C685A" w:rsidRPr="006C685A" w:rsidRDefault="006C685A" w:rsidP="006C68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6C685A">
              <w:rPr>
                <w:rFonts w:ascii="宋体" w:hAnsi="宋体" w:cs="宋体" w:hint="eastAsia"/>
                <w:b/>
                <w:bCs/>
                <w:color w:val="660E7A"/>
                <w:sz w:val="23"/>
                <w:szCs w:val="23"/>
              </w:rPr>
              <w:t>httpModule</w:t>
            </w:r>
            <w:r w:rsidRPr="006C685A">
              <w:rPr>
                <w:rFonts w:ascii="宋体" w:hAnsi="宋体" w:cs="宋体" w:hint="eastAsia"/>
                <w:color w:val="000000"/>
                <w:sz w:val="23"/>
                <w:szCs w:val="23"/>
              </w:rPr>
              <w:t>.</w:t>
            </w:r>
            <w:r w:rsidRPr="006C685A">
              <w:rPr>
                <w:rFonts w:ascii="宋体" w:hAnsi="宋体" w:cs="宋体" w:hint="eastAsia"/>
                <w:i/>
                <w:iCs/>
                <w:color w:val="000000"/>
                <w:sz w:val="23"/>
                <w:szCs w:val="23"/>
              </w:rPr>
              <w:t>createServer</w:t>
            </w:r>
            <w:r w:rsidRPr="006C685A">
              <w:rPr>
                <w:rFonts w:ascii="宋体" w:hAnsi="宋体" w:cs="宋体" w:hint="eastAsia"/>
                <w:color w:val="000000"/>
                <w:sz w:val="23"/>
                <w:szCs w:val="23"/>
              </w:rPr>
              <w:t>((req, res) =&gt; {</w:t>
            </w:r>
            <w:r w:rsidRPr="006C685A">
              <w:rPr>
                <w:rFonts w:ascii="宋体" w:hAnsi="宋体" w:cs="宋体" w:hint="eastAsia"/>
                <w:color w:val="000000"/>
                <w:sz w:val="23"/>
                <w:szCs w:val="23"/>
              </w:rPr>
              <w:br/>
              <w:t xml:space="preserve">    </w:t>
            </w:r>
            <w:r w:rsidRPr="006C685A">
              <w:rPr>
                <w:rFonts w:ascii="宋体" w:hAnsi="宋体" w:cs="宋体" w:hint="eastAsia"/>
                <w:i/>
                <w:iCs/>
                <w:color w:val="808080"/>
                <w:sz w:val="23"/>
                <w:szCs w:val="23"/>
              </w:rPr>
              <w:t>//解析url</w:t>
            </w:r>
            <w:r w:rsidRPr="006C685A">
              <w:rPr>
                <w:rFonts w:ascii="宋体" w:hAnsi="宋体" w:cs="宋体" w:hint="eastAsia"/>
                <w:i/>
                <w:iCs/>
                <w:color w:val="808080"/>
                <w:sz w:val="23"/>
                <w:szCs w:val="23"/>
              </w:rPr>
              <w:br/>
              <w:t xml:space="preserve">    </w:t>
            </w:r>
            <w:r w:rsidRPr="006C685A">
              <w:rPr>
                <w:rFonts w:ascii="宋体" w:hAnsi="宋体" w:cs="宋体" w:hint="eastAsia"/>
                <w:b/>
                <w:bCs/>
                <w:color w:val="000080"/>
                <w:sz w:val="23"/>
                <w:szCs w:val="23"/>
              </w:rPr>
              <w:t xml:space="preserve">let </w:t>
            </w:r>
            <w:r w:rsidRPr="006C685A">
              <w:rPr>
                <w:rFonts w:ascii="宋体" w:hAnsi="宋体" w:cs="宋体" w:hint="eastAsia"/>
                <w:color w:val="458383"/>
                <w:sz w:val="23"/>
                <w:szCs w:val="23"/>
              </w:rPr>
              <w:t xml:space="preserve">urlParse </w:t>
            </w:r>
            <w:r w:rsidRPr="006C685A">
              <w:rPr>
                <w:rFonts w:ascii="宋体" w:hAnsi="宋体" w:cs="宋体" w:hint="eastAsia"/>
                <w:color w:val="000000"/>
                <w:sz w:val="23"/>
                <w:szCs w:val="23"/>
              </w:rPr>
              <w:t xml:space="preserve">= </w:t>
            </w:r>
            <w:r w:rsidRPr="006C685A">
              <w:rPr>
                <w:rFonts w:ascii="宋体" w:hAnsi="宋体" w:cs="宋体" w:hint="eastAsia"/>
                <w:b/>
                <w:bCs/>
                <w:color w:val="660E7A"/>
                <w:sz w:val="23"/>
                <w:szCs w:val="23"/>
              </w:rPr>
              <w:t>urlModule</w:t>
            </w:r>
            <w:r w:rsidRPr="006C685A">
              <w:rPr>
                <w:rFonts w:ascii="宋体" w:hAnsi="宋体" w:cs="宋体" w:hint="eastAsia"/>
                <w:color w:val="000000"/>
                <w:sz w:val="23"/>
                <w:szCs w:val="23"/>
              </w:rPr>
              <w:t>.</w:t>
            </w:r>
            <w:r w:rsidRPr="006C685A">
              <w:rPr>
                <w:rFonts w:ascii="宋体" w:hAnsi="宋体" w:cs="宋体" w:hint="eastAsia"/>
                <w:i/>
                <w:iCs/>
                <w:color w:val="000000"/>
                <w:sz w:val="23"/>
                <w:szCs w:val="23"/>
              </w:rPr>
              <w:t>parse</w:t>
            </w:r>
            <w:r w:rsidRPr="006C685A">
              <w:rPr>
                <w:rFonts w:ascii="宋体" w:hAnsi="宋体" w:cs="宋体" w:hint="eastAsia"/>
                <w:color w:val="000000"/>
                <w:sz w:val="23"/>
                <w:szCs w:val="23"/>
              </w:rPr>
              <w:t>(req.</w:t>
            </w:r>
            <w:r w:rsidRPr="006C685A">
              <w:rPr>
                <w:rFonts w:ascii="宋体" w:hAnsi="宋体" w:cs="宋体" w:hint="eastAsia"/>
                <w:b/>
                <w:bCs/>
                <w:color w:val="660E7A"/>
                <w:sz w:val="23"/>
                <w:szCs w:val="23"/>
              </w:rPr>
              <w:t>url</w:t>
            </w:r>
            <w:r w:rsidRPr="006C685A">
              <w:rPr>
                <w:rFonts w:ascii="宋体" w:hAnsi="宋体" w:cs="宋体" w:hint="eastAsia"/>
                <w:color w:val="000000"/>
                <w:sz w:val="23"/>
                <w:szCs w:val="23"/>
              </w:rPr>
              <w:t xml:space="preserve">, </w:t>
            </w:r>
            <w:r w:rsidRPr="006C685A">
              <w:rPr>
                <w:rFonts w:ascii="宋体" w:hAnsi="宋体" w:cs="宋体" w:hint="eastAsia"/>
                <w:b/>
                <w:bCs/>
                <w:color w:val="000080"/>
                <w:sz w:val="23"/>
                <w:szCs w:val="23"/>
              </w:rPr>
              <w:t>true</w:t>
            </w:r>
            <w:r w:rsidRPr="006C685A">
              <w:rPr>
                <w:rFonts w:ascii="宋体" w:hAnsi="宋体" w:cs="宋体" w:hint="eastAsia"/>
                <w:color w:val="000000"/>
                <w:sz w:val="23"/>
                <w:szCs w:val="23"/>
              </w:rPr>
              <w:t>);</w:t>
            </w:r>
            <w:r w:rsidRPr="006C685A">
              <w:rPr>
                <w:rFonts w:ascii="宋体" w:hAnsi="宋体" w:cs="宋体" w:hint="eastAsia"/>
                <w:color w:val="000000"/>
                <w:sz w:val="23"/>
                <w:szCs w:val="23"/>
              </w:rPr>
              <w:br/>
              <w:t xml:space="preserve">    </w:t>
            </w:r>
            <w:r w:rsidRPr="006C685A">
              <w:rPr>
                <w:rFonts w:ascii="宋体" w:hAnsi="宋体" w:cs="宋体" w:hint="eastAsia"/>
                <w:i/>
                <w:iCs/>
                <w:color w:val="808080"/>
                <w:sz w:val="23"/>
                <w:szCs w:val="23"/>
              </w:rPr>
              <w:t>//获取请求路径并去掉最开始的'/'</w:t>
            </w:r>
            <w:r w:rsidRPr="006C685A">
              <w:rPr>
                <w:rFonts w:ascii="宋体" w:hAnsi="宋体" w:cs="宋体" w:hint="eastAsia"/>
                <w:i/>
                <w:iCs/>
                <w:color w:val="808080"/>
                <w:sz w:val="23"/>
                <w:szCs w:val="23"/>
              </w:rPr>
              <w:br/>
              <w:t xml:space="preserve">    </w:t>
            </w:r>
            <w:r w:rsidRPr="006C685A">
              <w:rPr>
                <w:rFonts w:ascii="宋体" w:hAnsi="宋体" w:cs="宋体" w:hint="eastAsia"/>
                <w:b/>
                <w:bCs/>
                <w:color w:val="000080"/>
                <w:sz w:val="23"/>
                <w:szCs w:val="23"/>
              </w:rPr>
              <w:t xml:space="preserve">let </w:t>
            </w:r>
            <w:r w:rsidRPr="006C685A">
              <w:rPr>
                <w:rFonts w:ascii="宋体" w:hAnsi="宋体" w:cs="宋体" w:hint="eastAsia"/>
                <w:color w:val="458383"/>
                <w:sz w:val="23"/>
                <w:szCs w:val="23"/>
              </w:rPr>
              <w:t xml:space="preserve">pathname </w:t>
            </w:r>
            <w:r w:rsidRPr="006C685A">
              <w:rPr>
                <w:rFonts w:ascii="宋体" w:hAnsi="宋体" w:cs="宋体" w:hint="eastAsia"/>
                <w:color w:val="000000"/>
                <w:sz w:val="23"/>
                <w:szCs w:val="23"/>
              </w:rPr>
              <w:t xml:space="preserve">= </w:t>
            </w:r>
            <w:r w:rsidRPr="006C685A">
              <w:rPr>
                <w:rFonts w:ascii="宋体" w:hAnsi="宋体" w:cs="宋体" w:hint="eastAsia"/>
                <w:color w:val="458383"/>
                <w:sz w:val="23"/>
                <w:szCs w:val="23"/>
              </w:rPr>
              <w:t>urlParse</w:t>
            </w:r>
            <w:r w:rsidRPr="006C685A">
              <w:rPr>
                <w:rFonts w:ascii="宋体" w:hAnsi="宋体" w:cs="宋体" w:hint="eastAsia"/>
                <w:color w:val="000000"/>
                <w:sz w:val="23"/>
                <w:szCs w:val="23"/>
              </w:rPr>
              <w:t>.</w:t>
            </w:r>
            <w:r w:rsidRPr="006C685A">
              <w:rPr>
                <w:rFonts w:ascii="宋体" w:hAnsi="宋体" w:cs="宋体" w:hint="eastAsia"/>
                <w:b/>
                <w:bCs/>
                <w:color w:val="660E7A"/>
                <w:sz w:val="23"/>
                <w:szCs w:val="23"/>
              </w:rPr>
              <w:t>pathname</w:t>
            </w:r>
            <w:r w:rsidRPr="006C685A">
              <w:rPr>
                <w:rFonts w:ascii="宋体" w:hAnsi="宋体" w:cs="宋体" w:hint="eastAsia"/>
                <w:color w:val="000000"/>
                <w:sz w:val="23"/>
                <w:szCs w:val="23"/>
              </w:rPr>
              <w:t>.</w:t>
            </w:r>
            <w:r w:rsidRPr="006C685A">
              <w:rPr>
                <w:rFonts w:ascii="宋体" w:hAnsi="宋体" w:cs="宋体" w:hint="eastAsia"/>
                <w:color w:val="7A7A43"/>
                <w:sz w:val="23"/>
                <w:szCs w:val="23"/>
              </w:rPr>
              <w:t>substring</w:t>
            </w:r>
            <w:r w:rsidRPr="006C685A">
              <w:rPr>
                <w:rFonts w:ascii="宋体" w:hAnsi="宋体" w:cs="宋体" w:hint="eastAsia"/>
                <w:color w:val="000000"/>
                <w:sz w:val="23"/>
                <w:szCs w:val="23"/>
              </w:rPr>
              <w:t>(</w:t>
            </w:r>
            <w:r w:rsidRPr="006C685A">
              <w:rPr>
                <w:rFonts w:ascii="宋体" w:hAnsi="宋体" w:cs="宋体" w:hint="eastAsia"/>
                <w:color w:val="0000FF"/>
                <w:sz w:val="23"/>
                <w:szCs w:val="23"/>
              </w:rPr>
              <w:t>1</w:t>
            </w:r>
            <w:r w:rsidRPr="006C685A">
              <w:rPr>
                <w:rFonts w:ascii="宋体" w:hAnsi="宋体" w:cs="宋体" w:hint="eastAsia"/>
                <w:color w:val="000000"/>
                <w:sz w:val="23"/>
                <w:szCs w:val="23"/>
              </w:rPr>
              <w:t>);</w:t>
            </w:r>
            <w:r w:rsidRPr="006C685A">
              <w:rPr>
                <w:rFonts w:ascii="宋体" w:hAnsi="宋体" w:cs="宋体" w:hint="eastAsia"/>
                <w:color w:val="000000"/>
                <w:sz w:val="23"/>
                <w:szCs w:val="23"/>
              </w:rPr>
              <w:br/>
              <w:t xml:space="preserve">    res.</w:t>
            </w:r>
            <w:r w:rsidRPr="006C685A">
              <w:rPr>
                <w:rFonts w:ascii="宋体" w:hAnsi="宋体" w:cs="宋体" w:hint="eastAsia"/>
                <w:color w:val="7A7A43"/>
                <w:sz w:val="23"/>
                <w:szCs w:val="23"/>
              </w:rPr>
              <w:t>writeHead</w:t>
            </w:r>
            <w:r w:rsidRPr="006C685A">
              <w:rPr>
                <w:rFonts w:ascii="宋体" w:hAnsi="宋体" w:cs="宋体" w:hint="eastAsia"/>
                <w:color w:val="000000"/>
                <w:sz w:val="23"/>
                <w:szCs w:val="23"/>
              </w:rPr>
              <w:t>(</w:t>
            </w:r>
            <w:r w:rsidRPr="006C685A">
              <w:rPr>
                <w:rFonts w:ascii="宋体" w:hAnsi="宋体" w:cs="宋体" w:hint="eastAsia"/>
                <w:color w:val="0000FF"/>
                <w:sz w:val="23"/>
                <w:szCs w:val="23"/>
              </w:rPr>
              <w:t>200</w:t>
            </w:r>
            <w:r w:rsidRPr="006C685A">
              <w:rPr>
                <w:rFonts w:ascii="宋体" w:hAnsi="宋体" w:cs="宋体" w:hint="eastAsia"/>
                <w:color w:val="000000"/>
                <w:sz w:val="23"/>
                <w:szCs w:val="23"/>
              </w:rPr>
              <w:t>, {</w:t>
            </w:r>
            <w:r w:rsidRPr="006C685A">
              <w:rPr>
                <w:rFonts w:ascii="宋体" w:hAnsi="宋体" w:cs="宋体" w:hint="eastAsia"/>
                <w:b/>
                <w:bCs/>
                <w:color w:val="008000"/>
                <w:sz w:val="23"/>
                <w:szCs w:val="23"/>
              </w:rPr>
              <w:t>"Content-Type"</w:t>
            </w:r>
            <w:r w:rsidRPr="006C685A">
              <w:rPr>
                <w:rFonts w:ascii="宋体" w:hAnsi="宋体" w:cs="宋体" w:hint="eastAsia"/>
                <w:color w:val="000000"/>
                <w:sz w:val="23"/>
                <w:szCs w:val="23"/>
              </w:rPr>
              <w:t xml:space="preserve">: </w:t>
            </w:r>
            <w:r w:rsidRPr="006C685A">
              <w:rPr>
                <w:rFonts w:ascii="宋体" w:hAnsi="宋体" w:cs="宋体" w:hint="eastAsia"/>
                <w:b/>
                <w:bCs/>
                <w:color w:val="008000"/>
                <w:sz w:val="23"/>
                <w:szCs w:val="23"/>
              </w:rPr>
              <w:t>"text/html;charset=utf-8"</w:t>
            </w:r>
            <w:r w:rsidRPr="006C685A">
              <w:rPr>
                <w:rFonts w:ascii="宋体" w:hAnsi="宋体" w:cs="宋体" w:hint="eastAsia"/>
                <w:color w:val="000000"/>
                <w:sz w:val="23"/>
                <w:szCs w:val="23"/>
              </w:rPr>
              <w:t>})</w:t>
            </w:r>
            <w:r w:rsidRPr="006C685A">
              <w:rPr>
                <w:rFonts w:ascii="宋体" w:hAnsi="宋体" w:cs="宋体" w:hint="eastAsia"/>
                <w:color w:val="000000"/>
                <w:sz w:val="23"/>
                <w:szCs w:val="23"/>
              </w:rPr>
              <w:br/>
              <w:t xml:space="preserve">    </w:t>
            </w:r>
            <w:r w:rsidRPr="006C685A">
              <w:rPr>
                <w:rFonts w:ascii="宋体" w:hAnsi="宋体" w:cs="宋体" w:hint="eastAsia"/>
                <w:b/>
                <w:bCs/>
                <w:color w:val="000080"/>
                <w:sz w:val="23"/>
                <w:szCs w:val="23"/>
              </w:rPr>
              <w:t xml:space="preserve">try </w:t>
            </w:r>
            <w:r w:rsidRPr="006C685A">
              <w:rPr>
                <w:rFonts w:ascii="宋体" w:hAnsi="宋体" w:cs="宋体" w:hint="eastAsia"/>
                <w:color w:val="000000"/>
                <w:sz w:val="23"/>
                <w:szCs w:val="23"/>
              </w:rPr>
              <w:t>{</w:t>
            </w:r>
            <w:r w:rsidRPr="006C685A">
              <w:rPr>
                <w:rFonts w:ascii="宋体" w:hAnsi="宋体" w:cs="宋体" w:hint="eastAsia"/>
                <w:color w:val="000000"/>
                <w:sz w:val="23"/>
                <w:szCs w:val="23"/>
              </w:rPr>
              <w:br/>
              <w:t xml:space="preserve">        </w:t>
            </w:r>
            <w:r w:rsidRPr="006C685A">
              <w:rPr>
                <w:rFonts w:ascii="宋体" w:hAnsi="宋体" w:cs="宋体" w:hint="eastAsia"/>
                <w:i/>
                <w:iCs/>
                <w:color w:val="808080"/>
                <w:sz w:val="23"/>
                <w:szCs w:val="23"/>
              </w:rPr>
              <w:t>//在路由模块中找到对应的请求方法并执行</w:t>
            </w:r>
            <w:r w:rsidRPr="006C685A">
              <w:rPr>
                <w:rFonts w:ascii="宋体" w:hAnsi="宋体" w:cs="宋体" w:hint="eastAsia"/>
                <w:i/>
                <w:iCs/>
                <w:color w:val="808080"/>
                <w:sz w:val="23"/>
                <w:szCs w:val="23"/>
              </w:rPr>
              <w:br/>
              <w:t xml:space="preserve">        </w:t>
            </w:r>
            <w:r w:rsidRPr="006C685A">
              <w:rPr>
                <w:rFonts w:ascii="宋体" w:hAnsi="宋体" w:cs="宋体" w:hint="eastAsia"/>
                <w:color w:val="458383"/>
                <w:sz w:val="23"/>
                <w:szCs w:val="23"/>
              </w:rPr>
              <w:t>moduleRouterModule</w:t>
            </w:r>
            <w:r w:rsidRPr="006C685A">
              <w:rPr>
                <w:rFonts w:ascii="宋体" w:hAnsi="宋体" w:cs="宋体" w:hint="eastAsia"/>
                <w:color w:val="000000"/>
                <w:sz w:val="23"/>
                <w:szCs w:val="23"/>
              </w:rPr>
              <w:t>.</w:t>
            </w:r>
            <w:r w:rsidRPr="006C685A">
              <w:rPr>
                <w:rFonts w:ascii="宋体" w:hAnsi="宋体" w:cs="宋体" w:hint="eastAsia"/>
                <w:b/>
                <w:bCs/>
                <w:color w:val="660E7A"/>
                <w:sz w:val="23"/>
                <w:szCs w:val="23"/>
              </w:rPr>
              <w:t>requestFunc</w:t>
            </w:r>
            <w:r w:rsidRPr="006C685A">
              <w:rPr>
                <w:rFonts w:ascii="宋体" w:hAnsi="宋体" w:cs="宋体" w:hint="eastAsia"/>
                <w:color w:val="000000"/>
                <w:sz w:val="23"/>
                <w:szCs w:val="23"/>
              </w:rPr>
              <w:t>[</w:t>
            </w:r>
            <w:r w:rsidRPr="006C685A">
              <w:rPr>
                <w:rFonts w:ascii="宋体" w:hAnsi="宋体" w:cs="宋体" w:hint="eastAsia"/>
                <w:color w:val="458383"/>
                <w:sz w:val="23"/>
                <w:szCs w:val="23"/>
              </w:rPr>
              <w:t>pathname</w:t>
            </w:r>
            <w:r w:rsidRPr="006C685A">
              <w:rPr>
                <w:rFonts w:ascii="宋体" w:hAnsi="宋体" w:cs="宋体" w:hint="eastAsia"/>
                <w:color w:val="000000"/>
                <w:sz w:val="23"/>
                <w:szCs w:val="23"/>
              </w:rPr>
              <w:t>](req, res);</w:t>
            </w:r>
            <w:r w:rsidRPr="006C685A">
              <w:rPr>
                <w:rFonts w:ascii="宋体" w:hAnsi="宋体" w:cs="宋体" w:hint="eastAsia"/>
                <w:color w:val="000000"/>
                <w:sz w:val="23"/>
                <w:szCs w:val="23"/>
              </w:rPr>
              <w:br/>
              <w:t xml:space="preserve">    } </w:t>
            </w:r>
            <w:r w:rsidRPr="006C685A">
              <w:rPr>
                <w:rFonts w:ascii="宋体" w:hAnsi="宋体" w:cs="宋体" w:hint="eastAsia"/>
                <w:b/>
                <w:bCs/>
                <w:color w:val="000080"/>
                <w:sz w:val="23"/>
                <w:szCs w:val="23"/>
              </w:rPr>
              <w:t xml:space="preserve">catch </w:t>
            </w:r>
            <w:r w:rsidRPr="006C685A">
              <w:rPr>
                <w:rFonts w:ascii="宋体" w:hAnsi="宋体" w:cs="宋体" w:hint="eastAsia"/>
                <w:color w:val="000000"/>
                <w:sz w:val="23"/>
                <w:szCs w:val="23"/>
              </w:rPr>
              <w:t>(err) {</w:t>
            </w:r>
            <w:r w:rsidRPr="006C685A">
              <w:rPr>
                <w:rFonts w:ascii="宋体" w:hAnsi="宋体" w:cs="宋体" w:hint="eastAsia"/>
                <w:color w:val="000000"/>
                <w:sz w:val="23"/>
                <w:szCs w:val="23"/>
              </w:rPr>
              <w:br/>
              <w:t xml:space="preserve">        </w:t>
            </w:r>
            <w:r w:rsidRPr="006C685A">
              <w:rPr>
                <w:rFonts w:ascii="宋体" w:hAnsi="宋体" w:cs="宋体" w:hint="eastAsia"/>
                <w:i/>
                <w:iCs/>
                <w:color w:val="808080"/>
                <w:sz w:val="23"/>
                <w:szCs w:val="23"/>
              </w:rPr>
              <w:t>//如果找不到则跳转到404页面</w:t>
            </w:r>
            <w:r w:rsidRPr="006C685A">
              <w:rPr>
                <w:rFonts w:ascii="宋体" w:hAnsi="宋体" w:cs="宋体" w:hint="eastAsia"/>
                <w:i/>
                <w:iCs/>
                <w:color w:val="808080"/>
                <w:sz w:val="23"/>
                <w:szCs w:val="23"/>
              </w:rPr>
              <w:br/>
              <w:t xml:space="preserve">        </w:t>
            </w:r>
            <w:r w:rsidRPr="006C685A">
              <w:rPr>
                <w:rFonts w:ascii="宋体" w:hAnsi="宋体" w:cs="宋体" w:hint="eastAsia"/>
                <w:color w:val="458383"/>
                <w:sz w:val="23"/>
                <w:szCs w:val="23"/>
              </w:rPr>
              <w:t>moduleRouterModule</w:t>
            </w:r>
            <w:r w:rsidRPr="006C685A">
              <w:rPr>
                <w:rFonts w:ascii="宋体" w:hAnsi="宋体" w:cs="宋体" w:hint="eastAsia"/>
                <w:color w:val="000000"/>
                <w:sz w:val="23"/>
                <w:szCs w:val="23"/>
              </w:rPr>
              <w:t>.</w:t>
            </w:r>
            <w:r w:rsidRPr="006C685A">
              <w:rPr>
                <w:rFonts w:ascii="宋体" w:hAnsi="宋体" w:cs="宋体" w:hint="eastAsia"/>
                <w:b/>
                <w:bCs/>
                <w:color w:val="660E7A"/>
                <w:sz w:val="23"/>
                <w:szCs w:val="23"/>
              </w:rPr>
              <w:t>requestFunc</w:t>
            </w:r>
            <w:r w:rsidRPr="006C685A">
              <w:rPr>
                <w:rFonts w:ascii="宋体" w:hAnsi="宋体" w:cs="宋体" w:hint="eastAsia"/>
                <w:color w:val="000000"/>
                <w:sz w:val="23"/>
                <w:szCs w:val="23"/>
              </w:rPr>
              <w:t>[</w:t>
            </w:r>
            <w:r w:rsidRPr="006C685A">
              <w:rPr>
                <w:rFonts w:ascii="宋体" w:hAnsi="宋体" w:cs="宋体" w:hint="eastAsia"/>
                <w:b/>
                <w:bCs/>
                <w:color w:val="008000"/>
                <w:sz w:val="23"/>
                <w:szCs w:val="23"/>
              </w:rPr>
              <w:t>'page404'</w:t>
            </w:r>
            <w:r w:rsidRPr="006C685A">
              <w:rPr>
                <w:rFonts w:ascii="宋体" w:hAnsi="宋体" w:cs="宋体" w:hint="eastAsia"/>
                <w:color w:val="000000"/>
                <w:sz w:val="23"/>
                <w:szCs w:val="23"/>
              </w:rPr>
              <w:t>](req, res);</w:t>
            </w:r>
            <w:r w:rsidRPr="006C685A">
              <w:rPr>
                <w:rFonts w:ascii="宋体" w:hAnsi="宋体" w:cs="宋体" w:hint="eastAsia"/>
                <w:color w:val="000000"/>
                <w:sz w:val="23"/>
                <w:szCs w:val="23"/>
              </w:rPr>
              <w:br/>
              <w:t xml:space="preserve">    }</w:t>
            </w:r>
            <w:r w:rsidRPr="006C685A">
              <w:rPr>
                <w:rFonts w:ascii="宋体" w:hAnsi="宋体" w:cs="宋体" w:hint="eastAsia"/>
                <w:color w:val="000000"/>
                <w:sz w:val="23"/>
                <w:szCs w:val="23"/>
              </w:rPr>
              <w:br/>
              <w:t>}).</w:t>
            </w:r>
            <w:r w:rsidRPr="006C685A">
              <w:rPr>
                <w:rFonts w:ascii="宋体" w:hAnsi="宋体" w:cs="宋体" w:hint="eastAsia"/>
                <w:color w:val="7A7A43"/>
                <w:sz w:val="23"/>
                <w:szCs w:val="23"/>
              </w:rPr>
              <w:t>listen</w:t>
            </w:r>
            <w:r w:rsidRPr="006C685A">
              <w:rPr>
                <w:rFonts w:ascii="宋体" w:hAnsi="宋体" w:cs="宋体" w:hint="eastAsia"/>
                <w:color w:val="000000"/>
                <w:sz w:val="23"/>
                <w:szCs w:val="23"/>
              </w:rPr>
              <w:t>(</w:t>
            </w:r>
            <w:r w:rsidRPr="006C685A">
              <w:rPr>
                <w:rFonts w:ascii="宋体" w:hAnsi="宋体" w:cs="宋体" w:hint="eastAsia"/>
                <w:color w:val="0000FF"/>
                <w:sz w:val="23"/>
                <w:szCs w:val="23"/>
              </w:rPr>
              <w:t>80</w:t>
            </w:r>
            <w:r w:rsidRPr="006C685A">
              <w:rPr>
                <w:rFonts w:ascii="宋体" w:hAnsi="宋体" w:cs="宋体" w:hint="eastAsia"/>
                <w:color w:val="000000"/>
                <w:sz w:val="23"/>
                <w:szCs w:val="23"/>
              </w:rPr>
              <w:t>);</w:t>
            </w:r>
          </w:p>
        </w:tc>
      </w:tr>
    </w:tbl>
    <w:p w14:paraId="1F693058" w14:textId="2E2D0A08" w:rsidR="006C685A" w:rsidRDefault="00251380" w:rsidP="00251380">
      <w:pPr>
        <w:pStyle w:val="6"/>
      </w:pPr>
      <w:r>
        <w:rPr>
          <w:rFonts w:hint="eastAsia"/>
        </w:rPr>
        <w:t>仿E</w:t>
      </w:r>
      <w:r>
        <w:t>XPRESS</w:t>
      </w:r>
      <w:r>
        <w:rPr>
          <w:rFonts w:hint="eastAsia"/>
        </w:rPr>
        <w:t>路由</w:t>
      </w:r>
    </w:p>
    <w:p w14:paraId="10E69918" w14:textId="690FC9BD" w:rsidR="00251380" w:rsidRDefault="002443EF" w:rsidP="00315AED">
      <w:pPr>
        <w:pStyle w:val="7"/>
        <w:numPr>
          <w:ilvl w:val="0"/>
          <w:numId w:val="101"/>
        </w:numPr>
      </w:pPr>
      <w:r>
        <w:rPr>
          <w:rFonts w:hint="eastAsia"/>
        </w:rPr>
        <w:t>express路由介绍</w:t>
      </w:r>
    </w:p>
    <w:p w14:paraId="14030765" w14:textId="3B1CFA62" w:rsidR="002443EF" w:rsidRDefault="002443EF" w:rsidP="002443EF">
      <w:pPr>
        <w:ind w:firstLine="420"/>
      </w:pPr>
      <w:r>
        <w:rPr>
          <w:noProof/>
        </w:rPr>
        <w:drawing>
          <wp:inline distT="0" distB="0" distL="0" distR="0" wp14:anchorId="022AB55F" wp14:editId="3B7CBAF4">
            <wp:extent cx="2581275" cy="21717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1275" cy="2171700"/>
                    </a:xfrm>
                    <a:prstGeom prst="rect">
                      <a:avLst/>
                    </a:prstGeom>
                  </pic:spPr>
                </pic:pic>
              </a:graphicData>
            </a:graphic>
          </wp:inline>
        </w:drawing>
      </w:r>
    </w:p>
    <w:p w14:paraId="61BE66FA" w14:textId="6698D93D" w:rsidR="002443EF" w:rsidRDefault="002443EF" w:rsidP="002443EF">
      <w:pPr>
        <w:ind w:left="420" w:firstLine="420"/>
      </w:pPr>
      <w:r>
        <w:rPr>
          <w:rFonts w:hint="eastAsia"/>
        </w:rPr>
        <w:lastRenderedPageBreak/>
        <w:t>将路由模块引入之后，将该路由模块对象作为createServer方法的参数传入来创建http服务，然后使用app对象的get、post等方法为某个url注册1个请求方法，当接受到请求之后，就会根据请求方式和url调用之前注册的对应的方法来响应请求。</w:t>
      </w:r>
    </w:p>
    <w:p w14:paraId="10D2D7B9" w14:textId="6EA0DE73" w:rsidR="002443EF" w:rsidRDefault="002443EF" w:rsidP="002443EF">
      <w:pPr>
        <w:pStyle w:val="7"/>
      </w:pPr>
      <w:r>
        <w:rPr>
          <w:rFonts w:hint="eastAsia"/>
        </w:rPr>
        <w:t>思路</w:t>
      </w:r>
    </w:p>
    <w:p w14:paraId="2C82E248" w14:textId="71FC4759" w:rsidR="00297437" w:rsidRPr="00297437" w:rsidRDefault="00297437" w:rsidP="00297437">
      <w:pPr>
        <w:ind w:left="420"/>
      </w:pPr>
      <w:r>
        <w:rPr>
          <w:rFonts w:hint="eastAsia"/>
        </w:rPr>
        <w:t>以下说明均为路由模块中的实现思路：</w:t>
      </w:r>
    </w:p>
    <w:p w14:paraId="2286B3D4" w14:textId="2374FCB3" w:rsidR="002443EF" w:rsidRDefault="002443EF" w:rsidP="00315AED">
      <w:pPr>
        <w:pStyle w:val="a8"/>
        <w:numPr>
          <w:ilvl w:val="0"/>
          <w:numId w:val="92"/>
        </w:numPr>
        <w:ind w:firstLineChars="0"/>
      </w:pPr>
      <w:r>
        <w:rPr>
          <w:rFonts w:hint="eastAsia"/>
        </w:rPr>
        <w:t>app对象能作为参数传入createServer方法，证明</w:t>
      </w:r>
      <w:r w:rsidR="00297437">
        <w:rPr>
          <w:rFonts w:hint="eastAsia"/>
        </w:rPr>
        <w:t>app对象一定是1个参数为（req，res）的方法，该方法功能后面说明</w:t>
      </w:r>
    </w:p>
    <w:p w14:paraId="2C51CB5F" w14:textId="58F3D92C" w:rsidR="00363CC1" w:rsidRDefault="00297437" w:rsidP="00315AED">
      <w:pPr>
        <w:pStyle w:val="a8"/>
        <w:numPr>
          <w:ilvl w:val="0"/>
          <w:numId w:val="92"/>
        </w:numPr>
        <w:ind w:firstLineChars="0"/>
      </w:pPr>
      <w:r>
        <w:rPr>
          <w:rFonts w:hint="eastAsia"/>
        </w:rPr>
        <w:t>创建1个对象</w:t>
      </w:r>
      <w:r w:rsidR="00993D9F">
        <w:rPr>
          <w:rFonts w:hint="eastAsia"/>
        </w:rPr>
        <w:t>requestCallback，</w:t>
      </w:r>
      <w:r w:rsidR="00363CC1">
        <w:rPr>
          <w:rFonts w:hint="eastAsia"/>
        </w:rPr>
        <w:t>格式如下：</w:t>
      </w:r>
    </w:p>
    <w:tbl>
      <w:tblPr>
        <w:tblStyle w:val="ac"/>
        <w:tblW w:w="0" w:type="auto"/>
        <w:tblInd w:w="840" w:type="dxa"/>
        <w:tblLook w:val="04A0" w:firstRow="1" w:lastRow="0" w:firstColumn="1" w:lastColumn="0" w:noHBand="0" w:noVBand="1"/>
      </w:tblPr>
      <w:tblGrid>
        <w:gridCol w:w="7456"/>
      </w:tblGrid>
      <w:tr w:rsidR="00363CC1" w14:paraId="74879AFE" w14:textId="77777777" w:rsidTr="00363CC1">
        <w:tc>
          <w:tcPr>
            <w:tcW w:w="8296" w:type="dxa"/>
          </w:tcPr>
          <w:p w14:paraId="4B00B0B3" w14:textId="4833F3E3" w:rsidR="00363CC1" w:rsidRPr="00363CC1" w:rsidRDefault="00363CC1" w:rsidP="00363C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363CC1">
              <w:rPr>
                <w:rFonts w:ascii="宋体" w:hAnsi="宋体" w:cs="宋体" w:hint="eastAsia"/>
                <w:b/>
                <w:bCs/>
                <w:color w:val="000080"/>
                <w:sz w:val="23"/>
                <w:szCs w:val="23"/>
              </w:rPr>
              <w:t xml:space="preserve">var </w:t>
            </w:r>
            <w:r w:rsidRPr="00363CC1">
              <w:rPr>
                <w:rFonts w:ascii="宋体" w:hAnsi="宋体" w:cs="宋体" w:hint="eastAsia"/>
                <w:color w:val="458383"/>
                <w:sz w:val="23"/>
                <w:szCs w:val="23"/>
              </w:rPr>
              <w:t xml:space="preserve">requestCallback </w:t>
            </w:r>
            <w:r w:rsidRPr="00363CC1">
              <w:rPr>
                <w:rFonts w:ascii="宋体" w:hAnsi="宋体" w:cs="宋体" w:hint="eastAsia"/>
                <w:color w:val="000000"/>
                <w:sz w:val="23"/>
                <w:szCs w:val="23"/>
              </w:rPr>
              <w:t>= {</w:t>
            </w:r>
            <w:r w:rsidRPr="00363CC1">
              <w:rPr>
                <w:rFonts w:ascii="宋体" w:hAnsi="宋体" w:cs="宋体" w:hint="eastAsia"/>
                <w:b/>
                <w:bCs/>
                <w:color w:val="660E7A"/>
                <w:sz w:val="23"/>
                <w:szCs w:val="23"/>
              </w:rPr>
              <w:t>GET</w:t>
            </w:r>
            <w:r w:rsidRPr="00363CC1">
              <w:rPr>
                <w:rFonts w:ascii="宋体" w:hAnsi="宋体" w:cs="宋体" w:hint="eastAsia"/>
                <w:color w:val="000000"/>
                <w:sz w:val="23"/>
                <w:szCs w:val="23"/>
              </w:rPr>
              <w:t>:{},</w:t>
            </w:r>
            <w:r w:rsidRPr="00363CC1">
              <w:rPr>
                <w:rFonts w:ascii="宋体" w:hAnsi="宋体" w:cs="宋体" w:hint="eastAsia"/>
                <w:b/>
                <w:bCs/>
                <w:color w:val="660E7A"/>
                <w:sz w:val="23"/>
                <w:szCs w:val="23"/>
              </w:rPr>
              <w:t>POST</w:t>
            </w:r>
            <w:r w:rsidRPr="00363CC1">
              <w:rPr>
                <w:rFonts w:ascii="宋体" w:hAnsi="宋体" w:cs="宋体" w:hint="eastAsia"/>
                <w:color w:val="000000"/>
                <w:sz w:val="23"/>
                <w:szCs w:val="23"/>
              </w:rPr>
              <w:t>:{}};</w:t>
            </w:r>
          </w:p>
        </w:tc>
      </w:tr>
    </w:tbl>
    <w:p w14:paraId="1400A3A0" w14:textId="663C2484" w:rsidR="00993D9F" w:rsidRDefault="00297437" w:rsidP="00363CC1">
      <w:pPr>
        <w:ind w:left="420" w:firstLine="420"/>
      </w:pPr>
      <w:r>
        <w:rPr>
          <w:rFonts w:hint="eastAsia"/>
        </w:rPr>
        <w:t>该对象用来保存不同请求方式下，不同请求路径的请求方法。</w:t>
      </w:r>
    </w:p>
    <w:p w14:paraId="53CAAD2B" w14:textId="252B5286" w:rsidR="00297437" w:rsidRDefault="00297437" w:rsidP="00315AED">
      <w:pPr>
        <w:pStyle w:val="a8"/>
        <w:numPr>
          <w:ilvl w:val="0"/>
          <w:numId w:val="92"/>
        </w:numPr>
        <w:ind w:firstLineChars="0"/>
      </w:pPr>
      <w:r>
        <w:rPr>
          <w:rFonts w:hint="eastAsia"/>
        </w:rPr>
        <w:t>为app方法添加几个属性方法，如：get、post等</w:t>
      </w:r>
      <w:r w:rsidR="00206970">
        <w:rPr>
          <w:rFonts w:hint="eastAsia"/>
        </w:rPr>
        <w:t>；</w:t>
      </w:r>
      <w:r w:rsidR="00A03DDA">
        <w:rPr>
          <w:rFonts w:hint="eastAsia"/>
        </w:rPr>
        <w:t>g</w:t>
      </w:r>
      <w:r w:rsidR="00A03DDA">
        <w:t>et</w:t>
      </w:r>
      <w:r w:rsidR="00A03DDA">
        <w:rPr>
          <w:rFonts w:hint="eastAsia"/>
        </w:rPr>
        <w:t>方法用于将注册的url和对应的请求方法保存到</w:t>
      </w:r>
      <w:r w:rsidR="00A03DDA">
        <w:t xml:space="preserve"> </w:t>
      </w:r>
      <w:r w:rsidR="00A03DDA">
        <w:rPr>
          <w:rFonts w:hint="eastAsia"/>
        </w:rPr>
        <w:t>requestCallback的</w:t>
      </w:r>
      <w:r w:rsidR="001F78B9">
        <w:rPr>
          <w:rFonts w:hint="eastAsia"/>
        </w:rPr>
        <w:t>G</w:t>
      </w:r>
      <w:r w:rsidR="001F78B9">
        <w:t>ET</w:t>
      </w:r>
      <w:r w:rsidR="00206970">
        <w:rPr>
          <w:rFonts w:hint="eastAsia"/>
        </w:rPr>
        <w:t>子对象中，post方法用于将注册的url和对应的请求方法保存到</w:t>
      </w:r>
      <w:r w:rsidR="00206970">
        <w:t xml:space="preserve"> </w:t>
      </w:r>
      <w:r w:rsidR="00206970">
        <w:rPr>
          <w:rFonts w:hint="eastAsia"/>
        </w:rPr>
        <w:t>requestCallback的</w:t>
      </w:r>
      <w:r w:rsidR="001F78B9">
        <w:t>POST</w:t>
      </w:r>
      <w:r w:rsidR="00206970">
        <w:rPr>
          <w:rFonts w:hint="eastAsia"/>
        </w:rPr>
        <w:t>子对象中</w:t>
      </w:r>
    </w:p>
    <w:p w14:paraId="3F4C9BBB" w14:textId="723F55BD" w:rsidR="00297437" w:rsidRDefault="00297437" w:rsidP="00315AED">
      <w:pPr>
        <w:pStyle w:val="a8"/>
        <w:numPr>
          <w:ilvl w:val="0"/>
          <w:numId w:val="92"/>
        </w:numPr>
        <w:ind w:firstLineChars="0"/>
      </w:pPr>
      <w:r>
        <w:rPr>
          <w:rFonts w:hint="eastAsia"/>
        </w:rPr>
        <w:t>实现app方法，该方法的功能就是根据请求的方式和请求</w:t>
      </w:r>
      <w:r w:rsidR="007362E7">
        <w:rPr>
          <w:rFonts w:hint="eastAsia"/>
        </w:rPr>
        <w:t>路径，在requestCallback中找到对应的请求方法进行调用。</w:t>
      </w:r>
    </w:p>
    <w:p w14:paraId="02C934C4" w14:textId="2910A52D" w:rsidR="00C046D4" w:rsidRDefault="00C046D4" w:rsidP="00C046D4">
      <w:pPr>
        <w:pStyle w:val="7"/>
      </w:pPr>
      <w:r>
        <w:rPr>
          <w:rFonts w:hint="eastAsia"/>
        </w:rPr>
        <w:t>例</w:t>
      </w:r>
    </w:p>
    <w:p w14:paraId="7E9D6C09" w14:textId="62207205" w:rsidR="00C046D4" w:rsidRDefault="00C046D4" w:rsidP="00315AED">
      <w:pPr>
        <w:pStyle w:val="a8"/>
        <w:numPr>
          <w:ilvl w:val="0"/>
          <w:numId w:val="102"/>
        </w:numPr>
        <w:ind w:firstLineChars="0"/>
      </w:pPr>
      <w:r>
        <w:rPr>
          <w:rFonts w:hint="eastAsia"/>
        </w:rPr>
        <w:t>expressRouter</w:t>
      </w:r>
      <w:r>
        <w:t>.js</w:t>
      </w:r>
    </w:p>
    <w:tbl>
      <w:tblPr>
        <w:tblStyle w:val="ac"/>
        <w:tblW w:w="0" w:type="auto"/>
        <w:tblInd w:w="420" w:type="dxa"/>
        <w:tblLook w:val="04A0" w:firstRow="1" w:lastRow="0" w:firstColumn="1" w:lastColumn="0" w:noHBand="0" w:noVBand="1"/>
      </w:tblPr>
      <w:tblGrid>
        <w:gridCol w:w="7876"/>
      </w:tblGrid>
      <w:tr w:rsidR="00C046D4" w14:paraId="016335AF" w14:textId="77777777" w:rsidTr="00C046D4">
        <w:tc>
          <w:tcPr>
            <w:tcW w:w="8296" w:type="dxa"/>
          </w:tcPr>
          <w:p w14:paraId="49168E70" w14:textId="52318E98" w:rsidR="00C046D4" w:rsidRPr="00B30ECB" w:rsidRDefault="00B30ECB" w:rsidP="00C046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B30ECB">
              <w:rPr>
                <w:rFonts w:ascii="宋体" w:hAnsi="宋体" w:cs="宋体" w:hint="eastAsia"/>
                <w:b/>
                <w:bCs/>
                <w:color w:val="000080"/>
                <w:sz w:val="23"/>
                <w:szCs w:val="23"/>
              </w:rPr>
              <w:t xml:space="preserve">let </w:t>
            </w:r>
            <w:r w:rsidRPr="00B30ECB">
              <w:rPr>
                <w:rFonts w:ascii="宋体" w:hAnsi="宋体" w:cs="宋体" w:hint="eastAsia"/>
                <w:b/>
                <w:bCs/>
                <w:color w:val="660E7A"/>
                <w:sz w:val="23"/>
                <w:szCs w:val="23"/>
              </w:rPr>
              <w:t xml:space="preserve">urlModule </w:t>
            </w:r>
            <w:r w:rsidRPr="00B30ECB">
              <w:rPr>
                <w:rFonts w:ascii="宋体" w:hAnsi="宋体" w:cs="宋体" w:hint="eastAsia"/>
                <w:color w:val="000000"/>
                <w:sz w:val="23"/>
                <w:szCs w:val="23"/>
              </w:rPr>
              <w:t xml:space="preserve">= </w:t>
            </w:r>
            <w:r w:rsidRPr="00B30ECB">
              <w:rPr>
                <w:rFonts w:ascii="宋体" w:hAnsi="宋体" w:cs="宋体" w:hint="eastAsia"/>
                <w:i/>
                <w:iCs/>
                <w:color w:val="000000"/>
                <w:sz w:val="23"/>
                <w:szCs w:val="23"/>
              </w:rPr>
              <w:t>require</w:t>
            </w:r>
            <w:r w:rsidRPr="00B30ECB">
              <w:rPr>
                <w:rFonts w:ascii="宋体" w:hAnsi="宋体" w:cs="宋体" w:hint="eastAsia"/>
                <w:color w:val="000000"/>
                <w:sz w:val="23"/>
                <w:szCs w:val="23"/>
              </w:rPr>
              <w:t>(</w:t>
            </w:r>
            <w:r w:rsidRPr="00B30ECB">
              <w:rPr>
                <w:rFonts w:ascii="宋体" w:hAnsi="宋体" w:cs="宋体" w:hint="eastAsia"/>
                <w:b/>
                <w:bCs/>
                <w:color w:val="008000"/>
                <w:sz w:val="23"/>
                <w:szCs w:val="23"/>
              </w:rPr>
              <w:t>'url'</w:t>
            </w:r>
            <w:r w:rsidRPr="00B30ECB">
              <w:rPr>
                <w:rFonts w:ascii="宋体" w:hAnsi="宋体" w:cs="宋体" w:hint="eastAsia"/>
                <w:color w:val="000000"/>
                <w:sz w:val="23"/>
                <w:szCs w:val="23"/>
              </w:rPr>
              <w:t>);</w:t>
            </w:r>
            <w:r w:rsidRPr="00B30ECB">
              <w:rPr>
                <w:rFonts w:ascii="宋体" w:hAnsi="宋体" w:cs="宋体" w:hint="eastAsia"/>
                <w:color w:val="000000"/>
                <w:sz w:val="23"/>
                <w:szCs w:val="23"/>
              </w:rPr>
              <w:br/>
            </w:r>
            <w:r w:rsidRPr="00B30ECB">
              <w:rPr>
                <w:rFonts w:ascii="宋体" w:hAnsi="宋体" w:cs="宋体" w:hint="eastAsia"/>
                <w:i/>
                <w:iCs/>
                <w:color w:val="808080"/>
                <w:sz w:val="23"/>
                <w:szCs w:val="23"/>
              </w:rPr>
              <w:t>//requestCallback对象用于存储注册过的不同请求方式下不同url对应的</w:t>
            </w:r>
            <w:r w:rsidRPr="00B30ECB">
              <w:rPr>
                <w:rFonts w:ascii="宋体" w:hAnsi="宋体" w:cs="宋体" w:hint="eastAsia"/>
                <w:i/>
                <w:iCs/>
                <w:color w:val="808080"/>
                <w:sz w:val="23"/>
                <w:szCs w:val="23"/>
              </w:rPr>
              <w:br/>
              <w:t>// 请求方法</w:t>
            </w:r>
            <w:r w:rsidRPr="00B30ECB">
              <w:rPr>
                <w:rFonts w:ascii="宋体" w:hAnsi="宋体" w:cs="宋体" w:hint="eastAsia"/>
                <w:i/>
                <w:iCs/>
                <w:color w:val="808080"/>
                <w:sz w:val="23"/>
                <w:szCs w:val="23"/>
              </w:rPr>
              <w:br/>
            </w:r>
            <w:r w:rsidRPr="00B30ECB">
              <w:rPr>
                <w:rFonts w:ascii="宋体" w:hAnsi="宋体" w:cs="宋体" w:hint="eastAsia"/>
                <w:b/>
                <w:bCs/>
                <w:color w:val="000080"/>
                <w:sz w:val="23"/>
                <w:szCs w:val="23"/>
              </w:rPr>
              <w:t xml:space="preserve">let </w:t>
            </w:r>
            <w:r w:rsidRPr="00B30ECB">
              <w:rPr>
                <w:rFonts w:ascii="宋体" w:hAnsi="宋体" w:cs="宋体" w:hint="eastAsia"/>
                <w:color w:val="458383"/>
                <w:sz w:val="23"/>
                <w:szCs w:val="23"/>
              </w:rPr>
              <w:t xml:space="preserve">requestCallback </w:t>
            </w:r>
            <w:r w:rsidRPr="00B30ECB">
              <w:rPr>
                <w:rFonts w:ascii="宋体" w:hAnsi="宋体" w:cs="宋体" w:hint="eastAsia"/>
                <w:color w:val="000000"/>
                <w:sz w:val="23"/>
                <w:szCs w:val="23"/>
              </w:rPr>
              <w:t>= {</w:t>
            </w:r>
            <w:r w:rsidRPr="00B30ECB">
              <w:rPr>
                <w:rFonts w:ascii="宋体" w:hAnsi="宋体" w:cs="宋体" w:hint="eastAsia"/>
                <w:b/>
                <w:bCs/>
                <w:color w:val="660E7A"/>
                <w:sz w:val="23"/>
                <w:szCs w:val="23"/>
              </w:rPr>
              <w:t>GET</w:t>
            </w:r>
            <w:r w:rsidRPr="00B30ECB">
              <w:rPr>
                <w:rFonts w:ascii="宋体" w:hAnsi="宋体" w:cs="宋体" w:hint="eastAsia"/>
                <w:color w:val="000000"/>
                <w:sz w:val="23"/>
                <w:szCs w:val="23"/>
              </w:rPr>
              <w:t>:{},</w:t>
            </w:r>
            <w:r w:rsidRPr="00B30ECB">
              <w:rPr>
                <w:rFonts w:ascii="宋体" w:hAnsi="宋体" w:cs="宋体" w:hint="eastAsia"/>
                <w:b/>
                <w:bCs/>
                <w:color w:val="660E7A"/>
                <w:sz w:val="23"/>
                <w:szCs w:val="23"/>
              </w:rPr>
              <w:t>POST</w:t>
            </w:r>
            <w:r w:rsidRPr="00B30ECB">
              <w:rPr>
                <w:rFonts w:ascii="宋体" w:hAnsi="宋体" w:cs="宋体" w:hint="eastAsia"/>
                <w:color w:val="000000"/>
                <w:sz w:val="23"/>
                <w:szCs w:val="23"/>
              </w:rPr>
              <w:t>:{}};</w:t>
            </w:r>
            <w:r w:rsidRPr="00B30ECB">
              <w:rPr>
                <w:rFonts w:ascii="宋体" w:hAnsi="宋体" w:cs="宋体" w:hint="eastAsia"/>
                <w:color w:val="000000"/>
                <w:sz w:val="23"/>
                <w:szCs w:val="23"/>
              </w:rPr>
              <w:br/>
            </w:r>
            <w:r w:rsidRPr="00B30ECB">
              <w:rPr>
                <w:rFonts w:ascii="宋体" w:hAnsi="宋体" w:cs="宋体" w:hint="eastAsia"/>
                <w:i/>
                <w:iCs/>
                <w:color w:val="808080"/>
                <w:sz w:val="23"/>
                <w:szCs w:val="23"/>
              </w:rPr>
              <w:t>//需要暴露的方法，该方法作为createServer函数的参数，每次请求都会</w:t>
            </w:r>
            <w:r w:rsidRPr="00B30ECB">
              <w:rPr>
                <w:rFonts w:ascii="宋体" w:hAnsi="宋体" w:cs="宋体" w:hint="eastAsia"/>
                <w:i/>
                <w:iCs/>
                <w:color w:val="808080"/>
                <w:sz w:val="23"/>
                <w:szCs w:val="23"/>
              </w:rPr>
              <w:br/>
              <w:t>// 调用该方法；在该方法中根据请求方式及url调用注册的请求方法</w:t>
            </w:r>
            <w:r w:rsidRPr="00B30ECB">
              <w:rPr>
                <w:rFonts w:ascii="宋体" w:hAnsi="宋体" w:cs="宋体" w:hint="eastAsia"/>
                <w:i/>
                <w:iCs/>
                <w:color w:val="808080"/>
                <w:sz w:val="23"/>
                <w:szCs w:val="23"/>
              </w:rPr>
              <w:br/>
            </w:r>
            <w:r w:rsidRPr="00B30ECB">
              <w:rPr>
                <w:rFonts w:ascii="宋体" w:hAnsi="宋体" w:cs="宋体" w:hint="eastAsia"/>
                <w:b/>
                <w:bCs/>
                <w:color w:val="000080"/>
                <w:sz w:val="23"/>
                <w:szCs w:val="23"/>
              </w:rPr>
              <w:t xml:space="preserve">function </w:t>
            </w:r>
            <w:r w:rsidRPr="00B30ECB">
              <w:rPr>
                <w:rFonts w:ascii="宋体" w:hAnsi="宋体" w:cs="宋体" w:hint="eastAsia"/>
                <w:i/>
                <w:iCs/>
                <w:color w:val="000000"/>
                <w:sz w:val="23"/>
                <w:szCs w:val="23"/>
              </w:rPr>
              <w:t>app</w:t>
            </w:r>
            <w:r w:rsidRPr="00B30ECB">
              <w:rPr>
                <w:rFonts w:ascii="宋体" w:hAnsi="宋体" w:cs="宋体" w:hint="eastAsia"/>
                <w:color w:val="000000"/>
                <w:sz w:val="23"/>
                <w:szCs w:val="23"/>
              </w:rPr>
              <w:t>(req,res) {</w:t>
            </w:r>
            <w:r w:rsidRPr="00B30ECB">
              <w:rPr>
                <w:rFonts w:ascii="宋体" w:hAnsi="宋体" w:cs="宋体" w:hint="eastAsia"/>
                <w:color w:val="000000"/>
                <w:sz w:val="23"/>
                <w:szCs w:val="23"/>
              </w:rPr>
              <w:br/>
              <w:t xml:space="preserve">    </w:t>
            </w:r>
            <w:r w:rsidRPr="00B30ECB">
              <w:rPr>
                <w:rFonts w:ascii="宋体" w:hAnsi="宋体" w:cs="宋体" w:hint="eastAsia"/>
                <w:b/>
                <w:bCs/>
                <w:color w:val="000080"/>
                <w:sz w:val="23"/>
                <w:szCs w:val="23"/>
              </w:rPr>
              <w:t xml:space="preserve">let </w:t>
            </w:r>
            <w:r w:rsidRPr="00B30ECB">
              <w:rPr>
                <w:rFonts w:ascii="宋体" w:hAnsi="宋体" w:cs="宋体" w:hint="eastAsia"/>
                <w:color w:val="458383"/>
                <w:sz w:val="23"/>
                <w:szCs w:val="23"/>
              </w:rPr>
              <w:t xml:space="preserve">method </w:t>
            </w:r>
            <w:r w:rsidRPr="00B30ECB">
              <w:rPr>
                <w:rFonts w:ascii="宋体" w:hAnsi="宋体" w:cs="宋体" w:hint="eastAsia"/>
                <w:color w:val="000000"/>
                <w:sz w:val="23"/>
                <w:szCs w:val="23"/>
              </w:rPr>
              <w:t>= req.</w:t>
            </w:r>
            <w:r w:rsidRPr="00B30ECB">
              <w:rPr>
                <w:rFonts w:ascii="宋体" w:hAnsi="宋体" w:cs="宋体" w:hint="eastAsia"/>
                <w:b/>
                <w:bCs/>
                <w:color w:val="660E7A"/>
                <w:sz w:val="23"/>
                <w:szCs w:val="23"/>
              </w:rPr>
              <w:t>method</w:t>
            </w:r>
            <w:r w:rsidRPr="00B30ECB">
              <w:rPr>
                <w:rFonts w:ascii="宋体" w:hAnsi="宋体" w:cs="宋体" w:hint="eastAsia"/>
                <w:color w:val="000000"/>
                <w:sz w:val="23"/>
                <w:szCs w:val="23"/>
              </w:rPr>
              <w:t>;</w:t>
            </w:r>
            <w:r w:rsidRPr="00B30ECB">
              <w:rPr>
                <w:rFonts w:ascii="宋体" w:hAnsi="宋体" w:cs="宋体" w:hint="eastAsia"/>
                <w:color w:val="000000"/>
                <w:sz w:val="23"/>
                <w:szCs w:val="23"/>
              </w:rPr>
              <w:br/>
              <w:t xml:space="preserve">    </w:t>
            </w:r>
            <w:r w:rsidRPr="00B30ECB">
              <w:rPr>
                <w:rFonts w:ascii="宋体" w:hAnsi="宋体" w:cs="宋体" w:hint="eastAsia"/>
                <w:b/>
                <w:bCs/>
                <w:color w:val="000080"/>
                <w:sz w:val="23"/>
                <w:szCs w:val="23"/>
              </w:rPr>
              <w:t xml:space="preserve">let </w:t>
            </w:r>
            <w:r w:rsidRPr="00B30ECB">
              <w:rPr>
                <w:rFonts w:ascii="宋体" w:hAnsi="宋体" w:cs="宋体" w:hint="eastAsia"/>
                <w:color w:val="458383"/>
                <w:sz w:val="23"/>
                <w:szCs w:val="23"/>
              </w:rPr>
              <w:t xml:space="preserve">urlPath </w:t>
            </w:r>
            <w:r w:rsidRPr="00B30ECB">
              <w:rPr>
                <w:rFonts w:ascii="宋体" w:hAnsi="宋体" w:cs="宋体" w:hint="eastAsia"/>
                <w:color w:val="000000"/>
                <w:sz w:val="23"/>
                <w:szCs w:val="23"/>
              </w:rPr>
              <w:t xml:space="preserve">= </w:t>
            </w:r>
            <w:r w:rsidRPr="00B30ECB">
              <w:rPr>
                <w:rFonts w:ascii="宋体" w:hAnsi="宋体" w:cs="宋体" w:hint="eastAsia"/>
                <w:b/>
                <w:bCs/>
                <w:color w:val="660E7A"/>
                <w:sz w:val="23"/>
                <w:szCs w:val="23"/>
              </w:rPr>
              <w:t>urlModule</w:t>
            </w:r>
            <w:r w:rsidRPr="00B30ECB">
              <w:rPr>
                <w:rFonts w:ascii="宋体" w:hAnsi="宋体" w:cs="宋体" w:hint="eastAsia"/>
                <w:color w:val="000000"/>
                <w:sz w:val="23"/>
                <w:szCs w:val="23"/>
              </w:rPr>
              <w:t>.</w:t>
            </w:r>
            <w:r w:rsidRPr="00B30ECB">
              <w:rPr>
                <w:rFonts w:ascii="宋体" w:hAnsi="宋体" w:cs="宋体" w:hint="eastAsia"/>
                <w:i/>
                <w:iCs/>
                <w:color w:val="000000"/>
                <w:sz w:val="23"/>
                <w:szCs w:val="23"/>
              </w:rPr>
              <w:t>parse</w:t>
            </w:r>
            <w:r w:rsidRPr="00B30ECB">
              <w:rPr>
                <w:rFonts w:ascii="宋体" w:hAnsi="宋体" w:cs="宋体" w:hint="eastAsia"/>
                <w:color w:val="000000"/>
                <w:sz w:val="23"/>
                <w:szCs w:val="23"/>
              </w:rPr>
              <w:t>(req.</w:t>
            </w:r>
            <w:r w:rsidRPr="00B30ECB">
              <w:rPr>
                <w:rFonts w:ascii="宋体" w:hAnsi="宋体" w:cs="宋体" w:hint="eastAsia"/>
                <w:b/>
                <w:bCs/>
                <w:color w:val="660E7A"/>
                <w:sz w:val="23"/>
                <w:szCs w:val="23"/>
              </w:rPr>
              <w:t>url</w:t>
            </w:r>
            <w:r w:rsidRPr="00B30ECB">
              <w:rPr>
                <w:rFonts w:ascii="宋体" w:hAnsi="宋体" w:cs="宋体" w:hint="eastAsia"/>
                <w:color w:val="000000"/>
                <w:sz w:val="23"/>
                <w:szCs w:val="23"/>
              </w:rPr>
              <w:t>).</w:t>
            </w:r>
            <w:r w:rsidRPr="00B30ECB">
              <w:rPr>
                <w:rFonts w:ascii="宋体" w:hAnsi="宋体" w:cs="宋体" w:hint="eastAsia"/>
                <w:b/>
                <w:bCs/>
                <w:color w:val="660E7A"/>
                <w:sz w:val="23"/>
                <w:szCs w:val="23"/>
              </w:rPr>
              <w:t>pathname</w:t>
            </w:r>
            <w:r w:rsidRPr="00B30ECB">
              <w:rPr>
                <w:rFonts w:ascii="宋体" w:hAnsi="宋体" w:cs="宋体" w:hint="eastAsia"/>
                <w:color w:val="000000"/>
                <w:sz w:val="23"/>
                <w:szCs w:val="23"/>
              </w:rPr>
              <w:t>;</w:t>
            </w:r>
            <w:r w:rsidRPr="00B30ECB">
              <w:rPr>
                <w:rFonts w:ascii="宋体" w:hAnsi="宋体" w:cs="宋体" w:hint="eastAsia"/>
                <w:color w:val="000000"/>
                <w:sz w:val="23"/>
                <w:szCs w:val="23"/>
              </w:rPr>
              <w:br/>
              <w:t xml:space="preserve">    </w:t>
            </w:r>
            <w:r w:rsidRPr="00B30ECB">
              <w:rPr>
                <w:rFonts w:ascii="宋体" w:hAnsi="宋体" w:cs="宋体" w:hint="eastAsia"/>
                <w:b/>
                <w:bCs/>
                <w:color w:val="000080"/>
                <w:sz w:val="23"/>
                <w:szCs w:val="23"/>
              </w:rPr>
              <w:t>try</w:t>
            </w:r>
            <w:r w:rsidRPr="00B30ECB">
              <w:rPr>
                <w:rFonts w:ascii="宋体" w:hAnsi="宋体" w:cs="宋体" w:hint="eastAsia"/>
                <w:color w:val="000000"/>
                <w:sz w:val="23"/>
                <w:szCs w:val="23"/>
              </w:rPr>
              <w:t>{</w:t>
            </w:r>
            <w:r w:rsidRPr="00B30ECB">
              <w:rPr>
                <w:rFonts w:ascii="宋体" w:hAnsi="宋体" w:cs="宋体" w:hint="eastAsia"/>
                <w:color w:val="000000"/>
                <w:sz w:val="23"/>
                <w:szCs w:val="23"/>
              </w:rPr>
              <w:br/>
              <w:t xml:space="preserve">        </w:t>
            </w:r>
            <w:r w:rsidRPr="00B30ECB">
              <w:rPr>
                <w:rFonts w:ascii="宋体" w:hAnsi="宋体" w:cs="宋体" w:hint="eastAsia"/>
                <w:color w:val="458383"/>
                <w:sz w:val="23"/>
                <w:szCs w:val="23"/>
              </w:rPr>
              <w:t>requestCallback</w:t>
            </w:r>
            <w:r w:rsidRPr="00B30ECB">
              <w:rPr>
                <w:rFonts w:ascii="宋体" w:hAnsi="宋体" w:cs="宋体" w:hint="eastAsia"/>
                <w:color w:val="000000"/>
                <w:sz w:val="23"/>
                <w:szCs w:val="23"/>
              </w:rPr>
              <w:t>[</w:t>
            </w:r>
            <w:r w:rsidRPr="00B30ECB">
              <w:rPr>
                <w:rFonts w:ascii="宋体" w:hAnsi="宋体" w:cs="宋体" w:hint="eastAsia"/>
                <w:color w:val="458383"/>
                <w:sz w:val="23"/>
                <w:szCs w:val="23"/>
              </w:rPr>
              <w:t>method</w:t>
            </w:r>
            <w:r w:rsidRPr="00B30ECB">
              <w:rPr>
                <w:rFonts w:ascii="宋体" w:hAnsi="宋体" w:cs="宋体" w:hint="eastAsia"/>
                <w:color w:val="000000"/>
                <w:sz w:val="23"/>
                <w:szCs w:val="23"/>
              </w:rPr>
              <w:t>][</w:t>
            </w:r>
            <w:r w:rsidRPr="00B30ECB">
              <w:rPr>
                <w:rFonts w:ascii="宋体" w:hAnsi="宋体" w:cs="宋体" w:hint="eastAsia"/>
                <w:color w:val="458383"/>
                <w:sz w:val="23"/>
                <w:szCs w:val="23"/>
              </w:rPr>
              <w:t>urlPath</w:t>
            </w:r>
            <w:r w:rsidRPr="00B30ECB">
              <w:rPr>
                <w:rFonts w:ascii="宋体" w:hAnsi="宋体" w:cs="宋体" w:hint="eastAsia"/>
                <w:color w:val="000000"/>
                <w:sz w:val="23"/>
                <w:szCs w:val="23"/>
              </w:rPr>
              <w:t>](req,res);</w:t>
            </w:r>
            <w:r w:rsidRPr="00B30ECB">
              <w:rPr>
                <w:rFonts w:ascii="宋体" w:hAnsi="宋体" w:cs="宋体" w:hint="eastAsia"/>
                <w:color w:val="000000"/>
                <w:sz w:val="23"/>
                <w:szCs w:val="23"/>
              </w:rPr>
              <w:br/>
              <w:t xml:space="preserve">    }</w:t>
            </w:r>
            <w:r w:rsidRPr="00B30ECB">
              <w:rPr>
                <w:rFonts w:ascii="宋体" w:hAnsi="宋体" w:cs="宋体" w:hint="eastAsia"/>
                <w:b/>
                <w:bCs/>
                <w:color w:val="000080"/>
                <w:sz w:val="23"/>
                <w:szCs w:val="23"/>
              </w:rPr>
              <w:t>catch</w:t>
            </w:r>
            <w:r w:rsidRPr="00B30ECB">
              <w:rPr>
                <w:rFonts w:ascii="宋体" w:hAnsi="宋体" w:cs="宋体" w:hint="eastAsia"/>
                <w:color w:val="000000"/>
                <w:sz w:val="23"/>
                <w:szCs w:val="23"/>
              </w:rPr>
              <w:t>(err){</w:t>
            </w:r>
            <w:r w:rsidRPr="00B30ECB">
              <w:rPr>
                <w:rFonts w:ascii="宋体" w:hAnsi="宋体" w:cs="宋体" w:hint="eastAsia"/>
                <w:color w:val="000000"/>
                <w:sz w:val="23"/>
                <w:szCs w:val="23"/>
              </w:rPr>
              <w:br/>
              <w:t xml:space="preserve">        res.</w:t>
            </w:r>
            <w:r w:rsidRPr="00B30ECB">
              <w:rPr>
                <w:rFonts w:ascii="宋体" w:hAnsi="宋体" w:cs="宋体" w:hint="eastAsia"/>
                <w:color w:val="7A7A43"/>
                <w:sz w:val="23"/>
                <w:szCs w:val="23"/>
              </w:rPr>
              <w:t>writeHead</w:t>
            </w:r>
            <w:r w:rsidRPr="00B30ECB">
              <w:rPr>
                <w:rFonts w:ascii="宋体" w:hAnsi="宋体" w:cs="宋体" w:hint="eastAsia"/>
                <w:color w:val="000000"/>
                <w:sz w:val="23"/>
                <w:szCs w:val="23"/>
              </w:rPr>
              <w:t>(</w:t>
            </w:r>
            <w:r w:rsidRPr="00B30ECB">
              <w:rPr>
                <w:rFonts w:ascii="宋体" w:hAnsi="宋体" w:cs="宋体" w:hint="eastAsia"/>
                <w:color w:val="0000FF"/>
                <w:sz w:val="23"/>
                <w:szCs w:val="23"/>
              </w:rPr>
              <w:t>200</w:t>
            </w:r>
            <w:r w:rsidRPr="00B30ECB">
              <w:rPr>
                <w:rFonts w:ascii="宋体" w:hAnsi="宋体" w:cs="宋体" w:hint="eastAsia"/>
                <w:color w:val="000000"/>
                <w:sz w:val="23"/>
                <w:szCs w:val="23"/>
              </w:rPr>
              <w:t>, {</w:t>
            </w:r>
            <w:r w:rsidRPr="00B30ECB">
              <w:rPr>
                <w:rFonts w:ascii="宋体" w:hAnsi="宋体" w:cs="宋体" w:hint="eastAsia"/>
                <w:b/>
                <w:bCs/>
                <w:color w:val="008000"/>
                <w:sz w:val="23"/>
                <w:szCs w:val="23"/>
              </w:rPr>
              <w:t>"Content-Type"</w:t>
            </w:r>
            <w:r w:rsidRPr="00B30ECB">
              <w:rPr>
                <w:rFonts w:ascii="宋体" w:hAnsi="宋体" w:cs="宋体" w:hint="eastAsia"/>
                <w:color w:val="000000"/>
                <w:sz w:val="23"/>
                <w:szCs w:val="23"/>
              </w:rPr>
              <w:t>:</w:t>
            </w:r>
            <w:r w:rsidRPr="00B30ECB">
              <w:rPr>
                <w:rFonts w:ascii="宋体" w:hAnsi="宋体" w:cs="宋体" w:hint="eastAsia"/>
                <w:color w:val="000000"/>
                <w:sz w:val="23"/>
                <w:szCs w:val="23"/>
              </w:rPr>
              <w:br/>
              <w:t xml:space="preserve">                </w:t>
            </w:r>
            <w:r w:rsidRPr="00B30ECB">
              <w:rPr>
                <w:rFonts w:ascii="宋体" w:hAnsi="宋体" w:cs="宋体" w:hint="eastAsia"/>
                <w:b/>
                <w:bCs/>
                <w:color w:val="008000"/>
                <w:sz w:val="23"/>
                <w:szCs w:val="23"/>
              </w:rPr>
              <w:t>"text/html;charset=utf-8"</w:t>
            </w:r>
            <w:r w:rsidRPr="00B30ECB">
              <w:rPr>
                <w:rFonts w:ascii="宋体" w:hAnsi="宋体" w:cs="宋体" w:hint="eastAsia"/>
                <w:color w:val="000000"/>
                <w:sz w:val="23"/>
                <w:szCs w:val="23"/>
              </w:rPr>
              <w:t>});</w:t>
            </w:r>
            <w:r w:rsidRPr="00B30ECB">
              <w:rPr>
                <w:rFonts w:ascii="宋体" w:hAnsi="宋体" w:cs="宋体" w:hint="eastAsia"/>
                <w:color w:val="000000"/>
                <w:sz w:val="23"/>
                <w:szCs w:val="23"/>
              </w:rPr>
              <w:br/>
              <w:t xml:space="preserve">        res.</w:t>
            </w:r>
            <w:r w:rsidRPr="00B30ECB">
              <w:rPr>
                <w:rFonts w:ascii="宋体" w:hAnsi="宋体" w:cs="宋体" w:hint="eastAsia"/>
                <w:color w:val="7A7A43"/>
                <w:sz w:val="23"/>
                <w:szCs w:val="23"/>
              </w:rPr>
              <w:t>end</w:t>
            </w:r>
            <w:r w:rsidRPr="00B30ECB">
              <w:rPr>
                <w:rFonts w:ascii="宋体" w:hAnsi="宋体" w:cs="宋体" w:hint="eastAsia"/>
                <w:color w:val="000000"/>
                <w:sz w:val="23"/>
                <w:szCs w:val="23"/>
              </w:rPr>
              <w:t>(</w:t>
            </w:r>
            <w:r w:rsidRPr="00B30ECB">
              <w:rPr>
                <w:rFonts w:ascii="宋体" w:hAnsi="宋体" w:cs="宋体" w:hint="eastAsia"/>
                <w:b/>
                <w:bCs/>
                <w:color w:val="008000"/>
                <w:sz w:val="23"/>
                <w:szCs w:val="23"/>
              </w:rPr>
              <w:t>"无法找到路由"</w:t>
            </w:r>
            <w:r w:rsidRPr="00B30ECB">
              <w:rPr>
                <w:rFonts w:ascii="宋体" w:hAnsi="宋体" w:cs="宋体" w:hint="eastAsia"/>
                <w:color w:val="000000"/>
                <w:sz w:val="23"/>
                <w:szCs w:val="23"/>
              </w:rPr>
              <w:t>);</w:t>
            </w:r>
            <w:r w:rsidRPr="00B30ECB">
              <w:rPr>
                <w:rFonts w:ascii="宋体" w:hAnsi="宋体" w:cs="宋体" w:hint="eastAsia"/>
                <w:color w:val="000000"/>
                <w:sz w:val="23"/>
                <w:szCs w:val="23"/>
              </w:rPr>
              <w:br/>
              <w:t xml:space="preserve">    }</w:t>
            </w:r>
            <w:r w:rsidRPr="00B30ECB">
              <w:rPr>
                <w:rFonts w:ascii="宋体" w:hAnsi="宋体" w:cs="宋体" w:hint="eastAsia"/>
                <w:color w:val="000000"/>
                <w:sz w:val="23"/>
                <w:szCs w:val="23"/>
              </w:rPr>
              <w:br/>
              <w:t>}</w:t>
            </w:r>
            <w:r w:rsidRPr="00B30ECB">
              <w:rPr>
                <w:rFonts w:ascii="宋体" w:hAnsi="宋体" w:cs="宋体" w:hint="eastAsia"/>
                <w:color w:val="000000"/>
                <w:sz w:val="23"/>
                <w:szCs w:val="23"/>
              </w:rPr>
              <w:br/>
            </w:r>
            <w:r w:rsidRPr="00B30ECB">
              <w:rPr>
                <w:rFonts w:ascii="宋体" w:hAnsi="宋体" w:cs="宋体" w:hint="eastAsia"/>
                <w:i/>
                <w:iCs/>
                <w:color w:val="000000"/>
                <w:sz w:val="23"/>
                <w:szCs w:val="23"/>
              </w:rPr>
              <w:t>app</w:t>
            </w:r>
            <w:r w:rsidRPr="00B30ECB">
              <w:rPr>
                <w:rFonts w:ascii="宋体" w:hAnsi="宋体" w:cs="宋体" w:hint="eastAsia"/>
                <w:color w:val="000000"/>
                <w:sz w:val="23"/>
                <w:szCs w:val="23"/>
              </w:rPr>
              <w:t>.</w:t>
            </w:r>
            <w:r w:rsidRPr="00B30ECB">
              <w:rPr>
                <w:rFonts w:ascii="宋体" w:hAnsi="宋体" w:cs="宋体" w:hint="eastAsia"/>
                <w:color w:val="7A7A43"/>
                <w:sz w:val="23"/>
                <w:szCs w:val="23"/>
              </w:rPr>
              <w:t xml:space="preserve">get </w:t>
            </w:r>
            <w:r w:rsidRPr="00B30ECB">
              <w:rPr>
                <w:rFonts w:ascii="宋体" w:hAnsi="宋体" w:cs="宋体" w:hint="eastAsia"/>
                <w:color w:val="000000"/>
                <w:sz w:val="23"/>
                <w:szCs w:val="23"/>
              </w:rPr>
              <w:t>= (urlPath,callback)=&gt;{</w:t>
            </w:r>
            <w:r w:rsidRPr="00B30ECB">
              <w:rPr>
                <w:rFonts w:ascii="宋体" w:hAnsi="宋体" w:cs="宋体" w:hint="eastAsia"/>
                <w:color w:val="000000"/>
                <w:sz w:val="23"/>
                <w:szCs w:val="23"/>
              </w:rPr>
              <w:br/>
              <w:t xml:space="preserve">    </w:t>
            </w:r>
            <w:r w:rsidRPr="00B30ECB">
              <w:rPr>
                <w:rFonts w:ascii="宋体" w:hAnsi="宋体" w:cs="宋体" w:hint="eastAsia"/>
                <w:color w:val="458383"/>
                <w:sz w:val="23"/>
                <w:szCs w:val="23"/>
              </w:rPr>
              <w:t>requestCallback</w:t>
            </w:r>
            <w:r w:rsidRPr="00B30ECB">
              <w:rPr>
                <w:rFonts w:ascii="宋体" w:hAnsi="宋体" w:cs="宋体" w:hint="eastAsia"/>
                <w:color w:val="000000"/>
                <w:sz w:val="23"/>
                <w:szCs w:val="23"/>
              </w:rPr>
              <w:t>[</w:t>
            </w:r>
            <w:r w:rsidRPr="00B30ECB">
              <w:rPr>
                <w:rFonts w:ascii="宋体" w:hAnsi="宋体" w:cs="宋体" w:hint="eastAsia"/>
                <w:b/>
                <w:bCs/>
                <w:color w:val="008000"/>
                <w:sz w:val="23"/>
                <w:szCs w:val="23"/>
              </w:rPr>
              <w:t>'GET'</w:t>
            </w:r>
            <w:r w:rsidRPr="00B30ECB">
              <w:rPr>
                <w:rFonts w:ascii="宋体" w:hAnsi="宋体" w:cs="宋体" w:hint="eastAsia"/>
                <w:color w:val="000000"/>
                <w:sz w:val="23"/>
                <w:szCs w:val="23"/>
              </w:rPr>
              <w:t>][urlPath] = callback;</w:t>
            </w:r>
            <w:r w:rsidRPr="00B30ECB">
              <w:rPr>
                <w:rFonts w:ascii="宋体" w:hAnsi="宋体" w:cs="宋体" w:hint="eastAsia"/>
                <w:color w:val="000000"/>
                <w:sz w:val="23"/>
                <w:szCs w:val="23"/>
              </w:rPr>
              <w:br/>
              <w:t>};</w:t>
            </w:r>
            <w:r w:rsidRPr="00B30ECB">
              <w:rPr>
                <w:rFonts w:ascii="宋体" w:hAnsi="宋体" w:cs="宋体" w:hint="eastAsia"/>
                <w:color w:val="000000"/>
                <w:sz w:val="23"/>
                <w:szCs w:val="23"/>
              </w:rPr>
              <w:br/>
            </w:r>
            <w:r w:rsidRPr="00B30ECB">
              <w:rPr>
                <w:rFonts w:ascii="宋体" w:hAnsi="宋体" w:cs="宋体" w:hint="eastAsia"/>
                <w:i/>
                <w:iCs/>
                <w:color w:val="000000"/>
                <w:sz w:val="23"/>
                <w:szCs w:val="23"/>
              </w:rPr>
              <w:t>app</w:t>
            </w:r>
            <w:r w:rsidRPr="00B30ECB">
              <w:rPr>
                <w:rFonts w:ascii="宋体" w:hAnsi="宋体" w:cs="宋体" w:hint="eastAsia"/>
                <w:color w:val="000000"/>
                <w:sz w:val="23"/>
                <w:szCs w:val="23"/>
              </w:rPr>
              <w:t>.</w:t>
            </w:r>
            <w:r w:rsidRPr="00B30ECB">
              <w:rPr>
                <w:rFonts w:ascii="宋体" w:hAnsi="宋体" w:cs="宋体" w:hint="eastAsia"/>
                <w:color w:val="7A7A43"/>
                <w:sz w:val="23"/>
                <w:szCs w:val="23"/>
              </w:rPr>
              <w:t xml:space="preserve">post </w:t>
            </w:r>
            <w:r w:rsidRPr="00B30ECB">
              <w:rPr>
                <w:rFonts w:ascii="宋体" w:hAnsi="宋体" w:cs="宋体" w:hint="eastAsia"/>
                <w:color w:val="000000"/>
                <w:sz w:val="23"/>
                <w:szCs w:val="23"/>
              </w:rPr>
              <w:t>= (urlPath,callback)=&gt;{</w:t>
            </w:r>
            <w:r w:rsidRPr="00B30ECB">
              <w:rPr>
                <w:rFonts w:ascii="宋体" w:hAnsi="宋体" w:cs="宋体" w:hint="eastAsia"/>
                <w:color w:val="000000"/>
                <w:sz w:val="23"/>
                <w:szCs w:val="23"/>
              </w:rPr>
              <w:br/>
              <w:t xml:space="preserve">    </w:t>
            </w:r>
            <w:r w:rsidRPr="00B30ECB">
              <w:rPr>
                <w:rFonts w:ascii="宋体" w:hAnsi="宋体" w:cs="宋体" w:hint="eastAsia"/>
                <w:color w:val="458383"/>
                <w:sz w:val="23"/>
                <w:szCs w:val="23"/>
              </w:rPr>
              <w:t>requestCallback</w:t>
            </w:r>
            <w:r w:rsidRPr="00B30ECB">
              <w:rPr>
                <w:rFonts w:ascii="宋体" w:hAnsi="宋体" w:cs="宋体" w:hint="eastAsia"/>
                <w:color w:val="000000"/>
                <w:sz w:val="23"/>
                <w:szCs w:val="23"/>
              </w:rPr>
              <w:t>[</w:t>
            </w:r>
            <w:r w:rsidRPr="00B30ECB">
              <w:rPr>
                <w:rFonts w:ascii="宋体" w:hAnsi="宋体" w:cs="宋体" w:hint="eastAsia"/>
                <w:b/>
                <w:bCs/>
                <w:color w:val="008000"/>
                <w:sz w:val="23"/>
                <w:szCs w:val="23"/>
              </w:rPr>
              <w:t>'POST'</w:t>
            </w:r>
            <w:r w:rsidRPr="00B30ECB">
              <w:rPr>
                <w:rFonts w:ascii="宋体" w:hAnsi="宋体" w:cs="宋体" w:hint="eastAsia"/>
                <w:color w:val="000000"/>
                <w:sz w:val="23"/>
                <w:szCs w:val="23"/>
              </w:rPr>
              <w:t>][urlPath] = callback;</w:t>
            </w:r>
            <w:r w:rsidRPr="00B30ECB">
              <w:rPr>
                <w:rFonts w:ascii="宋体" w:hAnsi="宋体" w:cs="宋体" w:hint="eastAsia"/>
                <w:color w:val="000000"/>
                <w:sz w:val="23"/>
                <w:szCs w:val="23"/>
              </w:rPr>
              <w:br/>
            </w:r>
            <w:r w:rsidRPr="00B30ECB">
              <w:rPr>
                <w:rFonts w:ascii="宋体" w:hAnsi="宋体" w:cs="宋体" w:hint="eastAsia"/>
                <w:color w:val="000000"/>
                <w:sz w:val="23"/>
                <w:szCs w:val="23"/>
              </w:rPr>
              <w:lastRenderedPageBreak/>
              <w:t>};</w:t>
            </w:r>
            <w:r w:rsidRPr="00B30ECB">
              <w:rPr>
                <w:rFonts w:ascii="宋体" w:hAnsi="宋体" w:cs="宋体" w:hint="eastAsia"/>
                <w:color w:val="000000"/>
                <w:sz w:val="23"/>
                <w:szCs w:val="23"/>
              </w:rPr>
              <w:br/>
            </w:r>
            <w:r w:rsidRPr="00B30ECB">
              <w:rPr>
                <w:rFonts w:ascii="宋体" w:hAnsi="宋体" w:cs="宋体" w:hint="eastAsia"/>
                <w:color w:val="458383"/>
                <w:sz w:val="23"/>
                <w:szCs w:val="23"/>
              </w:rPr>
              <w:t>module</w:t>
            </w:r>
            <w:r w:rsidRPr="00B30ECB">
              <w:rPr>
                <w:rFonts w:ascii="宋体" w:hAnsi="宋体" w:cs="宋体" w:hint="eastAsia"/>
                <w:color w:val="000000"/>
                <w:sz w:val="23"/>
                <w:szCs w:val="23"/>
              </w:rPr>
              <w:t>.</w:t>
            </w:r>
            <w:r w:rsidRPr="00B30ECB">
              <w:rPr>
                <w:rFonts w:ascii="宋体" w:hAnsi="宋体" w:cs="宋体" w:hint="eastAsia"/>
                <w:color w:val="458383"/>
                <w:sz w:val="23"/>
                <w:szCs w:val="23"/>
              </w:rPr>
              <w:t xml:space="preserve">exports </w:t>
            </w:r>
            <w:r w:rsidRPr="00B30ECB">
              <w:rPr>
                <w:rFonts w:ascii="宋体" w:hAnsi="宋体" w:cs="宋体" w:hint="eastAsia"/>
                <w:color w:val="000000"/>
                <w:sz w:val="23"/>
                <w:szCs w:val="23"/>
              </w:rPr>
              <w:t xml:space="preserve">= </w:t>
            </w:r>
            <w:r w:rsidRPr="00B30ECB">
              <w:rPr>
                <w:rFonts w:ascii="宋体" w:hAnsi="宋体" w:cs="宋体" w:hint="eastAsia"/>
                <w:i/>
                <w:iCs/>
                <w:color w:val="000000"/>
                <w:sz w:val="23"/>
                <w:szCs w:val="23"/>
              </w:rPr>
              <w:t>app</w:t>
            </w:r>
            <w:r w:rsidRPr="00B30ECB">
              <w:rPr>
                <w:rFonts w:ascii="宋体" w:hAnsi="宋体" w:cs="宋体" w:hint="eastAsia"/>
                <w:color w:val="000000"/>
                <w:sz w:val="23"/>
                <w:szCs w:val="23"/>
              </w:rPr>
              <w:t>;</w:t>
            </w:r>
          </w:p>
        </w:tc>
      </w:tr>
    </w:tbl>
    <w:p w14:paraId="11C3241A" w14:textId="4385403D" w:rsidR="00C046D4" w:rsidRDefault="00B30ECB" w:rsidP="00315AED">
      <w:pPr>
        <w:pStyle w:val="a8"/>
        <w:numPr>
          <w:ilvl w:val="0"/>
          <w:numId w:val="102"/>
        </w:numPr>
        <w:ind w:firstLineChars="0"/>
      </w:pPr>
      <w:r>
        <w:rPr>
          <w:rFonts w:hint="eastAsia"/>
        </w:rPr>
        <w:lastRenderedPageBreak/>
        <w:t>webDemo.</w:t>
      </w:r>
      <w:r>
        <w:t>js</w:t>
      </w:r>
    </w:p>
    <w:tbl>
      <w:tblPr>
        <w:tblStyle w:val="ac"/>
        <w:tblW w:w="0" w:type="auto"/>
        <w:tblInd w:w="420" w:type="dxa"/>
        <w:tblLook w:val="04A0" w:firstRow="1" w:lastRow="0" w:firstColumn="1" w:lastColumn="0" w:noHBand="0" w:noVBand="1"/>
      </w:tblPr>
      <w:tblGrid>
        <w:gridCol w:w="7876"/>
      </w:tblGrid>
      <w:tr w:rsidR="00B30ECB" w14:paraId="6E9ADEED" w14:textId="77777777" w:rsidTr="00B30ECB">
        <w:tc>
          <w:tcPr>
            <w:tcW w:w="8296" w:type="dxa"/>
          </w:tcPr>
          <w:p w14:paraId="5B307F92" w14:textId="584A3ACC" w:rsidR="00B30ECB" w:rsidRPr="00BE5261" w:rsidRDefault="00B30ECB" w:rsidP="00BE52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B30ECB">
              <w:rPr>
                <w:rFonts w:ascii="宋体" w:hAnsi="宋体" w:cs="宋体" w:hint="eastAsia"/>
                <w:b/>
                <w:bCs/>
                <w:color w:val="000080"/>
                <w:sz w:val="23"/>
                <w:szCs w:val="23"/>
              </w:rPr>
              <w:t xml:space="preserve">let </w:t>
            </w:r>
            <w:r w:rsidRPr="00B30ECB">
              <w:rPr>
                <w:rFonts w:ascii="宋体" w:hAnsi="宋体" w:cs="宋体" w:hint="eastAsia"/>
                <w:b/>
                <w:bCs/>
                <w:color w:val="660E7A"/>
                <w:sz w:val="23"/>
                <w:szCs w:val="23"/>
              </w:rPr>
              <w:t xml:space="preserve">httpModule </w:t>
            </w:r>
            <w:r w:rsidRPr="00B30ECB">
              <w:rPr>
                <w:rFonts w:ascii="宋体" w:hAnsi="宋体" w:cs="宋体" w:hint="eastAsia"/>
                <w:color w:val="000000"/>
                <w:sz w:val="23"/>
                <w:szCs w:val="23"/>
              </w:rPr>
              <w:t xml:space="preserve">= </w:t>
            </w:r>
            <w:r w:rsidRPr="00B30ECB">
              <w:rPr>
                <w:rFonts w:ascii="宋体" w:hAnsi="宋体" w:cs="宋体" w:hint="eastAsia"/>
                <w:i/>
                <w:iCs/>
                <w:color w:val="000000"/>
                <w:sz w:val="23"/>
                <w:szCs w:val="23"/>
              </w:rPr>
              <w:t>require</w:t>
            </w:r>
            <w:r w:rsidRPr="00B30ECB">
              <w:rPr>
                <w:rFonts w:ascii="宋体" w:hAnsi="宋体" w:cs="宋体" w:hint="eastAsia"/>
                <w:color w:val="000000"/>
                <w:sz w:val="23"/>
                <w:szCs w:val="23"/>
              </w:rPr>
              <w:t>(</w:t>
            </w:r>
            <w:r w:rsidRPr="00B30ECB">
              <w:rPr>
                <w:rFonts w:ascii="宋体" w:hAnsi="宋体" w:cs="宋体" w:hint="eastAsia"/>
                <w:b/>
                <w:bCs/>
                <w:color w:val="008000"/>
                <w:sz w:val="23"/>
                <w:szCs w:val="23"/>
              </w:rPr>
              <w:t>'http'</w:t>
            </w:r>
            <w:r w:rsidRPr="00B30ECB">
              <w:rPr>
                <w:rFonts w:ascii="宋体" w:hAnsi="宋体" w:cs="宋体" w:hint="eastAsia"/>
                <w:color w:val="000000"/>
                <w:sz w:val="23"/>
                <w:szCs w:val="23"/>
              </w:rPr>
              <w:t>);</w:t>
            </w:r>
            <w:r w:rsidRPr="00B30ECB">
              <w:rPr>
                <w:rFonts w:ascii="宋体" w:hAnsi="宋体" w:cs="宋体" w:hint="eastAsia"/>
                <w:color w:val="000000"/>
                <w:sz w:val="23"/>
                <w:szCs w:val="23"/>
              </w:rPr>
              <w:br/>
            </w:r>
            <w:r w:rsidRPr="00B30ECB">
              <w:rPr>
                <w:rFonts w:ascii="宋体" w:hAnsi="宋体" w:cs="宋体" w:hint="eastAsia"/>
                <w:b/>
                <w:bCs/>
                <w:color w:val="000080"/>
                <w:sz w:val="23"/>
                <w:szCs w:val="23"/>
              </w:rPr>
              <w:t xml:space="preserve">let </w:t>
            </w:r>
            <w:r w:rsidRPr="00B30ECB">
              <w:rPr>
                <w:rFonts w:ascii="宋体" w:hAnsi="宋体" w:cs="宋体" w:hint="eastAsia"/>
                <w:color w:val="458383"/>
                <w:sz w:val="23"/>
                <w:szCs w:val="23"/>
              </w:rPr>
              <w:t xml:space="preserve">ejsModule </w:t>
            </w:r>
            <w:r w:rsidRPr="00B30ECB">
              <w:rPr>
                <w:rFonts w:ascii="宋体" w:hAnsi="宋体" w:cs="宋体" w:hint="eastAsia"/>
                <w:color w:val="000000"/>
                <w:sz w:val="23"/>
                <w:szCs w:val="23"/>
              </w:rPr>
              <w:t xml:space="preserve">= </w:t>
            </w:r>
            <w:r w:rsidRPr="00B30ECB">
              <w:rPr>
                <w:rFonts w:ascii="宋体" w:hAnsi="宋体" w:cs="宋体" w:hint="eastAsia"/>
                <w:i/>
                <w:iCs/>
                <w:color w:val="000000"/>
                <w:sz w:val="23"/>
                <w:szCs w:val="23"/>
              </w:rPr>
              <w:t>require</w:t>
            </w:r>
            <w:r w:rsidRPr="00B30ECB">
              <w:rPr>
                <w:rFonts w:ascii="宋体" w:hAnsi="宋体" w:cs="宋体" w:hint="eastAsia"/>
                <w:color w:val="000000"/>
                <w:sz w:val="23"/>
                <w:szCs w:val="23"/>
              </w:rPr>
              <w:t>(</w:t>
            </w:r>
            <w:r w:rsidRPr="00B30ECB">
              <w:rPr>
                <w:rFonts w:ascii="宋体" w:hAnsi="宋体" w:cs="宋体" w:hint="eastAsia"/>
                <w:b/>
                <w:bCs/>
                <w:color w:val="008000"/>
                <w:sz w:val="23"/>
                <w:szCs w:val="23"/>
              </w:rPr>
              <w:t>'ejs'</w:t>
            </w:r>
            <w:r w:rsidRPr="00B30ECB">
              <w:rPr>
                <w:rFonts w:ascii="宋体" w:hAnsi="宋体" w:cs="宋体" w:hint="eastAsia"/>
                <w:color w:val="000000"/>
                <w:sz w:val="23"/>
                <w:szCs w:val="23"/>
              </w:rPr>
              <w:t>);</w:t>
            </w:r>
            <w:r w:rsidRPr="00B30ECB">
              <w:rPr>
                <w:rFonts w:ascii="宋体" w:hAnsi="宋体" w:cs="宋体" w:hint="eastAsia"/>
                <w:color w:val="000000"/>
                <w:sz w:val="23"/>
                <w:szCs w:val="23"/>
              </w:rPr>
              <w:br/>
            </w:r>
            <w:r w:rsidRPr="00B30ECB">
              <w:rPr>
                <w:rFonts w:ascii="宋体" w:hAnsi="宋体" w:cs="宋体" w:hint="eastAsia"/>
                <w:b/>
                <w:bCs/>
                <w:color w:val="000080"/>
                <w:sz w:val="23"/>
                <w:szCs w:val="23"/>
              </w:rPr>
              <w:t xml:space="preserve">let </w:t>
            </w:r>
            <w:r w:rsidRPr="00B30ECB">
              <w:rPr>
                <w:rFonts w:ascii="宋体" w:hAnsi="宋体" w:cs="宋体" w:hint="eastAsia"/>
                <w:b/>
                <w:bCs/>
                <w:color w:val="660E7A"/>
                <w:sz w:val="23"/>
                <w:szCs w:val="23"/>
              </w:rPr>
              <w:t xml:space="preserve">urlModule </w:t>
            </w:r>
            <w:r w:rsidRPr="00B30ECB">
              <w:rPr>
                <w:rFonts w:ascii="宋体" w:hAnsi="宋体" w:cs="宋体" w:hint="eastAsia"/>
                <w:color w:val="000000"/>
                <w:sz w:val="23"/>
                <w:szCs w:val="23"/>
              </w:rPr>
              <w:t xml:space="preserve">= </w:t>
            </w:r>
            <w:r w:rsidRPr="00B30ECB">
              <w:rPr>
                <w:rFonts w:ascii="宋体" w:hAnsi="宋体" w:cs="宋体" w:hint="eastAsia"/>
                <w:i/>
                <w:iCs/>
                <w:color w:val="000000"/>
                <w:sz w:val="23"/>
                <w:szCs w:val="23"/>
              </w:rPr>
              <w:t>require</w:t>
            </w:r>
            <w:r w:rsidRPr="00B30ECB">
              <w:rPr>
                <w:rFonts w:ascii="宋体" w:hAnsi="宋体" w:cs="宋体" w:hint="eastAsia"/>
                <w:color w:val="000000"/>
                <w:sz w:val="23"/>
                <w:szCs w:val="23"/>
              </w:rPr>
              <w:t>(</w:t>
            </w:r>
            <w:r w:rsidRPr="00B30ECB">
              <w:rPr>
                <w:rFonts w:ascii="宋体" w:hAnsi="宋体" w:cs="宋体" w:hint="eastAsia"/>
                <w:b/>
                <w:bCs/>
                <w:color w:val="008000"/>
                <w:sz w:val="23"/>
                <w:szCs w:val="23"/>
              </w:rPr>
              <w:t>'url'</w:t>
            </w:r>
            <w:r w:rsidRPr="00B30ECB">
              <w:rPr>
                <w:rFonts w:ascii="宋体" w:hAnsi="宋体" w:cs="宋体" w:hint="eastAsia"/>
                <w:color w:val="000000"/>
                <w:sz w:val="23"/>
                <w:szCs w:val="23"/>
              </w:rPr>
              <w:t>);</w:t>
            </w:r>
            <w:r w:rsidRPr="00B30ECB">
              <w:rPr>
                <w:rFonts w:ascii="宋体" w:hAnsi="宋体" w:cs="宋体" w:hint="eastAsia"/>
                <w:color w:val="000000"/>
                <w:sz w:val="23"/>
                <w:szCs w:val="23"/>
              </w:rPr>
              <w:br/>
            </w:r>
            <w:r w:rsidRPr="00B30ECB">
              <w:rPr>
                <w:rFonts w:ascii="宋体" w:hAnsi="宋体" w:cs="宋体" w:hint="eastAsia"/>
                <w:b/>
                <w:bCs/>
                <w:color w:val="000080"/>
                <w:sz w:val="23"/>
                <w:szCs w:val="23"/>
              </w:rPr>
              <w:t xml:space="preserve">let </w:t>
            </w:r>
            <w:r w:rsidRPr="00B30ECB">
              <w:rPr>
                <w:rFonts w:ascii="宋体" w:hAnsi="宋体" w:cs="宋体" w:hint="eastAsia"/>
                <w:i/>
                <w:iCs/>
                <w:color w:val="000000"/>
                <w:sz w:val="23"/>
                <w:szCs w:val="23"/>
              </w:rPr>
              <w:t xml:space="preserve">app </w:t>
            </w:r>
            <w:r w:rsidRPr="00B30ECB">
              <w:rPr>
                <w:rFonts w:ascii="宋体" w:hAnsi="宋体" w:cs="宋体" w:hint="eastAsia"/>
                <w:color w:val="000000"/>
                <w:sz w:val="23"/>
                <w:szCs w:val="23"/>
              </w:rPr>
              <w:t xml:space="preserve">= </w:t>
            </w:r>
            <w:r w:rsidRPr="00B30ECB">
              <w:rPr>
                <w:rFonts w:ascii="宋体" w:hAnsi="宋体" w:cs="宋体" w:hint="eastAsia"/>
                <w:i/>
                <w:iCs/>
                <w:color w:val="000000"/>
                <w:sz w:val="23"/>
                <w:szCs w:val="23"/>
              </w:rPr>
              <w:t>require</w:t>
            </w:r>
            <w:r w:rsidRPr="00B30ECB">
              <w:rPr>
                <w:rFonts w:ascii="宋体" w:hAnsi="宋体" w:cs="宋体" w:hint="eastAsia"/>
                <w:color w:val="000000"/>
                <w:sz w:val="23"/>
                <w:szCs w:val="23"/>
              </w:rPr>
              <w:t>(</w:t>
            </w:r>
            <w:r w:rsidRPr="00B30ECB">
              <w:rPr>
                <w:rFonts w:ascii="宋体" w:hAnsi="宋体" w:cs="宋体" w:hint="eastAsia"/>
                <w:b/>
                <w:bCs/>
                <w:color w:val="008000"/>
                <w:sz w:val="23"/>
                <w:szCs w:val="23"/>
              </w:rPr>
              <w:t>'./modules/expressRouter'</w:t>
            </w:r>
            <w:r w:rsidRPr="00B30ECB">
              <w:rPr>
                <w:rFonts w:ascii="宋体" w:hAnsi="宋体" w:cs="宋体" w:hint="eastAsia"/>
                <w:color w:val="000000"/>
                <w:sz w:val="23"/>
                <w:szCs w:val="23"/>
              </w:rPr>
              <w:t>);</w:t>
            </w:r>
            <w:r w:rsidRPr="00B30ECB">
              <w:rPr>
                <w:rFonts w:ascii="宋体" w:hAnsi="宋体" w:cs="宋体" w:hint="eastAsia"/>
                <w:color w:val="000000"/>
                <w:sz w:val="23"/>
                <w:szCs w:val="23"/>
              </w:rPr>
              <w:br/>
            </w:r>
            <w:r w:rsidRPr="00B30ECB">
              <w:rPr>
                <w:rFonts w:ascii="宋体" w:hAnsi="宋体" w:cs="宋体" w:hint="eastAsia"/>
                <w:color w:val="000000"/>
                <w:sz w:val="23"/>
                <w:szCs w:val="23"/>
              </w:rPr>
              <w:br/>
            </w:r>
            <w:r w:rsidRPr="00B30ECB">
              <w:rPr>
                <w:rFonts w:ascii="宋体" w:hAnsi="宋体" w:cs="宋体" w:hint="eastAsia"/>
                <w:b/>
                <w:bCs/>
                <w:color w:val="660E7A"/>
                <w:sz w:val="23"/>
                <w:szCs w:val="23"/>
              </w:rPr>
              <w:t>httpModule</w:t>
            </w:r>
            <w:r w:rsidRPr="00B30ECB">
              <w:rPr>
                <w:rFonts w:ascii="宋体" w:hAnsi="宋体" w:cs="宋体" w:hint="eastAsia"/>
                <w:color w:val="000000"/>
                <w:sz w:val="23"/>
                <w:szCs w:val="23"/>
              </w:rPr>
              <w:t>.</w:t>
            </w:r>
            <w:r w:rsidRPr="00B30ECB">
              <w:rPr>
                <w:rFonts w:ascii="宋体" w:hAnsi="宋体" w:cs="宋体" w:hint="eastAsia"/>
                <w:i/>
                <w:iCs/>
                <w:color w:val="000000"/>
                <w:sz w:val="23"/>
                <w:szCs w:val="23"/>
              </w:rPr>
              <w:t>createServer</w:t>
            </w:r>
            <w:r w:rsidRPr="00B30ECB">
              <w:rPr>
                <w:rFonts w:ascii="宋体" w:hAnsi="宋体" w:cs="宋体" w:hint="eastAsia"/>
                <w:color w:val="000000"/>
                <w:sz w:val="23"/>
                <w:szCs w:val="23"/>
              </w:rPr>
              <w:t>(</w:t>
            </w:r>
            <w:r w:rsidRPr="00B30ECB">
              <w:rPr>
                <w:rFonts w:ascii="宋体" w:hAnsi="宋体" w:cs="宋体" w:hint="eastAsia"/>
                <w:i/>
                <w:iCs/>
                <w:color w:val="000000"/>
                <w:sz w:val="23"/>
                <w:szCs w:val="23"/>
              </w:rPr>
              <w:t>app</w:t>
            </w:r>
            <w:r w:rsidRPr="00B30ECB">
              <w:rPr>
                <w:rFonts w:ascii="宋体" w:hAnsi="宋体" w:cs="宋体" w:hint="eastAsia"/>
                <w:color w:val="000000"/>
                <w:sz w:val="23"/>
                <w:szCs w:val="23"/>
              </w:rPr>
              <w:t>).</w:t>
            </w:r>
            <w:r w:rsidRPr="00B30ECB">
              <w:rPr>
                <w:rFonts w:ascii="宋体" w:hAnsi="宋体" w:cs="宋体" w:hint="eastAsia"/>
                <w:color w:val="7A7A43"/>
                <w:sz w:val="23"/>
                <w:szCs w:val="23"/>
              </w:rPr>
              <w:t>listen</w:t>
            </w:r>
            <w:r w:rsidRPr="00B30ECB">
              <w:rPr>
                <w:rFonts w:ascii="宋体" w:hAnsi="宋体" w:cs="宋体" w:hint="eastAsia"/>
                <w:color w:val="000000"/>
                <w:sz w:val="23"/>
                <w:szCs w:val="23"/>
              </w:rPr>
              <w:t>(</w:t>
            </w:r>
            <w:r w:rsidRPr="00B30ECB">
              <w:rPr>
                <w:rFonts w:ascii="宋体" w:hAnsi="宋体" w:cs="宋体" w:hint="eastAsia"/>
                <w:color w:val="0000FF"/>
                <w:sz w:val="23"/>
                <w:szCs w:val="23"/>
              </w:rPr>
              <w:t>80</w:t>
            </w:r>
            <w:r w:rsidRPr="00B30ECB">
              <w:rPr>
                <w:rFonts w:ascii="宋体" w:hAnsi="宋体" w:cs="宋体" w:hint="eastAsia"/>
                <w:color w:val="000000"/>
                <w:sz w:val="23"/>
                <w:szCs w:val="23"/>
              </w:rPr>
              <w:t>);</w:t>
            </w:r>
            <w:r w:rsidRPr="00B30ECB">
              <w:rPr>
                <w:rFonts w:ascii="宋体" w:hAnsi="宋体" w:cs="宋体" w:hint="eastAsia"/>
                <w:color w:val="000000"/>
                <w:sz w:val="23"/>
                <w:szCs w:val="23"/>
              </w:rPr>
              <w:br/>
            </w:r>
            <w:r w:rsidRPr="00B30ECB">
              <w:rPr>
                <w:rFonts w:ascii="宋体" w:hAnsi="宋体" w:cs="宋体" w:hint="eastAsia"/>
                <w:color w:val="000000"/>
                <w:sz w:val="23"/>
                <w:szCs w:val="23"/>
              </w:rPr>
              <w:br/>
            </w:r>
            <w:r w:rsidRPr="00B30ECB">
              <w:rPr>
                <w:rFonts w:ascii="宋体" w:hAnsi="宋体" w:cs="宋体" w:hint="eastAsia"/>
                <w:i/>
                <w:iCs/>
                <w:color w:val="000000"/>
                <w:sz w:val="23"/>
                <w:szCs w:val="23"/>
              </w:rPr>
              <w:t>app</w:t>
            </w:r>
            <w:r w:rsidRPr="00B30ECB">
              <w:rPr>
                <w:rFonts w:ascii="宋体" w:hAnsi="宋体" w:cs="宋体" w:hint="eastAsia"/>
                <w:color w:val="000000"/>
                <w:sz w:val="23"/>
                <w:szCs w:val="23"/>
              </w:rPr>
              <w:t>.</w:t>
            </w:r>
            <w:r w:rsidRPr="00B30ECB">
              <w:rPr>
                <w:rFonts w:ascii="宋体" w:hAnsi="宋体" w:cs="宋体" w:hint="eastAsia"/>
                <w:color w:val="7A7A43"/>
                <w:sz w:val="23"/>
                <w:szCs w:val="23"/>
              </w:rPr>
              <w:t>get</w:t>
            </w:r>
            <w:r w:rsidRPr="00B30ECB">
              <w:rPr>
                <w:rFonts w:ascii="宋体" w:hAnsi="宋体" w:cs="宋体" w:hint="eastAsia"/>
                <w:color w:val="000000"/>
                <w:sz w:val="23"/>
                <w:szCs w:val="23"/>
              </w:rPr>
              <w:t>(</w:t>
            </w:r>
            <w:r w:rsidRPr="00B30ECB">
              <w:rPr>
                <w:rFonts w:ascii="宋体" w:hAnsi="宋体" w:cs="宋体" w:hint="eastAsia"/>
                <w:b/>
                <w:bCs/>
                <w:color w:val="008000"/>
                <w:sz w:val="23"/>
                <w:szCs w:val="23"/>
              </w:rPr>
              <w:t>'/login'</w:t>
            </w:r>
            <w:r w:rsidRPr="00B30ECB">
              <w:rPr>
                <w:rFonts w:ascii="宋体" w:hAnsi="宋体" w:cs="宋体" w:hint="eastAsia"/>
                <w:color w:val="000000"/>
                <w:sz w:val="23"/>
                <w:szCs w:val="23"/>
              </w:rPr>
              <w:t>,(req,res)=&gt;{</w:t>
            </w:r>
            <w:r w:rsidRPr="00B30ECB">
              <w:rPr>
                <w:rFonts w:ascii="宋体" w:hAnsi="宋体" w:cs="宋体" w:hint="eastAsia"/>
                <w:color w:val="000000"/>
                <w:sz w:val="23"/>
                <w:szCs w:val="23"/>
              </w:rPr>
              <w:br/>
              <w:t xml:space="preserve">    res.</w:t>
            </w:r>
            <w:r w:rsidRPr="00B30ECB">
              <w:rPr>
                <w:rFonts w:ascii="宋体" w:hAnsi="宋体" w:cs="宋体" w:hint="eastAsia"/>
                <w:color w:val="7A7A43"/>
                <w:sz w:val="23"/>
                <w:szCs w:val="23"/>
              </w:rPr>
              <w:t>writeHead</w:t>
            </w:r>
            <w:r w:rsidRPr="00B30ECB">
              <w:rPr>
                <w:rFonts w:ascii="宋体" w:hAnsi="宋体" w:cs="宋体" w:hint="eastAsia"/>
                <w:color w:val="000000"/>
                <w:sz w:val="23"/>
                <w:szCs w:val="23"/>
              </w:rPr>
              <w:t>(</w:t>
            </w:r>
            <w:r w:rsidRPr="00B30ECB">
              <w:rPr>
                <w:rFonts w:ascii="宋体" w:hAnsi="宋体" w:cs="宋体" w:hint="eastAsia"/>
                <w:color w:val="0000FF"/>
                <w:sz w:val="23"/>
                <w:szCs w:val="23"/>
              </w:rPr>
              <w:t>200</w:t>
            </w:r>
            <w:r w:rsidRPr="00B30ECB">
              <w:rPr>
                <w:rFonts w:ascii="宋体" w:hAnsi="宋体" w:cs="宋体" w:hint="eastAsia"/>
                <w:color w:val="000000"/>
                <w:sz w:val="23"/>
                <w:szCs w:val="23"/>
              </w:rPr>
              <w:t>, {</w:t>
            </w:r>
            <w:r w:rsidRPr="00B30ECB">
              <w:rPr>
                <w:rFonts w:ascii="宋体" w:hAnsi="宋体" w:cs="宋体" w:hint="eastAsia"/>
                <w:b/>
                <w:bCs/>
                <w:color w:val="008000"/>
                <w:sz w:val="23"/>
                <w:szCs w:val="23"/>
              </w:rPr>
              <w:t>"Content-Type"</w:t>
            </w:r>
            <w:r w:rsidRPr="00B30ECB">
              <w:rPr>
                <w:rFonts w:ascii="宋体" w:hAnsi="宋体" w:cs="宋体" w:hint="eastAsia"/>
                <w:color w:val="000000"/>
                <w:sz w:val="23"/>
                <w:szCs w:val="23"/>
              </w:rPr>
              <w:t xml:space="preserve">: </w:t>
            </w:r>
            <w:r w:rsidRPr="00B30ECB">
              <w:rPr>
                <w:rFonts w:ascii="宋体" w:hAnsi="宋体" w:cs="宋体" w:hint="eastAsia"/>
                <w:b/>
                <w:bCs/>
                <w:color w:val="008000"/>
                <w:sz w:val="23"/>
                <w:szCs w:val="23"/>
              </w:rPr>
              <w:t>"text/html;charset=utf-8"</w:t>
            </w:r>
            <w:r w:rsidRPr="00B30ECB">
              <w:rPr>
                <w:rFonts w:ascii="宋体" w:hAnsi="宋体" w:cs="宋体" w:hint="eastAsia"/>
                <w:color w:val="000000"/>
                <w:sz w:val="23"/>
                <w:szCs w:val="23"/>
              </w:rPr>
              <w:t>});</w:t>
            </w:r>
            <w:r w:rsidRPr="00B30ECB">
              <w:rPr>
                <w:rFonts w:ascii="宋体" w:hAnsi="宋体" w:cs="宋体" w:hint="eastAsia"/>
                <w:color w:val="000000"/>
                <w:sz w:val="23"/>
                <w:szCs w:val="23"/>
              </w:rPr>
              <w:br/>
              <w:t xml:space="preserve">    </w:t>
            </w:r>
            <w:r w:rsidRPr="00B30ECB">
              <w:rPr>
                <w:rFonts w:ascii="宋体" w:hAnsi="宋体" w:cs="宋体" w:hint="eastAsia"/>
                <w:color w:val="458383"/>
                <w:sz w:val="23"/>
                <w:szCs w:val="23"/>
              </w:rPr>
              <w:t>ejsModule</w:t>
            </w:r>
            <w:r w:rsidRPr="00B30ECB">
              <w:rPr>
                <w:rFonts w:ascii="宋体" w:hAnsi="宋体" w:cs="宋体" w:hint="eastAsia"/>
                <w:color w:val="000000"/>
                <w:sz w:val="23"/>
                <w:szCs w:val="23"/>
              </w:rPr>
              <w:t>.</w:t>
            </w:r>
            <w:r w:rsidRPr="00B30ECB">
              <w:rPr>
                <w:rFonts w:ascii="宋体" w:hAnsi="宋体" w:cs="宋体" w:hint="eastAsia"/>
                <w:color w:val="7A7A43"/>
                <w:sz w:val="23"/>
                <w:szCs w:val="23"/>
              </w:rPr>
              <w:t>renderFile</w:t>
            </w:r>
            <w:r w:rsidRPr="00B30ECB">
              <w:rPr>
                <w:rFonts w:ascii="宋体" w:hAnsi="宋体" w:cs="宋体" w:hint="eastAsia"/>
                <w:color w:val="000000"/>
                <w:sz w:val="23"/>
                <w:szCs w:val="23"/>
              </w:rPr>
              <w:t>(</w:t>
            </w:r>
            <w:r w:rsidRPr="00B30ECB">
              <w:rPr>
                <w:rFonts w:ascii="宋体" w:hAnsi="宋体" w:cs="宋体" w:hint="eastAsia"/>
                <w:b/>
                <w:bCs/>
                <w:color w:val="008000"/>
                <w:sz w:val="23"/>
                <w:szCs w:val="23"/>
              </w:rPr>
              <w:t>'./ejs/login.ejs'</w:t>
            </w:r>
            <w:r w:rsidRPr="00B30ECB">
              <w:rPr>
                <w:rFonts w:ascii="宋体" w:hAnsi="宋体" w:cs="宋体" w:hint="eastAsia"/>
                <w:color w:val="000000"/>
                <w:sz w:val="23"/>
                <w:szCs w:val="23"/>
              </w:rPr>
              <w:t>,{},(err,data)=&gt;{</w:t>
            </w:r>
            <w:r w:rsidRPr="00B30ECB">
              <w:rPr>
                <w:rFonts w:ascii="宋体" w:hAnsi="宋体" w:cs="宋体" w:hint="eastAsia"/>
                <w:color w:val="000000"/>
                <w:sz w:val="23"/>
                <w:szCs w:val="23"/>
              </w:rPr>
              <w:br/>
              <w:t xml:space="preserve">        res.</w:t>
            </w:r>
            <w:r w:rsidRPr="00B30ECB">
              <w:rPr>
                <w:rFonts w:ascii="宋体" w:hAnsi="宋体" w:cs="宋体" w:hint="eastAsia"/>
                <w:color w:val="7A7A43"/>
                <w:sz w:val="23"/>
                <w:szCs w:val="23"/>
              </w:rPr>
              <w:t>end</w:t>
            </w:r>
            <w:r w:rsidRPr="00B30ECB">
              <w:rPr>
                <w:rFonts w:ascii="宋体" w:hAnsi="宋体" w:cs="宋体" w:hint="eastAsia"/>
                <w:color w:val="000000"/>
                <w:sz w:val="23"/>
                <w:szCs w:val="23"/>
              </w:rPr>
              <w:t>(data);</w:t>
            </w:r>
            <w:r w:rsidRPr="00B30ECB">
              <w:rPr>
                <w:rFonts w:ascii="宋体" w:hAnsi="宋体" w:cs="宋体" w:hint="eastAsia"/>
                <w:color w:val="000000"/>
                <w:sz w:val="23"/>
                <w:szCs w:val="23"/>
              </w:rPr>
              <w:br/>
              <w:t xml:space="preserve">    })</w:t>
            </w:r>
            <w:r w:rsidRPr="00B30ECB">
              <w:rPr>
                <w:rFonts w:ascii="宋体" w:hAnsi="宋体" w:cs="宋体" w:hint="eastAsia"/>
                <w:color w:val="000000"/>
                <w:sz w:val="23"/>
                <w:szCs w:val="23"/>
              </w:rPr>
              <w:br/>
              <w:t>});</w:t>
            </w:r>
            <w:r w:rsidRPr="00B30ECB">
              <w:rPr>
                <w:rFonts w:ascii="宋体" w:hAnsi="宋体" w:cs="宋体" w:hint="eastAsia"/>
                <w:color w:val="000000"/>
                <w:sz w:val="23"/>
                <w:szCs w:val="23"/>
              </w:rPr>
              <w:br/>
            </w:r>
            <w:r w:rsidRPr="00B30ECB">
              <w:rPr>
                <w:rFonts w:ascii="宋体" w:hAnsi="宋体" w:cs="宋体" w:hint="eastAsia"/>
                <w:i/>
                <w:iCs/>
                <w:color w:val="000000"/>
                <w:sz w:val="23"/>
                <w:szCs w:val="23"/>
              </w:rPr>
              <w:t>app</w:t>
            </w:r>
            <w:r w:rsidRPr="00B30ECB">
              <w:rPr>
                <w:rFonts w:ascii="宋体" w:hAnsi="宋体" w:cs="宋体" w:hint="eastAsia"/>
                <w:color w:val="000000"/>
                <w:sz w:val="23"/>
                <w:szCs w:val="23"/>
              </w:rPr>
              <w:t>.</w:t>
            </w:r>
            <w:r w:rsidRPr="00B30ECB">
              <w:rPr>
                <w:rFonts w:ascii="宋体" w:hAnsi="宋体" w:cs="宋体" w:hint="eastAsia"/>
                <w:color w:val="7A7A43"/>
                <w:sz w:val="23"/>
                <w:szCs w:val="23"/>
              </w:rPr>
              <w:t>get</w:t>
            </w:r>
            <w:r w:rsidRPr="00B30ECB">
              <w:rPr>
                <w:rFonts w:ascii="宋体" w:hAnsi="宋体" w:cs="宋体" w:hint="eastAsia"/>
                <w:color w:val="000000"/>
                <w:sz w:val="23"/>
                <w:szCs w:val="23"/>
              </w:rPr>
              <w:t>(</w:t>
            </w:r>
            <w:r w:rsidRPr="00B30ECB">
              <w:rPr>
                <w:rFonts w:ascii="宋体" w:hAnsi="宋体" w:cs="宋体" w:hint="eastAsia"/>
                <w:b/>
                <w:bCs/>
                <w:color w:val="008000"/>
                <w:sz w:val="23"/>
                <w:szCs w:val="23"/>
              </w:rPr>
              <w:t>'/dologin'</w:t>
            </w:r>
            <w:r w:rsidRPr="00B30ECB">
              <w:rPr>
                <w:rFonts w:ascii="宋体" w:hAnsi="宋体" w:cs="宋体" w:hint="eastAsia"/>
                <w:color w:val="000000"/>
                <w:sz w:val="23"/>
                <w:szCs w:val="23"/>
              </w:rPr>
              <w:t>,(req,res)=&gt;{</w:t>
            </w:r>
            <w:r w:rsidRPr="00B30ECB">
              <w:rPr>
                <w:rFonts w:ascii="宋体" w:hAnsi="宋体" w:cs="宋体" w:hint="eastAsia"/>
                <w:color w:val="000000"/>
                <w:sz w:val="23"/>
                <w:szCs w:val="23"/>
              </w:rPr>
              <w:br/>
              <w:t xml:space="preserve">    res.</w:t>
            </w:r>
            <w:r w:rsidRPr="00B30ECB">
              <w:rPr>
                <w:rFonts w:ascii="宋体" w:hAnsi="宋体" w:cs="宋体" w:hint="eastAsia"/>
                <w:color w:val="7A7A43"/>
                <w:sz w:val="23"/>
                <w:szCs w:val="23"/>
              </w:rPr>
              <w:t>end</w:t>
            </w:r>
            <w:r w:rsidRPr="00B30ECB">
              <w:rPr>
                <w:rFonts w:ascii="宋体" w:hAnsi="宋体" w:cs="宋体" w:hint="eastAsia"/>
                <w:color w:val="000000"/>
                <w:sz w:val="23"/>
                <w:szCs w:val="23"/>
              </w:rPr>
              <w:t>(</w:t>
            </w:r>
            <w:r w:rsidRPr="00B30ECB">
              <w:rPr>
                <w:rFonts w:ascii="宋体" w:hAnsi="宋体" w:cs="宋体" w:hint="eastAsia"/>
                <w:b/>
                <w:bCs/>
                <w:color w:val="008000"/>
                <w:sz w:val="23"/>
                <w:szCs w:val="23"/>
              </w:rPr>
              <w:t>'GET:dologin'</w:t>
            </w:r>
            <w:r w:rsidRPr="00B30ECB">
              <w:rPr>
                <w:rFonts w:ascii="宋体" w:hAnsi="宋体" w:cs="宋体" w:hint="eastAsia"/>
                <w:color w:val="000000"/>
                <w:sz w:val="23"/>
                <w:szCs w:val="23"/>
              </w:rPr>
              <w:t>);</w:t>
            </w:r>
            <w:r w:rsidRPr="00B30ECB">
              <w:rPr>
                <w:rFonts w:ascii="宋体" w:hAnsi="宋体" w:cs="宋体" w:hint="eastAsia"/>
                <w:color w:val="000000"/>
                <w:sz w:val="23"/>
                <w:szCs w:val="23"/>
              </w:rPr>
              <w:br/>
              <w:t>});</w:t>
            </w:r>
            <w:r w:rsidRPr="00B30ECB">
              <w:rPr>
                <w:rFonts w:ascii="宋体" w:hAnsi="宋体" w:cs="宋体" w:hint="eastAsia"/>
                <w:color w:val="000000"/>
                <w:sz w:val="23"/>
                <w:szCs w:val="23"/>
              </w:rPr>
              <w:br/>
            </w:r>
            <w:r w:rsidRPr="00B30ECB">
              <w:rPr>
                <w:rFonts w:ascii="宋体" w:hAnsi="宋体" w:cs="宋体" w:hint="eastAsia"/>
                <w:i/>
                <w:iCs/>
                <w:color w:val="000000"/>
                <w:sz w:val="23"/>
                <w:szCs w:val="23"/>
              </w:rPr>
              <w:t>app</w:t>
            </w:r>
            <w:r w:rsidRPr="00B30ECB">
              <w:rPr>
                <w:rFonts w:ascii="宋体" w:hAnsi="宋体" w:cs="宋体" w:hint="eastAsia"/>
                <w:color w:val="000000"/>
                <w:sz w:val="23"/>
                <w:szCs w:val="23"/>
              </w:rPr>
              <w:t>.</w:t>
            </w:r>
            <w:r w:rsidRPr="00B30ECB">
              <w:rPr>
                <w:rFonts w:ascii="宋体" w:hAnsi="宋体" w:cs="宋体" w:hint="eastAsia"/>
                <w:color w:val="7A7A43"/>
                <w:sz w:val="23"/>
                <w:szCs w:val="23"/>
              </w:rPr>
              <w:t>post</w:t>
            </w:r>
            <w:r w:rsidRPr="00B30ECB">
              <w:rPr>
                <w:rFonts w:ascii="宋体" w:hAnsi="宋体" w:cs="宋体" w:hint="eastAsia"/>
                <w:color w:val="000000"/>
                <w:sz w:val="23"/>
                <w:szCs w:val="23"/>
              </w:rPr>
              <w:t>(</w:t>
            </w:r>
            <w:r w:rsidRPr="00B30ECB">
              <w:rPr>
                <w:rFonts w:ascii="宋体" w:hAnsi="宋体" w:cs="宋体" w:hint="eastAsia"/>
                <w:b/>
                <w:bCs/>
                <w:color w:val="008000"/>
                <w:sz w:val="23"/>
                <w:szCs w:val="23"/>
              </w:rPr>
              <w:t>'/dologin'</w:t>
            </w:r>
            <w:r w:rsidRPr="00B30ECB">
              <w:rPr>
                <w:rFonts w:ascii="宋体" w:hAnsi="宋体" w:cs="宋体" w:hint="eastAsia"/>
                <w:color w:val="000000"/>
                <w:sz w:val="23"/>
                <w:szCs w:val="23"/>
              </w:rPr>
              <w:t>,(req,res)=&gt;{</w:t>
            </w:r>
            <w:r w:rsidRPr="00B30ECB">
              <w:rPr>
                <w:rFonts w:ascii="宋体" w:hAnsi="宋体" w:cs="宋体" w:hint="eastAsia"/>
                <w:color w:val="000000"/>
                <w:sz w:val="23"/>
                <w:szCs w:val="23"/>
              </w:rPr>
              <w:br/>
              <w:t xml:space="preserve">    res.</w:t>
            </w:r>
            <w:r w:rsidRPr="00B30ECB">
              <w:rPr>
                <w:rFonts w:ascii="宋体" w:hAnsi="宋体" w:cs="宋体" w:hint="eastAsia"/>
                <w:color w:val="7A7A43"/>
                <w:sz w:val="23"/>
                <w:szCs w:val="23"/>
              </w:rPr>
              <w:t>end</w:t>
            </w:r>
            <w:r w:rsidRPr="00B30ECB">
              <w:rPr>
                <w:rFonts w:ascii="宋体" w:hAnsi="宋体" w:cs="宋体" w:hint="eastAsia"/>
                <w:color w:val="000000"/>
                <w:sz w:val="23"/>
                <w:szCs w:val="23"/>
              </w:rPr>
              <w:t>(</w:t>
            </w:r>
            <w:r w:rsidRPr="00B30ECB">
              <w:rPr>
                <w:rFonts w:ascii="宋体" w:hAnsi="宋体" w:cs="宋体" w:hint="eastAsia"/>
                <w:b/>
                <w:bCs/>
                <w:color w:val="008000"/>
                <w:sz w:val="23"/>
                <w:szCs w:val="23"/>
              </w:rPr>
              <w:t>'POST:dologin'</w:t>
            </w:r>
            <w:r w:rsidRPr="00B30ECB">
              <w:rPr>
                <w:rFonts w:ascii="宋体" w:hAnsi="宋体" w:cs="宋体" w:hint="eastAsia"/>
                <w:color w:val="000000"/>
                <w:sz w:val="23"/>
                <w:szCs w:val="23"/>
              </w:rPr>
              <w:t>);</w:t>
            </w:r>
            <w:r w:rsidRPr="00B30ECB">
              <w:rPr>
                <w:rFonts w:ascii="宋体" w:hAnsi="宋体" w:cs="宋体" w:hint="eastAsia"/>
                <w:color w:val="000000"/>
                <w:sz w:val="23"/>
                <w:szCs w:val="23"/>
              </w:rPr>
              <w:br/>
              <w:t>});</w:t>
            </w:r>
          </w:p>
        </w:tc>
      </w:tr>
    </w:tbl>
    <w:p w14:paraId="69FE312F" w14:textId="77777777" w:rsidR="00B30ECB" w:rsidRPr="00C046D4" w:rsidRDefault="00B30ECB" w:rsidP="00B30ECB">
      <w:pPr>
        <w:pStyle w:val="a8"/>
        <w:ind w:left="420" w:firstLineChars="0" w:firstLine="0"/>
      </w:pPr>
    </w:p>
    <w:p w14:paraId="3A3E9B78" w14:textId="03AE7C2D" w:rsidR="00F31544" w:rsidRDefault="00FF7666" w:rsidP="00FF7666">
      <w:pPr>
        <w:pStyle w:val="4"/>
      </w:pPr>
      <w:r>
        <w:rPr>
          <w:rFonts w:hint="eastAsia"/>
        </w:rPr>
        <w:t>get、post请求</w:t>
      </w:r>
    </w:p>
    <w:p w14:paraId="6C10CA51" w14:textId="50B351DE" w:rsidR="00FF7666" w:rsidRDefault="00FF7666" w:rsidP="00315AED">
      <w:pPr>
        <w:pStyle w:val="5"/>
        <w:numPr>
          <w:ilvl w:val="0"/>
          <w:numId w:val="95"/>
        </w:numPr>
        <w:ind w:right="210"/>
      </w:pPr>
      <w:r>
        <w:rPr>
          <w:rFonts w:hint="eastAsia"/>
        </w:rPr>
        <w:t>介绍</w:t>
      </w:r>
    </w:p>
    <w:p w14:paraId="0A5882B9" w14:textId="5C487720" w:rsidR="00FF7666" w:rsidRDefault="00FF7666" w:rsidP="00FF7666">
      <w:pPr>
        <w:ind w:left="420" w:firstLine="420"/>
      </w:pPr>
      <w:r>
        <w:rPr>
          <w:rFonts w:hint="eastAsia"/>
        </w:rPr>
        <w:t>get请求和post请求获取请求参数的方法时不同的，所以需要在程序中对请求进行区分并使用对应的方法获取请求参数。</w:t>
      </w:r>
    </w:p>
    <w:p w14:paraId="630EE063" w14:textId="02705D7E" w:rsidR="00FF7666" w:rsidRDefault="00FF7666" w:rsidP="00FF7666">
      <w:pPr>
        <w:pStyle w:val="5"/>
        <w:ind w:right="210"/>
      </w:pPr>
      <w:r>
        <w:rPr>
          <w:rFonts w:hint="eastAsia"/>
        </w:rPr>
        <w:t>思路</w:t>
      </w:r>
    </w:p>
    <w:p w14:paraId="2BBF58C8" w14:textId="02822E03" w:rsidR="00FF7666" w:rsidRDefault="00FF7666" w:rsidP="00315AED">
      <w:pPr>
        <w:pStyle w:val="a8"/>
        <w:numPr>
          <w:ilvl w:val="0"/>
          <w:numId w:val="92"/>
        </w:numPr>
        <w:ind w:firstLineChars="0"/>
      </w:pPr>
      <w:r>
        <w:rPr>
          <w:rFonts w:hint="eastAsia"/>
        </w:rPr>
        <w:t>在</w:t>
      </w:r>
      <w:r w:rsidR="0023079C">
        <w:rPr>
          <w:rFonts w:hint="eastAsia"/>
        </w:rPr>
        <w:t>request对象中有1个method</w:t>
      </w:r>
      <w:r w:rsidR="00D14A58">
        <w:rPr>
          <w:rFonts w:hint="eastAsia"/>
        </w:rPr>
        <w:t>属性，标识了本次请求的请求方式</w:t>
      </w:r>
    </w:p>
    <w:p w14:paraId="572BC902" w14:textId="07D33A81" w:rsidR="00D14A58" w:rsidRDefault="00D14A58" w:rsidP="00315AED">
      <w:pPr>
        <w:pStyle w:val="a8"/>
        <w:numPr>
          <w:ilvl w:val="0"/>
          <w:numId w:val="92"/>
        </w:numPr>
        <w:ind w:firstLineChars="0"/>
      </w:pPr>
      <w:r>
        <w:rPr>
          <w:rFonts w:hint="eastAsia"/>
        </w:rPr>
        <w:t>程序中通过requst对象的method属性来判断是哪种方式的请求</w:t>
      </w:r>
    </w:p>
    <w:p w14:paraId="4D7814B8" w14:textId="3E5EDF27" w:rsidR="00D14A58" w:rsidRDefault="00D14A58" w:rsidP="00315AED">
      <w:pPr>
        <w:pStyle w:val="a8"/>
        <w:numPr>
          <w:ilvl w:val="0"/>
          <w:numId w:val="92"/>
        </w:numPr>
        <w:ind w:firstLineChars="0"/>
      </w:pPr>
      <w:r>
        <w:rPr>
          <w:rFonts w:hint="eastAsia"/>
        </w:rPr>
        <w:t>然后在不同方式的请求中分别使用对应的方法获取请求参数</w:t>
      </w:r>
    </w:p>
    <w:p w14:paraId="58A3B083" w14:textId="2EC723D1" w:rsidR="00D14A58" w:rsidRDefault="00D14A58" w:rsidP="00D14A58">
      <w:pPr>
        <w:pStyle w:val="5"/>
        <w:ind w:right="210"/>
      </w:pPr>
      <w:r>
        <w:rPr>
          <w:rFonts w:hint="eastAsia"/>
        </w:rPr>
        <w:t>获取请求参数</w:t>
      </w:r>
    </w:p>
    <w:p w14:paraId="28B5D37B" w14:textId="685E7514" w:rsidR="00D14A58" w:rsidRDefault="00D14A58" w:rsidP="00315AED">
      <w:pPr>
        <w:pStyle w:val="6"/>
        <w:numPr>
          <w:ilvl w:val="0"/>
          <w:numId w:val="96"/>
        </w:numPr>
      </w:pPr>
      <w:r>
        <w:rPr>
          <w:rFonts w:hint="eastAsia"/>
        </w:rPr>
        <w:t>get方式</w:t>
      </w:r>
    </w:p>
    <w:p w14:paraId="0ABE7A6E" w14:textId="6AE1D55C" w:rsidR="00D14A58" w:rsidRDefault="0030779B" w:rsidP="00D14A58">
      <w:pPr>
        <w:ind w:left="420" w:firstLine="420"/>
      </w:pPr>
      <w:r>
        <w:rPr>
          <w:rFonts w:hint="eastAsia"/>
        </w:rPr>
        <w:t>通过</w:t>
      </w:r>
      <w:r w:rsidR="00D14A58">
        <w:rPr>
          <w:rFonts w:hint="eastAsia"/>
        </w:rPr>
        <w:t>url模块</w:t>
      </w:r>
      <w:r>
        <w:rPr>
          <w:rFonts w:hint="eastAsia"/>
        </w:rPr>
        <w:t>的parse方法</w:t>
      </w:r>
      <w:r w:rsidR="00D14A58">
        <w:rPr>
          <w:rFonts w:hint="eastAsia"/>
        </w:rPr>
        <w:t>解析request对象的url，得到的对象中有1个query属性以对象的方式存储了get请求的请求参数</w:t>
      </w:r>
    </w:p>
    <w:tbl>
      <w:tblPr>
        <w:tblStyle w:val="ac"/>
        <w:tblW w:w="0" w:type="auto"/>
        <w:tblInd w:w="420" w:type="dxa"/>
        <w:tblLook w:val="04A0" w:firstRow="1" w:lastRow="0" w:firstColumn="1" w:lastColumn="0" w:noHBand="0" w:noVBand="1"/>
      </w:tblPr>
      <w:tblGrid>
        <w:gridCol w:w="7876"/>
      </w:tblGrid>
      <w:tr w:rsidR="00D14A58" w14:paraId="4186DCFC" w14:textId="77777777" w:rsidTr="00D14A58">
        <w:tc>
          <w:tcPr>
            <w:tcW w:w="8296" w:type="dxa"/>
          </w:tcPr>
          <w:p w14:paraId="0E35DEC8" w14:textId="77777777" w:rsidR="007547A0" w:rsidRPr="007547A0" w:rsidRDefault="007547A0" w:rsidP="007547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7547A0">
              <w:rPr>
                <w:rFonts w:ascii="宋体" w:hAnsi="宋体" w:cs="宋体" w:hint="eastAsia"/>
                <w:b/>
                <w:bCs/>
                <w:color w:val="000080"/>
                <w:sz w:val="23"/>
                <w:szCs w:val="23"/>
              </w:rPr>
              <w:lastRenderedPageBreak/>
              <w:t xml:space="preserve">let </w:t>
            </w:r>
            <w:r w:rsidRPr="007547A0">
              <w:rPr>
                <w:rFonts w:ascii="宋体" w:hAnsi="宋体" w:cs="宋体" w:hint="eastAsia"/>
                <w:color w:val="458383"/>
                <w:sz w:val="23"/>
                <w:szCs w:val="23"/>
              </w:rPr>
              <w:t xml:space="preserve">urlParse </w:t>
            </w:r>
            <w:r w:rsidRPr="007547A0">
              <w:rPr>
                <w:rFonts w:ascii="宋体" w:hAnsi="宋体" w:cs="宋体" w:hint="eastAsia"/>
                <w:color w:val="000000"/>
                <w:sz w:val="23"/>
                <w:szCs w:val="23"/>
              </w:rPr>
              <w:t xml:space="preserve">= </w:t>
            </w:r>
            <w:r w:rsidRPr="007547A0">
              <w:rPr>
                <w:rFonts w:ascii="宋体" w:hAnsi="宋体" w:cs="宋体" w:hint="eastAsia"/>
                <w:b/>
                <w:bCs/>
                <w:color w:val="660E7A"/>
                <w:sz w:val="23"/>
                <w:szCs w:val="23"/>
              </w:rPr>
              <w:t>urlModule</w:t>
            </w:r>
            <w:r w:rsidRPr="007547A0">
              <w:rPr>
                <w:rFonts w:ascii="宋体" w:hAnsi="宋体" w:cs="宋体" w:hint="eastAsia"/>
                <w:color w:val="000000"/>
                <w:sz w:val="23"/>
                <w:szCs w:val="23"/>
              </w:rPr>
              <w:t>.</w:t>
            </w:r>
            <w:r w:rsidRPr="007547A0">
              <w:rPr>
                <w:rFonts w:ascii="宋体" w:hAnsi="宋体" w:cs="宋体" w:hint="eastAsia"/>
                <w:i/>
                <w:iCs/>
                <w:color w:val="000000"/>
                <w:sz w:val="23"/>
                <w:szCs w:val="23"/>
              </w:rPr>
              <w:t>parse</w:t>
            </w:r>
            <w:r w:rsidRPr="007547A0">
              <w:rPr>
                <w:rFonts w:ascii="宋体" w:hAnsi="宋体" w:cs="宋体" w:hint="eastAsia"/>
                <w:color w:val="000000"/>
                <w:sz w:val="23"/>
                <w:szCs w:val="23"/>
              </w:rPr>
              <w:t>(req.</w:t>
            </w:r>
            <w:r w:rsidRPr="007547A0">
              <w:rPr>
                <w:rFonts w:ascii="宋体" w:hAnsi="宋体" w:cs="宋体" w:hint="eastAsia"/>
                <w:b/>
                <w:bCs/>
                <w:color w:val="660E7A"/>
                <w:sz w:val="23"/>
                <w:szCs w:val="23"/>
              </w:rPr>
              <w:t>url</w:t>
            </w:r>
            <w:r w:rsidRPr="007547A0">
              <w:rPr>
                <w:rFonts w:ascii="宋体" w:hAnsi="宋体" w:cs="宋体" w:hint="eastAsia"/>
                <w:color w:val="000000"/>
                <w:sz w:val="23"/>
                <w:szCs w:val="23"/>
              </w:rPr>
              <w:t>,</w:t>
            </w:r>
            <w:r w:rsidRPr="007547A0">
              <w:rPr>
                <w:rFonts w:ascii="宋体" w:hAnsi="宋体" w:cs="宋体" w:hint="eastAsia"/>
                <w:b/>
                <w:bCs/>
                <w:color w:val="000080"/>
                <w:sz w:val="23"/>
                <w:szCs w:val="23"/>
              </w:rPr>
              <w:t>true</w:t>
            </w:r>
            <w:r w:rsidRPr="007547A0">
              <w:rPr>
                <w:rFonts w:ascii="宋体" w:hAnsi="宋体" w:cs="宋体" w:hint="eastAsia"/>
                <w:color w:val="000000"/>
                <w:sz w:val="23"/>
                <w:szCs w:val="23"/>
              </w:rPr>
              <w:t>);</w:t>
            </w:r>
          </w:p>
          <w:p w14:paraId="6C883C86" w14:textId="3D55C5E6" w:rsidR="00D14A58" w:rsidRPr="0030779B" w:rsidRDefault="0030779B" w:rsidP="003077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30779B">
              <w:rPr>
                <w:rFonts w:ascii="宋体" w:hAnsi="宋体" w:cs="宋体" w:hint="eastAsia"/>
                <w:b/>
                <w:bCs/>
                <w:i/>
                <w:iCs/>
                <w:color w:val="660E7A"/>
                <w:sz w:val="23"/>
                <w:szCs w:val="23"/>
              </w:rPr>
              <w:t>console</w:t>
            </w:r>
            <w:r w:rsidRPr="0030779B">
              <w:rPr>
                <w:rFonts w:ascii="宋体" w:hAnsi="宋体" w:cs="宋体" w:hint="eastAsia"/>
                <w:color w:val="000000"/>
                <w:sz w:val="23"/>
                <w:szCs w:val="23"/>
              </w:rPr>
              <w:t>.</w:t>
            </w:r>
            <w:r w:rsidRPr="0030779B">
              <w:rPr>
                <w:rFonts w:ascii="宋体" w:hAnsi="宋体" w:cs="宋体" w:hint="eastAsia"/>
                <w:color w:val="7A7A43"/>
                <w:sz w:val="23"/>
                <w:szCs w:val="23"/>
              </w:rPr>
              <w:t>log</w:t>
            </w:r>
            <w:r w:rsidRPr="0030779B">
              <w:rPr>
                <w:rFonts w:ascii="宋体" w:hAnsi="宋体" w:cs="宋体" w:hint="eastAsia"/>
                <w:color w:val="000000"/>
                <w:sz w:val="23"/>
                <w:szCs w:val="23"/>
              </w:rPr>
              <w:t>(</w:t>
            </w:r>
            <w:r w:rsidRPr="0030779B">
              <w:rPr>
                <w:rFonts w:ascii="宋体" w:hAnsi="宋体" w:cs="宋体" w:hint="eastAsia"/>
                <w:b/>
                <w:bCs/>
                <w:color w:val="008000"/>
                <w:sz w:val="23"/>
                <w:szCs w:val="23"/>
              </w:rPr>
              <w:t>'GET:'</w:t>
            </w:r>
            <w:r w:rsidRPr="0030779B">
              <w:rPr>
                <w:rFonts w:ascii="宋体" w:hAnsi="宋体" w:cs="宋体" w:hint="eastAsia"/>
                <w:color w:val="000000"/>
                <w:sz w:val="23"/>
                <w:szCs w:val="23"/>
              </w:rPr>
              <w:t>+</w:t>
            </w:r>
            <w:r w:rsidRPr="0030779B">
              <w:rPr>
                <w:rFonts w:ascii="宋体" w:hAnsi="宋体" w:cs="宋体" w:hint="eastAsia"/>
                <w:color w:val="458383"/>
                <w:sz w:val="23"/>
                <w:szCs w:val="23"/>
              </w:rPr>
              <w:t>urlParse</w:t>
            </w:r>
            <w:r w:rsidRPr="0030779B">
              <w:rPr>
                <w:rFonts w:ascii="宋体" w:hAnsi="宋体" w:cs="宋体" w:hint="eastAsia"/>
                <w:color w:val="000000"/>
                <w:sz w:val="23"/>
                <w:szCs w:val="23"/>
              </w:rPr>
              <w:t>.</w:t>
            </w:r>
            <w:r w:rsidRPr="0030779B">
              <w:rPr>
                <w:rFonts w:ascii="宋体" w:hAnsi="宋体" w:cs="宋体" w:hint="eastAsia"/>
                <w:b/>
                <w:bCs/>
                <w:color w:val="660E7A"/>
                <w:sz w:val="23"/>
                <w:szCs w:val="23"/>
              </w:rPr>
              <w:t>query</w:t>
            </w:r>
            <w:r w:rsidRPr="0030779B">
              <w:rPr>
                <w:rFonts w:ascii="宋体" w:hAnsi="宋体" w:cs="宋体" w:hint="eastAsia"/>
                <w:color w:val="000000"/>
                <w:sz w:val="23"/>
                <w:szCs w:val="23"/>
              </w:rPr>
              <w:t>);</w:t>
            </w:r>
          </w:p>
        </w:tc>
      </w:tr>
    </w:tbl>
    <w:p w14:paraId="407C570B" w14:textId="572D9127" w:rsidR="00D14A58" w:rsidRDefault="0030779B" w:rsidP="0030779B">
      <w:pPr>
        <w:pStyle w:val="6"/>
      </w:pPr>
      <w:r>
        <w:rPr>
          <w:rFonts w:hint="eastAsia"/>
        </w:rPr>
        <w:t>post方式</w:t>
      </w:r>
    </w:p>
    <w:p w14:paraId="0A2666CE" w14:textId="235F1A4A" w:rsidR="0030779B" w:rsidRDefault="0030779B" w:rsidP="0030779B">
      <w:pPr>
        <w:ind w:left="840"/>
      </w:pPr>
      <w:r>
        <w:rPr>
          <w:rFonts w:hint="eastAsia"/>
        </w:rPr>
        <w:t>通过request对象的事件驱动得到请求参数</w:t>
      </w:r>
    </w:p>
    <w:tbl>
      <w:tblPr>
        <w:tblStyle w:val="ac"/>
        <w:tblW w:w="0" w:type="auto"/>
        <w:tblInd w:w="421" w:type="dxa"/>
        <w:tblLook w:val="04A0" w:firstRow="1" w:lastRow="0" w:firstColumn="1" w:lastColumn="0" w:noHBand="0" w:noVBand="1"/>
      </w:tblPr>
      <w:tblGrid>
        <w:gridCol w:w="7875"/>
      </w:tblGrid>
      <w:tr w:rsidR="0030779B" w14:paraId="721F48A4" w14:textId="77777777" w:rsidTr="0030779B">
        <w:tc>
          <w:tcPr>
            <w:tcW w:w="7875" w:type="dxa"/>
          </w:tcPr>
          <w:p w14:paraId="3BCE3DA2" w14:textId="3B6D844A" w:rsidR="0030779B" w:rsidRPr="0030779B" w:rsidRDefault="0030779B" w:rsidP="003077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30779B">
              <w:rPr>
                <w:rFonts w:ascii="宋体" w:hAnsi="宋体" w:cs="宋体" w:hint="eastAsia"/>
                <w:b/>
                <w:bCs/>
                <w:color w:val="000080"/>
                <w:sz w:val="23"/>
                <w:szCs w:val="23"/>
              </w:rPr>
              <w:t xml:space="preserve">let </w:t>
            </w:r>
            <w:r w:rsidRPr="0030779B">
              <w:rPr>
                <w:rFonts w:ascii="宋体" w:hAnsi="宋体" w:cs="宋体" w:hint="eastAsia"/>
                <w:color w:val="458383"/>
                <w:sz w:val="23"/>
                <w:szCs w:val="23"/>
              </w:rPr>
              <w:t xml:space="preserve">postParam </w:t>
            </w:r>
            <w:r w:rsidRPr="0030779B">
              <w:rPr>
                <w:rFonts w:ascii="宋体" w:hAnsi="宋体" w:cs="宋体" w:hint="eastAsia"/>
                <w:color w:val="000000"/>
                <w:sz w:val="23"/>
                <w:szCs w:val="23"/>
              </w:rPr>
              <w:t xml:space="preserve">= </w:t>
            </w:r>
            <w:r w:rsidRPr="0030779B">
              <w:rPr>
                <w:rFonts w:ascii="宋体" w:hAnsi="宋体" w:cs="宋体" w:hint="eastAsia"/>
                <w:b/>
                <w:bCs/>
                <w:color w:val="008000"/>
                <w:sz w:val="23"/>
                <w:szCs w:val="23"/>
              </w:rPr>
              <w:t>''</w:t>
            </w:r>
            <w:r w:rsidRPr="0030779B">
              <w:rPr>
                <w:rFonts w:ascii="宋体" w:hAnsi="宋体" w:cs="宋体" w:hint="eastAsia"/>
                <w:color w:val="000000"/>
                <w:sz w:val="23"/>
                <w:szCs w:val="23"/>
              </w:rPr>
              <w:t>;</w:t>
            </w:r>
            <w:r w:rsidRPr="0030779B">
              <w:rPr>
                <w:rFonts w:ascii="宋体" w:hAnsi="宋体" w:cs="宋体" w:hint="eastAsia"/>
                <w:color w:val="000000"/>
                <w:sz w:val="23"/>
                <w:szCs w:val="23"/>
              </w:rPr>
              <w:br/>
              <w:t>req.</w:t>
            </w:r>
            <w:r w:rsidRPr="0030779B">
              <w:rPr>
                <w:rFonts w:ascii="宋体" w:hAnsi="宋体" w:cs="宋体" w:hint="eastAsia"/>
                <w:color w:val="7A7A43"/>
                <w:sz w:val="23"/>
                <w:szCs w:val="23"/>
              </w:rPr>
              <w:t>on</w:t>
            </w:r>
            <w:r w:rsidRPr="0030779B">
              <w:rPr>
                <w:rFonts w:ascii="宋体" w:hAnsi="宋体" w:cs="宋体" w:hint="eastAsia"/>
                <w:color w:val="000000"/>
                <w:sz w:val="23"/>
                <w:szCs w:val="23"/>
              </w:rPr>
              <w:t>(</w:t>
            </w:r>
            <w:r w:rsidRPr="0030779B">
              <w:rPr>
                <w:rFonts w:ascii="宋体" w:hAnsi="宋体" w:cs="宋体" w:hint="eastAsia"/>
                <w:b/>
                <w:bCs/>
                <w:color w:val="008000"/>
                <w:sz w:val="23"/>
                <w:szCs w:val="23"/>
              </w:rPr>
              <w:t>'data'</w:t>
            </w:r>
            <w:r w:rsidRPr="0030779B">
              <w:rPr>
                <w:rFonts w:ascii="宋体" w:hAnsi="宋体" w:cs="宋体" w:hint="eastAsia"/>
                <w:color w:val="000000"/>
                <w:sz w:val="23"/>
                <w:szCs w:val="23"/>
              </w:rPr>
              <w:t>,(data)=&gt;{</w:t>
            </w:r>
            <w:r w:rsidRPr="0030779B">
              <w:rPr>
                <w:rFonts w:ascii="宋体" w:hAnsi="宋体" w:cs="宋体" w:hint="eastAsia"/>
                <w:color w:val="000000"/>
                <w:sz w:val="23"/>
                <w:szCs w:val="23"/>
              </w:rPr>
              <w:br/>
              <w:t xml:space="preserve">    </w:t>
            </w:r>
            <w:r w:rsidRPr="0030779B">
              <w:rPr>
                <w:rFonts w:ascii="宋体" w:hAnsi="宋体" w:cs="宋体" w:hint="eastAsia"/>
                <w:color w:val="458383"/>
                <w:sz w:val="23"/>
                <w:szCs w:val="23"/>
              </w:rPr>
              <w:t xml:space="preserve">postParam </w:t>
            </w:r>
            <w:r w:rsidRPr="0030779B">
              <w:rPr>
                <w:rFonts w:ascii="宋体" w:hAnsi="宋体" w:cs="宋体" w:hint="eastAsia"/>
                <w:color w:val="000000"/>
                <w:sz w:val="23"/>
                <w:szCs w:val="23"/>
              </w:rPr>
              <w:t>+= data;</w:t>
            </w:r>
            <w:r w:rsidRPr="0030779B">
              <w:rPr>
                <w:rFonts w:ascii="宋体" w:hAnsi="宋体" w:cs="宋体" w:hint="eastAsia"/>
                <w:color w:val="000000"/>
                <w:sz w:val="23"/>
                <w:szCs w:val="23"/>
              </w:rPr>
              <w:br/>
              <w:t>});</w:t>
            </w:r>
            <w:r w:rsidRPr="0030779B">
              <w:rPr>
                <w:rFonts w:ascii="宋体" w:hAnsi="宋体" w:cs="宋体" w:hint="eastAsia"/>
                <w:color w:val="000000"/>
                <w:sz w:val="23"/>
                <w:szCs w:val="23"/>
              </w:rPr>
              <w:br/>
              <w:t>req.</w:t>
            </w:r>
            <w:r w:rsidRPr="0030779B">
              <w:rPr>
                <w:rFonts w:ascii="宋体" w:hAnsi="宋体" w:cs="宋体" w:hint="eastAsia"/>
                <w:color w:val="7A7A43"/>
                <w:sz w:val="23"/>
                <w:szCs w:val="23"/>
              </w:rPr>
              <w:t>on</w:t>
            </w:r>
            <w:r w:rsidRPr="0030779B">
              <w:rPr>
                <w:rFonts w:ascii="宋体" w:hAnsi="宋体" w:cs="宋体" w:hint="eastAsia"/>
                <w:color w:val="000000"/>
                <w:sz w:val="23"/>
                <w:szCs w:val="23"/>
              </w:rPr>
              <w:t>(</w:t>
            </w:r>
            <w:r w:rsidRPr="0030779B">
              <w:rPr>
                <w:rFonts w:ascii="宋体" w:hAnsi="宋体" w:cs="宋体" w:hint="eastAsia"/>
                <w:b/>
                <w:bCs/>
                <w:color w:val="008000"/>
                <w:sz w:val="23"/>
                <w:szCs w:val="23"/>
              </w:rPr>
              <w:t>'end'</w:t>
            </w:r>
            <w:r w:rsidRPr="0030779B">
              <w:rPr>
                <w:rFonts w:ascii="宋体" w:hAnsi="宋体" w:cs="宋体" w:hint="eastAsia"/>
                <w:color w:val="000000"/>
                <w:sz w:val="23"/>
                <w:szCs w:val="23"/>
              </w:rPr>
              <w:t>,()=&gt;{</w:t>
            </w:r>
            <w:r w:rsidRPr="0030779B">
              <w:rPr>
                <w:rFonts w:ascii="宋体" w:hAnsi="宋体" w:cs="宋体" w:hint="eastAsia"/>
                <w:color w:val="000000"/>
                <w:sz w:val="23"/>
                <w:szCs w:val="23"/>
              </w:rPr>
              <w:br/>
              <w:t xml:space="preserve">    </w:t>
            </w:r>
            <w:r w:rsidRPr="0030779B">
              <w:rPr>
                <w:rFonts w:ascii="宋体" w:hAnsi="宋体" w:cs="宋体" w:hint="eastAsia"/>
                <w:b/>
                <w:bCs/>
                <w:i/>
                <w:iCs/>
                <w:color w:val="660E7A"/>
                <w:sz w:val="23"/>
                <w:szCs w:val="23"/>
              </w:rPr>
              <w:t>console</w:t>
            </w:r>
            <w:r w:rsidRPr="0030779B">
              <w:rPr>
                <w:rFonts w:ascii="宋体" w:hAnsi="宋体" w:cs="宋体" w:hint="eastAsia"/>
                <w:color w:val="000000"/>
                <w:sz w:val="23"/>
                <w:szCs w:val="23"/>
              </w:rPr>
              <w:t>.</w:t>
            </w:r>
            <w:r w:rsidRPr="0030779B">
              <w:rPr>
                <w:rFonts w:ascii="宋体" w:hAnsi="宋体" w:cs="宋体" w:hint="eastAsia"/>
                <w:color w:val="7A7A43"/>
                <w:sz w:val="23"/>
                <w:szCs w:val="23"/>
              </w:rPr>
              <w:t>log</w:t>
            </w:r>
            <w:r w:rsidRPr="0030779B">
              <w:rPr>
                <w:rFonts w:ascii="宋体" w:hAnsi="宋体" w:cs="宋体" w:hint="eastAsia"/>
                <w:color w:val="000000"/>
                <w:sz w:val="23"/>
                <w:szCs w:val="23"/>
              </w:rPr>
              <w:t>(</w:t>
            </w:r>
            <w:r w:rsidRPr="0030779B">
              <w:rPr>
                <w:rFonts w:ascii="宋体" w:hAnsi="宋体" w:cs="宋体" w:hint="eastAsia"/>
                <w:b/>
                <w:bCs/>
                <w:color w:val="008000"/>
                <w:sz w:val="23"/>
                <w:szCs w:val="23"/>
              </w:rPr>
              <w:t>'POST:'</w:t>
            </w:r>
            <w:r w:rsidRPr="0030779B">
              <w:rPr>
                <w:rFonts w:ascii="宋体" w:hAnsi="宋体" w:cs="宋体" w:hint="eastAsia"/>
                <w:color w:val="000000"/>
                <w:sz w:val="23"/>
                <w:szCs w:val="23"/>
              </w:rPr>
              <w:t>+</w:t>
            </w:r>
            <w:r w:rsidRPr="0030779B">
              <w:rPr>
                <w:rFonts w:ascii="宋体" w:hAnsi="宋体" w:cs="宋体" w:hint="eastAsia"/>
                <w:color w:val="458383"/>
                <w:sz w:val="23"/>
                <w:szCs w:val="23"/>
              </w:rPr>
              <w:t>postParam</w:t>
            </w:r>
            <w:r w:rsidRPr="0030779B">
              <w:rPr>
                <w:rFonts w:ascii="宋体" w:hAnsi="宋体" w:cs="宋体" w:hint="eastAsia"/>
                <w:color w:val="000000"/>
                <w:sz w:val="23"/>
                <w:szCs w:val="23"/>
              </w:rPr>
              <w:t>);</w:t>
            </w:r>
            <w:r w:rsidRPr="0030779B">
              <w:rPr>
                <w:rFonts w:ascii="宋体" w:hAnsi="宋体" w:cs="宋体" w:hint="eastAsia"/>
                <w:color w:val="000000"/>
                <w:sz w:val="23"/>
                <w:szCs w:val="23"/>
              </w:rPr>
              <w:br/>
              <w:t>})</w:t>
            </w:r>
          </w:p>
        </w:tc>
      </w:tr>
    </w:tbl>
    <w:p w14:paraId="12804DD2" w14:textId="2367B89D" w:rsidR="0030779B" w:rsidRDefault="0030779B" w:rsidP="0030779B">
      <w:pPr>
        <w:pStyle w:val="5"/>
        <w:ind w:right="210"/>
      </w:pPr>
      <w:r>
        <w:rPr>
          <w:rFonts w:hint="eastAsia"/>
        </w:rPr>
        <w:t>例</w:t>
      </w:r>
    </w:p>
    <w:p w14:paraId="5D22361A" w14:textId="6F4ADD45" w:rsidR="007806A7" w:rsidRDefault="007806A7" w:rsidP="00315AED">
      <w:pPr>
        <w:pStyle w:val="a8"/>
        <w:numPr>
          <w:ilvl w:val="0"/>
          <w:numId w:val="98"/>
        </w:numPr>
        <w:ind w:firstLineChars="0"/>
      </w:pPr>
      <w:r>
        <w:rPr>
          <w:rFonts w:hint="eastAsia"/>
        </w:rPr>
        <w:t>login</w:t>
      </w:r>
      <w:r>
        <w:t>.ejs</w:t>
      </w:r>
    </w:p>
    <w:tbl>
      <w:tblPr>
        <w:tblStyle w:val="ac"/>
        <w:tblW w:w="0" w:type="auto"/>
        <w:tblInd w:w="562" w:type="dxa"/>
        <w:tblLook w:val="04A0" w:firstRow="1" w:lastRow="0" w:firstColumn="1" w:lastColumn="0" w:noHBand="0" w:noVBand="1"/>
      </w:tblPr>
      <w:tblGrid>
        <w:gridCol w:w="7734"/>
      </w:tblGrid>
      <w:tr w:rsidR="007806A7" w14:paraId="6BA894C4" w14:textId="77777777" w:rsidTr="007806A7">
        <w:tc>
          <w:tcPr>
            <w:tcW w:w="7734" w:type="dxa"/>
          </w:tcPr>
          <w:p w14:paraId="6784C5E3" w14:textId="7DAC9DD9" w:rsidR="007806A7" w:rsidRPr="007806A7" w:rsidRDefault="007806A7" w:rsidP="00780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7806A7">
              <w:rPr>
                <w:rFonts w:ascii="宋体" w:hAnsi="宋体" w:cs="宋体" w:hint="eastAsia"/>
                <w:color w:val="000000"/>
                <w:sz w:val="23"/>
                <w:szCs w:val="23"/>
                <w:shd w:val="clear" w:color="auto" w:fill="EFEFEF"/>
              </w:rPr>
              <w:t xml:space="preserve">&lt;!DOCTYPE </w:t>
            </w:r>
            <w:r w:rsidRPr="007806A7">
              <w:rPr>
                <w:rFonts w:ascii="宋体" w:hAnsi="宋体" w:cs="宋体" w:hint="eastAsia"/>
                <w:b/>
                <w:bCs/>
                <w:color w:val="0000FF"/>
                <w:sz w:val="23"/>
                <w:szCs w:val="23"/>
                <w:shd w:val="clear" w:color="auto" w:fill="EFEFEF"/>
              </w:rPr>
              <w:t xml:space="preserve">HTML </w:t>
            </w:r>
            <w:r w:rsidRPr="007806A7">
              <w:rPr>
                <w:rFonts w:ascii="宋体" w:hAnsi="宋体" w:cs="宋体" w:hint="eastAsia"/>
                <w:color w:val="000000"/>
                <w:sz w:val="23"/>
                <w:szCs w:val="23"/>
                <w:shd w:val="clear" w:color="auto" w:fill="EFEFEF"/>
              </w:rPr>
              <w:t xml:space="preserve">PUBLIC </w:t>
            </w:r>
            <w:r w:rsidRPr="007806A7">
              <w:rPr>
                <w:rFonts w:ascii="宋体" w:hAnsi="宋体" w:cs="宋体" w:hint="eastAsia"/>
                <w:b/>
                <w:bCs/>
                <w:color w:val="008000"/>
                <w:sz w:val="23"/>
                <w:szCs w:val="23"/>
                <w:shd w:val="clear" w:color="auto" w:fill="EFEFEF"/>
              </w:rPr>
              <w:t>"-//W3C//DTD HTML 4.01 Transitional//EN"</w:t>
            </w:r>
            <w:r w:rsidRPr="007806A7">
              <w:rPr>
                <w:rFonts w:ascii="宋体" w:hAnsi="宋体" w:cs="宋体" w:hint="eastAsia"/>
                <w:b/>
                <w:bCs/>
                <w:color w:val="008000"/>
                <w:sz w:val="23"/>
                <w:szCs w:val="23"/>
                <w:shd w:val="clear" w:color="auto" w:fill="EFEFEF"/>
              </w:rPr>
              <w:br/>
              <w:t xml:space="preserve">        "http://www.w3.org/TR/html4/loose.dtd"</w:t>
            </w:r>
            <w:r w:rsidRPr="007806A7">
              <w:rPr>
                <w:rFonts w:ascii="宋体" w:hAnsi="宋体" w:cs="宋体" w:hint="eastAsia"/>
                <w:color w:val="000000"/>
                <w:sz w:val="23"/>
                <w:szCs w:val="23"/>
                <w:shd w:val="clear" w:color="auto" w:fill="EFEFEF"/>
              </w:rPr>
              <w:t>&gt;</w:t>
            </w:r>
            <w:r w:rsidRPr="007806A7">
              <w:rPr>
                <w:rFonts w:ascii="宋体" w:hAnsi="宋体" w:cs="宋体" w:hint="eastAsia"/>
                <w:color w:val="000000"/>
                <w:sz w:val="23"/>
                <w:szCs w:val="23"/>
              </w:rPr>
              <w:br/>
            </w:r>
            <w:r w:rsidRPr="007806A7">
              <w:rPr>
                <w:rFonts w:ascii="宋体" w:hAnsi="宋体" w:cs="宋体" w:hint="eastAsia"/>
                <w:color w:val="000000"/>
                <w:sz w:val="23"/>
                <w:szCs w:val="23"/>
                <w:shd w:val="clear" w:color="auto" w:fill="EFEFEF"/>
              </w:rPr>
              <w:t>&lt;</w:t>
            </w:r>
            <w:r w:rsidRPr="007806A7">
              <w:rPr>
                <w:rFonts w:ascii="宋体" w:hAnsi="宋体" w:cs="宋体" w:hint="eastAsia"/>
                <w:b/>
                <w:bCs/>
                <w:color w:val="000080"/>
                <w:sz w:val="23"/>
                <w:szCs w:val="23"/>
                <w:shd w:val="clear" w:color="auto" w:fill="EFEFEF"/>
              </w:rPr>
              <w:t>html</w:t>
            </w:r>
            <w:r w:rsidRPr="007806A7">
              <w:rPr>
                <w:rFonts w:ascii="宋体" w:hAnsi="宋体" w:cs="宋体" w:hint="eastAsia"/>
                <w:color w:val="000000"/>
                <w:sz w:val="23"/>
                <w:szCs w:val="23"/>
                <w:shd w:val="clear" w:color="auto" w:fill="EFEFEF"/>
              </w:rPr>
              <w:t>&gt;</w:t>
            </w:r>
            <w:r w:rsidRPr="007806A7">
              <w:rPr>
                <w:rFonts w:ascii="宋体" w:hAnsi="宋体" w:cs="宋体" w:hint="eastAsia"/>
                <w:color w:val="000000"/>
                <w:sz w:val="23"/>
                <w:szCs w:val="23"/>
              </w:rPr>
              <w:br/>
            </w:r>
            <w:r w:rsidRPr="007806A7">
              <w:rPr>
                <w:rFonts w:ascii="宋体" w:hAnsi="宋体" w:cs="宋体" w:hint="eastAsia"/>
                <w:color w:val="000000"/>
                <w:sz w:val="23"/>
                <w:szCs w:val="23"/>
                <w:shd w:val="clear" w:color="auto" w:fill="EFEFEF"/>
              </w:rPr>
              <w:t>&lt;</w:t>
            </w:r>
            <w:r w:rsidRPr="007806A7">
              <w:rPr>
                <w:rFonts w:ascii="宋体" w:hAnsi="宋体" w:cs="宋体" w:hint="eastAsia"/>
                <w:b/>
                <w:bCs/>
                <w:color w:val="000080"/>
                <w:sz w:val="23"/>
                <w:szCs w:val="23"/>
                <w:shd w:val="clear" w:color="auto" w:fill="EFEFEF"/>
              </w:rPr>
              <w:t>head</w:t>
            </w:r>
            <w:r w:rsidRPr="007806A7">
              <w:rPr>
                <w:rFonts w:ascii="宋体" w:hAnsi="宋体" w:cs="宋体" w:hint="eastAsia"/>
                <w:color w:val="000000"/>
                <w:sz w:val="23"/>
                <w:szCs w:val="23"/>
                <w:shd w:val="clear" w:color="auto" w:fill="EFEFEF"/>
              </w:rPr>
              <w:t>&gt;</w:t>
            </w:r>
            <w:r w:rsidRPr="007806A7">
              <w:rPr>
                <w:rFonts w:ascii="宋体" w:hAnsi="宋体" w:cs="宋体" w:hint="eastAsia"/>
                <w:color w:val="000000"/>
                <w:sz w:val="23"/>
                <w:szCs w:val="23"/>
              </w:rPr>
              <w:br/>
              <w:t xml:space="preserve">    </w:t>
            </w:r>
            <w:r w:rsidRPr="007806A7">
              <w:rPr>
                <w:rFonts w:ascii="宋体" w:hAnsi="宋体" w:cs="宋体" w:hint="eastAsia"/>
                <w:color w:val="000000"/>
                <w:sz w:val="23"/>
                <w:szCs w:val="23"/>
                <w:shd w:val="clear" w:color="auto" w:fill="EFEFEF"/>
              </w:rPr>
              <w:t>&lt;</w:t>
            </w:r>
            <w:r w:rsidRPr="007806A7">
              <w:rPr>
                <w:rFonts w:ascii="宋体" w:hAnsi="宋体" w:cs="宋体" w:hint="eastAsia"/>
                <w:b/>
                <w:bCs/>
                <w:color w:val="000080"/>
                <w:sz w:val="23"/>
                <w:szCs w:val="23"/>
                <w:shd w:val="clear" w:color="auto" w:fill="EFEFEF"/>
              </w:rPr>
              <w:t>title</w:t>
            </w:r>
            <w:r w:rsidRPr="007806A7">
              <w:rPr>
                <w:rFonts w:ascii="宋体" w:hAnsi="宋体" w:cs="宋体" w:hint="eastAsia"/>
                <w:color w:val="000000"/>
                <w:sz w:val="23"/>
                <w:szCs w:val="23"/>
                <w:shd w:val="clear" w:color="auto" w:fill="EFEFEF"/>
              </w:rPr>
              <w:t>&gt;</w:t>
            </w:r>
            <w:r w:rsidRPr="007806A7">
              <w:rPr>
                <w:rFonts w:ascii="宋体" w:hAnsi="宋体" w:cs="宋体" w:hint="eastAsia"/>
                <w:color w:val="000000"/>
                <w:sz w:val="23"/>
                <w:szCs w:val="23"/>
              </w:rPr>
              <w:t>登陆</w:t>
            </w:r>
            <w:r w:rsidRPr="007806A7">
              <w:rPr>
                <w:rFonts w:ascii="宋体" w:hAnsi="宋体" w:cs="宋体" w:hint="eastAsia"/>
                <w:color w:val="000000"/>
                <w:sz w:val="23"/>
                <w:szCs w:val="23"/>
                <w:shd w:val="clear" w:color="auto" w:fill="EFEFEF"/>
              </w:rPr>
              <w:t>&lt;/</w:t>
            </w:r>
            <w:r w:rsidRPr="007806A7">
              <w:rPr>
                <w:rFonts w:ascii="宋体" w:hAnsi="宋体" w:cs="宋体" w:hint="eastAsia"/>
                <w:b/>
                <w:bCs/>
                <w:color w:val="000080"/>
                <w:sz w:val="23"/>
                <w:szCs w:val="23"/>
                <w:shd w:val="clear" w:color="auto" w:fill="EFEFEF"/>
              </w:rPr>
              <w:t>title</w:t>
            </w:r>
            <w:r w:rsidRPr="007806A7">
              <w:rPr>
                <w:rFonts w:ascii="宋体" w:hAnsi="宋体" w:cs="宋体" w:hint="eastAsia"/>
                <w:color w:val="000000"/>
                <w:sz w:val="23"/>
                <w:szCs w:val="23"/>
                <w:shd w:val="clear" w:color="auto" w:fill="EFEFEF"/>
              </w:rPr>
              <w:t>&gt;</w:t>
            </w:r>
            <w:r w:rsidRPr="007806A7">
              <w:rPr>
                <w:rFonts w:ascii="宋体" w:hAnsi="宋体" w:cs="宋体" w:hint="eastAsia"/>
                <w:color w:val="000000"/>
                <w:sz w:val="23"/>
                <w:szCs w:val="23"/>
              </w:rPr>
              <w:br/>
            </w:r>
            <w:r w:rsidRPr="007806A7">
              <w:rPr>
                <w:rFonts w:ascii="宋体" w:hAnsi="宋体" w:cs="宋体" w:hint="eastAsia"/>
                <w:color w:val="000000"/>
                <w:sz w:val="23"/>
                <w:szCs w:val="23"/>
                <w:shd w:val="clear" w:color="auto" w:fill="EFEFEF"/>
              </w:rPr>
              <w:t>&lt;/</w:t>
            </w:r>
            <w:r w:rsidRPr="007806A7">
              <w:rPr>
                <w:rFonts w:ascii="宋体" w:hAnsi="宋体" w:cs="宋体" w:hint="eastAsia"/>
                <w:b/>
                <w:bCs/>
                <w:color w:val="000080"/>
                <w:sz w:val="23"/>
                <w:szCs w:val="23"/>
                <w:shd w:val="clear" w:color="auto" w:fill="EFEFEF"/>
              </w:rPr>
              <w:t>head</w:t>
            </w:r>
            <w:r w:rsidRPr="007806A7">
              <w:rPr>
                <w:rFonts w:ascii="宋体" w:hAnsi="宋体" w:cs="宋体" w:hint="eastAsia"/>
                <w:color w:val="000000"/>
                <w:sz w:val="23"/>
                <w:szCs w:val="23"/>
                <w:shd w:val="clear" w:color="auto" w:fill="EFEFEF"/>
              </w:rPr>
              <w:t>&gt;</w:t>
            </w:r>
            <w:r w:rsidRPr="007806A7">
              <w:rPr>
                <w:rFonts w:ascii="宋体" w:hAnsi="宋体" w:cs="宋体" w:hint="eastAsia"/>
                <w:color w:val="000000"/>
                <w:sz w:val="23"/>
                <w:szCs w:val="23"/>
              </w:rPr>
              <w:br/>
            </w:r>
            <w:r w:rsidRPr="007806A7">
              <w:rPr>
                <w:rFonts w:ascii="宋体" w:hAnsi="宋体" w:cs="宋体" w:hint="eastAsia"/>
                <w:color w:val="000000"/>
                <w:sz w:val="23"/>
                <w:szCs w:val="23"/>
                <w:shd w:val="clear" w:color="auto" w:fill="EFEFEF"/>
              </w:rPr>
              <w:t>&lt;</w:t>
            </w:r>
            <w:r w:rsidRPr="007806A7">
              <w:rPr>
                <w:rFonts w:ascii="宋体" w:hAnsi="宋体" w:cs="宋体" w:hint="eastAsia"/>
                <w:b/>
                <w:bCs/>
                <w:color w:val="000080"/>
                <w:sz w:val="23"/>
                <w:szCs w:val="23"/>
                <w:shd w:val="clear" w:color="auto" w:fill="EFEFEF"/>
              </w:rPr>
              <w:t>body</w:t>
            </w:r>
            <w:r w:rsidRPr="007806A7">
              <w:rPr>
                <w:rFonts w:ascii="宋体" w:hAnsi="宋体" w:cs="宋体" w:hint="eastAsia"/>
                <w:color w:val="000000"/>
                <w:sz w:val="23"/>
                <w:szCs w:val="23"/>
                <w:shd w:val="clear" w:color="auto" w:fill="EFEFEF"/>
              </w:rPr>
              <w:t>&gt;</w:t>
            </w:r>
            <w:r w:rsidRPr="007806A7">
              <w:rPr>
                <w:rFonts w:ascii="宋体" w:hAnsi="宋体" w:cs="宋体" w:hint="eastAsia"/>
                <w:color w:val="000000"/>
                <w:sz w:val="23"/>
                <w:szCs w:val="23"/>
              </w:rPr>
              <w:br/>
            </w:r>
            <w:r w:rsidRPr="007806A7">
              <w:rPr>
                <w:rFonts w:ascii="宋体" w:hAnsi="宋体" w:cs="宋体" w:hint="eastAsia"/>
                <w:color w:val="000000"/>
                <w:sz w:val="23"/>
                <w:szCs w:val="23"/>
                <w:shd w:val="clear" w:color="auto" w:fill="EFEFEF"/>
              </w:rPr>
              <w:t>&lt;</w:t>
            </w:r>
            <w:r w:rsidRPr="007806A7">
              <w:rPr>
                <w:rFonts w:ascii="宋体" w:hAnsi="宋体" w:cs="宋体" w:hint="eastAsia"/>
                <w:b/>
                <w:bCs/>
                <w:color w:val="000080"/>
                <w:sz w:val="23"/>
                <w:szCs w:val="23"/>
                <w:shd w:val="clear" w:color="auto" w:fill="EFEFEF"/>
              </w:rPr>
              <w:t xml:space="preserve">form </w:t>
            </w:r>
            <w:r w:rsidRPr="007806A7">
              <w:rPr>
                <w:rFonts w:ascii="宋体" w:hAnsi="宋体" w:cs="宋体" w:hint="eastAsia"/>
                <w:b/>
                <w:bCs/>
                <w:color w:val="0000FF"/>
                <w:sz w:val="23"/>
                <w:szCs w:val="23"/>
                <w:shd w:val="clear" w:color="auto" w:fill="EFEFEF"/>
              </w:rPr>
              <w:t>action=</w:t>
            </w:r>
            <w:r w:rsidRPr="007806A7">
              <w:rPr>
                <w:rFonts w:ascii="宋体" w:hAnsi="宋体" w:cs="宋体" w:hint="eastAsia"/>
                <w:b/>
                <w:bCs/>
                <w:color w:val="008000"/>
                <w:sz w:val="23"/>
                <w:szCs w:val="23"/>
                <w:shd w:val="clear" w:color="auto" w:fill="EFEFEF"/>
              </w:rPr>
              <w:t xml:space="preserve">"/dologin" </w:t>
            </w:r>
            <w:r w:rsidRPr="007806A7">
              <w:rPr>
                <w:rFonts w:ascii="宋体" w:hAnsi="宋体" w:cs="宋体" w:hint="eastAsia"/>
                <w:b/>
                <w:bCs/>
                <w:color w:val="0000FF"/>
                <w:sz w:val="23"/>
                <w:szCs w:val="23"/>
                <w:shd w:val="clear" w:color="auto" w:fill="EFEFEF"/>
              </w:rPr>
              <w:t>method=</w:t>
            </w:r>
            <w:r w:rsidRPr="007806A7">
              <w:rPr>
                <w:rFonts w:ascii="宋体" w:hAnsi="宋体" w:cs="宋体" w:hint="eastAsia"/>
                <w:b/>
                <w:bCs/>
                <w:color w:val="008000"/>
                <w:sz w:val="23"/>
                <w:szCs w:val="23"/>
                <w:shd w:val="clear" w:color="auto" w:fill="EFEFEF"/>
              </w:rPr>
              <w:t>"post"</w:t>
            </w:r>
            <w:r w:rsidRPr="007806A7">
              <w:rPr>
                <w:rFonts w:ascii="宋体" w:hAnsi="宋体" w:cs="宋体" w:hint="eastAsia"/>
                <w:color w:val="000000"/>
                <w:sz w:val="23"/>
                <w:szCs w:val="23"/>
                <w:shd w:val="clear" w:color="auto" w:fill="EFEFEF"/>
              </w:rPr>
              <w:t>&gt;</w:t>
            </w:r>
            <w:r w:rsidRPr="007806A7">
              <w:rPr>
                <w:rFonts w:ascii="宋体" w:hAnsi="宋体" w:cs="宋体" w:hint="eastAsia"/>
                <w:color w:val="000000"/>
                <w:sz w:val="23"/>
                <w:szCs w:val="23"/>
              </w:rPr>
              <w:br/>
              <w:t xml:space="preserve">    账号：</w:t>
            </w:r>
            <w:r w:rsidRPr="007806A7">
              <w:rPr>
                <w:rFonts w:ascii="宋体" w:hAnsi="宋体" w:cs="宋体" w:hint="eastAsia"/>
                <w:color w:val="000000"/>
                <w:sz w:val="23"/>
                <w:szCs w:val="23"/>
                <w:shd w:val="clear" w:color="auto" w:fill="EFEFEF"/>
              </w:rPr>
              <w:t>&lt;</w:t>
            </w:r>
            <w:r w:rsidRPr="007806A7">
              <w:rPr>
                <w:rFonts w:ascii="宋体" w:hAnsi="宋体" w:cs="宋体" w:hint="eastAsia"/>
                <w:b/>
                <w:bCs/>
                <w:color w:val="000080"/>
                <w:sz w:val="23"/>
                <w:szCs w:val="23"/>
                <w:shd w:val="clear" w:color="auto" w:fill="EFEFEF"/>
              </w:rPr>
              <w:t xml:space="preserve">input </w:t>
            </w:r>
            <w:r w:rsidRPr="007806A7">
              <w:rPr>
                <w:rFonts w:ascii="宋体" w:hAnsi="宋体" w:cs="宋体" w:hint="eastAsia"/>
                <w:b/>
                <w:bCs/>
                <w:color w:val="0000FF"/>
                <w:sz w:val="23"/>
                <w:szCs w:val="23"/>
                <w:shd w:val="clear" w:color="auto" w:fill="EFEFEF"/>
              </w:rPr>
              <w:t>type=</w:t>
            </w:r>
            <w:r w:rsidRPr="007806A7">
              <w:rPr>
                <w:rFonts w:ascii="宋体" w:hAnsi="宋体" w:cs="宋体" w:hint="eastAsia"/>
                <w:b/>
                <w:bCs/>
                <w:color w:val="008000"/>
                <w:sz w:val="23"/>
                <w:szCs w:val="23"/>
                <w:shd w:val="clear" w:color="auto" w:fill="EFEFEF"/>
              </w:rPr>
              <w:t xml:space="preserve">"text" </w:t>
            </w:r>
            <w:r w:rsidRPr="007806A7">
              <w:rPr>
                <w:rFonts w:ascii="宋体" w:hAnsi="宋体" w:cs="宋体" w:hint="eastAsia"/>
                <w:b/>
                <w:bCs/>
                <w:color w:val="0000FF"/>
                <w:sz w:val="23"/>
                <w:szCs w:val="23"/>
                <w:shd w:val="clear" w:color="auto" w:fill="EFEFEF"/>
              </w:rPr>
              <w:t>name=</w:t>
            </w:r>
            <w:r w:rsidRPr="007806A7">
              <w:rPr>
                <w:rFonts w:ascii="宋体" w:hAnsi="宋体" w:cs="宋体" w:hint="eastAsia"/>
                <w:b/>
                <w:bCs/>
                <w:color w:val="008000"/>
                <w:sz w:val="23"/>
                <w:szCs w:val="23"/>
                <w:shd w:val="clear" w:color="auto" w:fill="EFEFEF"/>
              </w:rPr>
              <w:t>"username"</w:t>
            </w:r>
            <w:r w:rsidRPr="007806A7">
              <w:rPr>
                <w:rFonts w:ascii="宋体" w:hAnsi="宋体" w:cs="宋体" w:hint="eastAsia"/>
                <w:color w:val="000000"/>
                <w:sz w:val="23"/>
                <w:szCs w:val="23"/>
                <w:shd w:val="clear" w:color="auto" w:fill="EFEFEF"/>
              </w:rPr>
              <w:t>&gt;&lt;</w:t>
            </w:r>
            <w:r w:rsidRPr="007806A7">
              <w:rPr>
                <w:rFonts w:ascii="宋体" w:hAnsi="宋体" w:cs="宋体" w:hint="eastAsia"/>
                <w:b/>
                <w:bCs/>
                <w:color w:val="000080"/>
                <w:sz w:val="23"/>
                <w:szCs w:val="23"/>
                <w:shd w:val="clear" w:color="auto" w:fill="EFEFEF"/>
              </w:rPr>
              <w:t>br</w:t>
            </w:r>
            <w:r w:rsidRPr="007806A7">
              <w:rPr>
                <w:rFonts w:ascii="宋体" w:hAnsi="宋体" w:cs="宋体" w:hint="eastAsia"/>
                <w:color w:val="000000"/>
                <w:sz w:val="23"/>
                <w:szCs w:val="23"/>
                <w:shd w:val="clear" w:color="auto" w:fill="EFEFEF"/>
              </w:rPr>
              <w:t>&gt;</w:t>
            </w:r>
            <w:r w:rsidRPr="007806A7">
              <w:rPr>
                <w:rFonts w:ascii="宋体" w:hAnsi="宋体" w:cs="宋体" w:hint="eastAsia"/>
                <w:color w:val="000000"/>
                <w:sz w:val="23"/>
                <w:szCs w:val="23"/>
              </w:rPr>
              <w:br/>
              <w:t xml:space="preserve">    密码：</w:t>
            </w:r>
            <w:r w:rsidRPr="007806A7">
              <w:rPr>
                <w:rFonts w:ascii="宋体" w:hAnsi="宋体" w:cs="宋体" w:hint="eastAsia"/>
                <w:color w:val="000000"/>
                <w:sz w:val="23"/>
                <w:szCs w:val="23"/>
                <w:shd w:val="clear" w:color="auto" w:fill="EFEFEF"/>
              </w:rPr>
              <w:t>&lt;</w:t>
            </w:r>
            <w:r w:rsidRPr="007806A7">
              <w:rPr>
                <w:rFonts w:ascii="宋体" w:hAnsi="宋体" w:cs="宋体" w:hint="eastAsia"/>
                <w:b/>
                <w:bCs/>
                <w:color w:val="000080"/>
                <w:sz w:val="23"/>
                <w:szCs w:val="23"/>
                <w:shd w:val="clear" w:color="auto" w:fill="EFEFEF"/>
              </w:rPr>
              <w:t xml:space="preserve">input </w:t>
            </w:r>
            <w:r w:rsidRPr="007806A7">
              <w:rPr>
                <w:rFonts w:ascii="宋体" w:hAnsi="宋体" w:cs="宋体" w:hint="eastAsia"/>
                <w:b/>
                <w:bCs/>
                <w:color w:val="0000FF"/>
                <w:sz w:val="23"/>
                <w:szCs w:val="23"/>
                <w:shd w:val="clear" w:color="auto" w:fill="EFEFEF"/>
              </w:rPr>
              <w:t>type=</w:t>
            </w:r>
            <w:r w:rsidRPr="007806A7">
              <w:rPr>
                <w:rFonts w:ascii="宋体" w:hAnsi="宋体" w:cs="宋体" w:hint="eastAsia"/>
                <w:b/>
                <w:bCs/>
                <w:color w:val="008000"/>
                <w:sz w:val="23"/>
                <w:szCs w:val="23"/>
                <w:shd w:val="clear" w:color="auto" w:fill="EFEFEF"/>
              </w:rPr>
              <w:t xml:space="preserve">"password" </w:t>
            </w:r>
            <w:r w:rsidRPr="007806A7">
              <w:rPr>
                <w:rFonts w:ascii="宋体" w:hAnsi="宋体" w:cs="宋体" w:hint="eastAsia"/>
                <w:b/>
                <w:bCs/>
                <w:color w:val="0000FF"/>
                <w:sz w:val="23"/>
                <w:szCs w:val="23"/>
                <w:shd w:val="clear" w:color="auto" w:fill="EFEFEF"/>
              </w:rPr>
              <w:t>name=</w:t>
            </w:r>
            <w:r w:rsidRPr="007806A7">
              <w:rPr>
                <w:rFonts w:ascii="宋体" w:hAnsi="宋体" w:cs="宋体" w:hint="eastAsia"/>
                <w:b/>
                <w:bCs/>
                <w:color w:val="008000"/>
                <w:sz w:val="23"/>
                <w:szCs w:val="23"/>
                <w:shd w:val="clear" w:color="auto" w:fill="EFEFEF"/>
              </w:rPr>
              <w:t>"password"</w:t>
            </w:r>
            <w:r w:rsidRPr="007806A7">
              <w:rPr>
                <w:rFonts w:ascii="宋体" w:hAnsi="宋体" w:cs="宋体" w:hint="eastAsia"/>
                <w:color w:val="000000"/>
                <w:sz w:val="23"/>
                <w:szCs w:val="23"/>
                <w:shd w:val="clear" w:color="auto" w:fill="EFEFEF"/>
              </w:rPr>
              <w:t>&gt;&lt;</w:t>
            </w:r>
            <w:r w:rsidRPr="007806A7">
              <w:rPr>
                <w:rFonts w:ascii="宋体" w:hAnsi="宋体" w:cs="宋体" w:hint="eastAsia"/>
                <w:b/>
                <w:bCs/>
                <w:color w:val="000080"/>
                <w:sz w:val="23"/>
                <w:szCs w:val="23"/>
                <w:shd w:val="clear" w:color="auto" w:fill="EFEFEF"/>
              </w:rPr>
              <w:t>br</w:t>
            </w:r>
            <w:r w:rsidRPr="007806A7">
              <w:rPr>
                <w:rFonts w:ascii="宋体" w:hAnsi="宋体" w:cs="宋体" w:hint="eastAsia"/>
                <w:color w:val="000000"/>
                <w:sz w:val="23"/>
                <w:szCs w:val="23"/>
                <w:shd w:val="clear" w:color="auto" w:fill="EFEFEF"/>
              </w:rPr>
              <w:t>&gt;</w:t>
            </w:r>
            <w:r w:rsidRPr="007806A7">
              <w:rPr>
                <w:rFonts w:ascii="宋体" w:hAnsi="宋体" w:cs="宋体" w:hint="eastAsia"/>
                <w:color w:val="000000"/>
                <w:sz w:val="23"/>
                <w:szCs w:val="23"/>
              </w:rPr>
              <w:br/>
              <w:t xml:space="preserve">    </w:t>
            </w:r>
            <w:r w:rsidRPr="007806A7">
              <w:rPr>
                <w:rFonts w:ascii="宋体" w:hAnsi="宋体" w:cs="宋体" w:hint="eastAsia"/>
                <w:color w:val="000000"/>
                <w:sz w:val="23"/>
                <w:szCs w:val="23"/>
                <w:shd w:val="clear" w:color="auto" w:fill="EFEFEF"/>
              </w:rPr>
              <w:t>&lt;</w:t>
            </w:r>
            <w:r w:rsidRPr="007806A7">
              <w:rPr>
                <w:rFonts w:ascii="宋体" w:hAnsi="宋体" w:cs="宋体" w:hint="eastAsia"/>
                <w:b/>
                <w:bCs/>
                <w:color w:val="000080"/>
                <w:sz w:val="23"/>
                <w:szCs w:val="23"/>
                <w:shd w:val="clear" w:color="auto" w:fill="EFEFEF"/>
              </w:rPr>
              <w:t xml:space="preserve">button </w:t>
            </w:r>
            <w:r w:rsidRPr="007806A7">
              <w:rPr>
                <w:rFonts w:ascii="宋体" w:hAnsi="宋体" w:cs="宋体" w:hint="eastAsia"/>
                <w:b/>
                <w:bCs/>
                <w:color w:val="0000FF"/>
                <w:sz w:val="23"/>
                <w:szCs w:val="23"/>
                <w:shd w:val="clear" w:color="auto" w:fill="EFEFEF"/>
              </w:rPr>
              <w:t>type=</w:t>
            </w:r>
            <w:r w:rsidRPr="007806A7">
              <w:rPr>
                <w:rFonts w:ascii="宋体" w:hAnsi="宋体" w:cs="宋体" w:hint="eastAsia"/>
                <w:b/>
                <w:bCs/>
                <w:color w:val="008000"/>
                <w:sz w:val="23"/>
                <w:szCs w:val="23"/>
                <w:shd w:val="clear" w:color="auto" w:fill="EFEFEF"/>
              </w:rPr>
              <w:t xml:space="preserve">"submit" </w:t>
            </w:r>
            <w:r w:rsidRPr="007806A7">
              <w:rPr>
                <w:rFonts w:ascii="宋体" w:hAnsi="宋体" w:cs="宋体" w:hint="eastAsia"/>
                <w:color w:val="000000"/>
                <w:sz w:val="23"/>
                <w:szCs w:val="23"/>
                <w:shd w:val="clear" w:color="auto" w:fill="EFEFEF"/>
              </w:rPr>
              <w:t>&gt;</w:t>
            </w:r>
            <w:r w:rsidRPr="007806A7">
              <w:rPr>
                <w:rFonts w:ascii="宋体" w:hAnsi="宋体" w:cs="宋体" w:hint="eastAsia"/>
                <w:color w:val="000000"/>
                <w:sz w:val="23"/>
                <w:szCs w:val="23"/>
              </w:rPr>
              <w:t>登陆</w:t>
            </w:r>
            <w:r w:rsidRPr="007806A7">
              <w:rPr>
                <w:rFonts w:ascii="宋体" w:hAnsi="宋体" w:cs="宋体" w:hint="eastAsia"/>
                <w:color w:val="000000"/>
                <w:sz w:val="23"/>
                <w:szCs w:val="23"/>
                <w:shd w:val="clear" w:color="auto" w:fill="EFEFEF"/>
              </w:rPr>
              <w:t>&lt;/</w:t>
            </w:r>
            <w:r w:rsidRPr="007806A7">
              <w:rPr>
                <w:rFonts w:ascii="宋体" w:hAnsi="宋体" w:cs="宋体" w:hint="eastAsia"/>
                <w:b/>
                <w:bCs/>
                <w:color w:val="000080"/>
                <w:sz w:val="23"/>
                <w:szCs w:val="23"/>
                <w:shd w:val="clear" w:color="auto" w:fill="EFEFEF"/>
              </w:rPr>
              <w:t>button</w:t>
            </w:r>
            <w:r w:rsidRPr="007806A7">
              <w:rPr>
                <w:rFonts w:ascii="宋体" w:hAnsi="宋体" w:cs="宋体" w:hint="eastAsia"/>
                <w:color w:val="000000"/>
                <w:sz w:val="23"/>
                <w:szCs w:val="23"/>
                <w:shd w:val="clear" w:color="auto" w:fill="EFEFEF"/>
              </w:rPr>
              <w:t>&gt;</w:t>
            </w:r>
            <w:r w:rsidRPr="007806A7">
              <w:rPr>
                <w:rFonts w:ascii="宋体" w:hAnsi="宋体" w:cs="宋体" w:hint="eastAsia"/>
                <w:color w:val="000000"/>
                <w:sz w:val="23"/>
                <w:szCs w:val="23"/>
              </w:rPr>
              <w:br/>
            </w:r>
            <w:r w:rsidRPr="007806A7">
              <w:rPr>
                <w:rFonts w:ascii="宋体" w:hAnsi="宋体" w:cs="宋体" w:hint="eastAsia"/>
                <w:color w:val="000000"/>
                <w:sz w:val="23"/>
                <w:szCs w:val="23"/>
                <w:shd w:val="clear" w:color="auto" w:fill="EFEFEF"/>
              </w:rPr>
              <w:t>&lt;/</w:t>
            </w:r>
            <w:r w:rsidRPr="007806A7">
              <w:rPr>
                <w:rFonts w:ascii="宋体" w:hAnsi="宋体" w:cs="宋体" w:hint="eastAsia"/>
                <w:b/>
                <w:bCs/>
                <w:color w:val="000080"/>
                <w:sz w:val="23"/>
                <w:szCs w:val="23"/>
                <w:shd w:val="clear" w:color="auto" w:fill="EFEFEF"/>
              </w:rPr>
              <w:t>form</w:t>
            </w:r>
            <w:r w:rsidRPr="007806A7">
              <w:rPr>
                <w:rFonts w:ascii="宋体" w:hAnsi="宋体" w:cs="宋体" w:hint="eastAsia"/>
                <w:color w:val="000000"/>
                <w:sz w:val="23"/>
                <w:szCs w:val="23"/>
                <w:shd w:val="clear" w:color="auto" w:fill="EFEFEF"/>
              </w:rPr>
              <w:t>&gt;</w:t>
            </w:r>
            <w:r w:rsidRPr="007806A7">
              <w:rPr>
                <w:rFonts w:ascii="宋体" w:hAnsi="宋体" w:cs="宋体" w:hint="eastAsia"/>
                <w:color w:val="000000"/>
                <w:sz w:val="23"/>
                <w:szCs w:val="23"/>
              </w:rPr>
              <w:br/>
            </w:r>
            <w:r w:rsidRPr="007806A7">
              <w:rPr>
                <w:rFonts w:ascii="宋体" w:hAnsi="宋体" w:cs="宋体" w:hint="eastAsia"/>
                <w:color w:val="000000"/>
                <w:sz w:val="23"/>
                <w:szCs w:val="23"/>
                <w:shd w:val="clear" w:color="auto" w:fill="EFEFEF"/>
              </w:rPr>
              <w:t>&lt;/</w:t>
            </w:r>
            <w:r w:rsidRPr="007806A7">
              <w:rPr>
                <w:rFonts w:ascii="宋体" w:hAnsi="宋体" w:cs="宋体" w:hint="eastAsia"/>
                <w:b/>
                <w:bCs/>
                <w:color w:val="000080"/>
                <w:sz w:val="23"/>
                <w:szCs w:val="23"/>
                <w:shd w:val="clear" w:color="auto" w:fill="EFEFEF"/>
              </w:rPr>
              <w:t>body</w:t>
            </w:r>
            <w:r w:rsidRPr="007806A7">
              <w:rPr>
                <w:rFonts w:ascii="宋体" w:hAnsi="宋体" w:cs="宋体" w:hint="eastAsia"/>
                <w:color w:val="000000"/>
                <w:sz w:val="23"/>
                <w:szCs w:val="23"/>
                <w:shd w:val="clear" w:color="auto" w:fill="EFEFEF"/>
              </w:rPr>
              <w:t>&gt;</w:t>
            </w:r>
            <w:r w:rsidRPr="007806A7">
              <w:rPr>
                <w:rFonts w:ascii="宋体" w:hAnsi="宋体" w:cs="宋体" w:hint="eastAsia"/>
                <w:color w:val="000000"/>
                <w:sz w:val="23"/>
                <w:szCs w:val="23"/>
              </w:rPr>
              <w:br/>
            </w:r>
            <w:r w:rsidRPr="007806A7">
              <w:rPr>
                <w:rFonts w:ascii="宋体" w:hAnsi="宋体" w:cs="宋体" w:hint="eastAsia"/>
                <w:color w:val="000000"/>
                <w:sz w:val="23"/>
                <w:szCs w:val="23"/>
                <w:shd w:val="clear" w:color="auto" w:fill="EFEFEF"/>
              </w:rPr>
              <w:t>&lt;/</w:t>
            </w:r>
            <w:r w:rsidRPr="007806A7">
              <w:rPr>
                <w:rFonts w:ascii="宋体" w:hAnsi="宋体" w:cs="宋体" w:hint="eastAsia"/>
                <w:b/>
                <w:bCs/>
                <w:color w:val="000080"/>
                <w:sz w:val="23"/>
                <w:szCs w:val="23"/>
                <w:shd w:val="clear" w:color="auto" w:fill="EFEFEF"/>
              </w:rPr>
              <w:t>html</w:t>
            </w:r>
            <w:r w:rsidRPr="007806A7">
              <w:rPr>
                <w:rFonts w:ascii="宋体" w:hAnsi="宋体" w:cs="宋体" w:hint="eastAsia"/>
                <w:color w:val="000000"/>
                <w:sz w:val="23"/>
                <w:szCs w:val="23"/>
                <w:shd w:val="clear" w:color="auto" w:fill="EFEFEF"/>
              </w:rPr>
              <w:t>&gt;</w:t>
            </w:r>
          </w:p>
        </w:tc>
      </w:tr>
    </w:tbl>
    <w:p w14:paraId="26178D04" w14:textId="77777777" w:rsidR="007806A7" w:rsidRDefault="007806A7" w:rsidP="007806A7">
      <w:pPr>
        <w:pStyle w:val="a8"/>
        <w:ind w:left="840" w:firstLineChars="0" w:firstLine="0"/>
      </w:pPr>
    </w:p>
    <w:p w14:paraId="0ECCA291" w14:textId="559FD212" w:rsidR="007806A7" w:rsidRPr="007806A7" w:rsidRDefault="007806A7" w:rsidP="00315AED">
      <w:pPr>
        <w:pStyle w:val="a8"/>
        <w:numPr>
          <w:ilvl w:val="0"/>
          <w:numId w:val="98"/>
        </w:numPr>
        <w:ind w:firstLineChars="0"/>
      </w:pPr>
      <w:r>
        <w:rPr>
          <w:rFonts w:hint="eastAsia"/>
        </w:rPr>
        <w:t>s</w:t>
      </w:r>
      <w:r>
        <w:t>taticWebDemo.js</w:t>
      </w:r>
    </w:p>
    <w:tbl>
      <w:tblPr>
        <w:tblStyle w:val="ac"/>
        <w:tblW w:w="0" w:type="auto"/>
        <w:tblInd w:w="562" w:type="dxa"/>
        <w:tblLook w:val="04A0" w:firstRow="1" w:lastRow="0" w:firstColumn="1" w:lastColumn="0" w:noHBand="0" w:noVBand="1"/>
      </w:tblPr>
      <w:tblGrid>
        <w:gridCol w:w="7734"/>
      </w:tblGrid>
      <w:tr w:rsidR="0030779B" w14:paraId="1DDAE222" w14:textId="77777777" w:rsidTr="007806A7">
        <w:tc>
          <w:tcPr>
            <w:tcW w:w="7734" w:type="dxa"/>
          </w:tcPr>
          <w:p w14:paraId="5319E4B4" w14:textId="77777777" w:rsidR="007806A7" w:rsidRDefault="007806A7" w:rsidP="007806A7">
            <w:pPr>
              <w:pStyle w:val="HTML0"/>
              <w:shd w:val="clear" w:color="auto" w:fill="FFFFFF"/>
              <w:rPr>
                <w:color w:val="000000"/>
                <w:sz w:val="23"/>
                <w:szCs w:val="23"/>
              </w:rPr>
            </w:pPr>
            <w:r>
              <w:rPr>
                <w:rFonts w:hint="eastAsia"/>
                <w:b/>
                <w:bCs/>
                <w:color w:val="660E7A"/>
                <w:sz w:val="23"/>
                <w:szCs w:val="23"/>
              </w:rPr>
              <w:t>httpModule</w:t>
            </w:r>
            <w:r>
              <w:rPr>
                <w:rFonts w:hint="eastAsia"/>
                <w:color w:val="000000"/>
                <w:sz w:val="23"/>
                <w:szCs w:val="23"/>
              </w:rPr>
              <w:t>.</w:t>
            </w:r>
            <w:r>
              <w:rPr>
                <w:rFonts w:hint="eastAsia"/>
                <w:i/>
                <w:iCs/>
                <w:color w:val="000000"/>
                <w:sz w:val="23"/>
                <w:szCs w:val="23"/>
              </w:rPr>
              <w:t>createServer</w:t>
            </w:r>
            <w:r>
              <w:rPr>
                <w:rFonts w:hint="eastAsia"/>
                <w:color w:val="000000"/>
                <w:sz w:val="23"/>
                <w:szCs w:val="23"/>
              </w:rPr>
              <w:t>((req,res)=&gt;{</w:t>
            </w:r>
            <w:r>
              <w:rPr>
                <w:rFonts w:hint="eastAsia"/>
                <w:color w:val="000000"/>
                <w:sz w:val="23"/>
                <w:szCs w:val="23"/>
              </w:rPr>
              <w:br/>
              <w:t xml:space="preserve">    </w:t>
            </w:r>
            <w:r>
              <w:rPr>
                <w:rFonts w:hint="eastAsia"/>
                <w:i/>
                <w:iCs/>
                <w:color w:val="808080"/>
                <w:sz w:val="23"/>
                <w:szCs w:val="23"/>
              </w:rPr>
              <w:t>//获取请求路径</w:t>
            </w:r>
            <w:r>
              <w:rPr>
                <w:rFonts w:hint="eastAsia"/>
                <w:i/>
                <w:iCs/>
                <w:color w:val="808080"/>
                <w:sz w:val="23"/>
                <w:szCs w:val="23"/>
              </w:rPr>
              <w:br/>
              <w:t xml:space="preserve">    </w:t>
            </w:r>
            <w:r>
              <w:rPr>
                <w:rFonts w:hint="eastAsia"/>
                <w:b/>
                <w:bCs/>
                <w:color w:val="000080"/>
                <w:sz w:val="23"/>
                <w:szCs w:val="23"/>
              </w:rPr>
              <w:t xml:space="preserve">let </w:t>
            </w:r>
            <w:r>
              <w:rPr>
                <w:rFonts w:hint="eastAsia"/>
                <w:color w:val="458383"/>
                <w:sz w:val="23"/>
                <w:szCs w:val="23"/>
              </w:rPr>
              <w:t xml:space="preserve">urlParse </w:t>
            </w:r>
            <w:r>
              <w:rPr>
                <w:rFonts w:hint="eastAsia"/>
                <w:color w:val="000000"/>
                <w:sz w:val="23"/>
                <w:szCs w:val="23"/>
              </w:rPr>
              <w:t xml:space="preserve">= </w:t>
            </w:r>
            <w:r>
              <w:rPr>
                <w:rFonts w:hint="eastAsia"/>
                <w:b/>
                <w:bCs/>
                <w:color w:val="660E7A"/>
                <w:sz w:val="23"/>
                <w:szCs w:val="23"/>
              </w:rPr>
              <w:t>urlModule</w:t>
            </w:r>
            <w:r>
              <w:rPr>
                <w:rFonts w:hint="eastAsia"/>
                <w:color w:val="000000"/>
                <w:sz w:val="23"/>
                <w:szCs w:val="23"/>
              </w:rPr>
              <w:t>.</w:t>
            </w:r>
            <w:r>
              <w:rPr>
                <w:rFonts w:hint="eastAsia"/>
                <w:i/>
                <w:iCs/>
                <w:color w:val="000000"/>
                <w:sz w:val="23"/>
                <w:szCs w:val="23"/>
              </w:rPr>
              <w:t>parse</w:t>
            </w:r>
            <w:r>
              <w:rPr>
                <w:rFonts w:hint="eastAsia"/>
                <w:color w:val="000000"/>
                <w:sz w:val="23"/>
                <w:szCs w:val="23"/>
              </w:rPr>
              <w:t>(req.</w:t>
            </w:r>
            <w:r>
              <w:rPr>
                <w:rFonts w:hint="eastAsia"/>
                <w:b/>
                <w:bCs/>
                <w:color w:val="660E7A"/>
                <w:sz w:val="23"/>
                <w:szCs w:val="23"/>
              </w:rPr>
              <w:t>url</w:t>
            </w:r>
            <w:r>
              <w:rPr>
                <w:rFonts w:hint="eastAsia"/>
                <w:color w:val="000000"/>
                <w:sz w:val="23"/>
                <w:szCs w:val="23"/>
              </w:rPr>
              <w:t>,</w:t>
            </w:r>
            <w:r>
              <w:rPr>
                <w:rFonts w:hint="eastAsia"/>
                <w:b/>
                <w:bCs/>
                <w:color w:val="000080"/>
                <w:sz w:val="23"/>
                <w:szCs w:val="23"/>
              </w:rPr>
              <w:t>true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let </w:t>
            </w:r>
            <w:r>
              <w:rPr>
                <w:rFonts w:hint="eastAsia"/>
                <w:color w:val="458383"/>
                <w:sz w:val="23"/>
                <w:szCs w:val="23"/>
              </w:rPr>
              <w:t xml:space="preserve">pathname </w:t>
            </w:r>
            <w:r>
              <w:rPr>
                <w:rFonts w:hint="eastAsia"/>
                <w:color w:val="000000"/>
                <w:sz w:val="23"/>
                <w:szCs w:val="23"/>
              </w:rPr>
              <w:t xml:space="preserve">= </w:t>
            </w:r>
            <w:r>
              <w:rPr>
                <w:rFonts w:hint="eastAsia"/>
                <w:color w:val="458383"/>
                <w:sz w:val="23"/>
                <w:szCs w:val="23"/>
              </w:rPr>
              <w:t>urlParse</w:t>
            </w:r>
            <w:r>
              <w:rPr>
                <w:rFonts w:hint="eastAsia"/>
                <w:color w:val="000000"/>
                <w:sz w:val="23"/>
                <w:szCs w:val="23"/>
              </w:rPr>
              <w:t>.</w:t>
            </w:r>
            <w:r>
              <w:rPr>
                <w:rFonts w:hint="eastAsia"/>
                <w:b/>
                <w:bCs/>
                <w:color w:val="660E7A"/>
                <w:sz w:val="23"/>
                <w:szCs w:val="23"/>
              </w:rPr>
              <w:t>pathname</w:t>
            </w:r>
            <w:r>
              <w:rPr>
                <w:rFonts w:hint="eastAsia"/>
                <w:color w:val="000000"/>
                <w:sz w:val="23"/>
                <w:szCs w:val="23"/>
              </w:rPr>
              <w:t>;</w:t>
            </w:r>
            <w:r>
              <w:rPr>
                <w:rFonts w:hint="eastAsia"/>
                <w:color w:val="000000"/>
                <w:sz w:val="23"/>
                <w:szCs w:val="23"/>
              </w:rPr>
              <w:br/>
              <w:t xml:space="preserve">    res.</w:t>
            </w:r>
            <w:r>
              <w:rPr>
                <w:rFonts w:hint="eastAsia"/>
                <w:color w:val="7A7A43"/>
                <w:sz w:val="23"/>
                <w:szCs w:val="23"/>
              </w:rPr>
              <w:t>writeHead</w:t>
            </w:r>
            <w:r>
              <w:rPr>
                <w:rFonts w:hint="eastAsia"/>
                <w:color w:val="000000"/>
                <w:sz w:val="23"/>
                <w:szCs w:val="23"/>
              </w:rPr>
              <w:t>(</w:t>
            </w:r>
            <w:r>
              <w:rPr>
                <w:rFonts w:hint="eastAsia"/>
                <w:color w:val="0000FF"/>
                <w:sz w:val="23"/>
                <w:szCs w:val="23"/>
              </w:rPr>
              <w:t>200</w:t>
            </w:r>
            <w:r>
              <w:rPr>
                <w:rFonts w:hint="eastAsia"/>
                <w:color w:val="000000"/>
                <w:sz w:val="23"/>
                <w:szCs w:val="23"/>
              </w:rPr>
              <w:t>,{</w:t>
            </w:r>
            <w:r>
              <w:rPr>
                <w:rFonts w:hint="eastAsia"/>
                <w:b/>
                <w:bCs/>
                <w:color w:val="008000"/>
                <w:sz w:val="23"/>
                <w:szCs w:val="23"/>
              </w:rPr>
              <w:t>"Content-Type"</w:t>
            </w:r>
            <w:r>
              <w:rPr>
                <w:rFonts w:hint="eastAsia"/>
                <w:color w:val="000000"/>
                <w:sz w:val="23"/>
                <w:szCs w:val="23"/>
              </w:rPr>
              <w:t>:</w:t>
            </w:r>
            <w:r>
              <w:rPr>
                <w:rFonts w:hint="eastAsia"/>
                <w:b/>
                <w:bCs/>
                <w:color w:val="008000"/>
                <w:sz w:val="23"/>
                <w:szCs w:val="23"/>
              </w:rPr>
              <w:t>"text/html;charset=utf-8"</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//根据不同的请求路径执行不同的方法</w:t>
            </w:r>
            <w:r>
              <w:rPr>
                <w:rFonts w:hint="eastAsia"/>
                <w:i/>
                <w:iCs/>
                <w:color w:val="808080"/>
                <w:sz w:val="23"/>
                <w:szCs w:val="23"/>
              </w:rPr>
              <w:br/>
              <w:t xml:space="preserve">    </w:t>
            </w:r>
            <w:r>
              <w:rPr>
                <w:rFonts w:hint="eastAsia"/>
                <w:b/>
                <w:bCs/>
                <w:color w:val="000080"/>
                <w:sz w:val="23"/>
                <w:szCs w:val="23"/>
              </w:rPr>
              <w:t>switch</w:t>
            </w:r>
            <w:r>
              <w:rPr>
                <w:rFonts w:hint="eastAsia"/>
                <w:color w:val="000000"/>
                <w:sz w:val="23"/>
                <w:szCs w:val="23"/>
              </w:rPr>
              <w:t>(</w:t>
            </w:r>
            <w:r>
              <w:rPr>
                <w:rFonts w:hint="eastAsia"/>
                <w:color w:val="458383"/>
                <w:sz w:val="23"/>
                <w:szCs w:val="23"/>
              </w:rPr>
              <w:t>pathname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case </w:t>
            </w:r>
            <w:r>
              <w:rPr>
                <w:rFonts w:hint="eastAsia"/>
                <w:b/>
                <w:bCs/>
                <w:color w:val="008000"/>
                <w:sz w:val="23"/>
                <w:szCs w:val="23"/>
              </w:rPr>
              <w:t>"/login"</w:t>
            </w:r>
            <w:r>
              <w:rPr>
                <w:rFonts w:hint="eastAsia"/>
                <w:color w:val="000000"/>
                <w:sz w:val="23"/>
                <w:szCs w:val="23"/>
              </w:rPr>
              <w:t>:</w:t>
            </w:r>
            <w:r>
              <w:rPr>
                <w:rFonts w:hint="eastAsia"/>
                <w:color w:val="000000"/>
                <w:sz w:val="23"/>
                <w:szCs w:val="23"/>
              </w:rPr>
              <w:br/>
              <w:t xml:space="preserve">            </w:t>
            </w:r>
            <w:r>
              <w:rPr>
                <w:rFonts w:hint="eastAsia"/>
                <w:color w:val="458383"/>
                <w:sz w:val="23"/>
                <w:szCs w:val="23"/>
              </w:rPr>
              <w:t>ejsModule</w:t>
            </w:r>
            <w:r>
              <w:rPr>
                <w:rFonts w:hint="eastAsia"/>
                <w:color w:val="000000"/>
                <w:sz w:val="23"/>
                <w:szCs w:val="23"/>
              </w:rPr>
              <w:t>.</w:t>
            </w:r>
            <w:r>
              <w:rPr>
                <w:rFonts w:hint="eastAsia"/>
                <w:color w:val="7A7A43"/>
                <w:sz w:val="23"/>
                <w:szCs w:val="23"/>
              </w:rPr>
              <w:t>renderFile</w:t>
            </w:r>
            <w:r>
              <w:rPr>
                <w:rFonts w:hint="eastAsia"/>
                <w:color w:val="000000"/>
                <w:sz w:val="23"/>
                <w:szCs w:val="23"/>
              </w:rPr>
              <w:t>(</w:t>
            </w:r>
            <w:r>
              <w:rPr>
                <w:rFonts w:hint="eastAsia"/>
                <w:b/>
                <w:bCs/>
                <w:color w:val="008000"/>
                <w:sz w:val="23"/>
                <w:szCs w:val="23"/>
              </w:rPr>
              <w:t>"./ejs/login.ejs"</w:t>
            </w:r>
            <w:r>
              <w:rPr>
                <w:rFonts w:hint="eastAsia"/>
                <w:color w:val="000000"/>
                <w:sz w:val="23"/>
                <w:szCs w:val="23"/>
              </w:rPr>
              <w:t>,{},(err,data)=&gt;{</w:t>
            </w:r>
            <w:r>
              <w:rPr>
                <w:rFonts w:hint="eastAsia"/>
                <w:color w:val="000000"/>
                <w:sz w:val="23"/>
                <w:szCs w:val="23"/>
              </w:rPr>
              <w:br/>
              <w:t xml:space="preserve">                res.</w:t>
            </w:r>
            <w:r>
              <w:rPr>
                <w:rFonts w:hint="eastAsia"/>
                <w:color w:val="7A7A43"/>
                <w:sz w:val="23"/>
                <w:szCs w:val="23"/>
              </w:rPr>
              <w:t>end</w:t>
            </w:r>
            <w:r>
              <w:rPr>
                <w:rFonts w:hint="eastAsia"/>
                <w:color w:val="000000"/>
                <w:sz w:val="23"/>
                <w:szCs w:val="23"/>
              </w:rPr>
              <w:t>(data);</w:t>
            </w:r>
            <w:r>
              <w:rPr>
                <w:rFonts w:hint="eastAsia"/>
                <w:color w:val="000000"/>
                <w:sz w:val="23"/>
                <w:szCs w:val="23"/>
              </w:rPr>
              <w:br/>
              <w:t xml:space="preserve">            })</w:t>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case </w:t>
            </w:r>
            <w:r>
              <w:rPr>
                <w:rFonts w:hint="eastAsia"/>
                <w:b/>
                <w:bCs/>
                <w:color w:val="008000"/>
                <w:sz w:val="23"/>
                <w:szCs w:val="23"/>
              </w:rPr>
              <w:t>"/dologin"</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(req.</w:t>
            </w:r>
            <w:r>
              <w:rPr>
                <w:rFonts w:hint="eastAsia"/>
                <w:b/>
                <w:bCs/>
                <w:color w:val="660E7A"/>
                <w:sz w:val="23"/>
                <w:szCs w:val="23"/>
              </w:rPr>
              <w:t xml:space="preserve">method </w:t>
            </w:r>
            <w:r>
              <w:rPr>
                <w:rFonts w:hint="eastAsia"/>
                <w:color w:val="000000"/>
                <w:sz w:val="23"/>
                <w:szCs w:val="23"/>
              </w:rPr>
              <w:t xml:space="preserve">== </w:t>
            </w:r>
            <w:r>
              <w:rPr>
                <w:rFonts w:hint="eastAsia"/>
                <w:b/>
                <w:bCs/>
                <w:color w:val="008000"/>
                <w:sz w:val="23"/>
                <w:szCs w:val="23"/>
              </w:rPr>
              <w:t>"GET"</w:t>
            </w:r>
            <w:r>
              <w:rPr>
                <w:rFonts w:hint="eastAsia"/>
                <w:color w:val="000000"/>
                <w:sz w:val="23"/>
                <w:szCs w:val="23"/>
              </w:rPr>
              <w:t xml:space="preserve">){    </w:t>
            </w:r>
            <w:r>
              <w:rPr>
                <w:rFonts w:hint="eastAsia"/>
                <w:i/>
                <w:iCs/>
                <w:color w:val="808080"/>
                <w:sz w:val="23"/>
                <w:szCs w:val="23"/>
              </w:rPr>
              <w:t>//GET请求</w:t>
            </w:r>
            <w:r>
              <w:rPr>
                <w:rFonts w:hint="eastAsia"/>
                <w:i/>
                <w:iCs/>
                <w:color w:val="808080"/>
                <w:sz w:val="23"/>
                <w:szCs w:val="23"/>
              </w:rPr>
              <w:br/>
              <w:t xml:space="preserve">                </w:t>
            </w:r>
            <w:r>
              <w:rPr>
                <w:rFonts w:hint="eastAsia"/>
                <w:color w:val="000000"/>
                <w:sz w:val="23"/>
                <w:szCs w:val="23"/>
              </w:rPr>
              <w:t>res.</w:t>
            </w:r>
            <w:r>
              <w:rPr>
                <w:rFonts w:hint="eastAsia"/>
                <w:color w:val="7A7A43"/>
                <w:sz w:val="23"/>
                <w:szCs w:val="23"/>
              </w:rPr>
              <w:t>end</w:t>
            </w:r>
            <w:r>
              <w:rPr>
                <w:rFonts w:hint="eastAsia"/>
                <w:color w:val="000000"/>
                <w:sz w:val="23"/>
                <w:szCs w:val="23"/>
              </w:rPr>
              <w:t>(</w:t>
            </w:r>
            <w:r>
              <w:rPr>
                <w:rFonts w:hint="eastAsia"/>
                <w:b/>
                <w:bCs/>
                <w:color w:val="008000"/>
                <w:sz w:val="23"/>
                <w:szCs w:val="23"/>
              </w:rPr>
              <w:t>'GET:'</w:t>
            </w:r>
            <w:r>
              <w:rPr>
                <w:rFonts w:hint="eastAsia"/>
                <w:color w:val="000000"/>
                <w:sz w:val="23"/>
                <w:szCs w:val="23"/>
              </w:rPr>
              <w:t>+</w:t>
            </w:r>
            <w:r>
              <w:rPr>
                <w:rFonts w:hint="eastAsia"/>
                <w:color w:val="458383"/>
                <w:sz w:val="23"/>
                <w:szCs w:val="23"/>
              </w:rPr>
              <w:t>urlParse</w:t>
            </w:r>
            <w:r>
              <w:rPr>
                <w:rFonts w:hint="eastAsia"/>
                <w:color w:val="000000"/>
                <w:sz w:val="23"/>
                <w:szCs w:val="23"/>
              </w:rPr>
              <w:t>.</w:t>
            </w:r>
            <w:r>
              <w:rPr>
                <w:rFonts w:hint="eastAsia"/>
                <w:b/>
                <w:bCs/>
                <w:color w:val="660E7A"/>
                <w:sz w:val="23"/>
                <w:szCs w:val="23"/>
              </w:rPr>
              <w:t>query</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else if</w:t>
            </w:r>
            <w:r>
              <w:rPr>
                <w:rFonts w:hint="eastAsia"/>
                <w:color w:val="000000"/>
                <w:sz w:val="23"/>
                <w:szCs w:val="23"/>
              </w:rPr>
              <w:t>(req.</w:t>
            </w:r>
            <w:r>
              <w:rPr>
                <w:rFonts w:hint="eastAsia"/>
                <w:b/>
                <w:bCs/>
                <w:color w:val="660E7A"/>
                <w:sz w:val="23"/>
                <w:szCs w:val="23"/>
              </w:rPr>
              <w:t xml:space="preserve">method </w:t>
            </w:r>
            <w:r>
              <w:rPr>
                <w:rFonts w:hint="eastAsia"/>
                <w:color w:val="000000"/>
                <w:sz w:val="23"/>
                <w:szCs w:val="23"/>
              </w:rPr>
              <w:t xml:space="preserve">== </w:t>
            </w:r>
            <w:r>
              <w:rPr>
                <w:rFonts w:hint="eastAsia"/>
                <w:b/>
                <w:bCs/>
                <w:color w:val="008000"/>
                <w:sz w:val="23"/>
                <w:szCs w:val="23"/>
              </w:rPr>
              <w:t>"POST"</w:t>
            </w:r>
            <w:r>
              <w:rPr>
                <w:rFonts w:hint="eastAsia"/>
                <w:color w:val="000000"/>
                <w:sz w:val="23"/>
                <w:szCs w:val="23"/>
              </w:rPr>
              <w:t xml:space="preserve">){ </w:t>
            </w:r>
            <w:r>
              <w:rPr>
                <w:rFonts w:hint="eastAsia"/>
                <w:i/>
                <w:iCs/>
                <w:color w:val="808080"/>
                <w:sz w:val="23"/>
                <w:szCs w:val="23"/>
              </w:rPr>
              <w:t>//POST请求</w:t>
            </w:r>
            <w:r>
              <w:rPr>
                <w:rFonts w:hint="eastAsia"/>
                <w:i/>
                <w:iCs/>
                <w:color w:val="808080"/>
                <w:sz w:val="23"/>
                <w:szCs w:val="23"/>
              </w:rPr>
              <w:br/>
              <w:t xml:space="preserve">                </w:t>
            </w:r>
            <w:r>
              <w:rPr>
                <w:rFonts w:hint="eastAsia"/>
                <w:b/>
                <w:bCs/>
                <w:color w:val="000080"/>
                <w:sz w:val="23"/>
                <w:szCs w:val="23"/>
              </w:rPr>
              <w:t xml:space="preserve">let </w:t>
            </w:r>
            <w:r>
              <w:rPr>
                <w:rFonts w:hint="eastAsia"/>
                <w:color w:val="458383"/>
                <w:sz w:val="23"/>
                <w:szCs w:val="23"/>
              </w:rPr>
              <w:t xml:space="preserve">postParam </w:t>
            </w:r>
            <w:r>
              <w:rPr>
                <w:rFonts w:hint="eastAsia"/>
                <w:color w:val="000000"/>
                <w:sz w:val="23"/>
                <w:szCs w:val="23"/>
              </w:rPr>
              <w:t xml:space="preserve">= </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req.</w:t>
            </w:r>
            <w:r>
              <w:rPr>
                <w:rFonts w:hint="eastAsia"/>
                <w:color w:val="7A7A43"/>
                <w:sz w:val="23"/>
                <w:szCs w:val="23"/>
              </w:rPr>
              <w:t>on</w:t>
            </w:r>
            <w:r>
              <w:rPr>
                <w:rFonts w:hint="eastAsia"/>
                <w:color w:val="000000"/>
                <w:sz w:val="23"/>
                <w:szCs w:val="23"/>
              </w:rPr>
              <w:t>(</w:t>
            </w:r>
            <w:r>
              <w:rPr>
                <w:rFonts w:hint="eastAsia"/>
                <w:b/>
                <w:bCs/>
                <w:color w:val="008000"/>
                <w:sz w:val="23"/>
                <w:szCs w:val="23"/>
              </w:rPr>
              <w:t>'data'</w:t>
            </w:r>
            <w:r>
              <w:rPr>
                <w:rFonts w:hint="eastAsia"/>
                <w:color w:val="000000"/>
                <w:sz w:val="23"/>
                <w:szCs w:val="23"/>
              </w:rPr>
              <w:t>,(data)=&gt;{</w:t>
            </w:r>
            <w:r>
              <w:rPr>
                <w:rFonts w:hint="eastAsia"/>
                <w:color w:val="000000"/>
                <w:sz w:val="23"/>
                <w:szCs w:val="23"/>
              </w:rPr>
              <w:br/>
              <w:t xml:space="preserve">                    </w:t>
            </w:r>
            <w:r>
              <w:rPr>
                <w:rFonts w:hint="eastAsia"/>
                <w:color w:val="458383"/>
                <w:sz w:val="23"/>
                <w:szCs w:val="23"/>
              </w:rPr>
              <w:t xml:space="preserve">postParam </w:t>
            </w:r>
            <w:r>
              <w:rPr>
                <w:rFonts w:hint="eastAsia"/>
                <w:color w:val="000000"/>
                <w:sz w:val="23"/>
                <w:szCs w:val="23"/>
              </w:rPr>
              <w:t>+= data;</w:t>
            </w:r>
            <w:r>
              <w:rPr>
                <w:rFonts w:hint="eastAsia"/>
                <w:color w:val="000000"/>
                <w:sz w:val="23"/>
                <w:szCs w:val="23"/>
              </w:rPr>
              <w:br/>
              <w:t xml:space="preserve">                });</w:t>
            </w:r>
            <w:r>
              <w:rPr>
                <w:rFonts w:hint="eastAsia"/>
                <w:color w:val="000000"/>
                <w:sz w:val="23"/>
                <w:szCs w:val="23"/>
              </w:rPr>
              <w:br/>
              <w:t xml:space="preserve">                req.</w:t>
            </w:r>
            <w:r>
              <w:rPr>
                <w:rFonts w:hint="eastAsia"/>
                <w:color w:val="7A7A43"/>
                <w:sz w:val="23"/>
                <w:szCs w:val="23"/>
              </w:rPr>
              <w:t>on</w:t>
            </w:r>
            <w:r>
              <w:rPr>
                <w:rFonts w:hint="eastAsia"/>
                <w:color w:val="000000"/>
                <w:sz w:val="23"/>
                <w:szCs w:val="23"/>
              </w:rPr>
              <w:t>(</w:t>
            </w:r>
            <w:r>
              <w:rPr>
                <w:rFonts w:hint="eastAsia"/>
                <w:b/>
                <w:bCs/>
                <w:color w:val="008000"/>
                <w:sz w:val="23"/>
                <w:szCs w:val="23"/>
              </w:rPr>
              <w:t>'end'</w:t>
            </w:r>
            <w:r>
              <w:rPr>
                <w:rFonts w:hint="eastAsia"/>
                <w:color w:val="000000"/>
                <w:sz w:val="23"/>
                <w:szCs w:val="23"/>
              </w:rPr>
              <w:t>,()=&gt;{</w:t>
            </w:r>
            <w:r>
              <w:rPr>
                <w:rFonts w:hint="eastAsia"/>
                <w:color w:val="000000"/>
                <w:sz w:val="23"/>
                <w:szCs w:val="23"/>
              </w:rPr>
              <w:br/>
              <w:t xml:space="preserve">                    res.</w:t>
            </w:r>
            <w:r>
              <w:rPr>
                <w:rFonts w:hint="eastAsia"/>
                <w:color w:val="7A7A43"/>
                <w:sz w:val="23"/>
                <w:szCs w:val="23"/>
              </w:rPr>
              <w:t>write</w:t>
            </w:r>
            <w:r>
              <w:rPr>
                <w:rFonts w:hint="eastAsia"/>
                <w:color w:val="000000"/>
                <w:sz w:val="23"/>
                <w:szCs w:val="23"/>
              </w:rPr>
              <w:t>(</w:t>
            </w:r>
            <w:r>
              <w:rPr>
                <w:rFonts w:hint="eastAsia"/>
                <w:b/>
                <w:bCs/>
                <w:color w:val="008000"/>
                <w:sz w:val="23"/>
                <w:szCs w:val="23"/>
              </w:rPr>
              <w:t>'POST:'</w:t>
            </w:r>
            <w:r>
              <w:rPr>
                <w:rFonts w:hint="eastAsia"/>
                <w:color w:val="000000"/>
                <w:sz w:val="23"/>
                <w:szCs w:val="23"/>
              </w:rPr>
              <w:t>+</w:t>
            </w:r>
            <w:r>
              <w:rPr>
                <w:rFonts w:hint="eastAsia"/>
                <w:color w:val="458383"/>
                <w:sz w:val="23"/>
                <w:szCs w:val="23"/>
              </w:rPr>
              <w:t>postParam</w:t>
            </w:r>
            <w:r>
              <w:rPr>
                <w:rFonts w:hint="eastAsia"/>
                <w:color w:val="000000"/>
                <w:sz w:val="23"/>
                <w:szCs w:val="23"/>
              </w:rPr>
              <w:t>);</w:t>
            </w:r>
            <w:r>
              <w:rPr>
                <w:rFonts w:hint="eastAsia"/>
                <w:color w:val="000000"/>
                <w:sz w:val="23"/>
                <w:szCs w:val="23"/>
              </w:rPr>
              <w:br/>
              <w:t xml:space="preserve">                    res.</w:t>
            </w:r>
            <w:r>
              <w:rPr>
                <w:rFonts w:hint="eastAsia"/>
                <w:color w:val="7A7A43"/>
                <w:sz w:val="23"/>
                <w:szCs w:val="23"/>
              </w:rPr>
              <w:t>end</w:t>
            </w:r>
            <w:r>
              <w:rPr>
                <w:rFonts w:hint="eastAsia"/>
                <w:color w:val="000000"/>
                <w:sz w:val="23"/>
                <w:szCs w:val="23"/>
              </w:rPr>
              <w:t>(</w:t>
            </w:r>
            <w:bookmarkStart w:id="19" w:name="OLE_LINK19"/>
            <w:bookmarkStart w:id="20" w:name="OLE_LINK20"/>
            <w:r>
              <w:rPr>
                <w:rFonts w:hint="eastAsia"/>
                <w:b/>
                <w:bCs/>
                <w:color w:val="008000"/>
                <w:sz w:val="23"/>
                <w:szCs w:val="23"/>
              </w:rPr>
              <w:t>'&lt;script&gt;</w:t>
            </w:r>
            <w:r>
              <w:rPr>
                <w:rFonts w:hint="eastAsia"/>
                <w:b/>
                <w:bCs/>
                <w:color w:val="660E7A"/>
                <w:sz w:val="23"/>
                <w:szCs w:val="23"/>
              </w:rPr>
              <w:t>alert</w:t>
            </w:r>
            <w:r>
              <w:rPr>
                <w:rFonts w:hint="eastAsia"/>
                <w:b/>
                <w:bCs/>
                <w:color w:val="008000"/>
                <w:sz w:val="23"/>
                <w:szCs w:val="23"/>
              </w:rPr>
              <w:t>("登陆成功");&lt;/script&gt;'</w:t>
            </w:r>
            <w:bookmarkEnd w:id="19"/>
            <w:bookmarkEnd w:id="20"/>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default</w:t>
            </w:r>
            <w:r>
              <w:rPr>
                <w:rFonts w:hint="eastAsia"/>
                <w:color w:val="000000"/>
                <w:sz w:val="23"/>
                <w:szCs w:val="23"/>
              </w:rPr>
              <w:t>:</w:t>
            </w:r>
            <w:r>
              <w:rPr>
                <w:rFonts w:hint="eastAsia"/>
                <w:color w:val="000000"/>
                <w:sz w:val="23"/>
                <w:szCs w:val="23"/>
              </w:rPr>
              <w:br/>
              <w:t xml:space="preserve">            res.</w:t>
            </w:r>
            <w:r>
              <w:rPr>
                <w:rFonts w:hint="eastAsia"/>
                <w:color w:val="7A7A43"/>
                <w:sz w:val="23"/>
                <w:szCs w:val="23"/>
              </w:rPr>
              <w:t>end</w:t>
            </w:r>
            <w:r>
              <w:rPr>
                <w:rFonts w:hint="eastAsia"/>
                <w:color w:val="000000"/>
                <w:sz w:val="23"/>
                <w:szCs w:val="23"/>
              </w:rPr>
              <w:t>(</w:t>
            </w:r>
            <w:r>
              <w:rPr>
                <w:rFonts w:hint="eastAsia"/>
                <w:b/>
                <w:bCs/>
                <w:color w:val="008000"/>
                <w:sz w:val="23"/>
                <w:szCs w:val="23"/>
              </w:rPr>
              <w:t>'index'</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w:t>
            </w:r>
            <w:r>
              <w:rPr>
                <w:rFonts w:hint="eastAsia"/>
                <w:color w:val="7A7A43"/>
                <w:sz w:val="23"/>
                <w:szCs w:val="23"/>
              </w:rPr>
              <w:t>listen</w:t>
            </w:r>
            <w:r>
              <w:rPr>
                <w:rFonts w:hint="eastAsia"/>
                <w:color w:val="000000"/>
                <w:sz w:val="23"/>
                <w:szCs w:val="23"/>
              </w:rPr>
              <w:t>(</w:t>
            </w:r>
            <w:r>
              <w:rPr>
                <w:rFonts w:hint="eastAsia"/>
                <w:color w:val="0000FF"/>
                <w:sz w:val="23"/>
                <w:szCs w:val="23"/>
              </w:rPr>
              <w:t>80</w:t>
            </w:r>
            <w:r>
              <w:rPr>
                <w:rFonts w:hint="eastAsia"/>
                <w:color w:val="000000"/>
                <w:sz w:val="23"/>
                <w:szCs w:val="23"/>
              </w:rPr>
              <w:t>);</w:t>
            </w:r>
          </w:p>
          <w:p w14:paraId="7091A103" w14:textId="4AD058DC" w:rsidR="0030779B" w:rsidRPr="007806A7" w:rsidRDefault="0030779B" w:rsidP="007806A7">
            <w:pPr>
              <w:tabs>
                <w:tab w:val="left" w:pos="2310"/>
              </w:tabs>
            </w:pPr>
          </w:p>
        </w:tc>
      </w:tr>
    </w:tbl>
    <w:p w14:paraId="3C5EEB50" w14:textId="2B391861" w:rsidR="0030779B" w:rsidRDefault="00055407" w:rsidP="00055407">
      <w:pPr>
        <w:pStyle w:val="4"/>
      </w:pPr>
      <w:r>
        <w:rPr>
          <w:rFonts w:hint="eastAsia"/>
        </w:rPr>
        <w:lastRenderedPageBreak/>
        <w:t>后台编写前台的js代码</w:t>
      </w:r>
    </w:p>
    <w:p w14:paraId="48691A8D" w14:textId="032DA8A9" w:rsidR="00055407" w:rsidRDefault="00055407" w:rsidP="00315AED">
      <w:pPr>
        <w:pStyle w:val="5"/>
        <w:numPr>
          <w:ilvl w:val="0"/>
          <w:numId w:val="97"/>
        </w:numPr>
        <w:ind w:right="210"/>
      </w:pPr>
      <w:r>
        <w:rPr>
          <w:rFonts w:hint="eastAsia"/>
        </w:rPr>
        <w:t>介绍</w:t>
      </w:r>
    </w:p>
    <w:p w14:paraId="09AC07D5" w14:textId="60CCA07C" w:rsidR="00055407" w:rsidRDefault="00055407" w:rsidP="00055407">
      <w:pPr>
        <w:ind w:left="420" w:firstLine="420"/>
      </w:pPr>
      <w:r>
        <w:rPr>
          <w:rFonts w:hint="eastAsia"/>
        </w:rPr>
        <w:t>在页面上，可以使用js代码执行一些动作，如alert方法；但是在后台无法世家使用前台的方法，所以需要使用下面的方法在后台编写前台使用的js代码</w:t>
      </w:r>
    </w:p>
    <w:p w14:paraId="2535AEE2" w14:textId="05C42F33" w:rsidR="00055407" w:rsidRDefault="00A650CD" w:rsidP="00A650CD">
      <w:pPr>
        <w:pStyle w:val="5"/>
        <w:ind w:right="210"/>
      </w:pPr>
      <w:r>
        <w:rPr>
          <w:rFonts w:hint="eastAsia"/>
        </w:rPr>
        <w:t>方法</w:t>
      </w:r>
    </w:p>
    <w:p w14:paraId="525371AC" w14:textId="3B451FA4" w:rsidR="00A650CD" w:rsidRDefault="00A650CD" w:rsidP="00A650CD">
      <w:pPr>
        <w:ind w:left="420"/>
      </w:pPr>
      <w:r>
        <w:rPr>
          <w:rFonts w:hint="eastAsia"/>
        </w:rPr>
        <w:t>向前台输出如下格式的字符串：</w:t>
      </w:r>
    </w:p>
    <w:tbl>
      <w:tblPr>
        <w:tblStyle w:val="ac"/>
        <w:tblW w:w="0" w:type="auto"/>
        <w:tblInd w:w="420" w:type="dxa"/>
        <w:tblLook w:val="04A0" w:firstRow="1" w:lastRow="0" w:firstColumn="1" w:lastColumn="0" w:noHBand="0" w:noVBand="1"/>
      </w:tblPr>
      <w:tblGrid>
        <w:gridCol w:w="7876"/>
      </w:tblGrid>
      <w:tr w:rsidR="00A650CD" w14:paraId="7AC99028" w14:textId="77777777" w:rsidTr="00A650CD">
        <w:tc>
          <w:tcPr>
            <w:tcW w:w="8296" w:type="dxa"/>
          </w:tcPr>
          <w:p w14:paraId="7EC8DCBF" w14:textId="3A88958A" w:rsidR="00A650CD" w:rsidRPr="00A650CD" w:rsidRDefault="00A650CD" w:rsidP="00A650CD">
            <w:pPr>
              <w:pStyle w:val="HTML0"/>
              <w:shd w:val="clear" w:color="auto" w:fill="FFFFFF"/>
              <w:rPr>
                <w:color w:val="000000"/>
                <w:sz w:val="23"/>
                <w:szCs w:val="23"/>
              </w:rPr>
            </w:pPr>
            <w:r>
              <w:rPr>
                <w:rFonts w:hint="eastAsia"/>
                <w:b/>
                <w:bCs/>
                <w:color w:val="008000"/>
                <w:sz w:val="23"/>
                <w:szCs w:val="23"/>
              </w:rPr>
              <w:t>'&lt;script&gt;前端js代码&lt;/script&gt;'</w:t>
            </w:r>
          </w:p>
        </w:tc>
      </w:tr>
    </w:tbl>
    <w:p w14:paraId="65DB9CA2" w14:textId="4EAFD5AD" w:rsidR="00A650CD" w:rsidRDefault="00A650CD" w:rsidP="00A650CD">
      <w:pPr>
        <w:pStyle w:val="5"/>
        <w:ind w:right="210"/>
      </w:pPr>
      <w:r>
        <w:rPr>
          <w:rFonts w:hint="eastAsia"/>
        </w:rPr>
        <w:t>例</w:t>
      </w:r>
    </w:p>
    <w:tbl>
      <w:tblPr>
        <w:tblStyle w:val="ac"/>
        <w:tblW w:w="0" w:type="auto"/>
        <w:tblInd w:w="420" w:type="dxa"/>
        <w:tblLook w:val="04A0" w:firstRow="1" w:lastRow="0" w:firstColumn="1" w:lastColumn="0" w:noHBand="0" w:noVBand="1"/>
      </w:tblPr>
      <w:tblGrid>
        <w:gridCol w:w="7876"/>
      </w:tblGrid>
      <w:tr w:rsidR="00A650CD" w14:paraId="0A99FEC3" w14:textId="77777777" w:rsidTr="00A650CD">
        <w:tc>
          <w:tcPr>
            <w:tcW w:w="8296" w:type="dxa"/>
          </w:tcPr>
          <w:p w14:paraId="7841AD15" w14:textId="5AAF8A14" w:rsidR="00A650CD" w:rsidRPr="00A650CD" w:rsidRDefault="00A650CD" w:rsidP="00A650CD">
            <w:pPr>
              <w:pStyle w:val="HTML0"/>
              <w:shd w:val="clear" w:color="auto" w:fill="FFFFFF"/>
              <w:rPr>
                <w:color w:val="000000"/>
                <w:sz w:val="23"/>
                <w:szCs w:val="23"/>
              </w:rPr>
            </w:pPr>
            <w:r>
              <w:rPr>
                <w:rFonts w:hint="eastAsia"/>
                <w:color w:val="000000"/>
                <w:sz w:val="23"/>
                <w:szCs w:val="23"/>
              </w:rPr>
              <w:t>res.</w:t>
            </w:r>
            <w:r>
              <w:rPr>
                <w:rFonts w:hint="eastAsia"/>
                <w:color w:val="7A7A43"/>
                <w:sz w:val="23"/>
                <w:szCs w:val="23"/>
              </w:rPr>
              <w:t>end</w:t>
            </w:r>
            <w:r>
              <w:rPr>
                <w:rFonts w:hint="eastAsia"/>
                <w:color w:val="000000"/>
                <w:sz w:val="23"/>
                <w:szCs w:val="23"/>
              </w:rPr>
              <w:t>(</w:t>
            </w:r>
            <w:r>
              <w:rPr>
                <w:rFonts w:hint="eastAsia"/>
                <w:b/>
                <w:bCs/>
                <w:color w:val="008000"/>
                <w:sz w:val="23"/>
                <w:szCs w:val="23"/>
              </w:rPr>
              <w:t>'&lt;script&gt;</w:t>
            </w:r>
            <w:r>
              <w:rPr>
                <w:rFonts w:hint="eastAsia"/>
                <w:b/>
                <w:bCs/>
                <w:color w:val="660E7A"/>
                <w:sz w:val="23"/>
                <w:szCs w:val="23"/>
              </w:rPr>
              <w:t>alert</w:t>
            </w:r>
            <w:r>
              <w:rPr>
                <w:rFonts w:hint="eastAsia"/>
                <w:b/>
                <w:bCs/>
                <w:color w:val="008000"/>
                <w:sz w:val="23"/>
                <w:szCs w:val="23"/>
              </w:rPr>
              <w:t>("登陆成功");&lt;/script&gt;'</w:t>
            </w:r>
            <w:r>
              <w:rPr>
                <w:rFonts w:hint="eastAsia"/>
                <w:color w:val="000000"/>
                <w:sz w:val="23"/>
                <w:szCs w:val="23"/>
              </w:rPr>
              <w:t>);</w:t>
            </w:r>
          </w:p>
        </w:tc>
      </w:tr>
    </w:tbl>
    <w:p w14:paraId="4AA51AA6" w14:textId="2B68F493" w:rsidR="00A650CD" w:rsidRDefault="00A650CD" w:rsidP="00A650CD">
      <w:pPr>
        <w:ind w:left="420"/>
      </w:pPr>
      <w:r>
        <w:rPr>
          <w:rFonts w:hint="eastAsia"/>
        </w:rPr>
        <w:t>结果：</w:t>
      </w:r>
    </w:p>
    <w:p w14:paraId="747B6C36" w14:textId="5C554626" w:rsidR="00A650CD" w:rsidRDefault="00A650CD" w:rsidP="00A650CD">
      <w:pPr>
        <w:ind w:left="420"/>
      </w:pPr>
      <w:r>
        <w:tab/>
      </w:r>
      <w:r>
        <w:rPr>
          <w:rFonts w:hint="eastAsia"/>
        </w:rPr>
        <w:t>发送请求后弹出登陆成功的提示框</w:t>
      </w:r>
    </w:p>
    <w:p w14:paraId="2E9A0287" w14:textId="6C2630DD" w:rsidR="00A650CD" w:rsidRPr="00A650CD" w:rsidRDefault="00A650CD" w:rsidP="00A650CD">
      <w:pPr>
        <w:ind w:left="420"/>
      </w:pPr>
      <w:r>
        <w:rPr>
          <w:noProof/>
        </w:rPr>
        <w:lastRenderedPageBreak/>
        <w:drawing>
          <wp:inline distT="0" distB="0" distL="0" distR="0" wp14:anchorId="102D6DF9" wp14:editId="36991FE2">
            <wp:extent cx="5274310" cy="13582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358265"/>
                    </a:xfrm>
                    <a:prstGeom prst="rect">
                      <a:avLst/>
                    </a:prstGeom>
                  </pic:spPr>
                </pic:pic>
              </a:graphicData>
            </a:graphic>
          </wp:inline>
        </w:drawing>
      </w:r>
    </w:p>
    <w:p w14:paraId="3B92F378" w14:textId="5A9C9259" w:rsidR="0017063C" w:rsidRDefault="008E26A0" w:rsidP="007D1A80">
      <w:pPr>
        <w:pStyle w:val="3"/>
      </w:pPr>
      <w:r>
        <w:rPr>
          <w:rFonts w:hint="eastAsia"/>
        </w:rPr>
        <w:t>非阻塞I</w:t>
      </w:r>
      <w:r>
        <w:t>O</w:t>
      </w:r>
      <w:r>
        <w:rPr>
          <w:rFonts w:hint="eastAsia"/>
        </w:rPr>
        <w:t>、事件驱动</w:t>
      </w:r>
    </w:p>
    <w:p w14:paraId="79362685" w14:textId="514E1FC3" w:rsidR="008E26A0" w:rsidRDefault="008E26A0" w:rsidP="00315AED">
      <w:pPr>
        <w:pStyle w:val="4"/>
        <w:numPr>
          <w:ilvl w:val="0"/>
          <w:numId w:val="88"/>
        </w:numPr>
      </w:pPr>
      <w:r>
        <w:rPr>
          <w:rFonts w:hint="eastAsia"/>
        </w:rPr>
        <w:t>非阻塞I</w:t>
      </w:r>
      <w:r>
        <w:t>O</w:t>
      </w:r>
    </w:p>
    <w:p w14:paraId="3D256723" w14:textId="5BDC662C" w:rsidR="008E26A0" w:rsidRDefault="008E26A0" w:rsidP="00315AED">
      <w:pPr>
        <w:pStyle w:val="a8"/>
        <w:numPr>
          <w:ilvl w:val="0"/>
          <w:numId w:val="90"/>
        </w:numPr>
        <w:ind w:firstLineChars="0"/>
      </w:pPr>
      <w:r>
        <w:rPr>
          <w:rFonts w:hint="eastAsia"/>
        </w:rPr>
        <w:t>阻塞I</w:t>
      </w:r>
      <w:r>
        <w:t>O</w:t>
      </w:r>
    </w:p>
    <w:p w14:paraId="3148861E" w14:textId="6BB66DAD" w:rsidR="008E26A0" w:rsidRDefault="008E26A0" w:rsidP="00554E4C">
      <w:pPr>
        <w:ind w:left="840" w:firstLine="420"/>
      </w:pPr>
      <w:r>
        <w:t>C</w:t>
      </w:r>
      <w:r>
        <w:rPr>
          <w:rFonts w:hint="eastAsia"/>
        </w:rPr>
        <w:t>中常用的同步编程就是阻塞I</w:t>
      </w:r>
      <w:r>
        <w:t>O</w:t>
      </w:r>
    </w:p>
    <w:p w14:paraId="509A8526" w14:textId="0C95617B" w:rsidR="008E26A0" w:rsidRDefault="00554E4C" w:rsidP="00554E4C">
      <w:pPr>
        <w:ind w:left="840" w:firstLine="420"/>
      </w:pPr>
      <w:r>
        <w:rPr>
          <w:rFonts w:hint="eastAsia"/>
        </w:rPr>
        <w:t>以fs模块中的readFileSync方法为例，这是1个同步读取文件的方法，该方法在文件读取过程中，</w:t>
      </w:r>
      <w:r w:rsidRPr="00C55746">
        <w:rPr>
          <w:rFonts w:hint="eastAsia"/>
          <w:color w:val="FF0000"/>
        </w:rPr>
        <w:t>线程处于阻塞状态</w:t>
      </w:r>
      <w:r>
        <w:rPr>
          <w:rFonts w:hint="eastAsia"/>
        </w:rPr>
        <w:t>，只要文件读取成功</w:t>
      </w:r>
      <w:r w:rsidR="00C55746">
        <w:rPr>
          <w:rFonts w:hint="eastAsia"/>
        </w:rPr>
        <w:t>，进程恢复，并将读取到的内容通过该函数的返回值返回。</w:t>
      </w:r>
    </w:p>
    <w:p w14:paraId="46EE44BD" w14:textId="4D1A1FA9" w:rsidR="00C55746" w:rsidRDefault="00C55746" w:rsidP="00554E4C">
      <w:pPr>
        <w:ind w:left="840" w:firstLine="420"/>
      </w:pPr>
      <w:r>
        <w:rPr>
          <w:rFonts w:hint="eastAsia"/>
        </w:rPr>
        <w:t>这样的编程方法称为阻塞I</w:t>
      </w:r>
      <w:r>
        <w:t>O</w:t>
      </w:r>
    </w:p>
    <w:p w14:paraId="7E3D734D" w14:textId="337B056A" w:rsidR="00C55746" w:rsidRDefault="00C55746" w:rsidP="00315AED">
      <w:pPr>
        <w:pStyle w:val="a8"/>
        <w:numPr>
          <w:ilvl w:val="0"/>
          <w:numId w:val="90"/>
        </w:numPr>
        <w:ind w:firstLineChars="0"/>
      </w:pPr>
      <w:r>
        <w:rPr>
          <w:rFonts w:hint="eastAsia"/>
        </w:rPr>
        <w:t>非阻塞I</w:t>
      </w:r>
      <w:r>
        <w:t>O</w:t>
      </w:r>
    </w:p>
    <w:p w14:paraId="118B88B4" w14:textId="7D075065" w:rsidR="00C55746" w:rsidRDefault="00C55746" w:rsidP="00C55746">
      <w:pPr>
        <w:ind w:left="840" w:firstLine="420"/>
      </w:pPr>
      <w:r>
        <w:rPr>
          <w:rFonts w:hint="eastAsia"/>
        </w:rPr>
        <w:t>以fs模块中的readFile方法为例，这是1个异步读取文件的方法，该方法调用后，启动1个新的线程去读取文件，同时注册1个回调函数，</w:t>
      </w:r>
      <w:r w:rsidRPr="001B70EC">
        <w:rPr>
          <w:rFonts w:hint="eastAsia"/>
          <w:color w:val="FF0000"/>
        </w:rPr>
        <w:t>当前线程不会进入阻塞状态，会继续向下执行</w:t>
      </w:r>
      <w:r>
        <w:rPr>
          <w:rFonts w:hint="eastAsia"/>
        </w:rPr>
        <w:t>。在1个不确定的时刻，文件读取成功后，会调用之前注册的回调函数将数据返回。</w:t>
      </w:r>
    </w:p>
    <w:p w14:paraId="1CA43645" w14:textId="73C15B5E" w:rsidR="00C55746" w:rsidRDefault="00C55746" w:rsidP="00C55746">
      <w:pPr>
        <w:ind w:left="840" w:firstLine="420"/>
      </w:pPr>
      <w:r>
        <w:rPr>
          <w:rFonts w:hint="eastAsia"/>
        </w:rPr>
        <w:t>这种编程方法称为非阻塞I</w:t>
      </w:r>
      <w:r>
        <w:t>O</w:t>
      </w:r>
    </w:p>
    <w:p w14:paraId="5BDB09B3" w14:textId="6E48B5AF" w:rsidR="00C55746" w:rsidRDefault="001B70EC" w:rsidP="00C55746">
      <w:pPr>
        <w:ind w:left="840" w:firstLine="420"/>
      </w:pPr>
      <w:r>
        <w:rPr>
          <w:rFonts w:hint="eastAsia"/>
        </w:rPr>
        <w:t>实现非阻塞I</w:t>
      </w:r>
      <w:r>
        <w:t>O</w:t>
      </w:r>
      <w:r>
        <w:rPr>
          <w:rFonts w:hint="eastAsia"/>
        </w:rPr>
        <w:t>编程的方式常用的有2种：回调函数、事件驱动</w:t>
      </w:r>
    </w:p>
    <w:p w14:paraId="766EDF6D" w14:textId="493C4942" w:rsidR="001B70EC" w:rsidRDefault="001B70EC" w:rsidP="001B70EC">
      <w:pPr>
        <w:pStyle w:val="4"/>
      </w:pPr>
      <w:r>
        <w:rPr>
          <w:rFonts w:hint="eastAsia"/>
        </w:rPr>
        <w:t>回调函数</w:t>
      </w:r>
    </w:p>
    <w:tbl>
      <w:tblPr>
        <w:tblStyle w:val="ac"/>
        <w:tblW w:w="0" w:type="auto"/>
        <w:tblInd w:w="420" w:type="dxa"/>
        <w:tblLook w:val="04A0" w:firstRow="1" w:lastRow="0" w:firstColumn="1" w:lastColumn="0" w:noHBand="0" w:noVBand="1"/>
      </w:tblPr>
      <w:tblGrid>
        <w:gridCol w:w="7876"/>
      </w:tblGrid>
      <w:tr w:rsidR="001B70EC" w14:paraId="25BAAAD4" w14:textId="77777777" w:rsidTr="001B70EC">
        <w:tc>
          <w:tcPr>
            <w:tcW w:w="8296" w:type="dxa"/>
          </w:tcPr>
          <w:p w14:paraId="35129A6A" w14:textId="69645AF1" w:rsidR="001B70EC" w:rsidRPr="001B70EC" w:rsidRDefault="001B70EC" w:rsidP="001B70EC">
            <w:pPr>
              <w:pStyle w:val="HTML0"/>
              <w:shd w:val="clear" w:color="auto" w:fill="FFFFFF"/>
              <w:rPr>
                <w:color w:val="000000"/>
                <w:sz w:val="23"/>
                <w:szCs w:val="23"/>
              </w:rPr>
            </w:pPr>
            <w:r>
              <w:rPr>
                <w:rFonts w:hint="eastAsia"/>
                <w:b/>
                <w:bCs/>
                <w:color w:val="000080"/>
                <w:sz w:val="23"/>
                <w:szCs w:val="23"/>
              </w:rPr>
              <w:t xml:space="preserve">function </w:t>
            </w:r>
            <w:r>
              <w:rPr>
                <w:rFonts w:hint="eastAsia"/>
                <w:i/>
                <w:iCs/>
                <w:color w:val="000000"/>
                <w:sz w:val="23"/>
                <w:szCs w:val="23"/>
              </w:rPr>
              <w:t>f</w:t>
            </w:r>
            <w:r>
              <w:rPr>
                <w:rFonts w:hint="eastAsia"/>
                <w:color w:val="000000"/>
                <w:sz w:val="23"/>
                <w:szCs w:val="23"/>
              </w:rPr>
              <w:t>(num,func) {</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 xml:space="preserve">(num &gt; </w:t>
            </w:r>
            <w:r>
              <w:rPr>
                <w:rFonts w:hint="eastAsia"/>
                <w:color w:val="0000FF"/>
                <w:sz w:val="23"/>
                <w:szCs w:val="23"/>
              </w:rPr>
              <w:t>0</w:t>
            </w:r>
            <w:r>
              <w:rPr>
                <w:rFonts w:hint="eastAsia"/>
                <w:color w:val="000000"/>
                <w:sz w:val="23"/>
                <w:szCs w:val="23"/>
              </w:rPr>
              <w:t>)</w:t>
            </w:r>
            <w:r>
              <w:rPr>
                <w:rFonts w:hint="eastAsia"/>
                <w:color w:val="000000"/>
                <w:sz w:val="23"/>
                <w:szCs w:val="23"/>
              </w:rPr>
              <w:br/>
              <w:t xml:space="preserve">        func(num);</w:t>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i/>
                <w:iCs/>
                <w:color w:val="000000"/>
                <w:sz w:val="23"/>
                <w:szCs w:val="23"/>
              </w:rPr>
              <w:t>f</w:t>
            </w:r>
            <w:r>
              <w:rPr>
                <w:rFonts w:hint="eastAsia"/>
                <w:color w:val="000000"/>
                <w:sz w:val="23"/>
                <w:szCs w:val="23"/>
              </w:rPr>
              <w:t>(</w:t>
            </w:r>
            <w:r>
              <w:rPr>
                <w:rFonts w:hint="eastAsia"/>
                <w:color w:val="0000FF"/>
                <w:sz w:val="23"/>
                <w:szCs w:val="23"/>
              </w:rPr>
              <w:t>1</w:t>
            </w:r>
            <w:r>
              <w:rPr>
                <w:rFonts w:hint="eastAsia"/>
                <w:color w:val="000000"/>
                <w:sz w:val="23"/>
                <w:szCs w:val="23"/>
              </w:rPr>
              <w:t>,(i)=&gt;{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(i);</w:t>
            </w:r>
            <w:r>
              <w:rPr>
                <w:rFonts w:hint="eastAsia"/>
                <w:color w:val="000000"/>
                <w:sz w:val="23"/>
                <w:szCs w:val="23"/>
              </w:rPr>
              <w:br/>
              <w:t>})</w:t>
            </w:r>
          </w:p>
        </w:tc>
      </w:tr>
    </w:tbl>
    <w:p w14:paraId="28D34C1C" w14:textId="7278D61A" w:rsidR="001B70EC" w:rsidRDefault="00C00BFC" w:rsidP="00C00BFC">
      <w:pPr>
        <w:pStyle w:val="4"/>
      </w:pPr>
      <w:r>
        <w:rPr>
          <w:rFonts w:hint="eastAsia"/>
        </w:rPr>
        <w:t>事件驱动</w:t>
      </w:r>
    </w:p>
    <w:p w14:paraId="20BA8B73" w14:textId="3899252A" w:rsidR="00C00BFC" w:rsidRPr="00C00BFC" w:rsidRDefault="00C00BFC" w:rsidP="00C00BFC">
      <w:pPr>
        <w:ind w:left="420"/>
      </w:pPr>
      <w:r>
        <w:rPr>
          <w:rFonts w:hint="eastAsia"/>
        </w:rPr>
        <w:t>参见</w:t>
      </w:r>
      <w:hyperlink w:anchor="_events" w:history="1">
        <w:r w:rsidR="00FC06A5">
          <w:rPr>
            <w:rStyle w:val="a6"/>
          </w:rPr>
          <w:t>events</w:t>
        </w:r>
      </w:hyperlink>
      <w:r>
        <w:rPr>
          <w:rFonts w:hint="eastAsia"/>
        </w:rPr>
        <w:t>模块</w:t>
      </w:r>
    </w:p>
    <w:p w14:paraId="145A3534" w14:textId="7B25EE5C" w:rsidR="0055652F" w:rsidRDefault="006D5CFB" w:rsidP="00315AED">
      <w:pPr>
        <w:pStyle w:val="4"/>
        <w:numPr>
          <w:ilvl w:val="0"/>
          <w:numId w:val="88"/>
        </w:numPr>
      </w:pPr>
      <w:r>
        <w:rPr>
          <w:rFonts w:hint="eastAsia"/>
        </w:rPr>
        <w:lastRenderedPageBreak/>
        <w:t>Demo</w:t>
      </w:r>
    </w:p>
    <w:p w14:paraId="0A7730AD" w14:textId="0F779F46" w:rsidR="00462D1F" w:rsidRPr="00462D1F" w:rsidRDefault="008E26A0" w:rsidP="00315AED">
      <w:pPr>
        <w:pStyle w:val="5"/>
        <w:numPr>
          <w:ilvl w:val="0"/>
          <w:numId w:val="89"/>
        </w:numPr>
        <w:ind w:right="210"/>
      </w:pPr>
      <w:r>
        <w:rPr>
          <w:rFonts w:hint="eastAsia"/>
        </w:rPr>
        <w:t>打印目录结构</w:t>
      </w:r>
    </w:p>
    <w:tbl>
      <w:tblPr>
        <w:tblStyle w:val="ac"/>
        <w:tblW w:w="0" w:type="auto"/>
        <w:tblInd w:w="420" w:type="dxa"/>
        <w:tblLook w:val="04A0" w:firstRow="1" w:lastRow="0" w:firstColumn="1" w:lastColumn="0" w:noHBand="0" w:noVBand="1"/>
      </w:tblPr>
      <w:tblGrid>
        <w:gridCol w:w="7876"/>
      </w:tblGrid>
      <w:tr w:rsidR="00462D1F" w14:paraId="188F14AA" w14:textId="77777777" w:rsidTr="00462D1F">
        <w:tc>
          <w:tcPr>
            <w:tcW w:w="8296" w:type="dxa"/>
          </w:tcPr>
          <w:p w14:paraId="54569496" w14:textId="50925330" w:rsidR="00462D1F" w:rsidRPr="00462D1F" w:rsidRDefault="006D3238" w:rsidP="00462D1F">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fs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'fs'</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w:t>
            </w:r>
            <w:r>
              <w:rPr>
                <w:rFonts w:hint="eastAsia"/>
                <w:i/>
                <w:iCs/>
                <w:color w:val="808080"/>
                <w:sz w:val="23"/>
                <w:szCs w:val="23"/>
              </w:rPr>
              <w:br/>
              <w:t>* 通过递归实现遍历目录结构</w:t>
            </w:r>
            <w:r>
              <w:rPr>
                <w:rFonts w:hint="eastAsia"/>
                <w:i/>
                <w:iCs/>
                <w:color w:val="808080"/>
                <w:sz w:val="23"/>
                <w:szCs w:val="23"/>
              </w:rPr>
              <w:br/>
              <w:t>* 参数：</w:t>
            </w:r>
            <w:r>
              <w:rPr>
                <w:rFonts w:hint="eastAsia"/>
                <w:i/>
                <w:iCs/>
                <w:color w:val="808080"/>
                <w:sz w:val="23"/>
                <w:szCs w:val="23"/>
              </w:rPr>
              <w:br/>
              <w:t>*   dir：当前要遍历的目录</w:t>
            </w:r>
            <w:r>
              <w:rPr>
                <w:rFonts w:hint="eastAsia"/>
                <w:i/>
                <w:iCs/>
                <w:color w:val="808080"/>
                <w:sz w:val="23"/>
                <w:szCs w:val="23"/>
              </w:rPr>
              <w:br/>
              <w:t>*   finish：当遍历完子目录时，需要返回上一层目录继续遍历上一层目录</w:t>
            </w:r>
            <w:r>
              <w:rPr>
                <w:rFonts w:hint="eastAsia"/>
                <w:i/>
                <w:iCs/>
                <w:color w:val="808080"/>
                <w:sz w:val="23"/>
                <w:szCs w:val="23"/>
              </w:rPr>
              <w:br/>
              <w:t>*       的下一项；该参数就是遍历上一层目录下一项的回调函数</w:t>
            </w:r>
            <w:r>
              <w:rPr>
                <w:rFonts w:hint="eastAsia"/>
                <w:i/>
                <w:iCs/>
                <w:color w:val="808080"/>
                <w:sz w:val="23"/>
                <w:szCs w:val="23"/>
              </w:rPr>
              <w:br/>
              <w:t xml:space="preserve"> */</w:t>
            </w:r>
            <w:r>
              <w:rPr>
                <w:rFonts w:hint="eastAsia"/>
                <w:i/>
                <w:iCs/>
                <w:color w:val="808080"/>
                <w:sz w:val="23"/>
                <w:szCs w:val="23"/>
              </w:rPr>
              <w:br/>
            </w:r>
            <w:r>
              <w:rPr>
                <w:rFonts w:hint="eastAsia"/>
                <w:b/>
                <w:bCs/>
                <w:color w:val="000080"/>
                <w:sz w:val="23"/>
                <w:szCs w:val="23"/>
              </w:rPr>
              <w:t xml:space="preserve">function </w:t>
            </w:r>
            <w:r>
              <w:rPr>
                <w:rFonts w:hint="eastAsia"/>
                <w:i/>
                <w:iCs/>
                <w:color w:val="000000"/>
                <w:sz w:val="23"/>
                <w:szCs w:val="23"/>
              </w:rPr>
              <w:t>readDir</w:t>
            </w:r>
            <w:r>
              <w:rPr>
                <w:rFonts w:hint="eastAsia"/>
                <w:color w:val="000000"/>
                <w:sz w:val="23"/>
                <w:szCs w:val="23"/>
              </w:rPr>
              <w:t xml:space="preserve">(dir, finish = </w:t>
            </w:r>
            <w:r>
              <w:rPr>
                <w:rFonts w:hint="eastAsia"/>
                <w:b/>
                <w:bCs/>
                <w:color w:val="000080"/>
                <w:sz w:val="23"/>
                <w:szCs w:val="23"/>
              </w:rPr>
              <w:t>null</w:t>
            </w:r>
            <w:r>
              <w:rPr>
                <w:rFonts w:hint="eastAsia"/>
                <w:color w:val="000000"/>
                <w:sz w:val="23"/>
                <w:szCs w:val="23"/>
              </w:rPr>
              <w:t>) {</w:t>
            </w:r>
            <w:r>
              <w:rPr>
                <w:rFonts w:hint="eastAsia"/>
                <w:color w:val="000000"/>
                <w:sz w:val="23"/>
                <w:szCs w:val="23"/>
              </w:rPr>
              <w:br/>
              <w:t xml:space="preserve">    </w:t>
            </w:r>
            <w:r>
              <w:rPr>
                <w:rFonts w:hint="eastAsia"/>
                <w:i/>
                <w:iCs/>
                <w:color w:val="808080"/>
                <w:sz w:val="23"/>
                <w:szCs w:val="23"/>
              </w:rPr>
              <w:t>/*</w:t>
            </w:r>
            <w:r>
              <w:rPr>
                <w:rFonts w:hint="eastAsia"/>
                <w:i/>
                <w:iCs/>
                <w:color w:val="808080"/>
                <w:sz w:val="23"/>
                <w:szCs w:val="23"/>
              </w:rPr>
              <w:br/>
              <w:t xml:space="preserve">    * 1. 每遍历1个新目录时，会调用readDir函数来遍历该目录的子项</w:t>
            </w:r>
            <w:r>
              <w:rPr>
                <w:rFonts w:hint="eastAsia"/>
                <w:i/>
                <w:iCs/>
                <w:color w:val="808080"/>
                <w:sz w:val="23"/>
                <w:szCs w:val="23"/>
              </w:rPr>
              <w:br/>
              <w:t xml:space="preserve">    *    每次调用时，都会产生1个fs.readdir的回调函数的实例</w:t>
            </w:r>
            <w:r>
              <w:rPr>
                <w:rFonts w:hint="eastAsia"/>
                <w:i/>
                <w:iCs/>
                <w:color w:val="808080"/>
                <w:sz w:val="23"/>
                <w:szCs w:val="23"/>
              </w:rPr>
              <w:br/>
              <w:t xml:space="preserve">    * 2. 所以：每个目录都会对应1个fs.readdir的回调函数的实例，</w:t>
            </w:r>
            <w:r>
              <w:rPr>
                <w:rFonts w:hint="eastAsia"/>
                <w:i/>
                <w:iCs/>
                <w:color w:val="808080"/>
                <w:sz w:val="23"/>
                <w:szCs w:val="23"/>
              </w:rPr>
              <w:br/>
              <w:t xml:space="preserve">    *    每个实例中保存着对应目录下的所有子项（files参数中）；</w:t>
            </w:r>
            <w:r>
              <w:rPr>
                <w:rFonts w:hint="eastAsia"/>
                <w:i/>
                <w:iCs/>
                <w:color w:val="808080"/>
                <w:sz w:val="23"/>
                <w:szCs w:val="23"/>
              </w:rPr>
              <w:br/>
              <w:t xml:space="preserve">    *    和该实例的next方法</w:t>
            </w:r>
            <w:r>
              <w:rPr>
                <w:rFonts w:hint="eastAsia"/>
                <w:i/>
                <w:iCs/>
                <w:color w:val="808080"/>
                <w:sz w:val="23"/>
                <w:szCs w:val="23"/>
              </w:rPr>
              <w:br/>
              <w:t xml:space="preserve">     */</w:t>
            </w:r>
            <w:r>
              <w:rPr>
                <w:rFonts w:hint="eastAsia"/>
                <w:i/>
                <w:iCs/>
                <w:color w:val="808080"/>
                <w:sz w:val="23"/>
                <w:szCs w:val="23"/>
              </w:rPr>
              <w:br/>
              <w:t xml:space="preserve">    </w:t>
            </w:r>
            <w:r>
              <w:rPr>
                <w:rFonts w:hint="eastAsia"/>
                <w:color w:val="458383"/>
                <w:sz w:val="23"/>
                <w:szCs w:val="23"/>
              </w:rPr>
              <w:t>fs</w:t>
            </w:r>
            <w:r>
              <w:rPr>
                <w:rFonts w:hint="eastAsia"/>
                <w:color w:val="000000"/>
                <w:sz w:val="23"/>
                <w:szCs w:val="23"/>
              </w:rPr>
              <w:t>.</w:t>
            </w:r>
            <w:r>
              <w:rPr>
                <w:rFonts w:hint="eastAsia"/>
                <w:color w:val="7A7A43"/>
                <w:sz w:val="23"/>
                <w:szCs w:val="23"/>
              </w:rPr>
              <w:t>readdir</w:t>
            </w:r>
            <w:r>
              <w:rPr>
                <w:rFonts w:hint="eastAsia"/>
                <w:color w:val="000000"/>
                <w:sz w:val="23"/>
                <w:szCs w:val="23"/>
              </w:rPr>
              <w:t xml:space="preserve">(dir, </w:t>
            </w:r>
            <w:r>
              <w:rPr>
                <w:rFonts w:hint="eastAsia"/>
                <w:b/>
                <w:bCs/>
                <w:color w:val="000080"/>
                <w:sz w:val="23"/>
                <w:szCs w:val="23"/>
              </w:rPr>
              <w:t xml:space="preserve">function </w:t>
            </w:r>
            <w:r>
              <w:rPr>
                <w:rFonts w:hint="eastAsia"/>
                <w:color w:val="000000"/>
                <w:sz w:val="23"/>
                <w:szCs w:val="23"/>
              </w:rPr>
              <w:t>(err, files) {</w:t>
            </w:r>
            <w:r>
              <w:rPr>
                <w:rFonts w:hint="eastAsia"/>
                <w:color w:val="000000"/>
                <w:sz w:val="23"/>
                <w:szCs w:val="23"/>
              </w:rPr>
              <w:br/>
              <w:t xml:space="preserve">        </w:t>
            </w:r>
            <w:r>
              <w:rPr>
                <w:rFonts w:hint="eastAsia"/>
                <w:i/>
                <w:iCs/>
                <w:color w:val="808080"/>
                <w:sz w:val="23"/>
                <w:szCs w:val="23"/>
              </w:rPr>
              <w:t>/*</w:t>
            </w:r>
            <w:r>
              <w:rPr>
                <w:rFonts w:hint="eastAsia"/>
                <w:i/>
                <w:iCs/>
                <w:color w:val="808080"/>
                <w:sz w:val="23"/>
                <w:szCs w:val="23"/>
              </w:rPr>
              <w:br/>
              <w:t xml:space="preserve">        * 1. 异步编程中不可以在for循环中使用回调函数，否则将产生</w:t>
            </w:r>
            <w:r>
              <w:rPr>
                <w:rFonts w:hint="eastAsia"/>
                <w:i/>
                <w:iCs/>
                <w:color w:val="808080"/>
                <w:sz w:val="23"/>
                <w:szCs w:val="23"/>
              </w:rPr>
              <w:br/>
              <w:t xml:space="preserve">        *    调用顺序的不确定性；可以使用递归来代替for循环功能</w:t>
            </w:r>
            <w:r>
              <w:rPr>
                <w:rFonts w:hint="eastAsia"/>
                <w:i/>
                <w:iCs/>
                <w:color w:val="808080"/>
                <w:sz w:val="23"/>
                <w:szCs w:val="23"/>
              </w:rPr>
              <w:br/>
              <w:t xml:space="preserve">        * 2. next函数用来遍历当前目录下的所有子项</w:t>
            </w:r>
            <w:r>
              <w:rPr>
                <w:rFonts w:hint="eastAsia"/>
                <w:i/>
                <w:iCs/>
                <w:color w:val="808080"/>
                <w:sz w:val="23"/>
                <w:szCs w:val="23"/>
              </w:rPr>
              <w:br/>
              <w:t xml:space="preserve">         */</w:t>
            </w:r>
            <w:r>
              <w:rPr>
                <w:rFonts w:hint="eastAsia"/>
                <w:i/>
                <w:iCs/>
                <w:color w:val="808080"/>
                <w:sz w:val="23"/>
                <w:szCs w:val="23"/>
              </w:rPr>
              <w:br/>
              <w:t xml:space="preserve">        </w:t>
            </w:r>
            <w:r>
              <w:rPr>
                <w:rFonts w:hint="eastAsia"/>
                <w:color w:val="000000"/>
                <w:sz w:val="23"/>
                <w:szCs w:val="23"/>
              </w:rPr>
              <w:t>(</w:t>
            </w:r>
            <w:r>
              <w:rPr>
                <w:rFonts w:hint="eastAsia"/>
                <w:b/>
                <w:bCs/>
                <w:color w:val="000080"/>
                <w:sz w:val="23"/>
                <w:szCs w:val="23"/>
              </w:rPr>
              <w:t xml:space="preserve">function </w:t>
            </w:r>
            <w:r>
              <w:rPr>
                <w:rFonts w:hint="eastAsia"/>
                <w:color w:val="000000"/>
                <w:sz w:val="23"/>
                <w:szCs w:val="23"/>
              </w:rPr>
              <w:t>next(i) {</w:t>
            </w:r>
            <w:r>
              <w:rPr>
                <w:rFonts w:hint="eastAsia"/>
                <w:color w:val="000000"/>
                <w:sz w:val="23"/>
                <w:szCs w:val="23"/>
              </w:rPr>
              <w:br/>
              <w:t xml:space="preserve">            </w:t>
            </w:r>
            <w:r>
              <w:rPr>
                <w:rFonts w:hint="eastAsia"/>
                <w:i/>
                <w:iCs/>
                <w:color w:val="808080"/>
                <w:sz w:val="23"/>
                <w:szCs w:val="23"/>
              </w:rPr>
              <w:t>//是否结束递归的判断条件</w:t>
            </w:r>
            <w:r>
              <w:rPr>
                <w:rFonts w:hint="eastAsia"/>
                <w:i/>
                <w:iCs/>
                <w:color w:val="808080"/>
                <w:sz w:val="23"/>
                <w:szCs w:val="23"/>
              </w:rPr>
              <w:br/>
              <w:t xml:space="preserve">            </w:t>
            </w:r>
            <w:r>
              <w:rPr>
                <w:rFonts w:hint="eastAsia"/>
                <w:b/>
                <w:bCs/>
                <w:color w:val="000080"/>
                <w:sz w:val="23"/>
                <w:szCs w:val="23"/>
              </w:rPr>
              <w:t xml:space="preserve">if </w:t>
            </w:r>
            <w:r>
              <w:rPr>
                <w:rFonts w:hint="eastAsia"/>
                <w:color w:val="000000"/>
                <w:sz w:val="23"/>
                <w:szCs w:val="23"/>
              </w:rPr>
              <w:t>(i &lt; files.</w:t>
            </w:r>
            <w:r>
              <w:rPr>
                <w:rFonts w:hint="eastAsia"/>
                <w:b/>
                <w:bCs/>
                <w:color w:val="660E7A"/>
                <w:sz w:val="23"/>
                <w:szCs w:val="23"/>
              </w:rPr>
              <w:t>length</w:t>
            </w:r>
            <w:r>
              <w:rPr>
                <w:rFonts w:hint="eastAsia"/>
                <w:color w:val="000000"/>
                <w:sz w:val="23"/>
                <w:szCs w:val="23"/>
              </w:rPr>
              <w:t>) {</w:t>
            </w:r>
            <w:r>
              <w:rPr>
                <w:rFonts w:hint="eastAsia"/>
                <w:color w:val="000000"/>
                <w:sz w:val="23"/>
                <w:szCs w:val="23"/>
              </w:rPr>
              <w:br/>
              <w:t xml:space="preserve">                </w:t>
            </w:r>
            <w:r>
              <w:rPr>
                <w:rFonts w:hint="eastAsia"/>
                <w:b/>
                <w:bCs/>
                <w:color w:val="000080"/>
                <w:sz w:val="23"/>
                <w:szCs w:val="23"/>
              </w:rPr>
              <w:t xml:space="preserve">var </w:t>
            </w:r>
            <w:r>
              <w:rPr>
                <w:rFonts w:hint="eastAsia"/>
                <w:color w:val="458383"/>
                <w:sz w:val="23"/>
                <w:szCs w:val="23"/>
              </w:rPr>
              <w:t xml:space="preserve">pathname </w:t>
            </w:r>
            <w:r>
              <w:rPr>
                <w:rFonts w:hint="eastAsia"/>
                <w:color w:val="000000"/>
                <w:sz w:val="23"/>
                <w:szCs w:val="23"/>
              </w:rPr>
              <w:t>= dir+</w:t>
            </w:r>
            <w:r>
              <w:rPr>
                <w:rFonts w:hint="eastAsia"/>
                <w:b/>
                <w:bCs/>
                <w:color w:val="008000"/>
                <w:sz w:val="23"/>
                <w:szCs w:val="23"/>
              </w:rPr>
              <w:t>'/'</w:t>
            </w:r>
            <w:r>
              <w:rPr>
                <w:rFonts w:hint="eastAsia"/>
                <w:color w:val="000000"/>
                <w:sz w:val="23"/>
                <w:szCs w:val="23"/>
              </w:rPr>
              <w:t>+files[i];</w:t>
            </w:r>
            <w:r>
              <w:rPr>
                <w:rFonts w:hint="eastAsia"/>
                <w:color w:val="000000"/>
                <w:sz w:val="23"/>
                <w:szCs w:val="23"/>
              </w:rPr>
              <w:br/>
              <w:t xml:space="preserve">                </w:t>
            </w:r>
            <w:r>
              <w:rPr>
                <w:rFonts w:hint="eastAsia"/>
                <w:i/>
                <w:iCs/>
                <w:color w:val="000000"/>
                <w:sz w:val="23"/>
                <w:szCs w:val="23"/>
              </w:rPr>
              <w:t>printFile</w:t>
            </w:r>
            <w:r>
              <w:rPr>
                <w:rFonts w:hint="eastAsia"/>
                <w:color w:val="000000"/>
                <w:sz w:val="23"/>
                <w:szCs w:val="23"/>
              </w:rPr>
              <w:t>(</w:t>
            </w:r>
            <w:r>
              <w:rPr>
                <w:rFonts w:hint="eastAsia"/>
                <w:color w:val="458383"/>
                <w:sz w:val="23"/>
                <w:szCs w:val="23"/>
              </w:rPr>
              <w:t>pathname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color w:val="458383"/>
                <w:sz w:val="23"/>
                <w:szCs w:val="23"/>
              </w:rPr>
              <w:t>fs</w:t>
            </w:r>
            <w:r>
              <w:rPr>
                <w:rFonts w:hint="eastAsia"/>
                <w:color w:val="000000"/>
                <w:sz w:val="23"/>
                <w:szCs w:val="23"/>
              </w:rPr>
              <w:t>.</w:t>
            </w:r>
            <w:r>
              <w:rPr>
                <w:rFonts w:hint="eastAsia"/>
                <w:color w:val="7A7A43"/>
                <w:sz w:val="23"/>
                <w:szCs w:val="23"/>
              </w:rPr>
              <w:t>stat</w:t>
            </w:r>
            <w:r>
              <w:rPr>
                <w:rFonts w:hint="eastAsia"/>
                <w:color w:val="000000"/>
                <w:sz w:val="23"/>
                <w:szCs w:val="23"/>
              </w:rPr>
              <w:t>(</w:t>
            </w:r>
            <w:r>
              <w:rPr>
                <w:rFonts w:hint="eastAsia"/>
                <w:color w:val="458383"/>
                <w:sz w:val="23"/>
                <w:szCs w:val="23"/>
              </w:rPr>
              <w:t>pathname</w:t>
            </w:r>
            <w:r>
              <w:rPr>
                <w:rFonts w:hint="eastAsia"/>
                <w:color w:val="000000"/>
                <w:sz w:val="23"/>
                <w:szCs w:val="23"/>
              </w:rPr>
              <w:t xml:space="preserve">, </w:t>
            </w:r>
            <w:r>
              <w:rPr>
                <w:rFonts w:hint="eastAsia"/>
                <w:b/>
                <w:bCs/>
                <w:color w:val="000080"/>
                <w:sz w:val="23"/>
                <w:szCs w:val="23"/>
              </w:rPr>
              <w:t xml:space="preserve">function </w:t>
            </w:r>
            <w:r>
              <w:rPr>
                <w:rFonts w:hint="eastAsia"/>
                <w:color w:val="000000"/>
                <w:sz w:val="23"/>
                <w:szCs w:val="23"/>
              </w:rPr>
              <w:t>(err, stats) {</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(stats.</w:t>
            </w:r>
            <w:r>
              <w:rPr>
                <w:rFonts w:hint="eastAsia"/>
                <w:color w:val="7A7A43"/>
                <w:sz w:val="23"/>
                <w:szCs w:val="23"/>
              </w:rPr>
              <w:t>isDirectory</w:t>
            </w:r>
            <w:r>
              <w:rPr>
                <w:rFonts w:hint="eastAsia"/>
                <w:color w:val="000000"/>
                <w:sz w:val="23"/>
                <w:szCs w:val="23"/>
              </w:rPr>
              <w:t>()) {</w:t>
            </w:r>
            <w:r>
              <w:rPr>
                <w:rFonts w:hint="eastAsia"/>
                <w:color w:val="000000"/>
                <w:sz w:val="23"/>
                <w:szCs w:val="23"/>
              </w:rPr>
              <w:br/>
              <w:t xml:space="preserve">                        </w:t>
            </w:r>
            <w:r>
              <w:rPr>
                <w:rFonts w:hint="eastAsia"/>
                <w:i/>
                <w:iCs/>
                <w:color w:val="808080"/>
                <w:sz w:val="23"/>
                <w:szCs w:val="23"/>
              </w:rPr>
              <w:t>/*</w:t>
            </w:r>
            <w:r>
              <w:rPr>
                <w:rFonts w:hint="eastAsia"/>
                <w:i/>
                <w:iCs/>
                <w:color w:val="808080"/>
                <w:sz w:val="23"/>
                <w:szCs w:val="23"/>
              </w:rPr>
              <w:br/>
              <w:t xml:space="preserve">                        * 1. 如果当前项是目录，则递归遍历该目录的</w:t>
            </w:r>
            <w:r>
              <w:rPr>
                <w:rFonts w:hint="eastAsia"/>
                <w:i/>
                <w:iCs/>
                <w:color w:val="808080"/>
                <w:sz w:val="23"/>
                <w:szCs w:val="23"/>
              </w:rPr>
              <w:br/>
              <w:t xml:space="preserve">                        *    子项，遍历结束后通过回调函数继续遍历</w:t>
            </w:r>
            <w:r>
              <w:rPr>
                <w:rFonts w:hint="eastAsia"/>
                <w:i/>
                <w:iCs/>
                <w:color w:val="808080"/>
                <w:sz w:val="23"/>
                <w:szCs w:val="23"/>
              </w:rPr>
              <w:br/>
              <w:t xml:space="preserve">                        *    当前目录的下一项</w:t>
            </w:r>
            <w:r>
              <w:rPr>
                <w:rFonts w:hint="eastAsia"/>
                <w:i/>
                <w:iCs/>
                <w:color w:val="808080"/>
                <w:sz w:val="23"/>
                <w:szCs w:val="23"/>
              </w:rPr>
              <w:br/>
              <w:t xml:space="preserve">                        * 2. 下面readDir方法的回调函数中的next方</w:t>
            </w:r>
            <w:r>
              <w:rPr>
                <w:rFonts w:hint="eastAsia"/>
                <w:i/>
                <w:iCs/>
                <w:color w:val="808080"/>
                <w:sz w:val="23"/>
                <w:szCs w:val="23"/>
              </w:rPr>
              <w:br/>
              <w:t xml:space="preserve">                        *    法是当前目录对应的fs.readdir方法的回</w:t>
            </w:r>
            <w:r>
              <w:rPr>
                <w:rFonts w:hint="eastAsia"/>
                <w:i/>
                <w:iCs/>
                <w:color w:val="808080"/>
                <w:sz w:val="23"/>
                <w:szCs w:val="23"/>
              </w:rPr>
              <w:br/>
              <w:t xml:space="preserve">                        *    调函数的实例中的next方法，而不是当前</w:t>
            </w:r>
            <w:r>
              <w:rPr>
                <w:rFonts w:hint="eastAsia"/>
                <w:i/>
                <w:iCs/>
                <w:color w:val="808080"/>
                <w:sz w:val="23"/>
                <w:szCs w:val="23"/>
              </w:rPr>
              <w:br/>
              <w:t xml:space="preserve">                        *    项对应的fs.readdir方法的回调函数的实</w:t>
            </w:r>
            <w:r>
              <w:rPr>
                <w:rFonts w:hint="eastAsia"/>
                <w:i/>
                <w:iCs/>
                <w:color w:val="808080"/>
                <w:sz w:val="23"/>
                <w:szCs w:val="23"/>
              </w:rPr>
              <w:br/>
            </w:r>
            <w:r>
              <w:rPr>
                <w:rFonts w:hint="eastAsia"/>
                <w:i/>
                <w:iCs/>
                <w:color w:val="808080"/>
                <w:sz w:val="23"/>
                <w:szCs w:val="23"/>
              </w:rPr>
              <w:lastRenderedPageBreak/>
              <w:t xml:space="preserve">                        *    例中的next方法；</w:t>
            </w:r>
            <w:r>
              <w:rPr>
                <w:rFonts w:hint="eastAsia"/>
                <w:i/>
                <w:iCs/>
                <w:color w:val="808080"/>
                <w:sz w:val="23"/>
                <w:szCs w:val="23"/>
              </w:rPr>
              <w:br/>
              <w:t xml:space="preserve">                        *    所以调用该回调函数时，会回到当前目录</w:t>
            </w:r>
            <w:r>
              <w:rPr>
                <w:rFonts w:hint="eastAsia"/>
                <w:i/>
                <w:iCs/>
                <w:color w:val="808080"/>
                <w:sz w:val="23"/>
                <w:szCs w:val="23"/>
              </w:rPr>
              <w:br/>
              <w:t xml:space="preserve">                        *    继续遍历，而不会继续在子目录下遍历或</w:t>
            </w:r>
            <w:r>
              <w:rPr>
                <w:rFonts w:hint="eastAsia"/>
                <w:i/>
                <w:iCs/>
                <w:color w:val="808080"/>
                <w:sz w:val="23"/>
                <w:szCs w:val="23"/>
              </w:rPr>
              <w:br/>
              <w:t xml:space="preserve">                        *    出现异常</w:t>
            </w:r>
            <w:r>
              <w:rPr>
                <w:rFonts w:hint="eastAsia"/>
                <w:i/>
                <w:iCs/>
                <w:color w:val="808080"/>
                <w:sz w:val="23"/>
                <w:szCs w:val="23"/>
              </w:rPr>
              <w:br/>
              <w:t xml:space="preserve">                         */</w:t>
            </w:r>
            <w:r>
              <w:rPr>
                <w:rFonts w:hint="eastAsia"/>
                <w:i/>
                <w:iCs/>
                <w:color w:val="808080"/>
                <w:sz w:val="23"/>
                <w:szCs w:val="23"/>
              </w:rPr>
              <w:br/>
              <w:t xml:space="preserve">                        </w:t>
            </w:r>
            <w:r>
              <w:rPr>
                <w:rFonts w:hint="eastAsia"/>
                <w:i/>
                <w:iCs/>
                <w:color w:val="000000"/>
                <w:sz w:val="23"/>
                <w:szCs w:val="23"/>
              </w:rPr>
              <w:t>readDir</w:t>
            </w:r>
            <w:r>
              <w:rPr>
                <w:rFonts w:hint="eastAsia"/>
                <w:color w:val="000000"/>
                <w:sz w:val="23"/>
                <w:szCs w:val="23"/>
              </w:rPr>
              <w:t>(</w:t>
            </w:r>
            <w:r>
              <w:rPr>
                <w:rFonts w:hint="eastAsia"/>
                <w:color w:val="458383"/>
                <w:sz w:val="23"/>
                <w:szCs w:val="23"/>
              </w:rPr>
              <w:t>pathname</w:t>
            </w:r>
            <w:r>
              <w:rPr>
                <w:rFonts w:hint="eastAsia"/>
                <w:color w:val="000000"/>
                <w:sz w:val="23"/>
                <w:szCs w:val="23"/>
              </w:rPr>
              <w:t xml:space="preserve">, </w:t>
            </w:r>
            <w:r>
              <w:rPr>
                <w:rFonts w:hint="eastAsia"/>
                <w:b/>
                <w:bCs/>
                <w:color w:val="000080"/>
                <w:sz w:val="23"/>
                <w:szCs w:val="23"/>
              </w:rPr>
              <w:t xml:space="preserve">function </w:t>
            </w:r>
            <w:r>
              <w:rPr>
                <w:rFonts w:hint="eastAsia"/>
                <w:color w:val="000000"/>
                <w:sz w:val="23"/>
                <w:szCs w:val="23"/>
              </w:rPr>
              <w:t>() {</w:t>
            </w:r>
            <w:r>
              <w:rPr>
                <w:rFonts w:hint="eastAsia"/>
                <w:color w:val="000000"/>
                <w:sz w:val="23"/>
                <w:szCs w:val="23"/>
              </w:rPr>
              <w:br/>
              <w:t xml:space="preserve">                            </w:t>
            </w:r>
            <w:r>
              <w:rPr>
                <w:rFonts w:hint="eastAsia"/>
                <w:i/>
                <w:iCs/>
                <w:color w:val="000000"/>
                <w:sz w:val="23"/>
                <w:szCs w:val="23"/>
              </w:rPr>
              <w:t>next</w:t>
            </w:r>
            <w:r>
              <w:rPr>
                <w:rFonts w:hint="eastAsia"/>
                <w:color w:val="000000"/>
                <w:sz w:val="23"/>
                <w:szCs w:val="23"/>
              </w:rPr>
              <w:t xml:space="preserve">(i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 </w:t>
            </w:r>
            <w:r>
              <w:rPr>
                <w:rFonts w:hint="eastAsia"/>
                <w:b/>
                <w:bCs/>
                <w:color w:val="000080"/>
                <w:sz w:val="23"/>
                <w:szCs w:val="23"/>
              </w:rPr>
              <w:t xml:space="preserve">else </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//如果当前项是文件，则继续遍历本目录下的下</w:t>
            </w:r>
            <w:r>
              <w:rPr>
                <w:rFonts w:hint="eastAsia"/>
                <w:i/>
                <w:iCs/>
                <w:color w:val="808080"/>
                <w:sz w:val="23"/>
                <w:szCs w:val="23"/>
              </w:rPr>
              <w:br/>
              <w:t xml:space="preserve">                        // 一项</w:t>
            </w:r>
            <w:r>
              <w:rPr>
                <w:rFonts w:hint="eastAsia"/>
                <w:i/>
                <w:iCs/>
                <w:color w:val="808080"/>
                <w:sz w:val="23"/>
                <w:szCs w:val="23"/>
              </w:rPr>
              <w:br/>
              <w:t xml:space="preserve">                        </w:t>
            </w:r>
            <w:r>
              <w:rPr>
                <w:rFonts w:hint="eastAsia"/>
                <w:i/>
                <w:iCs/>
                <w:color w:val="000000"/>
                <w:sz w:val="23"/>
                <w:szCs w:val="23"/>
              </w:rPr>
              <w:t>next</w:t>
            </w:r>
            <w:r>
              <w:rPr>
                <w:rFonts w:hint="eastAsia"/>
                <w:color w:val="000000"/>
                <w:sz w:val="23"/>
                <w:szCs w:val="23"/>
              </w:rPr>
              <w:t>(i+</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 </w:t>
            </w:r>
            <w:r>
              <w:rPr>
                <w:rFonts w:hint="eastAsia"/>
                <w:b/>
                <w:bCs/>
                <w:color w:val="000080"/>
                <w:sz w:val="23"/>
                <w:szCs w:val="23"/>
              </w:rPr>
              <w:t xml:space="preserve">else </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w:t>
            </w:r>
            <w:r>
              <w:rPr>
                <w:rFonts w:hint="eastAsia"/>
                <w:i/>
                <w:iCs/>
                <w:color w:val="808080"/>
                <w:sz w:val="23"/>
                <w:szCs w:val="23"/>
              </w:rPr>
              <w:br/>
              <w:t xml:space="preserve">                * 1. 如果当前目录下的子项全部遍历结束，则调用回调</w:t>
            </w:r>
            <w:r>
              <w:rPr>
                <w:rFonts w:hint="eastAsia"/>
                <w:i/>
                <w:iCs/>
                <w:color w:val="808080"/>
                <w:sz w:val="23"/>
                <w:szCs w:val="23"/>
              </w:rPr>
              <w:br/>
              <w:t xml:space="preserve">                *    继续遍历上一层目录的下一项</w:t>
            </w:r>
            <w:r>
              <w:rPr>
                <w:rFonts w:hint="eastAsia"/>
                <w:i/>
                <w:iCs/>
                <w:color w:val="808080"/>
                <w:sz w:val="23"/>
                <w:szCs w:val="23"/>
              </w:rPr>
              <w:br/>
              <w:t xml:space="preserve">                * 2. 判断是否存在回调，比如当前已经在最顶层目录，</w:t>
            </w:r>
            <w:r>
              <w:rPr>
                <w:rFonts w:hint="eastAsia"/>
                <w:i/>
                <w:iCs/>
                <w:color w:val="808080"/>
                <w:sz w:val="23"/>
                <w:szCs w:val="23"/>
              </w:rPr>
              <w:br/>
              <w:t xml:space="preserve">                *    则不存在上一层目录，也就无需继续遍历上一层目</w:t>
            </w:r>
            <w:r>
              <w:rPr>
                <w:rFonts w:hint="eastAsia"/>
                <w:i/>
                <w:iCs/>
                <w:color w:val="808080"/>
                <w:sz w:val="23"/>
                <w:szCs w:val="23"/>
              </w:rPr>
              <w:br/>
              <w:t xml:space="preserve">                *    录的下一项</w:t>
            </w:r>
            <w:r>
              <w:rPr>
                <w:rFonts w:hint="eastAsia"/>
                <w:i/>
                <w:iCs/>
                <w:color w:val="808080"/>
                <w:sz w:val="23"/>
                <w:szCs w:val="23"/>
              </w:rPr>
              <w:br/>
              <w:t xml:space="preserve">                */</w:t>
            </w:r>
            <w:r>
              <w:rPr>
                <w:rFonts w:hint="eastAsia"/>
                <w:i/>
                <w:iCs/>
                <w:color w:val="808080"/>
                <w:sz w:val="23"/>
                <w:szCs w:val="23"/>
              </w:rPr>
              <w:br/>
              <w:t xml:space="preserve">                </w:t>
            </w:r>
            <w:r>
              <w:rPr>
                <w:rFonts w:hint="eastAsia"/>
                <w:color w:val="000000"/>
                <w:sz w:val="23"/>
                <w:szCs w:val="23"/>
              </w:rPr>
              <w:t>finish &amp;&amp; finish();</w:t>
            </w:r>
            <w:r>
              <w:rPr>
                <w:rFonts w:hint="eastAsia"/>
                <w:color w:val="000000"/>
                <w:sz w:val="23"/>
                <w:szCs w:val="23"/>
              </w:rPr>
              <w:br/>
              <w:t xml:space="preserve">            }</w:t>
            </w:r>
            <w:r>
              <w:rPr>
                <w:rFonts w:hint="eastAsia"/>
                <w:color w:val="000000"/>
                <w:sz w:val="23"/>
                <w:szCs w:val="23"/>
              </w:rPr>
              <w:br/>
              <w:t xml:space="preserve">        })(</w:t>
            </w:r>
            <w:r>
              <w:rPr>
                <w:rFonts w:hint="eastAsia"/>
                <w:color w:val="0000FF"/>
                <w:sz w:val="23"/>
                <w:szCs w:val="23"/>
              </w:rPr>
              <w:t>0</w:t>
            </w:r>
            <w:r>
              <w:rPr>
                <w:rFonts w:hint="eastAsia"/>
                <w:color w:val="000000"/>
                <w:sz w:val="23"/>
                <w:szCs w:val="23"/>
              </w:rPr>
              <w:t>);</w:t>
            </w:r>
            <w:r>
              <w:rPr>
                <w:rFonts w:hint="eastAsia"/>
                <w:i/>
                <w:iCs/>
                <w:color w:val="808080"/>
                <w:sz w:val="23"/>
                <w:szCs w:val="23"/>
              </w:rPr>
              <w:t>//通过函数自调用开始遍历本层目录的第一项</w:t>
            </w:r>
            <w:r>
              <w:rPr>
                <w:rFonts w:hint="eastAsia"/>
                <w:i/>
                <w:iCs/>
                <w:color w:val="808080"/>
                <w:sz w:val="23"/>
                <w:szCs w:val="23"/>
              </w:rPr>
              <w:br/>
              <w:t xml:space="preserve">    </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function </w:t>
            </w:r>
            <w:r>
              <w:rPr>
                <w:rFonts w:hint="eastAsia"/>
                <w:i/>
                <w:iCs/>
                <w:color w:val="000000"/>
                <w:sz w:val="23"/>
                <w:szCs w:val="23"/>
              </w:rPr>
              <w:t>printFile</w:t>
            </w:r>
            <w:r>
              <w:rPr>
                <w:rFonts w:hint="eastAsia"/>
                <w:color w:val="000000"/>
                <w:sz w:val="23"/>
                <w:szCs w:val="23"/>
              </w:rPr>
              <w:t>(file) {</w:t>
            </w:r>
            <w:r>
              <w:rPr>
                <w:rFonts w:hint="eastAsia"/>
                <w:color w:val="000000"/>
                <w:sz w:val="23"/>
                <w:szCs w:val="23"/>
              </w:rPr>
              <w:br/>
              <w:t xml:space="preserve">    </w:t>
            </w:r>
            <w:r>
              <w:rPr>
                <w:rFonts w:hint="eastAsia"/>
                <w:b/>
                <w:bCs/>
                <w:color w:val="000080"/>
                <w:sz w:val="23"/>
                <w:szCs w:val="23"/>
              </w:rPr>
              <w:t xml:space="preserve">var </w:t>
            </w:r>
            <w:r>
              <w:rPr>
                <w:rFonts w:hint="eastAsia"/>
                <w:color w:val="458383"/>
                <w:sz w:val="23"/>
                <w:szCs w:val="23"/>
              </w:rPr>
              <w:t xml:space="preserve">fileArr </w:t>
            </w:r>
            <w:r>
              <w:rPr>
                <w:rFonts w:hint="eastAsia"/>
                <w:color w:val="000000"/>
                <w:sz w:val="23"/>
                <w:szCs w:val="23"/>
              </w:rPr>
              <w:t>= file.</w:t>
            </w:r>
            <w:r>
              <w:rPr>
                <w:rFonts w:hint="eastAsia"/>
                <w:color w:val="7A7A43"/>
                <w:sz w:val="23"/>
                <w:szCs w:val="23"/>
              </w:rPr>
              <w:t>split</w:t>
            </w:r>
            <w:r>
              <w:rPr>
                <w:rFonts w:hint="eastAsia"/>
                <w:color w:val="000000"/>
                <w:sz w:val="23"/>
                <w:szCs w:val="23"/>
              </w:rPr>
              <w: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w:t>
            </w:r>
            <w:r>
              <w:rPr>
                <w:rFonts w:hint="eastAsia"/>
                <w:b/>
                <w:bCs/>
                <w:color w:val="000080"/>
                <w:sz w:val="23"/>
                <w:szCs w:val="23"/>
              </w:rPr>
              <w:t>\t</w:t>
            </w:r>
            <w:r>
              <w:rPr>
                <w:rFonts w:hint="eastAsia"/>
                <w:b/>
                <w:bCs/>
                <w:color w:val="008000"/>
                <w:sz w:val="23"/>
                <w:szCs w:val="23"/>
              </w:rPr>
              <w:t>'</w:t>
            </w:r>
            <w:r>
              <w:rPr>
                <w:rFonts w:hint="eastAsia"/>
                <w:color w:val="000000"/>
                <w:sz w:val="23"/>
                <w:szCs w:val="23"/>
              </w:rPr>
              <w:t>.</w:t>
            </w:r>
            <w:r>
              <w:rPr>
                <w:rFonts w:hint="eastAsia"/>
                <w:color w:val="7A7A43"/>
                <w:sz w:val="23"/>
                <w:szCs w:val="23"/>
              </w:rPr>
              <w:t>repeat</w:t>
            </w:r>
            <w:r>
              <w:rPr>
                <w:rFonts w:hint="eastAsia"/>
                <w:color w:val="000000"/>
                <w:sz w:val="23"/>
                <w:szCs w:val="23"/>
              </w:rPr>
              <w:t>(</w:t>
            </w:r>
            <w:r>
              <w:rPr>
                <w:rFonts w:hint="eastAsia"/>
                <w:color w:val="458383"/>
                <w:sz w:val="23"/>
                <w:szCs w:val="23"/>
              </w:rPr>
              <w:t>fileArr</w:t>
            </w:r>
            <w:r>
              <w:rPr>
                <w:rFonts w:hint="eastAsia"/>
                <w:color w:val="000000"/>
                <w:sz w:val="23"/>
                <w:szCs w:val="23"/>
              </w:rPr>
              <w:t xml:space="preserve">.length - </w:t>
            </w:r>
            <w:r>
              <w:rPr>
                <w:rFonts w:hint="eastAsia"/>
                <w:color w:val="0000FF"/>
                <w:sz w:val="23"/>
                <w:szCs w:val="23"/>
              </w:rPr>
              <w:t>2</w:t>
            </w:r>
            <w:r>
              <w:rPr>
                <w:rFonts w:hint="eastAsia"/>
                <w:color w:val="000000"/>
                <w:sz w:val="23"/>
                <w:szCs w:val="23"/>
              </w:rPr>
              <w:t xml:space="preserve">) + </w:t>
            </w:r>
            <w:r>
              <w:rPr>
                <w:rFonts w:hint="eastAsia"/>
                <w:color w:val="458383"/>
                <w:sz w:val="23"/>
                <w:szCs w:val="23"/>
              </w:rPr>
              <w:t>fileArr</w:t>
            </w:r>
            <w:r>
              <w:rPr>
                <w:rFonts w:hint="eastAsia"/>
                <w:color w:val="000000"/>
                <w:sz w:val="23"/>
                <w:szCs w:val="23"/>
              </w:rPr>
              <w:t>[</w:t>
            </w:r>
            <w:r>
              <w:rPr>
                <w:rFonts w:hint="eastAsia"/>
                <w:color w:val="458383"/>
                <w:sz w:val="23"/>
                <w:szCs w:val="23"/>
              </w:rPr>
              <w:t>fileArr</w:t>
            </w:r>
            <w:r>
              <w:rPr>
                <w:rFonts w:hint="eastAsia"/>
                <w:color w:val="000000"/>
                <w:sz w:val="23"/>
                <w:szCs w:val="23"/>
              </w:rPr>
              <w:t>.length-</w:t>
            </w:r>
            <w:r>
              <w:rPr>
                <w:rFonts w:hint="eastAsia"/>
                <w:color w:val="0000FF"/>
                <w:sz w:val="23"/>
                <w:szCs w:val="23"/>
              </w:rPr>
              <w:t>1</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i/>
                <w:iCs/>
                <w:color w:val="000000"/>
                <w:sz w:val="23"/>
                <w:szCs w:val="23"/>
              </w:rPr>
              <w:t>readDir</w:t>
            </w:r>
            <w:r>
              <w:rPr>
                <w:rFonts w:hint="eastAsia"/>
                <w:color w:val="000000"/>
                <w:sz w:val="23"/>
                <w:szCs w:val="23"/>
              </w:rPr>
              <w:t>(</w:t>
            </w:r>
            <w:r>
              <w:rPr>
                <w:rFonts w:hint="eastAsia"/>
                <w:b/>
                <w:bCs/>
                <w:color w:val="008000"/>
                <w:sz w:val="23"/>
                <w:szCs w:val="23"/>
              </w:rPr>
              <w:t>"node_modules"</w:t>
            </w:r>
            <w:r>
              <w:rPr>
                <w:rFonts w:hint="eastAsia"/>
                <w:color w:val="000000"/>
                <w:sz w:val="23"/>
                <w:szCs w:val="23"/>
              </w:rPr>
              <w:t>);</w:t>
            </w:r>
          </w:p>
        </w:tc>
      </w:tr>
    </w:tbl>
    <w:p w14:paraId="0645FFFC" w14:textId="3AAE84CD" w:rsidR="00462D1F" w:rsidRDefault="00DA7C72" w:rsidP="00DA7C72">
      <w:pPr>
        <w:pStyle w:val="2"/>
      </w:pPr>
      <w:r>
        <w:rPr>
          <w:rFonts w:hint="eastAsia"/>
        </w:rPr>
        <w:lastRenderedPageBreak/>
        <w:t>EJS模板</w:t>
      </w:r>
    </w:p>
    <w:p w14:paraId="41F31434" w14:textId="77777777" w:rsidR="00DA7C72" w:rsidRDefault="00DA7C72" w:rsidP="00315AED">
      <w:pPr>
        <w:pStyle w:val="3"/>
        <w:numPr>
          <w:ilvl w:val="0"/>
          <w:numId w:val="160"/>
        </w:numPr>
      </w:pPr>
      <w:r>
        <w:rPr>
          <w:rFonts w:hint="eastAsia"/>
        </w:rPr>
        <w:t>介绍</w:t>
      </w:r>
    </w:p>
    <w:p w14:paraId="255AD6AD" w14:textId="538AF12D" w:rsidR="00DA7C72" w:rsidRDefault="00DA7C72" w:rsidP="00DA7C72">
      <w:pPr>
        <w:ind w:left="420" w:firstLine="420"/>
      </w:pPr>
      <w:r>
        <w:rPr>
          <w:rFonts w:hint="eastAsia"/>
        </w:rPr>
        <w:t>ejs文件就是1个模板，ejs文件中使用的就是HTML的语法，另外配合3种脚本元素获取传入模板的数据以及使用js语句，来达到动态显示数据的效果</w:t>
      </w:r>
    </w:p>
    <w:p w14:paraId="28EA5EC6" w14:textId="77777777" w:rsidR="00DA7C72" w:rsidRDefault="00DA7C72" w:rsidP="00DA7C72">
      <w:pPr>
        <w:pStyle w:val="3"/>
      </w:pPr>
      <w:r>
        <w:rPr>
          <w:rFonts w:hint="eastAsia"/>
        </w:rPr>
        <w:lastRenderedPageBreak/>
        <w:t>3种脚本元素</w:t>
      </w:r>
    </w:p>
    <w:p w14:paraId="4242A70C" w14:textId="77777777" w:rsidR="00DA7C72" w:rsidRDefault="00DA7C72" w:rsidP="00315AED">
      <w:pPr>
        <w:pStyle w:val="a8"/>
        <w:numPr>
          <w:ilvl w:val="0"/>
          <w:numId w:val="94"/>
        </w:numPr>
        <w:ind w:firstLineChars="0"/>
      </w:pPr>
      <w:r>
        <w:rPr>
          <w:rFonts w:hint="eastAsia"/>
        </w:rPr>
        <w:t>&lt;</w:t>
      </w:r>
      <w:r>
        <w:t>%  %&gt;</w:t>
      </w:r>
    </w:p>
    <w:p w14:paraId="120F5E64" w14:textId="77777777" w:rsidR="00DA7C72" w:rsidRDefault="00DA7C72" w:rsidP="00DA7C72">
      <w:pPr>
        <w:pStyle w:val="a8"/>
        <w:ind w:left="840" w:firstLineChars="0" w:firstLine="0"/>
      </w:pPr>
      <w:r>
        <w:rPr>
          <w:rFonts w:hint="eastAsia"/>
        </w:rPr>
        <w:t>该标签用于在html页面上使用J</w:t>
      </w:r>
      <w:r>
        <w:t>S</w:t>
      </w:r>
      <w:r>
        <w:rPr>
          <w:rFonts w:hint="eastAsia"/>
        </w:rPr>
        <w:t>语句</w:t>
      </w:r>
    </w:p>
    <w:p w14:paraId="72A4CC6F" w14:textId="77777777" w:rsidR="00DA7C72" w:rsidRDefault="00DA7C72" w:rsidP="00315AED">
      <w:pPr>
        <w:pStyle w:val="a8"/>
        <w:numPr>
          <w:ilvl w:val="0"/>
          <w:numId w:val="94"/>
        </w:numPr>
        <w:ind w:firstLineChars="0"/>
      </w:pPr>
      <w:r>
        <w:rPr>
          <w:rFonts w:hint="eastAsia"/>
        </w:rPr>
        <w:t>&lt;</w:t>
      </w:r>
      <w:r>
        <w:t>%= %&gt;</w:t>
      </w:r>
    </w:p>
    <w:p w14:paraId="3743C1AD" w14:textId="77777777" w:rsidR="00DA7C72" w:rsidRDefault="00DA7C72" w:rsidP="00DA7C72">
      <w:pPr>
        <w:pStyle w:val="a8"/>
        <w:ind w:left="840" w:firstLineChars="0" w:firstLine="0"/>
      </w:pPr>
      <w:r>
        <w:rPr>
          <w:rFonts w:hint="eastAsia"/>
        </w:rPr>
        <w:t>该标签用于获取变量的值并输出到页面</w:t>
      </w:r>
    </w:p>
    <w:p w14:paraId="3D69CD5C" w14:textId="77777777" w:rsidR="00DA7C72" w:rsidRDefault="00DA7C72" w:rsidP="00315AED">
      <w:pPr>
        <w:pStyle w:val="a8"/>
        <w:numPr>
          <w:ilvl w:val="0"/>
          <w:numId w:val="94"/>
        </w:numPr>
        <w:ind w:firstLineChars="0"/>
      </w:pPr>
      <w:r>
        <w:rPr>
          <w:rFonts w:hint="eastAsia"/>
        </w:rPr>
        <w:t>&lt;</w:t>
      </w:r>
      <w:r>
        <w:t>%- %&gt;</w:t>
      </w:r>
    </w:p>
    <w:p w14:paraId="1EF80F27" w14:textId="77777777" w:rsidR="00DA7C72" w:rsidRDefault="00DA7C72" w:rsidP="00DA7C72">
      <w:pPr>
        <w:pStyle w:val="a8"/>
        <w:ind w:left="840" w:firstLineChars="0"/>
      </w:pPr>
      <w:r>
        <w:rPr>
          <w:rFonts w:hint="eastAsia"/>
        </w:rPr>
        <w:t>如果变量是字符串，并且字符串中包含html标签时，浏览器会将整个字符串进行输出，并不会对字符串中的标签进行解析</w:t>
      </w:r>
    </w:p>
    <w:p w14:paraId="2D69FEA5" w14:textId="77777777" w:rsidR="00DA7C72" w:rsidRDefault="00DA7C72" w:rsidP="00DA7C72">
      <w:pPr>
        <w:pStyle w:val="a8"/>
        <w:ind w:left="840" w:firstLineChars="0"/>
      </w:pPr>
      <w:r>
        <w:rPr>
          <w:rFonts w:hint="eastAsia"/>
        </w:rPr>
        <w:t>此时需要使用该标签，浏览器就可以对字符串中的标签解析之后在输出了</w:t>
      </w:r>
    </w:p>
    <w:p w14:paraId="54297F6B" w14:textId="12A3BB76" w:rsidR="00DA7C72" w:rsidRDefault="00DA7C72" w:rsidP="00DA7C72">
      <w:pPr>
        <w:pStyle w:val="3"/>
      </w:pPr>
      <w:r>
        <w:rPr>
          <w:rFonts w:hint="eastAsia"/>
        </w:rPr>
        <w:t>引入外部模板</w:t>
      </w:r>
    </w:p>
    <w:p w14:paraId="207C319B" w14:textId="64FB6FE3" w:rsidR="00B17E1B" w:rsidRPr="00B17E1B" w:rsidRDefault="00B17E1B" w:rsidP="00315AED">
      <w:pPr>
        <w:pStyle w:val="4"/>
        <w:numPr>
          <w:ilvl w:val="0"/>
          <w:numId w:val="163"/>
        </w:numPr>
      </w:pPr>
      <w:r>
        <w:rPr>
          <w:rFonts w:hint="eastAsia"/>
        </w:rPr>
        <w:t>介绍</w:t>
      </w:r>
    </w:p>
    <w:p w14:paraId="2E5B619B" w14:textId="7D577DA6" w:rsidR="00DA7C72" w:rsidRDefault="00FD2A13" w:rsidP="00B17E1B">
      <w:pPr>
        <w:ind w:firstLine="420"/>
      </w:pPr>
      <w:r>
        <w:rPr>
          <w:rFonts w:hint="eastAsia"/>
        </w:rPr>
        <w:t>当多个页面</w:t>
      </w:r>
      <w:r w:rsidR="00B17E1B">
        <w:rPr>
          <w:rFonts w:hint="eastAsia"/>
        </w:rPr>
        <w:t>的某部分完全一致时，可以将这部分页面抽离出去，写在1个单独的页面中，在使用这部分页面的页面中使用如下方法引入该页面</w:t>
      </w:r>
    </w:p>
    <w:tbl>
      <w:tblPr>
        <w:tblStyle w:val="ac"/>
        <w:tblW w:w="0" w:type="auto"/>
        <w:tblLook w:val="04A0" w:firstRow="1" w:lastRow="0" w:firstColumn="1" w:lastColumn="0" w:noHBand="0" w:noVBand="1"/>
      </w:tblPr>
      <w:tblGrid>
        <w:gridCol w:w="8296"/>
      </w:tblGrid>
      <w:tr w:rsidR="00B17E1B" w14:paraId="1E2281F0" w14:textId="77777777" w:rsidTr="00B17E1B">
        <w:tc>
          <w:tcPr>
            <w:tcW w:w="8296" w:type="dxa"/>
          </w:tcPr>
          <w:p w14:paraId="387C930F" w14:textId="25B1A284" w:rsidR="00B17E1B" w:rsidRPr="00B17E1B" w:rsidRDefault="00B17E1B" w:rsidP="00B17E1B">
            <w:pPr>
              <w:pStyle w:val="HTML0"/>
              <w:shd w:val="clear" w:color="auto" w:fill="FFFFFF"/>
              <w:rPr>
                <w:rFonts w:ascii="Menlo" w:hAnsi="Menlo" w:cs="Menlo"/>
                <w:color w:val="000000"/>
                <w:sz w:val="23"/>
                <w:szCs w:val="23"/>
              </w:rPr>
            </w:pPr>
            <w:r>
              <w:rPr>
                <w:rFonts w:ascii="Menlo" w:hAnsi="Menlo" w:cs="Menlo"/>
                <w:color w:val="000000"/>
                <w:sz w:val="23"/>
                <w:szCs w:val="23"/>
              </w:rPr>
              <w:t>&lt;%</w:t>
            </w:r>
            <w:r>
              <w:rPr>
                <w:rFonts w:ascii="Menlo" w:hAnsi="Menlo" w:cs="Menlo"/>
                <w:b/>
                <w:bCs/>
                <w:color w:val="000080"/>
                <w:sz w:val="23"/>
                <w:szCs w:val="23"/>
              </w:rPr>
              <w:t xml:space="preserve">include </w:t>
            </w:r>
            <w:r>
              <w:rPr>
                <w:rFonts w:ascii="Menlo" w:hAnsi="Menlo" w:cs="Menlo"/>
                <w:b/>
                <w:bCs/>
                <w:color w:val="008000"/>
                <w:sz w:val="23"/>
                <w:szCs w:val="23"/>
              </w:rPr>
              <w:t>要引入的文件相对于当前文件的路径</w:t>
            </w:r>
            <w:r>
              <w:rPr>
                <w:rFonts w:ascii="Menlo" w:hAnsi="Menlo" w:cs="Menlo"/>
                <w:color w:val="000000"/>
                <w:sz w:val="23"/>
                <w:szCs w:val="23"/>
              </w:rPr>
              <w:t>%&gt;</w:t>
            </w:r>
          </w:p>
        </w:tc>
      </w:tr>
    </w:tbl>
    <w:p w14:paraId="63DB93AB" w14:textId="0FF317CF" w:rsidR="00B17E1B" w:rsidRDefault="00B17E1B" w:rsidP="00B17E1B">
      <w:pPr>
        <w:pStyle w:val="4"/>
      </w:pPr>
      <w:r>
        <w:rPr>
          <w:rFonts w:hint="eastAsia"/>
        </w:rPr>
        <w:t>例</w:t>
      </w:r>
    </w:p>
    <w:p w14:paraId="7BE5202F" w14:textId="377E26F0" w:rsidR="00B17E1B" w:rsidRDefault="00B17E1B" w:rsidP="00315AED">
      <w:pPr>
        <w:pStyle w:val="5"/>
        <w:numPr>
          <w:ilvl w:val="0"/>
          <w:numId w:val="164"/>
        </w:numPr>
        <w:ind w:right="210"/>
      </w:pPr>
      <w:r>
        <w:rPr>
          <w:rFonts w:hint="eastAsia"/>
        </w:rPr>
        <w:t>分离前</w:t>
      </w:r>
    </w:p>
    <w:p w14:paraId="7DA8925C" w14:textId="73E392BC" w:rsidR="00B17E1B" w:rsidRDefault="00B17E1B" w:rsidP="00315AED">
      <w:pPr>
        <w:pStyle w:val="a8"/>
        <w:numPr>
          <w:ilvl w:val="0"/>
          <w:numId w:val="94"/>
        </w:numPr>
        <w:ind w:firstLineChars="0"/>
      </w:pPr>
      <w:r>
        <w:rPr>
          <w:rFonts w:hint="eastAsia"/>
        </w:rPr>
        <w:t>index</w:t>
      </w:r>
      <w:r>
        <w:t>.ejs</w:t>
      </w:r>
    </w:p>
    <w:tbl>
      <w:tblPr>
        <w:tblStyle w:val="ac"/>
        <w:tblW w:w="0" w:type="auto"/>
        <w:tblInd w:w="704" w:type="dxa"/>
        <w:tblLook w:val="04A0" w:firstRow="1" w:lastRow="0" w:firstColumn="1" w:lastColumn="0" w:noHBand="0" w:noVBand="1"/>
      </w:tblPr>
      <w:tblGrid>
        <w:gridCol w:w="7592"/>
      </w:tblGrid>
      <w:tr w:rsidR="00B17E1B" w14:paraId="1044FEBE" w14:textId="77777777" w:rsidTr="00B17E1B">
        <w:tc>
          <w:tcPr>
            <w:tcW w:w="7592" w:type="dxa"/>
          </w:tcPr>
          <w:p w14:paraId="62671AFF" w14:textId="77777777" w:rsidR="00B17E1B" w:rsidRDefault="00B17E1B" w:rsidP="00B17E1B">
            <w:pPr>
              <w:pStyle w:val="HTML0"/>
              <w:shd w:val="clear" w:color="auto" w:fill="FFFFFF"/>
              <w:rPr>
                <w:rFonts w:ascii="Menlo" w:hAnsi="Menlo" w:cs="Menlo"/>
                <w:color w:val="000000"/>
                <w:sz w:val="23"/>
                <w:szCs w:val="23"/>
              </w:rPr>
            </w:pPr>
            <w:r>
              <w:rPr>
                <w:rFonts w:ascii="Menlo" w:hAnsi="Menlo" w:cs="Menlo"/>
                <w:color w:val="000000"/>
                <w:sz w:val="23"/>
                <w:szCs w:val="23"/>
                <w:shd w:val="clear" w:color="auto" w:fill="EFEFEF"/>
              </w:rPr>
              <w:t xml:space="preserve">&lt;!DOCTYPE </w:t>
            </w:r>
            <w:r>
              <w:rPr>
                <w:rFonts w:ascii="Menlo" w:hAnsi="Menlo" w:cs="Menlo"/>
                <w:b/>
                <w:bCs/>
                <w:color w:val="0000FF"/>
                <w:sz w:val="23"/>
                <w:szCs w:val="23"/>
                <w:shd w:val="clear" w:color="auto" w:fill="EFEFEF"/>
              </w:rPr>
              <w:t xml:space="preserve">HTML </w:t>
            </w:r>
            <w:r>
              <w:rPr>
                <w:rFonts w:ascii="Menlo" w:hAnsi="Menlo" w:cs="Menlo"/>
                <w:color w:val="000000"/>
                <w:sz w:val="23"/>
                <w:szCs w:val="23"/>
                <w:shd w:val="clear" w:color="auto" w:fill="EFEFEF"/>
              </w:rPr>
              <w:t xml:space="preserve">PUBLIC </w:t>
            </w:r>
            <w:r>
              <w:rPr>
                <w:rFonts w:ascii="Menlo" w:hAnsi="Menlo" w:cs="Menlo"/>
                <w:b/>
                <w:bCs/>
                <w:color w:val="008000"/>
                <w:sz w:val="23"/>
                <w:szCs w:val="23"/>
                <w:shd w:val="clear" w:color="auto" w:fill="EFEFEF"/>
              </w:rPr>
              <w:t>"-//W3C//DTD HTML 4.01 Transitional//EN"</w:t>
            </w:r>
            <w:r>
              <w:rPr>
                <w:rFonts w:ascii="Menlo" w:hAnsi="Menlo" w:cs="Menlo"/>
                <w:b/>
                <w:bCs/>
                <w:color w:val="008000"/>
                <w:sz w:val="23"/>
                <w:szCs w:val="23"/>
                <w:shd w:val="clear" w:color="auto" w:fill="EFEFEF"/>
              </w:rPr>
              <w:br/>
              <w:t xml:space="preserve">        "http://www.w3.org/TR/html4/loose.dtd"</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html</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head</w:t>
            </w:r>
            <w:r>
              <w:rPr>
                <w:rFonts w:ascii="Menlo" w:hAnsi="Menlo" w:cs="Menlo"/>
                <w:color w:val="000000"/>
                <w:sz w:val="23"/>
                <w:szCs w:val="23"/>
                <w:shd w:val="clear" w:color="auto" w:fill="EFEFEF"/>
              </w:rPr>
              <w:t>&gt;</w:t>
            </w:r>
            <w:r>
              <w:rPr>
                <w:rFonts w:ascii="Menlo" w:hAnsi="Menlo" w:cs="Menlo"/>
                <w:color w:val="000000"/>
                <w:sz w:val="23"/>
                <w:szCs w:val="23"/>
              </w:rPr>
              <w:br/>
              <w:t xml:space="preserve">    </w:t>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title</w:t>
            </w:r>
            <w:r>
              <w:rPr>
                <w:rFonts w:ascii="Menlo" w:hAnsi="Menlo" w:cs="Menlo"/>
                <w:color w:val="000000"/>
                <w:sz w:val="23"/>
                <w:szCs w:val="23"/>
                <w:shd w:val="clear" w:color="auto" w:fill="EFEFEF"/>
              </w:rPr>
              <w:t>&gt;</w:t>
            </w:r>
            <w:r>
              <w:rPr>
                <w:rFonts w:ascii="Menlo" w:hAnsi="Menlo" w:cs="Menlo"/>
                <w:color w:val="000000"/>
                <w:sz w:val="23"/>
                <w:szCs w:val="23"/>
              </w:rPr>
              <w:t>$Title$</w:t>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title</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head</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body</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h1</w:t>
            </w:r>
            <w:r>
              <w:rPr>
                <w:rFonts w:ascii="Menlo" w:hAnsi="Menlo" w:cs="Menlo"/>
                <w:color w:val="000000"/>
                <w:sz w:val="23"/>
                <w:szCs w:val="23"/>
                <w:shd w:val="clear" w:color="auto" w:fill="EFEFEF"/>
              </w:rPr>
              <w:t>&gt;</w:t>
            </w:r>
            <w:r>
              <w:rPr>
                <w:rFonts w:ascii="Menlo" w:hAnsi="Menlo" w:cs="Menlo"/>
                <w:color w:val="000000"/>
                <w:sz w:val="23"/>
                <w:szCs w:val="23"/>
              </w:rPr>
              <w:t>你好</w:t>
            </w:r>
            <w:r>
              <w:rPr>
                <w:rFonts w:ascii="Menlo" w:hAnsi="Menlo" w:cs="Menlo"/>
                <w:color w:val="000000"/>
                <w:sz w:val="23"/>
                <w:szCs w:val="23"/>
              </w:rPr>
              <w:t xml:space="preserve"> &lt;%=msg%&gt;</w:t>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h1</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body</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html</w:t>
            </w:r>
            <w:r>
              <w:rPr>
                <w:rFonts w:ascii="Menlo" w:hAnsi="Menlo" w:cs="Menlo"/>
                <w:color w:val="000000"/>
                <w:sz w:val="23"/>
                <w:szCs w:val="23"/>
                <w:shd w:val="clear" w:color="auto" w:fill="EFEFEF"/>
              </w:rPr>
              <w:t>&gt;</w:t>
            </w:r>
          </w:p>
          <w:p w14:paraId="04BE36B2" w14:textId="77777777" w:rsidR="00B17E1B" w:rsidRPr="00B17E1B" w:rsidRDefault="00B17E1B" w:rsidP="00B17E1B"/>
        </w:tc>
      </w:tr>
    </w:tbl>
    <w:p w14:paraId="0AC99EF3" w14:textId="5E9BD24A" w:rsidR="00B17E1B" w:rsidRDefault="00B17E1B" w:rsidP="00B17E1B">
      <w:pPr>
        <w:pStyle w:val="5"/>
        <w:ind w:right="210"/>
      </w:pPr>
      <w:r>
        <w:rPr>
          <w:rFonts w:hint="eastAsia"/>
        </w:rPr>
        <w:t>分离后</w:t>
      </w:r>
    </w:p>
    <w:p w14:paraId="1ADF5686" w14:textId="142088A9" w:rsidR="00B17E1B" w:rsidRDefault="00B17E1B" w:rsidP="00315AED">
      <w:pPr>
        <w:pStyle w:val="a8"/>
        <w:numPr>
          <w:ilvl w:val="0"/>
          <w:numId w:val="94"/>
        </w:numPr>
        <w:ind w:firstLineChars="0"/>
      </w:pPr>
      <w:r>
        <w:rPr>
          <w:rFonts w:hint="eastAsia"/>
        </w:rPr>
        <w:t>header</w:t>
      </w:r>
      <w:r>
        <w:t>.ejs</w:t>
      </w:r>
    </w:p>
    <w:tbl>
      <w:tblPr>
        <w:tblStyle w:val="ac"/>
        <w:tblW w:w="0" w:type="auto"/>
        <w:tblInd w:w="840" w:type="dxa"/>
        <w:tblLook w:val="04A0" w:firstRow="1" w:lastRow="0" w:firstColumn="1" w:lastColumn="0" w:noHBand="0" w:noVBand="1"/>
      </w:tblPr>
      <w:tblGrid>
        <w:gridCol w:w="7456"/>
      </w:tblGrid>
      <w:tr w:rsidR="00B17E1B" w14:paraId="23A1CD39" w14:textId="77777777" w:rsidTr="00B17E1B">
        <w:tc>
          <w:tcPr>
            <w:tcW w:w="8296" w:type="dxa"/>
          </w:tcPr>
          <w:p w14:paraId="6873200F" w14:textId="41AA4BE8" w:rsidR="00B17E1B" w:rsidRPr="00B17E1B" w:rsidRDefault="00B17E1B" w:rsidP="00B17E1B">
            <w:pPr>
              <w:pStyle w:val="HTML0"/>
              <w:shd w:val="clear" w:color="auto" w:fill="FFFFFF"/>
              <w:rPr>
                <w:rFonts w:ascii="Menlo" w:hAnsi="Menlo" w:cs="Menlo"/>
                <w:color w:val="000000"/>
                <w:sz w:val="23"/>
                <w:szCs w:val="23"/>
              </w:rPr>
            </w:pPr>
            <w:r>
              <w:rPr>
                <w:rFonts w:ascii="Menlo" w:hAnsi="Menlo" w:cs="Menlo"/>
                <w:color w:val="000000"/>
                <w:sz w:val="23"/>
                <w:szCs w:val="23"/>
                <w:shd w:val="clear" w:color="auto" w:fill="EFEFEF"/>
              </w:rPr>
              <w:lastRenderedPageBreak/>
              <w:t>&lt;</w:t>
            </w:r>
            <w:r>
              <w:rPr>
                <w:rFonts w:ascii="Menlo" w:hAnsi="Menlo" w:cs="Menlo"/>
                <w:b/>
                <w:bCs/>
                <w:color w:val="000080"/>
                <w:sz w:val="23"/>
                <w:szCs w:val="23"/>
                <w:shd w:val="clear" w:color="auto" w:fill="EFEFEF"/>
              </w:rPr>
              <w:t>h1</w:t>
            </w:r>
            <w:r>
              <w:rPr>
                <w:rFonts w:ascii="Menlo" w:hAnsi="Menlo" w:cs="Menlo"/>
                <w:color w:val="000000"/>
                <w:sz w:val="23"/>
                <w:szCs w:val="23"/>
                <w:shd w:val="clear" w:color="auto" w:fill="EFEFEF"/>
              </w:rPr>
              <w:t>&gt;</w:t>
            </w:r>
            <w:r>
              <w:rPr>
                <w:rFonts w:ascii="Menlo" w:hAnsi="Menlo" w:cs="Menlo"/>
                <w:color w:val="000000"/>
                <w:sz w:val="23"/>
                <w:szCs w:val="23"/>
              </w:rPr>
              <w:t>你好</w:t>
            </w:r>
            <w:r>
              <w:rPr>
                <w:rFonts w:ascii="Menlo" w:hAnsi="Menlo" w:cs="Menlo"/>
                <w:color w:val="000000"/>
                <w:sz w:val="23"/>
                <w:szCs w:val="23"/>
              </w:rPr>
              <w:t xml:space="preserve"> &lt;%=msg%&gt;</w:t>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h1</w:t>
            </w:r>
            <w:r>
              <w:rPr>
                <w:rFonts w:ascii="Menlo" w:hAnsi="Menlo" w:cs="Menlo"/>
                <w:color w:val="000000"/>
                <w:sz w:val="23"/>
                <w:szCs w:val="23"/>
                <w:shd w:val="clear" w:color="auto" w:fill="EFEFEF"/>
              </w:rPr>
              <w:t>&gt;</w:t>
            </w:r>
          </w:p>
        </w:tc>
      </w:tr>
    </w:tbl>
    <w:p w14:paraId="06E4D734" w14:textId="5A50610D" w:rsidR="00B17E1B" w:rsidRDefault="00B17E1B" w:rsidP="00315AED">
      <w:pPr>
        <w:pStyle w:val="a8"/>
        <w:numPr>
          <w:ilvl w:val="0"/>
          <w:numId w:val="94"/>
        </w:numPr>
        <w:ind w:firstLineChars="0"/>
      </w:pPr>
      <w:r>
        <w:rPr>
          <w:rFonts w:hint="eastAsia"/>
        </w:rPr>
        <w:t>index</w:t>
      </w:r>
      <w:r>
        <w:t>.ejs</w:t>
      </w:r>
    </w:p>
    <w:tbl>
      <w:tblPr>
        <w:tblStyle w:val="ac"/>
        <w:tblW w:w="0" w:type="auto"/>
        <w:tblInd w:w="840" w:type="dxa"/>
        <w:tblLook w:val="04A0" w:firstRow="1" w:lastRow="0" w:firstColumn="1" w:lastColumn="0" w:noHBand="0" w:noVBand="1"/>
      </w:tblPr>
      <w:tblGrid>
        <w:gridCol w:w="7456"/>
      </w:tblGrid>
      <w:tr w:rsidR="00B17E1B" w14:paraId="3842D350" w14:textId="77777777" w:rsidTr="00B17E1B">
        <w:tc>
          <w:tcPr>
            <w:tcW w:w="8296" w:type="dxa"/>
          </w:tcPr>
          <w:p w14:paraId="4110B028" w14:textId="258D8BFA" w:rsidR="00B17E1B" w:rsidRPr="00B17E1B" w:rsidRDefault="00B17E1B" w:rsidP="00B17E1B">
            <w:pPr>
              <w:pStyle w:val="HTML0"/>
              <w:shd w:val="clear" w:color="auto" w:fill="FFFFFF"/>
              <w:rPr>
                <w:rFonts w:ascii="Menlo" w:hAnsi="Menlo" w:cs="Menlo"/>
                <w:color w:val="000000"/>
                <w:sz w:val="23"/>
                <w:szCs w:val="23"/>
              </w:rPr>
            </w:pPr>
            <w:r>
              <w:rPr>
                <w:rFonts w:ascii="Menlo" w:hAnsi="Menlo" w:cs="Menlo"/>
                <w:color w:val="000000"/>
                <w:sz w:val="23"/>
                <w:szCs w:val="23"/>
                <w:shd w:val="clear" w:color="auto" w:fill="EFEFEF"/>
              </w:rPr>
              <w:t xml:space="preserve">&lt;!DOCTYPE </w:t>
            </w:r>
            <w:r>
              <w:rPr>
                <w:rFonts w:ascii="Menlo" w:hAnsi="Menlo" w:cs="Menlo"/>
                <w:b/>
                <w:bCs/>
                <w:color w:val="0000FF"/>
                <w:sz w:val="23"/>
                <w:szCs w:val="23"/>
                <w:shd w:val="clear" w:color="auto" w:fill="EFEFEF"/>
              </w:rPr>
              <w:t xml:space="preserve">HTML </w:t>
            </w:r>
            <w:r>
              <w:rPr>
                <w:rFonts w:ascii="Menlo" w:hAnsi="Menlo" w:cs="Menlo"/>
                <w:color w:val="000000"/>
                <w:sz w:val="23"/>
                <w:szCs w:val="23"/>
                <w:shd w:val="clear" w:color="auto" w:fill="EFEFEF"/>
              </w:rPr>
              <w:t xml:space="preserve">PUBLIC </w:t>
            </w:r>
            <w:r>
              <w:rPr>
                <w:rFonts w:ascii="Menlo" w:hAnsi="Menlo" w:cs="Menlo"/>
                <w:b/>
                <w:bCs/>
                <w:color w:val="008000"/>
                <w:sz w:val="23"/>
                <w:szCs w:val="23"/>
                <w:shd w:val="clear" w:color="auto" w:fill="EFEFEF"/>
              </w:rPr>
              <w:t>"-//W3C//DTD HTML 4.01 Transitional//EN"</w:t>
            </w:r>
            <w:r>
              <w:rPr>
                <w:rFonts w:ascii="Menlo" w:hAnsi="Menlo" w:cs="Menlo"/>
                <w:b/>
                <w:bCs/>
                <w:color w:val="008000"/>
                <w:sz w:val="23"/>
                <w:szCs w:val="23"/>
                <w:shd w:val="clear" w:color="auto" w:fill="EFEFEF"/>
              </w:rPr>
              <w:br/>
              <w:t xml:space="preserve">        "http://www.w3.org/TR/html4/loose.dtd"</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html</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head</w:t>
            </w:r>
            <w:r>
              <w:rPr>
                <w:rFonts w:ascii="Menlo" w:hAnsi="Menlo" w:cs="Menlo"/>
                <w:color w:val="000000"/>
                <w:sz w:val="23"/>
                <w:szCs w:val="23"/>
                <w:shd w:val="clear" w:color="auto" w:fill="EFEFEF"/>
              </w:rPr>
              <w:t>&gt;</w:t>
            </w:r>
            <w:r>
              <w:rPr>
                <w:rFonts w:ascii="Menlo" w:hAnsi="Menlo" w:cs="Menlo"/>
                <w:color w:val="000000"/>
                <w:sz w:val="23"/>
                <w:szCs w:val="23"/>
              </w:rPr>
              <w:br/>
              <w:t xml:space="preserve">    </w:t>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title</w:t>
            </w:r>
            <w:r>
              <w:rPr>
                <w:rFonts w:ascii="Menlo" w:hAnsi="Menlo" w:cs="Menlo"/>
                <w:color w:val="000000"/>
                <w:sz w:val="23"/>
                <w:szCs w:val="23"/>
                <w:shd w:val="clear" w:color="auto" w:fill="EFEFEF"/>
              </w:rPr>
              <w:t>&gt;</w:t>
            </w:r>
            <w:r>
              <w:rPr>
                <w:rFonts w:ascii="Menlo" w:hAnsi="Menlo" w:cs="Menlo"/>
                <w:color w:val="000000"/>
                <w:sz w:val="23"/>
                <w:szCs w:val="23"/>
              </w:rPr>
              <w:t>$Title$</w:t>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title</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head</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body</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rPr>
              <w:br/>
              <w:t>&lt;%</w:t>
            </w:r>
            <w:r>
              <w:rPr>
                <w:rFonts w:ascii="Menlo" w:hAnsi="Menlo" w:cs="Menlo"/>
                <w:b/>
                <w:bCs/>
                <w:color w:val="000080"/>
                <w:sz w:val="23"/>
                <w:szCs w:val="23"/>
              </w:rPr>
              <w:t xml:space="preserve">include </w:t>
            </w:r>
            <w:r>
              <w:rPr>
                <w:rFonts w:ascii="Menlo" w:hAnsi="Menlo" w:cs="Menlo"/>
                <w:b/>
                <w:bCs/>
                <w:color w:val="008000"/>
                <w:sz w:val="23"/>
                <w:szCs w:val="23"/>
              </w:rPr>
              <w:t>public/header.ejs</w:t>
            </w:r>
            <w:r>
              <w:rPr>
                <w:rFonts w:ascii="Menlo" w:hAnsi="Menlo" w:cs="Menlo"/>
                <w:color w:val="000000"/>
                <w:sz w:val="23"/>
                <w:szCs w:val="23"/>
              </w:rPr>
              <w:t>%&gt;</w:t>
            </w:r>
            <w:r>
              <w:rPr>
                <w:rFonts w:ascii="Menlo" w:hAnsi="Menlo" w:cs="Menlo"/>
                <w:color w:val="000000"/>
                <w:sz w:val="23"/>
                <w:szCs w:val="23"/>
              </w:rPr>
              <w:br/>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body</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html</w:t>
            </w:r>
            <w:r>
              <w:rPr>
                <w:rFonts w:ascii="Menlo" w:hAnsi="Menlo" w:cs="Menlo"/>
                <w:color w:val="000000"/>
                <w:sz w:val="23"/>
                <w:szCs w:val="23"/>
                <w:shd w:val="clear" w:color="auto" w:fill="EFEFEF"/>
              </w:rPr>
              <w:t>&gt;</w:t>
            </w:r>
          </w:p>
        </w:tc>
      </w:tr>
    </w:tbl>
    <w:p w14:paraId="2A1DF518" w14:textId="4B4784E0" w:rsidR="00B17E1B" w:rsidRDefault="00B17E1B" w:rsidP="00315AED">
      <w:pPr>
        <w:pStyle w:val="a8"/>
        <w:numPr>
          <w:ilvl w:val="0"/>
          <w:numId w:val="94"/>
        </w:numPr>
        <w:ind w:firstLineChars="0"/>
      </w:pPr>
      <w:r>
        <w:rPr>
          <w:rFonts w:hint="eastAsia"/>
        </w:rPr>
        <w:t>目录结构如下</w:t>
      </w:r>
    </w:p>
    <w:p w14:paraId="11C153AE" w14:textId="46296CD5" w:rsidR="00B17E1B" w:rsidRPr="00B17E1B" w:rsidRDefault="00B17E1B" w:rsidP="00B17E1B">
      <w:pPr>
        <w:pStyle w:val="a8"/>
        <w:ind w:left="840" w:firstLineChars="0" w:firstLine="0"/>
      </w:pPr>
      <w:r w:rsidRPr="00B17E1B">
        <w:rPr>
          <w:noProof/>
        </w:rPr>
        <w:drawing>
          <wp:inline distT="0" distB="0" distL="0" distR="0" wp14:anchorId="3E40EFD6" wp14:editId="38309BBA">
            <wp:extent cx="1417740" cy="682936"/>
            <wp:effectExtent l="0" t="0" r="5080" b="31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32600" cy="690094"/>
                    </a:xfrm>
                    <a:prstGeom prst="rect">
                      <a:avLst/>
                    </a:prstGeom>
                  </pic:spPr>
                </pic:pic>
              </a:graphicData>
            </a:graphic>
          </wp:inline>
        </w:drawing>
      </w:r>
    </w:p>
    <w:p w14:paraId="74E28087" w14:textId="77777777" w:rsidR="009037EF" w:rsidRPr="009037EF" w:rsidRDefault="009037EF" w:rsidP="009037EF"/>
    <w:p w14:paraId="17F31D54" w14:textId="77777777" w:rsidR="00450AAA" w:rsidRDefault="00450AAA">
      <w:pPr>
        <w:widowControl/>
        <w:jc w:val="left"/>
        <w:rPr>
          <w:b/>
          <w:bCs/>
          <w:kern w:val="44"/>
          <w:sz w:val="30"/>
          <w:szCs w:val="44"/>
        </w:rPr>
      </w:pPr>
      <w:r>
        <w:br w:type="page"/>
      </w:r>
    </w:p>
    <w:p w14:paraId="2537C145" w14:textId="77239B50" w:rsidR="00450AAA" w:rsidRDefault="00450AAA" w:rsidP="00450AAA">
      <w:pPr>
        <w:pStyle w:val="1"/>
      </w:pPr>
      <w:r>
        <w:lastRenderedPageBreak/>
        <w:t>MongoDB</w:t>
      </w:r>
    </w:p>
    <w:p w14:paraId="2C0A50C3" w14:textId="636938CE" w:rsidR="00450AAA" w:rsidRDefault="00450AAA" w:rsidP="00315AED">
      <w:pPr>
        <w:pStyle w:val="2"/>
        <w:numPr>
          <w:ilvl w:val="0"/>
          <w:numId w:val="103"/>
        </w:numPr>
      </w:pPr>
      <w:r>
        <w:rPr>
          <w:rFonts w:hint="eastAsia"/>
        </w:rPr>
        <w:t>介绍</w:t>
      </w:r>
    </w:p>
    <w:p w14:paraId="56B528E0" w14:textId="59604015" w:rsidR="00450AAA" w:rsidRDefault="00450AAA" w:rsidP="00315AED">
      <w:pPr>
        <w:pStyle w:val="3"/>
        <w:numPr>
          <w:ilvl w:val="0"/>
          <w:numId w:val="104"/>
        </w:numPr>
      </w:pPr>
      <w:r>
        <w:rPr>
          <w:rFonts w:hint="eastAsia"/>
        </w:rPr>
        <w:t>NoSQL</w:t>
      </w:r>
    </w:p>
    <w:p w14:paraId="5C874F74" w14:textId="6BFDD8A2" w:rsidR="00450AAA" w:rsidRPr="00450AAA" w:rsidRDefault="00450AAA" w:rsidP="00315AED">
      <w:pPr>
        <w:pStyle w:val="4"/>
        <w:numPr>
          <w:ilvl w:val="0"/>
          <w:numId w:val="105"/>
        </w:numPr>
      </w:pPr>
      <w:r>
        <w:rPr>
          <w:rFonts w:hint="eastAsia"/>
        </w:rPr>
        <w:t>介绍</w:t>
      </w:r>
    </w:p>
    <w:p w14:paraId="2815F1F1" w14:textId="046CA775" w:rsidR="00450AAA" w:rsidRDefault="00450AAA" w:rsidP="00450AAA">
      <w:pPr>
        <w:ind w:left="840"/>
      </w:pPr>
      <w:r>
        <w:rPr>
          <w:rFonts w:hint="eastAsia"/>
        </w:rPr>
        <w:t>MongoDB属于非关系型数据库（NoSQL），未必遵循S</w:t>
      </w:r>
      <w:r>
        <w:t>QL</w:t>
      </w:r>
      <w:r>
        <w:rPr>
          <w:rFonts w:hint="eastAsia"/>
        </w:rPr>
        <w:t>标准</w:t>
      </w:r>
    </w:p>
    <w:p w14:paraId="5760D67F" w14:textId="5751EA41" w:rsidR="00450AAA" w:rsidRDefault="00450AAA" w:rsidP="00450AAA">
      <w:pPr>
        <w:pStyle w:val="4"/>
      </w:pPr>
      <w:r>
        <w:rPr>
          <w:rFonts w:hint="eastAsia"/>
        </w:rPr>
        <w:t>适用场景</w:t>
      </w:r>
    </w:p>
    <w:p w14:paraId="7C94B6D2" w14:textId="5EBC4C97" w:rsidR="00450AAA" w:rsidRDefault="00450AAA" w:rsidP="00315AED">
      <w:pPr>
        <w:pStyle w:val="a8"/>
        <w:numPr>
          <w:ilvl w:val="0"/>
          <w:numId w:val="90"/>
        </w:numPr>
        <w:ind w:firstLineChars="0"/>
      </w:pPr>
      <w:r>
        <w:rPr>
          <w:rFonts w:hint="eastAsia"/>
        </w:rPr>
        <w:t>对数据库高并发读写的要求</w:t>
      </w:r>
    </w:p>
    <w:p w14:paraId="78D31CE9" w14:textId="5BBEEA37" w:rsidR="00450AAA" w:rsidRDefault="00450AAA" w:rsidP="00315AED">
      <w:pPr>
        <w:pStyle w:val="a8"/>
        <w:numPr>
          <w:ilvl w:val="0"/>
          <w:numId w:val="90"/>
        </w:numPr>
        <w:ind w:firstLineChars="0"/>
      </w:pPr>
      <w:r>
        <w:rPr>
          <w:rFonts w:hint="eastAsia"/>
        </w:rPr>
        <w:t>对海量数据的高效存储和访问的需求</w:t>
      </w:r>
    </w:p>
    <w:p w14:paraId="462C1B2B" w14:textId="4557BEE7" w:rsidR="00450AAA" w:rsidRDefault="00450AAA" w:rsidP="00315AED">
      <w:pPr>
        <w:pStyle w:val="a8"/>
        <w:numPr>
          <w:ilvl w:val="0"/>
          <w:numId w:val="90"/>
        </w:numPr>
        <w:ind w:firstLineChars="0"/>
      </w:pPr>
      <w:r>
        <w:rPr>
          <w:rFonts w:hint="eastAsia"/>
        </w:rPr>
        <w:t>对数据库的高可扩展性和高可用性的需求</w:t>
      </w:r>
    </w:p>
    <w:p w14:paraId="524373CA" w14:textId="7022D7B4" w:rsidR="00450AAA" w:rsidRDefault="00450AAA" w:rsidP="00450AAA">
      <w:pPr>
        <w:pStyle w:val="4"/>
      </w:pPr>
      <w:r>
        <w:rPr>
          <w:rFonts w:hint="eastAsia"/>
        </w:rPr>
        <w:t>与传统数据库对比</w:t>
      </w:r>
    </w:p>
    <w:p w14:paraId="03BA0D2E" w14:textId="01461B0C" w:rsidR="00450AAA" w:rsidRDefault="00450AAA" w:rsidP="00315AED">
      <w:pPr>
        <w:pStyle w:val="a8"/>
        <w:numPr>
          <w:ilvl w:val="0"/>
          <w:numId w:val="106"/>
        </w:numPr>
        <w:ind w:firstLineChars="0"/>
      </w:pPr>
      <w:r>
        <w:rPr>
          <w:rFonts w:hint="eastAsia"/>
        </w:rPr>
        <w:t>NoSQL没有行、列的概念，用J</w:t>
      </w:r>
      <w:r>
        <w:t>SON</w:t>
      </w:r>
      <w:r>
        <w:rPr>
          <w:rFonts w:hint="eastAsia"/>
        </w:rPr>
        <w:t>来存储数据</w:t>
      </w:r>
    </w:p>
    <w:p w14:paraId="06F94BDE" w14:textId="7870A8A7" w:rsidR="004856D9" w:rsidRDefault="004856D9" w:rsidP="00315AED">
      <w:pPr>
        <w:pStyle w:val="a8"/>
        <w:numPr>
          <w:ilvl w:val="0"/>
          <w:numId w:val="106"/>
        </w:numPr>
        <w:ind w:firstLineChars="0"/>
      </w:pPr>
      <w:r>
        <w:rPr>
          <w:rFonts w:hint="eastAsia"/>
        </w:rPr>
        <w:t>集合相当于S</w:t>
      </w:r>
      <w:r>
        <w:t>QL</w:t>
      </w:r>
      <w:r>
        <w:rPr>
          <w:rFonts w:hint="eastAsia"/>
        </w:rPr>
        <w:t>的表，文档相当于S</w:t>
      </w:r>
      <w:r>
        <w:t>QL</w:t>
      </w:r>
      <w:r>
        <w:rPr>
          <w:rFonts w:hint="eastAsia"/>
        </w:rPr>
        <w:t>的行</w:t>
      </w:r>
    </w:p>
    <w:p w14:paraId="491602E4" w14:textId="1502F925" w:rsidR="00450AAA" w:rsidRDefault="00450AAA" w:rsidP="00450AAA">
      <w:pPr>
        <w:ind w:left="420"/>
      </w:pPr>
      <w:r>
        <w:rPr>
          <w:noProof/>
        </w:rPr>
        <w:drawing>
          <wp:inline distT="0" distB="0" distL="0" distR="0" wp14:anchorId="24DDB40B" wp14:editId="6850CE41">
            <wp:extent cx="4953000" cy="32099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53000" cy="3209925"/>
                    </a:xfrm>
                    <a:prstGeom prst="rect">
                      <a:avLst/>
                    </a:prstGeom>
                  </pic:spPr>
                </pic:pic>
              </a:graphicData>
            </a:graphic>
          </wp:inline>
        </w:drawing>
      </w:r>
    </w:p>
    <w:p w14:paraId="2E1CB844" w14:textId="0726DFF5" w:rsidR="004856D9" w:rsidRDefault="004856D9" w:rsidP="004856D9">
      <w:pPr>
        <w:pStyle w:val="3"/>
      </w:pPr>
      <w:r>
        <w:rPr>
          <w:rFonts w:hint="eastAsia"/>
        </w:rPr>
        <w:lastRenderedPageBreak/>
        <w:t>MongoDB</w:t>
      </w:r>
    </w:p>
    <w:p w14:paraId="796A665C" w14:textId="604EC147" w:rsidR="004856D9" w:rsidRDefault="004856D9" w:rsidP="00315AED">
      <w:pPr>
        <w:pStyle w:val="4"/>
        <w:numPr>
          <w:ilvl w:val="0"/>
          <w:numId w:val="107"/>
        </w:numPr>
      </w:pPr>
      <w:r>
        <w:rPr>
          <w:rFonts w:hint="eastAsia"/>
        </w:rPr>
        <w:t>介绍</w:t>
      </w:r>
    </w:p>
    <w:p w14:paraId="4859B66E" w14:textId="03887F42" w:rsidR="004856D9" w:rsidRDefault="004856D9" w:rsidP="004856D9">
      <w:pPr>
        <w:pStyle w:val="4"/>
      </w:pPr>
      <w:r>
        <w:rPr>
          <w:rFonts w:hint="eastAsia"/>
        </w:rPr>
        <w:t>安装</w:t>
      </w:r>
    </w:p>
    <w:p w14:paraId="2686ADF1" w14:textId="0013000F" w:rsidR="004856D9" w:rsidRDefault="004856D9" w:rsidP="00315AED">
      <w:pPr>
        <w:pStyle w:val="5"/>
        <w:numPr>
          <w:ilvl w:val="0"/>
          <w:numId w:val="108"/>
        </w:numPr>
        <w:ind w:right="210"/>
      </w:pPr>
      <w:r>
        <w:rPr>
          <w:rFonts w:hint="eastAsia"/>
        </w:rPr>
        <w:t>下载</w:t>
      </w:r>
    </w:p>
    <w:p w14:paraId="73F5F997" w14:textId="00828FBD" w:rsidR="004856D9" w:rsidRDefault="007D08D5" w:rsidP="004856D9">
      <w:pPr>
        <w:ind w:left="420"/>
      </w:pPr>
      <w:hyperlink r:id="rId41" w:history="1">
        <w:r w:rsidR="004856D9" w:rsidRPr="004B2954">
          <w:rPr>
            <w:rStyle w:val="a6"/>
          </w:rPr>
          <w:t>www.mongodb.com</w:t>
        </w:r>
      </w:hyperlink>
    </w:p>
    <w:p w14:paraId="2BD10760" w14:textId="2C2060B7" w:rsidR="00FD1F43" w:rsidRDefault="00FD1F43" w:rsidP="004856D9">
      <w:pPr>
        <w:ind w:left="420"/>
      </w:pPr>
      <w:r>
        <w:rPr>
          <w:rFonts w:hint="eastAsia"/>
        </w:rPr>
        <w:t>3.6.3版本未安装成功</w:t>
      </w:r>
    </w:p>
    <w:p w14:paraId="2B9593EA" w14:textId="7CE76DE1" w:rsidR="005D398F" w:rsidRDefault="00FD1F43" w:rsidP="00FD1F43">
      <w:pPr>
        <w:pStyle w:val="5"/>
        <w:ind w:right="210"/>
      </w:pPr>
      <w:r>
        <w:rPr>
          <w:rFonts w:hint="eastAsia"/>
        </w:rPr>
        <w:t>安装</w:t>
      </w:r>
    </w:p>
    <w:p w14:paraId="556F59C8" w14:textId="1A8BA28B" w:rsidR="00FD1F43" w:rsidRDefault="00FD1F43" w:rsidP="00315AED">
      <w:pPr>
        <w:pStyle w:val="a8"/>
        <w:numPr>
          <w:ilvl w:val="0"/>
          <w:numId w:val="109"/>
        </w:numPr>
        <w:ind w:firstLineChars="0"/>
      </w:pPr>
      <w:r>
        <w:rPr>
          <w:rFonts w:hint="eastAsia"/>
        </w:rPr>
        <w:t>下一步下一步安装</w:t>
      </w:r>
    </w:p>
    <w:p w14:paraId="7B4CA9A2" w14:textId="604BC83C" w:rsidR="00FD1F43" w:rsidRDefault="00FD1F43" w:rsidP="00315AED">
      <w:pPr>
        <w:pStyle w:val="a8"/>
        <w:numPr>
          <w:ilvl w:val="0"/>
          <w:numId w:val="109"/>
        </w:numPr>
        <w:ind w:firstLineChars="0"/>
      </w:pPr>
      <w:r>
        <w:rPr>
          <w:rFonts w:hint="eastAsia"/>
        </w:rPr>
        <w:t>配置环境变量</w:t>
      </w:r>
    </w:p>
    <w:p w14:paraId="564D94EA" w14:textId="6F79EF8A" w:rsidR="00FD1F43" w:rsidRDefault="00FD1F43" w:rsidP="00FD1F43">
      <w:pPr>
        <w:pStyle w:val="a8"/>
        <w:ind w:left="840" w:firstLineChars="0" w:firstLine="0"/>
      </w:pPr>
      <w:r>
        <w:rPr>
          <w:rFonts w:hint="eastAsia"/>
        </w:rPr>
        <w:t>将bin目录放到环境变量中</w:t>
      </w:r>
    </w:p>
    <w:p w14:paraId="33E765C3" w14:textId="0B075209" w:rsidR="00FD1F43" w:rsidRDefault="00FD1F43" w:rsidP="00FD1F43">
      <w:pPr>
        <w:pStyle w:val="a8"/>
        <w:ind w:left="840" w:firstLineChars="0" w:firstLine="0"/>
      </w:pPr>
      <w:r>
        <w:rPr>
          <w:rFonts w:hint="eastAsia"/>
        </w:rPr>
        <w:t>在cmd窗口输入“mongo”，未提示不是系统命令则安装成功</w:t>
      </w:r>
    </w:p>
    <w:p w14:paraId="32E2CD15" w14:textId="4EA41078" w:rsidR="00FD1F43" w:rsidRDefault="00FD1F43" w:rsidP="00FD1F43">
      <w:pPr>
        <w:pStyle w:val="4"/>
      </w:pPr>
      <w:r>
        <w:rPr>
          <w:rFonts w:hint="eastAsia"/>
        </w:rPr>
        <w:t>使用</w:t>
      </w:r>
    </w:p>
    <w:p w14:paraId="0718B65F" w14:textId="266B4B4A" w:rsidR="00FE2443" w:rsidRDefault="00FE2443" w:rsidP="00315AED">
      <w:pPr>
        <w:pStyle w:val="5"/>
        <w:numPr>
          <w:ilvl w:val="0"/>
          <w:numId w:val="111"/>
        </w:numPr>
        <w:ind w:right="210"/>
      </w:pPr>
      <w:r>
        <w:rPr>
          <w:rFonts w:hint="eastAsia"/>
        </w:rPr>
        <w:t>服务端</w:t>
      </w:r>
    </w:p>
    <w:p w14:paraId="2140B1E6" w14:textId="5DABC90D" w:rsidR="003D58F2" w:rsidRPr="003D58F2" w:rsidRDefault="003D58F2" w:rsidP="00315AED">
      <w:pPr>
        <w:pStyle w:val="6"/>
        <w:numPr>
          <w:ilvl w:val="0"/>
          <w:numId w:val="285"/>
        </w:numPr>
      </w:pPr>
      <w:r>
        <w:rPr>
          <w:rFonts w:hint="eastAsia"/>
        </w:rPr>
        <w:t>windows</w:t>
      </w:r>
    </w:p>
    <w:p w14:paraId="570CD262" w14:textId="39442295" w:rsidR="00FD1F43" w:rsidRDefault="00FD1F43" w:rsidP="00315AED">
      <w:pPr>
        <w:pStyle w:val="a8"/>
        <w:numPr>
          <w:ilvl w:val="0"/>
          <w:numId w:val="110"/>
        </w:numPr>
        <w:ind w:firstLineChars="0"/>
      </w:pPr>
      <w:r>
        <w:rPr>
          <w:rFonts w:hint="eastAsia"/>
        </w:rPr>
        <w:t>新建1个文件夹，用来存储数据；不能有中文、空格等字符</w:t>
      </w:r>
    </w:p>
    <w:p w14:paraId="05EF8905" w14:textId="6AEC8D36" w:rsidR="00FD1F43" w:rsidRDefault="00FD1F43" w:rsidP="00315AED">
      <w:pPr>
        <w:pStyle w:val="a8"/>
        <w:numPr>
          <w:ilvl w:val="0"/>
          <w:numId w:val="110"/>
        </w:numPr>
        <w:ind w:firstLineChars="0"/>
      </w:pPr>
      <w:r>
        <w:rPr>
          <w:rFonts w:hint="eastAsia"/>
        </w:rPr>
        <w:t>启动服务</w:t>
      </w:r>
    </w:p>
    <w:p w14:paraId="0FF250AC" w14:textId="12E4C99E" w:rsidR="00FD1F43" w:rsidRDefault="00FD1F43" w:rsidP="00FD1F43">
      <w:pPr>
        <w:pStyle w:val="a8"/>
        <w:ind w:left="840" w:firstLineChars="0" w:firstLine="0"/>
      </w:pPr>
      <w:r>
        <w:rPr>
          <w:rFonts w:hint="eastAsia"/>
        </w:rPr>
        <w:t>cmd窗口中执行如下命令：</w:t>
      </w:r>
    </w:p>
    <w:tbl>
      <w:tblPr>
        <w:tblStyle w:val="ac"/>
        <w:tblW w:w="0" w:type="auto"/>
        <w:tblInd w:w="840" w:type="dxa"/>
        <w:tblLook w:val="04A0" w:firstRow="1" w:lastRow="0" w:firstColumn="1" w:lastColumn="0" w:noHBand="0" w:noVBand="1"/>
      </w:tblPr>
      <w:tblGrid>
        <w:gridCol w:w="7456"/>
      </w:tblGrid>
      <w:tr w:rsidR="00FD1F43" w14:paraId="7C8F0D36" w14:textId="77777777" w:rsidTr="00FD1F43">
        <w:tc>
          <w:tcPr>
            <w:tcW w:w="8296" w:type="dxa"/>
          </w:tcPr>
          <w:p w14:paraId="7295EC16" w14:textId="1C201599" w:rsidR="00FD1F43" w:rsidRDefault="00FD1F43" w:rsidP="00FD1F43">
            <w:pPr>
              <w:pStyle w:val="a8"/>
              <w:ind w:firstLineChars="0" w:firstLine="0"/>
            </w:pPr>
            <w:r>
              <w:rPr>
                <w:rFonts w:asciiTheme="minorHAnsi" w:eastAsiaTheme="minorEastAsia" w:hAnsiTheme="minorHAnsi" w:cstheme="minorBidi" w:hint="eastAsia"/>
                <w:kern w:val="2"/>
                <w:sz w:val="21"/>
                <w:szCs w:val="22"/>
              </w:rPr>
              <w:t>mongod</w:t>
            </w:r>
            <w:r>
              <w:rPr>
                <w:rFonts w:asciiTheme="minorHAnsi" w:eastAsiaTheme="minorEastAsia" w:hAnsiTheme="minorHAnsi" w:cstheme="minorBidi"/>
                <w:kern w:val="2"/>
                <w:sz w:val="21"/>
                <w:szCs w:val="22"/>
              </w:rPr>
              <w:t xml:space="preserve"> </w:t>
            </w:r>
            <w:r w:rsidR="00B22F32">
              <w:rPr>
                <w:rFonts w:asciiTheme="minorHAnsi" w:eastAsiaTheme="minorEastAsia" w:hAnsiTheme="minorHAnsi" w:cstheme="minorBidi" w:hint="eastAsia"/>
                <w:kern w:val="2"/>
                <w:sz w:val="21"/>
                <w:szCs w:val="22"/>
              </w:rPr>
              <w:t>-</w:t>
            </w:r>
            <w:r w:rsidR="00B22F32">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dbpath</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目录</w:t>
            </w:r>
          </w:p>
        </w:tc>
      </w:tr>
    </w:tbl>
    <w:p w14:paraId="6E176187" w14:textId="7CAA9749" w:rsidR="00FD1F43" w:rsidRDefault="00FD1F43" w:rsidP="00FD1F43">
      <w:pPr>
        <w:pStyle w:val="a8"/>
        <w:ind w:left="840" w:firstLineChars="0" w:firstLine="0"/>
      </w:pPr>
      <w:r>
        <w:rPr>
          <w:rFonts w:hint="eastAsia"/>
        </w:rPr>
        <w:t>如：</w:t>
      </w:r>
    </w:p>
    <w:tbl>
      <w:tblPr>
        <w:tblStyle w:val="ac"/>
        <w:tblW w:w="0" w:type="auto"/>
        <w:tblInd w:w="840" w:type="dxa"/>
        <w:tblLook w:val="04A0" w:firstRow="1" w:lastRow="0" w:firstColumn="1" w:lastColumn="0" w:noHBand="0" w:noVBand="1"/>
      </w:tblPr>
      <w:tblGrid>
        <w:gridCol w:w="7456"/>
      </w:tblGrid>
      <w:tr w:rsidR="00FD1F43" w14:paraId="5BFC489F" w14:textId="77777777" w:rsidTr="00FD1F43">
        <w:tc>
          <w:tcPr>
            <w:tcW w:w="8296" w:type="dxa"/>
          </w:tcPr>
          <w:p w14:paraId="76C76F0D" w14:textId="11A228C2" w:rsidR="00FD1F43" w:rsidRDefault="00FD1F43" w:rsidP="00FD1F43">
            <w:pPr>
              <w:pStyle w:val="a8"/>
              <w:ind w:firstLineChars="0" w:firstLine="0"/>
            </w:pPr>
            <w:r>
              <w:rPr>
                <w:rFonts w:hint="eastAsia"/>
              </w:rPr>
              <w:t>mongod</w:t>
            </w:r>
            <w:r>
              <w:t xml:space="preserve"> –dbpath </w:t>
            </w:r>
            <w:r w:rsidRPr="00FD1F43">
              <w:t>E:\OneDrive\WebStorm\mongo_data</w:t>
            </w:r>
          </w:p>
        </w:tc>
      </w:tr>
    </w:tbl>
    <w:p w14:paraId="0D906A8D" w14:textId="33275ACA" w:rsidR="00FD1F43" w:rsidRDefault="00FE2443" w:rsidP="00FE2443">
      <w:r>
        <w:tab/>
      </w:r>
      <w:r>
        <w:tab/>
      </w:r>
      <w:r>
        <w:rPr>
          <w:rFonts w:hint="eastAsia"/>
        </w:rPr>
        <w:t>此时服务已经启动，窗口不关闭服务一直存在</w:t>
      </w:r>
    </w:p>
    <w:p w14:paraId="224CE233" w14:textId="465C3AAA" w:rsidR="003D58F2" w:rsidRDefault="003D58F2" w:rsidP="003D58F2">
      <w:pPr>
        <w:pStyle w:val="6"/>
      </w:pPr>
      <w:r>
        <w:rPr>
          <w:rFonts w:hint="eastAsia"/>
        </w:rPr>
        <w:t>MAC</w:t>
      </w:r>
    </w:p>
    <w:p w14:paraId="7A8E7645" w14:textId="5B436080" w:rsidR="003D58F2" w:rsidRPr="003D58F2" w:rsidRDefault="003D58F2" w:rsidP="003D58F2">
      <w:pPr>
        <w:ind w:left="420"/>
      </w:pPr>
      <w:r>
        <w:t>brew services start mongodb</w:t>
      </w:r>
    </w:p>
    <w:p w14:paraId="72250C6C" w14:textId="10DDAD6B" w:rsidR="00FE2443" w:rsidRDefault="00FE2443" w:rsidP="00FE2443">
      <w:pPr>
        <w:pStyle w:val="5"/>
        <w:ind w:right="210"/>
      </w:pPr>
      <w:r>
        <w:rPr>
          <w:rFonts w:hint="eastAsia"/>
        </w:rPr>
        <w:t>客户端</w:t>
      </w:r>
    </w:p>
    <w:p w14:paraId="2352ADA0" w14:textId="3B258792" w:rsidR="00FE2443" w:rsidRPr="00FE2443" w:rsidRDefault="00FE2443" w:rsidP="00FE2443">
      <w:pPr>
        <w:ind w:left="420"/>
      </w:pPr>
      <w:r>
        <w:rPr>
          <w:rFonts w:hint="eastAsia"/>
        </w:rPr>
        <w:t>打开新的cmd窗口</w:t>
      </w:r>
    </w:p>
    <w:p w14:paraId="278E3E47" w14:textId="59D341D2" w:rsidR="00FE2443" w:rsidRDefault="00FE2443" w:rsidP="00315AED">
      <w:pPr>
        <w:pStyle w:val="a8"/>
        <w:numPr>
          <w:ilvl w:val="0"/>
          <w:numId w:val="112"/>
        </w:numPr>
        <w:ind w:firstLineChars="0"/>
      </w:pPr>
      <w:r>
        <w:rPr>
          <w:rFonts w:hint="eastAsia"/>
        </w:rPr>
        <w:t>连接本地数据库</w:t>
      </w:r>
    </w:p>
    <w:tbl>
      <w:tblPr>
        <w:tblStyle w:val="ac"/>
        <w:tblW w:w="0" w:type="auto"/>
        <w:tblInd w:w="840" w:type="dxa"/>
        <w:tblLook w:val="04A0" w:firstRow="1" w:lastRow="0" w:firstColumn="1" w:lastColumn="0" w:noHBand="0" w:noVBand="1"/>
      </w:tblPr>
      <w:tblGrid>
        <w:gridCol w:w="7456"/>
      </w:tblGrid>
      <w:tr w:rsidR="00FE2443" w14:paraId="7B8B7294" w14:textId="77777777" w:rsidTr="00FE2443">
        <w:tc>
          <w:tcPr>
            <w:tcW w:w="8296" w:type="dxa"/>
          </w:tcPr>
          <w:p w14:paraId="39D6ABD9" w14:textId="3B5AE408" w:rsidR="00FE2443" w:rsidRDefault="00FE2443" w:rsidP="00FE2443">
            <w:pPr>
              <w:pStyle w:val="a8"/>
              <w:ind w:firstLineChars="0" w:firstLine="0"/>
            </w:pPr>
            <w:r>
              <w:rPr>
                <w:rFonts w:asciiTheme="minorHAnsi" w:eastAsiaTheme="minorEastAsia" w:hAnsiTheme="minorHAnsi" w:cstheme="minorBidi" w:hint="eastAsia"/>
                <w:kern w:val="2"/>
                <w:sz w:val="21"/>
                <w:szCs w:val="22"/>
              </w:rPr>
              <w:t>mongo</w:t>
            </w:r>
          </w:p>
        </w:tc>
      </w:tr>
    </w:tbl>
    <w:p w14:paraId="18910DED" w14:textId="0E092555" w:rsidR="00FE2443" w:rsidRDefault="00FE2443" w:rsidP="00315AED">
      <w:pPr>
        <w:pStyle w:val="a8"/>
        <w:numPr>
          <w:ilvl w:val="0"/>
          <w:numId w:val="112"/>
        </w:numPr>
        <w:ind w:firstLineChars="0"/>
      </w:pPr>
      <w:r>
        <w:rPr>
          <w:rFonts w:hint="eastAsia"/>
        </w:rPr>
        <w:t>连接远程数据库</w:t>
      </w:r>
    </w:p>
    <w:tbl>
      <w:tblPr>
        <w:tblStyle w:val="ac"/>
        <w:tblW w:w="0" w:type="auto"/>
        <w:tblInd w:w="840" w:type="dxa"/>
        <w:tblLook w:val="04A0" w:firstRow="1" w:lastRow="0" w:firstColumn="1" w:lastColumn="0" w:noHBand="0" w:noVBand="1"/>
      </w:tblPr>
      <w:tblGrid>
        <w:gridCol w:w="7456"/>
      </w:tblGrid>
      <w:tr w:rsidR="00FE2443" w14:paraId="1EA3E6E5" w14:textId="77777777" w:rsidTr="00FE2443">
        <w:tc>
          <w:tcPr>
            <w:tcW w:w="8296" w:type="dxa"/>
          </w:tcPr>
          <w:p w14:paraId="07994976" w14:textId="51D87EC3" w:rsidR="00FE2443" w:rsidRDefault="00FE2443" w:rsidP="00FE2443">
            <w:pPr>
              <w:pStyle w:val="a8"/>
              <w:ind w:firstLineChars="0" w:firstLine="0"/>
            </w:pPr>
            <w:r>
              <w:rPr>
                <w:rFonts w:hint="eastAsia"/>
              </w:rPr>
              <w:lastRenderedPageBreak/>
              <w:t>mongo</w:t>
            </w:r>
            <w:r>
              <w:t xml:space="preserve"> IP:Port</w:t>
            </w:r>
          </w:p>
        </w:tc>
      </w:tr>
    </w:tbl>
    <w:p w14:paraId="0FE9D43F" w14:textId="2D908EEE" w:rsidR="00FE2443" w:rsidRDefault="00FE2443" w:rsidP="00FE2443">
      <w:pPr>
        <w:pStyle w:val="a8"/>
        <w:ind w:left="840" w:firstLineChars="0" w:firstLine="0"/>
      </w:pPr>
      <w:r>
        <w:rPr>
          <w:rFonts w:hint="eastAsia"/>
        </w:rPr>
        <w:t>如：</w:t>
      </w:r>
    </w:p>
    <w:tbl>
      <w:tblPr>
        <w:tblStyle w:val="ac"/>
        <w:tblW w:w="0" w:type="auto"/>
        <w:tblInd w:w="840" w:type="dxa"/>
        <w:tblLook w:val="04A0" w:firstRow="1" w:lastRow="0" w:firstColumn="1" w:lastColumn="0" w:noHBand="0" w:noVBand="1"/>
      </w:tblPr>
      <w:tblGrid>
        <w:gridCol w:w="7456"/>
      </w:tblGrid>
      <w:tr w:rsidR="00FE2443" w14:paraId="5BB7F4D6" w14:textId="77777777" w:rsidTr="00FE2443">
        <w:tc>
          <w:tcPr>
            <w:tcW w:w="8296" w:type="dxa"/>
          </w:tcPr>
          <w:p w14:paraId="475324CF" w14:textId="0E43C653" w:rsidR="00FE2443" w:rsidRDefault="00FE2443" w:rsidP="00FE2443">
            <w:pPr>
              <w:pStyle w:val="a8"/>
              <w:ind w:firstLineChars="0" w:firstLine="0"/>
            </w:pPr>
            <w:r>
              <w:rPr>
                <w:rFonts w:asciiTheme="minorHAnsi" w:eastAsiaTheme="minorEastAsia" w:hAnsiTheme="minorHAnsi" w:cstheme="minorBidi" w:hint="eastAsia"/>
                <w:kern w:val="2"/>
                <w:sz w:val="21"/>
                <w:szCs w:val="22"/>
              </w:rPr>
              <w:t>mongo</w:t>
            </w:r>
            <w:r>
              <w:rPr>
                <w:rFonts w:asciiTheme="minorHAnsi" w:eastAsiaTheme="minorEastAsia" w:hAnsiTheme="minorHAnsi" w:cstheme="minorBidi"/>
                <w:kern w:val="2"/>
                <w:sz w:val="21"/>
                <w:szCs w:val="22"/>
              </w:rPr>
              <w:t xml:space="preserve"> 127.0.0.1:27017</w:t>
            </w:r>
          </w:p>
        </w:tc>
      </w:tr>
    </w:tbl>
    <w:p w14:paraId="1DC80DA4" w14:textId="5F2BCFB8" w:rsidR="00FE2443" w:rsidRDefault="00407578" w:rsidP="00FE2443">
      <w:pPr>
        <w:pStyle w:val="2"/>
      </w:pPr>
      <w:r>
        <w:rPr>
          <w:rFonts w:hint="eastAsia"/>
        </w:rPr>
        <w:t>操作</w:t>
      </w:r>
    </w:p>
    <w:p w14:paraId="7D83B24F" w14:textId="519F8F1E" w:rsidR="00571D58" w:rsidRDefault="00571D58" w:rsidP="00315AED">
      <w:pPr>
        <w:pStyle w:val="3"/>
        <w:numPr>
          <w:ilvl w:val="0"/>
          <w:numId w:val="113"/>
        </w:numPr>
      </w:pPr>
      <w:r>
        <w:rPr>
          <w:rFonts w:hint="eastAsia"/>
        </w:rPr>
        <w:t>数据库操作</w:t>
      </w:r>
    </w:p>
    <w:p w14:paraId="2CE08D93" w14:textId="2ECCAFDE" w:rsidR="00407578" w:rsidRDefault="00407578" w:rsidP="00315AED">
      <w:pPr>
        <w:pStyle w:val="4"/>
        <w:numPr>
          <w:ilvl w:val="0"/>
          <w:numId w:val="114"/>
        </w:numPr>
      </w:pPr>
      <w:r>
        <w:rPr>
          <w:rFonts w:hint="eastAsia"/>
        </w:rPr>
        <w:t>查看所有数据库</w:t>
      </w:r>
    </w:p>
    <w:tbl>
      <w:tblPr>
        <w:tblStyle w:val="ac"/>
        <w:tblW w:w="0" w:type="auto"/>
        <w:tblInd w:w="420" w:type="dxa"/>
        <w:tblLook w:val="04A0" w:firstRow="1" w:lastRow="0" w:firstColumn="1" w:lastColumn="0" w:noHBand="0" w:noVBand="1"/>
      </w:tblPr>
      <w:tblGrid>
        <w:gridCol w:w="7876"/>
      </w:tblGrid>
      <w:tr w:rsidR="00407578" w14:paraId="525141C3" w14:textId="77777777" w:rsidTr="00407578">
        <w:tc>
          <w:tcPr>
            <w:tcW w:w="7876" w:type="dxa"/>
          </w:tcPr>
          <w:p w14:paraId="0BC9A87C" w14:textId="3E790597" w:rsidR="00407578" w:rsidRDefault="00407578" w:rsidP="00407578">
            <w:r>
              <w:rPr>
                <w:rFonts w:asciiTheme="minorHAnsi" w:eastAsiaTheme="minorEastAsia" w:hAnsiTheme="minorHAnsi" w:cstheme="minorBidi" w:hint="eastAsia"/>
                <w:kern w:val="2"/>
                <w:sz w:val="21"/>
                <w:szCs w:val="22"/>
              </w:rPr>
              <w:t>show</w:t>
            </w:r>
            <w:r>
              <w:rPr>
                <w:rFonts w:asciiTheme="minorHAnsi" w:eastAsiaTheme="minorEastAsia" w:hAnsiTheme="minorHAnsi" w:cstheme="minorBidi"/>
                <w:kern w:val="2"/>
                <w:sz w:val="21"/>
                <w:szCs w:val="22"/>
              </w:rPr>
              <w:t xml:space="preserve"> dbs</w:t>
            </w:r>
          </w:p>
        </w:tc>
      </w:tr>
    </w:tbl>
    <w:p w14:paraId="205B89E2" w14:textId="1DDBE774" w:rsidR="00571D58" w:rsidRDefault="00571D58" w:rsidP="00407578">
      <w:pPr>
        <w:ind w:left="420"/>
      </w:pPr>
      <w:r>
        <w:rPr>
          <w:rFonts w:hint="eastAsia"/>
        </w:rPr>
        <w:t>如：</w:t>
      </w:r>
    </w:p>
    <w:p w14:paraId="7650DA2A" w14:textId="46435688" w:rsidR="00407578" w:rsidRDefault="00407578" w:rsidP="00571D58">
      <w:pPr>
        <w:ind w:left="420" w:firstLine="420"/>
      </w:pPr>
      <w:r>
        <w:rPr>
          <w:noProof/>
        </w:rPr>
        <w:drawing>
          <wp:inline distT="0" distB="0" distL="0" distR="0" wp14:anchorId="121E2460" wp14:editId="29664088">
            <wp:extent cx="1371600" cy="4953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71600" cy="495300"/>
                    </a:xfrm>
                    <a:prstGeom prst="rect">
                      <a:avLst/>
                    </a:prstGeom>
                  </pic:spPr>
                </pic:pic>
              </a:graphicData>
            </a:graphic>
          </wp:inline>
        </w:drawing>
      </w:r>
    </w:p>
    <w:p w14:paraId="20E0AF2D" w14:textId="7C8B21AF" w:rsidR="00407578" w:rsidRDefault="00BA23A8" w:rsidP="00571D58">
      <w:pPr>
        <w:pStyle w:val="4"/>
      </w:pPr>
      <w:r>
        <w:rPr>
          <w:rFonts w:hint="eastAsia"/>
        </w:rPr>
        <w:t>使用数据库</w:t>
      </w:r>
    </w:p>
    <w:tbl>
      <w:tblPr>
        <w:tblStyle w:val="ac"/>
        <w:tblW w:w="0" w:type="auto"/>
        <w:tblInd w:w="420" w:type="dxa"/>
        <w:tblLook w:val="04A0" w:firstRow="1" w:lastRow="0" w:firstColumn="1" w:lastColumn="0" w:noHBand="0" w:noVBand="1"/>
      </w:tblPr>
      <w:tblGrid>
        <w:gridCol w:w="7876"/>
      </w:tblGrid>
      <w:tr w:rsidR="00BA23A8" w14:paraId="245FBFE7" w14:textId="77777777" w:rsidTr="00BA23A8">
        <w:tc>
          <w:tcPr>
            <w:tcW w:w="8296" w:type="dxa"/>
          </w:tcPr>
          <w:p w14:paraId="386C0DF2" w14:textId="45FE544B" w:rsidR="00BA23A8" w:rsidRDefault="00BA23A8" w:rsidP="00BA23A8">
            <w:r>
              <w:rPr>
                <w:rFonts w:asciiTheme="minorHAnsi" w:eastAsiaTheme="minorEastAsia" w:hAnsiTheme="minorHAnsi" w:cstheme="minorBidi" w:hint="eastAsia"/>
                <w:kern w:val="2"/>
                <w:sz w:val="21"/>
                <w:szCs w:val="22"/>
              </w:rPr>
              <w:t>use</w:t>
            </w:r>
            <w:r>
              <w:rPr>
                <w:rFonts w:asciiTheme="minorHAnsi" w:eastAsiaTheme="minorEastAsia" w:hAnsiTheme="minorHAnsi" w:cstheme="minorBidi"/>
                <w:kern w:val="2"/>
                <w:sz w:val="21"/>
                <w:szCs w:val="22"/>
              </w:rPr>
              <w:t xml:space="preserve"> </w:t>
            </w:r>
            <w:r w:rsidR="00571D58">
              <w:rPr>
                <w:rFonts w:asciiTheme="minorHAnsi" w:eastAsiaTheme="minorEastAsia" w:hAnsiTheme="minorHAnsi" w:cstheme="minorBidi"/>
                <w:kern w:val="2"/>
                <w:sz w:val="21"/>
                <w:szCs w:val="22"/>
              </w:rPr>
              <w:t>(</w:t>
            </w:r>
            <w:r w:rsidR="00571D58">
              <w:rPr>
                <w:rFonts w:asciiTheme="minorHAnsi" w:eastAsiaTheme="minorEastAsia" w:hAnsiTheme="minorHAnsi" w:cstheme="minorBidi" w:hint="eastAsia"/>
                <w:kern w:val="2"/>
                <w:sz w:val="21"/>
                <w:szCs w:val="22"/>
              </w:rPr>
              <w:t>数据库名称</w:t>
            </w:r>
            <w:r w:rsidR="00571D58">
              <w:rPr>
                <w:rFonts w:asciiTheme="minorHAnsi" w:eastAsiaTheme="minorEastAsia" w:hAnsiTheme="minorHAnsi" w:cstheme="minorBidi"/>
                <w:kern w:val="2"/>
                <w:sz w:val="21"/>
                <w:szCs w:val="22"/>
              </w:rPr>
              <w:t>)</w:t>
            </w:r>
          </w:p>
        </w:tc>
      </w:tr>
    </w:tbl>
    <w:p w14:paraId="6FE94A73" w14:textId="77777777" w:rsidR="00571D58" w:rsidRDefault="00571D58" w:rsidP="00BA23A8">
      <w:pPr>
        <w:ind w:left="420"/>
      </w:pPr>
      <w:r>
        <w:rPr>
          <w:rFonts w:hint="eastAsia"/>
        </w:rPr>
        <w:t>如：</w:t>
      </w:r>
    </w:p>
    <w:p w14:paraId="2040ECE3" w14:textId="335C03FF" w:rsidR="00571D58" w:rsidRDefault="00571D58" w:rsidP="00BA23A8">
      <w:pPr>
        <w:ind w:left="420"/>
      </w:pPr>
      <w:r>
        <w:tab/>
      </w:r>
      <w:r>
        <w:rPr>
          <w:noProof/>
        </w:rPr>
        <w:drawing>
          <wp:inline distT="0" distB="0" distL="0" distR="0" wp14:anchorId="346C600C" wp14:editId="3CAD7950">
            <wp:extent cx="1657350" cy="381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57350" cy="381000"/>
                    </a:xfrm>
                    <a:prstGeom prst="rect">
                      <a:avLst/>
                    </a:prstGeom>
                  </pic:spPr>
                </pic:pic>
              </a:graphicData>
            </a:graphic>
          </wp:inline>
        </w:drawing>
      </w:r>
      <w:r w:rsidRPr="00BA23A8">
        <w:rPr>
          <w:rFonts w:hint="eastAsia"/>
        </w:rPr>
        <w:t xml:space="preserve"> </w:t>
      </w:r>
    </w:p>
    <w:p w14:paraId="6C120FDF" w14:textId="4C0B884E" w:rsidR="00571D58" w:rsidRDefault="00571D58" w:rsidP="00BA23A8">
      <w:pPr>
        <w:ind w:left="420"/>
      </w:pPr>
      <w:r>
        <w:rPr>
          <w:rFonts w:hint="eastAsia"/>
        </w:rPr>
        <w:t>注意：</w:t>
      </w:r>
    </w:p>
    <w:p w14:paraId="7178FAF0" w14:textId="143EF872" w:rsidR="00571D58" w:rsidRDefault="00571D58" w:rsidP="00BA23A8">
      <w:pPr>
        <w:ind w:left="420"/>
      </w:pPr>
      <w:r>
        <w:tab/>
      </w:r>
      <w:r>
        <w:rPr>
          <w:rFonts w:hint="eastAsia"/>
        </w:rPr>
        <w:t>use命令可是用来使用不存在的数据库</w:t>
      </w:r>
    </w:p>
    <w:p w14:paraId="548FFFFA" w14:textId="3CDF1FF4" w:rsidR="00571D58" w:rsidRDefault="00571D58" w:rsidP="00571D58">
      <w:pPr>
        <w:pStyle w:val="4"/>
      </w:pPr>
      <w:r>
        <w:rPr>
          <w:rFonts w:hint="eastAsia"/>
        </w:rPr>
        <w:t>创建数据库</w:t>
      </w:r>
    </w:p>
    <w:p w14:paraId="56D99C78" w14:textId="7D8A38C9" w:rsidR="00571D58" w:rsidRDefault="00571D58" w:rsidP="00315AED">
      <w:pPr>
        <w:pStyle w:val="a8"/>
        <w:numPr>
          <w:ilvl w:val="0"/>
          <w:numId w:val="112"/>
        </w:numPr>
        <w:ind w:firstLineChars="0"/>
      </w:pPr>
      <w:r>
        <w:rPr>
          <w:rFonts w:hint="eastAsia"/>
        </w:rPr>
        <w:t>mongodb没有创建数据库的命令，只能通过如下方法创建：</w:t>
      </w:r>
    </w:p>
    <w:p w14:paraId="3AB1611E" w14:textId="795AB838" w:rsidR="00571D58" w:rsidRDefault="00571D58" w:rsidP="00315AED">
      <w:pPr>
        <w:pStyle w:val="a8"/>
        <w:numPr>
          <w:ilvl w:val="1"/>
          <w:numId w:val="112"/>
        </w:numPr>
        <w:ind w:firstLineChars="0"/>
      </w:pPr>
      <w:r>
        <w:rPr>
          <w:rFonts w:hint="eastAsia"/>
        </w:rPr>
        <w:t>使用需要创建的数据库（此时数据库没有创建成功）</w:t>
      </w:r>
    </w:p>
    <w:p w14:paraId="710292EB" w14:textId="54D675FD" w:rsidR="00571D58" w:rsidRDefault="00571D58" w:rsidP="00315AED">
      <w:pPr>
        <w:pStyle w:val="a8"/>
        <w:numPr>
          <w:ilvl w:val="1"/>
          <w:numId w:val="112"/>
        </w:numPr>
        <w:ind w:firstLineChars="0"/>
      </w:pPr>
      <w:r>
        <w:rPr>
          <w:rFonts w:hint="eastAsia"/>
        </w:rPr>
        <w:t>向该数据库的某个表中插入一条数据（此时数据库创建成功）</w:t>
      </w:r>
    </w:p>
    <w:p w14:paraId="427941D4" w14:textId="784EEDB3" w:rsidR="00571D58" w:rsidRDefault="00571D58" w:rsidP="00315AED">
      <w:pPr>
        <w:pStyle w:val="a8"/>
        <w:numPr>
          <w:ilvl w:val="0"/>
          <w:numId w:val="112"/>
        </w:numPr>
        <w:ind w:firstLineChars="0"/>
      </w:pPr>
      <w:r>
        <w:rPr>
          <w:rFonts w:hint="eastAsia"/>
        </w:rPr>
        <w:t>例</w:t>
      </w:r>
    </w:p>
    <w:p w14:paraId="0701DFCC" w14:textId="2E15CEDE" w:rsidR="00052232" w:rsidRDefault="00052232" w:rsidP="00052232">
      <w:pPr>
        <w:pStyle w:val="a8"/>
        <w:ind w:left="840" w:firstLineChars="0" w:firstLine="0"/>
      </w:pPr>
      <w:r>
        <w:rPr>
          <w:rFonts w:hint="eastAsia"/>
        </w:rPr>
        <w:t>创建mydb0数据库</w:t>
      </w:r>
    </w:p>
    <w:p w14:paraId="291D78F9" w14:textId="09BF9C63" w:rsidR="00571D58" w:rsidRDefault="00571D58" w:rsidP="00571D58">
      <w:pPr>
        <w:pStyle w:val="a8"/>
        <w:ind w:left="840" w:firstLineChars="0" w:firstLine="0"/>
      </w:pPr>
      <w:r>
        <w:rPr>
          <w:noProof/>
        </w:rPr>
        <w:lastRenderedPageBreak/>
        <w:drawing>
          <wp:inline distT="0" distB="0" distL="0" distR="0" wp14:anchorId="3218AD2A" wp14:editId="77B7E4D8">
            <wp:extent cx="3533775" cy="17621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3775" cy="1762125"/>
                    </a:xfrm>
                    <a:prstGeom prst="rect">
                      <a:avLst/>
                    </a:prstGeom>
                  </pic:spPr>
                </pic:pic>
              </a:graphicData>
            </a:graphic>
          </wp:inline>
        </w:drawing>
      </w:r>
    </w:p>
    <w:p w14:paraId="16DF49D3" w14:textId="01F30D7C" w:rsidR="00A7259C" w:rsidRDefault="00A7259C" w:rsidP="00A7259C">
      <w:pPr>
        <w:pStyle w:val="4"/>
      </w:pPr>
      <w:r>
        <w:rPr>
          <w:rFonts w:hint="eastAsia"/>
        </w:rPr>
        <w:t>删除数据库</w:t>
      </w:r>
    </w:p>
    <w:p w14:paraId="6458EC9E" w14:textId="3E15939E" w:rsidR="00A7259C" w:rsidRDefault="00A7259C" w:rsidP="00315AED">
      <w:pPr>
        <w:pStyle w:val="a8"/>
        <w:numPr>
          <w:ilvl w:val="0"/>
          <w:numId w:val="115"/>
        </w:numPr>
        <w:ind w:firstLineChars="0"/>
      </w:pPr>
      <w:r>
        <w:rPr>
          <w:rFonts w:hint="eastAsia"/>
        </w:rPr>
        <w:t>mongodb的删除数据库是删除所在的数据库，所以需要先使用数据库，在进行删除</w:t>
      </w:r>
    </w:p>
    <w:p w14:paraId="5CCCE984" w14:textId="64BC3960" w:rsidR="00A7259C" w:rsidRDefault="00506D0E" w:rsidP="00315AED">
      <w:pPr>
        <w:pStyle w:val="a8"/>
        <w:numPr>
          <w:ilvl w:val="0"/>
          <w:numId w:val="115"/>
        </w:numPr>
        <w:ind w:firstLineChars="0"/>
      </w:pPr>
      <w:r>
        <w:rPr>
          <w:rFonts w:hint="eastAsia"/>
        </w:rPr>
        <w:t>命令</w:t>
      </w:r>
    </w:p>
    <w:tbl>
      <w:tblPr>
        <w:tblStyle w:val="ac"/>
        <w:tblW w:w="0" w:type="auto"/>
        <w:tblInd w:w="840" w:type="dxa"/>
        <w:tblLook w:val="04A0" w:firstRow="1" w:lastRow="0" w:firstColumn="1" w:lastColumn="0" w:noHBand="0" w:noVBand="1"/>
      </w:tblPr>
      <w:tblGrid>
        <w:gridCol w:w="7456"/>
      </w:tblGrid>
      <w:tr w:rsidR="00506D0E" w14:paraId="1C26DE85" w14:textId="77777777" w:rsidTr="00506D0E">
        <w:tc>
          <w:tcPr>
            <w:tcW w:w="8296" w:type="dxa"/>
          </w:tcPr>
          <w:p w14:paraId="042F0D88" w14:textId="457E83A6" w:rsidR="00506D0E" w:rsidRDefault="00506D0E" w:rsidP="00506D0E">
            <w:pPr>
              <w:pStyle w:val="a8"/>
              <w:ind w:firstLineChars="0" w:firstLine="0"/>
            </w:pPr>
            <w:r>
              <w:rPr>
                <w:rFonts w:asciiTheme="minorHAnsi" w:eastAsiaTheme="minorEastAsia" w:hAnsiTheme="minorHAnsi" w:cstheme="minorBidi" w:hint="eastAsia"/>
                <w:kern w:val="2"/>
                <w:sz w:val="21"/>
                <w:szCs w:val="22"/>
              </w:rPr>
              <w:t>db</w:t>
            </w:r>
            <w:r>
              <w:rPr>
                <w:rFonts w:asciiTheme="minorHAnsi" w:eastAsiaTheme="minorEastAsia" w:hAnsiTheme="minorHAnsi" w:cstheme="minorBidi"/>
                <w:kern w:val="2"/>
                <w:sz w:val="21"/>
                <w:szCs w:val="22"/>
              </w:rPr>
              <w:t>.dropDatabase();</w:t>
            </w:r>
          </w:p>
        </w:tc>
      </w:tr>
    </w:tbl>
    <w:p w14:paraId="23F2160E" w14:textId="155F4DC3" w:rsidR="00506D0E" w:rsidRDefault="00506D0E" w:rsidP="00315AED">
      <w:pPr>
        <w:pStyle w:val="a8"/>
        <w:numPr>
          <w:ilvl w:val="0"/>
          <w:numId w:val="116"/>
        </w:numPr>
        <w:ind w:firstLineChars="0"/>
      </w:pPr>
      <w:r>
        <w:rPr>
          <w:rFonts w:hint="eastAsia"/>
        </w:rPr>
        <w:t>例</w:t>
      </w:r>
    </w:p>
    <w:p w14:paraId="0436FCA0" w14:textId="403F40B6" w:rsidR="00900255" w:rsidRDefault="00900255" w:rsidP="00900255">
      <w:pPr>
        <w:ind w:left="840"/>
      </w:pPr>
      <w:r>
        <w:rPr>
          <w:rFonts w:hint="eastAsia"/>
        </w:rPr>
        <w:t>删除mydb0数据库</w:t>
      </w:r>
    </w:p>
    <w:p w14:paraId="46974FA2" w14:textId="3EDA9FC5" w:rsidR="00506D0E" w:rsidRDefault="00506D0E" w:rsidP="00506D0E">
      <w:pPr>
        <w:pStyle w:val="a8"/>
        <w:ind w:left="840" w:firstLineChars="0" w:firstLine="0"/>
      </w:pPr>
      <w:r>
        <w:rPr>
          <w:noProof/>
        </w:rPr>
        <w:drawing>
          <wp:inline distT="0" distB="0" distL="0" distR="0" wp14:anchorId="203E6C63" wp14:editId="15D0D7BA">
            <wp:extent cx="2705100" cy="17335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05100" cy="1733550"/>
                    </a:xfrm>
                    <a:prstGeom prst="rect">
                      <a:avLst/>
                    </a:prstGeom>
                  </pic:spPr>
                </pic:pic>
              </a:graphicData>
            </a:graphic>
          </wp:inline>
        </w:drawing>
      </w:r>
    </w:p>
    <w:p w14:paraId="64301225" w14:textId="080A750A" w:rsidR="00E87ABE" w:rsidRDefault="00E87ABE" w:rsidP="00315AED">
      <w:pPr>
        <w:pStyle w:val="a8"/>
        <w:numPr>
          <w:ilvl w:val="0"/>
          <w:numId w:val="116"/>
        </w:numPr>
        <w:ind w:firstLineChars="0"/>
      </w:pPr>
      <w:r>
        <w:rPr>
          <w:rFonts w:hint="eastAsia"/>
        </w:rPr>
        <w:t>注意</w:t>
      </w:r>
    </w:p>
    <w:p w14:paraId="1438AC9E" w14:textId="096BD103" w:rsidR="00E87ABE" w:rsidRDefault="00E87ABE" w:rsidP="00315AED">
      <w:pPr>
        <w:pStyle w:val="a8"/>
        <w:numPr>
          <w:ilvl w:val="1"/>
          <w:numId w:val="116"/>
        </w:numPr>
        <w:ind w:firstLineChars="0"/>
      </w:pPr>
      <w:r>
        <w:rPr>
          <w:rFonts w:hint="eastAsia"/>
        </w:rPr>
        <w:t>没有表的数据库会自动删除</w:t>
      </w:r>
    </w:p>
    <w:p w14:paraId="37EFECEB" w14:textId="68043DBB" w:rsidR="00506D0E" w:rsidRDefault="00506D0E" w:rsidP="00506D0E">
      <w:pPr>
        <w:pStyle w:val="3"/>
      </w:pPr>
      <w:r>
        <w:rPr>
          <w:rFonts w:hint="eastAsia"/>
        </w:rPr>
        <w:t>集合（表）操作</w:t>
      </w:r>
    </w:p>
    <w:p w14:paraId="05C1289F" w14:textId="1FB7A017" w:rsidR="00506D0E" w:rsidRDefault="00506D0E" w:rsidP="00315AED">
      <w:pPr>
        <w:pStyle w:val="4"/>
        <w:numPr>
          <w:ilvl w:val="0"/>
          <w:numId w:val="117"/>
        </w:numPr>
      </w:pPr>
      <w:r>
        <w:rPr>
          <w:rFonts w:hint="eastAsia"/>
        </w:rPr>
        <w:t>查看所有表</w:t>
      </w:r>
    </w:p>
    <w:tbl>
      <w:tblPr>
        <w:tblStyle w:val="ac"/>
        <w:tblW w:w="0" w:type="auto"/>
        <w:tblInd w:w="420" w:type="dxa"/>
        <w:tblLook w:val="04A0" w:firstRow="1" w:lastRow="0" w:firstColumn="1" w:lastColumn="0" w:noHBand="0" w:noVBand="1"/>
      </w:tblPr>
      <w:tblGrid>
        <w:gridCol w:w="7876"/>
      </w:tblGrid>
      <w:tr w:rsidR="00506D0E" w14:paraId="5F026BF7" w14:textId="77777777" w:rsidTr="00506D0E">
        <w:tc>
          <w:tcPr>
            <w:tcW w:w="8296" w:type="dxa"/>
          </w:tcPr>
          <w:p w14:paraId="05350B62" w14:textId="5FAF9D69" w:rsidR="00506D0E" w:rsidRDefault="00506D0E" w:rsidP="00506D0E">
            <w:r>
              <w:rPr>
                <w:rFonts w:asciiTheme="minorHAnsi" w:eastAsiaTheme="minorEastAsia" w:hAnsiTheme="minorHAnsi" w:cstheme="minorBidi" w:hint="eastAsia"/>
                <w:kern w:val="2"/>
                <w:sz w:val="21"/>
                <w:szCs w:val="22"/>
              </w:rPr>
              <w:t>show</w:t>
            </w:r>
            <w:r>
              <w:rPr>
                <w:rFonts w:asciiTheme="minorHAnsi" w:eastAsiaTheme="minorEastAsia" w:hAnsiTheme="minorHAnsi" w:cstheme="minorBidi"/>
                <w:kern w:val="2"/>
                <w:sz w:val="21"/>
                <w:szCs w:val="22"/>
              </w:rPr>
              <w:t xml:space="preserve"> collections</w:t>
            </w:r>
          </w:p>
        </w:tc>
      </w:tr>
    </w:tbl>
    <w:p w14:paraId="628546FE" w14:textId="16BD7AAA" w:rsidR="00506D0E" w:rsidRDefault="00506D0E" w:rsidP="00506D0E">
      <w:pPr>
        <w:ind w:left="420"/>
      </w:pPr>
      <w:r>
        <w:rPr>
          <w:rFonts w:hint="eastAsia"/>
        </w:rPr>
        <w:t>如：</w:t>
      </w:r>
    </w:p>
    <w:p w14:paraId="7E1780CE" w14:textId="2F663A15" w:rsidR="00506D0E" w:rsidRDefault="00506D0E" w:rsidP="00506D0E">
      <w:pPr>
        <w:ind w:left="420"/>
      </w:pPr>
      <w:r>
        <w:tab/>
      </w:r>
      <w:r>
        <w:rPr>
          <w:noProof/>
        </w:rPr>
        <w:drawing>
          <wp:inline distT="0" distB="0" distL="0" distR="0" wp14:anchorId="213FA160" wp14:editId="211EA32A">
            <wp:extent cx="1781175" cy="7810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81175" cy="781050"/>
                    </a:xfrm>
                    <a:prstGeom prst="rect">
                      <a:avLst/>
                    </a:prstGeom>
                  </pic:spPr>
                </pic:pic>
              </a:graphicData>
            </a:graphic>
          </wp:inline>
        </w:drawing>
      </w:r>
    </w:p>
    <w:p w14:paraId="7FCEF777" w14:textId="0693CFE3" w:rsidR="00506D0E" w:rsidRDefault="00506D0E" w:rsidP="00506D0E">
      <w:pPr>
        <w:pStyle w:val="4"/>
      </w:pPr>
      <w:r>
        <w:rPr>
          <w:rFonts w:hint="eastAsia"/>
        </w:rPr>
        <w:lastRenderedPageBreak/>
        <w:t>创建表</w:t>
      </w:r>
    </w:p>
    <w:p w14:paraId="372483A4" w14:textId="2C7941F7" w:rsidR="00506D0E" w:rsidRDefault="00506D0E" w:rsidP="00315AED">
      <w:pPr>
        <w:pStyle w:val="a8"/>
        <w:numPr>
          <w:ilvl w:val="0"/>
          <w:numId w:val="112"/>
        </w:numPr>
        <w:ind w:firstLineChars="0"/>
      </w:pPr>
      <w:r>
        <w:rPr>
          <w:rFonts w:hint="eastAsia"/>
        </w:rPr>
        <w:t>mongodb没有创建表的命令，只能通过如下方法创建：</w:t>
      </w:r>
    </w:p>
    <w:p w14:paraId="01C6FFBF" w14:textId="19457104" w:rsidR="00506D0E" w:rsidRDefault="00506D0E" w:rsidP="00315AED">
      <w:pPr>
        <w:pStyle w:val="a8"/>
        <w:numPr>
          <w:ilvl w:val="1"/>
          <w:numId w:val="112"/>
        </w:numPr>
        <w:ind w:firstLineChars="0"/>
      </w:pPr>
      <w:r>
        <w:rPr>
          <w:rFonts w:hint="eastAsia"/>
        </w:rPr>
        <w:t>向数据库的需要创建的表中插入一条数据</w:t>
      </w:r>
    </w:p>
    <w:p w14:paraId="4A4E006D" w14:textId="55A263B4" w:rsidR="00506D0E" w:rsidRDefault="00506D0E" w:rsidP="00315AED">
      <w:pPr>
        <w:pStyle w:val="a8"/>
        <w:numPr>
          <w:ilvl w:val="0"/>
          <w:numId w:val="112"/>
        </w:numPr>
        <w:ind w:firstLineChars="0"/>
      </w:pPr>
      <w:r>
        <w:rPr>
          <w:rFonts w:hint="eastAsia"/>
        </w:rPr>
        <w:t>例</w:t>
      </w:r>
    </w:p>
    <w:p w14:paraId="51D7C535" w14:textId="194348F7" w:rsidR="00900255" w:rsidRDefault="00900255" w:rsidP="00900255">
      <w:pPr>
        <w:pStyle w:val="a8"/>
        <w:ind w:left="840" w:firstLineChars="0" w:firstLine="0"/>
      </w:pPr>
      <w:r>
        <w:rPr>
          <w:rFonts w:hint="eastAsia"/>
        </w:rPr>
        <w:t>创建user表</w:t>
      </w:r>
    </w:p>
    <w:p w14:paraId="6F9AF055" w14:textId="15B453C0" w:rsidR="00506D0E" w:rsidRDefault="00506D0E" w:rsidP="00506D0E">
      <w:pPr>
        <w:ind w:left="840"/>
      </w:pPr>
      <w:r>
        <w:rPr>
          <w:noProof/>
        </w:rPr>
        <w:drawing>
          <wp:inline distT="0" distB="0" distL="0" distR="0" wp14:anchorId="3EEB206A" wp14:editId="5D475C7F">
            <wp:extent cx="3514725" cy="9620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725" cy="962025"/>
                    </a:xfrm>
                    <a:prstGeom prst="rect">
                      <a:avLst/>
                    </a:prstGeom>
                  </pic:spPr>
                </pic:pic>
              </a:graphicData>
            </a:graphic>
          </wp:inline>
        </w:drawing>
      </w:r>
    </w:p>
    <w:p w14:paraId="41FD9789" w14:textId="301F6FC5" w:rsidR="00506D0E" w:rsidRDefault="00506D0E" w:rsidP="00506D0E">
      <w:pPr>
        <w:pStyle w:val="4"/>
      </w:pPr>
      <w:r>
        <w:rPr>
          <w:rFonts w:hint="eastAsia"/>
        </w:rPr>
        <w:t>删除表</w:t>
      </w:r>
    </w:p>
    <w:tbl>
      <w:tblPr>
        <w:tblStyle w:val="ac"/>
        <w:tblW w:w="0" w:type="auto"/>
        <w:tblInd w:w="420" w:type="dxa"/>
        <w:tblLook w:val="04A0" w:firstRow="1" w:lastRow="0" w:firstColumn="1" w:lastColumn="0" w:noHBand="0" w:noVBand="1"/>
      </w:tblPr>
      <w:tblGrid>
        <w:gridCol w:w="7876"/>
      </w:tblGrid>
      <w:tr w:rsidR="00582772" w14:paraId="67F39EE1" w14:textId="77777777" w:rsidTr="00582772">
        <w:tc>
          <w:tcPr>
            <w:tcW w:w="8296" w:type="dxa"/>
          </w:tcPr>
          <w:p w14:paraId="02B4AA3D" w14:textId="7BD2B5C3" w:rsidR="00582772" w:rsidRDefault="00582772" w:rsidP="00506D0E">
            <w:r>
              <w:rPr>
                <w:rFonts w:asciiTheme="minorHAnsi" w:eastAsiaTheme="minorEastAsia" w:hAnsiTheme="minorHAnsi" w:cstheme="minorBidi" w:hint="eastAsia"/>
                <w:kern w:val="2"/>
                <w:sz w:val="21"/>
                <w:szCs w:val="22"/>
              </w:rPr>
              <w:t>db</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表名.</w:t>
            </w:r>
            <w:r>
              <w:rPr>
                <w:rFonts w:asciiTheme="minorHAnsi" w:eastAsiaTheme="minorEastAsia" w:hAnsiTheme="minorHAnsi" w:cstheme="minorBidi"/>
                <w:kern w:val="2"/>
                <w:sz w:val="21"/>
                <w:szCs w:val="22"/>
              </w:rPr>
              <w:t>drop()</w:t>
            </w:r>
          </w:p>
        </w:tc>
      </w:tr>
    </w:tbl>
    <w:p w14:paraId="410FACF0" w14:textId="4552E6EC" w:rsidR="00506D0E" w:rsidRDefault="00582772" w:rsidP="00506D0E">
      <w:pPr>
        <w:ind w:left="420"/>
      </w:pPr>
      <w:r>
        <w:rPr>
          <w:rFonts w:hint="eastAsia"/>
        </w:rPr>
        <w:t>如：</w:t>
      </w:r>
    </w:p>
    <w:p w14:paraId="1871D89C" w14:textId="19CED60B" w:rsidR="00900255" w:rsidRDefault="00900255" w:rsidP="00506D0E">
      <w:pPr>
        <w:ind w:left="420"/>
      </w:pPr>
      <w:r>
        <w:tab/>
      </w:r>
      <w:r>
        <w:rPr>
          <w:rFonts w:hint="eastAsia"/>
        </w:rPr>
        <w:t>删除user表</w:t>
      </w:r>
    </w:p>
    <w:p w14:paraId="65CA2E42" w14:textId="5F3FE245" w:rsidR="00582772" w:rsidRDefault="00582772" w:rsidP="00506D0E">
      <w:pPr>
        <w:ind w:left="420"/>
      </w:pPr>
      <w:r>
        <w:tab/>
      </w:r>
      <w:r>
        <w:rPr>
          <w:noProof/>
        </w:rPr>
        <w:drawing>
          <wp:inline distT="0" distB="0" distL="0" distR="0" wp14:anchorId="25FC0D99" wp14:editId="51A26D17">
            <wp:extent cx="1657350" cy="9239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57350" cy="923925"/>
                    </a:xfrm>
                    <a:prstGeom prst="rect">
                      <a:avLst/>
                    </a:prstGeom>
                  </pic:spPr>
                </pic:pic>
              </a:graphicData>
            </a:graphic>
          </wp:inline>
        </w:drawing>
      </w:r>
    </w:p>
    <w:p w14:paraId="30D865E2" w14:textId="17F9B451" w:rsidR="00582772" w:rsidRDefault="00582772" w:rsidP="00582772">
      <w:pPr>
        <w:pStyle w:val="3"/>
      </w:pPr>
      <w:r>
        <w:rPr>
          <w:rFonts w:hint="eastAsia"/>
        </w:rPr>
        <w:t>数据操作</w:t>
      </w:r>
    </w:p>
    <w:p w14:paraId="6187435E" w14:textId="046B9491" w:rsidR="00582772" w:rsidRDefault="00582772" w:rsidP="00315AED">
      <w:pPr>
        <w:pStyle w:val="4"/>
        <w:numPr>
          <w:ilvl w:val="0"/>
          <w:numId w:val="118"/>
        </w:numPr>
      </w:pPr>
      <w:r>
        <w:rPr>
          <w:rFonts w:hint="eastAsia"/>
        </w:rPr>
        <w:t>插入数据</w:t>
      </w:r>
    </w:p>
    <w:p w14:paraId="2E2F293D" w14:textId="4BFC2948" w:rsidR="00E87ABE" w:rsidRPr="00E87ABE" w:rsidRDefault="00E87ABE" w:rsidP="00315AED">
      <w:pPr>
        <w:pStyle w:val="a8"/>
        <w:numPr>
          <w:ilvl w:val="0"/>
          <w:numId w:val="120"/>
        </w:numPr>
        <w:ind w:firstLineChars="0"/>
      </w:pPr>
      <w:r>
        <w:rPr>
          <w:rFonts w:hint="eastAsia"/>
        </w:rPr>
        <w:t>插入数据</w:t>
      </w:r>
    </w:p>
    <w:tbl>
      <w:tblPr>
        <w:tblStyle w:val="ac"/>
        <w:tblW w:w="0" w:type="auto"/>
        <w:tblInd w:w="420" w:type="dxa"/>
        <w:tblLook w:val="04A0" w:firstRow="1" w:lastRow="0" w:firstColumn="1" w:lastColumn="0" w:noHBand="0" w:noVBand="1"/>
      </w:tblPr>
      <w:tblGrid>
        <w:gridCol w:w="7876"/>
      </w:tblGrid>
      <w:tr w:rsidR="00582772" w14:paraId="6C5BDE95" w14:textId="77777777" w:rsidTr="00582772">
        <w:tc>
          <w:tcPr>
            <w:tcW w:w="8296" w:type="dxa"/>
          </w:tcPr>
          <w:p w14:paraId="38A350B4" w14:textId="612059E3" w:rsidR="00582772" w:rsidRDefault="00582772" w:rsidP="00582772">
            <w:r>
              <w:rPr>
                <w:rFonts w:asciiTheme="minorHAnsi" w:eastAsiaTheme="minorEastAsia" w:hAnsiTheme="minorHAnsi" w:cstheme="minorBidi" w:hint="eastAsia"/>
                <w:kern w:val="2"/>
                <w:sz w:val="21"/>
                <w:szCs w:val="22"/>
              </w:rPr>
              <w:t>db</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表名.</w:t>
            </w:r>
            <w:r>
              <w:rPr>
                <w:rFonts w:asciiTheme="minorHAnsi" w:eastAsiaTheme="minorEastAsia" w:hAnsiTheme="minorHAnsi" w:cstheme="minorBidi"/>
                <w:kern w:val="2"/>
                <w:sz w:val="21"/>
                <w:szCs w:val="22"/>
              </w:rPr>
              <w:t>insert(JSON</w:t>
            </w:r>
            <w:r>
              <w:rPr>
                <w:rFonts w:asciiTheme="minorHAnsi" w:eastAsiaTheme="minorEastAsia" w:hAnsiTheme="minorHAnsi" w:cstheme="minorBidi" w:hint="eastAsia"/>
                <w:kern w:val="2"/>
                <w:sz w:val="21"/>
                <w:szCs w:val="22"/>
              </w:rPr>
              <w:t>格式数据</w:t>
            </w:r>
            <w:r>
              <w:rPr>
                <w:rFonts w:asciiTheme="minorHAnsi" w:eastAsiaTheme="minorEastAsia" w:hAnsiTheme="minorHAnsi" w:cstheme="minorBidi"/>
                <w:kern w:val="2"/>
                <w:sz w:val="21"/>
                <w:szCs w:val="22"/>
              </w:rPr>
              <w:t>)</w:t>
            </w:r>
          </w:p>
        </w:tc>
      </w:tr>
    </w:tbl>
    <w:p w14:paraId="5BF46327" w14:textId="2EF6275C" w:rsidR="00582772" w:rsidRDefault="00582772" w:rsidP="00582772">
      <w:pPr>
        <w:ind w:left="420"/>
      </w:pPr>
      <w:r>
        <w:rPr>
          <w:rFonts w:hint="eastAsia"/>
        </w:rPr>
        <w:t>如：</w:t>
      </w:r>
    </w:p>
    <w:p w14:paraId="3450B336" w14:textId="385E59EC" w:rsidR="00900255" w:rsidRDefault="00900255" w:rsidP="00582772">
      <w:pPr>
        <w:ind w:left="420"/>
      </w:pPr>
      <w:r>
        <w:tab/>
      </w:r>
      <w:r>
        <w:rPr>
          <w:rFonts w:hint="eastAsia"/>
        </w:rPr>
        <w:t>向user表中插入1条数据：name=shuyan，age=25</w:t>
      </w:r>
    </w:p>
    <w:p w14:paraId="11A09665" w14:textId="23C89117" w:rsidR="00582772" w:rsidRDefault="00582772" w:rsidP="00582772">
      <w:pPr>
        <w:ind w:left="420"/>
      </w:pPr>
      <w:r>
        <w:tab/>
      </w:r>
      <w:r>
        <w:rPr>
          <w:noProof/>
        </w:rPr>
        <w:drawing>
          <wp:inline distT="0" distB="0" distL="0" distR="0" wp14:anchorId="002448BA" wp14:editId="0B06AE16">
            <wp:extent cx="3476625" cy="3619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76625" cy="361950"/>
                    </a:xfrm>
                    <a:prstGeom prst="rect">
                      <a:avLst/>
                    </a:prstGeom>
                  </pic:spPr>
                </pic:pic>
              </a:graphicData>
            </a:graphic>
          </wp:inline>
        </w:drawing>
      </w:r>
    </w:p>
    <w:p w14:paraId="6072E257" w14:textId="5B351B00" w:rsidR="00E87ABE" w:rsidRDefault="00E87ABE" w:rsidP="00315AED">
      <w:pPr>
        <w:pStyle w:val="a8"/>
        <w:numPr>
          <w:ilvl w:val="0"/>
          <w:numId w:val="120"/>
        </w:numPr>
        <w:ind w:firstLineChars="0"/>
      </w:pPr>
      <w:r>
        <w:rPr>
          <w:rFonts w:hint="eastAsia"/>
        </w:rPr>
        <w:t>注意</w:t>
      </w:r>
    </w:p>
    <w:p w14:paraId="1F59B6EE" w14:textId="6C0F8996" w:rsidR="00E87ABE" w:rsidRDefault="00E87ABE" w:rsidP="00315AED">
      <w:pPr>
        <w:pStyle w:val="a8"/>
        <w:numPr>
          <w:ilvl w:val="1"/>
          <w:numId w:val="120"/>
        </w:numPr>
        <w:ind w:firstLineChars="0"/>
      </w:pPr>
      <w:r>
        <w:rPr>
          <w:rFonts w:hint="eastAsia"/>
        </w:rPr>
        <w:t>Mongo</w:t>
      </w:r>
      <w:r>
        <w:t>DB</w:t>
      </w:r>
      <w:r>
        <w:rPr>
          <w:rFonts w:hint="eastAsia"/>
        </w:rPr>
        <w:t>同一张表中的字段可以不是同一的</w:t>
      </w:r>
    </w:p>
    <w:p w14:paraId="2B1E40E5" w14:textId="03D576F4" w:rsidR="00E87ABE" w:rsidRDefault="00E87ABE" w:rsidP="00E87ABE">
      <w:pPr>
        <w:pStyle w:val="a8"/>
        <w:ind w:left="840" w:firstLineChars="0" w:firstLine="0"/>
      </w:pPr>
      <w:r>
        <w:rPr>
          <w:noProof/>
        </w:rPr>
        <w:drawing>
          <wp:inline distT="0" distB="0" distL="0" distR="0" wp14:anchorId="2F411C33" wp14:editId="6FE394C9">
            <wp:extent cx="4943475" cy="11334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43475" cy="1133475"/>
                    </a:xfrm>
                    <a:prstGeom prst="rect">
                      <a:avLst/>
                    </a:prstGeom>
                  </pic:spPr>
                </pic:pic>
              </a:graphicData>
            </a:graphic>
          </wp:inline>
        </w:drawing>
      </w:r>
    </w:p>
    <w:p w14:paraId="3A93C497" w14:textId="06A82F13" w:rsidR="00582772" w:rsidRDefault="00582772" w:rsidP="00582772">
      <w:pPr>
        <w:pStyle w:val="4"/>
      </w:pPr>
      <w:r>
        <w:rPr>
          <w:rFonts w:hint="eastAsia"/>
        </w:rPr>
        <w:lastRenderedPageBreak/>
        <w:t>查看数据</w:t>
      </w:r>
    </w:p>
    <w:p w14:paraId="7D2292A3" w14:textId="596A0C2C" w:rsidR="00E87ABE" w:rsidRPr="00E87ABE" w:rsidRDefault="00E87ABE" w:rsidP="00315AED">
      <w:pPr>
        <w:pStyle w:val="5"/>
        <w:numPr>
          <w:ilvl w:val="0"/>
          <w:numId w:val="119"/>
        </w:numPr>
        <w:ind w:right="210"/>
      </w:pPr>
      <w:r>
        <w:rPr>
          <w:rFonts w:hint="eastAsia"/>
        </w:rPr>
        <w:t>查询所有数据</w:t>
      </w:r>
    </w:p>
    <w:tbl>
      <w:tblPr>
        <w:tblStyle w:val="ac"/>
        <w:tblW w:w="0" w:type="auto"/>
        <w:tblInd w:w="420" w:type="dxa"/>
        <w:tblLook w:val="04A0" w:firstRow="1" w:lastRow="0" w:firstColumn="1" w:lastColumn="0" w:noHBand="0" w:noVBand="1"/>
      </w:tblPr>
      <w:tblGrid>
        <w:gridCol w:w="7876"/>
      </w:tblGrid>
      <w:tr w:rsidR="00582772" w14:paraId="72735830" w14:textId="77777777" w:rsidTr="00582772">
        <w:tc>
          <w:tcPr>
            <w:tcW w:w="8296" w:type="dxa"/>
          </w:tcPr>
          <w:p w14:paraId="21C7361A" w14:textId="3D191785" w:rsidR="00582772" w:rsidRDefault="00582772" w:rsidP="00582772">
            <w:r>
              <w:rPr>
                <w:rFonts w:asciiTheme="minorHAnsi" w:eastAsiaTheme="minorEastAsia" w:hAnsiTheme="minorHAnsi" w:cstheme="minorBidi" w:hint="eastAsia"/>
                <w:kern w:val="2"/>
                <w:sz w:val="21"/>
                <w:szCs w:val="22"/>
              </w:rPr>
              <w:t>db</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表名.</w:t>
            </w:r>
            <w:r>
              <w:rPr>
                <w:rFonts w:asciiTheme="minorHAnsi" w:eastAsiaTheme="minorEastAsia" w:hAnsiTheme="minorHAnsi" w:cstheme="minorBidi"/>
                <w:kern w:val="2"/>
                <w:sz w:val="21"/>
                <w:szCs w:val="22"/>
              </w:rPr>
              <w:t>find</w:t>
            </w:r>
            <w:r w:rsidR="00E87ABE">
              <w:rPr>
                <w:rFonts w:asciiTheme="minorHAnsi" w:eastAsiaTheme="minorEastAsia" w:hAnsiTheme="minorHAnsi" w:cstheme="minorBidi"/>
                <w:kern w:val="2"/>
                <w:sz w:val="21"/>
                <w:szCs w:val="22"/>
              </w:rPr>
              <w:t>()</w:t>
            </w:r>
          </w:p>
        </w:tc>
      </w:tr>
    </w:tbl>
    <w:p w14:paraId="296C8799" w14:textId="327B68C9" w:rsidR="00582772" w:rsidRDefault="00E87ABE" w:rsidP="00582772">
      <w:pPr>
        <w:ind w:left="420"/>
      </w:pPr>
      <w:r>
        <w:rPr>
          <w:rFonts w:hint="eastAsia"/>
        </w:rPr>
        <w:t>如：</w:t>
      </w:r>
    </w:p>
    <w:p w14:paraId="436FC79A" w14:textId="6437CB8A" w:rsidR="00E87ABE" w:rsidRDefault="00E87ABE" w:rsidP="00582772">
      <w:pPr>
        <w:ind w:left="420"/>
      </w:pPr>
      <w:r>
        <w:tab/>
      </w:r>
      <w:r>
        <w:rPr>
          <w:noProof/>
        </w:rPr>
        <w:drawing>
          <wp:inline distT="0" distB="0" distL="0" distR="0" wp14:anchorId="163D514D" wp14:editId="56CFFEB7">
            <wp:extent cx="4693524" cy="46562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24239" cy="478591"/>
                    </a:xfrm>
                    <a:prstGeom prst="rect">
                      <a:avLst/>
                    </a:prstGeom>
                  </pic:spPr>
                </pic:pic>
              </a:graphicData>
            </a:graphic>
          </wp:inline>
        </w:drawing>
      </w:r>
    </w:p>
    <w:p w14:paraId="4B885894" w14:textId="4D7DEEC1" w:rsidR="00E87ABE" w:rsidRDefault="002272A3" w:rsidP="005E4518">
      <w:pPr>
        <w:pStyle w:val="5"/>
        <w:ind w:right="210"/>
      </w:pPr>
      <w:r>
        <w:rPr>
          <w:rFonts w:hint="eastAsia"/>
        </w:rPr>
        <w:t>查找key=value的数据</w:t>
      </w:r>
    </w:p>
    <w:tbl>
      <w:tblPr>
        <w:tblStyle w:val="ac"/>
        <w:tblW w:w="0" w:type="auto"/>
        <w:tblInd w:w="420" w:type="dxa"/>
        <w:tblLook w:val="04A0" w:firstRow="1" w:lastRow="0" w:firstColumn="1" w:lastColumn="0" w:noHBand="0" w:noVBand="1"/>
      </w:tblPr>
      <w:tblGrid>
        <w:gridCol w:w="7876"/>
      </w:tblGrid>
      <w:tr w:rsidR="002272A3" w14:paraId="1058CAF2" w14:textId="77777777" w:rsidTr="002272A3">
        <w:tc>
          <w:tcPr>
            <w:tcW w:w="8296" w:type="dxa"/>
          </w:tcPr>
          <w:p w14:paraId="5D5B3DA5" w14:textId="3674EFA7" w:rsidR="002272A3" w:rsidRDefault="002272A3" w:rsidP="002272A3">
            <w:r>
              <w:rPr>
                <w:rFonts w:hint="eastAsia"/>
              </w:rPr>
              <w:t>db</w:t>
            </w:r>
            <w:r>
              <w:t>.</w:t>
            </w:r>
            <w:r>
              <w:rPr>
                <w:rFonts w:hint="eastAsia"/>
              </w:rPr>
              <w:t>表名</w:t>
            </w:r>
            <w:r>
              <w:rPr>
                <w:rFonts w:hint="eastAsia"/>
              </w:rPr>
              <w:t>.</w:t>
            </w:r>
            <w:r>
              <w:t>find({key:value})</w:t>
            </w:r>
          </w:p>
        </w:tc>
      </w:tr>
    </w:tbl>
    <w:p w14:paraId="733D4F0E" w14:textId="16AC7D4A" w:rsidR="002272A3" w:rsidRDefault="002272A3" w:rsidP="002272A3">
      <w:pPr>
        <w:ind w:left="420"/>
      </w:pPr>
      <w:r>
        <w:rPr>
          <w:rFonts w:hint="eastAsia"/>
        </w:rPr>
        <w:t>如：</w:t>
      </w:r>
    </w:p>
    <w:p w14:paraId="724F4F74" w14:textId="0F4733DF" w:rsidR="00900255" w:rsidRDefault="00900255" w:rsidP="002272A3">
      <w:pPr>
        <w:ind w:left="420"/>
      </w:pPr>
      <w:r>
        <w:tab/>
      </w:r>
      <w:r>
        <w:rPr>
          <w:rFonts w:hint="eastAsia"/>
        </w:rPr>
        <w:t>查看age=24的数据</w:t>
      </w:r>
    </w:p>
    <w:p w14:paraId="7589EBCF" w14:textId="42E2E54B" w:rsidR="002272A3" w:rsidRDefault="002272A3" w:rsidP="002272A3">
      <w:pPr>
        <w:ind w:left="420"/>
      </w:pPr>
      <w:r>
        <w:tab/>
      </w:r>
      <w:r>
        <w:rPr>
          <w:noProof/>
        </w:rPr>
        <w:drawing>
          <wp:inline distT="0" distB="0" distL="0" distR="0" wp14:anchorId="5129485F" wp14:editId="24253805">
            <wp:extent cx="4717644" cy="345332"/>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38555" cy="361503"/>
                    </a:xfrm>
                    <a:prstGeom prst="rect">
                      <a:avLst/>
                    </a:prstGeom>
                  </pic:spPr>
                </pic:pic>
              </a:graphicData>
            </a:graphic>
          </wp:inline>
        </w:drawing>
      </w:r>
    </w:p>
    <w:p w14:paraId="1583410B" w14:textId="682E50D7" w:rsidR="002272A3" w:rsidRDefault="00052232" w:rsidP="00052232">
      <w:pPr>
        <w:pStyle w:val="5"/>
        <w:ind w:right="210"/>
      </w:pPr>
      <w:r>
        <w:rPr>
          <w:rFonts w:hint="eastAsia"/>
        </w:rPr>
        <w:t>查找key&gt;</w:t>
      </w:r>
      <w:r>
        <w:t>value</w:t>
      </w:r>
      <w:r>
        <w:rPr>
          <w:rFonts w:hint="eastAsia"/>
        </w:rPr>
        <w:t>的数据</w:t>
      </w:r>
    </w:p>
    <w:tbl>
      <w:tblPr>
        <w:tblStyle w:val="ac"/>
        <w:tblW w:w="0" w:type="auto"/>
        <w:tblInd w:w="420" w:type="dxa"/>
        <w:tblLook w:val="04A0" w:firstRow="1" w:lastRow="0" w:firstColumn="1" w:lastColumn="0" w:noHBand="0" w:noVBand="1"/>
      </w:tblPr>
      <w:tblGrid>
        <w:gridCol w:w="7876"/>
      </w:tblGrid>
      <w:tr w:rsidR="00052232" w14:paraId="2A34A872" w14:textId="77777777" w:rsidTr="00052232">
        <w:tc>
          <w:tcPr>
            <w:tcW w:w="8296" w:type="dxa"/>
          </w:tcPr>
          <w:p w14:paraId="4C77C7B1" w14:textId="350A6031" w:rsidR="00052232" w:rsidRDefault="00052232" w:rsidP="00052232">
            <w:r>
              <w:rPr>
                <w:rFonts w:hint="eastAsia"/>
              </w:rPr>
              <w:t>d</w:t>
            </w:r>
            <w:r>
              <w:t>b.</w:t>
            </w:r>
            <w:r>
              <w:rPr>
                <w:rFonts w:hint="eastAsia"/>
              </w:rPr>
              <w:t>表名</w:t>
            </w:r>
            <w:r>
              <w:rPr>
                <w:rFonts w:hint="eastAsia"/>
              </w:rPr>
              <w:t>.</w:t>
            </w:r>
            <w:r>
              <w:t>find({key:{$gt:value}})</w:t>
            </w:r>
          </w:p>
        </w:tc>
      </w:tr>
    </w:tbl>
    <w:p w14:paraId="53E03ABF" w14:textId="067A3965" w:rsidR="00052232" w:rsidRDefault="00052232" w:rsidP="00052232">
      <w:pPr>
        <w:ind w:left="420"/>
      </w:pPr>
      <w:r>
        <w:rPr>
          <w:rFonts w:hint="eastAsia"/>
        </w:rPr>
        <w:t>如：</w:t>
      </w:r>
    </w:p>
    <w:p w14:paraId="19F892AA" w14:textId="5EFF9AB8" w:rsidR="00052232" w:rsidRDefault="00052232" w:rsidP="00052232">
      <w:pPr>
        <w:ind w:left="420"/>
      </w:pPr>
      <w:r>
        <w:tab/>
      </w:r>
      <w:r w:rsidR="00900255">
        <w:rPr>
          <w:rFonts w:hint="eastAsia"/>
        </w:rPr>
        <w:t>查看age&gt;24的数据</w:t>
      </w:r>
    </w:p>
    <w:p w14:paraId="0EDF6A4D" w14:textId="79777FE4" w:rsidR="00900255" w:rsidRDefault="00900255" w:rsidP="00052232">
      <w:pPr>
        <w:ind w:left="420"/>
      </w:pPr>
      <w:r>
        <w:tab/>
      </w:r>
      <w:r>
        <w:rPr>
          <w:noProof/>
        </w:rPr>
        <w:drawing>
          <wp:inline distT="0" distB="0" distL="0" distR="0" wp14:anchorId="0DB48BD3" wp14:editId="707FFF71">
            <wp:extent cx="4722220" cy="380347"/>
            <wp:effectExtent l="0" t="0" r="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93995" cy="394182"/>
                    </a:xfrm>
                    <a:prstGeom prst="rect">
                      <a:avLst/>
                    </a:prstGeom>
                  </pic:spPr>
                </pic:pic>
              </a:graphicData>
            </a:graphic>
          </wp:inline>
        </w:drawing>
      </w:r>
    </w:p>
    <w:p w14:paraId="7872591E" w14:textId="41DF19AE" w:rsidR="00900255" w:rsidRDefault="00900255" w:rsidP="00900255">
      <w:pPr>
        <w:pStyle w:val="5"/>
        <w:ind w:right="210"/>
      </w:pPr>
      <w:r>
        <w:rPr>
          <w:rFonts w:hint="eastAsia"/>
        </w:rPr>
        <w:t>查看key</w:t>
      </w:r>
      <w:r>
        <w:t>&gt;=</w:t>
      </w:r>
      <w:r>
        <w:rPr>
          <w:rFonts w:hint="eastAsia"/>
        </w:rPr>
        <w:t>value的数据</w:t>
      </w:r>
    </w:p>
    <w:tbl>
      <w:tblPr>
        <w:tblStyle w:val="ac"/>
        <w:tblW w:w="0" w:type="auto"/>
        <w:tblInd w:w="420" w:type="dxa"/>
        <w:tblLook w:val="04A0" w:firstRow="1" w:lastRow="0" w:firstColumn="1" w:lastColumn="0" w:noHBand="0" w:noVBand="1"/>
      </w:tblPr>
      <w:tblGrid>
        <w:gridCol w:w="7876"/>
      </w:tblGrid>
      <w:tr w:rsidR="00900255" w14:paraId="0AD997F5" w14:textId="77777777" w:rsidTr="00900255">
        <w:tc>
          <w:tcPr>
            <w:tcW w:w="8296" w:type="dxa"/>
          </w:tcPr>
          <w:p w14:paraId="2C4915E4" w14:textId="29598BA7" w:rsidR="00900255" w:rsidRDefault="00900255" w:rsidP="00900255">
            <w:r>
              <w:rPr>
                <w:rFonts w:hint="eastAsia"/>
              </w:rPr>
              <w:t>d</w:t>
            </w:r>
            <w:r>
              <w:t>b.</w:t>
            </w:r>
            <w:r>
              <w:rPr>
                <w:rFonts w:hint="eastAsia"/>
              </w:rPr>
              <w:t>表名</w:t>
            </w:r>
            <w:r>
              <w:rPr>
                <w:rFonts w:hint="eastAsia"/>
              </w:rPr>
              <w:t>.</w:t>
            </w:r>
            <w:r>
              <w:t>find(key:{$gte:value})</w:t>
            </w:r>
          </w:p>
        </w:tc>
      </w:tr>
    </w:tbl>
    <w:p w14:paraId="26E8F9F6" w14:textId="72774E84" w:rsidR="00900255" w:rsidRDefault="00900255" w:rsidP="00900255">
      <w:pPr>
        <w:ind w:left="420"/>
      </w:pPr>
      <w:r>
        <w:rPr>
          <w:rFonts w:hint="eastAsia"/>
        </w:rPr>
        <w:t>如：</w:t>
      </w:r>
    </w:p>
    <w:p w14:paraId="660C0B1F" w14:textId="162DC63D" w:rsidR="00900255" w:rsidRDefault="00900255" w:rsidP="00900255">
      <w:pPr>
        <w:ind w:left="420"/>
      </w:pPr>
      <w:r>
        <w:tab/>
      </w:r>
      <w:r>
        <w:rPr>
          <w:rFonts w:hint="eastAsia"/>
        </w:rPr>
        <w:t>查看age</w:t>
      </w:r>
      <w:r>
        <w:t>&gt;=</w:t>
      </w:r>
      <w:r>
        <w:rPr>
          <w:rFonts w:hint="eastAsia"/>
        </w:rPr>
        <w:t>24的数据</w:t>
      </w:r>
    </w:p>
    <w:p w14:paraId="751ACC14" w14:textId="5A8C4A6C" w:rsidR="00900255" w:rsidRPr="00900255" w:rsidRDefault="00900255" w:rsidP="00900255">
      <w:pPr>
        <w:ind w:left="420"/>
      </w:pPr>
      <w:r>
        <w:tab/>
      </w:r>
      <w:r>
        <w:rPr>
          <w:noProof/>
        </w:rPr>
        <w:drawing>
          <wp:inline distT="0" distB="0" distL="0" distR="0" wp14:anchorId="530FF590" wp14:editId="45EFFD04">
            <wp:extent cx="4679088" cy="527285"/>
            <wp:effectExtent l="0" t="0" r="762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31459" cy="533187"/>
                    </a:xfrm>
                    <a:prstGeom prst="rect">
                      <a:avLst/>
                    </a:prstGeom>
                  </pic:spPr>
                </pic:pic>
              </a:graphicData>
            </a:graphic>
          </wp:inline>
        </w:drawing>
      </w:r>
    </w:p>
    <w:p w14:paraId="46FDA7E1" w14:textId="0DB61E82" w:rsidR="00900255" w:rsidRDefault="00900255" w:rsidP="00900255">
      <w:pPr>
        <w:pStyle w:val="5"/>
        <w:ind w:right="210"/>
      </w:pPr>
      <w:r>
        <w:rPr>
          <w:rFonts w:hint="eastAsia"/>
        </w:rPr>
        <w:t>查看key</w:t>
      </w:r>
      <w:r>
        <w:t>&lt;</w:t>
      </w:r>
      <w:r>
        <w:rPr>
          <w:rFonts w:hint="eastAsia"/>
        </w:rPr>
        <w:t>value的数据</w:t>
      </w:r>
    </w:p>
    <w:tbl>
      <w:tblPr>
        <w:tblStyle w:val="ac"/>
        <w:tblW w:w="0" w:type="auto"/>
        <w:tblInd w:w="420" w:type="dxa"/>
        <w:tblLook w:val="04A0" w:firstRow="1" w:lastRow="0" w:firstColumn="1" w:lastColumn="0" w:noHBand="0" w:noVBand="1"/>
      </w:tblPr>
      <w:tblGrid>
        <w:gridCol w:w="7876"/>
      </w:tblGrid>
      <w:tr w:rsidR="00900255" w14:paraId="7EC7A04B" w14:textId="77777777" w:rsidTr="00900255">
        <w:tc>
          <w:tcPr>
            <w:tcW w:w="7876" w:type="dxa"/>
          </w:tcPr>
          <w:p w14:paraId="06BF9519" w14:textId="2EDCF8BD" w:rsidR="00900255" w:rsidRDefault="00900255" w:rsidP="00900255">
            <w:r>
              <w:rPr>
                <w:rFonts w:hint="eastAsia"/>
              </w:rPr>
              <w:t>d</w:t>
            </w:r>
            <w:r>
              <w:t>b.</w:t>
            </w:r>
            <w:r>
              <w:rPr>
                <w:rFonts w:hint="eastAsia"/>
              </w:rPr>
              <w:t>表名</w:t>
            </w:r>
            <w:r>
              <w:rPr>
                <w:rFonts w:hint="eastAsia"/>
              </w:rPr>
              <w:t>.</w:t>
            </w:r>
            <w:r>
              <w:t>find(key:{$</w:t>
            </w:r>
            <w:r>
              <w:rPr>
                <w:rFonts w:hint="eastAsia"/>
              </w:rPr>
              <w:t>lt</w:t>
            </w:r>
            <w:r>
              <w:t>:value})</w:t>
            </w:r>
          </w:p>
        </w:tc>
      </w:tr>
    </w:tbl>
    <w:p w14:paraId="0C4A0DB7" w14:textId="77777777" w:rsidR="00900255" w:rsidRDefault="00900255" w:rsidP="00900255">
      <w:pPr>
        <w:ind w:left="420"/>
      </w:pPr>
      <w:r>
        <w:rPr>
          <w:rFonts w:hint="eastAsia"/>
        </w:rPr>
        <w:t>如：</w:t>
      </w:r>
    </w:p>
    <w:p w14:paraId="0FFCE326" w14:textId="3E167C09" w:rsidR="00900255" w:rsidRDefault="00900255" w:rsidP="00900255">
      <w:pPr>
        <w:ind w:left="420"/>
      </w:pPr>
      <w:r>
        <w:tab/>
      </w:r>
      <w:r>
        <w:rPr>
          <w:rFonts w:hint="eastAsia"/>
        </w:rPr>
        <w:t>查看age</w:t>
      </w:r>
      <w:r>
        <w:t>&lt;</w:t>
      </w:r>
      <w:r>
        <w:rPr>
          <w:rFonts w:hint="eastAsia"/>
        </w:rPr>
        <w:t>24的数据</w:t>
      </w:r>
    </w:p>
    <w:p w14:paraId="1EBD1993" w14:textId="24D78906" w:rsidR="00900255" w:rsidRPr="00900255" w:rsidRDefault="00900255" w:rsidP="00900255">
      <w:pPr>
        <w:ind w:left="420"/>
      </w:pPr>
      <w:r>
        <w:tab/>
      </w:r>
      <w:r>
        <w:rPr>
          <w:noProof/>
        </w:rPr>
        <w:drawing>
          <wp:inline distT="0" distB="0" distL="0" distR="0" wp14:anchorId="7BB06EB0" wp14:editId="5D6F414A">
            <wp:extent cx="4704967" cy="256037"/>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83142" cy="265733"/>
                    </a:xfrm>
                    <a:prstGeom prst="rect">
                      <a:avLst/>
                    </a:prstGeom>
                  </pic:spPr>
                </pic:pic>
              </a:graphicData>
            </a:graphic>
          </wp:inline>
        </w:drawing>
      </w:r>
    </w:p>
    <w:p w14:paraId="6BC004CA" w14:textId="7DFF0AC4" w:rsidR="00900255" w:rsidRDefault="00900255" w:rsidP="00900255">
      <w:pPr>
        <w:pStyle w:val="5"/>
        <w:ind w:right="210"/>
      </w:pPr>
      <w:r>
        <w:rPr>
          <w:rFonts w:hint="eastAsia"/>
        </w:rPr>
        <w:t>查看key</w:t>
      </w:r>
      <w:r>
        <w:t>&lt;</w:t>
      </w:r>
      <w:r>
        <w:rPr>
          <w:rFonts w:hint="eastAsia"/>
        </w:rPr>
        <w:t>=value的数据</w:t>
      </w:r>
    </w:p>
    <w:tbl>
      <w:tblPr>
        <w:tblStyle w:val="ac"/>
        <w:tblW w:w="0" w:type="auto"/>
        <w:tblInd w:w="420" w:type="dxa"/>
        <w:tblLook w:val="04A0" w:firstRow="1" w:lastRow="0" w:firstColumn="1" w:lastColumn="0" w:noHBand="0" w:noVBand="1"/>
      </w:tblPr>
      <w:tblGrid>
        <w:gridCol w:w="7876"/>
      </w:tblGrid>
      <w:tr w:rsidR="00900255" w14:paraId="3F20FD9E" w14:textId="77777777" w:rsidTr="0084196B">
        <w:tc>
          <w:tcPr>
            <w:tcW w:w="7876" w:type="dxa"/>
          </w:tcPr>
          <w:p w14:paraId="4084BBAF" w14:textId="1F30AAEB" w:rsidR="00900255" w:rsidRDefault="00900255" w:rsidP="0084196B">
            <w:r>
              <w:rPr>
                <w:rFonts w:hint="eastAsia"/>
              </w:rPr>
              <w:t>d</w:t>
            </w:r>
            <w:r>
              <w:t>b.</w:t>
            </w:r>
            <w:r>
              <w:rPr>
                <w:rFonts w:hint="eastAsia"/>
              </w:rPr>
              <w:t>表名</w:t>
            </w:r>
            <w:r>
              <w:rPr>
                <w:rFonts w:hint="eastAsia"/>
              </w:rPr>
              <w:t>.</w:t>
            </w:r>
            <w:r>
              <w:t>find(key:{$</w:t>
            </w:r>
            <w:r>
              <w:rPr>
                <w:rFonts w:hint="eastAsia"/>
              </w:rPr>
              <w:t>lte</w:t>
            </w:r>
            <w:r>
              <w:t>:value})</w:t>
            </w:r>
          </w:p>
        </w:tc>
      </w:tr>
    </w:tbl>
    <w:p w14:paraId="6FAE7674" w14:textId="77777777" w:rsidR="00900255" w:rsidRDefault="00900255" w:rsidP="00900255">
      <w:pPr>
        <w:ind w:left="420"/>
      </w:pPr>
      <w:r>
        <w:rPr>
          <w:rFonts w:hint="eastAsia"/>
        </w:rPr>
        <w:t>如：</w:t>
      </w:r>
    </w:p>
    <w:p w14:paraId="13033B1A" w14:textId="2919B28B" w:rsidR="00900255" w:rsidRDefault="00900255" w:rsidP="00900255">
      <w:pPr>
        <w:ind w:left="420"/>
      </w:pPr>
      <w:r>
        <w:tab/>
      </w:r>
      <w:r>
        <w:rPr>
          <w:rFonts w:hint="eastAsia"/>
        </w:rPr>
        <w:t>查看age</w:t>
      </w:r>
      <w:r>
        <w:t>&lt;</w:t>
      </w:r>
      <w:r>
        <w:rPr>
          <w:rFonts w:hint="eastAsia"/>
        </w:rPr>
        <w:t>=24的数据</w:t>
      </w:r>
    </w:p>
    <w:p w14:paraId="7C88A825" w14:textId="25C75010" w:rsidR="00900255" w:rsidRDefault="00900255" w:rsidP="00900255">
      <w:r>
        <w:lastRenderedPageBreak/>
        <w:tab/>
      </w:r>
      <w:r>
        <w:tab/>
      </w:r>
      <w:r>
        <w:rPr>
          <w:noProof/>
        </w:rPr>
        <w:drawing>
          <wp:inline distT="0" distB="0" distL="0" distR="0" wp14:anchorId="6A5735B9" wp14:editId="5F8BA86D">
            <wp:extent cx="4661834" cy="424875"/>
            <wp:effectExtent l="0" t="0" r="571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97718" cy="428145"/>
                    </a:xfrm>
                    <a:prstGeom prst="rect">
                      <a:avLst/>
                    </a:prstGeom>
                  </pic:spPr>
                </pic:pic>
              </a:graphicData>
            </a:graphic>
          </wp:inline>
        </w:drawing>
      </w:r>
    </w:p>
    <w:p w14:paraId="1D4AAEEB" w14:textId="53080DAB" w:rsidR="004D34C3" w:rsidRDefault="004D34C3" w:rsidP="004D34C3">
      <w:pPr>
        <w:pStyle w:val="5"/>
        <w:ind w:right="210"/>
      </w:pPr>
      <w:r>
        <w:rPr>
          <w:rFonts w:hint="eastAsia"/>
        </w:rPr>
        <w:t>查看key</w:t>
      </w:r>
      <w:r w:rsidR="006569E5">
        <w:rPr>
          <w:rFonts w:hint="eastAsia"/>
        </w:rPr>
        <w:t>在</w:t>
      </w:r>
      <w:r>
        <w:rPr>
          <w:rFonts w:hint="eastAsia"/>
        </w:rPr>
        <w:t>value0</w:t>
      </w:r>
      <w:r w:rsidR="006569E5">
        <w:rPr>
          <w:rFonts w:hint="eastAsia"/>
        </w:rPr>
        <w:t>和value1内</w:t>
      </w:r>
      <w:r>
        <w:rPr>
          <w:rFonts w:hint="eastAsia"/>
        </w:rPr>
        <w:t>的数据</w:t>
      </w:r>
    </w:p>
    <w:tbl>
      <w:tblPr>
        <w:tblStyle w:val="ac"/>
        <w:tblW w:w="0" w:type="auto"/>
        <w:tblInd w:w="420" w:type="dxa"/>
        <w:tblLook w:val="04A0" w:firstRow="1" w:lastRow="0" w:firstColumn="1" w:lastColumn="0" w:noHBand="0" w:noVBand="1"/>
      </w:tblPr>
      <w:tblGrid>
        <w:gridCol w:w="7876"/>
      </w:tblGrid>
      <w:tr w:rsidR="004D34C3" w14:paraId="116BFCD4" w14:textId="77777777" w:rsidTr="0084196B">
        <w:tc>
          <w:tcPr>
            <w:tcW w:w="7876" w:type="dxa"/>
          </w:tcPr>
          <w:p w14:paraId="55254244" w14:textId="60A39BAF" w:rsidR="004D34C3" w:rsidRDefault="004D34C3" w:rsidP="0084196B">
            <w:r>
              <w:rPr>
                <w:rFonts w:hint="eastAsia"/>
              </w:rPr>
              <w:t>d</w:t>
            </w:r>
            <w:r>
              <w:t>b.</w:t>
            </w:r>
            <w:r>
              <w:rPr>
                <w:rFonts w:hint="eastAsia"/>
              </w:rPr>
              <w:t>表名</w:t>
            </w:r>
            <w:r>
              <w:rPr>
                <w:rFonts w:hint="eastAsia"/>
              </w:rPr>
              <w:t>.</w:t>
            </w:r>
            <w:r>
              <w:t>find(key:{$</w:t>
            </w:r>
            <w:r>
              <w:rPr>
                <w:rFonts w:hint="eastAsia"/>
              </w:rPr>
              <w:t>lte</w:t>
            </w:r>
            <w:r>
              <w:t>:value</w:t>
            </w:r>
            <w:r w:rsidR="006569E5">
              <w:t>0</w:t>
            </w:r>
            <w:r w:rsidR="006569E5">
              <w:rPr>
                <w:rFonts w:hint="eastAsia"/>
              </w:rPr>
              <w:t>,</w:t>
            </w:r>
            <w:r w:rsidR="006569E5">
              <w:t xml:space="preserve"> $g</w:t>
            </w:r>
            <w:r w:rsidR="006569E5">
              <w:rPr>
                <w:rFonts w:hint="eastAsia"/>
              </w:rPr>
              <w:t>te</w:t>
            </w:r>
            <w:r w:rsidR="006569E5">
              <w:t xml:space="preserve">:value1 </w:t>
            </w:r>
            <w:r>
              <w:t>})</w:t>
            </w:r>
          </w:p>
        </w:tc>
      </w:tr>
    </w:tbl>
    <w:p w14:paraId="76CF077C" w14:textId="77777777" w:rsidR="004D34C3" w:rsidRDefault="004D34C3" w:rsidP="004D34C3">
      <w:pPr>
        <w:ind w:left="420"/>
      </w:pPr>
      <w:r>
        <w:rPr>
          <w:rFonts w:hint="eastAsia"/>
        </w:rPr>
        <w:t>如：</w:t>
      </w:r>
    </w:p>
    <w:p w14:paraId="7F5F2245" w14:textId="49723FA6" w:rsidR="004D34C3" w:rsidRDefault="004D34C3" w:rsidP="004D34C3">
      <w:pPr>
        <w:ind w:left="420"/>
      </w:pPr>
      <w:r>
        <w:tab/>
      </w:r>
      <w:r>
        <w:rPr>
          <w:rFonts w:hint="eastAsia"/>
        </w:rPr>
        <w:t>查看</w:t>
      </w:r>
      <w:r w:rsidR="006569E5">
        <w:rPr>
          <w:rFonts w:hint="eastAsia"/>
        </w:rPr>
        <w:t>age</w:t>
      </w:r>
      <w:r w:rsidR="006569E5">
        <w:t>&lt;27</w:t>
      </w:r>
      <w:r w:rsidR="006569E5">
        <w:rPr>
          <w:rFonts w:hint="eastAsia"/>
        </w:rPr>
        <w:t>并且</w:t>
      </w:r>
      <w:r>
        <w:rPr>
          <w:rFonts w:hint="eastAsia"/>
        </w:rPr>
        <w:t>age</w:t>
      </w:r>
      <w:r w:rsidR="006569E5">
        <w:rPr>
          <w:rFonts w:hint="eastAsia"/>
        </w:rPr>
        <w:t>&gt;</w:t>
      </w:r>
      <w:r>
        <w:rPr>
          <w:rFonts w:hint="eastAsia"/>
        </w:rPr>
        <w:t>24的数据</w:t>
      </w:r>
    </w:p>
    <w:p w14:paraId="3F00B173" w14:textId="39C4AEF2" w:rsidR="006569E5" w:rsidRDefault="006569E5" w:rsidP="004D34C3">
      <w:pPr>
        <w:ind w:left="420"/>
      </w:pPr>
      <w:r>
        <w:tab/>
      </w:r>
      <w:r>
        <w:rPr>
          <w:noProof/>
        </w:rPr>
        <w:drawing>
          <wp:inline distT="0" distB="0" distL="0" distR="0" wp14:anchorId="497857B9" wp14:editId="58D2768D">
            <wp:extent cx="4696341" cy="279881"/>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99782" cy="286046"/>
                    </a:xfrm>
                    <a:prstGeom prst="rect">
                      <a:avLst/>
                    </a:prstGeom>
                  </pic:spPr>
                </pic:pic>
              </a:graphicData>
            </a:graphic>
          </wp:inline>
        </w:drawing>
      </w:r>
    </w:p>
    <w:p w14:paraId="33E67D8D" w14:textId="2C2DAE9A" w:rsidR="00900255" w:rsidRDefault="00737999" w:rsidP="00737999">
      <w:pPr>
        <w:pStyle w:val="5"/>
        <w:ind w:right="210"/>
      </w:pPr>
      <w:r>
        <w:rPr>
          <w:rFonts w:hint="eastAsia"/>
        </w:rPr>
        <w:t>模糊查询</w:t>
      </w:r>
    </w:p>
    <w:p w14:paraId="6F900D61" w14:textId="5E838EA3" w:rsidR="00737999" w:rsidRDefault="00737999" w:rsidP="00315AED">
      <w:pPr>
        <w:pStyle w:val="6"/>
        <w:numPr>
          <w:ilvl w:val="0"/>
          <w:numId w:val="121"/>
        </w:numPr>
      </w:pPr>
      <w:r>
        <w:rPr>
          <w:rFonts w:hint="eastAsia"/>
        </w:rPr>
        <w:t>查找</w:t>
      </w:r>
      <w:r w:rsidR="00286252">
        <w:rPr>
          <w:rFonts w:hint="eastAsia"/>
        </w:rPr>
        <w:t>key</w:t>
      </w:r>
      <w:r>
        <w:rPr>
          <w:rFonts w:hint="eastAsia"/>
        </w:rPr>
        <w:t>字段中包含value的数据</w:t>
      </w:r>
    </w:p>
    <w:tbl>
      <w:tblPr>
        <w:tblStyle w:val="ac"/>
        <w:tblW w:w="0" w:type="auto"/>
        <w:tblInd w:w="420" w:type="dxa"/>
        <w:tblLook w:val="04A0" w:firstRow="1" w:lastRow="0" w:firstColumn="1" w:lastColumn="0" w:noHBand="0" w:noVBand="1"/>
      </w:tblPr>
      <w:tblGrid>
        <w:gridCol w:w="7876"/>
      </w:tblGrid>
      <w:tr w:rsidR="00286252" w14:paraId="77AC5D50" w14:textId="77777777" w:rsidTr="00286252">
        <w:tc>
          <w:tcPr>
            <w:tcW w:w="8296" w:type="dxa"/>
          </w:tcPr>
          <w:p w14:paraId="2DB44449" w14:textId="38C6311D" w:rsidR="00286252" w:rsidRDefault="00286252" w:rsidP="00286252">
            <w:r>
              <w:rPr>
                <w:rFonts w:hint="eastAsia"/>
              </w:rPr>
              <w:t>db</w:t>
            </w:r>
            <w:r>
              <w:t>.</w:t>
            </w:r>
            <w:r>
              <w:rPr>
                <w:rFonts w:hint="eastAsia"/>
              </w:rPr>
              <w:t>表名</w:t>
            </w:r>
            <w:r>
              <w:rPr>
                <w:rFonts w:hint="eastAsia"/>
              </w:rPr>
              <w:t>.</w:t>
            </w:r>
            <w:r>
              <w:t>find(</w:t>
            </w:r>
            <w:r>
              <w:rPr>
                <w:rFonts w:hint="eastAsia"/>
              </w:rPr>
              <w:t>{</w:t>
            </w:r>
            <w:r>
              <w:t>key:/value/</w:t>
            </w:r>
            <w:r>
              <w:rPr>
                <w:rFonts w:hint="eastAsia"/>
              </w:rPr>
              <w:t>}</w:t>
            </w:r>
            <w:r>
              <w:t>)</w:t>
            </w:r>
          </w:p>
        </w:tc>
      </w:tr>
    </w:tbl>
    <w:p w14:paraId="46447289" w14:textId="2F54BC61" w:rsidR="00286252" w:rsidRDefault="00286252" w:rsidP="00286252">
      <w:pPr>
        <w:ind w:left="420"/>
      </w:pPr>
      <w:r>
        <w:rPr>
          <w:rFonts w:hint="eastAsia"/>
        </w:rPr>
        <w:t>如：</w:t>
      </w:r>
    </w:p>
    <w:p w14:paraId="60CBACE7" w14:textId="41E31A08" w:rsidR="00286252" w:rsidRDefault="00286252" w:rsidP="00286252">
      <w:pPr>
        <w:ind w:left="420"/>
      </w:pPr>
      <w:r>
        <w:tab/>
      </w:r>
      <w:r>
        <w:rPr>
          <w:rFonts w:hint="eastAsia"/>
        </w:rPr>
        <w:t>查找name字段中包含a的数据</w:t>
      </w:r>
    </w:p>
    <w:p w14:paraId="406A74DB" w14:textId="728EAF83" w:rsidR="00286252" w:rsidRPr="00286252" w:rsidRDefault="00286252" w:rsidP="00286252">
      <w:pPr>
        <w:ind w:left="420"/>
      </w:pPr>
      <w:r>
        <w:tab/>
      </w:r>
      <w:r>
        <w:rPr>
          <w:noProof/>
        </w:rPr>
        <w:drawing>
          <wp:inline distT="0" distB="0" distL="0" distR="0" wp14:anchorId="66F033D1" wp14:editId="6FCABC30">
            <wp:extent cx="4733621" cy="409761"/>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48594" cy="419714"/>
                    </a:xfrm>
                    <a:prstGeom prst="rect">
                      <a:avLst/>
                    </a:prstGeom>
                  </pic:spPr>
                </pic:pic>
              </a:graphicData>
            </a:graphic>
          </wp:inline>
        </w:drawing>
      </w:r>
    </w:p>
    <w:p w14:paraId="30071EAF" w14:textId="5A83B255" w:rsidR="00900255" w:rsidRDefault="00193BA0" w:rsidP="00193BA0">
      <w:pPr>
        <w:pStyle w:val="6"/>
      </w:pPr>
      <w:r>
        <w:rPr>
          <w:rFonts w:hint="eastAsia"/>
        </w:rPr>
        <w:t>查找key字段以value开头的数据</w:t>
      </w:r>
    </w:p>
    <w:tbl>
      <w:tblPr>
        <w:tblStyle w:val="ac"/>
        <w:tblW w:w="0" w:type="auto"/>
        <w:tblInd w:w="420" w:type="dxa"/>
        <w:tblLook w:val="04A0" w:firstRow="1" w:lastRow="0" w:firstColumn="1" w:lastColumn="0" w:noHBand="0" w:noVBand="1"/>
      </w:tblPr>
      <w:tblGrid>
        <w:gridCol w:w="7876"/>
      </w:tblGrid>
      <w:tr w:rsidR="00193BA0" w14:paraId="47CEE555" w14:textId="77777777" w:rsidTr="00193BA0">
        <w:tc>
          <w:tcPr>
            <w:tcW w:w="8296" w:type="dxa"/>
          </w:tcPr>
          <w:p w14:paraId="6D8CA626" w14:textId="0B34131A" w:rsidR="00193BA0" w:rsidRDefault="00193BA0" w:rsidP="00193BA0">
            <w:r>
              <w:rPr>
                <w:rFonts w:hint="eastAsia"/>
              </w:rPr>
              <w:t>db</w:t>
            </w:r>
            <w:r>
              <w:t>.</w:t>
            </w:r>
            <w:r>
              <w:rPr>
                <w:rFonts w:hint="eastAsia"/>
              </w:rPr>
              <w:t>表名</w:t>
            </w:r>
            <w:r>
              <w:rPr>
                <w:rFonts w:hint="eastAsia"/>
              </w:rPr>
              <w:t>.</w:t>
            </w:r>
            <w:r>
              <w:t>find(</w:t>
            </w:r>
            <w:r>
              <w:rPr>
                <w:rFonts w:hint="eastAsia"/>
              </w:rPr>
              <w:t>{</w:t>
            </w:r>
            <w:r>
              <w:t>key:/</w:t>
            </w:r>
            <w:r>
              <w:rPr>
                <w:rFonts w:hint="eastAsia"/>
              </w:rPr>
              <w:t>^</w:t>
            </w:r>
            <w:r>
              <w:t>value/</w:t>
            </w:r>
            <w:r>
              <w:rPr>
                <w:rFonts w:hint="eastAsia"/>
              </w:rPr>
              <w:t>}</w:t>
            </w:r>
            <w:r>
              <w:t>)</w:t>
            </w:r>
          </w:p>
        </w:tc>
      </w:tr>
    </w:tbl>
    <w:p w14:paraId="095D54BA" w14:textId="2A6BC632" w:rsidR="00193BA0" w:rsidRDefault="00193BA0" w:rsidP="00193BA0">
      <w:pPr>
        <w:ind w:left="420"/>
      </w:pPr>
      <w:r>
        <w:rPr>
          <w:rFonts w:hint="eastAsia"/>
        </w:rPr>
        <w:t>如：</w:t>
      </w:r>
    </w:p>
    <w:p w14:paraId="039F2CC2" w14:textId="0316AEFF" w:rsidR="00193BA0" w:rsidRDefault="00193BA0" w:rsidP="00193BA0">
      <w:pPr>
        <w:ind w:left="420"/>
      </w:pPr>
      <w:r>
        <w:tab/>
      </w:r>
      <w:r>
        <w:rPr>
          <w:rFonts w:hint="eastAsia"/>
        </w:rPr>
        <w:t>查找name字段以s开头的数据</w:t>
      </w:r>
    </w:p>
    <w:p w14:paraId="184414F3" w14:textId="6479708B" w:rsidR="00193BA0" w:rsidRPr="00193BA0" w:rsidRDefault="00193BA0" w:rsidP="00193BA0">
      <w:pPr>
        <w:ind w:left="420"/>
      </w:pPr>
      <w:r>
        <w:tab/>
      </w:r>
      <w:r>
        <w:rPr>
          <w:noProof/>
        </w:rPr>
        <w:drawing>
          <wp:inline distT="0" distB="0" distL="0" distR="0" wp14:anchorId="21DF8094" wp14:editId="44F38A66">
            <wp:extent cx="4709768" cy="27387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34445" cy="286941"/>
                    </a:xfrm>
                    <a:prstGeom prst="rect">
                      <a:avLst/>
                    </a:prstGeom>
                  </pic:spPr>
                </pic:pic>
              </a:graphicData>
            </a:graphic>
          </wp:inline>
        </w:drawing>
      </w:r>
    </w:p>
    <w:p w14:paraId="1A25B3FD" w14:textId="377C1CA2" w:rsidR="00900255" w:rsidRDefault="00FE0059" w:rsidP="00FE073B">
      <w:pPr>
        <w:pStyle w:val="5"/>
        <w:ind w:right="210"/>
      </w:pPr>
      <w:r>
        <w:rPr>
          <w:rFonts w:hint="eastAsia"/>
        </w:rPr>
        <w:t>将查询结果只显示指定列</w:t>
      </w:r>
    </w:p>
    <w:tbl>
      <w:tblPr>
        <w:tblStyle w:val="ac"/>
        <w:tblW w:w="0" w:type="auto"/>
        <w:tblInd w:w="420" w:type="dxa"/>
        <w:tblLook w:val="04A0" w:firstRow="1" w:lastRow="0" w:firstColumn="1" w:lastColumn="0" w:noHBand="0" w:noVBand="1"/>
      </w:tblPr>
      <w:tblGrid>
        <w:gridCol w:w="7876"/>
      </w:tblGrid>
      <w:tr w:rsidR="00FE0059" w14:paraId="66A1A7BE" w14:textId="77777777" w:rsidTr="00FE0059">
        <w:tc>
          <w:tcPr>
            <w:tcW w:w="8296" w:type="dxa"/>
          </w:tcPr>
          <w:p w14:paraId="1150DFAD" w14:textId="66FEE4A4" w:rsidR="00FE0059" w:rsidRPr="00FE0059" w:rsidRDefault="00FE0059" w:rsidP="00FE0059">
            <w:r>
              <w:t>db.</w:t>
            </w:r>
            <w:r>
              <w:rPr>
                <w:rFonts w:hint="eastAsia"/>
              </w:rPr>
              <w:t>表名</w:t>
            </w:r>
            <w:r>
              <w:rPr>
                <w:rFonts w:hint="eastAsia"/>
              </w:rPr>
              <w:t>.</w:t>
            </w:r>
            <w:r>
              <w:t>find({</w:t>
            </w:r>
            <w:r>
              <w:rPr>
                <w:rFonts w:hint="eastAsia"/>
              </w:rPr>
              <w:t>条件</w:t>
            </w:r>
            <w:r>
              <w:t>},{</w:t>
            </w:r>
            <w:r>
              <w:rPr>
                <w:rFonts w:hint="eastAsia"/>
              </w:rPr>
              <w:t>key0:</w:t>
            </w:r>
            <w:r>
              <w:t>1,key1:1})</w:t>
            </w:r>
          </w:p>
        </w:tc>
      </w:tr>
    </w:tbl>
    <w:p w14:paraId="1A077343" w14:textId="5C790829" w:rsidR="00FE0059" w:rsidRDefault="00FE0059" w:rsidP="00FE0059">
      <w:pPr>
        <w:ind w:left="420"/>
      </w:pPr>
      <w:r>
        <w:rPr>
          <w:rFonts w:hint="eastAsia"/>
        </w:rPr>
        <w:t>如：</w:t>
      </w:r>
    </w:p>
    <w:p w14:paraId="2A3AF98B" w14:textId="487BD2E1" w:rsidR="00FE0059" w:rsidRDefault="00FE0059" w:rsidP="00FE0059">
      <w:pPr>
        <w:ind w:left="420"/>
      </w:pPr>
      <w:r>
        <w:tab/>
      </w:r>
      <w:r>
        <w:rPr>
          <w:rFonts w:hint="eastAsia"/>
        </w:rPr>
        <w:t>查询name字段以包含a的数据，并将查询结果只显示name和age字段</w:t>
      </w:r>
    </w:p>
    <w:p w14:paraId="50C6AB1D" w14:textId="2532C03A" w:rsidR="00FE0059" w:rsidRPr="00FE0059" w:rsidRDefault="00FE0059" w:rsidP="00FE0059">
      <w:pPr>
        <w:ind w:left="420"/>
      </w:pPr>
      <w:r>
        <w:tab/>
      </w:r>
      <w:r>
        <w:rPr>
          <w:noProof/>
        </w:rPr>
        <w:drawing>
          <wp:inline distT="0" distB="0" distL="0" distR="0" wp14:anchorId="27053CD3" wp14:editId="0AD00ECA">
            <wp:extent cx="4608549" cy="550407"/>
            <wp:effectExtent l="0" t="0" r="1905"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12800" cy="574801"/>
                    </a:xfrm>
                    <a:prstGeom prst="rect">
                      <a:avLst/>
                    </a:prstGeom>
                  </pic:spPr>
                </pic:pic>
              </a:graphicData>
            </a:graphic>
          </wp:inline>
        </w:drawing>
      </w:r>
    </w:p>
    <w:p w14:paraId="6CAF378D" w14:textId="50FDD3DA" w:rsidR="00900255" w:rsidRDefault="00F375F5" w:rsidP="00052232">
      <w:pPr>
        <w:ind w:left="420"/>
      </w:pPr>
      <w:r>
        <w:tab/>
      </w:r>
      <w:r>
        <w:rPr>
          <w:rFonts w:hint="eastAsia"/>
        </w:rPr>
        <w:t>查询所有数据，只显示name字段</w:t>
      </w:r>
    </w:p>
    <w:p w14:paraId="34B54596" w14:textId="3F7C749F" w:rsidR="00F375F5" w:rsidRDefault="00F375F5" w:rsidP="00052232">
      <w:pPr>
        <w:ind w:left="420"/>
      </w:pPr>
      <w:r>
        <w:tab/>
      </w:r>
      <w:r>
        <w:rPr>
          <w:noProof/>
        </w:rPr>
        <w:drawing>
          <wp:inline distT="0" distB="0" distL="0" distR="0" wp14:anchorId="2492DCD8" wp14:editId="121B74DD">
            <wp:extent cx="4677962" cy="86001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74199" cy="877704"/>
                    </a:xfrm>
                    <a:prstGeom prst="rect">
                      <a:avLst/>
                    </a:prstGeom>
                  </pic:spPr>
                </pic:pic>
              </a:graphicData>
            </a:graphic>
          </wp:inline>
        </w:drawing>
      </w:r>
    </w:p>
    <w:p w14:paraId="41B0321B" w14:textId="251E0316" w:rsidR="00900255" w:rsidRDefault="00D86FEA" w:rsidP="00D86FEA">
      <w:pPr>
        <w:pStyle w:val="5"/>
        <w:ind w:right="210"/>
      </w:pPr>
      <w:r>
        <w:rPr>
          <w:rFonts w:hint="eastAsia"/>
        </w:rPr>
        <w:lastRenderedPageBreak/>
        <w:t>排序查询</w:t>
      </w:r>
    </w:p>
    <w:p w14:paraId="7ABEB5E6" w14:textId="77777777" w:rsidR="00D86FEA" w:rsidRDefault="00D86FEA" w:rsidP="00D86FEA">
      <w:pPr>
        <w:ind w:left="420"/>
      </w:pPr>
      <w:r>
        <w:rPr>
          <w:rFonts w:hint="eastAsia"/>
        </w:rPr>
        <w:t>升序：</w:t>
      </w:r>
    </w:p>
    <w:p w14:paraId="03C495FB" w14:textId="741C3F8B" w:rsidR="00D86FEA" w:rsidRPr="00D86FEA" w:rsidRDefault="00D86FEA" w:rsidP="00D86FEA">
      <w:pPr>
        <w:ind w:left="420" w:firstLine="420"/>
      </w:pPr>
      <w:r>
        <w:rPr>
          <w:rFonts w:hint="eastAsia"/>
        </w:rPr>
        <w:t>按key字段升序排序</w:t>
      </w:r>
    </w:p>
    <w:tbl>
      <w:tblPr>
        <w:tblStyle w:val="ac"/>
        <w:tblW w:w="0" w:type="auto"/>
        <w:tblInd w:w="846" w:type="dxa"/>
        <w:tblLook w:val="04A0" w:firstRow="1" w:lastRow="0" w:firstColumn="1" w:lastColumn="0" w:noHBand="0" w:noVBand="1"/>
      </w:tblPr>
      <w:tblGrid>
        <w:gridCol w:w="7450"/>
      </w:tblGrid>
      <w:tr w:rsidR="00D86FEA" w14:paraId="1D9442BB" w14:textId="77777777" w:rsidTr="00D86FEA">
        <w:tc>
          <w:tcPr>
            <w:tcW w:w="7450" w:type="dxa"/>
          </w:tcPr>
          <w:p w14:paraId="3861DE27" w14:textId="5EDDC8A4" w:rsidR="00D86FEA" w:rsidRDefault="00D86FEA" w:rsidP="00D86FEA">
            <w:r>
              <w:rPr>
                <w:rFonts w:hint="eastAsia"/>
              </w:rPr>
              <w:t>db</w:t>
            </w:r>
            <w:r>
              <w:t>.</w:t>
            </w:r>
            <w:r>
              <w:rPr>
                <w:rFonts w:hint="eastAsia"/>
              </w:rPr>
              <w:t>表名</w:t>
            </w:r>
            <w:r>
              <w:rPr>
                <w:rFonts w:hint="eastAsia"/>
              </w:rPr>
              <w:t>.</w:t>
            </w:r>
            <w:r>
              <w:t>find().sort({key:1})</w:t>
            </w:r>
          </w:p>
        </w:tc>
      </w:tr>
    </w:tbl>
    <w:p w14:paraId="6EBADC65" w14:textId="2F7D035B" w:rsidR="00D86FEA" w:rsidRDefault="00D86FEA" w:rsidP="00D86FEA">
      <w:pPr>
        <w:ind w:left="420"/>
      </w:pPr>
      <w:r>
        <w:rPr>
          <w:rFonts w:hint="eastAsia"/>
        </w:rPr>
        <w:t>降序：</w:t>
      </w:r>
    </w:p>
    <w:p w14:paraId="69F67553" w14:textId="5B6ED391" w:rsidR="00D86FEA" w:rsidRDefault="00D86FEA" w:rsidP="00D86FEA">
      <w:pPr>
        <w:ind w:left="420"/>
      </w:pPr>
      <w:r>
        <w:tab/>
      </w:r>
      <w:r>
        <w:rPr>
          <w:rFonts w:hint="eastAsia"/>
        </w:rPr>
        <w:t>按key字段降序排序</w:t>
      </w:r>
    </w:p>
    <w:tbl>
      <w:tblPr>
        <w:tblStyle w:val="ac"/>
        <w:tblW w:w="0" w:type="auto"/>
        <w:tblInd w:w="846" w:type="dxa"/>
        <w:tblLook w:val="04A0" w:firstRow="1" w:lastRow="0" w:firstColumn="1" w:lastColumn="0" w:noHBand="0" w:noVBand="1"/>
      </w:tblPr>
      <w:tblGrid>
        <w:gridCol w:w="7450"/>
      </w:tblGrid>
      <w:tr w:rsidR="00D86FEA" w14:paraId="093F5CE2" w14:textId="77777777" w:rsidTr="00D86FEA">
        <w:tc>
          <w:tcPr>
            <w:tcW w:w="7450" w:type="dxa"/>
          </w:tcPr>
          <w:p w14:paraId="64902745" w14:textId="242209B8" w:rsidR="00D86FEA" w:rsidRDefault="00D86FEA" w:rsidP="00D86FEA">
            <w:r>
              <w:rPr>
                <w:rFonts w:hint="eastAsia"/>
              </w:rPr>
              <w:t>db</w:t>
            </w:r>
            <w:r>
              <w:t>.</w:t>
            </w:r>
            <w:r>
              <w:rPr>
                <w:rFonts w:hint="eastAsia"/>
              </w:rPr>
              <w:t>表名</w:t>
            </w:r>
            <w:r>
              <w:rPr>
                <w:rFonts w:hint="eastAsia"/>
              </w:rPr>
              <w:t>.</w:t>
            </w:r>
            <w:r>
              <w:t>find().sort({key:</w:t>
            </w:r>
            <w:r>
              <w:rPr>
                <w:rFonts w:hint="eastAsia"/>
              </w:rPr>
              <w:t>-</w:t>
            </w:r>
            <w:r>
              <w:t>1})</w:t>
            </w:r>
          </w:p>
        </w:tc>
      </w:tr>
    </w:tbl>
    <w:p w14:paraId="786DFA65" w14:textId="3BF7D4CB" w:rsidR="00D86FEA" w:rsidRDefault="00D86FEA" w:rsidP="00D86FEA">
      <w:pPr>
        <w:ind w:left="420"/>
      </w:pPr>
      <w:r>
        <w:rPr>
          <w:rFonts w:hint="eastAsia"/>
        </w:rPr>
        <w:t>如：</w:t>
      </w:r>
    </w:p>
    <w:p w14:paraId="2DAB3D13" w14:textId="047CFB9C" w:rsidR="00D86FEA" w:rsidRDefault="00D86FEA" w:rsidP="00D86FEA">
      <w:pPr>
        <w:ind w:left="420"/>
      </w:pPr>
      <w:r>
        <w:tab/>
      </w:r>
      <w:r>
        <w:rPr>
          <w:rFonts w:hint="eastAsia"/>
        </w:rPr>
        <w:t>将所有数据</w:t>
      </w:r>
      <w:r w:rsidR="0007053F">
        <w:rPr>
          <w:rFonts w:hint="eastAsia"/>
        </w:rPr>
        <w:t>只显示name和age字段，并按age升序和降序分别排序</w:t>
      </w:r>
    </w:p>
    <w:p w14:paraId="4C1D1C1F" w14:textId="50CEEFD0" w:rsidR="00D86FEA" w:rsidRPr="00D86FEA" w:rsidRDefault="00D86FEA" w:rsidP="00D86FEA">
      <w:pPr>
        <w:ind w:left="420"/>
      </w:pPr>
      <w:r>
        <w:tab/>
      </w:r>
      <w:r>
        <w:rPr>
          <w:noProof/>
        </w:rPr>
        <w:drawing>
          <wp:inline distT="0" distB="0" distL="0" distR="0" wp14:anchorId="2DD2E464" wp14:editId="107A3960">
            <wp:extent cx="4701816" cy="1423112"/>
            <wp:effectExtent l="0" t="0" r="3810"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41621" cy="1435160"/>
                    </a:xfrm>
                    <a:prstGeom prst="rect">
                      <a:avLst/>
                    </a:prstGeom>
                  </pic:spPr>
                </pic:pic>
              </a:graphicData>
            </a:graphic>
          </wp:inline>
        </w:drawing>
      </w:r>
    </w:p>
    <w:p w14:paraId="68A7C38D" w14:textId="134C2999" w:rsidR="00900255" w:rsidRDefault="00712648" w:rsidP="00712648">
      <w:pPr>
        <w:pStyle w:val="5"/>
        <w:ind w:right="210"/>
      </w:pPr>
      <w:r>
        <w:rPr>
          <w:rFonts w:hint="eastAsia"/>
        </w:rPr>
        <w:t>分页查询</w:t>
      </w:r>
    </w:p>
    <w:p w14:paraId="6BE49DE2" w14:textId="0995DB60" w:rsidR="00712648" w:rsidRDefault="00712648" w:rsidP="00315AED">
      <w:pPr>
        <w:pStyle w:val="6"/>
        <w:numPr>
          <w:ilvl w:val="0"/>
          <w:numId w:val="122"/>
        </w:numPr>
      </w:pPr>
      <w:r>
        <w:rPr>
          <w:rFonts w:hint="eastAsia"/>
        </w:rPr>
        <w:t>查询前n条数据</w:t>
      </w:r>
    </w:p>
    <w:tbl>
      <w:tblPr>
        <w:tblStyle w:val="ac"/>
        <w:tblW w:w="0" w:type="auto"/>
        <w:tblInd w:w="420" w:type="dxa"/>
        <w:tblLook w:val="04A0" w:firstRow="1" w:lastRow="0" w:firstColumn="1" w:lastColumn="0" w:noHBand="0" w:noVBand="1"/>
      </w:tblPr>
      <w:tblGrid>
        <w:gridCol w:w="7876"/>
      </w:tblGrid>
      <w:tr w:rsidR="00712648" w14:paraId="4891CF56" w14:textId="77777777" w:rsidTr="00712648">
        <w:tc>
          <w:tcPr>
            <w:tcW w:w="8296" w:type="dxa"/>
          </w:tcPr>
          <w:p w14:paraId="5C0F0DD0" w14:textId="784E008B" w:rsidR="00712648" w:rsidRDefault="00712648" w:rsidP="00712648">
            <w:r>
              <w:rPr>
                <w:rFonts w:hint="eastAsia"/>
              </w:rPr>
              <w:t>d</w:t>
            </w:r>
            <w:r>
              <w:t>b.</w:t>
            </w:r>
            <w:r>
              <w:rPr>
                <w:rFonts w:hint="eastAsia"/>
              </w:rPr>
              <w:t>表名</w:t>
            </w:r>
            <w:r>
              <w:rPr>
                <w:rFonts w:hint="eastAsia"/>
              </w:rPr>
              <w:t>.</w:t>
            </w:r>
            <w:r>
              <w:t>find().limit(n)</w:t>
            </w:r>
          </w:p>
        </w:tc>
      </w:tr>
    </w:tbl>
    <w:p w14:paraId="550DBA68" w14:textId="506AD953" w:rsidR="00712648" w:rsidRDefault="00712648" w:rsidP="00712648">
      <w:pPr>
        <w:ind w:left="420"/>
      </w:pPr>
      <w:r>
        <w:rPr>
          <w:rFonts w:hint="eastAsia"/>
        </w:rPr>
        <w:t>如：</w:t>
      </w:r>
    </w:p>
    <w:p w14:paraId="2E20347F" w14:textId="38DEC6AF" w:rsidR="00712648" w:rsidRDefault="00712648" w:rsidP="00712648">
      <w:pPr>
        <w:ind w:left="420"/>
      </w:pPr>
      <w:r>
        <w:tab/>
      </w:r>
      <w:r>
        <w:rPr>
          <w:rFonts w:hint="eastAsia"/>
        </w:rPr>
        <w:t>查询前3条数据</w:t>
      </w:r>
    </w:p>
    <w:p w14:paraId="01C3598B" w14:textId="5578EC6F" w:rsidR="00712648" w:rsidRDefault="00712648" w:rsidP="00712648">
      <w:pPr>
        <w:ind w:left="420"/>
      </w:pPr>
      <w:r>
        <w:tab/>
      </w:r>
      <w:r>
        <w:rPr>
          <w:noProof/>
        </w:rPr>
        <w:drawing>
          <wp:inline distT="0" distB="0" distL="0" distR="0" wp14:anchorId="557F8CA3" wp14:editId="5D603F57">
            <wp:extent cx="4611756" cy="486383"/>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88331" cy="494459"/>
                    </a:xfrm>
                    <a:prstGeom prst="rect">
                      <a:avLst/>
                    </a:prstGeom>
                  </pic:spPr>
                </pic:pic>
              </a:graphicData>
            </a:graphic>
          </wp:inline>
        </w:drawing>
      </w:r>
    </w:p>
    <w:p w14:paraId="1B133565" w14:textId="53FDD866" w:rsidR="00712648" w:rsidRDefault="00712648" w:rsidP="00712648">
      <w:pPr>
        <w:pStyle w:val="6"/>
      </w:pPr>
      <w:r>
        <w:rPr>
          <w:rFonts w:hint="eastAsia"/>
        </w:rPr>
        <w:t>查询第n条以后的数据</w:t>
      </w:r>
    </w:p>
    <w:p w14:paraId="4C63AF59" w14:textId="4C80AD49" w:rsidR="00712648" w:rsidRDefault="005F6807" w:rsidP="00712648">
      <w:pPr>
        <w:ind w:left="420"/>
      </w:pPr>
      <w:r>
        <w:rPr>
          <w:rFonts w:hint="eastAsia"/>
        </w:rPr>
        <w:t>第n条：n从1开始</w:t>
      </w:r>
    </w:p>
    <w:p w14:paraId="7F84A707" w14:textId="0C6A1AC3" w:rsidR="005F6807" w:rsidRPr="00712648" w:rsidRDefault="005F6807" w:rsidP="00712648">
      <w:pPr>
        <w:ind w:left="420"/>
      </w:pPr>
      <w:r>
        <w:rPr>
          <w:rFonts w:hint="eastAsia"/>
        </w:rPr>
        <w:t>以后的数据：不包含第n条数据</w:t>
      </w:r>
    </w:p>
    <w:tbl>
      <w:tblPr>
        <w:tblStyle w:val="ac"/>
        <w:tblW w:w="0" w:type="auto"/>
        <w:tblInd w:w="420" w:type="dxa"/>
        <w:tblLook w:val="04A0" w:firstRow="1" w:lastRow="0" w:firstColumn="1" w:lastColumn="0" w:noHBand="0" w:noVBand="1"/>
      </w:tblPr>
      <w:tblGrid>
        <w:gridCol w:w="7876"/>
      </w:tblGrid>
      <w:tr w:rsidR="00712648" w14:paraId="6859FF8A" w14:textId="77777777" w:rsidTr="00712648">
        <w:tc>
          <w:tcPr>
            <w:tcW w:w="8296" w:type="dxa"/>
          </w:tcPr>
          <w:p w14:paraId="57796D11" w14:textId="1BA99675" w:rsidR="00712648" w:rsidRDefault="00712648" w:rsidP="00712648">
            <w:r>
              <w:rPr>
                <w:rFonts w:hint="eastAsia"/>
              </w:rPr>
              <w:t>d</w:t>
            </w:r>
            <w:r>
              <w:t>b.</w:t>
            </w:r>
            <w:r>
              <w:rPr>
                <w:rFonts w:hint="eastAsia"/>
              </w:rPr>
              <w:t>表名</w:t>
            </w:r>
            <w:r>
              <w:rPr>
                <w:rFonts w:hint="eastAsia"/>
              </w:rPr>
              <w:t>.</w:t>
            </w:r>
            <w:r>
              <w:t>find().</w:t>
            </w:r>
            <w:r>
              <w:rPr>
                <w:rFonts w:hint="eastAsia"/>
              </w:rPr>
              <w:t>skip</w:t>
            </w:r>
            <w:r>
              <w:t>(n)</w:t>
            </w:r>
          </w:p>
        </w:tc>
      </w:tr>
    </w:tbl>
    <w:p w14:paraId="6D6AB70B" w14:textId="40A064D4" w:rsidR="00712648" w:rsidRDefault="005F6807" w:rsidP="00712648">
      <w:pPr>
        <w:ind w:left="420"/>
      </w:pPr>
      <w:r>
        <w:rPr>
          <w:rFonts w:hint="eastAsia"/>
        </w:rPr>
        <w:t>如：</w:t>
      </w:r>
    </w:p>
    <w:p w14:paraId="6448F6C0" w14:textId="55557445" w:rsidR="005F6807" w:rsidRPr="00712648" w:rsidRDefault="005F6807" w:rsidP="00712648">
      <w:pPr>
        <w:ind w:left="420"/>
      </w:pPr>
      <w:r>
        <w:tab/>
      </w:r>
      <w:r>
        <w:rPr>
          <w:noProof/>
        </w:rPr>
        <w:drawing>
          <wp:inline distT="0" distB="0" distL="0" distR="0" wp14:anchorId="4A5A58BA" wp14:editId="59477BD6">
            <wp:extent cx="4715123" cy="317899"/>
            <wp:effectExtent l="0" t="0" r="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84536" cy="322579"/>
                    </a:xfrm>
                    <a:prstGeom prst="rect">
                      <a:avLst/>
                    </a:prstGeom>
                  </pic:spPr>
                </pic:pic>
              </a:graphicData>
            </a:graphic>
          </wp:inline>
        </w:drawing>
      </w:r>
    </w:p>
    <w:p w14:paraId="6B2A2059" w14:textId="0076505A" w:rsidR="00712648" w:rsidRDefault="005F6807" w:rsidP="005F6807">
      <w:pPr>
        <w:pStyle w:val="6"/>
      </w:pPr>
      <w:r>
        <w:rPr>
          <w:rFonts w:hint="eastAsia"/>
        </w:rPr>
        <w:t>查询第m-n条之间的数据</w:t>
      </w:r>
    </w:p>
    <w:p w14:paraId="1D0CB571" w14:textId="19897F01" w:rsidR="005F6807" w:rsidRDefault="005F6807" w:rsidP="005F6807">
      <w:pPr>
        <w:ind w:left="420"/>
      </w:pPr>
      <w:r>
        <w:rPr>
          <w:rFonts w:hint="eastAsia"/>
        </w:rPr>
        <w:t>不包含第m条，包含第n条</w:t>
      </w:r>
    </w:p>
    <w:tbl>
      <w:tblPr>
        <w:tblStyle w:val="ac"/>
        <w:tblW w:w="0" w:type="auto"/>
        <w:tblInd w:w="420" w:type="dxa"/>
        <w:tblLook w:val="04A0" w:firstRow="1" w:lastRow="0" w:firstColumn="1" w:lastColumn="0" w:noHBand="0" w:noVBand="1"/>
      </w:tblPr>
      <w:tblGrid>
        <w:gridCol w:w="7876"/>
      </w:tblGrid>
      <w:tr w:rsidR="005F6807" w14:paraId="36332637" w14:textId="77777777" w:rsidTr="005F6807">
        <w:tc>
          <w:tcPr>
            <w:tcW w:w="8296" w:type="dxa"/>
          </w:tcPr>
          <w:p w14:paraId="05A21603" w14:textId="77965DFE" w:rsidR="005F6807" w:rsidRDefault="005F6807" w:rsidP="005F6807">
            <w:r>
              <w:rPr>
                <w:rFonts w:hint="eastAsia"/>
              </w:rPr>
              <w:t>db</w:t>
            </w:r>
            <w:r>
              <w:t>.</w:t>
            </w:r>
            <w:r>
              <w:rPr>
                <w:rFonts w:hint="eastAsia"/>
              </w:rPr>
              <w:t>表名</w:t>
            </w:r>
            <w:r>
              <w:rPr>
                <w:rFonts w:hint="eastAsia"/>
              </w:rPr>
              <w:t>.</w:t>
            </w:r>
            <w:r>
              <w:t>find().skip(m).limit(n-m)</w:t>
            </w:r>
          </w:p>
        </w:tc>
      </w:tr>
    </w:tbl>
    <w:p w14:paraId="4AD9F7D2" w14:textId="001AF6F6" w:rsidR="005F6807" w:rsidRDefault="005F6807" w:rsidP="005F6807">
      <w:pPr>
        <w:ind w:left="420"/>
      </w:pPr>
      <w:r>
        <w:rPr>
          <w:rFonts w:hint="eastAsia"/>
        </w:rPr>
        <w:t>如：</w:t>
      </w:r>
    </w:p>
    <w:p w14:paraId="2580E9AD" w14:textId="7CE262B9" w:rsidR="005F6807" w:rsidRDefault="005F6807" w:rsidP="005F6807">
      <w:pPr>
        <w:ind w:left="420"/>
      </w:pPr>
      <w:r>
        <w:lastRenderedPageBreak/>
        <w:tab/>
      </w:r>
      <w:r>
        <w:rPr>
          <w:rFonts w:hint="eastAsia"/>
        </w:rPr>
        <w:t>显示第3条到第5条之间的数据，包含第3和5条</w:t>
      </w:r>
    </w:p>
    <w:p w14:paraId="13F25BBB" w14:textId="5DBCD425" w:rsidR="005F6807" w:rsidRPr="005F6807" w:rsidRDefault="005F6807" w:rsidP="005F6807">
      <w:pPr>
        <w:ind w:left="420"/>
      </w:pPr>
      <w:r>
        <w:tab/>
      </w:r>
      <w:r>
        <w:rPr>
          <w:noProof/>
        </w:rPr>
        <w:drawing>
          <wp:inline distT="0" distB="0" distL="0" distR="0" wp14:anchorId="30237A5E" wp14:editId="409D2A5E">
            <wp:extent cx="4723075" cy="439554"/>
            <wp:effectExtent l="0" t="0" r="190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75248" cy="444409"/>
                    </a:xfrm>
                    <a:prstGeom prst="rect">
                      <a:avLst/>
                    </a:prstGeom>
                  </pic:spPr>
                </pic:pic>
              </a:graphicData>
            </a:graphic>
          </wp:inline>
        </w:drawing>
      </w:r>
    </w:p>
    <w:p w14:paraId="7694C0B1" w14:textId="4BF02C8B" w:rsidR="00712648" w:rsidRDefault="0084196B" w:rsidP="0084196B">
      <w:pPr>
        <w:pStyle w:val="5"/>
        <w:ind w:right="210"/>
      </w:pPr>
      <w:r>
        <w:rPr>
          <w:rFonts w:hint="eastAsia"/>
        </w:rPr>
        <w:t>or或查询</w:t>
      </w:r>
    </w:p>
    <w:p w14:paraId="57E9A53D" w14:textId="0A294058" w:rsidR="0084196B" w:rsidRPr="0084196B" w:rsidRDefault="0084196B" w:rsidP="0084196B">
      <w:pPr>
        <w:ind w:left="420"/>
      </w:pPr>
      <w:r>
        <w:rPr>
          <w:rFonts w:hint="eastAsia"/>
        </w:rPr>
        <w:t>查询满足条件1或条件2的数据</w:t>
      </w:r>
    </w:p>
    <w:tbl>
      <w:tblPr>
        <w:tblStyle w:val="ac"/>
        <w:tblW w:w="0" w:type="auto"/>
        <w:tblInd w:w="420" w:type="dxa"/>
        <w:tblLook w:val="04A0" w:firstRow="1" w:lastRow="0" w:firstColumn="1" w:lastColumn="0" w:noHBand="0" w:noVBand="1"/>
      </w:tblPr>
      <w:tblGrid>
        <w:gridCol w:w="7876"/>
      </w:tblGrid>
      <w:tr w:rsidR="0084196B" w14:paraId="2AD14A22" w14:textId="77777777" w:rsidTr="0084196B">
        <w:tc>
          <w:tcPr>
            <w:tcW w:w="8296" w:type="dxa"/>
          </w:tcPr>
          <w:p w14:paraId="604DFC34" w14:textId="35DF208A" w:rsidR="0084196B" w:rsidRDefault="0084196B" w:rsidP="0084196B">
            <w:r>
              <w:rPr>
                <w:rFonts w:hint="eastAsia"/>
              </w:rPr>
              <w:t>db</w:t>
            </w:r>
            <w:r>
              <w:t>.</w:t>
            </w:r>
            <w:r>
              <w:rPr>
                <w:rFonts w:hint="eastAsia"/>
              </w:rPr>
              <w:t>表名</w:t>
            </w:r>
            <w:r>
              <w:rPr>
                <w:rFonts w:hint="eastAsia"/>
              </w:rPr>
              <w:t>.</w:t>
            </w:r>
            <w:r>
              <w:t>find({$or:[</w:t>
            </w:r>
            <w:r>
              <w:rPr>
                <w:rFonts w:hint="eastAsia"/>
              </w:rPr>
              <w:t>条件</w:t>
            </w:r>
            <w:r>
              <w:rPr>
                <w:rFonts w:hint="eastAsia"/>
              </w:rPr>
              <w:t>1</w:t>
            </w:r>
            <w:r>
              <w:t>,</w:t>
            </w:r>
            <w:r>
              <w:rPr>
                <w:rFonts w:hint="eastAsia"/>
              </w:rPr>
              <w:t>条件</w:t>
            </w:r>
            <w:r>
              <w:rPr>
                <w:rFonts w:hint="eastAsia"/>
              </w:rPr>
              <w:t>2</w:t>
            </w:r>
            <w:r>
              <w:t>]}).</w:t>
            </w:r>
          </w:p>
        </w:tc>
      </w:tr>
    </w:tbl>
    <w:p w14:paraId="6D8017ED" w14:textId="3F2FF41A" w:rsidR="0084196B" w:rsidRDefault="0084196B" w:rsidP="0084196B">
      <w:pPr>
        <w:ind w:left="420"/>
      </w:pPr>
      <w:r>
        <w:rPr>
          <w:rFonts w:hint="eastAsia"/>
        </w:rPr>
        <w:t>如：</w:t>
      </w:r>
    </w:p>
    <w:p w14:paraId="2DB462FC" w14:textId="370C5D52" w:rsidR="0084196B" w:rsidRDefault="0084196B" w:rsidP="0084196B">
      <w:pPr>
        <w:ind w:left="420"/>
      </w:pPr>
      <w:r>
        <w:tab/>
      </w:r>
      <w:r>
        <w:rPr>
          <w:rFonts w:hint="eastAsia"/>
        </w:rPr>
        <w:t>查询age</w:t>
      </w:r>
      <w:r>
        <w:t>=23</w:t>
      </w:r>
      <w:r>
        <w:rPr>
          <w:rFonts w:hint="eastAsia"/>
        </w:rPr>
        <w:t>或age</w:t>
      </w:r>
      <w:r>
        <w:t>=25</w:t>
      </w:r>
      <w:r>
        <w:rPr>
          <w:rFonts w:hint="eastAsia"/>
        </w:rPr>
        <w:t>的数据</w:t>
      </w:r>
    </w:p>
    <w:p w14:paraId="7064DDF1" w14:textId="3F5A8DB5" w:rsidR="0084196B" w:rsidRPr="0084196B" w:rsidRDefault="0084196B" w:rsidP="0084196B">
      <w:pPr>
        <w:ind w:left="420"/>
      </w:pPr>
      <w:r>
        <w:tab/>
      </w:r>
      <w:r w:rsidR="00F97E17">
        <w:rPr>
          <w:noProof/>
        </w:rPr>
        <w:drawing>
          <wp:inline distT="0" distB="0" distL="0" distR="0" wp14:anchorId="0FFB35E5" wp14:editId="46BB2537">
            <wp:extent cx="4545663" cy="31194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68760" cy="347845"/>
                    </a:xfrm>
                    <a:prstGeom prst="rect">
                      <a:avLst/>
                    </a:prstGeom>
                  </pic:spPr>
                </pic:pic>
              </a:graphicData>
            </a:graphic>
          </wp:inline>
        </w:drawing>
      </w:r>
    </w:p>
    <w:p w14:paraId="046323BF" w14:textId="12C11A67" w:rsidR="00712648" w:rsidRDefault="001950CA" w:rsidP="00745329">
      <w:pPr>
        <w:pStyle w:val="5"/>
        <w:ind w:right="210"/>
      </w:pPr>
      <w:r>
        <w:rPr>
          <w:rFonts w:hint="eastAsia"/>
        </w:rPr>
        <w:t>查询第一条数据</w:t>
      </w:r>
    </w:p>
    <w:tbl>
      <w:tblPr>
        <w:tblStyle w:val="ac"/>
        <w:tblW w:w="0" w:type="auto"/>
        <w:tblInd w:w="420" w:type="dxa"/>
        <w:tblLook w:val="04A0" w:firstRow="1" w:lastRow="0" w:firstColumn="1" w:lastColumn="0" w:noHBand="0" w:noVBand="1"/>
      </w:tblPr>
      <w:tblGrid>
        <w:gridCol w:w="7876"/>
      </w:tblGrid>
      <w:tr w:rsidR="001950CA" w14:paraId="280ED7DD" w14:textId="77777777" w:rsidTr="001950CA">
        <w:tc>
          <w:tcPr>
            <w:tcW w:w="8296" w:type="dxa"/>
          </w:tcPr>
          <w:p w14:paraId="25A0E21A" w14:textId="3AFDD292" w:rsidR="001950CA" w:rsidRDefault="001950CA" w:rsidP="001950CA">
            <w:r>
              <w:rPr>
                <w:rFonts w:asciiTheme="minorHAnsi" w:eastAsiaTheme="minorEastAsia" w:hAnsiTheme="minorHAnsi" w:cstheme="minorBidi" w:hint="eastAsia"/>
                <w:kern w:val="2"/>
                <w:sz w:val="21"/>
                <w:szCs w:val="22"/>
              </w:rPr>
              <w:t>db</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表名.</w:t>
            </w:r>
            <w:r>
              <w:rPr>
                <w:rFonts w:asciiTheme="minorHAnsi" w:eastAsiaTheme="minorEastAsia" w:hAnsiTheme="minorHAnsi" w:cstheme="minorBidi"/>
                <w:kern w:val="2"/>
                <w:sz w:val="21"/>
                <w:szCs w:val="22"/>
              </w:rPr>
              <w:t>findOne()</w:t>
            </w:r>
          </w:p>
        </w:tc>
      </w:tr>
    </w:tbl>
    <w:p w14:paraId="151EADF6" w14:textId="0F5BECEB" w:rsidR="001950CA" w:rsidRDefault="001950CA" w:rsidP="001950CA">
      <w:pPr>
        <w:ind w:left="420"/>
      </w:pPr>
      <w:r>
        <w:rPr>
          <w:rFonts w:hint="eastAsia"/>
        </w:rPr>
        <w:t>如：</w:t>
      </w:r>
    </w:p>
    <w:p w14:paraId="549CBFDF" w14:textId="4F709428" w:rsidR="001950CA" w:rsidRDefault="001950CA" w:rsidP="001950CA">
      <w:pPr>
        <w:ind w:left="420"/>
      </w:pPr>
      <w:r>
        <w:tab/>
      </w:r>
      <w:r>
        <w:rPr>
          <w:rFonts w:hint="eastAsia"/>
        </w:rPr>
        <w:t>查找age=24的第一条数据</w:t>
      </w:r>
    </w:p>
    <w:p w14:paraId="2CF0A7FD" w14:textId="590DAA5A" w:rsidR="001950CA" w:rsidRPr="001950CA" w:rsidRDefault="001950CA" w:rsidP="001950CA">
      <w:pPr>
        <w:ind w:left="420"/>
      </w:pPr>
      <w:r>
        <w:tab/>
      </w:r>
      <w:r>
        <w:rPr>
          <w:noProof/>
        </w:rPr>
        <w:drawing>
          <wp:inline distT="0" distB="0" distL="0" distR="0" wp14:anchorId="7C4D14EF" wp14:editId="342917A6">
            <wp:extent cx="4029075" cy="98107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29075" cy="981075"/>
                    </a:xfrm>
                    <a:prstGeom prst="rect">
                      <a:avLst/>
                    </a:prstGeom>
                  </pic:spPr>
                </pic:pic>
              </a:graphicData>
            </a:graphic>
          </wp:inline>
        </w:drawing>
      </w:r>
    </w:p>
    <w:p w14:paraId="5CA54276" w14:textId="225BDCBB" w:rsidR="00712648" w:rsidRDefault="001950CA" w:rsidP="001950CA">
      <w:pPr>
        <w:pStyle w:val="5"/>
        <w:ind w:right="210"/>
      </w:pPr>
      <w:r>
        <w:rPr>
          <w:rFonts w:hint="eastAsia"/>
        </w:rPr>
        <w:t>统计查询结果数量</w:t>
      </w:r>
    </w:p>
    <w:tbl>
      <w:tblPr>
        <w:tblStyle w:val="ac"/>
        <w:tblW w:w="0" w:type="auto"/>
        <w:tblInd w:w="420" w:type="dxa"/>
        <w:tblLook w:val="04A0" w:firstRow="1" w:lastRow="0" w:firstColumn="1" w:lastColumn="0" w:noHBand="0" w:noVBand="1"/>
      </w:tblPr>
      <w:tblGrid>
        <w:gridCol w:w="7876"/>
      </w:tblGrid>
      <w:tr w:rsidR="001950CA" w14:paraId="0CD91723" w14:textId="77777777" w:rsidTr="001950CA">
        <w:tc>
          <w:tcPr>
            <w:tcW w:w="8296" w:type="dxa"/>
          </w:tcPr>
          <w:p w14:paraId="2F9F49A5" w14:textId="70B4FB36" w:rsidR="001950CA" w:rsidRDefault="001950CA" w:rsidP="001950CA">
            <w:r>
              <w:rPr>
                <w:rFonts w:asciiTheme="minorHAnsi" w:eastAsiaTheme="minorEastAsia" w:hAnsiTheme="minorHAnsi" w:cstheme="minorBidi" w:hint="eastAsia"/>
                <w:kern w:val="2"/>
                <w:sz w:val="21"/>
                <w:szCs w:val="22"/>
              </w:rPr>
              <w:t>d</w:t>
            </w:r>
            <w:r>
              <w:rPr>
                <w:rFonts w:asciiTheme="minorHAnsi" w:eastAsiaTheme="minorEastAsia" w:hAnsiTheme="minorHAnsi" w:cstheme="minorBidi"/>
                <w:kern w:val="2"/>
                <w:sz w:val="21"/>
                <w:szCs w:val="22"/>
              </w:rPr>
              <w:t>b.</w:t>
            </w:r>
            <w:r>
              <w:rPr>
                <w:rFonts w:asciiTheme="minorHAnsi" w:eastAsiaTheme="minorEastAsia" w:hAnsiTheme="minorHAnsi" w:cstheme="minorBidi" w:hint="eastAsia"/>
                <w:kern w:val="2"/>
                <w:sz w:val="21"/>
                <w:szCs w:val="22"/>
              </w:rPr>
              <w:t>表名.</w:t>
            </w:r>
            <w:r>
              <w:rPr>
                <w:rFonts w:asciiTheme="minorHAnsi" w:eastAsiaTheme="minorEastAsia" w:hAnsiTheme="minorHAnsi" w:cstheme="minorBidi"/>
                <w:kern w:val="2"/>
                <w:sz w:val="21"/>
                <w:szCs w:val="22"/>
              </w:rPr>
              <w:t>find(</w:t>
            </w:r>
            <w:r>
              <w:rPr>
                <w:rFonts w:asciiTheme="minorHAnsi" w:eastAsiaTheme="minorEastAsia" w:hAnsiTheme="minorHAnsi" w:cstheme="minorBidi" w:hint="eastAsia"/>
                <w:kern w:val="2"/>
                <w:sz w:val="21"/>
                <w:szCs w:val="22"/>
              </w:rPr>
              <w:t>条件</w:t>
            </w:r>
            <w:r>
              <w:rPr>
                <w:rFonts w:asciiTheme="minorHAnsi" w:eastAsiaTheme="minorEastAsia" w:hAnsiTheme="minorHAnsi" w:cstheme="minorBidi"/>
                <w:kern w:val="2"/>
                <w:sz w:val="21"/>
                <w:szCs w:val="22"/>
              </w:rPr>
              <w:t>).count()</w:t>
            </w:r>
          </w:p>
        </w:tc>
      </w:tr>
    </w:tbl>
    <w:p w14:paraId="392FC614" w14:textId="4CDEEB5C" w:rsidR="001950CA" w:rsidRDefault="001950CA" w:rsidP="001950CA">
      <w:pPr>
        <w:ind w:left="420"/>
      </w:pPr>
      <w:r>
        <w:rPr>
          <w:rFonts w:hint="eastAsia"/>
        </w:rPr>
        <w:t>如：</w:t>
      </w:r>
    </w:p>
    <w:p w14:paraId="1EF7F48D" w14:textId="5CCA62DD" w:rsidR="001950CA" w:rsidRDefault="001950CA" w:rsidP="001950CA">
      <w:pPr>
        <w:ind w:left="420"/>
      </w:pPr>
      <w:r>
        <w:tab/>
      </w:r>
      <w:r>
        <w:rPr>
          <w:rFonts w:hint="eastAsia"/>
        </w:rPr>
        <w:t>查找age=24的有几个人</w:t>
      </w:r>
    </w:p>
    <w:p w14:paraId="5B3FAC0C" w14:textId="715E164B" w:rsidR="001950CA" w:rsidRDefault="001950CA" w:rsidP="001950CA">
      <w:pPr>
        <w:ind w:left="420"/>
      </w:pPr>
      <w:r>
        <w:tab/>
      </w:r>
      <w:r>
        <w:rPr>
          <w:noProof/>
        </w:rPr>
        <w:drawing>
          <wp:inline distT="0" distB="0" distL="0" distR="0" wp14:anchorId="418A223C" wp14:editId="6B503814">
            <wp:extent cx="2657475" cy="3143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57475" cy="314325"/>
                    </a:xfrm>
                    <a:prstGeom prst="rect">
                      <a:avLst/>
                    </a:prstGeom>
                  </pic:spPr>
                </pic:pic>
              </a:graphicData>
            </a:graphic>
          </wp:inline>
        </w:drawing>
      </w:r>
    </w:p>
    <w:p w14:paraId="7E84E1E9" w14:textId="7A1EC29E" w:rsidR="00712648" w:rsidRDefault="00930D43" w:rsidP="008108B0">
      <w:pPr>
        <w:pStyle w:val="4"/>
      </w:pPr>
      <w:r>
        <w:rPr>
          <w:rFonts w:hint="eastAsia"/>
        </w:rPr>
        <w:t>修改数据</w:t>
      </w:r>
    </w:p>
    <w:p w14:paraId="091D23B5" w14:textId="71A5286C" w:rsidR="00930D43" w:rsidRDefault="001D6D70" w:rsidP="00516A1D">
      <w:pPr>
        <w:ind w:left="420"/>
      </w:pPr>
      <w:r>
        <w:rPr>
          <w:rFonts w:hint="eastAsia"/>
        </w:rPr>
        <w:t>修改数据使用如下语句修改</w:t>
      </w:r>
    </w:p>
    <w:tbl>
      <w:tblPr>
        <w:tblStyle w:val="ac"/>
        <w:tblW w:w="0" w:type="auto"/>
        <w:tblInd w:w="420" w:type="dxa"/>
        <w:tblLook w:val="04A0" w:firstRow="1" w:lastRow="0" w:firstColumn="1" w:lastColumn="0" w:noHBand="0" w:noVBand="1"/>
      </w:tblPr>
      <w:tblGrid>
        <w:gridCol w:w="7876"/>
      </w:tblGrid>
      <w:tr w:rsidR="001D6D70" w14:paraId="6B60E157" w14:textId="77777777" w:rsidTr="001D6D70">
        <w:tc>
          <w:tcPr>
            <w:tcW w:w="8296" w:type="dxa"/>
          </w:tcPr>
          <w:p w14:paraId="1B2812AB" w14:textId="4EA67481" w:rsidR="001D6D70" w:rsidRDefault="001D6D70" w:rsidP="00516A1D">
            <w:r>
              <w:rPr>
                <w:rFonts w:asciiTheme="minorHAnsi" w:eastAsiaTheme="minorEastAsia" w:hAnsiTheme="minorHAnsi" w:cstheme="minorBidi" w:hint="eastAsia"/>
                <w:kern w:val="2"/>
                <w:sz w:val="21"/>
                <w:szCs w:val="22"/>
              </w:rPr>
              <w:t>db</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表名.</w:t>
            </w:r>
            <w:r>
              <w:rPr>
                <w:rFonts w:asciiTheme="minorHAnsi" w:eastAsiaTheme="minorEastAsia" w:hAnsiTheme="minorHAnsi" w:cstheme="minorBidi"/>
                <w:kern w:val="2"/>
                <w:sz w:val="21"/>
                <w:szCs w:val="22"/>
              </w:rPr>
              <w:t>update({</w:t>
            </w:r>
            <w:r>
              <w:rPr>
                <w:rFonts w:asciiTheme="minorHAnsi" w:eastAsiaTheme="minorEastAsia" w:hAnsiTheme="minorHAnsi" w:cstheme="minorBidi" w:hint="eastAsia"/>
                <w:kern w:val="2"/>
                <w:sz w:val="21"/>
                <w:szCs w:val="22"/>
              </w:rPr>
              <w:t>条件</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新数据</w:t>
            </w:r>
            <w:r>
              <w:rPr>
                <w:rFonts w:asciiTheme="minorHAnsi" w:eastAsiaTheme="minorEastAsia" w:hAnsiTheme="minorHAnsi" w:cstheme="minorBidi"/>
                <w:kern w:val="2"/>
                <w:sz w:val="21"/>
                <w:szCs w:val="22"/>
              </w:rPr>
              <w:t>},upsert,multi)</w:t>
            </w:r>
          </w:p>
        </w:tc>
      </w:tr>
    </w:tbl>
    <w:p w14:paraId="680CBC28" w14:textId="59602D09" w:rsidR="001D6D70" w:rsidRDefault="001D6D70" w:rsidP="00516A1D">
      <w:pPr>
        <w:ind w:left="420"/>
      </w:pPr>
      <w:r>
        <w:rPr>
          <w:rFonts w:hint="eastAsia"/>
        </w:rPr>
        <w:t>参数说明：</w:t>
      </w:r>
    </w:p>
    <w:p w14:paraId="59AC8630" w14:textId="242B322F" w:rsidR="001D6D70" w:rsidRDefault="001D6D70" w:rsidP="00315AED">
      <w:pPr>
        <w:pStyle w:val="a8"/>
        <w:numPr>
          <w:ilvl w:val="1"/>
          <w:numId w:val="120"/>
        </w:numPr>
        <w:ind w:firstLineChars="0"/>
      </w:pPr>
      <w:r>
        <w:rPr>
          <w:rFonts w:hint="eastAsia"/>
        </w:rPr>
        <w:t>条件：</w:t>
      </w:r>
    </w:p>
    <w:p w14:paraId="2831089F" w14:textId="1C99D668" w:rsidR="001D6D70" w:rsidRDefault="001D6D70" w:rsidP="001D6D70">
      <w:pPr>
        <w:pStyle w:val="a8"/>
        <w:ind w:left="840" w:firstLineChars="0" w:firstLine="0"/>
      </w:pPr>
      <w:r>
        <w:rPr>
          <w:rFonts w:hint="eastAsia"/>
        </w:rPr>
        <w:t>修改数据只会修改符合条件的查询结果中的数据，在这里指定查询条件</w:t>
      </w:r>
    </w:p>
    <w:p w14:paraId="39DAC4B8" w14:textId="54C30DC6" w:rsidR="001D6D70" w:rsidRDefault="001D6D70" w:rsidP="00315AED">
      <w:pPr>
        <w:pStyle w:val="a8"/>
        <w:numPr>
          <w:ilvl w:val="1"/>
          <w:numId w:val="120"/>
        </w:numPr>
        <w:ind w:firstLineChars="0"/>
      </w:pPr>
      <w:r>
        <w:rPr>
          <w:rFonts w:hint="eastAsia"/>
        </w:rPr>
        <w:t>新数据</w:t>
      </w:r>
    </w:p>
    <w:p w14:paraId="59F45565" w14:textId="41C0BA8A" w:rsidR="001D6D70" w:rsidRDefault="001D6D70" w:rsidP="001D6D70">
      <w:pPr>
        <w:pStyle w:val="a8"/>
        <w:ind w:left="840" w:firstLineChars="0" w:firstLine="0"/>
      </w:pPr>
      <w:r>
        <w:rPr>
          <w:rFonts w:hint="eastAsia"/>
        </w:rPr>
        <w:t>在这里指定日和修改数据</w:t>
      </w:r>
    </w:p>
    <w:p w14:paraId="19C113E8" w14:textId="27B1E572" w:rsidR="001D6D70" w:rsidRDefault="001D6D70" w:rsidP="00315AED">
      <w:pPr>
        <w:pStyle w:val="a8"/>
        <w:numPr>
          <w:ilvl w:val="2"/>
          <w:numId w:val="120"/>
        </w:numPr>
        <w:ind w:firstLineChars="0"/>
      </w:pPr>
      <w:r>
        <w:rPr>
          <w:rFonts w:hint="eastAsia"/>
        </w:rPr>
        <w:t>根据字段修改</w:t>
      </w:r>
    </w:p>
    <w:tbl>
      <w:tblPr>
        <w:tblW w:w="7137" w:type="dxa"/>
        <w:tblInd w:w="126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635"/>
        <w:gridCol w:w="5502"/>
      </w:tblGrid>
      <w:tr w:rsidR="005E4B40" w:rsidRPr="005E4B40" w14:paraId="68F65DA2" w14:textId="77777777" w:rsidTr="005E4B40">
        <w:trPr>
          <w:trHeight w:val="280"/>
        </w:trPr>
        <w:tc>
          <w:tcPr>
            <w:tcW w:w="163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5CD8268" w14:textId="5856BEC1" w:rsidR="005E4B40" w:rsidRPr="005E4B40" w:rsidRDefault="005E4B40" w:rsidP="005E4B40">
            <w:pPr>
              <w:jc w:val="center"/>
            </w:pPr>
            <w:r w:rsidRPr="005E4B40">
              <w:rPr>
                <w:rFonts w:hint="eastAsia"/>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810D633" w14:textId="4D51C502" w:rsidR="005E4B40" w:rsidRPr="005E4B40" w:rsidRDefault="005E4B40" w:rsidP="005E4B40">
            <w:pPr>
              <w:jc w:val="center"/>
            </w:pPr>
            <w:r w:rsidRPr="005E4B40">
              <w:rPr>
                <w:rFonts w:hint="eastAsia"/>
              </w:rPr>
              <w:t>描述</w:t>
            </w:r>
          </w:p>
        </w:tc>
      </w:tr>
      <w:tr w:rsidR="005E4B40" w:rsidRPr="005E4B40" w14:paraId="23FAF377" w14:textId="77777777" w:rsidTr="005E4B40">
        <w:trPr>
          <w:trHeight w:val="291"/>
        </w:trPr>
        <w:tc>
          <w:tcPr>
            <w:tcW w:w="163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E72FA66" w14:textId="12E0CD14" w:rsidR="005E4B40" w:rsidRPr="005E4B40" w:rsidRDefault="005E4B40" w:rsidP="005E4B40">
            <w:pPr>
              <w:jc w:val="center"/>
            </w:pPr>
            <w:r w:rsidRPr="005E4B40">
              <w:rPr>
                <w:rFonts w:hint="eastAsia"/>
              </w:rPr>
              <w:lastRenderedPageBreak/>
              <w:t>$inc</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BFD0022" w14:textId="5E324D75" w:rsidR="005E4B40" w:rsidRPr="005E4B40" w:rsidRDefault="005E4B40" w:rsidP="005E4B40">
            <w:r>
              <w:rPr>
                <w:rFonts w:hint="eastAsia"/>
              </w:rPr>
              <w:t>将指定的值加上原字段值作为新值</w:t>
            </w:r>
          </w:p>
        </w:tc>
      </w:tr>
      <w:tr w:rsidR="005E4B40" w:rsidRPr="005E4B40" w14:paraId="39BE9228" w14:textId="77777777" w:rsidTr="005E4B40">
        <w:trPr>
          <w:trHeight w:val="280"/>
        </w:trPr>
        <w:tc>
          <w:tcPr>
            <w:tcW w:w="163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D5AF146" w14:textId="55283F5F" w:rsidR="005E4B40" w:rsidRPr="005E4B40" w:rsidRDefault="005E4B40" w:rsidP="005E4B40">
            <w:pPr>
              <w:jc w:val="center"/>
            </w:pPr>
            <w:r w:rsidRPr="005E4B40">
              <w:rPr>
                <w:rFonts w:hint="eastAsia"/>
              </w:rPr>
              <w:t>$mul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4E6EA7D" w14:textId="01D10D9E" w:rsidR="005E4B40" w:rsidRPr="005E4B40" w:rsidRDefault="005E4B40" w:rsidP="005E4B40">
            <w:r>
              <w:rPr>
                <w:rFonts w:hint="eastAsia"/>
              </w:rPr>
              <w:t>将指定的值乘以原字段值作为新值</w:t>
            </w:r>
          </w:p>
        </w:tc>
      </w:tr>
      <w:tr w:rsidR="005E4B40" w:rsidRPr="005E4B40" w14:paraId="268AE210" w14:textId="77777777" w:rsidTr="005E4B40">
        <w:trPr>
          <w:trHeight w:val="280"/>
        </w:trPr>
        <w:tc>
          <w:tcPr>
            <w:tcW w:w="163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5EF9CCB7" w14:textId="041407D1" w:rsidR="005E4B40" w:rsidRPr="005E4B40" w:rsidRDefault="005E4B40" w:rsidP="005E4B40">
            <w:pPr>
              <w:jc w:val="center"/>
            </w:pPr>
            <w:r w:rsidRPr="005E4B40">
              <w:rPr>
                <w:rFonts w:hint="eastAsia"/>
              </w:rPr>
              <w:t>$rename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02F6D8F" w14:textId="77777777" w:rsidR="005E4B40" w:rsidRPr="005E4B40" w:rsidRDefault="005E4B40" w:rsidP="005E4B40">
            <w:r w:rsidRPr="005E4B40">
              <w:rPr>
                <w:rFonts w:hint="eastAsia"/>
              </w:rPr>
              <w:t>重命名字段</w:t>
            </w:r>
          </w:p>
        </w:tc>
      </w:tr>
      <w:tr w:rsidR="005E4B40" w:rsidRPr="005E4B40" w14:paraId="0D10C2FF" w14:textId="77777777" w:rsidTr="005E4B40">
        <w:trPr>
          <w:trHeight w:val="291"/>
        </w:trPr>
        <w:tc>
          <w:tcPr>
            <w:tcW w:w="163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90F54DB" w14:textId="37D69B70" w:rsidR="005E4B40" w:rsidRPr="005E4B40" w:rsidRDefault="005E4B40" w:rsidP="005E4B40">
            <w:pPr>
              <w:jc w:val="center"/>
            </w:pPr>
            <w:r w:rsidRPr="005E4B40">
              <w:rPr>
                <w:rFonts w:hint="eastAsia"/>
              </w:rPr>
              <w:t>$setOnInsert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C37359F" w14:textId="77777777" w:rsidR="005E4B40" w:rsidRPr="005E4B40" w:rsidRDefault="005E4B40" w:rsidP="005E4B40">
            <w:r w:rsidRPr="005E4B40">
              <w:rPr>
                <w:rFonts w:hint="eastAsia"/>
              </w:rPr>
              <w:t>操作时,操作给相应的字段赋值</w:t>
            </w:r>
          </w:p>
        </w:tc>
      </w:tr>
      <w:tr w:rsidR="005E4B40" w:rsidRPr="005E4B40" w14:paraId="3359DE99" w14:textId="77777777" w:rsidTr="005E4B40">
        <w:trPr>
          <w:trHeight w:val="280"/>
        </w:trPr>
        <w:tc>
          <w:tcPr>
            <w:tcW w:w="163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571566E2" w14:textId="3F15E17E" w:rsidR="005E4B40" w:rsidRPr="005E4B40" w:rsidRDefault="005E4B40" w:rsidP="005E4B40">
            <w:pPr>
              <w:jc w:val="center"/>
            </w:pPr>
            <w:r w:rsidRPr="005E4B40">
              <w:rPr>
                <w:rFonts w:hint="eastAsia"/>
              </w:rPr>
              <w:t>$set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6B18D96B" w14:textId="77777777" w:rsidR="005E4B40" w:rsidRPr="005E4B40" w:rsidRDefault="005E4B40" w:rsidP="005E4B40">
            <w:r w:rsidRPr="005E4B40">
              <w:rPr>
                <w:rFonts w:hint="eastAsia"/>
              </w:rPr>
              <w:t>用来指定一个键的值，如果不存在则创建它</w:t>
            </w:r>
          </w:p>
        </w:tc>
      </w:tr>
      <w:tr w:rsidR="005E4B40" w:rsidRPr="005E4B40" w14:paraId="6DB96F2B" w14:textId="77777777" w:rsidTr="005E4B40">
        <w:trPr>
          <w:trHeight w:val="291"/>
        </w:trPr>
        <w:tc>
          <w:tcPr>
            <w:tcW w:w="163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9BD6FD2" w14:textId="45787564" w:rsidR="005E4B40" w:rsidRPr="005E4B40" w:rsidRDefault="005E4B40" w:rsidP="005E4B40">
            <w:pPr>
              <w:jc w:val="center"/>
            </w:pPr>
            <w:r w:rsidRPr="005E4B40">
              <w:rPr>
                <w:rFonts w:hint="eastAsia"/>
              </w:rPr>
              <w:t>$unset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7795C5" w14:textId="77777777" w:rsidR="005E4B40" w:rsidRPr="005E4B40" w:rsidRDefault="005E4B40" w:rsidP="005E4B40">
            <w:r w:rsidRPr="005E4B40">
              <w:rPr>
                <w:rFonts w:hint="eastAsia"/>
              </w:rPr>
              <w:t>用来指定一个键的值，如果不存在不创建创建它</w:t>
            </w:r>
          </w:p>
        </w:tc>
      </w:tr>
      <w:tr w:rsidR="005E4B40" w:rsidRPr="005E4B40" w14:paraId="2645EF12" w14:textId="77777777" w:rsidTr="005E4B40">
        <w:trPr>
          <w:trHeight w:val="280"/>
        </w:trPr>
        <w:tc>
          <w:tcPr>
            <w:tcW w:w="163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DEAC532" w14:textId="393C5645" w:rsidR="005E4B40" w:rsidRPr="005E4B40" w:rsidRDefault="005E4B40" w:rsidP="005E4B40">
            <w:pPr>
              <w:jc w:val="center"/>
            </w:pPr>
            <w:r w:rsidRPr="005E4B40">
              <w:rPr>
                <w:rFonts w:hint="eastAsia"/>
              </w:rPr>
              <w:t>$min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29C03AE" w14:textId="4B3A7B49" w:rsidR="005E4B40" w:rsidRPr="005E4B40" w:rsidRDefault="005E4B40" w:rsidP="005E4B40">
            <w:r w:rsidRPr="005E4B40">
              <w:rPr>
                <w:rFonts w:hint="eastAsia"/>
              </w:rPr>
              <w:t>只有当现有字段值</w:t>
            </w:r>
            <w:r>
              <w:rPr>
                <w:rFonts w:hint="eastAsia"/>
              </w:rPr>
              <w:t>大</w:t>
            </w:r>
            <w:r w:rsidRPr="005E4B40">
              <w:rPr>
                <w:rFonts w:hint="eastAsia"/>
              </w:rPr>
              <w:t>于指定的值时才更新该字段。</w:t>
            </w:r>
          </w:p>
        </w:tc>
      </w:tr>
      <w:tr w:rsidR="005E4B40" w:rsidRPr="005E4B40" w14:paraId="1FF4BF15" w14:textId="77777777" w:rsidTr="005E4B40">
        <w:trPr>
          <w:trHeight w:val="280"/>
        </w:trPr>
        <w:tc>
          <w:tcPr>
            <w:tcW w:w="163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3F15C9B" w14:textId="5AC65FD8" w:rsidR="005E4B40" w:rsidRPr="005E4B40" w:rsidRDefault="005E4B40" w:rsidP="005E4B40">
            <w:pPr>
              <w:jc w:val="center"/>
            </w:pPr>
            <w:r w:rsidRPr="005E4B40">
              <w:rPr>
                <w:rFonts w:hint="eastAsia"/>
              </w:rPr>
              <w:t>$max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D7A82B2" w14:textId="3C9B098F" w:rsidR="005E4B40" w:rsidRPr="005E4B40" w:rsidRDefault="005E4B40" w:rsidP="005E4B40">
            <w:r w:rsidRPr="005E4B40">
              <w:rPr>
                <w:rFonts w:hint="eastAsia"/>
              </w:rPr>
              <w:t>只有当现有字段值</w:t>
            </w:r>
            <w:r>
              <w:rPr>
                <w:rFonts w:hint="eastAsia"/>
              </w:rPr>
              <w:t>小</w:t>
            </w:r>
            <w:r w:rsidRPr="005E4B40">
              <w:rPr>
                <w:rFonts w:hint="eastAsia"/>
              </w:rPr>
              <w:t>于指定的值时才更新该字段。</w:t>
            </w:r>
          </w:p>
        </w:tc>
      </w:tr>
      <w:tr w:rsidR="005E4B40" w:rsidRPr="005E4B40" w14:paraId="2402D245" w14:textId="77777777" w:rsidTr="005E4B40">
        <w:trPr>
          <w:trHeight w:val="291"/>
        </w:trPr>
        <w:tc>
          <w:tcPr>
            <w:tcW w:w="163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B5348FF" w14:textId="0757C5F4" w:rsidR="005E4B40" w:rsidRPr="005E4B40" w:rsidRDefault="005E4B40" w:rsidP="005E4B40">
            <w:pPr>
              <w:jc w:val="center"/>
            </w:pPr>
            <w:r w:rsidRPr="005E4B40">
              <w:rPr>
                <w:rFonts w:hint="eastAsia"/>
              </w:rPr>
              <w:t>$currentDate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524133D" w14:textId="77777777" w:rsidR="005E4B40" w:rsidRPr="005E4B40" w:rsidRDefault="005E4B40" w:rsidP="005E4B40">
            <w:r w:rsidRPr="005E4B40">
              <w:rPr>
                <w:rFonts w:hint="eastAsia"/>
              </w:rPr>
              <w:t>设置当前日期字段的值，或者作为一个日期或时间戳。</w:t>
            </w:r>
          </w:p>
        </w:tc>
      </w:tr>
    </w:tbl>
    <w:p w14:paraId="6EBC15D6" w14:textId="77777777" w:rsidR="005E4B40" w:rsidRPr="005E4B40" w:rsidRDefault="005E4B40" w:rsidP="005E4B40">
      <w:pPr>
        <w:pStyle w:val="a8"/>
        <w:ind w:left="1260" w:firstLineChars="0" w:firstLine="0"/>
      </w:pPr>
    </w:p>
    <w:p w14:paraId="36CCCDAE" w14:textId="4CD17966" w:rsidR="001D6D70" w:rsidRDefault="005E4B40" w:rsidP="00315AED">
      <w:pPr>
        <w:pStyle w:val="a8"/>
        <w:numPr>
          <w:ilvl w:val="2"/>
          <w:numId w:val="120"/>
        </w:numPr>
        <w:ind w:firstLineChars="0"/>
      </w:pPr>
      <w:r>
        <w:rPr>
          <w:rFonts w:hint="eastAsia"/>
        </w:rPr>
        <w:t>整条替换</w:t>
      </w:r>
    </w:p>
    <w:p w14:paraId="1B2B1294" w14:textId="27464B94" w:rsidR="00DD30D3" w:rsidRDefault="00DD30D3" w:rsidP="00DD30D3">
      <w:pPr>
        <w:pStyle w:val="a8"/>
        <w:ind w:left="1260" w:firstLineChars="0" w:firstLine="0"/>
      </w:pPr>
      <w:r>
        <w:rPr>
          <w:rFonts w:hint="eastAsia"/>
        </w:rPr>
        <w:t>整条修改指的是不修改某个字段，而是用新数据完整替换现有数据</w:t>
      </w:r>
    </w:p>
    <w:p w14:paraId="4ECE3393" w14:textId="74DD2D58" w:rsidR="00DD30D3" w:rsidRDefault="00DD30D3" w:rsidP="00DD30D3">
      <w:pPr>
        <w:pStyle w:val="a8"/>
        <w:ind w:left="1260" w:firstLineChars="0" w:firstLine="0"/>
      </w:pPr>
      <w:r>
        <w:rPr>
          <w:rFonts w:hint="eastAsia"/>
        </w:rPr>
        <w:t>此时只需要将新数据作为参数即可，不需要使用上表中内容</w:t>
      </w:r>
    </w:p>
    <w:p w14:paraId="32973349" w14:textId="40EE2D89" w:rsidR="001D6D70" w:rsidRDefault="001D6D70" w:rsidP="00315AED">
      <w:pPr>
        <w:pStyle w:val="a8"/>
        <w:numPr>
          <w:ilvl w:val="1"/>
          <w:numId w:val="120"/>
        </w:numPr>
        <w:ind w:firstLineChars="0"/>
      </w:pPr>
      <w:r>
        <w:rPr>
          <w:rFonts w:hint="eastAsia"/>
        </w:rPr>
        <w:t>upsert</w:t>
      </w:r>
    </w:p>
    <w:p w14:paraId="0C55AA94" w14:textId="6BE560CD" w:rsidR="00701F23" w:rsidRDefault="00701F23" w:rsidP="00701F23">
      <w:pPr>
        <w:pStyle w:val="a8"/>
        <w:ind w:left="840" w:firstLineChars="0" w:firstLine="0"/>
      </w:pPr>
      <w:r>
        <w:rPr>
          <w:rFonts w:hint="eastAsia"/>
        </w:rPr>
        <w:t>boolean类型，默认false</w:t>
      </w:r>
    </w:p>
    <w:p w14:paraId="59BF97ED" w14:textId="5E2776E8" w:rsidR="00701F23" w:rsidRDefault="00701F23" w:rsidP="00701F23">
      <w:pPr>
        <w:pStyle w:val="a8"/>
        <w:ind w:left="840" w:firstLineChars="0" w:firstLine="0"/>
      </w:pPr>
      <w:r>
        <w:rPr>
          <w:rFonts w:hint="eastAsia"/>
        </w:rPr>
        <w:t>用来指定如果没有匹配项是否插入新数据</w:t>
      </w:r>
    </w:p>
    <w:p w14:paraId="22BC9140" w14:textId="08BF0B8F" w:rsidR="001D6D70" w:rsidRPr="00930D43" w:rsidRDefault="001D6D70" w:rsidP="00315AED">
      <w:pPr>
        <w:pStyle w:val="a8"/>
        <w:numPr>
          <w:ilvl w:val="1"/>
          <w:numId w:val="120"/>
        </w:numPr>
        <w:ind w:firstLineChars="0"/>
      </w:pPr>
      <w:r>
        <w:rPr>
          <w:rFonts w:hint="eastAsia"/>
        </w:rPr>
        <w:t>multi</w:t>
      </w:r>
    </w:p>
    <w:p w14:paraId="64EBC25F" w14:textId="2AB8EBB3" w:rsidR="00712648" w:rsidRDefault="004751D3" w:rsidP="00701F23">
      <w:pPr>
        <w:ind w:left="840"/>
      </w:pPr>
      <w:r>
        <w:rPr>
          <w:rFonts w:hint="eastAsia"/>
        </w:rPr>
        <w:t>boolean类型，默认false</w:t>
      </w:r>
    </w:p>
    <w:p w14:paraId="1336FF82" w14:textId="77551377" w:rsidR="004751D3" w:rsidRDefault="004751D3" w:rsidP="00701F23">
      <w:pPr>
        <w:ind w:left="840"/>
      </w:pPr>
      <w:r>
        <w:rPr>
          <w:rFonts w:hint="eastAsia"/>
        </w:rPr>
        <w:t>用来指定如果有多个匹配结果时，是否全部进行更新</w:t>
      </w:r>
    </w:p>
    <w:p w14:paraId="15D8B398" w14:textId="7AEEBCE8" w:rsidR="004751D3" w:rsidRDefault="004751D3" w:rsidP="00701F23">
      <w:pPr>
        <w:ind w:left="840"/>
      </w:pPr>
      <w:r>
        <w:rPr>
          <w:rFonts w:hint="eastAsia"/>
        </w:rPr>
        <w:t>false：只修改第一条，true：全部更新</w:t>
      </w:r>
    </w:p>
    <w:p w14:paraId="33D20505" w14:textId="4E54B74D" w:rsidR="005921D1" w:rsidRDefault="005921D1" w:rsidP="00315AED">
      <w:pPr>
        <w:pStyle w:val="5"/>
        <w:numPr>
          <w:ilvl w:val="0"/>
          <w:numId w:val="123"/>
        </w:numPr>
        <w:ind w:right="210"/>
      </w:pPr>
      <w:r>
        <w:rPr>
          <w:rFonts w:hint="eastAsia"/>
        </w:rPr>
        <w:t>修改字段的值</w:t>
      </w:r>
    </w:p>
    <w:p w14:paraId="2308E93B" w14:textId="1E305280" w:rsidR="005921D1" w:rsidRDefault="005921D1" w:rsidP="00315AED">
      <w:pPr>
        <w:pStyle w:val="6"/>
        <w:numPr>
          <w:ilvl w:val="0"/>
          <w:numId w:val="124"/>
        </w:numPr>
      </w:pPr>
      <w:r>
        <w:rPr>
          <w:rFonts w:hint="eastAsia"/>
        </w:rPr>
        <w:t>直接指定新值</w:t>
      </w:r>
    </w:p>
    <w:tbl>
      <w:tblPr>
        <w:tblStyle w:val="ac"/>
        <w:tblW w:w="0" w:type="auto"/>
        <w:tblInd w:w="420" w:type="dxa"/>
        <w:tblLook w:val="04A0" w:firstRow="1" w:lastRow="0" w:firstColumn="1" w:lastColumn="0" w:noHBand="0" w:noVBand="1"/>
      </w:tblPr>
      <w:tblGrid>
        <w:gridCol w:w="7876"/>
      </w:tblGrid>
      <w:tr w:rsidR="005921D1" w14:paraId="5FA63BC2" w14:textId="77777777" w:rsidTr="005921D1">
        <w:tc>
          <w:tcPr>
            <w:tcW w:w="8296" w:type="dxa"/>
          </w:tcPr>
          <w:p w14:paraId="27BB833B" w14:textId="42E4844E" w:rsidR="005921D1" w:rsidRDefault="00CE7B59" w:rsidP="005921D1">
            <w:r>
              <w:rPr>
                <w:rFonts w:asciiTheme="minorHAnsi" w:eastAsiaTheme="minorEastAsia" w:hAnsiTheme="minorHAnsi" w:cstheme="minorBidi" w:hint="eastAsia"/>
                <w:kern w:val="2"/>
                <w:sz w:val="21"/>
                <w:szCs w:val="22"/>
              </w:rPr>
              <w:t>db</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表名.</w:t>
            </w:r>
            <w:r>
              <w:rPr>
                <w:rFonts w:asciiTheme="minorHAnsi" w:eastAsiaTheme="minorEastAsia" w:hAnsiTheme="minorHAnsi" w:cstheme="minorBidi"/>
                <w:kern w:val="2"/>
                <w:sz w:val="21"/>
                <w:szCs w:val="22"/>
              </w:rPr>
              <w:t>update({</w:t>
            </w:r>
            <w:r>
              <w:rPr>
                <w:rFonts w:asciiTheme="minorHAnsi" w:eastAsiaTheme="minorEastAsia" w:hAnsiTheme="minorHAnsi" w:cstheme="minorBidi" w:hint="eastAsia"/>
                <w:kern w:val="2"/>
                <w:sz w:val="21"/>
                <w:szCs w:val="22"/>
              </w:rPr>
              <w:t>条件}</w:t>
            </w:r>
            <w:r>
              <w:rPr>
                <w:rFonts w:asciiTheme="minorHAnsi" w:eastAsiaTheme="minorEastAsia" w:hAnsiTheme="minorHAnsi" w:cstheme="minorBidi"/>
                <w:kern w:val="2"/>
                <w:sz w:val="21"/>
                <w:szCs w:val="22"/>
              </w:rPr>
              <w:t>,{$set:{</w:t>
            </w:r>
            <w:r>
              <w:rPr>
                <w:rFonts w:asciiTheme="minorHAnsi" w:eastAsiaTheme="minorEastAsia" w:hAnsiTheme="minorHAnsi" w:cstheme="minorBidi" w:hint="eastAsia"/>
                <w:kern w:val="2"/>
                <w:sz w:val="21"/>
                <w:szCs w:val="22"/>
              </w:rPr>
              <w:t>新字段</w:t>
            </w:r>
            <w:r>
              <w:rPr>
                <w:rFonts w:asciiTheme="minorHAnsi" w:eastAsiaTheme="minorEastAsia" w:hAnsiTheme="minorHAnsi" w:cstheme="minorBidi"/>
                <w:kern w:val="2"/>
                <w:sz w:val="21"/>
                <w:szCs w:val="22"/>
              </w:rPr>
              <w:t>}})</w:t>
            </w:r>
          </w:p>
        </w:tc>
      </w:tr>
    </w:tbl>
    <w:p w14:paraId="3ED9B378" w14:textId="0E060AFD" w:rsidR="005921D1" w:rsidRDefault="005921D1" w:rsidP="005921D1">
      <w:pPr>
        <w:ind w:left="420"/>
      </w:pPr>
      <w:r>
        <w:rPr>
          <w:rFonts w:hint="eastAsia"/>
        </w:rPr>
        <w:t>如：</w:t>
      </w:r>
    </w:p>
    <w:p w14:paraId="18E03A71" w14:textId="24BED406" w:rsidR="005921D1" w:rsidRDefault="005921D1" w:rsidP="005921D1">
      <w:pPr>
        <w:ind w:left="420"/>
      </w:pPr>
      <w:r>
        <w:tab/>
      </w:r>
      <w:r>
        <w:rPr>
          <w:rFonts w:hint="eastAsia"/>
        </w:rPr>
        <w:t>将w</w:t>
      </w:r>
      <w:r>
        <w:t>angwu</w:t>
      </w:r>
      <w:r>
        <w:rPr>
          <w:rFonts w:hint="eastAsia"/>
        </w:rPr>
        <w:t>的age改为21</w:t>
      </w:r>
    </w:p>
    <w:p w14:paraId="47D8A3F3" w14:textId="433C449F" w:rsidR="005921D1" w:rsidRDefault="005921D1" w:rsidP="005921D1">
      <w:pPr>
        <w:ind w:left="420"/>
      </w:pPr>
      <w:r>
        <w:tab/>
      </w:r>
      <w:r>
        <w:rPr>
          <w:noProof/>
        </w:rPr>
        <w:drawing>
          <wp:inline distT="0" distB="0" distL="0" distR="0" wp14:anchorId="616CAD2C" wp14:editId="21BBF896">
            <wp:extent cx="4715123" cy="862301"/>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24567" cy="882316"/>
                    </a:xfrm>
                    <a:prstGeom prst="rect">
                      <a:avLst/>
                    </a:prstGeom>
                  </pic:spPr>
                </pic:pic>
              </a:graphicData>
            </a:graphic>
          </wp:inline>
        </w:drawing>
      </w:r>
    </w:p>
    <w:p w14:paraId="7A214F17" w14:textId="0D072177" w:rsidR="005921D1" w:rsidRDefault="005921D1" w:rsidP="005921D1">
      <w:pPr>
        <w:ind w:left="420"/>
      </w:pPr>
      <w:r>
        <w:tab/>
      </w:r>
      <w:r>
        <w:rPr>
          <w:rFonts w:hint="eastAsia"/>
        </w:rPr>
        <w:t>将wangwu的age改为22，sex改为男</w:t>
      </w:r>
    </w:p>
    <w:p w14:paraId="659B9C55" w14:textId="22E71F2E" w:rsidR="005921D1" w:rsidRPr="005921D1" w:rsidRDefault="005921D1" w:rsidP="005921D1">
      <w:pPr>
        <w:ind w:left="420"/>
      </w:pPr>
      <w:r>
        <w:lastRenderedPageBreak/>
        <w:tab/>
      </w:r>
      <w:r>
        <w:rPr>
          <w:noProof/>
        </w:rPr>
        <w:drawing>
          <wp:inline distT="0" distB="0" distL="0" distR="0" wp14:anchorId="17A3F99D" wp14:editId="1593A1ED">
            <wp:extent cx="4731026" cy="816794"/>
            <wp:effectExtent l="0" t="0" r="0"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43762" cy="836257"/>
                    </a:xfrm>
                    <a:prstGeom prst="rect">
                      <a:avLst/>
                    </a:prstGeom>
                  </pic:spPr>
                </pic:pic>
              </a:graphicData>
            </a:graphic>
          </wp:inline>
        </w:drawing>
      </w:r>
    </w:p>
    <w:p w14:paraId="05959B53" w14:textId="3C487808" w:rsidR="00712648" w:rsidRDefault="005921D1" w:rsidP="00712648">
      <w:pPr>
        <w:ind w:left="420"/>
        <w:rPr>
          <w:color w:val="FF0000"/>
        </w:rPr>
      </w:pPr>
      <w:r>
        <w:tab/>
      </w:r>
      <w:r>
        <w:rPr>
          <w:rFonts w:hint="eastAsia"/>
        </w:rPr>
        <w:t>结论：</w:t>
      </w:r>
      <w:r w:rsidRPr="00CE7B59">
        <w:rPr>
          <w:rFonts w:hint="eastAsia"/>
          <w:color w:val="FF0000"/>
        </w:rPr>
        <w:t>使用同种方式修改多个字段时，可以将多个新字段放在同一个</w:t>
      </w:r>
      <w:r w:rsidR="00CE7B59" w:rsidRPr="00CE7B59">
        <w:rPr>
          <w:rFonts w:hint="eastAsia"/>
          <w:color w:val="FF0000"/>
        </w:rPr>
        <w:t>json中</w:t>
      </w:r>
    </w:p>
    <w:p w14:paraId="4331A26C" w14:textId="5DC95C5B" w:rsidR="00CE7B59" w:rsidRDefault="00CE7B59" w:rsidP="00CE7B59">
      <w:pPr>
        <w:pStyle w:val="6"/>
      </w:pPr>
      <w:r>
        <w:rPr>
          <w:rFonts w:hint="eastAsia"/>
        </w:rPr>
        <w:t>将字段加上指定值</w:t>
      </w:r>
    </w:p>
    <w:tbl>
      <w:tblPr>
        <w:tblStyle w:val="ac"/>
        <w:tblW w:w="0" w:type="auto"/>
        <w:tblInd w:w="420" w:type="dxa"/>
        <w:tblLook w:val="04A0" w:firstRow="1" w:lastRow="0" w:firstColumn="1" w:lastColumn="0" w:noHBand="0" w:noVBand="1"/>
      </w:tblPr>
      <w:tblGrid>
        <w:gridCol w:w="7876"/>
      </w:tblGrid>
      <w:tr w:rsidR="00CE7B59" w14:paraId="0C437AB8" w14:textId="77777777" w:rsidTr="00CE7B59">
        <w:tc>
          <w:tcPr>
            <w:tcW w:w="8296" w:type="dxa"/>
          </w:tcPr>
          <w:p w14:paraId="50133776" w14:textId="4B6DEBD2" w:rsidR="00CE7B59" w:rsidRDefault="00CE7B59" w:rsidP="00CE7B59">
            <w:r>
              <w:rPr>
                <w:rFonts w:asciiTheme="minorHAnsi" w:eastAsiaTheme="minorEastAsia" w:hAnsiTheme="minorHAnsi" w:cstheme="minorBidi" w:hint="eastAsia"/>
                <w:kern w:val="2"/>
                <w:sz w:val="21"/>
                <w:szCs w:val="22"/>
              </w:rPr>
              <w:t>db</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表名.</w:t>
            </w:r>
            <w:r>
              <w:rPr>
                <w:rFonts w:asciiTheme="minorHAnsi" w:eastAsiaTheme="minorEastAsia" w:hAnsiTheme="minorHAnsi" w:cstheme="minorBidi"/>
                <w:kern w:val="2"/>
                <w:sz w:val="21"/>
                <w:szCs w:val="22"/>
              </w:rPr>
              <w:t>update({</w:t>
            </w:r>
            <w:r>
              <w:rPr>
                <w:rFonts w:asciiTheme="minorHAnsi" w:eastAsiaTheme="minorEastAsia" w:hAnsiTheme="minorHAnsi" w:cstheme="minorBidi" w:hint="eastAsia"/>
                <w:kern w:val="2"/>
                <w:sz w:val="21"/>
                <w:szCs w:val="22"/>
              </w:rPr>
              <w:t>条件}</w:t>
            </w:r>
            <w:r>
              <w:rPr>
                <w:rFonts w:asciiTheme="minorHAnsi" w:eastAsiaTheme="minorEastAsia" w:hAnsiTheme="minorHAnsi" w:cstheme="minorBidi"/>
                <w:kern w:val="2"/>
                <w:sz w:val="21"/>
                <w:szCs w:val="22"/>
              </w:rPr>
              <w:t>,{$set:{</w:t>
            </w:r>
            <w:r>
              <w:rPr>
                <w:rFonts w:asciiTheme="minorHAnsi" w:eastAsiaTheme="minorEastAsia" w:hAnsiTheme="minorHAnsi" w:cstheme="minorBidi" w:hint="eastAsia"/>
                <w:kern w:val="2"/>
                <w:sz w:val="21"/>
                <w:szCs w:val="22"/>
              </w:rPr>
              <w:t>字段:指定值</w:t>
            </w:r>
            <w:r>
              <w:rPr>
                <w:rFonts w:asciiTheme="minorHAnsi" w:eastAsiaTheme="minorEastAsia" w:hAnsiTheme="minorHAnsi" w:cstheme="minorBidi"/>
                <w:kern w:val="2"/>
                <w:sz w:val="21"/>
                <w:szCs w:val="22"/>
              </w:rPr>
              <w:t>}})</w:t>
            </w:r>
          </w:p>
        </w:tc>
      </w:tr>
    </w:tbl>
    <w:p w14:paraId="10E90A2B" w14:textId="0BFF0358" w:rsidR="00CE7B59" w:rsidRDefault="00CE7B59" w:rsidP="00CE7B59">
      <w:pPr>
        <w:ind w:left="420"/>
      </w:pPr>
      <w:r>
        <w:rPr>
          <w:rFonts w:hint="eastAsia"/>
        </w:rPr>
        <w:t>如：</w:t>
      </w:r>
    </w:p>
    <w:p w14:paraId="5130083B" w14:textId="4F673317" w:rsidR="00CE7B59" w:rsidRDefault="00CE7B59" w:rsidP="00CE7B59">
      <w:pPr>
        <w:ind w:left="420"/>
      </w:pPr>
      <w:r>
        <w:tab/>
      </w:r>
      <w:r>
        <w:rPr>
          <w:rFonts w:hint="eastAsia"/>
        </w:rPr>
        <w:t>将wangwu的age加5</w:t>
      </w:r>
    </w:p>
    <w:p w14:paraId="451FC69B" w14:textId="44AA2268" w:rsidR="00CE7B59" w:rsidRDefault="00CE7B59" w:rsidP="00CE7B59">
      <w:pPr>
        <w:ind w:left="420"/>
      </w:pPr>
      <w:r>
        <w:tab/>
      </w:r>
      <w:r>
        <w:rPr>
          <w:noProof/>
        </w:rPr>
        <w:drawing>
          <wp:inline distT="0" distB="0" distL="0" distR="0" wp14:anchorId="48477813" wp14:editId="54F5AAFB">
            <wp:extent cx="4718679" cy="430624"/>
            <wp:effectExtent l="0" t="0" r="635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37027" cy="441424"/>
                    </a:xfrm>
                    <a:prstGeom prst="rect">
                      <a:avLst/>
                    </a:prstGeom>
                  </pic:spPr>
                </pic:pic>
              </a:graphicData>
            </a:graphic>
          </wp:inline>
        </w:drawing>
      </w:r>
    </w:p>
    <w:p w14:paraId="4DF6BA7C" w14:textId="443611D7" w:rsidR="00CE7B59" w:rsidRDefault="00CE7B59" w:rsidP="00CE7B59">
      <w:pPr>
        <w:pStyle w:val="5"/>
        <w:ind w:right="210"/>
      </w:pPr>
      <w:r>
        <w:rPr>
          <w:rFonts w:hint="eastAsia"/>
        </w:rPr>
        <w:t>整条替换</w:t>
      </w:r>
    </w:p>
    <w:tbl>
      <w:tblPr>
        <w:tblStyle w:val="ac"/>
        <w:tblW w:w="0" w:type="auto"/>
        <w:tblInd w:w="420" w:type="dxa"/>
        <w:tblLook w:val="04A0" w:firstRow="1" w:lastRow="0" w:firstColumn="1" w:lastColumn="0" w:noHBand="0" w:noVBand="1"/>
      </w:tblPr>
      <w:tblGrid>
        <w:gridCol w:w="7876"/>
      </w:tblGrid>
      <w:tr w:rsidR="00CE7B59" w14:paraId="2FF955AA" w14:textId="77777777" w:rsidTr="00CE7B59">
        <w:tc>
          <w:tcPr>
            <w:tcW w:w="8296" w:type="dxa"/>
          </w:tcPr>
          <w:p w14:paraId="43585D1F" w14:textId="1816A346" w:rsidR="00CE7B59" w:rsidRDefault="00CE7B59" w:rsidP="00CE7B59">
            <w:r>
              <w:rPr>
                <w:rFonts w:asciiTheme="minorHAnsi" w:eastAsiaTheme="minorEastAsia" w:hAnsiTheme="minorHAnsi" w:cstheme="minorBidi" w:hint="eastAsia"/>
                <w:kern w:val="2"/>
                <w:sz w:val="21"/>
                <w:szCs w:val="22"/>
              </w:rPr>
              <w:t>db</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表名.</w:t>
            </w:r>
            <w:r>
              <w:rPr>
                <w:rFonts w:asciiTheme="minorHAnsi" w:eastAsiaTheme="minorEastAsia" w:hAnsiTheme="minorHAnsi" w:cstheme="minorBidi"/>
                <w:kern w:val="2"/>
                <w:sz w:val="21"/>
                <w:szCs w:val="22"/>
              </w:rPr>
              <w:t>update({</w:t>
            </w:r>
            <w:r>
              <w:rPr>
                <w:rFonts w:asciiTheme="minorHAnsi" w:eastAsiaTheme="minorEastAsia" w:hAnsiTheme="minorHAnsi" w:cstheme="minorBidi" w:hint="eastAsia"/>
                <w:kern w:val="2"/>
                <w:sz w:val="21"/>
                <w:szCs w:val="22"/>
              </w:rPr>
              <w:t>条件</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新记录</w:t>
            </w:r>
            <w:r>
              <w:rPr>
                <w:rFonts w:asciiTheme="minorHAnsi" w:eastAsiaTheme="minorEastAsia" w:hAnsiTheme="minorHAnsi" w:cstheme="minorBidi"/>
                <w:kern w:val="2"/>
                <w:sz w:val="21"/>
                <w:szCs w:val="22"/>
              </w:rPr>
              <w:t>})</w:t>
            </w:r>
          </w:p>
        </w:tc>
      </w:tr>
    </w:tbl>
    <w:p w14:paraId="69572CF6" w14:textId="5407E487" w:rsidR="00CE7B59" w:rsidRDefault="00CE7B59" w:rsidP="00CE7B59">
      <w:pPr>
        <w:ind w:left="420"/>
      </w:pPr>
      <w:r>
        <w:rPr>
          <w:rFonts w:hint="eastAsia"/>
        </w:rPr>
        <w:t>如：</w:t>
      </w:r>
    </w:p>
    <w:p w14:paraId="4DD6EC67" w14:textId="74D23398" w:rsidR="00CE7B59" w:rsidRDefault="00CE7B59" w:rsidP="00CE7B59">
      <w:pPr>
        <w:ind w:left="420"/>
      </w:pPr>
      <w:r>
        <w:tab/>
      </w:r>
      <w:r>
        <w:rPr>
          <w:rFonts w:hint="eastAsia"/>
        </w:rPr>
        <w:t>将wangwu的所有数据替换为wangxiaoer的所有数据</w:t>
      </w:r>
    </w:p>
    <w:p w14:paraId="3F125371" w14:textId="2DD927BA" w:rsidR="00CE7B59" w:rsidRDefault="00CE7B59" w:rsidP="00CE7B59">
      <w:pPr>
        <w:ind w:left="420"/>
      </w:pPr>
      <w:r>
        <w:tab/>
      </w:r>
      <w:r>
        <w:rPr>
          <w:noProof/>
        </w:rPr>
        <w:drawing>
          <wp:inline distT="0" distB="0" distL="0" distR="0" wp14:anchorId="0CC8D5F9" wp14:editId="5C2C62DA">
            <wp:extent cx="4659464" cy="82014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03354" cy="827871"/>
                    </a:xfrm>
                    <a:prstGeom prst="rect">
                      <a:avLst/>
                    </a:prstGeom>
                  </pic:spPr>
                </pic:pic>
              </a:graphicData>
            </a:graphic>
          </wp:inline>
        </w:drawing>
      </w:r>
    </w:p>
    <w:p w14:paraId="7ED5DEF0" w14:textId="1C4BA3F8" w:rsidR="00CE7B59" w:rsidRDefault="00DA3006" w:rsidP="00DA3006">
      <w:pPr>
        <w:pStyle w:val="5"/>
        <w:ind w:right="210"/>
      </w:pPr>
      <w:r>
        <w:rPr>
          <w:rFonts w:hint="eastAsia"/>
        </w:rPr>
        <w:t>更新所有匹配项</w:t>
      </w:r>
    </w:p>
    <w:p w14:paraId="1CDE1ED6" w14:textId="3437877B" w:rsidR="00DA3006" w:rsidRDefault="00DA3006" w:rsidP="00DA3006">
      <w:pPr>
        <w:ind w:left="420" w:firstLine="420"/>
      </w:pPr>
      <w:r>
        <w:rPr>
          <w:rFonts w:hint="eastAsia"/>
        </w:rPr>
        <w:t>update(</w:t>
      </w:r>
      <w:r>
        <w:t>)</w:t>
      </w:r>
      <w:r>
        <w:rPr>
          <w:rFonts w:hint="eastAsia"/>
        </w:rPr>
        <w:t>默认只更新匹配的第一条记录，如果想更新所有匹配项，需要指定multi参数为true</w:t>
      </w:r>
    </w:p>
    <w:tbl>
      <w:tblPr>
        <w:tblStyle w:val="ac"/>
        <w:tblW w:w="0" w:type="auto"/>
        <w:tblInd w:w="420" w:type="dxa"/>
        <w:tblLook w:val="04A0" w:firstRow="1" w:lastRow="0" w:firstColumn="1" w:lastColumn="0" w:noHBand="0" w:noVBand="1"/>
      </w:tblPr>
      <w:tblGrid>
        <w:gridCol w:w="7876"/>
      </w:tblGrid>
      <w:tr w:rsidR="00DA3006" w14:paraId="63B6F00E" w14:textId="77777777" w:rsidTr="00DA3006">
        <w:tc>
          <w:tcPr>
            <w:tcW w:w="8296" w:type="dxa"/>
          </w:tcPr>
          <w:p w14:paraId="2750D98E" w14:textId="205458BE" w:rsidR="00DA3006" w:rsidRDefault="002E76EB" w:rsidP="00DA3006">
            <w:r>
              <w:rPr>
                <w:rFonts w:asciiTheme="minorHAnsi" w:eastAsiaTheme="minorEastAsia" w:hAnsiTheme="minorHAnsi" w:cstheme="minorBidi" w:hint="eastAsia"/>
                <w:kern w:val="2"/>
                <w:sz w:val="21"/>
                <w:szCs w:val="22"/>
              </w:rPr>
              <w:t>d</w:t>
            </w:r>
            <w:r>
              <w:rPr>
                <w:rFonts w:asciiTheme="minorHAnsi" w:eastAsiaTheme="minorEastAsia" w:hAnsiTheme="minorHAnsi" w:cstheme="minorBidi"/>
                <w:kern w:val="2"/>
                <w:sz w:val="21"/>
                <w:szCs w:val="22"/>
              </w:rPr>
              <w:t>b.</w:t>
            </w:r>
            <w:r>
              <w:rPr>
                <w:rFonts w:asciiTheme="minorHAnsi" w:eastAsiaTheme="minorEastAsia" w:hAnsiTheme="minorHAnsi" w:cstheme="minorBidi" w:hint="eastAsia"/>
                <w:kern w:val="2"/>
                <w:sz w:val="21"/>
                <w:szCs w:val="22"/>
              </w:rPr>
              <w:t>表名.</w:t>
            </w:r>
            <w:r>
              <w:rPr>
                <w:rFonts w:asciiTheme="minorHAnsi" w:eastAsiaTheme="minorEastAsia" w:hAnsiTheme="minorHAnsi" w:cstheme="minorBidi"/>
                <w:kern w:val="2"/>
                <w:sz w:val="21"/>
                <w:szCs w:val="22"/>
              </w:rPr>
              <w:t>update({</w:t>
            </w:r>
            <w:r>
              <w:rPr>
                <w:rFonts w:asciiTheme="minorHAnsi" w:eastAsiaTheme="minorEastAsia" w:hAnsiTheme="minorHAnsi" w:cstheme="minorBidi" w:hint="eastAsia"/>
                <w:kern w:val="2"/>
                <w:sz w:val="21"/>
                <w:szCs w:val="22"/>
              </w:rPr>
              <w:t>条件</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新数据</w:t>
            </w:r>
            <w:r>
              <w:rPr>
                <w:rFonts w:asciiTheme="minorHAnsi" w:eastAsiaTheme="minorEastAsia" w:hAnsiTheme="minorHAnsi" w:cstheme="minorBidi"/>
                <w:kern w:val="2"/>
                <w:sz w:val="21"/>
                <w:szCs w:val="22"/>
              </w:rPr>
              <w:t>},{multi:true})</w:t>
            </w:r>
          </w:p>
        </w:tc>
      </w:tr>
    </w:tbl>
    <w:p w14:paraId="07205B7F" w14:textId="3777F9FC" w:rsidR="002E76EB" w:rsidRPr="00DA3006" w:rsidRDefault="002E76EB" w:rsidP="002E76EB">
      <w:r>
        <w:tab/>
      </w:r>
      <w:r>
        <w:rPr>
          <w:rFonts w:hint="eastAsia"/>
        </w:rPr>
        <w:t>或</w:t>
      </w:r>
    </w:p>
    <w:tbl>
      <w:tblPr>
        <w:tblStyle w:val="ac"/>
        <w:tblW w:w="0" w:type="auto"/>
        <w:tblInd w:w="421" w:type="dxa"/>
        <w:tblLook w:val="04A0" w:firstRow="1" w:lastRow="0" w:firstColumn="1" w:lastColumn="0" w:noHBand="0" w:noVBand="1"/>
      </w:tblPr>
      <w:tblGrid>
        <w:gridCol w:w="7875"/>
      </w:tblGrid>
      <w:tr w:rsidR="002E76EB" w14:paraId="1593E5DF" w14:textId="77777777" w:rsidTr="002E76EB">
        <w:tc>
          <w:tcPr>
            <w:tcW w:w="7875" w:type="dxa"/>
          </w:tcPr>
          <w:p w14:paraId="0DC9E647" w14:textId="70B45795" w:rsidR="002E76EB" w:rsidRDefault="002E76EB" w:rsidP="002E76EB">
            <w:r>
              <w:rPr>
                <w:rFonts w:asciiTheme="minorHAnsi" w:eastAsiaTheme="minorEastAsia" w:hAnsiTheme="minorHAnsi" w:cstheme="minorBidi" w:hint="eastAsia"/>
                <w:kern w:val="2"/>
                <w:sz w:val="21"/>
                <w:szCs w:val="22"/>
              </w:rPr>
              <w:t>d</w:t>
            </w:r>
            <w:r>
              <w:rPr>
                <w:rFonts w:asciiTheme="minorHAnsi" w:eastAsiaTheme="minorEastAsia" w:hAnsiTheme="minorHAnsi" w:cstheme="minorBidi"/>
                <w:kern w:val="2"/>
                <w:sz w:val="21"/>
                <w:szCs w:val="22"/>
              </w:rPr>
              <w:t>b.</w:t>
            </w:r>
            <w:r>
              <w:rPr>
                <w:rFonts w:asciiTheme="minorHAnsi" w:eastAsiaTheme="minorEastAsia" w:hAnsiTheme="minorHAnsi" w:cstheme="minorBidi" w:hint="eastAsia"/>
                <w:kern w:val="2"/>
                <w:sz w:val="21"/>
                <w:szCs w:val="22"/>
              </w:rPr>
              <w:t>表名.</w:t>
            </w:r>
            <w:r>
              <w:rPr>
                <w:rFonts w:asciiTheme="minorHAnsi" w:eastAsiaTheme="minorEastAsia" w:hAnsiTheme="minorHAnsi" w:cstheme="minorBidi"/>
                <w:kern w:val="2"/>
                <w:sz w:val="21"/>
                <w:szCs w:val="22"/>
              </w:rPr>
              <w:t>update({</w:t>
            </w:r>
            <w:r>
              <w:rPr>
                <w:rFonts w:asciiTheme="minorHAnsi" w:eastAsiaTheme="minorEastAsia" w:hAnsiTheme="minorHAnsi" w:cstheme="minorBidi" w:hint="eastAsia"/>
                <w:kern w:val="2"/>
                <w:sz w:val="21"/>
                <w:szCs w:val="22"/>
              </w:rPr>
              <w:t>条件</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新数据</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false</w:t>
            </w:r>
            <w:r>
              <w:rPr>
                <w:rFonts w:asciiTheme="minorHAnsi" w:eastAsiaTheme="minorEastAsia" w:hAnsiTheme="minorHAnsi" w:cstheme="minorBidi"/>
                <w:kern w:val="2"/>
                <w:sz w:val="21"/>
                <w:szCs w:val="22"/>
              </w:rPr>
              <w:t>,true)</w:t>
            </w:r>
          </w:p>
        </w:tc>
      </w:tr>
    </w:tbl>
    <w:p w14:paraId="13D78B93" w14:textId="30754C3C" w:rsidR="002E76EB" w:rsidRDefault="002E76EB" w:rsidP="002E76EB">
      <w:r>
        <w:tab/>
      </w:r>
      <w:r>
        <w:rPr>
          <w:rFonts w:hint="eastAsia"/>
        </w:rPr>
        <w:t>如：</w:t>
      </w:r>
    </w:p>
    <w:p w14:paraId="1EFA797C" w14:textId="2DBB84D7" w:rsidR="002E76EB" w:rsidRDefault="002E76EB" w:rsidP="002E76EB">
      <w:r>
        <w:tab/>
      </w:r>
      <w:r>
        <w:tab/>
      </w:r>
      <w:r>
        <w:rPr>
          <w:rFonts w:hint="eastAsia"/>
        </w:rPr>
        <w:t>将所有人年龄+1</w:t>
      </w:r>
    </w:p>
    <w:p w14:paraId="0DE3FE3B" w14:textId="46068631" w:rsidR="002E76EB" w:rsidRPr="00DA3006" w:rsidRDefault="002E76EB" w:rsidP="002E76EB">
      <w:r>
        <w:lastRenderedPageBreak/>
        <w:tab/>
      </w:r>
      <w:r>
        <w:tab/>
      </w:r>
      <w:r>
        <w:rPr>
          <w:noProof/>
        </w:rPr>
        <w:drawing>
          <wp:inline distT="0" distB="0" distL="0" distR="0" wp14:anchorId="0356DDC5" wp14:editId="0941FA03">
            <wp:extent cx="4701396" cy="2218814"/>
            <wp:effectExtent l="0" t="0" r="444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30170" cy="2232394"/>
                    </a:xfrm>
                    <a:prstGeom prst="rect">
                      <a:avLst/>
                    </a:prstGeom>
                  </pic:spPr>
                </pic:pic>
              </a:graphicData>
            </a:graphic>
          </wp:inline>
        </w:drawing>
      </w:r>
    </w:p>
    <w:p w14:paraId="50CD9DCD" w14:textId="4F9A97E3" w:rsidR="00CE7B59" w:rsidRDefault="00703FA6" w:rsidP="00703FA6">
      <w:pPr>
        <w:pStyle w:val="4"/>
      </w:pPr>
      <w:r>
        <w:rPr>
          <w:rFonts w:hint="eastAsia"/>
        </w:rPr>
        <w:t>删除数据</w:t>
      </w:r>
    </w:p>
    <w:p w14:paraId="78C1B6D4" w14:textId="67F07736" w:rsidR="00703FA6" w:rsidRPr="00703FA6" w:rsidRDefault="00A045DE" w:rsidP="00315AED">
      <w:pPr>
        <w:pStyle w:val="5"/>
        <w:numPr>
          <w:ilvl w:val="0"/>
          <w:numId w:val="125"/>
        </w:numPr>
        <w:ind w:right="210"/>
      </w:pPr>
      <w:r>
        <w:rPr>
          <w:rFonts w:hint="eastAsia"/>
        </w:rPr>
        <w:t>删除所有匹配项</w:t>
      </w:r>
    </w:p>
    <w:tbl>
      <w:tblPr>
        <w:tblStyle w:val="ac"/>
        <w:tblW w:w="0" w:type="auto"/>
        <w:tblInd w:w="420" w:type="dxa"/>
        <w:tblLook w:val="04A0" w:firstRow="1" w:lastRow="0" w:firstColumn="1" w:lastColumn="0" w:noHBand="0" w:noVBand="1"/>
      </w:tblPr>
      <w:tblGrid>
        <w:gridCol w:w="7876"/>
      </w:tblGrid>
      <w:tr w:rsidR="00A045DE" w14:paraId="5FBC5AC0" w14:textId="77777777" w:rsidTr="00A045DE">
        <w:tc>
          <w:tcPr>
            <w:tcW w:w="8296" w:type="dxa"/>
          </w:tcPr>
          <w:p w14:paraId="7DFCA113" w14:textId="7938197B" w:rsidR="00A045DE" w:rsidRDefault="00A045DE" w:rsidP="00CE7B59">
            <w:r>
              <w:rPr>
                <w:rFonts w:hint="eastAsia"/>
              </w:rPr>
              <w:t>db</w:t>
            </w:r>
            <w:r>
              <w:t>.</w:t>
            </w:r>
            <w:r>
              <w:rPr>
                <w:rFonts w:hint="eastAsia"/>
              </w:rPr>
              <w:t>表名</w:t>
            </w:r>
            <w:r>
              <w:rPr>
                <w:rFonts w:hint="eastAsia"/>
              </w:rPr>
              <w:t>.</w:t>
            </w:r>
            <w:r>
              <w:t>remove({</w:t>
            </w:r>
            <w:r>
              <w:rPr>
                <w:rFonts w:hint="eastAsia"/>
              </w:rPr>
              <w:t>条件</w:t>
            </w:r>
            <w:r>
              <w:t>})</w:t>
            </w:r>
          </w:p>
        </w:tc>
      </w:tr>
    </w:tbl>
    <w:p w14:paraId="56AC72CC" w14:textId="7E6ED703" w:rsidR="00CE7B59" w:rsidRDefault="00A045DE" w:rsidP="00CE7B59">
      <w:pPr>
        <w:ind w:left="420"/>
      </w:pPr>
      <w:r>
        <w:rPr>
          <w:rFonts w:hint="eastAsia"/>
        </w:rPr>
        <w:t>如：</w:t>
      </w:r>
    </w:p>
    <w:p w14:paraId="7D3B9C86" w14:textId="266C1C67" w:rsidR="00A045DE" w:rsidRDefault="00A045DE" w:rsidP="00CE7B59">
      <w:pPr>
        <w:ind w:left="420"/>
      </w:pPr>
      <w:r>
        <w:tab/>
      </w:r>
      <w:r>
        <w:rPr>
          <w:rFonts w:hint="eastAsia"/>
        </w:rPr>
        <w:t>删除所有name=shuyan的人</w:t>
      </w:r>
    </w:p>
    <w:p w14:paraId="1C8A70B0" w14:textId="1AB6B253" w:rsidR="00A045DE" w:rsidRDefault="00A045DE" w:rsidP="00CE7B59">
      <w:pPr>
        <w:ind w:left="420"/>
      </w:pPr>
      <w:r>
        <w:tab/>
      </w:r>
      <w:r>
        <w:rPr>
          <w:noProof/>
        </w:rPr>
        <w:drawing>
          <wp:inline distT="0" distB="0" distL="0" distR="0" wp14:anchorId="6FC393AF" wp14:editId="3D059876">
            <wp:extent cx="2600325" cy="31432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00325" cy="314325"/>
                    </a:xfrm>
                    <a:prstGeom prst="rect">
                      <a:avLst/>
                    </a:prstGeom>
                  </pic:spPr>
                </pic:pic>
              </a:graphicData>
            </a:graphic>
          </wp:inline>
        </w:drawing>
      </w:r>
    </w:p>
    <w:p w14:paraId="6DE3CA41" w14:textId="5A0E5BB8" w:rsidR="00A045DE" w:rsidRDefault="00A045DE" w:rsidP="00A045DE">
      <w:pPr>
        <w:pStyle w:val="5"/>
        <w:ind w:right="210"/>
      </w:pPr>
      <w:r>
        <w:rPr>
          <w:rFonts w:hint="eastAsia"/>
        </w:rPr>
        <w:t>删除第1个匹配项</w:t>
      </w:r>
    </w:p>
    <w:p w14:paraId="73E18CB0" w14:textId="6717AD81" w:rsidR="00A045DE" w:rsidRDefault="00A045DE" w:rsidP="00A045DE">
      <w:pPr>
        <w:ind w:left="420" w:firstLine="420"/>
      </w:pPr>
      <w:r>
        <w:rPr>
          <w:rFonts w:hint="eastAsia"/>
        </w:rPr>
        <w:t>remove默认删除所有匹配项，需要只删除第一个匹配项时，则将justOne参数指定为true</w:t>
      </w:r>
    </w:p>
    <w:tbl>
      <w:tblPr>
        <w:tblStyle w:val="ac"/>
        <w:tblW w:w="0" w:type="auto"/>
        <w:tblInd w:w="420" w:type="dxa"/>
        <w:tblLook w:val="04A0" w:firstRow="1" w:lastRow="0" w:firstColumn="1" w:lastColumn="0" w:noHBand="0" w:noVBand="1"/>
      </w:tblPr>
      <w:tblGrid>
        <w:gridCol w:w="7876"/>
      </w:tblGrid>
      <w:tr w:rsidR="00A045DE" w14:paraId="409F58E2" w14:textId="77777777" w:rsidTr="00A045DE">
        <w:tc>
          <w:tcPr>
            <w:tcW w:w="8296" w:type="dxa"/>
          </w:tcPr>
          <w:p w14:paraId="307CD90B" w14:textId="36B390C7" w:rsidR="00A045DE" w:rsidRDefault="00A045DE" w:rsidP="00A045DE">
            <w:r>
              <w:rPr>
                <w:rFonts w:hint="eastAsia"/>
              </w:rPr>
              <w:t>db</w:t>
            </w:r>
            <w:r>
              <w:t>.</w:t>
            </w:r>
            <w:r>
              <w:rPr>
                <w:rFonts w:hint="eastAsia"/>
              </w:rPr>
              <w:t>表名</w:t>
            </w:r>
            <w:r>
              <w:rPr>
                <w:rFonts w:hint="eastAsia"/>
              </w:rPr>
              <w:t>.</w:t>
            </w:r>
            <w:r>
              <w:t>remove({</w:t>
            </w:r>
            <w:r>
              <w:rPr>
                <w:rFonts w:hint="eastAsia"/>
              </w:rPr>
              <w:t>条件</w:t>
            </w:r>
            <w:r>
              <w:t>}</w:t>
            </w:r>
            <w:r>
              <w:rPr>
                <w:rFonts w:hint="eastAsia"/>
              </w:rPr>
              <w:t>,</w:t>
            </w:r>
            <w:r>
              <w:t>{justOne:true})</w:t>
            </w:r>
          </w:p>
        </w:tc>
      </w:tr>
    </w:tbl>
    <w:p w14:paraId="126821DB" w14:textId="45CD9C68" w:rsidR="00A045DE" w:rsidRDefault="00A045DE" w:rsidP="00A045DE">
      <w:r>
        <w:tab/>
      </w:r>
      <w:r>
        <w:rPr>
          <w:rFonts w:hint="eastAsia"/>
        </w:rPr>
        <w:t>如：</w:t>
      </w:r>
    </w:p>
    <w:p w14:paraId="7BF625CF" w14:textId="58CB271F" w:rsidR="00A045DE" w:rsidRPr="00A045DE" w:rsidRDefault="00A045DE" w:rsidP="00A045DE">
      <w:r>
        <w:tab/>
      </w:r>
      <w:r>
        <w:tab/>
      </w:r>
      <w:r>
        <w:rPr>
          <w:rFonts w:hint="eastAsia"/>
        </w:rPr>
        <w:t>删除第一个name=shuyan的人</w:t>
      </w:r>
    </w:p>
    <w:p w14:paraId="594B8739" w14:textId="6104FC56" w:rsidR="00CE7B59" w:rsidRDefault="00A045DE" w:rsidP="00CE7B59">
      <w:pPr>
        <w:ind w:left="420"/>
      </w:pPr>
      <w:r>
        <w:tab/>
      </w:r>
      <w:r>
        <w:rPr>
          <w:noProof/>
        </w:rPr>
        <w:drawing>
          <wp:inline distT="0" distB="0" distL="0" distR="0" wp14:anchorId="175162B6" wp14:editId="6300CF1A">
            <wp:extent cx="4694253" cy="1112808"/>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12443" cy="1117120"/>
                    </a:xfrm>
                    <a:prstGeom prst="rect">
                      <a:avLst/>
                    </a:prstGeom>
                  </pic:spPr>
                </pic:pic>
              </a:graphicData>
            </a:graphic>
          </wp:inline>
        </w:drawing>
      </w:r>
    </w:p>
    <w:p w14:paraId="3660E369" w14:textId="5B34ECDF" w:rsidR="00CE7B59" w:rsidRDefault="008233CB" w:rsidP="008233CB">
      <w:pPr>
        <w:pStyle w:val="3"/>
      </w:pPr>
      <w:r>
        <w:rPr>
          <w:rFonts w:hint="eastAsia"/>
        </w:rPr>
        <w:t>批量操作数据</w:t>
      </w:r>
    </w:p>
    <w:p w14:paraId="18701828" w14:textId="52CBEEF1" w:rsidR="008233CB" w:rsidRDefault="005C04AB" w:rsidP="005C04AB">
      <w:pPr>
        <w:ind w:left="420" w:firstLine="420"/>
      </w:pPr>
      <w:r>
        <w:rPr>
          <w:rFonts w:hint="eastAsia"/>
        </w:rPr>
        <w:t>当需要有规律的插入很多数据时，可以结合js语句和mongo的sql语句执行批量操作</w:t>
      </w:r>
    </w:p>
    <w:p w14:paraId="749A7D46" w14:textId="0224BC33" w:rsidR="005C04AB" w:rsidRDefault="005C04AB" w:rsidP="005C04AB">
      <w:r>
        <w:tab/>
      </w:r>
      <w:r>
        <w:rPr>
          <w:rFonts w:hint="eastAsia"/>
        </w:rPr>
        <w:t>如：</w:t>
      </w:r>
    </w:p>
    <w:p w14:paraId="7600A7A7" w14:textId="38650105" w:rsidR="005C04AB" w:rsidRDefault="005C04AB" w:rsidP="005C04AB">
      <w:r>
        <w:tab/>
      </w:r>
      <w:r>
        <w:tab/>
      </w:r>
      <w:r>
        <w:rPr>
          <w:rFonts w:hint="eastAsia"/>
        </w:rPr>
        <w:t>shop表中插入100条记录</w:t>
      </w:r>
    </w:p>
    <w:p w14:paraId="15E4E4AD" w14:textId="5D56B3DA" w:rsidR="005C04AB" w:rsidRDefault="005C04AB" w:rsidP="005C04AB">
      <w:r>
        <w:lastRenderedPageBreak/>
        <w:tab/>
      </w:r>
      <w:r>
        <w:tab/>
      </w:r>
      <w:r>
        <w:rPr>
          <w:noProof/>
        </w:rPr>
        <w:drawing>
          <wp:inline distT="0" distB="0" distL="0" distR="0" wp14:anchorId="398E357D" wp14:editId="1FA6CEC2">
            <wp:extent cx="2962275" cy="9715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62275" cy="971550"/>
                    </a:xfrm>
                    <a:prstGeom prst="rect">
                      <a:avLst/>
                    </a:prstGeom>
                  </pic:spPr>
                </pic:pic>
              </a:graphicData>
            </a:graphic>
          </wp:inline>
        </w:drawing>
      </w:r>
    </w:p>
    <w:p w14:paraId="31511CF1" w14:textId="0E39B610" w:rsidR="005C04AB" w:rsidRDefault="005C04AB" w:rsidP="005C04AB">
      <w:pPr>
        <w:pStyle w:val="3"/>
      </w:pPr>
      <w:r>
        <w:rPr>
          <w:rFonts w:hint="eastAsia"/>
        </w:rPr>
        <w:t>查看语句执行时间</w:t>
      </w:r>
    </w:p>
    <w:p w14:paraId="07B7BDA6" w14:textId="14CD0294" w:rsidR="00FE25BB" w:rsidRDefault="00FE25BB" w:rsidP="00315AED">
      <w:pPr>
        <w:pStyle w:val="4"/>
        <w:numPr>
          <w:ilvl w:val="0"/>
          <w:numId w:val="126"/>
        </w:numPr>
      </w:pPr>
      <w:r>
        <w:rPr>
          <w:rFonts w:hint="eastAsia"/>
        </w:rPr>
        <w:t>查询方法</w:t>
      </w:r>
    </w:p>
    <w:p w14:paraId="570A3BEF" w14:textId="37B7229D" w:rsidR="005C04AB" w:rsidRDefault="005C04AB" w:rsidP="005C04AB">
      <w:pPr>
        <w:ind w:left="420"/>
      </w:pPr>
      <w:r>
        <w:rPr>
          <w:rFonts w:hint="eastAsia"/>
        </w:rPr>
        <w:t>在执行语句后加上如下内容</w:t>
      </w:r>
    </w:p>
    <w:tbl>
      <w:tblPr>
        <w:tblStyle w:val="ac"/>
        <w:tblW w:w="0" w:type="auto"/>
        <w:tblInd w:w="420" w:type="dxa"/>
        <w:tblLook w:val="04A0" w:firstRow="1" w:lastRow="0" w:firstColumn="1" w:lastColumn="0" w:noHBand="0" w:noVBand="1"/>
      </w:tblPr>
      <w:tblGrid>
        <w:gridCol w:w="7876"/>
      </w:tblGrid>
      <w:tr w:rsidR="005C04AB" w14:paraId="08C17391" w14:textId="77777777" w:rsidTr="005C04AB">
        <w:tc>
          <w:tcPr>
            <w:tcW w:w="8296" w:type="dxa"/>
          </w:tcPr>
          <w:p w14:paraId="6C3D5A63" w14:textId="283677D5" w:rsidR="005C04AB" w:rsidRDefault="005C04AB" w:rsidP="005C04AB">
            <w:r w:rsidRPr="005C04AB">
              <w:t>.explain( "executionStats")</w:t>
            </w:r>
          </w:p>
        </w:tc>
      </w:tr>
    </w:tbl>
    <w:p w14:paraId="414598F1" w14:textId="2EADB1E8" w:rsidR="00FE25BB" w:rsidRDefault="00FE25BB" w:rsidP="00FE25BB">
      <w:r>
        <w:tab/>
      </w:r>
      <w:r>
        <w:rPr>
          <w:rFonts w:hint="eastAsia"/>
        </w:rPr>
        <w:t>查询结果中的executionTimeMillis的值就是执行时间，单位毫秒</w:t>
      </w:r>
    </w:p>
    <w:p w14:paraId="0259DF2E" w14:textId="51F864F3" w:rsidR="005C04AB" w:rsidRDefault="00FE25BB" w:rsidP="00FE25BB">
      <w:pPr>
        <w:pStyle w:val="4"/>
      </w:pPr>
      <w:r>
        <w:rPr>
          <w:rFonts w:hint="eastAsia"/>
        </w:rPr>
        <w:t>例</w:t>
      </w:r>
    </w:p>
    <w:p w14:paraId="1A4AB7F0" w14:textId="04B98591" w:rsidR="005C04AB" w:rsidRDefault="005C04AB" w:rsidP="005C04AB">
      <w:pPr>
        <w:ind w:left="420"/>
      </w:pPr>
      <w:r>
        <w:rPr>
          <w:rFonts w:hint="eastAsia"/>
        </w:rPr>
        <w:t>查寻name=shuyan的记录的执行时间</w:t>
      </w:r>
    </w:p>
    <w:p w14:paraId="06EF2277" w14:textId="794A7DC7" w:rsidR="005C04AB" w:rsidRDefault="005C04AB" w:rsidP="005C04AB">
      <w:pPr>
        <w:ind w:left="420"/>
      </w:pPr>
      <w:r>
        <w:rPr>
          <w:noProof/>
        </w:rPr>
        <w:lastRenderedPageBreak/>
        <w:drawing>
          <wp:inline distT="0" distB="0" distL="0" distR="0" wp14:anchorId="747DCA84" wp14:editId="79AF7B3F">
            <wp:extent cx="4626041" cy="7203057"/>
            <wp:effectExtent l="0" t="0" r="317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49124" cy="7238998"/>
                    </a:xfrm>
                    <a:prstGeom prst="rect">
                      <a:avLst/>
                    </a:prstGeom>
                  </pic:spPr>
                </pic:pic>
              </a:graphicData>
            </a:graphic>
          </wp:inline>
        </w:drawing>
      </w:r>
    </w:p>
    <w:p w14:paraId="39C83DD2" w14:textId="251685F0" w:rsidR="00FE25BB" w:rsidRPr="005C04AB" w:rsidRDefault="00FE25BB" w:rsidP="005C04AB">
      <w:pPr>
        <w:ind w:left="420"/>
      </w:pPr>
      <w:r>
        <w:rPr>
          <w:rFonts w:hint="eastAsia"/>
        </w:rPr>
        <w:t>可见查询时间为0ms</w:t>
      </w:r>
    </w:p>
    <w:p w14:paraId="623EA80E" w14:textId="07751271" w:rsidR="005C04AB" w:rsidRDefault="005C04AB" w:rsidP="005C04AB">
      <w:pPr>
        <w:pStyle w:val="3"/>
      </w:pPr>
      <w:r>
        <w:rPr>
          <w:rFonts w:hint="eastAsia"/>
        </w:rPr>
        <w:lastRenderedPageBreak/>
        <w:t>索引</w:t>
      </w:r>
    </w:p>
    <w:p w14:paraId="78DB1301" w14:textId="473AEF0D" w:rsidR="005C04AB" w:rsidRDefault="0013366A" w:rsidP="00315AED">
      <w:pPr>
        <w:pStyle w:val="4"/>
        <w:numPr>
          <w:ilvl w:val="0"/>
          <w:numId w:val="127"/>
        </w:numPr>
      </w:pPr>
      <w:r>
        <w:rPr>
          <w:rFonts w:hint="eastAsia"/>
        </w:rPr>
        <w:t>介绍</w:t>
      </w:r>
    </w:p>
    <w:p w14:paraId="4635C51C" w14:textId="5C477AD7" w:rsidR="0013366A" w:rsidRDefault="0013366A" w:rsidP="0013366A">
      <w:pPr>
        <w:ind w:left="420" w:firstLine="420"/>
      </w:pPr>
      <w:r>
        <w:rPr>
          <w:rFonts w:hint="eastAsia"/>
        </w:rPr>
        <w:t>索引是对数据库表中一列或多列的值进行排序的一种结构，可以让我们查询数据库变得更快索引基础</w:t>
      </w:r>
    </w:p>
    <w:p w14:paraId="50FA90BB" w14:textId="080026F3" w:rsidR="004B5EE7" w:rsidRDefault="004B5EE7" w:rsidP="004B5EE7">
      <w:pPr>
        <w:pStyle w:val="4"/>
      </w:pPr>
      <w:r>
        <w:rPr>
          <w:rFonts w:hint="eastAsia"/>
        </w:rPr>
        <w:t>索引基础</w:t>
      </w:r>
    </w:p>
    <w:p w14:paraId="35041AFA" w14:textId="59F9EF06" w:rsidR="0013366A" w:rsidRDefault="004B5EE7" w:rsidP="00315AED">
      <w:pPr>
        <w:pStyle w:val="5"/>
        <w:numPr>
          <w:ilvl w:val="0"/>
          <w:numId w:val="128"/>
        </w:numPr>
        <w:ind w:right="210"/>
      </w:pPr>
      <w:r>
        <w:rPr>
          <w:rFonts w:hint="eastAsia"/>
        </w:rPr>
        <w:t>创建</w:t>
      </w:r>
      <w:r w:rsidR="0013366A">
        <w:rPr>
          <w:rFonts w:hint="eastAsia"/>
        </w:rPr>
        <w:t>索引</w:t>
      </w:r>
    </w:p>
    <w:p w14:paraId="2F1D215B" w14:textId="6B83569D" w:rsidR="004B5EE7" w:rsidRPr="004B5EE7" w:rsidRDefault="004B5EE7" w:rsidP="00315AED">
      <w:pPr>
        <w:pStyle w:val="6"/>
        <w:numPr>
          <w:ilvl w:val="0"/>
          <w:numId w:val="129"/>
        </w:numPr>
      </w:pPr>
      <w:r>
        <w:rPr>
          <w:rFonts w:hint="eastAsia"/>
        </w:rPr>
        <w:t>创建索引</w:t>
      </w:r>
    </w:p>
    <w:p w14:paraId="676E17AF" w14:textId="27D96347" w:rsidR="0013366A" w:rsidRPr="0013366A" w:rsidRDefault="0013366A" w:rsidP="0013366A">
      <w:pPr>
        <w:ind w:left="420"/>
      </w:pPr>
      <w:r>
        <w:rPr>
          <w:rFonts w:hint="eastAsia"/>
        </w:rPr>
        <w:t>我们可以对表中的某列设置使用索引</w:t>
      </w:r>
    </w:p>
    <w:tbl>
      <w:tblPr>
        <w:tblStyle w:val="ac"/>
        <w:tblW w:w="0" w:type="auto"/>
        <w:tblInd w:w="420" w:type="dxa"/>
        <w:tblLook w:val="04A0" w:firstRow="1" w:lastRow="0" w:firstColumn="1" w:lastColumn="0" w:noHBand="0" w:noVBand="1"/>
      </w:tblPr>
      <w:tblGrid>
        <w:gridCol w:w="7876"/>
      </w:tblGrid>
      <w:tr w:rsidR="0013366A" w14:paraId="244D6849" w14:textId="77777777" w:rsidTr="0013366A">
        <w:tc>
          <w:tcPr>
            <w:tcW w:w="8296" w:type="dxa"/>
          </w:tcPr>
          <w:p w14:paraId="3B5418EF" w14:textId="119A41A8" w:rsidR="0013366A" w:rsidRDefault="0013366A" w:rsidP="0013366A">
            <w:r>
              <w:rPr>
                <w:rFonts w:asciiTheme="minorHAnsi" w:eastAsiaTheme="minorEastAsia" w:hAnsiTheme="minorHAnsi" w:cstheme="minorBidi" w:hint="eastAsia"/>
                <w:kern w:val="2"/>
                <w:sz w:val="21"/>
                <w:szCs w:val="22"/>
              </w:rPr>
              <w:t>db</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表名.</w:t>
            </w:r>
            <w:r>
              <w:rPr>
                <w:rFonts w:asciiTheme="minorHAnsi" w:eastAsiaTheme="minorEastAsia" w:hAnsiTheme="minorHAnsi" w:cstheme="minorBidi"/>
                <w:kern w:val="2"/>
                <w:sz w:val="21"/>
                <w:szCs w:val="22"/>
              </w:rPr>
              <w:t>ensureIndex({</w:t>
            </w:r>
            <w:r>
              <w:rPr>
                <w:rFonts w:asciiTheme="minorHAnsi" w:eastAsiaTheme="minorEastAsia" w:hAnsiTheme="minorHAnsi" w:cstheme="minorBidi" w:hint="eastAsia"/>
                <w:kern w:val="2"/>
                <w:sz w:val="21"/>
                <w:szCs w:val="22"/>
              </w:rPr>
              <w:t>字段名:</w:t>
            </w:r>
            <w:r w:rsidR="00FE2CC6">
              <w:rPr>
                <w:rFonts w:asciiTheme="minorHAnsi" w:eastAsiaTheme="minorEastAsia" w:hAnsiTheme="minorHAnsi" w:cstheme="minorBidi" w:hint="eastAsia"/>
                <w:kern w:val="2"/>
                <w:sz w:val="21"/>
                <w:szCs w:val="22"/>
              </w:rPr>
              <w:t>索引方式</w:t>
            </w:r>
            <w:r>
              <w:rPr>
                <w:rFonts w:asciiTheme="minorHAnsi" w:eastAsiaTheme="minorEastAsia" w:hAnsiTheme="minorHAnsi" w:cstheme="minorBidi"/>
                <w:kern w:val="2"/>
                <w:sz w:val="21"/>
                <w:szCs w:val="22"/>
              </w:rPr>
              <w:t>})</w:t>
            </w:r>
          </w:p>
        </w:tc>
      </w:tr>
    </w:tbl>
    <w:p w14:paraId="5A5E1F51" w14:textId="55486CF9" w:rsidR="0013366A" w:rsidRDefault="00FE2CC6" w:rsidP="0013366A">
      <w:pPr>
        <w:ind w:left="420"/>
      </w:pPr>
      <w:r>
        <w:rPr>
          <w:rFonts w:hint="eastAsia"/>
        </w:rPr>
        <w:t>索引方式：</w:t>
      </w:r>
    </w:p>
    <w:p w14:paraId="56897488" w14:textId="1EAE3BE3" w:rsidR="00FE2CC6" w:rsidRDefault="00FE2CC6" w:rsidP="0013366A">
      <w:pPr>
        <w:ind w:left="420"/>
      </w:pPr>
      <w:r>
        <w:tab/>
      </w:r>
      <w:r>
        <w:rPr>
          <w:rFonts w:hint="eastAsia"/>
        </w:rPr>
        <w:t>1：升序索引</w:t>
      </w:r>
    </w:p>
    <w:p w14:paraId="1D3C3EEC" w14:textId="411F2329" w:rsidR="00FE2CC6" w:rsidRDefault="00FE2CC6" w:rsidP="0013366A">
      <w:pPr>
        <w:ind w:left="420"/>
      </w:pPr>
      <w:r>
        <w:tab/>
        <w:t>-1:</w:t>
      </w:r>
      <w:r>
        <w:rPr>
          <w:rFonts w:hint="eastAsia"/>
        </w:rPr>
        <w:t>降序索引</w:t>
      </w:r>
    </w:p>
    <w:p w14:paraId="6294A732" w14:textId="7BBD5373" w:rsidR="000B12F0" w:rsidRDefault="003E58DD" w:rsidP="0013366A">
      <w:pPr>
        <w:ind w:left="420"/>
      </w:pPr>
      <w:r>
        <w:tab/>
      </w:r>
      <w:r>
        <w:rPr>
          <w:rFonts w:hint="eastAsia"/>
        </w:rPr>
        <w:t>表中的同一个字段可以同时存在升序索引和降序索引</w:t>
      </w:r>
    </w:p>
    <w:p w14:paraId="29375DD0" w14:textId="17736008" w:rsidR="004B5EE7" w:rsidRDefault="004B5EE7" w:rsidP="004B5EE7">
      <w:pPr>
        <w:ind w:left="420"/>
      </w:pPr>
      <w:r>
        <w:t>MongoDB 会根据索引的 keyname 和索引方向为新创建的索引</w:t>
      </w:r>
      <w:r>
        <w:rPr>
          <w:rFonts w:hint="eastAsia"/>
        </w:rPr>
        <w:t>自动分配一个索引名</w:t>
      </w:r>
    </w:p>
    <w:p w14:paraId="771D98D4" w14:textId="469C9C88" w:rsidR="00FE2CC6" w:rsidRDefault="00FE2CC6" w:rsidP="0013366A">
      <w:pPr>
        <w:ind w:left="420"/>
      </w:pPr>
      <w:r>
        <w:rPr>
          <w:rFonts w:hint="eastAsia"/>
        </w:rPr>
        <w:t>如：</w:t>
      </w:r>
    </w:p>
    <w:p w14:paraId="012DF676" w14:textId="42BC5291" w:rsidR="00FE2CC6" w:rsidRDefault="00FE2CC6" w:rsidP="0013366A">
      <w:pPr>
        <w:ind w:left="420"/>
      </w:pPr>
      <w:r>
        <w:lastRenderedPageBreak/>
        <w:tab/>
      </w:r>
      <w:r w:rsidR="00036E79">
        <w:rPr>
          <w:noProof/>
        </w:rPr>
        <w:drawing>
          <wp:inline distT="0" distB="0" distL="0" distR="0" wp14:anchorId="4DB84BDB" wp14:editId="3242FFD4">
            <wp:extent cx="3895725" cy="406717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95725" cy="4067175"/>
                    </a:xfrm>
                    <a:prstGeom prst="rect">
                      <a:avLst/>
                    </a:prstGeom>
                  </pic:spPr>
                </pic:pic>
              </a:graphicData>
            </a:graphic>
          </wp:inline>
        </w:drawing>
      </w:r>
    </w:p>
    <w:p w14:paraId="6A1C13B5" w14:textId="6A8FD1AC" w:rsidR="004B5EE7" w:rsidRDefault="004B5EE7" w:rsidP="004B5EE7">
      <w:pPr>
        <w:pStyle w:val="6"/>
      </w:pPr>
      <w:r>
        <w:rPr>
          <w:rFonts w:hint="eastAsia"/>
        </w:rPr>
        <w:t>指定索引名创建索引</w:t>
      </w:r>
    </w:p>
    <w:p w14:paraId="2A6B9199" w14:textId="7A88971B" w:rsidR="004B5EE7" w:rsidRDefault="004B5EE7" w:rsidP="004B5EE7">
      <w:pPr>
        <w:ind w:left="420"/>
      </w:pPr>
      <w:r>
        <w:rPr>
          <w:rFonts w:hint="eastAsia"/>
        </w:rPr>
        <w:t>下面的命令可以指定索引名创建索引</w:t>
      </w:r>
    </w:p>
    <w:tbl>
      <w:tblPr>
        <w:tblStyle w:val="ac"/>
        <w:tblW w:w="0" w:type="auto"/>
        <w:tblInd w:w="420" w:type="dxa"/>
        <w:tblLook w:val="04A0" w:firstRow="1" w:lastRow="0" w:firstColumn="1" w:lastColumn="0" w:noHBand="0" w:noVBand="1"/>
      </w:tblPr>
      <w:tblGrid>
        <w:gridCol w:w="7876"/>
      </w:tblGrid>
      <w:tr w:rsidR="004B5EE7" w14:paraId="2EE7EB77" w14:textId="77777777" w:rsidTr="004B5EE7">
        <w:tc>
          <w:tcPr>
            <w:tcW w:w="8296" w:type="dxa"/>
          </w:tcPr>
          <w:p w14:paraId="745D0078" w14:textId="0D29D176" w:rsidR="004B5EE7" w:rsidRDefault="004B5EE7" w:rsidP="004B5EE7">
            <w:r>
              <w:rPr>
                <w:rFonts w:asciiTheme="minorHAnsi" w:eastAsiaTheme="minorEastAsia" w:hAnsiTheme="minorHAnsi" w:cstheme="minorBidi" w:hint="eastAsia"/>
                <w:kern w:val="2"/>
                <w:sz w:val="21"/>
                <w:szCs w:val="22"/>
              </w:rPr>
              <w:t>db</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表名.</w:t>
            </w:r>
            <w:r w:rsidR="00036E79">
              <w:rPr>
                <w:rFonts w:asciiTheme="minorHAnsi" w:eastAsiaTheme="minorEastAsia" w:hAnsiTheme="minorHAnsi" w:cstheme="minorBidi"/>
                <w:kern w:val="2"/>
                <w:sz w:val="21"/>
                <w:szCs w:val="22"/>
              </w:rPr>
              <w:t>ensureIndex({</w:t>
            </w:r>
            <w:r w:rsidR="00036E79">
              <w:rPr>
                <w:rFonts w:asciiTheme="minorHAnsi" w:eastAsiaTheme="minorEastAsia" w:hAnsiTheme="minorHAnsi" w:cstheme="minorBidi" w:hint="eastAsia"/>
                <w:kern w:val="2"/>
                <w:sz w:val="21"/>
                <w:szCs w:val="22"/>
              </w:rPr>
              <w:t>字段名:索引方式</w:t>
            </w:r>
            <w:r w:rsidR="00036E79">
              <w:rPr>
                <w:rFonts w:asciiTheme="minorHAnsi" w:eastAsiaTheme="minorEastAsia" w:hAnsiTheme="minorHAnsi" w:cstheme="minorBidi"/>
                <w:kern w:val="2"/>
                <w:sz w:val="21"/>
                <w:szCs w:val="22"/>
              </w:rPr>
              <w:t>}</w:t>
            </w:r>
            <w:r w:rsidR="00036E79">
              <w:rPr>
                <w:rFonts w:asciiTheme="minorHAnsi" w:eastAsiaTheme="minorEastAsia" w:hAnsiTheme="minorHAnsi" w:cstheme="minorBidi" w:hint="eastAsia"/>
                <w:kern w:val="2"/>
                <w:sz w:val="21"/>
                <w:szCs w:val="22"/>
              </w:rPr>
              <w:t>,</w:t>
            </w:r>
            <w:r w:rsidR="00036E79">
              <w:rPr>
                <w:rFonts w:asciiTheme="minorHAnsi" w:eastAsiaTheme="minorEastAsia" w:hAnsiTheme="minorHAnsi" w:cstheme="minorBidi"/>
                <w:kern w:val="2"/>
                <w:sz w:val="21"/>
                <w:szCs w:val="22"/>
              </w:rPr>
              <w:t>{“name”:</w:t>
            </w:r>
            <w:r w:rsidR="00036E79">
              <w:rPr>
                <w:rFonts w:asciiTheme="minorHAnsi" w:eastAsiaTheme="minorEastAsia" w:hAnsiTheme="minorHAnsi" w:cstheme="minorBidi" w:hint="eastAsia"/>
                <w:kern w:val="2"/>
                <w:sz w:val="21"/>
                <w:szCs w:val="22"/>
              </w:rPr>
              <w:t>索引名</w:t>
            </w:r>
            <w:r w:rsidR="00036E79">
              <w:rPr>
                <w:rFonts w:asciiTheme="minorHAnsi" w:eastAsiaTheme="minorEastAsia" w:hAnsiTheme="minorHAnsi" w:cstheme="minorBidi"/>
                <w:kern w:val="2"/>
                <w:sz w:val="21"/>
                <w:szCs w:val="22"/>
              </w:rPr>
              <w:t>})</w:t>
            </w:r>
          </w:p>
        </w:tc>
      </w:tr>
    </w:tbl>
    <w:p w14:paraId="6519DF37" w14:textId="77AC6103" w:rsidR="004B5EE7" w:rsidRDefault="00036E79" w:rsidP="004B5EE7">
      <w:pPr>
        <w:ind w:left="420"/>
      </w:pPr>
      <w:r>
        <w:rPr>
          <w:rFonts w:hint="eastAsia"/>
        </w:rPr>
        <w:t>如：</w:t>
      </w:r>
    </w:p>
    <w:p w14:paraId="2B12B816" w14:textId="0E00C3E8" w:rsidR="00036E79" w:rsidRDefault="00036E79" w:rsidP="004B5EE7">
      <w:pPr>
        <w:ind w:left="420"/>
      </w:pPr>
      <w:r>
        <w:tab/>
      </w:r>
      <w:r>
        <w:rPr>
          <w:rFonts w:hint="eastAsia"/>
        </w:rPr>
        <w:t>为user表的name字段创建降序索引，指定索引名为name_</w:t>
      </w:r>
      <w:r>
        <w:t>desc</w:t>
      </w:r>
    </w:p>
    <w:p w14:paraId="4E684102" w14:textId="006D0ED6" w:rsidR="00036E79" w:rsidRPr="00036E79" w:rsidRDefault="00036E79" w:rsidP="004B5EE7">
      <w:pPr>
        <w:ind w:left="420"/>
      </w:pPr>
      <w:r>
        <w:lastRenderedPageBreak/>
        <w:tab/>
      </w:r>
      <w:r>
        <w:rPr>
          <w:noProof/>
        </w:rPr>
        <w:drawing>
          <wp:inline distT="0" distB="0" distL="0" distR="0" wp14:anchorId="72DED30C" wp14:editId="6953731C">
            <wp:extent cx="4181475" cy="5276850"/>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81475" cy="5276850"/>
                    </a:xfrm>
                    <a:prstGeom prst="rect">
                      <a:avLst/>
                    </a:prstGeom>
                  </pic:spPr>
                </pic:pic>
              </a:graphicData>
            </a:graphic>
          </wp:inline>
        </w:drawing>
      </w:r>
    </w:p>
    <w:p w14:paraId="42A8E80F" w14:textId="37853AA0" w:rsidR="00810614" w:rsidRDefault="00814AA0" w:rsidP="00810614">
      <w:pPr>
        <w:pStyle w:val="5"/>
        <w:ind w:right="210"/>
      </w:pPr>
      <w:r>
        <w:rPr>
          <w:rFonts w:hint="eastAsia"/>
        </w:rPr>
        <w:t>查看</w:t>
      </w:r>
      <w:r w:rsidR="00810614">
        <w:rPr>
          <w:rFonts w:hint="eastAsia"/>
        </w:rPr>
        <w:t>索引</w:t>
      </w:r>
    </w:p>
    <w:p w14:paraId="75B91934" w14:textId="1AA877FC" w:rsidR="00810614" w:rsidRDefault="00810614" w:rsidP="00810614">
      <w:pPr>
        <w:ind w:left="420"/>
      </w:pPr>
      <w:r>
        <w:rPr>
          <w:rFonts w:hint="eastAsia"/>
        </w:rPr>
        <w:t>我们可以查看当前表下的所有设置的索引</w:t>
      </w:r>
    </w:p>
    <w:tbl>
      <w:tblPr>
        <w:tblStyle w:val="ac"/>
        <w:tblW w:w="0" w:type="auto"/>
        <w:tblInd w:w="420" w:type="dxa"/>
        <w:tblLook w:val="04A0" w:firstRow="1" w:lastRow="0" w:firstColumn="1" w:lastColumn="0" w:noHBand="0" w:noVBand="1"/>
      </w:tblPr>
      <w:tblGrid>
        <w:gridCol w:w="7876"/>
      </w:tblGrid>
      <w:tr w:rsidR="00810614" w14:paraId="584190B9" w14:textId="77777777" w:rsidTr="00810614">
        <w:tc>
          <w:tcPr>
            <w:tcW w:w="8296" w:type="dxa"/>
          </w:tcPr>
          <w:p w14:paraId="6F1A1FC4" w14:textId="1227FCB3" w:rsidR="00810614" w:rsidRDefault="00810614" w:rsidP="00810614">
            <w:r>
              <w:rPr>
                <w:rFonts w:hint="eastAsia"/>
              </w:rPr>
              <w:t>db</w:t>
            </w:r>
            <w:r>
              <w:t>.</w:t>
            </w:r>
            <w:r>
              <w:rPr>
                <w:rFonts w:hint="eastAsia"/>
              </w:rPr>
              <w:t>表名</w:t>
            </w:r>
            <w:r>
              <w:rPr>
                <w:rFonts w:hint="eastAsia"/>
              </w:rPr>
              <w:t>.</w:t>
            </w:r>
            <w:r>
              <w:t>getIndexes()</w:t>
            </w:r>
          </w:p>
        </w:tc>
      </w:tr>
    </w:tbl>
    <w:p w14:paraId="4C0FC7D4" w14:textId="57929E44" w:rsidR="00810614" w:rsidRDefault="00810614" w:rsidP="00810614">
      <w:pPr>
        <w:ind w:left="420"/>
      </w:pPr>
      <w:r>
        <w:rPr>
          <w:rFonts w:hint="eastAsia"/>
        </w:rPr>
        <w:t>如：</w:t>
      </w:r>
    </w:p>
    <w:p w14:paraId="2ECE71E4" w14:textId="22B63339" w:rsidR="00810614" w:rsidRDefault="00810614" w:rsidP="00810614">
      <w:pPr>
        <w:ind w:left="420"/>
      </w:pPr>
      <w:r>
        <w:lastRenderedPageBreak/>
        <w:tab/>
      </w:r>
      <w:r w:rsidR="00814AA0">
        <w:rPr>
          <w:noProof/>
        </w:rPr>
        <w:drawing>
          <wp:inline distT="0" distB="0" distL="0" distR="0" wp14:anchorId="3D1AB60E" wp14:editId="44C70922">
            <wp:extent cx="2800350" cy="291465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00350" cy="2914650"/>
                    </a:xfrm>
                    <a:prstGeom prst="rect">
                      <a:avLst/>
                    </a:prstGeom>
                  </pic:spPr>
                </pic:pic>
              </a:graphicData>
            </a:graphic>
          </wp:inline>
        </w:drawing>
      </w:r>
    </w:p>
    <w:p w14:paraId="42D7CB54" w14:textId="37C72EAA" w:rsidR="00814AA0" w:rsidRDefault="00814AA0" w:rsidP="004B5EE7">
      <w:pPr>
        <w:pStyle w:val="5"/>
        <w:ind w:right="210"/>
      </w:pPr>
      <w:r>
        <w:rPr>
          <w:rFonts w:hint="eastAsia"/>
        </w:rPr>
        <w:t>删除索引</w:t>
      </w:r>
    </w:p>
    <w:tbl>
      <w:tblPr>
        <w:tblStyle w:val="ac"/>
        <w:tblW w:w="0" w:type="auto"/>
        <w:tblInd w:w="420" w:type="dxa"/>
        <w:tblLook w:val="04A0" w:firstRow="1" w:lastRow="0" w:firstColumn="1" w:lastColumn="0" w:noHBand="0" w:noVBand="1"/>
      </w:tblPr>
      <w:tblGrid>
        <w:gridCol w:w="7876"/>
      </w:tblGrid>
      <w:tr w:rsidR="00E33337" w14:paraId="24EADECE" w14:textId="77777777" w:rsidTr="00E33337">
        <w:tc>
          <w:tcPr>
            <w:tcW w:w="8296" w:type="dxa"/>
          </w:tcPr>
          <w:p w14:paraId="1A82BF20" w14:textId="2D458644" w:rsidR="00E33337" w:rsidRDefault="00E33337" w:rsidP="00814AA0">
            <w:r>
              <w:rPr>
                <w:rFonts w:asciiTheme="minorHAnsi" w:eastAsiaTheme="minorEastAsia" w:hAnsiTheme="minorHAnsi" w:cstheme="minorBidi" w:hint="eastAsia"/>
                <w:kern w:val="2"/>
                <w:sz w:val="21"/>
                <w:szCs w:val="22"/>
              </w:rPr>
              <w:t>db</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表名.</w:t>
            </w:r>
            <w:r>
              <w:rPr>
                <w:rFonts w:asciiTheme="minorHAnsi" w:eastAsiaTheme="minorEastAsia" w:hAnsiTheme="minorHAnsi" w:cstheme="minorBidi"/>
                <w:kern w:val="2"/>
                <w:sz w:val="21"/>
                <w:szCs w:val="22"/>
              </w:rPr>
              <w:t>dropIndex(</w:t>
            </w:r>
            <w:r w:rsidR="004B5EE7">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字段名:索引方式</w:t>
            </w:r>
            <w:r w:rsidR="004B5EE7">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w:t>
            </w:r>
          </w:p>
        </w:tc>
      </w:tr>
    </w:tbl>
    <w:p w14:paraId="6F560001" w14:textId="1B87F883" w:rsidR="00814AA0" w:rsidRDefault="00E33337" w:rsidP="00814AA0">
      <w:pPr>
        <w:ind w:left="420"/>
      </w:pPr>
      <w:r>
        <w:rPr>
          <w:rFonts w:hint="eastAsia"/>
        </w:rPr>
        <w:t>如：</w:t>
      </w:r>
    </w:p>
    <w:p w14:paraId="4A5584D1" w14:textId="62DE335A" w:rsidR="00E33337" w:rsidRDefault="00E33337" w:rsidP="00814AA0">
      <w:pPr>
        <w:ind w:left="420"/>
      </w:pPr>
      <w:r>
        <w:tab/>
      </w:r>
      <w:r>
        <w:rPr>
          <w:rFonts w:hint="eastAsia"/>
        </w:rPr>
        <w:t>删除user表中name字段的降序索引</w:t>
      </w:r>
    </w:p>
    <w:p w14:paraId="0164E8A1" w14:textId="2604DB57" w:rsidR="00E33337" w:rsidRPr="00E33337" w:rsidRDefault="00E33337" w:rsidP="00814AA0">
      <w:pPr>
        <w:ind w:left="420"/>
      </w:pPr>
      <w:r>
        <w:tab/>
      </w:r>
      <w:r w:rsidR="004B5EE7">
        <w:rPr>
          <w:noProof/>
        </w:rPr>
        <w:drawing>
          <wp:inline distT="0" distB="0" distL="0" distR="0" wp14:anchorId="235F6FD3" wp14:editId="1F51B59D">
            <wp:extent cx="2400300" cy="39052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00300" cy="390525"/>
                    </a:xfrm>
                    <a:prstGeom prst="rect">
                      <a:avLst/>
                    </a:prstGeom>
                  </pic:spPr>
                </pic:pic>
              </a:graphicData>
            </a:graphic>
          </wp:inline>
        </w:drawing>
      </w:r>
    </w:p>
    <w:p w14:paraId="4A926340" w14:textId="26CF9A21" w:rsidR="00CE7B59" w:rsidRDefault="004B5EE7" w:rsidP="004B5EE7">
      <w:pPr>
        <w:pStyle w:val="5"/>
        <w:ind w:right="210"/>
      </w:pPr>
      <w:r>
        <w:rPr>
          <w:rFonts w:hint="eastAsia"/>
        </w:rPr>
        <w:t>复合索引</w:t>
      </w:r>
    </w:p>
    <w:p w14:paraId="0558B12B" w14:textId="00D3465F" w:rsidR="008972D9" w:rsidRPr="008972D9" w:rsidRDefault="008972D9" w:rsidP="00315AED">
      <w:pPr>
        <w:pStyle w:val="6"/>
        <w:numPr>
          <w:ilvl w:val="0"/>
          <w:numId w:val="130"/>
        </w:numPr>
      </w:pPr>
      <w:r>
        <w:rPr>
          <w:rFonts w:hint="eastAsia"/>
        </w:rPr>
        <w:t>介绍</w:t>
      </w:r>
    </w:p>
    <w:p w14:paraId="1DE61769" w14:textId="5D0E9CDA" w:rsidR="004B5EE7" w:rsidRDefault="009E4263" w:rsidP="008972D9">
      <w:pPr>
        <w:ind w:firstLine="420"/>
      </w:pPr>
      <w:r>
        <w:rPr>
          <w:rFonts w:hint="eastAsia"/>
        </w:rPr>
        <w:t>创建索引时，可以</w:t>
      </w:r>
      <w:r w:rsidR="008972D9">
        <w:rPr>
          <w:rFonts w:hint="eastAsia"/>
        </w:rPr>
        <w:t>使用多个字段创建1个索引</w:t>
      </w:r>
    </w:p>
    <w:tbl>
      <w:tblPr>
        <w:tblStyle w:val="ac"/>
        <w:tblW w:w="0" w:type="auto"/>
        <w:tblInd w:w="421" w:type="dxa"/>
        <w:tblLook w:val="04A0" w:firstRow="1" w:lastRow="0" w:firstColumn="1" w:lastColumn="0" w:noHBand="0" w:noVBand="1"/>
      </w:tblPr>
      <w:tblGrid>
        <w:gridCol w:w="7875"/>
      </w:tblGrid>
      <w:tr w:rsidR="008972D9" w14:paraId="605E67EE" w14:textId="77777777" w:rsidTr="008972D9">
        <w:tc>
          <w:tcPr>
            <w:tcW w:w="7875" w:type="dxa"/>
          </w:tcPr>
          <w:p w14:paraId="04EF034E" w14:textId="5059EA5D" w:rsidR="008972D9" w:rsidRDefault="008972D9" w:rsidP="009E4263">
            <w:r w:rsidRPr="008972D9">
              <w:t>db.</w:t>
            </w:r>
            <w:r>
              <w:rPr>
                <w:rFonts w:hint="eastAsia"/>
              </w:rPr>
              <w:t>表名</w:t>
            </w:r>
            <w:r w:rsidRPr="008972D9">
              <w:t>.ensureIndex({"</w:t>
            </w:r>
            <w:r>
              <w:rPr>
                <w:rFonts w:hint="eastAsia"/>
              </w:rPr>
              <w:t>字段</w:t>
            </w:r>
            <w:r>
              <w:rPr>
                <w:rFonts w:hint="eastAsia"/>
              </w:rPr>
              <w:t>1</w:t>
            </w:r>
            <w:r w:rsidRPr="008972D9">
              <w:t>":</w:t>
            </w:r>
            <w:r>
              <w:rPr>
                <w:rFonts w:hint="eastAsia"/>
              </w:rPr>
              <w:t>索引方式</w:t>
            </w:r>
            <w:r>
              <w:rPr>
                <w:rFonts w:hint="eastAsia"/>
              </w:rPr>
              <w:t>1</w:t>
            </w:r>
            <w:r w:rsidRPr="008972D9">
              <w:t>, "</w:t>
            </w:r>
            <w:r>
              <w:rPr>
                <w:rFonts w:hint="eastAsia"/>
              </w:rPr>
              <w:t>字段</w:t>
            </w:r>
            <w:r>
              <w:rPr>
                <w:rFonts w:hint="eastAsia"/>
              </w:rPr>
              <w:t>2</w:t>
            </w:r>
            <w:r w:rsidRPr="008972D9">
              <w:t>":</w:t>
            </w:r>
            <w:r>
              <w:rPr>
                <w:rFonts w:hint="eastAsia"/>
              </w:rPr>
              <w:t>索引方式</w:t>
            </w:r>
            <w:r>
              <w:rPr>
                <w:rFonts w:hint="eastAsia"/>
              </w:rPr>
              <w:t>2</w:t>
            </w:r>
            <w:r w:rsidRPr="008972D9">
              <w:t>})</w:t>
            </w:r>
          </w:p>
        </w:tc>
      </w:tr>
    </w:tbl>
    <w:p w14:paraId="615BDDF3" w14:textId="4F143FE6" w:rsidR="008972D9" w:rsidRDefault="008972D9" w:rsidP="008972D9">
      <w:pPr>
        <w:ind w:left="420" w:firstLine="420"/>
      </w:pPr>
      <w:r>
        <w:rPr>
          <w:rFonts w:hint="eastAsia"/>
        </w:rPr>
        <w:t>该索引被创建后，基于字段1</w:t>
      </w:r>
      <w:r>
        <w:t>和</w:t>
      </w:r>
      <w:r>
        <w:rPr>
          <w:rFonts w:hint="eastAsia"/>
        </w:rPr>
        <w:t>字段2</w:t>
      </w:r>
      <w:r>
        <w:t>的查询将会用到该索引，或者是基于</w:t>
      </w:r>
      <w:r>
        <w:rPr>
          <w:rFonts w:hint="eastAsia"/>
        </w:rPr>
        <w:t>字段1的查询也会用到该索引，</w:t>
      </w:r>
      <w:r>
        <w:t>但是只是基于</w:t>
      </w:r>
      <w:r>
        <w:rPr>
          <w:rFonts w:hint="eastAsia"/>
        </w:rPr>
        <w:t>字段2</w:t>
      </w:r>
      <w:r>
        <w:t>的查询将不会用到该复合索引。因此可以说，如果想用到复合索引，必须在查询条件中包含复合索引中的前N 个索引列。</w:t>
      </w:r>
    </w:p>
    <w:p w14:paraId="14A44E42" w14:textId="2DB3AF61" w:rsidR="008972D9" w:rsidRPr="008972D9" w:rsidRDefault="008972D9" w:rsidP="008972D9">
      <w:pPr>
        <w:ind w:left="420" w:firstLine="420"/>
      </w:pPr>
      <w:r>
        <w:t>然而如果查询</w:t>
      </w:r>
      <w:r>
        <w:rPr>
          <w:rFonts w:hint="eastAsia"/>
        </w:rPr>
        <w:t>条件中的键值顺序和复合索引中的创建顺序不一致的话，</w:t>
      </w:r>
      <w:r>
        <w:t>MongoDB 可以智能的帮助我们调</w:t>
      </w:r>
      <w:r>
        <w:rPr>
          <w:rFonts w:hint="eastAsia"/>
        </w:rPr>
        <w:t>整该顺序，以便使复合索引可以为查询所用。</w:t>
      </w:r>
    </w:p>
    <w:p w14:paraId="463D326C" w14:textId="5FA76427" w:rsidR="00CE7B59" w:rsidRDefault="008972D9" w:rsidP="008972D9">
      <w:pPr>
        <w:pStyle w:val="6"/>
      </w:pPr>
      <w:r>
        <w:rPr>
          <w:rFonts w:hint="eastAsia"/>
        </w:rPr>
        <w:lastRenderedPageBreak/>
        <w:t>例</w:t>
      </w:r>
    </w:p>
    <w:p w14:paraId="33BA0B54" w14:textId="5AB9A8EE" w:rsidR="008972D9" w:rsidRDefault="008972D9" w:rsidP="008972D9">
      <w:pPr>
        <w:ind w:left="420"/>
      </w:pPr>
      <w:r>
        <w:rPr>
          <w:noProof/>
        </w:rPr>
        <w:drawing>
          <wp:inline distT="0" distB="0" distL="0" distR="0" wp14:anchorId="1F923443" wp14:editId="46EBAF87">
            <wp:extent cx="3762375" cy="4143375"/>
            <wp:effectExtent l="0" t="0" r="9525"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62375" cy="4143375"/>
                    </a:xfrm>
                    <a:prstGeom prst="rect">
                      <a:avLst/>
                    </a:prstGeom>
                  </pic:spPr>
                </pic:pic>
              </a:graphicData>
            </a:graphic>
          </wp:inline>
        </w:drawing>
      </w:r>
    </w:p>
    <w:p w14:paraId="1F9298F7" w14:textId="05BCCE0C" w:rsidR="008972D9" w:rsidRDefault="00D4331A" w:rsidP="00D4331A">
      <w:pPr>
        <w:pStyle w:val="5"/>
        <w:ind w:right="210"/>
      </w:pPr>
      <w:r>
        <w:rPr>
          <w:rFonts w:hint="eastAsia"/>
        </w:rPr>
        <w:t>唯一索引</w:t>
      </w:r>
    </w:p>
    <w:p w14:paraId="37396592" w14:textId="1CAC0432" w:rsidR="00D4331A" w:rsidRDefault="00CC2109" w:rsidP="00315AED">
      <w:pPr>
        <w:pStyle w:val="6"/>
        <w:numPr>
          <w:ilvl w:val="0"/>
          <w:numId w:val="131"/>
        </w:numPr>
      </w:pPr>
      <w:r>
        <w:rPr>
          <w:rFonts w:hint="eastAsia"/>
        </w:rPr>
        <w:t>介绍</w:t>
      </w:r>
    </w:p>
    <w:p w14:paraId="0E29B24E" w14:textId="2E765339" w:rsidR="00CC2109" w:rsidRDefault="00CC2109" w:rsidP="00CC2109">
      <w:pPr>
        <w:ind w:left="420" w:firstLine="420"/>
      </w:pPr>
      <w:r>
        <w:rPr>
          <w:rFonts w:hint="eastAsia"/>
        </w:rPr>
        <w:t>唯一索引指定的字段是不可重复的，插入的记录的唯一索引字段值如果与已经存在的记录重复，则会报错，插入失败</w:t>
      </w:r>
    </w:p>
    <w:p w14:paraId="0C6376B8" w14:textId="6483088C" w:rsidR="00D30645" w:rsidRDefault="00D30645" w:rsidP="00CC2109">
      <w:pPr>
        <w:ind w:left="420" w:firstLine="420"/>
      </w:pPr>
      <w:r>
        <w:rPr>
          <w:rFonts w:hint="eastAsia"/>
        </w:rPr>
        <w:t>对已经存在数据的表设置唯一索引时，如果唯一索引字段已经存在重复时，则设置索引将失败</w:t>
      </w:r>
    </w:p>
    <w:p w14:paraId="36B3FEEC" w14:textId="7DEE1835" w:rsidR="00CC2109" w:rsidRDefault="00CC2109" w:rsidP="00CC2109">
      <w:pPr>
        <w:ind w:left="420" w:firstLine="420"/>
      </w:pPr>
      <w:r>
        <w:rPr>
          <w:rFonts w:hint="eastAsia"/>
        </w:rPr>
        <w:t>默认情况下创建的索引均不是唯一索引，创建唯一索引需要将unique属性指定为true</w:t>
      </w:r>
    </w:p>
    <w:tbl>
      <w:tblPr>
        <w:tblStyle w:val="ac"/>
        <w:tblW w:w="0" w:type="auto"/>
        <w:tblInd w:w="420" w:type="dxa"/>
        <w:tblLook w:val="04A0" w:firstRow="1" w:lastRow="0" w:firstColumn="1" w:lastColumn="0" w:noHBand="0" w:noVBand="1"/>
      </w:tblPr>
      <w:tblGrid>
        <w:gridCol w:w="7876"/>
      </w:tblGrid>
      <w:tr w:rsidR="00CC2109" w14:paraId="7F9ADAF5" w14:textId="77777777" w:rsidTr="00CC2109">
        <w:tc>
          <w:tcPr>
            <w:tcW w:w="8296" w:type="dxa"/>
          </w:tcPr>
          <w:p w14:paraId="5A7CC4E8" w14:textId="5E151F3D" w:rsidR="00CC2109" w:rsidRDefault="00CC2109" w:rsidP="00CC2109">
            <w:r>
              <w:rPr>
                <w:rFonts w:hint="eastAsia"/>
              </w:rPr>
              <w:t>db</w:t>
            </w:r>
            <w:r>
              <w:t>.</w:t>
            </w:r>
            <w:r>
              <w:rPr>
                <w:rFonts w:hint="eastAsia"/>
              </w:rPr>
              <w:t>表名</w:t>
            </w:r>
            <w:r>
              <w:rPr>
                <w:rFonts w:hint="eastAsia"/>
              </w:rPr>
              <w:t>.</w:t>
            </w:r>
            <w:r>
              <w:t>ensureIndex({</w:t>
            </w:r>
            <w:r>
              <w:rPr>
                <w:rFonts w:hint="eastAsia"/>
              </w:rPr>
              <w:t>字段名</w:t>
            </w:r>
            <w:r>
              <w:rPr>
                <w:rFonts w:hint="eastAsia"/>
              </w:rPr>
              <w:t>:</w:t>
            </w:r>
            <w:r>
              <w:rPr>
                <w:rFonts w:hint="eastAsia"/>
              </w:rPr>
              <w:t>索引方式</w:t>
            </w:r>
            <w:r>
              <w:t>}</w:t>
            </w:r>
            <w:r>
              <w:rPr>
                <w:rFonts w:hint="eastAsia"/>
              </w:rPr>
              <w:t>,</w:t>
            </w:r>
            <w:r>
              <w:t>{unique:true})</w:t>
            </w:r>
          </w:p>
        </w:tc>
      </w:tr>
    </w:tbl>
    <w:p w14:paraId="3223B6DF" w14:textId="361A3D9A" w:rsidR="00CC2109" w:rsidRDefault="00CC2109" w:rsidP="00CC2109">
      <w:pPr>
        <w:pStyle w:val="6"/>
      </w:pPr>
      <w:r>
        <w:rPr>
          <w:rFonts w:hint="eastAsia"/>
        </w:rPr>
        <w:t>例</w:t>
      </w:r>
    </w:p>
    <w:p w14:paraId="27BA1C2E" w14:textId="1836F8B7" w:rsidR="00CC2109" w:rsidRDefault="00CC2109" w:rsidP="00CC2109">
      <w:pPr>
        <w:ind w:left="420"/>
      </w:pPr>
      <w:r>
        <w:rPr>
          <w:rFonts w:hint="eastAsia"/>
        </w:rPr>
        <w:t>设置name字段为唯一索引</w:t>
      </w:r>
    </w:p>
    <w:p w14:paraId="0FF046F2" w14:textId="2385D442" w:rsidR="00CC2109" w:rsidRDefault="00CC2109" w:rsidP="00CC2109">
      <w:pPr>
        <w:ind w:left="420"/>
      </w:pPr>
      <w:r>
        <w:rPr>
          <w:noProof/>
        </w:rPr>
        <w:lastRenderedPageBreak/>
        <w:drawing>
          <wp:inline distT="0" distB="0" distL="0" distR="0" wp14:anchorId="00DE0552" wp14:editId="279631BB">
            <wp:extent cx="3277108" cy="3545457"/>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86831" cy="3555976"/>
                    </a:xfrm>
                    <a:prstGeom prst="rect">
                      <a:avLst/>
                    </a:prstGeom>
                  </pic:spPr>
                </pic:pic>
              </a:graphicData>
            </a:graphic>
          </wp:inline>
        </w:drawing>
      </w:r>
    </w:p>
    <w:p w14:paraId="602CB706" w14:textId="67E1FB48" w:rsidR="00D30645" w:rsidRDefault="006F4C6A" w:rsidP="00CC2109">
      <w:pPr>
        <w:ind w:left="420"/>
      </w:pPr>
      <w:r>
        <w:rPr>
          <w:rFonts w:hint="eastAsia"/>
        </w:rPr>
        <w:t>插入两条name字段的值相同的数据</w:t>
      </w:r>
    </w:p>
    <w:p w14:paraId="6371E401" w14:textId="62BF2F66" w:rsidR="006F4C6A" w:rsidRDefault="009227B0" w:rsidP="00CC2109">
      <w:pPr>
        <w:ind w:left="420"/>
      </w:pPr>
      <w:r>
        <w:rPr>
          <w:noProof/>
        </w:rPr>
        <w:drawing>
          <wp:inline distT="0" distB="0" distL="0" distR="0" wp14:anchorId="2063BF97" wp14:editId="77FDE821">
            <wp:extent cx="5274310" cy="102997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029970"/>
                    </a:xfrm>
                    <a:prstGeom prst="rect">
                      <a:avLst/>
                    </a:prstGeom>
                  </pic:spPr>
                </pic:pic>
              </a:graphicData>
            </a:graphic>
          </wp:inline>
        </w:drawing>
      </w:r>
    </w:p>
    <w:p w14:paraId="5B8A4E2B" w14:textId="128DB46D" w:rsidR="009227B0" w:rsidRPr="00CC2109" w:rsidRDefault="009227B0" w:rsidP="00CC2109">
      <w:pPr>
        <w:ind w:left="420"/>
      </w:pPr>
      <w:r>
        <w:rPr>
          <w:rFonts w:hint="eastAsia"/>
        </w:rPr>
        <w:t>第一条数据插入成功，第二条数据插入失败</w:t>
      </w:r>
    </w:p>
    <w:p w14:paraId="41097342" w14:textId="3CADBBFE" w:rsidR="008972D9" w:rsidRDefault="00236BC5" w:rsidP="00236BC5">
      <w:pPr>
        <w:pStyle w:val="2"/>
      </w:pPr>
      <w:r>
        <w:rPr>
          <w:rFonts w:hint="eastAsia"/>
        </w:rPr>
        <w:t>Nodejs操作</w:t>
      </w:r>
      <w:r>
        <w:t>M</w:t>
      </w:r>
      <w:r>
        <w:rPr>
          <w:rFonts w:hint="eastAsia"/>
        </w:rPr>
        <w:t>ongoDB</w:t>
      </w:r>
    </w:p>
    <w:p w14:paraId="7011C747" w14:textId="41AD609F" w:rsidR="00236BC5" w:rsidRDefault="00190DDB" w:rsidP="00315AED">
      <w:pPr>
        <w:pStyle w:val="3"/>
        <w:numPr>
          <w:ilvl w:val="0"/>
          <w:numId w:val="132"/>
        </w:numPr>
      </w:pPr>
      <w:r>
        <w:rPr>
          <w:rFonts w:hint="eastAsia"/>
        </w:rPr>
        <w:t>安装mongodb模块</w:t>
      </w:r>
    </w:p>
    <w:p w14:paraId="336088E2" w14:textId="4F8928F7" w:rsidR="00190DDB" w:rsidRDefault="00190DDB" w:rsidP="00315AED">
      <w:pPr>
        <w:pStyle w:val="a8"/>
        <w:numPr>
          <w:ilvl w:val="1"/>
          <w:numId w:val="120"/>
        </w:numPr>
        <w:ind w:firstLineChars="0"/>
      </w:pPr>
      <w:r>
        <w:rPr>
          <w:rFonts w:hint="eastAsia"/>
        </w:rPr>
        <w:t>要在nodejs项目中使用mongodb，就需要在项目中安装mongodb模块</w:t>
      </w:r>
    </w:p>
    <w:p w14:paraId="5BF55C21" w14:textId="080CEAE3" w:rsidR="00190DDB" w:rsidRDefault="00190DDB" w:rsidP="009163B5">
      <w:pPr>
        <w:ind w:left="420" w:firstLine="420"/>
      </w:pPr>
      <w:r>
        <w:rPr>
          <w:rFonts w:hint="eastAsia"/>
        </w:rPr>
        <w:t>在项目根目录下执行如下命令：</w:t>
      </w:r>
    </w:p>
    <w:tbl>
      <w:tblPr>
        <w:tblStyle w:val="ac"/>
        <w:tblW w:w="0" w:type="auto"/>
        <w:tblInd w:w="840" w:type="dxa"/>
        <w:tblLook w:val="04A0" w:firstRow="1" w:lastRow="0" w:firstColumn="1" w:lastColumn="0" w:noHBand="0" w:noVBand="1"/>
      </w:tblPr>
      <w:tblGrid>
        <w:gridCol w:w="7456"/>
      </w:tblGrid>
      <w:tr w:rsidR="00190DDB" w14:paraId="59FC7E69" w14:textId="77777777" w:rsidTr="00190DDB">
        <w:tc>
          <w:tcPr>
            <w:tcW w:w="8296" w:type="dxa"/>
          </w:tcPr>
          <w:p w14:paraId="14D567D1" w14:textId="318F7B88" w:rsidR="00190DDB" w:rsidRDefault="00190DDB" w:rsidP="00190DDB">
            <w:r w:rsidRPr="00190DDB">
              <w:t>npm install mongodb --save</w:t>
            </w:r>
          </w:p>
        </w:tc>
      </w:tr>
    </w:tbl>
    <w:p w14:paraId="432D4161" w14:textId="0AC3B928" w:rsidR="009163B5" w:rsidRDefault="009163B5" w:rsidP="00315AED">
      <w:pPr>
        <w:pStyle w:val="a8"/>
        <w:numPr>
          <w:ilvl w:val="1"/>
          <w:numId w:val="120"/>
        </w:numPr>
        <w:ind w:firstLineChars="0"/>
      </w:pPr>
      <w:r>
        <w:rPr>
          <w:rFonts w:hint="eastAsia"/>
        </w:rPr>
        <w:t>注意</w:t>
      </w:r>
    </w:p>
    <w:p w14:paraId="01C8BF8E" w14:textId="1DC9A6FE" w:rsidR="006B35FD" w:rsidRDefault="009163B5" w:rsidP="009163B5">
      <w:pPr>
        <w:pStyle w:val="a8"/>
        <w:ind w:left="840" w:firstLineChars="0"/>
      </w:pPr>
      <w:r>
        <w:rPr>
          <w:rFonts w:hint="eastAsia"/>
        </w:rPr>
        <w:t>mongodb模块的2.x版本和3.x版本</w:t>
      </w:r>
      <w:r w:rsidR="006B35FD">
        <w:rPr>
          <w:rFonts w:hint="eastAsia"/>
        </w:rPr>
        <w:t>在连接数据库时存在差异</w:t>
      </w:r>
      <w:r>
        <w:rPr>
          <w:rFonts w:hint="eastAsia"/>
        </w:rPr>
        <w:t>，</w:t>
      </w:r>
      <w:r w:rsidR="006B35FD">
        <w:rPr>
          <w:rFonts w:hint="eastAsia"/>
        </w:rPr>
        <w:t>参见</w:t>
      </w:r>
      <w:hyperlink w:anchor="_连接数据库" w:history="1">
        <w:r w:rsidR="006B35FD" w:rsidRPr="006B35FD">
          <w:rPr>
            <w:rStyle w:val="a6"/>
            <w:rFonts w:hint="eastAsia"/>
          </w:rPr>
          <w:t>连接数据库</w:t>
        </w:r>
      </w:hyperlink>
    </w:p>
    <w:p w14:paraId="47900FFE" w14:textId="50DCECFD" w:rsidR="006B35FD" w:rsidRDefault="006B35FD" w:rsidP="009163B5">
      <w:pPr>
        <w:pStyle w:val="a8"/>
        <w:ind w:left="840" w:firstLineChars="0"/>
      </w:pPr>
      <w:r>
        <w:rPr>
          <w:rFonts w:hint="eastAsia"/>
        </w:rPr>
        <w:t>如果想使用指定版本的mongodb模块，使用如下方法进行切换：</w:t>
      </w:r>
    </w:p>
    <w:p w14:paraId="467C9734" w14:textId="6A68FEF1" w:rsidR="006B35FD" w:rsidRDefault="006B35FD" w:rsidP="00315AED">
      <w:pPr>
        <w:pStyle w:val="a8"/>
        <w:numPr>
          <w:ilvl w:val="3"/>
          <w:numId w:val="120"/>
        </w:numPr>
        <w:ind w:firstLineChars="0"/>
      </w:pPr>
      <w:r>
        <w:rPr>
          <w:rFonts w:hint="eastAsia"/>
        </w:rPr>
        <w:t>mongodb模块安装之后默认3.x版本</w:t>
      </w:r>
    </w:p>
    <w:p w14:paraId="590943FB" w14:textId="20207DCA" w:rsidR="006B35FD" w:rsidRDefault="006B35FD" w:rsidP="00315AED">
      <w:pPr>
        <w:pStyle w:val="a8"/>
        <w:numPr>
          <w:ilvl w:val="3"/>
          <w:numId w:val="120"/>
        </w:numPr>
        <w:ind w:firstLineChars="0"/>
      </w:pPr>
      <w:r>
        <w:rPr>
          <w:rFonts w:hint="eastAsia"/>
        </w:rPr>
        <w:t>如果想切换版本，使用如下方法切换</w:t>
      </w:r>
    </w:p>
    <w:p w14:paraId="08AD4EEA" w14:textId="7207FC76" w:rsidR="009163B5" w:rsidRDefault="009163B5" w:rsidP="006B35FD">
      <w:pPr>
        <w:pStyle w:val="a8"/>
        <w:ind w:left="1680" w:firstLineChars="0"/>
      </w:pPr>
      <w:r>
        <w:rPr>
          <w:rFonts w:hint="eastAsia"/>
        </w:rPr>
        <w:t>将package</w:t>
      </w:r>
      <w:r>
        <w:t>.json</w:t>
      </w:r>
      <w:r>
        <w:rPr>
          <w:rFonts w:hint="eastAsia"/>
        </w:rPr>
        <w:t>中mongodb模块的版本修改为2.2.33</w:t>
      </w:r>
      <w:r w:rsidR="006B35FD">
        <w:rPr>
          <w:rFonts w:hint="eastAsia"/>
        </w:rPr>
        <w:t>或3.0.6</w:t>
      </w:r>
      <w:r>
        <w:rPr>
          <w:rFonts w:hint="eastAsia"/>
        </w:rPr>
        <w:t>，然后执行npm</w:t>
      </w:r>
      <w:r>
        <w:t xml:space="preserve"> </w:t>
      </w:r>
      <w:r>
        <w:rPr>
          <w:rFonts w:hint="eastAsia"/>
        </w:rPr>
        <w:t>install</w:t>
      </w:r>
    </w:p>
    <w:p w14:paraId="729BB764" w14:textId="4CF02BD6" w:rsidR="00190DDB" w:rsidRDefault="00BF64AC" w:rsidP="00BF64AC">
      <w:pPr>
        <w:pStyle w:val="3"/>
      </w:pPr>
      <w:bookmarkStart w:id="21" w:name="_连接数据库"/>
      <w:bookmarkEnd w:id="21"/>
      <w:r>
        <w:rPr>
          <w:rFonts w:hint="eastAsia"/>
        </w:rPr>
        <w:lastRenderedPageBreak/>
        <w:t>连接数据库</w:t>
      </w:r>
    </w:p>
    <w:p w14:paraId="34CE95BF" w14:textId="3F0C0323" w:rsidR="006B35FD" w:rsidRPr="006B35FD" w:rsidRDefault="006B35FD" w:rsidP="006B35FD">
      <w:pPr>
        <w:ind w:left="840"/>
      </w:pPr>
      <w:r>
        <w:rPr>
          <w:rFonts w:hint="eastAsia"/>
        </w:rPr>
        <w:t>mongodb2.x与3.x之间只有连接数据库的方法存在差异</w:t>
      </w:r>
    </w:p>
    <w:p w14:paraId="3ECE4471" w14:textId="479FEA6A" w:rsidR="001D7B7A" w:rsidRPr="001D7B7A" w:rsidRDefault="006B35FD" w:rsidP="00315AED">
      <w:pPr>
        <w:pStyle w:val="4"/>
        <w:numPr>
          <w:ilvl w:val="0"/>
          <w:numId w:val="133"/>
        </w:numPr>
      </w:pPr>
      <w:r>
        <w:rPr>
          <w:rFonts w:hint="eastAsia"/>
        </w:rPr>
        <w:t>mongodb</w:t>
      </w:r>
      <w:r>
        <w:t xml:space="preserve"> </w:t>
      </w:r>
      <w:r>
        <w:rPr>
          <w:rFonts w:hint="eastAsia"/>
        </w:rPr>
        <w:t>2.x</w:t>
      </w:r>
    </w:p>
    <w:tbl>
      <w:tblPr>
        <w:tblStyle w:val="ac"/>
        <w:tblW w:w="0" w:type="auto"/>
        <w:tblInd w:w="420" w:type="dxa"/>
        <w:tblLook w:val="04A0" w:firstRow="1" w:lastRow="0" w:firstColumn="1" w:lastColumn="0" w:noHBand="0" w:noVBand="1"/>
      </w:tblPr>
      <w:tblGrid>
        <w:gridCol w:w="7876"/>
      </w:tblGrid>
      <w:tr w:rsidR="00BF64AC" w14:paraId="524DF14D" w14:textId="77777777" w:rsidTr="00BF64AC">
        <w:tc>
          <w:tcPr>
            <w:tcW w:w="8296" w:type="dxa"/>
          </w:tcPr>
          <w:p w14:paraId="1FD1E514" w14:textId="59CE3A74" w:rsidR="00BF64AC" w:rsidRPr="00BF64AC" w:rsidRDefault="00BF64AC" w:rsidP="00BF64AC">
            <w:pPr>
              <w:pStyle w:val="HTML0"/>
              <w:shd w:val="clear" w:color="auto" w:fill="FFFFFF"/>
              <w:rPr>
                <w:color w:val="000000"/>
                <w:sz w:val="23"/>
                <w:szCs w:val="23"/>
              </w:rPr>
            </w:pPr>
            <w:r>
              <w:rPr>
                <w:rFonts w:hint="eastAsia"/>
                <w:b/>
                <w:bCs/>
                <w:color w:val="000080"/>
                <w:sz w:val="23"/>
                <w:szCs w:val="23"/>
              </w:rPr>
              <w:t xml:space="preserve">let </w:t>
            </w:r>
            <w:r>
              <w:rPr>
                <w:rFonts w:hint="eastAsia"/>
                <w:b/>
                <w:bCs/>
                <w:color w:val="660E7A"/>
                <w:sz w:val="23"/>
                <w:szCs w:val="23"/>
              </w:rPr>
              <w:t xml:space="preserve">httpModule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'http'</w:t>
            </w:r>
            <w:r>
              <w:rPr>
                <w:rFonts w:hint="eastAsia"/>
                <w:color w:val="000000"/>
                <w:sz w:val="23"/>
                <w:szCs w:val="23"/>
              </w:rPr>
              <w:t>);</w:t>
            </w:r>
            <w:r>
              <w:rPr>
                <w:rFonts w:hint="eastAsia"/>
                <w:color w:val="000000"/>
                <w:sz w:val="23"/>
                <w:szCs w:val="23"/>
              </w:rPr>
              <w:br/>
            </w:r>
            <w:r>
              <w:rPr>
                <w:rFonts w:hint="eastAsia"/>
                <w:b/>
                <w:bCs/>
                <w:color w:val="000080"/>
                <w:sz w:val="23"/>
                <w:szCs w:val="23"/>
              </w:rPr>
              <w:t xml:space="preserve">let </w:t>
            </w:r>
            <w:r>
              <w:rPr>
                <w:rFonts w:hint="eastAsia"/>
                <w:i/>
                <w:iCs/>
                <w:color w:val="000000"/>
                <w:sz w:val="23"/>
                <w:szCs w:val="23"/>
              </w:rPr>
              <w:t xml:space="preserve">app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'./modules/expressRouter'</w:t>
            </w:r>
            <w:r>
              <w:rPr>
                <w:rFonts w:hint="eastAsia"/>
                <w:color w:val="000000"/>
                <w:sz w:val="23"/>
                <w:szCs w:val="23"/>
              </w:rPr>
              <w:t>);</w:t>
            </w:r>
            <w:r>
              <w:rPr>
                <w:rFonts w:hint="eastAsia"/>
                <w:color w:val="000000"/>
                <w:sz w:val="23"/>
                <w:szCs w:val="23"/>
              </w:rPr>
              <w:br/>
            </w:r>
            <w:r>
              <w:rPr>
                <w:rFonts w:hint="eastAsia"/>
                <w:i/>
                <w:iCs/>
                <w:color w:val="808080"/>
                <w:sz w:val="23"/>
                <w:szCs w:val="23"/>
              </w:rPr>
              <w:t>//获取数据库的客户端引用</w:t>
            </w:r>
            <w:r>
              <w:rPr>
                <w:rFonts w:hint="eastAsia"/>
                <w:i/>
                <w:iCs/>
                <w:color w:val="808080"/>
                <w:sz w:val="23"/>
                <w:szCs w:val="23"/>
              </w:rPr>
              <w:br/>
            </w:r>
            <w:r>
              <w:rPr>
                <w:rFonts w:hint="eastAsia"/>
                <w:b/>
                <w:bCs/>
                <w:color w:val="000080"/>
                <w:sz w:val="23"/>
                <w:szCs w:val="23"/>
              </w:rPr>
              <w:t xml:space="preserve">let </w:t>
            </w:r>
            <w:r>
              <w:rPr>
                <w:rFonts w:hint="eastAsia"/>
                <w:color w:val="458383"/>
                <w:sz w:val="23"/>
                <w:szCs w:val="23"/>
              </w:rPr>
              <w:t xml:space="preserve">MongoClient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"mongodb"</w:t>
            </w:r>
            <w:r>
              <w:rPr>
                <w:rFonts w:hint="eastAsia"/>
                <w:color w:val="000000"/>
                <w:sz w:val="23"/>
                <w:szCs w:val="23"/>
              </w:rPr>
              <w:t>).</w:t>
            </w:r>
            <w:r>
              <w:rPr>
                <w:rFonts w:hint="eastAsia"/>
                <w:b/>
                <w:bCs/>
                <w:color w:val="660E7A"/>
                <w:sz w:val="23"/>
                <w:szCs w:val="23"/>
              </w:rPr>
              <w:t>MongoClient</w:t>
            </w:r>
            <w:r>
              <w:rPr>
                <w:rFonts w:hint="eastAsia"/>
                <w:color w:val="000000"/>
                <w:sz w:val="23"/>
                <w:szCs w:val="23"/>
              </w:rPr>
              <w:t>;</w:t>
            </w:r>
            <w:r>
              <w:rPr>
                <w:rFonts w:hint="eastAsia"/>
                <w:color w:val="000000"/>
                <w:sz w:val="23"/>
                <w:szCs w:val="23"/>
              </w:rPr>
              <w:br/>
            </w:r>
            <w:r>
              <w:rPr>
                <w:rFonts w:hint="eastAsia"/>
                <w:i/>
                <w:iCs/>
                <w:color w:val="808080"/>
                <w:sz w:val="23"/>
                <w:szCs w:val="23"/>
              </w:rPr>
              <w:t>//定义数据库的地址</w:t>
            </w:r>
            <w:r>
              <w:rPr>
                <w:rFonts w:hint="eastAsia"/>
                <w:i/>
                <w:iCs/>
                <w:color w:val="808080"/>
                <w:sz w:val="23"/>
                <w:szCs w:val="23"/>
              </w:rPr>
              <w:br/>
            </w:r>
            <w:r>
              <w:rPr>
                <w:rFonts w:hint="eastAsia"/>
                <w:b/>
                <w:bCs/>
                <w:color w:val="000080"/>
                <w:sz w:val="23"/>
                <w:szCs w:val="23"/>
              </w:rPr>
              <w:t xml:space="preserve">let </w:t>
            </w:r>
            <w:r>
              <w:rPr>
                <w:rFonts w:hint="eastAsia"/>
                <w:color w:val="458383"/>
                <w:sz w:val="23"/>
                <w:szCs w:val="23"/>
              </w:rPr>
              <w:t xml:space="preserve">databaseUrl </w:t>
            </w:r>
            <w:r>
              <w:rPr>
                <w:rFonts w:hint="eastAsia"/>
                <w:color w:val="000000"/>
                <w:sz w:val="23"/>
                <w:szCs w:val="23"/>
              </w:rPr>
              <w:t xml:space="preserve">= </w:t>
            </w:r>
            <w:r>
              <w:rPr>
                <w:rFonts w:hint="eastAsia"/>
                <w:b/>
                <w:bCs/>
                <w:color w:val="008000"/>
                <w:sz w:val="23"/>
                <w:szCs w:val="23"/>
              </w:rPr>
              <w:t>'mongodb://localhost:27017/mydb0'</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660E7A"/>
                <w:sz w:val="23"/>
                <w:szCs w:val="23"/>
              </w:rPr>
              <w:t>httpModule</w:t>
            </w:r>
            <w:r>
              <w:rPr>
                <w:rFonts w:hint="eastAsia"/>
                <w:color w:val="000000"/>
                <w:sz w:val="23"/>
                <w:szCs w:val="23"/>
              </w:rPr>
              <w:t>.</w:t>
            </w:r>
            <w:r>
              <w:rPr>
                <w:rFonts w:hint="eastAsia"/>
                <w:i/>
                <w:iCs/>
                <w:color w:val="000000"/>
                <w:sz w:val="23"/>
                <w:szCs w:val="23"/>
              </w:rPr>
              <w:t>createServer</w:t>
            </w:r>
            <w:r>
              <w:rPr>
                <w:rFonts w:hint="eastAsia"/>
                <w:color w:val="000000"/>
                <w:sz w:val="23"/>
                <w:szCs w:val="23"/>
              </w:rPr>
              <w:t>(</w:t>
            </w:r>
            <w:r>
              <w:rPr>
                <w:rFonts w:hint="eastAsia"/>
                <w:i/>
                <w:iCs/>
                <w:color w:val="000000"/>
                <w:sz w:val="23"/>
                <w:szCs w:val="23"/>
              </w:rPr>
              <w:t>app</w:t>
            </w:r>
            <w:r>
              <w:rPr>
                <w:rFonts w:hint="eastAsia"/>
                <w:color w:val="000000"/>
                <w:sz w:val="23"/>
                <w:szCs w:val="23"/>
              </w:rPr>
              <w:t>).</w:t>
            </w:r>
            <w:r>
              <w:rPr>
                <w:rFonts w:hint="eastAsia"/>
                <w:color w:val="7A7A43"/>
                <w:sz w:val="23"/>
                <w:szCs w:val="23"/>
              </w:rPr>
              <w:t>listen</w:t>
            </w:r>
            <w:r>
              <w:rPr>
                <w:rFonts w:hint="eastAsia"/>
                <w:color w:val="000000"/>
                <w:sz w:val="23"/>
                <w:szCs w:val="23"/>
              </w:rPr>
              <w:t>(</w:t>
            </w:r>
            <w:r>
              <w:rPr>
                <w:rFonts w:hint="eastAsia"/>
                <w:color w:val="0000FF"/>
                <w:sz w:val="23"/>
                <w:szCs w:val="23"/>
              </w:rPr>
              <w:t>80</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000000"/>
                <w:sz w:val="23"/>
                <w:szCs w:val="23"/>
              </w:rPr>
              <w:t>app</w:t>
            </w:r>
            <w:r>
              <w:rPr>
                <w:rFonts w:hint="eastAsia"/>
                <w:color w:val="000000"/>
                <w:sz w:val="23"/>
                <w:szCs w:val="23"/>
              </w:rPr>
              <w:t>.</w:t>
            </w:r>
            <w:r>
              <w:rPr>
                <w:rFonts w:hint="eastAsia"/>
                <w:color w:val="7A7A43"/>
                <w:sz w:val="23"/>
                <w:szCs w:val="23"/>
              </w:rPr>
              <w:t>get</w:t>
            </w:r>
            <w:r>
              <w:rPr>
                <w:rFonts w:hint="eastAsia"/>
                <w:color w:val="000000"/>
                <w:sz w:val="23"/>
                <w:szCs w:val="23"/>
              </w:rPr>
              <w:t>(</w:t>
            </w:r>
            <w:r>
              <w:rPr>
                <w:rFonts w:hint="eastAsia"/>
                <w:b/>
                <w:bCs/>
                <w:color w:val="008000"/>
                <w:sz w:val="23"/>
                <w:szCs w:val="23"/>
              </w:rPr>
              <w:t>'/'</w:t>
            </w:r>
            <w:r>
              <w:rPr>
                <w:rFonts w:hint="eastAsia"/>
                <w:color w:val="000000"/>
                <w:sz w:val="23"/>
                <w:szCs w:val="23"/>
              </w:rPr>
              <w:t>,(req,res)=&gt;{</w:t>
            </w:r>
            <w:r>
              <w:rPr>
                <w:rFonts w:hint="eastAsia"/>
                <w:color w:val="000000"/>
                <w:sz w:val="23"/>
                <w:szCs w:val="23"/>
              </w:rPr>
              <w:br/>
              <w:t xml:space="preserve">    </w:t>
            </w:r>
            <w:r>
              <w:rPr>
                <w:rFonts w:hint="eastAsia"/>
                <w:i/>
                <w:iCs/>
                <w:color w:val="808080"/>
                <w:sz w:val="23"/>
                <w:szCs w:val="23"/>
              </w:rPr>
              <w:t>//连接数据库</w:t>
            </w:r>
            <w:r>
              <w:rPr>
                <w:rFonts w:hint="eastAsia"/>
                <w:i/>
                <w:iCs/>
                <w:color w:val="808080"/>
                <w:sz w:val="23"/>
                <w:szCs w:val="23"/>
              </w:rPr>
              <w:br/>
              <w:t xml:space="preserve">    </w:t>
            </w:r>
            <w:r>
              <w:rPr>
                <w:rFonts w:hint="eastAsia"/>
                <w:color w:val="458383"/>
                <w:sz w:val="23"/>
                <w:szCs w:val="23"/>
              </w:rPr>
              <w:t>MongoClient</w:t>
            </w:r>
            <w:r>
              <w:rPr>
                <w:rFonts w:hint="eastAsia"/>
                <w:color w:val="000000"/>
                <w:sz w:val="23"/>
                <w:szCs w:val="23"/>
              </w:rPr>
              <w:t>.</w:t>
            </w:r>
            <w:r>
              <w:rPr>
                <w:rFonts w:hint="eastAsia"/>
                <w:color w:val="7A7A43"/>
                <w:sz w:val="23"/>
                <w:szCs w:val="23"/>
              </w:rPr>
              <w:t>connect</w:t>
            </w:r>
            <w:r>
              <w:rPr>
                <w:rFonts w:hint="eastAsia"/>
                <w:color w:val="000000"/>
                <w:sz w:val="23"/>
                <w:szCs w:val="23"/>
              </w:rPr>
              <w:t>(</w:t>
            </w:r>
            <w:r>
              <w:rPr>
                <w:rFonts w:hint="eastAsia"/>
                <w:color w:val="458383"/>
                <w:sz w:val="23"/>
                <w:szCs w:val="23"/>
              </w:rPr>
              <w:t>databaseUrl</w:t>
            </w:r>
            <w:r>
              <w:rPr>
                <w:rFonts w:hint="eastAsia"/>
                <w:color w:val="000000"/>
                <w:sz w:val="23"/>
                <w:szCs w:val="23"/>
              </w:rPr>
              <w:t>,(err,</w:t>
            </w:r>
            <w:r w:rsidRPr="005829C8">
              <w:rPr>
                <w:rFonts w:hint="eastAsia"/>
                <w:color w:val="FF0000"/>
                <w:sz w:val="23"/>
                <w:szCs w:val="23"/>
              </w:rPr>
              <w:t>db</w:t>
            </w:r>
            <w:r>
              <w:rPr>
                <w:rFonts w:hint="eastAsia"/>
                <w:color w:val="000000"/>
                <w:sz w:val="23"/>
                <w:szCs w:val="23"/>
              </w:rPr>
              <w:t>)=&gt;{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b/>
                <w:bCs/>
                <w:color w:val="000080"/>
                <w:sz w:val="23"/>
                <w:szCs w:val="23"/>
              </w:rPr>
              <w:t>return</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//到这里，连接数据库成功</w:t>
            </w:r>
            <w:r>
              <w:rPr>
                <w:rFonts w:hint="eastAsia"/>
                <w:i/>
                <w:iCs/>
                <w:color w:val="808080"/>
                <w:sz w:val="23"/>
                <w:szCs w:val="23"/>
              </w:rPr>
              <w:br/>
              <w:t xml:space="preserve">        </w:t>
            </w:r>
            <w:r>
              <w:rPr>
                <w:rFonts w:hint="eastAsia"/>
                <w:color w:val="000000"/>
                <w:sz w:val="23"/>
                <w:szCs w:val="23"/>
              </w:rPr>
              <w:t xml:space="preserve">res. </w:t>
            </w:r>
            <w:r>
              <w:rPr>
                <w:rFonts w:hint="eastAsia"/>
                <w:color w:val="7A7A43"/>
                <w:sz w:val="23"/>
                <w:szCs w:val="23"/>
              </w:rPr>
              <w:t>writeHead</w:t>
            </w:r>
            <w:r>
              <w:rPr>
                <w:rFonts w:hint="eastAsia"/>
                <w:color w:val="000000"/>
                <w:sz w:val="23"/>
                <w:szCs w:val="23"/>
              </w:rPr>
              <w:t>(</w:t>
            </w:r>
            <w:r>
              <w:rPr>
                <w:rFonts w:hint="eastAsia"/>
                <w:color w:val="0000FF"/>
                <w:sz w:val="23"/>
                <w:szCs w:val="23"/>
              </w:rPr>
              <w:t>200</w:t>
            </w:r>
            <w:r>
              <w:rPr>
                <w:rFonts w:hint="eastAsia"/>
                <w:color w:val="000000"/>
                <w:sz w:val="23"/>
                <w:szCs w:val="23"/>
              </w:rPr>
              <w:t xml:space="preserve">,{ </w:t>
            </w:r>
            <w:r>
              <w:rPr>
                <w:rFonts w:hint="eastAsia"/>
                <w:b/>
                <w:bCs/>
                <w:color w:val="008000"/>
                <w:sz w:val="23"/>
                <w:szCs w:val="23"/>
              </w:rPr>
              <w:t>"Content-Type"</w:t>
            </w:r>
            <w:r>
              <w:rPr>
                <w:rFonts w:hint="eastAsia"/>
                <w:color w:val="000000"/>
                <w:sz w:val="23"/>
                <w:szCs w:val="23"/>
              </w:rPr>
              <w:t xml:space="preserve">: </w:t>
            </w:r>
            <w:r>
              <w:rPr>
                <w:rFonts w:hint="eastAsia"/>
                <w:b/>
                <w:bCs/>
                <w:color w:val="008000"/>
                <w:sz w:val="23"/>
                <w:szCs w:val="23"/>
              </w:rPr>
              <w:t>"text/html;charset=UTF8"</w:t>
            </w:r>
            <w:r>
              <w:rPr>
                <w:rFonts w:hint="eastAsia"/>
                <w:color w:val="000000"/>
                <w:sz w:val="23"/>
                <w:szCs w:val="23"/>
              </w:rPr>
              <w:t>});</w:t>
            </w:r>
            <w:r>
              <w:rPr>
                <w:rFonts w:hint="eastAsia"/>
                <w:color w:val="000000"/>
                <w:sz w:val="23"/>
                <w:szCs w:val="23"/>
              </w:rPr>
              <w:br/>
              <w:t xml:space="preserve">        res.</w:t>
            </w:r>
            <w:r>
              <w:rPr>
                <w:rFonts w:hint="eastAsia"/>
                <w:color w:val="7A7A43"/>
                <w:sz w:val="23"/>
                <w:szCs w:val="23"/>
              </w:rPr>
              <w:t>end</w:t>
            </w:r>
            <w:r>
              <w:rPr>
                <w:rFonts w:hint="eastAsia"/>
                <w:color w:val="000000"/>
                <w:sz w:val="23"/>
                <w:szCs w:val="23"/>
              </w:rPr>
              <w:t>(</w:t>
            </w:r>
            <w:r>
              <w:rPr>
                <w:rFonts w:hint="eastAsia"/>
                <w:b/>
                <w:bCs/>
                <w:color w:val="008000"/>
                <w:sz w:val="23"/>
                <w:szCs w:val="23"/>
              </w:rPr>
              <w:t>'数据库连接成功'</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//接下来，执行数据库操作</w:t>
            </w:r>
            <w:r>
              <w:rPr>
                <w:rFonts w:hint="eastAsia"/>
                <w:i/>
                <w:iCs/>
                <w:color w:val="808080"/>
                <w:sz w:val="23"/>
                <w:szCs w:val="23"/>
              </w:rPr>
              <w:br/>
              <w:t xml:space="preserve">        //最后关闭数据库</w:t>
            </w:r>
            <w:r>
              <w:rPr>
                <w:rFonts w:hint="eastAsia"/>
                <w:i/>
                <w:iCs/>
                <w:color w:val="808080"/>
                <w:sz w:val="23"/>
                <w:szCs w:val="23"/>
              </w:rPr>
              <w:br/>
              <w:t xml:space="preserve">        </w:t>
            </w:r>
            <w:r>
              <w:rPr>
                <w:rFonts w:hint="eastAsia"/>
                <w:color w:val="000000"/>
                <w:sz w:val="23"/>
                <w:szCs w:val="23"/>
              </w:rPr>
              <w:t>db.</w:t>
            </w:r>
            <w:r>
              <w:rPr>
                <w:rFonts w:hint="eastAsia"/>
                <w:color w:val="7A7A43"/>
                <w:sz w:val="23"/>
                <w:szCs w:val="23"/>
              </w:rPr>
              <w:t>close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w:t>
            </w:r>
          </w:p>
        </w:tc>
      </w:tr>
    </w:tbl>
    <w:p w14:paraId="1C559BE7" w14:textId="038E8B97" w:rsidR="006B35FD" w:rsidRDefault="006B35FD" w:rsidP="006B35FD">
      <w:pPr>
        <w:pStyle w:val="4"/>
      </w:pPr>
      <w:r>
        <w:rPr>
          <w:rFonts w:hint="eastAsia"/>
        </w:rPr>
        <w:t>mongodb</w:t>
      </w:r>
      <w:r>
        <w:t xml:space="preserve"> </w:t>
      </w:r>
      <w:r>
        <w:rPr>
          <w:rFonts w:hint="eastAsia"/>
        </w:rPr>
        <w:t>3.x</w:t>
      </w:r>
    </w:p>
    <w:tbl>
      <w:tblPr>
        <w:tblStyle w:val="ac"/>
        <w:tblW w:w="0" w:type="auto"/>
        <w:tblInd w:w="420" w:type="dxa"/>
        <w:tblLook w:val="04A0" w:firstRow="1" w:lastRow="0" w:firstColumn="1" w:lastColumn="0" w:noHBand="0" w:noVBand="1"/>
      </w:tblPr>
      <w:tblGrid>
        <w:gridCol w:w="7876"/>
      </w:tblGrid>
      <w:tr w:rsidR="006B35FD" w14:paraId="2ABA6CE4" w14:textId="77777777" w:rsidTr="006B35FD">
        <w:tc>
          <w:tcPr>
            <w:tcW w:w="8296" w:type="dxa"/>
          </w:tcPr>
          <w:p w14:paraId="74A2F5BE" w14:textId="4E8DCAE0" w:rsidR="006B35FD" w:rsidRPr="00D265EC" w:rsidRDefault="00D265EC" w:rsidP="00D265EC">
            <w:pPr>
              <w:pStyle w:val="HTML0"/>
              <w:shd w:val="clear" w:color="auto" w:fill="FFFFFF"/>
              <w:rPr>
                <w:color w:val="000000"/>
                <w:sz w:val="23"/>
                <w:szCs w:val="23"/>
              </w:rPr>
            </w:pPr>
            <w:r>
              <w:rPr>
                <w:rFonts w:hint="eastAsia"/>
                <w:b/>
                <w:bCs/>
                <w:color w:val="000080"/>
                <w:sz w:val="23"/>
                <w:szCs w:val="23"/>
              </w:rPr>
              <w:t xml:space="preserve">let </w:t>
            </w:r>
            <w:r>
              <w:rPr>
                <w:rFonts w:hint="eastAsia"/>
                <w:b/>
                <w:bCs/>
                <w:color w:val="660E7A"/>
                <w:sz w:val="23"/>
                <w:szCs w:val="23"/>
              </w:rPr>
              <w:t xml:space="preserve">httpModule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'http'</w:t>
            </w:r>
            <w:r>
              <w:rPr>
                <w:rFonts w:hint="eastAsia"/>
                <w:color w:val="000000"/>
                <w:sz w:val="23"/>
                <w:szCs w:val="23"/>
              </w:rPr>
              <w:t>);</w:t>
            </w:r>
            <w:r>
              <w:rPr>
                <w:rFonts w:hint="eastAsia"/>
                <w:color w:val="000000"/>
                <w:sz w:val="23"/>
                <w:szCs w:val="23"/>
              </w:rPr>
              <w:br/>
            </w:r>
            <w:r>
              <w:rPr>
                <w:rFonts w:hint="eastAsia"/>
                <w:b/>
                <w:bCs/>
                <w:color w:val="000080"/>
                <w:sz w:val="23"/>
                <w:szCs w:val="23"/>
              </w:rPr>
              <w:t xml:space="preserve">let </w:t>
            </w:r>
            <w:r>
              <w:rPr>
                <w:rFonts w:hint="eastAsia"/>
                <w:i/>
                <w:iCs/>
                <w:color w:val="000000"/>
                <w:sz w:val="23"/>
                <w:szCs w:val="23"/>
              </w:rPr>
              <w:t xml:space="preserve">app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'./modules/expressRouter'</w:t>
            </w:r>
            <w:r>
              <w:rPr>
                <w:rFonts w:hint="eastAsia"/>
                <w:color w:val="000000"/>
                <w:sz w:val="23"/>
                <w:szCs w:val="23"/>
              </w:rPr>
              <w:t>);</w:t>
            </w:r>
            <w:r>
              <w:rPr>
                <w:rFonts w:hint="eastAsia"/>
                <w:color w:val="000000"/>
                <w:sz w:val="23"/>
                <w:szCs w:val="23"/>
              </w:rPr>
              <w:br/>
            </w:r>
            <w:r>
              <w:rPr>
                <w:rFonts w:hint="eastAsia"/>
                <w:i/>
                <w:iCs/>
                <w:color w:val="808080"/>
                <w:sz w:val="23"/>
                <w:szCs w:val="23"/>
              </w:rPr>
              <w:t>//获取数据库的客户端引用</w:t>
            </w:r>
            <w:r>
              <w:rPr>
                <w:rFonts w:hint="eastAsia"/>
                <w:i/>
                <w:iCs/>
                <w:color w:val="808080"/>
                <w:sz w:val="23"/>
                <w:szCs w:val="23"/>
              </w:rPr>
              <w:br/>
            </w:r>
            <w:r>
              <w:rPr>
                <w:rFonts w:hint="eastAsia"/>
                <w:b/>
                <w:bCs/>
                <w:color w:val="000080"/>
                <w:sz w:val="23"/>
                <w:szCs w:val="23"/>
              </w:rPr>
              <w:t xml:space="preserve">let </w:t>
            </w:r>
            <w:r>
              <w:rPr>
                <w:rFonts w:hint="eastAsia"/>
                <w:color w:val="458383"/>
                <w:sz w:val="23"/>
                <w:szCs w:val="23"/>
              </w:rPr>
              <w:t xml:space="preserve">MongoClient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"mongodb"</w:t>
            </w:r>
            <w:r>
              <w:rPr>
                <w:rFonts w:hint="eastAsia"/>
                <w:color w:val="000000"/>
                <w:sz w:val="23"/>
                <w:szCs w:val="23"/>
              </w:rPr>
              <w:t>).</w:t>
            </w:r>
            <w:r>
              <w:rPr>
                <w:rFonts w:hint="eastAsia"/>
                <w:b/>
                <w:bCs/>
                <w:color w:val="660E7A"/>
                <w:sz w:val="23"/>
                <w:szCs w:val="23"/>
              </w:rPr>
              <w:t>MongoClient</w:t>
            </w:r>
            <w:r>
              <w:rPr>
                <w:rFonts w:hint="eastAsia"/>
                <w:color w:val="000000"/>
                <w:sz w:val="23"/>
                <w:szCs w:val="23"/>
              </w:rPr>
              <w:t>;</w:t>
            </w:r>
            <w:r>
              <w:rPr>
                <w:rFonts w:hint="eastAsia"/>
                <w:color w:val="000000"/>
                <w:sz w:val="23"/>
                <w:szCs w:val="23"/>
              </w:rPr>
              <w:br/>
            </w:r>
            <w:r>
              <w:rPr>
                <w:rFonts w:hint="eastAsia"/>
                <w:i/>
                <w:iCs/>
                <w:color w:val="808080"/>
                <w:sz w:val="23"/>
                <w:szCs w:val="23"/>
              </w:rPr>
              <w:t>//定义数据库的地址</w:t>
            </w:r>
            <w:r>
              <w:rPr>
                <w:rFonts w:hint="eastAsia"/>
                <w:i/>
                <w:iCs/>
                <w:color w:val="808080"/>
                <w:sz w:val="23"/>
                <w:szCs w:val="23"/>
              </w:rPr>
              <w:br/>
            </w:r>
            <w:r>
              <w:rPr>
                <w:rFonts w:hint="eastAsia"/>
                <w:b/>
                <w:bCs/>
                <w:color w:val="000080"/>
                <w:sz w:val="23"/>
                <w:szCs w:val="23"/>
              </w:rPr>
              <w:t xml:space="preserve">let </w:t>
            </w:r>
            <w:r>
              <w:rPr>
                <w:rFonts w:hint="eastAsia"/>
                <w:color w:val="458383"/>
                <w:sz w:val="23"/>
                <w:szCs w:val="23"/>
              </w:rPr>
              <w:t xml:space="preserve">databaseUrl </w:t>
            </w:r>
            <w:r>
              <w:rPr>
                <w:rFonts w:hint="eastAsia"/>
                <w:color w:val="000000"/>
                <w:sz w:val="23"/>
                <w:szCs w:val="23"/>
              </w:rPr>
              <w:t xml:space="preserve">= </w:t>
            </w:r>
            <w:r>
              <w:rPr>
                <w:rFonts w:hint="eastAsia"/>
                <w:b/>
                <w:bCs/>
                <w:color w:val="008000"/>
                <w:sz w:val="23"/>
                <w:szCs w:val="23"/>
              </w:rPr>
              <w:t>'mongodb://localhost:27017/'</w:t>
            </w:r>
            <w:r>
              <w:rPr>
                <w:rFonts w:hint="eastAsia"/>
                <w:color w:val="000000"/>
                <w:sz w:val="23"/>
                <w:szCs w:val="23"/>
              </w:rPr>
              <w:t>;</w:t>
            </w:r>
            <w:r>
              <w:rPr>
                <w:rFonts w:hint="eastAsia"/>
                <w:color w:val="000000"/>
                <w:sz w:val="23"/>
                <w:szCs w:val="23"/>
              </w:rPr>
              <w:br/>
            </w:r>
            <w:r>
              <w:rPr>
                <w:rFonts w:hint="eastAsia"/>
                <w:i/>
                <w:iCs/>
                <w:color w:val="808080"/>
                <w:sz w:val="23"/>
                <w:szCs w:val="23"/>
              </w:rPr>
              <w:t>//定义眼连接的数据库名称</w:t>
            </w:r>
            <w:r>
              <w:rPr>
                <w:rFonts w:hint="eastAsia"/>
                <w:i/>
                <w:iCs/>
                <w:color w:val="808080"/>
                <w:sz w:val="23"/>
                <w:szCs w:val="23"/>
              </w:rPr>
              <w:br/>
            </w:r>
            <w:r>
              <w:rPr>
                <w:rFonts w:hint="eastAsia"/>
                <w:b/>
                <w:bCs/>
                <w:color w:val="000080"/>
                <w:sz w:val="23"/>
                <w:szCs w:val="23"/>
              </w:rPr>
              <w:t xml:space="preserve">let </w:t>
            </w:r>
            <w:r>
              <w:rPr>
                <w:rFonts w:hint="eastAsia"/>
                <w:color w:val="458383"/>
                <w:sz w:val="23"/>
                <w:szCs w:val="23"/>
              </w:rPr>
              <w:t xml:space="preserve">databaseName </w:t>
            </w:r>
            <w:r>
              <w:rPr>
                <w:rFonts w:hint="eastAsia"/>
                <w:color w:val="000000"/>
                <w:sz w:val="23"/>
                <w:szCs w:val="23"/>
              </w:rPr>
              <w:t xml:space="preserve">= </w:t>
            </w:r>
            <w:r>
              <w:rPr>
                <w:rFonts w:hint="eastAsia"/>
                <w:b/>
                <w:bCs/>
                <w:color w:val="008000"/>
                <w:sz w:val="23"/>
                <w:szCs w:val="23"/>
              </w:rPr>
              <w:t>"mydb0"</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660E7A"/>
                <w:sz w:val="23"/>
                <w:szCs w:val="23"/>
              </w:rPr>
              <w:t>httpModule</w:t>
            </w:r>
            <w:r>
              <w:rPr>
                <w:rFonts w:hint="eastAsia"/>
                <w:color w:val="000000"/>
                <w:sz w:val="23"/>
                <w:szCs w:val="23"/>
              </w:rPr>
              <w:t>.</w:t>
            </w:r>
            <w:r>
              <w:rPr>
                <w:rFonts w:hint="eastAsia"/>
                <w:i/>
                <w:iCs/>
                <w:color w:val="000000"/>
                <w:sz w:val="23"/>
                <w:szCs w:val="23"/>
              </w:rPr>
              <w:t>createServer</w:t>
            </w:r>
            <w:r>
              <w:rPr>
                <w:rFonts w:hint="eastAsia"/>
                <w:color w:val="000000"/>
                <w:sz w:val="23"/>
                <w:szCs w:val="23"/>
              </w:rPr>
              <w:t>(</w:t>
            </w:r>
            <w:r>
              <w:rPr>
                <w:rFonts w:hint="eastAsia"/>
                <w:i/>
                <w:iCs/>
                <w:color w:val="000000"/>
                <w:sz w:val="23"/>
                <w:szCs w:val="23"/>
              </w:rPr>
              <w:t>app</w:t>
            </w:r>
            <w:r>
              <w:rPr>
                <w:rFonts w:hint="eastAsia"/>
                <w:color w:val="000000"/>
                <w:sz w:val="23"/>
                <w:szCs w:val="23"/>
              </w:rPr>
              <w:t>).</w:t>
            </w:r>
            <w:r>
              <w:rPr>
                <w:rFonts w:hint="eastAsia"/>
                <w:color w:val="7A7A43"/>
                <w:sz w:val="23"/>
                <w:szCs w:val="23"/>
              </w:rPr>
              <w:t>listen</w:t>
            </w:r>
            <w:r>
              <w:rPr>
                <w:rFonts w:hint="eastAsia"/>
                <w:color w:val="000000"/>
                <w:sz w:val="23"/>
                <w:szCs w:val="23"/>
              </w:rPr>
              <w:t>(</w:t>
            </w:r>
            <w:r>
              <w:rPr>
                <w:rFonts w:hint="eastAsia"/>
                <w:color w:val="0000FF"/>
                <w:sz w:val="23"/>
                <w:szCs w:val="23"/>
              </w:rPr>
              <w:t>80</w:t>
            </w:r>
            <w:r>
              <w:rPr>
                <w:rFonts w:hint="eastAsia"/>
                <w:color w:val="000000"/>
                <w:sz w:val="23"/>
                <w:szCs w:val="23"/>
              </w:rPr>
              <w:t>);</w:t>
            </w:r>
            <w:r>
              <w:rPr>
                <w:rFonts w:hint="eastAsia"/>
                <w:color w:val="000000"/>
                <w:sz w:val="23"/>
                <w:szCs w:val="23"/>
              </w:rPr>
              <w:br/>
            </w:r>
            <w:r>
              <w:rPr>
                <w:rFonts w:hint="eastAsia"/>
                <w:color w:val="000000"/>
                <w:sz w:val="23"/>
                <w:szCs w:val="23"/>
              </w:rPr>
              <w:lastRenderedPageBreak/>
              <w:br/>
            </w:r>
            <w:r>
              <w:rPr>
                <w:rFonts w:hint="eastAsia"/>
                <w:i/>
                <w:iCs/>
                <w:color w:val="000000"/>
                <w:sz w:val="23"/>
                <w:szCs w:val="23"/>
              </w:rPr>
              <w:t>app</w:t>
            </w:r>
            <w:r>
              <w:rPr>
                <w:rFonts w:hint="eastAsia"/>
                <w:color w:val="000000"/>
                <w:sz w:val="23"/>
                <w:szCs w:val="23"/>
              </w:rPr>
              <w:t>.</w:t>
            </w:r>
            <w:r>
              <w:rPr>
                <w:rFonts w:hint="eastAsia"/>
                <w:color w:val="7A7A43"/>
                <w:sz w:val="23"/>
                <w:szCs w:val="23"/>
              </w:rPr>
              <w:t>get</w:t>
            </w:r>
            <w:r>
              <w:rPr>
                <w:rFonts w:hint="eastAsia"/>
                <w:color w:val="000000"/>
                <w:sz w:val="23"/>
                <w:szCs w:val="23"/>
              </w:rPr>
              <w:t>(</w:t>
            </w:r>
            <w:r>
              <w:rPr>
                <w:rFonts w:hint="eastAsia"/>
                <w:b/>
                <w:bCs/>
                <w:color w:val="008000"/>
                <w:sz w:val="23"/>
                <w:szCs w:val="23"/>
              </w:rPr>
              <w:t>'/'</w:t>
            </w:r>
            <w:r>
              <w:rPr>
                <w:rFonts w:hint="eastAsia"/>
                <w:color w:val="000000"/>
                <w:sz w:val="23"/>
                <w:szCs w:val="23"/>
              </w:rPr>
              <w:t>,(req,res)=&gt;{</w:t>
            </w:r>
            <w:r>
              <w:rPr>
                <w:rFonts w:hint="eastAsia"/>
                <w:color w:val="000000"/>
                <w:sz w:val="23"/>
                <w:szCs w:val="23"/>
              </w:rPr>
              <w:br/>
              <w:t xml:space="preserve">    </w:t>
            </w:r>
            <w:r>
              <w:rPr>
                <w:rFonts w:hint="eastAsia"/>
                <w:i/>
                <w:iCs/>
                <w:color w:val="808080"/>
                <w:sz w:val="23"/>
                <w:szCs w:val="23"/>
              </w:rPr>
              <w:t>//连接指定url上的mongodb</w:t>
            </w:r>
            <w:r>
              <w:rPr>
                <w:rFonts w:hint="eastAsia"/>
                <w:i/>
                <w:iCs/>
                <w:color w:val="808080"/>
                <w:sz w:val="23"/>
                <w:szCs w:val="23"/>
              </w:rPr>
              <w:br/>
              <w:t xml:space="preserve">    </w:t>
            </w:r>
            <w:r>
              <w:rPr>
                <w:rFonts w:hint="eastAsia"/>
                <w:color w:val="458383"/>
                <w:sz w:val="23"/>
                <w:szCs w:val="23"/>
              </w:rPr>
              <w:t>MongoClient</w:t>
            </w:r>
            <w:r>
              <w:rPr>
                <w:rFonts w:hint="eastAsia"/>
                <w:color w:val="000000"/>
                <w:sz w:val="23"/>
                <w:szCs w:val="23"/>
              </w:rPr>
              <w:t>.</w:t>
            </w:r>
            <w:r>
              <w:rPr>
                <w:rFonts w:hint="eastAsia"/>
                <w:color w:val="7A7A43"/>
                <w:sz w:val="23"/>
                <w:szCs w:val="23"/>
              </w:rPr>
              <w:t>connect</w:t>
            </w:r>
            <w:r>
              <w:rPr>
                <w:rFonts w:hint="eastAsia"/>
                <w:color w:val="000000"/>
                <w:sz w:val="23"/>
                <w:szCs w:val="23"/>
              </w:rPr>
              <w:t>(</w:t>
            </w:r>
            <w:r>
              <w:rPr>
                <w:rFonts w:hint="eastAsia"/>
                <w:color w:val="458383"/>
                <w:sz w:val="23"/>
                <w:szCs w:val="23"/>
              </w:rPr>
              <w:t>databaseUrl</w:t>
            </w:r>
            <w:r>
              <w:rPr>
                <w:rFonts w:hint="eastAsia"/>
                <w:color w:val="000000"/>
                <w:sz w:val="23"/>
                <w:szCs w:val="23"/>
              </w:rPr>
              <w:t>,(err,</w:t>
            </w:r>
            <w:r w:rsidRPr="005829C8">
              <w:rPr>
                <w:rFonts w:hint="eastAsia"/>
                <w:color w:val="FF0000"/>
                <w:sz w:val="23"/>
                <w:szCs w:val="23"/>
              </w:rPr>
              <w:t>client</w:t>
            </w:r>
            <w:r>
              <w:rPr>
                <w:rFonts w:hint="eastAsia"/>
                <w:color w:val="000000"/>
                <w:sz w:val="23"/>
                <w:szCs w:val="23"/>
              </w:rPr>
              <w:t>)=&gt;{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b/>
                <w:bCs/>
                <w:color w:val="000080"/>
                <w:sz w:val="23"/>
                <w:szCs w:val="23"/>
              </w:rPr>
              <w:t>return</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//连接上面获得的mongodb上的databaseName数据库，并获取db对象</w:t>
            </w:r>
            <w:r>
              <w:rPr>
                <w:rFonts w:hint="eastAsia"/>
                <w:i/>
                <w:iCs/>
                <w:color w:val="808080"/>
                <w:sz w:val="23"/>
                <w:szCs w:val="23"/>
              </w:rPr>
              <w:br/>
              <w:t xml:space="preserve">        </w:t>
            </w:r>
            <w:r w:rsidRPr="005829C8">
              <w:rPr>
                <w:rFonts w:hint="eastAsia"/>
                <w:b/>
                <w:bCs/>
                <w:color w:val="FF0000"/>
                <w:sz w:val="23"/>
                <w:szCs w:val="23"/>
              </w:rPr>
              <w:t xml:space="preserve">let </w:t>
            </w:r>
            <w:r w:rsidRPr="005829C8">
              <w:rPr>
                <w:rFonts w:hint="eastAsia"/>
                <w:color w:val="FF0000"/>
                <w:sz w:val="23"/>
                <w:szCs w:val="23"/>
              </w:rPr>
              <w:t>db = client.db(databaseName);</w:t>
            </w:r>
            <w:r>
              <w:rPr>
                <w:rFonts w:hint="eastAsia"/>
                <w:color w:val="000000"/>
                <w:sz w:val="23"/>
                <w:szCs w:val="23"/>
              </w:rPr>
              <w:br/>
              <w:t xml:space="preserve">        </w:t>
            </w:r>
            <w:r>
              <w:rPr>
                <w:rFonts w:hint="eastAsia"/>
                <w:i/>
                <w:iCs/>
                <w:color w:val="808080"/>
                <w:sz w:val="23"/>
                <w:szCs w:val="23"/>
              </w:rPr>
              <w:t>//执行数据库操作</w:t>
            </w:r>
            <w:r>
              <w:rPr>
                <w:rFonts w:hint="eastAsia"/>
                <w:i/>
                <w:iCs/>
                <w:color w:val="808080"/>
                <w:sz w:val="23"/>
                <w:szCs w:val="23"/>
              </w:rPr>
              <w:br/>
              <w:t xml:space="preserve">        //关闭数据库时，要关闭client对象</w:t>
            </w:r>
            <w:r>
              <w:rPr>
                <w:rFonts w:hint="eastAsia"/>
                <w:i/>
                <w:iCs/>
                <w:color w:val="808080"/>
                <w:sz w:val="23"/>
                <w:szCs w:val="23"/>
              </w:rPr>
              <w:br/>
              <w:t xml:space="preserve">        </w:t>
            </w:r>
            <w:r>
              <w:rPr>
                <w:rFonts w:hint="eastAsia"/>
                <w:color w:val="000000"/>
                <w:sz w:val="23"/>
                <w:szCs w:val="23"/>
              </w:rPr>
              <w:t>client.</w:t>
            </w:r>
            <w:r>
              <w:rPr>
                <w:rFonts w:hint="eastAsia"/>
                <w:color w:val="7A7A43"/>
                <w:sz w:val="23"/>
                <w:szCs w:val="23"/>
              </w:rPr>
              <w:t>close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w:t>
            </w:r>
          </w:p>
        </w:tc>
      </w:tr>
    </w:tbl>
    <w:p w14:paraId="0E8DE252" w14:textId="77777777" w:rsidR="006B35FD" w:rsidRPr="006B35FD" w:rsidRDefault="006B35FD" w:rsidP="006B35FD">
      <w:pPr>
        <w:ind w:left="420"/>
      </w:pPr>
    </w:p>
    <w:p w14:paraId="22E55F4B" w14:textId="5CF0C8D6" w:rsidR="00BF64AC" w:rsidRDefault="007D7869" w:rsidP="007D7869">
      <w:pPr>
        <w:pStyle w:val="3"/>
      </w:pPr>
      <w:r>
        <w:rPr>
          <w:rFonts w:hint="eastAsia"/>
        </w:rPr>
        <w:t>增加数据</w:t>
      </w:r>
    </w:p>
    <w:tbl>
      <w:tblPr>
        <w:tblStyle w:val="ac"/>
        <w:tblW w:w="0" w:type="auto"/>
        <w:tblInd w:w="420" w:type="dxa"/>
        <w:tblLook w:val="04A0" w:firstRow="1" w:lastRow="0" w:firstColumn="1" w:lastColumn="0" w:noHBand="0" w:noVBand="1"/>
      </w:tblPr>
      <w:tblGrid>
        <w:gridCol w:w="7876"/>
      </w:tblGrid>
      <w:tr w:rsidR="007D7869" w14:paraId="79A2B0F7" w14:textId="77777777" w:rsidTr="007D7869">
        <w:tc>
          <w:tcPr>
            <w:tcW w:w="8296" w:type="dxa"/>
          </w:tcPr>
          <w:p w14:paraId="0C462268" w14:textId="0178D1F0" w:rsidR="007D7869" w:rsidRPr="009163B5" w:rsidRDefault="009163B5" w:rsidP="009163B5">
            <w:pPr>
              <w:pStyle w:val="HTML0"/>
              <w:shd w:val="clear" w:color="auto" w:fill="FFFFFF"/>
              <w:rPr>
                <w:color w:val="000000"/>
                <w:sz w:val="23"/>
                <w:szCs w:val="23"/>
              </w:rPr>
            </w:pPr>
            <w:r>
              <w:rPr>
                <w:rFonts w:hint="eastAsia"/>
                <w:color w:val="458383"/>
                <w:sz w:val="23"/>
                <w:szCs w:val="23"/>
              </w:rPr>
              <w:t>MongoClient</w:t>
            </w:r>
            <w:r>
              <w:rPr>
                <w:rFonts w:hint="eastAsia"/>
                <w:color w:val="000000"/>
                <w:sz w:val="23"/>
                <w:szCs w:val="23"/>
              </w:rPr>
              <w:t>.</w:t>
            </w:r>
            <w:r>
              <w:rPr>
                <w:rFonts w:hint="eastAsia"/>
                <w:color w:val="7A7A43"/>
                <w:sz w:val="23"/>
                <w:szCs w:val="23"/>
              </w:rPr>
              <w:t>connect</w:t>
            </w:r>
            <w:r>
              <w:rPr>
                <w:rFonts w:hint="eastAsia"/>
                <w:color w:val="000000"/>
                <w:sz w:val="23"/>
                <w:szCs w:val="23"/>
              </w:rPr>
              <w:t>(</w:t>
            </w:r>
            <w:r>
              <w:rPr>
                <w:rFonts w:hint="eastAsia"/>
                <w:color w:val="458383"/>
                <w:sz w:val="23"/>
                <w:szCs w:val="23"/>
              </w:rPr>
              <w:t>databaseUrl</w:t>
            </w:r>
            <w:r>
              <w:rPr>
                <w:rFonts w:hint="eastAsia"/>
                <w:color w:val="000000"/>
                <w:sz w:val="23"/>
                <w:szCs w:val="23"/>
              </w:rPr>
              <w:t>,(err,db)=&gt;{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b/>
                <w:bCs/>
                <w:color w:val="000080"/>
                <w:sz w:val="23"/>
                <w:szCs w:val="23"/>
              </w:rPr>
              <w:t>return</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//插入数据</w:t>
            </w:r>
            <w:r>
              <w:rPr>
                <w:rFonts w:hint="eastAsia"/>
                <w:i/>
                <w:iCs/>
                <w:color w:val="808080"/>
                <w:sz w:val="23"/>
                <w:szCs w:val="23"/>
              </w:rPr>
              <w:br/>
              <w:t xml:space="preserve">    </w:t>
            </w:r>
            <w:r>
              <w:rPr>
                <w:rFonts w:hint="eastAsia"/>
                <w:color w:val="000000"/>
                <w:sz w:val="23"/>
                <w:szCs w:val="23"/>
              </w:rPr>
              <w:t>db.</w:t>
            </w:r>
            <w:r>
              <w:rPr>
                <w:rFonts w:hint="eastAsia"/>
                <w:b/>
                <w:bCs/>
                <w:color w:val="660E7A"/>
                <w:sz w:val="23"/>
                <w:szCs w:val="23"/>
              </w:rPr>
              <w:t>collection</w:t>
            </w:r>
            <w:r>
              <w:rPr>
                <w:rFonts w:hint="eastAsia"/>
                <w:color w:val="000000"/>
                <w:sz w:val="23"/>
                <w:szCs w:val="23"/>
              </w:rPr>
              <w:t>(</w:t>
            </w:r>
            <w:r>
              <w:rPr>
                <w:rFonts w:hint="eastAsia"/>
                <w:b/>
                <w:bCs/>
                <w:color w:val="008000"/>
                <w:sz w:val="23"/>
                <w:szCs w:val="23"/>
              </w:rPr>
              <w:t>"user"</w:t>
            </w:r>
            <w:r>
              <w:rPr>
                <w:rFonts w:hint="eastAsia"/>
                <w:color w:val="000000"/>
                <w:sz w:val="23"/>
                <w:szCs w:val="23"/>
              </w:rPr>
              <w:t>).</w:t>
            </w:r>
            <w:r>
              <w:rPr>
                <w:rFonts w:hint="eastAsia"/>
                <w:color w:val="7A7A43"/>
                <w:sz w:val="23"/>
                <w:szCs w:val="23"/>
              </w:rPr>
              <w:t>insertOne</w:t>
            </w:r>
            <w:r>
              <w:rPr>
                <w:rFonts w:hint="eastAsia"/>
                <w:color w:val="000000"/>
                <w:sz w:val="23"/>
                <w:szCs w:val="23"/>
              </w:rPr>
              <w:t>({</w:t>
            </w:r>
            <w:r>
              <w:rPr>
                <w:rFonts w:hint="eastAsia"/>
                <w:b/>
                <w:bCs/>
                <w:color w:val="008000"/>
                <w:sz w:val="23"/>
                <w:szCs w:val="23"/>
              </w:rPr>
              <w:t>'name'</w:t>
            </w:r>
            <w:r>
              <w:rPr>
                <w:rFonts w:hint="eastAsia"/>
                <w:color w:val="000000"/>
                <w:sz w:val="23"/>
                <w:szCs w:val="23"/>
              </w:rPr>
              <w:t>:</w:t>
            </w:r>
            <w:r>
              <w:rPr>
                <w:rFonts w:hint="eastAsia"/>
                <w:b/>
                <w:bCs/>
                <w:color w:val="008000"/>
                <w:sz w:val="23"/>
                <w:szCs w:val="23"/>
              </w:rPr>
              <w:t>'shuyan'</w:t>
            </w:r>
            <w:r>
              <w:rPr>
                <w:rFonts w:hint="eastAsia"/>
                <w:color w:val="000000"/>
                <w:sz w:val="23"/>
                <w:szCs w:val="23"/>
              </w:rPr>
              <w:t>,</w:t>
            </w:r>
            <w:r>
              <w:rPr>
                <w:rFonts w:hint="eastAsia"/>
                <w:b/>
                <w:bCs/>
                <w:color w:val="008000"/>
                <w:sz w:val="23"/>
                <w:szCs w:val="23"/>
              </w:rPr>
              <w:t>'age'</w:t>
            </w:r>
            <w:r>
              <w:rPr>
                <w:rFonts w:hint="eastAsia"/>
                <w:color w:val="000000"/>
                <w:sz w:val="23"/>
                <w:szCs w:val="23"/>
              </w:rPr>
              <w:t>:</w:t>
            </w:r>
            <w:r>
              <w:rPr>
                <w:rFonts w:hint="eastAsia"/>
                <w:color w:val="0000FF"/>
                <w:sz w:val="23"/>
                <w:szCs w:val="23"/>
              </w:rPr>
              <w:t>25</w:t>
            </w:r>
            <w:r>
              <w:rPr>
                <w:rFonts w:hint="eastAsia"/>
                <w:color w:val="000000"/>
                <w:sz w:val="23"/>
                <w:szCs w:val="23"/>
              </w:rPr>
              <w:t>},(error,result)=&gt;{</w:t>
            </w:r>
            <w:r>
              <w:rPr>
                <w:rFonts w:hint="eastAsia"/>
                <w:color w:val="000000"/>
                <w:sz w:val="23"/>
                <w:szCs w:val="23"/>
              </w:rPr>
              <w:br/>
              <w:t xml:space="preserve">        </w:t>
            </w:r>
            <w:r w:rsidR="00195032">
              <w:rPr>
                <w:rFonts w:hint="eastAsia"/>
                <w:b/>
                <w:bCs/>
                <w:color w:val="000080"/>
                <w:sz w:val="23"/>
                <w:szCs w:val="23"/>
              </w:rPr>
              <w:t>if</w:t>
            </w:r>
            <w:r w:rsidR="00195032">
              <w:rPr>
                <w:rFonts w:hint="eastAsia"/>
                <w:color w:val="000000"/>
                <w:sz w:val="23"/>
                <w:szCs w:val="23"/>
              </w:rPr>
              <w:t>(error)</w:t>
            </w:r>
            <w:r w:rsidR="00195032">
              <w:rPr>
                <w:rFonts w:hint="eastAsia"/>
                <w:color w:val="000000"/>
                <w:sz w:val="23"/>
                <w:szCs w:val="23"/>
              </w:rPr>
              <w:br/>
              <w:t xml:space="preserve">        {</w:t>
            </w:r>
            <w:r w:rsidR="00195032">
              <w:rPr>
                <w:rFonts w:hint="eastAsia"/>
                <w:color w:val="000000"/>
                <w:sz w:val="23"/>
                <w:szCs w:val="23"/>
              </w:rPr>
              <w:br/>
              <w:t xml:space="preserve">            db.</w:t>
            </w:r>
            <w:r w:rsidR="00195032">
              <w:rPr>
                <w:rFonts w:hint="eastAsia"/>
                <w:color w:val="7A7A43"/>
                <w:sz w:val="23"/>
                <w:szCs w:val="23"/>
              </w:rPr>
              <w:t>close</w:t>
            </w:r>
            <w:r w:rsidR="00195032">
              <w:rPr>
                <w:rFonts w:hint="eastAsia"/>
                <w:color w:val="000000"/>
                <w:sz w:val="23"/>
                <w:szCs w:val="23"/>
              </w:rPr>
              <w:t>();</w:t>
            </w:r>
            <w:r w:rsidR="00195032">
              <w:rPr>
                <w:rFonts w:hint="eastAsia"/>
                <w:color w:val="000000"/>
                <w:sz w:val="23"/>
                <w:szCs w:val="23"/>
              </w:rPr>
              <w:br/>
              <w:t xml:space="preserve">            </w:t>
            </w:r>
            <w:r w:rsidR="00195032">
              <w:rPr>
                <w:rFonts w:hint="eastAsia"/>
                <w:b/>
                <w:bCs/>
                <w:color w:val="000080"/>
                <w:sz w:val="23"/>
                <w:szCs w:val="23"/>
              </w:rPr>
              <w:t>return</w:t>
            </w:r>
            <w:r w:rsidR="00195032">
              <w:rPr>
                <w:rFonts w:hint="eastAsia"/>
                <w:color w:val="000000"/>
                <w:sz w:val="23"/>
                <w:szCs w:val="23"/>
              </w:rPr>
              <w:t>;</w:t>
            </w:r>
            <w:r w:rsidR="00195032">
              <w:rPr>
                <w:rFonts w:hint="eastAsia"/>
                <w:color w:val="000000"/>
                <w:sz w:val="23"/>
                <w:szCs w:val="23"/>
              </w:rPr>
              <w:br/>
              <w:t xml:space="preserve">        }</w:t>
            </w:r>
            <w:r w:rsidR="00195032">
              <w:rPr>
                <w:rFonts w:hint="eastAsia"/>
                <w:color w:val="000000"/>
                <w:sz w:val="23"/>
                <w:szCs w:val="23"/>
              </w:rPr>
              <w:br/>
            </w:r>
            <w:r>
              <w:rPr>
                <w:rFonts w:hint="eastAsia"/>
                <w:color w:val="000000"/>
                <w:sz w:val="23"/>
                <w:szCs w:val="23"/>
              </w:rPr>
              <w:t xml:space="preserve">res. </w:t>
            </w:r>
            <w:r>
              <w:rPr>
                <w:rFonts w:hint="eastAsia"/>
                <w:color w:val="7A7A43"/>
                <w:sz w:val="23"/>
                <w:szCs w:val="23"/>
              </w:rPr>
              <w:t>writeHead</w:t>
            </w:r>
            <w:r>
              <w:rPr>
                <w:rFonts w:hint="eastAsia"/>
                <w:color w:val="000000"/>
                <w:sz w:val="23"/>
                <w:szCs w:val="23"/>
              </w:rPr>
              <w:t>(</w:t>
            </w:r>
            <w:r>
              <w:rPr>
                <w:rFonts w:hint="eastAsia"/>
                <w:color w:val="0000FF"/>
                <w:sz w:val="23"/>
                <w:szCs w:val="23"/>
              </w:rPr>
              <w:t>200</w:t>
            </w:r>
            <w:r>
              <w:rPr>
                <w:rFonts w:hint="eastAsia"/>
                <w:color w:val="000000"/>
                <w:sz w:val="23"/>
                <w:szCs w:val="23"/>
              </w:rPr>
              <w:t xml:space="preserve">,{ </w:t>
            </w:r>
            <w:r>
              <w:rPr>
                <w:rFonts w:hint="eastAsia"/>
                <w:b/>
                <w:bCs/>
                <w:color w:val="008000"/>
                <w:sz w:val="23"/>
                <w:szCs w:val="23"/>
              </w:rPr>
              <w:t>"Content-Type"</w:t>
            </w:r>
            <w:r>
              <w:rPr>
                <w:rFonts w:hint="eastAsia"/>
                <w:color w:val="000000"/>
                <w:sz w:val="23"/>
                <w:szCs w:val="23"/>
              </w:rPr>
              <w:t xml:space="preserve">: </w:t>
            </w:r>
            <w:r>
              <w:rPr>
                <w:rFonts w:hint="eastAsia"/>
                <w:b/>
                <w:bCs/>
                <w:color w:val="008000"/>
                <w:sz w:val="23"/>
                <w:szCs w:val="23"/>
              </w:rPr>
              <w:t>"text/html;charset=UTF8"</w:t>
            </w:r>
            <w:r>
              <w:rPr>
                <w:rFonts w:hint="eastAsia"/>
                <w:color w:val="000000"/>
                <w:sz w:val="23"/>
                <w:szCs w:val="23"/>
              </w:rPr>
              <w:t>});</w:t>
            </w:r>
            <w:r>
              <w:rPr>
                <w:rFonts w:hint="eastAsia"/>
                <w:color w:val="000000"/>
                <w:sz w:val="23"/>
                <w:szCs w:val="23"/>
              </w:rPr>
              <w:br/>
              <w:t xml:space="preserve">        res.</w:t>
            </w:r>
            <w:r>
              <w:rPr>
                <w:rFonts w:hint="eastAsia"/>
                <w:color w:val="7A7A43"/>
                <w:sz w:val="23"/>
                <w:szCs w:val="23"/>
              </w:rPr>
              <w:t>end</w:t>
            </w:r>
            <w:r>
              <w:rPr>
                <w:rFonts w:hint="eastAsia"/>
                <w:color w:val="000000"/>
                <w:sz w:val="23"/>
                <w:szCs w:val="23"/>
              </w:rPr>
              <w:t>(</w:t>
            </w:r>
            <w:r>
              <w:rPr>
                <w:rFonts w:hint="eastAsia"/>
                <w:b/>
                <w:bCs/>
                <w:color w:val="008000"/>
                <w:sz w:val="23"/>
                <w:szCs w:val="23"/>
              </w:rPr>
              <w:t>'数据插入成功'</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//最后关闭数据库</w:t>
            </w:r>
            <w:r>
              <w:rPr>
                <w:rFonts w:hint="eastAsia"/>
                <w:i/>
                <w:iCs/>
                <w:color w:val="808080"/>
                <w:sz w:val="23"/>
                <w:szCs w:val="23"/>
              </w:rPr>
              <w:br/>
              <w:t xml:space="preserve">        </w:t>
            </w:r>
            <w:r>
              <w:rPr>
                <w:rFonts w:hint="eastAsia"/>
                <w:color w:val="000000"/>
                <w:sz w:val="23"/>
                <w:szCs w:val="23"/>
              </w:rPr>
              <w:t>db.</w:t>
            </w:r>
            <w:r>
              <w:rPr>
                <w:rFonts w:hint="eastAsia"/>
                <w:color w:val="7A7A43"/>
                <w:sz w:val="23"/>
                <w:szCs w:val="23"/>
              </w:rPr>
              <w:t>close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w:t>
            </w:r>
          </w:p>
        </w:tc>
      </w:tr>
    </w:tbl>
    <w:p w14:paraId="45AEE6EB" w14:textId="77777777" w:rsidR="007D7869" w:rsidRPr="007D7869" w:rsidRDefault="007D7869" w:rsidP="007D7869">
      <w:pPr>
        <w:ind w:left="420"/>
      </w:pPr>
    </w:p>
    <w:p w14:paraId="5426A68A" w14:textId="17D0CAF4" w:rsidR="007D7869" w:rsidRDefault="007D7869" w:rsidP="007D7869">
      <w:pPr>
        <w:pStyle w:val="3"/>
      </w:pPr>
      <w:r>
        <w:rPr>
          <w:rFonts w:hint="eastAsia"/>
        </w:rPr>
        <w:t>查询数据</w:t>
      </w:r>
    </w:p>
    <w:tbl>
      <w:tblPr>
        <w:tblStyle w:val="ac"/>
        <w:tblW w:w="0" w:type="auto"/>
        <w:tblInd w:w="420" w:type="dxa"/>
        <w:tblLook w:val="04A0" w:firstRow="1" w:lastRow="0" w:firstColumn="1" w:lastColumn="0" w:noHBand="0" w:noVBand="1"/>
      </w:tblPr>
      <w:tblGrid>
        <w:gridCol w:w="7876"/>
      </w:tblGrid>
      <w:tr w:rsidR="009163B5" w14:paraId="6C784EAF" w14:textId="77777777" w:rsidTr="009163B5">
        <w:tc>
          <w:tcPr>
            <w:tcW w:w="8296" w:type="dxa"/>
          </w:tcPr>
          <w:p w14:paraId="139594C0" w14:textId="68D39E89" w:rsidR="009163B5" w:rsidRPr="006131CB" w:rsidRDefault="006131CB" w:rsidP="006131CB">
            <w:pPr>
              <w:pStyle w:val="HTML0"/>
              <w:shd w:val="clear" w:color="auto" w:fill="FFFFFF"/>
              <w:rPr>
                <w:color w:val="000000"/>
                <w:sz w:val="23"/>
                <w:szCs w:val="23"/>
              </w:rPr>
            </w:pPr>
            <w:r>
              <w:rPr>
                <w:rFonts w:hint="eastAsia"/>
                <w:color w:val="458383"/>
                <w:sz w:val="23"/>
                <w:szCs w:val="23"/>
              </w:rPr>
              <w:t>MongoClient</w:t>
            </w:r>
            <w:r>
              <w:rPr>
                <w:rFonts w:hint="eastAsia"/>
                <w:color w:val="000000"/>
                <w:sz w:val="23"/>
                <w:szCs w:val="23"/>
              </w:rPr>
              <w:t>.</w:t>
            </w:r>
            <w:r>
              <w:rPr>
                <w:rFonts w:hint="eastAsia"/>
                <w:color w:val="7A7A43"/>
                <w:sz w:val="23"/>
                <w:szCs w:val="23"/>
              </w:rPr>
              <w:t>connect</w:t>
            </w:r>
            <w:r>
              <w:rPr>
                <w:rFonts w:hint="eastAsia"/>
                <w:color w:val="000000"/>
                <w:sz w:val="23"/>
                <w:szCs w:val="23"/>
              </w:rPr>
              <w:t>(</w:t>
            </w:r>
            <w:r>
              <w:rPr>
                <w:rFonts w:hint="eastAsia"/>
                <w:color w:val="458383"/>
                <w:sz w:val="23"/>
                <w:szCs w:val="23"/>
              </w:rPr>
              <w:t>databaseUrl</w:t>
            </w:r>
            <w:r>
              <w:rPr>
                <w:rFonts w:hint="eastAsia"/>
                <w:color w:val="000000"/>
                <w:sz w:val="23"/>
                <w:szCs w:val="23"/>
              </w:rPr>
              <w:t>,(err,db)=&gt;{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b/>
                <w:bCs/>
                <w:color w:val="000080"/>
                <w:sz w:val="23"/>
                <w:szCs w:val="23"/>
              </w:rPr>
              <w:t>return</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i/>
                <w:iCs/>
                <w:color w:val="808080"/>
                <w:sz w:val="23"/>
                <w:szCs w:val="23"/>
              </w:rPr>
              <w:t>//查询数据</w:t>
            </w:r>
            <w:r>
              <w:rPr>
                <w:rFonts w:hint="eastAsia"/>
                <w:i/>
                <w:iCs/>
                <w:color w:val="808080"/>
                <w:sz w:val="23"/>
                <w:szCs w:val="23"/>
              </w:rPr>
              <w:br/>
              <w:t xml:space="preserve">    </w:t>
            </w:r>
            <w:r>
              <w:rPr>
                <w:rFonts w:hint="eastAsia"/>
                <w:b/>
                <w:bCs/>
                <w:color w:val="000080"/>
                <w:sz w:val="23"/>
                <w:szCs w:val="23"/>
              </w:rPr>
              <w:t xml:space="preserve">let </w:t>
            </w:r>
            <w:r>
              <w:rPr>
                <w:rFonts w:hint="eastAsia"/>
                <w:color w:val="458383"/>
                <w:sz w:val="23"/>
                <w:szCs w:val="23"/>
              </w:rPr>
              <w:t xml:space="preserve">result </w:t>
            </w:r>
            <w:r>
              <w:rPr>
                <w:rFonts w:hint="eastAsia"/>
                <w:color w:val="000000"/>
                <w:sz w:val="23"/>
                <w:szCs w:val="23"/>
              </w:rPr>
              <w:t>= db.</w:t>
            </w:r>
            <w:r>
              <w:rPr>
                <w:rFonts w:hint="eastAsia"/>
                <w:b/>
                <w:bCs/>
                <w:color w:val="660E7A"/>
                <w:sz w:val="23"/>
                <w:szCs w:val="23"/>
              </w:rPr>
              <w:t>collection</w:t>
            </w:r>
            <w:r>
              <w:rPr>
                <w:rFonts w:hint="eastAsia"/>
                <w:color w:val="000000"/>
                <w:sz w:val="23"/>
                <w:szCs w:val="23"/>
              </w:rPr>
              <w:t>(</w:t>
            </w:r>
            <w:r>
              <w:rPr>
                <w:rFonts w:hint="eastAsia"/>
                <w:b/>
                <w:bCs/>
                <w:color w:val="008000"/>
                <w:sz w:val="23"/>
                <w:szCs w:val="23"/>
              </w:rPr>
              <w:t>"user"</w:t>
            </w:r>
            <w:r>
              <w:rPr>
                <w:rFonts w:hint="eastAsia"/>
                <w:color w:val="000000"/>
                <w:sz w:val="23"/>
                <w:szCs w:val="23"/>
              </w:rPr>
              <w:t>).</w:t>
            </w:r>
            <w:r>
              <w:rPr>
                <w:rFonts w:hint="eastAsia"/>
                <w:color w:val="7A7A43"/>
                <w:sz w:val="23"/>
                <w:szCs w:val="23"/>
              </w:rPr>
              <w:t>find</w:t>
            </w:r>
            <w:r>
              <w:rPr>
                <w:rFonts w:hint="eastAsia"/>
                <w:color w:val="000000"/>
                <w:sz w:val="23"/>
                <w:szCs w:val="23"/>
              </w:rPr>
              <w:t>({</w:t>
            </w:r>
            <w:r>
              <w:rPr>
                <w:rFonts w:hint="eastAsia"/>
                <w:b/>
                <w:bCs/>
                <w:color w:val="008000"/>
                <w:sz w:val="23"/>
                <w:szCs w:val="23"/>
              </w:rPr>
              <w:t>'name'</w:t>
            </w:r>
            <w:r>
              <w:rPr>
                <w:rFonts w:hint="eastAsia"/>
                <w:color w:val="000000"/>
                <w:sz w:val="23"/>
                <w:szCs w:val="23"/>
              </w:rPr>
              <w:t>:</w:t>
            </w:r>
            <w:r>
              <w:rPr>
                <w:rFonts w:hint="eastAsia"/>
                <w:b/>
                <w:bCs/>
                <w:color w:val="008000"/>
                <w:sz w:val="23"/>
                <w:szCs w:val="23"/>
              </w:rPr>
              <w:t>'shuyan'</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//定义数组用来存储查询结果</w:t>
            </w:r>
            <w:r>
              <w:rPr>
                <w:rFonts w:hint="eastAsia"/>
                <w:i/>
                <w:iCs/>
                <w:color w:val="808080"/>
                <w:sz w:val="23"/>
                <w:szCs w:val="23"/>
              </w:rPr>
              <w:br/>
              <w:t xml:space="preserve">    </w:t>
            </w:r>
            <w:r>
              <w:rPr>
                <w:rFonts w:hint="eastAsia"/>
                <w:b/>
                <w:bCs/>
                <w:color w:val="000080"/>
                <w:sz w:val="23"/>
                <w:szCs w:val="23"/>
              </w:rPr>
              <w:t xml:space="preserve">let </w:t>
            </w:r>
            <w:r>
              <w:rPr>
                <w:rFonts w:hint="eastAsia"/>
                <w:color w:val="458383"/>
                <w:sz w:val="23"/>
                <w:szCs w:val="23"/>
              </w:rPr>
              <w:t xml:space="preserve">list </w:t>
            </w:r>
            <w:r>
              <w:rPr>
                <w:rFonts w:hint="eastAsia"/>
                <w:color w:val="000000"/>
                <w:sz w:val="23"/>
                <w:szCs w:val="23"/>
              </w:rPr>
              <w:t>= [];</w:t>
            </w:r>
            <w:r>
              <w:rPr>
                <w:rFonts w:hint="eastAsia"/>
                <w:color w:val="000000"/>
                <w:sz w:val="23"/>
                <w:szCs w:val="23"/>
              </w:rPr>
              <w:br/>
              <w:t xml:space="preserve">    </w:t>
            </w:r>
            <w:r>
              <w:rPr>
                <w:rFonts w:hint="eastAsia"/>
                <w:i/>
                <w:iCs/>
                <w:color w:val="808080"/>
                <w:sz w:val="23"/>
                <w:szCs w:val="23"/>
              </w:rPr>
              <w:t>//使用each方法逐条获取数据</w:t>
            </w:r>
            <w:r>
              <w:rPr>
                <w:rFonts w:hint="eastAsia"/>
                <w:i/>
                <w:iCs/>
                <w:color w:val="808080"/>
                <w:sz w:val="23"/>
                <w:szCs w:val="23"/>
              </w:rPr>
              <w:br/>
              <w:t xml:space="preserve">    </w:t>
            </w:r>
            <w:r>
              <w:rPr>
                <w:rFonts w:hint="eastAsia"/>
                <w:color w:val="458383"/>
                <w:sz w:val="23"/>
                <w:szCs w:val="23"/>
              </w:rPr>
              <w:t>result</w:t>
            </w:r>
            <w:r>
              <w:rPr>
                <w:rFonts w:hint="eastAsia"/>
                <w:color w:val="000000"/>
                <w:sz w:val="23"/>
                <w:szCs w:val="23"/>
              </w:rPr>
              <w:t>.</w:t>
            </w:r>
            <w:r>
              <w:rPr>
                <w:rFonts w:hint="eastAsia"/>
                <w:color w:val="7A7A43"/>
                <w:sz w:val="23"/>
                <w:szCs w:val="23"/>
              </w:rPr>
              <w:t>each</w:t>
            </w:r>
            <w:r>
              <w:rPr>
                <w:rFonts w:hint="eastAsia"/>
                <w:color w:val="000000"/>
                <w:sz w:val="23"/>
                <w:szCs w:val="23"/>
              </w:rPr>
              <w:t>((error,doc)=&gt;{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(!error){</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 xml:space="preserve">(doc != </w:t>
            </w:r>
            <w:r>
              <w:rPr>
                <w:rFonts w:hint="eastAsia"/>
                <w:b/>
                <w:bCs/>
                <w:color w:val="000080"/>
                <w:sz w:val="23"/>
                <w:szCs w:val="23"/>
              </w:rPr>
              <w:t>null</w:t>
            </w:r>
            <w:r>
              <w:rPr>
                <w:rFonts w:hint="eastAsia"/>
                <w:color w:val="000000"/>
                <w:sz w:val="23"/>
                <w:szCs w:val="23"/>
              </w:rPr>
              <w:t xml:space="preserve">){    </w:t>
            </w:r>
            <w:r>
              <w:rPr>
                <w:rFonts w:hint="eastAsia"/>
                <w:i/>
                <w:iCs/>
                <w:color w:val="808080"/>
                <w:sz w:val="23"/>
                <w:szCs w:val="23"/>
              </w:rPr>
              <w:t>//有数据时将数据放进数组</w:t>
            </w:r>
            <w:r>
              <w:rPr>
                <w:rFonts w:hint="eastAsia"/>
                <w:i/>
                <w:iCs/>
                <w:color w:val="808080"/>
                <w:sz w:val="23"/>
                <w:szCs w:val="23"/>
              </w:rPr>
              <w:br/>
              <w:t xml:space="preserve">                </w:t>
            </w:r>
            <w:r>
              <w:rPr>
                <w:rFonts w:hint="eastAsia"/>
                <w:color w:val="458383"/>
                <w:sz w:val="23"/>
                <w:szCs w:val="23"/>
              </w:rPr>
              <w:t>list</w:t>
            </w:r>
            <w:r>
              <w:rPr>
                <w:rFonts w:hint="eastAsia"/>
                <w:color w:val="000000"/>
                <w:sz w:val="23"/>
                <w:szCs w:val="23"/>
              </w:rPr>
              <w:t>.</w:t>
            </w:r>
            <w:r>
              <w:rPr>
                <w:rFonts w:hint="eastAsia"/>
                <w:color w:val="7A7A43"/>
                <w:sz w:val="23"/>
                <w:szCs w:val="23"/>
              </w:rPr>
              <w:t>push</w:t>
            </w:r>
            <w:r>
              <w:rPr>
                <w:rFonts w:hint="eastAsia"/>
                <w:color w:val="000000"/>
                <w:sz w:val="23"/>
                <w:szCs w:val="23"/>
              </w:rPr>
              <w:t>(doc);</w:t>
            </w:r>
            <w:r>
              <w:rPr>
                <w:rFonts w:hint="eastAsia"/>
                <w:color w:val="000000"/>
                <w:sz w:val="23"/>
                <w:szCs w:val="23"/>
              </w:rPr>
              <w:br/>
              <w:t xml:space="preserve">            }</w:t>
            </w:r>
            <w:r>
              <w:rPr>
                <w:rFonts w:hint="eastAsia"/>
                <w:b/>
                <w:bCs/>
                <w:color w:val="000080"/>
                <w:sz w:val="23"/>
                <w:szCs w:val="23"/>
              </w:rPr>
              <w:t>else</w:t>
            </w:r>
            <w:r>
              <w:rPr>
                <w:rFonts w:hint="eastAsia"/>
                <w:color w:val="000000"/>
                <w:sz w:val="23"/>
                <w:szCs w:val="23"/>
              </w:rPr>
              <w:t xml:space="preserve">{  </w:t>
            </w:r>
            <w:r>
              <w:rPr>
                <w:rFonts w:hint="eastAsia"/>
                <w:i/>
                <w:iCs/>
                <w:color w:val="808080"/>
                <w:sz w:val="23"/>
                <w:szCs w:val="23"/>
              </w:rPr>
              <w:t>//doc=null代表数据遍历结束</w:t>
            </w:r>
            <w:r>
              <w:rPr>
                <w:rFonts w:hint="eastAsia"/>
                <w:i/>
                <w:iCs/>
                <w:color w:val="80808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color w:val="458383"/>
                <w:sz w:val="23"/>
                <w:szCs w:val="23"/>
              </w:rPr>
              <w:t>list</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tc>
      </w:tr>
    </w:tbl>
    <w:p w14:paraId="4006B39B" w14:textId="77777777" w:rsidR="009163B5" w:rsidRPr="009163B5" w:rsidRDefault="009163B5" w:rsidP="009163B5">
      <w:pPr>
        <w:ind w:left="420"/>
      </w:pPr>
    </w:p>
    <w:p w14:paraId="428FEA3F" w14:textId="0B0BD4EE" w:rsidR="007D7869" w:rsidRDefault="007D7869" w:rsidP="007D7869">
      <w:pPr>
        <w:pStyle w:val="3"/>
      </w:pPr>
      <w:r>
        <w:rPr>
          <w:rFonts w:hint="eastAsia"/>
        </w:rPr>
        <w:t>修改数据</w:t>
      </w:r>
    </w:p>
    <w:tbl>
      <w:tblPr>
        <w:tblStyle w:val="ac"/>
        <w:tblW w:w="0" w:type="auto"/>
        <w:tblInd w:w="420" w:type="dxa"/>
        <w:tblLook w:val="04A0" w:firstRow="1" w:lastRow="0" w:firstColumn="1" w:lastColumn="0" w:noHBand="0" w:noVBand="1"/>
      </w:tblPr>
      <w:tblGrid>
        <w:gridCol w:w="7876"/>
      </w:tblGrid>
      <w:tr w:rsidR="00195032" w14:paraId="69A2B995" w14:textId="77777777" w:rsidTr="00195032">
        <w:tc>
          <w:tcPr>
            <w:tcW w:w="8296" w:type="dxa"/>
          </w:tcPr>
          <w:p w14:paraId="764FACBD" w14:textId="2FE2F937" w:rsidR="00195032" w:rsidRPr="00195032" w:rsidRDefault="00195032" w:rsidP="00195032">
            <w:pPr>
              <w:pStyle w:val="HTML0"/>
              <w:shd w:val="clear" w:color="auto" w:fill="FFFFFF"/>
              <w:rPr>
                <w:color w:val="000000"/>
                <w:sz w:val="23"/>
                <w:szCs w:val="23"/>
              </w:rPr>
            </w:pPr>
            <w:r>
              <w:rPr>
                <w:rFonts w:hint="eastAsia"/>
                <w:color w:val="458383"/>
                <w:sz w:val="23"/>
                <w:szCs w:val="23"/>
              </w:rPr>
              <w:t>MongoClient</w:t>
            </w:r>
            <w:r>
              <w:rPr>
                <w:rFonts w:hint="eastAsia"/>
                <w:color w:val="000000"/>
                <w:sz w:val="23"/>
                <w:szCs w:val="23"/>
              </w:rPr>
              <w:t>.</w:t>
            </w:r>
            <w:r>
              <w:rPr>
                <w:rFonts w:hint="eastAsia"/>
                <w:color w:val="7A7A43"/>
                <w:sz w:val="23"/>
                <w:szCs w:val="23"/>
              </w:rPr>
              <w:t>connect</w:t>
            </w:r>
            <w:r>
              <w:rPr>
                <w:rFonts w:hint="eastAsia"/>
                <w:color w:val="000000"/>
                <w:sz w:val="23"/>
                <w:szCs w:val="23"/>
              </w:rPr>
              <w:t>(</w:t>
            </w:r>
            <w:r>
              <w:rPr>
                <w:rFonts w:hint="eastAsia"/>
                <w:color w:val="458383"/>
                <w:sz w:val="23"/>
                <w:szCs w:val="23"/>
              </w:rPr>
              <w:t>databaseUrl</w:t>
            </w:r>
            <w:r>
              <w:rPr>
                <w:rFonts w:hint="eastAsia"/>
                <w:color w:val="000000"/>
                <w:sz w:val="23"/>
                <w:szCs w:val="23"/>
              </w:rPr>
              <w:t>,(err,db)=&gt;{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b/>
                <w:bCs/>
                <w:color w:val="000080"/>
                <w:sz w:val="23"/>
                <w:szCs w:val="23"/>
              </w:rPr>
              <w:t>return</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//插入数据</w:t>
            </w:r>
            <w:r>
              <w:rPr>
                <w:rFonts w:hint="eastAsia"/>
                <w:i/>
                <w:iCs/>
                <w:color w:val="808080"/>
                <w:sz w:val="23"/>
                <w:szCs w:val="23"/>
              </w:rPr>
              <w:br/>
              <w:t xml:space="preserve">    </w:t>
            </w:r>
            <w:r>
              <w:rPr>
                <w:rFonts w:hint="eastAsia"/>
                <w:color w:val="000000"/>
                <w:sz w:val="23"/>
                <w:szCs w:val="23"/>
              </w:rPr>
              <w:t>db.</w:t>
            </w:r>
            <w:r>
              <w:rPr>
                <w:rFonts w:hint="eastAsia"/>
                <w:b/>
                <w:bCs/>
                <w:color w:val="660E7A"/>
                <w:sz w:val="23"/>
                <w:szCs w:val="23"/>
              </w:rPr>
              <w:t>collection</w:t>
            </w:r>
            <w:r>
              <w:rPr>
                <w:rFonts w:hint="eastAsia"/>
                <w:color w:val="000000"/>
                <w:sz w:val="23"/>
                <w:szCs w:val="23"/>
              </w:rPr>
              <w:t>(</w:t>
            </w:r>
            <w:r>
              <w:rPr>
                <w:rFonts w:hint="eastAsia"/>
                <w:b/>
                <w:bCs/>
                <w:color w:val="008000"/>
                <w:sz w:val="23"/>
                <w:szCs w:val="23"/>
              </w:rPr>
              <w:t>"user"</w:t>
            </w:r>
            <w:r>
              <w:rPr>
                <w:rFonts w:hint="eastAsia"/>
                <w:color w:val="000000"/>
                <w:sz w:val="23"/>
                <w:szCs w:val="23"/>
              </w:rPr>
              <w:t>).</w:t>
            </w:r>
            <w:r>
              <w:rPr>
                <w:rFonts w:hint="eastAsia"/>
                <w:color w:val="7A7A43"/>
                <w:sz w:val="23"/>
                <w:szCs w:val="23"/>
              </w:rPr>
              <w:t>updateOne</w:t>
            </w:r>
            <w:r>
              <w:rPr>
                <w:rFonts w:hint="eastAsia"/>
                <w:color w:val="000000"/>
                <w:sz w:val="23"/>
                <w:szCs w:val="23"/>
              </w:rPr>
              <w:t>({</w:t>
            </w:r>
            <w:r>
              <w:rPr>
                <w:rFonts w:hint="eastAsia"/>
                <w:b/>
                <w:bCs/>
                <w:color w:val="008000"/>
                <w:sz w:val="23"/>
                <w:szCs w:val="23"/>
              </w:rPr>
              <w:t>'name'</w:t>
            </w:r>
            <w:r>
              <w:rPr>
                <w:rFonts w:hint="eastAsia"/>
                <w:color w:val="000000"/>
                <w:sz w:val="23"/>
                <w:szCs w:val="23"/>
              </w:rPr>
              <w:t>:</w:t>
            </w:r>
            <w:r>
              <w:rPr>
                <w:rFonts w:hint="eastAsia"/>
                <w:b/>
                <w:bCs/>
                <w:color w:val="008000"/>
                <w:sz w:val="23"/>
                <w:szCs w:val="23"/>
              </w:rPr>
              <w:t>'shuyan'</w:t>
            </w:r>
            <w:r>
              <w:rPr>
                <w:rFonts w:hint="eastAsia"/>
                <w:color w:val="000000"/>
                <w:sz w:val="23"/>
                <w:szCs w:val="23"/>
              </w:rPr>
              <w:t>},{</w:t>
            </w:r>
            <w:r>
              <w:rPr>
                <w:rFonts w:hint="eastAsia"/>
                <w:b/>
                <w:bCs/>
                <w:color w:val="660E7A"/>
                <w:sz w:val="23"/>
                <w:szCs w:val="23"/>
              </w:rPr>
              <w:t>$set</w:t>
            </w:r>
            <w:r>
              <w:rPr>
                <w:rFonts w:hint="eastAsia"/>
                <w:color w:val="000000"/>
                <w:sz w:val="23"/>
                <w:szCs w:val="23"/>
              </w:rPr>
              <w:t>:{</w:t>
            </w:r>
            <w:r>
              <w:rPr>
                <w:rFonts w:hint="eastAsia"/>
                <w:b/>
                <w:bCs/>
                <w:color w:val="660E7A"/>
                <w:sz w:val="23"/>
                <w:szCs w:val="23"/>
              </w:rPr>
              <w:t>age</w:t>
            </w:r>
            <w:r>
              <w:rPr>
                <w:rFonts w:hint="eastAsia"/>
                <w:color w:val="000000"/>
                <w:sz w:val="23"/>
                <w:szCs w:val="23"/>
              </w:rPr>
              <w:t>:</w:t>
            </w:r>
            <w:r>
              <w:rPr>
                <w:rFonts w:hint="eastAsia"/>
                <w:color w:val="0000FF"/>
                <w:sz w:val="23"/>
                <w:szCs w:val="23"/>
              </w:rPr>
              <w:t>30</w:t>
            </w:r>
            <w:r>
              <w:rPr>
                <w:rFonts w:hint="eastAsia"/>
                <w:color w:val="000000"/>
                <w:sz w:val="23"/>
                <w:szCs w:val="23"/>
              </w:rPr>
              <w:t>}},(error,result)=&gt;{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(error)</w:t>
            </w:r>
            <w:r>
              <w:rPr>
                <w:rFonts w:hint="eastAsia"/>
                <w:color w:val="000000"/>
                <w:sz w:val="23"/>
                <w:szCs w:val="23"/>
              </w:rPr>
              <w:br/>
              <w:t xml:space="preserve">        {</w:t>
            </w:r>
            <w:r>
              <w:rPr>
                <w:rFonts w:hint="eastAsia"/>
                <w:color w:val="000000"/>
                <w:sz w:val="23"/>
                <w:szCs w:val="23"/>
              </w:rPr>
              <w:br/>
              <w:t xml:space="preserve">            db.</w:t>
            </w:r>
            <w:r>
              <w:rPr>
                <w:rFonts w:hint="eastAsia"/>
                <w:color w:val="7A7A43"/>
                <w:sz w:val="23"/>
                <w:szCs w:val="23"/>
              </w:rPr>
              <w:t>close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return</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res. </w:t>
            </w:r>
            <w:r>
              <w:rPr>
                <w:rFonts w:hint="eastAsia"/>
                <w:color w:val="7A7A43"/>
                <w:sz w:val="23"/>
                <w:szCs w:val="23"/>
              </w:rPr>
              <w:t>writeHead</w:t>
            </w:r>
            <w:r>
              <w:rPr>
                <w:rFonts w:hint="eastAsia"/>
                <w:color w:val="000000"/>
                <w:sz w:val="23"/>
                <w:szCs w:val="23"/>
              </w:rPr>
              <w:t>(</w:t>
            </w:r>
            <w:r>
              <w:rPr>
                <w:rFonts w:hint="eastAsia"/>
                <w:color w:val="0000FF"/>
                <w:sz w:val="23"/>
                <w:szCs w:val="23"/>
              </w:rPr>
              <w:t>200</w:t>
            </w:r>
            <w:r>
              <w:rPr>
                <w:rFonts w:hint="eastAsia"/>
                <w:color w:val="000000"/>
                <w:sz w:val="23"/>
                <w:szCs w:val="23"/>
              </w:rPr>
              <w:t xml:space="preserve">,{ </w:t>
            </w:r>
            <w:r>
              <w:rPr>
                <w:rFonts w:hint="eastAsia"/>
                <w:b/>
                <w:bCs/>
                <w:color w:val="008000"/>
                <w:sz w:val="23"/>
                <w:szCs w:val="23"/>
              </w:rPr>
              <w:t>"Content-Type"</w:t>
            </w:r>
            <w:r>
              <w:rPr>
                <w:rFonts w:hint="eastAsia"/>
                <w:color w:val="000000"/>
                <w:sz w:val="23"/>
                <w:szCs w:val="23"/>
              </w:rPr>
              <w:t xml:space="preserve">: </w:t>
            </w:r>
            <w:r>
              <w:rPr>
                <w:rFonts w:hint="eastAsia"/>
                <w:b/>
                <w:bCs/>
                <w:color w:val="008000"/>
                <w:sz w:val="23"/>
                <w:szCs w:val="23"/>
              </w:rPr>
              <w:t>"text/html;charset=UTF8"</w:t>
            </w:r>
            <w:r>
              <w:rPr>
                <w:rFonts w:hint="eastAsia"/>
                <w:color w:val="000000"/>
                <w:sz w:val="23"/>
                <w:szCs w:val="23"/>
              </w:rPr>
              <w:t>});</w:t>
            </w:r>
            <w:r>
              <w:rPr>
                <w:rFonts w:hint="eastAsia"/>
                <w:color w:val="000000"/>
                <w:sz w:val="23"/>
                <w:szCs w:val="23"/>
              </w:rPr>
              <w:br/>
              <w:t xml:space="preserve">        res.</w:t>
            </w:r>
            <w:r>
              <w:rPr>
                <w:rFonts w:hint="eastAsia"/>
                <w:color w:val="7A7A43"/>
                <w:sz w:val="23"/>
                <w:szCs w:val="23"/>
              </w:rPr>
              <w:t>end</w:t>
            </w:r>
            <w:r>
              <w:rPr>
                <w:rFonts w:hint="eastAsia"/>
                <w:color w:val="000000"/>
                <w:sz w:val="23"/>
                <w:szCs w:val="23"/>
              </w:rPr>
              <w:t>(</w:t>
            </w:r>
            <w:r>
              <w:rPr>
                <w:rFonts w:hint="eastAsia"/>
                <w:b/>
                <w:bCs/>
                <w:color w:val="008000"/>
                <w:sz w:val="23"/>
                <w:szCs w:val="23"/>
              </w:rPr>
              <w:t>'数据修改成功'</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w:t>
            </w:r>
          </w:p>
        </w:tc>
      </w:tr>
    </w:tbl>
    <w:p w14:paraId="5FF46F59" w14:textId="77777777" w:rsidR="00195032" w:rsidRPr="00195032" w:rsidRDefault="00195032" w:rsidP="00195032">
      <w:pPr>
        <w:ind w:left="420"/>
      </w:pPr>
    </w:p>
    <w:p w14:paraId="0B74A313" w14:textId="551BDBCF" w:rsidR="007D7869" w:rsidRPr="007D7869" w:rsidRDefault="007D7869" w:rsidP="007D7869">
      <w:pPr>
        <w:pStyle w:val="3"/>
      </w:pPr>
      <w:r>
        <w:rPr>
          <w:rFonts w:hint="eastAsia"/>
        </w:rPr>
        <w:t>删除数据</w:t>
      </w:r>
    </w:p>
    <w:tbl>
      <w:tblPr>
        <w:tblStyle w:val="ac"/>
        <w:tblW w:w="0" w:type="auto"/>
        <w:tblInd w:w="420" w:type="dxa"/>
        <w:tblLook w:val="04A0" w:firstRow="1" w:lastRow="0" w:firstColumn="1" w:lastColumn="0" w:noHBand="0" w:noVBand="1"/>
      </w:tblPr>
      <w:tblGrid>
        <w:gridCol w:w="7876"/>
      </w:tblGrid>
      <w:tr w:rsidR="00C03E7F" w14:paraId="7417ECAD" w14:textId="77777777" w:rsidTr="00C03E7F">
        <w:tc>
          <w:tcPr>
            <w:tcW w:w="8296" w:type="dxa"/>
          </w:tcPr>
          <w:p w14:paraId="7FB594BC" w14:textId="4C2CEA06" w:rsidR="00C03E7F" w:rsidRPr="00C03E7F" w:rsidRDefault="00C03E7F" w:rsidP="00C03E7F">
            <w:pPr>
              <w:pStyle w:val="HTML0"/>
              <w:shd w:val="clear" w:color="auto" w:fill="FFFFFF"/>
              <w:rPr>
                <w:color w:val="000000"/>
                <w:sz w:val="23"/>
                <w:szCs w:val="23"/>
              </w:rPr>
            </w:pPr>
            <w:r>
              <w:rPr>
                <w:rFonts w:hint="eastAsia"/>
                <w:color w:val="458383"/>
                <w:sz w:val="23"/>
                <w:szCs w:val="23"/>
              </w:rPr>
              <w:t>MongoClient</w:t>
            </w:r>
            <w:r>
              <w:rPr>
                <w:rFonts w:hint="eastAsia"/>
                <w:color w:val="000000"/>
                <w:sz w:val="23"/>
                <w:szCs w:val="23"/>
              </w:rPr>
              <w:t>.</w:t>
            </w:r>
            <w:r>
              <w:rPr>
                <w:rFonts w:hint="eastAsia"/>
                <w:color w:val="7A7A43"/>
                <w:sz w:val="23"/>
                <w:szCs w:val="23"/>
              </w:rPr>
              <w:t>connect</w:t>
            </w:r>
            <w:r>
              <w:rPr>
                <w:rFonts w:hint="eastAsia"/>
                <w:color w:val="000000"/>
                <w:sz w:val="23"/>
                <w:szCs w:val="23"/>
              </w:rPr>
              <w:t>(</w:t>
            </w:r>
            <w:r>
              <w:rPr>
                <w:rFonts w:hint="eastAsia"/>
                <w:color w:val="458383"/>
                <w:sz w:val="23"/>
                <w:szCs w:val="23"/>
              </w:rPr>
              <w:t>databaseUrl</w:t>
            </w:r>
            <w:r>
              <w:rPr>
                <w:rFonts w:hint="eastAsia"/>
                <w:color w:val="000000"/>
                <w:sz w:val="23"/>
                <w:szCs w:val="23"/>
              </w:rPr>
              <w:t>,(err,db)=&gt;{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b/>
                <w:bCs/>
                <w:color w:val="000080"/>
                <w:sz w:val="23"/>
                <w:szCs w:val="23"/>
              </w:rPr>
              <w:t>return</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i/>
                <w:iCs/>
                <w:color w:val="808080"/>
                <w:sz w:val="23"/>
                <w:szCs w:val="23"/>
              </w:rPr>
              <w:t>//插入数据</w:t>
            </w:r>
            <w:r>
              <w:rPr>
                <w:rFonts w:hint="eastAsia"/>
                <w:i/>
                <w:iCs/>
                <w:color w:val="808080"/>
                <w:sz w:val="23"/>
                <w:szCs w:val="23"/>
              </w:rPr>
              <w:br/>
              <w:t xml:space="preserve">    </w:t>
            </w:r>
            <w:r>
              <w:rPr>
                <w:rFonts w:hint="eastAsia"/>
                <w:color w:val="000000"/>
                <w:sz w:val="23"/>
                <w:szCs w:val="23"/>
              </w:rPr>
              <w:t>db.</w:t>
            </w:r>
            <w:r>
              <w:rPr>
                <w:rFonts w:hint="eastAsia"/>
                <w:b/>
                <w:bCs/>
                <w:color w:val="660E7A"/>
                <w:sz w:val="23"/>
                <w:szCs w:val="23"/>
              </w:rPr>
              <w:t>collection</w:t>
            </w:r>
            <w:r>
              <w:rPr>
                <w:rFonts w:hint="eastAsia"/>
                <w:color w:val="000000"/>
                <w:sz w:val="23"/>
                <w:szCs w:val="23"/>
              </w:rPr>
              <w:t>(</w:t>
            </w:r>
            <w:r>
              <w:rPr>
                <w:rFonts w:hint="eastAsia"/>
                <w:b/>
                <w:bCs/>
                <w:color w:val="008000"/>
                <w:sz w:val="23"/>
                <w:szCs w:val="23"/>
              </w:rPr>
              <w:t>"user"</w:t>
            </w:r>
            <w:r>
              <w:rPr>
                <w:rFonts w:hint="eastAsia"/>
                <w:color w:val="000000"/>
                <w:sz w:val="23"/>
                <w:szCs w:val="23"/>
              </w:rPr>
              <w:t>).</w:t>
            </w:r>
            <w:r>
              <w:rPr>
                <w:rFonts w:hint="eastAsia"/>
                <w:color w:val="7A7A43"/>
                <w:sz w:val="23"/>
                <w:szCs w:val="23"/>
              </w:rPr>
              <w:t>deleteOne</w:t>
            </w:r>
            <w:r>
              <w:rPr>
                <w:rFonts w:hint="eastAsia"/>
                <w:color w:val="000000"/>
                <w:sz w:val="23"/>
                <w:szCs w:val="23"/>
              </w:rPr>
              <w:t>({</w:t>
            </w:r>
            <w:r>
              <w:rPr>
                <w:rFonts w:hint="eastAsia"/>
                <w:b/>
                <w:bCs/>
                <w:color w:val="008000"/>
                <w:sz w:val="23"/>
                <w:szCs w:val="23"/>
              </w:rPr>
              <w:t>'name'</w:t>
            </w:r>
            <w:r>
              <w:rPr>
                <w:rFonts w:hint="eastAsia"/>
                <w:color w:val="000000"/>
                <w:sz w:val="23"/>
                <w:szCs w:val="23"/>
              </w:rPr>
              <w:t>:</w:t>
            </w:r>
            <w:r>
              <w:rPr>
                <w:rFonts w:hint="eastAsia"/>
                <w:b/>
                <w:bCs/>
                <w:color w:val="008000"/>
                <w:sz w:val="23"/>
                <w:szCs w:val="23"/>
              </w:rPr>
              <w:t>'shuyan'</w:t>
            </w:r>
            <w:r>
              <w:rPr>
                <w:rFonts w:hint="eastAsia"/>
                <w:color w:val="000000"/>
                <w:sz w:val="23"/>
                <w:szCs w:val="23"/>
              </w:rPr>
              <w:t>},(error,result)=&gt;{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(error)</w:t>
            </w:r>
            <w:r>
              <w:rPr>
                <w:rFonts w:hint="eastAsia"/>
                <w:color w:val="000000"/>
                <w:sz w:val="23"/>
                <w:szCs w:val="23"/>
              </w:rPr>
              <w:br/>
              <w:t xml:space="preserve">        {</w:t>
            </w:r>
            <w:r>
              <w:rPr>
                <w:rFonts w:hint="eastAsia"/>
                <w:color w:val="000000"/>
                <w:sz w:val="23"/>
                <w:szCs w:val="23"/>
              </w:rPr>
              <w:br/>
              <w:t xml:space="preserve">            db.</w:t>
            </w:r>
            <w:r>
              <w:rPr>
                <w:rFonts w:hint="eastAsia"/>
                <w:color w:val="7A7A43"/>
                <w:sz w:val="23"/>
                <w:szCs w:val="23"/>
              </w:rPr>
              <w:t>close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return</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res. </w:t>
            </w:r>
            <w:r>
              <w:rPr>
                <w:rFonts w:hint="eastAsia"/>
                <w:color w:val="7A7A43"/>
                <w:sz w:val="23"/>
                <w:szCs w:val="23"/>
              </w:rPr>
              <w:t>writeHead</w:t>
            </w:r>
            <w:r>
              <w:rPr>
                <w:rFonts w:hint="eastAsia"/>
                <w:color w:val="000000"/>
                <w:sz w:val="23"/>
                <w:szCs w:val="23"/>
              </w:rPr>
              <w:t>(</w:t>
            </w:r>
            <w:r>
              <w:rPr>
                <w:rFonts w:hint="eastAsia"/>
                <w:color w:val="0000FF"/>
                <w:sz w:val="23"/>
                <w:szCs w:val="23"/>
              </w:rPr>
              <w:t>200</w:t>
            </w:r>
            <w:r>
              <w:rPr>
                <w:rFonts w:hint="eastAsia"/>
                <w:color w:val="000000"/>
                <w:sz w:val="23"/>
                <w:szCs w:val="23"/>
              </w:rPr>
              <w:t xml:space="preserve">,{ </w:t>
            </w:r>
            <w:r>
              <w:rPr>
                <w:rFonts w:hint="eastAsia"/>
                <w:b/>
                <w:bCs/>
                <w:color w:val="008000"/>
                <w:sz w:val="23"/>
                <w:szCs w:val="23"/>
              </w:rPr>
              <w:t>"Content-Type"</w:t>
            </w:r>
            <w:r>
              <w:rPr>
                <w:rFonts w:hint="eastAsia"/>
                <w:color w:val="000000"/>
                <w:sz w:val="23"/>
                <w:szCs w:val="23"/>
              </w:rPr>
              <w:t xml:space="preserve">: </w:t>
            </w:r>
            <w:r>
              <w:rPr>
                <w:rFonts w:hint="eastAsia"/>
                <w:b/>
                <w:bCs/>
                <w:color w:val="008000"/>
                <w:sz w:val="23"/>
                <w:szCs w:val="23"/>
              </w:rPr>
              <w:t>"text/html;charset=UTF8"</w:t>
            </w:r>
            <w:r>
              <w:rPr>
                <w:rFonts w:hint="eastAsia"/>
                <w:color w:val="000000"/>
                <w:sz w:val="23"/>
                <w:szCs w:val="23"/>
              </w:rPr>
              <w:t>});</w:t>
            </w:r>
            <w:r>
              <w:rPr>
                <w:rFonts w:hint="eastAsia"/>
                <w:color w:val="000000"/>
                <w:sz w:val="23"/>
                <w:szCs w:val="23"/>
              </w:rPr>
              <w:br/>
              <w:t xml:space="preserve">        res.</w:t>
            </w:r>
            <w:r>
              <w:rPr>
                <w:rFonts w:hint="eastAsia"/>
                <w:color w:val="7A7A43"/>
                <w:sz w:val="23"/>
                <w:szCs w:val="23"/>
              </w:rPr>
              <w:t>end</w:t>
            </w:r>
            <w:r>
              <w:rPr>
                <w:rFonts w:hint="eastAsia"/>
                <w:color w:val="000000"/>
                <w:sz w:val="23"/>
                <w:szCs w:val="23"/>
              </w:rPr>
              <w:t>(</w:t>
            </w:r>
            <w:r>
              <w:rPr>
                <w:rFonts w:hint="eastAsia"/>
                <w:b/>
                <w:bCs/>
                <w:color w:val="008000"/>
                <w:sz w:val="23"/>
                <w:szCs w:val="23"/>
              </w:rPr>
              <w:t>'数据删除成功'</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w:t>
            </w:r>
          </w:p>
        </w:tc>
      </w:tr>
    </w:tbl>
    <w:p w14:paraId="5E1DCE92" w14:textId="50B317D7" w:rsidR="00757D25" w:rsidRDefault="00757D25" w:rsidP="00757D25"/>
    <w:p w14:paraId="01A684A0" w14:textId="77777777" w:rsidR="00757D25" w:rsidRDefault="00757D25">
      <w:pPr>
        <w:widowControl/>
        <w:jc w:val="left"/>
      </w:pPr>
      <w:r>
        <w:br w:type="page"/>
      </w:r>
    </w:p>
    <w:p w14:paraId="3A4052BE" w14:textId="77777777" w:rsidR="00757D25" w:rsidRDefault="00757D25" w:rsidP="00757D25"/>
    <w:p w14:paraId="644A4432" w14:textId="16B2A2D7" w:rsidR="00CE7B59" w:rsidRDefault="008D2499" w:rsidP="008D2499">
      <w:pPr>
        <w:pStyle w:val="1"/>
      </w:pPr>
      <w:r>
        <w:rPr>
          <w:rFonts w:hint="eastAsia"/>
        </w:rPr>
        <w:t>K</w:t>
      </w:r>
      <w:r>
        <w:t>OA</w:t>
      </w:r>
    </w:p>
    <w:p w14:paraId="628ACDB1" w14:textId="0DFB7E91" w:rsidR="00006C7C" w:rsidRDefault="00231C68" w:rsidP="00315AED">
      <w:pPr>
        <w:pStyle w:val="2"/>
        <w:numPr>
          <w:ilvl w:val="0"/>
          <w:numId w:val="134"/>
        </w:numPr>
      </w:pPr>
      <w:bookmarkStart w:id="22" w:name="_GoBack"/>
      <w:bookmarkEnd w:id="22"/>
      <w:r>
        <w:rPr>
          <w:rFonts w:hint="eastAsia"/>
        </w:rPr>
        <w:t>环境搭建</w:t>
      </w:r>
    </w:p>
    <w:p w14:paraId="04332924" w14:textId="2013F56A" w:rsidR="00080BF6" w:rsidRPr="00080BF6" w:rsidRDefault="00080BF6" w:rsidP="00315AED">
      <w:pPr>
        <w:pStyle w:val="3"/>
        <w:numPr>
          <w:ilvl w:val="0"/>
          <w:numId w:val="135"/>
        </w:numPr>
      </w:pPr>
      <w:r>
        <w:rPr>
          <w:rFonts w:hint="eastAsia"/>
        </w:rPr>
        <w:t>安装模块</w:t>
      </w:r>
    </w:p>
    <w:p w14:paraId="068CB3E6" w14:textId="019801A2" w:rsidR="00757D25" w:rsidRDefault="00757D25" w:rsidP="00757D25">
      <w:pPr>
        <w:ind w:left="420"/>
      </w:pPr>
      <w:r>
        <w:rPr>
          <w:rFonts w:hint="eastAsia"/>
        </w:rPr>
        <w:t>在工程目录下执行：</w:t>
      </w:r>
    </w:p>
    <w:tbl>
      <w:tblPr>
        <w:tblStyle w:val="ac"/>
        <w:tblW w:w="0" w:type="auto"/>
        <w:tblInd w:w="420" w:type="dxa"/>
        <w:tblLook w:val="04A0" w:firstRow="1" w:lastRow="0" w:firstColumn="1" w:lastColumn="0" w:noHBand="0" w:noVBand="1"/>
      </w:tblPr>
      <w:tblGrid>
        <w:gridCol w:w="7876"/>
      </w:tblGrid>
      <w:tr w:rsidR="00757D25" w14:paraId="7703B250" w14:textId="77777777" w:rsidTr="00757D25">
        <w:tc>
          <w:tcPr>
            <w:tcW w:w="8296" w:type="dxa"/>
          </w:tcPr>
          <w:p w14:paraId="6D587EC1" w14:textId="2ED9AA3D" w:rsidR="00757D25" w:rsidRDefault="00757D25" w:rsidP="00757D25">
            <w:r>
              <w:rPr>
                <w:rFonts w:asciiTheme="minorHAnsi" w:eastAsiaTheme="minorEastAsia" w:hAnsiTheme="minorHAnsi" w:cstheme="minorBidi" w:hint="eastAsia"/>
                <w:kern w:val="2"/>
                <w:sz w:val="21"/>
                <w:szCs w:val="22"/>
              </w:rPr>
              <w:t>npm</w:t>
            </w:r>
            <w:r>
              <w:rPr>
                <w:rFonts w:asciiTheme="minorHAnsi" w:eastAsiaTheme="minorEastAsia" w:hAnsiTheme="minorHAnsi" w:cstheme="minorBidi"/>
                <w:kern w:val="2"/>
                <w:sz w:val="21"/>
                <w:szCs w:val="22"/>
              </w:rPr>
              <w:t xml:space="preserve"> install koa --save</w:t>
            </w:r>
          </w:p>
        </w:tc>
      </w:tr>
    </w:tbl>
    <w:p w14:paraId="3F835395" w14:textId="13773821" w:rsidR="00757D25" w:rsidRDefault="00080BF6" w:rsidP="00080BF6">
      <w:pPr>
        <w:pStyle w:val="3"/>
      </w:pPr>
      <w:r>
        <w:rPr>
          <w:rFonts w:hint="eastAsia"/>
        </w:rPr>
        <w:t>入门程序</w:t>
      </w:r>
    </w:p>
    <w:tbl>
      <w:tblPr>
        <w:tblStyle w:val="ac"/>
        <w:tblW w:w="0" w:type="auto"/>
        <w:tblInd w:w="420" w:type="dxa"/>
        <w:tblLook w:val="04A0" w:firstRow="1" w:lastRow="0" w:firstColumn="1" w:lastColumn="0" w:noHBand="0" w:noVBand="1"/>
      </w:tblPr>
      <w:tblGrid>
        <w:gridCol w:w="7876"/>
      </w:tblGrid>
      <w:tr w:rsidR="00080BF6" w14:paraId="233C7178" w14:textId="77777777" w:rsidTr="00080BF6">
        <w:tc>
          <w:tcPr>
            <w:tcW w:w="8296" w:type="dxa"/>
          </w:tcPr>
          <w:p w14:paraId="7802EC9E" w14:textId="5A230692" w:rsidR="00080BF6" w:rsidRPr="00080BF6" w:rsidRDefault="00080BF6" w:rsidP="00080BF6">
            <w:pPr>
              <w:pStyle w:val="HTML0"/>
              <w:shd w:val="clear" w:color="auto" w:fill="FFFFFF"/>
              <w:rPr>
                <w:color w:val="000000"/>
                <w:sz w:val="23"/>
                <w:szCs w:val="23"/>
              </w:rPr>
            </w:pPr>
            <w:r>
              <w:rPr>
                <w:rFonts w:hint="eastAsia"/>
                <w:b/>
                <w:bCs/>
                <w:color w:val="000080"/>
                <w:sz w:val="23"/>
                <w:szCs w:val="23"/>
              </w:rPr>
              <w:t xml:space="preserve">let </w:t>
            </w:r>
            <w:r>
              <w:rPr>
                <w:rFonts w:hint="eastAsia"/>
                <w:color w:val="458383"/>
                <w:sz w:val="23"/>
                <w:szCs w:val="23"/>
              </w:rPr>
              <w:t xml:space="preserve">koaModule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'koa'</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let </w:t>
            </w:r>
            <w:r>
              <w:rPr>
                <w:rFonts w:hint="eastAsia"/>
                <w:color w:val="458383"/>
                <w:sz w:val="23"/>
                <w:szCs w:val="23"/>
              </w:rPr>
              <w:t xml:space="preserve">app </w:t>
            </w:r>
            <w:r>
              <w:rPr>
                <w:rFonts w:hint="eastAsia"/>
                <w:color w:val="000000"/>
                <w:sz w:val="23"/>
                <w:szCs w:val="23"/>
              </w:rPr>
              <w:t xml:space="preserve">= </w:t>
            </w:r>
            <w:r>
              <w:rPr>
                <w:rFonts w:hint="eastAsia"/>
                <w:b/>
                <w:bCs/>
                <w:color w:val="000080"/>
                <w:sz w:val="23"/>
                <w:szCs w:val="23"/>
              </w:rPr>
              <w:t xml:space="preserve">new </w:t>
            </w:r>
            <w:r>
              <w:rPr>
                <w:rFonts w:hint="eastAsia"/>
                <w:color w:val="458383"/>
                <w:sz w:val="23"/>
                <w:szCs w:val="23"/>
              </w:rPr>
              <w:t>koaModule</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//向页面输出内容</w:t>
            </w:r>
            <w:r>
              <w:rPr>
                <w:rFonts w:hint="eastAsia"/>
                <w:i/>
                <w:iCs/>
                <w:color w:val="808080"/>
                <w:sz w:val="23"/>
                <w:szCs w:val="23"/>
              </w:rPr>
              <w:br/>
            </w:r>
            <w:r>
              <w:rPr>
                <w:rFonts w:hint="eastAsia"/>
                <w:color w:val="458383"/>
                <w:sz w:val="23"/>
                <w:szCs w:val="23"/>
              </w:rPr>
              <w:t>app</w:t>
            </w:r>
            <w:r>
              <w:rPr>
                <w:rFonts w:hint="eastAsia"/>
                <w:color w:val="000000"/>
                <w:sz w:val="23"/>
                <w:szCs w:val="23"/>
              </w:rPr>
              <w:t>.use(</w:t>
            </w:r>
            <w:r>
              <w:rPr>
                <w:rFonts w:hint="eastAsia"/>
                <w:b/>
                <w:bCs/>
                <w:color w:val="000080"/>
                <w:sz w:val="23"/>
                <w:szCs w:val="23"/>
              </w:rPr>
              <w:t xml:space="preserve">async </w:t>
            </w:r>
            <w:r>
              <w:rPr>
                <w:rFonts w:hint="eastAsia"/>
                <w:color w:val="000000"/>
                <w:sz w:val="23"/>
                <w:szCs w:val="23"/>
              </w:rPr>
              <w:t>(ctx)=&gt;{</w:t>
            </w:r>
            <w:r>
              <w:rPr>
                <w:rFonts w:hint="eastAsia"/>
                <w:color w:val="000000"/>
                <w:sz w:val="23"/>
                <w:szCs w:val="23"/>
              </w:rPr>
              <w:br/>
              <w:t xml:space="preserve">    ctx.</w:t>
            </w:r>
            <w:r>
              <w:rPr>
                <w:rFonts w:hint="eastAsia"/>
                <w:b/>
                <w:bCs/>
                <w:color w:val="660E7A"/>
                <w:sz w:val="23"/>
                <w:szCs w:val="23"/>
              </w:rPr>
              <w:t>body</w:t>
            </w:r>
            <w:r>
              <w:rPr>
                <w:rFonts w:hint="eastAsia"/>
                <w:color w:val="000000"/>
                <w:sz w:val="23"/>
                <w:szCs w:val="23"/>
              </w:rPr>
              <w:t>=</w:t>
            </w:r>
            <w:r>
              <w:rPr>
                <w:rFonts w:hint="eastAsia"/>
                <w:b/>
                <w:bCs/>
                <w:color w:val="008000"/>
                <w:sz w:val="23"/>
                <w:szCs w:val="23"/>
              </w:rPr>
              <w:t>'你好 koa2'</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color w:val="458383"/>
                <w:sz w:val="23"/>
                <w:szCs w:val="23"/>
              </w:rPr>
              <w:t>app</w:t>
            </w:r>
            <w:r>
              <w:rPr>
                <w:rFonts w:hint="eastAsia"/>
                <w:color w:val="000000"/>
                <w:sz w:val="23"/>
                <w:szCs w:val="23"/>
              </w:rPr>
              <w:t>.listen(</w:t>
            </w:r>
            <w:r>
              <w:rPr>
                <w:rFonts w:hint="eastAsia"/>
                <w:color w:val="0000FF"/>
                <w:sz w:val="23"/>
                <w:szCs w:val="23"/>
              </w:rPr>
              <w:t>80</w:t>
            </w:r>
            <w:r>
              <w:rPr>
                <w:rFonts w:hint="eastAsia"/>
                <w:color w:val="000000"/>
                <w:sz w:val="23"/>
                <w:szCs w:val="23"/>
              </w:rPr>
              <w:t>);</w:t>
            </w:r>
          </w:p>
        </w:tc>
      </w:tr>
    </w:tbl>
    <w:p w14:paraId="5FB1015C" w14:textId="195ADD0C" w:rsidR="00080BF6" w:rsidRDefault="00E3736B" w:rsidP="00080BF6">
      <w:pPr>
        <w:pStyle w:val="2"/>
      </w:pPr>
      <w:r>
        <w:rPr>
          <w:rFonts w:hint="eastAsia"/>
        </w:rPr>
        <w:t>koa</w:t>
      </w:r>
      <w:r w:rsidR="00A05538">
        <w:rPr>
          <w:rFonts w:hint="eastAsia"/>
        </w:rPr>
        <w:t>路</w:t>
      </w:r>
      <w:bookmarkStart w:id="23" w:name="koa路由"/>
      <w:bookmarkEnd w:id="23"/>
      <w:r w:rsidR="00A05538">
        <w:rPr>
          <w:rFonts w:hint="eastAsia"/>
        </w:rPr>
        <w:t>由</w:t>
      </w:r>
    </w:p>
    <w:p w14:paraId="48DCE7EA" w14:textId="3DDE64CF" w:rsidR="00A05538" w:rsidRDefault="0085387D" w:rsidP="00315AED">
      <w:pPr>
        <w:pStyle w:val="3"/>
        <w:numPr>
          <w:ilvl w:val="0"/>
          <w:numId w:val="150"/>
        </w:numPr>
      </w:pPr>
      <w:r>
        <w:rPr>
          <w:rFonts w:hint="eastAsia"/>
        </w:rPr>
        <w:t>安装路由模块</w:t>
      </w:r>
    </w:p>
    <w:p w14:paraId="17CE288D" w14:textId="7C0B860D" w:rsidR="0085387D" w:rsidRDefault="0085387D" w:rsidP="0085387D">
      <w:pPr>
        <w:ind w:firstLine="420"/>
      </w:pPr>
      <w:r>
        <w:rPr>
          <w:rFonts w:hint="eastAsia"/>
        </w:rPr>
        <w:t>express中自带路由模块，但是KOA中需要额外安装路由模块</w:t>
      </w:r>
    </w:p>
    <w:p w14:paraId="283B4E2F" w14:textId="40709DC3" w:rsidR="0085387D" w:rsidRPr="0085387D" w:rsidRDefault="0085387D" w:rsidP="0085387D">
      <w:r>
        <w:tab/>
      </w:r>
      <w:r>
        <w:rPr>
          <w:rFonts w:hint="eastAsia"/>
        </w:rPr>
        <w:t>项目根路径下执行：</w:t>
      </w:r>
    </w:p>
    <w:tbl>
      <w:tblPr>
        <w:tblStyle w:val="ac"/>
        <w:tblW w:w="0" w:type="auto"/>
        <w:tblInd w:w="421" w:type="dxa"/>
        <w:tblLook w:val="04A0" w:firstRow="1" w:lastRow="0" w:firstColumn="1" w:lastColumn="0" w:noHBand="0" w:noVBand="1"/>
      </w:tblPr>
      <w:tblGrid>
        <w:gridCol w:w="7875"/>
      </w:tblGrid>
      <w:tr w:rsidR="0085387D" w14:paraId="3949530A" w14:textId="77777777" w:rsidTr="0085387D">
        <w:tc>
          <w:tcPr>
            <w:tcW w:w="7875" w:type="dxa"/>
          </w:tcPr>
          <w:p w14:paraId="716E8DF8" w14:textId="3B6114F0" w:rsidR="0085387D" w:rsidRDefault="0085387D" w:rsidP="0085387D">
            <w:r>
              <w:rPr>
                <w:rFonts w:hint="eastAsia"/>
              </w:rPr>
              <w:t>npm install koa-router --save</w:t>
            </w:r>
          </w:p>
        </w:tc>
      </w:tr>
    </w:tbl>
    <w:p w14:paraId="3AFE76D2" w14:textId="5EA58D33" w:rsidR="0085387D" w:rsidRDefault="00464490" w:rsidP="0006247E">
      <w:pPr>
        <w:pStyle w:val="3"/>
      </w:pPr>
      <w:r>
        <w:rPr>
          <w:rFonts w:hint="eastAsia"/>
        </w:rPr>
        <w:t>入门程序</w:t>
      </w:r>
    </w:p>
    <w:tbl>
      <w:tblPr>
        <w:tblStyle w:val="ac"/>
        <w:tblW w:w="0" w:type="auto"/>
        <w:tblInd w:w="420" w:type="dxa"/>
        <w:tblLook w:val="04A0" w:firstRow="1" w:lastRow="0" w:firstColumn="1" w:lastColumn="0" w:noHBand="0" w:noVBand="1"/>
      </w:tblPr>
      <w:tblGrid>
        <w:gridCol w:w="7876"/>
      </w:tblGrid>
      <w:tr w:rsidR="00464490" w14:paraId="06F5014A" w14:textId="77777777" w:rsidTr="00464490">
        <w:tc>
          <w:tcPr>
            <w:tcW w:w="8296" w:type="dxa"/>
          </w:tcPr>
          <w:p w14:paraId="074BEDF8" w14:textId="1BDA96F5" w:rsidR="00464490" w:rsidRPr="00464490" w:rsidRDefault="00464490" w:rsidP="00464490">
            <w:pPr>
              <w:pStyle w:val="HTML0"/>
              <w:shd w:val="clear" w:color="auto" w:fill="FFFFFF"/>
              <w:rPr>
                <w:rFonts w:ascii="Menlo" w:hAnsi="Menlo" w:cs="Menlo"/>
                <w:color w:val="000000"/>
                <w:sz w:val="23"/>
                <w:szCs w:val="23"/>
              </w:rPr>
            </w:pPr>
            <w:r>
              <w:rPr>
                <w:rFonts w:ascii="Menlo" w:hAnsi="Menlo" w:cs="Menlo"/>
                <w:i/>
                <w:iCs/>
                <w:color w:val="808080"/>
                <w:sz w:val="23"/>
                <w:szCs w:val="23"/>
              </w:rPr>
              <w:t>//</w:t>
            </w:r>
            <w:r>
              <w:rPr>
                <w:rFonts w:ascii="Menlo" w:hAnsi="Menlo" w:cs="Menlo"/>
                <w:i/>
                <w:iCs/>
                <w:color w:val="808080"/>
                <w:sz w:val="23"/>
                <w:szCs w:val="23"/>
              </w:rPr>
              <w:t>引入并实例化</w:t>
            </w:r>
            <w:r>
              <w:rPr>
                <w:rFonts w:ascii="Menlo" w:hAnsi="Menlo" w:cs="Menlo"/>
                <w:i/>
                <w:iCs/>
                <w:color w:val="808080"/>
                <w:sz w:val="23"/>
                <w:szCs w:val="23"/>
              </w:rPr>
              <w:t>koa</w:t>
            </w:r>
            <w:r>
              <w:rPr>
                <w:rFonts w:ascii="Menlo" w:hAnsi="Menlo" w:cs="Menlo"/>
                <w:i/>
                <w:iCs/>
                <w:color w:val="808080"/>
                <w:sz w:val="23"/>
                <w:szCs w:val="23"/>
              </w:rPr>
              <w:t>模块</w:t>
            </w:r>
            <w:r>
              <w:rPr>
                <w:rFonts w:ascii="Menlo" w:hAnsi="Menlo" w:cs="Menlo"/>
                <w:i/>
                <w:iCs/>
                <w:color w:val="808080"/>
                <w:sz w:val="23"/>
                <w:szCs w:val="23"/>
              </w:rPr>
              <w:br/>
            </w:r>
            <w:r>
              <w:rPr>
                <w:rFonts w:ascii="Menlo" w:hAnsi="Menlo" w:cs="Menlo"/>
                <w:b/>
                <w:bCs/>
                <w:color w:val="000080"/>
                <w:sz w:val="23"/>
                <w:szCs w:val="23"/>
              </w:rPr>
              <w:t xml:space="preserve">const </w:t>
            </w:r>
            <w:r>
              <w:rPr>
                <w:rFonts w:ascii="Menlo" w:hAnsi="Menlo" w:cs="Menlo"/>
                <w:b/>
                <w:bCs/>
                <w:color w:val="660E7A"/>
                <w:sz w:val="23"/>
                <w:szCs w:val="23"/>
              </w:rPr>
              <w:t xml:space="preserve">Koa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let </w:t>
            </w:r>
            <w:r>
              <w:rPr>
                <w:rFonts w:ascii="Menlo" w:hAnsi="Menlo" w:cs="Menlo"/>
                <w:color w:val="458383"/>
                <w:sz w:val="23"/>
                <w:szCs w:val="23"/>
              </w:rPr>
              <w:t xml:space="preserve">app </w:t>
            </w:r>
            <w:r>
              <w:rPr>
                <w:rFonts w:ascii="Menlo" w:hAnsi="Menlo" w:cs="Menlo"/>
                <w:color w:val="000000"/>
                <w:sz w:val="23"/>
                <w:szCs w:val="23"/>
              </w:rPr>
              <w:t xml:space="preserve">= </w:t>
            </w:r>
            <w:r>
              <w:rPr>
                <w:rFonts w:ascii="Menlo" w:hAnsi="Menlo" w:cs="Menlo"/>
                <w:b/>
                <w:bCs/>
                <w:color w:val="000080"/>
                <w:sz w:val="23"/>
                <w:szCs w:val="23"/>
              </w:rPr>
              <w:t xml:space="preserve">new </w:t>
            </w:r>
            <w:r>
              <w:rPr>
                <w:rFonts w:ascii="Menlo" w:hAnsi="Menlo" w:cs="Menlo"/>
                <w:b/>
                <w:bCs/>
                <w:color w:val="660E7A"/>
                <w:sz w:val="23"/>
                <w:szCs w:val="23"/>
              </w:rPr>
              <w:t>Koa</w:t>
            </w:r>
            <w:r>
              <w:rPr>
                <w:rFonts w:ascii="Menlo" w:hAnsi="Menlo" w:cs="Menlo"/>
                <w:color w:val="000000"/>
                <w:sz w:val="23"/>
                <w:szCs w:val="23"/>
              </w:rPr>
              <w:t>();</w:t>
            </w:r>
            <w:r>
              <w:rPr>
                <w:rFonts w:ascii="Menlo" w:hAnsi="Menlo" w:cs="Menlo"/>
                <w:color w:val="000000"/>
                <w:sz w:val="23"/>
                <w:szCs w:val="23"/>
              </w:rPr>
              <w:br/>
            </w:r>
            <w:r>
              <w:rPr>
                <w:rFonts w:ascii="Menlo" w:hAnsi="Menlo" w:cs="Menlo"/>
                <w:i/>
                <w:iCs/>
                <w:color w:val="808080"/>
                <w:sz w:val="23"/>
                <w:szCs w:val="23"/>
              </w:rPr>
              <w:t>//</w:t>
            </w:r>
            <w:r>
              <w:rPr>
                <w:rFonts w:ascii="Menlo" w:hAnsi="Menlo" w:cs="Menlo"/>
                <w:i/>
                <w:iCs/>
                <w:color w:val="808080"/>
                <w:sz w:val="23"/>
                <w:szCs w:val="23"/>
              </w:rPr>
              <w:t>引入并实例化</w:t>
            </w:r>
            <w:r>
              <w:rPr>
                <w:rFonts w:ascii="Menlo" w:hAnsi="Menlo" w:cs="Menlo"/>
                <w:i/>
                <w:iCs/>
                <w:color w:val="808080"/>
                <w:sz w:val="23"/>
                <w:szCs w:val="23"/>
              </w:rPr>
              <w:t>koa</w:t>
            </w:r>
            <w:r>
              <w:rPr>
                <w:rFonts w:ascii="Menlo" w:hAnsi="Menlo" w:cs="Menlo"/>
                <w:i/>
                <w:iCs/>
                <w:color w:val="808080"/>
                <w:sz w:val="23"/>
                <w:szCs w:val="23"/>
              </w:rPr>
              <w:t>路由</w:t>
            </w:r>
            <w:r>
              <w:rPr>
                <w:rFonts w:ascii="Menlo" w:hAnsi="Menlo" w:cs="Menlo"/>
                <w:i/>
                <w:iCs/>
                <w:color w:val="808080"/>
                <w:sz w:val="23"/>
                <w:szCs w:val="23"/>
              </w:rPr>
              <w:br/>
            </w:r>
            <w:r>
              <w:rPr>
                <w:rFonts w:ascii="Menlo" w:hAnsi="Menlo" w:cs="Menlo"/>
                <w:b/>
                <w:bCs/>
                <w:color w:val="000080"/>
                <w:sz w:val="23"/>
                <w:szCs w:val="23"/>
              </w:rPr>
              <w:lastRenderedPageBreak/>
              <w:t xml:space="preserve">const </w:t>
            </w:r>
            <w:r>
              <w:rPr>
                <w:rFonts w:ascii="Menlo" w:hAnsi="Menlo" w:cs="Menlo"/>
                <w:color w:val="000000"/>
                <w:sz w:val="23"/>
                <w:szCs w:val="23"/>
              </w:rPr>
              <w:t xml:space="preserve">Koa_router =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'koa-router'</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let </w:t>
            </w:r>
            <w:r>
              <w:rPr>
                <w:rFonts w:ascii="Menlo" w:hAnsi="Menlo" w:cs="Menlo"/>
                <w:color w:val="458383"/>
                <w:sz w:val="23"/>
                <w:szCs w:val="23"/>
              </w:rPr>
              <w:t xml:space="preserve">router </w:t>
            </w:r>
            <w:r>
              <w:rPr>
                <w:rFonts w:ascii="Menlo" w:hAnsi="Menlo" w:cs="Menlo"/>
                <w:color w:val="000000"/>
                <w:sz w:val="23"/>
                <w:szCs w:val="23"/>
              </w:rPr>
              <w:t>=</w:t>
            </w:r>
            <w:r>
              <w:rPr>
                <w:rFonts w:ascii="Menlo" w:hAnsi="Menlo" w:cs="Menlo"/>
                <w:b/>
                <w:bCs/>
                <w:color w:val="000080"/>
                <w:sz w:val="23"/>
                <w:szCs w:val="23"/>
              </w:rPr>
              <w:t xml:space="preserve">new </w:t>
            </w:r>
            <w:r>
              <w:rPr>
                <w:rFonts w:ascii="Menlo" w:hAnsi="Menlo" w:cs="Menlo"/>
                <w:color w:val="000000"/>
                <w:sz w:val="23"/>
                <w:szCs w:val="23"/>
              </w:rPr>
              <w:t>Koa_router();</w:t>
            </w:r>
            <w:r>
              <w:rPr>
                <w:rFonts w:ascii="Menlo" w:hAnsi="Menlo" w:cs="Menlo"/>
                <w:color w:val="000000"/>
                <w:sz w:val="23"/>
                <w:szCs w:val="23"/>
              </w:rPr>
              <w:br/>
            </w:r>
            <w:r>
              <w:rPr>
                <w:rFonts w:ascii="Menlo" w:hAnsi="Menlo" w:cs="Menlo"/>
                <w:color w:val="000000"/>
                <w:sz w:val="23"/>
                <w:szCs w:val="23"/>
              </w:rPr>
              <w:br/>
            </w:r>
            <w:r>
              <w:rPr>
                <w:rFonts w:ascii="Menlo" w:hAnsi="Menlo" w:cs="Menlo"/>
                <w:i/>
                <w:iCs/>
                <w:color w:val="808080"/>
                <w:sz w:val="23"/>
                <w:szCs w:val="23"/>
              </w:rPr>
              <w:t>//</w:t>
            </w:r>
            <w:r>
              <w:rPr>
                <w:rFonts w:ascii="Menlo" w:hAnsi="Menlo" w:cs="Menlo"/>
                <w:i/>
                <w:iCs/>
                <w:color w:val="808080"/>
                <w:sz w:val="23"/>
                <w:szCs w:val="23"/>
              </w:rPr>
              <w:t>配置路由</w:t>
            </w:r>
            <w:r>
              <w:rPr>
                <w:rFonts w:ascii="Menlo" w:hAnsi="Menlo" w:cs="Menlo"/>
                <w:i/>
                <w:iCs/>
                <w:color w:val="808080"/>
                <w:sz w:val="23"/>
                <w:szCs w:val="23"/>
              </w:rPr>
              <w:br/>
              <w:t>/*</w:t>
            </w:r>
            <w:r>
              <w:rPr>
                <w:rFonts w:ascii="Menlo" w:hAnsi="Menlo" w:cs="Menlo"/>
                <w:i/>
                <w:iCs/>
                <w:color w:val="808080"/>
                <w:sz w:val="23"/>
                <w:szCs w:val="23"/>
              </w:rPr>
              <w:br/>
              <w:t xml:space="preserve">* 1. </w:t>
            </w:r>
            <w:r>
              <w:rPr>
                <w:rFonts w:ascii="Menlo" w:hAnsi="Menlo" w:cs="Menlo"/>
                <w:i/>
                <w:iCs/>
                <w:color w:val="808080"/>
                <w:sz w:val="23"/>
                <w:szCs w:val="23"/>
              </w:rPr>
              <w:t>路径为</w:t>
            </w:r>
            <w:r>
              <w:rPr>
                <w:rFonts w:ascii="Menlo" w:hAnsi="Menlo" w:cs="Menlo"/>
                <w:i/>
                <w:iCs/>
                <w:color w:val="808080"/>
                <w:sz w:val="23"/>
                <w:szCs w:val="23"/>
              </w:rPr>
              <w:t>‘/’</w:t>
            </w:r>
            <w:r>
              <w:rPr>
                <w:rFonts w:ascii="Menlo" w:hAnsi="Menlo" w:cs="Menlo"/>
                <w:i/>
                <w:iCs/>
                <w:color w:val="808080"/>
                <w:sz w:val="23"/>
                <w:szCs w:val="23"/>
              </w:rPr>
              <w:t>的</w:t>
            </w:r>
            <w:r>
              <w:rPr>
                <w:rFonts w:ascii="Menlo" w:hAnsi="Menlo" w:cs="Menlo"/>
                <w:i/>
                <w:iCs/>
                <w:color w:val="808080"/>
                <w:sz w:val="23"/>
                <w:szCs w:val="23"/>
              </w:rPr>
              <w:t>get</w:t>
            </w:r>
            <w:r>
              <w:rPr>
                <w:rFonts w:ascii="Menlo" w:hAnsi="Menlo" w:cs="Menlo"/>
                <w:i/>
                <w:iCs/>
                <w:color w:val="808080"/>
                <w:sz w:val="23"/>
                <w:szCs w:val="23"/>
              </w:rPr>
              <w:t>请求的请求处理方法</w:t>
            </w:r>
            <w:r>
              <w:rPr>
                <w:rFonts w:ascii="Menlo" w:hAnsi="Menlo" w:cs="Menlo"/>
                <w:i/>
                <w:iCs/>
                <w:color w:val="808080"/>
                <w:sz w:val="23"/>
                <w:szCs w:val="23"/>
              </w:rPr>
              <w:br/>
              <w:t>* 2. ctx:context</w:t>
            </w:r>
            <w:r>
              <w:rPr>
                <w:rFonts w:ascii="Menlo" w:hAnsi="Menlo" w:cs="Menlo"/>
                <w:i/>
                <w:iCs/>
                <w:color w:val="808080"/>
                <w:sz w:val="23"/>
                <w:szCs w:val="23"/>
              </w:rPr>
              <w:t>对象，包含了</w:t>
            </w:r>
            <w:r>
              <w:rPr>
                <w:rFonts w:ascii="Menlo" w:hAnsi="Menlo" w:cs="Menlo"/>
                <w:i/>
                <w:iCs/>
                <w:color w:val="808080"/>
                <w:sz w:val="23"/>
                <w:szCs w:val="23"/>
              </w:rPr>
              <w:t>request</w:t>
            </w:r>
            <w:r>
              <w:rPr>
                <w:rFonts w:ascii="Menlo" w:hAnsi="Menlo" w:cs="Menlo"/>
                <w:i/>
                <w:iCs/>
                <w:color w:val="808080"/>
                <w:sz w:val="23"/>
                <w:szCs w:val="23"/>
              </w:rPr>
              <w:t>、</w:t>
            </w:r>
            <w:r>
              <w:rPr>
                <w:rFonts w:ascii="Menlo" w:hAnsi="Menlo" w:cs="Menlo"/>
                <w:i/>
                <w:iCs/>
                <w:color w:val="808080"/>
                <w:sz w:val="23"/>
                <w:szCs w:val="23"/>
              </w:rPr>
              <w:t>response</w:t>
            </w:r>
            <w:r>
              <w:rPr>
                <w:rFonts w:ascii="Menlo" w:hAnsi="Menlo" w:cs="Menlo"/>
                <w:i/>
                <w:iCs/>
                <w:color w:val="808080"/>
                <w:sz w:val="23"/>
                <w:szCs w:val="23"/>
              </w:rPr>
              <w:t>等信息</w:t>
            </w:r>
            <w:r>
              <w:rPr>
                <w:rFonts w:ascii="Menlo" w:hAnsi="Menlo" w:cs="Menlo"/>
                <w:i/>
                <w:iCs/>
                <w:color w:val="808080"/>
                <w:sz w:val="23"/>
                <w:szCs w:val="23"/>
              </w:rPr>
              <w:br/>
              <w:t>* 3. ctx.body:</w:t>
            </w:r>
            <w:r>
              <w:rPr>
                <w:rFonts w:ascii="Menlo" w:hAnsi="Menlo" w:cs="Menlo"/>
                <w:i/>
                <w:iCs/>
                <w:color w:val="808080"/>
                <w:sz w:val="23"/>
                <w:szCs w:val="23"/>
              </w:rPr>
              <w:t>向页面输出内容</w:t>
            </w:r>
            <w:r>
              <w:rPr>
                <w:rFonts w:ascii="Menlo" w:hAnsi="Menlo" w:cs="Menlo"/>
                <w:i/>
                <w:iCs/>
                <w:color w:val="808080"/>
                <w:sz w:val="23"/>
                <w:szCs w:val="23"/>
              </w:rPr>
              <w:br/>
              <w:t xml:space="preserve"> */</w:t>
            </w:r>
            <w:r>
              <w:rPr>
                <w:rFonts w:ascii="Menlo" w:hAnsi="Menlo" w:cs="Menlo"/>
                <w:i/>
                <w:iCs/>
                <w:color w:val="808080"/>
                <w:sz w:val="23"/>
                <w:szCs w:val="23"/>
              </w:rPr>
              <w:br/>
            </w:r>
            <w:r>
              <w:rPr>
                <w:rFonts w:ascii="Menlo" w:hAnsi="Menlo" w:cs="Menlo"/>
                <w:color w:val="458383"/>
                <w:sz w:val="23"/>
                <w:szCs w:val="23"/>
              </w:rPr>
              <w:t>router</w:t>
            </w:r>
            <w:r>
              <w:rPr>
                <w:rFonts w:ascii="Menlo" w:hAnsi="Menlo" w:cs="Menlo"/>
                <w:color w:val="000000"/>
                <w:sz w:val="23"/>
                <w:szCs w:val="23"/>
              </w:rPr>
              <w:t>.get(</w:t>
            </w:r>
            <w:r>
              <w:rPr>
                <w:rFonts w:ascii="Menlo" w:hAnsi="Menlo" w:cs="Menlo"/>
                <w:b/>
                <w:bCs/>
                <w:color w:val="008000"/>
                <w:sz w:val="23"/>
                <w:szCs w:val="23"/>
              </w:rPr>
              <w:t>'/'</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(ctx)=&gt;{</w:t>
            </w:r>
            <w:r>
              <w:rPr>
                <w:rFonts w:ascii="Menlo" w:hAnsi="Menlo" w:cs="Menlo"/>
                <w:color w:val="000000"/>
                <w:sz w:val="23"/>
                <w:szCs w:val="23"/>
              </w:rPr>
              <w:br/>
              <w:t xml:space="preserve">    ctx.</w:t>
            </w:r>
            <w:r>
              <w:rPr>
                <w:rFonts w:ascii="Menlo" w:hAnsi="Menlo" w:cs="Menlo"/>
                <w:b/>
                <w:bCs/>
                <w:color w:val="660E7A"/>
                <w:sz w:val="23"/>
                <w:szCs w:val="23"/>
              </w:rPr>
              <w:t>body</w:t>
            </w:r>
            <w:r>
              <w:rPr>
                <w:rFonts w:ascii="Menlo" w:hAnsi="Menlo" w:cs="Menlo"/>
                <w:color w:val="000000"/>
                <w:sz w:val="23"/>
                <w:szCs w:val="23"/>
              </w:rPr>
              <w:t>=</w:t>
            </w:r>
            <w:r>
              <w:rPr>
                <w:rFonts w:ascii="Menlo" w:hAnsi="Menlo" w:cs="Menlo"/>
                <w:b/>
                <w:bCs/>
                <w:color w:val="008000"/>
                <w:sz w:val="23"/>
                <w:szCs w:val="23"/>
              </w:rPr>
              <w:t>'</w:t>
            </w:r>
            <w:r>
              <w:rPr>
                <w:rFonts w:ascii="Menlo" w:hAnsi="Menlo" w:cs="Menlo"/>
                <w:b/>
                <w:bCs/>
                <w:color w:val="008000"/>
                <w:sz w:val="23"/>
                <w:szCs w:val="23"/>
              </w:rPr>
              <w:t>首页</w:t>
            </w:r>
            <w:r>
              <w:rPr>
                <w:rFonts w:ascii="Menlo" w:hAnsi="Menlo" w:cs="Menlo"/>
                <w:b/>
                <w:bCs/>
                <w:color w:val="008000"/>
                <w:sz w:val="23"/>
                <w:szCs w:val="23"/>
              </w:rPr>
              <w:t>'</w:t>
            </w:r>
            <w:r>
              <w:rPr>
                <w:rFonts w:ascii="Menlo" w:hAnsi="Menlo" w:cs="Menlo"/>
                <w:color w:val="000000"/>
                <w:sz w:val="23"/>
                <w:szCs w:val="23"/>
              </w:rPr>
              <w:t>;</w:t>
            </w:r>
            <w:r>
              <w:rPr>
                <w:rFonts w:ascii="Menlo" w:hAnsi="Menlo" w:cs="Menlo"/>
                <w:color w:val="000000"/>
                <w:sz w:val="23"/>
                <w:szCs w:val="23"/>
              </w:rPr>
              <w:br/>
              <w:t>});</w:t>
            </w:r>
            <w:r>
              <w:rPr>
                <w:rFonts w:ascii="Menlo" w:hAnsi="Menlo" w:cs="Menlo"/>
                <w:color w:val="000000"/>
                <w:sz w:val="23"/>
                <w:szCs w:val="23"/>
              </w:rPr>
              <w:br/>
            </w:r>
            <w:r>
              <w:rPr>
                <w:rFonts w:ascii="Menlo" w:hAnsi="Menlo" w:cs="Menlo"/>
                <w:color w:val="000000"/>
                <w:sz w:val="23"/>
                <w:szCs w:val="23"/>
              </w:rPr>
              <w:br/>
            </w:r>
            <w:r>
              <w:rPr>
                <w:rFonts w:ascii="Menlo" w:hAnsi="Menlo" w:cs="Menlo"/>
                <w:i/>
                <w:iCs/>
                <w:color w:val="808080"/>
                <w:sz w:val="23"/>
                <w:szCs w:val="23"/>
              </w:rPr>
              <w:t>//router.get</w:t>
            </w:r>
            <w:r>
              <w:rPr>
                <w:rFonts w:ascii="Menlo" w:hAnsi="Menlo" w:cs="Menlo"/>
                <w:i/>
                <w:iCs/>
                <w:color w:val="808080"/>
                <w:sz w:val="23"/>
                <w:szCs w:val="23"/>
              </w:rPr>
              <w:t>与在上</w:t>
            </w:r>
            <w:r>
              <w:rPr>
                <w:rFonts w:ascii="Menlo" w:hAnsi="Menlo" w:cs="Menlo"/>
                <w:i/>
                <w:iCs/>
                <w:color w:val="808080"/>
                <w:sz w:val="23"/>
                <w:szCs w:val="23"/>
              </w:rPr>
              <w:t>1</w:t>
            </w:r>
            <w:r>
              <w:rPr>
                <w:rFonts w:ascii="Menlo" w:hAnsi="Menlo" w:cs="Menlo"/>
                <w:i/>
                <w:iCs/>
                <w:color w:val="808080"/>
                <w:sz w:val="23"/>
                <w:szCs w:val="23"/>
              </w:rPr>
              <w:t>个</w:t>
            </w:r>
            <w:r>
              <w:rPr>
                <w:rFonts w:ascii="Menlo" w:hAnsi="Menlo" w:cs="Menlo"/>
                <w:i/>
                <w:iCs/>
                <w:color w:val="808080"/>
                <w:sz w:val="23"/>
                <w:szCs w:val="23"/>
              </w:rPr>
              <w:t>get()</w:t>
            </w:r>
            <w:r>
              <w:rPr>
                <w:rFonts w:ascii="Menlo" w:hAnsi="Menlo" w:cs="Menlo"/>
                <w:i/>
                <w:iCs/>
                <w:color w:val="808080"/>
                <w:sz w:val="23"/>
                <w:szCs w:val="23"/>
              </w:rPr>
              <w:t>的后面接着</w:t>
            </w:r>
            <w:r>
              <w:rPr>
                <w:rFonts w:ascii="Menlo" w:hAnsi="Menlo" w:cs="Menlo"/>
                <w:i/>
                <w:iCs/>
                <w:color w:val="808080"/>
                <w:sz w:val="23"/>
                <w:szCs w:val="23"/>
              </w:rPr>
              <w:t>get()</w:t>
            </w:r>
            <w:r>
              <w:rPr>
                <w:rFonts w:ascii="Menlo" w:hAnsi="Menlo" w:cs="Menlo"/>
                <w:i/>
                <w:iCs/>
                <w:color w:val="808080"/>
                <w:sz w:val="23"/>
                <w:szCs w:val="23"/>
              </w:rPr>
              <w:t>是一样的</w:t>
            </w:r>
            <w:r>
              <w:rPr>
                <w:rFonts w:ascii="Menlo" w:hAnsi="Menlo" w:cs="Menlo"/>
                <w:i/>
                <w:iCs/>
                <w:color w:val="808080"/>
                <w:sz w:val="23"/>
                <w:szCs w:val="23"/>
              </w:rPr>
              <w:br/>
            </w:r>
            <w:r>
              <w:rPr>
                <w:rFonts w:ascii="Menlo" w:hAnsi="Menlo" w:cs="Menlo"/>
                <w:color w:val="458383"/>
                <w:sz w:val="23"/>
                <w:szCs w:val="23"/>
              </w:rPr>
              <w:t>router</w:t>
            </w:r>
            <w:r>
              <w:rPr>
                <w:rFonts w:ascii="Menlo" w:hAnsi="Menlo" w:cs="Menlo"/>
                <w:color w:val="000000"/>
                <w:sz w:val="23"/>
                <w:szCs w:val="23"/>
              </w:rPr>
              <w:t>.get(</w:t>
            </w:r>
            <w:r>
              <w:rPr>
                <w:rFonts w:ascii="Menlo" w:hAnsi="Menlo" w:cs="Menlo"/>
                <w:b/>
                <w:bCs/>
                <w:color w:val="008000"/>
                <w:sz w:val="23"/>
                <w:szCs w:val="23"/>
              </w:rPr>
              <w:t>'/news'</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(ctx)=&gt;{</w:t>
            </w:r>
            <w:r>
              <w:rPr>
                <w:rFonts w:ascii="Menlo" w:hAnsi="Menlo" w:cs="Menlo"/>
                <w:color w:val="000000"/>
                <w:sz w:val="23"/>
                <w:szCs w:val="23"/>
              </w:rPr>
              <w:br/>
              <w:t xml:space="preserve">    ctx.</w:t>
            </w:r>
            <w:r>
              <w:rPr>
                <w:rFonts w:ascii="Menlo" w:hAnsi="Menlo" w:cs="Menlo"/>
                <w:b/>
                <w:bCs/>
                <w:color w:val="660E7A"/>
                <w:sz w:val="23"/>
                <w:szCs w:val="23"/>
              </w:rPr>
              <w:t>body</w:t>
            </w:r>
            <w:r>
              <w:rPr>
                <w:rFonts w:ascii="Menlo" w:hAnsi="Menlo" w:cs="Menlo"/>
                <w:color w:val="000000"/>
                <w:sz w:val="23"/>
                <w:szCs w:val="23"/>
              </w:rPr>
              <w:t>=</w:t>
            </w:r>
            <w:r>
              <w:rPr>
                <w:rFonts w:ascii="Menlo" w:hAnsi="Menlo" w:cs="Menlo"/>
                <w:b/>
                <w:bCs/>
                <w:color w:val="008000"/>
                <w:sz w:val="23"/>
                <w:szCs w:val="23"/>
              </w:rPr>
              <w:t>'</w:t>
            </w:r>
            <w:r>
              <w:rPr>
                <w:rFonts w:ascii="Menlo" w:hAnsi="Menlo" w:cs="Menlo"/>
                <w:b/>
                <w:bCs/>
                <w:color w:val="008000"/>
                <w:sz w:val="23"/>
                <w:szCs w:val="23"/>
              </w:rPr>
              <w:t>新闻</w:t>
            </w:r>
            <w:r>
              <w:rPr>
                <w:rFonts w:ascii="Menlo" w:hAnsi="Menlo" w:cs="Menlo"/>
                <w:b/>
                <w:bCs/>
                <w:color w:val="008000"/>
                <w:sz w:val="23"/>
                <w:szCs w:val="23"/>
              </w:rPr>
              <w:t>'</w:t>
            </w:r>
            <w:r>
              <w:rPr>
                <w:rFonts w:ascii="Menlo" w:hAnsi="Menlo" w:cs="Menlo"/>
                <w:color w:val="000000"/>
                <w:sz w:val="23"/>
                <w:szCs w:val="23"/>
              </w:rPr>
              <w:t>;</w:t>
            </w:r>
            <w:r>
              <w:rPr>
                <w:rFonts w:ascii="Menlo" w:hAnsi="Menlo" w:cs="Menlo"/>
                <w:color w:val="000000"/>
                <w:sz w:val="23"/>
                <w:szCs w:val="23"/>
              </w:rPr>
              <w:br/>
              <w:t>}).</w:t>
            </w:r>
            <w:r>
              <w:rPr>
                <w:rFonts w:ascii="Menlo" w:hAnsi="Menlo" w:cs="Menlo"/>
                <w:color w:val="7A7A43"/>
                <w:sz w:val="23"/>
                <w:szCs w:val="23"/>
              </w:rPr>
              <w:t>get</w:t>
            </w:r>
            <w:r>
              <w:rPr>
                <w:rFonts w:ascii="Menlo" w:hAnsi="Menlo" w:cs="Menlo"/>
                <w:color w:val="000000"/>
                <w:sz w:val="23"/>
                <w:szCs w:val="23"/>
              </w:rPr>
              <w:t>(</w:t>
            </w:r>
            <w:r>
              <w:rPr>
                <w:rFonts w:ascii="Menlo" w:hAnsi="Menlo" w:cs="Menlo"/>
                <w:b/>
                <w:bCs/>
                <w:color w:val="008000"/>
                <w:sz w:val="23"/>
                <w:szCs w:val="23"/>
              </w:rPr>
              <w:t>'/books'</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(ctx)=&gt;{</w:t>
            </w:r>
            <w:r>
              <w:rPr>
                <w:rFonts w:ascii="Menlo" w:hAnsi="Menlo" w:cs="Menlo"/>
                <w:color w:val="000000"/>
                <w:sz w:val="23"/>
                <w:szCs w:val="23"/>
              </w:rPr>
              <w:br/>
              <w:t xml:space="preserve">    ctx.</w:t>
            </w:r>
            <w:r>
              <w:rPr>
                <w:rFonts w:ascii="Menlo" w:hAnsi="Menlo" w:cs="Menlo"/>
                <w:b/>
                <w:bCs/>
                <w:color w:val="660E7A"/>
                <w:sz w:val="23"/>
                <w:szCs w:val="23"/>
              </w:rPr>
              <w:t>body</w:t>
            </w:r>
            <w:r>
              <w:rPr>
                <w:rFonts w:ascii="Menlo" w:hAnsi="Menlo" w:cs="Menlo"/>
                <w:color w:val="000000"/>
                <w:sz w:val="23"/>
                <w:szCs w:val="23"/>
              </w:rPr>
              <w:t>=</w:t>
            </w:r>
            <w:r>
              <w:rPr>
                <w:rFonts w:ascii="Menlo" w:hAnsi="Menlo" w:cs="Menlo"/>
                <w:b/>
                <w:bCs/>
                <w:color w:val="008000"/>
                <w:sz w:val="23"/>
                <w:szCs w:val="23"/>
              </w:rPr>
              <w:t>'</w:t>
            </w:r>
            <w:r>
              <w:rPr>
                <w:rFonts w:ascii="Menlo" w:hAnsi="Menlo" w:cs="Menlo"/>
                <w:b/>
                <w:bCs/>
                <w:color w:val="008000"/>
                <w:sz w:val="23"/>
                <w:szCs w:val="23"/>
              </w:rPr>
              <w:t>书城</w:t>
            </w:r>
            <w:r>
              <w:rPr>
                <w:rFonts w:ascii="Menlo" w:hAnsi="Menlo" w:cs="Menlo"/>
                <w:b/>
                <w:bCs/>
                <w:color w:val="008000"/>
                <w:sz w:val="23"/>
                <w:szCs w:val="23"/>
              </w:rPr>
              <w:t>'</w:t>
            </w:r>
            <w:r>
              <w:rPr>
                <w:rFonts w:ascii="Menlo" w:hAnsi="Menlo" w:cs="Menlo"/>
                <w:color w:val="000000"/>
                <w:sz w:val="23"/>
                <w:szCs w:val="23"/>
              </w:rPr>
              <w:t>;</w:t>
            </w:r>
            <w:r>
              <w:rPr>
                <w:rFonts w:ascii="Menlo" w:hAnsi="Menlo" w:cs="Menlo"/>
                <w:color w:val="000000"/>
                <w:sz w:val="23"/>
                <w:szCs w:val="23"/>
              </w:rPr>
              <w:br/>
              <w:t>});</w:t>
            </w:r>
            <w:r>
              <w:rPr>
                <w:rFonts w:ascii="Menlo" w:hAnsi="Menlo" w:cs="Menlo"/>
                <w:color w:val="000000"/>
                <w:sz w:val="23"/>
                <w:szCs w:val="23"/>
              </w:rPr>
              <w:br/>
            </w:r>
            <w:r>
              <w:rPr>
                <w:rFonts w:ascii="Menlo" w:hAnsi="Menlo" w:cs="Menlo"/>
                <w:color w:val="000000"/>
                <w:sz w:val="23"/>
                <w:szCs w:val="23"/>
              </w:rPr>
              <w:br/>
            </w:r>
            <w:r>
              <w:rPr>
                <w:rFonts w:ascii="Menlo" w:hAnsi="Menlo" w:cs="Menlo"/>
                <w:i/>
                <w:iCs/>
                <w:color w:val="808080"/>
                <w:sz w:val="23"/>
                <w:szCs w:val="23"/>
              </w:rPr>
              <w:t>//</w:t>
            </w:r>
            <w:r>
              <w:rPr>
                <w:rFonts w:ascii="Menlo" w:hAnsi="Menlo" w:cs="Menlo"/>
                <w:i/>
                <w:iCs/>
                <w:color w:val="808080"/>
                <w:sz w:val="23"/>
                <w:szCs w:val="23"/>
              </w:rPr>
              <w:t>启动路由</w:t>
            </w:r>
            <w:r>
              <w:rPr>
                <w:rFonts w:ascii="Menlo" w:hAnsi="Menlo" w:cs="Menlo"/>
                <w:i/>
                <w:iCs/>
                <w:color w:val="80808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458383"/>
                <w:sz w:val="23"/>
                <w:szCs w:val="23"/>
              </w:rPr>
              <w:t>router</w:t>
            </w:r>
            <w:r>
              <w:rPr>
                <w:rFonts w:ascii="Menlo" w:hAnsi="Menlo" w:cs="Menlo"/>
                <w:color w:val="000000"/>
                <w:sz w:val="23"/>
                <w:szCs w:val="23"/>
              </w:rPr>
              <w:t>.</w:t>
            </w:r>
            <w:r>
              <w:rPr>
                <w:rFonts w:ascii="Menlo" w:hAnsi="Menlo" w:cs="Menlo"/>
                <w:color w:val="7A7A43"/>
                <w:sz w:val="23"/>
                <w:szCs w:val="23"/>
              </w:rPr>
              <w:t>routes</w:t>
            </w:r>
            <w:r>
              <w:rPr>
                <w:rFonts w:ascii="Menlo" w:hAnsi="Menlo" w:cs="Menlo"/>
                <w:color w:val="000000"/>
                <w:sz w:val="23"/>
                <w:szCs w:val="23"/>
              </w:rPr>
              <w:t>());</w:t>
            </w:r>
            <w:r>
              <w:rPr>
                <w:rFonts w:ascii="Menlo" w:hAnsi="Menlo" w:cs="Menlo"/>
                <w:color w:val="000000"/>
                <w:sz w:val="23"/>
                <w:szCs w:val="23"/>
              </w:rPr>
              <w:br/>
            </w:r>
            <w:r>
              <w:rPr>
                <w:rFonts w:ascii="Menlo" w:hAnsi="Menlo" w:cs="Menlo"/>
                <w:i/>
                <w:iCs/>
                <w:color w:val="808080"/>
                <w:sz w:val="23"/>
                <w:szCs w:val="23"/>
              </w:rPr>
              <w:t>//</w:t>
            </w:r>
            <w:r>
              <w:rPr>
                <w:rFonts w:ascii="Menlo" w:hAnsi="Menlo" w:cs="Menlo"/>
                <w:i/>
                <w:iCs/>
                <w:color w:val="808080"/>
                <w:sz w:val="23"/>
                <w:szCs w:val="23"/>
              </w:rPr>
              <w:t>根据</w:t>
            </w:r>
            <w:r>
              <w:rPr>
                <w:rFonts w:ascii="Menlo" w:hAnsi="Menlo" w:cs="Menlo"/>
                <w:i/>
                <w:iCs/>
                <w:color w:val="808080"/>
                <w:sz w:val="23"/>
                <w:szCs w:val="23"/>
              </w:rPr>
              <w:t>ctx.status</w:t>
            </w:r>
            <w:r>
              <w:rPr>
                <w:rFonts w:ascii="Menlo" w:hAnsi="Menlo" w:cs="Menlo"/>
                <w:i/>
                <w:iCs/>
                <w:color w:val="808080"/>
                <w:sz w:val="23"/>
                <w:szCs w:val="23"/>
              </w:rPr>
              <w:t>设置</w:t>
            </w:r>
            <w:r>
              <w:rPr>
                <w:rFonts w:ascii="Menlo" w:hAnsi="Menlo" w:cs="Menlo"/>
                <w:i/>
                <w:iCs/>
                <w:color w:val="808080"/>
                <w:sz w:val="23"/>
                <w:szCs w:val="23"/>
              </w:rPr>
              <w:t>response</w:t>
            </w:r>
            <w:r>
              <w:rPr>
                <w:rFonts w:ascii="Menlo" w:hAnsi="Menlo" w:cs="Menlo"/>
                <w:i/>
                <w:iCs/>
                <w:color w:val="808080"/>
                <w:sz w:val="23"/>
                <w:szCs w:val="23"/>
              </w:rPr>
              <w:t>响应头</w:t>
            </w:r>
            <w:r>
              <w:rPr>
                <w:rFonts w:ascii="Menlo" w:hAnsi="Menlo" w:cs="Menlo"/>
                <w:i/>
                <w:iCs/>
                <w:color w:val="80808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458383"/>
                <w:sz w:val="23"/>
                <w:szCs w:val="23"/>
              </w:rPr>
              <w:t>router</w:t>
            </w:r>
            <w:r>
              <w:rPr>
                <w:rFonts w:ascii="Menlo" w:hAnsi="Menlo" w:cs="Menlo"/>
                <w:color w:val="000000"/>
                <w:sz w:val="23"/>
                <w:szCs w:val="23"/>
              </w:rPr>
              <w:t>.</w:t>
            </w:r>
            <w:r>
              <w:rPr>
                <w:rFonts w:ascii="Menlo" w:hAnsi="Menlo" w:cs="Menlo"/>
                <w:color w:val="7A7A43"/>
                <w:sz w:val="23"/>
                <w:szCs w:val="23"/>
              </w:rPr>
              <w:t>allowedMethods</w:t>
            </w:r>
            <w:r>
              <w:rPr>
                <w:rFonts w:ascii="Menlo" w:hAnsi="Menlo" w:cs="Menlo"/>
                <w:color w:val="000000"/>
                <w:sz w:val="23"/>
                <w:szCs w:val="23"/>
              </w:rPr>
              <w:t xml:space="preserve">());  </w:t>
            </w:r>
            <w:r>
              <w:rPr>
                <w:rFonts w:ascii="Menlo" w:hAnsi="Menlo" w:cs="Menlo"/>
                <w:color w:val="000000"/>
                <w:sz w:val="23"/>
                <w:szCs w:val="23"/>
              </w:rPr>
              <w:br/>
            </w:r>
            <w:r>
              <w:rPr>
                <w:rFonts w:ascii="Menlo" w:hAnsi="Menlo" w:cs="Menlo"/>
                <w:i/>
                <w:iCs/>
                <w:color w:val="808080"/>
                <w:sz w:val="23"/>
                <w:szCs w:val="23"/>
              </w:rPr>
              <w:t>//</w:t>
            </w:r>
            <w:r>
              <w:rPr>
                <w:rFonts w:ascii="Menlo" w:hAnsi="Menlo" w:cs="Menlo"/>
                <w:i/>
                <w:iCs/>
                <w:color w:val="808080"/>
                <w:sz w:val="23"/>
                <w:szCs w:val="23"/>
              </w:rPr>
              <w:t>监听端口</w:t>
            </w:r>
            <w:r>
              <w:rPr>
                <w:rFonts w:ascii="Menlo" w:hAnsi="Menlo" w:cs="Menlo"/>
                <w:i/>
                <w:iCs/>
                <w:color w:val="80808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listen</w:t>
            </w:r>
            <w:r>
              <w:rPr>
                <w:rFonts w:ascii="Menlo" w:hAnsi="Menlo" w:cs="Menlo"/>
                <w:color w:val="000000"/>
                <w:sz w:val="23"/>
                <w:szCs w:val="23"/>
              </w:rPr>
              <w:t>(</w:t>
            </w:r>
            <w:r>
              <w:rPr>
                <w:rFonts w:ascii="Menlo" w:hAnsi="Menlo" w:cs="Menlo"/>
                <w:color w:val="0000FF"/>
                <w:sz w:val="23"/>
                <w:szCs w:val="23"/>
              </w:rPr>
              <w:t>8001</w:t>
            </w:r>
            <w:r>
              <w:rPr>
                <w:rFonts w:ascii="Menlo" w:hAnsi="Menlo" w:cs="Menlo"/>
                <w:color w:val="000000"/>
                <w:sz w:val="23"/>
                <w:szCs w:val="23"/>
              </w:rPr>
              <w:t>);</w:t>
            </w:r>
          </w:p>
        </w:tc>
      </w:tr>
    </w:tbl>
    <w:p w14:paraId="593F238F" w14:textId="7743DCC8" w:rsidR="00B914BD" w:rsidRDefault="00600906" w:rsidP="003F20F1">
      <w:pPr>
        <w:pStyle w:val="3"/>
      </w:pPr>
      <w:r>
        <w:rPr>
          <w:rFonts w:hint="eastAsia"/>
        </w:rPr>
        <w:lastRenderedPageBreak/>
        <w:t>get、post等函数的参数</w:t>
      </w:r>
    </w:p>
    <w:p w14:paraId="0179D713" w14:textId="36AD9E50" w:rsidR="00600906" w:rsidRDefault="00600906" w:rsidP="00315AED">
      <w:pPr>
        <w:pStyle w:val="a8"/>
        <w:numPr>
          <w:ilvl w:val="0"/>
          <w:numId w:val="183"/>
        </w:numPr>
        <w:ind w:firstLineChars="0"/>
      </w:pPr>
      <w:r>
        <w:rPr>
          <w:rFonts w:hint="eastAsia"/>
        </w:rPr>
        <w:t>第1个参数</w:t>
      </w:r>
    </w:p>
    <w:p w14:paraId="643A6FB3" w14:textId="2775EC2A" w:rsidR="00600906" w:rsidRDefault="00600906" w:rsidP="00600906">
      <w:pPr>
        <w:pStyle w:val="a8"/>
        <w:ind w:left="840" w:firstLineChars="0" w:firstLine="0"/>
      </w:pPr>
      <w:r>
        <w:rPr>
          <w:rFonts w:hint="eastAsia"/>
        </w:rPr>
        <w:t>该参数是该路由匹配的URL</w:t>
      </w:r>
    </w:p>
    <w:p w14:paraId="3D9F32F0" w14:textId="1F7092B1" w:rsidR="00600906" w:rsidRDefault="00600906" w:rsidP="00315AED">
      <w:pPr>
        <w:pStyle w:val="a8"/>
        <w:numPr>
          <w:ilvl w:val="0"/>
          <w:numId w:val="183"/>
        </w:numPr>
        <w:ind w:firstLineChars="0"/>
      </w:pPr>
      <w:r>
        <w:rPr>
          <w:rFonts w:hint="eastAsia"/>
        </w:rPr>
        <w:t>中间的参数</w:t>
      </w:r>
    </w:p>
    <w:p w14:paraId="71F1DAA6" w14:textId="09DE87AA" w:rsidR="00600906" w:rsidRDefault="00600906" w:rsidP="00600906">
      <w:pPr>
        <w:pStyle w:val="a8"/>
        <w:ind w:left="840" w:firstLineChars="0" w:firstLine="0"/>
      </w:pPr>
      <w:r>
        <w:rPr>
          <w:rFonts w:hint="eastAsia"/>
        </w:rPr>
        <w:t>中间可以使用任意多个中间件</w:t>
      </w:r>
    </w:p>
    <w:p w14:paraId="3CB85C21" w14:textId="77070AE8" w:rsidR="00600906" w:rsidRDefault="00600906" w:rsidP="00315AED">
      <w:pPr>
        <w:pStyle w:val="a8"/>
        <w:numPr>
          <w:ilvl w:val="0"/>
          <w:numId w:val="183"/>
        </w:numPr>
        <w:ind w:firstLineChars="0"/>
      </w:pPr>
      <w:r>
        <w:rPr>
          <w:rFonts w:hint="eastAsia"/>
        </w:rPr>
        <w:t>最后1个参数</w:t>
      </w:r>
    </w:p>
    <w:p w14:paraId="39074C8A" w14:textId="74BF8BA5" w:rsidR="00600906" w:rsidRPr="00600906" w:rsidRDefault="00600906" w:rsidP="00600906">
      <w:pPr>
        <w:pStyle w:val="a8"/>
        <w:ind w:left="840" w:firstLineChars="0" w:firstLine="0"/>
      </w:pPr>
      <w:r>
        <w:rPr>
          <w:rFonts w:hint="eastAsia"/>
        </w:rPr>
        <w:t>最后1个参数本质上也是1个中间件，但是从概念上来说，他是1个controller</w:t>
      </w:r>
    </w:p>
    <w:p w14:paraId="496E0E13" w14:textId="0CC9035C" w:rsidR="008F6C5F" w:rsidRDefault="003F20F1" w:rsidP="003F20F1">
      <w:pPr>
        <w:pStyle w:val="3"/>
      </w:pPr>
      <w:r>
        <w:rPr>
          <w:rFonts w:hint="eastAsia"/>
        </w:rPr>
        <w:t>动态路由</w:t>
      </w:r>
    </w:p>
    <w:p w14:paraId="169292B4" w14:textId="3AE4FDC6" w:rsidR="003F20F1" w:rsidRDefault="003F20F1" w:rsidP="00315AED">
      <w:pPr>
        <w:pStyle w:val="4"/>
        <w:numPr>
          <w:ilvl w:val="0"/>
          <w:numId w:val="153"/>
        </w:numPr>
      </w:pPr>
      <w:r>
        <w:rPr>
          <w:rFonts w:hint="eastAsia"/>
        </w:rPr>
        <w:t>概念</w:t>
      </w:r>
    </w:p>
    <w:p w14:paraId="7DE85D62" w14:textId="6F77A429" w:rsidR="003F20F1" w:rsidRDefault="003F20F1" w:rsidP="009C6C4B">
      <w:pPr>
        <w:ind w:left="420" w:firstLine="420"/>
      </w:pPr>
      <w:r>
        <w:rPr>
          <w:rFonts w:hint="eastAsia"/>
        </w:rPr>
        <w:t>将URL中的某/后面的</w:t>
      </w:r>
      <w:r w:rsidR="009C6C4B">
        <w:rPr>
          <w:rFonts w:hint="eastAsia"/>
        </w:rPr>
        <w:t>内容作为参数在程序中获取，而不是将URL整体作为路由的匹配路径，这样的路由配置方式成为动态路由</w:t>
      </w:r>
    </w:p>
    <w:p w14:paraId="1E2B0C31" w14:textId="30B8F923" w:rsidR="009C6C4B" w:rsidRDefault="009C6C4B" w:rsidP="009C6C4B">
      <w:pPr>
        <w:pStyle w:val="4"/>
      </w:pPr>
      <w:r>
        <w:rPr>
          <w:rFonts w:hint="eastAsia"/>
        </w:rPr>
        <w:lastRenderedPageBreak/>
        <w:t>用法</w:t>
      </w:r>
    </w:p>
    <w:tbl>
      <w:tblPr>
        <w:tblStyle w:val="ac"/>
        <w:tblW w:w="0" w:type="auto"/>
        <w:tblInd w:w="420" w:type="dxa"/>
        <w:tblLook w:val="04A0" w:firstRow="1" w:lastRow="0" w:firstColumn="1" w:lastColumn="0" w:noHBand="0" w:noVBand="1"/>
      </w:tblPr>
      <w:tblGrid>
        <w:gridCol w:w="7876"/>
      </w:tblGrid>
      <w:tr w:rsidR="00173C46" w14:paraId="26865889" w14:textId="77777777" w:rsidTr="00173C46">
        <w:tc>
          <w:tcPr>
            <w:tcW w:w="8296" w:type="dxa"/>
          </w:tcPr>
          <w:p w14:paraId="3750818A" w14:textId="10580953" w:rsidR="00173C46" w:rsidRPr="00173C46" w:rsidRDefault="00173C46" w:rsidP="00173C46">
            <w:pPr>
              <w:pStyle w:val="HTML0"/>
              <w:shd w:val="clear" w:color="auto" w:fill="FFFFFF"/>
              <w:rPr>
                <w:rFonts w:ascii="Menlo" w:hAnsi="Menlo" w:cs="Menlo"/>
                <w:color w:val="000000"/>
                <w:sz w:val="23"/>
                <w:szCs w:val="23"/>
              </w:rPr>
            </w:pPr>
            <w:r>
              <w:rPr>
                <w:rFonts w:ascii="Menlo" w:hAnsi="Menlo" w:cs="Menlo"/>
                <w:color w:val="458383"/>
                <w:sz w:val="23"/>
                <w:szCs w:val="23"/>
              </w:rPr>
              <w:t>router</w:t>
            </w:r>
            <w:r>
              <w:rPr>
                <w:rFonts w:ascii="Menlo" w:hAnsi="Menlo" w:cs="Menlo"/>
                <w:color w:val="000000"/>
                <w:sz w:val="23"/>
                <w:szCs w:val="23"/>
              </w:rPr>
              <w:t>.get(</w:t>
            </w:r>
            <w:r>
              <w:rPr>
                <w:rFonts w:ascii="Menlo" w:hAnsi="Menlo" w:cs="Menlo"/>
                <w:b/>
                <w:bCs/>
                <w:color w:val="008000"/>
                <w:sz w:val="23"/>
                <w:szCs w:val="23"/>
              </w:rPr>
              <w:t>'/books/:aid'</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(ctx)=&gt;{});</w:t>
            </w:r>
          </w:p>
        </w:tc>
      </w:tr>
    </w:tbl>
    <w:p w14:paraId="433A9366" w14:textId="19D4A7F2" w:rsidR="009C6C4B" w:rsidRDefault="00173C46" w:rsidP="00315AED">
      <w:pPr>
        <w:pStyle w:val="a8"/>
        <w:numPr>
          <w:ilvl w:val="0"/>
          <w:numId w:val="154"/>
        </w:numPr>
        <w:ind w:firstLineChars="0"/>
      </w:pPr>
      <w:r>
        <w:rPr>
          <w:rFonts w:hint="eastAsia"/>
        </w:rPr>
        <w:t>该路由只能匹配“/books/xxxx”的URL，不能匹配“/books”或“/books/xxxx/xxxx”这样的URL</w:t>
      </w:r>
    </w:p>
    <w:p w14:paraId="1FBFBD7A" w14:textId="7B42FE1D" w:rsidR="00173C46" w:rsidRDefault="00173C46" w:rsidP="00315AED">
      <w:pPr>
        <w:pStyle w:val="a8"/>
        <w:numPr>
          <w:ilvl w:val="0"/>
          <w:numId w:val="154"/>
        </w:numPr>
        <w:ind w:firstLineChars="0"/>
      </w:pPr>
      <w:r>
        <w:rPr>
          <w:rFonts w:hint="eastAsia"/>
        </w:rPr>
        <w:t>其中aid只是1个标识，该处可以使用其他名字</w:t>
      </w:r>
    </w:p>
    <w:p w14:paraId="0669A6A7" w14:textId="58081CA9" w:rsidR="009C6C4B" w:rsidRDefault="00173C46" w:rsidP="00315AED">
      <w:pPr>
        <w:pStyle w:val="a8"/>
        <w:numPr>
          <w:ilvl w:val="0"/>
          <w:numId w:val="154"/>
        </w:numPr>
        <w:ind w:firstLineChars="0"/>
      </w:pPr>
      <w:r>
        <w:rPr>
          <w:rFonts w:hint="eastAsia"/>
        </w:rPr>
        <w:t>动态路由可以配置为多个参数的，如</w:t>
      </w:r>
    </w:p>
    <w:tbl>
      <w:tblPr>
        <w:tblStyle w:val="ac"/>
        <w:tblW w:w="0" w:type="auto"/>
        <w:tblInd w:w="840" w:type="dxa"/>
        <w:tblLook w:val="04A0" w:firstRow="1" w:lastRow="0" w:firstColumn="1" w:lastColumn="0" w:noHBand="0" w:noVBand="1"/>
      </w:tblPr>
      <w:tblGrid>
        <w:gridCol w:w="7456"/>
      </w:tblGrid>
      <w:tr w:rsidR="00173C46" w14:paraId="1442D35C" w14:textId="77777777" w:rsidTr="00173C46">
        <w:tc>
          <w:tcPr>
            <w:tcW w:w="8296" w:type="dxa"/>
          </w:tcPr>
          <w:p w14:paraId="3A1D61EF" w14:textId="512273F1" w:rsidR="00173C46" w:rsidRPr="00173C46" w:rsidRDefault="00173C46" w:rsidP="00173C46">
            <w:pPr>
              <w:pStyle w:val="HTML0"/>
              <w:shd w:val="clear" w:color="auto" w:fill="FFFFFF"/>
              <w:rPr>
                <w:rFonts w:ascii="Menlo" w:hAnsi="Menlo" w:cs="Menlo"/>
                <w:color w:val="000000"/>
                <w:sz w:val="23"/>
                <w:szCs w:val="23"/>
              </w:rPr>
            </w:pPr>
            <w:r>
              <w:rPr>
                <w:rFonts w:ascii="Menlo" w:hAnsi="Menlo" w:cs="Menlo"/>
                <w:color w:val="458383"/>
                <w:sz w:val="23"/>
                <w:szCs w:val="23"/>
              </w:rPr>
              <w:t>router</w:t>
            </w:r>
            <w:r>
              <w:rPr>
                <w:rFonts w:ascii="Menlo" w:hAnsi="Menlo" w:cs="Menlo"/>
                <w:color w:val="000000"/>
                <w:sz w:val="23"/>
                <w:szCs w:val="23"/>
              </w:rPr>
              <w:t>.get(</w:t>
            </w:r>
            <w:r>
              <w:rPr>
                <w:rFonts w:ascii="Menlo" w:hAnsi="Menlo" w:cs="Menlo"/>
                <w:b/>
                <w:bCs/>
                <w:color w:val="008000"/>
                <w:sz w:val="23"/>
                <w:szCs w:val="23"/>
              </w:rPr>
              <w:t>'/books/:aid/:cid'</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(ctx)=&gt;{});</w:t>
            </w:r>
          </w:p>
        </w:tc>
      </w:tr>
    </w:tbl>
    <w:p w14:paraId="4A406E83" w14:textId="0E3B0E7B" w:rsidR="00173C46" w:rsidRDefault="00173C46" w:rsidP="00173C46">
      <w:pPr>
        <w:pStyle w:val="a8"/>
        <w:ind w:left="840" w:firstLineChars="0" w:firstLine="0"/>
      </w:pPr>
      <w:r>
        <w:rPr>
          <w:rFonts w:hint="eastAsia"/>
        </w:rPr>
        <w:t>但是格式必须完全一致才能匹配，多1个或少1个参数时无法匹配到。</w:t>
      </w:r>
    </w:p>
    <w:p w14:paraId="5EBF9F72" w14:textId="074F13C0" w:rsidR="00BD638A" w:rsidRDefault="00BD638A" w:rsidP="00315AED">
      <w:pPr>
        <w:pStyle w:val="a8"/>
        <w:numPr>
          <w:ilvl w:val="0"/>
          <w:numId w:val="155"/>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BD638A" w14:paraId="3EF0B813" w14:textId="77777777" w:rsidTr="00BD638A">
        <w:tc>
          <w:tcPr>
            <w:tcW w:w="8296" w:type="dxa"/>
          </w:tcPr>
          <w:p w14:paraId="6E86A83A" w14:textId="2E74F475" w:rsidR="00BD638A" w:rsidRDefault="00BD638A" w:rsidP="00BD638A">
            <w:pPr>
              <w:pStyle w:val="a8"/>
              <w:ind w:firstLineChars="0" w:firstLine="0"/>
            </w:pPr>
            <w:r>
              <w:rPr>
                <w:rFonts w:ascii="Menlo" w:hAnsi="Menlo" w:cs="Menlo"/>
                <w:color w:val="458383"/>
                <w:sz w:val="23"/>
                <w:szCs w:val="23"/>
              </w:rPr>
              <w:t>router</w:t>
            </w:r>
            <w:r>
              <w:rPr>
                <w:rFonts w:ascii="Menlo" w:hAnsi="Menlo" w:cs="Menlo"/>
                <w:color w:val="000000"/>
                <w:sz w:val="23"/>
                <w:szCs w:val="23"/>
              </w:rPr>
              <w:t>.get(</w:t>
            </w:r>
            <w:r>
              <w:rPr>
                <w:rFonts w:ascii="Menlo" w:hAnsi="Menlo" w:cs="Menlo"/>
                <w:b/>
                <w:bCs/>
                <w:color w:val="008000"/>
                <w:sz w:val="23"/>
                <w:szCs w:val="23"/>
              </w:rPr>
              <w:t>'/books/:aid/:cid'</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(ctx)=&gt;{});</w:t>
            </w:r>
          </w:p>
        </w:tc>
      </w:tr>
    </w:tbl>
    <w:p w14:paraId="05B83828" w14:textId="4474B3B5" w:rsidR="00BD638A" w:rsidRDefault="00BD638A" w:rsidP="00BD638A">
      <w:pPr>
        <w:pStyle w:val="a8"/>
        <w:ind w:left="840" w:firstLineChars="0" w:firstLine="0"/>
      </w:pPr>
      <w:r>
        <w:rPr>
          <w:rFonts w:hint="eastAsia"/>
        </w:rPr>
        <w:t>访问</w:t>
      </w:r>
      <w:hyperlink r:id="rId85" w:history="1">
        <w:r w:rsidRPr="00240751">
          <w:rPr>
            <w:rStyle w:val="a6"/>
          </w:rPr>
          <w:t>http://localhost:8001/books/nodejs/1</w:t>
        </w:r>
      </w:hyperlink>
      <w:r>
        <w:rPr>
          <w:rFonts w:hint="eastAsia"/>
        </w:rPr>
        <w:t>时可以匹配到该路由</w:t>
      </w:r>
    </w:p>
    <w:p w14:paraId="6E0DAD37" w14:textId="3C75EBCB" w:rsidR="00BD638A" w:rsidRDefault="00BD638A" w:rsidP="00BD638A">
      <w:pPr>
        <w:pStyle w:val="a8"/>
        <w:ind w:left="840" w:firstLineChars="0" w:firstLine="0"/>
      </w:pPr>
      <w:r>
        <w:rPr>
          <w:rFonts w:hint="eastAsia"/>
        </w:rPr>
        <w:t>访问</w:t>
      </w:r>
      <w:hyperlink r:id="rId86" w:history="1">
        <w:r w:rsidRPr="00240751">
          <w:rPr>
            <w:rStyle w:val="a6"/>
          </w:rPr>
          <w:t>http://localhost:8001/books/nodejs</w:t>
        </w:r>
      </w:hyperlink>
      <w:r>
        <w:rPr>
          <w:rFonts w:hint="eastAsia"/>
        </w:rPr>
        <w:t>时无法匹配到该路由</w:t>
      </w:r>
    </w:p>
    <w:p w14:paraId="1DBAF910" w14:textId="4259A790" w:rsidR="00BD638A" w:rsidRDefault="00BD638A" w:rsidP="00BD638A">
      <w:pPr>
        <w:pStyle w:val="a8"/>
        <w:ind w:left="840" w:firstLineChars="0" w:firstLine="0"/>
      </w:pPr>
      <w:r>
        <w:rPr>
          <w:rFonts w:hint="eastAsia"/>
        </w:rPr>
        <w:t>访问</w:t>
      </w:r>
      <w:hyperlink r:id="rId87" w:history="1">
        <w:r w:rsidRPr="00240751">
          <w:rPr>
            <w:rStyle w:val="a6"/>
          </w:rPr>
          <w:t>http://localhost:8001/books/nodejs/1/2</w:t>
        </w:r>
      </w:hyperlink>
      <w:r>
        <w:rPr>
          <w:rFonts w:hint="eastAsia"/>
        </w:rPr>
        <w:t>时无法匹配到该路由</w:t>
      </w:r>
    </w:p>
    <w:p w14:paraId="4C1F0889" w14:textId="7F5B5660" w:rsidR="00BD638A" w:rsidRPr="00BD638A" w:rsidRDefault="00BD638A" w:rsidP="00BD638A">
      <w:pPr>
        <w:pStyle w:val="a8"/>
        <w:ind w:left="840" w:firstLineChars="0" w:firstLine="0"/>
      </w:pPr>
    </w:p>
    <w:p w14:paraId="6BD2BA1E" w14:textId="06DDE447" w:rsidR="00173C46" w:rsidRDefault="00BD638A" w:rsidP="00BD638A">
      <w:pPr>
        <w:pStyle w:val="4"/>
      </w:pPr>
      <w:r>
        <w:rPr>
          <w:rFonts w:hint="eastAsia"/>
        </w:rPr>
        <w:t>获取动态路由参数</w:t>
      </w:r>
    </w:p>
    <w:p w14:paraId="098B3025" w14:textId="1591FEC3" w:rsidR="00BD638A" w:rsidRDefault="00BD638A" w:rsidP="00BD638A">
      <w:pPr>
        <w:ind w:left="420"/>
      </w:pPr>
      <w:r>
        <w:rPr>
          <w:rFonts w:hint="eastAsia"/>
        </w:rPr>
        <w:t>使用ctx</w:t>
      </w:r>
      <w:r>
        <w:t>.param</w:t>
      </w:r>
      <w:r>
        <w:rPr>
          <w:rFonts w:hint="eastAsia"/>
        </w:rPr>
        <w:t>s就可以获取动态路由参数</w:t>
      </w:r>
    </w:p>
    <w:tbl>
      <w:tblPr>
        <w:tblStyle w:val="ac"/>
        <w:tblW w:w="0" w:type="auto"/>
        <w:tblInd w:w="420" w:type="dxa"/>
        <w:tblLook w:val="04A0" w:firstRow="1" w:lastRow="0" w:firstColumn="1" w:lastColumn="0" w:noHBand="0" w:noVBand="1"/>
      </w:tblPr>
      <w:tblGrid>
        <w:gridCol w:w="7876"/>
      </w:tblGrid>
      <w:tr w:rsidR="00BD638A" w14:paraId="1D0C1B97" w14:textId="77777777" w:rsidTr="00BD638A">
        <w:tc>
          <w:tcPr>
            <w:tcW w:w="8296" w:type="dxa"/>
          </w:tcPr>
          <w:p w14:paraId="2D2C7187" w14:textId="02DFCCC7" w:rsidR="00BD638A" w:rsidRPr="00BD638A" w:rsidRDefault="00BD638A" w:rsidP="00BD638A">
            <w:pPr>
              <w:pStyle w:val="HTML0"/>
              <w:shd w:val="clear" w:color="auto" w:fill="FFFFFF"/>
              <w:rPr>
                <w:rFonts w:ascii="Menlo" w:hAnsi="Menlo" w:cs="Menlo"/>
                <w:color w:val="000000"/>
                <w:sz w:val="23"/>
                <w:szCs w:val="23"/>
              </w:rPr>
            </w:pPr>
            <w:r>
              <w:rPr>
                <w:rFonts w:ascii="Menlo" w:hAnsi="Menlo" w:cs="Menlo"/>
                <w:color w:val="458383"/>
                <w:sz w:val="23"/>
                <w:szCs w:val="23"/>
              </w:rPr>
              <w:t>router</w:t>
            </w:r>
            <w:r>
              <w:rPr>
                <w:rFonts w:ascii="Menlo" w:hAnsi="Menlo" w:cs="Menlo"/>
                <w:color w:val="000000"/>
                <w:sz w:val="23"/>
                <w:szCs w:val="23"/>
              </w:rPr>
              <w:t>.get(</w:t>
            </w:r>
            <w:r>
              <w:rPr>
                <w:rFonts w:ascii="Menlo" w:hAnsi="Menlo" w:cs="Menlo"/>
                <w:b/>
                <w:bCs/>
                <w:color w:val="008000"/>
                <w:sz w:val="23"/>
                <w:szCs w:val="23"/>
              </w:rPr>
              <w:t>'/books/:aid/:cid'</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(ctx)=&gt;{</w:t>
            </w:r>
            <w:r>
              <w:rPr>
                <w:rFonts w:ascii="Menlo" w:hAnsi="Menlo" w:cs="Menlo"/>
                <w:color w:val="000000"/>
                <w:sz w:val="23"/>
                <w:szCs w:val="23"/>
              </w:rPr>
              <w:br/>
              <w:t xml:space="preserve">    </w:t>
            </w:r>
            <w:r>
              <w:rPr>
                <w:rFonts w:ascii="Menlo" w:hAnsi="Menlo" w:cs="Menlo"/>
                <w:b/>
                <w:bCs/>
                <w:i/>
                <w:iCs/>
                <w:color w:val="660E7A"/>
                <w:sz w:val="23"/>
                <w:szCs w:val="23"/>
              </w:rPr>
              <w:t>console</w:t>
            </w:r>
            <w:r>
              <w:rPr>
                <w:rFonts w:ascii="Menlo" w:hAnsi="Menlo" w:cs="Menlo"/>
                <w:color w:val="000000"/>
                <w:sz w:val="23"/>
                <w:szCs w:val="23"/>
              </w:rPr>
              <w:t>.</w:t>
            </w:r>
            <w:r>
              <w:rPr>
                <w:rFonts w:ascii="Menlo" w:hAnsi="Menlo" w:cs="Menlo"/>
                <w:color w:val="7A7A43"/>
                <w:sz w:val="23"/>
                <w:szCs w:val="23"/>
              </w:rPr>
              <w:t>log</w:t>
            </w:r>
            <w:r>
              <w:rPr>
                <w:rFonts w:ascii="Menlo" w:hAnsi="Menlo" w:cs="Menlo"/>
                <w:color w:val="000000"/>
                <w:sz w:val="23"/>
                <w:szCs w:val="23"/>
              </w:rPr>
              <w:t>(ctx.</w:t>
            </w:r>
            <w:r>
              <w:rPr>
                <w:rFonts w:ascii="Menlo" w:hAnsi="Menlo" w:cs="Menlo"/>
                <w:b/>
                <w:bCs/>
                <w:color w:val="660E7A"/>
                <w:sz w:val="23"/>
                <w:szCs w:val="23"/>
              </w:rPr>
              <w:t>params</w:t>
            </w:r>
            <w:r>
              <w:rPr>
                <w:rFonts w:ascii="Menlo" w:hAnsi="Menlo" w:cs="Menlo"/>
                <w:color w:val="000000"/>
                <w:sz w:val="23"/>
                <w:szCs w:val="23"/>
              </w:rPr>
              <w:t>);</w:t>
            </w:r>
            <w:r>
              <w:rPr>
                <w:rFonts w:ascii="Menlo" w:hAnsi="Menlo" w:cs="Menlo"/>
                <w:color w:val="000000"/>
                <w:sz w:val="23"/>
                <w:szCs w:val="23"/>
              </w:rPr>
              <w:br/>
              <w:t>});</w:t>
            </w:r>
          </w:p>
        </w:tc>
      </w:tr>
    </w:tbl>
    <w:p w14:paraId="1CE742BA" w14:textId="340D307E" w:rsidR="00BD638A" w:rsidRDefault="00BD638A" w:rsidP="00BD638A">
      <w:pPr>
        <w:ind w:left="420"/>
      </w:pPr>
      <w:r>
        <w:rPr>
          <w:rFonts w:hint="eastAsia"/>
        </w:rPr>
        <w:t>访问：</w:t>
      </w:r>
      <w:hyperlink r:id="rId88" w:history="1">
        <w:r w:rsidRPr="00240751">
          <w:rPr>
            <w:rStyle w:val="a6"/>
          </w:rPr>
          <w:t>http://localhost:8001/books/nodejs/1</w:t>
        </w:r>
      </w:hyperlink>
    </w:p>
    <w:p w14:paraId="0EB44855" w14:textId="6AC6017A" w:rsidR="00BD638A" w:rsidRDefault="00BD638A" w:rsidP="00BD638A">
      <w:pPr>
        <w:ind w:left="420"/>
      </w:pPr>
      <w:r>
        <w:rPr>
          <w:rFonts w:hint="eastAsia"/>
        </w:rPr>
        <w:t>控制台打印：</w:t>
      </w:r>
    </w:p>
    <w:p w14:paraId="3920719D" w14:textId="2F405710" w:rsidR="00BD638A" w:rsidRDefault="00BD638A" w:rsidP="00BD638A">
      <w:pPr>
        <w:ind w:left="420"/>
      </w:pPr>
      <w:r>
        <w:tab/>
      </w:r>
      <w:r w:rsidRPr="00BD638A">
        <w:rPr>
          <w:noProof/>
        </w:rPr>
        <w:drawing>
          <wp:inline distT="0" distB="0" distL="0" distR="0" wp14:anchorId="5258DA47" wp14:editId="69F1E63D">
            <wp:extent cx="2063692" cy="185410"/>
            <wp:effectExtent l="0" t="0" r="0" b="571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64193" cy="194439"/>
                    </a:xfrm>
                    <a:prstGeom prst="rect">
                      <a:avLst/>
                    </a:prstGeom>
                  </pic:spPr>
                </pic:pic>
              </a:graphicData>
            </a:graphic>
          </wp:inline>
        </w:drawing>
      </w:r>
    </w:p>
    <w:p w14:paraId="74AA5CEA" w14:textId="70A9B2ED" w:rsidR="00833FD4" w:rsidRDefault="00833FD4" w:rsidP="00E7095A">
      <w:pPr>
        <w:pStyle w:val="2"/>
      </w:pPr>
      <w:r>
        <w:rPr>
          <w:rFonts w:hint="eastAsia"/>
        </w:rPr>
        <w:t>请求</w:t>
      </w:r>
      <w:r w:rsidR="006A53F0">
        <w:rPr>
          <w:rFonts w:hint="eastAsia"/>
        </w:rPr>
        <w:t>方式</w:t>
      </w:r>
    </w:p>
    <w:p w14:paraId="50DBFA43" w14:textId="30956E22" w:rsidR="00F367C1" w:rsidRPr="00F367C1" w:rsidRDefault="00F367C1" w:rsidP="00315AED">
      <w:pPr>
        <w:pStyle w:val="3"/>
        <w:numPr>
          <w:ilvl w:val="0"/>
          <w:numId w:val="178"/>
        </w:numPr>
      </w:pPr>
      <w:r>
        <w:rPr>
          <w:rFonts w:hint="eastAsia"/>
        </w:rPr>
        <w:t>请求方式与传值方式</w:t>
      </w:r>
    </w:p>
    <w:p w14:paraId="4EEAF557" w14:textId="70297791" w:rsidR="00A41AB9" w:rsidRDefault="009B2636" w:rsidP="009B2636">
      <w:pPr>
        <w:ind w:left="420"/>
      </w:pPr>
      <w:r>
        <w:rPr>
          <w:rFonts w:hint="eastAsia"/>
        </w:rPr>
        <w:t>携带的信息可以放在HTTP协议的如下3个地方：</w:t>
      </w:r>
    </w:p>
    <w:p w14:paraId="5E6F5555" w14:textId="5F90B5BC" w:rsidR="009B2636" w:rsidRDefault="009B2636" w:rsidP="009B2636">
      <w:pPr>
        <w:ind w:left="420"/>
      </w:pPr>
      <w:r>
        <w:tab/>
        <w:t>URL、</w:t>
      </w:r>
      <w:r>
        <w:rPr>
          <w:rFonts w:hint="eastAsia"/>
        </w:rPr>
        <w:t>header、body</w:t>
      </w:r>
    </w:p>
    <w:p w14:paraId="368E2C55" w14:textId="113D4EBC" w:rsidR="00F367C1" w:rsidRDefault="009B2636" w:rsidP="00F367C1">
      <w:pPr>
        <w:ind w:firstLine="420"/>
      </w:pPr>
      <w:r>
        <w:rPr>
          <w:rFonts w:hint="eastAsia"/>
        </w:rPr>
        <w:t>理论上每种请求方式都可以获取这</w:t>
      </w:r>
      <w:r w:rsidR="00F367C1">
        <w:t>3</w:t>
      </w:r>
      <w:r w:rsidR="00F367C1">
        <w:rPr>
          <w:rFonts w:hint="eastAsia"/>
        </w:rPr>
        <w:t>种传值方式</w:t>
      </w:r>
      <w:r>
        <w:rPr>
          <w:rFonts w:hint="eastAsia"/>
        </w:rPr>
        <w:t>的传值，但是由于</w:t>
      </w:r>
      <w:r w:rsidR="000F3664">
        <w:rPr>
          <w:rFonts w:hint="eastAsia"/>
        </w:rPr>
        <w:t>一些行业规范</w:t>
      </w:r>
      <w:r>
        <w:rPr>
          <w:rFonts w:hint="eastAsia"/>
        </w:rPr>
        <w:t>原因，</w:t>
      </w:r>
      <w:r w:rsidR="00F367C1">
        <w:rPr>
          <w:rFonts w:hint="eastAsia"/>
        </w:rPr>
        <w:t>每种方式可以获取传值的传值方式不同</w:t>
      </w:r>
    </w:p>
    <w:p w14:paraId="5E76AE8C" w14:textId="48CAD1C9" w:rsidR="00F367C1" w:rsidRPr="00F367C1" w:rsidRDefault="00F367C1" w:rsidP="00F367C1">
      <w:pPr>
        <w:ind w:firstLine="420"/>
      </w:pPr>
      <w:r>
        <w:rPr>
          <w:rFonts w:hint="eastAsia"/>
        </w:rPr>
        <w:t>不同的请求方式主要是根据功能划分的，与传值方式没有直接关系</w:t>
      </w:r>
    </w:p>
    <w:p w14:paraId="014CFC94" w14:textId="7DA5D4EB" w:rsidR="00F367C1" w:rsidRDefault="00F367C1" w:rsidP="00315AED">
      <w:pPr>
        <w:pStyle w:val="3"/>
        <w:numPr>
          <w:ilvl w:val="0"/>
          <w:numId w:val="178"/>
        </w:numPr>
      </w:pPr>
      <w:r>
        <w:rPr>
          <w:rFonts w:hint="eastAsia"/>
        </w:rPr>
        <w:lastRenderedPageBreak/>
        <w:t>请求方式分类</w:t>
      </w:r>
    </w:p>
    <w:p w14:paraId="39421C2B" w14:textId="1EA95BC4" w:rsidR="006A53F0" w:rsidRDefault="006A53F0" w:rsidP="00315AED">
      <w:pPr>
        <w:pStyle w:val="4"/>
        <w:numPr>
          <w:ilvl w:val="0"/>
          <w:numId w:val="179"/>
        </w:numPr>
      </w:pPr>
      <w:r>
        <w:rPr>
          <w:rFonts w:hint="eastAsia"/>
        </w:rPr>
        <w:t>get</w:t>
      </w:r>
    </w:p>
    <w:p w14:paraId="6633CBA6" w14:textId="6969D51E" w:rsidR="00E70215" w:rsidRDefault="00E70215" w:rsidP="00315AED">
      <w:pPr>
        <w:pStyle w:val="a8"/>
        <w:numPr>
          <w:ilvl w:val="0"/>
          <w:numId w:val="155"/>
        </w:numPr>
        <w:ind w:firstLineChars="0"/>
      </w:pPr>
      <w:r>
        <w:rPr>
          <w:rFonts w:hint="eastAsia"/>
        </w:rPr>
        <w:t>常用于从服务器获取资源</w:t>
      </w:r>
    </w:p>
    <w:p w14:paraId="12CDA436" w14:textId="654D5D69" w:rsidR="00E70215" w:rsidRDefault="00E70215" w:rsidP="00315AED">
      <w:pPr>
        <w:pStyle w:val="a8"/>
        <w:numPr>
          <w:ilvl w:val="0"/>
          <w:numId w:val="155"/>
        </w:numPr>
        <w:ind w:firstLineChars="0"/>
      </w:pPr>
      <w:r>
        <w:rPr>
          <w:rFonts w:hint="eastAsia"/>
        </w:rPr>
        <w:t>对应“查”操作</w:t>
      </w:r>
    </w:p>
    <w:p w14:paraId="27DEE838" w14:textId="5ACEF6B9" w:rsidR="00F367C1" w:rsidRPr="00E70215" w:rsidRDefault="00F367C1" w:rsidP="00315AED">
      <w:pPr>
        <w:pStyle w:val="a8"/>
        <w:numPr>
          <w:ilvl w:val="0"/>
          <w:numId w:val="155"/>
        </w:numPr>
        <w:ind w:firstLineChars="0"/>
      </w:pPr>
      <w:r>
        <w:rPr>
          <w:rFonts w:hint="eastAsia"/>
        </w:rPr>
        <w:t>可以获取URL、header中的传值</w:t>
      </w:r>
    </w:p>
    <w:p w14:paraId="1DD5F80E" w14:textId="22552978" w:rsidR="00F367C1" w:rsidRDefault="00F367C1" w:rsidP="00315AED">
      <w:pPr>
        <w:pStyle w:val="4"/>
        <w:numPr>
          <w:ilvl w:val="0"/>
          <w:numId w:val="179"/>
        </w:numPr>
      </w:pPr>
      <w:r>
        <w:rPr>
          <w:rFonts w:hint="eastAsia"/>
        </w:rPr>
        <w:t>post</w:t>
      </w:r>
    </w:p>
    <w:p w14:paraId="706AD006" w14:textId="77777777" w:rsidR="00F367C1" w:rsidRDefault="00F367C1" w:rsidP="00315AED">
      <w:pPr>
        <w:pStyle w:val="a8"/>
        <w:numPr>
          <w:ilvl w:val="0"/>
          <w:numId w:val="176"/>
        </w:numPr>
        <w:ind w:firstLineChars="0"/>
      </w:pPr>
      <w:r>
        <w:rPr>
          <w:rFonts w:hint="eastAsia"/>
        </w:rPr>
        <w:t>常用于在服务器新建1个资源</w:t>
      </w:r>
    </w:p>
    <w:p w14:paraId="3824A215" w14:textId="0E18EFF1" w:rsidR="00F367C1" w:rsidRDefault="00F367C1" w:rsidP="00315AED">
      <w:pPr>
        <w:pStyle w:val="a8"/>
        <w:numPr>
          <w:ilvl w:val="0"/>
          <w:numId w:val="176"/>
        </w:numPr>
        <w:ind w:firstLineChars="0"/>
      </w:pPr>
      <w:r>
        <w:rPr>
          <w:rFonts w:hint="eastAsia"/>
        </w:rPr>
        <w:t>对应“增”操作</w:t>
      </w:r>
    </w:p>
    <w:p w14:paraId="259340B7" w14:textId="37A87A21" w:rsidR="00F367C1" w:rsidRDefault="00F367C1" w:rsidP="00315AED">
      <w:pPr>
        <w:pStyle w:val="a8"/>
        <w:numPr>
          <w:ilvl w:val="0"/>
          <w:numId w:val="176"/>
        </w:numPr>
        <w:ind w:firstLineChars="0"/>
      </w:pPr>
      <w:r>
        <w:rPr>
          <w:rFonts w:hint="eastAsia"/>
        </w:rPr>
        <w:t>可以获取URL、header、body中的传值</w:t>
      </w:r>
    </w:p>
    <w:p w14:paraId="55621F7A" w14:textId="61D051FE" w:rsidR="00F367C1" w:rsidRDefault="00F367C1" w:rsidP="00F367C1">
      <w:pPr>
        <w:pStyle w:val="4"/>
      </w:pPr>
      <w:r>
        <w:rPr>
          <w:rFonts w:hint="eastAsia"/>
        </w:rPr>
        <w:t>put</w:t>
      </w:r>
    </w:p>
    <w:p w14:paraId="68AF0624" w14:textId="77777777" w:rsidR="00F367C1" w:rsidRDefault="00F367C1" w:rsidP="00315AED">
      <w:pPr>
        <w:pStyle w:val="a8"/>
        <w:numPr>
          <w:ilvl w:val="0"/>
          <w:numId w:val="167"/>
        </w:numPr>
        <w:ind w:firstLineChars="0"/>
      </w:pPr>
      <w:r>
        <w:rPr>
          <w:rFonts w:hint="eastAsia"/>
        </w:rPr>
        <w:t>常用于在更新服务器的资源</w:t>
      </w:r>
    </w:p>
    <w:p w14:paraId="0FE67683" w14:textId="1D8B7A42" w:rsidR="00F367C1" w:rsidRDefault="00F367C1" w:rsidP="00315AED">
      <w:pPr>
        <w:pStyle w:val="a8"/>
        <w:numPr>
          <w:ilvl w:val="0"/>
          <w:numId w:val="167"/>
        </w:numPr>
        <w:ind w:firstLineChars="0"/>
      </w:pPr>
      <w:r>
        <w:rPr>
          <w:rFonts w:hint="eastAsia"/>
        </w:rPr>
        <w:t>对应“改”操作</w:t>
      </w:r>
    </w:p>
    <w:p w14:paraId="7A79532B" w14:textId="67E9F8F5" w:rsidR="00F367C1" w:rsidRPr="00F367C1" w:rsidRDefault="00F367C1" w:rsidP="00315AED">
      <w:pPr>
        <w:pStyle w:val="a8"/>
        <w:numPr>
          <w:ilvl w:val="0"/>
          <w:numId w:val="167"/>
        </w:numPr>
        <w:ind w:firstLineChars="0"/>
      </w:pPr>
      <w:r>
        <w:rPr>
          <w:rFonts w:hint="eastAsia"/>
        </w:rPr>
        <w:t>可以获取URL、header、body中的传值</w:t>
      </w:r>
    </w:p>
    <w:p w14:paraId="6DB9AE84" w14:textId="2B39796D" w:rsidR="00F367C1" w:rsidRDefault="00F367C1" w:rsidP="00F367C1">
      <w:pPr>
        <w:pStyle w:val="4"/>
      </w:pPr>
      <w:r>
        <w:rPr>
          <w:rFonts w:hint="eastAsia"/>
        </w:rPr>
        <w:t>delete</w:t>
      </w:r>
    </w:p>
    <w:p w14:paraId="13CD090E" w14:textId="77777777" w:rsidR="00F367C1" w:rsidRDefault="00F367C1" w:rsidP="00315AED">
      <w:pPr>
        <w:pStyle w:val="a8"/>
        <w:numPr>
          <w:ilvl w:val="0"/>
          <w:numId w:val="177"/>
        </w:numPr>
        <w:ind w:firstLineChars="0"/>
      </w:pPr>
      <w:r>
        <w:rPr>
          <w:rFonts w:hint="eastAsia"/>
        </w:rPr>
        <w:t>常用于从服务器删除资源</w:t>
      </w:r>
    </w:p>
    <w:p w14:paraId="3BE10B91" w14:textId="77777777" w:rsidR="00F367C1" w:rsidRDefault="00F367C1" w:rsidP="00315AED">
      <w:pPr>
        <w:pStyle w:val="a8"/>
        <w:numPr>
          <w:ilvl w:val="0"/>
          <w:numId w:val="177"/>
        </w:numPr>
        <w:ind w:firstLineChars="0"/>
      </w:pPr>
      <w:r>
        <w:rPr>
          <w:rFonts w:hint="eastAsia"/>
        </w:rPr>
        <w:t>对应“删”操作</w:t>
      </w:r>
    </w:p>
    <w:p w14:paraId="56F4080A" w14:textId="34A20310" w:rsidR="00F367C1" w:rsidRDefault="00F367C1" w:rsidP="00315AED">
      <w:pPr>
        <w:pStyle w:val="a8"/>
        <w:numPr>
          <w:ilvl w:val="0"/>
          <w:numId w:val="177"/>
        </w:numPr>
        <w:ind w:firstLineChars="0"/>
      </w:pPr>
      <w:r>
        <w:rPr>
          <w:rFonts w:hint="eastAsia"/>
        </w:rPr>
        <w:t>可以获取URL、header中的传值</w:t>
      </w:r>
    </w:p>
    <w:p w14:paraId="1C29B9EC" w14:textId="196CE2D2" w:rsidR="007319C0" w:rsidRPr="00F367C1" w:rsidRDefault="007319C0" w:rsidP="007319C0">
      <w:pPr>
        <w:pStyle w:val="3"/>
      </w:pPr>
      <w:r>
        <w:rPr>
          <w:rFonts w:hint="eastAsia"/>
        </w:rPr>
        <w:t>传值方式分类</w:t>
      </w:r>
    </w:p>
    <w:p w14:paraId="7A3E4E8B" w14:textId="4C507F34" w:rsidR="006A53F0" w:rsidRDefault="00FE5C2A" w:rsidP="00315AED">
      <w:pPr>
        <w:pStyle w:val="4"/>
        <w:numPr>
          <w:ilvl w:val="0"/>
          <w:numId w:val="165"/>
        </w:numPr>
      </w:pPr>
      <w:r>
        <w:rPr>
          <w:rFonts w:hint="eastAsia"/>
        </w:rPr>
        <w:t>获取</w:t>
      </w:r>
      <w:r w:rsidR="007319C0">
        <w:t>URL</w:t>
      </w:r>
      <w:r w:rsidR="006A53F0">
        <w:rPr>
          <w:rFonts w:hint="eastAsia"/>
        </w:rPr>
        <w:t>传值</w:t>
      </w:r>
    </w:p>
    <w:p w14:paraId="43581FAF" w14:textId="5B527B6F" w:rsidR="006A53F0" w:rsidRDefault="006A53F0" w:rsidP="00315AED">
      <w:pPr>
        <w:pStyle w:val="a8"/>
        <w:numPr>
          <w:ilvl w:val="0"/>
          <w:numId w:val="152"/>
        </w:numPr>
        <w:ind w:firstLineChars="0"/>
      </w:pPr>
      <w:r>
        <w:rPr>
          <w:rFonts w:hint="eastAsia"/>
        </w:rPr>
        <w:t>koa中获取</w:t>
      </w:r>
      <w:r w:rsidR="007319C0">
        <w:rPr>
          <w:rFonts w:hint="eastAsia"/>
        </w:rPr>
        <w:t>url</w:t>
      </w:r>
      <w:r>
        <w:rPr>
          <w:rFonts w:hint="eastAsia"/>
        </w:rPr>
        <w:t>传值通过如下两种方法获取：</w:t>
      </w:r>
    </w:p>
    <w:p w14:paraId="26C459B6" w14:textId="77777777" w:rsidR="006A53F0" w:rsidRDefault="006A53F0" w:rsidP="00315AED">
      <w:pPr>
        <w:pStyle w:val="a8"/>
        <w:numPr>
          <w:ilvl w:val="0"/>
          <w:numId w:val="151"/>
        </w:numPr>
        <w:ind w:firstLineChars="0"/>
      </w:pPr>
      <w:r>
        <w:rPr>
          <w:rFonts w:hint="eastAsia"/>
        </w:rPr>
        <w:t>query属性</w:t>
      </w:r>
    </w:p>
    <w:p w14:paraId="55B26C7D" w14:textId="77777777" w:rsidR="006A53F0" w:rsidRDefault="006A53F0" w:rsidP="006A53F0">
      <w:pPr>
        <w:pStyle w:val="a8"/>
        <w:ind w:left="1260" w:firstLineChars="0" w:firstLine="0"/>
      </w:pPr>
      <w:r>
        <w:rPr>
          <w:rFonts w:hint="eastAsia"/>
        </w:rPr>
        <w:t>返回的是格式化好的参数对象</w:t>
      </w:r>
    </w:p>
    <w:p w14:paraId="38F8DB4A" w14:textId="77777777" w:rsidR="006A53F0" w:rsidRDefault="006A53F0" w:rsidP="00315AED">
      <w:pPr>
        <w:pStyle w:val="a8"/>
        <w:numPr>
          <w:ilvl w:val="0"/>
          <w:numId w:val="151"/>
        </w:numPr>
        <w:ind w:firstLineChars="0"/>
      </w:pPr>
      <w:r>
        <w:rPr>
          <w:rFonts w:hint="eastAsia"/>
        </w:rPr>
        <w:t>querystring属性</w:t>
      </w:r>
    </w:p>
    <w:p w14:paraId="3E018498" w14:textId="77777777" w:rsidR="006A53F0" w:rsidRDefault="006A53F0" w:rsidP="006A53F0">
      <w:pPr>
        <w:pStyle w:val="a8"/>
        <w:ind w:left="1260" w:firstLineChars="0" w:firstLine="0"/>
      </w:pPr>
      <w:r>
        <w:rPr>
          <w:rFonts w:hint="eastAsia"/>
        </w:rPr>
        <w:t>返回的是请求字符串</w:t>
      </w:r>
    </w:p>
    <w:p w14:paraId="5B488579" w14:textId="77777777" w:rsidR="006A53F0" w:rsidRDefault="006A53F0" w:rsidP="00315AED">
      <w:pPr>
        <w:pStyle w:val="a8"/>
        <w:numPr>
          <w:ilvl w:val="0"/>
          <w:numId w:val="152"/>
        </w:numPr>
        <w:ind w:firstLineChars="0"/>
      </w:pPr>
      <w:r>
        <w:rPr>
          <w:rFonts w:hint="eastAsia"/>
        </w:rPr>
        <w:t>上述两个属性在ctx对象和ctx.request对象中均有，用哪个对象中的属性都可以</w:t>
      </w:r>
    </w:p>
    <w:p w14:paraId="72F4A695" w14:textId="77777777" w:rsidR="006A53F0" w:rsidRDefault="006A53F0" w:rsidP="006A53F0">
      <w:pPr>
        <w:pStyle w:val="a8"/>
        <w:ind w:left="840" w:firstLineChars="0" w:firstLine="0"/>
      </w:pPr>
      <w:r w:rsidRPr="008F6C5F">
        <w:rPr>
          <w:noProof/>
        </w:rPr>
        <w:lastRenderedPageBreak/>
        <w:drawing>
          <wp:inline distT="0" distB="0" distL="0" distR="0" wp14:anchorId="2EA788B5" wp14:editId="6C3454DA">
            <wp:extent cx="2229654" cy="553673"/>
            <wp:effectExtent l="0" t="0" r="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97392" cy="570494"/>
                    </a:xfrm>
                    <a:prstGeom prst="rect">
                      <a:avLst/>
                    </a:prstGeom>
                  </pic:spPr>
                </pic:pic>
              </a:graphicData>
            </a:graphic>
          </wp:inline>
        </w:drawing>
      </w:r>
    </w:p>
    <w:p w14:paraId="54DF6B6F" w14:textId="77181090" w:rsidR="007319C0" w:rsidRDefault="007319C0" w:rsidP="00315AED">
      <w:pPr>
        <w:pStyle w:val="4"/>
        <w:numPr>
          <w:ilvl w:val="0"/>
          <w:numId w:val="165"/>
        </w:numPr>
      </w:pPr>
      <w:r>
        <w:rPr>
          <w:rFonts w:hint="eastAsia"/>
        </w:rPr>
        <w:t>获取header传值</w:t>
      </w:r>
    </w:p>
    <w:p w14:paraId="650BBE4D" w14:textId="6E43B054" w:rsidR="00406A47" w:rsidRPr="007319C0" w:rsidRDefault="00406A47" w:rsidP="00315AED">
      <w:pPr>
        <w:pStyle w:val="a8"/>
        <w:numPr>
          <w:ilvl w:val="0"/>
          <w:numId w:val="180"/>
        </w:numPr>
        <w:ind w:firstLineChars="0"/>
      </w:pPr>
      <w:r>
        <w:rPr>
          <w:rFonts w:hint="eastAsia"/>
        </w:rPr>
        <w:t>通过ctx</w:t>
      </w:r>
      <w:r>
        <w:t>.header</w:t>
      </w:r>
      <w:r>
        <w:rPr>
          <w:rFonts w:hint="eastAsia"/>
        </w:rPr>
        <w:t>获取header中的传值</w:t>
      </w:r>
    </w:p>
    <w:p w14:paraId="0F5E6127" w14:textId="63D8651A" w:rsidR="006A53F0" w:rsidRDefault="00FE5C2A" w:rsidP="00315AED">
      <w:pPr>
        <w:pStyle w:val="4"/>
        <w:numPr>
          <w:ilvl w:val="0"/>
          <w:numId w:val="165"/>
        </w:numPr>
      </w:pPr>
      <w:r>
        <w:rPr>
          <w:rFonts w:hint="eastAsia"/>
        </w:rPr>
        <w:t>获取</w:t>
      </w:r>
      <w:r w:rsidR="007319C0">
        <w:rPr>
          <w:rFonts w:hint="eastAsia"/>
        </w:rPr>
        <w:t>body</w:t>
      </w:r>
      <w:r>
        <w:rPr>
          <w:rFonts w:hint="eastAsia"/>
        </w:rPr>
        <w:t>传值</w:t>
      </w:r>
      <w:bookmarkStart w:id="24" w:name="获取body传值"/>
      <w:bookmarkEnd w:id="24"/>
    </w:p>
    <w:p w14:paraId="05D90630" w14:textId="754950E0" w:rsidR="00FE5C2A" w:rsidRDefault="007C2D89" w:rsidP="007C2D89">
      <w:pPr>
        <w:ind w:left="420"/>
      </w:pPr>
      <w:r>
        <w:rPr>
          <w:rFonts w:hint="eastAsia"/>
        </w:rPr>
        <w:t>获取</w:t>
      </w:r>
      <w:r w:rsidR="007319C0">
        <w:rPr>
          <w:rFonts w:hint="eastAsia"/>
        </w:rPr>
        <w:t>body</w:t>
      </w:r>
      <w:r>
        <w:rPr>
          <w:rFonts w:hint="eastAsia"/>
        </w:rPr>
        <w:t>传值需要使用koa</w:t>
      </w:r>
      <w:r>
        <w:t>-bodyparser</w:t>
      </w:r>
      <w:r>
        <w:rPr>
          <w:rFonts w:hint="eastAsia"/>
        </w:rPr>
        <w:t>模块</w:t>
      </w:r>
    </w:p>
    <w:p w14:paraId="46CC5DC5" w14:textId="4820F05E" w:rsidR="007C2D89" w:rsidRDefault="007C2D89" w:rsidP="00315AED">
      <w:pPr>
        <w:pStyle w:val="5"/>
        <w:numPr>
          <w:ilvl w:val="0"/>
          <w:numId w:val="166"/>
        </w:numPr>
        <w:ind w:right="210"/>
      </w:pPr>
      <w:r>
        <w:rPr>
          <w:rFonts w:hint="eastAsia"/>
        </w:rPr>
        <w:t>安装模块</w:t>
      </w:r>
    </w:p>
    <w:tbl>
      <w:tblPr>
        <w:tblStyle w:val="ac"/>
        <w:tblW w:w="0" w:type="auto"/>
        <w:tblInd w:w="420" w:type="dxa"/>
        <w:tblLook w:val="04A0" w:firstRow="1" w:lastRow="0" w:firstColumn="1" w:lastColumn="0" w:noHBand="0" w:noVBand="1"/>
      </w:tblPr>
      <w:tblGrid>
        <w:gridCol w:w="7876"/>
      </w:tblGrid>
      <w:tr w:rsidR="007C2D89" w14:paraId="1E761A4B" w14:textId="77777777" w:rsidTr="007C2D89">
        <w:tc>
          <w:tcPr>
            <w:tcW w:w="8296" w:type="dxa"/>
          </w:tcPr>
          <w:p w14:paraId="23696C8D" w14:textId="52946172" w:rsidR="007C2D89" w:rsidRDefault="007C2D89" w:rsidP="007C2D89">
            <w:r>
              <w:rPr>
                <w:rFonts w:asciiTheme="minorHAnsi" w:eastAsiaTheme="minorEastAsia" w:hAnsiTheme="minorHAnsi" w:cstheme="minorBidi" w:hint="eastAsia"/>
                <w:kern w:val="2"/>
                <w:sz w:val="21"/>
                <w:szCs w:val="22"/>
              </w:rPr>
              <w:t>npm</w:t>
            </w:r>
            <w:r>
              <w:rPr>
                <w:rFonts w:asciiTheme="minorHAnsi" w:eastAsiaTheme="minorEastAsia" w:hAnsiTheme="minorHAnsi" w:cstheme="minorBidi"/>
                <w:kern w:val="2"/>
                <w:sz w:val="21"/>
                <w:szCs w:val="22"/>
              </w:rPr>
              <w:t xml:space="preserve"> install koa-bodyparser --save</w:t>
            </w:r>
          </w:p>
        </w:tc>
      </w:tr>
    </w:tbl>
    <w:p w14:paraId="43FBEF2E" w14:textId="128A6985" w:rsidR="007C2D89" w:rsidRDefault="007C2D89" w:rsidP="00406A47">
      <w:pPr>
        <w:pStyle w:val="5"/>
        <w:ind w:right="210"/>
      </w:pPr>
      <w:r>
        <w:rPr>
          <w:rFonts w:hint="eastAsia"/>
        </w:rPr>
        <w:t>使用</w:t>
      </w:r>
    </w:p>
    <w:p w14:paraId="3644C015" w14:textId="022377A4" w:rsidR="007C2D89" w:rsidRDefault="007C2D89" w:rsidP="00315AED">
      <w:pPr>
        <w:pStyle w:val="a8"/>
        <w:numPr>
          <w:ilvl w:val="0"/>
          <w:numId w:val="167"/>
        </w:numPr>
        <w:ind w:firstLineChars="0"/>
      </w:pPr>
      <w:r>
        <w:rPr>
          <w:rFonts w:hint="eastAsia"/>
        </w:rPr>
        <w:t>引入模块</w:t>
      </w:r>
    </w:p>
    <w:tbl>
      <w:tblPr>
        <w:tblStyle w:val="ac"/>
        <w:tblW w:w="0" w:type="auto"/>
        <w:tblInd w:w="840" w:type="dxa"/>
        <w:tblLook w:val="04A0" w:firstRow="1" w:lastRow="0" w:firstColumn="1" w:lastColumn="0" w:noHBand="0" w:noVBand="1"/>
      </w:tblPr>
      <w:tblGrid>
        <w:gridCol w:w="7456"/>
      </w:tblGrid>
      <w:tr w:rsidR="007C2D89" w14:paraId="2C1FF6B6" w14:textId="77777777" w:rsidTr="007C2D89">
        <w:tc>
          <w:tcPr>
            <w:tcW w:w="8296" w:type="dxa"/>
          </w:tcPr>
          <w:p w14:paraId="5197157B" w14:textId="1DD2A3F4" w:rsidR="007C2D89" w:rsidRPr="007C2D89" w:rsidRDefault="007C2D89" w:rsidP="007C2D89">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const </w:t>
            </w:r>
            <w:r>
              <w:rPr>
                <w:rFonts w:ascii="Menlo" w:hAnsi="Menlo" w:cs="Menlo"/>
                <w:color w:val="7A7A43"/>
                <w:sz w:val="23"/>
                <w:szCs w:val="23"/>
              </w:rPr>
              <w:t xml:space="preserve">Bodyparser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'koa-bodyparser'</w:t>
            </w:r>
            <w:r>
              <w:rPr>
                <w:rFonts w:ascii="Menlo" w:hAnsi="Menlo" w:cs="Menlo"/>
                <w:color w:val="000000"/>
                <w:sz w:val="23"/>
                <w:szCs w:val="23"/>
              </w:rPr>
              <w:t>);</w:t>
            </w:r>
          </w:p>
        </w:tc>
      </w:tr>
    </w:tbl>
    <w:p w14:paraId="09904237" w14:textId="77777777" w:rsidR="007C2D89" w:rsidRDefault="007C2D89" w:rsidP="007C2D89">
      <w:pPr>
        <w:pStyle w:val="a8"/>
        <w:ind w:left="840" w:firstLineChars="0" w:firstLine="0"/>
      </w:pPr>
    </w:p>
    <w:p w14:paraId="25B19144" w14:textId="3C6FD971" w:rsidR="007C2D89" w:rsidRDefault="007C2D89" w:rsidP="00315AED">
      <w:pPr>
        <w:pStyle w:val="a8"/>
        <w:numPr>
          <w:ilvl w:val="0"/>
          <w:numId w:val="167"/>
        </w:numPr>
        <w:ind w:firstLineChars="0"/>
      </w:pPr>
      <w:r>
        <w:rPr>
          <w:rFonts w:hint="eastAsia"/>
        </w:rPr>
        <w:t>加载bodyparser中间件</w:t>
      </w:r>
    </w:p>
    <w:p w14:paraId="5BE54D90" w14:textId="65A8B9B2" w:rsidR="002E2847" w:rsidRDefault="002E2847" w:rsidP="00315AED">
      <w:pPr>
        <w:pStyle w:val="a8"/>
        <w:numPr>
          <w:ilvl w:val="1"/>
          <w:numId w:val="167"/>
        </w:numPr>
        <w:ind w:firstLineChars="0"/>
      </w:pPr>
      <w:r>
        <w:rPr>
          <w:rFonts w:hint="eastAsia"/>
        </w:rPr>
        <w:t>使用默认参数加载</w:t>
      </w:r>
    </w:p>
    <w:tbl>
      <w:tblPr>
        <w:tblStyle w:val="ac"/>
        <w:tblW w:w="0" w:type="auto"/>
        <w:tblInd w:w="1271" w:type="dxa"/>
        <w:tblLook w:val="04A0" w:firstRow="1" w:lastRow="0" w:firstColumn="1" w:lastColumn="0" w:noHBand="0" w:noVBand="1"/>
      </w:tblPr>
      <w:tblGrid>
        <w:gridCol w:w="7025"/>
      </w:tblGrid>
      <w:tr w:rsidR="005B0B39" w14:paraId="3B0F479D" w14:textId="77777777" w:rsidTr="002E2847">
        <w:tc>
          <w:tcPr>
            <w:tcW w:w="7025" w:type="dxa"/>
          </w:tcPr>
          <w:p w14:paraId="126B57AD" w14:textId="579AC93D" w:rsidR="005B0B39" w:rsidRPr="005B0B39" w:rsidRDefault="005B0B39" w:rsidP="005B0B39">
            <w:pPr>
              <w:pStyle w:val="HTML0"/>
              <w:shd w:val="clear" w:color="auto" w:fill="FFFFFF"/>
              <w:rPr>
                <w:rFonts w:ascii="Menlo" w:hAnsi="Menlo" w:cs="Menlo"/>
                <w:color w:val="000000"/>
                <w:sz w:val="23"/>
                <w:szCs w:val="23"/>
              </w:rPr>
            </w:pP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7A7A43"/>
                <w:sz w:val="23"/>
                <w:szCs w:val="23"/>
              </w:rPr>
              <w:t>Bodyparser</w:t>
            </w:r>
            <w:r>
              <w:rPr>
                <w:rFonts w:ascii="Menlo" w:hAnsi="Menlo" w:cs="Menlo"/>
                <w:color w:val="000000"/>
                <w:sz w:val="23"/>
                <w:szCs w:val="23"/>
              </w:rPr>
              <w:t>());</w:t>
            </w:r>
          </w:p>
        </w:tc>
      </w:tr>
    </w:tbl>
    <w:p w14:paraId="36FF30C1" w14:textId="578ACC1A" w:rsidR="005B0B39" w:rsidRDefault="009A7C90" w:rsidP="00315AED">
      <w:pPr>
        <w:pStyle w:val="a8"/>
        <w:numPr>
          <w:ilvl w:val="0"/>
          <w:numId w:val="247"/>
        </w:numPr>
        <w:ind w:firstLineChars="0"/>
      </w:pPr>
      <w:r>
        <w:rPr>
          <w:rFonts w:hint="eastAsia"/>
        </w:rPr>
        <w:t>自定义参数加载</w:t>
      </w:r>
    </w:p>
    <w:tbl>
      <w:tblPr>
        <w:tblStyle w:val="ac"/>
        <w:tblW w:w="0" w:type="auto"/>
        <w:tblInd w:w="1260" w:type="dxa"/>
        <w:tblLook w:val="04A0" w:firstRow="1" w:lastRow="0" w:firstColumn="1" w:lastColumn="0" w:noHBand="0" w:noVBand="1"/>
      </w:tblPr>
      <w:tblGrid>
        <w:gridCol w:w="7036"/>
      </w:tblGrid>
      <w:tr w:rsidR="009A7C90" w14:paraId="3A7C5FE1" w14:textId="77777777" w:rsidTr="009A7C90">
        <w:tc>
          <w:tcPr>
            <w:tcW w:w="8296" w:type="dxa"/>
          </w:tcPr>
          <w:p w14:paraId="22FF62C2" w14:textId="1A5AE36B" w:rsidR="009A7C90" w:rsidRPr="009A7C90" w:rsidRDefault="009A7C90" w:rsidP="009A7C90">
            <w:pPr>
              <w:pStyle w:val="HTML0"/>
              <w:shd w:val="clear" w:color="auto" w:fill="FFFFFF"/>
              <w:rPr>
                <w:rFonts w:ascii="Menlo" w:hAnsi="Menlo" w:cs="Menlo"/>
                <w:color w:val="000000"/>
                <w:sz w:val="18"/>
                <w:szCs w:val="18"/>
              </w:rPr>
            </w:pPr>
            <w:r w:rsidRPr="009A7C90">
              <w:rPr>
                <w:rFonts w:ascii="Menlo" w:hAnsi="Menlo" w:cs="Menlo"/>
                <w:color w:val="458383"/>
                <w:sz w:val="18"/>
                <w:szCs w:val="18"/>
              </w:rPr>
              <w:t>app</w:t>
            </w:r>
            <w:r w:rsidRPr="009A7C90">
              <w:rPr>
                <w:rFonts w:ascii="Menlo" w:hAnsi="Menlo" w:cs="Menlo"/>
                <w:color w:val="000000"/>
                <w:sz w:val="18"/>
                <w:szCs w:val="18"/>
              </w:rPr>
              <w:t>.use(</w:t>
            </w:r>
            <w:r w:rsidRPr="009A7C90">
              <w:rPr>
                <w:rFonts w:ascii="Menlo" w:hAnsi="Menlo" w:cs="Menlo"/>
                <w:color w:val="458383"/>
                <w:sz w:val="18"/>
                <w:szCs w:val="18"/>
              </w:rPr>
              <w:t>bodyparser</w:t>
            </w:r>
            <w:r w:rsidRPr="009A7C90">
              <w:rPr>
                <w:rFonts w:ascii="Menlo" w:hAnsi="Menlo" w:cs="Menlo"/>
                <w:color w:val="000000"/>
                <w:sz w:val="18"/>
                <w:szCs w:val="18"/>
              </w:rPr>
              <w:t>({</w:t>
            </w:r>
            <w:r w:rsidRPr="009A7C90">
              <w:rPr>
                <w:rFonts w:ascii="Menlo" w:hAnsi="Menlo" w:cs="Menlo"/>
                <w:color w:val="000000"/>
                <w:sz w:val="18"/>
                <w:szCs w:val="18"/>
              </w:rPr>
              <w:br/>
              <w:t xml:space="preserve">    </w:t>
            </w:r>
            <w:r w:rsidRPr="009A7C90">
              <w:rPr>
                <w:rFonts w:ascii="Menlo" w:hAnsi="Menlo" w:cs="Menlo"/>
                <w:b/>
                <w:bCs/>
                <w:color w:val="660E7A"/>
                <w:sz w:val="18"/>
                <w:szCs w:val="18"/>
              </w:rPr>
              <w:t>enableType</w:t>
            </w:r>
            <w:r w:rsidRPr="009A7C90">
              <w:rPr>
                <w:rFonts w:ascii="Menlo" w:hAnsi="Menlo" w:cs="Menlo"/>
                <w:color w:val="000000"/>
                <w:sz w:val="18"/>
                <w:szCs w:val="18"/>
              </w:rPr>
              <w:t>:[</w:t>
            </w:r>
            <w:r w:rsidRPr="009A7C90">
              <w:rPr>
                <w:rFonts w:ascii="Menlo" w:hAnsi="Menlo" w:cs="Menlo"/>
                <w:b/>
                <w:bCs/>
                <w:color w:val="008000"/>
                <w:sz w:val="18"/>
                <w:szCs w:val="18"/>
              </w:rPr>
              <w:t>'form'</w:t>
            </w:r>
            <w:r w:rsidRPr="009A7C90">
              <w:rPr>
                <w:rFonts w:ascii="Menlo" w:hAnsi="Menlo" w:cs="Menlo"/>
                <w:color w:val="000000"/>
                <w:sz w:val="18"/>
                <w:szCs w:val="18"/>
              </w:rPr>
              <w:t>,</w:t>
            </w:r>
            <w:r w:rsidRPr="009A7C90">
              <w:rPr>
                <w:rFonts w:ascii="Menlo" w:hAnsi="Menlo" w:cs="Menlo"/>
                <w:b/>
                <w:bCs/>
                <w:color w:val="008000"/>
                <w:sz w:val="18"/>
                <w:szCs w:val="18"/>
              </w:rPr>
              <w:t>'json'</w:t>
            </w:r>
            <w:r w:rsidRPr="009A7C90">
              <w:rPr>
                <w:rFonts w:ascii="Menlo" w:hAnsi="Menlo" w:cs="Menlo"/>
                <w:color w:val="000000"/>
                <w:sz w:val="18"/>
                <w:szCs w:val="18"/>
              </w:rPr>
              <w:t>,</w:t>
            </w:r>
            <w:r w:rsidRPr="009A7C90">
              <w:rPr>
                <w:rFonts w:ascii="Menlo" w:hAnsi="Menlo" w:cs="Menlo"/>
                <w:b/>
                <w:bCs/>
                <w:color w:val="008000"/>
                <w:sz w:val="18"/>
                <w:szCs w:val="18"/>
              </w:rPr>
              <w:t>'text'</w:t>
            </w:r>
            <w:r w:rsidRPr="009A7C90">
              <w:rPr>
                <w:rFonts w:ascii="Menlo" w:hAnsi="Menlo" w:cs="Menlo"/>
                <w:color w:val="000000"/>
                <w:sz w:val="18"/>
                <w:szCs w:val="18"/>
              </w:rPr>
              <w:t>],</w:t>
            </w:r>
            <w:r w:rsidRPr="009A7C90">
              <w:rPr>
                <w:rFonts w:ascii="Menlo" w:hAnsi="Menlo" w:cs="Menlo"/>
                <w:color w:val="000000"/>
                <w:sz w:val="18"/>
                <w:szCs w:val="18"/>
              </w:rPr>
              <w:br/>
              <w:t xml:space="preserve">    </w:t>
            </w:r>
            <w:r w:rsidRPr="009A7C90">
              <w:rPr>
                <w:rFonts w:ascii="Menlo" w:hAnsi="Menlo" w:cs="Menlo"/>
                <w:b/>
                <w:bCs/>
                <w:color w:val="660E7A"/>
                <w:sz w:val="18"/>
                <w:szCs w:val="18"/>
              </w:rPr>
              <w:t>encode</w:t>
            </w:r>
            <w:r w:rsidRPr="009A7C90">
              <w:rPr>
                <w:rFonts w:ascii="Menlo" w:hAnsi="Menlo" w:cs="Menlo"/>
                <w:color w:val="000000"/>
                <w:sz w:val="18"/>
                <w:szCs w:val="18"/>
              </w:rPr>
              <w:t>:</w:t>
            </w:r>
            <w:r w:rsidRPr="009A7C90">
              <w:rPr>
                <w:rFonts w:ascii="Menlo" w:hAnsi="Menlo" w:cs="Menlo"/>
                <w:b/>
                <w:bCs/>
                <w:color w:val="008000"/>
                <w:sz w:val="18"/>
                <w:szCs w:val="18"/>
              </w:rPr>
              <w:t>'utf-8'</w:t>
            </w:r>
            <w:r w:rsidRPr="009A7C90">
              <w:rPr>
                <w:rFonts w:ascii="Menlo" w:hAnsi="Menlo" w:cs="Menlo"/>
                <w:color w:val="000000"/>
                <w:sz w:val="18"/>
                <w:szCs w:val="18"/>
              </w:rPr>
              <w:t>,</w:t>
            </w:r>
            <w:r w:rsidRPr="009A7C90">
              <w:rPr>
                <w:rFonts w:ascii="Menlo" w:hAnsi="Menlo" w:cs="Menlo"/>
                <w:color w:val="000000"/>
                <w:sz w:val="18"/>
                <w:szCs w:val="18"/>
              </w:rPr>
              <w:br/>
              <w:t xml:space="preserve">    </w:t>
            </w:r>
            <w:r w:rsidRPr="009A7C90">
              <w:rPr>
                <w:rFonts w:ascii="Menlo" w:hAnsi="Menlo" w:cs="Menlo"/>
                <w:b/>
                <w:bCs/>
                <w:color w:val="660E7A"/>
                <w:sz w:val="18"/>
                <w:szCs w:val="18"/>
              </w:rPr>
              <w:t>formLimit</w:t>
            </w:r>
            <w:r w:rsidRPr="009A7C90">
              <w:rPr>
                <w:rFonts w:ascii="Menlo" w:hAnsi="Menlo" w:cs="Menlo"/>
                <w:color w:val="000000"/>
                <w:sz w:val="18"/>
                <w:szCs w:val="18"/>
              </w:rPr>
              <w:t>:</w:t>
            </w:r>
            <w:r w:rsidRPr="009A7C90">
              <w:rPr>
                <w:rFonts w:ascii="Menlo" w:hAnsi="Menlo" w:cs="Menlo"/>
                <w:b/>
                <w:bCs/>
                <w:color w:val="008000"/>
                <w:sz w:val="18"/>
                <w:szCs w:val="18"/>
              </w:rPr>
              <w:t>'56kb'</w:t>
            </w:r>
            <w:r w:rsidRPr="009A7C90">
              <w:rPr>
                <w:rFonts w:ascii="Menlo" w:hAnsi="Menlo" w:cs="Menlo"/>
                <w:color w:val="000000"/>
                <w:sz w:val="18"/>
                <w:szCs w:val="18"/>
              </w:rPr>
              <w:t>,</w:t>
            </w:r>
            <w:r w:rsidRPr="009A7C90">
              <w:rPr>
                <w:rFonts w:ascii="Menlo" w:hAnsi="Menlo" w:cs="Menlo"/>
                <w:color w:val="000000"/>
                <w:sz w:val="18"/>
                <w:szCs w:val="18"/>
              </w:rPr>
              <w:br/>
              <w:t xml:space="preserve">    </w:t>
            </w:r>
            <w:r w:rsidRPr="009A7C90">
              <w:rPr>
                <w:rFonts w:ascii="Menlo" w:hAnsi="Menlo" w:cs="Menlo"/>
                <w:b/>
                <w:bCs/>
                <w:color w:val="660E7A"/>
                <w:sz w:val="18"/>
                <w:szCs w:val="18"/>
              </w:rPr>
              <w:t>jsonLimit</w:t>
            </w:r>
            <w:r w:rsidRPr="009A7C90">
              <w:rPr>
                <w:rFonts w:ascii="Menlo" w:hAnsi="Menlo" w:cs="Menlo"/>
                <w:color w:val="000000"/>
                <w:sz w:val="18"/>
                <w:szCs w:val="18"/>
              </w:rPr>
              <w:t>:</w:t>
            </w:r>
            <w:r w:rsidRPr="009A7C90">
              <w:rPr>
                <w:rFonts w:ascii="Menlo" w:hAnsi="Menlo" w:cs="Menlo"/>
                <w:b/>
                <w:bCs/>
                <w:color w:val="008000"/>
                <w:sz w:val="18"/>
                <w:szCs w:val="18"/>
              </w:rPr>
              <w:t>'1mb'</w:t>
            </w:r>
            <w:r w:rsidRPr="009A7C90">
              <w:rPr>
                <w:rFonts w:ascii="Menlo" w:hAnsi="Menlo" w:cs="Menlo"/>
                <w:color w:val="000000"/>
                <w:sz w:val="18"/>
                <w:szCs w:val="18"/>
              </w:rPr>
              <w:t>,</w:t>
            </w:r>
            <w:r w:rsidRPr="009A7C90">
              <w:rPr>
                <w:rFonts w:ascii="Menlo" w:hAnsi="Menlo" w:cs="Menlo"/>
                <w:color w:val="000000"/>
                <w:sz w:val="18"/>
                <w:szCs w:val="18"/>
              </w:rPr>
              <w:br/>
              <w:t xml:space="preserve">    </w:t>
            </w:r>
            <w:r w:rsidRPr="009A7C90">
              <w:rPr>
                <w:rFonts w:ascii="Menlo" w:hAnsi="Menlo" w:cs="Menlo"/>
                <w:b/>
                <w:bCs/>
                <w:color w:val="660E7A"/>
                <w:sz w:val="18"/>
                <w:szCs w:val="18"/>
              </w:rPr>
              <w:t>textLimit</w:t>
            </w:r>
            <w:r w:rsidRPr="009A7C90">
              <w:rPr>
                <w:rFonts w:ascii="Menlo" w:hAnsi="Menlo" w:cs="Menlo"/>
                <w:color w:val="000000"/>
                <w:sz w:val="18"/>
                <w:szCs w:val="18"/>
              </w:rPr>
              <w:t>:</w:t>
            </w:r>
            <w:r w:rsidRPr="009A7C90">
              <w:rPr>
                <w:rFonts w:ascii="Menlo" w:hAnsi="Menlo" w:cs="Menlo"/>
                <w:b/>
                <w:bCs/>
                <w:color w:val="008000"/>
                <w:sz w:val="18"/>
                <w:szCs w:val="18"/>
              </w:rPr>
              <w:t>'1mb'</w:t>
            </w:r>
            <w:r w:rsidRPr="009A7C90">
              <w:rPr>
                <w:rFonts w:ascii="Menlo" w:hAnsi="Menlo" w:cs="Menlo"/>
                <w:color w:val="000000"/>
                <w:sz w:val="18"/>
                <w:szCs w:val="18"/>
              </w:rPr>
              <w:t>,</w:t>
            </w:r>
            <w:r w:rsidRPr="009A7C90">
              <w:rPr>
                <w:rFonts w:ascii="Menlo" w:hAnsi="Menlo" w:cs="Menlo"/>
                <w:color w:val="000000"/>
                <w:sz w:val="18"/>
                <w:szCs w:val="18"/>
              </w:rPr>
              <w:br/>
              <w:t xml:space="preserve">    </w:t>
            </w:r>
            <w:r w:rsidRPr="009A7C90">
              <w:rPr>
                <w:rFonts w:ascii="Menlo" w:hAnsi="Menlo" w:cs="Menlo"/>
                <w:b/>
                <w:bCs/>
                <w:color w:val="660E7A"/>
                <w:sz w:val="18"/>
                <w:szCs w:val="18"/>
              </w:rPr>
              <w:t>strict</w:t>
            </w:r>
            <w:r w:rsidRPr="009A7C90">
              <w:rPr>
                <w:rFonts w:ascii="Menlo" w:hAnsi="Menlo" w:cs="Menlo"/>
                <w:color w:val="000000"/>
                <w:sz w:val="18"/>
                <w:szCs w:val="18"/>
              </w:rPr>
              <w:t>:</w:t>
            </w:r>
            <w:r w:rsidRPr="009A7C90">
              <w:rPr>
                <w:rFonts w:ascii="Menlo" w:hAnsi="Menlo" w:cs="Menlo"/>
                <w:b/>
                <w:bCs/>
                <w:color w:val="000080"/>
                <w:sz w:val="18"/>
                <w:szCs w:val="18"/>
              </w:rPr>
              <w:t>true</w:t>
            </w:r>
            <w:r w:rsidRPr="009A7C90">
              <w:rPr>
                <w:rFonts w:ascii="Menlo" w:hAnsi="Menlo" w:cs="Menlo"/>
                <w:color w:val="000000"/>
                <w:sz w:val="18"/>
                <w:szCs w:val="18"/>
              </w:rPr>
              <w:t>,</w:t>
            </w:r>
            <w:r w:rsidRPr="009A7C90">
              <w:rPr>
                <w:rFonts w:ascii="Menlo" w:hAnsi="Menlo" w:cs="Menlo"/>
                <w:color w:val="000000"/>
                <w:sz w:val="18"/>
                <w:szCs w:val="18"/>
              </w:rPr>
              <w:br/>
              <w:t xml:space="preserve">    </w:t>
            </w:r>
            <w:r w:rsidRPr="009A7C90">
              <w:rPr>
                <w:rFonts w:ascii="Menlo" w:hAnsi="Menlo" w:cs="Menlo"/>
                <w:color w:val="7A7A43"/>
                <w:sz w:val="18"/>
                <w:szCs w:val="18"/>
              </w:rPr>
              <w:t>detectJSON</w:t>
            </w:r>
            <w:r w:rsidRPr="009A7C90">
              <w:rPr>
                <w:rFonts w:ascii="Menlo" w:hAnsi="Menlo" w:cs="Menlo"/>
                <w:color w:val="000000"/>
                <w:sz w:val="18"/>
                <w:szCs w:val="18"/>
              </w:rPr>
              <w:t>:(ctx)=&gt;{</w:t>
            </w:r>
            <w:r w:rsidRPr="009A7C90">
              <w:rPr>
                <w:rFonts w:ascii="Menlo" w:hAnsi="Menlo" w:cs="Menlo"/>
                <w:color w:val="000000"/>
                <w:sz w:val="18"/>
                <w:szCs w:val="18"/>
              </w:rPr>
              <w:br/>
              <w:t xml:space="preserve">        </w:t>
            </w:r>
            <w:r w:rsidRPr="009A7C90">
              <w:rPr>
                <w:rFonts w:ascii="Menlo" w:hAnsi="Menlo" w:cs="Menlo"/>
                <w:b/>
                <w:bCs/>
                <w:color w:val="000080"/>
                <w:sz w:val="18"/>
                <w:szCs w:val="18"/>
              </w:rPr>
              <w:t xml:space="preserve">return </w:t>
            </w:r>
            <w:r w:rsidRPr="009A7C90">
              <w:rPr>
                <w:rFonts w:ascii="Menlo" w:hAnsi="Menlo" w:cs="Menlo"/>
                <w:color w:val="0000FF"/>
                <w:sz w:val="18"/>
                <w:szCs w:val="18"/>
              </w:rPr>
              <w:t>/\.json$/i</w:t>
            </w:r>
            <w:r w:rsidRPr="009A7C90">
              <w:rPr>
                <w:rFonts w:ascii="Menlo" w:hAnsi="Menlo" w:cs="Menlo"/>
                <w:color w:val="000000"/>
                <w:sz w:val="18"/>
                <w:szCs w:val="18"/>
              </w:rPr>
              <w:t>.</w:t>
            </w:r>
            <w:r w:rsidRPr="009A7C90">
              <w:rPr>
                <w:rFonts w:ascii="Menlo" w:hAnsi="Menlo" w:cs="Menlo"/>
                <w:color w:val="7A7A43"/>
                <w:sz w:val="18"/>
                <w:szCs w:val="18"/>
              </w:rPr>
              <w:t>test</w:t>
            </w:r>
            <w:r w:rsidRPr="009A7C90">
              <w:rPr>
                <w:rFonts w:ascii="Menlo" w:hAnsi="Menlo" w:cs="Menlo"/>
                <w:color w:val="000000"/>
                <w:sz w:val="18"/>
                <w:szCs w:val="18"/>
              </w:rPr>
              <w:t>(ctx.</w:t>
            </w:r>
            <w:r w:rsidRPr="009A7C90">
              <w:rPr>
                <w:rFonts w:ascii="Menlo" w:hAnsi="Menlo" w:cs="Menlo"/>
                <w:b/>
                <w:bCs/>
                <w:color w:val="660E7A"/>
                <w:sz w:val="18"/>
                <w:szCs w:val="18"/>
              </w:rPr>
              <w:t>path</w:t>
            </w:r>
            <w:r w:rsidRPr="009A7C90">
              <w:rPr>
                <w:rFonts w:ascii="Menlo" w:hAnsi="Menlo" w:cs="Menlo"/>
                <w:color w:val="000000"/>
                <w:sz w:val="18"/>
                <w:szCs w:val="18"/>
              </w:rPr>
              <w:t>);</w:t>
            </w:r>
            <w:r w:rsidRPr="009A7C90">
              <w:rPr>
                <w:rFonts w:ascii="Menlo" w:hAnsi="Menlo" w:cs="Menlo"/>
                <w:color w:val="000000"/>
                <w:sz w:val="18"/>
                <w:szCs w:val="18"/>
              </w:rPr>
              <w:br/>
              <w:t xml:space="preserve">    },</w:t>
            </w:r>
            <w:r w:rsidRPr="009A7C90">
              <w:rPr>
                <w:rFonts w:ascii="Menlo" w:hAnsi="Menlo" w:cs="Menlo"/>
                <w:color w:val="000000"/>
                <w:sz w:val="18"/>
                <w:szCs w:val="18"/>
              </w:rPr>
              <w:br/>
              <w:t xml:space="preserve">    </w:t>
            </w:r>
            <w:r w:rsidRPr="009A7C90">
              <w:rPr>
                <w:rFonts w:ascii="Menlo" w:hAnsi="Menlo" w:cs="Menlo"/>
                <w:b/>
                <w:bCs/>
                <w:color w:val="660E7A"/>
                <w:sz w:val="18"/>
                <w:szCs w:val="18"/>
              </w:rPr>
              <w:t>extendTypes</w:t>
            </w:r>
            <w:r w:rsidRPr="009A7C90">
              <w:rPr>
                <w:rFonts w:ascii="Menlo" w:hAnsi="Menlo" w:cs="Menlo"/>
                <w:color w:val="000000"/>
                <w:sz w:val="18"/>
                <w:szCs w:val="18"/>
              </w:rPr>
              <w:t>:{</w:t>
            </w:r>
            <w:r w:rsidRPr="009A7C90">
              <w:rPr>
                <w:rFonts w:ascii="Menlo" w:hAnsi="Menlo" w:cs="Menlo"/>
                <w:color w:val="000000"/>
                <w:sz w:val="18"/>
                <w:szCs w:val="18"/>
              </w:rPr>
              <w:br/>
              <w:t xml:space="preserve">        </w:t>
            </w:r>
            <w:r w:rsidRPr="009A7C90">
              <w:rPr>
                <w:rFonts w:ascii="Menlo" w:hAnsi="Menlo" w:cs="Menlo"/>
                <w:b/>
                <w:bCs/>
                <w:color w:val="660E7A"/>
                <w:sz w:val="18"/>
                <w:szCs w:val="18"/>
              </w:rPr>
              <w:t>json</w:t>
            </w:r>
            <w:r w:rsidRPr="009A7C90">
              <w:rPr>
                <w:rFonts w:ascii="Menlo" w:hAnsi="Menlo" w:cs="Menlo"/>
                <w:color w:val="000000"/>
                <w:sz w:val="18"/>
                <w:szCs w:val="18"/>
              </w:rPr>
              <w:t>:[</w:t>
            </w:r>
            <w:r w:rsidRPr="009A7C90">
              <w:rPr>
                <w:rFonts w:ascii="Menlo" w:hAnsi="Menlo" w:cs="Menlo"/>
                <w:b/>
                <w:bCs/>
                <w:color w:val="008000"/>
                <w:sz w:val="18"/>
                <w:szCs w:val="18"/>
              </w:rPr>
              <w:t>'application/x-javascript'</w:t>
            </w:r>
            <w:r w:rsidRPr="009A7C90">
              <w:rPr>
                <w:rFonts w:ascii="Menlo" w:hAnsi="Menlo" w:cs="Menlo"/>
                <w:color w:val="000000"/>
                <w:sz w:val="18"/>
                <w:szCs w:val="18"/>
              </w:rPr>
              <w:t>]</w:t>
            </w:r>
            <w:r w:rsidRPr="009A7C90">
              <w:rPr>
                <w:rFonts w:ascii="Menlo" w:hAnsi="Menlo" w:cs="Menlo"/>
                <w:color w:val="000000"/>
                <w:sz w:val="18"/>
                <w:szCs w:val="18"/>
              </w:rPr>
              <w:br/>
              <w:t xml:space="preserve">    },</w:t>
            </w:r>
            <w:r w:rsidRPr="009A7C90">
              <w:rPr>
                <w:rFonts w:ascii="Menlo" w:hAnsi="Menlo" w:cs="Menlo"/>
                <w:color w:val="000000"/>
                <w:sz w:val="18"/>
                <w:szCs w:val="18"/>
              </w:rPr>
              <w:br/>
              <w:t xml:space="preserve">    </w:t>
            </w:r>
            <w:r w:rsidRPr="009A7C90">
              <w:rPr>
                <w:rFonts w:ascii="Menlo" w:hAnsi="Menlo" w:cs="Menlo"/>
                <w:color w:val="7A7A43"/>
                <w:sz w:val="18"/>
                <w:szCs w:val="18"/>
              </w:rPr>
              <w:t>onerror</w:t>
            </w:r>
            <w:r w:rsidRPr="009A7C90">
              <w:rPr>
                <w:rFonts w:ascii="Menlo" w:hAnsi="Menlo" w:cs="Menlo"/>
                <w:color w:val="000000"/>
                <w:sz w:val="18"/>
                <w:szCs w:val="18"/>
              </w:rPr>
              <w:t>:(err,ctx)=&gt;{</w:t>
            </w:r>
            <w:r w:rsidRPr="009A7C90">
              <w:rPr>
                <w:rFonts w:ascii="Menlo" w:hAnsi="Menlo" w:cs="Menlo"/>
                <w:color w:val="000000"/>
                <w:sz w:val="18"/>
                <w:szCs w:val="18"/>
              </w:rPr>
              <w:br/>
              <w:t xml:space="preserve">        ctx.</w:t>
            </w:r>
            <w:r w:rsidRPr="009A7C90">
              <w:rPr>
                <w:rFonts w:ascii="Menlo" w:hAnsi="Menlo" w:cs="Menlo"/>
                <w:color w:val="7A7A43"/>
                <w:sz w:val="18"/>
                <w:szCs w:val="18"/>
              </w:rPr>
              <w:t>throw</w:t>
            </w:r>
            <w:r w:rsidRPr="009A7C90">
              <w:rPr>
                <w:rFonts w:ascii="Menlo" w:hAnsi="Menlo" w:cs="Menlo"/>
                <w:color w:val="000000"/>
                <w:sz w:val="18"/>
                <w:szCs w:val="18"/>
              </w:rPr>
              <w:t>(</w:t>
            </w:r>
            <w:r w:rsidRPr="009A7C90">
              <w:rPr>
                <w:rFonts w:ascii="Menlo" w:hAnsi="Menlo" w:cs="Menlo"/>
                <w:b/>
                <w:bCs/>
                <w:color w:val="008000"/>
                <w:sz w:val="18"/>
                <w:szCs w:val="18"/>
              </w:rPr>
              <w:t>'body parser error'</w:t>
            </w:r>
            <w:r w:rsidRPr="009A7C90">
              <w:rPr>
                <w:rFonts w:ascii="Menlo" w:hAnsi="Menlo" w:cs="Menlo"/>
                <w:color w:val="000000"/>
                <w:sz w:val="18"/>
                <w:szCs w:val="18"/>
              </w:rPr>
              <w:t>,</w:t>
            </w:r>
            <w:r w:rsidRPr="009A7C90">
              <w:rPr>
                <w:rFonts w:ascii="Menlo" w:hAnsi="Menlo" w:cs="Menlo"/>
                <w:color w:val="0000FF"/>
                <w:sz w:val="18"/>
                <w:szCs w:val="18"/>
              </w:rPr>
              <w:t>422</w:t>
            </w:r>
            <w:r w:rsidRPr="009A7C90">
              <w:rPr>
                <w:rFonts w:ascii="Menlo" w:hAnsi="Menlo" w:cs="Menlo"/>
                <w:color w:val="000000"/>
                <w:sz w:val="18"/>
                <w:szCs w:val="18"/>
              </w:rPr>
              <w:t>);</w:t>
            </w:r>
            <w:r w:rsidRPr="009A7C90">
              <w:rPr>
                <w:rFonts w:ascii="Menlo" w:hAnsi="Menlo" w:cs="Menlo"/>
                <w:color w:val="000000"/>
                <w:sz w:val="18"/>
                <w:szCs w:val="18"/>
              </w:rPr>
              <w:br/>
              <w:t xml:space="preserve">    },</w:t>
            </w:r>
            <w:r w:rsidRPr="009A7C90">
              <w:rPr>
                <w:rFonts w:ascii="Menlo" w:hAnsi="Menlo" w:cs="Menlo"/>
                <w:color w:val="000000"/>
                <w:sz w:val="18"/>
                <w:szCs w:val="18"/>
              </w:rPr>
              <w:br/>
              <w:t xml:space="preserve">    </w:t>
            </w:r>
            <w:r w:rsidRPr="009A7C90">
              <w:rPr>
                <w:rFonts w:ascii="Menlo" w:hAnsi="Menlo" w:cs="Menlo"/>
                <w:b/>
                <w:bCs/>
                <w:color w:val="660E7A"/>
                <w:sz w:val="18"/>
                <w:szCs w:val="18"/>
              </w:rPr>
              <w:t>disableBodyParser</w:t>
            </w:r>
            <w:r w:rsidRPr="009A7C90">
              <w:rPr>
                <w:rFonts w:ascii="Menlo" w:hAnsi="Menlo" w:cs="Menlo"/>
                <w:color w:val="000000"/>
                <w:sz w:val="18"/>
                <w:szCs w:val="18"/>
              </w:rPr>
              <w:t>:</w:t>
            </w:r>
            <w:r w:rsidRPr="009A7C90">
              <w:rPr>
                <w:rFonts w:ascii="Menlo" w:hAnsi="Menlo" w:cs="Menlo"/>
                <w:b/>
                <w:bCs/>
                <w:color w:val="000080"/>
                <w:sz w:val="18"/>
                <w:szCs w:val="18"/>
              </w:rPr>
              <w:t>false</w:t>
            </w:r>
            <w:r w:rsidRPr="009A7C90">
              <w:rPr>
                <w:rFonts w:ascii="Menlo" w:hAnsi="Menlo" w:cs="Menlo"/>
                <w:b/>
                <w:bCs/>
                <w:color w:val="000080"/>
                <w:sz w:val="18"/>
                <w:szCs w:val="18"/>
              </w:rPr>
              <w:br/>
            </w:r>
            <w:r w:rsidRPr="009A7C90">
              <w:rPr>
                <w:rFonts w:ascii="Menlo" w:hAnsi="Menlo" w:cs="Menlo"/>
                <w:color w:val="000000"/>
                <w:sz w:val="18"/>
                <w:szCs w:val="18"/>
              </w:rPr>
              <w:t>}));</w:t>
            </w:r>
          </w:p>
        </w:tc>
      </w:tr>
    </w:tbl>
    <w:p w14:paraId="02C4F7B0" w14:textId="0B333A81" w:rsidR="009A7C90" w:rsidRDefault="004F2400" w:rsidP="00315AED">
      <w:pPr>
        <w:pStyle w:val="a8"/>
        <w:numPr>
          <w:ilvl w:val="0"/>
          <w:numId w:val="247"/>
        </w:numPr>
        <w:ind w:firstLineChars="0"/>
      </w:pPr>
      <w:r>
        <w:rPr>
          <w:rFonts w:hint="eastAsia"/>
        </w:rPr>
        <w:t>参数</w:t>
      </w:r>
    </w:p>
    <w:p w14:paraId="4758170B" w14:textId="18020EB6" w:rsidR="004F2400" w:rsidRDefault="004F2400" w:rsidP="00315AED">
      <w:pPr>
        <w:pStyle w:val="a8"/>
        <w:numPr>
          <w:ilvl w:val="1"/>
          <w:numId w:val="247"/>
        </w:numPr>
        <w:ind w:firstLineChars="0"/>
      </w:pPr>
      <w:r>
        <w:rPr>
          <w:rFonts w:hint="eastAsia"/>
        </w:rPr>
        <w:lastRenderedPageBreak/>
        <w:t>enableType</w:t>
      </w:r>
    </w:p>
    <w:p w14:paraId="4863557D" w14:textId="390503DE" w:rsidR="004F2400" w:rsidRDefault="004F2400" w:rsidP="00770FFE">
      <w:pPr>
        <w:pStyle w:val="a8"/>
        <w:ind w:left="1680" w:firstLineChars="0"/>
      </w:pPr>
      <w:r>
        <w:rPr>
          <w:rFonts w:hint="eastAsia"/>
        </w:rPr>
        <w:t>只有请求类型是该类型中设置的类型时，bodyParser才能进行解析</w:t>
      </w:r>
    </w:p>
    <w:p w14:paraId="10723125" w14:textId="08FBE8EF" w:rsidR="004F2400" w:rsidRDefault="004F2400" w:rsidP="00770FFE">
      <w:pPr>
        <w:pStyle w:val="a8"/>
        <w:ind w:left="1680" w:firstLineChars="0"/>
      </w:pPr>
      <w:r>
        <w:rPr>
          <w:rFonts w:hint="eastAsia"/>
        </w:rPr>
        <w:t>可设值：“json”、“form”、“text”</w:t>
      </w:r>
    </w:p>
    <w:p w14:paraId="4323DF1B" w14:textId="4FE9C87A" w:rsidR="004F2400" w:rsidRDefault="004F2400" w:rsidP="00770FFE">
      <w:pPr>
        <w:pStyle w:val="a8"/>
        <w:ind w:left="1680" w:firstLineChars="0"/>
      </w:pPr>
      <w:r>
        <w:rPr>
          <w:rFonts w:hint="eastAsia"/>
        </w:rPr>
        <w:t>默认值：[“json”，“form”]</w:t>
      </w:r>
    </w:p>
    <w:p w14:paraId="21FB2AA5" w14:textId="241389F5" w:rsidR="004F2400" w:rsidRDefault="004F2400" w:rsidP="00315AED">
      <w:pPr>
        <w:pStyle w:val="a8"/>
        <w:numPr>
          <w:ilvl w:val="1"/>
          <w:numId w:val="247"/>
        </w:numPr>
        <w:ind w:firstLineChars="0"/>
      </w:pPr>
      <w:r>
        <w:rPr>
          <w:rFonts w:hint="eastAsia"/>
        </w:rPr>
        <w:t>encode</w:t>
      </w:r>
    </w:p>
    <w:p w14:paraId="56BCC7FC" w14:textId="1DEBF270" w:rsidR="004F2400" w:rsidRDefault="004F2400" w:rsidP="00770FFE">
      <w:pPr>
        <w:pStyle w:val="a8"/>
        <w:ind w:left="1680" w:firstLineChars="0"/>
      </w:pPr>
      <w:r>
        <w:rPr>
          <w:rFonts w:hint="eastAsia"/>
        </w:rPr>
        <w:t>使用什么编码解析，默认utf</w:t>
      </w:r>
      <w:r>
        <w:t>-8，</w:t>
      </w:r>
      <w:bookmarkStart w:id="25" w:name="OLE_LINK73"/>
      <w:bookmarkStart w:id="26" w:name="OLE_LINK74"/>
      <w:r>
        <w:rPr>
          <w:rFonts w:hint="eastAsia"/>
        </w:rPr>
        <w:t>一般不需要修改此项</w:t>
      </w:r>
      <w:bookmarkEnd w:id="25"/>
      <w:bookmarkEnd w:id="26"/>
    </w:p>
    <w:p w14:paraId="1CA047D5" w14:textId="7B474F96" w:rsidR="004F2400" w:rsidRDefault="004F2400" w:rsidP="00315AED">
      <w:pPr>
        <w:pStyle w:val="a8"/>
        <w:numPr>
          <w:ilvl w:val="1"/>
          <w:numId w:val="247"/>
        </w:numPr>
        <w:ind w:firstLineChars="0"/>
      </w:pPr>
      <w:r>
        <w:rPr>
          <w:rFonts w:hint="eastAsia"/>
        </w:rPr>
        <w:t>formLimit</w:t>
      </w:r>
    </w:p>
    <w:p w14:paraId="7FC083FB" w14:textId="6A65FEF3" w:rsidR="004F2400" w:rsidRDefault="004F2400" w:rsidP="00770FFE">
      <w:pPr>
        <w:pStyle w:val="a8"/>
        <w:ind w:left="1680" w:firstLineChars="0"/>
      </w:pPr>
      <w:bookmarkStart w:id="27" w:name="OLE_LINK71"/>
      <w:bookmarkStart w:id="28" w:name="OLE_LINK72"/>
      <w:r>
        <w:rPr>
          <w:rFonts w:hint="eastAsia"/>
        </w:rPr>
        <w:t>可解析form表单的最大值，默认56kb，当form表单大小超过该值时，返回413错误</w:t>
      </w:r>
      <w:bookmarkEnd w:id="27"/>
      <w:bookmarkEnd w:id="28"/>
    </w:p>
    <w:p w14:paraId="79C52DEB" w14:textId="1DBD12A2" w:rsidR="004F2400" w:rsidRDefault="004F2400" w:rsidP="00315AED">
      <w:pPr>
        <w:pStyle w:val="a8"/>
        <w:numPr>
          <w:ilvl w:val="1"/>
          <w:numId w:val="247"/>
        </w:numPr>
        <w:ind w:firstLineChars="0"/>
      </w:pPr>
      <w:r>
        <w:rPr>
          <w:rFonts w:hint="eastAsia"/>
        </w:rPr>
        <w:t>jsonLimit</w:t>
      </w:r>
    </w:p>
    <w:p w14:paraId="2702378B" w14:textId="19BFE57B" w:rsidR="004F2400" w:rsidRDefault="004F2400" w:rsidP="00770FFE">
      <w:pPr>
        <w:pStyle w:val="a8"/>
        <w:ind w:left="1680" w:firstLineChars="0"/>
      </w:pPr>
      <w:r>
        <w:rPr>
          <w:rFonts w:hint="eastAsia"/>
        </w:rPr>
        <w:t>可解析json数据的最大值，默认</w:t>
      </w:r>
      <w:r>
        <w:t>1</w:t>
      </w:r>
      <w:r>
        <w:rPr>
          <w:rFonts w:hint="eastAsia"/>
        </w:rPr>
        <w:t>mb，当json数据大小超过该值时，返回413错误</w:t>
      </w:r>
    </w:p>
    <w:p w14:paraId="7980860C" w14:textId="66C6F3F3" w:rsidR="004F2400" w:rsidRDefault="004F2400" w:rsidP="00315AED">
      <w:pPr>
        <w:pStyle w:val="a8"/>
        <w:numPr>
          <w:ilvl w:val="1"/>
          <w:numId w:val="247"/>
        </w:numPr>
        <w:ind w:firstLineChars="0"/>
      </w:pPr>
      <w:r>
        <w:rPr>
          <w:rFonts w:hint="eastAsia"/>
        </w:rPr>
        <w:t>textLimit</w:t>
      </w:r>
    </w:p>
    <w:p w14:paraId="3FD8D891" w14:textId="7AF3704F" w:rsidR="004F2400" w:rsidRDefault="004F2400" w:rsidP="00770FFE">
      <w:pPr>
        <w:pStyle w:val="a8"/>
        <w:ind w:left="1680" w:firstLineChars="0"/>
      </w:pPr>
      <w:r>
        <w:rPr>
          <w:rFonts w:hint="eastAsia"/>
        </w:rPr>
        <w:t>可解析文本数据的最大值，默认56kb，当文本数据大小超过该值时，返回413错误</w:t>
      </w:r>
    </w:p>
    <w:p w14:paraId="7989A869" w14:textId="4492D520" w:rsidR="004F2400" w:rsidRDefault="004F2400" w:rsidP="00315AED">
      <w:pPr>
        <w:pStyle w:val="a8"/>
        <w:numPr>
          <w:ilvl w:val="1"/>
          <w:numId w:val="247"/>
        </w:numPr>
        <w:ind w:firstLineChars="0"/>
      </w:pPr>
      <w:r>
        <w:rPr>
          <w:rFonts w:hint="eastAsia"/>
        </w:rPr>
        <w:t>strict</w:t>
      </w:r>
    </w:p>
    <w:p w14:paraId="68288267" w14:textId="502418B0" w:rsidR="004F2400" w:rsidRDefault="00770FFE" w:rsidP="00770FFE">
      <w:pPr>
        <w:pStyle w:val="a8"/>
        <w:ind w:left="1680" w:firstLineChars="0"/>
      </w:pPr>
      <w:r>
        <w:rPr>
          <w:rFonts w:hint="eastAsia"/>
        </w:rPr>
        <w:t>如果设置为true，</w:t>
      </w:r>
      <w:r w:rsidR="004F2400">
        <w:rPr>
          <w:rFonts w:hint="eastAsia"/>
        </w:rPr>
        <w:t>只能解析对象和数组，ctx</w:t>
      </w:r>
      <w:r w:rsidR="004F2400">
        <w:t>.request.body</w:t>
      </w:r>
      <w:r>
        <w:rPr>
          <w:rFonts w:hint="eastAsia"/>
        </w:rPr>
        <w:t>也始终是1个对象或数组，这样能避免大量类型判断，如果body中是text，则始终返回字符串</w:t>
      </w:r>
    </w:p>
    <w:p w14:paraId="7BDBF458" w14:textId="3C0CB8D4" w:rsidR="00770FFE" w:rsidRDefault="00770FFE" w:rsidP="004F2400">
      <w:pPr>
        <w:pStyle w:val="a8"/>
        <w:ind w:left="1680" w:firstLineChars="0" w:firstLine="0"/>
      </w:pPr>
      <w:r>
        <w:tab/>
      </w:r>
      <w:r>
        <w:rPr>
          <w:rFonts w:hint="eastAsia"/>
        </w:rPr>
        <w:t>默认为true</w:t>
      </w:r>
    </w:p>
    <w:p w14:paraId="4F1B6FA9" w14:textId="5D113B47" w:rsidR="00770FFE" w:rsidRDefault="00770FFE" w:rsidP="004F2400">
      <w:pPr>
        <w:pStyle w:val="a8"/>
        <w:ind w:left="1680" w:firstLineChars="0" w:firstLine="0"/>
      </w:pPr>
      <w:r>
        <w:tab/>
      </w:r>
      <w:r>
        <w:rPr>
          <w:rFonts w:hint="eastAsia"/>
        </w:rPr>
        <w:t>一般不需要修改此项</w:t>
      </w:r>
    </w:p>
    <w:p w14:paraId="50070736" w14:textId="3CF14D77" w:rsidR="004F2400" w:rsidRDefault="004F2400" w:rsidP="00315AED">
      <w:pPr>
        <w:pStyle w:val="a8"/>
        <w:numPr>
          <w:ilvl w:val="1"/>
          <w:numId w:val="247"/>
        </w:numPr>
        <w:ind w:firstLineChars="0"/>
      </w:pPr>
      <w:r>
        <w:rPr>
          <w:rFonts w:hint="eastAsia"/>
        </w:rPr>
        <w:t>detectJson</w:t>
      </w:r>
    </w:p>
    <w:p w14:paraId="3343D905" w14:textId="1D1B5261" w:rsidR="00770FFE" w:rsidRDefault="00770FFE" w:rsidP="00770FFE">
      <w:pPr>
        <w:pStyle w:val="a8"/>
        <w:ind w:left="2100" w:firstLineChars="0" w:firstLine="0"/>
      </w:pPr>
      <w:r>
        <w:rPr>
          <w:rFonts w:hint="eastAsia"/>
        </w:rPr>
        <w:t>自定义检查本次请求是否是json数据的函数</w:t>
      </w:r>
    </w:p>
    <w:p w14:paraId="3C3418B3" w14:textId="0268BE3C" w:rsidR="00770FFE" w:rsidRDefault="00770FFE" w:rsidP="00770FFE">
      <w:pPr>
        <w:pStyle w:val="a8"/>
        <w:ind w:left="2100" w:firstLineChars="0" w:firstLine="0"/>
      </w:pPr>
      <w:r>
        <w:rPr>
          <w:rFonts w:hint="eastAsia"/>
        </w:rPr>
        <w:t>默认null</w:t>
      </w:r>
    </w:p>
    <w:p w14:paraId="0756AA9D" w14:textId="717C2E6C" w:rsidR="00770FFE" w:rsidRPr="00770FFE" w:rsidRDefault="00770FFE" w:rsidP="00770FFE">
      <w:pPr>
        <w:pStyle w:val="a8"/>
        <w:ind w:left="2100" w:firstLineChars="0" w:firstLine="0"/>
      </w:pPr>
      <w:r>
        <w:rPr>
          <w:rFonts w:hint="eastAsia"/>
        </w:rPr>
        <w:t>一般不需要设置此项</w:t>
      </w:r>
    </w:p>
    <w:p w14:paraId="1035B20A" w14:textId="4DCC8ACE" w:rsidR="004F2400" w:rsidRDefault="004F2400" w:rsidP="00315AED">
      <w:pPr>
        <w:pStyle w:val="a8"/>
        <w:numPr>
          <w:ilvl w:val="1"/>
          <w:numId w:val="247"/>
        </w:numPr>
        <w:ind w:firstLineChars="0"/>
      </w:pPr>
      <w:r>
        <w:rPr>
          <w:rFonts w:hint="eastAsia"/>
        </w:rPr>
        <w:t>extendTypes</w:t>
      </w:r>
    </w:p>
    <w:p w14:paraId="0E72DD9D" w14:textId="163153C0" w:rsidR="00796C06" w:rsidRDefault="00796C06" w:rsidP="00796C06">
      <w:pPr>
        <w:pStyle w:val="a8"/>
        <w:ind w:left="2100" w:firstLineChars="0" w:firstLine="0"/>
      </w:pPr>
      <w:r>
        <w:rPr>
          <w:rFonts w:hint="eastAsia"/>
        </w:rPr>
        <w:t>根据Content</w:t>
      </w:r>
      <w:r>
        <w:t>-Type</w:t>
      </w:r>
      <w:r>
        <w:rPr>
          <w:rFonts w:hint="eastAsia"/>
        </w:rPr>
        <w:t>请求头决定当做什么数据解析</w:t>
      </w:r>
    </w:p>
    <w:p w14:paraId="7D66A4F1" w14:textId="1072F63E" w:rsidR="00796C06" w:rsidRDefault="00796C06" w:rsidP="00315AED">
      <w:pPr>
        <w:pStyle w:val="a8"/>
        <w:numPr>
          <w:ilvl w:val="3"/>
          <w:numId w:val="167"/>
        </w:numPr>
        <w:ind w:firstLineChars="0"/>
      </w:pPr>
      <w:r>
        <w:rPr>
          <w:rFonts w:hint="eastAsia"/>
        </w:rPr>
        <w:t>Content-Type请求头</w:t>
      </w:r>
    </w:p>
    <w:p w14:paraId="440DE9EF" w14:textId="46BB8CC6" w:rsidR="00770FFE" w:rsidRDefault="009B0922" w:rsidP="00770FFE">
      <w:pPr>
        <w:pStyle w:val="a8"/>
        <w:ind w:left="2100" w:firstLineChars="0" w:firstLine="0"/>
      </w:pPr>
      <w:r>
        <w:rPr>
          <w:rFonts w:hint="eastAsia"/>
        </w:rPr>
        <w:t>使用</w:t>
      </w:r>
      <w:r w:rsidR="00796C06">
        <w:rPr>
          <w:rFonts w:hint="eastAsia"/>
        </w:rPr>
        <w:t>body传输数据时，请求头中会有</w:t>
      </w:r>
      <w:r w:rsidR="00796C06">
        <w:t>C</w:t>
      </w:r>
      <w:r w:rsidR="00796C06">
        <w:rPr>
          <w:rFonts w:hint="eastAsia"/>
        </w:rPr>
        <w:t>ontent</w:t>
      </w:r>
      <w:r w:rsidR="00796C06">
        <w:t>-Type</w:t>
      </w:r>
      <w:r w:rsidR="00796C06">
        <w:rPr>
          <w:rFonts w:hint="eastAsia"/>
        </w:rPr>
        <w:t>字段</w:t>
      </w:r>
    </w:p>
    <w:p w14:paraId="2414661E" w14:textId="116DCB84" w:rsidR="00796C06" w:rsidRDefault="00796C06" w:rsidP="00770FFE">
      <w:pPr>
        <w:pStyle w:val="a8"/>
        <w:ind w:left="2100" w:firstLineChars="0" w:firstLine="0"/>
      </w:pPr>
      <w:r w:rsidRPr="00796C06">
        <w:rPr>
          <w:noProof/>
        </w:rPr>
        <w:drawing>
          <wp:inline distT="0" distB="0" distL="0" distR="0" wp14:anchorId="3C253855" wp14:editId="4DBDB009">
            <wp:extent cx="3307404" cy="177182"/>
            <wp:effectExtent l="0" t="0" r="0" b="63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85484" cy="181365"/>
                    </a:xfrm>
                    <a:prstGeom prst="rect">
                      <a:avLst/>
                    </a:prstGeom>
                  </pic:spPr>
                </pic:pic>
              </a:graphicData>
            </a:graphic>
          </wp:inline>
        </w:drawing>
      </w:r>
    </w:p>
    <w:p w14:paraId="01171CD2" w14:textId="37B8CF63" w:rsidR="00796C06" w:rsidRDefault="00796C06" w:rsidP="00770FFE">
      <w:pPr>
        <w:pStyle w:val="a8"/>
        <w:ind w:left="2100" w:firstLineChars="0" w:firstLine="0"/>
      </w:pPr>
      <w:r>
        <w:rPr>
          <w:rFonts w:hint="eastAsia"/>
        </w:rPr>
        <w:t>如：</w:t>
      </w:r>
    </w:p>
    <w:p w14:paraId="47E8595B" w14:textId="7FCD456B" w:rsidR="00796C06" w:rsidRDefault="00796C06" w:rsidP="00770FFE">
      <w:pPr>
        <w:pStyle w:val="a8"/>
        <w:ind w:left="2100" w:firstLineChars="0" w:firstLine="0"/>
      </w:pPr>
      <w:r>
        <w:tab/>
      </w:r>
      <w:r>
        <w:rPr>
          <w:rFonts w:hint="eastAsia"/>
        </w:rPr>
        <w:t>form表单提交数据时，可以设置encType属性，该属性值就是请求头中Content</w:t>
      </w:r>
      <w:r>
        <w:t>-Type</w:t>
      </w:r>
      <w:r>
        <w:rPr>
          <w:rFonts w:hint="eastAsia"/>
        </w:rPr>
        <w:t>字段的值</w:t>
      </w:r>
    </w:p>
    <w:p w14:paraId="00ED1A9A" w14:textId="3D582E51" w:rsidR="00796C06" w:rsidRDefault="00796C06" w:rsidP="00770FFE">
      <w:pPr>
        <w:pStyle w:val="a8"/>
        <w:ind w:left="2100" w:firstLineChars="0" w:firstLine="0"/>
      </w:pPr>
      <w:r>
        <w:tab/>
      </w:r>
      <w:r w:rsidRPr="00796C06">
        <w:rPr>
          <w:noProof/>
        </w:rPr>
        <w:drawing>
          <wp:inline distT="0" distB="0" distL="0" distR="0" wp14:anchorId="7AF5A074" wp14:editId="24517F68">
            <wp:extent cx="3659326" cy="486383"/>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84012" cy="502956"/>
                    </a:xfrm>
                    <a:prstGeom prst="rect">
                      <a:avLst/>
                    </a:prstGeom>
                  </pic:spPr>
                </pic:pic>
              </a:graphicData>
            </a:graphic>
          </wp:inline>
        </w:drawing>
      </w:r>
    </w:p>
    <w:p w14:paraId="659176D2" w14:textId="252EBC82" w:rsidR="00796C06" w:rsidRDefault="00796C06" w:rsidP="00315AED">
      <w:pPr>
        <w:pStyle w:val="a8"/>
        <w:numPr>
          <w:ilvl w:val="3"/>
          <w:numId w:val="167"/>
        </w:numPr>
        <w:ind w:firstLineChars="0"/>
      </w:pPr>
      <w:r>
        <w:rPr>
          <w:rFonts w:hint="eastAsia"/>
        </w:rPr>
        <w:t>该属性作用</w:t>
      </w:r>
    </w:p>
    <w:tbl>
      <w:tblPr>
        <w:tblStyle w:val="ac"/>
        <w:tblW w:w="0" w:type="auto"/>
        <w:tblInd w:w="2100" w:type="dxa"/>
        <w:tblLook w:val="04A0" w:firstRow="1" w:lastRow="0" w:firstColumn="1" w:lastColumn="0" w:noHBand="0" w:noVBand="1"/>
      </w:tblPr>
      <w:tblGrid>
        <w:gridCol w:w="6196"/>
      </w:tblGrid>
      <w:tr w:rsidR="00796C06" w14:paraId="155A8058" w14:textId="77777777" w:rsidTr="00796C06">
        <w:tc>
          <w:tcPr>
            <w:tcW w:w="8296" w:type="dxa"/>
          </w:tcPr>
          <w:p w14:paraId="48057B5D" w14:textId="181871D2" w:rsidR="00796C06" w:rsidRPr="00796C06" w:rsidRDefault="00796C06" w:rsidP="00796C06">
            <w:pPr>
              <w:pStyle w:val="HTML0"/>
              <w:shd w:val="clear" w:color="auto" w:fill="FFFFFF"/>
              <w:rPr>
                <w:rFonts w:ascii="Menlo" w:hAnsi="Menlo" w:cs="Menlo"/>
                <w:color w:val="000000"/>
                <w:sz w:val="18"/>
                <w:szCs w:val="18"/>
              </w:rPr>
            </w:pPr>
            <w:r w:rsidRPr="00796C06">
              <w:rPr>
                <w:rFonts w:ascii="Menlo" w:hAnsi="Menlo" w:cs="Menlo"/>
                <w:b/>
                <w:bCs/>
                <w:color w:val="660E7A"/>
                <w:sz w:val="18"/>
                <w:szCs w:val="18"/>
              </w:rPr>
              <w:t>extendTypes</w:t>
            </w:r>
            <w:r w:rsidRPr="00796C06">
              <w:rPr>
                <w:rFonts w:ascii="Menlo" w:hAnsi="Menlo" w:cs="Menlo"/>
                <w:color w:val="000000"/>
                <w:sz w:val="18"/>
                <w:szCs w:val="18"/>
              </w:rPr>
              <w:t>:{</w:t>
            </w:r>
            <w:r w:rsidRPr="00796C06">
              <w:rPr>
                <w:rFonts w:ascii="Menlo" w:hAnsi="Menlo" w:cs="Menlo"/>
                <w:color w:val="000000"/>
                <w:sz w:val="18"/>
                <w:szCs w:val="18"/>
              </w:rPr>
              <w:br/>
              <w:t xml:space="preserve">    </w:t>
            </w:r>
            <w:r w:rsidRPr="00796C06">
              <w:rPr>
                <w:rFonts w:ascii="Menlo" w:hAnsi="Menlo" w:cs="Menlo"/>
                <w:b/>
                <w:bCs/>
                <w:color w:val="660E7A"/>
                <w:sz w:val="18"/>
                <w:szCs w:val="18"/>
              </w:rPr>
              <w:t>json</w:t>
            </w:r>
            <w:r w:rsidRPr="00796C06">
              <w:rPr>
                <w:rFonts w:ascii="Menlo" w:hAnsi="Menlo" w:cs="Menlo"/>
                <w:color w:val="000000"/>
                <w:sz w:val="18"/>
                <w:szCs w:val="18"/>
              </w:rPr>
              <w:t>:[</w:t>
            </w:r>
            <w:r w:rsidRPr="00796C06">
              <w:rPr>
                <w:rFonts w:ascii="Menlo" w:hAnsi="Menlo" w:cs="Menlo"/>
                <w:b/>
                <w:bCs/>
                <w:color w:val="008000"/>
                <w:sz w:val="18"/>
                <w:szCs w:val="18"/>
              </w:rPr>
              <w:t>'</w:t>
            </w:r>
            <w:bookmarkStart w:id="29" w:name="OLE_LINK75"/>
            <w:bookmarkStart w:id="30" w:name="OLE_LINK76"/>
            <w:r w:rsidRPr="00796C06">
              <w:rPr>
                <w:rFonts w:ascii="Menlo" w:hAnsi="Menlo" w:cs="Menlo"/>
                <w:b/>
                <w:bCs/>
                <w:color w:val="008000"/>
                <w:sz w:val="18"/>
                <w:szCs w:val="18"/>
              </w:rPr>
              <w:t>application/x-javascript</w:t>
            </w:r>
            <w:bookmarkEnd w:id="29"/>
            <w:bookmarkEnd w:id="30"/>
            <w:r w:rsidRPr="00796C06">
              <w:rPr>
                <w:rFonts w:ascii="Menlo" w:hAnsi="Menlo" w:cs="Menlo"/>
                <w:b/>
                <w:bCs/>
                <w:color w:val="008000"/>
                <w:sz w:val="18"/>
                <w:szCs w:val="18"/>
              </w:rPr>
              <w:t>'</w:t>
            </w:r>
            <w:r w:rsidRPr="00796C06">
              <w:rPr>
                <w:rFonts w:ascii="Menlo" w:hAnsi="Menlo" w:cs="Menlo"/>
                <w:color w:val="000000"/>
                <w:sz w:val="18"/>
                <w:szCs w:val="18"/>
              </w:rPr>
              <w:t>],</w:t>
            </w:r>
            <w:r w:rsidRPr="00796C06">
              <w:rPr>
                <w:rFonts w:ascii="Menlo" w:hAnsi="Menlo" w:cs="Menlo"/>
                <w:color w:val="000000"/>
                <w:sz w:val="18"/>
                <w:szCs w:val="18"/>
              </w:rPr>
              <w:br/>
              <w:t xml:space="preserve">    </w:t>
            </w:r>
            <w:r w:rsidRPr="00796C06">
              <w:rPr>
                <w:rFonts w:ascii="Menlo" w:hAnsi="Menlo" w:cs="Menlo"/>
                <w:b/>
                <w:bCs/>
                <w:color w:val="660E7A"/>
                <w:sz w:val="18"/>
                <w:szCs w:val="18"/>
              </w:rPr>
              <w:t>text</w:t>
            </w:r>
            <w:r w:rsidRPr="00796C06">
              <w:rPr>
                <w:rFonts w:ascii="Menlo" w:hAnsi="Menlo" w:cs="Menlo"/>
                <w:color w:val="000000"/>
                <w:sz w:val="18"/>
                <w:szCs w:val="18"/>
              </w:rPr>
              <w:t>: [</w:t>
            </w:r>
            <w:r w:rsidRPr="00796C06">
              <w:rPr>
                <w:rFonts w:ascii="Menlo" w:hAnsi="Menlo" w:cs="Menlo"/>
                <w:b/>
                <w:bCs/>
                <w:color w:val="008000"/>
                <w:sz w:val="18"/>
                <w:szCs w:val="18"/>
              </w:rPr>
              <w:t>'</w:t>
            </w:r>
            <w:bookmarkStart w:id="31" w:name="OLE_LINK77"/>
            <w:bookmarkStart w:id="32" w:name="OLE_LINK78"/>
            <w:r w:rsidRPr="00796C06">
              <w:rPr>
                <w:rFonts w:ascii="Menlo" w:hAnsi="Menlo" w:cs="Menlo"/>
                <w:b/>
                <w:bCs/>
                <w:color w:val="008000"/>
                <w:sz w:val="18"/>
                <w:szCs w:val="18"/>
              </w:rPr>
              <w:t>application/xml</w:t>
            </w:r>
            <w:bookmarkEnd w:id="31"/>
            <w:bookmarkEnd w:id="32"/>
            <w:r w:rsidRPr="00796C06">
              <w:rPr>
                <w:rFonts w:ascii="Menlo" w:hAnsi="Menlo" w:cs="Menlo"/>
                <w:b/>
                <w:bCs/>
                <w:color w:val="008000"/>
                <w:sz w:val="18"/>
                <w:szCs w:val="18"/>
              </w:rPr>
              <w:t>'</w:t>
            </w:r>
            <w:r w:rsidRPr="00796C06">
              <w:rPr>
                <w:rFonts w:ascii="Menlo" w:hAnsi="Menlo" w:cs="Menlo"/>
                <w:color w:val="000000"/>
                <w:sz w:val="18"/>
                <w:szCs w:val="18"/>
              </w:rPr>
              <w:t xml:space="preserve">, </w:t>
            </w:r>
            <w:r w:rsidRPr="00796C06">
              <w:rPr>
                <w:rFonts w:ascii="Menlo" w:hAnsi="Menlo" w:cs="Menlo"/>
                <w:b/>
                <w:bCs/>
                <w:color w:val="008000"/>
                <w:sz w:val="18"/>
                <w:szCs w:val="18"/>
              </w:rPr>
              <w:t>'text/xml'</w:t>
            </w:r>
            <w:r w:rsidRPr="00796C06">
              <w:rPr>
                <w:rFonts w:ascii="Menlo" w:hAnsi="Menlo" w:cs="Menlo"/>
                <w:color w:val="000000"/>
                <w:sz w:val="18"/>
                <w:szCs w:val="18"/>
              </w:rPr>
              <w:t xml:space="preserve">, </w:t>
            </w:r>
            <w:r w:rsidRPr="00796C06">
              <w:rPr>
                <w:rFonts w:ascii="Menlo" w:hAnsi="Menlo" w:cs="Menlo"/>
                <w:b/>
                <w:bCs/>
                <w:color w:val="008000"/>
                <w:sz w:val="18"/>
                <w:szCs w:val="18"/>
              </w:rPr>
              <w:t>'text/plain'</w:t>
            </w:r>
            <w:r w:rsidRPr="00796C06">
              <w:rPr>
                <w:rFonts w:ascii="Menlo" w:hAnsi="Menlo" w:cs="Menlo"/>
                <w:color w:val="000000"/>
                <w:sz w:val="18"/>
                <w:szCs w:val="18"/>
              </w:rPr>
              <w:t>]</w:t>
            </w:r>
            <w:r w:rsidRPr="00796C06">
              <w:rPr>
                <w:rFonts w:ascii="Menlo" w:hAnsi="Menlo" w:cs="Menlo"/>
                <w:color w:val="000000"/>
                <w:sz w:val="18"/>
                <w:szCs w:val="18"/>
              </w:rPr>
              <w:br/>
              <w:t>}</w:t>
            </w:r>
          </w:p>
        </w:tc>
      </w:tr>
    </w:tbl>
    <w:p w14:paraId="0D02863F" w14:textId="4DAD5A0D" w:rsidR="00796C06" w:rsidRDefault="00796C06" w:rsidP="00796C06">
      <w:pPr>
        <w:pStyle w:val="a8"/>
        <w:ind w:left="2100" w:firstLineChars="0" w:firstLine="0"/>
      </w:pPr>
      <w:r>
        <w:rPr>
          <w:rFonts w:hint="eastAsia"/>
        </w:rPr>
        <w:t>上例中表示：</w:t>
      </w:r>
    </w:p>
    <w:p w14:paraId="0E64725A" w14:textId="338DCDDC" w:rsidR="00796C06" w:rsidRDefault="00796C06" w:rsidP="00796C06">
      <w:pPr>
        <w:pStyle w:val="a8"/>
        <w:ind w:left="2100" w:firstLineChars="0" w:firstLine="0"/>
      </w:pPr>
      <w:r>
        <w:tab/>
        <w:t>C</w:t>
      </w:r>
      <w:r>
        <w:rPr>
          <w:rFonts w:hint="eastAsia"/>
        </w:rPr>
        <w:t>ontent</w:t>
      </w:r>
      <w:r>
        <w:t>-Type</w:t>
      </w:r>
      <w:r>
        <w:rPr>
          <w:rFonts w:hint="eastAsia"/>
        </w:rPr>
        <w:t>请求头为“</w:t>
      </w:r>
      <w:r w:rsidRPr="00796C06">
        <w:t>application/x-javascript</w:t>
      </w:r>
      <w:r>
        <w:rPr>
          <w:rFonts w:hint="eastAsia"/>
        </w:rPr>
        <w:t>”时，当做json数据解析</w:t>
      </w:r>
    </w:p>
    <w:p w14:paraId="621F48D0" w14:textId="505E26CE" w:rsidR="00796C06" w:rsidRDefault="00796C06" w:rsidP="00796C06">
      <w:pPr>
        <w:pStyle w:val="a8"/>
        <w:ind w:left="2100" w:firstLineChars="0" w:firstLine="0"/>
      </w:pPr>
      <w:r>
        <w:lastRenderedPageBreak/>
        <w:tab/>
        <w:t>C</w:t>
      </w:r>
      <w:r>
        <w:rPr>
          <w:rFonts w:hint="eastAsia"/>
        </w:rPr>
        <w:t>ontent</w:t>
      </w:r>
      <w:r>
        <w:t>-Type</w:t>
      </w:r>
      <w:r>
        <w:rPr>
          <w:rFonts w:hint="eastAsia"/>
        </w:rPr>
        <w:t>请求头为“</w:t>
      </w:r>
      <w:r w:rsidRPr="00796C06">
        <w:t>application/xml</w:t>
      </w:r>
      <w:r>
        <w:rPr>
          <w:rFonts w:hint="eastAsia"/>
        </w:rPr>
        <w:t>”、</w:t>
      </w:r>
      <w:r>
        <w:t>“</w:t>
      </w:r>
      <w:r w:rsidRPr="00796C06">
        <w:t xml:space="preserve"> text/xml</w:t>
      </w:r>
      <w:r>
        <w:rPr>
          <w:rFonts w:hint="eastAsia"/>
        </w:rPr>
        <w:t>”或“</w:t>
      </w:r>
      <w:r w:rsidRPr="00796C06">
        <w:t>text/plain</w:t>
      </w:r>
      <w:r>
        <w:rPr>
          <w:rFonts w:hint="eastAsia"/>
        </w:rPr>
        <w:t>”时，当做text数据解析</w:t>
      </w:r>
    </w:p>
    <w:p w14:paraId="79500332" w14:textId="2768BE2F" w:rsidR="00404558" w:rsidRDefault="00404558" w:rsidP="00315AED">
      <w:pPr>
        <w:pStyle w:val="a8"/>
        <w:numPr>
          <w:ilvl w:val="3"/>
          <w:numId w:val="167"/>
        </w:numPr>
        <w:ind w:firstLineChars="0"/>
      </w:pPr>
      <w:r>
        <w:rPr>
          <w:rFonts w:hint="eastAsia"/>
        </w:rPr>
        <w:t>默认值</w:t>
      </w:r>
    </w:p>
    <w:p w14:paraId="7854D601" w14:textId="116F9355" w:rsidR="00404558" w:rsidRDefault="00404558" w:rsidP="00404558">
      <w:pPr>
        <w:pStyle w:val="a8"/>
        <w:ind w:left="2100" w:firstLineChars="0" w:firstLine="0"/>
      </w:pPr>
      <w:r>
        <w:rPr>
          <w:rFonts w:hint="eastAsia"/>
        </w:rPr>
        <w:t>各种类型数据的默认值如下：</w:t>
      </w:r>
    </w:p>
    <w:tbl>
      <w:tblPr>
        <w:tblStyle w:val="ac"/>
        <w:tblW w:w="0" w:type="auto"/>
        <w:tblInd w:w="2100" w:type="dxa"/>
        <w:tblLook w:val="04A0" w:firstRow="1" w:lastRow="0" w:firstColumn="1" w:lastColumn="0" w:noHBand="0" w:noVBand="1"/>
      </w:tblPr>
      <w:tblGrid>
        <w:gridCol w:w="6196"/>
      </w:tblGrid>
      <w:tr w:rsidR="00404558" w14:paraId="50368B41" w14:textId="77777777" w:rsidTr="00404558">
        <w:tc>
          <w:tcPr>
            <w:tcW w:w="8296" w:type="dxa"/>
          </w:tcPr>
          <w:p w14:paraId="60A5B5A6" w14:textId="1FB00DA3" w:rsidR="00404558" w:rsidRPr="00404558" w:rsidRDefault="00404558" w:rsidP="00404558">
            <w:pPr>
              <w:pStyle w:val="HTML0"/>
              <w:shd w:val="clear" w:color="auto" w:fill="FFFFFF"/>
              <w:rPr>
                <w:rFonts w:ascii="Menlo" w:hAnsi="Menlo" w:cs="Menlo"/>
                <w:color w:val="000000"/>
                <w:sz w:val="18"/>
                <w:szCs w:val="18"/>
              </w:rPr>
            </w:pPr>
            <w:r w:rsidRPr="00404558">
              <w:rPr>
                <w:rFonts w:ascii="Menlo" w:hAnsi="Menlo" w:cs="Menlo"/>
                <w:i/>
                <w:iCs/>
                <w:color w:val="808080"/>
                <w:sz w:val="18"/>
                <w:szCs w:val="18"/>
              </w:rPr>
              <w:t>// default json types</w:t>
            </w:r>
            <w:r w:rsidRPr="00404558">
              <w:rPr>
                <w:rFonts w:ascii="Menlo" w:hAnsi="Menlo" w:cs="Menlo"/>
                <w:i/>
                <w:iCs/>
                <w:color w:val="808080"/>
                <w:sz w:val="18"/>
                <w:szCs w:val="18"/>
              </w:rPr>
              <w:br/>
            </w:r>
            <w:r w:rsidRPr="00404558">
              <w:rPr>
                <w:rFonts w:ascii="Menlo" w:hAnsi="Menlo" w:cs="Menlo"/>
                <w:b/>
                <w:bCs/>
                <w:color w:val="000080"/>
                <w:sz w:val="18"/>
                <w:szCs w:val="18"/>
              </w:rPr>
              <w:t xml:space="preserve">var </w:t>
            </w:r>
            <w:r w:rsidRPr="00404558">
              <w:rPr>
                <w:rFonts w:ascii="Menlo" w:hAnsi="Menlo" w:cs="Menlo"/>
                <w:color w:val="000000"/>
                <w:sz w:val="18"/>
                <w:szCs w:val="18"/>
              </w:rPr>
              <w:t>jsonTypes = [</w:t>
            </w:r>
            <w:r w:rsidRPr="00404558">
              <w:rPr>
                <w:rFonts w:ascii="Menlo" w:hAnsi="Menlo" w:cs="Menlo"/>
                <w:color w:val="000000"/>
                <w:sz w:val="18"/>
                <w:szCs w:val="18"/>
              </w:rPr>
              <w:br/>
              <w:t xml:space="preserve">  </w:t>
            </w:r>
            <w:r w:rsidRPr="00404558">
              <w:rPr>
                <w:rFonts w:ascii="Menlo" w:hAnsi="Menlo" w:cs="Menlo"/>
                <w:b/>
                <w:bCs/>
                <w:color w:val="008000"/>
                <w:sz w:val="18"/>
                <w:szCs w:val="18"/>
              </w:rPr>
              <w:t>'application/json'</w:t>
            </w:r>
            <w:r w:rsidRPr="00404558">
              <w:rPr>
                <w:rFonts w:ascii="Menlo" w:hAnsi="Menlo" w:cs="Menlo"/>
                <w:color w:val="000000"/>
                <w:sz w:val="18"/>
                <w:szCs w:val="18"/>
              </w:rPr>
              <w:t>,</w:t>
            </w:r>
            <w:r w:rsidRPr="00404558">
              <w:rPr>
                <w:rFonts w:ascii="Menlo" w:hAnsi="Menlo" w:cs="Menlo"/>
                <w:color w:val="000000"/>
                <w:sz w:val="18"/>
                <w:szCs w:val="18"/>
              </w:rPr>
              <w:br/>
              <w:t xml:space="preserve">  </w:t>
            </w:r>
            <w:r w:rsidRPr="00404558">
              <w:rPr>
                <w:rFonts w:ascii="Menlo" w:hAnsi="Menlo" w:cs="Menlo"/>
                <w:b/>
                <w:bCs/>
                <w:color w:val="008000"/>
                <w:sz w:val="18"/>
                <w:szCs w:val="18"/>
              </w:rPr>
              <w:t>'application/json-patch+json'</w:t>
            </w:r>
            <w:r w:rsidRPr="00404558">
              <w:rPr>
                <w:rFonts w:ascii="Menlo" w:hAnsi="Menlo" w:cs="Menlo"/>
                <w:color w:val="000000"/>
                <w:sz w:val="18"/>
                <w:szCs w:val="18"/>
              </w:rPr>
              <w:t>,</w:t>
            </w:r>
            <w:r w:rsidRPr="00404558">
              <w:rPr>
                <w:rFonts w:ascii="Menlo" w:hAnsi="Menlo" w:cs="Menlo"/>
                <w:color w:val="000000"/>
                <w:sz w:val="18"/>
                <w:szCs w:val="18"/>
              </w:rPr>
              <w:br/>
              <w:t xml:space="preserve">  </w:t>
            </w:r>
            <w:r w:rsidRPr="00404558">
              <w:rPr>
                <w:rFonts w:ascii="Menlo" w:hAnsi="Menlo" w:cs="Menlo"/>
                <w:b/>
                <w:bCs/>
                <w:color w:val="008000"/>
                <w:sz w:val="18"/>
                <w:szCs w:val="18"/>
              </w:rPr>
              <w:t>'application/vnd.api+json'</w:t>
            </w:r>
            <w:r w:rsidRPr="00404558">
              <w:rPr>
                <w:rFonts w:ascii="Menlo" w:hAnsi="Menlo" w:cs="Menlo"/>
                <w:color w:val="000000"/>
                <w:sz w:val="18"/>
                <w:szCs w:val="18"/>
              </w:rPr>
              <w:t>,</w:t>
            </w:r>
            <w:r w:rsidRPr="00404558">
              <w:rPr>
                <w:rFonts w:ascii="Menlo" w:hAnsi="Menlo" w:cs="Menlo"/>
                <w:color w:val="000000"/>
                <w:sz w:val="18"/>
                <w:szCs w:val="18"/>
              </w:rPr>
              <w:br/>
              <w:t xml:space="preserve">  </w:t>
            </w:r>
            <w:r w:rsidRPr="00404558">
              <w:rPr>
                <w:rFonts w:ascii="Menlo" w:hAnsi="Menlo" w:cs="Menlo"/>
                <w:b/>
                <w:bCs/>
                <w:color w:val="008000"/>
                <w:sz w:val="18"/>
                <w:szCs w:val="18"/>
              </w:rPr>
              <w:t>'application/csp-report'</w:t>
            </w:r>
            <w:r w:rsidRPr="00404558">
              <w:rPr>
                <w:rFonts w:ascii="Menlo" w:hAnsi="Menlo" w:cs="Menlo"/>
                <w:color w:val="000000"/>
                <w:sz w:val="18"/>
                <w:szCs w:val="18"/>
              </w:rPr>
              <w:t>,</w:t>
            </w:r>
            <w:r w:rsidRPr="00404558">
              <w:rPr>
                <w:rFonts w:ascii="Menlo" w:hAnsi="Menlo" w:cs="Menlo"/>
                <w:color w:val="000000"/>
                <w:sz w:val="18"/>
                <w:szCs w:val="18"/>
              </w:rPr>
              <w:br/>
              <w:t>];</w:t>
            </w:r>
            <w:r w:rsidRPr="00404558">
              <w:rPr>
                <w:rFonts w:ascii="Menlo" w:hAnsi="Menlo" w:cs="Menlo"/>
                <w:color w:val="000000"/>
                <w:sz w:val="18"/>
                <w:szCs w:val="18"/>
              </w:rPr>
              <w:br/>
            </w:r>
            <w:r w:rsidRPr="00404558">
              <w:rPr>
                <w:rFonts w:ascii="Menlo" w:hAnsi="Menlo" w:cs="Menlo"/>
                <w:color w:val="000000"/>
                <w:sz w:val="18"/>
                <w:szCs w:val="18"/>
              </w:rPr>
              <w:br/>
            </w:r>
            <w:r w:rsidRPr="00404558">
              <w:rPr>
                <w:rFonts w:ascii="Menlo" w:hAnsi="Menlo" w:cs="Menlo"/>
                <w:i/>
                <w:iCs/>
                <w:color w:val="808080"/>
                <w:sz w:val="18"/>
                <w:szCs w:val="18"/>
              </w:rPr>
              <w:t>// default form types</w:t>
            </w:r>
            <w:r w:rsidRPr="00404558">
              <w:rPr>
                <w:rFonts w:ascii="Menlo" w:hAnsi="Menlo" w:cs="Menlo"/>
                <w:i/>
                <w:iCs/>
                <w:color w:val="808080"/>
                <w:sz w:val="18"/>
                <w:szCs w:val="18"/>
              </w:rPr>
              <w:br/>
            </w:r>
            <w:r w:rsidRPr="00404558">
              <w:rPr>
                <w:rFonts w:ascii="Menlo" w:hAnsi="Menlo" w:cs="Menlo"/>
                <w:b/>
                <w:bCs/>
                <w:color w:val="000080"/>
                <w:sz w:val="18"/>
                <w:szCs w:val="18"/>
              </w:rPr>
              <w:t xml:space="preserve">var </w:t>
            </w:r>
            <w:r w:rsidRPr="00404558">
              <w:rPr>
                <w:rFonts w:ascii="Menlo" w:hAnsi="Menlo" w:cs="Menlo"/>
                <w:color w:val="000000"/>
                <w:sz w:val="18"/>
                <w:szCs w:val="18"/>
              </w:rPr>
              <w:t>formTypes = [</w:t>
            </w:r>
            <w:r w:rsidRPr="00404558">
              <w:rPr>
                <w:rFonts w:ascii="Menlo" w:hAnsi="Menlo" w:cs="Menlo"/>
                <w:color w:val="000000"/>
                <w:sz w:val="18"/>
                <w:szCs w:val="18"/>
              </w:rPr>
              <w:br/>
              <w:t xml:space="preserve">  </w:t>
            </w:r>
            <w:r w:rsidRPr="00404558">
              <w:rPr>
                <w:rFonts w:ascii="Menlo" w:hAnsi="Menlo" w:cs="Menlo"/>
                <w:b/>
                <w:bCs/>
                <w:color w:val="008000"/>
                <w:sz w:val="18"/>
                <w:szCs w:val="18"/>
              </w:rPr>
              <w:t>'application/x-www-form-urlencoded'</w:t>
            </w:r>
            <w:r w:rsidRPr="00404558">
              <w:rPr>
                <w:rFonts w:ascii="Menlo" w:hAnsi="Menlo" w:cs="Menlo"/>
                <w:color w:val="000000"/>
                <w:sz w:val="18"/>
                <w:szCs w:val="18"/>
              </w:rPr>
              <w:t>,</w:t>
            </w:r>
            <w:r w:rsidRPr="00404558">
              <w:rPr>
                <w:rFonts w:ascii="Menlo" w:hAnsi="Menlo" w:cs="Menlo"/>
                <w:color w:val="000000"/>
                <w:sz w:val="18"/>
                <w:szCs w:val="18"/>
              </w:rPr>
              <w:br/>
              <w:t>];</w:t>
            </w:r>
            <w:r w:rsidRPr="00404558">
              <w:rPr>
                <w:rFonts w:ascii="Menlo" w:hAnsi="Menlo" w:cs="Menlo"/>
                <w:color w:val="000000"/>
                <w:sz w:val="18"/>
                <w:szCs w:val="18"/>
              </w:rPr>
              <w:br/>
            </w:r>
            <w:r w:rsidRPr="00404558">
              <w:rPr>
                <w:rFonts w:ascii="Menlo" w:hAnsi="Menlo" w:cs="Menlo"/>
                <w:color w:val="000000"/>
                <w:sz w:val="18"/>
                <w:szCs w:val="18"/>
              </w:rPr>
              <w:br/>
            </w:r>
            <w:r w:rsidRPr="00404558">
              <w:rPr>
                <w:rFonts w:ascii="Menlo" w:hAnsi="Menlo" w:cs="Menlo"/>
                <w:i/>
                <w:iCs/>
                <w:color w:val="808080"/>
                <w:sz w:val="18"/>
                <w:szCs w:val="18"/>
              </w:rPr>
              <w:t>// default text types</w:t>
            </w:r>
            <w:r w:rsidRPr="00404558">
              <w:rPr>
                <w:rFonts w:ascii="Menlo" w:hAnsi="Menlo" w:cs="Menlo"/>
                <w:i/>
                <w:iCs/>
                <w:color w:val="808080"/>
                <w:sz w:val="18"/>
                <w:szCs w:val="18"/>
              </w:rPr>
              <w:br/>
            </w:r>
            <w:r w:rsidRPr="00404558">
              <w:rPr>
                <w:rFonts w:ascii="Menlo" w:hAnsi="Menlo" w:cs="Menlo"/>
                <w:b/>
                <w:bCs/>
                <w:color w:val="000080"/>
                <w:sz w:val="18"/>
                <w:szCs w:val="18"/>
              </w:rPr>
              <w:t xml:space="preserve">var </w:t>
            </w:r>
            <w:r w:rsidRPr="00404558">
              <w:rPr>
                <w:rFonts w:ascii="Menlo" w:hAnsi="Menlo" w:cs="Menlo"/>
                <w:color w:val="000000"/>
                <w:sz w:val="18"/>
                <w:szCs w:val="18"/>
              </w:rPr>
              <w:t>textTypes = [</w:t>
            </w:r>
            <w:r w:rsidRPr="00404558">
              <w:rPr>
                <w:rFonts w:ascii="Menlo" w:hAnsi="Menlo" w:cs="Menlo"/>
                <w:color w:val="000000"/>
                <w:sz w:val="18"/>
                <w:szCs w:val="18"/>
              </w:rPr>
              <w:br/>
              <w:t xml:space="preserve">  </w:t>
            </w:r>
            <w:r w:rsidRPr="00404558">
              <w:rPr>
                <w:rFonts w:ascii="Menlo" w:hAnsi="Menlo" w:cs="Menlo"/>
                <w:b/>
                <w:bCs/>
                <w:color w:val="008000"/>
                <w:sz w:val="18"/>
                <w:szCs w:val="18"/>
              </w:rPr>
              <w:t>'text/plain'</w:t>
            </w:r>
            <w:r w:rsidRPr="00404558">
              <w:rPr>
                <w:rFonts w:ascii="Menlo" w:hAnsi="Menlo" w:cs="Menlo"/>
                <w:color w:val="000000"/>
                <w:sz w:val="18"/>
                <w:szCs w:val="18"/>
              </w:rPr>
              <w:t>,</w:t>
            </w:r>
            <w:r w:rsidRPr="00404558">
              <w:rPr>
                <w:rFonts w:ascii="Menlo" w:hAnsi="Menlo" w:cs="Menlo"/>
                <w:color w:val="000000"/>
                <w:sz w:val="18"/>
                <w:szCs w:val="18"/>
              </w:rPr>
              <w:br/>
              <w:t>];</w:t>
            </w:r>
          </w:p>
        </w:tc>
      </w:tr>
    </w:tbl>
    <w:p w14:paraId="51F07970" w14:textId="75C6BD25" w:rsidR="00404558" w:rsidRDefault="00404558" w:rsidP="00315AED">
      <w:pPr>
        <w:pStyle w:val="a8"/>
        <w:numPr>
          <w:ilvl w:val="3"/>
          <w:numId w:val="167"/>
        </w:numPr>
        <w:ind w:firstLineChars="0"/>
      </w:pPr>
      <w:r>
        <w:rPr>
          <w:rFonts w:hint="eastAsia"/>
        </w:rPr>
        <w:t>注意</w:t>
      </w:r>
    </w:p>
    <w:p w14:paraId="645329B4" w14:textId="7F914DC4" w:rsidR="00404558" w:rsidRPr="00404558" w:rsidRDefault="00404558" w:rsidP="00404558">
      <w:pPr>
        <w:pStyle w:val="a8"/>
        <w:ind w:left="2520" w:firstLineChars="0" w:firstLine="0"/>
      </w:pPr>
      <w:r>
        <w:rPr>
          <w:rFonts w:hint="eastAsia"/>
        </w:rPr>
        <w:t>自己设置的该属性只是在默认值基础上追加，而不是替换</w:t>
      </w:r>
    </w:p>
    <w:p w14:paraId="3AF5E8B0" w14:textId="22EFACA5" w:rsidR="004F2400" w:rsidRDefault="004F2400" w:rsidP="00315AED">
      <w:pPr>
        <w:pStyle w:val="a8"/>
        <w:numPr>
          <w:ilvl w:val="1"/>
          <w:numId w:val="247"/>
        </w:numPr>
        <w:ind w:firstLineChars="0"/>
      </w:pPr>
      <w:r>
        <w:rPr>
          <w:rFonts w:hint="eastAsia"/>
        </w:rPr>
        <w:t>onerror</w:t>
      </w:r>
    </w:p>
    <w:p w14:paraId="64D443AC" w14:textId="48073C21" w:rsidR="00770FFE" w:rsidRDefault="007239A2" w:rsidP="00770FFE">
      <w:pPr>
        <w:ind w:left="2100"/>
      </w:pPr>
      <w:r>
        <w:rPr>
          <w:rFonts w:hint="eastAsia"/>
        </w:rPr>
        <w:t>自定义解析出错时的回调函数</w:t>
      </w:r>
    </w:p>
    <w:p w14:paraId="5FBF0092" w14:textId="6AC5FC0C" w:rsidR="004F2400" w:rsidRDefault="004F2400" w:rsidP="00315AED">
      <w:pPr>
        <w:pStyle w:val="a8"/>
        <w:numPr>
          <w:ilvl w:val="1"/>
          <w:numId w:val="247"/>
        </w:numPr>
        <w:ind w:firstLineChars="0"/>
      </w:pPr>
      <w:r>
        <w:rPr>
          <w:rFonts w:hint="eastAsia"/>
        </w:rPr>
        <w:t>disableBodyParser</w:t>
      </w:r>
    </w:p>
    <w:p w14:paraId="589A91FB" w14:textId="40468839" w:rsidR="007239A2" w:rsidRDefault="007239A2" w:rsidP="007239A2">
      <w:pPr>
        <w:pStyle w:val="a8"/>
        <w:ind w:left="2100" w:firstLineChars="0" w:firstLine="0"/>
      </w:pPr>
      <w:r>
        <w:rPr>
          <w:rFonts w:hint="eastAsia"/>
        </w:rPr>
        <w:t>动态开启关闭解析功能的设置项</w:t>
      </w:r>
    </w:p>
    <w:p w14:paraId="29F585C4" w14:textId="2EF7E648" w:rsidR="007C2D89" w:rsidRDefault="007C2D89" w:rsidP="00315AED">
      <w:pPr>
        <w:pStyle w:val="a8"/>
        <w:numPr>
          <w:ilvl w:val="0"/>
          <w:numId w:val="167"/>
        </w:numPr>
        <w:ind w:firstLineChars="0"/>
      </w:pPr>
      <w:r>
        <w:rPr>
          <w:rFonts w:hint="eastAsia"/>
        </w:rPr>
        <w:t>通过ctx</w:t>
      </w:r>
      <w:r>
        <w:t>.request.body</w:t>
      </w:r>
      <w:r>
        <w:rPr>
          <w:rFonts w:hint="eastAsia"/>
        </w:rPr>
        <w:t>获取</w:t>
      </w:r>
      <w:r w:rsidR="007319C0">
        <w:rPr>
          <w:rFonts w:hint="eastAsia"/>
        </w:rPr>
        <w:t>body</w:t>
      </w:r>
      <w:r>
        <w:rPr>
          <w:rFonts w:hint="eastAsia"/>
        </w:rPr>
        <w:t>传值</w:t>
      </w:r>
    </w:p>
    <w:p w14:paraId="216ECC11" w14:textId="4D125F50" w:rsidR="0006316F" w:rsidRDefault="0006316F" w:rsidP="0006316F">
      <w:pPr>
        <w:pStyle w:val="a8"/>
        <w:ind w:left="840" w:firstLineChars="0" w:firstLine="0"/>
      </w:pPr>
      <w:r>
        <w:rPr>
          <w:rFonts w:hint="eastAsia"/>
        </w:rPr>
        <w:t>ctx</w:t>
      </w:r>
      <w:r>
        <w:t>.request.body</w:t>
      </w:r>
      <w:r>
        <w:rPr>
          <w:rFonts w:hint="eastAsia"/>
        </w:rPr>
        <w:t>返回的是转换成对象的</w:t>
      </w:r>
      <w:r w:rsidR="007319C0">
        <w:rPr>
          <w:rFonts w:hint="eastAsia"/>
        </w:rPr>
        <w:t>body</w:t>
      </w:r>
      <w:r>
        <w:rPr>
          <w:rFonts w:hint="eastAsia"/>
        </w:rPr>
        <w:t>传值</w:t>
      </w:r>
    </w:p>
    <w:tbl>
      <w:tblPr>
        <w:tblStyle w:val="ac"/>
        <w:tblW w:w="0" w:type="auto"/>
        <w:tblInd w:w="840" w:type="dxa"/>
        <w:tblLook w:val="04A0" w:firstRow="1" w:lastRow="0" w:firstColumn="1" w:lastColumn="0" w:noHBand="0" w:noVBand="1"/>
      </w:tblPr>
      <w:tblGrid>
        <w:gridCol w:w="7456"/>
      </w:tblGrid>
      <w:tr w:rsidR="005B0B39" w14:paraId="5AC192BA" w14:textId="77777777" w:rsidTr="005B0B39">
        <w:tc>
          <w:tcPr>
            <w:tcW w:w="8296" w:type="dxa"/>
          </w:tcPr>
          <w:p w14:paraId="696820DC" w14:textId="2B22B265" w:rsidR="005B0B39" w:rsidRPr="005B0B39" w:rsidRDefault="005B0B39" w:rsidP="005B0B39">
            <w:pPr>
              <w:pStyle w:val="HTML0"/>
              <w:shd w:val="clear" w:color="auto" w:fill="FFFFFF"/>
              <w:rPr>
                <w:rFonts w:ascii="Menlo" w:hAnsi="Menlo" w:cs="Menlo"/>
                <w:color w:val="000000"/>
                <w:sz w:val="23"/>
                <w:szCs w:val="23"/>
              </w:rPr>
            </w:pPr>
            <w:r>
              <w:rPr>
                <w:rFonts w:ascii="Menlo" w:hAnsi="Menlo" w:cs="Menlo"/>
                <w:b/>
                <w:bCs/>
                <w:i/>
                <w:iCs/>
                <w:color w:val="660E7A"/>
                <w:sz w:val="23"/>
                <w:szCs w:val="23"/>
              </w:rPr>
              <w:t>console</w:t>
            </w:r>
            <w:r>
              <w:rPr>
                <w:rFonts w:ascii="Menlo" w:hAnsi="Menlo" w:cs="Menlo"/>
                <w:color w:val="000000"/>
                <w:sz w:val="23"/>
                <w:szCs w:val="23"/>
              </w:rPr>
              <w:t>.</w:t>
            </w:r>
            <w:r>
              <w:rPr>
                <w:rFonts w:ascii="Menlo" w:hAnsi="Menlo" w:cs="Menlo"/>
                <w:color w:val="7A7A43"/>
                <w:sz w:val="23"/>
                <w:szCs w:val="23"/>
              </w:rPr>
              <w:t>log</w:t>
            </w:r>
            <w:r>
              <w:rPr>
                <w:rFonts w:ascii="Menlo" w:hAnsi="Menlo" w:cs="Menlo"/>
                <w:color w:val="000000"/>
                <w:sz w:val="23"/>
                <w:szCs w:val="23"/>
              </w:rPr>
              <w:t>(ctx.</w:t>
            </w:r>
            <w:r>
              <w:rPr>
                <w:rFonts w:ascii="Menlo" w:hAnsi="Menlo" w:cs="Menlo"/>
                <w:b/>
                <w:bCs/>
                <w:color w:val="660E7A"/>
                <w:sz w:val="23"/>
                <w:szCs w:val="23"/>
              </w:rPr>
              <w:t>request</w:t>
            </w:r>
            <w:r>
              <w:rPr>
                <w:rFonts w:ascii="Menlo" w:hAnsi="Menlo" w:cs="Menlo"/>
                <w:color w:val="000000"/>
                <w:sz w:val="23"/>
                <w:szCs w:val="23"/>
              </w:rPr>
              <w:t>.</w:t>
            </w:r>
            <w:r>
              <w:rPr>
                <w:rFonts w:ascii="Menlo" w:hAnsi="Menlo" w:cs="Menlo"/>
                <w:b/>
                <w:bCs/>
                <w:color w:val="660E7A"/>
                <w:sz w:val="23"/>
                <w:szCs w:val="23"/>
              </w:rPr>
              <w:t>body</w:t>
            </w:r>
            <w:r>
              <w:rPr>
                <w:rFonts w:ascii="Menlo" w:hAnsi="Menlo" w:cs="Menlo"/>
                <w:color w:val="000000"/>
                <w:sz w:val="23"/>
                <w:szCs w:val="23"/>
              </w:rPr>
              <w:t>);</w:t>
            </w:r>
          </w:p>
        </w:tc>
      </w:tr>
    </w:tbl>
    <w:p w14:paraId="6CE4DAA1" w14:textId="30E21484" w:rsidR="007239A2" w:rsidRDefault="007239A2" w:rsidP="00315AED">
      <w:pPr>
        <w:pStyle w:val="a8"/>
        <w:numPr>
          <w:ilvl w:val="0"/>
          <w:numId w:val="167"/>
        </w:numPr>
        <w:ind w:firstLineChars="0"/>
      </w:pPr>
      <w:r>
        <w:rPr>
          <w:rFonts w:hint="eastAsia"/>
        </w:rPr>
        <w:t>通过ctx</w:t>
      </w:r>
      <w:r>
        <w:t>.request.</w:t>
      </w:r>
      <w:r>
        <w:rPr>
          <w:rFonts w:hint="eastAsia"/>
        </w:rPr>
        <w:t>rawBody获取原始body的内容</w:t>
      </w:r>
    </w:p>
    <w:p w14:paraId="6C39D455" w14:textId="4378321B" w:rsidR="007239A2" w:rsidRDefault="007239A2" w:rsidP="007239A2">
      <w:pPr>
        <w:pStyle w:val="a8"/>
        <w:ind w:left="840" w:firstLineChars="0" w:firstLine="0"/>
      </w:pPr>
      <w:r>
        <w:rPr>
          <w:rFonts w:hint="eastAsia"/>
        </w:rPr>
        <w:t>只有在使用bodyparser解析后才能通过该属性获得</w:t>
      </w:r>
    </w:p>
    <w:p w14:paraId="68270BEA" w14:textId="3B0CD90B" w:rsidR="005B0B39" w:rsidRDefault="00406A47" w:rsidP="00406A47">
      <w:pPr>
        <w:pStyle w:val="4"/>
      </w:pPr>
      <w:r>
        <w:rPr>
          <w:rFonts w:hint="eastAsia"/>
        </w:rPr>
        <w:t>例</w:t>
      </w:r>
    </w:p>
    <w:tbl>
      <w:tblPr>
        <w:tblStyle w:val="ac"/>
        <w:tblW w:w="0" w:type="auto"/>
        <w:tblInd w:w="420" w:type="dxa"/>
        <w:tblLook w:val="04A0" w:firstRow="1" w:lastRow="0" w:firstColumn="1" w:lastColumn="0" w:noHBand="0" w:noVBand="1"/>
      </w:tblPr>
      <w:tblGrid>
        <w:gridCol w:w="7876"/>
      </w:tblGrid>
      <w:tr w:rsidR="00406A47" w14:paraId="066B0A9A" w14:textId="77777777" w:rsidTr="00406A47">
        <w:tc>
          <w:tcPr>
            <w:tcW w:w="8296" w:type="dxa"/>
          </w:tcPr>
          <w:p w14:paraId="6EEFF3DB" w14:textId="269E911F" w:rsidR="00406A47" w:rsidRPr="00406A47" w:rsidRDefault="00406A47" w:rsidP="00406A47">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const </w:t>
            </w:r>
            <w:r>
              <w:rPr>
                <w:rFonts w:ascii="Menlo" w:hAnsi="Menlo" w:cs="Menlo"/>
                <w:b/>
                <w:bCs/>
                <w:color w:val="660E7A"/>
                <w:sz w:val="23"/>
                <w:szCs w:val="23"/>
              </w:rPr>
              <w:t xml:space="preserve">Koa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const </w:t>
            </w:r>
            <w:r>
              <w:rPr>
                <w:rFonts w:ascii="Menlo" w:hAnsi="Menlo" w:cs="Menlo"/>
                <w:color w:val="000000"/>
                <w:sz w:val="23"/>
                <w:szCs w:val="23"/>
              </w:rPr>
              <w:t xml:space="preserve">Koa_router =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'koa-router'</w:t>
            </w:r>
            <w:r>
              <w:rPr>
                <w:rFonts w:ascii="Menlo" w:hAnsi="Menlo" w:cs="Menlo"/>
                <w:color w:val="000000"/>
                <w:sz w:val="23"/>
                <w:szCs w:val="23"/>
              </w:rPr>
              <w:t>);</w:t>
            </w:r>
            <w:r>
              <w:rPr>
                <w:rFonts w:ascii="Menlo" w:hAnsi="Menlo" w:cs="Menlo"/>
                <w:color w:val="000000"/>
                <w:sz w:val="23"/>
                <w:szCs w:val="23"/>
              </w:rPr>
              <w:br/>
            </w:r>
            <w:r>
              <w:rPr>
                <w:rFonts w:ascii="Menlo" w:hAnsi="Menlo" w:cs="Menlo"/>
                <w:i/>
                <w:iCs/>
                <w:color w:val="808080"/>
                <w:sz w:val="23"/>
                <w:szCs w:val="23"/>
              </w:rPr>
              <w:t>//</w:t>
            </w:r>
            <w:r>
              <w:rPr>
                <w:rFonts w:ascii="Menlo" w:hAnsi="Menlo" w:cs="Menlo"/>
                <w:i/>
                <w:iCs/>
                <w:color w:val="808080"/>
                <w:sz w:val="23"/>
                <w:szCs w:val="23"/>
              </w:rPr>
              <w:t>引入</w:t>
            </w:r>
            <w:r>
              <w:rPr>
                <w:rFonts w:ascii="Menlo" w:hAnsi="Menlo" w:cs="Menlo"/>
                <w:i/>
                <w:iCs/>
                <w:color w:val="808080"/>
                <w:sz w:val="23"/>
                <w:szCs w:val="23"/>
              </w:rPr>
              <w:t>bodyparser</w:t>
            </w:r>
            <w:r>
              <w:rPr>
                <w:rFonts w:ascii="Menlo" w:hAnsi="Menlo" w:cs="Menlo"/>
                <w:i/>
                <w:iCs/>
                <w:color w:val="808080"/>
                <w:sz w:val="23"/>
                <w:szCs w:val="23"/>
              </w:rPr>
              <w:br/>
            </w:r>
            <w:r>
              <w:rPr>
                <w:rFonts w:ascii="Menlo" w:hAnsi="Menlo" w:cs="Menlo"/>
                <w:b/>
                <w:bCs/>
                <w:color w:val="000080"/>
                <w:sz w:val="23"/>
                <w:szCs w:val="23"/>
              </w:rPr>
              <w:t xml:space="preserve">const </w:t>
            </w:r>
            <w:r>
              <w:rPr>
                <w:rFonts w:ascii="Menlo" w:hAnsi="Menlo" w:cs="Menlo"/>
                <w:color w:val="7A7A43"/>
                <w:sz w:val="23"/>
                <w:szCs w:val="23"/>
              </w:rPr>
              <w:t xml:space="preserve">Bodyparser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'koa-bodyparser'</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const </w:t>
            </w:r>
            <w:r>
              <w:rPr>
                <w:rFonts w:ascii="Menlo" w:hAnsi="Menlo" w:cs="Menlo"/>
                <w:i/>
                <w:iCs/>
                <w:color w:val="000000"/>
                <w:sz w:val="23"/>
                <w:szCs w:val="23"/>
              </w:rPr>
              <w:t xml:space="preserve">Static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'koa-static'</w:t>
            </w:r>
            <w:r>
              <w:rPr>
                <w:rFonts w:ascii="Menlo" w:hAnsi="Menlo" w:cs="Menlo"/>
                <w:color w:val="000000"/>
                <w:sz w:val="23"/>
                <w:szCs w:val="23"/>
              </w:rPr>
              <w:t>);</w:t>
            </w:r>
            <w:r>
              <w:rPr>
                <w:rFonts w:ascii="Menlo" w:hAnsi="Menlo" w:cs="Menlo"/>
                <w:color w:val="000000"/>
                <w:sz w:val="23"/>
                <w:szCs w:val="23"/>
              </w:rPr>
              <w:br/>
            </w:r>
            <w:r>
              <w:rPr>
                <w:rFonts w:ascii="Menlo" w:hAnsi="Menlo" w:cs="Menlo"/>
                <w:color w:val="000000"/>
                <w:sz w:val="23"/>
                <w:szCs w:val="23"/>
              </w:rPr>
              <w:br/>
            </w:r>
            <w:r>
              <w:rPr>
                <w:rFonts w:ascii="Menlo" w:hAnsi="Menlo" w:cs="Menlo"/>
                <w:b/>
                <w:bCs/>
                <w:color w:val="000080"/>
                <w:sz w:val="23"/>
                <w:szCs w:val="23"/>
              </w:rPr>
              <w:t xml:space="preserve">let </w:t>
            </w:r>
            <w:r>
              <w:rPr>
                <w:rFonts w:ascii="Menlo" w:hAnsi="Menlo" w:cs="Menlo"/>
                <w:color w:val="458383"/>
                <w:sz w:val="23"/>
                <w:szCs w:val="23"/>
              </w:rPr>
              <w:t xml:space="preserve">app </w:t>
            </w:r>
            <w:r>
              <w:rPr>
                <w:rFonts w:ascii="Menlo" w:hAnsi="Menlo" w:cs="Menlo"/>
                <w:color w:val="000000"/>
                <w:sz w:val="23"/>
                <w:szCs w:val="23"/>
              </w:rPr>
              <w:t xml:space="preserve">= </w:t>
            </w:r>
            <w:r>
              <w:rPr>
                <w:rFonts w:ascii="Menlo" w:hAnsi="Menlo" w:cs="Menlo"/>
                <w:b/>
                <w:bCs/>
                <w:color w:val="000080"/>
                <w:sz w:val="23"/>
                <w:szCs w:val="23"/>
              </w:rPr>
              <w:t xml:space="preserve">new </w:t>
            </w:r>
            <w:r>
              <w:rPr>
                <w:rFonts w:ascii="Menlo" w:hAnsi="Menlo" w:cs="Menlo"/>
                <w:b/>
                <w:bCs/>
                <w:color w:val="660E7A"/>
                <w:sz w:val="23"/>
                <w:szCs w:val="23"/>
              </w:rPr>
              <w:t>Koa</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let </w:t>
            </w:r>
            <w:r>
              <w:rPr>
                <w:rFonts w:ascii="Menlo" w:hAnsi="Menlo" w:cs="Menlo"/>
                <w:color w:val="458383"/>
                <w:sz w:val="23"/>
                <w:szCs w:val="23"/>
              </w:rPr>
              <w:t xml:space="preserve">router </w:t>
            </w:r>
            <w:r>
              <w:rPr>
                <w:rFonts w:ascii="Menlo" w:hAnsi="Menlo" w:cs="Menlo"/>
                <w:color w:val="000000"/>
                <w:sz w:val="23"/>
                <w:szCs w:val="23"/>
              </w:rPr>
              <w:t>=</w:t>
            </w:r>
            <w:r>
              <w:rPr>
                <w:rFonts w:ascii="Menlo" w:hAnsi="Menlo" w:cs="Menlo"/>
                <w:b/>
                <w:bCs/>
                <w:color w:val="000080"/>
                <w:sz w:val="23"/>
                <w:szCs w:val="23"/>
              </w:rPr>
              <w:t xml:space="preserve">new </w:t>
            </w:r>
            <w:r>
              <w:rPr>
                <w:rFonts w:ascii="Menlo" w:hAnsi="Menlo" w:cs="Menlo"/>
                <w:color w:val="000000"/>
                <w:sz w:val="23"/>
                <w:szCs w:val="23"/>
              </w:rPr>
              <w:t>Koa_router();</w:t>
            </w:r>
            <w:r>
              <w:rPr>
                <w:rFonts w:ascii="Menlo" w:hAnsi="Menlo" w:cs="Menlo"/>
                <w:color w:val="000000"/>
                <w:sz w:val="23"/>
                <w:szCs w:val="23"/>
              </w:rPr>
              <w:br/>
            </w:r>
            <w:r>
              <w:rPr>
                <w:rFonts w:ascii="Menlo" w:hAnsi="Menlo" w:cs="Menlo"/>
                <w:i/>
                <w:iCs/>
                <w:color w:val="808080"/>
                <w:sz w:val="23"/>
                <w:szCs w:val="23"/>
              </w:rPr>
              <w:lastRenderedPageBreak/>
              <w:t>//</w:t>
            </w:r>
            <w:r>
              <w:rPr>
                <w:rFonts w:ascii="Menlo" w:hAnsi="Menlo" w:cs="Menlo"/>
                <w:i/>
                <w:iCs/>
                <w:color w:val="808080"/>
                <w:sz w:val="23"/>
                <w:szCs w:val="23"/>
              </w:rPr>
              <w:t>加载</w:t>
            </w:r>
            <w:r>
              <w:rPr>
                <w:rFonts w:ascii="Menlo" w:hAnsi="Menlo" w:cs="Menlo"/>
                <w:i/>
                <w:iCs/>
                <w:color w:val="808080"/>
                <w:sz w:val="23"/>
                <w:szCs w:val="23"/>
              </w:rPr>
              <w:t>bodyparser</w:t>
            </w:r>
            <w:r>
              <w:rPr>
                <w:rFonts w:ascii="Menlo" w:hAnsi="Menlo" w:cs="Menlo"/>
                <w:i/>
                <w:iCs/>
                <w:color w:val="808080"/>
                <w:sz w:val="23"/>
                <w:szCs w:val="23"/>
              </w:rPr>
              <w:t>中间件</w:t>
            </w:r>
            <w:r>
              <w:rPr>
                <w:rFonts w:ascii="Menlo" w:hAnsi="Menlo" w:cs="Menlo"/>
                <w:i/>
                <w:iCs/>
                <w:color w:val="80808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7A7A43"/>
                <w:sz w:val="23"/>
                <w:szCs w:val="23"/>
              </w:rPr>
              <w:t>Bodyparser</w:t>
            </w:r>
            <w:r>
              <w:rPr>
                <w:rFonts w:ascii="Menlo" w:hAnsi="Menlo" w:cs="Menlo"/>
                <w:color w:val="000000"/>
                <w:sz w:val="23"/>
                <w:szCs w:val="23"/>
              </w:rPr>
              <w:t>());</w:t>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i/>
                <w:iCs/>
                <w:color w:val="000000"/>
                <w:sz w:val="23"/>
                <w:szCs w:val="23"/>
              </w:rPr>
              <w:t>Static</w:t>
            </w:r>
            <w:r>
              <w:rPr>
                <w:rFonts w:ascii="Menlo" w:hAnsi="Menlo" w:cs="Menlo"/>
                <w:color w:val="000000"/>
                <w:sz w:val="23"/>
                <w:szCs w:val="23"/>
              </w:rPr>
              <w:t>(</w:t>
            </w:r>
            <w:r>
              <w:rPr>
                <w:rFonts w:ascii="Menlo" w:hAnsi="Menlo" w:cs="Menlo"/>
                <w:b/>
                <w:bCs/>
                <w:color w:val="008000"/>
                <w:sz w:val="23"/>
                <w:szCs w:val="23"/>
              </w:rPr>
              <w:t>'views'</w:t>
            </w:r>
            <w:r>
              <w:rPr>
                <w:rFonts w:ascii="Menlo" w:hAnsi="Menlo" w:cs="Menlo"/>
                <w:color w:val="000000"/>
                <w:sz w:val="23"/>
                <w:szCs w:val="23"/>
              </w:rPr>
              <w:t>));</w:t>
            </w:r>
            <w:r>
              <w:rPr>
                <w:rFonts w:ascii="Menlo" w:hAnsi="Menlo" w:cs="Menlo"/>
                <w:color w:val="000000"/>
                <w:sz w:val="23"/>
                <w:szCs w:val="23"/>
              </w:rPr>
              <w:br/>
            </w:r>
            <w:r>
              <w:rPr>
                <w:rFonts w:ascii="Menlo" w:hAnsi="Menlo" w:cs="Menlo"/>
                <w:color w:val="000000"/>
                <w:sz w:val="23"/>
                <w:szCs w:val="23"/>
              </w:rPr>
              <w:br/>
            </w:r>
            <w:r>
              <w:rPr>
                <w:rFonts w:ascii="Menlo" w:hAnsi="Menlo" w:cs="Menlo"/>
                <w:color w:val="458383"/>
                <w:sz w:val="23"/>
                <w:szCs w:val="23"/>
              </w:rPr>
              <w:t>router</w:t>
            </w:r>
            <w:r>
              <w:rPr>
                <w:rFonts w:ascii="Menlo" w:hAnsi="Menlo" w:cs="Menlo"/>
                <w:color w:val="000000"/>
                <w:sz w:val="23"/>
                <w:szCs w:val="23"/>
              </w:rPr>
              <w:t>.post(</w:t>
            </w:r>
            <w:r>
              <w:rPr>
                <w:rFonts w:ascii="Menlo" w:hAnsi="Menlo" w:cs="Menlo"/>
                <w:b/>
                <w:bCs/>
                <w:color w:val="008000"/>
                <w:sz w:val="23"/>
                <w:szCs w:val="23"/>
              </w:rPr>
              <w:t>'/login'</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(ctx,next)=&gt;{</w:t>
            </w:r>
            <w:r>
              <w:rPr>
                <w:rFonts w:ascii="Menlo" w:hAnsi="Menlo" w:cs="Menlo"/>
                <w:color w:val="000000"/>
                <w:sz w:val="23"/>
                <w:szCs w:val="23"/>
              </w:rPr>
              <w:br/>
              <w:t xml:space="preserve">    </w:t>
            </w:r>
            <w:r>
              <w:rPr>
                <w:rFonts w:ascii="Menlo" w:hAnsi="Menlo" w:cs="Menlo"/>
                <w:b/>
                <w:bCs/>
                <w:i/>
                <w:iCs/>
                <w:color w:val="660E7A"/>
                <w:sz w:val="23"/>
                <w:szCs w:val="23"/>
              </w:rPr>
              <w:t>console</w:t>
            </w:r>
            <w:r>
              <w:rPr>
                <w:rFonts w:ascii="Menlo" w:hAnsi="Menlo" w:cs="Menlo"/>
                <w:color w:val="000000"/>
                <w:sz w:val="23"/>
                <w:szCs w:val="23"/>
              </w:rPr>
              <w:t>.</w:t>
            </w:r>
            <w:r>
              <w:rPr>
                <w:rFonts w:ascii="Menlo" w:hAnsi="Menlo" w:cs="Menlo"/>
                <w:color w:val="7A7A43"/>
                <w:sz w:val="23"/>
                <w:szCs w:val="23"/>
              </w:rPr>
              <w:t>log</w:t>
            </w:r>
            <w:r>
              <w:rPr>
                <w:rFonts w:ascii="Menlo" w:hAnsi="Menlo" w:cs="Menlo"/>
                <w:color w:val="000000"/>
                <w:sz w:val="23"/>
                <w:szCs w:val="23"/>
              </w:rPr>
              <w:t>(ctx.</w:t>
            </w:r>
            <w:r>
              <w:rPr>
                <w:rFonts w:ascii="Menlo" w:hAnsi="Menlo" w:cs="Menlo"/>
                <w:b/>
                <w:bCs/>
                <w:color w:val="660E7A"/>
                <w:sz w:val="23"/>
                <w:szCs w:val="23"/>
              </w:rPr>
              <w:t>query</w:t>
            </w:r>
            <w:r>
              <w:rPr>
                <w:rFonts w:ascii="Menlo" w:hAnsi="Menlo" w:cs="Menlo"/>
                <w:color w:val="000000"/>
                <w:sz w:val="23"/>
                <w:szCs w:val="23"/>
              </w:rPr>
              <w:t xml:space="preserve">);     </w:t>
            </w:r>
            <w:r>
              <w:rPr>
                <w:rFonts w:ascii="Menlo" w:hAnsi="Menlo" w:cs="Menlo"/>
                <w:i/>
                <w:iCs/>
                <w:color w:val="808080"/>
                <w:sz w:val="23"/>
                <w:szCs w:val="23"/>
              </w:rPr>
              <w:t>//url</w:t>
            </w:r>
            <w:r>
              <w:rPr>
                <w:rFonts w:ascii="Menlo" w:hAnsi="Menlo" w:cs="Menlo"/>
                <w:i/>
                <w:iCs/>
                <w:color w:val="808080"/>
                <w:sz w:val="23"/>
                <w:szCs w:val="23"/>
              </w:rPr>
              <w:t>传值</w:t>
            </w:r>
            <w:r>
              <w:rPr>
                <w:rFonts w:ascii="Menlo" w:hAnsi="Menlo" w:cs="Menlo"/>
                <w:i/>
                <w:iCs/>
                <w:color w:val="808080"/>
                <w:sz w:val="23"/>
                <w:szCs w:val="23"/>
              </w:rPr>
              <w:br/>
              <w:t xml:space="preserve">    </w:t>
            </w:r>
            <w:r>
              <w:rPr>
                <w:rFonts w:ascii="Menlo" w:hAnsi="Menlo" w:cs="Menlo"/>
                <w:b/>
                <w:bCs/>
                <w:i/>
                <w:iCs/>
                <w:color w:val="660E7A"/>
                <w:sz w:val="23"/>
                <w:szCs w:val="23"/>
              </w:rPr>
              <w:t>console</w:t>
            </w:r>
            <w:r>
              <w:rPr>
                <w:rFonts w:ascii="Menlo" w:hAnsi="Menlo" w:cs="Menlo"/>
                <w:color w:val="000000"/>
                <w:sz w:val="23"/>
                <w:szCs w:val="23"/>
              </w:rPr>
              <w:t>.</w:t>
            </w:r>
            <w:r>
              <w:rPr>
                <w:rFonts w:ascii="Menlo" w:hAnsi="Menlo" w:cs="Menlo"/>
                <w:color w:val="7A7A43"/>
                <w:sz w:val="23"/>
                <w:szCs w:val="23"/>
              </w:rPr>
              <w:t>log</w:t>
            </w:r>
            <w:r>
              <w:rPr>
                <w:rFonts w:ascii="Menlo" w:hAnsi="Menlo" w:cs="Menlo"/>
                <w:color w:val="000000"/>
                <w:sz w:val="23"/>
                <w:szCs w:val="23"/>
              </w:rPr>
              <w:t>(ctx.</w:t>
            </w:r>
            <w:r>
              <w:rPr>
                <w:rFonts w:ascii="Menlo" w:hAnsi="Menlo" w:cs="Menlo"/>
                <w:b/>
                <w:bCs/>
                <w:color w:val="660E7A"/>
                <w:sz w:val="23"/>
                <w:szCs w:val="23"/>
              </w:rPr>
              <w:t>header</w:t>
            </w:r>
            <w:r>
              <w:rPr>
                <w:rFonts w:ascii="Menlo" w:hAnsi="Menlo" w:cs="Menlo"/>
                <w:color w:val="000000"/>
                <w:sz w:val="23"/>
                <w:szCs w:val="23"/>
              </w:rPr>
              <w:t xml:space="preserve">);    </w:t>
            </w:r>
            <w:r>
              <w:rPr>
                <w:rFonts w:ascii="Menlo" w:hAnsi="Menlo" w:cs="Menlo"/>
                <w:i/>
                <w:iCs/>
                <w:color w:val="808080"/>
                <w:sz w:val="23"/>
                <w:szCs w:val="23"/>
              </w:rPr>
              <w:t>//header</w:t>
            </w:r>
            <w:r>
              <w:rPr>
                <w:rFonts w:ascii="Menlo" w:hAnsi="Menlo" w:cs="Menlo"/>
                <w:i/>
                <w:iCs/>
                <w:color w:val="808080"/>
                <w:sz w:val="23"/>
                <w:szCs w:val="23"/>
              </w:rPr>
              <w:t>传值</w:t>
            </w:r>
            <w:r>
              <w:rPr>
                <w:rFonts w:ascii="Menlo" w:hAnsi="Menlo" w:cs="Menlo"/>
                <w:i/>
                <w:iCs/>
                <w:color w:val="808080"/>
                <w:sz w:val="23"/>
                <w:szCs w:val="23"/>
              </w:rPr>
              <w:br/>
              <w:t xml:space="preserve">    </w:t>
            </w:r>
            <w:r>
              <w:rPr>
                <w:rFonts w:ascii="Menlo" w:hAnsi="Menlo" w:cs="Menlo"/>
                <w:b/>
                <w:bCs/>
                <w:i/>
                <w:iCs/>
                <w:color w:val="660E7A"/>
                <w:sz w:val="23"/>
                <w:szCs w:val="23"/>
              </w:rPr>
              <w:t>console</w:t>
            </w:r>
            <w:r>
              <w:rPr>
                <w:rFonts w:ascii="Menlo" w:hAnsi="Menlo" w:cs="Menlo"/>
                <w:color w:val="000000"/>
                <w:sz w:val="23"/>
                <w:szCs w:val="23"/>
              </w:rPr>
              <w:t>.</w:t>
            </w:r>
            <w:r>
              <w:rPr>
                <w:rFonts w:ascii="Menlo" w:hAnsi="Menlo" w:cs="Menlo"/>
                <w:color w:val="7A7A43"/>
                <w:sz w:val="23"/>
                <w:szCs w:val="23"/>
              </w:rPr>
              <w:t>log</w:t>
            </w:r>
            <w:r>
              <w:rPr>
                <w:rFonts w:ascii="Menlo" w:hAnsi="Menlo" w:cs="Menlo"/>
                <w:color w:val="000000"/>
                <w:sz w:val="23"/>
                <w:szCs w:val="23"/>
              </w:rPr>
              <w:t>(ctx.</w:t>
            </w:r>
            <w:r>
              <w:rPr>
                <w:rFonts w:ascii="Menlo" w:hAnsi="Menlo" w:cs="Menlo"/>
                <w:b/>
                <w:bCs/>
                <w:color w:val="660E7A"/>
                <w:sz w:val="23"/>
                <w:szCs w:val="23"/>
              </w:rPr>
              <w:t>request</w:t>
            </w:r>
            <w:r>
              <w:rPr>
                <w:rFonts w:ascii="Menlo" w:hAnsi="Menlo" w:cs="Menlo"/>
                <w:color w:val="000000"/>
                <w:sz w:val="23"/>
                <w:szCs w:val="23"/>
              </w:rPr>
              <w:t>.</w:t>
            </w:r>
            <w:r>
              <w:rPr>
                <w:rFonts w:ascii="Menlo" w:hAnsi="Menlo" w:cs="Menlo"/>
                <w:b/>
                <w:bCs/>
                <w:color w:val="660E7A"/>
                <w:sz w:val="23"/>
                <w:szCs w:val="23"/>
              </w:rPr>
              <w:t>body</w:t>
            </w:r>
            <w:r>
              <w:rPr>
                <w:rFonts w:ascii="Menlo" w:hAnsi="Menlo" w:cs="Menlo"/>
                <w:color w:val="000000"/>
                <w:sz w:val="23"/>
                <w:szCs w:val="23"/>
              </w:rPr>
              <w:t xml:space="preserve">);  </w:t>
            </w:r>
            <w:r>
              <w:rPr>
                <w:rFonts w:ascii="Menlo" w:hAnsi="Menlo" w:cs="Menlo"/>
                <w:i/>
                <w:iCs/>
                <w:color w:val="808080"/>
                <w:sz w:val="23"/>
                <w:szCs w:val="23"/>
              </w:rPr>
              <w:t>//body</w:t>
            </w:r>
            <w:r>
              <w:rPr>
                <w:rFonts w:ascii="Menlo" w:hAnsi="Menlo" w:cs="Menlo"/>
                <w:i/>
                <w:iCs/>
                <w:color w:val="808080"/>
                <w:sz w:val="23"/>
                <w:szCs w:val="23"/>
              </w:rPr>
              <w:t>传值</w:t>
            </w:r>
            <w:r>
              <w:rPr>
                <w:rFonts w:ascii="Menlo" w:hAnsi="Menlo" w:cs="Menlo"/>
                <w:i/>
                <w:iCs/>
                <w:color w:val="808080"/>
                <w:sz w:val="23"/>
                <w:szCs w:val="23"/>
              </w:rPr>
              <w:br/>
              <w:t xml:space="preserve">    </w:t>
            </w:r>
            <w:r>
              <w:rPr>
                <w:rFonts w:ascii="Menlo" w:hAnsi="Menlo" w:cs="Menlo"/>
                <w:b/>
                <w:bCs/>
                <w:color w:val="000080"/>
                <w:sz w:val="23"/>
                <w:szCs w:val="23"/>
              </w:rPr>
              <w:t xml:space="preserve">await </w:t>
            </w:r>
            <w:r>
              <w:rPr>
                <w:rFonts w:ascii="Menlo" w:hAnsi="Menlo" w:cs="Menlo"/>
                <w:color w:val="000000"/>
                <w:sz w:val="23"/>
                <w:szCs w:val="23"/>
              </w:rPr>
              <w:t>next();</w:t>
            </w:r>
            <w:r>
              <w:rPr>
                <w:rFonts w:ascii="Menlo" w:hAnsi="Menlo" w:cs="Menlo"/>
                <w:color w:val="000000"/>
                <w:sz w:val="23"/>
                <w:szCs w:val="23"/>
              </w:rPr>
              <w:br/>
              <w:t>});</w:t>
            </w:r>
            <w:r>
              <w:rPr>
                <w:rFonts w:ascii="Menlo" w:hAnsi="Menlo" w:cs="Menlo"/>
                <w:color w:val="000000"/>
                <w:sz w:val="23"/>
                <w:szCs w:val="23"/>
              </w:rPr>
              <w:br/>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458383"/>
                <w:sz w:val="23"/>
                <w:szCs w:val="23"/>
              </w:rPr>
              <w:t>router</w:t>
            </w:r>
            <w:r>
              <w:rPr>
                <w:rFonts w:ascii="Menlo" w:hAnsi="Menlo" w:cs="Menlo"/>
                <w:color w:val="000000"/>
                <w:sz w:val="23"/>
                <w:szCs w:val="23"/>
              </w:rPr>
              <w:t>.</w:t>
            </w:r>
            <w:r>
              <w:rPr>
                <w:rFonts w:ascii="Menlo" w:hAnsi="Menlo" w:cs="Menlo"/>
                <w:color w:val="7A7A43"/>
                <w:sz w:val="23"/>
                <w:szCs w:val="23"/>
              </w:rPr>
              <w:t>routes</w:t>
            </w:r>
            <w:r>
              <w:rPr>
                <w:rFonts w:ascii="Menlo" w:hAnsi="Menlo" w:cs="Menlo"/>
                <w:color w:val="000000"/>
                <w:sz w:val="23"/>
                <w:szCs w:val="23"/>
              </w:rPr>
              <w:t>());</w:t>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458383"/>
                <w:sz w:val="23"/>
                <w:szCs w:val="23"/>
              </w:rPr>
              <w:t>router</w:t>
            </w:r>
            <w:r>
              <w:rPr>
                <w:rFonts w:ascii="Menlo" w:hAnsi="Menlo" w:cs="Menlo"/>
                <w:color w:val="000000"/>
                <w:sz w:val="23"/>
                <w:szCs w:val="23"/>
              </w:rPr>
              <w:t>.</w:t>
            </w:r>
            <w:r>
              <w:rPr>
                <w:rFonts w:ascii="Menlo" w:hAnsi="Menlo" w:cs="Menlo"/>
                <w:color w:val="7A7A43"/>
                <w:sz w:val="23"/>
                <w:szCs w:val="23"/>
              </w:rPr>
              <w:t>allowedMethods</w:t>
            </w:r>
            <w:r>
              <w:rPr>
                <w:rFonts w:ascii="Menlo" w:hAnsi="Menlo" w:cs="Menlo"/>
                <w:color w:val="000000"/>
                <w:sz w:val="23"/>
                <w:szCs w:val="23"/>
              </w:rPr>
              <w:t>());</w:t>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listen</w:t>
            </w:r>
            <w:r>
              <w:rPr>
                <w:rFonts w:ascii="Menlo" w:hAnsi="Menlo" w:cs="Menlo"/>
                <w:color w:val="000000"/>
                <w:sz w:val="23"/>
                <w:szCs w:val="23"/>
              </w:rPr>
              <w:t>(</w:t>
            </w:r>
            <w:r>
              <w:rPr>
                <w:rFonts w:ascii="Menlo" w:hAnsi="Menlo" w:cs="Menlo"/>
                <w:color w:val="0000FF"/>
                <w:sz w:val="23"/>
                <w:szCs w:val="23"/>
              </w:rPr>
              <w:t>8001</w:t>
            </w:r>
            <w:r>
              <w:rPr>
                <w:rFonts w:ascii="Menlo" w:hAnsi="Menlo" w:cs="Menlo"/>
                <w:color w:val="000000"/>
                <w:sz w:val="23"/>
                <w:szCs w:val="23"/>
              </w:rPr>
              <w:t>);</w:t>
            </w:r>
          </w:p>
        </w:tc>
      </w:tr>
    </w:tbl>
    <w:p w14:paraId="76EF5189" w14:textId="77777777" w:rsidR="00406A47" w:rsidRPr="00406A47" w:rsidRDefault="00406A47" w:rsidP="00406A47">
      <w:pPr>
        <w:ind w:left="420"/>
      </w:pPr>
    </w:p>
    <w:p w14:paraId="001A9BD0" w14:textId="00EF242F" w:rsidR="00BD638A" w:rsidRDefault="002C3A5A" w:rsidP="00E7095A">
      <w:pPr>
        <w:pStyle w:val="2"/>
      </w:pPr>
      <w:r>
        <w:rPr>
          <w:rFonts w:hint="eastAsia"/>
        </w:rPr>
        <w:t>中间件</w:t>
      </w:r>
    </w:p>
    <w:p w14:paraId="714BDF96" w14:textId="393F64E0" w:rsidR="002C3A5A" w:rsidRDefault="002C3A5A" w:rsidP="00315AED">
      <w:pPr>
        <w:pStyle w:val="3"/>
        <w:numPr>
          <w:ilvl w:val="0"/>
          <w:numId w:val="156"/>
        </w:numPr>
      </w:pPr>
      <w:r>
        <w:rPr>
          <w:rFonts w:hint="eastAsia"/>
        </w:rPr>
        <w:t>什么叫中间件</w:t>
      </w:r>
    </w:p>
    <w:p w14:paraId="5214FCCB" w14:textId="45B36719" w:rsidR="00531907" w:rsidRDefault="00531907" w:rsidP="00315AED">
      <w:pPr>
        <w:pStyle w:val="a8"/>
        <w:numPr>
          <w:ilvl w:val="0"/>
          <w:numId w:val="155"/>
        </w:numPr>
        <w:ind w:firstLineChars="0"/>
      </w:pPr>
      <w:r>
        <w:rPr>
          <w:rFonts w:hint="eastAsia"/>
        </w:rPr>
        <w:t>KOA2的整个框架就是由中间件</w:t>
      </w:r>
      <w:r w:rsidR="00DC6868">
        <w:rPr>
          <w:rFonts w:hint="eastAsia"/>
        </w:rPr>
        <w:t>串联</w:t>
      </w:r>
      <w:r>
        <w:rPr>
          <w:rFonts w:hint="eastAsia"/>
        </w:rPr>
        <w:t>组成</w:t>
      </w:r>
    </w:p>
    <w:p w14:paraId="60359549" w14:textId="7A6F9EA7" w:rsidR="00531907" w:rsidRDefault="00531907" w:rsidP="00531907">
      <w:pPr>
        <w:pStyle w:val="a8"/>
        <w:ind w:left="840" w:firstLineChars="0" w:firstLine="0"/>
      </w:pPr>
      <w:r w:rsidRPr="00531907">
        <w:rPr>
          <w:noProof/>
        </w:rPr>
        <w:drawing>
          <wp:inline distT="0" distB="0" distL="0" distR="0" wp14:anchorId="2726563E" wp14:editId="481CDA1E">
            <wp:extent cx="2416213" cy="286064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20674" cy="2865928"/>
                    </a:xfrm>
                    <a:prstGeom prst="rect">
                      <a:avLst/>
                    </a:prstGeom>
                  </pic:spPr>
                </pic:pic>
              </a:graphicData>
            </a:graphic>
          </wp:inline>
        </w:drawing>
      </w:r>
    </w:p>
    <w:p w14:paraId="2BE74BE3" w14:textId="6F08CACE" w:rsidR="00DC6868" w:rsidRDefault="007D08D5" w:rsidP="00531907">
      <w:pPr>
        <w:pStyle w:val="a8"/>
        <w:ind w:left="840" w:firstLineChars="0" w:firstLine="0"/>
      </w:pPr>
      <w:hyperlink w:anchor="入门程序" w:history="1">
        <w:r w:rsidR="00DC6868" w:rsidRPr="00DC6868">
          <w:rPr>
            <w:rStyle w:val="a6"/>
            <w:rFonts w:hint="eastAsia"/>
          </w:rPr>
          <w:t>入门程序</w:t>
        </w:r>
      </w:hyperlink>
      <w:r w:rsidR="00DC6868">
        <w:rPr>
          <w:rFonts w:hint="eastAsia"/>
        </w:rPr>
        <w:t>中的router</w:t>
      </w:r>
      <w:r w:rsidR="00DC6868">
        <w:t>.routes()</w:t>
      </w:r>
      <w:r w:rsidR="00DC6868">
        <w:rPr>
          <w:rFonts w:hint="eastAsia"/>
        </w:rPr>
        <w:t>和router</w:t>
      </w:r>
      <w:r w:rsidR="00DC6868">
        <w:t>.allowedMethods()</w:t>
      </w:r>
      <w:r w:rsidR="00DC6868">
        <w:rPr>
          <w:rFonts w:hint="eastAsia"/>
        </w:rPr>
        <w:t>也是中间件</w:t>
      </w:r>
    </w:p>
    <w:p w14:paraId="09E299B9" w14:textId="65854A8D" w:rsidR="002C3A5A" w:rsidRDefault="002C3A5A" w:rsidP="002C3A5A">
      <w:pPr>
        <w:pStyle w:val="3"/>
      </w:pPr>
      <w:r>
        <w:rPr>
          <w:rFonts w:hint="eastAsia"/>
        </w:rPr>
        <w:t>功能</w:t>
      </w:r>
    </w:p>
    <w:p w14:paraId="4589F830" w14:textId="25A7B26F" w:rsidR="002C3A5A" w:rsidRDefault="002C3A5A" w:rsidP="00315AED">
      <w:pPr>
        <w:pStyle w:val="a8"/>
        <w:numPr>
          <w:ilvl w:val="0"/>
          <w:numId w:val="155"/>
        </w:numPr>
        <w:ind w:firstLineChars="0"/>
      </w:pPr>
      <w:r>
        <w:rPr>
          <w:rFonts w:hint="eastAsia"/>
        </w:rPr>
        <w:t>执行任意代码</w:t>
      </w:r>
    </w:p>
    <w:p w14:paraId="2D750DE3" w14:textId="03205EEA" w:rsidR="002C3A5A" w:rsidRDefault="002C3A5A" w:rsidP="00315AED">
      <w:pPr>
        <w:pStyle w:val="a8"/>
        <w:numPr>
          <w:ilvl w:val="0"/>
          <w:numId w:val="155"/>
        </w:numPr>
        <w:ind w:firstLineChars="0"/>
      </w:pPr>
      <w:r>
        <w:rPr>
          <w:rFonts w:hint="eastAsia"/>
        </w:rPr>
        <w:t>修改请求和响应对象</w:t>
      </w:r>
    </w:p>
    <w:p w14:paraId="0BE5E2D8" w14:textId="15A2BE84" w:rsidR="002C3A5A" w:rsidRDefault="002C3A5A" w:rsidP="00315AED">
      <w:pPr>
        <w:pStyle w:val="a8"/>
        <w:numPr>
          <w:ilvl w:val="0"/>
          <w:numId w:val="155"/>
        </w:numPr>
        <w:ind w:firstLineChars="0"/>
      </w:pPr>
      <w:r>
        <w:rPr>
          <w:rFonts w:hint="eastAsia"/>
        </w:rPr>
        <w:lastRenderedPageBreak/>
        <w:t>终结请求-响应循环</w:t>
      </w:r>
    </w:p>
    <w:p w14:paraId="1F738ED8" w14:textId="73D150EA" w:rsidR="002C3A5A" w:rsidRDefault="002C3A5A" w:rsidP="00315AED">
      <w:pPr>
        <w:pStyle w:val="a8"/>
        <w:numPr>
          <w:ilvl w:val="0"/>
          <w:numId w:val="155"/>
        </w:numPr>
        <w:ind w:firstLineChars="0"/>
      </w:pPr>
      <w:r>
        <w:rPr>
          <w:rFonts w:hint="eastAsia"/>
        </w:rPr>
        <w:t>调用堆栈中下一个中间件</w:t>
      </w:r>
    </w:p>
    <w:p w14:paraId="6B5C427D" w14:textId="669BBEBD" w:rsidR="00DC6868" w:rsidRDefault="00DC6868" w:rsidP="002C3A5A">
      <w:pPr>
        <w:pStyle w:val="3"/>
      </w:pPr>
      <w:r>
        <w:rPr>
          <w:rFonts w:hint="eastAsia"/>
        </w:rPr>
        <w:t>使用</w:t>
      </w:r>
    </w:p>
    <w:p w14:paraId="31F5BC74" w14:textId="592D15EE" w:rsidR="00DC6868" w:rsidRDefault="00DC6868" w:rsidP="00315AED">
      <w:pPr>
        <w:pStyle w:val="a8"/>
        <w:numPr>
          <w:ilvl w:val="0"/>
          <w:numId w:val="155"/>
        </w:numPr>
        <w:ind w:firstLineChars="0"/>
      </w:pPr>
      <w:r>
        <w:rPr>
          <w:rFonts w:hint="eastAsia"/>
        </w:rPr>
        <w:t>中间件统一使用app</w:t>
      </w:r>
      <w:r>
        <w:t>.use()</w:t>
      </w:r>
      <w:r>
        <w:rPr>
          <w:rFonts w:hint="eastAsia"/>
        </w:rPr>
        <w:t>函数加载</w:t>
      </w:r>
    </w:p>
    <w:p w14:paraId="0D92F0D0" w14:textId="1DF789D0" w:rsidR="00DC6868" w:rsidRDefault="00DC6868" w:rsidP="00315AED">
      <w:pPr>
        <w:pStyle w:val="a8"/>
        <w:numPr>
          <w:ilvl w:val="0"/>
          <w:numId w:val="155"/>
        </w:numPr>
        <w:ind w:firstLineChars="0"/>
      </w:pPr>
      <w:r>
        <w:rPr>
          <w:rFonts w:hint="eastAsia"/>
        </w:rPr>
        <w:t>多个中间件会形成1个中间件栈，具备后进先出的特点</w:t>
      </w:r>
    </w:p>
    <w:p w14:paraId="3C6EBEF0" w14:textId="0474E4C5" w:rsidR="00DC6868" w:rsidRDefault="00DC6868" w:rsidP="00315AED">
      <w:pPr>
        <w:pStyle w:val="a8"/>
        <w:numPr>
          <w:ilvl w:val="0"/>
          <w:numId w:val="155"/>
        </w:numPr>
        <w:ind w:firstLineChars="0"/>
      </w:pPr>
      <w:r>
        <w:rPr>
          <w:rFonts w:hint="eastAsia"/>
        </w:rPr>
        <w:t>中间件函数默认接受2个参数：context对象、next</w:t>
      </w:r>
      <w:r w:rsidR="00886744">
        <w:rPr>
          <w:rFonts w:hint="eastAsia"/>
        </w:rPr>
        <w:t>函数</w:t>
      </w:r>
    </w:p>
    <w:p w14:paraId="1379040E" w14:textId="14A4F585" w:rsidR="00886744" w:rsidRPr="00531907" w:rsidRDefault="00886744" w:rsidP="00886744">
      <w:pPr>
        <w:pStyle w:val="a8"/>
        <w:ind w:left="840" w:firstLineChars="0" w:firstLine="0"/>
      </w:pPr>
      <w:r>
        <w:rPr>
          <w:rFonts w:hint="eastAsia"/>
        </w:rPr>
        <w:t>当在中间件中需要放行继续执行下面的中间件时，就调用next方法放行，</w:t>
      </w:r>
    </w:p>
    <w:p w14:paraId="7FF13A10" w14:textId="77777777" w:rsidR="00DC6868" w:rsidRPr="00DC6868" w:rsidRDefault="00DC6868" w:rsidP="00DC6868">
      <w:pPr>
        <w:ind w:left="420"/>
      </w:pPr>
    </w:p>
    <w:p w14:paraId="401A14FF" w14:textId="5C14EB8D" w:rsidR="002C3A5A" w:rsidRDefault="002C3A5A" w:rsidP="002C3A5A">
      <w:pPr>
        <w:pStyle w:val="3"/>
      </w:pPr>
      <w:r>
        <w:rPr>
          <w:rFonts w:hint="eastAsia"/>
        </w:rPr>
        <w:t>分类</w:t>
      </w:r>
    </w:p>
    <w:p w14:paraId="299D7556" w14:textId="54F67404" w:rsidR="002C3A5A" w:rsidRDefault="002C3A5A" w:rsidP="00315AED">
      <w:pPr>
        <w:pStyle w:val="4"/>
        <w:numPr>
          <w:ilvl w:val="0"/>
          <w:numId w:val="157"/>
        </w:numPr>
      </w:pPr>
      <w:r>
        <w:rPr>
          <w:rFonts w:hint="eastAsia"/>
        </w:rPr>
        <w:t>应用级中间件</w:t>
      </w:r>
    </w:p>
    <w:p w14:paraId="0DCDAF59" w14:textId="5F18C3C9" w:rsidR="002C3A5A" w:rsidRDefault="00886744" w:rsidP="00315AED">
      <w:pPr>
        <w:pStyle w:val="5"/>
        <w:numPr>
          <w:ilvl w:val="0"/>
          <w:numId w:val="158"/>
        </w:numPr>
        <w:ind w:right="210"/>
      </w:pPr>
      <w:r>
        <w:rPr>
          <w:rFonts w:hint="eastAsia"/>
        </w:rPr>
        <w:t>介绍</w:t>
      </w:r>
    </w:p>
    <w:p w14:paraId="541BEE94" w14:textId="5F3EE176" w:rsidR="00886744" w:rsidRDefault="00886744" w:rsidP="00886744">
      <w:pPr>
        <w:ind w:left="420"/>
      </w:pPr>
      <w:r>
        <w:rPr>
          <w:rFonts w:hint="eastAsia"/>
        </w:rPr>
        <w:t>在匹配路由之前使用的中间件，叫做应用级中间件</w:t>
      </w:r>
    </w:p>
    <w:p w14:paraId="0A5C5FDC" w14:textId="44FDDC14" w:rsidR="00886744" w:rsidRDefault="004A55D3" w:rsidP="00886744">
      <w:pPr>
        <w:pStyle w:val="5"/>
        <w:ind w:right="210"/>
      </w:pPr>
      <w:r>
        <w:rPr>
          <w:rFonts w:hint="eastAsia"/>
        </w:rPr>
        <w:t>例</w:t>
      </w:r>
    </w:p>
    <w:tbl>
      <w:tblPr>
        <w:tblStyle w:val="ac"/>
        <w:tblW w:w="0" w:type="auto"/>
        <w:tblInd w:w="420" w:type="dxa"/>
        <w:tblLook w:val="04A0" w:firstRow="1" w:lastRow="0" w:firstColumn="1" w:lastColumn="0" w:noHBand="0" w:noVBand="1"/>
      </w:tblPr>
      <w:tblGrid>
        <w:gridCol w:w="7876"/>
      </w:tblGrid>
      <w:tr w:rsidR="006115EF" w14:paraId="1313E22C" w14:textId="77777777" w:rsidTr="006115EF">
        <w:tc>
          <w:tcPr>
            <w:tcW w:w="8296" w:type="dxa"/>
          </w:tcPr>
          <w:p w14:paraId="1C08A7A3" w14:textId="2D6ED434" w:rsidR="006115EF" w:rsidRPr="006115EF" w:rsidRDefault="006115EF" w:rsidP="006115EF">
            <w:pPr>
              <w:pStyle w:val="HTML0"/>
              <w:shd w:val="clear" w:color="auto" w:fill="FFFFFF"/>
              <w:spacing w:after="240"/>
              <w:rPr>
                <w:rFonts w:ascii="Menlo" w:hAnsi="Menlo" w:cs="Menlo"/>
                <w:color w:val="000000"/>
                <w:sz w:val="23"/>
                <w:szCs w:val="23"/>
              </w:rPr>
            </w:pPr>
            <w:r>
              <w:rPr>
                <w:rFonts w:ascii="Menlo" w:hAnsi="Menlo" w:cs="Menlo"/>
                <w:b/>
                <w:bCs/>
                <w:color w:val="000080"/>
                <w:sz w:val="23"/>
                <w:szCs w:val="23"/>
              </w:rPr>
              <w:t xml:space="preserve">const </w:t>
            </w:r>
            <w:r>
              <w:rPr>
                <w:rFonts w:ascii="Menlo" w:hAnsi="Menlo" w:cs="Menlo"/>
                <w:b/>
                <w:bCs/>
                <w:color w:val="660E7A"/>
                <w:sz w:val="23"/>
                <w:szCs w:val="23"/>
              </w:rPr>
              <w:t xml:space="preserve">Koa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const </w:t>
            </w:r>
            <w:r>
              <w:rPr>
                <w:rFonts w:ascii="Menlo" w:hAnsi="Menlo" w:cs="Menlo"/>
                <w:color w:val="000000"/>
                <w:sz w:val="23"/>
                <w:szCs w:val="23"/>
              </w:rPr>
              <w:t xml:space="preserve">Koa_router =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'koa-router'</w:t>
            </w:r>
            <w:r>
              <w:rPr>
                <w:rFonts w:ascii="Menlo" w:hAnsi="Menlo" w:cs="Menlo"/>
                <w:color w:val="000000"/>
                <w:sz w:val="23"/>
                <w:szCs w:val="23"/>
              </w:rPr>
              <w:t>);</w:t>
            </w:r>
            <w:r>
              <w:rPr>
                <w:rFonts w:ascii="Menlo" w:hAnsi="Menlo" w:cs="Menlo"/>
                <w:color w:val="000000"/>
                <w:sz w:val="23"/>
                <w:szCs w:val="23"/>
              </w:rPr>
              <w:br/>
            </w:r>
            <w:r>
              <w:rPr>
                <w:rFonts w:ascii="Menlo" w:hAnsi="Menlo" w:cs="Menlo"/>
                <w:color w:val="000000"/>
                <w:sz w:val="23"/>
                <w:szCs w:val="23"/>
              </w:rPr>
              <w:br/>
            </w:r>
            <w:r>
              <w:rPr>
                <w:rFonts w:ascii="Menlo" w:hAnsi="Menlo" w:cs="Menlo"/>
                <w:b/>
                <w:bCs/>
                <w:color w:val="000080"/>
                <w:sz w:val="23"/>
                <w:szCs w:val="23"/>
              </w:rPr>
              <w:t xml:space="preserve">let </w:t>
            </w:r>
            <w:r>
              <w:rPr>
                <w:rFonts w:ascii="Menlo" w:hAnsi="Menlo" w:cs="Menlo"/>
                <w:color w:val="458383"/>
                <w:sz w:val="23"/>
                <w:szCs w:val="23"/>
              </w:rPr>
              <w:t xml:space="preserve">app </w:t>
            </w:r>
            <w:r>
              <w:rPr>
                <w:rFonts w:ascii="Menlo" w:hAnsi="Menlo" w:cs="Menlo"/>
                <w:color w:val="000000"/>
                <w:sz w:val="23"/>
                <w:szCs w:val="23"/>
              </w:rPr>
              <w:t xml:space="preserve">= </w:t>
            </w:r>
            <w:r>
              <w:rPr>
                <w:rFonts w:ascii="Menlo" w:hAnsi="Menlo" w:cs="Menlo"/>
                <w:b/>
                <w:bCs/>
                <w:color w:val="000080"/>
                <w:sz w:val="23"/>
                <w:szCs w:val="23"/>
              </w:rPr>
              <w:t xml:space="preserve">new </w:t>
            </w:r>
            <w:r>
              <w:rPr>
                <w:rFonts w:ascii="Menlo" w:hAnsi="Menlo" w:cs="Menlo"/>
                <w:b/>
                <w:bCs/>
                <w:color w:val="660E7A"/>
                <w:sz w:val="23"/>
                <w:szCs w:val="23"/>
              </w:rPr>
              <w:t>Koa</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let </w:t>
            </w:r>
            <w:r>
              <w:rPr>
                <w:rFonts w:ascii="Menlo" w:hAnsi="Menlo" w:cs="Menlo"/>
                <w:color w:val="458383"/>
                <w:sz w:val="23"/>
                <w:szCs w:val="23"/>
              </w:rPr>
              <w:t xml:space="preserve">router </w:t>
            </w:r>
            <w:r>
              <w:rPr>
                <w:rFonts w:ascii="Menlo" w:hAnsi="Menlo" w:cs="Menlo"/>
                <w:color w:val="000000"/>
                <w:sz w:val="23"/>
                <w:szCs w:val="23"/>
              </w:rPr>
              <w:t>=</w:t>
            </w:r>
            <w:r>
              <w:rPr>
                <w:rFonts w:ascii="Menlo" w:hAnsi="Menlo" w:cs="Menlo"/>
                <w:b/>
                <w:bCs/>
                <w:color w:val="000080"/>
                <w:sz w:val="23"/>
                <w:szCs w:val="23"/>
              </w:rPr>
              <w:t xml:space="preserve">new </w:t>
            </w:r>
            <w:r>
              <w:rPr>
                <w:rFonts w:ascii="Menlo" w:hAnsi="Menlo" w:cs="Menlo"/>
                <w:color w:val="000000"/>
                <w:sz w:val="23"/>
                <w:szCs w:val="23"/>
              </w:rPr>
              <w:t>Koa_router();</w:t>
            </w:r>
            <w:r>
              <w:rPr>
                <w:rFonts w:ascii="Menlo" w:hAnsi="Menlo" w:cs="Menlo"/>
                <w:color w:val="000000"/>
                <w:sz w:val="23"/>
                <w:szCs w:val="23"/>
              </w:rPr>
              <w:br/>
            </w:r>
            <w:r>
              <w:rPr>
                <w:rFonts w:ascii="Menlo" w:hAnsi="Menlo" w:cs="Menlo"/>
                <w:color w:val="000000"/>
                <w:sz w:val="23"/>
                <w:szCs w:val="23"/>
              </w:rPr>
              <w:br/>
            </w:r>
            <w:r>
              <w:rPr>
                <w:rFonts w:ascii="Menlo" w:hAnsi="Menlo" w:cs="Menlo"/>
                <w:i/>
                <w:iCs/>
                <w:color w:val="808080"/>
                <w:sz w:val="23"/>
                <w:szCs w:val="23"/>
              </w:rPr>
              <w:t>//</w:t>
            </w:r>
            <w:r>
              <w:rPr>
                <w:rFonts w:ascii="Menlo" w:hAnsi="Menlo" w:cs="Menlo"/>
                <w:i/>
                <w:iCs/>
                <w:color w:val="808080"/>
                <w:sz w:val="23"/>
                <w:szCs w:val="23"/>
              </w:rPr>
              <w:t>定义</w:t>
            </w:r>
            <w:r>
              <w:rPr>
                <w:rFonts w:ascii="Menlo" w:hAnsi="Menlo" w:cs="Menlo"/>
                <w:i/>
                <w:iCs/>
                <w:color w:val="808080"/>
                <w:sz w:val="23"/>
                <w:szCs w:val="23"/>
              </w:rPr>
              <w:t>1</w:t>
            </w:r>
            <w:r>
              <w:rPr>
                <w:rFonts w:ascii="Menlo" w:hAnsi="Menlo" w:cs="Menlo"/>
                <w:i/>
                <w:iCs/>
                <w:color w:val="808080"/>
                <w:sz w:val="23"/>
                <w:szCs w:val="23"/>
              </w:rPr>
              <w:t>个中间件</w:t>
            </w:r>
            <w:r>
              <w:rPr>
                <w:rFonts w:ascii="Menlo" w:hAnsi="Menlo" w:cs="Menlo"/>
                <w:i/>
                <w:iCs/>
                <w:color w:val="808080"/>
                <w:sz w:val="23"/>
                <w:szCs w:val="23"/>
              </w:rPr>
              <w:br/>
            </w:r>
            <w:r>
              <w:rPr>
                <w:rFonts w:ascii="Menlo" w:hAnsi="Menlo" w:cs="Menlo"/>
                <w:b/>
                <w:bCs/>
                <w:color w:val="000080"/>
                <w:sz w:val="23"/>
                <w:szCs w:val="23"/>
              </w:rPr>
              <w:t xml:space="preserve">async function </w:t>
            </w:r>
            <w:r>
              <w:rPr>
                <w:rFonts w:ascii="Menlo" w:hAnsi="Menlo" w:cs="Menlo"/>
                <w:i/>
                <w:iCs/>
                <w:color w:val="000000"/>
                <w:sz w:val="23"/>
                <w:szCs w:val="23"/>
              </w:rPr>
              <w:t>DateLog</w:t>
            </w:r>
            <w:r>
              <w:rPr>
                <w:rFonts w:ascii="Menlo" w:hAnsi="Menlo" w:cs="Menlo"/>
                <w:color w:val="000000"/>
                <w:sz w:val="23"/>
                <w:szCs w:val="23"/>
              </w:rPr>
              <w:t>(ctx,next){</w:t>
            </w:r>
            <w:r>
              <w:rPr>
                <w:rFonts w:ascii="Menlo" w:hAnsi="Menlo" w:cs="Menlo"/>
                <w:color w:val="000000"/>
                <w:sz w:val="23"/>
                <w:szCs w:val="23"/>
              </w:rPr>
              <w:br/>
              <w:t xml:space="preserve">    </w:t>
            </w:r>
            <w:r>
              <w:rPr>
                <w:rFonts w:ascii="Menlo" w:hAnsi="Menlo" w:cs="Menlo"/>
                <w:b/>
                <w:bCs/>
                <w:i/>
                <w:iCs/>
                <w:color w:val="660E7A"/>
                <w:sz w:val="23"/>
                <w:szCs w:val="23"/>
              </w:rPr>
              <w:t>console</w:t>
            </w:r>
            <w:r>
              <w:rPr>
                <w:rFonts w:ascii="Menlo" w:hAnsi="Menlo" w:cs="Menlo"/>
                <w:color w:val="000000"/>
                <w:sz w:val="23"/>
                <w:szCs w:val="23"/>
              </w:rPr>
              <w:t>.</w:t>
            </w:r>
            <w:r>
              <w:rPr>
                <w:rFonts w:ascii="Menlo" w:hAnsi="Menlo" w:cs="Menlo"/>
                <w:color w:val="7A7A43"/>
                <w:sz w:val="23"/>
                <w:szCs w:val="23"/>
              </w:rPr>
              <w:t>log</w:t>
            </w:r>
            <w:r>
              <w:rPr>
                <w:rFonts w:ascii="Menlo" w:hAnsi="Menlo" w:cs="Menlo"/>
                <w:color w:val="000000"/>
                <w:sz w:val="23"/>
                <w:szCs w:val="23"/>
              </w:rPr>
              <w:t>(</w:t>
            </w:r>
            <w:r>
              <w:rPr>
                <w:rFonts w:ascii="Menlo" w:hAnsi="Menlo" w:cs="Menlo"/>
                <w:b/>
                <w:bCs/>
                <w:color w:val="000080"/>
                <w:sz w:val="23"/>
                <w:szCs w:val="23"/>
              </w:rPr>
              <w:t xml:space="preserve">new </w:t>
            </w:r>
            <w:r>
              <w:rPr>
                <w:rFonts w:ascii="Menlo" w:hAnsi="Menlo" w:cs="Menlo"/>
                <w:b/>
                <w:bCs/>
                <w:i/>
                <w:iCs/>
                <w:color w:val="660E7A"/>
                <w:sz w:val="23"/>
                <w:szCs w:val="23"/>
              </w:rPr>
              <w:t>Date</w:t>
            </w:r>
            <w:r>
              <w:rPr>
                <w:rFonts w:ascii="Menlo" w:hAnsi="Menlo" w:cs="Menlo"/>
                <w:color w:val="000000"/>
                <w:sz w:val="23"/>
                <w:szCs w:val="23"/>
              </w:rPr>
              <w:t xml:space="preserve">());    </w:t>
            </w:r>
            <w:r>
              <w:rPr>
                <w:rFonts w:ascii="Menlo" w:hAnsi="Menlo" w:cs="Menlo"/>
                <w:i/>
                <w:iCs/>
                <w:color w:val="808080"/>
                <w:sz w:val="23"/>
                <w:szCs w:val="23"/>
              </w:rPr>
              <w:t>//</w:t>
            </w:r>
            <w:r>
              <w:rPr>
                <w:rFonts w:ascii="Menlo" w:hAnsi="Menlo" w:cs="Menlo"/>
                <w:i/>
                <w:iCs/>
                <w:color w:val="808080"/>
                <w:sz w:val="23"/>
                <w:szCs w:val="23"/>
              </w:rPr>
              <w:t>打印时间</w:t>
            </w:r>
            <w:r>
              <w:rPr>
                <w:rFonts w:ascii="Menlo" w:hAnsi="Menlo" w:cs="Menlo"/>
                <w:i/>
                <w:iCs/>
                <w:color w:val="808080"/>
                <w:sz w:val="23"/>
                <w:szCs w:val="23"/>
              </w:rPr>
              <w:br/>
              <w:t xml:space="preserve">    </w:t>
            </w:r>
            <w:r>
              <w:rPr>
                <w:rFonts w:ascii="Menlo" w:hAnsi="Menlo" w:cs="Menlo"/>
                <w:b/>
                <w:bCs/>
                <w:color w:val="000080"/>
                <w:sz w:val="23"/>
                <w:szCs w:val="23"/>
              </w:rPr>
              <w:t xml:space="preserve">await </w:t>
            </w:r>
            <w:r>
              <w:rPr>
                <w:rFonts w:ascii="Menlo" w:hAnsi="Menlo" w:cs="Menlo"/>
                <w:color w:val="000000"/>
                <w:sz w:val="23"/>
                <w:szCs w:val="23"/>
              </w:rPr>
              <w:t xml:space="preserve">next();   </w:t>
            </w:r>
            <w:r>
              <w:rPr>
                <w:rFonts w:ascii="Menlo" w:hAnsi="Menlo" w:cs="Menlo"/>
                <w:i/>
                <w:iCs/>
                <w:color w:val="808080"/>
                <w:sz w:val="23"/>
                <w:szCs w:val="23"/>
              </w:rPr>
              <w:t>//</w:t>
            </w:r>
            <w:r>
              <w:rPr>
                <w:rFonts w:ascii="Menlo" w:hAnsi="Menlo" w:cs="Menlo"/>
                <w:i/>
                <w:iCs/>
                <w:color w:val="808080"/>
                <w:sz w:val="23"/>
                <w:szCs w:val="23"/>
              </w:rPr>
              <w:t>继续执行下一个中间件</w:t>
            </w:r>
            <w:r>
              <w:rPr>
                <w:rFonts w:ascii="Menlo" w:hAnsi="Menlo" w:cs="Menlo"/>
                <w:i/>
                <w:iCs/>
                <w:color w:val="808080"/>
                <w:sz w:val="23"/>
                <w:szCs w:val="23"/>
              </w:rPr>
              <w:br/>
            </w:r>
            <w:r>
              <w:rPr>
                <w:rFonts w:ascii="Menlo" w:hAnsi="Menlo" w:cs="Menlo"/>
                <w:color w:val="000000"/>
                <w:sz w:val="23"/>
                <w:szCs w:val="23"/>
              </w:rPr>
              <w:t>}</w:t>
            </w:r>
            <w:r>
              <w:rPr>
                <w:rFonts w:ascii="Menlo" w:hAnsi="Menlo" w:cs="Menlo"/>
                <w:color w:val="000000"/>
                <w:sz w:val="23"/>
                <w:szCs w:val="23"/>
              </w:rPr>
              <w:br/>
            </w:r>
            <w:r>
              <w:rPr>
                <w:rFonts w:ascii="Menlo" w:hAnsi="Menlo" w:cs="Menlo"/>
                <w:color w:val="000000"/>
                <w:sz w:val="23"/>
                <w:szCs w:val="23"/>
              </w:rPr>
              <w:br/>
            </w:r>
            <w:r>
              <w:rPr>
                <w:rFonts w:ascii="Menlo" w:hAnsi="Menlo" w:cs="Menlo"/>
                <w:color w:val="458383"/>
                <w:sz w:val="23"/>
                <w:szCs w:val="23"/>
              </w:rPr>
              <w:t>router</w:t>
            </w:r>
            <w:r>
              <w:rPr>
                <w:rFonts w:ascii="Menlo" w:hAnsi="Menlo" w:cs="Menlo"/>
                <w:color w:val="000000"/>
                <w:sz w:val="23"/>
                <w:szCs w:val="23"/>
              </w:rPr>
              <w:t>.get(</w:t>
            </w:r>
            <w:r>
              <w:rPr>
                <w:rFonts w:ascii="Menlo" w:hAnsi="Menlo" w:cs="Menlo"/>
                <w:b/>
                <w:bCs/>
                <w:color w:val="008000"/>
                <w:sz w:val="23"/>
                <w:szCs w:val="23"/>
              </w:rPr>
              <w:t>'/'</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(ctx)=&gt;{</w:t>
            </w:r>
            <w:r>
              <w:rPr>
                <w:rFonts w:ascii="Menlo" w:hAnsi="Menlo" w:cs="Menlo"/>
                <w:color w:val="000000"/>
                <w:sz w:val="23"/>
                <w:szCs w:val="23"/>
              </w:rPr>
              <w:br/>
              <w:t xml:space="preserve">    ctx.</w:t>
            </w:r>
            <w:r>
              <w:rPr>
                <w:rFonts w:ascii="Menlo" w:hAnsi="Menlo" w:cs="Menlo"/>
                <w:b/>
                <w:bCs/>
                <w:color w:val="660E7A"/>
                <w:sz w:val="23"/>
                <w:szCs w:val="23"/>
              </w:rPr>
              <w:t>body</w:t>
            </w:r>
            <w:r>
              <w:rPr>
                <w:rFonts w:ascii="Menlo" w:hAnsi="Menlo" w:cs="Menlo"/>
                <w:color w:val="000000"/>
                <w:sz w:val="23"/>
                <w:szCs w:val="23"/>
              </w:rPr>
              <w:t>=</w:t>
            </w:r>
            <w:r>
              <w:rPr>
                <w:rFonts w:ascii="Menlo" w:hAnsi="Menlo" w:cs="Menlo"/>
                <w:b/>
                <w:bCs/>
                <w:color w:val="008000"/>
                <w:sz w:val="23"/>
                <w:szCs w:val="23"/>
              </w:rPr>
              <w:t>'</w:t>
            </w:r>
            <w:r>
              <w:rPr>
                <w:rFonts w:ascii="Menlo" w:hAnsi="Menlo" w:cs="Menlo"/>
                <w:b/>
                <w:bCs/>
                <w:color w:val="008000"/>
                <w:sz w:val="23"/>
                <w:szCs w:val="23"/>
              </w:rPr>
              <w:t>首页</w:t>
            </w:r>
            <w:r>
              <w:rPr>
                <w:rFonts w:ascii="Menlo" w:hAnsi="Menlo" w:cs="Menlo"/>
                <w:b/>
                <w:bCs/>
                <w:color w:val="008000"/>
                <w:sz w:val="23"/>
                <w:szCs w:val="23"/>
              </w:rPr>
              <w:t>'</w:t>
            </w:r>
            <w:r>
              <w:rPr>
                <w:rFonts w:ascii="Menlo" w:hAnsi="Menlo" w:cs="Menlo"/>
                <w:color w:val="000000"/>
                <w:sz w:val="23"/>
                <w:szCs w:val="23"/>
              </w:rPr>
              <w:t>;</w:t>
            </w:r>
            <w:r>
              <w:rPr>
                <w:rFonts w:ascii="Menlo" w:hAnsi="Menlo" w:cs="Menlo"/>
                <w:color w:val="000000"/>
                <w:sz w:val="23"/>
                <w:szCs w:val="23"/>
              </w:rPr>
              <w:br/>
              <w:t>});</w:t>
            </w:r>
            <w:r>
              <w:rPr>
                <w:rFonts w:ascii="Menlo" w:hAnsi="Menlo" w:cs="Menlo"/>
                <w:color w:val="000000"/>
                <w:sz w:val="23"/>
                <w:szCs w:val="23"/>
              </w:rPr>
              <w:br/>
            </w:r>
            <w:r>
              <w:rPr>
                <w:rFonts w:ascii="Menlo" w:hAnsi="Menlo" w:cs="Menlo"/>
                <w:color w:val="000000"/>
                <w:sz w:val="23"/>
                <w:szCs w:val="23"/>
              </w:rPr>
              <w:br/>
            </w:r>
            <w:r>
              <w:rPr>
                <w:rFonts w:ascii="Menlo" w:hAnsi="Menlo" w:cs="Menlo"/>
                <w:color w:val="458383"/>
                <w:sz w:val="23"/>
                <w:szCs w:val="23"/>
              </w:rPr>
              <w:t>router</w:t>
            </w:r>
            <w:r>
              <w:rPr>
                <w:rFonts w:ascii="Menlo" w:hAnsi="Menlo" w:cs="Menlo"/>
                <w:color w:val="000000"/>
                <w:sz w:val="23"/>
                <w:szCs w:val="23"/>
              </w:rPr>
              <w:t>.get(</w:t>
            </w:r>
            <w:r>
              <w:rPr>
                <w:rFonts w:ascii="Menlo" w:hAnsi="Menlo" w:cs="Menlo"/>
                <w:b/>
                <w:bCs/>
                <w:color w:val="008000"/>
                <w:sz w:val="23"/>
                <w:szCs w:val="23"/>
              </w:rPr>
              <w:t>'/news'</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(ctx)=&gt;{</w:t>
            </w:r>
            <w:r>
              <w:rPr>
                <w:rFonts w:ascii="Menlo" w:hAnsi="Menlo" w:cs="Menlo"/>
                <w:color w:val="000000"/>
                <w:sz w:val="23"/>
                <w:szCs w:val="23"/>
              </w:rPr>
              <w:br/>
              <w:t xml:space="preserve">    ctx.</w:t>
            </w:r>
            <w:r>
              <w:rPr>
                <w:rFonts w:ascii="Menlo" w:hAnsi="Menlo" w:cs="Menlo"/>
                <w:b/>
                <w:bCs/>
                <w:color w:val="660E7A"/>
                <w:sz w:val="23"/>
                <w:szCs w:val="23"/>
              </w:rPr>
              <w:t>body</w:t>
            </w:r>
            <w:r>
              <w:rPr>
                <w:rFonts w:ascii="Menlo" w:hAnsi="Menlo" w:cs="Menlo"/>
                <w:color w:val="000000"/>
                <w:sz w:val="23"/>
                <w:szCs w:val="23"/>
              </w:rPr>
              <w:t>=</w:t>
            </w:r>
            <w:r>
              <w:rPr>
                <w:rFonts w:ascii="Menlo" w:hAnsi="Menlo" w:cs="Menlo"/>
                <w:b/>
                <w:bCs/>
                <w:color w:val="008000"/>
                <w:sz w:val="23"/>
                <w:szCs w:val="23"/>
              </w:rPr>
              <w:t>'</w:t>
            </w:r>
            <w:r>
              <w:rPr>
                <w:rFonts w:ascii="Menlo" w:hAnsi="Menlo" w:cs="Menlo"/>
                <w:b/>
                <w:bCs/>
                <w:color w:val="008000"/>
                <w:sz w:val="23"/>
                <w:szCs w:val="23"/>
              </w:rPr>
              <w:t>新闻</w:t>
            </w:r>
            <w:r>
              <w:rPr>
                <w:rFonts w:ascii="Menlo" w:hAnsi="Menlo" w:cs="Menlo"/>
                <w:b/>
                <w:bCs/>
                <w:color w:val="008000"/>
                <w:sz w:val="23"/>
                <w:szCs w:val="23"/>
              </w:rPr>
              <w:t>'</w:t>
            </w:r>
            <w:r>
              <w:rPr>
                <w:rFonts w:ascii="Menlo" w:hAnsi="Menlo" w:cs="Menlo"/>
                <w:color w:val="000000"/>
                <w:sz w:val="23"/>
                <w:szCs w:val="23"/>
              </w:rPr>
              <w:t>;</w:t>
            </w:r>
            <w:r>
              <w:rPr>
                <w:rFonts w:ascii="Menlo" w:hAnsi="Menlo" w:cs="Menlo"/>
                <w:color w:val="000000"/>
                <w:sz w:val="23"/>
                <w:szCs w:val="23"/>
              </w:rPr>
              <w:br/>
              <w:t>});</w:t>
            </w:r>
            <w:r>
              <w:rPr>
                <w:rFonts w:ascii="Menlo" w:hAnsi="Menlo" w:cs="Menlo"/>
                <w:color w:val="000000"/>
                <w:sz w:val="23"/>
                <w:szCs w:val="23"/>
              </w:rPr>
              <w:br/>
            </w:r>
            <w:r>
              <w:rPr>
                <w:rFonts w:ascii="Menlo" w:hAnsi="Menlo" w:cs="Menlo"/>
                <w:color w:val="000000"/>
                <w:sz w:val="23"/>
                <w:szCs w:val="23"/>
              </w:rPr>
              <w:br/>
            </w:r>
            <w:r>
              <w:rPr>
                <w:rFonts w:ascii="Menlo" w:hAnsi="Menlo" w:cs="Menlo"/>
                <w:i/>
                <w:iCs/>
                <w:color w:val="808080"/>
                <w:sz w:val="23"/>
                <w:szCs w:val="23"/>
              </w:rPr>
              <w:t>//</w:t>
            </w:r>
            <w:r>
              <w:rPr>
                <w:rFonts w:ascii="Menlo" w:hAnsi="Menlo" w:cs="Menlo"/>
                <w:i/>
                <w:iCs/>
                <w:color w:val="808080"/>
                <w:sz w:val="23"/>
                <w:szCs w:val="23"/>
              </w:rPr>
              <w:t>加载</w:t>
            </w:r>
            <w:r>
              <w:rPr>
                <w:rFonts w:ascii="Menlo" w:hAnsi="Menlo" w:cs="Menlo"/>
                <w:i/>
                <w:iCs/>
                <w:color w:val="808080"/>
                <w:sz w:val="23"/>
                <w:szCs w:val="23"/>
              </w:rPr>
              <w:t>DateLog</w:t>
            </w:r>
            <w:r>
              <w:rPr>
                <w:rFonts w:ascii="Menlo" w:hAnsi="Menlo" w:cs="Menlo"/>
                <w:i/>
                <w:iCs/>
                <w:color w:val="808080"/>
                <w:sz w:val="23"/>
                <w:szCs w:val="23"/>
              </w:rPr>
              <w:t>中间件</w:t>
            </w:r>
            <w:r>
              <w:rPr>
                <w:rFonts w:ascii="Menlo" w:hAnsi="Menlo" w:cs="Menlo"/>
                <w:i/>
                <w:iCs/>
                <w:color w:val="80808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i/>
                <w:iCs/>
                <w:color w:val="000000"/>
                <w:sz w:val="23"/>
                <w:szCs w:val="23"/>
              </w:rPr>
              <w:t>DateLog</w:t>
            </w:r>
            <w:r>
              <w:rPr>
                <w:rFonts w:ascii="Menlo" w:hAnsi="Menlo" w:cs="Menlo"/>
                <w:color w:val="000000"/>
                <w:sz w:val="23"/>
                <w:szCs w:val="23"/>
              </w:rPr>
              <w:t>);</w:t>
            </w:r>
            <w:r>
              <w:rPr>
                <w:rFonts w:ascii="Menlo" w:hAnsi="Menlo" w:cs="Menlo"/>
                <w:color w:val="000000"/>
                <w:sz w:val="23"/>
                <w:szCs w:val="23"/>
              </w:rPr>
              <w:br/>
            </w:r>
            <w:r>
              <w:rPr>
                <w:rFonts w:ascii="Menlo" w:hAnsi="Menlo" w:cs="Menlo"/>
                <w:color w:val="458383"/>
                <w:sz w:val="23"/>
                <w:szCs w:val="23"/>
              </w:rPr>
              <w:lastRenderedPageBreak/>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458383"/>
                <w:sz w:val="23"/>
                <w:szCs w:val="23"/>
              </w:rPr>
              <w:t>router</w:t>
            </w:r>
            <w:r>
              <w:rPr>
                <w:rFonts w:ascii="Menlo" w:hAnsi="Menlo" w:cs="Menlo"/>
                <w:color w:val="000000"/>
                <w:sz w:val="23"/>
                <w:szCs w:val="23"/>
              </w:rPr>
              <w:t>.</w:t>
            </w:r>
            <w:r>
              <w:rPr>
                <w:rFonts w:ascii="Menlo" w:hAnsi="Menlo" w:cs="Menlo"/>
                <w:color w:val="7A7A43"/>
                <w:sz w:val="23"/>
                <w:szCs w:val="23"/>
              </w:rPr>
              <w:t>routes</w:t>
            </w:r>
            <w:r>
              <w:rPr>
                <w:rFonts w:ascii="Menlo" w:hAnsi="Menlo" w:cs="Menlo"/>
                <w:color w:val="000000"/>
                <w:sz w:val="23"/>
                <w:szCs w:val="23"/>
              </w:rPr>
              <w:t>());</w:t>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458383"/>
                <w:sz w:val="23"/>
                <w:szCs w:val="23"/>
              </w:rPr>
              <w:t>router</w:t>
            </w:r>
            <w:r>
              <w:rPr>
                <w:rFonts w:ascii="Menlo" w:hAnsi="Menlo" w:cs="Menlo"/>
                <w:color w:val="000000"/>
                <w:sz w:val="23"/>
                <w:szCs w:val="23"/>
              </w:rPr>
              <w:t>.</w:t>
            </w:r>
            <w:r>
              <w:rPr>
                <w:rFonts w:ascii="Menlo" w:hAnsi="Menlo" w:cs="Menlo"/>
                <w:color w:val="7A7A43"/>
                <w:sz w:val="23"/>
                <w:szCs w:val="23"/>
              </w:rPr>
              <w:t>allowedMethods</w:t>
            </w:r>
            <w:r>
              <w:rPr>
                <w:rFonts w:ascii="Menlo" w:hAnsi="Menlo" w:cs="Menlo"/>
                <w:color w:val="000000"/>
                <w:sz w:val="23"/>
                <w:szCs w:val="23"/>
              </w:rPr>
              <w:t>());</w:t>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listen</w:t>
            </w:r>
            <w:r>
              <w:rPr>
                <w:rFonts w:ascii="Menlo" w:hAnsi="Menlo" w:cs="Menlo"/>
                <w:color w:val="000000"/>
                <w:sz w:val="23"/>
                <w:szCs w:val="23"/>
              </w:rPr>
              <w:t>(</w:t>
            </w:r>
            <w:r>
              <w:rPr>
                <w:rFonts w:ascii="Menlo" w:hAnsi="Menlo" w:cs="Menlo"/>
                <w:color w:val="0000FF"/>
                <w:sz w:val="23"/>
                <w:szCs w:val="23"/>
              </w:rPr>
              <w:t>8001</w:t>
            </w:r>
            <w:r>
              <w:rPr>
                <w:rFonts w:ascii="Menlo" w:hAnsi="Menlo" w:cs="Menlo"/>
                <w:color w:val="000000"/>
                <w:sz w:val="23"/>
                <w:szCs w:val="23"/>
              </w:rPr>
              <w:t>);</w:t>
            </w:r>
          </w:p>
        </w:tc>
      </w:tr>
    </w:tbl>
    <w:p w14:paraId="59F0CE65" w14:textId="7EEBFAA6" w:rsidR="004A55D3" w:rsidRDefault="006115EF" w:rsidP="004A55D3">
      <w:pPr>
        <w:ind w:left="420"/>
      </w:pPr>
      <w:r>
        <w:rPr>
          <w:rFonts w:hint="eastAsia"/>
        </w:rPr>
        <w:lastRenderedPageBreak/>
        <w:t>上述代码中，DateLog函数就是1个中间件</w:t>
      </w:r>
    </w:p>
    <w:p w14:paraId="3DFBB3A2" w14:textId="1295AB46" w:rsidR="006115EF" w:rsidRPr="004A55D3" w:rsidRDefault="006115EF" w:rsidP="004A55D3">
      <w:pPr>
        <w:ind w:left="420"/>
      </w:pPr>
      <w:r>
        <w:rPr>
          <w:rFonts w:hint="eastAsia"/>
        </w:rPr>
        <w:t>在加载路由之前加载它，它就是1个应用级中间件</w:t>
      </w:r>
    </w:p>
    <w:p w14:paraId="7CA50608" w14:textId="5BFC72ED" w:rsidR="00A07C24" w:rsidRDefault="00A07C24" w:rsidP="00513362">
      <w:pPr>
        <w:pStyle w:val="4"/>
      </w:pPr>
      <w:r>
        <w:rPr>
          <w:rFonts w:hint="eastAsia"/>
        </w:rPr>
        <w:t>路由级中间件</w:t>
      </w:r>
    </w:p>
    <w:p w14:paraId="45A3F9EC" w14:textId="11EFAE99" w:rsidR="00CE4C2C" w:rsidRPr="00CE4C2C" w:rsidRDefault="00513362" w:rsidP="00513362">
      <w:pPr>
        <w:ind w:left="420" w:firstLine="420"/>
      </w:pPr>
      <w:r>
        <w:rPr>
          <w:rFonts w:hint="eastAsia"/>
        </w:rPr>
        <w:t>路由的配置按</w:t>
      </w:r>
      <w:hyperlink w:anchor="路由" w:history="1">
        <w:r w:rsidRPr="00513362">
          <w:rPr>
            <w:rStyle w:val="a6"/>
            <w:rFonts w:hint="eastAsia"/>
          </w:rPr>
          <w:t>路由</w:t>
        </w:r>
      </w:hyperlink>
      <w:r>
        <w:rPr>
          <w:rFonts w:hint="eastAsia"/>
        </w:rPr>
        <w:t>中的方法进行配置，其中配置路由时，get、post等方法的回调函数就是1个路由级中间件</w:t>
      </w:r>
    </w:p>
    <w:p w14:paraId="024AC5D6" w14:textId="1C8E09B4" w:rsidR="00A07C24" w:rsidRDefault="00A07C24" w:rsidP="00A07C24">
      <w:pPr>
        <w:pStyle w:val="4"/>
      </w:pPr>
      <w:r>
        <w:rPr>
          <w:rFonts w:hint="eastAsia"/>
        </w:rPr>
        <w:t>错误处理中间件</w:t>
      </w:r>
    </w:p>
    <w:p w14:paraId="61E55891" w14:textId="31B3E051" w:rsidR="00A07C24" w:rsidRPr="00A07C24" w:rsidRDefault="006D7528" w:rsidP="006D7528">
      <w:pPr>
        <w:ind w:left="840"/>
      </w:pPr>
      <w:r>
        <w:rPr>
          <w:rFonts w:hint="eastAsia"/>
        </w:rPr>
        <w:t>用于处理错误的中间件叫做错误处理中间件</w:t>
      </w:r>
    </w:p>
    <w:p w14:paraId="1016FFA8" w14:textId="22E9C130" w:rsidR="00A07C24" w:rsidRDefault="00A07C24" w:rsidP="00A07C24">
      <w:pPr>
        <w:pStyle w:val="4"/>
      </w:pPr>
      <w:r>
        <w:rPr>
          <w:rFonts w:hint="eastAsia"/>
        </w:rPr>
        <w:t>第三方中间件</w:t>
      </w:r>
    </w:p>
    <w:p w14:paraId="1EEABEDA" w14:textId="53DE628B" w:rsidR="00F41AED" w:rsidRPr="00F41AED" w:rsidRDefault="009839C0" w:rsidP="00F41AED">
      <w:pPr>
        <w:ind w:left="420"/>
      </w:pPr>
      <w:r>
        <w:rPr>
          <w:rFonts w:hint="eastAsia"/>
        </w:rPr>
        <w:t>koa</w:t>
      </w:r>
      <w:r>
        <w:t>-bodyparser、koa-static</w:t>
      </w:r>
      <w:r>
        <w:rPr>
          <w:rFonts w:hint="eastAsia"/>
        </w:rPr>
        <w:t>等都属于第三方中间件</w:t>
      </w:r>
    </w:p>
    <w:p w14:paraId="36838FAA" w14:textId="7A94BE7A" w:rsidR="00A07C24" w:rsidRDefault="00BD5B26" w:rsidP="00BD5B26">
      <w:pPr>
        <w:pStyle w:val="2"/>
      </w:pPr>
      <w:r>
        <w:rPr>
          <w:rFonts w:hint="eastAsia"/>
        </w:rPr>
        <w:t>EJS模板引擎</w:t>
      </w:r>
      <w:bookmarkStart w:id="33" w:name="EJS模板引擎"/>
      <w:bookmarkEnd w:id="33"/>
    </w:p>
    <w:p w14:paraId="375C5977" w14:textId="5D0ED464" w:rsidR="00BD5B26" w:rsidRDefault="0071462A" w:rsidP="00315AED">
      <w:pPr>
        <w:pStyle w:val="3"/>
        <w:numPr>
          <w:ilvl w:val="0"/>
          <w:numId w:val="159"/>
        </w:numPr>
      </w:pPr>
      <w:r>
        <w:rPr>
          <w:rFonts w:hint="eastAsia"/>
        </w:rPr>
        <w:t>安装模块</w:t>
      </w:r>
    </w:p>
    <w:p w14:paraId="1CF6EDCD" w14:textId="14576A69" w:rsidR="0071462A" w:rsidRDefault="0071462A" w:rsidP="0071462A">
      <w:pPr>
        <w:ind w:left="420"/>
      </w:pPr>
      <w:r>
        <w:rPr>
          <w:rFonts w:hint="eastAsia"/>
        </w:rPr>
        <w:t>需要安装2个模块</w:t>
      </w:r>
    </w:p>
    <w:tbl>
      <w:tblPr>
        <w:tblStyle w:val="ac"/>
        <w:tblW w:w="0" w:type="auto"/>
        <w:tblInd w:w="420" w:type="dxa"/>
        <w:tblLook w:val="04A0" w:firstRow="1" w:lastRow="0" w:firstColumn="1" w:lastColumn="0" w:noHBand="0" w:noVBand="1"/>
      </w:tblPr>
      <w:tblGrid>
        <w:gridCol w:w="7876"/>
      </w:tblGrid>
      <w:tr w:rsidR="0071462A" w14:paraId="00C5EA62" w14:textId="77777777" w:rsidTr="0071462A">
        <w:tc>
          <w:tcPr>
            <w:tcW w:w="8296" w:type="dxa"/>
          </w:tcPr>
          <w:p w14:paraId="43BD5E56" w14:textId="52471899" w:rsidR="0071462A" w:rsidRDefault="0071462A" w:rsidP="0071462A">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npm install koa-views</w:t>
            </w:r>
            <w:r>
              <w:rPr>
                <w:rFonts w:asciiTheme="minorHAnsi" w:eastAsiaTheme="minorEastAsia" w:hAnsiTheme="minorHAnsi" w:cstheme="minorBidi"/>
                <w:kern w:val="2"/>
                <w:sz w:val="21"/>
                <w:szCs w:val="22"/>
              </w:rPr>
              <w:t xml:space="preserve"> --save</w:t>
            </w:r>
          </w:p>
          <w:p w14:paraId="00CAD7D0" w14:textId="0C877875" w:rsidR="0071462A" w:rsidRDefault="0071462A" w:rsidP="0071462A">
            <w:r>
              <w:rPr>
                <w:rFonts w:asciiTheme="minorHAnsi" w:eastAsiaTheme="minorEastAsia" w:hAnsiTheme="minorHAnsi" w:cstheme="minorBidi"/>
                <w:kern w:val="2"/>
                <w:sz w:val="21"/>
                <w:szCs w:val="22"/>
              </w:rPr>
              <w:t>npm install ejs --save</w:t>
            </w:r>
          </w:p>
        </w:tc>
      </w:tr>
    </w:tbl>
    <w:p w14:paraId="7899F716" w14:textId="4384A340" w:rsidR="0071462A" w:rsidRDefault="00774E32" w:rsidP="000243E9">
      <w:pPr>
        <w:pStyle w:val="3"/>
      </w:pPr>
      <w:r>
        <w:rPr>
          <w:rFonts w:hint="eastAsia"/>
        </w:rPr>
        <w:t>使用</w:t>
      </w:r>
    </w:p>
    <w:p w14:paraId="02BC3E15" w14:textId="03CBCDE3" w:rsidR="00DA7C72" w:rsidRDefault="00DA7C72" w:rsidP="00315AED">
      <w:pPr>
        <w:pStyle w:val="4"/>
        <w:numPr>
          <w:ilvl w:val="0"/>
          <w:numId w:val="161"/>
        </w:numPr>
      </w:pPr>
      <w:r>
        <w:rPr>
          <w:rFonts w:hint="eastAsia"/>
        </w:rPr>
        <w:t>步骤</w:t>
      </w:r>
    </w:p>
    <w:p w14:paraId="3CA63B95" w14:textId="649FB030" w:rsidR="00DA7C72" w:rsidRDefault="00DA7C72" w:rsidP="00315AED">
      <w:pPr>
        <w:pStyle w:val="a8"/>
        <w:numPr>
          <w:ilvl w:val="0"/>
          <w:numId w:val="162"/>
        </w:numPr>
        <w:ind w:firstLineChars="0"/>
      </w:pPr>
      <w:r>
        <w:rPr>
          <w:rFonts w:hint="eastAsia"/>
        </w:rPr>
        <w:t>引入koa</w:t>
      </w:r>
      <w:r>
        <w:t>-views</w:t>
      </w:r>
      <w:r>
        <w:rPr>
          <w:rFonts w:hint="eastAsia"/>
        </w:rPr>
        <w:t>模板</w:t>
      </w:r>
    </w:p>
    <w:tbl>
      <w:tblPr>
        <w:tblStyle w:val="ac"/>
        <w:tblW w:w="0" w:type="auto"/>
        <w:tblInd w:w="840" w:type="dxa"/>
        <w:tblLook w:val="04A0" w:firstRow="1" w:lastRow="0" w:firstColumn="1" w:lastColumn="0" w:noHBand="0" w:noVBand="1"/>
      </w:tblPr>
      <w:tblGrid>
        <w:gridCol w:w="7456"/>
      </w:tblGrid>
      <w:tr w:rsidR="00DA7C72" w14:paraId="0023CAFF" w14:textId="77777777" w:rsidTr="00DA7C72">
        <w:tc>
          <w:tcPr>
            <w:tcW w:w="8296" w:type="dxa"/>
          </w:tcPr>
          <w:p w14:paraId="5AD6DE87" w14:textId="7307ACD6" w:rsidR="00DA7C72" w:rsidRPr="00DA7C72" w:rsidRDefault="00DA7C72" w:rsidP="00DA7C72">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const </w:t>
            </w:r>
            <w:r>
              <w:rPr>
                <w:rFonts w:ascii="Menlo" w:hAnsi="Menlo" w:cs="Menlo"/>
                <w:i/>
                <w:iCs/>
                <w:color w:val="000000"/>
                <w:sz w:val="23"/>
                <w:szCs w:val="23"/>
              </w:rPr>
              <w:t xml:space="preserve">Views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'koa-views'</w:t>
            </w:r>
            <w:r>
              <w:rPr>
                <w:rFonts w:ascii="Menlo" w:hAnsi="Menlo" w:cs="Menlo"/>
                <w:color w:val="000000"/>
                <w:sz w:val="23"/>
                <w:szCs w:val="23"/>
              </w:rPr>
              <w:t>);</w:t>
            </w:r>
          </w:p>
        </w:tc>
      </w:tr>
    </w:tbl>
    <w:p w14:paraId="5D3700D2" w14:textId="155EE156" w:rsidR="00DA7C72" w:rsidRDefault="00DA7C72" w:rsidP="00315AED">
      <w:pPr>
        <w:pStyle w:val="a8"/>
        <w:numPr>
          <w:ilvl w:val="0"/>
          <w:numId w:val="162"/>
        </w:numPr>
        <w:ind w:firstLineChars="0"/>
      </w:pPr>
      <w:r>
        <w:rPr>
          <w:rFonts w:hint="eastAsia"/>
        </w:rPr>
        <w:t>应用ejs模板引擎</w:t>
      </w:r>
    </w:p>
    <w:p w14:paraId="76459C73" w14:textId="39A49771" w:rsidR="00DA7C72" w:rsidRDefault="00DA7C72" w:rsidP="00DA7C72">
      <w:pPr>
        <w:ind w:left="840"/>
      </w:pPr>
      <w:r>
        <w:rPr>
          <w:rFonts w:hint="eastAsia"/>
        </w:rPr>
        <w:t>应用ejs模板引擎有2种方式</w:t>
      </w:r>
    </w:p>
    <w:p w14:paraId="53D6E615" w14:textId="1DCBEB46" w:rsidR="00DA7C72" w:rsidRPr="00DA7C72" w:rsidRDefault="00DA7C72" w:rsidP="00315AED">
      <w:pPr>
        <w:pStyle w:val="a8"/>
        <w:numPr>
          <w:ilvl w:val="1"/>
          <w:numId w:val="162"/>
        </w:numPr>
        <w:ind w:firstLineChars="0"/>
      </w:pPr>
      <w:r>
        <w:rPr>
          <w:rFonts w:hint="eastAsia"/>
        </w:rPr>
        <w:t>按如下方式应用，模板必须为html文件</w:t>
      </w:r>
    </w:p>
    <w:tbl>
      <w:tblPr>
        <w:tblStyle w:val="ac"/>
        <w:tblW w:w="0" w:type="auto"/>
        <w:tblInd w:w="1271" w:type="dxa"/>
        <w:tblLook w:val="04A0" w:firstRow="1" w:lastRow="0" w:firstColumn="1" w:lastColumn="0" w:noHBand="0" w:noVBand="1"/>
      </w:tblPr>
      <w:tblGrid>
        <w:gridCol w:w="7025"/>
      </w:tblGrid>
      <w:tr w:rsidR="00774E32" w14:paraId="1A9BF4C5" w14:textId="77777777" w:rsidTr="00DA7C72">
        <w:tc>
          <w:tcPr>
            <w:tcW w:w="7025" w:type="dxa"/>
          </w:tcPr>
          <w:p w14:paraId="4EDD4B3B" w14:textId="69FD3C52" w:rsidR="00774E32" w:rsidRPr="00DA7C72" w:rsidRDefault="00DA7C72" w:rsidP="00DA7C72">
            <w:pPr>
              <w:pStyle w:val="HTML0"/>
              <w:shd w:val="clear" w:color="auto" w:fill="FFFFFF"/>
              <w:rPr>
                <w:rFonts w:ascii="Menlo" w:hAnsi="Menlo" w:cs="Menlo"/>
                <w:color w:val="000000"/>
                <w:sz w:val="23"/>
                <w:szCs w:val="23"/>
              </w:rPr>
            </w:pP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i/>
                <w:iCs/>
                <w:color w:val="000000"/>
                <w:sz w:val="23"/>
                <w:szCs w:val="23"/>
              </w:rPr>
              <w:t>Views</w:t>
            </w:r>
            <w:r>
              <w:rPr>
                <w:rFonts w:ascii="Menlo" w:hAnsi="Menlo" w:cs="Menlo"/>
                <w:color w:val="000000"/>
                <w:sz w:val="23"/>
                <w:szCs w:val="23"/>
              </w:rPr>
              <w:t>(</w:t>
            </w:r>
            <w:r>
              <w:rPr>
                <w:rFonts w:ascii="Menlo" w:hAnsi="Menlo" w:cs="Menlo"/>
                <w:b/>
                <w:bCs/>
                <w:color w:val="008000"/>
                <w:sz w:val="23"/>
                <w:szCs w:val="23"/>
              </w:rPr>
              <w:t>'views'</w:t>
            </w:r>
            <w:r>
              <w:rPr>
                <w:rFonts w:ascii="Menlo" w:hAnsi="Menlo" w:cs="Menlo"/>
                <w:color w:val="000000"/>
                <w:sz w:val="23"/>
                <w:szCs w:val="23"/>
              </w:rPr>
              <w:t xml:space="preserve">, { </w:t>
            </w:r>
            <w:r>
              <w:rPr>
                <w:rFonts w:ascii="Menlo" w:hAnsi="Menlo" w:cs="Menlo"/>
                <w:b/>
                <w:bCs/>
                <w:color w:val="660E7A"/>
                <w:sz w:val="23"/>
                <w:szCs w:val="23"/>
              </w:rPr>
              <w:t>map</w:t>
            </w:r>
            <w:r>
              <w:rPr>
                <w:rFonts w:ascii="Menlo" w:hAnsi="Menlo" w:cs="Menlo"/>
                <w:color w:val="000000"/>
                <w:sz w:val="23"/>
                <w:szCs w:val="23"/>
              </w:rPr>
              <w:t>: {</w:t>
            </w:r>
            <w:r>
              <w:rPr>
                <w:rFonts w:ascii="Menlo" w:hAnsi="Menlo" w:cs="Menlo"/>
                <w:b/>
                <w:bCs/>
                <w:color w:val="660E7A"/>
                <w:sz w:val="23"/>
                <w:szCs w:val="23"/>
              </w:rPr>
              <w:t>html</w:t>
            </w:r>
            <w:r>
              <w:rPr>
                <w:rFonts w:ascii="Menlo" w:hAnsi="Menlo" w:cs="Menlo"/>
                <w:color w:val="000000"/>
                <w:sz w:val="23"/>
                <w:szCs w:val="23"/>
              </w:rPr>
              <w:t xml:space="preserve">: </w:t>
            </w:r>
            <w:r>
              <w:rPr>
                <w:rFonts w:ascii="Menlo" w:hAnsi="Menlo" w:cs="Menlo"/>
                <w:b/>
                <w:bCs/>
                <w:color w:val="008000"/>
                <w:sz w:val="23"/>
                <w:szCs w:val="23"/>
              </w:rPr>
              <w:t xml:space="preserve">'ejs' </w:t>
            </w:r>
            <w:r>
              <w:rPr>
                <w:rFonts w:ascii="Menlo" w:hAnsi="Menlo" w:cs="Menlo"/>
                <w:color w:val="000000"/>
                <w:sz w:val="23"/>
                <w:szCs w:val="23"/>
              </w:rPr>
              <w:t>}}));</w:t>
            </w:r>
          </w:p>
        </w:tc>
      </w:tr>
    </w:tbl>
    <w:p w14:paraId="5277AB4F" w14:textId="41D45F01" w:rsidR="00774E32" w:rsidRDefault="00DA7C72" w:rsidP="00315AED">
      <w:pPr>
        <w:pStyle w:val="a8"/>
        <w:numPr>
          <w:ilvl w:val="1"/>
          <w:numId w:val="162"/>
        </w:numPr>
        <w:ind w:firstLineChars="0"/>
      </w:pPr>
      <w:r>
        <w:rPr>
          <w:rFonts w:hint="eastAsia"/>
        </w:rPr>
        <w:t>按如下方式应用，模板后缀名可以指定</w:t>
      </w:r>
    </w:p>
    <w:tbl>
      <w:tblPr>
        <w:tblStyle w:val="ac"/>
        <w:tblW w:w="0" w:type="auto"/>
        <w:tblInd w:w="1260" w:type="dxa"/>
        <w:tblLook w:val="04A0" w:firstRow="1" w:lastRow="0" w:firstColumn="1" w:lastColumn="0" w:noHBand="0" w:noVBand="1"/>
      </w:tblPr>
      <w:tblGrid>
        <w:gridCol w:w="7036"/>
      </w:tblGrid>
      <w:tr w:rsidR="00DA7C72" w14:paraId="7AABE54D" w14:textId="77777777" w:rsidTr="00DA7C72">
        <w:tc>
          <w:tcPr>
            <w:tcW w:w="8296" w:type="dxa"/>
          </w:tcPr>
          <w:p w14:paraId="5E659903" w14:textId="7ECAD82E" w:rsidR="00DA7C72" w:rsidRPr="00DA7C72" w:rsidRDefault="00DA7C72" w:rsidP="00DA7C72">
            <w:pPr>
              <w:pStyle w:val="HTML0"/>
              <w:shd w:val="clear" w:color="auto" w:fill="FFFFFF"/>
              <w:rPr>
                <w:rFonts w:ascii="Menlo" w:hAnsi="Menlo" w:cs="Menlo"/>
                <w:color w:val="000000"/>
                <w:sz w:val="23"/>
                <w:szCs w:val="23"/>
              </w:rPr>
            </w:pPr>
            <w:r>
              <w:rPr>
                <w:rFonts w:ascii="Menlo" w:hAnsi="Menlo" w:cs="Menlo"/>
                <w:color w:val="458383"/>
                <w:sz w:val="23"/>
                <w:szCs w:val="23"/>
              </w:rPr>
              <w:lastRenderedPageBreak/>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i/>
                <w:iCs/>
                <w:color w:val="000000"/>
                <w:sz w:val="23"/>
                <w:szCs w:val="23"/>
              </w:rPr>
              <w:t>Views</w:t>
            </w:r>
            <w:r>
              <w:rPr>
                <w:rFonts w:ascii="Menlo" w:hAnsi="Menlo" w:cs="Menlo"/>
                <w:color w:val="000000"/>
                <w:sz w:val="23"/>
                <w:szCs w:val="23"/>
              </w:rPr>
              <w:t>(</w:t>
            </w:r>
            <w:r>
              <w:rPr>
                <w:rFonts w:ascii="Menlo" w:hAnsi="Menlo" w:cs="Menlo"/>
                <w:b/>
                <w:bCs/>
                <w:color w:val="008000"/>
                <w:sz w:val="23"/>
                <w:szCs w:val="23"/>
              </w:rPr>
              <w:t>'views'</w:t>
            </w:r>
            <w:r>
              <w:rPr>
                <w:rFonts w:ascii="Menlo" w:hAnsi="Menlo" w:cs="Menlo"/>
                <w:color w:val="000000"/>
                <w:sz w:val="23"/>
                <w:szCs w:val="23"/>
              </w:rPr>
              <w:t xml:space="preserve">, { </w:t>
            </w:r>
            <w:r>
              <w:rPr>
                <w:rFonts w:ascii="Menlo" w:hAnsi="Menlo" w:cs="Menlo"/>
                <w:b/>
                <w:bCs/>
                <w:color w:val="660E7A"/>
                <w:sz w:val="23"/>
                <w:szCs w:val="23"/>
              </w:rPr>
              <w:t>extension</w:t>
            </w:r>
            <w:r>
              <w:rPr>
                <w:rFonts w:ascii="Menlo" w:hAnsi="Menlo" w:cs="Menlo"/>
                <w:color w:val="000000"/>
                <w:sz w:val="23"/>
                <w:szCs w:val="23"/>
              </w:rPr>
              <w:t xml:space="preserve">: </w:t>
            </w:r>
            <w:r>
              <w:rPr>
                <w:rFonts w:ascii="Menlo" w:hAnsi="Menlo" w:cs="Menlo"/>
                <w:b/>
                <w:bCs/>
                <w:color w:val="008000"/>
                <w:sz w:val="23"/>
                <w:szCs w:val="23"/>
              </w:rPr>
              <w:t>'ejs'</w:t>
            </w:r>
            <w:r>
              <w:rPr>
                <w:rFonts w:ascii="Menlo" w:hAnsi="Menlo" w:cs="Menlo"/>
                <w:color w:val="000000"/>
                <w:sz w:val="23"/>
                <w:szCs w:val="23"/>
              </w:rPr>
              <w:t>}));</w:t>
            </w:r>
          </w:p>
        </w:tc>
      </w:tr>
    </w:tbl>
    <w:p w14:paraId="421384EA" w14:textId="1C4C1891" w:rsidR="00DA7C72" w:rsidRDefault="0044066D" w:rsidP="0044066D">
      <w:r>
        <w:tab/>
      </w:r>
      <w:r>
        <w:tab/>
      </w:r>
      <w:r>
        <w:rPr>
          <w:rFonts w:hint="eastAsia"/>
        </w:rPr>
        <w:t>上述两种方式中：</w:t>
      </w:r>
    </w:p>
    <w:p w14:paraId="68E46037" w14:textId="0637557D" w:rsidR="0044066D" w:rsidRDefault="0044066D" w:rsidP="0044066D">
      <w:r>
        <w:tab/>
      </w:r>
      <w:r>
        <w:tab/>
      </w:r>
      <w:r>
        <w:tab/>
        <w:t>V</w:t>
      </w:r>
      <w:r>
        <w:rPr>
          <w:rFonts w:hint="eastAsia"/>
        </w:rPr>
        <w:t>iews为引入的模板名称</w:t>
      </w:r>
    </w:p>
    <w:p w14:paraId="13D74CF7" w14:textId="094C2A58" w:rsidR="0044066D" w:rsidRDefault="0044066D" w:rsidP="0044066D">
      <w:r>
        <w:tab/>
      </w:r>
      <w:r>
        <w:tab/>
      </w:r>
      <w:r>
        <w:tab/>
      </w:r>
      <w:r>
        <w:rPr>
          <w:rFonts w:hint="eastAsia"/>
        </w:rPr>
        <w:t>views字符串为工程目录下存放模板的文件夹名称</w:t>
      </w:r>
    </w:p>
    <w:p w14:paraId="4A0135EE" w14:textId="37A10CA3" w:rsidR="0044066D" w:rsidRDefault="0044066D" w:rsidP="0044066D">
      <w:r>
        <w:tab/>
      </w:r>
      <w:r>
        <w:tab/>
      </w:r>
      <w:r>
        <w:rPr>
          <w:rFonts w:hint="eastAsia"/>
        </w:rPr>
        <w:t>我们使用第2种</w:t>
      </w:r>
    </w:p>
    <w:p w14:paraId="52E03AED" w14:textId="5A6824BF" w:rsidR="00E655AB" w:rsidRDefault="00864507" w:rsidP="00315AED">
      <w:pPr>
        <w:pStyle w:val="a8"/>
        <w:numPr>
          <w:ilvl w:val="0"/>
          <w:numId w:val="162"/>
        </w:numPr>
        <w:ind w:firstLineChars="0"/>
      </w:pPr>
      <w:r>
        <w:rPr>
          <w:rFonts w:hint="eastAsia"/>
        </w:rPr>
        <w:t>koa中使用模板</w:t>
      </w:r>
    </w:p>
    <w:tbl>
      <w:tblPr>
        <w:tblStyle w:val="ac"/>
        <w:tblW w:w="0" w:type="auto"/>
        <w:tblInd w:w="840" w:type="dxa"/>
        <w:tblLook w:val="04A0" w:firstRow="1" w:lastRow="0" w:firstColumn="1" w:lastColumn="0" w:noHBand="0" w:noVBand="1"/>
      </w:tblPr>
      <w:tblGrid>
        <w:gridCol w:w="7456"/>
      </w:tblGrid>
      <w:tr w:rsidR="00864507" w14:paraId="0D9D64DF" w14:textId="77777777" w:rsidTr="00864507">
        <w:tc>
          <w:tcPr>
            <w:tcW w:w="8296" w:type="dxa"/>
          </w:tcPr>
          <w:p w14:paraId="40B22760" w14:textId="6300ACEF" w:rsidR="00864507" w:rsidRPr="00864507" w:rsidRDefault="00864507" w:rsidP="00864507">
            <w:pPr>
              <w:pStyle w:val="HTML0"/>
              <w:shd w:val="clear" w:color="auto" w:fill="FFFFFF"/>
              <w:rPr>
                <w:rFonts w:ascii="Menlo" w:hAnsi="Menlo" w:cs="Menlo"/>
                <w:color w:val="000000"/>
                <w:sz w:val="23"/>
                <w:szCs w:val="23"/>
              </w:rPr>
            </w:pPr>
            <w:r>
              <w:rPr>
                <w:rFonts w:ascii="Menlo" w:hAnsi="Menlo" w:cs="Menlo"/>
                <w:color w:val="458383"/>
                <w:sz w:val="23"/>
                <w:szCs w:val="23"/>
              </w:rPr>
              <w:t>router</w:t>
            </w:r>
            <w:r>
              <w:rPr>
                <w:rFonts w:ascii="Menlo" w:hAnsi="Menlo" w:cs="Menlo"/>
                <w:color w:val="000000"/>
                <w:sz w:val="23"/>
                <w:szCs w:val="23"/>
              </w:rPr>
              <w:t>.get(</w:t>
            </w:r>
            <w:r>
              <w:rPr>
                <w:rFonts w:ascii="Menlo" w:hAnsi="Menlo" w:cs="Menlo"/>
                <w:b/>
                <w:bCs/>
                <w:color w:val="008000"/>
                <w:sz w:val="23"/>
                <w:szCs w:val="23"/>
              </w:rPr>
              <w:t>'/'</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(ctx)=&gt;{</w:t>
            </w:r>
            <w:r>
              <w:rPr>
                <w:rFonts w:ascii="Menlo" w:hAnsi="Menlo" w:cs="Menlo"/>
                <w:color w:val="000000"/>
                <w:sz w:val="23"/>
                <w:szCs w:val="23"/>
              </w:rPr>
              <w:br/>
              <w:t xml:space="preserve">    </w:t>
            </w:r>
            <w:r>
              <w:rPr>
                <w:rFonts w:ascii="Menlo" w:hAnsi="Menlo" w:cs="Menlo"/>
                <w:b/>
                <w:bCs/>
                <w:color w:val="000080"/>
                <w:sz w:val="23"/>
                <w:szCs w:val="23"/>
              </w:rPr>
              <w:t xml:space="preserve">await </w:t>
            </w:r>
            <w:r>
              <w:rPr>
                <w:rFonts w:ascii="Menlo" w:hAnsi="Menlo" w:cs="Menlo"/>
                <w:color w:val="000000"/>
                <w:sz w:val="23"/>
                <w:szCs w:val="23"/>
              </w:rPr>
              <w:t>ctx.</w:t>
            </w:r>
            <w:r>
              <w:rPr>
                <w:rFonts w:ascii="Menlo" w:hAnsi="Menlo" w:cs="Menlo"/>
                <w:color w:val="7A7A43"/>
                <w:sz w:val="23"/>
                <w:szCs w:val="23"/>
              </w:rPr>
              <w:t>render</w:t>
            </w:r>
            <w:r>
              <w:rPr>
                <w:rFonts w:ascii="Menlo" w:hAnsi="Menlo" w:cs="Menlo"/>
                <w:color w:val="000000"/>
                <w:sz w:val="23"/>
                <w:szCs w:val="23"/>
              </w:rPr>
              <w:t>(</w:t>
            </w:r>
            <w:r>
              <w:rPr>
                <w:rFonts w:ascii="Menlo" w:hAnsi="Menlo" w:cs="Menlo"/>
                <w:b/>
                <w:bCs/>
                <w:color w:val="008000"/>
                <w:sz w:val="23"/>
                <w:szCs w:val="23"/>
              </w:rPr>
              <w:t>'index'</w:t>
            </w:r>
            <w:r>
              <w:rPr>
                <w:rFonts w:ascii="Menlo" w:hAnsi="Menlo" w:cs="Menlo"/>
                <w:color w:val="000000"/>
                <w:sz w:val="23"/>
                <w:szCs w:val="23"/>
              </w:rPr>
              <w:t>,{</w:t>
            </w:r>
            <w:r>
              <w:rPr>
                <w:rFonts w:ascii="Menlo" w:hAnsi="Menlo" w:cs="Menlo"/>
                <w:b/>
                <w:bCs/>
                <w:color w:val="660E7A"/>
                <w:sz w:val="23"/>
                <w:szCs w:val="23"/>
              </w:rPr>
              <w:t>msg</w:t>
            </w:r>
            <w:r>
              <w:rPr>
                <w:rFonts w:ascii="Menlo" w:hAnsi="Menlo" w:cs="Menlo"/>
                <w:color w:val="000000"/>
                <w:sz w:val="23"/>
                <w:szCs w:val="23"/>
              </w:rPr>
              <w:t>:</w:t>
            </w:r>
            <w:r>
              <w:rPr>
                <w:rFonts w:ascii="Menlo" w:hAnsi="Menlo" w:cs="Menlo"/>
                <w:b/>
                <w:bCs/>
                <w:color w:val="008000"/>
                <w:sz w:val="23"/>
                <w:szCs w:val="23"/>
              </w:rPr>
              <w:t>'</w:t>
            </w:r>
            <w:r>
              <w:rPr>
                <w:rFonts w:ascii="Menlo" w:hAnsi="Menlo" w:cs="Menlo"/>
                <w:b/>
                <w:bCs/>
                <w:color w:val="008000"/>
                <w:sz w:val="23"/>
                <w:szCs w:val="23"/>
              </w:rPr>
              <w:t>世界</w:t>
            </w:r>
            <w:r>
              <w:rPr>
                <w:rFonts w:ascii="Menlo" w:hAnsi="Menlo" w:cs="Menlo"/>
                <w:b/>
                <w:bCs/>
                <w:color w:val="008000"/>
                <w:sz w:val="23"/>
                <w:szCs w:val="23"/>
              </w:rPr>
              <w:t>'</w:t>
            </w:r>
            <w:r>
              <w:rPr>
                <w:rFonts w:ascii="Menlo" w:hAnsi="Menlo" w:cs="Menlo"/>
                <w:color w:val="000000"/>
                <w:sz w:val="23"/>
                <w:szCs w:val="23"/>
              </w:rPr>
              <w:t>});</w:t>
            </w:r>
            <w:r>
              <w:rPr>
                <w:rFonts w:ascii="Menlo" w:hAnsi="Menlo" w:cs="Menlo"/>
                <w:color w:val="000000"/>
                <w:sz w:val="23"/>
                <w:szCs w:val="23"/>
              </w:rPr>
              <w:br/>
              <w:t>});</w:t>
            </w:r>
          </w:p>
        </w:tc>
      </w:tr>
    </w:tbl>
    <w:p w14:paraId="6856A9EC" w14:textId="111AA730" w:rsidR="00864507" w:rsidRDefault="00864507" w:rsidP="00315AED">
      <w:pPr>
        <w:pStyle w:val="a8"/>
        <w:numPr>
          <w:ilvl w:val="1"/>
          <w:numId w:val="162"/>
        </w:numPr>
        <w:ind w:firstLineChars="0"/>
      </w:pPr>
      <w:r>
        <w:rPr>
          <w:rFonts w:hint="eastAsia"/>
        </w:rPr>
        <w:t>必须使用await，因为这是异步方法</w:t>
      </w:r>
    </w:p>
    <w:p w14:paraId="468C9A2E" w14:textId="637352AE" w:rsidR="00864507" w:rsidRDefault="00864507" w:rsidP="00315AED">
      <w:pPr>
        <w:pStyle w:val="a8"/>
        <w:numPr>
          <w:ilvl w:val="1"/>
          <w:numId w:val="162"/>
        </w:numPr>
        <w:ind w:firstLineChars="0"/>
      </w:pPr>
      <w:r>
        <w:rPr>
          <w:rFonts w:hint="eastAsia"/>
        </w:rPr>
        <w:t>第1个参数：模板文件名</w:t>
      </w:r>
    </w:p>
    <w:p w14:paraId="0E63060C" w14:textId="10EA4471" w:rsidR="00864507" w:rsidRDefault="00864507" w:rsidP="00315AED">
      <w:pPr>
        <w:pStyle w:val="a8"/>
        <w:numPr>
          <w:ilvl w:val="1"/>
          <w:numId w:val="162"/>
        </w:numPr>
        <w:ind w:firstLineChars="0"/>
      </w:pPr>
      <w:r>
        <w:rPr>
          <w:rFonts w:hint="eastAsia"/>
        </w:rPr>
        <w:t>第2个参数：传入模板的对象</w:t>
      </w:r>
    </w:p>
    <w:p w14:paraId="4ADD1C50" w14:textId="5C18CF11" w:rsidR="007B547B" w:rsidRDefault="007B547B" w:rsidP="007B547B">
      <w:pPr>
        <w:pStyle w:val="a8"/>
        <w:ind w:left="1260" w:firstLineChars="0" w:firstLine="0"/>
      </w:pPr>
      <w:r>
        <w:rPr>
          <w:rFonts w:hint="eastAsia"/>
        </w:rPr>
        <w:t>注意：如果某些数据放在了ctx</w:t>
      </w:r>
      <w:r>
        <w:t>.state</w:t>
      </w:r>
      <w:r>
        <w:rPr>
          <w:rFonts w:hint="eastAsia"/>
        </w:rPr>
        <w:t>中，则不需要在这里传值，就可以在ejs模板中直接使用</w:t>
      </w:r>
    </w:p>
    <w:p w14:paraId="7A81D021" w14:textId="59684022" w:rsidR="00450A65" w:rsidRDefault="00450A65" w:rsidP="00450A65">
      <w:pPr>
        <w:pStyle w:val="4"/>
      </w:pPr>
      <w:r>
        <w:rPr>
          <w:rFonts w:hint="eastAsia"/>
        </w:rPr>
        <w:t>例</w:t>
      </w:r>
    </w:p>
    <w:p w14:paraId="0F714DC4" w14:textId="53CDC12E" w:rsidR="00450A65" w:rsidRDefault="00450A65" w:rsidP="00315AED">
      <w:pPr>
        <w:pStyle w:val="a8"/>
        <w:numPr>
          <w:ilvl w:val="0"/>
          <w:numId w:val="162"/>
        </w:numPr>
        <w:ind w:firstLineChars="0"/>
      </w:pPr>
      <w:r>
        <w:rPr>
          <w:rFonts w:hint="eastAsia"/>
        </w:rPr>
        <w:t>index</w:t>
      </w:r>
      <w:r>
        <w:t>.ejs</w:t>
      </w:r>
    </w:p>
    <w:tbl>
      <w:tblPr>
        <w:tblStyle w:val="ac"/>
        <w:tblW w:w="0" w:type="auto"/>
        <w:tblInd w:w="840" w:type="dxa"/>
        <w:tblLook w:val="04A0" w:firstRow="1" w:lastRow="0" w:firstColumn="1" w:lastColumn="0" w:noHBand="0" w:noVBand="1"/>
      </w:tblPr>
      <w:tblGrid>
        <w:gridCol w:w="7456"/>
      </w:tblGrid>
      <w:tr w:rsidR="00450A65" w14:paraId="67E4C18A" w14:textId="77777777" w:rsidTr="00450A65">
        <w:tc>
          <w:tcPr>
            <w:tcW w:w="8296" w:type="dxa"/>
          </w:tcPr>
          <w:p w14:paraId="438F34AE" w14:textId="51207BA7" w:rsidR="00450A65" w:rsidRPr="00450A65" w:rsidRDefault="00450A65" w:rsidP="00450A65">
            <w:pPr>
              <w:pStyle w:val="HTML0"/>
              <w:shd w:val="clear" w:color="auto" w:fill="FFFFFF"/>
              <w:rPr>
                <w:rFonts w:ascii="Menlo" w:hAnsi="Menlo" w:cs="Menlo"/>
                <w:color w:val="000000"/>
                <w:sz w:val="23"/>
                <w:szCs w:val="23"/>
              </w:rPr>
            </w:pPr>
            <w:r>
              <w:rPr>
                <w:rFonts w:ascii="Menlo" w:hAnsi="Menlo" w:cs="Menlo"/>
                <w:color w:val="000000"/>
                <w:sz w:val="23"/>
                <w:szCs w:val="23"/>
                <w:shd w:val="clear" w:color="auto" w:fill="EFEFEF"/>
              </w:rPr>
              <w:t xml:space="preserve">&lt;!DOCTYPE </w:t>
            </w:r>
            <w:r>
              <w:rPr>
                <w:rFonts w:ascii="Menlo" w:hAnsi="Menlo" w:cs="Menlo"/>
                <w:b/>
                <w:bCs/>
                <w:color w:val="0000FF"/>
                <w:sz w:val="23"/>
                <w:szCs w:val="23"/>
                <w:shd w:val="clear" w:color="auto" w:fill="EFEFEF"/>
              </w:rPr>
              <w:t xml:space="preserve">HTML </w:t>
            </w:r>
            <w:r>
              <w:rPr>
                <w:rFonts w:ascii="Menlo" w:hAnsi="Menlo" w:cs="Menlo"/>
                <w:color w:val="000000"/>
                <w:sz w:val="23"/>
                <w:szCs w:val="23"/>
                <w:shd w:val="clear" w:color="auto" w:fill="EFEFEF"/>
              </w:rPr>
              <w:t xml:space="preserve">PUBLIC </w:t>
            </w:r>
            <w:r>
              <w:rPr>
                <w:rFonts w:ascii="Menlo" w:hAnsi="Menlo" w:cs="Menlo"/>
                <w:b/>
                <w:bCs/>
                <w:color w:val="008000"/>
                <w:sz w:val="23"/>
                <w:szCs w:val="23"/>
                <w:shd w:val="clear" w:color="auto" w:fill="EFEFEF"/>
              </w:rPr>
              <w:t>"-//W3C//DTD HTML 4.01 Transitional//EN"</w:t>
            </w:r>
            <w:r>
              <w:rPr>
                <w:rFonts w:ascii="Menlo" w:hAnsi="Menlo" w:cs="Menlo"/>
                <w:b/>
                <w:bCs/>
                <w:color w:val="008000"/>
                <w:sz w:val="23"/>
                <w:szCs w:val="23"/>
                <w:shd w:val="clear" w:color="auto" w:fill="EFEFEF"/>
              </w:rPr>
              <w:br/>
              <w:t xml:space="preserve">        "http://www.w3.org/TR/html4/loose.dtd"</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html</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head</w:t>
            </w:r>
            <w:r>
              <w:rPr>
                <w:rFonts w:ascii="Menlo" w:hAnsi="Menlo" w:cs="Menlo"/>
                <w:color w:val="000000"/>
                <w:sz w:val="23"/>
                <w:szCs w:val="23"/>
                <w:shd w:val="clear" w:color="auto" w:fill="EFEFEF"/>
              </w:rPr>
              <w:t>&gt;</w:t>
            </w:r>
            <w:r>
              <w:rPr>
                <w:rFonts w:ascii="Menlo" w:hAnsi="Menlo" w:cs="Menlo"/>
                <w:color w:val="000000"/>
                <w:sz w:val="23"/>
                <w:szCs w:val="23"/>
              </w:rPr>
              <w:br/>
              <w:t xml:space="preserve">    </w:t>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title</w:t>
            </w:r>
            <w:r>
              <w:rPr>
                <w:rFonts w:ascii="Menlo" w:hAnsi="Menlo" w:cs="Menlo"/>
                <w:color w:val="000000"/>
                <w:sz w:val="23"/>
                <w:szCs w:val="23"/>
                <w:shd w:val="clear" w:color="auto" w:fill="EFEFEF"/>
              </w:rPr>
              <w:t>&gt;</w:t>
            </w:r>
            <w:r>
              <w:rPr>
                <w:rFonts w:ascii="Menlo" w:hAnsi="Menlo" w:cs="Menlo"/>
                <w:color w:val="000000"/>
                <w:sz w:val="23"/>
                <w:szCs w:val="23"/>
              </w:rPr>
              <w:t>$Title$</w:t>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title</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head</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body</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h1</w:t>
            </w:r>
            <w:r>
              <w:rPr>
                <w:rFonts w:ascii="Menlo" w:hAnsi="Menlo" w:cs="Menlo"/>
                <w:color w:val="000000"/>
                <w:sz w:val="23"/>
                <w:szCs w:val="23"/>
                <w:shd w:val="clear" w:color="auto" w:fill="EFEFEF"/>
              </w:rPr>
              <w:t>&gt;</w:t>
            </w:r>
            <w:r>
              <w:rPr>
                <w:rFonts w:ascii="Menlo" w:hAnsi="Menlo" w:cs="Menlo"/>
                <w:color w:val="000000"/>
                <w:sz w:val="23"/>
                <w:szCs w:val="23"/>
              </w:rPr>
              <w:t>你好</w:t>
            </w:r>
            <w:r>
              <w:rPr>
                <w:rFonts w:ascii="Menlo" w:hAnsi="Menlo" w:cs="Menlo"/>
                <w:color w:val="000000"/>
                <w:sz w:val="23"/>
                <w:szCs w:val="23"/>
              </w:rPr>
              <w:t xml:space="preserve"> &lt;%=msg%&gt;</w:t>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h1</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body</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html</w:t>
            </w:r>
            <w:r>
              <w:rPr>
                <w:rFonts w:ascii="Menlo" w:hAnsi="Menlo" w:cs="Menlo"/>
                <w:color w:val="000000"/>
                <w:sz w:val="23"/>
                <w:szCs w:val="23"/>
                <w:shd w:val="clear" w:color="auto" w:fill="EFEFEF"/>
              </w:rPr>
              <w:t>&gt;</w:t>
            </w:r>
          </w:p>
        </w:tc>
      </w:tr>
    </w:tbl>
    <w:p w14:paraId="1636EA78" w14:textId="4DD86C03" w:rsidR="00450A65" w:rsidRDefault="00450A65" w:rsidP="00315AED">
      <w:pPr>
        <w:pStyle w:val="a8"/>
        <w:numPr>
          <w:ilvl w:val="0"/>
          <w:numId w:val="162"/>
        </w:numPr>
        <w:ind w:firstLineChars="0"/>
      </w:pPr>
      <w:r>
        <w:rPr>
          <w:rFonts w:hint="eastAsia"/>
        </w:rPr>
        <w:t>app</w:t>
      </w:r>
      <w:r>
        <w:t>.js</w:t>
      </w:r>
    </w:p>
    <w:tbl>
      <w:tblPr>
        <w:tblStyle w:val="ac"/>
        <w:tblW w:w="0" w:type="auto"/>
        <w:tblInd w:w="840" w:type="dxa"/>
        <w:tblLook w:val="04A0" w:firstRow="1" w:lastRow="0" w:firstColumn="1" w:lastColumn="0" w:noHBand="0" w:noVBand="1"/>
      </w:tblPr>
      <w:tblGrid>
        <w:gridCol w:w="7456"/>
      </w:tblGrid>
      <w:tr w:rsidR="00450A65" w14:paraId="666F5E7B" w14:textId="77777777" w:rsidTr="00450A65">
        <w:tc>
          <w:tcPr>
            <w:tcW w:w="8296" w:type="dxa"/>
          </w:tcPr>
          <w:p w14:paraId="65757751" w14:textId="5BB88DD0" w:rsidR="00450A65" w:rsidRPr="00450A65" w:rsidRDefault="00450A65" w:rsidP="00450A65">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const </w:t>
            </w:r>
            <w:r>
              <w:rPr>
                <w:rFonts w:ascii="Menlo" w:hAnsi="Menlo" w:cs="Menlo"/>
                <w:b/>
                <w:bCs/>
                <w:color w:val="660E7A"/>
                <w:sz w:val="23"/>
                <w:szCs w:val="23"/>
              </w:rPr>
              <w:t xml:space="preserve">Koa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const </w:t>
            </w:r>
            <w:r>
              <w:rPr>
                <w:rFonts w:ascii="Menlo" w:hAnsi="Menlo" w:cs="Menlo"/>
                <w:color w:val="000000"/>
                <w:sz w:val="23"/>
                <w:szCs w:val="23"/>
              </w:rPr>
              <w:t xml:space="preserve">Koa_router =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'koa-router'</w:t>
            </w:r>
            <w:r>
              <w:rPr>
                <w:rFonts w:ascii="Menlo" w:hAnsi="Menlo" w:cs="Menlo"/>
                <w:color w:val="000000"/>
                <w:sz w:val="23"/>
                <w:szCs w:val="23"/>
              </w:rPr>
              <w:t>);</w:t>
            </w:r>
            <w:r>
              <w:rPr>
                <w:rFonts w:ascii="Menlo" w:hAnsi="Menlo" w:cs="Menlo"/>
                <w:color w:val="000000"/>
                <w:sz w:val="23"/>
                <w:szCs w:val="23"/>
              </w:rPr>
              <w:br/>
            </w:r>
            <w:r>
              <w:rPr>
                <w:rFonts w:ascii="Menlo" w:hAnsi="Menlo" w:cs="Menlo"/>
                <w:i/>
                <w:iCs/>
                <w:color w:val="808080"/>
                <w:sz w:val="23"/>
                <w:szCs w:val="23"/>
              </w:rPr>
              <w:t>//</w:t>
            </w:r>
            <w:r>
              <w:rPr>
                <w:rFonts w:ascii="Menlo" w:hAnsi="Menlo" w:cs="Menlo"/>
                <w:i/>
                <w:iCs/>
                <w:color w:val="808080"/>
                <w:sz w:val="23"/>
                <w:szCs w:val="23"/>
              </w:rPr>
              <w:t>引入</w:t>
            </w:r>
            <w:r>
              <w:rPr>
                <w:rFonts w:ascii="Menlo" w:hAnsi="Menlo" w:cs="Menlo"/>
                <w:i/>
                <w:iCs/>
                <w:color w:val="808080"/>
                <w:sz w:val="23"/>
                <w:szCs w:val="23"/>
              </w:rPr>
              <w:t>koa-views</w:t>
            </w:r>
            <w:r>
              <w:rPr>
                <w:rFonts w:ascii="Menlo" w:hAnsi="Menlo" w:cs="Menlo"/>
                <w:i/>
                <w:iCs/>
                <w:color w:val="808080"/>
                <w:sz w:val="23"/>
                <w:szCs w:val="23"/>
              </w:rPr>
              <w:t>模板</w:t>
            </w:r>
            <w:r>
              <w:rPr>
                <w:rFonts w:ascii="Menlo" w:hAnsi="Menlo" w:cs="Menlo"/>
                <w:i/>
                <w:iCs/>
                <w:color w:val="808080"/>
                <w:sz w:val="23"/>
                <w:szCs w:val="23"/>
              </w:rPr>
              <w:br/>
            </w:r>
            <w:r>
              <w:rPr>
                <w:rFonts w:ascii="Menlo" w:hAnsi="Menlo" w:cs="Menlo"/>
                <w:b/>
                <w:bCs/>
                <w:color w:val="000080"/>
                <w:sz w:val="23"/>
                <w:szCs w:val="23"/>
              </w:rPr>
              <w:t xml:space="preserve">const </w:t>
            </w:r>
            <w:r>
              <w:rPr>
                <w:rFonts w:ascii="Menlo" w:hAnsi="Menlo" w:cs="Menlo"/>
                <w:i/>
                <w:iCs/>
                <w:color w:val="000000"/>
                <w:sz w:val="23"/>
                <w:szCs w:val="23"/>
              </w:rPr>
              <w:t xml:space="preserve">Views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'koa-views'</w:t>
            </w:r>
            <w:r>
              <w:rPr>
                <w:rFonts w:ascii="Menlo" w:hAnsi="Menlo" w:cs="Menlo"/>
                <w:color w:val="000000"/>
                <w:sz w:val="23"/>
                <w:szCs w:val="23"/>
              </w:rPr>
              <w:t xml:space="preserve">);     </w:t>
            </w:r>
            <w:r>
              <w:rPr>
                <w:rFonts w:ascii="Menlo" w:hAnsi="Menlo" w:cs="Menlo"/>
                <w:color w:val="000000"/>
                <w:sz w:val="23"/>
                <w:szCs w:val="23"/>
              </w:rPr>
              <w:br/>
            </w:r>
            <w:r>
              <w:rPr>
                <w:rFonts w:ascii="Menlo" w:hAnsi="Menlo" w:cs="Menlo"/>
                <w:color w:val="000000"/>
                <w:sz w:val="23"/>
                <w:szCs w:val="23"/>
              </w:rPr>
              <w:br/>
            </w:r>
            <w:r>
              <w:rPr>
                <w:rFonts w:ascii="Menlo" w:hAnsi="Menlo" w:cs="Menlo"/>
                <w:b/>
                <w:bCs/>
                <w:color w:val="000080"/>
                <w:sz w:val="23"/>
                <w:szCs w:val="23"/>
              </w:rPr>
              <w:t xml:space="preserve">let </w:t>
            </w:r>
            <w:r>
              <w:rPr>
                <w:rFonts w:ascii="Menlo" w:hAnsi="Menlo" w:cs="Menlo"/>
                <w:color w:val="458383"/>
                <w:sz w:val="23"/>
                <w:szCs w:val="23"/>
              </w:rPr>
              <w:t xml:space="preserve">app </w:t>
            </w:r>
            <w:r>
              <w:rPr>
                <w:rFonts w:ascii="Menlo" w:hAnsi="Menlo" w:cs="Menlo"/>
                <w:color w:val="000000"/>
                <w:sz w:val="23"/>
                <w:szCs w:val="23"/>
              </w:rPr>
              <w:t xml:space="preserve">= </w:t>
            </w:r>
            <w:r>
              <w:rPr>
                <w:rFonts w:ascii="Menlo" w:hAnsi="Menlo" w:cs="Menlo"/>
                <w:b/>
                <w:bCs/>
                <w:color w:val="000080"/>
                <w:sz w:val="23"/>
                <w:szCs w:val="23"/>
              </w:rPr>
              <w:t xml:space="preserve">new </w:t>
            </w:r>
            <w:r>
              <w:rPr>
                <w:rFonts w:ascii="Menlo" w:hAnsi="Menlo" w:cs="Menlo"/>
                <w:b/>
                <w:bCs/>
                <w:color w:val="660E7A"/>
                <w:sz w:val="23"/>
                <w:szCs w:val="23"/>
              </w:rPr>
              <w:t>Koa</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let </w:t>
            </w:r>
            <w:r>
              <w:rPr>
                <w:rFonts w:ascii="Menlo" w:hAnsi="Menlo" w:cs="Menlo"/>
                <w:color w:val="458383"/>
                <w:sz w:val="23"/>
                <w:szCs w:val="23"/>
              </w:rPr>
              <w:t xml:space="preserve">router </w:t>
            </w:r>
            <w:r>
              <w:rPr>
                <w:rFonts w:ascii="Menlo" w:hAnsi="Menlo" w:cs="Menlo"/>
                <w:color w:val="000000"/>
                <w:sz w:val="23"/>
                <w:szCs w:val="23"/>
              </w:rPr>
              <w:t>=</w:t>
            </w:r>
            <w:r>
              <w:rPr>
                <w:rFonts w:ascii="Menlo" w:hAnsi="Menlo" w:cs="Menlo"/>
                <w:b/>
                <w:bCs/>
                <w:color w:val="000080"/>
                <w:sz w:val="23"/>
                <w:szCs w:val="23"/>
              </w:rPr>
              <w:t xml:space="preserve">new </w:t>
            </w:r>
            <w:r>
              <w:rPr>
                <w:rFonts w:ascii="Menlo" w:hAnsi="Menlo" w:cs="Menlo"/>
                <w:color w:val="000000"/>
                <w:sz w:val="23"/>
                <w:szCs w:val="23"/>
              </w:rPr>
              <w:t>Koa_router();</w:t>
            </w:r>
            <w:r>
              <w:rPr>
                <w:rFonts w:ascii="Menlo" w:hAnsi="Menlo" w:cs="Menlo"/>
                <w:color w:val="000000"/>
                <w:sz w:val="23"/>
                <w:szCs w:val="23"/>
              </w:rPr>
              <w:br/>
            </w:r>
            <w:r>
              <w:rPr>
                <w:rFonts w:ascii="Menlo" w:hAnsi="Menlo" w:cs="Menlo"/>
                <w:color w:val="000000"/>
                <w:sz w:val="23"/>
                <w:szCs w:val="23"/>
              </w:rPr>
              <w:br/>
            </w:r>
            <w:r>
              <w:rPr>
                <w:rFonts w:ascii="Menlo" w:hAnsi="Menlo" w:cs="Menlo"/>
                <w:i/>
                <w:iCs/>
                <w:color w:val="808080"/>
                <w:sz w:val="23"/>
                <w:szCs w:val="23"/>
              </w:rPr>
              <w:t>//</w:t>
            </w:r>
            <w:r>
              <w:rPr>
                <w:rFonts w:ascii="Menlo" w:hAnsi="Menlo" w:cs="Menlo"/>
                <w:i/>
                <w:iCs/>
                <w:color w:val="808080"/>
                <w:sz w:val="23"/>
                <w:szCs w:val="23"/>
              </w:rPr>
              <w:t>应用</w:t>
            </w:r>
            <w:r>
              <w:rPr>
                <w:rFonts w:ascii="Menlo" w:hAnsi="Menlo" w:cs="Menlo"/>
                <w:i/>
                <w:iCs/>
                <w:color w:val="808080"/>
                <w:sz w:val="23"/>
                <w:szCs w:val="23"/>
              </w:rPr>
              <w:t>ejs</w:t>
            </w:r>
            <w:r>
              <w:rPr>
                <w:rFonts w:ascii="Menlo" w:hAnsi="Menlo" w:cs="Menlo"/>
                <w:i/>
                <w:iCs/>
                <w:color w:val="808080"/>
                <w:sz w:val="23"/>
                <w:szCs w:val="23"/>
              </w:rPr>
              <w:t>模板引擎</w:t>
            </w:r>
            <w:r>
              <w:rPr>
                <w:rFonts w:ascii="Menlo" w:hAnsi="Menlo" w:cs="Menlo"/>
                <w:i/>
                <w:iCs/>
                <w:color w:val="80808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i/>
                <w:iCs/>
                <w:color w:val="000000"/>
                <w:sz w:val="23"/>
                <w:szCs w:val="23"/>
              </w:rPr>
              <w:t>Views</w:t>
            </w:r>
            <w:r>
              <w:rPr>
                <w:rFonts w:ascii="Menlo" w:hAnsi="Menlo" w:cs="Menlo"/>
                <w:color w:val="000000"/>
                <w:sz w:val="23"/>
                <w:szCs w:val="23"/>
              </w:rPr>
              <w:t>(</w:t>
            </w:r>
            <w:r>
              <w:rPr>
                <w:rFonts w:ascii="Menlo" w:hAnsi="Menlo" w:cs="Menlo"/>
                <w:b/>
                <w:bCs/>
                <w:color w:val="008000"/>
                <w:sz w:val="23"/>
                <w:szCs w:val="23"/>
              </w:rPr>
              <w:t>'views'</w:t>
            </w:r>
            <w:r>
              <w:rPr>
                <w:rFonts w:ascii="Menlo" w:hAnsi="Menlo" w:cs="Menlo"/>
                <w:color w:val="000000"/>
                <w:sz w:val="23"/>
                <w:szCs w:val="23"/>
              </w:rPr>
              <w:t xml:space="preserve">, { </w:t>
            </w:r>
            <w:r>
              <w:rPr>
                <w:rFonts w:ascii="Menlo" w:hAnsi="Menlo" w:cs="Menlo"/>
                <w:b/>
                <w:bCs/>
                <w:color w:val="660E7A"/>
                <w:sz w:val="23"/>
                <w:szCs w:val="23"/>
              </w:rPr>
              <w:t>extension</w:t>
            </w:r>
            <w:r>
              <w:rPr>
                <w:rFonts w:ascii="Menlo" w:hAnsi="Menlo" w:cs="Menlo"/>
                <w:color w:val="000000"/>
                <w:sz w:val="23"/>
                <w:szCs w:val="23"/>
              </w:rPr>
              <w:t xml:space="preserve">: </w:t>
            </w:r>
            <w:r>
              <w:rPr>
                <w:rFonts w:ascii="Menlo" w:hAnsi="Menlo" w:cs="Menlo"/>
                <w:b/>
                <w:bCs/>
                <w:color w:val="008000"/>
                <w:sz w:val="23"/>
                <w:szCs w:val="23"/>
              </w:rPr>
              <w:t>'ejs'</w:t>
            </w:r>
            <w:r>
              <w:rPr>
                <w:rFonts w:ascii="Menlo" w:hAnsi="Menlo" w:cs="Menlo"/>
                <w:color w:val="000000"/>
                <w:sz w:val="23"/>
                <w:szCs w:val="23"/>
              </w:rPr>
              <w:t>}));</w:t>
            </w:r>
            <w:r>
              <w:rPr>
                <w:rFonts w:ascii="Menlo" w:hAnsi="Menlo" w:cs="Menlo"/>
                <w:color w:val="000000"/>
                <w:sz w:val="23"/>
                <w:szCs w:val="23"/>
              </w:rPr>
              <w:br/>
            </w:r>
            <w:r>
              <w:rPr>
                <w:rFonts w:ascii="Menlo" w:hAnsi="Menlo" w:cs="Menlo"/>
                <w:color w:val="000000"/>
                <w:sz w:val="23"/>
                <w:szCs w:val="23"/>
              </w:rPr>
              <w:br/>
            </w:r>
            <w:r>
              <w:rPr>
                <w:rFonts w:ascii="Menlo" w:hAnsi="Menlo" w:cs="Menlo"/>
                <w:color w:val="458383"/>
                <w:sz w:val="23"/>
                <w:szCs w:val="23"/>
              </w:rPr>
              <w:lastRenderedPageBreak/>
              <w:t>router</w:t>
            </w:r>
            <w:r>
              <w:rPr>
                <w:rFonts w:ascii="Menlo" w:hAnsi="Menlo" w:cs="Menlo"/>
                <w:color w:val="000000"/>
                <w:sz w:val="23"/>
                <w:szCs w:val="23"/>
              </w:rPr>
              <w:t>.get(</w:t>
            </w:r>
            <w:r>
              <w:rPr>
                <w:rFonts w:ascii="Menlo" w:hAnsi="Menlo" w:cs="Menlo"/>
                <w:b/>
                <w:bCs/>
                <w:color w:val="008000"/>
                <w:sz w:val="23"/>
                <w:szCs w:val="23"/>
              </w:rPr>
              <w:t>'/'</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(ctx)=&gt;{</w:t>
            </w:r>
            <w:r>
              <w:rPr>
                <w:rFonts w:ascii="Menlo" w:hAnsi="Menlo" w:cs="Menlo"/>
                <w:color w:val="000000"/>
                <w:sz w:val="23"/>
                <w:szCs w:val="23"/>
              </w:rPr>
              <w:br/>
              <w:t xml:space="preserve">    </w:t>
            </w:r>
            <w:r>
              <w:rPr>
                <w:rFonts w:ascii="Menlo" w:hAnsi="Menlo" w:cs="Menlo"/>
                <w:i/>
                <w:iCs/>
                <w:color w:val="808080"/>
                <w:sz w:val="23"/>
                <w:szCs w:val="23"/>
              </w:rPr>
              <w:t>//</w:t>
            </w:r>
            <w:r>
              <w:rPr>
                <w:rFonts w:ascii="Menlo" w:hAnsi="Menlo" w:cs="Menlo"/>
                <w:i/>
                <w:iCs/>
                <w:color w:val="808080"/>
                <w:sz w:val="23"/>
                <w:szCs w:val="23"/>
              </w:rPr>
              <w:t>使用模板</w:t>
            </w:r>
            <w:r>
              <w:rPr>
                <w:rFonts w:ascii="Menlo" w:hAnsi="Menlo" w:cs="Menlo"/>
                <w:i/>
                <w:iCs/>
                <w:color w:val="808080"/>
                <w:sz w:val="23"/>
                <w:szCs w:val="23"/>
              </w:rPr>
              <w:br/>
              <w:t xml:space="preserve">    </w:t>
            </w:r>
            <w:r>
              <w:rPr>
                <w:rFonts w:ascii="Menlo" w:hAnsi="Menlo" w:cs="Menlo"/>
                <w:b/>
                <w:bCs/>
                <w:color w:val="000080"/>
                <w:sz w:val="23"/>
                <w:szCs w:val="23"/>
              </w:rPr>
              <w:t xml:space="preserve">await </w:t>
            </w:r>
            <w:r>
              <w:rPr>
                <w:rFonts w:ascii="Menlo" w:hAnsi="Menlo" w:cs="Menlo"/>
                <w:color w:val="000000"/>
                <w:sz w:val="23"/>
                <w:szCs w:val="23"/>
              </w:rPr>
              <w:t>ctx.</w:t>
            </w:r>
            <w:r>
              <w:rPr>
                <w:rFonts w:ascii="Menlo" w:hAnsi="Menlo" w:cs="Menlo"/>
                <w:color w:val="7A7A43"/>
                <w:sz w:val="23"/>
                <w:szCs w:val="23"/>
              </w:rPr>
              <w:t>render</w:t>
            </w:r>
            <w:r>
              <w:rPr>
                <w:rFonts w:ascii="Menlo" w:hAnsi="Menlo" w:cs="Menlo"/>
                <w:color w:val="000000"/>
                <w:sz w:val="23"/>
                <w:szCs w:val="23"/>
              </w:rPr>
              <w:t>(</w:t>
            </w:r>
            <w:r>
              <w:rPr>
                <w:rFonts w:ascii="Menlo" w:hAnsi="Menlo" w:cs="Menlo"/>
                <w:b/>
                <w:bCs/>
                <w:color w:val="008000"/>
                <w:sz w:val="23"/>
                <w:szCs w:val="23"/>
              </w:rPr>
              <w:t>'index'</w:t>
            </w:r>
            <w:r>
              <w:rPr>
                <w:rFonts w:ascii="Menlo" w:hAnsi="Menlo" w:cs="Menlo"/>
                <w:color w:val="000000"/>
                <w:sz w:val="23"/>
                <w:szCs w:val="23"/>
              </w:rPr>
              <w:t>,{</w:t>
            </w:r>
            <w:r>
              <w:rPr>
                <w:rFonts w:ascii="Menlo" w:hAnsi="Menlo" w:cs="Menlo"/>
                <w:b/>
                <w:bCs/>
                <w:color w:val="660E7A"/>
                <w:sz w:val="23"/>
                <w:szCs w:val="23"/>
              </w:rPr>
              <w:t>msg</w:t>
            </w:r>
            <w:r>
              <w:rPr>
                <w:rFonts w:ascii="Menlo" w:hAnsi="Menlo" w:cs="Menlo"/>
                <w:color w:val="000000"/>
                <w:sz w:val="23"/>
                <w:szCs w:val="23"/>
              </w:rPr>
              <w:t>:</w:t>
            </w:r>
            <w:r>
              <w:rPr>
                <w:rFonts w:ascii="Menlo" w:hAnsi="Menlo" w:cs="Menlo"/>
                <w:b/>
                <w:bCs/>
                <w:color w:val="008000"/>
                <w:sz w:val="23"/>
                <w:szCs w:val="23"/>
              </w:rPr>
              <w:t>'</w:t>
            </w:r>
            <w:r>
              <w:rPr>
                <w:rFonts w:ascii="Menlo" w:hAnsi="Menlo" w:cs="Menlo"/>
                <w:b/>
                <w:bCs/>
                <w:color w:val="008000"/>
                <w:sz w:val="23"/>
                <w:szCs w:val="23"/>
              </w:rPr>
              <w:t>世界</w:t>
            </w:r>
            <w:r>
              <w:rPr>
                <w:rFonts w:ascii="Menlo" w:hAnsi="Menlo" w:cs="Menlo"/>
                <w:b/>
                <w:bCs/>
                <w:color w:val="008000"/>
                <w:sz w:val="23"/>
                <w:szCs w:val="23"/>
              </w:rPr>
              <w:t>'</w:t>
            </w:r>
            <w:r>
              <w:rPr>
                <w:rFonts w:ascii="Menlo" w:hAnsi="Menlo" w:cs="Menlo"/>
                <w:color w:val="000000"/>
                <w:sz w:val="23"/>
                <w:szCs w:val="23"/>
              </w:rPr>
              <w:t xml:space="preserve">});   </w:t>
            </w:r>
            <w:r>
              <w:rPr>
                <w:rFonts w:ascii="Menlo" w:hAnsi="Menlo" w:cs="Menlo"/>
                <w:color w:val="000000"/>
                <w:sz w:val="23"/>
                <w:szCs w:val="23"/>
              </w:rPr>
              <w:br/>
              <w:t>});</w:t>
            </w:r>
            <w:r>
              <w:rPr>
                <w:rFonts w:ascii="Menlo" w:hAnsi="Menlo" w:cs="Menlo"/>
                <w:color w:val="000000"/>
                <w:sz w:val="23"/>
                <w:szCs w:val="23"/>
              </w:rPr>
              <w:br/>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458383"/>
                <w:sz w:val="23"/>
                <w:szCs w:val="23"/>
              </w:rPr>
              <w:t>router</w:t>
            </w:r>
            <w:r>
              <w:rPr>
                <w:rFonts w:ascii="Menlo" w:hAnsi="Menlo" w:cs="Menlo"/>
                <w:color w:val="000000"/>
                <w:sz w:val="23"/>
                <w:szCs w:val="23"/>
              </w:rPr>
              <w:t>.</w:t>
            </w:r>
            <w:r>
              <w:rPr>
                <w:rFonts w:ascii="Menlo" w:hAnsi="Menlo" w:cs="Menlo"/>
                <w:color w:val="7A7A43"/>
                <w:sz w:val="23"/>
                <w:szCs w:val="23"/>
              </w:rPr>
              <w:t>routes</w:t>
            </w:r>
            <w:r>
              <w:rPr>
                <w:rFonts w:ascii="Menlo" w:hAnsi="Menlo" w:cs="Menlo"/>
                <w:color w:val="000000"/>
                <w:sz w:val="23"/>
                <w:szCs w:val="23"/>
              </w:rPr>
              <w:t>());</w:t>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458383"/>
                <w:sz w:val="23"/>
                <w:szCs w:val="23"/>
              </w:rPr>
              <w:t>router</w:t>
            </w:r>
            <w:r>
              <w:rPr>
                <w:rFonts w:ascii="Menlo" w:hAnsi="Menlo" w:cs="Menlo"/>
                <w:color w:val="000000"/>
                <w:sz w:val="23"/>
                <w:szCs w:val="23"/>
              </w:rPr>
              <w:t>.</w:t>
            </w:r>
            <w:r>
              <w:rPr>
                <w:rFonts w:ascii="Menlo" w:hAnsi="Menlo" w:cs="Menlo"/>
                <w:color w:val="7A7A43"/>
                <w:sz w:val="23"/>
                <w:szCs w:val="23"/>
              </w:rPr>
              <w:t>allowedMethods</w:t>
            </w:r>
            <w:r>
              <w:rPr>
                <w:rFonts w:ascii="Menlo" w:hAnsi="Menlo" w:cs="Menlo"/>
                <w:color w:val="000000"/>
                <w:sz w:val="23"/>
                <w:szCs w:val="23"/>
              </w:rPr>
              <w:t>());</w:t>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listen</w:t>
            </w:r>
            <w:r>
              <w:rPr>
                <w:rFonts w:ascii="Menlo" w:hAnsi="Menlo" w:cs="Menlo"/>
                <w:color w:val="000000"/>
                <w:sz w:val="23"/>
                <w:szCs w:val="23"/>
              </w:rPr>
              <w:t>(</w:t>
            </w:r>
            <w:r>
              <w:rPr>
                <w:rFonts w:ascii="Menlo" w:hAnsi="Menlo" w:cs="Menlo"/>
                <w:color w:val="0000FF"/>
                <w:sz w:val="23"/>
                <w:szCs w:val="23"/>
              </w:rPr>
              <w:t>8001</w:t>
            </w:r>
            <w:r>
              <w:rPr>
                <w:rFonts w:ascii="Menlo" w:hAnsi="Menlo" w:cs="Menlo"/>
                <w:color w:val="000000"/>
                <w:sz w:val="23"/>
                <w:szCs w:val="23"/>
              </w:rPr>
              <w:t>);</w:t>
            </w:r>
          </w:p>
        </w:tc>
      </w:tr>
    </w:tbl>
    <w:p w14:paraId="09D86647" w14:textId="6E6CB813" w:rsidR="00450A65" w:rsidRDefault="005002CB" w:rsidP="00315AED">
      <w:pPr>
        <w:pStyle w:val="a8"/>
        <w:numPr>
          <w:ilvl w:val="0"/>
          <w:numId w:val="162"/>
        </w:numPr>
        <w:ind w:firstLineChars="0"/>
      </w:pPr>
      <w:r>
        <w:rPr>
          <w:rFonts w:hint="eastAsia"/>
        </w:rPr>
        <w:lastRenderedPageBreak/>
        <w:t>结果</w:t>
      </w:r>
    </w:p>
    <w:p w14:paraId="5BDE9827" w14:textId="124DD644" w:rsidR="005002CB" w:rsidRPr="00450A65" w:rsidRDefault="005002CB" w:rsidP="005002CB">
      <w:pPr>
        <w:pStyle w:val="a8"/>
        <w:ind w:left="840" w:firstLineChars="0" w:firstLine="0"/>
      </w:pPr>
      <w:r w:rsidRPr="005002CB">
        <w:rPr>
          <w:noProof/>
        </w:rPr>
        <w:drawing>
          <wp:inline distT="0" distB="0" distL="0" distR="0" wp14:anchorId="4F219A89" wp14:editId="4BDD7D66">
            <wp:extent cx="1375795" cy="49603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80742" cy="497819"/>
                    </a:xfrm>
                    <a:prstGeom prst="rect">
                      <a:avLst/>
                    </a:prstGeom>
                  </pic:spPr>
                </pic:pic>
              </a:graphicData>
            </a:graphic>
          </wp:inline>
        </w:drawing>
      </w:r>
    </w:p>
    <w:p w14:paraId="6ADD829D" w14:textId="4317EE72" w:rsidR="00922F07" w:rsidRDefault="00922F07" w:rsidP="00D068A9">
      <w:pPr>
        <w:pStyle w:val="2"/>
      </w:pPr>
      <w:bookmarkStart w:id="34" w:name="静态资源"/>
      <w:bookmarkEnd w:id="34"/>
      <w:r>
        <w:rPr>
          <w:rFonts w:hint="eastAsia"/>
        </w:rPr>
        <w:t>静态资源</w:t>
      </w:r>
    </w:p>
    <w:p w14:paraId="08236854" w14:textId="7B8B9C49" w:rsidR="00922F07" w:rsidRDefault="00922F07" w:rsidP="00315AED">
      <w:pPr>
        <w:pStyle w:val="3"/>
        <w:numPr>
          <w:ilvl w:val="0"/>
          <w:numId w:val="168"/>
        </w:numPr>
      </w:pPr>
      <w:r>
        <w:rPr>
          <w:rFonts w:hint="eastAsia"/>
        </w:rPr>
        <w:t>介绍</w:t>
      </w:r>
    </w:p>
    <w:p w14:paraId="35F7A99C" w14:textId="460DFDDA" w:rsidR="00922F07" w:rsidRDefault="00922F07" w:rsidP="00922F07">
      <w:pPr>
        <w:ind w:left="840"/>
      </w:pPr>
      <w:r>
        <w:rPr>
          <w:rFonts w:hint="eastAsia"/>
        </w:rPr>
        <w:t>当浏览器需要访问服务器的静态资源时，需要使用到koa</w:t>
      </w:r>
      <w:r>
        <w:t>-s</w:t>
      </w:r>
      <w:r>
        <w:rPr>
          <w:rFonts w:hint="eastAsia"/>
        </w:rPr>
        <w:t>tatic</w:t>
      </w:r>
    </w:p>
    <w:p w14:paraId="21D06B57" w14:textId="2D4D4D39" w:rsidR="00922F07" w:rsidRDefault="00922F07" w:rsidP="00922F07">
      <w:pPr>
        <w:ind w:left="840"/>
      </w:pPr>
      <w:r>
        <w:rPr>
          <w:rFonts w:hint="eastAsia"/>
        </w:rPr>
        <w:t>koa</w:t>
      </w:r>
      <w:r>
        <w:t>-static</w:t>
      </w:r>
      <w:r>
        <w:rPr>
          <w:rFonts w:hint="eastAsia"/>
        </w:rPr>
        <w:t>用于浏览器访问服务器的静态资源时，可以将浏览器的静态资源返回</w:t>
      </w:r>
    </w:p>
    <w:p w14:paraId="09985229" w14:textId="09B30BC3" w:rsidR="00922F07" w:rsidRDefault="00922F07" w:rsidP="00922F07">
      <w:pPr>
        <w:pStyle w:val="3"/>
      </w:pPr>
      <w:r>
        <w:rPr>
          <w:rFonts w:hint="eastAsia"/>
        </w:rPr>
        <w:t>koa-static</w:t>
      </w:r>
    </w:p>
    <w:p w14:paraId="6FE2F29A" w14:textId="09A78D99" w:rsidR="00922F07" w:rsidRDefault="00922F07" w:rsidP="00315AED">
      <w:pPr>
        <w:pStyle w:val="4"/>
        <w:numPr>
          <w:ilvl w:val="0"/>
          <w:numId w:val="169"/>
        </w:numPr>
      </w:pPr>
      <w:r>
        <w:rPr>
          <w:rFonts w:hint="eastAsia"/>
        </w:rPr>
        <w:t>安装</w:t>
      </w:r>
    </w:p>
    <w:tbl>
      <w:tblPr>
        <w:tblStyle w:val="ac"/>
        <w:tblW w:w="0" w:type="auto"/>
        <w:tblInd w:w="420" w:type="dxa"/>
        <w:tblLook w:val="04A0" w:firstRow="1" w:lastRow="0" w:firstColumn="1" w:lastColumn="0" w:noHBand="0" w:noVBand="1"/>
      </w:tblPr>
      <w:tblGrid>
        <w:gridCol w:w="7876"/>
      </w:tblGrid>
      <w:tr w:rsidR="00922F07" w14:paraId="17C22DD3" w14:textId="77777777" w:rsidTr="00922F07">
        <w:tc>
          <w:tcPr>
            <w:tcW w:w="8296" w:type="dxa"/>
          </w:tcPr>
          <w:p w14:paraId="09C9A4C1" w14:textId="1F427FF5" w:rsidR="00922F07" w:rsidRDefault="00922F07" w:rsidP="00922F07">
            <w:r>
              <w:rPr>
                <w:rFonts w:hint="eastAsia"/>
              </w:rPr>
              <w:t>npm</w:t>
            </w:r>
            <w:r>
              <w:t xml:space="preserve"> install koa-static --save</w:t>
            </w:r>
          </w:p>
        </w:tc>
      </w:tr>
    </w:tbl>
    <w:p w14:paraId="4C8A573E" w14:textId="00232AB3" w:rsidR="00922F07" w:rsidRDefault="00922F07" w:rsidP="00C01708">
      <w:pPr>
        <w:pStyle w:val="4"/>
      </w:pPr>
      <w:r>
        <w:rPr>
          <w:rFonts w:hint="eastAsia"/>
        </w:rPr>
        <w:t>使用</w:t>
      </w:r>
    </w:p>
    <w:p w14:paraId="59C368C1" w14:textId="7B2057C1" w:rsidR="00922F07" w:rsidRDefault="00922F07" w:rsidP="00315AED">
      <w:pPr>
        <w:pStyle w:val="a8"/>
        <w:numPr>
          <w:ilvl w:val="0"/>
          <w:numId w:val="162"/>
        </w:numPr>
        <w:ind w:firstLineChars="0"/>
      </w:pPr>
      <w:r>
        <w:rPr>
          <w:rFonts w:hint="eastAsia"/>
        </w:rPr>
        <w:t>引入模块</w:t>
      </w:r>
    </w:p>
    <w:tbl>
      <w:tblPr>
        <w:tblStyle w:val="ac"/>
        <w:tblW w:w="0" w:type="auto"/>
        <w:tblInd w:w="840" w:type="dxa"/>
        <w:tblLook w:val="04A0" w:firstRow="1" w:lastRow="0" w:firstColumn="1" w:lastColumn="0" w:noHBand="0" w:noVBand="1"/>
      </w:tblPr>
      <w:tblGrid>
        <w:gridCol w:w="7456"/>
      </w:tblGrid>
      <w:tr w:rsidR="00922F07" w14:paraId="4F5E06B8" w14:textId="77777777" w:rsidTr="00922F07">
        <w:tc>
          <w:tcPr>
            <w:tcW w:w="8296" w:type="dxa"/>
          </w:tcPr>
          <w:p w14:paraId="43DB4E77" w14:textId="4913B20C" w:rsidR="00922F07" w:rsidRPr="00922F07" w:rsidRDefault="00922F07" w:rsidP="00922F07">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const </w:t>
            </w:r>
            <w:r>
              <w:rPr>
                <w:rFonts w:ascii="Menlo" w:hAnsi="Menlo" w:cs="Menlo"/>
                <w:i/>
                <w:iCs/>
                <w:color w:val="000000"/>
                <w:sz w:val="23"/>
                <w:szCs w:val="23"/>
              </w:rPr>
              <w:t xml:space="preserve">Static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'koa-static'</w:t>
            </w:r>
            <w:r>
              <w:rPr>
                <w:rFonts w:ascii="Menlo" w:hAnsi="Menlo" w:cs="Menlo"/>
                <w:color w:val="000000"/>
                <w:sz w:val="23"/>
                <w:szCs w:val="23"/>
              </w:rPr>
              <w:t>);</w:t>
            </w:r>
          </w:p>
        </w:tc>
      </w:tr>
    </w:tbl>
    <w:p w14:paraId="22D3831F" w14:textId="4F7B9744" w:rsidR="00922F07" w:rsidRDefault="00922F07" w:rsidP="00315AED">
      <w:pPr>
        <w:pStyle w:val="a8"/>
        <w:numPr>
          <w:ilvl w:val="0"/>
          <w:numId w:val="162"/>
        </w:numPr>
        <w:ind w:firstLineChars="0"/>
      </w:pPr>
      <w:r>
        <w:rPr>
          <w:rFonts w:hint="eastAsia"/>
        </w:rPr>
        <w:t>加载koa</w:t>
      </w:r>
      <w:r>
        <w:t>-static</w:t>
      </w:r>
      <w:r>
        <w:rPr>
          <w:rFonts w:hint="eastAsia"/>
        </w:rPr>
        <w:t>中间件</w:t>
      </w:r>
    </w:p>
    <w:tbl>
      <w:tblPr>
        <w:tblStyle w:val="ac"/>
        <w:tblW w:w="0" w:type="auto"/>
        <w:tblInd w:w="840" w:type="dxa"/>
        <w:tblLook w:val="04A0" w:firstRow="1" w:lastRow="0" w:firstColumn="1" w:lastColumn="0" w:noHBand="0" w:noVBand="1"/>
      </w:tblPr>
      <w:tblGrid>
        <w:gridCol w:w="7456"/>
      </w:tblGrid>
      <w:tr w:rsidR="00922F07" w14:paraId="6C42DC54" w14:textId="77777777" w:rsidTr="00922F07">
        <w:tc>
          <w:tcPr>
            <w:tcW w:w="8296" w:type="dxa"/>
          </w:tcPr>
          <w:p w14:paraId="63DB39BC" w14:textId="435B357E" w:rsidR="00922F07" w:rsidRPr="00922F07" w:rsidRDefault="00922F07" w:rsidP="00922F07">
            <w:pPr>
              <w:pStyle w:val="HTML0"/>
              <w:shd w:val="clear" w:color="auto" w:fill="FFFFFF"/>
              <w:rPr>
                <w:rFonts w:ascii="Menlo" w:hAnsi="Menlo" w:cs="Menlo"/>
                <w:color w:val="000000"/>
                <w:sz w:val="23"/>
                <w:szCs w:val="23"/>
              </w:rPr>
            </w:pP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i/>
                <w:iCs/>
                <w:color w:val="000000"/>
                <w:sz w:val="23"/>
                <w:szCs w:val="23"/>
              </w:rPr>
              <w:t>Static</w:t>
            </w:r>
            <w:r>
              <w:rPr>
                <w:rFonts w:ascii="Menlo" w:hAnsi="Menlo" w:cs="Menlo"/>
                <w:color w:val="000000"/>
                <w:sz w:val="23"/>
                <w:szCs w:val="23"/>
              </w:rPr>
              <w:t>(</w:t>
            </w:r>
            <w:r>
              <w:rPr>
                <w:rFonts w:ascii="Menlo" w:hAnsi="Menlo" w:cs="Menlo"/>
                <w:b/>
                <w:bCs/>
                <w:color w:val="008000"/>
                <w:sz w:val="23"/>
                <w:szCs w:val="23"/>
              </w:rPr>
              <w:t>'views'</w:t>
            </w:r>
            <w:r>
              <w:rPr>
                <w:rFonts w:ascii="Menlo" w:hAnsi="Menlo" w:cs="Menlo"/>
                <w:color w:val="000000"/>
                <w:sz w:val="23"/>
                <w:szCs w:val="23"/>
              </w:rPr>
              <w:t>));</w:t>
            </w:r>
          </w:p>
        </w:tc>
      </w:tr>
    </w:tbl>
    <w:p w14:paraId="5366F62D" w14:textId="348B6297" w:rsidR="00922F07" w:rsidRDefault="00922F07" w:rsidP="00922F07">
      <w:pPr>
        <w:pStyle w:val="a8"/>
        <w:ind w:left="840" w:firstLineChars="0" w:firstLine="0"/>
      </w:pPr>
      <w:r>
        <w:rPr>
          <w:rFonts w:hint="eastAsia"/>
        </w:rPr>
        <w:t>其中：</w:t>
      </w:r>
      <w:r w:rsidR="00C51743">
        <w:rPr>
          <w:rFonts w:hint="eastAsia"/>
        </w:rPr>
        <w:t>views为项目根路径下需要暴露出的静态资源所在的文件夹名称</w:t>
      </w:r>
    </w:p>
    <w:p w14:paraId="6029B612" w14:textId="013236AD" w:rsidR="00C01708" w:rsidRDefault="00C01708" w:rsidP="00C01708">
      <w:pPr>
        <w:pStyle w:val="4"/>
      </w:pPr>
      <w:r>
        <w:rPr>
          <w:rFonts w:hint="eastAsia"/>
        </w:rPr>
        <w:t>注意</w:t>
      </w:r>
    </w:p>
    <w:p w14:paraId="7E683B8C" w14:textId="14FDCE78" w:rsidR="00C01708" w:rsidRDefault="00C01708" w:rsidP="00315AED">
      <w:pPr>
        <w:pStyle w:val="a8"/>
        <w:numPr>
          <w:ilvl w:val="0"/>
          <w:numId w:val="162"/>
        </w:numPr>
        <w:ind w:firstLineChars="0"/>
      </w:pPr>
      <w:r>
        <w:rPr>
          <w:rFonts w:hint="eastAsia"/>
        </w:rPr>
        <w:t>koa</w:t>
      </w:r>
      <w:r>
        <w:t>-static</w:t>
      </w:r>
      <w:r>
        <w:rPr>
          <w:rFonts w:hint="eastAsia"/>
        </w:rPr>
        <w:t>中间件应该放在加载路由中间件之前</w:t>
      </w:r>
    </w:p>
    <w:p w14:paraId="67E6915B" w14:textId="7DFB58B7" w:rsidR="00C01708" w:rsidRDefault="00C01708" w:rsidP="00315AED">
      <w:pPr>
        <w:pStyle w:val="a8"/>
        <w:numPr>
          <w:ilvl w:val="0"/>
          <w:numId w:val="162"/>
        </w:numPr>
        <w:ind w:firstLineChars="0"/>
      </w:pPr>
      <w:r>
        <w:rPr>
          <w:rFonts w:hint="eastAsia"/>
        </w:rPr>
        <w:t>如果在静态资源中间件中匹配到对应的资源，则将资源返回，不再执行下面的中间件；如果匹配不到，继续执行下面的中间件</w:t>
      </w:r>
    </w:p>
    <w:p w14:paraId="2E874F08" w14:textId="77777777" w:rsidR="00C01708" w:rsidRPr="00C01708" w:rsidRDefault="00C01708" w:rsidP="008F7FBD">
      <w:pPr>
        <w:pStyle w:val="a8"/>
        <w:ind w:left="840" w:firstLineChars="0" w:firstLine="0"/>
      </w:pPr>
    </w:p>
    <w:p w14:paraId="2221593A" w14:textId="7593C8A0" w:rsidR="00B6797E" w:rsidRDefault="00B6797E" w:rsidP="00D068A9">
      <w:pPr>
        <w:pStyle w:val="2"/>
      </w:pPr>
      <w:r>
        <w:rPr>
          <w:rFonts w:hint="eastAsia"/>
        </w:rPr>
        <w:t>cookie</w:t>
      </w:r>
    </w:p>
    <w:p w14:paraId="7468DA83" w14:textId="65FD6249" w:rsidR="00B6797E" w:rsidRDefault="008C09B2" w:rsidP="00315AED">
      <w:pPr>
        <w:pStyle w:val="3"/>
        <w:numPr>
          <w:ilvl w:val="0"/>
          <w:numId w:val="170"/>
        </w:numPr>
      </w:pPr>
      <w:r>
        <w:rPr>
          <w:rFonts w:hint="eastAsia"/>
        </w:rPr>
        <w:t>方法</w:t>
      </w:r>
    </w:p>
    <w:p w14:paraId="44B082EE" w14:textId="0DB28BDE" w:rsidR="008C09B2" w:rsidRDefault="008C09B2" w:rsidP="00315AED">
      <w:pPr>
        <w:pStyle w:val="4"/>
        <w:numPr>
          <w:ilvl w:val="0"/>
          <w:numId w:val="171"/>
        </w:numPr>
      </w:pPr>
      <w:r>
        <w:rPr>
          <w:rFonts w:hint="eastAsia"/>
        </w:rPr>
        <w:t>设置cookie</w:t>
      </w:r>
    </w:p>
    <w:p w14:paraId="15AC87D6" w14:textId="0D57E847" w:rsidR="008C09B2" w:rsidRDefault="008C09B2" w:rsidP="008C09B2">
      <w:pPr>
        <w:ind w:left="420"/>
      </w:pPr>
      <w:r>
        <w:rPr>
          <w:rFonts w:hint="eastAsia"/>
        </w:rPr>
        <w:t>格式：ctx</w:t>
      </w:r>
      <w:r>
        <w:t>.cookies.set(key,value,{option</w:t>
      </w:r>
      <w:r>
        <w:rPr>
          <w:rFonts w:hint="eastAsia"/>
        </w:rPr>
        <w:t>s</w:t>
      </w:r>
      <w:r>
        <w:t>})</w:t>
      </w:r>
    </w:p>
    <w:p w14:paraId="0B460D02" w14:textId="1C2BD306" w:rsidR="008C09B2" w:rsidRDefault="008C09B2" w:rsidP="008C09B2">
      <w:pPr>
        <w:ind w:left="420"/>
      </w:pPr>
      <w:r>
        <w:rPr>
          <w:rFonts w:hint="eastAsia"/>
        </w:rPr>
        <w:t>参数：</w:t>
      </w:r>
      <w:r>
        <w:rPr>
          <w:rFonts w:hint="eastAsia"/>
        </w:rPr>
        <w:tab/>
        <w:t>key：设置的cookie的key</w:t>
      </w:r>
    </w:p>
    <w:p w14:paraId="584B4E37" w14:textId="0C102914" w:rsidR="008C09B2" w:rsidRDefault="008C09B2" w:rsidP="008C09B2">
      <w:pPr>
        <w:ind w:left="420"/>
      </w:pPr>
      <w:r>
        <w:tab/>
      </w:r>
      <w:r>
        <w:tab/>
      </w:r>
      <w:r>
        <w:rPr>
          <w:rFonts w:hint="eastAsia"/>
        </w:rPr>
        <w:t>value：设置的cookie的value</w:t>
      </w:r>
    </w:p>
    <w:p w14:paraId="45C740F0" w14:textId="1D77BF1F" w:rsidR="008C09B2" w:rsidRPr="008C09B2" w:rsidRDefault="008C09B2" w:rsidP="008C09B2">
      <w:pPr>
        <w:ind w:left="420"/>
      </w:pPr>
      <w:r>
        <w:tab/>
      </w:r>
      <w:r>
        <w:tab/>
      </w:r>
      <w:r>
        <w:rPr>
          <w:rFonts w:hint="eastAsia"/>
        </w:rPr>
        <w:t>options：该参数是1个对象，代表这个cookie的设置项，该参数是缺省的</w:t>
      </w:r>
    </w:p>
    <w:tbl>
      <w:tblPr>
        <w:tblStyle w:val="ac"/>
        <w:tblW w:w="0" w:type="auto"/>
        <w:tblInd w:w="2122" w:type="dxa"/>
        <w:tblLook w:val="04A0" w:firstRow="1" w:lastRow="0" w:firstColumn="1" w:lastColumn="0" w:noHBand="0" w:noVBand="1"/>
      </w:tblPr>
      <w:tblGrid>
        <w:gridCol w:w="1559"/>
        <w:gridCol w:w="4615"/>
      </w:tblGrid>
      <w:tr w:rsidR="008C09B2" w14:paraId="175ED68C" w14:textId="77777777" w:rsidTr="00EE7E4A">
        <w:tc>
          <w:tcPr>
            <w:tcW w:w="1559" w:type="dxa"/>
            <w:shd w:val="clear" w:color="auto" w:fill="BFBFBF" w:themeFill="background1" w:themeFillShade="BF"/>
          </w:tcPr>
          <w:p w14:paraId="4E4E6571" w14:textId="6241A17F" w:rsidR="008C09B2" w:rsidRPr="00EE7E4A" w:rsidRDefault="008C09B2" w:rsidP="008C09B2">
            <w:pPr>
              <w:jc w:val="center"/>
            </w:pPr>
            <w:r w:rsidRPr="00EE7E4A">
              <w:rPr>
                <w:rFonts w:hint="eastAsia"/>
              </w:rPr>
              <w:t>option</w:t>
            </w:r>
          </w:p>
        </w:tc>
        <w:tc>
          <w:tcPr>
            <w:tcW w:w="4615" w:type="dxa"/>
            <w:shd w:val="clear" w:color="auto" w:fill="BFBFBF" w:themeFill="background1" w:themeFillShade="BF"/>
          </w:tcPr>
          <w:p w14:paraId="309676F8" w14:textId="68251FF7" w:rsidR="008C09B2" w:rsidRPr="00EE7E4A" w:rsidRDefault="008C09B2" w:rsidP="008C09B2">
            <w:pPr>
              <w:jc w:val="center"/>
            </w:pPr>
            <w:r w:rsidRPr="00EE7E4A">
              <w:rPr>
                <w:rFonts w:hint="eastAsia"/>
              </w:rPr>
              <w:t>说明</w:t>
            </w:r>
          </w:p>
        </w:tc>
      </w:tr>
      <w:tr w:rsidR="008C09B2" w14:paraId="6237BE72" w14:textId="77777777" w:rsidTr="00EE7E4A">
        <w:tc>
          <w:tcPr>
            <w:tcW w:w="1559" w:type="dxa"/>
          </w:tcPr>
          <w:p w14:paraId="2C597328" w14:textId="7FC59B1A" w:rsidR="008C09B2" w:rsidRDefault="008C09B2" w:rsidP="008C09B2">
            <w:pPr>
              <w:jc w:val="center"/>
            </w:pPr>
            <w:r>
              <w:rPr>
                <w:rFonts w:hint="eastAsia"/>
              </w:rPr>
              <w:t>maxAge</w:t>
            </w:r>
          </w:p>
        </w:tc>
        <w:tc>
          <w:tcPr>
            <w:tcW w:w="4615" w:type="dxa"/>
          </w:tcPr>
          <w:p w14:paraId="7EA38524" w14:textId="224D2C63" w:rsidR="008C09B2" w:rsidRDefault="008C09B2" w:rsidP="008C09B2">
            <w:r>
              <w:rPr>
                <w:rFonts w:hint="eastAsia"/>
              </w:rPr>
              <w:t>多少毫秒后销毁这个</w:t>
            </w:r>
            <w:r>
              <w:rPr>
                <w:rFonts w:hint="eastAsia"/>
              </w:rPr>
              <w:t>cookie</w:t>
            </w:r>
          </w:p>
        </w:tc>
      </w:tr>
      <w:tr w:rsidR="008C09B2" w14:paraId="4C82311C" w14:textId="77777777" w:rsidTr="00EE7E4A">
        <w:tc>
          <w:tcPr>
            <w:tcW w:w="1559" w:type="dxa"/>
          </w:tcPr>
          <w:p w14:paraId="0F920BBC" w14:textId="70D6D210" w:rsidR="008C09B2" w:rsidRDefault="008C09B2" w:rsidP="008C09B2">
            <w:pPr>
              <w:jc w:val="center"/>
            </w:pPr>
            <w:r>
              <w:rPr>
                <w:rFonts w:hint="eastAsia"/>
              </w:rPr>
              <w:t>expires</w:t>
            </w:r>
          </w:p>
        </w:tc>
        <w:tc>
          <w:tcPr>
            <w:tcW w:w="4615" w:type="dxa"/>
          </w:tcPr>
          <w:p w14:paraId="70D8E97C" w14:textId="4DA46374" w:rsidR="008C09B2" w:rsidRDefault="008C09B2" w:rsidP="008C09B2">
            <w:r>
              <w:rPr>
                <w:rFonts w:hint="eastAsia"/>
              </w:rPr>
              <w:t>到什么时间销毁这个</w:t>
            </w:r>
            <w:r>
              <w:rPr>
                <w:rFonts w:hint="eastAsia"/>
              </w:rPr>
              <w:t>cookie</w:t>
            </w:r>
          </w:p>
        </w:tc>
      </w:tr>
      <w:tr w:rsidR="008C09B2" w14:paraId="70E29000" w14:textId="77777777" w:rsidTr="00EE7E4A">
        <w:tc>
          <w:tcPr>
            <w:tcW w:w="1559" w:type="dxa"/>
          </w:tcPr>
          <w:p w14:paraId="39A2CAC6" w14:textId="576DE48A" w:rsidR="008C09B2" w:rsidRDefault="008C09B2" w:rsidP="008C09B2">
            <w:pPr>
              <w:jc w:val="center"/>
            </w:pPr>
            <w:r>
              <w:rPr>
                <w:rFonts w:hint="eastAsia"/>
              </w:rPr>
              <w:t>path</w:t>
            </w:r>
          </w:p>
        </w:tc>
        <w:tc>
          <w:tcPr>
            <w:tcW w:w="4615" w:type="dxa"/>
          </w:tcPr>
          <w:p w14:paraId="3549F256" w14:textId="19100A76" w:rsidR="008C09B2" w:rsidRDefault="008C09B2" w:rsidP="008C09B2">
            <w:r>
              <w:rPr>
                <w:rFonts w:hint="eastAsia"/>
              </w:rPr>
              <w:t>访问哪个路径下的</w:t>
            </w:r>
            <w:r>
              <w:rPr>
                <w:rFonts w:hint="eastAsia"/>
              </w:rPr>
              <w:t>url</w:t>
            </w:r>
            <w:r>
              <w:rPr>
                <w:rFonts w:hint="eastAsia"/>
              </w:rPr>
              <w:t>时携带这个</w:t>
            </w:r>
            <w:r>
              <w:rPr>
                <w:rFonts w:hint="eastAsia"/>
              </w:rPr>
              <w:t>cookie</w:t>
            </w:r>
            <w:r>
              <w:rPr>
                <w:rFonts w:hint="eastAsia"/>
              </w:rPr>
              <w:t>，默认‘</w:t>
            </w:r>
            <w:r>
              <w:rPr>
                <w:rFonts w:hint="eastAsia"/>
              </w:rPr>
              <w:t>/</w:t>
            </w:r>
            <w:r>
              <w:rPr>
                <w:rFonts w:hint="eastAsia"/>
              </w:rPr>
              <w:t>’</w:t>
            </w:r>
          </w:p>
        </w:tc>
      </w:tr>
      <w:tr w:rsidR="008C09B2" w14:paraId="5CDE1338" w14:textId="77777777" w:rsidTr="00EE7E4A">
        <w:tc>
          <w:tcPr>
            <w:tcW w:w="1559" w:type="dxa"/>
          </w:tcPr>
          <w:p w14:paraId="631D77FC" w14:textId="3ACFA03D" w:rsidR="008C09B2" w:rsidRDefault="008C09B2" w:rsidP="008C09B2">
            <w:pPr>
              <w:jc w:val="center"/>
            </w:pPr>
            <w:r>
              <w:rPr>
                <w:rFonts w:hint="eastAsia"/>
              </w:rPr>
              <w:t>domain</w:t>
            </w:r>
          </w:p>
        </w:tc>
        <w:tc>
          <w:tcPr>
            <w:tcW w:w="4615" w:type="dxa"/>
          </w:tcPr>
          <w:p w14:paraId="17E41B85" w14:textId="77777777" w:rsidR="008C09B2" w:rsidRDefault="00BB1AA8" w:rsidP="008C09B2">
            <w:r>
              <w:rPr>
                <w:rFonts w:hint="eastAsia"/>
              </w:rPr>
              <w:t>设置访问哪些域名时携带这个</w:t>
            </w:r>
            <w:r>
              <w:rPr>
                <w:rFonts w:hint="eastAsia"/>
              </w:rPr>
              <w:t>cookie</w:t>
            </w:r>
          </w:p>
          <w:p w14:paraId="7C90DF93" w14:textId="49968BC3" w:rsidR="00BB1AA8" w:rsidRDefault="00BB1AA8" w:rsidP="008C09B2">
            <w:r>
              <w:rPr>
                <w:rFonts w:hint="eastAsia"/>
              </w:rPr>
              <w:t>比如</w:t>
            </w:r>
            <w:r>
              <w:rPr>
                <w:rFonts w:hint="eastAsia"/>
              </w:rPr>
              <w:t>new</w:t>
            </w:r>
            <w:r>
              <w:t>s.baidu.com</w:t>
            </w:r>
            <w:r>
              <w:rPr>
                <w:rFonts w:hint="eastAsia"/>
              </w:rPr>
              <w:t>设置的</w:t>
            </w:r>
            <w:r>
              <w:rPr>
                <w:rFonts w:hint="eastAsia"/>
              </w:rPr>
              <w:t>cookie</w:t>
            </w:r>
            <w:r>
              <w:rPr>
                <w:rFonts w:hint="eastAsia"/>
              </w:rPr>
              <w:t>想在</w:t>
            </w:r>
            <w:r>
              <w:rPr>
                <w:rFonts w:hint="eastAsia"/>
              </w:rPr>
              <w:t>sport</w:t>
            </w:r>
            <w:r>
              <w:t>s.baidu.com</w:t>
            </w:r>
            <w:r>
              <w:rPr>
                <w:rFonts w:hint="eastAsia"/>
              </w:rPr>
              <w:t>的服务器使用，则需要设置该项</w:t>
            </w:r>
          </w:p>
        </w:tc>
      </w:tr>
      <w:tr w:rsidR="008C09B2" w14:paraId="27E6D4ED" w14:textId="77777777" w:rsidTr="00EE7E4A">
        <w:tc>
          <w:tcPr>
            <w:tcW w:w="1559" w:type="dxa"/>
          </w:tcPr>
          <w:p w14:paraId="588D7224" w14:textId="5B8D9D08" w:rsidR="008C09B2" w:rsidRDefault="008C09B2" w:rsidP="008C09B2">
            <w:pPr>
              <w:jc w:val="center"/>
            </w:pPr>
            <w:r>
              <w:rPr>
                <w:rFonts w:hint="eastAsia"/>
              </w:rPr>
              <w:t>secure</w:t>
            </w:r>
          </w:p>
        </w:tc>
        <w:tc>
          <w:tcPr>
            <w:tcW w:w="4615" w:type="dxa"/>
          </w:tcPr>
          <w:p w14:paraId="2D824499" w14:textId="4404C9F0" w:rsidR="00BB1AA8" w:rsidRDefault="00BB1AA8" w:rsidP="008C09B2">
            <w:r>
              <w:rPr>
                <w:rFonts w:hint="eastAsia"/>
              </w:rPr>
              <w:t>true</w:t>
            </w:r>
            <w:r>
              <w:rPr>
                <w:rFonts w:hint="eastAsia"/>
              </w:rPr>
              <w:t>：只有</w:t>
            </w:r>
            <w:r>
              <w:rPr>
                <w:rFonts w:hint="eastAsia"/>
              </w:rPr>
              <w:t>https</w:t>
            </w:r>
            <w:r>
              <w:rPr>
                <w:rFonts w:hint="eastAsia"/>
              </w:rPr>
              <w:t>协议可以使用该</w:t>
            </w:r>
            <w:r>
              <w:rPr>
                <w:rFonts w:hint="eastAsia"/>
              </w:rPr>
              <w:t>cookie</w:t>
            </w:r>
          </w:p>
          <w:p w14:paraId="4560A6AB" w14:textId="798E744D" w:rsidR="00BB1AA8" w:rsidRPr="00BB1AA8" w:rsidRDefault="00BB1AA8" w:rsidP="008C09B2">
            <w:r>
              <w:rPr>
                <w:rFonts w:hint="eastAsia"/>
              </w:rPr>
              <w:t>false</w:t>
            </w:r>
            <w:r>
              <w:rPr>
                <w:rFonts w:hint="eastAsia"/>
              </w:rPr>
              <w:t>：</w:t>
            </w:r>
            <w:r>
              <w:rPr>
                <w:rFonts w:hint="eastAsia"/>
              </w:rPr>
              <w:t>http</w:t>
            </w:r>
            <w:r>
              <w:rPr>
                <w:rFonts w:hint="eastAsia"/>
              </w:rPr>
              <w:t>协议和</w:t>
            </w:r>
            <w:r>
              <w:rPr>
                <w:rFonts w:hint="eastAsia"/>
              </w:rPr>
              <w:t>https</w:t>
            </w:r>
            <w:r>
              <w:rPr>
                <w:rFonts w:hint="eastAsia"/>
              </w:rPr>
              <w:t>协议均可使用该</w:t>
            </w:r>
            <w:r>
              <w:rPr>
                <w:rFonts w:hint="eastAsia"/>
              </w:rPr>
              <w:t>cookie</w:t>
            </w:r>
            <w:r>
              <w:rPr>
                <w:rFonts w:hint="eastAsia"/>
              </w:rPr>
              <w:t>（默认）</w:t>
            </w:r>
          </w:p>
        </w:tc>
      </w:tr>
      <w:tr w:rsidR="008C09B2" w14:paraId="152AF290" w14:textId="77777777" w:rsidTr="00EE7E4A">
        <w:tc>
          <w:tcPr>
            <w:tcW w:w="1559" w:type="dxa"/>
          </w:tcPr>
          <w:p w14:paraId="7C3B867B" w14:textId="13554791" w:rsidR="008C09B2" w:rsidRDefault="008C09B2" w:rsidP="008C09B2">
            <w:pPr>
              <w:jc w:val="center"/>
            </w:pPr>
            <w:r>
              <w:rPr>
                <w:rFonts w:hint="eastAsia"/>
              </w:rPr>
              <w:t>httponly</w:t>
            </w:r>
          </w:p>
        </w:tc>
        <w:tc>
          <w:tcPr>
            <w:tcW w:w="4615" w:type="dxa"/>
          </w:tcPr>
          <w:p w14:paraId="39F54A1F" w14:textId="77777777" w:rsidR="008C09B2" w:rsidRDefault="00F05B43" w:rsidP="008C09B2">
            <w:r>
              <w:rPr>
                <w:rFonts w:hint="eastAsia"/>
              </w:rPr>
              <w:t>true</w:t>
            </w:r>
            <w:r>
              <w:rPr>
                <w:rFonts w:hint="eastAsia"/>
              </w:rPr>
              <w:t>：只有服务器端可以使用该</w:t>
            </w:r>
            <w:r>
              <w:rPr>
                <w:rFonts w:hint="eastAsia"/>
              </w:rPr>
              <w:t>cookie</w:t>
            </w:r>
          </w:p>
          <w:p w14:paraId="12A31360" w14:textId="74D12F38" w:rsidR="00F05B43" w:rsidRDefault="00F05B43" w:rsidP="008C09B2">
            <w:r>
              <w:rPr>
                <w:rFonts w:hint="eastAsia"/>
              </w:rPr>
              <w:t>false</w:t>
            </w:r>
            <w:r>
              <w:rPr>
                <w:rFonts w:hint="eastAsia"/>
              </w:rPr>
              <w:t>：服务器端可以使用该</w:t>
            </w:r>
            <w:r>
              <w:rPr>
                <w:rFonts w:hint="eastAsia"/>
              </w:rPr>
              <w:t>cookie</w:t>
            </w:r>
            <w:r>
              <w:rPr>
                <w:rFonts w:hint="eastAsia"/>
              </w:rPr>
              <w:t>，客户端页面上也可以使用</w:t>
            </w:r>
            <w:r>
              <w:rPr>
                <w:rFonts w:hint="eastAsia"/>
              </w:rPr>
              <w:t>js</w:t>
            </w:r>
            <w:r>
              <w:rPr>
                <w:rFonts w:hint="eastAsia"/>
              </w:rPr>
              <w:t>获取该</w:t>
            </w:r>
            <w:r>
              <w:rPr>
                <w:rFonts w:hint="eastAsia"/>
              </w:rPr>
              <w:t>cookie</w:t>
            </w:r>
          </w:p>
        </w:tc>
      </w:tr>
    </w:tbl>
    <w:p w14:paraId="06598889" w14:textId="01A3D316" w:rsidR="008C09B2" w:rsidRDefault="00B669F7" w:rsidP="00B669F7">
      <w:pPr>
        <w:pStyle w:val="4"/>
      </w:pPr>
      <w:r>
        <w:rPr>
          <w:rFonts w:hint="eastAsia"/>
        </w:rPr>
        <w:t>获取cookie</w:t>
      </w:r>
    </w:p>
    <w:p w14:paraId="04E59A7C" w14:textId="3C19F011" w:rsidR="00B669F7" w:rsidRDefault="00B669F7" w:rsidP="00B669F7">
      <w:pPr>
        <w:ind w:left="420"/>
      </w:pPr>
      <w:r>
        <w:rPr>
          <w:rFonts w:hint="eastAsia"/>
        </w:rPr>
        <w:t>格式：ctx</w:t>
      </w:r>
      <w:r>
        <w:t>.cookies.get(key)</w:t>
      </w:r>
    </w:p>
    <w:p w14:paraId="4A1B847B" w14:textId="731A03DD" w:rsidR="00B669F7" w:rsidRDefault="00B669F7" w:rsidP="00B669F7">
      <w:pPr>
        <w:ind w:left="420"/>
      </w:pPr>
      <w:r>
        <w:rPr>
          <w:rFonts w:hint="eastAsia"/>
        </w:rPr>
        <w:t>参数：</w:t>
      </w:r>
      <w:r>
        <w:rPr>
          <w:rFonts w:hint="eastAsia"/>
        </w:rPr>
        <w:tab/>
        <w:t>key：要获取的cookie的key</w:t>
      </w:r>
    </w:p>
    <w:p w14:paraId="48131EDC" w14:textId="68602F59" w:rsidR="00B669F7" w:rsidRDefault="00B669F7" w:rsidP="00B669F7">
      <w:pPr>
        <w:pStyle w:val="3"/>
      </w:pPr>
      <w:r>
        <w:rPr>
          <w:rFonts w:hint="eastAsia"/>
        </w:rPr>
        <w:t>例</w:t>
      </w:r>
    </w:p>
    <w:tbl>
      <w:tblPr>
        <w:tblStyle w:val="ac"/>
        <w:tblW w:w="0" w:type="auto"/>
        <w:tblInd w:w="420" w:type="dxa"/>
        <w:tblLook w:val="04A0" w:firstRow="1" w:lastRow="0" w:firstColumn="1" w:lastColumn="0" w:noHBand="0" w:noVBand="1"/>
      </w:tblPr>
      <w:tblGrid>
        <w:gridCol w:w="7876"/>
      </w:tblGrid>
      <w:tr w:rsidR="00B669F7" w14:paraId="517258EF" w14:textId="77777777" w:rsidTr="00B669F7">
        <w:tc>
          <w:tcPr>
            <w:tcW w:w="8296" w:type="dxa"/>
          </w:tcPr>
          <w:p w14:paraId="402E7604" w14:textId="1325DC7D" w:rsidR="00B669F7" w:rsidRPr="00B669F7" w:rsidRDefault="00B669F7" w:rsidP="00B669F7">
            <w:pPr>
              <w:pStyle w:val="HTML0"/>
              <w:shd w:val="clear" w:color="auto" w:fill="FFFFFF"/>
              <w:rPr>
                <w:rFonts w:ascii="Menlo" w:hAnsi="Menlo" w:cs="Menlo"/>
                <w:color w:val="000000"/>
                <w:sz w:val="23"/>
                <w:szCs w:val="23"/>
              </w:rPr>
            </w:pPr>
            <w:r>
              <w:rPr>
                <w:rFonts w:ascii="Menlo" w:hAnsi="Menlo" w:cs="Menlo"/>
                <w:color w:val="458383"/>
                <w:sz w:val="23"/>
                <w:szCs w:val="23"/>
              </w:rPr>
              <w:t>router</w:t>
            </w:r>
            <w:r>
              <w:rPr>
                <w:rFonts w:ascii="Menlo" w:hAnsi="Menlo" w:cs="Menlo"/>
                <w:color w:val="000000"/>
                <w:sz w:val="23"/>
                <w:szCs w:val="23"/>
              </w:rPr>
              <w:t>.get(</w:t>
            </w:r>
            <w:r>
              <w:rPr>
                <w:rFonts w:ascii="Menlo" w:hAnsi="Menlo" w:cs="Menlo"/>
                <w:b/>
                <w:bCs/>
                <w:color w:val="008000"/>
                <w:sz w:val="23"/>
                <w:szCs w:val="23"/>
              </w:rPr>
              <w:t>'/'</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(ctx,next)=&gt;{</w:t>
            </w:r>
            <w:r>
              <w:rPr>
                <w:rFonts w:ascii="Menlo" w:hAnsi="Menlo" w:cs="Menlo"/>
                <w:color w:val="000000"/>
                <w:sz w:val="23"/>
                <w:szCs w:val="23"/>
              </w:rPr>
              <w:br/>
              <w:t xml:space="preserve">    ctx.</w:t>
            </w:r>
            <w:r>
              <w:rPr>
                <w:rFonts w:ascii="Menlo" w:hAnsi="Menlo" w:cs="Menlo"/>
                <w:b/>
                <w:bCs/>
                <w:color w:val="660E7A"/>
                <w:sz w:val="23"/>
                <w:szCs w:val="23"/>
              </w:rPr>
              <w:t>body</w:t>
            </w:r>
            <w:r>
              <w:rPr>
                <w:rFonts w:ascii="Menlo" w:hAnsi="Menlo" w:cs="Menlo"/>
                <w:color w:val="000000"/>
                <w:sz w:val="23"/>
                <w:szCs w:val="23"/>
              </w:rPr>
              <w:t>=</w:t>
            </w:r>
            <w:r>
              <w:rPr>
                <w:rFonts w:ascii="Menlo" w:hAnsi="Menlo" w:cs="Menlo"/>
                <w:b/>
                <w:bCs/>
                <w:color w:val="008000"/>
                <w:sz w:val="23"/>
                <w:szCs w:val="23"/>
              </w:rPr>
              <w:t>'</w:t>
            </w:r>
            <w:r>
              <w:rPr>
                <w:rFonts w:ascii="Menlo" w:hAnsi="Menlo" w:cs="Menlo"/>
                <w:b/>
                <w:bCs/>
                <w:color w:val="008000"/>
                <w:sz w:val="23"/>
                <w:szCs w:val="23"/>
              </w:rPr>
              <w:t>首页</w:t>
            </w:r>
            <w:r>
              <w:rPr>
                <w:rFonts w:ascii="Menlo" w:hAnsi="Menlo" w:cs="Menlo"/>
                <w:b/>
                <w:bCs/>
                <w:color w:val="008000"/>
                <w:sz w:val="23"/>
                <w:szCs w:val="23"/>
              </w:rPr>
              <w:t>'</w:t>
            </w:r>
            <w:r>
              <w:rPr>
                <w:rFonts w:ascii="Menlo" w:hAnsi="Menlo" w:cs="Menlo"/>
                <w:color w:val="000000"/>
                <w:sz w:val="23"/>
                <w:szCs w:val="23"/>
              </w:rPr>
              <w:t>;</w:t>
            </w:r>
            <w:r>
              <w:rPr>
                <w:rFonts w:ascii="Menlo" w:hAnsi="Menlo" w:cs="Menlo"/>
                <w:color w:val="000000"/>
                <w:sz w:val="23"/>
                <w:szCs w:val="23"/>
              </w:rPr>
              <w:br/>
              <w:t xml:space="preserve">    ctx.</w:t>
            </w:r>
            <w:r>
              <w:rPr>
                <w:rFonts w:ascii="Menlo" w:hAnsi="Menlo" w:cs="Menlo"/>
                <w:b/>
                <w:bCs/>
                <w:color w:val="660E7A"/>
                <w:sz w:val="23"/>
                <w:szCs w:val="23"/>
              </w:rPr>
              <w:t>cookies</w:t>
            </w:r>
            <w:r>
              <w:rPr>
                <w:rFonts w:ascii="Menlo" w:hAnsi="Menlo" w:cs="Menlo"/>
                <w:color w:val="000000"/>
                <w:sz w:val="23"/>
                <w:szCs w:val="23"/>
              </w:rPr>
              <w:t>.</w:t>
            </w:r>
            <w:r>
              <w:rPr>
                <w:rFonts w:ascii="Menlo" w:hAnsi="Menlo" w:cs="Menlo"/>
                <w:color w:val="7A7A43"/>
                <w:sz w:val="23"/>
                <w:szCs w:val="23"/>
              </w:rPr>
              <w:t>set</w:t>
            </w:r>
            <w:r>
              <w:rPr>
                <w:rFonts w:ascii="Menlo" w:hAnsi="Menlo" w:cs="Menlo"/>
                <w:color w:val="000000"/>
                <w:sz w:val="23"/>
                <w:szCs w:val="23"/>
              </w:rPr>
              <w:t>(</w:t>
            </w:r>
            <w:r>
              <w:rPr>
                <w:rFonts w:ascii="Menlo" w:hAnsi="Menlo" w:cs="Menlo"/>
                <w:b/>
                <w:bCs/>
                <w:color w:val="008000"/>
                <w:sz w:val="23"/>
                <w:szCs w:val="23"/>
              </w:rPr>
              <w:t>'name'</w:t>
            </w:r>
            <w:r>
              <w:rPr>
                <w:rFonts w:ascii="Menlo" w:hAnsi="Menlo" w:cs="Menlo"/>
                <w:color w:val="000000"/>
                <w:sz w:val="23"/>
                <w:szCs w:val="23"/>
              </w:rPr>
              <w:t>,</w:t>
            </w:r>
            <w:r>
              <w:rPr>
                <w:rFonts w:ascii="Menlo" w:hAnsi="Menlo" w:cs="Menlo"/>
                <w:b/>
                <w:bCs/>
                <w:color w:val="008000"/>
                <w:sz w:val="23"/>
                <w:szCs w:val="23"/>
              </w:rPr>
              <w:t>'shuyan'</w:t>
            </w:r>
            <w:r>
              <w:rPr>
                <w:rFonts w:ascii="Menlo" w:hAnsi="Menlo" w:cs="Menlo"/>
                <w:color w:val="000000"/>
                <w:sz w:val="23"/>
                <w:szCs w:val="23"/>
              </w:rPr>
              <w:t>,{</w:t>
            </w:r>
            <w:r>
              <w:rPr>
                <w:rFonts w:ascii="Menlo" w:hAnsi="Menlo" w:cs="Menlo"/>
                <w:b/>
                <w:bCs/>
                <w:color w:val="660E7A"/>
                <w:sz w:val="23"/>
                <w:szCs w:val="23"/>
              </w:rPr>
              <w:t>maxAge</w:t>
            </w:r>
            <w:r>
              <w:rPr>
                <w:rFonts w:ascii="Menlo" w:hAnsi="Menlo" w:cs="Menlo"/>
                <w:color w:val="000000"/>
                <w:sz w:val="23"/>
                <w:szCs w:val="23"/>
              </w:rPr>
              <w:t>:</w:t>
            </w:r>
            <w:r>
              <w:rPr>
                <w:rFonts w:ascii="Menlo" w:hAnsi="Menlo" w:cs="Menlo"/>
                <w:color w:val="0000FF"/>
                <w:sz w:val="23"/>
                <w:szCs w:val="23"/>
              </w:rPr>
              <w:t>1000</w:t>
            </w:r>
            <w:r>
              <w:rPr>
                <w:rFonts w:ascii="Menlo" w:hAnsi="Menlo" w:cs="Menlo"/>
                <w:color w:val="000000"/>
                <w:sz w:val="23"/>
                <w:szCs w:val="23"/>
              </w:rPr>
              <w:t>*</w:t>
            </w:r>
            <w:r>
              <w:rPr>
                <w:rFonts w:ascii="Menlo" w:hAnsi="Menlo" w:cs="Menlo"/>
                <w:color w:val="0000FF"/>
                <w:sz w:val="23"/>
                <w:szCs w:val="23"/>
              </w:rPr>
              <w:t>3600</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b/>
                <w:bCs/>
                <w:color w:val="000080"/>
                <w:sz w:val="23"/>
                <w:szCs w:val="23"/>
              </w:rPr>
              <w:t xml:space="preserve">await </w:t>
            </w:r>
            <w:r>
              <w:rPr>
                <w:rFonts w:ascii="Menlo" w:hAnsi="Menlo" w:cs="Menlo"/>
                <w:color w:val="000000"/>
                <w:sz w:val="23"/>
                <w:szCs w:val="23"/>
              </w:rPr>
              <w:t>next();</w:t>
            </w:r>
            <w:r>
              <w:rPr>
                <w:rFonts w:ascii="Menlo" w:hAnsi="Menlo" w:cs="Menlo"/>
                <w:color w:val="000000"/>
                <w:sz w:val="23"/>
                <w:szCs w:val="23"/>
              </w:rPr>
              <w:br/>
              <w:t>});</w:t>
            </w:r>
            <w:r>
              <w:rPr>
                <w:rFonts w:ascii="Menlo" w:hAnsi="Menlo" w:cs="Menlo"/>
                <w:color w:val="000000"/>
                <w:sz w:val="23"/>
                <w:szCs w:val="23"/>
              </w:rPr>
              <w:br/>
            </w:r>
            <w:r>
              <w:rPr>
                <w:rFonts w:ascii="Menlo" w:hAnsi="Menlo" w:cs="Menlo"/>
                <w:color w:val="000000"/>
                <w:sz w:val="23"/>
                <w:szCs w:val="23"/>
              </w:rPr>
              <w:br/>
            </w:r>
            <w:r>
              <w:rPr>
                <w:rFonts w:ascii="Menlo" w:hAnsi="Menlo" w:cs="Menlo"/>
                <w:color w:val="458383"/>
                <w:sz w:val="23"/>
                <w:szCs w:val="23"/>
              </w:rPr>
              <w:lastRenderedPageBreak/>
              <w:t>router</w:t>
            </w:r>
            <w:r>
              <w:rPr>
                <w:rFonts w:ascii="Menlo" w:hAnsi="Menlo" w:cs="Menlo"/>
                <w:color w:val="000000"/>
                <w:sz w:val="23"/>
                <w:szCs w:val="23"/>
              </w:rPr>
              <w:t>.get(</w:t>
            </w:r>
            <w:r>
              <w:rPr>
                <w:rFonts w:ascii="Menlo" w:hAnsi="Menlo" w:cs="Menlo"/>
                <w:b/>
                <w:bCs/>
                <w:color w:val="008000"/>
                <w:sz w:val="23"/>
                <w:szCs w:val="23"/>
              </w:rPr>
              <w:t>'/news'</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(ctx,next)=&gt;{</w:t>
            </w:r>
            <w:r>
              <w:rPr>
                <w:rFonts w:ascii="Menlo" w:hAnsi="Menlo" w:cs="Menlo"/>
                <w:color w:val="000000"/>
                <w:sz w:val="23"/>
                <w:szCs w:val="23"/>
              </w:rPr>
              <w:br/>
              <w:t xml:space="preserve">    ctx.</w:t>
            </w:r>
            <w:r>
              <w:rPr>
                <w:rFonts w:ascii="Menlo" w:hAnsi="Menlo" w:cs="Menlo"/>
                <w:b/>
                <w:bCs/>
                <w:color w:val="660E7A"/>
                <w:sz w:val="23"/>
                <w:szCs w:val="23"/>
              </w:rPr>
              <w:t>body</w:t>
            </w:r>
            <w:r>
              <w:rPr>
                <w:rFonts w:ascii="Menlo" w:hAnsi="Menlo" w:cs="Menlo"/>
                <w:color w:val="000000"/>
                <w:sz w:val="23"/>
                <w:szCs w:val="23"/>
              </w:rPr>
              <w:t>=</w:t>
            </w:r>
            <w:r>
              <w:rPr>
                <w:rFonts w:ascii="Menlo" w:hAnsi="Menlo" w:cs="Menlo"/>
                <w:b/>
                <w:bCs/>
                <w:color w:val="008000"/>
                <w:sz w:val="23"/>
                <w:szCs w:val="23"/>
              </w:rPr>
              <w:t>'</w:t>
            </w:r>
            <w:r>
              <w:rPr>
                <w:rFonts w:ascii="Menlo" w:hAnsi="Menlo" w:cs="Menlo"/>
                <w:b/>
                <w:bCs/>
                <w:color w:val="008000"/>
                <w:sz w:val="23"/>
                <w:szCs w:val="23"/>
              </w:rPr>
              <w:t>新闻</w:t>
            </w:r>
            <w:r>
              <w:rPr>
                <w:rFonts w:ascii="Menlo" w:hAnsi="Menlo" w:cs="Menlo"/>
                <w:b/>
                <w:bCs/>
                <w:color w:val="008000"/>
                <w:sz w:val="23"/>
                <w:szCs w:val="23"/>
              </w:rPr>
              <w:t>'</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b/>
                <w:bCs/>
                <w:i/>
                <w:iCs/>
                <w:color w:val="660E7A"/>
                <w:sz w:val="23"/>
                <w:szCs w:val="23"/>
              </w:rPr>
              <w:t>console</w:t>
            </w:r>
            <w:r>
              <w:rPr>
                <w:rFonts w:ascii="Menlo" w:hAnsi="Menlo" w:cs="Menlo"/>
                <w:color w:val="000000"/>
                <w:sz w:val="23"/>
                <w:szCs w:val="23"/>
              </w:rPr>
              <w:t>.</w:t>
            </w:r>
            <w:r>
              <w:rPr>
                <w:rFonts w:ascii="Menlo" w:hAnsi="Menlo" w:cs="Menlo"/>
                <w:color w:val="7A7A43"/>
                <w:sz w:val="23"/>
                <w:szCs w:val="23"/>
              </w:rPr>
              <w:t>log</w:t>
            </w:r>
            <w:r>
              <w:rPr>
                <w:rFonts w:ascii="Menlo" w:hAnsi="Menlo" w:cs="Menlo"/>
                <w:color w:val="000000"/>
                <w:sz w:val="23"/>
                <w:szCs w:val="23"/>
              </w:rPr>
              <w:t>(ctx.</w:t>
            </w:r>
            <w:r>
              <w:rPr>
                <w:rFonts w:ascii="Menlo" w:hAnsi="Menlo" w:cs="Menlo"/>
                <w:b/>
                <w:bCs/>
                <w:color w:val="660E7A"/>
                <w:sz w:val="23"/>
                <w:szCs w:val="23"/>
              </w:rPr>
              <w:t>cookies</w:t>
            </w:r>
            <w:r>
              <w:rPr>
                <w:rFonts w:ascii="Menlo" w:hAnsi="Menlo" w:cs="Menlo"/>
                <w:color w:val="000000"/>
                <w:sz w:val="23"/>
                <w:szCs w:val="23"/>
              </w:rPr>
              <w:t>.</w:t>
            </w:r>
            <w:r>
              <w:rPr>
                <w:rFonts w:ascii="Menlo" w:hAnsi="Menlo" w:cs="Menlo"/>
                <w:color w:val="7A7A43"/>
                <w:sz w:val="23"/>
                <w:szCs w:val="23"/>
              </w:rPr>
              <w:t>get</w:t>
            </w:r>
            <w:r>
              <w:rPr>
                <w:rFonts w:ascii="Menlo" w:hAnsi="Menlo" w:cs="Menlo"/>
                <w:color w:val="000000"/>
                <w:sz w:val="23"/>
                <w:szCs w:val="23"/>
              </w:rPr>
              <w:t>(</w:t>
            </w:r>
            <w:r>
              <w:rPr>
                <w:rFonts w:ascii="Menlo" w:hAnsi="Menlo" w:cs="Menlo"/>
                <w:b/>
                <w:bCs/>
                <w:color w:val="008000"/>
                <w:sz w:val="23"/>
                <w:szCs w:val="23"/>
              </w:rPr>
              <w:t>'username'</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b/>
                <w:bCs/>
                <w:color w:val="000080"/>
                <w:sz w:val="23"/>
                <w:szCs w:val="23"/>
              </w:rPr>
              <w:t xml:space="preserve">await </w:t>
            </w:r>
            <w:r>
              <w:rPr>
                <w:rFonts w:ascii="Menlo" w:hAnsi="Menlo" w:cs="Menlo"/>
                <w:color w:val="000000"/>
                <w:sz w:val="23"/>
                <w:szCs w:val="23"/>
              </w:rPr>
              <w:t>next();</w:t>
            </w:r>
            <w:r>
              <w:rPr>
                <w:rFonts w:ascii="Menlo" w:hAnsi="Menlo" w:cs="Menlo"/>
                <w:color w:val="000000"/>
                <w:sz w:val="23"/>
                <w:szCs w:val="23"/>
              </w:rPr>
              <w:br/>
              <w:t>});</w:t>
            </w:r>
          </w:p>
        </w:tc>
      </w:tr>
    </w:tbl>
    <w:p w14:paraId="4D0565B6" w14:textId="600032B5" w:rsidR="00B669F7" w:rsidRDefault="00B669F7" w:rsidP="00B669F7">
      <w:pPr>
        <w:pStyle w:val="3"/>
      </w:pPr>
      <w:r>
        <w:rPr>
          <w:rFonts w:hint="eastAsia"/>
        </w:rPr>
        <w:lastRenderedPageBreak/>
        <w:t>cookie中使用中文</w:t>
      </w:r>
    </w:p>
    <w:p w14:paraId="126293D6" w14:textId="60BDF7C6" w:rsidR="00192145" w:rsidRPr="00192145" w:rsidRDefault="00192145" w:rsidP="00315AED">
      <w:pPr>
        <w:pStyle w:val="4"/>
        <w:numPr>
          <w:ilvl w:val="0"/>
          <w:numId w:val="172"/>
        </w:numPr>
      </w:pPr>
      <w:r>
        <w:rPr>
          <w:rFonts w:hint="eastAsia"/>
        </w:rPr>
        <w:t>介绍</w:t>
      </w:r>
    </w:p>
    <w:p w14:paraId="02A633A2" w14:textId="43C268CB" w:rsidR="00B669F7" w:rsidRDefault="00192145" w:rsidP="00192145">
      <w:pPr>
        <w:ind w:firstLine="420"/>
      </w:pPr>
      <w:r>
        <w:rPr>
          <w:rFonts w:hint="eastAsia"/>
        </w:rPr>
        <w:t>koa的cookie中不可以使用中文，否则运行报错；解决该问题采用如下方法：</w:t>
      </w:r>
    </w:p>
    <w:p w14:paraId="143AF978" w14:textId="7F1C0526" w:rsidR="00192145" w:rsidRDefault="00192145" w:rsidP="00192145">
      <w:pPr>
        <w:ind w:firstLine="420"/>
      </w:pPr>
      <w:r>
        <w:tab/>
      </w:r>
      <w:r>
        <w:rPr>
          <w:rFonts w:hint="eastAsia"/>
        </w:rPr>
        <w:t>将中文转换为base</w:t>
      </w:r>
      <w:r>
        <w:t>64</w:t>
      </w:r>
      <w:r>
        <w:rPr>
          <w:rFonts w:hint="eastAsia"/>
        </w:rPr>
        <w:t>字符传入cookie</w:t>
      </w:r>
    </w:p>
    <w:p w14:paraId="70FE736B" w14:textId="15101221" w:rsidR="00192145" w:rsidRDefault="00192145" w:rsidP="00192145">
      <w:pPr>
        <w:ind w:firstLine="420"/>
      </w:pPr>
      <w:r>
        <w:tab/>
      </w:r>
      <w:r>
        <w:rPr>
          <w:rFonts w:hint="eastAsia"/>
        </w:rPr>
        <w:t>获取cookie值得时候将base</w:t>
      </w:r>
      <w:r>
        <w:t>64</w:t>
      </w:r>
      <w:r>
        <w:rPr>
          <w:rFonts w:hint="eastAsia"/>
        </w:rPr>
        <w:t>字符再转换为中文</w:t>
      </w:r>
    </w:p>
    <w:p w14:paraId="24943BFB" w14:textId="3959C9C9" w:rsidR="00192145" w:rsidRDefault="00192145" w:rsidP="00192145">
      <w:pPr>
        <w:pStyle w:val="4"/>
      </w:pPr>
      <w:r>
        <w:rPr>
          <w:rFonts w:hint="eastAsia"/>
        </w:rPr>
        <w:t>中文与base</w:t>
      </w:r>
      <w:r>
        <w:t>64</w:t>
      </w:r>
      <w:r>
        <w:rPr>
          <w:rFonts w:hint="eastAsia"/>
        </w:rPr>
        <w:t>互转方法</w:t>
      </w:r>
    </w:p>
    <w:p w14:paraId="449EF2FE" w14:textId="261BCDC4" w:rsidR="00192145" w:rsidRDefault="00192145" w:rsidP="00315AED">
      <w:pPr>
        <w:pStyle w:val="a8"/>
        <w:numPr>
          <w:ilvl w:val="0"/>
          <w:numId w:val="173"/>
        </w:numPr>
        <w:ind w:firstLineChars="0"/>
      </w:pPr>
      <w:r>
        <w:rPr>
          <w:rFonts w:hint="eastAsia"/>
        </w:rPr>
        <w:t>中文转base</w:t>
      </w:r>
      <w:r>
        <w:t>64</w:t>
      </w:r>
    </w:p>
    <w:tbl>
      <w:tblPr>
        <w:tblStyle w:val="ac"/>
        <w:tblW w:w="0" w:type="auto"/>
        <w:tblInd w:w="840" w:type="dxa"/>
        <w:tblLook w:val="04A0" w:firstRow="1" w:lastRow="0" w:firstColumn="1" w:lastColumn="0" w:noHBand="0" w:noVBand="1"/>
      </w:tblPr>
      <w:tblGrid>
        <w:gridCol w:w="7456"/>
      </w:tblGrid>
      <w:tr w:rsidR="00192145" w14:paraId="2B7C5139" w14:textId="77777777" w:rsidTr="00192145">
        <w:tc>
          <w:tcPr>
            <w:tcW w:w="8296" w:type="dxa"/>
          </w:tcPr>
          <w:p w14:paraId="497F1603" w14:textId="06328BC9" w:rsidR="00192145" w:rsidRPr="00192145" w:rsidRDefault="00192145" w:rsidP="00192145">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var </w:t>
            </w:r>
            <w:r>
              <w:rPr>
                <w:rFonts w:ascii="Menlo" w:hAnsi="Menlo" w:cs="Menlo"/>
                <w:color w:val="458383"/>
                <w:sz w:val="23"/>
                <w:szCs w:val="23"/>
              </w:rPr>
              <w:t xml:space="preserve">base64 </w:t>
            </w:r>
            <w:r>
              <w:rPr>
                <w:rFonts w:ascii="Menlo" w:hAnsi="Menlo" w:cs="Menlo"/>
                <w:color w:val="000000"/>
                <w:sz w:val="23"/>
                <w:szCs w:val="23"/>
              </w:rPr>
              <w:t xml:space="preserve">= </w:t>
            </w:r>
            <w:r>
              <w:rPr>
                <w:rFonts w:ascii="Menlo" w:hAnsi="Menlo" w:cs="Menlo"/>
                <w:b/>
                <w:bCs/>
                <w:color w:val="000080"/>
                <w:sz w:val="23"/>
                <w:szCs w:val="23"/>
              </w:rPr>
              <w:t xml:space="preserve">new </w:t>
            </w:r>
            <w:r>
              <w:rPr>
                <w:rFonts w:ascii="Menlo" w:hAnsi="Menlo" w:cs="Menlo"/>
                <w:color w:val="000000"/>
                <w:sz w:val="23"/>
                <w:szCs w:val="23"/>
              </w:rPr>
              <w:t>Buffer(</w:t>
            </w:r>
            <w:r>
              <w:rPr>
                <w:rFonts w:ascii="Menlo" w:hAnsi="Menlo" w:cs="Menlo"/>
                <w:b/>
                <w:bCs/>
                <w:color w:val="008000"/>
                <w:sz w:val="23"/>
                <w:szCs w:val="23"/>
              </w:rPr>
              <w:t>'</w:t>
            </w:r>
            <w:r>
              <w:rPr>
                <w:rFonts w:ascii="Menlo" w:hAnsi="Menlo" w:cs="Menlo"/>
                <w:b/>
                <w:bCs/>
                <w:color w:val="008000"/>
                <w:sz w:val="23"/>
                <w:szCs w:val="23"/>
              </w:rPr>
              <w:t>中文</w:t>
            </w:r>
            <w:r>
              <w:rPr>
                <w:rFonts w:ascii="Menlo" w:hAnsi="Menlo" w:cs="Menlo"/>
                <w:b/>
                <w:bCs/>
                <w:color w:val="008000"/>
                <w:sz w:val="23"/>
                <w:szCs w:val="23"/>
              </w:rPr>
              <w:t>'</w:t>
            </w:r>
            <w:r>
              <w:rPr>
                <w:rFonts w:ascii="Menlo" w:hAnsi="Menlo" w:cs="Menlo"/>
                <w:color w:val="000000"/>
                <w:sz w:val="23"/>
                <w:szCs w:val="23"/>
              </w:rPr>
              <w:t>).</w:t>
            </w:r>
            <w:r>
              <w:rPr>
                <w:rFonts w:ascii="Menlo" w:hAnsi="Menlo" w:cs="Menlo"/>
                <w:color w:val="7A7A43"/>
                <w:sz w:val="23"/>
                <w:szCs w:val="23"/>
              </w:rPr>
              <w:t>toString</w:t>
            </w:r>
            <w:r>
              <w:rPr>
                <w:rFonts w:ascii="Menlo" w:hAnsi="Menlo" w:cs="Menlo"/>
                <w:color w:val="000000"/>
                <w:sz w:val="23"/>
                <w:szCs w:val="23"/>
              </w:rPr>
              <w:t>(</w:t>
            </w:r>
            <w:r>
              <w:rPr>
                <w:rFonts w:ascii="Menlo" w:hAnsi="Menlo" w:cs="Menlo"/>
                <w:b/>
                <w:bCs/>
                <w:color w:val="008000"/>
                <w:sz w:val="23"/>
                <w:szCs w:val="23"/>
              </w:rPr>
              <w:t>'base64'</w:t>
            </w:r>
            <w:r>
              <w:rPr>
                <w:rFonts w:ascii="Menlo" w:hAnsi="Menlo" w:cs="Menlo"/>
                <w:color w:val="000000"/>
                <w:sz w:val="23"/>
                <w:szCs w:val="23"/>
              </w:rPr>
              <w:t>);</w:t>
            </w:r>
          </w:p>
        </w:tc>
      </w:tr>
    </w:tbl>
    <w:p w14:paraId="18BF0C01" w14:textId="77777777" w:rsidR="00192145" w:rsidRDefault="00192145" w:rsidP="00192145">
      <w:pPr>
        <w:pStyle w:val="a8"/>
        <w:ind w:left="840" w:firstLineChars="0" w:firstLine="0"/>
      </w:pPr>
    </w:p>
    <w:p w14:paraId="195D29DD" w14:textId="0593F8DE" w:rsidR="00192145" w:rsidRDefault="00192145" w:rsidP="00315AED">
      <w:pPr>
        <w:pStyle w:val="a8"/>
        <w:numPr>
          <w:ilvl w:val="0"/>
          <w:numId w:val="173"/>
        </w:numPr>
        <w:ind w:firstLineChars="0"/>
      </w:pPr>
      <w:r>
        <w:rPr>
          <w:rFonts w:hint="eastAsia"/>
        </w:rPr>
        <w:t>base</w:t>
      </w:r>
      <w:r>
        <w:t>64</w:t>
      </w:r>
      <w:r>
        <w:rPr>
          <w:rFonts w:hint="eastAsia"/>
        </w:rPr>
        <w:t>转中文</w:t>
      </w:r>
    </w:p>
    <w:tbl>
      <w:tblPr>
        <w:tblStyle w:val="ac"/>
        <w:tblW w:w="0" w:type="auto"/>
        <w:tblInd w:w="840" w:type="dxa"/>
        <w:tblLook w:val="04A0" w:firstRow="1" w:lastRow="0" w:firstColumn="1" w:lastColumn="0" w:noHBand="0" w:noVBand="1"/>
      </w:tblPr>
      <w:tblGrid>
        <w:gridCol w:w="7456"/>
      </w:tblGrid>
      <w:tr w:rsidR="00192145" w14:paraId="45867611" w14:textId="77777777" w:rsidTr="00192145">
        <w:tc>
          <w:tcPr>
            <w:tcW w:w="8296" w:type="dxa"/>
          </w:tcPr>
          <w:p w14:paraId="4E80FD69" w14:textId="46107E0F" w:rsidR="00192145" w:rsidRPr="00192145" w:rsidRDefault="00192145" w:rsidP="00192145">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var </w:t>
            </w:r>
            <w:r>
              <w:rPr>
                <w:rFonts w:ascii="Menlo" w:hAnsi="Menlo" w:cs="Menlo"/>
                <w:color w:val="458383"/>
                <w:sz w:val="23"/>
                <w:szCs w:val="23"/>
              </w:rPr>
              <w:t xml:space="preserve">Str </w:t>
            </w:r>
            <w:r>
              <w:rPr>
                <w:rFonts w:ascii="Menlo" w:hAnsi="Menlo" w:cs="Menlo"/>
                <w:color w:val="000000"/>
                <w:sz w:val="23"/>
                <w:szCs w:val="23"/>
              </w:rPr>
              <w:t xml:space="preserve">= </w:t>
            </w:r>
            <w:r>
              <w:rPr>
                <w:rFonts w:ascii="Menlo" w:hAnsi="Menlo" w:cs="Menlo"/>
                <w:b/>
                <w:bCs/>
                <w:color w:val="000080"/>
                <w:sz w:val="23"/>
                <w:szCs w:val="23"/>
              </w:rPr>
              <w:t xml:space="preserve">new </w:t>
            </w:r>
            <w:r>
              <w:rPr>
                <w:rFonts w:ascii="Menlo" w:hAnsi="Menlo" w:cs="Menlo"/>
                <w:color w:val="000000"/>
                <w:sz w:val="23"/>
                <w:szCs w:val="23"/>
              </w:rPr>
              <w:t>Buffer(</w:t>
            </w:r>
            <w:r>
              <w:rPr>
                <w:rFonts w:ascii="Menlo" w:hAnsi="Menlo" w:cs="Menlo"/>
                <w:b/>
                <w:bCs/>
                <w:color w:val="008000"/>
                <w:sz w:val="23"/>
                <w:szCs w:val="23"/>
              </w:rPr>
              <w:t>'ba</w:t>
            </w:r>
            <w:r>
              <w:rPr>
                <w:rFonts w:ascii="Menlo" w:hAnsi="Menlo" w:cs="Menlo" w:hint="eastAsia"/>
                <w:b/>
                <w:bCs/>
                <w:color w:val="008000"/>
                <w:sz w:val="23"/>
                <w:szCs w:val="23"/>
              </w:rPr>
              <w:t>seStr</w:t>
            </w:r>
            <w:r>
              <w:rPr>
                <w:rFonts w:ascii="Menlo" w:hAnsi="Menlo" w:cs="Menlo"/>
                <w:b/>
                <w:bCs/>
                <w:color w:val="008000"/>
                <w:sz w:val="23"/>
                <w:szCs w:val="23"/>
              </w:rPr>
              <w:t>'</w:t>
            </w:r>
            <w:r>
              <w:rPr>
                <w:rFonts w:ascii="Menlo" w:hAnsi="Menlo" w:cs="Menlo"/>
                <w:color w:val="000000"/>
                <w:sz w:val="23"/>
                <w:szCs w:val="23"/>
              </w:rPr>
              <w:t>,</w:t>
            </w:r>
            <w:r>
              <w:rPr>
                <w:rFonts w:ascii="Menlo" w:hAnsi="Menlo" w:cs="Menlo"/>
                <w:b/>
                <w:bCs/>
                <w:color w:val="008000"/>
                <w:sz w:val="23"/>
                <w:szCs w:val="23"/>
              </w:rPr>
              <w:t>'base64'</w:t>
            </w:r>
            <w:r>
              <w:rPr>
                <w:rFonts w:ascii="Menlo" w:hAnsi="Menlo" w:cs="Menlo"/>
                <w:color w:val="000000"/>
                <w:sz w:val="23"/>
                <w:szCs w:val="23"/>
              </w:rPr>
              <w:t>).</w:t>
            </w:r>
            <w:r>
              <w:rPr>
                <w:rFonts w:ascii="Menlo" w:hAnsi="Menlo" w:cs="Menlo"/>
                <w:color w:val="7A7A43"/>
                <w:sz w:val="23"/>
                <w:szCs w:val="23"/>
              </w:rPr>
              <w:t>toString</w:t>
            </w:r>
            <w:r>
              <w:rPr>
                <w:rFonts w:ascii="Menlo" w:hAnsi="Menlo" w:cs="Menlo"/>
                <w:color w:val="000000"/>
                <w:sz w:val="23"/>
                <w:szCs w:val="23"/>
              </w:rPr>
              <w:t>();</w:t>
            </w:r>
          </w:p>
        </w:tc>
      </w:tr>
    </w:tbl>
    <w:p w14:paraId="5C296161" w14:textId="2D0911F0" w:rsidR="00192145" w:rsidRDefault="00192145" w:rsidP="00192145">
      <w:pPr>
        <w:pStyle w:val="a8"/>
        <w:ind w:left="840" w:firstLineChars="0" w:firstLine="0"/>
      </w:pPr>
      <w:r>
        <w:rPr>
          <w:rFonts w:hint="eastAsia"/>
        </w:rPr>
        <w:t>其中：</w:t>
      </w:r>
    </w:p>
    <w:p w14:paraId="591245B5" w14:textId="6007EFD3" w:rsidR="00192145" w:rsidRDefault="00192145" w:rsidP="00192145">
      <w:pPr>
        <w:pStyle w:val="a8"/>
        <w:ind w:left="840" w:firstLineChars="0" w:firstLine="0"/>
      </w:pPr>
      <w:r>
        <w:tab/>
      </w:r>
      <w:r>
        <w:rPr>
          <w:rFonts w:hint="eastAsia"/>
        </w:rPr>
        <w:t>base</w:t>
      </w:r>
      <w:r>
        <w:t>S</w:t>
      </w:r>
      <w:r>
        <w:rPr>
          <w:rFonts w:hint="eastAsia"/>
        </w:rPr>
        <w:t>tr：中文转换得到的base</w:t>
      </w:r>
      <w:r>
        <w:t>64</w:t>
      </w:r>
      <w:r>
        <w:rPr>
          <w:rFonts w:hint="eastAsia"/>
        </w:rPr>
        <w:t>字符</w:t>
      </w:r>
    </w:p>
    <w:p w14:paraId="2B885C21" w14:textId="108BBABE" w:rsidR="00192145" w:rsidRDefault="00192145" w:rsidP="00192145">
      <w:pPr>
        <w:pStyle w:val="a8"/>
        <w:ind w:left="840" w:firstLineChars="0" w:firstLine="0"/>
      </w:pPr>
      <w:r>
        <w:tab/>
      </w:r>
      <w:r>
        <w:rPr>
          <w:rFonts w:hint="eastAsia"/>
        </w:rPr>
        <w:t>base</w:t>
      </w:r>
      <w:r>
        <w:t>64：</w:t>
      </w:r>
      <w:r>
        <w:rPr>
          <w:rFonts w:hint="eastAsia"/>
        </w:rPr>
        <w:t>指定当前字符的字符格式</w:t>
      </w:r>
    </w:p>
    <w:p w14:paraId="76673E5E" w14:textId="20BD1027" w:rsidR="00CE6B5C" w:rsidRDefault="00CE6B5C" w:rsidP="00CE6B5C">
      <w:pPr>
        <w:pStyle w:val="2"/>
      </w:pPr>
      <w:bookmarkStart w:id="35" w:name="session"/>
      <w:bookmarkEnd w:id="35"/>
      <w:r>
        <w:rPr>
          <w:rFonts w:hint="eastAsia"/>
        </w:rPr>
        <w:t>session</w:t>
      </w:r>
    </w:p>
    <w:p w14:paraId="102177E5" w14:textId="3AEF3BC9" w:rsidR="00CE6B5C" w:rsidRDefault="00E42903" w:rsidP="00315AED">
      <w:pPr>
        <w:pStyle w:val="3"/>
        <w:numPr>
          <w:ilvl w:val="0"/>
          <w:numId w:val="174"/>
        </w:numPr>
      </w:pPr>
      <w:r>
        <w:rPr>
          <w:rFonts w:hint="eastAsia"/>
        </w:rPr>
        <w:t>安装koa</w:t>
      </w:r>
      <w:r>
        <w:t>-session</w:t>
      </w:r>
      <w:r>
        <w:rPr>
          <w:rFonts w:hint="eastAsia"/>
        </w:rPr>
        <w:t>模块</w:t>
      </w:r>
    </w:p>
    <w:tbl>
      <w:tblPr>
        <w:tblStyle w:val="ac"/>
        <w:tblW w:w="0" w:type="auto"/>
        <w:tblInd w:w="420" w:type="dxa"/>
        <w:tblLook w:val="04A0" w:firstRow="1" w:lastRow="0" w:firstColumn="1" w:lastColumn="0" w:noHBand="0" w:noVBand="1"/>
      </w:tblPr>
      <w:tblGrid>
        <w:gridCol w:w="7876"/>
      </w:tblGrid>
      <w:tr w:rsidR="00E42903" w14:paraId="15D7BA67" w14:textId="77777777" w:rsidTr="00E42903">
        <w:tc>
          <w:tcPr>
            <w:tcW w:w="8296" w:type="dxa"/>
          </w:tcPr>
          <w:p w14:paraId="7A61D28F" w14:textId="129817D0" w:rsidR="00E42903" w:rsidRDefault="00E42903" w:rsidP="00E42903">
            <w:r>
              <w:rPr>
                <w:rFonts w:hint="eastAsia"/>
              </w:rPr>
              <w:t>npm</w:t>
            </w:r>
            <w:r>
              <w:t xml:space="preserve"> install koa-session --save</w:t>
            </w:r>
          </w:p>
        </w:tc>
      </w:tr>
    </w:tbl>
    <w:p w14:paraId="06D56AA2" w14:textId="4767464D" w:rsidR="00E42903" w:rsidRDefault="00E42903" w:rsidP="00E42903">
      <w:pPr>
        <w:pStyle w:val="3"/>
      </w:pPr>
      <w:r>
        <w:rPr>
          <w:rFonts w:hint="eastAsia"/>
        </w:rPr>
        <w:t>使用</w:t>
      </w:r>
    </w:p>
    <w:p w14:paraId="6000DB40" w14:textId="04459CD7" w:rsidR="00E42903" w:rsidRDefault="00E42903" w:rsidP="00315AED">
      <w:pPr>
        <w:pStyle w:val="4"/>
        <w:numPr>
          <w:ilvl w:val="0"/>
          <w:numId w:val="175"/>
        </w:numPr>
      </w:pPr>
      <w:r>
        <w:rPr>
          <w:rFonts w:hint="eastAsia"/>
        </w:rPr>
        <w:t>步骤</w:t>
      </w:r>
    </w:p>
    <w:p w14:paraId="7D9E8D63" w14:textId="38C36DBA" w:rsidR="00E42903" w:rsidRDefault="00E42903" w:rsidP="00315AED">
      <w:pPr>
        <w:pStyle w:val="a8"/>
        <w:numPr>
          <w:ilvl w:val="0"/>
          <w:numId w:val="173"/>
        </w:numPr>
        <w:ind w:firstLineChars="0"/>
      </w:pPr>
      <w:r>
        <w:rPr>
          <w:rFonts w:hint="eastAsia"/>
        </w:rPr>
        <w:t>引入模块</w:t>
      </w:r>
    </w:p>
    <w:tbl>
      <w:tblPr>
        <w:tblStyle w:val="ac"/>
        <w:tblW w:w="0" w:type="auto"/>
        <w:tblInd w:w="840" w:type="dxa"/>
        <w:tblLook w:val="04A0" w:firstRow="1" w:lastRow="0" w:firstColumn="1" w:lastColumn="0" w:noHBand="0" w:noVBand="1"/>
      </w:tblPr>
      <w:tblGrid>
        <w:gridCol w:w="7456"/>
      </w:tblGrid>
      <w:tr w:rsidR="00E42903" w14:paraId="2FFB1736" w14:textId="77777777" w:rsidTr="00E42903">
        <w:tc>
          <w:tcPr>
            <w:tcW w:w="8296" w:type="dxa"/>
          </w:tcPr>
          <w:p w14:paraId="7E7D8242" w14:textId="22B777BE" w:rsidR="00E42903" w:rsidRPr="00325E68" w:rsidRDefault="00325E68" w:rsidP="00325E68">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const </w:t>
            </w:r>
            <w:r>
              <w:rPr>
                <w:rFonts w:ascii="Menlo" w:hAnsi="Menlo" w:cs="Menlo"/>
                <w:color w:val="7A7A43"/>
                <w:sz w:val="23"/>
                <w:szCs w:val="23"/>
              </w:rPr>
              <w:t xml:space="preserve">Koa_session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'koa-session'</w:t>
            </w:r>
            <w:r>
              <w:rPr>
                <w:rFonts w:ascii="Menlo" w:hAnsi="Menlo" w:cs="Menlo"/>
                <w:color w:val="000000"/>
                <w:sz w:val="23"/>
                <w:szCs w:val="23"/>
              </w:rPr>
              <w:t>);</w:t>
            </w:r>
          </w:p>
        </w:tc>
      </w:tr>
    </w:tbl>
    <w:p w14:paraId="433D826D" w14:textId="77777777" w:rsidR="00E42903" w:rsidRDefault="00E42903" w:rsidP="00E42903">
      <w:pPr>
        <w:pStyle w:val="a8"/>
        <w:ind w:left="840" w:firstLineChars="0" w:firstLine="0"/>
      </w:pPr>
    </w:p>
    <w:p w14:paraId="3C553FFA" w14:textId="32B91CAE" w:rsidR="00E42903" w:rsidRDefault="00E42903" w:rsidP="00315AED">
      <w:pPr>
        <w:pStyle w:val="a8"/>
        <w:numPr>
          <w:ilvl w:val="0"/>
          <w:numId w:val="173"/>
        </w:numPr>
        <w:ind w:firstLineChars="0"/>
      </w:pPr>
      <w:r>
        <w:rPr>
          <w:rFonts w:hint="eastAsia"/>
        </w:rPr>
        <w:lastRenderedPageBreak/>
        <w:t>加载koa</w:t>
      </w:r>
      <w:r>
        <w:t>-session</w:t>
      </w:r>
      <w:r>
        <w:rPr>
          <w:rFonts w:hint="eastAsia"/>
        </w:rPr>
        <w:t>中间件</w:t>
      </w:r>
    </w:p>
    <w:tbl>
      <w:tblPr>
        <w:tblStyle w:val="ac"/>
        <w:tblW w:w="0" w:type="auto"/>
        <w:tblInd w:w="840" w:type="dxa"/>
        <w:tblLook w:val="04A0" w:firstRow="1" w:lastRow="0" w:firstColumn="1" w:lastColumn="0" w:noHBand="0" w:noVBand="1"/>
      </w:tblPr>
      <w:tblGrid>
        <w:gridCol w:w="7456"/>
      </w:tblGrid>
      <w:tr w:rsidR="00955779" w14:paraId="309027AB" w14:textId="77777777" w:rsidTr="00955779">
        <w:tc>
          <w:tcPr>
            <w:tcW w:w="8296" w:type="dxa"/>
          </w:tcPr>
          <w:p w14:paraId="38C9CB7C" w14:textId="070F740B" w:rsidR="00955779" w:rsidRPr="00955779" w:rsidRDefault="00955779" w:rsidP="00955779">
            <w:pPr>
              <w:pStyle w:val="HTML0"/>
              <w:shd w:val="clear" w:color="auto" w:fill="FFFFFF"/>
              <w:rPr>
                <w:rFonts w:ascii="Menlo" w:hAnsi="Menlo" w:cs="Menlo"/>
                <w:color w:val="000000"/>
                <w:sz w:val="23"/>
                <w:szCs w:val="23"/>
              </w:rPr>
            </w:pPr>
            <w:r>
              <w:rPr>
                <w:rFonts w:ascii="Menlo" w:hAnsi="Menlo" w:cs="Menlo"/>
                <w:color w:val="458383"/>
                <w:sz w:val="23"/>
                <w:szCs w:val="23"/>
              </w:rPr>
              <w:t>app</w:t>
            </w:r>
            <w:r>
              <w:rPr>
                <w:rFonts w:ascii="Menlo" w:hAnsi="Menlo" w:cs="Menlo"/>
                <w:color w:val="000000"/>
                <w:sz w:val="23"/>
                <w:szCs w:val="23"/>
              </w:rPr>
              <w:t>.</w:t>
            </w:r>
            <w:r>
              <w:rPr>
                <w:rFonts w:ascii="Menlo" w:hAnsi="Menlo" w:cs="Menlo"/>
                <w:b/>
                <w:bCs/>
                <w:color w:val="660E7A"/>
                <w:sz w:val="23"/>
                <w:szCs w:val="23"/>
              </w:rPr>
              <w:t xml:space="preserve">keys </w:t>
            </w:r>
            <w:r>
              <w:rPr>
                <w:rFonts w:ascii="Menlo" w:hAnsi="Menlo" w:cs="Menlo"/>
                <w:color w:val="000000"/>
                <w:sz w:val="23"/>
                <w:szCs w:val="23"/>
              </w:rPr>
              <w:t>= [</w:t>
            </w:r>
            <w:r>
              <w:rPr>
                <w:rFonts w:ascii="Menlo" w:hAnsi="Menlo" w:cs="Menlo"/>
                <w:b/>
                <w:bCs/>
                <w:color w:val="008000"/>
                <w:sz w:val="23"/>
                <w:szCs w:val="23"/>
              </w:rPr>
              <w:t>'some secret hurr'</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const </w:t>
            </w:r>
            <w:r>
              <w:rPr>
                <w:rFonts w:ascii="Menlo" w:hAnsi="Menlo" w:cs="Menlo"/>
                <w:color w:val="458383"/>
                <w:sz w:val="23"/>
                <w:szCs w:val="23"/>
              </w:rPr>
              <w:t xml:space="preserve">CONFIG </w:t>
            </w:r>
            <w:r>
              <w:rPr>
                <w:rFonts w:ascii="Menlo" w:hAnsi="Menlo" w:cs="Menlo"/>
                <w:color w:val="000000"/>
                <w:sz w:val="23"/>
                <w:szCs w:val="23"/>
              </w:rPr>
              <w:t>= {</w:t>
            </w:r>
            <w:r>
              <w:rPr>
                <w:rFonts w:ascii="Menlo" w:hAnsi="Menlo" w:cs="Menlo"/>
                <w:color w:val="000000"/>
                <w:sz w:val="23"/>
                <w:szCs w:val="23"/>
              </w:rPr>
              <w:br/>
              <w:t xml:space="preserve">    </w:t>
            </w:r>
            <w:r>
              <w:rPr>
                <w:rFonts w:ascii="Menlo" w:hAnsi="Menlo" w:cs="Menlo"/>
                <w:b/>
                <w:bCs/>
                <w:color w:val="660E7A"/>
                <w:sz w:val="23"/>
                <w:szCs w:val="23"/>
              </w:rPr>
              <w:t>key</w:t>
            </w:r>
            <w:r>
              <w:rPr>
                <w:rFonts w:ascii="Menlo" w:hAnsi="Menlo" w:cs="Menlo"/>
                <w:color w:val="000000"/>
                <w:sz w:val="23"/>
                <w:szCs w:val="23"/>
              </w:rPr>
              <w:t xml:space="preserve">: </w:t>
            </w:r>
            <w:r>
              <w:rPr>
                <w:rFonts w:ascii="Menlo" w:hAnsi="Menlo" w:cs="Menlo"/>
                <w:b/>
                <w:bCs/>
                <w:color w:val="008000"/>
                <w:sz w:val="23"/>
                <w:szCs w:val="23"/>
              </w:rPr>
              <w:t>'koa:sess'</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b/>
                <w:bCs/>
                <w:color w:val="660E7A"/>
                <w:sz w:val="23"/>
                <w:szCs w:val="23"/>
              </w:rPr>
              <w:t>maxAge</w:t>
            </w:r>
            <w:r>
              <w:rPr>
                <w:rFonts w:ascii="Menlo" w:hAnsi="Menlo" w:cs="Menlo"/>
                <w:color w:val="000000"/>
                <w:sz w:val="23"/>
                <w:szCs w:val="23"/>
              </w:rPr>
              <w:t xml:space="preserve">: </w:t>
            </w:r>
            <w:r>
              <w:rPr>
                <w:rFonts w:ascii="Menlo" w:hAnsi="Menlo" w:cs="Menlo"/>
                <w:color w:val="0000FF"/>
                <w:sz w:val="23"/>
                <w:szCs w:val="23"/>
              </w:rPr>
              <w:t>86400000</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b/>
                <w:bCs/>
                <w:color w:val="660E7A"/>
                <w:sz w:val="23"/>
                <w:szCs w:val="23"/>
              </w:rPr>
              <w:t>overwrite</w:t>
            </w:r>
            <w:r>
              <w:rPr>
                <w:rFonts w:ascii="Menlo" w:hAnsi="Menlo" w:cs="Menlo"/>
                <w:color w:val="000000"/>
                <w:sz w:val="23"/>
                <w:szCs w:val="23"/>
              </w:rPr>
              <w:t xml:space="preserve">: </w:t>
            </w:r>
            <w:r>
              <w:rPr>
                <w:rFonts w:ascii="Menlo" w:hAnsi="Menlo" w:cs="Menlo"/>
                <w:b/>
                <w:bCs/>
                <w:color w:val="000080"/>
                <w:sz w:val="23"/>
                <w:szCs w:val="23"/>
              </w:rPr>
              <w:t>true</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b/>
                <w:bCs/>
                <w:color w:val="660E7A"/>
                <w:sz w:val="23"/>
                <w:szCs w:val="23"/>
              </w:rPr>
              <w:t>httpOnly</w:t>
            </w:r>
            <w:r>
              <w:rPr>
                <w:rFonts w:ascii="Menlo" w:hAnsi="Menlo" w:cs="Menlo"/>
                <w:color w:val="000000"/>
                <w:sz w:val="23"/>
                <w:szCs w:val="23"/>
              </w:rPr>
              <w:t xml:space="preserve">: </w:t>
            </w:r>
            <w:r>
              <w:rPr>
                <w:rFonts w:ascii="Menlo" w:hAnsi="Menlo" w:cs="Menlo"/>
                <w:b/>
                <w:bCs/>
                <w:color w:val="000080"/>
                <w:sz w:val="23"/>
                <w:szCs w:val="23"/>
              </w:rPr>
              <w:t>true</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b/>
                <w:bCs/>
                <w:color w:val="660E7A"/>
                <w:sz w:val="23"/>
                <w:szCs w:val="23"/>
              </w:rPr>
              <w:t>signed</w:t>
            </w:r>
            <w:r>
              <w:rPr>
                <w:rFonts w:ascii="Menlo" w:hAnsi="Menlo" w:cs="Menlo"/>
                <w:color w:val="000000"/>
                <w:sz w:val="23"/>
                <w:szCs w:val="23"/>
              </w:rPr>
              <w:t xml:space="preserve">: </w:t>
            </w:r>
            <w:r>
              <w:rPr>
                <w:rFonts w:ascii="Menlo" w:hAnsi="Menlo" w:cs="Menlo"/>
                <w:b/>
                <w:bCs/>
                <w:color w:val="000080"/>
                <w:sz w:val="23"/>
                <w:szCs w:val="23"/>
              </w:rPr>
              <w:t>true</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b/>
                <w:bCs/>
                <w:color w:val="660E7A"/>
                <w:sz w:val="23"/>
                <w:szCs w:val="23"/>
              </w:rPr>
              <w:t>rolling</w:t>
            </w:r>
            <w:r>
              <w:rPr>
                <w:rFonts w:ascii="Menlo" w:hAnsi="Menlo" w:cs="Menlo"/>
                <w:color w:val="000000"/>
                <w:sz w:val="23"/>
                <w:szCs w:val="23"/>
              </w:rPr>
              <w:t xml:space="preserve">: </w:t>
            </w:r>
            <w:r>
              <w:rPr>
                <w:rFonts w:ascii="Menlo" w:hAnsi="Menlo" w:cs="Menlo"/>
                <w:b/>
                <w:bCs/>
                <w:color w:val="000080"/>
                <w:sz w:val="23"/>
                <w:szCs w:val="23"/>
              </w:rPr>
              <w:t>false</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b/>
                <w:bCs/>
                <w:color w:val="660E7A"/>
                <w:sz w:val="23"/>
                <w:szCs w:val="23"/>
              </w:rPr>
              <w:t>renew</w:t>
            </w:r>
            <w:r>
              <w:rPr>
                <w:rFonts w:ascii="Menlo" w:hAnsi="Menlo" w:cs="Menlo"/>
                <w:color w:val="000000"/>
                <w:sz w:val="23"/>
                <w:szCs w:val="23"/>
              </w:rPr>
              <w:t xml:space="preserve">: </w:t>
            </w:r>
            <w:r>
              <w:rPr>
                <w:rFonts w:ascii="Menlo" w:hAnsi="Menlo" w:cs="Menlo"/>
                <w:b/>
                <w:bCs/>
                <w:color w:val="000080"/>
                <w:sz w:val="23"/>
                <w:szCs w:val="23"/>
              </w:rPr>
              <w:t>false</w:t>
            </w:r>
            <w:r>
              <w:rPr>
                <w:rFonts w:ascii="Menlo" w:hAnsi="Menlo" w:cs="Menlo"/>
                <w:color w:val="000000"/>
                <w:sz w:val="23"/>
                <w:szCs w:val="23"/>
              </w:rPr>
              <w:t>,</w:t>
            </w:r>
            <w:r>
              <w:rPr>
                <w:rFonts w:ascii="Menlo" w:hAnsi="Menlo" w:cs="Menlo"/>
                <w:color w:val="000000"/>
                <w:sz w:val="23"/>
                <w:szCs w:val="23"/>
              </w:rPr>
              <w:br/>
              <w:t>};</w:t>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7A7A43"/>
                <w:sz w:val="23"/>
                <w:szCs w:val="23"/>
              </w:rPr>
              <w:t>Koa_session</w:t>
            </w:r>
            <w:r>
              <w:rPr>
                <w:rFonts w:ascii="Menlo" w:hAnsi="Menlo" w:cs="Menlo"/>
                <w:color w:val="000000"/>
                <w:sz w:val="23"/>
                <w:szCs w:val="23"/>
              </w:rPr>
              <w:t>(</w:t>
            </w:r>
            <w:r>
              <w:rPr>
                <w:rFonts w:ascii="Menlo" w:hAnsi="Menlo" w:cs="Menlo"/>
                <w:color w:val="458383"/>
                <w:sz w:val="23"/>
                <w:szCs w:val="23"/>
              </w:rPr>
              <w:t>CONFIG</w:t>
            </w:r>
            <w:r>
              <w:rPr>
                <w:rFonts w:ascii="Menlo" w:hAnsi="Menlo" w:cs="Menlo"/>
                <w:color w:val="000000"/>
                <w:sz w:val="23"/>
                <w:szCs w:val="23"/>
              </w:rPr>
              <w:t xml:space="preserve">, </w:t>
            </w:r>
            <w:r>
              <w:rPr>
                <w:rFonts w:ascii="Menlo" w:hAnsi="Menlo" w:cs="Menlo"/>
                <w:color w:val="458383"/>
                <w:sz w:val="23"/>
                <w:szCs w:val="23"/>
              </w:rPr>
              <w:t>app</w:t>
            </w:r>
            <w:r>
              <w:rPr>
                <w:rFonts w:ascii="Menlo" w:hAnsi="Menlo" w:cs="Menlo"/>
                <w:color w:val="000000"/>
                <w:sz w:val="23"/>
                <w:szCs w:val="23"/>
              </w:rPr>
              <w:t>));</w:t>
            </w:r>
          </w:p>
        </w:tc>
      </w:tr>
    </w:tbl>
    <w:p w14:paraId="4EB6488F" w14:textId="163F2349" w:rsidR="00E42903" w:rsidRDefault="00955779" w:rsidP="00E42903">
      <w:pPr>
        <w:pStyle w:val="a8"/>
        <w:ind w:left="840" w:firstLineChars="0" w:firstLine="0"/>
      </w:pPr>
      <w:r>
        <w:rPr>
          <w:rFonts w:hint="eastAsia"/>
        </w:rPr>
        <w:t>以下内容是可以修改的字段，其他保持跟模板相同即可：</w:t>
      </w:r>
    </w:p>
    <w:p w14:paraId="26E40FCE" w14:textId="755DD9FE" w:rsidR="00955779" w:rsidRDefault="00955779" w:rsidP="00315AED">
      <w:pPr>
        <w:pStyle w:val="a8"/>
        <w:numPr>
          <w:ilvl w:val="1"/>
          <w:numId w:val="173"/>
        </w:numPr>
        <w:ind w:firstLineChars="0"/>
      </w:pPr>
      <w:r>
        <w:rPr>
          <w:rFonts w:hint="eastAsia"/>
        </w:rPr>
        <w:t>maxAge</w:t>
      </w:r>
    </w:p>
    <w:p w14:paraId="25C75321" w14:textId="67133C79" w:rsidR="00955779" w:rsidRDefault="00955779" w:rsidP="00955779">
      <w:pPr>
        <w:pStyle w:val="a8"/>
        <w:ind w:left="1260" w:firstLineChars="0" w:firstLine="0"/>
      </w:pPr>
      <w:r>
        <w:rPr>
          <w:rFonts w:hint="eastAsia"/>
        </w:rPr>
        <w:t>设置过期时间，单位毫秒</w:t>
      </w:r>
    </w:p>
    <w:p w14:paraId="2C80EED8" w14:textId="4BE831B2" w:rsidR="00955779" w:rsidRDefault="00955779" w:rsidP="00315AED">
      <w:pPr>
        <w:pStyle w:val="a8"/>
        <w:numPr>
          <w:ilvl w:val="1"/>
          <w:numId w:val="173"/>
        </w:numPr>
        <w:ind w:firstLineChars="0"/>
      </w:pPr>
      <w:r>
        <w:rPr>
          <w:rFonts w:hint="eastAsia"/>
        </w:rPr>
        <w:t>http</w:t>
      </w:r>
      <w:r>
        <w:t>Only</w:t>
      </w:r>
    </w:p>
    <w:p w14:paraId="6803E29E" w14:textId="7F9B5AB6" w:rsidR="00955779" w:rsidRDefault="00955779" w:rsidP="00955779">
      <w:pPr>
        <w:pStyle w:val="a8"/>
        <w:ind w:left="1260" w:firstLineChars="0" w:firstLine="0"/>
      </w:pPr>
      <w:r>
        <w:rPr>
          <w:rFonts w:hint="eastAsia"/>
        </w:rPr>
        <w:t>true：只有服务器可以访问cookie（seesion的key）</w:t>
      </w:r>
    </w:p>
    <w:p w14:paraId="05F3E1C5" w14:textId="275F1D61" w:rsidR="00955779" w:rsidRDefault="00955779" w:rsidP="00955779">
      <w:pPr>
        <w:pStyle w:val="a8"/>
        <w:ind w:left="1260" w:firstLineChars="0" w:firstLine="0"/>
      </w:pPr>
      <w:r>
        <w:rPr>
          <w:rFonts w:hint="eastAsia"/>
        </w:rPr>
        <w:t>false：浏览器的js代码中也可以访问cookie（session的key）</w:t>
      </w:r>
    </w:p>
    <w:p w14:paraId="1E4804AD" w14:textId="6887CB8C" w:rsidR="00955779" w:rsidRDefault="00955779" w:rsidP="00315AED">
      <w:pPr>
        <w:pStyle w:val="a8"/>
        <w:numPr>
          <w:ilvl w:val="1"/>
          <w:numId w:val="173"/>
        </w:numPr>
        <w:ind w:firstLineChars="0"/>
      </w:pPr>
      <w:r>
        <w:rPr>
          <w:rFonts w:hint="eastAsia"/>
        </w:rPr>
        <w:t>rolling</w:t>
      </w:r>
    </w:p>
    <w:p w14:paraId="57B48849" w14:textId="0D6FE717" w:rsidR="00955779" w:rsidRDefault="00955779" w:rsidP="00955779">
      <w:pPr>
        <w:pStyle w:val="a8"/>
        <w:ind w:left="1260" w:firstLineChars="0" w:firstLine="0"/>
      </w:pPr>
      <w:r>
        <w:rPr>
          <w:rFonts w:hint="eastAsia"/>
        </w:rPr>
        <w:t>true：每次请求时，重置到期时间</w:t>
      </w:r>
    </w:p>
    <w:p w14:paraId="19010F56" w14:textId="6EBC3548" w:rsidR="00955779" w:rsidRDefault="00955779" w:rsidP="00955779">
      <w:pPr>
        <w:pStyle w:val="a8"/>
        <w:ind w:left="1260" w:firstLineChars="0" w:firstLine="0"/>
      </w:pPr>
      <w:r>
        <w:rPr>
          <w:rFonts w:hint="eastAsia"/>
        </w:rPr>
        <w:t>false：不会重置到期时间</w:t>
      </w:r>
    </w:p>
    <w:p w14:paraId="3C98AA7A" w14:textId="0EF13CC2" w:rsidR="00955779" w:rsidRDefault="00955779" w:rsidP="00315AED">
      <w:pPr>
        <w:pStyle w:val="a8"/>
        <w:numPr>
          <w:ilvl w:val="1"/>
          <w:numId w:val="173"/>
        </w:numPr>
        <w:ind w:firstLineChars="0"/>
      </w:pPr>
      <w:r>
        <w:rPr>
          <w:rFonts w:hint="eastAsia"/>
        </w:rPr>
        <w:t>renew</w:t>
      </w:r>
    </w:p>
    <w:p w14:paraId="178D44B6" w14:textId="17D1A82E" w:rsidR="00955779" w:rsidRDefault="001F51FE" w:rsidP="00955779">
      <w:pPr>
        <w:pStyle w:val="a8"/>
        <w:ind w:left="1260" w:firstLineChars="0" w:firstLine="0"/>
      </w:pPr>
      <w:r>
        <w:rPr>
          <w:rFonts w:hint="eastAsia"/>
        </w:rPr>
        <w:t>true：session快过期时，产生1次请求则会重置过期时间</w:t>
      </w:r>
    </w:p>
    <w:p w14:paraId="612D9B2A" w14:textId="581668B8" w:rsidR="001F51FE" w:rsidRPr="00955779" w:rsidRDefault="001F51FE" w:rsidP="00955779">
      <w:pPr>
        <w:pStyle w:val="a8"/>
        <w:ind w:left="1260" w:firstLineChars="0" w:firstLine="0"/>
      </w:pPr>
      <w:r>
        <w:rPr>
          <w:rFonts w:hint="eastAsia"/>
        </w:rPr>
        <w:t>false：不会重置过期时间</w:t>
      </w:r>
    </w:p>
    <w:p w14:paraId="028E0E0A" w14:textId="26A92D59" w:rsidR="00E42903" w:rsidRDefault="00E42903" w:rsidP="00315AED">
      <w:pPr>
        <w:pStyle w:val="a8"/>
        <w:numPr>
          <w:ilvl w:val="0"/>
          <w:numId w:val="173"/>
        </w:numPr>
        <w:ind w:firstLineChars="0"/>
      </w:pPr>
      <w:r>
        <w:rPr>
          <w:rFonts w:hint="eastAsia"/>
        </w:rPr>
        <w:t>使用</w:t>
      </w:r>
    </w:p>
    <w:p w14:paraId="44D392F6" w14:textId="3FB46A76" w:rsidR="009849A2" w:rsidRDefault="009849A2" w:rsidP="009849A2">
      <w:pPr>
        <w:pStyle w:val="a8"/>
        <w:ind w:left="840" w:firstLineChars="0" w:firstLine="0"/>
      </w:pPr>
      <w:r>
        <w:rPr>
          <w:rFonts w:hint="eastAsia"/>
        </w:rPr>
        <w:t>设置session：</w:t>
      </w:r>
    </w:p>
    <w:p w14:paraId="076502EB" w14:textId="1FDD354F" w:rsidR="009849A2" w:rsidRDefault="009849A2" w:rsidP="009849A2">
      <w:pPr>
        <w:pStyle w:val="a8"/>
        <w:ind w:left="840" w:firstLineChars="0" w:firstLine="0"/>
      </w:pPr>
      <w:r>
        <w:tab/>
      </w:r>
      <w:r>
        <w:rPr>
          <w:rFonts w:hint="eastAsia"/>
        </w:rPr>
        <w:t>ctx</w:t>
      </w:r>
      <w:r>
        <w:t>.session.key = value</w:t>
      </w:r>
    </w:p>
    <w:p w14:paraId="020BF5B1" w14:textId="0D1D737C" w:rsidR="009849A2" w:rsidRDefault="009849A2" w:rsidP="009849A2">
      <w:pPr>
        <w:pStyle w:val="a8"/>
        <w:ind w:left="840" w:firstLineChars="0" w:firstLine="0"/>
      </w:pPr>
      <w:r>
        <w:rPr>
          <w:rFonts w:hint="eastAsia"/>
        </w:rPr>
        <w:t>获取session：</w:t>
      </w:r>
    </w:p>
    <w:p w14:paraId="3630E712" w14:textId="7837202B" w:rsidR="009849A2" w:rsidRDefault="009849A2" w:rsidP="009849A2">
      <w:pPr>
        <w:pStyle w:val="a8"/>
        <w:ind w:left="840" w:firstLineChars="0" w:firstLine="0"/>
      </w:pPr>
      <w:r>
        <w:tab/>
        <w:t xml:space="preserve">var value = </w:t>
      </w:r>
      <w:r>
        <w:rPr>
          <w:rFonts w:hint="eastAsia"/>
        </w:rPr>
        <w:t>ctx</w:t>
      </w:r>
      <w:r>
        <w:t>.session.key</w:t>
      </w:r>
    </w:p>
    <w:tbl>
      <w:tblPr>
        <w:tblStyle w:val="ac"/>
        <w:tblW w:w="0" w:type="auto"/>
        <w:tblInd w:w="840" w:type="dxa"/>
        <w:tblLook w:val="04A0" w:firstRow="1" w:lastRow="0" w:firstColumn="1" w:lastColumn="0" w:noHBand="0" w:noVBand="1"/>
      </w:tblPr>
      <w:tblGrid>
        <w:gridCol w:w="7456"/>
      </w:tblGrid>
      <w:tr w:rsidR="00765A06" w14:paraId="3572F018" w14:textId="77777777" w:rsidTr="00765A06">
        <w:tc>
          <w:tcPr>
            <w:tcW w:w="8296" w:type="dxa"/>
          </w:tcPr>
          <w:p w14:paraId="494D4C3F" w14:textId="28865765" w:rsidR="00765A06" w:rsidRPr="009849A2" w:rsidRDefault="009849A2" w:rsidP="009849A2">
            <w:pPr>
              <w:pStyle w:val="HTML0"/>
              <w:shd w:val="clear" w:color="auto" w:fill="FFFFFF"/>
              <w:rPr>
                <w:rFonts w:ascii="Menlo" w:hAnsi="Menlo" w:cs="Menlo"/>
                <w:color w:val="000000"/>
                <w:sz w:val="23"/>
                <w:szCs w:val="23"/>
              </w:rPr>
            </w:pPr>
            <w:r>
              <w:rPr>
                <w:rFonts w:ascii="Menlo" w:hAnsi="Menlo" w:cs="Menlo"/>
                <w:color w:val="458383"/>
                <w:sz w:val="23"/>
                <w:szCs w:val="23"/>
              </w:rPr>
              <w:t>router</w:t>
            </w:r>
            <w:r>
              <w:rPr>
                <w:rFonts w:ascii="Menlo" w:hAnsi="Menlo" w:cs="Menlo"/>
                <w:color w:val="000000"/>
                <w:sz w:val="23"/>
                <w:szCs w:val="23"/>
              </w:rPr>
              <w:t>.get(</w:t>
            </w:r>
            <w:r>
              <w:rPr>
                <w:rFonts w:ascii="Menlo" w:hAnsi="Menlo" w:cs="Menlo"/>
                <w:b/>
                <w:bCs/>
                <w:color w:val="008000"/>
                <w:sz w:val="23"/>
                <w:szCs w:val="23"/>
              </w:rPr>
              <w:t>'/'</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(ctx,next)=&gt;{</w:t>
            </w:r>
            <w:r>
              <w:rPr>
                <w:rFonts w:ascii="Menlo" w:hAnsi="Menlo" w:cs="Menlo"/>
                <w:color w:val="000000"/>
                <w:sz w:val="23"/>
                <w:szCs w:val="23"/>
              </w:rPr>
              <w:br/>
              <w:t xml:space="preserve">    ctx.</w:t>
            </w:r>
            <w:r>
              <w:rPr>
                <w:rFonts w:ascii="Menlo" w:hAnsi="Menlo" w:cs="Menlo"/>
                <w:b/>
                <w:bCs/>
                <w:color w:val="660E7A"/>
                <w:sz w:val="23"/>
                <w:szCs w:val="23"/>
              </w:rPr>
              <w:t>body</w:t>
            </w:r>
            <w:r>
              <w:rPr>
                <w:rFonts w:ascii="Menlo" w:hAnsi="Menlo" w:cs="Menlo"/>
                <w:color w:val="000000"/>
                <w:sz w:val="23"/>
                <w:szCs w:val="23"/>
              </w:rPr>
              <w:t>=</w:t>
            </w:r>
            <w:r>
              <w:rPr>
                <w:rFonts w:ascii="Menlo" w:hAnsi="Menlo" w:cs="Menlo"/>
                <w:b/>
                <w:bCs/>
                <w:color w:val="008000"/>
                <w:sz w:val="23"/>
                <w:szCs w:val="23"/>
              </w:rPr>
              <w:t>'</w:t>
            </w:r>
            <w:r>
              <w:rPr>
                <w:rFonts w:ascii="Menlo" w:hAnsi="Menlo" w:cs="Menlo"/>
                <w:b/>
                <w:bCs/>
                <w:color w:val="008000"/>
                <w:sz w:val="23"/>
                <w:szCs w:val="23"/>
              </w:rPr>
              <w:t>首页</w:t>
            </w:r>
            <w:r>
              <w:rPr>
                <w:rFonts w:ascii="Menlo" w:hAnsi="Menlo" w:cs="Menlo"/>
                <w:b/>
                <w:bCs/>
                <w:color w:val="008000"/>
                <w:sz w:val="23"/>
                <w:szCs w:val="23"/>
              </w:rPr>
              <w:t>'</w:t>
            </w:r>
            <w:r>
              <w:rPr>
                <w:rFonts w:ascii="Menlo" w:hAnsi="Menlo" w:cs="Menlo"/>
                <w:color w:val="000000"/>
                <w:sz w:val="23"/>
                <w:szCs w:val="23"/>
              </w:rPr>
              <w:t>;</w:t>
            </w:r>
            <w:r>
              <w:rPr>
                <w:rFonts w:ascii="Menlo" w:hAnsi="Menlo" w:cs="Menlo"/>
                <w:color w:val="000000"/>
                <w:sz w:val="23"/>
                <w:szCs w:val="23"/>
              </w:rPr>
              <w:br/>
              <w:t xml:space="preserve">    ctx.</w:t>
            </w:r>
            <w:r>
              <w:rPr>
                <w:rFonts w:ascii="Menlo" w:hAnsi="Menlo" w:cs="Menlo"/>
                <w:b/>
                <w:bCs/>
                <w:color w:val="660E7A"/>
                <w:sz w:val="23"/>
                <w:szCs w:val="23"/>
              </w:rPr>
              <w:t>session</w:t>
            </w:r>
            <w:r>
              <w:rPr>
                <w:rFonts w:ascii="Menlo" w:hAnsi="Menlo" w:cs="Menlo"/>
                <w:color w:val="000000"/>
                <w:sz w:val="23"/>
                <w:szCs w:val="23"/>
              </w:rPr>
              <w:t>.</w:t>
            </w:r>
            <w:r>
              <w:rPr>
                <w:rFonts w:ascii="Menlo" w:hAnsi="Menlo" w:cs="Menlo"/>
                <w:b/>
                <w:bCs/>
                <w:color w:val="660E7A"/>
                <w:sz w:val="23"/>
                <w:szCs w:val="23"/>
              </w:rPr>
              <w:t xml:space="preserve">username </w:t>
            </w:r>
            <w:r>
              <w:rPr>
                <w:rFonts w:ascii="Menlo" w:hAnsi="Menlo" w:cs="Menlo"/>
                <w:color w:val="000000"/>
                <w:sz w:val="23"/>
                <w:szCs w:val="23"/>
              </w:rPr>
              <w:t xml:space="preserve">= </w:t>
            </w:r>
            <w:r>
              <w:rPr>
                <w:rFonts w:ascii="Menlo" w:hAnsi="Menlo" w:cs="Menlo"/>
                <w:b/>
                <w:bCs/>
                <w:color w:val="008000"/>
                <w:sz w:val="23"/>
                <w:szCs w:val="23"/>
              </w:rPr>
              <w:t>'shuyan'</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b/>
                <w:bCs/>
                <w:color w:val="000080"/>
                <w:sz w:val="23"/>
                <w:szCs w:val="23"/>
              </w:rPr>
              <w:t xml:space="preserve">await </w:t>
            </w:r>
            <w:r>
              <w:rPr>
                <w:rFonts w:ascii="Menlo" w:hAnsi="Menlo" w:cs="Menlo"/>
                <w:color w:val="000000"/>
                <w:sz w:val="23"/>
                <w:szCs w:val="23"/>
              </w:rPr>
              <w:t>next();</w:t>
            </w:r>
            <w:r>
              <w:rPr>
                <w:rFonts w:ascii="Menlo" w:hAnsi="Menlo" w:cs="Menlo"/>
                <w:color w:val="000000"/>
                <w:sz w:val="23"/>
                <w:szCs w:val="23"/>
              </w:rPr>
              <w:br/>
              <w:t>});</w:t>
            </w:r>
            <w:r>
              <w:rPr>
                <w:rFonts w:ascii="Menlo" w:hAnsi="Menlo" w:cs="Menlo"/>
                <w:color w:val="000000"/>
                <w:sz w:val="23"/>
                <w:szCs w:val="23"/>
              </w:rPr>
              <w:br/>
            </w:r>
            <w:r>
              <w:rPr>
                <w:rFonts w:ascii="Menlo" w:hAnsi="Menlo" w:cs="Menlo"/>
                <w:color w:val="000000"/>
                <w:sz w:val="23"/>
                <w:szCs w:val="23"/>
              </w:rPr>
              <w:br/>
            </w:r>
            <w:r>
              <w:rPr>
                <w:rFonts w:ascii="Menlo" w:hAnsi="Menlo" w:cs="Menlo"/>
                <w:color w:val="458383"/>
                <w:sz w:val="23"/>
                <w:szCs w:val="23"/>
              </w:rPr>
              <w:t>router</w:t>
            </w:r>
            <w:r>
              <w:rPr>
                <w:rFonts w:ascii="Menlo" w:hAnsi="Menlo" w:cs="Menlo"/>
                <w:color w:val="000000"/>
                <w:sz w:val="23"/>
                <w:szCs w:val="23"/>
              </w:rPr>
              <w:t>.get(</w:t>
            </w:r>
            <w:r>
              <w:rPr>
                <w:rFonts w:ascii="Menlo" w:hAnsi="Menlo" w:cs="Menlo"/>
                <w:b/>
                <w:bCs/>
                <w:color w:val="008000"/>
                <w:sz w:val="23"/>
                <w:szCs w:val="23"/>
              </w:rPr>
              <w:t>'/news'</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(ctx,next)=&gt;{</w:t>
            </w:r>
            <w:r>
              <w:rPr>
                <w:rFonts w:ascii="Menlo" w:hAnsi="Menlo" w:cs="Menlo"/>
                <w:color w:val="000000"/>
                <w:sz w:val="23"/>
                <w:szCs w:val="23"/>
              </w:rPr>
              <w:br/>
              <w:t xml:space="preserve">    ctx.</w:t>
            </w:r>
            <w:r>
              <w:rPr>
                <w:rFonts w:ascii="Menlo" w:hAnsi="Menlo" w:cs="Menlo"/>
                <w:b/>
                <w:bCs/>
                <w:color w:val="660E7A"/>
                <w:sz w:val="23"/>
                <w:szCs w:val="23"/>
              </w:rPr>
              <w:t>body</w:t>
            </w:r>
            <w:r>
              <w:rPr>
                <w:rFonts w:ascii="Menlo" w:hAnsi="Menlo" w:cs="Menlo"/>
                <w:color w:val="000000"/>
                <w:sz w:val="23"/>
                <w:szCs w:val="23"/>
              </w:rPr>
              <w:t>=</w:t>
            </w:r>
            <w:r>
              <w:rPr>
                <w:rFonts w:ascii="Menlo" w:hAnsi="Menlo" w:cs="Menlo"/>
                <w:b/>
                <w:bCs/>
                <w:color w:val="008000"/>
                <w:sz w:val="23"/>
                <w:szCs w:val="23"/>
              </w:rPr>
              <w:t>'</w:t>
            </w:r>
            <w:r>
              <w:rPr>
                <w:rFonts w:ascii="Menlo" w:hAnsi="Menlo" w:cs="Menlo"/>
                <w:b/>
                <w:bCs/>
                <w:color w:val="008000"/>
                <w:sz w:val="23"/>
                <w:szCs w:val="23"/>
              </w:rPr>
              <w:t>新闻</w:t>
            </w:r>
            <w:r>
              <w:rPr>
                <w:rFonts w:ascii="Menlo" w:hAnsi="Menlo" w:cs="Menlo"/>
                <w:b/>
                <w:bCs/>
                <w:color w:val="008000"/>
                <w:sz w:val="23"/>
                <w:szCs w:val="23"/>
              </w:rPr>
              <w:t>'</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b/>
                <w:bCs/>
                <w:i/>
                <w:iCs/>
                <w:color w:val="660E7A"/>
                <w:sz w:val="23"/>
                <w:szCs w:val="23"/>
              </w:rPr>
              <w:t>console</w:t>
            </w:r>
            <w:r>
              <w:rPr>
                <w:rFonts w:ascii="Menlo" w:hAnsi="Menlo" w:cs="Menlo"/>
                <w:color w:val="000000"/>
                <w:sz w:val="23"/>
                <w:szCs w:val="23"/>
              </w:rPr>
              <w:t>.</w:t>
            </w:r>
            <w:r>
              <w:rPr>
                <w:rFonts w:ascii="Menlo" w:hAnsi="Menlo" w:cs="Menlo"/>
                <w:color w:val="7A7A43"/>
                <w:sz w:val="23"/>
                <w:szCs w:val="23"/>
              </w:rPr>
              <w:t>log</w:t>
            </w:r>
            <w:r>
              <w:rPr>
                <w:rFonts w:ascii="Menlo" w:hAnsi="Menlo" w:cs="Menlo"/>
                <w:color w:val="000000"/>
                <w:sz w:val="23"/>
                <w:szCs w:val="23"/>
              </w:rPr>
              <w:t>(ctx.</w:t>
            </w:r>
            <w:r>
              <w:rPr>
                <w:rFonts w:ascii="Menlo" w:hAnsi="Menlo" w:cs="Menlo"/>
                <w:b/>
                <w:bCs/>
                <w:color w:val="660E7A"/>
                <w:sz w:val="23"/>
                <w:szCs w:val="23"/>
              </w:rPr>
              <w:t>session</w:t>
            </w:r>
            <w:r>
              <w:rPr>
                <w:rFonts w:ascii="Menlo" w:hAnsi="Menlo" w:cs="Menlo"/>
                <w:color w:val="000000"/>
                <w:sz w:val="23"/>
                <w:szCs w:val="23"/>
              </w:rPr>
              <w:t>.</w:t>
            </w:r>
            <w:r>
              <w:rPr>
                <w:rFonts w:ascii="Menlo" w:hAnsi="Menlo" w:cs="Menlo"/>
                <w:b/>
                <w:bCs/>
                <w:color w:val="660E7A"/>
                <w:sz w:val="23"/>
                <w:szCs w:val="23"/>
              </w:rPr>
              <w:t>username</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b/>
                <w:bCs/>
                <w:color w:val="000080"/>
                <w:sz w:val="23"/>
                <w:szCs w:val="23"/>
              </w:rPr>
              <w:t xml:space="preserve">await </w:t>
            </w:r>
            <w:r>
              <w:rPr>
                <w:rFonts w:ascii="Menlo" w:hAnsi="Menlo" w:cs="Menlo"/>
                <w:color w:val="000000"/>
                <w:sz w:val="23"/>
                <w:szCs w:val="23"/>
              </w:rPr>
              <w:t>next();</w:t>
            </w:r>
            <w:r>
              <w:rPr>
                <w:rFonts w:ascii="Menlo" w:hAnsi="Menlo" w:cs="Menlo"/>
                <w:color w:val="000000"/>
                <w:sz w:val="23"/>
                <w:szCs w:val="23"/>
              </w:rPr>
              <w:br/>
              <w:t>});</w:t>
            </w:r>
          </w:p>
        </w:tc>
      </w:tr>
    </w:tbl>
    <w:p w14:paraId="420A7CE7" w14:textId="77777777" w:rsidR="00E42903" w:rsidRPr="00E42903" w:rsidRDefault="00E42903" w:rsidP="00E42903">
      <w:pPr>
        <w:ind w:left="840"/>
      </w:pPr>
    </w:p>
    <w:p w14:paraId="3C745FAC" w14:textId="3BB51034" w:rsidR="000D4FE6" w:rsidRPr="000D4FE6" w:rsidRDefault="00401289" w:rsidP="000D4FE6">
      <w:pPr>
        <w:pStyle w:val="2"/>
      </w:pPr>
      <w:r>
        <w:rPr>
          <w:rFonts w:hint="eastAsia"/>
        </w:rPr>
        <w:lastRenderedPageBreak/>
        <w:t>文件上传下载</w:t>
      </w:r>
    </w:p>
    <w:p w14:paraId="39E12082" w14:textId="7CCCFB49" w:rsidR="00401289" w:rsidRDefault="00401289" w:rsidP="00315AED">
      <w:pPr>
        <w:pStyle w:val="3"/>
        <w:numPr>
          <w:ilvl w:val="0"/>
          <w:numId w:val="181"/>
        </w:numPr>
      </w:pPr>
      <w:r>
        <w:rPr>
          <w:rFonts w:hint="eastAsia"/>
        </w:rPr>
        <w:t>文件上传</w:t>
      </w:r>
      <w:bookmarkStart w:id="36" w:name="文件上传"/>
      <w:bookmarkEnd w:id="36"/>
    </w:p>
    <w:p w14:paraId="2C3B775B" w14:textId="005E9715" w:rsidR="000D4FE6" w:rsidRPr="000D4FE6" w:rsidRDefault="000D4FE6" w:rsidP="000D4FE6">
      <w:pPr>
        <w:ind w:left="420"/>
      </w:pPr>
      <w:r>
        <w:rPr>
          <w:rFonts w:hint="eastAsia"/>
        </w:rPr>
        <w:t>文件上传需要使用koa</w:t>
      </w:r>
      <w:r>
        <w:t>-multer</w:t>
      </w:r>
      <w:r>
        <w:rPr>
          <w:rFonts w:hint="eastAsia"/>
        </w:rPr>
        <w:t>模块</w:t>
      </w:r>
    </w:p>
    <w:p w14:paraId="5ED10AD1" w14:textId="1DF418BC" w:rsidR="00401289" w:rsidRDefault="00401289" w:rsidP="00315AED">
      <w:pPr>
        <w:pStyle w:val="4"/>
        <w:numPr>
          <w:ilvl w:val="0"/>
          <w:numId w:val="182"/>
        </w:numPr>
      </w:pPr>
      <w:r>
        <w:rPr>
          <w:rFonts w:hint="eastAsia"/>
        </w:rPr>
        <w:t>安装模块</w:t>
      </w:r>
    </w:p>
    <w:tbl>
      <w:tblPr>
        <w:tblStyle w:val="ac"/>
        <w:tblW w:w="0" w:type="auto"/>
        <w:tblInd w:w="420" w:type="dxa"/>
        <w:tblLook w:val="04A0" w:firstRow="1" w:lastRow="0" w:firstColumn="1" w:lastColumn="0" w:noHBand="0" w:noVBand="1"/>
      </w:tblPr>
      <w:tblGrid>
        <w:gridCol w:w="7876"/>
      </w:tblGrid>
      <w:tr w:rsidR="000D4FE6" w14:paraId="345D6706" w14:textId="77777777" w:rsidTr="000D4FE6">
        <w:tc>
          <w:tcPr>
            <w:tcW w:w="8296" w:type="dxa"/>
          </w:tcPr>
          <w:p w14:paraId="0DB358AC" w14:textId="7E460EEB" w:rsidR="000D4FE6" w:rsidRDefault="000D4FE6" w:rsidP="000D4FE6">
            <w:r>
              <w:rPr>
                <w:rFonts w:asciiTheme="minorHAnsi" w:eastAsiaTheme="minorEastAsia" w:hAnsiTheme="minorHAnsi" w:cstheme="minorBidi" w:hint="eastAsia"/>
                <w:kern w:val="2"/>
                <w:sz w:val="21"/>
                <w:szCs w:val="22"/>
              </w:rPr>
              <w:t>npm install koa-multer --save</w:t>
            </w:r>
          </w:p>
        </w:tc>
      </w:tr>
    </w:tbl>
    <w:p w14:paraId="47D6BCDF" w14:textId="7B7D572C" w:rsidR="000D4FE6" w:rsidRDefault="002961BE" w:rsidP="000D4FE6">
      <w:pPr>
        <w:pStyle w:val="4"/>
      </w:pPr>
      <w:r>
        <w:rPr>
          <w:rFonts w:hint="eastAsia"/>
        </w:rPr>
        <w:t>使用</w:t>
      </w:r>
    </w:p>
    <w:p w14:paraId="12863E0E" w14:textId="528BCCB1" w:rsidR="002961BE" w:rsidRDefault="002961BE" w:rsidP="00315AED">
      <w:pPr>
        <w:pStyle w:val="5"/>
        <w:numPr>
          <w:ilvl w:val="0"/>
          <w:numId w:val="184"/>
        </w:numPr>
        <w:ind w:right="210"/>
      </w:pPr>
      <w:r>
        <w:rPr>
          <w:rFonts w:hint="eastAsia"/>
        </w:rPr>
        <w:t>步骤</w:t>
      </w:r>
    </w:p>
    <w:p w14:paraId="58387133" w14:textId="31A1AC16" w:rsidR="002961BE" w:rsidRDefault="002961BE" w:rsidP="00315AED">
      <w:pPr>
        <w:pStyle w:val="a8"/>
        <w:numPr>
          <w:ilvl w:val="0"/>
          <w:numId w:val="173"/>
        </w:numPr>
        <w:ind w:firstLineChars="0"/>
      </w:pPr>
      <w:r>
        <w:rPr>
          <w:rFonts w:hint="eastAsia"/>
        </w:rPr>
        <w:t>引入模块</w:t>
      </w:r>
    </w:p>
    <w:tbl>
      <w:tblPr>
        <w:tblStyle w:val="ac"/>
        <w:tblW w:w="0" w:type="auto"/>
        <w:tblInd w:w="840" w:type="dxa"/>
        <w:tblLook w:val="04A0" w:firstRow="1" w:lastRow="0" w:firstColumn="1" w:lastColumn="0" w:noHBand="0" w:noVBand="1"/>
      </w:tblPr>
      <w:tblGrid>
        <w:gridCol w:w="7456"/>
      </w:tblGrid>
      <w:tr w:rsidR="002961BE" w14:paraId="26E32EB7" w14:textId="77777777" w:rsidTr="002961BE">
        <w:tc>
          <w:tcPr>
            <w:tcW w:w="8296" w:type="dxa"/>
          </w:tcPr>
          <w:p w14:paraId="67865120" w14:textId="1F6CE119" w:rsidR="002961BE" w:rsidRPr="000041FC" w:rsidRDefault="000041FC" w:rsidP="000041FC">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const </w:t>
            </w:r>
            <w:r>
              <w:rPr>
                <w:rFonts w:ascii="Menlo" w:hAnsi="Menlo" w:cs="Menlo"/>
                <w:i/>
                <w:iCs/>
                <w:color w:val="000000"/>
                <w:sz w:val="23"/>
                <w:szCs w:val="23"/>
              </w:rPr>
              <w:t xml:space="preserve">koa_multer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'koa-multer'</w:t>
            </w:r>
            <w:r>
              <w:rPr>
                <w:rFonts w:ascii="Menlo" w:hAnsi="Menlo" w:cs="Menlo"/>
                <w:color w:val="000000"/>
                <w:sz w:val="23"/>
                <w:szCs w:val="23"/>
              </w:rPr>
              <w:t>);</w:t>
            </w:r>
          </w:p>
        </w:tc>
      </w:tr>
    </w:tbl>
    <w:p w14:paraId="04B209DE" w14:textId="77777777" w:rsidR="002961BE" w:rsidRDefault="002961BE" w:rsidP="002961BE">
      <w:pPr>
        <w:pStyle w:val="a8"/>
        <w:ind w:left="840" w:firstLineChars="0" w:firstLine="0"/>
      </w:pPr>
    </w:p>
    <w:p w14:paraId="22539F10" w14:textId="04F8C01F" w:rsidR="002961BE" w:rsidRDefault="002961BE" w:rsidP="00315AED">
      <w:pPr>
        <w:pStyle w:val="a8"/>
        <w:numPr>
          <w:ilvl w:val="0"/>
          <w:numId w:val="173"/>
        </w:numPr>
        <w:ind w:firstLineChars="0"/>
      </w:pPr>
      <w:r>
        <w:rPr>
          <w:rFonts w:hint="eastAsia"/>
        </w:rPr>
        <w:t>指定上传目录获取中间件</w:t>
      </w:r>
    </w:p>
    <w:tbl>
      <w:tblPr>
        <w:tblStyle w:val="ac"/>
        <w:tblW w:w="0" w:type="auto"/>
        <w:tblInd w:w="840" w:type="dxa"/>
        <w:tblLook w:val="04A0" w:firstRow="1" w:lastRow="0" w:firstColumn="1" w:lastColumn="0" w:noHBand="0" w:noVBand="1"/>
      </w:tblPr>
      <w:tblGrid>
        <w:gridCol w:w="7456"/>
      </w:tblGrid>
      <w:tr w:rsidR="000041FC" w14:paraId="74F4B8F3" w14:textId="77777777" w:rsidTr="000041FC">
        <w:tc>
          <w:tcPr>
            <w:tcW w:w="8296" w:type="dxa"/>
          </w:tcPr>
          <w:p w14:paraId="2548CD32" w14:textId="4D8DA12A" w:rsidR="000041FC" w:rsidRPr="000041FC" w:rsidRDefault="000041FC" w:rsidP="000041FC">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let </w:t>
            </w:r>
            <w:r>
              <w:rPr>
                <w:rFonts w:ascii="Menlo" w:hAnsi="Menlo" w:cs="Menlo"/>
                <w:color w:val="458383"/>
                <w:sz w:val="23"/>
                <w:szCs w:val="23"/>
              </w:rPr>
              <w:t xml:space="preserve">upload </w:t>
            </w:r>
            <w:r>
              <w:rPr>
                <w:rFonts w:ascii="Menlo" w:hAnsi="Menlo" w:cs="Menlo"/>
                <w:color w:val="000000"/>
                <w:sz w:val="23"/>
                <w:szCs w:val="23"/>
              </w:rPr>
              <w:t xml:space="preserve">= </w:t>
            </w:r>
            <w:r>
              <w:rPr>
                <w:rFonts w:ascii="Menlo" w:hAnsi="Menlo" w:cs="Menlo"/>
                <w:i/>
                <w:iCs/>
                <w:color w:val="000000"/>
                <w:sz w:val="23"/>
                <w:szCs w:val="23"/>
              </w:rPr>
              <w:t>koa_multer</w:t>
            </w:r>
            <w:r>
              <w:rPr>
                <w:rFonts w:ascii="Menlo" w:hAnsi="Menlo" w:cs="Menlo"/>
                <w:color w:val="000000"/>
                <w:sz w:val="23"/>
                <w:szCs w:val="23"/>
              </w:rPr>
              <w:t xml:space="preserve">({ </w:t>
            </w:r>
            <w:r>
              <w:rPr>
                <w:rFonts w:ascii="Menlo" w:hAnsi="Menlo" w:cs="Menlo"/>
                <w:b/>
                <w:bCs/>
                <w:color w:val="660E7A"/>
                <w:sz w:val="23"/>
                <w:szCs w:val="23"/>
              </w:rPr>
              <w:t>dest</w:t>
            </w:r>
            <w:r>
              <w:rPr>
                <w:rFonts w:ascii="Menlo" w:hAnsi="Menlo" w:cs="Menlo"/>
                <w:color w:val="000000"/>
                <w:sz w:val="23"/>
                <w:szCs w:val="23"/>
              </w:rPr>
              <w:t xml:space="preserve">: </w:t>
            </w:r>
            <w:r>
              <w:rPr>
                <w:rFonts w:ascii="Menlo" w:hAnsi="Menlo" w:cs="Menlo"/>
                <w:b/>
                <w:bCs/>
                <w:color w:val="008000"/>
                <w:sz w:val="23"/>
                <w:szCs w:val="23"/>
              </w:rPr>
              <w:t>'uploads'</w:t>
            </w:r>
            <w:r>
              <w:rPr>
                <w:rFonts w:ascii="Menlo" w:hAnsi="Menlo" w:cs="Menlo"/>
                <w:color w:val="000000"/>
                <w:sz w:val="23"/>
                <w:szCs w:val="23"/>
              </w:rPr>
              <w:t>});</w:t>
            </w:r>
          </w:p>
        </w:tc>
      </w:tr>
    </w:tbl>
    <w:p w14:paraId="2F044417" w14:textId="5AF3A5D1" w:rsidR="000041FC" w:rsidRDefault="000041FC" w:rsidP="000041FC">
      <w:pPr>
        <w:pStyle w:val="a8"/>
        <w:ind w:left="840" w:firstLineChars="0" w:firstLine="0"/>
      </w:pPr>
      <w:r>
        <w:rPr>
          <w:rFonts w:hint="eastAsia"/>
        </w:rPr>
        <w:t>其中：dest的属性值是上传文件在服务器的保存文件夹</w:t>
      </w:r>
    </w:p>
    <w:p w14:paraId="55EF1A16" w14:textId="502A6002" w:rsidR="002961BE" w:rsidRDefault="002961BE" w:rsidP="00315AED">
      <w:pPr>
        <w:pStyle w:val="a8"/>
        <w:numPr>
          <w:ilvl w:val="0"/>
          <w:numId w:val="173"/>
        </w:numPr>
        <w:ind w:firstLineChars="0"/>
      </w:pPr>
      <w:r>
        <w:rPr>
          <w:rFonts w:hint="eastAsia"/>
        </w:rPr>
        <w:t>指定上传文件的name属性加载中间件，实现文件上传</w:t>
      </w:r>
    </w:p>
    <w:tbl>
      <w:tblPr>
        <w:tblStyle w:val="ac"/>
        <w:tblW w:w="0" w:type="auto"/>
        <w:tblInd w:w="840" w:type="dxa"/>
        <w:tblLook w:val="04A0" w:firstRow="1" w:lastRow="0" w:firstColumn="1" w:lastColumn="0" w:noHBand="0" w:noVBand="1"/>
      </w:tblPr>
      <w:tblGrid>
        <w:gridCol w:w="7456"/>
      </w:tblGrid>
      <w:tr w:rsidR="000041FC" w14:paraId="4A95273F" w14:textId="77777777" w:rsidTr="000041FC">
        <w:tc>
          <w:tcPr>
            <w:tcW w:w="8296" w:type="dxa"/>
          </w:tcPr>
          <w:p w14:paraId="27C4F91A" w14:textId="04B00A08" w:rsidR="000041FC" w:rsidRPr="000041FC" w:rsidRDefault="000041FC" w:rsidP="000041FC">
            <w:pPr>
              <w:pStyle w:val="HTML0"/>
              <w:shd w:val="clear" w:color="auto" w:fill="FFFFFF"/>
              <w:rPr>
                <w:rFonts w:ascii="Menlo" w:hAnsi="Menlo" w:cs="Menlo"/>
                <w:color w:val="000000"/>
                <w:sz w:val="23"/>
                <w:szCs w:val="23"/>
              </w:rPr>
            </w:pPr>
            <w:r>
              <w:rPr>
                <w:rFonts w:ascii="Menlo" w:hAnsi="Menlo" w:cs="Menlo"/>
                <w:color w:val="458383"/>
                <w:sz w:val="23"/>
                <w:szCs w:val="23"/>
              </w:rPr>
              <w:t>router</w:t>
            </w:r>
            <w:r>
              <w:rPr>
                <w:rFonts w:ascii="Menlo" w:hAnsi="Menlo" w:cs="Menlo"/>
                <w:color w:val="000000"/>
                <w:sz w:val="23"/>
                <w:szCs w:val="23"/>
              </w:rPr>
              <w:t>.post(</w:t>
            </w:r>
            <w:r>
              <w:rPr>
                <w:rFonts w:ascii="Menlo" w:hAnsi="Menlo" w:cs="Menlo"/>
                <w:b/>
                <w:bCs/>
                <w:color w:val="008000"/>
                <w:sz w:val="23"/>
                <w:szCs w:val="23"/>
              </w:rPr>
              <w:t>'/upload'</w:t>
            </w:r>
            <w:r>
              <w:rPr>
                <w:rFonts w:ascii="Menlo" w:hAnsi="Menlo" w:cs="Menlo"/>
                <w:color w:val="000000"/>
                <w:sz w:val="23"/>
                <w:szCs w:val="23"/>
              </w:rPr>
              <w:t>,</w:t>
            </w:r>
            <w:r>
              <w:rPr>
                <w:rFonts w:ascii="Menlo" w:hAnsi="Menlo" w:cs="Menlo"/>
                <w:color w:val="458383"/>
                <w:sz w:val="23"/>
                <w:szCs w:val="23"/>
              </w:rPr>
              <w:t>upload</w:t>
            </w:r>
            <w:r>
              <w:rPr>
                <w:rFonts w:ascii="Menlo" w:hAnsi="Menlo" w:cs="Menlo"/>
                <w:color w:val="000000"/>
                <w:sz w:val="23"/>
                <w:szCs w:val="23"/>
              </w:rPr>
              <w:t>.single(</w:t>
            </w:r>
            <w:r>
              <w:rPr>
                <w:rFonts w:ascii="Menlo" w:hAnsi="Menlo" w:cs="Menlo"/>
                <w:b/>
                <w:bCs/>
                <w:color w:val="008000"/>
                <w:sz w:val="23"/>
                <w:szCs w:val="23"/>
              </w:rPr>
              <w:t>'file'</w:t>
            </w:r>
            <w:r>
              <w:rPr>
                <w:rFonts w:ascii="Menlo" w:hAnsi="Menlo" w:cs="Menlo"/>
                <w:color w:val="000000"/>
                <w:sz w:val="23"/>
                <w:szCs w:val="23"/>
              </w:rPr>
              <w:t xml:space="preserve">), </w:t>
            </w:r>
            <w:r>
              <w:rPr>
                <w:rFonts w:ascii="Menlo" w:hAnsi="Menlo" w:cs="Menlo"/>
                <w:b/>
                <w:bCs/>
                <w:color w:val="000080"/>
                <w:sz w:val="23"/>
                <w:szCs w:val="23"/>
              </w:rPr>
              <w:t xml:space="preserve">async </w:t>
            </w:r>
            <w:r>
              <w:rPr>
                <w:rFonts w:ascii="Menlo" w:hAnsi="Menlo" w:cs="Menlo"/>
                <w:color w:val="000000"/>
                <w:sz w:val="23"/>
                <w:szCs w:val="23"/>
              </w:rPr>
              <w:t>(ctx, next)=&gt;{</w:t>
            </w:r>
            <w:r>
              <w:rPr>
                <w:rFonts w:ascii="Menlo" w:hAnsi="Menlo" w:cs="Menlo"/>
                <w:color w:val="000000"/>
                <w:sz w:val="23"/>
                <w:szCs w:val="23"/>
              </w:rPr>
              <w:br/>
              <w:t xml:space="preserve">    </w:t>
            </w:r>
            <w:r>
              <w:rPr>
                <w:rFonts w:ascii="Menlo" w:hAnsi="Menlo" w:cs="Menlo"/>
                <w:b/>
                <w:bCs/>
                <w:color w:val="000080"/>
                <w:sz w:val="23"/>
                <w:szCs w:val="23"/>
              </w:rPr>
              <w:t xml:space="preserve">return </w:t>
            </w:r>
            <w:r>
              <w:rPr>
                <w:rFonts w:ascii="Menlo" w:hAnsi="Menlo" w:cs="Menlo"/>
                <w:color w:val="000000"/>
                <w:sz w:val="23"/>
                <w:szCs w:val="23"/>
              </w:rPr>
              <w:t>ctx.</w:t>
            </w:r>
            <w:r>
              <w:rPr>
                <w:rFonts w:ascii="Menlo" w:hAnsi="Menlo" w:cs="Menlo"/>
                <w:b/>
                <w:bCs/>
                <w:color w:val="660E7A"/>
                <w:sz w:val="23"/>
                <w:szCs w:val="23"/>
              </w:rPr>
              <w:t xml:space="preserve">body </w:t>
            </w:r>
            <w:r>
              <w:rPr>
                <w:rFonts w:ascii="Menlo" w:hAnsi="Menlo" w:cs="Menlo"/>
                <w:color w:val="000000"/>
                <w:sz w:val="23"/>
                <w:szCs w:val="23"/>
              </w:rPr>
              <w:t>= ctx.</w:t>
            </w:r>
            <w:r>
              <w:rPr>
                <w:rFonts w:ascii="Menlo" w:hAnsi="Menlo" w:cs="Menlo"/>
                <w:b/>
                <w:bCs/>
                <w:color w:val="660E7A"/>
                <w:sz w:val="23"/>
                <w:szCs w:val="23"/>
              </w:rPr>
              <w:t>req</w:t>
            </w:r>
            <w:r>
              <w:rPr>
                <w:rFonts w:ascii="Menlo" w:hAnsi="Menlo" w:cs="Menlo"/>
                <w:color w:val="000000"/>
                <w:sz w:val="23"/>
                <w:szCs w:val="23"/>
              </w:rPr>
              <w:t>.</w:t>
            </w:r>
            <w:r>
              <w:rPr>
                <w:rFonts w:ascii="Menlo" w:hAnsi="Menlo" w:cs="Menlo"/>
                <w:b/>
                <w:bCs/>
                <w:color w:val="660E7A"/>
                <w:sz w:val="23"/>
                <w:szCs w:val="23"/>
              </w:rPr>
              <w:t>file</w:t>
            </w:r>
            <w:r>
              <w:rPr>
                <w:rFonts w:ascii="Menlo" w:hAnsi="Menlo" w:cs="Menlo"/>
                <w:color w:val="000000"/>
                <w:sz w:val="23"/>
                <w:szCs w:val="23"/>
              </w:rPr>
              <w:t>;</w:t>
            </w:r>
            <w:r>
              <w:rPr>
                <w:rFonts w:ascii="Menlo" w:hAnsi="Menlo" w:cs="Menlo"/>
                <w:color w:val="000000"/>
                <w:sz w:val="23"/>
                <w:szCs w:val="23"/>
              </w:rPr>
              <w:br/>
              <w:t>});</w:t>
            </w:r>
          </w:p>
        </w:tc>
      </w:tr>
    </w:tbl>
    <w:p w14:paraId="22E91FA4" w14:textId="79498819" w:rsidR="000041FC" w:rsidRDefault="000041FC" w:rsidP="000041FC">
      <w:pPr>
        <w:pStyle w:val="a8"/>
        <w:ind w:left="840" w:firstLineChars="0" w:firstLine="0"/>
      </w:pPr>
      <w:r>
        <w:rPr>
          <w:rFonts w:hint="eastAsia"/>
        </w:rPr>
        <w:t>其中：single函数的参数就是需要保存的上传文件的name属性</w:t>
      </w:r>
    </w:p>
    <w:p w14:paraId="3D3134A8" w14:textId="7828CB06" w:rsidR="002961BE" w:rsidRDefault="002961BE" w:rsidP="00315AED">
      <w:pPr>
        <w:pStyle w:val="a8"/>
        <w:numPr>
          <w:ilvl w:val="0"/>
          <w:numId w:val="173"/>
        </w:numPr>
        <w:ind w:firstLineChars="0"/>
      </w:pPr>
      <w:r>
        <w:rPr>
          <w:rFonts w:hint="eastAsia"/>
        </w:rPr>
        <w:t>获取上传文件信息</w:t>
      </w:r>
    </w:p>
    <w:p w14:paraId="293A4CCD" w14:textId="1B2CFCB8" w:rsidR="007C6A7E" w:rsidRDefault="007C6A7E" w:rsidP="007C6A7E">
      <w:pPr>
        <w:pStyle w:val="a8"/>
        <w:ind w:left="840" w:firstLineChars="0"/>
      </w:pPr>
      <w:r>
        <w:rPr>
          <w:rFonts w:hint="eastAsia"/>
        </w:rPr>
        <w:t>koa</w:t>
      </w:r>
      <w:r>
        <w:t>-</w:t>
      </w:r>
      <w:r>
        <w:rPr>
          <w:rFonts w:hint="eastAsia"/>
        </w:rPr>
        <w:t>multer模块将该模块获取到的上传文件的信息保存在了ctx</w:t>
      </w:r>
      <w:r>
        <w:t>.req</w:t>
      </w:r>
      <w:r>
        <w:rPr>
          <w:rFonts w:hint="eastAsia"/>
        </w:rPr>
        <w:t>对象上，其中ctx</w:t>
      </w:r>
      <w:r>
        <w:t>.req.file</w:t>
      </w:r>
      <w:r>
        <w:rPr>
          <w:rFonts w:hint="eastAsia"/>
        </w:rPr>
        <w:t>就是该上传文件的相关信息</w:t>
      </w:r>
    </w:p>
    <w:p w14:paraId="624C9A99" w14:textId="26BCE11B" w:rsidR="00D70AD3" w:rsidRDefault="00D70AD3" w:rsidP="000440F5">
      <w:pPr>
        <w:pStyle w:val="5"/>
        <w:ind w:right="210"/>
      </w:pPr>
      <w:r>
        <w:rPr>
          <w:rFonts w:hint="eastAsia"/>
        </w:rPr>
        <w:t>例</w:t>
      </w:r>
    </w:p>
    <w:p w14:paraId="371483A1" w14:textId="582230AC" w:rsidR="00D70AD3" w:rsidRDefault="000440F5" w:rsidP="00315AED">
      <w:pPr>
        <w:pStyle w:val="a8"/>
        <w:numPr>
          <w:ilvl w:val="0"/>
          <w:numId w:val="173"/>
        </w:numPr>
        <w:ind w:firstLineChars="0"/>
      </w:pPr>
      <w:r>
        <w:rPr>
          <w:rFonts w:hint="eastAsia"/>
        </w:rPr>
        <w:t>index</w:t>
      </w:r>
      <w:r>
        <w:t>.html</w:t>
      </w:r>
    </w:p>
    <w:tbl>
      <w:tblPr>
        <w:tblStyle w:val="ac"/>
        <w:tblW w:w="0" w:type="auto"/>
        <w:tblInd w:w="840" w:type="dxa"/>
        <w:tblLook w:val="04A0" w:firstRow="1" w:lastRow="0" w:firstColumn="1" w:lastColumn="0" w:noHBand="0" w:noVBand="1"/>
      </w:tblPr>
      <w:tblGrid>
        <w:gridCol w:w="7456"/>
      </w:tblGrid>
      <w:tr w:rsidR="000440F5" w14:paraId="35EAE95C" w14:textId="77777777" w:rsidTr="000440F5">
        <w:tc>
          <w:tcPr>
            <w:tcW w:w="8296" w:type="dxa"/>
          </w:tcPr>
          <w:p w14:paraId="4BA28C3D" w14:textId="05A7731B" w:rsidR="000440F5" w:rsidRPr="000440F5" w:rsidRDefault="000440F5" w:rsidP="000440F5">
            <w:pPr>
              <w:pStyle w:val="HTML0"/>
              <w:shd w:val="clear" w:color="auto" w:fill="FFFFFF"/>
              <w:rPr>
                <w:rFonts w:ascii="Menlo" w:hAnsi="Menlo" w:cs="Menlo"/>
                <w:color w:val="000000"/>
                <w:sz w:val="23"/>
                <w:szCs w:val="23"/>
              </w:rPr>
            </w:pP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 xml:space="preserve">form </w:t>
            </w:r>
            <w:r>
              <w:rPr>
                <w:rFonts w:ascii="Menlo" w:hAnsi="Menlo" w:cs="Menlo"/>
                <w:b/>
                <w:bCs/>
                <w:color w:val="0000FF"/>
                <w:sz w:val="23"/>
                <w:szCs w:val="23"/>
                <w:shd w:val="clear" w:color="auto" w:fill="EFEFEF"/>
              </w:rPr>
              <w:t>action=</w:t>
            </w:r>
            <w:r>
              <w:rPr>
                <w:rFonts w:ascii="Menlo" w:hAnsi="Menlo" w:cs="Menlo"/>
                <w:b/>
                <w:bCs/>
                <w:color w:val="008000"/>
                <w:sz w:val="23"/>
                <w:szCs w:val="23"/>
                <w:shd w:val="clear" w:color="auto" w:fill="EFEFEF"/>
              </w:rPr>
              <w:t xml:space="preserve">"/upload" </w:t>
            </w:r>
            <w:r>
              <w:rPr>
                <w:rFonts w:ascii="Menlo" w:hAnsi="Menlo" w:cs="Menlo"/>
                <w:b/>
                <w:bCs/>
                <w:color w:val="0000FF"/>
                <w:sz w:val="23"/>
                <w:szCs w:val="23"/>
                <w:shd w:val="clear" w:color="auto" w:fill="EFEFEF"/>
              </w:rPr>
              <w:t>method=</w:t>
            </w:r>
            <w:r>
              <w:rPr>
                <w:rFonts w:ascii="Menlo" w:hAnsi="Menlo" w:cs="Menlo"/>
                <w:b/>
                <w:bCs/>
                <w:color w:val="008000"/>
                <w:sz w:val="23"/>
                <w:szCs w:val="23"/>
                <w:shd w:val="clear" w:color="auto" w:fill="EFEFEF"/>
              </w:rPr>
              <w:t xml:space="preserve">"post" </w:t>
            </w:r>
            <w:r>
              <w:rPr>
                <w:rFonts w:ascii="Menlo" w:hAnsi="Menlo" w:cs="Menlo"/>
                <w:b/>
                <w:bCs/>
                <w:color w:val="0000FF"/>
                <w:sz w:val="23"/>
                <w:szCs w:val="23"/>
                <w:shd w:val="clear" w:color="auto" w:fill="EFEFEF"/>
              </w:rPr>
              <w:t>enctype=</w:t>
            </w:r>
            <w:r>
              <w:rPr>
                <w:rFonts w:ascii="Menlo" w:hAnsi="Menlo" w:cs="Menlo"/>
                <w:b/>
                <w:bCs/>
                <w:color w:val="008000"/>
                <w:sz w:val="23"/>
                <w:szCs w:val="23"/>
                <w:shd w:val="clear" w:color="auto" w:fill="EFEFEF"/>
              </w:rPr>
              <w:t>"multipart/form-data"</w:t>
            </w:r>
            <w:r>
              <w:rPr>
                <w:rFonts w:ascii="Menlo" w:hAnsi="Menlo" w:cs="Menlo"/>
                <w:color w:val="000000"/>
                <w:sz w:val="23"/>
                <w:szCs w:val="23"/>
                <w:shd w:val="clear" w:color="auto" w:fill="EFEFEF"/>
              </w:rPr>
              <w:t>&gt;</w:t>
            </w:r>
            <w:r>
              <w:rPr>
                <w:rFonts w:ascii="Menlo" w:hAnsi="Menlo" w:cs="Menlo"/>
                <w:color w:val="000000"/>
                <w:sz w:val="23"/>
                <w:szCs w:val="23"/>
              </w:rPr>
              <w:br/>
              <w:t xml:space="preserve">    </w:t>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 xml:space="preserve">input </w:t>
            </w:r>
            <w:r>
              <w:rPr>
                <w:rFonts w:ascii="Menlo" w:hAnsi="Menlo" w:cs="Menlo"/>
                <w:b/>
                <w:bCs/>
                <w:color w:val="0000FF"/>
                <w:sz w:val="23"/>
                <w:szCs w:val="23"/>
                <w:shd w:val="clear" w:color="auto" w:fill="EFEFEF"/>
              </w:rPr>
              <w:t>type=</w:t>
            </w:r>
            <w:r>
              <w:rPr>
                <w:rFonts w:ascii="Menlo" w:hAnsi="Menlo" w:cs="Menlo"/>
                <w:b/>
                <w:bCs/>
                <w:color w:val="008000"/>
                <w:sz w:val="23"/>
                <w:szCs w:val="23"/>
                <w:shd w:val="clear" w:color="auto" w:fill="EFEFEF"/>
              </w:rPr>
              <w:t xml:space="preserve">"file" </w:t>
            </w:r>
            <w:r>
              <w:rPr>
                <w:rFonts w:ascii="Menlo" w:hAnsi="Menlo" w:cs="Menlo"/>
                <w:b/>
                <w:bCs/>
                <w:color w:val="0000FF"/>
                <w:sz w:val="23"/>
                <w:szCs w:val="23"/>
                <w:shd w:val="clear" w:color="auto" w:fill="EFEFEF"/>
              </w:rPr>
              <w:t>name=</w:t>
            </w:r>
            <w:r>
              <w:rPr>
                <w:rFonts w:ascii="Menlo" w:hAnsi="Menlo" w:cs="Menlo"/>
                <w:b/>
                <w:bCs/>
                <w:color w:val="008000"/>
                <w:sz w:val="23"/>
                <w:szCs w:val="23"/>
                <w:shd w:val="clear" w:color="auto" w:fill="EFEFEF"/>
              </w:rPr>
              <w:t>"file1"</w:t>
            </w:r>
            <w:r>
              <w:rPr>
                <w:rFonts w:ascii="Menlo" w:hAnsi="Menlo" w:cs="Menlo"/>
                <w:color w:val="000000"/>
                <w:sz w:val="23"/>
                <w:szCs w:val="23"/>
                <w:shd w:val="clear" w:color="auto" w:fill="EFEFEF"/>
              </w:rPr>
              <w:t>&gt;&lt;</w:t>
            </w:r>
            <w:r>
              <w:rPr>
                <w:rFonts w:ascii="Menlo" w:hAnsi="Menlo" w:cs="Menlo"/>
                <w:b/>
                <w:bCs/>
                <w:color w:val="000080"/>
                <w:sz w:val="23"/>
                <w:szCs w:val="23"/>
                <w:shd w:val="clear" w:color="auto" w:fill="EFEFEF"/>
              </w:rPr>
              <w:t>br</w:t>
            </w:r>
            <w:r>
              <w:rPr>
                <w:rFonts w:ascii="Menlo" w:hAnsi="Menlo" w:cs="Menlo"/>
                <w:color w:val="000000"/>
                <w:sz w:val="23"/>
                <w:szCs w:val="23"/>
                <w:shd w:val="clear" w:color="auto" w:fill="EFEFEF"/>
              </w:rPr>
              <w:t>&gt;</w:t>
            </w:r>
            <w:r>
              <w:rPr>
                <w:rFonts w:ascii="Menlo" w:hAnsi="Menlo" w:cs="Menlo"/>
                <w:color w:val="000000"/>
                <w:sz w:val="23"/>
                <w:szCs w:val="23"/>
              </w:rPr>
              <w:br/>
              <w:t xml:space="preserve">    </w:t>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 xml:space="preserve">button </w:t>
            </w:r>
            <w:r>
              <w:rPr>
                <w:rFonts w:ascii="Menlo" w:hAnsi="Menlo" w:cs="Menlo"/>
                <w:b/>
                <w:bCs/>
                <w:color w:val="0000FF"/>
                <w:sz w:val="23"/>
                <w:szCs w:val="23"/>
                <w:shd w:val="clear" w:color="auto" w:fill="EFEFEF"/>
              </w:rPr>
              <w:t>type=</w:t>
            </w:r>
            <w:r>
              <w:rPr>
                <w:rFonts w:ascii="Menlo" w:hAnsi="Menlo" w:cs="Menlo"/>
                <w:b/>
                <w:bCs/>
                <w:color w:val="008000"/>
                <w:sz w:val="23"/>
                <w:szCs w:val="23"/>
                <w:shd w:val="clear" w:color="auto" w:fill="EFEFEF"/>
              </w:rPr>
              <w:t>"submit"</w:t>
            </w:r>
            <w:r>
              <w:rPr>
                <w:rFonts w:ascii="Menlo" w:hAnsi="Menlo" w:cs="Menlo"/>
                <w:color w:val="000000"/>
                <w:sz w:val="23"/>
                <w:szCs w:val="23"/>
                <w:shd w:val="clear" w:color="auto" w:fill="EFEFEF"/>
              </w:rPr>
              <w:t>&gt;</w:t>
            </w:r>
            <w:r>
              <w:rPr>
                <w:rFonts w:ascii="Menlo" w:hAnsi="Menlo" w:cs="Menlo"/>
                <w:color w:val="000000"/>
                <w:sz w:val="23"/>
                <w:szCs w:val="23"/>
              </w:rPr>
              <w:t>上传</w:t>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button</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form</w:t>
            </w:r>
            <w:r>
              <w:rPr>
                <w:rFonts w:ascii="Menlo" w:hAnsi="Menlo" w:cs="Menlo"/>
                <w:color w:val="000000"/>
                <w:sz w:val="23"/>
                <w:szCs w:val="23"/>
                <w:shd w:val="clear" w:color="auto" w:fill="EFEFEF"/>
              </w:rPr>
              <w:t>&gt;</w:t>
            </w:r>
          </w:p>
        </w:tc>
      </w:tr>
    </w:tbl>
    <w:p w14:paraId="2AE6178C" w14:textId="78ABBA83" w:rsidR="000440F5" w:rsidRDefault="000440F5" w:rsidP="000440F5">
      <w:pPr>
        <w:ind w:left="840"/>
      </w:pPr>
      <w:r>
        <w:rPr>
          <w:rFonts w:hint="eastAsia"/>
        </w:rPr>
        <w:t>注意：使用了文件上传的form表单必须设置enctype属性</w:t>
      </w:r>
    </w:p>
    <w:p w14:paraId="6F1F3A9C" w14:textId="7D8AF9B8" w:rsidR="000440F5" w:rsidRDefault="000440F5" w:rsidP="00315AED">
      <w:pPr>
        <w:pStyle w:val="a8"/>
        <w:numPr>
          <w:ilvl w:val="0"/>
          <w:numId w:val="173"/>
        </w:numPr>
        <w:ind w:firstLineChars="0"/>
      </w:pPr>
      <w:r>
        <w:rPr>
          <w:rFonts w:hint="eastAsia"/>
        </w:rPr>
        <w:t>app</w:t>
      </w:r>
      <w:r>
        <w:t>.js</w:t>
      </w:r>
    </w:p>
    <w:tbl>
      <w:tblPr>
        <w:tblStyle w:val="ac"/>
        <w:tblW w:w="0" w:type="auto"/>
        <w:tblInd w:w="840" w:type="dxa"/>
        <w:tblLook w:val="04A0" w:firstRow="1" w:lastRow="0" w:firstColumn="1" w:lastColumn="0" w:noHBand="0" w:noVBand="1"/>
      </w:tblPr>
      <w:tblGrid>
        <w:gridCol w:w="7456"/>
      </w:tblGrid>
      <w:tr w:rsidR="000440F5" w14:paraId="36E51976" w14:textId="77777777" w:rsidTr="000440F5">
        <w:tc>
          <w:tcPr>
            <w:tcW w:w="8296" w:type="dxa"/>
          </w:tcPr>
          <w:p w14:paraId="716B27DC" w14:textId="0B4354D2" w:rsidR="000440F5" w:rsidRPr="000440F5" w:rsidRDefault="000440F5" w:rsidP="000440F5">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const </w:t>
            </w:r>
            <w:r>
              <w:rPr>
                <w:rFonts w:ascii="Menlo" w:hAnsi="Menlo" w:cs="Menlo"/>
                <w:b/>
                <w:bCs/>
                <w:color w:val="660E7A"/>
                <w:sz w:val="23"/>
                <w:szCs w:val="23"/>
              </w:rPr>
              <w:t xml:space="preserve">Koa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const </w:t>
            </w:r>
            <w:r>
              <w:rPr>
                <w:rFonts w:ascii="Menlo" w:hAnsi="Menlo" w:cs="Menlo"/>
                <w:color w:val="000000"/>
                <w:sz w:val="23"/>
                <w:szCs w:val="23"/>
              </w:rPr>
              <w:t xml:space="preserve">Koa_router =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'koa-router'</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lastRenderedPageBreak/>
              <w:t xml:space="preserve">const </w:t>
            </w:r>
            <w:r>
              <w:rPr>
                <w:rFonts w:ascii="Menlo" w:hAnsi="Menlo" w:cs="Menlo"/>
                <w:color w:val="7A7A43"/>
                <w:sz w:val="23"/>
                <w:szCs w:val="23"/>
              </w:rPr>
              <w:t xml:space="preserve">bodyparser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'koa-bodyparser'</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const </w:t>
            </w:r>
            <w:r>
              <w:rPr>
                <w:rFonts w:ascii="Menlo" w:hAnsi="Menlo" w:cs="Menlo"/>
                <w:i/>
                <w:iCs/>
                <w:color w:val="000000"/>
                <w:sz w:val="23"/>
                <w:szCs w:val="23"/>
              </w:rPr>
              <w:t xml:space="preserve">koa_static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'koa-static'</w:t>
            </w:r>
            <w:r>
              <w:rPr>
                <w:rFonts w:ascii="Menlo" w:hAnsi="Menlo" w:cs="Menlo"/>
                <w:color w:val="000000"/>
                <w:sz w:val="23"/>
                <w:szCs w:val="23"/>
              </w:rPr>
              <w:t>);</w:t>
            </w:r>
            <w:r>
              <w:rPr>
                <w:rFonts w:ascii="Menlo" w:hAnsi="Menlo" w:cs="Menlo"/>
                <w:color w:val="000000"/>
                <w:sz w:val="23"/>
                <w:szCs w:val="23"/>
              </w:rPr>
              <w:br/>
            </w:r>
            <w:r>
              <w:rPr>
                <w:rFonts w:ascii="Menlo" w:hAnsi="Menlo" w:cs="Menlo"/>
                <w:i/>
                <w:iCs/>
                <w:color w:val="808080"/>
                <w:sz w:val="23"/>
                <w:szCs w:val="23"/>
              </w:rPr>
              <w:t>//</w:t>
            </w:r>
            <w:r>
              <w:rPr>
                <w:rFonts w:ascii="Menlo" w:hAnsi="Menlo" w:cs="Menlo"/>
                <w:i/>
                <w:iCs/>
                <w:color w:val="808080"/>
                <w:sz w:val="23"/>
                <w:szCs w:val="23"/>
              </w:rPr>
              <w:t>引入模块</w:t>
            </w:r>
            <w:r>
              <w:rPr>
                <w:rFonts w:ascii="Menlo" w:hAnsi="Menlo" w:cs="Menlo"/>
                <w:i/>
                <w:iCs/>
                <w:color w:val="808080"/>
                <w:sz w:val="23"/>
                <w:szCs w:val="23"/>
              </w:rPr>
              <w:br/>
            </w:r>
            <w:r>
              <w:rPr>
                <w:rFonts w:ascii="Menlo" w:hAnsi="Menlo" w:cs="Menlo"/>
                <w:b/>
                <w:bCs/>
                <w:color w:val="000080"/>
                <w:sz w:val="23"/>
                <w:szCs w:val="23"/>
              </w:rPr>
              <w:t xml:space="preserve">const </w:t>
            </w:r>
            <w:r>
              <w:rPr>
                <w:rFonts w:ascii="Menlo" w:hAnsi="Menlo" w:cs="Menlo"/>
                <w:i/>
                <w:iCs/>
                <w:color w:val="000000"/>
                <w:sz w:val="23"/>
                <w:szCs w:val="23"/>
              </w:rPr>
              <w:t xml:space="preserve">koa_multer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'koa-multer'</w:t>
            </w:r>
            <w:r>
              <w:rPr>
                <w:rFonts w:ascii="Menlo" w:hAnsi="Menlo" w:cs="Menlo"/>
                <w:color w:val="000000"/>
                <w:sz w:val="23"/>
                <w:szCs w:val="23"/>
              </w:rPr>
              <w:t>);</w:t>
            </w:r>
            <w:r>
              <w:rPr>
                <w:rFonts w:ascii="Menlo" w:hAnsi="Menlo" w:cs="Menlo"/>
                <w:color w:val="000000"/>
                <w:sz w:val="23"/>
                <w:szCs w:val="23"/>
              </w:rPr>
              <w:br/>
            </w:r>
            <w:r>
              <w:rPr>
                <w:rFonts w:ascii="Menlo" w:hAnsi="Menlo" w:cs="Menlo"/>
                <w:color w:val="000000"/>
                <w:sz w:val="23"/>
                <w:szCs w:val="23"/>
              </w:rPr>
              <w:br/>
            </w:r>
            <w:r>
              <w:rPr>
                <w:rFonts w:ascii="Menlo" w:hAnsi="Menlo" w:cs="Menlo"/>
                <w:b/>
                <w:bCs/>
                <w:color w:val="000080"/>
                <w:sz w:val="23"/>
                <w:szCs w:val="23"/>
              </w:rPr>
              <w:t xml:space="preserve">let </w:t>
            </w:r>
            <w:r>
              <w:rPr>
                <w:rFonts w:ascii="Menlo" w:hAnsi="Menlo" w:cs="Menlo"/>
                <w:color w:val="458383"/>
                <w:sz w:val="23"/>
                <w:szCs w:val="23"/>
              </w:rPr>
              <w:t xml:space="preserve">app </w:t>
            </w:r>
            <w:r>
              <w:rPr>
                <w:rFonts w:ascii="Menlo" w:hAnsi="Menlo" w:cs="Menlo"/>
                <w:color w:val="000000"/>
                <w:sz w:val="23"/>
                <w:szCs w:val="23"/>
              </w:rPr>
              <w:t xml:space="preserve">= </w:t>
            </w:r>
            <w:r>
              <w:rPr>
                <w:rFonts w:ascii="Menlo" w:hAnsi="Menlo" w:cs="Menlo"/>
                <w:b/>
                <w:bCs/>
                <w:color w:val="000080"/>
                <w:sz w:val="23"/>
                <w:szCs w:val="23"/>
              </w:rPr>
              <w:t xml:space="preserve">new </w:t>
            </w:r>
            <w:r>
              <w:rPr>
                <w:rFonts w:ascii="Menlo" w:hAnsi="Menlo" w:cs="Menlo"/>
                <w:b/>
                <w:bCs/>
                <w:color w:val="660E7A"/>
                <w:sz w:val="23"/>
                <w:szCs w:val="23"/>
              </w:rPr>
              <w:t>Koa</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let </w:t>
            </w:r>
            <w:r>
              <w:rPr>
                <w:rFonts w:ascii="Menlo" w:hAnsi="Menlo" w:cs="Menlo"/>
                <w:color w:val="458383"/>
                <w:sz w:val="23"/>
                <w:szCs w:val="23"/>
              </w:rPr>
              <w:t xml:space="preserve">router </w:t>
            </w:r>
            <w:r>
              <w:rPr>
                <w:rFonts w:ascii="Menlo" w:hAnsi="Menlo" w:cs="Menlo"/>
                <w:color w:val="000000"/>
                <w:sz w:val="23"/>
                <w:szCs w:val="23"/>
              </w:rPr>
              <w:t>=</w:t>
            </w:r>
            <w:r>
              <w:rPr>
                <w:rFonts w:ascii="Menlo" w:hAnsi="Menlo" w:cs="Menlo"/>
                <w:b/>
                <w:bCs/>
                <w:color w:val="000080"/>
                <w:sz w:val="23"/>
                <w:szCs w:val="23"/>
              </w:rPr>
              <w:t xml:space="preserve">new </w:t>
            </w:r>
            <w:r>
              <w:rPr>
                <w:rFonts w:ascii="Menlo" w:hAnsi="Menlo" w:cs="Menlo"/>
                <w:color w:val="000000"/>
                <w:sz w:val="23"/>
                <w:szCs w:val="23"/>
              </w:rPr>
              <w:t>Koa_router();</w:t>
            </w:r>
            <w:r>
              <w:rPr>
                <w:rFonts w:ascii="Menlo" w:hAnsi="Menlo" w:cs="Menlo"/>
                <w:color w:val="000000"/>
                <w:sz w:val="23"/>
                <w:szCs w:val="23"/>
              </w:rPr>
              <w:br/>
            </w:r>
            <w:r>
              <w:rPr>
                <w:rFonts w:ascii="Menlo" w:hAnsi="Menlo" w:cs="Menlo"/>
                <w:i/>
                <w:iCs/>
                <w:color w:val="808080"/>
                <w:sz w:val="23"/>
                <w:szCs w:val="23"/>
              </w:rPr>
              <w:t>//</w:t>
            </w:r>
            <w:r>
              <w:rPr>
                <w:rFonts w:ascii="Menlo" w:hAnsi="Menlo" w:cs="Menlo"/>
                <w:i/>
                <w:iCs/>
                <w:color w:val="808080"/>
                <w:sz w:val="23"/>
                <w:szCs w:val="23"/>
              </w:rPr>
              <w:t>指定上传目录获取中间件</w:t>
            </w:r>
            <w:r>
              <w:rPr>
                <w:rFonts w:ascii="Menlo" w:hAnsi="Menlo" w:cs="Menlo"/>
                <w:i/>
                <w:iCs/>
                <w:color w:val="808080"/>
                <w:sz w:val="23"/>
                <w:szCs w:val="23"/>
              </w:rPr>
              <w:br/>
            </w:r>
            <w:r>
              <w:rPr>
                <w:rFonts w:ascii="Menlo" w:hAnsi="Menlo" w:cs="Menlo"/>
                <w:b/>
                <w:bCs/>
                <w:color w:val="000080"/>
                <w:sz w:val="23"/>
                <w:szCs w:val="23"/>
              </w:rPr>
              <w:t xml:space="preserve">let </w:t>
            </w:r>
            <w:r>
              <w:rPr>
                <w:rFonts w:ascii="Menlo" w:hAnsi="Menlo" w:cs="Menlo"/>
                <w:color w:val="458383"/>
                <w:sz w:val="23"/>
                <w:szCs w:val="23"/>
              </w:rPr>
              <w:t xml:space="preserve">upload </w:t>
            </w:r>
            <w:r>
              <w:rPr>
                <w:rFonts w:ascii="Menlo" w:hAnsi="Menlo" w:cs="Menlo"/>
                <w:color w:val="000000"/>
                <w:sz w:val="23"/>
                <w:szCs w:val="23"/>
              </w:rPr>
              <w:t xml:space="preserve">= </w:t>
            </w:r>
            <w:r>
              <w:rPr>
                <w:rFonts w:ascii="Menlo" w:hAnsi="Menlo" w:cs="Menlo"/>
                <w:i/>
                <w:iCs/>
                <w:color w:val="000000"/>
                <w:sz w:val="23"/>
                <w:szCs w:val="23"/>
              </w:rPr>
              <w:t>koa_multer</w:t>
            </w:r>
            <w:r>
              <w:rPr>
                <w:rFonts w:ascii="Menlo" w:hAnsi="Menlo" w:cs="Menlo"/>
                <w:color w:val="000000"/>
                <w:sz w:val="23"/>
                <w:szCs w:val="23"/>
              </w:rPr>
              <w:t xml:space="preserve">({ </w:t>
            </w:r>
            <w:r>
              <w:rPr>
                <w:rFonts w:ascii="Menlo" w:hAnsi="Menlo" w:cs="Menlo"/>
                <w:b/>
                <w:bCs/>
                <w:color w:val="660E7A"/>
                <w:sz w:val="23"/>
                <w:szCs w:val="23"/>
              </w:rPr>
              <w:t>dest</w:t>
            </w:r>
            <w:r>
              <w:rPr>
                <w:rFonts w:ascii="Menlo" w:hAnsi="Menlo" w:cs="Menlo"/>
                <w:color w:val="000000"/>
                <w:sz w:val="23"/>
                <w:szCs w:val="23"/>
              </w:rPr>
              <w:t xml:space="preserve">: </w:t>
            </w:r>
            <w:r>
              <w:rPr>
                <w:rFonts w:ascii="Menlo" w:hAnsi="Menlo" w:cs="Menlo"/>
                <w:b/>
                <w:bCs/>
                <w:color w:val="008000"/>
                <w:sz w:val="23"/>
                <w:szCs w:val="23"/>
              </w:rPr>
              <w:t>'uploads'</w:t>
            </w:r>
            <w:r>
              <w:rPr>
                <w:rFonts w:ascii="Menlo" w:hAnsi="Menlo" w:cs="Menlo"/>
                <w:color w:val="000000"/>
                <w:sz w:val="23"/>
                <w:szCs w:val="23"/>
              </w:rPr>
              <w:t>});</w:t>
            </w:r>
            <w:r>
              <w:rPr>
                <w:rFonts w:ascii="Menlo" w:hAnsi="Menlo" w:cs="Menlo"/>
                <w:color w:val="000000"/>
                <w:sz w:val="23"/>
                <w:szCs w:val="23"/>
              </w:rPr>
              <w:br/>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7A7A43"/>
                <w:sz w:val="23"/>
                <w:szCs w:val="23"/>
              </w:rPr>
              <w:t>bodyparser</w:t>
            </w:r>
            <w:r>
              <w:rPr>
                <w:rFonts w:ascii="Menlo" w:hAnsi="Menlo" w:cs="Menlo"/>
                <w:color w:val="000000"/>
                <w:sz w:val="23"/>
                <w:szCs w:val="23"/>
              </w:rPr>
              <w:t>());</w:t>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i/>
                <w:iCs/>
                <w:color w:val="000000"/>
                <w:sz w:val="23"/>
                <w:szCs w:val="23"/>
              </w:rPr>
              <w:t>koa_static</w:t>
            </w:r>
            <w:r>
              <w:rPr>
                <w:rFonts w:ascii="Menlo" w:hAnsi="Menlo" w:cs="Menlo"/>
                <w:color w:val="000000"/>
                <w:sz w:val="23"/>
                <w:szCs w:val="23"/>
              </w:rPr>
              <w:t>(</w:t>
            </w:r>
            <w:r>
              <w:rPr>
                <w:rFonts w:ascii="Menlo" w:hAnsi="Menlo" w:cs="Menlo"/>
                <w:b/>
                <w:bCs/>
                <w:color w:val="008000"/>
                <w:sz w:val="23"/>
                <w:szCs w:val="23"/>
              </w:rPr>
              <w:t>'views'</w:t>
            </w:r>
            <w:r>
              <w:rPr>
                <w:rFonts w:ascii="Menlo" w:hAnsi="Menlo" w:cs="Menlo"/>
                <w:color w:val="000000"/>
                <w:sz w:val="23"/>
                <w:szCs w:val="23"/>
              </w:rPr>
              <w:t>));</w:t>
            </w:r>
            <w:r>
              <w:rPr>
                <w:rFonts w:ascii="Menlo" w:hAnsi="Menlo" w:cs="Menlo"/>
                <w:color w:val="000000"/>
                <w:sz w:val="23"/>
                <w:szCs w:val="23"/>
              </w:rPr>
              <w:br/>
            </w:r>
            <w:r>
              <w:rPr>
                <w:rFonts w:ascii="Menlo" w:hAnsi="Menlo" w:cs="Menlo"/>
                <w:color w:val="000000"/>
                <w:sz w:val="23"/>
                <w:szCs w:val="23"/>
              </w:rPr>
              <w:br/>
            </w:r>
            <w:r>
              <w:rPr>
                <w:rFonts w:ascii="Menlo" w:hAnsi="Menlo" w:cs="Menlo"/>
                <w:i/>
                <w:iCs/>
                <w:color w:val="808080"/>
                <w:sz w:val="23"/>
                <w:szCs w:val="23"/>
              </w:rPr>
              <w:t>//</w:t>
            </w:r>
            <w:r>
              <w:rPr>
                <w:rFonts w:ascii="Menlo" w:hAnsi="Menlo" w:cs="Menlo"/>
                <w:i/>
                <w:iCs/>
                <w:color w:val="808080"/>
                <w:sz w:val="23"/>
                <w:szCs w:val="23"/>
              </w:rPr>
              <w:t>路由中指定上传文件</w:t>
            </w:r>
            <w:r>
              <w:rPr>
                <w:rFonts w:ascii="Menlo" w:hAnsi="Menlo" w:cs="Menlo"/>
                <w:i/>
                <w:iCs/>
                <w:color w:val="808080"/>
                <w:sz w:val="23"/>
                <w:szCs w:val="23"/>
              </w:rPr>
              <w:t>name</w:t>
            </w:r>
            <w:r>
              <w:rPr>
                <w:rFonts w:ascii="Menlo" w:hAnsi="Menlo" w:cs="Menlo"/>
                <w:i/>
                <w:iCs/>
                <w:color w:val="808080"/>
                <w:sz w:val="23"/>
                <w:szCs w:val="23"/>
              </w:rPr>
              <w:t>属性实现文件上传</w:t>
            </w:r>
            <w:r>
              <w:rPr>
                <w:rFonts w:ascii="Menlo" w:hAnsi="Menlo" w:cs="Menlo"/>
                <w:i/>
                <w:iCs/>
                <w:color w:val="808080"/>
                <w:sz w:val="23"/>
                <w:szCs w:val="23"/>
              </w:rPr>
              <w:br/>
            </w:r>
            <w:r>
              <w:rPr>
                <w:rFonts w:ascii="Menlo" w:hAnsi="Menlo" w:cs="Menlo"/>
                <w:color w:val="458383"/>
                <w:sz w:val="23"/>
                <w:szCs w:val="23"/>
              </w:rPr>
              <w:t>router</w:t>
            </w:r>
            <w:r>
              <w:rPr>
                <w:rFonts w:ascii="Menlo" w:hAnsi="Menlo" w:cs="Menlo"/>
                <w:color w:val="000000"/>
                <w:sz w:val="23"/>
                <w:szCs w:val="23"/>
              </w:rPr>
              <w:t>.post(</w:t>
            </w:r>
            <w:r>
              <w:rPr>
                <w:rFonts w:ascii="Menlo" w:hAnsi="Menlo" w:cs="Menlo"/>
                <w:b/>
                <w:bCs/>
                <w:color w:val="008000"/>
                <w:sz w:val="23"/>
                <w:szCs w:val="23"/>
              </w:rPr>
              <w:t>'/upload'</w:t>
            </w:r>
            <w:r>
              <w:rPr>
                <w:rFonts w:ascii="Menlo" w:hAnsi="Menlo" w:cs="Menlo"/>
                <w:color w:val="000000"/>
                <w:sz w:val="23"/>
                <w:szCs w:val="23"/>
              </w:rPr>
              <w:t>,</w:t>
            </w:r>
            <w:r>
              <w:rPr>
                <w:rFonts w:ascii="Menlo" w:hAnsi="Menlo" w:cs="Menlo"/>
                <w:color w:val="458383"/>
                <w:sz w:val="23"/>
                <w:szCs w:val="23"/>
              </w:rPr>
              <w:t>upload</w:t>
            </w:r>
            <w:r>
              <w:rPr>
                <w:rFonts w:ascii="Menlo" w:hAnsi="Menlo" w:cs="Menlo"/>
                <w:color w:val="000000"/>
                <w:sz w:val="23"/>
                <w:szCs w:val="23"/>
              </w:rPr>
              <w:t>.single(</w:t>
            </w:r>
            <w:r>
              <w:rPr>
                <w:rFonts w:ascii="Menlo" w:hAnsi="Menlo" w:cs="Menlo"/>
                <w:b/>
                <w:bCs/>
                <w:color w:val="008000"/>
                <w:sz w:val="23"/>
                <w:szCs w:val="23"/>
              </w:rPr>
              <w:t>'file1'</w:t>
            </w:r>
            <w:r>
              <w:rPr>
                <w:rFonts w:ascii="Menlo" w:hAnsi="Menlo" w:cs="Menlo"/>
                <w:color w:val="000000"/>
                <w:sz w:val="23"/>
                <w:szCs w:val="23"/>
              </w:rPr>
              <w:t xml:space="preserve">), </w:t>
            </w:r>
            <w:r>
              <w:rPr>
                <w:rFonts w:ascii="Menlo" w:hAnsi="Menlo" w:cs="Menlo"/>
                <w:b/>
                <w:bCs/>
                <w:color w:val="000080"/>
                <w:sz w:val="23"/>
                <w:szCs w:val="23"/>
              </w:rPr>
              <w:t xml:space="preserve">async </w:t>
            </w:r>
            <w:r>
              <w:rPr>
                <w:rFonts w:ascii="Menlo" w:hAnsi="Menlo" w:cs="Menlo"/>
                <w:color w:val="000000"/>
                <w:sz w:val="23"/>
                <w:szCs w:val="23"/>
              </w:rPr>
              <w:t>(ctx, next)=&gt;{</w:t>
            </w:r>
            <w:r>
              <w:rPr>
                <w:rFonts w:ascii="Menlo" w:hAnsi="Menlo" w:cs="Menlo"/>
                <w:color w:val="000000"/>
                <w:sz w:val="23"/>
                <w:szCs w:val="23"/>
              </w:rPr>
              <w:br/>
              <w:t xml:space="preserve">    </w:t>
            </w:r>
            <w:r>
              <w:rPr>
                <w:rFonts w:ascii="Menlo" w:hAnsi="Menlo" w:cs="Menlo"/>
                <w:i/>
                <w:iCs/>
                <w:color w:val="808080"/>
                <w:sz w:val="23"/>
                <w:szCs w:val="23"/>
              </w:rPr>
              <w:t>//</w:t>
            </w:r>
            <w:r>
              <w:rPr>
                <w:rFonts w:ascii="Menlo" w:hAnsi="Menlo" w:cs="Menlo"/>
                <w:i/>
                <w:iCs/>
                <w:color w:val="808080"/>
                <w:sz w:val="23"/>
                <w:szCs w:val="23"/>
              </w:rPr>
              <w:t>将上传文件信息打印在页面</w:t>
            </w:r>
            <w:r>
              <w:rPr>
                <w:rFonts w:ascii="Menlo" w:hAnsi="Menlo" w:cs="Menlo"/>
                <w:i/>
                <w:iCs/>
                <w:color w:val="808080"/>
                <w:sz w:val="23"/>
                <w:szCs w:val="23"/>
              </w:rPr>
              <w:br/>
              <w:t xml:space="preserve">    </w:t>
            </w:r>
            <w:r>
              <w:rPr>
                <w:rFonts w:ascii="Menlo" w:hAnsi="Menlo" w:cs="Menlo"/>
                <w:b/>
                <w:bCs/>
                <w:color w:val="000080"/>
                <w:sz w:val="23"/>
                <w:szCs w:val="23"/>
              </w:rPr>
              <w:t xml:space="preserve">return </w:t>
            </w:r>
            <w:r>
              <w:rPr>
                <w:rFonts w:ascii="Menlo" w:hAnsi="Menlo" w:cs="Menlo"/>
                <w:color w:val="000000"/>
                <w:sz w:val="23"/>
                <w:szCs w:val="23"/>
              </w:rPr>
              <w:t>ctx.</w:t>
            </w:r>
            <w:r>
              <w:rPr>
                <w:rFonts w:ascii="Menlo" w:hAnsi="Menlo" w:cs="Menlo"/>
                <w:b/>
                <w:bCs/>
                <w:color w:val="660E7A"/>
                <w:sz w:val="23"/>
                <w:szCs w:val="23"/>
              </w:rPr>
              <w:t xml:space="preserve">body </w:t>
            </w:r>
            <w:r>
              <w:rPr>
                <w:rFonts w:ascii="Menlo" w:hAnsi="Menlo" w:cs="Menlo"/>
                <w:color w:val="000000"/>
                <w:sz w:val="23"/>
                <w:szCs w:val="23"/>
              </w:rPr>
              <w:t>= ctx.</w:t>
            </w:r>
            <w:r>
              <w:rPr>
                <w:rFonts w:ascii="Menlo" w:hAnsi="Menlo" w:cs="Menlo"/>
                <w:b/>
                <w:bCs/>
                <w:color w:val="660E7A"/>
                <w:sz w:val="23"/>
                <w:szCs w:val="23"/>
              </w:rPr>
              <w:t>req</w:t>
            </w:r>
            <w:r>
              <w:rPr>
                <w:rFonts w:ascii="Menlo" w:hAnsi="Menlo" w:cs="Menlo"/>
                <w:color w:val="000000"/>
                <w:sz w:val="23"/>
                <w:szCs w:val="23"/>
              </w:rPr>
              <w:t>.</w:t>
            </w:r>
            <w:r>
              <w:rPr>
                <w:rFonts w:ascii="Menlo" w:hAnsi="Menlo" w:cs="Menlo"/>
                <w:b/>
                <w:bCs/>
                <w:color w:val="660E7A"/>
                <w:sz w:val="23"/>
                <w:szCs w:val="23"/>
              </w:rPr>
              <w:t>file</w:t>
            </w:r>
            <w:r>
              <w:rPr>
                <w:rFonts w:ascii="Menlo" w:hAnsi="Menlo" w:cs="Menlo"/>
                <w:color w:val="000000"/>
                <w:sz w:val="23"/>
                <w:szCs w:val="23"/>
              </w:rPr>
              <w:t>;</w:t>
            </w:r>
            <w:r>
              <w:rPr>
                <w:rFonts w:ascii="Menlo" w:hAnsi="Menlo" w:cs="Menlo"/>
                <w:color w:val="000000"/>
                <w:sz w:val="23"/>
                <w:szCs w:val="23"/>
              </w:rPr>
              <w:br/>
              <w:t>});</w:t>
            </w:r>
            <w:r>
              <w:rPr>
                <w:rFonts w:ascii="Menlo" w:hAnsi="Menlo" w:cs="Menlo"/>
                <w:color w:val="000000"/>
                <w:sz w:val="23"/>
                <w:szCs w:val="23"/>
              </w:rPr>
              <w:br/>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458383"/>
                <w:sz w:val="23"/>
                <w:szCs w:val="23"/>
              </w:rPr>
              <w:t>router</w:t>
            </w:r>
            <w:r>
              <w:rPr>
                <w:rFonts w:ascii="Menlo" w:hAnsi="Menlo" w:cs="Menlo"/>
                <w:color w:val="000000"/>
                <w:sz w:val="23"/>
                <w:szCs w:val="23"/>
              </w:rPr>
              <w:t>.</w:t>
            </w:r>
            <w:r>
              <w:rPr>
                <w:rFonts w:ascii="Menlo" w:hAnsi="Menlo" w:cs="Menlo"/>
                <w:color w:val="7A7A43"/>
                <w:sz w:val="23"/>
                <w:szCs w:val="23"/>
              </w:rPr>
              <w:t>routes</w:t>
            </w:r>
            <w:r>
              <w:rPr>
                <w:rFonts w:ascii="Menlo" w:hAnsi="Menlo" w:cs="Menlo"/>
                <w:color w:val="000000"/>
                <w:sz w:val="23"/>
                <w:szCs w:val="23"/>
              </w:rPr>
              <w:t>());</w:t>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458383"/>
                <w:sz w:val="23"/>
                <w:szCs w:val="23"/>
              </w:rPr>
              <w:t>router</w:t>
            </w:r>
            <w:r>
              <w:rPr>
                <w:rFonts w:ascii="Menlo" w:hAnsi="Menlo" w:cs="Menlo"/>
                <w:color w:val="000000"/>
                <w:sz w:val="23"/>
                <w:szCs w:val="23"/>
              </w:rPr>
              <w:t>.</w:t>
            </w:r>
            <w:r>
              <w:rPr>
                <w:rFonts w:ascii="Menlo" w:hAnsi="Menlo" w:cs="Menlo"/>
                <w:color w:val="7A7A43"/>
                <w:sz w:val="23"/>
                <w:szCs w:val="23"/>
              </w:rPr>
              <w:t>allowedMethods</w:t>
            </w:r>
            <w:r>
              <w:rPr>
                <w:rFonts w:ascii="Menlo" w:hAnsi="Menlo" w:cs="Menlo"/>
                <w:color w:val="000000"/>
                <w:sz w:val="23"/>
                <w:szCs w:val="23"/>
              </w:rPr>
              <w:t>());</w:t>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listen</w:t>
            </w:r>
            <w:r>
              <w:rPr>
                <w:rFonts w:ascii="Menlo" w:hAnsi="Menlo" w:cs="Menlo"/>
                <w:color w:val="000000"/>
                <w:sz w:val="23"/>
                <w:szCs w:val="23"/>
              </w:rPr>
              <w:t>(</w:t>
            </w:r>
            <w:r>
              <w:rPr>
                <w:rFonts w:ascii="Menlo" w:hAnsi="Menlo" w:cs="Menlo"/>
                <w:color w:val="0000FF"/>
                <w:sz w:val="23"/>
                <w:szCs w:val="23"/>
              </w:rPr>
              <w:t>8001</w:t>
            </w:r>
            <w:r>
              <w:rPr>
                <w:rFonts w:ascii="Menlo" w:hAnsi="Menlo" w:cs="Menlo"/>
                <w:color w:val="000000"/>
                <w:sz w:val="23"/>
                <w:szCs w:val="23"/>
              </w:rPr>
              <w:t>);</w:t>
            </w:r>
          </w:p>
        </w:tc>
      </w:tr>
    </w:tbl>
    <w:p w14:paraId="1F96F6E9" w14:textId="223E153F" w:rsidR="000440F5" w:rsidRDefault="00F52C4E" w:rsidP="00F52C4E">
      <w:pPr>
        <w:pStyle w:val="3"/>
      </w:pPr>
      <w:bookmarkStart w:id="37" w:name="文件下载"/>
      <w:bookmarkEnd w:id="37"/>
      <w:r>
        <w:rPr>
          <w:rFonts w:hint="eastAsia"/>
        </w:rPr>
        <w:lastRenderedPageBreak/>
        <w:t>文件下载</w:t>
      </w:r>
    </w:p>
    <w:p w14:paraId="42C1CECE" w14:textId="244F79C1" w:rsidR="00F52C4E" w:rsidRDefault="002F683A" w:rsidP="00F52C4E">
      <w:pPr>
        <w:ind w:left="420"/>
      </w:pPr>
      <w:r>
        <w:rPr>
          <w:rFonts w:hint="eastAsia"/>
        </w:rPr>
        <w:t>文件下载分为2种：大文件下载，小文件下载</w:t>
      </w:r>
    </w:p>
    <w:p w14:paraId="17FEA873" w14:textId="7F4B07F3" w:rsidR="002F683A" w:rsidRDefault="002F683A" w:rsidP="00F52C4E">
      <w:pPr>
        <w:ind w:left="420"/>
      </w:pPr>
      <w:r>
        <w:rPr>
          <w:rFonts w:hint="eastAsia"/>
        </w:rPr>
        <w:t>小文件下载时，只需要将文件使用静态文件托管即可</w:t>
      </w:r>
    </w:p>
    <w:p w14:paraId="7C7CF7F3" w14:textId="1247111E" w:rsidR="002F683A" w:rsidRDefault="002F683A" w:rsidP="00F52C4E">
      <w:pPr>
        <w:ind w:left="420"/>
      </w:pPr>
      <w:r>
        <w:rPr>
          <w:rFonts w:hint="eastAsia"/>
        </w:rPr>
        <w:t>大文件上传时，需要使用koa</w:t>
      </w:r>
      <w:r>
        <w:t>-</w:t>
      </w:r>
      <w:r>
        <w:rPr>
          <w:rFonts w:hint="eastAsia"/>
        </w:rPr>
        <w:t>send模块</w:t>
      </w:r>
    </w:p>
    <w:p w14:paraId="2F87F503" w14:textId="77777777" w:rsidR="00093C3E" w:rsidRDefault="00093C3E" w:rsidP="00315AED">
      <w:pPr>
        <w:pStyle w:val="4"/>
        <w:numPr>
          <w:ilvl w:val="0"/>
          <w:numId w:val="185"/>
        </w:numPr>
      </w:pPr>
      <w:r>
        <w:rPr>
          <w:rFonts w:hint="eastAsia"/>
        </w:rPr>
        <w:t>模块安装</w:t>
      </w:r>
    </w:p>
    <w:tbl>
      <w:tblPr>
        <w:tblStyle w:val="ac"/>
        <w:tblW w:w="0" w:type="auto"/>
        <w:tblInd w:w="420" w:type="dxa"/>
        <w:tblLook w:val="04A0" w:firstRow="1" w:lastRow="0" w:firstColumn="1" w:lastColumn="0" w:noHBand="0" w:noVBand="1"/>
      </w:tblPr>
      <w:tblGrid>
        <w:gridCol w:w="7876"/>
      </w:tblGrid>
      <w:tr w:rsidR="00093C3E" w14:paraId="650753F8" w14:textId="77777777" w:rsidTr="009C21BC">
        <w:tc>
          <w:tcPr>
            <w:tcW w:w="8296" w:type="dxa"/>
          </w:tcPr>
          <w:p w14:paraId="0DCF4E9B" w14:textId="77777777" w:rsidR="00093C3E" w:rsidRDefault="00093C3E" w:rsidP="009C21BC">
            <w:r>
              <w:rPr>
                <w:rFonts w:asciiTheme="minorHAnsi" w:eastAsiaTheme="minorEastAsia" w:hAnsiTheme="minorHAnsi" w:cstheme="minorBidi" w:hint="eastAsia"/>
                <w:kern w:val="2"/>
                <w:sz w:val="21"/>
                <w:szCs w:val="22"/>
              </w:rPr>
              <w:t>npm</w:t>
            </w:r>
            <w:r>
              <w:rPr>
                <w:rFonts w:asciiTheme="minorHAnsi" w:eastAsiaTheme="minorEastAsia" w:hAnsiTheme="minorHAnsi" w:cstheme="minorBidi"/>
                <w:kern w:val="2"/>
                <w:sz w:val="21"/>
                <w:szCs w:val="22"/>
              </w:rPr>
              <w:t xml:space="preserve"> install koa-send --save</w:t>
            </w:r>
          </w:p>
        </w:tc>
      </w:tr>
    </w:tbl>
    <w:p w14:paraId="2BB8368D" w14:textId="09B2E3CE" w:rsidR="00846A99" w:rsidRDefault="00846A99" w:rsidP="00026211"/>
    <w:p w14:paraId="51D07CBB" w14:textId="4816561A" w:rsidR="00846A99" w:rsidRDefault="00846A99" w:rsidP="00026211">
      <w:pPr>
        <w:pStyle w:val="4"/>
      </w:pPr>
      <w:r>
        <w:rPr>
          <w:rFonts w:hint="eastAsia"/>
        </w:rPr>
        <w:t>步骤</w:t>
      </w:r>
    </w:p>
    <w:p w14:paraId="1BF20BAC" w14:textId="354D1A27" w:rsidR="00846A99" w:rsidRDefault="00846A99" w:rsidP="00315AED">
      <w:pPr>
        <w:pStyle w:val="a8"/>
        <w:numPr>
          <w:ilvl w:val="0"/>
          <w:numId w:val="173"/>
        </w:numPr>
        <w:ind w:firstLineChars="0"/>
      </w:pPr>
      <w:r>
        <w:rPr>
          <w:rFonts w:hint="eastAsia"/>
        </w:rPr>
        <w:t>引入模块</w:t>
      </w:r>
    </w:p>
    <w:tbl>
      <w:tblPr>
        <w:tblStyle w:val="ac"/>
        <w:tblW w:w="0" w:type="auto"/>
        <w:tblInd w:w="840" w:type="dxa"/>
        <w:tblLook w:val="04A0" w:firstRow="1" w:lastRow="0" w:firstColumn="1" w:lastColumn="0" w:noHBand="0" w:noVBand="1"/>
      </w:tblPr>
      <w:tblGrid>
        <w:gridCol w:w="7456"/>
      </w:tblGrid>
      <w:tr w:rsidR="00426EFD" w14:paraId="5D774ADC" w14:textId="77777777" w:rsidTr="00426EFD">
        <w:tc>
          <w:tcPr>
            <w:tcW w:w="8296" w:type="dxa"/>
          </w:tcPr>
          <w:p w14:paraId="76EC2C95" w14:textId="47A11A06" w:rsidR="00426EFD" w:rsidRPr="00426EFD" w:rsidRDefault="00426EFD" w:rsidP="00426EFD">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const </w:t>
            </w:r>
            <w:r>
              <w:rPr>
                <w:rFonts w:ascii="Menlo" w:hAnsi="Menlo" w:cs="Menlo"/>
                <w:i/>
                <w:iCs/>
                <w:color w:val="000000"/>
                <w:sz w:val="23"/>
                <w:szCs w:val="23"/>
              </w:rPr>
              <w:t xml:space="preserve">koa_send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'koa-send'</w:t>
            </w:r>
            <w:r>
              <w:rPr>
                <w:rFonts w:ascii="Menlo" w:hAnsi="Menlo" w:cs="Menlo"/>
                <w:color w:val="000000"/>
                <w:sz w:val="23"/>
                <w:szCs w:val="23"/>
              </w:rPr>
              <w:t>);</w:t>
            </w:r>
          </w:p>
        </w:tc>
      </w:tr>
    </w:tbl>
    <w:p w14:paraId="6DC594E5" w14:textId="77777777" w:rsidR="00426EFD" w:rsidRDefault="00426EFD" w:rsidP="00426EFD"/>
    <w:p w14:paraId="69F12D25" w14:textId="6B4AF92F" w:rsidR="00846A99" w:rsidRDefault="00846A99" w:rsidP="00315AED">
      <w:pPr>
        <w:pStyle w:val="a8"/>
        <w:numPr>
          <w:ilvl w:val="0"/>
          <w:numId w:val="173"/>
        </w:numPr>
        <w:ind w:firstLineChars="0"/>
      </w:pPr>
      <w:r>
        <w:rPr>
          <w:rFonts w:hint="eastAsia"/>
        </w:rPr>
        <w:t>设置响应头，标识文件下载</w:t>
      </w:r>
    </w:p>
    <w:tbl>
      <w:tblPr>
        <w:tblStyle w:val="ac"/>
        <w:tblW w:w="0" w:type="auto"/>
        <w:tblInd w:w="840" w:type="dxa"/>
        <w:tblLook w:val="04A0" w:firstRow="1" w:lastRow="0" w:firstColumn="1" w:lastColumn="0" w:noHBand="0" w:noVBand="1"/>
      </w:tblPr>
      <w:tblGrid>
        <w:gridCol w:w="7456"/>
      </w:tblGrid>
      <w:tr w:rsidR="00426EFD" w14:paraId="4CA20EB9" w14:textId="77777777" w:rsidTr="00426EFD">
        <w:tc>
          <w:tcPr>
            <w:tcW w:w="7456" w:type="dxa"/>
          </w:tcPr>
          <w:p w14:paraId="6F48884E" w14:textId="74CC09C0" w:rsidR="00426EFD" w:rsidRPr="00426EFD" w:rsidRDefault="00426EFD" w:rsidP="00426EFD">
            <w:pPr>
              <w:pStyle w:val="HTML0"/>
              <w:shd w:val="clear" w:color="auto" w:fill="FFFFFF"/>
              <w:rPr>
                <w:rFonts w:ascii="Menlo" w:hAnsi="Menlo" w:cs="Menlo"/>
                <w:color w:val="000000"/>
                <w:sz w:val="23"/>
                <w:szCs w:val="23"/>
              </w:rPr>
            </w:pPr>
            <w:r>
              <w:rPr>
                <w:rFonts w:ascii="Menlo" w:hAnsi="Menlo" w:cs="Menlo"/>
                <w:color w:val="000000"/>
                <w:sz w:val="23"/>
                <w:szCs w:val="23"/>
              </w:rPr>
              <w:t>ctx.</w:t>
            </w:r>
            <w:r>
              <w:rPr>
                <w:rFonts w:ascii="Menlo" w:hAnsi="Menlo" w:cs="Menlo"/>
                <w:color w:val="7A7A43"/>
                <w:sz w:val="23"/>
                <w:szCs w:val="23"/>
              </w:rPr>
              <w:t>attachment</w:t>
            </w:r>
            <w:r>
              <w:rPr>
                <w:rFonts w:ascii="Menlo" w:hAnsi="Menlo" w:cs="Menlo"/>
                <w:color w:val="000000"/>
                <w:sz w:val="23"/>
                <w:szCs w:val="23"/>
              </w:rPr>
              <w:t>(</w:t>
            </w:r>
            <w:r>
              <w:rPr>
                <w:rFonts w:ascii="Menlo" w:hAnsi="Menlo" w:cs="Menlo"/>
                <w:color w:val="458383"/>
                <w:sz w:val="23"/>
                <w:szCs w:val="23"/>
              </w:rPr>
              <w:t>path</w:t>
            </w:r>
            <w:r>
              <w:rPr>
                <w:rFonts w:ascii="Menlo" w:hAnsi="Menlo" w:cs="Menlo"/>
                <w:color w:val="000000"/>
                <w:sz w:val="23"/>
                <w:szCs w:val="23"/>
              </w:rPr>
              <w:t>);</w:t>
            </w:r>
          </w:p>
        </w:tc>
      </w:tr>
    </w:tbl>
    <w:p w14:paraId="28D2954F" w14:textId="77777777" w:rsidR="00426EFD" w:rsidRDefault="00426EFD" w:rsidP="00315AED">
      <w:pPr>
        <w:pStyle w:val="a8"/>
        <w:numPr>
          <w:ilvl w:val="1"/>
          <w:numId w:val="173"/>
        </w:numPr>
        <w:ind w:firstLineChars="0"/>
      </w:pPr>
      <w:r>
        <w:rPr>
          <w:rFonts w:hint="eastAsia"/>
        </w:rPr>
        <w:lastRenderedPageBreak/>
        <w:t>作用</w:t>
      </w:r>
    </w:p>
    <w:p w14:paraId="793652CD" w14:textId="31B6BEF5" w:rsidR="00426EFD" w:rsidRDefault="00426EFD" w:rsidP="00426EFD">
      <w:pPr>
        <w:pStyle w:val="a8"/>
        <w:ind w:left="1260" w:firstLineChars="0"/>
      </w:pPr>
      <w:r w:rsidRPr="00426EFD">
        <w:t>设置header中的Content-Disposition为attachment，来告诉客户端这是1个下载操作</w:t>
      </w:r>
    </w:p>
    <w:p w14:paraId="184799C6" w14:textId="04B53A16" w:rsidR="00426EFD" w:rsidRDefault="00426EFD" w:rsidP="00315AED">
      <w:pPr>
        <w:pStyle w:val="a8"/>
        <w:numPr>
          <w:ilvl w:val="1"/>
          <w:numId w:val="173"/>
        </w:numPr>
        <w:ind w:firstLineChars="0"/>
      </w:pPr>
      <w:r>
        <w:rPr>
          <w:rFonts w:hint="eastAsia"/>
        </w:rPr>
        <w:t>path</w:t>
      </w:r>
    </w:p>
    <w:p w14:paraId="378223C0" w14:textId="56BAB8A6" w:rsidR="00426EFD" w:rsidRDefault="00426EFD" w:rsidP="00426EFD">
      <w:pPr>
        <w:pStyle w:val="a8"/>
        <w:ind w:left="1260" w:firstLineChars="0" w:firstLine="0"/>
      </w:pPr>
      <w:bookmarkStart w:id="38" w:name="OLE_LINK1"/>
      <w:bookmarkStart w:id="39" w:name="OLE_LINK2"/>
      <w:r>
        <w:rPr>
          <w:rFonts w:hint="eastAsia"/>
        </w:rPr>
        <w:t>path是文件在服务器的完整路径</w:t>
      </w:r>
      <w:bookmarkEnd w:id="38"/>
      <w:bookmarkEnd w:id="39"/>
    </w:p>
    <w:p w14:paraId="364681DA" w14:textId="3B5CAF80" w:rsidR="00846A99" w:rsidRDefault="00426EFD" w:rsidP="00315AED">
      <w:pPr>
        <w:pStyle w:val="a8"/>
        <w:numPr>
          <w:ilvl w:val="0"/>
          <w:numId w:val="173"/>
        </w:numPr>
        <w:ind w:firstLineChars="0"/>
      </w:pPr>
      <w:r>
        <w:rPr>
          <w:rFonts w:hint="eastAsia"/>
        </w:rPr>
        <w:t>发送文件</w:t>
      </w:r>
    </w:p>
    <w:tbl>
      <w:tblPr>
        <w:tblStyle w:val="ac"/>
        <w:tblW w:w="0" w:type="auto"/>
        <w:tblInd w:w="840" w:type="dxa"/>
        <w:tblLook w:val="04A0" w:firstRow="1" w:lastRow="0" w:firstColumn="1" w:lastColumn="0" w:noHBand="0" w:noVBand="1"/>
      </w:tblPr>
      <w:tblGrid>
        <w:gridCol w:w="7456"/>
      </w:tblGrid>
      <w:tr w:rsidR="00426EFD" w14:paraId="0173410B" w14:textId="77777777" w:rsidTr="00426EFD">
        <w:tc>
          <w:tcPr>
            <w:tcW w:w="8296" w:type="dxa"/>
          </w:tcPr>
          <w:p w14:paraId="53BC7F7A" w14:textId="6D03DE45" w:rsidR="00426EFD" w:rsidRPr="00426EFD" w:rsidRDefault="00426EFD" w:rsidP="00426EFD">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await </w:t>
            </w:r>
            <w:r>
              <w:rPr>
                <w:rFonts w:ascii="Menlo" w:hAnsi="Menlo" w:cs="Menlo"/>
                <w:i/>
                <w:iCs/>
                <w:color w:val="000000"/>
                <w:sz w:val="23"/>
                <w:szCs w:val="23"/>
              </w:rPr>
              <w:t>koa_send</w:t>
            </w:r>
            <w:r>
              <w:rPr>
                <w:rFonts w:ascii="Menlo" w:hAnsi="Menlo" w:cs="Menlo"/>
                <w:color w:val="000000"/>
                <w:sz w:val="23"/>
                <w:szCs w:val="23"/>
              </w:rPr>
              <w:t xml:space="preserve">(ctx, </w:t>
            </w:r>
            <w:r>
              <w:rPr>
                <w:rFonts w:ascii="Menlo" w:hAnsi="Menlo" w:cs="Menlo"/>
                <w:color w:val="458383"/>
                <w:sz w:val="23"/>
                <w:szCs w:val="23"/>
              </w:rPr>
              <w:t>path</w:t>
            </w:r>
            <w:r>
              <w:rPr>
                <w:rFonts w:ascii="Menlo" w:hAnsi="Menlo" w:cs="Menlo"/>
                <w:color w:val="000000"/>
                <w:sz w:val="23"/>
                <w:szCs w:val="23"/>
              </w:rPr>
              <w:t>);</w:t>
            </w:r>
          </w:p>
        </w:tc>
      </w:tr>
    </w:tbl>
    <w:p w14:paraId="2B7CB10A" w14:textId="77777777" w:rsidR="00426EFD" w:rsidRDefault="00426EFD" w:rsidP="00315AED">
      <w:pPr>
        <w:pStyle w:val="a8"/>
        <w:numPr>
          <w:ilvl w:val="1"/>
          <w:numId w:val="173"/>
        </w:numPr>
        <w:ind w:firstLineChars="0"/>
      </w:pPr>
      <w:r>
        <w:rPr>
          <w:rFonts w:hint="eastAsia"/>
        </w:rPr>
        <w:t>ctx</w:t>
      </w:r>
    </w:p>
    <w:p w14:paraId="36CEE4FA" w14:textId="69A086A0" w:rsidR="00426EFD" w:rsidRDefault="00426EFD" w:rsidP="00426EFD">
      <w:pPr>
        <w:pStyle w:val="a8"/>
        <w:ind w:left="1260" w:firstLineChars="0" w:firstLine="0"/>
      </w:pPr>
      <w:r>
        <w:rPr>
          <w:rFonts w:hint="eastAsia"/>
        </w:rPr>
        <w:t>koa中的context对象</w:t>
      </w:r>
    </w:p>
    <w:p w14:paraId="4E599898" w14:textId="225658C2" w:rsidR="00426EFD" w:rsidRDefault="00426EFD" w:rsidP="00315AED">
      <w:pPr>
        <w:pStyle w:val="a8"/>
        <w:numPr>
          <w:ilvl w:val="1"/>
          <w:numId w:val="173"/>
        </w:numPr>
        <w:ind w:firstLineChars="0"/>
      </w:pPr>
      <w:r>
        <w:rPr>
          <w:rFonts w:hint="eastAsia"/>
        </w:rPr>
        <w:t>path</w:t>
      </w:r>
    </w:p>
    <w:p w14:paraId="6597CEBC" w14:textId="1BDE7CF7" w:rsidR="00426EFD" w:rsidRDefault="00426EFD" w:rsidP="00426EFD">
      <w:pPr>
        <w:pStyle w:val="a8"/>
        <w:ind w:left="1260" w:firstLineChars="0" w:firstLine="0"/>
      </w:pPr>
      <w:r>
        <w:rPr>
          <w:rFonts w:hint="eastAsia"/>
        </w:rPr>
        <w:t>path是文件在服务器的完整路径</w:t>
      </w:r>
    </w:p>
    <w:p w14:paraId="60199F1D" w14:textId="0B05C0C4" w:rsidR="00093C3E" w:rsidRDefault="00093C3E" w:rsidP="00026211">
      <w:pPr>
        <w:pStyle w:val="4"/>
      </w:pPr>
      <w:r>
        <w:rPr>
          <w:rFonts w:hint="eastAsia"/>
        </w:rPr>
        <w:t>例</w:t>
      </w:r>
    </w:p>
    <w:tbl>
      <w:tblPr>
        <w:tblStyle w:val="ac"/>
        <w:tblW w:w="0" w:type="auto"/>
        <w:tblInd w:w="420" w:type="dxa"/>
        <w:tblLook w:val="04A0" w:firstRow="1" w:lastRow="0" w:firstColumn="1" w:lastColumn="0" w:noHBand="0" w:noVBand="1"/>
      </w:tblPr>
      <w:tblGrid>
        <w:gridCol w:w="7876"/>
      </w:tblGrid>
      <w:tr w:rsidR="00093C3E" w14:paraId="20BCE1D0" w14:textId="77777777" w:rsidTr="00093C3E">
        <w:tc>
          <w:tcPr>
            <w:tcW w:w="8296" w:type="dxa"/>
          </w:tcPr>
          <w:p w14:paraId="4FC702A2" w14:textId="5CECD14A" w:rsidR="00093C3E" w:rsidRPr="00093C3E" w:rsidRDefault="00093C3E" w:rsidP="00093C3E">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const </w:t>
            </w:r>
            <w:r>
              <w:rPr>
                <w:rFonts w:ascii="Menlo" w:hAnsi="Menlo" w:cs="Menlo"/>
                <w:color w:val="000000"/>
                <w:sz w:val="23"/>
                <w:szCs w:val="23"/>
              </w:rPr>
              <w:t xml:space="preserve">Koa_router =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'koa-router'</w:t>
            </w:r>
            <w:r>
              <w:rPr>
                <w:rFonts w:ascii="Menlo" w:hAnsi="Menlo" w:cs="Menlo"/>
                <w:color w:val="000000"/>
                <w:sz w:val="23"/>
                <w:szCs w:val="23"/>
              </w:rPr>
              <w:t>);</w:t>
            </w:r>
            <w:r>
              <w:rPr>
                <w:rFonts w:ascii="Menlo" w:hAnsi="Menlo" w:cs="Menlo"/>
                <w:color w:val="000000"/>
                <w:sz w:val="23"/>
                <w:szCs w:val="23"/>
              </w:rPr>
              <w:br/>
            </w:r>
            <w:r>
              <w:rPr>
                <w:rFonts w:ascii="Menlo" w:hAnsi="Menlo" w:cs="Menlo"/>
                <w:i/>
                <w:iCs/>
                <w:color w:val="808080"/>
                <w:sz w:val="23"/>
                <w:szCs w:val="23"/>
              </w:rPr>
              <w:t>//</w:t>
            </w:r>
            <w:r>
              <w:rPr>
                <w:rFonts w:ascii="Menlo" w:hAnsi="Menlo" w:cs="Menlo"/>
                <w:i/>
                <w:iCs/>
                <w:color w:val="808080"/>
                <w:sz w:val="23"/>
                <w:szCs w:val="23"/>
              </w:rPr>
              <w:t>引入模块</w:t>
            </w:r>
            <w:r>
              <w:rPr>
                <w:rFonts w:ascii="Menlo" w:hAnsi="Menlo" w:cs="Menlo"/>
                <w:i/>
                <w:iCs/>
                <w:color w:val="808080"/>
                <w:sz w:val="23"/>
                <w:szCs w:val="23"/>
              </w:rPr>
              <w:br/>
            </w:r>
            <w:r>
              <w:rPr>
                <w:rFonts w:ascii="Menlo" w:hAnsi="Menlo" w:cs="Menlo"/>
                <w:b/>
                <w:bCs/>
                <w:color w:val="000080"/>
                <w:sz w:val="23"/>
                <w:szCs w:val="23"/>
              </w:rPr>
              <w:t xml:space="preserve">const </w:t>
            </w:r>
            <w:r>
              <w:rPr>
                <w:rFonts w:ascii="Menlo" w:hAnsi="Menlo" w:cs="Menlo"/>
                <w:i/>
                <w:iCs/>
                <w:color w:val="000000"/>
                <w:sz w:val="23"/>
                <w:szCs w:val="23"/>
              </w:rPr>
              <w:t xml:space="preserve">koa_send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'koa-send'</w:t>
            </w:r>
            <w:r>
              <w:rPr>
                <w:rFonts w:ascii="Menlo" w:hAnsi="Menlo" w:cs="Menlo"/>
                <w:color w:val="000000"/>
                <w:sz w:val="23"/>
                <w:szCs w:val="23"/>
              </w:rPr>
              <w:t>);</w:t>
            </w:r>
            <w:r>
              <w:rPr>
                <w:rFonts w:ascii="Menlo" w:hAnsi="Menlo" w:cs="Menlo"/>
                <w:color w:val="000000"/>
                <w:sz w:val="23"/>
                <w:szCs w:val="23"/>
              </w:rPr>
              <w:br/>
            </w:r>
            <w:r>
              <w:rPr>
                <w:rFonts w:ascii="Menlo" w:hAnsi="Menlo" w:cs="Menlo"/>
                <w:color w:val="000000"/>
                <w:sz w:val="23"/>
                <w:szCs w:val="23"/>
              </w:rPr>
              <w:br/>
            </w:r>
            <w:r>
              <w:rPr>
                <w:rFonts w:ascii="Menlo" w:hAnsi="Menlo" w:cs="Menlo"/>
                <w:b/>
                <w:bCs/>
                <w:color w:val="000080"/>
                <w:sz w:val="23"/>
                <w:szCs w:val="23"/>
              </w:rPr>
              <w:t xml:space="preserve">let </w:t>
            </w:r>
            <w:r>
              <w:rPr>
                <w:rFonts w:ascii="Menlo" w:hAnsi="Menlo" w:cs="Menlo"/>
                <w:color w:val="458383"/>
                <w:sz w:val="23"/>
                <w:szCs w:val="23"/>
              </w:rPr>
              <w:t xml:space="preserve">app </w:t>
            </w:r>
            <w:r>
              <w:rPr>
                <w:rFonts w:ascii="Menlo" w:hAnsi="Menlo" w:cs="Menlo"/>
                <w:color w:val="000000"/>
                <w:sz w:val="23"/>
                <w:szCs w:val="23"/>
              </w:rPr>
              <w:t xml:space="preserve">= </w:t>
            </w:r>
            <w:r>
              <w:rPr>
                <w:rFonts w:ascii="Menlo" w:hAnsi="Menlo" w:cs="Menlo"/>
                <w:b/>
                <w:bCs/>
                <w:color w:val="000080"/>
                <w:sz w:val="23"/>
                <w:szCs w:val="23"/>
              </w:rPr>
              <w:t xml:space="preserve">new </w:t>
            </w:r>
            <w:r>
              <w:rPr>
                <w:rFonts w:ascii="Menlo" w:hAnsi="Menlo" w:cs="Menlo"/>
                <w:b/>
                <w:bCs/>
                <w:color w:val="660E7A"/>
                <w:sz w:val="23"/>
                <w:szCs w:val="23"/>
              </w:rPr>
              <w:t>Koa</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let </w:t>
            </w:r>
            <w:r>
              <w:rPr>
                <w:rFonts w:ascii="Menlo" w:hAnsi="Menlo" w:cs="Menlo"/>
                <w:color w:val="458383"/>
                <w:sz w:val="23"/>
                <w:szCs w:val="23"/>
              </w:rPr>
              <w:t xml:space="preserve">router </w:t>
            </w:r>
            <w:r>
              <w:rPr>
                <w:rFonts w:ascii="Menlo" w:hAnsi="Menlo" w:cs="Menlo"/>
                <w:color w:val="000000"/>
                <w:sz w:val="23"/>
                <w:szCs w:val="23"/>
              </w:rPr>
              <w:t>=</w:t>
            </w:r>
            <w:r>
              <w:rPr>
                <w:rFonts w:ascii="Menlo" w:hAnsi="Menlo" w:cs="Menlo"/>
                <w:b/>
                <w:bCs/>
                <w:color w:val="000080"/>
                <w:sz w:val="23"/>
                <w:szCs w:val="23"/>
              </w:rPr>
              <w:t xml:space="preserve">new </w:t>
            </w:r>
            <w:r>
              <w:rPr>
                <w:rFonts w:ascii="Menlo" w:hAnsi="Menlo" w:cs="Menlo"/>
                <w:color w:val="000000"/>
                <w:sz w:val="23"/>
                <w:szCs w:val="23"/>
              </w:rPr>
              <w:t>Koa_router();</w:t>
            </w:r>
            <w:r>
              <w:rPr>
                <w:rFonts w:ascii="Menlo" w:hAnsi="Menlo" w:cs="Menlo"/>
                <w:color w:val="000000"/>
                <w:sz w:val="23"/>
                <w:szCs w:val="23"/>
              </w:rPr>
              <w:br/>
            </w:r>
            <w:r>
              <w:rPr>
                <w:rFonts w:ascii="Menlo" w:hAnsi="Menlo" w:cs="Menlo"/>
                <w:color w:val="000000"/>
                <w:sz w:val="23"/>
                <w:szCs w:val="23"/>
              </w:rPr>
              <w:br/>
            </w:r>
            <w:r>
              <w:rPr>
                <w:rFonts w:ascii="Menlo" w:hAnsi="Menlo" w:cs="Menlo"/>
                <w:color w:val="458383"/>
                <w:sz w:val="23"/>
                <w:szCs w:val="23"/>
              </w:rPr>
              <w:t>router</w:t>
            </w:r>
            <w:r>
              <w:rPr>
                <w:rFonts w:ascii="Menlo" w:hAnsi="Menlo" w:cs="Menlo"/>
                <w:color w:val="000000"/>
                <w:sz w:val="23"/>
                <w:szCs w:val="23"/>
              </w:rPr>
              <w:t>.get(</w:t>
            </w:r>
            <w:r>
              <w:rPr>
                <w:rFonts w:ascii="Menlo" w:hAnsi="Menlo" w:cs="Menlo"/>
                <w:b/>
                <w:bCs/>
                <w:color w:val="008000"/>
                <w:sz w:val="23"/>
                <w:szCs w:val="23"/>
              </w:rPr>
              <w:t>'/download/:name'</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(ctx,next)=&gt;{</w:t>
            </w:r>
            <w:r>
              <w:rPr>
                <w:rFonts w:ascii="Menlo" w:hAnsi="Menlo" w:cs="Menlo"/>
                <w:color w:val="000000"/>
                <w:sz w:val="23"/>
                <w:szCs w:val="23"/>
              </w:rPr>
              <w:br/>
              <w:t xml:space="preserve">    </w:t>
            </w:r>
            <w:r>
              <w:rPr>
                <w:rFonts w:ascii="Menlo" w:hAnsi="Menlo" w:cs="Menlo"/>
                <w:b/>
                <w:bCs/>
                <w:color w:val="000080"/>
                <w:sz w:val="23"/>
                <w:szCs w:val="23"/>
              </w:rPr>
              <w:t xml:space="preserve">let </w:t>
            </w:r>
            <w:r>
              <w:rPr>
                <w:rFonts w:ascii="Menlo" w:hAnsi="Menlo" w:cs="Menlo"/>
                <w:color w:val="458383"/>
                <w:sz w:val="23"/>
                <w:szCs w:val="23"/>
              </w:rPr>
              <w:t xml:space="preserve">path </w:t>
            </w:r>
            <w:r>
              <w:rPr>
                <w:rFonts w:ascii="Menlo" w:hAnsi="Menlo" w:cs="Menlo"/>
                <w:color w:val="000000"/>
                <w:sz w:val="23"/>
                <w:szCs w:val="23"/>
              </w:rPr>
              <w:t xml:space="preserve">= </w:t>
            </w:r>
            <w:r>
              <w:rPr>
                <w:rFonts w:ascii="Menlo" w:hAnsi="Menlo" w:cs="Menlo"/>
                <w:b/>
                <w:bCs/>
                <w:color w:val="008000"/>
                <w:sz w:val="23"/>
                <w:szCs w:val="23"/>
              </w:rPr>
              <w:t>`uploads/</w:t>
            </w:r>
            <w:r>
              <w:rPr>
                <w:rFonts w:ascii="Menlo" w:hAnsi="Menlo" w:cs="Menlo"/>
                <w:color w:val="000000"/>
                <w:sz w:val="23"/>
                <w:szCs w:val="23"/>
              </w:rPr>
              <w:t>${ctx.</w:t>
            </w:r>
            <w:r>
              <w:rPr>
                <w:rFonts w:ascii="Menlo" w:hAnsi="Menlo" w:cs="Menlo"/>
                <w:b/>
                <w:bCs/>
                <w:color w:val="660E7A"/>
                <w:sz w:val="23"/>
                <w:szCs w:val="23"/>
              </w:rPr>
              <w:t>params</w:t>
            </w:r>
            <w:r>
              <w:rPr>
                <w:rFonts w:ascii="Menlo" w:hAnsi="Menlo" w:cs="Menlo"/>
                <w:color w:val="000000"/>
                <w:sz w:val="23"/>
                <w:szCs w:val="23"/>
              </w:rPr>
              <w:t>.</w:t>
            </w:r>
            <w:r>
              <w:rPr>
                <w:rFonts w:ascii="Menlo" w:hAnsi="Menlo" w:cs="Menlo"/>
                <w:b/>
                <w:bCs/>
                <w:color w:val="660E7A"/>
                <w:sz w:val="23"/>
                <w:szCs w:val="23"/>
              </w:rPr>
              <w:t>name</w:t>
            </w:r>
            <w:r>
              <w:rPr>
                <w:rFonts w:ascii="Menlo" w:hAnsi="Menlo" w:cs="Menlo"/>
                <w:color w:val="000000"/>
                <w:sz w:val="23"/>
                <w:szCs w:val="23"/>
              </w:rPr>
              <w:t>}</w:t>
            </w:r>
            <w:r>
              <w:rPr>
                <w:rFonts w:ascii="Menlo" w:hAnsi="Menlo" w:cs="Menlo"/>
                <w:b/>
                <w:bCs/>
                <w:color w:val="008000"/>
                <w:sz w:val="23"/>
                <w:szCs w:val="23"/>
              </w:rPr>
              <w:t>`</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i/>
                <w:iCs/>
                <w:color w:val="808080"/>
                <w:sz w:val="23"/>
                <w:szCs w:val="23"/>
              </w:rPr>
              <w:t>//</w:t>
            </w:r>
            <w:r>
              <w:rPr>
                <w:rFonts w:ascii="Menlo" w:hAnsi="Menlo" w:cs="Menlo"/>
                <w:i/>
                <w:iCs/>
                <w:color w:val="808080"/>
                <w:sz w:val="23"/>
                <w:szCs w:val="23"/>
              </w:rPr>
              <w:t>设置</w:t>
            </w:r>
            <w:r>
              <w:rPr>
                <w:rFonts w:ascii="Menlo" w:hAnsi="Menlo" w:cs="Menlo"/>
                <w:i/>
                <w:iCs/>
                <w:color w:val="808080"/>
                <w:sz w:val="23"/>
                <w:szCs w:val="23"/>
              </w:rPr>
              <w:t>header</w:t>
            </w:r>
            <w:r>
              <w:rPr>
                <w:rFonts w:ascii="Menlo" w:hAnsi="Menlo" w:cs="Menlo"/>
                <w:i/>
                <w:iCs/>
                <w:color w:val="808080"/>
                <w:sz w:val="23"/>
                <w:szCs w:val="23"/>
              </w:rPr>
              <w:t>中的</w:t>
            </w:r>
            <w:r>
              <w:rPr>
                <w:rFonts w:ascii="Menlo" w:hAnsi="Menlo" w:cs="Menlo"/>
                <w:i/>
                <w:iCs/>
                <w:color w:val="808080"/>
                <w:sz w:val="23"/>
                <w:szCs w:val="23"/>
              </w:rPr>
              <w:t>Content-Disposition</w:t>
            </w:r>
            <w:r>
              <w:rPr>
                <w:rFonts w:ascii="Menlo" w:hAnsi="Menlo" w:cs="Menlo"/>
                <w:i/>
                <w:iCs/>
                <w:color w:val="808080"/>
                <w:sz w:val="23"/>
                <w:szCs w:val="23"/>
              </w:rPr>
              <w:t>为</w:t>
            </w:r>
            <w:r>
              <w:rPr>
                <w:rFonts w:ascii="Menlo" w:hAnsi="Menlo" w:cs="Menlo"/>
                <w:i/>
                <w:iCs/>
                <w:color w:val="808080"/>
                <w:sz w:val="23"/>
                <w:szCs w:val="23"/>
              </w:rPr>
              <w:t>attachment</w:t>
            </w:r>
            <w:r>
              <w:rPr>
                <w:rFonts w:ascii="Menlo" w:hAnsi="Menlo" w:cs="Menlo"/>
                <w:i/>
                <w:iCs/>
                <w:color w:val="808080"/>
                <w:sz w:val="23"/>
                <w:szCs w:val="23"/>
              </w:rPr>
              <w:t>，来告诉客户端这是</w:t>
            </w:r>
            <w:r>
              <w:rPr>
                <w:rFonts w:ascii="Menlo" w:hAnsi="Menlo" w:cs="Menlo"/>
                <w:i/>
                <w:iCs/>
                <w:color w:val="808080"/>
                <w:sz w:val="23"/>
                <w:szCs w:val="23"/>
              </w:rPr>
              <w:t>1</w:t>
            </w:r>
            <w:r>
              <w:rPr>
                <w:rFonts w:ascii="Menlo" w:hAnsi="Menlo" w:cs="Menlo"/>
                <w:i/>
                <w:iCs/>
                <w:color w:val="808080"/>
                <w:sz w:val="23"/>
                <w:szCs w:val="23"/>
              </w:rPr>
              <w:t>个下载操作</w:t>
            </w:r>
            <w:r>
              <w:rPr>
                <w:rFonts w:ascii="Menlo" w:hAnsi="Menlo" w:cs="Menlo"/>
                <w:i/>
                <w:iCs/>
                <w:color w:val="808080"/>
                <w:sz w:val="23"/>
                <w:szCs w:val="23"/>
              </w:rPr>
              <w:br/>
              <w:t xml:space="preserve">    </w:t>
            </w:r>
            <w:r>
              <w:rPr>
                <w:rFonts w:ascii="Menlo" w:hAnsi="Menlo" w:cs="Menlo"/>
                <w:color w:val="000000"/>
                <w:sz w:val="23"/>
                <w:szCs w:val="23"/>
              </w:rPr>
              <w:t>ctx.</w:t>
            </w:r>
            <w:r>
              <w:rPr>
                <w:rFonts w:ascii="Menlo" w:hAnsi="Menlo" w:cs="Menlo"/>
                <w:color w:val="7A7A43"/>
                <w:sz w:val="23"/>
                <w:szCs w:val="23"/>
              </w:rPr>
              <w:t>attachment</w:t>
            </w:r>
            <w:r>
              <w:rPr>
                <w:rFonts w:ascii="Menlo" w:hAnsi="Menlo" w:cs="Menlo"/>
                <w:color w:val="000000"/>
                <w:sz w:val="23"/>
                <w:szCs w:val="23"/>
              </w:rPr>
              <w:t>(</w:t>
            </w:r>
            <w:r>
              <w:rPr>
                <w:rFonts w:ascii="Menlo" w:hAnsi="Menlo" w:cs="Menlo"/>
                <w:color w:val="458383"/>
                <w:sz w:val="23"/>
                <w:szCs w:val="23"/>
              </w:rPr>
              <w:t>path</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i/>
                <w:iCs/>
                <w:color w:val="808080"/>
                <w:sz w:val="23"/>
                <w:szCs w:val="23"/>
              </w:rPr>
              <w:t>//</w:t>
            </w:r>
            <w:r>
              <w:rPr>
                <w:rFonts w:ascii="Menlo" w:hAnsi="Menlo" w:cs="Menlo"/>
                <w:i/>
                <w:iCs/>
                <w:color w:val="808080"/>
                <w:sz w:val="23"/>
                <w:szCs w:val="23"/>
              </w:rPr>
              <w:t>发送文件</w:t>
            </w:r>
            <w:r>
              <w:rPr>
                <w:rFonts w:ascii="Menlo" w:hAnsi="Menlo" w:cs="Menlo"/>
                <w:i/>
                <w:iCs/>
                <w:color w:val="808080"/>
                <w:sz w:val="23"/>
                <w:szCs w:val="23"/>
              </w:rPr>
              <w:br/>
              <w:t xml:space="preserve">    </w:t>
            </w:r>
            <w:r>
              <w:rPr>
                <w:rFonts w:ascii="Menlo" w:hAnsi="Menlo" w:cs="Menlo"/>
                <w:b/>
                <w:bCs/>
                <w:color w:val="000080"/>
                <w:sz w:val="23"/>
                <w:szCs w:val="23"/>
              </w:rPr>
              <w:t xml:space="preserve">await </w:t>
            </w:r>
            <w:r>
              <w:rPr>
                <w:rFonts w:ascii="Menlo" w:hAnsi="Menlo" w:cs="Menlo"/>
                <w:i/>
                <w:iCs/>
                <w:color w:val="000000"/>
                <w:sz w:val="23"/>
                <w:szCs w:val="23"/>
              </w:rPr>
              <w:t>koa_send</w:t>
            </w:r>
            <w:r>
              <w:rPr>
                <w:rFonts w:ascii="Menlo" w:hAnsi="Menlo" w:cs="Menlo"/>
                <w:color w:val="000000"/>
                <w:sz w:val="23"/>
                <w:szCs w:val="23"/>
              </w:rPr>
              <w:t xml:space="preserve">(ctx, </w:t>
            </w:r>
            <w:r>
              <w:rPr>
                <w:rFonts w:ascii="Menlo" w:hAnsi="Menlo" w:cs="Menlo"/>
                <w:color w:val="458383"/>
                <w:sz w:val="23"/>
                <w:szCs w:val="23"/>
              </w:rPr>
              <w:t>path</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b/>
                <w:bCs/>
                <w:color w:val="000080"/>
                <w:sz w:val="23"/>
                <w:szCs w:val="23"/>
              </w:rPr>
              <w:t>return</w:t>
            </w:r>
            <w:r>
              <w:rPr>
                <w:rFonts w:ascii="Menlo" w:hAnsi="Menlo" w:cs="Menlo"/>
                <w:color w:val="000000"/>
                <w:sz w:val="23"/>
                <w:szCs w:val="23"/>
              </w:rPr>
              <w:t>;</w:t>
            </w:r>
            <w:r>
              <w:rPr>
                <w:rFonts w:ascii="Menlo" w:hAnsi="Menlo" w:cs="Menlo"/>
                <w:color w:val="000000"/>
                <w:sz w:val="23"/>
                <w:szCs w:val="23"/>
              </w:rPr>
              <w:br/>
              <w:t>});</w:t>
            </w:r>
            <w:r>
              <w:rPr>
                <w:rFonts w:ascii="Menlo" w:hAnsi="Menlo" w:cs="Menlo"/>
                <w:color w:val="000000"/>
                <w:sz w:val="23"/>
                <w:szCs w:val="23"/>
              </w:rPr>
              <w:br/>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458383"/>
                <w:sz w:val="23"/>
                <w:szCs w:val="23"/>
              </w:rPr>
              <w:t>router</w:t>
            </w:r>
            <w:r>
              <w:rPr>
                <w:rFonts w:ascii="Menlo" w:hAnsi="Menlo" w:cs="Menlo"/>
                <w:color w:val="000000"/>
                <w:sz w:val="23"/>
                <w:szCs w:val="23"/>
              </w:rPr>
              <w:t>.</w:t>
            </w:r>
            <w:r>
              <w:rPr>
                <w:rFonts w:ascii="Menlo" w:hAnsi="Menlo" w:cs="Menlo"/>
                <w:color w:val="7A7A43"/>
                <w:sz w:val="23"/>
                <w:szCs w:val="23"/>
              </w:rPr>
              <w:t>routes</w:t>
            </w:r>
            <w:r>
              <w:rPr>
                <w:rFonts w:ascii="Menlo" w:hAnsi="Menlo" w:cs="Menlo"/>
                <w:color w:val="000000"/>
                <w:sz w:val="23"/>
                <w:szCs w:val="23"/>
              </w:rPr>
              <w:t>());</w:t>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458383"/>
                <w:sz w:val="23"/>
                <w:szCs w:val="23"/>
              </w:rPr>
              <w:t>router</w:t>
            </w:r>
            <w:r>
              <w:rPr>
                <w:rFonts w:ascii="Menlo" w:hAnsi="Menlo" w:cs="Menlo"/>
                <w:color w:val="000000"/>
                <w:sz w:val="23"/>
                <w:szCs w:val="23"/>
              </w:rPr>
              <w:t>.</w:t>
            </w:r>
            <w:r>
              <w:rPr>
                <w:rFonts w:ascii="Menlo" w:hAnsi="Menlo" w:cs="Menlo"/>
                <w:color w:val="7A7A43"/>
                <w:sz w:val="23"/>
                <w:szCs w:val="23"/>
              </w:rPr>
              <w:t>allowedMethods</w:t>
            </w:r>
            <w:r>
              <w:rPr>
                <w:rFonts w:ascii="Menlo" w:hAnsi="Menlo" w:cs="Menlo"/>
                <w:color w:val="000000"/>
                <w:sz w:val="23"/>
                <w:szCs w:val="23"/>
              </w:rPr>
              <w:t>());</w:t>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listen</w:t>
            </w:r>
            <w:r>
              <w:rPr>
                <w:rFonts w:ascii="Menlo" w:hAnsi="Menlo" w:cs="Menlo"/>
                <w:color w:val="000000"/>
                <w:sz w:val="23"/>
                <w:szCs w:val="23"/>
              </w:rPr>
              <w:t>(</w:t>
            </w:r>
            <w:r>
              <w:rPr>
                <w:rFonts w:ascii="Menlo" w:hAnsi="Menlo" w:cs="Menlo"/>
                <w:color w:val="0000FF"/>
                <w:sz w:val="23"/>
                <w:szCs w:val="23"/>
              </w:rPr>
              <w:t>8001</w:t>
            </w:r>
            <w:r>
              <w:rPr>
                <w:rFonts w:ascii="Menlo" w:hAnsi="Menlo" w:cs="Menlo"/>
                <w:color w:val="000000"/>
                <w:sz w:val="23"/>
                <w:szCs w:val="23"/>
              </w:rPr>
              <w:t>);</w:t>
            </w:r>
          </w:p>
        </w:tc>
      </w:tr>
    </w:tbl>
    <w:p w14:paraId="76C0C44A" w14:textId="77777777" w:rsidR="00093C3E" w:rsidRPr="00093C3E" w:rsidRDefault="00093C3E" w:rsidP="00093C3E">
      <w:pPr>
        <w:ind w:left="420"/>
      </w:pPr>
    </w:p>
    <w:p w14:paraId="5C1EFCF3" w14:textId="77777777" w:rsidR="00DD68E2" w:rsidRPr="00DD68E2" w:rsidRDefault="00DD68E2" w:rsidP="00555BA7"/>
    <w:p w14:paraId="3BAB9308" w14:textId="42496802" w:rsidR="00B37412" w:rsidRDefault="005E1D35" w:rsidP="00D068A9">
      <w:pPr>
        <w:pStyle w:val="2"/>
      </w:pPr>
      <w:bookmarkStart w:id="40" w:name="跨域"/>
      <w:bookmarkEnd w:id="40"/>
      <w:r>
        <w:rPr>
          <w:rFonts w:hint="eastAsia"/>
        </w:rPr>
        <w:lastRenderedPageBreak/>
        <w:t>跨域</w:t>
      </w:r>
    </w:p>
    <w:p w14:paraId="24945530" w14:textId="6E715054" w:rsidR="005E1D35" w:rsidRDefault="005E1D35" w:rsidP="00315AED">
      <w:pPr>
        <w:pStyle w:val="3"/>
        <w:numPr>
          <w:ilvl w:val="0"/>
          <w:numId w:val="232"/>
        </w:numPr>
      </w:pPr>
      <w:r>
        <w:rPr>
          <w:rFonts w:hint="eastAsia"/>
        </w:rPr>
        <w:t>基础知识</w:t>
      </w:r>
    </w:p>
    <w:p w14:paraId="1527EF18" w14:textId="1030E508" w:rsidR="005E1D35" w:rsidRDefault="005E1D35" w:rsidP="00315AED">
      <w:pPr>
        <w:pStyle w:val="4"/>
        <w:numPr>
          <w:ilvl w:val="0"/>
          <w:numId w:val="233"/>
        </w:numPr>
      </w:pPr>
      <w:r>
        <w:rPr>
          <w:rFonts w:hint="eastAsia"/>
        </w:rPr>
        <w:t>什么是跨域</w:t>
      </w:r>
    </w:p>
    <w:p w14:paraId="5114BEB5" w14:textId="2F62ED82" w:rsidR="005E1D35" w:rsidRDefault="005E1D35" w:rsidP="005E1D35">
      <w:pPr>
        <w:ind w:left="420"/>
        <w:rPr>
          <w:rFonts w:ascii="Cambria" w:hAnsi="Cambria" w:cs="Cambria"/>
        </w:rPr>
      </w:pPr>
      <w:r>
        <w:rPr>
          <w:rFonts w:hint="eastAsia"/>
        </w:rPr>
        <w:t>每个服务器都有1个唯一的域名，域名</w:t>
      </w:r>
      <w:r>
        <w:rPr>
          <w:rFonts w:ascii="Cambria" w:hAnsi="Cambria" w:cs="Cambria" w:hint="eastAsia"/>
        </w:rPr>
        <w:t>由以下几部分组成：</w:t>
      </w:r>
    </w:p>
    <w:p w14:paraId="013E6BF9" w14:textId="5A87FFC7" w:rsidR="005E1D35" w:rsidRDefault="005E1D35" w:rsidP="005E1D35">
      <w:pPr>
        <w:ind w:left="420"/>
        <w:rPr>
          <w:rFonts w:ascii="Cambria" w:hAnsi="Cambria" w:cs="Cambria"/>
        </w:rPr>
      </w:pPr>
      <w:r>
        <w:rPr>
          <w:rFonts w:ascii="Cambria" w:hAnsi="Cambria" w:cs="Cambria"/>
        </w:rPr>
        <w:tab/>
      </w:r>
      <w:r>
        <w:rPr>
          <w:rFonts w:ascii="Cambria" w:hAnsi="Cambria" w:cs="Cambria" w:hint="eastAsia"/>
        </w:rPr>
        <w:t>协议、域名、端口</w:t>
      </w:r>
    </w:p>
    <w:p w14:paraId="2E6C5B6C" w14:textId="0FD3A9CB" w:rsidR="005E1D35" w:rsidRDefault="005E1D35" w:rsidP="005E1D35">
      <w:pPr>
        <w:ind w:left="420"/>
        <w:rPr>
          <w:rFonts w:ascii="Cambria" w:hAnsi="Cambria" w:cs="Cambria"/>
        </w:rPr>
      </w:pPr>
      <w:r>
        <w:rPr>
          <w:rFonts w:ascii="Cambria" w:hAnsi="Cambria" w:cs="Cambria"/>
        </w:rPr>
        <w:tab/>
      </w:r>
      <w:r>
        <w:rPr>
          <w:rFonts w:ascii="Cambria" w:hAnsi="Cambria" w:cs="Cambria" w:hint="eastAsia"/>
        </w:rPr>
        <w:t>如：</w:t>
      </w:r>
      <w:r>
        <w:rPr>
          <w:rFonts w:ascii="Cambria" w:hAnsi="Cambria" w:cs="Cambria" w:hint="eastAsia"/>
        </w:rPr>
        <w:t>http</w:t>
      </w:r>
      <w:r>
        <w:rPr>
          <w:rFonts w:ascii="Cambria" w:hAnsi="Cambria" w:cs="Cambria"/>
        </w:rPr>
        <w:t>:www.baidu.com:80</w:t>
      </w:r>
    </w:p>
    <w:p w14:paraId="7869D9C1" w14:textId="7CD3C70F" w:rsidR="005E1D35" w:rsidRDefault="005E1D35" w:rsidP="005E1D35">
      <w:pPr>
        <w:ind w:left="420"/>
        <w:rPr>
          <w:rFonts w:ascii="Cambria" w:hAnsi="Cambria" w:cs="Cambria"/>
        </w:rPr>
      </w:pPr>
      <w:r>
        <w:rPr>
          <w:rFonts w:ascii="Cambria" w:hAnsi="Cambria" w:cs="Cambria" w:hint="eastAsia"/>
        </w:rPr>
        <w:t>当域名中存在任何一部分不同时，则认为是跨域</w:t>
      </w:r>
    </w:p>
    <w:p w14:paraId="4EEFAAA1" w14:textId="5B71BD00" w:rsidR="005E1D35" w:rsidRPr="005E1D35" w:rsidRDefault="005E1D35" w:rsidP="005E1D35">
      <w:pPr>
        <w:ind w:left="420"/>
        <w:rPr>
          <w:rFonts w:ascii="Cambria" w:hAnsi="Cambria" w:cs="Cambria"/>
        </w:rPr>
      </w:pPr>
      <w:r>
        <w:rPr>
          <w:rFonts w:ascii="Cambria" w:hAnsi="Cambria" w:cs="Cambria"/>
        </w:rPr>
        <w:tab/>
      </w:r>
      <w:r>
        <w:rPr>
          <w:rFonts w:ascii="Cambria" w:hAnsi="Cambria" w:cs="Cambria" w:hint="eastAsia"/>
        </w:rPr>
        <w:t>如：来自</w:t>
      </w:r>
      <w:hyperlink r:id="rId95" w:history="1">
        <w:r w:rsidRPr="00830346">
          <w:rPr>
            <w:rStyle w:val="a6"/>
            <w:rFonts w:ascii="Cambria" w:hAnsi="Cambria" w:cs="Cambria" w:hint="eastAsia"/>
          </w:rPr>
          <w:t>www.baodu.com</w:t>
        </w:r>
      </w:hyperlink>
      <w:r>
        <w:rPr>
          <w:rFonts w:ascii="Cambria" w:hAnsi="Cambria" w:cs="Cambria" w:hint="eastAsia"/>
        </w:rPr>
        <w:t>的页面要请求</w:t>
      </w:r>
      <w:hyperlink r:id="rId96" w:history="1">
        <w:r w:rsidRPr="00830346">
          <w:rPr>
            <w:rStyle w:val="a6"/>
            <w:rFonts w:ascii="Cambria" w:hAnsi="Cambria" w:cs="Cambria" w:hint="eastAsia"/>
          </w:rPr>
          <w:t>www.google.com</w:t>
        </w:r>
      </w:hyperlink>
      <w:r>
        <w:rPr>
          <w:rFonts w:ascii="Cambria" w:hAnsi="Cambria" w:cs="Cambria" w:hint="eastAsia"/>
        </w:rPr>
        <w:t>的资源，就是跨域</w:t>
      </w:r>
    </w:p>
    <w:p w14:paraId="3ECF2B03" w14:textId="71B1E407" w:rsidR="005E1D35" w:rsidRDefault="005E1D35" w:rsidP="005E1D35">
      <w:pPr>
        <w:pStyle w:val="4"/>
      </w:pPr>
      <w:r>
        <w:rPr>
          <w:rFonts w:hint="eastAsia"/>
        </w:rPr>
        <w:t>浏览器如何进行跨域限制</w:t>
      </w:r>
    </w:p>
    <w:p w14:paraId="053EEC1A" w14:textId="48F818F9" w:rsidR="00747422" w:rsidRDefault="00A91686" w:rsidP="007E3FED">
      <w:pPr>
        <w:ind w:left="420" w:firstLine="420"/>
      </w:pPr>
      <w:r>
        <w:rPr>
          <w:rFonts w:hint="eastAsia"/>
        </w:rPr>
        <w:t>跨域限制仅限于ajax请求</w:t>
      </w:r>
    </w:p>
    <w:p w14:paraId="356C9306" w14:textId="4BDDCC1B" w:rsidR="005E1D35" w:rsidRDefault="005E1D35" w:rsidP="007E3FED">
      <w:pPr>
        <w:ind w:left="420" w:firstLine="420"/>
      </w:pPr>
      <w:r>
        <w:rPr>
          <w:rFonts w:hint="eastAsia"/>
        </w:rPr>
        <w:t>默认情况下，浏览器从互联网上请求下来的</w:t>
      </w:r>
      <w:r w:rsidR="00A91686">
        <w:rPr>
          <w:rFonts w:hint="eastAsia"/>
        </w:rPr>
        <w:t>js脚本</w:t>
      </w:r>
      <w:r>
        <w:rPr>
          <w:rFonts w:hint="eastAsia"/>
        </w:rPr>
        <w:t>，都会记住他来自哪个域名，当某个</w:t>
      </w:r>
      <w:r w:rsidR="00A91686">
        <w:rPr>
          <w:rFonts w:hint="eastAsia"/>
        </w:rPr>
        <w:t>js脚本</w:t>
      </w:r>
      <w:r>
        <w:rPr>
          <w:rFonts w:hint="eastAsia"/>
        </w:rPr>
        <w:t>想要</w:t>
      </w:r>
      <w:r w:rsidR="00A91686">
        <w:rPr>
          <w:rFonts w:hint="eastAsia"/>
        </w:rPr>
        <w:t>发送</w:t>
      </w:r>
      <w:r>
        <w:rPr>
          <w:rFonts w:hint="eastAsia"/>
        </w:rPr>
        <w:t>与他的来源不同域的</w:t>
      </w:r>
      <w:r w:rsidR="00A91686">
        <w:rPr>
          <w:rFonts w:hint="eastAsia"/>
        </w:rPr>
        <w:t>请求</w:t>
      </w:r>
      <w:r>
        <w:rPr>
          <w:rFonts w:hint="eastAsia"/>
        </w:rPr>
        <w:t>时，</w:t>
      </w:r>
      <w:r w:rsidR="007E3FED">
        <w:rPr>
          <w:rFonts w:hint="eastAsia"/>
        </w:rPr>
        <w:t>浏览器会先判断这是1个简单请求还是非简单请求，如果这是1个简单请求，则会</w:t>
      </w:r>
      <w:r w:rsidR="00A91686">
        <w:rPr>
          <w:rFonts w:hint="eastAsia"/>
        </w:rPr>
        <w:t>自动</w:t>
      </w:r>
      <w:r w:rsidR="007E3FED">
        <w:rPr>
          <w:rFonts w:hint="eastAsia"/>
        </w:rPr>
        <w:t>添加1个origin请求头直接发送出去；如果是非简单请求，则会</w:t>
      </w:r>
      <w:r w:rsidR="00A91686">
        <w:rPr>
          <w:rFonts w:hint="eastAsia"/>
        </w:rPr>
        <w:t>自动</w:t>
      </w:r>
      <w:r w:rsidR="007E3FED">
        <w:rPr>
          <w:rFonts w:hint="eastAsia"/>
        </w:rPr>
        <w:t>添加一些请求</w:t>
      </w:r>
      <w:r w:rsidR="00A91686">
        <w:rPr>
          <w:rFonts w:hint="eastAsia"/>
        </w:rPr>
        <w:t>头</w:t>
      </w:r>
      <w:r w:rsidR="007E3FED">
        <w:rPr>
          <w:rFonts w:hint="eastAsia"/>
        </w:rPr>
        <w:t>先</w:t>
      </w:r>
      <w:r w:rsidR="00A91686">
        <w:rPr>
          <w:rFonts w:hint="eastAsia"/>
        </w:rPr>
        <w:t>预检一下服务器是否允许当前域</w:t>
      </w:r>
      <w:r w:rsidR="007E3FED">
        <w:rPr>
          <w:rFonts w:hint="eastAsia"/>
        </w:rPr>
        <w:t>的请求，如果服务器允许，则真正的将请求发出去，否则就报错（参见</w:t>
      </w:r>
      <w:hyperlink w:anchor="CORS请求" w:history="1">
        <w:r w:rsidR="00747422" w:rsidRPr="00747422">
          <w:rPr>
            <w:rStyle w:val="a6"/>
          </w:rPr>
          <w:t>CORS请求</w:t>
        </w:r>
      </w:hyperlink>
      <w:r w:rsidR="007E3FED">
        <w:rPr>
          <w:rFonts w:hint="eastAsia"/>
        </w:rPr>
        <w:t>）</w:t>
      </w:r>
    </w:p>
    <w:p w14:paraId="7868AEBE" w14:textId="6126F446" w:rsidR="00531F60" w:rsidRDefault="001C4244" w:rsidP="005E1D35">
      <w:pPr>
        <w:ind w:left="420" w:firstLine="420"/>
      </w:pPr>
      <w:r>
        <w:rPr>
          <w:rFonts w:hint="eastAsia"/>
        </w:rPr>
        <w:t>举个</w:t>
      </w:r>
      <w:r>
        <w:rPr>
          <mc:AlternateContent>
            <mc:Choice Requires="w16se">
              <w:rFonts w:hint="eastAsia"/>
            </mc:Choice>
            <mc:Fallback>
              <w:rFonts w:ascii="Apple Color Emoji" w:eastAsia="Apple Color Emoji" w:hAnsi="Apple Color Emoji" w:cs="Apple Color Emoji"/>
            </mc:Fallback>
          </mc:AlternateContent>
        </w:rPr>
        <mc:AlternateContent>
          <mc:Choice Requires="w16se">
            <w16se:symEx w16se:font="Apple Color Emoji" w16se:char="1F330"/>
          </mc:Choice>
          <mc:Fallback>
            <w:t>🌰</w:t>
          </mc:Fallback>
        </mc:AlternateContent>
      </w:r>
      <w:r w:rsidR="00531F60">
        <w:rPr>
          <w:rFonts w:hint="eastAsia"/>
        </w:rPr>
        <w:t>：</w:t>
      </w:r>
    </w:p>
    <w:p w14:paraId="5085C8FE" w14:textId="7946641F" w:rsidR="005E1D35" w:rsidRDefault="00531F60" w:rsidP="00A91686">
      <w:pPr>
        <w:ind w:left="420" w:firstLine="420"/>
      </w:pPr>
      <w:r>
        <w:rPr>
          <w:rFonts w:hint="eastAsia"/>
        </w:rPr>
        <w:t>现在浏览器上</w:t>
      </w:r>
      <w:r w:rsidR="00A91686">
        <w:rPr>
          <w:rFonts w:hint="eastAsia"/>
        </w:rPr>
        <w:t>运行的js脚本</w:t>
      </w:r>
      <w:r>
        <w:rPr>
          <w:rFonts w:hint="eastAsia"/>
        </w:rPr>
        <w:t>是来自A网站的，但是该页面</w:t>
      </w:r>
      <w:r w:rsidR="00A91686">
        <w:rPr>
          <w:rFonts w:hint="eastAsia"/>
        </w:rPr>
        <w:t>向B站发送了</w:t>
      </w:r>
      <w:r w:rsidR="00A91686">
        <w:t>1</w:t>
      </w:r>
      <w:r w:rsidR="00A91686">
        <w:rPr>
          <w:rFonts w:hint="eastAsia"/>
        </w:rPr>
        <w:t>个ajax请求</w:t>
      </w:r>
      <w:r>
        <w:rPr>
          <w:rFonts w:hint="eastAsia"/>
        </w:rPr>
        <w:t>，浏览器一看，你这是跨域了，就</w:t>
      </w:r>
      <w:r w:rsidR="007E3FED">
        <w:rPr>
          <w:rFonts w:hint="eastAsia"/>
        </w:rPr>
        <w:t>会先判断该请求是否属于简单请求，如果是，则</w:t>
      </w:r>
      <w:r w:rsidR="00A91686">
        <w:rPr>
          <w:rFonts w:hint="eastAsia"/>
        </w:rPr>
        <w:t>自动</w:t>
      </w:r>
      <w:r w:rsidR="007E3FED">
        <w:rPr>
          <w:rFonts w:hint="eastAsia"/>
        </w:rPr>
        <w:t>添加origin请求头直接将请求发出，如果不是，则先发一个“预检”请求，如果浏览器回复允许你访问，则真正的发出请求，否则就不让发了</w:t>
      </w:r>
    </w:p>
    <w:p w14:paraId="36C3A986" w14:textId="4C59CC04" w:rsidR="005E1D35" w:rsidRDefault="005E1D35" w:rsidP="005E1D35">
      <w:pPr>
        <w:pStyle w:val="4"/>
      </w:pPr>
      <w:r>
        <w:rPr>
          <w:rFonts w:hint="eastAsia"/>
        </w:rPr>
        <w:t>为什么要跨域</w:t>
      </w:r>
    </w:p>
    <w:p w14:paraId="2217838E" w14:textId="13A1C1C6" w:rsidR="001C4244" w:rsidRDefault="001C4244" w:rsidP="001C4244">
      <w:pPr>
        <w:ind w:left="840"/>
      </w:pPr>
      <w:r>
        <w:rPr>
          <w:rFonts w:hint="eastAsia"/>
        </w:rPr>
        <w:t>有的时候同一个公司可能有好几个子域名，他们之间需要跨域互相访问资源</w:t>
      </w:r>
    </w:p>
    <w:p w14:paraId="17B736E4" w14:textId="352522DC" w:rsidR="001C4244" w:rsidRPr="001C4244" w:rsidRDefault="001C4244" w:rsidP="00032BDB">
      <w:pPr>
        <w:ind w:left="420" w:firstLine="420"/>
      </w:pPr>
      <w:r>
        <w:rPr>
          <w:rFonts w:hint="eastAsia"/>
        </w:rPr>
        <w:t>当你的项目需要使用百度地图的api时，需要跨域</w:t>
      </w:r>
      <w:r w:rsidR="00032BDB">
        <w:rPr>
          <w:rFonts w:hint="eastAsia"/>
        </w:rPr>
        <w:t>让浏览器允许你的页面发送对百度地图所在的域名的请求</w:t>
      </w:r>
    </w:p>
    <w:p w14:paraId="267DB5D3" w14:textId="61E96000" w:rsidR="005E1D35" w:rsidRDefault="005E1D35" w:rsidP="005E1D35">
      <w:pPr>
        <w:pStyle w:val="3"/>
      </w:pPr>
      <w:r>
        <w:rPr>
          <w:rFonts w:hint="eastAsia"/>
        </w:rPr>
        <w:t>跨域方案</w:t>
      </w:r>
    </w:p>
    <w:p w14:paraId="6CB72697" w14:textId="4369FDFA" w:rsidR="00032BDB" w:rsidRDefault="00032BDB" w:rsidP="00315AED">
      <w:pPr>
        <w:pStyle w:val="4"/>
        <w:numPr>
          <w:ilvl w:val="0"/>
          <w:numId w:val="234"/>
        </w:numPr>
      </w:pPr>
      <w:r>
        <w:rPr>
          <w:rFonts w:hint="eastAsia"/>
        </w:rPr>
        <w:t>jsonp</w:t>
      </w:r>
    </w:p>
    <w:p w14:paraId="7C6C368C" w14:textId="29194094" w:rsidR="00032BDB" w:rsidRDefault="00032BDB" w:rsidP="00A91686">
      <w:pPr>
        <w:ind w:left="420" w:firstLine="420"/>
      </w:pPr>
      <w:r>
        <w:rPr>
          <w:rFonts w:hint="eastAsia"/>
        </w:rPr>
        <w:t>现在没用到</w:t>
      </w:r>
    </w:p>
    <w:p w14:paraId="544135FD" w14:textId="5CAD1464" w:rsidR="00032BDB" w:rsidRDefault="00032BDB" w:rsidP="00032BDB">
      <w:pPr>
        <w:pStyle w:val="4"/>
      </w:pPr>
      <w:r>
        <w:rPr>
          <w:rFonts w:hint="eastAsia"/>
        </w:rPr>
        <w:lastRenderedPageBreak/>
        <w:t>服务器代理</w:t>
      </w:r>
    </w:p>
    <w:p w14:paraId="48CF4728" w14:textId="1E05E065" w:rsidR="00032BDB" w:rsidRDefault="00032BDB" w:rsidP="00A91686">
      <w:pPr>
        <w:ind w:left="420" w:firstLine="420"/>
      </w:pPr>
      <w:r>
        <w:rPr>
          <w:rFonts w:hint="eastAsia"/>
        </w:rPr>
        <w:t>浏览器中来自A网站的资源想要请求B网站的资源时，浏览器中来自A网站的资源先请求A网站，告诉他我需要</w:t>
      </w:r>
      <w:r>
        <w:t>B</w:t>
      </w:r>
      <w:r>
        <w:rPr>
          <w:rFonts w:hint="eastAsia"/>
        </w:rPr>
        <w:t>网站的资源，</w:t>
      </w:r>
      <w:r>
        <w:t>A</w:t>
      </w:r>
      <w:r>
        <w:rPr>
          <w:rFonts w:hint="eastAsia"/>
        </w:rPr>
        <w:t>网站服务器接收到请求后由服务器去B网站拿资源，拿到后再进行响应</w:t>
      </w:r>
    </w:p>
    <w:p w14:paraId="76F41A50" w14:textId="3A013131" w:rsidR="00032BDB" w:rsidRDefault="00747422" w:rsidP="00032BDB">
      <w:pPr>
        <w:pStyle w:val="4"/>
      </w:pPr>
      <w:bookmarkStart w:id="41" w:name="CORS请求"/>
      <w:bookmarkEnd w:id="41"/>
      <w:r>
        <w:t>CORS</w:t>
      </w:r>
      <w:r>
        <w:rPr>
          <w:rFonts w:hint="eastAsia"/>
        </w:rPr>
        <w:t>请求</w:t>
      </w:r>
    </w:p>
    <w:p w14:paraId="2BAF5FEF" w14:textId="77777777" w:rsidR="00A91686" w:rsidRDefault="00A91686" w:rsidP="00315AED">
      <w:pPr>
        <w:pStyle w:val="a8"/>
        <w:numPr>
          <w:ilvl w:val="0"/>
          <w:numId w:val="237"/>
        </w:numPr>
        <w:ind w:firstLineChars="0"/>
      </w:pPr>
      <w:r>
        <w:t>浏览器将CORS请求分成两类：简单请求（simple request）和非简单请求（not-so-simple request）。</w:t>
      </w:r>
    </w:p>
    <w:p w14:paraId="58D107DD" w14:textId="77777777" w:rsidR="00A91686" w:rsidRDefault="00A91686" w:rsidP="00315AED">
      <w:pPr>
        <w:pStyle w:val="a8"/>
        <w:numPr>
          <w:ilvl w:val="0"/>
          <w:numId w:val="237"/>
        </w:numPr>
        <w:ind w:firstLineChars="0"/>
      </w:pPr>
      <w:r>
        <w:t>只要同时满足以下两大条件，就属于简单请求。</w:t>
      </w:r>
    </w:p>
    <w:p w14:paraId="174B2F5E" w14:textId="341EF6F1" w:rsidR="00A91686" w:rsidRDefault="00A91686" w:rsidP="00315AED">
      <w:pPr>
        <w:pStyle w:val="a8"/>
        <w:numPr>
          <w:ilvl w:val="1"/>
          <w:numId w:val="173"/>
        </w:numPr>
        <w:ind w:firstLineChars="0"/>
      </w:pPr>
      <w:r>
        <w:t>请求方法是以下三种方法之一：</w:t>
      </w:r>
    </w:p>
    <w:p w14:paraId="4D987375" w14:textId="77777777" w:rsidR="00A91686" w:rsidRDefault="00A91686" w:rsidP="00315AED">
      <w:pPr>
        <w:pStyle w:val="a8"/>
        <w:numPr>
          <w:ilvl w:val="0"/>
          <w:numId w:val="236"/>
        </w:numPr>
        <w:ind w:firstLineChars="0"/>
      </w:pPr>
      <w:r>
        <w:t>HEAD</w:t>
      </w:r>
    </w:p>
    <w:p w14:paraId="6C9221C6" w14:textId="77777777" w:rsidR="00A91686" w:rsidRDefault="00A91686" w:rsidP="00315AED">
      <w:pPr>
        <w:pStyle w:val="a8"/>
        <w:numPr>
          <w:ilvl w:val="0"/>
          <w:numId w:val="236"/>
        </w:numPr>
        <w:ind w:firstLineChars="0"/>
      </w:pPr>
      <w:r>
        <w:t>GET</w:t>
      </w:r>
    </w:p>
    <w:p w14:paraId="3D2693B4" w14:textId="77777777" w:rsidR="00A91686" w:rsidRDefault="00A91686" w:rsidP="00315AED">
      <w:pPr>
        <w:pStyle w:val="a8"/>
        <w:numPr>
          <w:ilvl w:val="0"/>
          <w:numId w:val="236"/>
        </w:numPr>
        <w:ind w:firstLineChars="0"/>
      </w:pPr>
      <w:r>
        <w:t>POST</w:t>
      </w:r>
    </w:p>
    <w:p w14:paraId="0BC405B7" w14:textId="583F9F69" w:rsidR="00A91686" w:rsidRDefault="00A91686" w:rsidP="00315AED">
      <w:pPr>
        <w:pStyle w:val="a8"/>
        <w:numPr>
          <w:ilvl w:val="1"/>
          <w:numId w:val="173"/>
        </w:numPr>
        <w:ind w:firstLineChars="0"/>
      </w:pPr>
      <w:r>
        <w:t>HTTP的头信息不超出以下几种字段：</w:t>
      </w:r>
    </w:p>
    <w:p w14:paraId="7A1BE929" w14:textId="77777777" w:rsidR="00A91686" w:rsidRDefault="00A91686" w:rsidP="00315AED">
      <w:pPr>
        <w:pStyle w:val="a8"/>
        <w:numPr>
          <w:ilvl w:val="2"/>
          <w:numId w:val="173"/>
        </w:numPr>
        <w:ind w:firstLineChars="0"/>
      </w:pPr>
      <w:r>
        <w:t>Accept</w:t>
      </w:r>
    </w:p>
    <w:p w14:paraId="1BCCC621" w14:textId="77777777" w:rsidR="00A91686" w:rsidRDefault="00A91686" w:rsidP="00315AED">
      <w:pPr>
        <w:pStyle w:val="a8"/>
        <w:numPr>
          <w:ilvl w:val="2"/>
          <w:numId w:val="173"/>
        </w:numPr>
        <w:ind w:firstLineChars="0"/>
      </w:pPr>
      <w:r>
        <w:t>Accept-Language</w:t>
      </w:r>
    </w:p>
    <w:p w14:paraId="19D999C3" w14:textId="77777777" w:rsidR="00A91686" w:rsidRDefault="00A91686" w:rsidP="00315AED">
      <w:pPr>
        <w:pStyle w:val="a8"/>
        <w:numPr>
          <w:ilvl w:val="2"/>
          <w:numId w:val="173"/>
        </w:numPr>
        <w:ind w:firstLineChars="0"/>
      </w:pPr>
      <w:r>
        <w:t>Content-Language</w:t>
      </w:r>
    </w:p>
    <w:p w14:paraId="4BEC830A" w14:textId="77777777" w:rsidR="00A91686" w:rsidRDefault="00A91686" w:rsidP="00315AED">
      <w:pPr>
        <w:pStyle w:val="a8"/>
        <w:numPr>
          <w:ilvl w:val="2"/>
          <w:numId w:val="173"/>
        </w:numPr>
        <w:ind w:firstLineChars="0"/>
      </w:pPr>
      <w:r>
        <w:t>Last-Event-ID</w:t>
      </w:r>
    </w:p>
    <w:p w14:paraId="4B6BEF1F" w14:textId="77777777" w:rsidR="00A91686" w:rsidRDefault="00A91686" w:rsidP="00315AED">
      <w:pPr>
        <w:pStyle w:val="a8"/>
        <w:numPr>
          <w:ilvl w:val="2"/>
          <w:numId w:val="173"/>
        </w:numPr>
        <w:ind w:firstLineChars="0"/>
      </w:pPr>
      <w:r>
        <w:t>Content-Type：只限于三个值application/x-www-form-urlencoded、multipart/form-data、text/plain</w:t>
      </w:r>
    </w:p>
    <w:p w14:paraId="44713ED9" w14:textId="5ED36E75" w:rsidR="00A91686" w:rsidRPr="005644A8" w:rsidRDefault="00A91686" w:rsidP="00315AED">
      <w:pPr>
        <w:pStyle w:val="a8"/>
        <w:numPr>
          <w:ilvl w:val="0"/>
          <w:numId w:val="173"/>
        </w:numPr>
        <w:ind w:firstLineChars="0"/>
      </w:pPr>
      <w:r>
        <w:t>凡是不同时满足上面两个条件，就属于非简单请求。</w:t>
      </w:r>
    </w:p>
    <w:p w14:paraId="2B53B5FF" w14:textId="4784D250" w:rsidR="00A91686" w:rsidRPr="00A91686" w:rsidRDefault="00A91686" w:rsidP="00315AED">
      <w:pPr>
        <w:pStyle w:val="a8"/>
        <w:numPr>
          <w:ilvl w:val="0"/>
          <w:numId w:val="173"/>
        </w:numPr>
        <w:ind w:firstLineChars="0"/>
      </w:pPr>
      <w:r>
        <w:t>浏览器对这两种请求的处理，是不一样的。</w:t>
      </w:r>
    </w:p>
    <w:p w14:paraId="627E33C5" w14:textId="13959DBF" w:rsidR="00032BDB" w:rsidRDefault="0085421C" w:rsidP="00315AED">
      <w:pPr>
        <w:pStyle w:val="5"/>
        <w:numPr>
          <w:ilvl w:val="0"/>
          <w:numId w:val="235"/>
        </w:numPr>
        <w:ind w:right="210"/>
      </w:pPr>
      <w:r>
        <w:rPr>
          <w:rFonts w:hint="eastAsia"/>
        </w:rPr>
        <w:t>简单请求</w:t>
      </w:r>
    </w:p>
    <w:p w14:paraId="2E721307" w14:textId="4C354923" w:rsidR="0085421C" w:rsidRDefault="00C851C5" w:rsidP="00315AED">
      <w:pPr>
        <w:pStyle w:val="a8"/>
        <w:numPr>
          <w:ilvl w:val="0"/>
          <w:numId w:val="238"/>
        </w:numPr>
        <w:ind w:firstLineChars="0"/>
      </w:pPr>
      <w:r>
        <w:rPr>
          <w:rFonts w:hint="eastAsia"/>
        </w:rPr>
        <w:t>对于简单请求，浏览器自动添加1个origin请求头，并将请求直接发出</w:t>
      </w:r>
    </w:p>
    <w:p w14:paraId="3343A785" w14:textId="703FC2D3" w:rsidR="00C851C5" w:rsidRDefault="00C851C5" w:rsidP="00C851C5">
      <w:pPr>
        <w:pStyle w:val="a8"/>
        <w:ind w:left="840" w:firstLineChars="0" w:firstLine="0"/>
      </w:pPr>
      <w:r>
        <w:rPr>
          <w:rFonts w:hint="eastAsia"/>
        </w:rPr>
        <w:t>例：</w:t>
      </w:r>
    </w:p>
    <w:p w14:paraId="4DEF8216" w14:textId="47FB72BC" w:rsidR="00C851C5" w:rsidRPr="0085421C" w:rsidRDefault="00C851C5" w:rsidP="00315AED">
      <w:pPr>
        <w:pStyle w:val="a8"/>
        <w:numPr>
          <w:ilvl w:val="0"/>
          <w:numId w:val="239"/>
        </w:numPr>
        <w:ind w:firstLineChars="0"/>
      </w:pPr>
      <w:r>
        <w:rPr>
          <w:rFonts w:hint="eastAsia"/>
        </w:rPr>
        <w:t>localhost</w:t>
      </w:r>
      <w:r>
        <w:t>:8001</w:t>
      </w:r>
      <w:r>
        <w:rPr>
          <w:rFonts w:hint="eastAsia"/>
        </w:rPr>
        <w:t>中的123.html</w:t>
      </w:r>
    </w:p>
    <w:tbl>
      <w:tblPr>
        <w:tblStyle w:val="ac"/>
        <w:tblW w:w="0" w:type="auto"/>
        <w:tblInd w:w="1271" w:type="dxa"/>
        <w:tblLook w:val="04A0" w:firstRow="1" w:lastRow="0" w:firstColumn="1" w:lastColumn="0" w:noHBand="0" w:noVBand="1"/>
      </w:tblPr>
      <w:tblGrid>
        <w:gridCol w:w="7025"/>
      </w:tblGrid>
      <w:tr w:rsidR="00C851C5" w14:paraId="648D9565" w14:textId="77777777" w:rsidTr="00C851C5">
        <w:tc>
          <w:tcPr>
            <w:tcW w:w="7025" w:type="dxa"/>
          </w:tcPr>
          <w:p w14:paraId="58A8F360" w14:textId="18E8962E" w:rsidR="00C851C5" w:rsidRPr="00C851C5" w:rsidRDefault="00C851C5" w:rsidP="00C851C5">
            <w:pPr>
              <w:pStyle w:val="HTML0"/>
              <w:shd w:val="clear" w:color="auto" w:fill="FFFFFF"/>
              <w:rPr>
                <w:rFonts w:ascii="Menlo" w:hAnsi="Menlo" w:cs="Menlo"/>
                <w:color w:val="000000"/>
                <w:sz w:val="18"/>
                <w:szCs w:val="18"/>
              </w:rPr>
            </w:pPr>
            <w:r w:rsidRPr="00377BCB">
              <w:rPr>
                <w:rFonts w:ascii="Menlo" w:hAnsi="Menlo" w:cs="Menlo"/>
                <w:color w:val="000000"/>
                <w:sz w:val="18"/>
                <w:szCs w:val="18"/>
                <w:shd w:val="clear" w:color="auto" w:fill="EFEFEF"/>
              </w:rPr>
              <w:t>&lt;</w:t>
            </w:r>
            <w:r w:rsidRPr="00377BCB">
              <w:rPr>
                <w:rFonts w:ascii="Menlo" w:hAnsi="Menlo" w:cs="Menlo"/>
                <w:b/>
                <w:bCs/>
                <w:color w:val="000080"/>
                <w:sz w:val="18"/>
                <w:szCs w:val="18"/>
                <w:shd w:val="clear" w:color="auto" w:fill="EFEFEF"/>
              </w:rPr>
              <w:t>body</w:t>
            </w:r>
            <w:r w:rsidRPr="00377BCB">
              <w:rPr>
                <w:rFonts w:ascii="Menlo" w:hAnsi="Menlo" w:cs="Menlo"/>
                <w:color w:val="000000"/>
                <w:sz w:val="18"/>
                <w:szCs w:val="18"/>
                <w:shd w:val="clear" w:color="auto" w:fill="EFEFEF"/>
              </w:rPr>
              <w:t>&gt;</w:t>
            </w:r>
            <w:r w:rsidRPr="00377BCB">
              <w:rPr>
                <w:rFonts w:ascii="Menlo" w:hAnsi="Menlo" w:cs="Menlo"/>
                <w:color w:val="000000"/>
                <w:sz w:val="18"/>
                <w:szCs w:val="18"/>
              </w:rPr>
              <w:br/>
              <w:t xml:space="preserve">    </w:t>
            </w:r>
            <w:r w:rsidRPr="00377BCB">
              <w:rPr>
                <w:rFonts w:ascii="Menlo" w:hAnsi="Menlo" w:cs="Menlo"/>
                <w:color w:val="000000"/>
                <w:sz w:val="18"/>
                <w:szCs w:val="18"/>
                <w:shd w:val="clear" w:color="auto" w:fill="EFEFEF"/>
              </w:rPr>
              <w:t>&lt;</w:t>
            </w:r>
            <w:r w:rsidRPr="00377BCB">
              <w:rPr>
                <w:rFonts w:ascii="Menlo" w:hAnsi="Menlo" w:cs="Menlo"/>
                <w:b/>
                <w:bCs/>
                <w:color w:val="000080"/>
                <w:sz w:val="18"/>
                <w:szCs w:val="18"/>
                <w:shd w:val="clear" w:color="auto" w:fill="EFEFEF"/>
              </w:rPr>
              <w:t xml:space="preserve">div </w:t>
            </w:r>
            <w:r w:rsidRPr="00377BCB">
              <w:rPr>
                <w:rFonts w:ascii="Menlo" w:hAnsi="Menlo" w:cs="Menlo"/>
                <w:b/>
                <w:bCs/>
                <w:color w:val="0000FF"/>
                <w:sz w:val="18"/>
                <w:szCs w:val="18"/>
                <w:shd w:val="clear" w:color="auto" w:fill="EFEFEF"/>
              </w:rPr>
              <w:t>id=</w:t>
            </w:r>
            <w:r w:rsidRPr="00377BCB">
              <w:rPr>
                <w:rFonts w:ascii="Menlo" w:hAnsi="Menlo" w:cs="Menlo"/>
                <w:b/>
                <w:bCs/>
                <w:color w:val="008000"/>
                <w:sz w:val="18"/>
                <w:szCs w:val="18"/>
                <w:shd w:val="clear" w:color="auto" w:fill="EFEFEF"/>
              </w:rPr>
              <w:t>"div1"</w:t>
            </w:r>
            <w:r w:rsidRPr="00377BCB">
              <w:rPr>
                <w:rFonts w:ascii="Menlo" w:hAnsi="Menlo" w:cs="Menlo"/>
                <w:color w:val="000000"/>
                <w:sz w:val="18"/>
                <w:szCs w:val="18"/>
                <w:shd w:val="clear" w:color="auto" w:fill="EFEFEF"/>
              </w:rPr>
              <w:t>&gt;&lt;/</w:t>
            </w:r>
            <w:r w:rsidRPr="00377BCB">
              <w:rPr>
                <w:rFonts w:ascii="Menlo" w:hAnsi="Menlo" w:cs="Menlo"/>
                <w:b/>
                <w:bCs/>
                <w:color w:val="000080"/>
                <w:sz w:val="18"/>
                <w:szCs w:val="18"/>
                <w:shd w:val="clear" w:color="auto" w:fill="EFEFEF"/>
              </w:rPr>
              <w:t>div</w:t>
            </w:r>
            <w:r w:rsidRPr="00377BCB">
              <w:rPr>
                <w:rFonts w:ascii="Menlo" w:hAnsi="Menlo" w:cs="Menlo"/>
                <w:color w:val="000000"/>
                <w:sz w:val="18"/>
                <w:szCs w:val="18"/>
                <w:shd w:val="clear" w:color="auto" w:fill="EFEFEF"/>
              </w:rPr>
              <w:t>&gt;</w:t>
            </w:r>
            <w:r w:rsidRPr="00377BCB">
              <w:rPr>
                <w:rFonts w:ascii="Menlo" w:hAnsi="Menlo" w:cs="Menlo"/>
                <w:color w:val="000000"/>
                <w:sz w:val="18"/>
                <w:szCs w:val="18"/>
              </w:rPr>
              <w:br/>
            </w:r>
            <w:r w:rsidRPr="00377BCB">
              <w:rPr>
                <w:rFonts w:ascii="Menlo" w:hAnsi="Menlo" w:cs="Menlo"/>
                <w:color w:val="000000"/>
                <w:sz w:val="18"/>
                <w:szCs w:val="18"/>
                <w:shd w:val="clear" w:color="auto" w:fill="EFEFEF"/>
              </w:rPr>
              <w:t>&lt;/</w:t>
            </w:r>
            <w:r w:rsidRPr="00377BCB">
              <w:rPr>
                <w:rFonts w:ascii="Menlo" w:hAnsi="Menlo" w:cs="Menlo"/>
                <w:b/>
                <w:bCs/>
                <w:color w:val="000080"/>
                <w:sz w:val="18"/>
                <w:szCs w:val="18"/>
                <w:shd w:val="clear" w:color="auto" w:fill="EFEFEF"/>
              </w:rPr>
              <w:t>body</w:t>
            </w:r>
            <w:r w:rsidRPr="00377BCB">
              <w:rPr>
                <w:rFonts w:ascii="Menlo" w:hAnsi="Menlo" w:cs="Menlo"/>
                <w:color w:val="000000"/>
                <w:sz w:val="18"/>
                <w:szCs w:val="18"/>
                <w:shd w:val="clear" w:color="auto" w:fill="EFEFEF"/>
              </w:rPr>
              <w:t>&gt;</w:t>
            </w:r>
            <w:r w:rsidRPr="00377BCB">
              <w:rPr>
                <w:rFonts w:ascii="Menlo" w:hAnsi="Menlo" w:cs="Menlo"/>
                <w:color w:val="000000"/>
                <w:sz w:val="18"/>
                <w:szCs w:val="18"/>
              </w:rPr>
              <w:br/>
            </w:r>
            <w:r w:rsidRPr="00377BCB">
              <w:rPr>
                <w:rFonts w:ascii="Menlo" w:hAnsi="Menlo" w:cs="Menlo"/>
                <w:color w:val="000000"/>
                <w:sz w:val="18"/>
                <w:szCs w:val="18"/>
                <w:shd w:val="clear" w:color="auto" w:fill="EFEFEF"/>
              </w:rPr>
              <w:t>&lt;/</w:t>
            </w:r>
            <w:r w:rsidRPr="00377BCB">
              <w:rPr>
                <w:rFonts w:ascii="Menlo" w:hAnsi="Menlo" w:cs="Menlo"/>
                <w:b/>
                <w:bCs/>
                <w:color w:val="000080"/>
                <w:sz w:val="18"/>
                <w:szCs w:val="18"/>
                <w:shd w:val="clear" w:color="auto" w:fill="EFEFEF"/>
              </w:rPr>
              <w:t>html</w:t>
            </w:r>
            <w:r w:rsidRPr="00377BCB">
              <w:rPr>
                <w:rFonts w:ascii="Menlo" w:hAnsi="Menlo" w:cs="Menlo"/>
                <w:color w:val="000000"/>
                <w:sz w:val="18"/>
                <w:szCs w:val="18"/>
                <w:shd w:val="clear" w:color="auto" w:fill="EFEFEF"/>
              </w:rPr>
              <w:t>&gt;</w:t>
            </w:r>
            <w:r w:rsidRPr="00377BCB">
              <w:rPr>
                <w:rFonts w:ascii="Menlo" w:hAnsi="Menlo" w:cs="Menlo"/>
                <w:color w:val="000000"/>
                <w:sz w:val="18"/>
                <w:szCs w:val="18"/>
              </w:rPr>
              <w:br/>
            </w:r>
            <w:r w:rsidRPr="00377BCB">
              <w:rPr>
                <w:rFonts w:ascii="Menlo" w:hAnsi="Menlo" w:cs="Menlo"/>
                <w:color w:val="000000"/>
                <w:sz w:val="18"/>
                <w:szCs w:val="18"/>
                <w:shd w:val="clear" w:color="auto" w:fill="EFEFEF"/>
              </w:rPr>
              <w:t>&lt;</w:t>
            </w:r>
            <w:r w:rsidRPr="00377BCB">
              <w:rPr>
                <w:rFonts w:ascii="Menlo" w:hAnsi="Menlo" w:cs="Menlo"/>
                <w:b/>
                <w:bCs/>
                <w:color w:val="000080"/>
                <w:sz w:val="18"/>
                <w:szCs w:val="18"/>
                <w:shd w:val="clear" w:color="auto" w:fill="EFEFEF"/>
              </w:rPr>
              <w:t xml:space="preserve">script </w:t>
            </w:r>
            <w:r w:rsidRPr="00377BCB">
              <w:rPr>
                <w:rFonts w:ascii="Menlo" w:hAnsi="Menlo" w:cs="Menlo"/>
                <w:b/>
                <w:bCs/>
                <w:color w:val="0000FF"/>
                <w:sz w:val="18"/>
                <w:szCs w:val="18"/>
                <w:shd w:val="clear" w:color="auto" w:fill="EFEFEF"/>
              </w:rPr>
              <w:t>type=</w:t>
            </w:r>
            <w:r w:rsidRPr="00377BCB">
              <w:rPr>
                <w:rFonts w:ascii="Menlo" w:hAnsi="Menlo" w:cs="Menlo"/>
                <w:b/>
                <w:bCs/>
                <w:color w:val="008000"/>
                <w:sz w:val="18"/>
                <w:szCs w:val="18"/>
                <w:shd w:val="clear" w:color="auto" w:fill="EFEFEF"/>
              </w:rPr>
              <w:t>"text/javascript"</w:t>
            </w:r>
            <w:r w:rsidRPr="00377BCB">
              <w:rPr>
                <w:rFonts w:ascii="Menlo" w:hAnsi="Menlo" w:cs="Menlo"/>
                <w:color w:val="000000"/>
                <w:sz w:val="18"/>
                <w:szCs w:val="18"/>
                <w:shd w:val="clear" w:color="auto" w:fill="EFEFEF"/>
              </w:rPr>
              <w:t>&gt;</w:t>
            </w:r>
            <w:r w:rsidRPr="00377BCB">
              <w:rPr>
                <w:rFonts w:ascii="Menlo" w:hAnsi="Menlo" w:cs="Menlo"/>
                <w:color w:val="000000"/>
                <w:sz w:val="18"/>
                <w:szCs w:val="18"/>
              </w:rPr>
              <w:br/>
              <w:t xml:space="preserve">    </w:t>
            </w:r>
            <w:r w:rsidRPr="00377BCB">
              <w:rPr>
                <w:rFonts w:ascii="Menlo" w:hAnsi="Menlo" w:cs="Menlo"/>
                <w:b/>
                <w:bCs/>
                <w:color w:val="000080"/>
                <w:sz w:val="18"/>
                <w:szCs w:val="18"/>
              </w:rPr>
              <w:t xml:space="preserve">var </w:t>
            </w:r>
            <w:r w:rsidRPr="00377BCB">
              <w:rPr>
                <w:rFonts w:ascii="Menlo" w:hAnsi="Menlo" w:cs="Menlo"/>
                <w:b/>
                <w:bCs/>
                <w:i/>
                <w:iCs/>
                <w:color w:val="660E7A"/>
                <w:sz w:val="18"/>
                <w:szCs w:val="18"/>
              </w:rPr>
              <w:t xml:space="preserve">url </w:t>
            </w:r>
            <w:r w:rsidRPr="00377BCB">
              <w:rPr>
                <w:rFonts w:ascii="Menlo" w:hAnsi="Menlo" w:cs="Menlo"/>
                <w:color w:val="000000"/>
                <w:sz w:val="18"/>
                <w:szCs w:val="18"/>
              </w:rPr>
              <w:t xml:space="preserve">= </w:t>
            </w:r>
            <w:r w:rsidRPr="00377BCB">
              <w:rPr>
                <w:rFonts w:ascii="Menlo" w:hAnsi="Menlo" w:cs="Menlo"/>
                <w:b/>
                <w:bCs/>
                <w:color w:val="008000"/>
                <w:sz w:val="18"/>
                <w:szCs w:val="18"/>
              </w:rPr>
              <w:t>'http://localhost:8002'</w:t>
            </w:r>
            <w:r w:rsidRPr="00377BCB">
              <w:rPr>
                <w:rFonts w:ascii="Menlo" w:hAnsi="Menlo" w:cs="Menlo"/>
                <w:color w:val="000000"/>
                <w:sz w:val="18"/>
                <w:szCs w:val="18"/>
              </w:rPr>
              <w:t>;</w:t>
            </w:r>
            <w:r w:rsidRPr="00377BCB">
              <w:rPr>
                <w:rFonts w:ascii="Menlo" w:hAnsi="Menlo" w:cs="Menlo"/>
                <w:color w:val="000000"/>
                <w:sz w:val="18"/>
                <w:szCs w:val="18"/>
              </w:rPr>
              <w:br/>
              <w:t xml:space="preserve">    </w:t>
            </w:r>
            <w:r w:rsidRPr="00377BCB">
              <w:rPr>
                <w:rFonts w:ascii="Menlo" w:hAnsi="Menlo" w:cs="Menlo"/>
                <w:b/>
                <w:bCs/>
                <w:color w:val="000080"/>
                <w:sz w:val="18"/>
                <w:szCs w:val="18"/>
              </w:rPr>
              <w:t xml:space="preserve">var </w:t>
            </w:r>
            <w:r w:rsidRPr="00377BCB">
              <w:rPr>
                <w:rFonts w:ascii="Menlo" w:hAnsi="Menlo" w:cs="Menlo"/>
                <w:b/>
                <w:bCs/>
                <w:i/>
                <w:iCs/>
                <w:color w:val="660E7A"/>
                <w:sz w:val="18"/>
                <w:szCs w:val="18"/>
              </w:rPr>
              <w:t xml:space="preserve">xhr </w:t>
            </w:r>
            <w:r w:rsidRPr="00377BCB">
              <w:rPr>
                <w:rFonts w:ascii="Menlo" w:hAnsi="Menlo" w:cs="Menlo"/>
                <w:color w:val="000000"/>
                <w:sz w:val="18"/>
                <w:szCs w:val="18"/>
              </w:rPr>
              <w:t xml:space="preserve">= </w:t>
            </w:r>
            <w:r w:rsidRPr="00377BCB">
              <w:rPr>
                <w:rFonts w:ascii="Menlo" w:hAnsi="Menlo" w:cs="Menlo"/>
                <w:b/>
                <w:bCs/>
                <w:color w:val="000080"/>
                <w:sz w:val="18"/>
                <w:szCs w:val="18"/>
              </w:rPr>
              <w:t xml:space="preserve">new </w:t>
            </w:r>
            <w:r w:rsidRPr="00377BCB">
              <w:rPr>
                <w:rFonts w:ascii="Menlo" w:hAnsi="Menlo" w:cs="Menlo"/>
                <w:color w:val="000000"/>
                <w:sz w:val="18"/>
                <w:szCs w:val="18"/>
              </w:rPr>
              <w:t>XMLHttpRequest();</w:t>
            </w:r>
            <w:r w:rsidRPr="00377BCB">
              <w:rPr>
                <w:rFonts w:ascii="Menlo" w:hAnsi="Menlo" w:cs="Menlo"/>
                <w:color w:val="000000"/>
                <w:sz w:val="18"/>
                <w:szCs w:val="18"/>
              </w:rPr>
              <w:br/>
              <w:t xml:space="preserve">    </w:t>
            </w:r>
            <w:r w:rsidRPr="00377BCB">
              <w:rPr>
                <w:rFonts w:ascii="Menlo" w:hAnsi="Menlo" w:cs="Menlo"/>
                <w:b/>
                <w:bCs/>
                <w:i/>
                <w:iCs/>
                <w:color w:val="660E7A"/>
                <w:sz w:val="18"/>
                <w:szCs w:val="18"/>
              </w:rPr>
              <w:t>xhr</w:t>
            </w:r>
            <w:r w:rsidRPr="00377BCB">
              <w:rPr>
                <w:rFonts w:ascii="Menlo" w:hAnsi="Menlo" w:cs="Menlo"/>
                <w:color w:val="000000"/>
                <w:sz w:val="18"/>
                <w:szCs w:val="18"/>
              </w:rPr>
              <w:t>.</w:t>
            </w:r>
            <w:r w:rsidRPr="00377BCB">
              <w:rPr>
                <w:rFonts w:ascii="Menlo" w:hAnsi="Menlo" w:cs="Menlo"/>
                <w:color w:val="7A7A43"/>
                <w:sz w:val="18"/>
                <w:szCs w:val="18"/>
              </w:rPr>
              <w:t xml:space="preserve">onreadystatechange </w:t>
            </w:r>
            <w:r w:rsidRPr="00377BCB">
              <w:rPr>
                <w:rFonts w:ascii="Menlo" w:hAnsi="Menlo" w:cs="Menlo"/>
                <w:color w:val="000000"/>
                <w:sz w:val="18"/>
                <w:szCs w:val="18"/>
              </w:rPr>
              <w:t xml:space="preserve">= </w:t>
            </w:r>
            <w:r w:rsidRPr="00377BCB">
              <w:rPr>
                <w:rFonts w:ascii="Menlo" w:hAnsi="Menlo" w:cs="Menlo"/>
                <w:b/>
                <w:bCs/>
                <w:color w:val="000080"/>
                <w:sz w:val="18"/>
                <w:szCs w:val="18"/>
              </w:rPr>
              <w:t>function</w:t>
            </w:r>
            <w:r w:rsidRPr="00377BCB">
              <w:rPr>
                <w:rFonts w:ascii="Menlo" w:hAnsi="Menlo" w:cs="Menlo"/>
                <w:color w:val="000000"/>
                <w:sz w:val="18"/>
                <w:szCs w:val="18"/>
              </w:rPr>
              <w:t>(){</w:t>
            </w:r>
            <w:r w:rsidRPr="00377BCB">
              <w:rPr>
                <w:rFonts w:ascii="Menlo" w:hAnsi="Menlo" w:cs="Menlo"/>
                <w:color w:val="000000"/>
                <w:sz w:val="18"/>
                <w:szCs w:val="18"/>
              </w:rPr>
              <w:br/>
              <w:t xml:space="preserve">        </w:t>
            </w:r>
            <w:r w:rsidRPr="00377BCB">
              <w:rPr>
                <w:rFonts w:ascii="Menlo" w:hAnsi="Menlo" w:cs="Menlo"/>
                <w:b/>
                <w:bCs/>
                <w:color w:val="000080"/>
                <w:sz w:val="18"/>
                <w:szCs w:val="18"/>
              </w:rPr>
              <w:t xml:space="preserve">if </w:t>
            </w:r>
            <w:r w:rsidRPr="00377BCB">
              <w:rPr>
                <w:rFonts w:ascii="Menlo" w:hAnsi="Menlo" w:cs="Menlo"/>
                <w:color w:val="000000"/>
                <w:sz w:val="18"/>
                <w:szCs w:val="18"/>
              </w:rPr>
              <w:t>((</w:t>
            </w:r>
            <w:r w:rsidR="00377BCB" w:rsidRPr="00377BCB">
              <w:rPr>
                <w:rFonts w:ascii="Menlo" w:hAnsi="Menlo" w:cs="Menlo"/>
                <w:b/>
                <w:bCs/>
                <w:i/>
                <w:iCs/>
                <w:color w:val="660E7A"/>
                <w:sz w:val="18"/>
                <w:szCs w:val="18"/>
              </w:rPr>
              <w:t>xhr</w:t>
            </w:r>
            <w:r w:rsidRPr="00377BCB">
              <w:rPr>
                <w:rFonts w:ascii="Menlo" w:hAnsi="Menlo" w:cs="Menlo"/>
                <w:color w:val="000000"/>
                <w:sz w:val="18"/>
                <w:szCs w:val="18"/>
              </w:rPr>
              <w:t>.</w:t>
            </w:r>
            <w:r w:rsidRPr="00377BCB">
              <w:rPr>
                <w:rFonts w:ascii="Menlo" w:hAnsi="Menlo" w:cs="Menlo"/>
                <w:b/>
                <w:bCs/>
                <w:color w:val="660E7A"/>
                <w:sz w:val="18"/>
                <w:szCs w:val="18"/>
              </w:rPr>
              <w:t xml:space="preserve">readyState </w:t>
            </w:r>
            <w:r w:rsidRPr="00377BCB">
              <w:rPr>
                <w:rFonts w:ascii="Menlo" w:hAnsi="Menlo" w:cs="Menlo"/>
                <w:color w:val="000000"/>
                <w:sz w:val="18"/>
                <w:szCs w:val="18"/>
              </w:rPr>
              <w:t xml:space="preserve">== </w:t>
            </w:r>
            <w:r w:rsidRPr="00377BCB">
              <w:rPr>
                <w:rFonts w:ascii="Menlo" w:hAnsi="Menlo" w:cs="Menlo"/>
                <w:color w:val="0000FF"/>
                <w:sz w:val="18"/>
                <w:szCs w:val="18"/>
              </w:rPr>
              <w:t>4</w:t>
            </w:r>
            <w:r w:rsidRPr="00377BCB">
              <w:rPr>
                <w:rFonts w:ascii="Menlo" w:hAnsi="Menlo" w:cs="Menlo"/>
                <w:color w:val="000000"/>
                <w:sz w:val="18"/>
                <w:szCs w:val="18"/>
              </w:rPr>
              <w:t>) &amp;&amp; (</w:t>
            </w:r>
            <w:r w:rsidR="00377BCB" w:rsidRPr="00377BCB">
              <w:rPr>
                <w:rFonts w:ascii="Menlo" w:hAnsi="Menlo" w:cs="Menlo"/>
                <w:b/>
                <w:bCs/>
                <w:i/>
                <w:iCs/>
                <w:color w:val="660E7A"/>
                <w:sz w:val="18"/>
                <w:szCs w:val="18"/>
              </w:rPr>
              <w:t>xhr</w:t>
            </w:r>
            <w:r w:rsidRPr="00377BCB">
              <w:rPr>
                <w:rFonts w:ascii="Menlo" w:hAnsi="Menlo" w:cs="Menlo"/>
                <w:color w:val="000000"/>
                <w:sz w:val="18"/>
                <w:szCs w:val="18"/>
              </w:rPr>
              <w:t>.</w:t>
            </w:r>
            <w:r w:rsidRPr="00377BCB">
              <w:rPr>
                <w:rFonts w:ascii="Menlo" w:hAnsi="Menlo" w:cs="Menlo"/>
                <w:b/>
                <w:bCs/>
                <w:color w:val="660E7A"/>
                <w:sz w:val="18"/>
                <w:szCs w:val="18"/>
              </w:rPr>
              <w:t xml:space="preserve">status </w:t>
            </w:r>
            <w:r w:rsidRPr="00377BCB">
              <w:rPr>
                <w:rFonts w:ascii="Menlo" w:hAnsi="Menlo" w:cs="Menlo"/>
                <w:color w:val="000000"/>
                <w:sz w:val="18"/>
                <w:szCs w:val="18"/>
              </w:rPr>
              <w:t xml:space="preserve">== </w:t>
            </w:r>
            <w:r w:rsidRPr="00377BCB">
              <w:rPr>
                <w:rFonts w:ascii="Menlo" w:hAnsi="Menlo" w:cs="Menlo"/>
                <w:color w:val="0000FF"/>
                <w:sz w:val="18"/>
                <w:szCs w:val="18"/>
              </w:rPr>
              <w:t>200</w:t>
            </w:r>
            <w:r w:rsidRPr="00377BCB">
              <w:rPr>
                <w:rFonts w:ascii="Menlo" w:hAnsi="Menlo" w:cs="Menlo"/>
                <w:color w:val="000000"/>
                <w:sz w:val="18"/>
                <w:szCs w:val="18"/>
              </w:rPr>
              <w:t>)){</w:t>
            </w:r>
            <w:r w:rsidRPr="00377BCB">
              <w:rPr>
                <w:rFonts w:ascii="Menlo" w:hAnsi="Menlo" w:cs="Menlo"/>
                <w:color w:val="000000"/>
                <w:sz w:val="18"/>
                <w:szCs w:val="18"/>
              </w:rPr>
              <w:br/>
              <w:t xml:space="preserve">            document.getElementById(</w:t>
            </w:r>
            <w:r w:rsidRPr="00377BCB">
              <w:rPr>
                <w:rFonts w:ascii="Menlo" w:hAnsi="Menlo" w:cs="Menlo"/>
                <w:b/>
                <w:bCs/>
                <w:color w:val="008000"/>
                <w:sz w:val="18"/>
                <w:szCs w:val="18"/>
              </w:rPr>
              <w:t>'div1'</w:t>
            </w:r>
            <w:r w:rsidRPr="00377BCB">
              <w:rPr>
                <w:rFonts w:ascii="Menlo" w:hAnsi="Menlo" w:cs="Menlo"/>
                <w:color w:val="000000"/>
                <w:sz w:val="18"/>
                <w:szCs w:val="18"/>
              </w:rPr>
              <w:t>).</w:t>
            </w:r>
            <w:r w:rsidRPr="00377BCB">
              <w:rPr>
                <w:rFonts w:ascii="Menlo" w:hAnsi="Menlo" w:cs="Menlo"/>
                <w:b/>
                <w:bCs/>
                <w:color w:val="660E7A"/>
                <w:sz w:val="18"/>
                <w:szCs w:val="18"/>
              </w:rPr>
              <w:t xml:space="preserve">innerHTML </w:t>
            </w:r>
            <w:r w:rsidRPr="00377BCB">
              <w:rPr>
                <w:rFonts w:ascii="Menlo" w:hAnsi="Menlo" w:cs="Menlo"/>
                <w:color w:val="000000"/>
                <w:sz w:val="18"/>
                <w:szCs w:val="18"/>
              </w:rPr>
              <w:t xml:space="preserve">+= </w:t>
            </w:r>
            <w:r w:rsidR="00377BCB" w:rsidRPr="00377BCB">
              <w:rPr>
                <w:rFonts w:ascii="Menlo" w:hAnsi="Menlo" w:cs="Menlo"/>
                <w:b/>
                <w:bCs/>
                <w:i/>
                <w:iCs/>
                <w:color w:val="660E7A"/>
                <w:sz w:val="18"/>
                <w:szCs w:val="18"/>
              </w:rPr>
              <w:t>xhr</w:t>
            </w:r>
            <w:r w:rsidRPr="00377BCB">
              <w:rPr>
                <w:rFonts w:ascii="Menlo" w:hAnsi="Menlo" w:cs="Menlo"/>
                <w:color w:val="000000"/>
                <w:sz w:val="18"/>
                <w:szCs w:val="18"/>
              </w:rPr>
              <w:t>.responseText;</w:t>
            </w:r>
            <w:r w:rsidRPr="00377BCB">
              <w:rPr>
                <w:rFonts w:ascii="Menlo" w:hAnsi="Menlo" w:cs="Menlo"/>
                <w:color w:val="000000"/>
                <w:sz w:val="18"/>
                <w:szCs w:val="18"/>
              </w:rPr>
              <w:br/>
              <w:t xml:space="preserve">        }</w:t>
            </w:r>
            <w:r w:rsidRPr="00377BCB">
              <w:rPr>
                <w:rFonts w:ascii="Menlo" w:hAnsi="Menlo" w:cs="Menlo"/>
                <w:color w:val="000000"/>
                <w:sz w:val="18"/>
                <w:szCs w:val="18"/>
              </w:rPr>
              <w:br/>
              <w:t xml:space="preserve">    };</w:t>
            </w:r>
            <w:r w:rsidRPr="00377BCB">
              <w:rPr>
                <w:rFonts w:ascii="Menlo" w:hAnsi="Menlo" w:cs="Menlo"/>
                <w:color w:val="000000"/>
                <w:sz w:val="18"/>
                <w:szCs w:val="18"/>
              </w:rPr>
              <w:br/>
            </w:r>
            <w:r w:rsidRPr="00377BCB">
              <w:rPr>
                <w:rFonts w:ascii="Menlo" w:hAnsi="Menlo" w:cs="Menlo"/>
                <w:color w:val="000000"/>
                <w:sz w:val="18"/>
                <w:szCs w:val="18"/>
              </w:rPr>
              <w:lastRenderedPageBreak/>
              <w:t xml:space="preserve">    </w:t>
            </w:r>
            <w:r w:rsidRPr="00377BCB">
              <w:rPr>
                <w:rFonts w:ascii="Menlo" w:hAnsi="Menlo" w:cs="Menlo"/>
                <w:b/>
                <w:bCs/>
                <w:i/>
                <w:iCs/>
                <w:color w:val="660E7A"/>
                <w:sz w:val="18"/>
                <w:szCs w:val="18"/>
              </w:rPr>
              <w:t>xhr</w:t>
            </w:r>
            <w:r w:rsidRPr="00377BCB">
              <w:rPr>
                <w:rFonts w:ascii="Menlo" w:hAnsi="Menlo" w:cs="Menlo"/>
                <w:color w:val="000000"/>
                <w:sz w:val="18"/>
                <w:szCs w:val="18"/>
              </w:rPr>
              <w:t>.</w:t>
            </w:r>
            <w:r w:rsidRPr="00377BCB">
              <w:rPr>
                <w:rFonts w:ascii="Menlo" w:hAnsi="Menlo" w:cs="Menlo"/>
                <w:color w:val="7A7A43"/>
                <w:sz w:val="18"/>
                <w:szCs w:val="18"/>
              </w:rPr>
              <w:t xml:space="preserve">onerror </w:t>
            </w:r>
            <w:r w:rsidRPr="00377BCB">
              <w:rPr>
                <w:rFonts w:ascii="Menlo" w:hAnsi="Menlo" w:cs="Menlo"/>
                <w:color w:val="000000"/>
                <w:sz w:val="18"/>
                <w:szCs w:val="18"/>
              </w:rPr>
              <w:t xml:space="preserve">= </w:t>
            </w:r>
            <w:r w:rsidRPr="00377BCB">
              <w:rPr>
                <w:rFonts w:ascii="Menlo" w:hAnsi="Menlo" w:cs="Menlo"/>
                <w:b/>
                <w:bCs/>
                <w:color w:val="000080"/>
                <w:sz w:val="18"/>
                <w:szCs w:val="18"/>
              </w:rPr>
              <w:t>function</w:t>
            </w:r>
            <w:r w:rsidRPr="00377BCB">
              <w:rPr>
                <w:rFonts w:ascii="Menlo" w:hAnsi="Menlo" w:cs="Menlo"/>
                <w:color w:val="000000"/>
                <w:sz w:val="18"/>
                <w:szCs w:val="18"/>
              </w:rPr>
              <w:t>(){</w:t>
            </w:r>
            <w:r w:rsidRPr="00377BCB">
              <w:rPr>
                <w:rFonts w:ascii="Menlo" w:hAnsi="Menlo" w:cs="Menlo"/>
                <w:color w:val="000000"/>
                <w:sz w:val="18"/>
                <w:szCs w:val="18"/>
              </w:rPr>
              <w:br/>
              <w:t xml:space="preserve">        document.getElementById(</w:t>
            </w:r>
            <w:r w:rsidRPr="00377BCB">
              <w:rPr>
                <w:rFonts w:ascii="Menlo" w:hAnsi="Menlo" w:cs="Menlo"/>
                <w:b/>
                <w:bCs/>
                <w:color w:val="008000"/>
                <w:sz w:val="18"/>
                <w:szCs w:val="18"/>
              </w:rPr>
              <w:t>'div1'</w:t>
            </w:r>
            <w:r w:rsidRPr="00377BCB">
              <w:rPr>
                <w:rFonts w:ascii="Menlo" w:hAnsi="Menlo" w:cs="Menlo"/>
                <w:color w:val="000000"/>
                <w:sz w:val="18"/>
                <w:szCs w:val="18"/>
              </w:rPr>
              <w:t>).</w:t>
            </w:r>
            <w:r w:rsidRPr="00377BCB">
              <w:rPr>
                <w:rFonts w:ascii="Menlo" w:hAnsi="Menlo" w:cs="Menlo"/>
                <w:b/>
                <w:bCs/>
                <w:color w:val="660E7A"/>
                <w:sz w:val="18"/>
                <w:szCs w:val="18"/>
              </w:rPr>
              <w:t xml:space="preserve">innerHTML </w:t>
            </w:r>
            <w:r w:rsidRPr="00377BCB">
              <w:rPr>
                <w:rFonts w:ascii="Menlo" w:hAnsi="Menlo" w:cs="Menlo"/>
                <w:color w:val="000000"/>
                <w:sz w:val="18"/>
                <w:szCs w:val="18"/>
              </w:rPr>
              <w:t xml:space="preserve">+= </w:t>
            </w:r>
            <w:r w:rsidRPr="00377BCB">
              <w:rPr>
                <w:rFonts w:ascii="Menlo" w:hAnsi="Menlo" w:cs="Menlo"/>
                <w:b/>
                <w:bCs/>
                <w:color w:val="008000"/>
                <w:sz w:val="18"/>
                <w:szCs w:val="18"/>
              </w:rPr>
              <w:t>'request error'</w:t>
            </w:r>
            <w:r w:rsidRPr="00377BCB">
              <w:rPr>
                <w:rFonts w:ascii="Menlo" w:hAnsi="Menlo" w:cs="Menlo"/>
                <w:color w:val="000000"/>
                <w:sz w:val="18"/>
                <w:szCs w:val="18"/>
              </w:rPr>
              <w:t>;</w:t>
            </w:r>
            <w:r w:rsidRPr="00377BCB">
              <w:rPr>
                <w:rFonts w:ascii="Menlo" w:hAnsi="Menlo" w:cs="Menlo"/>
                <w:color w:val="000000"/>
                <w:sz w:val="18"/>
                <w:szCs w:val="18"/>
              </w:rPr>
              <w:br/>
              <w:t xml:space="preserve">    };</w:t>
            </w:r>
            <w:r w:rsidRPr="00377BCB">
              <w:rPr>
                <w:rFonts w:ascii="Menlo" w:hAnsi="Menlo" w:cs="Menlo"/>
                <w:color w:val="000000"/>
                <w:sz w:val="18"/>
                <w:szCs w:val="18"/>
              </w:rPr>
              <w:br/>
              <w:t xml:space="preserve">    </w:t>
            </w:r>
            <w:r w:rsidRPr="00377BCB">
              <w:rPr>
                <w:rFonts w:ascii="Menlo" w:hAnsi="Menlo" w:cs="Menlo"/>
                <w:b/>
                <w:bCs/>
                <w:i/>
                <w:iCs/>
                <w:color w:val="660E7A"/>
                <w:sz w:val="18"/>
                <w:szCs w:val="18"/>
              </w:rPr>
              <w:t>xhr</w:t>
            </w:r>
            <w:r w:rsidRPr="00377BCB">
              <w:rPr>
                <w:rFonts w:ascii="Menlo" w:hAnsi="Menlo" w:cs="Menlo"/>
                <w:color w:val="000000"/>
                <w:sz w:val="18"/>
                <w:szCs w:val="18"/>
              </w:rPr>
              <w:t>.</w:t>
            </w:r>
            <w:r w:rsidRPr="00377BCB">
              <w:rPr>
                <w:rFonts w:ascii="Menlo" w:hAnsi="Menlo" w:cs="Menlo"/>
                <w:color w:val="7A7A43"/>
                <w:sz w:val="18"/>
                <w:szCs w:val="18"/>
              </w:rPr>
              <w:t>open</w:t>
            </w:r>
            <w:r w:rsidRPr="00377BCB">
              <w:rPr>
                <w:rFonts w:ascii="Menlo" w:hAnsi="Menlo" w:cs="Menlo"/>
                <w:color w:val="000000"/>
                <w:sz w:val="18"/>
                <w:szCs w:val="18"/>
              </w:rPr>
              <w:t>(</w:t>
            </w:r>
            <w:r w:rsidRPr="00377BCB">
              <w:rPr>
                <w:rFonts w:ascii="Menlo" w:hAnsi="Menlo" w:cs="Menlo"/>
                <w:b/>
                <w:bCs/>
                <w:color w:val="008000"/>
                <w:sz w:val="18"/>
                <w:szCs w:val="18"/>
              </w:rPr>
              <w:t>'GET'</w:t>
            </w:r>
            <w:r w:rsidRPr="00377BCB">
              <w:rPr>
                <w:rFonts w:ascii="Menlo" w:hAnsi="Menlo" w:cs="Menlo"/>
                <w:color w:val="000000"/>
                <w:sz w:val="18"/>
                <w:szCs w:val="18"/>
              </w:rPr>
              <w:t xml:space="preserve">, </w:t>
            </w:r>
            <w:r w:rsidRPr="00377BCB">
              <w:rPr>
                <w:rFonts w:ascii="Menlo" w:hAnsi="Menlo" w:cs="Menlo"/>
                <w:b/>
                <w:bCs/>
                <w:i/>
                <w:iCs/>
                <w:color w:val="660E7A"/>
                <w:sz w:val="18"/>
                <w:szCs w:val="18"/>
              </w:rPr>
              <w:t>url</w:t>
            </w:r>
            <w:r w:rsidRPr="00377BCB">
              <w:rPr>
                <w:rFonts w:ascii="Menlo" w:hAnsi="Menlo" w:cs="Menlo"/>
                <w:color w:val="000000"/>
                <w:sz w:val="18"/>
                <w:szCs w:val="18"/>
              </w:rPr>
              <w:t xml:space="preserve">, </w:t>
            </w:r>
            <w:r w:rsidRPr="00377BCB">
              <w:rPr>
                <w:rFonts w:ascii="Menlo" w:hAnsi="Menlo" w:cs="Menlo"/>
                <w:b/>
                <w:bCs/>
                <w:color w:val="000080"/>
                <w:sz w:val="18"/>
                <w:szCs w:val="18"/>
              </w:rPr>
              <w:t>true</w:t>
            </w:r>
            <w:r w:rsidRPr="00377BCB">
              <w:rPr>
                <w:rFonts w:ascii="Menlo" w:hAnsi="Menlo" w:cs="Menlo"/>
                <w:color w:val="000000"/>
                <w:sz w:val="18"/>
                <w:szCs w:val="18"/>
              </w:rPr>
              <w:t>);</w:t>
            </w:r>
            <w:r w:rsidRPr="00377BCB">
              <w:rPr>
                <w:rFonts w:ascii="Menlo" w:hAnsi="Menlo" w:cs="Menlo"/>
                <w:color w:val="000000"/>
                <w:sz w:val="18"/>
                <w:szCs w:val="18"/>
              </w:rPr>
              <w:br/>
              <w:t xml:space="preserve">    </w:t>
            </w:r>
            <w:r w:rsidRPr="00377BCB">
              <w:rPr>
                <w:rFonts w:ascii="Menlo" w:hAnsi="Menlo" w:cs="Menlo"/>
                <w:b/>
                <w:bCs/>
                <w:i/>
                <w:iCs/>
                <w:color w:val="660E7A"/>
                <w:sz w:val="18"/>
                <w:szCs w:val="18"/>
              </w:rPr>
              <w:t>xhr</w:t>
            </w:r>
            <w:r w:rsidRPr="00377BCB">
              <w:rPr>
                <w:rFonts w:ascii="Menlo" w:hAnsi="Menlo" w:cs="Menlo"/>
                <w:color w:val="000000"/>
                <w:sz w:val="18"/>
                <w:szCs w:val="18"/>
              </w:rPr>
              <w:t>.</w:t>
            </w:r>
            <w:r w:rsidRPr="00377BCB">
              <w:rPr>
                <w:rFonts w:ascii="Menlo" w:hAnsi="Menlo" w:cs="Menlo"/>
                <w:b/>
                <w:bCs/>
                <w:color w:val="660E7A"/>
                <w:sz w:val="18"/>
                <w:szCs w:val="18"/>
              </w:rPr>
              <w:t>send</w:t>
            </w:r>
            <w:r w:rsidRPr="00377BCB">
              <w:rPr>
                <w:rFonts w:ascii="Menlo" w:hAnsi="Menlo" w:cs="Menlo"/>
                <w:color w:val="000000"/>
                <w:sz w:val="18"/>
                <w:szCs w:val="18"/>
              </w:rPr>
              <w:t>(</w:t>
            </w:r>
            <w:r w:rsidRPr="00377BCB">
              <w:rPr>
                <w:rFonts w:ascii="Menlo" w:hAnsi="Menlo" w:cs="Menlo"/>
                <w:b/>
                <w:bCs/>
                <w:color w:val="000080"/>
                <w:sz w:val="18"/>
                <w:szCs w:val="18"/>
              </w:rPr>
              <w:t>null</w:t>
            </w:r>
            <w:r w:rsidRPr="00377BCB">
              <w:rPr>
                <w:rFonts w:ascii="Menlo" w:hAnsi="Menlo" w:cs="Menlo"/>
                <w:color w:val="000000"/>
                <w:sz w:val="18"/>
                <w:szCs w:val="18"/>
              </w:rPr>
              <w:t>);</w:t>
            </w:r>
            <w:r w:rsidRPr="00377BCB">
              <w:rPr>
                <w:rFonts w:ascii="Menlo" w:hAnsi="Menlo" w:cs="Menlo"/>
                <w:color w:val="000000"/>
                <w:sz w:val="18"/>
                <w:szCs w:val="18"/>
              </w:rPr>
              <w:br/>
            </w:r>
            <w:r w:rsidRPr="00377BCB">
              <w:rPr>
                <w:rFonts w:ascii="Menlo" w:hAnsi="Menlo" w:cs="Menlo"/>
                <w:color w:val="000000"/>
                <w:sz w:val="18"/>
                <w:szCs w:val="18"/>
                <w:shd w:val="clear" w:color="auto" w:fill="EFEFEF"/>
              </w:rPr>
              <w:t>&lt;/</w:t>
            </w:r>
            <w:r w:rsidRPr="00377BCB">
              <w:rPr>
                <w:rFonts w:ascii="Menlo" w:hAnsi="Menlo" w:cs="Menlo"/>
                <w:b/>
                <w:bCs/>
                <w:color w:val="000080"/>
                <w:sz w:val="18"/>
                <w:szCs w:val="18"/>
                <w:shd w:val="clear" w:color="auto" w:fill="EFEFEF"/>
              </w:rPr>
              <w:t>script</w:t>
            </w:r>
            <w:r w:rsidRPr="00377BCB">
              <w:rPr>
                <w:rFonts w:ascii="Menlo" w:hAnsi="Menlo" w:cs="Menlo"/>
                <w:color w:val="000000"/>
                <w:sz w:val="18"/>
                <w:szCs w:val="18"/>
                <w:shd w:val="clear" w:color="auto" w:fill="EFEFEF"/>
              </w:rPr>
              <w:t>&gt;</w:t>
            </w:r>
          </w:p>
        </w:tc>
      </w:tr>
    </w:tbl>
    <w:p w14:paraId="59343C51" w14:textId="1C60FBC8" w:rsidR="00C851C5" w:rsidRDefault="00C851C5" w:rsidP="00315AED">
      <w:pPr>
        <w:pStyle w:val="a8"/>
        <w:numPr>
          <w:ilvl w:val="0"/>
          <w:numId w:val="239"/>
        </w:numPr>
        <w:ind w:firstLineChars="0"/>
      </w:pPr>
      <w:r>
        <w:rPr>
          <w:rFonts w:hint="eastAsia"/>
        </w:rPr>
        <w:lastRenderedPageBreak/>
        <w:t>cors简单请求的请求头</w:t>
      </w:r>
    </w:p>
    <w:p w14:paraId="7C5F02E3" w14:textId="05071125" w:rsidR="00C851C5" w:rsidRDefault="00C851C5" w:rsidP="00C851C5">
      <w:pPr>
        <w:pStyle w:val="a8"/>
        <w:ind w:left="1260" w:firstLineChars="0" w:firstLine="0"/>
      </w:pPr>
      <w:r>
        <w:rPr>
          <w:rFonts w:hint="eastAsia"/>
        </w:rPr>
        <w:t>刷新123.html页面就会发出cors请求，在控制台看到请求头如下：</w:t>
      </w:r>
    </w:p>
    <w:p w14:paraId="30F6BEEB" w14:textId="5F70D659" w:rsidR="00C851C5" w:rsidRDefault="00C851C5" w:rsidP="00C851C5">
      <w:pPr>
        <w:pStyle w:val="a8"/>
        <w:ind w:left="1260" w:firstLineChars="0" w:firstLine="0"/>
      </w:pPr>
      <w:r w:rsidRPr="00C851C5">
        <w:rPr>
          <w:noProof/>
        </w:rPr>
        <w:drawing>
          <wp:inline distT="0" distB="0" distL="0" distR="0" wp14:anchorId="06DC07F3" wp14:editId="049572EF">
            <wp:extent cx="3239311" cy="1189951"/>
            <wp:effectExtent l="0" t="0" r="0" b="444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54863" cy="1195664"/>
                    </a:xfrm>
                    <a:prstGeom prst="rect">
                      <a:avLst/>
                    </a:prstGeom>
                  </pic:spPr>
                </pic:pic>
              </a:graphicData>
            </a:graphic>
          </wp:inline>
        </w:drawing>
      </w:r>
    </w:p>
    <w:p w14:paraId="3D264ACB" w14:textId="77777777" w:rsidR="0020357D" w:rsidRDefault="0020357D" w:rsidP="00315AED">
      <w:pPr>
        <w:pStyle w:val="a8"/>
        <w:numPr>
          <w:ilvl w:val="0"/>
          <w:numId w:val="238"/>
        </w:numPr>
        <w:ind w:firstLineChars="0"/>
      </w:pPr>
      <w:r>
        <w:rPr>
          <w:rFonts w:hint="eastAsia"/>
        </w:rPr>
        <w:t>服务器接收到请求后，根据</w:t>
      </w:r>
      <w:bookmarkStart w:id="42" w:name="OLE_LINK32"/>
      <w:bookmarkStart w:id="43" w:name="OLE_LINK33"/>
      <w:bookmarkStart w:id="44" w:name="OLE_LINK36"/>
      <w:r>
        <w:rPr>
          <w:rFonts w:hint="eastAsia"/>
        </w:rPr>
        <w:t>请求头中Origin字段值</w:t>
      </w:r>
      <w:bookmarkEnd w:id="42"/>
      <w:bookmarkEnd w:id="43"/>
      <w:bookmarkEnd w:id="44"/>
      <w:r>
        <w:rPr>
          <w:rFonts w:hint="eastAsia"/>
        </w:rPr>
        <w:t>判断是否同意这次请求。</w:t>
      </w:r>
    </w:p>
    <w:p w14:paraId="4A42A1A4" w14:textId="77777777" w:rsidR="00750C68" w:rsidRDefault="0020357D" w:rsidP="00315AED">
      <w:pPr>
        <w:pStyle w:val="a8"/>
        <w:numPr>
          <w:ilvl w:val="0"/>
          <w:numId w:val="239"/>
        </w:numPr>
        <w:ind w:firstLineChars="0"/>
      </w:pPr>
      <w:r>
        <w:rPr>
          <w:rFonts w:hint="eastAsia"/>
        </w:rPr>
        <w:t>如果服务器没有实现CORS接口，或者判断Origin后，这个源不在允许范围内，则返回1个正常的</w:t>
      </w:r>
      <w:r w:rsidR="00750C68">
        <w:rPr>
          <w:rFonts w:hint="eastAsia"/>
        </w:rPr>
        <w:t>响或将响应头中Access</w:t>
      </w:r>
      <w:r w:rsidR="00750C68">
        <w:t>-Control-Allow-Origin</w:t>
      </w:r>
      <w:r w:rsidR="00750C68">
        <w:rPr>
          <w:rFonts w:hint="eastAsia"/>
        </w:rPr>
        <w:t>字段设置为除请求头中Origin字段值以外的值</w:t>
      </w:r>
      <w:r>
        <w:rPr>
          <w:rFonts w:hint="eastAsia"/>
        </w:rPr>
        <w:t>。</w:t>
      </w:r>
      <w:bookmarkStart w:id="45" w:name="OLE_LINK27"/>
      <w:bookmarkStart w:id="46" w:name="OLE_LINK28"/>
    </w:p>
    <w:p w14:paraId="2A547513" w14:textId="793FE95D" w:rsidR="0020357D" w:rsidRDefault="0020357D" w:rsidP="00750C68">
      <w:pPr>
        <w:pStyle w:val="a8"/>
        <w:ind w:left="1260" w:firstLineChars="0"/>
      </w:pPr>
      <w:r>
        <w:rPr>
          <w:rFonts w:hint="eastAsia"/>
        </w:rPr>
        <w:t>浏览器接收到响应后发现响应头没有包含</w:t>
      </w:r>
      <w:bookmarkStart w:id="47" w:name="OLE_LINK25"/>
      <w:bookmarkStart w:id="48" w:name="OLE_LINK26"/>
      <w:bookmarkStart w:id="49" w:name="OLE_LINK29"/>
      <w:r>
        <w:rPr>
          <w:rFonts w:hint="eastAsia"/>
        </w:rPr>
        <w:t>Access</w:t>
      </w:r>
      <w:r>
        <w:t>-Control-Allow-Origin</w:t>
      </w:r>
      <w:bookmarkEnd w:id="47"/>
      <w:bookmarkEnd w:id="48"/>
      <w:bookmarkEnd w:id="49"/>
      <w:r>
        <w:rPr>
          <w:rFonts w:hint="eastAsia"/>
        </w:rPr>
        <w:t>字段，</w:t>
      </w:r>
      <w:bookmarkEnd w:id="45"/>
      <w:bookmarkEnd w:id="46"/>
      <w:r w:rsidR="00750C68">
        <w:rPr>
          <w:rFonts w:hint="eastAsia"/>
        </w:rPr>
        <w:t>或包含了</w:t>
      </w:r>
      <w:bookmarkStart w:id="50" w:name="OLE_LINK30"/>
      <w:bookmarkStart w:id="51" w:name="OLE_LINK31"/>
      <w:r w:rsidR="00750C68">
        <w:rPr>
          <w:rFonts w:hint="eastAsia"/>
        </w:rPr>
        <w:t>Access</w:t>
      </w:r>
      <w:r w:rsidR="00750C68">
        <w:t>-Control-Allow-Origin</w:t>
      </w:r>
      <w:r w:rsidR="00750C68">
        <w:rPr>
          <w:rFonts w:hint="eastAsia"/>
        </w:rPr>
        <w:t>字段</w:t>
      </w:r>
      <w:bookmarkEnd w:id="50"/>
      <w:bookmarkEnd w:id="51"/>
      <w:r w:rsidR="00750C68">
        <w:rPr>
          <w:rFonts w:hint="eastAsia"/>
        </w:rPr>
        <w:t>，但是值不是当前域名，</w:t>
      </w:r>
      <w:r>
        <w:rPr>
          <w:rFonts w:hint="eastAsia"/>
        </w:rPr>
        <w:t>则认为出错，被XMLRequest的onerror回调函数捕获</w:t>
      </w:r>
    </w:p>
    <w:p w14:paraId="1F14BDFF" w14:textId="6671645E" w:rsidR="00E11CC0" w:rsidRDefault="00E11CC0" w:rsidP="006F7783">
      <w:pPr>
        <w:pStyle w:val="a8"/>
        <w:ind w:left="1260" w:firstLineChars="0"/>
      </w:pPr>
      <w:r>
        <w:rPr>
          <w:rFonts w:hint="eastAsia"/>
        </w:rPr>
        <w:t>所以上面的例程，如果返回1个普通的响应，响应头如下：</w:t>
      </w:r>
    </w:p>
    <w:p w14:paraId="5C132B4F" w14:textId="30C17788" w:rsidR="00E11CC0" w:rsidRDefault="00E11CC0" w:rsidP="006F7783">
      <w:pPr>
        <w:pStyle w:val="a8"/>
        <w:ind w:left="1260" w:firstLineChars="0"/>
      </w:pPr>
      <w:r w:rsidRPr="00E11CC0">
        <w:rPr>
          <w:noProof/>
        </w:rPr>
        <w:drawing>
          <wp:inline distT="0" distB="0" distL="0" distR="0" wp14:anchorId="09137C3E" wp14:editId="32F65B7C">
            <wp:extent cx="2597285" cy="722424"/>
            <wp:effectExtent l="0" t="0" r="0" b="190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12671" cy="726704"/>
                    </a:xfrm>
                    <a:prstGeom prst="rect">
                      <a:avLst/>
                    </a:prstGeom>
                  </pic:spPr>
                </pic:pic>
              </a:graphicData>
            </a:graphic>
          </wp:inline>
        </w:drawing>
      </w:r>
    </w:p>
    <w:p w14:paraId="30207C77" w14:textId="3152B089" w:rsidR="00E11CC0" w:rsidRDefault="00E11CC0" w:rsidP="006F7783">
      <w:pPr>
        <w:pStyle w:val="a8"/>
        <w:ind w:left="1260" w:firstLineChars="0"/>
      </w:pPr>
      <w:r>
        <w:rPr>
          <w:rFonts w:hint="eastAsia"/>
        </w:rPr>
        <w:t>页面接收到响应后显示：</w:t>
      </w:r>
    </w:p>
    <w:p w14:paraId="3923E69C" w14:textId="5A82E5C2" w:rsidR="00E11CC0" w:rsidRDefault="00E11CC0" w:rsidP="006F7783">
      <w:pPr>
        <w:pStyle w:val="a8"/>
        <w:ind w:left="1260" w:firstLineChars="0"/>
      </w:pPr>
      <w:r w:rsidRPr="00E11CC0">
        <w:rPr>
          <w:noProof/>
        </w:rPr>
        <w:drawing>
          <wp:inline distT="0" distB="0" distL="0" distR="0" wp14:anchorId="6AB52781" wp14:editId="22A560F2">
            <wp:extent cx="2149813" cy="625244"/>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62103" cy="628818"/>
                    </a:xfrm>
                    <a:prstGeom prst="rect">
                      <a:avLst/>
                    </a:prstGeom>
                  </pic:spPr>
                </pic:pic>
              </a:graphicData>
            </a:graphic>
          </wp:inline>
        </w:drawing>
      </w:r>
    </w:p>
    <w:p w14:paraId="7E74B5F8" w14:textId="77777777" w:rsidR="00F01D66" w:rsidRDefault="00F01D66" w:rsidP="00F01D66">
      <w:pPr>
        <w:pStyle w:val="a8"/>
        <w:ind w:left="1260" w:firstLineChars="0"/>
      </w:pPr>
      <w:r>
        <w:rPr>
          <w:rFonts w:hint="eastAsia"/>
        </w:rPr>
        <w:t>注意:</w:t>
      </w:r>
      <w:r w:rsidRPr="0020357D">
        <w:t>这种错误无法通过状态码识别，因为HTTP回应的状态码有可能是200。</w:t>
      </w:r>
      <w:r>
        <w:rPr>
          <w:rFonts w:hint="eastAsia"/>
        </w:rPr>
        <w:t>此时onerror和</w:t>
      </w:r>
      <w:bookmarkStart w:id="52" w:name="OLE_LINK37"/>
      <w:bookmarkStart w:id="53" w:name="OLE_LINK38"/>
      <w:r>
        <w:rPr>
          <w:rFonts w:hint="eastAsia"/>
        </w:rPr>
        <w:t>onreadystatechange函数内“</w:t>
      </w:r>
      <w:r w:rsidRPr="00A21709">
        <w:t>if ((xhr.readyState == 4) &amp;&amp; (xhr.status == 200))</w:t>
      </w:r>
      <w:r>
        <w:rPr>
          <w:rFonts w:hint="eastAsia"/>
        </w:rPr>
        <w:t>”条件内的代码</w:t>
      </w:r>
      <w:bookmarkEnd w:id="52"/>
      <w:bookmarkEnd w:id="53"/>
      <w:r>
        <w:rPr>
          <w:rFonts w:hint="eastAsia"/>
        </w:rPr>
        <w:t>都会被得到执行</w:t>
      </w:r>
    </w:p>
    <w:p w14:paraId="4711519C" w14:textId="77777777" w:rsidR="00F01D66" w:rsidRDefault="00F01D66" w:rsidP="006F7783">
      <w:pPr>
        <w:pStyle w:val="a8"/>
        <w:ind w:left="1260" w:firstLineChars="0"/>
      </w:pPr>
    </w:p>
    <w:p w14:paraId="5F4F21AD" w14:textId="77777777" w:rsidR="00750C68" w:rsidRDefault="006F7783" w:rsidP="00315AED">
      <w:pPr>
        <w:pStyle w:val="a8"/>
        <w:numPr>
          <w:ilvl w:val="0"/>
          <w:numId w:val="239"/>
        </w:numPr>
        <w:ind w:firstLineChars="0"/>
      </w:pPr>
      <w:r>
        <w:rPr>
          <w:rFonts w:hint="eastAsia"/>
        </w:rPr>
        <w:t>如果服务器实现了CORS接口，并且判断Origin指定的源在允许范围内，则需要在响应头中添加</w:t>
      </w:r>
      <w:bookmarkStart w:id="54" w:name="OLE_LINK34"/>
      <w:bookmarkStart w:id="55" w:name="OLE_LINK35"/>
      <w:r>
        <w:rPr>
          <w:rFonts w:hint="eastAsia"/>
        </w:rPr>
        <w:t>Access</w:t>
      </w:r>
      <w:r>
        <w:t>-Control-Allow-Origin</w:t>
      </w:r>
      <w:bookmarkEnd w:id="54"/>
      <w:bookmarkEnd w:id="55"/>
      <w:r w:rsidR="005B3322">
        <w:rPr>
          <w:rFonts w:hint="eastAsia"/>
        </w:rPr>
        <w:t>和一些其他</w:t>
      </w:r>
      <w:r>
        <w:rPr>
          <w:rFonts w:hint="eastAsia"/>
        </w:rPr>
        <w:t>字段</w:t>
      </w:r>
      <w:r w:rsidR="00750C68">
        <w:rPr>
          <w:rFonts w:hint="eastAsia"/>
        </w:rPr>
        <w:t>，其中Access</w:t>
      </w:r>
      <w:r w:rsidR="00750C68">
        <w:t>-Control-Allow-Origin</w:t>
      </w:r>
      <w:r w:rsidR="00750C68">
        <w:rPr>
          <w:rFonts w:hint="eastAsia"/>
        </w:rPr>
        <w:t>的值必须为请求头中Origin字段值或“*”</w:t>
      </w:r>
    </w:p>
    <w:p w14:paraId="504EF3B6" w14:textId="0E21763C" w:rsidR="006F7783" w:rsidRPr="00E11CC0" w:rsidRDefault="00A21709" w:rsidP="00750C68">
      <w:pPr>
        <w:pStyle w:val="a8"/>
        <w:ind w:left="1260" w:firstLineChars="0"/>
      </w:pPr>
      <w:r>
        <w:rPr>
          <w:rFonts w:hint="eastAsia"/>
        </w:rPr>
        <w:t>浏览器接收到响应后发现响应头包含Access</w:t>
      </w:r>
      <w:r>
        <w:t>-Control-Allow-Origin</w:t>
      </w:r>
      <w:r w:rsidR="00750C68">
        <w:rPr>
          <w:rFonts w:hint="eastAsia"/>
        </w:rPr>
        <w:t>字段，并且字段值就是当前域名，就认为服务器是允许被当前域名访问的</w:t>
      </w:r>
      <w:r w:rsidR="00570F7A">
        <w:rPr>
          <w:rFonts w:hint="eastAsia"/>
        </w:rPr>
        <w:t>，就不会调用onerror事件，但onreadystatechange函数内“</w:t>
      </w:r>
      <w:r w:rsidR="00570F7A" w:rsidRPr="00A21709">
        <w:t>if ((xhr.readyState == 4) &amp;&amp; (xhr.status == 200))</w:t>
      </w:r>
      <w:r w:rsidR="00570F7A">
        <w:rPr>
          <w:rFonts w:hint="eastAsia"/>
        </w:rPr>
        <w:t>”条件内的代码可以正常被执行。</w:t>
      </w:r>
    </w:p>
    <w:p w14:paraId="30DA4258" w14:textId="33B0E51D" w:rsidR="00662D72" w:rsidRDefault="00662D72" w:rsidP="00E87FE8">
      <w:pPr>
        <w:pStyle w:val="5"/>
        <w:ind w:right="210"/>
      </w:pPr>
      <w:r>
        <w:rPr>
          <w:rFonts w:hint="eastAsia"/>
        </w:rPr>
        <w:lastRenderedPageBreak/>
        <w:t>非简单请求</w:t>
      </w:r>
    </w:p>
    <w:p w14:paraId="245254FD" w14:textId="1CEE6F01" w:rsidR="00662D72" w:rsidRDefault="00662D72" w:rsidP="00662D72">
      <w:pPr>
        <w:ind w:left="420" w:firstLine="420"/>
      </w:pPr>
      <w:r>
        <w:rPr>
          <w:rFonts w:hint="eastAsia"/>
        </w:rPr>
        <w:t>非简单请求在正式请求之前，浏览器会自动增加1次预检请求，来询问服务器当前网页的域名是否在服务器的许可名单中，以及可以使用哪些请求方式和头信息字段，只有得到肯定答复，浏览器发正式发送XMLHttpRequest请求，否则报错</w:t>
      </w:r>
    </w:p>
    <w:p w14:paraId="3778B930" w14:textId="0A70711B" w:rsidR="00847CCE" w:rsidRDefault="00BD0A58" w:rsidP="00BD0A58">
      <w:r>
        <w:tab/>
      </w:r>
    </w:p>
    <w:p w14:paraId="3F1D8CD5" w14:textId="325D3F38" w:rsidR="00BD0A58" w:rsidRDefault="00BD0A58" w:rsidP="00BD0A58">
      <w:r>
        <w:tab/>
      </w:r>
      <w:r>
        <w:rPr>
          <w:rFonts w:hint="eastAsia"/>
        </w:rPr>
        <w:t>以如下代码为例：</w:t>
      </w:r>
    </w:p>
    <w:tbl>
      <w:tblPr>
        <w:tblStyle w:val="ac"/>
        <w:tblW w:w="0" w:type="auto"/>
        <w:tblInd w:w="704" w:type="dxa"/>
        <w:tblLook w:val="04A0" w:firstRow="1" w:lastRow="0" w:firstColumn="1" w:lastColumn="0" w:noHBand="0" w:noVBand="1"/>
      </w:tblPr>
      <w:tblGrid>
        <w:gridCol w:w="7592"/>
      </w:tblGrid>
      <w:tr w:rsidR="00BD0A58" w14:paraId="3AE5F1C0" w14:textId="77777777" w:rsidTr="00BD0A58">
        <w:tc>
          <w:tcPr>
            <w:tcW w:w="7592" w:type="dxa"/>
          </w:tcPr>
          <w:p w14:paraId="733106FC" w14:textId="2DE845ED" w:rsidR="00BD0A58" w:rsidRPr="00BD0A58" w:rsidRDefault="00BD0A58" w:rsidP="00BD0A58">
            <w:pPr>
              <w:pStyle w:val="HTML0"/>
              <w:shd w:val="clear" w:color="auto" w:fill="FFFFFF"/>
              <w:rPr>
                <w:rFonts w:ascii="Menlo" w:hAnsi="Menlo" w:cs="Menlo"/>
                <w:color w:val="000000"/>
                <w:sz w:val="18"/>
                <w:szCs w:val="18"/>
              </w:rPr>
            </w:pPr>
            <w:r w:rsidRPr="00BD0A58">
              <w:rPr>
                <w:rFonts w:ascii="Menlo" w:hAnsi="Menlo" w:cs="Menlo"/>
                <w:color w:val="000000"/>
                <w:sz w:val="18"/>
                <w:szCs w:val="18"/>
                <w:shd w:val="clear" w:color="auto" w:fill="EFEFEF"/>
              </w:rPr>
              <w:t>&lt;</w:t>
            </w:r>
            <w:r w:rsidRPr="00BD0A58">
              <w:rPr>
                <w:rFonts w:ascii="Menlo" w:hAnsi="Menlo" w:cs="Menlo"/>
                <w:b/>
                <w:bCs/>
                <w:color w:val="000080"/>
                <w:sz w:val="18"/>
                <w:szCs w:val="18"/>
                <w:shd w:val="clear" w:color="auto" w:fill="EFEFEF"/>
              </w:rPr>
              <w:t>body</w:t>
            </w:r>
            <w:r w:rsidRPr="00BD0A58">
              <w:rPr>
                <w:rFonts w:ascii="Menlo" w:hAnsi="Menlo" w:cs="Menlo"/>
                <w:color w:val="000000"/>
                <w:sz w:val="18"/>
                <w:szCs w:val="18"/>
                <w:shd w:val="clear" w:color="auto" w:fill="EFEFEF"/>
              </w:rPr>
              <w:t>&gt;</w:t>
            </w:r>
            <w:r w:rsidRPr="00BD0A58">
              <w:rPr>
                <w:rFonts w:ascii="Menlo" w:hAnsi="Menlo" w:cs="Menlo"/>
                <w:color w:val="000000"/>
                <w:sz w:val="18"/>
                <w:szCs w:val="18"/>
              </w:rPr>
              <w:br/>
              <w:t xml:space="preserve">    </w:t>
            </w:r>
            <w:r w:rsidRPr="00BD0A58">
              <w:rPr>
                <w:rFonts w:ascii="Menlo" w:hAnsi="Menlo" w:cs="Menlo"/>
                <w:color w:val="000000"/>
                <w:sz w:val="18"/>
                <w:szCs w:val="18"/>
                <w:shd w:val="clear" w:color="auto" w:fill="EFEFEF"/>
              </w:rPr>
              <w:t>&lt;</w:t>
            </w:r>
            <w:r w:rsidRPr="00BD0A58">
              <w:rPr>
                <w:rFonts w:ascii="Menlo" w:hAnsi="Menlo" w:cs="Menlo"/>
                <w:b/>
                <w:bCs/>
                <w:color w:val="000080"/>
                <w:sz w:val="18"/>
                <w:szCs w:val="18"/>
                <w:shd w:val="clear" w:color="auto" w:fill="EFEFEF"/>
              </w:rPr>
              <w:t xml:space="preserve">div </w:t>
            </w:r>
            <w:r w:rsidRPr="00BD0A58">
              <w:rPr>
                <w:rFonts w:ascii="Menlo" w:hAnsi="Menlo" w:cs="Menlo"/>
                <w:b/>
                <w:bCs/>
                <w:color w:val="0000FF"/>
                <w:sz w:val="18"/>
                <w:szCs w:val="18"/>
                <w:shd w:val="clear" w:color="auto" w:fill="EFEFEF"/>
              </w:rPr>
              <w:t>id=</w:t>
            </w:r>
            <w:r w:rsidRPr="00BD0A58">
              <w:rPr>
                <w:rFonts w:ascii="Menlo" w:hAnsi="Menlo" w:cs="Menlo"/>
                <w:b/>
                <w:bCs/>
                <w:color w:val="008000"/>
                <w:sz w:val="18"/>
                <w:szCs w:val="18"/>
                <w:shd w:val="clear" w:color="auto" w:fill="EFEFEF"/>
              </w:rPr>
              <w:t>"div1"</w:t>
            </w:r>
            <w:r w:rsidRPr="00BD0A58">
              <w:rPr>
                <w:rFonts w:ascii="Menlo" w:hAnsi="Menlo" w:cs="Menlo"/>
                <w:color w:val="000000"/>
                <w:sz w:val="18"/>
                <w:szCs w:val="18"/>
                <w:shd w:val="clear" w:color="auto" w:fill="EFEFEF"/>
              </w:rPr>
              <w:t>&gt;&lt;/</w:t>
            </w:r>
            <w:r w:rsidRPr="00BD0A58">
              <w:rPr>
                <w:rFonts w:ascii="Menlo" w:hAnsi="Menlo" w:cs="Menlo"/>
                <w:b/>
                <w:bCs/>
                <w:color w:val="000080"/>
                <w:sz w:val="18"/>
                <w:szCs w:val="18"/>
                <w:shd w:val="clear" w:color="auto" w:fill="EFEFEF"/>
              </w:rPr>
              <w:t>div</w:t>
            </w:r>
            <w:r w:rsidRPr="00BD0A58">
              <w:rPr>
                <w:rFonts w:ascii="Menlo" w:hAnsi="Menlo" w:cs="Menlo"/>
                <w:color w:val="000000"/>
                <w:sz w:val="18"/>
                <w:szCs w:val="18"/>
                <w:shd w:val="clear" w:color="auto" w:fill="EFEFEF"/>
              </w:rPr>
              <w:t>&gt;</w:t>
            </w:r>
            <w:r w:rsidRPr="00BD0A58">
              <w:rPr>
                <w:rFonts w:ascii="Menlo" w:hAnsi="Menlo" w:cs="Menlo"/>
                <w:color w:val="000000"/>
                <w:sz w:val="18"/>
                <w:szCs w:val="18"/>
              </w:rPr>
              <w:br/>
            </w:r>
            <w:r w:rsidRPr="00BD0A58">
              <w:rPr>
                <w:rFonts w:ascii="Menlo" w:hAnsi="Menlo" w:cs="Menlo"/>
                <w:color w:val="000000"/>
                <w:sz w:val="18"/>
                <w:szCs w:val="18"/>
                <w:shd w:val="clear" w:color="auto" w:fill="EFEFEF"/>
              </w:rPr>
              <w:t>&lt;/</w:t>
            </w:r>
            <w:r w:rsidRPr="00BD0A58">
              <w:rPr>
                <w:rFonts w:ascii="Menlo" w:hAnsi="Menlo" w:cs="Menlo"/>
                <w:b/>
                <w:bCs/>
                <w:color w:val="000080"/>
                <w:sz w:val="18"/>
                <w:szCs w:val="18"/>
                <w:shd w:val="clear" w:color="auto" w:fill="EFEFEF"/>
              </w:rPr>
              <w:t>body</w:t>
            </w:r>
            <w:r w:rsidRPr="00BD0A58">
              <w:rPr>
                <w:rFonts w:ascii="Menlo" w:hAnsi="Menlo" w:cs="Menlo"/>
                <w:color w:val="000000"/>
                <w:sz w:val="18"/>
                <w:szCs w:val="18"/>
                <w:shd w:val="clear" w:color="auto" w:fill="EFEFEF"/>
              </w:rPr>
              <w:t>&gt;</w:t>
            </w:r>
            <w:r w:rsidRPr="00BD0A58">
              <w:rPr>
                <w:rFonts w:ascii="Menlo" w:hAnsi="Menlo" w:cs="Menlo"/>
                <w:color w:val="000000"/>
                <w:sz w:val="18"/>
                <w:szCs w:val="18"/>
              </w:rPr>
              <w:br/>
            </w:r>
            <w:r w:rsidRPr="00BD0A58">
              <w:rPr>
                <w:rFonts w:ascii="Menlo" w:hAnsi="Menlo" w:cs="Menlo"/>
                <w:color w:val="000000"/>
                <w:sz w:val="18"/>
                <w:szCs w:val="18"/>
                <w:shd w:val="clear" w:color="auto" w:fill="EFEFEF"/>
              </w:rPr>
              <w:t>&lt;/</w:t>
            </w:r>
            <w:r w:rsidRPr="00BD0A58">
              <w:rPr>
                <w:rFonts w:ascii="Menlo" w:hAnsi="Menlo" w:cs="Menlo"/>
                <w:b/>
                <w:bCs/>
                <w:color w:val="000080"/>
                <w:sz w:val="18"/>
                <w:szCs w:val="18"/>
                <w:shd w:val="clear" w:color="auto" w:fill="EFEFEF"/>
              </w:rPr>
              <w:t>html</w:t>
            </w:r>
            <w:r w:rsidRPr="00BD0A58">
              <w:rPr>
                <w:rFonts w:ascii="Menlo" w:hAnsi="Menlo" w:cs="Menlo"/>
                <w:color w:val="000000"/>
                <w:sz w:val="18"/>
                <w:szCs w:val="18"/>
                <w:shd w:val="clear" w:color="auto" w:fill="EFEFEF"/>
              </w:rPr>
              <w:t>&gt;</w:t>
            </w:r>
            <w:r w:rsidRPr="00BD0A58">
              <w:rPr>
                <w:rFonts w:ascii="Menlo" w:hAnsi="Menlo" w:cs="Menlo"/>
                <w:color w:val="000000"/>
                <w:sz w:val="18"/>
                <w:szCs w:val="18"/>
              </w:rPr>
              <w:br/>
            </w:r>
            <w:r w:rsidRPr="00BD0A58">
              <w:rPr>
                <w:rFonts w:ascii="Menlo" w:hAnsi="Menlo" w:cs="Menlo"/>
                <w:color w:val="000000"/>
                <w:sz w:val="18"/>
                <w:szCs w:val="18"/>
                <w:shd w:val="clear" w:color="auto" w:fill="EFEFEF"/>
              </w:rPr>
              <w:t>&lt;</w:t>
            </w:r>
            <w:r w:rsidRPr="00BD0A58">
              <w:rPr>
                <w:rFonts w:ascii="Menlo" w:hAnsi="Menlo" w:cs="Menlo"/>
                <w:b/>
                <w:bCs/>
                <w:color w:val="000080"/>
                <w:sz w:val="18"/>
                <w:szCs w:val="18"/>
                <w:shd w:val="clear" w:color="auto" w:fill="EFEFEF"/>
              </w:rPr>
              <w:t xml:space="preserve">script </w:t>
            </w:r>
            <w:r w:rsidRPr="00BD0A58">
              <w:rPr>
                <w:rFonts w:ascii="Menlo" w:hAnsi="Menlo" w:cs="Menlo"/>
                <w:b/>
                <w:bCs/>
                <w:color w:val="0000FF"/>
                <w:sz w:val="18"/>
                <w:szCs w:val="18"/>
                <w:shd w:val="clear" w:color="auto" w:fill="EFEFEF"/>
              </w:rPr>
              <w:t>type=</w:t>
            </w:r>
            <w:r w:rsidRPr="00BD0A58">
              <w:rPr>
                <w:rFonts w:ascii="Menlo" w:hAnsi="Menlo" w:cs="Menlo"/>
                <w:b/>
                <w:bCs/>
                <w:color w:val="008000"/>
                <w:sz w:val="18"/>
                <w:szCs w:val="18"/>
                <w:shd w:val="clear" w:color="auto" w:fill="EFEFEF"/>
              </w:rPr>
              <w:t>"text/javascript"</w:t>
            </w:r>
            <w:r w:rsidRPr="00BD0A58">
              <w:rPr>
                <w:rFonts w:ascii="Menlo" w:hAnsi="Menlo" w:cs="Menlo"/>
                <w:color w:val="000000"/>
                <w:sz w:val="18"/>
                <w:szCs w:val="18"/>
                <w:shd w:val="clear" w:color="auto" w:fill="EFEFEF"/>
              </w:rPr>
              <w:t>&gt;</w:t>
            </w:r>
            <w:r w:rsidRPr="00BD0A58">
              <w:rPr>
                <w:rFonts w:ascii="Menlo" w:hAnsi="Menlo" w:cs="Menlo"/>
                <w:color w:val="000000"/>
                <w:sz w:val="18"/>
                <w:szCs w:val="18"/>
              </w:rPr>
              <w:br/>
              <w:t xml:space="preserve">    </w:t>
            </w:r>
            <w:r w:rsidRPr="00BD0A58">
              <w:rPr>
                <w:rFonts w:ascii="Menlo" w:hAnsi="Menlo" w:cs="Menlo"/>
                <w:b/>
                <w:bCs/>
                <w:color w:val="000080"/>
                <w:sz w:val="18"/>
                <w:szCs w:val="18"/>
              </w:rPr>
              <w:t xml:space="preserve">var </w:t>
            </w:r>
            <w:r w:rsidRPr="00BD0A58">
              <w:rPr>
                <w:rFonts w:ascii="Menlo" w:hAnsi="Menlo" w:cs="Menlo"/>
                <w:b/>
                <w:bCs/>
                <w:i/>
                <w:iCs/>
                <w:color w:val="660E7A"/>
                <w:sz w:val="18"/>
                <w:szCs w:val="18"/>
              </w:rPr>
              <w:t xml:space="preserve">url </w:t>
            </w:r>
            <w:r w:rsidRPr="00BD0A58">
              <w:rPr>
                <w:rFonts w:ascii="Menlo" w:hAnsi="Menlo" w:cs="Menlo"/>
                <w:color w:val="000000"/>
                <w:sz w:val="18"/>
                <w:szCs w:val="18"/>
              </w:rPr>
              <w:t xml:space="preserve">= </w:t>
            </w:r>
            <w:r w:rsidRPr="00BD0A58">
              <w:rPr>
                <w:rFonts w:ascii="Menlo" w:hAnsi="Menlo" w:cs="Menlo"/>
                <w:b/>
                <w:bCs/>
                <w:color w:val="008000"/>
                <w:sz w:val="18"/>
                <w:szCs w:val="18"/>
              </w:rPr>
              <w:t>'http://localhost:8002/test'</w:t>
            </w:r>
            <w:r w:rsidRPr="00BD0A58">
              <w:rPr>
                <w:rFonts w:ascii="Menlo" w:hAnsi="Menlo" w:cs="Menlo"/>
                <w:color w:val="000000"/>
                <w:sz w:val="18"/>
                <w:szCs w:val="18"/>
              </w:rPr>
              <w:t>;</w:t>
            </w:r>
            <w:r w:rsidRPr="00BD0A58">
              <w:rPr>
                <w:rFonts w:ascii="Menlo" w:hAnsi="Menlo" w:cs="Menlo"/>
                <w:color w:val="000000"/>
                <w:sz w:val="18"/>
                <w:szCs w:val="18"/>
              </w:rPr>
              <w:br/>
              <w:t xml:space="preserve">    </w:t>
            </w:r>
            <w:r w:rsidRPr="00BD0A58">
              <w:rPr>
                <w:rFonts w:ascii="Menlo" w:hAnsi="Menlo" w:cs="Menlo"/>
                <w:b/>
                <w:bCs/>
                <w:color w:val="000080"/>
                <w:sz w:val="18"/>
                <w:szCs w:val="18"/>
              </w:rPr>
              <w:t xml:space="preserve">var </w:t>
            </w:r>
            <w:r w:rsidRPr="00BD0A58">
              <w:rPr>
                <w:rFonts w:ascii="Menlo" w:hAnsi="Menlo" w:cs="Menlo"/>
                <w:b/>
                <w:bCs/>
                <w:i/>
                <w:iCs/>
                <w:color w:val="660E7A"/>
                <w:sz w:val="18"/>
                <w:szCs w:val="18"/>
              </w:rPr>
              <w:t xml:space="preserve">xhr </w:t>
            </w:r>
            <w:r w:rsidRPr="00BD0A58">
              <w:rPr>
                <w:rFonts w:ascii="Menlo" w:hAnsi="Menlo" w:cs="Menlo"/>
                <w:color w:val="000000"/>
                <w:sz w:val="18"/>
                <w:szCs w:val="18"/>
              </w:rPr>
              <w:t xml:space="preserve">= </w:t>
            </w:r>
            <w:r w:rsidRPr="00BD0A58">
              <w:rPr>
                <w:rFonts w:ascii="Menlo" w:hAnsi="Menlo" w:cs="Menlo"/>
                <w:b/>
                <w:bCs/>
                <w:color w:val="000080"/>
                <w:sz w:val="18"/>
                <w:szCs w:val="18"/>
              </w:rPr>
              <w:t xml:space="preserve">new </w:t>
            </w:r>
            <w:r w:rsidRPr="00BD0A58">
              <w:rPr>
                <w:rFonts w:ascii="Menlo" w:hAnsi="Menlo" w:cs="Menlo"/>
                <w:color w:val="000000"/>
                <w:sz w:val="18"/>
                <w:szCs w:val="18"/>
              </w:rPr>
              <w:t>XMLHttpRequest();</w:t>
            </w:r>
            <w:r w:rsidRPr="00BD0A58">
              <w:rPr>
                <w:rFonts w:ascii="Menlo" w:hAnsi="Menlo" w:cs="Menlo"/>
                <w:color w:val="000000"/>
                <w:sz w:val="18"/>
                <w:szCs w:val="18"/>
              </w:rPr>
              <w:br/>
              <w:t xml:space="preserve">    </w:t>
            </w:r>
            <w:r w:rsidRPr="00BD0A58">
              <w:rPr>
                <w:rFonts w:ascii="Menlo" w:hAnsi="Menlo" w:cs="Menlo"/>
                <w:b/>
                <w:bCs/>
                <w:i/>
                <w:iCs/>
                <w:color w:val="660E7A"/>
                <w:sz w:val="18"/>
                <w:szCs w:val="18"/>
              </w:rPr>
              <w:t>xhr</w:t>
            </w:r>
            <w:r w:rsidRPr="00BD0A58">
              <w:rPr>
                <w:rFonts w:ascii="Menlo" w:hAnsi="Menlo" w:cs="Menlo"/>
                <w:color w:val="000000"/>
                <w:sz w:val="18"/>
                <w:szCs w:val="18"/>
              </w:rPr>
              <w:t>.</w:t>
            </w:r>
            <w:r w:rsidRPr="00BD0A58">
              <w:rPr>
                <w:rFonts w:ascii="Menlo" w:hAnsi="Menlo" w:cs="Menlo"/>
                <w:color w:val="7A7A43"/>
                <w:sz w:val="18"/>
                <w:szCs w:val="18"/>
              </w:rPr>
              <w:t xml:space="preserve">onreadystatechange </w:t>
            </w:r>
            <w:r w:rsidRPr="00BD0A58">
              <w:rPr>
                <w:rFonts w:ascii="Menlo" w:hAnsi="Menlo" w:cs="Menlo"/>
                <w:color w:val="000000"/>
                <w:sz w:val="18"/>
                <w:szCs w:val="18"/>
              </w:rPr>
              <w:t xml:space="preserve">= </w:t>
            </w:r>
            <w:r w:rsidRPr="00BD0A58">
              <w:rPr>
                <w:rFonts w:ascii="Menlo" w:hAnsi="Menlo" w:cs="Menlo"/>
                <w:b/>
                <w:bCs/>
                <w:color w:val="000080"/>
                <w:sz w:val="18"/>
                <w:szCs w:val="18"/>
              </w:rPr>
              <w:t>function</w:t>
            </w:r>
            <w:r w:rsidRPr="00BD0A58">
              <w:rPr>
                <w:rFonts w:ascii="Menlo" w:hAnsi="Menlo" w:cs="Menlo"/>
                <w:color w:val="000000"/>
                <w:sz w:val="18"/>
                <w:szCs w:val="18"/>
              </w:rPr>
              <w:t>(){</w:t>
            </w:r>
            <w:r w:rsidRPr="00BD0A58">
              <w:rPr>
                <w:rFonts w:ascii="Menlo" w:hAnsi="Menlo" w:cs="Menlo"/>
                <w:color w:val="000000"/>
                <w:sz w:val="18"/>
                <w:szCs w:val="18"/>
              </w:rPr>
              <w:br/>
              <w:t xml:space="preserve">        </w:t>
            </w:r>
            <w:r w:rsidRPr="00BD0A58">
              <w:rPr>
                <w:rFonts w:ascii="Menlo" w:hAnsi="Menlo" w:cs="Menlo"/>
                <w:b/>
                <w:bCs/>
                <w:color w:val="000080"/>
                <w:sz w:val="18"/>
                <w:szCs w:val="18"/>
              </w:rPr>
              <w:t xml:space="preserve">if </w:t>
            </w:r>
            <w:r w:rsidRPr="00BD0A58">
              <w:rPr>
                <w:rFonts w:ascii="Menlo" w:hAnsi="Menlo" w:cs="Menlo"/>
                <w:color w:val="000000"/>
                <w:sz w:val="18"/>
                <w:szCs w:val="18"/>
              </w:rPr>
              <w:t>((</w:t>
            </w:r>
            <w:r w:rsidRPr="00BD0A58">
              <w:rPr>
                <w:rFonts w:ascii="Menlo" w:hAnsi="Menlo" w:cs="Menlo"/>
                <w:b/>
                <w:bCs/>
                <w:i/>
                <w:iCs/>
                <w:color w:val="660E7A"/>
                <w:sz w:val="18"/>
                <w:szCs w:val="18"/>
              </w:rPr>
              <w:t>xhr</w:t>
            </w:r>
            <w:r w:rsidRPr="00BD0A58">
              <w:rPr>
                <w:rFonts w:ascii="Menlo" w:hAnsi="Menlo" w:cs="Menlo"/>
                <w:color w:val="000000"/>
                <w:sz w:val="18"/>
                <w:szCs w:val="18"/>
              </w:rPr>
              <w:t>.</w:t>
            </w:r>
            <w:r w:rsidRPr="00BD0A58">
              <w:rPr>
                <w:rFonts w:ascii="Menlo" w:hAnsi="Menlo" w:cs="Menlo"/>
                <w:b/>
                <w:bCs/>
                <w:color w:val="660E7A"/>
                <w:sz w:val="18"/>
                <w:szCs w:val="18"/>
              </w:rPr>
              <w:t xml:space="preserve">readyState </w:t>
            </w:r>
            <w:r w:rsidRPr="00BD0A58">
              <w:rPr>
                <w:rFonts w:ascii="Menlo" w:hAnsi="Menlo" w:cs="Menlo"/>
                <w:color w:val="000000"/>
                <w:sz w:val="18"/>
                <w:szCs w:val="18"/>
              </w:rPr>
              <w:t xml:space="preserve">== </w:t>
            </w:r>
            <w:r w:rsidRPr="00BD0A58">
              <w:rPr>
                <w:rFonts w:ascii="Menlo" w:hAnsi="Menlo" w:cs="Menlo"/>
                <w:color w:val="0000FF"/>
                <w:sz w:val="18"/>
                <w:szCs w:val="18"/>
              </w:rPr>
              <w:t>4</w:t>
            </w:r>
            <w:r w:rsidRPr="00BD0A58">
              <w:rPr>
                <w:rFonts w:ascii="Menlo" w:hAnsi="Menlo" w:cs="Menlo"/>
                <w:color w:val="000000"/>
                <w:sz w:val="18"/>
                <w:szCs w:val="18"/>
              </w:rPr>
              <w:t>) &amp;&amp; (</w:t>
            </w:r>
            <w:r w:rsidRPr="00BD0A58">
              <w:rPr>
                <w:rFonts w:ascii="Menlo" w:hAnsi="Menlo" w:cs="Menlo"/>
                <w:b/>
                <w:bCs/>
                <w:i/>
                <w:iCs/>
                <w:color w:val="660E7A"/>
                <w:sz w:val="18"/>
                <w:szCs w:val="18"/>
              </w:rPr>
              <w:t>xhr</w:t>
            </w:r>
            <w:r w:rsidRPr="00BD0A58">
              <w:rPr>
                <w:rFonts w:ascii="Menlo" w:hAnsi="Menlo" w:cs="Menlo"/>
                <w:color w:val="000000"/>
                <w:sz w:val="18"/>
                <w:szCs w:val="18"/>
              </w:rPr>
              <w:t>.</w:t>
            </w:r>
            <w:r w:rsidRPr="00BD0A58">
              <w:rPr>
                <w:rFonts w:ascii="Menlo" w:hAnsi="Menlo" w:cs="Menlo"/>
                <w:b/>
                <w:bCs/>
                <w:color w:val="660E7A"/>
                <w:sz w:val="18"/>
                <w:szCs w:val="18"/>
              </w:rPr>
              <w:t xml:space="preserve">status </w:t>
            </w:r>
            <w:r w:rsidRPr="00BD0A58">
              <w:rPr>
                <w:rFonts w:ascii="Menlo" w:hAnsi="Menlo" w:cs="Menlo"/>
                <w:color w:val="000000"/>
                <w:sz w:val="18"/>
                <w:szCs w:val="18"/>
              </w:rPr>
              <w:t xml:space="preserve">== </w:t>
            </w:r>
            <w:r w:rsidRPr="00BD0A58">
              <w:rPr>
                <w:rFonts w:ascii="Menlo" w:hAnsi="Menlo" w:cs="Menlo"/>
                <w:color w:val="0000FF"/>
                <w:sz w:val="18"/>
                <w:szCs w:val="18"/>
              </w:rPr>
              <w:t>200</w:t>
            </w:r>
            <w:r w:rsidRPr="00BD0A58">
              <w:rPr>
                <w:rFonts w:ascii="Menlo" w:hAnsi="Menlo" w:cs="Menlo"/>
                <w:color w:val="000000"/>
                <w:sz w:val="18"/>
                <w:szCs w:val="18"/>
              </w:rPr>
              <w:t>)){</w:t>
            </w:r>
            <w:r w:rsidRPr="00BD0A58">
              <w:rPr>
                <w:rFonts w:ascii="Menlo" w:hAnsi="Menlo" w:cs="Menlo"/>
                <w:color w:val="000000"/>
                <w:sz w:val="18"/>
                <w:szCs w:val="18"/>
              </w:rPr>
              <w:br/>
              <w:t xml:space="preserve">            document.getElementById(</w:t>
            </w:r>
            <w:r w:rsidRPr="00BD0A58">
              <w:rPr>
                <w:rFonts w:ascii="Menlo" w:hAnsi="Menlo" w:cs="Menlo"/>
                <w:b/>
                <w:bCs/>
                <w:color w:val="008000"/>
                <w:sz w:val="18"/>
                <w:szCs w:val="18"/>
              </w:rPr>
              <w:t>'div1'</w:t>
            </w:r>
            <w:r w:rsidRPr="00BD0A58">
              <w:rPr>
                <w:rFonts w:ascii="Menlo" w:hAnsi="Menlo" w:cs="Menlo"/>
                <w:color w:val="000000"/>
                <w:sz w:val="18"/>
                <w:szCs w:val="18"/>
              </w:rPr>
              <w:t>).</w:t>
            </w:r>
            <w:r w:rsidRPr="00BD0A58">
              <w:rPr>
                <w:rFonts w:ascii="Menlo" w:hAnsi="Menlo" w:cs="Menlo"/>
                <w:b/>
                <w:bCs/>
                <w:color w:val="660E7A"/>
                <w:sz w:val="18"/>
                <w:szCs w:val="18"/>
              </w:rPr>
              <w:t xml:space="preserve">innerHTML </w:t>
            </w:r>
            <w:r w:rsidRPr="00BD0A58">
              <w:rPr>
                <w:rFonts w:ascii="Menlo" w:hAnsi="Menlo" w:cs="Menlo"/>
                <w:color w:val="000000"/>
                <w:sz w:val="18"/>
                <w:szCs w:val="18"/>
              </w:rPr>
              <w:t xml:space="preserve">+= </w:t>
            </w:r>
            <w:r w:rsidRPr="00BD0A58">
              <w:rPr>
                <w:rFonts w:ascii="Menlo" w:hAnsi="Menlo" w:cs="Menlo"/>
                <w:b/>
                <w:bCs/>
                <w:i/>
                <w:iCs/>
                <w:color w:val="660E7A"/>
                <w:sz w:val="18"/>
                <w:szCs w:val="18"/>
              </w:rPr>
              <w:t>xhr</w:t>
            </w:r>
            <w:r w:rsidRPr="00BD0A58">
              <w:rPr>
                <w:rFonts w:ascii="Menlo" w:hAnsi="Menlo" w:cs="Menlo"/>
                <w:color w:val="000000"/>
                <w:sz w:val="18"/>
                <w:szCs w:val="18"/>
              </w:rPr>
              <w:t>.responseText;</w:t>
            </w:r>
            <w:r w:rsidRPr="00BD0A58">
              <w:rPr>
                <w:rFonts w:ascii="Menlo" w:hAnsi="Menlo" w:cs="Menlo"/>
                <w:color w:val="000000"/>
                <w:sz w:val="18"/>
                <w:szCs w:val="18"/>
              </w:rPr>
              <w:br/>
              <w:t xml:space="preserve">        }</w:t>
            </w:r>
            <w:r w:rsidRPr="00BD0A58">
              <w:rPr>
                <w:rFonts w:ascii="Menlo" w:hAnsi="Menlo" w:cs="Menlo"/>
                <w:color w:val="000000"/>
                <w:sz w:val="18"/>
                <w:szCs w:val="18"/>
              </w:rPr>
              <w:br/>
              <w:t xml:space="preserve">    };</w:t>
            </w:r>
            <w:r w:rsidRPr="00BD0A58">
              <w:rPr>
                <w:rFonts w:ascii="Menlo" w:hAnsi="Menlo" w:cs="Menlo"/>
                <w:color w:val="000000"/>
                <w:sz w:val="18"/>
                <w:szCs w:val="18"/>
              </w:rPr>
              <w:br/>
              <w:t xml:space="preserve">    </w:t>
            </w:r>
            <w:r w:rsidRPr="00BD0A58">
              <w:rPr>
                <w:rFonts w:ascii="Menlo" w:hAnsi="Menlo" w:cs="Menlo"/>
                <w:b/>
                <w:bCs/>
                <w:i/>
                <w:iCs/>
                <w:color w:val="660E7A"/>
                <w:sz w:val="18"/>
                <w:szCs w:val="18"/>
              </w:rPr>
              <w:t>xhr</w:t>
            </w:r>
            <w:r w:rsidRPr="00BD0A58">
              <w:rPr>
                <w:rFonts w:ascii="Menlo" w:hAnsi="Menlo" w:cs="Menlo"/>
                <w:color w:val="000000"/>
                <w:sz w:val="18"/>
                <w:szCs w:val="18"/>
              </w:rPr>
              <w:t>.</w:t>
            </w:r>
            <w:r w:rsidRPr="00BD0A58">
              <w:rPr>
                <w:rFonts w:ascii="Menlo" w:hAnsi="Menlo" w:cs="Menlo"/>
                <w:color w:val="7A7A43"/>
                <w:sz w:val="18"/>
                <w:szCs w:val="18"/>
              </w:rPr>
              <w:t xml:space="preserve">onerror </w:t>
            </w:r>
            <w:r w:rsidRPr="00BD0A58">
              <w:rPr>
                <w:rFonts w:ascii="Menlo" w:hAnsi="Menlo" w:cs="Menlo"/>
                <w:color w:val="000000"/>
                <w:sz w:val="18"/>
                <w:szCs w:val="18"/>
              </w:rPr>
              <w:t xml:space="preserve">= </w:t>
            </w:r>
            <w:r w:rsidRPr="00BD0A58">
              <w:rPr>
                <w:rFonts w:ascii="Menlo" w:hAnsi="Menlo" w:cs="Menlo"/>
                <w:b/>
                <w:bCs/>
                <w:color w:val="000080"/>
                <w:sz w:val="18"/>
                <w:szCs w:val="18"/>
              </w:rPr>
              <w:t>function</w:t>
            </w:r>
            <w:r w:rsidRPr="00BD0A58">
              <w:rPr>
                <w:rFonts w:ascii="Menlo" w:hAnsi="Menlo" w:cs="Menlo"/>
                <w:color w:val="000000"/>
                <w:sz w:val="18"/>
                <w:szCs w:val="18"/>
              </w:rPr>
              <w:t>(){</w:t>
            </w:r>
            <w:r w:rsidRPr="00BD0A58">
              <w:rPr>
                <w:rFonts w:ascii="Menlo" w:hAnsi="Menlo" w:cs="Menlo"/>
                <w:color w:val="000000"/>
                <w:sz w:val="18"/>
                <w:szCs w:val="18"/>
              </w:rPr>
              <w:br/>
              <w:t xml:space="preserve">        document.getElementById(</w:t>
            </w:r>
            <w:r w:rsidRPr="00BD0A58">
              <w:rPr>
                <w:rFonts w:ascii="Menlo" w:hAnsi="Menlo" w:cs="Menlo"/>
                <w:b/>
                <w:bCs/>
                <w:color w:val="008000"/>
                <w:sz w:val="18"/>
                <w:szCs w:val="18"/>
              </w:rPr>
              <w:t>'div1'</w:t>
            </w:r>
            <w:r w:rsidRPr="00BD0A58">
              <w:rPr>
                <w:rFonts w:ascii="Menlo" w:hAnsi="Menlo" w:cs="Menlo"/>
                <w:color w:val="000000"/>
                <w:sz w:val="18"/>
                <w:szCs w:val="18"/>
              </w:rPr>
              <w:t>).</w:t>
            </w:r>
            <w:r w:rsidRPr="00BD0A58">
              <w:rPr>
                <w:rFonts w:ascii="Menlo" w:hAnsi="Menlo" w:cs="Menlo"/>
                <w:b/>
                <w:bCs/>
                <w:color w:val="660E7A"/>
                <w:sz w:val="18"/>
                <w:szCs w:val="18"/>
              </w:rPr>
              <w:t xml:space="preserve">innerHTML </w:t>
            </w:r>
            <w:r w:rsidRPr="00BD0A58">
              <w:rPr>
                <w:rFonts w:ascii="Menlo" w:hAnsi="Menlo" w:cs="Menlo"/>
                <w:color w:val="000000"/>
                <w:sz w:val="18"/>
                <w:szCs w:val="18"/>
              </w:rPr>
              <w:t xml:space="preserve">+= </w:t>
            </w:r>
            <w:r w:rsidRPr="00BD0A58">
              <w:rPr>
                <w:rFonts w:ascii="Menlo" w:hAnsi="Menlo" w:cs="Menlo"/>
                <w:b/>
                <w:bCs/>
                <w:color w:val="008000"/>
                <w:sz w:val="18"/>
                <w:szCs w:val="18"/>
              </w:rPr>
              <w:t>'request error'</w:t>
            </w:r>
            <w:r w:rsidRPr="00BD0A58">
              <w:rPr>
                <w:rFonts w:ascii="Menlo" w:hAnsi="Menlo" w:cs="Menlo"/>
                <w:color w:val="000000"/>
                <w:sz w:val="18"/>
                <w:szCs w:val="18"/>
              </w:rPr>
              <w:t>;</w:t>
            </w:r>
            <w:r w:rsidRPr="00BD0A58">
              <w:rPr>
                <w:rFonts w:ascii="Menlo" w:hAnsi="Menlo" w:cs="Menlo"/>
                <w:color w:val="000000"/>
                <w:sz w:val="18"/>
                <w:szCs w:val="18"/>
              </w:rPr>
              <w:br/>
              <w:t xml:space="preserve">    };</w:t>
            </w:r>
            <w:r w:rsidRPr="00BD0A58">
              <w:rPr>
                <w:rFonts w:ascii="Menlo" w:hAnsi="Menlo" w:cs="Menlo"/>
                <w:color w:val="000000"/>
                <w:sz w:val="18"/>
                <w:szCs w:val="18"/>
              </w:rPr>
              <w:br/>
              <w:t xml:space="preserve">    </w:t>
            </w:r>
            <w:r w:rsidRPr="00BD0A58">
              <w:rPr>
                <w:rFonts w:ascii="Menlo" w:hAnsi="Menlo" w:cs="Menlo"/>
                <w:b/>
                <w:bCs/>
                <w:i/>
                <w:iCs/>
                <w:color w:val="660E7A"/>
                <w:sz w:val="18"/>
                <w:szCs w:val="18"/>
              </w:rPr>
              <w:t>xhr</w:t>
            </w:r>
            <w:r w:rsidRPr="00BD0A58">
              <w:rPr>
                <w:rFonts w:ascii="Menlo" w:hAnsi="Menlo" w:cs="Menlo"/>
                <w:color w:val="000000"/>
                <w:sz w:val="18"/>
                <w:szCs w:val="18"/>
              </w:rPr>
              <w:t>.</w:t>
            </w:r>
            <w:r w:rsidRPr="00BD0A58">
              <w:rPr>
                <w:rFonts w:ascii="Menlo" w:hAnsi="Menlo" w:cs="Menlo"/>
                <w:color w:val="7A7A43"/>
                <w:sz w:val="18"/>
                <w:szCs w:val="18"/>
              </w:rPr>
              <w:t>open</w:t>
            </w:r>
            <w:r w:rsidRPr="00BD0A58">
              <w:rPr>
                <w:rFonts w:ascii="Menlo" w:hAnsi="Menlo" w:cs="Menlo"/>
                <w:color w:val="000000"/>
                <w:sz w:val="18"/>
                <w:szCs w:val="18"/>
              </w:rPr>
              <w:t>(</w:t>
            </w:r>
            <w:r w:rsidRPr="00BD0A58">
              <w:rPr>
                <w:rFonts w:ascii="Menlo" w:hAnsi="Menlo" w:cs="Menlo"/>
                <w:b/>
                <w:bCs/>
                <w:color w:val="008000"/>
                <w:sz w:val="18"/>
                <w:szCs w:val="18"/>
              </w:rPr>
              <w:t>'PUT'</w:t>
            </w:r>
            <w:r w:rsidRPr="00BD0A58">
              <w:rPr>
                <w:rFonts w:ascii="Menlo" w:hAnsi="Menlo" w:cs="Menlo"/>
                <w:color w:val="000000"/>
                <w:sz w:val="18"/>
                <w:szCs w:val="18"/>
              </w:rPr>
              <w:t xml:space="preserve">, </w:t>
            </w:r>
            <w:r w:rsidRPr="00BD0A58">
              <w:rPr>
                <w:rFonts w:ascii="Menlo" w:hAnsi="Menlo" w:cs="Menlo"/>
                <w:b/>
                <w:bCs/>
                <w:i/>
                <w:iCs/>
                <w:color w:val="660E7A"/>
                <w:sz w:val="18"/>
                <w:szCs w:val="18"/>
              </w:rPr>
              <w:t>url</w:t>
            </w:r>
            <w:r w:rsidRPr="00BD0A58">
              <w:rPr>
                <w:rFonts w:ascii="Menlo" w:hAnsi="Menlo" w:cs="Menlo"/>
                <w:color w:val="000000"/>
                <w:sz w:val="18"/>
                <w:szCs w:val="18"/>
              </w:rPr>
              <w:t xml:space="preserve">, </w:t>
            </w:r>
            <w:r w:rsidRPr="00BD0A58">
              <w:rPr>
                <w:rFonts w:ascii="Menlo" w:hAnsi="Menlo" w:cs="Menlo"/>
                <w:b/>
                <w:bCs/>
                <w:color w:val="000080"/>
                <w:sz w:val="18"/>
                <w:szCs w:val="18"/>
              </w:rPr>
              <w:t>true</w:t>
            </w:r>
            <w:r w:rsidRPr="00BD0A58">
              <w:rPr>
                <w:rFonts w:ascii="Menlo" w:hAnsi="Menlo" w:cs="Menlo"/>
                <w:color w:val="000000"/>
                <w:sz w:val="18"/>
                <w:szCs w:val="18"/>
              </w:rPr>
              <w:t>);</w:t>
            </w:r>
            <w:r w:rsidRPr="00BD0A58">
              <w:rPr>
                <w:rFonts w:ascii="Menlo" w:hAnsi="Menlo" w:cs="Menlo"/>
                <w:color w:val="000000"/>
                <w:sz w:val="18"/>
                <w:szCs w:val="18"/>
              </w:rPr>
              <w:br/>
              <w:t xml:space="preserve">    </w:t>
            </w:r>
            <w:r w:rsidRPr="00BD0A58">
              <w:rPr>
                <w:rFonts w:ascii="Menlo" w:hAnsi="Menlo" w:cs="Menlo"/>
                <w:b/>
                <w:bCs/>
                <w:i/>
                <w:iCs/>
                <w:color w:val="660E7A"/>
                <w:sz w:val="18"/>
                <w:szCs w:val="18"/>
              </w:rPr>
              <w:t>xhr</w:t>
            </w:r>
            <w:r w:rsidRPr="00BD0A58">
              <w:rPr>
                <w:rFonts w:ascii="Menlo" w:hAnsi="Menlo" w:cs="Menlo"/>
                <w:color w:val="000000"/>
                <w:sz w:val="18"/>
                <w:szCs w:val="18"/>
              </w:rPr>
              <w:t>.setRequestHeader(</w:t>
            </w:r>
            <w:r w:rsidRPr="00BD0A58">
              <w:rPr>
                <w:rFonts w:ascii="Menlo" w:hAnsi="Menlo" w:cs="Menlo"/>
                <w:b/>
                <w:bCs/>
                <w:color w:val="008000"/>
                <w:sz w:val="18"/>
                <w:szCs w:val="18"/>
              </w:rPr>
              <w:t>'key1'</w:t>
            </w:r>
            <w:r w:rsidRPr="00BD0A58">
              <w:rPr>
                <w:rFonts w:ascii="Menlo" w:hAnsi="Menlo" w:cs="Menlo"/>
                <w:color w:val="000000"/>
                <w:sz w:val="18"/>
                <w:szCs w:val="18"/>
              </w:rPr>
              <w:t>,</w:t>
            </w:r>
            <w:r w:rsidRPr="00BD0A58">
              <w:rPr>
                <w:rFonts w:ascii="Menlo" w:hAnsi="Menlo" w:cs="Menlo"/>
                <w:b/>
                <w:bCs/>
                <w:color w:val="008000"/>
                <w:sz w:val="18"/>
                <w:szCs w:val="18"/>
              </w:rPr>
              <w:t>'value1'</w:t>
            </w:r>
            <w:r w:rsidRPr="00BD0A58">
              <w:rPr>
                <w:rFonts w:ascii="Menlo" w:hAnsi="Menlo" w:cs="Menlo"/>
                <w:color w:val="000000"/>
                <w:sz w:val="18"/>
                <w:szCs w:val="18"/>
              </w:rPr>
              <w:t>);</w:t>
            </w:r>
            <w:r w:rsidRPr="00BD0A58">
              <w:rPr>
                <w:rFonts w:ascii="Menlo" w:hAnsi="Menlo" w:cs="Menlo"/>
                <w:color w:val="000000"/>
                <w:sz w:val="18"/>
                <w:szCs w:val="18"/>
              </w:rPr>
              <w:br/>
              <w:t xml:space="preserve">    </w:t>
            </w:r>
            <w:r w:rsidRPr="00BD0A58">
              <w:rPr>
                <w:rFonts w:ascii="Menlo" w:hAnsi="Menlo" w:cs="Menlo"/>
                <w:b/>
                <w:bCs/>
                <w:i/>
                <w:iCs/>
                <w:color w:val="660E7A"/>
                <w:sz w:val="18"/>
                <w:szCs w:val="18"/>
              </w:rPr>
              <w:t>xhr</w:t>
            </w:r>
            <w:r w:rsidRPr="00BD0A58">
              <w:rPr>
                <w:rFonts w:ascii="Menlo" w:hAnsi="Menlo" w:cs="Menlo"/>
                <w:color w:val="000000"/>
                <w:sz w:val="18"/>
                <w:szCs w:val="18"/>
              </w:rPr>
              <w:t>.setRequestHeader(</w:t>
            </w:r>
            <w:r w:rsidRPr="00BD0A58">
              <w:rPr>
                <w:rFonts w:ascii="Menlo" w:hAnsi="Menlo" w:cs="Menlo"/>
                <w:b/>
                <w:bCs/>
                <w:color w:val="008000"/>
                <w:sz w:val="18"/>
                <w:szCs w:val="18"/>
              </w:rPr>
              <w:t>'key2'</w:t>
            </w:r>
            <w:r w:rsidRPr="00BD0A58">
              <w:rPr>
                <w:rFonts w:ascii="Menlo" w:hAnsi="Menlo" w:cs="Menlo"/>
                <w:color w:val="000000"/>
                <w:sz w:val="18"/>
                <w:szCs w:val="18"/>
              </w:rPr>
              <w:t>,</w:t>
            </w:r>
            <w:r w:rsidRPr="00BD0A58">
              <w:rPr>
                <w:rFonts w:ascii="Menlo" w:hAnsi="Menlo" w:cs="Menlo"/>
                <w:b/>
                <w:bCs/>
                <w:color w:val="008000"/>
                <w:sz w:val="18"/>
                <w:szCs w:val="18"/>
              </w:rPr>
              <w:t>'value2'</w:t>
            </w:r>
            <w:r w:rsidRPr="00BD0A58">
              <w:rPr>
                <w:rFonts w:ascii="Menlo" w:hAnsi="Menlo" w:cs="Menlo"/>
                <w:color w:val="000000"/>
                <w:sz w:val="18"/>
                <w:szCs w:val="18"/>
              </w:rPr>
              <w:t>);</w:t>
            </w:r>
            <w:r w:rsidRPr="00BD0A58">
              <w:rPr>
                <w:rFonts w:ascii="Menlo" w:hAnsi="Menlo" w:cs="Menlo"/>
                <w:color w:val="000000"/>
                <w:sz w:val="18"/>
                <w:szCs w:val="18"/>
              </w:rPr>
              <w:br/>
              <w:t xml:space="preserve">    </w:t>
            </w:r>
            <w:r w:rsidRPr="00BD0A58">
              <w:rPr>
                <w:rFonts w:ascii="Menlo" w:hAnsi="Menlo" w:cs="Menlo"/>
                <w:b/>
                <w:bCs/>
                <w:i/>
                <w:iCs/>
                <w:color w:val="660E7A"/>
                <w:sz w:val="18"/>
                <w:szCs w:val="18"/>
              </w:rPr>
              <w:t>xhr</w:t>
            </w:r>
            <w:r w:rsidRPr="00BD0A58">
              <w:rPr>
                <w:rFonts w:ascii="Menlo" w:hAnsi="Menlo" w:cs="Menlo"/>
                <w:color w:val="000000"/>
                <w:sz w:val="18"/>
                <w:szCs w:val="18"/>
              </w:rPr>
              <w:t>.</w:t>
            </w:r>
            <w:r w:rsidRPr="00BD0A58">
              <w:rPr>
                <w:rFonts w:ascii="Menlo" w:hAnsi="Menlo" w:cs="Menlo"/>
                <w:b/>
                <w:bCs/>
                <w:color w:val="660E7A"/>
                <w:sz w:val="18"/>
                <w:szCs w:val="18"/>
              </w:rPr>
              <w:t>send</w:t>
            </w:r>
            <w:r w:rsidRPr="00BD0A58">
              <w:rPr>
                <w:rFonts w:ascii="Menlo" w:hAnsi="Menlo" w:cs="Menlo"/>
                <w:color w:val="000000"/>
                <w:sz w:val="18"/>
                <w:szCs w:val="18"/>
              </w:rPr>
              <w:t>(</w:t>
            </w:r>
            <w:r w:rsidRPr="00BD0A58">
              <w:rPr>
                <w:rFonts w:ascii="Menlo" w:hAnsi="Menlo" w:cs="Menlo"/>
                <w:b/>
                <w:bCs/>
                <w:color w:val="000080"/>
                <w:sz w:val="18"/>
                <w:szCs w:val="18"/>
              </w:rPr>
              <w:t>null</w:t>
            </w:r>
            <w:r w:rsidRPr="00BD0A58">
              <w:rPr>
                <w:rFonts w:ascii="Menlo" w:hAnsi="Menlo" w:cs="Menlo"/>
                <w:color w:val="000000"/>
                <w:sz w:val="18"/>
                <w:szCs w:val="18"/>
              </w:rPr>
              <w:t>);</w:t>
            </w:r>
            <w:r w:rsidRPr="00BD0A58">
              <w:rPr>
                <w:rFonts w:ascii="Menlo" w:hAnsi="Menlo" w:cs="Menlo"/>
                <w:color w:val="000000"/>
                <w:sz w:val="18"/>
                <w:szCs w:val="18"/>
              </w:rPr>
              <w:br/>
            </w:r>
            <w:r w:rsidRPr="00BD0A58">
              <w:rPr>
                <w:rFonts w:ascii="Menlo" w:hAnsi="Menlo" w:cs="Menlo"/>
                <w:color w:val="000000"/>
                <w:sz w:val="18"/>
                <w:szCs w:val="18"/>
                <w:shd w:val="clear" w:color="auto" w:fill="EFEFEF"/>
              </w:rPr>
              <w:t>&lt;/</w:t>
            </w:r>
            <w:r w:rsidRPr="00BD0A58">
              <w:rPr>
                <w:rFonts w:ascii="Menlo" w:hAnsi="Menlo" w:cs="Menlo"/>
                <w:b/>
                <w:bCs/>
                <w:color w:val="000080"/>
                <w:sz w:val="18"/>
                <w:szCs w:val="18"/>
                <w:shd w:val="clear" w:color="auto" w:fill="EFEFEF"/>
              </w:rPr>
              <w:t>script</w:t>
            </w:r>
            <w:r w:rsidRPr="00BD0A58">
              <w:rPr>
                <w:rFonts w:ascii="Menlo" w:hAnsi="Menlo" w:cs="Menlo"/>
                <w:color w:val="000000"/>
                <w:sz w:val="18"/>
                <w:szCs w:val="18"/>
                <w:shd w:val="clear" w:color="auto" w:fill="EFEFEF"/>
              </w:rPr>
              <w:t>&gt;</w:t>
            </w:r>
          </w:p>
        </w:tc>
      </w:tr>
    </w:tbl>
    <w:p w14:paraId="41207397" w14:textId="0931CD1F" w:rsidR="00BD0A58" w:rsidRDefault="00BD0A58" w:rsidP="00BD0A58">
      <w:r>
        <w:tab/>
      </w:r>
      <w:r>
        <w:tab/>
      </w:r>
      <w:r>
        <w:rPr>
          <w:rFonts w:hint="eastAsia"/>
        </w:rPr>
        <w:t>该CORS请求使用PUT请求，并且设置了2个自定义请求头：key</w:t>
      </w:r>
      <w:r>
        <w:t>1、</w:t>
      </w:r>
      <w:r>
        <w:rPr>
          <w:rFonts w:hint="eastAsia"/>
        </w:rPr>
        <w:t>key</w:t>
      </w:r>
      <w:r>
        <w:t>2</w:t>
      </w:r>
    </w:p>
    <w:p w14:paraId="5142C2A3" w14:textId="400AF1BA" w:rsidR="00BD0A58" w:rsidRDefault="00BD0A58" w:rsidP="00BD0A58">
      <w:r>
        <w:tab/>
      </w:r>
      <w:r>
        <w:tab/>
      </w:r>
      <w:r>
        <w:rPr>
          <w:rFonts w:hint="eastAsia"/>
        </w:rPr>
        <w:t>刷新该页面后，控制台可以看见3次请求：</w:t>
      </w:r>
    </w:p>
    <w:p w14:paraId="1E5F108F" w14:textId="35195535" w:rsidR="00BD0A58" w:rsidRDefault="00BD0A58" w:rsidP="00BD0A58">
      <w:r>
        <w:tab/>
      </w:r>
      <w:r>
        <w:tab/>
      </w:r>
      <w:r w:rsidR="00F658C1" w:rsidRPr="00F658C1">
        <w:rPr>
          <w:noProof/>
        </w:rPr>
        <w:drawing>
          <wp:inline distT="0" distB="0" distL="0" distR="0" wp14:anchorId="27E6B10A" wp14:editId="2CEDD02C">
            <wp:extent cx="4212076" cy="531454"/>
            <wp:effectExtent l="0" t="0" r="0" b="254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22311" cy="532745"/>
                    </a:xfrm>
                    <a:prstGeom prst="rect">
                      <a:avLst/>
                    </a:prstGeom>
                  </pic:spPr>
                </pic:pic>
              </a:graphicData>
            </a:graphic>
          </wp:inline>
        </w:drawing>
      </w:r>
    </w:p>
    <w:p w14:paraId="02252CB1" w14:textId="63A4871B" w:rsidR="00662D72" w:rsidRDefault="00662D72" w:rsidP="00315AED">
      <w:pPr>
        <w:pStyle w:val="6"/>
        <w:numPr>
          <w:ilvl w:val="0"/>
          <w:numId w:val="243"/>
        </w:numPr>
      </w:pPr>
      <w:r>
        <w:rPr>
          <w:rFonts w:hint="eastAsia"/>
        </w:rPr>
        <w:t>预检请求</w:t>
      </w:r>
    </w:p>
    <w:p w14:paraId="007F98A7" w14:textId="12C72053" w:rsidR="00662D72" w:rsidRDefault="00201313" w:rsidP="00315AED">
      <w:pPr>
        <w:pStyle w:val="a8"/>
        <w:numPr>
          <w:ilvl w:val="0"/>
          <w:numId w:val="238"/>
        </w:numPr>
        <w:ind w:firstLineChars="0"/>
      </w:pPr>
      <w:r>
        <w:rPr>
          <w:rFonts w:hint="eastAsia"/>
        </w:rPr>
        <w:t>点开上图中预检请求，可以看到如下请求头信息</w:t>
      </w:r>
    </w:p>
    <w:p w14:paraId="7C2FCD4A" w14:textId="7C064E99" w:rsidR="00201313" w:rsidRDefault="00201313" w:rsidP="00201313">
      <w:pPr>
        <w:pStyle w:val="a8"/>
        <w:ind w:left="840" w:firstLineChars="0" w:firstLine="0"/>
      </w:pPr>
      <w:r w:rsidRPr="00201313">
        <w:rPr>
          <w:noProof/>
        </w:rPr>
        <w:lastRenderedPageBreak/>
        <w:drawing>
          <wp:inline distT="0" distB="0" distL="0" distR="0" wp14:anchorId="190230C1" wp14:editId="4653E534">
            <wp:extent cx="2723745" cy="1909292"/>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34093" cy="1916546"/>
                    </a:xfrm>
                    <a:prstGeom prst="rect">
                      <a:avLst/>
                    </a:prstGeom>
                  </pic:spPr>
                </pic:pic>
              </a:graphicData>
            </a:graphic>
          </wp:inline>
        </w:drawing>
      </w:r>
    </w:p>
    <w:p w14:paraId="1B8CC792" w14:textId="319917EE" w:rsidR="00201313" w:rsidRDefault="00201313" w:rsidP="00315AED">
      <w:pPr>
        <w:pStyle w:val="a8"/>
        <w:numPr>
          <w:ilvl w:val="1"/>
          <w:numId w:val="238"/>
        </w:numPr>
        <w:ind w:firstLineChars="0"/>
      </w:pPr>
      <w:r>
        <w:rPr>
          <w:rFonts w:hint="eastAsia"/>
        </w:rPr>
        <w:t>预检请求采用OPTION请求方式</w:t>
      </w:r>
    </w:p>
    <w:p w14:paraId="5937E1D9" w14:textId="7CA58B03" w:rsidR="00201313" w:rsidRDefault="00201313" w:rsidP="00315AED">
      <w:pPr>
        <w:pStyle w:val="a8"/>
        <w:numPr>
          <w:ilvl w:val="1"/>
          <w:numId w:val="238"/>
        </w:numPr>
        <w:ind w:firstLineChars="0"/>
      </w:pPr>
      <w:r>
        <w:rPr>
          <w:rFonts w:hint="eastAsia"/>
        </w:rPr>
        <w:t>预检请求浏览器自动在请求头中加入如下字段：</w:t>
      </w:r>
    </w:p>
    <w:p w14:paraId="5AF8D149" w14:textId="0090FDC1" w:rsidR="00201313" w:rsidRDefault="007D08D5" w:rsidP="00201313">
      <w:pPr>
        <w:pStyle w:val="a8"/>
        <w:ind w:left="1260" w:firstLineChars="0" w:firstLine="0"/>
      </w:pPr>
      <w:hyperlink w:anchor="Origin" w:history="1">
        <w:r w:rsidR="00201313" w:rsidRPr="00201313">
          <w:rPr>
            <w:rStyle w:val="a6"/>
          </w:rPr>
          <w:t>Origin</w:t>
        </w:r>
      </w:hyperlink>
    </w:p>
    <w:p w14:paraId="55638E6F" w14:textId="3972D42C" w:rsidR="00201313" w:rsidRDefault="007D08D5" w:rsidP="00201313">
      <w:pPr>
        <w:pStyle w:val="a8"/>
        <w:ind w:left="1260" w:firstLineChars="0" w:firstLine="0"/>
      </w:pPr>
      <w:hyperlink w:anchor="Access_Control_Request_Method" w:history="1">
        <w:r w:rsidR="005D1D27" w:rsidRPr="005D1D27">
          <w:rPr>
            <w:rStyle w:val="a6"/>
          </w:rPr>
          <w:t>Access-Control-Request-Method</w:t>
        </w:r>
      </w:hyperlink>
    </w:p>
    <w:p w14:paraId="054266D7" w14:textId="5B19B5F4" w:rsidR="005D1D27" w:rsidRDefault="007D08D5" w:rsidP="00201313">
      <w:pPr>
        <w:pStyle w:val="a8"/>
        <w:ind w:left="1260" w:firstLineChars="0" w:firstLine="0"/>
      </w:pPr>
      <w:hyperlink w:anchor="Access_Control_Request_Headers" w:history="1">
        <w:r w:rsidR="005D1D27" w:rsidRPr="005D1D27">
          <w:rPr>
            <w:rStyle w:val="a6"/>
          </w:rPr>
          <w:t>Access_Control_Request_Headers</w:t>
        </w:r>
      </w:hyperlink>
      <w:r w:rsidR="005D1D27">
        <w:t>（</w:t>
      </w:r>
      <w:r w:rsidR="005D1D27">
        <w:rPr>
          <w:rFonts w:hint="eastAsia"/>
        </w:rPr>
        <w:t>请求前设置了自定义请求头字段时浏览器自动添加该字段，否则不</w:t>
      </w:r>
      <w:r w:rsidR="00632C2F">
        <w:rPr>
          <w:rFonts w:hint="eastAsia"/>
        </w:rPr>
        <w:t>使用</w:t>
      </w:r>
      <w:r w:rsidR="005D1D27">
        <w:rPr>
          <w:rFonts w:hint="eastAsia"/>
        </w:rPr>
        <w:t>该字段</w:t>
      </w:r>
      <w:r w:rsidR="005D1D27">
        <w:t>）</w:t>
      </w:r>
    </w:p>
    <w:p w14:paraId="595F7438" w14:textId="77777777" w:rsidR="00946DA0" w:rsidRDefault="00CF1879" w:rsidP="00315AED">
      <w:pPr>
        <w:pStyle w:val="a8"/>
        <w:numPr>
          <w:ilvl w:val="0"/>
          <w:numId w:val="238"/>
        </w:numPr>
        <w:ind w:firstLineChars="0"/>
      </w:pPr>
      <w:r>
        <w:rPr>
          <w:rFonts w:hint="eastAsia"/>
        </w:rPr>
        <w:t>预检请求的响应头</w:t>
      </w:r>
    </w:p>
    <w:p w14:paraId="4CE45D39" w14:textId="699AF609" w:rsidR="00A8400D" w:rsidRDefault="00A8400D" w:rsidP="00A8400D">
      <w:pPr>
        <w:pStyle w:val="a8"/>
        <w:ind w:left="840" w:firstLineChars="0" w:firstLine="0"/>
      </w:pPr>
      <w:r>
        <w:rPr>
          <w:rFonts w:hint="eastAsia"/>
        </w:rPr>
        <w:t>响应头中必须包含如下必选字段：</w:t>
      </w:r>
    </w:p>
    <w:p w14:paraId="244E285C" w14:textId="3DFA6614" w:rsidR="00F658C1" w:rsidRDefault="00CF1879" w:rsidP="00315AED">
      <w:pPr>
        <w:pStyle w:val="a8"/>
        <w:numPr>
          <w:ilvl w:val="2"/>
          <w:numId w:val="238"/>
        </w:numPr>
        <w:ind w:firstLineChars="0"/>
      </w:pPr>
      <w:r>
        <w:rPr>
          <w:rFonts w:hint="eastAsia"/>
        </w:rPr>
        <w:t>如果没有包含任何CORS请求相关的字段，则浏览器认为服务器拒绝</w:t>
      </w:r>
    </w:p>
    <w:p w14:paraId="4A2AF005" w14:textId="72724030" w:rsidR="00946DA0" w:rsidRDefault="00946DA0" w:rsidP="00315AED">
      <w:pPr>
        <w:pStyle w:val="a8"/>
        <w:numPr>
          <w:ilvl w:val="2"/>
          <w:numId w:val="238"/>
        </w:numPr>
        <w:ind w:firstLineChars="0"/>
      </w:pPr>
      <w:r>
        <w:rPr>
          <w:rFonts w:hint="eastAsia"/>
        </w:rPr>
        <w:t>如果没有</w:t>
      </w:r>
      <w:hyperlink w:anchor="Access_Control_Allow_Origin" w:history="1">
        <w:r w:rsidRPr="00946DA0">
          <w:rPr>
            <w:rStyle w:val="a6"/>
          </w:rPr>
          <w:t>Access_Control_Allow_Origin</w:t>
        </w:r>
      </w:hyperlink>
      <w:r>
        <w:rPr>
          <w:rFonts w:hint="eastAsia"/>
        </w:rPr>
        <w:t>字段或者该字段值不是当前网页域名或不是“*”，则表示服务器拒绝</w:t>
      </w:r>
    </w:p>
    <w:p w14:paraId="24156175" w14:textId="0B18D090" w:rsidR="00946DA0" w:rsidRDefault="00946DA0" w:rsidP="00315AED">
      <w:pPr>
        <w:pStyle w:val="a8"/>
        <w:numPr>
          <w:ilvl w:val="2"/>
          <w:numId w:val="238"/>
        </w:numPr>
        <w:ind w:firstLineChars="0"/>
      </w:pPr>
      <w:r>
        <w:rPr>
          <w:rFonts w:hint="eastAsia"/>
        </w:rPr>
        <w:t>如果</w:t>
      </w:r>
      <w:hyperlink w:anchor="Access_Control_Allow_Methods" w:history="1">
        <w:r w:rsidR="006A0E15" w:rsidRPr="006A0E15">
          <w:rPr>
            <w:rStyle w:val="a6"/>
          </w:rPr>
          <w:t>Access_Control_Allow_Methods</w:t>
        </w:r>
      </w:hyperlink>
      <w:r w:rsidR="006A0E15">
        <w:rPr>
          <w:rFonts w:hint="eastAsia"/>
        </w:rPr>
        <w:t>中允许的请求方式不包括当前请求的请求方式，则浏览器认为服务器拒绝</w:t>
      </w:r>
    </w:p>
    <w:p w14:paraId="5205EC51" w14:textId="1F2AED75" w:rsidR="006A0E15" w:rsidRDefault="00A8400D" w:rsidP="00315AED">
      <w:pPr>
        <w:pStyle w:val="a8"/>
        <w:numPr>
          <w:ilvl w:val="2"/>
          <w:numId w:val="238"/>
        </w:numPr>
        <w:ind w:firstLineChars="0"/>
      </w:pPr>
      <w:r>
        <w:rPr>
          <w:rFonts w:hint="eastAsia"/>
        </w:rPr>
        <w:t>如果</w:t>
      </w:r>
      <w:hyperlink w:anchor="Access_Control_Allow_Headers" w:history="1">
        <w:r w:rsidRPr="00A8400D">
          <w:rPr>
            <w:rStyle w:val="a6"/>
          </w:rPr>
          <w:t>Access_Control_Allow_Headers</w:t>
        </w:r>
      </w:hyperlink>
      <w:r>
        <w:rPr>
          <w:rFonts w:hint="eastAsia"/>
        </w:rPr>
        <w:t>没有全部包含当前页面的CORS请求前设置的自定义请求投字段，则浏览器认为服务器拒绝</w:t>
      </w:r>
    </w:p>
    <w:p w14:paraId="546C4549" w14:textId="1E9B3222" w:rsidR="00A8400D" w:rsidRDefault="00A8400D" w:rsidP="00A8400D">
      <w:pPr>
        <w:ind w:left="840"/>
      </w:pPr>
      <w:r>
        <w:rPr>
          <w:rFonts w:hint="eastAsia"/>
        </w:rPr>
        <w:t>响应头中也可能包含如下可选字段：</w:t>
      </w:r>
    </w:p>
    <w:p w14:paraId="54BAD571" w14:textId="79C6448F" w:rsidR="00A8400D" w:rsidRDefault="007D08D5" w:rsidP="00315AED">
      <w:pPr>
        <w:pStyle w:val="a8"/>
        <w:numPr>
          <w:ilvl w:val="2"/>
          <w:numId w:val="238"/>
        </w:numPr>
        <w:ind w:firstLineChars="0"/>
      </w:pPr>
      <w:hyperlink w:anchor="Access_Control_Allow_Credentials" w:history="1">
        <w:r w:rsidR="00A8400D" w:rsidRPr="00A8400D">
          <w:rPr>
            <w:rStyle w:val="a6"/>
          </w:rPr>
          <w:t>Access_Control_Allow_Credentials</w:t>
        </w:r>
      </w:hyperlink>
    </w:p>
    <w:p w14:paraId="46412BBE" w14:textId="6C14CA7D" w:rsidR="00A8400D" w:rsidRDefault="007D08D5" w:rsidP="00315AED">
      <w:pPr>
        <w:pStyle w:val="a8"/>
        <w:numPr>
          <w:ilvl w:val="2"/>
          <w:numId w:val="238"/>
        </w:numPr>
        <w:ind w:firstLineChars="0"/>
      </w:pPr>
      <w:hyperlink w:anchor="Access_Control_Max_Age" w:history="1">
        <w:r w:rsidR="00A8400D" w:rsidRPr="00A8400D">
          <w:rPr>
            <w:rStyle w:val="a6"/>
          </w:rPr>
          <w:t>Access_Control_Max_Age</w:t>
        </w:r>
      </w:hyperlink>
    </w:p>
    <w:p w14:paraId="0C715304" w14:textId="065C5896" w:rsidR="0014759B" w:rsidRDefault="0014759B" w:rsidP="0014759B">
      <w:pPr>
        <w:ind w:left="840"/>
      </w:pPr>
      <w:r>
        <w:rPr>
          <w:rFonts w:hint="eastAsia"/>
        </w:rPr>
        <w:t>如：</w:t>
      </w:r>
    </w:p>
    <w:p w14:paraId="1F7FD6B3" w14:textId="17BBBA71" w:rsidR="0014759B" w:rsidRDefault="0014759B" w:rsidP="0014759B">
      <w:pPr>
        <w:ind w:left="840"/>
      </w:pPr>
      <w:r>
        <w:tab/>
      </w:r>
      <w:r w:rsidRPr="0014759B">
        <w:rPr>
          <w:noProof/>
        </w:rPr>
        <w:drawing>
          <wp:inline distT="0" distB="0" distL="0" distR="0" wp14:anchorId="17EC44A4" wp14:editId="6FCA3129">
            <wp:extent cx="2879388" cy="1050696"/>
            <wp:effectExtent l="0" t="0" r="3810" b="381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94971" cy="1056382"/>
                    </a:xfrm>
                    <a:prstGeom prst="rect">
                      <a:avLst/>
                    </a:prstGeom>
                  </pic:spPr>
                </pic:pic>
              </a:graphicData>
            </a:graphic>
          </wp:inline>
        </w:drawing>
      </w:r>
    </w:p>
    <w:p w14:paraId="3ACCF180" w14:textId="77777777" w:rsidR="0014759B" w:rsidRPr="0014759B" w:rsidRDefault="0014759B" w:rsidP="0014759B">
      <w:pPr>
        <w:ind w:left="840"/>
        <w:rPr>
          <w:b/>
        </w:rPr>
      </w:pPr>
    </w:p>
    <w:p w14:paraId="39E00AE0" w14:textId="74BFE34B" w:rsidR="00662D72" w:rsidRDefault="00662D72" w:rsidP="00662D72">
      <w:pPr>
        <w:pStyle w:val="6"/>
      </w:pPr>
      <w:r>
        <w:rPr>
          <w:rFonts w:hint="eastAsia"/>
        </w:rPr>
        <w:t>正式请求</w:t>
      </w:r>
    </w:p>
    <w:p w14:paraId="0CF39970" w14:textId="69E1F063" w:rsidR="0014759B" w:rsidRPr="0014759B" w:rsidRDefault="0014759B" w:rsidP="0014759B">
      <w:pPr>
        <w:ind w:left="420" w:firstLine="420"/>
      </w:pPr>
      <w:r>
        <w:rPr>
          <w:rFonts w:hint="eastAsia"/>
        </w:rPr>
        <w:t>一旦服务器通过了预检请求，以后每次浏览器正常的CORS请求，就都跟简单请求一样了</w:t>
      </w:r>
    </w:p>
    <w:p w14:paraId="7466F231" w14:textId="6EE152EB" w:rsidR="00C851C5" w:rsidRDefault="00E87FE8" w:rsidP="00E87FE8">
      <w:pPr>
        <w:pStyle w:val="5"/>
        <w:ind w:right="210"/>
      </w:pPr>
      <w:r>
        <w:rPr>
          <w:rFonts w:hint="eastAsia"/>
        </w:rPr>
        <w:lastRenderedPageBreak/>
        <w:t>cors头字段</w:t>
      </w:r>
      <w:bookmarkStart w:id="56" w:name="CORS头字段"/>
      <w:bookmarkEnd w:id="56"/>
    </w:p>
    <w:p w14:paraId="5536F715" w14:textId="3F00C3F2" w:rsidR="00E87FE8" w:rsidRDefault="00E87FE8" w:rsidP="00315AED">
      <w:pPr>
        <w:pStyle w:val="6"/>
        <w:numPr>
          <w:ilvl w:val="0"/>
          <w:numId w:val="240"/>
        </w:numPr>
      </w:pPr>
      <w:bookmarkStart w:id="57" w:name="Origin"/>
      <w:bookmarkEnd w:id="57"/>
      <w:r>
        <w:rPr>
          <w:rFonts w:hint="eastAsia"/>
        </w:rPr>
        <w:t>Origin</w:t>
      </w:r>
    </w:p>
    <w:p w14:paraId="0093E2C1" w14:textId="348A6A31" w:rsidR="00570F7A" w:rsidRDefault="00570F7A" w:rsidP="00315AED">
      <w:pPr>
        <w:pStyle w:val="a8"/>
        <w:numPr>
          <w:ilvl w:val="0"/>
          <w:numId w:val="238"/>
        </w:numPr>
        <w:ind w:firstLineChars="0"/>
      </w:pPr>
      <w:r>
        <w:rPr>
          <w:rFonts w:hint="eastAsia"/>
        </w:rPr>
        <w:t>用于</w:t>
      </w:r>
      <w:r>
        <w:t>CORS</w:t>
      </w:r>
      <w:r>
        <w:rPr>
          <w:rFonts w:hint="eastAsia"/>
        </w:rPr>
        <w:t>请求的请求头中</w:t>
      </w:r>
    </w:p>
    <w:p w14:paraId="1B69F9DA" w14:textId="4FCE9AE8" w:rsidR="00E87FE8" w:rsidRDefault="00E87FE8" w:rsidP="00315AED">
      <w:pPr>
        <w:pStyle w:val="a8"/>
        <w:numPr>
          <w:ilvl w:val="0"/>
          <w:numId w:val="238"/>
        </w:numPr>
        <w:ind w:firstLineChars="0"/>
      </w:pPr>
      <w:r>
        <w:rPr>
          <w:rFonts w:hint="eastAsia"/>
        </w:rPr>
        <w:t>用以标识发送该请求的脚本来自哪个域名</w:t>
      </w:r>
    </w:p>
    <w:p w14:paraId="5F7D9601" w14:textId="2B991201" w:rsidR="0020357D" w:rsidRDefault="0020357D" w:rsidP="00315AED">
      <w:pPr>
        <w:pStyle w:val="a8"/>
        <w:numPr>
          <w:ilvl w:val="0"/>
          <w:numId w:val="238"/>
        </w:numPr>
        <w:ind w:firstLineChars="0"/>
      </w:pPr>
      <w:r>
        <w:rPr>
          <w:rFonts w:hint="eastAsia"/>
        </w:rPr>
        <w:t>该字段是浏览器自动添加上的</w:t>
      </w:r>
    </w:p>
    <w:p w14:paraId="34C18EE6" w14:textId="697B1C5B" w:rsidR="00570F7A" w:rsidRDefault="00570F7A" w:rsidP="00570F7A">
      <w:pPr>
        <w:pStyle w:val="6"/>
      </w:pPr>
      <w:r>
        <w:rPr>
          <w:rFonts w:hint="eastAsia"/>
        </w:rPr>
        <w:t>Access</w:t>
      </w:r>
      <w:r>
        <w:t>-Control-Allo</w:t>
      </w:r>
      <w:bookmarkStart w:id="58" w:name="Access_Control_Allow_Origin"/>
      <w:bookmarkEnd w:id="58"/>
      <w:r>
        <w:t>w-Origin</w:t>
      </w:r>
    </w:p>
    <w:p w14:paraId="3EF6B2DC" w14:textId="2791B245" w:rsidR="0054685D" w:rsidRDefault="00570F7A" w:rsidP="00315AED">
      <w:pPr>
        <w:pStyle w:val="a8"/>
        <w:numPr>
          <w:ilvl w:val="0"/>
          <w:numId w:val="241"/>
        </w:numPr>
        <w:ind w:firstLineChars="0"/>
      </w:pPr>
      <w:bookmarkStart w:id="59" w:name="OLE_LINK41"/>
      <w:bookmarkStart w:id="60" w:name="OLE_LINK42"/>
      <w:r>
        <w:rPr>
          <w:rFonts w:hint="eastAsia"/>
        </w:rPr>
        <w:t>用于</w:t>
      </w:r>
      <w:r>
        <w:t>CORS</w:t>
      </w:r>
      <w:r>
        <w:rPr>
          <w:rFonts w:hint="eastAsia"/>
        </w:rPr>
        <w:t>请求的响应头中</w:t>
      </w:r>
    </w:p>
    <w:bookmarkEnd w:id="59"/>
    <w:bookmarkEnd w:id="60"/>
    <w:p w14:paraId="5250312B" w14:textId="19387FF6" w:rsidR="00570F7A" w:rsidRDefault="0054685D" w:rsidP="00315AED">
      <w:pPr>
        <w:pStyle w:val="a8"/>
        <w:numPr>
          <w:ilvl w:val="0"/>
          <w:numId w:val="241"/>
        </w:numPr>
        <w:ind w:firstLineChars="0"/>
      </w:pPr>
      <w:r>
        <w:rPr>
          <w:rFonts w:hint="eastAsia"/>
        </w:rPr>
        <w:t>如果允许该域名的请求，该字段是必须的</w:t>
      </w:r>
    </w:p>
    <w:p w14:paraId="6908A7EA" w14:textId="3A09E69C" w:rsidR="00570F7A" w:rsidRDefault="00570F7A" w:rsidP="00315AED">
      <w:pPr>
        <w:pStyle w:val="a8"/>
        <w:numPr>
          <w:ilvl w:val="0"/>
          <w:numId w:val="241"/>
        </w:numPr>
        <w:ind w:firstLineChars="0"/>
      </w:pPr>
      <w:r>
        <w:rPr>
          <w:rFonts w:hint="eastAsia"/>
        </w:rPr>
        <w:t>用于标识返回响应的服务器允许哪些域名的请求</w:t>
      </w:r>
    </w:p>
    <w:p w14:paraId="49B47900" w14:textId="1E72C809" w:rsidR="00570F7A" w:rsidRDefault="00570F7A" w:rsidP="00570F7A">
      <w:pPr>
        <w:pStyle w:val="a8"/>
        <w:ind w:left="840" w:firstLineChars="0"/>
      </w:pPr>
      <w:r>
        <w:rPr>
          <w:rFonts w:hint="eastAsia"/>
        </w:rPr>
        <w:t>*：允许任意服务器访问</w:t>
      </w:r>
    </w:p>
    <w:p w14:paraId="3470B4E5" w14:textId="5092FE45" w:rsidR="00570F7A" w:rsidRDefault="00570F7A" w:rsidP="00570F7A">
      <w:pPr>
        <w:pStyle w:val="a8"/>
        <w:ind w:left="840" w:firstLineChars="0"/>
      </w:pPr>
      <w:r>
        <w:rPr>
          <w:rFonts w:hint="eastAsia"/>
        </w:rPr>
        <w:t>具体某个服务器的全域名：允许访问的域名</w:t>
      </w:r>
    </w:p>
    <w:p w14:paraId="32317A81" w14:textId="1940B704" w:rsidR="00570F7A" w:rsidRDefault="00570F7A" w:rsidP="00570F7A">
      <w:r>
        <w:tab/>
      </w:r>
      <w:r>
        <w:tab/>
      </w:r>
      <w:r>
        <w:rPr>
          <w:rFonts w:hint="eastAsia"/>
        </w:rPr>
        <w:t>如果响应头中没有该字段，或该字段值不是当前域名，浏览器则报错</w:t>
      </w:r>
    </w:p>
    <w:p w14:paraId="28E0BDF3" w14:textId="7EBA3C9E" w:rsidR="00570F7A" w:rsidRDefault="00570F7A" w:rsidP="00315AED">
      <w:pPr>
        <w:pStyle w:val="a8"/>
        <w:numPr>
          <w:ilvl w:val="0"/>
          <w:numId w:val="241"/>
        </w:numPr>
        <w:ind w:firstLineChars="0"/>
      </w:pPr>
      <w:r>
        <w:rPr>
          <w:rFonts w:hint="eastAsia"/>
        </w:rPr>
        <w:t>该字段需要服务器代码中进行添加</w:t>
      </w:r>
    </w:p>
    <w:p w14:paraId="29B85999" w14:textId="72267C24" w:rsidR="00570F7A" w:rsidRDefault="00570F7A" w:rsidP="00570F7A">
      <w:pPr>
        <w:pStyle w:val="6"/>
      </w:pPr>
      <w:r>
        <w:rPr>
          <w:rFonts w:hint="eastAsia"/>
        </w:rPr>
        <w:t>Access-Control-Allow-C</w:t>
      </w:r>
      <w:r w:rsidR="00D21708">
        <w:t>redential</w:t>
      </w:r>
      <w:bookmarkStart w:id="61" w:name="Access_Control_Allow_Credentials"/>
      <w:bookmarkEnd w:id="61"/>
      <w:r w:rsidR="00D21708">
        <w:t>s</w:t>
      </w:r>
    </w:p>
    <w:p w14:paraId="29725F4B" w14:textId="3100F2DA" w:rsidR="0054685D" w:rsidRDefault="0054685D" w:rsidP="00315AED">
      <w:pPr>
        <w:pStyle w:val="a8"/>
        <w:numPr>
          <w:ilvl w:val="0"/>
          <w:numId w:val="241"/>
        </w:numPr>
        <w:ind w:firstLineChars="0"/>
      </w:pPr>
      <w:r>
        <w:rPr>
          <w:rFonts w:hint="eastAsia"/>
        </w:rPr>
        <w:t>用于</w:t>
      </w:r>
      <w:r w:rsidR="0014759B">
        <w:rPr>
          <w:rFonts w:hint="eastAsia"/>
        </w:rPr>
        <w:t>简单</w:t>
      </w:r>
      <w:r>
        <w:rPr>
          <w:rFonts w:hint="eastAsia"/>
        </w:rPr>
        <w:t>请求的响应头中</w:t>
      </w:r>
    </w:p>
    <w:p w14:paraId="51457F03" w14:textId="45934CD0" w:rsidR="00D21708" w:rsidRDefault="0054685D" w:rsidP="00315AED">
      <w:pPr>
        <w:pStyle w:val="a8"/>
        <w:numPr>
          <w:ilvl w:val="0"/>
          <w:numId w:val="241"/>
        </w:numPr>
        <w:ind w:firstLineChars="0"/>
      </w:pPr>
      <w:r>
        <w:rPr>
          <w:rFonts w:hint="eastAsia"/>
        </w:rPr>
        <w:t>该字段可选</w:t>
      </w:r>
    </w:p>
    <w:p w14:paraId="71A72E98" w14:textId="502E66DD" w:rsidR="0054685D" w:rsidRPr="00D21708" w:rsidRDefault="0054685D" w:rsidP="00315AED">
      <w:pPr>
        <w:pStyle w:val="a8"/>
        <w:numPr>
          <w:ilvl w:val="0"/>
          <w:numId w:val="241"/>
        </w:numPr>
        <w:ind w:firstLineChars="0"/>
      </w:pPr>
      <w:r>
        <w:rPr>
          <w:rFonts w:hint="eastAsia"/>
        </w:rPr>
        <w:t>布尔值，标识是否允许发送cookie，如果允许，设置该字段为true；如果不允许，不使用该字段即可</w:t>
      </w:r>
    </w:p>
    <w:p w14:paraId="62B9E380" w14:textId="2B8D77A4" w:rsidR="00570F7A" w:rsidRDefault="00570F7A" w:rsidP="00570F7A">
      <w:pPr>
        <w:pStyle w:val="6"/>
      </w:pPr>
      <w:r>
        <w:rPr>
          <w:rFonts w:hint="eastAsia"/>
        </w:rPr>
        <w:t>Access</w:t>
      </w:r>
      <w:r>
        <w:t>-Control-Expose-Headers</w:t>
      </w:r>
    </w:p>
    <w:p w14:paraId="6AADE094" w14:textId="2777EC63" w:rsidR="00570F7A" w:rsidRDefault="00570F7A" w:rsidP="00315AED">
      <w:pPr>
        <w:pStyle w:val="a8"/>
        <w:numPr>
          <w:ilvl w:val="0"/>
          <w:numId w:val="241"/>
        </w:numPr>
        <w:ind w:firstLineChars="0"/>
      </w:pPr>
      <w:r>
        <w:rPr>
          <w:rFonts w:hint="eastAsia"/>
        </w:rPr>
        <w:t>用于CORS请求的响应头中</w:t>
      </w:r>
    </w:p>
    <w:p w14:paraId="3EB465F6" w14:textId="6DA4BBB8" w:rsidR="00570F7A" w:rsidRDefault="0054685D" w:rsidP="00315AED">
      <w:pPr>
        <w:pStyle w:val="a8"/>
        <w:numPr>
          <w:ilvl w:val="0"/>
          <w:numId w:val="241"/>
        </w:numPr>
        <w:ind w:firstLineChars="0"/>
      </w:pPr>
      <w:r>
        <w:rPr>
          <w:rFonts w:hint="eastAsia"/>
        </w:rPr>
        <w:t>该字段可选</w:t>
      </w:r>
    </w:p>
    <w:p w14:paraId="63C260DA" w14:textId="563A6F37" w:rsidR="0054685D" w:rsidRDefault="0054685D" w:rsidP="00315AED">
      <w:pPr>
        <w:pStyle w:val="a8"/>
        <w:numPr>
          <w:ilvl w:val="0"/>
          <w:numId w:val="241"/>
        </w:numPr>
        <w:ind w:firstLineChars="0"/>
      </w:pPr>
      <w:r>
        <w:rPr>
          <w:rFonts w:hint="eastAsia"/>
        </w:rPr>
        <w:t>作用</w:t>
      </w:r>
    </w:p>
    <w:p w14:paraId="5A01FF12" w14:textId="117576A3" w:rsidR="003203E3" w:rsidRDefault="0054685D" w:rsidP="003203E3">
      <w:pPr>
        <w:ind w:left="840" w:firstLine="420"/>
      </w:pPr>
      <w:r>
        <w:rPr>
          <w:rFonts w:hint="eastAsia"/>
        </w:rPr>
        <w:t>XMLHttp</w:t>
      </w:r>
      <w:r>
        <w:t>Request</w:t>
      </w:r>
      <w:r>
        <w:rPr>
          <w:rFonts w:hint="eastAsia"/>
        </w:rPr>
        <w:t>对象的</w:t>
      </w:r>
      <w:bookmarkStart w:id="62" w:name="OLE_LINK45"/>
      <w:bookmarkStart w:id="63" w:name="OLE_LINK46"/>
      <w:r>
        <w:rPr>
          <w:rFonts w:hint="eastAsia"/>
        </w:rPr>
        <w:t>get</w:t>
      </w:r>
      <w:r>
        <w:t>R</w:t>
      </w:r>
      <w:r>
        <w:rPr>
          <w:rFonts w:hint="eastAsia"/>
        </w:rPr>
        <w:t>esponseHeader</w:t>
      </w:r>
      <w:bookmarkEnd w:id="62"/>
      <w:bookmarkEnd w:id="63"/>
      <w:r>
        <w:t>()</w:t>
      </w:r>
      <w:r>
        <w:rPr>
          <w:rFonts w:hint="eastAsia"/>
        </w:rPr>
        <w:t>方法只能拿到6个基本字段：Ca</w:t>
      </w:r>
      <w:r>
        <w:t>che-Control、Content-Language、Content-Type、Expires、Last-Modified、</w:t>
      </w:r>
      <w:r w:rsidR="00274B60">
        <w:t>Pragma，</w:t>
      </w:r>
      <w:r w:rsidR="00274B60">
        <w:rPr>
          <w:rFonts w:hint="eastAsia"/>
        </w:rPr>
        <w:t>其他的字段即使设置到</w:t>
      </w:r>
      <w:r w:rsidR="003203E3">
        <w:rPr>
          <w:rFonts w:hint="eastAsia"/>
        </w:rPr>
        <w:t>响应头中，也无法通过该方法让你拿到这个字段的值</w:t>
      </w:r>
    </w:p>
    <w:p w14:paraId="1A0CA17F" w14:textId="154182C4" w:rsidR="003203E3" w:rsidRDefault="003203E3" w:rsidP="003203E3">
      <w:r>
        <w:tab/>
      </w:r>
      <w:r>
        <w:tab/>
      </w:r>
      <w:r>
        <w:rPr>
          <w:rFonts w:hint="eastAsia"/>
        </w:rPr>
        <w:t>如：</w:t>
      </w:r>
    </w:p>
    <w:p w14:paraId="20667274" w14:textId="6DA4AA03" w:rsidR="003203E3" w:rsidRDefault="003203E3" w:rsidP="003203E3">
      <w:r>
        <w:tab/>
      </w:r>
      <w:r>
        <w:tab/>
      </w:r>
      <w:r>
        <w:tab/>
      </w:r>
      <w:r>
        <w:rPr>
          <w:rFonts w:hint="eastAsia"/>
        </w:rPr>
        <w:t>本次响应头如下：</w:t>
      </w:r>
    </w:p>
    <w:p w14:paraId="611B2508" w14:textId="6F26CBEC" w:rsidR="003203E3" w:rsidRDefault="003203E3" w:rsidP="003203E3">
      <w:r>
        <w:tab/>
      </w:r>
      <w:r>
        <w:tab/>
      </w:r>
      <w:r>
        <w:tab/>
      </w:r>
      <w:r w:rsidRPr="003203E3">
        <w:rPr>
          <w:noProof/>
        </w:rPr>
        <w:drawing>
          <wp:inline distT="0" distB="0" distL="0" distR="0" wp14:anchorId="3E6A178B" wp14:editId="007725A5">
            <wp:extent cx="2976663" cy="885619"/>
            <wp:effectExtent l="0" t="0" r="0" b="381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98148" cy="892011"/>
                    </a:xfrm>
                    <a:prstGeom prst="rect">
                      <a:avLst/>
                    </a:prstGeom>
                  </pic:spPr>
                </pic:pic>
              </a:graphicData>
            </a:graphic>
          </wp:inline>
        </w:drawing>
      </w:r>
    </w:p>
    <w:p w14:paraId="75EBCEAE" w14:textId="2DADDB38" w:rsidR="003203E3" w:rsidRDefault="003203E3" w:rsidP="003203E3">
      <w:pPr>
        <w:ind w:left="840" w:firstLine="420"/>
      </w:pPr>
      <w:r>
        <w:rPr>
          <w:rFonts w:hint="eastAsia"/>
        </w:rPr>
        <w:t>其中Content</w:t>
      </w:r>
      <w:r>
        <w:t>-Length</w:t>
      </w:r>
      <w:r>
        <w:rPr>
          <w:rFonts w:hint="eastAsia"/>
        </w:rPr>
        <w:t>字段确确实实存在响应头中，但是通过get</w:t>
      </w:r>
      <w:r>
        <w:t>R</w:t>
      </w:r>
      <w:r>
        <w:rPr>
          <w:rFonts w:hint="eastAsia"/>
        </w:rPr>
        <w:t>esponseHeader()方法取该字段值返回的是null</w:t>
      </w:r>
    </w:p>
    <w:p w14:paraId="01BFB369" w14:textId="77777777" w:rsidR="003203E3" w:rsidRPr="003203E3" w:rsidRDefault="003203E3" w:rsidP="003203E3">
      <w:pPr>
        <w:ind w:left="840" w:firstLine="420"/>
      </w:pPr>
    </w:p>
    <w:p w14:paraId="71226812" w14:textId="148C0D78" w:rsidR="00274B60" w:rsidRDefault="00274B60" w:rsidP="0054685D">
      <w:pPr>
        <w:ind w:left="840" w:firstLine="420"/>
      </w:pPr>
      <w:r>
        <w:rPr>
          <w:rFonts w:hint="eastAsia"/>
        </w:rPr>
        <w:lastRenderedPageBreak/>
        <w:t>CORS请求时，如果服务器</w:t>
      </w:r>
      <w:r w:rsidR="003203E3">
        <w:rPr>
          <w:rFonts w:hint="eastAsia"/>
        </w:rPr>
        <w:t>希望浏览器中可以通过</w:t>
      </w:r>
      <w:bookmarkStart w:id="64" w:name="OLE_LINK47"/>
      <w:bookmarkStart w:id="65" w:name="OLE_LINK48"/>
      <w:r w:rsidR="003203E3">
        <w:rPr>
          <w:rFonts w:hint="eastAsia"/>
        </w:rPr>
        <w:t>getResponseHeader</w:t>
      </w:r>
      <w:r w:rsidR="003203E3">
        <w:t>()</w:t>
      </w:r>
      <w:r w:rsidR="003203E3">
        <w:rPr>
          <w:rFonts w:hint="eastAsia"/>
        </w:rPr>
        <w:t>方法</w:t>
      </w:r>
      <w:bookmarkEnd w:id="64"/>
      <w:bookmarkEnd w:id="65"/>
      <w:r w:rsidR="003203E3">
        <w:rPr>
          <w:rFonts w:hint="eastAsia"/>
        </w:rPr>
        <w:t>拿到Content</w:t>
      </w:r>
      <w:r w:rsidR="003203E3">
        <w:t>-Length</w:t>
      </w:r>
      <w:r w:rsidR="003203E3">
        <w:rPr>
          <w:rFonts w:hint="eastAsia"/>
        </w:rPr>
        <w:t>字段的值，就将</w:t>
      </w:r>
      <w:r w:rsidR="003203E3">
        <w:t>C</w:t>
      </w:r>
      <w:r w:rsidR="003203E3">
        <w:rPr>
          <w:rFonts w:hint="eastAsia"/>
        </w:rPr>
        <w:t>ontent</w:t>
      </w:r>
      <w:r w:rsidR="003203E3">
        <w:t>-Length</w:t>
      </w:r>
      <w:r w:rsidR="003203E3">
        <w:rPr>
          <w:rFonts w:hint="eastAsia"/>
        </w:rPr>
        <w:t>等字段名以数组形式设置为</w:t>
      </w:r>
      <w:bookmarkStart w:id="66" w:name="OLE_LINK49"/>
      <w:bookmarkStart w:id="67" w:name="OLE_LINK50"/>
      <w:r w:rsidR="003203E3">
        <w:rPr>
          <w:rFonts w:hint="eastAsia"/>
        </w:rPr>
        <w:t>Access</w:t>
      </w:r>
      <w:r w:rsidR="003203E3">
        <w:t>-Control-Expose-Header</w:t>
      </w:r>
      <w:r w:rsidR="003203E3">
        <w:rPr>
          <w:rFonts w:hint="eastAsia"/>
        </w:rPr>
        <w:t>字段</w:t>
      </w:r>
      <w:bookmarkEnd w:id="66"/>
      <w:bookmarkEnd w:id="67"/>
      <w:r w:rsidR="003203E3">
        <w:rPr>
          <w:rFonts w:hint="eastAsia"/>
        </w:rPr>
        <w:t>的值，浏览器就可以通过</w:t>
      </w:r>
      <w:bookmarkStart w:id="68" w:name="OLE_LINK51"/>
      <w:bookmarkStart w:id="69" w:name="OLE_LINK52"/>
      <w:r w:rsidR="003203E3">
        <w:rPr>
          <w:rFonts w:hint="eastAsia"/>
        </w:rPr>
        <w:t>getResponseHeader</w:t>
      </w:r>
      <w:r w:rsidR="003203E3">
        <w:t>()</w:t>
      </w:r>
      <w:r w:rsidR="003203E3">
        <w:rPr>
          <w:rFonts w:hint="eastAsia"/>
        </w:rPr>
        <w:t>方法获取</w:t>
      </w:r>
      <w:bookmarkEnd w:id="68"/>
      <w:bookmarkEnd w:id="69"/>
      <w:r w:rsidR="003203E3">
        <w:rPr>
          <w:rFonts w:hint="eastAsia"/>
        </w:rPr>
        <w:t>到这些字段的值了</w:t>
      </w:r>
    </w:p>
    <w:p w14:paraId="39DD00CC" w14:textId="6FC53132" w:rsidR="00274B60" w:rsidRDefault="00274B60" w:rsidP="00274B60">
      <w:r>
        <w:tab/>
      </w:r>
      <w:r>
        <w:tab/>
      </w:r>
      <w:r>
        <w:rPr>
          <w:rFonts w:hint="eastAsia"/>
        </w:rPr>
        <w:t>如：</w:t>
      </w:r>
    </w:p>
    <w:p w14:paraId="4FB86345" w14:textId="24FFCC98" w:rsidR="00274B60" w:rsidRDefault="00274B60" w:rsidP="00274B60">
      <w:r>
        <w:tab/>
      </w:r>
      <w:r>
        <w:tab/>
      </w:r>
      <w:r>
        <w:tab/>
      </w:r>
      <w:r w:rsidR="003203E3" w:rsidRPr="003203E3">
        <w:rPr>
          <w:noProof/>
        </w:rPr>
        <w:drawing>
          <wp:inline distT="0" distB="0" distL="0" distR="0" wp14:anchorId="0458B379" wp14:editId="38DBAFED">
            <wp:extent cx="2684834" cy="916773"/>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700686" cy="922186"/>
                    </a:xfrm>
                    <a:prstGeom prst="rect">
                      <a:avLst/>
                    </a:prstGeom>
                  </pic:spPr>
                </pic:pic>
              </a:graphicData>
            </a:graphic>
          </wp:inline>
        </w:drawing>
      </w:r>
    </w:p>
    <w:p w14:paraId="5EF8F7E7" w14:textId="5F4E3746" w:rsidR="003203E3" w:rsidRDefault="00F45540" w:rsidP="00F45540">
      <w:pPr>
        <w:ind w:left="1260" w:firstLine="420"/>
      </w:pPr>
      <w:r>
        <w:rPr>
          <w:rFonts w:hint="eastAsia"/>
        </w:rPr>
        <w:t>Access</w:t>
      </w:r>
      <w:r>
        <w:t>-Control-Expose-Header</w:t>
      </w:r>
      <w:r>
        <w:rPr>
          <w:rFonts w:hint="eastAsia"/>
        </w:rPr>
        <w:t>字段中指定了Content</w:t>
      </w:r>
      <w:r>
        <w:t>-Length</w:t>
      </w:r>
      <w:r>
        <w:rPr>
          <w:rFonts w:hint="eastAsia"/>
        </w:rPr>
        <w:t>和Date这两个字段，则这两个字段的值就可以通过getResponseHeader</w:t>
      </w:r>
      <w:r>
        <w:t>()</w:t>
      </w:r>
      <w:r>
        <w:rPr>
          <w:rFonts w:hint="eastAsia"/>
        </w:rPr>
        <w:t>方法获取了</w:t>
      </w:r>
    </w:p>
    <w:p w14:paraId="675C1070" w14:textId="6B63B2DB" w:rsidR="00201313" w:rsidRDefault="00201313" w:rsidP="00201313">
      <w:pPr>
        <w:pStyle w:val="6"/>
      </w:pPr>
      <w:bookmarkStart w:id="70" w:name="Access_Control_Request_Method"/>
      <w:bookmarkEnd w:id="70"/>
      <w:r>
        <w:rPr>
          <w:rFonts w:hint="eastAsia"/>
        </w:rPr>
        <w:t>Access</w:t>
      </w:r>
      <w:r w:rsidR="005D1D27">
        <w:t>-Control-Request-Me</w:t>
      </w:r>
      <w:r>
        <w:t>thod</w:t>
      </w:r>
    </w:p>
    <w:p w14:paraId="1CEAEA5F" w14:textId="7C554062" w:rsidR="00201313" w:rsidRDefault="00201313" w:rsidP="00315AED">
      <w:pPr>
        <w:pStyle w:val="a8"/>
        <w:numPr>
          <w:ilvl w:val="0"/>
          <w:numId w:val="244"/>
        </w:numPr>
        <w:ind w:firstLineChars="0"/>
      </w:pPr>
      <w:bookmarkStart w:id="71" w:name="OLE_LINK53"/>
      <w:bookmarkStart w:id="72" w:name="OLE_LINK54"/>
      <w:r>
        <w:rPr>
          <w:rFonts w:hint="eastAsia"/>
        </w:rPr>
        <w:t>用于预检请求的请求头中</w:t>
      </w:r>
    </w:p>
    <w:bookmarkEnd w:id="71"/>
    <w:bookmarkEnd w:id="72"/>
    <w:p w14:paraId="6D93D8F3" w14:textId="6758465E" w:rsidR="00201313" w:rsidRDefault="00201313" w:rsidP="00315AED">
      <w:pPr>
        <w:pStyle w:val="a8"/>
        <w:numPr>
          <w:ilvl w:val="0"/>
          <w:numId w:val="244"/>
        </w:numPr>
        <w:ind w:firstLineChars="0"/>
      </w:pPr>
      <w:r>
        <w:rPr>
          <w:rFonts w:hint="eastAsia"/>
        </w:rPr>
        <w:t>该字段浏览器自动添加，值就是非简单请求的请求方式</w:t>
      </w:r>
    </w:p>
    <w:p w14:paraId="09815305" w14:textId="5C6F7758" w:rsidR="005D1D27" w:rsidRDefault="005D1D27" w:rsidP="005D1D27">
      <w:pPr>
        <w:pStyle w:val="a8"/>
        <w:ind w:left="840" w:firstLineChars="0" w:firstLine="0"/>
      </w:pPr>
      <w:r>
        <w:rPr>
          <w:rFonts w:hint="eastAsia"/>
        </w:rPr>
        <w:t>如：</w:t>
      </w:r>
    </w:p>
    <w:p w14:paraId="7263097A" w14:textId="4378A5D5" w:rsidR="005D1D27" w:rsidRDefault="005D1D27" w:rsidP="005D1D27">
      <w:pPr>
        <w:pStyle w:val="a8"/>
        <w:ind w:left="840" w:firstLineChars="0" w:firstLine="0"/>
      </w:pPr>
      <w:r>
        <w:tab/>
      </w:r>
      <w:r w:rsidRPr="005D1D27">
        <w:rPr>
          <w:noProof/>
        </w:rPr>
        <w:drawing>
          <wp:inline distT="0" distB="0" distL="0" distR="0" wp14:anchorId="067EBB18" wp14:editId="0AF677F7">
            <wp:extent cx="2101174" cy="180839"/>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268601" cy="195249"/>
                    </a:xfrm>
                    <a:prstGeom prst="rect">
                      <a:avLst/>
                    </a:prstGeom>
                  </pic:spPr>
                </pic:pic>
              </a:graphicData>
            </a:graphic>
          </wp:inline>
        </w:drawing>
      </w:r>
    </w:p>
    <w:p w14:paraId="2C64F069" w14:textId="6AFCD465" w:rsidR="005D1D27" w:rsidRDefault="005D1D27" w:rsidP="005D1D27">
      <w:pPr>
        <w:pStyle w:val="a8"/>
        <w:ind w:left="840" w:firstLineChars="0" w:firstLine="0"/>
      </w:pPr>
      <w:r>
        <w:tab/>
      </w:r>
      <w:r w:rsidRPr="005D1D27">
        <w:rPr>
          <w:noProof/>
        </w:rPr>
        <w:drawing>
          <wp:inline distT="0" distB="0" distL="0" distR="0" wp14:anchorId="006D12D1" wp14:editId="396150B3">
            <wp:extent cx="2100580" cy="1651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137159" cy="167986"/>
                    </a:xfrm>
                    <a:prstGeom prst="rect">
                      <a:avLst/>
                    </a:prstGeom>
                  </pic:spPr>
                </pic:pic>
              </a:graphicData>
            </a:graphic>
          </wp:inline>
        </w:drawing>
      </w:r>
    </w:p>
    <w:p w14:paraId="6561BAFE" w14:textId="5944FE31" w:rsidR="005D1D27" w:rsidRDefault="005D1D27" w:rsidP="005D1D27">
      <w:pPr>
        <w:pStyle w:val="6"/>
      </w:pPr>
      <w:bookmarkStart w:id="73" w:name="Access_Control_Request_Headers"/>
      <w:bookmarkEnd w:id="73"/>
      <w:r>
        <w:rPr>
          <w:rFonts w:hint="eastAsia"/>
        </w:rPr>
        <w:t>Access-</w:t>
      </w:r>
      <w:r>
        <w:t>Control-</w:t>
      </w:r>
      <w:r>
        <w:rPr>
          <w:rFonts w:hint="eastAsia"/>
        </w:rPr>
        <w:t>Request</w:t>
      </w:r>
      <w:r>
        <w:t>-Headers</w:t>
      </w:r>
    </w:p>
    <w:p w14:paraId="344A5FDF" w14:textId="77777777" w:rsidR="005D1D27" w:rsidRDefault="005D1D27" w:rsidP="00315AED">
      <w:pPr>
        <w:pStyle w:val="a8"/>
        <w:numPr>
          <w:ilvl w:val="0"/>
          <w:numId w:val="244"/>
        </w:numPr>
        <w:ind w:firstLineChars="0"/>
      </w:pPr>
      <w:r>
        <w:rPr>
          <w:rFonts w:hint="eastAsia"/>
        </w:rPr>
        <w:t>用于预检请求的请求头中</w:t>
      </w:r>
    </w:p>
    <w:p w14:paraId="7E27D5E0" w14:textId="2BA89B50" w:rsidR="005D1D27" w:rsidRDefault="005D1D27" w:rsidP="00315AED">
      <w:pPr>
        <w:pStyle w:val="a8"/>
        <w:numPr>
          <w:ilvl w:val="0"/>
          <w:numId w:val="245"/>
        </w:numPr>
        <w:ind w:firstLineChars="0"/>
      </w:pPr>
      <w:r>
        <w:rPr>
          <w:rFonts w:hint="eastAsia"/>
        </w:rPr>
        <w:t>该字段值为逗号分隔的字符串，内容是浏览器发送CORS请求时额外发送的自定义请求头字段名</w:t>
      </w:r>
    </w:p>
    <w:p w14:paraId="7E5B1184" w14:textId="2159FD7E" w:rsidR="005D1D27" w:rsidRDefault="005D1D27" w:rsidP="005D1D27">
      <w:pPr>
        <w:pStyle w:val="a8"/>
        <w:ind w:left="840" w:firstLineChars="0" w:firstLine="0"/>
      </w:pPr>
      <w:r>
        <w:rPr>
          <w:rFonts w:hint="eastAsia"/>
        </w:rPr>
        <w:t>如：</w:t>
      </w:r>
    </w:p>
    <w:p w14:paraId="7A4AC44F" w14:textId="563D51FD" w:rsidR="005D1D27" w:rsidRDefault="005D1D27" w:rsidP="005D1D27">
      <w:pPr>
        <w:pStyle w:val="a8"/>
        <w:ind w:left="840" w:firstLineChars="0" w:firstLine="0"/>
      </w:pPr>
      <w:r>
        <w:tab/>
      </w:r>
      <w:r w:rsidRPr="005D1D27">
        <w:rPr>
          <w:noProof/>
        </w:rPr>
        <w:drawing>
          <wp:inline distT="0" distB="0" distL="0" distR="0" wp14:anchorId="097F43C9" wp14:editId="51ADF696">
            <wp:extent cx="2821021" cy="313447"/>
            <wp:effectExtent l="0" t="0" r="0" b="444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866104" cy="318456"/>
                    </a:xfrm>
                    <a:prstGeom prst="rect">
                      <a:avLst/>
                    </a:prstGeom>
                  </pic:spPr>
                </pic:pic>
              </a:graphicData>
            </a:graphic>
          </wp:inline>
        </w:drawing>
      </w:r>
    </w:p>
    <w:p w14:paraId="19D9CA9C" w14:textId="1CD7CD32" w:rsidR="005D1D27" w:rsidRDefault="005D1D27" w:rsidP="005D1D27">
      <w:pPr>
        <w:pStyle w:val="a8"/>
        <w:ind w:left="840" w:firstLineChars="0" w:firstLine="0"/>
      </w:pPr>
      <w:r>
        <w:tab/>
      </w:r>
      <w:r w:rsidRPr="005D1D27">
        <w:rPr>
          <w:noProof/>
        </w:rPr>
        <w:drawing>
          <wp:inline distT="0" distB="0" distL="0" distR="0" wp14:anchorId="1DE7B1AF" wp14:editId="2875E304">
            <wp:extent cx="2538919" cy="180706"/>
            <wp:effectExtent l="0" t="0" r="127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576551" cy="183384"/>
                    </a:xfrm>
                    <a:prstGeom prst="rect">
                      <a:avLst/>
                    </a:prstGeom>
                  </pic:spPr>
                </pic:pic>
              </a:graphicData>
            </a:graphic>
          </wp:inline>
        </w:drawing>
      </w:r>
    </w:p>
    <w:p w14:paraId="4D92DB62" w14:textId="2CA00D3B" w:rsidR="005D1D27" w:rsidRDefault="005D1D27" w:rsidP="00315AED">
      <w:pPr>
        <w:pStyle w:val="a8"/>
        <w:numPr>
          <w:ilvl w:val="0"/>
          <w:numId w:val="245"/>
        </w:numPr>
        <w:ind w:firstLineChars="0"/>
      </w:pPr>
      <w:r>
        <w:rPr>
          <w:rFonts w:hint="eastAsia"/>
        </w:rPr>
        <w:t>如果浏览器没有设置自定义请求头字段，则预检请求头中没有该字段</w:t>
      </w:r>
    </w:p>
    <w:p w14:paraId="710F5C87" w14:textId="2328619B" w:rsidR="00946DA0" w:rsidRDefault="00946DA0" w:rsidP="00946DA0">
      <w:pPr>
        <w:pStyle w:val="6"/>
      </w:pPr>
      <w:bookmarkStart w:id="74" w:name="Access_Control_Allow_Methods"/>
      <w:bookmarkEnd w:id="74"/>
      <w:r>
        <w:rPr>
          <w:rFonts w:hint="eastAsia"/>
        </w:rPr>
        <w:t>Access-Control-Allow-Methods</w:t>
      </w:r>
    </w:p>
    <w:p w14:paraId="755D9BA1" w14:textId="02004B93" w:rsidR="00946DA0" w:rsidRDefault="00946DA0" w:rsidP="00315AED">
      <w:pPr>
        <w:pStyle w:val="a8"/>
        <w:numPr>
          <w:ilvl w:val="0"/>
          <w:numId w:val="245"/>
        </w:numPr>
        <w:ind w:firstLineChars="0"/>
      </w:pPr>
      <w:bookmarkStart w:id="75" w:name="OLE_LINK55"/>
      <w:bookmarkStart w:id="76" w:name="OLE_LINK56"/>
      <w:r>
        <w:rPr>
          <w:rFonts w:hint="eastAsia"/>
        </w:rPr>
        <w:t>用于预检请求的响应头</w:t>
      </w:r>
    </w:p>
    <w:p w14:paraId="6060086A" w14:textId="14C2B342" w:rsidR="00946DA0" w:rsidRDefault="00946DA0" w:rsidP="00315AED">
      <w:pPr>
        <w:pStyle w:val="a8"/>
        <w:numPr>
          <w:ilvl w:val="0"/>
          <w:numId w:val="245"/>
        </w:numPr>
        <w:ind w:firstLineChars="0"/>
      </w:pPr>
      <w:r>
        <w:rPr>
          <w:rFonts w:hint="eastAsia"/>
        </w:rPr>
        <w:t>该字段</w:t>
      </w:r>
      <w:r w:rsidR="006A0E15">
        <w:rPr>
          <w:rFonts w:hint="eastAsia"/>
        </w:rPr>
        <w:t>值是逗号分隔的字符串，内容</w:t>
      </w:r>
      <w:r>
        <w:rPr>
          <w:rFonts w:hint="eastAsia"/>
        </w:rPr>
        <w:t>表示</w:t>
      </w:r>
      <w:bookmarkStart w:id="77" w:name="OLE_LINK57"/>
      <w:bookmarkStart w:id="78" w:name="OLE_LINK58"/>
      <w:bookmarkEnd w:id="75"/>
      <w:bookmarkEnd w:id="76"/>
      <w:r w:rsidR="006A0E15">
        <w:rPr>
          <w:rFonts w:hint="eastAsia"/>
        </w:rPr>
        <w:t>服务器允许的当前域名跨域请求的所有</w:t>
      </w:r>
      <w:bookmarkEnd w:id="77"/>
      <w:bookmarkEnd w:id="78"/>
      <w:r w:rsidR="006A0E15">
        <w:rPr>
          <w:rFonts w:hint="eastAsia"/>
        </w:rPr>
        <w:t>请求方式；如果</w:t>
      </w:r>
      <w:bookmarkStart w:id="79" w:name="OLE_LINK59"/>
      <w:bookmarkStart w:id="80" w:name="OLE_LINK60"/>
      <w:r w:rsidR="006A0E15">
        <w:rPr>
          <w:rFonts w:hint="eastAsia"/>
        </w:rPr>
        <w:t>当前页面的CORS请求</w:t>
      </w:r>
      <w:bookmarkEnd w:id="79"/>
      <w:bookmarkEnd w:id="80"/>
      <w:r w:rsidR="006A0E15">
        <w:rPr>
          <w:rFonts w:hint="eastAsia"/>
        </w:rPr>
        <w:t>的请求方式不在范围内，则浏览器抛出错误</w:t>
      </w:r>
    </w:p>
    <w:p w14:paraId="4847CE9F" w14:textId="69FE204C" w:rsidR="006A0E15" w:rsidRDefault="006A0E15" w:rsidP="006A0E15">
      <w:pPr>
        <w:pStyle w:val="6"/>
      </w:pPr>
      <w:bookmarkStart w:id="81" w:name="Access_Control_Allow_Headers"/>
      <w:bookmarkEnd w:id="81"/>
      <w:r>
        <w:rPr>
          <w:rFonts w:hint="eastAsia"/>
        </w:rPr>
        <w:t>Access</w:t>
      </w:r>
      <w:r>
        <w:t>-Control-Allow-Headers</w:t>
      </w:r>
    </w:p>
    <w:p w14:paraId="05D0934A" w14:textId="77777777" w:rsidR="006A0E15" w:rsidRDefault="006A0E15" w:rsidP="00315AED">
      <w:pPr>
        <w:pStyle w:val="a8"/>
        <w:numPr>
          <w:ilvl w:val="0"/>
          <w:numId w:val="245"/>
        </w:numPr>
        <w:ind w:firstLineChars="0"/>
      </w:pPr>
      <w:r>
        <w:rPr>
          <w:rFonts w:hint="eastAsia"/>
        </w:rPr>
        <w:t>用于预检请求的响应头</w:t>
      </w:r>
    </w:p>
    <w:p w14:paraId="52783E62" w14:textId="7A3A8927" w:rsidR="006A0E15" w:rsidRDefault="006A0E15" w:rsidP="00315AED">
      <w:pPr>
        <w:pStyle w:val="a8"/>
        <w:numPr>
          <w:ilvl w:val="0"/>
          <w:numId w:val="246"/>
        </w:numPr>
        <w:ind w:firstLineChars="0"/>
      </w:pPr>
      <w:r>
        <w:rPr>
          <w:rFonts w:hint="eastAsia"/>
        </w:rPr>
        <w:t>该字段值是逗号分隔的字符串，内容表示服务器允许的当前域名跨域请求的所有自定义请求头字段</w:t>
      </w:r>
      <w:r w:rsidR="00A8400D">
        <w:rPr>
          <w:rFonts w:hint="eastAsia"/>
        </w:rPr>
        <w:t>;如果当前页面的CORS请求在请求之前设置的自定义字段没有全部包含在内，则浏览器抛出错误</w:t>
      </w:r>
    </w:p>
    <w:p w14:paraId="4D37F35C" w14:textId="26B4E235" w:rsidR="00A8400D" w:rsidRDefault="00A8400D" w:rsidP="00A8400D">
      <w:pPr>
        <w:pStyle w:val="6"/>
      </w:pPr>
      <w:r>
        <w:rPr>
          <w:rFonts w:hint="eastAsia"/>
        </w:rPr>
        <w:lastRenderedPageBreak/>
        <w:t>Access-Cont</w:t>
      </w:r>
      <w:bookmarkStart w:id="82" w:name="Access_Control_Max_Age"/>
      <w:bookmarkEnd w:id="82"/>
      <w:r>
        <w:rPr>
          <w:rFonts w:hint="eastAsia"/>
        </w:rPr>
        <w:t>rol-Max-Age</w:t>
      </w:r>
    </w:p>
    <w:p w14:paraId="767FFA5E" w14:textId="36EE1E8B" w:rsidR="00A8400D" w:rsidRDefault="00A8400D" w:rsidP="00315AED">
      <w:pPr>
        <w:pStyle w:val="a8"/>
        <w:numPr>
          <w:ilvl w:val="0"/>
          <w:numId w:val="246"/>
        </w:numPr>
        <w:ind w:firstLineChars="0"/>
      </w:pPr>
      <w:r>
        <w:rPr>
          <w:rFonts w:hint="eastAsia"/>
        </w:rPr>
        <w:t>用于预检请求的响应头</w:t>
      </w:r>
    </w:p>
    <w:p w14:paraId="681695D5" w14:textId="267F15CE" w:rsidR="00A8400D" w:rsidRDefault="00A8400D" w:rsidP="00315AED">
      <w:pPr>
        <w:pStyle w:val="a8"/>
        <w:numPr>
          <w:ilvl w:val="0"/>
          <w:numId w:val="246"/>
        </w:numPr>
        <w:ind w:firstLineChars="0"/>
      </w:pPr>
      <w:r>
        <w:rPr>
          <w:rFonts w:hint="eastAsia"/>
        </w:rPr>
        <w:t>该字段可选</w:t>
      </w:r>
    </w:p>
    <w:p w14:paraId="0A32D859" w14:textId="3D627079" w:rsidR="00A8400D" w:rsidRDefault="00A8400D" w:rsidP="00315AED">
      <w:pPr>
        <w:pStyle w:val="a8"/>
        <w:numPr>
          <w:ilvl w:val="0"/>
          <w:numId w:val="246"/>
        </w:numPr>
        <w:ind w:firstLineChars="0"/>
      </w:pPr>
      <w:r>
        <w:rPr>
          <w:rFonts w:hint="eastAsia"/>
        </w:rPr>
        <w:t>用来指定本次预检请求有效期，单位秒，在此期间，不用发出另一条预检请求</w:t>
      </w:r>
    </w:p>
    <w:p w14:paraId="0BDFFE9E" w14:textId="2803E403" w:rsidR="002D0DC9" w:rsidRPr="00A8400D" w:rsidRDefault="002D0DC9" w:rsidP="00315AED">
      <w:pPr>
        <w:pStyle w:val="a8"/>
        <w:numPr>
          <w:ilvl w:val="0"/>
          <w:numId w:val="246"/>
        </w:numPr>
        <w:ind w:firstLineChars="0"/>
      </w:pPr>
      <w:r>
        <w:rPr>
          <w:rFonts w:hint="eastAsia"/>
        </w:rPr>
        <w:t>如果不使用该参数，默认5s内不需要预检</w:t>
      </w:r>
    </w:p>
    <w:p w14:paraId="0D3A2A1A" w14:textId="267F15CE" w:rsidR="0040155F" w:rsidRDefault="0040155F" w:rsidP="0040155F">
      <w:pPr>
        <w:pStyle w:val="5"/>
        <w:ind w:right="210"/>
      </w:pPr>
      <w:r>
        <w:rPr>
          <w:rFonts w:hint="eastAsia"/>
        </w:rPr>
        <w:t>with</w:t>
      </w:r>
      <w:r>
        <w:t>Credentials</w:t>
      </w:r>
      <w:r>
        <w:rPr>
          <w:rFonts w:hint="eastAsia"/>
        </w:rPr>
        <w:t>属性</w:t>
      </w:r>
    </w:p>
    <w:p w14:paraId="19A4FFE4" w14:textId="0FA16C8F" w:rsidR="0040155F" w:rsidRDefault="0040155F" w:rsidP="00315AED">
      <w:pPr>
        <w:pStyle w:val="a8"/>
        <w:numPr>
          <w:ilvl w:val="0"/>
          <w:numId w:val="242"/>
        </w:numPr>
        <w:ind w:firstLineChars="0"/>
      </w:pPr>
      <w:r>
        <w:rPr>
          <w:rFonts w:hint="eastAsia"/>
        </w:rPr>
        <w:t>该属性是XMLHttpRequest对象的属性</w:t>
      </w:r>
    </w:p>
    <w:p w14:paraId="3ECE6119" w14:textId="6B016990" w:rsidR="0040155F" w:rsidRDefault="0040155F" w:rsidP="00315AED">
      <w:pPr>
        <w:pStyle w:val="a8"/>
        <w:numPr>
          <w:ilvl w:val="0"/>
          <w:numId w:val="242"/>
        </w:numPr>
        <w:ind w:firstLineChars="0"/>
      </w:pPr>
      <w:r>
        <w:rPr>
          <w:rFonts w:hint="eastAsia"/>
        </w:rPr>
        <w:t>作用</w:t>
      </w:r>
    </w:p>
    <w:p w14:paraId="303B9C12" w14:textId="077FBF76" w:rsidR="0040155F" w:rsidRDefault="0040155F" w:rsidP="003521FB">
      <w:pPr>
        <w:ind w:left="840" w:firstLine="420"/>
      </w:pPr>
      <w:r>
        <w:rPr>
          <w:rFonts w:hint="eastAsia"/>
        </w:rPr>
        <w:t>CORS请求默认不发送cookie，</w:t>
      </w:r>
      <w:hyperlink w:anchor="Access_Control_Allow_Credentials" w:history="1">
        <w:r w:rsidRPr="0040155F">
          <w:rPr>
            <w:rStyle w:val="a6"/>
          </w:rPr>
          <w:t>Access-Control-Allow-Credentials</w:t>
        </w:r>
      </w:hyperlink>
      <w:r w:rsidR="003521FB">
        <w:rPr>
          <w:rFonts w:hint="eastAsia"/>
        </w:rPr>
        <w:t>可以设置服务器端同意使用cookie，但是浏览器端也需要同意才能真正的使用cookie</w:t>
      </w:r>
    </w:p>
    <w:p w14:paraId="4AE0CAE3" w14:textId="4A06E666" w:rsidR="003521FB" w:rsidRDefault="003521FB" w:rsidP="003521FB">
      <w:pPr>
        <w:ind w:left="840" w:firstLine="420"/>
      </w:pPr>
      <w:r>
        <w:rPr>
          <w:rFonts w:hint="eastAsia"/>
        </w:rPr>
        <w:t>将该属性设置为true，表示浏览器端同意使用cookie，如果不设置该值，不同浏览器的处理方式不同，所以最好显示的设置这个属性的值</w:t>
      </w:r>
    </w:p>
    <w:p w14:paraId="05C1C072" w14:textId="5F4EF6D0" w:rsidR="003521FB" w:rsidRDefault="003521FB" w:rsidP="00315AED">
      <w:pPr>
        <w:pStyle w:val="a8"/>
        <w:numPr>
          <w:ilvl w:val="0"/>
          <w:numId w:val="242"/>
        </w:numPr>
        <w:ind w:firstLineChars="0"/>
      </w:pPr>
      <w:r>
        <w:rPr>
          <w:rFonts w:hint="eastAsia"/>
        </w:rPr>
        <w:t>注意</w:t>
      </w:r>
    </w:p>
    <w:p w14:paraId="2B13112F" w14:textId="173B04D8" w:rsidR="003521FB" w:rsidRDefault="003521FB" w:rsidP="003521FB">
      <w:pPr>
        <w:pStyle w:val="a8"/>
        <w:ind w:left="840" w:firstLineChars="0" w:firstLine="0"/>
      </w:pPr>
      <w:r>
        <w:rPr>
          <w:rFonts w:hint="eastAsia"/>
        </w:rPr>
        <w:t>如果要跨域使用cookie，必须注意以下几点：</w:t>
      </w:r>
    </w:p>
    <w:p w14:paraId="735F680B" w14:textId="5C6D8FC4" w:rsidR="003521FB" w:rsidRDefault="003521FB" w:rsidP="00315AED">
      <w:pPr>
        <w:pStyle w:val="a8"/>
        <w:numPr>
          <w:ilvl w:val="1"/>
          <w:numId w:val="242"/>
        </w:numPr>
        <w:ind w:firstLineChars="0"/>
      </w:pPr>
      <w:r>
        <w:rPr>
          <w:rFonts w:hint="eastAsia"/>
        </w:rPr>
        <w:t>Access</w:t>
      </w:r>
      <w:r>
        <w:t>-Control-Allow-Origin</w:t>
      </w:r>
      <w:r>
        <w:rPr>
          <w:rFonts w:hint="eastAsia"/>
        </w:rPr>
        <w:t>字段不能设为“*”,必须设置为与请求网页一致的域名</w:t>
      </w:r>
    </w:p>
    <w:p w14:paraId="723147EA" w14:textId="19E89430" w:rsidR="003521FB" w:rsidRDefault="003521FB" w:rsidP="00315AED">
      <w:pPr>
        <w:pStyle w:val="a8"/>
        <w:numPr>
          <w:ilvl w:val="1"/>
          <w:numId w:val="242"/>
        </w:numPr>
        <w:ind w:firstLineChars="0"/>
      </w:pPr>
      <w:r>
        <w:rPr>
          <w:rFonts w:hint="eastAsia"/>
        </w:rPr>
        <w:t>跨域使用cookie时，cookie依然遵循同源原则，必须合理设置cookie的domain属性，跨域使用cookie时cookie才会被上传</w:t>
      </w:r>
    </w:p>
    <w:p w14:paraId="0A89B667" w14:textId="39687C46" w:rsidR="003521FB" w:rsidRPr="0040155F" w:rsidRDefault="003521FB" w:rsidP="00315AED">
      <w:pPr>
        <w:pStyle w:val="a8"/>
        <w:numPr>
          <w:ilvl w:val="1"/>
          <w:numId w:val="242"/>
        </w:numPr>
        <w:ind w:firstLineChars="0"/>
      </w:pPr>
      <w:r>
        <w:rPr>
          <w:rFonts w:hint="eastAsia"/>
        </w:rPr>
        <w:t>原网页中document</w:t>
      </w:r>
      <w:r>
        <w:t>.cookie</w:t>
      </w:r>
      <w:r>
        <w:rPr>
          <w:rFonts w:hint="eastAsia"/>
        </w:rPr>
        <w:t>无论如何也无法读取到跨域服务器下的cookie</w:t>
      </w:r>
    </w:p>
    <w:p w14:paraId="16DDEAB4" w14:textId="06E96C21" w:rsidR="00031015" w:rsidRDefault="00031015" w:rsidP="00D068A9">
      <w:pPr>
        <w:pStyle w:val="2"/>
      </w:pPr>
      <w:r>
        <w:rPr>
          <w:rFonts w:hint="eastAsia"/>
        </w:rPr>
        <w:t>ctx</w:t>
      </w:r>
      <w:r w:rsidR="00425B05">
        <w:rPr>
          <w:rFonts w:hint="eastAsia"/>
        </w:rPr>
        <w:t>属性整理</w:t>
      </w:r>
    </w:p>
    <w:p w14:paraId="2EB12F77" w14:textId="129EF7DB" w:rsidR="009A06BB" w:rsidRPr="009A06BB" w:rsidRDefault="009A06BB" w:rsidP="009A06BB">
      <w:pPr>
        <w:ind w:left="420" w:firstLine="420"/>
      </w:pPr>
      <w:r>
        <w:rPr>
          <w:rFonts w:hint="eastAsia"/>
        </w:rPr>
        <w:t>ctx就是context对象，在koa中，将request对象和response对象的一些属性的引用放在了ctx中</w:t>
      </w:r>
    </w:p>
    <w:p w14:paraId="43E5DCF8" w14:textId="7247F2CE" w:rsidR="00425B05" w:rsidRDefault="00425B05" w:rsidP="00315AED">
      <w:pPr>
        <w:pStyle w:val="3"/>
        <w:numPr>
          <w:ilvl w:val="0"/>
          <w:numId w:val="248"/>
        </w:numPr>
      </w:pPr>
      <w:r>
        <w:rPr>
          <w:rFonts w:hint="eastAsia"/>
        </w:rPr>
        <w:t>body</w:t>
      </w:r>
    </w:p>
    <w:p w14:paraId="10BDEFBF" w14:textId="77777777" w:rsidR="00425B05" w:rsidRDefault="00425B05" w:rsidP="00315AED">
      <w:pPr>
        <w:pStyle w:val="a8"/>
        <w:numPr>
          <w:ilvl w:val="0"/>
          <w:numId w:val="249"/>
        </w:numPr>
        <w:ind w:firstLineChars="0"/>
      </w:pPr>
      <w:r>
        <w:rPr>
          <w:rFonts w:hint="eastAsia"/>
        </w:rPr>
        <w:t>作用</w:t>
      </w:r>
    </w:p>
    <w:p w14:paraId="6C28BF83" w14:textId="6CC66A23" w:rsidR="00425B05" w:rsidRDefault="00425B05" w:rsidP="00425B05">
      <w:pPr>
        <w:pStyle w:val="a8"/>
        <w:ind w:left="840" w:firstLineChars="0" w:firstLine="0"/>
      </w:pPr>
      <w:r>
        <w:rPr>
          <w:rFonts w:hint="eastAsia"/>
        </w:rPr>
        <w:t>用于设置响应正文内容</w:t>
      </w:r>
    </w:p>
    <w:p w14:paraId="12E2A9FE" w14:textId="3AED733D" w:rsidR="00425B05" w:rsidRDefault="00425B05" w:rsidP="00315AED">
      <w:pPr>
        <w:pStyle w:val="a8"/>
        <w:numPr>
          <w:ilvl w:val="0"/>
          <w:numId w:val="249"/>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425B05" w14:paraId="16AB5F26" w14:textId="77777777" w:rsidTr="00425B05">
        <w:tc>
          <w:tcPr>
            <w:tcW w:w="8296" w:type="dxa"/>
          </w:tcPr>
          <w:p w14:paraId="3067BC31" w14:textId="6DEACEB1" w:rsidR="00425B05" w:rsidRPr="00425B05" w:rsidRDefault="00425B05" w:rsidP="00425B05">
            <w:pPr>
              <w:pStyle w:val="HTML0"/>
              <w:shd w:val="clear" w:color="auto" w:fill="FFFFFF"/>
              <w:rPr>
                <w:rFonts w:ascii="Menlo" w:hAnsi="Menlo" w:cs="Menlo"/>
                <w:color w:val="000000"/>
                <w:sz w:val="18"/>
                <w:szCs w:val="18"/>
              </w:rPr>
            </w:pPr>
            <w:r w:rsidRPr="00425B05">
              <w:rPr>
                <w:rFonts w:ascii="Menlo" w:hAnsi="Menlo" w:cs="Menlo"/>
                <w:color w:val="458383"/>
                <w:sz w:val="18"/>
                <w:szCs w:val="18"/>
              </w:rPr>
              <w:t>router</w:t>
            </w:r>
            <w:r w:rsidRPr="00425B05">
              <w:rPr>
                <w:rFonts w:ascii="Menlo" w:hAnsi="Menlo" w:cs="Menlo"/>
                <w:color w:val="000000"/>
                <w:sz w:val="18"/>
                <w:szCs w:val="18"/>
              </w:rPr>
              <w:t>.get(</w:t>
            </w:r>
            <w:r w:rsidRPr="00425B05">
              <w:rPr>
                <w:rFonts w:ascii="Menlo" w:hAnsi="Menlo" w:cs="Menlo"/>
                <w:b/>
                <w:bCs/>
                <w:color w:val="008000"/>
                <w:sz w:val="18"/>
                <w:szCs w:val="18"/>
              </w:rPr>
              <w:t>'/'</w:t>
            </w:r>
            <w:r w:rsidRPr="00425B05">
              <w:rPr>
                <w:rFonts w:ascii="Menlo" w:hAnsi="Menlo" w:cs="Menlo"/>
                <w:color w:val="000000"/>
                <w:sz w:val="18"/>
                <w:szCs w:val="18"/>
              </w:rPr>
              <w:t>,</w:t>
            </w:r>
            <w:r w:rsidRPr="00425B05">
              <w:rPr>
                <w:rFonts w:ascii="Menlo" w:hAnsi="Menlo" w:cs="Menlo"/>
                <w:b/>
                <w:bCs/>
                <w:color w:val="000080"/>
                <w:sz w:val="18"/>
                <w:szCs w:val="18"/>
              </w:rPr>
              <w:t xml:space="preserve">async </w:t>
            </w:r>
            <w:r w:rsidRPr="00425B05">
              <w:rPr>
                <w:rFonts w:ascii="Menlo" w:hAnsi="Menlo" w:cs="Menlo"/>
                <w:color w:val="000000"/>
                <w:sz w:val="18"/>
                <w:szCs w:val="18"/>
              </w:rPr>
              <w:t>(ctx)=&gt;{</w:t>
            </w:r>
            <w:r w:rsidRPr="00425B05">
              <w:rPr>
                <w:rFonts w:ascii="Menlo" w:hAnsi="Menlo" w:cs="Menlo"/>
                <w:color w:val="000000"/>
                <w:sz w:val="18"/>
                <w:szCs w:val="18"/>
              </w:rPr>
              <w:br/>
              <w:t xml:space="preserve">    ctx.</w:t>
            </w:r>
            <w:r w:rsidRPr="00425B05">
              <w:rPr>
                <w:rFonts w:ascii="Menlo" w:hAnsi="Menlo" w:cs="Menlo"/>
                <w:b/>
                <w:bCs/>
                <w:color w:val="660E7A"/>
                <w:sz w:val="18"/>
                <w:szCs w:val="18"/>
              </w:rPr>
              <w:t>body</w:t>
            </w:r>
            <w:r w:rsidRPr="00425B05">
              <w:rPr>
                <w:rFonts w:ascii="Menlo" w:hAnsi="Menlo" w:cs="Menlo"/>
                <w:color w:val="000000"/>
                <w:sz w:val="18"/>
                <w:szCs w:val="18"/>
              </w:rPr>
              <w:t>=</w:t>
            </w:r>
            <w:r w:rsidRPr="00425B05">
              <w:rPr>
                <w:rFonts w:ascii="Menlo" w:hAnsi="Menlo" w:cs="Menlo"/>
                <w:b/>
                <w:bCs/>
                <w:color w:val="008000"/>
                <w:sz w:val="18"/>
                <w:szCs w:val="18"/>
              </w:rPr>
              <w:t>'8002'</w:t>
            </w:r>
            <w:r w:rsidRPr="00425B05">
              <w:rPr>
                <w:rFonts w:ascii="Menlo" w:hAnsi="Menlo" w:cs="Menlo"/>
                <w:color w:val="000000"/>
                <w:sz w:val="18"/>
                <w:szCs w:val="18"/>
              </w:rPr>
              <w:t>;</w:t>
            </w:r>
            <w:r w:rsidRPr="00425B05">
              <w:rPr>
                <w:rFonts w:ascii="Menlo" w:hAnsi="Menlo" w:cs="Menlo"/>
                <w:color w:val="000000"/>
                <w:sz w:val="18"/>
                <w:szCs w:val="18"/>
              </w:rPr>
              <w:br/>
              <w:t>});</w:t>
            </w:r>
          </w:p>
        </w:tc>
      </w:tr>
    </w:tbl>
    <w:p w14:paraId="426AC8E5" w14:textId="43ACD8DC" w:rsidR="00425B05" w:rsidRDefault="00425B05" w:rsidP="00425B05">
      <w:pPr>
        <w:pStyle w:val="a8"/>
        <w:ind w:left="840" w:firstLineChars="0" w:firstLine="0"/>
      </w:pPr>
      <w:r>
        <w:rPr>
          <w:rFonts w:hint="eastAsia"/>
        </w:rPr>
        <w:t>显示效果：</w:t>
      </w:r>
    </w:p>
    <w:p w14:paraId="724E5F59" w14:textId="25B25B0D" w:rsidR="00425B05" w:rsidRDefault="00425B05" w:rsidP="00425B05">
      <w:pPr>
        <w:pStyle w:val="a8"/>
        <w:ind w:left="840" w:firstLineChars="0" w:firstLine="0"/>
      </w:pPr>
      <w:r w:rsidRPr="00425B05">
        <w:rPr>
          <w:noProof/>
        </w:rPr>
        <w:drawing>
          <wp:inline distT="0" distB="0" distL="0" distR="0" wp14:anchorId="465BB8A5" wp14:editId="1D7BDA78">
            <wp:extent cx="2140086" cy="532838"/>
            <wp:effectExtent l="0" t="0" r="0" b="63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155214" cy="536605"/>
                    </a:xfrm>
                    <a:prstGeom prst="rect">
                      <a:avLst/>
                    </a:prstGeom>
                  </pic:spPr>
                </pic:pic>
              </a:graphicData>
            </a:graphic>
          </wp:inline>
        </w:drawing>
      </w:r>
    </w:p>
    <w:p w14:paraId="3378E065" w14:textId="4A313083" w:rsidR="00425B05" w:rsidRDefault="00425B05" w:rsidP="00425B05">
      <w:pPr>
        <w:pStyle w:val="3"/>
      </w:pPr>
      <w:r>
        <w:rPr>
          <w:rFonts w:hint="eastAsia"/>
        </w:rPr>
        <w:lastRenderedPageBreak/>
        <w:t>params</w:t>
      </w:r>
    </w:p>
    <w:p w14:paraId="682ABA12" w14:textId="51AF6EDC" w:rsidR="00425B05" w:rsidRDefault="00425B05" w:rsidP="00315AED">
      <w:pPr>
        <w:pStyle w:val="a8"/>
        <w:numPr>
          <w:ilvl w:val="0"/>
          <w:numId w:val="249"/>
        </w:numPr>
        <w:ind w:firstLineChars="0"/>
      </w:pPr>
      <w:r>
        <w:rPr>
          <w:rFonts w:hint="eastAsia"/>
        </w:rPr>
        <w:t>只有动态获取路由时使用</w:t>
      </w:r>
    </w:p>
    <w:p w14:paraId="523CCE21" w14:textId="4DA71C05" w:rsidR="00425B05" w:rsidRDefault="00425B05" w:rsidP="00315AED">
      <w:pPr>
        <w:pStyle w:val="a8"/>
        <w:numPr>
          <w:ilvl w:val="0"/>
          <w:numId w:val="249"/>
        </w:numPr>
        <w:ind w:firstLineChars="0"/>
      </w:pPr>
      <w:r>
        <w:rPr>
          <w:rFonts w:hint="eastAsia"/>
        </w:rPr>
        <w:t>参见</w:t>
      </w:r>
      <w:hyperlink w:anchor="获取动态路由参数" w:history="1">
        <w:r w:rsidRPr="00425B05">
          <w:rPr>
            <w:rStyle w:val="a6"/>
            <w:rFonts w:hint="eastAsia"/>
          </w:rPr>
          <w:t>获取动态路由参数</w:t>
        </w:r>
      </w:hyperlink>
    </w:p>
    <w:p w14:paraId="1EEAD9F7" w14:textId="3026DE89" w:rsidR="00425B05" w:rsidRDefault="00425B05" w:rsidP="00425B05">
      <w:pPr>
        <w:pStyle w:val="3"/>
      </w:pPr>
      <w:r>
        <w:rPr>
          <w:rFonts w:hint="eastAsia"/>
        </w:rPr>
        <w:t>query</w:t>
      </w:r>
      <w:bookmarkStart w:id="83" w:name="ctx_query"/>
      <w:bookmarkEnd w:id="83"/>
    </w:p>
    <w:p w14:paraId="5E3403B6" w14:textId="7CFE2E4C" w:rsidR="00425B05" w:rsidRDefault="00F00587" w:rsidP="00315AED">
      <w:pPr>
        <w:pStyle w:val="a8"/>
        <w:numPr>
          <w:ilvl w:val="0"/>
          <w:numId w:val="250"/>
        </w:numPr>
        <w:ind w:firstLineChars="0"/>
      </w:pPr>
      <w:r>
        <w:rPr>
          <w:rFonts w:hint="eastAsia"/>
        </w:rPr>
        <w:t>作用：获取url中拼接的参数</w:t>
      </w:r>
    </w:p>
    <w:p w14:paraId="3E43238E" w14:textId="3A59EA6E" w:rsidR="00F00587" w:rsidRDefault="00F00587" w:rsidP="00315AED">
      <w:pPr>
        <w:pStyle w:val="a8"/>
        <w:numPr>
          <w:ilvl w:val="0"/>
          <w:numId w:val="250"/>
        </w:numPr>
        <w:ind w:firstLineChars="0"/>
      </w:pPr>
      <w:r>
        <w:rPr>
          <w:rFonts w:hint="eastAsia"/>
        </w:rPr>
        <w:t>参见：</w:t>
      </w:r>
      <w:bookmarkStart w:id="84" w:name="OLE_LINK79"/>
      <w:bookmarkStart w:id="85" w:name="OLE_LINK80"/>
      <w:r>
        <w:fldChar w:fldCharType="begin"/>
      </w:r>
      <w:r>
        <w:instrText xml:space="preserve"> HYPERLINK  \l "</w:instrText>
      </w:r>
      <w:r>
        <w:rPr>
          <w:rFonts w:hint="eastAsia"/>
        </w:rPr>
        <w:instrText>获取</w:instrText>
      </w:r>
      <w:r>
        <w:instrText xml:space="preserve">URL传值" </w:instrText>
      </w:r>
      <w:r>
        <w:fldChar w:fldCharType="separate"/>
      </w:r>
      <w:r w:rsidRPr="00F00587">
        <w:rPr>
          <w:rStyle w:val="a6"/>
          <w:rFonts w:hint="eastAsia"/>
        </w:rPr>
        <w:t>获取</w:t>
      </w:r>
      <w:r w:rsidRPr="00F00587">
        <w:rPr>
          <w:rStyle w:val="a6"/>
        </w:rPr>
        <w:t>URL传值</w:t>
      </w:r>
      <w:r>
        <w:fldChar w:fldCharType="end"/>
      </w:r>
      <w:bookmarkEnd w:id="84"/>
      <w:bookmarkEnd w:id="85"/>
    </w:p>
    <w:p w14:paraId="26834E70" w14:textId="30F8BF58" w:rsidR="00F00587" w:rsidRDefault="00F00587" w:rsidP="00F00587">
      <w:pPr>
        <w:pStyle w:val="3"/>
      </w:pPr>
      <w:r>
        <w:rPr>
          <w:rFonts w:hint="eastAsia"/>
        </w:rPr>
        <w:t>querystring</w:t>
      </w:r>
      <w:bookmarkStart w:id="86" w:name="ctx_querystring"/>
      <w:bookmarkEnd w:id="86"/>
    </w:p>
    <w:p w14:paraId="51D1550E" w14:textId="7EFDB11C" w:rsidR="00F00587" w:rsidRDefault="00F00587" w:rsidP="00315AED">
      <w:pPr>
        <w:pStyle w:val="a8"/>
        <w:numPr>
          <w:ilvl w:val="0"/>
          <w:numId w:val="251"/>
        </w:numPr>
        <w:ind w:firstLineChars="0"/>
      </w:pPr>
      <w:r>
        <w:rPr>
          <w:rFonts w:hint="eastAsia"/>
        </w:rPr>
        <w:t>作用：获取url中拼接的参数的原始字符串</w:t>
      </w:r>
    </w:p>
    <w:p w14:paraId="65808BCF" w14:textId="1A136602" w:rsidR="00F00587" w:rsidRDefault="00F00587" w:rsidP="00315AED">
      <w:pPr>
        <w:pStyle w:val="a8"/>
        <w:numPr>
          <w:ilvl w:val="0"/>
          <w:numId w:val="251"/>
        </w:numPr>
        <w:ind w:firstLineChars="0"/>
      </w:pPr>
      <w:r>
        <w:rPr>
          <w:rFonts w:hint="eastAsia"/>
        </w:rPr>
        <w:t>参见：</w:t>
      </w:r>
      <w:hyperlink w:anchor="获取URL传值" w:history="1">
        <w:r w:rsidRPr="00F00587">
          <w:rPr>
            <w:rStyle w:val="a6"/>
            <w:rFonts w:hint="eastAsia"/>
          </w:rPr>
          <w:t>获取</w:t>
        </w:r>
        <w:r w:rsidRPr="00F00587">
          <w:rPr>
            <w:rStyle w:val="a6"/>
          </w:rPr>
          <w:t>URL传值</w:t>
        </w:r>
      </w:hyperlink>
    </w:p>
    <w:p w14:paraId="753D1EE9" w14:textId="58DD1F80" w:rsidR="00F00587" w:rsidRDefault="00F00587" w:rsidP="00F00587">
      <w:pPr>
        <w:pStyle w:val="3"/>
      </w:pPr>
      <w:r>
        <w:rPr>
          <w:rFonts w:hint="eastAsia"/>
        </w:rPr>
        <w:t>request</w:t>
      </w:r>
    </w:p>
    <w:p w14:paraId="5735314D" w14:textId="17019F34" w:rsidR="009A06BB" w:rsidRDefault="009A06BB" w:rsidP="009A06BB">
      <w:pPr>
        <w:ind w:left="840"/>
      </w:pPr>
      <w:r>
        <w:rPr>
          <w:rFonts w:hint="eastAsia"/>
        </w:rPr>
        <w:t>请求相关的属性全在这里</w:t>
      </w:r>
    </w:p>
    <w:p w14:paraId="344539CD" w14:textId="732062FA" w:rsidR="009A06BB" w:rsidRDefault="009A06BB" w:rsidP="00315AED">
      <w:pPr>
        <w:pStyle w:val="4"/>
        <w:numPr>
          <w:ilvl w:val="0"/>
          <w:numId w:val="252"/>
        </w:numPr>
      </w:pPr>
      <w:r>
        <w:rPr>
          <w:rFonts w:hint="eastAsia"/>
        </w:rPr>
        <w:t>query</w:t>
      </w:r>
    </w:p>
    <w:p w14:paraId="3C820DE0" w14:textId="217F7397" w:rsidR="009A06BB" w:rsidRDefault="009A06BB" w:rsidP="009A06BB">
      <w:pPr>
        <w:ind w:left="420"/>
      </w:pPr>
      <w:r>
        <w:rPr>
          <w:rFonts w:hint="eastAsia"/>
        </w:rPr>
        <w:t>与</w:t>
      </w:r>
      <w:hyperlink w:anchor="ctx_query" w:history="1">
        <w:r w:rsidRPr="009A06BB">
          <w:rPr>
            <w:rStyle w:val="a6"/>
          </w:rPr>
          <w:t>ctx.query</w:t>
        </w:r>
      </w:hyperlink>
      <w:r>
        <w:rPr>
          <w:rFonts w:hint="eastAsia"/>
        </w:rPr>
        <w:t xml:space="preserve"> 是同一个属性</w:t>
      </w:r>
    </w:p>
    <w:p w14:paraId="4250D433" w14:textId="2381808D" w:rsidR="009A06BB" w:rsidRDefault="009A06BB" w:rsidP="009A06BB">
      <w:pPr>
        <w:pStyle w:val="4"/>
      </w:pPr>
      <w:r>
        <w:rPr>
          <w:rFonts w:hint="eastAsia"/>
        </w:rPr>
        <w:t>querystring</w:t>
      </w:r>
    </w:p>
    <w:p w14:paraId="3A2D766B" w14:textId="0BB1CC91" w:rsidR="009A06BB" w:rsidRDefault="009A06BB" w:rsidP="009A06BB">
      <w:pPr>
        <w:ind w:left="420"/>
      </w:pPr>
      <w:r>
        <w:rPr>
          <w:rFonts w:hint="eastAsia"/>
        </w:rPr>
        <w:t>与</w:t>
      </w:r>
      <w:hyperlink w:anchor="ctx_querystring" w:history="1">
        <w:r w:rsidRPr="009A06BB">
          <w:rPr>
            <w:rStyle w:val="a6"/>
          </w:rPr>
          <w:t>ctx.querystring</w:t>
        </w:r>
      </w:hyperlink>
      <w:r>
        <w:rPr>
          <w:rFonts w:hint="eastAsia"/>
        </w:rPr>
        <w:t>是同一个属性</w:t>
      </w:r>
    </w:p>
    <w:p w14:paraId="6C53FB80" w14:textId="0DC0CD2D" w:rsidR="00C95BC9" w:rsidRDefault="00C95BC9" w:rsidP="00C95BC9">
      <w:pPr>
        <w:pStyle w:val="4"/>
      </w:pPr>
      <w:r>
        <w:rPr>
          <w:rFonts w:hint="eastAsia"/>
        </w:rPr>
        <w:t>body</w:t>
      </w:r>
    </w:p>
    <w:p w14:paraId="6CE44F3D" w14:textId="573339EF" w:rsidR="00C95BC9" w:rsidRDefault="00C95BC9" w:rsidP="00315AED">
      <w:pPr>
        <w:pStyle w:val="a8"/>
        <w:numPr>
          <w:ilvl w:val="0"/>
          <w:numId w:val="256"/>
        </w:numPr>
        <w:ind w:firstLineChars="0"/>
      </w:pPr>
      <w:r>
        <w:rPr>
          <w:rFonts w:hint="eastAsia"/>
        </w:rPr>
        <w:t>只有使用了koa</w:t>
      </w:r>
      <w:r>
        <w:t>-bodyparser</w:t>
      </w:r>
      <w:r>
        <w:rPr>
          <w:rFonts w:hint="eastAsia"/>
        </w:rPr>
        <w:t>模块时，才有本属性，默认没有本属性</w:t>
      </w:r>
    </w:p>
    <w:p w14:paraId="63427AEF" w14:textId="1979BB37" w:rsidR="00C95BC9" w:rsidRDefault="00C95BC9" w:rsidP="00315AED">
      <w:pPr>
        <w:pStyle w:val="a8"/>
        <w:numPr>
          <w:ilvl w:val="0"/>
          <w:numId w:val="256"/>
        </w:numPr>
        <w:ind w:firstLineChars="0"/>
      </w:pPr>
      <w:r>
        <w:rPr>
          <w:rFonts w:hint="eastAsia"/>
        </w:rPr>
        <w:t>作用：</w:t>
      </w:r>
      <w:r w:rsidR="00FA48C3">
        <w:rPr>
          <w:rFonts w:hint="eastAsia"/>
        </w:rPr>
        <w:t>koa</w:t>
      </w:r>
      <w:r w:rsidR="00FA48C3">
        <w:t>-</w:t>
      </w:r>
      <w:r w:rsidR="00FA48C3">
        <w:rPr>
          <w:rFonts w:hint="eastAsia"/>
        </w:rPr>
        <w:t>bodyparser将</w:t>
      </w:r>
      <w:r>
        <w:rPr>
          <w:rFonts w:hint="eastAsia"/>
        </w:rPr>
        <w:t>请求的body中的内容</w:t>
      </w:r>
      <w:r w:rsidR="00FA48C3">
        <w:rPr>
          <w:rFonts w:hint="eastAsia"/>
        </w:rPr>
        <w:t>转换为对象保存在该属性中</w:t>
      </w:r>
    </w:p>
    <w:p w14:paraId="6E0FF8A8" w14:textId="4732B7B8" w:rsidR="00FA48C3" w:rsidRDefault="00FA48C3" w:rsidP="00FA48C3">
      <w:pPr>
        <w:pStyle w:val="4"/>
      </w:pPr>
      <w:r>
        <w:rPr>
          <w:rFonts w:hint="eastAsia"/>
        </w:rPr>
        <w:t>rawBody</w:t>
      </w:r>
    </w:p>
    <w:p w14:paraId="6E6A8128" w14:textId="77777777" w:rsidR="00FA48C3" w:rsidRDefault="00FA48C3" w:rsidP="00315AED">
      <w:pPr>
        <w:pStyle w:val="a8"/>
        <w:numPr>
          <w:ilvl w:val="0"/>
          <w:numId w:val="256"/>
        </w:numPr>
        <w:ind w:firstLineChars="0"/>
      </w:pPr>
      <w:r>
        <w:rPr>
          <w:rFonts w:hint="eastAsia"/>
        </w:rPr>
        <w:t>只有使用了koa</w:t>
      </w:r>
      <w:r>
        <w:t>-bodyparser</w:t>
      </w:r>
      <w:r>
        <w:rPr>
          <w:rFonts w:hint="eastAsia"/>
        </w:rPr>
        <w:t>模块时，才有本属性，默认没有本属性</w:t>
      </w:r>
    </w:p>
    <w:p w14:paraId="7FBEF025" w14:textId="117BDC95" w:rsidR="00FA48C3" w:rsidRPr="00FA48C3" w:rsidRDefault="00FA48C3" w:rsidP="00315AED">
      <w:pPr>
        <w:pStyle w:val="a8"/>
        <w:numPr>
          <w:ilvl w:val="0"/>
          <w:numId w:val="256"/>
        </w:numPr>
        <w:ind w:firstLineChars="0"/>
      </w:pPr>
      <w:r>
        <w:rPr>
          <w:rFonts w:hint="eastAsia"/>
        </w:rPr>
        <w:t>作用：koa</w:t>
      </w:r>
      <w:r>
        <w:t>-</w:t>
      </w:r>
      <w:r>
        <w:rPr>
          <w:rFonts w:hint="eastAsia"/>
        </w:rPr>
        <w:t>bodyparser将请求的body中的原始内容保存在该属性中</w:t>
      </w:r>
    </w:p>
    <w:p w14:paraId="5A29DC2B" w14:textId="7C2D772B" w:rsidR="0079393B" w:rsidRDefault="0079393B" w:rsidP="0079393B">
      <w:pPr>
        <w:pStyle w:val="3"/>
      </w:pPr>
      <w:r>
        <w:rPr>
          <w:rFonts w:hint="eastAsia"/>
        </w:rPr>
        <w:lastRenderedPageBreak/>
        <w:t>headers</w:t>
      </w:r>
      <w:r>
        <w:t>、</w:t>
      </w:r>
      <w:r>
        <w:rPr>
          <w:rFonts w:hint="eastAsia"/>
        </w:rPr>
        <w:t>header</w:t>
      </w:r>
    </w:p>
    <w:p w14:paraId="12F04A92" w14:textId="5595A817" w:rsidR="0079393B" w:rsidRDefault="0079393B" w:rsidP="00315AED">
      <w:pPr>
        <w:pStyle w:val="a8"/>
        <w:numPr>
          <w:ilvl w:val="0"/>
          <w:numId w:val="253"/>
        </w:numPr>
        <w:ind w:firstLineChars="0"/>
      </w:pPr>
      <w:r>
        <w:rPr>
          <w:rFonts w:hint="eastAsia"/>
        </w:rPr>
        <w:t>这两个属性是同一个属性</w:t>
      </w:r>
    </w:p>
    <w:p w14:paraId="695E50E5" w14:textId="6AD46C66" w:rsidR="0079393B" w:rsidRDefault="0079393B" w:rsidP="00315AED">
      <w:pPr>
        <w:pStyle w:val="a8"/>
        <w:numPr>
          <w:ilvl w:val="0"/>
          <w:numId w:val="253"/>
        </w:numPr>
        <w:ind w:firstLineChars="0"/>
      </w:pPr>
      <w:r>
        <w:rPr>
          <w:rFonts w:hint="eastAsia"/>
        </w:rPr>
        <w:t>作用：获取所有的请求头字段</w:t>
      </w:r>
    </w:p>
    <w:p w14:paraId="724F6BA1" w14:textId="2B48FA91" w:rsidR="0079393B" w:rsidRDefault="0079393B" w:rsidP="00315AED">
      <w:pPr>
        <w:pStyle w:val="a8"/>
        <w:numPr>
          <w:ilvl w:val="0"/>
          <w:numId w:val="253"/>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79393B" w14:paraId="48B6BAB2" w14:textId="77777777" w:rsidTr="0079393B">
        <w:tc>
          <w:tcPr>
            <w:tcW w:w="8296" w:type="dxa"/>
          </w:tcPr>
          <w:p w14:paraId="42516C5B" w14:textId="61D29CD4" w:rsidR="0079393B" w:rsidRPr="0079393B" w:rsidRDefault="0079393B" w:rsidP="0079393B">
            <w:pPr>
              <w:pStyle w:val="HTML0"/>
              <w:shd w:val="clear" w:color="auto" w:fill="FFFFFF"/>
              <w:rPr>
                <w:rFonts w:ascii="Menlo" w:hAnsi="Menlo" w:cs="Menlo"/>
                <w:color w:val="000000"/>
                <w:sz w:val="18"/>
                <w:szCs w:val="18"/>
              </w:rPr>
            </w:pPr>
            <w:r w:rsidRPr="0079393B">
              <w:rPr>
                <w:rFonts w:ascii="Menlo" w:hAnsi="Menlo" w:cs="Menlo"/>
                <w:color w:val="458383"/>
                <w:sz w:val="18"/>
                <w:szCs w:val="18"/>
              </w:rPr>
              <w:t>router</w:t>
            </w:r>
            <w:r w:rsidRPr="0079393B">
              <w:rPr>
                <w:rFonts w:ascii="Menlo" w:hAnsi="Menlo" w:cs="Menlo"/>
                <w:color w:val="000000"/>
                <w:sz w:val="18"/>
                <w:szCs w:val="18"/>
              </w:rPr>
              <w:t>.get(</w:t>
            </w:r>
            <w:r w:rsidRPr="0079393B">
              <w:rPr>
                <w:rFonts w:ascii="Menlo" w:hAnsi="Menlo" w:cs="Menlo"/>
                <w:b/>
                <w:bCs/>
                <w:color w:val="008000"/>
                <w:sz w:val="18"/>
                <w:szCs w:val="18"/>
              </w:rPr>
              <w:t>'/'</w:t>
            </w:r>
            <w:r w:rsidRPr="0079393B">
              <w:rPr>
                <w:rFonts w:ascii="Menlo" w:hAnsi="Menlo" w:cs="Menlo"/>
                <w:color w:val="000000"/>
                <w:sz w:val="18"/>
                <w:szCs w:val="18"/>
              </w:rPr>
              <w:t>,</w:t>
            </w:r>
            <w:r w:rsidRPr="0079393B">
              <w:rPr>
                <w:rFonts w:ascii="Menlo" w:hAnsi="Menlo" w:cs="Menlo"/>
                <w:b/>
                <w:bCs/>
                <w:color w:val="000080"/>
                <w:sz w:val="18"/>
                <w:szCs w:val="18"/>
              </w:rPr>
              <w:t xml:space="preserve">async </w:t>
            </w:r>
            <w:r w:rsidRPr="0079393B">
              <w:rPr>
                <w:rFonts w:ascii="Menlo" w:hAnsi="Menlo" w:cs="Menlo"/>
                <w:color w:val="000000"/>
                <w:sz w:val="18"/>
                <w:szCs w:val="18"/>
              </w:rPr>
              <w:t>(ctx)=&gt;{</w:t>
            </w:r>
            <w:r w:rsidRPr="0079393B">
              <w:rPr>
                <w:rFonts w:ascii="Menlo" w:hAnsi="Menlo" w:cs="Menlo"/>
                <w:color w:val="000000"/>
                <w:sz w:val="18"/>
                <w:szCs w:val="18"/>
              </w:rPr>
              <w:br/>
              <w:t xml:space="preserve">    </w:t>
            </w:r>
            <w:r w:rsidRPr="0079393B">
              <w:rPr>
                <w:rFonts w:ascii="Menlo" w:hAnsi="Menlo" w:cs="Menlo"/>
                <w:b/>
                <w:bCs/>
                <w:i/>
                <w:iCs/>
                <w:color w:val="660E7A"/>
                <w:sz w:val="18"/>
                <w:szCs w:val="18"/>
              </w:rPr>
              <w:t>console</w:t>
            </w:r>
            <w:r w:rsidRPr="0079393B">
              <w:rPr>
                <w:rFonts w:ascii="Menlo" w:hAnsi="Menlo" w:cs="Menlo"/>
                <w:color w:val="000000"/>
                <w:sz w:val="18"/>
                <w:szCs w:val="18"/>
              </w:rPr>
              <w:t>.</w:t>
            </w:r>
            <w:r w:rsidRPr="0079393B">
              <w:rPr>
                <w:rFonts w:ascii="Menlo" w:hAnsi="Menlo" w:cs="Menlo"/>
                <w:color w:val="7A7A43"/>
                <w:sz w:val="18"/>
                <w:szCs w:val="18"/>
              </w:rPr>
              <w:t>log</w:t>
            </w:r>
            <w:r w:rsidRPr="0079393B">
              <w:rPr>
                <w:rFonts w:ascii="Menlo" w:hAnsi="Menlo" w:cs="Menlo"/>
                <w:color w:val="000000"/>
                <w:sz w:val="18"/>
                <w:szCs w:val="18"/>
              </w:rPr>
              <w:t>(ctx.</w:t>
            </w:r>
            <w:r w:rsidRPr="0079393B">
              <w:rPr>
                <w:rFonts w:ascii="Menlo" w:hAnsi="Menlo" w:cs="Menlo"/>
                <w:b/>
                <w:bCs/>
                <w:color w:val="660E7A"/>
                <w:sz w:val="18"/>
                <w:szCs w:val="18"/>
              </w:rPr>
              <w:t xml:space="preserve">header </w:t>
            </w:r>
            <w:r w:rsidRPr="0079393B">
              <w:rPr>
                <w:rFonts w:ascii="Menlo" w:hAnsi="Menlo" w:cs="Menlo"/>
                <w:color w:val="000000"/>
                <w:sz w:val="18"/>
                <w:szCs w:val="18"/>
              </w:rPr>
              <w:t>=== ctx.</w:t>
            </w:r>
            <w:r w:rsidRPr="0079393B">
              <w:rPr>
                <w:rFonts w:ascii="Menlo" w:hAnsi="Menlo" w:cs="Menlo"/>
                <w:b/>
                <w:bCs/>
                <w:color w:val="660E7A"/>
                <w:sz w:val="18"/>
                <w:szCs w:val="18"/>
              </w:rPr>
              <w:t>headers</w:t>
            </w:r>
            <w:r w:rsidRPr="0079393B">
              <w:rPr>
                <w:rFonts w:ascii="Menlo" w:hAnsi="Menlo" w:cs="Menlo"/>
                <w:color w:val="000000"/>
                <w:sz w:val="18"/>
                <w:szCs w:val="18"/>
              </w:rPr>
              <w:t>);</w:t>
            </w:r>
            <w:r w:rsidRPr="0079393B">
              <w:rPr>
                <w:rFonts w:ascii="Menlo" w:hAnsi="Menlo" w:cs="Menlo"/>
                <w:color w:val="000000"/>
                <w:sz w:val="18"/>
                <w:szCs w:val="18"/>
              </w:rPr>
              <w:br/>
              <w:t xml:space="preserve">    </w:t>
            </w:r>
            <w:r w:rsidRPr="0079393B">
              <w:rPr>
                <w:rFonts w:ascii="Menlo" w:hAnsi="Menlo" w:cs="Menlo"/>
                <w:b/>
                <w:bCs/>
                <w:i/>
                <w:iCs/>
                <w:color w:val="660E7A"/>
                <w:sz w:val="18"/>
                <w:szCs w:val="18"/>
              </w:rPr>
              <w:t>console</w:t>
            </w:r>
            <w:r w:rsidRPr="0079393B">
              <w:rPr>
                <w:rFonts w:ascii="Menlo" w:hAnsi="Menlo" w:cs="Menlo"/>
                <w:color w:val="000000"/>
                <w:sz w:val="18"/>
                <w:szCs w:val="18"/>
              </w:rPr>
              <w:t>.</w:t>
            </w:r>
            <w:r w:rsidRPr="0079393B">
              <w:rPr>
                <w:rFonts w:ascii="Menlo" w:hAnsi="Menlo" w:cs="Menlo"/>
                <w:color w:val="7A7A43"/>
                <w:sz w:val="18"/>
                <w:szCs w:val="18"/>
              </w:rPr>
              <w:t>log</w:t>
            </w:r>
            <w:r w:rsidRPr="0079393B">
              <w:rPr>
                <w:rFonts w:ascii="Menlo" w:hAnsi="Menlo" w:cs="Menlo"/>
                <w:color w:val="000000"/>
                <w:sz w:val="18"/>
                <w:szCs w:val="18"/>
              </w:rPr>
              <w:t>(ctx.</w:t>
            </w:r>
            <w:r w:rsidRPr="0079393B">
              <w:rPr>
                <w:rFonts w:ascii="Menlo" w:hAnsi="Menlo" w:cs="Menlo"/>
                <w:b/>
                <w:bCs/>
                <w:color w:val="660E7A"/>
                <w:sz w:val="18"/>
                <w:szCs w:val="18"/>
              </w:rPr>
              <w:t>header</w:t>
            </w:r>
            <w:r w:rsidRPr="0079393B">
              <w:rPr>
                <w:rFonts w:ascii="Menlo" w:hAnsi="Menlo" w:cs="Menlo"/>
                <w:color w:val="000000"/>
                <w:sz w:val="18"/>
                <w:szCs w:val="18"/>
              </w:rPr>
              <w:t>);</w:t>
            </w:r>
            <w:r w:rsidRPr="0079393B">
              <w:rPr>
                <w:rFonts w:ascii="Menlo" w:hAnsi="Menlo" w:cs="Menlo"/>
                <w:color w:val="000000"/>
                <w:sz w:val="18"/>
                <w:szCs w:val="18"/>
              </w:rPr>
              <w:br/>
              <w:t xml:space="preserve">    ctx.</w:t>
            </w:r>
            <w:r w:rsidRPr="0079393B">
              <w:rPr>
                <w:rFonts w:ascii="Menlo" w:hAnsi="Menlo" w:cs="Menlo"/>
                <w:b/>
                <w:bCs/>
                <w:color w:val="660E7A"/>
                <w:sz w:val="18"/>
                <w:szCs w:val="18"/>
              </w:rPr>
              <w:t>body</w:t>
            </w:r>
            <w:r w:rsidRPr="0079393B">
              <w:rPr>
                <w:rFonts w:ascii="Menlo" w:hAnsi="Menlo" w:cs="Menlo"/>
                <w:color w:val="000000"/>
                <w:sz w:val="18"/>
                <w:szCs w:val="18"/>
              </w:rPr>
              <w:t>=</w:t>
            </w:r>
            <w:r w:rsidRPr="0079393B">
              <w:rPr>
                <w:rFonts w:ascii="Menlo" w:hAnsi="Menlo" w:cs="Menlo"/>
                <w:b/>
                <w:bCs/>
                <w:color w:val="008000"/>
                <w:sz w:val="18"/>
                <w:szCs w:val="18"/>
              </w:rPr>
              <w:t>'8002'</w:t>
            </w:r>
            <w:r w:rsidRPr="0079393B">
              <w:rPr>
                <w:rFonts w:ascii="Menlo" w:hAnsi="Menlo" w:cs="Menlo"/>
                <w:color w:val="000000"/>
                <w:sz w:val="18"/>
                <w:szCs w:val="18"/>
              </w:rPr>
              <w:t>;</w:t>
            </w:r>
            <w:r w:rsidRPr="0079393B">
              <w:rPr>
                <w:rFonts w:ascii="Menlo" w:hAnsi="Menlo" w:cs="Menlo"/>
                <w:color w:val="000000"/>
                <w:sz w:val="18"/>
                <w:szCs w:val="18"/>
              </w:rPr>
              <w:br/>
              <w:t>});</w:t>
            </w:r>
          </w:p>
        </w:tc>
      </w:tr>
    </w:tbl>
    <w:p w14:paraId="29C16159" w14:textId="031C498E" w:rsidR="0079393B" w:rsidRDefault="0079393B" w:rsidP="0079393B">
      <w:pPr>
        <w:pStyle w:val="a8"/>
        <w:ind w:left="840" w:firstLineChars="0" w:firstLine="0"/>
      </w:pPr>
      <w:r>
        <w:rPr>
          <w:rFonts w:hint="eastAsia"/>
        </w:rPr>
        <w:t>结果：</w:t>
      </w:r>
    </w:p>
    <w:p w14:paraId="24D7BA8C" w14:textId="4E273D26" w:rsidR="0079393B" w:rsidRDefault="0079393B" w:rsidP="0079393B">
      <w:pPr>
        <w:pStyle w:val="a8"/>
        <w:ind w:left="840" w:firstLineChars="0" w:firstLine="0"/>
      </w:pPr>
      <w:r w:rsidRPr="0079393B">
        <w:rPr>
          <w:noProof/>
        </w:rPr>
        <w:drawing>
          <wp:inline distT="0" distB="0" distL="0" distR="0" wp14:anchorId="5261C115" wp14:editId="042201C8">
            <wp:extent cx="4854103" cy="1184013"/>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861489" cy="1185815"/>
                    </a:xfrm>
                    <a:prstGeom prst="rect">
                      <a:avLst/>
                    </a:prstGeom>
                  </pic:spPr>
                </pic:pic>
              </a:graphicData>
            </a:graphic>
          </wp:inline>
        </w:drawing>
      </w:r>
    </w:p>
    <w:p w14:paraId="27AB07DC" w14:textId="55387317" w:rsidR="0079393B" w:rsidRDefault="009C13A8" w:rsidP="009C13A8">
      <w:pPr>
        <w:pStyle w:val="3"/>
      </w:pPr>
      <w:r>
        <w:rPr>
          <w:rFonts w:hint="eastAsia"/>
        </w:rPr>
        <w:t>path</w:t>
      </w:r>
    </w:p>
    <w:p w14:paraId="71A41118" w14:textId="4BEEBC58" w:rsidR="009C13A8" w:rsidRDefault="00D86126" w:rsidP="00315AED">
      <w:pPr>
        <w:pStyle w:val="a8"/>
        <w:numPr>
          <w:ilvl w:val="0"/>
          <w:numId w:val="254"/>
        </w:numPr>
        <w:ind w:firstLineChars="0"/>
      </w:pPr>
      <w:r>
        <w:rPr>
          <w:rFonts w:hint="eastAsia"/>
        </w:rPr>
        <w:t>作用：获取相对于本服务器域名的相对请求路径</w:t>
      </w:r>
    </w:p>
    <w:p w14:paraId="20BC5237" w14:textId="378A27F8" w:rsidR="00D86126" w:rsidRDefault="00D86126" w:rsidP="00315AED">
      <w:pPr>
        <w:pStyle w:val="a8"/>
        <w:numPr>
          <w:ilvl w:val="0"/>
          <w:numId w:val="254"/>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D86126" w14:paraId="335DF690" w14:textId="77777777" w:rsidTr="00D86126">
        <w:tc>
          <w:tcPr>
            <w:tcW w:w="8296" w:type="dxa"/>
          </w:tcPr>
          <w:p w14:paraId="020921AF" w14:textId="484F5A75" w:rsidR="00D86126" w:rsidRPr="00D86126" w:rsidRDefault="00D86126" w:rsidP="00D86126">
            <w:pPr>
              <w:pStyle w:val="HTML0"/>
              <w:shd w:val="clear" w:color="auto" w:fill="FFFFFF"/>
              <w:rPr>
                <w:rFonts w:ascii="Menlo" w:hAnsi="Menlo" w:cs="Menlo"/>
                <w:color w:val="000000"/>
                <w:sz w:val="18"/>
                <w:szCs w:val="18"/>
              </w:rPr>
            </w:pPr>
            <w:r w:rsidRPr="00D86126">
              <w:rPr>
                <w:rFonts w:ascii="Menlo" w:hAnsi="Menlo" w:cs="Menlo"/>
                <w:color w:val="458383"/>
                <w:sz w:val="18"/>
                <w:szCs w:val="18"/>
              </w:rPr>
              <w:t>router</w:t>
            </w:r>
            <w:r w:rsidRPr="00D86126">
              <w:rPr>
                <w:rFonts w:ascii="Menlo" w:hAnsi="Menlo" w:cs="Menlo"/>
                <w:color w:val="000000"/>
                <w:sz w:val="18"/>
                <w:szCs w:val="18"/>
              </w:rPr>
              <w:t>.get(</w:t>
            </w:r>
            <w:r w:rsidRPr="00D86126">
              <w:rPr>
                <w:rFonts w:ascii="Menlo" w:hAnsi="Menlo" w:cs="Menlo"/>
                <w:b/>
                <w:bCs/>
                <w:color w:val="008000"/>
                <w:sz w:val="18"/>
                <w:szCs w:val="18"/>
              </w:rPr>
              <w:t>'/test'</w:t>
            </w:r>
            <w:r w:rsidRPr="00D86126">
              <w:rPr>
                <w:rFonts w:ascii="Menlo" w:hAnsi="Menlo" w:cs="Menlo"/>
                <w:color w:val="000000"/>
                <w:sz w:val="18"/>
                <w:szCs w:val="18"/>
              </w:rPr>
              <w:t>,</w:t>
            </w:r>
            <w:r w:rsidRPr="00D86126">
              <w:rPr>
                <w:rFonts w:ascii="Menlo" w:hAnsi="Menlo" w:cs="Menlo"/>
                <w:b/>
                <w:bCs/>
                <w:color w:val="000080"/>
                <w:sz w:val="18"/>
                <w:szCs w:val="18"/>
              </w:rPr>
              <w:t xml:space="preserve">async </w:t>
            </w:r>
            <w:r w:rsidRPr="00D86126">
              <w:rPr>
                <w:rFonts w:ascii="Menlo" w:hAnsi="Menlo" w:cs="Menlo"/>
                <w:color w:val="000000"/>
                <w:sz w:val="18"/>
                <w:szCs w:val="18"/>
              </w:rPr>
              <w:t>(ctx)=&gt;{</w:t>
            </w:r>
            <w:r w:rsidRPr="00D86126">
              <w:rPr>
                <w:rFonts w:ascii="Menlo" w:hAnsi="Menlo" w:cs="Menlo"/>
                <w:color w:val="000000"/>
                <w:sz w:val="18"/>
                <w:szCs w:val="18"/>
              </w:rPr>
              <w:br/>
              <w:t xml:space="preserve">    </w:t>
            </w:r>
            <w:r w:rsidRPr="00D86126">
              <w:rPr>
                <w:rFonts w:ascii="Menlo" w:hAnsi="Menlo" w:cs="Menlo"/>
                <w:b/>
                <w:bCs/>
                <w:i/>
                <w:iCs/>
                <w:color w:val="660E7A"/>
                <w:sz w:val="18"/>
                <w:szCs w:val="18"/>
              </w:rPr>
              <w:t>console</w:t>
            </w:r>
            <w:r w:rsidRPr="00D86126">
              <w:rPr>
                <w:rFonts w:ascii="Menlo" w:hAnsi="Menlo" w:cs="Menlo"/>
                <w:color w:val="000000"/>
                <w:sz w:val="18"/>
                <w:szCs w:val="18"/>
              </w:rPr>
              <w:t>.</w:t>
            </w:r>
            <w:r w:rsidRPr="00D86126">
              <w:rPr>
                <w:rFonts w:ascii="Menlo" w:hAnsi="Menlo" w:cs="Menlo"/>
                <w:color w:val="7A7A43"/>
                <w:sz w:val="18"/>
                <w:szCs w:val="18"/>
              </w:rPr>
              <w:t>log</w:t>
            </w:r>
            <w:r w:rsidRPr="00D86126">
              <w:rPr>
                <w:rFonts w:ascii="Menlo" w:hAnsi="Menlo" w:cs="Menlo"/>
                <w:color w:val="000000"/>
                <w:sz w:val="18"/>
                <w:szCs w:val="18"/>
              </w:rPr>
              <w:t>(ctx.</w:t>
            </w:r>
            <w:r w:rsidRPr="00D86126">
              <w:rPr>
                <w:rFonts w:ascii="Menlo" w:hAnsi="Menlo" w:cs="Menlo"/>
                <w:b/>
                <w:bCs/>
                <w:color w:val="660E7A"/>
                <w:sz w:val="18"/>
                <w:szCs w:val="18"/>
              </w:rPr>
              <w:t>path</w:t>
            </w:r>
            <w:r w:rsidRPr="00D86126">
              <w:rPr>
                <w:rFonts w:ascii="Menlo" w:hAnsi="Menlo" w:cs="Menlo"/>
                <w:color w:val="000000"/>
                <w:sz w:val="18"/>
                <w:szCs w:val="18"/>
              </w:rPr>
              <w:t>);</w:t>
            </w:r>
            <w:r w:rsidRPr="00D86126">
              <w:rPr>
                <w:rFonts w:ascii="Menlo" w:hAnsi="Menlo" w:cs="Menlo"/>
                <w:color w:val="000000"/>
                <w:sz w:val="18"/>
                <w:szCs w:val="18"/>
              </w:rPr>
              <w:br/>
              <w:t xml:space="preserve">    ctx.</w:t>
            </w:r>
            <w:r w:rsidRPr="00D86126">
              <w:rPr>
                <w:rFonts w:ascii="Menlo" w:hAnsi="Menlo" w:cs="Menlo"/>
                <w:b/>
                <w:bCs/>
                <w:color w:val="660E7A"/>
                <w:sz w:val="18"/>
                <w:szCs w:val="18"/>
              </w:rPr>
              <w:t>body</w:t>
            </w:r>
            <w:r w:rsidRPr="00D86126">
              <w:rPr>
                <w:rFonts w:ascii="Menlo" w:hAnsi="Menlo" w:cs="Menlo"/>
                <w:color w:val="000000"/>
                <w:sz w:val="18"/>
                <w:szCs w:val="18"/>
              </w:rPr>
              <w:t>=</w:t>
            </w:r>
            <w:r w:rsidRPr="00D86126">
              <w:rPr>
                <w:rFonts w:ascii="Menlo" w:hAnsi="Menlo" w:cs="Menlo"/>
                <w:b/>
                <w:bCs/>
                <w:color w:val="008000"/>
                <w:sz w:val="18"/>
                <w:szCs w:val="18"/>
              </w:rPr>
              <w:t>'8002'</w:t>
            </w:r>
            <w:r w:rsidRPr="00D86126">
              <w:rPr>
                <w:rFonts w:ascii="Menlo" w:hAnsi="Menlo" w:cs="Menlo"/>
                <w:color w:val="000000"/>
                <w:sz w:val="18"/>
                <w:szCs w:val="18"/>
              </w:rPr>
              <w:t>;</w:t>
            </w:r>
            <w:r w:rsidRPr="00D86126">
              <w:rPr>
                <w:rFonts w:ascii="Menlo" w:hAnsi="Menlo" w:cs="Menlo"/>
                <w:color w:val="000000"/>
                <w:sz w:val="18"/>
                <w:szCs w:val="18"/>
              </w:rPr>
              <w:br/>
              <w:t>});</w:t>
            </w:r>
          </w:p>
        </w:tc>
      </w:tr>
    </w:tbl>
    <w:p w14:paraId="5ADAE4F5" w14:textId="7874011D" w:rsidR="004A15D3" w:rsidRDefault="00D86126" w:rsidP="004A15D3">
      <w:pPr>
        <w:pStyle w:val="a8"/>
        <w:ind w:left="840" w:firstLineChars="0" w:firstLine="0"/>
      </w:pPr>
      <w:r>
        <w:rPr>
          <w:rFonts w:hint="eastAsia"/>
        </w:rPr>
        <w:t>访问：</w:t>
      </w:r>
      <w:hyperlink r:id="rId111" w:history="1">
        <w:r w:rsidR="004A15D3" w:rsidRPr="00830346">
          <w:rPr>
            <w:rStyle w:val="a6"/>
          </w:rPr>
          <w:t>http://localhost:8002/test?name=111</w:t>
        </w:r>
      </w:hyperlink>
    </w:p>
    <w:p w14:paraId="14ABB5DC" w14:textId="038EC704" w:rsidR="00D86126" w:rsidRDefault="00D86126" w:rsidP="004A15D3">
      <w:pPr>
        <w:ind w:left="420" w:firstLine="420"/>
      </w:pPr>
      <w:r>
        <w:rPr>
          <w:rFonts w:hint="eastAsia"/>
        </w:rPr>
        <w:t>打印：</w:t>
      </w:r>
      <w:r w:rsidRPr="00D86126">
        <w:t>/test</w:t>
      </w:r>
    </w:p>
    <w:p w14:paraId="441FA465" w14:textId="643A4F5C" w:rsidR="0084794A" w:rsidRDefault="0084794A" w:rsidP="0084794A">
      <w:pPr>
        <w:pStyle w:val="3"/>
      </w:pPr>
      <w:r>
        <w:rPr>
          <w:rFonts w:hint="eastAsia"/>
        </w:rPr>
        <w:t>throw(</w:t>
      </w:r>
      <w:r>
        <w:t>args. . .</w:t>
      </w:r>
      <w:r>
        <w:rPr>
          <w:rFonts w:hint="eastAsia"/>
        </w:rPr>
        <w:t>)</w:t>
      </w:r>
    </w:p>
    <w:p w14:paraId="2C037595" w14:textId="18AB3F8F" w:rsidR="0084794A" w:rsidRDefault="0084794A" w:rsidP="00315AED">
      <w:pPr>
        <w:pStyle w:val="a8"/>
        <w:numPr>
          <w:ilvl w:val="0"/>
          <w:numId w:val="255"/>
        </w:numPr>
        <w:ind w:firstLineChars="0"/>
      </w:pPr>
      <w:r>
        <w:rPr>
          <w:rFonts w:hint="eastAsia"/>
        </w:rPr>
        <w:t>作用：</w:t>
      </w:r>
      <w:r w:rsidR="00E86F1D">
        <w:rPr>
          <w:rFonts w:hint="eastAsia"/>
        </w:rPr>
        <w:t>抛出服务器错误，指定状态码和响应信息</w:t>
      </w:r>
    </w:p>
    <w:p w14:paraId="7CB221DE" w14:textId="32DEE709" w:rsidR="00E86F1D" w:rsidRDefault="00E86F1D" w:rsidP="00315AED">
      <w:pPr>
        <w:pStyle w:val="a8"/>
        <w:numPr>
          <w:ilvl w:val="0"/>
          <w:numId w:val="255"/>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E86F1D" w14:paraId="4DC31BC1" w14:textId="77777777" w:rsidTr="00E86F1D">
        <w:tc>
          <w:tcPr>
            <w:tcW w:w="8296" w:type="dxa"/>
          </w:tcPr>
          <w:p w14:paraId="6296C9A8" w14:textId="4E6C2D41" w:rsidR="00E86F1D" w:rsidRPr="00E86F1D" w:rsidRDefault="00E86F1D" w:rsidP="00E86F1D">
            <w:pPr>
              <w:pStyle w:val="HTML0"/>
              <w:shd w:val="clear" w:color="auto" w:fill="FFFFFF"/>
              <w:rPr>
                <w:rFonts w:ascii="Menlo" w:hAnsi="Menlo" w:cs="Menlo"/>
                <w:color w:val="000000"/>
                <w:sz w:val="18"/>
                <w:szCs w:val="18"/>
              </w:rPr>
            </w:pPr>
            <w:r w:rsidRPr="00E86F1D">
              <w:rPr>
                <w:rFonts w:ascii="Menlo" w:hAnsi="Menlo" w:cs="Menlo"/>
                <w:color w:val="458383"/>
                <w:sz w:val="18"/>
                <w:szCs w:val="18"/>
              </w:rPr>
              <w:t>router</w:t>
            </w:r>
            <w:r w:rsidRPr="00E86F1D">
              <w:rPr>
                <w:rFonts w:ascii="Menlo" w:hAnsi="Menlo" w:cs="Menlo"/>
                <w:color w:val="000000"/>
                <w:sz w:val="18"/>
                <w:szCs w:val="18"/>
              </w:rPr>
              <w:t>.get(</w:t>
            </w:r>
            <w:r w:rsidRPr="00E86F1D">
              <w:rPr>
                <w:rFonts w:ascii="Menlo" w:hAnsi="Menlo" w:cs="Menlo"/>
                <w:b/>
                <w:bCs/>
                <w:color w:val="008000"/>
                <w:sz w:val="18"/>
                <w:szCs w:val="18"/>
              </w:rPr>
              <w:t>'/test'</w:t>
            </w:r>
            <w:r w:rsidRPr="00E86F1D">
              <w:rPr>
                <w:rFonts w:ascii="Menlo" w:hAnsi="Menlo" w:cs="Menlo"/>
                <w:color w:val="000000"/>
                <w:sz w:val="18"/>
                <w:szCs w:val="18"/>
              </w:rPr>
              <w:t>,</w:t>
            </w:r>
            <w:r w:rsidRPr="00E86F1D">
              <w:rPr>
                <w:rFonts w:ascii="Menlo" w:hAnsi="Menlo" w:cs="Menlo"/>
                <w:b/>
                <w:bCs/>
                <w:color w:val="000080"/>
                <w:sz w:val="18"/>
                <w:szCs w:val="18"/>
              </w:rPr>
              <w:t xml:space="preserve">async </w:t>
            </w:r>
            <w:r w:rsidRPr="00E86F1D">
              <w:rPr>
                <w:rFonts w:ascii="Menlo" w:hAnsi="Menlo" w:cs="Menlo"/>
                <w:color w:val="000000"/>
                <w:sz w:val="18"/>
                <w:szCs w:val="18"/>
              </w:rPr>
              <w:t>(ctx)=&gt;{</w:t>
            </w:r>
            <w:r w:rsidRPr="00E86F1D">
              <w:rPr>
                <w:rFonts w:ascii="Menlo" w:hAnsi="Menlo" w:cs="Menlo"/>
                <w:color w:val="000000"/>
                <w:sz w:val="18"/>
                <w:szCs w:val="18"/>
              </w:rPr>
              <w:br/>
              <w:t xml:space="preserve">    ctx.</w:t>
            </w:r>
            <w:r w:rsidRPr="00E86F1D">
              <w:rPr>
                <w:rFonts w:ascii="Menlo" w:hAnsi="Menlo" w:cs="Menlo"/>
                <w:color w:val="7A7A43"/>
                <w:sz w:val="18"/>
                <w:szCs w:val="18"/>
              </w:rPr>
              <w:t>throw</w:t>
            </w:r>
            <w:r w:rsidRPr="00E86F1D">
              <w:rPr>
                <w:rFonts w:ascii="Menlo" w:hAnsi="Menlo" w:cs="Menlo"/>
                <w:color w:val="000000"/>
                <w:sz w:val="18"/>
                <w:szCs w:val="18"/>
              </w:rPr>
              <w:t>(</w:t>
            </w:r>
            <w:r w:rsidRPr="00E86F1D">
              <w:rPr>
                <w:rFonts w:ascii="Menlo" w:hAnsi="Menlo" w:cs="Menlo"/>
                <w:b/>
                <w:bCs/>
                <w:color w:val="008000"/>
                <w:sz w:val="18"/>
                <w:szCs w:val="18"/>
              </w:rPr>
              <w:t>"test error"</w:t>
            </w:r>
            <w:r w:rsidRPr="00E86F1D">
              <w:rPr>
                <w:rFonts w:ascii="Menlo" w:hAnsi="Menlo" w:cs="Menlo"/>
                <w:color w:val="000000"/>
                <w:sz w:val="18"/>
                <w:szCs w:val="18"/>
              </w:rPr>
              <w:t>,</w:t>
            </w:r>
            <w:r w:rsidRPr="00E86F1D">
              <w:rPr>
                <w:rFonts w:ascii="Menlo" w:hAnsi="Menlo" w:cs="Menlo"/>
                <w:color w:val="0000FF"/>
                <w:sz w:val="18"/>
                <w:szCs w:val="18"/>
              </w:rPr>
              <w:t>400</w:t>
            </w:r>
            <w:r w:rsidRPr="00E86F1D">
              <w:rPr>
                <w:rFonts w:ascii="Menlo" w:hAnsi="Menlo" w:cs="Menlo"/>
                <w:color w:val="000000"/>
                <w:sz w:val="18"/>
                <w:szCs w:val="18"/>
              </w:rPr>
              <w:t>);</w:t>
            </w:r>
            <w:r w:rsidRPr="00E86F1D">
              <w:rPr>
                <w:rFonts w:ascii="Menlo" w:hAnsi="Menlo" w:cs="Menlo"/>
                <w:color w:val="000000"/>
                <w:sz w:val="18"/>
                <w:szCs w:val="18"/>
              </w:rPr>
              <w:br/>
              <w:t>});</w:t>
            </w:r>
          </w:p>
        </w:tc>
      </w:tr>
    </w:tbl>
    <w:p w14:paraId="1EEADAF7" w14:textId="649FEF36" w:rsidR="00E86F1D" w:rsidRDefault="00102695" w:rsidP="00E86F1D">
      <w:pPr>
        <w:pStyle w:val="a8"/>
        <w:ind w:left="840" w:firstLineChars="0" w:firstLine="0"/>
      </w:pPr>
      <w:r>
        <w:rPr>
          <w:rFonts w:hint="eastAsia"/>
        </w:rPr>
        <w:t>页面显示内容：</w:t>
      </w:r>
      <w:r w:rsidRPr="00102695">
        <w:t>test error</w:t>
      </w:r>
    </w:p>
    <w:p w14:paraId="66A8DF47" w14:textId="49CB0361" w:rsidR="00102695" w:rsidRDefault="00102695" w:rsidP="00E86F1D">
      <w:pPr>
        <w:pStyle w:val="a8"/>
        <w:ind w:left="840" w:firstLineChars="0" w:firstLine="0"/>
      </w:pPr>
      <w:r>
        <w:rPr>
          <w:rFonts w:hint="eastAsia"/>
        </w:rPr>
        <w:t>响应状态码：400</w:t>
      </w:r>
    </w:p>
    <w:p w14:paraId="7D5F3D99" w14:textId="3DEDF5E5" w:rsidR="00102695" w:rsidRDefault="005C13F0" w:rsidP="005C13F0">
      <w:pPr>
        <w:pStyle w:val="3"/>
      </w:pPr>
      <w:r>
        <w:rPr>
          <w:rFonts w:hint="eastAsia"/>
        </w:rPr>
        <w:lastRenderedPageBreak/>
        <w:t>render</w:t>
      </w:r>
      <w:r>
        <w:t>()</w:t>
      </w:r>
    </w:p>
    <w:p w14:paraId="4C72C71A" w14:textId="47E6B6B4" w:rsidR="005C13F0" w:rsidRDefault="005C13F0" w:rsidP="00315AED">
      <w:pPr>
        <w:pStyle w:val="a8"/>
        <w:numPr>
          <w:ilvl w:val="0"/>
          <w:numId w:val="256"/>
        </w:numPr>
        <w:ind w:firstLineChars="0"/>
      </w:pPr>
      <w:r>
        <w:rPr>
          <w:rFonts w:hint="eastAsia"/>
        </w:rPr>
        <w:t>只有使用了koa</w:t>
      </w:r>
      <w:r>
        <w:t>-views</w:t>
      </w:r>
      <w:r>
        <w:rPr>
          <w:rFonts w:hint="eastAsia"/>
        </w:rPr>
        <w:t>模块时，才有本属性</w:t>
      </w:r>
      <w:r w:rsidR="008E05B0">
        <w:rPr>
          <w:rFonts w:hint="eastAsia"/>
        </w:rPr>
        <w:t>方法</w:t>
      </w:r>
      <w:r>
        <w:rPr>
          <w:rFonts w:hint="eastAsia"/>
        </w:rPr>
        <w:t>，默认没有本属性</w:t>
      </w:r>
      <w:r w:rsidR="008E05B0">
        <w:rPr>
          <w:rFonts w:hint="eastAsia"/>
        </w:rPr>
        <w:t>方法</w:t>
      </w:r>
    </w:p>
    <w:p w14:paraId="459D485D" w14:textId="3F9E21DD" w:rsidR="005C13F0" w:rsidRDefault="008E05B0" w:rsidP="00315AED">
      <w:pPr>
        <w:pStyle w:val="a8"/>
        <w:numPr>
          <w:ilvl w:val="0"/>
          <w:numId w:val="257"/>
        </w:numPr>
        <w:ind w:firstLineChars="0"/>
      </w:pPr>
      <w:r>
        <w:rPr>
          <w:rFonts w:hint="eastAsia"/>
        </w:rPr>
        <w:t>作用：渲染页面</w:t>
      </w:r>
    </w:p>
    <w:p w14:paraId="3085F247" w14:textId="0C24BBC9" w:rsidR="008E05B0" w:rsidRDefault="008E05B0" w:rsidP="00315AED">
      <w:pPr>
        <w:pStyle w:val="a8"/>
        <w:numPr>
          <w:ilvl w:val="0"/>
          <w:numId w:val="257"/>
        </w:numPr>
        <w:ind w:firstLineChars="0"/>
      </w:pPr>
      <w:r>
        <w:rPr>
          <w:rFonts w:hint="eastAsia"/>
        </w:rPr>
        <w:t>参见</w:t>
      </w:r>
      <w:hyperlink w:anchor="EJS模板引擎" w:history="1">
        <w:r w:rsidRPr="008E05B0">
          <w:rPr>
            <w:rStyle w:val="a6"/>
          </w:rPr>
          <w:t>EJS模板引擎</w:t>
        </w:r>
      </w:hyperlink>
    </w:p>
    <w:p w14:paraId="7844D7AC" w14:textId="7BE4E6A4" w:rsidR="008E05B0" w:rsidRDefault="008E05B0" w:rsidP="008E05B0">
      <w:pPr>
        <w:pStyle w:val="3"/>
      </w:pPr>
      <w:r>
        <w:rPr>
          <w:rFonts w:hint="eastAsia"/>
        </w:rPr>
        <w:t>state</w:t>
      </w:r>
    </w:p>
    <w:p w14:paraId="15D8ED78" w14:textId="77777777" w:rsidR="008E05B0" w:rsidRDefault="008E05B0" w:rsidP="00315AED">
      <w:pPr>
        <w:pStyle w:val="a8"/>
        <w:numPr>
          <w:ilvl w:val="0"/>
          <w:numId w:val="258"/>
        </w:numPr>
        <w:ind w:firstLineChars="0"/>
      </w:pPr>
      <w:r>
        <w:rPr>
          <w:rFonts w:hint="eastAsia"/>
        </w:rPr>
        <w:t>作用：</w:t>
      </w:r>
    </w:p>
    <w:p w14:paraId="17711605" w14:textId="109BB1FA" w:rsidR="008E05B0" w:rsidRDefault="008E05B0" w:rsidP="008E05B0">
      <w:pPr>
        <w:ind w:left="840" w:firstLine="420"/>
      </w:pPr>
      <w:r>
        <w:rPr>
          <w:rFonts w:hint="eastAsia"/>
        </w:rPr>
        <w:t>如果一次请求响应过程中，1个地方设置了某个属性后，整个服务器希望可以直接获取到该属性，则可以将那个属性存放在state属性中</w:t>
      </w:r>
    </w:p>
    <w:p w14:paraId="400787C8" w14:textId="600A633E" w:rsidR="008E05B0" w:rsidRDefault="008E05B0" w:rsidP="008E05B0">
      <w:pPr>
        <w:ind w:left="840" w:firstLine="420"/>
      </w:pPr>
      <w:r>
        <w:rPr>
          <w:rFonts w:hint="eastAsia"/>
        </w:rPr>
        <w:t>类似于javaEE中的域对象</w:t>
      </w:r>
    </w:p>
    <w:p w14:paraId="098E2CAD" w14:textId="2E292BD3" w:rsidR="008E05B0" w:rsidRDefault="008E05B0" w:rsidP="00315AED">
      <w:pPr>
        <w:pStyle w:val="a8"/>
        <w:numPr>
          <w:ilvl w:val="0"/>
          <w:numId w:val="258"/>
        </w:numPr>
        <w:ind w:firstLineChars="0"/>
      </w:pPr>
      <w:r>
        <w:rPr>
          <w:rFonts w:hint="eastAsia"/>
        </w:rPr>
        <w:t>例</w:t>
      </w:r>
    </w:p>
    <w:p w14:paraId="46655B00" w14:textId="3A95B498" w:rsidR="008E05B0" w:rsidRDefault="008E05B0" w:rsidP="008E05B0">
      <w:pPr>
        <w:pStyle w:val="a8"/>
        <w:ind w:left="840" w:firstLineChars="0"/>
      </w:pPr>
      <w:r>
        <w:rPr>
          <w:rFonts w:hint="eastAsia"/>
        </w:rPr>
        <w:t>比如在渲染ejs模板引擎时，将某个属性设置到state属性上，则不需要使用render函数传这个值，渲染时依然可以将该值渲染到页面上</w:t>
      </w:r>
    </w:p>
    <w:tbl>
      <w:tblPr>
        <w:tblStyle w:val="ac"/>
        <w:tblW w:w="0" w:type="auto"/>
        <w:tblInd w:w="846" w:type="dxa"/>
        <w:tblLook w:val="04A0" w:firstRow="1" w:lastRow="0" w:firstColumn="1" w:lastColumn="0" w:noHBand="0" w:noVBand="1"/>
      </w:tblPr>
      <w:tblGrid>
        <w:gridCol w:w="7450"/>
      </w:tblGrid>
      <w:tr w:rsidR="008E05B0" w14:paraId="56A60835" w14:textId="77777777" w:rsidTr="008E05B0">
        <w:tc>
          <w:tcPr>
            <w:tcW w:w="7450" w:type="dxa"/>
          </w:tcPr>
          <w:p w14:paraId="3960EE62" w14:textId="77777777" w:rsidR="008E05B0" w:rsidRPr="008E05B0" w:rsidRDefault="008E05B0" w:rsidP="008E05B0">
            <w:pPr>
              <w:pStyle w:val="HTML0"/>
              <w:shd w:val="clear" w:color="auto" w:fill="FFFFFF"/>
              <w:rPr>
                <w:rFonts w:ascii="Menlo" w:hAnsi="Menlo" w:cs="Menlo"/>
                <w:color w:val="000000"/>
                <w:sz w:val="18"/>
                <w:szCs w:val="18"/>
              </w:rPr>
            </w:pPr>
            <w:r w:rsidRPr="008E05B0">
              <w:rPr>
                <w:rFonts w:ascii="Menlo" w:hAnsi="Menlo" w:cs="Menlo"/>
                <w:color w:val="458383"/>
                <w:sz w:val="18"/>
                <w:szCs w:val="18"/>
              </w:rPr>
              <w:t>app</w:t>
            </w:r>
            <w:r w:rsidRPr="008E05B0">
              <w:rPr>
                <w:rFonts w:ascii="Menlo" w:hAnsi="Menlo" w:cs="Menlo"/>
                <w:color w:val="000000"/>
                <w:sz w:val="18"/>
                <w:szCs w:val="18"/>
              </w:rPr>
              <w:t>.</w:t>
            </w:r>
            <w:r w:rsidRPr="008E05B0">
              <w:rPr>
                <w:rFonts w:ascii="Menlo" w:hAnsi="Menlo" w:cs="Menlo"/>
                <w:color w:val="7A7A43"/>
                <w:sz w:val="18"/>
                <w:szCs w:val="18"/>
              </w:rPr>
              <w:t>use</w:t>
            </w:r>
            <w:r w:rsidRPr="008E05B0">
              <w:rPr>
                <w:rFonts w:ascii="Menlo" w:hAnsi="Menlo" w:cs="Menlo"/>
                <w:color w:val="000000"/>
                <w:sz w:val="18"/>
                <w:szCs w:val="18"/>
              </w:rPr>
              <w:t>(</w:t>
            </w:r>
            <w:r w:rsidRPr="008E05B0">
              <w:rPr>
                <w:rFonts w:ascii="Menlo" w:hAnsi="Menlo" w:cs="Menlo"/>
                <w:b/>
                <w:bCs/>
                <w:color w:val="000080"/>
                <w:sz w:val="18"/>
                <w:szCs w:val="18"/>
              </w:rPr>
              <w:t xml:space="preserve">async </w:t>
            </w:r>
            <w:r w:rsidRPr="008E05B0">
              <w:rPr>
                <w:rFonts w:ascii="Menlo" w:hAnsi="Menlo" w:cs="Menlo"/>
                <w:color w:val="000000"/>
                <w:sz w:val="18"/>
                <w:szCs w:val="18"/>
              </w:rPr>
              <w:t>(ctx,next)=&gt;{</w:t>
            </w:r>
            <w:r w:rsidRPr="008E05B0">
              <w:rPr>
                <w:rFonts w:ascii="Menlo" w:hAnsi="Menlo" w:cs="Menlo"/>
                <w:color w:val="000000"/>
                <w:sz w:val="18"/>
                <w:szCs w:val="18"/>
              </w:rPr>
              <w:br/>
              <w:t xml:space="preserve">    ctx.</w:t>
            </w:r>
            <w:r w:rsidRPr="008E05B0">
              <w:rPr>
                <w:rFonts w:ascii="Menlo" w:hAnsi="Menlo" w:cs="Menlo"/>
                <w:b/>
                <w:bCs/>
                <w:color w:val="660E7A"/>
                <w:sz w:val="18"/>
                <w:szCs w:val="18"/>
              </w:rPr>
              <w:t>state</w:t>
            </w:r>
            <w:r w:rsidRPr="008E05B0">
              <w:rPr>
                <w:rFonts w:ascii="Menlo" w:hAnsi="Menlo" w:cs="Menlo"/>
                <w:color w:val="000000"/>
                <w:sz w:val="18"/>
                <w:szCs w:val="18"/>
              </w:rPr>
              <w:t>.</w:t>
            </w:r>
            <w:r w:rsidRPr="008E05B0">
              <w:rPr>
                <w:rFonts w:ascii="Menlo" w:hAnsi="Menlo" w:cs="Menlo"/>
                <w:b/>
                <w:bCs/>
                <w:color w:val="660E7A"/>
                <w:sz w:val="18"/>
                <w:szCs w:val="18"/>
              </w:rPr>
              <w:t>username</w:t>
            </w:r>
            <w:r w:rsidRPr="008E05B0">
              <w:rPr>
                <w:rFonts w:ascii="Menlo" w:hAnsi="Menlo" w:cs="Menlo"/>
                <w:color w:val="000000"/>
                <w:sz w:val="18"/>
                <w:szCs w:val="18"/>
              </w:rPr>
              <w:t>=</w:t>
            </w:r>
            <w:r w:rsidRPr="008E05B0">
              <w:rPr>
                <w:rFonts w:ascii="Menlo" w:hAnsi="Menlo" w:cs="Menlo"/>
                <w:b/>
                <w:bCs/>
                <w:color w:val="008000"/>
                <w:sz w:val="18"/>
                <w:szCs w:val="18"/>
              </w:rPr>
              <w:t>'zhangsan'</w:t>
            </w:r>
            <w:r w:rsidRPr="008E05B0">
              <w:rPr>
                <w:rFonts w:ascii="Menlo" w:hAnsi="Menlo" w:cs="Menlo"/>
                <w:color w:val="000000"/>
                <w:sz w:val="18"/>
                <w:szCs w:val="18"/>
              </w:rPr>
              <w:t>;</w:t>
            </w:r>
            <w:r w:rsidRPr="008E05B0">
              <w:rPr>
                <w:rFonts w:ascii="Menlo" w:hAnsi="Menlo" w:cs="Menlo"/>
                <w:color w:val="000000"/>
                <w:sz w:val="18"/>
                <w:szCs w:val="18"/>
              </w:rPr>
              <w:br/>
              <w:t xml:space="preserve">    </w:t>
            </w:r>
            <w:r w:rsidRPr="008E05B0">
              <w:rPr>
                <w:rFonts w:ascii="Menlo" w:hAnsi="Menlo" w:cs="Menlo"/>
                <w:b/>
                <w:bCs/>
                <w:color w:val="000080"/>
                <w:sz w:val="18"/>
                <w:szCs w:val="18"/>
              </w:rPr>
              <w:t xml:space="preserve">await </w:t>
            </w:r>
            <w:r w:rsidRPr="008E05B0">
              <w:rPr>
                <w:rFonts w:ascii="Menlo" w:hAnsi="Menlo" w:cs="Menlo"/>
                <w:color w:val="000000"/>
                <w:sz w:val="18"/>
                <w:szCs w:val="18"/>
              </w:rPr>
              <w:t>next();</w:t>
            </w:r>
            <w:r w:rsidRPr="008E05B0">
              <w:rPr>
                <w:rFonts w:ascii="Menlo" w:hAnsi="Menlo" w:cs="Menlo"/>
                <w:color w:val="000000"/>
                <w:sz w:val="18"/>
                <w:szCs w:val="18"/>
              </w:rPr>
              <w:br/>
              <w:t>});</w:t>
            </w:r>
          </w:p>
        </w:tc>
      </w:tr>
    </w:tbl>
    <w:p w14:paraId="56383C12" w14:textId="5C7356C8" w:rsidR="008E05B0" w:rsidRDefault="0075785C" w:rsidP="0075785C">
      <w:pPr>
        <w:pStyle w:val="3"/>
      </w:pPr>
      <w:r>
        <w:rPr>
          <w:rFonts w:hint="eastAsia"/>
        </w:rPr>
        <w:t>cookies</w:t>
      </w:r>
    </w:p>
    <w:p w14:paraId="6FC244CE" w14:textId="5CF55EC4" w:rsidR="0075785C" w:rsidRPr="0075785C" w:rsidRDefault="0075785C" w:rsidP="0075785C">
      <w:pPr>
        <w:ind w:left="420"/>
      </w:pPr>
      <w:r>
        <w:rPr>
          <w:rFonts w:hint="eastAsia"/>
        </w:rPr>
        <w:t>里面是关于cookie的方法和属性</w:t>
      </w:r>
    </w:p>
    <w:p w14:paraId="4FD5215A" w14:textId="492D72D1" w:rsidR="0075785C" w:rsidRDefault="0075785C" w:rsidP="00315AED">
      <w:pPr>
        <w:pStyle w:val="4"/>
        <w:numPr>
          <w:ilvl w:val="0"/>
          <w:numId w:val="259"/>
        </w:numPr>
      </w:pPr>
      <w:r>
        <w:rPr>
          <w:rFonts w:hint="eastAsia"/>
        </w:rPr>
        <w:t>set</w:t>
      </w:r>
    </w:p>
    <w:p w14:paraId="6F9AAAD1" w14:textId="40C6182A" w:rsidR="0075785C" w:rsidRDefault="0075785C" w:rsidP="00315AED">
      <w:pPr>
        <w:pStyle w:val="a8"/>
        <w:numPr>
          <w:ilvl w:val="0"/>
          <w:numId w:val="258"/>
        </w:numPr>
        <w:ind w:firstLineChars="0"/>
      </w:pPr>
      <w:r>
        <w:rPr>
          <w:rFonts w:hint="eastAsia"/>
        </w:rPr>
        <w:t>作用：用于设置cookie</w:t>
      </w:r>
    </w:p>
    <w:p w14:paraId="0A99D203" w14:textId="606D55F4" w:rsidR="0075785C" w:rsidRPr="0075785C" w:rsidRDefault="0075785C" w:rsidP="00315AED">
      <w:pPr>
        <w:pStyle w:val="a8"/>
        <w:numPr>
          <w:ilvl w:val="0"/>
          <w:numId w:val="258"/>
        </w:numPr>
        <w:ind w:firstLineChars="0"/>
      </w:pPr>
      <w:r>
        <w:rPr>
          <w:rFonts w:hint="eastAsia"/>
        </w:rPr>
        <w:t>参见</w:t>
      </w:r>
      <w:hyperlink w:anchor="cookie" w:history="1">
        <w:r w:rsidRPr="0075785C">
          <w:rPr>
            <w:rStyle w:val="a6"/>
          </w:rPr>
          <w:t>cookie</w:t>
        </w:r>
      </w:hyperlink>
    </w:p>
    <w:p w14:paraId="1973B24A" w14:textId="56B2605A" w:rsidR="0075785C" w:rsidRDefault="0075785C" w:rsidP="00315AED">
      <w:pPr>
        <w:pStyle w:val="4"/>
        <w:numPr>
          <w:ilvl w:val="0"/>
          <w:numId w:val="259"/>
        </w:numPr>
      </w:pPr>
      <w:r>
        <w:rPr>
          <w:rFonts w:hint="eastAsia"/>
        </w:rPr>
        <w:t>get</w:t>
      </w:r>
    </w:p>
    <w:p w14:paraId="068B890B" w14:textId="51CBA364" w:rsidR="0075785C" w:rsidRDefault="0075785C" w:rsidP="00315AED">
      <w:pPr>
        <w:pStyle w:val="a8"/>
        <w:numPr>
          <w:ilvl w:val="0"/>
          <w:numId w:val="258"/>
        </w:numPr>
        <w:ind w:firstLineChars="0"/>
      </w:pPr>
      <w:r>
        <w:rPr>
          <w:rFonts w:hint="eastAsia"/>
        </w:rPr>
        <w:t>作用：用于获取cookie</w:t>
      </w:r>
    </w:p>
    <w:p w14:paraId="32151B67" w14:textId="77777777" w:rsidR="0075785C" w:rsidRPr="0075785C" w:rsidRDefault="0075785C" w:rsidP="00315AED">
      <w:pPr>
        <w:pStyle w:val="a8"/>
        <w:numPr>
          <w:ilvl w:val="0"/>
          <w:numId w:val="258"/>
        </w:numPr>
        <w:ind w:firstLineChars="0"/>
      </w:pPr>
      <w:r>
        <w:rPr>
          <w:rFonts w:hint="eastAsia"/>
        </w:rPr>
        <w:t>参见</w:t>
      </w:r>
      <w:hyperlink w:anchor="cookie" w:history="1">
        <w:r w:rsidRPr="0075785C">
          <w:rPr>
            <w:rStyle w:val="a6"/>
          </w:rPr>
          <w:t>cookie</w:t>
        </w:r>
      </w:hyperlink>
    </w:p>
    <w:p w14:paraId="44394188" w14:textId="618AF3F6" w:rsidR="005E1622" w:rsidRPr="005E1622" w:rsidRDefault="00717C04" w:rsidP="00717C04">
      <w:pPr>
        <w:pStyle w:val="3"/>
      </w:pPr>
      <w:r>
        <w:rPr>
          <w:rFonts w:hint="eastAsia"/>
        </w:rPr>
        <w:t>session</w:t>
      </w:r>
    </w:p>
    <w:p w14:paraId="1CE58F12" w14:textId="598B5136" w:rsidR="00CE7B59" w:rsidRDefault="00717C04" w:rsidP="00315AED">
      <w:pPr>
        <w:pStyle w:val="a8"/>
        <w:numPr>
          <w:ilvl w:val="0"/>
          <w:numId w:val="260"/>
        </w:numPr>
        <w:ind w:firstLineChars="0"/>
      </w:pPr>
      <w:r>
        <w:rPr>
          <w:rFonts w:hint="eastAsia"/>
        </w:rPr>
        <w:t>只有使用koa</w:t>
      </w:r>
      <w:r>
        <w:t>-session</w:t>
      </w:r>
      <w:r>
        <w:rPr>
          <w:rFonts w:hint="eastAsia"/>
        </w:rPr>
        <w:t>模块时，才有该属性</w:t>
      </w:r>
    </w:p>
    <w:p w14:paraId="2D43B550" w14:textId="4F94F36A" w:rsidR="00717C04" w:rsidRDefault="00717C04" w:rsidP="00315AED">
      <w:pPr>
        <w:pStyle w:val="a8"/>
        <w:numPr>
          <w:ilvl w:val="0"/>
          <w:numId w:val="260"/>
        </w:numPr>
        <w:ind w:firstLineChars="0"/>
      </w:pPr>
      <w:r>
        <w:rPr>
          <w:rFonts w:hint="eastAsia"/>
        </w:rPr>
        <w:t>koa</w:t>
      </w:r>
      <w:r>
        <w:t>-session</w:t>
      </w:r>
      <w:r>
        <w:rPr>
          <w:rFonts w:hint="eastAsia"/>
        </w:rPr>
        <w:t>模块将关于session的属性和方法都放在了session属性中</w:t>
      </w:r>
    </w:p>
    <w:p w14:paraId="204B15A2" w14:textId="18F2446A" w:rsidR="00717C04" w:rsidRDefault="00717C04" w:rsidP="00315AED">
      <w:pPr>
        <w:pStyle w:val="a8"/>
        <w:numPr>
          <w:ilvl w:val="0"/>
          <w:numId w:val="260"/>
        </w:numPr>
        <w:ind w:firstLineChars="0"/>
      </w:pPr>
      <w:r>
        <w:rPr>
          <w:rFonts w:hint="eastAsia"/>
        </w:rPr>
        <w:t>向session属性中设置1对key和value，就能设置1个session，通过ctx</w:t>
      </w:r>
      <w:r>
        <w:t>.session.key</w:t>
      </w:r>
      <w:r>
        <w:rPr>
          <w:rFonts w:hint="eastAsia"/>
        </w:rPr>
        <w:t>即可获取session</w:t>
      </w:r>
    </w:p>
    <w:p w14:paraId="213750F4" w14:textId="5BA32FB3" w:rsidR="00717C04" w:rsidRDefault="00717C04" w:rsidP="00315AED">
      <w:pPr>
        <w:pStyle w:val="a8"/>
        <w:numPr>
          <w:ilvl w:val="0"/>
          <w:numId w:val="260"/>
        </w:numPr>
        <w:ind w:firstLineChars="0"/>
      </w:pPr>
      <w:r>
        <w:rPr>
          <w:rFonts w:hint="eastAsia"/>
        </w:rPr>
        <w:lastRenderedPageBreak/>
        <w:t>参见</w:t>
      </w:r>
      <w:hyperlink w:anchor="session" w:history="1">
        <w:r w:rsidRPr="00717C04">
          <w:rPr>
            <w:rStyle w:val="a6"/>
          </w:rPr>
          <w:t>session</w:t>
        </w:r>
      </w:hyperlink>
    </w:p>
    <w:p w14:paraId="2B4A04A2" w14:textId="5FB0D410" w:rsidR="00F357D6" w:rsidRDefault="00602FE3" w:rsidP="00602FE3">
      <w:pPr>
        <w:pStyle w:val="3"/>
      </w:pPr>
      <w:r>
        <w:rPr>
          <w:rFonts w:hint="eastAsia"/>
        </w:rPr>
        <w:t>req</w:t>
      </w:r>
    </w:p>
    <w:p w14:paraId="5963AB55" w14:textId="3AF735C7" w:rsidR="00602FE3" w:rsidRDefault="0034524E" w:rsidP="00602FE3">
      <w:pPr>
        <w:ind w:left="420"/>
      </w:pPr>
      <w:r>
        <w:rPr>
          <w:rFonts w:hint="eastAsia"/>
        </w:rPr>
        <w:t>与ctx</w:t>
      </w:r>
      <w:r>
        <w:t>.request</w:t>
      </w:r>
      <w:r>
        <w:rPr>
          <w:rFonts w:hint="eastAsia"/>
        </w:rPr>
        <w:t>不是同一个属性</w:t>
      </w:r>
    </w:p>
    <w:p w14:paraId="38D6F753" w14:textId="1E6083FB" w:rsidR="0034524E" w:rsidRDefault="0034524E" w:rsidP="00315AED">
      <w:pPr>
        <w:pStyle w:val="4"/>
        <w:numPr>
          <w:ilvl w:val="0"/>
          <w:numId w:val="261"/>
        </w:numPr>
      </w:pPr>
      <w:r>
        <w:rPr>
          <w:rFonts w:hint="eastAsia"/>
        </w:rPr>
        <w:t>file</w:t>
      </w:r>
    </w:p>
    <w:p w14:paraId="77B400AF" w14:textId="0ACB36C8" w:rsidR="0034524E" w:rsidRDefault="0034524E" w:rsidP="00315AED">
      <w:pPr>
        <w:pStyle w:val="a8"/>
        <w:numPr>
          <w:ilvl w:val="0"/>
          <w:numId w:val="262"/>
        </w:numPr>
        <w:ind w:firstLineChars="0"/>
      </w:pPr>
      <w:r>
        <w:rPr>
          <w:rFonts w:hint="eastAsia"/>
        </w:rPr>
        <w:t>只有使用koa</w:t>
      </w:r>
      <w:r>
        <w:t>-multer</w:t>
      </w:r>
      <w:r>
        <w:rPr>
          <w:rFonts w:hint="eastAsia"/>
        </w:rPr>
        <w:t>模块进行了文件上传操作是，才有该属性</w:t>
      </w:r>
    </w:p>
    <w:p w14:paraId="310156DF" w14:textId="395851AD" w:rsidR="0034524E" w:rsidRDefault="0034524E" w:rsidP="00315AED">
      <w:pPr>
        <w:pStyle w:val="a8"/>
        <w:numPr>
          <w:ilvl w:val="0"/>
          <w:numId w:val="262"/>
        </w:numPr>
        <w:ind w:firstLineChars="0"/>
      </w:pPr>
      <w:r>
        <w:rPr>
          <w:rFonts w:hint="eastAsia"/>
        </w:rPr>
        <w:t>作用：用来保存上传文件的信息</w:t>
      </w:r>
    </w:p>
    <w:p w14:paraId="0C422681" w14:textId="0D874DE8" w:rsidR="0034524E" w:rsidRDefault="0034524E" w:rsidP="00315AED">
      <w:pPr>
        <w:pStyle w:val="a8"/>
        <w:numPr>
          <w:ilvl w:val="0"/>
          <w:numId w:val="262"/>
        </w:numPr>
        <w:ind w:firstLineChars="0"/>
      </w:pPr>
      <w:r>
        <w:rPr>
          <w:rFonts w:hint="eastAsia"/>
        </w:rPr>
        <w:t>参见</w:t>
      </w:r>
      <w:hyperlink w:anchor="文件上传" w:history="1">
        <w:r w:rsidRPr="0034524E">
          <w:rPr>
            <w:rStyle w:val="a6"/>
            <w:rFonts w:hint="eastAsia"/>
          </w:rPr>
          <w:t>文件上传</w:t>
        </w:r>
      </w:hyperlink>
    </w:p>
    <w:p w14:paraId="1AC4734F" w14:textId="31DB7D10" w:rsidR="0034524E" w:rsidRDefault="0034524E" w:rsidP="0034524E">
      <w:pPr>
        <w:pStyle w:val="4"/>
      </w:pPr>
      <w:r>
        <w:rPr>
          <w:rFonts w:hint="eastAsia"/>
        </w:rPr>
        <w:t>attachment</w:t>
      </w:r>
      <w:r>
        <w:t>(filename)</w:t>
      </w:r>
    </w:p>
    <w:p w14:paraId="201D914F" w14:textId="4762A549" w:rsidR="0034524E" w:rsidRDefault="0034524E" w:rsidP="00315AED">
      <w:pPr>
        <w:pStyle w:val="a8"/>
        <w:numPr>
          <w:ilvl w:val="0"/>
          <w:numId w:val="263"/>
        </w:numPr>
        <w:ind w:firstLineChars="0"/>
      </w:pPr>
      <w:r>
        <w:rPr>
          <w:rFonts w:hint="eastAsia"/>
        </w:rPr>
        <w:t>根据下载文件的filename设置Content</w:t>
      </w:r>
      <w:r>
        <w:t>-Disposition</w:t>
      </w:r>
      <w:r>
        <w:rPr>
          <w:rFonts w:hint="eastAsia"/>
        </w:rPr>
        <w:t>响应头</w:t>
      </w:r>
    </w:p>
    <w:p w14:paraId="2E6BC8C6" w14:textId="51740396" w:rsidR="0034524E" w:rsidRDefault="004A15D3" w:rsidP="00315AED">
      <w:pPr>
        <w:pStyle w:val="a8"/>
        <w:numPr>
          <w:ilvl w:val="0"/>
          <w:numId w:val="263"/>
        </w:numPr>
        <w:ind w:firstLineChars="0"/>
      </w:pPr>
      <w:r>
        <w:rPr>
          <w:rFonts w:hint="eastAsia"/>
        </w:rPr>
        <w:t>参见：</w:t>
      </w:r>
      <w:hyperlink w:anchor="文件下载" w:history="1">
        <w:r w:rsidRPr="004A15D3">
          <w:rPr>
            <w:rStyle w:val="a6"/>
            <w:rFonts w:hint="eastAsia"/>
          </w:rPr>
          <w:t>文件下载</w:t>
        </w:r>
      </w:hyperlink>
    </w:p>
    <w:p w14:paraId="6ABA737F" w14:textId="62D32746" w:rsidR="004A15D3" w:rsidRDefault="004A15D3" w:rsidP="004A15D3">
      <w:pPr>
        <w:pStyle w:val="3"/>
      </w:pPr>
      <w:r>
        <w:rPr>
          <w:rFonts w:hint="eastAsia"/>
        </w:rPr>
        <w:t>url</w:t>
      </w:r>
    </w:p>
    <w:p w14:paraId="59968C15" w14:textId="5D03A3A1" w:rsidR="004A15D3" w:rsidRDefault="004A15D3" w:rsidP="00315AED">
      <w:pPr>
        <w:pStyle w:val="a8"/>
        <w:numPr>
          <w:ilvl w:val="0"/>
          <w:numId w:val="264"/>
        </w:numPr>
        <w:ind w:firstLineChars="0"/>
      </w:pPr>
      <w:r>
        <w:rPr>
          <w:rFonts w:hint="eastAsia"/>
        </w:rPr>
        <w:t>作用：获取相对于本服务器域名的相对</w:t>
      </w:r>
      <w:r w:rsidR="00460BEC">
        <w:rPr>
          <w:rFonts w:hint="eastAsia"/>
        </w:rPr>
        <w:t>访问路径和url中拼接的请求参数</w:t>
      </w:r>
    </w:p>
    <w:p w14:paraId="6FA945A1" w14:textId="7FDD739D" w:rsidR="00460BEC" w:rsidRDefault="00460BEC" w:rsidP="00315AED">
      <w:pPr>
        <w:pStyle w:val="a8"/>
        <w:numPr>
          <w:ilvl w:val="0"/>
          <w:numId w:val="264"/>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460BEC" w14:paraId="29A7B637" w14:textId="77777777" w:rsidTr="00460BEC">
        <w:tc>
          <w:tcPr>
            <w:tcW w:w="8296" w:type="dxa"/>
          </w:tcPr>
          <w:p w14:paraId="00B48D91" w14:textId="5A7F2EC5" w:rsidR="00460BEC" w:rsidRPr="00460BEC" w:rsidRDefault="00460BEC" w:rsidP="00460BEC">
            <w:pPr>
              <w:pStyle w:val="HTML0"/>
              <w:shd w:val="clear" w:color="auto" w:fill="FFFFFF"/>
              <w:rPr>
                <w:rFonts w:ascii="Menlo" w:hAnsi="Menlo" w:cs="Menlo"/>
                <w:color w:val="000000"/>
                <w:sz w:val="18"/>
                <w:szCs w:val="18"/>
              </w:rPr>
            </w:pPr>
            <w:r w:rsidRPr="00460BEC">
              <w:rPr>
                <w:rFonts w:ascii="Menlo" w:hAnsi="Menlo" w:cs="Menlo"/>
                <w:color w:val="458383"/>
                <w:sz w:val="18"/>
                <w:szCs w:val="18"/>
              </w:rPr>
              <w:t>router</w:t>
            </w:r>
            <w:r w:rsidRPr="00460BEC">
              <w:rPr>
                <w:rFonts w:ascii="Menlo" w:hAnsi="Menlo" w:cs="Menlo"/>
                <w:color w:val="000000"/>
                <w:sz w:val="18"/>
                <w:szCs w:val="18"/>
              </w:rPr>
              <w:t>.get(</w:t>
            </w:r>
            <w:r w:rsidRPr="00460BEC">
              <w:rPr>
                <w:rFonts w:ascii="Menlo" w:hAnsi="Menlo" w:cs="Menlo"/>
                <w:b/>
                <w:bCs/>
                <w:color w:val="008000"/>
                <w:sz w:val="18"/>
                <w:szCs w:val="18"/>
              </w:rPr>
              <w:t>'/</w:t>
            </w:r>
            <w:r>
              <w:rPr>
                <w:rFonts w:ascii="Menlo" w:hAnsi="Menlo" w:cs="Menlo"/>
                <w:b/>
                <w:bCs/>
                <w:color w:val="008000"/>
                <w:sz w:val="18"/>
                <w:szCs w:val="18"/>
              </w:rPr>
              <w:t>test</w:t>
            </w:r>
            <w:r w:rsidRPr="00460BEC">
              <w:rPr>
                <w:rFonts w:ascii="Menlo" w:hAnsi="Menlo" w:cs="Menlo"/>
                <w:b/>
                <w:bCs/>
                <w:color w:val="008000"/>
                <w:sz w:val="18"/>
                <w:szCs w:val="18"/>
              </w:rPr>
              <w:t>'</w:t>
            </w:r>
            <w:r w:rsidRPr="00460BEC">
              <w:rPr>
                <w:rFonts w:ascii="Menlo" w:hAnsi="Menlo" w:cs="Menlo"/>
                <w:color w:val="000000"/>
                <w:sz w:val="18"/>
                <w:szCs w:val="18"/>
              </w:rPr>
              <w:t>,</w:t>
            </w:r>
            <w:r w:rsidRPr="00460BEC">
              <w:rPr>
                <w:rFonts w:ascii="Menlo" w:hAnsi="Menlo" w:cs="Menlo"/>
                <w:b/>
                <w:bCs/>
                <w:color w:val="000080"/>
                <w:sz w:val="18"/>
                <w:szCs w:val="18"/>
              </w:rPr>
              <w:t xml:space="preserve">async </w:t>
            </w:r>
            <w:r w:rsidRPr="00460BEC">
              <w:rPr>
                <w:rFonts w:ascii="Menlo" w:hAnsi="Menlo" w:cs="Menlo"/>
                <w:color w:val="000000"/>
                <w:sz w:val="18"/>
                <w:szCs w:val="18"/>
              </w:rPr>
              <w:t>(ctx)=&gt;{</w:t>
            </w:r>
            <w:r w:rsidRPr="00460BEC">
              <w:rPr>
                <w:rFonts w:ascii="Menlo" w:hAnsi="Menlo" w:cs="Menlo"/>
                <w:color w:val="000000"/>
                <w:sz w:val="18"/>
                <w:szCs w:val="18"/>
              </w:rPr>
              <w:br/>
              <w:t xml:space="preserve">    </w:t>
            </w:r>
            <w:r w:rsidRPr="00460BEC">
              <w:rPr>
                <w:rFonts w:ascii="Menlo" w:hAnsi="Menlo" w:cs="Menlo"/>
                <w:b/>
                <w:bCs/>
                <w:i/>
                <w:iCs/>
                <w:color w:val="660E7A"/>
                <w:sz w:val="18"/>
                <w:szCs w:val="18"/>
              </w:rPr>
              <w:t>console</w:t>
            </w:r>
            <w:r w:rsidRPr="00460BEC">
              <w:rPr>
                <w:rFonts w:ascii="Menlo" w:hAnsi="Menlo" w:cs="Menlo"/>
                <w:color w:val="000000"/>
                <w:sz w:val="18"/>
                <w:szCs w:val="18"/>
              </w:rPr>
              <w:t>.</w:t>
            </w:r>
            <w:r w:rsidRPr="00460BEC">
              <w:rPr>
                <w:rFonts w:ascii="Menlo" w:hAnsi="Menlo" w:cs="Menlo"/>
                <w:color w:val="7A7A43"/>
                <w:sz w:val="18"/>
                <w:szCs w:val="18"/>
              </w:rPr>
              <w:t>log</w:t>
            </w:r>
            <w:r w:rsidRPr="00460BEC">
              <w:rPr>
                <w:rFonts w:ascii="Menlo" w:hAnsi="Menlo" w:cs="Menlo"/>
                <w:color w:val="000000"/>
                <w:sz w:val="18"/>
                <w:szCs w:val="18"/>
              </w:rPr>
              <w:t>(ctx.</w:t>
            </w:r>
            <w:r w:rsidRPr="00460BEC">
              <w:rPr>
                <w:rFonts w:ascii="Menlo" w:hAnsi="Menlo" w:cs="Menlo"/>
                <w:b/>
                <w:bCs/>
                <w:color w:val="660E7A"/>
                <w:sz w:val="18"/>
                <w:szCs w:val="18"/>
              </w:rPr>
              <w:t>url</w:t>
            </w:r>
            <w:r w:rsidRPr="00460BEC">
              <w:rPr>
                <w:rFonts w:ascii="Menlo" w:hAnsi="Menlo" w:cs="Menlo"/>
                <w:color w:val="000000"/>
                <w:sz w:val="18"/>
                <w:szCs w:val="18"/>
              </w:rPr>
              <w:t>);</w:t>
            </w:r>
            <w:r w:rsidRPr="00460BEC">
              <w:rPr>
                <w:rFonts w:ascii="Menlo" w:hAnsi="Menlo" w:cs="Menlo"/>
                <w:color w:val="000000"/>
                <w:sz w:val="18"/>
                <w:szCs w:val="18"/>
              </w:rPr>
              <w:br/>
              <w:t xml:space="preserve">    ctx.</w:t>
            </w:r>
            <w:r w:rsidRPr="00460BEC">
              <w:rPr>
                <w:rFonts w:ascii="Menlo" w:hAnsi="Menlo" w:cs="Menlo"/>
                <w:b/>
                <w:bCs/>
                <w:color w:val="660E7A"/>
                <w:sz w:val="18"/>
                <w:szCs w:val="18"/>
              </w:rPr>
              <w:t xml:space="preserve">body </w:t>
            </w:r>
            <w:r w:rsidRPr="00460BEC">
              <w:rPr>
                <w:rFonts w:ascii="Menlo" w:hAnsi="Menlo" w:cs="Menlo"/>
                <w:color w:val="000000"/>
                <w:sz w:val="18"/>
                <w:szCs w:val="18"/>
              </w:rPr>
              <w:t xml:space="preserve">= </w:t>
            </w:r>
            <w:r w:rsidRPr="00460BEC">
              <w:rPr>
                <w:rFonts w:ascii="Menlo" w:hAnsi="Menlo" w:cs="Menlo"/>
                <w:b/>
                <w:bCs/>
                <w:color w:val="008000"/>
                <w:sz w:val="18"/>
                <w:szCs w:val="18"/>
              </w:rPr>
              <w:t>'8002'</w:t>
            </w:r>
            <w:r w:rsidRPr="00460BEC">
              <w:rPr>
                <w:rFonts w:ascii="Menlo" w:hAnsi="Menlo" w:cs="Menlo"/>
                <w:color w:val="000000"/>
                <w:sz w:val="18"/>
                <w:szCs w:val="18"/>
              </w:rPr>
              <w:t>;</w:t>
            </w:r>
            <w:r w:rsidRPr="00460BEC">
              <w:rPr>
                <w:rFonts w:ascii="Menlo" w:hAnsi="Menlo" w:cs="Menlo"/>
                <w:color w:val="000000"/>
                <w:sz w:val="18"/>
                <w:szCs w:val="18"/>
              </w:rPr>
              <w:br/>
              <w:t>});</w:t>
            </w:r>
          </w:p>
        </w:tc>
      </w:tr>
    </w:tbl>
    <w:p w14:paraId="6DA95AAC" w14:textId="39B2CA1A" w:rsidR="00460BEC" w:rsidRDefault="00460BEC" w:rsidP="00460BEC">
      <w:pPr>
        <w:pStyle w:val="a8"/>
        <w:ind w:left="840" w:firstLineChars="0" w:firstLine="0"/>
      </w:pPr>
      <w:r>
        <w:rPr>
          <w:rFonts w:hint="eastAsia"/>
        </w:rPr>
        <w:t>访问：</w:t>
      </w:r>
      <w:hyperlink r:id="rId112" w:history="1">
        <w:r w:rsidRPr="00830346">
          <w:rPr>
            <w:rStyle w:val="a6"/>
          </w:rPr>
          <w:t>http://localhost:8002/test?name=111</w:t>
        </w:r>
      </w:hyperlink>
    </w:p>
    <w:p w14:paraId="6141CF21" w14:textId="52B9DF11" w:rsidR="00460BEC" w:rsidRPr="004A15D3" w:rsidRDefault="00460BEC" w:rsidP="00460BEC">
      <w:pPr>
        <w:pStyle w:val="a8"/>
        <w:ind w:left="840" w:firstLineChars="0" w:firstLine="0"/>
      </w:pPr>
      <w:r>
        <w:rPr>
          <w:rFonts w:hint="eastAsia"/>
        </w:rPr>
        <w:t>打印：</w:t>
      </w:r>
      <w:r w:rsidRPr="00460BEC">
        <w:t>/test?name=111</w:t>
      </w:r>
    </w:p>
    <w:p w14:paraId="0FC1BE99" w14:textId="69C3CDB5" w:rsidR="00450AAA" w:rsidRDefault="00450AAA">
      <w:pPr>
        <w:widowControl/>
        <w:jc w:val="left"/>
      </w:pPr>
      <w:r>
        <w:br w:type="page"/>
      </w:r>
    </w:p>
    <w:p w14:paraId="17B78986" w14:textId="77777777" w:rsidR="00450AAA" w:rsidRPr="00450AAA" w:rsidRDefault="00450AAA" w:rsidP="00450AAA"/>
    <w:p w14:paraId="60D6DB1F" w14:textId="181456F0" w:rsidR="0062360F" w:rsidRDefault="0062360F" w:rsidP="0062360F">
      <w:pPr>
        <w:pStyle w:val="1"/>
      </w:pPr>
      <w:r>
        <w:rPr>
          <w:rFonts w:hint="eastAsia"/>
        </w:rPr>
        <w:t>模块</w:t>
      </w:r>
    </w:p>
    <w:p w14:paraId="5F57F4A6" w14:textId="604FE6DB" w:rsidR="0062360F" w:rsidRDefault="0062360F" w:rsidP="00315AED">
      <w:pPr>
        <w:pStyle w:val="2"/>
        <w:numPr>
          <w:ilvl w:val="0"/>
          <w:numId w:val="218"/>
        </w:numPr>
      </w:pPr>
      <w:r>
        <w:rPr>
          <w:rFonts w:hint="eastAsia"/>
        </w:rPr>
        <w:t>核心模块</w:t>
      </w:r>
    </w:p>
    <w:p w14:paraId="500D8F59" w14:textId="77777777" w:rsidR="0062360F" w:rsidRDefault="0062360F" w:rsidP="00315AED">
      <w:pPr>
        <w:pStyle w:val="3"/>
        <w:numPr>
          <w:ilvl w:val="0"/>
          <w:numId w:val="219"/>
        </w:numPr>
      </w:pPr>
      <w:r>
        <w:rPr>
          <w:rFonts w:hint="eastAsia"/>
        </w:rPr>
        <w:t>http</w:t>
      </w:r>
    </w:p>
    <w:p w14:paraId="334127E5" w14:textId="77777777" w:rsidR="0062360F" w:rsidRPr="00570690" w:rsidRDefault="0062360F" w:rsidP="00315AED">
      <w:pPr>
        <w:pStyle w:val="4"/>
        <w:numPr>
          <w:ilvl w:val="0"/>
          <w:numId w:val="220"/>
        </w:numPr>
      </w:pPr>
      <w:r>
        <w:rPr>
          <w:rFonts w:hint="eastAsia"/>
        </w:rPr>
        <w:t>demo</w:t>
      </w:r>
    </w:p>
    <w:tbl>
      <w:tblPr>
        <w:tblStyle w:val="ac"/>
        <w:tblW w:w="0" w:type="auto"/>
        <w:tblInd w:w="420" w:type="dxa"/>
        <w:tblLook w:val="04A0" w:firstRow="1" w:lastRow="0" w:firstColumn="1" w:lastColumn="0" w:noHBand="0" w:noVBand="1"/>
      </w:tblPr>
      <w:tblGrid>
        <w:gridCol w:w="7876"/>
      </w:tblGrid>
      <w:tr w:rsidR="0062360F" w14:paraId="6818B588" w14:textId="77777777" w:rsidTr="007E3FED">
        <w:tc>
          <w:tcPr>
            <w:tcW w:w="8296" w:type="dxa"/>
          </w:tcPr>
          <w:p w14:paraId="65A43882" w14:textId="77777777" w:rsidR="0062360F" w:rsidRPr="00A10092" w:rsidRDefault="0062360F" w:rsidP="007E3FED">
            <w:pPr>
              <w:pStyle w:val="HTML0"/>
              <w:shd w:val="clear" w:color="auto" w:fill="FFFFFF"/>
              <w:rPr>
                <w:color w:val="000000"/>
                <w:sz w:val="23"/>
                <w:szCs w:val="23"/>
              </w:rPr>
            </w:pPr>
            <w:r>
              <w:rPr>
                <w:rFonts w:hint="eastAsia"/>
                <w:i/>
                <w:iCs/>
                <w:color w:val="808080"/>
                <w:sz w:val="23"/>
                <w:szCs w:val="23"/>
              </w:rPr>
              <w:t>//引入http模块</w:t>
            </w:r>
            <w:r>
              <w:rPr>
                <w:rFonts w:hint="eastAsia"/>
                <w:i/>
                <w:iCs/>
                <w:color w:val="808080"/>
                <w:sz w:val="23"/>
                <w:szCs w:val="23"/>
              </w:rPr>
              <w:br/>
            </w:r>
            <w:r>
              <w:rPr>
                <w:rFonts w:hint="eastAsia"/>
                <w:b/>
                <w:bCs/>
                <w:color w:val="000080"/>
                <w:sz w:val="23"/>
                <w:szCs w:val="23"/>
              </w:rPr>
              <w:t xml:space="preserve">var </w:t>
            </w:r>
            <w:r>
              <w:rPr>
                <w:rFonts w:hint="eastAsia"/>
                <w:b/>
                <w:bCs/>
                <w:color w:val="660E7A"/>
                <w:sz w:val="23"/>
                <w:szCs w:val="23"/>
              </w:rPr>
              <w:t xml:space="preserve">http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'http'</w:t>
            </w:r>
            <w:r>
              <w:rPr>
                <w:rFonts w:hint="eastAsia"/>
                <w:color w:val="000000"/>
                <w:sz w:val="23"/>
                <w:szCs w:val="23"/>
              </w:rPr>
              <w:t>);</w:t>
            </w:r>
            <w:r>
              <w:rPr>
                <w:rFonts w:hint="eastAsia"/>
                <w:color w:val="000000"/>
                <w:sz w:val="23"/>
                <w:szCs w:val="23"/>
              </w:rPr>
              <w:br/>
            </w:r>
            <w:r>
              <w:rPr>
                <w:rFonts w:hint="eastAsia"/>
                <w:i/>
                <w:iCs/>
                <w:color w:val="808080"/>
                <w:sz w:val="23"/>
                <w:szCs w:val="23"/>
              </w:rPr>
              <w:t>//创建服务监听80端口，当有访问时自动调用回调函数</w:t>
            </w:r>
            <w:r>
              <w:rPr>
                <w:rFonts w:hint="eastAsia"/>
                <w:i/>
                <w:iCs/>
                <w:color w:val="808080"/>
                <w:sz w:val="23"/>
                <w:szCs w:val="23"/>
              </w:rPr>
              <w:br/>
            </w:r>
            <w:r>
              <w:rPr>
                <w:rFonts w:hint="eastAsia"/>
                <w:b/>
                <w:bCs/>
                <w:color w:val="660E7A"/>
                <w:sz w:val="23"/>
                <w:szCs w:val="23"/>
              </w:rPr>
              <w:t>http</w:t>
            </w:r>
            <w:r>
              <w:rPr>
                <w:rFonts w:hint="eastAsia"/>
                <w:color w:val="000000"/>
                <w:sz w:val="23"/>
                <w:szCs w:val="23"/>
              </w:rPr>
              <w:t>.</w:t>
            </w:r>
            <w:r>
              <w:rPr>
                <w:rFonts w:hint="eastAsia"/>
                <w:i/>
                <w:iCs/>
                <w:color w:val="000000"/>
                <w:sz w:val="23"/>
                <w:szCs w:val="23"/>
              </w:rPr>
              <w:t>createServer</w:t>
            </w:r>
            <w:r>
              <w:rPr>
                <w:rFonts w:hint="eastAsia"/>
                <w:color w:val="000000"/>
                <w:sz w:val="23"/>
                <w:szCs w:val="23"/>
              </w:rPr>
              <w:t>(</w:t>
            </w:r>
            <w:r>
              <w:rPr>
                <w:rFonts w:hint="eastAsia"/>
                <w:b/>
                <w:bCs/>
                <w:color w:val="000080"/>
                <w:sz w:val="23"/>
                <w:szCs w:val="23"/>
              </w:rPr>
              <w:t xml:space="preserve">function </w:t>
            </w:r>
            <w:r>
              <w:rPr>
                <w:rFonts w:hint="eastAsia"/>
                <w:color w:val="000000"/>
                <w:sz w:val="23"/>
                <w:szCs w:val="23"/>
              </w:rPr>
              <w:t>(req,res) {</w:t>
            </w:r>
            <w:r>
              <w:rPr>
                <w:rFonts w:hint="eastAsia"/>
                <w:color w:val="000000"/>
                <w:sz w:val="23"/>
                <w:szCs w:val="23"/>
              </w:rPr>
              <w:br/>
              <w:t xml:space="preserve">    res.</w:t>
            </w:r>
            <w:r>
              <w:rPr>
                <w:rFonts w:hint="eastAsia"/>
                <w:color w:val="7A7A43"/>
                <w:sz w:val="23"/>
                <w:szCs w:val="23"/>
              </w:rPr>
              <w:t>writeHead</w:t>
            </w:r>
            <w:r>
              <w:rPr>
                <w:rFonts w:hint="eastAsia"/>
                <w:color w:val="000000"/>
                <w:sz w:val="23"/>
                <w:szCs w:val="23"/>
              </w:rPr>
              <w:t>(</w:t>
            </w:r>
            <w:r>
              <w:rPr>
                <w:rFonts w:hint="eastAsia"/>
                <w:color w:val="0000FF"/>
                <w:sz w:val="23"/>
                <w:szCs w:val="23"/>
              </w:rPr>
              <w:t>200</w:t>
            </w:r>
            <w:r>
              <w:rPr>
                <w:rFonts w:hint="eastAsia"/>
                <w:color w:val="000000"/>
                <w:sz w:val="23"/>
                <w:szCs w:val="23"/>
              </w:rPr>
              <w:t>,{</w:t>
            </w:r>
            <w:r>
              <w:rPr>
                <w:rFonts w:hint="eastAsia"/>
                <w:b/>
                <w:bCs/>
                <w:color w:val="008000"/>
                <w:sz w:val="23"/>
                <w:szCs w:val="23"/>
              </w:rPr>
              <w:t>"Content-Type"</w:t>
            </w:r>
            <w:r>
              <w:rPr>
                <w:rFonts w:hint="eastAsia"/>
                <w:color w:val="000000"/>
                <w:sz w:val="23"/>
                <w:szCs w:val="23"/>
              </w:rPr>
              <w:t>:</w:t>
            </w:r>
            <w:r>
              <w:rPr>
                <w:rFonts w:hint="eastAsia"/>
                <w:b/>
                <w:bCs/>
                <w:color w:val="008000"/>
                <w:sz w:val="23"/>
                <w:szCs w:val="23"/>
              </w:rPr>
              <w:t>"text/html;charset=utf-8"</w:t>
            </w:r>
            <w:r>
              <w:rPr>
                <w:rFonts w:hint="eastAsia"/>
                <w:color w:val="000000"/>
                <w:sz w:val="23"/>
                <w:szCs w:val="23"/>
              </w:rPr>
              <w:t>});</w:t>
            </w:r>
            <w:r>
              <w:rPr>
                <w:rFonts w:hint="eastAsia"/>
                <w:color w:val="000000"/>
                <w:sz w:val="23"/>
                <w:szCs w:val="23"/>
              </w:rPr>
              <w:br/>
              <w:t xml:space="preserve">    res.</w:t>
            </w:r>
            <w:r>
              <w:rPr>
                <w:rFonts w:hint="eastAsia"/>
                <w:color w:val="7A7A43"/>
                <w:sz w:val="23"/>
                <w:szCs w:val="23"/>
              </w:rPr>
              <w:t>write</w:t>
            </w:r>
            <w:r>
              <w:rPr>
                <w:rFonts w:hint="eastAsia"/>
                <w:color w:val="000000"/>
                <w:sz w:val="23"/>
                <w:szCs w:val="23"/>
              </w:rPr>
              <w:t>(</w:t>
            </w:r>
            <w:r>
              <w:rPr>
                <w:rFonts w:hint="eastAsia"/>
                <w:b/>
                <w:bCs/>
                <w:color w:val="008000"/>
                <w:sz w:val="23"/>
                <w:szCs w:val="23"/>
              </w:rPr>
              <w:t>"你好 nodejs"</w:t>
            </w:r>
            <w:r>
              <w:rPr>
                <w:rFonts w:hint="eastAsia"/>
                <w:color w:val="000000"/>
                <w:sz w:val="23"/>
                <w:szCs w:val="23"/>
              </w:rPr>
              <w:t>);</w:t>
            </w:r>
            <w:r>
              <w:rPr>
                <w:rFonts w:hint="eastAsia"/>
                <w:color w:val="000000"/>
                <w:sz w:val="23"/>
                <w:szCs w:val="23"/>
              </w:rPr>
              <w:br/>
              <w:t xml:space="preserve">    res.</w:t>
            </w:r>
            <w:r>
              <w:rPr>
                <w:rFonts w:hint="eastAsia"/>
                <w:color w:val="7A7A43"/>
                <w:sz w:val="23"/>
                <w:szCs w:val="23"/>
              </w:rPr>
              <w:t>end</w:t>
            </w:r>
            <w:r>
              <w:rPr>
                <w:rFonts w:hint="eastAsia"/>
                <w:color w:val="000000"/>
                <w:sz w:val="23"/>
                <w:szCs w:val="23"/>
              </w:rPr>
              <w:t>();</w:t>
            </w:r>
            <w:r>
              <w:rPr>
                <w:rFonts w:hint="eastAsia"/>
                <w:i/>
                <w:iCs/>
                <w:color w:val="808080"/>
                <w:sz w:val="23"/>
                <w:szCs w:val="23"/>
              </w:rPr>
              <w:t>//结束响应</w:t>
            </w:r>
            <w:r>
              <w:rPr>
                <w:rFonts w:hint="eastAsia"/>
                <w:i/>
                <w:iCs/>
                <w:color w:val="808080"/>
                <w:sz w:val="23"/>
                <w:szCs w:val="23"/>
              </w:rPr>
              <w:br/>
            </w:r>
            <w:r>
              <w:rPr>
                <w:rFonts w:hint="eastAsia"/>
                <w:color w:val="000000"/>
                <w:sz w:val="23"/>
                <w:szCs w:val="23"/>
              </w:rPr>
              <w:t>}).</w:t>
            </w:r>
            <w:r>
              <w:rPr>
                <w:rFonts w:hint="eastAsia"/>
                <w:color w:val="7A7A43"/>
                <w:sz w:val="23"/>
                <w:szCs w:val="23"/>
              </w:rPr>
              <w:t>listen</w:t>
            </w:r>
            <w:r>
              <w:rPr>
                <w:rFonts w:hint="eastAsia"/>
                <w:color w:val="000000"/>
                <w:sz w:val="23"/>
                <w:szCs w:val="23"/>
              </w:rPr>
              <w:t>(</w:t>
            </w:r>
            <w:r>
              <w:rPr>
                <w:rFonts w:hint="eastAsia"/>
                <w:color w:val="0000FF"/>
                <w:sz w:val="23"/>
                <w:szCs w:val="23"/>
              </w:rPr>
              <w:t>80</w:t>
            </w:r>
            <w:r>
              <w:rPr>
                <w:rFonts w:hint="eastAsia"/>
                <w:color w:val="000000"/>
                <w:sz w:val="23"/>
                <w:szCs w:val="23"/>
              </w:rPr>
              <w:t>);</w:t>
            </w:r>
          </w:p>
        </w:tc>
      </w:tr>
    </w:tbl>
    <w:p w14:paraId="16F9083D" w14:textId="77777777" w:rsidR="0062360F" w:rsidRDefault="0062360F" w:rsidP="0062360F">
      <w:pPr>
        <w:pStyle w:val="a8"/>
        <w:numPr>
          <w:ilvl w:val="0"/>
          <w:numId w:val="70"/>
        </w:numPr>
        <w:ind w:firstLineChars="0"/>
      </w:pPr>
      <w:r>
        <w:rPr>
          <w:rFonts w:hint="eastAsia"/>
        </w:rPr>
        <w:t>注意</w:t>
      </w:r>
    </w:p>
    <w:p w14:paraId="6ABDB9DD" w14:textId="77777777" w:rsidR="0062360F" w:rsidRDefault="0062360F" w:rsidP="0062360F">
      <w:pPr>
        <w:pStyle w:val="a8"/>
        <w:numPr>
          <w:ilvl w:val="1"/>
          <w:numId w:val="70"/>
        </w:numPr>
        <w:ind w:firstLineChars="0"/>
      </w:pPr>
      <w:r>
        <w:rPr>
          <w:rFonts w:hint="eastAsia"/>
        </w:rPr>
        <w:t>utf</w:t>
      </w:r>
      <w:r>
        <w:t>-8</w:t>
      </w:r>
      <w:r>
        <w:rPr>
          <w:rFonts w:hint="eastAsia"/>
        </w:rPr>
        <w:t>不能再用单引号引起来，否则该设置项不生效</w:t>
      </w:r>
    </w:p>
    <w:p w14:paraId="0B904BD9" w14:textId="77777777" w:rsidR="0062360F" w:rsidRDefault="0062360F" w:rsidP="0062360F">
      <w:pPr>
        <w:pStyle w:val="a8"/>
        <w:numPr>
          <w:ilvl w:val="1"/>
          <w:numId w:val="70"/>
        </w:numPr>
        <w:ind w:firstLineChars="0"/>
      </w:pPr>
      <w:r>
        <w:rPr>
          <w:rFonts w:hint="eastAsia"/>
        </w:rPr>
        <w:t>有时因为异步编程可能会出现错误，提示“write</w:t>
      </w:r>
      <w:r>
        <w:t xml:space="preserve"> </w:t>
      </w:r>
      <w:r>
        <w:rPr>
          <w:rFonts w:hint="eastAsia"/>
        </w:rPr>
        <w:t>after</w:t>
      </w:r>
      <w:r>
        <w:t xml:space="preserve"> </w:t>
      </w:r>
      <w:r>
        <w:rPr>
          <w:rFonts w:hint="eastAsia"/>
        </w:rPr>
        <w:t>end”,更安全的做法是将数据使用end方法返回，而不是write方法</w:t>
      </w:r>
    </w:p>
    <w:tbl>
      <w:tblPr>
        <w:tblStyle w:val="ac"/>
        <w:tblW w:w="0" w:type="auto"/>
        <w:tblInd w:w="1260" w:type="dxa"/>
        <w:tblLook w:val="04A0" w:firstRow="1" w:lastRow="0" w:firstColumn="1" w:lastColumn="0" w:noHBand="0" w:noVBand="1"/>
      </w:tblPr>
      <w:tblGrid>
        <w:gridCol w:w="7036"/>
      </w:tblGrid>
      <w:tr w:rsidR="0062360F" w14:paraId="42FE322C" w14:textId="77777777" w:rsidTr="007E3FED">
        <w:tc>
          <w:tcPr>
            <w:tcW w:w="8296" w:type="dxa"/>
          </w:tcPr>
          <w:p w14:paraId="39BA8146" w14:textId="77777777" w:rsidR="0062360F" w:rsidRDefault="0062360F" w:rsidP="007E3FED">
            <w:pPr>
              <w:pStyle w:val="a8"/>
              <w:ind w:firstLineChars="0" w:firstLine="0"/>
            </w:pPr>
            <w:r>
              <w:rPr>
                <w:rFonts w:hint="eastAsia"/>
                <w:color w:val="000000"/>
                <w:sz w:val="23"/>
                <w:szCs w:val="23"/>
              </w:rPr>
              <w:t>res.</w:t>
            </w:r>
            <w:r>
              <w:rPr>
                <w:rFonts w:hint="eastAsia"/>
                <w:color w:val="7A7A43"/>
                <w:sz w:val="23"/>
                <w:szCs w:val="23"/>
              </w:rPr>
              <w:t>write</w:t>
            </w:r>
            <w:r>
              <w:rPr>
                <w:rFonts w:hint="eastAsia"/>
                <w:color w:val="000000"/>
                <w:sz w:val="23"/>
                <w:szCs w:val="23"/>
              </w:rPr>
              <w:t>(</w:t>
            </w:r>
            <w:r>
              <w:rPr>
                <w:rFonts w:hint="eastAsia"/>
                <w:b/>
                <w:bCs/>
                <w:color w:val="008000"/>
                <w:sz w:val="23"/>
                <w:szCs w:val="23"/>
              </w:rPr>
              <w:t>"</w:t>
            </w:r>
            <w:r>
              <w:rPr>
                <w:rFonts w:hint="eastAsia"/>
                <w:b/>
                <w:bCs/>
                <w:color w:val="008000"/>
                <w:sz w:val="23"/>
                <w:szCs w:val="23"/>
              </w:rPr>
              <w:t>你好</w:t>
            </w:r>
            <w:r>
              <w:rPr>
                <w:rFonts w:hint="eastAsia"/>
                <w:b/>
                <w:bCs/>
                <w:color w:val="008000"/>
                <w:sz w:val="23"/>
                <w:szCs w:val="23"/>
              </w:rPr>
              <w:t xml:space="preserve"> nodejs"</w:t>
            </w:r>
            <w:r>
              <w:rPr>
                <w:rFonts w:hint="eastAsia"/>
                <w:color w:val="000000"/>
                <w:sz w:val="23"/>
                <w:szCs w:val="23"/>
              </w:rPr>
              <w:t>);</w:t>
            </w:r>
            <w:r>
              <w:rPr>
                <w:rFonts w:hint="eastAsia"/>
                <w:color w:val="000000"/>
                <w:sz w:val="23"/>
                <w:szCs w:val="23"/>
              </w:rPr>
              <w:br/>
              <w:t>res.</w:t>
            </w:r>
            <w:r>
              <w:rPr>
                <w:rFonts w:hint="eastAsia"/>
                <w:color w:val="7A7A43"/>
                <w:sz w:val="23"/>
                <w:szCs w:val="23"/>
              </w:rPr>
              <w:t>end</w:t>
            </w:r>
            <w:r>
              <w:rPr>
                <w:rFonts w:hint="eastAsia"/>
                <w:color w:val="000000"/>
                <w:sz w:val="23"/>
                <w:szCs w:val="23"/>
              </w:rPr>
              <w:t>();</w:t>
            </w:r>
            <w:r>
              <w:rPr>
                <w:rFonts w:hint="eastAsia"/>
                <w:i/>
                <w:iCs/>
                <w:color w:val="808080"/>
                <w:sz w:val="23"/>
                <w:szCs w:val="23"/>
              </w:rPr>
              <w:t>//</w:t>
            </w:r>
            <w:r>
              <w:rPr>
                <w:rFonts w:hint="eastAsia"/>
                <w:i/>
                <w:iCs/>
                <w:color w:val="808080"/>
                <w:sz w:val="23"/>
                <w:szCs w:val="23"/>
              </w:rPr>
              <w:t>结束响应</w:t>
            </w:r>
          </w:p>
        </w:tc>
      </w:tr>
    </w:tbl>
    <w:p w14:paraId="2CD7905C" w14:textId="77777777" w:rsidR="0062360F" w:rsidRDefault="0062360F" w:rsidP="0062360F">
      <w:pPr>
        <w:pStyle w:val="a8"/>
        <w:ind w:left="1260" w:firstLineChars="0" w:firstLine="0"/>
      </w:pPr>
      <w:r>
        <w:rPr>
          <w:rFonts w:hint="eastAsia"/>
        </w:rPr>
        <w:t>改为</w:t>
      </w:r>
    </w:p>
    <w:tbl>
      <w:tblPr>
        <w:tblStyle w:val="ac"/>
        <w:tblW w:w="0" w:type="auto"/>
        <w:tblInd w:w="1260" w:type="dxa"/>
        <w:tblLook w:val="04A0" w:firstRow="1" w:lastRow="0" w:firstColumn="1" w:lastColumn="0" w:noHBand="0" w:noVBand="1"/>
      </w:tblPr>
      <w:tblGrid>
        <w:gridCol w:w="7036"/>
      </w:tblGrid>
      <w:tr w:rsidR="0062360F" w14:paraId="32806345" w14:textId="77777777" w:rsidTr="007E3FED">
        <w:tc>
          <w:tcPr>
            <w:tcW w:w="8296" w:type="dxa"/>
          </w:tcPr>
          <w:p w14:paraId="64C9F31C" w14:textId="77777777" w:rsidR="0062360F" w:rsidRDefault="0062360F" w:rsidP="007E3FED">
            <w:pPr>
              <w:pStyle w:val="a8"/>
              <w:ind w:firstLineChars="0" w:firstLine="0"/>
            </w:pPr>
            <w:r>
              <w:rPr>
                <w:rFonts w:hint="eastAsia"/>
                <w:color w:val="000000"/>
                <w:sz w:val="23"/>
                <w:szCs w:val="23"/>
              </w:rPr>
              <w:t>res.</w:t>
            </w:r>
            <w:r>
              <w:rPr>
                <w:rFonts w:hint="eastAsia"/>
                <w:color w:val="7A7A43"/>
                <w:sz w:val="23"/>
                <w:szCs w:val="23"/>
              </w:rPr>
              <w:t>end</w:t>
            </w:r>
            <w:r>
              <w:rPr>
                <w:rFonts w:hint="eastAsia"/>
                <w:color w:val="000000"/>
                <w:sz w:val="23"/>
                <w:szCs w:val="23"/>
              </w:rPr>
              <w:t>(</w:t>
            </w:r>
            <w:r>
              <w:rPr>
                <w:rFonts w:hint="eastAsia"/>
                <w:b/>
                <w:bCs/>
                <w:color w:val="008000"/>
                <w:sz w:val="23"/>
                <w:szCs w:val="23"/>
              </w:rPr>
              <w:t>"</w:t>
            </w:r>
            <w:r>
              <w:rPr>
                <w:rFonts w:hint="eastAsia"/>
                <w:b/>
                <w:bCs/>
                <w:color w:val="008000"/>
                <w:sz w:val="23"/>
                <w:szCs w:val="23"/>
              </w:rPr>
              <w:t>你好</w:t>
            </w:r>
            <w:r>
              <w:rPr>
                <w:rFonts w:hint="eastAsia"/>
                <w:b/>
                <w:bCs/>
                <w:color w:val="008000"/>
                <w:sz w:val="23"/>
                <w:szCs w:val="23"/>
              </w:rPr>
              <w:t xml:space="preserve"> nodejs"</w:t>
            </w:r>
            <w:r>
              <w:rPr>
                <w:rFonts w:hint="eastAsia"/>
                <w:color w:val="000000"/>
                <w:sz w:val="23"/>
                <w:szCs w:val="23"/>
              </w:rPr>
              <w:t>);</w:t>
            </w:r>
            <w:r>
              <w:rPr>
                <w:rFonts w:hint="eastAsia"/>
                <w:i/>
                <w:iCs/>
                <w:color w:val="808080"/>
                <w:sz w:val="23"/>
                <w:szCs w:val="23"/>
              </w:rPr>
              <w:t>//</w:t>
            </w:r>
            <w:r>
              <w:rPr>
                <w:rFonts w:hint="eastAsia"/>
                <w:i/>
                <w:iCs/>
                <w:color w:val="808080"/>
                <w:sz w:val="23"/>
                <w:szCs w:val="23"/>
              </w:rPr>
              <w:t>返回数据并结束响应</w:t>
            </w:r>
          </w:p>
        </w:tc>
      </w:tr>
    </w:tbl>
    <w:p w14:paraId="026D2FB4" w14:textId="77777777" w:rsidR="0062360F" w:rsidRPr="001149BD" w:rsidRDefault="0062360F" w:rsidP="0062360F">
      <w:pPr>
        <w:pStyle w:val="a8"/>
        <w:ind w:left="1260" w:firstLineChars="0" w:firstLine="0"/>
      </w:pPr>
    </w:p>
    <w:p w14:paraId="31CBB381" w14:textId="77777777" w:rsidR="0062360F" w:rsidRDefault="0062360F" w:rsidP="00563CF9">
      <w:pPr>
        <w:pStyle w:val="3"/>
      </w:pPr>
      <w:r>
        <w:rPr>
          <w:rFonts w:hint="eastAsia"/>
        </w:rPr>
        <w:t>url</w:t>
      </w:r>
    </w:p>
    <w:p w14:paraId="6EB22EA9" w14:textId="77777777" w:rsidR="0062360F" w:rsidRDefault="0062360F" w:rsidP="00315AED">
      <w:pPr>
        <w:pStyle w:val="4"/>
        <w:numPr>
          <w:ilvl w:val="0"/>
          <w:numId w:val="221"/>
        </w:numPr>
      </w:pPr>
      <w:r>
        <w:rPr>
          <w:rFonts w:hint="eastAsia"/>
        </w:rPr>
        <w:t>获取请求url</w:t>
      </w:r>
    </w:p>
    <w:p w14:paraId="44B4EF39" w14:textId="77777777" w:rsidR="0062360F" w:rsidRDefault="0062360F" w:rsidP="0062360F">
      <w:pPr>
        <w:ind w:left="420"/>
      </w:pPr>
      <w:r>
        <w:rPr>
          <w:rFonts w:hint="eastAsia"/>
        </w:rPr>
        <w:t>在http模块的基础上，通过request参数的url属性，即可拿到访问请求的url</w:t>
      </w:r>
    </w:p>
    <w:p w14:paraId="6C4A31D9" w14:textId="77777777" w:rsidR="0062360F" w:rsidRDefault="0062360F" w:rsidP="0062360F">
      <w:pPr>
        <w:ind w:left="420"/>
      </w:pPr>
      <w:r>
        <w:rPr>
          <w:rFonts w:hint="eastAsia"/>
        </w:rPr>
        <w:t>如：</w:t>
      </w:r>
    </w:p>
    <w:p w14:paraId="7567515B" w14:textId="77777777" w:rsidR="0062360F" w:rsidRDefault="0062360F" w:rsidP="0062360F">
      <w:pPr>
        <w:ind w:left="420"/>
      </w:pPr>
      <w:r>
        <w:tab/>
      </w:r>
      <w:r>
        <w:rPr>
          <w:rFonts w:hint="eastAsia"/>
        </w:rPr>
        <w:t>访问：</w:t>
      </w:r>
      <w:hyperlink r:id="rId113" w:history="1">
        <w:r w:rsidRPr="006B2FC5">
          <w:rPr>
            <w:rStyle w:val="a6"/>
          </w:rPr>
          <w:t>http://localhost/?a=1</w:t>
        </w:r>
      </w:hyperlink>
    </w:p>
    <w:p w14:paraId="17A91642" w14:textId="77777777" w:rsidR="0062360F" w:rsidRDefault="0062360F" w:rsidP="0062360F">
      <w:pPr>
        <w:ind w:left="420"/>
      </w:pPr>
      <w:r>
        <w:tab/>
      </w:r>
      <w:r>
        <w:rPr>
          <w:rFonts w:hint="eastAsia"/>
        </w:rPr>
        <w:t>req</w:t>
      </w:r>
      <w:r>
        <w:t>.url</w:t>
      </w:r>
      <w:r>
        <w:rPr>
          <w:rFonts w:hint="eastAsia"/>
        </w:rPr>
        <w:t>：</w:t>
      </w:r>
      <w:r w:rsidRPr="00444102">
        <w:t>/?a=1</w:t>
      </w:r>
    </w:p>
    <w:p w14:paraId="4CC7A1BD" w14:textId="77777777" w:rsidR="0062360F" w:rsidRPr="00444102" w:rsidRDefault="0062360F" w:rsidP="0062360F">
      <w:pPr>
        <w:ind w:left="420"/>
      </w:pPr>
      <w:r>
        <w:rPr>
          <w:rFonts w:hint="eastAsia"/>
        </w:rPr>
        <w:t>例：</w:t>
      </w:r>
    </w:p>
    <w:tbl>
      <w:tblPr>
        <w:tblStyle w:val="ac"/>
        <w:tblW w:w="0" w:type="auto"/>
        <w:tblInd w:w="704" w:type="dxa"/>
        <w:tblLook w:val="04A0" w:firstRow="1" w:lastRow="0" w:firstColumn="1" w:lastColumn="0" w:noHBand="0" w:noVBand="1"/>
      </w:tblPr>
      <w:tblGrid>
        <w:gridCol w:w="7592"/>
      </w:tblGrid>
      <w:tr w:rsidR="0062360F" w14:paraId="62875F05" w14:textId="77777777" w:rsidTr="007E3FED">
        <w:tc>
          <w:tcPr>
            <w:tcW w:w="7592" w:type="dxa"/>
          </w:tcPr>
          <w:p w14:paraId="2194BF9B" w14:textId="77777777" w:rsidR="0062360F" w:rsidRPr="00444102" w:rsidRDefault="0062360F" w:rsidP="007E3FED">
            <w:pPr>
              <w:pStyle w:val="HTML0"/>
              <w:shd w:val="clear" w:color="auto" w:fill="FFFFFF"/>
              <w:rPr>
                <w:color w:val="000000"/>
                <w:sz w:val="23"/>
                <w:szCs w:val="23"/>
              </w:rPr>
            </w:pPr>
            <w:r>
              <w:rPr>
                <w:rFonts w:hint="eastAsia"/>
                <w:b/>
                <w:bCs/>
                <w:color w:val="000080"/>
                <w:sz w:val="23"/>
                <w:szCs w:val="23"/>
              </w:rPr>
              <w:lastRenderedPageBreak/>
              <w:t xml:space="preserve">var </w:t>
            </w:r>
            <w:r>
              <w:rPr>
                <w:rFonts w:hint="eastAsia"/>
                <w:b/>
                <w:bCs/>
                <w:color w:val="660E7A"/>
                <w:sz w:val="23"/>
                <w:szCs w:val="23"/>
              </w:rPr>
              <w:t xml:space="preserve">http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'http'</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660E7A"/>
                <w:sz w:val="23"/>
                <w:szCs w:val="23"/>
              </w:rPr>
              <w:t>http</w:t>
            </w:r>
            <w:r>
              <w:rPr>
                <w:rFonts w:hint="eastAsia"/>
                <w:color w:val="000000"/>
                <w:sz w:val="23"/>
                <w:szCs w:val="23"/>
              </w:rPr>
              <w:t>.</w:t>
            </w:r>
            <w:r>
              <w:rPr>
                <w:rFonts w:hint="eastAsia"/>
                <w:i/>
                <w:iCs/>
                <w:color w:val="000000"/>
                <w:sz w:val="23"/>
                <w:szCs w:val="23"/>
              </w:rPr>
              <w:t>createServer</w:t>
            </w:r>
            <w:r>
              <w:rPr>
                <w:rFonts w:hint="eastAsia"/>
                <w:color w:val="000000"/>
                <w:sz w:val="23"/>
                <w:szCs w:val="23"/>
              </w:rPr>
              <w:t>(</w:t>
            </w:r>
            <w:r>
              <w:rPr>
                <w:rFonts w:hint="eastAsia"/>
                <w:b/>
                <w:bCs/>
                <w:color w:val="000080"/>
                <w:sz w:val="23"/>
                <w:szCs w:val="23"/>
              </w:rPr>
              <w:t xml:space="preserve">function </w:t>
            </w:r>
            <w:r>
              <w:rPr>
                <w:rFonts w:hint="eastAsia"/>
                <w:color w:val="000000"/>
                <w:sz w:val="23"/>
                <w:szCs w:val="23"/>
              </w:rPr>
              <w:t>(req,res) {</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(req.</w:t>
            </w:r>
            <w:r>
              <w:rPr>
                <w:rFonts w:hint="eastAsia"/>
                <w:b/>
                <w:bCs/>
                <w:color w:val="660E7A"/>
                <w:sz w:val="23"/>
                <w:szCs w:val="23"/>
              </w:rPr>
              <w:t>url</w:t>
            </w:r>
            <w:r>
              <w:rPr>
                <w:rFonts w:hint="eastAsia"/>
                <w:color w:val="000000"/>
                <w:sz w:val="23"/>
                <w:szCs w:val="23"/>
              </w:rPr>
              <w:t>);</w:t>
            </w:r>
            <w:r>
              <w:rPr>
                <w:rFonts w:hint="eastAsia"/>
                <w:color w:val="000000"/>
                <w:sz w:val="23"/>
                <w:szCs w:val="23"/>
              </w:rPr>
              <w:br/>
              <w:t xml:space="preserve">    res.</w:t>
            </w:r>
            <w:r>
              <w:rPr>
                <w:rFonts w:hint="eastAsia"/>
                <w:color w:val="7A7A43"/>
                <w:sz w:val="23"/>
                <w:szCs w:val="23"/>
              </w:rPr>
              <w:t>end</w:t>
            </w:r>
            <w:r>
              <w:rPr>
                <w:rFonts w:hint="eastAsia"/>
                <w:color w:val="000000"/>
                <w:sz w:val="23"/>
                <w:szCs w:val="23"/>
              </w:rPr>
              <w:t>();</w:t>
            </w:r>
            <w:r>
              <w:rPr>
                <w:rFonts w:hint="eastAsia"/>
                <w:color w:val="000000"/>
                <w:sz w:val="23"/>
                <w:szCs w:val="23"/>
              </w:rPr>
              <w:br/>
              <w:t>}).</w:t>
            </w:r>
            <w:r>
              <w:rPr>
                <w:rFonts w:hint="eastAsia"/>
                <w:color w:val="7A7A43"/>
                <w:sz w:val="23"/>
                <w:szCs w:val="23"/>
              </w:rPr>
              <w:t>listen</w:t>
            </w:r>
            <w:r>
              <w:rPr>
                <w:rFonts w:hint="eastAsia"/>
                <w:color w:val="000000"/>
                <w:sz w:val="23"/>
                <w:szCs w:val="23"/>
              </w:rPr>
              <w:t>(</w:t>
            </w:r>
            <w:r>
              <w:rPr>
                <w:rFonts w:hint="eastAsia"/>
                <w:color w:val="0000FF"/>
                <w:sz w:val="23"/>
                <w:szCs w:val="23"/>
              </w:rPr>
              <w:t>80</w:t>
            </w:r>
            <w:r>
              <w:rPr>
                <w:rFonts w:hint="eastAsia"/>
                <w:color w:val="000000"/>
                <w:sz w:val="23"/>
                <w:szCs w:val="23"/>
              </w:rPr>
              <w:t>);</w:t>
            </w:r>
          </w:p>
        </w:tc>
      </w:tr>
    </w:tbl>
    <w:p w14:paraId="7E55281E" w14:textId="77777777" w:rsidR="0062360F" w:rsidRDefault="0062360F" w:rsidP="0062360F">
      <w:pPr>
        <w:ind w:left="420"/>
      </w:pPr>
      <w:r>
        <w:tab/>
      </w:r>
      <w:r>
        <w:rPr>
          <w:rFonts w:hint="eastAsia"/>
        </w:rPr>
        <w:t>访问：</w:t>
      </w:r>
      <w:hyperlink r:id="rId114" w:history="1">
        <w:r w:rsidRPr="006B2FC5">
          <w:rPr>
            <w:rStyle w:val="a6"/>
          </w:rPr>
          <w:t>http://localhost/?a=1</w:t>
        </w:r>
      </w:hyperlink>
    </w:p>
    <w:p w14:paraId="23F0F6EB" w14:textId="77777777" w:rsidR="0062360F" w:rsidRDefault="0062360F" w:rsidP="0062360F">
      <w:pPr>
        <w:ind w:left="420"/>
      </w:pPr>
      <w:r>
        <w:tab/>
      </w:r>
      <w:r>
        <w:rPr>
          <w:rFonts w:hint="eastAsia"/>
        </w:rPr>
        <w:t>打印：/?</w:t>
      </w:r>
      <w:r>
        <w:t>a=1</w:t>
      </w:r>
    </w:p>
    <w:p w14:paraId="6E3D5E20" w14:textId="77777777" w:rsidR="0062360F" w:rsidRDefault="0062360F" w:rsidP="00563CF9">
      <w:pPr>
        <w:pStyle w:val="4"/>
      </w:pPr>
      <w:r>
        <w:rPr>
          <w:rFonts w:hint="eastAsia"/>
        </w:rPr>
        <w:t>请求过滤</w:t>
      </w:r>
    </w:p>
    <w:p w14:paraId="4350D9C7" w14:textId="77777777" w:rsidR="0062360F" w:rsidRDefault="0062360F" w:rsidP="0062360F">
      <w:pPr>
        <w:ind w:left="420"/>
      </w:pPr>
      <w:r>
        <w:rPr>
          <w:rFonts w:hint="eastAsia"/>
        </w:rPr>
        <w:t>1次访问，实际上是发送了2次请求</w:t>
      </w:r>
    </w:p>
    <w:p w14:paraId="0FBF6D5B" w14:textId="77777777" w:rsidR="0062360F" w:rsidRDefault="0062360F" w:rsidP="0062360F">
      <w:pPr>
        <w:ind w:left="420"/>
      </w:pPr>
      <w:r>
        <w:rPr>
          <w:rFonts w:hint="eastAsia"/>
        </w:rPr>
        <w:t>同样使用上面的例程，当访问</w:t>
      </w:r>
      <w:hyperlink r:id="rId115" w:history="1">
        <w:r w:rsidRPr="006B2FC5">
          <w:rPr>
            <w:rStyle w:val="a6"/>
          </w:rPr>
          <w:t>http://localhost/?a=1</w:t>
        </w:r>
      </w:hyperlink>
      <w:r>
        <w:rPr>
          <w:rFonts w:hint="eastAsia"/>
        </w:rPr>
        <w:t>时，打印结果如下：</w:t>
      </w:r>
    </w:p>
    <w:p w14:paraId="3DD2E92A" w14:textId="77777777" w:rsidR="0062360F" w:rsidRDefault="0062360F" w:rsidP="0062360F">
      <w:pPr>
        <w:ind w:left="420"/>
      </w:pPr>
      <w:r>
        <w:rPr>
          <w:noProof/>
        </w:rPr>
        <w:drawing>
          <wp:inline distT="0" distB="0" distL="0" distR="0" wp14:anchorId="07CF2DCC" wp14:editId="321C8FC0">
            <wp:extent cx="1104900" cy="49530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104900" cy="495300"/>
                    </a:xfrm>
                    <a:prstGeom prst="rect">
                      <a:avLst/>
                    </a:prstGeom>
                  </pic:spPr>
                </pic:pic>
              </a:graphicData>
            </a:graphic>
          </wp:inline>
        </w:drawing>
      </w:r>
    </w:p>
    <w:p w14:paraId="5F47D76F" w14:textId="77777777" w:rsidR="0062360F" w:rsidRDefault="0062360F" w:rsidP="0062360F">
      <w:pPr>
        <w:ind w:left="420"/>
      </w:pPr>
      <w:r>
        <w:rPr>
          <w:rFonts w:hint="eastAsia"/>
        </w:rPr>
        <w:t>其中：</w:t>
      </w:r>
    </w:p>
    <w:p w14:paraId="62209BBB" w14:textId="77777777" w:rsidR="0062360F" w:rsidRDefault="0062360F" w:rsidP="0062360F">
      <w:pPr>
        <w:ind w:left="420"/>
      </w:pPr>
      <w:r>
        <w:tab/>
      </w:r>
      <w:r>
        <w:rPr>
          <w:rFonts w:hint="eastAsia"/>
        </w:rPr>
        <w:t>第一行是真正的请求</w:t>
      </w:r>
    </w:p>
    <w:p w14:paraId="1803500B" w14:textId="77777777" w:rsidR="0062360F" w:rsidRDefault="0062360F" w:rsidP="0062360F">
      <w:pPr>
        <w:ind w:left="420"/>
      </w:pPr>
      <w:r>
        <w:tab/>
      </w:r>
      <w:r>
        <w:rPr>
          <w:rFonts w:hint="eastAsia"/>
        </w:rPr>
        <w:t>第2行是请求图标的请求</w:t>
      </w:r>
    </w:p>
    <w:p w14:paraId="52227A2E" w14:textId="77777777" w:rsidR="0062360F" w:rsidRDefault="0062360F" w:rsidP="0062360F">
      <w:pPr>
        <w:ind w:left="420"/>
      </w:pPr>
      <w:r>
        <w:tab/>
      </w:r>
      <w:r>
        <w:tab/>
      </w:r>
      <w:r>
        <w:rPr>
          <w:noProof/>
        </w:rPr>
        <w:drawing>
          <wp:inline distT="0" distB="0" distL="0" distR="0" wp14:anchorId="0CC38BC6" wp14:editId="44D5E84C">
            <wp:extent cx="2143125" cy="704850"/>
            <wp:effectExtent l="0" t="0" r="952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143125" cy="704850"/>
                    </a:xfrm>
                    <a:prstGeom prst="rect">
                      <a:avLst/>
                    </a:prstGeom>
                  </pic:spPr>
                </pic:pic>
              </a:graphicData>
            </a:graphic>
          </wp:inline>
        </w:drawing>
      </w:r>
    </w:p>
    <w:p w14:paraId="0FB61BCB" w14:textId="77777777" w:rsidR="0062360F" w:rsidRDefault="0062360F" w:rsidP="0062360F">
      <w:pPr>
        <w:ind w:left="420"/>
      </w:pPr>
      <w:r>
        <w:rPr>
          <w:rFonts w:hint="eastAsia"/>
        </w:rPr>
        <w:t>我们只需要第一行的请求，所以需要进行过滤</w:t>
      </w:r>
    </w:p>
    <w:tbl>
      <w:tblPr>
        <w:tblStyle w:val="ac"/>
        <w:tblW w:w="0" w:type="auto"/>
        <w:tblInd w:w="420" w:type="dxa"/>
        <w:tblLook w:val="04A0" w:firstRow="1" w:lastRow="0" w:firstColumn="1" w:lastColumn="0" w:noHBand="0" w:noVBand="1"/>
      </w:tblPr>
      <w:tblGrid>
        <w:gridCol w:w="7876"/>
      </w:tblGrid>
      <w:tr w:rsidR="0062360F" w14:paraId="4D74B02E" w14:textId="77777777" w:rsidTr="007E3FED">
        <w:tc>
          <w:tcPr>
            <w:tcW w:w="8296" w:type="dxa"/>
          </w:tcPr>
          <w:p w14:paraId="5854EF7F" w14:textId="77777777" w:rsidR="0062360F" w:rsidRPr="00444102"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b/>
                <w:bCs/>
                <w:color w:val="660E7A"/>
                <w:sz w:val="23"/>
                <w:szCs w:val="23"/>
              </w:rPr>
              <w:t xml:space="preserve">url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'url'</w:t>
            </w:r>
            <w:r>
              <w:rPr>
                <w:rFonts w:hint="eastAsia"/>
                <w:color w:val="000000"/>
                <w:sz w:val="23"/>
                <w:szCs w:val="23"/>
              </w:rPr>
              <w:t>);</w:t>
            </w:r>
            <w:r>
              <w:rPr>
                <w:rFonts w:hint="eastAsia"/>
                <w:color w:val="000000"/>
                <w:sz w:val="23"/>
                <w:szCs w:val="23"/>
              </w:rPr>
              <w:br/>
            </w:r>
            <w:r>
              <w:rPr>
                <w:rFonts w:hint="eastAsia"/>
                <w:b/>
                <w:bCs/>
                <w:color w:val="000080"/>
                <w:sz w:val="23"/>
                <w:szCs w:val="23"/>
              </w:rPr>
              <w:t xml:space="preserve">var </w:t>
            </w:r>
            <w:r>
              <w:rPr>
                <w:rFonts w:hint="eastAsia"/>
                <w:b/>
                <w:bCs/>
                <w:color w:val="660E7A"/>
                <w:sz w:val="23"/>
                <w:szCs w:val="23"/>
              </w:rPr>
              <w:t xml:space="preserve">http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'http'</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660E7A"/>
                <w:sz w:val="23"/>
                <w:szCs w:val="23"/>
              </w:rPr>
              <w:t>http</w:t>
            </w:r>
            <w:r>
              <w:rPr>
                <w:rFonts w:hint="eastAsia"/>
                <w:color w:val="000000"/>
                <w:sz w:val="23"/>
                <w:szCs w:val="23"/>
              </w:rPr>
              <w:t>.</w:t>
            </w:r>
            <w:r>
              <w:rPr>
                <w:rFonts w:hint="eastAsia"/>
                <w:i/>
                <w:iCs/>
                <w:color w:val="000000"/>
                <w:sz w:val="23"/>
                <w:szCs w:val="23"/>
              </w:rPr>
              <w:t>createServer</w:t>
            </w:r>
            <w:r>
              <w:rPr>
                <w:rFonts w:hint="eastAsia"/>
                <w:color w:val="000000"/>
                <w:sz w:val="23"/>
                <w:szCs w:val="23"/>
              </w:rPr>
              <w:t>(</w:t>
            </w:r>
            <w:r>
              <w:rPr>
                <w:rFonts w:hint="eastAsia"/>
                <w:b/>
                <w:bCs/>
                <w:color w:val="000080"/>
                <w:sz w:val="23"/>
                <w:szCs w:val="23"/>
              </w:rPr>
              <w:t xml:space="preserve">function </w:t>
            </w:r>
            <w:r>
              <w:rPr>
                <w:rFonts w:hint="eastAsia"/>
                <w:color w:val="000000"/>
                <w:sz w:val="23"/>
                <w:szCs w:val="23"/>
              </w:rPr>
              <w:t>(req,res) {</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(req.</w:t>
            </w:r>
            <w:r>
              <w:rPr>
                <w:rFonts w:hint="eastAsia"/>
                <w:b/>
                <w:bCs/>
                <w:color w:val="660E7A"/>
                <w:sz w:val="23"/>
                <w:szCs w:val="23"/>
              </w:rPr>
              <w:t xml:space="preserve">url </w:t>
            </w:r>
            <w:r>
              <w:rPr>
                <w:rFonts w:hint="eastAsia"/>
                <w:color w:val="000000"/>
                <w:sz w:val="23"/>
                <w:szCs w:val="23"/>
              </w:rPr>
              <w:t>!=</w:t>
            </w:r>
            <w:r>
              <w:rPr>
                <w:rFonts w:hint="eastAsia"/>
                <w:b/>
                <w:bCs/>
                <w:color w:val="008000"/>
                <w:sz w:val="23"/>
                <w:szCs w:val="23"/>
              </w:rPr>
              <w:t>'/favicon.ico'</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(req.</w:t>
            </w:r>
            <w:r>
              <w:rPr>
                <w:rFonts w:hint="eastAsia"/>
                <w:b/>
                <w:bCs/>
                <w:color w:val="660E7A"/>
                <w:sz w:val="23"/>
                <w:szCs w:val="23"/>
              </w:rPr>
              <w:t>url</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res.</w:t>
            </w:r>
            <w:r>
              <w:rPr>
                <w:rFonts w:hint="eastAsia"/>
                <w:color w:val="7A7A43"/>
                <w:sz w:val="23"/>
                <w:szCs w:val="23"/>
              </w:rPr>
              <w:t>end</w:t>
            </w:r>
            <w:r>
              <w:rPr>
                <w:rFonts w:hint="eastAsia"/>
                <w:color w:val="000000"/>
                <w:sz w:val="23"/>
                <w:szCs w:val="23"/>
              </w:rPr>
              <w:t>();</w:t>
            </w:r>
            <w:r>
              <w:rPr>
                <w:rFonts w:hint="eastAsia"/>
                <w:color w:val="000000"/>
                <w:sz w:val="23"/>
                <w:szCs w:val="23"/>
              </w:rPr>
              <w:br/>
              <w:t>}).</w:t>
            </w:r>
            <w:r>
              <w:rPr>
                <w:rFonts w:hint="eastAsia"/>
                <w:color w:val="7A7A43"/>
                <w:sz w:val="23"/>
                <w:szCs w:val="23"/>
              </w:rPr>
              <w:t>listen</w:t>
            </w:r>
            <w:r>
              <w:rPr>
                <w:rFonts w:hint="eastAsia"/>
                <w:color w:val="000000"/>
                <w:sz w:val="23"/>
                <w:szCs w:val="23"/>
              </w:rPr>
              <w:t>(</w:t>
            </w:r>
            <w:r>
              <w:rPr>
                <w:rFonts w:hint="eastAsia"/>
                <w:color w:val="0000FF"/>
                <w:sz w:val="23"/>
                <w:szCs w:val="23"/>
              </w:rPr>
              <w:t>80</w:t>
            </w:r>
            <w:r>
              <w:rPr>
                <w:rFonts w:hint="eastAsia"/>
                <w:color w:val="000000"/>
                <w:sz w:val="23"/>
                <w:szCs w:val="23"/>
              </w:rPr>
              <w:t>);</w:t>
            </w:r>
          </w:p>
        </w:tc>
      </w:tr>
    </w:tbl>
    <w:p w14:paraId="1097B4C6" w14:textId="77777777" w:rsidR="0062360F" w:rsidRDefault="0062360F" w:rsidP="0062360F">
      <w:pPr>
        <w:ind w:left="420"/>
      </w:pPr>
      <w:r>
        <w:rPr>
          <w:rFonts w:hint="eastAsia"/>
        </w:rPr>
        <w:t>此时在访问</w:t>
      </w:r>
      <w:hyperlink r:id="rId118" w:history="1">
        <w:r w:rsidRPr="006B2FC5">
          <w:rPr>
            <w:rStyle w:val="a6"/>
          </w:rPr>
          <w:t>http://localhost/?a=1</w:t>
        </w:r>
      </w:hyperlink>
      <w:r>
        <w:rPr>
          <w:rFonts w:hint="eastAsia"/>
        </w:rPr>
        <w:t>时，打印结果如下：</w:t>
      </w:r>
    </w:p>
    <w:p w14:paraId="26FEBE2A" w14:textId="77777777" w:rsidR="0062360F" w:rsidRDefault="0062360F" w:rsidP="0062360F">
      <w:pPr>
        <w:ind w:left="420"/>
      </w:pPr>
      <w:r>
        <w:tab/>
      </w:r>
      <w:r>
        <w:rPr>
          <w:noProof/>
        </w:rPr>
        <w:drawing>
          <wp:inline distT="0" distB="0" distL="0" distR="0" wp14:anchorId="5D3D7C61" wp14:editId="1AD98E1A">
            <wp:extent cx="714375" cy="352425"/>
            <wp:effectExtent l="0" t="0" r="9525"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714375" cy="352425"/>
                    </a:xfrm>
                    <a:prstGeom prst="rect">
                      <a:avLst/>
                    </a:prstGeom>
                  </pic:spPr>
                </pic:pic>
              </a:graphicData>
            </a:graphic>
          </wp:inline>
        </w:drawing>
      </w:r>
    </w:p>
    <w:p w14:paraId="15D20782" w14:textId="77777777" w:rsidR="0062360F" w:rsidRDefault="0062360F" w:rsidP="00563CF9">
      <w:pPr>
        <w:pStyle w:val="4"/>
      </w:pPr>
      <w:r>
        <w:rPr>
          <w:rFonts w:hint="eastAsia"/>
        </w:rPr>
        <w:t>解析url</w:t>
      </w:r>
    </w:p>
    <w:p w14:paraId="3576CD2F" w14:textId="77777777" w:rsidR="0062360F" w:rsidRDefault="0062360F" w:rsidP="00315AED">
      <w:pPr>
        <w:pStyle w:val="5"/>
        <w:numPr>
          <w:ilvl w:val="0"/>
          <w:numId w:val="222"/>
        </w:numPr>
        <w:ind w:right="210"/>
      </w:pPr>
      <w:r>
        <w:rPr>
          <w:rFonts w:hint="eastAsia"/>
        </w:rPr>
        <w:t>方法</w:t>
      </w:r>
    </w:p>
    <w:p w14:paraId="29AA5E70" w14:textId="77777777" w:rsidR="0062360F" w:rsidRDefault="0062360F" w:rsidP="0062360F">
      <w:pPr>
        <w:ind w:left="420"/>
      </w:pPr>
      <w:r>
        <w:rPr>
          <w:rFonts w:hint="eastAsia"/>
        </w:rPr>
        <w:t>格式：</w:t>
      </w:r>
      <w:r>
        <w:tab/>
      </w:r>
      <w:r>
        <w:rPr>
          <w:rFonts w:hint="eastAsia"/>
        </w:rPr>
        <w:t>var</w:t>
      </w:r>
      <w:r>
        <w:t xml:space="preserve"> parse(url)</w:t>
      </w:r>
    </w:p>
    <w:p w14:paraId="07F5CAC7" w14:textId="77777777" w:rsidR="0062360F" w:rsidRDefault="0062360F" w:rsidP="0062360F">
      <w:pPr>
        <w:ind w:left="420"/>
      </w:pPr>
      <w:r>
        <w:lastRenderedPageBreak/>
        <w:tab/>
      </w:r>
      <w:r>
        <w:tab/>
        <w:t>var parse(url, parseQueryString)</w:t>
      </w:r>
    </w:p>
    <w:p w14:paraId="7B70F0D5" w14:textId="77777777" w:rsidR="0062360F" w:rsidRDefault="0062360F" w:rsidP="0062360F">
      <w:pPr>
        <w:ind w:left="420"/>
      </w:pPr>
      <w:r>
        <w:rPr>
          <w:rFonts w:hint="eastAsia"/>
        </w:rPr>
        <w:t>功能：解析url地址，将url中包含的信息解析为对象</w:t>
      </w:r>
    </w:p>
    <w:p w14:paraId="36D41297" w14:textId="77777777" w:rsidR="0062360F" w:rsidRDefault="0062360F" w:rsidP="0062360F">
      <w:pPr>
        <w:ind w:left="420"/>
      </w:pPr>
      <w:r>
        <w:rPr>
          <w:rFonts w:hint="eastAsia"/>
        </w:rPr>
        <w:t>参数：</w:t>
      </w:r>
      <w:r>
        <w:tab/>
      </w:r>
      <w:r>
        <w:rPr>
          <w:rFonts w:hint="eastAsia"/>
        </w:rPr>
        <w:t>url：待解析的url</w:t>
      </w:r>
    </w:p>
    <w:p w14:paraId="00DA0466" w14:textId="77777777" w:rsidR="0062360F" w:rsidRDefault="0062360F" w:rsidP="0062360F">
      <w:pPr>
        <w:ind w:left="420"/>
      </w:pPr>
      <w:r>
        <w:tab/>
      </w:r>
      <w:r>
        <w:tab/>
      </w:r>
      <w:r>
        <w:rPr>
          <w:rFonts w:hint="eastAsia"/>
        </w:rPr>
        <w:t>parseQueryString：是否将get</w:t>
      </w:r>
      <w:r>
        <w:t>’</w:t>
      </w:r>
      <w:r>
        <w:rPr>
          <w:rFonts w:hint="eastAsia"/>
        </w:rPr>
        <w:t>传值解析为对象，默认false</w:t>
      </w:r>
    </w:p>
    <w:p w14:paraId="46E772DA" w14:textId="77777777" w:rsidR="0062360F" w:rsidRDefault="0062360F" w:rsidP="0062360F">
      <w:pPr>
        <w:ind w:left="420"/>
      </w:pPr>
      <w:r>
        <w:rPr>
          <w:rFonts w:hint="eastAsia"/>
        </w:rPr>
        <w:t>返回值：封装为对象后的解析结果</w:t>
      </w:r>
    </w:p>
    <w:p w14:paraId="382DFF12" w14:textId="77777777" w:rsidR="0062360F" w:rsidRPr="00340455" w:rsidRDefault="0062360F" w:rsidP="00563CF9">
      <w:pPr>
        <w:pStyle w:val="5"/>
        <w:ind w:right="210"/>
      </w:pPr>
      <w:r>
        <w:rPr>
          <w:rFonts w:hint="eastAsia"/>
        </w:rPr>
        <w:t>例</w:t>
      </w:r>
    </w:p>
    <w:tbl>
      <w:tblPr>
        <w:tblStyle w:val="ac"/>
        <w:tblW w:w="0" w:type="auto"/>
        <w:tblInd w:w="846" w:type="dxa"/>
        <w:tblLook w:val="04A0" w:firstRow="1" w:lastRow="0" w:firstColumn="1" w:lastColumn="0" w:noHBand="0" w:noVBand="1"/>
      </w:tblPr>
      <w:tblGrid>
        <w:gridCol w:w="7450"/>
      </w:tblGrid>
      <w:tr w:rsidR="0062360F" w14:paraId="10AA30C2" w14:textId="77777777" w:rsidTr="007E3FED">
        <w:tc>
          <w:tcPr>
            <w:tcW w:w="7450" w:type="dxa"/>
          </w:tcPr>
          <w:p w14:paraId="579F2DBB" w14:textId="77777777" w:rsidR="0062360F" w:rsidRPr="00340455"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b/>
                <w:bCs/>
                <w:color w:val="660E7A"/>
                <w:sz w:val="23"/>
                <w:szCs w:val="23"/>
              </w:rPr>
              <w:t xml:space="preserve">url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'url'</w:t>
            </w:r>
            <w:r>
              <w:rPr>
                <w:rFonts w:hint="eastAsia"/>
                <w:color w:val="000000"/>
                <w:sz w:val="23"/>
                <w:szCs w:val="23"/>
              </w:rPr>
              <w:t>);</w:t>
            </w:r>
            <w:r>
              <w:rPr>
                <w:rFonts w:hint="eastAsia"/>
                <w:color w:val="000000"/>
                <w:sz w:val="23"/>
                <w:szCs w:val="23"/>
              </w:rPr>
              <w:br/>
            </w:r>
            <w:r>
              <w:rPr>
                <w:rFonts w:hint="eastAsia"/>
                <w:b/>
                <w:bCs/>
                <w:color w:val="000080"/>
                <w:sz w:val="23"/>
                <w:szCs w:val="23"/>
              </w:rPr>
              <w:t xml:space="preserve">var </w:t>
            </w:r>
            <w:r>
              <w:rPr>
                <w:rFonts w:hint="eastAsia"/>
                <w:b/>
                <w:bCs/>
                <w:color w:val="660E7A"/>
                <w:sz w:val="23"/>
                <w:szCs w:val="23"/>
              </w:rPr>
              <w:t xml:space="preserve">http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'http'</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660E7A"/>
                <w:sz w:val="23"/>
                <w:szCs w:val="23"/>
              </w:rPr>
              <w:t>http</w:t>
            </w:r>
            <w:r>
              <w:rPr>
                <w:rFonts w:hint="eastAsia"/>
                <w:color w:val="000000"/>
                <w:sz w:val="23"/>
                <w:szCs w:val="23"/>
              </w:rPr>
              <w:t>.</w:t>
            </w:r>
            <w:r>
              <w:rPr>
                <w:rFonts w:hint="eastAsia"/>
                <w:i/>
                <w:iCs/>
                <w:color w:val="000000"/>
                <w:sz w:val="23"/>
                <w:szCs w:val="23"/>
              </w:rPr>
              <w:t>createServer</w:t>
            </w:r>
            <w:r>
              <w:rPr>
                <w:rFonts w:hint="eastAsia"/>
                <w:color w:val="000000"/>
                <w:sz w:val="23"/>
                <w:szCs w:val="23"/>
              </w:rPr>
              <w:t>(</w:t>
            </w:r>
            <w:r>
              <w:rPr>
                <w:rFonts w:hint="eastAsia"/>
                <w:b/>
                <w:bCs/>
                <w:color w:val="000080"/>
                <w:sz w:val="23"/>
                <w:szCs w:val="23"/>
              </w:rPr>
              <w:t xml:space="preserve">function </w:t>
            </w:r>
            <w:r>
              <w:rPr>
                <w:rFonts w:hint="eastAsia"/>
                <w:color w:val="000000"/>
                <w:sz w:val="23"/>
                <w:szCs w:val="23"/>
              </w:rPr>
              <w:t>(req,res) {</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(req.</w:t>
            </w:r>
            <w:r>
              <w:rPr>
                <w:rFonts w:hint="eastAsia"/>
                <w:b/>
                <w:bCs/>
                <w:color w:val="660E7A"/>
                <w:sz w:val="23"/>
                <w:szCs w:val="23"/>
              </w:rPr>
              <w:t xml:space="preserve">url </w:t>
            </w:r>
            <w:r>
              <w:rPr>
                <w:rFonts w:hint="eastAsia"/>
                <w:color w:val="000000"/>
                <w:sz w:val="23"/>
                <w:szCs w:val="23"/>
              </w:rPr>
              <w:t>!=</w:t>
            </w:r>
            <w:r>
              <w:rPr>
                <w:rFonts w:hint="eastAsia"/>
                <w:b/>
                <w:bCs/>
                <w:color w:val="008000"/>
                <w:sz w:val="23"/>
                <w:szCs w:val="23"/>
              </w:rPr>
              <w:t>'/favicon.ico'</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(req.</w:t>
            </w:r>
            <w:r>
              <w:rPr>
                <w:rFonts w:hint="eastAsia"/>
                <w:b/>
                <w:bCs/>
                <w:color w:val="660E7A"/>
                <w:sz w:val="23"/>
                <w:szCs w:val="23"/>
              </w:rPr>
              <w:t>url</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var </w:t>
            </w:r>
            <w:r>
              <w:rPr>
                <w:rFonts w:hint="eastAsia"/>
                <w:color w:val="458383"/>
                <w:sz w:val="23"/>
                <w:szCs w:val="23"/>
              </w:rPr>
              <w:t xml:space="preserve">result </w:t>
            </w:r>
            <w:r>
              <w:rPr>
                <w:rFonts w:hint="eastAsia"/>
                <w:color w:val="000000"/>
                <w:sz w:val="23"/>
                <w:szCs w:val="23"/>
              </w:rPr>
              <w:t xml:space="preserve">= </w:t>
            </w:r>
            <w:r>
              <w:rPr>
                <w:rFonts w:hint="eastAsia"/>
                <w:b/>
                <w:bCs/>
                <w:color w:val="660E7A"/>
                <w:sz w:val="23"/>
                <w:szCs w:val="23"/>
              </w:rPr>
              <w:t>url</w:t>
            </w:r>
            <w:r>
              <w:rPr>
                <w:rFonts w:hint="eastAsia"/>
                <w:color w:val="000000"/>
                <w:sz w:val="23"/>
                <w:szCs w:val="23"/>
              </w:rPr>
              <w:t>.</w:t>
            </w:r>
            <w:r>
              <w:rPr>
                <w:rFonts w:hint="eastAsia"/>
                <w:i/>
                <w:iCs/>
                <w:color w:val="000000"/>
                <w:sz w:val="23"/>
                <w:szCs w:val="23"/>
              </w:rPr>
              <w:t>parse</w:t>
            </w:r>
            <w:r>
              <w:rPr>
                <w:rFonts w:hint="eastAsia"/>
                <w:color w:val="000000"/>
                <w:sz w:val="23"/>
                <w:szCs w:val="23"/>
              </w:rPr>
              <w:t>(req.</w:t>
            </w:r>
            <w:r>
              <w:rPr>
                <w:rFonts w:hint="eastAsia"/>
                <w:b/>
                <w:bCs/>
                <w:color w:val="660E7A"/>
                <w:sz w:val="23"/>
                <w:szCs w:val="23"/>
              </w:rPr>
              <w:t>url</w:t>
            </w:r>
            <w:r>
              <w:rPr>
                <w:rFonts w:hint="eastAsia"/>
                <w:color w:val="000000"/>
                <w:sz w:val="23"/>
                <w:szCs w:val="23"/>
              </w:rPr>
              <w:t>,</w:t>
            </w:r>
            <w:r>
              <w:rPr>
                <w:rFonts w:hint="eastAsia"/>
                <w:b/>
                <w:bCs/>
                <w:color w:val="000080"/>
                <w:sz w:val="23"/>
                <w:szCs w:val="23"/>
              </w:rPr>
              <w:t>true</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color w:val="458383"/>
                <w:sz w:val="23"/>
                <w:szCs w:val="23"/>
              </w:rPr>
              <w:t>result</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res.</w:t>
            </w:r>
            <w:r>
              <w:rPr>
                <w:rFonts w:hint="eastAsia"/>
                <w:color w:val="7A7A43"/>
                <w:sz w:val="23"/>
                <w:szCs w:val="23"/>
              </w:rPr>
              <w:t>end</w:t>
            </w:r>
            <w:r>
              <w:rPr>
                <w:rFonts w:hint="eastAsia"/>
                <w:color w:val="000000"/>
                <w:sz w:val="23"/>
                <w:szCs w:val="23"/>
              </w:rPr>
              <w:t>();</w:t>
            </w:r>
            <w:r>
              <w:rPr>
                <w:rFonts w:hint="eastAsia"/>
                <w:color w:val="000000"/>
                <w:sz w:val="23"/>
                <w:szCs w:val="23"/>
              </w:rPr>
              <w:br/>
              <w:t>}).</w:t>
            </w:r>
            <w:r>
              <w:rPr>
                <w:rFonts w:hint="eastAsia"/>
                <w:color w:val="7A7A43"/>
                <w:sz w:val="23"/>
                <w:szCs w:val="23"/>
              </w:rPr>
              <w:t>listen</w:t>
            </w:r>
            <w:r>
              <w:rPr>
                <w:rFonts w:hint="eastAsia"/>
                <w:color w:val="000000"/>
                <w:sz w:val="23"/>
                <w:szCs w:val="23"/>
              </w:rPr>
              <w:t>(</w:t>
            </w:r>
            <w:r>
              <w:rPr>
                <w:rFonts w:hint="eastAsia"/>
                <w:color w:val="0000FF"/>
                <w:sz w:val="23"/>
                <w:szCs w:val="23"/>
              </w:rPr>
              <w:t>80</w:t>
            </w:r>
            <w:r>
              <w:rPr>
                <w:rFonts w:hint="eastAsia"/>
                <w:color w:val="000000"/>
                <w:sz w:val="23"/>
                <w:szCs w:val="23"/>
              </w:rPr>
              <w:t>);</w:t>
            </w:r>
          </w:p>
        </w:tc>
      </w:tr>
    </w:tbl>
    <w:p w14:paraId="6C1D4370" w14:textId="77777777" w:rsidR="0062360F" w:rsidRDefault="0062360F" w:rsidP="0062360F">
      <w:pPr>
        <w:ind w:left="420"/>
      </w:pPr>
      <w:r>
        <w:rPr>
          <w:rFonts w:hint="eastAsia"/>
        </w:rPr>
        <w:t>结果：</w:t>
      </w:r>
    </w:p>
    <w:p w14:paraId="39B10C09" w14:textId="77777777" w:rsidR="0062360F" w:rsidRDefault="0062360F" w:rsidP="0062360F">
      <w:pPr>
        <w:ind w:left="420"/>
      </w:pPr>
      <w:r>
        <w:tab/>
      </w:r>
      <w:r>
        <w:rPr>
          <w:noProof/>
        </w:rPr>
        <w:drawing>
          <wp:inline distT="0" distB="0" distL="0" distR="0" wp14:anchorId="272D2E66" wp14:editId="0B59C651">
            <wp:extent cx="1676400" cy="3152775"/>
            <wp:effectExtent l="0" t="0" r="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676400" cy="3152775"/>
                    </a:xfrm>
                    <a:prstGeom prst="rect">
                      <a:avLst/>
                    </a:prstGeom>
                  </pic:spPr>
                </pic:pic>
              </a:graphicData>
            </a:graphic>
          </wp:inline>
        </w:drawing>
      </w:r>
    </w:p>
    <w:p w14:paraId="582781EC" w14:textId="77777777" w:rsidR="0062360F" w:rsidRDefault="0062360F" w:rsidP="00563CF9">
      <w:pPr>
        <w:pStyle w:val="3"/>
      </w:pPr>
      <w:r>
        <w:rPr>
          <w:rFonts w:hint="eastAsia"/>
        </w:rPr>
        <w:t>fs</w:t>
      </w:r>
    </w:p>
    <w:p w14:paraId="7EB00D9A" w14:textId="77777777" w:rsidR="0062360F" w:rsidRDefault="0062360F" w:rsidP="00315AED">
      <w:pPr>
        <w:pStyle w:val="4"/>
        <w:numPr>
          <w:ilvl w:val="0"/>
          <w:numId w:val="223"/>
        </w:numPr>
      </w:pPr>
      <w:r>
        <w:rPr>
          <w:rFonts w:hint="eastAsia"/>
        </w:rPr>
        <w:t>异步方法</w:t>
      </w:r>
    </w:p>
    <w:p w14:paraId="4306C91A" w14:textId="77777777" w:rsidR="0062360F" w:rsidRPr="004678DE" w:rsidRDefault="0062360F" w:rsidP="0062360F">
      <w:pPr>
        <w:pStyle w:val="a8"/>
        <w:numPr>
          <w:ilvl w:val="0"/>
          <w:numId w:val="70"/>
        </w:numPr>
        <w:ind w:firstLineChars="0"/>
      </w:pPr>
      <w:r>
        <w:rPr>
          <w:rFonts w:hint="eastAsia"/>
        </w:rPr>
        <w:t>异步方法不能直接获取结果，只能通过回调函数获取结果</w:t>
      </w:r>
    </w:p>
    <w:p w14:paraId="765DC388" w14:textId="77777777" w:rsidR="0062360F" w:rsidRPr="004678DE" w:rsidRDefault="0062360F" w:rsidP="0062360F">
      <w:pPr>
        <w:pStyle w:val="a8"/>
        <w:numPr>
          <w:ilvl w:val="0"/>
          <w:numId w:val="70"/>
        </w:numPr>
        <w:ind w:firstLineChars="0"/>
      </w:pPr>
      <w:r>
        <w:rPr>
          <w:rFonts w:hint="eastAsia"/>
        </w:rPr>
        <w:t>异步方法执行过程中出错，会继续调用回调函数，并将错误传入回调函数</w:t>
      </w:r>
    </w:p>
    <w:p w14:paraId="0623377D" w14:textId="77777777" w:rsidR="0062360F" w:rsidRDefault="0062360F" w:rsidP="00315AED">
      <w:pPr>
        <w:pStyle w:val="5"/>
        <w:numPr>
          <w:ilvl w:val="0"/>
          <w:numId w:val="224"/>
        </w:numPr>
        <w:ind w:right="210"/>
      </w:pPr>
      <w:r>
        <w:rPr>
          <w:rFonts w:hint="eastAsia"/>
        </w:rPr>
        <w:lastRenderedPageBreak/>
        <w:t>判断是文件还是目录</w:t>
      </w:r>
    </w:p>
    <w:tbl>
      <w:tblPr>
        <w:tblStyle w:val="ac"/>
        <w:tblW w:w="0" w:type="auto"/>
        <w:tblInd w:w="420" w:type="dxa"/>
        <w:tblLook w:val="04A0" w:firstRow="1" w:lastRow="0" w:firstColumn="1" w:lastColumn="0" w:noHBand="0" w:noVBand="1"/>
      </w:tblPr>
      <w:tblGrid>
        <w:gridCol w:w="7876"/>
      </w:tblGrid>
      <w:tr w:rsidR="0062360F" w14:paraId="7A8AF6FF" w14:textId="77777777" w:rsidTr="007E3FED">
        <w:tc>
          <w:tcPr>
            <w:tcW w:w="8296" w:type="dxa"/>
          </w:tcPr>
          <w:p w14:paraId="10146C49" w14:textId="77777777" w:rsidR="0062360F" w:rsidRPr="00CD7105"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fs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'fs'</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//stat函数用来判断是文件还是目录</w:t>
            </w:r>
            <w:r>
              <w:rPr>
                <w:rFonts w:hint="eastAsia"/>
                <w:i/>
                <w:iCs/>
                <w:color w:val="808080"/>
                <w:sz w:val="23"/>
                <w:szCs w:val="23"/>
              </w:rPr>
              <w:br/>
              <w:t>//第1个参数为文件（夹）的路径，如果不是用全路径则是相对于</w:t>
            </w:r>
            <w:hyperlink w:anchor="_工程路径" w:history="1">
              <w:r w:rsidRPr="004634A8">
                <w:rPr>
                  <w:rStyle w:val="a6"/>
                  <w:rFonts w:hint="eastAsia"/>
                  <w:i/>
                  <w:iCs/>
                  <w:sz w:val="23"/>
                  <w:szCs w:val="23"/>
                </w:rPr>
                <w:t>工程路径</w:t>
              </w:r>
            </w:hyperlink>
            <w:r>
              <w:rPr>
                <w:rFonts w:hint="eastAsia"/>
                <w:i/>
                <w:iCs/>
                <w:color w:val="808080"/>
                <w:sz w:val="23"/>
                <w:szCs w:val="23"/>
              </w:rPr>
              <w:t>的相对路径</w:t>
            </w:r>
            <w:r>
              <w:rPr>
                <w:rFonts w:hint="eastAsia"/>
                <w:i/>
                <w:iCs/>
                <w:color w:val="808080"/>
                <w:sz w:val="23"/>
                <w:szCs w:val="23"/>
              </w:rPr>
              <w:br/>
              <w:t>//第2个参数为回调函数，该函数有2个参数</w:t>
            </w:r>
            <w:r>
              <w:rPr>
                <w:rFonts w:hint="eastAsia"/>
                <w:i/>
                <w:iCs/>
                <w:color w:val="808080"/>
                <w:sz w:val="23"/>
                <w:szCs w:val="23"/>
              </w:rPr>
              <w:br/>
              <w:t>//  err：错误：如找不到该文件</w:t>
            </w:r>
            <w:r>
              <w:rPr>
                <w:rFonts w:hint="eastAsia"/>
                <w:i/>
                <w:iCs/>
                <w:color w:val="808080"/>
                <w:sz w:val="23"/>
                <w:szCs w:val="23"/>
              </w:rPr>
              <w:br/>
              <w:t>//  stats：状态，判断的结果保存在该参数中</w:t>
            </w:r>
            <w:r>
              <w:rPr>
                <w:rFonts w:hint="eastAsia"/>
                <w:i/>
                <w:iCs/>
                <w:color w:val="808080"/>
                <w:sz w:val="23"/>
                <w:szCs w:val="23"/>
              </w:rPr>
              <w:br/>
            </w:r>
            <w:r>
              <w:rPr>
                <w:rFonts w:hint="eastAsia"/>
                <w:color w:val="458383"/>
                <w:sz w:val="23"/>
                <w:szCs w:val="23"/>
              </w:rPr>
              <w:t>fs</w:t>
            </w:r>
            <w:r>
              <w:rPr>
                <w:rFonts w:hint="eastAsia"/>
                <w:color w:val="000000"/>
                <w:sz w:val="23"/>
                <w:szCs w:val="23"/>
              </w:rPr>
              <w:t>.</w:t>
            </w:r>
            <w:r>
              <w:rPr>
                <w:rFonts w:hint="eastAsia"/>
                <w:color w:val="7A7A43"/>
                <w:sz w:val="23"/>
                <w:szCs w:val="23"/>
              </w:rPr>
              <w:t>stat</w:t>
            </w:r>
            <w:r>
              <w:rPr>
                <w:rFonts w:hint="eastAsia"/>
                <w:color w:val="000000"/>
                <w:sz w:val="23"/>
                <w:szCs w:val="23"/>
              </w:rPr>
              <w:t>(</w:t>
            </w:r>
            <w:r>
              <w:rPr>
                <w:rFonts w:hint="eastAsia"/>
                <w:b/>
                <w:bCs/>
                <w:color w:val="008000"/>
                <w:sz w:val="23"/>
                <w:szCs w:val="23"/>
              </w:rPr>
              <w:t>'demo1.js'</w:t>
            </w:r>
            <w:r>
              <w:rPr>
                <w:rFonts w:hint="eastAsia"/>
                <w:color w:val="000000"/>
                <w:sz w:val="23"/>
                <w:szCs w:val="23"/>
              </w:rPr>
              <w:t>,(err,stats) =&gt;{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(err)</w:t>
            </w:r>
            <w:r>
              <w:rPr>
                <w:rFonts w:hint="eastAsia"/>
                <w:color w:val="000000"/>
                <w:sz w:val="23"/>
                <w:szCs w:val="23"/>
              </w:rPr>
              <w:br/>
              <w:t xml:space="preserve">        </w:t>
            </w:r>
            <w:r>
              <w:rPr>
                <w:rFonts w:hint="eastAsia"/>
                <w:b/>
                <w:bCs/>
                <w:color w:val="000080"/>
                <w:sz w:val="23"/>
                <w:szCs w:val="23"/>
              </w:rPr>
              <w:t>return</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i/>
                <w:iCs/>
                <w:color w:val="808080"/>
                <w:sz w:val="23"/>
                <w:szCs w:val="23"/>
              </w:rPr>
              <w:t>//stats的isFile()方法返回是否为文件</w:t>
            </w:r>
            <w:r>
              <w:rPr>
                <w:rFonts w:hint="eastAsia"/>
                <w:i/>
                <w:iCs/>
                <w:color w:val="80808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`是否为文件：</w:t>
            </w:r>
            <w:r>
              <w:rPr>
                <w:rFonts w:hint="eastAsia"/>
                <w:color w:val="000000"/>
                <w:sz w:val="23"/>
                <w:szCs w:val="23"/>
              </w:rPr>
              <w:t>${stats.</w:t>
            </w:r>
            <w:r>
              <w:rPr>
                <w:rFonts w:hint="eastAsia"/>
                <w:color w:val="7A7A43"/>
                <w:sz w:val="23"/>
                <w:szCs w:val="23"/>
              </w:rPr>
              <w:t>isFile</w:t>
            </w:r>
            <w:r>
              <w:rPr>
                <w:rFonts w:hint="eastAsia"/>
                <w:color w:val="000000"/>
                <w:sz w:val="23"/>
                <w:szCs w:val="23"/>
              </w:rPr>
              <w: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//stats的isDirectory()方法返回是否为目录</w:t>
            </w:r>
            <w:r>
              <w:rPr>
                <w:rFonts w:hint="eastAsia"/>
                <w:i/>
                <w:iCs/>
                <w:color w:val="80808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`是否为目录：</w:t>
            </w:r>
            <w:r>
              <w:rPr>
                <w:rFonts w:hint="eastAsia"/>
                <w:color w:val="000000"/>
                <w:sz w:val="23"/>
                <w:szCs w:val="23"/>
              </w:rPr>
              <w:t>${stats.</w:t>
            </w:r>
            <w:r>
              <w:rPr>
                <w:rFonts w:hint="eastAsia"/>
                <w:color w:val="7A7A43"/>
                <w:sz w:val="23"/>
                <w:szCs w:val="23"/>
              </w:rPr>
              <w:t>isDirectory</w:t>
            </w:r>
            <w:r>
              <w:rPr>
                <w:rFonts w:hint="eastAsia"/>
                <w:color w:val="000000"/>
                <w:sz w:val="23"/>
                <w:szCs w:val="23"/>
              </w:rPr>
              <w:t>()}</w:t>
            </w:r>
            <w:r>
              <w:rPr>
                <w:rFonts w:hint="eastAsia"/>
                <w:b/>
                <w:bCs/>
                <w:color w:val="008000"/>
                <w:sz w:val="23"/>
                <w:szCs w:val="23"/>
              </w:rPr>
              <w:t>`</w:t>
            </w:r>
            <w:r>
              <w:rPr>
                <w:rFonts w:hint="eastAsia"/>
                <w:color w:val="000000"/>
                <w:sz w:val="23"/>
                <w:szCs w:val="23"/>
              </w:rPr>
              <w:t>);</w:t>
            </w:r>
            <w:r>
              <w:rPr>
                <w:rFonts w:hint="eastAsia"/>
                <w:color w:val="000000"/>
                <w:sz w:val="23"/>
                <w:szCs w:val="23"/>
              </w:rPr>
              <w:br/>
              <w:t>})</w:t>
            </w:r>
          </w:p>
        </w:tc>
      </w:tr>
    </w:tbl>
    <w:p w14:paraId="4032839B" w14:textId="77777777" w:rsidR="0062360F" w:rsidRDefault="0062360F" w:rsidP="00563CF9">
      <w:pPr>
        <w:pStyle w:val="5"/>
        <w:ind w:right="210"/>
      </w:pPr>
      <w:r>
        <w:rPr>
          <w:rFonts w:hint="eastAsia"/>
        </w:rPr>
        <w:t>创建目录</w:t>
      </w:r>
    </w:p>
    <w:tbl>
      <w:tblPr>
        <w:tblStyle w:val="ac"/>
        <w:tblW w:w="0" w:type="auto"/>
        <w:tblInd w:w="420" w:type="dxa"/>
        <w:tblLook w:val="04A0" w:firstRow="1" w:lastRow="0" w:firstColumn="1" w:lastColumn="0" w:noHBand="0" w:noVBand="1"/>
      </w:tblPr>
      <w:tblGrid>
        <w:gridCol w:w="7876"/>
      </w:tblGrid>
      <w:tr w:rsidR="0062360F" w14:paraId="4196E1B3" w14:textId="77777777" w:rsidTr="007E3FED">
        <w:tc>
          <w:tcPr>
            <w:tcW w:w="8296" w:type="dxa"/>
          </w:tcPr>
          <w:p w14:paraId="6CEFAB98" w14:textId="77777777" w:rsidR="0062360F" w:rsidRPr="004B6AB2"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fs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'fs'</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//mkdir函数用来创建目录</w:t>
            </w:r>
            <w:r>
              <w:rPr>
                <w:rFonts w:hint="eastAsia"/>
                <w:i/>
                <w:iCs/>
                <w:color w:val="808080"/>
                <w:sz w:val="23"/>
                <w:szCs w:val="23"/>
              </w:rPr>
              <w:br/>
              <w:t>//第1个参数为目录名，如果不是用全路径则是相对于</w:t>
            </w:r>
            <w:hyperlink w:anchor="_工程路径" w:history="1">
              <w:r w:rsidRPr="004634A8">
                <w:rPr>
                  <w:rStyle w:val="a6"/>
                  <w:rFonts w:hint="eastAsia"/>
                  <w:i/>
                  <w:iCs/>
                  <w:sz w:val="23"/>
                  <w:szCs w:val="23"/>
                </w:rPr>
                <w:t>工程路径</w:t>
              </w:r>
            </w:hyperlink>
            <w:r>
              <w:rPr>
                <w:rFonts w:hint="eastAsia"/>
                <w:i/>
                <w:iCs/>
                <w:color w:val="808080"/>
                <w:sz w:val="23"/>
                <w:szCs w:val="23"/>
              </w:rPr>
              <w:t>的相对路径下创建</w:t>
            </w:r>
            <w:r>
              <w:rPr>
                <w:rFonts w:hint="eastAsia"/>
                <w:i/>
                <w:iCs/>
                <w:color w:val="808080"/>
                <w:sz w:val="23"/>
                <w:szCs w:val="23"/>
              </w:rPr>
              <w:br/>
              <w:t>//第2个参数为目录权限，默认0777</w:t>
            </w:r>
            <w:r>
              <w:rPr>
                <w:rFonts w:hint="eastAsia"/>
                <w:i/>
                <w:iCs/>
                <w:color w:val="808080"/>
                <w:sz w:val="23"/>
                <w:szCs w:val="23"/>
              </w:rPr>
              <w:br/>
              <w:t>//第3个参数为回调函数，该函数有1个参数</w:t>
            </w:r>
            <w:r>
              <w:rPr>
                <w:rFonts w:hint="eastAsia"/>
                <w:i/>
                <w:iCs/>
                <w:color w:val="808080"/>
                <w:sz w:val="23"/>
                <w:szCs w:val="23"/>
              </w:rPr>
              <w:br/>
              <w:t>//  err：错误信息，如：目录已存在</w:t>
            </w:r>
            <w:r>
              <w:rPr>
                <w:rFonts w:hint="eastAsia"/>
                <w:i/>
                <w:iCs/>
                <w:color w:val="808080"/>
                <w:sz w:val="23"/>
                <w:szCs w:val="23"/>
              </w:rPr>
              <w:br/>
            </w:r>
            <w:r>
              <w:rPr>
                <w:rFonts w:hint="eastAsia"/>
                <w:color w:val="458383"/>
                <w:sz w:val="23"/>
                <w:szCs w:val="23"/>
              </w:rPr>
              <w:t>fs</w:t>
            </w:r>
            <w:r>
              <w:rPr>
                <w:rFonts w:hint="eastAsia"/>
                <w:color w:val="000000"/>
                <w:sz w:val="23"/>
                <w:szCs w:val="23"/>
              </w:rPr>
              <w:t>.</w:t>
            </w:r>
            <w:r>
              <w:rPr>
                <w:rFonts w:hint="eastAsia"/>
                <w:color w:val="7A7A43"/>
                <w:sz w:val="23"/>
                <w:szCs w:val="23"/>
              </w:rPr>
              <w:t>mkdir</w:t>
            </w:r>
            <w:r>
              <w:rPr>
                <w:rFonts w:hint="eastAsia"/>
                <w:color w:val="000000"/>
                <w:sz w:val="23"/>
                <w:szCs w:val="23"/>
              </w:rPr>
              <w:t>(</w:t>
            </w:r>
            <w:r>
              <w:rPr>
                <w:rFonts w:hint="eastAsia"/>
                <w:b/>
                <w:bCs/>
                <w:color w:val="008000"/>
                <w:sz w:val="23"/>
                <w:szCs w:val="23"/>
              </w:rPr>
              <w:t>'css'</w:t>
            </w:r>
            <w:r>
              <w:rPr>
                <w:rFonts w:hint="eastAsia"/>
                <w:color w:val="000000"/>
                <w:sz w:val="23"/>
                <w:szCs w:val="23"/>
              </w:rPr>
              <w:t>,(err)=&gt;{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(err);</w:t>
            </w:r>
            <w:r>
              <w:rPr>
                <w:rFonts w:hint="eastAsia"/>
                <w:color w:val="000000"/>
                <w:sz w:val="23"/>
                <w:szCs w:val="23"/>
              </w:rPr>
              <w:br/>
              <w:t xml:space="preserve">        </w:t>
            </w:r>
            <w:r>
              <w:rPr>
                <w:rFonts w:hint="eastAsia"/>
                <w:b/>
                <w:bCs/>
                <w:color w:val="000080"/>
                <w:sz w:val="23"/>
                <w:szCs w:val="23"/>
              </w:rPr>
              <w:t>return false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'创建目录成功'</w:t>
            </w:r>
            <w:r>
              <w:rPr>
                <w:rFonts w:hint="eastAsia"/>
                <w:color w:val="000000"/>
                <w:sz w:val="23"/>
                <w:szCs w:val="23"/>
              </w:rPr>
              <w:t>);</w:t>
            </w:r>
            <w:r>
              <w:rPr>
                <w:rFonts w:hint="eastAsia"/>
                <w:color w:val="000000"/>
                <w:sz w:val="23"/>
                <w:szCs w:val="23"/>
              </w:rPr>
              <w:br/>
              <w:t>})</w:t>
            </w:r>
          </w:p>
        </w:tc>
      </w:tr>
    </w:tbl>
    <w:p w14:paraId="545D770E" w14:textId="77777777" w:rsidR="0062360F" w:rsidRDefault="0062360F" w:rsidP="00563CF9">
      <w:pPr>
        <w:pStyle w:val="5"/>
        <w:ind w:right="210"/>
      </w:pPr>
      <w:r>
        <w:rPr>
          <w:rFonts w:hint="eastAsia"/>
        </w:rPr>
        <w:t>写入文件</w:t>
      </w:r>
    </w:p>
    <w:tbl>
      <w:tblPr>
        <w:tblStyle w:val="ac"/>
        <w:tblW w:w="0" w:type="auto"/>
        <w:tblInd w:w="420" w:type="dxa"/>
        <w:tblLook w:val="04A0" w:firstRow="1" w:lastRow="0" w:firstColumn="1" w:lastColumn="0" w:noHBand="0" w:noVBand="1"/>
      </w:tblPr>
      <w:tblGrid>
        <w:gridCol w:w="7876"/>
      </w:tblGrid>
      <w:tr w:rsidR="0062360F" w14:paraId="2D605EF0" w14:textId="77777777" w:rsidTr="007E3FED">
        <w:tc>
          <w:tcPr>
            <w:tcW w:w="8296" w:type="dxa"/>
          </w:tcPr>
          <w:p w14:paraId="20AD2490" w14:textId="77777777" w:rsidR="0062360F" w:rsidRPr="00F3678F"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fs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'fs'</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//writeFile函数用来写入文件，不存在该文件则创建，存在则覆盖</w:t>
            </w:r>
            <w:r>
              <w:rPr>
                <w:rFonts w:hint="eastAsia"/>
                <w:i/>
                <w:iCs/>
                <w:color w:val="808080"/>
                <w:sz w:val="23"/>
                <w:szCs w:val="23"/>
              </w:rPr>
              <w:br/>
              <w:t>//参数：</w:t>
            </w:r>
            <w:r>
              <w:rPr>
                <w:rFonts w:hint="eastAsia"/>
                <w:i/>
                <w:iCs/>
                <w:color w:val="808080"/>
                <w:sz w:val="23"/>
                <w:szCs w:val="23"/>
              </w:rPr>
              <w:br/>
              <w:t>//  filename：文件名</w:t>
            </w:r>
            <w:r>
              <w:rPr>
                <w:rFonts w:hint="eastAsia"/>
                <w:i/>
                <w:iCs/>
                <w:color w:val="808080"/>
                <w:sz w:val="23"/>
                <w:szCs w:val="23"/>
              </w:rPr>
              <w:br/>
            </w:r>
            <w:r>
              <w:rPr>
                <w:rFonts w:hint="eastAsia"/>
                <w:i/>
                <w:iCs/>
                <w:color w:val="808080"/>
                <w:sz w:val="23"/>
                <w:szCs w:val="23"/>
              </w:rPr>
              <w:lastRenderedPageBreak/>
              <w:t>//  data：文件内容，可以为字符串或buff</w:t>
            </w:r>
            <w:r>
              <w:rPr>
                <w:rFonts w:hint="eastAsia"/>
                <w:i/>
                <w:iCs/>
                <w:color w:val="808080"/>
                <w:sz w:val="23"/>
                <w:szCs w:val="23"/>
              </w:rPr>
              <w:br/>
              <w:t>//  option：数组对象</w:t>
            </w:r>
            <w:r>
              <w:rPr>
                <w:rFonts w:hint="eastAsia"/>
                <w:i/>
                <w:iCs/>
                <w:color w:val="808080"/>
                <w:sz w:val="23"/>
                <w:szCs w:val="23"/>
              </w:rPr>
              <w:br/>
              <w:t>//      ·encoding：默认utf-8，data使用buff时，该处值应为ignored</w:t>
            </w:r>
            <w:r>
              <w:rPr>
                <w:rFonts w:hint="eastAsia"/>
                <w:i/>
                <w:iCs/>
                <w:color w:val="808080"/>
                <w:sz w:val="23"/>
                <w:szCs w:val="23"/>
              </w:rPr>
              <w:br/>
              <w:t>//      ·mode：权限，默认438</w:t>
            </w:r>
            <w:r>
              <w:rPr>
                <w:rFonts w:hint="eastAsia"/>
                <w:i/>
                <w:iCs/>
                <w:color w:val="808080"/>
                <w:sz w:val="23"/>
                <w:szCs w:val="23"/>
              </w:rPr>
              <w:br/>
              <w:t>//      ·flag：默认'w'</w:t>
            </w:r>
            <w:r>
              <w:rPr>
                <w:rFonts w:hint="eastAsia"/>
                <w:i/>
                <w:iCs/>
                <w:color w:val="808080"/>
                <w:sz w:val="23"/>
                <w:szCs w:val="23"/>
              </w:rPr>
              <w:br/>
              <w:t>//  callback：回调函数，传递1个异常参数err</w:t>
            </w:r>
            <w:r>
              <w:rPr>
                <w:rFonts w:hint="eastAsia"/>
                <w:i/>
                <w:iCs/>
                <w:color w:val="808080"/>
                <w:sz w:val="23"/>
                <w:szCs w:val="23"/>
              </w:rPr>
              <w:br/>
            </w:r>
            <w:r>
              <w:rPr>
                <w:rFonts w:hint="eastAsia"/>
                <w:color w:val="458383"/>
                <w:sz w:val="23"/>
                <w:szCs w:val="23"/>
              </w:rPr>
              <w:t>fs</w:t>
            </w:r>
            <w:r>
              <w:rPr>
                <w:rFonts w:hint="eastAsia"/>
                <w:color w:val="000000"/>
                <w:sz w:val="23"/>
                <w:szCs w:val="23"/>
              </w:rPr>
              <w:t>.</w:t>
            </w:r>
            <w:r>
              <w:rPr>
                <w:rFonts w:hint="eastAsia"/>
                <w:color w:val="7A7A43"/>
                <w:sz w:val="23"/>
                <w:szCs w:val="23"/>
              </w:rPr>
              <w:t>writeFile</w:t>
            </w:r>
            <w:r>
              <w:rPr>
                <w:rFonts w:hint="eastAsia"/>
                <w:color w:val="000000"/>
                <w:sz w:val="23"/>
                <w:szCs w:val="23"/>
              </w:rPr>
              <w:t>(</w:t>
            </w:r>
            <w:r>
              <w:rPr>
                <w:rFonts w:hint="eastAsia"/>
                <w:b/>
                <w:bCs/>
                <w:color w:val="008000"/>
                <w:sz w:val="23"/>
                <w:szCs w:val="23"/>
              </w:rPr>
              <w:t>'t.txt'</w:t>
            </w:r>
            <w:r>
              <w:rPr>
                <w:rFonts w:hint="eastAsia"/>
                <w:color w:val="000000"/>
                <w:sz w:val="23"/>
                <w:szCs w:val="23"/>
              </w:rPr>
              <w:t>,</w:t>
            </w:r>
            <w:r>
              <w:rPr>
                <w:rFonts w:hint="eastAsia"/>
                <w:b/>
                <w:bCs/>
                <w:color w:val="008000"/>
                <w:sz w:val="23"/>
                <w:szCs w:val="23"/>
              </w:rPr>
              <w:t>'hello world'</w:t>
            </w:r>
            <w:r>
              <w:rPr>
                <w:rFonts w:hint="eastAsia"/>
                <w:color w:val="000000"/>
                <w:sz w:val="23"/>
                <w:szCs w:val="23"/>
              </w:rPr>
              <w:t>,</w:t>
            </w:r>
            <w:r>
              <w:rPr>
                <w:rFonts w:hint="eastAsia"/>
                <w:b/>
                <w:bCs/>
                <w:color w:val="008000"/>
                <w:sz w:val="23"/>
                <w:szCs w:val="23"/>
              </w:rPr>
              <w:t>'utf-8'</w:t>
            </w:r>
            <w:r>
              <w:rPr>
                <w:rFonts w:hint="eastAsia"/>
                <w:color w:val="000000"/>
                <w:sz w:val="23"/>
                <w:szCs w:val="23"/>
              </w:rPr>
              <w:t>,(err)=&gt;{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(err);</w:t>
            </w:r>
            <w:r>
              <w:rPr>
                <w:rFonts w:hint="eastAsia"/>
                <w:color w:val="000000"/>
                <w:sz w:val="23"/>
                <w:szCs w:val="23"/>
              </w:rPr>
              <w:br/>
              <w:t xml:space="preserve">        </w:t>
            </w:r>
            <w:r>
              <w:rPr>
                <w:rFonts w:hint="eastAsia"/>
                <w:b/>
                <w:bCs/>
                <w:color w:val="000080"/>
                <w:sz w:val="23"/>
                <w:szCs w:val="23"/>
              </w:rPr>
              <w:t>return false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'写入成功'</w:t>
            </w:r>
            <w:r>
              <w:rPr>
                <w:rFonts w:hint="eastAsia"/>
                <w:color w:val="000000"/>
                <w:sz w:val="23"/>
                <w:szCs w:val="23"/>
              </w:rPr>
              <w:t>);</w:t>
            </w:r>
            <w:r>
              <w:rPr>
                <w:rFonts w:hint="eastAsia"/>
                <w:color w:val="000000"/>
                <w:sz w:val="23"/>
                <w:szCs w:val="23"/>
              </w:rPr>
              <w:br/>
              <w:t>})</w:t>
            </w:r>
          </w:p>
        </w:tc>
      </w:tr>
    </w:tbl>
    <w:p w14:paraId="6526E09F" w14:textId="77777777" w:rsidR="0062360F" w:rsidRDefault="0062360F" w:rsidP="00563CF9">
      <w:pPr>
        <w:pStyle w:val="5"/>
        <w:ind w:right="210"/>
      </w:pPr>
      <w:r>
        <w:rPr>
          <w:rFonts w:hint="eastAsia"/>
        </w:rPr>
        <w:lastRenderedPageBreak/>
        <w:t>追加文件</w:t>
      </w:r>
    </w:p>
    <w:tbl>
      <w:tblPr>
        <w:tblStyle w:val="ac"/>
        <w:tblW w:w="0" w:type="auto"/>
        <w:tblInd w:w="420" w:type="dxa"/>
        <w:tblLook w:val="04A0" w:firstRow="1" w:lastRow="0" w:firstColumn="1" w:lastColumn="0" w:noHBand="0" w:noVBand="1"/>
      </w:tblPr>
      <w:tblGrid>
        <w:gridCol w:w="7876"/>
      </w:tblGrid>
      <w:tr w:rsidR="0062360F" w14:paraId="2AC7FF10" w14:textId="77777777" w:rsidTr="007E3FED">
        <w:tc>
          <w:tcPr>
            <w:tcW w:w="8296" w:type="dxa"/>
          </w:tcPr>
          <w:p w14:paraId="1F841FE3" w14:textId="77777777" w:rsidR="0062360F" w:rsidRPr="004B1F48"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fs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'fs'</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//appendFile函数用来追加文件，不存在该文件则创建，存在则追加</w:t>
            </w:r>
            <w:r>
              <w:rPr>
                <w:rFonts w:hint="eastAsia"/>
                <w:i/>
                <w:iCs/>
                <w:color w:val="808080"/>
                <w:sz w:val="23"/>
                <w:szCs w:val="23"/>
              </w:rPr>
              <w:br/>
              <w:t>//参数：</w:t>
            </w:r>
            <w:r>
              <w:rPr>
                <w:rFonts w:hint="eastAsia"/>
                <w:i/>
                <w:iCs/>
                <w:color w:val="808080"/>
                <w:sz w:val="23"/>
                <w:szCs w:val="23"/>
              </w:rPr>
              <w:br/>
              <w:t>//  filename：文件名</w:t>
            </w:r>
            <w:r>
              <w:rPr>
                <w:rFonts w:hint="eastAsia"/>
                <w:i/>
                <w:iCs/>
                <w:color w:val="808080"/>
                <w:sz w:val="23"/>
                <w:szCs w:val="23"/>
              </w:rPr>
              <w:br/>
              <w:t>//  data：文件内容，可以为字符串或buff</w:t>
            </w:r>
            <w:r>
              <w:rPr>
                <w:rFonts w:hint="eastAsia"/>
                <w:i/>
                <w:iCs/>
                <w:color w:val="808080"/>
                <w:sz w:val="23"/>
                <w:szCs w:val="23"/>
              </w:rPr>
              <w:br/>
              <w:t>//  option：数组对象</w:t>
            </w:r>
            <w:r>
              <w:rPr>
                <w:rFonts w:hint="eastAsia"/>
                <w:i/>
                <w:iCs/>
                <w:color w:val="808080"/>
                <w:sz w:val="23"/>
                <w:szCs w:val="23"/>
              </w:rPr>
              <w:br/>
              <w:t>//      ·encoding：默认utf-8，data使用buff时，该处值应为ignored</w:t>
            </w:r>
            <w:r>
              <w:rPr>
                <w:rFonts w:hint="eastAsia"/>
                <w:i/>
                <w:iCs/>
                <w:color w:val="808080"/>
                <w:sz w:val="23"/>
                <w:szCs w:val="23"/>
              </w:rPr>
              <w:br/>
              <w:t>//      ·mode：权限，默认438</w:t>
            </w:r>
            <w:r>
              <w:rPr>
                <w:rFonts w:hint="eastAsia"/>
                <w:i/>
                <w:iCs/>
                <w:color w:val="808080"/>
                <w:sz w:val="23"/>
                <w:szCs w:val="23"/>
              </w:rPr>
              <w:br/>
              <w:t>//      ·flag：默认'w'</w:t>
            </w:r>
            <w:r>
              <w:rPr>
                <w:rFonts w:hint="eastAsia"/>
                <w:i/>
                <w:iCs/>
                <w:color w:val="808080"/>
                <w:sz w:val="23"/>
                <w:szCs w:val="23"/>
              </w:rPr>
              <w:br/>
              <w:t>//  callback：回调函数，传递1个异常参数err</w:t>
            </w:r>
            <w:r>
              <w:rPr>
                <w:rFonts w:hint="eastAsia"/>
                <w:i/>
                <w:iCs/>
                <w:color w:val="808080"/>
                <w:sz w:val="23"/>
                <w:szCs w:val="23"/>
              </w:rPr>
              <w:br/>
            </w:r>
            <w:r>
              <w:rPr>
                <w:rFonts w:hint="eastAsia"/>
                <w:color w:val="458383"/>
                <w:sz w:val="23"/>
                <w:szCs w:val="23"/>
              </w:rPr>
              <w:t>fs</w:t>
            </w:r>
            <w:r>
              <w:rPr>
                <w:rFonts w:hint="eastAsia"/>
                <w:color w:val="000000"/>
                <w:sz w:val="23"/>
                <w:szCs w:val="23"/>
              </w:rPr>
              <w:t>.</w:t>
            </w:r>
            <w:r>
              <w:rPr>
                <w:rFonts w:hint="eastAsia"/>
                <w:color w:val="7A7A43"/>
                <w:sz w:val="23"/>
                <w:szCs w:val="23"/>
              </w:rPr>
              <w:t>appendFile</w:t>
            </w:r>
            <w:r>
              <w:rPr>
                <w:rFonts w:hint="eastAsia"/>
                <w:color w:val="000000"/>
                <w:sz w:val="23"/>
                <w:szCs w:val="23"/>
              </w:rPr>
              <w:t>(</w:t>
            </w:r>
            <w:r>
              <w:rPr>
                <w:rFonts w:hint="eastAsia"/>
                <w:b/>
                <w:bCs/>
                <w:color w:val="008000"/>
                <w:sz w:val="23"/>
                <w:szCs w:val="23"/>
              </w:rPr>
              <w:t>'t.txt'</w:t>
            </w:r>
            <w:r>
              <w:rPr>
                <w:rFonts w:hint="eastAsia"/>
                <w:color w:val="000000"/>
                <w:sz w:val="23"/>
                <w:szCs w:val="23"/>
              </w:rPr>
              <w:t>,</w:t>
            </w:r>
            <w:r>
              <w:rPr>
                <w:rFonts w:hint="eastAsia"/>
                <w:b/>
                <w:bCs/>
                <w:color w:val="008000"/>
                <w:sz w:val="23"/>
                <w:szCs w:val="23"/>
              </w:rPr>
              <w:t>'hello world'</w:t>
            </w:r>
            <w:r>
              <w:rPr>
                <w:rFonts w:hint="eastAsia"/>
                <w:color w:val="000000"/>
                <w:sz w:val="23"/>
                <w:szCs w:val="23"/>
              </w:rPr>
              <w:t>,</w:t>
            </w:r>
            <w:r>
              <w:rPr>
                <w:rFonts w:hint="eastAsia"/>
                <w:b/>
                <w:bCs/>
                <w:color w:val="008000"/>
                <w:sz w:val="23"/>
                <w:szCs w:val="23"/>
              </w:rPr>
              <w:t>'utf-8'</w:t>
            </w:r>
            <w:r>
              <w:rPr>
                <w:rFonts w:hint="eastAsia"/>
                <w:color w:val="000000"/>
                <w:sz w:val="23"/>
                <w:szCs w:val="23"/>
              </w:rPr>
              <w:t>,(err)=&gt;{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(err);</w:t>
            </w:r>
            <w:r>
              <w:rPr>
                <w:rFonts w:hint="eastAsia"/>
                <w:color w:val="000000"/>
                <w:sz w:val="23"/>
                <w:szCs w:val="23"/>
              </w:rPr>
              <w:br/>
              <w:t xml:space="preserve">        </w:t>
            </w:r>
            <w:r>
              <w:rPr>
                <w:rFonts w:hint="eastAsia"/>
                <w:b/>
                <w:bCs/>
                <w:color w:val="000080"/>
                <w:sz w:val="23"/>
                <w:szCs w:val="23"/>
              </w:rPr>
              <w:t>return false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'追加成功'</w:t>
            </w:r>
            <w:r>
              <w:rPr>
                <w:rFonts w:hint="eastAsia"/>
                <w:color w:val="000000"/>
                <w:sz w:val="23"/>
                <w:szCs w:val="23"/>
              </w:rPr>
              <w:t>);</w:t>
            </w:r>
            <w:r>
              <w:rPr>
                <w:rFonts w:hint="eastAsia"/>
                <w:color w:val="000000"/>
                <w:sz w:val="23"/>
                <w:szCs w:val="23"/>
              </w:rPr>
              <w:br/>
              <w:t>})</w:t>
            </w:r>
          </w:p>
        </w:tc>
      </w:tr>
    </w:tbl>
    <w:p w14:paraId="5590DA1C" w14:textId="77777777" w:rsidR="0062360F" w:rsidRDefault="0062360F" w:rsidP="00563CF9">
      <w:pPr>
        <w:pStyle w:val="5"/>
        <w:ind w:right="210"/>
      </w:pPr>
      <w:r>
        <w:rPr>
          <w:rFonts w:hint="eastAsia"/>
        </w:rPr>
        <w:t>读取文件</w:t>
      </w:r>
    </w:p>
    <w:tbl>
      <w:tblPr>
        <w:tblStyle w:val="ac"/>
        <w:tblW w:w="0" w:type="auto"/>
        <w:tblInd w:w="421" w:type="dxa"/>
        <w:tblLook w:val="04A0" w:firstRow="1" w:lastRow="0" w:firstColumn="1" w:lastColumn="0" w:noHBand="0" w:noVBand="1"/>
      </w:tblPr>
      <w:tblGrid>
        <w:gridCol w:w="7875"/>
      </w:tblGrid>
      <w:tr w:rsidR="0062360F" w14:paraId="3E29A576" w14:textId="77777777" w:rsidTr="007E3FED">
        <w:tc>
          <w:tcPr>
            <w:tcW w:w="7875" w:type="dxa"/>
          </w:tcPr>
          <w:p w14:paraId="310C4116" w14:textId="77777777" w:rsidR="0062360F" w:rsidRPr="004B1F48"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fs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'fs'</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//readFile函数用来读取文件</w:t>
            </w:r>
            <w:r>
              <w:rPr>
                <w:rFonts w:hint="eastAsia"/>
                <w:i/>
                <w:iCs/>
                <w:color w:val="808080"/>
                <w:sz w:val="23"/>
                <w:szCs w:val="23"/>
              </w:rPr>
              <w:br/>
              <w:t>//参数：</w:t>
            </w:r>
            <w:r>
              <w:rPr>
                <w:rFonts w:hint="eastAsia"/>
                <w:i/>
                <w:iCs/>
                <w:color w:val="808080"/>
                <w:sz w:val="23"/>
                <w:szCs w:val="23"/>
              </w:rPr>
              <w:br/>
              <w:t>//  filename：文件名</w:t>
            </w:r>
            <w:r>
              <w:rPr>
                <w:rFonts w:hint="eastAsia"/>
                <w:i/>
                <w:iCs/>
                <w:color w:val="808080"/>
                <w:sz w:val="23"/>
                <w:szCs w:val="23"/>
              </w:rPr>
              <w:br/>
              <w:t>//  callback：回调函数，传递1个异常参数err，和保存读取结果的参数data</w:t>
            </w:r>
            <w:r>
              <w:rPr>
                <w:rFonts w:hint="eastAsia"/>
                <w:i/>
                <w:iCs/>
                <w:color w:val="808080"/>
                <w:sz w:val="23"/>
                <w:szCs w:val="23"/>
              </w:rPr>
              <w:br/>
              <w:t>//      ·data：buff对象，存储的时ASCII码，需要使用toString方法转换为字符串</w:t>
            </w:r>
            <w:r>
              <w:rPr>
                <w:rFonts w:hint="eastAsia"/>
                <w:i/>
                <w:iCs/>
                <w:color w:val="808080"/>
                <w:sz w:val="23"/>
                <w:szCs w:val="23"/>
              </w:rPr>
              <w:br/>
            </w:r>
            <w:r>
              <w:rPr>
                <w:rFonts w:hint="eastAsia"/>
                <w:color w:val="458383"/>
                <w:sz w:val="23"/>
                <w:szCs w:val="23"/>
              </w:rPr>
              <w:lastRenderedPageBreak/>
              <w:t>fs</w:t>
            </w:r>
            <w:r>
              <w:rPr>
                <w:rFonts w:hint="eastAsia"/>
                <w:color w:val="000000"/>
                <w:sz w:val="23"/>
                <w:szCs w:val="23"/>
              </w:rPr>
              <w:t>.</w:t>
            </w:r>
            <w:r>
              <w:rPr>
                <w:rFonts w:hint="eastAsia"/>
                <w:color w:val="7A7A43"/>
                <w:sz w:val="23"/>
                <w:szCs w:val="23"/>
              </w:rPr>
              <w:t>readFile</w:t>
            </w:r>
            <w:r>
              <w:rPr>
                <w:rFonts w:hint="eastAsia"/>
                <w:color w:val="000000"/>
                <w:sz w:val="23"/>
                <w:szCs w:val="23"/>
              </w:rPr>
              <w:t>(</w:t>
            </w:r>
            <w:r>
              <w:rPr>
                <w:rFonts w:hint="eastAsia"/>
                <w:b/>
                <w:bCs/>
                <w:color w:val="008000"/>
                <w:sz w:val="23"/>
                <w:szCs w:val="23"/>
              </w:rPr>
              <w:t>'t.txt'</w:t>
            </w:r>
            <w:r>
              <w:rPr>
                <w:rFonts w:hint="eastAsia"/>
                <w:color w:val="000000"/>
                <w:sz w:val="23"/>
                <w:szCs w:val="23"/>
              </w:rPr>
              <w:t>,(err,data)=&gt;{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(err);</w:t>
            </w:r>
            <w:r>
              <w:rPr>
                <w:rFonts w:hint="eastAsia"/>
                <w:color w:val="000000"/>
                <w:sz w:val="23"/>
                <w:szCs w:val="23"/>
              </w:rPr>
              <w:br/>
              <w:t xml:space="preserve">        </w:t>
            </w:r>
            <w:r>
              <w:rPr>
                <w:rFonts w:hint="eastAsia"/>
                <w:b/>
                <w:bCs/>
                <w:color w:val="000080"/>
                <w:sz w:val="23"/>
                <w:szCs w:val="23"/>
              </w:rPr>
              <w:t>return false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(data);</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(data.</w:t>
            </w:r>
            <w:r>
              <w:rPr>
                <w:rFonts w:hint="eastAsia"/>
                <w:color w:val="7A7A43"/>
                <w:sz w:val="23"/>
                <w:szCs w:val="23"/>
              </w:rPr>
              <w:t>toString</w:t>
            </w:r>
            <w:r>
              <w:rPr>
                <w:rFonts w:hint="eastAsia"/>
                <w:color w:val="000000"/>
                <w:sz w:val="23"/>
                <w:szCs w:val="23"/>
              </w:rPr>
              <w:t>());</w:t>
            </w:r>
            <w:r>
              <w:rPr>
                <w:rFonts w:hint="eastAsia"/>
                <w:color w:val="000000"/>
                <w:sz w:val="23"/>
                <w:szCs w:val="23"/>
              </w:rPr>
              <w:br/>
              <w:t>})</w:t>
            </w:r>
          </w:p>
        </w:tc>
      </w:tr>
    </w:tbl>
    <w:p w14:paraId="5EBD69BF" w14:textId="77777777" w:rsidR="0062360F" w:rsidRDefault="0062360F" w:rsidP="00563CF9">
      <w:pPr>
        <w:pStyle w:val="5"/>
        <w:ind w:right="210"/>
      </w:pPr>
      <w:r>
        <w:rPr>
          <w:rFonts w:hint="eastAsia"/>
        </w:rPr>
        <w:lastRenderedPageBreak/>
        <w:t>读取目录</w:t>
      </w:r>
    </w:p>
    <w:tbl>
      <w:tblPr>
        <w:tblStyle w:val="ac"/>
        <w:tblW w:w="0" w:type="auto"/>
        <w:tblInd w:w="420" w:type="dxa"/>
        <w:tblLook w:val="04A0" w:firstRow="1" w:lastRow="0" w:firstColumn="1" w:lastColumn="0" w:noHBand="0" w:noVBand="1"/>
      </w:tblPr>
      <w:tblGrid>
        <w:gridCol w:w="7876"/>
      </w:tblGrid>
      <w:tr w:rsidR="0062360F" w14:paraId="31E8A247" w14:textId="77777777" w:rsidTr="007E3FED">
        <w:tc>
          <w:tcPr>
            <w:tcW w:w="8296" w:type="dxa"/>
          </w:tcPr>
          <w:p w14:paraId="238EA1F9" w14:textId="77777777" w:rsidR="0062360F" w:rsidRPr="00B53C68"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fs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'fs'</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//readdir函数用来读取目录</w:t>
            </w:r>
            <w:r>
              <w:rPr>
                <w:rFonts w:hint="eastAsia"/>
                <w:i/>
                <w:iCs/>
                <w:color w:val="808080"/>
                <w:sz w:val="23"/>
                <w:szCs w:val="23"/>
              </w:rPr>
              <w:br/>
              <w:t>//参数：</w:t>
            </w:r>
            <w:r>
              <w:rPr>
                <w:rFonts w:hint="eastAsia"/>
                <w:i/>
                <w:iCs/>
                <w:color w:val="808080"/>
                <w:sz w:val="23"/>
                <w:szCs w:val="23"/>
              </w:rPr>
              <w:br/>
              <w:t>//  dirname：目录名</w:t>
            </w:r>
            <w:r>
              <w:rPr>
                <w:rFonts w:hint="eastAsia"/>
                <w:i/>
                <w:iCs/>
                <w:color w:val="808080"/>
                <w:sz w:val="23"/>
                <w:szCs w:val="23"/>
              </w:rPr>
              <w:br/>
              <w:t>//  callback：回调函数，传递1个异常参数err，和保存读取结果的参数data</w:t>
            </w:r>
            <w:r>
              <w:rPr>
                <w:rFonts w:hint="eastAsia"/>
                <w:i/>
                <w:iCs/>
                <w:color w:val="808080"/>
                <w:sz w:val="23"/>
                <w:szCs w:val="23"/>
              </w:rPr>
              <w:br/>
              <w:t>//      ·data：数组，将该目录下的所有文件（夹）放在该数组中</w:t>
            </w:r>
            <w:r>
              <w:rPr>
                <w:rFonts w:hint="eastAsia"/>
                <w:i/>
                <w:iCs/>
                <w:color w:val="808080"/>
                <w:sz w:val="23"/>
                <w:szCs w:val="23"/>
              </w:rPr>
              <w:br/>
            </w:r>
            <w:r>
              <w:rPr>
                <w:rFonts w:hint="eastAsia"/>
                <w:color w:val="458383"/>
                <w:sz w:val="23"/>
                <w:szCs w:val="23"/>
              </w:rPr>
              <w:t>fs</w:t>
            </w:r>
            <w:r>
              <w:rPr>
                <w:rFonts w:hint="eastAsia"/>
                <w:color w:val="000000"/>
                <w:sz w:val="23"/>
                <w:szCs w:val="23"/>
              </w:rPr>
              <w:t>.</w:t>
            </w:r>
            <w:r>
              <w:rPr>
                <w:rFonts w:hint="eastAsia"/>
                <w:color w:val="7A7A43"/>
                <w:sz w:val="23"/>
                <w:szCs w:val="23"/>
              </w:rPr>
              <w:t>readdir</w:t>
            </w:r>
            <w:r>
              <w:rPr>
                <w:rFonts w:hint="eastAsia"/>
                <w:color w:val="000000"/>
                <w:sz w:val="23"/>
                <w:szCs w:val="23"/>
              </w:rPr>
              <w:t>(</w:t>
            </w:r>
            <w:r>
              <w:rPr>
                <w:rFonts w:hint="eastAsia"/>
                <w:b/>
                <w:bCs/>
                <w:color w:val="008000"/>
                <w:sz w:val="23"/>
                <w:szCs w:val="23"/>
              </w:rPr>
              <w:t>'node_modules'</w:t>
            </w:r>
            <w:r>
              <w:rPr>
                <w:rFonts w:hint="eastAsia"/>
                <w:color w:val="000000"/>
                <w:sz w:val="23"/>
                <w:szCs w:val="23"/>
              </w:rPr>
              <w:t>,(err,data)=&gt;{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(err);</w:t>
            </w:r>
            <w:r>
              <w:rPr>
                <w:rFonts w:hint="eastAsia"/>
                <w:color w:val="000000"/>
                <w:sz w:val="23"/>
                <w:szCs w:val="23"/>
              </w:rPr>
              <w:br/>
              <w:t xml:space="preserve">        </w:t>
            </w:r>
            <w:r>
              <w:rPr>
                <w:rFonts w:hint="eastAsia"/>
                <w:b/>
                <w:bCs/>
                <w:color w:val="000080"/>
                <w:sz w:val="23"/>
                <w:szCs w:val="23"/>
              </w:rPr>
              <w:t>return false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(data);</w:t>
            </w:r>
            <w:r>
              <w:rPr>
                <w:rFonts w:hint="eastAsia"/>
                <w:color w:val="000000"/>
                <w:sz w:val="23"/>
                <w:szCs w:val="23"/>
              </w:rPr>
              <w:br/>
              <w:t>})</w:t>
            </w:r>
          </w:p>
        </w:tc>
      </w:tr>
    </w:tbl>
    <w:p w14:paraId="44A648F2" w14:textId="77777777" w:rsidR="0062360F" w:rsidRDefault="0062360F" w:rsidP="00563CF9">
      <w:pPr>
        <w:pStyle w:val="5"/>
        <w:ind w:right="210"/>
      </w:pPr>
      <w:r>
        <w:rPr>
          <w:rFonts w:hint="eastAsia"/>
        </w:rPr>
        <w:t>重命名、剪切</w:t>
      </w:r>
    </w:p>
    <w:tbl>
      <w:tblPr>
        <w:tblStyle w:val="ac"/>
        <w:tblW w:w="0" w:type="auto"/>
        <w:tblInd w:w="420" w:type="dxa"/>
        <w:tblLook w:val="04A0" w:firstRow="1" w:lastRow="0" w:firstColumn="1" w:lastColumn="0" w:noHBand="0" w:noVBand="1"/>
      </w:tblPr>
      <w:tblGrid>
        <w:gridCol w:w="7876"/>
      </w:tblGrid>
      <w:tr w:rsidR="0062360F" w14:paraId="2916E280" w14:textId="77777777" w:rsidTr="007E3FED">
        <w:tc>
          <w:tcPr>
            <w:tcW w:w="8296" w:type="dxa"/>
          </w:tcPr>
          <w:p w14:paraId="3A494CDF" w14:textId="77777777" w:rsidR="0062360F" w:rsidRPr="009D7CB0"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fs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'fs'</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//rename函数用来对文件、目录重命名，或剪切文件</w:t>
            </w:r>
            <w:r>
              <w:rPr>
                <w:rFonts w:hint="eastAsia"/>
                <w:i/>
                <w:iCs/>
                <w:color w:val="808080"/>
                <w:sz w:val="23"/>
                <w:szCs w:val="23"/>
              </w:rPr>
              <w:br/>
              <w:t>//参数：</w:t>
            </w:r>
            <w:r>
              <w:rPr>
                <w:rFonts w:hint="eastAsia"/>
                <w:i/>
                <w:iCs/>
                <w:color w:val="808080"/>
                <w:sz w:val="23"/>
                <w:szCs w:val="23"/>
              </w:rPr>
              <w:br/>
              <w:t>//  oldname：原名</w:t>
            </w:r>
            <w:r>
              <w:rPr>
                <w:rFonts w:hint="eastAsia"/>
                <w:i/>
                <w:iCs/>
                <w:color w:val="808080"/>
                <w:sz w:val="23"/>
                <w:szCs w:val="23"/>
              </w:rPr>
              <w:br/>
              <w:t>//  newname：新名</w:t>
            </w:r>
            <w:r>
              <w:rPr>
                <w:rFonts w:hint="eastAsia"/>
                <w:i/>
                <w:iCs/>
                <w:color w:val="808080"/>
                <w:sz w:val="23"/>
                <w:szCs w:val="23"/>
              </w:rPr>
              <w:br/>
              <w:t>//  callback：回调函数，传递1个异常参数err</w:t>
            </w:r>
            <w:r>
              <w:rPr>
                <w:rFonts w:hint="eastAsia"/>
                <w:i/>
                <w:iCs/>
                <w:color w:val="808080"/>
                <w:sz w:val="23"/>
                <w:szCs w:val="23"/>
              </w:rPr>
              <w:br/>
              <w:t>// 例：重命名</w:t>
            </w:r>
            <w:r>
              <w:rPr>
                <w:rFonts w:hint="eastAsia"/>
                <w:i/>
                <w:iCs/>
                <w:color w:val="808080"/>
                <w:sz w:val="23"/>
                <w:szCs w:val="23"/>
              </w:rPr>
              <w:br/>
            </w:r>
            <w:r>
              <w:rPr>
                <w:rFonts w:hint="eastAsia"/>
                <w:color w:val="458383"/>
                <w:sz w:val="23"/>
                <w:szCs w:val="23"/>
              </w:rPr>
              <w:t>fs</w:t>
            </w:r>
            <w:r>
              <w:rPr>
                <w:rFonts w:hint="eastAsia"/>
                <w:color w:val="000000"/>
                <w:sz w:val="23"/>
                <w:szCs w:val="23"/>
              </w:rPr>
              <w:t>.</w:t>
            </w:r>
            <w:r>
              <w:rPr>
                <w:rFonts w:hint="eastAsia"/>
                <w:color w:val="7A7A43"/>
                <w:sz w:val="23"/>
                <w:szCs w:val="23"/>
              </w:rPr>
              <w:t>rename</w:t>
            </w:r>
            <w:r>
              <w:rPr>
                <w:rFonts w:hint="eastAsia"/>
                <w:color w:val="000000"/>
                <w:sz w:val="23"/>
                <w:szCs w:val="23"/>
              </w:rPr>
              <w:t>(</w:t>
            </w:r>
            <w:r>
              <w:rPr>
                <w:rFonts w:hint="eastAsia"/>
                <w:b/>
                <w:bCs/>
                <w:color w:val="008000"/>
                <w:sz w:val="23"/>
                <w:szCs w:val="23"/>
              </w:rPr>
              <w:t>'a.txt'</w:t>
            </w:r>
            <w:r>
              <w:rPr>
                <w:rFonts w:hint="eastAsia"/>
                <w:color w:val="000000"/>
                <w:sz w:val="23"/>
                <w:szCs w:val="23"/>
              </w:rPr>
              <w:t>,</w:t>
            </w:r>
            <w:r>
              <w:rPr>
                <w:rFonts w:hint="eastAsia"/>
                <w:b/>
                <w:bCs/>
                <w:color w:val="008000"/>
                <w:sz w:val="23"/>
                <w:szCs w:val="23"/>
              </w:rPr>
              <w:t>'t.txt'</w:t>
            </w:r>
            <w:r>
              <w:rPr>
                <w:rFonts w:hint="eastAsia"/>
                <w:color w:val="000000"/>
                <w:sz w:val="23"/>
                <w:szCs w:val="23"/>
              </w:rPr>
              <w:t>,(err)=&gt;{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(err);</w:t>
            </w:r>
            <w:r>
              <w:rPr>
                <w:rFonts w:hint="eastAsia"/>
                <w:color w:val="000000"/>
                <w:sz w:val="23"/>
                <w:szCs w:val="23"/>
              </w:rPr>
              <w:br/>
              <w:t xml:space="preserve">        </w:t>
            </w:r>
            <w:r>
              <w:rPr>
                <w:rFonts w:hint="eastAsia"/>
                <w:b/>
                <w:bCs/>
                <w:color w:val="000080"/>
                <w:sz w:val="23"/>
                <w:szCs w:val="23"/>
              </w:rPr>
              <w:t>return false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'重命名成功'</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i/>
                <w:iCs/>
                <w:color w:val="808080"/>
                <w:sz w:val="23"/>
                <w:szCs w:val="23"/>
              </w:rPr>
              <w:t>// 例：剪切</w:t>
            </w:r>
            <w:r>
              <w:rPr>
                <w:rFonts w:hint="eastAsia"/>
                <w:i/>
                <w:iCs/>
                <w:color w:val="808080"/>
                <w:sz w:val="23"/>
                <w:szCs w:val="23"/>
              </w:rPr>
              <w:br/>
            </w:r>
            <w:r>
              <w:rPr>
                <w:rFonts w:hint="eastAsia"/>
                <w:color w:val="458383"/>
                <w:sz w:val="23"/>
                <w:szCs w:val="23"/>
              </w:rPr>
              <w:t>fs</w:t>
            </w:r>
            <w:r>
              <w:rPr>
                <w:rFonts w:hint="eastAsia"/>
                <w:color w:val="000000"/>
                <w:sz w:val="23"/>
                <w:szCs w:val="23"/>
              </w:rPr>
              <w:t>.</w:t>
            </w:r>
            <w:r>
              <w:rPr>
                <w:rFonts w:hint="eastAsia"/>
                <w:color w:val="7A7A43"/>
                <w:sz w:val="23"/>
                <w:szCs w:val="23"/>
              </w:rPr>
              <w:t>rename</w:t>
            </w:r>
            <w:r>
              <w:rPr>
                <w:rFonts w:hint="eastAsia"/>
                <w:color w:val="000000"/>
                <w:sz w:val="23"/>
                <w:szCs w:val="23"/>
              </w:rPr>
              <w:t>(</w:t>
            </w:r>
            <w:r>
              <w:rPr>
                <w:rFonts w:hint="eastAsia"/>
                <w:b/>
                <w:bCs/>
                <w:color w:val="008000"/>
                <w:sz w:val="23"/>
                <w:szCs w:val="23"/>
              </w:rPr>
              <w:t>'t.txt'</w:t>
            </w:r>
            <w:r>
              <w:rPr>
                <w:rFonts w:hint="eastAsia"/>
                <w:color w:val="000000"/>
                <w:sz w:val="23"/>
                <w:szCs w:val="23"/>
              </w:rPr>
              <w:t>,</w:t>
            </w:r>
            <w:r>
              <w:rPr>
                <w:rFonts w:hint="eastAsia"/>
                <w:b/>
                <w:bCs/>
                <w:color w:val="008000"/>
                <w:sz w:val="23"/>
                <w:szCs w:val="23"/>
              </w:rPr>
              <w:t>'node_modules/t.txt'</w:t>
            </w:r>
            <w:r>
              <w:rPr>
                <w:rFonts w:hint="eastAsia"/>
                <w:color w:val="000000"/>
                <w:sz w:val="23"/>
                <w:szCs w:val="23"/>
              </w:rPr>
              <w:t>,(err)=&gt;{</w:t>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(err);</w:t>
            </w:r>
            <w:r>
              <w:rPr>
                <w:rFonts w:hint="eastAsia"/>
                <w:color w:val="000000"/>
                <w:sz w:val="23"/>
                <w:szCs w:val="23"/>
              </w:rPr>
              <w:br/>
              <w:t xml:space="preserve">        </w:t>
            </w:r>
            <w:r>
              <w:rPr>
                <w:rFonts w:hint="eastAsia"/>
                <w:b/>
                <w:bCs/>
                <w:color w:val="000080"/>
                <w:sz w:val="23"/>
                <w:szCs w:val="23"/>
              </w:rPr>
              <w:t>return false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'剪切成功'</w:t>
            </w:r>
            <w:r>
              <w:rPr>
                <w:rFonts w:hint="eastAsia"/>
                <w:color w:val="000000"/>
                <w:sz w:val="23"/>
                <w:szCs w:val="23"/>
              </w:rPr>
              <w:t>);</w:t>
            </w:r>
            <w:r>
              <w:rPr>
                <w:rFonts w:hint="eastAsia"/>
                <w:color w:val="000000"/>
                <w:sz w:val="23"/>
                <w:szCs w:val="23"/>
              </w:rPr>
              <w:br/>
              <w:t>})</w:t>
            </w:r>
          </w:p>
        </w:tc>
      </w:tr>
    </w:tbl>
    <w:p w14:paraId="6DFC1A05" w14:textId="77777777" w:rsidR="0062360F" w:rsidRDefault="0062360F" w:rsidP="00563CF9">
      <w:pPr>
        <w:pStyle w:val="5"/>
        <w:ind w:right="210"/>
      </w:pPr>
      <w:r>
        <w:rPr>
          <w:rFonts w:hint="eastAsia"/>
        </w:rPr>
        <w:lastRenderedPageBreak/>
        <w:t>删除目录</w:t>
      </w:r>
    </w:p>
    <w:tbl>
      <w:tblPr>
        <w:tblStyle w:val="ac"/>
        <w:tblW w:w="0" w:type="auto"/>
        <w:tblInd w:w="420" w:type="dxa"/>
        <w:tblLook w:val="04A0" w:firstRow="1" w:lastRow="0" w:firstColumn="1" w:lastColumn="0" w:noHBand="0" w:noVBand="1"/>
      </w:tblPr>
      <w:tblGrid>
        <w:gridCol w:w="7876"/>
      </w:tblGrid>
      <w:tr w:rsidR="0062360F" w14:paraId="5786D465" w14:textId="77777777" w:rsidTr="007E3FED">
        <w:tc>
          <w:tcPr>
            <w:tcW w:w="8296" w:type="dxa"/>
          </w:tcPr>
          <w:p w14:paraId="7B7F23A1" w14:textId="77777777" w:rsidR="0062360F" w:rsidRPr="00210F5D"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fs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'fs'</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//rmdir函数用来删除目录</w:t>
            </w:r>
            <w:r>
              <w:rPr>
                <w:rFonts w:hint="eastAsia"/>
                <w:i/>
                <w:iCs/>
                <w:color w:val="808080"/>
                <w:sz w:val="23"/>
                <w:szCs w:val="23"/>
              </w:rPr>
              <w:br/>
              <w:t>//参数：</w:t>
            </w:r>
            <w:r>
              <w:rPr>
                <w:rFonts w:hint="eastAsia"/>
                <w:i/>
                <w:iCs/>
                <w:color w:val="808080"/>
                <w:sz w:val="23"/>
                <w:szCs w:val="23"/>
              </w:rPr>
              <w:br/>
              <w:t>//  dirname：目录名</w:t>
            </w:r>
            <w:r>
              <w:rPr>
                <w:rFonts w:hint="eastAsia"/>
                <w:i/>
                <w:iCs/>
                <w:color w:val="808080"/>
                <w:sz w:val="23"/>
                <w:szCs w:val="23"/>
              </w:rPr>
              <w:br/>
              <w:t>//  callback：回调函数，参数为异常信息err</w:t>
            </w:r>
            <w:r>
              <w:rPr>
                <w:rFonts w:hint="eastAsia"/>
                <w:i/>
                <w:iCs/>
                <w:color w:val="808080"/>
                <w:sz w:val="23"/>
                <w:szCs w:val="23"/>
              </w:rPr>
              <w:br/>
            </w:r>
            <w:r>
              <w:rPr>
                <w:rFonts w:hint="eastAsia"/>
                <w:color w:val="458383"/>
                <w:sz w:val="23"/>
                <w:szCs w:val="23"/>
              </w:rPr>
              <w:t>fs</w:t>
            </w:r>
            <w:r>
              <w:rPr>
                <w:rFonts w:hint="eastAsia"/>
                <w:color w:val="000000"/>
                <w:sz w:val="23"/>
                <w:szCs w:val="23"/>
              </w:rPr>
              <w:t>.</w:t>
            </w:r>
            <w:r>
              <w:rPr>
                <w:rFonts w:hint="eastAsia"/>
                <w:color w:val="7A7A43"/>
                <w:sz w:val="23"/>
                <w:szCs w:val="23"/>
              </w:rPr>
              <w:t>rmdir</w:t>
            </w:r>
            <w:r>
              <w:rPr>
                <w:rFonts w:hint="eastAsia"/>
                <w:color w:val="000000"/>
                <w:sz w:val="23"/>
                <w:szCs w:val="23"/>
              </w:rPr>
              <w:t>(</w:t>
            </w:r>
            <w:r>
              <w:rPr>
                <w:rFonts w:hint="eastAsia"/>
                <w:b/>
                <w:bCs/>
                <w:color w:val="008000"/>
                <w:sz w:val="23"/>
                <w:szCs w:val="23"/>
              </w:rPr>
              <w:t>'css'</w:t>
            </w:r>
            <w:r>
              <w:rPr>
                <w:rFonts w:hint="eastAsia"/>
                <w:color w:val="000000"/>
                <w:sz w:val="23"/>
                <w:szCs w:val="23"/>
              </w:rPr>
              <w:t>,(err)=&gt;{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(err);</w:t>
            </w:r>
            <w:r>
              <w:rPr>
                <w:rFonts w:hint="eastAsia"/>
                <w:color w:val="000000"/>
                <w:sz w:val="23"/>
                <w:szCs w:val="23"/>
              </w:rPr>
              <w:br/>
              <w:t xml:space="preserve">        </w:t>
            </w:r>
            <w:r>
              <w:rPr>
                <w:rFonts w:hint="eastAsia"/>
                <w:b/>
                <w:bCs/>
                <w:color w:val="000080"/>
                <w:sz w:val="23"/>
                <w:szCs w:val="23"/>
              </w:rPr>
              <w:t>return false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'删除成功'</w:t>
            </w:r>
            <w:r>
              <w:rPr>
                <w:rFonts w:hint="eastAsia"/>
                <w:color w:val="000000"/>
                <w:sz w:val="23"/>
                <w:szCs w:val="23"/>
              </w:rPr>
              <w:t>);</w:t>
            </w:r>
            <w:r>
              <w:rPr>
                <w:rFonts w:hint="eastAsia"/>
                <w:color w:val="000000"/>
                <w:sz w:val="23"/>
                <w:szCs w:val="23"/>
              </w:rPr>
              <w:br/>
              <w:t>})</w:t>
            </w:r>
          </w:p>
        </w:tc>
      </w:tr>
    </w:tbl>
    <w:p w14:paraId="6A8EF8BC" w14:textId="77777777" w:rsidR="0062360F" w:rsidRDefault="0062360F" w:rsidP="00563CF9">
      <w:pPr>
        <w:pStyle w:val="5"/>
        <w:ind w:right="210"/>
      </w:pPr>
      <w:r>
        <w:rPr>
          <w:rFonts w:hint="eastAsia"/>
        </w:rPr>
        <w:t>删除文件</w:t>
      </w:r>
    </w:p>
    <w:tbl>
      <w:tblPr>
        <w:tblStyle w:val="ac"/>
        <w:tblW w:w="0" w:type="auto"/>
        <w:tblInd w:w="420" w:type="dxa"/>
        <w:tblLook w:val="04A0" w:firstRow="1" w:lastRow="0" w:firstColumn="1" w:lastColumn="0" w:noHBand="0" w:noVBand="1"/>
      </w:tblPr>
      <w:tblGrid>
        <w:gridCol w:w="7876"/>
      </w:tblGrid>
      <w:tr w:rsidR="0062360F" w14:paraId="545D5B06" w14:textId="77777777" w:rsidTr="007E3FED">
        <w:tc>
          <w:tcPr>
            <w:tcW w:w="8296" w:type="dxa"/>
          </w:tcPr>
          <w:p w14:paraId="09E94088" w14:textId="77777777" w:rsidR="0062360F" w:rsidRPr="00210F5D"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fs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'fs'</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//unlink函数用来删除文件</w:t>
            </w:r>
            <w:r>
              <w:rPr>
                <w:rFonts w:hint="eastAsia"/>
                <w:i/>
                <w:iCs/>
                <w:color w:val="808080"/>
                <w:sz w:val="23"/>
                <w:szCs w:val="23"/>
              </w:rPr>
              <w:br/>
              <w:t>//参数：</w:t>
            </w:r>
            <w:r>
              <w:rPr>
                <w:rFonts w:hint="eastAsia"/>
                <w:i/>
                <w:iCs/>
                <w:color w:val="808080"/>
                <w:sz w:val="23"/>
                <w:szCs w:val="23"/>
              </w:rPr>
              <w:br/>
              <w:t>//  filename：文件名</w:t>
            </w:r>
            <w:r>
              <w:rPr>
                <w:rFonts w:hint="eastAsia"/>
                <w:i/>
                <w:iCs/>
                <w:color w:val="808080"/>
                <w:sz w:val="23"/>
                <w:szCs w:val="23"/>
              </w:rPr>
              <w:br/>
              <w:t>//  callback：回调函数，参数为异常信息err</w:t>
            </w:r>
            <w:r>
              <w:rPr>
                <w:rFonts w:hint="eastAsia"/>
                <w:i/>
                <w:iCs/>
                <w:color w:val="808080"/>
                <w:sz w:val="23"/>
                <w:szCs w:val="23"/>
              </w:rPr>
              <w:br/>
            </w:r>
            <w:r>
              <w:rPr>
                <w:rFonts w:hint="eastAsia"/>
                <w:color w:val="458383"/>
                <w:sz w:val="23"/>
                <w:szCs w:val="23"/>
              </w:rPr>
              <w:t>fs</w:t>
            </w:r>
            <w:r>
              <w:rPr>
                <w:rFonts w:hint="eastAsia"/>
                <w:color w:val="000000"/>
                <w:sz w:val="23"/>
                <w:szCs w:val="23"/>
              </w:rPr>
              <w:t>.</w:t>
            </w:r>
            <w:r>
              <w:rPr>
                <w:rFonts w:hint="eastAsia"/>
                <w:color w:val="7A7A43"/>
                <w:sz w:val="23"/>
                <w:szCs w:val="23"/>
              </w:rPr>
              <w:t>unlink</w:t>
            </w:r>
            <w:r>
              <w:rPr>
                <w:rFonts w:hint="eastAsia"/>
                <w:color w:val="000000"/>
                <w:sz w:val="23"/>
                <w:szCs w:val="23"/>
              </w:rPr>
              <w:t>(</w:t>
            </w:r>
            <w:r>
              <w:rPr>
                <w:rFonts w:hint="eastAsia"/>
                <w:b/>
                <w:bCs/>
                <w:color w:val="008000"/>
                <w:sz w:val="23"/>
                <w:szCs w:val="23"/>
              </w:rPr>
              <w:t>'node_modules/t.txt'</w:t>
            </w:r>
            <w:r>
              <w:rPr>
                <w:rFonts w:hint="eastAsia"/>
                <w:color w:val="000000"/>
                <w:sz w:val="23"/>
                <w:szCs w:val="23"/>
              </w:rPr>
              <w:t>,(err)=&gt;{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(err);</w:t>
            </w:r>
            <w:r>
              <w:rPr>
                <w:rFonts w:hint="eastAsia"/>
                <w:color w:val="000000"/>
                <w:sz w:val="23"/>
                <w:szCs w:val="23"/>
              </w:rPr>
              <w:br/>
              <w:t xml:space="preserve">        </w:t>
            </w:r>
            <w:r>
              <w:rPr>
                <w:rFonts w:hint="eastAsia"/>
                <w:b/>
                <w:bCs/>
                <w:color w:val="000080"/>
                <w:sz w:val="23"/>
                <w:szCs w:val="23"/>
              </w:rPr>
              <w:t>return false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'删除成功'</w:t>
            </w:r>
            <w:r>
              <w:rPr>
                <w:rFonts w:hint="eastAsia"/>
                <w:color w:val="000000"/>
                <w:sz w:val="23"/>
                <w:szCs w:val="23"/>
              </w:rPr>
              <w:t>);</w:t>
            </w:r>
            <w:r>
              <w:rPr>
                <w:rFonts w:hint="eastAsia"/>
                <w:color w:val="000000"/>
                <w:sz w:val="23"/>
                <w:szCs w:val="23"/>
              </w:rPr>
              <w:br/>
              <w:t>})</w:t>
            </w:r>
          </w:p>
        </w:tc>
      </w:tr>
    </w:tbl>
    <w:p w14:paraId="1C79E92C" w14:textId="77777777" w:rsidR="0062360F" w:rsidRDefault="0062360F" w:rsidP="00563CF9">
      <w:pPr>
        <w:pStyle w:val="5"/>
        <w:ind w:right="210"/>
      </w:pPr>
      <w:r>
        <w:rPr>
          <w:rFonts w:hint="eastAsia"/>
        </w:rPr>
        <w:t>文件流读取</w:t>
      </w:r>
    </w:p>
    <w:tbl>
      <w:tblPr>
        <w:tblStyle w:val="ac"/>
        <w:tblW w:w="0" w:type="auto"/>
        <w:tblInd w:w="420" w:type="dxa"/>
        <w:tblLook w:val="04A0" w:firstRow="1" w:lastRow="0" w:firstColumn="1" w:lastColumn="0" w:noHBand="0" w:noVBand="1"/>
      </w:tblPr>
      <w:tblGrid>
        <w:gridCol w:w="7876"/>
      </w:tblGrid>
      <w:tr w:rsidR="0062360F" w14:paraId="030824A5" w14:textId="77777777" w:rsidTr="007E3FED">
        <w:tc>
          <w:tcPr>
            <w:tcW w:w="8296" w:type="dxa"/>
          </w:tcPr>
          <w:p w14:paraId="0BF2F75B" w14:textId="77777777" w:rsidR="0062360F" w:rsidRPr="00B96608"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fs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'fs'</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w:t>
            </w:r>
            <w:r>
              <w:rPr>
                <w:rFonts w:hint="eastAsia"/>
                <w:i/>
                <w:iCs/>
                <w:color w:val="808080"/>
                <w:sz w:val="23"/>
                <w:szCs w:val="23"/>
              </w:rPr>
              <w:br/>
              <w:t>* 1.fs的文件流是分段读取的；</w:t>
            </w:r>
            <w:r>
              <w:rPr>
                <w:rFonts w:hint="eastAsia"/>
                <w:i/>
                <w:iCs/>
                <w:color w:val="808080"/>
                <w:sz w:val="23"/>
                <w:szCs w:val="23"/>
              </w:rPr>
              <w:br/>
              <w:t>* 2.创建文件流时指定要读取的文件，并返回文件流对象</w:t>
            </w:r>
            <w:r>
              <w:rPr>
                <w:rFonts w:hint="eastAsia"/>
                <w:i/>
                <w:iCs/>
                <w:color w:val="808080"/>
                <w:sz w:val="23"/>
                <w:szCs w:val="23"/>
              </w:rPr>
              <w:br/>
              <w:t>* 3.注册接收数据事件'data'的回调函数，每读取到一段内容时就会调用该</w:t>
            </w:r>
            <w:r>
              <w:rPr>
                <w:rFonts w:hint="eastAsia"/>
                <w:i/>
                <w:iCs/>
                <w:color w:val="808080"/>
                <w:sz w:val="23"/>
                <w:szCs w:val="23"/>
              </w:rPr>
              <w:lastRenderedPageBreak/>
              <w:t>回调函数</w:t>
            </w:r>
            <w:r>
              <w:rPr>
                <w:rFonts w:hint="eastAsia"/>
                <w:i/>
                <w:iCs/>
                <w:color w:val="808080"/>
                <w:sz w:val="23"/>
                <w:szCs w:val="23"/>
              </w:rPr>
              <w:br/>
              <w:t>*   将读取到的内容传入该回调函数内</w:t>
            </w:r>
            <w:r>
              <w:rPr>
                <w:rFonts w:hint="eastAsia"/>
                <w:i/>
                <w:iCs/>
                <w:color w:val="808080"/>
                <w:sz w:val="23"/>
                <w:szCs w:val="23"/>
              </w:rPr>
              <w:br/>
              <w:t>* 4.注册读取结束事件'end'的回调函数，读取结束后调用该回调函数</w:t>
            </w:r>
            <w:r>
              <w:rPr>
                <w:rFonts w:hint="eastAsia"/>
                <w:i/>
                <w:iCs/>
                <w:color w:val="808080"/>
                <w:sz w:val="23"/>
                <w:szCs w:val="23"/>
              </w:rPr>
              <w:br/>
              <w:t>* 5.注册发生错误事件'error'的回调函数，读取过程中发生错误时调用该回调函数</w:t>
            </w:r>
            <w:r>
              <w:rPr>
                <w:rFonts w:hint="eastAsia"/>
                <w:i/>
                <w:iCs/>
                <w:color w:val="808080"/>
                <w:sz w:val="23"/>
                <w:szCs w:val="23"/>
              </w:rPr>
              <w:br/>
              <w:t>*   并将错误传入回调函数</w:t>
            </w:r>
            <w:r>
              <w:rPr>
                <w:rFonts w:hint="eastAsia"/>
                <w:i/>
                <w:iCs/>
                <w:color w:val="808080"/>
                <w:sz w:val="23"/>
                <w:szCs w:val="23"/>
              </w:rPr>
              <w:br/>
              <w:t xml:space="preserve"> */</w:t>
            </w:r>
            <w:r>
              <w:rPr>
                <w:rFonts w:hint="eastAsia"/>
                <w:i/>
                <w:iCs/>
                <w:color w:val="808080"/>
                <w:sz w:val="23"/>
                <w:szCs w:val="23"/>
              </w:rPr>
              <w:br/>
            </w:r>
            <w:r>
              <w:rPr>
                <w:rFonts w:hint="eastAsia"/>
                <w:i/>
                <w:iCs/>
                <w:color w:val="808080"/>
                <w:sz w:val="23"/>
                <w:szCs w:val="23"/>
              </w:rPr>
              <w:br/>
              <w:t>//用于接收数据</w:t>
            </w:r>
            <w:r>
              <w:rPr>
                <w:rFonts w:hint="eastAsia"/>
                <w:i/>
                <w:iCs/>
                <w:color w:val="808080"/>
                <w:sz w:val="23"/>
                <w:szCs w:val="23"/>
              </w:rPr>
              <w:br/>
            </w:r>
            <w:r>
              <w:rPr>
                <w:rFonts w:hint="eastAsia"/>
                <w:b/>
                <w:bCs/>
                <w:color w:val="000080"/>
                <w:sz w:val="23"/>
                <w:szCs w:val="23"/>
              </w:rPr>
              <w:t xml:space="preserve">let </w:t>
            </w:r>
            <w:r>
              <w:rPr>
                <w:rFonts w:hint="eastAsia"/>
                <w:color w:val="458383"/>
                <w:sz w:val="23"/>
                <w:szCs w:val="23"/>
              </w:rPr>
              <w:t xml:space="preserve">sdata </w:t>
            </w:r>
            <w:r>
              <w:rPr>
                <w:rFonts w:hint="eastAsia"/>
                <w:color w:val="000000"/>
                <w:sz w:val="23"/>
                <w:szCs w:val="23"/>
              </w:rPr>
              <w:t xml:space="preserve">= </w:t>
            </w:r>
            <w:r>
              <w:rPr>
                <w:rFonts w:hint="eastAsia"/>
                <w:b/>
                <w:bCs/>
                <w:color w:val="008000"/>
                <w:sz w:val="23"/>
                <w:szCs w:val="23"/>
              </w:rPr>
              <w:t>''</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/*createReadStream函数用于创建读取文件流</w:t>
            </w:r>
            <w:r>
              <w:rPr>
                <w:rFonts w:hint="eastAsia"/>
                <w:i/>
                <w:iCs/>
                <w:color w:val="808080"/>
                <w:sz w:val="23"/>
                <w:szCs w:val="23"/>
              </w:rPr>
              <w:br/>
              <w:t>* 参数：</w:t>
            </w:r>
            <w:r>
              <w:rPr>
                <w:rFonts w:hint="eastAsia"/>
                <w:i/>
                <w:iCs/>
                <w:color w:val="808080"/>
                <w:sz w:val="23"/>
                <w:szCs w:val="23"/>
              </w:rPr>
              <w:br/>
              <w:t>*   path：要读取的文件</w:t>
            </w:r>
            <w:r>
              <w:rPr>
                <w:rFonts w:hint="eastAsia"/>
                <w:i/>
                <w:iCs/>
                <w:color w:val="808080"/>
                <w:sz w:val="23"/>
                <w:szCs w:val="23"/>
              </w:rPr>
              <w:br/>
              <w:t>* 返回值：返回文件流对象</w:t>
            </w:r>
            <w:r>
              <w:rPr>
                <w:rFonts w:hint="eastAsia"/>
                <w:i/>
                <w:iCs/>
                <w:color w:val="808080"/>
                <w:sz w:val="23"/>
                <w:szCs w:val="23"/>
              </w:rPr>
              <w:br/>
              <w:t>*/</w:t>
            </w:r>
            <w:r>
              <w:rPr>
                <w:rFonts w:hint="eastAsia"/>
                <w:i/>
                <w:iCs/>
                <w:color w:val="808080"/>
                <w:sz w:val="23"/>
                <w:szCs w:val="23"/>
              </w:rPr>
              <w:br/>
            </w:r>
            <w:r>
              <w:rPr>
                <w:rFonts w:hint="eastAsia"/>
                <w:b/>
                <w:bCs/>
                <w:color w:val="000080"/>
                <w:sz w:val="23"/>
                <w:szCs w:val="23"/>
              </w:rPr>
              <w:t xml:space="preserve">let </w:t>
            </w:r>
            <w:r>
              <w:rPr>
                <w:rFonts w:hint="eastAsia"/>
                <w:color w:val="458383"/>
                <w:sz w:val="23"/>
                <w:szCs w:val="23"/>
              </w:rPr>
              <w:t xml:space="preserve">fsReadStream </w:t>
            </w:r>
            <w:r>
              <w:rPr>
                <w:rFonts w:hint="eastAsia"/>
                <w:color w:val="000000"/>
                <w:sz w:val="23"/>
                <w:szCs w:val="23"/>
              </w:rPr>
              <w:t xml:space="preserve">= </w:t>
            </w:r>
            <w:r>
              <w:rPr>
                <w:rFonts w:hint="eastAsia"/>
                <w:color w:val="458383"/>
                <w:sz w:val="23"/>
                <w:szCs w:val="23"/>
              </w:rPr>
              <w:t>fs</w:t>
            </w:r>
            <w:r>
              <w:rPr>
                <w:rFonts w:hint="eastAsia"/>
                <w:color w:val="000000"/>
                <w:sz w:val="23"/>
                <w:szCs w:val="23"/>
              </w:rPr>
              <w:t>.</w:t>
            </w:r>
            <w:r>
              <w:rPr>
                <w:rFonts w:hint="eastAsia"/>
                <w:color w:val="7A7A43"/>
                <w:sz w:val="23"/>
                <w:szCs w:val="23"/>
              </w:rPr>
              <w:t>createReadStream</w:t>
            </w:r>
            <w:r>
              <w:rPr>
                <w:rFonts w:hint="eastAsia"/>
                <w:color w:val="000000"/>
                <w:sz w:val="23"/>
                <w:szCs w:val="23"/>
              </w:rPr>
              <w:t>(</w:t>
            </w:r>
            <w:r>
              <w:rPr>
                <w:rFonts w:hint="eastAsia"/>
                <w:b/>
                <w:bCs/>
                <w:color w:val="008000"/>
                <w:sz w:val="23"/>
                <w:szCs w:val="23"/>
              </w:rPr>
              <w:t>'fsdemo.js'</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w:t>
            </w:r>
            <w:r>
              <w:rPr>
                <w:rFonts w:hint="eastAsia"/>
                <w:i/>
                <w:iCs/>
                <w:color w:val="808080"/>
                <w:sz w:val="23"/>
                <w:szCs w:val="23"/>
              </w:rPr>
              <w:br/>
              <w:t>* on函数用于注册事件的回调函数</w:t>
            </w:r>
            <w:r>
              <w:rPr>
                <w:rFonts w:hint="eastAsia"/>
                <w:i/>
                <w:iCs/>
                <w:color w:val="808080"/>
                <w:sz w:val="23"/>
                <w:szCs w:val="23"/>
              </w:rPr>
              <w:br/>
              <w:t>* 参数：</w:t>
            </w:r>
            <w:r>
              <w:rPr>
                <w:rFonts w:hint="eastAsia"/>
                <w:i/>
                <w:iCs/>
                <w:color w:val="808080"/>
                <w:sz w:val="23"/>
                <w:szCs w:val="23"/>
              </w:rPr>
              <w:br/>
              <w:t>*   eventType(String):事件类型，只能写指定的值</w:t>
            </w:r>
            <w:r>
              <w:rPr>
                <w:rFonts w:hint="eastAsia"/>
                <w:i/>
                <w:iCs/>
                <w:color w:val="808080"/>
                <w:sz w:val="23"/>
                <w:szCs w:val="23"/>
              </w:rPr>
              <w:br/>
              <w:t>*   listenner(function):产生该事件时的回调函数</w:t>
            </w:r>
            <w:r>
              <w:rPr>
                <w:rFonts w:hint="eastAsia"/>
                <w:i/>
                <w:iCs/>
                <w:color w:val="808080"/>
                <w:sz w:val="23"/>
                <w:szCs w:val="23"/>
              </w:rPr>
              <w:br/>
              <w:t xml:space="preserve"> */</w:t>
            </w:r>
            <w:r>
              <w:rPr>
                <w:rFonts w:hint="eastAsia"/>
                <w:i/>
                <w:iCs/>
                <w:color w:val="808080"/>
                <w:sz w:val="23"/>
                <w:szCs w:val="23"/>
              </w:rPr>
              <w:br/>
            </w:r>
            <w:r>
              <w:rPr>
                <w:rFonts w:hint="eastAsia"/>
                <w:i/>
                <w:iCs/>
                <w:color w:val="808080"/>
                <w:sz w:val="23"/>
                <w:szCs w:val="23"/>
              </w:rPr>
              <w:br/>
              <w:t>/*</w:t>
            </w:r>
            <w:r>
              <w:rPr>
                <w:rFonts w:hint="eastAsia"/>
                <w:i/>
                <w:iCs/>
                <w:color w:val="808080"/>
                <w:sz w:val="23"/>
                <w:szCs w:val="23"/>
              </w:rPr>
              <w:br/>
              <w:t>* data事件用于接收每次读取到的内容，每读取到一段数据，调用该事件的回调函数</w:t>
            </w:r>
            <w:r>
              <w:rPr>
                <w:rFonts w:hint="eastAsia"/>
                <w:i/>
                <w:iCs/>
                <w:color w:val="808080"/>
                <w:sz w:val="23"/>
                <w:szCs w:val="23"/>
              </w:rPr>
              <w:br/>
              <w:t>* 参数：</w:t>
            </w:r>
            <w:r>
              <w:rPr>
                <w:rFonts w:hint="eastAsia"/>
                <w:i/>
                <w:iCs/>
                <w:color w:val="808080"/>
                <w:sz w:val="23"/>
                <w:szCs w:val="23"/>
              </w:rPr>
              <w:br/>
              <w:t>*   data：本次读取到的内容</w:t>
            </w:r>
            <w:r>
              <w:rPr>
                <w:rFonts w:hint="eastAsia"/>
                <w:i/>
                <w:iCs/>
                <w:color w:val="808080"/>
                <w:sz w:val="23"/>
                <w:szCs w:val="23"/>
              </w:rPr>
              <w:br/>
              <w:t xml:space="preserve"> */</w:t>
            </w:r>
            <w:r>
              <w:rPr>
                <w:rFonts w:hint="eastAsia"/>
                <w:i/>
                <w:iCs/>
                <w:color w:val="808080"/>
                <w:sz w:val="23"/>
                <w:szCs w:val="23"/>
              </w:rPr>
              <w:br/>
            </w:r>
            <w:r>
              <w:rPr>
                <w:rFonts w:hint="eastAsia"/>
                <w:color w:val="458383"/>
                <w:sz w:val="23"/>
                <w:szCs w:val="23"/>
              </w:rPr>
              <w:t>fsReadStream</w:t>
            </w:r>
            <w:r>
              <w:rPr>
                <w:rFonts w:hint="eastAsia"/>
                <w:color w:val="000000"/>
                <w:sz w:val="23"/>
                <w:szCs w:val="23"/>
              </w:rPr>
              <w:t>.</w:t>
            </w:r>
            <w:r>
              <w:rPr>
                <w:rFonts w:hint="eastAsia"/>
                <w:b/>
                <w:bCs/>
                <w:color w:val="660E7A"/>
                <w:sz w:val="23"/>
                <w:szCs w:val="23"/>
              </w:rPr>
              <w:t>on</w:t>
            </w:r>
            <w:r>
              <w:rPr>
                <w:rFonts w:hint="eastAsia"/>
                <w:color w:val="000000"/>
                <w:sz w:val="23"/>
                <w:szCs w:val="23"/>
              </w:rPr>
              <w:t>(</w:t>
            </w:r>
            <w:r>
              <w:rPr>
                <w:rFonts w:hint="eastAsia"/>
                <w:b/>
                <w:bCs/>
                <w:color w:val="008000"/>
                <w:sz w:val="23"/>
                <w:szCs w:val="23"/>
              </w:rPr>
              <w:t>"data"</w:t>
            </w:r>
            <w:r>
              <w:rPr>
                <w:rFonts w:hint="eastAsia"/>
                <w:color w:val="000000"/>
                <w:sz w:val="23"/>
                <w:szCs w:val="23"/>
              </w:rPr>
              <w:t>,(data)=&gt;{</w:t>
            </w:r>
            <w:r>
              <w:rPr>
                <w:rFonts w:hint="eastAsia"/>
                <w:color w:val="000000"/>
                <w:sz w:val="23"/>
                <w:szCs w:val="23"/>
              </w:rPr>
              <w:br/>
              <w:t xml:space="preserve">    </w:t>
            </w:r>
            <w:r>
              <w:rPr>
                <w:rFonts w:hint="eastAsia"/>
                <w:color w:val="458383"/>
                <w:sz w:val="23"/>
                <w:szCs w:val="23"/>
              </w:rPr>
              <w:t>sdata</w:t>
            </w:r>
            <w:r>
              <w:rPr>
                <w:rFonts w:hint="eastAsia"/>
                <w:color w:val="000000"/>
                <w:sz w:val="23"/>
                <w:szCs w:val="23"/>
              </w:rPr>
              <w:t>+=data;</w:t>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i/>
                <w:iCs/>
                <w:color w:val="808080"/>
                <w:sz w:val="23"/>
                <w:szCs w:val="23"/>
              </w:rPr>
              <w:t>/*</w:t>
            </w:r>
            <w:r>
              <w:rPr>
                <w:rFonts w:hint="eastAsia"/>
                <w:i/>
                <w:iCs/>
                <w:color w:val="808080"/>
                <w:sz w:val="23"/>
                <w:szCs w:val="23"/>
              </w:rPr>
              <w:br/>
              <w:t>* end事件在所有内容读取结束后产生，文件读取结束后，调用该事件的回调函数</w:t>
            </w:r>
            <w:r>
              <w:rPr>
                <w:rFonts w:hint="eastAsia"/>
                <w:i/>
                <w:iCs/>
                <w:color w:val="808080"/>
                <w:sz w:val="23"/>
                <w:szCs w:val="23"/>
              </w:rPr>
              <w:br/>
              <w:t xml:space="preserve"> */</w:t>
            </w:r>
            <w:r>
              <w:rPr>
                <w:rFonts w:hint="eastAsia"/>
                <w:i/>
                <w:iCs/>
                <w:color w:val="808080"/>
                <w:sz w:val="23"/>
                <w:szCs w:val="23"/>
              </w:rPr>
              <w:br/>
            </w:r>
            <w:r>
              <w:rPr>
                <w:rFonts w:hint="eastAsia"/>
                <w:color w:val="458383"/>
                <w:sz w:val="23"/>
                <w:szCs w:val="23"/>
              </w:rPr>
              <w:t>fsReadStream</w:t>
            </w:r>
            <w:r>
              <w:rPr>
                <w:rFonts w:hint="eastAsia"/>
                <w:color w:val="000000"/>
                <w:sz w:val="23"/>
                <w:szCs w:val="23"/>
              </w:rPr>
              <w:t>.</w:t>
            </w:r>
            <w:r>
              <w:rPr>
                <w:rFonts w:hint="eastAsia"/>
                <w:b/>
                <w:bCs/>
                <w:color w:val="660E7A"/>
                <w:sz w:val="23"/>
                <w:szCs w:val="23"/>
              </w:rPr>
              <w:t>on</w:t>
            </w:r>
            <w:r>
              <w:rPr>
                <w:rFonts w:hint="eastAsia"/>
                <w:color w:val="000000"/>
                <w:sz w:val="23"/>
                <w:szCs w:val="23"/>
              </w:rPr>
              <w:t>(</w:t>
            </w:r>
            <w:r>
              <w:rPr>
                <w:rFonts w:hint="eastAsia"/>
                <w:b/>
                <w:bCs/>
                <w:color w:val="008000"/>
                <w:sz w:val="23"/>
                <w:szCs w:val="23"/>
              </w:rPr>
              <w:t>'end'</w:t>
            </w:r>
            <w:r>
              <w:rPr>
                <w:rFonts w:hint="eastAsia"/>
                <w:color w:val="000000"/>
                <w:sz w:val="23"/>
                <w:szCs w:val="23"/>
              </w:rPr>
              <w:t>,()=&gt;{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color w:val="458383"/>
                <w:sz w:val="23"/>
                <w:szCs w:val="23"/>
              </w:rPr>
              <w:t>sdata</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i/>
                <w:iCs/>
                <w:color w:val="808080"/>
                <w:sz w:val="23"/>
                <w:szCs w:val="23"/>
              </w:rPr>
              <w:t>/*</w:t>
            </w:r>
            <w:r>
              <w:rPr>
                <w:rFonts w:hint="eastAsia"/>
                <w:i/>
                <w:iCs/>
                <w:color w:val="808080"/>
                <w:sz w:val="23"/>
                <w:szCs w:val="23"/>
              </w:rPr>
              <w:br/>
            </w:r>
            <w:r>
              <w:rPr>
                <w:rFonts w:hint="eastAsia"/>
                <w:i/>
                <w:iCs/>
                <w:color w:val="808080"/>
                <w:sz w:val="23"/>
                <w:szCs w:val="23"/>
              </w:rPr>
              <w:lastRenderedPageBreak/>
              <w:t>* error事件在读取过程中发生错误时产生，发生错误时，调用该事件的回调函数</w:t>
            </w:r>
            <w:r>
              <w:rPr>
                <w:rFonts w:hint="eastAsia"/>
                <w:i/>
                <w:iCs/>
                <w:color w:val="808080"/>
                <w:sz w:val="23"/>
                <w:szCs w:val="23"/>
              </w:rPr>
              <w:br/>
              <w:t>* 参数：</w:t>
            </w:r>
            <w:r>
              <w:rPr>
                <w:rFonts w:hint="eastAsia"/>
                <w:i/>
                <w:iCs/>
                <w:color w:val="808080"/>
                <w:sz w:val="23"/>
                <w:szCs w:val="23"/>
              </w:rPr>
              <w:br/>
              <w:t>*   error：错误信息</w:t>
            </w:r>
            <w:r>
              <w:rPr>
                <w:rFonts w:hint="eastAsia"/>
                <w:i/>
                <w:iCs/>
                <w:color w:val="808080"/>
                <w:sz w:val="23"/>
                <w:szCs w:val="23"/>
              </w:rPr>
              <w:br/>
              <w:t xml:space="preserve"> */</w:t>
            </w:r>
            <w:r>
              <w:rPr>
                <w:rFonts w:hint="eastAsia"/>
                <w:i/>
                <w:iCs/>
                <w:color w:val="808080"/>
                <w:sz w:val="23"/>
                <w:szCs w:val="23"/>
              </w:rPr>
              <w:br/>
            </w:r>
            <w:r>
              <w:rPr>
                <w:rFonts w:hint="eastAsia"/>
                <w:color w:val="458383"/>
                <w:sz w:val="23"/>
                <w:szCs w:val="23"/>
              </w:rPr>
              <w:t>fsReadStream</w:t>
            </w:r>
            <w:r>
              <w:rPr>
                <w:rFonts w:hint="eastAsia"/>
                <w:color w:val="000000"/>
                <w:sz w:val="23"/>
                <w:szCs w:val="23"/>
              </w:rPr>
              <w:t>.</w:t>
            </w:r>
            <w:r>
              <w:rPr>
                <w:rFonts w:hint="eastAsia"/>
                <w:b/>
                <w:bCs/>
                <w:color w:val="660E7A"/>
                <w:sz w:val="23"/>
                <w:szCs w:val="23"/>
              </w:rPr>
              <w:t>on</w:t>
            </w:r>
            <w:r>
              <w:rPr>
                <w:rFonts w:hint="eastAsia"/>
                <w:color w:val="000000"/>
                <w:sz w:val="23"/>
                <w:szCs w:val="23"/>
              </w:rPr>
              <w:t>(</w:t>
            </w:r>
            <w:r>
              <w:rPr>
                <w:rFonts w:hint="eastAsia"/>
                <w:b/>
                <w:bCs/>
                <w:color w:val="008000"/>
                <w:sz w:val="23"/>
                <w:szCs w:val="23"/>
              </w:rPr>
              <w:t>'error'</w:t>
            </w:r>
            <w:r>
              <w:rPr>
                <w:rFonts w:hint="eastAsia"/>
                <w:color w:val="000000"/>
                <w:sz w:val="23"/>
                <w:szCs w:val="23"/>
              </w:rPr>
              <w:t>,(error)=&gt;{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(error);</w:t>
            </w:r>
            <w:r>
              <w:rPr>
                <w:rFonts w:hint="eastAsia"/>
                <w:color w:val="000000"/>
                <w:sz w:val="23"/>
                <w:szCs w:val="23"/>
              </w:rPr>
              <w:br/>
              <w:t>})</w:t>
            </w:r>
          </w:p>
        </w:tc>
      </w:tr>
    </w:tbl>
    <w:p w14:paraId="6A728576" w14:textId="77777777" w:rsidR="0062360F" w:rsidRDefault="0062360F" w:rsidP="00563CF9">
      <w:pPr>
        <w:pStyle w:val="5"/>
        <w:ind w:right="210"/>
      </w:pPr>
      <w:r>
        <w:rPr>
          <w:rFonts w:hint="eastAsia"/>
        </w:rPr>
        <w:lastRenderedPageBreak/>
        <w:t>文件流写入</w:t>
      </w:r>
    </w:p>
    <w:tbl>
      <w:tblPr>
        <w:tblStyle w:val="ac"/>
        <w:tblW w:w="0" w:type="auto"/>
        <w:tblInd w:w="420" w:type="dxa"/>
        <w:tblLook w:val="04A0" w:firstRow="1" w:lastRow="0" w:firstColumn="1" w:lastColumn="0" w:noHBand="0" w:noVBand="1"/>
      </w:tblPr>
      <w:tblGrid>
        <w:gridCol w:w="7876"/>
      </w:tblGrid>
      <w:tr w:rsidR="0062360F" w14:paraId="5BF795FC" w14:textId="77777777" w:rsidTr="007E3FED">
        <w:tc>
          <w:tcPr>
            <w:tcW w:w="8296" w:type="dxa"/>
          </w:tcPr>
          <w:p w14:paraId="4676F090" w14:textId="77777777" w:rsidR="0062360F" w:rsidRPr="00EA23E2"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fs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'fs'</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//待写入数据</w:t>
            </w:r>
            <w:r>
              <w:rPr>
                <w:rFonts w:hint="eastAsia"/>
                <w:i/>
                <w:iCs/>
                <w:color w:val="808080"/>
                <w:sz w:val="23"/>
                <w:szCs w:val="23"/>
              </w:rPr>
              <w:br/>
            </w:r>
            <w:r>
              <w:rPr>
                <w:rFonts w:hint="eastAsia"/>
                <w:b/>
                <w:bCs/>
                <w:color w:val="000080"/>
                <w:sz w:val="23"/>
                <w:szCs w:val="23"/>
              </w:rPr>
              <w:t xml:space="preserve">var </w:t>
            </w:r>
            <w:r>
              <w:rPr>
                <w:rFonts w:hint="eastAsia"/>
                <w:color w:val="458383"/>
                <w:sz w:val="23"/>
                <w:szCs w:val="23"/>
              </w:rPr>
              <w:t xml:space="preserve">sdata </w:t>
            </w:r>
            <w:r>
              <w:rPr>
                <w:rFonts w:hint="eastAsia"/>
                <w:color w:val="000000"/>
                <w:sz w:val="23"/>
                <w:szCs w:val="23"/>
              </w:rPr>
              <w:t xml:space="preserve">= </w:t>
            </w:r>
            <w:r>
              <w:rPr>
                <w:rFonts w:hint="eastAsia"/>
                <w:b/>
                <w:bCs/>
                <w:color w:val="008000"/>
                <w:sz w:val="23"/>
                <w:szCs w:val="23"/>
              </w:rPr>
              <w:t>'hello world'</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//创建文件写入流，并指定要写入的文件（默认覆盖方式）</w:t>
            </w:r>
            <w:r>
              <w:rPr>
                <w:rFonts w:hint="eastAsia"/>
                <w:i/>
                <w:iCs/>
                <w:color w:val="808080"/>
                <w:sz w:val="23"/>
                <w:szCs w:val="23"/>
              </w:rPr>
              <w:br/>
            </w:r>
            <w:r>
              <w:rPr>
                <w:rFonts w:hint="eastAsia"/>
                <w:b/>
                <w:bCs/>
                <w:color w:val="000080"/>
                <w:sz w:val="23"/>
                <w:szCs w:val="23"/>
              </w:rPr>
              <w:t xml:space="preserve">var </w:t>
            </w:r>
            <w:r>
              <w:rPr>
                <w:rFonts w:hint="eastAsia"/>
                <w:color w:val="458383"/>
                <w:sz w:val="23"/>
                <w:szCs w:val="23"/>
              </w:rPr>
              <w:t xml:space="preserve">fsWriteStream </w:t>
            </w:r>
            <w:r>
              <w:rPr>
                <w:rFonts w:hint="eastAsia"/>
                <w:color w:val="000000"/>
                <w:sz w:val="23"/>
                <w:szCs w:val="23"/>
              </w:rPr>
              <w:t xml:space="preserve">= </w:t>
            </w:r>
            <w:r>
              <w:rPr>
                <w:rFonts w:hint="eastAsia"/>
                <w:color w:val="458383"/>
                <w:sz w:val="23"/>
                <w:szCs w:val="23"/>
              </w:rPr>
              <w:t>fs</w:t>
            </w:r>
            <w:r>
              <w:rPr>
                <w:rFonts w:hint="eastAsia"/>
                <w:color w:val="000000"/>
                <w:sz w:val="23"/>
                <w:szCs w:val="23"/>
              </w:rPr>
              <w:t>.</w:t>
            </w:r>
            <w:r>
              <w:rPr>
                <w:rFonts w:hint="eastAsia"/>
                <w:color w:val="7A7A43"/>
                <w:sz w:val="23"/>
                <w:szCs w:val="23"/>
              </w:rPr>
              <w:t>createWriteStream</w:t>
            </w:r>
            <w:r>
              <w:rPr>
                <w:rFonts w:hint="eastAsia"/>
                <w:color w:val="000000"/>
                <w:sz w:val="23"/>
                <w:szCs w:val="23"/>
              </w:rPr>
              <w:t>(</w:t>
            </w:r>
            <w:r>
              <w:rPr>
                <w:rFonts w:hint="eastAsia"/>
                <w:b/>
                <w:bCs/>
                <w:color w:val="008000"/>
                <w:sz w:val="23"/>
                <w:szCs w:val="23"/>
              </w:rPr>
              <w:t>"fsWstream.txt"</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//写入数据</w:t>
            </w:r>
            <w:r>
              <w:rPr>
                <w:rFonts w:hint="eastAsia"/>
                <w:i/>
                <w:iCs/>
                <w:color w:val="808080"/>
                <w:sz w:val="23"/>
                <w:szCs w:val="23"/>
              </w:rPr>
              <w:br/>
            </w:r>
            <w:r>
              <w:rPr>
                <w:rFonts w:hint="eastAsia"/>
                <w:color w:val="458383"/>
                <w:sz w:val="23"/>
                <w:szCs w:val="23"/>
              </w:rPr>
              <w:t>fsWriteStream</w:t>
            </w:r>
            <w:r>
              <w:rPr>
                <w:rFonts w:hint="eastAsia"/>
                <w:color w:val="000000"/>
                <w:sz w:val="23"/>
                <w:szCs w:val="23"/>
              </w:rPr>
              <w:t>.</w:t>
            </w:r>
            <w:r>
              <w:rPr>
                <w:rFonts w:hint="eastAsia"/>
                <w:color w:val="7A7A43"/>
                <w:sz w:val="23"/>
                <w:szCs w:val="23"/>
              </w:rPr>
              <w:t>write</w:t>
            </w:r>
            <w:r>
              <w:rPr>
                <w:rFonts w:hint="eastAsia"/>
                <w:color w:val="000000"/>
                <w:sz w:val="23"/>
                <w:szCs w:val="23"/>
              </w:rPr>
              <w:t>(</w:t>
            </w:r>
            <w:r>
              <w:rPr>
                <w:rFonts w:hint="eastAsia"/>
                <w:color w:val="458383"/>
                <w:sz w:val="23"/>
                <w:szCs w:val="23"/>
              </w:rPr>
              <w:t>sdata</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//写完后，执行该函数来关闭文件，必须执行该函数才会产生finish事件</w:t>
            </w:r>
            <w:r>
              <w:rPr>
                <w:rFonts w:hint="eastAsia"/>
                <w:i/>
                <w:iCs/>
                <w:color w:val="808080"/>
                <w:sz w:val="23"/>
                <w:szCs w:val="23"/>
              </w:rPr>
              <w:br/>
            </w:r>
            <w:r>
              <w:rPr>
                <w:rFonts w:hint="eastAsia"/>
                <w:color w:val="458383"/>
                <w:sz w:val="23"/>
                <w:szCs w:val="23"/>
              </w:rPr>
              <w:t>fsWriteStream</w:t>
            </w:r>
            <w:r>
              <w:rPr>
                <w:rFonts w:hint="eastAsia"/>
                <w:color w:val="000000"/>
                <w:sz w:val="23"/>
                <w:szCs w:val="23"/>
              </w:rPr>
              <w:t>.</w:t>
            </w:r>
            <w:r>
              <w:rPr>
                <w:rFonts w:hint="eastAsia"/>
                <w:color w:val="7A7A43"/>
                <w:sz w:val="23"/>
                <w:szCs w:val="23"/>
              </w:rPr>
              <w:t>end</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//文件关闭后产生finish事件</w:t>
            </w:r>
            <w:r>
              <w:rPr>
                <w:rFonts w:hint="eastAsia"/>
                <w:i/>
                <w:iCs/>
                <w:color w:val="808080"/>
                <w:sz w:val="23"/>
                <w:szCs w:val="23"/>
              </w:rPr>
              <w:br/>
            </w:r>
            <w:r>
              <w:rPr>
                <w:rFonts w:hint="eastAsia"/>
                <w:color w:val="458383"/>
                <w:sz w:val="23"/>
                <w:szCs w:val="23"/>
              </w:rPr>
              <w:t>fsWriteStream</w:t>
            </w:r>
            <w:r>
              <w:rPr>
                <w:rFonts w:hint="eastAsia"/>
                <w:color w:val="000000"/>
                <w:sz w:val="23"/>
                <w:szCs w:val="23"/>
              </w:rPr>
              <w:t>.</w:t>
            </w:r>
            <w:r>
              <w:rPr>
                <w:rFonts w:hint="eastAsia"/>
                <w:b/>
                <w:bCs/>
                <w:color w:val="660E7A"/>
                <w:sz w:val="23"/>
                <w:szCs w:val="23"/>
              </w:rPr>
              <w:t>on</w:t>
            </w:r>
            <w:r>
              <w:rPr>
                <w:rFonts w:hint="eastAsia"/>
                <w:color w:val="000000"/>
                <w:sz w:val="23"/>
                <w:szCs w:val="23"/>
              </w:rPr>
              <w:t>(</w:t>
            </w:r>
            <w:r>
              <w:rPr>
                <w:rFonts w:hint="eastAsia"/>
                <w:b/>
                <w:bCs/>
                <w:color w:val="008000"/>
                <w:sz w:val="23"/>
                <w:szCs w:val="23"/>
              </w:rPr>
              <w:t>'finish'</w:t>
            </w:r>
            <w:r>
              <w:rPr>
                <w:rFonts w:hint="eastAsia"/>
                <w:color w:val="000000"/>
                <w:sz w:val="23"/>
                <w:szCs w:val="23"/>
              </w:rPr>
              <w:t>,()=&gt;{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'finished'</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i/>
                <w:iCs/>
                <w:color w:val="808080"/>
                <w:sz w:val="23"/>
                <w:szCs w:val="23"/>
              </w:rPr>
              <w:t>//写入过程中发生错误则产生该事件</w:t>
            </w:r>
            <w:r>
              <w:rPr>
                <w:rFonts w:hint="eastAsia"/>
                <w:i/>
                <w:iCs/>
                <w:color w:val="808080"/>
                <w:sz w:val="23"/>
                <w:szCs w:val="23"/>
              </w:rPr>
              <w:br/>
            </w:r>
            <w:r>
              <w:rPr>
                <w:rFonts w:hint="eastAsia"/>
                <w:color w:val="458383"/>
                <w:sz w:val="23"/>
                <w:szCs w:val="23"/>
              </w:rPr>
              <w:t>fsWriteStream</w:t>
            </w:r>
            <w:r>
              <w:rPr>
                <w:rFonts w:hint="eastAsia"/>
                <w:color w:val="000000"/>
                <w:sz w:val="23"/>
                <w:szCs w:val="23"/>
              </w:rPr>
              <w:t>.</w:t>
            </w:r>
            <w:r>
              <w:rPr>
                <w:rFonts w:hint="eastAsia"/>
                <w:b/>
                <w:bCs/>
                <w:color w:val="660E7A"/>
                <w:sz w:val="23"/>
                <w:szCs w:val="23"/>
              </w:rPr>
              <w:t>on</w:t>
            </w:r>
            <w:r>
              <w:rPr>
                <w:rFonts w:hint="eastAsia"/>
                <w:color w:val="000000"/>
                <w:sz w:val="23"/>
                <w:szCs w:val="23"/>
              </w:rPr>
              <w:t>(</w:t>
            </w:r>
            <w:r>
              <w:rPr>
                <w:rFonts w:hint="eastAsia"/>
                <w:b/>
                <w:bCs/>
                <w:color w:val="008000"/>
                <w:sz w:val="23"/>
                <w:szCs w:val="23"/>
              </w:rPr>
              <w:t>'error'</w:t>
            </w:r>
            <w:r>
              <w:rPr>
                <w:rFonts w:hint="eastAsia"/>
                <w:color w:val="000000"/>
                <w:sz w:val="23"/>
                <w:szCs w:val="23"/>
              </w:rPr>
              <w:t>,(error)=&gt;{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(error);</w:t>
            </w:r>
            <w:r>
              <w:rPr>
                <w:rFonts w:hint="eastAsia"/>
                <w:color w:val="000000"/>
                <w:sz w:val="23"/>
                <w:szCs w:val="23"/>
              </w:rPr>
              <w:br/>
              <w:t>})</w:t>
            </w:r>
          </w:p>
        </w:tc>
      </w:tr>
    </w:tbl>
    <w:p w14:paraId="4441BDF0" w14:textId="77777777" w:rsidR="0062360F" w:rsidRDefault="0062360F" w:rsidP="00563CF9">
      <w:pPr>
        <w:pStyle w:val="5"/>
        <w:ind w:right="210"/>
      </w:pPr>
      <w:r>
        <w:rPr>
          <w:rFonts w:hint="eastAsia"/>
        </w:rPr>
        <w:t>管道流</w:t>
      </w:r>
    </w:p>
    <w:tbl>
      <w:tblPr>
        <w:tblStyle w:val="ac"/>
        <w:tblW w:w="0" w:type="auto"/>
        <w:tblInd w:w="420" w:type="dxa"/>
        <w:tblLook w:val="04A0" w:firstRow="1" w:lastRow="0" w:firstColumn="1" w:lastColumn="0" w:noHBand="0" w:noVBand="1"/>
      </w:tblPr>
      <w:tblGrid>
        <w:gridCol w:w="7876"/>
      </w:tblGrid>
      <w:tr w:rsidR="0062360F" w14:paraId="5C38A442" w14:textId="77777777" w:rsidTr="007E3FED">
        <w:tc>
          <w:tcPr>
            <w:tcW w:w="8296" w:type="dxa"/>
          </w:tcPr>
          <w:p w14:paraId="29206E6A" w14:textId="77777777" w:rsidR="0062360F" w:rsidRPr="00A13C5D"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fs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'fs'</w:t>
            </w:r>
            <w:r>
              <w:rPr>
                <w:rFonts w:hint="eastAsia"/>
                <w:color w:val="000000"/>
                <w:sz w:val="23"/>
                <w:szCs w:val="23"/>
              </w:rPr>
              <w:t>);</w:t>
            </w:r>
            <w:r>
              <w:rPr>
                <w:rFonts w:hint="eastAsia"/>
                <w:color w:val="000000"/>
                <w:sz w:val="23"/>
                <w:szCs w:val="23"/>
              </w:rPr>
              <w:br/>
            </w:r>
            <w:r>
              <w:rPr>
                <w:rFonts w:hint="eastAsia"/>
                <w:i/>
                <w:iCs/>
                <w:color w:val="808080"/>
                <w:sz w:val="23"/>
                <w:szCs w:val="23"/>
              </w:rPr>
              <w:t>/*</w:t>
            </w:r>
            <w:r>
              <w:rPr>
                <w:rFonts w:hint="eastAsia"/>
                <w:i/>
                <w:iCs/>
                <w:color w:val="808080"/>
                <w:sz w:val="23"/>
                <w:szCs w:val="23"/>
              </w:rPr>
              <w:br/>
              <w:t>* 管道流用于将1个文件中的内容复制到另一个文件</w:t>
            </w:r>
            <w:r>
              <w:rPr>
                <w:rFonts w:hint="eastAsia"/>
                <w:i/>
                <w:iCs/>
                <w:color w:val="808080"/>
                <w:sz w:val="23"/>
                <w:szCs w:val="23"/>
              </w:rPr>
              <w:br/>
              <w:t xml:space="preserve"> */</w:t>
            </w:r>
            <w:r>
              <w:rPr>
                <w:rFonts w:hint="eastAsia"/>
                <w:i/>
                <w:iCs/>
                <w:color w:val="808080"/>
                <w:sz w:val="23"/>
                <w:szCs w:val="23"/>
              </w:rPr>
              <w:br/>
            </w:r>
            <w:r>
              <w:rPr>
                <w:rFonts w:hint="eastAsia"/>
                <w:b/>
                <w:bCs/>
                <w:color w:val="000080"/>
                <w:sz w:val="23"/>
                <w:szCs w:val="23"/>
              </w:rPr>
              <w:t xml:space="preserve">var </w:t>
            </w:r>
            <w:r>
              <w:rPr>
                <w:rFonts w:hint="eastAsia"/>
                <w:color w:val="458383"/>
                <w:sz w:val="23"/>
                <w:szCs w:val="23"/>
              </w:rPr>
              <w:t xml:space="preserve">fsReadStream </w:t>
            </w:r>
            <w:r>
              <w:rPr>
                <w:rFonts w:hint="eastAsia"/>
                <w:color w:val="000000"/>
                <w:sz w:val="23"/>
                <w:szCs w:val="23"/>
              </w:rPr>
              <w:t xml:space="preserve">= </w:t>
            </w:r>
            <w:r>
              <w:rPr>
                <w:rFonts w:hint="eastAsia"/>
                <w:color w:val="458383"/>
                <w:sz w:val="23"/>
                <w:szCs w:val="23"/>
              </w:rPr>
              <w:t>fs</w:t>
            </w:r>
            <w:r>
              <w:rPr>
                <w:rFonts w:hint="eastAsia"/>
                <w:color w:val="000000"/>
                <w:sz w:val="23"/>
                <w:szCs w:val="23"/>
              </w:rPr>
              <w:t>.</w:t>
            </w:r>
            <w:r>
              <w:rPr>
                <w:rFonts w:hint="eastAsia"/>
                <w:color w:val="7A7A43"/>
                <w:sz w:val="23"/>
                <w:szCs w:val="23"/>
              </w:rPr>
              <w:t>createReadStream</w:t>
            </w:r>
            <w:r>
              <w:rPr>
                <w:rFonts w:hint="eastAsia"/>
                <w:color w:val="000000"/>
                <w:sz w:val="23"/>
                <w:szCs w:val="23"/>
              </w:rPr>
              <w:t>(</w:t>
            </w:r>
            <w:r>
              <w:rPr>
                <w:rFonts w:hint="eastAsia"/>
                <w:b/>
                <w:bCs/>
                <w:color w:val="008000"/>
                <w:sz w:val="23"/>
                <w:szCs w:val="23"/>
              </w:rPr>
              <w:t>'fsdemo.js'</w:t>
            </w:r>
            <w:r>
              <w:rPr>
                <w:rFonts w:hint="eastAsia"/>
                <w:color w:val="000000"/>
                <w:sz w:val="23"/>
                <w:szCs w:val="23"/>
              </w:rPr>
              <w:t>)</w:t>
            </w:r>
            <w:r>
              <w:rPr>
                <w:rFonts w:hint="eastAsia"/>
                <w:color w:val="000000"/>
                <w:sz w:val="23"/>
                <w:szCs w:val="23"/>
              </w:rPr>
              <w:br/>
            </w:r>
            <w:r>
              <w:rPr>
                <w:rFonts w:hint="eastAsia"/>
                <w:b/>
                <w:bCs/>
                <w:color w:val="000080"/>
                <w:sz w:val="23"/>
                <w:szCs w:val="23"/>
              </w:rPr>
              <w:t xml:space="preserve">var </w:t>
            </w:r>
            <w:r>
              <w:rPr>
                <w:rFonts w:hint="eastAsia"/>
                <w:color w:val="458383"/>
                <w:sz w:val="23"/>
                <w:szCs w:val="23"/>
              </w:rPr>
              <w:t xml:space="preserve">fsWriteStream </w:t>
            </w:r>
            <w:r>
              <w:rPr>
                <w:rFonts w:hint="eastAsia"/>
                <w:color w:val="000000"/>
                <w:sz w:val="23"/>
                <w:szCs w:val="23"/>
              </w:rPr>
              <w:t xml:space="preserve">= </w:t>
            </w:r>
            <w:r>
              <w:rPr>
                <w:rFonts w:hint="eastAsia"/>
                <w:color w:val="458383"/>
                <w:sz w:val="23"/>
                <w:szCs w:val="23"/>
              </w:rPr>
              <w:t>fs</w:t>
            </w:r>
            <w:r>
              <w:rPr>
                <w:rFonts w:hint="eastAsia"/>
                <w:color w:val="000000"/>
                <w:sz w:val="23"/>
                <w:szCs w:val="23"/>
              </w:rPr>
              <w:t>.</w:t>
            </w:r>
            <w:r>
              <w:rPr>
                <w:rFonts w:hint="eastAsia"/>
                <w:color w:val="7A7A43"/>
                <w:sz w:val="23"/>
                <w:szCs w:val="23"/>
              </w:rPr>
              <w:t>createWriteStream</w:t>
            </w:r>
            <w:r>
              <w:rPr>
                <w:rFonts w:hint="eastAsia"/>
                <w:color w:val="000000"/>
                <w:sz w:val="23"/>
                <w:szCs w:val="23"/>
              </w:rPr>
              <w:t>(</w:t>
            </w:r>
            <w:r>
              <w:rPr>
                <w:rFonts w:hint="eastAsia"/>
                <w:b/>
                <w:bCs/>
                <w:color w:val="008000"/>
                <w:sz w:val="23"/>
                <w:szCs w:val="23"/>
              </w:rPr>
              <w:t>'1.txt'</w:t>
            </w:r>
            <w:r>
              <w:rPr>
                <w:rFonts w:hint="eastAsia"/>
                <w:color w:val="000000"/>
                <w:sz w:val="23"/>
                <w:szCs w:val="23"/>
              </w:rPr>
              <w:t>);</w:t>
            </w:r>
            <w:r>
              <w:rPr>
                <w:rFonts w:hint="eastAsia"/>
                <w:color w:val="000000"/>
                <w:sz w:val="23"/>
                <w:szCs w:val="23"/>
              </w:rPr>
              <w:br/>
            </w:r>
            <w:r>
              <w:rPr>
                <w:rFonts w:hint="eastAsia"/>
                <w:color w:val="458383"/>
                <w:sz w:val="23"/>
                <w:szCs w:val="23"/>
              </w:rPr>
              <w:t>fsReadStream</w:t>
            </w:r>
            <w:r>
              <w:rPr>
                <w:rFonts w:hint="eastAsia"/>
                <w:color w:val="000000"/>
                <w:sz w:val="23"/>
                <w:szCs w:val="23"/>
              </w:rPr>
              <w:t>.pipe(</w:t>
            </w:r>
            <w:r>
              <w:rPr>
                <w:rFonts w:hint="eastAsia"/>
                <w:color w:val="458383"/>
                <w:sz w:val="23"/>
                <w:szCs w:val="23"/>
              </w:rPr>
              <w:t>fsWriteStream</w:t>
            </w:r>
            <w:r>
              <w:rPr>
                <w:rFonts w:hint="eastAsia"/>
                <w:color w:val="000000"/>
                <w:sz w:val="23"/>
                <w:szCs w:val="23"/>
              </w:rPr>
              <w:t>);</w:t>
            </w:r>
          </w:p>
        </w:tc>
      </w:tr>
    </w:tbl>
    <w:p w14:paraId="04026A52" w14:textId="77777777" w:rsidR="0062360F" w:rsidRDefault="0062360F" w:rsidP="00563CF9">
      <w:pPr>
        <w:pStyle w:val="4"/>
      </w:pPr>
      <w:r>
        <w:rPr>
          <w:rFonts w:hint="eastAsia"/>
        </w:rPr>
        <w:lastRenderedPageBreak/>
        <w:t>同步方法</w:t>
      </w:r>
    </w:p>
    <w:p w14:paraId="6BB5864E" w14:textId="77777777" w:rsidR="0062360F" w:rsidRPr="004678DE" w:rsidRDefault="0062360F" w:rsidP="0062360F">
      <w:pPr>
        <w:pStyle w:val="a8"/>
        <w:numPr>
          <w:ilvl w:val="0"/>
          <w:numId w:val="70"/>
        </w:numPr>
        <w:ind w:firstLineChars="0"/>
      </w:pPr>
      <w:r>
        <w:rPr>
          <w:rFonts w:hint="eastAsia"/>
        </w:rPr>
        <w:t>同步方法不需要使用回调函数获取结果，直接通过返回值获取结果</w:t>
      </w:r>
    </w:p>
    <w:p w14:paraId="2DEE5938" w14:textId="77777777" w:rsidR="0062360F" w:rsidRPr="004678DE" w:rsidRDefault="0062360F" w:rsidP="0062360F">
      <w:pPr>
        <w:pStyle w:val="a8"/>
        <w:numPr>
          <w:ilvl w:val="0"/>
          <w:numId w:val="70"/>
        </w:numPr>
        <w:ind w:firstLineChars="0"/>
      </w:pPr>
      <w:r>
        <w:rPr>
          <w:rFonts w:hint="eastAsia"/>
        </w:rPr>
        <w:t>同步方法执行过程中如果产生错误程序将直接崩溃</w:t>
      </w:r>
    </w:p>
    <w:p w14:paraId="2BE18EFD" w14:textId="77777777" w:rsidR="0062360F" w:rsidRDefault="0062360F" w:rsidP="00315AED">
      <w:pPr>
        <w:pStyle w:val="5"/>
        <w:numPr>
          <w:ilvl w:val="0"/>
          <w:numId w:val="225"/>
        </w:numPr>
        <w:ind w:right="210"/>
      </w:pPr>
      <w:r>
        <w:rPr>
          <w:rFonts w:hint="eastAsia"/>
        </w:rPr>
        <w:t>读取文件</w:t>
      </w:r>
    </w:p>
    <w:tbl>
      <w:tblPr>
        <w:tblStyle w:val="ac"/>
        <w:tblW w:w="0" w:type="auto"/>
        <w:tblInd w:w="420" w:type="dxa"/>
        <w:tblLook w:val="04A0" w:firstRow="1" w:lastRow="0" w:firstColumn="1" w:lastColumn="0" w:noHBand="0" w:noVBand="1"/>
      </w:tblPr>
      <w:tblGrid>
        <w:gridCol w:w="7876"/>
      </w:tblGrid>
      <w:tr w:rsidR="0062360F" w14:paraId="6F44A5E5" w14:textId="77777777" w:rsidTr="007E3FED">
        <w:tc>
          <w:tcPr>
            <w:tcW w:w="8296" w:type="dxa"/>
          </w:tcPr>
          <w:p w14:paraId="07374AFE" w14:textId="77777777" w:rsidR="0062360F" w:rsidRPr="004678DE"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fs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'fs'</w:t>
            </w:r>
            <w:r>
              <w:rPr>
                <w:rFonts w:hint="eastAsia"/>
                <w:color w:val="000000"/>
                <w:sz w:val="23"/>
                <w:szCs w:val="23"/>
              </w:rPr>
              <w:t>);</w:t>
            </w:r>
            <w:r>
              <w:rPr>
                <w:rFonts w:hint="eastAsia"/>
                <w:color w:val="000000"/>
                <w:sz w:val="23"/>
                <w:szCs w:val="23"/>
              </w:rPr>
              <w:br/>
            </w:r>
            <w:r>
              <w:rPr>
                <w:rFonts w:hint="eastAsia"/>
                <w:b/>
                <w:bCs/>
                <w:color w:val="000080"/>
                <w:sz w:val="23"/>
                <w:szCs w:val="23"/>
              </w:rPr>
              <w:t xml:space="preserve">var </w:t>
            </w:r>
            <w:r>
              <w:rPr>
                <w:rFonts w:hint="eastAsia"/>
                <w:color w:val="458383"/>
                <w:sz w:val="23"/>
                <w:szCs w:val="23"/>
              </w:rPr>
              <w:t xml:space="preserve">data </w:t>
            </w:r>
            <w:r>
              <w:rPr>
                <w:rFonts w:hint="eastAsia"/>
                <w:color w:val="000000"/>
                <w:sz w:val="23"/>
                <w:szCs w:val="23"/>
              </w:rPr>
              <w:t xml:space="preserve">= </w:t>
            </w:r>
            <w:r>
              <w:rPr>
                <w:rFonts w:hint="eastAsia"/>
                <w:color w:val="458383"/>
                <w:sz w:val="23"/>
                <w:szCs w:val="23"/>
              </w:rPr>
              <w:t>fs</w:t>
            </w:r>
            <w:r>
              <w:rPr>
                <w:rFonts w:hint="eastAsia"/>
                <w:color w:val="000000"/>
                <w:sz w:val="23"/>
                <w:szCs w:val="23"/>
              </w:rPr>
              <w:t>.</w:t>
            </w:r>
            <w:r>
              <w:rPr>
                <w:rFonts w:hint="eastAsia"/>
                <w:color w:val="7A7A43"/>
                <w:sz w:val="23"/>
                <w:szCs w:val="23"/>
              </w:rPr>
              <w:t>readFileSync</w:t>
            </w:r>
            <w:r>
              <w:rPr>
                <w:rFonts w:hint="eastAsia"/>
                <w:color w:val="000000"/>
                <w:sz w:val="23"/>
                <w:szCs w:val="23"/>
              </w:rPr>
              <w:t>(</w:t>
            </w:r>
            <w:r>
              <w:rPr>
                <w:rFonts w:hint="eastAsia"/>
                <w:b/>
                <w:bCs/>
                <w:color w:val="008000"/>
                <w:sz w:val="23"/>
                <w:szCs w:val="23"/>
              </w:rPr>
              <w:t>"demo1.js"</w:t>
            </w:r>
            <w:r>
              <w:rPr>
                <w:rFonts w:hint="eastAsia"/>
                <w:color w:val="000000"/>
                <w:sz w:val="23"/>
                <w:szCs w:val="23"/>
              </w:rPr>
              <w:t>);</w:t>
            </w:r>
            <w:r>
              <w:rPr>
                <w:rFonts w:hint="eastAsia"/>
                <w:color w:val="000000"/>
                <w:sz w:val="23"/>
                <w:szCs w:val="23"/>
              </w:rPr>
              <w:br/>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color w:val="458383"/>
                <w:sz w:val="23"/>
                <w:szCs w:val="23"/>
              </w:rPr>
              <w:t>data</w:t>
            </w:r>
            <w:r>
              <w:rPr>
                <w:rFonts w:hint="eastAsia"/>
                <w:color w:val="000000"/>
                <w:sz w:val="23"/>
                <w:szCs w:val="23"/>
              </w:rPr>
              <w:t>.</w:t>
            </w:r>
            <w:r>
              <w:rPr>
                <w:rFonts w:hint="eastAsia"/>
                <w:color w:val="7A7A43"/>
                <w:sz w:val="23"/>
                <w:szCs w:val="23"/>
              </w:rPr>
              <w:t>toString</w:t>
            </w:r>
            <w:r>
              <w:rPr>
                <w:rFonts w:hint="eastAsia"/>
                <w:color w:val="000000"/>
                <w:sz w:val="23"/>
                <w:szCs w:val="23"/>
              </w:rPr>
              <w:t>());</w:t>
            </w:r>
          </w:p>
        </w:tc>
      </w:tr>
    </w:tbl>
    <w:p w14:paraId="379D482A" w14:textId="77777777" w:rsidR="0062360F" w:rsidRPr="004678DE" w:rsidRDefault="0062360F" w:rsidP="0062360F">
      <w:pPr>
        <w:ind w:left="420"/>
      </w:pPr>
      <w:r>
        <w:rPr>
          <w:rFonts w:hint="eastAsia"/>
        </w:rPr>
        <w:t>使用同步方法</w:t>
      </w:r>
    </w:p>
    <w:p w14:paraId="27E64468" w14:textId="77777777" w:rsidR="0062360F" w:rsidRDefault="0062360F" w:rsidP="00563CF9">
      <w:pPr>
        <w:pStyle w:val="3"/>
      </w:pPr>
      <w:r>
        <w:rPr>
          <w:rFonts w:hint="eastAsia"/>
        </w:rPr>
        <w:t>path</w:t>
      </w:r>
    </w:p>
    <w:p w14:paraId="7822F6B8" w14:textId="74002AF8" w:rsidR="00803F66" w:rsidRPr="003F28E5" w:rsidRDefault="00803F66" w:rsidP="00315AED">
      <w:pPr>
        <w:pStyle w:val="a8"/>
        <w:widowControl/>
        <w:numPr>
          <w:ilvl w:val="0"/>
          <w:numId w:val="231"/>
        </w:numPr>
        <w:ind w:firstLineChars="0"/>
        <w:jc w:val="left"/>
        <w:rPr>
          <w:rFonts w:ascii="Lucida Grande" w:eastAsia="宋体" w:hAnsi="Lucida Grande" w:cs="Lucida Grande"/>
          <w:color w:val="333333"/>
          <w:kern w:val="0"/>
          <w:sz w:val="24"/>
          <w:szCs w:val="24"/>
          <w:shd w:val="clear" w:color="auto" w:fill="FFFFFF"/>
        </w:rPr>
      </w:pPr>
      <w:r w:rsidRPr="003F28E5">
        <w:rPr>
          <w:rFonts w:ascii="Monaco" w:eastAsia="宋体" w:hAnsi="Monaco" w:cs="宋体"/>
          <w:color w:val="040404"/>
          <w:kern w:val="0"/>
          <w:sz w:val="22"/>
          <w:shd w:val="clear" w:color="auto" w:fill="F2F2F2"/>
        </w:rPr>
        <w:t>path</w:t>
      </w:r>
      <w:r w:rsidRPr="003F28E5">
        <w:rPr>
          <w:rFonts w:ascii="Lucida Grande" w:eastAsia="宋体" w:hAnsi="Lucida Grande" w:cs="Lucida Grande"/>
          <w:color w:val="333333"/>
          <w:kern w:val="0"/>
          <w:sz w:val="24"/>
          <w:szCs w:val="24"/>
          <w:shd w:val="clear" w:color="auto" w:fill="FFFFFF"/>
        </w:rPr>
        <w:t>模块提供了用于处理文件和目录路径的实用程序</w:t>
      </w:r>
    </w:p>
    <w:p w14:paraId="0637352C" w14:textId="77777777" w:rsidR="003F28E5" w:rsidRPr="003F28E5" w:rsidRDefault="003F28E5" w:rsidP="00315AED">
      <w:pPr>
        <w:pStyle w:val="a8"/>
        <w:widowControl/>
        <w:numPr>
          <w:ilvl w:val="0"/>
          <w:numId w:val="231"/>
        </w:numPr>
        <w:ind w:firstLineChars="0"/>
        <w:jc w:val="left"/>
        <w:rPr>
          <w:rFonts w:ascii="Lucida Grande" w:eastAsia="宋体" w:hAnsi="Lucida Grande" w:cs="Lucida Grande"/>
          <w:color w:val="333333"/>
          <w:kern w:val="0"/>
          <w:sz w:val="24"/>
          <w:szCs w:val="24"/>
          <w:shd w:val="clear" w:color="auto" w:fill="FFFFFF"/>
        </w:rPr>
      </w:pPr>
      <w:r w:rsidRPr="003F28E5">
        <w:rPr>
          <w:rFonts w:ascii="Lucida Grande" w:eastAsia="宋体" w:hAnsi="Lucida Grande" w:cs="Lucida Grande" w:hint="eastAsia"/>
          <w:color w:val="333333"/>
          <w:kern w:val="0"/>
          <w:sz w:val="24"/>
          <w:szCs w:val="24"/>
          <w:shd w:val="clear" w:color="auto" w:fill="FFFFFF"/>
        </w:rPr>
        <w:t>该模块中的方法参见：</w:t>
      </w:r>
    </w:p>
    <w:p w14:paraId="03DA07C6" w14:textId="59F86DDA" w:rsidR="003F28E5" w:rsidRPr="003F28E5" w:rsidRDefault="007D08D5" w:rsidP="003F28E5">
      <w:pPr>
        <w:widowControl/>
        <w:ind w:left="420" w:firstLine="420"/>
        <w:jc w:val="left"/>
        <w:rPr>
          <w:rFonts w:ascii="宋体" w:eastAsia="宋体" w:hAnsi="宋体" w:cs="宋体"/>
          <w:kern w:val="0"/>
          <w:sz w:val="24"/>
          <w:szCs w:val="24"/>
        </w:rPr>
      </w:pPr>
      <w:hyperlink r:id="rId121" w:history="1">
        <w:r w:rsidR="003F28E5" w:rsidRPr="003F28E5">
          <w:rPr>
            <w:rStyle w:val="a6"/>
            <w:rFonts w:ascii="宋体" w:eastAsia="宋体" w:hAnsi="宋体" w:cs="宋体"/>
            <w:kern w:val="0"/>
            <w:sz w:val="24"/>
            <w:szCs w:val="24"/>
          </w:rPr>
          <w:t>https://nodejs.org/docs/latest/api/path.html</w:t>
        </w:r>
      </w:hyperlink>
    </w:p>
    <w:p w14:paraId="47DB18C1" w14:textId="77777777" w:rsidR="0062360F" w:rsidRDefault="0062360F" w:rsidP="00315AED">
      <w:pPr>
        <w:pStyle w:val="4"/>
        <w:numPr>
          <w:ilvl w:val="0"/>
          <w:numId w:val="226"/>
        </w:numPr>
      </w:pPr>
      <w:r>
        <w:rPr>
          <w:rFonts w:hint="eastAsia"/>
        </w:rPr>
        <w:t>获取文件后缀名</w:t>
      </w:r>
    </w:p>
    <w:tbl>
      <w:tblPr>
        <w:tblStyle w:val="ac"/>
        <w:tblW w:w="0" w:type="auto"/>
        <w:tblInd w:w="420" w:type="dxa"/>
        <w:tblLook w:val="04A0" w:firstRow="1" w:lastRow="0" w:firstColumn="1" w:lastColumn="0" w:noHBand="0" w:noVBand="1"/>
      </w:tblPr>
      <w:tblGrid>
        <w:gridCol w:w="7876"/>
      </w:tblGrid>
      <w:tr w:rsidR="0062360F" w14:paraId="42EEED91" w14:textId="77777777" w:rsidTr="007E3FED">
        <w:tc>
          <w:tcPr>
            <w:tcW w:w="8296" w:type="dxa"/>
          </w:tcPr>
          <w:p w14:paraId="3B518F30" w14:textId="77777777" w:rsidR="0062360F" w:rsidRPr="00D64A8A"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pathModule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'path'</w:t>
            </w:r>
            <w:r>
              <w:rPr>
                <w:rFonts w:hint="eastAsia"/>
                <w:color w:val="000000"/>
                <w:sz w:val="23"/>
                <w:szCs w:val="23"/>
              </w:rPr>
              <w:t>);</w:t>
            </w:r>
            <w:r>
              <w:rPr>
                <w:rFonts w:hint="eastAsia"/>
                <w:color w:val="000000"/>
                <w:sz w:val="23"/>
                <w:szCs w:val="23"/>
              </w:rPr>
              <w:br/>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color w:val="458383"/>
                <w:sz w:val="23"/>
                <w:szCs w:val="23"/>
              </w:rPr>
              <w:t>pathModule</w:t>
            </w:r>
            <w:r>
              <w:rPr>
                <w:rFonts w:hint="eastAsia"/>
                <w:color w:val="000000"/>
                <w:sz w:val="23"/>
                <w:szCs w:val="23"/>
              </w:rPr>
              <w:t>.</w:t>
            </w:r>
            <w:r>
              <w:rPr>
                <w:rFonts w:hint="eastAsia"/>
                <w:color w:val="7A7A43"/>
                <w:sz w:val="23"/>
                <w:szCs w:val="23"/>
              </w:rPr>
              <w:t>extname</w:t>
            </w:r>
            <w:r>
              <w:rPr>
                <w:rFonts w:hint="eastAsia"/>
                <w:color w:val="000000"/>
                <w:sz w:val="23"/>
                <w:szCs w:val="23"/>
              </w:rPr>
              <w:t>(</w:t>
            </w:r>
            <w:r>
              <w:rPr>
                <w:rFonts w:hint="eastAsia"/>
                <w:b/>
                <w:bCs/>
                <w:color w:val="008000"/>
                <w:sz w:val="23"/>
                <w:szCs w:val="23"/>
              </w:rPr>
              <w:t>"static/index.html"</w:t>
            </w:r>
            <w:r>
              <w:rPr>
                <w:rFonts w:hint="eastAsia"/>
                <w:color w:val="000000"/>
                <w:sz w:val="23"/>
                <w:szCs w:val="23"/>
              </w:rPr>
              <w:t>));</w:t>
            </w:r>
            <w:r>
              <w:rPr>
                <w:rFonts w:hint="eastAsia"/>
                <w:i/>
                <w:iCs/>
                <w:color w:val="808080"/>
                <w:sz w:val="23"/>
                <w:szCs w:val="23"/>
              </w:rPr>
              <w:t>// .html</w:t>
            </w:r>
          </w:p>
        </w:tc>
      </w:tr>
    </w:tbl>
    <w:p w14:paraId="631CB84D" w14:textId="77777777" w:rsidR="0062360F" w:rsidRDefault="0062360F" w:rsidP="00563CF9">
      <w:pPr>
        <w:pStyle w:val="3"/>
      </w:pPr>
      <w:r>
        <w:rPr>
          <w:rFonts w:hint="eastAsia"/>
        </w:rPr>
        <w:t>events</w:t>
      </w:r>
    </w:p>
    <w:p w14:paraId="5FD76000" w14:textId="77777777" w:rsidR="0062360F" w:rsidRDefault="0062360F" w:rsidP="00315AED">
      <w:pPr>
        <w:pStyle w:val="4"/>
        <w:numPr>
          <w:ilvl w:val="0"/>
          <w:numId w:val="227"/>
        </w:numPr>
      </w:pPr>
      <w:r>
        <w:rPr>
          <w:rFonts w:hint="eastAsia"/>
        </w:rPr>
        <w:t>事件驱动</w:t>
      </w:r>
    </w:p>
    <w:tbl>
      <w:tblPr>
        <w:tblStyle w:val="ac"/>
        <w:tblW w:w="0" w:type="auto"/>
        <w:tblInd w:w="420" w:type="dxa"/>
        <w:tblLook w:val="04A0" w:firstRow="1" w:lastRow="0" w:firstColumn="1" w:lastColumn="0" w:noHBand="0" w:noVBand="1"/>
      </w:tblPr>
      <w:tblGrid>
        <w:gridCol w:w="7876"/>
      </w:tblGrid>
      <w:tr w:rsidR="0062360F" w14:paraId="3C04DC61" w14:textId="77777777" w:rsidTr="007E3FED">
        <w:tc>
          <w:tcPr>
            <w:tcW w:w="8296" w:type="dxa"/>
          </w:tcPr>
          <w:p w14:paraId="648ACDC5" w14:textId="77777777" w:rsidR="0062360F" w:rsidRPr="00FC06A5"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i/>
                <w:iCs/>
                <w:color w:val="000000"/>
                <w:sz w:val="23"/>
                <w:szCs w:val="23"/>
              </w:rPr>
              <w:t xml:space="preserve">eventModule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'events'</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//获得EventEmitter对象</w:t>
            </w:r>
            <w:r>
              <w:rPr>
                <w:rFonts w:hint="eastAsia"/>
                <w:i/>
                <w:iCs/>
                <w:color w:val="808080"/>
                <w:sz w:val="23"/>
                <w:szCs w:val="23"/>
              </w:rPr>
              <w:br/>
            </w:r>
            <w:r>
              <w:rPr>
                <w:rFonts w:hint="eastAsia"/>
                <w:b/>
                <w:bCs/>
                <w:color w:val="000080"/>
                <w:sz w:val="23"/>
                <w:szCs w:val="23"/>
              </w:rPr>
              <w:t xml:space="preserve">var </w:t>
            </w:r>
            <w:r>
              <w:rPr>
                <w:rFonts w:hint="eastAsia"/>
                <w:color w:val="458383"/>
                <w:sz w:val="23"/>
                <w:szCs w:val="23"/>
              </w:rPr>
              <w:t xml:space="preserve">eventEmitter </w:t>
            </w:r>
            <w:r>
              <w:rPr>
                <w:rFonts w:hint="eastAsia"/>
                <w:color w:val="000000"/>
                <w:sz w:val="23"/>
                <w:szCs w:val="23"/>
              </w:rPr>
              <w:t>=</w:t>
            </w:r>
            <w:r>
              <w:rPr>
                <w:rFonts w:hint="eastAsia"/>
                <w:b/>
                <w:bCs/>
                <w:color w:val="000080"/>
                <w:sz w:val="23"/>
                <w:szCs w:val="23"/>
              </w:rPr>
              <w:t xml:space="preserve">new </w:t>
            </w:r>
            <w:r>
              <w:rPr>
                <w:rFonts w:hint="eastAsia"/>
                <w:i/>
                <w:iCs/>
                <w:color w:val="000000"/>
                <w:sz w:val="23"/>
                <w:szCs w:val="23"/>
              </w:rPr>
              <w:t>eventModule</w:t>
            </w:r>
            <w:r>
              <w:rPr>
                <w:rFonts w:hint="eastAsia"/>
                <w:color w:val="000000"/>
                <w:sz w:val="23"/>
                <w:szCs w:val="23"/>
              </w:rPr>
              <w:t>.</w:t>
            </w:r>
            <w:r>
              <w:rPr>
                <w:rFonts w:hint="eastAsia"/>
                <w:color w:val="7A7A43"/>
                <w:sz w:val="23"/>
                <w:szCs w:val="23"/>
              </w:rPr>
              <w:t>EventEmitter</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w:t>
            </w:r>
            <w:r>
              <w:rPr>
                <w:rFonts w:hint="eastAsia"/>
                <w:i/>
                <w:iCs/>
                <w:color w:val="808080"/>
                <w:sz w:val="23"/>
                <w:szCs w:val="23"/>
              </w:rPr>
              <w:br/>
              <w:t>* 1. on函数用来为指定的事件注册回调函数</w:t>
            </w:r>
            <w:r>
              <w:rPr>
                <w:rFonts w:hint="eastAsia"/>
                <w:i/>
                <w:iCs/>
                <w:color w:val="808080"/>
                <w:sz w:val="23"/>
                <w:szCs w:val="23"/>
              </w:rPr>
              <w:br/>
              <w:t>* 2. 参数：</w:t>
            </w:r>
            <w:r>
              <w:rPr>
                <w:rFonts w:hint="eastAsia"/>
                <w:i/>
                <w:iCs/>
                <w:color w:val="808080"/>
                <w:sz w:val="23"/>
                <w:szCs w:val="23"/>
              </w:rPr>
              <w:br/>
              <w:t>*       eventType：事件名称，可以随便定义，</w:t>
            </w:r>
            <w:r>
              <w:rPr>
                <w:rFonts w:hint="eastAsia"/>
                <w:i/>
                <w:iCs/>
                <w:color w:val="808080"/>
                <w:sz w:val="23"/>
                <w:szCs w:val="23"/>
              </w:rPr>
              <w:br/>
              <w:t>*           只要注册与触发时事件名称对应即可</w:t>
            </w:r>
            <w:r>
              <w:rPr>
                <w:rFonts w:hint="eastAsia"/>
                <w:i/>
                <w:iCs/>
                <w:color w:val="808080"/>
                <w:sz w:val="23"/>
                <w:szCs w:val="23"/>
              </w:rPr>
              <w:br/>
              <w:t>*       listener：回调函数，允许有多个参数用来传递数据</w:t>
            </w:r>
            <w:r>
              <w:rPr>
                <w:rFonts w:hint="eastAsia"/>
                <w:i/>
                <w:iCs/>
                <w:color w:val="808080"/>
                <w:sz w:val="23"/>
                <w:szCs w:val="23"/>
              </w:rPr>
              <w:br/>
              <w:t xml:space="preserve"> */</w:t>
            </w:r>
            <w:r>
              <w:rPr>
                <w:rFonts w:hint="eastAsia"/>
                <w:i/>
                <w:iCs/>
                <w:color w:val="808080"/>
                <w:sz w:val="23"/>
                <w:szCs w:val="23"/>
              </w:rPr>
              <w:br/>
            </w:r>
            <w:r>
              <w:rPr>
                <w:rFonts w:hint="eastAsia"/>
                <w:color w:val="458383"/>
                <w:sz w:val="23"/>
                <w:szCs w:val="23"/>
              </w:rPr>
              <w:t>eventEmitter</w:t>
            </w:r>
            <w:r>
              <w:rPr>
                <w:rFonts w:hint="eastAsia"/>
                <w:color w:val="000000"/>
                <w:sz w:val="23"/>
                <w:szCs w:val="23"/>
              </w:rPr>
              <w:t>.</w:t>
            </w:r>
            <w:r>
              <w:rPr>
                <w:rFonts w:hint="eastAsia"/>
                <w:b/>
                <w:bCs/>
                <w:color w:val="660E7A"/>
                <w:sz w:val="23"/>
                <w:szCs w:val="23"/>
              </w:rPr>
              <w:t>on</w:t>
            </w:r>
            <w:r>
              <w:rPr>
                <w:rFonts w:hint="eastAsia"/>
                <w:color w:val="000000"/>
                <w:sz w:val="23"/>
                <w:szCs w:val="23"/>
              </w:rPr>
              <w:t>(</w:t>
            </w:r>
            <w:r>
              <w:rPr>
                <w:rFonts w:hint="eastAsia"/>
                <w:b/>
                <w:bCs/>
                <w:color w:val="008000"/>
                <w:sz w:val="23"/>
                <w:szCs w:val="23"/>
              </w:rPr>
              <w:t>'testEvent'</w:t>
            </w:r>
            <w:r>
              <w:rPr>
                <w:rFonts w:hint="eastAsia"/>
                <w:color w:val="000000"/>
                <w:sz w:val="23"/>
                <w:szCs w:val="23"/>
              </w:rPr>
              <w:t>,(data)=&gt;{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(data);</w:t>
            </w:r>
            <w:r>
              <w:rPr>
                <w:rFonts w:hint="eastAsia"/>
                <w:color w:val="000000"/>
                <w:sz w:val="23"/>
                <w:szCs w:val="23"/>
              </w:rPr>
              <w:br/>
            </w:r>
            <w:r>
              <w:rPr>
                <w:rFonts w:hint="eastAsia"/>
                <w:color w:val="000000"/>
                <w:sz w:val="23"/>
                <w:szCs w:val="23"/>
              </w:rPr>
              <w:lastRenderedPageBreak/>
              <w:t>});</w:t>
            </w:r>
            <w:r>
              <w:rPr>
                <w:rFonts w:hint="eastAsia"/>
                <w:color w:val="000000"/>
                <w:sz w:val="23"/>
                <w:szCs w:val="23"/>
              </w:rPr>
              <w:br/>
            </w:r>
            <w:r>
              <w:rPr>
                <w:rFonts w:hint="eastAsia"/>
                <w:i/>
                <w:iCs/>
                <w:color w:val="808080"/>
                <w:sz w:val="23"/>
                <w:szCs w:val="23"/>
              </w:rPr>
              <w:t>/*</w:t>
            </w:r>
            <w:r>
              <w:rPr>
                <w:rFonts w:hint="eastAsia"/>
                <w:i/>
                <w:iCs/>
                <w:color w:val="808080"/>
                <w:sz w:val="23"/>
                <w:szCs w:val="23"/>
              </w:rPr>
              <w:br/>
              <w:t>* 1. emit函数用来触发事件</w:t>
            </w:r>
            <w:r>
              <w:rPr>
                <w:rFonts w:hint="eastAsia"/>
                <w:i/>
                <w:iCs/>
                <w:color w:val="808080"/>
                <w:sz w:val="23"/>
                <w:szCs w:val="23"/>
              </w:rPr>
              <w:br/>
              <w:t>* 2. 参数：</w:t>
            </w:r>
            <w:r>
              <w:rPr>
                <w:rFonts w:hint="eastAsia"/>
                <w:i/>
                <w:iCs/>
                <w:color w:val="808080"/>
                <w:sz w:val="23"/>
                <w:szCs w:val="23"/>
              </w:rPr>
              <w:br/>
              <w:t>*       type：事件名称，必须与注册的事件名称对应</w:t>
            </w:r>
            <w:r>
              <w:rPr>
                <w:rFonts w:hint="eastAsia"/>
                <w:i/>
                <w:iCs/>
                <w:color w:val="808080"/>
                <w:sz w:val="23"/>
                <w:szCs w:val="23"/>
              </w:rPr>
              <w:br/>
              <w:t>*       rest参数：后面是可变参数，这些参数都会被</w:t>
            </w:r>
            <w:r>
              <w:rPr>
                <w:rFonts w:hint="eastAsia"/>
                <w:i/>
                <w:iCs/>
                <w:color w:val="808080"/>
                <w:sz w:val="23"/>
                <w:szCs w:val="23"/>
              </w:rPr>
              <w:br/>
              <w:t>*           传入到回调函数中</w:t>
            </w:r>
            <w:r>
              <w:rPr>
                <w:rFonts w:hint="eastAsia"/>
                <w:i/>
                <w:iCs/>
                <w:color w:val="808080"/>
                <w:sz w:val="23"/>
                <w:szCs w:val="23"/>
              </w:rPr>
              <w:br/>
              <w:t xml:space="preserve"> */</w:t>
            </w:r>
            <w:r>
              <w:rPr>
                <w:rFonts w:hint="eastAsia"/>
                <w:i/>
                <w:iCs/>
                <w:color w:val="808080"/>
                <w:sz w:val="23"/>
                <w:szCs w:val="23"/>
              </w:rPr>
              <w:br/>
            </w:r>
            <w:r>
              <w:rPr>
                <w:rFonts w:hint="eastAsia"/>
                <w:color w:val="458383"/>
                <w:sz w:val="23"/>
                <w:szCs w:val="23"/>
              </w:rPr>
              <w:t>eventEmitter</w:t>
            </w:r>
            <w:r>
              <w:rPr>
                <w:rFonts w:hint="eastAsia"/>
                <w:color w:val="000000"/>
                <w:sz w:val="23"/>
                <w:szCs w:val="23"/>
              </w:rPr>
              <w:t>.</w:t>
            </w:r>
            <w:r>
              <w:rPr>
                <w:rFonts w:hint="eastAsia"/>
                <w:color w:val="7A7A43"/>
                <w:sz w:val="23"/>
                <w:szCs w:val="23"/>
              </w:rPr>
              <w:t>emit</w:t>
            </w:r>
            <w:r>
              <w:rPr>
                <w:rFonts w:hint="eastAsia"/>
                <w:color w:val="000000"/>
                <w:sz w:val="23"/>
                <w:szCs w:val="23"/>
              </w:rPr>
              <w:t>(</w:t>
            </w:r>
            <w:r>
              <w:rPr>
                <w:rFonts w:hint="eastAsia"/>
                <w:b/>
                <w:bCs/>
                <w:color w:val="008000"/>
                <w:sz w:val="23"/>
                <w:szCs w:val="23"/>
              </w:rPr>
              <w:t>'testEvent'</w:t>
            </w:r>
            <w:r>
              <w:rPr>
                <w:rFonts w:hint="eastAsia"/>
                <w:color w:val="000000"/>
                <w:sz w:val="23"/>
                <w:szCs w:val="23"/>
              </w:rPr>
              <w:t>,</w:t>
            </w:r>
            <w:r>
              <w:rPr>
                <w:rFonts w:hint="eastAsia"/>
                <w:b/>
                <w:bCs/>
                <w:color w:val="008000"/>
                <w:sz w:val="23"/>
                <w:szCs w:val="23"/>
              </w:rPr>
              <w:t>'1223'</w:t>
            </w:r>
            <w:r>
              <w:rPr>
                <w:rFonts w:hint="eastAsia"/>
                <w:color w:val="000000"/>
                <w:sz w:val="23"/>
                <w:szCs w:val="23"/>
              </w:rPr>
              <w:t>);</w:t>
            </w:r>
          </w:p>
        </w:tc>
      </w:tr>
    </w:tbl>
    <w:p w14:paraId="2187389A" w14:textId="77777777" w:rsidR="0062360F" w:rsidRPr="00FC06A5" w:rsidRDefault="0062360F" w:rsidP="0062360F">
      <w:pPr>
        <w:ind w:left="420"/>
      </w:pPr>
    </w:p>
    <w:p w14:paraId="5B932ABC" w14:textId="77777777" w:rsidR="0062360F" w:rsidRDefault="0062360F" w:rsidP="00563CF9">
      <w:pPr>
        <w:pStyle w:val="2"/>
      </w:pPr>
      <w:r>
        <w:rPr>
          <w:rFonts w:hint="eastAsia"/>
        </w:rPr>
        <w:t>第三方模块</w:t>
      </w:r>
    </w:p>
    <w:p w14:paraId="3A29D6C3" w14:textId="77777777" w:rsidR="0062360F" w:rsidRDefault="0062360F" w:rsidP="00315AED">
      <w:pPr>
        <w:pStyle w:val="3"/>
        <w:numPr>
          <w:ilvl w:val="0"/>
          <w:numId w:val="230"/>
        </w:numPr>
      </w:pPr>
      <w:r>
        <w:rPr>
          <w:rFonts w:hint="eastAsia"/>
        </w:rPr>
        <w:t>E</w:t>
      </w:r>
      <w:r>
        <w:t>JS</w:t>
      </w:r>
    </w:p>
    <w:p w14:paraId="7220BBEC" w14:textId="77777777" w:rsidR="0062360F" w:rsidRDefault="0062360F" w:rsidP="00315AED">
      <w:pPr>
        <w:pStyle w:val="4"/>
        <w:numPr>
          <w:ilvl w:val="0"/>
          <w:numId w:val="228"/>
        </w:numPr>
      </w:pPr>
      <w:r>
        <w:rPr>
          <w:rFonts w:hint="eastAsia"/>
        </w:rPr>
        <w:t>介绍</w:t>
      </w:r>
    </w:p>
    <w:p w14:paraId="6CD638B4" w14:textId="77777777" w:rsidR="0062360F" w:rsidRDefault="0062360F" w:rsidP="0062360F">
      <w:pPr>
        <w:ind w:left="420" w:firstLine="420"/>
      </w:pPr>
      <w:r>
        <w:rPr>
          <w:rFonts w:hint="eastAsia"/>
        </w:rPr>
        <w:t>E</w:t>
      </w:r>
      <w:r>
        <w:t>JS</w:t>
      </w:r>
      <w:r>
        <w:rPr>
          <w:rFonts w:hint="eastAsia"/>
        </w:rPr>
        <w:t>是后台模板引擎，用于将数据库和文件读取的数据加载到模板（ejs文件）中渲染之后显示到浏览器上</w:t>
      </w:r>
    </w:p>
    <w:p w14:paraId="714A47D9" w14:textId="77777777" w:rsidR="0062360F" w:rsidRDefault="0062360F" w:rsidP="00563CF9">
      <w:pPr>
        <w:pStyle w:val="4"/>
      </w:pPr>
      <w:r>
        <w:rPr>
          <w:rFonts w:hint="eastAsia"/>
        </w:rPr>
        <w:t>安装</w:t>
      </w:r>
    </w:p>
    <w:p w14:paraId="49B356C7" w14:textId="77777777" w:rsidR="0062360F" w:rsidRPr="00501035" w:rsidRDefault="0062360F" w:rsidP="0062360F">
      <w:pPr>
        <w:ind w:left="420"/>
      </w:pPr>
      <w:r>
        <w:rPr>
          <w:rFonts w:hint="eastAsia"/>
        </w:rPr>
        <w:t>工程跟目录下执行</w:t>
      </w:r>
    </w:p>
    <w:tbl>
      <w:tblPr>
        <w:tblStyle w:val="ac"/>
        <w:tblW w:w="0" w:type="auto"/>
        <w:tblInd w:w="420" w:type="dxa"/>
        <w:tblLook w:val="04A0" w:firstRow="1" w:lastRow="0" w:firstColumn="1" w:lastColumn="0" w:noHBand="0" w:noVBand="1"/>
      </w:tblPr>
      <w:tblGrid>
        <w:gridCol w:w="7876"/>
      </w:tblGrid>
      <w:tr w:rsidR="0062360F" w14:paraId="3E3022F9" w14:textId="77777777" w:rsidTr="007E3FED">
        <w:tc>
          <w:tcPr>
            <w:tcW w:w="8296" w:type="dxa"/>
          </w:tcPr>
          <w:p w14:paraId="0014EF62" w14:textId="77777777" w:rsidR="0062360F" w:rsidRDefault="0062360F" w:rsidP="007E3FED">
            <w:r w:rsidRPr="00C240C0">
              <w:t>npm i ejs --save</w:t>
            </w:r>
          </w:p>
        </w:tc>
      </w:tr>
    </w:tbl>
    <w:p w14:paraId="57BA6FEA" w14:textId="77777777" w:rsidR="0062360F" w:rsidRDefault="0062360F" w:rsidP="0062360F"/>
    <w:p w14:paraId="26645A19" w14:textId="77777777" w:rsidR="0062360F" w:rsidRDefault="0062360F" w:rsidP="00563CF9">
      <w:pPr>
        <w:pStyle w:val="4"/>
      </w:pPr>
      <w:r>
        <w:rPr>
          <w:rFonts w:hint="eastAsia"/>
        </w:rPr>
        <w:t>后台渲染</w:t>
      </w:r>
    </w:p>
    <w:p w14:paraId="72E12EBF" w14:textId="77777777" w:rsidR="0062360F" w:rsidRDefault="0062360F" w:rsidP="00315AED">
      <w:pPr>
        <w:pStyle w:val="5"/>
        <w:numPr>
          <w:ilvl w:val="0"/>
          <w:numId w:val="229"/>
        </w:numPr>
        <w:ind w:right="210"/>
      </w:pPr>
      <w:r>
        <w:rPr>
          <w:rFonts w:hint="eastAsia"/>
        </w:rPr>
        <w:t>renderFile</w:t>
      </w:r>
    </w:p>
    <w:p w14:paraId="43CB4208" w14:textId="77777777" w:rsidR="0062360F" w:rsidRDefault="0062360F" w:rsidP="0062360F">
      <w:pPr>
        <w:ind w:left="420"/>
      </w:pPr>
      <w:r>
        <w:rPr>
          <w:rFonts w:hint="eastAsia"/>
        </w:rPr>
        <w:t>格式：renderFile</w:t>
      </w:r>
      <w:r>
        <w:t>(ejsfile, object, fun)</w:t>
      </w:r>
    </w:p>
    <w:p w14:paraId="67B1156E" w14:textId="77777777" w:rsidR="0062360F" w:rsidRDefault="0062360F" w:rsidP="0062360F">
      <w:pPr>
        <w:ind w:left="420"/>
      </w:pPr>
      <w:r>
        <w:rPr>
          <w:rFonts w:hint="eastAsia"/>
        </w:rPr>
        <w:t>功能：</w:t>
      </w:r>
    </w:p>
    <w:p w14:paraId="0F9005B7" w14:textId="77777777" w:rsidR="0062360F" w:rsidRDefault="0062360F" w:rsidP="0062360F">
      <w:pPr>
        <w:ind w:left="840" w:firstLine="420"/>
      </w:pPr>
      <w:r>
        <w:rPr>
          <w:rFonts w:hint="eastAsia"/>
        </w:rPr>
        <w:t>将object对象中的数据加载到ejsfile模板中进行渲染，渲染后的结果通过fun回调函数返回</w:t>
      </w:r>
    </w:p>
    <w:p w14:paraId="2337EE69" w14:textId="77777777" w:rsidR="0062360F" w:rsidRDefault="0062360F" w:rsidP="0062360F">
      <w:r>
        <w:tab/>
      </w:r>
      <w:r>
        <w:rPr>
          <w:rFonts w:hint="eastAsia"/>
        </w:rPr>
        <w:t>参数：</w:t>
      </w:r>
    </w:p>
    <w:p w14:paraId="33C1FD13" w14:textId="77777777" w:rsidR="0062360F" w:rsidRDefault="0062360F" w:rsidP="0062360F">
      <w:r>
        <w:tab/>
      </w:r>
      <w:r>
        <w:tab/>
      </w:r>
      <w:r>
        <w:rPr>
          <w:rFonts w:hint="eastAsia"/>
        </w:rPr>
        <w:t>ejsfile：模板文件</w:t>
      </w:r>
    </w:p>
    <w:p w14:paraId="34168DF5" w14:textId="77777777" w:rsidR="0062360F" w:rsidRDefault="0062360F" w:rsidP="0062360F">
      <w:r>
        <w:tab/>
      </w:r>
      <w:r>
        <w:tab/>
      </w:r>
      <w:r>
        <w:rPr>
          <w:rFonts w:hint="eastAsia"/>
        </w:rPr>
        <w:t>object：将模板中需要的数据封装成对象并传入该函数</w:t>
      </w:r>
    </w:p>
    <w:p w14:paraId="6050B17D" w14:textId="77777777" w:rsidR="0062360F" w:rsidRPr="00544E9D" w:rsidRDefault="0062360F" w:rsidP="0062360F">
      <w:r>
        <w:tab/>
      </w:r>
      <w:r>
        <w:tab/>
      </w:r>
      <w:r>
        <w:rPr>
          <w:rFonts w:hint="eastAsia"/>
        </w:rPr>
        <w:t>fun：回调函数，回调函数有2个参数：err、data</w:t>
      </w:r>
    </w:p>
    <w:p w14:paraId="12B5FF2D" w14:textId="77777777" w:rsidR="0062360F" w:rsidRDefault="0062360F" w:rsidP="00563CF9">
      <w:pPr>
        <w:pStyle w:val="5"/>
        <w:ind w:right="210"/>
      </w:pPr>
      <w:r>
        <w:rPr>
          <w:rFonts w:hint="eastAsia"/>
        </w:rPr>
        <w:lastRenderedPageBreak/>
        <w:t>例</w:t>
      </w:r>
    </w:p>
    <w:p w14:paraId="6B0B1100" w14:textId="77777777" w:rsidR="0062360F" w:rsidRPr="00426B05" w:rsidRDefault="0062360F" w:rsidP="00315AED">
      <w:pPr>
        <w:pStyle w:val="a8"/>
        <w:numPr>
          <w:ilvl w:val="0"/>
          <w:numId w:val="94"/>
        </w:numPr>
        <w:ind w:firstLineChars="0"/>
      </w:pPr>
      <w:r>
        <w:rPr>
          <w:rFonts w:hint="eastAsia"/>
        </w:rPr>
        <w:t>index</w:t>
      </w:r>
      <w:r>
        <w:t>.ejs</w:t>
      </w:r>
    </w:p>
    <w:tbl>
      <w:tblPr>
        <w:tblStyle w:val="ac"/>
        <w:tblW w:w="0" w:type="auto"/>
        <w:tblInd w:w="704" w:type="dxa"/>
        <w:tblLook w:val="04A0" w:firstRow="1" w:lastRow="0" w:firstColumn="1" w:lastColumn="0" w:noHBand="0" w:noVBand="1"/>
      </w:tblPr>
      <w:tblGrid>
        <w:gridCol w:w="7592"/>
      </w:tblGrid>
      <w:tr w:rsidR="0062360F" w14:paraId="404D9531" w14:textId="77777777" w:rsidTr="007E3FED">
        <w:tc>
          <w:tcPr>
            <w:tcW w:w="7592" w:type="dxa"/>
          </w:tcPr>
          <w:p w14:paraId="22981AEC" w14:textId="77777777" w:rsidR="0062360F" w:rsidRPr="00A03126" w:rsidRDefault="0062360F" w:rsidP="007E3FED">
            <w:pPr>
              <w:pStyle w:val="HTML0"/>
              <w:shd w:val="clear" w:color="auto" w:fill="FFFFFF"/>
              <w:rPr>
                <w:color w:val="000000"/>
                <w:sz w:val="23"/>
                <w:szCs w:val="23"/>
              </w:rPr>
            </w:pPr>
            <w:r>
              <w:rPr>
                <w:rFonts w:hint="eastAsia"/>
                <w:color w:val="000000"/>
                <w:sz w:val="23"/>
                <w:szCs w:val="23"/>
                <w:shd w:val="clear" w:color="auto" w:fill="EFEFEF"/>
              </w:rPr>
              <w:t xml:space="preserve">&lt;!DOCTYPE </w:t>
            </w:r>
            <w:r>
              <w:rPr>
                <w:rFonts w:hint="eastAsia"/>
                <w:b/>
                <w:bCs/>
                <w:color w:val="0000FF"/>
                <w:sz w:val="23"/>
                <w:szCs w:val="23"/>
                <w:shd w:val="clear" w:color="auto" w:fill="EFEFEF"/>
              </w:rPr>
              <w:t xml:space="preserve">HTML </w:t>
            </w:r>
            <w:r>
              <w:rPr>
                <w:rFonts w:hint="eastAsia"/>
                <w:color w:val="000000"/>
                <w:sz w:val="23"/>
                <w:szCs w:val="23"/>
                <w:shd w:val="clear" w:color="auto" w:fill="EFEFEF"/>
              </w:rPr>
              <w:t xml:space="preserve">PUBLIC </w:t>
            </w:r>
            <w:r>
              <w:rPr>
                <w:rFonts w:hint="eastAsia"/>
                <w:b/>
                <w:bCs/>
                <w:color w:val="008000"/>
                <w:sz w:val="23"/>
                <w:szCs w:val="23"/>
                <w:shd w:val="clear" w:color="auto" w:fill="EFEFEF"/>
              </w:rPr>
              <w:t>"-//W3C//DTD HTML 4.01 Transitional//EN"</w:t>
            </w:r>
            <w:r>
              <w:rPr>
                <w:rFonts w:hint="eastAsia"/>
                <w:b/>
                <w:bCs/>
                <w:color w:val="008000"/>
                <w:sz w:val="23"/>
                <w:szCs w:val="23"/>
                <w:shd w:val="clear" w:color="auto" w:fill="EFEFEF"/>
              </w:rPr>
              <w:br/>
              <w:t xml:space="preserve">        "http://www.w3.org/TR/html4/loose.dtd"</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html</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head</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title</w:t>
            </w:r>
            <w:r>
              <w:rPr>
                <w:rFonts w:hint="eastAsia"/>
                <w:color w:val="000000"/>
                <w:sz w:val="23"/>
                <w:szCs w:val="23"/>
                <w:shd w:val="clear" w:color="auto" w:fill="EFEFEF"/>
              </w:rPr>
              <w:t>&gt;</w:t>
            </w:r>
            <w:r>
              <w:rPr>
                <w:rFonts w:hint="eastAsia"/>
                <w:color w:val="000000"/>
                <w:sz w:val="23"/>
                <w:szCs w:val="23"/>
              </w:rPr>
              <w:t>$Title$</w:t>
            </w:r>
            <w:r>
              <w:rPr>
                <w:rFonts w:hint="eastAsia"/>
                <w:color w:val="000000"/>
                <w:sz w:val="23"/>
                <w:szCs w:val="23"/>
                <w:shd w:val="clear" w:color="auto" w:fill="EFEFEF"/>
              </w:rPr>
              <w:t>&lt;/</w:t>
            </w:r>
            <w:r>
              <w:rPr>
                <w:rFonts w:hint="eastAsia"/>
                <w:b/>
                <w:bCs/>
                <w:color w:val="000080"/>
                <w:sz w:val="23"/>
                <w:szCs w:val="23"/>
                <w:shd w:val="clear" w:color="auto" w:fill="EFEFEF"/>
              </w:rPr>
              <w:t>title</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head</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body</w:t>
            </w:r>
            <w:r>
              <w:rPr>
                <w:rFonts w:hint="eastAsia"/>
                <w:color w:val="000000"/>
                <w:sz w:val="23"/>
                <w:szCs w:val="23"/>
                <w:shd w:val="clear" w:color="auto" w:fill="EFEFEF"/>
              </w:rPr>
              <w:t>&gt;</w:t>
            </w:r>
            <w:r>
              <w:rPr>
                <w:rFonts w:hint="eastAsia"/>
                <w:color w:val="000000"/>
                <w:sz w:val="23"/>
                <w:szCs w:val="23"/>
              </w:rPr>
              <w:br/>
              <w:t xml:space="preserve">&lt;% </w:t>
            </w:r>
            <w:r>
              <w:rPr>
                <w:rFonts w:hint="eastAsia"/>
                <w:b/>
                <w:bCs/>
                <w:color w:val="000080"/>
                <w:sz w:val="23"/>
                <w:szCs w:val="23"/>
              </w:rPr>
              <w:t>for</w:t>
            </w:r>
            <w:r>
              <w:rPr>
                <w:rFonts w:hint="eastAsia"/>
                <w:color w:val="000000"/>
                <w:sz w:val="23"/>
                <w:szCs w:val="23"/>
              </w:rPr>
              <w:t xml:space="preserve">(let </w:t>
            </w:r>
            <w:r>
              <w:rPr>
                <w:rFonts w:hint="eastAsia"/>
                <w:b/>
                <w:bCs/>
                <w:i/>
                <w:iCs/>
                <w:color w:val="660E7A"/>
                <w:sz w:val="23"/>
                <w:szCs w:val="23"/>
              </w:rPr>
              <w:t>i</w:t>
            </w:r>
            <w:r>
              <w:rPr>
                <w:rFonts w:hint="eastAsia"/>
                <w:color w:val="000000"/>
                <w:sz w:val="23"/>
                <w:szCs w:val="23"/>
              </w:rPr>
              <w:t>=</w:t>
            </w:r>
            <w:r>
              <w:rPr>
                <w:rFonts w:hint="eastAsia"/>
                <w:color w:val="0000FF"/>
                <w:sz w:val="23"/>
                <w:szCs w:val="23"/>
              </w:rPr>
              <w:t>0</w:t>
            </w:r>
            <w:r>
              <w:rPr>
                <w:rFonts w:hint="eastAsia"/>
                <w:color w:val="000000"/>
                <w:sz w:val="23"/>
                <w:szCs w:val="23"/>
              </w:rPr>
              <w:t xml:space="preserve">; </w:t>
            </w:r>
            <w:r>
              <w:rPr>
                <w:rFonts w:hint="eastAsia"/>
                <w:b/>
                <w:bCs/>
                <w:i/>
                <w:iCs/>
                <w:color w:val="660E7A"/>
                <w:sz w:val="23"/>
                <w:szCs w:val="23"/>
              </w:rPr>
              <w:t>i</w:t>
            </w:r>
            <w:r>
              <w:rPr>
                <w:rFonts w:hint="eastAsia"/>
                <w:color w:val="000000"/>
                <w:sz w:val="23"/>
                <w:szCs w:val="23"/>
              </w:rPr>
              <w:t>&lt;</w:t>
            </w:r>
            <w:r>
              <w:rPr>
                <w:rFonts w:hint="eastAsia"/>
                <w:color w:val="0000FF"/>
                <w:sz w:val="23"/>
                <w:szCs w:val="23"/>
              </w:rPr>
              <w:t>3</w:t>
            </w:r>
            <w:r>
              <w:rPr>
                <w:rFonts w:hint="eastAsia"/>
                <w:color w:val="000000"/>
                <w:sz w:val="23"/>
                <w:szCs w:val="23"/>
              </w:rPr>
              <w:t xml:space="preserve">; </w:t>
            </w:r>
            <w:r>
              <w:rPr>
                <w:rFonts w:hint="eastAsia"/>
                <w:b/>
                <w:bCs/>
                <w:i/>
                <w:iCs/>
                <w:color w:val="660E7A"/>
                <w:sz w:val="23"/>
                <w:szCs w:val="23"/>
              </w:rPr>
              <w:t>i</w:t>
            </w:r>
            <w:r>
              <w:rPr>
                <w:rFonts w:hint="eastAsia"/>
                <w:color w:val="000000"/>
                <w:sz w:val="23"/>
                <w:szCs w:val="23"/>
              </w:rPr>
              <w:t>++){ %&gt;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h3</w:t>
            </w:r>
            <w:r>
              <w:rPr>
                <w:rFonts w:hint="eastAsia"/>
                <w:color w:val="000000"/>
                <w:sz w:val="23"/>
                <w:szCs w:val="23"/>
                <w:shd w:val="clear" w:color="auto" w:fill="EFEFEF"/>
              </w:rPr>
              <w:t>&gt;</w:t>
            </w:r>
            <w:r>
              <w:rPr>
                <w:rFonts w:hint="eastAsia"/>
                <w:color w:val="000000"/>
                <w:sz w:val="23"/>
                <w:szCs w:val="23"/>
              </w:rPr>
              <w:t>&lt;%= msg %&gt;</w:t>
            </w:r>
            <w:r>
              <w:rPr>
                <w:rFonts w:hint="eastAsia"/>
                <w:color w:val="000000"/>
                <w:sz w:val="23"/>
                <w:szCs w:val="23"/>
                <w:shd w:val="clear" w:color="auto" w:fill="EFEFEF"/>
              </w:rPr>
              <w:t>&lt;/</w:t>
            </w:r>
            <w:r>
              <w:rPr>
                <w:rFonts w:hint="eastAsia"/>
                <w:b/>
                <w:bCs/>
                <w:color w:val="000080"/>
                <w:sz w:val="23"/>
                <w:szCs w:val="23"/>
                <w:shd w:val="clear" w:color="auto" w:fill="EFEFEF"/>
              </w:rPr>
              <w:t>h3</w:t>
            </w:r>
            <w:r>
              <w:rPr>
                <w:rFonts w:hint="eastAsia"/>
                <w:color w:val="000000"/>
                <w:sz w:val="23"/>
                <w:szCs w:val="23"/>
                <w:shd w:val="clear" w:color="auto" w:fill="EFEFEF"/>
              </w:rPr>
              <w:t>&gt;</w:t>
            </w:r>
            <w:r>
              <w:rPr>
                <w:rFonts w:hint="eastAsia"/>
                <w:color w:val="000000"/>
                <w:sz w:val="23"/>
                <w:szCs w:val="23"/>
              </w:rPr>
              <w:br/>
              <w:t>&lt;% } %&gt;</w:t>
            </w:r>
            <w:r>
              <w:rPr>
                <w:rFonts w:hint="eastAsia"/>
                <w:color w:val="000000"/>
                <w:sz w:val="23"/>
                <w:szCs w:val="23"/>
              </w:rPr>
              <w:br/>
              <w:t>&lt;%- node %&gt;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body</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html</w:t>
            </w:r>
            <w:r>
              <w:rPr>
                <w:rFonts w:hint="eastAsia"/>
                <w:color w:val="000000"/>
                <w:sz w:val="23"/>
                <w:szCs w:val="23"/>
                <w:shd w:val="clear" w:color="auto" w:fill="EFEFEF"/>
              </w:rPr>
              <w:t>&gt;</w:t>
            </w:r>
          </w:p>
        </w:tc>
      </w:tr>
    </w:tbl>
    <w:p w14:paraId="7B61613F" w14:textId="77777777" w:rsidR="0062360F" w:rsidRDefault="0062360F" w:rsidP="00315AED">
      <w:pPr>
        <w:pStyle w:val="a8"/>
        <w:numPr>
          <w:ilvl w:val="0"/>
          <w:numId w:val="94"/>
        </w:numPr>
        <w:ind w:firstLineChars="0"/>
      </w:pPr>
      <w:r>
        <w:rPr>
          <w:rFonts w:hint="eastAsia"/>
        </w:rPr>
        <w:t>static</w:t>
      </w:r>
      <w:r>
        <w:t>W</w:t>
      </w:r>
      <w:r>
        <w:rPr>
          <w:rFonts w:hint="eastAsia"/>
        </w:rPr>
        <w:t>eb.</w:t>
      </w:r>
      <w:r>
        <w:t>js</w:t>
      </w:r>
    </w:p>
    <w:tbl>
      <w:tblPr>
        <w:tblStyle w:val="ac"/>
        <w:tblW w:w="0" w:type="auto"/>
        <w:tblInd w:w="704" w:type="dxa"/>
        <w:tblLook w:val="04A0" w:firstRow="1" w:lastRow="0" w:firstColumn="1" w:lastColumn="0" w:noHBand="0" w:noVBand="1"/>
      </w:tblPr>
      <w:tblGrid>
        <w:gridCol w:w="7592"/>
      </w:tblGrid>
      <w:tr w:rsidR="0062360F" w14:paraId="6B402C64" w14:textId="77777777" w:rsidTr="007E3FED">
        <w:tc>
          <w:tcPr>
            <w:tcW w:w="7592" w:type="dxa"/>
          </w:tcPr>
          <w:p w14:paraId="61DCB608" w14:textId="77777777" w:rsidR="0062360F" w:rsidRPr="00426B05" w:rsidRDefault="0062360F" w:rsidP="007E3FED">
            <w:pPr>
              <w:pStyle w:val="HTML0"/>
              <w:shd w:val="clear" w:color="auto" w:fill="FFFFFF"/>
              <w:rPr>
                <w:color w:val="000000"/>
                <w:sz w:val="23"/>
                <w:szCs w:val="23"/>
              </w:rPr>
            </w:pPr>
            <w:r>
              <w:rPr>
                <w:rFonts w:hint="eastAsia"/>
                <w:b/>
                <w:bCs/>
                <w:color w:val="660E7A"/>
                <w:sz w:val="23"/>
                <w:szCs w:val="23"/>
              </w:rPr>
              <w:t>httpModule</w:t>
            </w:r>
            <w:r>
              <w:rPr>
                <w:rFonts w:hint="eastAsia"/>
                <w:color w:val="000000"/>
                <w:sz w:val="23"/>
                <w:szCs w:val="23"/>
              </w:rPr>
              <w:t>.</w:t>
            </w:r>
            <w:r>
              <w:rPr>
                <w:rFonts w:hint="eastAsia"/>
                <w:i/>
                <w:iCs/>
                <w:color w:val="000000"/>
                <w:sz w:val="23"/>
                <w:szCs w:val="23"/>
              </w:rPr>
              <w:t>createServer</w:t>
            </w:r>
            <w:r>
              <w:rPr>
                <w:rFonts w:hint="eastAsia"/>
                <w:color w:val="000000"/>
                <w:sz w:val="23"/>
                <w:szCs w:val="23"/>
              </w:rPr>
              <w:t>((req,res)=&gt;{</w:t>
            </w:r>
            <w:r>
              <w:rPr>
                <w:rFonts w:hint="eastAsia"/>
                <w:i/>
                <w:iCs/>
                <w:color w:val="808080"/>
                <w:sz w:val="23"/>
                <w:szCs w:val="23"/>
              </w:rPr>
              <w:t xml:space="preserve"> </w:t>
            </w:r>
            <w:r>
              <w:rPr>
                <w:rFonts w:hint="eastAsia"/>
                <w:i/>
                <w:iCs/>
                <w:color w:val="808080"/>
                <w:sz w:val="23"/>
                <w:szCs w:val="23"/>
              </w:rPr>
              <w:br/>
              <w:t xml:space="preserve">    </w:t>
            </w:r>
            <w:r>
              <w:rPr>
                <w:rFonts w:hint="eastAsia"/>
                <w:color w:val="000000"/>
                <w:sz w:val="23"/>
                <w:szCs w:val="23"/>
              </w:rPr>
              <w:t>res.</w:t>
            </w:r>
            <w:r>
              <w:rPr>
                <w:rFonts w:hint="eastAsia"/>
                <w:color w:val="7A7A43"/>
                <w:sz w:val="23"/>
                <w:szCs w:val="23"/>
              </w:rPr>
              <w:t>writeHead</w:t>
            </w:r>
            <w:r>
              <w:rPr>
                <w:rFonts w:hint="eastAsia"/>
                <w:color w:val="000000"/>
                <w:sz w:val="23"/>
                <w:szCs w:val="23"/>
              </w:rPr>
              <w:t>(</w:t>
            </w:r>
            <w:r>
              <w:rPr>
                <w:rFonts w:hint="eastAsia"/>
                <w:color w:val="0000FF"/>
                <w:sz w:val="23"/>
                <w:szCs w:val="23"/>
              </w:rPr>
              <w:t>200</w:t>
            </w:r>
            <w:r>
              <w:rPr>
                <w:rFonts w:hint="eastAsia"/>
                <w:color w:val="000000"/>
                <w:sz w:val="23"/>
                <w:szCs w:val="23"/>
              </w:rPr>
              <w:t>,{</w:t>
            </w:r>
            <w:r>
              <w:rPr>
                <w:rFonts w:hint="eastAsia"/>
                <w:b/>
                <w:bCs/>
                <w:color w:val="008000"/>
                <w:sz w:val="23"/>
                <w:szCs w:val="23"/>
              </w:rPr>
              <w:t>'Content-Type'</w:t>
            </w:r>
            <w:r>
              <w:rPr>
                <w:rFonts w:hint="eastAsia"/>
                <w:color w:val="000000"/>
                <w:sz w:val="23"/>
                <w:szCs w:val="23"/>
              </w:rPr>
              <w:t>:</w:t>
            </w:r>
            <w:r>
              <w:rPr>
                <w:rFonts w:hint="eastAsia"/>
                <w:b/>
                <w:bCs/>
                <w:color w:val="008000"/>
                <w:sz w:val="23"/>
                <w:szCs w:val="23"/>
              </w:rPr>
              <w:t>'text/html;charset=utf-8'</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var </w:t>
            </w:r>
            <w:r>
              <w:rPr>
                <w:rFonts w:hint="eastAsia"/>
                <w:color w:val="458383"/>
                <w:sz w:val="23"/>
                <w:szCs w:val="23"/>
              </w:rPr>
              <w:t xml:space="preserve">msg </w:t>
            </w:r>
            <w:r>
              <w:rPr>
                <w:rFonts w:hint="eastAsia"/>
                <w:color w:val="000000"/>
                <w:sz w:val="23"/>
                <w:szCs w:val="23"/>
              </w:rPr>
              <w:t xml:space="preserve">= </w:t>
            </w:r>
            <w:r>
              <w:rPr>
                <w:rFonts w:hint="eastAsia"/>
                <w:b/>
                <w:bCs/>
                <w:color w:val="008000"/>
                <w:sz w:val="23"/>
                <w:szCs w:val="23"/>
              </w:rPr>
              <w:t>'hello world'</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var </w:t>
            </w:r>
            <w:r>
              <w:rPr>
                <w:rFonts w:hint="eastAsia"/>
                <w:color w:val="458383"/>
                <w:sz w:val="23"/>
                <w:szCs w:val="23"/>
              </w:rPr>
              <w:t xml:space="preserve">node </w:t>
            </w:r>
            <w:r>
              <w:rPr>
                <w:rFonts w:hint="eastAsia"/>
                <w:color w:val="000000"/>
                <w:sz w:val="23"/>
                <w:szCs w:val="23"/>
              </w:rPr>
              <w:t xml:space="preserve">= </w:t>
            </w:r>
            <w:r>
              <w:rPr>
                <w:rFonts w:hint="eastAsia"/>
                <w:b/>
                <w:bCs/>
                <w:color w:val="008000"/>
                <w:sz w:val="23"/>
                <w:szCs w:val="23"/>
              </w:rPr>
              <w:t>'&lt;h2&gt;hello node&lt;/h2&gt;'</w:t>
            </w:r>
            <w:r>
              <w:rPr>
                <w:rFonts w:hint="eastAsia"/>
                <w:b/>
                <w:bCs/>
                <w:color w:val="008000"/>
                <w:sz w:val="23"/>
                <w:szCs w:val="23"/>
              </w:rPr>
              <w:br/>
              <w:t xml:space="preserve">    </w:t>
            </w:r>
            <w:r>
              <w:rPr>
                <w:rFonts w:hint="eastAsia"/>
                <w:color w:val="458383"/>
                <w:sz w:val="23"/>
                <w:szCs w:val="23"/>
              </w:rPr>
              <w:t>ejsModule</w:t>
            </w:r>
            <w:r>
              <w:rPr>
                <w:rFonts w:hint="eastAsia"/>
                <w:color w:val="000000"/>
                <w:sz w:val="23"/>
                <w:szCs w:val="23"/>
              </w:rPr>
              <w:t>.</w:t>
            </w:r>
            <w:r>
              <w:rPr>
                <w:rFonts w:hint="eastAsia"/>
                <w:color w:val="7A7A43"/>
                <w:sz w:val="23"/>
                <w:szCs w:val="23"/>
              </w:rPr>
              <w:t>renderFile</w:t>
            </w:r>
            <w:r>
              <w:rPr>
                <w:rFonts w:hint="eastAsia"/>
                <w:color w:val="000000"/>
                <w:sz w:val="23"/>
                <w:szCs w:val="23"/>
              </w:rPr>
              <w:t>(</w:t>
            </w:r>
            <w:r>
              <w:rPr>
                <w:rFonts w:hint="eastAsia"/>
                <w:b/>
                <w:bCs/>
                <w:color w:val="008000"/>
                <w:sz w:val="23"/>
                <w:szCs w:val="23"/>
              </w:rPr>
              <w:t>'index.ejs'</w:t>
            </w:r>
            <w:r>
              <w:rPr>
                <w:rFonts w:hint="eastAsia"/>
                <w:color w:val="000000"/>
                <w:sz w:val="23"/>
                <w:szCs w:val="23"/>
              </w:rPr>
              <w:t>,{</w:t>
            </w:r>
            <w:r>
              <w:rPr>
                <w:rFonts w:hint="eastAsia"/>
                <w:b/>
                <w:bCs/>
                <w:color w:val="660E7A"/>
                <w:sz w:val="23"/>
                <w:szCs w:val="23"/>
              </w:rPr>
              <w:t>msg</w:t>
            </w:r>
            <w:r>
              <w:rPr>
                <w:rFonts w:hint="eastAsia"/>
                <w:color w:val="000000"/>
                <w:sz w:val="23"/>
                <w:szCs w:val="23"/>
              </w:rPr>
              <w:t>:</w:t>
            </w:r>
            <w:r>
              <w:rPr>
                <w:rFonts w:hint="eastAsia"/>
                <w:color w:val="458383"/>
                <w:sz w:val="23"/>
                <w:szCs w:val="23"/>
              </w:rPr>
              <w:t>msg</w:t>
            </w:r>
            <w:r>
              <w:rPr>
                <w:rFonts w:hint="eastAsia"/>
                <w:color w:val="000000"/>
                <w:sz w:val="23"/>
                <w:szCs w:val="23"/>
              </w:rPr>
              <w:t>,</w:t>
            </w:r>
            <w:r>
              <w:rPr>
                <w:rFonts w:hint="eastAsia"/>
                <w:b/>
                <w:bCs/>
                <w:color w:val="660E7A"/>
                <w:sz w:val="23"/>
                <w:szCs w:val="23"/>
              </w:rPr>
              <w:t xml:space="preserve"> node</w:t>
            </w:r>
            <w:r>
              <w:rPr>
                <w:rFonts w:hint="eastAsia"/>
                <w:color w:val="000000"/>
                <w:sz w:val="23"/>
                <w:szCs w:val="23"/>
              </w:rPr>
              <w:t>:</w:t>
            </w:r>
            <w:r>
              <w:rPr>
                <w:rFonts w:hint="eastAsia"/>
                <w:color w:val="458383"/>
                <w:sz w:val="23"/>
                <w:szCs w:val="23"/>
              </w:rPr>
              <w:t>node</w:t>
            </w:r>
            <w:r>
              <w:rPr>
                <w:rFonts w:hint="eastAsia"/>
                <w:color w:val="000000"/>
                <w:sz w:val="23"/>
                <w:szCs w:val="23"/>
              </w:rPr>
              <w:t>},(err,data)=&gt;{</w:t>
            </w:r>
            <w:r>
              <w:rPr>
                <w:rFonts w:hint="eastAsia"/>
                <w:color w:val="000000"/>
                <w:sz w:val="23"/>
                <w:szCs w:val="23"/>
              </w:rPr>
              <w:br/>
              <w:t xml:space="preserve">        res.</w:t>
            </w:r>
            <w:r>
              <w:rPr>
                <w:rFonts w:hint="eastAsia"/>
                <w:color w:val="7A7A43"/>
                <w:sz w:val="23"/>
                <w:szCs w:val="23"/>
              </w:rPr>
              <w:t>end</w:t>
            </w:r>
            <w:r>
              <w:rPr>
                <w:rFonts w:hint="eastAsia"/>
                <w:color w:val="000000"/>
                <w:sz w:val="23"/>
                <w:szCs w:val="23"/>
              </w:rPr>
              <w:t>(data);</w:t>
            </w:r>
            <w:r>
              <w:rPr>
                <w:rFonts w:hint="eastAsia"/>
                <w:color w:val="000000"/>
                <w:sz w:val="23"/>
                <w:szCs w:val="23"/>
              </w:rPr>
              <w:br/>
              <w:t xml:space="preserve">    })</w:t>
            </w:r>
            <w:r>
              <w:rPr>
                <w:rFonts w:hint="eastAsia"/>
                <w:color w:val="000000"/>
                <w:sz w:val="23"/>
                <w:szCs w:val="23"/>
              </w:rPr>
              <w:br/>
              <w:t>}).</w:t>
            </w:r>
            <w:r>
              <w:rPr>
                <w:rFonts w:hint="eastAsia"/>
                <w:color w:val="7A7A43"/>
                <w:sz w:val="23"/>
                <w:szCs w:val="23"/>
              </w:rPr>
              <w:t>listen</w:t>
            </w:r>
            <w:r>
              <w:rPr>
                <w:rFonts w:hint="eastAsia"/>
                <w:color w:val="000000"/>
                <w:sz w:val="23"/>
                <w:szCs w:val="23"/>
              </w:rPr>
              <w:t>(</w:t>
            </w:r>
            <w:r>
              <w:rPr>
                <w:rFonts w:hint="eastAsia"/>
                <w:color w:val="0000FF"/>
                <w:sz w:val="23"/>
                <w:szCs w:val="23"/>
              </w:rPr>
              <w:t>80</w:t>
            </w:r>
            <w:r>
              <w:rPr>
                <w:rFonts w:hint="eastAsia"/>
                <w:color w:val="000000"/>
                <w:sz w:val="23"/>
                <w:szCs w:val="23"/>
              </w:rPr>
              <w:t>);</w:t>
            </w:r>
          </w:p>
        </w:tc>
      </w:tr>
    </w:tbl>
    <w:p w14:paraId="17F3F037" w14:textId="77777777" w:rsidR="0062360F" w:rsidRDefault="0062360F" w:rsidP="00315AED">
      <w:pPr>
        <w:pStyle w:val="a8"/>
        <w:numPr>
          <w:ilvl w:val="0"/>
          <w:numId w:val="94"/>
        </w:numPr>
        <w:ind w:firstLineChars="0"/>
      </w:pPr>
      <w:r>
        <w:rPr>
          <w:rFonts w:hint="eastAsia"/>
        </w:rPr>
        <w:t>结果</w:t>
      </w:r>
    </w:p>
    <w:p w14:paraId="74584AC7" w14:textId="48151404" w:rsidR="0062360F" w:rsidRDefault="0062360F" w:rsidP="00F357D6">
      <w:pPr>
        <w:pStyle w:val="a8"/>
        <w:ind w:left="840" w:firstLineChars="0" w:firstLine="0"/>
      </w:pPr>
      <w:r>
        <w:rPr>
          <w:noProof/>
        </w:rPr>
        <w:drawing>
          <wp:inline distT="0" distB="0" distL="0" distR="0" wp14:anchorId="0F32ADCA" wp14:editId="2641E125">
            <wp:extent cx="1095375" cy="1217763"/>
            <wp:effectExtent l="0" t="0" r="0" b="190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100621" cy="1223595"/>
                    </a:xfrm>
                    <a:prstGeom prst="rect">
                      <a:avLst/>
                    </a:prstGeom>
                  </pic:spPr>
                </pic:pic>
              </a:graphicData>
            </a:graphic>
          </wp:inline>
        </w:drawing>
      </w:r>
    </w:p>
    <w:p w14:paraId="2CDC0C4D" w14:textId="77777777" w:rsidR="00F357D6" w:rsidRDefault="00F357D6" w:rsidP="00F357D6">
      <w:pPr>
        <w:pStyle w:val="3"/>
      </w:pPr>
      <w:r>
        <w:rPr>
          <w:rFonts w:hint="eastAsia"/>
        </w:rPr>
        <w:t>koa</w:t>
      </w:r>
      <w:r>
        <w:t>（</w:t>
      </w:r>
      <w:r>
        <w:rPr>
          <w:rFonts w:hint="eastAsia"/>
        </w:rPr>
        <w:t>koa</w:t>
      </w:r>
      <w:r>
        <w:t>2）</w:t>
      </w:r>
    </w:p>
    <w:p w14:paraId="10D0C1C3" w14:textId="77777777" w:rsidR="00F357D6" w:rsidRDefault="00F357D6" w:rsidP="00F357D6">
      <w:pPr>
        <w:ind w:left="420"/>
      </w:pPr>
      <w:r>
        <w:rPr>
          <w:rFonts w:hint="eastAsia"/>
        </w:rPr>
        <w:t>参见</w:t>
      </w:r>
      <w:hyperlink w:anchor="环境搭建" w:history="1">
        <w:r w:rsidRPr="00980835">
          <w:rPr>
            <w:rStyle w:val="a6"/>
            <w:rFonts w:hint="eastAsia"/>
          </w:rPr>
          <w:t>环</w:t>
        </w:r>
        <w:r w:rsidRPr="00980835">
          <w:rPr>
            <w:rStyle w:val="a6"/>
            <w:rFonts w:hint="eastAsia"/>
          </w:rPr>
          <w:t>境</w:t>
        </w:r>
        <w:r w:rsidRPr="00980835">
          <w:rPr>
            <w:rStyle w:val="a6"/>
            <w:rFonts w:hint="eastAsia"/>
          </w:rPr>
          <w:t>搭建</w:t>
        </w:r>
      </w:hyperlink>
    </w:p>
    <w:p w14:paraId="33A61CDF" w14:textId="77777777" w:rsidR="00F357D6" w:rsidRDefault="00F357D6" w:rsidP="00F357D6">
      <w:pPr>
        <w:pStyle w:val="3"/>
      </w:pPr>
      <w:r>
        <w:rPr>
          <w:rFonts w:hint="eastAsia"/>
        </w:rPr>
        <w:t>koa</w:t>
      </w:r>
      <w:r>
        <w:t>-</w:t>
      </w:r>
      <w:r>
        <w:rPr>
          <w:rFonts w:hint="eastAsia"/>
        </w:rPr>
        <w:t>router（koa路由）</w:t>
      </w:r>
    </w:p>
    <w:p w14:paraId="06AE7859" w14:textId="77777777" w:rsidR="00F357D6" w:rsidRPr="00450BC2" w:rsidRDefault="00F357D6" w:rsidP="00F357D6">
      <w:pPr>
        <w:ind w:firstLine="420"/>
      </w:pPr>
      <w:r>
        <w:rPr>
          <w:rFonts w:hint="eastAsia"/>
        </w:rPr>
        <w:t>参见：</w:t>
      </w:r>
      <w:hyperlink w:anchor="koa路由" w:history="1">
        <w:r w:rsidRPr="00450BC2">
          <w:rPr>
            <w:rStyle w:val="a6"/>
          </w:rPr>
          <w:t>koa路由</w:t>
        </w:r>
      </w:hyperlink>
    </w:p>
    <w:p w14:paraId="6E4B9FEF" w14:textId="77777777" w:rsidR="00F357D6" w:rsidRDefault="00F357D6" w:rsidP="00F357D6">
      <w:pPr>
        <w:pStyle w:val="3"/>
      </w:pPr>
      <w:r>
        <w:rPr>
          <w:rFonts w:hint="eastAsia"/>
        </w:rPr>
        <w:lastRenderedPageBreak/>
        <w:t>koa</w:t>
      </w:r>
      <w:r>
        <w:t>-</w:t>
      </w:r>
      <w:r>
        <w:rPr>
          <w:rFonts w:hint="eastAsia"/>
        </w:rPr>
        <w:t>bodyparser（获取http协议body中传值）</w:t>
      </w:r>
    </w:p>
    <w:p w14:paraId="6643771A" w14:textId="77777777" w:rsidR="00F357D6" w:rsidRDefault="00F357D6" w:rsidP="00F357D6">
      <w:pPr>
        <w:ind w:left="420"/>
      </w:pPr>
      <w:r>
        <w:rPr>
          <w:rFonts w:hint="eastAsia"/>
        </w:rPr>
        <w:t>参见</w:t>
      </w:r>
      <w:hyperlink w:anchor="获取body传值" w:history="1">
        <w:r w:rsidRPr="00450BC2">
          <w:rPr>
            <w:rStyle w:val="a6"/>
            <w:rFonts w:hint="eastAsia"/>
          </w:rPr>
          <w:t>获取</w:t>
        </w:r>
        <w:r w:rsidRPr="00450BC2">
          <w:rPr>
            <w:rStyle w:val="a6"/>
          </w:rPr>
          <w:t>body</w:t>
        </w:r>
        <w:r w:rsidRPr="00450BC2">
          <w:rPr>
            <w:rStyle w:val="a6"/>
          </w:rPr>
          <w:t>传</w:t>
        </w:r>
        <w:r w:rsidRPr="00450BC2">
          <w:rPr>
            <w:rStyle w:val="a6"/>
          </w:rPr>
          <w:t>值</w:t>
        </w:r>
      </w:hyperlink>
    </w:p>
    <w:p w14:paraId="453D1436" w14:textId="77777777" w:rsidR="00F357D6" w:rsidRDefault="00F357D6" w:rsidP="00F357D6">
      <w:pPr>
        <w:pStyle w:val="3"/>
      </w:pPr>
      <w:r>
        <w:rPr>
          <w:rFonts w:hint="eastAsia"/>
        </w:rPr>
        <w:t>koa</w:t>
      </w:r>
      <w:r>
        <w:t>-</w:t>
      </w:r>
      <w:r>
        <w:rPr>
          <w:rFonts w:hint="eastAsia"/>
        </w:rPr>
        <w:t>views（页面渲染）</w:t>
      </w:r>
    </w:p>
    <w:p w14:paraId="533D2772" w14:textId="77777777" w:rsidR="00F357D6" w:rsidRDefault="00F357D6" w:rsidP="00F357D6">
      <w:pPr>
        <w:ind w:left="420"/>
      </w:pPr>
      <w:r>
        <w:rPr>
          <w:rFonts w:hint="eastAsia"/>
        </w:rPr>
        <w:t>参见</w:t>
      </w:r>
      <w:hyperlink w:anchor="EJS模板引擎" w:history="1">
        <w:r w:rsidRPr="00450BC2">
          <w:rPr>
            <w:rStyle w:val="a6"/>
          </w:rPr>
          <w:t>EJS模板引擎</w:t>
        </w:r>
      </w:hyperlink>
    </w:p>
    <w:p w14:paraId="6C1F135B" w14:textId="77777777" w:rsidR="00F357D6" w:rsidRDefault="00F357D6" w:rsidP="00F357D6">
      <w:pPr>
        <w:pStyle w:val="3"/>
      </w:pPr>
      <w:r>
        <w:rPr>
          <w:rFonts w:hint="eastAsia"/>
        </w:rPr>
        <w:t>ejs（ejs）</w:t>
      </w:r>
    </w:p>
    <w:p w14:paraId="7F368D2E" w14:textId="77777777" w:rsidR="00F357D6" w:rsidRDefault="00F357D6" w:rsidP="00F357D6">
      <w:pPr>
        <w:ind w:left="420"/>
      </w:pPr>
      <w:r>
        <w:rPr>
          <w:rFonts w:hint="eastAsia"/>
        </w:rPr>
        <w:t>参见</w:t>
      </w:r>
      <w:hyperlink w:anchor="EJS模板引擎" w:history="1">
        <w:r w:rsidRPr="00450BC2">
          <w:rPr>
            <w:rStyle w:val="a6"/>
          </w:rPr>
          <w:t>EJS模板引擎</w:t>
        </w:r>
      </w:hyperlink>
    </w:p>
    <w:p w14:paraId="6AD3191E" w14:textId="77777777" w:rsidR="00F357D6" w:rsidRDefault="00F357D6" w:rsidP="00F357D6">
      <w:pPr>
        <w:pStyle w:val="3"/>
      </w:pPr>
      <w:r>
        <w:rPr>
          <w:rFonts w:hint="eastAsia"/>
        </w:rPr>
        <w:t>koa-static（静态资源）</w:t>
      </w:r>
    </w:p>
    <w:p w14:paraId="3F777408" w14:textId="77777777" w:rsidR="00F357D6" w:rsidRPr="00450BC2" w:rsidRDefault="00F357D6" w:rsidP="00F357D6">
      <w:pPr>
        <w:ind w:left="420"/>
      </w:pPr>
      <w:r>
        <w:rPr>
          <w:rFonts w:hint="eastAsia"/>
        </w:rPr>
        <w:t>参见</w:t>
      </w:r>
      <w:hyperlink w:anchor="静态资源" w:history="1">
        <w:r w:rsidRPr="00450BC2">
          <w:rPr>
            <w:rStyle w:val="a6"/>
            <w:rFonts w:hint="eastAsia"/>
          </w:rPr>
          <w:t>静态资源</w:t>
        </w:r>
      </w:hyperlink>
    </w:p>
    <w:p w14:paraId="64AB328B" w14:textId="77777777" w:rsidR="00F357D6" w:rsidRDefault="00F357D6" w:rsidP="00F357D6">
      <w:pPr>
        <w:pStyle w:val="3"/>
      </w:pPr>
      <w:r>
        <w:rPr>
          <w:rFonts w:hint="eastAsia"/>
        </w:rPr>
        <w:t>koa</w:t>
      </w:r>
      <w:r>
        <w:t>-</w:t>
      </w:r>
      <w:r>
        <w:rPr>
          <w:rFonts w:hint="eastAsia"/>
        </w:rPr>
        <w:t>session（koa中使用session）</w:t>
      </w:r>
    </w:p>
    <w:p w14:paraId="16BEDDF5" w14:textId="77777777" w:rsidR="00F357D6" w:rsidRDefault="00F357D6" w:rsidP="00F357D6">
      <w:pPr>
        <w:ind w:left="420"/>
      </w:pPr>
      <w:r>
        <w:rPr>
          <w:rFonts w:hint="eastAsia"/>
        </w:rPr>
        <w:t>参见</w:t>
      </w:r>
      <w:hyperlink w:anchor="session" w:history="1">
        <w:r w:rsidRPr="00450BC2">
          <w:rPr>
            <w:rStyle w:val="a6"/>
          </w:rPr>
          <w:t>session</w:t>
        </w:r>
      </w:hyperlink>
    </w:p>
    <w:p w14:paraId="3355C337" w14:textId="77777777" w:rsidR="00F357D6" w:rsidRDefault="00F357D6" w:rsidP="00F357D6">
      <w:pPr>
        <w:pStyle w:val="3"/>
      </w:pPr>
      <w:r>
        <w:rPr>
          <w:rFonts w:hint="eastAsia"/>
        </w:rPr>
        <w:t>koa</w:t>
      </w:r>
      <w:r>
        <w:t>-multer（</w:t>
      </w:r>
      <w:r>
        <w:rPr>
          <w:rFonts w:hint="eastAsia"/>
        </w:rPr>
        <w:t>文件上传</w:t>
      </w:r>
      <w:r>
        <w:t>）</w:t>
      </w:r>
    </w:p>
    <w:p w14:paraId="7C2EEC32" w14:textId="77777777" w:rsidR="00F357D6" w:rsidRDefault="00F357D6" w:rsidP="00F357D6">
      <w:pPr>
        <w:ind w:left="420"/>
      </w:pPr>
      <w:r>
        <w:rPr>
          <w:rFonts w:hint="eastAsia"/>
        </w:rPr>
        <w:t>参见</w:t>
      </w:r>
      <w:hyperlink w:anchor="文件上传" w:history="1">
        <w:r w:rsidRPr="00450BC2">
          <w:rPr>
            <w:rStyle w:val="a6"/>
            <w:rFonts w:hint="eastAsia"/>
          </w:rPr>
          <w:t>文件上传</w:t>
        </w:r>
      </w:hyperlink>
    </w:p>
    <w:p w14:paraId="2F28247D" w14:textId="77777777" w:rsidR="00F357D6" w:rsidRDefault="00F357D6" w:rsidP="00F357D6">
      <w:pPr>
        <w:pStyle w:val="3"/>
      </w:pPr>
      <w:r>
        <w:rPr>
          <w:rFonts w:hint="eastAsia"/>
        </w:rPr>
        <w:t>koa</w:t>
      </w:r>
      <w:r>
        <w:t>-</w:t>
      </w:r>
      <w:r>
        <w:rPr>
          <w:rFonts w:hint="eastAsia"/>
        </w:rPr>
        <w:t>send（大文件下载）</w:t>
      </w:r>
    </w:p>
    <w:p w14:paraId="320C9FA9" w14:textId="77777777" w:rsidR="00F357D6" w:rsidRDefault="00F357D6" w:rsidP="00F357D6">
      <w:pPr>
        <w:ind w:left="420"/>
      </w:pPr>
      <w:r>
        <w:rPr>
          <w:rFonts w:hint="eastAsia"/>
        </w:rPr>
        <w:t>参见</w:t>
      </w:r>
      <w:hyperlink w:anchor="文件下载" w:history="1">
        <w:r w:rsidRPr="00386188">
          <w:rPr>
            <w:rStyle w:val="a6"/>
            <w:rFonts w:hint="eastAsia"/>
          </w:rPr>
          <w:t>文件下载</w:t>
        </w:r>
      </w:hyperlink>
    </w:p>
    <w:p w14:paraId="2955DE7A" w14:textId="77777777" w:rsidR="00F357D6" w:rsidRDefault="00F357D6" w:rsidP="00F357D6">
      <w:pPr>
        <w:pStyle w:val="3"/>
      </w:pPr>
      <w:r>
        <w:rPr>
          <w:rFonts w:hint="eastAsia"/>
        </w:rPr>
        <w:t>archiver（打包）</w:t>
      </w:r>
    </w:p>
    <w:p w14:paraId="5E44BE1E" w14:textId="77777777" w:rsidR="00F357D6" w:rsidRDefault="00F357D6" w:rsidP="00315AED">
      <w:pPr>
        <w:pStyle w:val="4"/>
        <w:numPr>
          <w:ilvl w:val="0"/>
          <w:numId w:val="186"/>
        </w:numPr>
      </w:pPr>
      <w:r>
        <w:rPr>
          <w:rFonts w:hint="eastAsia"/>
        </w:rPr>
        <w:t>介绍</w:t>
      </w:r>
    </w:p>
    <w:p w14:paraId="0E3E6FE6" w14:textId="77777777" w:rsidR="00F357D6" w:rsidRDefault="00F357D6" w:rsidP="00F357D6">
      <w:pPr>
        <w:ind w:left="420"/>
      </w:pPr>
      <w:r>
        <w:rPr>
          <w:rFonts w:hint="eastAsia"/>
        </w:rPr>
        <w:t>该模块用于将文件或文件夹打包成zip或tar格式压缩包</w:t>
      </w:r>
    </w:p>
    <w:p w14:paraId="0C578CB8" w14:textId="77777777" w:rsidR="00F357D6" w:rsidRDefault="00F357D6" w:rsidP="00F357D6">
      <w:pPr>
        <w:pStyle w:val="4"/>
      </w:pPr>
      <w:r>
        <w:rPr>
          <w:rFonts w:hint="eastAsia"/>
        </w:rPr>
        <w:lastRenderedPageBreak/>
        <w:t>使用</w:t>
      </w:r>
    </w:p>
    <w:p w14:paraId="15BE313C" w14:textId="77777777" w:rsidR="00F357D6" w:rsidRDefault="00F357D6" w:rsidP="00315AED">
      <w:pPr>
        <w:pStyle w:val="5"/>
        <w:numPr>
          <w:ilvl w:val="0"/>
          <w:numId w:val="187"/>
        </w:numPr>
        <w:ind w:right="210"/>
      </w:pPr>
      <w:r>
        <w:rPr>
          <w:rFonts w:hint="eastAsia"/>
        </w:rPr>
        <w:t>模块安装</w:t>
      </w:r>
    </w:p>
    <w:tbl>
      <w:tblPr>
        <w:tblStyle w:val="ac"/>
        <w:tblW w:w="0" w:type="auto"/>
        <w:tblInd w:w="420" w:type="dxa"/>
        <w:tblLook w:val="04A0" w:firstRow="1" w:lastRow="0" w:firstColumn="1" w:lastColumn="0" w:noHBand="0" w:noVBand="1"/>
      </w:tblPr>
      <w:tblGrid>
        <w:gridCol w:w="7876"/>
      </w:tblGrid>
      <w:tr w:rsidR="00F357D6" w14:paraId="355E5980" w14:textId="77777777" w:rsidTr="007E3FED">
        <w:tc>
          <w:tcPr>
            <w:tcW w:w="8296" w:type="dxa"/>
          </w:tcPr>
          <w:p w14:paraId="3C737BBA" w14:textId="77777777" w:rsidR="00F357D6" w:rsidRDefault="00F357D6" w:rsidP="007E3FED">
            <w:r>
              <w:rPr>
                <w:rFonts w:asciiTheme="minorHAnsi" w:eastAsiaTheme="minorEastAsia" w:hAnsiTheme="minorHAnsi" w:cstheme="minorBidi" w:hint="eastAsia"/>
                <w:kern w:val="2"/>
                <w:sz w:val="21"/>
                <w:szCs w:val="22"/>
              </w:rPr>
              <w:t>npm</w:t>
            </w:r>
            <w:r>
              <w:rPr>
                <w:rFonts w:asciiTheme="minorHAnsi" w:eastAsiaTheme="minorEastAsia" w:hAnsiTheme="minorHAnsi" w:cstheme="minorBidi"/>
                <w:kern w:val="2"/>
                <w:sz w:val="21"/>
                <w:szCs w:val="22"/>
              </w:rPr>
              <w:t xml:space="preserve"> install archiver --save</w:t>
            </w:r>
          </w:p>
        </w:tc>
      </w:tr>
    </w:tbl>
    <w:p w14:paraId="7F9C4F8C" w14:textId="77777777" w:rsidR="00F357D6" w:rsidRDefault="00F357D6" w:rsidP="00F357D6">
      <w:pPr>
        <w:pStyle w:val="5"/>
        <w:ind w:right="210"/>
      </w:pPr>
      <w:r>
        <w:rPr>
          <w:rFonts w:hint="eastAsia"/>
        </w:rPr>
        <w:t>代码</w:t>
      </w:r>
    </w:p>
    <w:p w14:paraId="2AA4BC13" w14:textId="77777777" w:rsidR="00F357D6" w:rsidRDefault="00F357D6" w:rsidP="00315AED">
      <w:pPr>
        <w:pStyle w:val="6"/>
        <w:numPr>
          <w:ilvl w:val="0"/>
          <w:numId w:val="188"/>
        </w:numPr>
      </w:pPr>
      <w:r>
        <w:rPr>
          <w:rFonts w:hint="eastAsia"/>
        </w:rPr>
        <w:t>多个单独文件打包</w:t>
      </w:r>
    </w:p>
    <w:tbl>
      <w:tblPr>
        <w:tblStyle w:val="ac"/>
        <w:tblW w:w="0" w:type="auto"/>
        <w:tblInd w:w="420" w:type="dxa"/>
        <w:tblLook w:val="04A0" w:firstRow="1" w:lastRow="0" w:firstColumn="1" w:lastColumn="0" w:noHBand="0" w:noVBand="1"/>
      </w:tblPr>
      <w:tblGrid>
        <w:gridCol w:w="7876"/>
      </w:tblGrid>
      <w:tr w:rsidR="00F357D6" w14:paraId="210820BC" w14:textId="77777777" w:rsidTr="007E3FED">
        <w:tc>
          <w:tcPr>
            <w:tcW w:w="8296" w:type="dxa"/>
          </w:tcPr>
          <w:p w14:paraId="0CCFF574" w14:textId="77777777" w:rsidR="00F357D6" w:rsidRPr="00026211" w:rsidRDefault="00F357D6" w:rsidP="007E3FED">
            <w:pPr>
              <w:pStyle w:val="HTML0"/>
              <w:shd w:val="clear" w:color="auto" w:fill="FFFFFF"/>
              <w:rPr>
                <w:rFonts w:ascii="Menlo" w:hAnsi="Menlo" w:cs="Menlo"/>
                <w:color w:val="000000"/>
                <w:sz w:val="18"/>
                <w:szCs w:val="18"/>
              </w:rPr>
            </w:pPr>
            <w:r w:rsidRPr="00026211">
              <w:rPr>
                <w:rFonts w:ascii="Menlo" w:hAnsi="Menlo" w:cs="Menlo"/>
                <w:i/>
                <w:iCs/>
                <w:color w:val="808080"/>
                <w:sz w:val="18"/>
                <w:szCs w:val="18"/>
              </w:rPr>
              <w:t xml:space="preserve">// </w:t>
            </w:r>
            <w:r w:rsidRPr="00026211">
              <w:rPr>
                <w:rFonts w:ascii="Menlo" w:hAnsi="Menlo" w:cs="Menlo"/>
                <w:i/>
                <w:iCs/>
                <w:color w:val="808080"/>
                <w:sz w:val="18"/>
                <w:szCs w:val="18"/>
              </w:rPr>
              <w:t>将要打包的文件列表</w:t>
            </w:r>
            <w:r w:rsidRPr="00026211">
              <w:rPr>
                <w:rFonts w:ascii="Menlo" w:hAnsi="Menlo" w:cs="Menlo"/>
                <w:i/>
                <w:iCs/>
                <w:color w:val="808080"/>
                <w:sz w:val="18"/>
                <w:szCs w:val="18"/>
              </w:rPr>
              <w:br/>
            </w:r>
            <w:r w:rsidRPr="00026211">
              <w:rPr>
                <w:rFonts w:ascii="Menlo" w:hAnsi="Menlo" w:cs="Menlo"/>
                <w:b/>
                <w:bCs/>
                <w:color w:val="000080"/>
                <w:sz w:val="18"/>
                <w:szCs w:val="18"/>
              </w:rPr>
              <w:t xml:space="preserve">const </w:t>
            </w:r>
            <w:r w:rsidRPr="00026211">
              <w:rPr>
                <w:rFonts w:ascii="Menlo" w:hAnsi="Menlo" w:cs="Menlo"/>
                <w:color w:val="458383"/>
                <w:sz w:val="18"/>
                <w:szCs w:val="18"/>
              </w:rPr>
              <w:t xml:space="preserve">list </w:t>
            </w:r>
            <w:r w:rsidRPr="00026211">
              <w:rPr>
                <w:rFonts w:ascii="Menlo" w:hAnsi="Menlo" w:cs="Menlo"/>
                <w:color w:val="000000"/>
                <w:sz w:val="18"/>
                <w:szCs w:val="18"/>
              </w:rPr>
              <w:t>= [{</w:t>
            </w:r>
            <w:r w:rsidRPr="00026211">
              <w:rPr>
                <w:rFonts w:ascii="Menlo" w:hAnsi="Menlo" w:cs="Menlo"/>
                <w:b/>
                <w:bCs/>
                <w:color w:val="660E7A"/>
                <w:sz w:val="18"/>
                <w:szCs w:val="18"/>
              </w:rPr>
              <w:t>name</w:t>
            </w:r>
            <w:r w:rsidRPr="00026211">
              <w:rPr>
                <w:rFonts w:ascii="Menlo" w:hAnsi="Menlo" w:cs="Menlo"/>
                <w:color w:val="000000"/>
                <w:sz w:val="18"/>
                <w:szCs w:val="18"/>
              </w:rPr>
              <w:t xml:space="preserve">: </w:t>
            </w:r>
            <w:r w:rsidRPr="00026211">
              <w:rPr>
                <w:rFonts w:ascii="Menlo" w:hAnsi="Menlo" w:cs="Menlo"/>
                <w:b/>
                <w:bCs/>
                <w:color w:val="008000"/>
                <w:sz w:val="18"/>
                <w:szCs w:val="18"/>
              </w:rPr>
              <w:t>'docs/1.docx'</w:t>
            </w:r>
            <w:r w:rsidRPr="00026211">
              <w:rPr>
                <w:rFonts w:ascii="Menlo" w:hAnsi="Menlo" w:cs="Menlo"/>
                <w:color w:val="000000"/>
                <w:sz w:val="18"/>
                <w:szCs w:val="18"/>
              </w:rPr>
              <w:t>},{</w:t>
            </w:r>
            <w:r w:rsidRPr="00026211">
              <w:rPr>
                <w:rFonts w:ascii="Menlo" w:hAnsi="Menlo" w:cs="Menlo"/>
                <w:b/>
                <w:bCs/>
                <w:color w:val="660E7A"/>
                <w:sz w:val="18"/>
                <w:szCs w:val="18"/>
              </w:rPr>
              <w:t>name</w:t>
            </w:r>
            <w:r w:rsidRPr="00026211">
              <w:rPr>
                <w:rFonts w:ascii="Menlo" w:hAnsi="Menlo" w:cs="Menlo"/>
                <w:color w:val="000000"/>
                <w:sz w:val="18"/>
                <w:szCs w:val="18"/>
              </w:rPr>
              <w:t xml:space="preserve">: </w:t>
            </w:r>
            <w:r w:rsidRPr="00026211">
              <w:rPr>
                <w:rFonts w:ascii="Menlo" w:hAnsi="Menlo" w:cs="Menlo"/>
                <w:b/>
                <w:bCs/>
                <w:color w:val="008000"/>
                <w:sz w:val="18"/>
                <w:szCs w:val="18"/>
              </w:rPr>
              <w:t>'docs/2.docx'</w:t>
            </w:r>
            <w:r w:rsidRPr="00026211">
              <w:rPr>
                <w:rFonts w:ascii="Menlo" w:hAnsi="Menlo" w:cs="Menlo"/>
                <w:color w:val="000000"/>
                <w:sz w:val="18"/>
                <w:szCs w:val="18"/>
              </w:rPr>
              <w:t>}];</w:t>
            </w:r>
            <w:r w:rsidRPr="00026211">
              <w:rPr>
                <w:rFonts w:ascii="Menlo" w:hAnsi="Menlo" w:cs="Menlo"/>
                <w:color w:val="000000"/>
                <w:sz w:val="18"/>
                <w:szCs w:val="18"/>
              </w:rPr>
              <w:br/>
            </w:r>
            <w:r w:rsidRPr="00026211">
              <w:rPr>
                <w:rFonts w:ascii="Menlo" w:hAnsi="Menlo" w:cs="Menlo"/>
                <w:i/>
                <w:iCs/>
                <w:color w:val="808080"/>
                <w:sz w:val="18"/>
                <w:szCs w:val="18"/>
              </w:rPr>
              <w:t>//</w:t>
            </w:r>
            <w:r w:rsidRPr="00026211">
              <w:rPr>
                <w:rFonts w:ascii="Menlo" w:hAnsi="Menlo" w:cs="Menlo"/>
                <w:i/>
                <w:iCs/>
                <w:color w:val="808080"/>
                <w:sz w:val="18"/>
                <w:szCs w:val="18"/>
              </w:rPr>
              <w:t>创建</w:t>
            </w:r>
            <w:r w:rsidRPr="00026211">
              <w:rPr>
                <w:rFonts w:ascii="Menlo" w:hAnsi="Menlo" w:cs="Menlo"/>
                <w:i/>
                <w:iCs/>
                <w:color w:val="808080"/>
                <w:sz w:val="18"/>
                <w:szCs w:val="18"/>
              </w:rPr>
              <w:t>zip</w:t>
            </w:r>
            <w:r w:rsidRPr="00026211">
              <w:rPr>
                <w:rFonts w:ascii="Menlo" w:hAnsi="Menlo" w:cs="Menlo"/>
                <w:i/>
                <w:iCs/>
                <w:color w:val="808080"/>
                <w:sz w:val="18"/>
                <w:szCs w:val="18"/>
              </w:rPr>
              <w:t>文件的文件流，参数为打包后文件的保存路径</w:t>
            </w:r>
            <w:r w:rsidRPr="00026211">
              <w:rPr>
                <w:rFonts w:ascii="Menlo" w:hAnsi="Menlo" w:cs="Menlo"/>
                <w:i/>
                <w:iCs/>
                <w:color w:val="808080"/>
                <w:sz w:val="18"/>
                <w:szCs w:val="18"/>
              </w:rPr>
              <w:br/>
            </w:r>
            <w:r w:rsidRPr="00026211">
              <w:rPr>
                <w:rFonts w:ascii="Menlo" w:hAnsi="Menlo" w:cs="Menlo"/>
                <w:b/>
                <w:bCs/>
                <w:color w:val="000080"/>
                <w:sz w:val="18"/>
                <w:szCs w:val="18"/>
              </w:rPr>
              <w:t xml:space="preserve">const </w:t>
            </w:r>
            <w:r w:rsidRPr="00026211">
              <w:rPr>
                <w:rFonts w:ascii="Menlo" w:hAnsi="Menlo" w:cs="Menlo"/>
                <w:color w:val="458383"/>
                <w:sz w:val="18"/>
                <w:szCs w:val="18"/>
              </w:rPr>
              <w:t xml:space="preserve">zipStream </w:t>
            </w:r>
            <w:r w:rsidRPr="00026211">
              <w:rPr>
                <w:rFonts w:ascii="Menlo" w:hAnsi="Menlo" w:cs="Menlo"/>
                <w:color w:val="000000"/>
                <w:sz w:val="18"/>
                <w:szCs w:val="18"/>
              </w:rPr>
              <w:t xml:space="preserve">= </w:t>
            </w:r>
            <w:r w:rsidRPr="00026211">
              <w:rPr>
                <w:rFonts w:ascii="Menlo" w:hAnsi="Menlo" w:cs="Menlo"/>
                <w:color w:val="458383"/>
                <w:sz w:val="18"/>
                <w:szCs w:val="18"/>
              </w:rPr>
              <w:t>fs</w:t>
            </w:r>
            <w:r w:rsidRPr="00026211">
              <w:rPr>
                <w:rFonts w:ascii="Menlo" w:hAnsi="Menlo" w:cs="Menlo"/>
                <w:color w:val="000000"/>
                <w:sz w:val="18"/>
                <w:szCs w:val="18"/>
              </w:rPr>
              <w:t>.</w:t>
            </w:r>
            <w:r w:rsidRPr="00026211">
              <w:rPr>
                <w:rFonts w:ascii="Menlo" w:hAnsi="Menlo" w:cs="Menlo"/>
                <w:color w:val="7A7A43"/>
                <w:sz w:val="18"/>
                <w:szCs w:val="18"/>
              </w:rPr>
              <w:t>createWriteStream</w:t>
            </w:r>
            <w:r w:rsidRPr="00026211">
              <w:rPr>
                <w:rFonts w:ascii="Menlo" w:hAnsi="Menlo" w:cs="Menlo"/>
                <w:color w:val="000000"/>
                <w:sz w:val="18"/>
                <w:szCs w:val="18"/>
              </w:rPr>
              <w:t>(</w:t>
            </w:r>
            <w:r w:rsidRPr="00026211">
              <w:rPr>
                <w:rFonts w:ascii="Menlo" w:hAnsi="Menlo" w:cs="Menlo"/>
                <w:b/>
                <w:bCs/>
                <w:color w:val="008000"/>
                <w:sz w:val="18"/>
                <w:szCs w:val="18"/>
              </w:rPr>
              <w:t>'uploads/1.zip'</w:t>
            </w:r>
            <w:r w:rsidRPr="00026211">
              <w:rPr>
                <w:rFonts w:ascii="Menlo" w:hAnsi="Menlo" w:cs="Menlo"/>
                <w:color w:val="000000"/>
                <w:sz w:val="18"/>
                <w:szCs w:val="18"/>
              </w:rPr>
              <w:t>);</w:t>
            </w:r>
            <w:r w:rsidRPr="00026211">
              <w:rPr>
                <w:rFonts w:ascii="Menlo" w:hAnsi="Menlo" w:cs="Menlo"/>
                <w:color w:val="000000"/>
                <w:sz w:val="18"/>
                <w:szCs w:val="18"/>
              </w:rPr>
              <w:br/>
            </w:r>
            <w:r w:rsidRPr="00026211">
              <w:rPr>
                <w:rFonts w:ascii="Menlo" w:hAnsi="Menlo" w:cs="Menlo"/>
                <w:i/>
                <w:iCs/>
                <w:color w:val="808080"/>
                <w:sz w:val="18"/>
                <w:szCs w:val="18"/>
              </w:rPr>
              <w:t>//</w:t>
            </w:r>
            <w:r w:rsidRPr="00026211">
              <w:rPr>
                <w:rFonts w:ascii="Menlo" w:hAnsi="Menlo" w:cs="Menlo"/>
                <w:i/>
                <w:iCs/>
                <w:color w:val="808080"/>
                <w:sz w:val="18"/>
                <w:szCs w:val="18"/>
              </w:rPr>
              <w:t>获取</w:t>
            </w:r>
            <w:r w:rsidRPr="00026211">
              <w:rPr>
                <w:rFonts w:ascii="Menlo" w:hAnsi="Menlo" w:cs="Menlo"/>
                <w:i/>
                <w:iCs/>
                <w:color w:val="808080"/>
                <w:sz w:val="18"/>
                <w:szCs w:val="18"/>
              </w:rPr>
              <w:t>zip</w:t>
            </w:r>
            <w:r w:rsidRPr="00026211">
              <w:rPr>
                <w:rFonts w:ascii="Menlo" w:hAnsi="Menlo" w:cs="Menlo"/>
                <w:i/>
                <w:iCs/>
                <w:color w:val="808080"/>
                <w:sz w:val="18"/>
                <w:szCs w:val="18"/>
              </w:rPr>
              <w:t>格式的</w:t>
            </w:r>
            <w:r w:rsidRPr="00026211">
              <w:rPr>
                <w:rFonts w:ascii="Menlo" w:hAnsi="Menlo" w:cs="Menlo"/>
                <w:i/>
                <w:iCs/>
                <w:color w:val="808080"/>
                <w:sz w:val="18"/>
                <w:szCs w:val="18"/>
              </w:rPr>
              <w:t>archiver</w:t>
            </w:r>
            <w:r w:rsidRPr="00026211">
              <w:rPr>
                <w:rFonts w:ascii="Menlo" w:hAnsi="Menlo" w:cs="Menlo"/>
                <w:i/>
                <w:iCs/>
                <w:color w:val="808080"/>
                <w:sz w:val="18"/>
                <w:szCs w:val="18"/>
              </w:rPr>
              <w:t>对象</w:t>
            </w:r>
            <w:r w:rsidRPr="00026211">
              <w:rPr>
                <w:rFonts w:ascii="Menlo" w:hAnsi="Menlo" w:cs="Menlo"/>
                <w:i/>
                <w:iCs/>
                <w:color w:val="808080"/>
                <w:sz w:val="18"/>
                <w:szCs w:val="18"/>
              </w:rPr>
              <w:br/>
            </w:r>
            <w:r w:rsidRPr="00026211">
              <w:rPr>
                <w:rFonts w:ascii="Menlo" w:hAnsi="Menlo" w:cs="Menlo"/>
                <w:b/>
                <w:bCs/>
                <w:color w:val="000080"/>
                <w:sz w:val="18"/>
                <w:szCs w:val="18"/>
              </w:rPr>
              <w:t xml:space="preserve">const </w:t>
            </w:r>
            <w:r w:rsidRPr="00026211">
              <w:rPr>
                <w:rFonts w:ascii="Menlo" w:hAnsi="Menlo" w:cs="Menlo"/>
                <w:color w:val="458383"/>
                <w:sz w:val="18"/>
                <w:szCs w:val="18"/>
              </w:rPr>
              <w:t xml:space="preserve">zip </w:t>
            </w:r>
            <w:r w:rsidRPr="00026211">
              <w:rPr>
                <w:rFonts w:ascii="Menlo" w:hAnsi="Menlo" w:cs="Menlo"/>
                <w:color w:val="000000"/>
                <w:sz w:val="18"/>
                <w:szCs w:val="18"/>
              </w:rPr>
              <w:t xml:space="preserve">= </w:t>
            </w:r>
            <w:r w:rsidRPr="00026211">
              <w:rPr>
                <w:rFonts w:ascii="Menlo" w:hAnsi="Menlo" w:cs="Menlo"/>
                <w:i/>
                <w:iCs/>
                <w:color w:val="000000"/>
                <w:sz w:val="18"/>
                <w:szCs w:val="18"/>
              </w:rPr>
              <w:t>archiver</w:t>
            </w:r>
            <w:r w:rsidRPr="00026211">
              <w:rPr>
                <w:rFonts w:ascii="Menlo" w:hAnsi="Menlo" w:cs="Menlo"/>
                <w:color w:val="000000"/>
                <w:sz w:val="18"/>
                <w:szCs w:val="18"/>
              </w:rPr>
              <w:t>(</w:t>
            </w:r>
            <w:r w:rsidRPr="00026211">
              <w:rPr>
                <w:rFonts w:ascii="Menlo" w:hAnsi="Menlo" w:cs="Menlo"/>
                <w:b/>
                <w:bCs/>
                <w:color w:val="008000"/>
                <w:sz w:val="18"/>
                <w:szCs w:val="18"/>
              </w:rPr>
              <w:t>'zip'</w:t>
            </w:r>
            <w:r w:rsidRPr="00026211">
              <w:rPr>
                <w:rFonts w:ascii="Menlo" w:hAnsi="Menlo" w:cs="Menlo"/>
                <w:color w:val="000000"/>
                <w:sz w:val="18"/>
                <w:szCs w:val="18"/>
              </w:rPr>
              <w:t>);</w:t>
            </w:r>
            <w:r w:rsidRPr="00026211">
              <w:rPr>
                <w:rFonts w:ascii="Menlo" w:hAnsi="Menlo" w:cs="Menlo"/>
                <w:color w:val="000000"/>
                <w:sz w:val="18"/>
                <w:szCs w:val="18"/>
              </w:rPr>
              <w:br/>
            </w:r>
            <w:r w:rsidRPr="00026211">
              <w:rPr>
                <w:rFonts w:ascii="Menlo" w:hAnsi="Menlo" w:cs="Menlo"/>
                <w:i/>
                <w:iCs/>
                <w:color w:val="808080"/>
                <w:sz w:val="18"/>
                <w:szCs w:val="18"/>
              </w:rPr>
              <w:t>//</w:t>
            </w:r>
            <w:r w:rsidRPr="00026211">
              <w:rPr>
                <w:rFonts w:ascii="Menlo" w:hAnsi="Menlo" w:cs="Menlo"/>
                <w:i/>
                <w:iCs/>
                <w:color w:val="808080"/>
                <w:sz w:val="18"/>
                <w:szCs w:val="18"/>
              </w:rPr>
              <w:t>就这么用</w:t>
            </w:r>
            <w:r w:rsidRPr="00026211">
              <w:rPr>
                <w:rFonts w:ascii="Menlo" w:hAnsi="Menlo" w:cs="Menlo"/>
                <w:i/>
                <w:iCs/>
                <w:color w:val="808080"/>
                <w:sz w:val="18"/>
                <w:szCs w:val="18"/>
              </w:rPr>
              <w:br/>
            </w:r>
            <w:r w:rsidRPr="00026211">
              <w:rPr>
                <w:rFonts w:ascii="Menlo" w:hAnsi="Menlo" w:cs="Menlo"/>
                <w:color w:val="458383"/>
                <w:sz w:val="18"/>
                <w:szCs w:val="18"/>
              </w:rPr>
              <w:t>zip</w:t>
            </w:r>
            <w:r w:rsidRPr="00026211">
              <w:rPr>
                <w:rFonts w:ascii="Menlo" w:hAnsi="Menlo" w:cs="Menlo"/>
                <w:color w:val="000000"/>
                <w:sz w:val="18"/>
                <w:szCs w:val="18"/>
              </w:rPr>
              <w:t>.pipe(</w:t>
            </w:r>
            <w:r w:rsidRPr="00026211">
              <w:rPr>
                <w:rFonts w:ascii="Menlo" w:hAnsi="Menlo" w:cs="Menlo"/>
                <w:color w:val="458383"/>
                <w:sz w:val="18"/>
                <w:szCs w:val="18"/>
              </w:rPr>
              <w:t>zipStream</w:t>
            </w:r>
            <w:r w:rsidRPr="00026211">
              <w:rPr>
                <w:rFonts w:ascii="Menlo" w:hAnsi="Menlo" w:cs="Menlo"/>
                <w:color w:val="000000"/>
                <w:sz w:val="18"/>
                <w:szCs w:val="18"/>
              </w:rPr>
              <w:t>);</w:t>
            </w:r>
            <w:r w:rsidRPr="00026211">
              <w:rPr>
                <w:rFonts w:ascii="Menlo" w:hAnsi="Menlo" w:cs="Menlo"/>
                <w:color w:val="000000"/>
                <w:sz w:val="18"/>
                <w:szCs w:val="18"/>
              </w:rPr>
              <w:br/>
            </w:r>
            <w:r w:rsidRPr="00026211">
              <w:rPr>
                <w:rFonts w:ascii="Menlo" w:hAnsi="Menlo" w:cs="Menlo"/>
                <w:b/>
                <w:bCs/>
                <w:color w:val="000080"/>
                <w:sz w:val="18"/>
                <w:szCs w:val="18"/>
              </w:rPr>
              <w:t xml:space="preserve">for </w:t>
            </w:r>
            <w:r w:rsidRPr="00026211">
              <w:rPr>
                <w:rFonts w:ascii="Menlo" w:hAnsi="Menlo" w:cs="Menlo"/>
                <w:color w:val="000000"/>
                <w:sz w:val="18"/>
                <w:szCs w:val="18"/>
              </w:rPr>
              <w:t>(</w:t>
            </w:r>
            <w:r w:rsidRPr="00026211">
              <w:rPr>
                <w:rFonts w:ascii="Menlo" w:hAnsi="Menlo" w:cs="Menlo"/>
                <w:b/>
                <w:bCs/>
                <w:color w:val="000080"/>
                <w:sz w:val="18"/>
                <w:szCs w:val="18"/>
              </w:rPr>
              <w:t xml:space="preserve">let </w:t>
            </w:r>
            <w:r w:rsidRPr="00026211">
              <w:rPr>
                <w:rFonts w:ascii="Menlo" w:hAnsi="Menlo" w:cs="Menlo"/>
                <w:color w:val="458383"/>
                <w:sz w:val="18"/>
                <w:szCs w:val="18"/>
              </w:rPr>
              <w:t xml:space="preserve">i </w:t>
            </w:r>
            <w:r w:rsidRPr="00026211">
              <w:rPr>
                <w:rFonts w:ascii="Menlo" w:hAnsi="Menlo" w:cs="Menlo"/>
                <w:color w:val="000000"/>
                <w:sz w:val="18"/>
                <w:szCs w:val="18"/>
              </w:rPr>
              <w:t xml:space="preserve">= </w:t>
            </w:r>
            <w:r w:rsidRPr="00026211">
              <w:rPr>
                <w:rFonts w:ascii="Menlo" w:hAnsi="Menlo" w:cs="Menlo"/>
                <w:color w:val="0000FF"/>
                <w:sz w:val="18"/>
                <w:szCs w:val="18"/>
              </w:rPr>
              <w:t>0</w:t>
            </w:r>
            <w:r w:rsidRPr="00026211">
              <w:rPr>
                <w:rFonts w:ascii="Menlo" w:hAnsi="Menlo" w:cs="Menlo"/>
                <w:color w:val="000000"/>
                <w:sz w:val="18"/>
                <w:szCs w:val="18"/>
              </w:rPr>
              <w:t xml:space="preserve">; </w:t>
            </w:r>
            <w:r w:rsidRPr="00026211">
              <w:rPr>
                <w:rFonts w:ascii="Menlo" w:hAnsi="Menlo" w:cs="Menlo"/>
                <w:color w:val="458383"/>
                <w:sz w:val="18"/>
                <w:szCs w:val="18"/>
              </w:rPr>
              <w:t xml:space="preserve">i </w:t>
            </w:r>
            <w:r w:rsidRPr="00026211">
              <w:rPr>
                <w:rFonts w:ascii="Menlo" w:hAnsi="Menlo" w:cs="Menlo"/>
                <w:color w:val="000000"/>
                <w:sz w:val="18"/>
                <w:szCs w:val="18"/>
              </w:rPr>
              <w:t xml:space="preserve">&lt; </w:t>
            </w:r>
            <w:r w:rsidRPr="00026211">
              <w:rPr>
                <w:rFonts w:ascii="Menlo" w:hAnsi="Menlo" w:cs="Menlo"/>
                <w:color w:val="458383"/>
                <w:sz w:val="18"/>
                <w:szCs w:val="18"/>
              </w:rPr>
              <w:t>list</w:t>
            </w:r>
            <w:r w:rsidRPr="00026211">
              <w:rPr>
                <w:rFonts w:ascii="Menlo" w:hAnsi="Menlo" w:cs="Menlo"/>
                <w:color w:val="000000"/>
                <w:sz w:val="18"/>
                <w:szCs w:val="18"/>
              </w:rPr>
              <w:t xml:space="preserve">.length; </w:t>
            </w:r>
            <w:r w:rsidRPr="00026211">
              <w:rPr>
                <w:rFonts w:ascii="Menlo" w:hAnsi="Menlo" w:cs="Menlo"/>
                <w:color w:val="458383"/>
                <w:sz w:val="18"/>
                <w:szCs w:val="18"/>
              </w:rPr>
              <w:t>i</w:t>
            </w:r>
            <w:r w:rsidRPr="00026211">
              <w:rPr>
                <w:rFonts w:ascii="Menlo" w:hAnsi="Menlo" w:cs="Menlo"/>
                <w:color w:val="000000"/>
                <w:sz w:val="18"/>
                <w:szCs w:val="18"/>
              </w:rPr>
              <w:t>++) {</w:t>
            </w:r>
            <w:r w:rsidRPr="00026211">
              <w:rPr>
                <w:rFonts w:ascii="Menlo" w:hAnsi="Menlo" w:cs="Menlo"/>
                <w:color w:val="000000"/>
                <w:sz w:val="18"/>
                <w:szCs w:val="18"/>
              </w:rPr>
              <w:br/>
              <w:t xml:space="preserve">    </w:t>
            </w:r>
            <w:r w:rsidRPr="00026211">
              <w:rPr>
                <w:rFonts w:ascii="Menlo" w:hAnsi="Menlo" w:cs="Menlo"/>
                <w:i/>
                <w:iCs/>
                <w:color w:val="808080"/>
                <w:sz w:val="18"/>
                <w:szCs w:val="18"/>
              </w:rPr>
              <w:t>/*</w:t>
            </w:r>
            <w:r w:rsidRPr="00026211">
              <w:rPr>
                <w:rFonts w:ascii="Menlo" w:hAnsi="Menlo" w:cs="Menlo"/>
                <w:i/>
                <w:iCs/>
                <w:color w:val="808080"/>
                <w:sz w:val="18"/>
                <w:szCs w:val="18"/>
              </w:rPr>
              <w:br/>
              <w:t xml:space="preserve">     * 1. </w:t>
            </w:r>
            <w:r w:rsidRPr="00026211">
              <w:rPr>
                <w:rFonts w:ascii="Menlo" w:hAnsi="Menlo" w:cs="Menlo"/>
                <w:i/>
                <w:iCs/>
                <w:color w:val="808080"/>
                <w:sz w:val="18"/>
                <w:szCs w:val="18"/>
              </w:rPr>
              <w:t>添加单个文件到压缩包</w:t>
            </w:r>
            <w:r w:rsidRPr="00026211">
              <w:rPr>
                <w:rFonts w:ascii="Menlo" w:hAnsi="Menlo" w:cs="Menlo"/>
                <w:i/>
                <w:iCs/>
                <w:color w:val="808080"/>
                <w:sz w:val="18"/>
                <w:szCs w:val="18"/>
              </w:rPr>
              <w:br/>
              <w:t xml:space="preserve">     * 2. </w:t>
            </w:r>
            <w:r w:rsidRPr="00026211">
              <w:rPr>
                <w:rFonts w:ascii="Menlo" w:hAnsi="Menlo" w:cs="Menlo"/>
                <w:i/>
                <w:iCs/>
                <w:color w:val="808080"/>
                <w:sz w:val="18"/>
                <w:szCs w:val="18"/>
              </w:rPr>
              <w:t>参数：</w:t>
            </w:r>
            <w:r w:rsidRPr="00026211">
              <w:rPr>
                <w:rFonts w:ascii="Menlo" w:hAnsi="Menlo" w:cs="Menlo"/>
                <w:i/>
                <w:iCs/>
                <w:color w:val="808080"/>
                <w:sz w:val="18"/>
                <w:szCs w:val="18"/>
              </w:rPr>
              <w:br/>
              <w:t xml:space="preserve">     *      </w:t>
            </w:r>
            <w:r w:rsidRPr="00026211">
              <w:rPr>
                <w:rFonts w:ascii="Menlo" w:hAnsi="Menlo" w:cs="Menlo"/>
                <w:i/>
                <w:iCs/>
                <w:color w:val="808080"/>
                <w:sz w:val="18"/>
                <w:szCs w:val="18"/>
              </w:rPr>
              <w:t>参数</w:t>
            </w:r>
            <w:r w:rsidRPr="00026211">
              <w:rPr>
                <w:rFonts w:ascii="Menlo" w:hAnsi="Menlo" w:cs="Menlo"/>
                <w:i/>
                <w:iCs/>
                <w:color w:val="808080"/>
                <w:sz w:val="18"/>
                <w:szCs w:val="18"/>
              </w:rPr>
              <w:t>1</w:t>
            </w:r>
            <w:r w:rsidRPr="00026211">
              <w:rPr>
                <w:rFonts w:ascii="Menlo" w:hAnsi="Menlo" w:cs="Menlo"/>
                <w:i/>
                <w:iCs/>
                <w:color w:val="808080"/>
                <w:sz w:val="18"/>
                <w:szCs w:val="18"/>
              </w:rPr>
              <w:t>：本地待压缩文件的读文件流</w:t>
            </w:r>
            <w:r w:rsidRPr="00026211">
              <w:rPr>
                <w:rFonts w:ascii="Menlo" w:hAnsi="Menlo" w:cs="Menlo"/>
                <w:i/>
                <w:iCs/>
                <w:color w:val="808080"/>
                <w:sz w:val="18"/>
                <w:szCs w:val="18"/>
              </w:rPr>
              <w:br/>
              <w:t xml:space="preserve">     *      </w:t>
            </w:r>
            <w:r w:rsidRPr="00026211">
              <w:rPr>
                <w:rFonts w:ascii="Menlo" w:hAnsi="Menlo" w:cs="Menlo"/>
                <w:i/>
                <w:iCs/>
                <w:color w:val="808080"/>
                <w:sz w:val="18"/>
                <w:szCs w:val="18"/>
              </w:rPr>
              <w:t>参数</w:t>
            </w:r>
            <w:r w:rsidRPr="00026211">
              <w:rPr>
                <w:rFonts w:ascii="Menlo" w:hAnsi="Menlo" w:cs="Menlo"/>
                <w:i/>
                <w:iCs/>
                <w:color w:val="808080"/>
                <w:sz w:val="18"/>
                <w:szCs w:val="18"/>
              </w:rPr>
              <w:t>2</w:t>
            </w:r>
            <w:r w:rsidRPr="00026211">
              <w:rPr>
                <w:rFonts w:ascii="Menlo" w:hAnsi="Menlo" w:cs="Menlo"/>
                <w:i/>
                <w:iCs/>
                <w:color w:val="808080"/>
                <w:sz w:val="18"/>
                <w:szCs w:val="18"/>
              </w:rPr>
              <w:t>：</w:t>
            </w:r>
            <w:r w:rsidRPr="00026211">
              <w:rPr>
                <w:rFonts w:ascii="Menlo" w:hAnsi="Menlo" w:cs="Menlo"/>
                <w:i/>
                <w:iCs/>
                <w:color w:val="808080"/>
                <w:sz w:val="18"/>
                <w:szCs w:val="18"/>
              </w:rPr>
              <w:t>{name:value}</w:t>
            </w:r>
            <w:r w:rsidRPr="00026211">
              <w:rPr>
                <w:rFonts w:ascii="Menlo" w:hAnsi="Menlo" w:cs="Menlo"/>
                <w:i/>
                <w:iCs/>
                <w:color w:val="808080"/>
                <w:sz w:val="18"/>
                <w:szCs w:val="18"/>
              </w:rPr>
              <w:t>对象，</w:t>
            </w:r>
            <w:r w:rsidRPr="00026211">
              <w:rPr>
                <w:rFonts w:ascii="Menlo" w:hAnsi="Menlo" w:cs="Menlo"/>
                <w:i/>
                <w:iCs/>
                <w:color w:val="808080"/>
                <w:sz w:val="18"/>
                <w:szCs w:val="18"/>
              </w:rPr>
              <w:t>value</w:t>
            </w:r>
            <w:r w:rsidRPr="00026211">
              <w:rPr>
                <w:rFonts w:ascii="Menlo" w:hAnsi="Menlo" w:cs="Menlo"/>
                <w:i/>
                <w:iCs/>
                <w:color w:val="808080"/>
                <w:sz w:val="18"/>
                <w:szCs w:val="18"/>
              </w:rPr>
              <w:t>为该文件在</w:t>
            </w:r>
            <w:r w:rsidRPr="00026211">
              <w:rPr>
                <w:rFonts w:ascii="Menlo" w:hAnsi="Menlo" w:cs="Menlo"/>
                <w:i/>
                <w:iCs/>
                <w:color w:val="808080"/>
                <w:sz w:val="18"/>
                <w:szCs w:val="18"/>
              </w:rPr>
              <w:t>zip</w:t>
            </w:r>
            <w:r w:rsidRPr="00026211">
              <w:rPr>
                <w:rFonts w:ascii="Menlo" w:hAnsi="Menlo" w:cs="Menlo"/>
                <w:i/>
                <w:iCs/>
                <w:color w:val="808080"/>
                <w:sz w:val="18"/>
                <w:szCs w:val="18"/>
              </w:rPr>
              <w:t>文件中的文件名</w:t>
            </w:r>
            <w:r w:rsidRPr="00026211">
              <w:rPr>
                <w:rFonts w:ascii="Menlo" w:hAnsi="Menlo" w:cs="Menlo"/>
                <w:i/>
                <w:iCs/>
                <w:color w:val="808080"/>
                <w:sz w:val="18"/>
                <w:szCs w:val="18"/>
              </w:rPr>
              <w:br/>
              <w:t xml:space="preserve">     */</w:t>
            </w:r>
            <w:r w:rsidRPr="00026211">
              <w:rPr>
                <w:rFonts w:ascii="Menlo" w:hAnsi="Menlo" w:cs="Menlo"/>
                <w:i/>
                <w:iCs/>
                <w:color w:val="808080"/>
                <w:sz w:val="18"/>
                <w:szCs w:val="18"/>
              </w:rPr>
              <w:br/>
              <w:t xml:space="preserve">    </w:t>
            </w:r>
            <w:r w:rsidRPr="00026211">
              <w:rPr>
                <w:rFonts w:ascii="Menlo" w:hAnsi="Menlo" w:cs="Menlo"/>
                <w:color w:val="458383"/>
                <w:sz w:val="18"/>
                <w:szCs w:val="18"/>
              </w:rPr>
              <w:t>zip</w:t>
            </w:r>
            <w:r w:rsidRPr="00026211">
              <w:rPr>
                <w:rFonts w:ascii="Menlo" w:hAnsi="Menlo" w:cs="Menlo"/>
                <w:color w:val="000000"/>
                <w:sz w:val="18"/>
                <w:szCs w:val="18"/>
              </w:rPr>
              <w:t>.append(</w:t>
            </w:r>
            <w:r w:rsidRPr="00026211">
              <w:rPr>
                <w:rFonts w:ascii="Menlo" w:hAnsi="Menlo" w:cs="Menlo"/>
                <w:color w:val="458383"/>
                <w:sz w:val="18"/>
                <w:szCs w:val="18"/>
              </w:rPr>
              <w:t>fs</w:t>
            </w:r>
            <w:r w:rsidRPr="00026211">
              <w:rPr>
                <w:rFonts w:ascii="Menlo" w:hAnsi="Menlo" w:cs="Menlo"/>
                <w:color w:val="000000"/>
                <w:sz w:val="18"/>
                <w:szCs w:val="18"/>
              </w:rPr>
              <w:t>.</w:t>
            </w:r>
            <w:r w:rsidRPr="00026211">
              <w:rPr>
                <w:rFonts w:ascii="Menlo" w:hAnsi="Menlo" w:cs="Menlo"/>
                <w:color w:val="7A7A43"/>
                <w:sz w:val="18"/>
                <w:szCs w:val="18"/>
              </w:rPr>
              <w:t>createReadStream</w:t>
            </w:r>
            <w:r w:rsidRPr="00026211">
              <w:rPr>
                <w:rFonts w:ascii="Menlo" w:hAnsi="Menlo" w:cs="Menlo"/>
                <w:color w:val="000000"/>
                <w:sz w:val="18"/>
                <w:szCs w:val="18"/>
              </w:rPr>
              <w:t>(</w:t>
            </w:r>
            <w:r w:rsidRPr="00026211">
              <w:rPr>
                <w:rFonts w:ascii="Menlo" w:hAnsi="Menlo" w:cs="Menlo"/>
                <w:b/>
                <w:bCs/>
                <w:color w:val="008000"/>
                <w:sz w:val="18"/>
                <w:szCs w:val="18"/>
              </w:rPr>
              <w:t>`./uploads/</w:t>
            </w:r>
            <w:r w:rsidRPr="00026211">
              <w:rPr>
                <w:rFonts w:ascii="Menlo" w:hAnsi="Menlo" w:cs="Menlo"/>
                <w:color w:val="000000"/>
                <w:sz w:val="18"/>
                <w:szCs w:val="18"/>
              </w:rPr>
              <w:t>${</w:t>
            </w:r>
            <w:r w:rsidRPr="00026211">
              <w:rPr>
                <w:rFonts w:ascii="Menlo" w:hAnsi="Menlo" w:cs="Menlo"/>
                <w:color w:val="458383"/>
                <w:sz w:val="18"/>
                <w:szCs w:val="18"/>
              </w:rPr>
              <w:t>list</w:t>
            </w:r>
            <w:r w:rsidRPr="00026211">
              <w:rPr>
                <w:rFonts w:ascii="Menlo" w:hAnsi="Menlo" w:cs="Menlo"/>
                <w:color w:val="000000"/>
                <w:sz w:val="18"/>
                <w:szCs w:val="18"/>
              </w:rPr>
              <w:t>[</w:t>
            </w:r>
            <w:r w:rsidRPr="00026211">
              <w:rPr>
                <w:rFonts w:ascii="Menlo" w:hAnsi="Menlo" w:cs="Menlo"/>
                <w:color w:val="458383"/>
                <w:sz w:val="18"/>
                <w:szCs w:val="18"/>
              </w:rPr>
              <w:t>i</w:t>
            </w:r>
            <w:r w:rsidRPr="00026211">
              <w:rPr>
                <w:rFonts w:ascii="Menlo" w:hAnsi="Menlo" w:cs="Menlo"/>
                <w:color w:val="000000"/>
                <w:sz w:val="18"/>
                <w:szCs w:val="18"/>
              </w:rPr>
              <w:t>].</w:t>
            </w:r>
            <w:r w:rsidRPr="00026211">
              <w:rPr>
                <w:rFonts w:ascii="Menlo" w:hAnsi="Menlo" w:cs="Menlo"/>
                <w:b/>
                <w:bCs/>
                <w:color w:val="660E7A"/>
                <w:sz w:val="18"/>
                <w:szCs w:val="18"/>
              </w:rPr>
              <w:t>name</w:t>
            </w:r>
            <w:r w:rsidRPr="00026211">
              <w:rPr>
                <w:rFonts w:ascii="Menlo" w:hAnsi="Menlo" w:cs="Menlo"/>
                <w:color w:val="000000"/>
                <w:sz w:val="18"/>
                <w:szCs w:val="18"/>
              </w:rPr>
              <w:t>}</w:t>
            </w:r>
            <w:r w:rsidRPr="00026211">
              <w:rPr>
                <w:rFonts w:ascii="Menlo" w:hAnsi="Menlo" w:cs="Menlo"/>
                <w:b/>
                <w:bCs/>
                <w:color w:val="008000"/>
                <w:sz w:val="18"/>
                <w:szCs w:val="18"/>
              </w:rPr>
              <w:t>`</w:t>
            </w:r>
            <w:r w:rsidRPr="00026211">
              <w:rPr>
                <w:rFonts w:ascii="Menlo" w:hAnsi="Menlo" w:cs="Menlo"/>
                <w:color w:val="000000"/>
                <w:sz w:val="18"/>
                <w:szCs w:val="18"/>
              </w:rPr>
              <w:t xml:space="preserve">), </w:t>
            </w:r>
            <w:r w:rsidRPr="00026211">
              <w:rPr>
                <w:rFonts w:ascii="Menlo" w:hAnsi="Menlo" w:cs="Menlo"/>
                <w:color w:val="458383"/>
                <w:sz w:val="18"/>
                <w:szCs w:val="18"/>
              </w:rPr>
              <w:t>list</w:t>
            </w:r>
            <w:r w:rsidRPr="00026211">
              <w:rPr>
                <w:rFonts w:ascii="Menlo" w:hAnsi="Menlo" w:cs="Menlo"/>
                <w:color w:val="000000"/>
                <w:sz w:val="18"/>
                <w:szCs w:val="18"/>
              </w:rPr>
              <w:t>[</w:t>
            </w:r>
            <w:r w:rsidRPr="00026211">
              <w:rPr>
                <w:rFonts w:ascii="Menlo" w:hAnsi="Menlo" w:cs="Menlo"/>
                <w:color w:val="458383"/>
                <w:sz w:val="18"/>
                <w:szCs w:val="18"/>
              </w:rPr>
              <w:t>i</w:t>
            </w:r>
            <w:r w:rsidRPr="00026211">
              <w:rPr>
                <w:rFonts w:ascii="Menlo" w:hAnsi="Menlo" w:cs="Menlo"/>
                <w:color w:val="000000"/>
                <w:sz w:val="18"/>
                <w:szCs w:val="18"/>
              </w:rPr>
              <w:t>]);</w:t>
            </w:r>
            <w:r w:rsidRPr="00026211">
              <w:rPr>
                <w:rFonts w:ascii="Menlo" w:hAnsi="Menlo" w:cs="Menlo"/>
                <w:color w:val="000000"/>
                <w:sz w:val="18"/>
                <w:szCs w:val="18"/>
              </w:rPr>
              <w:br/>
              <w:t>}</w:t>
            </w:r>
            <w:r w:rsidRPr="00026211">
              <w:rPr>
                <w:rFonts w:ascii="Menlo" w:hAnsi="Menlo" w:cs="Menlo"/>
                <w:color w:val="000000"/>
                <w:sz w:val="18"/>
                <w:szCs w:val="18"/>
              </w:rPr>
              <w:br/>
            </w:r>
            <w:r w:rsidRPr="00026211">
              <w:rPr>
                <w:rFonts w:ascii="Menlo" w:hAnsi="Menlo" w:cs="Menlo"/>
                <w:i/>
                <w:iCs/>
                <w:color w:val="808080"/>
                <w:sz w:val="18"/>
                <w:szCs w:val="18"/>
              </w:rPr>
              <w:t>//</w:t>
            </w:r>
            <w:r w:rsidRPr="00026211">
              <w:rPr>
                <w:rFonts w:ascii="Menlo" w:hAnsi="Menlo" w:cs="Menlo"/>
                <w:i/>
                <w:iCs/>
                <w:color w:val="808080"/>
                <w:sz w:val="18"/>
                <w:szCs w:val="18"/>
              </w:rPr>
              <w:t>等待文件压缩完成</w:t>
            </w:r>
            <w:r w:rsidRPr="00026211">
              <w:rPr>
                <w:rFonts w:ascii="Menlo" w:hAnsi="Menlo" w:cs="Menlo"/>
                <w:i/>
                <w:iCs/>
                <w:color w:val="808080"/>
                <w:sz w:val="18"/>
                <w:szCs w:val="18"/>
              </w:rPr>
              <w:br/>
            </w:r>
            <w:r w:rsidRPr="00026211">
              <w:rPr>
                <w:rFonts w:ascii="Menlo" w:hAnsi="Menlo" w:cs="Menlo"/>
                <w:b/>
                <w:bCs/>
                <w:color w:val="000080"/>
                <w:sz w:val="18"/>
                <w:szCs w:val="18"/>
              </w:rPr>
              <w:t xml:space="preserve">await </w:t>
            </w:r>
            <w:r w:rsidRPr="00026211">
              <w:rPr>
                <w:rFonts w:ascii="Menlo" w:hAnsi="Menlo" w:cs="Menlo"/>
                <w:color w:val="458383"/>
                <w:sz w:val="18"/>
                <w:szCs w:val="18"/>
              </w:rPr>
              <w:t>zip</w:t>
            </w:r>
            <w:r w:rsidRPr="00026211">
              <w:rPr>
                <w:rFonts w:ascii="Menlo" w:hAnsi="Menlo" w:cs="Menlo"/>
                <w:color w:val="000000"/>
                <w:sz w:val="18"/>
                <w:szCs w:val="18"/>
              </w:rPr>
              <w:t>.finalize();</w:t>
            </w:r>
          </w:p>
        </w:tc>
      </w:tr>
    </w:tbl>
    <w:p w14:paraId="4FDC8B9C" w14:textId="77777777" w:rsidR="00F357D6" w:rsidRPr="00026211" w:rsidRDefault="00F357D6" w:rsidP="00F357D6">
      <w:pPr>
        <w:ind w:left="420"/>
      </w:pPr>
    </w:p>
    <w:p w14:paraId="5AE4CC2B" w14:textId="77777777" w:rsidR="00F357D6" w:rsidRDefault="00F357D6" w:rsidP="00F357D6">
      <w:pPr>
        <w:pStyle w:val="6"/>
      </w:pPr>
      <w:r>
        <w:rPr>
          <w:rFonts w:hint="eastAsia"/>
        </w:rPr>
        <w:t>文件夹下文件打包</w:t>
      </w:r>
    </w:p>
    <w:tbl>
      <w:tblPr>
        <w:tblStyle w:val="ac"/>
        <w:tblW w:w="0" w:type="auto"/>
        <w:tblInd w:w="420" w:type="dxa"/>
        <w:tblLook w:val="04A0" w:firstRow="1" w:lastRow="0" w:firstColumn="1" w:lastColumn="0" w:noHBand="0" w:noVBand="1"/>
      </w:tblPr>
      <w:tblGrid>
        <w:gridCol w:w="7876"/>
      </w:tblGrid>
      <w:tr w:rsidR="00F357D6" w14:paraId="4A99EA81" w14:textId="77777777" w:rsidTr="007E3FED">
        <w:tc>
          <w:tcPr>
            <w:tcW w:w="8296" w:type="dxa"/>
          </w:tcPr>
          <w:p w14:paraId="16796810" w14:textId="77777777" w:rsidR="00F357D6" w:rsidRPr="00176D3B" w:rsidRDefault="00F357D6" w:rsidP="007E3FED">
            <w:pPr>
              <w:pStyle w:val="HTML0"/>
              <w:shd w:val="clear" w:color="auto" w:fill="FFFFFF"/>
              <w:rPr>
                <w:rFonts w:ascii="Menlo" w:hAnsi="Menlo" w:cs="Menlo"/>
                <w:color w:val="000000"/>
                <w:sz w:val="18"/>
                <w:szCs w:val="18"/>
              </w:rPr>
            </w:pPr>
            <w:r w:rsidRPr="00176D3B">
              <w:rPr>
                <w:rFonts w:ascii="Menlo" w:hAnsi="Menlo" w:cs="Menlo"/>
                <w:i/>
                <w:iCs/>
                <w:color w:val="808080"/>
                <w:sz w:val="18"/>
                <w:szCs w:val="18"/>
              </w:rPr>
              <w:t>//</w:t>
            </w:r>
            <w:r w:rsidRPr="00176D3B">
              <w:rPr>
                <w:rFonts w:ascii="Menlo" w:hAnsi="Menlo" w:cs="Menlo"/>
                <w:i/>
                <w:iCs/>
                <w:color w:val="808080"/>
                <w:sz w:val="18"/>
                <w:szCs w:val="18"/>
              </w:rPr>
              <w:t>创建</w:t>
            </w:r>
            <w:r w:rsidRPr="00176D3B">
              <w:rPr>
                <w:rFonts w:ascii="Menlo" w:hAnsi="Menlo" w:cs="Menlo"/>
                <w:i/>
                <w:iCs/>
                <w:color w:val="808080"/>
                <w:sz w:val="18"/>
                <w:szCs w:val="18"/>
              </w:rPr>
              <w:t>zip</w:t>
            </w:r>
            <w:r w:rsidRPr="00176D3B">
              <w:rPr>
                <w:rFonts w:ascii="Menlo" w:hAnsi="Menlo" w:cs="Menlo"/>
                <w:i/>
                <w:iCs/>
                <w:color w:val="808080"/>
                <w:sz w:val="18"/>
                <w:szCs w:val="18"/>
              </w:rPr>
              <w:t>文件的文件流，参数为打包后文件的保存路径</w:t>
            </w:r>
            <w:r w:rsidRPr="00176D3B">
              <w:rPr>
                <w:rFonts w:ascii="Menlo" w:hAnsi="Menlo" w:cs="Menlo"/>
                <w:i/>
                <w:iCs/>
                <w:color w:val="808080"/>
                <w:sz w:val="18"/>
                <w:szCs w:val="18"/>
              </w:rPr>
              <w:br/>
            </w:r>
            <w:r w:rsidRPr="00176D3B">
              <w:rPr>
                <w:rFonts w:ascii="Menlo" w:hAnsi="Menlo" w:cs="Menlo"/>
                <w:b/>
                <w:bCs/>
                <w:color w:val="000080"/>
                <w:sz w:val="18"/>
                <w:szCs w:val="18"/>
              </w:rPr>
              <w:t xml:space="preserve">const </w:t>
            </w:r>
            <w:r w:rsidRPr="00176D3B">
              <w:rPr>
                <w:rFonts w:ascii="Menlo" w:hAnsi="Menlo" w:cs="Menlo"/>
                <w:color w:val="458383"/>
                <w:sz w:val="18"/>
                <w:szCs w:val="18"/>
              </w:rPr>
              <w:t xml:space="preserve">zipStream </w:t>
            </w:r>
            <w:r w:rsidRPr="00176D3B">
              <w:rPr>
                <w:rFonts w:ascii="Menlo" w:hAnsi="Menlo" w:cs="Menlo"/>
                <w:color w:val="000000"/>
                <w:sz w:val="18"/>
                <w:szCs w:val="18"/>
              </w:rPr>
              <w:t xml:space="preserve">= </w:t>
            </w:r>
            <w:r w:rsidRPr="00176D3B">
              <w:rPr>
                <w:rFonts w:ascii="Menlo" w:hAnsi="Menlo" w:cs="Menlo"/>
                <w:color w:val="458383"/>
                <w:sz w:val="18"/>
                <w:szCs w:val="18"/>
              </w:rPr>
              <w:t>fs</w:t>
            </w:r>
            <w:r w:rsidRPr="00176D3B">
              <w:rPr>
                <w:rFonts w:ascii="Menlo" w:hAnsi="Menlo" w:cs="Menlo"/>
                <w:color w:val="000000"/>
                <w:sz w:val="18"/>
                <w:szCs w:val="18"/>
              </w:rPr>
              <w:t>.</w:t>
            </w:r>
            <w:r w:rsidRPr="00176D3B">
              <w:rPr>
                <w:rFonts w:ascii="Menlo" w:hAnsi="Menlo" w:cs="Menlo"/>
                <w:color w:val="7A7A43"/>
                <w:sz w:val="18"/>
                <w:szCs w:val="18"/>
              </w:rPr>
              <w:t>createWriteStream</w:t>
            </w:r>
            <w:r w:rsidRPr="00176D3B">
              <w:rPr>
                <w:rFonts w:ascii="Menlo" w:hAnsi="Menlo" w:cs="Menlo"/>
                <w:color w:val="000000"/>
                <w:sz w:val="18"/>
                <w:szCs w:val="18"/>
              </w:rPr>
              <w:t>(</w:t>
            </w:r>
            <w:r w:rsidRPr="00176D3B">
              <w:rPr>
                <w:rFonts w:ascii="Menlo" w:hAnsi="Menlo" w:cs="Menlo"/>
                <w:b/>
                <w:bCs/>
                <w:color w:val="008000"/>
                <w:sz w:val="18"/>
                <w:szCs w:val="18"/>
              </w:rPr>
              <w:t>'uploads/1.zip'</w:t>
            </w:r>
            <w:r w:rsidRPr="00176D3B">
              <w:rPr>
                <w:rFonts w:ascii="Menlo" w:hAnsi="Menlo" w:cs="Menlo"/>
                <w:color w:val="000000"/>
                <w:sz w:val="18"/>
                <w:szCs w:val="18"/>
              </w:rPr>
              <w:t>);</w:t>
            </w:r>
            <w:r w:rsidRPr="00176D3B">
              <w:rPr>
                <w:rFonts w:ascii="Menlo" w:hAnsi="Menlo" w:cs="Menlo"/>
                <w:color w:val="000000"/>
                <w:sz w:val="18"/>
                <w:szCs w:val="18"/>
              </w:rPr>
              <w:br/>
            </w:r>
            <w:r w:rsidRPr="00176D3B">
              <w:rPr>
                <w:rFonts w:ascii="Menlo" w:hAnsi="Menlo" w:cs="Menlo"/>
                <w:i/>
                <w:iCs/>
                <w:color w:val="808080"/>
                <w:sz w:val="18"/>
                <w:szCs w:val="18"/>
              </w:rPr>
              <w:t>//</w:t>
            </w:r>
            <w:r w:rsidRPr="00176D3B">
              <w:rPr>
                <w:rFonts w:ascii="Menlo" w:hAnsi="Menlo" w:cs="Menlo"/>
                <w:i/>
                <w:iCs/>
                <w:color w:val="808080"/>
                <w:sz w:val="18"/>
                <w:szCs w:val="18"/>
              </w:rPr>
              <w:t>获取</w:t>
            </w:r>
            <w:r w:rsidRPr="00176D3B">
              <w:rPr>
                <w:rFonts w:ascii="Menlo" w:hAnsi="Menlo" w:cs="Menlo"/>
                <w:i/>
                <w:iCs/>
                <w:color w:val="808080"/>
                <w:sz w:val="18"/>
                <w:szCs w:val="18"/>
              </w:rPr>
              <w:t>zip</w:t>
            </w:r>
            <w:r w:rsidRPr="00176D3B">
              <w:rPr>
                <w:rFonts w:ascii="Menlo" w:hAnsi="Menlo" w:cs="Menlo"/>
                <w:i/>
                <w:iCs/>
                <w:color w:val="808080"/>
                <w:sz w:val="18"/>
                <w:szCs w:val="18"/>
              </w:rPr>
              <w:t>格式的</w:t>
            </w:r>
            <w:r w:rsidRPr="00176D3B">
              <w:rPr>
                <w:rFonts w:ascii="Menlo" w:hAnsi="Menlo" w:cs="Menlo"/>
                <w:i/>
                <w:iCs/>
                <w:color w:val="808080"/>
                <w:sz w:val="18"/>
                <w:szCs w:val="18"/>
              </w:rPr>
              <w:t>archiver</w:t>
            </w:r>
            <w:r w:rsidRPr="00176D3B">
              <w:rPr>
                <w:rFonts w:ascii="Menlo" w:hAnsi="Menlo" w:cs="Menlo"/>
                <w:i/>
                <w:iCs/>
                <w:color w:val="808080"/>
                <w:sz w:val="18"/>
                <w:szCs w:val="18"/>
              </w:rPr>
              <w:t>对象</w:t>
            </w:r>
            <w:r w:rsidRPr="00176D3B">
              <w:rPr>
                <w:rFonts w:ascii="Menlo" w:hAnsi="Menlo" w:cs="Menlo"/>
                <w:i/>
                <w:iCs/>
                <w:color w:val="808080"/>
                <w:sz w:val="18"/>
                <w:szCs w:val="18"/>
              </w:rPr>
              <w:br/>
            </w:r>
            <w:r w:rsidRPr="00176D3B">
              <w:rPr>
                <w:rFonts w:ascii="Menlo" w:hAnsi="Menlo" w:cs="Menlo"/>
                <w:b/>
                <w:bCs/>
                <w:color w:val="000080"/>
                <w:sz w:val="18"/>
                <w:szCs w:val="18"/>
              </w:rPr>
              <w:t xml:space="preserve">const </w:t>
            </w:r>
            <w:r w:rsidRPr="00176D3B">
              <w:rPr>
                <w:rFonts w:ascii="Menlo" w:hAnsi="Menlo" w:cs="Menlo"/>
                <w:color w:val="458383"/>
                <w:sz w:val="18"/>
                <w:szCs w:val="18"/>
              </w:rPr>
              <w:t xml:space="preserve">zip </w:t>
            </w:r>
            <w:r w:rsidRPr="00176D3B">
              <w:rPr>
                <w:rFonts w:ascii="Menlo" w:hAnsi="Menlo" w:cs="Menlo"/>
                <w:color w:val="000000"/>
                <w:sz w:val="18"/>
                <w:szCs w:val="18"/>
              </w:rPr>
              <w:t xml:space="preserve">= </w:t>
            </w:r>
            <w:r w:rsidRPr="00176D3B">
              <w:rPr>
                <w:rFonts w:ascii="Menlo" w:hAnsi="Menlo" w:cs="Menlo"/>
                <w:i/>
                <w:iCs/>
                <w:color w:val="000000"/>
                <w:sz w:val="18"/>
                <w:szCs w:val="18"/>
              </w:rPr>
              <w:t>archiver</w:t>
            </w:r>
            <w:r w:rsidRPr="00176D3B">
              <w:rPr>
                <w:rFonts w:ascii="Menlo" w:hAnsi="Menlo" w:cs="Menlo"/>
                <w:color w:val="000000"/>
                <w:sz w:val="18"/>
                <w:szCs w:val="18"/>
              </w:rPr>
              <w:t>(</w:t>
            </w:r>
            <w:r w:rsidRPr="00176D3B">
              <w:rPr>
                <w:rFonts w:ascii="Menlo" w:hAnsi="Menlo" w:cs="Menlo"/>
                <w:b/>
                <w:bCs/>
                <w:color w:val="008000"/>
                <w:sz w:val="18"/>
                <w:szCs w:val="18"/>
              </w:rPr>
              <w:t>'zip'</w:t>
            </w:r>
            <w:r w:rsidRPr="00176D3B">
              <w:rPr>
                <w:rFonts w:ascii="Menlo" w:hAnsi="Menlo" w:cs="Menlo"/>
                <w:color w:val="000000"/>
                <w:sz w:val="18"/>
                <w:szCs w:val="18"/>
              </w:rPr>
              <w:t>);</w:t>
            </w:r>
            <w:r w:rsidRPr="00176D3B">
              <w:rPr>
                <w:rFonts w:ascii="Menlo" w:hAnsi="Menlo" w:cs="Menlo"/>
                <w:color w:val="000000"/>
                <w:sz w:val="18"/>
                <w:szCs w:val="18"/>
              </w:rPr>
              <w:br/>
            </w:r>
            <w:r w:rsidRPr="00176D3B">
              <w:rPr>
                <w:rFonts w:ascii="Menlo" w:hAnsi="Menlo" w:cs="Menlo"/>
                <w:i/>
                <w:iCs/>
                <w:color w:val="808080"/>
                <w:sz w:val="18"/>
                <w:szCs w:val="18"/>
              </w:rPr>
              <w:t>//</w:t>
            </w:r>
            <w:r w:rsidRPr="00176D3B">
              <w:rPr>
                <w:rFonts w:ascii="Menlo" w:hAnsi="Menlo" w:cs="Menlo"/>
                <w:i/>
                <w:iCs/>
                <w:color w:val="808080"/>
                <w:sz w:val="18"/>
                <w:szCs w:val="18"/>
              </w:rPr>
              <w:t>就这么用</w:t>
            </w:r>
            <w:r w:rsidRPr="00176D3B">
              <w:rPr>
                <w:rFonts w:ascii="Menlo" w:hAnsi="Menlo" w:cs="Menlo"/>
                <w:i/>
                <w:iCs/>
                <w:color w:val="808080"/>
                <w:sz w:val="18"/>
                <w:szCs w:val="18"/>
              </w:rPr>
              <w:br/>
            </w:r>
            <w:r w:rsidRPr="00176D3B">
              <w:rPr>
                <w:rFonts w:ascii="Menlo" w:hAnsi="Menlo" w:cs="Menlo"/>
                <w:color w:val="458383"/>
                <w:sz w:val="18"/>
                <w:szCs w:val="18"/>
              </w:rPr>
              <w:t>zip</w:t>
            </w:r>
            <w:r w:rsidRPr="00176D3B">
              <w:rPr>
                <w:rFonts w:ascii="Menlo" w:hAnsi="Menlo" w:cs="Menlo"/>
                <w:color w:val="000000"/>
                <w:sz w:val="18"/>
                <w:szCs w:val="18"/>
              </w:rPr>
              <w:t>.pipe(</w:t>
            </w:r>
            <w:r w:rsidRPr="00176D3B">
              <w:rPr>
                <w:rFonts w:ascii="Menlo" w:hAnsi="Menlo" w:cs="Menlo"/>
                <w:color w:val="458383"/>
                <w:sz w:val="18"/>
                <w:szCs w:val="18"/>
              </w:rPr>
              <w:t>zipStream</w:t>
            </w:r>
            <w:r w:rsidRPr="00176D3B">
              <w:rPr>
                <w:rFonts w:ascii="Menlo" w:hAnsi="Menlo" w:cs="Menlo"/>
                <w:color w:val="000000"/>
                <w:sz w:val="18"/>
                <w:szCs w:val="18"/>
              </w:rPr>
              <w:t>);</w:t>
            </w:r>
            <w:r w:rsidRPr="00176D3B">
              <w:rPr>
                <w:rFonts w:ascii="Menlo" w:hAnsi="Menlo" w:cs="Menlo"/>
                <w:color w:val="000000"/>
                <w:sz w:val="18"/>
                <w:szCs w:val="18"/>
              </w:rPr>
              <w:br/>
            </w:r>
            <w:r w:rsidRPr="00176D3B">
              <w:rPr>
                <w:rFonts w:ascii="Menlo" w:hAnsi="Menlo" w:cs="Menlo"/>
                <w:i/>
                <w:iCs/>
                <w:color w:val="808080"/>
                <w:sz w:val="18"/>
                <w:szCs w:val="18"/>
              </w:rPr>
              <w:t>//</w:t>
            </w:r>
            <w:r w:rsidRPr="00176D3B">
              <w:rPr>
                <w:rFonts w:ascii="Menlo" w:hAnsi="Menlo" w:cs="Menlo"/>
                <w:i/>
                <w:iCs/>
                <w:color w:val="808080"/>
                <w:sz w:val="18"/>
                <w:szCs w:val="18"/>
              </w:rPr>
              <w:t>将</w:t>
            </w:r>
            <w:r w:rsidRPr="00176D3B">
              <w:rPr>
                <w:rFonts w:ascii="Menlo" w:hAnsi="Menlo" w:cs="Menlo"/>
                <w:i/>
                <w:iCs/>
                <w:color w:val="808080"/>
                <w:sz w:val="18"/>
                <w:szCs w:val="18"/>
              </w:rPr>
              <w:t>uploads/docs</w:t>
            </w:r>
            <w:r w:rsidRPr="00176D3B">
              <w:rPr>
                <w:rFonts w:ascii="Menlo" w:hAnsi="Menlo" w:cs="Menlo"/>
                <w:i/>
                <w:iCs/>
                <w:color w:val="808080"/>
                <w:sz w:val="18"/>
                <w:szCs w:val="18"/>
              </w:rPr>
              <w:t>文件夹下内容打包，参数</w:t>
            </w:r>
            <w:r w:rsidRPr="00176D3B">
              <w:rPr>
                <w:rFonts w:ascii="Menlo" w:hAnsi="Menlo" w:cs="Menlo"/>
                <w:i/>
                <w:iCs/>
                <w:color w:val="808080"/>
                <w:sz w:val="18"/>
                <w:szCs w:val="18"/>
              </w:rPr>
              <w:t>2</w:t>
            </w:r>
            <w:r w:rsidRPr="00176D3B">
              <w:rPr>
                <w:rFonts w:ascii="Menlo" w:hAnsi="Menlo" w:cs="Menlo"/>
                <w:i/>
                <w:iCs/>
                <w:color w:val="808080"/>
                <w:sz w:val="18"/>
                <w:szCs w:val="18"/>
              </w:rPr>
              <w:t>指定</w:t>
            </w:r>
            <w:r w:rsidRPr="00176D3B">
              <w:rPr>
                <w:rFonts w:ascii="Menlo" w:hAnsi="Menlo" w:cs="Menlo"/>
                <w:i/>
                <w:iCs/>
                <w:color w:val="808080"/>
                <w:sz w:val="18"/>
                <w:szCs w:val="18"/>
              </w:rPr>
              <w:t>zip</w:t>
            </w:r>
            <w:r w:rsidRPr="00176D3B">
              <w:rPr>
                <w:rFonts w:ascii="Menlo" w:hAnsi="Menlo" w:cs="Menlo"/>
                <w:i/>
                <w:iCs/>
                <w:color w:val="808080"/>
                <w:sz w:val="18"/>
                <w:szCs w:val="18"/>
              </w:rPr>
              <w:t>文件中打包内容属于哪个目录</w:t>
            </w:r>
            <w:r w:rsidRPr="00176D3B">
              <w:rPr>
                <w:rFonts w:ascii="Menlo" w:hAnsi="Menlo" w:cs="Menlo"/>
                <w:i/>
                <w:iCs/>
                <w:color w:val="808080"/>
                <w:sz w:val="18"/>
                <w:szCs w:val="18"/>
              </w:rPr>
              <w:br/>
            </w:r>
            <w:r w:rsidRPr="00176D3B">
              <w:rPr>
                <w:rFonts w:ascii="Menlo" w:hAnsi="Menlo" w:cs="Menlo"/>
                <w:color w:val="458383"/>
                <w:sz w:val="18"/>
                <w:szCs w:val="18"/>
              </w:rPr>
              <w:t>zip</w:t>
            </w:r>
            <w:r w:rsidRPr="00176D3B">
              <w:rPr>
                <w:rFonts w:ascii="Menlo" w:hAnsi="Menlo" w:cs="Menlo"/>
                <w:color w:val="000000"/>
                <w:sz w:val="18"/>
                <w:szCs w:val="18"/>
              </w:rPr>
              <w:t>.directory(</w:t>
            </w:r>
            <w:r w:rsidRPr="00176D3B">
              <w:rPr>
                <w:rFonts w:ascii="Menlo" w:hAnsi="Menlo" w:cs="Menlo"/>
                <w:b/>
                <w:bCs/>
                <w:color w:val="008000"/>
                <w:sz w:val="18"/>
                <w:szCs w:val="18"/>
              </w:rPr>
              <w:t>'uploads/docs/'</w:t>
            </w:r>
            <w:r w:rsidRPr="00176D3B">
              <w:rPr>
                <w:rFonts w:ascii="Menlo" w:hAnsi="Menlo" w:cs="Menlo"/>
                <w:color w:val="000000"/>
                <w:sz w:val="18"/>
                <w:szCs w:val="18"/>
              </w:rPr>
              <w:t>,</w:t>
            </w:r>
            <w:r w:rsidRPr="00176D3B">
              <w:rPr>
                <w:rFonts w:ascii="Menlo" w:hAnsi="Menlo" w:cs="Menlo"/>
                <w:b/>
                <w:bCs/>
                <w:color w:val="008000"/>
                <w:sz w:val="18"/>
                <w:szCs w:val="18"/>
              </w:rPr>
              <w:t>'docs'</w:t>
            </w:r>
            <w:r w:rsidRPr="00176D3B">
              <w:rPr>
                <w:rFonts w:ascii="Menlo" w:hAnsi="Menlo" w:cs="Menlo"/>
                <w:color w:val="000000"/>
                <w:sz w:val="18"/>
                <w:szCs w:val="18"/>
              </w:rPr>
              <w:t>);</w:t>
            </w:r>
            <w:r w:rsidRPr="00176D3B">
              <w:rPr>
                <w:rFonts w:ascii="Menlo" w:hAnsi="Menlo" w:cs="Menlo"/>
                <w:color w:val="000000"/>
                <w:sz w:val="18"/>
                <w:szCs w:val="18"/>
              </w:rPr>
              <w:br/>
            </w:r>
            <w:r w:rsidRPr="00176D3B">
              <w:rPr>
                <w:rFonts w:ascii="Menlo" w:hAnsi="Menlo" w:cs="Menlo"/>
                <w:i/>
                <w:iCs/>
                <w:color w:val="808080"/>
                <w:sz w:val="18"/>
                <w:szCs w:val="18"/>
              </w:rPr>
              <w:t>//</w:t>
            </w:r>
            <w:r w:rsidRPr="00176D3B">
              <w:rPr>
                <w:rFonts w:ascii="Menlo" w:hAnsi="Menlo" w:cs="Menlo"/>
                <w:i/>
                <w:iCs/>
                <w:color w:val="808080"/>
                <w:sz w:val="18"/>
                <w:szCs w:val="18"/>
              </w:rPr>
              <w:t>等待文件压缩完成</w:t>
            </w:r>
            <w:r w:rsidRPr="00176D3B">
              <w:rPr>
                <w:rFonts w:ascii="Menlo" w:hAnsi="Menlo" w:cs="Menlo"/>
                <w:i/>
                <w:iCs/>
                <w:color w:val="808080"/>
                <w:sz w:val="18"/>
                <w:szCs w:val="18"/>
              </w:rPr>
              <w:br/>
            </w:r>
            <w:r w:rsidRPr="00176D3B">
              <w:rPr>
                <w:rFonts w:ascii="Menlo" w:hAnsi="Menlo" w:cs="Menlo"/>
                <w:b/>
                <w:bCs/>
                <w:color w:val="000080"/>
                <w:sz w:val="18"/>
                <w:szCs w:val="18"/>
              </w:rPr>
              <w:lastRenderedPageBreak/>
              <w:t xml:space="preserve">await </w:t>
            </w:r>
            <w:r w:rsidRPr="00176D3B">
              <w:rPr>
                <w:rFonts w:ascii="Menlo" w:hAnsi="Menlo" w:cs="Menlo"/>
                <w:color w:val="458383"/>
                <w:sz w:val="18"/>
                <w:szCs w:val="18"/>
              </w:rPr>
              <w:t>zip</w:t>
            </w:r>
            <w:r w:rsidRPr="00176D3B">
              <w:rPr>
                <w:rFonts w:ascii="Menlo" w:hAnsi="Menlo" w:cs="Menlo"/>
                <w:color w:val="000000"/>
                <w:sz w:val="18"/>
                <w:szCs w:val="18"/>
              </w:rPr>
              <w:t>.finalize();</w:t>
            </w:r>
            <w:r w:rsidRPr="00176D3B">
              <w:rPr>
                <w:rFonts w:ascii="Menlo" w:hAnsi="Menlo" w:cs="Menlo"/>
                <w:color w:val="000000"/>
                <w:sz w:val="18"/>
                <w:szCs w:val="18"/>
              </w:rPr>
              <w:br/>
            </w:r>
            <w:r w:rsidRPr="00176D3B">
              <w:rPr>
                <w:rFonts w:ascii="Menlo" w:hAnsi="Menlo" w:cs="Menlo"/>
                <w:i/>
                <w:iCs/>
                <w:color w:val="808080"/>
                <w:sz w:val="18"/>
                <w:szCs w:val="18"/>
              </w:rPr>
              <w:t>//</w:t>
            </w:r>
            <w:r w:rsidRPr="00176D3B">
              <w:rPr>
                <w:rFonts w:ascii="Menlo" w:hAnsi="Menlo" w:cs="Menlo"/>
                <w:i/>
                <w:iCs/>
                <w:color w:val="808080"/>
                <w:sz w:val="18"/>
                <w:szCs w:val="18"/>
              </w:rPr>
              <w:t>注意：生成的</w:t>
            </w:r>
            <w:r w:rsidRPr="00176D3B">
              <w:rPr>
                <w:rFonts w:ascii="Menlo" w:hAnsi="Menlo" w:cs="Menlo"/>
                <w:i/>
                <w:iCs/>
                <w:color w:val="808080"/>
                <w:sz w:val="18"/>
                <w:szCs w:val="18"/>
              </w:rPr>
              <w:t>zip</w:t>
            </w:r>
            <w:r w:rsidRPr="00176D3B">
              <w:rPr>
                <w:rFonts w:ascii="Menlo" w:hAnsi="Menlo" w:cs="Menlo"/>
                <w:i/>
                <w:iCs/>
                <w:color w:val="808080"/>
                <w:sz w:val="18"/>
                <w:szCs w:val="18"/>
              </w:rPr>
              <w:t>文件路径不可以在</w:t>
            </w:r>
            <w:r w:rsidRPr="00176D3B">
              <w:rPr>
                <w:rFonts w:ascii="Menlo" w:hAnsi="Menlo" w:cs="Menlo"/>
                <w:i/>
                <w:iCs/>
                <w:color w:val="808080"/>
                <w:sz w:val="18"/>
                <w:szCs w:val="18"/>
              </w:rPr>
              <w:t>zip.directory</w:t>
            </w:r>
            <w:r w:rsidRPr="00176D3B">
              <w:rPr>
                <w:rFonts w:ascii="Menlo" w:hAnsi="Menlo" w:cs="Menlo"/>
                <w:i/>
                <w:iCs/>
                <w:color w:val="808080"/>
                <w:sz w:val="18"/>
                <w:szCs w:val="18"/>
              </w:rPr>
              <w:t>参数</w:t>
            </w:r>
            <w:r w:rsidRPr="00176D3B">
              <w:rPr>
                <w:rFonts w:ascii="Menlo" w:hAnsi="Menlo" w:cs="Menlo"/>
                <w:i/>
                <w:iCs/>
                <w:color w:val="808080"/>
                <w:sz w:val="18"/>
                <w:szCs w:val="18"/>
              </w:rPr>
              <w:t>1</w:t>
            </w:r>
            <w:r w:rsidRPr="00176D3B">
              <w:rPr>
                <w:rFonts w:ascii="Menlo" w:hAnsi="Menlo" w:cs="Menlo"/>
                <w:i/>
                <w:iCs/>
                <w:color w:val="808080"/>
                <w:sz w:val="18"/>
                <w:szCs w:val="18"/>
              </w:rPr>
              <w:t>的目录下</w:t>
            </w:r>
            <w:r w:rsidRPr="00176D3B">
              <w:rPr>
                <w:rFonts w:ascii="Menlo" w:hAnsi="Menlo" w:cs="Menlo" w:hint="eastAsia"/>
                <w:i/>
                <w:iCs/>
                <w:color w:val="808080"/>
                <w:sz w:val="18"/>
                <w:szCs w:val="18"/>
              </w:rPr>
              <w:t>，否则一起把压缩包又打包了</w:t>
            </w:r>
          </w:p>
        </w:tc>
      </w:tr>
    </w:tbl>
    <w:p w14:paraId="0DC635A7" w14:textId="77777777" w:rsidR="00F357D6" w:rsidRDefault="00F357D6" w:rsidP="00F357D6">
      <w:pPr>
        <w:pStyle w:val="3"/>
      </w:pPr>
      <w:r>
        <w:rPr>
          <w:rFonts w:hint="eastAsia"/>
        </w:rPr>
        <w:lastRenderedPageBreak/>
        <w:t>koa-onerror（异常处理）</w:t>
      </w:r>
    </w:p>
    <w:p w14:paraId="0804F288" w14:textId="77777777" w:rsidR="00F357D6" w:rsidRDefault="00F357D6" w:rsidP="00315AED">
      <w:pPr>
        <w:pStyle w:val="4"/>
        <w:numPr>
          <w:ilvl w:val="0"/>
          <w:numId w:val="189"/>
        </w:numPr>
      </w:pPr>
      <w:r>
        <w:rPr>
          <w:rFonts w:hint="eastAsia"/>
        </w:rPr>
        <w:t>介绍</w:t>
      </w:r>
    </w:p>
    <w:p w14:paraId="40D8FAFC" w14:textId="77777777" w:rsidR="00F357D6" w:rsidRDefault="00F357D6" w:rsidP="00F357D6">
      <w:pPr>
        <w:ind w:left="420" w:firstLine="420"/>
      </w:pPr>
      <w:r>
        <w:rPr>
          <w:rFonts w:hint="eastAsia"/>
        </w:rPr>
        <w:t>如果不用该模块，产生异常时，页面上显示的是</w:t>
      </w:r>
      <w:r>
        <w:t>“</w:t>
      </w:r>
      <w:r w:rsidRPr="008016C6">
        <w:t>Internal Server Error</w:t>
      </w:r>
      <w:r>
        <w:t>”</w:t>
      </w:r>
      <w:r>
        <w:rPr>
          <w:rFonts w:hint="eastAsia"/>
        </w:rPr>
        <w:t>，用了该模块，页面上会显示一些更详细的信息。同样该模块也可以做产生异常时页面的跳转等</w:t>
      </w:r>
      <w:r>
        <w:t>…</w:t>
      </w:r>
    </w:p>
    <w:p w14:paraId="5F217C7F" w14:textId="77777777" w:rsidR="00F357D6" w:rsidRDefault="00F357D6" w:rsidP="00F357D6">
      <w:pPr>
        <w:pStyle w:val="4"/>
      </w:pPr>
      <w:r>
        <w:rPr>
          <w:rFonts w:hint="eastAsia"/>
        </w:rPr>
        <w:t>例</w:t>
      </w:r>
    </w:p>
    <w:tbl>
      <w:tblPr>
        <w:tblStyle w:val="ac"/>
        <w:tblW w:w="0" w:type="auto"/>
        <w:tblInd w:w="420" w:type="dxa"/>
        <w:tblLook w:val="04A0" w:firstRow="1" w:lastRow="0" w:firstColumn="1" w:lastColumn="0" w:noHBand="0" w:noVBand="1"/>
      </w:tblPr>
      <w:tblGrid>
        <w:gridCol w:w="7876"/>
      </w:tblGrid>
      <w:tr w:rsidR="00F357D6" w14:paraId="22507B79" w14:textId="77777777" w:rsidTr="007E3FED">
        <w:tc>
          <w:tcPr>
            <w:tcW w:w="8296" w:type="dxa"/>
          </w:tcPr>
          <w:p w14:paraId="22B20402" w14:textId="77777777" w:rsidR="00F357D6" w:rsidRPr="008016C6" w:rsidRDefault="00F357D6" w:rsidP="007E3FED">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const </w:t>
            </w:r>
            <w:r>
              <w:rPr>
                <w:rFonts w:ascii="Menlo" w:hAnsi="Menlo" w:cs="Menlo"/>
                <w:b/>
                <w:bCs/>
                <w:color w:val="660E7A"/>
                <w:sz w:val="23"/>
                <w:szCs w:val="23"/>
              </w:rPr>
              <w:t xml:space="preserve">Koa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const </w:t>
            </w:r>
            <w:r>
              <w:rPr>
                <w:rFonts w:ascii="Menlo" w:hAnsi="Menlo" w:cs="Menlo"/>
                <w:color w:val="000000"/>
                <w:sz w:val="23"/>
                <w:szCs w:val="23"/>
              </w:rPr>
              <w:t xml:space="preserve">Koa_router =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'koa-router'</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const </w:t>
            </w:r>
            <w:r>
              <w:rPr>
                <w:rFonts w:ascii="Menlo" w:hAnsi="Menlo" w:cs="Menlo"/>
                <w:color w:val="7A7A43"/>
                <w:sz w:val="23"/>
                <w:szCs w:val="23"/>
              </w:rPr>
              <w:t xml:space="preserve">onerror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'koa-onerror'</w:t>
            </w:r>
            <w:r>
              <w:rPr>
                <w:rFonts w:ascii="Menlo" w:hAnsi="Menlo" w:cs="Menlo"/>
                <w:color w:val="000000"/>
                <w:sz w:val="23"/>
                <w:szCs w:val="23"/>
              </w:rPr>
              <w:t>);</w:t>
            </w:r>
            <w:r>
              <w:rPr>
                <w:rFonts w:ascii="Menlo" w:hAnsi="Menlo" w:cs="Menlo"/>
                <w:color w:val="000000"/>
                <w:sz w:val="23"/>
                <w:szCs w:val="23"/>
              </w:rPr>
              <w:br/>
            </w:r>
            <w:r>
              <w:rPr>
                <w:rFonts w:ascii="Menlo" w:hAnsi="Menlo" w:cs="Menlo"/>
                <w:color w:val="000000"/>
                <w:sz w:val="23"/>
                <w:szCs w:val="23"/>
              </w:rPr>
              <w:br/>
            </w:r>
            <w:r>
              <w:rPr>
                <w:rFonts w:ascii="Menlo" w:hAnsi="Menlo" w:cs="Menlo"/>
                <w:b/>
                <w:bCs/>
                <w:color w:val="000080"/>
                <w:sz w:val="23"/>
                <w:szCs w:val="23"/>
              </w:rPr>
              <w:t xml:space="preserve">let </w:t>
            </w:r>
            <w:r>
              <w:rPr>
                <w:rFonts w:ascii="Menlo" w:hAnsi="Menlo" w:cs="Menlo"/>
                <w:color w:val="458383"/>
                <w:sz w:val="23"/>
                <w:szCs w:val="23"/>
              </w:rPr>
              <w:t xml:space="preserve">app </w:t>
            </w:r>
            <w:r>
              <w:rPr>
                <w:rFonts w:ascii="Menlo" w:hAnsi="Menlo" w:cs="Menlo"/>
                <w:color w:val="000000"/>
                <w:sz w:val="23"/>
                <w:szCs w:val="23"/>
              </w:rPr>
              <w:t xml:space="preserve">= </w:t>
            </w:r>
            <w:r>
              <w:rPr>
                <w:rFonts w:ascii="Menlo" w:hAnsi="Menlo" w:cs="Menlo"/>
                <w:b/>
                <w:bCs/>
                <w:color w:val="000080"/>
                <w:sz w:val="23"/>
                <w:szCs w:val="23"/>
              </w:rPr>
              <w:t xml:space="preserve">new </w:t>
            </w:r>
            <w:r>
              <w:rPr>
                <w:rFonts w:ascii="Menlo" w:hAnsi="Menlo" w:cs="Menlo"/>
                <w:b/>
                <w:bCs/>
                <w:color w:val="660E7A"/>
                <w:sz w:val="23"/>
                <w:szCs w:val="23"/>
              </w:rPr>
              <w:t>Koa</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let </w:t>
            </w:r>
            <w:r>
              <w:rPr>
                <w:rFonts w:ascii="Menlo" w:hAnsi="Menlo" w:cs="Menlo"/>
                <w:color w:val="458383"/>
                <w:sz w:val="23"/>
                <w:szCs w:val="23"/>
              </w:rPr>
              <w:t xml:space="preserve">router </w:t>
            </w:r>
            <w:r>
              <w:rPr>
                <w:rFonts w:ascii="Menlo" w:hAnsi="Menlo" w:cs="Menlo"/>
                <w:color w:val="000000"/>
                <w:sz w:val="23"/>
                <w:szCs w:val="23"/>
              </w:rPr>
              <w:t>=</w:t>
            </w:r>
            <w:r>
              <w:rPr>
                <w:rFonts w:ascii="Menlo" w:hAnsi="Menlo" w:cs="Menlo"/>
                <w:b/>
                <w:bCs/>
                <w:color w:val="000080"/>
                <w:sz w:val="23"/>
                <w:szCs w:val="23"/>
              </w:rPr>
              <w:t xml:space="preserve">new </w:t>
            </w:r>
            <w:r>
              <w:rPr>
                <w:rFonts w:ascii="Menlo" w:hAnsi="Menlo" w:cs="Menlo"/>
                <w:color w:val="000000"/>
                <w:sz w:val="23"/>
                <w:szCs w:val="23"/>
              </w:rPr>
              <w:t>Koa_router();</w:t>
            </w:r>
            <w:r>
              <w:rPr>
                <w:rFonts w:ascii="Menlo" w:hAnsi="Menlo" w:cs="Menlo"/>
                <w:color w:val="000000"/>
                <w:sz w:val="23"/>
                <w:szCs w:val="23"/>
              </w:rPr>
              <w:br/>
            </w:r>
            <w:r>
              <w:rPr>
                <w:rFonts w:ascii="Menlo" w:hAnsi="Menlo" w:cs="Menlo"/>
                <w:color w:val="000000"/>
                <w:sz w:val="23"/>
                <w:szCs w:val="23"/>
              </w:rPr>
              <w:br/>
            </w:r>
            <w:r>
              <w:rPr>
                <w:rFonts w:ascii="Menlo" w:hAnsi="Menlo" w:cs="Menlo"/>
                <w:color w:val="7A7A43"/>
                <w:sz w:val="23"/>
                <w:szCs w:val="23"/>
              </w:rPr>
              <w:t>onerror</w:t>
            </w:r>
            <w:r>
              <w:rPr>
                <w:rFonts w:ascii="Menlo" w:hAnsi="Menlo" w:cs="Menlo"/>
                <w:color w:val="000000"/>
                <w:sz w:val="23"/>
                <w:szCs w:val="23"/>
              </w:rPr>
              <w:t>(</w:t>
            </w:r>
            <w:r>
              <w:rPr>
                <w:rFonts w:ascii="Menlo" w:hAnsi="Menlo" w:cs="Menlo"/>
                <w:color w:val="458383"/>
                <w:sz w:val="23"/>
                <w:szCs w:val="23"/>
              </w:rPr>
              <w:t>app</w:t>
            </w:r>
            <w:r>
              <w:rPr>
                <w:rFonts w:ascii="Menlo" w:hAnsi="Menlo" w:cs="Menlo"/>
                <w:color w:val="000000"/>
                <w:sz w:val="23"/>
                <w:szCs w:val="23"/>
              </w:rPr>
              <w:t>);</w:t>
            </w:r>
            <w:r>
              <w:rPr>
                <w:rFonts w:ascii="Menlo" w:hAnsi="Menlo" w:cs="Menlo"/>
                <w:color w:val="000000"/>
                <w:sz w:val="23"/>
                <w:szCs w:val="23"/>
              </w:rPr>
              <w:br/>
            </w:r>
            <w:r>
              <w:rPr>
                <w:rFonts w:ascii="Menlo" w:hAnsi="Menlo" w:cs="Menlo"/>
                <w:color w:val="000000"/>
                <w:sz w:val="23"/>
                <w:szCs w:val="23"/>
              </w:rPr>
              <w:br/>
            </w:r>
            <w:r>
              <w:rPr>
                <w:rFonts w:ascii="Menlo" w:hAnsi="Menlo" w:cs="Menlo"/>
                <w:color w:val="458383"/>
                <w:sz w:val="23"/>
                <w:szCs w:val="23"/>
              </w:rPr>
              <w:t>router</w:t>
            </w:r>
            <w:r>
              <w:rPr>
                <w:rFonts w:ascii="Menlo" w:hAnsi="Menlo" w:cs="Menlo"/>
                <w:color w:val="000000"/>
                <w:sz w:val="23"/>
                <w:szCs w:val="23"/>
              </w:rPr>
              <w:t>.get(</w:t>
            </w:r>
            <w:r>
              <w:rPr>
                <w:rFonts w:ascii="Menlo" w:hAnsi="Menlo" w:cs="Menlo"/>
                <w:b/>
                <w:bCs/>
                <w:color w:val="008000"/>
                <w:sz w:val="23"/>
                <w:szCs w:val="23"/>
              </w:rPr>
              <w:t>'/'</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(ctx,next)=&gt;{</w:t>
            </w:r>
            <w:r>
              <w:rPr>
                <w:rFonts w:ascii="Menlo" w:hAnsi="Menlo" w:cs="Menlo"/>
                <w:color w:val="000000"/>
                <w:sz w:val="23"/>
                <w:szCs w:val="23"/>
              </w:rPr>
              <w:br/>
              <w:t xml:space="preserve">    </w:t>
            </w:r>
            <w:r>
              <w:rPr>
                <w:rFonts w:ascii="Menlo" w:hAnsi="Menlo" w:cs="Menlo"/>
                <w:b/>
                <w:bCs/>
                <w:color w:val="000080"/>
                <w:sz w:val="23"/>
                <w:szCs w:val="23"/>
              </w:rPr>
              <w:t xml:space="preserve">throw new </w:t>
            </w:r>
            <w:r>
              <w:rPr>
                <w:rFonts w:ascii="Menlo" w:hAnsi="Menlo" w:cs="Menlo"/>
                <w:b/>
                <w:bCs/>
                <w:i/>
                <w:iCs/>
                <w:color w:val="660E7A"/>
                <w:sz w:val="23"/>
                <w:szCs w:val="23"/>
              </w:rPr>
              <w:t>Error</w:t>
            </w:r>
            <w:r>
              <w:rPr>
                <w:rFonts w:ascii="Menlo" w:hAnsi="Menlo" w:cs="Menlo"/>
                <w:color w:val="000000"/>
                <w:sz w:val="23"/>
                <w:szCs w:val="23"/>
              </w:rPr>
              <w:t>(</w:t>
            </w:r>
            <w:r>
              <w:rPr>
                <w:rFonts w:ascii="Menlo" w:hAnsi="Menlo" w:cs="Menlo"/>
                <w:b/>
                <w:bCs/>
                <w:color w:val="008000"/>
                <w:sz w:val="23"/>
                <w:szCs w:val="23"/>
              </w:rPr>
              <w:t>'test onerror'</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b/>
                <w:bCs/>
                <w:color w:val="000080"/>
                <w:sz w:val="23"/>
                <w:szCs w:val="23"/>
              </w:rPr>
              <w:t xml:space="preserve">return </w:t>
            </w:r>
            <w:r>
              <w:rPr>
                <w:rFonts w:ascii="Menlo" w:hAnsi="Menlo" w:cs="Menlo"/>
                <w:color w:val="000000"/>
                <w:sz w:val="23"/>
                <w:szCs w:val="23"/>
              </w:rPr>
              <w:t>ctx.</w:t>
            </w:r>
            <w:r>
              <w:rPr>
                <w:rFonts w:ascii="Menlo" w:hAnsi="Menlo" w:cs="Menlo"/>
                <w:b/>
                <w:bCs/>
                <w:color w:val="660E7A"/>
                <w:sz w:val="23"/>
                <w:szCs w:val="23"/>
              </w:rPr>
              <w:t xml:space="preserve">body </w:t>
            </w:r>
            <w:r>
              <w:rPr>
                <w:rFonts w:ascii="Menlo" w:hAnsi="Menlo" w:cs="Menlo"/>
                <w:color w:val="000000"/>
                <w:sz w:val="23"/>
                <w:szCs w:val="23"/>
              </w:rPr>
              <w:t xml:space="preserve">= </w:t>
            </w:r>
            <w:r>
              <w:rPr>
                <w:rFonts w:ascii="Menlo" w:hAnsi="Menlo" w:cs="Menlo"/>
                <w:b/>
                <w:bCs/>
                <w:color w:val="008000"/>
                <w:sz w:val="23"/>
                <w:szCs w:val="23"/>
              </w:rPr>
              <w:t>'test onerror'</w:t>
            </w:r>
            <w:r>
              <w:rPr>
                <w:rFonts w:ascii="Menlo" w:hAnsi="Menlo" w:cs="Menlo"/>
                <w:color w:val="000000"/>
                <w:sz w:val="23"/>
                <w:szCs w:val="23"/>
              </w:rPr>
              <w:t>;</w:t>
            </w:r>
            <w:r>
              <w:rPr>
                <w:rFonts w:ascii="Menlo" w:hAnsi="Menlo" w:cs="Menlo"/>
                <w:color w:val="000000"/>
                <w:sz w:val="23"/>
                <w:szCs w:val="23"/>
              </w:rPr>
              <w:br/>
              <w:t>});</w:t>
            </w:r>
            <w:r>
              <w:rPr>
                <w:rFonts w:ascii="Menlo" w:hAnsi="Menlo" w:cs="Menlo"/>
                <w:color w:val="000000"/>
                <w:sz w:val="23"/>
                <w:szCs w:val="23"/>
              </w:rPr>
              <w:br/>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458383"/>
                <w:sz w:val="23"/>
                <w:szCs w:val="23"/>
              </w:rPr>
              <w:t>router</w:t>
            </w:r>
            <w:r>
              <w:rPr>
                <w:rFonts w:ascii="Menlo" w:hAnsi="Menlo" w:cs="Menlo"/>
                <w:color w:val="000000"/>
                <w:sz w:val="23"/>
                <w:szCs w:val="23"/>
              </w:rPr>
              <w:t>.</w:t>
            </w:r>
            <w:r>
              <w:rPr>
                <w:rFonts w:ascii="Menlo" w:hAnsi="Menlo" w:cs="Menlo"/>
                <w:color w:val="7A7A43"/>
                <w:sz w:val="23"/>
                <w:szCs w:val="23"/>
              </w:rPr>
              <w:t>routes</w:t>
            </w:r>
            <w:r>
              <w:rPr>
                <w:rFonts w:ascii="Menlo" w:hAnsi="Menlo" w:cs="Menlo"/>
                <w:color w:val="000000"/>
                <w:sz w:val="23"/>
                <w:szCs w:val="23"/>
              </w:rPr>
              <w:t>());</w:t>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458383"/>
                <w:sz w:val="23"/>
                <w:szCs w:val="23"/>
              </w:rPr>
              <w:t>router</w:t>
            </w:r>
            <w:r>
              <w:rPr>
                <w:rFonts w:ascii="Menlo" w:hAnsi="Menlo" w:cs="Menlo"/>
                <w:color w:val="000000"/>
                <w:sz w:val="23"/>
                <w:szCs w:val="23"/>
              </w:rPr>
              <w:t>.</w:t>
            </w:r>
            <w:r>
              <w:rPr>
                <w:rFonts w:ascii="Menlo" w:hAnsi="Menlo" w:cs="Menlo"/>
                <w:color w:val="7A7A43"/>
                <w:sz w:val="23"/>
                <w:szCs w:val="23"/>
              </w:rPr>
              <w:t>allowedMethods</w:t>
            </w:r>
            <w:r>
              <w:rPr>
                <w:rFonts w:ascii="Menlo" w:hAnsi="Menlo" w:cs="Menlo"/>
                <w:color w:val="000000"/>
                <w:sz w:val="23"/>
                <w:szCs w:val="23"/>
              </w:rPr>
              <w:t>());</w:t>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listen</w:t>
            </w:r>
            <w:r>
              <w:rPr>
                <w:rFonts w:ascii="Menlo" w:hAnsi="Menlo" w:cs="Menlo"/>
                <w:color w:val="000000"/>
                <w:sz w:val="23"/>
                <w:szCs w:val="23"/>
              </w:rPr>
              <w:t>(</w:t>
            </w:r>
            <w:r>
              <w:rPr>
                <w:rFonts w:ascii="Menlo" w:hAnsi="Menlo" w:cs="Menlo"/>
                <w:color w:val="0000FF"/>
                <w:sz w:val="23"/>
                <w:szCs w:val="23"/>
              </w:rPr>
              <w:t>8001</w:t>
            </w:r>
            <w:r>
              <w:rPr>
                <w:rFonts w:ascii="Menlo" w:hAnsi="Menlo" w:cs="Menlo"/>
                <w:color w:val="000000"/>
                <w:sz w:val="23"/>
                <w:szCs w:val="23"/>
              </w:rPr>
              <w:t>);</w:t>
            </w:r>
          </w:p>
        </w:tc>
      </w:tr>
    </w:tbl>
    <w:p w14:paraId="049D9406" w14:textId="08195C51" w:rsidR="00F357D6" w:rsidRDefault="00F357D6" w:rsidP="00F357D6">
      <w:pPr>
        <w:pStyle w:val="3"/>
      </w:pPr>
      <w:r>
        <w:rPr>
          <w:rFonts w:hint="eastAsia"/>
        </w:rPr>
        <w:t>koa</w:t>
      </w:r>
      <w:r>
        <w:t>-logger（</w:t>
      </w:r>
      <w:r>
        <w:rPr>
          <w:rFonts w:hint="eastAsia"/>
        </w:rPr>
        <w:t>日志</w:t>
      </w:r>
      <w:r w:rsidR="0021667C">
        <w:rPr>
          <w:rFonts w:hint="eastAsia"/>
        </w:rPr>
        <w:t>：请求响应信息</w:t>
      </w:r>
      <w:r>
        <w:t>）</w:t>
      </w:r>
    </w:p>
    <w:p w14:paraId="2C444D19" w14:textId="77777777" w:rsidR="00F357D6" w:rsidRDefault="00F357D6" w:rsidP="00315AED">
      <w:pPr>
        <w:pStyle w:val="a8"/>
        <w:numPr>
          <w:ilvl w:val="0"/>
          <w:numId w:val="217"/>
        </w:numPr>
        <w:ind w:firstLineChars="0"/>
      </w:pPr>
      <w:r>
        <w:rPr>
          <w:rFonts w:hint="eastAsia"/>
        </w:rPr>
        <w:t>作用</w:t>
      </w:r>
    </w:p>
    <w:p w14:paraId="534E8449" w14:textId="77777777" w:rsidR="00F357D6" w:rsidRDefault="00F357D6" w:rsidP="00F357D6">
      <w:pPr>
        <w:ind w:left="420" w:firstLine="420"/>
      </w:pPr>
      <w:r>
        <w:rPr>
          <w:rFonts w:hint="eastAsia"/>
        </w:rPr>
        <w:t>将类似于如下请求响应信息log到指定的输出位置（控制台、文件等）</w:t>
      </w:r>
    </w:p>
    <w:p w14:paraId="0635B3F3" w14:textId="77777777" w:rsidR="00F357D6" w:rsidRPr="00401F9E" w:rsidRDefault="00F357D6" w:rsidP="00F357D6">
      <w:pPr>
        <w:ind w:left="420" w:firstLine="420"/>
      </w:pPr>
      <w:r w:rsidRPr="00401F9E">
        <w:rPr>
          <w:noProof/>
        </w:rPr>
        <w:lastRenderedPageBreak/>
        <w:drawing>
          <wp:inline distT="0" distB="0" distL="0" distR="0" wp14:anchorId="020C8983" wp14:editId="36041293">
            <wp:extent cx="3229583" cy="1331495"/>
            <wp:effectExtent l="0" t="0" r="0"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244147" cy="1337499"/>
                    </a:xfrm>
                    <a:prstGeom prst="rect">
                      <a:avLst/>
                    </a:prstGeom>
                  </pic:spPr>
                </pic:pic>
              </a:graphicData>
            </a:graphic>
          </wp:inline>
        </w:drawing>
      </w:r>
    </w:p>
    <w:p w14:paraId="55451312" w14:textId="77777777" w:rsidR="00F357D6" w:rsidRDefault="00F357D6" w:rsidP="00315AED">
      <w:pPr>
        <w:pStyle w:val="a8"/>
        <w:numPr>
          <w:ilvl w:val="0"/>
          <w:numId w:val="217"/>
        </w:numPr>
        <w:ind w:firstLineChars="0"/>
      </w:pPr>
      <w:r>
        <w:rPr>
          <w:rFonts w:hint="eastAsia"/>
        </w:rPr>
        <w:t>用法</w:t>
      </w:r>
    </w:p>
    <w:p w14:paraId="55F9704E" w14:textId="77777777" w:rsidR="00F357D6" w:rsidRDefault="00F357D6" w:rsidP="00F357D6">
      <w:pPr>
        <w:pStyle w:val="a8"/>
        <w:ind w:left="840" w:firstLineChars="0" w:firstLine="0"/>
      </w:pPr>
      <w:r>
        <w:rPr>
          <w:rFonts w:hint="eastAsia"/>
        </w:rPr>
        <w:t>安装：npm</w:t>
      </w:r>
      <w:r>
        <w:t xml:space="preserve"> install koa-logger –save</w:t>
      </w:r>
    </w:p>
    <w:p w14:paraId="5D564736" w14:textId="77777777" w:rsidR="00F357D6" w:rsidRDefault="00F357D6" w:rsidP="00F357D6">
      <w:pPr>
        <w:pStyle w:val="a8"/>
        <w:ind w:left="840" w:firstLineChars="0" w:firstLine="0"/>
      </w:pPr>
      <w:r>
        <w:rPr>
          <w:rFonts w:hint="eastAsia"/>
        </w:rPr>
        <w:t>加载中间件：</w:t>
      </w:r>
    </w:p>
    <w:p w14:paraId="51F6CB84" w14:textId="77777777" w:rsidR="00F357D6" w:rsidRDefault="00F357D6" w:rsidP="00315AED">
      <w:pPr>
        <w:pStyle w:val="a8"/>
        <w:numPr>
          <w:ilvl w:val="1"/>
          <w:numId w:val="217"/>
        </w:numPr>
        <w:ind w:firstLineChars="0"/>
      </w:pPr>
      <w:r>
        <w:rPr>
          <w:rFonts w:hint="eastAsia"/>
        </w:rPr>
        <w:t>使用默认输出（控制台）</w:t>
      </w:r>
    </w:p>
    <w:tbl>
      <w:tblPr>
        <w:tblStyle w:val="ac"/>
        <w:tblW w:w="0" w:type="auto"/>
        <w:tblInd w:w="1260" w:type="dxa"/>
        <w:tblLook w:val="04A0" w:firstRow="1" w:lastRow="0" w:firstColumn="1" w:lastColumn="0" w:noHBand="0" w:noVBand="1"/>
      </w:tblPr>
      <w:tblGrid>
        <w:gridCol w:w="7036"/>
      </w:tblGrid>
      <w:tr w:rsidR="00F357D6" w14:paraId="534509C2" w14:textId="77777777" w:rsidTr="007E3FED">
        <w:tc>
          <w:tcPr>
            <w:tcW w:w="8296" w:type="dxa"/>
          </w:tcPr>
          <w:p w14:paraId="03EA6C2F" w14:textId="77777777" w:rsidR="00F357D6" w:rsidRPr="00417776" w:rsidRDefault="00F357D6" w:rsidP="007E3FED">
            <w:pPr>
              <w:pStyle w:val="HTML0"/>
              <w:shd w:val="clear" w:color="auto" w:fill="FFFFFF"/>
              <w:rPr>
                <w:rFonts w:ascii="Menlo" w:hAnsi="Menlo" w:cs="Menlo"/>
                <w:color w:val="000000"/>
                <w:sz w:val="23"/>
                <w:szCs w:val="23"/>
              </w:rPr>
            </w:pP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i/>
                <w:iCs/>
                <w:color w:val="000000"/>
                <w:sz w:val="23"/>
                <w:szCs w:val="23"/>
              </w:rPr>
              <w:t>logger</w:t>
            </w:r>
            <w:r>
              <w:rPr>
                <w:rFonts w:ascii="Menlo" w:hAnsi="Menlo" w:cs="Menlo"/>
                <w:color w:val="000000"/>
                <w:sz w:val="23"/>
                <w:szCs w:val="23"/>
              </w:rPr>
              <w:t>());</w:t>
            </w:r>
          </w:p>
        </w:tc>
      </w:tr>
    </w:tbl>
    <w:p w14:paraId="1A944AA5" w14:textId="77777777" w:rsidR="00F357D6" w:rsidRDefault="00F357D6" w:rsidP="00315AED">
      <w:pPr>
        <w:pStyle w:val="a8"/>
        <w:numPr>
          <w:ilvl w:val="1"/>
          <w:numId w:val="217"/>
        </w:numPr>
        <w:ind w:firstLineChars="0"/>
      </w:pPr>
      <w:r>
        <w:rPr>
          <w:rFonts w:hint="eastAsia"/>
        </w:rPr>
        <w:t>自定义输出</w:t>
      </w:r>
    </w:p>
    <w:tbl>
      <w:tblPr>
        <w:tblStyle w:val="ac"/>
        <w:tblW w:w="0" w:type="auto"/>
        <w:tblInd w:w="1260" w:type="dxa"/>
        <w:tblLook w:val="04A0" w:firstRow="1" w:lastRow="0" w:firstColumn="1" w:lastColumn="0" w:noHBand="0" w:noVBand="1"/>
      </w:tblPr>
      <w:tblGrid>
        <w:gridCol w:w="7036"/>
      </w:tblGrid>
      <w:tr w:rsidR="00F357D6" w14:paraId="15FEE185" w14:textId="77777777" w:rsidTr="007E3FED">
        <w:tc>
          <w:tcPr>
            <w:tcW w:w="8296" w:type="dxa"/>
          </w:tcPr>
          <w:p w14:paraId="46005663" w14:textId="77777777" w:rsidR="00F357D6" w:rsidRPr="00417776" w:rsidRDefault="00F357D6" w:rsidP="007E3FED">
            <w:pPr>
              <w:pStyle w:val="HTML0"/>
              <w:shd w:val="clear" w:color="auto" w:fill="FFFFFF"/>
              <w:rPr>
                <w:rFonts w:ascii="Menlo" w:hAnsi="Menlo" w:cs="Menlo"/>
                <w:color w:val="000000"/>
                <w:sz w:val="23"/>
                <w:szCs w:val="23"/>
              </w:rPr>
            </w:pP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i/>
                <w:iCs/>
                <w:color w:val="000000"/>
                <w:sz w:val="23"/>
                <w:szCs w:val="23"/>
              </w:rPr>
              <w:t>logger</w:t>
            </w:r>
            <w:r>
              <w:rPr>
                <w:rFonts w:ascii="Menlo" w:hAnsi="Menlo" w:cs="Menlo"/>
                <w:color w:val="000000"/>
                <w:sz w:val="23"/>
                <w:szCs w:val="23"/>
              </w:rPr>
              <w:t>((str,args)=&gt;{</w:t>
            </w:r>
            <w:r>
              <w:rPr>
                <w:rFonts w:ascii="Menlo" w:hAnsi="Menlo" w:cs="Menlo"/>
                <w:color w:val="000000"/>
                <w:sz w:val="23"/>
                <w:szCs w:val="23"/>
              </w:rPr>
              <w:br/>
              <w:t xml:space="preserve">    </w:t>
            </w:r>
            <w:r>
              <w:rPr>
                <w:rFonts w:ascii="Menlo" w:hAnsi="Menlo" w:cs="Menlo"/>
                <w:b/>
                <w:bCs/>
                <w:i/>
                <w:iCs/>
                <w:color w:val="660E7A"/>
                <w:sz w:val="23"/>
                <w:szCs w:val="23"/>
              </w:rPr>
              <w:t>console</w:t>
            </w:r>
            <w:r>
              <w:rPr>
                <w:rFonts w:ascii="Menlo" w:hAnsi="Menlo" w:cs="Menlo"/>
                <w:color w:val="000000"/>
                <w:sz w:val="23"/>
                <w:szCs w:val="23"/>
              </w:rPr>
              <w:t>.</w:t>
            </w:r>
            <w:r>
              <w:rPr>
                <w:rFonts w:ascii="Menlo" w:hAnsi="Menlo" w:cs="Menlo"/>
                <w:color w:val="7A7A43"/>
                <w:sz w:val="23"/>
                <w:szCs w:val="23"/>
              </w:rPr>
              <w:t>log</w:t>
            </w:r>
            <w:r>
              <w:rPr>
                <w:rFonts w:ascii="Menlo" w:hAnsi="Menlo" w:cs="Menlo"/>
                <w:color w:val="000000"/>
                <w:sz w:val="23"/>
                <w:szCs w:val="23"/>
              </w:rPr>
              <w:t>(str);</w:t>
            </w:r>
            <w:r>
              <w:rPr>
                <w:rFonts w:ascii="Menlo" w:hAnsi="Menlo" w:cs="Menlo"/>
                <w:color w:val="000000"/>
                <w:sz w:val="23"/>
                <w:szCs w:val="23"/>
              </w:rPr>
              <w:br/>
              <w:t>}));</w:t>
            </w:r>
          </w:p>
        </w:tc>
      </w:tr>
    </w:tbl>
    <w:p w14:paraId="6E1E5EB7" w14:textId="77777777" w:rsidR="00F357D6" w:rsidRDefault="00F357D6" w:rsidP="00315AED">
      <w:pPr>
        <w:pStyle w:val="a8"/>
        <w:numPr>
          <w:ilvl w:val="2"/>
          <w:numId w:val="217"/>
        </w:numPr>
        <w:ind w:firstLineChars="0"/>
      </w:pPr>
      <w:r>
        <w:rPr>
          <w:rFonts w:hint="eastAsia"/>
        </w:rPr>
        <w:t>将str参数输出到指定的位置，来自定义输出位置，如：文件</w:t>
      </w:r>
    </w:p>
    <w:p w14:paraId="1E24838D" w14:textId="77777777" w:rsidR="00F357D6" w:rsidRDefault="00F357D6" w:rsidP="00315AED">
      <w:pPr>
        <w:pStyle w:val="a8"/>
        <w:numPr>
          <w:ilvl w:val="2"/>
          <w:numId w:val="217"/>
        </w:numPr>
        <w:ind w:firstLineChars="0"/>
      </w:pPr>
      <w:r>
        <w:rPr>
          <w:rFonts w:hint="eastAsia"/>
        </w:rPr>
        <w:t>args参数就是数组形式表示出str表示的内容，可以不用管这个参数</w:t>
      </w:r>
    </w:p>
    <w:p w14:paraId="79D76F71" w14:textId="77777777" w:rsidR="00F357D6" w:rsidRDefault="00F357D6" w:rsidP="00315AED">
      <w:pPr>
        <w:pStyle w:val="a8"/>
        <w:numPr>
          <w:ilvl w:val="0"/>
          <w:numId w:val="217"/>
        </w:numPr>
        <w:ind w:firstLineChars="0"/>
      </w:pPr>
      <w:r>
        <w:rPr>
          <w:rFonts w:hint="eastAsia"/>
        </w:rPr>
        <w:t>注意</w:t>
      </w:r>
    </w:p>
    <w:p w14:paraId="58DB3D3B" w14:textId="77777777" w:rsidR="00F357D6" w:rsidRPr="00417776" w:rsidRDefault="00F357D6" w:rsidP="00F357D6">
      <w:pPr>
        <w:ind w:left="840"/>
      </w:pPr>
      <w:r>
        <w:rPr>
          <w:rFonts w:hint="eastAsia"/>
        </w:rPr>
        <w:t>这个中间件应该是最先加载的中间件</w:t>
      </w:r>
    </w:p>
    <w:p w14:paraId="4C124350" w14:textId="632FA4D7" w:rsidR="002B32BA" w:rsidRPr="002B32BA" w:rsidRDefault="00F357D6" w:rsidP="00952DC3">
      <w:pPr>
        <w:pStyle w:val="3"/>
      </w:pPr>
      <w:r>
        <w:rPr>
          <w:rFonts w:hint="eastAsia"/>
        </w:rPr>
        <w:t>winston（日志</w:t>
      </w:r>
      <w:r w:rsidR="0021667C">
        <w:rPr>
          <w:rFonts w:hint="eastAsia"/>
        </w:rPr>
        <w:t>：自定义</w:t>
      </w:r>
      <w:r w:rsidR="008602D3">
        <w:rPr>
          <w:rFonts w:hint="eastAsia"/>
        </w:rPr>
        <w:t>log</w:t>
      </w:r>
      <w:r>
        <w:rPr>
          <w:rFonts w:hint="eastAsia"/>
        </w:rPr>
        <w:t>）</w:t>
      </w:r>
    </w:p>
    <w:p w14:paraId="1473EC5B" w14:textId="636C4204" w:rsidR="002F5B3A" w:rsidRPr="002F5B3A" w:rsidRDefault="002F5B3A" w:rsidP="00315AED">
      <w:pPr>
        <w:pStyle w:val="4"/>
        <w:numPr>
          <w:ilvl w:val="0"/>
          <w:numId w:val="265"/>
        </w:numPr>
      </w:pPr>
      <w:r>
        <w:rPr>
          <w:rFonts w:hint="eastAsia"/>
        </w:rPr>
        <w:t>打印类型</w:t>
      </w:r>
    </w:p>
    <w:p w14:paraId="30DC51D3" w14:textId="3C3D3DAD" w:rsidR="002F5B3A" w:rsidRPr="002F5B3A" w:rsidRDefault="002F5B3A" w:rsidP="002F5B3A">
      <w:pPr>
        <w:ind w:firstLine="420"/>
      </w:pPr>
      <w:r>
        <w:rPr>
          <w:rFonts w:hint="eastAsia"/>
        </w:rPr>
        <w:t>winston在输出日志信息时，可以指定类型输出，打印类型分为以下几种：</w:t>
      </w:r>
    </w:p>
    <w:p w14:paraId="323DE342" w14:textId="6578587E" w:rsidR="002F5B3A" w:rsidRDefault="002F5B3A" w:rsidP="00315AED">
      <w:pPr>
        <w:pStyle w:val="a8"/>
        <w:numPr>
          <w:ilvl w:val="0"/>
          <w:numId w:val="267"/>
        </w:numPr>
        <w:ind w:firstLineChars="0"/>
      </w:pPr>
      <w:r>
        <w:rPr>
          <w:rFonts w:hint="eastAsia"/>
        </w:rPr>
        <w:t>error</w:t>
      </w:r>
    </w:p>
    <w:p w14:paraId="30FE8FB8" w14:textId="3D0D530B" w:rsidR="002F5B3A" w:rsidRDefault="002F5B3A" w:rsidP="00315AED">
      <w:pPr>
        <w:pStyle w:val="a8"/>
        <w:numPr>
          <w:ilvl w:val="0"/>
          <w:numId w:val="268"/>
        </w:numPr>
        <w:ind w:firstLineChars="0"/>
      </w:pPr>
      <w:bookmarkStart w:id="87" w:name="OLE_LINK83"/>
      <w:bookmarkStart w:id="88" w:name="OLE_LINK84"/>
      <w:r>
        <w:rPr>
          <w:rFonts w:hint="eastAsia"/>
        </w:rPr>
        <w:t>error类log通过如下两种方法进行打印：</w:t>
      </w:r>
    </w:p>
    <w:tbl>
      <w:tblPr>
        <w:tblStyle w:val="ac"/>
        <w:tblW w:w="0" w:type="auto"/>
        <w:tblInd w:w="1260" w:type="dxa"/>
        <w:tblLook w:val="04A0" w:firstRow="1" w:lastRow="0" w:firstColumn="1" w:lastColumn="0" w:noHBand="0" w:noVBand="1"/>
      </w:tblPr>
      <w:tblGrid>
        <w:gridCol w:w="7036"/>
      </w:tblGrid>
      <w:tr w:rsidR="002F5B3A" w14:paraId="4271D22B" w14:textId="77777777" w:rsidTr="002F5B3A">
        <w:tc>
          <w:tcPr>
            <w:tcW w:w="8296" w:type="dxa"/>
          </w:tcPr>
          <w:p w14:paraId="38F62E29" w14:textId="77777777" w:rsidR="002F5B3A" w:rsidRPr="0021667C" w:rsidRDefault="002F5B3A" w:rsidP="002F5B3A">
            <w:pPr>
              <w:pStyle w:val="HTML0"/>
              <w:shd w:val="clear" w:color="auto" w:fill="FFFFFF"/>
              <w:rPr>
                <w:rFonts w:ascii="Menlo" w:hAnsi="Menlo" w:cs="Menlo"/>
                <w:color w:val="000000"/>
                <w:sz w:val="18"/>
                <w:szCs w:val="18"/>
              </w:rPr>
            </w:pPr>
            <w:r w:rsidRPr="0021667C">
              <w:rPr>
                <w:rFonts w:ascii="Menlo" w:hAnsi="Menlo" w:cs="Menlo"/>
                <w:color w:val="458383"/>
                <w:sz w:val="18"/>
                <w:szCs w:val="18"/>
              </w:rPr>
              <w:t>winston</w:t>
            </w:r>
            <w:r w:rsidRPr="0021667C">
              <w:rPr>
                <w:rFonts w:ascii="Menlo" w:hAnsi="Menlo" w:cs="Menlo"/>
                <w:color w:val="000000"/>
                <w:sz w:val="18"/>
                <w:szCs w:val="18"/>
              </w:rPr>
              <w:t>.error(</w:t>
            </w:r>
            <w:r w:rsidRPr="0021667C">
              <w:rPr>
                <w:rFonts w:ascii="Menlo" w:hAnsi="Menlo" w:cs="Menlo"/>
                <w:b/>
                <w:bCs/>
                <w:color w:val="008000"/>
                <w:sz w:val="18"/>
                <w:szCs w:val="18"/>
              </w:rPr>
              <w:t>'</w:t>
            </w:r>
            <w:r w:rsidRPr="0021667C">
              <w:rPr>
                <w:rFonts w:ascii="Menlo" w:hAnsi="Menlo" w:cs="Menlo"/>
                <w:b/>
                <w:bCs/>
                <w:color w:val="000080"/>
                <w:sz w:val="18"/>
                <w:szCs w:val="18"/>
              </w:rPr>
              <w:t>\t</w:t>
            </w:r>
            <w:r w:rsidRPr="0021667C">
              <w:rPr>
                <w:rFonts w:ascii="Menlo" w:hAnsi="Menlo" w:cs="Menlo"/>
                <w:b/>
                <w:bCs/>
                <w:color w:val="008000"/>
                <w:sz w:val="18"/>
                <w:szCs w:val="18"/>
              </w:rPr>
              <w:t xml:space="preserve"> error_error'</w:t>
            </w:r>
            <w:r w:rsidRPr="0021667C">
              <w:rPr>
                <w:rFonts w:ascii="Menlo" w:hAnsi="Menlo" w:cs="Menlo"/>
                <w:color w:val="000000"/>
                <w:sz w:val="18"/>
                <w:szCs w:val="18"/>
              </w:rPr>
              <w:t>);</w:t>
            </w:r>
          </w:p>
          <w:p w14:paraId="431185B0" w14:textId="77777777" w:rsidR="002F5B3A" w:rsidRPr="0021667C" w:rsidRDefault="002F5B3A" w:rsidP="002F5B3A">
            <w:pPr>
              <w:pStyle w:val="HTML0"/>
              <w:shd w:val="clear" w:color="auto" w:fill="FFFFFF"/>
              <w:rPr>
                <w:rFonts w:ascii="Menlo" w:hAnsi="Menlo" w:cs="Menlo"/>
                <w:color w:val="000000"/>
                <w:sz w:val="18"/>
                <w:szCs w:val="18"/>
              </w:rPr>
            </w:pPr>
            <w:r w:rsidRPr="0021667C">
              <w:rPr>
                <w:rFonts w:ascii="Menlo" w:hAnsi="Menlo" w:cs="Menlo"/>
                <w:i/>
                <w:iCs/>
                <w:color w:val="808080"/>
                <w:sz w:val="18"/>
                <w:szCs w:val="18"/>
              </w:rPr>
              <w:t>//</w:t>
            </w:r>
            <w:r w:rsidRPr="0021667C">
              <w:rPr>
                <w:rFonts w:ascii="Menlo" w:hAnsi="Menlo" w:cs="Menlo"/>
                <w:i/>
                <w:iCs/>
                <w:color w:val="808080"/>
                <w:sz w:val="18"/>
                <w:szCs w:val="18"/>
              </w:rPr>
              <w:t>等效于</w:t>
            </w:r>
          </w:p>
          <w:p w14:paraId="4ABFFDA0" w14:textId="77704788" w:rsidR="002F5B3A" w:rsidRPr="002F5B3A" w:rsidRDefault="002F5B3A" w:rsidP="002F5B3A">
            <w:pPr>
              <w:pStyle w:val="HTML0"/>
              <w:shd w:val="clear" w:color="auto" w:fill="FFFFFF"/>
              <w:rPr>
                <w:rFonts w:ascii="Menlo" w:hAnsi="Menlo" w:cs="Menlo"/>
                <w:color w:val="000000"/>
                <w:sz w:val="23"/>
                <w:szCs w:val="23"/>
              </w:rPr>
            </w:pPr>
            <w:r w:rsidRPr="0021667C">
              <w:rPr>
                <w:rFonts w:ascii="Menlo" w:hAnsi="Menlo" w:cs="Menlo"/>
                <w:color w:val="458383"/>
                <w:sz w:val="18"/>
                <w:szCs w:val="18"/>
              </w:rPr>
              <w:t>winston</w:t>
            </w:r>
            <w:r w:rsidRPr="0021667C">
              <w:rPr>
                <w:rFonts w:ascii="Menlo" w:hAnsi="Menlo" w:cs="Menlo"/>
                <w:color w:val="000000"/>
                <w:sz w:val="18"/>
                <w:szCs w:val="18"/>
              </w:rPr>
              <w:t>.log(</w:t>
            </w:r>
            <w:r w:rsidRPr="0021667C">
              <w:rPr>
                <w:rFonts w:ascii="Menlo" w:hAnsi="Menlo" w:cs="Menlo"/>
                <w:b/>
                <w:bCs/>
                <w:color w:val="008000"/>
                <w:sz w:val="18"/>
                <w:szCs w:val="18"/>
              </w:rPr>
              <w:t>'error'</w:t>
            </w:r>
            <w:r w:rsidRPr="0021667C">
              <w:rPr>
                <w:rFonts w:ascii="Menlo" w:hAnsi="Menlo" w:cs="Menlo"/>
                <w:color w:val="000000"/>
                <w:sz w:val="18"/>
                <w:szCs w:val="18"/>
              </w:rPr>
              <w:t xml:space="preserve">, </w:t>
            </w:r>
            <w:r w:rsidRPr="0021667C">
              <w:rPr>
                <w:rFonts w:ascii="Menlo" w:hAnsi="Menlo" w:cs="Menlo"/>
                <w:b/>
                <w:bCs/>
                <w:color w:val="008000"/>
                <w:sz w:val="18"/>
                <w:szCs w:val="18"/>
              </w:rPr>
              <w:t>'</w:t>
            </w:r>
            <w:r w:rsidRPr="0021667C">
              <w:rPr>
                <w:rFonts w:ascii="Menlo" w:hAnsi="Menlo" w:cs="Menlo"/>
                <w:b/>
                <w:bCs/>
                <w:color w:val="000080"/>
                <w:sz w:val="18"/>
                <w:szCs w:val="18"/>
              </w:rPr>
              <w:t>\t</w:t>
            </w:r>
            <w:r w:rsidRPr="0021667C">
              <w:rPr>
                <w:rFonts w:ascii="Menlo" w:hAnsi="Menlo" w:cs="Menlo"/>
                <w:b/>
                <w:bCs/>
                <w:color w:val="008000"/>
                <w:sz w:val="18"/>
                <w:szCs w:val="18"/>
              </w:rPr>
              <w:t xml:space="preserve"> error_log_error'</w:t>
            </w:r>
            <w:r w:rsidRPr="0021667C">
              <w:rPr>
                <w:rFonts w:ascii="Menlo" w:hAnsi="Menlo" w:cs="Menlo"/>
                <w:color w:val="000000"/>
                <w:sz w:val="18"/>
                <w:szCs w:val="18"/>
              </w:rPr>
              <w:t>);</w:t>
            </w:r>
          </w:p>
        </w:tc>
      </w:tr>
    </w:tbl>
    <w:p w14:paraId="52B67758" w14:textId="794DE5D2" w:rsidR="002F5B3A" w:rsidRDefault="002F5B3A" w:rsidP="00315AED">
      <w:pPr>
        <w:pStyle w:val="a8"/>
        <w:numPr>
          <w:ilvl w:val="0"/>
          <w:numId w:val="268"/>
        </w:numPr>
        <w:ind w:firstLineChars="0"/>
      </w:pPr>
      <w:r>
        <w:rPr>
          <w:rFonts w:hint="eastAsia"/>
        </w:rPr>
        <w:t>error类log是异步的，打印顺序不固定</w:t>
      </w:r>
      <w:bookmarkEnd w:id="87"/>
      <w:bookmarkEnd w:id="88"/>
    </w:p>
    <w:p w14:paraId="4EA83B06" w14:textId="0739E17C" w:rsidR="00E4740C" w:rsidRDefault="00E4740C" w:rsidP="00315AED">
      <w:pPr>
        <w:pStyle w:val="a8"/>
        <w:numPr>
          <w:ilvl w:val="0"/>
          <w:numId w:val="267"/>
        </w:numPr>
        <w:ind w:firstLineChars="0"/>
      </w:pPr>
      <w:r>
        <w:rPr>
          <w:rFonts w:hint="eastAsia"/>
        </w:rPr>
        <w:t>warn</w:t>
      </w:r>
    </w:p>
    <w:p w14:paraId="528BF94F" w14:textId="778671B0" w:rsidR="00E4740C" w:rsidRDefault="00E4740C" w:rsidP="00315AED">
      <w:pPr>
        <w:pStyle w:val="a8"/>
        <w:numPr>
          <w:ilvl w:val="0"/>
          <w:numId w:val="268"/>
        </w:numPr>
        <w:ind w:firstLineChars="0"/>
      </w:pPr>
      <w:r>
        <w:rPr>
          <w:rFonts w:hint="eastAsia"/>
        </w:rPr>
        <w:t>warn类log通过如下两种方法进行打印</w:t>
      </w:r>
    </w:p>
    <w:tbl>
      <w:tblPr>
        <w:tblStyle w:val="ac"/>
        <w:tblW w:w="0" w:type="auto"/>
        <w:tblInd w:w="1260" w:type="dxa"/>
        <w:tblLook w:val="04A0" w:firstRow="1" w:lastRow="0" w:firstColumn="1" w:lastColumn="0" w:noHBand="0" w:noVBand="1"/>
      </w:tblPr>
      <w:tblGrid>
        <w:gridCol w:w="7036"/>
      </w:tblGrid>
      <w:tr w:rsidR="00E4740C" w14:paraId="18D773E6" w14:textId="77777777" w:rsidTr="00E4740C">
        <w:tc>
          <w:tcPr>
            <w:tcW w:w="8296" w:type="dxa"/>
          </w:tcPr>
          <w:p w14:paraId="32DE650D" w14:textId="7A8F41D5" w:rsidR="00E4740C" w:rsidRPr="00E4740C" w:rsidRDefault="00E4740C" w:rsidP="00E4740C">
            <w:pPr>
              <w:pStyle w:val="HTML0"/>
              <w:shd w:val="clear" w:color="auto" w:fill="FFFFFF"/>
              <w:rPr>
                <w:rFonts w:ascii="Menlo" w:hAnsi="Menlo" w:cs="Menlo"/>
                <w:color w:val="000000"/>
                <w:sz w:val="18"/>
                <w:szCs w:val="18"/>
              </w:rPr>
            </w:pPr>
            <w:r w:rsidRPr="00E4740C">
              <w:rPr>
                <w:rFonts w:ascii="Menlo" w:hAnsi="Menlo" w:cs="Menlo"/>
                <w:color w:val="458383"/>
                <w:sz w:val="18"/>
                <w:szCs w:val="18"/>
              </w:rPr>
              <w:t>winston</w:t>
            </w:r>
            <w:r w:rsidRPr="00E4740C">
              <w:rPr>
                <w:rFonts w:ascii="Menlo" w:hAnsi="Menlo" w:cs="Menlo"/>
                <w:color w:val="000000"/>
                <w:sz w:val="18"/>
                <w:szCs w:val="18"/>
              </w:rPr>
              <w:t>.warn(</w:t>
            </w:r>
            <w:r w:rsidRPr="00E4740C">
              <w:rPr>
                <w:rFonts w:ascii="Menlo" w:hAnsi="Menlo" w:cs="Menlo"/>
                <w:b/>
                <w:bCs/>
                <w:color w:val="008000"/>
                <w:sz w:val="18"/>
                <w:szCs w:val="18"/>
              </w:rPr>
              <w:t>'</w:t>
            </w:r>
            <w:r w:rsidRPr="00E4740C">
              <w:rPr>
                <w:rFonts w:ascii="Menlo" w:hAnsi="Menlo" w:cs="Menlo"/>
                <w:b/>
                <w:bCs/>
                <w:color w:val="000080"/>
                <w:sz w:val="18"/>
                <w:szCs w:val="18"/>
              </w:rPr>
              <w:t>\t</w:t>
            </w:r>
            <w:r w:rsidRPr="00E4740C">
              <w:rPr>
                <w:rFonts w:ascii="Menlo" w:hAnsi="Menlo" w:cs="Menlo"/>
                <w:b/>
                <w:bCs/>
                <w:color w:val="008000"/>
                <w:sz w:val="18"/>
                <w:szCs w:val="18"/>
              </w:rPr>
              <w:t xml:space="preserve"> warn_warn'</w:t>
            </w:r>
            <w:r w:rsidRPr="00E4740C">
              <w:rPr>
                <w:rFonts w:ascii="Menlo" w:hAnsi="Menlo" w:cs="Menlo"/>
                <w:color w:val="000000"/>
                <w:sz w:val="18"/>
                <w:szCs w:val="18"/>
              </w:rPr>
              <w:t>);</w:t>
            </w:r>
            <w:r w:rsidRPr="00E4740C">
              <w:rPr>
                <w:rFonts w:ascii="Menlo" w:hAnsi="Menlo" w:cs="Menlo"/>
                <w:color w:val="000000"/>
                <w:sz w:val="18"/>
                <w:szCs w:val="18"/>
              </w:rPr>
              <w:br/>
            </w:r>
            <w:r w:rsidRPr="00E4740C">
              <w:rPr>
                <w:rFonts w:ascii="Menlo" w:hAnsi="Menlo" w:cs="Menlo"/>
                <w:i/>
                <w:iCs/>
                <w:color w:val="808080"/>
                <w:sz w:val="18"/>
                <w:szCs w:val="18"/>
              </w:rPr>
              <w:t>//</w:t>
            </w:r>
            <w:r w:rsidRPr="00E4740C">
              <w:rPr>
                <w:rFonts w:ascii="Menlo" w:hAnsi="Menlo" w:cs="Menlo"/>
                <w:i/>
                <w:iCs/>
                <w:color w:val="808080"/>
                <w:sz w:val="18"/>
                <w:szCs w:val="18"/>
              </w:rPr>
              <w:t>等效于</w:t>
            </w:r>
            <w:r w:rsidRPr="00E4740C">
              <w:rPr>
                <w:rFonts w:ascii="Menlo" w:hAnsi="Menlo" w:cs="Menlo"/>
                <w:i/>
                <w:iCs/>
                <w:color w:val="808080"/>
                <w:sz w:val="18"/>
                <w:szCs w:val="18"/>
              </w:rPr>
              <w:br/>
            </w:r>
            <w:r w:rsidRPr="00E4740C">
              <w:rPr>
                <w:rFonts w:ascii="Menlo" w:hAnsi="Menlo" w:cs="Menlo"/>
                <w:color w:val="458383"/>
                <w:sz w:val="18"/>
                <w:szCs w:val="18"/>
              </w:rPr>
              <w:t>winston</w:t>
            </w:r>
            <w:r w:rsidRPr="00E4740C">
              <w:rPr>
                <w:rFonts w:ascii="Menlo" w:hAnsi="Menlo" w:cs="Menlo"/>
                <w:color w:val="000000"/>
                <w:sz w:val="18"/>
                <w:szCs w:val="18"/>
              </w:rPr>
              <w:t>.log(</w:t>
            </w:r>
            <w:r w:rsidRPr="00E4740C">
              <w:rPr>
                <w:rFonts w:ascii="Menlo" w:hAnsi="Menlo" w:cs="Menlo"/>
                <w:b/>
                <w:bCs/>
                <w:color w:val="008000"/>
                <w:sz w:val="18"/>
                <w:szCs w:val="18"/>
              </w:rPr>
              <w:t>'warn'</w:t>
            </w:r>
            <w:r w:rsidRPr="00E4740C">
              <w:rPr>
                <w:rFonts w:ascii="Menlo" w:hAnsi="Menlo" w:cs="Menlo"/>
                <w:color w:val="000000"/>
                <w:sz w:val="18"/>
                <w:szCs w:val="18"/>
              </w:rPr>
              <w:t>,</w:t>
            </w:r>
            <w:r w:rsidRPr="00E4740C">
              <w:rPr>
                <w:rFonts w:ascii="Menlo" w:hAnsi="Menlo" w:cs="Menlo"/>
                <w:b/>
                <w:bCs/>
                <w:color w:val="008000"/>
                <w:sz w:val="18"/>
                <w:szCs w:val="18"/>
              </w:rPr>
              <w:t>'</w:t>
            </w:r>
            <w:r w:rsidRPr="00E4740C">
              <w:rPr>
                <w:rFonts w:ascii="Menlo" w:hAnsi="Menlo" w:cs="Menlo"/>
                <w:b/>
                <w:bCs/>
                <w:color w:val="000080"/>
                <w:sz w:val="18"/>
                <w:szCs w:val="18"/>
              </w:rPr>
              <w:t>\t</w:t>
            </w:r>
            <w:r w:rsidRPr="00E4740C">
              <w:rPr>
                <w:rFonts w:ascii="Menlo" w:hAnsi="Menlo" w:cs="Menlo"/>
                <w:b/>
                <w:bCs/>
                <w:color w:val="008000"/>
                <w:sz w:val="18"/>
                <w:szCs w:val="18"/>
              </w:rPr>
              <w:t xml:space="preserve"> warn_</w:t>
            </w:r>
            <w:r>
              <w:rPr>
                <w:rFonts w:ascii="Menlo" w:hAnsi="Menlo" w:cs="Menlo"/>
                <w:b/>
                <w:bCs/>
                <w:color w:val="008000"/>
                <w:sz w:val="18"/>
                <w:szCs w:val="18"/>
              </w:rPr>
              <w:t>log_</w:t>
            </w:r>
            <w:r w:rsidRPr="00E4740C">
              <w:rPr>
                <w:rFonts w:ascii="Menlo" w:hAnsi="Menlo" w:cs="Menlo"/>
                <w:b/>
                <w:bCs/>
                <w:color w:val="008000"/>
                <w:sz w:val="18"/>
                <w:szCs w:val="18"/>
              </w:rPr>
              <w:t>warn'</w:t>
            </w:r>
            <w:r w:rsidRPr="00E4740C">
              <w:rPr>
                <w:rFonts w:ascii="Menlo" w:hAnsi="Menlo" w:cs="Menlo"/>
                <w:color w:val="000000"/>
                <w:sz w:val="18"/>
                <w:szCs w:val="18"/>
              </w:rPr>
              <w:t>);</w:t>
            </w:r>
          </w:p>
        </w:tc>
      </w:tr>
    </w:tbl>
    <w:p w14:paraId="769F0746" w14:textId="77777777" w:rsidR="00E4740C" w:rsidRDefault="00E4740C" w:rsidP="00E4740C"/>
    <w:p w14:paraId="7BC4669E" w14:textId="5A060099" w:rsidR="00E4740C" w:rsidRDefault="00E4740C" w:rsidP="00315AED">
      <w:pPr>
        <w:pStyle w:val="a8"/>
        <w:numPr>
          <w:ilvl w:val="0"/>
          <w:numId w:val="268"/>
        </w:numPr>
        <w:ind w:firstLineChars="0"/>
      </w:pPr>
      <w:r>
        <w:rPr>
          <w:rFonts w:hint="eastAsia"/>
        </w:rPr>
        <w:t>warn类log是同步的，按顺序打印</w:t>
      </w:r>
    </w:p>
    <w:p w14:paraId="54E7BA0E" w14:textId="2441B10A" w:rsidR="002F5B3A" w:rsidRDefault="002F5B3A" w:rsidP="00315AED">
      <w:pPr>
        <w:pStyle w:val="a8"/>
        <w:numPr>
          <w:ilvl w:val="0"/>
          <w:numId w:val="267"/>
        </w:numPr>
        <w:ind w:firstLineChars="0"/>
      </w:pPr>
      <w:r>
        <w:rPr>
          <w:rFonts w:hint="eastAsia"/>
        </w:rPr>
        <w:t>info</w:t>
      </w:r>
    </w:p>
    <w:p w14:paraId="57B2B9D7" w14:textId="047C4E90" w:rsidR="0021667C" w:rsidRDefault="0021667C" w:rsidP="00315AED">
      <w:pPr>
        <w:pStyle w:val="a8"/>
        <w:numPr>
          <w:ilvl w:val="1"/>
          <w:numId w:val="267"/>
        </w:numPr>
        <w:ind w:firstLineChars="0"/>
      </w:pPr>
      <w:r>
        <w:rPr>
          <w:rFonts w:hint="eastAsia"/>
        </w:rPr>
        <w:t>info类log通过如下两种方法进行打印：</w:t>
      </w:r>
    </w:p>
    <w:tbl>
      <w:tblPr>
        <w:tblStyle w:val="ac"/>
        <w:tblW w:w="0" w:type="auto"/>
        <w:tblInd w:w="1260" w:type="dxa"/>
        <w:tblLook w:val="04A0" w:firstRow="1" w:lastRow="0" w:firstColumn="1" w:lastColumn="0" w:noHBand="0" w:noVBand="1"/>
      </w:tblPr>
      <w:tblGrid>
        <w:gridCol w:w="7036"/>
      </w:tblGrid>
      <w:tr w:rsidR="0021667C" w14:paraId="496FFDC6" w14:textId="77777777" w:rsidTr="002F52EE">
        <w:tc>
          <w:tcPr>
            <w:tcW w:w="8296" w:type="dxa"/>
          </w:tcPr>
          <w:p w14:paraId="7E9040CC" w14:textId="2CA4EC68" w:rsidR="0021667C" w:rsidRPr="0021667C" w:rsidRDefault="0021667C" w:rsidP="0021667C">
            <w:pPr>
              <w:pStyle w:val="HTML0"/>
              <w:shd w:val="clear" w:color="auto" w:fill="FFFFFF"/>
              <w:rPr>
                <w:rFonts w:ascii="Menlo" w:hAnsi="Menlo" w:cs="Menlo"/>
                <w:color w:val="000000"/>
                <w:sz w:val="18"/>
                <w:szCs w:val="18"/>
              </w:rPr>
            </w:pPr>
            <w:r w:rsidRPr="0021667C">
              <w:rPr>
                <w:rFonts w:ascii="Menlo" w:hAnsi="Menlo" w:cs="Menlo"/>
                <w:color w:val="458383"/>
                <w:sz w:val="18"/>
                <w:szCs w:val="18"/>
              </w:rPr>
              <w:t>winston</w:t>
            </w:r>
            <w:r w:rsidRPr="0021667C">
              <w:rPr>
                <w:rFonts w:ascii="Menlo" w:hAnsi="Menlo" w:cs="Menlo"/>
                <w:color w:val="000000"/>
                <w:sz w:val="18"/>
                <w:szCs w:val="18"/>
              </w:rPr>
              <w:t>.</w:t>
            </w:r>
            <w:r w:rsidRPr="0021667C">
              <w:rPr>
                <w:rFonts w:ascii="Menlo" w:hAnsi="Menlo" w:cs="Menlo" w:hint="eastAsia"/>
                <w:color w:val="000000"/>
                <w:sz w:val="18"/>
                <w:szCs w:val="18"/>
              </w:rPr>
              <w:t>info</w:t>
            </w:r>
            <w:r w:rsidRPr="0021667C">
              <w:rPr>
                <w:rFonts w:ascii="Menlo" w:hAnsi="Menlo" w:cs="Menlo"/>
                <w:color w:val="000000"/>
                <w:sz w:val="18"/>
                <w:szCs w:val="18"/>
              </w:rPr>
              <w:t>(</w:t>
            </w:r>
            <w:r w:rsidRPr="0021667C">
              <w:rPr>
                <w:rFonts w:ascii="Menlo" w:hAnsi="Menlo" w:cs="Menlo"/>
                <w:b/>
                <w:bCs/>
                <w:color w:val="008000"/>
                <w:sz w:val="18"/>
                <w:szCs w:val="18"/>
              </w:rPr>
              <w:t>'</w:t>
            </w:r>
            <w:r w:rsidRPr="0021667C">
              <w:rPr>
                <w:rFonts w:ascii="Menlo" w:hAnsi="Menlo" w:cs="Menlo"/>
                <w:b/>
                <w:bCs/>
                <w:color w:val="000080"/>
                <w:sz w:val="18"/>
                <w:szCs w:val="18"/>
              </w:rPr>
              <w:t>\t</w:t>
            </w:r>
            <w:r w:rsidRPr="0021667C">
              <w:rPr>
                <w:rFonts w:ascii="Menlo" w:hAnsi="Menlo" w:cs="Menlo"/>
                <w:b/>
                <w:bCs/>
                <w:color w:val="008000"/>
                <w:sz w:val="18"/>
                <w:szCs w:val="18"/>
              </w:rPr>
              <w:t xml:space="preserve"> info_info'</w:t>
            </w:r>
            <w:r w:rsidRPr="0021667C">
              <w:rPr>
                <w:rFonts w:ascii="Menlo" w:hAnsi="Menlo" w:cs="Menlo"/>
                <w:color w:val="000000"/>
                <w:sz w:val="18"/>
                <w:szCs w:val="18"/>
              </w:rPr>
              <w:t>);</w:t>
            </w:r>
          </w:p>
          <w:p w14:paraId="7F12CE30" w14:textId="77777777" w:rsidR="0021667C" w:rsidRPr="0021667C" w:rsidRDefault="0021667C" w:rsidP="002F52EE">
            <w:pPr>
              <w:pStyle w:val="HTML0"/>
              <w:shd w:val="clear" w:color="auto" w:fill="FFFFFF"/>
              <w:rPr>
                <w:rFonts w:ascii="Menlo" w:hAnsi="Menlo" w:cs="Menlo"/>
                <w:color w:val="000000"/>
                <w:sz w:val="18"/>
                <w:szCs w:val="18"/>
              </w:rPr>
            </w:pPr>
            <w:r w:rsidRPr="0021667C">
              <w:rPr>
                <w:rFonts w:ascii="Menlo" w:hAnsi="Menlo" w:cs="Menlo"/>
                <w:i/>
                <w:iCs/>
                <w:color w:val="808080"/>
                <w:sz w:val="18"/>
                <w:szCs w:val="18"/>
              </w:rPr>
              <w:lastRenderedPageBreak/>
              <w:t>//</w:t>
            </w:r>
            <w:r w:rsidRPr="0021667C">
              <w:rPr>
                <w:rFonts w:ascii="Menlo" w:hAnsi="Menlo" w:cs="Menlo"/>
                <w:i/>
                <w:iCs/>
                <w:color w:val="808080"/>
                <w:sz w:val="18"/>
                <w:szCs w:val="18"/>
              </w:rPr>
              <w:t>等效于</w:t>
            </w:r>
          </w:p>
          <w:p w14:paraId="0F7CFFDA" w14:textId="6FC2A322" w:rsidR="0021667C" w:rsidRPr="002F5B3A" w:rsidRDefault="0021667C" w:rsidP="0021667C">
            <w:pPr>
              <w:pStyle w:val="HTML0"/>
              <w:shd w:val="clear" w:color="auto" w:fill="FFFFFF"/>
              <w:rPr>
                <w:rFonts w:ascii="Menlo" w:hAnsi="Menlo" w:cs="Menlo"/>
                <w:color w:val="000000"/>
                <w:sz w:val="23"/>
                <w:szCs w:val="23"/>
              </w:rPr>
            </w:pPr>
            <w:r w:rsidRPr="0021667C">
              <w:rPr>
                <w:rFonts w:ascii="Menlo" w:hAnsi="Menlo" w:cs="Menlo"/>
                <w:color w:val="458383"/>
                <w:sz w:val="18"/>
                <w:szCs w:val="18"/>
              </w:rPr>
              <w:t>winston</w:t>
            </w:r>
            <w:r w:rsidRPr="0021667C">
              <w:rPr>
                <w:rFonts w:ascii="Menlo" w:hAnsi="Menlo" w:cs="Menlo"/>
                <w:color w:val="000000"/>
                <w:sz w:val="18"/>
                <w:szCs w:val="18"/>
              </w:rPr>
              <w:t>.log(</w:t>
            </w:r>
            <w:r w:rsidRPr="0021667C">
              <w:rPr>
                <w:rFonts w:ascii="Menlo" w:hAnsi="Menlo" w:cs="Menlo"/>
                <w:b/>
                <w:bCs/>
                <w:color w:val="008000"/>
                <w:sz w:val="18"/>
                <w:szCs w:val="18"/>
              </w:rPr>
              <w:t>info</w:t>
            </w:r>
            <w:r w:rsidRPr="0021667C">
              <w:rPr>
                <w:rFonts w:ascii="Menlo" w:hAnsi="Menlo" w:cs="Menlo"/>
                <w:color w:val="000000"/>
                <w:sz w:val="18"/>
                <w:szCs w:val="18"/>
              </w:rPr>
              <w:t xml:space="preserve">, </w:t>
            </w:r>
            <w:r w:rsidRPr="0021667C">
              <w:rPr>
                <w:rFonts w:ascii="Menlo" w:hAnsi="Menlo" w:cs="Menlo"/>
                <w:b/>
                <w:bCs/>
                <w:color w:val="008000"/>
                <w:sz w:val="18"/>
                <w:szCs w:val="18"/>
              </w:rPr>
              <w:t>'</w:t>
            </w:r>
            <w:r w:rsidRPr="0021667C">
              <w:rPr>
                <w:rFonts w:ascii="Menlo" w:hAnsi="Menlo" w:cs="Menlo"/>
                <w:b/>
                <w:bCs/>
                <w:color w:val="000080"/>
                <w:sz w:val="18"/>
                <w:szCs w:val="18"/>
              </w:rPr>
              <w:t>\t</w:t>
            </w:r>
            <w:r w:rsidRPr="0021667C">
              <w:rPr>
                <w:rFonts w:ascii="Menlo" w:hAnsi="Menlo" w:cs="Menlo"/>
                <w:b/>
                <w:bCs/>
                <w:color w:val="008000"/>
                <w:sz w:val="18"/>
                <w:szCs w:val="18"/>
              </w:rPr>
              <w:t xml:space="preserve"> info_log_info'</w:t>
            </w:r>
            <w:r w:rsidRPr="0021667C">
              <w:rPr>
                <w:rFonts w:ascii="Menlo" w:hAnsi="Menlo" w:cs="Menlo"/>
                <w:color w:val="000000"/>
                <w:sz w:val="18"/>
                <w:szCs w:val="18"/>
              </w:rPr>
              <w:t>);</w:t>
            </w:r>
          </w:p>
        </w:tc>
      </w:tr>
    </w:tbl>
    <w:p w14:paraId="6F9F912C" w14:textId="53CE5243" w:rsidR="0021667C" w:rsidRDefault="0021667C" w:rsidP="00315AED">
      <w:pPr>
        <w:pStyle w:val="a8"/>
        <w:numPr>
          <w:ilvl w:val="0"/>
          <w:numId w:val="269"/>
        </w:numPr>
        <w:ind w:firstLineChars="0"/>
      </w:pPr>
      <w:r>
        <w:rPr>
          <w:rFonts w:hint="eastAsia"/>
        </w:rPr>
        <w:lastRenderedPageBreak/>
        <w:t>info类log</w:t>
      </w:r>
      <w:bookmarkStart w:id="89" w:name="OLE_LINK85"/>
      <w:bookmarkStart w:id="90" w:name="OLE_LINK86"/>
      <w:r>
        <w:rPr>
          <w:rFonts w:hint="eastAsia"/>
        </w:rPr>
        <w:t>是同步的，按顺序打印</w:t>
      </w:r>
      <w:bookmarkEnd w:id="89"/>
      <w:bookmarkEnd w:id="90"/>
    </w:p>
    <w:p w14:paraId="5EE82C6E" w14:textId="1044536E" w:rsidR="00E4740C" w:rsidRDefault="00E4740C" w:rsidP="00315AED">
      <w:pPr>
        <w:pStyle w:val="a8"/>
        <w:numPr>
          <w:ilvl w:val="0"/>
          <w:numId w:val="267"/>
        </w:numPr>
        <w:ind w:firstLineChars="0"/>
      </w:pPr>
      <w:r>
        <w:rPr>
          <w:rFonts w:hint="eastAsia"/>
        </w:rPr>
        <w:t>verbose</w:t>
      </w:r>
    </w:p>
    <w:p w14:paraId="28415910" w14:textId="33B56009" w:rsidR="00E4740C" w:rsidRDefault="00E4740C" w:rsidP="00315AED">
      <w:pPr>
        <w:pStyle w:val="a8"/>
        <w:numPr>
          <w:ilvl w:val="0"/>
          <w:numId w:val="269"/>
        </w:numPr>
        <w:ind w:firstLineChars="0"/>
      </w:pPr>
      <w:r>
        <w:rPr>
          <w:rFonts w:hint="eastAsia"/>
        </w:rPr>
        <w:t>verbose类log通过如下两种方法进行打印：</w:t>
      </w:r>
    </w:p>
    <w:tbl>
      <w:tblPr>
        <w:tblStyle w:val="ac"/>
        <w:tblW w:w="0" w:type="auto"/>
        <w:tblInd w:w="1260" w:type="dxa"/>
        <w:tblLook w:val="04A0" w:firstRow="1" w:lastRow="0" w:firstColumn="1" w:lastColumn="0" w:noHBand="0" w:noVBand="1"/>
      </w:tblPr>
      <w:tblGrid>
        <w:gridCol w:w="7036"/>
      </w:tblGrid>
      <w:tr w:rsidR="00E4740C" w14:paraId="662F9951" w14:textId="77777777" w:rsidTr="00E4740C">
        <w:tc>
          <w:tcPr>
            <w:tcW w:w="8296" w:type="dxa"/>
          </w:tcPr>
          <w:p w14:paraId="2A1441DE" w14:textId="286753A3" w:rsidR="00E4740C" w:rsidRPr="00E4740C" w:rsidRDefault="00E4740C" w:rsidP="00E4740C">
            <w:pPr>
              <w:pStyle w:val="HTML0"/>
              <w:shd w:val="clear" w:color="auto" w:fill="FFFFFF"/>
              <w:rPr>
                <w:rFonts w:ascii="Menlo" w:hAnsi="Menlo" w:cs="Menlo"/>
                <w:color w:val="000000"/>
                <w:sz w:val="18"/>
                <w:szCs w:val="18"/>
              </w:rPr>
            </w:pPr>
            <w:r w:rsidRPr="00E4740C">
              <w:rPr>
                <w:rFonts w:ascii="Menlo" w:hAnsi="Menlo" w:cs="Menlo"/>
                <w:color w:val="458383"/>
                <w:sz w:val="18"/>
                <w:szCs w:val="18"/>
              </w:rPr>
              <w:t>winston</w:t>
            </w:r>
            <w:r w:rsidRPr="00E4740C">
              <w:rPr>
                <w:rFonts w:ascii="Menlo" w:hAnsi="Menlo" w:cs="Menlo"/>
                <w:color w:val="000000"/>
                <w:sz w:val="18"/>
                <w:szCs w:val="18"/>
              </w:rPr>
              <w:t>.verbose(</w:t>
            </w:r>
            <w:r w:rsidRPr="00E4740C">
              <w:rPr>
                <w:rFonts w:ascii="Menlo" w:hAnsi="Menlo" w:cs="Menlo"/>
                <w:b/>
                <w:bCs/>
                <w:color w:val="008000"/>
                <w:sz w:val="18"/>
                <w:szCs w:val="18"/>
              </w:rPr>
              <w:t>'</w:t>
            </w:r>
            <w:r w:rsidRPr="00E4740C">
              <w:rPr>
                <w:rFonts w:ascii="Menlo" w:hAnsi="Menlo" w:cs="Menlo"/>
                <w:b/>
                <w:bCs/>
                <w:color w:val="000080"/>
                <w:sz w:val="18"/>
                <w:szCs w:val="18"/>
              </w:rPr>
              <w:t>\t</w:t>
            </w:r>
            <w:r w:rsidRPr="00E4740C">
              <w:rPr>
                <w:rFonts w:ascii="Menlo" w:hAnsi="Menlo" w:cs="Menlo"/>
                <w:b/>
                <w:bCs/>
                <w:color w:val="008000"/>
                <w:sz w:val="18"/>
                <w:szCs w:val="18"/>
              </w:rPr>
              <w:t xml:space="preserve"> verbose'</w:t>
            </w:r>
            <w:r w:rsidRPr="00E4740C">
              <w:rPr>
                <w:rFonts w:ascii="Menlo" w:hAnsi="Menlo" w:cs="Menlo"/>
                <w:color w:val="000000"/>
                <w:sz w:val="18"/>
                <w:szCs w:val="18"/>
              </w:rPr>
              <w:t>);</w:t>
            </w:r>
            <w:r w:rsidRPr="00E4740C">
              <w:rPr>
                <w:rFonts w:ascii="Menlo" w:hAnsi="Menlo" w:cs="Menlo"/>
                <w:color w:val="000000"/>
                <w:sz w:val="18"/>
                <w:szCs w:val="18"/>
              </w:rPr>
              <w:br/>
            </w:r>
            <w:r w:rsidRPr="00E4740C">
              <w:rPr>
                <w:rFonts w:ascii="Menlo" w:hAnsi="Menlo" w:cs="Menlo"/>
                <w:i/>
                <w:iCs/>
                <w:color w:val="808080"/>
                <w:sz w:val="18"/>
                <w:szCs w:val="18"/>
              </w:rPr>
              <w:t>//</w:t>
            </w:r>
            <w:r w:rsidRPr="00E4740C">
              <w:rPr>
                <w:rFonts w:ascii="Menlo" w:hAnsi="Menlo" w:cs="Menlo"/>
                <w:i/>
                <w:iCs/>
                <w:color w:val="808080"/>
                <w:sz w:val="18"/>
                <w:szCs w:val="18"/>
              </w:rPr>
              <w:t>等效于</w:t>
            </w:r>
            <w:r w:rsidRPr="00E4740C">
              <w:rPr>
                <w:rFonts w:ascii="Menlo" w:hAnsi="Menlo" w:cs="Menlo"/>
                <w:i/>
                <w:iCs/>
                <w:color w:val="808080"/>
                <w:sz w:val="18"/>
                <w:szCs w:val="18"/>
              </w:rPr>
              <w:br/>
            </w:r>
            <w:r w:rsidRPr="00E4740C">
              <w:rPr>
                <w:rFonts w:ascii="Menlo" w:hAnsi="Menlo" w:cs="Menlo"/>
                <w:color w:val="458383"/>
                <w:sz w:val="18"/>
                <w:szCs w:val="18"/>
              </w:rPr>
              <w:t>winston</w:t>
            </w:r>
            <w:r w:rsidRPr="00E4740C">
              <w:rPr>
                <w:rFonts w:ascii="Menlo" w:hAnsi="Menlo" w:cs="Menlo"/>
                <w:color w:val="000000"/>
                <w:sz w:val="18"/>
                <w:szCs w:val="18"/>
              </w:rPr>
              <w:t>.log(</w:t>
            </w:r>
            <w:r w:rsidRPr="00E4740C">
              <w:rPr>
                <w:rFonts w:ascii="Menlo" w:hAnsi="Menlo" w:cs="Menlo"/>
                <w:b/>
                <w:bCs/>
                <w:color w:val="008000"/>
                <w:sz w:val="18"/>
                <w:szCs w:val="18"/>
              </w:rPr>
              <w:t>'verbose'</w:t>
            </w:r>
            <w:r w:rsidRPr="00E4740C">
              <w:rPr>
                <w:rFonts w:ascii="Menlo" w:hAnsi="Menlo" w:cs="Menlo"/>
                <w:color w:val="000000"/>
                <w:sz w:val="18"/>
                <w:szCs w:val="18"/>
              </w:rPr>
              <w:t>,</w:t>
            </w:r>
            <w:r w:rsidRPr="00E4740C">
              <w:rPr>
                <w:rFonts w:ascii="Menlo" w:hAnsi="Menlo" w:cs="Menlo"/>
                <w:b/>
                <w:bCs/>
                <w:color w:val="008000"/>
                <w:sz w:val="18"/>
                <w:szCs w:val="18"/>
              </w:rPr>
              <w:t>'</w:t>
            </w:r>
            <w:r w:rsidRPr="00E4740C">
              <w:rPr>
                <w:rFonts w:ascii="Menlo" w:hAnsi="Menlo" w:cs="Menlo"/>
                <w:b/>
                <w:bCs/>
                <w:color w:val="000080"/>
                <w:sz w:val="18"/>
                <w:szCs w:val="18"/>
              </w:rPr>
              <w:t>\t</w:t>
            </w:r>
            <w:r w:rsidRPr="00E4740C">
              <w:rPr>
                <w:rFonts w:ascii="Menlo" w:hAnsi="Menlo" w:cs="Menlo"/>
                <w:b/>
                <w:bCs/>
                <w:color w:val="008000"/>
                <w:sz w:val="18"/>
                <w:szCs w:val="18"/>
              </w:rPr>
              <w:t xml:space="preserve"> log_verbose'</w:t>
            </w:r>
            <w:r w:rsidRPr="00E4740C">
              <w:rPr>
                <w:rFonts w:ascii="Menlo" w:hAnsi="Menlo" w:cs="Menlo"/>
                <w:color w:val="000000"/>
                <w:sz w:val="18"/>
                <w:szCs w:val="18"/>
              </w:rPr>
              <w:t>);</w:t>
            </w:r>
          </w:p>
        </w:tc>
      </w:tr>
    </w:tbl>
    <w:p w14:paraId="1779B8DB" w14:textId="328722A9" w:rsidR="00E4740C" w:rsidRDefault="00BC388C" w:rsidP="00315AED">
      <w:pPr>
        <w:pStyle w:val="a8"/>
        <w:numPr>
          <w:ilvl w:val="0"/>
          <w:numId w:val="269"/>
        </w:numPr>
        <w:ind w:firstLineChars="0"/>
      </w:pPr>
      <w:r>
        <w:rPr>
          <w:rFonts w:hint="eastAsia"/>
        </w:rPr>
        <w:t>verbose类log是同步的，按顺序打印</w:t>
      </w:r>
    </w:p>
    <w:p w14:paraId="0731977D" w14:textId="07A3C664" w:rsidR="002F5B3A" w:rsidRDefault="002F5B3A" w:rsidP="00315AED">
      <w:pPr>
        <w:pStyle w:val="a8"/>
        <w:numPr>
          <w:ilvl w:val="0"/>
          <w:numId w:val="267"/>
        </w:numPr>
        <w:ind w:firstLineChars="0"/>
      </w:pPr>
      <w:r>
        <w:rPr>
          <w:rFonts w:hint="eastAsia"/>
        </w:rPr>
        <w:t>debug</w:t>
      </w:r>
    </w:p>
    <w:p w14:paraId="09A59A09" w14:textId="44427869" w:rsidR="0021667C" w:rsidRDefault="0021667C" w:rsidP="00315AED">
      <w:pPr>
        <w:pStyle w:val="a8"/>
        <w:numPr>
          <w:ilvl w:val="1"/>
          <w:numId w:val="267"/>
        </w:numPr>
        <w:ind w:firstLineChars="0"/>
      </w:pPr>
      <w:r>
        <w:rPr>
          <w:rFonts w:hint="eastAsia"/>
        </w:rPr>
        <w:t>debug类log通过如下两种方法进行打印：</w:t>
      </w:r>
    </w:p>
    <w:tbl>
      <w:tblPr>
        <w:tblStyle w:val="ac"/>
        <w:tblW w:w="0" w:type="auto"/>
        <w:tblInd w:w="1260" w:type="dxa"/>
        <w:tblLook w:val="04A0" w:firstRow="1" w:lastRow="0" w:firstColumn="1" w:lastColumn="0" w:noHBand="0" w:noVBand="1"/>
      </w:tblPr>
      <w:tblGrid>
        <w:gridCol w:w="7036"/>
      </w:tblGrid>
      <w:tr w:rsidR="0021667C" w14:paraId="365DA056" w14:textId="77777777" w:rsidTr="002F52EE">
        <w:tc>
          <w:tcPr>
            <w:tcW w:w="8296" w:type="dxa"/>
          </w:tcPr>
          <w:p w14:paraId="3112F408" w14:textId="090938FE" w:rsidR="0021667C" w:rsidRPr="0021667C" w:rsidRDefault="0021667C" w:rsidP="0021667C">
            <w:pPr>
              <w:pStyle w:val="HTML0"/>
              <w:shd w:val="clear" w:color="auto" w:fill="FFFFFF"/>
              <w:rPr>
                <w:rFonts w:ascii="Menlo" w:hAnsi="Menlo" w:cs="Menlo"/>
                <w:color w:val="000000"/>
                <w:sz w:val="18"/>
                <w:szCs w:val="18"/>
              </w:rPr>
            </w:pPr>
            <w:r w:rsidRPr="0021667C">
              <w:rPr>
                <w:rFonts w:ascii="Menlo" w:hAnsi="Menlo" w:cs="Menlo"/>
                <w:color w:val="458383"/>
                <w:sz w:val="18"/>
                <w:szCs w:val="18"/>
              </w:rPr>
              <w:t>winston</w:t>
            </w:r>
            <w:r w:rsidRPr="0021667C">
              <w:rPr>
                <w:rFonts w:ascii="Menlo" w:hAnsi="Menlo" w:cs="Menlo"/>
                <w:color w:val="000000"/>
                <w:sz w:val="18"/>
                <w:szCs w:val="18"/>
              </w:rPr>
              <w:t>.</w:t>
            </w:r>
            <w:r w:rsidRPr="0021667C">
              <w:rPr>
                <w:rFonts w:ascii="Menlo" w:hAnsi="Menlo" w:cs="Menlo" w:hint="eastAsia"/>
                <w:color w:val="000000"/>
                <w:sz w:val="18"/>
                <w:szCs w:val="18"/>
              </w:rPr>
              <w:t>debug</w:t>
            </w:r>
            <w:r w:rsidRPr="0021667C">
              <w:rPr>
                <w:rFonts w:ascii="Menlo" w:hAnsi="Menlo" w:cs="Menlo"/>
                <w:color w:val="000000"/>
                <w:sz w:val="18"/>
                <w:szCs w:val="18"/>
              </w:rPr>
              <w:t>(</w:t>
            </w:r>
            <w:r w:rsidRPr="0021667C">
              <w:rPr>
                <w:rFonts w:ascii="Menlo" w:hAnsi="Menlo" w:cs="Menlo"/>
                <w:b/>
                <w:bCs/>
                <w:color w:val="008000"/>
                <w:sz w:val="18"/>
                <w:szCs w:val="18"/>
              </w:rPr>
              <w:t>'</w:t>
            </w:r>
            <w:r w:rsidRPr="0021667C">
              <w:rPr>
                <w:rFonts w:ascii="Menlo" w:hAnsi="Menlo" w:cs="Menlo"/>
                <w:b/>
                <w:bCs/>
                <w:color w:val="000080"/>
                <w:sz w:val="18"/>
                <w:szCs w:val="18"/>
              </w:rPr>
              <w:t>\t</w:t>
            </w:r>
            <w:r w:rsidRPr="0021667C">
              <w:rPr>
                <w:rFonts w:ascii="Menlo" w:hAnsi="Menlo" w:cs="Menlo"/>
                <w:b/>
                <w:bCs/>
                <w:color w:val="008000"/>
                <w:sz w:val="18"/>
                <w:szCs w:val="18"/>
              </w:rPr>
              <w:t xml:space="preserve"> debug_debug'</w:t>
            </w:r>
            <w:r w:rsidRPr="0021667C">
              <w:rPr>
                <w:rFonts w:ascii="Menlo" w:hAnsi="Menlo" w:cs="Menlo"/>
                <w:color w:val="000000"/>
                <w:sz w:val="18"/>
                <w:szCs w:val="18"/>
              </w:rPr>
              <w:t>);</w:t>
            </w:r>
          </w:p>
          <w:p w14:paraId="3F28A98D" w14:textId="77777777" w:rsidR="0021667C" w:rsidRPr="0021667C" w:rsidRDefault="0021667C" w:rsidP="002F52EE">
            <w:pPr>
              <w:pStyle w:val="HTML0"/>
              <w:shd w:val="clear" w:color="auto" w:fill="FFFFFF"/>
              <w:rPr>
                <w:rFonts w:ascii="Menlo" w:hAnsi="Menlo" w:cs="Menlo"/>
                <w:color w:val="000000"/>
                <w:sz w:val="18"/>
                <w:szCs w:val="18"/>
              </w:rPr>
            </w:pPr>
            <w:r w:rsidRPr="0021667C">
              <w:rPr>
                <w:rFonts w:ascii="Menlo" w:hAnsi="Menlo" w:cs="Menlo"/>
                <w:i/>
                <w:iCs/>
                <w:color w:val="808080"/>
                <w:sz w:val="18"/>
                <w:szCs w:val="18"/>
              </w:rPr>
              <w:t>//</w:t>
            </w:r>
            <w:r w:rsidRPr="0021667C">
              <w:rPr>
                <w:rFonts w:ascii="Menlo" w:hAnsi="Menlo" w:cs="Menlo"/>
                <w:i/>
                <w:iCs/>
                <w:color w:val="808080"/>
                <w:sz w:val="18"/>
                <w:szCs w:val="18"/>
              </w:rPr>
              <w:t>等效于</w:t>
            </w:r>
          </w:p>
          <w:p w14:paraId="15FD6D7A" w14:textId="209CEC21" w:rsidR="0021667C" w:rsidRPr="002F5B3A" w:rsidRDefault="0021667C" w:rsidP="0021667C">
            <w:pPr>
              <w:pStyle w:val="HTML0"/>
              <w:shd w:val="clear" w:color="auto" w:fill="FFFFFF"/>
              <w:rPr>
                <w:rFonts w:ascii="Menlo" w:hAnsi="Menlo" w:cs="Menlo"/>
                <w:color w:val="000000"/>
                <w:sz w:val="23"/>
                <w:szCs w:val="23"/>
              </w:rPr>
            </w:pPr>
            <w:r w:rsidRPr="0021667C">
              <w:rPr>
                <w:rFonts w:ascii="Menlo" w:hAnsi="Menlo" w:cs="Menlo"/>
                <w:color w:val="458383"/>
                <w:sz w:val="18"/>
                <w:szCs w:val="18"/>
              </w:rPr>
              <w:t>winston</w:t>
            </w:r>
            <w:r w:rsidRPr="0021667C">
              <w:rPr>
                <w:rFonts w:ascii="Menlo" w:hAnsi="Menlo" w:cs="Menlo"/>
                <w:color w:val="000000"/>
                <w:sz w:val="18"/>
                <w:szCs w:val="18"/>
              </w:rPr>
              <w:t>.log(</w:t>
            </w:r>
            <w:r w:rsidRPr="0021667C">
              <w:rPr>
                <w:rFonts w:ascii="Menlo" w:hAnsi="Menlo" w:cs="Menlo"/>
                <w:b/>
                <w:bCs/>
                <w:color w:val="008000"/>
                <w:sz w:val="18"/>
                <w:szCs w:val="18"/>
              </w:rPr>
              <w:t>'error'</w:t>
            </w:r>
            <w:r w:rsidRPr="0021667C">
              <w:rPr>
                <w:rFonts w:ascii="Menlo" w:hAnsi="Menlo" w:cs="Menlo"/>
                <w:color w:val="000000"/>
                <w:sz w:val="18"/>
                <w:szCs w:val="18"/>
              </w:rPr>
              <w:t xml:space="preserve">, </w:t>
            </w:r>
            <w:r w:rsidRPr="0021667C">
              <w:rPr>
                <w:rFonts w:ascii="Menlo" w:hAnsi="Menlo" w:cs="Menlo"/>
                <w:b/>
                <w:bCs/>
                <w:color w:val="008000"/>
                <w:sz w:val="18"/>
                <w:szCs w:val="18"/>
              </w:rPr>
              <w:t>'</w:t>
            </w:r>
            <w:r w:rsidRPr="0021667C">
              <w:rPr>
                <w:rFonts w:ascii="Menlo" w:hAnsi="Menlo" w:cs="Menlo"/>
                <w:b/>
                <w:bCs/>
                <w:color w:val="000080"/>
                <w:sz w:val="18"/>
                <w:szCs w:val="18"/>
              </w:rPr>
              <w:t>\t</w:t>
            </w:r>
            <w:r w:rsidRPr="0021667C">
              <w:rPr>
                <w:rFonts w:ascii="Menlo" w:hAnsi="Menlo" w:cs="Menlo"/>
                <w:b/>
                <w:bCs/>
                <w:color w:val="008000"/>
                <w:sz w:val="18"/>
                <w:szCs w:val="18"/>
              </w:rPr>
              <w:t xml:space="preserve"> debug_log_debug'</w:t>
            </w:r>
            <w:r w:rsidRPr="0021667C">
              <w:rPr>
                <w:rFonts w:ascii="Menlo" w:hAnsi="Menlo" w:cs="Menlo"/>
                <w:color w:val="000000"/>
                <w:sz w:val="18"/>
                <w:szCs w:val="18"/>
              </w:rPr>
              <w:t>);</w:t>
            </w:r>
          </w:p>
        </w:tc>
      </w:tr>
    </w:tbl>
    <w:p w14:paraId="2D36C050" w14:textId="2DD0432D" w:rsidR="0021667C" w:rsidRDefault="0021667C" w:rsidP="00315AED">
      <w:pPr>
        <w:pStyle w:val="a8"/>
        <w:numPr>
          <w:ilvl w:val="0"/>
          <w:numId w:val="270"/>
        </w:numPr>
        <w:ind w:firstLineChars="0"/>
      </w:pPr>
      <w:r>
        <w:rPr>
          <w:rFonts w:hint="eastAsia"/>
        </w:rPr>
        <w:t>debug类log是异步的，打印顺序不固定</w:t>
      </w:r>
    </w:p>
    <w:p w14:paraId="1CBA62E3" w14:textId="4F2E17E2" w:rsidR="00E4740C" w:rsidRDefault="00E4740C" w:rsidP="00315AED">
      <w:pPr>
        <w:pStyle w:val="a8"/>
        <w:numPr>
          <w:ilvl w:val="0"/>
          <w:numId w:val="271"/>
        </w:numPr>
        <w:ind w:firstLineChars="0"/>
      </w:pPr>
      <w:r>
        <w:rPr>
          <w:rFonts w:hint="eastAsia"/>
        </w:rPr>
        <w:t>silly</w:t>
      </w:r>
    </w:p>
    <w:p w14:paraId="365729F2" w14:textId="6F633587" w:rsidR="00E4740C" w:rsidRDefault="00BC388C" w:rsidP="00315AED">
      <w:pPr>
        <w:pStyle w:val="a8"/>
        <w:numPr>
          <w:ilvl w:val="0"/>
          <w:numId w:val="270"/>
        </w:numPr>
        <w:ind w:firstLineChars="0"/>
      </w:pPr>
      <w:r>
        <w:rPr>
          <w:rFonts w:hint="eastAsia"/>
        </w:rPr>
        <w:t>silly类log通过如下两种方法进行打印</w:t>
      </w:r>
    </w:p>
    <w:tbl>
      <w:tblPr>
        <w:tblStyle w:val="ac"/>
        <w:tblW w:w="0" w:type="auto"/>
        <w:tblInd w:w="1260" w:type="dxa"/>
        <w:tblLook w:val="04A0" w:firstRow="1" w:lastRow="0" w:firstColumn="1" w:lastColumn="0" w:noHBand="0" w:noVBand="1"/>
      </w:tblPr>
      <w:tblGrid>
        <w:gridCol w:w="7036"/>
      </w:tblGrid>
      <w:tr w:rsidR="00BC388C" w14:paraId="6FB39272" w14:textId="77777777" w:rsidTr="00BC388C">
        <w:tc>
          <w:tcPr>
            <w:tcW w:w="8296" w:type="dxa"/>
          </w:tcPr>
          <w:p w14:paraId="3C2EEFD5" w14:textId="5699AE7C" w:rsidR="00BC388C" w:rsidRPr="00BC388C" w:rsidRDefault="00BC388C" w:rsidP="00BC388C">
            <w:pPr>
              <w:pStyle w:val="HTML0"/>
              <w:shd w:val="clear" w:color="auto" w:fill="FFFFFF"/>
              <w:rPr>
                <w:rFonts w:ascii="Menlo" w:hAnsi="Menlo" w:cs="Menlo"/>
                <w:color w:val="000000"/>
                <w:sz w:val="18"/>
                <w:szCs w:val="18"/>
              </w:rPr>
            </w:pPr>
            <w:r w:rsidRPr="00BC388C">
              <w:rPr>
                <w:rFonts w:ascii="Menlo" w:hAnsi="Menlo" w:cs="Menlo"/>
                <w:color w:val="458383"/>
                <w:sz w:val="18"/>
                <w:szCs w:val="18"/>
              </w:rPr>
              <w:t>winston</w:t>
            </w:r>
            <w:r w:rsidRPr="00BC388C">
              <w:rPr>
                <w:rFonts w:ascii="Menlo" w:hAnsi="Menlo" w:cs="Menlo"/>
                <w:color w:val="000000"/>
                <w:sz w:val="18"/>
                <w:szCs w:val="18"/>
              </w:rPr>
              <w:t>.silly(</w:t>
            </w:r>
            <w:r w:rsidRPr="00BC388C">
              <w:rPr>
                <w:rFonts w:ascii="Menlo" w:hAnsi="Menlo" w:cs="Menlo"/>
                <w:b/>
                <w:bCs/>
                <w:color w:val="008000"/>
                <w:sz w:val="18"/>
                <w:szCs w:val="18"/>
              </w:rPr>
              <w:t>'</w:t>
            </w:r>
            <w:r w:rsidRPr="00BC388C">
              <w:rPr>
                <w:rFonts w:ascii="Menlo" w:hAnsi="Menlo" w:cs="Menlo"/>
                <w:b/>
                <w:bCs/>
                <w:color w:val="000080"/>
                <w:sz w:val="18"/>
                <w:szCs w:val="18"/>
              </w:rPr>
              <w:t>\t</w:t>
            </w:r>
            <w:r w:rsidRPr="00BC388C">
              <w:rPr>
                <w:rFonts w:ascii="Menlo" w:hAnsi="Menlo" w:cs="Menlo"/>
                <w:b/>
                <w:bCs/>
                <w:color w:val="008000"/>
                <w:sz w:val="18"/>
                <w:szCs w:val="18"/>
              </w:rPr>
              <w:t xml:space="preserve"> silly'</w:t>
            </w:r>
            <w:r w:rsidRPr="00BC388C">
              <w:rPr>
                <w:rFonts w:ascii="Menlo" w:hAnsi="Menlo" w:cs="Menlo"/>
                <w:color w:val="000000"/>
                <w:sz w:val="18"/>
                <w:szCs w:val="18"/>
              </w:rPr>
              <w:t>);</w:t>
            </w:r>
            <w:r w:rsidRPr="00BC388C">
              <w:rPr>
                <w:rFonts w:ascii="Menlo" w:hAnsi="Menlo" w:cs="Menlo"/>
                <w:color w:val="000000"/>
                <w:sz w:val="18"/>
                <w:szCs w:val="18"/>
              </w:rPr>
              <w:br/>
            </w:r>
            <w:r w:rsidRPr="00BC388C">
              <w:rPr>
                <w:rFonts w:ascii="Menlo" w:hAnsi="Menlo" w:cs="Menlo"/>
                <w:i/>
                <w:iCs/>
                <w:color w:val="808080"/>
                <w:sz w:val="18"/>
                <w:szCs w:val="18"/>
              </w:rPr>
              <w:t>//</w:t>
            </w:r>
            <w:r w:rsidRPr="00BC388C">
              <w:rPr>
                <w:rFonts w:ascii="Menlo" w:hAnsi="Menlo" w:cs="Menlo"/>
                <w:i/>
                <w:iCs/>
                <w:color w:val="808080"/>
                <w:sz w:val="18"/>
                <w:szCs w:val="18"/>
              </w:rPr>
              <w:t>等效于</w:t>
            </w:r>
            <w:r w:rsidRPr="00BC388C">
              <w:rPr>
                <w:rFonts w:ascii="Menlo" w:hAnsi="Menlo" w:cs="Menlo"/>
                <w:i/>
                <w:iCs/>
                <w:color w:val="808080"/>
                <w:sz w:val="18"/>
                <w:szCs w:val="18"/>
              </w:rPr>
              <w:br/>
            </w:r>
            <w:r w:rsidRPr="00BC388C">
              <w:rPr>
                <w:rFonts w:ascii="Menlo" w:hAnsi="Menlo" w:cs="Menlo"/>
                <w:color w:val="458383"/>
                <w:sz w:val="18"/>
                <w:szCs w:val="18"/>
              </w:rPr>
              <w:t>winston</w:t>
            </w:r>
            <w:r w:rsidRPr="00BC388C">
              <w:rPr>
                <w:rFonts w:ascii="Menlo" w:hAnsi="Menlo" w:cs="Menlo"/>
                <w:color w:val="000000"/>
                <w:sz w:val="18"/>
                <w:szCs w:val="18"/>
              </w:rPr>
              <w:t>.log(</w:t>
            </w:r>
            <w:r w:rsidRPr="00BC388C">
              <w:rPr>
                <w:rFonts w:ascii="Menlo" w:hAnsi="Menlo" w:cs="Menlo"/>
                <w:b/>
                <w:bCs/>
                <w:color w:val="008000"/>
                <w:sz w:val="18"/>
                <w:szCs w:val="18"/>
              </w:rPr>
              <w:t>'silly'</w:t>
            </w:r>
            <w:r w:rsidRPr="00BC388C">
              <w:rPr>
                <w:rFonts w:ascii="Menlo" w:hAnsi="Menlo" w:cs="Menlo"/>
                <w:color w:val="000000"/>
                <w:sz w:val="18"/>
                <w:szCs w:val="18"/>
              </w:rPr>
              <w:t>,</w:t>
            </w:r>
            <w:r w:rsidRPr="00BC388C">
              <w:rPr>
                <w:rFonts w:ascii="Menlo" w:hAnsi="Menlo" w:cs="Menlo"/>
                <w:b/>
                <w:bCs/>
                <w:color w:val="008000"/>
                <w:sz w:val="18"/>
                <w:szCs w:val="18"/>
              </w:rPr>
              <w:t>'</w:t>
            </w:r>
            <w:r w:rsidRPr="00BC388C">
              <w:rPr>
                <w:rFonts w:ascii="Menlo" w:hAnsi="Menlo" w:cs="Menlo"/>
                <w:b/>
                <w:bCs/>
                <w:color w:val="000080"/>
                <w:sz w:val="18"/>
                <w:szCs w:val="18"/>
              </w:rPr>
              <w:t>\t</w:t>
            </w:r>
            <w:r w:rsidRPr="00BC388C">
              <w:rPr>
                <w:rFonts w:ascii="Menlo" w:hAnsi="Menlo" w:cs="Menlo"/>
                <w:b/>
                <w:bCs/>
                <w:color w:val="008000"/>
                <w:sz w:val="18"/>
                <w:szCs w:val="18"/>
              </w:rPr>
              <w:t xml:space="preserve"> log_silly'</w:t>
            </w:r>
            <w:r w:rsidRPr="00BC388C">
              <w:rPr>
                <w:rFonts w:ascii="Menlo" w:hAnsi="Menlo" w:cs="Menlo"/>
                <w:color w:val="000000"/>
                <w:sz w:val="18"/>
                <w:szCs w:val="18"/>
              </w:rPr>
              <w:t>);</w:t>
            </w:r>
          </w:p>
        </w:tc>
      </w:tr>
    </w:tbl>
    <w:p w14:paraId="2229BBD4" w14:textId="77777777" w:rsidR="00BC388C" w:rsidRDefault="00BC388C" w:rsidP="00BC388C">
      <w:pPr>
        <w:pStyle w:val="a8"/>
        <w:ind w:left="1260" w:firstLineChars="0" w:firstLine="0"/>
      </w:pPr>
    </w:p>
    <w:p w14:paraId="4C097427" w14:textId="0E95C16A" w:rsidR="00BC388C" w:rsidRPr="002F5B3A" w:rsidRDefault="00BC388C" w:rsidP="00315AED">
      <w:pPr>
        <w:pStyle w:val="a8"/>
        <w:numPr>
          <w:ilvl w:val="0"/>
          <w:numId w:val="270"/>
        </w:numPr>
        <w:ind w:firstLineChars="0"/>
      </w:pPr>
      <w:r>
        <w:rPr>
          <w:rFonts w:hint="eastAsia"/>
        </w:rPr>
        <w:t>silly类log是同步的，按顺序打印</w:t>
      </w:r>
    </w:p>
    <w:p w14:paraId="79D5F531" w14:textId="71768164" w:rsidR="009B00DE" w:rsidRPr="009B00DE" w:rsidRDefault="00952DC3" w:rsidP="00315AED">
      <w:pPr>
        <w:pStyle w:val="4"/>
        <w:numPr>
          <w:ilvl w:val="0"/>
          <w:numId w:val="265"/>
        </w:numPr>
      </w:pPr>
      <w:r>
        <w:rPr>
          <w:rFonts w:hint="eastAsia"/>
        </w:rPr>
        <w:t>打印等级</w:t>
      </w:r>
    </w:p>
    <w:p w14:paraId="29ADDB2F" w14:textId="2CD61B15" w:rsidR="0021667C" w:rsidRDefault="0021667C" w:rsidP="00315AED">
      <w:pPr>
        <w:pStyle w:val="a8"/>
        <w:numPr>
          <w:ilvl w:val="0"/>
          <w:numId w:val="271"/>
        </w:numPr>
        <w:ind w:firstLineChars="0"/>
      </w:pPr>
      <w:r>
        <w:rPr>
          <w:rFonts w:hint="eastAsia"/>
        </w:rPr>
        <w:t>winston的每个实例都可以配置成不同级别的logger</w:t>
      </w:r>
      <w:r w:rsidR="005947E8">
        <w:rPr>
          <w:rFonts w:hint="eastAsia"/>
        </w:rPr>
        <w:t>，</w:t>
      </w:r>
      <w:r>
        <w:rPr>
          <w:rFonts w:hint="eastAsia"/>
        </w:rPr>
        <w:t>打印等级分为以下几种</w:t>
      </w:r>
      <w:r w:rsidR="005947E8">
        <w:rPr>
          <w:rFonts w:hint="eastAsia"/>
        </w:rPr>
        <w:t>（等级由低到高排序）</w:t>
      </w:r>
      <w:r>
        <w:rPr>
          <w:rFonts w:hint="eastAsia"/>
        </w:rPr>
        <w:t>：</w:t>
      </w:r>
    </w:p>
    <w:p w14:paraId="084FDBB1" w14:textId="11FCAC87" w:rsidR="005947E8" w:rsidRDefault="005947E8" w:rsidP="005947E8">
      <w:pPr>
        <w:ind w:left="420" w:firstLine="420"/>
      </w:pPr>
      <w:r>
        <w:rPr>
          <w:rFonts w:hint="eastAsia"/>
        </w:rPr>
        <w:t xml:space="preserve">error </w:t>
      </w:r>
      <w:r>
        <w:sym w:font="Wingdings" w:char="F0E0"/>
      </w:r>
      <w:r>
        <w:t xml:space="preserve"> warn </w:t>
      </w:r>
      <w:r>
        <w:sym w:font="Wingdings" w:char="F0E0"/>
      </w:r>
      <w:r>
        <w:t xml:space="preserve"> info </w:t>
      </w:r>
      <w:r>
        <w:sym w:font="Wingdings" w:char="F0E0"/>
      </w:r>
      <w:r>
        <w:t xml:space="preserve"> verbose </w:t>
      </w:r>
      <w:r>
        <w:sym w:font="Wingdings" w:char="F0E0"/>
      </w:r>
      <w:r>
        <w:t xml:space="preserve"> debug </w:t>
      </w:r>
      <w:r>
        <w:sym w:font="Wingdings" w:char="F0E0"/>
      </w:r>
      <w:r>
        <w:t xml:space="preserve"> silly</w:t>
      </w:r>
    </w:p>
    <w:p w14:paraId="6B2BFFAE" w14:textId="4E3A59F4" w:rsidR="005947E8" w:rsidRDefault="00161BED" w:rsidP="00315AED">
      <w:pPr>
        <w:pStyle w:val="a8"/>
        <w:numPr>
          <w:ilvl w:val="0"/>
          <w:numId w:val="271"/>
        </w:numPr>
        <w:ind w:firstLineChars="0"/>
      </w:pPr>
      <w:r>
        <w:rPr>
          <w:rFonts w:hint="eastAsia"/>
        </w:rPr>
        <w:t>等级越低代表打印信息越重要</w:t>
      </w:r>
    </w:p>
    <w:p w14:paraId="2F99CA46" w14:textId="2D1B5EE2" w:rsidR="00161BED" w:rsidRDefault="00161BED" w:rsidP="00315AED">
      <w:pPr>
        <w:pStyle w:val="a8"/>
        <w:numPr>
          <w:ilvl w:val="0"/>
          <w:numId w:val="271"/>
        </w:numPr>
        <w:ind w:firstLineChars="0"/>
      </w:pPr>
      <w:r>
        <w:rPr>
          <w:rFonts w:hint="eastAsia"/>
        </w:rPr>
        <w:t>设置为某个等级后，这个等级对应的打印类型和比他低的等级对应的打印类型都会被打印出来</w:t>
      </w:r>
    </w:p>
    <w:p w14:paraId="0E13C3DE" w14:textId="2B3FAFF0" w:rsidR="00161BED" w:rsidRDefault="00161BED" w:rsidP="00161BED">
      <w:pPr>
        <w:pStyle w:val="a8"/>
        <w:ind w:left="840" w:firstLineChars="0" w:firstLine="0"/>
      </w:pPr>
      <w:r>
        <w:rPr>
          <w:rFonts w:hint="eastAsia"/>
        </w:rPr>
        <w:t>如：</w:t>
      </w:r>
    </w:p>
    <w:p w14:paraId="3A174F08" w14:textId="622441A9" w:rsidR="00161BED" w:rsidRDefault="00161BED" w:rsidP="00161BED">
      <w:pPr>
        <w:pStyle w:val="a8"/>
        <w:ind w:left="840" w:firstLineChars="0" w:firstLine="0"/>
      </w:pPr>
      <w:r>
        <w:tab/>
      </w:r>
      <w:r>
        <w:rPr>
          <w:rFonts w:hint="eastAsia"/>
        </w:rPr>
        <w:t>error等级只打印error类型的log</w:t>
      </w:r>
    </w:p>
    <w:p w14:paraId="23F7CA89" w14:textId="25153BD8" w:rsidR="00161BED" w:rsidRDefault="00161BED" w:rsidP="00161BED">
      <w:pPr>
        <w:pStyle w:val="a8"/>
        <w:ind w:left="840" w:firstLineChars="0" w:firstLine="0"/>
      </w:pPr>
      <w:r>
        <w:tab/>
      </w:r>
      <w:r>
        <w:rPr>
          <w:rFonts w:hint="eastAsia"/>
        </w:rPr>
        <w:t>warn等级打印error和warn类型的log</w:t>
      </w:r>
    </w:p>
    <w:p w14:paraId="3AA59121" w14:textId="059A76DF" w:rsidR="00161BED" w:rsidRDefault="00161BED" w:rsidP="00161BED">
      <w:pPr>
        <w:pStyle w:val="a8"/>
        <w:ind w:left="840" w:firstLineChars="0" w:firstLine="0"/>
      </w:pPr>
      <w:r>
        <w:tab/>
      </w:r>
      <w:r>
        <w:rPr>
          <w:rFonts w:hint="eastAsia"/>
        </w:rPr>
        <w:t>info等级打印error、warn和info类型的log</w:t>
      </w:r>
    </w:p>
    <w:p w14:paraId="11CEF021" w14:textId="7FE7B252" w:rsidR="00161BED" w:rsidRDefault="00161BED" w:rsidP="00161BED">
      <w:pPr>
        <w:pStyle w:val="a8"/>
        <w:ind w:left="840" w:firstLineChars="0" w:firstLine="0"/>
      </w:pPr>
      <w:r>
        <w:tab/>
      </w:r>
      <w:r>
        <w:rPr>
          <w:rFonts w:hint="eastAsia"/>
        </w:rPr>
        <w:t>以此类推</w:t>
      </w:r>
      <w:r>
        <w:t>…</w:t>
      </w:r>
    </w:p>
    <w:p w14:paraId="76B0EF31" w14:textId="3F6234C6" w:rsidR="00161BED" w:rsidRDefault="00161BED" w:rsidP="00315AED">
      <w:pPr>
        <w:pStyle w:val="a8"/>
        <w:numPr>
          <w:ilvl w:val="0"/>
          <w:numId w:val="271"/>
        </w:numPr>
        <w:ind w:firstLineChars="0"/>
      </w:pPr>
      <w:r>
        <w:rPr>
          <w:rFonts w:hint="eastAsia"/>
        </w:rPr>
        <w:t>默认等级：info</w:t>
      </w:r>
    </w:p>
    <w:p w14:paraId="44073B74" w14:textId="742663C0" w:rsidR="0077040A" w:rsidRDefault="0077040A" w:rsidP="00315AED">
      <w:pPr>
        <w:pStyle w:val="a8"/>
        <w:numPr>
          <w:ilvl w:val="0"/>
          <w:numId w:val="271"/>
        </w:numPr>
        <w:ind w:firstLineChars="0"/>
      </w:pPr>
      <w:r>
        <w:rPr>
          <w:rFonts w:hint="eastAsia"/>
        </w:rPr>
        <w:t>配置等级的方法：</w:t>
      </w:r>
    </w:p>
    <w:p w14:paraId="552B2B3B" w14:textId="2C61651D" w:rsidR="0077040A" w:rsidRDefault="0077040A" w:rsidP="0077040A">
      <w:pPr>
        <w:pStyle w:val="a8"/>
        <w:ind w:left="840" w:firstLineChars="0" w:firstLine="0"/>
      </w:pPr>
      <w:r>
        <w:rPr>
          <w:rFonts w:hint="eastAsia"/>
        </w:rPr>
        <w:t>配置某个实例的打印等级有3中方法：</w:t>
      </w:r>
    </w:p>
    <w:p w14:paraId="63A0D6E8" w14:textId="7340C837" w:rsidR="0077040A" w:rsidRDefault="0077040A" w:rsidP="00315AED">
      <w:pPr>
        <w:pStyle w:val="a8"/>
        <w:numPr>
          <w:ilvl w:val="0"/>
          <w:numId w:val="270"/>
        </w:numPr>
        <w:ind w:firstLineChars="0"/>
      </w:pPr>
      <w:r>
        <w:rPr>
          <w:rFonts w:hint="eastAsia"/>
        </w:rPr>
        <w:t>创建实例时直接指定</w:t>
      </w:r>
    </w:p>
    <w:tbl>
      <w:tblPr>
        <w:tblStyle w:val="ac"/>
        <w:tblW w:w="0" w:type="auto"/>
        <w:tblInd w:w="1260" w:type="dxa"/>
        <w:tblLook w:val="04A0" w:firstRow="1" w:lastRow="0" w:firstColumn="1" w:lastColumn="0" w:noHBand="0" w:noVBand="1"/>
      </w:tblPr>
      <w:tblGrid>
        <w:gridCol w:w="7036"/>
      </w:tblGrid>
      <w:tr w:rsidR="0077040A" w14:paraId="3CE8800F" w14:textId="77777777" w:rsidTr="0077040A">
        <w:tc>
          <w:tcPr>
            <w:tcW w:w="8296" w:type="dxa"/>
          </w:tcPr>
          <w:p w14:paraId="0DF64CAF" w14:textId="06D827A5" w:rsidR="0077040A" w:rsidRPr="005538D8" w:rsidRDefault="005538D8" w:rsidP="005538D8">
            <w:pPr>
              <w:pStyle w:val="HTML0"/>
              <w:shd w:val="clear" w:color="auto" w:fill="FFFFFF"/>
              <w:rPr>
                <w:rFonts w:ascii="Menlo" w:hAnsi="Menlo" w:cs="Menlo"/>
                <w:color w:val="000000"/>
                <w:sz w:val="18"/>
                <w:szCs w:val="18"/>
              </w:rPr>
            </w:pPr>
            <w:r w:rsidRPr="005538D8">
              <w:rPr>
                <w:rFonts w:ascii="Menlo" w:hAnsi="Menlo" w:cs="Menlo"/>
                <w:b/>
                <w:bCs/>
                <w:color w:val="000080"/>
                <w:sz w:val="18"/>
                <w:szCs w:val="18"/>
              </w:rPr>
              <w:t xml:space="preserve">let </w:t>
            </w:r>
            <w:r w:rsidRPr="005538D8">
              <w:rPr>
                <w:rFonts w:ascii="Menlo" w:hAnsi="Menlo" w:cs="Menlo"/>
                <w:color w:val="458383"/>
                <w:sz w:val="18"/>
                <w:szCs w:val="18"/>
              </w:rPr>
              <w:t xml:space="preserve">logger </w:t>
            </w:r>
            <w:r w:rsidRPr="005538D8">
              <w:rPr>
                <w:rFonts w:ascii="Menlo" w:hAnsi="Menlo" w:cs="Menlo"/>
                <w:color w:val="000000"/>
                <w:sz w:val="18"/>
                <w:szCs w:val="18"/>
              </w:rPr>
              <w:t xml:space="preserve">= </w:t>
            </w:r>
            <w:r w:rsidRPr="005538D8">
              <w:rPr>
                <w:rFonts w:ascii="Menlo" w:hAnsi="Menlo" w:cs="Menlo"/>
                <w:b/>
                <w:bCs/>
                <w:color w:val="000080"/>
                <w:sz w:val="18"/>
                <w:szCs w:val="18"/>
              </w:rPr>
              <w:t xml:space="preserve">new </w:t>
            </w:r>
            <w:r w:rsidRPr="005538D8">
              <w:rPr>
                <w:rFonts w:ascii="Menlo" w:hAnsi="Menlo" w:cs="Menlo"/>
                <w:color w:val="458383"/>
                <w:sz w:val="18"/>
                <w:szCs w:val="18"/>
              </w:rPr>
              <w:t>winston</w:t>
            </w:r>
            <w:r w:rsidRPr="005538D8">
              <w:rPr>
                <w:rFonts w:ascii="Menlo" w:hAnsi="Menlo" w:cs="Menlo"/>
                <w:color w:val="000000"/>
                <w:sz w:val="18"/>
                <w:szCs w:val="18"/>
              </w:rPr>
              <w:t>.Logger({</w:t>
            </w:r>
            <w:r w:rsidRPr="005538D8">
              <w:rPr>
                <w:rFonts w:ascii="Menlo" w:hAnsi="Menlo" w:cs="Menlo"/>
                <w:color w:val="000000"/>
                <w:sz w:val="18"/>
                <w:szCs w:val="18"/>
              </w:rPr>
              <w:br/>
              <w:t xml:space="preserve">    </w:t>
            </w:r>
            <w:r w:rsidRPr="005538D8">
              <w:rPr>
                <w:rFonts w:ascii="Menlo" w:hAnsi="Menlo" w:cs="Menlo"/>
                <w:b/>
                <w:bCs/>
                <w:color w:val="660E7A"/>
                <w:sz w:val="18"/>
                <w:szCs w:val="18"/>
              </w:rPr>
              <w:t>level</w:t>
            </w:r>
            <w:r w:rsidRPr="005538D8">
              <w:rPr>
                <w:rFonts w:ascii="Menlo" w:hAnsi="Menlo" w:cs="Menlo"/>
                <w:color w:val="000000"/>
                <w:sz w:val="18"/>
                <w:szCs w:val="18"/>
              </w:rPr>
              <w:t>:</w:t>
            </w:r>
            <w:r w:rsidRPr="005538D8">
              <w:rPr>
                <w:rFonts w:ascii="Menlo" w:hAnsi="Menlo" w:cs="Menlo"/>
                <w:b/>
                <w:bCs/>
                <w:color w:val="008000"/>
                <w:sz w:val="18"/>
                <w:szCs w:val="18"/>
              </w:rPr>
              <w:t>'info'</w:t>
            </w:r>
            <w:r w:rsidRPr="005538D8">
              <w:rPr>
                <w:rFonts w:ascii="Menlo" w:hAnsi="Menlo" w:cs="Menlo"/>
                <w:b/>
                <w:bCs/>
                <w:color w:val="008000"/>
                <w:sz w:val="18"/>
                <w:szCs w:val="18"/>
              </w:rPr>
              <w:br/>
            </w:r>
            <w:r w:rsidRPr="005538D8">
              <w:rPr>
                <w:rFonts w:ascii="Menlo" w:hAnsi="Menlo" w:cs="Menlo"/>
                <w:color w:val="000000"/>
                <w:sz w:val="18"/>
                <w:szCs w:val="18"/>
              </w:rPr>
              <w:t>});</w:t>
            </w:r>
          </w:p>
        </w:tc>
      </w:tr>
    </w:tbl>
    <w:p w14:paraId="174DE789" w14:textId="0FB7B09B" w:rsidR="0077040A" w:rsidRDefault="005538D8" w:rsidP="00315AED">
      <w:pPr>
        <w:pStyle w:val="a8"/>
        <w:numPr>
          <w:ilvl w:val="0"/>
          <w:numId w:val="270"/>
        </w:numPr>
        <w:ind w:firstLineChars="0"/>
      </w:pPr>
      <w:r>
        <w:rPr>
          <w:rFonts w:hint="eastAsia"/>
        </w:rPr>
        <w:lastRenderedPageBreak/>
        <w:t>创建实例后用configure</w:t>
      </w:r>
      <w:r>
        <w:t>()</w:t>
      </w:r>
      <w:r>
        <w:rPr>
          <w:rFonts w:hint="eastAsia"/>
        </w:rPr>
        <w:t>配置</w:t>
      </w:r>
    </w:p>
    <w:tbl>
      <w:tblPr>
        <w:tblStyle w:val="ac"/>
        <w:tblW w:w="0" w:type="auto"/>
        <w:tblInd w:w="1260" w:type="dxa"/>
        <w:tblLook w:val="04A0" w:firstRow="1" w:lastRow="0" w:firstColumn="1" w:lastColumn="0" w:noHBand="0" w:noVBand="1"/>
      </w:tblPr>
      <w:tblGrid>
        <w:gridCol w:w="7036"/>
      </w:tblGrid>
      <w:tr w:rsidR="005538D8" w14:paraId="570DDC95" w14:textId="77777777" w:rsidTr="005538D8">
        <w:tc>
          <w:tcPr>
            <w:tcW w:w="8296" w:type="dxa"/>
          </w:tcPr>
          <w:p w14:paraId="7F255A80" w14:textId="56A8D127" w:rsidR="005538D8" w:rsidRPr="005538D8" w:rsidRDefault="005538D8" w:rsidP="005538D8">
            <w:pPr>
              <w:pStyle w:val="HTML0"/>
              <w:shd w:val="clear" w:color="auto" w:fill="FFFFFF"/>
              <w:rPr>
                <w:rFonts w:ascii="Menlo" w:hAnsi="Menlo" w:cs="Menlo"/>
                <w:color w:val="000000"/>
                <w:sz w:val="18"/>
                <w:szCs w:val="18"/>
              </w:rPr>
            </w:pPr>
            <w:r w:rsidRPr="005538D8">
              <w:rPr>
                <w:rFonts w:ascii="Menlo" w:hAnsi="Menlo" w:cs="Menlo"/>
                <w:color w:val="458383"/>
                <w:sz w:val="18"/>
                <w:szCs w:val="18"/>
              </w:rPr>
              <w:t>logger</w:t>
            </w:r>
            <w:r w:rsidRPr="005538D8">
              <w:rPr>
                <w:rFonts w:ascii="Menlo" w:hAnsi="Menlo" w:cs="Menlo"/>
                <w:color w:val="000000"/>
                <w:sz w:val="18"/>
                <w:szCs w:val="18"/>
              </w:rPr>
              <w:t>.configure({</w:t>
            </w:r>
            <w:r w:rsidRPr="005538D8">
              <w:rPr>
                <w:rFonts w:ascii="Menlo" w:hAnsi="Menlo" w:cs="Menlo"/>
                <w:color w:val="000000"/>
                <w:sz w:val="18"/>
                <w:szCs w:val="18"/>
              </w:rPr>
              <w:br/>
              <w:t xml:space="preserve">    </w:t>
            </w:r>
            <w:r w:rsidRPr="005538D8">
              <w:rPr>
                <w:rFonts w:ascii="Menlo" w:hAnsi="Menlo" w:cs="Menlo"/>
                <w:b/>
                <w:bCs/>
                <w:color w:val="660E7A"/>
                <w:sz w:val="18"/>
                <w:szCs w:val="18"/>
              </w:rPr>
              <w:t>level</w:t>
            </w:r>
            <w:r w:rsidRPr="005538D8">
              <w:rPr>
                <w:rFonts w:ascii="Menlo" w:hAnsi="Menlo" w:cs="Menlo"/>
                <w:color w:val="000000"/>
                <w:sz w:val="18"/>
                <w:szCs w:val="18"/>
              </w:rPr>
              <w:t>:</w:t>
            </w:r>
            <w:r w:rsidRPr="005538D8">
              <w:rPr>
                <w:rFonts w:ascii="Menlo" w:hAnsi="Menlo" w:cs="Menlo"/>
                <w:b/>
                <w:bCs/>
                <w:color w:val="008000"/>
                <w:sz w:val="18"/>
                <w:szCs w:val="18"/>
              </w:rPr>
              <w:t>'debug'</w:t>
            </w:r>
            <w:r w:rsidRPr="005538D8">
              <w:rPr>
                <w:rFonts w:ascii="Menlo" w:hAnsi="Menlo" w:cs="Menlo"/>
                <w:b/>
                <w:bCs/>
                <w:color w:val="008000"/>
                <w:sz w:val="18"/>
                <w:szCs w:val="18"/>
              </w:rPr>
              <w:br/>
            </w:r>
            <w:r w:rsidRPr="005538D8">
              <w:rPr>
                <w:rFonts w:ascii="Menlo" w:hAnsi="Menlo" w:cs="Menlo"/>
                <w:color w:val="000000"/>
                <w:sz w:val="18"/>
                <w:szCs w:val="18"/>
              </w:rPr>
              <w:t>});</w:t>
            </w:r>
          </w:p>
        </w:tc>
      </w:tr>
    </w:tbl>
    <w:p w14:paraId="14FEDF49" w14:textId="6B0AD16D" w:rsidR="005538D8" w:rsidRDefault="005538D8" w:rsidP="00315AED">
      <w:pPr>
        <w:pStyle w:val="a8"/>
        <w:numPr>
          <w:ilvl w:val="0"/>
          <w:numId w:val="270"/>
        </w:numPr>
        <w:ind w:firstLineChars="0"/>
      </w:pPr>
      <w:r>
        <w:rPr>
          <w:rFonts w:hint="eastAsia"/>
        </w:rPr>
        <w:t>创建实例后修改实例的level属性</w:t>
      </w:r>
    </w:p>
    <w:tbl>
      <w:tblPr>
        <w:tblStyle w:val="ac"/>
        <w:tblW w:w="0" w:type="auto"/>
        <w:tblInd w:w="1260" w:type="dxa"/>
        <w:tblLook w:val="04A0" w:firstRow="1" w:lastRow="0" w:firstColumn="1" w:lastColumn="0" w:noHBand="0" w:noVBand="1"/>
      </w:tblPr>
      <w:tblGrid>
        <w:gridCol w:w="7036"/>
      </w:tblGrid>
      <w:tr w:rsidR="005538D8" w14:paraId="627F4908" w14:textId="77777777" w:rsidTr="005538D8">
        <w:tc>
          <w:tcPr>
            <w:tcW w:w="8296" w:type="dxa"/>
          </w:tcPr>
          <w:p w14:paraId="6BE8F155" w14:textId="3CB8B7F7" w:rsidR="005538D8" w:rsidRPr="005538D8" w:rsidRDefault="005538D8" w:rsidP="005538D8">
            <w:pPr>
              <w:pStyle w:val="HTML0"/>
              <w:shd w:val="clear" w:color="auto" w:fill="FFFFFF"/>
              <w:rPr>
                <w:rFonts w:ascii="Menlo" w:hAnsi="Menlo" w:cs="Menlo"/>
                <w:color w:val="000000"/>
                <w:sz w:val="18"/>
                <w:szCs w:val="18"/>
              </w:rPr>
            </w:pPr>
            <w:r w:rsidRPr="005538D8">
              <w:rPr>
                <w:rFonts w:ascii="Menlo" w:hAnsi="Menlo" w:cs="Menlo"/>
                <w:color w:val="458383"/>
                <w:sz w:val="18"/>
                <w:szCs w:val="18"/>
              </w:rPr>
              <w:t>logger</w:t>
            </w:r>
            <w:r w:rsidRPr="005538D8">
              <w:rPr>
                <w:rFonts w:ascii="Menlo" w:hAnsi="Menlo" w:cs="Menlo"/>
                <w:color w:val="000000"/>
                <w:sz w:val="18"/>
                <w:szCs w:val="18"/>
              </w:rPr>
              <w:t>.</w:t>
            </w:r>
            <w:r w:rsidRPr="005538D8">
              <w:rPr>
                <w:rFonts w:ascii="Menlo" w:hAnsi="Menlo" w:cs="Menlo"/>
                <w:b/>
                <w:bCs/>
                <w:color w:val="660E7A"/>
                <w:sz w:val="18"/>
                <w:szCs w:val="18"/>
              </w:rPr>
              <w:t xml:space="preserve">level </w:t>
            </w:r>
            <w:r w:rsidRPr="005538D8">
              <w:rPr>
                <w:rFonts w:ascii="Menlo" w:hAnsi="Menlo" w:cs="Menlo"/>
                <w:color w:val="000000"/>
                <w:sz w:val="18"/>
                <w:szCs w:val="18"/>
              </w:rPr>
              <w:t xml:space="preserve">= </w:t>
            </w:r>
            <w:r w:rsidRPr="005538D8">
              <w:rPr>
                <w:rFonts w:ascii="Menlo" w:hAnsi="Menlo" w:cs="Menlo"/>
                <w:b/>
                <w:bCs/>
                <w:color w:val="008000"/>
                <w:sz w:val="18"/>
                <w:szCs w:val="18"/>
              </w:rPr>
              <w:t>'debug'</w:t>
            </w:r>
            <w:r w:rsidRPr="005538D8">
              <w:rPr>
                <w:rFonts w:ascii="Menlo" w:hAnsi="Menlo" w:cs="Menlo"/>
                <w:color w:val="000000"/>
                <w:sz w:val="18"/>
                <w:szCs w:val="18"/>
              </w:rPr>
              <w:t>;</w:t>
            </w:r>
          </w:p>
        </w:tc>
      </w:tr>
    </w:tbl>
    <w:p w14:paraId="19112DE6" w14:textId="77777777" w:rsidR="005538D8" w:rsidRPr="0077040A" w:rsidRDefault="005538D8" w:rsidP="005538D8">
      <w:pPr>
        <w:pStyle w:val="a8"/>
        <w:ind w:left="1260" w:firstLineChars="0" w:firstLine="0"/>
      </w:pPr>
    </w:p>
    <w:p w14:paraId="2BDAB8A0" w14:textId="56BD847E" w:rsidR="0021667C" w:rsidRDefault="008602D3" w:rsidP="008602D3">
      <w:pPr>
        <w:pStyle w:val="4"/>
      </w:pPr>
      <w:r>
        <w:rPr>
          <w:rFonts w:hint="eastAsia"/>
        </w:rPr>
        <w:t>transport</w:t>
      </w:r>
    </w:p>
    <w:p w14:paraId="6CE88272" w14:textId="6A097E6B" w:rsidR="00355255" w:rsidRPr="00355255" w:rsidRDefault="00355255" w:rsidP="00315AED">
      <w:pPr>
        <w:pStyle w:val="5"/>
        <w:numPr>
          <w:ilvl w:val="0"/>
          <w:numId w:val="272"/>
        </w:numPr>
        <w:ind w:right="210"/>
      </w:pPr>
      <w:r>
        <w:rPr>
          <w:rFonts w:hint="eastAsia"/>
        </w:rPr>
        <w:t>介绍</w:t>
      </w:r>
    </w:p>
    <w:p w14:paraId="15BC5500" w14:textId="6DAE3990" w:rsidR="008602D3" w:rsidRDefault="008602D3" w:rsidP="00315AED">
      <w:pPr>
        <w:pStyle w:val="a8"/>
        <w:numPr>
          <w:ilvl w:val="0"/>
          <w:numId w:val="266"/>
        </w:numPr>
        <w:ind w:firstLineChars="0"/>
      </w:pPr>
      <w:r>
        <w:rPr>
          <w:rFonts w:hint="eastAsia"/>
        </w:rPr>
        <w:t>每个transport就是1个</w:t>
      </w:r>
      <w:r w:rsidR="002F1A3B">
        <w:rPr>
          <w:rFonts w:hint="eastAsia"/>
        </w:rPr>
        <w:t>日志输出的设备，比如：控制台、文件。</w:t>
      </w:r>
    </w:p>
    <w:p w14:paraId="25B4A8E6" w14:textId="4B1B77CE" w:rsidR="00885020" w:rsidRDefault="002F1A3B" w:rsidP="00315AED">
      <w:pPr>
        <w:pStyle w:val="a8"/>
        <w:numPr>
          <w:ilvl w:val="0"/>
          <w:numId w:val="266"/>
        </w:numPr>
        <w:ind w:firstLineChars="0"/>
      </w:pPr>
      <w:r>
        <w:rPr>
          <w:rFonts w:hint="eastAsia"/>
        </w:rPr>
        <w:t>winston可以为每个实例配置</w:t>
      </w:r>
      <w:r w:rsidR="005538D8">
        <w:rPr>
          <w:rFonts w:hint="eastAsia"/>
        </w:rPr>
        <w:t>多</w:t>
      </w:r>
      <w:r>
        <w:rPr>
          <w:rFonts w:hint="eastAsia"/>
        </w:rPr>
        <w:t>个transport</w:t>
      </w:r>
      <w:r w:rsidR="00355255">
        <w:rPr>
          <w:rFonts w:hint="eastAsia"/>
        </w:rPr>
        <w:t>，每个transport可以在配置时单独指定打印等级、name属性等信息</w:t>
      </w:r>
    </w:p>
    <w:p w14:paraId="64FF062C" w14:textId="16F15694" w:rsidR="005538D8" w:rsidRDefault="005538D8" w:rsidP="00315AED">
      <w:pPr>
        <w:pStyle w:val="a8"/>
        <w:numPr>
          <w:ilvl w:val="0"/>
          <w:numId w:val="266"/>
        </w:numPr>
        <w:ind w:firstLineChars="0"/>
      </w:pPr>
      <w:r>
        <w:rPr>
          <w:rFonts w:hint="eastAsia"/>
        </w:rPr>
        <w:t>默认logger的transports默认有1个Console；自定义的实例默认transports属性为</w:t>
      </w:r>
      <w:r w:rsidR="00197AF1">
        <w:rPr>
          <w:rFonts w:hint="eastAsia"/>
        </w:rPr>
        <w:t>{}</w:t>
      </w:r>
    </w:p>
    <w:p w14:paraId="62165D0F" w14:textId="77777777" w:rsidR="00885020" w:rsidRDefault="00885020" w:rsidP="00315AED">
      <w:pPr>
        <w:pStyle w:val="a8"/>
        <w:numPr>
          <w:ilvl w:val="0"/>
          <w:numId w:val="266"/>
        </w:numPr>
        <w:ind w:firstLineChars="0"/>
      </w:pPr>
      <w:r>
        <w:rPr>
          <w:rFonts w:hint="eastAsia"/>
        </w:rPr>
        <w:t>winst</w:t>
      </w:r>
      <w:r>
        <w:t>on</w:t>
      </w:r>
      <w:r>
        <w:rPr>
          <w:rFonts w:hint="eastAsia"/>
        </w:rPr>
        <w:t>模块中内置了3个核心的transport：</w:t>
      </w:r>
    </w:p>
    <w:p w14:paraId="0EFCE4C4" w14:textId="77777777" w:rsidR="00885020" w:rsidRDefault="00885020" w:rsidP="00885020">
      <w:pPr>
        <w:pStyle w:val="a8"/>
        <w:ind w:left="1254" w:firstLineChars="0" w:firstLine="6"/>
      </w:pPr>
      <w:r>
        <w:rPr>
          <w:rFonts w:hint="eastAsia"/>
        </w:rPr>
        <w:t>Console、File、Http</w:t>
      </w:r>
    </w:p>
    <w:p w14:paraId="16E0DE4A" w14:textId="77777777" w:rsidR="00885020" w:rsidRDefault="00885020" w:rsidP="00885020">
      <w:pPr>
        <w:pStyle w:val="a8"/>
        <w:ind w:left="834" w:firstLineChars="0" w:firstLine="0"/>
      </w:pPr>
      <w:r>
        <w:rPr>
          <w:rFonts w:hint="eastAsia"/>
        </w:rPr>
        <w:t>另外可以引入一些其他的模块，将其作为winston的transport</w:t>
      </w:r>
    </w:p>
    <w:p w14:paraId="2FDD9127" w14:textId="4BBC815E" w:rsidR="00885020" w:rsidRDefault="00885020" w:rsidP="00315AED">
      <w:pPr>
        <w:pStyle w:val="a8"/>
        <w:numPr>
          <w:ilvl w:val="0"/>
          <w:numId w:val="266"/>
        </w:numPr>
        <w:ind w:firstLineChars="0"/>
      </w:pPr>
      <w:r>
        <w:rPr>
          <w:rFonts w:hint="eastAsia"/>
        </w:rPr>
        <w:t>关于3个核心transport的参数说明和第三方transport的使用方法，详细内容参见参见：</w:t>
      </w:r>
      <w:hyperlink r:id="rId124" w:anchor="winston-core" w:history="1">
        <w:r w:rsidRPr="00CF2B65">
          <w:rPr>
            <w:rStyle w:val="a6"/>
          </w:rPr>
          <w:t>github-winston</w:t>
        </w:r>
      </w:hyperlink>
    </w:p>
    <w:p w14:paraId="287E90A4" w14:textId="33766024" w:rsidR="004A0122" w:rsidRDefault="0077040A" w:rsidP="00885020">
      <w:pPr>
        <w:pStyle w:val="5"/>
        <w:ind w:right="210"/>
      </w:pPr>
      <w:r>
        <w:t>winston</w:t>
      </w:r>
      <w:r>
        <w:rPr>
          <w:rFonts w:hint="eastAsia"/>
        </w:rPr>
        <w:t>配置transports的方法</w:t>
      </w:r>
    </w:p>
    <w:p w14:paraId="14500DE9" w14:textId="2EDAE3F9" w:rsidR="0077040A" w:rsidRDefault="0077040A" w:rsidP="0077040A">
      <w:pPr>
        <w:ind w:left="840"/>
      </w:pPr>
      <w:r>
        <w:rPr>
          <w:rFonts w:hint="eastAsia"/>
        </w:rPr>
        <w:t>配置某个实例的transports有3种方法：</w:t>
      </w:r>
    </w:p>
    <w:p w14:paraId="5EEE456F" w14:textId="4ED7A382" w:rsidR="00A667AB" w:rsidRDefault="00355255" w:rsidP="00315AED">
      <w:pPr>
        <w:pStyle w:val="a8"/>
        <w:numPr>
          <w:ilvl w:val="0"/>
          <w:numId w:val="217"/>
        </w:numPr>
        <w:ind w:firstLineChars="0"/>
      </w:pPr>
      <w:r>
        <w:rPr>
          <w:rFonts w:hint="eastAsia"/>
        </w:rPr>
        <w:t>指定或增加transport</w:t>
      </w:r>
    </w:p>
    <w:p w14:paraId="576A94CA" w14:textId="376504DF" w:rsidR="0077040A" w:rsidRDefault="0077040A" w:rsidP="00315AED">
      <w:pPr>
        <w:pStyle w:val="a8"/>
        <w:numPr>
          <w:ilvl w:val="0"/>
          <w:numId w:val="270"/>
        </w:numPr>
        <w:ind w:firstLineChars="0"/>
      </w:pPr>
      <w:r>
        <w:rPr>
          <w:rFonts w:hint="eastAsia"/>
        </w:rPr>
        <w:t>创建实例时直接指定transports属性</w:t>
      </w:r>
    </w:p>
    <w:tbl>
      <w:tblPr>
        <w:tblStyle w:val="ac"/>
        <w:tblW w:w="0" w:type="auto"/>
        <w:tblInd w:w="1271" w:type="dxa"/>
        <w:tblLook w:val="04A0" w:firstRow="1" w:lastRow="0" w:firstColumn="1" w:lastColumn="0" w:noHBand="0" w:noVBand="1"/>
      </w:tblPr>
      <w:tblGrid>
        <w:gridCol w:w="7025"/>
      </w:tblGrid>
      <w:tr w:rsidR="0077040A" w14:paraId="722301C1" w14:textId="77777777" w:rsidTr="00885020">
        <w:tc>
          <w:tcPr>
            <w:tcW w:w="7025" w:type="dxa"/>
          </w:tcPr>
          <w:p w14:paraId="4EC18BF4" w14:textId="4DF0833A" w:rsidR="0077040A" w:rsidRPr="00DB5CE6" w:rsidRDefault="00DB5CE6" w:rsidP="00DB5CE6">
            <w:pPr>
              <w:pStyle w:val="HTML0"/>
              <w:shd w:val="clear" w:color="auto" w:fill="FFFFFF"/>
              <w:rPr>
                <w:rFonts w:ascii="Menlo" w:hAnsi="Menlo" w:cs="Menlo"/>
                <w:color w:val="000000"/>
                <w:sz w:val="18"/>
                <w:szCs w:val="18"/>
              </w:rPr>
            </w:pPr>
            <w:r w:rsidRPr="00DB5CE6">
              <w:rPr>
                <w:rFonts w:ascii="Menlo" w:hAnsi="Menlo" w:cs="Menlo"/>
                <w:b/>
                <w:bCs/>
                <w:color w:val="000080"/>
                <w:sz w:val="18"/>
                <w:szCs w:val="18"/>
              </w:rPr>
              <w:t xml:space="preserve">let </w:t>
            </w:r>
            <w:r w:rsidRPr="00DB5CE6">
              <w:rPr>
                <w:rFonts w:ascii="Menlo" w:hAnsi="Menlo" w:cs="Menlo"/>
                <w:color w:val="458383"/>
                <w:sz w:val="18"/>
                <w:szCs w:val="18"/>
              </w:rPr>
              <w:t xml:space="preserve">logger </w:t>
            </w:r>
            <w:r w:rsidRPr="00DB5CE6">
              <w:rPr>
                <w:rFonts w:ascii="Menlo" w:hAnsi="Menlo" w:cs="Menlo"/>
                <w:color w:val="000000"/>
                <w:sz w:val="18"/>
                <w:szCs w:val="18"/>
              </w:rPr>
              <w:t xml:space="preserve">= </w:t>
            </w:r>
            <w:r w:rsidRPr="00DB5CE6">
              <w:rPr>
                <w:rFonts w:ascii="Menlo" w:hAnsi="Menlo" w:cs="Menlo"/>
                <w:b/>
                <w:bCs/>
                <w:color w:val="000080"/>
                <w:sz w:val="18"/>
                <w:szCs w:val="18"/>
              </w:rPr>
              <w:t xml:space="preserve">new </w:t>
            </w:r>
            <w:r w:rsidRPr="00DB5CE6">
              <w:rPr>
                <w:rFonts w:ascii="Menlo" w:hAnsi="Menlo" w:cs="Menlo"/>
                <w:color w:val="458383"/>
                <w:sz w:val="18"/>
                <w:szCs w:val="18"/>
              </w:rPr>
              <w:t>winston</w:t>
            </w:r>
            <w:r w:rsidRPr="00DB5CE6">
              <w:rPr>
                <w:rFonts w:ascii="Menlo" w:hAnsi="Menlo" w:cs="Menlo"/>
                <w:color w:val="000000"/>
                <w:sz w:val="18"/>
                <w:szCs w:val="18"/>
              </w:rPr>
              <w:t>.Logger({</w:t>
            </w:r>
            <w:r w:rsidRPr="00DB5CE6">
              <w:rPr>
                <w:rFonts w:ascii="Menlo" w:hAnsi="Menlo" w:cs="Menlo"/>
                <w:color w:val="000000"/>
                <w:sz w:val="18"/>
                <w:szCs w:val="18"/>
              </w:rPr>
              <w:br/>
              <w:t xml:space="preserve">    </w:t>
            </w:r>
            <w:r w:rsidRPr="00DB5CE6">
              <w:rPr>
                <w:rFonts w:ascii="Menlo" w:hAnsi="Menlo" w:cs="Menlo"/>
                <w:b/>
                <w:bCs/>
                <w:color w:val="660E7A"/>
                <w:sz w:val="18"/>
                <w:szCs w:val="18"/>
              </w:rPr>
              <w:t>transports</w:t>
            </w:r>
            <w:r w:rsidRPr="00DB5CE6">
              <w:rPr>
                <w:rFonts w:ascii="Menlo" w:hAnsi="Menlo" w:cs="Menlo"/>
                <w:color w:val="000000"/>
                <w:sz w:val="18"/>
                <w:szCs w:val="18"/>
              </w:rPr>
              <w:t>:[</w:t>
            </w:r>
            <w:r w:rsidRPr="00DB5CE6">
              <w:rPr>
                <w:rFonts w:ascii="Menlo" w:hAnsi="Menlo" w:cs="Menlo"/>
                <w:color w:val="000000"/>
                <w:sz w:val="18"/>
                <w:szCs w:val="18"/>
              </w:rPr>
              <w:br/>
              <w:t xml:space="preserve">        </w:t>
            </w:r>
            <w:r w:rsidRPr="00DB5CE6">
              <w:rPr>
                <w:rFonts w:ascii="Menlo" w:hAnsi="Menlo" w:cs="Menlo"/>
                <w:b/>
                <w:bCs/>
                <w:color w:val="000080"/>
                <w:sz w:val="18"/>
                <w:szCs w:val="18"/>
              </w:rPr>
              <w:t xml:space="preserve">new </w:t>
            </w:r>
            <w:r w:rsidRPr="00DB5CE6">
              <w:rPr>
                <w:rFonts w:ascii="Menlo" w:hAnsi="Menlo" w:cs="Menlo"/>
                <w:color w:val="458383"/>
                <w:sz w:val="18"/>
                <w:szCs w:val="18"/>
              </w:rPr>
              <w:t>winston</w:t>
            </w:r>
            <w:r w:rsidRPr="00DB5CE6">
              <w:rPr>
                <w:rFonts w:ascii="Menlo" w:hAnsi="Menlo" w:cs="Menlo"/>
                <w:color w:val="000000"/>
                <w:sz w:val="18"/>
                <w:szCs w:val="18"/>
              </w:rPr>
              <w:t>.transports.Console({</w:t>
            </w:r>
            <w:r w:rsidRPr="00DB5CE6">
              <w:rPr>
                <w:rFonts w:ascii="Menlo" w:hAnsi="Menlo" w:cs="Menlo"/>
                <w:i/>
                <w:iCs/>
                <w:color w:val="808080"/>
                <w:sz w:val="18"/>
                <w:szCs w:val="18"/>
              </w:rPr>
              <w:t>/* options */</w:t>
            </w:r>
            <w:r w:rsidRPr="00DB5CE6">
              <w:rPr>
                <w:rFonts w:ascii="Menlo" w:hAnsi="Menlo" w:cs="Menlo"/>
                <w:color w:val="000000"/>
                <w:sz w:val="18"/>
                <w:szCs w:val="18"/>
              </w:rPr>
              <w:t>}),</w:t>
            </w:r>
            <w:r w:rsidRPr="00DB5CE6">
              <w:rPr>
                <w:rFonts w:ascii="Menlo" w:hAnsi="Menlo" w:cs="Menlo"/>
                <w:color w:val="000000"/>
                <w:sz w:val="18"/>
                <w:szCs w:val="18"/>
              </w:rPr>
              <w:br/>
              <w:t xml:space="preserve">        </w:t>
            </w:r>
            <w:r w:rsidRPr="00DB5CE6">
              <w:rPr>
                <w:rFonts w:ascii="Menlo" w:hAnsi="Menlo" w:cs="Menlo"/>
                <w:b/>
                <w:bCs/>
                <w:color w:val="000080"/>
                <w:sz w:val="18"/>
                <w:szCs w:val="18"/>
              </w:rPr>
              <w:t xml:space="preserve">new </w:t>
            </w:r>
            <w:r w:rsidRPr="00DB5CE6">
              <w:rPr>
                <w:rFonts w:ascii="Menlo" w:hAnsi="Menlo" w:cs="Menlo"/>
                <w:color w:val="458383"/>
                <w:sz w:val="18"/>
                <w:szCs w:val="18"/>
              </w:rPr>
              <w:t>winston</w:t>
            </w:r>
            <w:r w:rsidRPr="00DB5CE6">
              <w:rPr>
                <w:rFonts w:ascii="Menlo" w:hAnsi="Menlo" w:cs="Menlo"/>
                <w:color w:val="000000"/>
                <w:sz w:val="18"/>
                <w:szCs w:val="18"/>
              </w:rPr>
              <w:t>.transports.File({</w:t>
            </w:r>
            <w:r w:rsidRPr="00DB5CE6">
              <w:rPr>
                <w:rFonts w:ascii="Menlo" w:hAnsi="Menlo" w:cs="Menlo"/>
                <w:i/>
                <w:iCs/>
                <w:color w:val="808080"/>
                <w:sz w:val="18"/>
                <w:szCs w:val="18"/>
              </w:rPr>
              <w:t>/* options */</w:t>
            </w:r>
            <w:r w:rsidRPr="00DB5CE6">
              <w:rPr>
                <w:rFonts w:ascii="Menlo" w:hAnsi="Menlo" w:cs="Menlo"/>
                <w:color w:val="000000"/>
                <w:sz w:val="18"/>
                <w:szCs w:val="18"/>
              </w:rPr>
              <w:t>}),</w:t>
            </w:r>
            <w:r w:rsidRPr="00DB5CE6">
              <w:rPr>
                <w:rFonts w:ascii="Menlo" w:hAnsi="Menlo" w:cs="Menlo"/>
                <w:color w:val="000000"/>
                <w:sz w:val="18"/>
                <w:szCs w:val="18"/>
              </w:rPr>
              <w:br/>
              <w:t xml:space="preserve">    ]</w:t>
            </w:r>
            <w:r w:rsidRPr="00DB5CE6">
              <w:rPr>
                <w:rFonts w:ascii="Menlo" w:hAnsi="Menlo" w:cs="Menlo"/>
                <w:color w:val="000000"/>
                <w:sz w:val="18"/>
                <w:szCs w:val="18"/>
              </w:rPr>
              <w:br/>
              <w:t>});</w:t>
            </w:r>
          </w:p>
        </w:tc>
      </w:tr>
    </w:tbl>
    <w:p w14:paraId="3978B0AF" w14:textId="2E562E36" w:rsidR="0077040A" w:rsidRDefault="00DB5CE6" w:rsidP="00315AED">
      <w:pPr>
        <w:pStyle w:val="a8"/>
        <w:numPr>
          <w:ilvl w:val="0"/>
          <w:numId w:val="270"/>
        </w:numPr>
        <w:ind w:firstLineChars="0"/>
      </w:pPr>
      <w:r>
        <w:rPr>
          <w:rFonts w:hint="eastAsia"/>
        </w:rPr>
        <w:t>创建实例后</w:t>
      </w:r>
      <w:r w:rsidR="00197AF1">
        <w:rPr>
          <w:rFonts w:hint="eastAsia"/>
        </w:rPr>
        <w:t>通过configure</w:t>
      </w:r>
      <w:r w:rsidR="00197AF1">
        <w:t>()</w:t>
      </w:r>
      <w:r w:rsidR="00197AF1">
        <w:rPr>
          <w:rFonts w:hint="eastAsia"/>
        </w:rPr>
        <w:t>配置</w:t>
      </w:r>
    </w:p>
    <w:tbl>
      <w:tblPr>
        <w:tblStyle w:val="ac"/>
        <w:tblW w:w="0" w:type="auto"/>
        <w:tblInd w:w="1271" w:type="dxa"/>
        <w:tblLook w:val="04A0" w:firstRow="1" w:lastRow="0" w:firstColumn="1" w:lastColumn="0" w:noHBand="0" w:noVBand="1"/>
      </w:tblPr>
      <w:tblGrid>
        <w:gridCol w:w="7025"/>
      </w:tblGrid>
      <w:tr w:rsidR="00197AF1" w14:paraId="57D557CC" w14:textId="77777777" w:rsidTr="00885020">
        <w:tc>
          <w:tcPr>
            <w:tcW w:w="7025" w:type="dxa"/>
          </w:tcPr>
          <w:p w14:paraId="5E28A1D5" w14:textId="2F5D7863" w:rsidR="00197AF1" w:rsidRPr="00197AF1" w:rsidRDefault="00197AF1" w:rsidP="00197AF1">
            <w:pPr>
              <w:pStyle w:val="HTML0"/>
              <w:shd w:val="clear" w:color="auto" w:fill="FFFFFF"/>
              <w:rPr>
                <w:rFonts w:ascii="Menlo" w:hAnsi="Menlo" w:cs="Menlo"/>
                <w:color w:val="000000"/>
                <w:sz w:val="18"/>
                <w:szCs w:val="18"/>
              </w:rPr>
            </w:pPr>
            <w:r w:rsidRPr="00197AF1">
              <w:rPr>
                <w:rFonts w:ascii="Menlo" w:hAnsi="Menlo" w:cs="Menlo"/>
                <w:color w:val="458383"/>
                <w:sz w:val="18"/>
                <w:szCs w:val="18"/>
              </w:rPr>
              <w:t>logger</w:t>
            </w:r>
            <w:r w:rsidRPr="00197AF1">
              <w:rPr>
                <w:rFonts w:ascii="Menlo" w:hAnsi="Menlo" w:cs="Menlo"/>
                <w:color w:val="000000"/>
                <w:sz w:val="18"/>
                <w:szCs w:val="18"/>
              </w:rPr>
              <w:t>.configure({</w:t>
            </w:r>
            <w:r w:rsidRPr="00197AF1">
              <w:rPr>
                <w:rFonts w:ascii="Menlo" w:hAnsi="Menlo" w:cs="Menlo"/>
                <w:color w:val="000000"/>
                <w:sz w:val="18"/>
                <w:szCs w:val="18"/>
              </w:rPr>
              <w:br/>
              <w:t xml:space="preserve">    </w:t>
            </w:r>
            <w:r w:rsidRPr="00197AF1">
              <w:rPr>
                <w:rFonts w:ascii="Menlo" w:hAnsi="Menlo" w:cs="Menlo"/>
                <w:b/>
                <w:bCs/>
                <w:color w:val="660E7A"/>
                <w:sz w:val="18"/>
                <w:szCs w:val="18"/>
              </w:rPr>
              <w:t>transports</w:t>
            </w:r>
            <w:r w:rsidRPr="00197AF1">
              <w:rPr>
                <w:rFonts w:ascii="Menlo" w:hAnsi="Menlo" w:cs="Menlo"/>
                <w:color w:val="000000"/>
                <w:sz w:val="18"/>
                <w:szCs w:val="18"/>
              </w:rPr>
              <w:t>:[</w:t>
            </w:r>
            <w:r w:rsidRPr="00197AF1">
              <w:rPr>
                <w:rFonts w:ascii="Menlo" w:hAnsi="Menlo" w:cs="Menlo"/>
                <w:color w:val="000000"/>
                <w:sz w:val="18"/>
                <w:szCs w:val="18"/>
              </w:rPr>
              <w:br/>
              <w:t xml:space="preserve">        </w:t>
            </w:r>
            <w:r w:rsidRPr="00197AF1">
              <w:rPr>
                <w:rFonts w:ascii="Menlo" w:hAnsi="Menlo" w:cs="Menlo"/>
                <w:b/>
                <w:bCs/>
                <w:color w:val="000080"/>
                <w:sz w:val="18"/>
                <w:szCs w:val="18"/>
              </w:rPr>
              <w:t xml:space="preserve">new </w:t>
            </w:r>
            <w:r w:rsidRPr="00197AF1">
              <w:rPr>
                <w:rFonts w:ascii="Menlo" w:hAnsi="Menlo" w:cs="Menlo"/>
                <w:color w:val="458383"/>
                <w:sz w:val="18"/>
                <w:szCs w:val="18"/>
              </w:rPr>
              <w:t>winston</w:t>
            </w:r>
            <w:r w:rsidRPr="00197AF1">
              <w:rPr>
                <w:rFonts w:ascii="Menlo" w:hAnsi="Menlo" w:cs="Menlo"/>
                <w:color w:val="000000"/>
                <w:sz w:val="18"/>
                <w:szCs w:val="18"/>
              </w:rPr>
              <w:t>.transports.Console({</w:t>
            </w:r>
            <w:r w:rsidRPr="00197AF1">
              <w:rPr>
                <w:rFonts w:ascii="Menlo" w:hAnsi="Menlo" w:cs="Menlo"/>
                <w:i/>
                <w:iCs/>
                <w:color w:val="808080"/>
                <w:sz w:val="18"/>
                <w:szCs w:val="18"/>
              </w:rPr>
              <w:t>/* options */</w:t>
            </w:r>
            <w:r w:rsidRPr="00197AF1">
              <w:rPr>
                <w:rFonts w:ascii="Menlo" w:hAnsi="Menlo" w:cs="Menlo"/>
                <w:color w:val="000000"/>
                <w:sz w:val="18"/>
                <w:szCs w:val="18"/>
              </w:rPr>
              <w:t>}),</w:t>
            </w:r>
            <w:r w:rsidRPr="00197AF1">
              <w:rPr>
                <w:rFonts w:ascii="Menlo" w:hAnsi="Menlo" w:cs="Menlo"/>
                <w:color w:val="000000"/>
                <w:sz w:val="18"/>
                <w:szCs w:val="18"/>
              </w:rPr>
              <w:br/>
              <w:t xml:space="preserve">        </w:t>
            </w:r>
            <w:r w:rsidRPr="00197AF1">
              <w:rPr>
                <w:rFonts w:ascii="Menlo" w:hAnsi="Menlo" w:cs="Menlo"/>
                <w:b/>
                <w:bCs/>
                <w:color w:val="000080"/>
                <w:sz w:val="18"/>
                <w:szCs w:val="18"/>
              </w:rPr>
              <w:t xml:space="preserve">new </w:t>
            </w:r>
            <w:r w:rsidRPr="00197AF1">
              <w:rPr>
                <w:rFonts w:ascii="Menlo" w:hAnsi="Menlo" w:cs="Menlo"/>
                <w:color w:val="458383"/>
                <w:sz w:val="18"/>
                <w:szCs w:val="18"/>
              </w:rPr>
              <w:t>winston</w:t>
            </w:r>
            <w:r w:rsidRPr="00197AF1">
              <w:rPr>
                <w:rFonts w:ascii="Menlo" w:hAnsi="Menlo" w:cs="Menlo"/>
                <w:color w:val="000000"/>
                <w:sz w:val="18"/>
                <w:szCs w:val="18"/>
              </w:rPr>
              <w:t>.transports.File({</w:t>
            </w:r>
            <w:r w:rsidRPr="00197AF1">
              <w:rPr>
                <w:rFonts w:ascii="Menlo" w:hAnsi="Menlo" w:cs="Menlo"/>
                <w:i/>
                <w:iCs/>
                <w:color w:val="808080"/>
                <w:sz w:val="18"/>
                <w:szCs w:val="18"/>
              </w:rPr>
              <w:t>/* options */</w:t>
            </w:r>
            <w:r w:rsidRPr="00197AF1">
              <w:rPr>
                <w:rFonts w:ascii="Menlo" w:hAnsi="Menlo" w:cs="Menlo"/>
                <w:color w:val="000000"/>
                <w:sz w:val="18"/>
                <w:szCs w:val="18"/>
              </w:rPr>
              <w:t>}),</w:t>
            </w:r>
            <w:r w:rsidRPr="00197AF1">
              <w:rPr>
                <w:rFonts w:ascii="Menlo" w:hAnsi="Menlo" w:cs="Menlo"/>
                <w:color w:val="000000"/>
                <w:sz w:val="18"/>
                <w:szCs w:val="18"/>
              </w:rPr>
              <w:br/>
              <w:t xml:space="preserve">    ]</w:t>
            </w:r>
            <w:r w:rsidRPr="00197AF1">
              <w:rPr>
                <w:rFonts w:ascii="Menlo" w:hAnsi="Menlo" w:cs="Menlo"/>
                <w:color w:val="000000"/>
                <w:sz w:val="18"/>
                <w:szCs w:val="18"/>
              </w:rPr>
              <w:br/>
              <w:t>});</w:t>
            </w:r>
          </w:p>
        </w:tc>
      </w:tr>
    </w:tbl>
    <w:p w14:paraId="3B378F68" w14:textId="4F9744AF" w:rsidR="00197AF1" w:rsidRDefault="00197AF1" w:rsidP="00315AED">
      <w:pPr>
        <w:pStyle w:val="a8"/>
        <w:numPr>
          <w:ilvl w:val="0"/>
          <w:numId w:val="270"/>
        </w:numPr>
        <w:ind w:firstLineChars="0"/>
      </w:pPr>
      <w:r>
        <w:rPr>
          <w:rFonts w:hint="eastAsia"/>
        </w:rPr>
        <w:t>创建实例后，通过实例的add</w:t>
      </w:r>
      <w:r>
        <w:t>()</w:t>
      </w:r>
      <w:r w:rsidR="00C65E09">
        <w:rPr>
          <w:rFonts w:hint="eastAsia"/>
        </w:rPr>
        <w:t>追加</w:t>
      </w:r>
      <w:r>
        <w:rPr>
          <w:rFonts w:hint="eastAsia"/>
        </w:rPr>
        <w:t>transport</w:t>
      </w:r>
    </w:p>
    <w:tbl>
      <w:tblPr>
        <w:tblStyle w:val="ac"/>
        <w:tblW w:w="0" w:type="auto"/>
        <w:tblInd w:w="1271" w:type="dxa"/>
        <w:tblLook w:val="04A0" w:firstRow="1" w:lastRow="0" w:firstColumn="1" w:lastColumn="0" w:noHBand="0" w:noVBand="1"/>
      </w:tblPr>
      <w:tblGrid>
        <w:gridCol w:w="7025"/>
      </w:tblGrid>
      <w:tr w:rsidR="00197AF1" w14:paraId="0A3FF7FD" w14:textId="77777777" w:rsidTr="00885020">
        <w:tc>
          <w:tcPr>
            <w:tcW w:w="7025" w:type="dxa"/>
          </w:tcPr>
          <w:p w14:paraId="69EB7DA4" w14:textId="1B22AA22" w:rsidR="00197AF1" w:rsidRPr="00197AF1" w:rsidRDefault="00197AF1" w:rsidP="00197AF1">
            <w:pPr>
              <w:pStyle w:val="HTML0"/>
              <w:shd w:val="clear" w:color="auto" w:fill="FFFFFF"/>
              <w:rPr>
                <w:rFonts w:ascii="Menlo" w:hAnsi="Menlo" w:cs="Menlo"/>
                <w:color w:val="000000"/>
                <w:sz w:val="18"/>
                <w:szCs w:val="18"/>
              </w:rPr>
            </w:pPr>
            <w:r w:rsidRPr="00197AF1">
              <w:rPr>
                <w:rFonts w:ascii="Menlo" w:hAnsi="Menlo" w:cs="Menlo"/>
                <w:color w:val="458383"/>
                <w:sz w:val="18"/>
                <w:szCs w:val="18"/>
              </w:rPr>
              <w:t>logger</w:t>
            </w:r>
            <w:r w:rsidRPr="00197AF1">
              <w:rPr>
                <w:rFonts w:ascii="Menlo" w:hAnsi="Menlo" w:cs="Menlo"/>
                <w:color w:val="000000"/>
                <w:sz w:val="18"/>
                <w:szCs w:val="18"/>
              </w:rPr>
              <w:t>.</w:t>
            </w:r>
            <w:r w:rsidRPr="00197AF1">
              <w:rPr>
                <w:rFonts w:ascii="Menlo" w:hAnsi="Menlo" w:cs="Menlo"/>
                <w:color w:val="7A7A43"/>
                <w:sz w:val="18"/>
                <w:szCs w:val="18"/>
              </w:rPr>
              <w:t>add</w:t>
            </w:r>
            <w:r w:rsidRPr="00197AF1">
              <w:rPr>
                <w:rFonts w:ascii="Menlo" w:hAnsi="Menlo" w:cs="Menlo"/>
                <w:color w:val="000000"/>
                <w:sz w:val="18"/>
                <w:szCs w:val="18"/>
              </w:rPr>
              <w:t>(</w:t>
            </w:r>
            <w:r w:rsidRPr="00197AF1">
              <w:rPr>
                <w:rFonts w:ascii="Menlo" w:hAnsi="Menlo" w:cs="Menlo"/>
                <w:color w:val="458383"/>
                <w:sz w:val="18"/>
                <w:szCs w:val="18"/>
              </w:rPr>
              <w:t>winston</w:t>
            </w:r>
            <w:r w:rsidRPr="00197AF1">
              <w:rPr>
                <w:rFonts w:ascii="Menlo" w:hAnsi="Menlo" w:cs="Menlo"/>
                <w:color w:val="000000"/>
                <w:sz w:val="18"/>
                <w:szCs w:val="18"/>
              </w:rPr>
              <w:t>.transports.Console,</w:t>
            </w:r>
            <w:r w:rsidRPr="00197AF1">
              <w:rPr>
                <w:rFonts w:ascii="Menlo" w:hAnsi="Menlo" w:cs="Menlo"/>
                <w:i/>
                <w:iCs/>
                <w:color w:val="808080"/>
                <w:sz w:val="18"/>
                <w:szCs w:val="18"/>
              </w:rPr>
              <w:t>/* options */</w:t>
            </w:r>
            <w:r w:rsidRPr="00197AF1">
              <w:rPr>
                <w:rFonts w:ascii="Menlo" w:hAnsi="Menlo" w:cs="Menlo"/>
                <w:color w:val="000000"/>
                <w:sz w:val="18"/>
                <w:szCs w:val="18"/>
              </w:rPr>
              <w:t>);</w:t>
            </w:r>
          </w:p>
        </w:tc>
      </w:tr>
    </w:tbl>
    <w:p w14:paraId="7EA927BB" w14:textId="4D3ED7B2" w:rsidR="00885020" w:rsidRDefault="00885020" w:rsidP="00315AED">
      <w:pPr>
        <w:pStyle w:val="a8"/>
        <w:numPr>
          <w:ilvl w:val="0"/>
          <w:numId w:val="217"/>
        </w:numPr>
        <w:ind w:firstLineChars="0"/>
      </w:pPr>
      <w:r>
        <w:rPr>
          <w:rFonts w:hint="eastAsia"/>
        </w:rPr>
        <w:t>配置多个同类型transport</w:t>
      </w:r>
    </w:p>
    <w:p w14:paraId="64E8718C" w14:textId="64F40291" w:rsidR="00564E27" w:rsidRDefault="00564E27" w:rsidP="00885020">
      <w:pPr>
        <w:ind w:left="840" w:firstLine="420"/>
      </w:pPr>
      <w:r>
        <w:rPr>
          <w:rFonts w:hint="eastAsia"/>
        </w:rPr>
        <w:lastRenderedPageBreak/>
        <w:t>配置transports时，可以在同一个实例上配置多个相同类型的transport</w:t>
      </w:r>
      <w:r>
        <w:t>，</w:t>
      </w:r>
      <w:r>
        <w:rPr>
          <w:rFonts w:hint="eastAsia"/>
        </w:rPr>
        <w:t>但是必须配置这几个transport的name属性不能相同。</w:t>
      </w:r>
    </w:p>
    <w:tbl>
      <w:tblPr>
        <w:tblStyle w:val="ac"/>
        <w:tblW w:w="0" w:type="auto"/>
        <w:tblInd w:w="846" w:type="dxa"/>
        <w:tblLook w:val="04A0" w:firstRow="1" w:lastRow="0" w:firstColumn="1" w:lastColumn="0" w:noHBand="0" w:noVBand="1"/>
      </w:tblPr>
      <w:tblGrid>
        <w:gridCol w:w="7450"/>
      </w:tblGrid>
      <w:tr w:rsidR="00564E27" w14:paraId="4281AC2D" w14:textId="77777777" w:rsidTr="00885020">
        <w:tc>
          <w:tcPr>
            <w:tcW w:w="7450" w:type="dxa"/>
          </w:tcPr>
          <w:p w14:paraId="53782073" w14:textId="21EE2050" w:rsidR="00564E27" w:rsidRPr="00C65E09" w:rsidRDefault="00C65E09" w:rsidP="00C65E09">
            <w:pPr>
              <w:pStyle w:val="HTML0"/>
              <w:shd w:val="clear" w:color="auto" w:fill="FFFFFF"/>
              <w:rPr>
                <w:rFonts w:ascii="Menlo" w:hAnsi="Menlo" w:cs="Menlo"/>
                <w:color w:val="000000"/>
                <w:sz w:val="18"/>
                <w:szCs w:val="18"/>
              </w:rPr>
            </w:pPr>
            <w:r w:rsidRPr="00C65E09">
              <w:rPr>
                <w:rFonts w:ascii="Menlo" w:hAnsi="Menlo" w:cs="Menlo"/>
                <w:b/>
                <w:bCs/>
                <w:color w:val="000080"/>
                <w:sz w:val="18"/>
                <w:szCs w:val="18"/>
              </w:rPr>
              <w:t xml:space="preserve">let </w:t>
            </w:r>
            <w:r w:rsidRPr="00C65E09">
              <w:rPr>
                <w:rFonts w:ascii="Menlo" w:hAnsi="Menlo" w:cs="Menlo"/>
                <w:color w:val="458383"/>
                <w:sz w:val="18"/>
                <w:szCs w:val="18"/>
              </w:rPr>
              <w:t xml:space="preserve">logger </w:t>
            </w:r>
            <w:r w:rsidRPr="00C65E09">
              <w:rPr>
                <w:rFonts w:ascii="Menlo" w:hAnsi="Menlo" w:cs="Menlo"/>
                <w:color w:val="000000"/>
                <w:sz w:val="18"/>
                <w:szCs w:val="18"/>
              </w:rPr>
              <w:t xml:space="preserve">= </w:t>
            </w:r>
            <w:r w:rsidRPr="00C65E09">
              <w:rPr>
                <w:rFonts w:ascii="Menlo" w:hAnsi="Menlo" w:cs="Menlo"/>
                <w:b/>
                <w:bCs/>
                <w:color w:val="000080"/>
                <w:sz w:val="18"/>
                <w:szCs w:val="18"/>
              </w:rPr>
              <w:t xml:space="preserve">new </w:t>
            </w:r>
            <w:r w:rsidRPr="00C65E09">
              <w:rPr>
                <w:rFonts w:ascii="Menlo" w:hAnsi="Menlo" w:cs="Menlo"/>
                <w:color w:val="458383"/>
                <w:sz w:val="18"/>
                <w:szCs w:val="18"/>
              </w:rPr>
              <w:t>winston</w:t>
            </w:r>
            <w:r w:rsidRPr="00C65E09">
              <w:rPr>
                <w:rFonts w:ascii="Menlo" w:hAnsi="Menlo" w:cs="Menlo"/>
                <w:color w:val="000000"/>
                <w:sz w:val="18"/>
                <w:szCs w:val="18"/>
              </w:rPr>
              <w:t>.Logger({</w:t>
            </w:r>
            <w:r w:rsidRPr="00C65E09">
              <w:rPr>
                <w:rFonts w:ascii="Menlo" w:hAnsi="Menlo" w:cs="Menlo"/>
                <w:color w:val="000000"/>
                <w:sz w:val="18"/>
                <w:szCs w:val="18"/>
              </w:rPr>
              <w:br/>
              <w:t xml:space="preserve">   </w:t>
            </w:r>
            <w:r w:rsidRPr="00C65E09">
              <w:rPr>
                <w:rFonts w:ascii="Menlo" w:hAnsi="Menlo" w:cs="Menlo"/>
                <w:b/>
                <w:bCs/>
                <w:color w:val="660E7A"/>
                <w:sz w:val="18"/>
                <w:szCs w:val="18"/>
              </w:rPr>
              <w:t>transports</w:t>
            </w:r>
            <w:r w:rsidRPr="00C65E09">
              <w:rPr>
                <w:rFonts w:ascii="Menlo" w:hAnsi="Menlo" w:cs="Menlo"/>
                <w:color w:val="000000"/>
                <w:sz w:val="18"/>
                <w:szCs w:val="18"/>
              </w:rPr>
              <w:t>:[</w:t>
            </w:r>
            <w:r w:rsidRPr="00C65E09">
              <w:rPr>
                <w:rFonts w:ascii="Menlo" w:hAnsi="Menlo" w:cs="Menlo"/>
                <w:color w:val="000000"/>
                <w:sz w:val="18"/>
                <w:szCs w:val="18"/>
              </w:rPr>
              <w:br/>
              <w:t xml:space="preserve">       </w:t>
            </w:r>
            <w:r w:rsidRPr="00C65E09">
              <w:rPr>
                <w:rFonts w:ascii="Menlo" w:hAnsi="Menlo" w:cs="Menlo"/>
                <w:b/>
                <w:bCs/>
                <w:color w:val="000080"/>
                <w:sz w:val="18"/>
                <w:szCs w:val="18"/>
              </w:rPr>
              <w:t xml:space="preserve">new </w:t>
            </w:r>
            <w:r w:rsidRPr="00C65E09">
              <w:rPr>
                <w:rFonts w:ascii="Menlo" w:hAnsi="Menlo" w:cs="Menlo"/>
                <w:color w:val="458383"/>
                <w:sz w:val="18"/>
                <w:szCs w:val="18"/>
              </w:rPr>
              <w:t>winston</w:t>
            </w:r>
            <w:r w:rsidRPr="00C65E09">
              <w:rPr>
                <w:rFonts w:ascii="Menlo" w:hAnsi="Menlo" w:cs="Menlo"/>
                <w:color w:val="000000"/>
                <w:sz w:val="18"/>
                <w:szCs w:val="18"/>
              </w:rPr>
              <w:t>.transports.File({</w:t>
            </w:r>
            <w:r w:rsidRPr="00C65E09">
              <w:rPr>
                <w:rFonts w:ascii="Menlo" w:hAnsi="Menlo" w:cs="Menlo"/>
                <w:color w:val="000000"/>
                <w:sz w:val="18"/>
                <w:szCs w:val="18"/>
              </w:rPr>
              <w:br/>
              <w:t xml:space="preserve">           </w:t>
            </w:r>
            <w:r w:rsidRPr="00C65E09">
              <w:rPr>
                <w:rFonts w:ascii="Menlo" w:hAnsi="Menlo" w:cs="Menlo"/>
                <w:b/>
                <w:bCs/>
                <w:color w:val="660E7A"/>
                <w:sz w:val="18"/>
                <w:szCs w:val="18"/>
              </w:rPr>
              <w:t>filename</w:t>
            </w:r>
            <w:r w:rsidRPr="00C65E09">
              <w:rPr>
                <w:rFonts w:ascii="Menlo" w:hAnsi="Menlo" w:cs="Menlo"/>
                <w:color w:val="000000"/>
                <w:sz w:val="18"/>
                <w:szCs w:val="18"/>
              </w:rPr>
              <w:t>:</w:t>
            </w:r>
            <w:r w:rsidRPr="00C65E09">
              <w:rPr>
                <w:rFonts w:ascii="Menlo" w:hAnsi="Menlo" w:cs="Menlo"/>
                <w:b/>
                <w:bCs/>
                <w:color w:val="008000"/>
                <w:sz w:val="18"/>
                <w:szCs w:val="18"/>
              </w:rPr>
              <w:t>'./test1.log'</w:t>
            </w:r>
            <w:r w:rsidRPr="00C65E09">
              <w:rPr>
                <w:rFonts w:ascii="Menlo" w:hAnsi="Menlo" w:cs="Menlo"/>
                <w:color w:val="000000"/>
                <w:sz w:val="18"/>
                <w:szCs w:val="18"/>
              </w:rPr>
              <w:t>,</w:t>
            </w:r>
            <w:r w:rsidRPr="00C65E09">
              <w:rPr>
                <w:rFonts w:ascii="Menlo" w:hAnsi="Menlo" w:cs="Menlo"/>
                <w:color w:val="000000"/>
                <w:sz w:val="18"/>
                <w:szCs w:val="18"/>
              </w:rPr>
              <w:br/>
              <w:t xml:space="preserve">           </w:t>
            </w:r>
            <w:r w:rsidRPr="00C65E09">
              <w:rPr>
                <w:rFonts w:ascii="Menlo" w:hAnsi="Menlo" w:cs="Menlo"/>
                <w:b/>
                <w:bCs/>
                <w:color w:val="660E7A"/>
                <w:sz w:val="18"/>
                <w:szCs w:val="18"/>
              </w:rPr>
              <w:t>name</w:t>
            </w:r>
            <w:r w:rsidRPr="00C65E09">
              <w:rPr>
                <w:rFonts w:ascii="Menlo" w:hAnsi="Menlo" w:cs="Menlo"/>
                <w:color w:val="000000"/>
                <w:sz w:val="18"/>
                <w:szCs w:val="18"/>
              </w:rPr>
              <w:t>:</w:t>
            </w:r>
            <w:r w:rsidRPr="00C65E09">
              <w:rPr>
                <w:rFonts w:ascii="Menlo" w:hAnsi="Menlo" w:cs="Menlo"/>
                <w:b/>
                <w:bCs/>
                <w:color w:val="008000"/>
                <w:sz w:val="18"/>
                <w:szCs w:val="18"/>
              </w:rPr>
              <w:t>'transFile1'</w:t>
            </w:r>
            <w:r w:rsidRPr="00C65E09">
              <w:rPr>
                <w:rFonts w:ascii="Menlo" w:hAnsi="Menlo" w:cs="Menlo"/>
                <w:color w:val="000000"/>
                <w:sz w:val="18"/>
                <w:szCs w:val="18"/>
              </w:rPr>
              <w:t>}),</w:t>
            </w:r>
            <w:r w:rsidRPr="00C65E09">
              <w:rPr>
                <w:rFonts w:ascii="Menlo" w:hAnsi="Menlo" w:cs="Menlo"/>
                <w:color w:val="000000"/>
                <w:sz w:val="18"/>
                <w:szCs w:val="18"/>
              </w:rPr>
              <w:br/>
              <w:t xml:space="preserve">       </w:t>
            </w:r>
            <w:r w:rsidRPr="00C65E09">
              <w:rPr>
                <w:rFonts w:ascii="Menlo" w:hAnsi="Menlo" w:cs="Menlo"/>
                <w:b/>
                <w:bCs/>
                <w:color w:val="000080"/>
                <w:sz w:val="18"/>
                <w:szCs w:val="18"/>
              </w:rPr>
              <w:t xml:space="preserve">new </w:t>
            </w:r>
            <w:r w:rsidRPr="00C65E09">
              <w:rPr>
                <w:rFonts w:ascii="Menlo" w:hAnsi="Menlo" w:cs="Menlo"/>
                <w:color w:val="458383"/>
                <w:sz w:val="18"/>
                <w:szCs w:val="18"/>
              </w:rPr>
              <w:t>winston</w:t>
            </w:r>
            <w:r w:rsidRPr="00C65E09">
              <w:rPr>
                <w:rFonts w:ascii="Menlo" w:hAnsi="Menlo" w:cs="Menlo"/>
                <w:color w:val="000000"/>
                <w:sz w:val="18"/>
                <w:szCs w:val="18"/>
              </w:rPr>
              <w:t>.transports.File({</w:t>
            </w:r>
            <w:r w:rsidRPr="00C65E09">
              <w:rPr>
                <w:rFonts w:ascii="Menlo" w:hAnsi="Menlo" w:cs="Menlo"/>
                <w:color w:val="000000"/>
                <w:sz w:val="18"/>
                <w:szCs w:val="18"/>
              </w:rPr>
              <w:br/>
              <w:t xml:space="preserve">           </w:t>
            </w:r>
            <w:r w:rsidRPr="00C65E09">
              <w:rPr>
                <w:rFonts w:ascii="Menlo" w:hAnsi="Menlo" w:cs="Menlo"/>
                <w:b/>
                <w:bCs/>
                <w:color w:val="660E7A"/>
                <w:sz w:val="18"/>
                <w:szCs w:val="18"/>
              </w:rPr>
              <w:t>filename</w:t>
            </w:r>
            <w:r w:rsidRPr="00C65E09">
              <w:rPr>
                <w:rFonts w:ascii="Menlo" w:hAnsi="Menlo" w:cs="Menlo"/>
                <w:color w:val="000000"/>
                <w:sz w:val="18"/>
                <w:szCs w:val="18"/>
              </w:rPr>
              <w:t>:</w:t>
            </w:r>
            <w:r w:rsidRPr="00C65E09">
              <w:rPr>
                <w:rFonts w:ascii="Menlo" w:hAnsi="Menlo" w:cs="Menlo"/>
                <w:b/>
                <w:bCs/>
                <w:color w:val="008000"/>
                <w:sz w:val="18"/>
                <w:szCs w:val="18"/>
              </w:rPr>
              <w:t>'./test2.log'</w:t>
            </w:r>
            <w:r w:rsidRPr="00C65E09">
              <w:rPr>
                <w:rFonts w:ascii="Menlo" w:hAnsi="Menlo" w:cs="Menlo"/>
                <w:color w:val="000000"/>
                <w:sz w:val="18"/>
                <w:szCs w:val="18"/>
              </w:rPr>
              <w:t>,</w:t>
            </w:r>
            <w:r w:rsidRPr="00C65E09">
              <w:rPr>
                <w:rFonts w:ascii="Menlo" w:hAnsi="Menlo" w:cs="Menlo"/>
                <w:color w:val="000000"/>
                <w:sz w:val="18"/>
                <w:szCs w:val="18"/>
              </w:rPr>
              <w:br/>
              <w:t xml:space="preserve">           </w:t>
            </w:r>
            <w:r w:rsidRPr="00C65E09">
              <w:rPr>
                <w:rFonts w:ascii="Menlo" w:hAnsi="Menlo" w:cs="Menlo"/>
                <w:b/>
                <w:bCs/>
                <w:color w:val="660E7A"/>
                <w:sz w:val="18"/>
                <w:szCs w:val="18"/>
              </w:rPr>
              <w:t>name</w:t>
            </w:r>
            <w:r w:rsidRPr="00C65E09">
              <w:rPr>
                <w:rFonts w:ascii="Menlo" w:hAnsi="Menlo" w:cs="Menlo"/>
                <w:color w:val="000000"/>
                <w:sz w:val="18"/>
                <w:szCs w:val="18"/>
              </w:rPr>
              <w:t>:</w:t>
            </w:r>
            <w:r w:rsidRPr="00C65E09">
              <w:rPr>
                <w:rFonts w:ascii="Menlo" w:hAnsi="Menlo" w:cs="Menlo"/>
                <w:b/>
                <w:bCs/>
                <w:color w:val="008000"/>
                <w:sz w:val="18"/>
                <w:szCs w:val="18"/>
              </w:rPr>
              <w:t>'transFile2'</w:t>
            </w:r>
            <w:r w:rsidRPr="00C65E09">
              <w:rPr>
                <w:rFonts w:ascii="Menlo" w:hAnsi="Menlo" w:cs="Menlo"/>
                <w:color w:val="000000"/>
                <w:sz w:val="18"/>
                <w:szCs w:val="18"/>
              </w:rPr>
              <w:t>})</w:t>
            </w:r>
            <w:r w:rsidRPr="00C65E09">
              <w:rPr>
                <w:rFonts w:ascii="Menlo" w:hAnsi="Menlo" w:cs="Menlo"/>
                <w:color w:val="000000"/>
                <w:sz w:val="18"/>
                <w:szCs w:val="18"/>
              </w:rPr>
              <w:br/>
              <w:t xml:space="preserve">   ]</w:t>
            </w:r>
            <w:r w:rsidRPr="00C65E09">
              <w:rPr>
                <w:rFonts w:ascii="Menlo" w:hAnsi="Menlo" w:cs="Menlo"/>
                <w:color w:val="000000"/>
                <w:sz w:val="18"/>
                <w:szCs w:val="18"/>
              </w:rPr>
              <w:br/>
              <w:t>});</w:t>
            </w:r>
          </w:p>
        </w:tc>
      </w:tr>
    </w:tbl>
    <w:p w14:paraId="54477D79" w14:textId="53BA7C10" w:rsidR="00FE13FC" w:rsidRDefault="00B05252" w:rsidP="00315AED">
      <w:pPr>
        <w:pStyle w:val="a8"/>
        <w:numPr>
          <w:ilvl w:val="0"/>
          <w:numId w:val="217"/>
        </w:numPr>
        <w:ind w:firstLineChars="0"/>
      </w:pPr>
      <w:r>
        <w:rPr>
          <w:rFonts w:hint="eastAsia"/>
        </w:rPr>
        <w:t>指定类型配置transport</w:t>
      </w:r>
    </w:p>
    <w:p w14:paraId="3436613B" w14:textId="1B75C27C" w:rsidR="00B05252" w:rsidRDefault="00B05252" w:rsidP="00B05252">
      <w:pPr>
        <w:pStyle w:val="a8"/>
        <w:ind w:left="840" w:firstLineChars="0"/>
      </w:pPr>
      <w:r>
        <w:rPr>
          <w:rFonts w:hint="eastAsia"/>
        </w:rPr>
        <w:t>使用前两种法师配置transport时，可以不指定transports属性，而是通过类型配置transport</w:t>
      </w:r>
    </w:p>
    <w:tbl>
      <w:tblPr>
        <w:tblStyle w:val="ac"/>
        <w:tblW w:w="0" w:type="auto"/>
        <w:tblInd w:w="840" w:type="dxa"/>
        <w:tblLook w:val="04A0" w:firstRow="1" w:lastRow="0" w:firstColumn="1" w:lastColumn="0" w:noHBand="0" w:noVBand="1"/>
      </w:tblPr>
      <w:tblGrid>
        <w:gridCol w:w="7456"/>
      </w:tblGrid>
      <w:tr w:rsidR="00723C6D" w14:paraId="14747681" w14:textId="77777777" w:rsidTr="00723C6D">
        <w:tc>
          <w:tcPr>
            <w:tcW w:w="8296" w:type="dxa"/>
          </w:tcPr>
          <w:p w14:paraId="28DF2AAA" w14:textId="03110D74" w:rsidR="00723C6D" w:rsidRPr="00A26484" w:rsidRDefault="00A26484" w:rsidP="00A26484">
            <w:pPr>
              <w:pStyle w:val="HTML0"/>
              <w:shd w:val="clear" w:color="auto" w:fill="FFFFFF"/>
              <w:rPr>
                <w:rFonts w:ascii="Menlo" w:hAnsi="Menlo" w:cs="Menlo"/>
                <w:color w:val="000000"/>
                <w:sz w:val="18"/>
                <w:szCs w:val="18"/>
              </w:rPr>
            </w:pPr>
            <w:r w:rsidRPr="00A26484">
              <w:rPr>
                <w:rFonts w:ascii="Menlo" w:hAnsi="Menlo" w:cs="Menlo"/>
                <w:i/>
                <w:iCs/>
                <w:color w:val="808080"/>
                <w:sz w:val="18"/>
                <w:szCs w:val="18"/>
              </w:rPr>
              <w:t>/*</w:t>
            </w:r>
            <w:r w:rsidRPr="00A26484">
              <w:rPr>
                <w:rFonts w:ascii="Menlo" w:hAnsi="Menlo" w:cs="Menlo"/>
                <w:i/>
                <w:iCs/>
                <w:color w:val="808080"/>
                <w:sz w:val="18"/>
                <w:szCs w:val="18"/>
              </w:rPr>
              <w:br/>
              <w:t xml:space="preserve"> * 1. </w:t>
            </w:r>
            <w:r w:rsidRPr="00A26484">
              <w:rPr>
                <w:rFonts w:ascii="Menlo" w:hAnsi="Menlo" w:cs="Menlo"/>
                <w:i/>
                <w:iCs/>
                <w:color w:val="808080"/>
                <w:sz w:val="18"/>
                <w:szCs w:val="18"/>
              </w:rPr>
              <w:t>用于在</w:t>
            </w:r>
            <w:r w:rsidRPr="00A26484">
              <w:rPr>
                <w:rFonts w:ascii="Menlo" w:hAnsi="Menlo" w:cs="Menlo"/>
                <w:i/>
                <w:iCs/>
                <w:color w:val="808080"/>
                <w:sz w:val="18"/>
                <w:szCs w:val="18"/>
              </w:rPr>
              <w:t>winston</w:t>
            </w:r>
            <w:r w:rsidRPr="00A26484">
              <w:rPr>
                <w:rFonts w:ascii="Menlo" w:hAnsi="Menlo" w:cs="Menlo"/>
                <w:i/>
                <w:iCs/>
                <w:color w:val="808080"/>
                <w:sz w:val="18"/>
                <w:szCs w:val="18"/>
              </w:rPr>
              <w:t>身上添加</w:t>
            </w:r>
            <w:r w:rsidRPr="00A26484">
              <w:rPr>
                <w:rFonts w:ascii="Menlo" w:hAnsi="Menlo" w:cs="Menlo"/>
                <w:i/>
                <w:iCs/>
                <w:color w:val="808080"/>
                <w:sz w:val="18"/>
                <w:szCs w:val="18"/>
              </w:rPr>
              <w:t>1</w:t>
            </w:r>
            <w:r w:rsidRPr="00A26484">
              <w:rPr>
                <w:rFonts w:ascii="Menlo" w:hAnsi="Menlo" w:cs="Menlo"/>
                <w:i/>
                <w:iCs/>
                <w:color w:val="808080"/>
                <w:sz w:val="18"/>
                <w:szCs w:val="18"/>
              </w:rPr>
              <w:t>个实例</w:t>
            </w:r>
            <w:r w:rsidRPr="00A26484">
              <w:rPr>
                <w:rFonts w:ascii="Menlo" w:hAnsi="Menlo" w:cs="Menlo"/>
                <w:i/>
                <w:iCs/>
                <w:color w:val="808080"/>
                <w:sz w:val="18"/>
                <w:szCs w:val="18"/>
              </w:rPr>
              <w:br/>
              <w:t xml:space="preserve"> * 2. </w:t>
            </w:r>
            <w:r w:rsidRPr="00A26484">
              <w:rPr>
                <w:rFonts w:ascii="Menlo" w:hAnsi="Menlo" w:cs="Menlo"/>
                <w:i/>
                <w:iCs/>
                <w:color w:val="808080"/>
                <w:sz w:val="18"/>
                <w:szCs w:val="18"/>
              </w:rPr>
              <w:t>参数</w:t>
            </w:r>
            <w:r w:rsidRPr="00A26484">
              <w:rPr>
                <w:rFonts w:ascii="Menlo" w:hAnsi="Menlo" w:cs="Menlo"/>
                <w:i/>
                <w:iCs/>
                <w:color w:val="808080"/>
                <w:sz w:val="18"/>
                <w:szCs w:val="18"/>
              </w:rPr>
              <w:br/>
              <w:t xml:space="preserve"> *      </w:t>
            </w:r>
            <w:r w:rsidRPr="00A26484">
              <w:rPr>
                <w:rFonts w:ascii="Menlo" w:hAnsi="Menlo" w:cs="Menlo"/>
                <w:i/>
                <w:iCs/>
                <w:color w:val="808080"/>
                <w:sz w:val="18"/>
                <w:szCs w:val="18"/>
              </w:rPr>
              <w:t>参数</w:t>
            </w:r>
            <w:r w:rsidRPr="00A26484">
              <w:rPr>
                <w:rFonts w:ascii="Menlo" w:hAnsi="Menlo" w:cs="Menlo"/>
                <w:i/>
                <w:iCs/>
                <w:color w:val="808080"/>
                <w:sz w:val="18"/>
                <w:szCs w:val="18"/>
              </w:rPr>
              <w:t>1</w:t>
            </w:r>
            <w:r w:rsidRPr="00A26484">
              <w:rPr>
                <w:rFonts w:ascii="Menlo" w:hAnsi="Menlo" w:cs="Menlo"/>
                <w:i/>
                <w:iCs/>
                <w:color w:val="808080"/>
                <w:sz w:val="18"/>
                <w:szCs w:val="18"/>
              </w:rPr>
              <w:t>：实例的</w:t>
            </w:r>
            <w:r w:rsidRPr="00A26484">
              <w:rPr>
                <w:rFonts w:ascii="Menlo" w:hAnsi="Menlo" w:cs="Menlo"/>
                <w:i/>
                <w:iCs/>
                <w:color w:val="808080"/>
                <w:sz w:val="18"/>
                <w:szCs w:val="18"/>
              </w:rPr>
              <w:t>name</w:t>
            </w:r>
            <w:r w:rsidRPr="00A26484">
              <w:rPr>
                <w:rFonts w:ascii="Menlo" w:hAnsi="Menlo" w:cs="Menlo"/>
                <w:i/>
                <w:iCs/>
                <w:color w:val="808080"/>
                <w:sz w:val="18"/>
                <w:szCs w:val="18"/>
              </w:rPr>
              <w:t>属性</w:t>
            </w:r>
            <w:r w:rsidRPr="00A26484">
              <w:rPr>
                <w:rFonts w:ascii="Menlo" w:hAnsi="Menlo" w:cs="Menlo"/>
                <w:i/>
                <w:iCs/>
                <w:color w:val="808080"/>
                <w:sz w:val="18"/>
                <w:szCs w:val="18"/>
              </w:rPr>
              <w:br/>
              <w:t xml:space="preserve"> *      </w:t>
            </w:r>
            <w:r w:rsidRPr="00A26484">
              <w:rPr>
                <w:rFonts w:ascii="Menlo" w:hAnsi="Menlo" w:cs="Menlo"/>
                <w:i/>
                <w:iCs/>
                <w:color w:val="808080"/>
                <w:sz w:val="18"/>
                <w:szCs w:val="18"/>
              </w:rPr>
              <w:t>参数</w:t>
            </w:r>
            <w:r w:rsidRPr="00A26484">
              <w:rPr>
                <w:rFonts w:ascii="Menlo" w:hAnsi="Menlo" w:cs="Menlo"/>
                <w:i/>
                <w:iCs/>
                <w:color w:val="808080"/>
                <w:sz w:val="18"/>
                <w:szCs w:val="18"/>
              </w:rPr>
              <w:t>2</w:t>
            </w:r>
            <w:r w:rsidRPr="00A26484">
              <w:rPr>
                <w:rFonts w:ascii="Menlo" w:hAnsi="Menlo" w:cs="Menlo"/>
                <w:i/>
                <w:iCs/>
                <w:color w:val="808080"/>
                <w:sz w:val="18"/>
                <w:szCs w:val="18"/>
              </w:rPr>
              <w:t>：实例的配置参数</w:t>
            </w:r>
            <w:r w:rsidRPr="00A26484">
              <w:rPr>
                <w:rFonts w:ascii="Menlo" w:hAnsi="Menlo" w:cs="Menlo"/>
                <w:i/>
                <w:iCs/>
                <w:color w:val="808080"/>
                <w:sz w:val="18"/>
                <w:szCs w:val="18"/>
              </w:rPr>
              <w:br/>
              <w:t xml:space="preserve"> */</w:t>
            </w:r>
            <w:r w:rsidRPr="00A26484">
              <w:rPr>
                <w:rFonts w:ascii="Menlo" w:hAnsi="Menlo" w:cs="Menlo"/>
                <w:i/>
                <w:iCs/>
                <w:color w:val="808080"/>
                <w:sz w:val="18"/>
                <w:szCs w:val="18"/>
              </w:rPr>
              <w:br/>
            </w:r>
            <w:r w:rsidRPr="00A26484">
              <w:rPr>
                <w:rFonts w:ascii="Menlo" w:hAnsi="Menlo" w:cs="Menlo"/>
                <w:color w:val="458383"/>
                <w:sz w:val="18"/>
                <w:szCs w:val="18"/>
              </w:rPr>
              <w:t>winston</w:t>
            </w:r>
            <w:r w:rsidRPr="00A26484">
              <w:rPr>
                <w:rFonts w:ascii="Menlo" w:hAnsi="Menlo" w:cs="Menlo"/>
                <w:color w:val="000000"/>
                <w:sz w:val="18"/>
                <w:szCs w:val="18"/>
              </w:rPr>
              <w:t>.loggers.</w:t>
            </w:r>
            <w:r w:rsidRPr="00A26484">
              <w:rPr>
                <w:rFonts w:ascii="Menlo" w:hAnsi="Menlo" w:cs="Menlo"/>
                <w:color w:val="7A7A43"/>
                <w:sz w:val="18"/>
                <w:szCs w:val="18"/>
              </w:rPr>
              <w:t>add</w:t>
            </w:r>
            <w:r w:rsidRPr="00A26484">
              <w:rPr>
                <w:rFonts w:ascii="Menlo" w:hAnsi="Menlo" w:cs="Menlo"/>
                <w:color w:val="000000"/>
                <w:sz w:val="18"/>
                <w:szCs w:val="18"/>
              </w:rPr>
              <w:t>(</w:t>
            </w:r>
            <w:r w:rsidRPr="00A26484">
              <w:rPr>
                <w:rFonts w:ascii="Menlo" w:hAnsi="Menlo" w:cs="Menlo"/>
                <w:b/>
                <w:bCs/>
                <w:color w:val="008000"/>
                <w:sz w:val="18"/>
                <w:szCs w:val="18"/>
              </w:rPr>
              <w:t>'file1'</w:t>
            </w:r>
            <w:r w:rsidRPr="00A26484">
              <w:rPr>
                <w:rFonts w:ascii="Menlo" w:hAnsi="Menlo" w:cs="Menlo"/>
                <w:color w:val="000000"/>
                <w:sz w:val="18"/>
                <w:szCs w:val="18"/>
              </w:rPr>
              <w:t>,{</w:t>
            </w:r>
            <w:r w:rsidRPr="00A26484">
              <w:rPr>
                <w:rFonts w:ascii="Menlo" w:hAnsi="Menlo" w:cs="Menlo"/>
                <w:color w:val="000000"/>
                <w:sz w:val="18"/>
                <w:szCs w:val="18"/>
              </w:rPr>
              <w:br/>
              <w:t xml:space="preserve">    </w:t>
            </w:r>
            <w:r w:rsidRPr="00A26484">
              <w:rPr>
                <w:rFonts w:ascii="Menlo" w:hAnsi="Menlo" w:cs="Menlo"/>
                <w:i/>
                <w:iCs/>
                <w:color w:val="808080"/>
                <w:sz w:val="18"/>
                <w:szCs w:val="18"/>
              </w:rPr>
              <w:t>/*</w:t>
            </w:r>
            <w:r w:rsidRPr="00A26484">
              <w:rPr>
                <w:rFonts w:ascii="Menlo" w:hAnsi="Menlo" w:cs="Menlo"/>
                <w:i/>
                <w:iCs/>
                <w:color w:val="808080"/>
                <w:sz w:val="18"/>
                <w:szCs w:val="18"/>
              </w:rPr>
              <w:br/>
              <w:t xml:space="preserve">     * </w:t>
            </w:r>
            <w:r w:rsidRPr="00A26484">
              <w:rPr>
                <w:rFonts w:ascii="Menlo" w:hAnsi="Menlo" w:cs="Menlo"/>
                <w:i/>
                <w:iCs/>
                <w:color w:val="808080"/>
                <w:sz w:val="18"/>
                <w:szCs w:val="18"/>
              </w:rPr>
              <w:t>实例的配置参数</w:t>
            </w:r>
            <w:r w:rsidRPr="00A26484">
              <w:rPr>
                <w:rFonts w:ascii="Menlo" w:hAnsi="Menlo" w:cs="Menlo"/>
                <w:i/>
                <w:iCs/>
                <w:color w:val="808080"/>
                <w:sz w:val="18"/>
                <w:szCs w:val="18"/>
              </w:rPr>
              <w:br/>
              <w:t xml:space="preserve">     */</w:t>
            </w:r>
            <w:r w:rsidRPr="00A26484">
              <w:rPr>
                <w:rFonts w:ascii="Menlo" w:hAnsi="Menlo" w:cs="Menlo"/>
                <w:i/>
                <w:iCs/>
                <w:color w:val="808080"/>
                <w:sz w:val="18"/>
                <w:szCs w:val="18"/>
              </w:rPr>
              <w:br/>
            </w:r>
            <w:r w:rsidRPr="00A26484">
              <w:rPr>
                <w:rFonts w:ascii="Menlo" w:hAnsi="Menlo" w:cs="Menlo"/>
                <w:i/>
                <w:iCs/>
                <w:color w:val="808080"/>
                <w:sz w:val="18"/>
                <w:szCs w:val="18"/>
              </w:rPr>
              <w:br/>
              <w:t xml:space="preserve">    //</w:t>
            </w:r>
            <w:r w:rsidRPr="00A26484">
              <w:rPr>
                <w:rFonts w:ascii="Menlo" w:hAnsi="Menlo" w:cs="Menlo"/>
                <w:i/>
                <w:iCs/>
                <w:color w:val="808080"/>
                <w:sz w:val="18"/>
                <w:szCs w:val="18"/>
              </w:rPr>
              <w:t>配置</w:t>
            </w:r>
            <w:r w:rsidRPr="00A26484">
              <w:rPr>
                <w:rFonts w:ascii="Menlo" w:hAnsi="Menlo" w:cs="Menlo"/>
                <w:i/>
                <w:iCs/>
                <w:color w:val="808080"/>
                <w:sz w:val="18"/>
                <w:szCs w:val="18"/>
              </w:rPr>
              <w:t>1</w:t>
            </w:r>
            <w:r w:rsidRPr="00A26484">
              <w:rPr>
                <w:rFonts w:ascii="Menlo" w:hAnsi="Menlo" w:cs="Menlo"/>
                <w:i/>
                <w:iCs/>
                <w:color w:val="808080"/>
                <w:sz w:val="18"/>
                <w:szCs w:val="18"/>
              </w:rPr>
              <w:t>个</w:t>
            </w:r>
            <w:r w:rsidRPr="00A26484">
              <w:rPr>
                <w:rFonts w:ascii="Menlo" w:hAnsi="Menlo" w:cs="Menlo"/>
                <w:i/>
                <w:iCs/>
                <w:color w:val="808080"/>
                <w:sz w:val="18"/>
                <w:szCs w:val="18"/>
              </w:rPr>
              <w:t>console</w:t>
            </w:r>
            <w:r w:rsidRPr="00A26484">
              <w:rPr>
                <w:rFonts w:ascii="Menlo" w:hAnsi="Menlo" w:cs="Menlo"/>
                <w:i/>
                <w:iCs/>
                <w:color w:val="808080"/>
                <w:sz w:val="18"/>
                <w:szCs w:val="18"/>
              </w:rPr>
              <w:t>类型的</w:t>
            </w:r>
            <w:r w:rsidRPr="00A26484">
              <w:rPr>
                <w:rFonts w:ascii="Menlo" w:hAnsi="Menlo" w:cs="Menlo"/>
                <w:i/>
                <w:iCs/>
                <w:color w:val="808080"/>
                <w:sz w:val="18"/>
                <w:szCs w:val="18"/>
              </w:rPr>
              <w:t>transport</w:t>
            </w:r>
            <w:r w:rsidRPr="00A26484">
              <w:rPr>
                <w:rFonts w:ascii="Menlo" w:hAnsi="Menlo" w:cs="Menlo"/>
                <w:i/>
                <w:iCs/>
                <w:color w:val="808080"/>
                <w:sz w:val="18"/>
                <w:szCs w:val="18"/>
              </w:rPr>
              <w:br/>
              <w:t xml:space="preserve">    //</w:t>
            </w:r>
            <w:r w:rsidRPr="00A26484">
              <w:rPr>
                <w:rFonts w:ascii="Menlo" w:hAnsi="Menlo" w:cs="Menlo"/>
                <w:i/>
                <w:iCs/>
                <w:color w:val="808080"/>
                <w:sz w:val="18"/>
                <w:szCs w:val="18"/>
              </w:rPr>
              <w:t>使用此方法进行配置时，相同类型的</w:t>
            </w:r>
            <w:r w:rsidRPr="00A26484">
              <w:rPr>
                <w:rFonts w:ascii="Menlo" w:hAnsi="Menlo" w:cs="Menlo"/>
                <w:i/>
                <w:iCs/>
                <w:color w:val="808080"/>
                <w:sz w:val="18"/>
                <w:szCs w:val="18"/>
              </w:rPr>
              <w:t>transport</w:t>
            </w:r>
            <w:r w:rsidRPr="00A26484">
              <w:rPr>
                <w:rFonts w:ascii="Menlo" w:hAnsi="Menlo" w:cs="Menlo"/>
                <w:i/>
                <w:iCs/>
                <w:color w:val="808080"/>
                <w:sz w:val="18"/>
                <w:szCs w:val="18"/>
              </w:rPr>
              <w:t>只保留最后一个</w:t>
            </w:r>
            <w:r w:rsidRPr="00A26484">
              <w:rPr>
                <w:rFonts w:ascii="Menlo" w:hAnsi="Menlo" w:cs="Menlo"/>
                <w:i/>
                <w:iCs/>
                <w:color w:val="808080"/>
                <w:sz w:val="18"/>
                <w:szCs w:val="18"/>
              </w:rPr>
              <w:br/>
              <w:t xml:space="preserve">    </w:t>
            </w:r>
            <w:r w:rsidRPr="00A26484">
              <w:rPr>
                <w:rFonts w:ascii="Menlo" w:hAnsi="Menlo" w:cs="Menlo"/>
                <w:b/>
                <w:bCs/>
                <w:color w:val="660E7A"/>
                <w:sz w:val="18"/>
                <w:szCs w:val="18"/>
              </w:rPr>
              <w:t>console</w:t>
            </w:r>
            <w:r w:rsidRPr="00A26484">
              <w:rPr>
                <w:rFonts w:ascii="Menlo" w:hAnsi="Menlo" w:cs="Menlo"/>
                <w:color w:val="000000"/>
                <w:sz w:val="18"/>
                <w:szCs w:val="18"/>
              </w:rPr>
              <w:t>:{</w:t>
            </w:r>
            <w:r w:rsidRPr="00A26484">
              <w:rPr>
                <w:rFonts w:ascii="Menlo" w:hAnsi="Menlo" w:cs="Menlo"/>
                <w:color w:val="000000"/>
                <w:sz w:val="18"/>
                <w:szCs w:val="18"/>
              </w:rPr>
              <w:br/>
              <w:t xml:space="preserve">        </w:t>
            </w:r>
            <w:r w:rsidRPr="00A26484">
              <w:rPr>
                <w:rFonts w:ascii="Menlo" w:hAnsi="Menlo" w:cs="Menlo"/>
                <w:i/>
                <w:iCs/>
                <w:color w:val="808080"/>
                <w:sz w:val="18"/>
                <w:szCs w:val="18"/>
              </w:rPr>
              <w:t>//console</w:t>
            </w:r>
            <w:r w:rsidRPr="00A26484">
              <w:rPr>
                <w:rFonts w:ascii="Menlo" w:hAnsi="Menlo" w:cs="Menlo"/>
                <w:i/>
                <w:iCs/>
                <w:color w:val="808080"/>
                <w:sz w:val="18"/>
                <w:szCs w:val="18"/>
              </w:rPr>
              <w:t>类型</w:t>
            </w:r>
            <w:r w:rsidRPr="00A26484">
              <w:rPr>
                <w:rFonts w:ascii="Menlo" w:hAnsi="Menlo" w:cs="Menlo"/>
                <w:i/>
                <w:iCs/>
                <w:color w:val="808080"/>
                <w:sz w:val="18"/>
                <w:szCs w:val="18"/>
              </w:rPr>
              <w:t>transport</w:t>
            </w:r>
            <w:r w:rsidRPr="00A26484">
              <w:rPr>
                <w:rFonts w:ascii="Menlo" w:hAnsi="Menlo" w:cs="Menlo"/>
                <w:i/>
                <w:iCs/>
                <w:color w:val="808080"/>
                <w:sz w:val="18"/>
                <w:szCs w:val="18"/>
              </w:rPr>
              <w:t>的参数配置</w:t>
            </w:r>
            <w:r w:rsidRPr="00A26484">
              <w:rPr>
                <w:rFonts w:ascii="Menlo" w:hAnsi="Menlo" w:cs="Menlo"/>
                <w:i/>
                <w:iCs/>
                <w:color w:val="808080"/>
                <w:sz w:val="18"/>
                <w:szCs w:val="18"/>
              </w:rPr>
              <w:br/>
              <w:t xml:space="preserve">        </w:t>
            </w:r>
            <w:r w:rsidRPr="00A26484">
              <w:rPr>
                <w:rFonts w:ascii="Menlo" w:hAnsi="Menlo" w:cs="Menlo"/>
                <w:b/>
                <w:bCs/>
                <w:color w:val="660E7A"/>
                <w:sz w:val="18"/>
                <w:szCs w:val="18"/>
              </w:rPr>
              <w:t>level</w:t>
            </w:r>
            <w:r w:rsidRPr="00A26484">
              <w:rPr>
                <w:rFonts w:ascii="Menlo" w:hAnsi="Menlo" w:cs="Menlo"/>
                <w:color w:val="000000"/>
                <w:sz w:val="18"/>
                <w:szCs w:val="18"/>
              </w:rPr>
              <w:t>:</w:t>
            </w:r>
            <w:r w:rsidRPr="00A26484">
              <w:rPr>
                <w:rFonts w:ascii="Menlo" w:hAnsi="Menlo" w:cs="Menlo"/>
                <w:b/>
                <w:bCs/>
                <w:color w:val="008000"/>
                <w:sz w:val="18"/>
                <w:szCs w:val="18"/>
              </w:rPr>
              <w:t>'debug'</w:t>
            </w:r>
            <w:r w:rsidRPr="00A26484">
              <w:rPr>
                <w:rFonts w:ascii="Menlo" w:hAnsi="Menlo" w:cs="Menlo"/>
                <w:b/>
                <w:bCs/>
                <w:color w:val="008000"/>
                <w:sz w:val="18"/>
                <w:szCs w:val="18"/>
              </w:rPr>
              <w:br/>
              <w:t xml:space="preserve">    </w:t>
            </w:r>
            <w:r w:rsidRPr="00A26484">
              <w:rPr>
                <w:rFonts w:ascii="Menlo" w:hAnsi="Menlo" w:cs="Menlo"/>
                <w:color w:val="000000"/>
                <w:sz w:val="18"/>
                <w:szCs w:val="18"/>
              </w:rPr>
              <w:t>},</w:t>
            </w:r>
            <w:r w:rsidRPr="00A26484">
              <w:rPr>
                <w:rFonts w:ascii="Menlo" w:hAnsi="Menlo" w:cs="Menlo"/>
                <w:color w:val="000000"/>
                <w:sz w:val="18"/>
                <w:szCs w:val="18"/>
              </w:rPr>
              <w:br/>
            </w:r>
            <w:r w:rsidRPr="00A26484">
              <w:rPr>
                <w:rFonts w:ascii="Menlo" w:hAnsi="Menlo" w:cs="Menlo"/>
                <w:color w:val="000000"/>
                <w:sz w:val="18"/>
                <w:szCs w:val="18"/>
              </w:rPr>
              <w:br/>
              <w:t xml:space="preserve">    </w:t>
            </w:r>
            <w:r w:rsidRPr="00A26484">
              <w:rPr>
                <w:rFonts w:ascii="Menlo" w:hAnsi="Menlo" w:cs="Menlo"/>
                <w:i/>
                <w:iCs/>
                <w:color w:val="808080"/>
                <w:sz w:val="18"/>
                <w:szCs w:val="18"/>
              </w:rPr>
              <w:t>//</w:t>
            </w:r>
            <w:r w:rsidRPr="00A26484">
              <w:rPr>
                <w:rFonts w:ascii="Menlo" w:hAnsi="Menlo" w:cs="Menlo"/>
                <w:i/>
                <w:iCs/>
                <w:color w:val="808080"/>
                <w:sz w:val="18"/>
                <w:szCs w:val="18"/>
              </w:rPr>
              <w:t>实例的</w:t>
            </w:r>
            <w:r w:rsidRPr="00A26484">
              <w:rPr>
                <w:rFonts w:ascii="Menlo" w:hAnsi="Menlo" w:cs="Menlo"/>
                <w:i/>
                <w:iCs/>
                <w:color w:val="808080"/>
                <w:sz w:val="18"/>
                <w:szCs w:val="18"/>
              </w:rPr>
              <w:t>level</w:t>
            </w:r>
            <w:r w:rsidRPr="00A26484">
              <w:rPr>
                <w:rFonts w:ascii="Menlo" w:hAnsi="Menlo" w:cs="Menlo"/>
                <w:i/>
                <w:iCs/>
                <w:color w:val="808080"/>
                <w:sz w:val="18"/>
                <w:szCs w:val="18"/>
              </w:rPr>
              <w:br/>
              <w:t xml:space="preserve">    </w:t>
            </w:r>
            <w:r w:rsidRPr="00A26484">
              <w:rPr>
                <w:rFonts w:ascii="Menlo" w:hAnsi="Menlo" w:cs="Menlo"/>
                <w:b/>
                <w:bCs/>
                <w:color w:val="660E7A"/>
                <w:sz w:val="18"/>
                <w:szCs w:val="18"/>
              </w:rPr>
              <w:t>level</w:t>
            </w:r>
            <w:r w:rsidRPr="00A26484">
              <w:rPr>
                <w:rFonts w:ascii="Menlo" w:hAnsi="Menlo" w:cs="Menlo"/>
                <w:color w:val="000000"/>
                <w:sz w:val="18"/>
                <w:szCs w:val="18"/>
              </w:rPr>
              <w:t>:</w:t>
            </w:r>
            <w:r w:rsidRPr="00A26484">
              <w:rPr>
                <w:rFonts w:ascii="Menlo" w:hAnsi="Menlo" w:cs="Menlo"/>
                <w:b/>
                <w:bCs/>
                <w:color w:val="008000"/>
                <w:sz w:val="18"/>
                <w:szCs w:val="18"/>
              </w:rPr>
              <w:t>'info'</w:t>
            </w:r>
            <w:r w:rsidRPr="00A26484">
              <w:rPr>
                <w:rFonts w:ascii="Menlo" w:hAnsi="Menlo" w:cs="Menlo"/>
                <w:b/>
                <w:bCs/>
                <w:color w:val="008000"/>
                <w:sz w:val="18"/>
                <w:szCs w:val="18"/>
              </w:rPr>
              <w:br/>
            </w:r>
            <w:r w:rsidRPr="00A26484">
              <w:rPr>
                <w:rFonts w:ascii="Menlo" w:hAnsi="Menlo" w:cs="Menlo"/>
                <w:color w:val="000000"/>
                <w:sz w:val="18"/>
                <w:szCs w:val="18"/>
              </w:rPr>
              <w:t>});</w:t>
            </w:r>
          </w:p>
        </w:tc>
      </w:tr>
    </w:tbl>
    <w:p w14:paraId="50E32064" w14:textId="0A936619" w:rsidR="00723C6D" w:rsidRDefault="00A26484" w:rsidP="00B05252">
      <w:pPr>
        <w:pStyle w:val="a8"/>
        <w:ind w:left="840" w:firstLineChars="0"/>
      </w:pPr>
      <w:r>
        <w:rPr>
          <w:rFonts w:hint="eastAsia"/>
        </w:rPr>
        <w:t>使用此方法配置时，相同类型的transport只保留最后1个，前面的会被覆盖掉</w:t>
      </w:r>
    </w:p>
    <w:p w14:paraId="53C07E9C" w14:textId="77777777" w:rsidR="00A26484" w:rsidRPr="00A26484" w:rsidRDefault="00A26484" w:rsidP="00B05252">
      <w:pPr>
        <w:pStyle w:val="a8"/>
        <w:ind w:left="840" w:firstLineChars="0"/>
      </w:pPr>
    </w:p>
    <w:p w14:paraId="3AB0F355" w14:textId="013E473C" w:rsidR="00CF2B65" w:rsidRDefault="00885020" w:rsidP="00885020">
      <w:pPr>
        <w:pStyle w:val="5"/>
        <w:ind w:right="210"/>
      </w:pPr>
      <w:r>
        <w:rPr>
          <w:rFonts w:hint="eastAsia"/>
        </w:rPr>
        <w:t>transport的配置参数</w:t>
      </w:r>
    </w:p>
    <w:p w14:paraId="4D3F6B1D" w14:textId="6A0C4235" w:rsidR="00885020" w:rsidRDefault="002F52EE" w:rsidP="002F52EE">
      <w:pPr>
        <w:ind w:left="420" w:firstLine="420"/>
      </w:pPr>
      <w:r>
        <w:rPr>
          <w:rFonts w:hint="eastAsia"/>
        </w:rPr>
        <w:t>每个winston实例在配置transport时，可以为transport指定参数，下面几个参数是必须要说的</w:t>
      </w:r>
    </w:p>
    <w:p w14:paraId="7354CB29" w14:textId="7AF681EB" w:rsidR="002F52EE" w:rsidRDefault="002F52EE" w:rsidP="00315AED">
      <w:pPr>
        <w:pStyle w:val="6"/>
        <w:numPr>
          <w:ilvl w:val="0"/>
          <w:numId w:val="273"/>
        </w:numPr>
      </w:pPr>
      <w:r>
        <w:rPr>
          <w:rFonts w:hint="eastAsia"/>
        </w:rPr>
        <w:lastRenderedPageBreak/>
        <w:t>name</w:t>
      </w:r>
    </w:p>
    <w:p w14:paraId="0F269721" w14:textId="71BAB18F" w:rsidR="002F52EE" w:rsidRDefault="002F52EE" w:rsidP="00315AED">
      <w:pPr>
        <w:pStyle w:val="a8"/>
        <w:numPr>
          <w:ilvl w:val="0"/>
          <w:numId w:val="217"/>
        </w:numPr>
        <w:ind w:firstLineChars="0"/>
      </w:pPr>
      <w:r>
        <w:rPr>
          <w:rFonts w:hint="eastAsia"/>
        </w:rPr>
        <w:t>每个transport都有1个name属性，如果没有明确指定，则使用默认值创建</w:t>
      </w:r>
    </w:p>
    <w:p w14:paraId="54B23051" w14:textId="6CFC457B" w:rsidR="002F52EE" w:rsidRDefault="002F52EE" w:rsidP="00315AED">
      <w:pPr>
        <w:pStyle w:val="a8"/>
        <w:numPr>
          <w:ilvl w:val="0"/>
          <w:numId w:val="217"/>
        </w:numPr>
        <w:ind w:firstLineChars="0"/>
      </w:pPr>
      <w:r>
        <w:rPr>
          <w:rFonts w:hint="eastAsia"/>
        </w:rPr>
        <w:t>不同类型的transport的name属性默认值不同</w:t>
      </w:r>
      <w:r w:rsidR="0086384C">
        <w:rPr>
          <w:rFonts w:hint="eastAsia"/>
        </w:rPr>
        <w:t>；</w:t>
      </w:r>
      <w:r>
        <w:rPr>
          <w:rFonts w:hint="eastAsia"/>
        </w:rPr>
        <w:t>相同类型的transport的name属性默认值相同</w:t>
      </w:r>
    </w:p>
    <w:p w14:paraId="25026075" w14:textId="745EE579" w:rsidR="0086384C" w:rsidRPr="002F52EE" w:rsidRDefault="0086384C" w:rsidP="00315AED">
      <w:pPr>
        <w:pStyle w:val="a8"/>
        <w:numPr>
          <w:ilvl w:val="0"/>
          <w:numId w:val="217"/>
        </w:numPr>
        <w:ind w:firstLineChars="0"/>
      </w:pPr>
      <w:r>
        <w:rPr>
          <w:rFonts w:hint="eastAsia"/>
        </w:rPr>
        <w:t>为同一个实例配置两个相同类型的transport时，如果没有明确指定，则会因为name属性相同而抛出错误</w:t>
      </w:r>
    </w:p>
    <w:p w14:paraId="5DE31F10" w14:textId="043F6587" w:rsidR="002F52EE" w:rsidRDefault="002F52EE" w:rsidP="002F52EE">
      <w:pPr>
        <w:pStyle w:val="6"/>
      </w:pPr>
      <w:r>
        <w:rPr>
          <w:rFonts w:hint="eastAsia"/>
        </w:rPr>
        <w:t>level</w:t>
      </w:r>
    </w:p>
    <w:p w14:paraId="56809179" w14:textId="5088D251" w:rsidR="002F52EE" w:rsidRDefault="00841F35" w:rsidP="00315AED">
      <w:pPr>
        <w:pStyle w:val="a8"/>
        <w:numPr>
          <w:ilvl w:val="0"/>
          <w:numId w:val="274"/>
        </w:numPr>
        <w:ind w:firstLineChars="0"/>
      </w:pPr>
      <w:r>
        <w:rPr>
          <w:rFonts w:hint="eastAsia"/>
        </w:rPr>
        <w:t>每个transport在配置时可以单独设置打印等级</w:t>
      </w:r>
    </w:p>
    <w:p w14:paraId="2BF95A26" w14:textId="375CC0AF" w:rsidR="00841F35" w:rsidRDefault="00841F35" w:rsidP="00315AED">
      <w:pPr>
        <w:pStyle w:val="a8"/>
        <w:numPr>
          <w:ilvl w:val="0"/>
          <w:numId w:val="274"/>
        </w:numPr>
        <w:ind w:firstLineChars="0"/>
      </w:pPr>
      <w:r>
        <w:rPr>
          <w:rFonts w:hint="eastAsia"/>
        </w:rPr>
        <w:t>如果没有为这个transport指定打印等级，则继承其所属的实例的打印等级；如果配置transport时指定了他的打印等级，则使用他自己的打印等级，而忽略其所属实例的打印等级</w:t>
      </w:r>
    </w:p>
    <w:p w14:paraId="77963632" w14:textId="029269FD" w:rsidR="0086384C" w:rsidRDefault="0086384C" w:rsidP="0086384C">
      <w:pPr>
        <w:pStyle w:val="5"/>
        <w:ind w:right="210"/>
      </w:pPr>
      <w:r>
        <w:rPr>
          <w:rFonts w:hint="eastAsia"/>
        </w:rPr>
        <w:t>移除transport</w:t>
      </w:r>
    </w:p>
    <w:p w14:paraId="45F8B19A" w14:textId="5486CEE8" w:rsidR="0086384C" w:rsidRDefault="0086384C" w:rsidP="0086384C">
      <w:pPr>
        <w:ind w:left="420" w:firstLine="420"/>
      </w:pPr>
      <w:r>
        <w:rPr>
          <w:rFonts w:hint="eastAsia"/>
        </w:rPr>
        <w:t>从实例身上移除某个transport时，需要使用remove</w:t>
      </w:r>
      <w:r>
        <w:t>()</w:t>
      </w:r>
      <w:r>
        <w:rPr>
          <w:rFonts w:hint="eastAsia"/>
        </w:rPr>
        <w:t>方法移除，其参数是该实例身上的某个transport的name属性值</w:t>
      </w:r>
    </w:p>
    <w:tbl>
      <w:tblPr>
        <w:tblStyle w:val="ac"/>
        <w:tblW w:w="0" w:type="auto"/>
        <w:tblInd w:w="420" w:type="dxa"/>
        <w:tblLook w:val="04A0" w:firstRow="1" w:lastRow="0" w:firstColumn="1" w:lastColumn="0" w:noHBand="0" w:noVBand="1"/>
      </w:tblPr>
      <w:tblGrid>
        <w:gridCol w:w="7876"/>
      </w:tblGrid>
      <w:tr w:rsidR="0086384C" w14:paraId="02355A46" w14:textId="77777777" w:rsidTr="0086384C">
        <w:tc>
          <w:tcPr>
            <w:tcW w:w="8296" w:type="dxa"/>
          </w:tcPr>
          <w:p w14:paraId="09DD19D9" w14:textId="05AB926A" w:rsidR="0086384C" w:rsidRPr="0086384C" w:rsidRDefault="0086384C" w:rsidP="0086384C">
            <w:pPr>
              <w:pStyle w:val="HTML0"/>
              <w:shd w:val="clear" w:color="auto" w:fill="FFFFFF"/>
              <w:rPr>
                <w:rFonts w:ascii="Menlo" w:hAnsi="Menlo" w:cs="Menlo"/>
                <w:color w:val="000000"/>
                <w:sz w:val="23"/>
                <w:szCs w:val="23"/>
              </w:rPr>
            </w:pPr>
            <w:r>
              <w:rPr>
                <w:rFonts w:ascii="Menlo" w:hAnsi="Menlo" w:cs="Menlo"/>
                <w:color w:val="458383"/>
                <w:sz w:val="23"/>
                <w:szCs w:val="23"/>
              </w:rPr>
              <w:t>logger</w:t>
            </w:r>
            <w:r>
              <w:rPr>
                <w:rFonts w:ascii="Menlo" w:hAnsi="Menlo" w:cs="Menlo"/>
                <w:color w:val="000000"/>
                <w:sz w:val="23"/>
                <w:szCs w:val="23"/>
              </w:rPr>
              <w:t>.</w:t>
            </w:r>
            <w:r>
              <w:rPr>
                <w:rFonts w:ascii="Menlo" w:hAnsi="Menlo" w:cs="Menlo"/>
                <w:color w:val="7A7A43"/>
                <w:sz w:val="23"/>
                <w:szCs w:val="23"/>
              </w:rPr>
              <w:t>remove</w:t>
            </w:r>
            <w:r>
              <w:rPr>
                <w:rFonts w:ascii="Menlo" w:hAnsi="Menlo" w:cs="Menlo"/>
                <w:color w:val="000000"/>
                <w:sz w:val="23"/>
                <w:szCs w:val="23"/>
              </w:rPr>
              <w:t>(</w:t>
            </w:r>
            <w:r>
              <w:rPr>
                <w:rFonts w:ascii="Menlo" w:hAnsi="Menlo" w:cs="Menlo"/>
                <w:b/>
                <w:bCs/>
                <w:color w:val="008000"/>
                <w:sz w:val="23"/>
                <w:szCs w:val="23"/>
              </w:rPr>
              <w:t>'transFile'</w:t>
            </w:r>
            <w:r>
              <w:rPr>
                <w:rFonts w:ascii="Menlo" w:hAnsi="Menlo" w:cs="Menlo"/>
                <w:color w:val="000000"/>
                <w:sz w:val="23"/>
                <w:szCs w:val="23"/>
              </w:rPr>
              <w:t>);</w:t>
            </w:r>
          </w:p>
        </w:tc>
      </w:tr>
    </w:tbl>
    <w:p w14:paraId="52BC80B5" w14:textId="77777777" w:rsidR="0086384C" w:rsidRDefault="0086384C" w:rsidP="0086384C">
      <w:pPr>
        <w:ind w:left="420" w:firstLine="420"/>
      </w:pPr>
    </w:p>
    <w:p w14:paraId="221C99FE" w14:textId="0F9942D3" w:rsidR="0086384C" w:rsidRDefault="0086384C" w:rsidP="0086384C">
      <w:r>
        <w:tab/>
      </w:r>
      <w:r>
        <w:rPr>
          <w:rFonts w:hint="eastAsia"/>
        </w:rPr>
        <w:t>注意：</w:t>
      </w:r>
    </w:p>
    <w:p w14:paraId="2A8AFCF9" w14:textId="2FC690AE" w:rsidR="001F063F" w:rsidRPr="0086384C" w:rsidRDefault="0086384C" w:rsidP="0086384C">
      <w:r>
        <w:tab/>
      </w:r>
      <w:r>
        <w:tab/>
      </w:r>
      <w:r>
        <w:rPr>
          <w:rFonts w:hint="eastAsia"/>
        </w:rPr>
        <w:t>以下方法是移除使用</w:t>
      </w:r>
      <w:r w:rsidR="001F063F">
        <w:rPr>
          <w:rFonts w:hint="eastAsia"/>
        </w:rPr>
        <w:t>name属性</w:t>
      </w:r>
      <w:r>
        <w:rPr>
          <w:rFonts w:hint="eastAsia"/>
        </w:rPr>
        <w:t>默认值创建的</w:t>
      </w:r>
      <w:r>
        <w:t>C</w:t>
      </w:r>
      <w:r>
        <w:rPr>
          <w:rFonts w:hint="eastAsia"/>
        </w:rPr>
        <w:t>onsole</w:t>
      </w:r>
      <w:r w:rsidR="001F063F">
        <w:rPr>
          <w:rFonts w:hint="eastAsia"/>
        </w:rPr>
        <w:t>类型的transport</w:t>
      </w:r>
    </w:p>
    <w:tbl>
      <w:tblPr>
        <w:tblStyle w:val="ac"/>
        <w:tblW w:w="0" w:type="auto"/>
        <w:tblInd w:w="421" w:type="dxa"/>
        <w:tblLook w:val="04A0" w:firstRow="1" w:lastRow="0" w:firstColumn="1" w:lastColumn="0" w:noHBand="0" w:noVBand="1"/>
      </w:tblPr>
      <w:tblGrid>
        <w:gridCol w:w="7875"/>
      </w:tblGrid>
      <w:tr w:rsidR="001F063F" w14:paraId="333D9D44" w14:textId="77777777" w:rsidTr="001F063F">
        <w:tc>
          <w:tcPr>
            <w:tcW w:w="7875" w:type="dxa"/>
          </w:tcPr>
          <w:p w14:paraId="7121A82C" w14:textId="0DC11E5D" w:rsidR="001F063F" w:rsidRPr="001F063F" w:rsidRDefault="001F063F" w:rsidP="001F063F">
            <w:pPr>
              <w:pStyle w:val="HTML0"/>
              <w:shd w:val="clear" w:color="auto" w:fill="FFFFFF"/>
              <w:rPr>
                <w:rFonts w:ascii="Menlo" w:hAnsi="Menlo" w:cs="Menlo"/>
                <w:color w:val="000000"/>
                <w:sz w:val="23"/>
                <w:szCs w:val="23"/>
              </w:rPr>
            </w:pPr>
            <w:r>
              <w:rPr>
                <w:rFonts w:ascii="Menlo" w:hAnsi="Menlo" w:cs="Menlo"/>
                <w:color w:val="458383"/>
                <w:sz w:val="23"/>
                <w:szCs w:val="23"/>
              </w:rPr>
              <w:t>logger</w:t>
            </w:r>
            <w:r>
              <w:rPr>
                <w:rFonts w:ascii="Menlo" w:hAnsi="Menlo" w:cs="Menlo"/>
                <w:color w:val="000000"/>
                <w:sz w:val="23"/>
                <w:szCs w:val="23"/>
              </w:rPr>
              <w:t>.</w:t>
            </w:r>
            <w:r>
              <w:rPr>
                <w:rFonts w:ascii="Menlo" w:hAnsi="Menlo" w:cs="Menlo"/>
                <w:color w:val="7A7A43"/>
                <w:sz w:val="23"/>
                <w:szCs w:val="23"/>
              </w:rPr>
              <w:t>remove</w:t>
            </w:r>
            <w:r>
              <w:rPr>
                <w:rFonts w:ascii="Menlo" w:hAnsi="Menlo" w:cs="Menlo"/>
                <w:color w:val="000000"/>
                <w:sz w:val="23"/>
                <w:szCs w:val="23"/>
              </w:rPr>
              <w:t>(</w:t>
            </w:r>
            <w:r>
              <w:rPr>
                <w:rFonts w:ascii="Menlo" w:hAnsi="Menlo" w:cs="Menlo"/>
                <w:color w:val="458383"/>
                <w:sz w:val="23"/>
                <w:szCs w:val="23"/>
              </w:rPr>
              <w:t>winston</w:t>
            </w:r>
            <w:r>
              <w:rPr>
                <w:rFonts w:ascii="Menlo" w:hAnsi="Menlo" w:cs="Menlo"/>
                <w:color w:val="000000"/>
                <w:sz w:val="23"/>
                <w:szCs w:val="23"/>
              </w:rPr>
              <w:t>.transports.Console);</w:t>
            </w:r>
          </w:p>
        </w:tc>
      </w:tr>
    </w:tbl>
    <w:p w14:paraId="5DAD31A0" w14:textId="69C7A17C" w:rsidR="001F063F" w:rsidRPr="0086384C" w:rsidRDefault="001F063F" w:rsidP="0086384C"/>
    <w:p w14:paraId="62DC457B" w14:textId="14B9FD5B" w:rsidR="0083214B" w:rsidRDefault="0083214B" w:rsidP="00F12764">
      <w:pPr>
        <w:pStyle w:val="4"/>
      </w:pPr>
      <w:r>
        <w:rPr>
          <w:rFonts w:hint="eastAsia"/>
        </w:rPr>
        <w:t>默认</w:t>
      </w:r>
      <w:r w:rsidR="00031DA5">
        <w:rPr>
          <w:rFonts w:hint="eastAsia"/>
        </w:rPr>
        <w:t>logger与自己创建logger实例</w:t>
      </w:r>
    </w:p>
    <w:p w14:paraId="371227D0" w14:textId="2598804C" w:rsidR="00031DA5" w:rsidRDefault="00031DA5" w:rsidP="00315AED">
      <w:pPr>
        <w:pStyle w:val="5"/>
        <w:numPr>
          <w:ilvl w:val="0"/>
          <w:numId w:val="275"/>
        </w:numPr>
        <w:ind w:right="210"/>
      </w:pPr>
      <w:r>
        <w:rPr>
          <w:rFonts w:hint="eastAsia"/>
        </w:rPr>
        <w:t>自己创建logger实例</w:t>
      </w:r>
    </w:p>
    <w:p w14:paraId="58F465F2" w14:textId="2A45E6AA" w:rsidR="00B5421F" w:rsidRDefault="00B5421F" w:rsidP="00B5421F">
      <w:pPr>
        <w:ind w:left="420" w:firstLine="420"/>
      </w:pPr>
      <w:r>
        <w:rPr>
          <w:rFonts w:hint="eastAsia"/>
        </w:rPr>
        <w:t>创建logger实例有2种方法：</w:t>
      </w:r>
    </w:p>
    <w:p w14:paraId="55D011C0" w14:textId="68458DFD" w:rsidR="00B5421F" w:rsidRPr="00B5421F" w:rsidRDefault="00B5421F" w:rsidP="00315AED">
      <w:pPr>
        <w:pStyle w:val="a8"/>
        <w:numPr>
          <w:ilvl w:val="0"/>
          <w:numId w:val="282"/>
        </w:numPr>
        <w:ind w:firstLineChars="0"/>
      </w:pPr>
      <w:r>
        <w:rPr>
          <w:rFonts w:hint="eastAsia"/>
        </w:rPr>
        <w:t>第一种</w:t>
      </w:r>
    </w:p>
    <w:tbl>
      <w:tblPr>
        <w:tblStyle w:val="ac"/>
        <w:tblW w:w="0" w:type="auto"/>
        <w:tblInd w:w="846" w:type="dxa"/>
        <w:tblLook w:val="04A0" w:firstRow="1" w:lastRow="0" w:firstColumn="1" w:lastColumn="0" w:noHBand="0" w:noVBand="1"/>
      </w:tblPr>
      <w:tblGrid>
        <w:gridCol w:w="7450"/>
      </w:tblGrid>
      <w:tr w:rsidR="00031DA5" w14:paraId="636D670D" w14:textId="77777777" w:rsidTr="00B5421F">
        <w:tc>
          <w:tcPr>
            <w:tcW w:w="7450" w:type="dxa"/>
          </w:tcPr>
          <w:p w14:paraId="35A0586F" w14:textId="554E240C" w:rsidR="00031DA5" w:rsidRPr="00B5421F" w:rsidRDefault="00031DA5" w:rsidP="00031DA5">
            <w:pPr>
              <w:pStyle w:val="HTML0"/>
              <w:shd w:val="clear" w:color="auto" w:fill="FFFFFF"/>
              <w:rPr>
                <w:rFonts w:ascii="Menlo" w:hAnsi="Menlo" w:cs="Menlo"/>
                <w:color w:val="000000"/>
                <w:sz w:val="18"/>
                <w:szCs w:val="18"/>
              </w:rPr>
            </w:pPr>
            <w:r w:rsidRPr="00B5421F">
              <w:rPr>
                <w:rFonts w:ascii="Menlo" w:hAnsi="Menlo" w:cs="Menlo"/>
                <w:b/>
                <w:bCs/>
                <w:color w:val="000080"/>
                <w:sz w:val="18"/>
                <w:szCs w:val="18"/>
              </w:rPr>
              <w:t xml:space="preserve">let </w:t>
            </w:r>
            <w:r w:rsidRPr="00B5421F">
              <w:rPr>
                <w:rFonts w:ascii="Menlo" w:hAnsi="Menlo" w:cs="Menlo"/>
                <w:color w:val="458383"/>
                <w:sz w:val="18"/>
                <w:szCs w:val="18"/>
              </w:rPr>
              <w:t xml:space="preserve">logger </w:t>
            </w:r>
            <w:r w:rsidRPr="00B5421F">
              <w:rPr>
                <w:rFonts w:ascii="Menlo" w:hAnsi="Menlo" w:cs="Menlo"/>
                <w:color w:val="000000"/>
                <w:sz w:val="18"/>
                <w:szCs w:val="18"/>
              </w:rPr>
              <w:t xml:space="preserve">= </w:t>
            </w:r>
            <w:r w:rsidRPr="00B5421F">
              <w:rPr>
                <w:rFonts w:ascii="Menlo" w:hAnsi="Menlo" w:cs="Menlo"/>
                <w:b/>
                <w:bCs/>
                <w:color w:val="000080"/>
                <w:sz w:val="18"/>
                <w:szCs w:val="18"/>
              </w:rPr>
              <w:t xml:space="preserve">new </w:t>
            </w:r>
            <w:r w:rsidRPr="00B5421F">
              <w:rPr>
                <w:rFonts w:ascii="Menlo" w:hAnsi="Menlo" w:cs="Menlo"/>
                <w:color w:val="458383"/>
                <w:sz w:val="18"/>
                <w:szCs w:val="18"/>
              </w:rPr>
              <w:t>winston</w:t>
            </w:r>
            <w:r w:rsidRPr="00B5421F">
              <w:rPr>
                <w:rFonts w:ascii="Menlo" w:hAnsi="Menlo" w:cs="Menlo"/>
                <w:color w:val="000000"/>
                <w:sz w:val="18"/>
                <w:szCs w:val="18"/>
              </w:rPr>
              <w:t>.Logger({</w:t>
            </w:r>
            <w:r w:rsidRPr="00B5421F">
              <w:rPr>
                <w:rFonts w:ascii="Menlo" w:hAnsi="Menlo" w:cs="Menlo"/>
                <w:color w:val="000000"/>
                <w:sz w:val="18"/>
                <w:szCs w:val="18"/>
              </w:rPr>
              <w:br/>
              <w:t xml:space="preserve">    </w:t>
            </w:r>
            <w:r w:rsidRPr="00B5421F">
              <w:rPr>
                <w:rFonts w:ascii="Menlo" w:hAnsi="Menlo" w:cs="Menlo"/>
                <w:b/>
                <w:bCs/>
                <w:color w:val="660E7A"/>
                <w:sz w:val="18"/>
                <w:szCs w:val="18"/>
              </w:rPr>
              <w:t>level</w:t>
            </w:r>
            <w:r w:rsidRPr="00B5421F">
              <w:rPr>
                <w:rFonts w:ascii="Menlo" w:hAnsi="Menlo" w:cs="Menlo"/>
                <w:color w:val="000000"/>
                <w:sz w:val="18"/>
                <w:szCs w:val="18"/>
              </w:rPr>
              <w:t>:</w:t>
            </w:r>
            <w:r w:rsidRPr="00B5421F">
              <w:rPr>
                <w:rFonts w:ascii="Menlo" w:hAnsi="Menlo" w:cs="Menlo"/>
                <w:b/>
                <w:bCs/>
                <w:color w:val="008000"/>
                <w:sz w:val="18"/>
                <w:szCs w:val="18"/>
              </w:rPr>
              <w:t>'error'</w:t>
            </w:r>
            <w:r w:rsidRPr="00B5421F">
              <w:rPr>
                <w:rFonts w:ascii="Menlo" w:hAnsi="Menlo" w:cs="Menlo"/>
                <w:color w:val="000000"/>
                <w:sz w:val="18"/>
                <w:szCs w:val="18"/>
              </w:rPr>
              <w:t>,</w:t>
            </w:r>
            <w:r w:rsidRPr="00B5421F">
              <w:rPr>
                <w:rFonts w:ascii="Menlo" w:hAnsi="Menlo" w:cs="Menlo"/>
                <w:color w:val="000000"/>
                <w:sz w:val="18"/>
                <w:szCs w:val="18"/>
              </w:rPr>
              <w:br/>
              <w:t xml:space="preserve">   </w:t>
            </w:r>
            <w:r w:rsidRPr="00B5421F">
              <w:rPr>
                <w:rFonts w:ascii="Menlo" w:hAnsi="Menlo" w:cs="Menlo"/>
                <w:b/>
                <w:bCs/>
                <w:color w:val="660E7A"/>
                <w:sz w:val="18"/>
                <w:szCs w:val="18"/>
              </w:rPr>
              <w:t>transports</w:t>
            </w:r>
            <w:r w:rsidRPr="00B5421F">
              <w:rPr>
                <w:rFonts w:ascii="Menlo" w:hAnsi="Menlo" w:cs="Menlo"/>
                <w:color w:val="000000"/>
                <w:sz w:val="18"/>
                <w:szCs w:val="18"/>
              </w:rPr>
              <w:t>:[</w:t>
            </w:r>
            <w:r w:rsidRPr="00B5421F">
              <w:rPr>
                <w:rFonts w:ascii="Menlo" w:hAnsi="Menlo" w:cs="Menlo"/>
                <w:color w:val="000000"/>
                <w:sz w:val="18"/>
                <w:szCs w:val="18"/>
              </w:rPr>
              <w:br/>
              <w:t xml:space="preserve">       </w:t>
            </w:r>
            <w:r w:rsidRPr="00B5421F">
              <w:rPr>
                <w:rFonts w:ascii="Menlo" w:hAnsi="Menlo" w:cs="Menlo"/>
                <w:b/>
                <w:bCs/>
                <w:color w:val="000080"/>
                <w:sz w:val="18"/>
                <w:szCs w:val="18"/>
              </w:rPr>
              <w:t xml:space="preserve">new </w:t>
            </w:r>
            <w:r w:rsidRPr="00B5421F">
              <w:rPr>
                <w:rFonts w:ascii="Menlo" w:hAnsi="Menlo" w:cs="Menlo"/>
                <w:color w:val="458383"/>
                <w:sz w:val="18"/>
                <w:szCs w:val="18"/>
              </w:rPr>
              <w:t>winston</w:t>
            </w:r>
            <w:r w:rsidRPr="00B5421F">
              <w:rPr>
                <w:rFonts w:ascii="Menlo" w:hAnsi="Menlo" w:cs="Menlo"/>
                <w:color w:val="000000"/>
                <w:sz w:val="18"/>
                <w:szCs w:val="18"/>
              </w:rPr>
              <w:t>.transports.Console({</w:t>
            </w:r>
            <w:r w:rsidRPr="00B5421F">
              <w:rPr>
                <w:rFonts w:ascii="Menlo" w:hAnsi="Menlo" w:cs="Menlo"/>
                <w:b/>
                <w:bCs/>
                <w:color w:val="660E7A"/>
                <w:sz w:val="18"/>
                <w:szCs w:val="18"/>
              </w:rPr>
              <w:t>level</w:t>
            </w:r>
            <w:r w:rsidRPr="00B5421F">
              <w:rPr>
                <w:rFonts w:ascii="Menlo" w:hAnsi="Menlo" w:cs="Menlo"/>
                <w:color w:val="000000"/>
                <w:sz w:val="18"/>
                <w:szCs w:val="18"/>
              </w:rPr>
              <w:t>:</w:t>
            </w:r>
            <w:r w:rsidRPr="00B5421F">
              <w:rPr>
                <w:rFonts w:ascii="Menlo" w:hAnsi="Menlo" w:cs="Menlo"/>
                <w:b/>
                <w:bCs/>
                <w:color w:val="008000"/>
                <w:sz w:val="18"/>
                <w:szCs w:val="18"/>
              </w:rPr>
              <w:t>'debug'</w:t>
            </w:r>
            <w:r w:rsidRPr="00B5421F">
              <w:rPr>
                <w:rFonts w:ascii="Menlo" w:hAnsi="Menlo" w:cs="Menlo"/>
                <w:color w:val="000000"/>
                <w:sz w:val="18"/>
                <w:szCs w:val="18"/>
              </w:rPr>
              <w:t>})</w:t>
            </w:r>
            <w:r w:rsidRPr="00B5421F">
              <w:rPr>
                <w:rFonts w:ascii="Menlo" w:hAnsi="Menlo" w:cs="Menlo"/>
                <w:color w:val="000000"/>
                <w:sz w:val="18"/>
                <w:szCs w:val="18"/>
              </w:rPr>
              <w:br/>
              <w:t xml:space="preserve">   ]</w:t>
            </w:r>
            <w:r w:rsidRPr="00B5421F">
              <w:rPr>
                <w:rFonts w:ascii="Menlo" w:hAnsi="Menlo" w:cs="Menlo"/>
                <w:color w:val="000000"/>
                <w:sz w:val="18"/>
                <w:szCs w:val="18"/>
              </w:rPr>
              <w:br/>
              <w:t>});</w:t>
            </w:r>
          </w:p>
        </w:tc>
      </w:tr>
    </w:tbl>
    <w:p w14:paraId="66B6CBCD" w14:textId="3CC216AE" w:rsidR="00B5421F" w:rsidRDefault="00B5421F" w:rsidP="00315AED">
      <w:pPr>
        <w:pStyle w:val="a8"/>
        <w:numPr>
          <w:ilvl w:val="0"/>
          <w:numId w:val="282"/>
        </w:numPr>
        <w:ind w:firstLineChars="0"/>
      </w:pPr>
      <w:r>
        <w:rPr>
          <w:rFonts w:hint="eastAsia"/>
        </w:rPr>
        <w:t>第2种</w:t>
      </w:r>
    </w:p>
    <w:tbl>
      <w:tblPr>
        <w:tblStyle w:val="ac"/>
        <w:tblW w:w="0" w:type="auto"/>
        <w:tblInd w:w="840" w:type="dxa"/>
        <w:tblLook w:val="04A0" w:firstRow="1" w:lastRow="0" w:firstColumn="1" w:lastColumn="0" w:noHBand="0" w:noVBand="1"/>
      </w:tblPr>
      <w:tblGrid>
        <w:gridCol w:w="7456"/>
      </w:tblGrid>
      <w:tr w:rsidR="00B5421F" w14:paraId="09664080" w14:textId="77777777" w:rsidTr="00B5421F">
        <w:tc>
          <w:tcPr>
            <w:tcW w:w="8296" w:type="dxa"/>
          </w:tcPr>
          <w:p w14:paraId="7552ED4B" w14:textId="77777777" w:rsidR="00B5421F" w:rsidRDefault="00B5421F" w:rsidP="00B5421F">
            <w:pPr>
              <w:pStyle w:val="a8"/>
              <w:ind w:firstLineChars="0" w:firstLine="0"/>
            </w:pPr>
          </w:p>
        </w:tc>
      </w:tr>
    </w:tbl>
    <w:p w14:paraId="7CECE14E" w14:textId="77777777" w:rsidR="00B5421F" w:rsidRDefault="00B5421F" w:rsidP="00B5421F">
      <w:pPr>
        <w:pStyle w:val="a8"/>
        <w:ind w:left="840" w:firstLineChars="0" w:firstLine="0"/>
      </w:pPr>
    </w:p>
    <w:p w14:paraId="667EBCC6" w14:textId="43A6F476" w:rsidR="00031DA5" w:rsidRDefault="00031DA5" w:rsidP="00031DA5">
      <w:pPr>
        <w:pStyle w:val="5"/>
        <w:ind w:right="210"/>
      </w:pPr>
      <w:r>
        <w:rPr>
          <w:rFonts w:hint="eastAsia"/>
        </w:rPr>
        <w:t>默认logger</w:t>
      </w:r>
    </w:p>
    <w:p w14:paraId="76FD292E" w14:textId="065AF019" w:rsidR="00031DA5" w:rsidRPr="00031DA5" w:rsidRDefault="00031DA5" w:rsidP="00031DA5">
      <w:pPr>
        <w:ind w:left="420" w:firstLine="420"/>
      </w:pPr>
      <w:r>
        <w:rPr>
          <w:rFonts w:hint="eastAsia"/>
        </w:rPr>
        <w:t>默认logger就是winston对象，默认logger其实也是1个winston实例，可以像</w:t>
      </w:r>
      <w:r>
        <w:rPr>
          <w:rFonts w:hint="eastAsia"/>
        </w:rPr>
        <w:lastRenderedPageBreak/>
        <w:t>winston实例一样正常使用</w:t>
      </w:r>
    </w:p>
    <w:p w14:paraId="5ADF35FE" w14:textId="77777777" w:rsidR="006B1E61" w:rsidRDefault="00584707" w:rsidP="006B1E61">
      <w:pPr>
        <w:pStyle w:val="4"/>
      </w:pPr>
      <w:r>
        <w:rPr>
          <w:rFonts w:hint="eastAsia"/>
        </w:rPr>
        <w:t>使用元数</w:t>
      </w:r>
      <w:bookmarkStart w:id="91" w:name="元数据"/>
      <w:bookmarkEnd w:id="91"/>
      <w:r>
        <w:rPr>
          <w:rFonts w:hint="eastAsia"/>
        </w:rPr>
        <w:t>据打印</w:t>
      </w:r>
    </w:p>
    <w:p w14:paraId="3BCEF487" w14:textId="40272618" w:rsidR="00584707" w:rsidRDefault="00584707" w:rsidP="00315AED">
      <w:pPr>
        <w:pStyle w:val="a8"/>
        <w:numPr>
          <w:ilvl w:val="0"/>
          <w:numId w:val="278"/>
        </w:numPr>
        <w:ind w:firstLineChars="0"/>
      </w:pPr>
      <w:r>
        <w:rPr>
          <w:rFonts w:hint="eastAsia"/>
        </w:rPr>
        <w:t>就是直接打印对象</w:t>
      </w:r>
    </w:p>
    <w:tbl>
      <w:tblPr>
        <w:tblStyle w:val="ac"/>
        <w:tblW w:w="0" w:type="auto"/>
        <w:tblInd w:w="846" w:type="dxa"/>
        <w:tblLook w:val="04A0" w:firstRow="1" w:lastRow="0" w:firstColumn="1" w:lastColumn="0" w:noHBand="0" w:noVBand="1"/>
      </w:tblPr>
      <w:tblGrid>
        <w:gridCol w:w="7450"/>
      </w:tblGrid>
      <w:tr w:rsidR="00584707" w14:paraId="3ECF811E" w14:textId="77777777" w:rsidTr="006B1E61">
        <w:tc>
          <w:tcPr>
            <w:tcW w:w="7450" w:type="dxa"/>
          </w:tcPr>
          <w:p w14:paraId="4DD350CC" w14:textId="27F1D0E8" w:rsidR="00584707" w:rsidRPr="00584707" w:rsidRDefault="00584707" w:rsidP="00584707">
            <w:pPr>
              <w:pStyle w:val="HTML0"/>
              <w:shd w:val="clear" w:color="auto" w:fill="FFFFFF"/>
              <w:rPr>
                <w:rFonts w:ascii="Menlo" w:hAnsi="Menlo" w:cs="Menlo"/>
                <w:color w:val="000000"/>
                <w:sz w:val="18"/>
                <w:szCs w:val="18"/>
              </w:rPr>
            </w:pPr>
            <w:r w:rsidRPr="00584707">
              <w:rPr>
                <w:rFonts w:ascii="Menlo" w:hAnsi="Menlo" w:cs="Menlo"/>
                <w:color w:val="458383"/>
                <w:sz w:val="18"/>
                <w:szCs w:val="18"/>
              </w:rPr>
              <w:t>winston</w:t>
            </w:r>
            <w:r w:rsidRPr="00584707">
              <w:rPr>
                <w:rFonts w:ascii="Menlo" w:hAnsi="Menlo" w:cs="Menlo"/>
                <w:color w:val="000000"/>
                <w:sz w:val="18"/>
                <w:szCs w:val="18"/>
              </w:rPr>
              <w:t>.log(</w:t>
            </w:r>
            <w:r w:rsidRPr="00584707">
              <w:rPr>
                <w:rFonts w:ascii="Menlo" w:hAnsi="Menlo" w:cs="Menlo"/>
                <w:b/>
                <w:bCs/>
                <w:color w:val="008000"/>
                <w:sz w:val="18"/>
                <w:szCs w:val="18"/>
              </w:rPr>
              <w:t>'info'</w:t>
            </w:r>
            <w:r w:rsidRPr="00584707">
              <w:rPr>
                <w:rFonts w:ascii="Menlo" w:hAnsi="Menlo" w:cs="Menlo"/>
                <w:color w:val="000000"/>
                <w:sz w:val="18"/>
                <w:szCs w:val="18"/>
              </w:rPr>
              <w:t xml:space="preserve">, </w:t>
            </w:r>
            <w:r w:rsidRPr="00584707">
              <w:rPr>
                <w:rFonts w:ascii="Menlo" w:hAnsi="Menlo" w:cs="Menlo"/>
                <w:b/>
                <w:bCs/>
                <w:color w:val="008000"/>
                <w:sz w:val="18"/>
                <w:szCs w:val="18"/>
              </w:rPr>
              <w:t>'metadata'</w:t>
            </w:r>
            <w:r w:rsidRPr="00584707">
              <w:rPr>
                <w:rFonts w:ascii="Menlo" w:hAnsi="Menlo" w:cs="Menlo"/>
                <w:color w:val="000000"/>
                <w:sz w:val="18"/>
                <w:szCs w:val="18"/>
              </w:rPr>
              <w:t xml:space="preserve">, { </w:t>
            </w:r>
            <w:r w:rsidRPr="00584707">
              <w:rPr>
                <w:rFonts w:ascii="Menlo" w:hAnsi="Menlo" w:cs="Menlo"/>
                <w:b/>
                <w:bCs/>
                <w:color w:val="660E7A"/>
                <w:sz w:val="18"/>
                <w:szCs w:val="18"/>
              </w:rPr>
              <w:t>key</w:t>
            </w:r>
            <w:r w:rsidRPr="00584707">
              <w:rPr>
                <w:rFonts w:ascii="Menlo" w:hAnsi="Menlo" w:cs="Menlo"/>
                <w:color w:val="000000"/>
                <w:sz w:val="18"/>
                <w:szCs w:val="18"/>
              </w:rPr>
              <w:t xml:space="preserve">: </w:t>
            </w:r>
            <w:r w:rsidRPr="00584707">
              <w:rPr>
                <w:rFonts w:ascii="Menlo" w:hAnsi="Menlo" w:cs="Menlo"/>
                <w:b/>
                <w:bCs/>
                <w:color w:val="008000"/>
                <w:sz w:val="18"/>
                <w:szCs w:val="18"/>
              </w:rPr>
              <w:t xml:space="preserve">'value' </w:t>
            </w:r>
            <w:r w:rsidRPr="00584707">
              <w:rPr>
                <w:rFonts w:ascii="Menlo" w:hAnsi="Menlo" w:cs="Menlo"/>
                <w:color w:val="000000"/>
                <w:sz w:val="18"/>
                <w:szCs w:val="18"/>
              </w:rPr>
              <w:t>});</w:t>
            </w:r>
          </w:p>
        </w:tc>
      </w:tr>
    </w:tbl>
    <w:p w14:paraId="4761924F" w14:textId="5DFE6CA2" w:rsidR="00584707" w:rsidRDefault="00584707" w:rsidP="006B1E61">
      <w:pPr>
        <w:ind w:left="420" w:firstLine="420"/>
      </w:pPr>
      <w:r>
        <w:rPr>
          <w:rFonts w:hint="eastAsia"/>
        </w:rPr>
        <w:t>打印结果：</w:t>
      </w:r>
      <w:r>
        <w:tab/>
      </w:r>
      <w:r w:rsidRPr="00584707">
        <w:t>info: metadata key=value</w:t>
      </w:r>
    </w:p>
    <w:p w14:paraId="619344FB" w14:textId="73C2B8D4" w:rsidR="006B1E61" w:rsidRDefault="006B1E61" w:rsidP="00315AED">
      <w:pPr>
        <w:pStyle w:val="a8"/>
        <w:numPr>
          <w:ilvl w:val="0"/>
          <w:numId w:val="278"/>
        </w:numPr>
        <w:ind w:firstLineChars="0"/>
      </w:pPr>
      <w:r>
        <w:rPr>
          <w:rFonts w:hint="eastAsia"/>
        </w:rPr>
        <w:t>注意</w:t>
      </w:r>
    </w:p>
    <w:p w14:paraId="1039986D" w14:textId="681C98C1" w:rsidR="006B1E61" w:rsidRDefault="001439B0" w:rsidP="001439B0">
      <w:pPr>
        <w:pStyle w:val="a8"/>
        <w:ind w:left="840" w:firstLineChars="0"/>
      </w:pPr>
      <w:r>
        <w:rPr>
          <w:rFonts w:hint="eastAsia"/>
        </w:rPr>
        <w:t>如果对象不是最后一个参数，则打印成{Key：value}形式，如果是最后</w:t>
      </w:r>
      <w:r>
        <w:t>1</w:t>
      </w:r>
      <w:r>
        <w:rPr>
          <w:rFonts w:hint="eastAsia"/>
        </w:rPr>
        <w:t>个，则打印成“key</w:t>
      </w:r>
      <w:r>
        <w:t>=</w:t>
      </w:r>
      <w:r>
        <w:rPr>
          <w:rFonts w:hint="eastAsia"/>
        </w:rPr>
        <w:t>value”形式</w:t>
      </w:r>
    </w:p>
    <w:p w14:paraId="5B039EBC" w14:textId="762F94B7" w:rsidR="001439B0" w:rsidRDefault="001439B0" w:rsidP="001439B0">
      <w:pPr>
        <w:pStyle w:val="a8"/>
        <w:ind w:left="840" w:firstLineChars="0"/>
      </w:pPr>
      <w:r>
        <w:rPr>
          <w:rFonts w:hint="eastAsia"/>
        </w:rPr>
        <w:t>如果最后一个参数是1个空对象</w:t>
      </w:r>
      <w:r w:rsidR="003E1825">
        <w:rPr>
          <w:rFonts w:hint="eastAsia"/>
        </w:rPr>
        <w:t>或函数</w:t>
      </w:r>
      <w:r>
        <w:rPr>
          <w:rFonts w:hint="eastAsia"/>
        </w:rPr>
        <w:t>，则不打印</w:t>
      </w:r>
    </w:p>
    <w:tbl>
      <w:tblPr>
        <w:tblStyle w:val="ac"/>
        <w:tblW w:w="0" w:type="auto"/>
        <w:tblInd w:w="840" w:type="dxa"/>
        <w:tblLook w:val="04A0" w:firstRow="1" w:lastRow="0" w:firstColumn="1" w:lastColumn="0" w:noHBand="0" w:noVBand="1"/>
      </w:tblPr>
      <w:tblGrid>
        <w:gridCol w:w="7456"/>
      </w:tblGrid>
      <w:tr w:rsidR="001439B0" w14:paraId="6F75F5E1" w14:textId="77777777" w:rsidTr="001439B0">
        <w:tc>
          <w:tcPr>
            <w:tcW w:w="8296" w:type="dxa"/>
          </w:tcPr>
          <w:p w14:paraId="2E5E3723" w14:textId="38EF891E" w:rsidR="001439B0" w:rsidRPr="003E1825" w:rsidRDefault="003E1825" w:rsidP="001439B0">
            <w:pPr>
              <w:pStyle w:val="HTML0"/>
              <w:shd w:val="clear" w:color="auto" w:fill="FFFFFF"/>
              <w:rPr>
                <w:rFonts w:ascii="Menlo" w:hAnsi="Menlo" w:cs="Menlo"/>
                <w:color w:val="000000"/>
                <w:sz w:val="18"/>
                <w:szCs w:val="18"/>
              </w:rPr>
            </w:pPr>
            <w:r w:rsidRPr="003E1825">
              <w:rPr>
                <w:rFonts w:ascii="Menlo" w:hAnsi="Menlo" w:cs="Menlo"/>
                <w:color w:val="458383"/>
                <w:sz w:val="18"/>
                <w:szCs w:val="18"/>
              </w:rPr>
              <w:t>logger</w:t>
            </w:r>
            <w:r w:rsidRPr="003E1825">
              <w:rPr>
                <w:rFonts w:ascii="Menlo" w:hAnsi="Menlo" w:cs="Menlo"/>
                <w:color w:val="000000"/>
                <w:sz w:val="18"/>
                <w:szCs w:val="18"/>
              </w:rPr>
              <w:t>.</w:t>
            </w:r>
            <w:r w:rsidRPr="003E1825">
              <w:rPr>
                <w:rFonts w:ascii="Menlo" w:hAnsi="Menlo" w:cs="Menlo"/>
                <w:color w:val="7A7A43"/>
                <w:sz w:val="18"/>
                <w:szCs w:val="18"/>
              </w:rPr>
              <w:t>info</w:t>
            </w:r>
            <w:r w:rsidRPr="003E1825">
              <w:rPr>
                <w:rFonts w:ascii="Menlo" w:hAnsi="Menlo" w:cs="Menlo"/>
                <w:color w:val="000000"/>
                <w:sz w:val="18"/>
                <w:szCs w:val="18"/>
              </w:rPr>
              <w:t>(</w:t>
            </w:r>
            <w:r w:rsidRPr="003E1825">
              <w:rPr>
                <w:rFonts w:ascii="Menlo" w:hAnsi="Menlo" w:cs="Menlo"/>
                <w:b/>
                <w:bCs/>
                <w:color w:val="008000"/>
                <w:sz w:val="18"/>
                <w:szCs w:val="18"/>
              </w:rPr>
              <w:t>'test '</w:t>
            </w:r>
            <w:r w:rsidRPr="003E1825">
              <w:rPr>
                <w:rFonts w:ascii="Menlo" w:hAnsi="Menlo" w:cs="Menlo"/>
                <w:color w:val="000000"/>
                <w:sz w:val="18"/>
                <w:szCs w:val="18"/>
              </w:rPr>
              <w:t>,{</w:t>
            </w:r>
            <w:r w:rsidRPr="003E1825">
              <w:rPr>
                <w:rFonts w:ascii="Menlo" w:hAnsi="Menlo" w:cs="Menlo"/>
                <w:b/>
                <w:bCs/>
                <w:color w:val="660E7A"/>
                <w:sz w:val="18"/>
                <w:szCs w:val="18"/>
              </w:rPr>
              <w:t>key0</w:t>
            </w:r>
            <w:r w:rsidRPr="003E1825">
              <w:rPr>
                <w:rFonts w:ascii="Menlo" w:hAnsi="Menlo" w:cs="Menlo"/>
                <w:color w:val="000000"/>
                <w:sz w:val="18"/>
                <w:szCs w:val="18"/>
              </w:rPr>
              <w:t>:</w:t>
            </w:r>
            <w:r w:rsidRPr="003E1825">
              <w:rPr>
                <w:rFonts w:ascii="Menlo" w:hAnsi="Menlo" w:cs="Menlo"/>
                <w:color w:val="0000FF"/>
                <w:sz w:val="18"/>
                <w:szCs w:val="18"/>
              </w:rPr>
              <w:t>123</w:t>
            </w:r>
            <w:r w:rsidRPr="003E1825">
              <w:rPr>
                <w:rFonts w:ascii="Menlo" w:hAnsi="Menlo" w:cs="Menlo"/>
                <w:color w:val="000000"/>
                <w:sz w:val="18"/>
                <w:szCs w:val="18"/>
              </w:rPr>
              <w:t>});</w:t>
            </w:r>
            <w:r w:rsidRPr="003E1825">
              <w:rPr>
                <w:rFonts w:ascii="Menlo" w:hAnsi="Menlo" w:cs="Menlo"/>
                <w:color w:val="000000"/>
                <w:sz w:val="18"/>
                <w:szCs w:val="18"/>
              </w:rPr>
              <w:br/>
            </w:r>
            <w:r w:rsidRPr="003E1825">
              <w:rPr>
                <w:rFonts w:ascii="Menlo" w:hAnsi="Menlo" w:cs="Menlo"/>
                <w:color w:val="458383"/>
                <w:sz w:val="18"/>
                <w:szCs w:val="18"/>
              </w:rPr>
              <w:t>logger</w:t>
            </w:r>
            <w:r w:rsidRPr="003E1825">
              <w:rPr>
                <w:rFonts w:ascii="Menlo" w:hAnsi="Menlo" w:cs="Menlo"/>
                <w:color w:val="000000"/>
                <w:sz w:val="18"/>
                <w:szCs w:val="18"/>
              </w:rPr>
              <w:t>.</w:t>
            </w:r>
            <w:r w:rsidRPr="003E1825">
              <w:rPr>
                <w:rFonts w:ascii="Menlo" w:hAnsi="Menlo" w:cs="Menlo"/>
                <w:color w:val="7A7A43"/>
                <w:sz w:val="18"/>
                <w:szCs w:val="18"/>
              </w:rPr>
              <w:t>info</w:t>
            </w:r>
            <w:r w:rsidRPr="003E1825">
              <w:rPr>
                <w:rFonts w:ascii="Menlo" w:hAnsi="Menlo" w:cs="Menlo"/>
                <w:color w:val="000000"/>
                <w:sz w:val="18"/>
                <w:szCs w:val="18"/>
              </w:rPr>
              <w:t>(</w:t>
            </w:r>
            <w:r w:rsidRPr="003E1825">
              <w:rPr>
                <w:rFonts w:ascii="Menlo" w:hAnsi="Menlo" w:cs="Menlo"/>
                <w:b/>
                <w:bCs/>
                <w:color w:val="008000"/>
                <w:sz w:val="18"/>
                <w:szCs w:val="18"/>
              </w:rPr>
              <w:t>'test '</w:t>
            </w:r>
            <w:r w:rsidRPr="003E1825">
              <w:rPr>
                <w:rFonts w:ascii="Menlo" w:hAnsi="Menlo" w:cs="Menlo"/>
                <w:color w:val="000000"/>
                <w:sz w:val="18"/>
                <w:szCs w:val="18"/>
              </w:rPr>
              <w:t>,{</w:t>
            </w:r>
            <w:r w:rsidRPr="003E1825">
              <w:rPr>
                <w:rFonts w:ascii="Menlo" w:hAnsi="Menlo" w:cs="Menlo"/>
                <w:b/>
                <w:bCs/>
                <w:color w:val="660E7A"/>
                <w:sz w:val="18"/>
                <w:szCs w:val="18"/>
              </w:rPr>
              <w:t>key0</w:t>
            </w:r>
            <w:r w:rsidRPr="003E1825">
              <w:rPr>
                <w:rFonts w:ascii="Menlo" w:hAnsi="Menlo" w:cs="Menlo"/>
                <w:color w:val="000000"/>
                <w:sz w:val="18"/>
                <w:szCs w:val="18"/>
              </w:rPr>
              <w:t>:</w:t>
            </w:r>
            <w:r w:rsidRPr="003E1825">
              <w:rPr>
                <w:rFonts w:ascii="Menlo" w:hAnsi="Menlo" w:cs="Menlo"/>
                <w:color w:val="0000FF"/>
                <w:sz w:val="18"/>
                <w:szCs w:val="18"/>
              </w:rPr>
              <w:t>123</w:t>
            </w:r>
            <w:r w:rsidRPr="003E1825">
              <w:rPr>
                <w:rFonts w:ascii="Menlo" w:hAnsi="Menlo" w:cs="Menlo"/>
                <w:color w:val="000000"/>
                <w:sz w:val="18"/>
                <w:szCs w:val="18"/>
              </w:rPr>
              <w:t>},{</w:t>
            </w:r>
            <w:r w:rsidRPr="003E1825">
              <w:rPr>
                <w:rFonts w:ascii="Menlo" w:hAnsi="Menlo" w:cs="Menlo"/>
                <w:b/>
                <w:bCs/>
                <w:color w:val="660E7A"/>
                <w:sz w:val="18"/>
                <w:szCs w:val="18"/>
              </w:rPr>
              <w:t>key1</w:t>
            </w:r>
            <w:r w:rsidRPr="003E1825">
              <w:rPr>
                <w:rFonts w:ascii="Menlo" w:hAnsi="Menlo" w:cs="Menlo"/>
                <w:color w:val="000000"/>
                <w:sz w:val="18"/>
                <w:szCs w:val="18"/>
              </w:rPr>
              <w:t>:</w:t>
            </w:r>
            <w:r w:rsidRPr="003E1825">
              <w:rPr>
                <w:rFonts w:ascii="Menlo" w:hAnsi="Menlo" w:cs="Menlo"/>
                <w:color w:val="0000FF"/>
                <w:sz w:val="18"/>
                <w:szCs w:val="18"/>
              </w:rPr>
              <w:t>123</w:t>
            </w:r>
            <w:r w:rsidRPr="003E1825">
              <w:rPr>
                <w:rFonts w:ascii="Menlo" w:hAnsi="Menlo" w:cs="Menlo"/>
                <w:color w:val="000000"/>
                <w:sz w:val="18"/>
                <w:szCs w:val="18"/>
              </w:rPr>
              <w:t>});</w:t>
            </w:r>
            <w:r w:rsidRPr="003E1825">
              <w:rPr>
                <w:rFonts w:ascii="Menlo" w:hAnsi="Menlo" w:cs="Menlo"/>
                <w:color w:val="000000"/>
                <w:sz w:val="18"/>
                <w:szCs w:val="18"/>
              </w:rPr>
              <w:br/>
            </w:r>
            <w:r w:rsidRPr="003E1825">
              <w:rPr>
                <w:rFonts w:ascii="Menlo" w:hAnsi="Menlo" w:cs="Menlo"/>
                <w:color w:val="458383"/>
                <w:sz w:val="18"/>
                <w:szCs w:val="18"/>
              </w:rPr>
              <w:t>logger</w:t>
            </w:r>
            <w:r w:rsidRPr="003E1825">
              <w:rPr>
                <w:rFonts w:ascii="Menlo" w:hAnsi="Menlo" w:cs="Menlo"/>
                <w:color w:val="000000"/>
                <w:sz w:val="18"/>
                <w:szCs w:val="18"/>
              </w:rPr>
              <w:t>.</w:t>
            </w:r>
            <w:r w:rsidRPr="003E1825">
              <w:rPr>
                <w:rFonts w:ascii="Menlo" w:hAnsi="Menlo" w:cs="Menlo"/>
                <w:color w:val="7A7A43"/>
                <w:sz w:val="18"/>
                <w:szCs w:val="18"/>
              </w:rPr>
              <w:t>info</w:t>
            </w:r>
            <w:r w:rsidRPr="003E1825">
              <w:rPr>
                <w:rFonts w:ascii="Menlo" w:hAnsi="Menlo" w:cs="Menlo"/>
                <w:color w:val="000000"/>
                <w:sz w:val="18"/>
                <w:szCs w:val="18"/>
              </w:rPr>
              <w:t>(</w:t>
            </w:r>
            <w:r w:rsidRPr="003E1825">
              <w:rPr>
                <w:rFonts w:ascii="Menlo" w:hAnsi="Menlo" w:cs="Menlo"/>
                <w:b/>
                <w:bCs/>
                <w:color w:val="008000"/>
                <w:sz w:val="18"/>
                <w:szCs w:val="18"/>
              </w:rPr>
              <w:t>'test '</w:t>
            </w:r>
            <w:r w:rsidRPr="003E1825">
              <w:rPr>
                <w:rFonts w:ascii="Menlo" w:hAnsi="Menlo" w:cs="Menlo"/>
                <w:color w:val="000000"/>
                <w:sz w:val="18"/>
                <w:szCs w:val="18"/>
              </w:rPr>
              <w:t>,{</w:t>
            </w:r>
            <w:r w:rsidRPr="003E1825">
              <w:rPr>
                <w:rFonts w:ascii="Menlo" w:hAnsi="Menlo" w:cs="Menlo"/>
                <w:b/>
                <w:bCs/>
                <w:color w:val="660E7A"/>
                <w:sz w:val="18"/>
                <w:szCs w:val="18"/>
              </w:rPr>
              <w:t>key0</w:t>
            </w:r>
            <w:r w:rsidRPr="003E1825">
              <w:rPr>
                <w:rFonts w:ascii="Menlo" w:hAnsi="Menlo" w:cs="Menlo"/>
                <w:color w:val="000000"/>
                <w:sz w:val="18"/>
                <w:szCs w:val="18"/>
              </w:rPr>
              <w:t>:</w:t>
            </w:r>
            <w:r w:rsidRPr="003E1825">
              <w:rPr>
                <w:rFonts w:ascii="Menlo" w:hAnsi="Menlo" w:cs="Menlo"/>
                <w:color w:val="0000FF"/>
                <w:sz w:val="18"/>
                <w:szCs w:val="18"/>
              </w:rPr>
              <w:t>123</w:t>
            </w:r>
            <w:r w:rsidRPr="003E1825">
              <w:rPr>
                <w:rFonts w:ascii="Menlo" w:hAnsi="Menlo" w:cs="Menlo"/>
                <w:color w:val="000000"/>
                <w:sz w:val="18"/>
                <w:szCs w:val="18"/>
              </w:rPr>
              <w:t>},{</w:t>
            </w:r>
            <w:r w:rsidRPr="003E1825">
              <w:rPr>
                <w:rFonts w:ascii="Menlo" w:hAnsi="Menlo" w:cs="Menlo"/>
                <w:b/>
                <w:bCs/>
                <w:color w:val="660E7A"/>
                <w:sz w:val="18"/>
                <w:szCs w:val="18"/>
              </w:rPr>
              <w:t>key1</w:t>
            </w:r>
            <w:r w:rsidRPr="003E1825">
              <w:rPr>
                <w:rFonts w:ascii="Menlo" w:hAnsi="Menlo" w:cs="Menlo"/>
                <w:color w:val="000000"/>
                <w:sz w:val="18"/>
                <w:szCs w:val="18"/>
              </w:rPr>
              <w:t>:</w:t>
            </w:r>
            <w:r w:rsidRPr="003E1825">
              <w:rPr>
                <w:rFonts w:ascii="Menlo" w:hAnsi="Menlo" w:cs="Menlo"/>
                <w:color w:val="0000FF"/>
                <w:sz w:val="18"/>
                <w:szCs w:val="18"/>
              </w:rPr>
              <w:t>123</w:t>
            </w:r>
            <w:r w:rsidRPr="003E1825">
              <w:rPr>
                <w:rFonts w:ascii="Menlo" w:hAnsi="Menlo" w:cs="Menlo"/>
                <w:color w:val="000000"/>
                <w:sz w:val="18"/>
                <w:szCs w:val="18"/>
              </w:rPr>
              <w:t>},{</w:t>
            </w:r>
            <w:r w:rsidRPr="003E1825">
              <w:rPr>
                <w:rFonts w:ascii="Menlo" w:hAnsi="Menlo" w:cs="Menlo"/>
                <w:b/>
                <w:bCs/>
                <w:color w:val="660E7A"/>
                <w:sz w:val="18"/>
                <w:szCs w:val="18"/>
              </w:rPr>
              <w:t>key2</w:t>
            </w:r>
            <w:r w:rsidRPr="003E1825">
              <w:rPr>
                <w:rFonts w:ascii="Menlo" w:hAnsi="Menlo" w:cs="Menlo"/>
                <w:color w:val="000000"/>
                <w:sz w:val="18"/>
                <w:szCs w:val="18"/>
              </w:rPr>
              <w:t>:</w:t>
            </w:r>
            <w:r w:rsidRPr="003E1825">
              <w:rPr>
                <w:rFonts w:ascii="Menlo" w:hAnsi="Menlo" w:cs="Menlo"/>
                <w:color w:val="0000FF"/>
                <w:sz w:val="18"/>
                <w:szCs w:val="18"/>
              </w:rPr>
              <w:t>123</w:t>
            </w:r>
            <w:r w:rsidRPr="003E1825">
              <w:rPr>
                <w:rFonts w:ascii="Menlo" w:hAnsi="Menlo" w:cs="Menlo"/>
                <w:color w:val="000000"/>
                <w:sz w:val="18"/>
                <w:szCs w:val="18"/>
              </w:rPr>
              <w:t>});</w:t>
            </w:r>
            <w:r w:rsidRPr="003E1825">
              <w:rPr>
                <w:rFonts w:ascii="Menlo" w:hAnsi="Menlo" w:cs="Menlo"/>
                <w:color w:val="000000"/>
                <w:sz w:val="18"/>
                <w:szCs w:val="18"/>
              </w:rPr>
              <w:br/>
            </w:r>
            <w:r w:rsidRPr="003E1825">
              <w:rPr>
                <w:rFonts w:ascii="Menlo" w:hAnsi="Menlo" w:cs="Menlo"/>
                <w:color w:val="458383"/>
                <w:sz w:val="18"/>
                <w:szCs w:val="18"/>
              </w:rPr>
              <w:t>logger</w:t>
            </w:r>
            <w:r w:rsidRPr="003E1825">
              <w:rPr>
                <w:rFonts w:ascii="Menlo" w:hAnsi="Menlo" w:cs="Menlo"/>
                <w:color w:val="000000"/>
                <w:sz w:val="18"/>
                <w:szCs w:val="18"/>
              </w:rPr>
              <w:t>.</w:t>
            </w:r>
            <w:r w:rsidRPr="003E1825">
              <w:rPr>
                <w:rFonts w:ascii="Menlo" w:hAnsi="Menlo" w:cs="Menlo"/>
                <w:color w:val="7A7A43"/>
                <w:sz w:val="18"/>
                <w:szCs w:val="18"/>
              </w:rPr>
              <w:t>info</w:t>
            </w:r>
            <w:r w:rsidRPr="003E1825">
              <w:rPr>
                <w:rFonts w:ascii="Menlo" w:hAnsi="Menlo" w:cs="Menlo"/>
                <w:color w:val="000000"/>
                <w:sz w:val="18"/>
                <w:szCs w:val="18"/>
              </w:rPr>
              <w:t>(</w:t>
            </w:r>
            <w:r w:rsidRPr="003E1825">
              <w:rPr>
                <w:rFonts w:ascii="Menlo" w:hAnsi="Menlo" w:cs="Menlo"/>
                <w:b/>
                <w:bCs/>
                <w:color w:val="008000"/>
                <w:sz w:val="18"/>
                <w:szCs w:val="18"/>
              </w:rPr>
              <w:t>'test '</w:t>
            </w:r>
            <w:r w:rsidRPr="003E1825">
              <w:rPr>
                <w:rFonts w:ascii="Menlo" w:hAnsi="Menlo" w:cs="Menlo"/>
                <w:color w:val="000000"/>
                <w:sz w:val="18"/>
                <w:szCs w:val="18"/>
              </w:rPr>
              <w:t>,{</w:t>
            </w:r>
            <w:r w:rsidRPr="003E1825">
              <w:rPr>
                <w:rFonts w:ascii="Menlo" w:hAnsi="Menlo" w:cs="Menlo"/>
                <w:b/>
                <w:bCs/>
                <w:color w:val="660E7A"/>
                <w:sz w:val="18"/>
                <w:szCs w:val="18"/>
              </w:rPr>
              <w:t>key0</w:t>
            </w:r>
            <w:r w:rsidRPr="003E1825">
              <w:rPr>
                <w:rFonts w:ascii="Menlo" w:hAnsi="Menlo" w:cs="Menlo"/>
                <w:color w:val="000000"/>
                <w:sz w:val="18"/>
                <w:szCs w:val="18"/>
              </w:rPr>
              <w:t>:</w:t>
            </w:r>
            <w:r w:rsidRPr="003E1825">
              <w:rPr>
                <w:rFonts w:ascii="Menlo" w:hAnsi="Menlo" w:cs="Menlo"/>
                <w:color w:val="0000FF"/>
                <w:sz w:val="18"/>
                <w:szCs w:val="18"/>
              </w:rPr>
              <w:t>123</w:t>
            </w:r>
            <w:r w:rsidRPr="003E1825">
              <w:rPr>
                <w:rFonts w:ascii="Menlo" w:hAnsi="Menlo" w:cs="Menlo"/>
                <w:color w:val="000000"/>
                <w:sz w:val="18"/>
                <w:szCs w:val="18"/>
              </w:rPr>
              <w:t>},</w:t>
            </w:r>
            <w:r w:rsidRPr="003E1825">
              <w:rPr>
                <w:rFonts w:ascii="Menlo" w:hAnsi="Menlo" w:cs="Menlo"/>
                <w:b/>
                <w:bCs/>
                <w:color w:val="008000"/>
                <w:sz w:val="18"/>
                <w:szCs w:val="18"/>
              </w:rPr>
              <w:t>'aaa'</w:t>
            </w:r>
            <w:r w:rsidRPr="003E1825">
              <w:rPr>
                <w:rFonts w:ascii="Menlo" w:hAnsi="Menlo" w:cs="Menlo"/>
                <w:color w:val="000000"/>
                <w:sz w:val="18"/>
                <w:szCs w:val="18"/>
              </w:rPr>
              <w:t>);</w:t>
            </w:r>
            <w:r w:rsidRPr="003E1825">
              <w:rPr>
                <w:rFonts w:ascii="Menlo" w:hAnsi="Menlo" w:cs="Menlo"/>
                <w:color w:val="000000"/>
                <w:sz w:val="18"/>
                <w:szCs w:val="18"/>
              </w:rPr>
              <w:br/>
            </w:r>
            <w:r w:rsidRPr="003E1825">
              <w:rPr>
                <w:rFonts w:ascii="Menlo" w:hAnsi="Menlo" w:cs="Menlo"/>
                <w:color w:val="458383"/>
                <w:sz w:val="18"/>
                <w:szCs w:val="18"/>
              </w:rPr>
              <w:t>logger</w:t>
            </w:r>
            <w:r w:rsidRPr="003E1825">
              <w:rPr>
                <w:rFonts w:ascii="Menlo" w:hAnsi="Menlo" w:cs="Menlo"/>
                <w:color w:val="000000"/>
                <w:sz w:val="18"/>
                <w:szCs w:val="18"/>
              </w:rPr>
              <w:t>.</w:t>
            </w:r>
            <w:r w:rsidRPr="003E1825">
              <w:rPr>
                <w:rFonts w:ascii="Menlo" w:hAnsi="Menlo" w:cs="Menlo"/>
                <w:color w:val="7A7A43"/>
                <w:sz w:val="18"/>
                <w:szCs w:val="18"/>
              </w:rPr>
              <w:t>info</w:t>
            </w:r>
            <w:r w:rsidRPr="003E1825">
              <w:rPr>
                <w:rFonts w:ascii="Menlo" w:hAnsi="Menlo" w:cs="Menlo"/>
                <w:color w:val="000000"/>
                <w:sz w:val="18"/>
                <w:szCs w:val="18"/>
              </w:rPr>
              <w:t>(</w:t>
            </w:r>
            <w:r w:rsidRPr="003E1825">
              <w:rPr>
                <w:rFonts w:ascii="Menlo" w:hAnsi="Menlo" w:cs="Menlo"/>
                <w:b/>
                <w:bCs/>
                <w:color w:val="008000"/>
                <w:sz w:val="18"/>
                <w:szCs w:val="18"/>
              </w:rPr>
              <w:t xml:space="preserve">'test' </w:t>
            </w:r>
            <w:r w:rsidRPr="003E1825">
              <w:rPr>
                <w:rFonts w:ascii="Menlo" w:hAnsi="Menlo" w:cs="Menlo"/>
                <w:color w:val="000000"/>
                <w:sz w:val="18"/>
                <w:szCs w:val="18"/>
              </w:rPr>
              <w:t>,{});</w:t>
            </w:r>
            <w:r w:rsidRPr="003E1825">
              <w:rPr>
                <w:rFonts w:ascii="Menlo" w:hAnsi="Menlo" w:cs="Menlo"/>
                <w:color w:val="000000"/>
                <w:sz w:val="18"/>
                <w:szCs w:val="18"/>
              </w:rPr>
              <w:br/>
            </w:r>
            <w:r w:rsidRPr="003E1825">
              <w:rPr>
                <w:rFonts w:ascii="Menlo" w:hAnsi="Menlo" w:cs="Menlo"/>
                <w:color w:val="458383"/>
                <w:sz w:val="18"/>
                <w:szCs w:val="18"/>
              </w:rPr>
              <w:t>logger</w:t>
            </w:r>
            <w:r w:rsidRPr="003E1825">
              <w:rPr>
                <w:rFonts w:ascii="Menlo" w:hAnsi="Menlo" w:cs="Menlo"/>
                <w:color w:val="000000"/>
                <w:sz w:val="18"/>
                <w:szCs w:val="18"/>
              </w:rPr>
              <w:t>.</w:t>
            </w:r>
            <w:r w:rsidRPr="003E1825">
              <w:rPr>
                <w:rFonts w:ascii="Menlo" w:hAnsi="Menlo" w:cs="Menlo"/>
                <w:color w:val="7A7A43"/>
                <w:sz w:val="18"/>
                <w:szCs w:val="18"/>
              </w:rPr>
              <w:t>info</w:t>
            </w:r>
            <w:r w:rsidRPr="003E1825">
              <w:rPr>
                <w:rFonts w:ascii="Menlo" w:hAnsi="Menlo" w:cs="Menlo"/>
                <w:color w:val="000000"/>
                <w:sz w:val="18"/>
                <w:szCs w:val="18"/>
              </w:rPr>
              <w:t>(</w:t>
            </w:r>
            <w:r w:rsidRPr="003E1825">
              <w:rPr>
                <w:rFonts w:ascii="Menlo" w:hAnsi="Menlo" w:cs="Menlo"/>
                <w:b/>
                <w:bCs/>
                <w:color w:val="008000"/>
                <w:sz w:val="18"/>
                <w:szCs w:val="18"/>
              </w:rPr>
              <w:t xml:space="preserve">'test' </w:t>
            </w:r>
            <w:r w:rsidRPr="003E1825">
              <w:rPr>
                <w:rFonts w:ascii="Menlo" w:hAnsi="Menlo" w:cs="Menlo"/>
                <w:color w:val="000000"/>
                <w:sz w:val="18"/>
                <w:szCs w:val="18"/>
              </w:rPr>
              <w:t>,{},</w:t>
            </w:r>
            <w:r w:rsidRPr="003E1825">
              <w:rPr>
                <w:rFonts w:ascii="Menlo" w:hAnsi="Menlo" w:cs="Menlo"/>
                <w:color w:val="0000FF"/>
                <w:sz w:val="18"/>
                <w:szCs w:val="18"/>
              </w:rPr>
              <w:t>123</w:t>
            </w:r>
            <w:r w:rsidRPr="003E1825">
              <w:rPr>
                <w:rFonts w:ascii="Menlo" w:hAnsi="Menlo" w:cs="Menlo"/>
                <w:color w:val="000000"/>
                <w:sz w:val="18"/>
                <w:szCs w:val="18"/>
              </w:rPr>
              <w:t>);</w:t>
            </w:r>
            <w:r w:rsidRPr="003E1825">
              <w:rPr>
                <w:rFonts w:ascii="Menlo" w:hAnsi="Menlo" w:cs="Menlo"/>
                <w:color w:val="000000"/>
                <w:sz w:val="18"/>
                <w:szCs w:val="18"/>
              </w:rPr>
              <w:br/>
            </w:r>
            <w:r w:rsidRPr="003E1825">
              <w:rPr>
                <w:rFonts w:ascii="Menlo" w:hAnsi="Menlo" w:cs="Menlo"/>
                <w:color w:val="458383"/>
                <w:sz w:val="18"/>
                <w:szCs w:val="18"/>
              </w:rPr>
              <w:t>logger</w:t>
            </w:r>
            <w:r w:rsidRPr="003E1825">
              <w:rPr>
                <w:rFonts w:ascii="Menlo" w:hAnsi="Menlo" w:cs="Menlo"/>
                <w:color w:val="000000"/>
                <w:sz w:val="18"/>
                <w:szCs w:val="18"/>
              </w:rPr>
              <w:t>.</w:t>
            </w:r>
            <w:r w:rsidRPr="003E1825">
              <w:rPr>
                <w:rFonts w:ascii="Menlo" w:hAnsi="Menlo" w:cs="Menlo"/>
                <w:color w:val="7A7A43"/>
                <w:sz w:val="18"/>
                <w:szCs w:val="18"/>
              </w:rPr>
              <w:t>info</w:t>
            </w:r>
            <w:r w:rsidRPr="003E1825">
              <w:rPr>
                <w:rFonts w:ascii="Menlo" w:hAnsi="Menlo" w:cs="Menlo"/>
                <w:color w:val="000000"/>
                <w:sz w:val="18"/>
                <w:szCs w:val="18"/>
              </w:rPr>
              <w:t>(</w:t>
            </w:r>
            <w:r w:rsidRPr="003E1825">
              <w:rPr>
                <w:rFonts w:ascii="Menlo" w:hAnsi="Menlo" w:cs="Menlo"/>
                <w:b/>
                <w:bCs/>
                <w:color w:val="008000"/>
                <w:sz w:val="18"/>
                <w:szCs w:val="18"/>
              </w:rPr>
              <w:t xml:space="preserve">'test' </w:t>
            </w:r>
            <w:r w:rsidRPr="003E1825">
              <w:rPr>
                <w:rFonts w:ascii="Menlo" w:hAnsi="Menlo" w:cs="Menlo"/>
                <w:color w:val="000000"/>
                <w:sz w:val="18"/>
                <w:szCs w:val="18"/>
              </w:rPr>
              <w:t>,</w:t>
            </w:r>
            <w:r w:rsidRPr="003E1825">
              <w:rPr>
                <w:rFonts w:ascii="Menlo" w:hAnsi="Menlo" w:cs="Menlo"/>
                <w:b/>
                <w:bCs/>
                <w:color w:val="000080"/>
                <w:sz w:val="18"/>
                <w:szCs w:val="18"/>
              </w:rPr>
              <w:t xml:space="preserve">function </w:t>
            </w:r>
            <w:r w:rsidRPr="003E1825">
              <w:rPr>
                <w:rFonts w:ascii="Menlo" w:hAnsi="Menlo" w:cs="Menlo"/>
                <w:color w:val="000000"/>
                <w:sz w:val="18"/>
                <w:szCs w:val="18"/>
              </w:rPr>
              <w:t>() {});</w:t>
            </w:r>
            <w:r w:rsidRPr="003E1825">
              <w:rPr>
                <w:rFonts w:ascii="Menlo" w:hAnsi="Menlo" w:cs="Menlo"/>
                <w:color w:val="000000"/>
                <w:sz w:val="18"/>
                <w:szCs w:val="18"/>
              </w:rPr>
              <w:br/>
            </w:r>
            <w:r w:rsidRPr="003E1825">
              <w:rPr>
                <w:rFonts w:ascii="Menlo" w:hAnsi="Menlo" w:cs="Menlo"/>
                <w:color w:val="458383"/>
                <w:sz w:val="18"/>
                <w:szCs w:val="18"/>
              </w:rPr>
              <w:t>logger</w:t>
            </w:r>
            <w:r w:rsidRPr="003E1825">
              <w:rPr>
                <w:rFonts w:ascii="Menlo" w:hAnsi="Menlo" w:cs="Menlo"/>
                <w:color w:val="000000"/>
                <w:sz w:val="18"/>
                <w:szCs w:val="18"/>
              </w:rPr>
              <w:t>.</w:t>
            </w:r>
            <w:r w:rsidRPr="003E1825">
              <w:rPr>
                <w:rFonts w:ascii="Menlo" w:hAnsi="Menlo" w:cs="Menlo"/>
                <w:color w:val="7A7A43"/>
                <w:sz w:val="18"/>
                <w:szCs w:val="18"/>
              </w:rPr>
              <w:t>info</w:t>
            </w:r>
            <w:r w:rsidRPr="003E1825">
              <w:rPr>
                <w:rFonts w:ascii="Menlo" w:hAnsi="Menlo" w:cs="Menlo"/>
                <w:color w:val="000000"/>
                <w:sz w:val="18"/>
                <w:szCs w:val="18"/>
              </w:rPr>
              <w:t>(</w:t>
            </w:r>
            <w:r w:rsidRPr="003E1825">
              <w:rPr>
                <w:rFonts w:ascii="Menlo" w:hAnsi="Menlo" w:cs="Menlo"/>
                <w:b/>
                <w:bCs/>
                <w:color w:val="008000"/>
                <w:sz w:val="18"/>
                <w:szCs w:val="18"/>
              </w:rPr>
              <w:t xml:space="preserve">'test' </w:t>
            </w:r>
            <w:r w:rsidRPr="003E1825">
              <w:rPr>
                <w:rFonts w:ascii="Menlo" w:hAnsi="Menlo" w:cs="Menlo"/>
                <w:color w:val="000000"/>
                <w:sz w:val="18"/>
                <w:szCs w:val="18"/>
              </w:rPr>
              <w:t>,</w:t>
            </w:r>
            <w:r w:rsidRPr="003E1825">
              <w:rPr>
                <w:rFonts w:ascii="Menlo" w:hAnsi="Menlo" w:cs="Menlo"/>
                <w:b/>
                <w:bCs/>
                <w:color w:val="000080"/>
                <w:sz w:val="18"/>
                <w:szCs w:val="18"/>
              </w:rPr>
              <w:t xml:space="preserve">function </w:t>
            </w:r>
            <w:r w:rsidRPr="003E1825">
              <w:rPr>
                <w:rFonts w:ascii="Menlo" w:hAnsi="Menlo" w:cs="Menlo"/>
                <w:color w:val="000000"/>
                <w:sz w:val="18"/>
                <w:szCs w:val="18"/>
              </w:rPr>
              <w:t>() {},</w:t>
            </w:r>
            <w:r w:rsidRPr="003E1825">
              <w:rPr>
                <w:rFonts w:ascii="Menlo" w:hAnsi="Menlo" w:cs="Menlo"/>
                <w:color w:val="0000FF"/>
                <w:sz w:val="18"/>
                <w:szCs w:val="18"/>
              </w:rPr>
              <w:t>123</w:t>
            </w:r>
            <w:r w:rsidRPr="003E1825">
              <w:rPr>
                <w:rFonts w:ascii="Menlo" w:hAnsi="Menlo" w:cs="Menlo"/>
                <w:color w:val="000000"/>
                <w:sz w:val="18"/>
                <w:szCs w:val="18"/>
              </w:rPr>
              <w:t>);</w:t>
            </w:r>
            <w:r w:rsidRPr="003E1825">
              <w:rPr>
                <w:rFonts w:ascii="Menlo" w:hAnsi="Menlo" w:cs="Menlo"/>
                <w:color w:val="000000"/>
                <w:sz w:val="18"/>
                <w:szCs w:val="18"/>
              </w:rPr>
              <w:br/>
            </w:r>
            <w:r w:rsidRPr="003E1825">
              <w:rPr>
                <w:rFonts w:ascii="Menlo" w:hAnsi="Menlo" w:cs="Menlo"/>
                <w:color w:val="000000"/>
                <w:sz w:val="18"/>
                <w:szCs w:val="18"/>
              </w:rPr>
              <w:br/>
            </w:r>
            <w:r w:rsidRPr="003E1825">
              <w:rPr>
                <w:rFonts w:ascii="Menlo" w:hAnsi="Menlo" w:cs="Menlo"/>
                <w:i/>
                <w:iCs/>
                <w:color w:val="808080"/>
                <w:sz w:val="18"/>
                <w:szCs w:val="18"/>
              </w:rPr>
              <w:t>// info: test  key0=123</w:t>
            </w:r>
            <w:r w:rsidRPr="003E1825">
              <w:rPr>
                <w:rFonts w:ascii="Menlo" w:hAnsi="Menlo" w:cs="Menlo"/>
                <w:i/>
                <w:iCs/>
                <w:color w:val="808080"/>
                <w:sz w:val="18"/>
                <w:szCs w:val="18"/>
              </w:rPr>
              <w:br/>
              <w:t>// info: test  { key0: 123 } key1=123</w:t>
            </w:r>
            <w:r w:rsidRPr="003E1825">
              <w:rPr>
                <w:rFonts w:ascii="Menlo" w:hAnsi="Menlo" w:cs="Menlo"/>
                <w:i/>
                <w:iCs/>
                <w:color w:val="808080"/>
                <w:sz w:val="18"/>
                <w:szCs w:val="18"/>
              </w:rPr>
              <w:br/>
              <w:t>// info: test  { key0: 123 } { key1: 123 } key2=123</w:t>
            </w:r>
            <w:r w:rsidRPr="003E1825">
              <w:rPr>
                <w:rFonts w:ascii="Menlo" w:hAnsi="Menlo" w:cs="Menlo"/>
                <w:i/>
                <w:iCs/>
                <w:color w:val="808080"/>
                <w:sz w:val="18"/>
                <w:szCs w:val="18"/>
              </w:rPr>
              <w:br/>
              <w:t>// info: test  { key0: 123 } aaa</w:t>
            </w:r>
            <w:r w:rsidRPr="003E1825">
              <w:rPr>
                <w:rFonts w:ascii="Menlo" w:hAnsi="Menlo" w:cs="Menlo"/>
                <w:i/>
                <w:iCs/>
                <w:color w:val="808080"/>
                <w:sz w:val="18"/>
                <w:szCs w:val="18"/>
              </w:rPr>
              <w:br/>
              <w:t>// info: test</w:t>
            </w:r>
            <w:r w:rsidRPr="003E1825">
              <w:rPr>
                <w:rFonts w:ascii="Menlo" w:hAnsi="Menlo" w:cs="Menlo"/>
                <w:i/>
                <w:iCs/>
                <w:color w:val="808080"/>
                <w:sz w:val="18"/>
                <w:szCs w:val="18"/>
              </w:rPr>
              <w:br/>
              <w:t>// info: test {} 123</w:t>
            </w:r>
            <w:r w:rsidRPr="003E1825">
              <w:rPr>
                <w:rFonts w:ascii="Menlo" w:hAnsi="Menlo" w:cs="Menlo"/>
                <w:i/>
                <w:iCs/>
                <w:color w:val="808080"/>
                <w:sz w:val="18"/>
                <w:szCs w:val="18"/>
              </w:rPr>
              <w:br/>
              <w:t>// info: test</w:t>
            </w:r>
            <w:r w:rsidRPr="003E1825">
              <w:rPr>
                <w:rFonts w:ascii="Menlo" w:hAnsi="Menlo" w:cs="Menlo"/>
                <w:i/>
                <w:iCs/>
                <w:color w:val="808080"/>
                <w:sz w:val="18"/>
                <w:szCs w:val="18"/>
              </w:rPr>
              <w:br/>
              <w:t>// info: test function () {} 123</w:t>
            </w:r>
          </w:p>
        </w:tc>
      </w:tr>
    </w:tbl>
    <w:p w14:paraId="2C1D115C" w14:textId="42C3D617" w:rsidR="001439B0" w:rsidRDefault="001439B0" w:rsidP="001439B0"/>
    <w:p w14:paraId="69B9AEC5" w14:textId="74C1B2B9" w:rsidR="00031DA5" w:rsidRDefault="00B94E0F" w:rsidP="00031DA5">
      <w:pPr>
        <w:pStyle w:val="4"/>
      </w:pPr>
      <w:r>
        <w:rPr>
          <w:rFonts w:hint="eastAsia"/>
        </w:rPr>
        <w:t>profile（计时功能）</w:t>
      </w:r>
    </w:p>
    <w:p w14:paraId="6C8214AC" w14:textId="353AF995" w:rsidR="00B94E0F" w:rsidRDefault="00B94E0F" w:rsidP="00315AED">
      <w:pPr>
        <w:pStyle w:val="a8"/>
        <w:numPr>
          <w:ilvl w:val="0"/>
          <w:numId w:val="276"/>
        </w:numPr>
        <w:ind w:firstLineChars="0"/>
      </w:pPr>
      <w:r>
        <w:rPr>
          <w:rFonts w:hint="eastAsia"/>
        </w:rPr>
        <w:t>winston还提供了1个计时功能，计时结束后log出时间差，默认等级info</w:t>
      </w:r>
    </w:p>
    <w:p w14:paraId="32859987" w14:textId="5900B36C" w:rsidR="00B94E0F" w:rsidRDefault="00B94E0F" w:rsidP="00315AED">
      <w:pPr>
        <w:pStyle w:val="a8"/>
        <w:numPr>
          <w:ilvl w:val="0"/>
          <w:numId w:val="276"/>
        </w:numPr>
        <w:ind w:firstLineChars="0"/>
      </w:pPr>
      <w:r>
        <w:rPr>
          <w:rFonts w:hint="eastAsia"/>
        </w:rPr>
        <w:t>一共有2中方法：</w:t>
      </w:r>
    </w:p>
    <w:p w14:paraId="08D78907" w14:textId="5D8CBE3C" w:rsidR="00B94E0F" w:rsidRDefault="00B94E0F" w:rsidP="00315AED">
      <w:pPr>
        <w:pStyle w:val="a8"/>
        <w:numPr>
          <w:ilvl w:val="1"/>
          <w:numId w:val="276"/>
        </w:numPr>
        <w:ind w:firstLineChars="0"/>
      </w:pPr>
      <w:r>
        <w:rPr>
          <w:rFonts w:hint="eastAsia"/>
        </w:rPr>
        <w:t>第一种</w:t>
      </w:r>
    </w:p>
    <w:tbl>
      <w:tblPr>
        <w:tblStyle w:val="ac"/>
        <w:tblW w:w="0" w:type="auto"/>
        <w:tblInd w:w="1271" w:type="dxa"/>
        <w:tblLook w:val="04A0" w:firstRow="1" w:lastRow="0" w:firstColumn="1" w:lastColumn="0" w:noHBand="0" w:noVBand="1"/>
      </w:tblPr>
      <w:tblGrid>
        <w:gridCol w:w="7025"/>
      </w:tblGrid>
      <w:tr w:rsidR="00B94E0F" w14:paraId="634BB086" w14:textId="77777777" w:rsidTr="00B94E0F">
        <w:tc>
          <w:tcPr>
            <w:tcW w:w="7025" w:type="dxa"/>
          </w:tcPr>
          <w:p w14:paraId="312E9660" w14:textId="2AEAB2BB" w:rsidR="00B94E0F" w:rsidRPr="00B94E0F" w:rsidRDefault="00B94E0F" w:rsidP="00B94E0F">
            <w:pPr>
              <w:pStyle w:val="HTML0"/>
              <w:shd w:val="clear" w:color="auto" w:fill="FFFFFF"/>
              <w:rPr>
                <w:rFonts w:ascii="Menlo" w:hAnsi="Menlo" w:cs="Menlo"/>
                <w:color w:val="000000"/>
                <w:sz w:val="23"/>
                <w:szCs w:val="23"/>
              </w:rPr>
            </w:pPr>
            <w:r>
              <w:rPr>
                <w:rFonts w:ascii="Menlo" w:hAnsi="Menlo" w:cs="Menlo"/>
                <w:color w:val="458383"/>
                <w:sz w:val="23"/>
                <w:szCs w:val="23"/>
              </w:rPr>
              <w:t>winston</w:t>
            </w:r>
            <w:r>
              <w:rPr>
                <w:rFonts w:ascii="Menlo" w:hAnsi="Menlo" w:cs="Menlo"/>
                <w:color w:val="000000"/>
                <w:sz w:val="23"/>
                <w:szCs w:val="23"/>
              </w:rPr>
              <w:t>.profile(</w:t>
            </w:r>
            <w:r>
              <w:rPr>
                <w:rFonts w:ascii="Menlo" w:hAnsi="Menlo" w:cs="Menlo"/>
                <w:b/>
                <w:bCs/>
                <w:color w:val="008000"/>
                <w:sz w:val="23"/>
                <w:szCs w:val="23"/>
              </w:rPr>
              <w:t>'111'</w:t>
            </w:r>
            <w:r>
              <w:rPr>
                <w:rFonts w:ascii="Menlo" w:hAnsi="Menlo" w:cs="Menlo"/>
                <w:color w:val="000000"/>
                <w:sz w:val="23"/>
                <w:szCs w:val="23"/>
              </w:rPr>
              <w:t>);</w:t>
            </w:r>
            <w:r>
              <w:rPr>
                <w:rFonts w:ascii="Menlo" w:hAnsi="Menlo" w:cs="Menlo"/>
                <w:color w:val="000000"/>
                <w:sz w:val="23"/>
                <w:szCs w:val="23"/>
              </w:rPr>
              <w:br/>
            </w:r>
            <w:r>
              <w:rPr>
                <w:rFonts w:ascii="Menlo" w:hAnsi="Menlo" w:cs="Menlo"/>
                <w:color w:val="000000"/>
                <w:sz w:val="23"/>
                <w:szCs w:val="23"/>
              </w:rPr>
              <w:br/>
            </w:r>
            <w:r>
              <w:rPr>
                <w:rFonts w:ascii="Menlo" w:hAnsi="Menlo" w:cs="Menlo"/>
                <w:i/>
                <w:iCs/>
                <w:color w:val="000000"/>
                <w:sz w:val="23"/>
                <w:szCs w:val="23"/>
              </w:rPr>
              <w:t>setTimeout</w:t>
            </w:r>
            <w:r>
              <w:rPr>
                <w:rFonts w:ascii="Menlo" w:hAnsi="Menlo" w:cs="Menlo"/>
                <w:color w:val="000000"/>
                <w:sz w:val="23"/>
                <w:szCs w:val="23"/>
              </w:rPr>
              <w:t>(</w:t>
            </w:r>
            <w:r>
              <w:rPr>
                <w:rFonts w:ascii="Menlo" w:hAnsi="Menlo" w:cs="Menlo"/>
                <w:b/>
                <w:bCs/>
                <w:color w:val="000080"/>
                <w:sz w:val="23"/>
                <w:szCs w:val="23"/>
              </w:rPr>
              <w:t xml:space="preserve">function </w:t>
            </w:r>
            <w:r>
              <w:rPr>
                <w:rFonts w:ascii="Menlo" w:hAnsi="Menlo" w:cs="Menlo"/>
                <w:color w:val="000000"/>
                <w:sz w:val="23"/>
                <w:szCs w:val="23"/>
              </w:rPr>
              <w:t>() {</w:t>
            </w:r>
            <w:r>
              <w:rPr>
                <w:rFonts w:ascii="Menlo" w:hAnsi="Menlo" w:cs="Menlo"/>
                <w:color w:val="000000"/>
                <w:sz w:val="23"/>
                <w:szCs w:val="23"/>
              </w:rPr>
              <w:br/>
              <w:t xml:space="preserve">    </w:t>
            </w:r>
            <w:r>
              <w:rPr>
                <w:rFonts w:ascii="Menlo" w:hAnsi="Menlo" w:cs="Menlo"/>
                <w:color w:val="458383"/>
                <w:sz w:val="23"/>
                <w:szCs w:val="23"/>
              </w:rPr>
              <w:t>winston</w:t>
            </w:r>
            <w:r>
              <w:rPr>
                <w:rFonts w:ascii="Menlo" w:hAnsi="Menlo" w:cs="Menlo"/>
                <w:color w:val="000000"/>
                <w:sz w:val="23"/>
                <w:szCs w:val="23"/>
              </w:rPr>
              <w:t>.profile(</w:t>
            </w:r>
            <w:r>
              <w:rPr>
                <w:rFonts w:ascii="Menlo" w:hAnsi="Menlo" w:cs="Menlo"/>
                <w:b/>
                <w:bCs/>
                <w:color w:val="008000"/>
                <w:sz w:val="23"/>
                <w:szCs w:val="23"/>
              </w:rPr>
              <w:t>'111'</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color w:val="0000FF"/>
                <w:sz w:val="23"/>
                <w:szCs w:val="23"/>
              </w:rPr>
              <w:t>1000</w:t>
            </w:r>
            <w:r>
              <w:rPr>
                <w:rFonts w:ascii="Menlo" w:hAnsi="Menlo" w:cs="Menlo"/>
                <w:color w:val="000000"/>
                <w:sz w:val="23"/>
                <w:szCs w:val="23"/>
              </w:rPr>
              <w:t>);</w:t>
            </w:r>
          </w:p>
        </w:tc>
      </w:tr>
    </w:tbl>
    <w:p w14:paraId="61BE34E9" w14:textId="1DBDBC91" w:rsidR="00B94E0F" w:rsidRDefault="00B94E0F" w:rsidP="00B94E0F">
      <w:pPr>
        <w:ind w:left="840"/>
      </w:pPr>
      <w:r>
        <w:tab/>
        <w:t>1</w:t>
      </w:r>
      <w:r>
        <w:rPr>
          <w:rFonts w:hint="eastAsia"/>
        </w:rPr>
        <w:t>s后打印：</w:t>
      </w:r>
      <w:r>
        <w:rPr>
          <w:rFonts w:hint="eastAsia"/>
        </w:rPr>
        <w:tab/>
      </w:r>
      <w:r w:rsidRPr="00B94E0F">
        <w:t>info: 111 durationMs=1006</w:t>
      </w:r>
    </w:p>
    <w:p w14:paraId="12F7CEC3" w14:textId="59423146" w:rsidR="00B94E0F" w:rsidRDefault="00B94E0F" w:rsidP="00315AED">
      <w:pPr>
        <w:pStyle w:val="a8"/>
        <w:numPr>
          <w:ilvl w:val="0"/>
          <w:numId w:val="277"/>
        </w:numPr>
        <w:ind w:firstLineChars="0"/>
      </w:pPr>
      <w:r>
        <w:rPr>
          <w:rFonts w:hint="eastAsia"/>
        </w:rPr>
        <w:t>第2种</w:t>
      </w:r>
    </w:p>
    <w:tbl>
      <w:tblPr>
        <w:tblStyle w:val="ac"/>
        <w:tblW w:w="0" w:type="auto"/>
        <w:tblInd w:w="1260" w:type="dxa"/>
        <w:tblLook w:val="04A0" w:firstRow="1" w:lastRow="0" w:firstColumn="1" w:lastColumn="0" w:noHBand="0" w:noVBand="1"/>
      </w:tblPr>
      <w:tblGrid>
        <w:gridCol w:w="7036"/>
      </w:tblGrid>
      <w:tr w:rsidR="00B94E0F" w14:paraId="714AA881" w14:textId="77777777" w:rsidTr="00B94E0F">
        <w:tc>
          <w:tcPr>
            <w:tcW w:w="8296" w:type="dxa"/>
          </w:tcPr>
          <w:p w14:paraId="7F761D30" w14:textId="35CC7CEE" w:rsidR="00B94E0F" w:rsidRPr="00B94E0F" w:rsidRDefault="00B94E0F" w:rsidP="00B94E0F">
            <w:pPr>
              <w:pStyle w:val="HTML0"/>
              <w:shd w:val="clear" w:color="auto" w:fill="FFFFFF"/>
              <w:rPr>
                <w:rFonts w:ascii="Menlo" w:hAnsi="Menlo" w:cs="Menlo"/>
                <w:color w:val="000000"/>
                <w:sz w:val="23"/>
                <w:szCs w:val="23"/>
              </w:rPr>
            </w:pPr>
            <w:r>
              <w:rPr>
                <w:rFonts w:ascii="Menlo" w:hAnsi="Menlo" w:cs="Menlo"/>
                <w:b/>
                <w:bCs/>
                <w:color w:val="000080"/>
                <w:sz w:val="23"/>
                <w:szCs w:val="23"/>
              </w:rPr>
              <w:lastRenderedPageBreak/>
              <w:t xml:space="preserve">var </w:t>
            </w:r>
            <w:r>
              <w:rPr>
                <w:rFonts w:ascii="Menlo" w:hAnsi="Menlo" w:cs="Menlo"/>
                <w:color w:val="458383"/>
                <w:sz w:val="23"/>
                <w:szCs w:val="23"/>
              </w:rPr>
              <w:t xml:space="preserve">timer </w:t>
            </w:r>
            <w:r>
              <w:rPr>
                <w:rFonts w:ascii="Menlo" w:hAnsi="Menlo" w:cs="Menlo"/>
                <w:color w:val="000000"/>
                <w:sz w:val="23"/>
                <w:szCs w:val="23"/>
              </w:rPr>
              <w:t xml:space="preserve">= </w:t>
            </w:r>
            <w:r>
              <w:rPr>
                <w:rFonts w:ascii="Menlo" w:hAnsi="Menlo" w:cs="Menlo"/>
                <w:color w:val="458383"/>
                <w:sz w:val="23"/>
                <w:szCs w:val="23"/>
              </w:rPr>
              <w:t>winston</w:t>
            </w:r>
            <w:r>
              <w:rPr>
                <w:rFonts w:ascii="Menlo" w:hAnsi="Menlo" w:cs="Menlo"/>
                <w:color w:val="000000"/>
                <w:sz w:val="23"/>
                <w:szCs w:val="23"/>
              </w:rPr>
              <w:t>.startTimer()</w:t>
            </w:r>
            <w:r>
              <w:rPr>
                <w:rFonts w:ascii="Menlo" w:hAnsi="Menlo" w:cs="Menlo"/>
                <w:color w:val="000000"/>
                <w:sz w:val="23"/>
                <w:szCs w:val="23"/>
              </w:rPr>
              <w:br/>
            </w:r>
            <w:r>
              <w:rPr>
                <w:rFonts w:ascii="Menlo" w:hAnsi="Menlo" w:cs="Menlo"/>
                <w:i/>
                <w:iCs/>
                <w:color w:val="000000"/>
                <w:sz w:val="23"/>
                <w:szCs w:val="23"/>
              </w:rPr>
              <w:t>setTimeout</w:t>
            </w:r>
            <w:r>
              <w:rPr>
                <w:rFonts w:ascii="Menlo" w:hAnsi="Menlo" w:cs="Menlo"/>
                <w:color w:val="000000"/>
                <w:sz w:val="23"/>
                <w:szCs w:val="23"/>
              </w:rPr>
              <w:t>(</w:t>
            </w:r>
            <w:r>
              <w:rPr>
                <w:rFonts w:ascii="Menlo" w:hAnsi="Menlo" w:cs="Menlo"/>
                <w:b/>
                <w:bCs/>
                <w:color w:val="000080"/>
                <w:sz w:val="23"/>
                <w:szCs w:val="23"/>
              </w:rPr>
              <w:t>function</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color w:val="458383"/>
                <w:sz w:val="23"/>
                <w:szCs w:val="23"/>
              </w:rPr>
              <w:t>timer</w:t>
            </w:r>
            <w:r>
              <w:rPr>
                <w:rFonts w:ascii="Menlo" w:hAnsi="Menlo" w:cs="Menlo"/>
                <w:color w:val="000000"/>
                <w:sz w:val="23"/>
                <w:szCs w:val="23"/>
              </w:rPr>
              <w:t>.done(</w:t>
            </w:r>
            <w:r>
              <w:rPr>
                <w:rFonts w:ascii="Menlo" w:hAnsi="Menlo" w:cs="Menlo"/>
                <w:b/>
                <w:bCs/>
                <w:color w:val="008000"/>
                <w:sz w:val="23"/>
                <w:szCs w:val="23"/>
              </w:rPr>
              <w:t>"222"</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color w:val="0000FF"/>
                <w:sz w:val="23"/>
                <w:szCs w:val="23"/>
              </w:rPr>
              <w:t>1000</w:t>
            </w:r>
            <w:r>
              <w:rPr>
                <w:rFonts w:ascii="Menlo" w:hAnsi="Menlo" w:cs="Menlo"/>
                <w:color w:val="000000"/>
                <w:sz w:val="23"/>
                <w:szCs w:val="23"/>
              </w:rPr>
              <w:t>);</w:t>
            </w:r>
          </w:p>
        </w:tc>
      </w:tr>
    </w:tbl>
    <w:p w14:paraId="5B6941A4" w14:textId="6F045574" w:rsidR="00B94E0F" w:rsidRDefault="00B94E0F" w:rsidP="00B94E0F">
      <w:pPr>
        <w:pStyle w:val="a8"/>
        <w:ind w:left="1260" w:firstLineChars="0" w:firstLine="0"/>
      </w:pPr>
      <w:r>
        <w:rPr>
          <w:rFonts w:hint="eastAsia"/>
        </w:rPr>
        <w:t>1s后打印：</w:t>
      </w:r>
      <w:r>
        <w:rPr>
          <w:rFonts w:hint="eastAsia"/>
        </w:rPr>
        <w:tab/>
      </w:r>
      <w:r w:rsidRPr="00B94E0F">
        <w:t>info: 222 duration=1012ms</w:t>
      </w:r>
    </w:p>
    <w:p w14:paraId="1E155266" w14:textId="7E09E696" w:rsidR="001866CA" w:rsidRDefault="001866CA" w:rsidP="001866CA">
      <w:pPr>
        <w:pStyle w:val="4"/>
      </w:pPr>
      <w:r>
        <w:rPr>
          <w:rFonts w:hint="eastAsia"/>
        </w:rPr>
        <w:t>字符串插值</w:t>
      </w:r>
    </w:p>
    <w:p w14:paraId="5CE0003A" w14:textId="739A94E5" w:rsidR="001866CA" w:rsidRDefault="001866CA" w:rsidP="00315AED">
      <w:pPr>
        <w:pStyle w:val="a8"/>
        <w:numPr>
          <w:ilvl w:val="0"/>
          <w:numId w:val="279"/>
        </w:numPr>
        <w:ind w:firstLineChars="0"/>
      </w:pPr>
      <w:r>
        <w:rPr>
          <w:rFonts w:hint="eastAsia"/>
        </w:rPr>
        <w:t>字符串插值就是printf函数的用法，</w:t>
      </w:r>
    </w:p>
    <w:p w14:paraId="6C44E361" w14:textId="39049595" w:rsidR="001866CA" w:rsidRDefault="001866CA" w:rsidP="00315AED">
      <w:pPr>
        <w:pStyle w:val="a8"/>
        <w:numPr>
          <w:ilvl w:val="0"/>
          <w:numId w:val="279"/>
        </w:numPr>
        <w:ind w:firstLineChars="0"/>
      </w:pPr>
      <w:r>
        <w:t>“%</w:t>
      </w:r>
      <w:r w:rsidR="00470CAB">
        <w:t xml:space="preserve"> </w:t>
      </w:r>
      <w:r>
        <w:rPr>
          <w:rFonts w:hint="eastAsia"/>
        </w:rPr>
        <w:t>j”是对象的占位符</w:t>
      </w:r>
    </w:p>
    <w:p w14:paraId="0C4F0DE8" w14:textId="748F667C" w:rsidR="001866CA" w:rsidRDefault="001866CA" w:rsidP="00315AED">
      <w:pPr>
        <w:pStyle w:val="a8"/>
        <w:numPr>
          <w:ilvl w:val="0"/>
          <w:numId w:val="279"/>
        </w:numPr>
        <w:ind w:firstLineChars="0"/>
      </w:pPr>
      <w:r>
        <w:rPr>
          <w:rFonts w:hint="eastAsia"/>
        </w:rPr>
        <w:t>如果后面的参数个数超出了占位符的个数，则超出的参数按照</w:t>
      </w:r>
      <w:hyperlink w:anchor="元数据" w:history="1">
        <w:r w:rsidRPr="001866CA">
          <w:rPr>
            <w:rStyle w:val="a6"/>
            <w:rFonts w:hint="eastAsia"/>
          </w:rPr>
          <w:t>元数据</w:t>
        </w:r>
      </w:hyperlink>
      <w:r>
        <w:rPr>
          <w:rFonts w:hint="eastAsia"/>
        </w:rPr>
        <w:t>的规则打印</w:t>
      </w:r>
    </w:p>
    <w:p w14:paraId="3C5BA86B" w14:textId="49020B1F" w:rsidR="001866CA" w:rsidRDefault="001866CA" w:rsidP="00315AED">
      <w:pPr>
        <w:pStyle w:val="a8"/>
        <w:numPr>
          <w:ilvl w:val="0"/>
          <w:numId w:val="279"/>
        </w:numPr>
        <w:ind w:firstLineChars="0"/>
      </w:pPr>
      <w:r>
        <w:rPr>
          <w:rFonts w:hint="eastAsia"/>
        </w:rPr>
        <w:t>如果前面的占位符个数超出了后面参数的个数，则超出的占位符原样打印出来</w:t>
      </w:r>
    </w:p>
    <w:tbl>
      <w:tblPr>
        <w:tblStyle w:val="ac"/>
        <w:tblW w:w="0" w:type="auto"/>
        <w:tblInd w:w="420" w:type="dxa"/>
        <w:tblLook w:val="04A0" w:firstRow="1" w:lastRow="0" w:firstColumn="1" w:lastColumn="0" w:noHBand="0" w:noVBand="1"/>
      </w:tblPr>
      <w:tblGrid>
        <w:gridCol w:w="7876"/>
      </w:tblGrid>
      <w:tr w:rsidR="001866CA" w14:paraId="6F8B77E2" w14:textId="77777777" w:rsidTr="001866CA">
        <w:tc>
          <w:tcPr>
            <w:tcW w:w="8296" w:type="dxa"/>
          </w:tcPr>
          <w:p w14:paraId="101E2559" w14:textId="4CDD990A" w:rsidR="001866CA" w:rsidRPr="001866CA" w:rsidRDefault="001866CA" w:rsidP="001866CA">
            <w:pPr>
              <w:pStyle w:val="HTML0"/>
              <w:shd w:val="clear" w:color="auto" w:fill="FFFFFF"/>
              <w:rPr>
                <w:rFonts w:ascii="Menlo" w:hAnsi="Menlo" w:cs="Menlo"/>
                <w:color w:val="000000"/>
                <w:sz w:val="18"/>
                <w:szCs w:val="18"/>
              </w:rPr>
            </w:pPr>
            <w:r w:rsidRPr="001866CA">
              <w:rPr>
                <w:rFonts w:ascii="Menlo" w:hAnsi="Menlo" w:cs="Menlo"/>
                <w:color w:val="458383"/>
                <w:sz w:val="18"/>
                <w:szCs w:val="18"/>
              </w:rPr>
              <w:t>logger</w:t>
            </w:r>
            <w:r w:rsidRPr="001866CA">
              <w:rPr>
                <w:rFonts w:ascii="Menlo" w:hAnsi="Menlo" w:cs="Menlo"/>
                <w:color w:val="000000"/>
                <w:sz w:val="18"/>
                <w:szCs w:val="18"/>
              </w:rPr>
              <w:t>.</w:t>
            </w:r>
            <w:r w:rsidRPr="001866CA">
              <w:rPr>
                <w:rFonts w:ascii="Menlo" w:hAnsi="Menlo" w:cs="Menlo"/>
                <w:color w:val="7A7A43"/>
                <w:sz w:val="18"/>
                <w:szCs w:val="18"/>
              </w:rPr>
              <w:t>info</w:t>
            </w:r>
            <w:r w:rsidRPr="001866CA">
              <w:rPr>
                <w:rFonts w:ascii="Menlo" w:hAnsi="Menlo" w:cs="Menlo"/>
                <w:color w:val="000000"/>
                <w:sz w:val="18"/>
                <w:szCs w:val="18"/>
              </w:rPr>
              <w:t>(</w:t>
            </w:r>
            <w:r w:rsidRPr="001866CA">
              <w:rPr>
                <w:rFonts w:ascii="Menlo" w:hAnsi="Menlo" w:cs="Menlo"/>
                <w:b/>
                <w:bCs/>
                <w:color w:val="008000"/>
                <w:sz w:val="18"/>
                <w:szCs w:val="18"/>
              </w:rPr>
              <w:t>'my %s is %j'</w:t>
            </w:r>
            <w:r w:rsidRPr="001866CA">
              <w:rPr>
                <w:rFonts w:ascii="Menlo" w:hAnsi="Menlo" w:cs="Menlo"/>
                <w:color w:val="000000"/>
                <w:sz w:val="18"/>
                <w:szCs w:val="18"/>
              </w:rPr>
              <w:t>,</w:t>
            </w:r>
            <w:r w:rsidRPr="001866CA">
              <w:rPr>
                <w:rFonts w:ascii="Menlo" w:hAnsi="Menlo" w:cs="Menlo"/>
                <w:b/>
                <w:bCs/>
                <w:color w:val="008000"/>
                <w:sz w:val="18"/>
                <w:szCs w:val="18"/>
              </w:rPr>
              <w:t>'name'</w:t>
            </w:r>
            <w:r w:rsidRPr="001866CA">
              <w:rPr>
                <w:rFonts w:ascii="Menlo" w:hAnsi="Menlo" w:cs="Menlo"/>
                <w:color w:val="000000"/>
                <w:sz w:val="18"/>
                <w:szCs w:val="18"/>
              </w:rPr>
              <w:t>,{});</w:t>
            </w:r>
            <w:r w:rsidRPr="001866CA">
              <w:rPr>
                <w:rFonts w:ascii="Menlo" w:hAnsi="Menlo" w:cs="Menlo"/>
                <w:color w:val="000000"/>
                <w:sz w:val="18"/>
                <w:szCs w:val="18"/>
              </w:rPr>
              <w:br/>
            </w:r>
            <w:r w:rsidRPr="001866CA">
              <w:rPr>
                <w:rFonts w:ascii="Menlo" w:hAnsi="Menlo" w:cs="Menlo"/>
                <w:color w:val="458383"/>
                <w:sz w:val="18"/>
                <w:szCs w:val="18"/>
              </w:rPr>
              <w:t>logger</w:t>
            </w:r>
            <w:r w:rsidRPr="001866CA">
              <w:rPr>
                <w:rFonts w:ascii="Menlo" w:hAnsi="Menlo" w:cs="Menlo"/>
                <w:color w:val="000000"/>
                <w:sz w:val="18"/>
                <w:szCs w:val="18"/>
              </w:rPr>
              <w:t>.</w:t>
            </w:r>
            <w:r w:rsidRPr="001866CA">
              <w:rPr>
                <w:rFonts w:ascii="Menlo" w:hAnsi="Menlo" w:cs="Menlo"/>
                <w:color w:val="7A7A43"/>
                <w:sz w:val="18"/>
                <w:szCs w:val="18"/>
              </w:rPr>
              <w:t>info</w:t>
            </w:r>
            <w:r w:rsidRPr="001866CA">
              <w:rPr>
                <w:rFonts w:ascii="Menlo" w:hAnsi="Menlo" w:cs="Menlo"/>
                <w:color w:val="000000"/>
                <w:sz w:val="18"/>
                <w:szCs w:val="18"/>
              </w:rPr>
              <w:t>(</w:t>
            </w:r>
            <w:r w:rsidRPr="001866CA">
              <w:rPr>
                <w:rFonts w:ascii="Menlo" w:hAnsi="Menlo" w:cs="Menlo"/>
                <w:b/>
                <w:bCs/>
                <w:color w:val="008000"/>
                <w:sz w:val="18"/>
                <w:szCs w:val="18"/>
              </w:rPr>
              <w:t>'my %s is shuyan'</w:t>
            </w:r>
            <w:r w:rsidRPr="001866CA">
              <w:rPr>
                <w:rFonts w:ascii="Menlo" w:hAnsi="Menlo" w:cs="Menlo"/>
                <w:color w:val="000000"/>
                <w:sz w:val="18"/>
                <w:szCs w:val="18"/>
              </w:rPr>
              <w:t>,</w:t>
            </w:r>
            <w:r w:rsidRPr="001866CA">
              <w:rPr>
                <w:rFonts w:ascii="Menlo" w:hAnsi="Menlo" w:cs="Menlo"/>
                <w:b/>
                <w:bCs/>
                <w:color w:val="008000"/>
                <w:sz w:val="18"/>
                <w:szCs w:val="18"/>
              </w:rPr>
              <w:t>'name'</w:t>
            </w:r>
            <w:r w:rsidRPr="001866CA">
              <w:rPr>
                <w:rFonts w:ascii="Menlo" w:hAnsi="Menlo" w:cs="Menlo"/>
                <w:color w:val="000000"/>
                <w:sz w:val="18"/>
                <w:szCs w:val="18"/>
              </w:rPr>
              <w:t>,{});</w:t>
            </w:r>
            <w:r w:rsidRPr="001866CA">
              <w:rPr>
                <w:rFonts w:ascii="Menlo" w:hAnsi="Menlo" w:cs="Menlo"/>
                <w:color w:val="000000"/>
                <w:sz w:val="18"/>
                <w:szCs w:val="18"/>
              </w:rPr>
              <w:br/>
            </w:r>
            <w:r w:rsidRPr="001866CA">
              <w:rPr>
                <w:rFonts w:ascii="Menlo" w:hAnsi="Menlo" w:cs="Menlo"/>
                <w:color w:val="458383"/>
                <w:sz w:val="18"/>
                <w:szCs w:val="18"/>
              </w:rPr>
              <w:t>logger</w:t>
            </w:r>
            <w:r w:rsidRPr="001866CA">
              <w:rPr>
                <w:rFonts w:ascii="Menlo" w:hAnsi="Menlo" w:cs="Menlo"/>
                <w:color w:val="000000"/>
                <w:sz w:val="18"/>
                <w:szCs w:val="18"/>
              </w:rPr>
              <w:t>.</w:t>
            </w:r>
            <w:r w:rsidRPr="001866CA">
              <w:rPr>
                <w:rFonts w:ascii="Menlo" w:hAnsi="Menlo" w:cs="Menlo"/>
                <w:color w:val="7A7A43"/>
                <w:sz w:val="18"/>
                <w:szCs w:val="18"/>
              </w:rPr>
              <w:t>info</w:t>
            </w:r>
            <w:r w:rsidRPr="001866CA">
              <w:rPr>
                <w:rFonts w:ascii="Menlo" w:hAnsi="Menlo" w:cs="Menlo"/>
                <w:color w:val="000000"/>
                <w:sz w:val="18"/>
                <w:szCs w:val="18"/>
              </w:rPr>
              <w:t>(</w:t>
            </w:r>
            <w:r w:rsidRPr="001866CA">
              <w:rPr>
                <w:rFonts w:ascii="Menlo" w:hAnsi="Menlo" w:cs="Menlo"/>
                <w:b/>
                <w:bCs/>
                <w:color w:val="008000"/>
                <w:sz w:val="18"/>
                <w:szCs w:val="18"/>
              </w:rPr>
              <w:t>'my %s is shuyan'</w:t>
            </w:r>
            <w:r w:rsidRPr="001866CA">
              <w:rPr>
                <w:rFonts w:ascii="Menlo" w:hAnsi="Menlo" w:cs="Menlo"/>
                <w:color w:val="000000"/>
                <w:sz w:val="18"/>
                <w:szCs w:val="18"/>
              </w:rPr>
              <w:t>,</w:t>
            </w:r>
            <w:r w:rsidRPr="001866CA">
              <w:rPr>
                <w:rFonts w:ascii="Menlo" w:hAnsi="Menlo" w:cs="Menlo"/>
                <w:b/>
                <w:bCs/>
                <w:color w:val="008000"/>
                <w:sz w:val="18"/>
                <w:szCs w:val="18"/>
              </w:rPr>
              <w:t>'name'</w:t>
            </w:r>
            <w:r w:rsidRPr="001866CA">
              <w:rPr>
                <w:rFonts w:ascii="Menlo" w:hAnsi="Menlo" w:cs="Menlo"/>
                <w:color w:val="000000"/>
                <w:sz w:val="18"/>
                <w:szCs w:val="18"/>
              </w:rPr>
              <w:t>,{},</w:t>
            </w:r>
            <w:r w:rsidRPr="001866CA">
              <w:rPr>
                <w:rFonts w:ascii="Menlo" w:hAnsi="Menlo" w:cs="Menlo"/>
                <w:b/>
                <w:bCs/>
                <w:color w:val="008000"/>
                <w:sz w:val="18"/>
                <w:szCs w:val="18"/>
              </w:rPr>
              <w:t>'hi'</w:t>
            </w:r>
            <w:r w:rsidRPr="001866CA">
              <w:rPr>
                <w:rFonts w:ascii="Menlo" w:hAnsi="Menlo" w:cs="Menlo"/>
                <w:color w:val="000000"/>
                <w:sz w:val="18"/>
                <w:szCs w:val="18"/>
              </w:rPr>
              <w:t>);</w:t>
            </w:r>
            <w:r w:rsidRPr="001866CA">
              <w:rPr>
                <w:rFonts w:ascii="Menlo" w:hAnsi="Menlo" w:cs="Menlo"/>
                <w:color w:val="000000"/>
                <w:sz w:val="18"/>
                <w:szCs w:val="18"/>
              </w:rPr>
              <w:br/>
            </w:r>
            <w:r w:rsidRPr="001866CA">
              <w:rPr>
                <w:rFonts w:ascii="Menlo" w:hAnsi="Menlo" w:cs="Menlo"/>
                <w:color w:val="458383"/>
                <w:sz w:val="18"/>
                <w:szCs w:val="18"/>
              </w:rPr>
              <w:t>logger</w:t>
            </w:r>
            <w:r w:rsidRPr="001866CA">
              <w:rPr>
                <w:rFonts w:ascii="Menlo" w:hAnsi="Menlo" w:cs="Menlo"/>
                <w:color w:val="000000"/>
                <w:sz w:val="18"/>
                <w:szCs w:val="18"/>
              </w:rPr>
              <w:t>.</w:t>
            </w:r>
            <w:r w:rsidRPr="001866CA">
              <w:rPr>
                <w:rFonts w:ascii="Menlo" w:hAnsi="Menlo" w:cs="Menlo"/>
                <w:color w:val="7A7A43"/>
                <w:sz w:val="18"/>
                <w:szCs w:val="18"/>
              </w:rPr>
              <w:t>info</w:t>
            </w:r>
            <w:r w:rsidRPr="001866CA">
              <w:rPr>
                <w:rFonts w:ascii="Menlo" w:hAnsi="Menlo" w:cs="Menlo"/>
                <w:color w:val="000000"/>
                <w:sz w:val="18"/>
                <w:szCs w:val="18"/>
              </w:rPr>
              <w:t>(</w:t>
            </w:r>
            <w:r w:rsidRPr="001866CA">
              <w:rPr>
                <w:rFonts w:ascii="Menlo" w:hAnsi="Menlo" w:cs="Menlo"/>
                <w:b/>
                <w:bCs/>
                <w:color w:val="008000"/>
                <w:sz w:val="18"/>
                <w:szCs w:val="18"/>
              </w:rPr>
              <w:t>'my %s is shuyan'</w:t>
            </w:r>
            <w:r w:rsidRPr="001866CA">
              <w:rPr>
                <w:rFonts w:ascii="Menlo" w:hAnsi="Menlo" w:cs="Menlo"/>
                <w:color w:val="000000"/>
                <w:sz w:val="18"/>
                <w:szCs w:val="18"/>
              </w:rPr>
              <w:t>,</w:t>
            </w:r>
            <w:r w:rsidRPr="001866CA">
              <w:rPr>
                <w:rFonts w:ascii="Menlo" w:hAnsi="Menlo" w:cs="Menlo"/>
                <w:b/>
                <w:bCs/>
                <w:color w:val="008000"/>
                <w:sz w:val="18"/>
                <w:szCs w:val="18"/>
              </w:rPr>
              <w:t>'name'</w:t>
            </w:r>
            <w:r w:rsidRPr="001866CA">
              <w:rPr>
                <w:rFonts w:ascii="Menlo" w:hAnsi="Menlo" w:cs="Menlo"/>
                <w:color w:val="000000"/>
                <w:sz w:val="18"/>
                <w:szCs w:val="18"/>
              </w:rPr>
              <w:t>,{</w:t>
            </w:r>
            <w:r w:rsidRPr="001866CA">
              <w:rPr>
                <w:rFonts w:ascii="Menlo" w:hAnsi="Menlo" w:cs="Menlo"/>
                <w:b/>
                <w:bCs/>
                <w:color w:val="660E7A"/>
                <w:sz w:val="18"/>
                <w:szCs w:val="18"/>
              </w:rPr>
              <w:t>age</w:t>
            </w:r>
            <w:r w:rsidRPr="001866CA">
              <w:rPr>
                <w:rFonts w:ascii="Menlo" w:hAnsi="Menlo" w:cs="Menlo"/>
                <w:color w:val="000000"/>
                <w:sz w:val="18"/>
                <w:szCs w:val="18"/>
              </w:rPr>
              <w:t>:</w:t>
            </w:r>
            <w:r w:rsidRPr="001866CA">
              <w:rPr>
                <w:rFonts w:ascii="Menlo" w:hAnsi="Menlo" w:cs="Menlo"/>
                <w:color w:val="0000FF"/>
                <w:sz w:val="18"/>
                <w:szCs w:val="18"/>
              </w:rPr>
              <w:t>25</w:t>
            </w:r>
            <w:r w:rsidRPr="001866CA">
              <w:rPr>
                <w:rFonts w:ascii="Menlo" w:hAnsi="Menlo" w:cs="Menlo"/>
                <w:color w:val="000000"/>
                <w:sz w:val="18"/>
                <w:szCs w:val="18"/>
              </w:rPr>
              <w:t>});</w:t>
            </w:r>
            <w:r w:rsidRPr="001866CA">
              <w:rPr>
                <w:rFonts w:ascii="Menlo" w:hAnsi="Menlo" w:cs="Menlo"/>
                <w:color w:val="000000"/>
                <w:sz w:val="18"/>
                <w:szCs w:val="18"/>
              </w:rPr>
              <w:br/>
            </w:r>
            <w:r w:rsidRPr="001866CA">
              <w:rPr>
                <w:rFonts w:ascii="Menlo" w:hAnsi="Menlo" w:cs="Menlo"/>
                <w:color w:val="000000"/>
                <w:sz w:val="18"/>
                <w:szCs w:val="18"/>
              </w:rPr>
              <w:br/>
            </w:r>
            <w:r w:rsidRPr="001866CA">
              <w:rPr>
                <w:rFonts w:ascii="Menlo" w:hAnsi="Menlo" w:cs="Menlo"/>
                <w:i/>
                <w:iCs/>
                <w:color w:val="808080"/>
                <w:sz w:val="18"/>
                <w:szCs w:val="18"/>
              </w:rPr>
              <w:t>// info: my name is {}</w:t>
            </w:r>
            <w:r w:rsidRPr="001866CA">
              <w:rPr>
                <w:rFonts w:ascii="Menlo" w:hAnsi="Menlo" w:cs="Menlo"/>
                <w:i/>
                <w:iCs/>
                <w:color w:val="808080"/>
                <w:sz w:val="18"/>
                <w:szCs w:val="18"/>
              </w:rPr>
              <w:br/>
              <w:t>// info: my name is shuyan</w:t>
            </w:r>
            <w:r w:rsidRPr="001866CA">
              <w:rPr>
                <w:rFonts w:ascii="Menlo" w:hAnsi="Menlo" w:cs="Menlo"/>
                <w:i/>
                <w:iCs/>
                <w:color w:val="808080"/>
                <w:sz w:val="18"/>
                <w:szCs w:val="18"/>
              </w:rPr>
              <w:br/>
              <w:t>// info: my name is shuyan {} hi</w:t>
            </w:r>
            <w:r w:rsidRPr="001866CA">
              <w:rPr>
                <w:rFonts w:ascii="Menlo" w:hAnsi="Menlo" w:cs="Menlo"/>
                <w:i/>
                <w:iCs/>
                <w:color w:val="808080"/>
                <w:sz w:val="18"/>
                <w:szCs w:val="18"/>
              </w:rPr>
              <w:br/>
              <w:t>// info: my name is shuyan age=25</w:t>
            </w:r>
          </w:p>
        </w:tc>
      </w:tr>
    </w:tbl>
    <w:p w14:paraId="6E718C2F" w14:textId="5C43BACF" w:rsidR="001866CA" w:rsidRDefault="008338EA" w:rsidP="008338EA">
      <w:pPr>
        <w:pStyle w:val="4"/>
      </w:pPr>
      <w:r>
        <w:rPr>
          <w:rFonts w:hint="eastAsia"/>
        </w:rPr>
        <w:t>查询log</w:t>
      </w:r>
    </w:p>
    <w:tbl>
      <w:tblPr>
        <w:tblStyle w:val="ac"/>
        <w:tblW w:w="0" w:type="auto"/>
        <w:tblInd w:w="420" w:type="dxa"/>
        <w:tblLook w:val="04A0" w:firstRow="1" w:lastRow="0" w:firstColumn="1" w:lastColumn="0" w:noHBand="0" w:noVBand="1"/>
      </w:tblPr>
      <w:tblGrid>
        <w:gridCol w:w="7876"/>
      </w:tblGrid>
      <w:tr w:rsidR="008338EA" w:rsidRPr="001E4D52" w14:paraId="3E839FA3" w14:textId="77777777" w:rsidTr="008338EA">
        <w:tc>
          <w:tcPr>
            <w:tcW w:w="8296" w:type="dxa"/>
          </w:tcPr>
          <w:p w14:paraId="2F933C78" w14:textId="7B191B3E" w:rsidR="008338EA" w:rsidRPr="001E4D52" w:rsidRDefault="001E4D52" w:rsidP="008338EA">
            <w:pPr>
              <w:pStyle w:val="HTML0"/>
              <w:shd w:val="clear" w:color="auto" w:fill="FFFFFF"/>
              <w:rPr>
                <w:rFonts w:ascii="Menlo" w:hAnsi="Menlo" w:cs="Menlo"/>
                <w:color w:val="000000"/>
                <w:sz w:val="18"/>
                <w:szCs w:val="18"/>
              </w:rPr>
            </w:pPr>
            <w:r w:rsidRPr="001E4D52">
              <w:rPr>
                <w:rFonts w:ascii="Menlo" w:hAnsi="Menlo" w:cs="Menlo"/>
                <w:b/>
                <w:bCs/>
                <w:color w:val="000080"/>
                <w:sz w:val="18"/>
                <w:szCs w:val="18"/>
              </w:rPr>
              <w:t xml:space="preserve">var </w:t>
            </w:r>
            <w:r w:rsidRPr="001E4D52">
              <w:rPr>
                <w:rFonts w:ascii="Menlo" w:hAnsi="Menlo" w:cs="Menlo"/>
                <w:color w:val="458383"/>
                <w:sz w:val="18"/>
                <w:szCs w:val="18"/>
              </w:rPr>
              <w:t xml:space="preserve">options </w:t>
            </w:r>
            <w:r w:rsidRPr="001E4D52">
              <w:rPr>
                <w:rFonts w:ascii="Menlo" w:hAnsi="Menlo" w:cs="Menlo"/>
                <w:color w:val="000000"/>
                <w:sz w:val="18"/>
                <w:szCs w:val="18"/>
              </w:rPr>
              <w:t>= {</w:t>
            </w:r>
            <w:r w:rsidRPr="001E4D52">
              <w:rPr>
                <w:rFonts w:ascii="Menlo" w:hAnsi="Menlo" w:cs="Menlo"/>
                <w:color w:val="000000"/>
                <w:sz w:val="18"/>
                <w:szCs w:val="18"/>
              </w:rPr>
              <w:br/>
              <w:t xml:space="preserve">    </w:t>
            </w:r>
            <w:r w:rsidRPr="001E4D52">
              <w:rPr>
                <w:rFonts w:ascii="Menlo" w:hAnsi="Menlo" w:cs="Menlo"/>
                <w:b/>
                <w:bCs/>
                <w:color w:val="660E7A"/>
                <w:sz w:val="18"/>
                <w:szCs w:val="18"/>
              </w:rPr>
              <w:t>from</w:t>
            </w:r>
            <w:r w:rsidRPr="001E4D52">
              <w:rPr>
                <w:rFonts w:ascii="Menlo" w:hAnsi="Menlo" w:cs="Menlo"/>
                <w:color w:val="000000"/>
                <w:sz w:val="18"/>
                <w:szCs w:val="18"/>
              </w:rPr>
              <w:t xml:space="preserve">: </w:t>
            </w:r>
            <w:r w:rsidRPr="001E4D52">
              <w:rPr>
                <w:rFonts w:ascii="Menlo" w:hAnsi="Menlo" w:cs="Menlo"/>
                <w:b/>
                <w:bCs/>
                <w:color w:val="000080"/>
                <w:sz w:val="18"/>
                <w:szCs w:val="18"/>
              </w:rPr>
              <w:t xml:space="preserve">new </w:t>
            </w:r>
            <w:r w:rsidRPr="001E4D52">
              <w:rPr>
                <w:rFonts w:ascii="Menlo" w:hAnsi="Menlo" w:cs="Menlo"/>
                <w:b/>
                <w:bCs/>
                <w:i/>
                <w:iCs/>
                <w:color w:val="660E7A"/>
                <w:sz w:val="18"/>
                <w:szCs w:val="18"/>
              </w:rPr>
              <w:t xml:space="preserve">Date </w:t>
            </w:r>
            <w:r w:rsidRPr="001E4D52">
              <w:rPr>
                <w:rFonts w:ascii="Menlo" w:hAnsi="Menlo" w:cs="Menlo"/>
                <w:color w:val="000000"/>
                <w:sz w:val="18"/>
                <w:szCs w:val="18"/>
              </w:rPr>
              <w:t xml:space="preserve">- </w:t>
            </w:r>
            <w:r w:rsidRPr="001E4D52">
              <w:rPr>
                <w:rFonts w:ascii="Menlo" w:hAnsi="Menlo" w:cs="Menlo"/>
                <w:color w:val="0000FF"/>
                <w:sz w:val="18"/>
                <w:szCs w:val="18"/>
              </w:rPr>
              <w:t>24</w:t>
            </w:r>
            <w:r w:rsidRPr="001E4D52">
              <w:rPr>
                <w:rFonts w:ascii="Menlo" w:hAnsi="Menlo" w:cs="Menlo"/>
                <w:color w:val="000000"/>
                <w:sz w:val="18"/>
                <w:szCs w:val="18"/>
              </w:rPr>
              <w:t xml:space="preserve">* </w:t>
            </w:r>
            <w:r w:rsidRPr="001E4D52">
              <w:rPr>
                <w:rFonts w:ascii="Menlo" w:hAnsi="Menlo" w:cs="Menlo"/>
                <w:color w:val="0000FF"/>
                <w:sz w:val="18"/>
                <w:szCs w:val="18"/>
              </w:rPr>
              <w:t>600</w:t>
            </w:r>
            <w:r w:rsidRPr="001E4D52">
              <w:rPr>
                <w:rFonts w:ascii="Menlo" w:hAnsi="Menlo" w:cs="Menlo"/>
                <w:color w:val="000000"/>
                <w:sz w:val="18"/>
                <w:szCs w:val="18"/>
              </w:rPr>
              <w:t>*</w:t>
            </w:r>
            <w:r w:rsidRPr="001E4D52">
              <w:rPr>
                <w:rFonts w:ascii="Menlo" w:hAnsi="Menlo" w:cs="Menlo"/>
                <w:color w:val="0000FF"/>
                <w:sz w:val="18"/>
                <w:szCs w:val="18"/>
              </w:rPr>
              <w:t>1000</w:t>
            </w:r>
            <w:r w:rsidRPr="001E4D52">
              <w:rPr>
                <w:rFonts w:ascii="Menlo" w:hAnsi="Menlo" w:cs="Menlo"/>
                <w:color w:val="000000"/>
                <w:sz w:val="18"/>
                <w:szCs w:val="18"/>
              </w:rPr>
              <w:t xml:space="preserve">,   </w:t>
            </w:r>
            <w:r w:rsidRPr="001E4D52">
              <w:rPr>
                <w:rFonts w:ascii="Menlo" w:hAnsi="Menlo" w:cs="Menlo"/>
                <w:i/>
                <w:iCs/>
                <w:color w:val="808080"/>
                <w:sz w:val="18"/>
                <w:szCs w:val="18"/>
              </w:rPr>
              <w:t>//</w:t>
            </w:r>
            <w:r w:rsidRPr="001E4D52">
              <w:rPr>
                <w:rFonts w:ascii="Menlo" w:hAnsi="Menlo" w:cs="Menlo"/>
                <w:i/>
                <w:iCs/>
                <w:color w:val="808080"/>
                <w:sz w:val="18"/>
                <w:szCs w:val="18"/>
              </w:rPr>
              <w:t>起时间</w:t>
            </w:r>
            <w:r w:rsidRPr="001E4D52">
              <w:rPr>
                <w:rFonts w:ascii="Menlo" w:hAnsi="Menlo" w:cs="Menlo"/>
                <w:i/>
                <w:iCs/>
                <w:color w:val="808080"/>
                <w:sz w:val="18"/>
                <w:szCs w:val="18"/>
              </w:rPr>
              <w:br/>
              <w:t xml:space="preserve">    </w:t>
            </w:r>
            <w:r w:rsidRPr="001E4D52">
              <w:rPr>
                <w:rFonts w:ascii="Menlo" w:hAnsi="Menlo" w:cs="Menlo"/>
                <w:b/>
                <w:bCs/>
                <w:color w:val="660E7A"/>
                <w:sz w:val="18"/>
                <w:szCs w:val="18"/>
              </w:rPr>
              <w:t>until</w:t>
            </w:r>
            <w:r w:rsidRPr="001E4D52">
              <w:rPr>
                <w:rFonts w:ascii="Menlo" w:hAnsi="Menlo" w:cs="Menlo"/>
                <w:color w:val="000000"/>
                <w:sz w:val="18"/>
                <w:szCs w:val="18"/>
              </w:rPr>
              <w:t xml:space="preserve">: </w:t>
            </w:r>
            <w:r w:rsidRPr="001E4D52">
              <w:rPr>
                <w:rFonts w:ascii="Menlo" w:hAnsi="Menlo" w:cs="Menlo"/>
                <w:b/>
                <w:bCs/>
                <w:color w:val="000080"/>
                <w:sz w:val="18"/>
                <w:szCs w:val="18"/>
              </w:rPr>
              <w:t xml:space="preserve">new </w:t>
            </w:r>
            <w:r w:rsidRPr="001E4D52">
              <w:rPr>
                <w:rFonts w:ascii="Menlo" w:hAnsi="Menlo" w:cs="Menlo"/>
                <w:b/>
                <w:bCs/>
                <w:i/>
                <w:iCs/>
                <w:color w:val="660E7A"/>
                <w:sz w:val="18"/>
                <w:szCs w:val="18"/>
              </w:rPr>
              <w:t>Date</w:t>
            </w:r>
            <w:r w:rsidRPr="001E4D52">
              <w:rPr>
                <w:rFonts w:ascii="Menlo" w:hAnsi="Menlo" w:cs="Menlo"/>
                <w:color w:val="000000"/>
                <w:sz w:val="18"/>
                <w:szCs w:val="18"/>
              </w:rPr>
              <w:t xml:space="preserve">,                 </w:t>
            </w:r>
            <w:r w:rsidRPr="001E4D52">
              <w:rPr>
                <w:rFonts w:ascii="Menlo" w:hAnsi="Menlo" w:cs="Menlo"/>
                <w:i/>
                <w:iCs/>
                <w:color w:val="808080"/>
                <w:sz w:val="18"/>
                <w:szCs w:val="18"/>
              </w:rPr>
              <w:t>//</w:t>
            </w:r>
            <w:r w:rsidRPr="001E4D52">
              <w:rPr>
                <w:rFonts w:ascii="Menlo" w:hAnsi="Menlo" w:cs="Menlo"/>
                <w:i/>
                <w:iCs/>
                <w:color w:val="808080"/>
                <w:sz w:val="18"/>
                <w:szCs w:val="18"/>
              </w:rPr>
              <w:t>止时间</w:t>
            </w:r>
            <w:r w:rsidRPr="001E4D52">
              <w:rPr>
                <w:rFonts w:ascii="Menlo" w:hAnsi="Menlo" w:cs="Menlo"/>
                <w:i/>
                <w:iCs/>
                <w:color w:val="808080"/>
                <w:sz w:val="18"/>
                <w:szCs w:val="18"/>
              </w:rPr>
              <w:br/>
              <w:t xml:space="preserve">    </w:t>
            </w:r>
            <w:r w:rsidRPr="001E4D52">
              <w:rPr>
                <w:rFonts w:ascii="Menlo" w:hAnsi="Menlo" w:cs="Menlo"/>
                <w:b/>
                <w:bCs/>
                <w:color w:val="660E7A"/>
                <w:sz w:val="18"/>
                <w:szCs w:val="18"/>
              </w:rPr>
              <w:t>start</w:t>
            </w:r>
            <w:r w:rsidRPr="001E4D52">
              <w:rPr>
                <w:rFonts w:ascii="Menlo" w:hAnsi="Menlo" w:cs="Menlo"/>
                <w:color w:val="000000"/>
                <w:sz w:val="18"/>
                <w:szCs w:val="18"/>
              </w:rPr>
              <w:t xml:space="preserve">: </w:t>
            </w:r>
            <w:r w:rsidRPr="001E4D52">
              <w:rPr>
                <w:rFonts w:ascii="Menlo" w:hAnsi="Menlo" w:cs="Menlo"/>
                <w:color w:val="0000FF"/>
                <w:sz w:val="18"/>
                <w:szCs w:val="18"/>
              </w:rPr>
              <w:t>20</w:t>
            </w:r>
            <w:r w:rsidRPr="001E4D52">
              <w:rPr>
                <w:rFonts w:ascii="Menlo" w:hAnsi="Menlo" w:cs="Menlo"/>
                <w:color w:val="000000"/>
                <w:sz w:val="18"/>
                <w:szCs w:val="18"/>
              </w:rPr>
              <w:t xml:space="preserve">,                       </w:t>
            </w:r>
            <w:r w:rsidRPr="001E4D52">
              <w:rPr>
                <w:rFonts w:ascii="Menlo" w:hAnsi="Menlo" w:cs="Menlo"/>
                <w:i/>
                <w:iCs/>
                <w:color w:val="808080"/>
                <w:sz w:val="18"/>
                <w:szCs w:val="18"/>
              </w:rPr>
              <w:t>//</w:t>
            </w:r>
            <w:r w:rsidRPr="001E4D52">
              <w:rPr>
                <w:rFonts w:ascii="Menlo" w:hAnsi="Menlo" w:cs="Menlo"/>
                <w:i/>
                <w:iCs/>
                <w:color w:val="808080"/>
                <w:sz w:val="18"/>
                <w:szCs w:val="18"/>
              </w:rPr>
              <w:t>跳过前</w:t>
            </w:r>
            <w:r w:rsidRPr="001E4D52">
              <w:rPr>
                <w:rFonts w:ascii="Menlo" w:hAnsi="Menlo" w:cs="Menlo"/>
                <w:i/>
                <w:iCs/>
                <w:color w:val="808080"/>
                <w:sz w:val="18"/>
                <w:szCs w:val="18"/>
              </w:rPr>
              <w:t>20</w:t>
            </w:r>
            <w:r w:rsidRPr="001E4D52">
              <w:rPr>
                <w:rFonts w:ascii="Menlo" w:hAnsi="Menlo" w:cs="Menlo"/>
                <w:i/>
                <w:iCs/>
                <w:color w:val="808080"/>
                <w:sz w:val="18"/>
                <w:szCs w:val="18"/>
              </w:rPr>
              <w:t>条记录</w:t>
            </w:r>
            <w:r w:rsidRPr="001E4D52">
              <w:rPr>
                <w:rFonts w:ascii="Menlo" w:hAnsi="Menlo" w:cs="Menlo"/>
                <w:i/>
                <w:iCs/>
                <w:color w:val="808080"/>
                <w:sz w:val="18"/>
                <w:szCs w:val="18"/>
              </w:rPr>
              <w:br/>
              <w:t xml:space="preserve">    </w:t>
            </w:r>
            <w:r w:rsidRPr="001E4D52">
              <w:rPr>
                <w:rFonts w:ascii="Menlo" w:hAnsi="Menlo" w:cs="Menlo"/>
                <w:b/>
                <w:bCs/>
                <w:color w:val="660E7A"/>
                <w:sz w:val="18"/>
                <w:szCs w:val="18"/>
              </w:rPr>
              <w:t>order</w:t>
            </w:r>
            <w:r w:rsidRPr="001E4D52">
              <w:rPr>
                <w:rFonts w:ascii="Menlo" w:hAnsi="Menlo" w:cs="Menlo"/>
                <w:color w:val="000000"/>
                <w:sz w:val="18"/>
                <w:szCs w:val="18"/>
              </w:rPr>
              <w:t xml:space="preserve">: </w:t>
            </w:r>
            <w:r w:rsidRPr="001E4D52">
              <w:rPr>
                <w:rFonts w:ascii="Menlo" w:hAnsi="Menlo" w:cs="Menlo"/>
                <w:b/>
                <w:bCs/>
                <w:color w:val="008000"/>
                <w:sz w:val="18"/>
                <w:szCs w:val="18"/>
              </w:rPr>
              <w:t>'desc'</w:t>
            </w:r>
            <w:r w:rsidRPr="001E4D52">
              <w:rPr>
                <w:rFonts w:ascii="Menlo" w:hAnsi="Menlo" w:cs="Menlo"/>
                <w:color w:val="000000"/>
                <w:sz w:val="18"/>
                <w:szCs w:val="18"/>
              </w:rPr>
              <w:t xml:space="preserve">,                   </w:t>
            </w:r>
            <w:r w:rsidRPr="001E4D52">
              <w:rPr>
                <w:rFonts w:ascii="Menlo" w:hAnsi="Menlo" w:cs="Menlo"/>
                <w:i/>
                <w:iCs/>
                <w:color w:val="808080"/>
                <w:sz w:val="18"/>
                <w:szCs w:val="18"/>
              </w:rPr>
              <w:t>//</w:t>
            </w:r>
            <w:r w:rsidRPr="001E4D52">
              <w:rPr>
                <w:rFonts w:ascii="Menlo" w:hAnsi="Menlo" w:cs="Menlo"/>
                <w:i/>
                <w:iCs/>
                <w:color w:val="808080"/>
                <w:sz w:val="18"/>
                <w:szCs w:val="18"/>
              </w:rPr>
              <w:t>将跳过前</w:t>
            </w:r>
            <w:r w:rsidRPr="001E4D52">
              <w:rPr>
                <w:rFonts w:ascii="Menlo" w:hAnsi="Menlo" w:cs="Menlo"/>
                <w:i/>
                <w:iCs/>
                <w:color w:val="808080"/>
                <w:sz w:val="18"/>
                <w:szCs w:val="18"/>
              </w:rPr>
              <w:t>20</w:t>
            </w:r>
            <w:r w:rsidRPr="001E4D52">
              <w:rPr>
                <w:rFonts w:ascii="Menlo" w:hAnsi="Menlo" w:cs="Menlo"/>
                <w:i/>
                <w:iCs/>
                <w:color w:val="808080"/>
                <w:sz w:val="18"/>
                <w:szCs w:val="18"/>
              </w:rPr>
              <w:t>条记录后的结果按时间戳倒叙排序</w:t>
            </w:r>
            <w:r w:rsidRPr="001E4D52">
              <w:rPr>
                <w:rFonts w:ascii="Menlo" w:hAnsi="Menlo" w:cs="Menlo"/>
                <w:i/>
                <w:iCs/>
                <w:color w:val="808080"/>
                <w:sz w:val="18"/>
                <w:szCs w:val="18"/>
              </w:rPr>
              <w:br/>
              <w:t xml:space="preserve">    </w:t>
            </w:r>
            <w:r w:rsidRPr="001E4D52">
              <w:rPr>
                <w:rFonts w:ascii="Menlo" w:hAnsi="Menlo" w:cs="Menlo"/>
                <w:b/>
                <w:bCs/>
                <w:color w:val="660E7A"/>
                <w:sz w:val="18"/>
                <w:szCs w:val="18"/>
              </w:rPr>
              <w:t>limit</w:t>
            </w:r>
            <w:r w:rsidRPr="001E4D52">
              <w:rPr>
                <w:rFonts w:ascii="Menlo" w:hAnsi="Menlo" w:cs="Menlo"/>
                <w:color w:val="000000"/>
                <w:sz w:val="18"/>
                <w:szCs w:val="18"/>
              </w:rPr>
              <w:t xml:space="preserve">: </w:t>
            </w:r>
            <w:r w:rsidRPr="001E4D52">
              <w:rPr>
                <w:rFonts w:ascii="Menlo" w:hAnsi="Menlo" w:cs="Menlo"/>
                <w:color w:val="0000FF"/>
                <w:sz w:val="18"/>
                <w:szCs w:val="18"/>
              </w:rPr>
              <w:t>10</w:t>
            </w:r>
            <w:r w:rsidRPr="001E4D52">
              <w:rPr>
                <w:rFonts w:ascii="Menlo" w:hAnsi="Menlo" w:cs="Menlo"/>
                <w:color w:val="000000"/>
                <w:sz w:val="18"/>
                <w:szCs w:val="18"/>
              </w:rPr>
              <w:t xml:space="preserve">,                       </w:t>
            </w:r>
            <w:r w:rsidRPr="001E4D52">
              <w:rPr>
                <w:rFonts w:ascii="Menlo" w:hAnsi="Menlo" w:cs="Menlo"/>
                <w:i/>
                <w:iCs/>
                <w:color w:val="808080"/>
                <w:sz w:val="18"/>
                <w:szCs w:val="18"/>
              </w:rPr>
              <w:t>//</w:t>
            </w:r>
            <w:r w:rsidRPr="001E4D52">
              <w:rPr>
                <w:rFonts w:ascii="Menlo" w:hAnsi="Menlo" w:cs="Menlo"/>
                <w:i/>
                <w:iCs/>
                <w:color w:val="808080"/>
                <w:sz w:val="18"/>
                <w:szCs w:val="18"/>
              </w:rPr>
              <w:t>从排序后的结果中取出前</w:t>
            </w:r>
            <w:r w:rsidRPr="001E4D52">
              <w:rPr>
                <w:rFonts w:ascii="Menlo" w:hAnsi="Menlo" w:cs="Menlo"/>
                <w:i/>
                <w:iCs/>
                <w:color w:val="808080"/>
                <w:sz w:val="18"/>
                <w:szCs w:val="18"/>
              </w:rPr>
              <w:t>10</w:t>
            </w:r>
            <w:r w:rsidRPr="001E4D52">
              <w:rPr>
                <w:rFonts w:ascii="Menlo" w:hAnsi="Menlo" w:cs="Menlo"/>
                <w:i/>
                <w:iCs/>
                <w:color w:val="808080"/>
                <w:sz w:val="18"/>
                <w:szCs w:val="18"/>
              </w:rPr>
              <w:t>条记录</w:t>
            </w:r>
            <w:r w:rsidRPr="001E4D52">
              <w:rPr>
                <w:rFonts w:ascii="Menlo" w:hAnsi="Menlo" w:cs="Menlo"/>
                <w:i/>
                <w:iCs/>
                <w:color w:val="808080"/>
                <w:sz w:val="18"/>
                <w:szCs w:val="18"/>
              </w:rPr>
              <w:br/>
              <w:t xml:space="preserve">    </w:t>
            </w:r>
            <w:r w:rsidRPr="001E4D52">
              <w:rPr>
                <w:rFonts w:ascii="Menlo" w:hAnsi="Menlo" w:cs="Menlo"/>
                <w:b/>
                <w:bCs/>
                <w:color w:val="660E7A"/>
                <w:sz w:val="18"/>
                <w:szCs w:val="18"/>
              </w:rPr>
              <w:t>fields</w:t>
            </w:r>
            <w:r w:rsidRPr="001E4D52">
              <w:rPr>
                <w:rFonts w:ascii="Menlo" w:hAnsi="Menlo" w:cs="Menlo"/>
                <w:color w:val="000000"/>
                <w:sz w:val="18"/>
                <w:szCs w:val="18"/>
              </w:rPr>
              <w:t>: [</w:t>
            </w:r>
            <w:r w:rsidRPr="001E4D52">
              <w:rPr>
                <w:rFonts w:ascii="Menlo" w:hAnsi="Menlo" w:cs="Menlo"/>
                <w:b/>
                <w:bCs/>
                <w:color w:val="008000"/>
                <w:sz w:val="18"/>
                <w:szCs w:val="18"/>
              </w:rPr>
              <w:t>'message'</w:t>
            </w:r>
            <w:r w:rsidRPr="001E4D52">
              <w:rPr>
                <w:rFonts w:ascii="Menlo" w:hAnsi="Menlo" w:cs="Menlo"/>
                <w:color w:val="000000"/>
                <w:sz w:val="18"/>
                <w:szCs w:val="18"/>
              </w:rPr>
              <w:t>,</w:t>
            </w:r>
            <w:r w:rsidRPr="001E4D52">
              <w:rPr>
                <w:rFonts w:ascii="Menlo" w:hAnsi="Menlo" w:cs="Menlo"/>
                <w:b/>
                <w:bCs/>
                <w:color w:val="008000"/>
                <w:sz w:val="18"/>
                <w:szCs w:val="18"/>
              </w:rPr>
              <w:t>'timestamp'</w:t>
            </w:r>
            <w:r w:rsidRPr="001E4D52">
              <w:rPr>
                <w:rFonts w:ascii="Menlo" w:hAnsi="Menlo" w:cs="Menlo"/>
                <w:color w:val="000000"/>
                <w:sz w:val="18"/>
                <w:szCs w:val="18"/>
              </w:rPr>
              <w:t xml:space="preserve">]  </w:t>
            </w:r>
            <w:r w:rsidRPr="001E4D52">
              <w:rPr>
                <w:rFonts w:ascii="Menlo" w:hAnsi="Menlo" w:cs="Menlo"/>
                <w:i/>
                <w:iCs/>
                <w:color w:val="808080"/>
                <w:sz w:val="18"/>
                <w:szCs w:val="18"/>
              </w:rPr>
              <w:t>//</w:t>
            </w:r>
            <w:r w:rsidRPr="001E4D52">
              <w:rPr>
                <w:rFonts w:ascii="Menlo" w:hAnsi="Menlo" w:cs="Menlo"/>
                <w:i/>
                <w:iCs/>
                <w:color w:val="808080"/>
                <w:sz w:val="18"/>
                <w:szCs w:val="18"/>
              </w:rPr>
              <w:t>显示</w:t>
            </w:r>
            <w:r w:rsidRPr="001E4D52">
              <w:rPr>
                <w:rFonts w:ascii="Menlo" w:hAnsi="Menlo" w:cs="Menlo"/>
                <w:i/>
                <w:iCs/>
                <w:color w:val="808080"/>
                <w:sz w:val="18"/>
                <w:szCs w:val="18"/>
              </w:rPr>
              <w:t>message</w:t>
            </w:r>
            <w:r w:rsidRPr="001E4D52">
              <w:rPr>
                <w:rFonts w:ascii="Menlo" w:hAnsi="Menlo" w:cs="Menlo"/>
                <w:i/>
                <w:iCs/>
                <w:color w:val="808080"/>
                <w:sz w:val="18"/>
                <w:szCs w:val="18"/>
              </w:rPr>
              <w:t>、</w:t>
            </w:r>
            <w:r w:rsidRPr="001E4D52">
              <w:rPr>
                <w:rFonts w:ascii="Menlo" w:hAnsi="Menlo" w:cs="Menlo"/>
                <w:i/>
                <w:iCs/>
                <w:color w:val="808080"/>
                <w:sz w:val="18"/>
                <w:szCs w:val="18"/>
              </w:rPr>
              <w:t>timestamp</w:t>
            </w:r>
            <w:r w:rsidRPr="001E4D52">
              <w:rPr>
                <w:rFonts w:ascii="Menlo" w:hAnsi="Menlo" w:cs="Menlo"/>
                <w:i/>
                <w:iCs/>
                <w:color w:val="808080"/>
                <w:sz w:val="18"/>
                <w:szCs w:val="18"/>
              </w:rPr>
              <w:t>字段</w:t>
            </w:r>
            <w:r w:rsidRPr="001E4D52">
              <w:rPr>
                <w:rFonts w:ascii="Menlo" w:hAnsi="Menlo" w:cs="Menlo"/>
                <w:i/>
                <w:iCs/>
                <w:color w:val="808080"/>
                <w:sz w:val="18"/>
                <w:szCs w:val="18"/>
              </w:rPr>
              <w:br/>
            </w:r>
            <w:r w:rsidRPr="001E4D52">
              <w:rPr>
                <w:rFonts w:ascii="Menlo" w:hAnsi="Menlo" w:cs="Menlo"/>
                <w:color w:val="000000"/>
                <w:sz w:val="18"/>
                <w:szCs w:val="18"/>
              </w:rPr>
              <w:t>};</w:t>
            </w:r>
            <w:r w:rsidRPr="001E4D52">
              <w:rPr>
                <w:rFonts w:ascii="Menlo" w:hAnsi="Menlo" w:cs="Menlo"/>
                <w:color w:val="000000"/>
                <w:sz w:val="18"/>
                <w:szCs w:val="18"/>
              </w:rPr>
              <w:br/>
            </w:r>
            <w:r w:rsidRPr="001E4D52">
              <w:rPr>
                <w:rFonts w:ascii="Menlo" w:hAnsi="Menlo" w:cs="Menlo"/>
                <w:color w:val="000000"/>
                <w:sz w:val="18"/>
                <w:szCs w:val="18"/>
              </w:rPr>
              <w:br/>
            </w:r>
            <w:r w:rsidRPr="001E4D52">
              <w:rPr>
                <w:rFonts w:ascii="Menlo" w:hAnsi="Menlo" w:cs="Menlo"/>
                <w:i/>
                <w:iCs/>
                <w:color w:val="808080"/>
                <w:sz w:val="18"/>
                <w:szCs w:val="18"/>
              </w:rPr>
              <w:t>//</w:t>
            </w:r>
            <w:r w:rsidRPr="001E4D52">
              <w:rPr>
                <w:rFonts w:ascii="Menlo" w:hAnsi="Menlo" w:cs="Menlo"/>
                <w:i/>
                <w:iCs/>
                <w:color w:val="808080"/>
                <w:sz w:val="18"/>
                <w:szCs w:val="18"/>
              </w:rPr>
              <w:t>必须使用打印</w:t>
            </w:r>
            <w:r w:rsidRPr="001E4D52">
              <w:rPr>
                <w:rFonts w:ascii="Menlo" w:hAnsi="Menlo" w:cs="Menlo"/>
                <w:i/>
                <w:iCs/>
                <w:color w:val="808080"/>
                <w:sz w:val="18"/>
                <w:szCs w:val="18"/>
              </w:rPr>
              <w:t>log</w:t>
            </w:r>
            <w:r w:rsidRPr="001E4D52">
              <w:rPr>
                <w:rFonts w:ascii="Menlo" w:hAnsi="Menlo" w:cs="Menlo"/>
                <w:i/>
                <w:iCs/>
                <w:color w:val="808080"/>
                <w:sz w:val="18"/>
                <w:szCs w:val="18"/>
              </w:rPr>
              <w:t>的那个实例调用</w:t>
            </w:r>
            <w:r w:rsidRPr="001E4D52">
              <w:rPr>
                <w:rFonts w:ascii="Menlo" w:hAnsi="Menlo" w:cs="Menlo"/>
                <w:i/>
                <w:iCs/>
                <w:color w:val="808080"/>
                <w:sz w:val="18"/>
                <w:szCs w:val="18"/>
              </w:rPr>
              <w:t>query</w:t>
            </w:r>
            <w:r w:rsidRPr="001E4D52">
              <w:rPr>
                <w:rFonts w:ascii="Menlo" w:hAnsi="Menlo" w:cs="Menlo"/>
                <w:i/>
                <w:iCs/>
                <w:color w:val="808080"/>
                <w:sz w:val="18"/>
                <w:szCs w:val="18"/>
              </w:rPr>
              <w:t>方法</w:t>
            </w:r>
            <w:r w:rsidRPr="001E4D52">
              <w:rPr>
                <w:rFonts w:ascii="Menlo" w:hAnsi="Menlo" w:cs="Menlo"/>
                <w:i/>
                <w:iCs/>
                <w:color w:val="808080"/>
                <w:sz w:val="18"/>
                <w:szCs w:val="18"/>
              </w:rPr>
              <w:br/>
            </w:r>
            <w:r w:rsidRPr="001E4D52">
              <w:rPr>
                <w:rFonts w:ascii="Menlo" w:hAnsi="Menlo" w:cs="Menlo"/>
                <w:color w:val="458383"/>
                <w:sz w:val="18"/>
                <w:szCs w:val="18"/>
              </w:rPr>
              <w:t>logger</w:t>
            </w:r>
            <w:r w:rsidRPr="001E4D52">
              <w:rPr>
                <w:rFonts w:ascii="Menlo" w:hAnsi="Menlo" w:cs="Menlo"/>
                <w:color w:val="000000"/>
                <w:sz w:val="18"/>
                <w:szCs w:val="18"/>
              </w:rPr>
              <w:t>.</w:t>
            </w:r>
            <w:r w:rsidRPr="001E4D52">
              <w:rPr>
                <w:rFonts w:ascii="Menlo" w:hAnsi="Menlo" w:cs="Menlo"/>
                <w:color w:val="7A7A43"/>
                <w:sz w:val="18"/>
                <w:szCs w:val="18"/>
              </w:rPr>
              <w:t>query</w:t>
            </w:r>
            <w:r w:rsidRPr="001E4D52">
              <w:rPr>
                <w:rFonts w:ascii="Menlo" w:hAnsi="Menlo" w:cs="Menlo"/>
                <w:color w:val="000000"/>
                <w:sz w:val="18"/>
                <w:szCs w:val="18"/>
              </w:rPr>
              <w:t>(</w:t>
            </w:r>
            <w:r w:rsidRPr="001E4D52">
              <w:rPr>
                <w:rFonts w:ascii="Menlo" w:hAnsi="Menlo" w:cs="Menlo"/>
                <w:color w:val="458383"/>
                <w:sz w:val="18"/>
                <w:szCs w:val="18"/>
              </w:rPr>
              <w:t>options</w:t>
            </w:r>
            <w:r w:rsidRPr="001E4D52">
              <w:rPr>
                <w:rFonts w:ascii="Menlo" w:hAnsi="Menlo" w:cs="Menlo"/>
                <w:color w:val="000000"/>
                <w:sz w:val="18"/>
                <w:szCs w:val="18"/>
              </w:rPr>
              <w:t xml:space="preserve">, </w:t>
            </w:r>
            <w:r w:rsidRPr="001E4D52">
              <w:rPr>
                <w:rFonts w:ascii="Menlo" w:hAnsi="Menlo" w:cs="Menlo"/>
                <w:b/>
                <w:bCs/>
                <w:color w:val="000080"/>
                <w:sz w:val="18"/>
                <w:szCs w:val="18"/>
              </w:rPr>
              <w:t xml:space="preserve">function </w:t>
            </w:r>
            <w:r w:rsidRPr="001E4D52">
              <w:rPr>
                <w:rFonts w:ascii="Menlo" w:hAnsi="Menlo" w:cs="Menlo"/>
                <w:color w:val="000000"/>
                <w:sz w:val="18"/>
                <w:szCs w:val="18"/>
              </w:rPr>
              <w:t>(err, results) {</w:t>
            </w:r>
            <w:r w:rsidRPr="001E4D52">
              <w:rPr>
                <w:rFonts w:ascii="Menlo" w:hAnsi="Menlo" w:cs="Menlo"/>
                <w:color w:val="000000"/>
                <w:sz w:val="18"/>
                <w:szCs w:val="18"/>
              </w:rPr>
              <w:br/>
              <w:t xml:space="preserve">    </w:t>
            </w:r>
            <w:r w:rsidRPr="001E4D52">
              <w:rPr>
                <w:rFonts w:ascii="Menlo" w:hAnsi="Menlo" w:cs="Menlo"/>
                <w:b/>
                <w:bCs/>
                <w:color w:val="000080"/>
                <w:sz w:val="18"/>
                <w:szCs w:val="18"/>
              </w:rPr>
              <w:t xml:space="preserve">if </w:t>
            </w:r>
            <w:r w:rsidRPr="001E4D52">
              <w:rPr>
                <w:rFonts w:ascii="Menlo" w:hAnsi="Menlo" w:cs="Menlo"/>
                <w:color w:val="000000"/>
                <w:sz w:val="18"/>
                <w:szCs w:val="18"/>
              </w:rPr>
              <w:t>(err) {</w:t>
            </w:r>
            <w:r w:rsidRPr="001E4D52">
              <w:rPr>
                <w:rFonts w:ascii="Menlo" w:hAnsi="Menlo" w:cs="Menlo"/>
                <w:color w:val="000000"/>
                <w:sz w:val="18"/>
                <w:szCs w:val="18"/>
              </w:rPr>
              <w:br/>
              <w:t xml:space="preserve">        </w:t>
            </w:r>
            <w:r w:rsidRPr="001E4D52">
              <w:rPr>
                <w:rFonts w:ascii="Menlo" w:hAnsi="Menlo" w:cs="Menlo"/>
                <w:b/>
                <w:bCs/>
                <w:color w:val="000080"/>
                <w:sz w:val="18"/>
                <w:szCs w:val="18"/>
              </w:rPr>
              <w:t xml:space="preserve">throw </w:t>
            </w:r>
            <w:r w:rsidRPr="001E4D52">
              <w:rPr>
                <w:rFonts w:ascii="Menlo" w:hAnsi="Menlo" w:cs="Menlo"/>
                <w:color w:val="000000"/>
                <w:sz w:val="18"/>
                <w:szCs w:val="18"/>
              </w:rPr>
              <w:t>err;</w:t>
            </w:r>
            <w:r w:rsidRPr="001E4D52">
              <w:rPr>
                <w:rFonts w:ascii="Menlo" w:hAnsi="Menlo" w:cs="Menlo"/>
                <w:color w:val="000000"/>
                <w:sz w:val="18"/>
                <w:szCs w:val="18"/>
              </w:rPr>
              <w:br/>
              <w:t xml:space="preserve">    }</w:t>
            </w:r>
            <w:r w:rsidRPr="001E4D52">
              <w:rPr>
                <w:rFonts w:ascii="Menlo" w:hAnsi="Menlo" w:cs="Menlo"/>
                <w:color w:val="000000"/>
                <w:sz w:val="18"/>
                <w:szCs w:val="18"/>
              </w:rPr>
              <w:br/>
              <w:t xml:space="preserve">    </w:t>
            </w:r>
            <w:r w:rsidRPr="001E4D52">
              <w:rPr>
                <w:rFonts w:ascii="Menlo" w:hAnsi="Menlo" w:cs="Menlo"/>
                <w:b/>
                <w:bCs/>
                <w:i/>
                <w:iCs/>
                <w:color w:val="660E7A"/>
                <w:sz w:val="18"/>
                <w:szCs w:val="18"/>
              </w:rPr>
              <w:t>console</w:t>
            </w:r>
            <w:r w:rsidRPr="001E4D52">
              <w:rPr>
                <w:rFonts w:ascii="Menlo" w:hAnsi="Menlo" w:cs="Menlo"/>
                <w:color w:val="000000"/>
                <w:sz w:val="18"/>
                <w:szCs w:val="18"/>
              </w:rPr>
              <w:t>.</w:t>
            </w:r>
            <w:r w:rsidRPr="001E4D52">
              <w:rPr>
                <w:rFonts w:ascii="Menlo" w:hAnsi="Menlo" w:cs="Menlo"/>
                <w:color w:val="7A7A43"/>
                <w:sz w:val="18"/>
                <w:szCs w:val="18"/>
              </w:rPr>
              <w:t>log</w:t>
            </w:r>
            <w:r w:rsidRPr="001E4D52">
              <w:rPr>
                <w:rFonts w:ascii="Menlo" w:hAnsi="Menlo" w:cs="Menlo"/>
                <w:color w:val="000000"/>
                <w:sz w:val="18"/>
                <w:szCs w:val="18"/>
              </w:rPr>
              <w:t>(results);</w:t>
            </w:r>
            <w:r w:rsidRPr="001E4D52">
              <w:rPr>
                <w:rFonts w:ascii="Menlo" w:hAnsi="Menlo" w:cs="Menlo"/>
                <w:color w:val="000000"/>
                <w:sz w:val="18"/>
                <w:szCs w:val="18"/>
              </w:rPr>
              <w:br/>
              <w:t>});</w:t>
            </w:r>
          </w:p>
        </w:tc>
      </w:tr>
    </w:tbl>
    <w:p w14:paraId="2D628259" w14:textId="45BED58D" w:rsidR="008338EA" w:rsidRDefault="00470F37" w:rsidP="00E97DE5">
      <w:pPr>
        <w:pStyle w:val="4"/>
      </w:pPr>
      <w:r>
        <w:rPr>
          <w:rFonts w:hint="eastAsia"/>
        </w:rPr>
        <w:lastRenderedPageBreak/>
        <w:t>流日志</w:t>
      </w:r>
    </w:p>
    <w:p w14:paraId="45134ECD" w14:textId="63876B15" w:rsidR="00470F37" w:rsidRDefault="009076E7" w:rsidP="00470F37">
      <w:pPr>
        <w:ind w:left="420"/>
      </w:pPr>
      <w:r>
        <w:rPr>
          <w:rFonts w:hint="eastAsia"/>
        </w:rPr>
        <w:t>将日志从实例中回传</w:t>
      </w:r>
    </w:p>
    <w:tbl>
      <w:tblPr>
        <w:tblStyle w:val="ac"/>
        <w:tblW w:w="0" w:type="auto"/>
        <w:tblInd w:w="420" w:type="dxa"/>
        <w:tblLook w:val="04A0" w:firstRow="1" w:lastRow="0" w:firstColumn="1" w:lastColumn="0" w:noHBand="0" w:noVBand="1"/>
      </w:tblPr>
      <w:tblGrid>
        <w:gridCol w:w="7876"/>
      </w:tblGrid>
      <w:tr w:rsidR="009076E7" w14:paraId="761B1747" w14:textId="77777777" w:rsidTr="009076E7">
        <w:tc>
          <w:tcPr>
            <w:tcW w:w="8296" w:type="dxa"/>
          </w:tcPr>
          <w:p w14:paraId="50D0D228" w14:textId="7C01DD64" w:rsidR="009076E7" w:rsidRPr="009076E7" w:rsidRDefault="009076E7" w:rsidP="009076E7">
            <w:pPr>
              <w:pStyle w:val="HTML0"/>
              <w:shd w:val="clear" w:color="auto" w:fill="FFFFFF"/>
              <w:rPr>
                <w:rFonts w:ascii="Menlo" w:hAnsi="Menlo" w:cs="Menlo"/>
                <w:color w:val="000000"/>
                <w:sz w:val="18"/>
                <w:szCs w:val="18"/>
              </w:rPr>
            </w:pPr>
            <w:r w:rsidRPr="009076E7">
              <w:rPr>
                <w:rFonts w:ascii="Menlo" w:hAnsi="Menlo" w:cs="Menlo"/>
                <w:b/>
                <w:bCs/>
                <w:color w:val="000080"/>
                <w:sz w:val="18"/>
                <w:szCs w:val="18"/>
              </w:rPr>
              <w:t xml:space="preserve">const </w:t>
            </w:r>
            <w:r w:rsidRPr="009076E7">
              <w:rPr>
                <w:rFonts w:ascii="Menlo" w:hAnsi="Menlo" w:cs="Menlo"/>
                <w:color w:val="458383"/>
                <w:sz w:val="18"/>
                <w:szCs w:val="18"/>
              </w:rPr>
              <w:t xml:space="preserve">winston </w:t>
            </w:r>
            <w:r w:rsidRPr="009076E7">
              <w:rPr>
                <w:rFonts w:ascii="Menlo" w:hAnsi="Menlo" w:cs="Menlo"/>
                <w:color w:val="000000"/>
                <w:sz w:val="18"/>
                <w:szCs w:val="18"/>
              </w:rPr>
              <w:t xml:space="preserve">= </w:t>
            </w:r>
            <w:r w:rsidRPr="009076E7">
              <w:rPr>
                <w:rFonts w:ascii="Menlo" w:hAnsi="Menlo" w:cs="Menlo"/>
                <w:i/>
                <w:iCs/>
                <w:color w:val="000000"/>
                <w:sz w:val="18"/>
                <w:szCs w:val="18"/>
              </w:rPr>
              <w:t>require</w:t>
            </w:r>
            <w:r w:rsidRPr="009076E7">
              <w:rPr>
                <w:rFonts w:ascii="Menlo" w:hAnsi="Menlo" w:cs="Menlo"/>
                <w:color w:val="000000"/>
                <w:sz w:val="18"/>
                <w:szCs w:val="18"/>
              </w:rPr>
              <w:t>(</w:t>
            </w:r>
            <w:r w:rsidRPr="009076E7">
              <w:rPr>
                <w:rFonts w:ascii="Menlo" w:hAnsi="Menlo" w:cs="Menlo"/>
                <w:b/>
                <w:bCs/>
                <w:color w:val="008000"/>
                <w:sz w:val="18"/>
                <w:szCs w:val="18"/>
              </w:rPr>
              <w:t>'winston'</w:t>
            </w:r>
            <w:r w:rsidRPr="009076E7">
              <w:rPr>
                <w:rFonts w:ascii="Menlo" w:hAnsi="Menlo" w:cs="Menlo"/>
                <w:color w:val="000000"/>
                <w:sz w:val="18"/>
                <w:szCs w:val="18"/>
              </w:rPr>
              <w:t>);</w:t>
            </w:r>
            <w:r w:rsidRPr="009076E7">
              <w:rPr>
                <w:rFonts w:ascii="Menlo" w:hAnsi="Menlo" w:cs="Menlo"/>
                <w:color w:val="000000"/>
                <w:sz w:val="18"/>
                <w:szCs w:val="18"/>
              </w:rPr>
              <w:br/>
            </w:r>
            <w:r w:rsidRPr="009076E7">
              <w:rPr>
                <w:rFonts w:ascii="Menlo" w:hAnsi="Menlo" w:cs="Menlo"/>
                <w:color w:val="000000"/>
                <w:sz w:val="18"/>
                <w:szCs w:val="18"/>
              </w:rPr>
              <w:br/>
            </w:r>
            <w:r w:rsidRPr="009076E7">
              <w:rPr>
                <w:rFonts w:ascii="Menlo" w:hAnsi="Menlo" w:cs="Menlo"/>
                <w:b/>
                <w:bCs/>
                <w:color w:val="000080"/>
                <w:sz w:val="18"/>
                <w:szCs w:val="18"/>
              </w:rPr>
              <w:t xml:space="preserve">let </w:t>
            </w:r>
            <w:r w:rsidRPr="009076E7">
              <w:rPr>
                <w:rFonts w:ascii="Menlo" w:hAnsi="Menlo" w:cs="Menlo"/>
                <w:color w:val="458383"/>
                <w:sz w:val="18"/>
                <w:szCs w:val="18"/>
              </w:rPr>
              <w:t xml:space="preserve">logger </w:t>
            </w:r>
            <w:r w:rsidRPr="009076E7">
              <w:rPr>
                <w:rFonts w:ascii="Menlo" w:hAnsi="Menlo" w:cs="Menlo"/>
                <w:color w:val="000000"/>
                <w:sz w:val="18"/>
                <w:szCs w:val="18"/>
              </w:rPr>
              <w:t xml:space="preserve">= </w:t>
            </w:r>
            <w:r w:rsidRPr="009076E7">
              <w:rPr>
                <w:rFonts w:ascii="Menlo" w:hAnsi="Menlo" w:cs="Menlo"/>
                <w:b/>
                <w:bCs/>
                <w:color w:val="000080"/>
                <w:sz w:val="18"/>
                <w:szCs w:val="18"/>
              </w:rPr>
              <w:t xml:space="preserve">new </w:t>
            </w:r>
            <w:r w:rsidRPr="009076E7">
              <w:rPr>
                <w:rFonts w:ascii="Menlo" w:hAnsi="Menlo" w:cs="Menlo"/>
                <w:color w:val="458383"/>
                <w:sz w:val="18"/>
                <w:szCs w:val="18"/>
              </w:rPr>
              <w:t>winston</w:t>
            </w:r>
            <w:r w:rsidRPr="009076E7">
              <w:rPr>
                <w:rFonts w:ascii="Menlo" w:hAnsi="Menlo" w:cs="Menlo"/>
                <w:color w:val="000000"/>
                <w:sz w:val="18"/>
                <w:szCs w:val="18"/>
              </w:rPr>
              <w:t>.Logger({</w:t>
            </w:r>
            <w:r w:rsidRPr="009076E7">
              <w:rPr>
                <w:rFonts w:ascii="Menlo" w:hAnsi="Menlo" w:cs="Menlo"/>
                <w:color w:val="000000"/>
                <w:sz w:val="18"/>
                <w:szCs w:val="18"/>
              </w:rPr>
              <w:br/>
              <w:t xml:space="preserve">    </w:t>
            </w:r>
            <w:r w:rsidRPr="009076E7">
              <w:rPr>
                <w:rFonts w:ascii="Menlo" w:hAnsi="Menlo" w:cs="Menlo"/>
                <w:b/>
                <w:bCs/>
                <w:color w:val="660E7A"/>
                <w:sz w:val="18"/>
                <w:szCs w:val="18"/>
              </w:rPr>
              <w:t>transports</w:t>
            </w:r>
            <w:r w:rsidRPr="009076E7">
              <w:rPr>
                <w:rFonts w:ascii="Menlo" w:hAnsi="Menlo" w:cs="Menlo"/>
                <w:color w:val="000000"/>
                <w:sz w:val="18"/>
                <w:szCs w:val="18"/>
              </w:rPr>
              <w:t>:[</w:t>
            </w:r>
            <w:r w:rsidRPr="009076E7">
              <w:rPr>
                <w:rFonts w:ascii="Menlo" w:hAnsi="Menlo" w:cs="Menlo"/>
                <w:color w:val="000000"/>
                <w:sz w:val="18"/>
                <w:szCs w:val="18"/>
              </w:rPr>
              <w:br/>
              <w:t xml:space="preserve">        </w:t>
            </w:r>
            <w:r w:rsidRPr="009076E7">
              <w:rPr>
                <w:rFonts w:ascii="Menlo" w:hAnsi="Menlo" w:cs="Menlo"/>
                <w:b/>
                <w:bCs/>
                <w:color w:val="000080"/>
                <w:sz w:val="18"/>
                <w:szCs w:val="18"/>
              </w:rPr>
              <w:t xml:space="preserve">new </w:t>
            </w:r>
            <w:r w:rsidRPr="009076E7">
              <w:rPr>
                <w:rFonts w:ascii="Menlo" w:hAnsi="Menlo" w:cs="Menlo"/>
                <w:color w:val="458383"/>
                <w:sz w:val="18"/>
                <w:szCs w:val="18"/>
              </w:rPr>
              <w:t>winston</w:t>
            </w:r>
            <w:r w:rsidRPr="009076E7">
              <w:rPr>
                <w:rFonts w:ascii="Menlo" w:hAnsi="Menlo" w:cs="Menlo"/>
                <w:color w:val="000000"/>
                <w:sz w:val="18"/>
                <w:szCs w:val="18"/>
              </w:rPr>
              <w:t>.transports.File({</w:t>
            </w:r>
            <w:r w:rsidRPr="009076E7">
              <w:rPr>
                <w:rFonts w:ascii="Menlo" w:hAnsi="Menlo" w:cs="Menlo"/>
                <w:color w:val="000000"/>
                <w:sz w:val="18"/>
                <w:szCs w:val="18"/>
              </w:rPr>
              <w:br/>
              <w:t xml:space="preserve">            </w:t>
            </w:r>
            <w:r w:rsidRPr="009076E7">
              <w:rPr>
                <w:rFonts w:ascii="Menlo" w:hAnsi="Menlo" w:cs="Menlo"/>
                <w:b/>
                <w:bCs/>
                <w:color w:val="660E7A"/>
                <w:sz w:val="18"/>
                <w:szCs w:val="18"/>
              </w:rPr>
              <w:t>filename</w:t>
            </w:r>
            <w:r w:rsidRPr="009076E7">
              <w:rPr>
                <w:rFonts w:ascii="Menlo" w:hAnsi="Menlo" w:cs="Menlo"/>
                <w:color w:val="000000"/>
                <w:sz w:val="18"/>
                <w:szCs w:val="18"/>
              </w:rPr>
              <w:t>:</w:t>
            </w:r>
            <w:r w:rsidRPr="009076E7">
              <w:rPr>
                <w:rFonts w:ascii="Menlo" w:hAnsi="Menlo" w:cs="Menlo"/>
                <w:b/>
                <w:bCs/>
                <w:color w:val="008000"/>
                <w:sz w:val="18"/>
                <w:szCs w:val="18"/>
              </w:rPr>
              <w:t>'./test.log'</w:t>
            </w:r>
            <w:r w:rsidRPr="009076E7">
              <w:rPr>
                <w:rFonts w:ascii="Menlo" w:hAnsi="Menlo" w:cs="Menlo"/>
                <w:color w:val="000000"/>
                <w:sz w:val="18"/>
                <w:szCs w:val="18"/>
              </w:rPr>
              <w:t>,</w:t>
            </w:r>
            <w:r w:rsidRPr="009076E7">
              <w:rPr>
                <w:rFonts w:ascii="Menlo" w:hAnsi="Menlo" w:cs="Menlo"/>
                <w:color w:val="000000"/>
                <w:sz w:val="18"/>
                <w:szCs w:val="18"/>
              </w:rPr>
              <w:br/>
              <w:t xml:space="preserve">            </w:t>
            </w:r>
            <w:r w:rsidRPr="009076E7">
              <w:rPr>
                <w:rFonts w:ascii="Menlo" w:hAnsi="Menlo" w:cs="Menlo"/>
                <w:b/>
                <w:bCs/>
                <w:color w:val="660E7A"/>
                <w:sz w:val="18"/>
                <w:szCs w:val="18"/>
              </w:rPr>
              <w:t>name</w:t>
            </w:r>
            <w:r w:rsidRPr="009076E7">
              <w:rPr>
                <w:rFonts w:ascii="Menlo" w:hAnsi="Menlo" w:cs="Menlo"/>
                <w:color w:val="000000"/>
                <w:sz w:val="18"/>
                <w:szCs w:val="18"/>
              </w:rPr>
              <w:t>:</w:t>
            </w:r>
            <w:r w:rsidRPr="009076E7">
              <w:rPr>
                <w:rFonts w:ascii="Menlo" w:hAnsi="Menlo" w:cs="Menlo"/>
                <w:b/>
                <w:bCs/>
                <w:color w:val="008000"/>
                <w:sz w:val="18"/>
                <w:szCs w:val="18"/>
              </w:rPr>
              <w:t>'transFile'</w:t>
            </w:r>
            <w:r w:rsidRPr="009076E7">
              <w:rPr>
                <w:rFonts w:ascii="Menlo" w:hAnsi="Menlo" w:cs="Menlo"/>
                <w:b/>
                <w:bCs/>
                <w:color w:val="008000"/>
                <w:sz w:val="18"/>
                <w:szCs w:val="18"/>
              </w:rPr>
              <w:br/>
              <w:t xml:space="preserve">        </w:t>
            </w:r>
            <w:r w:rsidRPr="009076E7">
              <w:rPr>
                <w:rFonts w:ascii="Menlo" w:hAnsi="Menlo" w:cs="Menlo"/>
                <w:color w:val="000000"/>
                <w:sz w:val="18"/>
                <w:szCs w:val="18"/>
              </w:rPr>
              <w:t>})</w:t>
            </w:r>
            <w:r w:rsidRPr="009076E7">
              <w:rPr>
                <w:rFonts w:ascii="Menlo" w:hAnsi="Menlo" w:cs="Menlo"/>
                <w:color w:val="000000"/>
                <w:sz w:val="18"/>
                <w:szCs w:val="18"/>
              </w:rPr>
              <w:br/>
              <w:t xml:space="preserve">    ]</w:t>
            </w:r>
            <w:r w:rsidRPr="009076E7">
              <w:rPr>
                <w:rFonts w:ascii="Menlo" w:hAnsi="Menlo" w:cs="Menlo"/>
                <w:color w:val="000000"/>
                <w:sz w:val="18"/>
                <w:szCs w:val="18"/>
              </w:rPr>
              <w:br/>
              <w:t>});</w:t>
            </w:r>
            <w:r w:rsidRPr="009076E7">
              <w:rPr>
                <w:rFonts w:ascii="Menlo" w:hAnsi="Menlo" w:cs="Menlo"/>
                <w:color w:val="000000"/>
                <w:sz w:val="18"/>
                <w:szCs w:val="18"/>
              </w:rPr>
              <w:br/>
            </w:r>
            <w:r w:rsidRPr="009076E7">
              <w:rPr>
                <w:rFonts w:ascii="Menlo" w:hAnsi="Menlo" w:cs="Menlo"/>
                <w:color w:val="000000"/>
                <w:sz w:val="18"/>
                <w:szCs w:val="18"/>
              </w:rPr>
              <w:br/>
            </w:r>
            <w:r w:rsidRPr="009076E7">
              <w:rPr>
                <w:rFonts w:ascii="Menlo" w:hAnsi="Menlo" w:cs="Menlo"/>
                <w:b/>
                <w:bCs/>
                <w:color w:val="000080"/>
                <w:sz w:val="18"/>
                <w:szCs w:val="18"/>
              </w:rPr>
              <w:t xml:space="preserve">var </w:t>
            </w:r>
            <w:r w:rsidRPr="009076E7">
              <w:rPr>
                <w:rFonts w:ascii="Menlo" w:hAnsi="Menlo" w:cs="Menlo"/>
                <w:color w:val="458383"/>
                <w:sz w:val="18"/>
                <w:szCs w:val="18"/>
              </w:rPr>
              <w:t xml:space="preserve">index </w:t>
            </w:r>
            <w:r w:rsidRPr="009076E7">
              <w:rPr>
                <w:rFonts w:ascii="Menlo" w:hAnsi="Menlo" w:cs="Menlo"/>
                <w:color w:val="000000"/>
                <w:sz w:val="18"/>
                <w:szCs w:val="18"/>
              </w:rPr>
              <w:t xml:space="preserve">= </w:t>
            </w:r>
            <w:r w:rsidRPr="009076E7">
              <w:rPr>
                <w:rFonts w:ascii="Menlo" w:hAnsi="Menlo" w:cs="Menlo"/>
                <w:color w:val="0000FF"/>
                <w:sz w:val="18"/>
                <w:szCs w:val="18"/>
              </w:rPr>
              <w:t>0</w:t>
            </w:r>
            <w:r w:rsidRPr="009076E7">
              <w:rPr>
                <w:rFonts w:ascii="Menlo" w:hAnsi="Menlo" w:cs="Menlo"/>
                <w:color w:val="000000"/>
                <w:sz w:val="18"/>
                <w:szCs w:val="18"/>
              </w:rPr>
              <w:t>;</w:t>
            </w:r>
            <w:r w:rsidRPr="009076E7">
              <w:rPr>
                <w:rFonts w:ascii="Menlo" w:hAnsi="Menlo" w:cs="Menlo"/>
                <w:color w:val="000000"/>
                <w:sz w:val="18"/>
                <w:szCs w:val="18"/>
              </w:rPr>
              <w:br/>
              <w:t>(</w:t>
            </w:r>
            <w:r w:rsidRPr="009076E7">
              <w:rPr>
                <w:rFonts w:ascii="Menlo" w:hAnsi="Menlo" w:cs="Menlo"/>
                <w:b/>
                <w:bCs/>
                <w:color w:val="000080"/>
                <w:sz w:val="18"/>
                <w:szCs w:val="18"/>
              </w:rPr>
              <w:t xml:space="preserve">function </w:t>
            </w:r>
            <w:r w:rsidRPr="009076E7">
              <w:rPr>
                <w:rFonts w:ascii="Menlo" w:hAnsi="Menlo" w:cs="Menlo"/>
                <w:color w:val="000000"/>
                <w:sz w:val="18"/>
                <w:szCs w:val="18"/>
              </w:rPr>
              <w:t>f(){</w:t>
            </w:r>
            <w:r w:rsidRPr="009076E7">
              <w:rPr>
                <w:rFonts w:ascii="Menlo" w:hAnsi="Menlo" w:cs="Menlo"/>
                <w:color w:val="000000"/>
                <w:sz w:val="18"/>
                <w:szCs w:val="18"/>
              </w:rPr>
              <w:br/>
              <w:t xml:space="preserve">    </w:t>
            </w:r>
            <w:r w:rsidRPr="009076E7">
              <w:rPr>
                <w:rFonts w:ascii="Menlo" w:hAnsi="Menlo" w:cs="Menlo"/>
                <w:i/>
                <w:iCs/>
                <w:color w:val="000000"/>
                <w:sz w:val="18"/>
                <w:szCs w:val="18"/>
              </w:rPr>
              <w:t>setTimeout</w:t>
            </w:r>
            <w:r w:rsidRPr="009076E7">
              <w:rPr>
                <w:rFonts w:ascii="Menlo" w:hAnsi="Menlo" w:cs="Menlo"/>
                <w:color w:val="000000"/>
                <w:sz w:val="18"/>
                <w:szCs w:val="18"/>
              </w:rPr>
              <w:t>(()=&gt;{</w:t>
            </w:r>
            <w:r w:rsidRPr="009076E7">
              <w:rPr>
                <w:rFonts w:ascii="Menlo" w:hAnsi="Menlo" w:cs="Menlo"/>
                <w:color w:val="000000"/>
                <w:sz w:val="18"/>
                <w:szCs w:val="18"/>
              </w:rPr>
              <w:br/>
              <w:t xml:space="preserve">        </w:t>
            </w:r>
            <w:r w:rsidRPr="009076E7">
              <w:rPr>
                <w:rFonts w:ascii="Menlo" w:hAnsi="Menlo" w:cs="Menlo"/>
                <w:color w:val="458383"/>
                <w:sz w:val="18"/>
                <w:szCs w:val="18"/>
              </w:rPr>
              <w:t>logger</w:t>
            </w:r>
            <w:r w:rsidRPr="009076E7">
              <w:rPr>
                <w:rFonts w:ascii="Menlo" w:hAnsi="Menlo" w:cs="Menlo"/>
                <w:color w:val="000000"/>
                <w:sz w:val="18"/>
                <w:szCs w:val="18"/>
              </w:rPr>
              <w:t>.</w:t>
            </w:r>
            <w:r w:rsidRPr="009076E7">
              <w:rPr>
                <w:rFonts w:ascii="Menlo" w:hAnsi="Menlo" w:cs="Menlo"/>
                <w:color w:val="7A7A43"/>
                <w:sz w:val="18"/>
                <w:szCs w:val="18"/>
              </w:rPr>
              <w:t>info</w:t>
            </w:r>
            <w:r w:rsidRPr="009076E7">
              <w:rPr>
                <w:rFonts w:ascii="Menlo" w:hAnsi="Menlo" w:cs="Menlo"/>
                <w:color w:val="000000"/>
                <w:sz w:val="18"/>
                <w:szCs w:val="18"/>
              </w:rPr>
              <w:t>(</w:t>
            </w:r>
            <w:r w:rsidRPr="009076E7">
              <w:rPr>
                <w:rFonts w:ascii="Menlo" w:hAnsi="Menlo" w:cs="Menlo"/>
                <w:color w:val="458383"/>
                <w:sz w:val="18"/>
                <w:szCs w:val="18"/>
              </w:rPr>
              <w:t xml:space="preserve">index </w:t>
            </w:r>
            <w:r w:rsidRPr="009076E7">
              <w:rPr>
                <w:rFonts w:ascii="Menlo" w:hAnsi="Menlo" w:cs="Menlo"/>
                <w:color w:val="000000"/>
                <w:sz w:val="18"/>
                <w:szCs w:val="18"/>
              </w:rPr>
              <w:t>++);</w:t>
            </w:r>
            <w:r w:rsidRPr="009076E7">
              <w:rPr>
                <w:rFonts w:ascii="Menlo" w:hAnsi="Menlo" w:cs="Menlo"/>
                <w:color w:val="000000"/>
                <w:sz w:val="18"/>
                <w:szCs w:val="18"/>
              </w:rPr>
              <w:br/>
              <w:t xml:space="preserve">        </w:t>
            </w:r>
            <w:r w:rsidRPr="009076E7">
              <w:rPr>
                <w:rFonts w:ascii="Menlo" w:hAnsi="Menlo" w:cs="Menlo"/>
                <w:i/>
                <w:iCs/>
                <w:color w:val="000000"/>
                <w:sz w:val="18"/>
                <w:szCs w:val="18"/>
              </w:rPr>
              <w:t>f</w:t>
            </w:r>
            <w:r w:rsidRPr="009076E7">
              <w:rPr>
                <w:rFonts w:ascii="Menlo" w:hAnsi="Menlo" w:cs="Menlo"/>
                <w:color w:val="000000"/>
                <w:sz w:val="18"/>
                <w:szCs w:val="18"/>
              </w:rPr>
              <w:t>();</w:t>
            </w:r>
            <w:r w:rsidRPr="009076E7">
              <w:rPr>
                <w:rFonts w:ascii="Menlo" w:hAnsi="Menlo" w:cs="Menlo"/>
                <w:color w:val="000000"/>
                <w:sz w:val="18"/>
                <w:szCs w:val="18"/>
              </w:rPr>
              <w:br/>
              <w:t xml:space="preserve">    },</w:t>
            </w:r>
            <w:r w:rsidRPr="009076E7">
              <w:rPr>
                <w:rFonts w:ascii="Menlo" w:hAnsi="Menlo" w:cs="Menlo"/>
                <w:color w:val="0000FF"/>
                <w:sz w:val="18"/>
                <w:szCs w:val="18"/>
              </w:rPr>
              <w:t>1000</w:t>
            </w:r>
            <w:r w:rsidRPr="009076E7">
              <w:rPr>
                <w:rFonts w:ascii="Menlo" w:hAnsi="Menlo" w:cs="Menlo"/>
                <w:color w:val="000000"/>
                <w:sz w:val="18"/>
                <w:szCs w:val="18"/>
              </w:rPr>
              <w:t>);</w:t>
            </w:r>
            <w:r w:rsidRPr="009076E7">
              <w:rPr>
                <w:rFonts w:ascii="Menlo" w:hAnsi="Menlo" w:cs="Menlo"/>
                <w:color w:val="000000"/>
                <w:sz w:val="18"/>
                <w:szCs w:val="18"/>
              </w:rPr>
              <w:br/>
              <w:t>})();</w:t>
            </w:r>
            <w:r w:rsidRPr="009076E7">
              <w:rPr>
                <w:rFonts w:ascii="Menlo" w:hAnsi="Menlo" w:cs="Menlo"/>
                <w:color w:val="000000"/>
                <w:sz w:val="18"/>
                <w:szCs w:val="18"/>
              </w:rPr>
              <w:br/>
            </w:r>
            <w:r w:rsidRPr="009076E7">
              <w:rPr>
                <w:rFonts w:ascii="Menlo" w:hAnsi="Menlo" w:cs="Menlo"/>
                <w:color w:val="000000"/>
                <w:sz w:val="18"/>
                <w:szCs w:val="18"/>
              </w:rPr>
              <w:br/>
            </w:r>
            <w:r w:rsidRPr="009076E7">
              <w:rPr>
                <w:rFonts w:ascii="Menlo" w:hAnsi="Menlo" w:cs="Menlo"/>
                <w:color w:val="458383"/>
                <w:sz w:val="18"/>
                <w:szCs w:val="18"/>
              </w:rPr>
              <w:t>logger</w:t>
            </w:r>
            <w:r w:rsidRPr="009076E7">
              <w:rPr>
                <w:rFonts w:ascii="Menlo" w:hAnsi="Menlo" w:cs="Menlo"/>
                <w:color w:val="000000"/>
                <w:sz w:val="18"/>
                <w:szCs w:val="18"/>
              </w:rPr>
              <w:t xml:space="preserve">.stream({ </w:t>
            </w:r>
            <w:r w:rsidRPr="009076E7">
              <w:rPr>
                <w:rFonts w:ascii="Menlo" w:hAnsi="Menlo" w:cs="Menlo"/>
                <w:b/>
                <w:bCs/>
                <w:color w:val="660E7A"/>
                <w:sz w:val="18"/>
                <w:szCs w:val="18"/>
              </w:rPr>
              <w:t>start</w:t>
            </w:r>
            <w:r w:rsidRPr="009076E7">
              <w:rPr>
                <w:rFonts w:ascii="Menlo" w:hAnsi="Menlo" w:cs="Menlo"/>
                <w:color w:val="000000"/>
                <w:sz w:val="18"/>
                <w:szCs w:val="18"/>
              </w:rPr>
              <w:t>: -</w:t>
            </w:r>
            <w:r w:rsidRPr="009076E7">
              <w:rPr>
                <w:rFonts w:ascii="Menlo" w:hAnsi="Menlo" w:cs="Menlo"/>
                <w:color w:val="0000FF"/>
                <w:sz w:val="18"/>
                <w:szCs w:val="18"/>
              </w:rPr>
              <w:t xml:space="preserve">1 </w:t>
            </w:r>
            <w:r w:rsidRPr="009076E7">
              <w:rPr>
                <w:rFonts w:ascii="Menlo" w:hAnsi="Menlo" w:cs="Menlo"/>
                <w:color w:val="000000"/>
                <w:sz w:val="18"/>
                <w:szCs w:val="18"/>
              </w:rPr>
              <w:t>}).</w:t>
            </w:r>
            <w:r w:rsidRPr="009076E7">
              <w:rPr>
                <w:rFonts w:ascii="Menlo" w:hAnsi="Menlo" w:cs="Menlo"/>
                <w:b/>
                <w:bCs/>
                <w:color w:val="660E7A"/>
                <w:sz w:val="18"/>
                <w:szCs w:val="18"/>
              </w:rPr>
              <w:t>on</w:t>
            </w:r>
            <w:r w:rsidRPr="009076E7">
              <w:rPr>
                <w:rFonts w:ascii="Menlo" w:hAnsi="Menlo" w:cs="Menlo"/>
                <w:color w:val="000000"/>
                <w:sz w:val="18"/>
                <w:szCs w:val="18"/>
              </w:rPr>
              <w:t>(</w:t>
            </w:r>
            <w:r w:rsidRPr="009076E7">
              <w:rPr>
                <w:rFonts w:ascii="Menlo" w:hAnsi="Menlo" w:cs="Menlo"/>
                <w:b/>
                <w:bCs/>
                <w:color w:val="008000"/>
                <w:sz w:val="18"/>
                <w:szCs w:val="18"/>
              </w:rPr>
              <w:t>'log'</w:t>
            </w:r>
            <w:r w:rsidRPr="009076E7">
              <w:rPr>
                <w:rFonts w:ascii="Menlo" w:hAnsi="Menlo" w:cs="Menlo"/>
                <w:color w:val="000000"/>
                <w:sz w:val="18"/>
                <w:szCs w:val="18"/>
              </w:rPr>
              <w:t xml:space="preserve">, </w:t>
            </w:r>
            <w:r w:rsidRPr="009076E7">
              <w:rPr>
                <w:rFonts w:ascii="Menlo" w:hAnsi="Menlo" w:cs="Menlo"/>
                <w:b/>
                <w:bCs/>
                <w:color w:val="000080"/>
                <w:sz w:val="18"/>
                <w:szCs w:val="18"/>
              </w:rPr>
              <w:t>function</w:t>
            </w:r>
            <w:r w:rsidRPr="009076E7">
              <w:rPr>
                <w:rFonts w:ascii="Menlo" w:hAnsi="Menlo" w:cs="Menlo"/>
                <w:color w:val="000000"/>
                <w:sz w:val="18"/>
                <w:szCs w:val="18"/>
              </w:rPr>
              <w:t>(log) {</w:t>
            </w:r>
            <w:r w:rsidRPr="009076E7">
              <w:rPr>
                <w:rFonts w:ascii="Menlo" w:hAnsi="Menlo" w:cs="Menlo"/>
                <w:color w:val="000000"/>
                <w:sz w:val="18"/>
                <w:szCs w:val="18"/>
              </w:rPr>
              <w:br/>
              <w:t xml:space="preserve">    </w:t>
            </w:r>
            <w:r w:rsidRPr="009076E7">
              <w:rPr>
                <w:rFonts w:ascii="Menlo" w:hAnsi="Menlo" w:cs="Menlo"/>
                <w:b/>
                <w:bCs/>
                <w:i/>
                <w:iCs/>
                <w:color w:val="660E7A"/>
                <w:sz w:val="18"/>
                <w:szCs w:val="18"/>
              </w:rPr>
              <w:t>console</w:t>
            </w:r>
            <w:r w:rsidRPr="009076E7">
              <w:rPr>
                <w:rFonts w:ascii="Menlo" w:hAnsi="Menlo" w:cs="Menlo"/>
                <w:color w:val="000000"/>
                <w:sz w:val="18"/>
                <w:szCs w:val="18"/>
              </w:rPr>
              <w:t>.</w:t>
            </w:r>
            <w:r w:rsidRPr="009076E7">
              <w:rPr>
                <w:rFonts w:ascii="Menlo" w:hAnsi="Menlo" w:cs="Menlo"/>
                <w:color w:val="7A7A43"/>
                <w:sz w:val="18"/>
                <w:szCs w:val="18"/>
              </w:rPr>
              <w:t>log</w:t>
            </w:r>
            <w:r w:rsidRPr="009076E7">
              <w:rPr>
                <w:rFonts w:ascii="Menlo" w:hAnsi="Menlo" w:cs="Menlo"/>
                <w:color w:val="000000"/>
                <w:sz w:val="18"/>
                <w:szCs w:val="18"/>
              </w:rPr>
              <w:t>(log);</w:t>
            </w:r>
            <w:r w:rsidRPr="009076E7">
              <w:rPr>
                <w:rFonts w:ascii="Menlo" w:hAnsi="Menlo" w:cs="Menlo"/>
                <w:color w:val="000000"/>
                <w:sz w:val="18"/>
                <w:szCs w:val="18"/>
              </w:rPr>
              <w:br/>
              <w:t xml:space="preserve">    </w:t>
            </w:r>
            <w:r w:rsidRPr="009076E7">
              <w:rPr>
                <w:rFonts w:ascii="Menlo" w:hAnsi="Menlo" w:cs="Menlo"/>
                <w:b/>
                <w:bCs/>
                <w:i/>
                <w:iCs/>
                <w:color w:val="660E7A"/>
                <w:sz w:val="18"/>
                <w:szCs w:val="18"/>
              </w:rPr>
              <w:t>console</w:t>
            </w:r>
            <w:r w:rsidRPr="009076E7">
              <w:rPr>
                <w:rFonts w:ascii="Menlo" w:hAnsi="Menlo" w:cs="Menlo"/>
                <w:color w:val="000000"/>
                <w:sz w:val="18"/>
                <w:szCs w:val="18"/>
              </w:rPr>
              <w:t>.</w:t>
            </w:r>
            <w:r w:rsidRPr="009076E7">
              <w:rPr>
                <w:rFonts w:ascii="Menlo" w:hAnsi="Menlo" w:cs="Menlo"/>
                <w:color w:val="7A7A43"/>
                <w:sz w:val="18"/>
                <w:szCs w:val="18"/>
              </w:rPr>
              <w:t>log</w:t>
            </w:r>
            <w:r w:rsidRPr="009076E7">
              <w:rPr>
                <w:rFonts w:ascii="Menlo" w:hAnsi="Menlo" w:cs="Menlo"/>
                <w:color w:val="000000"/>
                <w:sz w:val="18"/>
                <w:szCs w:val="18"/>
              </w:rPr>
              <w:t>(</w:t>
            </w:r>
            <w:r w:rsidRPr="009076E7">
              <w:rPr>
                <w:rFonts w:ascii="Menlo" w:hAnsi="Menlo" w:cs="Menlo"/>
                <w:b/>
                <w:bCs/>
                <w:color w:val="008000"/>
                <w:sz w:val="18"/>
                <w:szCs w:val="18"/>
              </w:rPr>
              <w:t>'-----------------------------------------'</w:t>
            </w:r>
            <w:r w:rsidRPr="009076E7">
              <w:rPr>
                <w:rFonts w:ascii="Menlo" w:hAnsi="Menlo" w:cs="Menlo"/>
                <w:color w:val="000000"/>
                <w:sz w:val="18"/>
                <w:szCs w:val="18"/>
              </w:rPr>
              <w:t>);</w:t>
            </w:r>
            <w:r w:rsidRPr="009076E7">
              <w:rPr>
                <w:rFonts w:ascii="Menlo" w:hAnsi="Menlo" w:cs="Menlo"/>
                <w:color w:val="000000"/>
                <w:sz w:val="18"/>
                <w:szCs w:val="18"/>
              </w:rPr>
              <w:br/>
              <w:t>});</w:t>
            </w:r>
          </w:p>
        </w:tc>
      </w:tr>
    </w:tbl>
    <w:p w14:paraId="0DC43207" w14:textId="77777777" w:rsidR="009076E7" w:rsidRDefault="009076E7" w:rsidP="009076E7">
      <w:pPr>
        <w:ind w:left="420"/>
      </w:pPr>
      <w:r>
        <w:rPr>
          <w:rFonts w:hint="eastAsia"/>
        </w:rPr>
        <w:t>打印结果：</w:t>
      </w:r>
    </w:p>
    <w:p w14:paraId="5D23FD43" w14:textId="3ABFEDEA" w:rsidR="009076E7" w:rsidRDefault="009076E7" w:rsidP="009076E7">
      <w:pPr>
        <w:ind w:left="420" w:firstLine="420"/>
      </w:pPr>
      <w:r>
        <w:rPr>
          <w:rFonts w:hint="eastAsia"/>
        </w:rPr>
        <w:t>先将原有日志读回，然后每次打印都会调用回调函数，将日志信息作为参数传入</w:t>
      </w:r>
    </w:p>
    <w:p w14:paraId="5E28CDE7" w14:textId="77A318CA" w:rsidR="004F211F" w:rsidRDefault="004F211F" w:rsidP="004F211F">
      <w:pPr>
        <w:pStyle w:val="4"/>
      </w:pPr>
      <w:r>
        <w:rPr>
          <w:rFonts w:hint="eastAsia"/>
        </w:rPr>
        <w:t>异常</w:t>
      </w:r>
    </w:p>
    <w:p w14:paraId="46FB0467" w14:textId="1D564EE1" w:rsidR="004F211F" w:rsidRDefault="00C15918" w:rsidP="0014417E">
      <w:pPr>
        <w:ind w:left="420"/>
      </w:pPr>
      <w:r>
        <w:rPr>
          <w:rFonts w:hint="eastAsia"/>
        </w:rPr>
        <w:t>winston可以用来捕获并打印</w:t>
      </w:r>
      <w:r w:rsidRPr="00C15918">
        <w:t>uncaughtException</w:t>
      </w:r>
    </w:p>
    <w:p w14:paraId="131CDBF7" w14:textId="69AE8994" w:rsidR="00C15918" w:rsidRDefault="00C15918" w:rsidP="00315AED">
      <w:pPr>
        <w:pStyle w:val="5"/>
        <w:numPr>
          <w:ilvl w:val="0"/>
          <w:numId w:val="280"/>
        </w:numPr>
        <w:ind w:right="210"/>
      </w:pPr>
      <w:r>
        <w:rPr>
          <w:rFonts w:hint="eastAsia"/>
        </w:rPr>
        <w:t>uncaughtException</w:t>
      </w:r>
    </w:p>
    <w:p w14:paraId="67E0D9DD" w14:textId="03E5B6EC" w:rsidR="00C15918" w:rsidRDefault="00C15918" w:rsidP="00C15918">
      <w:pPr>
        <w:ind w:left="840"/>
      </w:pPr>
      <w:r>
        <w:rPr>
          <w:rFonts w:hint="eastAsia"/>
        </w:rPr>
        <w:t>就是未捕获的异常</w:t>
      </w:r>
    </w:p>
    <w:p w14:paraId="1EA7271F" w14:textId="0EAAFAF2" w:rsidR="00C15918" w:rsidRDefault="00C15918" w:rsidP="00C15918">
      <w:pPr>
        <w:pStyle w:val="5"/>
        <w:ind w:right="210"/>
      </w:pPr>
      <w:r>
        <w:rPr>
          <w:rFonts w:hint="eastAsia"/>
        </w:rPr>
        <w:t>winston记录uncaughtException的</w:t>
      </w:r>
      <w:r>
        <w:t>2</w:t>
      </w:r>
      <w:r>
        <w:rPr>
          <w:rFonts w:hint="eastAsia"/>
        </w:rPr>
        <w:t>种方式</w:t>
      </w:r>
    </w:p>
    <w:p w14:paraId="35E74655" w14:textId="589FE13E" w:rsidR="00643233" w:rsidRDefault="00643233" w:rsidP="00315AED">
      <w:pPr>
        <w:pStyle w:val="a8"/>
        <w:numPr>
          <w:ilvl w:val="0"/>
          <w:numId w:val="281"/>
        </w:numPr>
        <w:ind w:firstLineChars="0"/>
      </w:pPr>
      <w:r>
        <w:rPr>
          <w:rFonts w:hint="eastAsia"/>
        </w:rPr>
        <w:t>实例化logger时指定</w:t>
      </w:r>
    </w:p>
    <w:tbl>
      <w:tblPr>
        <w:tblStyle w:val="ac"/>
        <w:tblW w:w="0" w:type="auto"/>
        <w:tblInd w:w="840" w:type="dxa"/>
        <w:tblLook w:val="04A0" w:firstRow="1" w:lastRow="0" w:firstColumn="1" w:lastColumn="0" w:noHBand="0" w:noVBand="1"/>
      </w:tblPr>
      <w:tblGrid>
        <w:gridCol w:w="7456"/>
      </w:tblGrid>
      <w:tr w:rsidR="00643233" w14:paraId="39D1D900" w14:textId="77777777" w:rsidTr="00643233">
        <w:tc>
          <w:tcPr>
            <w:tcW w:w="8296" w:type="dxa"/>
          </w:tcPr>
          <w:p w14:paraId="3DF34CB0" w14:textId="386EA504" w:rsidR="00643233" w:rsidRPr="00643233" w:rsidRDefault="00643233" w:rsidP="00643233">
            <w:pPr>
              <w:pStyle w:val="HTML0"/>
              <w:shd w:val="clear" w:color="auto" w:fill="FFFFFF"/>
              <w:rPr>
                <w:rFonts w:ascii="Menlo" w:hAnsi="Menlo" w:cs="Menlo"/>
                <w:color w:val="000000"/>
                <w:sz w:val="18"/>
                <w:szCs w:val="18"/>
              </w:rPr>
            </w:pPr>
            <w:r w:rsidRPr="00643233">
              <w:rPr>
                <w:rFonts w:ascii="Menlo" w:hAnsi="Menlo" w:cs="Menlo"/>
                <w:b/>
                <w:bCs/>
                <w:color w:val="000080"/>
                <w:sz w:val="18"/>
                <w:szCs w:val="18"/>
              </w:rPr>
              <w:t xml:space="preserve">let </w:t>
            </w:r>
            <w:r w:rsidRPr="00643233">
              <w:rPr>
                <w:rFonts w:ascii="Menlo" w:hAnsi="Menlo" w:cs="Menlo"/>
                <w:color w:val="458383"/>
                <w:sz w:val="18"/>
                <w:szCs w:val="18"/>
              </w:rPr>
              <w:t xml:space="preserve">logger </w:t>
            </w:r>
            <w:r w:rsidRPr="00643233">
              <w:rPr>
                <w:rFonts w:ascii="Menlo" w:hAnsi="Menlo" w:cs="Menlo"/>
                <w:color w:val="000000"/>
                <w:sz w:val="18"/>
                <w:szCs w:val="18"/>
              </w:rPr>
              <w:t xml:space="preserve">= </w:t>
            </w:r>
            <w:r w:rsidRPr="00643233">
              <w:rPr>
                <w:rFonts w:ascii="Menlo" w:hAnsi="Menlo" w:cs="Menlo"/>
                <w:b/>
                <w:bCs/>
                <w:color w:val="000080"/>
                <w:sz w:val="18"/>
                <w:szCs w:val="18"/>
              </w:rPr>
              <w:t xml:space="preserve">new </w:t>
            </w:r>
            <w:r w:rsidRPr="00643233">
              <w:rPr>
                <w:rFonts w:ascii="Menlo" w:hAnsi="Menlo" w:cs="Menlo"/>
                <w:color w:val="458383"/>
                <w:sz w:val="18"/>
                <w:szCs w:val="18"/>
              </w:rPr>
              <w:t>winston</w:t>
            </w:r>
            <w:r w:rsidRPr="00643233">
              <w:rPr>
                <w:rFonts w:ascii="Menlo" w:hAnsi="Menlo" w:cs="Menlo"/>
                <w:color w:val="000000"/>
                <w:sz w:val="18"/>
                <w:szCs w:val="18"/>
              </w:rPr>
              <w:t>.Logger({</w:t>
            </w:r>
            <w:r w:rsidRPr="00643233">
              <w:rPr>
                <w:rFonts w:ascii="Menlo" w:hAnsi="Menlo" w:cs="Menlo"/>
                <w:color w:val="000000"/>
                <w:sz w:val="18"/>
                <w:szCs w:val="18"/>
              </w:rPr>
              <w:br/>
              <w:t xml:space="preserve">    </w:t>
            </w:r>
            <w:r w:rsidRPr="00643233">
              <w:rPr>
                <w:rFonts w:ascii="Menlo" w:hAnsi="Menlo" w:cs="Menlo"/>
                <w:b/>
                <w:bCs/>
                <w:color w:val="660E7A"/>
                <w:sz w:val="18"/>
                <w:szCs w:val="18"/>
              </w:rPr>
              <w:t>transports</w:t>
            </w:r>
            <w:r w:rsidRPr="00643233">
              <w:rPr>
                <w:rFonts w:ascii="Menlo" w:hAnsi="Menlo" w:cs="Menlo"/>
                <w:color w:val="000000"/>
                <w:sz w:val="18"/>
                <w:szCs w:val="18"/>
              </w:rPr>
              <w:t>: [</w:t>
            </w:r>
            <w:r w:rsidRPr="00643233">
              <w:rPr>
                <w:rFonts w:ascii="Menlo" w:hAnsi="Menlo" w:cs="Menlo"/>
                <w:color w:val="000000"/>
                <w:sz w:val="18"/>
                <w:szCs w:val="18"/>
              </w:rPr>
              <w:br/>
              <w:t xml:space="preserve">        </w:t>
            </w:r>
            <w:r w:rsidRPr="00643233">
              <w:rPr>
                <w:rFonts w:ascii="Menlo" w:hAnsi="Menlo" w:cs="Menlo"/>
                <w:b/>
                <w:bCs/>
                <w:color w:val="000080"/>
                <w:sz w:val="18"/>
                <w:szCs w:val="18"/>
              </w:rPr>
              <w:t xml:space="preserve">new </w:t>
            </w:r>
            <w:r w:rsidRPr="00643233">
              <w:rPr>
                <w:rFonts w:ascii="Menlo" w:hAnsi="Menlo" w:cs="Menlo"/>
                <w:color w:val="458383"/>
                <w:sz w:val="18"/>
                <w:szCs w:val="18"/>
              </w:rPr>
              <w:t>winston</w:t>
            </w:r>
            <w:r w:rsidRPr="00643233">
              <w:rPr>
                <w:rFonts w:ascii="Menlo" w:hAnsi="Menlo" w:cs="Menlo"/>
                <w:color w:val="000000"/>
                <w:sz w:val="18"/>
                <w:szCs w:val="18"/>
              </w:rPr>
              <w:t>.transports.File({</w:t>
            </w:r>
            <w:r w:rsidRPr="00643233">
              <w:rPr>
                <w:rFonts w:ascii="Menlo" w:hAnsi="Menlo" w:cs="Menlo"/>
                <w:color w:val="000000"/>
                <w:sz w:val="18"/>
                <w:szCs w:val="18"/>
              </w:rPr>
              <w:br/>
              <w:t xml:space="preserve">            </w:t>
            </w:r>
            <w:r w:rsidRPr="00643233">
              <w:rPr>
                <w:rFonts w:ascii="Menlo" w:hAnsi="Menlo" w:cs="Menlo"/>
                <w:b/>
                <w:bCs/>
                <w:color w:val="660E7A"/>
                <w:sz w:val="18"/>
                <w:szCs w:val="18"/>
              </w:rPr>
              <w:t>filename</w:t>
            </w:r>
            <w:r w:rsidRPr="00643233">
              <w:rPr>
                <w:rFonts w:ascii="Menlo" w:hAnsi="Menlo" w:cs="Menlo"/>
                <w:color w:val="000000"/>
                <w:sz w:val="18"/>
                <w:szCs w:val="18"/>
              </w:rPr>
              <w:t xml:space="preserve">: </w:t>
            </w:r>
            <w:r w:rsidRPr="00643233">
              <w:rPr>
                <w:rFonts w:ascii="Menlo" w:hAnsi="Menlo" w:cs="Menlo"/>
                <w:b/>
                <w:bCs/>
                <w:color w:val="008000"/>
                <w:sz w:val="18"/>
                <w:szCs w:val="18"/>
              </w:rPr>
              <w:t>'./test.log'</w:t>
            </w:r>
            <w:r w:rsidRPr="00643233">
              <w:rPr>
                <w:rFonts w:ascii="Menlo" w:hAnsi="Menlo" w:cs="Menlo"/>
                <w:color w:val="000000"/>
                <w:sz w:val="18"/>
                <w:szCs w:val="18"/>
              </w:rPr>
              <w:t>,</w:t>
            </w:r>
            <w:r w:rsidRPr="00643233">
              <w:rPr>
                <w:rFonts w:ascii="Menlo" w:hAnsi="Menlo" w:cs="Menlo"/>
                <w:color w:val="000000"/>
                <w:sz w:val="18"/>
                <w:szCs w:val="18"/>
              </w:rPr>
              <w:br/>
            </w:r>
            <w:r w:rsidRPr="00643233">
              <w:rPr>
                <w:rFonts w:ascii="Menlo" w:hAnsi="Menlo" w:cs="Menlo"/>
                <w:color w:val="000000"/>
                <w:sz w:val="18"/>
                <w:szCs w:val="18"/>
              </w:rPr>
              <w:lastRenderedPageBreak/>
              <w:t xml:space="preserve">            </w:t>
            </w:r>
            <w:r w:rsidRPr="00643233">
              <w:rPr>
                <w:rFonts w:ascii="Menlo" w:hAnsi="Menlo" w:cs="Menlo"/>
                <w:b/>
                <w:bCs/>
                <w:color w:val="660E7A"/>
                <w:sz w:val="18"/>
                <w:szCs w:val="18"/>
              </w:rPr>
              <w:t>name</w:t>
            </w:r>
            <w:r w:rsidRPr="00643233">
              <w:rPr>
                <w:rFonts w:ascii="Menlo" w:hAnsi="Menlo" w:cs="Menlo"/>
                <w:color w:val="000000"/>
                <w:sz w:val="18"/>
                <w:szCs w:val="18"/>
              </w:rPr>
              <w:t xml:space="preserve">: </w:t>
            </w:r>
            <w:r w:rsidRPr="00643233">
              <w:rPr>
                <w:rFonts w:ascii="Menlo" w:hAnsi="Menlo" w:cs="Menlo"/>
                <w:b/>
                <w:bCs/>
                <w:color w:val="008000"/>
                <w:sz w:val="18"/>
                <w:szCs w:val="18"/>
              </w:rPr>
              <w:t>'transFile'</w:t>
            </w:r>
            <w:r w:rsidRPr="00643233">
              <w:rPr>
                <w:rFonts w:ascii="Menlo" w:hAnsi="Menlo" w:cs="Menlo"/>
                <w:b/>
                <w:bCs/>
                <w:color w:val="008000"/>
                <w:sz w:val="18"/>
                <w:szCs w:val="18"/>
              </w:rPr>
              <w:br/>
              <w:t xml:space="preserve">        </w:t>
            </w:r>
            <w:r w:rsidRPr="00643233">
              <w:rPr>
                <w:rFonts w:ascii="Menlo" w:hAnsi="Menlo" w:cs="Menlo"/>
                <w:color w:val="000000"/>
                <w:sz w:val="18"/>
                <w:szCs w:val="18"/>
              </w:rPr>
              <w:t>})</w:t>
            </w:r>
            <w:r w:rsidRPr="00643233">
              <w:rPr>
                <w:rFonts w:ascii="Menlo" w:hAnsi="Menlo" w:cs="Menlo"/>
                <w:color w:val="000000"/>
                <w:sz w:val="18"/>
                <w:szCs w:val="18"/>
              </w:rPr>
              <w:br/>
              <w:t xml:space="preserve">    ],</w:t>
            </w:r>
            <w:r w:rsidRPr="00643233">
              <w:rPr>
                <w:rFonts w:ascii="Menlo" w:hAnsi="Menlo" w:cs="Menlo"/>
                <w:color w:val="000000"/>
                <w:sz w:val="18"/>
                <w:szCs w:val="18"/>
              </w:rPr>
              <w:br/>
              <w:t xml:space="preserve">    </w:t>
            </w:r>
            <w:r w:rsidRPr="00643233">
              <w:rPr>
                <w:rFonts w:ascii="Menlo" w:hAnsi="Menlo" w:cs="Menlo"/>
                <w:b/>
                <w:bCs/>
                <w:color w:val="660E7A"/>
                <w:sz w:val="18"/>
                <w:szCs w:val="18"/>
              </w:rPr>
              <w:t>exceptionHandlers</w:t>
            </w:r>
            <w:r w:rsidRPr="00643233">
              <w:rPr>
                <w:rFonts w:ascii="Menlo" w:hAnsi="Menlo" w:cs="Menlo"/>
                <w:color w:val="000000"/>
                <w:sz w:val="18"/>
                <w:szCs w:val="18"/>
              </w:rPr>
              <w:t>:[</w:t>
            </w:r>
            <w:r w:rsidRPr="00643233">
              <w:rPr>
                <w:rFonts w:ascii="Menlo" w:hAnsi="Menlo" w:cs="Menlo"/>
                <w:color w:val="000000"/>
                <w:sz w:val="18"/>
                <w:szCs w:val="18"/>
              </w:rPr>
              <w:br/>
              <w:t xml:space="preserve">        </w:t>
            </w:r>
            <w:r w:rsidRPr="00643233">
              <w:rPr>
                <w:rFonts w:ascii="Menlo" w:hAnsi="Menlo" w:cs="Menlo"/>
                <w:b/>
                <w:bCs/>
                <w:color w:val="000080"/>
                <w:sz w:val="18"/>
                <w:szCs w:val="18"/>
              </w:rPr>
              <w:t xml:space="preserve">new </w:t>
            </w:r>
            <w:r w:rsidRPr="00643233">
              <w:rPr>
                <w:rFonts w:ascii="Menlo" w:hAnsi="Menlo" w:cs="Menlo"/>
                <w:color w:val="458383"/>
                <w:sz w:val="18"/>
                <w:szCs w:val="18"/>
              </w:rPr>
              <w:t>winston</w:t>
            </w:r>
            <w:r w:rsidRPr="00643233">
              <w:rPr>
                <w:rFonts w:ascii="Menlo" w:hAnsi="Menlo" w:cs="Menlo"/>
                <w:color w:val="000000"/>
                <w:sz w:val="18"/>
                <w:szCs w:val="18"/>
              </w:rPr>
              <w:t>.transports.Console()</w:t>
            </w:r>
            <w:r w:rsidRPr="00643233">
              <w:rPr>
                <w:rFonts w:ascii="Menlo" w:hAnsi="Menlo" w:cs="Menlo"/>
                <w:color w:val="000000"/>
                <w:sz w:val="18"/>
                <w:szCs w:val="18"/>
              </w:rPr>
              <w:br/>
              <w:t xml:space="preserve">    ]</w:t>
            </w:r>
            <w:r w:rsidRPr="00643233">
              <w:rPr>
                <w:rFonts w:ascii="Menlo" w:hAnsi="Menlo" w:cs="Menlo"/>
                <w:color w:val="000000"/>
                <w:sz w:val="18"/>
                <w:szCs w:val="18"/>
              </w:rPr>
              <w:br/>
              <w:t>});</w:t>
            </w:r>
            <w:r w:rsidRPr="00643233">
              <w:rPr>
                <w:rFonts w:ascii="Menlo" w:hAnsi="Menlo" w:cs="Menlo"/>
                <w:color w:val="000000"/>
                <w:sz w:val="18"/>
                <w:szCs w:val="18"/>
              </w:rPr>
              <w:br/>
            </w:r>
            <w:r w:rsidRPr="00643233">
              <w:rPr>
                <w:rFonts w:ascii="Menlo" w:hAnsi="Menlo" w:cs="Menlo"/>
                <w:b/>
                <w:bCs/>
                <w:color w:val="000080"/>
                <w:sz w:val="18"/>
                <w:szCs w:val="18"/>
              </w:rPr>
              <w:t xml:space="preserve">throw new </w:t>
            </w:r>
            <w:r w:rsidRPr="00643233">
              <w:rPr>
                <w:rFonts w:ascii="Menlo" w:hAnsi="Menlo" w:cs="Menlo"/>
                <w:b/>
                <w:bCs/>
                <w:i/>
                <w:iCs/>
                <w:color w:val="660E7A"/>
                <w:sz w:val="18"/>
                <w:szCs w:val="18"/>
              </w:rPr>
              <w:t>Error</w:t>
            </w:r>
            <w:r w:rsidRPr="00643233">
              <w:rPr>
                <w:rFonts w:ascii="Menlo" w:hAnsi="Menlo" w:cs="Menlo"/>
                <w:color w:val="000000"/>
                <w:sz w:val="18"/>
                <w:szCs w:val="18"/>
              </w:rPr>
              <w:t>(</w:t>
            </w:r>
            <w:r w:rsidRPr="00643233">
              <w:rPr>
                <w:rFonts w:ascii="Menlo" w:hAnsi="Menlo" w:cs="Menlo"/>
                <w:b/>
                <w:bCs/>
                <w:color w:val="008000"/>
                <w:sz w:val="18"/>
                <w:szCs w:val="18"/>
              </w:rPr>
              <w:t>'test'</w:t>
            </w:r>
            <w:r w:rsidRPr="00643233">
              <w:rPr>
                <w:rFonts w:ascii="Menlo" w:hAnsi="Menlo" w:cs="Menlo"/>
                <w:color w:val="000000"/>
                <w:sz w:val="18"/>
                <w:szCs w:val="18"/>
              </w:rPr>
              <w:t>);</w:t>
            </w:r>
          </w:p>
        </w:tc>
      </w:tr>
    </w:tbl>
    <w:p w14:paraId="0890E171" w14:textId="77777777" w:rsidR="00643233" w:rsidRDefault="00643233" w:rsidP="00643233">
      <w:pPr>
        <w:pStyle w:val="a8"/>
        <w:ind w:left="840" w:firstLineChars="0" w:firstLine="0"/>
      </w:pPr>
    </w:p>
    <w:p w14:paraId="75BEA657" w14:textId="5268D94F" w:rsidR="00C15918" w:rsidRDefault="00643233" w:rsidP="00315AED">
      <w:pPr>
        <w:pStyle w:val="a8"/>
        <w:numPr>
          <w:ilvl w:val="0"/>
          <w:numId w:val="281"/>
        </w:numPr>
        <w:ind w:firstLineChars="0"/>
      </w:pPr>
      <w:r>
        <w:rPr>
          <w:rFonts w:hint="eastAsia"/>
        </w:rPr>
        <w:t>实例化后指定</w:t>
      </w:r>
    </w:p>
    <w:tbl>
      <w:tblPr>
        <w:tblStyle w:val="ac"/>
        <w:tblW w:w="0" w:type="auto"/>
        <w:tblInd w:w="840" w:type="dxa"/>
        <w:tblLook w:val="04A0" w:firstRow="1" w:lastRow="0" w:firstColumn="1" w:lastColumn="0" w:noHBand="0" w:noVBand="1"/>
      </w:tblPr>
      <w:tblGrid>
        <w:gridCol w:w="7456"/>
      </w:tblGrid>
      <w:tr w:rsidR="00C15918" w14:paraId="5B798DBB" w14:textId="77777777" w:rsidTr="00C15918">
        <w:tc>
          <w:tcPr>
            <w:tcW w:w="8296" w:type="dxa"/>
          </w:tcPr>
          <w:p w14:paraId="3614EA9E" w14:textId="22A3D36F" w:rsidR="00C15918" w:rsidRPr="00C15918" w:rsidRDefault="00C15918" w:rsidP="00C15918">
            <w:pPr>
              <w:pStyle w:val="HTML0"/>
              <w:shd w:val="clear" w:color="auto" w:fill="FFFFFF"/>
              <w:rPr>
                <w:rFonts w:ascii="Menlo" w:hAnsi="Menlo" w:cs="Menlo"/>
                <w:color w:val="000000"/>
                <w:sz w:val="18"/>
                <w:szCs w:val="18"/>
              </w:rPr>
            </w:pPr>
            <w:r w:rsidRPr="00C15918">
              <w:rPr>
                <w:rFonts w:ascii="Menlo" w:hAnsi="Menlo" w:cs="Menlo"/>
                <w:color w:val="458383"/>
                <w:sz w:val="18"/>
                <w:szCs w:val="18"/>
              </w:rPr>
              <w:t>logger</w:t>
            </w:r>
            <w:r w:rsidRPr="00C15918">
              <w:rPr>
                <w:rFonts w:ascii="Menlo" w:hAnsi="Menlo" w:cs="Menlo"/>
                <w:color w:val="000000"/>
                <w:sz w:val="18"/>
                <w:szCs w:val="18"/>
              </w:rPr>
              <w:t>.handleExceptions(</w:t>
            </w:r>
            <w:r w:rsidRPr="00C15918">
              <w:rPr>
                <w:rFonts w:ascii="Menlo" w:hAnsi="Menlo" w:cs="Menlo"/>
                <w:color w:val="000000"/>
                <w:sz w:val="18"/>
                <w:szCs w:val="18"/>
              </w:rPr>
              <w:br/>
              <w:t xml:space="preserve">    </w:t>
            </w:r>
            <w:r w:rsidRPr="00C15918">
              <w:rPr>
                <w:rFonts w:ascii="Menlo" w:hAnsi="Menlo" w:cs="Menlo"/>
                <w:b/>
                <w:bCs/>
                <w:color w:val="000080"/>
                <w:sz w:val="18"/>
                <w:szCs w:val="18"/>
              </w:rPr>
              <w:t xml:space="preserve">new </w:t>
            </w:r>
            <w:r w:rsidRPr="00C15918">
              <w:rPr>
                <w:rFonts w:ascii="Menlo" w:hAnsi="Menlo" w:cs="Menlo"/>
                <w:color w:val="458383"/>
                <w:sz w:val="18"/>
                <w:szCs w:val="18"/>
              </w:rPr>
              <w:t>winston</w:t>
            </w:r>
            <w:r w:rsidRPr="00C15918">
              <w:rPr>
                <w:rFonts w:ascii="Menlo" w:hAnsi="Menlo" w:cs="Menlo"/>
                <w:color w:val="000000"/>
                <w:sz w:val="18"/>
                <w:szCs w:val="18"/>
              </w:rPr>
              <w:t>.transports.File({</w:t>
            </w:r>
            <w:r w:rsidRPr="00C15918">
              <w:rPr>
                <w:rFonts w:ascii="Menlo" w:hAnsi="Menlo" w:cs="Menlo"/>
                <w:b/>
                <w:bCs/>
                <w:color w:val="660E7A"/>
                <w:sz w:val="18"/>
                <w:szCs w:val="18"/>
              </w:rPr>
              <w:t>filename</w:t>
            </w:r>
            <w:r w:rsidRPr="00C15918">
              <w:rPr>
                <w:rFonts w:ascii="Menlo" w:hAnsi="Menlo" w:cs="Menlo"/>
                <w:color w:val="000000"/>
                <w:sz w:val="18"/>
                <w:szCs w:val="18"/>
              </w:rPr>
              <w:t xml:space="preserve">: </w:t>
            </w:r>
            <w:r w:rsidRPr="00C15918">
              <w:rPr>
                <w:rFonts w:ascii="Menlo" w:hAnsi="Menlo" w:cs="Menlo"/>
                <w:b/>
                <w:bCs/>
                <w:color w:val="008000"/>
                <w:sz w:val="18"/>
                <w:szCs w:val="18"/>
              </w:rPr>
              <w:t>'./exceptions.log'</w:t>
            </w:r>
            <w:r w:rsidRPr="00C15918">
              <w:rPr>
                <w:rFonts w:ascii="Menlo" w:hAnsi="Menlo" w:cs="Menlo"/>
                <w:color w:val="000000"/>
                <w:sz w:val="18"/>
                <w:szCs w:val="18"/>
              </w:rPr>
              <w:t>}));</w:t>
            </w:r>
            <w:r w:rsidRPr="00C15918">
              <w:rPr>
                <w:rFonts w:ascii="Menlo" w:hAnsi="Menlo" w:cs="Menlo"/>
                <w:color w:val="000000"/>
                <w:sz w:val="18"/>
                <w:szCs w:val="18"/>
              </w:rPr>
              <w:br/>
            </w:r>
            <w:r w:rsidRPr="00C15918">
              <w:rPr>
                <w:rFonts w:ascii="Menlo" w:hAnsi="Menlo" w:cs="Menlo"/>
                <w:b/>
                <w:bCs/>
                <w:color w:val="000080"/>
                <w:sz w:val="18"/>
                <w:szCs w:val="18"/>
              </w:rPr>
              <w:t xml:space="preserve">throw new </w:t>
            </w:r>
            <w:r w:rsidRPr="00C15918">
              <w:rPr>
                <w:rFonts w:ascii="Menlo" w:hAnsi="Menlo" w:cs="Menlo"/>
                <w:b/>
                <w:bCs/>
                <w:i/>
                <w:iCs/>
                <w:color w:val="660E7A"/>
                <w:sz w:val="18"/>
                <w:szCs w:val="18"/>
              </w:rPr>
              <w:t>Error</w:t>
            </w:r>
            <w:r w:rsidRPr="00C15918">
              <w:rPr>
                <w:rFonts w:ascii="Menlo" w:hAnsi="Menlo" w:cs="Menlo"/>
                <w:color w:val="000000"/>
                <w:sz w:val="18"/>
                <w:szCs w:val="18"/>
              </w:rPr>
              <w:t>(</w:t>
            </w:r>
            <w:r w:rsidRPr="00C15918">
              <w:rPr>
                <w:rFonts w:ascii="Menlo" w:hAnsi="Menlo" w:cs="Menlo"/>
                <w:b/>
                <w:bCs/>
                <w:color w:val="008000"/>
                <w:sz w:val="18"/>
                <w:szCs w:val="18"/>
              </w:rPr>
              <w:t>'test'</w:t>
            </w:r>
            <w:r w:rsidRPr="00C15918">
              <w:rPr>
                <w:rFonts w:ascii="Menlo" w:hAnsi="Menlo" w:cs="Menlo"/>
                <w:color w:val="000000"/>
                <w:sz w:val="18"/>
                <w:szCs w:val="18"/>
              </w:rPr>
              <w:t>);</w:t>
            </w:r>
          </w:p>
        </w:tc>
      </w:tr>
    </w:tbl>
    <w:p w14:paraId="43871B6F" w14:textId="2AC159C0" w:rsidR="00C15918" w:rsidRDefault="00643233" w:rsidP="00C15918">
      <w:pPr>
        <w:pStyle w:val="a8"/>
        <w:ind w:left="840" w:firstLineChars="0" w:firstLine="0"/>
      </w:pPr>
      <w:r>
        <w:rPr>
          <w:rFonts w:hint="eastAsia"/>
        </w:rPr>
        <w:t>uncaughtException可以被多个transport捕获并打印</w:t>
      </w:r>
    </w:p>
    <w:tbl>
      <w:tblPr>
        <w:tblStyle w:val="ac"/>
        <w:tblW w:w="0" w:type="auto"/>
        <w:tblInd w:w="840" w:type="dxa"/>
        <w:tblLook w:val="04A0" w:firstRow="1" w:lastRow="0" w:firstColumn="1" w:lastColumn="0" w:noHBand="0" w:noVBand="1"/>
      </w:tblPr>
      <w:tblGrid>
        <w:gridCol w:w="7456"/>
      </w:tblGrid>
      <w:tr w:rsidR="00643233" w14:paraId="31F91130" w14:textId="77777777" w:rsidTr="00643233">
        <w:trPr>
          <w:trHeight w:val="1357"/>
        </w:trPr>
        <w:tc>
          <w:tcPr>
            <w:tcW w:w="8296" w:type="dxa"/>
          </w:tcPr>
          <w:p w14:paraId="4730B0BD" w14:textId="7D4BF077" w:rsidR="00643233" w:rsidRPr="00643233" w:rsidRDefault="00643233" w:rsidP="00643233">
            <w:pPr>
              <w:pStyle w:val="HTML0"/>
              <w:shd w:val="clear" w:color="auto" w:fill="FFFFFF"/>
              <w:rPr>
                <w:rFonts w:ascii="Menlo" w:hAnsi="Menlo" w:cs="Menlo"/>
                <w:color w:val="000000"/>
                <w:sz w:val="18"/>
                <w:szCs w:val="18"/>
              </w:rPr>
            </w:pPr>
            <w:r w:rsidRPr="00643233">
              <w:rPr>
                <w:rFonts w:ascii="Menlo" w:hAnsi="Menlo" w:cs="Menlo"/>
                <w:color w:val="458383"/>
                <w:sz w:val="18"/>
                <w:szCs w:val="18"/>
              </w:rPr>
              <w:t>logger</w:t>
            </w:r>
            <w:r w:rsidRPr="00643233">
              <w:rPr>
                <w:rFonts w:ascii="Menlo" w:hAnsi="Menlo" w:cs="Menlo"/>
                <w:color w:val="000000"/>
                <w:sz w:val="18"/>
                <w:szCs w:val="18"/>
              </w:rPr>
              <w:t>.handleExceptions([</w:t>
            </w:r>
            <w:r w:rsidRPr="00643233">
              <w:rPr>
                <w:rFonts w:ascii="Menlo" w:hAnsi="Menlo" w:cs="Menlo"/>
                <w:color w:val="000000"/>
                <w:sz w:val="18"/>
                <w:szCs w:val="18"/>
              </w:rPr>
              <w:br/>
              <w:t xml:space="preserve">    </w:t>
            </w:r>
            <w:r w:rsidRPr="00643233">
              <w:rPr>
                <w:rFonts w:ascii="Menlo" w:hAnsi="Menlo" w:cs="Menlo"/>
                <w:b/>
                <w:bCs/>
                <w:color w:val="000080"/>
                <w:sz w:val="18"/>
                <w:szCs w:val="18"/>
              </w:rPr>
              <w:t xml:space="preserve">new </w:t>
            </w:r>
            <w:r w:rsidRPr="00643233">
              <w:rPr>
                <w:rFonts w:ascii="Menlo" w:hAnsi="Menlo" w:cs="Menlo"/>
                <w:color w:val="458383"/>
                <w:sz w:val="18"/>
                <w:szCs w:val="18"/>
              </w:rPr>
              <w:t>winston</w:t>
            </w:r>
            <w:r w:rsidRPr="00643233">
              <w:rPr>
                <w:rFonts w:ascii="Menlo" w:hAnsi="Menlo" w:cs="Menlo"/>
                <w:color w:val="000000"/>
                <w:sz w:val="18"/>
                <w:szCs w:val="18"/>
              </w:rPr>
              <w:t>.transports.File({</w:t>
            </w:r>
            <w:r w:rsidRPr="00643233">
              <w:rPr>
                <w:rFonts w:ascii="Menlo" w:hAnsi="Menlo" w:cs="Menlo"/>
                <w:b/>
                <w:bCs/>
                <w:color w:val="660E7A"/>
                <w:sz w:val="18"/>
                <w:szCs w:val="18"/>
              </w:rPr>
              <w:t>filename</w:t>
            </w:r>
            <w:r w:rsidRPr="00643233">
              <w:rPr>
                <w:rFonts w:ascii="Menlo" w:hAnsi="Menlo" w:cs="Menlo"/>
                <w:color w:val="000000"/>
                <w:sz w:val="18"/>
                <w:szCs w:val="18"/>
              </w:rPr>
              <w:t xml:space="preserve">: </w:t>
            </w:r>
            <w:r w:rsidRPr="00643233">
              <w:rPr>
                <w:rFonts w:ascii="Menlo" w:hAnsi="Menlo" w:cs="Menlo"/>
                <w:b/>
                <w:bCs/>
                <w:color w:val="008000"/>
                <w:sz w:val="18"/>
                <w:szCs w:val="18"/>
              </w:rPr>
              <w:t>'./e1.log'</w:t>
            </w:r>
            <w:r w:rsidRPr="00643233">
              <w:rPr>
                <w:rFonts w:ascii="Menlo" w:hAnsi="Menlo" w:cs="Menlo"/>
                <w:color w:val="000000"/>
                <w:sz w:val="18"/>
                <w:szCs w:val="18"/>
              </w:rPr>
              <w:t>,</w:t>
            </w:r>
            <w:r w:rsidRPr="00643233">
              <w:rPr>
                <w:rFonts w:ascii="Menlo" w:hAnsi="Menlo" w:cs="Menlo"/>
                <w:b/>
                <w:bCs/>
                <w:color w:val="660E7A"/>
                <w:sz w:val="18"/>
                <w:szCs w:val="18"/>
              </w:rPr>
              <w:t>name</w:t>
            </w:r>
            <w:r w:rsidRPr="00643233">
              <w:rPr>
                <w:rFonts w:ascii="Menlo" w:hAnsi="Menlo" w:cs="Menlo"/>
                <w:color w:val="000000"/>
                <w:sz w:val="18"/>
                <w:szCs w:val="18"/>
              </w:rPr>
              <w:t>:</w:t>
            </w:r>
            <w:r w:rsidRPr="00643233">
              <w:rPr>
                <w:rFonts w:ascii="Menlo" w:hAnsi="Menlo" w:cs="Menlo"/>
                <w:b/>
                <w:bCs/>
                <w:color w:val="008000"/>
                <w:sz w:val="18"/>
                <w:szCs w:val="18"/>
              </w:rPr>
              <w:t>'e1'</w:t>
            </w:r>
            <w:r w:rsidRPr="00643233">
              <w:rPr>
                <w:rFonts w:ascii="Menlo" w:hAnsi="Menlo" w:cs="Menlo"/>
                <w:color w:val="000000"/>
                <w:sz w:val="18"/>
                <w:szCs w:val="18"/>
              </w:rPr>
              <w:t>}),</w:t>
            </w:r>
            <w:r w:rsidRPr="00643233">
              <w:rPr>
                <w:rFonts w:ascii="Menlo" w:hAnsi="Menlo" w:cs="Menlo"/>
                <w:color w:val="000000"/>
                <w:sz w:val="18"/>
                <w:szCs w:val="18"/>
              </w:rPr>
              <w:br/>
              <w:t xml:space="preserve">    </w:t>
            </w:r>
            <w:r w:rsidRPr="00643233">
              <w:rPr>
                <w:rFonts w:ascii="Menlo" w:hAnsi="Menlo" w:cs="Menlo"/>
                <w:b/>
                <w:bCs/>
                <w:color w:val="000080"/>
                <w:sz w:val="18"/>
                <w:szCs w:val="18"/>
              </w:rPr>
              <w:t xml:space="preserve">new </w:t>
            </w:r>
            <w:r w:rsidRPr="00643233">
              <w:rPr>
                <w:rFonts w:ascii="Menlo" w:hAnsi="Menlo" w:cs="Menlo"/>
                <w:color w:val="458383"/>
                <w:sz w:val="18"/>
                <w:szCs w:val="18"/>
              </w:rPr>
              <w:t>winston</w:t>
            </w:r>
            <w:r w:rsidRPr="00643233">
              <w:rPr>
                <w:rFonts w:ascii="Menlo" w:hAnsi="Menlo" w:cs="Menlo"/>
                <w:color w:val="000000"/>
                <w:sz w:val="18"/>
                <w:szCs w:val="18"/>
              </w:rPr>
              <w:t>.transports.File({</w:t>
            </w:r>
            <w:r w:rsidRPr="00643233">
              <w:rPr>
                <w:rFonts w:ascii="Menlo" w:hAnsi="Menlo" w:cs="Menlo"/>
                <w:b/>
                <w:bCs/>
                <w:color w:val="660E7A"/>
                <w:sz w:val="18"/>
                <w:szCs w:val="18"/>
              </w:rPr>
              <w:t>filename</w:t>
            </w:r>
            <w:r w:rsidRPr="00643233">
              <w:rPr>
                <w:rFonts w:ascii="Menlo" w:hAnsi="Menlo" w:cs="Menlo"/>
                <w:color w:val="000000"/>
                <w:sz w:val="18"/>
                <w:szCs w:val="18"/>
              </w:rPr>
              <w:t xml:space="preserve">: </w:t>
            </w:r>
            <w:r w:rsidRPr="00643233">
              <w:rPr>
                <w:rFonts w:ascii="Menlo" w:hAnsi="Menlo" w:cs="Menlo"/>
                <w:b/>
                <w:bCs/>
                <w:color w:val="008000"/>
                <w:sz w:val="18"/>
                <w:szCs w:val="18"/>
              </w:rPr>
              <w:t>'./e2.log'</w:t>
            </w:r>
            <w:r w:rsidRPr="00643233">
              <w:rPr>
                <w:rFonts w:ascii="Menlo" w:hAnsi="Menlo" w:cs="Menlo"/>
                <w:color w:val="000000"/>
                <w:sz w:val="18"/>
                <w:szCs w:val="18"/>
              </w:rPr>
              <w:t>,</w:t>
            </w:r>
            <w:r w:rsidRPr="00643233">
              <w:rPr>
                <w:rFonts w:ascii="Menlo" w:hAnsi="Menlo" w:cs="Menlo"/>
                <w:b/>
                <w:bCs/>
                <w:color w:val="660E7A"/>
                <w:sz w:val="18"/>
                <w:szCs w:val="18"/>
              </w:rPr>
              <w:t>name</w:t>
            </w:r>
            <w:r w:rsidRPr="00643233">
              <w:rPr>
                <w:rFonts w:ascii="Menlo" w:hAnsi="Menlo" w:cs="Menlo"/>
                <w:color w:val="000000"/>
                <w:sz w:val="18"/>
                <w:szCs w:val="18"/>
              </w:rPr>
              <w:t>:</w:t>
            </w:r>
            <w:r w:rsidRPr="00643233">
              <w:rPr>
                <w:rFonts w:ascii="Menlo" w:hAnsi="Menlo" w:cs="Menlo"/>
                <w:b/>
                <w:bCs/>
                <w:color w:val="008000"/>
                <w:sz w:val="18"/>
                <w:szCs w:val="18"/>
              </w:rPr>
              <w:t>'e2'</w:t>
            </w:r>
            <w:r w:rsidRPr="00643233">
              <w:rPr>
                <w:rFonts w:ascii="Menlo" w:hAnsi="Menlo" w:cs="Menlo"/>
                <w:color w:val="000000"/>
                <w:sz w:val="18"/>
                <w:szCs w:val="18"/>
              </w:rPr>
              <w:t>})</w:t>
            </w:r>
            <w:r w:rsidRPr="00643233">
              <w:rPr>
                <w:rFonts w:ascii="Menlo" w:hAnsi="Menlo" w:cs="Menlo"/>
                <w:color w:val="000000"/>
                <w:sz w:val="18"/>
                <w:szCs w:val="18"/>
              </w:rPr>
              <w:br/>
              <w:t>]);</w:t>
            </w:r>
            <w:r w:rsidRPr="00643233">
              <w:rPr>
                <w:rFonts w:ascii="Menlo" w:hAnsi="Menlo" w:cs="Menlo"/>
                <w:color w:val="000000"/>
                <w:sz w:val="18"/>
                <w:szCs w:val="18"/>
              </w:rPr>
              <w:br/>
            </w:r>
            <w:r w:rsidRPr="00643233">
              <w:rPr>
                <w:rFonts w:ascii="Menlo" w:hAnsi="Menlo" w:cs="Menlo"/>
                <w:b/>
                <w:bCs/>
                <w:color w:val="000080"/>
                <w:sz w:val="18"/>
                <w:szCs w:val="18"/>
              </w:rPr>
              <w:t xml:space="preserve">throw new </w:t>
            </w:r>
            <w:r w:rsidRPr="00643233">
              <w:rPr>
                <w:rFonts w:ascii="Menlo" w:hAnsi="Menlo" w:cs="Menlo"/>
                <w:b/>
                <w:bCs/>
                <w:i/>
                <w:iCs/>
                <w:color w:val="660E7A"/>
                <w:sz w:val="18"/>
                <w:szCs w:val="18"/>
              </w:rPr>
              <w:t>Error</w:t>
            </w:r>
            <w:r w:rsidRPr="00643233">
              <w:rPr>
                <w:rFonts w:ascii="Menlo" w:hAnsi="Menlo" w:cs="Menlo"/>
                <w:color w:val="000000"/>
                <w:sz w:val="18"/>
                <w:szCs w:val="18"/>
              </w:rPr>
              <w:t>(</w:t>
            </w:r>
            <w:r w:rsidRPr="00643233">
              <w:rPr>
                <w:rFonts w:ascii="Menlo" w:hAnsi="Menlo" w:cs="Menlo"/>
                <w:b/>
                <w:bCs/>
                <w:color w:val="008000"/>
                <w:sz w:val="18"/>
                <w:szCs w:val="18"/>
              </w:rPr>
              <w:t>'test'</w:t>
            </w:r>
            <w:r w:rsidRPr="00643233">
              <w:rPr>
                <w:rFonts w:ascii="Menlo" w:hAnsi="Menlo" w:cs="Menlo"/>
                <w:color w:val="000000"/>
                <w:sz w:val="18"/>
                <w:szCs w:val="18"/>
              </w:rPr>
              <w:t>);</w:t>
            </w:r>
          </w:p>
        </w:tc>
      </w:tr>
    </w:tbl>
    <w:p w14:paraId="569CE54D" w14:textId="77777777" w:rsidR="00643233" w:rsidRDefault="00643233" w:rsidP="00C15918">
      <w:pPr>
        <w:pStyle w:val="a8"/>
        <w:ind w:left="840" w:firstLineChars="0" w:firstLine="0"/>
      </w:pPr>
    </w:p>
    <w:p w14:paraId="233455BE" w14:textId="7451E1D3" w:rsidR="00C15918" w:rsidRDefault="00643233" w:rsidP="00315AED">
      <w:pPr>
        <w:pStyle w:val="a8"/>
        <w:numPr>
          <w:ilvl w:val="0"/>
          <w:numId w:val="281"/>
        </w:numPr>
        <w:ind w:firstLineChars="0"/>
      </w:pPr>
      <w:r>
        <w:rPr>
          <w:rFonts w:hint="eastAsia"/>
        </w:rPr>
        <w:t>实例化后追加</w:t>
      </w:r>
    </w:p>
    <w:tbl>
      <w:tblPr>
        <w:tblStyle w:val="ac"/>
        <w:tblW w:w="0" w:type="auto"/>
        <w:tblInd w:w="840" w:type="dxa"/>
        <w:tblLook w:val="04A0" w:firstRow="1" w:lastRow="0" w:firstColumn="1" w:lastColumn="0" w:noHBand="0" w:noVBand="1"/>
      </w:tblPr>
      <w:tblGrid>
        <w:gridCol w:w="7456"/>
      </w:tblGrid>
      <w:tr w:rsidR="00C15918" w14:paraId="1C04D40E" w14:textId="77777777" w:rsidTr="00C15918">
        <w:tc>
          <w:tcPr>
            <w:tcW w:w="8296" w:type="dxa"/>
          </w:tcPr>
          <w:p w14:paraId="6645BA31" w14:textId="758BF3D5" w:rsidR="00C15918" w:rsidRPr="00C15918" w:rsidRDefault="00C15918" w:rsidP="00C15918">
            <w:pPr>
              <w:pStyle w:val="HTML0"/>
              <w:shd w:val="clear" w:color="auto" w:fill="FFFFFF"/>
              <w:rPr>
                <w:rFonts w:ascii="Menlo" w:hAnsi="Menlo" w:cs="Menlo"/>
                <w:color w:val="000000"/>
                <w:sz w:val="18"/>
                <w:szCs w:val="18"/>
              </w:rPr>
            </w:pPr>
            <w:r w:rsidRPr="00C15918">
              <w:rPr>
                <w:rFonts w:ascii="Menlo" w:hAnsi="Menlo" w:cs="Menlo"/>
                <w:color w:val="458383"/>
                <w:sz w:val="18"/>
                <w:szCs w:val="18"/>
              </w:rPr>
              <w:t>logger</w:t>
            </w:r>
            <w:r w:rsidRPr="00C15918">
              <w:rPr>
                <w:rFonts w:ascii="Menlo" w:hAnsi="Menlo" w:cs="Menlo"/>
                <w:color w:val="000000"/>
                <w:sz w:val="18"/>
                <w:szCs w:val="18"/>
              </w:rPr>
              <w:t>.</w:t>
            </w:r>
            <w:r w:rsidRPr="00C15918">
              <w:rPr>
                <w:rFonts w:ascii="Menlo" w:hAnsi="Menlo" w:cs="Menlo"/>
                <w:color w:val="7A7A43"/>
                <w:sz w:val="18"/>
                <w:szCs w:val="18"/>
              </w:rPr>
              <w:t>add</w:t>
            </w:r>
            <w:r w:rsidRPr="00C15918">
              <w:rPr>
                <w:rFonts w:ascii="Menlo" w:hAnsi="Menlo" w:cs="Menlo"/>
                <w:color w:val="000000"/>
                <w:sz w:val="18"/>
                <w:szCs w:val="18"/>
              </w:rPr>
              <w:t>(</w:t>
            </w:r>
            <w:r w:rsidRPr="00C15918">
              <w:rPr>
                <w:rFonts w:ascii="Menlo" w:hAnsi="Menlo" w:cs="Menlo"/>
                <w:color w:val="458383"/>
                <w:sz w:val="18"/>
                <w:szCs w:val="18"/>
              </w:rPr>
              <w:t>winston</w:t>
            </w:r>
            <w:r w:rsidRPr="00C15918">
              <w:rPr>
                <w:rFonts w:ascii="Menlo" w:hAnsi="Menlo" w:cs="Menlo"/>
                <w:color w:val="000000"/>
                <w:sz w:val="18"/>
                <w:szCs w:val="18"/>
              </w:rPr>
              <w:t>.transports.File, {</w:t>
            </w:r>
            <w:r w:rsidRPr="00C15918">
              <w:rPr>
                <w:rFonts w:ascii="Menlo" w:hAnsi="Menlo" w:cs="Menlo"/>
                <w:color w:val="000000"/>
                <w:sz w:val="18"/>
                <w:szCs w:val="18"/>
              </w:rPr>
              <w:br/>
              <w:t xml:space="preserve">    </w:t>
            </w:r>
            <w:r w:rsidRPr="00C15918">
              <w:rPr>
                <w:rFonts w:ascii="Menlo" w:hAnsi="Menlo" w:cs="Menlo"/>
                <w:b/>
                <w:bCs/>
                <w:color w:val="660E7A"/>
                <w:sz w:val="18"/>
                <w:szCs w:val="18"/>
              </w:rPr>
              <w:t>filename</w:t>
            </w:r>
            <w:r w:rsidRPr="00C15918">
              <w:rPr>
                <w:rFonts w:ascii="Menlo" w:hAnsi="Menlo" w:cs="Menlo"/>
                <w:color w:val="000000"/>
                <w:sz w:val="18"/>
                <w:szCs w:val="18"/>
              </w:rPr>
              <w:t xml:space="preserve">: </w:t>
            </w:r>
            <w:r w:rsidRPr="00C15918">
              <w:rPr>
                <w:rFonts w:ascii="Menlo" w:hAnsi="Menlo" w:cs="Menlo"/>
                <w:b/>
                <w:bCs/>
                <w:color w:val="008000"/>
                <w:sz w:val="18"/>
                <w:szCs w:val="18"/>
              </w:rPr>
              <w:t>'./exception.log'</w:t>
            </w:r>
            <w:r w:rsidRPr="00C15918">
              <w:rPr>
                <w:rFonts w:ascii="Menlo" w:hAnsi="Menlo" w:cs="Menlo"/>
                <w:color w:val="000000"/>
                <w:sz w:val="18"/>
                <w:szCs w:val="18"/>
              </w:rPr>
              <w:t>,</w:t>
            </w:r>
            <w:r w:rsidRPr="00C15918">
              <w:rPr>
                <w:rFonts w:ascii="Menlo" w:hAnsi="Menlo" w:cs="Menlo"/>
                <w:color w:val="000000"/>
                <w:sz w:val="18"/>
                <w:szCs w:val="18"/>
              </w:rPr>
              <w:br/>
              <w:t xml:space="preserve">    </w:t>
            </w:r>
            <w:r w:rsidRPr="00C15918">
              <w:rPr>
                <w:rFonts w:ascii="Menlo" w:hAnsi="Menlo" w:cs="Menlo"/>
                <w:b/>
                <w:bCs/>
                <w:color w:val="660E7A"/>
                <w:sz w:val="18"/>
                <w:szCs w:val="18"/>
              </w:rPr>
              <w:t>handleExceptions</w:t>
            </w:r>
            <w:r w:rsidRPr="00C15918">
              <w:rPr>
                <w:rFonts w:ascii="Menlo" w:hAnsi="Menlo" w:cs="Menlo"/>
                <w:color w:val="000000"/>
                <w:sz w:val="18"/>
                <w:szCs w:val="18"/>
              </w:rPr>
              <w:t xml:space="preserve">: </w:t>
            </w:r>
            <w:r w:rsidRPr="00C15918">
              <w:rPr>
                <w:rFonts w:ascii="Menlo" w:hAnsi="Menlo" w:cs="Menlo"/>
                <w:b/>
                <w:bCs/>
                <w:color w:val="000080"/>
                <w:sz w:val="18"/>
                <w:szCs w:val="18"/>
              </w:rPr>
              <w:t>true</w:t>
            </w:r>
            <w:r w:rsidRPr="00C15918">
              <w:rPr>
                <w:rFonts w:ascii="Menlo" w:hAnsi="Menlo" w:cs="Menlo"/>
                <w:color w:val="000000"/>
                <w:sz w:val="18"/>
                <w:szCs w:val="18"/>
              </w:rPr>
              <w:t>,</w:t>
            </w:r>
            <w:r w:rsidRPr="00C15918">
              <w:rPr>
                <w:rFonts w:ascii="Menlo" w:hAnsi="Menlo" w:cs="Menlo"/>
                <w:color w:val="000000"/>
                <w:sz w:val="18"/>
                <w:szCs w:val="18"/>
              </w:rPr>
              <w:br/>
              <w:t xml:space="preserve">    </w:t>
            </w:r>
            <w:r w:rsidRPr="00C15918">
              <w:rPr>
                <w:rFonts w:ascii="Menlo" w:hAnsi="Menlo" w:cs="Menlo"/>
                <w:b/>
                <w:bCs/>
                <w:color w:val="660E7A"/>
                <w:sz w:val="18"/>
                <w:szCs w:val="18"/>
              </w:rPr>
              <w:t>humanReadableUnhandledException</w:t>
            </w:r>
            <w:r w:rsidRPr="00C15918">
              <w:rPr>
                <w:rFonts w:ascii="Menlo" w:hAnsi="Menlo" w:cs="Menlo"/>
                <w:color w:val="000000"/>
                <w:sz w:val="18"/>
                <w:szCs w:val="18"/>
              </w:rPr>
              <w:t xml:space="preserve">: </w:t>
            </w:r>
            <w:r w:rsidRPr="00C15918">
              <w:rPr>
                <w:rFonts w:ascii="Menlo" w:hAnsi="Menlo" w:cs="Menlo"/>
                <w:b/>
                <w:bCs/>
                <w:color w:val="000080"/>
                <w:sz w:val="18"/>
                <w:szCs w:val="18"/>
              </w:rPr>
              <w:t>true</w:t>
            </w:r>
            <w:r w:rsidRPr="00C15918">
              <w:rPr>
                <w:rFonts w:ascii="Menlo" w:hAnsi="Menlo" w:cs="Menlo"/>
                <w:b/>
                <w:bCs/>
                <w:color w:val="000080"/>
                <w:sz w:val="18"/>
                <w:szCs w:val="18"/>
              </w:rPr>
              <w:br/>
            </w:r>
            <w:r w:rsidRPr="00C15918">
              <w:rPr>
                <w:rFonts w:ascii="Menlo" w:hAnsi="Menlo" w:cs="Menlo"/>
                <w:color w:val="000000"/>
                <w:sz w:val="18"/>
                <w:szCs w:val="18"/>
              </w:rPr>
              <w:t>});</w:t>
            </w:r>
            <w:r w:rsidRPr="00C15918">
              <w:rPr>
                <w:rFonts w:ascii="Menlo" w:hAnsi="Menlo" w:cs="Menlo"/>
                <w:color w:val="000000"/>
                <w:sz w:val="18"/>
                <w:szCs w:val="18"/>
              </w:rPr>
              <w:br/>
            </w:r>
            <w:r w:rsidRPr="00C15918">
              <w:rPr>
                <w:rFonts w:ascii="Menlo" w:hAnsi="Menlo" w:cs="Menlo"/>
                <w:b/>
                <w:bCs/>
                <w:color w:val="000080"/>
                <w:sz w:val="18"/>
                <w:szCs w:val="18"/>
              </w:rPr>
              <w:t xml:space="preserve">throw new </w:t>
            </w:r>
            <w:r w:rsidRPr="00C15918">
              <w:rPr>
                <w:rFonts w:ascii="Menlo" w:hAnsi="Menlo" w:cs="Menlo"/>
                <w:b/>
                <w:bCs/>
                <w:i/>
                <w:iCs/>
                <w:color w:val="660E7A"/>
                <w:sz w:val="18"/>
                <w:szCs w:val="18"/>
              </w:rPr>
              <w:t>Error</w:t>
            </w:r>
            <w:r w:rsidRPr="00C15918">
              <w:rPr>
                <w:rFonts w:ascii="Menlo" w:hAnsi="Menlo" w:cs="Menlo"/>
                <w:color w:val="000000"/>
                <w:sz w:val="18"/>
                <w:szCs w:val="18"/>
              </w:rPr>
              <w:t>(</w:t>
            </w:r>
            <w:r w:rsidRPr="00C15918">
              <w:rPr>
                <w:rFonts w:ascii="Menlo" w:hAnsi="Menlo" w:cs="Menlo"/>
                <w:b/>
                <w:bCs/>
                <w:color w:val="008000"/>
                <w:sz w:val="18"/>
                <w:szCs w:val="18"/>
              </w:rPr>
              <w:t>'test'</w:t>
            </w:r>
            <w:r w:rsidRPr="00C15918">
              <w:rPr>
                <w:rFonts w:ascii="Menlo" w:hAnsi="Menlo" w:cs="Menlo"/>
                <w:color w:val="000000"/>
                <w:sz w:val="18"/>
                <w:szCs w:val="18"/>
              </w:rPr>
              <w:t>);</w:t>
            </w:r>
          </w:p>
        </w:tc>
      </w:tr>
    </w:tbl>
    <w:p w14:paraId="0047D6EF" w14:textId="0EC11CC2" w:rsidR="00C15918" w:rsidRDefault="00643233" w:rsidP="00643233">
      <w:pPr>
        <w:pStyle w:val="5"/>
        <w:ind w:right="210"/>
      </w:pPr>
      <w:r>
        <w:rPr>
          <w:rFonts w:hint="eastAsia"/>
        </w:rPr>
        <w:t>捕捉异常后退出</w:t>
      </w:r>
    </w:p>
    <w:p w14:paraId="0CDBACEA" w14:textId="77777777" w:rsidR="00243764" w:rsidRDefault="00243764" w:rsidP="00315AED">
      <w:pPr>
        <w:pStyle w:val="a8"/>
        <w:numPr>
          <w:ilvl w:val="0"/>
          <w:numId w:val="281"/>
        </w:numPr>
        <w:ind w:firstLineChars="0"/>
      </w:pPr>
      <w:r>
        <w:rPr>
          <w:rFonts w:hint="eastAsia"/>
        </w:rPr>
        <w:t>默认情况下，winston捕捉并记录uncaughtException异常后就会退出，</w:t>
      </w:r>
    </w:p>
    <w:p w14:paraId="2178E49E" w14:textId="628553E3" w:rsidR="00643233" w:rsidRDefault="00243764" w:rsidP="00315AED">
      <w:pPr>
        <w:pStyle w:val="a8"/>
        <w:numPr>
          <w:ilvl w:val="0"/>
          <w:numId w:val="281"/>
        </w:numPr>
        <w:ind w:firstLineChars="0"/>
      </w:pPr>
      <w:r>
        <w:rPr>
          <w:rFonts w:hint="eastAsia"/>
        </w:rPr>
        <w:t>如果捕获异常后不希望winston退出，则将实例的exitOnError属性设为fasle</w:t>
      </w:r>
    </w:p>
    <w:tbl>
      <w:tblPr>
        <w:tblStyle w:val="ac"/>
        <w:tblW w:w="0" w:type="auto"/>
        <w:tblInd w:w="840" w:type="dxa"/>
        <w:tblLook w:val="04A0" w:firstRow="1" w:lastRow="0" w:firstColumn="1" w:lastColumn="0" w:noHBand="0" w:noVBand="1"/>
      </w:tblPr>
      <w:tblGrid>
        <w:gridCol w:w="7456"/>
      </w:tblGrid>
      <w:tr w:rsidR="00243764" w14:paraId="49F894DD" w14:textId="77777777" w:rsidTr="00243764">
        <w:tc>
          <w:tcPr>
            <w:tcW w:w="8296" w:type="dxa"/>
          </w:tcPr>
          <w:p w14:paraId="728DEE36" w14:textId="1685A01B" w:rsidR="00243764" w:rsidRPr="00243764" w:rsidRDefault="00243764" w:rsidP="00243764">
            <w:pPr>
              <w:pStyle w:val="HTML0"/>
              <w:shd w:val="clear" w:color="auto" w:fill="FFFFFF"/>
              <w:rPr>
                <w:rFonts w:ascii="Menlo" w:hAnsi="Menlo" w:cs="Menlo"/>
                <w:color w:val="000000"/>
                <w:sz w:val="18"/>
                <w:szCs w:val="18"/>
              </w:rPr>
            </w:pPr>
            <w:r w:rsidRPr="00243764">
              <w:rPr>
                <w:rFonts w:ascii="Menlo" w:hAnsi="Menlo" w:cs="Menlo"/>
                <w:b/>
                <w:bCs/>
                <w:color w:val="000080"/>
                <w:sz w:val="18"/>
                <w:szCs w:val="18"/>
              </w:rPr>
              <w:t xml:space="preserve">let </w:t>
            </w:r>
            <w:r w:rsidRPr="00243764">
              <w:rPr>
                <w:rFonts w:ascii="Menlo" w:hAnsi="Menlo" w:cs="Menlo"/>
                <w:color w:val="458383"/>
                <w:sz w:val="18"/>
                <w:szCs w:val="18"/>
              </w:rPr>
              <w:t xml:space="preserve">logger </w:t>
            </w:r>
            <w:r w:rsidRPr="00243764">
              <w:rPr>
                <w:rFonts w:ascii="Menlo" w:hAnsi="Menlo" w:cs="Menlo"/>
                <w:color w:val="000000"/>
                <w:sz w:val="18"/>
                <w:szCs w:val="18"/>
              </w:rPr>
              <w:t xml:space="preserve">= </w:t>
            </w:r>
            <w:r w:rsidRPr="00243764">
              <w:rPr>
                <w:rFonts w:ascii="Menlo" w:hAnsi="Menlo" w:cs="Menlo"/>
                <w:b/>
                <w:bCs/>
                <w:color w:val="000080"/>
                <w:sz w:val="18"/>
                <w:szCs w:val="18"/>
              </w:rPr>
              <w:t xml:space="preserve">new </w:t>
            </w:r>
            <w:r w:rsidRPr="00243764">
              <w:rPr>
                <w:rFonts w:ascii="Menlo" w:hAnsi="Menlo" w:cs="Menlo"/>
                <w:color w:val="458383"/>
                <w:sz w:val="18"/>
                <w:szCs w:val="18"/>
              </w:rPr>
              <w:t>winston</w:t>
            </w:r>
            <w:r w:rsidRPr="00243764">
              <w:rPr>
                <w:rFonts w:ascii="Menlo" w:hAnsi="Menlo" w:cs="Menlo"/>
                <w:color w:val="000000"/>
                <w:sz w:val="18"/>
                <w:szCs w:val="18"/>
              </w:rPr>
              <w:t>.Logger({</w:t>
            </w:r>
            <w:r w:rsidRPr="00243764">
              <w:rPr>
                <w:rFonts w:ascii="Menlo" w:hAnsi="Menlo" w:cs="Menlo"/>
                <w:color w:val="000000"/>
                <w:sz w:val="18"/>
                <w:szCs w:val="18"/>
              </w:rPr>
              <w:br/>
              <w:t xml:space="preserve">    </w:t>
            </w:r>
            <w:r w:rsidRPr="00243764">
              <w:rPr>
                <w:rFonts w:ascii="Menlo" w:hAnsi="Menlo" w:cs="Menlo"/>
                <w:b/>
                <w:bCs/>
                <w:color w:val="660E7A"/>
                <w:sz w:val="18"/>
                <w:szCs w:val="18"/>
              </w:rPr>
              <w:t>exitOnError</w:t>
            </w:r>
            <w:r w:rsidRPr="00243764">
              <w:rPr>
                <w:rFonts w:ascii="Menlo" w:hAnsi="Menlo" w:cs="Menlo"/>
                <w:color w:val="000000"/>
                <w:sz w:val="18"/>
                <w:szCs w:val="18"/>
              </w:rPr>
              <w:t>:</w:t>
            </w:r>
            <w:r w:rsidRPr="00243764">
              <w:rPr>
                <w:rFonts w:ascii="Menlo" w:hAnsi="Menlo" w:cs="Menlo"/>
                <w:b/>
                <w:bCs/>
                <w:color w:val="000080"/>
                <w:sz w:val="18"/>
                <w:szCs w:val="18"/>
              </w:rPr>
              <w:t>false</w:t>
            </w:r>
            <w:r w:rsidRPr="00243764">
              <w:rPr>
                <w:rFonts w:ascii="Menlo" w:hAnsi="Menlo" w:cs="Menlo"/>
                <w:b/>
                <w:bCs/>
                <w:color w:val="000080"/>
                <w:sz w:val="18"/>
                <w:szCs w:val="18"/>
              </w:rPr>
              <w:br/>
            </w:r>
            <w:r w:rsidRPr="00243764">
              <w:rPr>
                <w:rFonts w:ascii="Menlo" w:hAnsi="Menlo" w:cs="Menlo"/>
                <w:color w:val="000000"/>
                <w:sz w:val="18"/>
                <w:szCs w:val="18"/>
              </w:rPr>
              <w:t>});</w:t>
            </w:r>
            <w:r w:rsidRPr="00243764">
              <w:rPr>
                <w:rFonts w:ascii="Menlo" w:hAnsi="Menlo" w:cs="Menlo"/>
                <w:color w:val="000000"/>
                <w:sz w:val="18"/>
                <w:szCs w:val="18"/>
              </w:rPr>
              <w:br/>
            </w:r>
            <w:r w:rsidRPr="00243764">
              <w:rPr>
                <w:rFonts w:ascii="Menlo" w:hAnsi="Menlo" w:cs="Menlo"/>
                <w:i/>
                <w:iCs/>
                <w:color w:val="808080"/>
                <w:sz w:val="18"/>
                <w:szCs w:val="18"/>
              </w:rPr>
              <w:t>//</w:t>
            </w:r>
            <w:r w:rsidRPr="00243764">
              <w:rPr>
                <w:rFonts w:ascii="Menlo" w:hAnsi="Menlo" w:cs="Menlo"/>
                <w:i/>
                <w:iCs/>
                <w:color w:val="808080"/>
                <w:sz w:val="18"/>
                <w:szCs w:val="18"/>
              </w:rPr>
              <w:t>或</w:t>
            </w:r>
            <w:r w:rsidRPr="00243764">
              <w:rPr>
                <w:rFonts w:ascii="Menlo" w:hAnsi="Menlo" w:cs="Menlo"/>
                <w:i/>
                <w:iCs/>
                <w:color w:val="808080"/>
                <w:sz w:val="18"/>
                <w:szCs w:val="18"/>
              </w:rPr>
              <w:br/>
            </w:r>
            <w:r w:rsidRPr="00243764">
              <w:rPr>
                <w:rFonts w:ascii="Menlo" w:hAnsi="Menlo" w:cs="Menlo"/>
                <w:color w:val="458383"/>
                <w:sz w:val="18"/>
                <w:szCs w:val="18"/>
              </w:rPr>
              <w:t>logger</w:t>
            </w:r>
            <w:r w:rsidRPr="00243764">
              <w:rPr>
                <w:rFonts w:ascii="Menlo" w:hAnsi="Menlo" w:cs="Menlo"/>
                <w:color w:val="000000"/>
                <w:sz w:val="18"/>
                <w:szCs w:val="18"/>
              </w:rPr>
              <w:t>.</w:t>
            </w:r>
            <w:r w:rsidRPr="00243764">
              <w:rPr>
                <w:rFonts w:ascii="Menlo" w:hAnsi="Menlo" w:cs="Menlo"/>
                <w:b/>
                <w:bCs/>
                <w:color w:val="660E7A"/>
                <w:sz w:val="18"/>
                <w:szCs w:val="18"/>
              </w:rPr>
              <w:t xml:space="preserve">exitOnError </w:t>
            </w:r>
            <w:r w:rsidRPr="00243764">
              <w:rPr>
                <w:rFonts w:ascii="Menlo" w:hAnsi="Menlo" w:cs="Menlo"/>
                <w:color w:val="000000"/>
                <w:sz w:val="18"/>
                <w:szCs w:val="18"/>
              </w:rPr>
              <w:t>= fasle;</w:t>
            </w:r>
          </w:p>
        </w:tc>
      </w:tr>
    </w:tbl>
    <w:p w14:paraId="7A784FBA" w14:textId="77777777" w:rsidR="00243764" w:rsidRDefault="00243764" w:rsidP="00243764">
      <w:pPr>
        <w:pStyle w:val="a8"/>
        <w:ind w:left="840" w:firstLineChars="0" w:firstLine="0"/>
      </w:pPr>
    </w:p>
    <w:p w14:paraId="2FF0253A" w14:textId="2A0AC6C5" w:rsidR="00243764" w:rsidRDefault="00243764" w:rsidP="00315AED">
      <w:pPr>
        <w:pStyle w:val="a8"/>
        <w:numPr>
          <w:ilvl w:val="0"/>
          <w:numId w:val="281"/>
        </w:numPr>
        <w:ind w:firstLineChars="0"/>
      </w:pPr>
      <w:r>
        <w:rPr>
          <w:rFonts w:hint="eastAsia"/>
        </w:rPr>
        <w:t>exitOnError也可以接受1个回调函数，用来根据错误类型判断是否要退出</w:t>
      </w:r>
    </w:p>
    <w:tbl>
      <w:tblPr>
        <w:tblStyle w:val="ac"/>
        <w:tblW w:w="0" w:type="auto"/>
        <w:tblInd w:w="840" w:type="dxa"/>
        <w:tblLook w:val="04A0" w:firstRow="1" w:lastRow="0" w:firstColumn="1" w:lastColumn="0" w:noHBand="0" w:noVBand="1"/>
      </w:tblPr>
      <w:tblGrid>
        <w:gridCol w:w="7456"/>
      </w:tblGrid>
      <w:tr w:rsidR="00243764" w14:paraId="53511180" w14:textId="77777777" w:rsidTr="00243764">
        <w:tc>
          <w:tcPr>
            <w:tcW w:w="8296" w:type="dxa"/>
          </w:tcPr>
          <w:p w14:paraId="6863AF83" w14:textId="5A0537BB" w:rsidR="00243764" w:rsidRPr="00243764" w:rsidRDefault="00243764" w:rsidP="00243764">
            <w:pPr>
              <w:pStyle w:val="HTML0"/>
              <w:shd w:val="clear" w:color="auto" w:fill="FFFFFF"/>
              <w:rPr>
                <w:rFonts w:ascii="Menlo" w:hAnsi="Menlo" w:cs="Menlo"/>
                <w:color w:val="000000"/>
                <w:sz w:val="18"/>
                <w:szCs w:val="18"/>
              </w:rPr>
            </w:pPr>
            <w:r w:rsidRPr="00243764">
              <w:rPr>
                <w:rFonts w:ascii="Menlo" w:hAnsi="Menlo" w:cs="Menlo"/>
                <w:b/>
                <w:bCs/>
                <w:color w:val="000080"/>
                <w:sz w:val="18"/>
                <w:szCs w:val="18"/>
              </w:rPr>
              <w:t xml:space="preserve">let </w:t>
            </w:r>
            <w:r w:rsidRPr="00243764">
              <w:rPr>
                <w:rFonts w:ascii="Menlo" w:hAnsi="Menlo" w:cs="Menlo"/>
                <w:color w:val="458383"/>
                <w:sz w:val="18"/>
                <w:szCs w:val="18"/>
              </w:rPr>
              <w:t xml:space="preserve">logger </w:t>
            </w:r>
            <w:r w:rsidRPr="00243764">
              <w:rPr>
                <w:rFonts w:ascii="Menlo" w:hAnsi="Menlo" w:cs="Menlo"/>
                <w:color w:val="000000"/>
                <w:sz w:val="18"/>
                <w:szCs w:val="18"/>
              </w:rPr>
              <w:t xml:space="preserve">= </w:t>
            </w:r>
            <w:r w:rsidRPr="00243764">
              <w:rPr>
                <w:rFonts w:ascii="Menlo" w:hAnsi="Menlo" w:cs="Menlo"/>
                <w:b/>
                <w:bCs/>
                <w:color w:val="000080"/>
                <w:sz w:val="18"/>
                <w:szCs w:val="18"/>
              </w:rPr>
              <w:t xml:space="preserve">new </w:t>
            </w:r>
            <w:r w:rsidRPr="00243764">
              <w:rPr>
                <w:rFonts w:ascii="Menlo" w:hAnsi="Menlo" w:cs="Menlo"/>
                <w:color w:val="458383"/>
                <w:sz w:val="18"/>
                <w:szCs w:val="18"/>
              </w:rPr>
              <w:t>winston</w:t>
            </w:r>
            <w:r w:rsidRPr="00243764">
              <w:rPr>
                <w:rFonts w:ascii="Menlo" w:hAnsi="Menlo" w:cs="Menlo"/>
                <w:color w:val="000000"/>
                <w:sz w:val="18"/>
                <w:szCs w:val="18"/>
              </w:rPr>
              <w:t>.Logger({</w:t>
            </w:r>
            <w:r w:rsidRPr="00243764">
              <w:rPr>
                <w:rFonts w:ascii="Menlo" w:hAnsi="Menlo" w:cs="Menlo"/>
                <w:color w:val="000000"/>
                <w:sz w:val="18"/>
                <w:szCs w:val="18"/>
              </w:rPr>
              <w:br/>
              <w:t xml:space="preserve">    </w:t>
            </w:r>
            <w:r w:rsidRPr="00243764">
              <w:rPr>
                <w:rFonts w:ascii="Menlo" w:hAnsi="Menlo" w:cs="Menlo"/>
                <w:color w:val="7A7A43"/>
                <w:sz w:val="18"/>
                <w:szCs w:val="18"/>
              </w:rPr>
              <w:t>exitOnError</w:t>
            </w:r>
            <w:r w:rsidRPr="00243764">
              <w:rPr>
                <w:rFonts w:ascii="Menlo" w:hAnsi="Menlo" w:cs="Menlo"/>
                <w:color w:val="000000"/>
                <w:sz w:val="18"/>
                <w:szCs w:val="18"/>
              </w:rPr>
              <w:t>:(err)=&gt;{</w:t>
            </w:r>
            <w:r w:rsidRPr="00243764">
              <w:rPr>
                <w:rFonts w:ascii="Menlo" w:hAnsi="Menlo" w:cs="Menlo"/>
                <w:color w:val="000000"/>
                <w:sz w:val="18"/>
                <w:szCs w:val="18"/>
              </w:rPr>
              <w:br/>
              <w:t xml:space="preserve">        </w:t>
            </w:r>
            <w:r w:rsidRPr="00243764">
              <w:rPr>
                <w:rFonts w:ascii="Menlo" w:hAnsi="Menlo" w:cs="Menlo"/>
                <w:b/>
                <w:bCs/>
                <w:color w:val="000080"/>
                <w:sz w:val="18"/>
                <w:szCs w:val="18"/>
              </w:rPr>
              <w:t>return false</w:t>
            </w:r>
            <w:r w:rsidRPr="00243764">
              <w:rPr>
                <w:rFonts w:ascii="Menlo" w:hAnsi="Menlo" w:cs="Menlo"/>
                <w:color w:val="000000"/>
                <w:sz w:val="18"/>
                <w:szCs w:val="18"/>
              </w:rPr>
              <w:t>;</w:t>
            </w:r>
            <w:r w:rsidRPr="00243764">
              <w:rPr>
                <w:rFonts w:ascii="Menlo" w:hAnsi="Menlo" w:cs="Menlo"/>
                <w:color w:val="000000"/>
                <w:sz w:val="18"/>
                <w:szCs w:val="18"/>
              </w:rPr>
              <w:br/>
              <w:t xml:space="preserve">    }</w:t>
            </w:r>
            <w:r w:rsidRPr="00243764">
              <w:rPr>
                <w:rFonts w:ascii="Menlo" w:hAnsi="Menlo" w:cs="Menlo"/>
                <w:color w:val="000000"/>
                <w:sz w:val="18"/>
                <w:szCs w:val="18"/>
              </w:rPr>
              <w:br/>
              <w:t>});</w:t>
            </w:r>
            <w:r w:rsidRPr="00243764">
              <w:rPr>
                <w:rFonts w:ascii="Menlo" w:hAnsi="Menlo" w:cs="Menlo"/>
                <w:color w:val="000000"/>
                <w:sz w:val="18"/>
                <w:szCs w:val="18"/>
              </w:rPr>
              <w:br/>
            </w:r>
            <w:r w:rsidRPr="00243764">
              <w:rPr>
                <w:rFonts w:ascii="Menlo" w:hAnsi="Menlo" w:cs="Menlo"/>
                <w:i/>
                <w:iCs/>
                <w:color w:val="808080"/>
                <w:sz w:val="18"/>
                <w:szCs w:val="18"/>
              </w:rPr>
              <w:t>//</w:t>
            </w:r>
            <w:r w:rsidRPr="00243764">
              <w:rPr>
                <w:rFonts w:ascii="Menlo" w:hAnsi="Menlo" w:cs="Menlo"/>
                <w:i/>
                <w:iCs/>
                <w:color w:val="808080"/>
                <w:sz w:val="18"/>
                <w:szCs w:val="18"/>
              </w:rPr>
              <w:t>或</w:t>
            </w:r>
            <w:r w:rsidRPr="00243764">
              <w:rPr>
                <w:rFonts w:ascii="Menlo" w:hAnsi="Menlo" w:cs="Menlo"/>
                <w:i/>
                <w:iCs/>
                <w:color w:val="808080"/>
                <w:sz w:val="18"/>
                <w:szCs w:val="18"/>
              </w:rPr>
              <w:br/>
            </w:r>
            <w:r w:rsidRPr="00243764">
              <w:rPr>
                <w:rFonts w:ascii="Menlo" w:hAnsi="Menlo" w:cs="Menlo"/>
                <w:color w:val="458383"/>
                <w:sz w:val="18"/>
                <w:szCs w:val="18"/>
              </w:rPr>
              <w:lastRenderedPageBreak/>
              <w:t>logger</w:t>
            </w:r>
            <w:r w:rsidRPr="00243764">
              <w:rPr>
                <w:rFonts w:ascii="Menlo" w:hAnsi="Menlo" w:cs="Menlo"/>
                <w:color w:val="000000"/>
                <w:sz w:val="18"/>
                <w:szCs w:val="18"/>
              </w:rPr>
              <w:t>.</w:t>
            </w:r>
            <w:r w:rsidRPr="00243764">
              <w:rPr>
                <w:rFonts w:ascii="Menlo" w:hAnsi="Menlo" w:cs="Menlo"/>
                <w:color w:val="7A7A43"/>
                <w:sz w:val="18"/>
                <w:szCs w:val="18"/>
              </w:rPr>
              <w:t xml:space="preserve">exitOnError </w:t>
            </w:r>
            <w:r w:rsidRPr="00243764">
              <w:rPr>
                <w:rFonts w:ascii="Menlo" w:hAnsi="Menlo" w:cs="Menlo"/>
                <w:color w:val="000000"/>
                <w:sz w:val="18"/>
                <w:szCs w:val="18"/>
              </w:rPr>
              <w:t>= (err)=&gt;{</w:t>
            </w:r>
            <w:r w:rsidRPr="00243764">
              <w:rPr>
                <w:rFonts w:ascii="Menlo" w:hAnsi="Menlo" w:cs="Menlo"/>
                <w:color w:val="000000"/>
                <w:sz w:val="18"/>
                <w:szCs w:val="18"/>
              </w:rPr>
              <w:br/>
              <w:t xml:space="preserve">    </w:t>
            </w:r>
            <w:r w:rsidRPr="00243764">
              <w:rPr>
                <w:rFonts w:ascii="Menlo" w:hAnsi="Menlo" w:cs="Menlo"/>
                <w:b/>
                <w:bCs/>
                <w:color w:val="000080"/>
                <w:sz w:val="18"/>
                <w:szCs w:val="18"/>
              </w:rPr>
              <w:t>return false</w:t>
            </w:r>
            <w:r w:rsidRPr="00243764">
              <w:rPr>
                <w:rFonts w:ascii="Menlo" w:hAnsi="Menlo" w:cs="Menlo"/>
                <w:color w:val="000000"/>
                <w:sz w:val="18"/>
                <w:szCs w:val="18"/>
              </w:rPr>
              <w:t>;</w:t>
            </w:r>
            <w:r w:rsidRPr="00243764">
              <w:rPr>
                <w:rFonts w:ascii="Menlo" w:hAnsi="Menlo" w:cs="Menlo"/>
                <w:color w:val="000000"/>
                <w:sz w:val="18"/>
                <w:szCs w:val="18"/>
              </w:rPr>
              <w:br/>
              <w:t>};</w:t>
            </w:r>
          </w:p>
        </w:tc>
      </w:tr>
    </w:tbl>
    <w:p w14:paraId="1F5BF192" w14:textId="77777777" w:rsidR="00243764" w:rsidRPr="00643233" w:rsidRDefault="00243764" w:rsidP="00243764">
      <w:pPr>
        <w:pStyle w:val="a8"/>
        <w:ind w:left="840" w:firstLineChars="0" w:firstLine="0"/>
      </w:pPr>
    </w:p>
    <w:p w14:paraId="371605D7" w14:textId="77777777" w:rsidR="00F357D6" w:rsidRDefault="00F357D6" w:rsidP="00F357D6">
      <w:pPr>
        <w:pStyle w:val="3"/>
      </w:pPr>
      <w:r>
        <w:rPr>
          <w:rFonts w:hint="eastAsia"/>
        </w:rPr>
        <w:t>mongoose</w:t>
      </w:r>
      <w:r>
        <w:t>（</w:t>
      </w:r>
      <w:r>
        <w:rPr>
          <w:rFonts w:hint="eastAsia"/>
        </w:rPr>
        <w:t>操作MongoDB</w:t>
      </w:r>
      <w:r>
        <w:t>）</w:t>
      </w:r>
    </w:p>
    <w:p w14:paraId="62EADE86" w14:textId="77777777" w:rsidR="00F357D6" w:rsidRDefault="00F357D6" w:rsidP="00315AED">
      <w:pPr>
        <w:pStyle w:val="4"/>
        <w:numPr>
          <w:ilvl w:val="0"/>
          <w:numId w:val="191"/>
        </w:numPr>
      </w:pPr>
      <w:r>
        <w:rPr>
          <w:rFonts w:hint="eastAsia"/>
        </w:rPr>
        <w:t>安装</w:t>
      </w:r>
    </w:p>
    <w:tbl>
      <w:tblPr>
        <w:tblStyle w:val="ac"/>
        <w:tblW w:w="0" w:type="auto"/>
        <w:tblInd w:w="420" w:type="dxa"/>
        <w:tblLook w:val="04A0" w:firstRow="1" w:lastRow="0" w:firstColumn="1" w:lastColumn="0" w:noHBand="0" w:noVBand="1"/>
      </w:tblPr>
      <w:tblGrid>
        <w:gridCol w:w="7876"/>
      </w:tblGrid>
      <w:tr w:rsidR="00F357D6" w14:paraId="0C20FF56" w14:textId="77777777" w:rsidTr="007E3FED">
        <w:tc>
          <w:tcPr>
            <w:tcW w:w="8296" w:type="dxa"/>
          </w:tcPr>
          <w:p w14:paraId="67679737" w14:textId="77777777" w:rsidR="00F357D6" w:rsidRDefault="00F357D6" w:rsidP="007E3FED">
            <w:r>
              <w:rPr>
                <w:rFonts w:asciiTheme="minorHAnsi" w:eastAsiaTheme="minorEastAsia" w:hAnsiTheme="minorHAnsi" w:cstheme="minorBidi" w:hint="eastAsia"/>
                <w:kern w:val="2"/>
                <w:sz w:val="21"/>
                <w:szCs w:val="22"/>
              </w:rPr>
              <w:t>npm</w:t>
            </w:r>
            <w:r>
              <w:rPr>
                <w:rFonts w:asciiTheme="minorHAnsi" w:eastAsiaTheme="minorEastAsia" w:hAnsiTheme="minorHAnsi" w:cstheme="minorBidi"/>
                <w:kern w:val="2"/>
                <w:sz w:val="21"/>
                <w:szCs w:val="22"/>
              </w:rPr>
              <w:t xml:space="preserve"> install mongoose --save</w:t>
            </w:r>
          </w:p>
        </w:tc>
      </w:tr>
    </w:tbl>
    <w:p w14:paraId="68F03E5C" w14:textId="77777777" w:rsidR="00F357D6" w:rsidRDefault="00F357D6" w:rsidP="00F357D6">
      <w:pPr>
        <w:ind w:left="420"/>
      </w:pPr>
      <w:r>
        <w:rPr>
          <w:rFonts w:hint="eastAsia"/>
        </w:rPr>
        <w:t>安装后引包：</w:t>
      </w:r>
    </w:p>
    <w:tbl>
      <w:tblPr>
        <w:tblStyle w:val="ac"/>
        <w:tblW w:w="0" w:type="auto"/>
        <w:tblInd w:w="420" w:type="dxa"/>
        <w:tblLook w:val="04A0" w:firstRow="1" w:lastRow="0" w:firstColumn="1" w:lastColumn="0" w:noHBand="0" w:noVBand="1"/>
      </w:tblPr>
      <w:tblGrid>
        <w:gridCol w:w="7876"/>
      </w:tblGrid>
      <w:tr w:rsidR="00F357D6" w14:paraId="72645B90" w14:textId="77777777" w:rsidTr="007E3FED">
        <w:tc>
          <w:tcPr>
            <w:tcW w:w="8296" w:type="dxa"/>
          </w:tcPr>
          <w:p w14:paraId="6395517F" w14:textId="77777777" w:rsidR="00F357D6" w:rsidRPr="00375BD5" w:rsidRDefault="00F357D6" w:rsidP="007E3FED">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const </w:t>
            </w:r>
            <w:r>
              <w:rPr>
                <w:rFonts w:ascii="Menlo" w:hAnsi="Menlo" w:cs="Menlo"/>
                <w:color w:val="458383"/>
                <w:sz w:val="23"/>
                <w:szCs w:val="23"/>
              </w:rPr>
              <w:t xml:space="preserve">mongoose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'mongoose'</w:t>
            </w:r>
            <w:r>
              <w:rPr>
                <w:rFonts w:ascii="Menlo" w:hAnsi="Menlo" w:cs="Menlo"/>
                <w:color w:val="000000"/>
                <w:sz w:val="23"/>
                <w:szCs w:val="23"/>
              </w:rPr>
              <w:t>);</w:t>
            </w:r>
          </w:p>
        </w:tc>
      </w:tr>
    </w:tbl>
    <w:p w14:paraId="0F1988C5" w14:textId="77777777" w:rsidR="00F357D6" w:rsidRDefault="00F357D6" w:rsidP="00F357D6">
      <w:pPr>
        <w:ind w:left="420"/>
      </w:pPr>
      <w:r>
        <w:rPr>
          <w:rFonts w:hint="eastAsia"/>
        </w:rPr>
        <w:t>即可操作mongodb</w:t>
      </w:r>
    </w:p>
    <w:p w14:paraId="61A09EF1" w14:textId="77777777" w:rsidR="00F357D6" w:rsidRDefault="00F357D6" w:rsidP="00F357D6">
      <w:pPr>
        <w:pStyle w:val="4"/>
      </w:pPr>
      <w:r>
        <w:rPr>
          <w:rFonts w:hint="eastAsia"/>
        </w:rPr>
        <w:t>连接</w:t>
      </w:r>
    </w:p>
    <w:p w14:paraId="69FE7849" w14:textId="77777777" w:rsidR="00F357D6" w:rsidRDefault="00F357D6" w:rsidP="00315AED">
      <w:pPr>
        <w:pStyle w:val="5"/>
        <w:numPr>
          <w:ilvl w:val="0"/>
          <w:numId w:val="192"/>
        </w:numPr>
        <w:ind w:right="210"/>
      </w:pPr>
      <w:r>
        <w:rPr>
          <w:rFonts w:hint="eastAsia"/>
        </w:rPr>
        <w:t>connect</w:t>
      </w:r>
    </w:p>
    <w:p w14:paraId="62598892" w14:textId="77777777" w:rsidR="00F357D6" w:rsidRDefault="00F357D6" w:rsidP="00F357D6">
      <w:pPr>
        <w:ind w:left="420"/>
      </w:pPr>
      <w:r>
        <w:rPr>
          <w:rFonts w:hint="eastAsia"/>
        </w:rPr>
        <w:t>格式：mongoose</w:t>
      </w:r>
      <w:r>
        <w:t>.connect(url,option,(err)=&gt;{})</w:t>
      </w:r>
    </w:p>
    <w:p w14:paraId="1FD93324" w14:textId="77777777" w:rsidR="00F357D6" w:rsidRDefault="00F357D6" w:rsidP="00F357D6">
      <w:pPr>
        <w:ind w:left="420"/>
      </w:pPr>
      <w:r>
        <w:rPr>
          <w:rFonts w:hint="eastAsia"/>
        </w:rPr>
        <w:t>功能：连接数据库</w:t>
      </w:r>
    </w:p>
    <w:p w14:paraId="6A8BA758" w14:textId="77777777" w:rsidR="00F357D6" w:rsidRDefault="00F357D6" w:rsidP="00F357D6">
      <w:pPr>
        <w:ind w:left="420"/>
      </w:pPr>
      <w:r>
        <w:rPr>
          <w:rFonts w:hint="eastAsia"/>
        </w:rPr>
        <w:t>参数：</w:t>
      </w:r>
      <w:r>
        <w:rPr>
          <w:rFonts w:hint="eastAsia"/>
        </w:rPr>
        <w:tab/>
        <w:t>url：要连接的数据库的url，</w:t>
      </w:r>
    </w:p>
    <w:p w14:paraId="0A9FCED0" w14:textId="77777777" w:rsidR="00F357D6" w:rsidRDefault="00F357D6" w:rsidP="00F357D6">
      <w:pPr>
        <w:ind w:left="420"/>
      </w:pPr>
      <w:r>
        <w:tab/>
      </w:r>
      <w:r>
        <w:tab/>
      </w:r>
      <w:r>
        <w:rPr>
          <w:rFonts w:hint="eastAsia"/>
        </w:rPr>
        <w:t>option：指定参数连接，参数后面补充</w:t>
      </w:r>
    </w:p>
    <w:p w14:paraId="2FCDADFF" w14:textId="77777777" w:rsidR="00F357D6" w:rsidRDefault="00F357D6" w:rsidP="00F357D6">
      <w:pPr>
        <w:ind w:left="420"/>
      </w:pPr>
      <w:r>
        <w:tab/>
      </w:r>
      <w:r>
        <w:tab/>
      </w:r>
      <w:r>
        <w:rPr>
          <w:rFonts w:hint="eastAsia"/>
        </w:rPr>
        <w:t>callback：连接成功或失败的回调函数</w:t>
      </w:r>
    </w:p>
    <w:p w14:paraId="0098DE77" w14:textId="77777777" w:rsidR="00F357D6" w:rsidRDefault="00F357D6" w:rsidP="00F357D6">
      <w:pPr>
        <w:pStyle w:val="5"/>
        <w:ind w:right="210"/>
      </w:pPr>
      <w:r>
        <w:rPr>
          <w:rFonts w:hint="eastAsia"/>
        </w:rPr>
        <w:t>disconnect</w:t>
      </w:r>
    </w:p>
    <w:p w14:paraId="039B3202" w14:textId="77777777" w:rsidR="00F357D6" w:rsidRDefault="00F357D6" w:rsidP="00F357D6">
      <w:pPr>
        <w:ind w:left="420"/>
      </w:pPr>
      <w:r>
        <w:rPr>
          <w:rFonts w:hint="eastAsia"/>
        </w:rPr>
        <w:t>格式：mongoose.disconnect(</w:t>
      </w:r>
      <w:r>
        <w:t>()=&gt;{}</w:t>
      </w:r>
      <w:r>
        <w:rPr>
          <w:rFonts w:hint="eastAsia"/>
        </w:rPr>
        <w:t>)</w:t>
      </w:r>
    </w:p>
    <w:p w14:paraId="73DA21BC" w14:textId="77777777" w:rsidR="00F357D6" w:rsidRDefault="00F357D6" w:rsidP="00F357D6">
      <w:pPr>
        <w:ind w:left="420"/>
      </w:pPr>
      <w:r>
        <w:rPr>
          <w:rFonts w:hint="eastAsia"/>
        </w:rPr>
        <w:t>功能：断开连接</w:t>
      </w:r>
    </w:p>
    <w:p w14:paraId="124D18AD" w14:textId="77777777" w:rsidR="00F357D6" w:rsidRDefault="00F357D6" w:rsidP="00F357D6">
      <w:pPr>
        <w:ind w:left="420"/>
      </w:pPr>
      <w:r>
        <w:rPr>
          <w:rFonts w:hint="eastAsia"/>
        </w:rPr>
        <w:t>参数：</w:t>
      </w:r>
      <w:r>
        <w:rPr>
          <w:rFonts w:hint="eastAsia"/>
        </w:rPr>
        <w:tab/>
        <w:t>callback：成功断开连接后的回调函数</w:t>
      </w:r>
    </w:p>
    <w:p w14:paraId="32B86450" w14:textId="77777777" w:rsidR="00F357D6" w:rsidRDefault="00F357D6" w:rsidP="00F357D6">
      <w:pPr>
        <w:pStyle w:val="4"/>
      </w:pPr>
      <w:r>
        <w:rPr>
          <w:rFonts w:hint="eastAsia"/>
        </w:rPr>
        <w:t>schema</w:t>
      </w:r>
    </w:p>
    <w:p w14:paraId="66ED2521" w14:textId="77777777" w:rsidR="00F357D6" w:rsidRDefault="00F357D6" w:rsidP="00315AED">
      <w:pPr>
        <w:pStyle w:val="5"/>
        <w:numPr>
          <w:ilvl w:val="0"/>
          <w:numId w:val="193"/>
        </w:numPr>
        <w:ind w:right="210"/>
      </w:pPr>
      <w:r>
        <w:rPr>
          <w:rFonts w:hint="eastAsia"/>
        </w:rPr>
        <w:t>作用</w:t>
      </w:r>
    </w:p>
    <w:p w14:paraId="32B65B8D" w14:textId="77777777" w:rsidR="00F357D6" w:rsidRDefault="00F357D6" w:rsidP="00F357D6">
      <w:pPr>
        <w:ind w:left="420" w:firstLine="420"/>
      </w:pPr>
      <w:r>
        <w:rPr>
          <w:rFonts w:hint="eastAsia"/>
        </w:rPr>
        <w:t>schema用于配置1张表中的所有字段信息，schema配置好之后，就可以用他创建1个model对象（对应某张表）</w:t>
      </w:r>
    </w:p>
    <w:p w14:paraId="18E2EDAB" w14:textId="77777777" w:rsidR="00F357D6" w:rsidRDefault="00F357D6" w:rsidP="00F357D6">
      <w:pPr>
        <w:pStyle w:val="5"/>
        <w:ind w:right="210"/>
      </w:pPr>
      <w:r>
        <w:rPr>
          <w:rFonts w:hint="eastAsia"/>
        </w:rPr>
        <w:t>用法</w:t>
      </w:r>
    </w:p>
    <w:tbl>
      <w:tblPr>
        <w:tblStyle w:val="ac"/>
        <w:tblW w:w="0" w:type="auto"/>
        <w:tblInd w:w="420" w:type="dxa"/>
        <w:tblLook w:val="04A0" w:firstRow="1" w:lastRow="0" w:firstColumn="1" w:lastColumn="0" w:noHBand="0" w:noVBand="1"/>
      </w:tblPr>
      <w:tblGrid>
        <w:gridCol w:w="7876"/>
      </w:tblGrid>
      <w:tr w:rsidR="00F357D6" w14:paraId="0E367EE1" w14:textId="77777777" w:rsidTr="007E3FED">
        <w:tc>
          <w:tcPr>
            <w:tcW w:w="8296" w:type="dxa"/>
          </w:tcPr>
          <w:p w14:paraId="54C46A7F" w14:textId="77777777" w:rsidR="00F357D6" w:rsidRPr="00D920B1" w:rsidRDefault="00F357D6" w:rsidP="007E3FED">
            <w:pPr>
              <w:pStyle w:val="HTML0"/>
              <w:shd w:val="clear" w:color="auto" w:fill="FFFFFF"/>
              <w:rPr>
                <w:rFonts w:ascii="Menlo" w:hAnsi="Menlo" w:cs="Menlo"/>
                <w:color w:val="000000"/>
                <w:sz w:val="18"/>
                <w:szCs w:val="18"/>
              </w:rPr>
            </w:pPr>
            <w:r w:rsidRPr="00D920B1">
              <w:rPr>
                <w:rFonts w:ascii="Menlo" w:hAnsi="Menlo" w:cs="Menlo"/>
                <w:i/>
                <w:iCs/>
                <w:color w:val="808080"/>
                <w:sz w:val="18"/>
                <w:szCs w:val="18"/>
              </w:rPr>
              <w:t>//</w:t>
            </w:r>
            <w:r w:rsidRPr="00D920B1">
              <w:rPr>
                <w:rFonts w:ascii="Menlo" w:hAnsi="Menlo" w:cs="Menlo"/>
                <w:i/>
                <w:iCs/>
                <w:color w:val="808080"/>
                <w:sz w:val="18"/>
                <w:szCs w:val="18"/>
              </w:rPr>
              <w:t>创建</w:t>
            </w:r>
            <w:r w:rsidRPr="00D920B1">
              <w:rPr>
                <w:rFonts w:ascii="Menlo" w:hAnsi="Menlo" w:cs="Menlo"/>
                <w:i/>
                <w:iCs/>
                <w:color w:val="808080"/>
                <w:sz w:val="18"/>
                <w:szCs w:val="18"/>
              </w:rPr>
              <w:t>schema</w:t>
            </w:r>
            <w:r w:rsidRPr="00D920B1">
              <w:rPr>
                <w:rFonts w:ascii="Menlo" w:hAnsi="Menlo" w:cs="Menlo"/>
                <w:i/>
                <w:iCs/>
                <w:color w:val="808080"/>
                <w:sz w:val="18"/>
                <w:szCs w:val="18"/>
              </w:rPr>
              <w:t>，对应</w:t>
            </w:r>
            <w:r w:rsidRPr="00D920B1">
              <w:rPr>
                <w:rFonts w:ascii="Menlo" w:hAnsi="Menlo" w:cs="Menlo"/>
                <w:i/>
                <w:iCs/>
                <w:color w:val="808080"/>
                <w:sz w:val="18"/>
                <w:szCs w:val="18"/>
              </w:rPr>
              <w:t>1</w:t>
            </w:r>
            <w:r w:rsidRPr="00D920B1">
              <w:rPr>
                <w:rFonts w:ascii="Menlo" w:hAnsi="Menlo" w:cs="Menlo"/>
                <w:i/>
                <w:iCs/>
                <w:color w:val="808080"/>
                <w:sz w:val="18"/>
                <w:szCs w:val="18"/>
              </w:rPr>
              <w:t>张表中的字段信息</w:t>
            </w:r>
            <w:r w:rsidRPr="00D920B1">
              <w:rPr>
                <w:rFonts w:ascii="Menlo" w:hAnsi="Menlo" w:cs="Menlo"/>
                <w:i/>
                <w:iCs/>
                <w:color w:val="808080"/>
                <w:sz w:val="18"/>
                <w:szCs w:val="18"/>
              </w:rPr>
              <w:br/>
            </w:r>
            <w:r w:rsidRPr="00D920B1">
              <w:rPr>
                <w:rFonts w:ascii="Menlo" w:hAnsi="Menlo" w:cs="Menlo"/>
                <w:b/>
                <w:bCs/>
                <w:color w:val="000080"/>
                <w:sz w:val="18"/>
                <w:szCs w:val="18"/>
              </w:rPr>
              <w:t xml:space="preserve">let </w:t>
            </w:r>
            <w:r w:rsidRPr="00D920B1">
              <w:rPr>
                <w:rFonts w:ascii="Menlo" w:hAnsi="Menlo" w:cs="Menlo"/>
                <w:color w:val="458383"/>
                <w:sz w:val="18"/>
                <w:szCs w:val="18"/>
              </w:rPr>
              <w:t xml:space="preserve">schema </w:t>
            </w:r>
            <w:r w:rsidRPr="00D920B1">
              <w:rPr>
                <w:rFonts w:ascii="Menlo" w:hAnsi="Menlo" w:cs="Menlo"/>
                <w:color w:val="000000"/>
                <w:sz w:val="18"/>
                <w:szCs w:val="18"/>
              </w:rPr>
              <w:t>=</w:t>
            </w:r>
            <w:r w:rsidRPr="00D920B1">
              <w:rPr>
                <w:rFonts w:ascii="Menlo" w:hAnsi="Menlo" w:cs="Menlo"/>
                <w:b/>
                <w:bCs/>
                <w:color w:val="000080"/>
                <w:sz w:val="18"/>
                <w:szCs w:val="18"/>
              </w:rPr>
              <w:t xml:space="preserve">new </w:t>
            </w:r>
            <w:r w:rsidRPr="00D920B1">
              <w:rPr>
                <w:rFonts w:ascii="Menlo" w:hAnsi="Menlo" w:cs="Menlo"/>
                <w:color w:val="458383"/>
                <w:sz w:val="18"/>
                <w:szCs w:val="18"/>
              </w:rPr>
              <w:t>mongoose</w:t>
            </w:r>
            <w:r w:rsidRPr="00D920B1">
              <w:rPr>
                <w:rFonts w:ascii="Menlo" w:hAnsi="Menlo" w:cs="Menlo"/>
                <w:color w:val="000000"/>
                <w:sz w:val="18"/>
                <w:szCs w:val="18"/>
              </w:rPr>
              <w:t>.</w:t>
            </w:r>
            <w:r w:rsidRPr="00D920B1">
              <w:rPr>
                <w:rFonts w:ascii="Menlo" w:hAnsi="Menlo" w:cs="Menlo"/>
                <w:b/>
                <w:bCs/>
                <w:color w:val="660E7A"/>
                <w:sz w:val="18"/>
                <w:szCs w:val="18"/>
              </w:rPr>
              <w:t>Schema</w:t>
            </w:r>
            <w:r w:rsidRPr="00D920B1">
              <w:rPr>
                <w:rFonts w:ascii="Menlo" w:hAnsi="Menlo" w:cs="Menlo"/>
                <w:color w:val="000000"/>
                <w:sz w:val="18"/>
                <w:szCs w:val="18"/>
              </w:rPr>
              <w:t>({</w:t>
            </w:r>
            <w:r w:rsidRPr="00D920B1">
              <w:rPr>
                <w:rFonts w:ascii="Menlo" w:hAnsi="Menlo" w:cs="Menlo"/>
                <w:b/>
                <w:bCs/>
                <w:color w:val="660E7A"/>
                <w:sz w:val="18"/>
                <w:szCs w:val="18"/>
              </w:rPr>
              <w:t>name</w:t>
            </w:r>
            <w:r w:rsidRPr="00D920B1">
              <w:rPr>
                <w:rFonts w:ascii="Menlo" w:hAnsi="Menlo" w:cs="Menlo"/>
                <w:color w:val="000000"/>
                <w:sz w:val="18"/>
                <w:szCs w:val="18"/>
              </w:rPr>
              <w:t>:</w:t>
            </w:r>
            <w:r w:rsidRPr="00D920B1">
              <w:rPr>
                <w:rFonts w:ascii="Menlo" w:hAnsi="Menlo" w:cs="Menlo"/>
                <w:b/>
                <w:bCs/>
                <w:i/>
                <w:iCs/>
                <w:color w:val="660E7A"/>
                <w:sz w:val="18"/>
                <w:szCs w:val="18"/>
              </w:rPr>
              <w:t>String</w:t>
            </w:r>
            <w:r w:rsidRPr="00D920B1">
              <w:rPr>
                <w:rFonts w:ascii="Menlo" w:hAnsi="Menlo" w:cs="Menlo"/>
                <w:color w:val="000000"/>
                <w:sz w:val="18"/>
                <w:szCs w:val="18"/>
              </w:rPr>
              <w:t xml:space="preserve">, </w:t>
            </w:r>
            <w:r w:rsidRPr="00D920B1">
              <w:rPr>
                <w:rFonts w:ascii="Menlo" w:hAnsi="Menlo" w:cs="Menlo"/>
                <w:b/>
                <w:bCs/>
                <w:color w:val="660E7A"/>
                <w:sz w:val="18"/>
                <w:szCs w:val="18"/>
              </w:rPr>
              <w:t>age</w:t>
            </w:r>
            <w:r w:rsidRPr="00D920B1">
              <w:rPr>
                <w:rFonts w:ascii="Menlo" w:hAnsi="Menlo" w:cs="Menlo"/>
                <w:color w:val="000000"/>
                <w:sz w:val="18"/>
                <w:szCs w:val="18"/>
              </w:rPr>
              <w:t>:</w:t>
            </w:r>
            <w:r w:rsidRPr="00D920B1">
              <w:rPr>
                <w:rFonts w:ascii="Menlo" w:hAnsi="Menlo" w:cs="Menlo"/>
                <w:b/>
                <w:bCs/>
                <w:i/>
                <w:iCs/>
                <w:color w:val="660E7A"/>
                <w:sz w:val="18"/>
                <w:szCs w:val="18"/>
              </w:rPr>
              <w:t>Number</w:t>
            </w:r>
            <w:r w:rsidRPr="00D920B1">
              <w:rPr>
                <w:rFonts w:ascii="Menlo" w:hAnsi="Menlo" w:cs="Menlo"/>
                <w:color w:val="000000"/>
                <w:sz w:val="18"/>
                <w:szCs w:val="18"/>
              </w:rPr>
              <w:t>});</w:t>
            </w:r>
          </w:p>
        </w:tc>
      </w:tr>
    </w:tbl>
    <w:p w14:paraId="5BAE3110" w14:textId="77777777" w:rsidR="00F357D6" w:rsidRDefault="00F357D6" w:rsidP="00315AED">
      <w:pPr>
        <w:pStyle w:val="a8"/>
        <w:numPr>
          <w:ilvl w:val="0"/>
          <w:numId w:val="190"/>
        </w:numPr>
        <w:ind w:firstLineChars="0"/>
      </w:pPr>
      <w:r>
        <w:rPr>
          <w:rFonts w:hint="eastAsia"/>
        </w:rPr>
        <w:t>从mongoose中获取Schema对象，使用该对象创建1个实例，字段信息配置在创建实例时的参数中</w:t>
      </w:r>
    </w:p>
    <w:p w14:paraId="449D1CE9" w14:textId="77777777" w:rsidR="00F357D6" w:rsidRDefault="00F357D6" w:rsidP="00315AED">
      <w:pPr>
        <w:pStyle w:val="a8"/>
        <w:numPr>
          <w:ilvl w:val="0"/>
          <w:numId w:val="190"/>
        </w:numPr>
        <w:ind w:firstLineChars="0"/>
      </w:pPr>
      <w:r>
        <w:rPr>
          <w:rFonts w:hint="eastAsia"/>
        </w:rPr>
        <w:lastRenderedPageBreak/>
        <w:t>创建实例时还有1个参数option，后面补充</w:t>
      </w:r>
    </w:p>
    <w:p w14:paraId="5A6AF846" w14:textId="77777777" w:rsidR="00F357D6" w:rsidRDefault="00F357D6" w:rsidP="00F357D6">
      <w:pPr>
        <w:pStyle w:val="5"/>
        <w:ind w:right="210"/>
      </w:pPr>
      <w:r>
        <w:rPr>
          <w:rFonts w:hint="eastAsia"/>
        </w:rPr>
        <w:t>字段类型</w:t>
      </w:r>
    </w:p>
    <w:p w14:paraId="54C38945" w14:textId="77777777" w:rsidR="00F357D6" w:rsidRPr="005F7CCE" w:rsidRDefault="00F357D6" w:rsidP="00315AED">
      <w:pPr>
        <w:pStyle w:val="6"/>
        <w:numPr>
          <w:ilvl w:val="0"/>
          <w:numId w:val="194"/>
        </w:numPr>
      </w:pPr>
      <w:r>
        <w:rPr>
          <w:rFonts w:hint="eastAsia"/>
        </w:rPr>
        <w:t>包括</w:t>
      </w:r>
    </w:p>
    <w:p w14:paraId="6C75EEDC" w14:textId="77777777" w:rsidR="00F357D6" w:rsidRDefault="00F357D6" w:rsidP="00F357D6">
      <w:pPr>
        <w:ind w:left="420"/>
      </w:pPr>
      <w:r>
        <w:t>String      字符串</w:t>
      </w:r>
    </w:p>
    <w:p w14:paraId="0359631D" w14:textId="77777777" w:rsidR="00F357D6" w:rsidRDefault="00F357D6" w:rsidP="00F357D6">
      <w:pPr>
        <w:ind w:left="420"/>
      </w:pPr>
      <w:r>
        <w:t xml:space="preserve">Number      数字    </w:t>
      </w:r>
    </w:p>
    <w:p w14:paraId="173C0650" w14:textId="77777777" w:rsidR="00F357D6" w:rsidRDefault="00F357D6" w:rsidP="00F357D6">
      <w:pPr>
        <w:ind w:left="420"/>
      </w:pPr>
      <w:r>
        <w:t>Date        日期</w:t>
      </w:r>
    </w:p>
    <w:p w14:paraId="74CAD612" w14:textId="77777777" w:rsidR="00F357D6" w:rsidRDefault="00F357D6" w:rsidP="00F357D6">
      <w:pPr>
        <w:ind w:left="420"/>
      </w:pPr>
      <w:r>
        <w:t>Buffer      二进制</w:t>
      </w:r>
    </w:p>
    <w:p w14:paraId="2483546C" w14:textId="77777777" w:rsidR="00F357D6" w:rsidRDefault="00F357D6" w:rsidP="00F357D6">
      <w:pPr>
        <w:ind w:left="420"/>
      </w:pPr>
      <w:r>
        <w:t>Boolean     布尔值</w:t>
      </w:r>
    </w:p>
    <w:p w14:paraId="5D4A6BA7" w14:textId="77777777" w:rsidR="00F357D6" w:rsidRDefault="00F357D6" w:rsidP="00F357D6">
      <w:pPr>
        <w:ind w:left="420"/>
      </w:pPr>
      <w:r>
        <w:t>Mixed       混合类型</w:t>
      </w:r>
    </w:p>
    <w:p w14:paraId="0B10DD42" w14:textId="77777777" w:rsidR="00F357D6" w:rsidRDefault="00F357D6" w:rsidP="00F357D6">
      <w:pPr>
        <w:ind w:left="420"/>
      </w:pPr>
      <w:r>
        <w:t xml:space="preserve">ObjectId    对象ID    </w:t>
      </w:r>
    </w:p>
    <w:p w14:paraId="2104DC8F" w14:textId="77777777" w:rsidR="00F357D6" w:rsidRDefault="00F357D6" w:rsidP="00F357D6">
      <w:pPr>
        <w:ind w:left="420"/>
      </w:pPr>
      <w:r>
        <w:t>Array       数组</w:t>
      </w:r>
    </w:p>
    <w:p w14:paraId="528E1A89" w14:textId="77777777" w:rsidR="00F357D6" w:rsidRDefault="00F357D6" w:rsidP="00F357D6">
      <w:pPr>
        <w:pStyle w:val="6"/>
      </w:pPr>
      <w:r>
        <w:rPr>
          <w:rFonts w:hint="eastAsia"/>
        </w:rPr>
        <w:t>配置字段类型2种方法</w:t>
      </w:r>
    </w:p>
    <w:p w14:paraId="309CE9A4" w14:textId="77777777" w:rsidR="00F357D6" w:rsidRDefault="00F357D6" w:rsidP="00315AED">
      <w:pPr>
        <w:pStyle w:val="a8"/>
        <w:numPr>
          <w:ilvl w:val="0"/>
          <w:numId w:val="195"/>
        </w:numPr>
        <w:ind w:firstLineChars="0"/>
      </w:pPr>
      <w:r>
        <w:rPr>
          <w:rFonts w:hint="eastAsia"/>
        </w:rPr>
        <w:t>不用引号，首字母大写</w:t>
      </w:r>
    </w:p>
    <w:tbl>
      <w:tblPr>
        <w:tblStyle w:val="ac"/>
        <w:tblW w:w="0" w:type="auto"/>
        <w:tblInd w:w="840" w:type="dxa"/>
        <w:tblLook w:val="04A0" w:firstRow="1" w:lastRow="0" w:firstColumn="1" w:lastColumn="0" w:noHBand="0" w:noVBand="1"/>
      </w:tblPr>
      <w:tblGrid>
        <w:gridCol w:w="7456"/>
      </w:tblGrid>
      <w:tr w:rsidR="00F357D6" w14:paraId="5B727A36" w14:textId="77777777" w:rsidTr="007E3FED">
        <w:tc>
          <w:tcPr>
            <w:tcW w:w="8296" w:type="dxa"/>
          </w:tcPr>
          <w:p w14:paraId="0EBBF353" w14:textId="77777777" w:rsidR="00F357D6" w:rsidRDefault="00F357D6" w:rsidP="007E3FED">
            <w:pPr>
              <w:pStyle w:val="a8"/>
              <w:ind w:firstLineChars="0" w:firstLine="0"/>
            </w:pPr>
            <w:r>
              <w:rPr>
                <w:rFonts w:ascii="Menlo" w:hAnsi="Menlo" w:cs="Menlo"/>
                <w:color w:val="000000"/>
                <w:sz w:val="23"/>
                <w:szCs w:val="23"/>
              </w:rPr>
              <w:t>{</w:t>
            </w:r>
            <w:r>
              <w:rPr>
                <w:rFonts w:ascii="Menlo" w:hAnsi="Menlo" w:cs="Menlo"/>
                <w:b/>
                <w:bCs/>
                <w:color w:val="660E7A"/>
                <w:sz w:val="23"/>
                <w:szCs w:val="23"/>
              </w:rPr>
              <w:t>name</w:t>
            </w:r>
            <w:r>
              <w:rPr>
                <w:rFonts w:ascii="Menlo" w:hAnsi="Menlo" w:cs="Menlo"/>
                <w:color w:val="000000"/>
                <w:sz w:val="23"/>
                <w:szCs w:val="23"/>
              </w:rPr>
              <w:t>:</w:t>
            </w:r>
            <w:r>
              <w:rPr>
                <w:rFonts w:ascii="Menlo" w:hAnsi="Menlo" w:cs="Menlo"/>
                <w:b/>
                <w:bCs/>
                <w:i/>
                <w:iCs/>
                <w:color w:val="660E7A"/>
                <w:sz w:val="23"/>
                <w:szCs w:val="23"/>
              </w:rPr>
              <w:t>String</w:t>
            </w:r>
            <w:r>
              <w:rPr>
                <w:rFonts w:ascii="Menlo" w:hAnsi="Menlo" w:cs="Menlo"/>
                <w:color w:val="000000"/>
                <w:sz w:val="23"/>
                <w:szCs w:val="23"/>
              </w:rPr>
              <w:t xml:space="preserve">, </w:t>
            </w:r>
            <w:r>
              <w:rPr>
                <w:rFonts w:ascii="Menlo" w:hAnsi="Menlo" w:cs="Menlo"/>
                <w:b/>
                <w:bCs/>
                <w:color w:val="660E7A"/>
                <w:sz w:val="23"/>
                <w:szCs w:val="23"/>
              </w:rPr>
              <w:t>age</w:t>
            </w:r>
            <w:r>
              <w:rPr>
                <w:rFonts w:ascii="Menlo" w:hAnsi="Menlo" w:cs="Menlo"/>
                <w:color w:val="000000"/>
                <w:sz w:val="23"/>
                <w:szCs w:val="23"/>
              </w:rPr>
              <w:t>:</w:t>
            </w:r>
            <w:r>
              <w:rPr>
                <w:rFonts w:ascii="Menlo" w:hAnsi="Menlo" w:cs="Menlo"/>
                <w:b/>
                <w:bCs/>
                <w:i/>
                <w:iCs/>
                <w:color w:val="660E7A"/>
                <w:sz w:val="23"/>
                <w:szCs w:val="23"/>
              </w:rPr>
              <w:t>Number</w:t>
            </w:r>
            <w:r>
              <w:rPr>
                <w:rFonts w:ascii="Menlo" w:hAnsi="Menlo" w:cs="Menlo"/>
                <w:color w:val="000000"/>
                <w:sz w:val="23"/>
                <w:szCs w:val="23"/>
              </w:rPr>
              <w:t>}</w:t>
            </w:r>
          </w:p>
        </w:tc>
      </w:tr>
    </w:tbl>
    <w:p w14:paraId="51C75942" w14:textId="77777777" w:rsidR="00F357D6" w:rsidRDefault="00F357D6" w:rsidP="00F357D6">
      <w:pPr>
        <w:pStyle w:val="a8"/>
        <w:ind w:left="840" w:firstLineChars="0" w:firstLine="0"/>
      </w:pPr>
    </w:p>
    <w:p w14:paraId="67B82B8A" w14:textId="77777777" w:rsidR="00F357D6" w:rsidRDefault="00F357D6" w:rsidP="00315AED">
      <w:pPr>
        <w:pStyle w:val="a8"/>
        <w:numPr>
          <w:ilvl w:val="0"/>
          <w:numId w:val="195"/>
        </w:numPr>
        <w:ind w:firstLineChars="0"/>
      </w:pPr>
      <w:r>
        <w:rPr>
          <w:rFonts w:hint="eastAsia"/>
        </w:rPr>
        <w:t>用引号，首字母小写</w:t>
      </w:r>
    </w:p>
    <w:tbl>
      <w:tblPr>
        <w:tblStyle w:val="ac"/>
        <w:tblW w:w="0" w:type="auto"/>
        <w:tblInd w:w="840" w:type="dxa"/>
        <w:tblLook w:val="04A0" w:firstRow="1" w:lastRow="0" w:firstColumn="1" w:lastColumn="0" w:noHBand="0" w:noVBand="1"/>
      </w:tblPr>
      <w:tblGrid>
        <w:gridCol w:w="7456"/>
      </w:tblGrid>
      <w:tr w:rsidR="00F357D6" w14:paraId="70F31FE3" w14:textId="77777777" w:rsidTr="007E3FED">
        <w:tc>
          <w:tcPr>
            <w:tcW w:w="8296" w:type="dxa"/>
          </w:tcPr>
          <w:p w14:paraId="1F6B42EC" w14:textId="77777777" w:rsidR="00F357D6" w:rsidRPr="005F7CCE" w:rsidRDefault="00F357D6" w:rsidP="007E3FED">
            <w:pPr>
              <w:pStyle w:val="HTML0"/>
              <w:shd w:val="clear" w:color="auto" w:fill="FFFFFF"/>
              <w:rPr>
                <w:rFonts w:ascii="Menlo" w:hAnsi="Menlo" w:cs="Menlo"/>
                <w:color w:val="000000"/>
                <w:sz w:val="23"/>
                <w:szCs w:val="23"/>
              </w:rPr>
            </w:pPr>
            <w:r>
              <w:rPr>
                <w:rFonts w:ascii="Menlo" w:hAnsi="Menlo" w:cs="Menlo"/>
                <w:color w:val="000000"/>
                <w:sz w:val="23"/>
                <w:szCs w:val="23"/>
              </w:rPr>
              <w:t>{</w:t>
            </w:r>
            <w:r>
              <w:rPr>
                <w:rFonts w:ascii="Menlo" w:hAnsi="Menlo" w:cs="Menlo"/>
                <w:b/>
                <w:bCs/>
                <w:color w:val="660E7A"/>
                <w:sz w:val="23"/>
                <w:szCs w:val="23"/>
              </w:rPr>
              <w:t>name</w:t>
            </w:r>
            <w:r>
              <w:rPr>
                <w:rFonts w:ascii="Menlo" w:hAnsi="Menlo" w:cs="Menlo"/>
                <w:color w:val="000000"/>
                <w:sz w:val="23"/>
                <w:szCs w:val="23"/>
              </w:rPr>
              <w:t>:</w:t>
            </w:r>
            <w:r>
              <w:rPr>
                <w:rFonts w:ascii="Menlo" w:hAnsi="Menlo" w:cs="Menlo"/>
                <w:b/>
                <w:bCs/>
                <w:color w:val="008000"/>
                <w:sz w:val="23"/>
                <w:szCs w:val="23"/>
              </w:rPr>
              <w:t>'string'</w:t>
            </w:r>
            <w:r>
              <w:rPr>
                <w:rFonts w:ascii="Menlo" w:hAnsi="Menlo" w:cs="Menlo"/>
                <w:color w:val="000000"/>
                <w:sz w:val="23"/>
                <w:szCs w:val="23"/>
              </w:rPr>
              <w:t xml:space="preserve">, </w:t>
            </w:r>
            <w:r>
              <w:rPr>
                <w:rFonts w:ascii="Menlo" w:hAnsi="Menlo" w:cs="Menlo"/>
                <w:b/>
                <w:bCs/>
                <w:color w:val="660E7A"/>
                <w:sz w:val="23"/>
                <w:szCs w:val="23"/>
              </w:rPr>
              <w:t>age</w:t>
            </w:r>
            <w:r>
              <w:rPr>
                <w:rFonts w:ascii="Menlo" w:hAnsi="Menlo" w:cs="Menlo"/>
                <w:color w:val="000000"/>
                <w:sz w:val="23"/>
                <w:szCs w:val="23"/>
              </w:rPr>
              <w:t>:</w:t>
            </w:r>
            <w:r>
              <w:rPr>
                <w:rFonts w:ascii="Menlo" w:hAnsi="Menlo" w:cs="Menlo"/>
                <w:b/>
                <w:bCs/>
                <w:color w:val="008000"/>
                <w:sz w:val="23"/>
                <w:szCs w:val="23"/>
              </w:rPr>
              <w:t>'number'</w:t>
            </w:r>
            <w:r>
              <w:rPr>
                <w:rFonts w:ascii="Menlo" w:hAnsi="Menlo" w:cs="Menlo"/>
                <w:color w:val="000000"/>
                <w:sz w:val="23"/>
                <w:szCs w:val="23"/>
              </w:rPr>
              <w:t>}</w:t>
            </w:r>
          </w:p>
        </w:tc>
      </w:tr>
    </w:tbl>
    <w:p w14:paraId="3A1B4499" w14:textId="77777777" w:rsidR="00F357D6" w:rsidRDefault="00F357D6" w:rsidP="00F357D6">
      <w:pPr>
        <w:pStyle w:val="5"/>
        <w:ind w:right="210"/>
      </w:pPr>
      <w:r>
        <w:rPr>
          <w:rFonts w:hint="eastAsia"/>
        </w:rPr>
        <w:t>追加字段信息</w:t>
      </w:r>
    </w:p>
    <w:p w14:paraId="4323623F" w14:textId="77777777" w:rsidR="00F357D6" w:rsidRDefault="00F357D6" w:rsidP="00F357D6">
      <w:pPr>
        <w:ind w:left="420"/>
      </w:pPr>
      <w:r>
        <w:rPr>
          <w:rFonts w:hint="eastAsia"/>
        </w:rPr>
        <w:t>schema也可以创建之后再通过add方法追加字段信息</w:t>
      </w:r>
    </w:p>
    <w:tbl>
      <w:tblPr>
        <w:tblStyle w:val="ac"/>
        <w:tblW w:w="0" w:type="auto"/>
        <w:tblInd w:w="420" w:type="dxa"/>
        <w:tblLook w:val="04A0" w:firstRow="1" w:lastRow="0" w:firstColumn="1" w:lastColumn="0" w:noHBand="0" w:noVBand="1"/>
      </w:tblPr>
      <w:tblGrid>
        <w:gridCol w:w="7876"/>
      </w:tblGrid>
      <w:tr w:rsidR="00F357D6" w14:paraId="5425C094" w14:textId="77777777" w:rsidTr="007E3FED">
        <w:tc>
          <w:tcPr>
            <w:tcW w:w="8296" w:type="dxa"/>
          </w:tcPr>
          <w:p w14:paraId="3F7CDB5C" w14:textId="77777777" w:rsidR="00F357D6" w:rsidRDefault="00F357D6" w:rsidP="007E3FED">
            <w:pPr>
              <w:pStyle w:val="HTML0"/>
              <w:rPr>
                <w:color w:val="000000"/>
                <w:sz w:val="18"/>
                <w:szCs w:val="18"/>
              </w:rPr>
            </w:pPr>
            <w:r>
              <w:rPr>
                <w:color w:val="0000FF"/>
                <w:sz w:val="18"/>
                <w:szCs w:val="18"/>
              </w:rPr>
              <w:t>var</w:t>
            </w:r>
            <w:r>
              <w:rPr>
                <w:color w:val="000000"/>
                <w:sz w:val="18"/>
                <w:szCs w:val="18"/>
              </w:rPr>
              <w:t xml:space="preserve"> MySchema = </w:t>
            </w:r>
            <w:r>
              <w:rPr>
                <w:color w:val="0000FF"/>
                <w:sz w:val="18"/>
                <w:szCs w:val="18"/>
              </w:rPr>
              <w:t>new</w:t>
            </w:r>
            <w:r>
              <w:rPr>
                <w:color w:val="000000"/>
                <w:sz w:val="18"/>
                <w:szCs w:val="18"/>
              </w:rPr>
              <w:t xml:space="preserve"> Schema;</w:t>
            </w:r>
          </w:p>
          <w:p w14:paraId="33F83569" w14:textId="77777777" w:rsidR="00F357D6" w:rsidRPr="005450AF" w:rsidRDefault="00F357D6" w:rsidP="007E3FED">
            <w:pPr>
              <w:pStyle w:val="HTML0"/>
              <w:rPr>
                <w:color w:val="000000"/>
                <w:sz w:val="18"/>
                <w:szCs w:val="18"/>
              </w:rPr>
            </w:pPr>
            <w:r>
              <w:rPr>
                <w:color w:val="000000"/>
                <w:sz w:val="18"/>
                <w:szCs w:val="18"/>
              </w:rPr>
              <w:t>MySchema.add({ name: 'string', color: 'string', price: 'number' });</w:t>
            </w:r>
          </w:p>
        </w:tc>
      </w:tr>
    </w:tbl>
    <w:p w14:paraId="4759D9E3" w14:textId="77777777" w:rsidR="00F357D6" w:rsidRDefault="00F357D6" w:rsidP="00F357D6">
      <w:pPr>
        <w:pStyle w:val="4"/>
      </w:pPr>
      <w:r>
        <w:rPr>
          <w:rFonts w:hint="eastAsia"/>
        </w:rPr>
        <w:t>model</w:t>
      </w:r>
    </w:p>
    <w:p w14:paraId="5D08B76C" w14:textId="77777777" w:rsidR="00F357D6" w:rsidRDefault="00F357D6" w:rsidP="00315AED">
      <w:pPr>
        <w:pStyle w:val="5"/>
        <w:numPr>
          <w:ilvl w:val="0"/>
          <w:numId w:val="196"/>
        </w:numPr>
        <w:ind w:right="210"/>
      </w:pPr>
      <w:r>
        <w:rPr>
          <w:rFonts w:hint="eastAsia"/>
        </w:rPr>
        <w:t>作用</w:t>
      </w:r>
    </w:p>
    <w:p w14:paraId="3271A1E5" w14:textId="77777777" w:rsidR="00F357D6" w:rsidRDefault="00F357D6" w:rsidP="00F357D6">
      <w:pPr>
        <w:ind w:left="420"/>
      </w:pPr>
      <w:r>
        <w:rPr>
          <w:rFonts w:hint="eastAsia"/>
        </w:rPr>
        <w:t>使用schema创建1个model，该model对应数据库中某张表</w:t>
      </w:r>
    </w:p>
    <w:p w14:paraId="4C5CAB1A" w14:textId="77777777" w:rsidR="00F357D6" w:rsidRDefault="00F357D6" w:rsidP="00F357D6">
      <w:pPr>
        <w:pStyle w:val="5"/>
        <w:ind w:right="210"/>
      </w:pPr>
      <w:r>
        <w:rPr>
          <w:rFonts w:hint="eastAsia"/>
        </w:rPr>
        <w:t>用法</w:t>
      </w:r>
    </w:p>
    <w:tbl>
      <w:tblPr>
        <w:tblStyle w:val="ac"/>
        <w:tblW w:w="0" w:type="auto"/>
        <w:tblInd w:w="420" w:type="dxa"/>
        <w:tblLook w:val="04A0" w:firstRow="1" w:lastRow="0" w:firstColumn="1" w:lastColumn="0" w:noHBand="0" w:noVBand="1"/>
      </w:tblPr>
      <w:tblGrid>
        <w:gridCol w:w="7876"/>
      </w:tblGrid>
      <w:tr w:rsidR="00F357D6" w14:paraId="61E158AC" w14:textId="77777777" w:rsidTr="007E3FED">
        <w:tc>
          <w:tcPr>
            <w:tcW w:w="8296" w:type="dxa"/>
          </w:tcPr>
          <w:p w14:paraId="1A1CE747" w14:textId="77777777" w:rsidR="00F357D6" w:rsidRPr="00526D26" w:rsidRDefault="00F357D6" w:rsidP="007E3FED">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let </w:t>
            </w:r>
            <w:r>
              <w:rPr>
                <w:rFonts w:ascii="Menlo" w:hAnsi="Menlo" w:cs="Menlo"/>
                <w:color w:val="458383"/>
                <w:sz w:val="23"/>
                <w:szCs w:val="23"/>
              </w:rPr>
              <w:t>Model</w:t>
            </w:r>
            <w:r>
              <w:rPr>
                <w:rFonts w:ascii="Menlo" w:hAnsi="Menlo" w:cs="Menlo"/>
                <w:color w:val="000000"/>
                <w:sz w:val="23"/>
                <w:szCs w:val="23"/>
              </w:rPr>
              <w:t xml:space="preserve"> = </w:t>
            </w:r>
            <w:r>
              <w:rPr>
                <w:rFonts w:ascii="Menlo" w:hAnsi="Menlo" w:cs="Menlo"/>
                <w:color w:val="458383"/>
                <w:sz w:val="23"/>
                <w:szCs w:val="23"/>
              </w:rPr>
              <w:t>mongoose</w:t>
            </w:r>
            <w:r>
              <w:rPr>
                <w:rFonts w:ascii="Menlo" w:hAnsi="Menlo" w:cs="Menlo"/>
                <w:color w:val="000000"/>
                <w:sz w:val="23"/>
                <w:szCs w:val="23"/>
              </w:rPr>
              <w:t>.</w:t>
            </w:r>
            <w:r>
              <w:rPr>
                <w:rFonts w:ascii="Menlo" w:hAnsi="Menlo" w:cs="Menlo"/>
                <w:color w:val="7A7A43"/>
                <w:sz w:val="23"/>
                <w:szCs w:val="23"/>
              </w:rPr>
              <w:t>model</w:t>
            </w:r>
            <w:r>
              <w:rPr>
                <w:rFonts w:ascii="Menlo" w:hAnsi="Menlo" w:cs="Menlo"/>
                <w:color w:val="000000"/>
                <w:sz w:val="23"/>
                <w:szCs w:val="23"/>
              </w:rPr>
              <w:t>(</w:t>
            </w:r>
            <w:r>
              <w:rPr>
                <w:rFonts w:ascii="Menlo" w:hAnsi="Menlo" w:cs="Menlo"/>
                <w:b/>
                <w:bCs/>
                <w:color w:val="008000"/>
                <w:sz w:val="23"/>
                <w:szCs w:val="23"/>
              </w:rPr>
              <w:t>'model'</w:t>
            </w:r>
            <w:r>
              <w:rPr>
                <w:rFonts w:ascii="Menlo" w:hAnsi="Menlo" w:cs="Menlo"/>
                <w:color w:val="000000"/>
                <w:sz w:val="23"/>
                <w:szCs w:val="23"/>
              </w:rPr>
              <w:t>,</w:t>
            </w:r>
            <w:r>
              <w:rPr>
                <w:rFonts w:ascii="Menlo" w:hAnsi="Menlo" w:cs="Menlo"/>
                <w:color w:val="458383"/>
                <w:sz w:val="23"/>
                <w:szCs w:val="23"/>
              </w:rPr>
              <w:t>schema</w:t>
            </w:r>
            <w:r>
              <w:rPr>
                <w:rFonts w:ascii="Menlo" w:hAnsi="Menlo" w:cs="Menlo"/>
                <w:color w:val="000000"/>
                <w:sz w:val="23"/>
                <w:szCs w:val="23"/>
              </w:rPr>
              <w:t>,</w:t>
            </w:r>
            <w:r>
              <w:rPr>
                <w:rFonts w:ascii="Menlo" w:hAnsi="Menlo" w:cs="Menlo"/>
                <w:b/>
                <w:bCs/>
                <w:color w:val="008000"/>
                <w:sz w:val="23"/>
                <w:szCs w:val="23"/>
              </w:rPr>
              <w:t xml:space="preserve">'user' </w:t>
            </w:r>
            <w:r>
              <w:rPr>
                <w:rFonts w:ascii="Menlo" w:hAnsi="Menlo" w:cs="Menlo"/>
                <w:color w:val="000000"/>
                <w:sz w:val="23"/>
                <w:szCs w:val="23"/>
              </w:rPr>
              <w:t>);</w:t>
            </w:r>
          </w:p>
        </w:tc>
      </w:tr>
    </w:tbl>
    <w:p w14:paraId="1D139C13" w14:textId="77777777" w:rsidR="00F357D6" w:rsidRDefault="00F357D6" w:rsidP="00315AED">
      <w:pPr>
        <w:pStyle w:val="a8"/>
        <w:numPr>
          <w:ilvl w:val="0"/>
          <w:numId w:val="195"/>
        </w:numPr>
        <w:ind w:firstLineChars="0"/>
      </w:pPr>
      <w:r>
        <w:rPr>
          <w:rFonts w:hint="eastAsia"/>
        </w:rPr>
        <w:t>使用前面创建的schema创建1个模型，该模型对应数据库中的1张表，对应的表名由第3个参数决定</w:t>
      </w:r>
    </w:p>
    <w:p w14:paraId="1457335C" w14:textId="77777777" w:rsidR="00F357D6" w:rsidRDefault="00F357D6" w:rsidP="00315AED">
      <w:pPr>
        <w:pStyle w:val="a8"/>
        <w:numPr>
          <w:ilvl w:val="0"/>
          <w:numId w:val="195"/>
        </w:numPr>
        <w:ind w:firstLineChars="0"/>
      </w:pPr>
      <w:r>
        <w:rPr>
          <w:rFonts w:hint="eastAsia"/>
        </w:rPr>
        <w:t>第1个参数为模型名称。如果没有第3个参数，则使用模型名称生成1个名称作为对应到数据库中的表的名称；如果指定了第3个参数，该名称随意</w:t>
      </w:r>
    </w:p>
    <w:p w14:paraId="705A1B93" w14:textId="77777777" w:rsidR="00F357D6" w:rsidRDefault="00F357D6" w:rsidP="00F357D6">
      <w:pPr>
        <w:pStyle w:val="a8"/>
        <w:ind w:left="840" w:firstLineChars="0" w:firstLine="0"/>
      </w:pPr>
      <w:r>
        <w:rPr>
          <w:rFonts w:hint="eastAsia"/>
        </w:rPr>
        <w:t>生成规则为：先将模型名称全部转为小写，然后看最后1个字符是否为数字，如果不是数字符串再改为复数形式，是数字则不再改变</w:t>
      </w:r>
    </w:p>
    <w:p w14:paraId="4BE0B75C" w14:textId="77777777" w:rsidR="00F357D6" w:rsidRDefault="00F357D6" w:rsidP="00F357D6">
      <w:pPr>
        <w:pStyle w:val="4"/>
      </w:pPr>
      <w:r>
        <w:rPr>
          <w:rFonts w:hint="eastAsia"/>
        </w:rPr>
        <w:lastRenderedPageBreak/>
        <w:t>document</w:t>
      </w:r>
    </w:p>
    <w:p w14:paraId="06E72010" w14:textId="77777777" w:rsidR="00F357D6" w:rsidRDefault="00F357D6" w:rsidP="00315AED">
      <w:pPr>
        <w:pStyle w:val="5"/>
        <w:numPr>
          <w:ilvl w:val="0"/>
          <w:numId w:val="197"/>
        </w:numPr>
        <w:ind w:right="210"/>
      </w:pPr>
      <w:r>
        <w:rPr>
          <w:rFonts w:hint="eastAsia"/>
        </w:rPr>
        <w:t>作用</w:t>
      </w:r>
    </w:p>
    <w:p w14:paraId="6BC5BEE8" w14:textId="77777777" w:rsidR="00F357D6" w:rsidRDefault="00F357D6" w:rsidP="00F357D6">
      <w:pPr>
        <w:ind w:left="420" w:firstLine="420"/>
      </w:pPr>
      <w:r>
        <w:rPr>
          <w:rFonts w:hint="eastAsia"/>
        </w:rPr>
        <w:t>通过model对象创建</w:t>
      </w:r>
      <w:r>
        <w:t>1</w:t>
      </w:r>
      <w:r>
        <w:rPr>
          <w:rFonts w:hint="eastAsia"/>
        </w:rPr>
        <w:t>个实例，指定记录信息，来创建1个document对象，该对象对应数据库表中1条记录</w:t>
      </w:r>
    </w:p>
    <w:p w14:paraId="1C39B3DC" w14:textId="77777777" w:rsidR="00F357D6" w:rsidRDefault="00F357D6" w:rsidP="00F357D6">
      <w:pPr>
        <w:pStyle w:val="5"/>
        <w:ind w:right="210"/>
      </w:pPr>
      <w:r>
        <w:rPr>
          <w:rFonts w:hint="eastAsia"/>
        </w:rPr>
        <w:t>用法</w:t>
      </w:r>
    </w:p>
    <w:tbl>
      <w:tblPr>
        <w:tblStyle w:val="ac"/>
        <w:tblW w:w="0" w:type="auto"/>
        <w:tblInd w:w="420" w:type="dxa"/>
        <w:tblLook w:val="04A0" w:firstRow="1" w:lastRow="0" w:firstColumn="1" w:lastColumn="0" w:noHBand="0" w:noVBand="1"/>
      </w:tblPr>
      <w:tblGrid>
        <w:gridCol w:w="7876"/>
      </w:tblGrid>
      <w:tr w:rsidR="00F357D6" w14:paraId="11280920" w14:textId="77777777" w:rsidTr="007E3FED">
        <w:tc>
          <w:tcPr>
            <w:tcW w:w="8296" w:type="dxa"/>
          </w:tcPr>
          <w:p w14:paraId="6CB5AFD9" w14:textId="77777777" w:rsidR="00F357D6" w:rsidRPr="000A2579" w:rsidRDefault="00F357D6" w:rsidP="007E3FED">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let </w:t>
            </w:r>
            <w:r>
              <w:rPr>
                <w:rFonts w:ascii="Menlo" w:hAnsi="Menlo" w:cs="Menlo"/>
                <w:color w:val="458383"/>
                <w:sz w:val="23"/>
                <w:szCs w:val="23"/>
              </w:rPr>
              <w:t xml:space="preserve">doc1 </w:t>
            </w:r>
            <w:r>
              <w:rPr>
                <w:rFonts w:ascii="Menlo" w:hAnsi="Menlo" w:cs="Menlo"/>
                <w:color w:val="000000"/>
                <w:sz w:val="23"/>
                <w:szCs w:val="23"/>
              </w:rPr>
              <w:t xml:space="preserve">= </w:t>
            </w:r>
            <w:r>
              <w:rPr>
                <w:rFonts w:ascii="Menlo" w:hAnsi="Menlo" w:cs="Menlo"/>
                <w:b/>
                <w:bCs/>
                <w:color w:val="000080"/>
                <w:sz w:val="23"/>
                <w:szCs w:val="23"/>
              </w:rPr>
              <w:t xml:space="preserve">new </w:t>
            </w:r>
            <w:r>
              <w:rPr>
                <w:rFonts w:ascii="Menlo" w:hAnsi="Menlo" w:cs="Menlo"/>
                <w:color w:val="458383"/>
                <w:sz w:val="23"/>
                <w:szCs w:val="23"/>
              </w:rPr>
              <w:t>Model</w:t>
            </w:r>
            <w:r>
              <w:rPr>
                <w:rFonts w:ascii="Menlo" w:hAnsi="Menlo" w:cs="Menlo"/>
                <w:color w:val="000000"/>
                <w:sz w:val="23"/>
                <w:szCs w:val="23"/>
              </w:rPr>
              <w:t>({</w:t>
            </w:r>
            <w:r>
              <w:rPr>
                <w:rFonts w:ascii="Menlo" w:hAnsi="Menlo" w:cs="Menlo"/>
                <w:b/>
                <w:bCs/>
                <w:color w:val="660E7A"/>
                <w:sz w:val="23"/>
                <w:szCs w:val="23"/>
              </w:rPr>
              <w:t>name</w:t>
            </w:r>
            <w:r>
              <w:rPr>
                <w:rFonts w:ascii="Menlo" w:hAnsi="Menlo" w:cs="Menlo"/>
                <w:color w:val="000000"/>
                <w:sz w:val="23"/>
                <w:szCs w:val="23"/>
              </w:rPr>
              <w:t>:</w:t>
            </w:r>
            <w:r>
              <w:rPr>
                <w:rFonts w:ascii="Menlo" w:hAnsi="Menlo" w:cs="Menlo"/>
                <w:b/>
                <w:bCs/>
                <w:color w:val="008000"/>
                <w:sz w:val="23"/>
                <w:szCs w:val="23"/>
              </w:rPr>
              <w:t>'shuyan'</w:t>
            </w:r>
            <w:r>
              <w:rPr>
                <w:rFonts w:ascii="Menlo" w:hAnsi="Menlo" w:cs="Menlo"/>
                <w:color w:val="000000"/>
                <w:sz w:val="23"/>
                <w:szCs w:val="23"/>
              </w:rPr>
              <w:t>,</w:t>
            </w:r>
            <w:r>
              <w:rPr>
                <w:rFonts w:ascii="Menlo" w:hAnsi="Menlo" w:cs="Menlo"/>
                <w:b/>
                <w:bCs/>
                <w:color w:val="660E7A"/>
                <w:sz w:val="23"/>
                <w:szCs w:val="23"/>
              </w:rPr>
              <w:t>age</w:t>
            </w:r>
            <w:r>
              <w:rPr>
                <w:rFonts w:ascii="Menlo" w:hAnsi="Menlo" w:cs="Menlo"/>
                <w:color w:val="000000"/>
                <w:sz w:val="23"/>
                <w:szCs w:val="23"/>
              </w:rPr>
              <w:t>:</w:t>
            </w:r>
            <w:r>
              <w:rPr>
                <w:rFonts w:ascii="Menlo" w:hAnsi="Menlo" w:cs="Menlo"/>
                <w:color w:val="0000FF"/>
                <w:sz w:val="23"/>
                <w:szCs w:val="23"/>
              </w:rPr>
              <w:t>24</w:t>
            </w:r>
            <w:r>
              <w:rPr>
                <w:rFonts w:ascii="Menlo" w:hAnsi="Menlo" w:cs="Menlo"/>
                <w:color w:val="000000"/>
                <w:sz w:val="23"/>
                <w:szCs w:val="23"/>
              </w:rPr>
              <w:t>});</w:t>
            </w:r>
            <w:r>
              <w:rPr>
                <w:rFonts w:ascii="Menlo" w:hAnsi="Menlo" w:cs="Menlo"/>
                <w:color w:val="000000"/>
                <w:sz w:val="23"/>
                <w:szCs w:val="23"/>
              </w:rPr>
              <w:br/>
            </w:r>
            <w:r>
              <w:rPr>
                <w:rFonts w:ascii="Menlo" w:hAnsi="Menlo" w:cs="Menlo"/>
                <w:i/>
                <w:iCs/>
                <w:color w:val="808080"/>
                <w:sz w:val="23"/>
                <w:szCs w:val="23"/>
              </w:rPr>
              <w:t>//</w:t>
            </w:r>
            <w:r>
              <w:rPr>
                <w:rFonts w:ascii="Menlo" w:hAnsi="Menlo" w:cs="Menlo"/>
                <w:i/>
                <w:iCs/>
                <w:color w:val="808080"/>
                <w:sz w:val="23"/>
                <w:szCs w:val="23"/>
              </w:rPr>
              <w:t>将数据保存到数据库</w:t>
            </w:r>
            <w:r>
              <w:rPr>
                <w:rFonts w:ascii="Menlo" w:hAnsi="Menlo" w:cs="Menlo"/>
                <w:i/>
                <w:iCs/>
                <w:color w:val="808080"/>
                <w:sz w:val="23"/>
                <w:szCs w:val="23"/>
              </w:rPr>
              <w:br/>
            </w:r>
            <w:r>
              <w:rPr>
                <w:rFonts w:ascii="Menlo" w:hAnsi="Menlo" w:cs="Menlo"/>
                <w:color w:val="458383"/>
                <w:sz w:val="23"/>
                <w:szCs w:val="23"/>
              </w:rPr>
              <w:t>doc1</w:t>
            </w:r>
            <w:r>
              <w:rPr>
                <w:rFonts w:ascii="Menlo" w:hAnsi="Menlo" w:cs="Menlo"/>
                <w:color w:val="000000"/>
                <w:sz w:val="23"/>
                <w:szCs w:val="23"/>
              </w:rPr>
              <w:t>.</w:t>
            </w:r>
            <w:r>
              <w:rPr>
                <w:rFonts w:ascii="Menlo" w:hAnsi="Menlo" w:cs="Menlo"/>
                <w:color w:val="7A7A43"/>
                <w:sz w:val="23"/>
                <w:szCs w:val="23"/>
              </w:rPr>
              <w:t>save</w:t>
            </w:r>
            <w:r>
              <w:rPr>
                <w:rFonts w:ascii="Menlo" w:hAnsi="Menlo" w:cs="Menlo"/>
                <w:color w:val="000000"/>
                <w:sz w:val="23"/>
                <w:szCs w:val="23"/>
              </w:rPr>
              <w:t>((err,doc)=&gt;{</w:t>
            </w:r>
            <w:r>
              <w:rPr>
                <w:rFonts w:ascii="Menlo" w:hAnsi="Menlo" w:cs="Menlo"/>
                <w:color w:val="000000"/>
                <w:sz w:val="23"/>
                <w:szCs w:val="23"/>
              </w:rPr>
              <w:br/>
              <w:t xml:space="preserve">    </w:t>
            </w:r>
            <w:r>
              <w:rPr>
                <w:rFonts w:ascii="Menlo" w:hAnsi="Menlo" w:cs="Menlo"/>
                <w:b/>
                <w:bCs/>
                <w:i/>
                <w:iCs/>
                <w:color w:val="660E7A"/>
                <w:sz w:val="23"/>
                <w:szCs w:val="23"/>
              </w:rPr>
              <w:t>console</w:t>
            </w:r>
            <w:r>
              <w:rPr>
                <w:rFonts w:ascii="Menlo" w:hAnsi="Menlo" w:cs="Menlo"/>
                <w:color w:val="000000"/>
                <w:sz w:val="23"/>
                <w:szCs w:val="23"/>
              </w:rPr>
              <w:t>.</w:t>
            </w:r>
            <w:r>
              <w:rPr>
                <w:rFonts w:ascii="Menlo" w:hAnsi="Menlo" w:cs="Menlo"/>
                <w:color w:val="7A7A43"/>
                <w:sz w:val="23"/>
                <w:szCs w:val="23"/>
              </w:rPr>
              <w:t>log</w:t>
            </w:r>
            <w:r>
              <w:rPr>
                <w:rFonts w:ascii="Menlo" w:hAnsi="Menlo" w:cs="Menlo"/>
                <w:color w:val="000000"/>
                <w:sz w:val="23"/>
                <w:szCs w:val="23"/>
              </w:rPr>
              <w:t>(doc);</w:t>
            </w:r>
            <w:r>
              <w:rPr>
                <w:rFonts w:ascii="Menlo" w:hAnsi="Menlo" w:cs="Menlo"/>
                <w:color w:val="000000"/>
                <w:sz w:val="23"/>
                <w:szCs w:val="23"/>
              </w:rPr>
              <w:br/>
              <w:t>});</w:t>
            </w:r>
          </w:p>
        </w:tc>
      </w:tr>
    </w:tbl>
    <w:p w14:paraId="47F2DCAD" w14:textId="77777777" w:rsidR="00F357D6" w:rsidRDefault="00F357D6" w:rsidP="00F357D6">
      <w:pPr>
        <w:pStyle w:val="4"/>
      </w:pPr>
      <w:r>
        <w:rPr>
          <w:rFonts w:hint="eastAsia"/>
        </w:rPr>
        <w:t>自定义方法</w:t>
      </w:r>
    </w:p>
    <w:p w14:paraId="4B08C0B3" w14:textId="77777777" w:rsidR="00F357D6" w:rsidRDefault="00F357D6" w:rsidP="00315AED">
      <w:pPr>
        <w:pStyle w:val="5"/>
        <w:numPr>
          <w:ilvl w:val="0"/>
          <w:numId w:val="198"/>
        </w:numPr>
        <w:ind w:right="210"/>
      </w:pPr>
      <w:r>
        <w:rPr>
          <w:rFonts w:hint="eastAsia"/>
        </w:rPr>
        <w:t>实例方法</w:t>
      </w:r>
    </w:p>
    <w:p w14:paraId="29D5636D" w14:textId="77777777" w:rsidR="00F357D6" w:rsidRDefault="00F357D6" w:rsidP="00F357D6">
      <w:pPr>
        <w:ind w:left="840"/>
      </w:pPr>
      <w:r>
        <w:rPr>
          <w:rFonts w:hint="eastAsia"/>
        </w:rPr>
        <w:t>自定义</w:t>
      </w:r>
      <w:r w:rsidRPr="009902ED">
        <w:t>实例方法是通过Schema对象的methods是给document添加方法</w:t>
      </w:r>
    </w:p>
    <w:p w14:paraId="7A54229D" w14:textId="77777777" w:rsidR="00F357D6" w:rsidRPr="009902ED" w:rsidRDefault="00F357D6" w:rsidP="00F357D6">
      <w:pPr>
        <w:ind w:left="840"/>
      </w:pPr>
      <w:r w:rsidRPr="009902ED">
        <w:t>可以通过Schema对象的methods属性给实例自定义扩展方法</w:t>
      </w:r>
    </w:p>
    <w:tbl>
      <w:tblPr>
        <w:tblStyle w:val="ac"/>
        <w:tblW w:w="0" w:type="auto"/>
        <w:tblInd w:w="421" w:type="dxa"/>
        <w:tblLook w:val="04A0" w:firstRow="1" w:lastRow="0" w:firstColumn="1" w:lastColumn="0" w:noHBand="0" w:noVBand="1"/>
      </w:tblPr>
      <w:tblGrid>
        <w:gridCol w:w="7875"/>
      </w:tblGrid>
      <w:tr w:rsidR="00F357D6" w14:paraId="6D9E9981" w14:textId="77777777" w:rsidTr="007E3FED">
        <w:tc>
          <w:tcPr>
            <w:tcW w:w="7875" w:type="dxa"/>
          </w:tcPr>
          <w:p w14:paraId="08C0CEF5" w14:textId="77777777" w:rsidR="00F357D6" w:rsidRDefault="00F357D6" w:rsidP="007E3FED">
            <w:r>
              <w:t>var mongoose = require('mongoose');</w:t>
            </w:r>
          </w:p>
          <w:p w14:paraId="67D05276" w14:textId="77777777" w:rsidR="00F357D6" w:rsidRDefault="00F357D6" w:rsidP="007E3FED">
            <w:r>
              <w:t>mongoose.connect("mongodb://u1:123456@localhost/db1", function(err) {</w:t>
            </w:r>
          </w:p>
          <w:p w14:paraId="3DF86151" w14:textId="77777777" w:rsidR="00F357D6" w:rsidRDefault="00F357D6" w:rsidP="007E3FED">
            <w:r>
              <w:t xml:space="preserve">    if(!err){</w:t>
            </w:r>
          </w:p>
          <w:p w14:paraId="7CBA4234" w14:textId="77777777" w:rsidR="00F357D6" w:rsidRDefault="00F357D6" w:rsidP="007E3FED">
            <w:r>
              <w:t xml:space="preserve">        var schema = new mongoose.Schema({ num:Number, name: String, size: String });        </w:t>
            </w:r>
          </w:p>
          <w:p w14:paraId="108AC6AB" w14:textId="77777777" w:rsidR="00F357D6" w:rsidRDefault="00F357D6" w:rsidP="007E3FED">
            <w:r>
              <w:t xml:space="preserve">        schema.methods.findSimilarSizes = function(cb){</w:t>
            </w:r>
          </w:p>
          <w:p w14:paraId="36F458AD" w14:textId="77777777" w:rsidR="00F357D6" w:rsidRDefault="00F357D6" w:rsidP="007E3FED">
            <w:r>
              <w:t xml:space="preserve">            return this.model('MyModel').find({size:this.size},cb);</w:t>
            </w:r>
          </w:p>
          <w:p w14:paraId="56FAB46C" w14:textId="77777777" w:rsidR="00F357D6" w:rsidRDefault="00F357D6" w:rsidP="007E3FED">
            <w:r>
              <w:t xml:space="preserve">        }</w:t>
            </w:r>
          </w:p>
          <w:p w14:paraId="6AE86953" w14:textId="77777777" w:rsidR="00F357D6" w:rsidRDefault="00F357D6" w:rsidP="007E3FED">
            <w:r>
              <w:t xml:space="preserve">        var MyModel = mongoose.model('MyModel', schema);</w:t>
            </w:r>
          </w:p>
          <w:p w14:paraId="711D8A0A" w14:textId="77777777" w:rsidR="00F357D6" w:rsidRDefault="00F357D6" w:rsidP="007E3FED">
            <w:r>
              <w:t xml:space="preserve">        var doc1 = new MyModel({ name:'doc1', size: 'small' });</w:t>
            </w:r>
          </w:p>
          <w:p w14:paraId="15458943" w14:textId="77777777" w:rsidR="00F357D6" w:rsidRDefault="00F357D6" w:rsidP="007E3FED">
            <w:r>
              <w:t xml:space="preserve">        var doc2 = new MyModel({ name:'doc2', size: 'small' });</w:t>
            </w:r>
          </w:p>
          <w:p w14:paraId="27AF8AE9" w14:textId="77777777" w:rsidR="00F357D6" w:rsidRDefault="00F357D6" w:rsidP="007E3FED">
            <w:r>
              <w:t xml:space="preserve">        var doc3 = new MyModel({ name:'doc3', size: 'big' });</w:t>
            </w:r>
          </w:p>
          <w:p w14:paraId="1470CFA2" w14:textId="77777777" w:rsidR="00F357D6" w:rsidRDefault="00F357D6" w:rsidP="007E3FED">
            <w:r>
              <w:t xml:space="preserve">        doc1.save();</w:t>
            </w:r>
          </w:p>
          <w:p w14:paraId="46DA3C2A" w14:textId="77777777" w:rsidR="00F357D6" w:rsidRDefault="00F357D6" w:rsidP="007E3FED">
            <w:r>
              <w:t xml:space="preserve">        doc2.save();</w:t>
            </w:r>
          </w:p>
          <w:p w14:paraId="3D42E795" w14:textId="77777777" w:rsidR="00F357D6" w:rsidRDefault="00F357D6" w:rsidP="007E3FED">
            <w:r>
              <w:t xml:space="preserve">        doc3.save();</w:t>
            </w:r>
          </w:p>
          <w:p w14:paraId="4ABB0E2E" w14:textId="77777777" w:rsidR="00F357D6" w:rsidRDefault="00F357D6" w:rsidP="007E3FED">
            <w:r>
              <w:t xml:space="preserve">        setTimeout(function(){</w:t>
            </w:r>
          </w:p>
          <w:p w14:paraId="051BC664" w14:textId="77777777" w:rsidR="00F357D6" w:rsidRDefault="00F357D6" w:rsidP="007E3FED">
            <w:r>
              <w:t xml:space="preserve">            doc1.findSimilarSizes(function(err,docs){</w:t>
            </w:r>
          </w:p>
          <w:p w14:paraId="1596AF57" w14:textId="77777777" w:rsidR="00F357D6" w:rsidRDefault="00F357D6" w:rsidP="007E3FED">
            <w:r>
              <w:t xml:space="preserve">                docs.forEach(function(item,index,arr){</w:t>
            </w:r>
          </w:p>
          <w:p w14:paraId="50D15B3F" w14:textId="77777777" w:rsidR="00F357D6" w:rsidRDefault="00F357D6" w:rsidP="007E3FED">
            <w:r>
              <w:t xml:space="preserve">                    //doc1</w:t>
            </w:r>
          </w:p>
          <w:p w14:paraId="0AA65409" w14:textId="77777777" w:rsidR="00F357D6" w:rsidRDefault="00F357D6" w:rsidP="007E3FED">
            <w:r>
              <w:t xml:space="preserve">                    //doc2</w:t>
            </w:r>
          </w:p>
          <w:p w14:paraId="29F29013" w14:textId="77777777" w:rsidR="00F357D6" w:rsidRDefault="00F357D6" w:rsidP="007E3FED">
            <w:r>
              <w:t xml:space="preserve">                     console.log(item.name)        </w:t>
            </w:r>
          </w:p>
          <w:p w14:paraId="598DE239" w14:textId="77777777" w:rsidR="00F357D6" w:rsidRDefault="00F357D6" w:rsidP="007E3FED">
            <w:r>
              <w:t xml:space="preserve">                })</w:t>
            </w:r>
          </w:p>
          <w:p w14:paraId="332C7CD3" w14:textId="77777777" w:rsidR="00F357D6" w:rsidRDefault="00F357D6" w:rsidP="007E3FED">
            <w:r>
              <w:t xml:space="preserve">            })  </w:t>
            </w:r>
          </w:p>
          <w:p w14:paraId="4CBD7581" w14:textId="77777777" w:rsidR="00F357D6" w:rsidRDefault="00F357D6" w:rsidP="007E3FED">
            <w:r>
              <w:lastRenderedPageBreak/>
              <w:t xml:space="preserve">        },0)  </w:t>
            </w:r>
          </w:p>
          <w:p w14:paraId="1B51C150" w14:textId="77777777" w:rsidR="00F357D6" w:rsidRDefault="00F357D6" w:rsidP="007E3FED">
            <w:r>
              <w:t xml:space="preserve">    }</w:t>
            </w:r>
          </w:p>
          <w:p w14:paraId="2A71DFAC" w14:textId="77777777" w:rsidR="00F357D6" w:rsidRDefault="00F357D6" w:rsidP="007E3FED">
            <w:r>
              <w:t>});</w:t>
            </w:r>
          </w:p>
        </w:tc>
      </w:tr>
    </w:tbl>
    <w:p w14:paraId="7873E9C3" w14:textId="77777777" w:rsidR="00F357D6" w:rsidRDefault="00F357D6" w:rsidP="00F357D6">
      <w:pPr>
        <w:pStyle w:val="5"/>
        <w:ind w:right="210"/>
      </w:pPr>
      <w:r>
        <w:rPr>
          <w:rFonts w:hint="eastAsia"/>
        </w:rPr>
        <w:lastRenderedPageBreak/>
        <w:t>静态方法</w:t>
      </w:r>
    </w:p>
    <w:p w14:paraId="11DBE071" w14:textId="77777777" w:rsidR="00F357D6" w:rsidRDefault="00F357D6" w:rsidP="00F357D6">
      <w:pPr>
        <w:ind w:left="840"/>
      </w:pPr>
      <w:r>
        <w:rPr>
          <w:rFonts w:hint="eastAsia"/>
        </w:rPr>
        <w:t>自定义静态方法</w:t>
      </w:r>
      <w:r w:rsidRPr="009902ED">
        <w:t>是通过Schema对象的statics属性给model添加方法</w:t>
      </w:r>
    </w:p>
    <w:p w14:paraId="3B3E199B" w14:textId="77777777" w:rsidR="00F357D6" w:rsidRDefault="00F357D6" w:rsidP="00F357D6">
      <w:pPr>
        <w:ind w:left="840"/>
      </w:pPr>
      <w:r w:rsidRPr="009902ED">
        <w:t>通过Schema对象的statics属性给 Model 添加静态方法</w:t>
      </w:r>
    </w:p>
    <w:tbl>
      <w:tblPr>
        <w:tblStyle w:val="ac"/>
        <w:tblW w:w="0" w:type="auto"/>
        <w:tblInd w:w="421" w:type="dxa"/>
        <w:tblLook w:val="04A0" w:firstRow="1" w:lastRow="0" w:firstColumn="1" w:lastColumn="0" w:noHBand="0" w:noVBand="1"/>
      </w:tblPr>
      <w:tblGrid>
        <w:gridCol w:w="7875"/>
      </w:tblGrid>
      <w:tr w:rsidR="00F357D6" w14:paraId="1CF52296" w14:textId="77777777" w:rsidTr="007E3FED">
        <w:tc>
          <w:tcPr>
            <w:tcW w:w="7875" w:type="dxa"/>
          </w:tcPr>
          <w:p w14:paraId="58691EE2" w14:textId="77777777" w:rsidR="00F357D6" w:rsidRDefault="00F357D6" w:rsidP="007E3FED">
            <w:r>
              <w:t>var mongoose = require('mongoose');</w:t>
            </w:r>
          </w:p>
          <w:p w14:paraId="53D29A31" w14:textId="77777777" w:rsidR="00F357D6" w:rsidRDefault="00F357D6" w:rsidP="007E3FED">
            <w:r>
              <w:t>mongoose.connect("mongodb://u1:123456@localhost/db1", function(err) {</w:t>
            </w:r>
          </w:p>
          <w:p w14:paraId="51723EB0" w14:textId="77777777" w:rsidR="00F357D6" w:rsidRDefault="00F357D6" w:rsidP="007E3FED">
            <w:r>
              <w:t xml:space="preserve">    if(!err){</w:t>
            </w:r>
          </w:p>
          <w:p w14:paraId="26DBCD91" w14:textId="77777777" w:rsidR="00F357D6" w:rsidRDefault="00F357D6" w:rsidP="007E3FED">
            <w:r>
              <w:t xml:space="preserve">        var schema = new mongoose.Schema({ num:Number, name: String, size: String });        </w:t>
            </w:r>
          </w:p>
          <w:p w14:paraId="5969EF2B" w14:textId="77777777" w:rsidR="00F357D6" w:rsidRDefault="00F357D6" w:rsidP="007E3FED">
            <w:r>
              <w:t xml:space="preserve">        schema.statics.findByName = function(name,cb){</w:t>
            </w:r>
          </w:p>
          <w:p w14:paraId="50092700" w14:textId="77777777" w:rsidR="00F357D6" w:rsidRDefault="00F357D6" w:rsidP="007E3FED">
            <w:r>
              <w:t xml:space="preserve">            return this.find({name: new RegExp(name,'i')},cb);</w:t>
            </w:r>
          </w:p>
          <w:p w14:paraId="0A2A17CD" w14:textId="77777777" w:rsidR="00F357D6" w:rsidRDefault="00F357D6" w:rsidP="007E3FED">
            <w:r>
              <w:t xml:space="preserve">        }</w:t>
            </w:r>
          </w:p>
          <w:p w14:paraId="0BDFBD10" w14:textId="77777777" w:rsidR="00F357D6" w:rsidRDefault="00F357D6" w:rsidP="007E3FED">
            <w:r>
              <w:t xml:space="preserve">        var MyModel = mongoose.model('MyModel', schema);</w:t>
            </w:r>
          </w:p>
          <w:p w14:paraId="2164BB06" w14:textId="77777777" w:rsidR="00F357D6" w:rsidRDefault="00F357D6" w:rsidP="007E3FED">
            <w:r>
              <w:t xml:space="preserve">        var doc1 = new MyModel({ name:'doc1', size: 'small' });</w:t>
            </w:r>
          </w:p>
          <w:p w14:paraId="30678F1A" w14:textId="77777777" w:rsidR="00F357D6" w:rsidRDefault="00F357D6" w:rsidP="007E3FED">
            <w:r>
              <w:t xml:space="preserve">        var doc2 = new MyModel({ name:'doc2', size: 'small' });</w:t>
            </w:r>
          </w:p>
          <w:p w14:paraId="0FE99B96" w14:textId="77777777" w:rsidR="00F357D6" w:rsidRDefault="00F357D6" w:rsidP="007E3FED">
            <w:r>
              <w:t xml:space="preserve">        var doc3 = new MyModel({ name:'doc3', size: 'big' });</w:t>
            </w:r>
          </w:p>
          <w:p w14:paraId="10027361" w14:textId="77777777" w:rsidR="00F357D6" w:rsidRDefault="00F357D6" w:rsidP="007E3FED">
            <w:r>
              <w:t xml:space="preserve">        doc1.save();</w:t>
            </w:r>
          </w:p>
          <w:p w14:paraId="49111852" w14:textId="77777777" w:rsidR="00F357D6" w:rsidRDefault="00F357D6" w:rsidP="007E3FED">
            <w:r>
              <w:t xml:space="preserve">        doc2.save();</w:t>
            </w:r>
          </w:p>
          <w:p w14:paraId="2FDED197" w14:textId="77777777" w:rsidR="00F357D6" w:rsidRDefault="00F357D6" w:rsidP="007E3FED">
            <w:r>
              <w:t xml:space="preserve">        doc3.save();</w:t>
            </w:r>
          </w:p>
          <w:p w14:paraId="121B527E" w14:textId="77777777" w:rsidR="00F357D6" w:rsidRDefault="00F357D6" w:rsidP="007E3FED">
            <w:r>
              <w:t xml:space="preserve">        setTimeout(function(){</w:t>
            </w:r>
          </w:p>
          <w:p w14:paraId="3D386DF0" w14:textId="77777777" w:rsidR="00F357D6" w:rsidRDefault="00F357D6" w:rsidP="007E3FED">
            <w:r>
              <w:t xml:space="preserve">            MyModel.findByName('doc1',function(err,docs){</w:t>
            </w:r>
          </w:p>
          <w:p w14:paraId="38DE5293" w14:textId="77777777" w:rsidR="00F357D6" w:rsidRDefault="00F357D6" w:rsidP="007E3FED">
            <w:r>
              <w:t xml:space="preserve">                //[ { _id: 5971e68f4f4216605880dca2,name: 'doc1',size: 'small',__v: 0 } ]</w:t>
            </w:r>
          </w:p>
          <w:p w14:paraId="4412A8B2" w14:textId="77777777" w:rsidR="00F357D6" w:rsidRDefault="00F357D6" w:rsidP="007E3FED">
            <w:r>
              <w:t xml:space="preserve">                console.log(docs);</w:t>
            </w:r>
          </w:p>
          <w:p w14:paraId="1ADE7F98" w14:textId="77777777" w:rsidR="00F357D6" w:rsidRDefault="00F357D6" w:rsidP="007E3FED">
            <w:r>
              <w:t xml:space="preserve">            })  </w:t>
            </w:r>
          </w:p>
          <w:p w14:paraId="64D1B645" w14:textId="77777777" w:rsidR="00F357D6" w:rsidRDefault="00F357D6" w:rsidP="007E3FED">
            <w:r>
              <w:t xml:space="preserve">        },0)  </w:t>
            </w:r>
          </w:p>
          <w:p w14:paraId="5C4A5CEA" w14:textId="77777777" w:rsidR="00F357D6" w:rsidRDefault="00F357D6" w:rsidP="007E3FED">
            <w:r>
              <w:t xml:space="preserve">    }</w:t>
            </w:r>
          </w:p>
          <w:p w14:paraId="2BDB73C5" w14:textId="77777777" w:rsidR="00F357D6" w:rsidRDefault="00F357D6" w:rsidP="007E3FED">
            <w:r>
              <w:t>});</w:t>
            </w:r>
          </w:p>
        </w:tc>
      </w:tr>
    </w:tbl>
    <w:p w14:paraId="033C9C0E" w14:textId="77777777" w:rsidR="00F357D6" w:rsidRDefault="00F357D6" w:rsidP="00F357D6">
      <w:pPr>
        <w:pStyle w:val="5"/>
        <w:ind w:right="210"/>
      </w:pPr>
      <w:r>
        <w:rPr>
          <w:rFonts w:hint="eastAsia"/>
        </w:rPr>
        <w:t>查询方法</w:t>
      </w:r>
    </w:p>
    <w:p w14:paraId="473B641B" w14:textId="77777777" w:rsidR="00F357D6" w:rsidRDefault="00F357D6" w:rsidP="00F357D6">
      <w:pPr>
        <w:ind w:left="840"/>
      </w:pPr>
      <w:r>
        <w:rPr>
          <w:rFonts w:hint="eastAsia"/>
        </w:rPr>
        <w:t>自定义查询方法</w:t>
      </w:r>
      <w:r w:rsidRPr="00DA6883">
        <w:t>通过schema对象的query属性，给model添加查询方法</w:t>
      </w:r>
    </w:p>
    <w:tbl>
      <w:tblPr>
        <w:tblStyle w:val="ac"/>
        <w:tblW w:w="0" w:type="auto"/>
        <w:tblInd w:w="421" w:type="dxa"/>
        <w:tblLook w:val="04A0" w:firstRow="1" w:lastRow="0" w:firstColumn="1" w:lastColumn="0" w:noHBand="0" w:noVBand="1"/>
      </w:tblPr>
      <w:tblGrid>
        <w:gridCol w:w="7875"/>
      </w:tblGrid>
      <w:tr w:rsidR="00F357D6" w14:paraId="126AF84D" w14:textId="77777777" w:rsidTr="007E3FED">
        <w:tc>
          <w:tcPr>
            <w:tcW w:w="7875" w:type="dxa"/>
          </w:tcPr>
          <w:p w14:paraId="4C7C414B" w14:textId="77777777" w:rsidR="00F357D6" w:rsidRDefault="00F357D6" w:rsidP="007E3FED">
            <w:r>
              <w:t>var mongoose = require('mongoose');</w:t>
            </w:r>
          </w:p>
          <w:p w14:paraId="55E1B0CA" w14:textId="77777777" w:rsidR="00F357D6" w:rsidRDefault="00F357D6" w:rsidP="007E3FED">
            <w:r>
              <w:t>mongoose.connect("mongodb://u1:123456@localhost/db1", function(err) {</w:t>
            </w:r>
          </w:p>
          <w:p w14:paraId="4E48075B" w14:textId="77777777" w:rsidR="00F357D6" w:rsidRDefault="00F357D6" w:rsidP="007E3FED">
            <w:r>
              <w:t xml:space="preserve">    if(!err){</w:t>
            </w:r>
          </w:p>
          <w:p w14:paraId="3C4EFCF5" w14:textId="77777777" w:rsidR="00F357D6" w:rsidRDefault="00F357D6" w:rsidP="007E3FED">
            <w:r>
              <w:t xml:space="preserve">        var schema = new mongoose.Schema({ age:Number, name: String});        </w:t>
            </w:r>
          </w:p>
          <w:p w14:paraId="3D4B271C" w14:textId="77777777" w:rsidR="00F357D6" w:rsidRDefault="00F357D6" w:rsidP="007E3FED">
            <w:r>
              <w:t xml:space="preserve">        schema.query.byName = function(name){</w:t>
            </w:r>
          </w:p>
          <w:p w14:paraId="07282A6D" w14:textId="77777777" w:rsidR="00F357D6" w:rsidRDefault="00F357D6" w:rsidP="007E3FED">
            <w:r>
              <w:t xml:space="preserve">            return this.find({name: new RegExp(name)});</w:t>
            </w:r>
          </w:p>
          <w:p w14:paraId="2AF0557D" w14:textId="77777777" w:rsidR="00F357D6" w:rsidRDefault="00F357D6" w:rsidP="007E3FED">
            <w:r>
              <w:t xml:space="preserve">        }</w:t>
            </w:r>
          </w:p>
          <w:p w14:paraId="610C7799" w14:textId="77777777" w:rsidR="00F357D6" w:rsidRDefault="00F357D6" w:rsidP="007E3FED">
            <w:r>
              <w:t xml:space="preserve">        var temp = mongoose.model('temp', schema);   </w:t>
            </w:r>
          </w:p>
          <w:p w14:paraId="36550498" w14:textId="77777777" w:rsidR="00F357D6" w:rsidRDefault="00F357D6" w:rsidP="007E3FED">
            <w:r>
              <w:t xml:space="preserve">        temp.find().byName('huo').exec(function(err,docs){</w:t>
            </w:r>
          </w:p>
          <w:p w14:paraId="769E1727" w14:textId="77777777" w:rsidR="00F357D6" w:rsidRDefault="00F357D6" w:rsidP="007E3FED">
            <w:r>
              <w:t xml:space="preserve">            //[ { _id: 5971f93be6f98ec60e3dc86c, name: 'huochai', age: 27 },</w:t>
            </w:r>
          </w:p>
          <w:p w14:paraId="29EB2E80" w14:textId="77777777" w:rsidR="00F357D6" w:rsidRDefault="00F357D6" w:rsidP="007E3FED">
            <w:r>
              <w:t xml:space="preserve">            // { _id: 5971f93be6f98ec60e3dc86e, name: 'huo', age: 30 } ]</w:t>
            </w:r>
          </w:p>
          <w:p w14:paraId="3E63BDBD" w14:textId="77777777" w:rsidR="00F357D6" w:rsidRDefault="00F357D6" w:rsidP="007E3FED">
            <w:r>
              <w:t xml:space="preserve">            console.log(docs);</w:t>
            </w:r>
          </w:p>
          <w:p w14:paraId="1372E251" w14:textId="77777777" w:rsidR="00F357D6" w:rsidRDefault="00F357D6" w:rsidP="007E3FED">
            <w:r>
              <w:lastRenderedPageBreak/>
              <w:t xml:space="preserve">        })  </w:t>
            </w:r>
          </w:p>
          <w:p w14:paraId="3960EB0F" w14:textId="77777777" w:rsidR="00F357D6" w:rsidRDefault="00F357D6" w:rsidP="007E3FED"/>
          <w:p w14:paraId="562669AD" w14:textId="77777777" w:rsidR="00F357D6" w:rsidRDefault="00F357D6" w:rsidP="007E3FED">
            <w:r>
              <w:t xml:space="preserve">    }           </w:t>
            </w:r>
          </w:p>
          <w:p w14:paraId="1AB0F9C7" w14:textId="77777777" w:rsidR="00F357D6" w:rsidRDefault="00F357D6" w:rsidP="007E3FED">
            <w:r>
              <w:t>});</w:t>
            </w:r>
          </w:p>
        </w:tc>
      </w:tr>
    </w:tbl>
    <w:p w14:paraId="2CC44D82" w14:textId="77777777" w:rsidR="00F357D6" w:rsidRDefault="00F357D6" w:rsidP="00F357D6">
      <w:pPr>
        <w:pStyle w:val="4"/>
      </w:pPr>
      <w:r>
        <w:rPr>
          <w:rFonts w:hint="eastAsia"/>
        </w:rPr>
        <w:lastRenderedPageBreak/>
        <w:t>增</w:t>
      </w:r>
    </w:p>
    <w:p w14:paraId="01DE3C29" w14:textId="77777777" w:rsidR="00F357D6" w:rsidRDefault="00F357D6" w:rsidP="00F357D6">
      <w:pPr>
        <w:ind w:left="840"/>
      </w:pPr>
      <w:r>
        <w:rPr>
          <w:rFonts w:hint="eastAsia"/>
        </w:rPr>
        <w:t>增加记录有3种方法</w:t>
      </w:r>
    </w:p>
    <w:p w14:paraId="45B6B2C2" w14:textId="77777777" w:rsidR="00F357D6" w:rsidRDefault="00F357D6" w:rsidP="00315AED">
      <w:pPr>
        <w:pStyle w:val="5"/>
        <w:numPr>
          <w:ilvl w:val="0"/>
          <w:numId w:val="199"/>
        </w:numPr>
        <w:ind w:right="210"/>
      </w:pPr>
      <w:r>
        <w:rPr>
          <w:rFonts w:hint="eastAsia"/>
        </w:rPr>
        <w:t>save</w:t>
      </w:r>
    </w:p>
    <w:p w14:paraId="0CF4895C" w14:textId="77777777" w:rsidR="00F357D6" w:rsidRDefault="00F357D6" w:rsidP="00F357D6">
      <w:pPr>
        <w:ind w:left="420"/>
      </w:pPr>
      <w:r>
        <w:rPr>
          <w:rFonts w:hint="eastAsia"/>
        </w:rPr>
        <w:t>参见</w:t>
      </w:r>
      <w:hyperlink w:anchor="document" w:history="1">
        <w:r w:rsidRPr="00465BB8">
          <w:rPr>
            <w:rStyle w:val="a6"/>
          </w:rPr>
          <w:t>document</w:t>
        </w:r>
      </w:hyperlink>
    </w:p>
    <w:p w14:paraId="1C46407A" w14:textId="77777777" w:rsidR="00F357D6" w:rsidRDefault="00F357D6" w:rsidP="00F357D6">
      <w:pPr>
        <w:pStyle w:val="5"/>
        <w:ind w:right="210"/>
      </w:pPr>
      <w:r>
        <w:rPr>
          <w:rFonts w:hint="eastAsia"/>
        </w:rPr>
        <w:t>create</w:t>
      </w:r>
    </w:p>
    <w:p w14:paraId="4E2448AF" w14:textId="77777777" w:rsidR="00F357D6" w:rsidRDefault="00F357D6" w:rsidP="00F357D6">
      <w:pPr>
        <w:ind w:firstLine="420"/>
      </w:pPr>
      <w:r>
        <w:rPr>
          <w:rFonts w:hint="eastAsia"/>
        </w:rPr>
        <w:t>向model指定的表中增加2条数据</w:t>
      </w:r>
    </w:p>
    <w:tbl>
      <w:tblPr>
        <w:tblStyle w:val="ac"/>
        <w:tblW w:w="0" w:type="auto"/>
        <w:tblInd w:w="421" w:type="dxa"/>
        <w:tblLook w:val="04A0" w:firstRow="1" w:lastRow="0" w:firstColumn="1" w:lastColumn="0" w:noHBand="0" w:noVBand="1"/>
      </w:tblPr>
      <w:tblGrid>
        <w:gridCol w:w="7875"/>
      </w:tblGrid>
      <w:tr w:rsidR="00F357D6" w14:paraId="20F0413E" w14:textId="77777777" w:rsidTr="007E3FED">
        <w:tc>
          <w:tcPr>
            <w:tcW w:w="7875" w:type="dxa"/>
          </w:tcPr>
          <w:p w14:paraId="61053C89" w14:textId="77777777" w:rsidR="00F357D6" w:rsidRPr="00805543" w:rsidRDefault="00F357D6" w:rsidP="007E3FED">
            <w:pPr>
              <w:pStyle w:val="HTML0"/>
              <w:shd w:val="clear" w:color="auto" w:fill="FFFFFF"/>
              <w:rPr>
                <w:rFonts w:ascii="Menlo" w:hAnsi="Menlo" w:cs="Menlo"/>
                <w:color w:val="000000"/>
                <w:sz w:val="18"/>
                <w:szCs w:val="18"/>
              </w:rPr>
            </w:pPr>
            <w:r w:rsidRPr="00805543">
              <w:rPr>
                <w:rFonts w:ascii="Menlo" w:hAnsi="Menlo" w:cs="Menlo"/>
                <w:color w:val="458383"/>
                <w:sz w:val="18"/>
                <w:szCs w:val="18"/>
              </w:rPr>
              <w:t>Model</w:t>
            </w:r>
            <w:r w:rsidRPr="00805543">
              <w:rPr>
                <w:rFonts w:ascii="Menlo" w:hAnsi="Menlo" w:cs="Menlo"/>
                <w:color w:val="000000"/>
                <w:sz w:val="18"/>
                <w:szCs w:val="18"/>
              </w:rPr>
              <w:t>.</w:t>
            </w:r>
            <w:r w:rsidRPr="00805543">
              <w:rPr>
                <w:rFonts w:ascii="Menlo" w:hAnsi="Menlo" w:cs="Menlo"/>
                <w:color w:val="7A7A43"/>
                <w:sz w:val="18"/>
                <w:szCs w:val="18"/>
              </w:rPr>
              <w:t>create</w:t>
            </w:r>
            <w:r w:rsidRPr="00805543">
              <w:rPr>
                <w:rFonts w:ascii="Menlo" w:hAnsi="Menlo" w:cs="Menlo"/>
                <w:color w:val="000000"/>
                <w:sz w:val="18"/>
                <w:szCs w:val="18"/>
              </w:rPr>
              <w:t>({</w:t>
            </w:r>
            <w:r w:rsidRPr="00805543">
              <w:rPr>
                <w:rFonts w:ascii="Menlo" w:hAnsi="Menlo" w:cs="Menlo"/>
                <w:b/>
                <w:bCs/>
                <w:color w:val="660E7A"/>
                <w:sz w:val="18"/>
                <w:szCs w:val="18"/>
              </w:rPr>
              <w:t>name</w:t>
            </w:r>
            <w:r w:rsidRPr="00805543">
              <w:rPr>
                <w:rFonts w:ascii="Menlo" w:hAnsi="Menlo" w:cs="Menlo"/>
                <w:color w:val="000000"/>
                <w:sz w:val="18"/>
                <w:szCs w:val="18"/>
              </w:rPr>
              <w:t>:</w:t>
            </w:r>
            <w:r w:rsidRPr="00805543">
              <w:rPr>
                <w:rFonts w:ascii="Menlo" w:hAnsi="Menlo" w:cs="Menlo"/>
                <w:b/>
                <w:bCs/>
                <w:color w:val="008000"/>
                <w:sz w:val="18"/>
                <w:szCs w:val="18"/>
              </w:rPr>
              <w:t>'shuyan'</w:t>
            </w:r>
            <w:r w:rsidRPr="00805543">
              <w:rPr>
                <w:rFonts w:ascii="Menlo" w:hAnsi="Menlo" w:cs="Menlo"/>
                <w:color w:val="000000"/>
                <w:sz w:val="18"/>
                <w:szCs w:val="18"/>
              </w:rPr>
              <w:t>,</w:t>
            </w:r>
            <w:r w:rsidRPr="00805543">
              <w:rPr>
                <w:rFonts w:ascii="Menlo" w:hAnsi="Menlo" w:cs="Menlo"/>
                <w:b/>
                <w:bCs/>
                <w:color w:val="660E7A"/>
                <w:sz w:val="18"/>
                <w:szCs w:val="18"/>
              </w:rPr>
              <w:t>age</w:t>
            </w:r>
            <w:r w:rsidRPr="00805543">
              <w:rPr>
                <w:rFonts w:ascii="Menlo" w:hAnsi="Menlo" w:cs="Menlo"/>
                <w:color w:val="000000"/>
                <w:sz w:val="18"/>
                <w:szCs w:val="18"/>
              </w:rPr>
              <w:t>:</w:t>
            </w:r>
            <w:r w:rsidRPr="00805543">
              <w:rPr>
                <w:rFonts w:ascii="Menlo" w:hAnsi="Menlo" w:cs="Menlo"/>
                <w:color w:val="0000FF"/>
                <w:sz w:val="18"/>
                <w:szCs w:val="18"/>
              </w:rPr>
              <w:t>24</w:t>
            </w:r>
            <w:r w:rsidRPr="00805543">
              <w:rPr>
                <w:rFonts w:ascii="Menlo" w:hAnsi="Menlo" w:cs="Menlo"/>
                <w:color w:val="000000"/>
                <w:sz w:val="18"/>
                <w:szCs w:val="18"/>
              </w:rPr>
              <w:t>}, {</w:t>
            </w:r>
            <w:r w:rsidRPr="00805543">
              <w:rPr>
                <w:rFonts w:ascii="Menlo" w:hAnsi="Menlo" w:cs="Menlo"/>
                <w:b/>
                <w:bCs/>
                <w:color w:val="660E7A"/>
                <w:sz w:val="18"/>
                <w:szCs w:val="18"/>
              </w:rPr>
              <w:t>name</w:t>
            </w:r>
            <w:r w:rsidRPr="00805543">
              <w:rPr>
                <w:rFonts w:ascii="Menlo" w:hAnsi="Menlo" w:cs="Menlo"/>
                <w:color w:val="000000"/>
                <w:sz w:val="18"/>
                <w:szCs w:val="18"/>
              </w:rPr>
              <w:t>:</w:t>
            </w:r>
            <w:r w:rsidRPr="00805543">
              <w:rPr>
                <w:rFonts w:ascii="Menlo" w:hAnsi="Menlo" w:cs="Menlo"/>
                <w:b/>
                <w:bCs/>
                <w:color w:val="008000"/>
                <w:sz w:val="18"/>
                <w:szCs w:val="18"/>
              </w:rPr>
              <w:t>'shuyan'</w:t>
            </w:r>
            <w:r w:rsidRPr="00805543">
              <w:rPr>
                <w:rFonts w:ascii="Menlo" w:hAnsi="Menlo" w:cs="Menlo"/>
                <w:color w:val="000000"/>
                <w:sz w:val="18"/>
                <w:szCs w:val="18"/>
              </w:rPr>
              <w:t>,</w:t>
            </w:r>
            <w:r w:rsidRPr="00805543">
              <w:rPr>
                <w:rFonts w:ascii="Menlo" w:hAnsi="Menlo" w:cs="Menlo"/>
                <w:b/>
                <w:bCs/>
                <w:color w:val="660E7A"/>
                <w:sz w:val="18"/>
                <w:szCs w:val="18"/>
              </w:rPr>
              <w:t>age</w:t>
            </w:r>
            <w:r w:rsidRPr="00805543">
              <w:rPr>
                <w:rFonts w:ascii="Menlo" w:hAnsi="Menlo" w:cs="Menlo"/>
                <w:color w:val="000000"/>
                <w:sz w:val="18"/>
                <w:szCs w:val="18"/>
              </w:rPr>
              <w:t>:</w:t>
            </w:r>
            <w:r w:rsidRPr="00805543">
              <w:rPr>
                <w:rFonts w:ascii="Menlo" w:hAnsi="Menlo" w:cs="Menlo"/>
                <w:color w:val="0000FF"/>
                <w:sz w:val="18"/>
                <w:szCs w:val="18"/>
              </w:rPr>
              <w:t>24</w:t>
            </w:r>
            <w:r w:rsidRPr="00805543">
              <w:rPr>
                <w:rFonts w:ascii="Menlo" w:hAnsi="Menlo" w:cs="Menlo"/>
                <w:color w:val="000000"/>
                <w:sz w:val="18"/>
                <w:szCs w:val="18"/>
              </w:rPr>
              <w:t>},(err, doc) =&gt; {</w:t>
            </w:r>
            <w:r w:rsidRPr="00805543">
              <w:rPr>
                <w:rFonts w:ascii="Menlo" w:hAnsi="Menlo" w:cs="Menlo"/>
                <w:color w:val="000000"/>
                <w:sz w:val="18"/>
                <w:szCs w:val="18"/>
              </w:rPr>
              <w:br/>
              <w:t xml:space="preserve">    </w:t>
            </w:r>
            <w:r w:rsidRPr="00805543">
              <w:rPr>
                <w:rFonts w:ascii="Menlo" w:hAnsi="Menlo" w:cs="Menlo"/>
                <w:b/>
                <w:bCs/>
                <w:i/>
                <w:iCs/>
                <w:color w:val="660E7A"/>
                <w:sz w:val="18"/>
                <w:szCs w:val="18"/>
              </w:rPr>
              <w:t>console</w:t>
            </w:r>
            <w:r w:rsidRPr="00805543">
              <w:rPr>
                <w:rFonts w:ascii="Menlo" w:hAnsi="Menlo" w:cs="Menlo"/>
                <w:color w:val="000000"/>
                <w:sz w:val="18"/>
                <w:szCs w:val="18"/>
              </w:rPr>
              <w:t>.</w:t>
            </w:r>
            <w:r w:rsidRPr="00805543">
              <w:rPr>
                <w:rFonts w:ascii="Menlo" w:hAnsi="Menlo" w:cs="Menlo"/>
                <w:color w:val="7A7A43"/>
                <w:sz w:val="18"/>
                <w:szCs w:val="18"/>
              </w:rPr>
              <w:t>log</w:t>
            </w:r>
            <w:r w:rsidRPr="00805543">
              <w:rPr>
                <w:rFonts w:ascii="Menlo" w:hAnsi="Menlo" w:cs="Menlo"/>
                <w:color w:val="000000"/>
                <w:sz w:val="18"/>
                <w:szCs w:val="18"/>
              </w:rPr>
              <w:t>(doc);</w:t>
            </w:r>
            <w:r w:rsidRPr="00805543">
              <w:rPr>
                <w:rFonts w:ascii="Menlo" w:hAnsi="Menlo" w:cs="Menlo"/>
                <w:color w:val="000000"/>
                <w:sz w:val="18"/>
                <w:szCs w:val="18"/>
              </w:rPr>
              <w:br/>
              <w:t>});</w:t>
            </w:r>
          </w:p>
        </w:tc>
      </w:tr>
    </w:tbl>
    <w:p w14:paraId="3C03A976" w14:textId="77777777" w:rsidR="00F357D6" w:rsidRDefault="00F357D6" w:rsidP="00F357D6">
      <w:pPr>
        <w:pStyle w:val="5"/>
        <w:ind w:right="210"/>
      </w:pPr>
      <w:r>
        <w:rPr>
          <w:rFonts w:hint="eastAsia"/>
        </w:rPr>
        <w:t>insertMany</w:t>
      </w:r>
    </w:p>
    <w:p w14:paraId="7388E7B6" w14:textId="77777777" w:rsidR="00F357D6" w:rsidRDefault="00F357D6" w:rsidP="00F357D6">
      <w:pPr>
        <w:ind w:left="420"/>
      </w:pPr>
      <w:r>
        <w:rPr>
          <w:rFonts w:hint="eastAsia"/>
        </w:rPr>
        <w:t>向model指定的表中增加2条数据</w:t>
      </w:r>
    </w:p>
    <w:tbl>
      <w:tblPr>
        <w:tblStyle w:val="ac"/>
        <w:tblW w:w="0" w:type="auto"/>
        <w:tblInd w:w="420" w:type="dxa"/>
        <w:tblLook w:val="04A0" w:firstRow="1" w:lastRow="0" w:firstColumn="1" w:lastColumn="0" w:noHBand="0" w:noVBand="1"/>
      </w:tblPr>
      <w:tblGrid>
        <w:gridCol w:w="7876"/>
      </w:tblGrid>
      <w:tr w:rsidR="00F357D6" w14:paraId="10DFB9E3" w14:textId="77777777" w:rsidTr="007E3FED">
        <w:tc>
          <w:tcPr>
            <w:tcW w:w="8296" w:type="dxa"/>
          </w:tcPr>
          <w:p w14:paraId="662E14C5" w14:textId="77777777" w:rsidR="00F357D6" w:rsidRPr="00805543" w:rsidRDefault="00F357D6" w:rsidP="007E3FED">
            <w:pPr>
              <w:pStyle w:val="HTML0"/>
              <w:shd w:val="clear" w:color="auto" w:fill="FFFFFF"/>
              <w:rPr>
                <w:rFonts w:ascii="Menlo" w:hAnsi="Menlo" w:cs="Menlo"/>
                <w:color w:val="000000"/>
                <w:sz w:val="18"/>
                <w:szCs w:val="18"/>
              </w:rPr>
            </w:pPr>
            <w:r w:rsidRPr="00805543">
              <w:rPr>
                <w:rFonts w:ascii="Menlo" w:hAnsi="Menlo" w:cs="Menlo"/>
                <w:color w:val="458383"/>
                <w:sz w:val="18"/>
                <w:szCs w:val="18"/>
              </w:rPr>
              <w:t>Model</w:t>
            </w:r>
            <w:r w:rsidRPr="00805543">
              <w:rPr>
                <w:rFonts w:ascii="Menlo" w:hAnsi="Menlo" w:cs="Menlo"/>
                <w:color w:val="000000"/>
                <w:sz w:val="18"/>
                <w:szCs w:val="18"/>
              </w:rPr>
              <w:t>.</w:t>
            </w:r>
            <w:r w:rsidRPr="00805543">
              <w:rPr>
                <w:rFonts w:ascii="Menlo" w:hAnsi="Menlo" w:cs="Menlo"/>
                <w:color w:val="7A7A43"/>
                <w:sz w:val="18"/>
                <w:szCs w:val="18"/>
              </w:rPr>
              <w:t>insertMany</w:t>
            </w:r>
            <w:r w:rsidRPr="00805543">
              <w:rPr>
                <w:rFonts w:ascii="Menlo" w:hAnsi="Menlo" w:cs="Menlo"/>
                <w:color w:val="000000"/>
                <w:sz w:val="18"/>
                <w:szCs w:val="18"/>
              </w:rPr>
              <w:t>([{</w:t>
            </w:r>
            <w:r w:rsidRPr="00805543">
              <w:rPr>
                <w:rFonts w:ascii="Menlo" w:hAnsi="Menlo" w:cs="Menlo"/>
                <w:b/>
                <w:bCs/>
                <w:color w:val="660E7A"/>
                <w:sz w:val="18"/>
                <w:szCs w:val="18"/>
              </w:rPr>
              <w:t>name</w:t>
            </w:r>
            <w:r w:rsidRPr="00805543">
              <w:rPr>
                <w:rFonts w:ascii="Menlo" w:hAnsi="Menlo" w:cs="Menlo"/>
                <w:color w:val="000000"/>
                <w:sz w:val="18"/>
                <w:szCs w:val="18"/>
              </w:rPr>
              <w:t>:</w:t>
            </w:r>
            <w:r w:rsidRPr="00805543">
              <w:rPr>
                <w:rFonts w:ascii="Menlo" w:hAnsi="Menlo" w:cs="Menlo"/>
                <w:b/>
                <w:bCs/>
                <w:color w:val="008000"/>
                <w:sz w:val="18"/>
                <w:szCs w:val="18"/>
              </w:rPr>
              <w:t>'shuyan'</w:t>
            </w:r>
            <w:r w:rsidRPr="00805543">
              <w:rPr>
                <w:rFonts w:ascii="Menlo" w:hAnsi="Menlo" w:cs="Menlo"/>
                <w:color w:val="000000"/>
                <w:sz w:val="18"/>
                <w:szCs w:val="18"/>
              </w:rPr>
              <w:t>,</w:t>
            </w:r>
            <w:r w:rsidRPr="00805543">
              <w:rPr>
                <w:rFonts w:ascii="Menlo" w:hAnsi="Menlo" w:cs="Menlo"/>
                <w:b/>
                <w:bCs/>
                <w:color w:val="660E7A"/>
                <w:sz w:val="18"/>
                <w:szCs w:val="18"/>
              </w:rPr>
              <w:t>age</w:t>
            </w:r>
            <w:r w:rsidRPr="00805543">
              <w:rPr>
                <w:rFonts w:ascii="Menlo" w:hAnsi="Menlo" w:cs="Menlo"/>
                <w:color w:val="000000"/>
                <w:sz w:val="18"/>
                <w:szCs w:val="18"/>
              </w:rPr>
              <w:t>:</w:t>
            </w:r>
            <w:r w:rsidRPr="00805543">
              <w:rPr>
                <w:rFonts w:ascii="Menlo" w:hAnsi="Menlo" w:cs="Menlo"/>
                <w:color w:val="0000FF"/>
                <w:sz w:val="18"/>
                <w:szCs w:val="18"/>
              </w:rPr>
              <w:t>24</w:t>
            </w:r>
            <w:r w:rsidRPr="00805543">
              <w:rPr>
                <w:rFonts w:ascii="Menlo" w:hAnsi="Menlo" w:cs="Menlo"/>
                <w:color w:val="000000"/>
                <w:sz w:val="18"/>
                <w:szCs w:val="18"/>
              </w:rPr>
              <w:t>}, {</w:t>
            </w:r>
            <w:r w:rsidRPr="00805543">
              <w:rPr>
                <w:rFonts w:ascii="Menlo" w:hAnsi="Menlo" w:cs="Menlo"/>
                <w:b/>
                <w:bCs/>
                <w:color w:val="660E7A"/>
                <w:sz w:val="18"/>
                <w:szCs w:val="18"/>
              </w:rPr>
              <w:t>name</w:t>
            </w:r>
            <w:r w:rsidRPr="00805543">
              <w:rPr>
                <w:rFonts w:ascii="Menlo" w:hAnsi="Menlo" w:cs="Menlo"/>
                <w:color w:val="000000"/>
                <w:sz w:val="18"/>
                <w:szCs w:val="18"/>
              </w:rPr>
              <w:t>:</w:t>
            </w:r>
            <w:r w:rsidRPr="00805543">
              <w:rPr>
                <w:rFonts w:ascii="Menlo" w:hAnsi="Menlo" w:cs="Menlo"/>
                <w:b/>
                <w:bCs/>
                <w:color w:val="008000"/>
                <w:sz w:val="18"/>
                <w:szCs w:val="18"/>
              </w:rPr>
              <w:t>'shuyan'</w:t>
            </w:r>
            <w:r w:rsidRPr="00805543">
              <w:rPr>
                <w:rFonts w:ascii="Menlo" w:hAnsi="Menlo" w:cs="Menlo"/>
                <w:color w:val="000000"/>
                <w:sz w:val="18"/>
                <w:szCs w:val="18"/>
              </w:rPr>
              <w:t>,</w:t>
            </w:r>
            <w:r w:rsidRPr="00805543">
              <w:rPr>
                <w:rFonts w:ascii="Menlo" w:hAnsi="Menlo" w:cs="Menlo"/>
                <w:b/>
                <w:bCs/>
                <w:color w:val="660E7A"/>
                <w:sz w:val="18"/>
                <w:szCs w:val="18"/>
              </w:rPr>
              <w:t>age</w:t>
            </w:r>
            <w:r w:rsidRPr="00805543">
              <w:rPr>
                <w:rFonts w:ascii="Menlo" w:hAnsi="Menlo" w:cs="Menlo"/>
                <w:color w:val="000000"/>
                <w:sz w:val="18"/>
                <w:szCs w:val="18"/>
              </w:rPr>
              <w:t>:</w:t>
            </w:r>
            <w:r w:rsidRPr="00805543">
              <w:rPr>
                <w:rFonts w:ascii="Menlo" w:hAnsi="Menlo" w:cs="Menlo"/>
                <w:color w:val="0000FF"/>
                <w:sz w:val="18"/>
                <w:szCs w:val="18"/>
              </w:rPr>
              <w:t>26</w:t>
            </w:r>
            <w:r w:rsidRPr="00805543">
              <w:rPr>
                <w:rFonts w:ascii="Menlo" w:hAnsi="Menlo" w:cs="Menlo"/>
                <w:color w:val="000000"/>
                <w:sz w:val="18"/>
                <w:szCs w:val="18"/>
              </w:rPr>
              <w:t>}],(err, docs) =&gt; {</w:t>
            </w:r>
            <w:r w:rsidRPr="00805543">
              <w:rPr>
                <w:rFonts w:ascii="Menlo" w:hAnsi="Menlo" w:cs="Menlo"/>
                <w:color w:val="000000"/>
                <w:sz w:val="18"/>
                <w:szCs w:val="18"/>
              </w:rPr>
              <w:br/>
              <w:t xml:space="preserve">    </w:t>
            </w:r>
            <w:r w:rsidRPr="00805543">
              <w:rPr>
                <w:rFonts w:ascii="Menlo" w:hAnsi="Menlo" w:cs="Menlo"/>
                <w:b/>
                <w:bCs/>
                <w:i/>
                <w:iCs/>
                <w:color w:val="660E7A"/>
                <w:sz w:val="18"/>
                <w:szCs w:val="18"/>
              </w:rPr>
              <w:t>console</w:t>
            </w:r>
            <w:r w:rsidRPr="00805543">
              <w:rPr>
                <w:rFonts w:ascii="Menlo" w:hAnsi="Menlo" w:cs="Menlo"/>
                <w:color w:val="000000"/>
                <w:sz w:val="18"/>
                <w:szCs w:val="18"/>
              </w:rPr>
              <w:t>.</w:t>
            </w:r>
            <w:r w:rsidRPr="00805543">
              <w:rPr>
                <w:rFonts w:ascii="Menlo" w:hAnsi="Menlo" w:cs="Menlo"/>
                <w:color w:val="7A7A43"/>
                <w:sz w:val="18"/>
                <w:szCs w:val="18"/>
              </w:rPr>
              <w:t>log</w:t>
            </w:r>
            <w:r w:rsidRPr="00805543">
              <w:rPr>
                <w:rFonts w:ascii="Menlo" w:hAnsi="Menlo" w:cs="Menlo"/>
                <w:color w:val="000000"/>
                <w:sz w:val="18"/>
                <w:szCs w:val="18"/>
              </w:rPr>
              <w:t>(docs);</w:t>
            </w:r>
            <w:r w:rsidRPr="00805543">
              <w:rPr>
                <w:rFonts w:ascii="Menlo" w:hAnsi="Menlo" w:cs="Menlo"/>
                <w:color w:val="000000"/>
                <w:sz w:val="18"/>
                <w:szCs w:val="18"/>
              </w:rPr>
              <w:br/>
              <w:t>});</w:t>
            </w:r>
          </w:p>
        </w:tc>
      </w:tr>
    </w:tbl>
    <w:p w14:paraId="71EAF7A7" w14:textId="77777777" w:rsidR="00F357D6" w:rsidRPr="00473110" w:rsidRDefault="00F357D6" w:rsidP="00F357D6">
      <w:pPr>
        <w:ind w:left="420"/>
      </w:pPr>
    </w:p>
    <w:p w14:paraId="5E2BB8BA" w14:textId="77777777" w:rsidR="00F357D6" w:rsidRDefault="00F357D6" w:rsidP="00F357D6">
      <w:pPr>
        <w:pStyle w:val="4"/>
      </w:pPr>
      <w:r>
        <w:rPr>
          <w:rFonts w:hint="eastAsia"/>
        </w:rPr>
        <w:t>查</w:t>
      </w:r>
    </w:p>
    <w:p w14:paraId="4E5AA989" w14:textId="77777777" w:rsidR="00F357D6" w:rsidRDefault="00F357D6" w:rsidP="00315AED">
      <w:pPr>
        <w:pStyle w:val="5"/>
        <w:numPr>
          <w:ilvl w:val="0"/>
          <w:numId w:val="200"/>
        </w:numPr>
        <w:ind w:right="210"/>
      </w:pPr>
      <w:r>
        <w:rPr>
          <w:rFonts w:hint="eastAsia"/>
        </w:rPr>
        <w:t>find</w:t>
      </w:r>
    </w:p>
    <w:p w14:paraId="0726D12D" w14:textId="77777777" w:rsidR="00F357D6" w:rsidRPr="008F08B2" w:rsidRDefault="00F357D6" w:rsidP="00F357D6">
      <w:pPr>
        <w:ind w:left="420"/>
      </w:pPr>
      <w:r>
        <w:rPr>
          <w:rFonts w:hint="eastAsia"/>
        </w:rPr>
        <w:t>根据查询条件查询所有记录</w:t>
      </w:r>
    </w:p>
    <w:p w14:paraId="77336E1B" w14:textId="77777777" w:rsidR="00F357D6" w:rsidRPr="00F619CF" w:rsidRDefault="00F357D6" w:rsidP="00315AED">
      <w:pPr>
        <w:pStyle w:val="6"/>
        <w:numPr>
          <w:ilvl w:val="0"/>
          <w:numId w:val="201"/>
        </w:numPr>
      </w:pPr>
      <w:r>
        <w:rPr>
          <w:rFonts w:hint="eastAsia"/>
        </w:rPr>
        <w:t>参数</w:t>
      </w:r>
    </w:p>
    <w:p w14:paraId="0B13FBF2" w14:textId="77777777" w:rsidR="00F357D6" w:rsidRDefault="00F357D6" w:rsidP="00F357D6">
      <w:pPr>
        <w:widowControl/>
        <w:ind w:firstLine="420"/>
        <w:jc w:val="left"/>
        <w:rPr>
          <w:rFonts w:ascii="Tahoma" w:eastAsia="宋体" w:hAnsi="Tahoma" w:cs="宋体"/>
          <w:color w:val="444444"/>
          <w:kern w:val="0"/>
          <w:szCs w:val="21"/>
          <w:shd w:val="clear" w:color="auto" w:fill="FFFFFF"/>
        </w:rPr>
      </w:pPr>
      <w:r>
        <w:rPr>
          <w:rFonts w:ascii="Tahoma" w:eastAsia="宋体" w:hAnsi="Tahoma" w:cs="宋体"/>
          <w:color w:val="444444"/>
          <w:kern w:val="0"/>
          <w:szCs w:val="21"/>
          <w:shd w:val="clear" w:color="auto" w:fill="FFFFFF"/>
        </w:rPr>
        <w:t>第一个参数表示查询条件</w:t>
      </w:r>
    </w:p>
    <w:p w14:paraId="18B52964" w14:textId="77777777" w:rsidR="00F357D6" w:rsidRDefault="00F357D6" w:rsidP="00F357D6">
      <w:pPr>
        <w:widowControl/>
        <w:ind w:firstLine="420"/>
        <w:jc w:val="left"/>
        <w:rPr>
          <w:rFonts w:ascii="Tahoma" w:eastAsia="宋体" w:hAnsi="Tahoma" w:cs="宋体"/>
          <w:color w:val="444444"/>
          <w:kern w:val="0"/>
          <w:szCs w:val="21"/>
          <w:shd w:val="clear" w:color="auto" w:fill="FFFFFF"/>
        </w:rPr>
      </w:pPr>
      <w:r>
        <w:rPr>
          <w:rFonts w:ascii="Tahoma" w:eastAsia="宋体" w:hAnsi="Tahoma" w:cs="宋体"/>
          <w:color w:val="444444"/>
          <w:kern w:val="0"/>
          <w:szCs w:val="21"/>
          <w:shd w:val="clear" w:color="auto" w:fill="FFFFFF"/>
        </w:rPr>
        <w:t>第二个参数用于控制返回的字段</w:t>
      </w:r>
    </w:p>
    <w:p w14:paraId="790196D3" w14:textId="77777777" w:rsidR="00F357D6" w:rsidRDefault="00F357D6" w:rsidP="00F357D6">
      <w:pPr>
        <w:widowControl/>
        <w:ind w:firstLine="420"/>
        <w:jc w:val="left"/>
        <w:rPr>
          <w:rFonts w:ascii="Tahoma" w:eastAsia="宋体" w:hAnsi="Tahoma" w:cs="宋体"/>
          <w:color w:val="444444"/>
          <w:kern w:val="0"/>
          <w:szCs w:val="21"/>
          <w:shd w:val="clear" w:color="auto" w:fill="FFFFFF"/>
        </w:rPr>
      </w:pPr>
      <w:r>
        <w:rPr>
          <w:rFonts w:ascii="Tahoma" w:eastAsia="宋体" w:hAnsi="Tahoma" w:cs="宋体"/>
          <w:color w:val="444444"/>
          <w:kern w:val="0"/>
          <w:szCs w:val="21"/>
          <w:shd w:val="clear" w:color="auto" w:fill="FFFFFF"/>
        </w:rPr>
        <w:t>第三个参数用于配置查询参数</w:t>
      </w:r>
    </w:p>
    <w:p w14:paraId="4D041104" w14:textId="77777777" w:rsidR="00F357D6" w:rsidRDefault="00F357D6" w:rsidP="00F357D6">
      <w:pPr>
        <w:widowControl/>
        <w:ind w:firstLine="420"/>
        <w:jc w:val="left"/>
        <w:rPr>
          <w:rFonts w:ascii="Tahoma" w:eastAsia="宋体" w:hAnsi="Tahoma" w:cs="宋体"/>
          <w:color w:val="444444"/>
          <w:kern w:val="0"/>
          <w:szCs w:val="21"/>
          <w:shd w:val="clear" w:color="auto" w:fill="FFFFFF"/>
        </w:rPr>
      </w:pPr>
      <w:r w:rsidRPr="00F619CF">
        <w:rPr>
          <w:rFonts w:ascii="Tahoma" w:eastAsia="宋体" w:hAnsi="Tahoma" w:cs="宋体"/>
          <w:color w:val="444444"/>
          <w:kern w:val="0"/>
          <w:szCs w:val="21"/>
          <w:shd w:val="clear" w:color="auto" w:fill="FFFFFF"/>
        </w:rPr>
        <w:t>第四个参数是回调函数，回调函数的形式为</w:t>
      </w:r>
      <w:r w:rsidRPr="00F619CF">
        <w:rPr>
          <w:rFonts w:ascii="Tahoma" w:eastAsia="宋体" w:hAnsi="Tahoma" w:cs="宋体"/>
          <w:color w:val="444444"/>
          <w:kern w:val="0"/>
          <w:szCs w:val="21"/>
          <w:shd w:val="clear" w:color="auto" w:fill="FFFFFF"/>
        </w:rPr>
        <w:t>function(err,docs){}</w:t>
      </w:r>
    </w:p>
    <w:p w14:paraId="300DA3BD" w14:textId="77777777" w:rsidR="00F357D6" w:rsidRPr="00C1360E" w:rsidRDefault="00F357D6" w:rsidP="00F357D6">
      <w:pPr>
        <w:pStyle w:val="6"/>
        <w:rPr>
          <w:shd w:val="clear" w:color="auto" w:fill="FFFFFF"/>
        </w:rPr>
      </w:pPr>
      <w:r>
        <w:rPr>
          <w:rFonts w:hint="eastAsia"/>
          <w:shd w:val="clear" w:color="auto" w:fill="FFFFFF"/>
        </w:rPr>
        <w:lastRenderedPageBreak/>
        <w:t>例</w:t>
      </w:r>
    </w:p>
    <w:tbl>
      <w:tblPr>
        <w:tblStyle w:val="ac"/>
        <w:tblW w:w="0" w:type="auto"/>
        <w:tblInd w:w="421" w:type="dxa"/>
        <w:tblLook w:val="04A0" w:firstRow="1" w:lastRow="0" w:firstColumn="1" w:lastColumn="0" w:noHBand="0" w:noVBand="1"/>
      </w:tblPr>
      <w:tblGrid>
        <w:gridCol w:w="7875"/>
      </w:tblGrid>
      <w:tr w:rsidR="00F357D6" w14:paraId="7F7ACDBA" w14:textId="77777777" w:rsidTr="007E3FED">
        <w:tc>
          <w:tcPr>
            <w:tcW w:w="7875" w:type="dxa"/>
          </w:tcPr>
          <w:p w14:paraId="164F68F9" w14:textId="77777777" w:rsidR="00F357D6" w:rsidRPr="00805543" w:rsidRDefault="00F357D6" w:rsidP="007E3FED">
            <w:pPr>
              <w:pStyle w:val="HTML0"/>
              <w:shd w:val="clear" w:color="auto" w:fill="FFFFFF"/>
              <w:rPr>
                <w:rFonts w:ascii="Menlo" w:hAnsi="Menlo" w:cs="Menlo"/>
                <w:color w:val="000000"/>
                <w:sz w:val="18"/>
                <w:szCs w:val="18"/>
              </w:rPr>
            </w:pPr>
            <w:r w:rsidRPr="00C1360E">
              <w:rPr>
                <w:rFonts w:ascii="Menlo" w:hAnsi="Menlo" w:cs="Menlo"/>
                <w:i/>
                <w:iCs/>
                <w:color w:val="808080"/>
                <w:sz w:val="18"/>
                <w:szCs w:val="18"/>
              </w:rPr>
              <w:t>//</w:t>
            </w:r>
            <w:r w:rsidRPr="00C1360E">
              <w:rPr>
                <w:rFonts w:ascii="Menlo" w:hAnsi="Menlo" w:cs="Menlo"/>
                <w:i/>
                <w:iCs/>
                <w:color w:val="808080"/>
                <w:sz w:val="18"/>
                <w:szCs w:val="18"/>
              </w:rPr>
              <w:t>查询</w:t>
            </w:r>
            <w:r w:rsidRPr="00C1360E">
              <w:rPr>
                <w:rFonts w:ascii="Menlo" w:hAnsi="Menlo" w:cs="Menlo"/>
                <w:i/>
                <w:iCs/>
                <w:color w:val="808080"/>
                <w:sz w:val="18"/>
                <w:szCs w:val="18"/>
              </w:rPr>
              <w:t>age&gt;18</w:t>
            </w:r>
            <w:r w:rsidRPr="00C1360E">
              <w:rPr>
                <w:rFonts w:ascii="Menlo" w:hAnsi="Menlo" w:cs="Menlo"/>
                <w:i/>
                <w:iCs/>
                <w:color w:val="808080"/>
                <w:sz w:val="18"/>
                <w:szCs w:val="18"/>
              </w:rPr>
              <w:t>的记录，只显示</w:t>
            </w:r>
            <w:r w:rsidRPr="00C1360E">
              <w:rPr>
                <w:rFonts w:ascii="Menlo" w:hAnsi="Menlo" w:cs="Menlo"/>
                <w:i/>
                <w:iCs/>
                <w:color w:val="808080"/>
                <w:sz w:val="18"/>
                <w:szCs w:val="18"/>
              </w:rPr>
              <w:t>name</w:t>
            </w:r>
            <w:r w:rsidRPr="00C1360E">
              <w:rPr>
                <w:rFonts w:ascii="Menlo" w:hAnsi="Menlo" w:cs="Menlo"/>
                <w:i/>
                <w:iCs/>
                <w:color w:val="808080"/>
                <w:sz w:val="18"/>
                <w:szCs w:val="18"/>
              </w:rPr>
              <w:t>字段，跳过第</w:t>
            </w:r>
            <w:r w:rsidRPr="00C1360E">
              <w:rPr>
                <w:rFonts w:ascii="Menlo" w:hAnsi="Menlo" w:cs="Menlo"/>
                <w:i/>
                <w:iCs/>
                <w:color w:val="808080"/>
                <w:sz w:val="18"/>
                <w:szCs w:val="18"/>
              </w:rPr>
              <w:t>1</w:t>
            </w:r>
            <w:r w:rsidRPr="00C1360E">
              <w:rPr>
                <w:rFonts w:ascii="Menlo" w:hAnsi="Menlo" w:cs="Menlo"/>
                <w:i/>
                <w:iCs/>
                <w:color w:val="808080"/>
                <w:sz w:val="18"/>
                <w:szCs w:val="18"/>
              </w:rPr>
              <w:t>条记录</w:t>
            </w:r>
            <w:r w:rsidRPr="00C1360E">
              <w:rPr>
                <w:rFonts w:ascii="Menlo" w:hAnsi="Menlo" w:cs="Menlo"/>
                <w:i/>
                <w:iCs/>
                <w:color w:val="808080"/>
                <w:sz w:val="18"/>
                <w:szCs w:val="18"/>
              </w:rPr>
              <w:br/>
            </w:r>
            <w:r w:rsidRPr="00C1360E">
              <w:rPr>
                <w:rFonts w:ascii="Menlo" w:hAnsi="Menlo" w:cs="Menlo"/>
                <w:color w:val="458383"/>
                <w:sz w:val="18"/>
                <w:szCs w:val="18"/>
              </w:rPr>
              <w:t>Model</w:t>
            </w:r>
            <w:r w:rsidRPr="00C1360E">
              <w:rPr>
                <w:rFonts w:ascii="Menlo" w:hAnsi="Menlo" w:cs="Menlo"/>
                <w:color w:val="000000"/>
                <w:sz w:val="18"/>
                <w:szCs w:val="18"/>
              </w:rPr>
              <w:t>.</w:t>
            </w:r>
            <w:r w:rsidRPr="00C1360E">
              <w:rPr>
                <w:rFonts w:ascii="Menlo" w:hAnsi="Menlo" w:cs="Menlo"/>
                <w:color w:val="7A7A43"/>
                <w:sz w:val="18"/>
                <w:szCs w:val="18"/>
              </w:rPr>
              <w:t>find</w:t>
            </w:r>
            <w:r w:rsidRPr="00C1360E">
              <w:rPr>
                <w:rFonts w:ascii="Menlo" w:hAnsi="Menlo" w:cs="Menlo"/>
                <w:color w:val="000000"/>
                <w:sz w:val="18"/>
                <w:szCs w:val="18"/>
              </w:rPr>
              <w:t>({</w:t>
            </w:r>
            <w:r w:rsidRPr="00C1360E">
              <w:rPr>
                <w:rFonts w:ascii="Menlo" w:hAnsi="Menlo" w:cs="Menlo"/>
                <w:b/>
                <w:bCs/>
                <w:color w:val="660E7A"/>
                <w:sz w:val="18"/>
                <w:szCs w:val="18"/>
              </w:rPr>
              <w:t>age</w:t>
            </w:r>
            <w:r w:rsidRPr="00C1360E">
              <w:rPr>
                <w:rFonts w:ascii="Menlo" w:hAnsi="Menlo" w:cs="Menlo"/>
                <w:color w:val="000000"/>
                <w:sz w:val="18"/>
                <w:szCs w:val="18"/>
              </w:rPr>
              <w:t>:{</w:t>
            </w:r>
            <w:r w:rsidRPr="00C1360E">
              <w:rPr>
                <w:rFonts w:ascii="Menlo" w:hAnsi="Menlo" w:cs="Menlo"/>
                <w:b/>
                <w:bCs/>
                <w:color w:val="660E7A"/>
                <w:sz w:val="18"/>
                <w:szCs w:val="18"/>
              </w:rPr>
              <w:t>$gte</w:t>
            </w:r>
            <w:r w:rsidRPr="00C1360E">
              <w:rPr>
                <w:rFonts w:ascii="Menlo" w:hAnsi="Menlo" w:cs="Menlo"/>
                <w:color w:val="000000"/>
                <w:sz w:val="18"/>
                <w:szCs w:val="18"/>
              </w:rPr>
              <w:t>:</w:t>
            </w:r>
            <w:r w:rsidRPr="00C1360E">
              <w:rPr>
                <w:rFonts w:ascii="Menlo" w:hAnsi="Menlo" w:cs="Menlo"/>
                <w:color w:val="0000FF"/>
                <w:sz w:val="18"/>
                <w:szCs w:val="18"/>
              </w:rPr>
              <w:t>18</w:t>
            </w:r>
            <w:r w:rsidRPr="00C1360E">
              <w:rPr>
                <w:rFonts w:ascii="Menlo" w:hAnsi="Menlo" w:cs="Menlo"/>
                <w:color w:val="000000"/>
                <w:sz w:val="18"/>
                <w:szCs w:val="18"/>
              </w:rPr>
              <w:t>}},{</w:t>
            </w:r>
            <w:r w:rsidRPr="00C1360E">
              <w:rPr>
                <w:rFonts w:ascii="Menlo" w:hAnsi="Menlo" w:cs="Menlo"/>
                <w:b/>
                <w:bCs/>
                <w:color w:val="660E7A"/>
                <w:sz w:val="18"/>
                <w:szCs w:val="18"/>
              </w:rPr>
              <w:t>name</w:t>
            </w:r>
            <w:r w:rsidRPr="00C1360E">
              <w:rPr>
                <w:rFonts w:ascii="Menlo" w:hAnsi="Menlo" w:cs="Menlo"/>
                <w:color w:val="000000"/>
                <w:sz w:val="18"/>
                <w:szCs w:val="18"/>
              </w:rPr>
              <w:t>:</w:t>
            </w:r>
            <w:r w:rsidRPr="00C1360E">
              <w:rPr>
                <w:rFonts w:ascii="Menlo" w:hAnsi="Menlo" w:cs="Menlo"/>
                <w:color w:val="0000FF"/>
                <w:sz w:val="18"/>
                <w:szCs w:val="18"/>
              </w:rPr>
              <w:t>1</w:t>
            </w:r>
            <w:r w:rsidRPr="00C1360E">
              <w:rPr>
                <w:rFonts w:ascii="Menlo" w:hAnsi="Menlo" w:cs="Menlo"/>
                <w:color w:val="000000"/>
                <w:sz w:val="18"/>
                <w:szCs w:val="18"/>
              </w:rPr>
              <w:t>},{</w:t>
            </w:r>
            <w:r w:rsidRPr="00C1360E">
              <w:rPr>
                <w:rFonts w:ascii="Menlo" w:hAnsi="Menlo" w:cs="Menlo"/>
                <w:b/>
                <w:bCs/>
                <w:color w:val="660E7A"/>
                <w:sz w:val="18"/>
                <w:szCs w:val="18"/>
              </w:rPr>
              <w:t>skip</w:t>
            </w:r>
            <w:r w:rsidRPr="00C1360E">
              <w:rPr>
                <w:rFonts w:ascii="Menlo" w:hAnsi="Menlo" w:cs="Menlo"/>
                <w:color w:val="000000"/>
                <w:sz w:val="18"/>
                <w:szCs w:val="18"/>
              </w:rPr>
              <w:t>:</w:t>
            </w:r>
            <w:r w:rsidRPr="00C1360E">
              <w:rPr>
                <w:rFonts w:ascii="Menlo" w:hAnsi="Menlo" w:cs="Menlo"/>
                <w:color w:val="0000FF"/>
                <w:sz w:val="18"/>
                <w:szCs w:val="18"/>
              </w:rPr>
              <w:t>1</w:t>
            </w:r>
            <w:r w:rsidRPr="00C1360E">
              <w:rPr>
                <w:rFonts w:ascii="Menlo" w:hAnsi="Menlo" w:cs="Menlo"/>
                <w:color w:val="000000"/>
                <w:sz w:val="18"/>
                <w:szCs w:val="18"/>
              </w:rPr>
              <w:t>},(err,docs)=&gt;{</w:t>
            </w:r>
            <w:r w:rsidRPr="00C1360E">
              <w:rPr>
                <w:rFonts w:ascii="Menlo" w:hAnsi="Menlo" w:cs="Menlo"/>
                <w:color w:val="000000"/>
                <w:sz w:val="18"/>
                <w:szCs w:val="18"/>
              </w:rPr>
              <w:br/>
              <w:t xml:space="preserve">    </w:t>
            </w:r>
            <w:r w:rsidRPr="00C1360E">
              <w:rPr>
                <w:rFonts w:ascii="Menlo" w:hAnsi="Menlo" w:cs="Menlo"/>
                <w:b/>
                <w:bCs/>
                <w:i/>
                <w:iCs/>
                <w:color w:val="660E7A"/>
                <w:sz w:val="18"/>
                <w:szCs w:val="18"/>
              </w:rPr>
              <w:t>console</w:t>
            </w:r>
            <w:r w:rsidRPr="00C1360E">
              <w:rPr>
                <w:rFonts w:ascii="Menlo" w:hAnsi="Menlo" w:cs="Menlo"/>
                <w:color w:val="000000"/>
                <w:sz w:val="18"/>
                <w:szCs w:val="18"/>
              </w:rPr>
              <w:t>.</w:t>
            </w:r>
            <w:r w:rsidRPr="00C1360E">
              <w:rPr>
                <w:rFonts w:ascii="Menlo" w:hAnsi="Menlo" w:cs="Menlo"/>
                <w:color w:val="7A7A43"/>
                <w:sz w:val="18"/>
                <w:szCs w:val="18"/>
              </w:rPr>
              <w:t>log</w:t>
            </w:r>
            <w:r w:rsidRPr="00C1360E">
              <w:rPr>
                <w:rFonts w:ascii="Menlo" w:hAnsi="Menlo" w:cs="Menlo"/>
                <w:color w:val="000000"/>
                <w:sz w:val="18"/>
                <w:szCs w:val="18"/>
              </w:rPr>
              <w:t>(docs);</w:t>
            </w:r>
            <w:r w:rsidRPr="00C1360E">
              <w:rPr>
                <w:rFonts w:ascii="Menlo" w:hAnsi="Menlo" w:cs="Menlo"/>
                <w:color w:val="000000"/>
                <w:sz w:val="18"/>
                <w:szCs w:val="18"/>
              </w:rPr>
              <w:br/>
              <w:t>});</w:t>
            </w:r>
            <w:r w:rsidRPr="00C1360E">
              <w:rPr>
                <w:rFonts w:ascii="Menlo" w:hAnsi="Menlo" w:cs="Menlo"/>
                <w:color w:val="000000"/>
                <w:sz w:val="18"/>
                <w:szCs w:val="18"/>
              </w:rPr>
              <w:br/>
            </w:r>
            <w:r w:rsidRPr="00C1360E">
              <w:rPr>
                <w:rFonts w:ascii="Menlo" w:hAnsi="Menlo" w:cs="Menlo"/>
                <w:i/>
                <w:iCs/>
                <w:color w:val="808080"/>
                <w:sz w:val="18"/>
                <w:szCs w:val="18"/>
              </w:rPr>
              <w:t>//</w:t>
            </w:r>
            <w:r w:rsidRPr="00C1360E">
              <w:rPr>
                <w:rFonts w:ascii="Menlo" w:hAnsi="Menlo" w:cs="Menlo"/>
                <w:i/>
                <w:iCs/>
                <w:color w:val="808080"/>
                <w:sz w:val="18"/>
                <w:szCs w:val="18"/>
              </w:rPr>
              <w:t>查询所有记录，只显示</w:t>
            </w:r>
            <w:r w:rsidRPr="00C1360E">
              <w:rPr>
                <w:rFonts w:ascii="Menlo" w:hAnsi="Menlo" w:cs="Menlo"/>
                <w:i/>
                <w:iCs/>
                <w:color w:val="808080"/>
                <w:sz w:val="18"/>
                <w:szCs w:val="18"/>
              </w:rPr>
              <w:t>name</w:t>
            </w:r>
            <w:r w:rsidRPr="00C1360E">
              <w:rPr>
                <w:rFonts w:ascii="Menlo" w:hAnsi="Menlo" w:cs="Menlo"/>
                <w:i/>
                <w:iCs/>
                <w:color w:val="808080"/>
                <w:sz w:val="18"/>
                <w:szCs w:val="18"/>
              </w:rPr>
              <w:t>字段，跳过第</w:t>
            </w:r>
            <w:r w:rsidRPr="00C1360E">
              <w:rPr>
                <w:rFonts w:ascii="Menlo" w:hAnsi="Menlo" w:cs="Menlo"/>
                <w:i/>
                <w:iCs/>
                <w:color w:val="808080"/>
                <w:sz w:val="18"/>
                <w:szCs w:val="18"/>
              </w:rPr>
              <w:t>1</w:t>
            </w:r>
            <w:r w:rsidRPr="00C1360E">
              <w:rPr>
                <w:rFonts w:ascii="Menlo" w:hAnsi="Menlo" w:cs="Menlo"/>
                <w:i/>
                <w:iCs/>
                <w:color w:val="808080"/>
                <w:sz w:val="18"/>
                <w:szCs w:val="18"/>
              </w:rPr>
              <w:t>条记录</w:t>
            </w:r>
            <w:r w:rsidRPr="00C1360E">
              <w:rPr>
                <w:rFonts w:ascii="Menlo" w:hAnsi="Menlo" w:cs="Menlo"/>
                <w:i/>
                <w:iCs/>
                <w:color w:val="808080"/>
                <w:sz w:val="18"/>
                <w:szCs w:val="18"/>
              </w:rPr>
              <w:br/>
            </w:r>
            <w:r w:rsidRPr="00C1360E">
              <w:rPr>
                <w:rFonts w:ascii="Menlo" w:hAnsi="Menlo" w:cs="Menlo"/>
                <w:color w:val="458383"/>
                <w:sz w:val="18"/>
                <w:szCs w:val="18"/>
              </w:rPr>
              <w:t>Model</w:t>
            </w:r>
            <w:r w:rsidRPr="00C1360E">
              <w:rPr>
                <w:rFonts w:ascii="Menlo" w:hAnsi="Menlo" w:cs="Menlo"/>
                <w:color w:val="000000"/>
                <w:sz w:val="18"/>
                <w:szCs w:val="18"/>
              </w:rPr>
              <w:t>.</w:t>
            </w:r>
            <w:r w:rsidRPr="00C1360E">
              <w:rPr>
                <w:rFonts w:ascii="Menlo" w:hAnsi="Menlo" w:cs="Menlo"/>
                <w:color w:val="7A7A43"/>
                <w:sz w:val="18"/>
                <w:szCs w:val="18"/>
              </w:rPr>
              <w:t>find</w:t>
            </w:r>
            <w:r w:rsidRPr="00C1360E">
              <w:rPr>
                <w:rFonts w:ascii="Menlo" w:hAnsi="Menlo" w:cs="Menlo"/>
                <w:color w:val="000000"/>
                <w:sz w:val="18"/>
                <w:szCs w:val="18"/>
              </w:rPr>
              <w:t>(</w:t>
            </w:r>
            <w:r w:rsidRPr="00C1360E">
              <w:rPr>
                <w:rFonts w:ascii="Menlo" w:hAnsi="Menlo" w:cs="Menlo"/>
                <w:b/>
                <w:bCs/>
                <w:color w:val="000080"/>
                <w:sz w:val="18"/>
                <w:szCs w:val="18"/>
              </w:rPr>
              <w:t>null</w:t>
            </w:r>
            <w:r w:rsidRPr="00C1360E">
              <w:rPr>
                <w:rFonts w:ascii="Menlo" w:hAnsi="Menlo" w:cs="Menlo"/>
                <w:color w:val="000000"/>
                <w:sz w:val="18"/>
                <w:szCs w:val="18"/>
              </w:rPr>
              <w:t>,{</w:t>
            </w:r>
            <w:r w:rsidRPr="00C1360E">
              <w:rPr>
                <w:rFonts w:ascii="Menlo" w:hAnsi="Menlo" w:cs="Menlo"/>
                <w:b/>
                <w:bCs/>
                <w:color w:val="660E7A"/>
                <w:sz w:val="18"/>
                <w:szCs w:val="18"/>
              </w:rPr>
              <w:t>name</w:t>
            </w:r>
            <w:r w:rsidRPr="00C1360E">
              <w:rPr>
                <w:rFonts w:ascii="Menlo" w:hAnsi="Menlo" w:cs="Menlo"/>
                <w:color w:val="000000"/>
                <w:sz w:val="18"/>
                <w:szCs w:val="18"/>
              </w:rPr>
              <w:t>:</w:t>
            </w:r>
            <w:r w:rsidRPr="00C1360E">
              <w:rPr>
                <w:rFonts w:ascii="Menlo" w:hAnsi="Menlo" w:cs="Menlo"/>
                <w:color w:val="0000FF"/>
                <w:sz w:val="18"/>
                <w:szCs w:val="18"/>
              </w:rPr>
              <w:t>1</w:t>
            </w:r>
            <w:r w:rsidRPr="00C1360E">
              <w:rPr>
                <w:rFonts w:ascii="Menlo" w:hAnsi="Menlo" w:cs="Menlo"/>
                <w:color w:val="000000"/>
                <w:sz w:val="18"/>
                <w:szCs w:val="18"/>
              </w:rPr>
              <w:t>,</w:t>
            </w:r>
            <w:r w:rsidRPr="00C1360E">
              <w:rPr>
                <w:rFonts w:ascii="Menlo" w:hAnsi="Menlo" w:cs="Menlo"/>
                <w:b/>
                <w:bCs/>
                <w:color w:val="660E7A"/>
                <w:sz w:val="18"/>
                <w:szCs w:val="18"/>
              </w:rPr>
              <w:t>_id</w:t>
            </w:r>
            <w:r w:rsidRPr="00C1360E">
              <w:rPr>
                <w:rFonts w:ascii="Menlo" w:hAnsi="Menlo" w:cs="Menlo"/>
                <w:color w:val="000000"/>
                <w:sz w:val="18"/>
                <w:szCs w:val="18"/>
              </w:rPr>
              <w:t>:</w:t>
            </w:r>
            <w:r w:rsidRPr="00C1360E">
              <w:rPr>
                <w:rFonts w:ascii="Menlo" w:hAnsi="Menlo" w:cs="Menlo"/>
                <w:color w:val="0000FF"/>
                <w:sz w:val="18"/>
                <w:szCs w:val="18"/>
              </w:rPr>
              <w:t>0</w:t>
            </w:r>
            <w:r w:rsidRPr="00C1360E">
              <w:rPr>
                <w:rFonts w:ascii="Menlo" w:hAnsi="Menlo" w:cs="Menlo"/>
                <w:color w:val="000000"/>
                <w:sz w:val="18"/>
                <w:szCs w:val="18"/>
              </w:rPr>
              <w:t>},{</w:t>
            </w:r>
            <w:r w:rsidRPr="00C1360E">
              <w:rPr>
                <w:rFonts w:ascii="Menlo" w:hAnsi="Menlo" w:cs="Menlo"/>
                <w:b/>
                <w:bCs/>
                <w:color w:val="660E7A"/>
                <w:sz w:val="18"/>
                <w:szCs w:val="18"/>
              </w:rPr>
              <w:t>skip</w:t>
            </w:r>
            <w:r w:rsidRPr="00C1360E">
              <w:rPr>
                <w:rFonts w:ascii="Menlo" w:hAnsi="Menlo" w:cs="Menlo"/>
                <w:color w:val="000000"/>
                <w:sz w:val="18"/>
                <w:szCs w:val="18"/>
              </w:rPr>
              <w:t>:</w:t>
            </w:r>
            <w:r w:rsidRPr="00C1360E">
              <w:rPr>
                <w:rFonts w:ascii="Menlo" w:hAnsi="Menlo" w:cs="Menlo"/>
                <w:color w:val="0000FF"/>
                <w:sz w:val="18"/>
                <w:szCs w:val="18"/>
              </w:rPr>
              <w:t>1</w:t>
            </w:r>
            <w:r w:rsidRPr="00C1360E">
              <w:rPr>
                <w:rFonts w:ascii="Menlo" w:hAnsi="Menlo" w:cs="Menlo"/>
                <w:color w:val="000000"/>
                <w:sz w:val="18"/>
                <w:szCs w:val="18"/>
              </w:rPr>
              <w:t>},(err,docs)=&gt;{</w:t>
            </w:r>
            <w:r w:rsidRPr="00C1360E">
              <w:rPr>
                <w:rFonts w:ascii="Menlo" w:hAnsi="Menlo" w:cs="Menlo"/>
                <w:color w:val="000000"/>
                <w:sz w:val="18"/>
                <w:szCs w:val="18"/>
              </w:rPr>
              <w:br/>
              <w:t xml:space="preserve">    </w:t>
            </w:r>
            <w:r w:rsidRPr="00C1360E">
              <w:rPr>
                <w:rFonts w:ascii="Menlo" w:hAnsi="Menlo" w:cs="Menlo"/>
                <w:b/>
                <w:bCs/>
                <w:i/>
                <w:iCs/>
                <w:color w:val="660E7A"/>
                <w:sz w:val="18"/>
                <w:szCs w:val="18"/>
              </w:rPr>
              <w:t>console</w:t>
            </w:r>
            <w:r w:rsidRPr="00C1360E">
              <w:rPr>
                <w:rFonts w:ascii="Menlo" w:hAnsi="Menlo" w:cs="Menlo"/>
                <w:color w:val="000000"/>
                <w:sz w:val="18"/>
                <w:szCs w:val="18"/>
              </w:rPr>
              <w:t>.</w:t>
            </w:r>
            <w:r w:rsidRPr="00C1360E">
              <w:rPr>
                <w:rFonts w:ascii="Menlo" w:hAnsi="Menlo" w:cs="Menlo"/>
                <w:color w:val="7A7A43"/>
                <w:sz w:val="18"/>
                <w:szCs w:val="18"/>
              </w:rPr>
              <w:t>log</w:t>
            </w:r>
            <w:r w:rsidRPr="00C1360E">
              <w:rPr>
                <w:rFonts w:ascii="Menlo" w:hAnsi="Menlo" w:cs="Menlo"/>
                <w:color w:val="000000"/>
                <w:sz w:val="18"/>
                <w:szCs w:val="18"/>
              </w:rPr>
              <w:t>(docs);</w:t>
            </w:r>
            <w:r w:rsidRPr="00C1360E">
              <w:rPr>
                <w:rFonts w:ascii="Menlo" w:hAnsi="Menlo" w:cs="Menlo"/>
                <w:color w:val="000000"/>
                <w:sz w:val="18"/>
                <w:szCs w:val="18"/>
              </w:rPr>
              <w:br/>
              <w:t>});</w:t>
            </w:r>
          </w:p>
        </w:tc>
      </w:tr>
    </w:tbl>
    <w:p w14:paraId="25335E65" w14:textId="77777777" w:rsidR="00F357D6" w:rsidRDefault="00F357D6" w:rsidP="00F357D6">
      <w:pPr>
        <w:widowControl/>
        <w:ind w:firstLine="420"/>
        <w:jc w:val="left"/>
        <w:rPr>
          <w:rFonts w:ascii="宋体" w:eastAsia="宋体" w:hAnsi="宋体" w:cs="宋体"/>
          <w:kern w:val="0"/>
          <w:sz w:val="24"/>
          <w:szCs w:val="24"/>
        </w:rPr>
      </w:pPr>
      <w:r>
        <w:rPr>
          <w:rFonts w:ascii="宋体" w:eastAsia="宋体" w:hAnsi="宋体" w:cs="宋体" w:hint="eastAsia"/>
          <w:kern w:val="0"/>
          <w:sz w:val="24"/>
          <w:szCs w:val="24"/>
        </w:rPr>
        <w:t>注意：</w:t>
      </w:r>
    </w:p>
    <w:p w14:paraId="3EB90C0D" w14:textId="77777777" w:rsidR="00F357D6" w:rsidRDefault="00F357D6" w:rsidP="00315AED">
      <w:pPr>
        <w:pStyle w:val="a8"/>
        <w:widowControl/>
        <w:numPr>
          <w:ilvl w:val="0"/>
          <w:numId w:val="202"/>
        </w:numPr>
        <w:ind w:firstLineChars="0"/>
        <w:jc w:val="left"/>
        <w:rPr>
          <w:rFonts w:ascii="宋体" w:eastAsia="宋体" w:hAnsi="宋体" w:cs="宋体"/>
          <w:kern w:val="0"/>
          <w:sz w:val="24"/>
          <w:szCs w:val="24"/>
        </w:rPr>
      </w:pPr>
      <w:r>
        <w:rPr>
          <w:rFonts w:ascii="宋体" w:eastAsia="宋体" w:hAnsi="宋体" w:cs="宋体" w:hint="eastAsia"/>
          <w:kern w:val="0"/>
          <w:sz w:val="24"/>
          <w:szCs w:val="24"/>
        </w:rPr>
        <w:t>默认_id字段会输出，如果不想输出，在第2个参数中，将这个字段设为0</w:t>
      </w:r>
    </w:p>
    <w:p w14:paraId="5C1033E0" w14:textId="77777777" w:rsidR="00F357D6" w:rsidRDefault="00F357D6" w:rsidP="00315AED">
      <w:pPr>
        <w:pStyle w:val="a8"/>
        <w:widowControl/>
        <w:numPr>
          <w:ilvl w:val="0"/>
          <w:numId w:val="202"/>
        </w:numPr>
        <w:ind w:firstLineChars="0"/>
        <w:jc w:val="left"/>
        <w:rPr>
          <w:rFonts w:ascii="宋体" w:eastAsia="宋体" w:hAnsi="宋体" w:cs="宋体"/>
          <w:kern w:val="0"/>
          <w:sz w:val="24"/>
          <w:szCs w:val="24"/>
        </w:rPr>
      </w:pPr>
      <w:r>
        <w:rPr>
          <w:rFonts w:ascii="宋体" w:eastAsia="宋体" w:hAnsi="宋体" w:cs="宋体" w:hint="eastAsia"/>
          <w:kern w:val="0"/>
          <w:sz w:val="24"/>
          <w:szCs w:val="24"/>
        </w:rPr>
        <w:t>需要使用后面的参数不需要使用前面参数时，前面参数设为null</w:t>
      </w:r>
    </w:p>
    <w:p w14:paraId="74A2FA74" w14:textId="77777777" w:rsidR="00F357D6" w:rsidRDefault="00F357D6" w:rsidP="00F357D6">
      <w:pPr>
        <w:pStyle w:val="5"/>
        <w:ind w:right="210"/>
      </w:pPr>
      <w:r>
        <w:rPr>
          <w:rFonts w:hint="eastAsia"/>
        </w:rPr>
        <w:t>find</w:t>
      </w:r>
      <w:r>
        <w:t>B</w:t>
      </w:r>
      <w:r>
        <w:rPr>
          <w:rFonts w:hint="eastAsia"/>
        </w:rPr>
        <w:t>y</w:t>
      </w:r>
      <w:r>
        <w:t>I</w:t>
      </w:r>
      <w:r>
        <w:rPr>
          <w:rFonts w:hint="eastAsia"/>
        </w:rPr>
        <w:t>d</w:t>
      </w:r>
    </w:p>
    <w:p w14:paraId="2B6F2B6E" w14:textId="77777777" w:rsidR="00F357D6" w:rsidRPr="008F08B2" w:rsidRDefault="00F357D6" w:rsidP="00F357D6">
      <w:pPr>
        <w:ind w:left="420"/>
      </w:pPr>
      <w:r>
        <w:rPr>
          <w:rFonts w:hint="eastAsia"/>
        </w:rPr>
        <w:t>根据ID查询</w:t>
      </w:r>
    </w:p>
    <w:p w14:paraId="62E1D507" w14:textId="77777777" w:rsidR="00F357D6" w:rsidRPr="00F619CF" w:rsidRDefault="00F357D6" w:rsidP="00315AED">
      <w:pPr>
        <w:pStyle w:val="6"/>
        <w:numPr>
          <w:ilvl w:val="0"/>
          <w:numId w:val="203"/>
        </w:numPr>
      </w:pPr>
      <w:r>
        <w:rPr>
          <w:rFonts w:hint="eastAsia"/>
        </w:rPr>
        <w:t>参数</w:t>
      </w:r>
    </w:p>
    <w:p w14:paraId="0CB664FB" w14:textId="77777777" w:rsidR="00F357D6" w:rsidRDefault="00F357D6" w:rsidP="00F357D6">
      <w:pPr>
        <w:widowControl/>
        <w:ind w:firstLine="420"/>
        <w:jc w:val="left"/>
        <w:rPr>
          <w:rFonts w:ascii="Tahoma" w:eastAsia="宋体" w:hAnsi="Tahoma" w:cs="宋体"/>
          <w:color w:val="444444"/>
          <w:kern w:val="0"/>
          <w:szCs w:val="21"/>
          <w:shd w:val="clear" w:color="auto" w:fill="FFFFFF"/>
        </w:rPr>
      </w:pPr>
      <w:r>
        <w:rPr>
          <w:rFonts w:ascii="Tahoma" w:eastAsia="宋体" w:hAnsi="Tahoma" w:cs="宋体"/>
          <w:color w:val="444444"/>
          <w:kern w:val="0"/>
          <w:szCs w:val="21"/>
          <w:shd w:val="clear" w:color="auto" w:fill="FFFFFF"/>
        </w:rPr>
        <w:t>第一个参数表示</w:t>
      </w:r>
      <w:r>
        <w:rPr>
          <w:rFonts w:ascii="Tahoma" w:eastAsia="宋体" w:hAnsi="Tahoma" w:cs="宋体" w:hint="eastAsia"/>
          <w:color w:val="444444"/>
          <w:kern w:val="0"/>
          <w:szCs w:val="21"/>
          <w:shd w:val="clear" w:color="auto" w:fill="FFFFFF"/>
        </w:rPr>
        <w:t>ID</w:t>
      </w:r>
    </w:p>
    <w:p w14:paraId="4C4CB930" w14:textId="77777777" w:rsidR="00F357D6" w:rsidRDefault="00F357D6" w:rsidP="00F357D6">
      <w:pPr>
        <w:widowControl/>
        <w:ind w:firstLine="420"/>
        <w:jc w:val="left"/>
        <w:rPr>
          <w:rFonts w:ascii="Tahoma" w:eastAsia="宋体" w:hAnsi="Tahoma" w:cs="宋体"/>
          <w:color w:val="444444"/>
          <w:kern w:val="0"/>
          <w:szCs w:val="21"/>
          <w:shd w:val="clear" w:color="auto" w:fill="FFFFFF"/>
        </w:rPr>
      </w:pPr>
      <w:r>
        <w:rPr>
          <w:rFonts w:ascii="Tahoma" w:eastAsia="宋体" w:hAnsi="Tahoma" w:cs="宋体"/>
          <w:color w:val="444444"/>
          <w:kern w:val="0"/>
          <w:szCs w:val="21"/>
          <w:shd w:val="clear" w:color="auto" w:fill="FFFFFF"/>
        </w:rPr>
        <w:t>第二个参数用于控制返回的字段</w:t>
      </w:r>
    </w:p>
    <w:p w14:paraId="366955A2" w14:textId="77777777" w:rsidR="00F357D6" w:rsidRDefault="00F357D6" w:rsidP="00F357D6">
      <w:pPr>
        <w:widowControl/>
        <w:ind w:firstLine="420"/>
        <w:jc w:val="left"/>
        <w:rPr>
          <w:rFonts w:ascii="Tahoma" w:eastAsia="宋体" w:hAnsi="Tahoma" w:cs="宋体"/>
          <w:color w:val="444444"/>
          <w:kern w:val="0"/>
          <w:szCs w:val="21"/>
          <w:shd w:val="clear" w:color="auto" w:fill="FFFFFF"/>
        </w:rPr>
      </w:pPr>
      <w:r>
        <w:rPr>
          <w:rFonts w:ascii="Tahoma" w:eastAsia="宋体" w:hAnsi="Tahoma" w:cs="宋体"/>
          <w:color w:val="444444"/>
          <w:kern w:val="0"/>
          <w:szCs w:val="21"/>
          <w:shd w:val="clear" w:color="auto" w:fill="FFFFFF"/>
        </w:rPr>
        <w:t>第三个参数用于配置查询参数</w:t>
      </w:r>
    </w:p>
    <w:p w14:paraId="0206F09C" w14:textId="77777777" w:rsidR="00F357D6" w:rsidRDefault="00F357D6" w:rsidP="00F357D6">
      <w:pPr>
        <w:widowControl/>
        <w:ind w:firstLine="420"/>
        <w:jc w:val="left"/>
        <w:rPr>
          <w:rFonts w:ascii="Tahoma" w:eastAsia="宋体" w:hAnsi="Tahoma" w:cs="宋体"/>
          <w:color w:val="444444"/>
          <w:kern w:val="0"/>
          <w:szCs w:val="21"/>
          <w:shd w:val="clear" w:color="auto" w:fill="FFFFFF"/>
        </w:rPr>
      </w:pPr>
      <w:r w:rsidRPr="00F619CF">
        <w:rPr>
          <w:rFonts w:ascii="Tahoma" w:eastAsia="宋体" w:hAnsi="Tahoma" w:cs="宋体"/>
          <w:color w:val="444444"/>
          <w:kern w:val="0"/>
          <w:szCs w:val="21"/>
          <w:shd w:val="clear" w:color="auto" w:fill="FFFFFF"/>
        </w:rPr>
        <w:t>第四个参数是回调函数，回调函数的形式为</w:t>
      </w:r>
      <w:r>
        <w:rPr>
          <w:rFonts w:ascii="Tahoma" w:eastAsia="宋体" w:hAnsi="Tahoma" w:cs="宋体"/>
          <w:color w:val="444444"/>
          <w:kern w:val="0"/>
          <w:szCs w:val="21"/>
          <w:shd w:val="clear" w:color="auto" w:fill="FFFFFF"/>
        </w:rPr>
        <w:t>function(err,doc</w:t>
      </w:r>
      <w:r w:rsidRPr="00F619CF">
        <w:rPr>
          <w:rFonts w:ascii="Tahoma" w:eastAsia="宋体" w:hAnsi="Tahoma" w:cs="宋体"/>
          <w:color w:val="444444"/>
          <w:kern w:val="0"/>
          <w:szCs w:val="21"/>
          <w:shd w:val="clear" w:color="auto" w:fill="FFFFFF"/>
        </w:rPr>
        <w:t>){}</w:t>
      </w:r>
    </w:p>
    <w:p w14:paraId="5F495275" w14:textId="77777777" w:rsidR="00F357D6" w:rsidRDefault="00F357D6" w:rsidP="00F357D6">
      <w:pPr>
        <w:pStyle w:val="6"/>
      </w:pPr>
      <w:r>
        <w:rPr>
          <w:rFonts w:hint="eastAsia"/>
        </w:rPr>
        <w:t>例</w:t>
      </w:r>
    </w:p>
    <w:tbl>
      <w:tblPr>
        <w:tblStyle w:val="ac"/>
        <w:tblW w:w="0" w:type="auto"/>
        <w:tblInd w:w="420" w:type="dxa"/>
        <w:tblLook w:val="04A0" w:firstRow="1" w:lastRow="0" w:firstColumn="1" w:lastColumn="0" w:noHBand="0" w:noVBand="1"/>
      </w:tblPr>
      <w:tblGrid>
        <w:gridCol w:w="7876"/>
      </w:tblGrid>
      <w:tr w:rsidR="00F357D6" w14:paraId="1A8E34D5" w14:textId="77777777" w:rsidTr="007E3FED">
        <w:tc>
          <w:tcPr>
            <w:tcW w:w="8296" w:type="dxa"/>
          </w:tcPr>
          <w:p w14:paraId="1AED3EC8" w14:textId="77777777" w:rsidR="00F357D6" w:rsidRPr="00C1360E" w:rsidRDefault="00F357D6" w:rsidP="007E3FED">
            <w:pPr>
              <w:pStyle w:val="HTML0"/>
              <w:shd w:val="clear" w:color="auto" w:fill="FFFFFF"/>
              <w:rPr>
                <w:rFonts w:ascii="Menlo" w:hAnsi="Menlo" w:cs="Menlo"/>
                <w:color w:val="000000"/>
                <w:sz w:val="18"/>
                <w:szCs w:val="18"/>
              </w:rPr>
            </w:pPr>
            <w:r w:rsidRPr="00C1360E">
              <w:rPr>
                <w:rFonts w:ascii="Menlo" w:hAnsi="Menlo" w:cs="Menlo"/>
                <w:color w:val="458383"/>
                <w:sz w:val="18"/>
                <w:szCs w:val="18"/>
              </w:rPr>
              <w:t>Model</w:t>
            </w:r>
            <w:r w:rsidRPr="00C1360E">
              <w:rPr>
                <w:rFonts w:ascii="Menlo" w:hAnsi="Menlo" w:cs="Menlo"/>
                <w:color w:val="000000"/>
                <w:sz w:val="18"/>
                <w:szCs w:val="18"/>
              </w:rPr>
              <w:t>.</w:t>
            </w:r>
            <w:r w:rsidRPr="00C1360E">
              <w:rPr>
                <w:rFonts w:ascii="Menlo" w:hAnsi="Menlo" w:cs="Menlo"/>
                <w:color w:val="7A7A43"/>
                <w:sz w:val="18"/>
                <w:szCs w:val="18"/>
              </w:rPr>
              <w:t>findById</w:t>
            </w:r>
            <w:r w:rsidRPr="00C1360E">
              <w:rPr>
                <w:rFonts w:ascii="Menlo" w:hAnsi="Menlo" w:cs="Menlo"/>
                <w:color w:val="000000"/>
                <w:sz w:val="18"/>
                <w:szCs w:val="18"/>
              </w:rPr>
              <w:t>(</w:t>
            </w:r>
            <w:r w:rsidRPr="00C1360E">
              <w:rPr>
                <w:rFonts w:ascii="Menlo" w:hAnsi="Menlo" w:cs="Menlo"/>
                <w:b/>
                <w:bCs/>
                <w:color w:val="008000"/>
                <w:sz w:val="18"/>
                <w:szCs w:val="18"/>
              </w:rPr>
              <w:t>"5ad98bd5e8f8280de1431bae"</w:t>
            </w:r>
            <w:r w:rsidRPr="00C1360E">
              <w:rPr>
                <w:rFonts w:ascii="Menlo" w:hAnsi="Menlo" w:cs="Menlo"/>
                <w:color w:val="000000"/>
                <w:sz w:val="18"/>
                <w:szCs w:val="18"/>
              </w:rPr>
              <w:t>,{</w:t>
            </w:r>
            <w:r w:rsidRPr="00C1360E">
              <w:rPr>
                <w:rFonts w:ascii="Menlo" w:hAnsi="Menlo" w:cs="Menlo"/>
                <w:b/>
                <w:bCs/>
                <w:color w:val="660E7A"/>
                <w:sz w:val="18"/>
                <w:szCs w:val="18"/>
              </w:rPr>
              <w:t>name</w:t>
            </w:r>
            <w:r w:rsidRPr="00C1360E">
              <w:rPr>
                <w:rFonts w:ascii="Menlo" w:hAnsi="Menlo" w:cs="Menlo"/>
                <w:color w:val="000000"/>
                <w:sz w:val="18"/>
                <w:szCs w:val="18"/>
              </w:rPr>
              <w:t>:</w:t>
            </w:r>
            <w:r w:rsidRPr="00C1360E">
              <w:rPr>
                <w:rFonts w:ascii="Menlo" w:hAnsi="Menlo" w:cs="Menlo"/>
                <w:color w:val="0000FF"/>
                <w:sz w:val="18"/>
                <w:szCs w:val="18"/>
              </w:rPr>
              <w:t>1</w:t>
            </w:r>
            <w:r w:rsidRPr="00C1360E">
              <w:rPr>
                <w:rFonts w:ascii="Menlo" w:hAnsi="Menlo" w:cs="Menlo"/>
                <w:color w:val="000000"/>
                <w:sz w:val="18"/>
                <w:szCs w:val="18"/>
              </w:rPr>
              <w:t>},(err,doc)=&gt;{</w:t>
            </w:r>
            <w:r w:rsidRPr="00C1360E">
              <w:rPr>
                <w:rFonts w:ascii="Menlo" w:hAnsi="Menlo" w:cs="Menlo"/>
                <w:color w:val="000000"/>
                <w:sz w:val="18"/>
                <w:szCs w:val="18"/>
              </w:rPr>
              <w:br/>
              <w:t xml:space="preserve">    </w:t>
            </w:r>
            <w:r w:rsidRPr="00C1360E">
              <w:rPr>
                <w:rFonts w:ascii="Menlo" w:hAnsi="Menlo" w:cs="Menlo"/>
                <w:b/>
                <w:bCs/>
                <w:i/>
                <w:iCs/>
                <w:color w:val="660E7A"/>
                <w:sz w:val="18"/>
                <w:szCs w:val="18"/>
              </w:rPr>
              <w:t>console</w:t>
            </w:r>
            <w:r w:rsidRPr="00C1360E">
              <w:rPr>
                <w:rFonts w:ascii="Menlo" w:hAnsi="Menlo" w:cs="Menlo"/>
                <w:color w:val="000000"/>
                <w:sz w:val="18"/>
                <w:szCs w:val="18"/>
              </w:rPr>
              <w:t>.</w:t>
            </w:r>
            <w:r w:rsidRPr="00C1360E">
              <w:rPr>
                <w:rFonts w:ascii="Menlo" w:hAnsi="Menlo" w:cs="Menlo"/>
                <w:color w:val="7A7A43"/>
                <w:sz w:val="18"/>
                <w:szCs w:val="18"/>
              </w:rPr>
              <w:t>log</w:t>
            </w:r>
            <w:r w:rsidRPr="00C1360E">
              <w:rPr>
                <w:rFonts w:ascii="Menlo" w:hAnsi="Menlo" w:cs="Menlo"/>
                <w:color w:val="000000"/>
                <w:sz w:val="18"/>
                <w:szCs w:val="18"/>
              </w:rPr>
              <w:t>(doc);</w:t>
            </w:r>
            <w:r w:rsidRPr="00C1360E">
              <w:rPr>
                <w:rFonts w:ascii="Menlo" w:hAnsi="Menlo" w:cs="Menlo"/>
                <w:color w:val="000000"/>
                <w:sz w:val="18"/>
                <w:szCs w:val="18"/>
              </w:rPr>
              <w:br/>
              <w:t>});</w:t>
            </w:r>
          </w:p>
        </w:tc>
      </w:tr>
    </w:tbl>
    <w:p w14:paraId="5C8D8F5E" w14:textId="77777777" w:rsidR="00F357D6" w:rsidRDefault="00F357D6" w:rsidP="00F357D6">
      <w:pPr>
        <w:ind w:left="420"/>
      </w:pPr>
      <w:r>
        <w:rPr>
          <w:rFonts w:hint="eastAsia"/>
        </w:rPr>
        <w:t>等效于</w:t>
      </w:r>
    </w:p>
    <w:tbl>
      <w:tblPr>
        <w:tblStyle w:val="ac"/>
        <w:tblW w:w="0" w:type="auto"/>
        <w:tblInd w:w="420" w:type="dxa"/>
        <w:tblLook w:val="04A0" w:firstRow="1" w:lastRow="0" w:firstColumn="1" w:lastColumn="0" w:noHBand="0" w:noVBand="1"/>
      </w:tblPr>
      <w:tblGrid>
        <w:gridCol w:w="7876"/>
      </w:tblGrid>
      <w:tr w:rsidR="00F357D6" w14:paraId="52E00D90" w14:textId="77777777" w:rsidTr="007E3FED">
        <w:tc>
          <w:tcPr>
            <w:tcW w:w="8296" w:type="dxa"/>
          </w:tcPr>
          <w:p w14:paraId="3DC1E7A2" w14:textId="77777777" w:rsidR="00F357D6" w:rsidRPr="00C1360E" w:rsidRDefault="00F357D6" w:rsidP="007E3FED">
            <w:pPr>
              <w:pStyle w:val="HTML0"/>
              <w:shd w:val="clear" w:color="auto" w:fill="FFFFFF"/>
              <w:rPr>
                <w:rFonts w:ascii="Menlo" w:hAnsi="Menlo" w:cs="Menlo"/>
                <w:color w:val="000000"/>
                <w:sz w:val="18"/>
                <w:szCs w:val="18"/>
              </w:rPr>
            </w:pPr>
            <w:r w:rsidRPr="00C1360E">
              <w:rPr>
                <w:rFonts w:ascii="Menlo" w:hAnsi="Menlo" w:cs="Menlo"/>
                <w:color w:val="458383"/>
                <w:sz w:val="18"/>
                <w:szCs w:val="18"/>
              </w:rPr>
              <w:t>Model</w:t>
            </w:r>
            <w:r w:rsidRPr="00C1360E">
              <w:rPr>
                <w:rFonts w:ascii="Menlo" w:hAnsi="Menlo" w:cs="Menlo"/>
                <w:color w:val="000000"/>
                <w:sz w:val="18"/>
                <w:szCs w:val="18"/>
              </w:rPr>
              <w:t>.</w:t>
            </w:r>
            <w:r w:rsidRPr="00C1360E">
              <w:rPr>
                <w:rFonts w:ascii="Menlo" w:hAnsi="Menlo" w:cs="Menlo"/>
                <w:color w:val="7A7A43"/>
                <w:sz w:val="18"/>
                <w:szCs w:val="18"/>
              </w:rPr>
              <w:t>findById</w:t>
            </w:r>
            <w:r w:rsidRPr="00C1360E">
              <w:rPr>
                <w:rFonts w:ascii="Menlo" w:hAnsi="Menlo" w:cs="Menlo"/>
                <w:color w:val="000000"/>
                <w:sz w:val="18"/>
                <w:szCs w:val="18"/>
              </w:rPr>
              <w:t>(</w:t>
            </w:r>
            <w:r w:rsidRPr="00C1360E">
              <w:rPr>
                <w:rFonts w:ascii="Menlo" w:hAnsi="Menlo" w:cs="Menlo"/>
                <w:b/>
                <w:bCs/>
                <w:color w:val="008000"/>
                <w:sz w:val="18"/>
                <w:szCs w:val="18"/>
              </w:rPr>
              <w:t>"5ad98bd5e8f8280de1431bae"</w:t>
            </w:r>
            <w:r w:rsidRPr="00C1360E">
              <w:rPr>
                <w:rFonts w:ascii="Menlo" w:hAnsi="Menlo" w:cs="Menlo"/>
                <w:color w:val="000000"/>
                <w:sz w:val="18"/>
                <w:szCs w:val="18"/>
              </w:rPr>
              <w:t>,{</w:t>
            </w:r>
            <w:r w:rsidRPr="00C1360E">
              <w:rPr>
                <w:rFonts w:ascii="Menlo" w:hAnsi="Menlo" w:cs="Menlo"/>
                <w:b/>
                <w:bCs/>
                <w:color w:val="660E7A"/>
                <w:sz w:val="18"/>
                <w:szCs w:val="18"/>
              </w:rPr>
              <w:t>name</w:t>
            </w:r>
            <w:r w:rsidRPr="00C1360E">
              <w:rPr>
                <w:rFonts w:ascii="Menlo" w:hAnsi="Menlo" w:cs="Menlo"/>
                <w:color w:val="000000"/>
                <w:sz w:val="18"/>
                <w:szCs w:val="18"/>
              </w:rPr>
              <w:t>:</w:t>
            </w:r>
            <w:r w:rsidRPr="00C1360E">
              <w:rPr>
                <w:rFonts w:ascii="Menlo" w:hAnsi="Menlo" w:cs="Menlo"/>
                <w:color w:val="0000FF"/>
                <w:sz w:val="18"/>
                <w:szCs w:val="18"/>
              </w:rPr>
              <w:t>1</w:t>
            </w:r>
            <w:r w:rsidRPr="00C1360E">
              <w:rPr>
                <w:rFonts w:ascii="Menlo" w:hAnsi="Menlo" w:cs="Menlo"/>
                <w:color w:val="000000"/>
                <w:sz w:val="18"/>
                <w:szCs w:val="18"/>
              </w:rPr>
              <w:t>}).</w:t>
            </w:r>
            <w:r w:rsidRPr="00C1360E">
              <w:rPr>
                <w:rFonts w:ascii="Menlo" w:hAnsi="Menlo" w:cs="Menlo"/>
                <w:color w:val="7A7A43"/>
                <w:sz w:val="18"/>
                <w:szCs w:val="18"/>
              </w:rPr>
              <w:t>exec</w:t>
            </w:r>
            <w:r w:rsidRPr="00C1360E">
              <w:rPr>
                <w:rFonts w:ascii="Menlo" w:hAnsi="Menlo" w:cs="Menlo"/>
                <w:color w:val="000000"/>
                <w:sz w:val="18"/>
                <w:szCs w:val="18"/>
              </w:rPr>
              <w:t>((err,doc)=&gt;{</w:t>
            </w:r>
            <w:r w:rsidRPr="00C1360E">
              <w:rPr>
                <w:rFonts w:ascii="Menlo" w:hAnsi="Menlo" w:cs="Menlo"/>
                <w:color w:val="000000"/>
                <w:sz w:val="18"/>
                <w:szCs w:val="18"/>
              </w:rPr>
              <w:br/>
              <w:t xml:space="preserve">    </w:t>
            </w:r>
            <w:r w:rsidRPr="00C1360E">
              <w:rPr>
                <w:rFonts w:ascii="Menlo" w:hAnsi="Menlo" w:cs="Menlo"/>
                <w:b/>
                <w:bCs/>
                <w:i/>
                <w:iCs/>
                <w:color w:val="660E7A"/>
                <w:sz w:val="18"/>
                <w:szCs w:val="18"/>
              </w:rPr>
              <w:t>console</w:t>
            </w:r>
            <w:r w:rsidRPr="00C1360E">
              <w:rPr>
                <w:rFonts w:ascii="Menlo" w:hAnsi="Menlo" w:cs="Menlo"/>
                <w:color w:val="000000"/>
                <w:sz w:val="18"/>
                <w:szCs w:val="18"/>
              </w:rPr>
              <w:t>.</w:t>
            </w:r>
            <w:r w:rsidRPr="00C1360E">
              <w:rPr>
                <w:rFonts w:ascii="Menlo" w:hAnsi="Menlo" w:cs="Menlo"/>
                <w:color w:val="7A7A43"/>
                <w:sz w:val="18"/>
                <w:szCs w:val="18"/>
              </w:rPr>
              <w:t>log</w:t>
            </w:r>
            <w:r w:rsidRPr="00C1360E">
              <w:rPr>
                <w:rFonts w:ascii="Menlo" w:hAnsi="Menlo" w:cs="Menlo"/>
                <w:color w:val="000000"/>
                <w:sz w:val="18"/>
                <w:szCs w:val="18"/>
              </w:rPr>
              <w:t>(doc);</w:t>
            </w:r>
            <w:r w:rsidRPr="00C1360E">
              <w:rPr>
                <w:rFonts w:ascii="Menlo" w:hAnsi="Menlo" w:cs="Menlo"/>
                <w:color w:val="000000"/>
                <w:sz w:val="18"/>
                <w:szCs w:val="18"/>
              </w:rPr>
              <w:br/>
              <w:t>});</w:t>
            </w:r>
          </w:p>
        </w:tc>
      </w:tr>
    </w:tbl>
    <w:p w14:paraId="787533BD" w14:textId="77777777" w:rsidR="00F357D6" w:rsidRDefault="00F357D6" w:rsidP="00F357D6">
      <w:pPr>
        <w:pStyle w:val="5"/>
        <w:ind w:right="210"/>
      </w:pPr>
      <w:r>
        <w:rPr>
          <w:rFonts w:hint="eastAsia"/>
        </w:rPr>
        <w:t>findOne</w:t>
      </w:r>
    </w:p>
    <w:p w14:paraId="434EBF1D" w14:textId="77777777" w:rsidR="00F357D6" w:rsidRDefault="00F357D6" w:rsidP="00F357D6">
      <w:pPr>
        <w:ind w:left="420"/>
      </w:pPr>
      <w:r>
        <w:rPr>
          <w:rFonts w:hint="eastAsia"/>
        </w:rPr>
        <w:t>根据查询条件返回第一条记录</w:t>
      </w:r>
    </w:p>
    <w:p w14:paraId="3F069347" w14:textId="77777777" w:rsidR="00F357D6" w:rsidRDefault="00F357D6" w:rsidP="00315AED">
      <w:pPr>
        <w:pStyle w:val="6"/>
        <w:numPr>
          <w:ilvl w:val="0"/>
          <w:numId w:val="204"/>
        </w:numPr>
      </w:pPr>
      <w:r>
        <w:rPr>
          <w:rFonts w:hint="eastAsia"/>
        </w:rPr>
        <w:t>参数</w:t>
      </w:r>
    </w:p>
    <w:p w14:paraId="7A4CD92A" w14:textId="77777777" w:rsidR="00F357D6" w:rsidRDefault="00F357D6" w:rsidP="00F357D6">
      <w:pPr>
        <w:widowControl/>
        <w:ind w:firstLine="420"/>
        <w:jc w:val="left"/>
        <w:rPr>
          <w:rFonts w:ascii="Tahoma" w:eastAsia="宋体" w:hAnsi="Tahoma" w:cs="宋体"/>
          <w:color w:val="444444"/>
          <w:kern w:val="0"/>
          <w:szCs w:val="21"/>
          <w:shd w:val="clear" w:color="auto" w:fill="FFFFFF"/>
        </w:rPr>
      </w:pPr>
      <w:r>
        <w:rPr>
          <w:rFonts w:ascii="Tahoma" w:eastAsia="宋体" w:hAnsi="Tahoma" w:cs="宋体"/>
          <w:color w:val="444444"/>
          <w:kern w:val="0"/>
          <w:szCs w:val="21"/>
          <w:shd w:val="clear" w:color="auto" w:fill="FFFFFF"/>
        </w:rPr>
        <w:t>第一个参数表示查询条件</w:t>
      </w:r>
    </w:p>
    <w:p w14:paraId="7134204F" w14:textId="77777777" w:rsidR="00F357D6" w:rsidRDefault="00F357D6" w:rsidP="00F357D6">
      <w:pPr>
        <w:widowControl/>
        <w:ind w:firstLine="420"/>
        <w:jc w:val="left"/>
        <w:rPr>
          <w:rFonts w:ascii="Tahoma" w:eastAsia="宋体" w:hAnsi="Tahoma" w:cs="宋体"/>
          <w:color w:val="444444"/>
          <w:kern w:val="0"/>
          <w:szCs w:val="21"/>
          <w:shd w:val="clear" w:color="auto" w:fill="FFFFFF"/>
        </w:rPr>
      </w:pPr>
      <w:r>
        <w:rPr>
          <w:rFonts w:ascii="Tahoma" w:eastAsia="宋体" w:hAnsi="Tahoma" w:cs="宋体"/>
          <w:color w:val="444444"/>
          <w:kern w:val="0"/>
          <w:szCs w:val="21"/>
          <w:shd w:val="clear" w:color="auto" w:fill="FFFFFF"/>
        </w:rPr>
        <w:t>第二个参数用于控制返回的字段</w:t>
      </w:r>
    </w:p>
    <w:p w14:paraId="77C860DF" w14:textId="77777777" w:rsidR="00F357D6" w:rsidRDefault="00F357D6" w:rsidP="00F357D6">
      <w:pPr>
        <w:widowControl/>
        <w:ind w:firstLine="420"/>
        <w:jc w:val="left"/>
        <w:rPr>
          <w:rFonts w:ascii="Tahoma" w:eastAsia="宋体" w:hAnsi="Tahoma" w:cs="宋体"/>
          <w:color w:val="444444"/>
          <w:kern w:val="0"/>
          <w:szCs w:val="21"/>
          <w:shd w:val="clear" w:color="auto" w:fill="FFFFFF"/>
        </w:rPr>
      </w:pPr>
      <w:r>
        <w:rPr>
          <w:rFonts w:ascii="Tahoma" w:eastAsia="宋体" w:hAnsi="Tahoma" w:cs="宋体"/>
          <w:color w:val="444444"/>
          <w:kern w:val="0"/>
          <w:szCs w:val="21"/>
          <w:shd w:val="clear" w:color="auto" w:fill="FFFFFF"/>
        </w:rPr>
        <w:t>第三个参数用于配置查询参数</w:t>
      </w:r>
    </w:p>
    <w:p w14:paraId="5D3933AF" w14:textId="77777777" w:rsidR="00F357D6" w:rsidRDefault="00F357D6" w:rsidP="00F357D6">
      <w:pPr>
        <w:widowControl/>
        <w:ind w:firstLine="420"/>
        <w:jc w:val="left"/>
        <w:rPr>
          <w:rFonts w:ascii="Tahoma" w:eastAsia="宋体" w:hAnsi="Tahoma" w:cs="宋体"/>
          <w:color w:val="444444"/>
          <w:kern w:val="0"/>
          <w:szCs w:val="21"/>
          <w:shd w:val="clear" w:color="auto" w:fill="FFFFFF"/>
        </w:rPr>
      </w:pPr>
      <w:r w:rsidRPr="00F619CF">
        <w:rPr>
          <w:rFonts w:ascii="Tahoma" w:eastAsia="宋体" w:hAnsi="Tahoma" w:cs="宋体"/>
          <w:color w:val="444444"/>
          <w:kern w:val="0"/>
          <w:szCs w:val="21"/>
          <w:shd w:val="clear" w:color="auto" w:fill="FFFFFF"/>
        </w:rPr>
        <w:t>第四个参数是回调函数，回调函数的形式为</w:t>
      </w:r>
      <w:r w:rsidRPr="00F619CF">
        <w:rPr>
          <w:rFonts w:ascii="Tahoma" w:eastAsia="宋体" w:hAnsi="Tahoma" w:cs="宋体"/>
          <w:color w:val="444444"/>
          <w:kern w:val="0"/>
          <w:szCs w:val="21"/>
          <w:shd w:val="clear" w:color="auto" w:fill="FFFFFF"/>
        </w:rPr>
        <w:t>function(err,docs){}</w:t>
      </w:r>
    </w:p>
    <w:p w14:paraId="7680B755" w14:textId="77777777" w:rsidR="00F357D6" w:rsidRDefault="00F357D6" w:rsidP="00F357D6">
      <w:pPr>
        <w:pStyle w:val="6"/>
      </w:pPr>
      <w:r>
        <w:rPr>
          <w:rFonts w:hint="eastAsia"/>
        </w:rPr>
        <w:lastRenderedPageBreak/>
        <w:t>例</w:t>
      </w:r>
    </w:p>
    <w:tbl>
      <w:tblPr>
        <w:tblStyle w:val="ac"/>
        <w:tblW w:w="0" w:type="auto"/>
        <w:tblInd w:w="420" w:type="dxa"/>
        <w:tblLook w:val="04A0" w:firstRow="1" w:lastRow="0" w:firstColumn="1" w:lastColumn="0" w:noHBand="0" w:noVBand="1"/>
      </w:tblPr>
      <w:tblGrid>
        <w:gridCol w:w="7876"/>
      </w:tblGrid>
      <w:tr w:rsidR="00F357D6" w14:paraId="600FB5E5" w14:textId="77777777" w:rsidTr="007E3FED">
        <w:tc>
          <w:tcPr>
            <w:tcW w:w="7876" w:type="dxa"/>
          </w:tcPr>
          <w:p w14:paraId="43063443" w14:textId="77777777" w:rsidR="00F357D6" w:rsidRPr="008F08B2" w:rsidRDefault="00F357D6" w:rsidP="007E3FED">
            <w:pPr>
              <w:pStyle w:val="HTML0"/>
              <w:shd w:val="clear" w:color="auto" w:fill="FFFFFF"/>
              <w:rPr>
                <w:rFonts w:ascii="Menlo" w:hAnsi="Menlo" w:cs="Menlo"/>
                <w:color w:val="000000"/>
                <w:sz w:val="18"/>
                <w:szCs w:val="18"/>
              </w:rPr>
            </w:pPr>
            <w:r w:rsidRPr="008F08B2">
              <w:rPr>
                <w:rFonts w:ascii="Menlo" w:hAnsi="Menlo" w:cs="Menlo"/>
                <w:i/>
                <w:iCs/>
                <w:color w:val="808080"/>
                <w:sz w:val="18"/>
                <w:szCs w:val="18"/>
              </w:rPr>
              <w:t>//</w:t>
            </w:r>
            <w:r w:rsidRPr="008F08B2">
              <w:rPr>
                <w:rFonts w:ascii="Menlo" w:hAnsi="Menlo" w:cs="Menlo"/>
                <w:i/>
                <w:iCs/>
                <w:color w:val="808080"/>
                <w:sz w:val="18"/>
                <w:szCs w:val="18"/>
              </w:rPr>
              <w:t>查询</w:t>
            </w:r>
            <w:r w:rsidRPr="008F08B2">
              <w:rPr>
                <w:rFonts w:ascii="Menlo" w:hAnsi="Menlo" w:cs="Menlo"/>
                <w:i/>
                <w:iCs/>
                <w:color w:val="808080"/>
                <w:sz w:val="18"/>
                <w:szCs w:val="18"/>
              </w:rPr>
              <w:t>age&gt;18</w:t>
            </w:r>
            <w:r w:rsidRPr="008F08B2">
              <w:rPr>
                <w:rFonts w:ascii="Menlo" w:hAnsi="Menlo" w:cs="Menlo"/>
                <w:i/>
                <w:iCs/>
                <w:color w:val="808080"/>
                <w:sz w:val="18"/>
                <w:szCs w:val="18"/>
              </w:rPr>
              <w:t>的记录，只显示</w:t>
            </w:r>
            <w:r w:rsidRPr="008F08B2">
              <w:rPr>
                <w:rFonts w:ascii="Menlo" w:hAnsi="Menlo" w:cs="Menlo"/>
                <w:i/>
                <w:iCs/>
                <w:color w:val="808080"/>
                <w:sz w:val="18"/>
                <w:szCs w:val="18"/>
              </w:rPr>
              <w:t>name</w:t>
            </w:r>
            <w:r w:rsidRPr="008F08B2">
              <w:rPr>
                <w:rFonts w:ascii="Menlo" w:hAnsi="Menlo" w:cs="Menlo"/>
                <w:i/>
                <w:iCs/>
                <w:color w:val="808080"/>
                <w:sz w:val="18"/>
                <w:szCs w:val="18"/>
              </w:rPr>
              <w:t>字段，跳过第</w:t>
            </w:r>
            <w:r w:rsidRPr="008F08B2">
              <w:rPr>
                <w:rFonts w:ascii="Menlo" w:hAnsi="Menlo" w:cs="Menlo"/>
                <w:i/>
                <w:iCs/>
                <w:color w:val="808080"/>
                <w:sz w:val="18"/>
                <w:szCs w:val="18"/>
              </w:rPr>
              <w:t>1</w:t>
            </w:r>
            <w:r w:rsidRPr="008F08B2">
              <w:rPr>
                <w:rFonts w:ascii="Menlo" w:hAnsi="Menlo" w:cs="Menlo"/>
                <w:i/>
                <w:iCs/>
                <w:color w:val="808080"/>
                <w:sz w:val="18"/>
                <w:szCs w:val="18"/>
              </w:rPr>
              <w:t>条记录的第一条记录</w:t>
            </w:r>
            <w:r w:rsidRPr="008F08B2">
              <w:rPr>
                <w:rFonts w:ascii="Menlo" w:hAnsi="Menlo" w:cs="Menlo"/>
                <w:i/>
                <w:iCs/>
                <w:color w:val="808080"/>
                <w:sz w:val="18"/>
                <w:szCs w:val="18"/>
              </w:rPr>
              <w:br/>
            </w:r>
            <w:r w:rsidRPr="008F08B2">
              <w:rPr>
                <w:rFonts w:ascii="Menlo" w:hAnsi="Menlo" w:cs="Menlo"/>
                <w:color w:val="458383"/>
                <w:sz w:val="18"/>
                <w:szCs w:val="18"/>
              </w:rPr>
              <w:t>Model</w:t>
            </w:r>
            <w:r w:rsidRPr="008F08B2">
              <w:rPr>
                <w:rFonts w:ascii="Menlo" w:hAnsi="Menlo" w:cs="Menlo"/>
                <w:color w:val="000000"/>
                <w:sz w:val="18"/>
                <w:szCs w:val="18"/>
              </w:rPr>
              <w:t>.</w:t>
            </w:r>
            <w:r w:rsidRPr="008F08B2">
              <w:rPr>
                <w:rFonts w:ascii="Menlo" w:hAnsi="Menlo" w:cs="Menlo"/>
                <w:color w:val="7A7A43"/>
                <w:sz w:val="18"/>
                <w:szCs w:val="18"/>
              </w:rPr>
              <w:t>findOne</w:t>
            </w:r>
            <w:r w:rsidRPr="008F08B2">
              <w:rPr>
                <w:rFonts w:ascii="Menlo" w:hAnsi="Menlo" w:cs="Menlo"/>
                <w:color w:val="000000"/>
                <w:sz w:val="18"/>
                <w:szCs w:val="18"/>
              </w:rPr>
              <w:t>({</w:t>
            </w:r>
            <w:r w:rsidRPr="008F08B2">
              <w:rPr>
                <w:rFonts w:ascii="Menlo" w:hAnsi="Menlo" w:cs="Menlo"/>
                <w:b/>
                <w:bCs/>
                <w:color w:val="660E7A"/>
                <w:sz w:val="18"/>
                <w:szCs w:val="18"/>
              </w:rPr>
              <w:t>age</w:t>
            </w:r>
            <w:r w:rsidRPr="008F08B2">
              <w:rPr>
                <w:rFonts w:ascii="Menlo" w:hAnsi="Menlo" w:cs="Menlo"/>
                <w:color w:val="000000"/>
                <w:sz w:val="18"/>
                <w:szCs w:val="18"/>
              </w:rPr>
              <w:t>:{</w:t>
            </w:r>
            <w:r w:rsidRPr="008F08B2">
              <w:rPr>
                <w:rFonts w:ascii="Menlo" w:hAnsi="Menlo" w:cs="Menlo"/>
                <w:b/>
                <w:bCs/>
                <w:color w:val="660E7A"/>
                <w:sz w:val="18"/>
                <w:szCs w:val="18"/>
              </w:rPr>
              <w:t>$gte</w:t>
            </w:r>
            <w:r w:rsidRPr="008F08B2">
              <w:rPr>
                <w:rFonts w:ascii="Menlo" w:hAnsi="Menlo" w:cs="Menlo"/>
                <w:color w:val="000000"/>
                <w:sz w:val="18"/>
                <w:szCs w:val="18"/>
              </w:rPr>
              <w:t>:</w:t>
            </w:r>
            <w:r w:rsidRPr="008F08B2">
              <w:rPr>
                <w:rFonts w:ascii="Menlo" w:hAnsi="Menlo" w:cs="Menlo"/>
                <w:color w:val="0000FF"/>
                <w:sz w:val="18"/>
                <w:szCs w:val="18"/>
              </w:rPr>
              <w:t>18</w:t>
            </w:r>
            <w:r w:rsidRPr="008F08B2">
              <w:rPr>
                <w:rFonts w:ascii="Menlo" w:hAnsi="Menlo" w:cs="Menlo"/>
                <w:color w:val="000000"/>
                <w:sz w:val="18"/>
                <w:szCs w:val="18"/>
              </w:rPr>
              <w:t>}},{</w:t>
            </w:r>
            <w:r w:rsidRPr="008F08B2">
              <w:rPr>
                <w:rFonts w:ascii="Menlo" w:hAnsi="Menlo" w:cs="Menlo"/>
                <w:b/>
                <w:bCs/>
                <w:color w:val="660E7A"/>
                <w:sz w:val="18"/>
                <w:szCs w:val="18"/>
              </w:rPr>
              <w:t>name</w:t>
            </w:r>
            <w:r w:rsidRPr="008F08B2">
              <w:rPr>
                <w:rFonts w:ascii="Menlo" w:hAnsi="Menlo" w:cs="Menlo"/>
                <w:color w:val="000000"/>
                <w:sz w:val="18"/>
                <w:szCs w:val="18"/>
              </w:rPr>
              <w:t>:</w:t>
            </w:r>
            <w:r w:rsidRPr="008F08B2">
              <w:rPr>
                <w:rFonts w:ascii="Menlo" w:hAnsi="Menlo" w:cs="Menlo"/>
                <w:color w:val="0000FF"/>
                <w:sz w:val="18"/>
                <w:szCs w:val="18"/>
              </w:rPr>
              <w:t>1</w:t>
            </w:r>
            <w:r w:rsidRPr="008F08B2">
              <w:rPr>
                <w:rFonts w:ascii="Menlo" w:hAnsi="Menlo" w:cs="Menlo"/>
                <w:color w:val="000000"/>
                <w:sz w:val="18"/>
                <w:szCs w:val="18"/>
              </w:rPr>
              <w:t>},{</w:t>
            </w:r>
            <w:r w:rsidRPr="008F08B2">
              <w:rPr>
                <w:rFonts w:ascii="Menlo" w:hAnsi="Menlo" w:cs="Menlo"/>
                <w:b/>
                <w:bCs/>
                <w:color w:val="660E7A"/>
                <w:sz w:val="18"/>
                <w:szCs w:val="18"/>
              </w:rPr>
              <w:t>skip</w:t>
            </w:r>
            <w:r w:rsidRPr="008F08B2">
              <w:rPr>
                <w:rFonts w:ascii="Menlo" w:hAnsi="Menlo" w:cs="Menlo"/>
                <w:color w:val="000000"/>
                <w:sz w:val="18"/>
                <w:szCs w:val="18"/>
              </w:rPr>
              <w:t>:</w:t>
            </w:r>
            <w:r w:rsidRPr="008F08B2">
              <w:rPr>
                <w:rFonts w:ascii="Menlo" w:hAnsi="Menlo" w:cs="Menlo"/>
                <w:color w:val="0000FF"/>
                <w:sz w:val="18"/>
                <w:szCs w:val="18"/>
              </w:rPr>
              <w:t>1</w:t>
            </w:r>
            <w:r w:rsidRPr="008F08B2">
              <w:rPr>
                <w:rFonts w:ascii="Menlo" w:hAnsi="Menlo" w:cs="Menlo"/>
                <w:color w:val="000000"/>
                <w:sz w:val="18"/>
                <w:szCs w:val="18"/>
              </w:rPr>
              <w:t>},(err,docs)=&gt;{</w:t>
            </w:r>
            <w:r w:rsidRPr="008F08B2">
              <w:rPr>
                <w:rFonts w:ascii="Menlo" w:hAnsi="Menlo" w:cs="Menlo"/>
                <w:color w:val="000000"/>
                <w:sz w:val="18"/>
                <w:szCs w:val="18"/>
              </w:rPr>
              <w:br/>
              <w:t xml:space="preserve">    </w:t>
            </w:r>
            <w:r w:rsidRPr="008F08B2">
              <w:rPr>
                <w:rFonts w:ascii="Menlo" w:hAnsi="Menlo" w:cs="Menlo"/>
                <w:b/>
                <w:bCs/>
                <w:i/>
                <w:iCs/>
                <w:color w:val="660E7A"/>
                <w:sz w:val="18"/>
                <w:szCs w:val="18"/>
              </w:rPr>
              <w:t>console</w:t>
            </w:r>
            <w:r w:rsidRPr="008F08B2">
              <w:rPr>
                <w:rFonts w:ascii="Menlo" w:hAnsi="Menlo" w:cs="Menlo"/>
                <w:color w:val="000000"/>
                <w:sz w:val="18"/>
                <w:szCs w:val="18"/>
              </w:rPr>
              <w:t>.</w:t>
            </w:r>
            <w:r w:rsidRPr="008F08B2">
              <w:rPr>
                <w:rFonts w:ascii="Menlo" w:hAnsi="Menlo" w:cs="Menlo"/>
                <w:color w:val="7A7A43"/>
                <w:sz w:val="18"/>
                <w:szCs w:val="18"/>
              </w:rPr>
              <w:t>log</w:t>
            </w:r>
            <w:r w:rsidRPr="008F08B2">
              <w:rPr>
                <w:rFonts w:ascii="Menlo" w:hAnsi="Menlo" w:cs="Menlo"/>
                <w:color w:val="000000"/>
                <w:sz w:val="18"/>
                <w:szCs w:val="18"/>
              </w:rPr>
              <w:t>(docs);</w:t>
            </w:r>
            <w:r w:rsidRPr="008F08B2">
              <w:rPr>
                <w:rFonts w:ascii="Menlo" w:hAnsi="Menlo" w:cs="Menlo"/>
                <w:color w:val="000000"/>
                <w:sz w:val="18"/>
                <w:szCs w:val="18"/>
              </w:rPr>
              <w:br/>
              <w:t>});</w:t>
            </w:r>
          </w:p>
        </w:tc>
      </w:tr>
    </w:tbl>
    <w:p w14:paraId="55C1FDF0" w14:textId="77777777" w:rsidR="00F357D6" w:rsidRDefault="00F357D6" w:rsidP="00F357D6">
      <w:pPr>
        <w:pStyle w:val="5"/>
        <w:ind w:right="210"/>
      </w:pPr>
      <w:r>
        <w:rPr>
          <w:rFonts w:hint="eastAsia"/>
        </w:rPr>
        <w:t>常用查询条件</w:t>
      </w:r>
    </w:p>
    <w:p w14:paraId="0E37C1AC" w14:textId="77777777" w:rsidR="00F357D6" w:rsidRDefault="00F357D6" w:rsidP="00F357D6">
      <w:pPr>
        <w:ind w:left="420"/>
      </w:pPr>
      <w:r>
        <w:t>$or　　　　或关系</w:t>
      </w:r>
    </w:p>
    <w:p w14:paraId="0C0DA307" w14:textId="77777777" w:rsidR="00F357D6" w:rsidRDefault="00F357D6" w:rsidP="00F357D6">
      <w:pPr>
        <w:ind w:left="420"/>
      </w:pPr>
      <w:r>
        <w:t>$nor　　　 或关系取反</w:t>
      </w:r>
    </w:p>
    <w:p w14:paraId="0233F839" w14:textId="77777777" w:rsidR="00F357D6" w:rsidRDefault="00F357D6" w:rsidP="00F357D6">
      <w:pPr>
        <w:ind w:left="420"/>
      </w:pPr>
      <w:r>
        <w:t>$gt　　　　大于</w:t>
      </w:r>
    </w:p>
    <w:p w14:paraId="1EC64A6C" w14:textId="77777777" w:rsidR="00F357D6" w:rsidRDefault="00F357D6" w:rsidP="00F357D6">
      <w:pPr>
        <w:ind w:left="420"/>
      </w:pPr>
      <w:r>
        <w:t>$gte　　　 大于等于</w:t>
      </w:r>
    </w:p>
    <w:p w14:paraId="3821CF0E" w14:textId="77777777" w:rsidR="00F357D6" w:rsidRDefault="00F357D6" w:rsidP="00F357D6">
      <w:pPr>
        <w:ind w:left="420"/>
      </w:pPr>
      <w:r>
        <w:t>$lt　　　　小于</w:t>
      </w:r>
    </w:p>
    <w:p w14:paraId="041110F3" w14:textId="77777777" w:rsidR="00F357D6" w:rsidRDefault="00F357D6" w:rsidP="00F357D6">
      <w:pPr>
        <w:ind w:left="420"/>
      </w:pPr>
      <w:r>
        <w:t>$lte　　　 小于等于</w:t>
      </w:r>
    </w:p>
    <w:p w14:paraId="1DC3EAFC" w14:textId="77777777" w:rsidR="00F357D6" w:rsidRDefault="00F357D6" w:rsidP="00F357D6">
      <w:pPr>
        <w:ind w:left="420"/>
      </w:pPr>
      <w:r>
        <w:t>$ne　　　　不等于</w:t>
      </w:r>
    </w:p>
    <w:p w14:paraId="001A7B93" w14:textId="77777777" w:rsidR="00F357D6" w:rsidRDefault="00F357D6" w:rsidP="00F357D6">
      <w:pPr>
        <w:ind w:left="420"/>
      </w:pPr>
      <w:r>
        <w:t>$in　　　　在多个值范围内</w:t>
      </w:r>
    </w:p>
    <w:p w14:paraId="13036875" w14:textId="77777777" w:rsidR="00F357D6" w:rsidRDefault="00F357D6" w:rsidP="00F357D6">
      <w:pPr>
        <w:ind w:left="420"/>
      </w:pPr>
      <w:r>
        <w:t>$nin　　　 不在多个值范围内</w:t>
      </w:r>
    </w:p>
    <w:p w14:paraId="04CB10DF" w14:textId="77777777" w:rsidR="00F357D6" w:rsidRDefault="00F357D6" w:rsidP="00F357D6">
      <w:pPr>
        <w:ind w:left="420"/>
      </w:pPr>
      <w:r>
        <w:t>$all　　　 匹配数组中多个值</w:t>
      </w:r>
    </w:p>
    <w:p w14:paraId="7D52FDFA" w14:textId="77777777" w:rsidR="00F357D6" w:rsidRDefault="00F357D6" w:rsidP="00F357D6">
      <w:pPr>
        <w:ind w:left="420"/>
      </w:pPr>
      <w:r>
        <w:t>$regex　　 正则，用于模糊查询</w:t>
      </w:r>
    </w:p>
    <w:p w14:paraId="73E65057" w14:textId="77777777" w:rsidR="00F357D6" w:rsidRDefault="00F357D6" w:rsidP="00F357D6">
      <w:pPr>
        <w:ind w:left="420"/>
      </w:pPr>
      <w:r>
        <w:t>$size　　　匹配数组大小</w:t>
      </w:r>
    </w:p>
    <w:p w14:paraId="65A51B01" w14:textId="77777777" w:rsidR="00F357D6" w:rsidRDefault="00F357D6" w:rsidP="00F357D6">
      <w:pPr>
        <w:ind w:left="420"/>
      </w:pPr>
      <w:r>
        <w:t>$maxDistance　范围查询，距离（基于LBS）</w:t>
      </w:r>
    </w:p>
    <w:p w14:paraId="0A09E9E1" w14:textId="77777777" w:rsidR="00F357D6" w:rsidRDefault="00F357D6" w:rsidP="00F357D6">
      <w:pPr>
        <w:ind w:left="420"/>
      </w:pPr>
      <w:r>
        <w:t>$mod　　　　取模运算</w:t>
      </w:r>
    </w:p>
    <w:p w14:paraId="395E2186" w14:textId="77777777" w:rsidR="00F357D6" w:rsidRDefault="00F357D6" w:rsidP="00F357D6">
      <w:pPr>
        <w:ind w:left="420"/>
      </w:pPr>
      <w:r>
        <w:t>$near　　　 邻域查询，查询附近的位置（基于LBS）</w:t>
      </w:r>
    </w:p>
    <w:p w14:paraId="6B38E1C7" w14:textId="77777777" w:rsidR="00F357D6" w:rsidRDefault="00F357D6" w:rsidP="00F357D6">
      <w:pPr>
        <w:ind w:left="420"/>
      </w:pPr>
      <w:r>
        <w:t>$exists　　 字段是否存在</w:t>
      </w:r>
    </w:p>
    <w:p w14:paraId="003A6FCE" w14:textId="77777777" w:rsidR="00F357D6" w:rsidRDefault="00F357D6" w:rsidP="00F357D6">
      <w:pPr>
        <w:ind w:left="420"/>
      </w:pPr>
      <w:r>
        <w:t>$elemMatch　匹配内数组内的元素</w:t>
      </w:r>
    </w:p>
    <w:p w14:paraId="5CDFE383" w14:textId="77777777" w:rsidR="00F357D6" w:rsidRDefault="00F357D6" w:rsidP="00F357D6">
      <w:pPr>
        <w:ind w:left="420"/>
      </w:pPr>
      <w:r>
        <w:t>$within　　　范围查询（基于LBS）</w:t>
      </w:r>
    </w:p>
    <w:p w14:paraId="142802D8" w14:textId="77777777" w:rsidR="00F357D6" w:rsidRDefault="00F357D6" w:rsidP="00F357D6">
      <w:pPr>
        <w:ind w:left="420"/>
      </w:pPr>
      <w:r>
        <w:t>$box　　　　 范围查询，矩形范围（基于LBS）</w:t>
      </w:r>
    </w:p>
    <w:p w14:paraId="5E01C9B2" w14:textId="77777777" w:rsidR="00F357D6" w:rsidRDefault="00F357D6" w:rsidP="00F357D6">
      <w:pPr>
        <w:ind w:left="420"/>
      </w:pPr>
      <w:r>
        <w:t>$center　　　范围醒询，圆形范围（基于LBS）</w:t>
      </w:r>
    </w:p>
    <w:p w14:paraId="05A39878" w14:textId="77777777" w:rsidR="00F357D6" w:rsidRDefault="00F357D6" w:rsidP="00F357D6">
      <w:pPr>
        <w:ind w:left="420"/>
      </w:pPr>
      <w:r>
        <w:t>$centerSphere　范围查询，球形范围（基于LBS）</w:t>
      </w:r>
    </w:p>
    <w:p w14:paraId="701CEF29" w14:textId="77777777" w:rsidR="00F357D6" w:rsidRPr="00173026" w:rsidRDefault="00F357D6" w:rsidP="00F357D6">
      <w:pPr>
        <w:ind w:left="420"/>
      </w:pPr>
      <w:r>
        <w:t>$slice　　　　查询字段集合中的元素（比如从第几个之后，第N到第M个元素</w:t>
      </w:r>
    </w:p>
    <w:p w14:paraId="210FE13F" w14:textId="77777777" w:rsidR="00F357D6" w:rsidRDefault="00F357D6" w:rsidP="00F357D6">
      <w:pPr>
        <w:pStyle w:val="5"/>
        <w:ind w:right="210"/>
      </w:pPr>
      <w:r>
        <w:rPr>
          <w:rFonts w:hint="eastAsia"/>
        </w:rPr>
        <w:t>$where</w:t>
      </w:r>
    </w:p>
    <w:p w14:paraId="7940F058" w14:textId="77777777" w:rsidR="00F357D6" w:rsidRDefault="00F357D6" w:rsidP="00F357D6">
      <w:pPr>
        <w:ind w:left="420" w:firstLine="420"/>
      </w:pPr>
      <w:r>
        <w:rPr>
          <w:rFonts w:hint="eastAsia"/>
        </w:rPr>
        <w:t>更复杂的查询可以使用$where，它可以使用js表达式字符串或函数作为查询一部分</w:t>
      </w:r>
    </w:p>
    <w:p w14:paraId="4B516497" w14:textId="77777777" w:rsidR="00F357D6" w:rsidRDefault="00F357D6" w:rsidP="00315AED">
      <w:pPr>
        <w:pStyle w:val="6"/>
        <w:numPr>
          <w:ilvl w:val="0"/>
          <w:numId w:val="205"/>
        </w:numPr>
      </w:pPr>
      <w:r>
        <w:rPr>
          <w:rFonts w:hint="eastAsia"/>
        </w:rPr>
        <w:t>字符串</w:t>
      </w:r>
    </w:p>
    <w:tbl>
      <w:tblPr>
        <w:tblStyle w:val="ac"/>
        <w:tblW w:w="0" w:type="auto"/>
        <w:tblInd w:w="420" w:type="dxa"/>
        <w:tblLook w:val="04A0" w:firstRow="1" w:lastRow="0" w:firstColumn="1" w:lastColumn="0" w:noHBand="0" w:noVBand="1"/>
      </w:tblPr>
      <w:tblGrid>
        <w:gridCol w:w="7876"/>
      </w:tblGrid>
      <w:tr w:rsidR="00F357D6" w14:paraId="249FC9CC" w14:textId="77777777" w:rsidTr="007E3FED">
        <w:tc>
          <w:tcPr>
            <w:tcW w:w="8296" w:type="dxa"/>
          </w:tcPr>
          <w:p w14:paraId="0C8CE22E" w14:textId="77777777" w:rsidR="00F357D6" w:rsidRDefault="00F357D6" w:rsidP="007E3FED">
            <w:pPr>
              <w:pStyle w:val="HTML0"/>
              <w:rPr>
                <w:color w:val="000000"/>
                <w:sz w:val="18"/>
                <w:szCs w:val="18"/>
              </w:rPr>
            </w:pPr>
            <w:r>
              <w:rPr>
                <w:color w:val="000000"/>
                <w:sz w:val="18"/>
                <w:szCs w:val="18"/>
              </w:rPr>
              <w:t>temp.find({$where:"obj.x == obj.y"},</w:t>
            </w:r>
            <w:r>
              <w:rPr>
                <w:color w:val="0000FF"/>
                <w:sz w:val="18"/>
                <w:szCs w:val="18"/>
              </w:rPr>
              <w:t>function</w:t>
            </w:r>
            <w:r>
              <w:rPr>
                <w:color w:val="000000"/>
                <w:sz w:val="18"/>
                <w:szCs w:val="18"/>
              </w:rPr>
              <w:t>(err,docs){</w:t>
            </w:r>
          </w:p>
          <w:p w14:paraId="13CDB2B7" w14:textId="77777777" w:rsidR="00F357D6" w:rsidRDefault="00F357D6" w:rsidP="007E3FED">
            <w:pPr>
              <w:pStyle w:val="HTML0"/>
              <w:rPr>
                <w:color w:val="000000"/>
                <w:sz w:val="18"/>
                <w:szCs w:val="18"/>
              </w:rPr>
            </w:pPr>
            <w:r>
              <w:rPr>
                <w:color w:val="000000"/>
                <w:sz w:val="18"/>
                <w:szCs w:val="18"/>
              </w:rPr>
              <w:t xml:space="preserve">    console.log(docs);</w:t>
            </w:r>
          </w:p>
          <w:p w14:paraId="554DCC34" w14:textId="77777777" w:rsidR="00F357D6" w:rsidRPr="00EF332C" w:rsidRDefault="00F357D6" w:rsidP="007E3FED">
            <w:pPr>
              <w:pStyle w:val="HTML0"/>
              <w:rPr>
                <w:color w:val="000000"/>
                <w:sz w:val="18"/>
                <w:szCs w:val="18"/>
              </w:rPr>
            </w:pPr>
            <w:r>
              <w:rPr>
                <w:color w:val="000000"/>
                <w:sz w:val="18"/>
                <w:szCs w:val="18"/>
              </w:rPr>
              <w:t xml:space="preserve">}) </w:t>
            </w:r>
          </w:p>
        </w:tc>
      </w:tr>
    </w:tbl>
    <w:p w14:paraId="210D67F6" w14:textId="77777777" w:rsidR="00F357D6" w:rsidRDefault="00F357D6" w:rsidP="00F357D6">
      <w:pPr>
        <w:pStyle w:val="6"/>
      </w:pPr>
      <w:r>
        <w:rPr>
          <w:rFonts w:hint="eastAsia"/>
        </w:rPr>
        <w:t>函数</w:t>
      </w:r>
    </w:p>
    <w:tbl>
      <w:tblPr>
        <w:tblStyle w:val="ac"/>
        <w:tblW w:w="0" w:type="auto"/>
        <w:tblInd w:w="420" w:type="dxa"/>
        <w:tblLook w:val="04A0" w:firstRow="1" w:lastRow="0" w:firstColumn="1" w:lastColumn="0" w:noHBand="0" w:noVBand="1"/>
      </w:tblPr>
      <w:tblGrid>
        <w:gridCol w:w="7876"/>
      </w:tblGrid>
      <w:tr w:rsidR="00F357D6" w14:paraId="72704D4F" w14:textId="77777777" w:rsidTr="007E3FED">
        <w:tc>
          <w:tcPr>
            <w:tcW w:w="8296" w:type="dxa"/>
          </w:tcPr>
          <w:p w14:paraId="1A59FB79" w14:textId="77777777" w:rsidR="00F357D6" w:rsidRDefault="00F357D6" w:rsidP="007E3FED">
            <w:pPr>
              <w:pStyle w:val="HTML0"/>
              <w:rPr>
                <w:color w:val="000000"/>
                <w:sz w:val="18"/>
                <w:szCs w:val="18"/>
              </w:rPr>
            </w:pPr>
            <w:r>
              <w:rPr>
                <w:color w:val="000000"/>
                <w:sz w:val="18"/>
                <w:szCs w:val="18"/>
              </w:rPr>
              <w:t>temp.find({$where:</w:t>
            </w:r>
            <w:r>
              <w:rPr>
                <w:color w:val="0000FF"/>
                <w:sz w:val="18"/>
                <w:szCs w:val="18"/>
              </w:rPr>
              <w:t>function</w:t>
            </w:r>
            <w:r>
              <w:rPr>
                <w:color w:val="000000"/>
                <w:sz w:val="18"/>
                <w:szCs w:val="18"/>
              </w:rPr>
              <w:t>(){</w:t>
            </w:r>
          </w:p>
          <w:p w14:paraId="0910FFCA" w14:textId="77777777" w:rsidR="00F357D6" w:rsidRDefault="00F357D6" w:rsidP="007E3FED">
            <w:pPr>
              <w:pStyle w:val="HTML0"/>
              <w:rPr>
                <w:color w:val="000000"/>
                <w:sz w:val="18"/>
                <w:szCs w:val="18"/>
              </w:rPr>
            </w:pPr>
            <w:r>
              <w:rPr>
                <w:color w:val="000000"/>
                <w:sz w:val="18"/>
                <w:szCs w:val="18"/>
              </w:rPr>
              <w:lastRenderedPageBreak/>
              <w:t xml:space="preserve">        </w:t>
            </w:r>
            <w:r>
              <w:rPr>
                <w:color w:val="0000FF"/>
                <w:sz w:val="18"/>
                <w:szCs w:val="18"/>
              </w:rPr>
              <w:t>return</w:t>
            </w:r>
            <w:r>
              <w:rPr>
                <w:color w:val="000000"/>
                <w:sz w:val="18"/>
                <w:szCs w:val="18"/>
              </w:rPr>
              <w:t xml:space="preserve"> obj.x !== obj.y;</w:t>
            </w:r>
          </w:p>
          <w:p w14:paraId="6C31B003" w14:textId="77777777" w:rsidR="00F357D6" w:rsidRDefault="00F357D6" w:rsidP="007E3FED">
            <w:pPr>
              <w:pStyle w:val="HTML0"/>
              <w:rPr>
                <w:color w:val="000000"/>
                <w:sz w:val="18"/>
                <w:szCs w:val="18"/>
              </w:rPr>
            </w:pPr>
            <w:r>
              <w:rPr>
                <w:color w:val="000000"/>
                <w:sz w:val="18"/>
                <w:szCs w:val="18"/>
              </w:rPr>
              <w:t xml:space="preserve">    }},</w:t>
            </w:r>
            <w:r>
              <w:rPr>
                <w:color w:val="0000FF"/>
                <w:sz w:val="18"/>
                <w:szCs w:val="18"/>
              </w:rPr>
              <w:t>function</w:t>
            </w:r>
            <w:r>
              <w:rPr>
                <w:color w:val="000000"/>
                <w:sz w:val="18"/>
                <w:szCs w:val="18"/>
              </w:rPr>
              <w:t>(err,docs){</w:t>
            </w:r>
          </w:p>
          <w:p w14:paraId="493A55CE" w14:textId="77777777" w:rsidR="00F357D6" w:rsidRDefault="00F357D6" w:rsidP="007E3FED">
            <w:pPr>
              <w:pStyle w:val="HTML0"/>
              <w:rPr>
                <w:color w:val="000000"/>
                <w:sz w:val="18"/>
                <w:szCs w:val="18"/>
              </w:rPr>
            </w:pPr>
            <w:r>
              <w:rPr>
                <w:color w:val="000000"/>
                <w:sz w:val="18"/>
                <w:szCs w:val="18"/>
              </w:rPr>
              <w:t xml:space="preserve">    console.log(docs);</w:t>
            </w:r>
          </w:p>
          <w:p w14:paraId="5DFA9D45" w14:textId="77777777" w:rsidR="00F357D6" w:rsidRPr="00EF332C" w:rsidRDefault="00F357D6" w:rsidP="007E3FED">
            <w:pPr>
              <w:pStyle w:val="HTML0"/>
              <w:rPr>
                <w:color w:val="000000"/>
                <w:sz w:val="18"/>
                <w:szCs w:val="18"/>
              </w:rPr>
            </w:pPr>
            <w:r>
              <w:rPr>
                <w:color w:val="000000"/>
                <w:sz w:val="18"/>
                <w:szCs w:val="18"/>
              </w:rPr>
              <w:t xml:space="preserve">}) </w:t>
            </w:r>
          </w:p>
        </w:tc>
      </w:tr>
    </w:tbl>
    <w:p w14:paraId="5952C975" w14:textId="77777777" w:rsidR="00F357D6" w:rsidRDefault="00F357D6" w:rsidP="00F357D6">
      <w:pPr>
        <w:pStyle w:val="5"/>
        <w:ind w:right="210"/>
      </w:pPr>
      <w:r>
        <w:rPr>
          <w:rFonts w:hint="eastAsia"/>
        </w:rPr>
        <w:lastRenderedPageBreak/>
        <w:t>查询后处理</w:t>
      </w:r>
    </w:p>
    <w:p w14:paraId="58076DC9" w14:textId="77777777" w:rsidR="00F357D6" w:rsidRDefault="00F357D6" w:rsidP="00315AED">
      <w:pPr>
        <w:pStyle w:val="6"/>
        <w:numPr>
          <w:ilvl w:val="0"/>
          <w:numId w:val="211"/>
        </w:numPr>
      </w:pPr>
      <w:r>
        <w:rPr>
          <w:rFonts w:hint="eastAsia"/>
        </w:rPr>
        <w:t>sort</w:t>
      </w:r>
    </w:p>
    <w:p w14:paraId="300BA185" w14:textId="77777777" w:rsidR="00F357D6" w:rsidRDefault="00F357D6" w:rsidP="00315AED">
      <w:pPr>
        <w:pStyle w:val="a8"/>
        <w:numPr>
          <w:ilvl w:val="0"/>
          <w:numId w:val="212"/>
        </w:numPr>
        <w:ind w:firstLineChars="0"/>
      </w:pPr>
      <w:r>
        <w:rPr>
          <w:rFonts w:hint="eastAsia"/>
        </w:rPr>
        <w:t>作用：排序</w:t>
      </w:r>
    </w:p>
    <w:p w14:paraId="49403B90" w14:textId="77777777" w:rsidR="00F357D6" w:rsidRDefault="00F357D6" w:rsidP="00315AED">
      <w:pPr>
        <w:pStyle w:val="a8"/>
        <w:numPr>
          <w:ilvl w:val="0"/>
          <w:numId w:val="212"/>
        </w:numPr>
        <w:ind w:firstLineChars="0"/>
      </w:pPr>
      <w:r>
        <w:rPr>
          <w:rFonts w:hint="eastAsia"/>
        </w:rPr>
        <w:t>例</w:t>
      </w:r>
    </w:p>
    <w:p w14:paraId="4039F1C2" w14:textId="77777777" w:rsidR="00F357D6" w:rsidRDefault="00F357D6" w:rsidP="00F357D6">
      <w:pPr>
        <w:pStyle w:val="a8"/>
        <w:ind w:left="840" w:firstLineChars="0" w:firstLine="0"/>
      </w:pPr>
      <w:r>
        <w:rPr>
          <w:rFonts w:hint="eastAsia"/>
        </w:rPr>
        <w:t>按index升序，age降序排列</w:t>
      </w:r>
    </w:p>
    <w:tbl>
      <w:tblPr>
        <w:tblStyle w:val="ac"/>
        <w:tblW w:w="0" w:type="auto"/>
        <w:tblInd w:w="840" w:type="dxa"/>
        <w:tblLook w:val="04A0" w:firstRow="1" w:lastRow="0" w:firstColumn="1" w:lastColumn="0" w:noHBand="0" w:noVBand="1"/>
      </w:tblPr>
      <w:tblGrid>
        <w:gridCol w:w="7456"/>
      </w:tblGrid>
      <w:tr w:rsidR="00F357D6" w14:paraId="3445BB6E" w14:textId="77777777" w:rsidTr="007E3FED">
        <w:tc>
          <w:tcPr>
            <w:tcW w:w="8296" w:type="dxa"/>
          </w:tcPr>
          <w:p w14:paraId="09FC6F47" w14:textId="77777777" w:rsidR="00F357D6" w:rsidRPr="00BF0B10" w:rsidRDefault="00F357D6" w:rsidP="007E3FED">
            <w:pPr>
              <w:pStyle w:val="HTML0"/>
              <w:shd w:val="clear" w:color="auto" w:fill="FFFFFF"/>
              <w:rPr>
                <w:rFonts w:ascii="Menlo" w:hAnsi="Menlo" w:cs="Menlo"/>
                <w:color w:val="000000"/>
                <w:sz w:val="18"/>
                <w:szCs w:val="18"/>
              </w:rPr>
            </w:pPr>
            <w:r w:rsidRPr="00BF0B10">
              <w:rPr>
                <w:rFonts w:ascii="Menlo" w:hAnsi="Menlo" w:cs="Menlo"/>
                <w:color w:val="458383"/>
                <w:sz w:val="18"/>
                <w:szCs w:val="18"/>
              </w:rPr>
              <w:t>Model</w:t>
            </w:r>
            <w:r w:rsidRPr="00BF0B10">
              <w:rPr>
                <w:rFonts w:ascii="Menlo" w:hAnsi="Menlo" w:cs="Menlo"/>
                <w:color w:val="000000"/>
                <w:sz w:val="18"/>
                <w:szCs w:val="18"/>
              </w:rPr>
              <w:t>.</w:t>
            </w:r>
            <w:r w:rsidRPr="00BF0B10">
              <w:rPr>
                <w:rFonts w:ascii="Menlo" w:hAnsi="Menlo" w:cs="Menlo"/>
                <w:color w:val="7A7A43"/>
                <w:sz w:val="18"/>
                <w:szCs w:val="18"/>
              </w:rPr>
              <w:t>find</w:t>
            </w:r>
            <w:r w:rsidRPr="00BF0B10">
              <w:rPr>
                <w:rFonts w:ascii="Menlo" w:hAnsi="Menlo" w:cs="Menlo"/>
                <w:color w:val="000000"/>
                <w:sz w:val="18"/>
                <w:szCs w:val="18"/>
              </w:rPr>
              <w:t>().</w:t>
            </w:r>
            <w:r w:rsidRPr="00BF0B10">
              <w:rPr>
                <w:rFonts w:ascii="Menlo" w:hAnsi="Menlo" w:cs="Menlo"/>
                <w:color w:val="7A7A43"/>
                <w:sz w:val="18"/>
                <w:szCs w:val="18"/>
              </w:rPr>
              <w:t>sort</w:t>
            </w:r>
            <w:r w:rsidRPr="00BF0B10">
              <w:rPr>
                <w:rFonts w:ascii="Menlo" w:hAnsi="Menlo" w:cs="Menlo"/>
                <w:color w:val="000000"/>
                <w:sz w:val="18"/>
                <w:szCs w:val="18"/>
              </w:rPr>
              <w:t>(</w:t>
            </w:r>
            <w:r w:rsidRPr="00BF0B10">
              <w:rPr>
                <w:rFonts w:ascii="Menlo" w:hAnsi="Menlo" w:cs="Menlo"/>
                <w:b/>
                <w:bCs/>
                <w:color w:val="008000"/>
                <w:sz w:val="18"/>
                <w:szCs w:val="18"/>
              </w:rPr>
              <w:t xml:space="preserve">'index </w:t>
            </w:r>
            <w:r>
              <w:rPr>
                <w:rFonts w:ascii="Menlo" w:hAnsi="Menlo" w:cs="Menlo"/>
                <w:b/>
                <w:bCs/>
                <w:color w:val="008000"/>
                <w:sz w:val="18"/>
                <w:szCs w:val="18"/>
              </w:rPr>
              <w:t>-</w:t>
            </w:r>
            <w:r w:rsidRPr="00BF0B10">
              <w:rPr>
                <w:rFonts w:ascii="Menlo" w:hAnsi="Menlo" w:cs="Menlo"/>
                <w:b/>
                <w:bCs/>
                <w:color w:val="008000"/>
                <w:sz w:val="18"/>
                <w:szCs w:val="18"/>
              </w:rPr>
              <w:t>age'</w:t>
            </w:r>
            <w:r w:rsidRPr="00BF0B10">
              <w:rPr>
                <w:rFonts w:ascii="Menlo" w:hAnsi="Menlo" w:cs="Menlo"/>
                <w:color w:val="000000"/>
                <w:sz w:val="18"/>
                <w:szCs w:val="18"/>
              </w:rPr>
              <w:t>).</w:t>
            </w:r>
            <w:r w:rsidRPr="00BF0B10">
              <w:rPr>
                <w:rFonts w:ascii="Menlo" w:hAnsi="Menlo" w:cs="Menlo"/>
                <w:color w:val="7A7A43"/>
                <w:sz w:val="18"/>
                <w:szCs w:val="18"/>
              </w:rPr>
              <w:t>exec</w:t>
            </w:r>
            <w:r w:rsidRPr="00BF0B10">
              <w:rPr>
                <w:rFonts w:ascii="Menlo" w:hAnsi="Menlo" w:cs="Menlo"/>
                <w:color w:val="000000"/>
                <w:sz w:val="18"/>
                <w:szCs w:val="18"/>
              </w:rPr>
              <w:t>((err,docs)=&gt;{</w:t>
            </w:r>
            <w:r w:rsidRPr="00BF0B10">
              <w:rPr>
                <w:rFonts w:ascii="Menlo" w:hAnsi="Menlo" w:cs="Menlo"/>
                <w:color w:val="000000"/>
                <w:sz w:val="18"/>
                <w:szCs w:val="18"/>
              </w:rPr>
              <w:br/>
              <w:t xml:space="preserve">    </w:t>
            </w:r>
            <w:r w:rsidRPr="00BF0B10">
              <w:rPr>
                <w:rFonts w:ascii="Menlo" w:hAnsi="Menlo" w:cs="Menlo"/>
                <w:b/>
                <w:bCs/>
                <w:i/>
                <w:iCs/>
                <w:color w:val="660E7A"/>
                <w:sz w:val="18"/>
                <w:szCs w:val="18"/>
              </w:rPr>
              <w:t>console</w:t>
            </w:r>
            <w:r w:rsidRPr="00BF0B10">
              <w:rPr>
                <w:rFonts w:ascii="Menlo" w:hAnsi="Menlo" w:cs="Menlo"/>
                <w:color w:val="000000"/>
                <w:sz w:val="18"/>
                <w:szCs w:val="18"/>
              </w:rPr>
              <w:t>.</w:t>
            </w:r>
            <w:r w:rsidRPr="00BF0B10">
              <w:rPr>
                <w:rFonts w:ascii="Menlo" w:hAnsi="Menlo" w:cs="Menlo"/>
                <w:color w:val="7A7A43"/>
                <w:sz w:val="18"/>
                <w:szCs w:val="18"/>
              </w:rPr>
              <w:t>log</w:t>
            </w:r>
            <w:r w:rsidRPr="00BF0B10">
              <w:rPr>
                <w:rFonts w:ascii="Menlo" w:hAnsi="Menlo" w:cs="Menlo"/>
                <w:color w:val="000000"/>
                <w:sz w:val="18"/>
                <w:szCs w:val="18"/>
              </w:rPr>
              <w:t>(docs);</w:t>
            </w:r>
            <w:r w:rsidRPr="00BF0B10">
              <w:rPr>
                <w:rFonts w:ascii="Menlo" w:hAnsi="Menlo" w:cs="Menlo"/>
                <w:color w:val="000000"/>
                <w:sz w:val="18"/>
                <w:szCs w:val="18"/>
              </w:rPr>
              <w:br/>
              <w:t>});</w:t>
            </w:r>
          </w:p>
        </w:tc>
      </w:tr>
    </w:tbl>
    <w:p w14:paraId="72342D1F" w14:textId="77777777" w:rsidR="00F357D6" w:rsidRDefault="00F357D6" w:rsidP="00F357D6">
      <w:pPr>
        <w:pStyle w:val="6"/>
      </w:pPr>
      <w:r>
        <w:rPr>
          <w:rFonts w:hint="eastAsia"/>
        </w:rPr>
        <w:t>skip</w:t>
      </w:r>
    </w:p>
    <w:p w14:paraId="56B3E703" w14:textId="77777777" w:rsidR="00F357D6" w:rsidRDefault="00F357D6" w:rsidP="00315AED">
      <w:pPr>
        <w:pStyle w:val="a8"/>
        <w:numPr>
          <w:ilvl w:val="0"/>
          <w:numId w:val="213"/>
        </w:numPr>
        <w:ind w:firstLineChars="0"/>
      </w:pPr>
      <w:r>
        <w:rPr>
          <w:rFonts w:hint="eastAsia"/>
        </w:rPr>
        <w:t>作用：跳过几条记录</w:t>
      </w:r>
    </w:p>
    <w:p w14:paraId="4EB23588" w14:textId="77777777" w:rsidR="00F357D6" w:rsidRDefault="00F357D6" w:rsidP="00F357D6">
      <w:pPr>
        <w:pStyle w:val="6"/>
      </w:pPr>
      <w:r>
        <w:rPr>
          <w:rFonts w:hint="eastAsia"/>
        </w:rPr>
        <w:t>limit</w:t>
      </w:r>
    </w:p>
    <w:p w14:paraId="25BC7B46" w14:textId="77777777" w:rsidR="00F357D6" w:rsidRDefault="00F357D6" w:rsidP="00315AED">
      <w:pPr>
        <w:pStyle w:val="a8"/>
        <w:numPr>
          <w:ilvl w:val="0"/>
          <w:numId w:val="213"/>
        </w:numPr>
        <w:ind w:firstLineChars="0"/>
      </w:pPr>
      <w:r>
        <w:rPr>
          <w:rFonts w:hint="eastAsia"/>
        </w:rPr>
        <w:t>作用：显示几条记录</w:t>
      </w:r>
    </w:p>
    <w:p w14:paraId="4AD1F03D" w14:textId="77777777" w:rsidR="00F357D6" w:rsidRDefault="00F357D6" w:rsidP="00F357D6">
      <w:pPr>
        <w:pStyle w:val="6"/>
      </w:pPr>
      <w:r>
        <w:rPr>
          <w:rFonts w:hint="eastAsia"/>
        </w:rPr>
        <w:t>select</w:t>
      </w:r>
    </w:p>
    <w:p w14:paraId="72FA3CC2" w14:textId="77777777" w:rsidR="00F357D6" w:rsidRDefault="00F357D6" w:rsidP="00315AED">
      <w:pPr>
        <w:pStyle w:val="a8"/>
        <w:numPr>
          <w:ilvl w:val="0"/>
          <w:numId w:val="213"/>
        </w:numPr>
        <w:ind w:firstLineChars="0"/>
      </w:pPr>
      <w:r>
        <w:rPr>
          <w:rFonts w:hint="eastAsia"/>
        </w:rPr>
        <w:t>作用：显示哪些字段，不显示哪些字段</w:t>
      </w:r>
    </w:p>
    <w:p w14:paraId="04F9CE33" w14:textId="77777777" w:rsidR="00F357D6" w:rsidRDefault="00F357D6" w:rsidP="00315AED">
      <w:pPr>
        <w:pStyle w:val="a8"/>
        <w:numPr>
          <w:ilvl w:val="0"/>
          <w:numId w:val="213"/>
        </w:numPr>
        <w:ind w:firstLineChars="0"/>
      </w:pPr>
      <w:r>
        <w:rPr>
          <w:rFonts w:hint="eastAsia"/>
        </w:rPr>
        <w:t>例</w:t>
      </w:r>
    </w:p>
    <w:p w14:paraId="7E682768" w14:textId="77777777" w:rsidR="00F357D6" w:rsidRDefault="00F357D6" w:rsidP="00F357D6">
      <w:pPr>
        <w:ind w:left="840"/>
      </w:pPr>
      <w:r>
        <w:rPr>
          <w:rFonts w:hint="eastAsia"/>
        </w:rPr>
        <w:t>显示name，不显示_id</w:t>
      </w:r>
    </w:p>
    <w:tbl>
      <w:tblPr>
        <w:tblStyle w:val="ac"/>
        <w:tblW w:w="0" w:type="auto"/>
        <w:tblInd w:w="840" w:type="dxa"/>
        <w:tblLook w:val="04A0" w:firstRow="1" w:lastRow="0" w:firstColumn="1" w:lastColumn="0" w:noHBand="0" w:noVBand="1"/>
      </w:tblPr>
      <w:tblGrid>
        <w:gridCol w:w="7456"/>
      </w:tblGrid>
      <w:tr w:rsidR="00F357D6" w14:paraId="6F22026E" w14:textId="77777777" w:rsidTr="007E3FED">
        <w:tc>
          <w:tcPr>
            <w:tcW w:w="8296" w:type="dxa"/>
          </w:tcPr>
          <w:p w14:paraId="7CBCB96A" w14:textId="77777777" w:rsidR="00F357D6" w:rsidRPr="000513CE" w:rsidRDefault="00F357D6" w:rsidP="007E3FED">
            <w:pPr>
              <w:pStyle w:val="HTML0"/>
              <w:shd w:val="clear" w:color="auto" w:fill="FFFFFF"/>
              <w:rPr>
                <w:rFonts w:ascii="Menlo" w:hAnsi="Menlo" w:cs="Menlo"/>
                <w:color w:val="000000"/>
                <w:sz w:val="18"/>
                <w:szCs w:val="18"/>
              </w:rPr>
            </w:pPr>
            <w:r w:rsidRPr="000513CE">
              <w:rPr>
                <w:rFonts w:ascii="Menlo" w:hAnsi="Menlo" w:cs="Menlo"/>
                <w:color w:val="458383"/>
                <w:sz w:val="18"/>
                <w:szCs w:val="18"/>
              </w:rPr>
              <w:t>Model</w:t>
            </w:r>
            <w:r w:rsidRPr="000513CE">
              <w:rPr>
                <w:rFonts w:ascii="Menlo" w:hAnsi="Menlo" w:cs="Menlo"/>
                <w:color w:val="000000"/>
                <w:sz w:val="18"/>
                <w:szCs w:val="18"/>
              </w:rPr>
              <w:t>.</w:t>
            </w:r>
            <w:r w:rsidRPr="000513CE">
              <w:rPr>
                <w:rFonts w:ascii="Menlo" w:hAnsi="Menlo" w:cs="Menlo"/>
                <w:color w:val="7A7A43"/>
                <w:sz w:val="18"/>
                <w:szCs w:val="18"/>
              </w:rPr>
              <w:t>find</w:t>
            </w:r>
            <w:r w:rsidRPr="000513CE">
              <w:rPr>
                <w:rFonts w:ascii="Menlo" w:hAnsi="Menlo" w:cs="Menlo"/>
                <w:color w:val="000000"/>
                <w:sz w:val="18"/>
                <w:szCs w:val="18"/>
              </w:rPr>
              <w:t>().</w:t>
            </w:r>
            <w:r w:rsidRPr="000513CE">
              <w:rPr>
                <w:rFonts w:ascii="Menlo" w:hAnsi="Menlo" w:cs="Menlo"/>
                <w:color w:val="7A7A43"/>
                <w:sz w:val="18"/>
                <w:szCs w:val="18"/>
              </w:rPr>
              <w:t>select</w:t>
            </w:r>
            <w:r w:rsidRPr="000513CE">
              <w:rPr>
                <w:rFonts w:ascii="Menlo" w:hAnsi="Menlo" w:cs="Menlo"/>
                <w:color w:val="000000"/>
                <w:sz w:val="18"/>
                <w:szCs w:val="18"/>
              </w:rPr>
              <w:t>(</w:t>
            </w:r>
            <w:r w:rsidRPr="000513CE">
              <w:rPr>
                <w:rFonts w:ascii="Menlo" w:hAnsi="Menlo" w:cs="Menlo"/>
                <w:b/>
                <w:bCs/>
                <w:color w:val="008000"/>
                <w:sz w:val="18"/>
                <w:szCs w:val="18"/>
              </w:rPr>
              <w:t>'name -_id'</w:t>
            </w:r>
            <w:r w:rsidRPr="000513CE">
              <w:rPr>
                <w:rFonts w:ascii="Menlo" w:hAnsi="Menlo" w:cs="Menlo"/>
                <w:color w:val="000000"/>
                <w:sz w:val="18"/>
                <w:szCs w:val="18"/>
              </w:rPr>
              <w:t>).</w:t>
            </w:r>
            <w:r w:rsidRPr="000513CE">
              <w:rPr>
                <w:rFonts w:ascii="Menlo" w:hAnsi="Menlo" w:cs="Menlo"/>
                <w:color w:val="7A7A43"/>
                <w:sz w:val="18"/>
                <w:szCs w:val="18"/>
              </w:rPr>
              <w:t>exec</w:t>
            </w:r>
            <w:r w:rsidRPr="000513CE">
              <w:rPr>
                <w:rFonts w:ascii="Menlo" w:hAnsi="Menlo" w:cs="Menlo"/>
                <w:color w:val="000000"/>
                <w:sz w:val="18"/>
                <w:szCs w:val="18"/>
              </w:rPr>
              <w:t>((err,docs)=&gt;{</w:t>
            </w:r>
            <w:r w:rsidRPr="000513CE">
              <w:rPr>
                <w:rFonts w:ascii="Menlo" w:hAnsi="Menlo" w:cs="Menlo"/>
                <w:color w:val="000000"/>
                <w:sz w:val="18"/>
                <w:szCs w:val="18"/>
              </w:rPr>
              <w:br/>
              <w:t xml:space="preserve">    </w:t>
            </w:r>
            <w:r w:rsidRPr="000513CE">
              <w:rPr>
                <w:rFonts w:ascii="Menlo" w:hAnsi="Menlo" w:cs="Menlo"/>
                <w:b/>
                <w:bCs/>
                <w:i/>
                <w:iCs/>
                <w:color w:val="660E7A"/>
                <w:sz w:val="18"/>
                <w:szCs w:val="18"/>
              </w:rPr>
              <w:t>console</w:t>
            </w:r>
            <w:r w:rsidRPr="000513CE">
              <w:rPr>
                <w:rFonts w:ascii="Menlo" w:hAnsi="Menlo" w:cs="Menlo"/>
                <w:color w:val="000000"/>
                <w:sz w:val="18"/>
                <w:szCs w:val="18"/>
              </w:rPr>
              <w:t>.</w:t>
            </w:r>
            <w:r w:rsidRPr="000513CE">
              <w:rPr>
                <w:rFonts w:ascii="Menlo" w:hAnsi="Menlo" w:cs="Menlo"/>
                <w:color w:val="7A7A43"/>
                <w:sz w:val="18"/>
                <w:szCs w:val="18"/>
              </w:rPr>
              <w:t>log</w:t>
            </w:r>
            <w:r w:rsidRPr="000513CE">
              <w:rPr>
                <w:rFonts w:ascii="Menlo" w:hAnsi="Menlo" w:cs="Menlo"/>
                <w:color w:val="000000"/>
                <w:sz w:val="18"/>
                <w:szCs w:val="18"/>
              </w:rPr>
              <w:t>(docs);</w:t>
            </w:r>
            <w:r w:rsidRPr="000513CE">
              <w:rPr>
                <w:rFonts w:ascii="Menlo" w:hAnsi="Menlo" w:cs="Menlo"/>
                <w:color w:val="000000"/>
                <w:sz w:val="18"/>
                <w:szCs w:val="18"/>
              </w:rPr>
              <w:br/>
              <w:t>});</w:t>
            </w:r>
          </w:p>
        </w:tc>
      </w:tr>
    </w:tbl>
    <w:p w14:paraId="06C41799" w14:textId="77777777" w:rsidR="00F357D6" w:rsidRDefault="00F357D6" w:rsidP="00F357D6">
      <w:pPr>
        <w:pStyle w:val="6"/>
      </w:pPr>
      <w:r>
        <w:rPr>
          <w:rFonts w:hint="eastAsia"/>
        </w:rPr>
        <w:t>count</w:t>
      </w:r>
    </w:p>
    <w:p w14:paraId="2BC9EFC5" w14:textId="77777777" w:rsidR="00F357D6" w:rsidRDefault="00F357D6" w:rsidP="00315AED">
      <w:pPr>
        <w:pStyle w:val="a8"/>
        <w:numPr>
          <w:ilvl w:val="0"/>
          <w:numId w:val="214"/>
        </w:numPr>
        <w:ind w:firstLineChars="0"/>
      </w:pPr>
      <w:r>
        <w:rPr>
          <w:rFonts w:hint="eastAsia"/>
        </w:rPr>
        <w:t>作用：统计查询结果数量</w:t>
      </w:r>
    </w:p>
    <w:p w14:paraId="7D003254" w14:textId="77777777" w:rsidR="00F357D6" w:rsidRDefault="00F357D6" w:rsidP="00315AED">
      <w:pPr>
        <w:pStyle w:val="a8"/>
        <w:numPr>
          <w:ilvl w:val="0"/>
          <w:numId w:val="214"/>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F357D6" w14:paraId="55847EB7" w14:textId="77777777" w:rsidTr="007E3FED">
        <w:tc>
          <w:tcPr>
            <w:tcW w:w="8296" w:type="dxa"/>
          </w:tcPr>
          <w:p w14:paraId="0B97B196" w14:textId="77777777" w:rsidR="00F357D6" w:rsidRPr="000513CE" w:rsidRDefault="00F357D6" w:rsidP="007E3FED">
            <w:pPr>
              <w:pStyle w:val="HTML0"/>
              <w:shd w:val="clear" w:color="auto" w:fill="FFFFFF"/>
              <w:rPr>
                <w:rFonts w:ascii="Menlo" w:hAnsi="Menlo" w:cs="Menlo"/>
                <w:color w:val="000000"/>
                <w:sz w:val="18"/>
                <w:szCs w:val="18"/>
              </w:rPr>
            </w:pPr>
            <w:r w:rsidRPr="000513CE">
              <w:rPr>
                <w:rFonts w:ascii="Menlo" w:hAnsi="Menlo" w:cs="Menlo"/>
                <w:color w:val="458383"/>
                <w:sz w:val="18"/>
                <w:szCs w:val="18"/>
              </w:rPr>
              <w:t>Model</w:t>
            </w:r>
            <w:r w:rsidRPr="000513CE">
              <w:rPr>
                <w:rFonts w:ascii="Menlo" w:hAnsi="Menlo" w:cs="Menlo"/>
                <w:color w:val="000000"/>
                <w:sz w:val="18"/>
                <w:szCs w:val="18"/>
              </w:rPr>
              <w:t>.</w:t>
            </w:r>
            <w:r w:rsidRPr="000513CE">
              <w:rPr>
                <w:rFonts w:ascii="Menlo" w:hAnsi="Menlo" w:cs="Menlo"/>
                <w:color w:val="7A7A43"/>
                <w:sz w:val="18"/>
                <w:szCs w:val="18"/>
              </w:rPr>
              <w:t>find</w:t>
            </w:r>
            <w:r w:rsidRPr="000513CE">
              <w:rPr>
                <w:rFonts w:ascii="Menlo" w:hAnsi="Menlo" w:cs="Menlo"/>
                <w:color w:val="000000"/>
                <w:sz w:val="18"/>
                <w:szCs w:val="18"/>
              </w:rPr>
              <w:t>().</w:t>
            </w:r>
            <w:r w:rsidRPr="000513CE">
              <w:rPr>
                <w:rFonts w:ascii="Menlo" w:hAnsi="Menlo" w:cs="Menlo"/>
                <w:color w:val="7A7A43"/>
                <w:sz w:val="18"/>
                <w:szCs w:val="18"/>
              </w:rPr>
              <w:t>count</w:t>
            </w:r>
            <w:r w:rsidRPr="000513CE">
              <w:rPr>
                <w:rFonts w:ascii="Menlo" w:hAnsi="Menlo" w:cs="Menlo"/>
                <w:color w:val="000000"/>
                <w:sz w:val="18"/>
                <w:szCs w:val="18"/>
              </w:rPr>
              <w:t>((err,count)=&gt;{</w:t>
            </w:r>
            <w:r w:rsidRPr="000513CE">
              <w:rPr>
                <w:rFonts w:ascii="Menlo" w:hAnsi="Menlo" w:cs="Menlo"/>
                <w:color w:val="000000"/>
                <w:sz w:val="18"/>
                <w:szCs w:val="18"/>
              </w:rPr>
              <w:br/>
              <w:t xml:space="preserve">    </w:t>
            </w:r>
            <w:r w:rsidRPr="000513CE">
              <w:rPr>
                <w:rFonts w:ascii="Menlo" w:hAnsi="Menlo" w:cs="Menlo"/>
                <w:b/>
                <w:bCs/>
                <w:i/>
                <w:iCs/>
                <w:color w:val="660E7A"/>
                <w:sz w:val="18"/>
                <w:szCs w:val="18"/>
              </w:rPr>
              <w:t>console</w:t>
            </w:r>
            <w:r w:rsidRPr="000513CE">
              <w:rPr>
                <w:rFonts w:ascii="Menlo" w:hAnsi="Menlo" w:cs="Menlo"/>
                <w:color w:val="000000"/>
                <w:sz w:val="18"/>
                <w:szCs w:val="18"/>
              </w:rPr>
              <w:t>.</w:t>
            </w:r>
            <w:r w:rsidRPr="000513CE">
              <w:rPr>
                <w:rFonts w:ascii="Menlo" w:hAnsi="Menlo" w:cs="Menlo"/>
                <w:color w:val="7A7A43"/>
                <w:sz w:val="18"/>
                <w:szCs w:val="18"/>
              </w:rPr>
              <w:t>log</w:t>
            </w:r>
            <w:r w:rsidRPr="000513CE">
              <w:rPr>
                <w:rFonts w:ascii="Menlo" w:hAnsi="Menlo" w:cs="Menlo"/>
                <w:color w:val="000000"/>
                <w:sz w:val="18"/>
                <w:szCs w:val="18"/>
              </w:rPr>
              <w:t>(count);</w:t>
            </w:r>
            <w:r w:rsidRPr="000513CE">
              <w:rPr>
                <w:rFonts w:ascii="Menlo" w:hAnsi="Menlo" w:cs="Menlo"/>
                <w:color w:val="000000"/>
                <w:sz w:val="18"/>
                <w:szCs w:val="18"/>
              </w:rPr>
              <w:br/>
              <w:t>})</w:t>
            </w:r>
          </w:p>
        </w:tc>
      </w:tr>
    </w:tbl>
    <w:p w14:paraId="56FE074C" w14:textId="77777777" w:rsidR="00F357D6" w:rsidRDefault="00F357D6" w:rsidP="00F357D6">
      <w:pPr>
        <w:pStyle w:val="6"/>
      </w:pPr>
      <w:r>
        <w:rPr>
          <w:rFonts w:hint="eastAsia"/>
        </w:rPr>
        <w:t>distinct</w:t>
      </w:r>
    </w:p>
    <w:p w14:paraId="6A6AE020" w14:textId="77777777" w:rsidR="00F357D6" w:rsidRDefault="00F357D6" w:rsidP="00315AED">
      <w:pPr>
        <w:pStyle w:val="a8"/>
        <w:numPr>
          <w:ilvl w:val="0"/>
          <w:numId w:val="215"/>
        </w:numPr>
        <w:ind w:firstLineChars="0"/>
      </w:pPr>
      <w:r>
        <w:rPr>
          <w:rFonts w:hint="eastAsia"/>
        </w:rPr>
        <w:t>作用：去重</w:t>
      </w:r>
    </w:p>
    <w:p w14:paraId="21250C96" w14:textId="77777777" w:rsidR="00F357D6" w:rsidRDefault="00F357D6" w:rsidP="00315AED">
      <w:pPr>
        <w:pStyle w:val="a8"/>
        <w:numPr>
          <w:ilvl w:val="0"/>
          <w:numId w:val="215"/>
        </w:numPr>
        <w:ind w:firstLineChars="0"/>
      </w:pPr>
      <w:r>
        <w:rPr>
          <w:rFonts w:hint="eastAsia"/>
        </w:rPr>
        <w:lastRenderedPageBreak/>
        <w:t>例</w:t>
      </w:r>
    </w:p>
    <w:p w14:paraId="25608B9E" w14:textId="77777777" w:rsidR="00F357D6" w:rsidRDefault="00F357D6" w:rsidP="00F357D6">
      <w:pPr>
        <w:pStyle w:val="a8"/>
        <w:ind w:left="840" w:firstLineChars="0" w:firstLine="0"/>
      </w:pPr>
      <w:r>
        <w:rPr>
          <w:rFonts w:hint="eastAsia"/>
        </w:rPr>
        <w:t>将查询结果中age字段值去重后输出</w:t>
      </w:r>
    </w:p>
    <w:tbl>
      <w:tblPr>
        <w:tblStyle w:val="ac"/>
        <w:tblW w:w="0" w:type="auto"/>
        <w:tblInd w:w="840" w:type="dxa"/>
        <w:tblLook w:val="04A0" w:firstRow="1" w:lastRow="0" w:firstColumn="1" w:lastColumn="0" w:noHBand="0" w:noVBand="1"/>
      </w:tblPr>
      <w:tblGrid>
        <w:gridCol w:w="7456"/>
      </w:tblGrid>
      <w:tr w:rsidR="00F357D6" w14:paraId="36921230" w14:textId="77777777" w:rsidTr="007E3FED">
        <w:tc>
          <w:tcPr>
            <w:tcW w:w="8296" w:type="dxa"/>
          </w:tcPr>
          <w:p w14:paraId="03D8FDED" w14:textId="77777777" w:rsidR="00F357D6" w:rsidRPr="000513CE" w:rsidRDefault="00F357D6" w:rsidP="007E3FED">
            <w:pPr>
              <w:pStyle w:val="HTML0"/>
              <w:shd w:val="clear" w:color="auto" w:fill="FFFFFF"/>
              <w:rPr>
                <w:rFonts w:ascii="Menlo" w:hAnsi="Menlo" w:cs="Menlo"/>
                <w:color w:val="000000"/>
                <w:sz w:val="18"/>
                <w:szCs w:val="18"/>
              </w:rPr>
            </w:pPr>
            <w:r w:rsidRPr="000513CE">
              <w:rPr>
                <w:rFonts w:ascii="Menlo" w:hAnsi="Menlo" w:cs="Menlo"/>
                <w:color w:val="458383"/>
                <w:sz w:val="18"/>
                <w:szCs w:val="18"/>
              </w:rPr>
              <w:t>Model</w:t>
            </w:r>
            <w:r w:rsidRPr="000513CE">
              <w:rPr>
                <w:rFonts w:ascii="Menlo" w:hAnsi="Menlo" w:cs="Menlo"/>
                <w:color w:val="000000"/>
                <w:sz w:val="18"/>
                <w:szCs w:val="18"/>
              </w:rPr>
              <w:t>.</w:t>
            </w:r>
            <w:r w:rsidRPr="000513CE">
              <w:rPr>
                <w:rFonts w:ascii="Menlo" w:hAnsi="Menlo" w:cs="Menlo"/>
                <w:color w:val="7A7A43"/>
                <w:sz w:val="18"/>
                <w:szCs w:val="18"/>
              </w:rPr>
              <w:t>find</w:t>
            </w:r>
            <w:r w:rsidRPr="000513CE">
              <w:rPr>
                <w:rFonts w:ascii="Menlo" w:hAnsi="Menlo" w:cs="Menlo"/>
                <w:color w:val="000000"/>
                <w:sz w:val="18"/>
                <w:szCs w:val="18"/>
              </w:rPr>
              <w:t>().</w:t>
            </w:r>
            <w:r w:rsidRPr="000513CE">
              <w:rPr>
                <w:rFonts w:ascii="Menlo" w:hAnsi="Menlo" w:cs="Menlo"/>
                <w:color w:val="7A7A43"/>
                <w:sz w:val="18"/>
                <w:szCs w:val="18"/>
              </w:rPr>
              <w:t>distinct</w:t>
            </w:r>
            <w:r w:rsidRPr="000513CE">
              <w:rPr>
                <w:rFonts w:ascii="Menlo" w:hAnsi="Menlo" w:cs="Menlo"/>
                <w:color w:val="000000"/>
                <w:sz w:val="18"/>
                <w:szCs w:val="18"/>
              </w:rPr>
              <w:t>(</w:t>
            </w:r>
            <w:r w:rsidRPr="000513CE">
              <w:rPr>
                <w:rFonts w:ascii="Menlo" w:hAnsi="Menlo" w:cs="Menlo"/>
                <w:b/>
                <w:bCs/>
                <w:color w:val="008000"/>
                <w:sz w:val="18"/>
                <w:szCs w:val="18"/>
              </w:rPr>
              <w:t>'age'</w:t>
            </w:r>
            <w:r w:rsidRPr="000513CE">
              <w:rPr>
                <w:rFonts w:ascii="Menlo" w:hAnsi="Menlo" w:cs="Menlo"/>
                <w:color w:val="000000"/>
                <w:sz w:val="18"/>
                <w:szCs w:val="18"/>
              </w:rPr>
              <w:t>,(err,distinct)=&gt;{</w:t>
            </w:r>
            <w:r w:rsidRPr="000513CE">
              <w:rPr>
                <w:rFonts w:ascii="Menlo" w:hAnsi="Menlo" w:cs="Menlo"/>
                <w:color w:val="000000"/>
                <w:sz w:val="18"/>
                <w:szCs w:val="18"/>
              </w:rPr>
              <w:br/>
              <w:t xml:space="preserve">    </w:t>
            </w:r>
            <w:r w:rsidRPr="000513CE">
              <w:rPr>
                <w:rFonts w:ascii="Menlo" w:hAnsi="Menlo" w:cs="Menlo"/>
                <w:b/>
                <w:bCs/>
                <w:i/>
                <w:iCs/>
                <w:color w:val="660E7A"/>
                <w:sz w:val="18"/>
                <w:szCs w:val="18"/>
              </w:rPr>
              <w:t>console</w:t>
            </w:r>
            <w:r w:rsidRPr="000513CE">
              <w:rPr>
                <w:rFonts w:ascii="Menlo" w:hAnsi="Menlo" w:cs="Menlo"/>
                <w:color w:val="000000"/>
                <w:sz w:val="18"/>
                <w:szCs w:val="18"/>
              </w:rPr>
              <w:t>.</w:t>
            </w:r>
            <w:r w:rsidRPr="000513CE">
              <w:rPr>
                <w:rFonts w:ascii="Menlo" w:hAnsi="Menlo" w:cs="Menlo"/>
                <w:color w:val="7A7A43"/>
                <w:sz w:val="18"/>
                <w:szCs w:val="18"/>
              </w:rPr>
              <w:t>log</w:t>
            </w:r>
            <w:r w:rsidRPr="000513CE">
              <w:rPr>
                <w:rFonts w:ascii="Menlo" w:hAnsi="Menlo" w:cs="Menlo"/>
                <w:color w:val="000000"/>
                <w:sz w:val="18"/>
                <w:szCs w:val="18"/>
              </w:rPr>
              <w:t>(distinct);</w:t>
            </w:r>
            <w:r w:rsidRPr="000513CE">
              <w:rPr>
                <w:rFonts w:ascii="Menlo" w:hAnsi="Menlo" w:cs="Menlo"/>
                <w:color w:val="000000"/>
                <w:sz w:val="18"/>
                <w:szCs w:val="18"/>
              </w:rPr>
              <w:br/>
              <w:t>})</w:t>
            </w:r>
          </w:p>
        </w:tc>
      </w:tr>
    </w:tbl>
    <w:p w14:paraId="1CD091E8" w14:textId="77777777" w:rsidR="00F357D6" w:rsidRPr="000513CE" w:rsidRDefault="00F357D6" w:rsidP="00F357D6">
      <w:pPr>
        <w:pStyle w:val="a8"/>
        <w:ind w:left="840" w:firstLineChars="0" w:firstLine="0"/>
      </w:pPr>
    </w:p>
    <w:p w14:paraId="087A3C4A" w14:textId="77777777" w:rsidR="00F357D6" w:rsidRDefault="00F357D6" w:rsidP="00F357D6">
      <w:pPr>
        <w:pStyle w:val="4"/>
      </w:pPr>
      <w:r>
        <w:rPr>
          <w:rFonts w:hint="eastAsia"/>
        </w:rPr>
        <w:t>改</w:t>
      </w:r>
    </w:p>
    <w:p w14:paraId="54678F8A" w14:textId="77777777" w:rsidR="00F357D6" w:rsidRDefault="00F357D6" w:rsidP="00315AED">
      <w:pPr>
        <w:pStyle w:val="5"/>
        <w:numPr>
          <w:ilvl w:val="0"/>
          <w:numId w:val="206"/>
        </w:numPr>
        <w:ind w:right="210"/>
      </w:pPr>
      <w:r>
        <w:rPr>
          <w:rFonts w:hint="eastAsia"/>
        </w:rPr>
        <w:t>update</w:t>
      </w:r>
      <w:r>
        <w:t>()</w:t>
      </w:r>
    </w:p>
    <w:p w14:paraId="23FA84DD" w14:textId="77777777" w:rsidR="00F357D6" w:rsidRDefault="00F357D6" w:rsidP="00315AED">
      <w:pPr>
        <w:pStyle w:val="6"/>
        <w:numPr>
          <w:ilvl w:val="0"/>
          <w:numId w:val="207"/>
        </w:numPr>
      </w:pPr>
      <w:r>
        <w:rPr>
          <w:rFonts w:hint="eastAsia"/>
        </w:rPr>
        <w:t>参数</w:t>
      </w:r>
    </w:p>
    <w:p w14:paraId="5CC7E30E" w14:textId="77777777" w:rsidR="00F357D6" w:rsidRPr="00F004A6" w:rsidRDefault="00F357D6" w:rsidP="00315AED">
      <w:pPr>
        <w:pStyle w:val="a8"/>
        <w:widowControl/>
        <w:numPr>
          <w:ilvl w:val="0"/>
          <w:numId w:val="208"/>
        </w:numPr>
        <w:ind w:firstLineChars="0"/>
        <w:jc w:val="left"/>
        <w:rPr>
          <w:rFonts w:ascii="Tahoma" w:eastAsia="宋体" w:hAnsi="Tahoma" w:cs="宋体"/>
          <w:color w:val="444444"/>
          <w:kern w:val="0"/>
          <w:szCs w:val="21"/>
          <w:shd w:val="clear" w:color="auto" w:fill="FFFFFF"/>
        </w:rPr>
      </w:pPr>
      <w:r w:rsidRPr="00F004A6">
        <w:rPr>
          <w:rFonts w:ascii="Tahoma" w:eastAsia="宋体" w:hAnsi="Tahoma" w:cs="宋体"/>
          <w:color w:val="444444"/>
          <w:kern w:val="0"/>
          <w:szCs w:val="21"/>
          <w:shd w:val="clear" w:color="auto" w:fill="FFFFFF"/>
        </w:rPr>
        <w:t>第一个参数</w:t>
      </w:r>
      <w:r w:rsidRPr="00F004A6">
        <w:rPr>
          <w:rFonts w:ascii="Tahoma" w:eastAsia="宋体" w:hAnsi="Tahoma" w:cs="宋体"/>
          <w:color w:val="444444"/>
          <w:kern w:val="0"/>
          <w:szCs w:val="21"/>
          <w:shd w:val="clear" w:color="auto" w:fill="FFFFFF"/>
        </w:rPr>
        <w:t>conditions</w:t>
      </w:r>
      <w:r w:rsidRPr="00F004A6">
        <w:rPr>
          <w:rFonts w:ascii="Tahoma" w:eastAsia="宋体" w:hAnsi="Tahoma" w:cs="宋体"/>
          <w:color w:val="444444"/>
          <w:kern w:val="0"/>
          <w:szCs w:val="21"/>
          <w:shd w:val="clear" w:color="auto" w:fill="FFFFFF"/>
        </w:rPr>
        <w:t>为查询条件</w:t>
      </w:r>
    </w:p>
    <w:p w14:paraId="7B5E88F1" w14:textId="77777777" w:rsidR="00F357D6" w:rsidRPr="00F004A6" w:rsidRDefault="00F357D6" w:rsidP="00315AED">
      <w:pPr>
        <w:pStyle w:val="a8"/>
        <w:widowControl/>
        <w:numPr>
          <w:ilvl w:val="0"/>
          <w:numId w:val="208"/>
        </w:numPr>
        <w:ind w:firstLineChars="0"/>
        <w:jc w:val="left"/>
        <w:rPr>
          <w:rFonts w:ascii="Tahoma" w:eastAsia="宋体" w:hAnsi="Tahoma" w:cs="宋体"/>
          <w:color w:val="444444"/>
          <w:kern w:val="0"/>
          <w:szCs w:val="21"/>
          <w:shd w:val="clear" w:color="auto" w:fill="FFFFFF"/>
        </w:rPr>
      </w:pPr>
      <w:r w:rsidRPr="00F004A6">
        <w:rPr>
          <w:rFonts w:ascii="Tahoma" w:eastAsia="宋体" w:hAnsi="Tahoma" w:cs="宋体"/>
          <w:color w:val="444444"/>
          <w:kern w:val="0"/>
          <w:szCs w:val="21"/>
          <w:shd w:val="clear" w:color="auto" w:fill="FFFFFF"/>
        </w:rPr>
        <w:t>第二个参数</w:t>
      </w:r>
      <w:r w:rsidRPr="00F004A6">
        <w:rPr>
          <w:rFonts w:ascii="Tahoma" w:eastAsia="宋体" w:hAnsi="Tahoma" w:cs="宋体"/>
          <w:color w:val="444444"/>
          <w:kern w:val="0"/>
          <w:szCs w:val="21"/>
          <w:shd w:val="clear" w:color="auto" w:fill="FFFFFF"/>
        </w:rPr>
        <w:t>doc</w:t>
      </w:r>
      <w:r w:rsidRPr="00F004A6">
        <w:rPr>
          <w:rFonts w:ascii="Tahoma" w:eastAsia="宋体" w:hAnsi="Tahoma" w:cs="宋体"/>
          <w:color w:val="444444"/>
          <w:kern w:val="0"/>
          <w:szCs w:val="21"/>
          <w:shd w:val="clear" w:color="auto" w:fill="FFFFFF"/>
        </w:rPr>
        <w:t>为需要修改的数据</w:t>
      </w:r>
    </w:p>
    <w:p w14:paraId="74B8853A" w14:textId="77777777" w:rsidR="00F357D6" w:rsidRPr="00F004A6" w:rsidRDefault="00F357D6" w:rsidP="00315AED">
      <w:pPr>
        <w:pStyle w:val="a8"/>
        <w:widowControl/>
        <w:numPr>
          <w:ilvl w:val="0"/>
          <w:numId w:val="208"/>
        </w:numPr>
        <w:ind w:firstLineChars="0"/>
        <w:jc w:val="left"/>
        <w:rPr>
          <w:rFonts w:ascii="Tahoma" w:eastAsia="宋体" w:hAnsi="Tahoma" w:cs="宋体"/>
          <w:color w:val="444444"/>
          <w:kern w:val="0"/>
          <w:szCs w:val="21"/>
          <w:shd w:val="clear" w:color="auto" w:fill="FFFFFF"/>
        </w:rPr>
      </w:pPr>
      <w:r w:rsidRPr="00F004A6">
        <w:rPr>
          <w:rFonts w:ascii="Tahoma" w:eastAsia="宋体" w:hAnsi="Tahoma" w:cs="宋体"/>
          <w:color w:val="444444"/>
          <w:kern w:val="0"/>
          <w:szCs w:val="21"/>
          <w:shd w:val="clear" w:color="auto" w:fill="FFFFFF"/>
        </w:rPr>
        <w:t>第三个参数</w:t>
      </w:r>
      <w:r w:rsidRPr="00F004A6">
        <w:rPr>
          <w:rFonts w:ascii="Tahoma" w:eastAsia="宋体" w:hAnsi="Tahoma" w:cs="宋体"/>
          <w:color w:val="444444"/>
          <w:kern w:val="0"/>
          <w:szCs w:val="21"/>
          <w:shd w:val="clear" w:color="auto" w:fill="FFFFFF"/>
        </w:rPr>
        <w:t>options</w:t>
      </w:r>
      <w:r w:rsidRPr="00F004A6">
        <w:rPr>
          <w:rFonts w:ascii="Tahoma" w:eastAsia="宋体" w:hAnsi="Tahoma" w:cs="宋体"/>
          <w:color w:val="444444"/>
          <w:kern w:val="0"/>
          <w:szCs w:val="21"/>
          <w:shd w:val="clear" w:color="auto" w:fill="FFFFFF"/>
        </w:rPr>
        <w:t>为控制选项</w:t>
      </w:r>
    </w:p>
    <w:p w14:paraId="65DBEFB0" w14:textId="77777777" w:rsidR="00F357D6" w:rsidRPr="00F004A6" w:rsidRDefault="00F357D6" w:rsidP="00F357D6">
      <w:pPr>
        <w:widowControl/>
        <w:ind w:firstLine="420"/>
        <w:jc w:val="left"/>
        <w:rPr>
          <w:rFonts w:ascii="Tahoma" w:eastAsia="宋体" w:hAnsi="Tahoma" w:cs="宋体"/>
          <w:color w:val="444444"/>
          <w:kern w:val="0"/>
          <w:szCs w:val="21"/>
          <w:shd w:val="clear" w:color="auto" w:fill="FFFFFF"/>
        </w:rPr>
      </w:pPr>
      <w:r>
        <w:rPr>
          <w:rFonts w:ascii="Tahoma" w:eastAsia="宋体" w:hAnsi="Tahoma" w:cs="宋体"/>
          <w:color w:val="444444"/>
          <w:kern w:val="0"/>
          <w:szCs w:val="21"/>
          <w:shd w:val="clear" w:color="auto" w:fill="FFFFFF"/>
        </w:rPr>
        <w:tab/>
      </w:r>
      <w:r w:rsidRPr="00F004A6">
        <w:rPr>
          <w:rFonts w:ascii="Tahoma" w:eastAsia="宋体" w:hAnsi="Tahoma" w:cs="宋体"/>
          <w:color w:val="444444"/>
          <w:kern w:val="0"/>
          <w:szCs w:val="21"/>
          <w:shd w:val="clear" w:color="auto" w:fill="FFFFFF"/>
        </w:rPr>
        <w:t>safe (boolean)</w:t>
      </w:r>
      <w:r w:rsidRPr="00F004A6">
        <w:rPr>
          <w:rFonts w:ascii="Tahoma" w:eastAsia="宋体" w:hAnsi="Tahoma" w:cs="宋体"/>
          <w:color w:val="444444"/>
          <w:kern w:val="0"/>
          <w:szCs w:val="21"/>
          <w:shd w:val="clear" w:color="auto" w:fill="FFFFFF"/>
        </w:rPr>
        <w:t>：</w:t>
      </w:r>
      <w:r w:rsidRPr="00F004A6">
        <w:rPr>
          <w:rFonts w:ascii="Tahoma" w:eastAsia="宋体" w:hAnsi="Tahoma" w:cs="宋体"/>
          <w:color w:val="444444"/>
          <w:kern w:val="0"/>
          <w:szCs w:val="21"/>
          <w:shd w:val="clear" w:color="auto" w:fill="FFFFFF"/>
        </w:rPr>
        <w:t xml:space="preserve"> </w:t>
      </w:r>
      <w:r w:rsidRPr="00F004A6">
        <w:rPr>
          <w:rFonts w:ascii="Tahoma" w:eastAsia="宋体" w:hAnsi="Tahoma" w:cs="宋体"/>
          <w:color w:val="444444"/>
          <w:kern w:val="0"/>
          <w:szCs w:val="21"/>
          <w:shd w:val="clear" w:color="auto" w:fill="FFFFFF"/>
        </w:rPr>
        <w:t>默认为</w:t>
      </w:r>
      <w:r w:rsidRPr="00F004A6">
        <w:rPr>
          <w:rFonts w:ascii="Tahoma" w:eastAsia="宋体" w:hAnsi="Tahoma" w:cs="宋体"/>
          <w:color w:val="444444"/>
          <w:kern w:val="0"/>
          <w:szCs w:val="21"/>
          <w:shd w:val="clear" w:color="auto" w:fill="FFFFFF"/>
        </w:rPr>
        <w:t>true</w:t>
      </w:r>
      <w:r w:rsidRPr="00F004A6">
        <w:rPr>
          <w:rFonts w:ascii="Tahoma" w:eastAsia="宋体" w:hAnsi="Tahoma" w:cs="宋体"/>
          <w:color w:val="444444"/>
          <w:kern w:val="0"/>
          <w:szCs w:val="21"/>
          <w:shd w:val="clear" w:color="auto" w:fill="FFFFFF"/>
        </w:rPr>
        <w:t>。安全模式。</w:t>
      </w:r>
    </w:p>
    <w:p w14:paraId="41872940" w14:textId="77777777" w:rsidR="00F357D6" w:rsidRPr="00F004A6" w:rsidRDefault="00F357D6" w:rsidP="00F357D6">
      <w:pPr>
        <w:widowControl/>
        <w:ind w:firstLine="420"/>
        <w:jc w:val="left"/>
        <w:rPr>
          <w:rFonts w:ascii="Tahoma" w:eastAsia="宋体" w:hAnsi="Tahoma" w:cs="宋体"/>
          <w:color w:val="444444"/>
          <w:kern w:val="0"/>
          <w:szCs w:val="21"/>
          <w:shd w:val="clear" w:color="auto" w:fill="FFFFFF"/>
        </w:rPr>
      </w:pPr>
      <w:r w:rsidRPr="00F004A6">
        <w:rPr>
          <w:rFonts w:ascii="Tahoma" w:eastAsia="宋体" w:hAnsi="Tahoma" w:cs="宋体"/>
          <w:color w:val="444444"/>
          <w:kern w:val="0"/>
          <w:szCs w:val="21"/>
          <w:shd w:val="clear" w:color="auto" w:fill="FFFFFF"/>
        </w:rPr>
        <w:t xml:space="preserve">　　</w:t>
      </w:r>
      <w:r w:rsidRPr="00F004A6">
        <w:rPr>
          <w:rFonts w:ascii="Tahoma" w:eastAsia="宋体" w:hAnsi="Tahoma" w:cs="宋体"/>
          <w:color w:val="444444"/>
          <w:kern w:val="0"/>
          <w:szCs w:val="21"/>
          <w:shd w:val="clear" w:color="auto" w:fill="FFFFFF"/>
        </w:rPr>
        <w:t>upsert (boolean)</w:t>
      </w:r>
      <w:r w:rsidRPr="00F004A6">
        <w:rPr>
          <w:rFonts w:ascii="Tahoma" w:eastAsia="宋体" w:hAnsi="Tahoma" w:cs="宋体"/>
          <w:color w:val="444444"/>
          <w:kern w:val="0"/>
          <w:szCs w:val="21"/>
          <w:shd w:val="clear" w:color="auto" w:fill="FFFFFF"/>
        </w:rPr>
        <w:t>：</w:t>
      </w:r>
      <w:r w:rsidRPr="00F004A6">
        <w:rPr>
          <w:rFonts w:ascii="Tahoma" w:eastAsia="宋体" w:hAnsi="Tahoma" w:cs="宋体"/>
          <w:color w:val="444444"/>
          <w:kern w:val="0"/>
          <w:szCs w:val="21"/>
          <w:shd w:val="clear" w:color="auto" w:fill="FFFFFF"/>
        </w:rPr>
        <w:t xml:space="preserve"> </w:t>
      </w:r>
      <w:r w:rsidRPr="00F004A6">
        <w:rPr>
          <w:rFonts w:ascii="Tahoma" w:eastAsia="宋体" w:hAnsi="Tahoma" w:cs="宋体"/>
          <w:color w:val="444444"/>
          <w:kern w:val="0"/>
          <w:szCs w:val="21"/>
          <w:shd w:val="clear" w:color="auto" w:fill="FFFFFF"/>
        </w:rPr>
        <w:t>默认为</w:t>
      </w:r>
      <w:r w:rsidRPr="00F004A6">
        <w:rPr>
          <w:rFonts w:ascii="Tahoma" w:eastAsia="宋体" w:hAnsi="Tahoma" w:cs="宋体"/>
          <w:color w:val="444444"/>
          <w:kern w:val="0"/>
          <w:szCs w:val="21"/>
          <w:shd w:val="clear" w:color="auto" w:fill="FFFFFF"/>
        </w:rPr>
        <w:t>false</w:t>
      </w:r>
      <w:r w:rsidRPr="00F004A6">
        <w:rPr>
          <w:rFonts w:ascii="Tahoma" w:eastAsia="宋体" w:hAnsi="Tahoma" w:cs="宋体"/>
          <w:color w:val="444444"/>
          <w:kern w:val="0"/>
          <w:szCs w:val="21"/>
          <w:shd w:val="clear" w:color="auto" w:fill="FFFFFF"/>
        </w:rPr>
        <w:t>。如果不存在则创建新记录。</w:t>
      </w:r>
    </w:p>
    <w:p w14:paraId="79464ED1" w14:textId="77777777" w:rsidR="00F357D6" w:rsidRPr="00F004A6" w:rsidRDefault="00F357D6" w:rsidP="00F357D6">
      <w:pPr>
        <w:widowControl/>
        <w:ind w:firstLine="420"/>
        <w:jc w:val="left"/>
        <w:rPr>
          <w:rFonts w:ascii="Tahoma" w:eastAsia="宋体" w:hAnsi="Tahoma" w:cs="宋体"/>
          <w:color w:val="444444"/>
          <w:kern w:val="0"/>
          <w:szCs w:val="21"/>
          <w:shd w:val="clear" w:color="auto" w:fill="FFFFFF"/>
        </w:rPr>
      </w:pPr>
      <w:r w:rsidRPr="00F004A6">
        <w:rPr>
          <w:rFonts w:ascii="Tahoma" w:eastAsia="宋体" w:hAnsi="Tahoma" w:cs="宋体"/>
          <w:color w:val="444444"/>
          <w:kern w:val="0"/>
          <w:szCs w:val="21"/>
          <w:shd w:val="clear" w:color="auto" w:fill="FFFFFF"/>
        </w:rPr>
        <w:t xml:space="preserve">　　</w:t>
      </w:r>
      <w:r w:rsidRPr="00F004A6">
        <w:rPr>
          <w:rFonts w:ascii="Tahoma" w:eastAsia="宋体" w:hAnsi="Tahoma" w:cs="宋体"/>
          <w:color w:val="444444"/>
          <w:kern w:val="0"/>
          <w:szCs w:val="21"/>
          <w:shd w:val="clear" w:color="auto" w:fill="FFFFFF"/>
        </w:rPr>
        <w:t>multi (boolean)</w:t>
      </w:r>
      <w:r w:rsidRPr="00F004A6">
        <w:rPr>
          <w:rFonts w:ascii="Tahoma" w:eastAsia="宋体" w:hAnsi="Tahoma" w:cs="宋体"/>
          <w:color w:val="444444"/>
          <w:kern w:val="0"/>
          <w:szCs w:val="21"/>
          <w:shd w:val="clear" w:color="auto" w:fill="FFFFFF"/>
        </w:rPr>
        <w:t>：</w:t>
      </w:r>
      <w:r w:rsidRPr="00F004A6">
        <w:rPr>
          <w:rFonts w:ascii="Tahoma" w:eastAsia="宋体" w:hAnsi="Tahoma" w:cs="宋体"/>
          <w:color w:val="444444"/>
          <w:kern w:val="0"/>
          <w:szCs w:val="21"/>
          <w:shd w:val="clear" w:color="auto" w:fill="FFFFFF"/>
        </w:rPr>
        <w:t xml:space="preserve"> </w:t>
      </w:r>
      <w:r w:rsidRPr="00F004A6">
        <w:rPr>
          <w:rFonts w:ascii="Tahoma" w:eastAsia="宋体" w:hAnsi="Tahoma" w:cs="宋体"/>
          <w:color w:val="444444"/>
          <w:kern w:val="0"/>
          <w:szCs w:val="21"/>
          <w:shd w:val="clear" w:color="auto" w:fill="FFFFFF"/>
        </w:rPr>
        <w:t>默认为</w:t>
      </w:r>
      <w:r w:rsidRPr="00F004A6">
        <w:rPr>
          <w:rFonts w:ascii="Tahoma" w:eastAsia="宋体" w:hAnsi="Tahoma" w:cs="宋体"/>
          <w:color w:val="444444"/>
          <w:kern w:val="0"/>
          <w:szCs w:val="21"/>
          <w:shd w:val="clear" w:color="auto" w:fill="FFFFFF"/>
        </w:rPr>
        <w:t>false</w:t>
      </w:r>
      <w:r w:rsidRPr="00F004A6">
        <w:rPr>
          <w:rFonts w:ascii="Tahoma" w:eastAsia="宋体" w:hAnsi="Tahoma" w:cs="宋体"/>
          <w:color w:val="444444"/>
          <w:kern w:val="0"/>
          <w:szCs w:val="21"/>
          <w:shd w:val="clear" w:color="auto" w:fill="FFFFFF"/>
        </w:rPr>
        <w:t>。是否更新多个查询记录。</w:t>
      </w:r>
    </w:p>
    <w:p w14:paraId="194AAE93" w14:textId="77777777" w:rsidR="00F357D6" w:rsidRPr="00F004A6" w:rsidRDefault="00F357D6" w:rsidP="00F357D6">
      <w:pPr>
        <w:widowControl/>
        <w:ind w:firstLine="420"/>
        <w:jc w:val="left"/>
        <w:rPr>
          <w:rFonts w:ascii="Tahoma" w:eastAsia="宋体" w:hAnsi="Tahoma" w:cs="宋体"/>
          <w:color w:val="444444"/>
          <w:kern w:val="0"/>
          <w:szCs w:val="21"/>
          <w:shd w:val="clear" w:color="auto" w:fill="FFFFFF"/>
        </w:rPr>
      </w:pPr>
      <w:r w:rsidRPr="00F004A6">
        <w:rPr>
          <w:rFonts w:ascii="Tahoma" w:eastAsia="宋体" w:hAnsi="Tahoma" w:cs="宋体"/>
          <w:color w:val="444444"/>
          <w:kern w:val="0"/>
          <w:szCs w:val="21"/>
          <w:shd w:val="clear" w:color="auto" w:fill="FFFFFF"/>
        </w:rPr>
        <w:t xml:space="preserve">　　</w:t>
      </w:r>
      <w:r w:rsidRPr="00F004A6">
        <w:rPr>
          <w:rFonts w:ascii="Tahoma" w:eastAsia="宋体" w:hAnsi="Tahoma" w:cs="宋体"/>
          <w:color w:val="444444"/>
          <w:kern w:val="0"/>
          <w:szCs w:val="21"/>
          <w:shd w:val="clear" w:color="auto" w:fill="FFFFFF"/>
        </w:rPr>
        <w:t>runValidators</w:t>
      </w:r>
      <w:r w:rsidRPr="00F004A6">
        <w:rPr>
          <w:rFonts w:ascii="Tahoma" w:eastAsia="宋体" w:hAnsi="Tahoma" w:cs="宋体"/>
          <w:color w:val="444444"/>
          <w:kern w:val="0"/>
          <w:szCs w:val="21"/>
          <w:shd w:val="clear" w:color="auto" w:fill="FFFFFF"/>
        </w:rPr>
        <w:t>：</w:t>
      </w:r>
      <w:r w:rsidRPr="00F004A6">
        <w:rPr>
          <w:rFonts w:ascii="Tahoma" w:eastAsia="宋体" w:hAnsi="Tahoma" w:cs="宋体"/>
          <w:color w:val="444444"/>
          <w:kern w:val="0"/>
          <w:szCs w:val="21"/>
          <w:shd w:val="clear" w:color="auto" w:fill="FFFFFF"/>
        </w:rPr>
        <w:t xml:space="preserve"> </w:t>
      </w:r>
      <w:r w:rsidRPr="00F004A6">
        <w:rPr>
          <w:rFonts w:ascii="Tahoma" w:eastAsia="宋体" w:hAnsi="Tahoma" w:cs="宋体"/>
          <w:color w:val="444444"/>
          <w:kern w:val="0"/>
          <w:szCs w:val="21"/>
          <w:shd w:val="clear" w:color="auto" w:fill="FFFFFF"/>
        </w:rPr>
        <w:t>如果值为</w:t>
      </w:r>
      <w:r w:rsidRPr="00F004A6">
        <w:rPr>
          <w:rFonts w:ascii="Tahoma" w:eastAsia="宋体" w:hAnsi="Tahoma" w:cs="宋体"/>
          <w:color w:val="444444"/>
          <w:kern w:val="0"/>
          <w:szCs w:val="21"/>
          <w:shd w:val="clear" w:color="auto" w:fill="FFFFFF"/>
        </w:rPr>
        <w:t>true</w:t>
      </w:r>
      <w:r w:rsidRPr="00F004A6">
        <w:rPr>
          <w:rFonts w:ascii="Tahoma" w:eastAsia="宋体" w:hAnsi="Tahoma" w:cs="宋体"/>
          <w:color w:val="444444"/>
          <w:kern w:val="0"/>
          <w:szCs w:val="21"/>
          <w:shd w:val="clear" w:color="auto" w:fill="FFFFFF"/>
        </w:rPr>
        <w:t>，执行</w:t>
      </w:r>
      <w:r w:rsidRPr="00F004A6">
        <w:rPr>
          <w:rFonts w:ascii="Tahoma" w:eastAsia="宋体" w:hAnsi="Tahoma" w:cs="宋体"/>
          <w:color w:val="444444"/>
          <w:kern w:val="0"/>
          <w:szCs w:val="21"/>
          <w:shd w:val="clear" w:color="auto" w:fill="FFFFFF"/>
        </w:rPr>
        <w:t>Validation</w:t>
      </w:r>
      <w:r w:rsidRPr="00F004A6">
        <w:rPr>
          <w:rFonts w:ascii="Tahoma" w:eastAsia="宋体" w:hAnsi="Tahoma" w:cs="宋体"/>
          <w:color w:val="444444"/>
          <w:kern w:val="0"/>
          <w:szCs w:val="21"/>
          <w:shd w:val="clear" w:color="auto" w:fill="FFFFFF"/>
        </w:rPr>
        <w:t>验证。</w:t>
      </w:r>
    </w:p>
    <w:p w14:paraId="6118009D" w14:textId="77777777" w:rsidR="00F357D6" w:rsidRPr="00F004A6" w:rsidRDefault="00F357D6" w:rsidP="00F357D6">
      <w:pPr>
        <w:widowControl/>
        <w:ind w:firstLine="420"/>
        <w:jc w:val="left"/>
        <w:rPr>
          <w:rFonts w:ascii="Tahoma" w:eastAsia="宋体" w:hAnsi="Tahoma" w:cs="宋体"/>
          <w:color w:val="444444"/>
          <w:kern w:val="0"/>
          <w:szCs w:val="21"/>
          <w:shd w:val="clear" w:color="auto" w:fill="FFFFFF"/>
        </w:rPr>
      </w:pPr>
      <w:r w:rsidRPr="00F004A6">
        <w:rPr>
          <w:rFonts w:ascii="Tahoma" w:eastAsia="宋体" w:hAnsi="Tahoma" w:cs="宋体"/>
          <w:color w:val="444444"/>
          <w:kern w:val="0"/>
          <w:szCs w:val="21"/>
          <w:shd w:val="clear" w:color="auto" w:fill="FFFFFF"/>
        </w:rPr>
        <w:t xml:space="preserve">　　</w:t>
      </w:r>
      <w:r w:rsidRPr="00F004A6">
        <w:rPr>
          <w:rFonts w:ascii="Tahoma" w:eastAsia="宋体" w:hAnsi="Tahoma" w:cs="宋体"/>
          <w:color w:val="444444"/>
          <w:kern w:val="0"/>
          <w:szCs w:val="21"/>
          <w:shd w:val="clear" w:color="auto" w:fill="FFFFFF"/>
        </w:rPr>
        <w:t>setDefaultsOnInsert</w:t>
      </w:r>
      <w:r w:rsidRPr="00F004A6">
        <w:rPr>
          <w:rFonts w:ascii="Tahoma" w:eastAsia="宋体" w:hAnsi="Tahoma" w:cs="宋体"/>
          <w:color w:val="444444"/>
          <w:kern w:val="0"/>
          <w:szCs w:val="21"/>
          <w:shd w:val="clear" w:color="auto" w:fill="FFFFFF"/>
        </w:rPr>
        <w:t>：</w:t>
      </w:r>
      <w:r w:rsidRPr="00F004A6">
        <w:rPr>
          <w:rFonts w:ascii="Tahoma" w:eastAsia="宋体" w:hAnsi="Tahoma" w:cs="宋体"/>
          <w:color w:val="444444"/>
          <w:kern w:val="0"/>
          <w:szCs w:val="21"/>
          <w:shd w:val="clear" w:color="auto" w:fill="FFFFFF"/>
        </w:rPr>
        <w:t xml:space="preserve"> </w:t>
      </w:r>
      <w:r w:rsidRPr="00F004A6">
        <w:rPr>
          <w:rFonts w:ascii="Tahoma" w:eastAsia="宋体" w:hAnsi="Tahoma" w:cs="宋体"/>
          <w:color w:val="444444"/>
          <w:kern w:val="0"/>
          <w:szCs w:val="21"/>
          <w:shd w:val="clear" w:color="auto" w:fill="FFFFFF"/>
        </w:rPr>
        <w:t>如果</w:t>
      </w:r>
      <w:r w:rsidRPr="00F004A6">
        <w:rPr>
          <w:rFonts w:ascii="Tahoma" w:eastAsia="宋体" w:hAnsi="Tahoma" w:cs="宋体"/>
          <w:color w:val="444444"/>
          <w:kern w:val="0"/>
          <w:szCs w:val="21"/>
          <w:shd w:val="clear" w:color="auto" w:fill="FFFFFF"/>
        </w:rPr>
        <w:t>upsert</w:t>
      </w:r>
      <w:r w:rsidRPr="00F004A6">
        <w:rPr>
          <w:rFonts w:ascii="Tahoma" w:eastAsia="宋体" w:hAnsi="Tahoma" w:cs="宋体"/>
          <w:color w:val="444444"/>
          <w:kern w:val="0"/>
          <w:szCs w:val="21"/>
          <w:shd w:val="clear" w:color="auto" w:fill="FFFFFF"/>
        </w:rPr>
        <w:t>为</w:t>
      </w:r>
      <w:r w:rsidRPr="00F004A6">
        <w:rPr>
          <w:rFonts w:ascii="Tahoma" w:eastAsia="宋体" w:hAnsi="Tahoma" w:cs="宋体"/>
          <w:color w:val="444444"/>
          <w:kern w:val="0"/>
          <w:szCs w:val="21"/>
          <w:shd w:val="clear" w:color="auto" w:fill="FFFFFF"/>
        </w:rPr>
        <w:t>true</w:t>
      </w:r>
      <w:r w:rsidRPr="00F004A6">
        <w:rPr>
          <w:rFonts w:ascii="Tahoma" w:eastAsia="宋体" w:hAnsi="Tahoma" w:cs="宋体"/>
          <w:color w:val="444444"/>
          <w:kern w:val="0"/>
          <w:szCs w:val="21"/>
          <w:shd w:val="clear" w:color="auto" w:fill="FFFFFF"/>
        </w:rPr>
        <w:t>，在新建时插入文档定义的默认值。</w:t>
      </w:r>
    </w:p>
    <w:p w14:paraId="70DC5E40" w14:textId="77777777" w:rsidR="00F357D6" w:rsidRPr="00F004A6" w:rsidRDefault="00F357D6" w:rsidP="00F357D6">
      <w:pPr>
        <w:widowControl/>
        <w:ind w:firstLine="420"/>
        <w:jc w:val="left"/>
        <w:rPr>
          <w:rFonts w:ascii="Tahoma" w:eastAsia="宋体" w:hAnsi="Tahoma" w:cs="宋体"/>
          <w:color w:val="444444"/>
          <w:kern w:val="0"/>
          <w:szCs w:val="21"/>
          <w:shd w:val="clear" w:color="auto" w:fill="FFFFFF"/>
        </w:rPr>
      </w:pPr>
      <w:r w:rsidRPr="00F004A6">
        <w:rPr>
          <w:rFonts w:ascii="Tahoma" w:eastAsia="宋体" w:hAnsi="Tahoma" w:cs="宋体"/>
          <w:color w:val="444444"/>
          <w:kern w:val="0"/>
          <w:szCs w:val="21"/>
          <w:shd w:val="clear" w:color="auto" w:fill="FFFFFF"/>
        </w:rPr>
        <w:t xml:space="preserve">　　</w:t>
      </w:r>
      <w:r w:rsidRPr="00F004A6">
        <w:rPr>
          <w:rFonts w:ascii="Tahoma" w:eastAsia="宋体" w:hAnsi="Tahoma" w:cs="宋体"/>
          <w:color w:val="444444"/>
          <w:kern w:val="0"/>
          <w:szCs w:val="21"/>
          <w:shd w:val="clear" w:color="auto" w:fill="FFFFFF"/>
        </w:rPr>
        <w:t>strict (boolean)</w:t>
      </w:r>
      <w:r w:rsidRPr="00F004A6">
        <w:rPr>
          <w:rFonts w:ascii="Tahoma" w:eastAsia="宋体" w:hAnsi="Tahoma" w:cs="宋体"/>
          <w:color w:val="444444"/>
          <w:kern w:val="0"/>
          <w:szCs w:val="21"/>
          <w:shd w:val="clear" w:color="auto" w:fill="FFFFFF"/>
        </w:rPr>
        <w:t>：</w:t>
      </w:r>
      <w:r w:rsidRPr="00F004A6">
        <w:rPr>
          <w:rFonts w:ascii="Tahoma" w:eastAsia="宋体" w:hAnsi="Tahoma" w:cs="宋体"/>
          <w:color w:val="444444"/>
          <w:kern w:val="0"/>
          <w:szCs w:val="21"/>
          <w:shd w:val="clear" w:color="auto" w:fill="FFFFFF"/>
        </w:rPr>
        <w:t xml:space="preserve"> </w:t>
      </w:r>
      <w:r w:rsidRPr="00F004A6">
        <w:rPr>
          <w:rFonts w:ascii="Tahoma" w:eastAsia="宋体" w:hAnsi="Tahoma" w:cs="宋体"/>
          <w:color w:val="444444"/>
          <w:kern w:val="0"/>
          <w:szCs w:val="21"/>
          <w:shd w:val="clear" w:color="auto" w:fill="FFFFFF"/>
        </w:rPr>
        <w:t>以</w:t>
      </w:r>
      <w:r w:rsidRPr="00F004A6">
        <w:rPr>
          <w:rFonts w:ascii="Tahoma" w:eastAsia="宋体" w:hAnsi="Tahoma" w:cs="宋体"/>
          <w:color w:val="444444"/>
          <w:kern w:val="0"/>
          <w:szCs w:val="21"/>
          <w:shd w:val="clear" w:color="auto" w:fill="FFFFFF"/>
        </w:rPr>
        <w:t>strict</w:t>
      </w:r>
      <w:r w:rsidRPr="00F004A6">
        <w:rPr>
          <w:rFonts w:ascii="Tahoma" w:eastAsia="宋体" w:hAnsi="Tahoma" w:cs="宋体"/>
          <w:color w:val="444444"/>
          <w:kern w:val="0"/>
          <w:szCs w:val="21"/>
          <w:shd w:val="clear" w:color="auto" w:fill="FFFFFF"/>
        </w:rPr>
        <w:t>模式进行更新。</w:t>
      </w:r>
    </w:p>
    <w:p w14:paraId="5118A793" w14:textId="77777777" w:rsidR="00F357D6" w:rsidRDefault="00F357D6" w:rsidP="00F357D6">
      <w:pPr>
        <w:widowControl/>
        <w:ind w:firstLine="420"/>
        <w:jc w:val="left"/>
        <w:rPr>
          <w:rFonts w:ascii="Tahoma" w:eastAsia="宋体" w:hAnsi="Tahoma" w:cs="宋体"/>
          <w:color w:val="444444"/>
          <w:kern w:val="0"/>
          <w:szCs w:val="21"/>
          <w:shd w:val="clear" w:color="auto" w:fill="FFFFFF"/>
        </w:rPr>
      </w:pPr>
      <w:r w:rsidRPr="00F004A6">
        <w:rPr>
          <w:rFonts w:ascii="Tahoma" w:eastAsia="宋体" w:hAnsi="Tahoma" w:cs="宋体"/>
          <w:color w:val="444444"/>
          <w:kern w:val="0"/>
          <w:szCs w:val="21"/>
          <w:shd w:val="clear" w:color="auto" w:fill="FFFFFF"/>
        </w:rPr>
        <w:t xml:space="preserve">　　</w:t>
      </w:r>
      <w:r w:rsidRPr="00F004A6">
        <w:rPr>
          <w:rFonts w:ascii="Tahoma" w:eastAsia="宋体" w:hAnsi="Tahoma" w:cs="宋体"/>
          <w:color w:val="444444"/>
          <w:kern w:val="0"/>
          <w:szCs w:val="21"/>
          <w:shd w:val="clear" w:color="auto" w:fill="FFFFFF"/>
        </w:rPr>
        <w:t>overwrite (boolean)</w:t>
      </w:r>
      <w:r w:rsidRPr="00F004A6">
        <w:rPr>
          <w:rFonts w:ascii="Tahoma" w:eastAsia="宋体" w:hAnsi="Tahoma" w:cs="宋体"/>
          <w:color w:val="444444"/>
          <w:kern w:val="0"/>
          <w:szCs w:val="21"/>
          <w:shd w:val="clear" w:color="auto" w:fill="FFFFFF"/>
        </w:rPr>
        <w:t>：</w:t>
      </w:r>
      <w:r w:rsidRPr="00F004A6">
        <w:rPr>
          <w:rFonts w:ascii="Tahoma" w:eastAsia="宋体" w:hAnsi="Tahoma" w:cs="宋体"/>
          <w:color w:val="444444"/>
          <w:kern w:val="0"/>
          <w:szCs w:val="21"/>
          <w:shd w:val="clear" w:color="auto" w:fill="FFFFFF"/>
        </w:rPr>
        <w:t xml:space="preserve"> </w:t>
      </w:r>
      <w:r w:rsidRPr="00F004A6">
        <w:rPr>
          <w:rFonts w:ascii="Tahoma" w:eastAsia="宋体" w:hAnsi="Tahoma" w:cs="宋体"/>
          <w:color w:val="444444"/>
          <w:kern w:val="0"/>
          <w:szCs w:val="21"/>
          <w:shd w:val="clear" w:color="auto" w:fill="FFFFFF"/>
        </w:rPr>
        <w:t>默认为</w:t>
      </w:r>
      <w:r w:rsidRPr="00F004A6">
        <w:rPr>
          <w:rFonts w:ascii="Tahoma" w:eastAsia="宋体" w:hAnsi="Tahoma" w:cs="宋体"/>
          <w:color w:val="444444"/>
          <w:kern w:val="0"/>
          <w:szCs w:val="21"/>
          <w:shd w:val="clear" w:color="auto" w:fill="FFFFFF"/>
        </w:rPr>
        <w:t>false</w:t>
      </w:r>
      <w:r w:rsidRPr="00F004A6">
        <w:rPr>
          <w:rFonts w:ascii="Tahoma" w:eastAsia="宋体" w:hAnsi="Tahoma" w:cs="宋体"/>
          <w:color w:val="444444"/>
          <w:kern w:val="0"/>
          <w:szCs w:val="21"/>
          <w:shd w:val="clear" w:color="auto" w:fill="FFFFFF"/>
        </w:rPr>
        <w:t>。禁用</w:t>
      </w:r>
      <w:r w:rsidRPr="00F004A6">
        <w:rPr>
          <w:rFonts w:ascii="Tahoma" w:eastAsia="宋体" w:hAnsi="Tahoma" w:cs="宋体"/>
          <w:color w:val="444444"/>
          <w:kern w:val="0"/>
          <w:szCs w:val="21"/>
          <w:shd w:val="clear" w:color="auto" w:fill="FFFFFF"/>
        </w:rPr>
        <w:t>update-only</w:t>
      </w:r>
      <w:r w:rsidRPr="00F004A6">
        <w:rPr>
          <w:rFonts w:ascii="Tahoma" w:eastAsia="宋体" w:hAnsi="Tahoma" w:cs="宋体"/>
          <w:color w:val="444444"/>
          <w:kern w:val="0"/>
          <w:szCs w:val="21"/>
          <w:shd w:val="clear" w:color="auto" w:fill="FFFFFF"/>
        </w:rPr>
        <w:t>模式，允许覆盖记录。</w:t>
      </w:r>
    </w:p>
    <w:p w14:paraId="39E182A7" w14:textId="77777777" w:rsidR="00F357D6" w:rsidRPr="00F004A6" w:rsidRDefault="00F357D6" w:rsidP="00315AED">
      <w:pPr>
        <w:pStyle w:val="a8"/>
        <w:widowControl/>
        <w:numPr>
          <w:ilvl w:val="0"/>
          <w:numId w:val="208"/>
        </w:numPr>
        <w:ind w:firstLineChars="0"/>
        <w:jc w:val="left"/>
        <w:rPr>
          <w:rFonts w:ascii="Tahoma" w:eastAsia="宋体" w:hAnsi="Tahoma" w:cs="宋体"/>
          <w:color w:val="444444"/>
          <w:kern w:val="0"/>
          <w:szCs w:val="21"/>
          <w:shd w:val="clear" w:color="auto" w:fill="FFFFFF"/>
        </w:rPr>
      </w:pPr>
      <w:r w:rsidRPr="00F004A6">
        <w:rPr>
          <w:rFonts w:ascii="Tahoma" w:eastAsia="宋体" w:hAnsi="Tahoma" w:cs="宋体"/>
          <w:color w:val="444444"/>
          <w:kern w:val="0"/>
          <w:szCs w:val="21"/>
          <w:shd w:val="clear" w:color="auto" w:fill="FFFFFF"/>
        </w:rPr>
        <w:t>第四个参数是回调函数</w:t>
      </w:r>
      <w:r>
        <w:rPr>
          <w:rFonts w:ascii="Tahoma" w:eastAsia="宋体" w:hAnsi="Tahoma" w:cs="宋体" w:hint="eastAsia"/>
          <w:color w:val="444444"/>
          <w:kern w:val="0"/>
          <w:szCs w:val="21"/>
          <w:shd w:val="clear" w:color="auto" w:fill="FFFFFF"/>
        </w:rPr>
        <w:t>，</w:t>
      </w:r>
      <w:r>
        <w:rPr>
          <w:rFonts w:ascii="Tahoma" w:eastAsia="宋体" w:hAnsi="Tahoma" w:cs="宋体" w:hint="eastAsia"/>
          <w:color w:val="444444"/>
          <w:kern w:val="0"/>
          <w:szCs w:val="21"/>
          <w:shd w:val="clear" w:color="auto" w:fill="FFFFFF"/>
        </w:rPr>
        <w:t>update</w:t>
      </w:r>
      <w:r>
        <w:rPr>
          <w:rFonts w:ascii="Tahoma" w:eastAsia="宋体" w:hAnsi="Tahoma" w:cs="宋体" w:hint="eastAsia"/>
          <w:color w:val="444444"/>
          <w:kern w:val="0"/>
          <w:szCs w:val="21"/>
          <w:shd w:val="clear" w:color="auto" w:fill="FFFFFF"/>
        </w:rPr>
        <w:t>的回调函数不能省略</w:t>
      </w:r>
    </w:p>
    <w:p w14:paraId="1B5E08C0" w14:textId="77777777" w:rsidR="00F357D6" w:rsidRDefault="00F357D6" w:rsidP="00F357D6">
      <w:pPr>
        <w:pStyle w:val="6"/>
      </w:pPr>
      <w:r>
        <w:rPr>
          <w:rFonts w:hint="eastAsia"/>
        </w:rPr>
        <w:t>例</w:t>
      </w:r>
    </w:p>
    <w:tbl>
      <w:tblPr>
        <w:tblStyle w:val="ac"/>
        <w:tblW w:w="0" w:type="auto"/>
        <w:tblInd w:w="420" w:type="dxa"/>
        <w:tblLook w:val="04A0" w:firstRow="1" w:lastRow="0" w:firstColumn="1" w:lastColumn="0" w:noHBand="0" w:noVBand="1"/>
      </w:tblPr>
      <w:tblGrid>
        <w:gridCol w:w="7876"/>
      </w:tblGrid>
      <w:tr w:rsidR="00F357D6" w14:paraId="06174EDC" w14:textId="77777777" w:rsidTr="007E3FED">
        <w:tc>
          <w:tcPr>
            <w:tcW w:w="8296" w:type="dxa"/>
          </w:tcPr>
          <w:p w14:paraId="01827D8E" w14:textId="77777777" w:rsidR="00F357D6" w:rsidRPr="00520950" w:rsidRDefault="00F357D6" w:rsidP="007E3FED">
            <w:pPr>
              <w:pStyle w:val="HTML0"/>
              <w:shd w:val="clear" w:color="auto" w:fill="FFFFFF"/>
              <w:rPr>
                <w:rFonts w:ascii="Menlo" w:hAnsi="Menlo" w:cs="Menlo"/>
                <w:color w:val="000000"/>
                <w:sz w:val="18"/>
                <w:szCs w:val="18"/>
              </w:rPr>
            </w:pPr>
            <w:r w:rsidRPr="00520950">
              <w:rPr>
                <w:rFonts w:ascii="Menlo" w:hAnsi="Menlo" w:cs="Menlo"/>
                <w:color w:val="458383"/>
                <w:sz w:val="18"/>
                <w:szCs w:val="18"/>
              </w:rPr>
              <w:t>Model</w:t>
            </w:r>
            <w:r w:rsidRPr="00520950">
              <w:rPr>
                <w:rFonts w:ascii="Menlo" w:hAnsi="Menlo" w:cs="Menlo"/>
                <w:color w:val="000000"/>
                <w:sz w:val="18"/>
                <w:szCs w:val="18"/>
              </w:rPr>
              <w:t>.</w:t>
            </w:r>
            <w:r w:rsidRPr="00520950">
              <w:rPr>
                <w:rFonts w:ascii="Menlo" w:hAnsi="Menlo" w:cs="Menlo"/>
                <w:color w:val="7A7A43"/>
                <w:sz w:val="18"/>
                <w:szCs w:val="18"/>
              </w:rPr>
              <w:t>update</w:t>
            </w:r>
            <w:r w:rsidRPr="00520950">
              <w:rPr>
                <w:rFonts w:ascii="Menlo" w:hAnsi="Menlo" w:cs="Menlo"/>
                <w:color w:val="000000"/>
                <w:sz w:val="18"/>
                <w:szCs w:val="18"/>
              </w:rPr>
              <w:t>({</w:t>
            </w:r>
            <w:r w:rsidRPr="00520950">
              <w:rPr>
                <w:rFonts w:ascii="Menlo" w:hAnsi="Menlo" w:cs="Menlo"/>
                <w:b/>
                <w:bCs/>
                <w:color w:val="660E7A"/>
                <w:sz w:val="18"/>
                <w:szCs w:val="18"/>
              </w:rPr>
              <w:t>age</w:t>
            </w:r>
            <w:r w:rsidRPr="00520950">
              <w:rPr>
                <w:rFonts w:ascii="Menlo" w:hAnsi="Menlo" w:cs="Menlo"/>
                <w:color w:val="000000"/>
                <w:sz w:val="18"/>
                <w:szCs w:val="18"/>
              </w:rPr>
              <w:t>:{</w:t>
            </w:r>
            <w:r w:rsidRPr="00520950">
              <w:rPr>
                <w:rFonts w:ascii="Menlo" w:hAnsi="Menlo" w:cs="Menlo"/>
                <w:b/>
                <w:bCs/>
                <w:color w:val="660E7A"/>
                <w:sz w:val="18"/>
                <w:szCs w:val="18"/>
              </w:rPr>
              <w:t>$gt</w:t>
            </w:r>
            <w:r w:rsidRPr="00520950">
              <w:rPr>
                <w:rFonts w:ascii="Menlo" w:hAnsi="Menlo" w:cs="Menlo"/>
                <w:color w:val="000000"/>
                <w:sz w:val="18"/>
                <w:szCs w:val="18"/>
              </w:rPr>
              <w:t>:</w:t>
            </w:r>
            <w:r w:rsidRPr="00520950">
              <w:rPr>
                <w:rFonts w:ascii="Menlo" w:hAnsi="Menlo" w:cs="Menlo"/>
                <w:color w:val="0000FF"/>
                <w:sz w:val="18"/>
                <w:szCs w:val="18"/>
              </w:rPr>
              <w:t>18</w:t>
            </w:r>
            <w:r w:rsidRPr="00520950">
              <w:rPr>
                <w:rFonts w:ascii="Menlo" w:hAnsi="Menlo" w:cs="Menlo"/>
                <w:color w:val="000000"/>
                <w:sz w:val="18"/>
                <w:szCs w:val="18"/>
              </w:rPr>
              <w:t>}},{</w:t>
            </w:r>
            <w:r w:rsidRPr="00520950">
              <w:rPr>
                <w:rFonts w:ascii="Menlo" w:hAnsi="Menlo" w:cs="Menlo"/>
                <w:b/>
                <w:bCs/>
                <w:color w:val="660E7A"/>
                <w:sz w:val="18"/>
                <w:szCs w:val="18"/>
              </w:rPr>
              <w:t>age</w:t>
            </w:r>
            <w:r w:rsidRPr="00520950">
              <w:rPr>
                <w:rFonts w:ascii="Menlo" w:hAnsi="Menlo" w:cs="Menlo"/>
                <w:color w:val="000000"/>
                <w:sz w:val="18"/>
                <w:szCs w:val="18"/>
              </w:rPr>
              <w:t>:</w:t>
            </w:r>
            <w:r w:rsidRPr="00520950">
              <w:rPr>
                <w:rFonts w:ascii="Menlo" w:hAnsi="Menlo" w:cs="Menlo"/>
                <w:color w:val="0000FF"/>
                <w:sz w:val="18"/>
                <w:szCs w:val="18"/>
              </w:rPr>
              <w:t>24</w:t>
            </w:r>
            <w:r w:rsidRPr="00520950">
              <w:rPr>
                <w:rFonts w:ascii="Menlo" w:hAnsi="Menlo" w:cs="Menlo"/>
                <w:color w:val="000000"/>
                <w:sz w:val="18"/>
                <w:szCs w:val="18"/>
              </w:rPr>
              <w:t>},{</w:t>
            </w:r>
            <w:r w:rsidRPr="00520950">
              <w:rPr>
                <w:rFonts w:ascii="Menlo" w:hAnsi="Menlo" w:cs="Menlo"/>
                <w:b/>
                <w:bCs/>
                <w:color w:val="660E7A"/>
                <w:sz w:val="18"/>
                <w:szCs w:val="18"/>
              </w:rPr>
              <w:t>multi</w:t>
            </w:r>
            <w:r w:rsidRPr="00520950">
              <w:rPr>
                <w:rFonts w:ascii="Menlo" w:hAnsi="Menlo" w:cs="Menlo"/>
                <w:color w:val="000000"/>
                <w:sz w:val="18"/>
                <w:szCs w:val="18"/>
              </w:rPr>
              <w:t>:</w:t>
            </w:r>
            <w:r w:rsidRPr="00520950">
              <w:rPr>
                <w:rFonts w:ascii="Menlo" w:hAnsi="Menlo" w:cs="Menlo"/>
                <w:b/>
                <w:bCs/>
                <w:color w:val="000080"/>
                <w:sz w:val="18"/>
                <w:szCs w:val="18"/>
              </w:rPr>
              <w:t>true</w:t>
            </w:r>
            <w:r w:rsidRPr="00520950">
              <w:rPr>
                <w:rFonts w:ascii="Menlo" w:hAnsi="Menlo" w:cs="Menlo"/>
                <w:color w:val="000000"/>
                <w:sz w:val="18"/>
                <w:szCs w:val="18"/>
              </w:rPr>
              <w:t>},(err,raw)=&gt;{</w:t>
            </w:r>
            <w:r w:rsidRPr="00520950">
              <w:rPr>
                <w:rFonts w:ascii="Menlo" w:hAnsi="Menlo" w:cs="Menlo"/>
                <w:color w:val="000000"/>
                <w:sz w:val="18"/>
                <w:szCs w:val="18"/>
              </w:rPr>
              <w:br/>
              <w:t xml:space="preserve">    </w:t>
            </w:r>
            <w:r w:rsidRPr="00520950">
              <w:rPr>
                <w:rFonts w:ascii="Menlo" w:hAnsi="Menlo" w:cs="Menlo"/>
                <w:b/>
                <w:bCs/>
                <w:i/>
                <w:iCs/>
                <w:color w:val="660E7A"/>
                <w:sz w:val="18"/>
                <w:szCs w:val="18"/>
              </w:rPr>
              <w:t>console</w:t>
            </w:r>
            <w:r w:rsidRPr="00520950">
              <w:rPr>
                <w:rFonts w:ascii="Menlo" w:hAnsi="Menlo" w:cs="Menlo"/>
                <w:color w:val="000000"/>
                <w:sz w:val="18"/>
                <w:szCs w:val="18"/>
              </w:rPr>
              <w:t>.</w:t>
            </w:r>
            <w:r w:rsidRPr="00520950">
              <w:rPr>
                <w:rFonts w:ascii="Menlo" w:hAnsi="Menlo" w:cs="Menlo"/>
                <w:color w:val="7A7A43"/>
                <w:sz w:val="18"/>
                <w:szCs w:val="18"/>
              </w:rPr>
              <w:t>log</w:t>
            </w:r>
            <w:r w:rsidRPr="00520950">
              <w:rPr>
                <w:rFonts w:ascii="Menlo" w:hAnsi="Menlo" w:cs="Menlo"/>
                <w:color w:val="000000"/>
                <w:sz w:val="18"/>
                <w:szCs w:val="18"/>
              </w:rPr>
              <w:t>(raw);</w:t>
            </w:r>
            <w:r w:rsidRPr="00520950">
              <w:rPr>
                <w:rFonts w:ascii="Menlo" w:hAnsi="Menlo" w:cs="Menlo"/>
                <w:color w:val="000000"/>
                <w:sz w:val="18"/>
                <w:szCs w:val="18"/>
              </w:rPr>
              <w:br/>
              <w:t>});</w:t>
            </w:r>
          </w:p>
        </w:tc>
      </w:tr>
    </w:tbl>
    <w:p w14:paraId="47391016" w14:textId="77777777" w:rsidR="00F357D6" w:rsidRDefault="00F357D6" w:rsidP="00F357D6">
      <w:pPr>
        <w:pStyle w:val="6"/>
      </w:pPr>
      <w:r>
        <w:rPr>
          <w:rFonts w:hint="eastAsia"/>
        </w:rPr>
        <w:t>注意</w:t>
      </w:r>
    </w:p>
    <w:p w14:paraId="732AE9DF" w14:textId="77777777" w:rsidR="00F357D6" w:rsidRPr="00052DB4" w:rsidRDefault="00F357D6" w:rsidP="00F357D6">
      <w:pPr>
        <w:widowControl/>
        <w:ind w:left="420" w:firstLine="420"/>
        <w:jc w:val="left"/>
        <w:rPr>
          <w:rFonts w:ascii="宋体" w:eastAsia="宋体" w:hAnsi="宋体" w:cs="宋体"/>
          <w:kern w:val="0"/>
          <w:sz w:val="24"/>
          <w:szCs w:val="24"/>
        </w:rPr>
      </w:pPr>
      <w:r w:rsidRPr="00052DB4">
        <w:rPr>
          <w:rFonts w:ascii="Tahoma" w:eastAsia="宋体" w:hAnsi="Tahoma" w:cs="宋体"/>
          <w:color w:val="444444"/>
          <w:kern w:val="0"/>
          <w:szCs w:val="21"/>
          <w:shd w:val="clear" w:color="auto" w:fill="FFFFFF"/>
        </w:rPr>
        <w:t>update()</w:t>
      </w:r>
      <w:r w:rsidRPr="00052DB4">
        <w:rPr>
          <w:rFonts w:ascii="Tahoma" w:eastAsia="宋体" w:hAnsi="Tahoma" w:cs="宋体"/>
          <w:color w:val="444444"/>
          <w:kern w:val="0"/>
          <w:szCs w:val="21"/>
          <w:shd w:val="clear" w:color="auto" w:fill="FFFFFF"/>
        </w:rPr>
        <w:t>方法中的回调函数不能省略，否则数据不会被更新。如果回调函数里并没有什么有用的信息，则可以使用</w:t>
      </w:r>
      <w:r w:rsidRPr="00052DB4">
        <w:rPr>
          <w:rFonts w:ascii="Tahoma" w:eastAsia="宋体" w:hAnsi="Tahoma" w:cs="宋体"/>
          <w:color w:val="444444"/>
          <w:kern w:val="0"/>
          <w:szCs w:val="21"/>
          <w:shd w:val="clear" w:color="auto" w:fill="FFFFFF"/>
        </w:rPr>
        <w:t>exec()</w:t>
      </w:r>
      <w:r w:rsidRPr="00052DB4">
        <w:rPr>
          <w:rFonts w:ascii="Tahoma" w:eastAsia="宋体" w:hAnsi="Tahoma" w:cs="宋体"/>
          <w:color w:val="444444"/>
          <w:kern w:val="0"/>
          <w:szCs w:val="21"/>
          <w:shd w:val="clear" w:color="auto" w:fill="FFFFFF"/>
        </w:rPr>
        <w:t>简化代码</w:t>
      </w:r>
    </w:p>
    <w:tbl>
      <w:tblPr>
        <w:tblStyle w:val="ac"/>
        <w:tblW w:w="0" w:type="auto"/>
        <w:tblInd w:w="420" w:type="dxa"/>
        <w:tblLook w:val="04A0" w:firstRow="1" w:lastRow="0" w:firstColumn="1" w:lastColumn="0" w:noHBand="0" w:noVBand="1"/>
      </w:tblPr>
      <w:tblGrid>
        <w:gridCol w:w="7876"/>
      </w:tblGrid>
      <w:tr w:rsidR="00F357D6" w14:paraId="513657F8" w14:textId="77777777" w:rsidTr="007E3FED">
        <w:tc>
          <w:tcPr>
            <w:tcW w:w="8296" w:type="dxa"/>
          </w:tcPr>
          <w:p w14:paraId="505B14B6" w14:textId="77777777" w:rsidR="00F357D6" w:rsidRPr="00052DB4" w:rsidRDefault="00F357D6" w:rsidP="007E3FED">
            <w:pPr>
              <w:pStyle w:val="HTML0"/>
              <w:shd w:val="clear" w:color="auto" w:fill="FFFFFF"/>
              <w:rPr>
                <w:rFonts w:ascii="Menlo" w:hAnsi="Menlo" w:cs="Menlo"/>
                <w:color w:val="000000"/>
                <w:sz w:val="18"/>
                <w:szCs w:val="18"/>
              </w:rPr>
            </w:pPr>
            <w:r w:rsidRPr="00052DB4">
              <w:rPr>
                <w:rFonts w:ascii="Menlo" w:hAnsi="Menlo" w:cs="Menlo"/>
                <w:color w:val="458383"/>
                <w:sz w:val="18"/>
                <w:szCs w:val="18"/>
              </w:rPr>
              <w:t>Model</w:t>
            </w:r>
            <w:r w:rsidRPr="00052DB4">
              <w:rPr>
                <w:rFonts w:ascii="Menlo" w:hAnsi="Menlo" w:cs="Menlo"/>
                <w:color w:val="000000"/>
                <w:sz w:val="18"/>
                <w:szCs w:val="18"/>
              </w:rPr>
              <w:t>.</w:t>
            </w:r>
            <w:r w:rsidRPr="00052DB4">
              <w:rPr>
                <w:rFonts w:ascii="Menlo" w:hAnsi="Menlo" w:cs="Menlo"/>
                <w:color w:val="7A7A43"/>
                <w:sz w:val="18"/>
                <w:szCs w:val="18"/>
              </w:rPr>
              <w:t>update</w:t>
            </w:r>
            <w:r w:rsidRPr="00052DB4">
              <w:rPr>
                <w:rFonts w:ascii="Menlo" w:hAnsi="Menlo" w:cs="Menlo"/>
                <w:color w:val="000000"/>
                <w:sz w:val="18"/>
                <w:szCs w:val="18"/>
              </w:rPr>
              <w:t>({</w:t>
            </w:r>
            <w:r w:rsidRPr="00052DB4">
              <w:rPr>
                <w:rFonts w:ascii="Menlo" w:hAnsi="Menlo" w:cs="Menlo"/>
                <w:b/>
                <w:bCs/>
                <w:color w:val="660E7A"/>
                <w:sz w:val="18"/>
                <w:szCs w:val="18"/>
              </w:rPr>
              <w:t>age</w:t>
            </w:r>
            <w:r w:rsidRPr="00052DB4">
              <w:rPr>
                <w:rFonts w:ascii="Menlo" w:hAnsi="Menlo" w:cs="Menlo"/>
                <w:color w:val="000000"/>
                <w:sz w:val="18"/>
                <w:szCs w:val="18"/>
              </w:rPr>
              <w:t>:{</w:t>
            </w:r>
            <w:r w:rsidRPr="00052DB4">
              <w:rPr>
                <w:rFonts w:ascii="Menlo" w:hAnsi="Menlo" w:cs="Menlo"/>
                <w:b/>
                <w:bCs/>
                <w:color w:val="660E7A"/>
                <w:sz w:val="18"/>
                <w:szCs w:val="18"/>
              </w:rPr>
              <w:t>$gt</w:t>
            </w:r>
            <w:r w:rsidRPr="00052DB4">
              <w:rPr>
                <w:rFonts w:ascii="Menlo" w:hAnsi="Menlo" w:cs="Menlo"/>
                <w:color w:val="000000"/>
                <w:sz w:val="18"/>
                <w:szCs w:val="18"/>
              </w:rPr>
              <w:t>:</w:t>
            </w:r>
            <w:r w:rsidRPr="00052DB4">
              <w:rPr>
                <w:rFonts w:ascii="Menlo" w:hAnsi="Menlo" w:cs="Menlo"/>
                <w:color w:val="0000FF"/>
                <w:sz w:val="18"/>
                <w:szCs w:val="18"/>
              </w:rPr>
              <w:t>18</w:t>
            </w:r>
            <w:r w:rsidRPr="00052DB4">
              <w:rPr>
                <w:rFonts w:ascii="Menlo" w:hAnsi="Menlo" w:cs="Menlo"/>
                <w:color w:val="000000"/>
                <w:sz w:val="18"/>
                <w:szCs w:val="18"/>
              </w:rPr>
              <w:t>}},{</w:t>
            </w:r>
            <w:r w:rsidRPr="00052DB4">
              <w:rPr>
                <w:rFonts w:ascii="Menlo" w:hAnsi="Menlo" w:cs="Menlo"/>
                <w:b/>
                <w:bCs/>
                <w:color w:val="660E7A"/>
                <w:sz w:val="18"/>
                <w:szCs w:val="18"/>
              </w:rPr>
              <w:t>age</w:t>
            </w:r>
            <w:r w:rsidRPr="00052DB4">
              <w:rPr>
                <w:rFonts w:ascii="Menlo" w:hAnsi="Menlo" w:cs="Menlo"/>
                <w:color w:val="000000"/>
                <w:sz w:val="18"/>
                <w:szCs w:val="18"/>
              </w:rPr>
              <w:t>:</w:t>
            </w:r>
            <w:r w:rsidRPr="00052DB4">
              <w:rPr>
                <w:rFonts w:ascii="Menlo" w:hAnsi="Menlo" w:cs="Menlo"/>
                <w:color w:val="0000FF"/>
                <w:sz w:val="18"/>
                <w:szCs w:val="18"/>
              </w:rPr>
              <w:t>24</w:t>
            </w:r>
            <w:r w:rsidRPr="00052DB4">
              <w:rPr>
                <w:rFonts w:ascii="Menlo" w:hAnsi="Menlo" w:cs="Menlo"/>
                <w:color w:val="000000"/>
                <w:sz w:val="18"/>
                <w:szCs w:val="18"/>
              </w:rPr>
              <w:t>},{</w:t>
            </w:r>
            <w:r w:rsidRPr="00052DB4">
              <w:rPr>
                <w:rFonts w:ascii="Menlo" w:hAnsi="Menlo" w:cs="Menlo"/>
                <w:b/>
                <w:bCs/>
                <w:color w:val="660E7A"/>
                <w:sz w:val="18"/>
                <w:szCs w:val="18"/>
              </w:rPr>
              <w:t>multi</w:t>
            </w:r>
            <w:r w:rsidRPr="00052DB4">
              <w:rPr>
                <w:rFonts w:ascii="Menlo" w:hAnsi="Menlo" w:cs="Menlo"/>
                <w:color w:val="000000"/>
                <w:sz w:val="18"/>
                <w:szCs w:val="18"/>
              </w:rPr>
              <w:t>:</w:t>
            </w:r>
            <w:r w:rsidRPr="00052DB4">
              <w:rPr>
                <w:rFonts w:ascii="Menlo" w:hAnsi="Menlo" w:cs="Menlo"/>
                <w:b/>
                <w:bCs/>
                <w:color w:val="000080"/>
                <w:sz w:val="18"/>
                <w:szCs w:val="18"/>
              </w:rPr>
              <w:t>true</w:t>
            </w:r>
            <w:r w:rsidRPr="00052DB4">
              <w:rPr>
                <w:rFonts w:ascii="Menlo" w:hAnsi="Menlo" w:cs="Menlo"/>
                <w:color w:val="000000"/>
                <w:sz w:val="18"/>
                <w:szCs w:val="18"/>
              </w:rPr>
              <w:t>}).</w:t>
            </w:r>
            <w:r w:rsidRPr="00052DB4">
              <w:rPr>
                <w:rFonts w:ascii="Menlo" w:hAnsi="Menlo" w:cs="Menlo"/>
                <w:color w:val="7A7A43"/>
                <w:sz w:val="18"/>
                <w:szCs w:val="18"/>
              </w:rPr>
              <w:t>exec</w:t>
            </w:r>
            <w:r w:rsidRPr="00052DB4">
              <w:rPr>
                <w:rFonts w:ascii="Menlo" w:hAnsi="Menlo" w:cs="Menlo"/>
                <w:color w:val="000000"/>
                <w:sz w:val="18"/>
                <w:szCs w:val="18"/>
              </w:rPr>
              <w:t>();</w:t>
            </w:r>
          </w:p>
        </w:tc>
      </w:tr>
    </w:tbl>
    <w:p w14:paraId="2CD9945F" w14:textId="77777777" w:rsidR="00F357D6" w:rsidRPr="00052DB4" w:rsidRDefault="00F357D6" w:rsidP="00F357D6">
      <w:pPr>
        <w:ind w:left="420"/>
      </w:pPr>
    </w:p>
    <w:p w14:paraId="321DBABB" w14:textId="77777777" w:rsidR="00F357D6" w:rsidRDefault="00F357D6" w:rsidP="00F357D6">
      <w:pPr>
        <w:pStyle w:val="5"/>
        <w:ind w:right="210"/>
      </w:pPr>
      <w:r>
        <w:rPr>
          <w:rFonts w:hint="eastAsia"/>
        </w:rPr>
        <w:t>updateMany</w:t>
      </w:r>
      <w:r>
        <w:t>()</w:t>
      </w:r>
    </w:p>
    <w:p w14:paraId="399176F2" w14:textId="77777777" w:rsidR="00F357D6" w:rsidRPr="004A4B9A" w:rsidRDefault="00F357D6" w:rsidP="00F357D6">
      <w:pPr>
        <w:ind w:left="420" w:firstLine="420"/>
      </w:pPr>
      <w:r>
        <w:rPr>
          <w:rFonts w:hint="eastAsia"/>
        </w:rPr>
        <w:t>update</w:t>
      </w:r>
      <w:r>
        <w:t>M</w:t>
      </w:r>
      <w:r>
        <w:rPr>
          <w:rFonts w:hint="eastAsia"/>
        </w:rPr>
        <w:t>any与update唯一的区别在于，无论option中的multi设置为什么，都会更新多记录</w:t>
      </w:r>
    </w:p>
    <w:p w14:paraId="1C8CE1AE" w14:textId="77777777" w:rsidR="00F357D6" w:rsidRDefault="00F357D6" w:rsidP="00F357D6">
      <w:pPr>
        <w:pStyle w:val="5"/>
        <w:ind w:right="210"/>
      </w:pPr>
      <w:r>
        <w:rPr>
          <w:rFonts w:hint="eastAsia"/>
        </w:rPr>
        <w:lastRenderedPageBreak/>
        <w:t>fin</w:t>
      </w:r>
      <w:r>
        <w:t>d()+save()</w:t>
      </w:r>
    </w:p>
    <w:p w14:paraId="63BA99CA" w14:textId="77777777" w:rsidR="00F357D6" w:rsidRPr="00052DB4" w:rsidRDefault="00F357D6" w:rsidP="00F357D6">
      <w:pPr>
        <w:widowControl/>
        <w:ind w:left="420" w:firstLine="420"/>
        <w:jc w:val="left"/>
        <w:rPr>
          <w:rFonts w:ascii="宋体" w:eastAsia="宋体" w:hAnsi="宋体" w:cs="宋体"/>
          <w:kern w:val="0"/>
          <w:sz w:val="24"/>
          <w:szCs w:val="24"/>
        </w:rPr>
      </w:pPr>
      <w:r w:rsidRPr="00052DB4">
        <w:rPr>
          <w:rFonts w:ascii="Tahoma" w:eastAsia="宋体" w:hAnsi="Tahoma" w:cs="宋体"/>
          <w:color w:val="444444"/>
          <w:kern w:val="0"/>
          <w:szCs w:val="21"/>
          <w:shd w:val="clear" w:color="auto" w:fill="FFFFFF"/>
        </w:rPr>
        <w:t>如果需要更新的操作比较复杂，可以使用</w:t>
      </w:r>
      <w:r w:rsidRPr="00052DB4">
        <w:rPr>
          <w:rFonts w:ascii="Tahoma" w:eastAsia="宋体" w:hAnsi="Tahoma" w:cs="宋体"/>
          <w:color w:val="444444"/>
          <w:kern w:val="0"/>
          <w:szCs w:val="21"/>
          <w:shd w:val="clear" w:color="auto" w:fill="FFFFFF"/>
        </w:rPr>
        <w:t>find()+save()</w:t>
      </w:r>
      <w:r w:rsidRPr="00052DB4">
        <w:rPr>
          <w:rFonts w:ascii="Tahoma" w:eastAsia="宋体" w:hAnsi="Tahoma" w:cs="宋体"/>
          <w:color w:val="444444"/>
          <w:kern w:val="0"/>
          <w:szCs w:val="21"/>
          <w:shd w:val="clear" w:color="auto" w:fill="FFFFFF"/>
        </w:rPr>
        <w:t>方法来处理，比如找到年龄小于</w:t>
      </w:r>
      <w:r w:rsidRPr="00052DB4">
        <w:rPr>
          <w:rFonts w:ascii="Tahoma" w:eastAsia="宋体" w:hAnsi="Tahoma" w:cs="宋体"/>
          <w:color w:val="444444"/>
          <w:kern w:val="0"/>
          <w:szCs w:val="21"/>
          <w:shd w:val="clear" w:color="auto" w:fill="FFFFFF"/>
        </w:rPr>
        <w:t>30</w:t>
      </w:r>
      <w:r w:rsidRPr="00052DB4">
        <w:rPr>
          <w:rFonts w:ascii="Tahoma" w:eastAsia="宋体" w:hAnsi="Tahoma" w:cs="宋体"/>
          <w:color w:val="444444"/>
          <w:kern w:val="0"/>
          <w:szCs w:val="21"/>
          <w:shd w:val="clear" w:color="auto" w:fill="FFFFFF"/>
        </w:rPr>
        <w:t>岁的数据，名字后面添加</w:t>
      </w:r>
      <w:r w:rsidRPr="00052DB4">
        <w:rPr>
          <w:rFonts w:ascii="Tahoma" w:eastAsia="宋体" w:hAnsi="Tahoma" w:cs="宋体"/>
          <w:color w:val="444444"/>
          <w:kern w:val="0"/>
          <w:szCs w:val="21"/>
          <w:shd w:val="clear" w:color="auto" w:fill="FFFFFF"/>
        </w:rPr>
        <w:t>'30'</w:t>
      </w:r>
      <w:r w:rsidRPr="00052DB4">
        <w:rPr>
          <w:rFonts w:ascii="Tahoma" w:eastAsia="宋体" w:hAnsi="Tahoma" w:cs="宋体"/>
          <w:color w:val="444444"/>
          <w:kern w:val="0"/>
          <w:szCs w:val="21"/>
          <w:shd w:val="clear" w:color="auto" w:fill="FFFFFF"/>
        </w:rPr>
        <w:t>字符</w:t>
      </w:r>
    </w:p>
    <w:tbl>
      <w:tblPr>
        <w:tblStyle w:val="ac"/>
        <w:tblW w:w="0" w:type="auto"/>
        <w:tblInd w:w="420" w:type="dxa"/>
        <w:tblLook w:val="04A0" w:firstRow="1" w:lastRow="0" w:firstColumn="1" w:lastColumn="0" w:noHBand="0" w:noVBand="1"/>
      </w:tblPr>
      <w:tblGrid>
        <w:gridCol w:w="7876"/>
      </w:tblGrid>
      <w:tr w:rsidR="00F357D6" w14:paraId="0D3CA1BC" w14:textId="77777777" w:rsidTr="007E3FED">
        <w:tc>
          <w:tcPr>
            <w:tcW w:w="8296" w:type="dxa"/>
          </w:tcPr>
          <w:p w14:paraId="08AAC276" w14:textId="77777777" w:rsidR="00F357D6" w:rsidRDefault="00F357D6" w:rsidP="007E3FED">
            <w:r>
              <w:t>temp.find({age:{$lt:20}},function(err,docs){</w:t>
            </w:r>
          </w:p>
          <w:p w14:paraId="19F2E7CF" w14:textId="77777777" w:rsidR="00F357D6" w:rsidRDefault="00F357D6" w:rsidP="007E3FED">
            <w:r>
              <w:t xml:space="preserve">    console.log(docs);</w:t>
            </w:r>
          </w:p>
          <w:p w14:paraId="16B3B9DB" w14:textId="77777777" w:rsidR="00F357D6" w:rsidRDefault="00F357D6" w:rsidP="007E3FED">
            <w:r>
              <w:t xml:space="preserve">    docs.forEach(function(item,index,arr){</w:t>
            </w:r>
          </w:p>
          <w:p w14:paraId="07EDCF3E" w14:textId="77777777" w:rsidR="00F357D6" w:rsidRDefault="00F357D6" w:rsidP="007E3FED">
            <w:r>
              <w:t xml:space="preserve">        item.name += '30';</w:t>
            </w:r>
          </w:p>
          <w:p w14:paraId="49343858" w14:textId="77777777" w:rsidR="00F357D6" w:rsidRDefault="00F357D6" w:rsidP="007E3FED">
            <w:r>
              <w:t xml:space="preserve">        item.save();</w:t>
            </w:r>
          </w:p>
          <w:p w14:paraId="736251FF" w14:textId="77777777" w:rsidR="00F357D6" w:rsidRDefault="00F357D6" w:rsidP="007E3FED">
            <w:r>
              <w:t xml:space="preserve">    })</w:t>
            </w:r>
          </w:p>
          <w:p w14:paraId="1DF08F29" w14:textId="77777777" w:rsidR="00F357D6" w:rsidRDefault="00F357D6" w:rsidP="007E3FED">
            <w:r>
              <w:t xml:space="preserve">    console.log(docs);</w:t>
            </w:r>
          </w:p>
          <w:p w14:paraId="30B0E48C" w14:textId="77777777" w:rsidR="00F357D6" w:rsidRDefault="00F357D6" w:rsidP="007E3FED">
            <w:r>
              <w:t>});</w:t>
            </w:r>
          </w:p>
        </w:tc>
      </w:tr>
    </w:tbl>
    <w:p w14:paraId="6A1558B9" w14:textId="77777777" w:rsidR="00F357D6" w:rsidRPr="00052DB4" w:rsidRDefault="00F357D6" w:rsidP="00F357D6">
      <w:pPr>
        <w:ind w:left="420"/>
      </w:pPr>
    </w:p>
    <w:p w14:paraId="4FF9B096" w14:textId="77777777" w:rsidR="00F357D6" w:rsidRDefault="00F357D6" w:rsidP="00F357D6">
      <w:pPr>
        <w:pStyle w:val="5"/>
        <w:ind w:right="210"/>
      </w:pPr>
      <w:r>
        <w:rPr>
          <w:rFonts w:hint="eastAsia"/>
        </w:rPr>
        <w:t>updateOne()</w:t>
      </w:r>
    </w:p>
    <w:p w14:paraId="38F83C3D" w14:textId="77777777" w:rsidR="00F357D6" w:rsidRPr="00057C25" w:rsidRDefault="00F357D6" w:rsidP="00F357D6">
      <w:pPr>
        <w:ind w:left="420" w:firstLine="420"/>
      </w:pPr>
      <w:r>
        <w:rPr>
          <w:rFonts w:hint="eastAsia"/>
        </w:rPr>
        <w:t>update</w:t>
      </w:r>
      <w:r>
        <w:t>O</w:t>
      </w:r>
      <w:r>
        <w:rPr>
          <w:rFonts w:hint="eastAsia"/>
        </w:rPr>
        <w:t>ne与update唯一的区别在于，无论option中的multi设置为什么，都会只更新一记录</w:t>
      </w:r>
    </w:p>
    <w:p w14:paraId="262BD085" w14:textId="77777777" w:rsidR="00F357D6" w:rsidRDefault="00F357D6" w:rsidP="00F357D6">
      <w:pPr>
        <w:pStyle w:val="5"/>
        <w:ind w:right="210"/>
      </w:pPr>
      <w:r>
        <w:rPr>
          <w:rFonts w:hint="eastAsia"/>
        </w:rPr>
        <w:t>findOne+save()</w:t>
      </w:r>
    </w:p>
    <w:p w14:paraId="79EB486B" w14:textId="77777777" w:rsidR="00F357D6" w:rsidRPr="00057C25" w:rsidRDefault="00F357D6" w:rsidP="00F357D6">
      <w:pPr>
        <w:ind w:left="840"/>
      </w:pPr>
      <w:r>
        <w:rPr>
          <w:rFonts w:hint="eastAsia"/>
        </w:rPr>
        <w:t>要实现updateOne的功能，但是操作很复杂时，使用该方法</w:t>
      </w:r>
    </w:p>
    <w:p w14:paraId="5246235C" w14:textId="77777777" w:rsidR="00F357D6" w:rsidRDefault="00F357D6" w:rsidP="00F357D6">
      <w:pPr>
        <w:pStyle w:val="4"/>
      </w:pPr>
      <w:r>
        <w:rPr>
          <w:rFonts w:hint="eastAsia"/>
        </w:rPr>
        <w:t>删</w:t>
      </w:r>
    </w:p>
    <w:p w14:paraId="67C76F3D" w14:textId="77777777" w:rsidR="00F357D6" w:rsidRDefault="00F357D6" w:rsidP="00315AED">
      <w:pPr>
        <w:pStyle w:val="5"/>
        <w:numPr>
          <w:ilvl w:val="0"/>
          <w:numId w:val="209"/>
        </w:numPr>
        <w:ind w:right="210"/>
      </w:pPr>
      <w:r>
        <w:rPr>
          <w:rFonts w:hint="eastAsia"/>
        </w:rPr>
        <w:t>remove</w:t>
      </w:r>
    </w:p>
    <w:p w14:paraId="690369CC" w14:textId="77777777" w:rsidR="00F357D6" w:rsidRPr="0015056A" w:rsidRDefault="00F357D6" w:rsidP="00F357D6">
      <w:pPr>
        <w:ind w:left="420"/>
      </w:pPr>
      <w:r>
        <w:rPr>
          <w:rFonts w:hint="eastAsia"/>
        </w:rPr>
        <w:t>删除所有匹配到的记录</w:t>
      </w:r>
    </w:p>
    <w:p w14:paraId="42FEB3DD" w14:textId="77777777" w:rsidR="00F357D6" w:rsidRDefault="00F357D6" w:rsidP="00315AED">
      <w:pPr>
        <w:pStyle w:val="6"/>
        <w:numPr>
          <w:ilvl w:val="0"/>
          <w:numId w:val="210"/>
        </w:numPr>
      </w:pPr>
      <w:r>
        <w:rPr>
          <w:rFonts w:hint="eastAsia"/>
        </w:rPr>
        <w:t>参数</w:t>
      </w:r>
    </w:p>
    <w:p w14:paraId="40470FAF" w14:textId="77777777" w:rsidR="00F357D6" w:rsidRDefault="00F357D6" w:rsidP="00F357D6">
      <w:pPr>
        <w:ind w:left="420"/>
      </w:pPr>
      <w:r>
        <w:rPr>
          <w:rFonts w:hint="eastAsia"/>
        </w:rPr>
        <w:t>第1个参数：条件</w:t>
      </w:r>
    </w:p>
    <w:p w14:paraId="013183B8" w14:textId="77777777" w:rsidR="00F357D6" w:rsidRDefault="00F357D6" w:rsidP="00F357D6">
      <w:pPr>
        <w:ind w:left="420"/>
      </w:pPr>
      <w:r>
        <w:rPr>
          <w:rFonts w:hint="eastAsia"/>
        </w:rPr>
        <w:t>第2个参数：回调函数：(</w:t>
      </w:r>
      <w:r>
        <w:t>err,doc</w:t>
      </w:r>
      <w:r>
        <w:rPr>
          <w:rFonts w:hint="eastAsia"/>
        </w:rPr>
        <w:t>)</w:t>
      </w:r>
      <w:r>
        <w:t>=&gt;{}</w:t>
      </w:r>
      <w:r>
        <w:rPr>
          <w:rFonts w:hint="eastAsia"/>
        </w:rPr>
        <w:t>，remove的回调函数不能省略</w:t>
      </w:r>
    </w:p>
    <w:p w14:paraId="6396E6D5" w14:textId="77777777" w:rsidR="00F357D6" w:rsidRDefault="00F357D6" w:rsidP="00F357D6">
      <w:pPr>
        <w:pStyle w:val="6"/>
      </w:pPr>
      <w:r>
        <w:rPr>
          <w:rFonts w:hint="eastAsia"/>
        </w:rPr>
        <w:t>例</w:t>
      </w:r>
    </w:p>
    <w:tbl>
      <w:tblPr>
        <w:tblStyle w:val="ac"/>
        <w:tblW w:w="0" w:type="auto"/>
        <w:tblInd w:w="420" w:type="dxa"/>
        <w:tblLook w:val="04A0" w:firstRow="1" w:lastRow="0" w:firstColumn="1" w:lastColumn="0" w:noHBand="0" w:noVBand="1"/>
      </w:tblPr>
      <w:tblGrid>
        <w:gridCol w:w="7876"/>
      </w:tblGrid>
      <w:tr w:rsidR="00F357D6" w14:paraId="57CA6FD5" w14:textId="77777777" w:rsidTr="007E3FED">
        <w:tc>
          <w:tcPr>
            <w:tcW w:w="8296" w:type="dxa"/>
          </w:tcPr>
          <w:p w14:paraId="2F22740A" w14:textId="77777777" w:rsidR="00F357D6" w:rsidRPr="0015056A" w:rsidRDefault="00F357D6" w:rsidP="007E3FED">
            <w:pPr>
              <w:pStyle w:val="HTML0"/>
              <w:shd w:val="clear" w:color="auto" w:fill="FFFFFF"/>
              <w:rPr>
                <w:rFonts w:ascii="Menlo" w:hAnsi="Menlo" w:cs="Menlo"/>
                <w:color w:val="000000"/>
                <w:sz w:val="18"/>
                <w:szCs w:val="18"/>
              </w:rPr>
            </w:pPr>
            <w:r w:rsidRPr="0015056A">
              <w:rPr>
                <w:rFonts w:ascii="Menlo" w:hAnsi="Menlo" w:cs="Menlo"/>
                <w:color w:val="458383"/>
                <w:sz w:val="18"/>
                <w:szCs w:val="18"/>
              </w:rPr>
              <w:t>Model</w:t>
            </w:r>
            <w:r w:rsidRPr="0015056A">
              <w:rPr>
                <w:rFonts w:ascii="Menlo" w:hAnsi="Menlo" w:cs="Menlo"/>
                <w:color w:val="000000"/>
                <w:sz w:val="18"/>
                <w:szCs w:val="18"/>
              </w:rPr>
              <w:t>.</w:t>
            </w:r>
            <w:r w:rsidRPr="0015056A">
              <w:rPr>
                <w:rFonts w:ascii="Menlo" w:hAnsi="Menlo" w:cs="Menlo"/>
                <w:color w:val="7A7A43"/>
                <w:sz w:val="18"/>
                <w:szCs w:val="18"/>
              </w:rPr>
              <w:t>remove</w:t>
            </w:r>
            <w:r w:rsidRPr="0015056A">
              <w:rPr>
                <w:rFonts w:ascii="Menlo" w:hAnsi="Menlo" w:cs="Menlo"/>
                <w:color w:val="000000"/>
                <w:sz w:val="18"/>
                <w:szCs w:val="18"/>
              </w:rPr>
              <w:t>({</w:t>
            </w:r>
            <w:r w:rsidRPr="0015056A">
              <w:rPr>
                <w:rFonts w:ascii="Menlo" w:hAnsi="Menlo" w:cs="Menlo"/>
                <w:b/>
                <w:bCs/>
                <w:color w:val="660E7A"/>
                <w:sz w:val="18"/>
                <w:szCs w:val="18"/>
              </w:rPr>
              <w:t>name</w:t>
            </w:r>
            <w:r w:rsidRPr="0015056A">
              <w:rPr>
                <w:rFonts w:ascii="Menlo" w:hAnsi="Menlo" w:cs="Menlo"/>
                <w:color w:val="000000"/>
                <w:sz w:val="18"/>
                <w:szCs w:val="18"/>
              </w:rPr>
              <w:t>:</w:t>
            </w:r>
            <w:r w:rsidRPr="0015056A">
              <w:rPr>
                <w:rFonts w:ascii="Menlo" w:hAnsi="Menlo" w:cs="Menlo"/>
                <w:b/>
                <w:bCs/>
                <w:color w:val="008000"/>
                <w:sz w:val="18"/>
                <w:szCs w:val="18"/>
              </w:rPr>
              <w:t>'shuyan'</w:t>
            </w:r>
            <w:r w:rsidRPr="0015056A">
              <w:rPr>
                <w:rFonts w:ascii="Menlo" w:hAnsi="Menlo" w:cs="Menlo"/>
                <w:color w:val="000000"/>
                <w:sz w:val="18"/>
                <w:szCs w:val="18"/>
              </w:rPr>
              <w:t>},(err,raw)=&gt;{</w:t>
            </w:r>
            <w:r w:rsidRPr="0015056A">
              <w:rPr>
                <w:rFonts w:ascii="Menlo" w:hAnsi="Menlo" w:cs="Menlo"/>
                <w:color w:val="000000"/>
                <w:sz w:val="18"/>
                <w:szCs w:val="18"/>
              </w:rPr>
              <w:br/>
              <w:t xml:space="preserve">    </w:t>
            </w:r>
            <w:r w:rsidRPr="0015056A">
              <w:rPr>
                <w:rFonts w:ascii="Menlo" w:hAnsi="Menlo" w:cs="Menlo"/>
                <w:b/>
                <w:bCs/>
                <w:i/>
                <w:iCs/>
                <w:color w:val="660E7A"/>
                <w:sz w:val="18"/>
                <w:szCs w:val="18"/>
              </w:rPr>
              <w:t>console</w:t>
            </w:r>
            <w:r w:rsidRPr="0015056A">
              <w:rPr>
                <w:rFonts w:ascii="Menlo" w:hAnsi="Menlo" w:cs="Menlo"/>
                <w:color w:val="000000"/>
                <w:sz w:val="18"/>
                <w:szCs w:val="18"/>
              </w:rPr>
              <w:t>.</w:t>
            </w:r>
            <w:r w:rsidRPr="0015056A">
              <w:rPr>
                <w:rFonts w:ascii="Menlo" w:hAnsi="Menlo" w:cs="Menlo"/>
                <w:color w:val="7A7A43"/>
                <w:sz w:val="18"/>
                <w:szCs w:val="18"/>
              </w:rPr>
              <w:t>log</w:t>
            </w:r>
            <w:r w:rsidRPr="0015056A">
              <w:rPr>
                <w:rFonts w:ascii="Menlo" w:hAnsi="Menlo" w:cs="Menlo"/>
                <w:color w:val="000000"/>
                <w:sz w:val="18"/>
                <w:szCs w:val="18"/>
              </w:rPr>
              <w:t>(raw);</w:t>
            </w:r>
            <w:r w:rsidRPr="0015056A">
              <w:rPr>
                <w:rFonts w:ascii="Menlo" w:hAnsi="Menlo" w:cs="Menlo"/>
                <w:color w:val="000000"/>
                <w:sz w:val="18"/>
                <w:szCs w:val="18"/>
              </w:rPr>
              <w:br/>
              <w:t>})</w:t>
            </w:r>
          </w:p>
        </w:tc>
      </w:tr>
    </w:tbl>
    <w:p w14:paraId="0C31342B" w14:textId="77777777" w:rsidR="00F357D6" w:rsidRPr="00E7140C" w:rsidRDefault="00F357D6" w:rsidP="00F357D6">
      <w:pPr>
        <w:ind w:left="420"/>
      </w:pPr>
    </w:p>
    <w:p w14:paraId="56AB1DC7" w14:textId="77777777" w:rsidR="00F357D6" w:rsidRDefault="00F357D6" w:rsidP="00F357D6">
      <w:pPr>
        <w:pStyle w:val="5"/>
        <w:ind w:right="210"/>
      </w:pPr>
      <w:r>
        <w:rPr>
          <w:rFonts w:hint="eastAsia"/>
        </w:rPr>
        <w:t>findOneAndRemove</w:t>
      </w:r>
    </w:p>
    <w:p w14:paraId="7DA2320E" w14:textId="77777777" w:rsidR="00F357D6" w:rsidRPr="00905AFA" w:rsidRDefault="00F357D6" w:rsidP="00F357D6">
      <w:pPr>
        <w:ind w:left="420"/>
      </w:pPr>
      <w:r>
        <w:rPr>
          <w:rFonts w:hint="eastAsia"/>
        </w:rPr>
        <w:t>回调函数不能省略</w:t>
      </w:r>
    </w:p>
    <w:p w14:paraId="52675053" w14:textId="77777777" w:rsidR="00F357D6" w:rsidRDefault="00F357D6" w:rsidP="00F357D6">
      <w:pPr>
        <w:pStyle w:val="5"/>
        <w:ind w:right="210"/>
      </w:pPr>
      <w:r>
        <w:rPr>
          <w:rFonts w:hint="eastAsia"/>
        </w:rPr>
        <w:lastRenderedPageBreak/>
        <w:t>findByIdAndRemove</w:t>
      </w:r>
    </w:p>
    <w:p w14:paraId="60816920" w14:textId="43CCA341" w:rsidR="00F357D6" w:rsidRDefault="00F357D6" w:rsidP="00F357D6">
      <w:pPr>
        <w:pStyle w:val="3"/>
      </w:pPr>
      <w:r>
        <w:rPr>
          <w:rFonts w:hint="eastAsia"/>
        </w:rPr>
        <w:t>koa</w:t>
      </w:r>
      <w:r>
        <w:t>-convert</w:t>
      </w:r>
      <w:r w:rsidR="00E35E00">
        <w:rPr>
          <w:rFonts w:hint="eastAsia"/>
        </w:rPr>
        <w:t>（</w:t>
      </w:r>
      <w:r w:rsidR="00F61F4A">
        <w:rPr>
          <w:rFonts w:hint="eastAsia"/>
        </w:rPr>
        <w:t>generator代码转async</w:t>
      </w:r>
      <w:r w:rsidR="00E35E00">
        <w:rPr>
          <w:rFonts w:hint="eastAsia"/>
        </w:rPr>
        <w:t>）</w:t>
      </w:r>
    </w:p>
    <w:p w14:paraId="5FAADCD2" w14:textId="77777777" w:rsidR="00F357D6" w:rsidRDefault="00F357D6" w:rsidP="00315AED">
      <w:pPr>
        <w:pStyle w:val="4"/>
        <w:numPr>
          <w:ilvl w:val="0"/>
          <w:numId w:val="216"/>
        </w:numPr>
      </w:pPr>
      <w:r>
        <w:rPr>
          <w:rFonts w:hint="eastAsia"/>
        </w:rPr>
        <w:t>介绍</w:t>
      </w:r>
    </w:p>
    <w:p w14:paraId="38E64938" w14:textId="77777777" w:rsidR="00F357D6" w:rsidRDefault="00F357D6" w:rsidP="00F357D6">
      <w:pPr>
        <w:ind w:left="420" w:firstLine="420"/>
      </w:pPr>
      <w:r>
        <w:rPr>
          <w:rFonts w:hint="eastAsia"/>
        </w:rPr>
        <w:t>koa</w:t>
      </w:r>
      <w:r>
        <w:t>1</w:t>
      </w:r>
      <w:r>
        <w:rPr>
          <w:rFonts w:hint="eastAsia"/>
        </w:rPr>
        <w:t>中使用generator，但是在koa</w:t>
      </w:r>
      <w:r>
        <w:t>2</w:t>
      </w:r>
      <w:r>
        <w:rPr>
          <w:rFonts w:hint="eastAsia"/>
        </w:rPr>
        <w:t>中使用async、await，并计划在koa</w:t>
      </w:r>
      <w:r>
        <w:t>3</w:t>
      </w:r>
      <w:r>
        <w:rPr>
          <w:rFonts w:hint="eastAsia"/>
        </w:rPr>
        <w:t>中取消对generator的支持，但是有的人还是习惯使用generator，所有出现了这个模块</w:t>
      </w:r>
    </w:p>
    <w:p w14:paraId="7593B684" w14:textId="77777777" w:rsidR="00F357D6" w:rsidRDefault="00F357D6" w:rsidP="00F357D6">
      <w:pPr>
        <w:ind w:left="420" w:firstLine="420"/>
      </w:pPr>
      <w:r>
        <w:rPr>
          <w:rFonts w:hint="eastAsia"/>
        </w:rPr>
        <w:t>这个模块用于将generator语法的代码转换为async写法的代码</w:t>
      </w:r>
    </w:p>
    <w:p w14:paraId="3ECDE99A" w14:textId="77777777" w:rsidR="00F357D6" w:rsidRDefault="00F357D6" w:rsidP="00F357D6">
      <w:pPr>
        <w:pStyle w:val="4"/>
      </w:pPr>
      <w:r>
        <w:rPr>
          <w:rFonts w:hint="eastAsia"/>
        </w:rPr>
        <w:t>例</w:t>
      </w:r>
    </w:p>
    <w:tbl>
      <w:tblPr>
        <w:tblStyle w:val="ac"/>
        <w:tblW w:w="0" w:type="auto"/>
        <w:tblInd w:w="420" w:type="dxa"/>
        <w:tblLook w:val="04A0" w:firstRow="1" w:lastRow="0" w:firstColumn="1" w:lastColumn="0" w:noHBand="0" w:noVBand="1"/>
      </w:tblPr>
      <w:tblGrid>
        <w:gridCol w:w="7876"/>
      </w:tblGrid>
      <w:tr w:rsidR="00F357D6" w14:paraId="573324F9" w14:textId="77777777" w:rsidTr="007E3FED">
        <w:tc>
          <w:tcPr>
            <w:tcW w:w="8296" w:type="dxa"/>
          </w:tcPr>
          <w:p w14:paraId="7C879853" w14:textId="77777777" w:rsidR="00F357D6" w:rsidRDefault="00F357D6" w:rsidP="007E3FED">
            <w:pPr>
              <w:pStyle w:val="HTML0"/>
              <w:pBdr>
                <w:top w:val="single" w:sz="6" w:space="11" w:color="CCCCCC"/>
                <w:left w:val="single" w:sz="6" w:space="11" w:color="CCCCCC"/>
                <w:bottom w:val="single" w:sz="6" w:space="11" w:color="CCCCCC"/>
                <w:right w:val="single" w:sz="6" w:space="11" w:color="CCCCCC"/>
              </w:pBdr>
              <w:shd w:val="clear" w:color="auto" w:fill="F6F6F6"/>
              <w:spacing w:after="300" w:line="20" w:lineRule="atLeast"/>
              <w:rPr>
                <w:rStyle w:val="HTML"/>
                <w:rFonts w:ascii="Menlo" w:hAnsi="Menlo" w:cs="Menlo"/>
                <w:color w:val="657B83"/>
                <w:sz w:val="18"/>
                <w:szCs w:val="18"/>
                <w:bdr w:val="none" w:sz="0" w:space="0" w:color="auto" w:frame="1"/>
              </w:rPr>
            </w:pPr>
            <w:r>
              <w:rPr>
                <w:rStyle w:val="hljs-keyword"/>
                <w:rFonts w:ascii="Menlo" w:hAnsi="Menlo" w:cs="Menlo"/>
                <w:color w:val="859900"/>
                <w:sz w:val="18"/>
                <w:szCs w:val="18"/>
                <w:bdr w:val="none" w:sz="0" w:space="0" w:color="auto" w:frame="1"/>
              </w:rPr>
              <w:t>const</w:t>
            </w:r>
            <w:r>
              <w:rPr>
                <w:rStyle w:val="HTML"/>
                <w:rFonts w:ascii="Menlo" w:hAnsi="Menlo" w:cs="Menlo"/>
                <w:color w:val="657B83"/>
                <w:sz w:val="18"/>
                <w:szCs w:val="18"/>
                <w:bdr w:val="none" w:sz="0" w:space="0" w:color="auto" w:frame="1"/>
              </w:rPr>
              <w:t xml:space="preserve"> convert = </w:t>
            </w:r>
            <w:r>
              <w:rPr>
                <w:rStyle w:val="hljs-builtin"/>
                <w:rFonts w:ascii="Menlo" w:hAnsi="Menlo" w:cs="Menlo"/>
                <w:color w:val="268BD2"/>
                <w:sz w:val="18"/>
                <w:szCs w:val="18"/>
                <w:bdr w:val="none" w:sz="0" w:space="0" w:color="auto" w:frame="1"/>
              </w:rPr>
              <w:t>require</w:t>
            </w:r>
            <w:r>
              <w:rPr>
                <w:rStyle w:val="HTML"/>
                <w:rFonts w:ascii="Menlo" w:hAnsi="Menlo" w:cs="Menlo"/>
                <w:color w:val="657B83"/>
                <w:sz w:val="18"/>
                <w:szCs w:val="18"/>
                <w:bdr w:val="none" w:sz="0" w:space="0" w:color="auto" w:frame="1"/>
              </w:rPr>
              <w:t>(</w:t>
            </w:r>
            <w:r>
              <w:rPr>
                <w:rStyle w:val="hljs-string"/>
                <w:rFonts w:ascii="Menlo" w:hAnsi="Menlo" w:cs="Menlo"/>
                <w:color w:val="2AA198"/>
                <w:sz w:val="18"/>
                <w:szCs w:val="18"/>
                <w:bdr w:val="none" w:sz="0" w:space="0" w:color="auto" w:frame="1"/>
              </w:rPr>
              <w:t>'koa-convert'</w:t>
            </w:r>
            <w:r>
              <w:rPr>
                <w:rStyle w:val="HTML"/>
                <w:rFonts w:ascii="Menlo" w:hAnsi="Menlo" w:cs="Menlo"/>
                <w:color w:val="657B83"/>
                <w:sz w:val="18"/>
                <w:szCs w:val="18"/>
                <w:bdr w:val="none" w:sz="0" w:space="0" w:color="auto" w:frame="1"/>
              </w:rPr>
              <w:t>);</w:t>
            </w:r>
          </w:p>
          <w:p w14:paraId="78EBB11E" w14:textId="77777777" w:rsidR="00F357D6" w:rsidRDefault="00F357D6" w:rsidP="007E3FED">
            <w:pPr>
              <w:pStyle w:val="HTML0"/>
              <w:pBdr>
                <w:top w:val="single" w:sz="6" w:space="11" w:color="CCCCCC"/>
                <w:left w:val="single" w:sz="6" w:space="11" w:color="CCCCCC"/>
                <w:bottom w:val="single" w:sz="6" w:space="11" w:color="CCCCCC"/>
                <w:right w:val="single" w:sz="6" w:space="11" w:color="CCCCCC"/>
              </w:pBdr>
              <w:shd w:val="clear" w:color="auto" w:fill="F6F6F6"/>
              <w:spacing w:after="300" w:line="20" w:lineRule="atLeast"/>
              <w:rPr>
                <w:rStyle w:val="HTML"/>
                <w:rFonts w:ascii="Menlo" w:hAnsi="Menlo" w:cs="Menlo"/>
                <w:color w:val="657B83"/>
                <w:sz w:val="18"/>
                <w:szCs w:val="18"/>
                <w:bdr w:val="none" w:sz="0" w:space="0" w:color="auto" w:frame="1"/>
              </w:rPr>
            </w:pPr>
            <w:r>
              <w:rPr>
                <w:rStyle w:val="HTML"/>
                <w:rFonts w:ascii="Menlo" w:hAnsi="Menlo" w:cs="Menlo"/>
                <w:color w:val="657B83"/>
                <w:sz w:val="18"/>
                <w:szCs w:val="18"/>
                <w:bdr w:val="none" w:sz="0" w:space="0" w:color="auto" w:frame="1"/>
              </w:rPr>
              <w:t>app.use(convert(bodyparser));</w:t>
            </w:r>
          </w:p>
          <w:p w14:paraId="04F6CD9A" w14:textId="77777777" w:rsidR="00F357D6" w:rsidRDefault="00F357D6" w:rsidP="007E3FED">
            <w:pPr>
              <w:pStyle w:val="HTML0"/>
              <w:pBdr>
                <w:top w:val="single" w:sz="6" w:space="11" w:color="CCCCCC"/>
                <w:left w:val="single" w:sz="6" w:space="11" w:color="CCCCCC"/>
                <w:bottom w:val="single" w:sz="6" w:space="11" w:color="CCCCCC"/>
                <w:right w:val="single" w:sz="6" w:space="11" w:color="CCCCCC"/>
              </w:pBdr>
              <w:shd w:val="clear" w:color="auto" w:fill="F6F6F6"/>
              <w:spacing w:after="300" w:line="20" w:lineRule="atLeast"/>
              <w:rPr>
                <w:rStyle w:val="HTML"/>
                <w:rFonts w:ascii="Menlo" w:hAnsi="Menlo" w:cs="Menlo"/>
                <w:color w:val="657B83"/>
                <w:sz w:val="18"/>
                <w:szCs w:val="18"/>
                <w:bdr w:val="none" w:sz="0" w:space="0" w:color="auto" w:frame="1"/>
              </w:rPr>
            </w:pPr>
            <w:r>
              <w:rPr>
                <w:rStyle w:val="HTML"/>
                <w:rFonts w:ascii="Menlo" w:hAnsi="Menlo" w:cs="Menlo"/>
                <w:color w:val="657B83"/>
                <w:sz w:val="18"/>
                <w:szCs w:val="18"/>
                <w:bdr w:val="none" w:sz="0" w:space="0" w:color="auto" w:frame="1"/>
              </w:rPr>
              <w:t>app.use(convert(json()));</w:t>
            </w:r>
          </w:p>
          <w:p w14:paraId="0B3A509C" w14:textId="77777777" w:rsidR="00F357D6" w:rsidRPr="001A3B70" w:rsidRDefault="00F357D6" w:rsidP="007E3FED">
            <w:pPr>
              <w:pStyle w:val="HTML0"/>
              <w:pBdr>
                <w:top w:val="single" w:sz="6" w:space="11" w:color="CCCCCC"/>
                <w:left w:val="single" w:sz="6" w:space="11" w:color="CCCCCC"/>
                <w:bottom w:val="single" w:sz="6" w:space="11" w:color="CCCCCC"/>
                <w:right w:val="single" w:sz="6" w:space="11" w:color="CCCCCC"/>
              </w:pBdr>
              <w:shd w:val="clear" w:color="auto" w:fill="F6F6F6"/>
              <w:spacing w:after="300" w:line="20" w:lineRule="atLeast"/>
              <w:rPr>
                <w:rFonts w:ascii="Menlo" w:hAnsi="Menlo" w:cs="Menlo"/>
                <w:color w:val="657B83"/>
                <w:sz w:val="20"/>
                <w:szCs w:val="20"/>
              </w:rPr>
            </w:pPr>
            <w:r>
              <w:rPr>
                <w:rStyle w:val="HTML"/>
                <w:rFonts w:ascii="Menlo" w:hAnsi="Menlo" w:cs="Menlo"/>
                <w:color w:val="657B83"/>
                <w:sz w:val="18"/>
                <w:szCs w:val="18"/>
                <w:bdr w:val="none" w:sz="0" w:space="0" w:color="auto" w:frame="1"/>
              </w:rPr>
              <w:t>app.use(convert(logger()));</w:t>
            </w:r>
          </w:p>
        </w:tc>
      </w:tr>
    </w:tbl>
    <w:p w14:paraId="601E360D" w14:textId="63CB25AC" w:rsidR="00F357D6" w:rsidRDefault="00E35E00" w:rsidP="00E35E00">
      <w:pPr>
        <w:pStyle w:val="3"/>
      </w:pPr>
      <w:r>
        <w:rPr>
          <w:rFonts w:hint="eastAsia"/>
        </w:rPr>
        <w:t>koa-json（</w:t>
      </w:r>
      <w:r w:rsidR="00BA199B">
        <w:rPr>
          <w:rFonts w:hint="eastAsia"/>
        </w:rPr>
        <w:t>js对象转换为漂亮json字符串</w:t>
      </w:r>
      <w:r>
        <w:rPr>
          <w:rFonts w:hint="eastAsia"/>
        </w:rPr>
        <w:t>）</w:t>
      </w:r>
    </w:p>
    <w:p w14:paraId="5E8B14B1" w14:textId="78FBB8A5" w:rsidR="00BA199B" w:rsidRDefault="00BA199B" w:rsidP="00315AED">
      <w:pPr>
        <w:pStyle w:val="a8"/>
        <w:numPr>
          <w:ilvl w:val="0"/>
          <w:numId w:val="208"/>
        </w:numPr>
        <w:ind w:firstLineChars="0"/>
      </w:pPr>
      <w:r>
        <w:rPr>
          <w:rFonts w:hint="eastAsia"/>
        </w:rPr>
        <w:t>作用</w:t>
      </w:r>
    </w:p>
    <w:p w14:paraId="40C5D46E" w14:textId="59916A04" w:rsidR="00BA199B" w:rsidRDefault="00BA199B" w:rsidP="00BA199B">
      <w:pPr>
        <w:pStyle w:val="a8"/>
        <w:ind w:left="840" w:firstLineChars="0"/>
      </w:pPr>
      <w:r>
        <w:rPr>
          <w:rFonts w:hint="eastAsia"/>
        </w:rPr>
        <w:t>需要将js对象转换为json字符串时，该模块的中间件会自动将js对象转换为漂亮格式的字符串</w:t>
      </w:r>
    </w:p>
    <w:p w14:paraId="037115F9" w14:textId="4E3780CF" w:rsidR="00BA199B" w:rsidRDefault="00BA199B" w:rsidP="00315AED">
      <w:pPr>
        <w:pStyle w:val="a8"/>
        <w:numPr>
          <w:ilvl w:val="0"/>
          <w:numId w:val="208"/>
        </w:numPr>
        <w:ind w:firstLineChars="0"/>
      </w:pPr>
      <w:r>
        <w:rPr>
          <w:rFonts w:hint="eastAsia"/>
        </w:rPr>
        <w:t>安装</w:t>
      </w:r>
    </w:p>
    <w:p w14:paraId="17EAD143" w14:textId="4EEE6E4D" w:rsidR="00BA199B" w:rsidRDefault="00BA199B" w:rsidP="00BA199B">
      <w:pPr>
        <w:pStyle w:val="a8"/>
        <w:ind w:left="840" w:firstLineChars="0" w:firstLine="0"/>
      </w:pPr>
      <w:r>
        <w:rPr>
          <w:rFonts w:hint="eastAsia"/>
        </w:rPr>
        <w:t>npm</w:t>
      </w:r>
      <w:r>
        <w:t xml:space="preserve"> install koa-json --save</w:t>
      </w:r>
    </w:p>
    <w:p w14:paraId="4255542D" w14:textId="4697CBF3" w:rsidR="00BA199B" w:rsidRDefault="00BA199B" w:rsidP="00315AED">
      <w:pPr>
        <w:pStyle w:val="a8"/>
        <w:numPr>
          <w:ilvl w:val="0"/>
          <w:numId w:val="208"/>
        </w:numPr>
        <w:ind w:firstLineChars="0"/>
      </w:pPr>
      <w:r>
        <w:rPr>
          <w:rFonts w:hint="eastAsia"/>
        </w:rPr>
        <w:t>用法</w:t>
      </w:r>
    </w:p>
    <w:p w14:paraId="48780E35" w14:textId="2D843147" w:rsidR="00BA199B" w:rsidRDefault="00BA199B" w:rsidP="00315AED">
      <w:pPr>
        <w:pStyle w:val="a8"/>
        <w:numPr>
          <w:ilvl w:val="1"/>
          <w:numId w:val="208"/>
        </w:numPr>
        <w:ind w:firstLineChars="0"/>
      </w:pPr>
      <w:r>
        <w:rPr>
          <w:rFonts w:hint="eastAsia"/>
        </w:rPr>
        <w:t>以默认参数使用</w:t>
      </w:r>
    </w:p>
    <w:tbl>
      <w:tblPr>
        <w:tblStyle w:val="ac"/>
        <w:tblW w:w="0" w:type="auto"/>
        <w:tblInd w:w="1260" w:type="dxa"/>
        <w:tblLook w:val="04A0" w:firstRow="1" w:lastRow="0" w:firstColumn="1" w:lastColumn="0" w:noHBand="0" w:noVBand="1"/>
      </w:tblPr>
      <w:tblGrid>
        <w:gridCol w:w="7036"/>
      </w:tblGrid>
      <w:tr w:rsidR="00BA199B" w14:paraId="59D5721C" w14:textId="77777777" w:rsidTr="00BA199B">
        <w:tc>
          <w:tcPr>
            <w:tcW w:w="8296" w:type="dxa"/>
          </w:tcPr>
          <w:p w14:paraId="4AC3EFDB" w14:textId="05594A9E" w:rsidR="00BA199B" w:rsidRPr="00BA199B" w:rsidRDefault="00BA199B" w:rsidP="00BA199B">
            <w:pPr>
              <w:pStyle w:val="HTML0"/>
              <w:shd w:val="clear" w:color="auto" w:fill="FFFFFF"/>
              <w:rPr>
                <w:rFonts w:ascii="Menlo" w:hAnsi="Menlo" w:cs="Menlo"/>
                <w:color w:val="000000"/>
                <w:sz w:val="23"/>
                <w:szCs w:val="23"/>
              </w:rPr>
            </w:pP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7A7A43"/>
                <w:sz w:val="23"/>
                <w:szCs w:val="23"/>
              </w:rPr>
              <w:t>json</w:t>
            </w:r>
            <w:r>
              <w:rPr>
                <w:rFonts w:ascii="Menlo" w:hAnsi="Menlo" w:cs="Menlo"/>
                <w:color w:val="000000"/>
                <w:sz w:val="23"/>
                <w:szCs w:val="23"/>
              </w:rPr>
              <w:t>());</w:t>
            </w:r>
          </w:p>
        </w:tc>
      </w:tr>
    </w:tbl>
    <w:p w14:paraId="4363337B" w14:textId="13825001" w:rsidR="00BA199B" w:rsidRDefault="00BA199B" w:rsidP="00BA199B">
      <w:r>
        <w:tab/>
      </w:r>
      <w:r>
        <w:tab/>
      </w:r>
      <w:r>
        <w:tab/>
      </w:r>
      <w:r>
        <w:rPr>
          <w:rFonts w:hint="eastAsia"/>
        </w:rPr>
        <w:t>此时</w:t>
      </w:r>
      <w:r w:rsidR="00822A3E">
        <w:rPr>
          <w:rFonts w:hint="eastAsia"/>
        </w:rPr>
        <w:t>始终开启转换功能</w:t>
      </w:r>
    </w:p>
    <w:p w14:paraId="35DE4D04" w14:textId="158F3710" w:rsidR="00BA199B" w:rsidRDefault="00822A3E" w:rsidP="00315AED">
      <w:pPr>
        <w:pStyle w:val="a8"/>
        <w:numPr>
          <w:ilvl w:val="1"/>
          <w:numId w:val="208"/>
        </w:numPr>
        <w:ind w:firstLineChars="0"/>
      </w:pPr>
      <w:r>
        <w:rPr>
          <w:rFonts w:hint="eastAsia"/>
        </w:rPr>
        <w:t>也可以指定参数使用</w:t>
      </w:r>
    </w:p>
    <w:tbl>
      <w:tblPr>
        <w:tblStyle w:val="ac"/>
        <w:tblW w:w="0" w:type="auto"/>
        <w:tblInd w:w="1260" w:type="dxa"/>
        <w:tblLook w:val="04A0" w:firstRow="1" w:lastRow="0" w:firstColumn="1" w:lastColumn="0" w:noHBand="0" w:noVBand="1"/>
      </w:tblPr>
      <w:tblGrid>
        <w:gridCol w:w="7036"/>
      </w:tblGrid>
      <w:tr w:rsidR="00822A3E" w14:paraId="1245710C" w14:textId="77777777" w:rsidTr="00822A3E">
        <w:tc>
          <w:tcPr>
            <w:tcW w:w="8296" w:type="dxa"/>
          </w:tcPr>
          <w:p w14:paraId="2E551CFA" w14:textId="7FD0C001" w:rsidR="00822A3E" w:rsidRPr="00822A3E" w:rsidRDefault="00822A3E" w:rsidP="00822A3E">
            <w:pPr>
              <w:pStyle w:val="HTML0"/>
              <w:shd w:val="clear" w:color="auto" w:fill="FFFFFF"/>
              <w:rPr>
                <w:rFonts w:ascii="Menlo" w:hAnsi="Menlo" w:cs="Menlo"/>
                <w:color w:val="000000"/>
                <w:sz w:val="23"/>
                <w:szCs w:val="23"/>
              </w:rPr>
            </w:pP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7A7A43"/>
                <w:sz w:val="23"/>
                <w:szCs w:val="23"/>
              </w:rPr>
              <w:t>json</w:t>
            </w:r>
            <w:r>
              <w:rPr>
                <w:rFonts w:ascii="Menlo" w:hAnsi="Menlo" w:cs="Menlo"/>
                <w:color w:val="000000"/>
                <w:sz w:val="23"/>
                <w:szCs w:val="23"/>
              </w:rPr>
              <w:t>({</w:t>
            </w:r>
            <w:r>
              <w:rPr>
                <w:rFonts w:ascii="Menlo" w:hAnsi="Menlo" w:cs="Menlo"/>
                <w:b/>
                <w:bCs/>
                <w:color w:val="660E7A"/>
                <w:sz w:val="23"/>
                <w:szCs w:val="23"/>
              </w:rPr>
              <w:t>pretty</w:t>
            </w:r>
            <w:r>
              <w:rPr>
                <w:rFonts w:ascii="Menlo" w:hAnsi="Menlo" w:cs="Menlo"/>
                <w:color w:val="000000"/>
                <w:sz w:val="23"/>
                <w:szCs w:val="23"/>
              </w:rPr>
              <w:t>:</w:t>
            </w:r>
            <w:r>
              <w:rPr>
                <w:rFonts w:ascii="Menlo" w:hAnsi="Menlo" w:cs="Menlo"/>
                <w:b/>
                <w:bCs/>
                <w:color w:val="000080"/>
                <w:sz w:val="23"/>
                <w:szCs w:val="23"/>
              </w:rPr>
              <w:t>false</w:t>
            </w:r>
            <w:r>
              <w:rPr>
                <w:rFonts w:ascii="Menlo" w:hAnsi="Menlo" w:cs="Menlo"/>
                <w:color w:val="000000"/>
                <w:sz w:val="23"/>
                <w:szCs w:val="23"/>
              </w:rPr>
              <w:t>,</w:t>
            </w:r>
            <w:r>
              <w:rPr>
                <w:rFonts w:ascii="Menlo" w:hAnsi="Menlo" w:cs="Menlo"/>
                <w:b/>
                <w:bCs/>
                <w:color w:val="660E7A"/>
                <w:sz w:val="23"/>
                <w:szCs w:val="23"/>
              </w:rPr>
              <w:t>param</w:t>
            </w:r>
            <w:r>
              <w:rPr>
                <w:rFonts w:ascii="Menlo" w:hAnsi="Menlo" w:cs="Menlo"/>
                <w:color w:val="000000"/>
                <w:sz w:val="23"/>
                <w:szCs w:val="23"/>
              </w:rPr>
              <w:t>:</w:t>
            </w:r>
            <w:r>
              <w:rPr>
                <w:rFonts w:ascii="Menlo" w:hAnsi="Menlo" w:cs="Menlo"/>
                <w:b/>
                <w:bCs/>
                <w:color w:val="008000"/>
                <w:sz w:val="23"/>
                <w:szCs w:val="23"/>
              </w:rPr>
              <w:t>'pretty'</w:t>
            </w:r>
            <w:r>
              <w:rPr>
                <w:rFonts w:ascii="Menlo" w:hAnsi="Menlo" w:cs="Menlo"/>
                <w:color w:val="000000"/>
                <w:sz w:val="23"/>
                <w:szCs w:val="23"/>
              </w:rPr>
              <w:t>}));</w:t>
            </w:r>
          </w:p>
        </w:tc>
      </w:tr>
    </w:tbl>
    <w:p w14:paraId="05AC9B7D" w14:textId="77777777" w:rsidR="00822A3E" w:rsidRDefault="00822A3E" w:rsidP="00822A3E">
      <w:pPr>
        <w:pStyle w:val="a8"/>
        <w:ind w:left="1260" w:firstLineChars="0" w:firstLine="0"/>
      </w:pPr>
      <w:r>
        <w:rPr>
          <w:rFonts w:hint="eastAsia"/>
        </w:rPr>
        <w:t>此时：</w:t>
      </w:r>
    </w:p>
    <w:p w14:paraId="3240144A" w14:textId="79C0F7DD" w:rsidR="00822A3E" w:rsidRDefault="00822A3E" w:rsidP="00822A3E">
      <w:pPr>
        <w:pStyle w:val="a8"/>
        <w:ind w:left="1260" w:firstLineChars="0"/>
      </w:pPr>
      <w:r>
        <w:rPr>
          <w:rFonts w:hint="eastAsia"/>
        </w:rPr>
        <w:t>如果http请求没有携带pretty参数，则本次响应不使用转换功能</w:t>
      </w:r>
    </w:p>
    <w:p w14:paraId="1B2829A4" w14:textId="19DA16E3" w:rsidR="00822A3E" w:rsidRDefault="00822A3E" w:rsidP="00822A3E">
      <w:pPr>
        <w:pStyle w:val="a8"/>
        <w:ind w:left="1260" w:firstLineChars="0"/>
      </w:pPr>
      <w:r>
        <w:tab/>
      </w:r>
      <w:r w:rsidRPr="00822A3E">
        <w:rPr>
          <w:noProof/>
        </w:rPr>
        <w:drawing>
          <wp:inline distT="0" distB="0" distL="0" distR="0" wp14:anchorId="5EACBD95" wp14:editId="6053FB29">
            <wp:extent cx="2081719" cy="501312"/>
            <wp:effectExtent l="0" t="0" r="127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107709" cy="507571"/>
                    </a:xfrm>
                    <a:prstGeom prst="rect">
                      <a:avLst/>
                    </a:prstGeom>
                  </pic:spPr>
                </pic:pic>
              </a:graphicData>
            </a:graphic>
          </wp:inline>
        </w:drawing>
      </w:r>
    </w:p>
    <w:p w14:paraId="086E2C78" w14:textId="103871F1" w:rsidR="00822A3E" w:rsidRDefault="00822A3E" w:rsidP="00822A3E">
      <w:pPr>
        <w:pStyle w:val="a8"/>
        <w:ind w:left="1260" w:firstLineChars="0" w:firstLine="0"/>
      </w:pPr>
      <w:r>
        <w:lastRenderedPageBreak/>
        <w:tab/>
      </w:r>
      <w:r>
        <w:rPr>
          <w:rFonts w:hint="eastAsia"/>
        </w:rPr>
        <w:t>如果http请求携带了pretty参数，则本次响应使用转换功能</w:t>
      </w:r>
    </w:p>
    <w:p w14:paraId="6077DA6E" w14:textId="54E54F6D" w:rsidR="00822A3E" w:rsidRDefault="00822A3E" w:rsidP="00822A3E">
      <w:pPr>
        <w:pStyle w:val="a8"/>
        <w:ind w:left="1260" w:firstLineChars="0" w:firstLine="0"/>
      </w:pPr>
      <w:r>
        <w:tab/>
      </w:r>
      <w:r>
        <w:tab/>
      </w:r>
      <w:r w:rsidRPr="00822A3E">
        <w:rPr>
          <w:noProof/>
        </w:rPr>
        <w:drawing>
          <wp:inline distT="0" distB="0" distL="0" distR="0" wp14:anchorId="7C24FD68" wp14:editId="7971E2A6">
            <wp:extent cx="2120630" cy="666279"/>
            <wp:effectExtent l="0" t="0" r="63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129554" cy="669083"/>
                    </a:xfrm>
                    <a:prstGeom prst="rect">
                      <a:avLst/>
                    </a:prstGeom>
                  </pic:spPr>
                </pic:pic>
              </a:graphicData>
            </a:graphic>
          </wp:inline>
        </w:drawing>
      </w:r>
    </w:p>
    <w:p w14:paraId="2110F783" w14:textId="4B685254" w:rsidR="00822A3E" w:rsidRDefault="00822A3E" w:rsidP="00315AED">
      <w:pPr>
        <w:pStyle w:val="a8"/>
        <w:numPr>
          <w:ilvl w:val="0"/>
          <w:numId w:val="208"/>
        </w:numPr>
        <w:ind w:firstLineChars="0"/>
      </w:pPr>
      <w:r>
        <w:rPr>
          <w:rFonts w:hint="eastAsia"/>
        </w:rPr>
        <w:t>参数</w:t>
      </w:r>
    </w:p>
    <w:p w14:paraId="7C2B43B8" w14:textId="0844D4F6" w:rsidR="00822A3E" w:rsidRDefault="00822A3E" w:rsidP="00315AED">
      <w:pPr>
        <w:pStyle w:val="a8"/>
        <w:numPr>
          <w:ilvl w:val="1"/>
          <w:numId w:val="208"/>
        </w:numPr>
        <w:ind w:firstLineChars="0"/>
      </w:pPr>
      <w:r>
        <w:rPr>
          <w:rFonts w:hint="eastAsia"/>
        </w:rPr>
        <w:t>pretty</w:t>
      </w:r>
    </w:p>
    <w:p w14:paraId="599AC944" w14:textId="69B1D2A4" w:rsidR="00822A3E" w:rsidRDefault="00822A3E" w:rsidP="00822A3E">
      <w:pPr>
        <w:pStyle w:val="a8"/>
        <w:ind w:left="1260" w:firstLineChars="0" w:firstLine="0"/>
      </w:pPr>
      <w:r>
        <w:rPr>
          <w:rFonts w:hint="eastAsia"/>
        </w:rPr>
        <w:t>http请求不携带param参数指定的字符串时，是否启用转换功能</w:t>
      </w:r>
    </w:p>
    <w:p w14:paraId="65EAC7F9" w14:textId="517C9236" w:rsidR="00822A3E" w:rsidRDefault="00822A3E" w:rsidP="00822A3E">
      <w:pPr>
        <w:pStyle w:val="a8"/>
        <w:ind w:left="1260" w:firstLineChars="0" w:firstLine="0"/>
      </w:pPr>
      <w:r>
        <w:rPr>
          <w:rFonts w:hint="eastAsia"/>
        </w:rPr>
        <w:t>默认：true</w:t>
      </w:r>
    </w:p>
    <w:p w14:paraId="53AA8C73" w14:textId="1B8EA838" w:rsidR="00822A3E" w:rsidRDefault="00822A3E" w:rsidP="00315AED">
      <w:pPr>
        <w:pStyle w:val="a8"/>
        <w:numPr>
          <w:ilvl w:val="1"/>
          <w:numId w:val="208"/>
        </w:numPr>
        <w:ind w:firstLineChars="0"/>
      </w:pPr>
      <w:r>
        <w:rPr>
          <w:rFonts w:hint="eastAsia"/>
        </w:rPr>
        <w:t>param</w:t>
      </w:r>
    </w:p>
    <w:p w14:paraId="3301EFB2" w14:textId="4B6EE2AF" w:rsidR="00822A3E" w:rsidRDefault="00822A3E" w:rsidP="00822A3E">
      <w:pPr>
        <w:pStyle w:val="a8"/>
        <w:ind w:left="1260" w:firstLineChars="0" w:firstLine="0"/>
      </w:pPr>
      <w:r>
        <w:rPr>
          <w:rFonts w:hint="eastAsia"/>
        </w:rPr>
        <w:t>当pretty参数为false时，http请求携带什么字符串时启动转换功能</w:t>
      </w:r>
    </w:p>
    <w:p w14:paraId="77FB2D1C" w14:textId="6A614AD2" w:rsidR="00822A3E" w:rsidRDefault="00822A3E" w:rsidP="00822A3E">
      <w:pPr>
        <w:pStyle w:val="a8"/>
        <w:ind w:left="1260" w:firstLineChars="0" w:firstLine="0"/>
      </w:pPr>
      <w:r>
        <w:rPr>
          <w:rFonts w:hint="eastAsia"/>
        </w:rPr>
        <w:t>默认：none</w:t>
      </w:r>
    </w:p>
    <w:p w14:paraId="31804C7B" w14:textId="43872094" w:rsidR="00822A3E" w:rsidRDefault="00822A3E" w:rsidP="00822A3E">
      <w:pPr>
        <w:pStyle w:val="a8"/>
        <w:ind w:left="1260" w:firstLineChars="0" w:firstLine="0"/>
      </w:pPr>
      <w:r>
        <w:rPr>
          <w:rFonts w:hint="eastAsia"/>
        </w:rPr>
        <w:t>注意：http请求只携带字符串即可，无需指定该参数的值</w:t>
      </w:r>
    </w:p>
    <w:p w14:paraId="4AD8376C" w14:textId="6A6C58E2" w:rsidR="00822A3E" w:rsidRDefault="00822A3E" w:rsidP="00315AED">
      <w:pPr>
        <w:pStyle w:val="a8"/>
        <w:numPr>
          <w:ilvl w:val="1"/>
          <w:numId w:val="208"/>
        </w:numPr>
        <w:ind w:firstLineChars="0"/>
      </w:pPr>
      <w:r>
        <w:rPr>
          <w:rFonts w:hint="eastAsia"/>
        </w:rPr>
        <w:t>spaces</w:t>
      </w:r>
    </w:p>
    <w:p w14:paraId="55608EE0" w14:textId="3C479C66" w:rsidR="00E80826" w:rsidRPr="00822A3E" w:rsidRDefault="00E80826" w:rsidP="00E80826">
      <w:pPr>
        <w:pStyle w:val="a8"/>
        <w:ind w:left="1260" w:firstLineChars="0" w:firstLine="0"/>
      </w:pPr>
      <w:r>
        <w:rPr>
          <w:rFonts w:hint="eastAsia"/>
        </w:rPr>
        <w:t>漂亮格式中使用几个空格</w:t>
      </w:r>
    </w:p>
    <w:p w14:paraId="6D854604" w14:textId="7597C95A" w:rsidR="00F357D6" w:rsidRDefault="00E80826" w:rsidP="00E80826">
      <w:pPr>
        <w:pStyle w:val="3"/>
      </w:pPr>
      <w:r>
        <w:rPr>
          <w:rFonts w:hint="eastAsia"/>
        </w:rPr>
        <w:t>koa2-cors（</w:t>
      </w:r>
      <w:r w:rsidR="00B37412">
        <w:rPr>
          <w:rFonts w:hint="eastAsia"/>
        </w:rPr>
        <w:t>跨域</w:t>
      </w:r>
      <w:r>
        <w:rPr>
          <w:rFonts w:hint="eastAsia"/>
        </w:rPr>
        <w:t>）</w:t>
      </w:r>
    </w:p>
    <w:p w14:paraId="5B147A7A" w14:textId="49E1F9DF" w:rsidR="00B37412" w:rsidRDefault="00342F6D" w:rsidP="00315AED">
      <w:pPr>
        <w:pStyle w:val="a8"/>
        <w:numPr>
          <w:ilvl w:val="0"/>
          <w:numId w:val="208"/>
        </w:numPr>
        <w:ind w:firstLineChars="0"/>
      </w:pPr>
      <w:r>
        <w:rPr>
          <w:rFonts w:hint="eastAsia"/>
        </w:rPr>
        <w:t>作用</w:t>
      </w:r>
    </w:p>
    <w:p w14:paraId="7D3BCE27" w14:textId="7A37F0FB" w:rsidR="00342F6D" w:rsidRDefault="00342F6D" w:rsidP="00342F6D">
      <w:pPr>
        <w:pStyle w:val="a8"/>
        <w:ind w:left="840" w:firstLineChars="0" w:firstLine="0"/>
      </w:pPr>
      <w:r>
        <w:rPr>
          <w:rFonts w:hint="eastAsia"/>
        </w:rPr>
        <w:t>用于处理</w:t>
      </w:r>
      <w:hyperlink w:anchor="跨域" w:history="1">
        <w:r w:rsidRPr="00342F6D">
          <w:rPr>
            <w:rStyle w:val="a6"/>
            <w:rFonts w:hint="eastAsia"/>
          </w:rPr>
          <w:t>跨域</w:t>
        </w:r>
      </w:hyperlink>
      <w:r>
        <w:rPr>
          <w:rFonts w:hint="eastAsia"/>
        </w:rPr>
        <w:t>问题</w:t>
      </w:r>
    </w:p>
    <w:p w14:paraId="4F24C97D" w14:textId="03054345" w:rsidR="00342F6D" w:rsidRDefault="00342F6D" w:rsidP="00315AED">
      <w:pPr>
        <w:pStyle w:val="a8"/>
        <w:numPr>
          <w:ilvl w:val="0"/>
          <w:numId w:val="208"/>
        </w:numPr>
        <w:ind w:firstLineChars="0"/>
      </w:pPr>
      <w:r>
        <w:rPr>
          <w:rFonts w:hint="eastAsia"/>
        </w:rPr>
        <w:t>安装</w:t>
      </w:r>
    </w:p>
    <w:p w14:paraId="01A98369" w14:textId="7AA24FF9" w:rsidR="00342F6D" w:rsidRDefault="00342F6D" w:rsidP="00342F6D">
      <w:pPr>
        <w:pStyle w:val="a8"/>
        <w:ind w:left="840" w:firstLineChars="0" w:firstLine="0"/>
      </w:pPr>
      <w:r>
        <w:rPr>
          <w:rFonts w:hint="eastAsia"/>
        </w:rPr>
        <w:t>npm</w:t>
      </w:r>
      <w:r>
        <w:t xml:space="preserve"> install koa-cors --save</w:t>
      </w:r>
    </w:p>
    <w:p w14:paraId="7BF26B34" w14:textId="61A49308" w:rsidR="00342F6D" w:rsidRDefault="00342F6D" w:rsidP="00315AED">
      <w:pPr>
        <w:pStyle w:val="a8"/>
        <w:numPr>
          <w:ilvl w:val="0"/>
          <w:numId w:val="208"/>
        </w:numPr>
        <w:ind w:firstLineChars="0"/>
      </w:pPr>
      <w:r>
        <w:rPr>
          <w:rFonts w:hint="eastAsia"/>
        </w:rPr>
        <w:t>用法</w:t>
      </w:r>
    </w:p>
    <w:p w14:paraId="2B8B85C8" w14:textId="60FF5445" w:rsidR="0017747C" w:rsidRDefault="0017747C" w:rsidP="00315AED">
      <w:pPr>
        <w:pStyle w:val="a8"/>
        <w:numPr>
          <w:ilvl w:val="1"/>
          <w:numId w:val="208"/>
        </w:numPr>
        <w:ind w:firstLineChars="0"/>
      </w:pPr>
      <w:r>
        <w:rPr>
          <w:rFonts w:hint="eastAsia"/>
        </w:rPr>
        <w:t>以默认参数使用</w:t>
      </w:r>
    </w:p>
    <w:tbl>
      <w:tblPr>
        <w:tblStyle w:val="ac"/>
        <w:tblW w:w="0" w:type="auto"/>
        <w:tblInd w:w="1260" w:type="dxa"/>
        <w:tblLook w:val="04A0" w:firstRow="1" w:lastRow="0" w:firstColumn="1" w:lastColumn="0" w:noHBand="0" w:noVBand="1"/>
      </w:tblPr>
      <w:tblGrid>
        <w:gridCol w:w="7036"/>
      </w:tblGrid>
      <w:tr w:rsidR="0017747C" w14:paraId="1CF4AFB0" w14:textId="77777777" w:rsidTr="0017747C">
        <w:tc>
          <w:tcPr>
            <w:tcW w:w="8296" w:type="dxa"/>
          </w:tcPr>
          <w:p w14:paraId="102600AD" w14:textId="68F82174" w:rsidR="0017747C" w:rsidRPr="0017747C" w:rsidRDefault="0017747C" w:rsidP="0017747C">
            <w:pPr>
              <w:pStyle w:val="HTML0"/>
              <w:shd w:val="clear" w:color="auto" w:fill="FFFFFF"/>
              <w:rPr>
                <w:rFonts w:ascii="Menlo" w:hAnsi="Menlo" w:cs="Menlo"/>
                <w:color w:val="000000"/>
                <w:sz w:val="23"/>
                <w:szCs w:val="23"/>
              </w:rPr>
            </w:pP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7A7A43"/>
                <w:sz w:val="23"/>
                <w:szCs w:val="23"/>
              </w:rPr>
              <w:t>cors</w:t>
            </w:r>
            <w:r>
              <w:rPr>
                <w:rFonts w:ascii="Menlo" w:hAnsi="Menlo" w:cs="Menlo"/>
                <w:color w:val="000000"/>
                <w:sz w:val="23"/>
                <w:szCs w:val="23"/>
              </w:rPr>
              <w:t>());</w:t>
            </w:r>
          </w:p>
        </w:tc>
      </w:tr>
    </w:tbl>
    <w:p w14:paraId="49F6B9B1" w14:textId="3386D0E6" w:rsidR="0017747C" w:rsidRDefault="0017747C" w:rsidP="0017747C">
      <w:pPr>
        <w:pStyle w:val="a8"/>
        <w:ind w:left="1260" w:firstLineChars="0" w:firstLine="0"/>
      </w:pPr>
      <w:r>
        <w:rPr>
          <w:rFonts w:hint="eastAsia"/>
        </w:rPr>
        <w:t>此时所有参数均使用默认值</w:t>
      </w:r>
    </w:p>
    <w:p w14:paraId="3E50B98D" w14:textId="373A12F9" w:rsidR="0017747C" w:rsidRDefault="0017747C" w:rsidP="00315AED">
      <w:pPr>
        <w:pStyle w:val="a8"/>
        <w:numPr>
          <w:ilvl w:val="1"/>
          <w:numId w:val="208"/>
        </w:numPr>
        <w:ind w:firstLineChars="0"/>
      </w:pPr>
      <w:r>
        <w:rPr>
          <w:rFonts w:hint="eastAsia"/>
        </w:rPr>
        <w:t>也可以指定参数使用</w:t>
      </w:r>
    </w:p>
    <w:tbl>
      <w:tblPr>
        <w:tblStyle w:val="ac"/>
        <w:tblW w:w="0" w:type="auto"/>
        <w:tblInd w:w="1260" w:type="dxa"/>
        <w:tblLook w:val="04A0" w:firstRow="1" w:lastRow="0" w:firstColumn="1" w:lastColumn="0" w:noHBand="0" w:noVBand="1"/>
      </w:tblPr>
      <w:tblGrid>
        <w:gridCol w:w="7036"/>
      </w:tblGrid>
      <w:tr w:rsidR="0017747C" w14:paraId="71ADCB4F" w14:textId="77777777" w:rsidTr="0017747C">
        <w:tc>
          <w:tcPr>
            <w:tcW w:w="8296" w:type="dxa"/>
          </w:tcPr>
          <w:p w14:paraId="2EBF084A" w14:textId="7D708A1F" w:rsidR="0017747C" w:rsidRPr="0017747C" w:rsidRDefault="0017747C" w:rsidP="0017747C">
            <w:pPr>
              <w:pStyle w:val="HTML0"/>
              <w:shd w:val="clear" w:color="auto" w:fill="FFFFFF"/>
              <w:rPr>
                <w:rFonts w:ascii="Menlo" w:hAnsi="Menlo" w:cs="Menlo"/>
                <w:color w:val="000000"/>
                <w:sz w:val="18"/>
                <w:szCs w:val="18"/>
              </w:rPr>
            </w:pPr>
            <w:r w:rsidRPr="0017747C">
              <w:rPr>
                <w:rFonts w:ascii="Menlo" w:hAnsi="Menlo" w:cs="Menlo"/>
                <w:color w:val="458383"/>
                <w:sz w:val="18"/>
                <w:szCs w:val="18"/>
              </w:rPr>
              <w:t>app</w:t>
            </w:r>
            <w:r w:rsidRPr="0017747C">
              <w:rPr>
                <w:rFonts w:ascii="Menlo" w:hAnsi="Menlo" w:cs="Menlo"/>
                <w:color w:val="000000"/>
                <w:sz w:val="18"/>
                <w:szCs w:val="18"/>
              </w:rPr>
              <w:t>.</w:t>
            </w:r>
            <w:r w:rsidRPr="0017747C">
              <w:rPr>
                <w:rFonts w:ascii="Menlo" w:hAnsi="Menlo" w:cs="Menlo"/>
                <w:color w:val="7A7A43"/>
                <w:sz w:val="18"/>
                <w:szCs w:val="18"/>
              </w:rPr>
              <w:t>use</w:t>
            </w:r>
            <w:r w:rsidRPr="0017747C">
              <w:rPr>
                <w:rFonts w:ascii="Menlo" w:hAnsi="Menlo" w:cs="Menlo"/>
                <w:color w:val="000000"/>
                <w:sz w:val="18"/>
                <w:szCs w:val="18"/>
              </w:rPr>
              <w:t>(</w:t>
            </w:r>
            <w:r w:rsidRPr="0017747C">
              <w:rPr>
                <w:rFonts w:ascii="Menlo" w:hAnsi="Menlo" w:cs="Menlo"/>
                <w:color w:val="7A7A43"/>
                <w:sz w:val="18"/>
                <w:szCs w:val="18"/>
              </w:rPr>
              <w:t>cors</w:t>
            </w:r>
            <w:r w:rsidRPr="0017747C">
              <w:rPr>
                <w:rFonts w:ascii="Menlo" w:hAnsi="Menlo" w:cs="Menlo"/>
                <w:color w:val="000000"/>
                <w:sz w:val="18"/>
                <w:szCs w:val="18"/>
              </w:rPr>
              <w:t>({</w:t>
            </w:r>
            <w:r w:rsidRPr="0017747C">
              <w:rPr>
                <w:rFonts w:ascii="Menlo" w:hAnsi="Menlo" w:cs="Menlo"/>
                <w:color w:val="000000"/>
                <w:sz w:val="18"/>
                <w:szCs w:val="18"/>
              </w:rPr>
              <w:br/>
              <w:t xml:space="preserve">    </w:t>
            </w:r>
            <w:r w:rsidRPr="0017747C">
              <w:rPr>
                <w:rFonts w:ascii="Menlo" w:hAnsi="Menlo" w:cs="Menlo"/>
                <w:color w:val="7A7A43"/>
                <w:sz w:val="18"/>
                <w:szCs w:val="18"/>
              </w:rPr>
              <w:t>origin</w:t>
            </w:r>
            <w:r w:rsidRPr="0017747C">
              <w:rPr>
                <w:rFonts w:ascii="Menlo" w:hAnsi="Menlo" w:cs="Menlo"/>
                <w:color w:val="000000"/>
                <w:sz w:val="18"/>
                <w:szCs w:val="18"/>
              </w:rPr>
              <w:t xml:space="preserve">: </w:t>
            </w:r>
            <w:r w:rsidRPr="0017747C">
              <w:rPr>
                <w:rFonts w:ascii="Menlo" w:hAnsi="Menlo" w:cs="Menlo"/>
                <w:b/>
                <w:bCs/>
                <w:color w:val="000080"/>
                <w:sz w:val="18"/>
                <w:szCs w:val="18"/>
              </w:rPr>
              <w:t>function</w:t>
            </w:r>
            <w:r w:rsidRPr="0017747C">
              <w:rPr>
                <w:rFonts w:ascii="Menlo" w:hAnsi="Menlo" w:cs="Menlo"/>
                <w:color w:val="000000"/>
                <w:sz w:val="18"/>
                <w:szCs w:val="18"/>
              </w:rPr>
              <w:t>(ctx) {</w:t>
            </w:r>
            <w:r w:rsidRPr="0017747C">
              <w:rPr>
                <w:rFonts w:ascii="Menlo" w:hAnsi="Menlo" w:cs="Menlo"/>
                <w:color w:val="000000"/>
                <w:sz w:val="18"/>
                <w:szCs w:val="18"/>
              </w:rPr>
              <w:br/>
              <w:t xml:space="preserve">        </w:t>
            </w:r>
            <w:r w:rsidRPr="0017747C">
              <w:rPr>
                <w:rFonts w:ascii="Menlo" w:hAnsi="Menlo" w:cs="Menlo"/>
                <w:i/>
                <w:iCs/>
                <w:color w:val="808080"/>
                <w:sz w:val="18"/>
                <w:szCs w:val="18"/>
              </w:rPr>
              <w:t>//</w:t>
            </w:r>
            <w:r w:rsidRPr="0017747C">
              <w:rPr>
                <w:rFonts w:ascii="Menlo" w:hAnsi="Menlo" w:cs="Menlo"/>
                <w:i/>
                <w:iCs/>
                <w:color w:val="808080"/>
                <w:sz w:val="18"/>
                <w:szCs w:val="18"/>
              </w:rPr>
              <w:t>跨多域名：判断本次请求的</w:t>
            </w:r>
            <w:r w:rsidRPr="0017747C">
              <w:rPr>
                <w:rFonts w:ascii="Menlo" w:hAnsi="Menlo" w:cs="Menlo"/>
                <w:i/>
                <w:iCs/>
                <w:color w:val="808080"/>
                <w:sz w:val="18"/>
                <w:szCs w:val="18"/>
              </w:rPr>
              <w:t>origin</w:t>
            </w:r>
            <w:r w:rsidRPr="0017747C">
              <w:rPr>
                <w:rFonts w:ascii="Menlo" w:hAnsi="Menlo" w:cs="Menlo"/>
                <w:i/>
                <w:iCs/>
                <w:color w:val="808080"/>
                <w:sz w:val="18"/>
                <w:szCs w:val="18"/>
              </w:rPr>
              <w:t>是否在允许的域名内</w:t>
            </w:r>
            <w:r w:rsidRPr="0017747C">
              <w:rPr>
                <w:rFonts w:ascii="Menlo" w:hAnsi="Menlo" w:cs="Menlo"/>
                <w:i/>
                <w:iCs/>
                <w:color w:val="808080"/>
                <w:sz w:val="18"/>
                <w:szCs w:val="18"/>
              </w:rPr>
              <w:br/>
              <w:t xml:space="preserve">        //</w:t>
            </w:r>
            <w:r w:rsidRPr="0017747C">
              <w:rPr>
                <w:rFonts w:ascii="Menlo" w:hAnsi="Menlo" w:cs="Menlo"/>
                <w:i/>
                <w:iCs/>
                <w:color w:val="808080"/>
                <w:sz w:val="18"/>
                <w:szCs w:val="18"/>
              </w:rPr>
              <w:t>跨本站点内多</w:t>
            </w:r>
            <w:r w:rsidRPr="0017747C">
              <w:rPr>
                <w:rFonts w:ascii="Menlo" w:hAnsi="Menlo" w:cs="Menlo"/>
                <w:i/>
                <w:iCs/>
                <w:color w:val="808080"/>
                <w:sz w:val="18"/>
                <w:szCs w:val="18"/>
              </w:rPr>
              <w:t>url</w:t>
            </w:r>
            <w:r w:rsidRPr="0017747C">
              <w:rPr>
                <w:rFonts w:ascii="Menlo" w:hAnsi="Menlo" w:cs="Menlo"/>
                <w:i/>
                <w:iCs/>
                <w:color w:val="808080"/>
                <w:sz w:val="18"/>
                <w:szCs w:val="18"/>
              </w:rPr>
              <w:t>：判断本次请求的</w:t>
            </w:r>
            <w:r w:rsidRPr="0017747C">
              <w:rPr>
                <w:rFonts w:ascii="Menlo" w:hAnsi="Menlo" w:cs="Menlo"/>
                <w:i/>
                <w:iCs/>
                <w:color w:val="808080"/>
                <w:sz w:val="18"/>
                <w:szCs w:val="18"/>
              </w:rPr>
              <w:t>url</w:t>
            </w:r>
            <w:r w:rsidRPr="0017747C">
              <w:rPr>
                <w:rFonts w:ascii="Menlo" w:hAnsi="Menlo" w:cs="Menlo"/>
                <w:i/>
                <w:iCs/>
                <w:color w:val="808080"/>
                <w:sz w:val="18"/>
                <w:szCs w:val="18"/>
              </w:rPr>
              <w:t>是否在允许的</w:t>
            </w:r>
            <w:r w:rsidRPr="0017747C">
              <w:rPr>
                <w:rFonts w:ascii="Menlo" w:hAnsi="Menlo" w:cs="Menlo"/>
                <w:i/>
                <w:iCs/>
                <w:color w:val="808080"/>
                <w:sz w:val="18"/>
                <w:szCs w:val="18"/>
              </w:rPr>
              <w:t>url</w:t>
            </w:r>
            <w:r w:rsidRPr="0017747C">
              <w:rPr>
                <w:rFonts w:ascii="Menlo" w:hAnsi="Menlo" w:cs="Menlo"/>
                <w:i/>
                <w:iCs/>
                <w:color w:val="808080"/>
                <w:sz w:val="18"/>
                <w:szCs w:val="18"/>
              </w:rPr>
              <w:t>内</w:t>
            </w:r>
            <w:r w:rsidRPr="0017747C">
              <w:rPr>
                <w:rFonts w:ascii="Menlo" w:hAnsi="Menlo" w:cs="Menlo"/>
                <w:i/>
                <w:iCs/>
                <w:color w:val="808080"/>
                <w:sz w:val="18"/>
                <w:szCs w:val="18"/>
              </w:rPr>
              <w:br/>
              <w:t xml:space="preserve">        </w:t>
            </w:r>
            <w:r w:rsidRPr="0017747C">
              <w:rPr>
                <w:rFonts w:ascii="Menlo" w:hAnsi="Menlo" w:cs="Menlo"/>
                <w:b/>
                <w:bCs/>
                <w:color w:val="000080"/>
                <w:sz w:val="18"/>
                <w:szCs w:val="18"/>
              </w:rPr>
              <w:t>if</w:t>
            </w:r>
            <w:r w:rsidRPr="0017747C">
              <w:rPr>
                <w:rFonts w:ascii="Menlo" w:hAnsi="Menlo" w:cs="Menlo"/>
                <w:color w:val="000000"/>
                <w:sz w:val="18"/>
                <w:szCs w:val="18"/>
              </w:rPr>
              <w:t>((</w:t>
            </w:r>
            <w:r w:rsidRPr="0017747C">
              <w:rPr>
                <w:rFonts w:ascii="Menlo" w:hAnsi="Menlo" w:cs="Menlo"/>
                <w:color w:val="458383"/>
                <w:sz w:val="18"/>
                <w:szCs w:val="18"/>
              </w:rPr>
              <w:t>origins</w:t>
            </w:r>
            <w:r w:rsidRPr="0017747C">
              <w:rPr>
                <w:rFonts w:ascii="Menlo" w:hAnsi="Menlo" w:cs="Menlo"/>
                <w:color w:val="000000"/>
                <w:sz w:val="18"/>
                <w:szCs w:val="18"/>
              </w:rPr>
              <w:t>.</w:t>
            </w:r>
            <w:r w:rsidRPr="0017747C">
              <w:rPr>
                <w:rFonts w:ascii="Menlo" w:hAnsi="Menlo" w:cs="Menlo"/>
                <w:color w:val="7A7A43"/>
                <w:sz w:val="18"/>
                <w:szCs w:val="18"/>
              </w:rPr>
              <w:t>indexOf</w:t>
            </w:r>
            <w:r w:rsidRPr="0017747C">
              <w:rPr>
                <w:rFonts w:ascii="Menlo" w:hAnsi="Menlo" w:cs="Menlo"/>
                <w:color w:val="000000"/>
                <w:sz w:val="18"/>
                <w:szCs w:val="18"/>
              </w:rPr>
              <w:t>(ctx.</w:t>
            </w:r>
            <w:r w:rsidRPr="0017747C">
              <w:rPr>
                <w:rFonts w:ascii="Menlo" w:hAnsi="Menlo" w:cs="Menlo"/>
                <w:b/>
                <w:bCs/>
                <w:color w:val="660E7A"/>
                <w:sz w:val="18"/>
                <w:szCs w:val="18"/>
              </w:rPr>
              <w:t>header</w:t>
            </w:r>
            <w:r w:rsidRPr="0017747C">
              <w:rPr>
                <w:rFonts w:ascii="Menlo" w:hAnsi="Menlo" w:cs="Menlo"/>
                <w:color w:val="000000"/>
                <w:sz w:val="18"/>
                <w:szCs w:val="18"/>
              </w:rPr>
              <w:t>.</w:t>
            </w:r>
            <w:r w:rsidRPr="0017747C">
              <w:rPr>
                <w:rFonts w:ascii="Menlo" w:hAnsi="Menlo" w:cs="Menlo"/>
                <w:b/>
                <w:bCs/>
                <w:color w:val="660E7A"/>
                <w:sz w:val="18"/>
                <w:szCs w:val="18"/>
              </w:rPr>
              <w:t>origin</w:t>
            </w:r>
            <w:r w:rsidRPr="0017747C">
              <w:rPr>
                <w:rFonts w:ascii="Menlo" w:hAnsi="Menlo" w:cs="Menlo"/>
                <w:color w:val="000000"/>
                <w:sz w:val="18"/>
                <w:szCs w:val="18"/>
              </w:rPr>
              <w:t>) != -</w:t>
            </w:r>
            <w:r w:rsidRPr="0017747C">
              <w:rPr>
                <w:rFonts w:ascii="Menlo" w:hAnsi="Menlo" w:cs="Menlo"/>
                <w:color w:val="0000FF"/>
                <w:sz w:val="18"/>
                <w:szCs w:val="18"/>
              </w:rPr>
              <w:t>1</w:t>
            </w:r>
            <w:r w:rsidRPr="0017747C">
              <w:rPr>
                <w:rFonts w:ascii="Menlo" w:hAnsi="Menlo" w:cs="Menlo"/>
                <w:color w:val="000000"/>
                <w:sz w:val="18"/>
                <w:szCs w:val="18"/>
              </w:rPr>
              <w:t>) &amp;&amp; (</w:t>
            </w:r>
            <w:r w:rsidRPr="0017747C">
              <w:rPr>
                <w:rFonts w:ascii="Menlo" w:hAnsi="Menlo" w:cs="Menlo"/>
                <w:color w:val="458383"/>
                <w:sz w:val="18"/>
                <w:szCs w:val="18"/>
              </w:rPr>
              <w:t>urls</w:t>
            </w:r>
            <w:r w:rsidRPr="0017747C">
              <w:rPr>
                <w:rFonts w:ascii="Menlo" w:hAnsi="Menlo" w:cs="Menlo"/>
                <w:color w:val="000000"/>
                <w:sz w:val="18"/>
                <w:szCs w:val="18"/>
              </w:rPr>
              <w:t>.</w:t>
            </w:r>
            <w:r w:rsidRPr="0017747C">
              <w:rPr>
                <w:rFonts w:ascii="Menlo" w:hAnsi="Menlo" w:cs="Menlo"/>
                <w:color w:val="7A7A43"/>
                <w:sz w:val="18"/>
                <w:szCs w:val="18"/>
              </w:rPr>
              <w:t>indexOf</w:t>
            </w:r>
            <w:r w:rsidRPr="0017747C">
              <w:rPr>
                <w:rFonts w:ascii="Menlo" w:hAnsi="Menlo" w:cs="Menlo"/>
                <w:color w:val="000000"/>
                <w:sz w:val="18"/>
                <w:szCs w:val="18"/>
              </w:rPr>
              <w:t>(ctx.</w:t>
            </w:r>
            <w:r w:rsidRPr="0017747C">
              <w:rPr>
                <w:rFonts w:ascii="Menlo" w:hAnsi="Menlo" w:cs="Menlo"/>
                <w:b/>
                <w:bCs/>
                <w:color w:val="660E7A"/>
                <w:sz w:val="18"/>
                <w:szCs w:val="18"/>
              </w:rPr>
              <w:t>url</w:t>
            </w:r>
            <w:r w:rsidRPr="0017747C">
              <w:rPr>
                <w:rFonts w:ascii="Menlo" w:hAnsi="Menlo" w:cs="Menlo"/>
                <w:color w:val="000000"/>
                <w:sz w:val="18"/>
                <w:szCs w:val="18"/>
              </w:rPr>
              <w:t>) != -</w:t>
            </w:r>
            <w:r w:rsidRPr="0017747C">
              <w:rPr>
                <w:rFonts w:ascii="Menlo" w:hAnsi="Menlo" w:cs="Menlo"/>
                <w:color w:val="0000FF"/>
                <w:sz w:val="18"/>
                <w:szCs w:val="18"/>
              </w:rPr>
              <w:t>1</w:t>
            </w:r>
            <w:r w:rsidRPr="0017747C">
              <w:rPr>
                <w:rFonts w:ascii="Menlo" w:hAnsi="Menlo" w:cs="Menlo"/>
                <w:color w:val="000000"/>
                <w:sz w:val="18"/>
                <w:szCs w:val="18"/>
              </w:rPr>
              <w:t>)){</w:t>
            </w:r>
            <w:r w:rsidRPr="0017747C">
              <w:rPr>
                <w:rFonts w:ascii="Menlo" w:hAnsi="Menlo" w:cs="Menlo"/>
                <w:color w:val="000000"/>
                <w:sz w:val="18"/>
                <w:szCs w:val="18"/>
              </w:rPr>
              <w:br/>
              <w:t xml:space="preserve">            </w:t>
            </w:r>
            <w:r w:rsidRPr="0017747C">
              <w:rPr>
                <w:rFonts w:ascii="Menlo" w:hAnsi="Menlo" w:cs="Menlo"/>
                <w:b/>
                <w:bCs/>
                <w:color w:val="000080"/>
                <w:sz w:val="18"/>
                <w:szCs w:val="18"/>
              </w:rPr>
              <w:t xml:space="preserve">return </w:t>
            </w:r>
            <w:r w:rsidRPr="0017747C">
              <w:rPr>
                <w:rFonts w:ascii="Menlo" w:hAnsi="Menlo" w:cs="Menlo"/>
                <w:color w:val="000000"/>
                <w:sz w:val="18"/>
                <w:szCs w:val="18"/>
              </w:rPr>
              <w:t>ctx.</w:t>
            </w:r>
            <w:r w:rsidRPr="0017747C">
              <w:rPr>
                <w:rFonts w:ascii="Menlo" w:hAnsi="Menlo" w:cs="Menlo"/>
                <w:b/>
                <w:bCs/>
                <w:color w:val="660E7A"/>
                <w:sz w:val="18"/>
                <w:szCs w:val="18"/>
              </w:rPr>
              <w:t>header</w:t>
            </w:r>
            <w:r w:rsidRPr="0017747C">
              <w:rPr>
                <w:rFonts w:ascii="Menlo" w:hAnsi="Menlo" w:cs="Menlo"/>
                <w:color w:val="000000"/>
                <w:sz w:val="18"/>
                <w:szCs w:val="18"/>
              </w:rPr>
              <w:t>.</w:t>
            </w:r>
            <w:r w:rsidRPr="0017747C">
              <w:rPr>
                <w:rFonts w:ascii="Menlo" w:hAnsi="Menlo" w:cs="Menlo"/>
                <w:b/>
                <w:bCs/>
                <w:color w:val="660E7A"/>
                <w:sz w:val="18"/>
                <w:szCs w:val="18"/>
              </w:rPr>
              <w:t>origin</w:t>
            </w:r>
            <w:r w:rsidRPr="0017747C">
              <w:rPr>
                <w:rFonts w:ascii="Menlo" w:hAnsi="Menlo" w:cs="Menlo"/>
                <w:color w:val="000000"/>
                <w:sz w:val="18"/>
                <w:szCs w:val="18"/>
              </w:rPr>
              <w:t>;</w:t>
            </w:r>
            <w:r w:rsidRPr="0017747C">
              <w:rPr>
                <w:rFonts w:ascii="Menlo" w:hAnsi="Menlo" w:cs="Menlo"/>
                <w:color w:val="000000"/>
                <w:sz w:val="18"/>
                <w:szCs w:val="18"/>
              </w:rPr>
              <w:br/>
              <w:t xml:space="preserve">        }</w:t>
            </w:r>
            <w:r w:rsidRPr="0017747C">
              <w:rPr>
                <w:rFonts w:ascii="Menlo" w:hAnsi="Menlo" w:cs="Menlo"/>
                <w:color w:val="000000"/>
                <w:sz w:val="18"/>
                <w:szCs w:val="18"/>
              </w:rPr>
              <w:br/>
              <w:t xml:space="preserve">    },</w:t>
            </w:r>
            <w:r w:rsidRPr="0017747C">
              <w:rPr>
                <w:rFonts w:ascii="Menlo" w:hAnsi="Menlo" w:cs="Menlo"/>
                <w:color w:val="000000"/>
                <w:sz w:val="18"/>
                <w:szCs w:val="18"/>
              </w:rPr>
              <w:br/>
              <w:t xml:space="preserve">    </w:t>
            </w:r>
            <w:r w:rsidRPr="0017747C">
              <w:rPr>
                <w:rFonts w:ascii="Menlo" w:hAnsi="Menlo" w:cs="Menlo"/>
                <w:b/>
                <w:bCs/>
                <w:color w:val="660E7A"/>
                <w:sz w:val="18"/>
                <w:szCs w:val="18"/>
              </w:rPr>
              <w:t>exposeHeaders</w:t>
            </w:r>
            <w:r w:rsidRPr="0017747C">
              <w:rPr>
                <w:rFonts w:ascii="Menlo" w:hAnsi="Menlo" w:cs="Menlo"/>
                <w:color w:val="000000"/>
                <w:sz w:val="18"/>
                <w:szCs w:val="18"/>
              </w:rPr>
              <w:t>: [</w:t>
            </w:r>
            <w:r w:rsidRPr="0017747C">
              <w:rPr>
                <w:rFonts w:ascii="Menlo" w:hAnsi="Menlo" w:cs="Menlo"/>
                <w:b/>
                <w:bCs/>
                <w:color w:val="008000"/>
                <w:sz w:val="18"/>
                <w:szCs w:val="18"/>
              </w:rPr>
              <w:t>'Content-Length'</w:t>
            </w:r>
            <w:r w:rsidRPr="0017747C">
              <w:rPr>
                <w:rFonts w:ascii="Menlo" w:hAnsi="Menlo" w:cs="Menlo"/>
                <w:color w:val="000000"/>
                <w:sz w:val="18"/>
                <w:szCs w:val="18"/>
              </w:rPr>
              <w:t>,</w:t>
            </w:r>
            <w:r w:rsidRPr="0017747C">
              <w:rPr>
                <w:rFonts w:ascii="Menlo" w:hAnsi="Menlo" w:cs="Menlo"/>
                <w:b/>
                <w:bCs/>
                <w:color w:val="008000"/>
                <w:sz w:val="18"/>
                <w:szCs w:val="18"/>
              </w:rPr>
              <w:t>'Date'</w:t>
            </w:r>
            <w:r w:rsidRPr="0017747C">
              <w:rPr>
                <w:rFonts w:ascii="Menlo" w:hAnsi="Menlo" w:cs="Menlo"/>
                <w:color w:val="000000"/>
                <w:sz w:val="18"/>
                <w:szCs w:val="18"/>
              </w:rPr>
              <w:t>],</w:t>
            </w:r>
            <w:r w:rsidRPr="0017747C">
              <w:rPr>
                <w:rFonts w:ascii="Menlo" w:hAnsi="Menlo" w:cs="Menlo"/>
                <w:color w:val="000000"/>
                <w:sz w:val="18"/>
                <w:szCs w:val="18"/>
              </w:rPr>
              <w:br/>
              <w:t xml:space="preserve">    </w:t>
            </w:r>
            <w:r w:rsidRPr="0017747C">
              <w:rPr>
                <w:rFonts w:ascii="Menlo" w:hAnsi="Menlo" w:cs="Menlo"/>
                <w:b/>
                <w:bCs/>
                <w:color w:val="660E7A"/>
                <w:sz w:val="18"/>
                <w:szCs w:val="18"/>
              </w:rPr>
              <w:t>maxAge</w:t>
            </w:r>
            <w:r w:rsidRPr="0017747C">
              <w:rPr>
                <w:rFonts w:ascii="Menlo" w:hAnsi="Menlo" w:cs="Menlo"/>
                <w:color w:val="000000"/>
                <w:sz w:val="18"/>
                <w:szCs w:val="18"/>
              </w:rPr>
              <w:t xml:space="preserve">: </w:t>
            </w:r>
            <w:r w:rsidRPr="0017747C">
              <w:rPr>
                <w:rFonts w:ascii="Menlo" w:hAnsi="Menlo" w:cs="Menlo"/>
                <w:color w:val="0000FF"/>
                <w:sz w:val="18"/>
                <w:szCs w:val="18"/>
              </w:rPr>
              <w:t>3600</w:t>
            </w:r>
            <w:r w:rsidRPr="0017747C">
              <w:rPr>
                <w:rFonts w:ascii="Menlo" w:hAnsi="Menlo" w:cs="Menlo"/>
                <w:color w:val="000000"/>
                <w:sz w:val="18"/>
                <w:szCs w:val="18"/>
              </w:rPr>
              <w:t>*</w:t>
            </w:r>
            <w:r w:rsidRPr="0017747C">
              <w:rPr>
                <w:rFonts w:ascii="Menlo" w:hAnsi="Menlo" w:cs="Menlo"/>
                <w:color w:val="0000FF"/>
                <w:sz w:val="18"/>
                <w:szCs w:val="18"/>
              </w:rPr>
              <w:t>24</w:t>
            </w:r>
            <w:r w:rsidRPr="0017747C">
              <w:rPr>
                <w:rFonts w:ascii="Menlo" w:hAnsi="Menlo" w:cs="Menlo"/>
                <w:color w:val="000000"/>
                <w:sz w:val="18"/>
                <w:szCs w:val="18"/>
              </w:rPr>
              <w:t>,</w:t>
            </w:r>
            <w:r w:rsidRPr="0017747C">
              <w:rPr>
                <w:rFonts w:ascii="Menlo" w:hAnsi="Menlo" w:cs="Menlo"/>
                <w:color w:val="000000"/>
                <w:sz w:val="18"/>
                <w:szCs w:val="18"/>
              </w:rPr>
              <w:br/>
              <w:t xml:space="preserve">    </w:t>
            </w:r>
            <w:r w:rsidRPr="0017747C">
              <w:rPr>
                <w:rFonts w:ascii="Menlo" w:hAnsi="Menlo" w:cs="Menlo"/>
                <w:b/>
                <w:bCs/>
                <w:color w:val="660E7A"/>
                <w:sz w:val="18"/>
                <w:szCs w:val="18"/>
              </w:rPr>
              <w:t>credentials</w:t>
            </w:r>
            <w:r w:rsidRPr="0017747C">
              <w:rPr>
                <w:rFonts w:ascii="Menlo" w:hAnsi="Menlo" w:cs="Menlo"/>
                <w:color w:val="000000"/>
                <w:sz w:val="18"/>
                <w:szCs w:val="18"/>
              </w:rPr>
              <w:t xml:space="preserve">: </w:t>
            </w:r>
            <w:r w:rsidRPr="0017747C">
              <w:rPr>
                <w:rFonts w:ascii="Menlo" w:hAnsi="Menlo" w:cs="Menlo"/>
                <w:b/>
                <w:bCs/>
                <w:color w:val="000080"/>
                <w:sz w:val="18"/>
                <w:szCs w:val="18"/>
              </w:rPr>
              <w:t>true</w:t>
            </w:r>
            <w:r w:rsidRPr="0017747C">
              <w:rPr>
                <w:rFonts w:ascii="Menlo" w:hAnsi="Menlo" w:cs="Menlo"/>
                <w:color w:val="000000"/>
                <w:sz w:val="18"/>
                <w:szCs w:val="18"/>
              </w:rPr>
              <w:t>,</w:t>
            </w:r>
            <w:r w:rsidRPr="0017747C">
              <w:rPr>
                <w:rFonts w:ascii="Menlo" w:hAnsi="Menlo" w:cs="Menlo"/>
                <w:color w:val="000000"/>
                <w:sz w:val="18"/>
                <w:szCs w:val="18"/>
              </w:rPr>
              <w:br/>
              <w:t xml:space="preserve">    </w:t>
            </w:r>
            <w:r w:rsidRPr="0017747C">
              <w:rPr>
                <w:rFonts w:ascii="Menlo" w:hAnsi="Menlo" w:cs="Menlo"/>
                <w:b/>
                <w:bCs/>
                <w:color w:val="660E7A"/>
                <w:sz w:val="18"/>
                <w:szCs w:val="18"/>
              </w:rPr>
              <w:t>allowMethods</w:t>
            </w:r>
            <w:r w:rsidRPr="0017747C">
              <w:rPr>
                <w:rFonts w:ascii="Menlo" w:hAnsi="Menlo" w:cs="Menlo"/>
                <w:color w:val="000000"/>
                <w:sz w:val="18"/>
                <w:szCs w:val="18"/>
              </w:rPr>
              <w:t>: [</w:t>
            </w:r>
            <w:r w:rsidRPr="0017747C">
              <w:rPr>
                <w:rFonts w:ascii="Menlo" w:hAnsi="Menlo" w:cs="Menlo"/>
                <w:b/>
                <w:bCs/>
                <w:color w:val="008000"/>
                <w:sz w:val="18"/>
                <w:szCs w:val="18"/>
              </w:rPr>
              <w:t>'GET'</w:t>
            </w:r>
            <w:r w:rsidRPr="0017747C">
              <w:rPr>
                <w:rFonts w:ascii="Menlo" w:hAnsi="Menlo" w:cs="Menlo"/>
                <w:color w:val="000000"/>
                <w:sz w:val="18"/>
                <w:szCs w:val="18"/>
              </w:rPr>
              <w:t xml:space="preserve">, </w:t>
            </w:r>
            <w:r w:rsidRPr="0017747C">
              <w:rPr>
                <w:rFonts w:ascii="Menlo" w:hAnsi="Menlo" w:cs="Menlo"/>
                <w:b/>
                <w:bCs/>
                <w:color w:val="008000"/>
                <w:sz w:val="18"/>
                <w:szCs w:val="18"/>
              </w:rPr>
              <w:t>'POST'</w:t>
            </w:r>
            <w:r w:rsidRPr="0017747C">
              <w:rPr>
                <w:rFonts w:ascii="Menlo" w:hAnsi="Menlo" w:cs="Menlo"/>
                <w:color w:val="000000"/>
                <w:sz w:val="18"/>
                <w:szCs w:val="18"/>
              </w:rPr>
              <w:t>,</w:t>
            </w:r>
            <w:r w:rsidRPr="0017747C">
              <w:rPr>
                <w:rFonts w:ascii="Menlo" w:hAnsi="Menlo" w:cs="Menlo"/>
                <w:b/>
                <w:bCs/>
                <w:color w:val="008000"/>
                <w:sz w:val="18"/>
                <w:szCs w:val="18"/>
              </w:rPr>
              <w:t>'PUT'</w:t>
            </w:r>
            <w:r w:rsidRPr="0017747C">
              <w:rPr>
                <w:rFonts w:ascii="Menlo" w:hAnsi="Menlo" w:cs="Menlo"/>
                <w:color w:val="000000"/>
                <w:sz w:val="18"/>
                <w:szCs w:val="18"/>
              </w:rPr>
              <w:t>],</w:t>
            </w:r>
            <w:r w:rsidRPr="0017747C">
              <w:rPr>
                <w:rFonts w:ascii="Menlo" w:hAnsi="Menlo" w:cs="Menlo"/>
                <w:color w:val="000000"/>
                <w:sz w:val="18"/>
                <w:szCs w:val="18"/>
              </w:rPr>
              <w:br/>
              <w:t xml:space="preserve">    </w:t>
            </w:r>
            <w:r w:rsidRPr="0017747C">
              <w:rPr>
                <w:rFonts w:ascii="Menlo" w:hAnsi="Menlo" w:cs="Menlo"/>
                <w:b/>
                <w:bCs/>
                <w:color w:val="660E7A"/>
                <w:sz w:val="18"/>
                <w:szCs w:val="18"/>
              </w:rPr>
              <w:t>allowHeaders</w:t>
            </w:r>
            <w:r w:rsidRPr="0017747C">
              <w:rPr>
                <w:rFonts w:ascii="Menlo" w:hAnsi="Menlo" w:cs="Menlo"/>
                <w:color w:val="000000"/>
                <w:sz w:val="18"/>
                <w:szCs w:val="18"/>
              </w:rPr>
              <w:t>: [</w:t>
            </w:r>
            <w:r w:rsidRPr="0017747C">
              <w:rPr>
                <w:rFonts w:ascii="Menlo" w:hAnsi="Menlo" w:cs="Menlo"/>
                <w:b/>
                <w:bCs/>
                <w:color w:val="008000"/>
                <w:sz w:val="18"/>
                <w:szCs w:val="18"/>
              </w:rPr>
              <w:t>'key1'</w:t>
            </w:r>
            <w:r w:rsidRPr="0017747C">
              <w:rPr>
                <w:rFonts w:ascii="Menlo" w:hAnsi="Menlo" w:cs="Menlo"/>
                <w:color w:val="000000"/>
                <w:sz w:val="18"/>
                <w:szCs w:val="18"/>
              </w:rPr>
              <w:t>,</w:t>
            </w:r>
            <w:r w:rsidRPr="0017747C">
              <w:rPr>
                <w:rFonts w:ascii="Menlo" w:hAnsi="Menlo" w:cs="Menlo"/>
                <w:b/>
                <w:bCs/>
                <w:color w:val="008000"/>
                <w:sz w:val="18"/>
                <w:szCs w:val="18"/>
              </w:rPr>
              <w:t>'key2'</w:t>
            </w:r>
            <w:r w:rsidRPr="0017747C">
              <w:rPr>
                <w:rFonts w:ascii="Menlo" w:hAnsi="Menlo" w:cs="Menlo"/>
                <w:color w:val="000000"/>
                <w:sz w:val="18"/>
                <w:szCs w:val="18"/>
              </w:rPr>
              <w:t>]</w:t>
            </w:r>
            <w:r w:rsidRPr="0017747C">
              <w:rPr>
                <w:rFonts w:ascii="Menlo" w:hAnsi="Menlo" w:cs="Menlo"/>
                <w:color w:val="000000"/>
                <w:sz w:val="18"/>
                <w:szCs w:val="18"/>
              </w:rPr>
              <w:br/>
              <w:t>}));</w:t>
            </w:r>
          </w:p>
        </w:tc>
      </w:tr>
    </w:tbl>
    <w:p w14:paraId="5608CA04" w14:textId="77777777" w:rsidR="0017747C" w:rsidRDefault="0017747C" w:rsidP="0017747C">
      <w:pPr>
        <w:pStyle w:val="a8"/>
        <w:ind w:left="1260" w:firstLineChars="0" w:firstLine="0"/>
      </w:pPr>
    </w:p>
    <w:p w14:paraId="3FE30801" w14:textId="736602EF" w:rsidR="00342F6D" w:rsidRDefault="0017747C" w:rsidP="00315AED">
      <w:pPr>
        <w:pStyle w:val="a8"/>
        <w:numPr>
          <w:ilvl w:val="0"/>
          <w:numId w:val="208"/>
        </w:numPr>
        <w:ind w:firstLineChars="0"/>
      </w:pPr>
      <w:r>
        <w:rPr>
          <w:rFonts w:hint="eastAsia"/>
        </w:rPr>
        <w:lastRenderedPageBreak/>
        <w:t>参数</w:t>
      </w:r>
    </w:p>
    <w:p w14:paraId="155B7367" w14:textId="374723E7" w:rsidR="0017747C" w:rsidRDefault="0017747C" w:rsidP="0017747C">
      <w:pPr>
        <w:pStyle w:val="a8"/>
        <w:ind w:left="840" w:firstLineChars="0" w:firstLine="0"/>
      </w:pPr>
      <w:r>
        <w:rPr>
          <w:rFonts w:hint="eastAsia"/>
        </w:rPr>
        <w:t>所有参数都是用来设置</w:t>
      </w:r>
      <w:hyperlink w:anchor="CORS头字段" w:history="1">
        <w:r w:rsidRPr="0017747C">
          <w:rPr>
            <w:rStyle w:val="a6"/>
          </w:rPr>
          <w:t>CORS头字段</w:t>
        </w:r>
      </w:hyperlink>
      <w:r>
        <w:rPr>
          <w:rFonts w:hint="eastAsia"/>
        </w:rPr>
        <w:t>中的响应头的，头字段含义参见链接</w:t>
      </w:r>
    </w:p>
    <w:p w14:paraId="616FB40E" w14:textId="12C08E1F" w:rsidR="0017747C" w:rsidRDefault="0017747C" w:rsidP="00315AED">
      <w:pPr>
        <w:pStyle w:val="a8"/>
        <w:numPr>
          <w:ilvl w:val="1"/>
          <w:numId w:val="208"/>
        </w:numPr>
        <w:ind w:firstLineChars="0"/>
      </w:pPr>
      <w:r>
        <w:rPr>
          <w:rFonts w:hint="eastAsia"/>
        </w:rPr>
        <w:t>origin</w:t>
      </w:r>
    </w:p>
    <w:p w14:paraId="608363AE" w14:textId="447A024B" w:rsidR="0017747C" w:rsidRDefault="0017747C" w:rsidP="0017747C">
      <w:pPr>
        <w:pStyle w:val="a8"/>
        <w:ind w:left="1260" w:firstLineChars="0" w:firstLine="0"/>
      </w:pPr>
      <w:bookmarkStart w:id="92" w:name="OLE_LINK63"/>
      <w:bookmarkStart w:id="93" w:name="OLE_LINK64"/>
      <w:bookmarkStart w:id="94" w:name="OLE_LINK61"/>
      <w:bookmarkStart w:id="95" w:name="OLE_LINK62"/>
      <w:r>
        <w:rPr>
          <w:rFonts w:hint="eastAsia"/>
        </w:rPr>
        <w:t>用于配置Access</w:t>
      </w:r>
      <w:r>
        <w:t>-Control-Allow-Origin</w:t>
      </w:r>
      <w:r>
        <w:rPr>
          <w:rFonts w:hint="eastAsia"/>
        </w:rPr>
        <w:t>响应头</w:t>
      </w:r>
      <w:bookmarkEnd w:id="92"/>
      <w:bookmarkEnd w:id="93"/>
    </w:p>
    <w:bookmarkEnd w:id="94"/>
    <w:bookmarkEnd w:id="95"/>
    <w:p w14:paraId="17B6D535" w14:textId="7F86705C" w:rsidR="0017747C" w:rsidRDefault="0017747C" w:rsidP="0017747C">
      <w:pPr>
        <w:pStyle w:val="a8"/>
        <w:ind w:left="1260" w:firstLineChars="0" w:firstLine="0"/>
      </w:pPr>
      <w:r>
        <w:rPr>
          <w:rFonts w:hint="eastAsia"/>
        </w:rPr>
        <w:t>可以是字符串或“function</w:t>
      </w:r>
      <w:r>
        <w:t>(ctx)=&gt;{}</w:t>
      </w:r>
      <w:r>
        <w:rPr>
          <w:rFonts w:hint="eastAsia"/>
        </w:rPr>
        <w:t>”</w:t>
      </w:r>
    </w:p>
    <w:p w14:paraId="7E793092" w14:textId="5C631039" w:rsidR="002F0702" w:rsidRDefault="002F0702" w:rsidP="0017747C">
      <w:pPr>
        <w:pStyle w:val="a8"/>
        <w:ind w:left="1260" w:firstLineChars="0" w:firstLine="0"/>
      </w:pPr>
      <w:r>
        <w:rPr>
          <w:rFonts w:hint="eastAsia"/>
        </w:rPr>
        <w:t>默认值为</w:t>
      </w:r>
      <w:bookmarkStart w:id="96" w:name="OLE_LINK69"/>
      <w:bookmarkStart w:id="97" w:name="OLE_LINK70"/>
      <w:r>
        <w:rPr>
          <w:rFonts w:hint="eastAsia"/>
        </w:rPr>
        <w:t>将过来的请求的请求头中的Origin字段值原封不动返回</w:t>
      </w:r>
      <w:bookmarkEnd w:id="96"/>
      <w:bookmarkEnd w:id="97"/>
    </w:p>
    <w:p w14:paraId="0018F735" w14:textId="126DE51E" w:rsidR="0017747C" w:rsidRDefault="0017747C" w:rsidP="00315AED">
      <w:pPr>
        <w:pStyle w:val="a8"/>
        <w:numPr>
          <w:ilvl w:val="1"/>
          <w:numId w:val="208"/>
        </w:numPr>
        <w:ind w:firstLineChars="0"/>
      </w:pPr>
      <w:r>
        <w:rPr>
          <w:rFonts w:hint="eastAsia"/>
        </w:rPr>
        <w:t>exposeHeaders</w:t>
      </w:r>
    </w:p>
    <w:p w14:paraId="639180F7" w14:textId="61D7C3C1" w:rsidR="0017747C" w:rsidRDefault="0017747C" w:rsidP="0017747C">
      <w:pPr>
        <w:pStyle w:val="a8"/>
        <w:ind w:left="1260" w:firstLineChars="0" w:firstLine="0"/>
      </w:pPr>
      <w:r>
        <w:rPr>
          <w:rFonts w:hint="eastAsia"/>
        </w:rPr>
        <w:t>用于配置</w:t>
      </w:r>
      <w:bookmarkStart w:id="98" w:name="OLE_LINK65"/>
      <w:bookmarkStart w:id="99" w:name="OLE_LINK66"/>
      <w:r>
        <w:rPr>
          <w:rFonts w:hint="eastAsia"/>
        </w:rPr>
        <w:t>Access</w:t>
      </w:r>
      <w:r>
        <w:t>-Control-E</w:t>
      </w:r>
      <w:r w:rsidR="001750E5">
        <w:rPr>
          <w:rFonts w:hint="eastAsia"/>
        </w:rPr>
        <w:t>xpose</w:t>
      </w:r>
      <w:r w:rsidR="001750E5">
        <w:t>-H</w:t>
      </w:r>
      <w:r w:rsidR="001750E5">
        <w:rPr>
          <w:rFonts w:hint="eastAsia"/>
        </w:rPr>
        <w:t>eaders</w:t>
      </w:r>
      <w:r>
        <w:rPr>
          <w:rFonts w:hint="eastAsia"/>
        </w:rPr>
        <w:t>响应头</w:t>
      </w:r>
      <w:bookmarkEnd w:id="98"/>
      <w:bookmarkEnd w:id="99"/>
    </w:p>
    <w:p w14:paraId="2D7DA6B2" w14:textId="3AC42F65" w:rsidR="001750E5" w:rsidRDefault="001750E5" w:rsidP="0017747C">
      <w:pPr>
        <w:pStyle w:val="a8"/>
        <w:ind w:left="1260" w:firstLineChars="0" w:firstLine="0"/>
      </w:pPr>
      <w:r>
        <w:rPr>
          <w:rFonts w:hint="eastAsia"/>
        </w:rPr>
        <w:t>值为数组</w:t>
      </w:r>
    </w:p>
    <w:p w14:paraId="5F724C5F" w14:textId="0FA90504" w:rsidR="002F0702" w:rsidRDefault="002F0702" w:rsidP="0017747C">
      <w:pPr>
        <w:pStyle w:val="a8"/>
        <w:ind w:left="1260" w:firstLineChars="0" w:firstLine="0"/>
      </w:pPr>
      <w:r>
        <w:rPr>
          <w:rFonts w:hint="eastAsia"/>
        </w:rPr>
        <w:t>默认不使用</w:t>
      </w:r>
      <w:r w:rsidR="002D0DC9">
        <w:rPr>
          <w:rFonts w:hint="eastAsia"/>
        </w:rPr>
        <w:t>Access</w:t>
      </w:r>
      <w:r w:rsidR="002D0DC9">
        <w:t>-Control-E</w:t>
      </w:r>
      <w:r w:rsidR="002D0DC9">
        <w:rPr>
          <w:rFonts w:hint="eastAsia"/>
        </w:rPr>
        <w:t>xpose</w:t>
      </w:r>
      <w:r w:rsidR="002D0DC9">
        <w:t>-H</w:t>
      </w:r>
      <w:r w:rsidR="002D0DC9">
        <w:rPr>
          <w:rFonts w:hint="eastAsia"/>
        </w:rPr>
        <w:t>eaders响应头</w:t>
      </w:r>
    </w:p>
    <w:p w14:paraId="1CFB737C" w14:textId="5488507A" w:rsidR="0017747C" w:rsidRDefault="0017747C" w:rsidP="00315AED">
      <w:pPr>
        <w:pStyle w:val="a8"/>
        <w:numPr>
          <w:ilvl w:val="1"/>
          <w:numId w:val="208"/>
        </w:numPr>
        <w:ind w:firstLineChars="0"/>
      </w:pPr>
      <w:r>
        <w:rPr>
          <w:rFonts w:hint="eastAsia"/>
        </w:rPr>
        <w:t>maxAge</w:t>
      </w:r>
    </w:p>
    <w:p w14:paraId="6E3299FC" w14:textId="77777777" w:rsidR="001750E5" w:rsidRDefault="001750E5" w:rsidP="001750E5">
      <w:pPr>
        <w:pStyle w:val="a8"/>
        <w:ind w:left="1260" w:firstLineChars="0" w:firstLine="0"/>
      </w:pPr>
      <w:r>
        <w:rPr>
          <w:rFonts w:hint="eastAsia"/>
        </w:rPr>
        <w:t>用于配置Access</w:t>
      </w:r>
      <w:r>
        <w:t>-Control-M</w:t>
      </w:r>
      <w:r>
        <w:rPr>
          <w:rFonts w:hint="eastAsia"/>
        </w:rPr>
        <w:t>ax</w:t>
      </w:r>
      <w:r>
        <w:t>-Age</w:t>
      </w:r>
      <w:r>
        <w:rPr>
          <w:rFonts w:hint="eastAsia"/>
        </w:rPr>
        <w:t>响应头</w:t>
      </w:r>
    </w:p>
    <w:p w14:paraId="135AF6F5" w14:textId="264A3A55" w:rsidR="001750E5" w:rsidRDefault="001750E5" w:rsidP="001750E5">
      <w:pPr>
        <w:pStyle w:val="a8"/>
        <w:ind w:left="1260" w:firstLineChars="0" w:firstLine="0"/>
      </w:pPr>
      <w:r>
        <w:rPr>
          <w:rFonts w:hint="eastAsia"/>
        </w:rPr>
        <w:t>值为数字</w:t>
      </w:r>
    </w:p>
    <w:p w14:paraId="42501FF9" w14:textId="5397F142" w:rsidR="002F0702" w:rsidRDefault="002F0702" w:rsidP="001750E5">
      <w:pPr>
        <w:pStyle w:val="a8"/>
        <w:ind w:left="1260" w:firstLineChars="0" w:firstLine="0"/>
      </w:pPr>
      <w:r>
        <w:rPr>
          <w:rFonts w:hint="eastAsia"/>
        </w:rPr>
        <w:t>默认不使用</w:t>
      </w:r>
      <w:r w:rsidR="002D0DC9">
        <w:rPr>
          <w:rFonts w:hint="eastAsia"/>
        </w:rPr>
        <w:t>Access</w:t>
      </w:r>
      <w:r w:rsidR="002D0DC9">
        <w:t>-Control-M</w:t>
      </w:r>
      <w:r w:rsidR="002D0DC9">
        <w:rPr>
          <w:rFonts w:hint="eastAsia"/>
        </w:rPr>
        <w:t>ax</w:t>
      </w:r>
      <w:r w:rsidR="002D0DC9">
        <w:t>-Age</w:t>
      </w:r>
      <w:r w:rsidR="002D0DC9">
        <w:rPr>
          <w:rFonts w:hint="eastAsia"/>
        </w:rPr>
        <w:t>响应头</w:t>
      </w:r>
    </w:p>
    <w:p w14:paraId="0C843695" w14:textId="3F17D897" w:rsidR="0017747C" w:rsidRDefault="0017747C" w:rsidP="00315AED">
      <w:pPr>
        <w:pStyle w:val="a8"/>
        <w:numPr>
          <w:ilvl w:val="1"/>
          <w:numId w:val="208"/>
        </w:numPr>
        <w:ind w:firstLineChars="0"/>
      </w:pPr>
      <w:r>
        <w:rPr>
          <w:rFonts w:hint="eastAsia"/>
        </w:rPr>
        <w:t>credentials</w:t>
      </w:r>
    </w:p>
    <w:p w14:paraId="08AC8402" w14:textId="1141EDBE" w:rsidR="001750E5" w:rsidRDefault="001750E5" w:rsidP="001750E5">
      <w:pPr>
        <w:pStyle w:val="a8"/>
        <w:ind w:left="1260" w:firstLineChars="0" w:firstLine="0"/>
      </w:pPr>
      <w:r>
        <w:rPr>
          <w:rFonts w:hint="eastAsia"/>
        </w:rPr>
        <w:t>用于配置</w:t>
      </w:r>
      <w:bookmarkStart w:id="100" w:name="OLE_LINK67"/>
      <w:bookmarkStart w:id="101" w:name="OLE_LINK68"/>
      <w:r>
        <w:rPr>
          <w:rFonts w:hint="eastAsia"/>
        </w:rPr>
        <w:t>Access</w:t>
      </w:r>
      <w:r>
        <w:t>-Control-Allow-C</w:t>
      </w:r>
      <w:r>
        <w:rPr>
          <w:rFonts w:hint="eastAsia"/>
        </w:rPr>
        <w:t>re</w:t>
      </w:r>
      <w:r>
        <w:t>dentials</w:t>
      </w:r>
      <w:r>
        <w:rPr>
          <w:rFonts w:hint="eastAsia"/>
        </w:rPr>
        <w:t>响应头</w:t>
      </w:r>
      <w:bookmarkEnd w:id="100"/>
      <w:bookmarkEnd w:id="101"/>
    </w:p>
    <w:p w14:paraId="294A3E02" w14:textId="09142B1F" w:rsidR="001750E5" w:rsidRDefault="001750E5" w:rsidP="001750E5">
      <w:pPr>
        <w:pStyle w:val="a8"/>
        <w:ind w:left="1260" w:firstLineChars="0" w:firstLine="0"/>
      </w:pPr>
      <w:r>
        <w:rPr>
          <w:rFonts w:hint="eastAsia"/>
        </w:rPr>
        <w:t>值为布尔值</w:t>
      </w:r>
    </w:p>
    <w:p w14:paraId="384F031C" w14:textId="515FD322" w:rsidR="002D0DC9" w:rsidRDefault="002D0DC9" w:rsidP="001750E5">
      <w:pPr>
        <w:pStyle w:val="a8"/>
        <w:ind w:left="1260" w:firstLineChars="0" w:firstLine="0"/>
      </w:pPr>
      <w:r>
        <w:rPr>
          <w:rFonts w:hint="eastAsia"/>
        </w:rPr>
        <w:t>默认不使用Access</w:t>
      </w:r>
      <w:r>
        <w:t>-Control-Allow-C</w:t>
      </w:r>
      <w:r>
        <w:rPr>
          <w:rFonts w:hint="eastAsia"/>
        </w:rPr>
        <w:t>re</w:t>
      </w:r>
      <w:r>
        <w:t>dentials</w:t>
      </w:r>
      <w:r>
        <w:rPr>
          <w:rFonts w:hint="eastAsia"/>
        </w:rPr>
        <w:t>响应头</w:t>
      </w:r>
    </w:p>
    <w:p w14:paraId="10DCEAC1" w14:textId="750274C2" w:rsidR="0017747C" w:rsidRDefault="0017747C" w:rsidP="00315AED">
      <w:pPr>
        <w:pStyle w:val="a8"/>
        <w:numPr>
          <w:ilvl w:val="1"/>
          <w:numId w:val="208"/>
        </w:numPr>
        <w:ind w:firstLineChars="0"/>
      </w:pPr>
      <w:r>
        <w:rPr>
          <w:rFonts w:hint="eastAsia"/>
        </w:rPr>
        <w:t>allowMethods</w:t>
      </w:r>
    </w:p>
    <w:p w14:paraId="65C6F364" w14:textId="44538F0A" w:rsidR="001750E5" w:rsidRDefault="001750E5" w:rsidP="001750E5">
      <w:pPr>
        <w:pStyle w:val="a8"/>
        <w:ind w:left="1260" w:firstLineChars="0" w:firstLine="0"/>
      </w:pPr>
      <w:r>
        <w:rPr>
          <w:rFonts w:hint="eastAsia"/>
        </w:rPr>
        <w:t>用于配置Access</w:t>
      </w:r>
      <w:r>
        <w:t>-Control-Allow-M</w:t>
      </w:r>
      <w:r>
        <w:rPr>
          <w:rFonts w:hint="eastAsia"/>
        </w:rPr>
        <w:t>ethods响应头</w:t>
      </w:r>
    </w:p>
    <w:p w14:paraId="54A34919" w14:textId="50DD090E" w:rsidR="001750E5" w:rsidRDefault="001750E5" w:rsidP="001750E5">
      <w:pPr>
        <w:pStyle w:val="a8"/>
        <w:ind w:left="1260" w:firstLineChars="0" w:firstLine="0"/>
      </w:pPr>
      <w:r>
        <w:rPr>
          <w:rFonts w:hint="eastAsia"/>
        </w:rPr>
        <w:t>值为数组</w:t>
      </w:r>
    </w:p>
    <w:p w14:paraId="6433ACAC" w14:textId="0781DB94" w:rsidR="002D0DC9" w:rsidRDefault="002D0DC9" w:rsidP="001750E5">
      <w:pPr>
        <w:pStyle w:val="a8"/>
        <w:ind w:left="1260" w:firstLineChars="0" w:firstLine="0"/>
      </w:pPr>
      <w:r>
        <w:rPr>
          <w:rFonts w:hint="eastAsia"/>
        </w:rPr>
        <w:t>默认值：</w:t>
      </w:r>
      <w:r w:rsidRPr="002D0DC9">
        <w:t>['GET', 'PUT', 'POST', 'PATCH', 'DELETE', 'HEAD', 'OPTIONS']</w:t>
      </w:r>
    </w:p>
    <w:p w14:paraId="57D2840C" w14:textId="0B4E93A9" w:rsidR="0017747C" w:rsidRDefault="0017747C" w:rsidP="00315AED">
      <w:pPr>
        <w:pStyle w:val="a8"/>
        <w:numPr>
          <w:ilvl w:val="1"/>
          <w:numId w:val="208"/>
        </w:numPr>
        <w:ind w:firstLineChars="0"/>
      </w:pPr>
      <w:r>
        <w:rPr>
          <w:rFonts w:hint="eastAsia"/>
        </w:rPr>
        <w:t>allowHeaders</w:t>
      </w:r>
    </w:p>
    <w:p w14:paraId="4AB13886" w14:textId="66EDCA51" w:rsidR="001750E5" w:rsidRDefault="001750E5" w:rsidP="001750E5">
      <w:pPr>
        <w:pStyle w:val="a8"/>
        <w:ind w:left="1260" w:firstLineChars="0" w:firstLine="0"/>
      </w:pPr>
      <w:r>
        <w:rPr>
          <w:rFonts w:hint="eastAsia"/>
        </w:rPr>
        <w:t>用于配置Access</w:t>
      </w:r>
      <w:r>
        <w:t>-Control-Allow-H</w:t>
      </w:r>
      <w:r>
        <w:rPr>
          <w:rFonts w:hint="eastAsia"/>
        </w:rPr>
        <w:t>eaders响应头</w:t>
      </w:r>
    </w:p>
    <w:p w14:paraId="4B777A8A" w14:textId="6194C131" w:rsidR="001750E5" w:rsidRDefault="001750E5" w:rsidP="001750E5">
      <w:pPr>
        <w:pStyle w:val="a8"/>
        <w:ind w:left="1260" w:firstLineChars="0" w:firstLine="0"/>
      </w:pPr>
      <w:r>
        <w:rPr>
          <w:rFonts w:hint="eastAsia"/>
        </w:rPr>
        <w:t>值为数组</w:t>
      </w:r>
    </w:p>
    <w:p w14:paraId="1BD16933" w14:textId="33190E69" w:rsidR="002D0DC9" w:rsidRDefault="002D0DC9" w:rsidP="001750E5">
      <w:pPr>
        <w:pStyle w:val="a8"/>
        <w:ind w:left="1260" w:firstLineChars="0" w:firstLine="0"/>
      </w:pPr>
      <w:r>
        <w:rPr>
          <w:rFonts w:hint="eastAsia"/>
        </w:rPr>
        <w:t>默认将过来的请求的请求头中的</w:t>
      </w:r>
      <w:r>
        <w:t>A</w:t>
      </w:r>
      <w:r>
        <w:rPr>
          <w:rFonts w:hint="eastAsia"/>
        </w:rPr>
        <w:t>ccess</w:t>
      </w:r>
      <w:r>
        <w:t>-Control-Request-Headers</w:t>
      </w:r>
      <w:r>
        <w:rPr>
          <w:rFonts w:hint="eastAsia"/>
        </w:rPr>
        <w:t>字段值原封不动返回</w:t>
      </w:r>
    </w:p>
    <w:p w14:paraId="7BDA6A4E" w14:textId="14C2D6A5" w:rsidR="00900E15" w:rsidRDefault="00900E15" w:rsidP="00900E15">
      <w:pPr>
        <w:pStyle w:val="3"/>
      </w:pPr>
      <w:r>
        <w:rPr>
          <w:rFonts w:hint="eastAsia"/>
        </w:rPr>
        <w:t>koa-range（</w:t>
      </w:r>
      <w:r w:rsidR="00317A77">
        <w:rPr>
          <w:rFonts w:hint="eastAsia"/>
        </w:rPr>
        <w:t>范围请求</w:t>
      </w:r>
      <w:r>
        <w:rPr>
          <w:rFonts w:hint="eastAsia"/>
        </w:rPr>
        <w:t>）</w:t>
      </w:r>
    </w:p>
    <w:p w14:paraId="6BD01043" w14:textId="237DBAFC" w:rsidR="00900E15" w:rsidRDefault="00317A77" w:rsidP="00315AED">
      <w:pPr>
        <w:pStyle w:val="a8"/>
        <w:numPr>
          <w:ilvl w:val="0"/>
          <w:numId w:val="208"/>
        </w:numPr>
        <w:ind w:firstLineChars="0"/>
      </w:pPr>
      <w:r>
        <w:rPr>
          <w:rFonts w:hint="eastAsia"/>
        </w:rPr>
        <w:t>范围请求概念</w:t>
      </w:r>
    </w:p>
    <w:p w14:paraId="297B12D7" w14:textId="65975289" w:rsidR="00317A77" w:rsidRPr="00900E15" w:rsidRDefault="00317A77" w:rsidP="00317A77">
      <w:pPr>
        <w:pStyle w:val="a8"/>
        <w:ind w:left="840" w:firstLineChars="0"/>
      </w:pPr>
      <w:r>
        <w:rPr>
          <w:rFonts w:hint="eastAsia"/>
        </w:rPr>
        <w:t>如果下载1个较大文件时，出现断网，就需要重新下载，此时就需要范围请求，每次只下载一段数据，即使断网也可以继续下载剩下的内容</w:t>
      </w:r>
    </w:p>
    <w:p w14:paraId="052D3324" w14:textId="2D1A6E5E" w:rsidR="00900E15" w:rsidRDefault="009A61F6" w:rsidP="001750E5">
      <w:pPr>
        <w:pStyle w:val="a8"/>
        <w:ind w:left="1260" w:firstLineChars="0" w:firstLine="0"/>
      </w:pPr>
      <w:r>
        <w:rPr>
          <w:rFonts w:hint="eastAsia"/>
        </w:rPr>
        <w:t>范围请求需要在请求头中自定义Range字段，其值为</w:t>
      </w:r>
      <w:r w:rsidR="007810DF">
        <w:rPr>
          <w:rFonts w:hint="eastAsia"/>
        </w:rPr>
        <w:t>“Byte：start</w:t>
      </w:r>
      <w:r w:rsidR="007810DF">
        <w:t>-</w:t>
      </w:r>
      <w:r w:rsidR="007810DF">
        <w:rPr>
          <w:rFonts w:hint="eastAsia"/>
        </w:rPr>
        <w:t>end”</w:t>
      </w:r>
    </w:p>
    <w:p w14:paraId="6A08E024" w14:textId="76FE4586" w:rsidR="007810DF" w:rsidRDefault="007810DF" w:rsidP="001750E5">
      <w:pPr>
        <w:pStyle w:val="a8"/>
        <w:ind w:left="1260" w:firstLineChars="0" w:firstLine="0"/>
      </w:pPr>
      <w:r>
        <w:rPr>
          <w:rFonts w:hint="eastAsia"/>
        </w:rPr>
        <w:t>如：</w:t>
      </w:r>
    </w:p>
    <w:p w14:paraId="5CF9D21B" w14:textId="343217D6" w:rsidR="007810DF" w:rsidRDefault="007810DF" w:rsidP="001750E5">
      <w:pPr>
        <w:pStyle w:val="a8"/>
        <w:ind w:left="1260" w:firstLineChars="0" w:firstLine="0"/>
      </w:pPr>
      <w:r>
        <w:tab/>
      </w:r>
      <w:r w:rsidRPr="007810DF">
        <w:rPr>
          <w:noProof/>
        </w:rPr>
        <w:drawing>
          <wp:inline distT="0" distB="0" distL="0" distR="0" wp14:anchorId="00C94337" wp14:editId="070A14AD">
            <wp:extent cx="1585608" cy="182955"/>
            <wp:effectExtent l="0" t="0" r="190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605402" cy="185239"/>
                    </a:xfrm>
                    <a:prstGeom prst="rect">
                      <a:avLst/>
                    </a:prstGeom>
                  </pic:spPr>
                </pic:pic>
              </a:graphicData>
            </a:graphic>
          </wp:inline>
        </w:drawing>
      </w:r>
    </w:p>
    <w:p w14:paraId="28C7EC0B" w14:textId="0BB297CA" w:rsidR="007810DF" w:rsidRDefault="007810DF" w:rsidP="001750E5">
      <w:pPr>
        <w:pStyle w:val="a8"/>
        <w:ind w:left="1260" w:firstLineChars="0" w:firstLine="0"/>
      </w:pPr>
      <w:r>
        <w:rPr>
          <w:rFonts w:hint="eastAsia"/>
        </w:rPr>
        <w:t>如果服务器支持范围请求，则返回206状态码，以及请求范围内的数据</w:t>
      </w:r>
    </w:p>
    <w:p w14:paraId="5D75DE32" w14:textId="3131773F" w:rsidR="007810DF" w:rsidRPr="00317A77" w:rsidRDefault="007810DF" w:rsidP="001750E5">
      <w:pPr>
        <w:pStyle w:val="a8"/>
        <w:ind w:left="1260" w:firstLineChars="0" w:firstLine="0"/>
      </w:pPr>
      <w:r>
        <w:rPr>
          <w:rFonts w:hint="eastAsia"/>
        </w:rPr>
        <w:t>如果服务器不支持范围请求，则返回200状态码，以及所有数据</w:t>
      </w:r>
    </w:p>
    <w:p w14:paraId="320FA8D9" w14:textId="16F823ED" w:rsidR="00900E15" w:rsidRDefault="007810DF" w:rsidP="00315AED">
      <w:pPr>
        <w:pStyle w:val="a8"/>
        <w:numPr>
          <w:ilvl w:val="0"/>
          <w:numId w:val="208"/>
        </w:numPr>
        <w:ind w:firstLineChars="0"/>
      </w:pPr>
      <w:r>
        <w:rPr>
          <w:rFonts w:hint="eastAsia"/>
        </w:rPr>
        <w:t>作用</w:t>
      </w:r>
    </w:p>
    <w:p w14:paraId="4886EF3F" w14:textId="6277A432" w:rsidR="007810DF" w:rsidRDefault="007810DF" w:rsidP="007810DF">
      <w:pPr>
        <w:pStyle w:val="a8"/>
        <w:ind w:left="840" w:firstLineChars="0" w:firstLine="0"/>
      </w:pPr>
      <w:r>
        <w:rPr>
          <w:rFonts w:hint="eastAsia"/>
        </w:rPr>
        <w:t>让服务器支持范围请求</w:t>
      </w:r>
    </w:p>
    <w:p w14:paraId="22E2FCF0" w14:textId="09E32CEA" w:rsidR="007810DF" w:rsidRDefault="007810DF" w:rsidP="00315AED">
      <w:pPr>
        <w:pStyle w:val="a8"/>
        <w:numPr>
          <w:ilvl w:val="0"/>
          <w:numId w:val="208"/>
        </w:numPr>
        <w:ind w:firstLineChars="0"/>
      </w:pPr>
      <w:r>
        <w:rPr>
          <w:rFonts w:hint="eastAsia"/>
        </w:rPr>
        <w:t>安装</w:t>
      </w:r>
    </w:p>
    <w:p w14:paraId="6B3EB10C" w14:textId="3FBB29EA" w:rsidR="007810DF" w:rsidRDefault="007810DF" w:rsidP="007810DF">
      <w:pPr>
        <w:pStyle w:val="a8"/>
        <w:ind w:left="840" w:firstLineChars="0" w:firstLine="0"/>
      </w:pPr>
      <w:r>
        <w:rPr>
          <w:rFonts w:hint="eastAsia"/>
        </w:rPr>
        <w:t>npm</w:t>
      </w:r>
      <w:r>
        <w:t xml:space="preserve"> install koa-range –save</w:t>
      </w:r>
    </w:p>
    <w:p w14:paraId="2745880F" w14:textId="545E2AE6" w:rsidR="007810DF" w:rsidRDefault="007810DF" w:rsidP="00315AED">
      <w:pPr>
        <w:pStyle w:val="a8"/>
        <w:numPr>
          <w:ilvl w:val="0"/>
          <w:numId w:val="208"/>
        </w:numPr>
        <w:ind w:firstLineChars="0"/>
      </w:pPr>
      <w:r>
        <w:rPr>
          <w:rFonts w:hint="eastAsia"/>
        </w:rPr>
        <w:t>直接加载中间件即可，别的什么都不需要做</w:t>
      </w:r>
    </w:p>
    <w:tbl>
      <w:tblPr>
        <w:tblStyle w:val="ac"/>
        <w:tblW w:w="0" w:type="auto"/>
        <w:tblInd w:w="840" w:type="dxa"/>
        <w:tblLook w:val="04A0" w:firstRow="1" w:lastRow="0" w:firstColumn="1" w:lastColumn="0" w:noHBand="0" w:noVBand="1"/>
      </w:tblPr>
      <w:tblGrid>
        <w:gridCol w:w="7456"/>
      </w:tblGrid>
      <w:tr w:rsidR="007810DF" w14:paraId="0ABAE28C" w14:textId="77777777" w:rsidTr="007810DF">
        <w:tc>
          <w:tcPr>
            <w:tcW w:w="8296" w:type="dxa"/>
          </w:tcPr>
          <w:p w14:paraId="3F35B93D" w14:textId="77777777" w:rsidR="007810DF" w:rsidRDefault="007810DF" w:rsidP="007810DF">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const </w:t>
            </w:r>
            <w:r>
              <w:rPr>
                <w:rFonts w:ascii="Menlo" w:hAnsi="Menlo" w:cs="Menlo"/>
                <w:color w:val="7A7A43"/>
                <w:sz w:val="23"/>
                <w:szCs w:val="23"/>
              </w:rPr>
              <w:t xml:space="preserve">range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'koa-range'</w:t>
            </w:r>
            <w:r>
              <w:rPr>
                <w:rFonts w:ascii="Menlo" w:hAnsi="Menlo" w:cs="Menlo"/>
                <w:color w:val="000000"/>
                <w:sz w:val="23"/>
                <w:szCs w:val="23"/>
              </w:rPr>
              <w:t>);</w:t>
            </w:r>
          </w:p>
          <w:p w14:paraId="5654B544" w14:textId="54BFD3BF" w:rsidR="007810DF" w:rsidRPr="007810DF" w:rsidRDefault="007810DF" w:rsidP="007810DF">
            <w:pPr>
              <w:pStyle w:val="HTML0"/>
              <w:shd w:val="clear" w:color="auto" w:fill="FFFFFF"/>
              <w:rPr>
                <w:rFonts w:ascii="Menlo" w:hAnsi="Menlo" w:cs="Menlo"/>
                <w:color w:val="000000"/>
                <w:sz w:val="23"/>
                <w:szCs w:val="23"/>
              </w:rPr>
            </w:pPr>
            <w:r>
              <w:rPr>
                <w:rFonts w:ascii="Menlo" w:hAnsi="Menlo" w:cs="Menlo"/>
                <w:color w:val="458383"/>
                <w:sz w:val="23"/>
                <w:szCs w:val="23"/>
              </w:rPr>
              <w:lastRenderedPageBreak/>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7A7A43"/>
                <w:sz w:val="23"/>
                <w:szCs w:val="23"/>
              </w:rPr>
              <w:t>range</w:t>
            </w:r>
            <w:r>
              <w:rPr>
                <w:rFonts w:ascii="Menlo" w:hAnsi="Menlo" w:cs="Menlo"/>
                <w:color w:val="000000"/>
                <w:sz w:val="23"/>
                <w:szCs w:val="23"/>
              </w:rPr>
              <w:t>);</w:t>
            </w:r>
          </w:p>
        </w:tc>
      </w:tr>
    </w:tbl>
    <w:p w14:paraId="3BA092A5" w14:textId="6A2343FC" w:rsidR="007810DF" w:rsidRDefault="00FD70B8" w:rsidP="00FD70B8">
      <w:pPr>
        <w:pStyle w:val="3"/>
      </w:pPr>
      <w:r>
        <w:rPr>
          <w:rFonts w:hint="eastAsia"/>
        </w:rPr>
        <w:lastRenderedPageBreak/>
        <w:t>blue</w:t>
      </w:r>
      <w:r>
        <w:t>b</w:t>
      </w:r>
      <w:r>
        <w:rPr>
          <w:rFonts w:hint="eastAsia"/>
        </w:rPr>
        <w:t>ird</w:t>
      </w:r>
    </w:p>
    <w:p w14:paraId="65F3FEF3" w14:textId="56323E9F" w:rsidR="00FD70B8" w:rsidRDefault="00FD70B8" w:rsidP="00315AED">
      <w:pPr>
        <w:pStyle w:val="4"/>
        <w:numPr>
          <w:ilvl w:val="0"/>
          <w:numId w:val="283"/>
        </w:numPr>
      </w:pPr>
      <w:r>
        <w:rPr>
          <w:rFonts w:hint="eastAsia"/>
        </w:rPr>
        <w:t>介绍</w:t>
      </w:r>
    </w:p>
    <w:p w14:paraId="60993B64" w14:textId="7921484B" w:rsidR="00FD70B8" w:rsidRPr="00FD70B8" w:rsidRDefault="00397F43" w:rsidP="00FD70B8">
      <w:pPr>
        <w:ind w:left="840"/>
      </w:pPr>
      <w:r>
        <w:rPr>
          <w:rFonts w:hint="eastAsia"/>
        </w:rPr>
        <w:t>bluebird是1个promise库，相比于原生的promise功能更强</w:t>
      </w:r>
    </w:p>
    <w:p w14:paraId="64636129" w14:textId="22FB916A" w:rsidR="00737B09" w:rsidRDefault="00807D4A" w:rsidP="00737B09">
      <w:pPr>
        <w:pStyle w:val="4"/>
      </w:pPr>
      <w:r>
        <w:rPr>
          <w:rFonts w:hint="eastAsia"/>
        </w:rPr>
        <w:t>API</w:t>
      </w:r>
    </w:p>
    <w:p w14:paraId="27AC4B7C" w14:textId="3D413198" w:rsidR="00807D4A" w:rsidRDefault="003458FF" w:rsidP="00315AED">
      <w:pPr>
        <w:pStyle w:val="5"/>
        <w:numPr>
          <w:ilvl w:val="0"/>
          <w:numId w:val="284"/>
        </w:numPr>
        <w:ind w:right="210"/>
      </w:pPr>
      <w:r>
        <w:rPr>
          <w:rFonts w:hint="eastAsia"/>
        </w:rPr>
        <w:t>spread</w:t>
      </w:r>
    </w:p>
    <w:p w14:paraId="6E4DE46E" w14:textId="30400D23" w:rsidR="003458FF" w:rsidRDefault="003458FF" w:rsidP="003458FF">
      <w:pPr>
        <w:ind w:left="420" w:firstLine="420"/>
      </w:pPr>
      <w:r>
        <w:rPr>
          <w:rFonts w:hint="eastAsia"/>
        </w:rPr>
        <w:t>作用与then方法相同，区别在于</w:t>
      </w:r>
      <w:r>
        <w:t>P</w:t>
      </w:r>
      <w:r>
        <w:rPr>
          <w:rFonts w:hint="eastAsia"/>
        </w:rPr>
        <w:t>romise</w:t>
      </w:r>
      <w:r>
        <w:t>.all().then</w:t>
      </w:r>
      <w:bookmarkStart w:id="102" w:name="OLE_LINK89"/>
      <w:bookmarkStart w:id="103" w:name="OLE_LINK90"/>
      <w:r>
        <w:rPr>
          <w:rFonts w:hint="eastAsia"/>
        </w:rPr>
        <w:t>方法指定的回调函数的</w:t>
      </w:r>
      <w:bookmarkEnd w:id="102"/>
      <w:bookmarkEnd w:id="103"/>
      <w:r>
        <w:rPr>
          <w:rFonts w:hint="eastAsia"/>
        </w:rPr>
        <w:t>参数是数组，spread方法指定的回调函数的参数是将数组展开后的多个元素</w:t>
      </w:r>
    </w:p>
    <w:tbl>
      <w:tblPr>
        <w:tblStyle w:val="ac"/>
        <w:tblW w:w="0" w:type="auto"/>
        <w:tblInd w:w="420" w:type="dxa"/>
        <w:tblLook w:val="04A0" w:firstRow="1" w:lastRow="0" w:firstColumn="1" w:lastColumn="0" w:noHBand="0" w:noVBand="1"/>
      </w:tblPr>
      <w:tblGrid>
        <w:gridCol w:w="7876"/>
      </w:tblGrid>
      <w:tr w:rsidR="003458FF" w14:paraId="46429870" w14:textId="77777777" w:rsidTr="003458FF">
        <w:tc>
          <w:tcPr>
            <w:tcW w:w="8296" w:type="dxa"/>
          </w:tcPr>
          <w:p w14:paraId="44B09B4C" w14:textId="350F0347" w:rsidR="003458FF" w:rsidRPr="003458FF" w:rsidRDefault="003458FF" w:rsidP="003458FF">
            <w:pPr>
              <w:pStyle w:val="HTML0"/>
              <w:shd w:val="clear" w:color="auto" w:fill="FFFFFF"/>
              <w:rPr>
                <w:rFonts w:ascii="Menlo" w:hAnsi="Menlo" w:cs="Menlo"/>
                <w:color w:val="000000"/>
                <w:sz w:val="18"/>
                <w:szCs w:val="18"/>
              </w:rPr>
            </w:pPr>
            <w:r w:rsidRPr="003458FF">
              <w:rPr>
                <w:rFonts w:ascii="Menlo" w:hAnsi="Menlo" w:cs="Menlo"/>
                <w:b/>
                <w:bCs/>
                <w:color w:val="000080"/>
                <w:sz w:val="18"/>
                <w:szCs w:val="18"/>
              </w:rPr>
              <w:t xml:space="preserve">const </w:t>
            </w:r>
            <w:r w:rsidRPr="003458FF">
              <w:rPr>
                <w:rFonts w:ascii="Menlo" w:hAnsi="Menlo" w:cs="Menlo"/>
                <w:color w:val="458383"/>
                <w:sz w:val="18"/>
                <w:szCs w:val="18"/>
              </w:rPr>
              <w:t xml:space="preserve">Promise </w:t>
            </w:r>
            <w:r w:rsidRPr="003458FF">
              <w:rPr>
                <w:rFonts w:ascii="Menlo" w:hAnsi="Menlo" w:cs="Menlo"/>
                <w:color w:val="000000"/>
                <w:sz w:val="18"/>
                <w:szCs w:val="18"/>
              </w:rPr>
              <w:t xml:space="preserve">= </w:t>
            </w:r>
            <w:r w:rsidRPr="003458FF">
              <w:rPr>
                <w:rFonts w:ascii="Menlo" w:hAnsi="Menlo" w:cs="Menlo"/>
                <w:i/>
                <w:iCs/>
                <w:color w:val="000000"/>
                <w:sz w:val="18"/>
                <w:szCs w:val="18"/>
              </w:rPr>
              <w:t>require</w:t>
            </w:r>
            <w:r w:rsidRPr="003458FF">
              <w:rPr>
                <w:rFonts w:ascii="Menlo" w:hAnsi="Menlo" w:cs="Menlo"/>
                <w:color w:val="000000"/>
                <w:sz w:val="18"/>
                <w:szCs w:val="18"/>
              </w:rPr>
              <w:t>(</w:t>
            </w:r>
            <w:r w:rsidRPr="003458FF">
              <w:rPr>
                <w:rFonts w:ascii="Menlo" w:hAnsi="Menlo" w:cs="Menlo"/>
                <w:b/>
                <w:bCs/>
                <w:color w:val="008000"/>
                <w:sz w:val="18"/>
                <w:szCs w:val="18"/>
              </w:rPr>
              <w:t>'bluebird'</w:t>
            </w:r>
            <w:r w:rsidRPr="003458FF">
              <w:rPr>
                <w:rFonts w:ascii="Menlo" w:hAnsi="Menlo" w:cs="Menlo"/>
                <w:color w:val="000000"/>
                <w:sz w:val="18"/>
                <w:szCs w:val="18"/>
              </w:rPr>
              <w:t>);</w:t>
            </w:r>
            <w:r w:rsidRPr="003458FF">
              <w:rPr>
                <w:rFonts w:ascii="Menlo" w:hAnsi="Menlo" w:cs="Menlo"/>
                <w:color w:val="000000"/>
                <w:sz w:val="18"/>
                <w:szCs w:val="18"/>
              </w:rPr>
              <w:br/>
            </w:r>
            <w:r w:rsidRPr="003458FF">
              <w:rPr>
                <w:rFonts w:ascii="Menlo" w:hAnsi="Menlo" w:cs="Menlo"/>
                <w:b/>
                <w:bCs/>
                <w:color w:val="000080"/>
                <w:sz w:val="18"/>
                <w:szCs w:val="18"/>
              </w:rPr>
              <w:t xml:space="preserve">const </w:t>
            </w:r>
            <w:r w:rsidRPr="003458FF">
              <w:rPr>
                <w:rFonts w:ascii="Menlo" w:hAnsi="Menlo" w:cs="Menlo"/>
                <w:color w:val="458383"/>
                <w:sz w:val="18"/>
                <w:szCs w:val="18"/>
              </w:rPr>
              <w:t xml:space="preserve">fs </w:t>
            </w:r>
            <w:r w:rsidRPr="003458FF">
              <w:rPr>
                <w:rFonts w:ascii="Menlo" w:hAnsi="Menlo" w:cs="Menlo"/>
                <w:color w:val="000000"/>
                <w:sz w:val="18"/>
                <w:szCs w:val="18"/>
              </w:rPr>
              <w:t xml:space="preserve">= </w:t>
            </w:r>
            <w:r w:rsidRPr="003458FF">
              <w:rPr>
                <w:rFonts w:ascii="Menlo" w:hAnsi="Menlo" w:cs="Menlo"/>
                <w:i/>
                <w:iCs/>
                <w:color w:val="000000"/>
                <w:sz w:val="18"/>
                <w:szCs w:val="18"/>
              </w:rPr>
              <w:t>require</w:t>
            </w:r>
            <w:r w:rsidRPr="003458FF">
              <w:rPr>
                <w:rFonts w:ascii="Menlo" w:hAnsi="Menlo" w:cs="Menlo"/>
                <w:color w:val="000000"/>
                <w:sz w:val="18"/>
                <w:szCs w:val="18"/>
              </w:rPr>
              <w:t>(</w:t>
            </w:r>
            <w:r w:rsidRPr="003458FF">
              <w:rPr>
                <w:rFonts w:ascii="Menlo" w:hAnsi="Menlo" w:cs="Menlo"/>
                <w:b/>
                <w:bCs/>
                <w:color w:val="008000"/>
                <w:sz w:val="18"/>
                <w:szCs w:val="18"/>
              </w:rPr>
              <w:t>'fs'</w:t>
            </w:r>
            <w:r w:rsidRPr="003458FF">
              <w:rPr>
                <w:rFonts w:ascii="Menlo" w:hAnsi="Menlo" w:cs="Menlo"/>
                <w:color w:val="000000"/>
                <w:sz w:val="18"/>
                <w:szCs w:val="18"/>
              </w:rPr>
              <w:t>);</w:t>
            </w:r>
            <w:r w:rsidRPr="003458FF">
              <w:rPr>
                <w:rFonts w:ascii="Menlo" w:hAnsi="Menlo" w:cs="Menlo"/>
                <w:color w:val="000000"/>
                <w:sz w:val="18"/>
                <w:szCs w:val="18"/>
              </w:rPr>
              <w:br/>
            </w:r>
            <w:r w:rsidRPr="003458FF">
              <w:rPr>
                <w:rFonts w:ascii="Menlo" w:hAnsi="Menlo" w:cs="Menlo"/>
                <w:color w:val="000000"/>
                <w:sz w:val="18"/>
                <w:szCs w:val="18"/>
              </w:rPr>
              <w:br/>
            </w:r>
            <w:r w:rsidRPr="003458FF">
              <w:rPr>
                <w:rFonts w:ascii="Menlo" w:hAnsi="Menlo" w:cs="Menlo"/>
                <w:color w:val="458383"/>
                <w:sz w:val="18"/>
                <w:szCs w:val="18"/>
              </w:rPr>
              <w:t>Promise</w:t>
            </w:r>
            <w:r w:rsidRPr="003458FF">
              <w:rPr>
                <w:rFonts w:ascii="Menlo" w:hAnsi="Menlo" w:cs="Menlo"/>
                <w:color w:val="000000"/>
                <w:sz w:val="18"/>
                <w:szCs w:val="18"/>
              </w:rPr>
              <w:t>.</w:t>
            </w:r>
            <w:r w:rsidRPr="003458FF">
              <w:rPr>
                <w:rFonts w:ascii="Menlo" w:hAnsi="Menlo" w:cs="Menlo"/>
                <w:color w:val="7A7A43"/>
                <w:sz w:val="18"/>
                <w:szCs w:val="18"/>
              </w:rPr>
              <w:t>all</w:t>
            </w:r>
            <w:r w:rsidRPr="003458FF">
              <w:rPr>
                <w:rFonts w:ascii="Menlo" w:hAnsi="Menlo" w:cs="Menlo"/>
                <w:color w:val="000000"/>
                <w:sz w:val="18"/>
                <w:szCs w:val="18"/>
              </w:rPr>
              <w:t>([</w:t>
            </w:r>
            <w:r w:rsidRPr="003458FF">
              <w:rPr>
                <w:rFonts w:ascii="Menlo" w:hAnsi="Menlo" w:cs="Menlo"/>
                <w:color w:val="000000"/>
                <w:sz w:val="18"/>
                <w:szCs w:val="18"/>
              </w:rPr>
              <w:br/>
              <w:t xml:space="preserve">    </w:t>
            </w:r>
            <w:r w:rsidRPr="003458FF">
              <w:rPr>
                <w:rFonts w:ascii="Menlo" w:hAnsi="Menlo" w:cs="Menlo"/>
                <w:color w:val="458383"/>
                <w:sz w:val="18"/>
                <w:szCs w:val="18"/>
              </w:rPr>
              <w:t>fs</w:t>
            </w:r>
            <w:r w:rsidRPr="003458FF">
              <w:rPr>
                <w:rFonts w:ascii="Menlo" w:hAnsi="Menlo" w:cs="Menlo"/>
                <w:color w:val="000000"/>
                <w:sz w:val="18"/>
                <w:szCs w:val="18"/>
              </w:rPr>
              <w:t>.</w:t>
            </w:r>
            <w:r w:rsidRPr="003458FF">
              <w:rPr>
                <w:rFonts w:ascii="Menlo" w:hAnsi="Menlo" w:cs="Menlo"/>
                <w:color w:val="7A7A43"/>
                <w:sz w:val="18"/>
                <w:szCs w:val="18"/>
              </w:rPr>
              <w:t>readFileSync</w:t>
            </w:r>
            <w:r w:rsidRPr="003458FF">
              <w:rPr>
                <w:rFonts w:ascii="Menlo" w:hAnsi="Menlo" w:cs="Menlo"/>
                <w:color w:val="000000"/>
                <w:sz w:val="18"/>
                <w:szCs w:val="18"/>
              </w:rPr>
              <w:t>(</w:t>
            </w:r>
            <w:r w:rsidRPr="003458FF">
              <w:rPr>
                <w:rFonts w:ascii="Menlo" w:hAnsi="Menlo" w:cs="Menlo"/>
                <w:b/>
                <w:bCs/>
                <w:color w:val="008000"/>
                <w:sz w:val="18"/>
                <w:szCs w:val="18"/>
              </w:rPr>
              <w:t>'./package.json'</w:t>
            </w:r>
            <w:r w:rsidRPr="003458FF">
              <w:rPr>
                <w:rFonts w:ascii="Menlo" w:hAnsi="Menlo" w:cs="Menlo"/>
                <w:color w:val="000000"/>
                <w:sz w:val="18"/>
                <w:szCs w:val="18"/>
              </w:rPr>
              <w:t>),</w:t>
            </w:r>
            <w:r w:rsidRPr="003458FF">
              <w:rPr>
                <w:rFonts w:ascii="Menlo" w:hAnsi="Menlo" w:cs="Menlo"/>
                <w:color w:val="000000"/>
                <w:sz w:val="18"/>
                <w:szCs w:val="18"/>
              </w:rPr>
              <w:br/>
              <w:t xml:space="preserve">    </w:t>
            </w:r>
            <w:r w:rsidRPr="003458FF">
              <w:rPr>
                <w:rFonts w:ascii="Menlo" w:hAnsi="Menlo" w:cs="Menlo"/>
                <w:color w:val="458383"/>
                <w:sz w:val="18"/>
                <w:szCs w:val="18"/>
              </w:rPr>
              <w:t>fs</w:t>
            </w:r>
            <w:r w:rsidRPr="003458FF">
              <w:rPr>
                <w:rFonts w:ascii="Menlo" w:hAnsi="Menlo" w:cs="Menlo"/>
                <w:color w:val="000000"/>
                <w:sz w:val="18"/>
                <w:szCs w:val="18"/>
              </w:rPr>
              <w:t>.</w:t>
            </w:r>
            <w:r w:rsidRPr="003458FF">
              <w:rPr>
                <w:rFonts w:ascii="Menlo" w:hAnsi="Menlo" w:cs="Menlo"/>
                <w:color w:val="7A7A43"/>
                <w:sz w:val="18"/>
                <w:szCs w:val="18"/>
              </w:rPr>
              <w:t>readFileSync</w:t>
            </w:r>
            <w:r w:rsidRPr="003458FF">
              <w:rPr>
                <w:rFonts w:ascii="Menlo" w:hAnsi="Menlo" w:cs="Menlo"/>
                <w:color w:val="000000"/>
                <w:sz w:val="18"/>
                <w:szCs w:val="18"/>
              </w:rPr>
              <w:t>(</w:t>
            </w:r>
            <w:r w:rsidRPr="003458FF">
              <w:rPr>
                <w:rFonts w:ascii="Menlo" w:hAnsi="Menlo" w:cs="Menlo"/>
                <w:b/>
                <w:bCs/>
                <w:color w:val="008000"/>
                <w:sz w:val="18"/>
                <w:szCs w:val="18"/>
              </w:rPr>
              <w:t>'./app.js'</w:t>
            </w:r>
            <w:r w:rsidRPr="003458FF">
              <w:rPr>
                <w:rFonts w:ascii="Menlo" w:hAnsi="Menlo" w:cs="Menlo"/>
                <w:color w:val="000000"/>
                <w:sz w:val="18"/>
                <w:szCs w:val="18"/>
              </w:rPr>
              <w:t>)</w:t>
            </w:r>
            <w:r w:rsidRPr="003458FF">
              <w:rPr>
                <w:rFonts w:ascii="Menlo" w:hAnsi="Menlo" w:cs="Menlo"/>
                <w:color w:val="000000"/>
                <w:sz w:val="18"/>
                <w:szCs w:val="18"/>
              </w:rPr>
              <w:br/>
              <w:t>]).</w:t>
            </w:r>
            <w:r w:rsidRPr="003458FF">
              <w:rPr>
                <w:rFonts w:ascii="Menlo" w:hAnsi="Menlo" w:cs="Menlo"/>
                <w:color w:val="7A7A43"/>
                <w:sz w:val="18"/>
                <w:szCs w:val="18"/>
              </w:rPr>
              <w:t>spread</w:t>
            </w:r>
            <w:r w:rsidRPr="003458FF">
              <w:rPr>
                <w:rFonts w:ascii="Menlo" w:hAnsi="Menlo" w:cs="Menlo"/>
                <w:color w:val="000000"/>
                <w:sz w:val="18"/>
                <w:szCs w:val="18"/>
              </w:rPr>
              <w:t>((f1,f2)=&gt;{</w:t>
            </w:r>
            <w:r w:rsidRPr="003458FF">
              <w:rPr>
                <w:rFonts w:ascii="Menlo" w:hAnsi="Menlo" w:cs="Menlo"/>
                <w:color w:val="000000"/>
                <w:sz w:val="18"/>
                <w:szCs w:val="18"/>
              </w:rPr>
              <w:br/>
              <w:t xml:space="preserve">    </w:t>
            </w:r>
            <w:r w:rsidRPr="003458FF">
              <w:rPr>
                <w:rFonts w:ascii="Menlo" w:hAnsi="Menlo" w:cs="Menlo"/>
                <w:b/>
                <w:bCs/>
                <w:color w:val="000080"/>
                <w:sz w:val="18"/>
                <w:szCs w:val="18"/>
              </w:rPr>
              <w:t>if</w:t>
            </w:r>
            <w:r w:rsidRPr="003458FF">
              <w:rPr>
                <w:rFonts w:ascii="Menlo" w:hAnsi="Menlo" w:cs="Menlo"/>
                <w:color w:val="000000"/>
                <w:sz w:val="18"/>
                <w:szCs w:val="18"/>
              </w:rPr>
              <w:t>(f1.</w:t>
            </w:r>
            <w:r w:rsidRPr="003458FF">
              <w:rPr>
                <w:rFonts w:ascii="Menlo" w:hAnsi="Menlo" w:cs="Menlo"/>
                <w:color w:val="7A7A43"/>
                <w:sz w:val="18"/>
                <w:szCs w:val="18"/>
              </w:rPr>
              <w:t>toString</w:t>
            </w:r>
            <w:r w:rsidRPr="003458FF">
              <w:rPr>
                <w:rFonts w:ascii="Menlo" w:hAnsi="Menlo" w:cs="Menlo"/>
                <w:color w:val="000000"/>
                <w:sz w:val="18"/>
                <w:szCs w:val="18"/>
              </w:rPr>
              <w:t>() == f2.</w:t>
            </w:r>
            <w:r w:rsidRPr="003458FF">
              <w:rPr>
                <w:rFonts w:ascii="Menlo" w:hAnsi="Menlo" w:cs="Menlo"/>
                <w:color w:val="7A7A43"/>
                <w:sz w:val="18"/>
                <w:szCs w:val="18"/>
              </w:rPr>
              <w:t>toString</w:t>
            </w:r>
            <w:r w:rsidRPr="003458FF">
              <w:rPr>
                <w:rFonts w:ascii="Menlo" w:hAnsi="Menlo" w:cs="Menlo"/>
                <w:color w:val="000000"/>
                <w:sz w:val="18"/>
                <w:szCs w:val="18"/>
              </w:rPr>
              <w:t>()){</w:t>
            </w:r>
            <w:r w:rsidRPr="003458FF">
              <w:rPr>
                <w:rFonts w:ascii="Menlo" w:hAnsi="Menlo" w:cs="Menlo"/>
                <w:color w:val="000000"/>
                <w:sz w:val="18"/>
                <w:szCs w:val="18"/>
              </w:rPr>
              <w:br/>
              <w:t xml:space="preserve">        </w:t>
            </w:r>
            <w:r w:rsidRPr="003458FF">
              <w:rPr>
                <w:rFonts w:ascii="Menlo" w:hAnsi="Menlo" w:cs="Menlo"/>
                <w:b/>
                <w:bCs/>
                <w:i/>
                <w:iCs/>
                <w:color w:val="660E7A"/>
                <w:sz w:val="18"/>
                <w:szCs w:val="18"/>
              </w:rPr>
              <w:t>console</w:t>
            </w:r>
            <w:r w:rsidRPr="003458FF">
              <w:rPr>
                <w:rFonts w:ascii="Menlo" w:hAnsi="Menlo" w:cs="Menlo"/>
                <w:color w:val="000000"/>
                <w:sz w:val="18"/>
                <w:szCs w:val="18"/>
              </w:rPr>
              <w:t>.</w:t>
            </w:r>
            <w:r w:rsidRPr="003458FF">
              <w:rPr>
                <w:rFonts w:ascii="Menlo" w:hAnsi="Menlo" w:cs="Menlo"/>
                <w:color w:val="7A7A43"/>
                <w:sz w:val="18"/>
                <w:szCs w:val="18"/>
              </w:rPr>
              <w:t>log</w:t>
            </w:r>
            <w:r w:rsidRPr="003458FF">
              <w:rPr>
                <w:rFonts w:ascii="Menlo" w:hAnsi="Menlo" w:cs="Menlo"/>
                <w:color w:val="000000"/>
                <w:sz w:val="18"/>
                <w:szCs w:val="18"/>
              </w:rPr>
              <w:t>(</w:t>
            </w:r>
            <w:r w:rsidRPr="003458FF">
              <w:rPr>
                <w:rFonts w:ascii="Menlo" w:hAnsi="Menlo" w:cs="Menlo"/>
                <w:b/>
                <w:bCs/>
                <w:color w:val="008000"/>
                <w:sz w:val="18"/>
                <w:szCs w:val="18"/>
              </w:rPr>
              <w:t>'sample file'</w:t>
            </w:r>
            <w:r w:rsidRPr="003458FF">
              <w:rPr>
                <w:rFonts w:ascii="Menlo" w:hAnsi="Menlo" w:cs="Menlo"/>
                <w:color w:val="000000"/>
                <w:sz w:val="18"/>
                <w:szCs w:val="18"/>
              </w:rPr>
              <w:t>);</w:t>
            </w:r>
            <w:r w:rsidRPr="003458FF">
              <w:rPr>
                <w:rFonts w:ascii="Menlo" w:hAnsi="Menlo" w:cs="Menlo"/>
                <w:color w:val="000000"/>
                <w:sz w:val="18"/>
                <w:szCs w:val="18"/>
              </w:rPr>
              <w:br/>
              <w:t xml:space="preserve">    }</w:t>
            </w:r>
            <w:r w:rsidRPr="003458FF">
              <w:rPr>
                <w:rFonts w:ascii="Menlo" w:hAnsi="Menlo" w:cs="Menlo"/>
                <w:b/>
                <w:bCs/>
                <w:color w:val="000080"/>
                <w:sz w:val="18"/>
                <w:szCs w:val="18"/>
              </w:rPr>
              <w:t>else</w:t>
            </w:r>
            <w:r w:rsidRPr="003458FF">
              <w:rPr>
                <w:rFonts w:ascii="Menlo" w:hAnsi="Menlo" w:cs="Menlo"/>
                <w:color w:val="000000"/>
                <w:sz w:val="18"/>
                <w:szCs w:val="18"/>
              </w:rPr>
              <w:t>{</w:t>
            </w:r>
            <w:r w:rsidRPr="003458FF">
              <w:rPr>
                <w:rFonts w:ascii="Menlo" w:hAnsi="Menlo" w:cs="Menlo"/>
                <w:color w:val="000000"/>
                <w:sz w:val="18"/>
                <w:szCs w:val="18"/>
              </w:rPr>
              <w:br/>
              <w:t xml:space="preserve">        </w:t>
            </w:r>
            <w:r w:rsidRPr="003458FF">
              <w:rPr>
                <w:rFonts w:ascii="Menlo" w:hAnsi="Menlo" w:cs="Menlo"/>
                <w:b/>
                <w:bCs/>
                <w:i/>
                <w:iCs/>
                <w:color w:val="660E7A"/>
                <w:sz w:val="18"/>
                <w:szCs w:val="18"/>
              </w:rPr>
              <w:t>console</w:t>
            </w:r>
            <w:r w:rsidRPr="003458FF">
              <w:rPr>
                <w:rFonts w:ascii="Menlo" w:hAnsi="Menlo" w:cs="Menlo"/>
                <w:color w:val="000000"/>
                <w:sz w:val="18"/>
                <w:szCs w:val="18"/>
              </w:rPr>
              <w:t>.</w:t>
            </w:r>
            <w:r w:rsidRPr="003458FF">
              <w:rPr>
                <w:rFonts w:ascii="Menlo" w:hAnsi="Menlo" w:cs="Menlo"/>
                <w:color w:val="7A7A43"/>
                <w:sz w:val="18"/>
                <w:szCs w:val="18"/>
              </w:rPr>
              <w:t>log</w:t>
            </w:r>
            <w:r w:rsidRPr="003458FF">
              <w:rPr>
                <w:rFonts w:ascii="Menlo" w:hAnsi="Menlo" w:cs="Menlo"/>
                <w:color w:val="000000"/>
                <w:sz w:val="18"/>
                <w:szCs w:val="18"/>
              </w:rPr>
              <w:t>(</w:t>
            </w:r>
            <w:r w:rsidRPr="003458FF">
              <w:rPr>
                <w:rFonts w:ascii="Menlo" w:hAnsi="Menlo" w:cs="Menlo"/>
                <w:b/>
                <w:bCs/>
                <w:color w:val="008000"/>
                <w:sz w:val="18"/>
                <w:szCs w:val="18"/>
              </w:rPr>
              <w:t>'different file'</w:t>
            </w:r>
            <w:r w:rsidRPr="003458FF">
              <w:rPr>
                <w:rFonts w:ascii="Menlo" w:hAnsi="Menlo" w:cs="Menlo"/>
                <w:color w:val="000000"/>
                <w:sz w:val="18"/>
                <w:szCs w:val="18"/>
              </w:rPr>
              <w:t>);</w:t>
            </w:r>
            <w:r w:rsidRPr="003458FF">
              <w:rPr>
                <w:rFonts w:ascii="Menlo" w:hAnsi="Menlo" w:cs="Menlo"/>
                <w:color w:val="000000"/>
                <w:sz w:val="18"/>
                <w:szCs w:val="18"/>
              </w:rPr>
              <w:br/>
              <w:t xml:space="preserve">    }</w:t>
            </w:r>
            <w:r w:rsidRPr="003458FF">
              <w:rPr>
                <w:rFonts w:ascii="Menlo" w:hAnsi="Menlo" w:cs="Menlo"/>
                <w:color w:val="000000"/>
                <w:sz w:val="18"/>
                <w:szCs w:val="18"/>
              </w:rPr>
              <w:br/>
              <w:t>});</w:t>
            </w:r>
            <w:r w:rsidRPr="003458FF">
              <w:rPr>
                <w:rFonts w:ascii="Menlo" w:hAnsi="Menlo" w:cs="Menlo"/>
                <w:color w:val="000000"/>
                <w:sz w:val="18"/>
                <w:szCs w:val="18"/>
              </w:rPr>
              <w:br/>
            </w:r>
            <w:r w:rsidRPr="003458FF">
              <w:rPr>
                <w:rFonts w:ascii="Menlo" w:hAnsi="Menlo" w:cs="Menlo"/>
                <w:i/>
                <w:iCs/>
                <w:color w:val="808080"/>
                <w:sz w:val="18"/>
                <w:szCs w:val="18"/>
              </w:rPr>
              <w:t>//</w:t>
            </w:r>
            <w:r w:rsidRPr="003458FF">
              <w:rPr>
                <w:rFonts w:ascii="Menlo" w:hAnsi="Menlo" w:cs="Menlo"/>
                <w:i/>
                <w:iCs/>
                <w:color w:val="808080"/>
                <w:sz w:val="18"/>
                <w:szCs w:val="18"/>
              </w:rPr>
              <w:t>等效于</w:t>
            </w:r>
            <w:r w:rsidRPr="003458FF">
              <w:rPr>
                <w:rFonts w:ascii="Menlo" w:hAnsi="Menlo" w:cs="Menlo"/>
                <w:i/>
                <w:iCs/>
                <w:color w:val="808080"/>
                <w:sz w:val="18"/>
                <w:szCs w:val="18"/>
              </w:rPr>
              <w:br/>
            </w:r>
            <w:r w:rsidRPr="003458FF">
              <w:rPr>
                <w:rFonts w:ascii="Menlo" w:hAnsi="Menlo" w:cs="Menlo"/>
                <w:color w:val="458383"/>
                <w:sz w:val="18"/>
                <w:szCs w:val="18"/>
              </w:rPr>
              <w:t>Promise</w:t>
            </w:r>
            <w:r w:rsidRPr="003458FF">
              <w:rPr>
                <w:rFonts w:ascii="Menlo" w:hAnsi="Menlo" w:cs="Menlo"/>
                <w:color w:val="000000"/>
                <w:sz w:val="18"/>
                <w:szCs w:val="18"/>
              </w:rPr>
              <w:t>.</w:t>
            </w:r>
            <w:r w:rsidRPr="003458FF">
              <w:rPr>
                <w:rFonts w:ascii="Menlo" w:hAnsi="Menlo" w:cs="Menlo"/>
                <w:color w:val="7A7A43"/>
                <w:sz w:val="18"/>
                <w:szCs w:val="18"/>
              </w:rPr>
              <w:t>all</w:t>
            </w:r>
            <w:r w:rsidRPr="003458FF">
              <w:rPr>
                <w:rFonts w:ascii="Menlo" w:hAnsi="Menlo" w:cs="Menlo"/>
                <w:color w:val="000000"/>
                <w:sz w:val="18"/>
                <w:szCs w:val="18"/>
              </w:rPr>
              <w:t>([</w:t>
            </w:r>
            <w:r w:rsidRPr="003458FF">
              <w:rPr>
                <w:rFonts w:ascii="Menlo" w:hAnsi="Menlo" w:cs="Menlo"/>
                <w:color w:val="000000"/>
                <w:sz w:val="18"/>
                <w:szCs w:val="18"/>
              </w:rPr>
              <w:br/>
              <w:t xml:space="preserve">    </w:t>
            </w:r>
            <w:r w:rsidRPr="003458FF">
              <w:rPr>
                <w:rFonts w:ascii="Menlo" w:hAnsi="Menlo" w:cs="Menlo"/>
                <w:color w:val="458383"/>
                <w:sz w:val="18"/>
                <w:szCs w:val="18"/>
              </w:rPr>
              <w:t>fs</w:t>
            </w:r>
            <w:r w:rsidRPr="003458FF">
              <w:rPr>
                <w:rFonts w:ascii="Menlo" w:hAnsi="Menlo" w:cs="Menlo"/>
                <w:color w:val="000000"/>
                <w:sz w:val="18"/>
                <w:szCs w:val="18"/>
              </w:rPr>
              <w:t>.</w:t>
            </w:r>
            <w:r w:rsidRPr="003458FF">
              <w:rPr>
                <w:rFonts w:ascii="Menlo" w:hAnsi="Menlo" w:cs="Menlo"/>
                <w:color w:val="7A7A43"/>
                <w:sz w:val="18"/>
                <w:szCs w:val="18"/>
              </w:rPr>
              <w:t>readFileSync</w:t>
            </w:r>
            <w:r w:rsidRPr="003458FF">
              <w:rPr>
                <w:rFonts w:ascii="Menlo" w:hAnsi="Menlo" w:cs="Menlo"/>
                <w:color w:val="000000"/>
                <w:sz w:val="18"/>
                <w:szCs w:val="18"/>
              </w:rPr>
              <w:t>(</w:t>
            </w:r>
            <w:r w:rsidRPr="003458FF">
              <w:rPr>
                <w:rFonts w:ascii="Menlo" w:hAnsi="Menlo" w:cs="Menlo"/>
                <w:b/>
                <w:bCs/>
                <w:color w:val="008000"/>
                <w:sz w:val="18"/>
                <w:szCs w:val="18"/>
              </w:rPr>
              <w:t>'./package.json'</w:t>
            </w:r>
            <w:r w:rsidRPr="003458FF">
              <w:rPr>
                <w:rFonts w:ascii="Menlo" w:hAnsi="Menlo" w:cs="Menlo"/>
                <w:color w:val="000000"/>
                <w:sz w:val="18"/>
                <w:szCs w:val="18"/>
              </w:rPr>
              <w:t>),</w:t>
            </w:r>
            <w:r w:rsidRPr="003458FF">
              <w:rPr>
                <w:rFonts w:ascii="Menlo" w:hAnsi="Menlo" w:cs="Menlo"/>
                <w:color w:val="000000"/>
                <w:sz w:val="18"/>
                <w:szCs w:val="18"/>
              </w:rPr>
              <w:br/>
              <w:t xml:space="preserve">    </w:t>
            </w:r>
            <w:r w:rsidRPr="003458FF">
              <w:rPr>
                <w:rFonts w:ascii="Menlo" w:hAnsi="Menlo" w:cs="Menlo"/>
                <w:color w:val="458383"/>
                <w:sz w:val="18"/>
                <w:szCs w:val="18"/>
              </w:rPr>
              <w:t>fs</w:t>
            </w:r>
            <w:r w:rsidRPr="003458FF">
              <w:rPr>
                <w:rFonts w:ascii="Menlo" w:hAnsi="Menlo" w:cs="Menlo"/>
                <w:color w:val="000000"/>
                <w:sz w:val="18"/>
                <w:szCs w:val="18"/>
              </w:rPr>
              <w:t>.</w:t>
            </w:r>
            <w:r w:rsidRPr="003458FF">
              <w:rPr>
                <w:rFonts w:ascii="Menlo" w:hAnsi="Menlo" w:cs="Menlo"/>
                <w:color w:val="7A7A43"/>
                <w:sz w:val="18"/>
                <w:szCs w:val="18"/>
              </w:rPr>
              <w:t>readFileSync</w:t>
            </w:r>
            <w:r w:rsidRPr="003458FF">
              <w:rPr>
                <w:rFonts w:ascii="Menlo" w:hAnsi="Menlo" w:cs="Menlo"/>
                <w:color w:val="000000"/>
                <w:sz w:val="18"/>
                <w:szCs w:val="18"/>
              </w:rPr>
              <w:t>(</w:t>
            </w:r>
            <w:r w:rsidRPr="003458FF">
              <w:rPr>
                <w:rFonts w:ascii="Menlo" w:hAnsi="Menlo" w:cs="Menlo"/>
                <w:b/>
                <w:bCs/>
                <w:color w:val="008000"/>
                <w:sz w:val="18"/>
                <w:szCs w:val="18"/>
              </w:rPr>
              <w:t>'./app.js'</w:t>
            </w:r>
            <w:r w:rsidRPr="003458FF">
              <w:rPr>
                <w:rFonts w:ascii="Menlo" w:hAnsi="Menlo" w:cs="Menlo"/>
                <w:color w:val="000000"/>
                <w:sz w:val="18"/>
                <w:szCs w:val="18"/>
              </w:rPr>
              <w:t>)</w:t>
            </w:r>
            <w:r w:rsidRPr="003458FF">
              <w:rPr>
                <w:rFonts w:ascii="Menlo" w:hAnsi="Menlo" w:cs="Menlo"/>
                <w:color w:val="000000"/>
                <w:sz w:val="18"/>
                <w:szCs w:val="18"/>
              </w:rPr>
              <w:br/>
              <w:t>]).</w:t>
            </w:r>
            <w:r w:rsidRPr="003458FF">
              <w:rPr>
                <w:rFonts w:ascii="Menlo" w:hAnsi="Menlo" w:cs="Menlo"/>
                <w:color w:val="7A7A43"/>
                <w:sz w:val="18"/>
                <w:szCs w:val="18"/>
              </w:rPr>
              <w:t>then</w:t>
            </w:r>
            <w:r w:rsidRPr="003458FF">
              <w:rPr>
                <w:rFonts w:ascii="Menlo" w:hAnsi="Menlo" w:cs="Menlo"/>
                <w:color w:val="000000"/>
                <w:sz w:val="18"/>
                <w:szCs w:val="18"/>
              </w:rPr>
              <w:t>((args)=&gt;{</w:t>
            </w:r>
            <w:r w:rsidRPr="003458FF">
              <w:rPr>
                <w:rFonts w:ascii="Menlo" w:hAnsi="Menlo" w:cs="Menlo"/>
                <w:color w:val="000000"/>
                <w:sz w:val="18"/>
                <w:szCs w:val="18"/>
              </w:rPr>
              <w:br/>
              <w:t xml:space="preserve">    </w:t>
            </w:r>
            <w:r w:rsidRPr="003458FF">
              <w:rPr>
                <w:rFonts w:ascii="Menlo" w:hAnsi="Menlo" w:cs="Menlo"/>
                <w:b/>
                <w:bCs/>
                <w:color w:val="000080"/>
                <w:sz w:val="18"/>
                <w:szCs w:val="18"/>
              </w:rPr>
              <w:t>if</w:t>
            </w:r>
            <w:r w:rsidRPr="003458FF">
              <w:rPr>
                <w:rFonts w:ascii="Menlo" w:hAnsi="Menlo" w:cs="Menlo"/>
                <w:color w:val="000000"/>
                <w:sz w:val="18"/>
                <w:szCs w:val="18"/>
              </w:rPr>
              <w:t>(args[</w:t>
            </w:r>
            <w:r w:rsidRPr="003458FF">
              <w:rPr>
                <w:rFonts w:ascii="Menlo" w:hAnsi="Menlo" w:cs="Menlo"/>
                <w:color w:val="0000FF"/>
                <w:sz w:val="18"/>
                <w:szCs w:val="18"/>
              </w:rPr>
              <w:t>0</w:t>
            </w:r>
            <w:r w:rsidRPr="003458FF">
              <w:rPr>
                <w:rFonts w:ascii="Menlo" w:hAnsi="Menlo" w:cs="Menlo"/>
                <w:color w:val="000000"/>
                <w:sz w:val="18"/>
                <w:szCs w:val="18"/>
              </w:rPr>
              <w:t>].</w:t>
            </w:r>
            <w:r w:rsidRPr="003458FF">
              <w:rPr>
                <w:rFonts w:ascii="Menlo" w:hAnsi="Menlo" w:cs="Menlo"/>
                <w:color w:val="7A7A43"/>
                <w:sz w:val="18"/>
                <w:szCs w:val="18"/>
              </w:rPr>
              <w:t>toString</w:t>
            </w:r>
            <w:r w:rsidRPr="003458FF">
              <w:rPr>
                <w:rFonts w:ascii="Menlo" w:hAnsi="Menlo" w:cs="Menlo"/>
                <w:color w:val="000000"/>
                <w:sz w:val="18"/>
                <w:szCs w:val="18"/>
              </w:rPr>
              <w:t>() == args[</w:t>
            </w:r>
            <w:r w:rsidRPr="003458FF">
              <w:rPr>
                <w:rFonts w:ascii="Menlo" w:hAnsi="Menlo" w:cs="Menlo"/>
                <w:color w:val="0000FF"/>
                <w:sz w:val="18"/>
                <w:szCs w:val="18"/>
              </w:rPr>
              <w:t>1</w:t>
            </w:r>
            <w:r w:rsidRPr="003458FF">
              <w:rPr>
                <w:rFonts w:ascii="Menlo" w:hAnsi="Menlo" w:cs="Menlo"/>
                <w:color w:val="000000"/>
                <w:sz w:val="18"/>
                <w:szCs w:val="18"/>
              </w:rPr>
              <w:t>].</w:t>
            </w:r>
            <w:r w:rsidRPr="003458FF">
              <w:rPr>
                <w:rFonts w:ascii="Menlo" w:hAnsi="Menlo" w:cs="Menlo"/>
                <w:color w:val="7A7A43"/>
                <w:sz w:val="18"/>
                <w:szCs w:val="18"/>
              </w:rPr>
              <w:t>toString</w:t>
            </w:r>
            <w:r w:rsidRPr="003458FF">
              <w:rPr>
                <w:rFonts w:ascii="Menlo" w:hAnsi="Menlo" w:cs="Menlo"/>
                <w:color w:val="000000"/>
                <w:sz w:val="18"/>
                <w:szCs w:val="18"/>
              </w:rPr>
              <w:t>()){</w:t>
            </w:r>
            <w:r w:rsidRPr="003458FF">
              <w:rPr>
                <w:rFonts w:ascii="Menlo" w:hAnsi="Menlo" w:cs="Menlo"/>
                <w:color w:val="000000"/>
                <w:sz w:val="18"/>
                <w:szCs w:val="18"/>
              </w:rPr>
              <w:br/>
              <w:t xml:space="preserve">        </w:t>
            </w:r>
            <w:r w:rsidRPr="003458FF">
              <w:rPr>
                <w:rFonts w:ascii="Menlo" w:hAnsi="Menlo" w:cs="Menlo"/>
                <w:b/>
                <w:bCs/>
                <w:i/>
                <w:iCs/>
                <w:color w:val="660E7A"/>
                <w:sz w:val="18"/>
                <w:szCs w:val="18"/>
              </w:rPr>
              <w:t>console</w:t>
            </w:r>
            <w:r w:rsidRPr="003458FF">
              <w:rPr>
                <w:rFonts w:ascii="Menlo" w:hAnsi="Menlo" w:cs="Menlo"/>
                <w:color w:val="000000"/>
                <w:sz w:val="18"/>
                <w:szCs w:val="18"/>
              </w:rPr>
              <w:t>.</w:t>
            </w:r>
            <w:r w:rsidRPr="003458FF">
              <w:rPr>
                <w:rFonts w:ascii="Menlo" w:hAnsi="Menlo" w:cs="Menlo"/>
                <w:color w:val="7A7A43"/>
                <w:sz w:val="18"/>
                <w:szCs w:val="18"/>
              </w:rPr>
              <w:t>log</w:t>
            </w:r>
            <w:r w:rsidRPr="003458FF">
              <w:rPr>
                <w:rFonts w:ascii="Menlo" w:hAnsi="Menlo" w:cs="Menlo"/>
                <w:color w:val="000000"/>
                <w:sz w:val="18"/>
                <w:szCs w:val="18"/>
              </w:rPr>
              <w:t>(</w:t>
            </w:r>
            <w:r w:rsidRPr="003458FF">
              <w:rPr>
                <w:rFonts w:ascii="Menlo" w:hAnsi="Menlo" w:cs="Menlo"/>
                <w:b/>
                <w:bCs/>
                <w:color w:val="008000"/>
                <w:sz w:val="18"/>
                <w:szCs w:val="18"/>
              </w:rPr>
              <w:t>'sample file'</w:t>
            </w:r>
            <w:r w:rsidRPr="003458FF">
              <w:rPr>
                <w:rFonts w:ascii="Menlo" w:hAnsi="Menlo" w:cs="Menlo"/>
                <w:color w:val="000000"/>
                <w:sz w:val="18"/>
                <w:szCs w:val="18"/>
              </w:rPr>
              <w:t>);</w:t>
            </w:r>
            <w:r w:rsidRPr="003458FF">
              <w:rPr>
                <w:rFonts w:ascii="Menlo" w:hAnsi="Menlo" w:cs="Menlo"/>
                <w:color w:val="000000"/>
                <w:sz w:val="18"/>
                <w:szCs w:val="18"/>
              </w:rPr>
              <w:br/>
              <w:t xml:space="preserve">    }</w:t>
            </w:r>
            <w:r w:rsidRPr="003458FF">
              <w:rPr>
                <w:rFonts w:ascii="Menlo" w:hAnsi="Menlo" w:cs="Menlo"/>
                <w:b/>
                <w:bCs/>
                <w:color w:val="000080"/>
                <w:sz w:val="18"/>
                <w:szCs w:val="18"/>
              </w:rPr>
              <w:t>else</w:t>
            </w:r>
            <w:r w:rsidRPr="003458FF">
              <w:rPr>
                <w:rFonts w:ascii="Menlo" w:hAnsi="Menlo" w:cs="Menlo"/>
                <w:color w:val="000000"/>
                <w:sz w:val="18"/>
                <w:szCs w:val="18"/>
              </w:rPr>
              <w:t>{</w:t>
            </w:r>
            <w:r w:rsidRPr="003458FF">
              <w:rPr>
                <w:rFonts w:ascii="Menlo" w:hAnsi="Menlo" w:cs="Menlo"/>
                <w:color w:val="000000"/>
                <w:sz w:val="18"/>
                <w:szCs w:val="18"/>
              </w:rPr>
              <w:br/>
              <w:t xml:space="preserve">        </w:t>
            </w:r>
            <w:r w:rsidRPr="003458FF">
              <w:rPr>
                <w:rFonts w:ascii="Menlo" w:hAnsi="Menlo" w:cs="Menlo"/>
                <w:b/>
                <w:bCs/>
                <w:i/>
                <w:iCs/>
                <w:color w:val="660E7A"/>
                <w:sz w:val="18"/>
                <w:szCs w:val="18"/>
              </w:rPr>
              <w:t>console</w:t>
            </w:r>
            <w:r w:rsidRPr="003458FF">
              <w:rPr>
                <w:rFonts w:ascii="Menlo" w:hAnsi="Menlo" w:cs="Menlo"/>
                <w:color w:val="000000"/>
                <w:sz w:val="18"/>
                <w:szCs w:val="18"/>
              </w:rPr>
              <w:t>.</w:t>
            </w:r>
            <w:r w:rsidRPr="003458FF">
              <w:rPr>
                <w:rFonts w:ascii="Menlo" w:hAnsi="Menlo" w:cs="Menlo"/>
                <w:color w:val="7A7A43"/>
                <w:sz w:val="18"/>
                <w:szCs w:val="18"/>
              </w:rPr>
              <w:t>log</w:t>
            </w:r>
            <w:r w:rsidRPr="003458FF">
              <w:rPr>
                <w:rFonts w:ascii="Menlo" w:hAnsi="Menlo" w:cs="Menlo"/>
                <w:color w:val="000000"/>
                <w:sz w:val="18"/>
                <w:szCs w:val="18"/>
              </w:rPr>
              <w:t>(</w:t>
            </w:r>
            <w:r w:rsidRPr="003458FF">
              <w:rPr>
                <w:rFonts w:ascii="Menlo" w:hAnsi="Menlo" w:cs="Menlo"/>
                <w:b/>
                <w:bCs/>
                <w:color w:val="008000"/>
                <w:sz w:val="18"/>
                <w:szCs w:val="18"/>
              </w:rPr>
              <w:t>'different file'</w:t>
            </w:r>
            <w:r w:rsidRPr="003458FF">
              <w:rPr>
                <w:rFonts w:ascii="Menlo" w:hAnsi="Menlo" w:cs="Menlo"/>
                <w:color w:val="000000"/>
                <w:sz w:val="18"/>
                <w:szCs w:val="18"/>
              </w:rPr>
              <w:t>);</w:t>
            </w:r>
            <w:r w:rsidRPr="003458FF">
              <w:rPr>
                <w:rFonts w:ascii="Menlo" w:hAnsi="Menlo" w:cs="Menlo"/>
                <w:color w:val="000000"/>
                <w:sz w:val="18"/>
                <w:szCs w:val="18"/>
              </w:rPr>
              <w:br/>
              <w:t xml:space="preserve">    }</w:t>
            </w:r>
            <w:r w:rsidRPr="003458FF">
              <w:rPr>
                <w:rFonts w:ascii="Menlo" w:hAnsi="Menlo" w:cs="Menlo"/>
                <w:color w:val="000000"/>
                <w:sz w:val="18"/>
                <w:szCs w:val="18"/>
              </w:rPr>
              <w:br/>
              <w:t>});</w:t>
            </w:r>
          </w:p>
        </w:tc>
      </w:tr>
    </w:tbl>
    <w:p w14:paraId="30C57189" w14:textId="532D84B2" w:rsidR="003458FF" w:rsidRDefault="00737B09" w:rsidP="00737B09">
      <w:pPr>
        <w:pStyle w:val="5"/>
        <w:ind w:right="210"/>
      </w:pPr>
      <w:r>
        <w:t>P</w:t>
      </w:r>
      <w:r>
        <w:rPr>
          <w:rFonts w:hint="eastAsia"/>
        </w:rPr>
        <w:t>romise</w:t>
      </w:r>
      <w:r>
        <w:t>.map</w:t>
      </w:r>
    </w:p>
    <w:p w14:paraId="79ABE999" w14:textId="286E7777" w:rsidR="00737B09" w:rsidRDefault="008701DB" w:rsidP="00315AED">
      <w:pPr>
        <w:pStyle w:val="a8"/>
        <w:numPr>
          <w:ilvl w:val="0"/>
          <w:numId w:val="208"/>
        </w:numPr>
        <w:ind w:firstLineChars="0"/>
      </w:pPr>
      <w:bookmarkStart w:id="104" w:name="OLE_LINK93"/>
      <w:r>
        <w:rPr>
          <w:rFonts w:hint="eastAsia"/>
        </w:rPr>
        <w:t>函数</w:t>
      </w:r>
    </w:p>
    <w:p w14:paraId="30E9C9B4" w14:textId="644A6890" w:rsidR="008701DB" w:rsidRDefault="008701DB" w:rsidP="008701DB">
      <w:pPr>
        <w:ind w:left="420" w:firstLine="420"/>
      </w:pPr>
      <w:r>
        <w:rPr>
          <w:rFonts w:hint="eastAsia"/>
        </w:rPr>
        <w:t>格式：Promise</w:t>
      </w:r>
      <w:r>
        <w:t xml:space="preserve">.map(iterator, </w:t>
      </w:r>
      <w:bookmarkStart w:id="105" w:name="OLE_LINK91"/>
      <w:bookmarkStart w:id="106" w:name="OLE_LINK92"/>
      <w:r>
        <w:t>function(item){}</w:t>
      </w:r>
      <w:bookmarkEnd w:id="105"/>
      <w:bookmarkEnd w:id="106"/>
      <w:r>
        <w:t>, {option})</w:t>
      </w:r>
    </w:p>
    <w:p w14:paraId="3DCFA3FB" w14:textId="77777777" w:rsidR="008701DB" w:rsidRDefault="008701DB" w:rsidP="008701DB">
      <w:pPr>
        <w:ind w:left="420" w:firstLine="420"/>
      </w:pPr>
      <w:r>
        <w:rPr>
          <w:rFonts w:hint="eastAsia"/>
        </w:rPr>
        <w:lastRenderedPageBreak/>
        <w:t>作用：</w:t>
      </w:r>
    </w:p>
    <w:p w14:paraId="611E5908" w14:textId="372F8E61" w:rsidR="008701DB" w:rsidRDefault="008701DB" w:rsidP="008701DB">
      <w:pPr>
        <w:ind w:left="1260" w:firstLine="420"/>
      </w:pPr>
      <w:r>
        <w:rPr>
          <w:rFonts w:hint="eastAsia"/>
        </w:rPr>
        <w:t>遍历参数1的iterator，将每个元素都传入用参数2指定的回调函数执行1遍，iterator中所有元素遍历之后都执行成功，则执行map返回的promise执行成功，任意1个执行出错，则map返回的promise执行出错</w:t>
      </w:r>
    </w:p>
    <w:p w14:paraId="367600DF" w14:textId="19B05A6F" w:rsidR="008701DB" w:rsidRDefault="008701DB" w:rsidP="008701DB">
      <w:r>
        <w:tab/>
      </w:r>
      <w:r>
        <w:tab/>
      </w:r>
      <w:r>
        <w:rPr>
          <w:rFonts w:hint="eastAsia"/>
        </w:rPr>
        <w:t>参数：</w:t>
      </w:r>
    </w:p>
    <w:p w14:paraId="7C245A7D" w14:textId="1787C582" w:rsidR="008701DB" w:rsidRDefault="008701DB" w:rsidP="008701DB">
      <w:r>
        <w:tab/>
      </w:r>
      <w:r>
        <w:tab/>
      </w:r>
      <w:r>
        <w:tab/>
      </w:r>
      <w:r>
        <w:rPr>
          <w:rFonts w:hint="eastAsia"/>
        </w:rPr>
        <w:t>iterator：</w:t>
      </w:r>
      <w:r w:rsidR="00E31818">
        <w:rPr>
          <w:rFonts w:hint="eastAsia"/>
        </w:rPr>
        <w:t>可遍历的数据，如数组</w:t>
      </w:r>
    </w:p>
    <w:p w14:paraId="490246D3" w14:textId="4F74D6D7" w:rsidR="00E31818" w:rsidRDefault="00E31818" w:rsidP="008701DB">
      <w:r>
        <w:tab/>
      </w:r>
      <w:r>
        <w:tab/>
      </w:r>
      <w:r>
        <w:tab/>
        <w:t>function(item){}</w:t>
      </w:r>
      <w:r>
        <w:rPr>
          <w:rFonts w:hint="eastAsia"/>
        </w:rPr>
        <w:t>：遍历时需要执行的函数</w:t>
      </w:r>
    </w:p>
    <w:p w14:paraId="5062D903" w14:textId="47F42459" w:rsidR="00E31818" w:rsidRDefault="00E31818" w:rsidP="008701DB">
      <w:r>
        <w:tab/>
      </w:r>
      <w:r>
        <w:tab/>
      </w:r>
      <w:r>
        <w:tab/>
        <w:t>{</w:t>
      </w:r>
      <w:r>
        <w:rPr>
          <w:rFonts w:hint="eastAsia"/>
        </w:rPr>
        <w:t>option</w:t>
      </w:r>
      <w:r>
        <w:t>}：</w:t>
      </w:r>
      <w:r>
        <w:rPr>
          <w:rFonts w:hint="eastAsia"/>
        </w:rPr>
        <w:t>设置参数</w:t>
      </w:r>
    </w:p>
    <w:p w14:paraId="1199BDE2" w14:textId="77777777" w:rsidR="00E31818" w:rsidRDefault="00E31818" w:rsidP="008701DB">
      <w:r>
        <w:tab/>
      </w:r>
      <w:r>
        <w:tab/>
      </w:r>
      <w:r>
        <w:tab/>
      </w:r>
      <w:r>
        <w:tab/>
      </w:r>
      <w:r w:rsidRPr="00E31818">
        <w:t>concurrency</w:t>
      </w:r>
      <w:r>
        <w:t>：</w:t>
      </w:r>
    </w:p>
    <w:p w14:paraId="38314431" w14:textId="77777777" w:rsidR="00E31818" w:rsidRDefault="00E31818" w:rsidP="00E31818">
      <w:pPr>
        <w:ind w:left="2100" w:firstLine="420"/>
      </w:pPr>
      <w:r>
        <w:rPr>
          <w:rFonts w:hint="eastAsia"/>
        </w:rPr>
        <w:t>promise最大并发数量限制，</w:t>
      </w:r>
    </w:p>
    <w:p w14:paraId="7C234CDC" w14:textId="329A4B50" w:rsidR="00E31818" w:rsidRDefault="00E31818" w:rsidP="00E31818">
      <w:pPr>
        <w:ind w:left="2100" w:firstLine="420"/>
      </w:pPr>
      <w:r>
        <w:rPr>
          <w:rFonts w:hint="eastAsia"/>
        </w:rPr>
        <w:t>就是遍历对象时，如果有了该值为3，则最多只能有3个promise处于pending状态，必须有1个变为resolved状态了，下一个元素才能被遍历到。</w:t>
      </w:r>
      <w:bookmarkEnd w:id="104"/>
    </w:p>
    <w:p w14:paraId="64480AF6" w14:textId="38DB13D3" w:rsidR="00E31818" w:rsidRDefault="00E31818" w:rsidP="00315AED">
      <w:pPr>
        <w:pStyle w:val="a8"/>
        <w:numPr>
          <w:ilvl w:val="0"/>
          <w:numId w:val="208"/>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E31818" w14:paraId="479F49D6" w14:textId="77777777" w:rsidTr="00E31818">
        <w:tc>
          <w:tcPr>
            <w:tcW w:w="8296" w:type="dxa"/>
          </w:tcPr>
          <w:p w14:paraId="7279D9A3" w14:textId="1CD6C4BA" w:rsidR="00E31818" w:rsidRPr="00E31818" w:rsidRDefault="00E31818" w:rsidP="00E31818">
            <w:pPr>
              <w:pStyle w:val="HTML0"/>
              <w:shd w:val="clear" w:color="auto" w:fill="FFFFFF"/>
              <w:rPr>
                <w:rFonts w:ascii="Menlo" w:hAnsi="Menlo" w:cs="Menlo"/>
                <w:color w:val="000000"/>
                <w:sz w:val="18"/>
                <w:szCs w:val="18"/>
              </w:rPr>
            </w:pPr>
            <w:r w:rsidRPr="00E31818">
              <w:rPr>
                <w:rFonts w:ascii="Menlo" w:hAnsi="Menlo" w:cs="Menlo"/>
                <w:b/>
                <w:bCs/>
                <w:color w:val="000080"/>
                <w:sz w:val="18"/>
                <w:szCs w:val="18"/>
              </w:rPr>
              <w:t xml:space="preserve">const </w:t>
            </w:r>
            <w:r w:rsidRPr="00E31818">
              <w:rPr>
                <w:rFonts w:ascii="Menlo" w:hAnsi="Menlo" w:cs="Menlo"/>
                <w:color w:val="458383"/>
                <w:sz w:val="18"/>
                <w:szCs w:val="18"/>
              </w:rPr>
              <w:t xml:space="preserve">Promise </w:t>
            </w:r>
            <w:r w:rsidRPr="00E31818">
              <w:rPr>
                <w:rFonts w:ascii="Menlo" w:hAnsi="Menlo" w:cs="Menlo"/>
                <w:color w:val="000000"/>
                <w:sz w:val="18"/>
                <w:szCs w:val="18"/>
              </w:rPr>
              <w:t xml:space="preserve">= </w:t>
            </w:r>
            <w:r w:rsidRPr="00E31818">
              <w:rPr>
                <w:rFonts w:ascii="Menlo" w:hAnsi="Menlo" w:cs="Menlo"/>
                <w:i/>
                <w:iCs/>
                <w:color w:val="000000"/>
                <w:sz w:val="18"/>
                <w:szCs w:val="18"/>
              </w:rPr>
              <w:t>require</w:t>
            </w:r>
            <w:r w:rsidRPr="00E31818">
              <w:rPr>
                <w:rFonts w:ascii="Menlo" w:hAnsi="Menlo" w:cs="Menlo"/>
                <w:color w:val="000000"/>
                <w:sz w:val="18"/>
                <w:szCs w:val="18"/>
              </w:rPr>
              <w:t>(</w:t>
            </w:r>
            <w:r w:rsidRPr="00E31818">
              <w:rPr>
                <w:rFonts w:ascii="Menlo" w:hAnsi="Menlo" w:cs="Menlo"/>
                <w:b/>
                <w:bCs/>
                <w:color w:val="008000"/>
                <w:sz w:val="18"/>
                <w:szCs w:val="18"/>
              </w:rPr>
              <w:t>'bluebird'</w:t>
            </w:r>
            <w:r w:rsidRPr="00E31818">
              <w:rPr>
                <w:rFonts w:ascii="Menlo" w:hAnsi="Menlo" w:cs="Menlo"/>
                <w:color w:val="000000"/>
                <w:sz w:val="18"/>
                <w:szCs w:val="18"/>
              </w:rPr>
              <w:t>);</w:t>
            </w:r>
            <w:r w:rsidRPr="00E31818">
              <w:rPr>
                <w:rFonts w:ascii="Menlo" w:hAnsi="Menlo" w:cs="Menlo"/>
                <w:color w:val="000000"/>
                <w:sz w:val="18"/>
                <w:szCs w:val="18"/>
              </w:rPr>
              <w:br/>
            </w:r>
            <w:r w:rsidRPr="00E31818">
              <w:rPr>
                <w:rFonts w:ascii="Menlo" w:hAnsi="Menlo" w:cs="Menlo"/>
                <w:b/>
                <w:bCs/>
                <w:color w:val="000080"/>
                <w:sz w:val="18"/>
                <w:szCs w:val="18"/>
              </w:rPr>
              <w:t xml:space="preserve">const </w:t>
            </w:r>
            <w:r w:rsidRPr="00E31818">
              <w:rPr>
                <w:rFonts w:ascii="Menlo" w:hAnsi="Menlo" w:cs="Menlo"/>
                <w:color w:val="458383"/>
                <w:sz w:val="18"/>
                <w:szCs w:val="18"/>
              </w:rPr>
              <w:t xml:space="preserve">fs </w:t>
            </w:r>
            <w:r w:rsidRPr="00E31818">
              <w:rPr>
                <w:rFonts w:ascii="Menlo" w:hAnsi="Menlo" w:cs="Menlo"/>
                <w:color w:val="000000"/>
                <w:sz w:val="18"/>
                <w:szCs w:val="18"/>
              </w:rPr>
              <w:t xml:space="preserve">= </w:t>
            </w:r>
            <w:r w:rsidRPr="00E31818">
              <w:rPr>
                <w:rFonts w:ascii="Menlo" w:hAnsi="Menlo" w:cs="Menlo"/>
                <w:i/>
                <w:iCs/>
                <w:color w:val="000000"/>
                <w:sz w:val="18"/>
                <w:szCs w:val="18"/>
              </w:rPr>
              <w:t>require</w:t>
            </w:r>
            <w:r w:rsidRPr="00E31818">
              <w:rPr>
                <w:rFonts w:ascii="Menlo" w:hAnsi="Menlo" w:cs="Menlo"/>
                <w:color w:val="000000"/>
                <w:sz w:val="18"/>
                <w:szCs w:val="18"/>
              </w:rPr>
              <w:t>(</w:t>
            </w:r>
            <w:r w:rsidRPr="00E31818">
              <w:rPr>
                <w:rFonts w:ascii="Menlo" w:hAnsi="Menlo" w:cs="Menlo"/>
                <w:b/>
                <w:bCs/>
                <w:color w:val="008000"/>
                <w:sz w:val="18"/>
                <w:szCs w:val="18"/>
              </w:rPr>
              <w:t>'fs'</w:t>
            </w:r>
            <w:r w:rsidRPr="00E31818">
              <w:rPr>
                <w:rFonts w:ascii="Menlo" w:hAnsi="Menlo" w:cs="Menlo"/>
                <w:color w:val="000000"/>
                <w:sz w:val="18"/>
                <w:szCs w:val="18"/>
              </w:rPr>
              <w:t>);</w:t>
            </w:r>
            <w:r w:rsidRPr="00E31818">
              <w:rPr>
                <w:rFonts w:ascii="Menlo" w:hAnsi="Menlo" w:cs="Menlo"/>
                <w:color w:val="000000"/>
                <w:sz w:val="18"/>
                <w:szCs w:val="18"/>
              </w:rPr>
              <w:br/>
            </w:r>
            <w:r w:rsidRPr="00E31818">
              <w:rPr>
                <w:rFonts w:ascii="Menlo" w:hAnsi="Menlo" w:cs="Menlo"/>
                <w:color w:val="000000"/>
                <w:sz w:val="18"/>
                <w:szCs w:val="18"/>
              </w:rPr>
              <w:br/>
            </w:r>
            <w:r w:rsidRPr="00E31818">
              <w:rPr>
                <w:rFonts w:ascii="Menlo" w:hAnsi="Menlo" w:cs="Menlo"/>
                <w:b/>
                <w:bCs/>
                <w:color w:val="000080"/>
                <w:sz w:val="18"/>
                <w:szCs w:val="18"/>
              </w:rPr>
              <w:t xml:space="preserve">var </w:t>
            </w:r>
            <w:r w:rsidRPr="00E31818">
              <w:rPr>
                <w:rFonts w:ascii="Menlo" w:hAnsi="Menlo" w:cs="Menlo"/>
                <w:color w:val="458383"/>
                <w:sz w:val="18"/>
                <w:szCs w:val="18"/>
              </w:rPr>
              <w:t xml:space="preserve">fileNames </w:t>
            </w:r>
            <w:r w:rsidRPr="00E31818">
              <w:rPr>
                <w:rFonts w:ascii="Menlo" w:hAnsi="Menlo" w:cs="Menlo"/>
                <w:color w:val="000000"/>
                <w:sz w:val="18"/>
                <w:szCs w:val="18"/>
              </w:rPr>
              <w:t>= [</w:t>
            </w:r>
            <w:r w:rsidRPr="00E31818">
              <w:rPr>
                <w:rFonts w:ascii="Menlo" w:hAnsi="Menlo" w:cs="Menlo"/>
                <w:b/>
                <w:bCs/>
                <w:color w:val="008000"/>
                <w:sz w:val="18"/>
                <w:szCs w:val="18"/>
              </w:rPr>
              <w:t>'./spread.js'</w:t>
            </w:r>
            <w:r w:rsidRPr="00E31818">
              <w:rPr>
                <w:rFonts w:ascii="Menlo" w:hAnsi="Menlo" w:cs="Menlo"/>
                <w:color w:val="000000"/>
                <w:sz w:val="18"/>
                <w:szCs w:val="18"/>
              </w:rPr>
              <w:t>,</w:t>
            </w:r>
            <w:r w:rsidRPr="00E31818">
              <w:rPr>
                <w:rFonts w:ascii="Menlo" w:hAnsi="Menlo" w:cs="Menlo"/>
                <w:b/>
                <w:bCs/>
                <w:color w:val="008000"/>
                <w:sz w:val="18"/>
                <w:szCs w:val="18"/>
              </w:rPr>
              <w:t>'./package.jsaon'</w:t>
            </w:r>
            <w:r w:rsidRPr="00E31818">
              <w:rPr>
                <w:rFonts w:ascii="Menlo" w:hAnsi="Menlo" w:cs="Menlo"/>
                <w:color w:val="000000"/>
                <w:sz w:val="18"/>
                <w:szCs w:val="18"/>
              </w:rPr>
              <w:t>,</w:t>
            </w:r>
            <w:r w:rsidRPr="00E31818">
              <w:rPr>
                <w:rFonts w:ascii="Menlo" w:hAnsi="Menlo" w:cs="Menlo"/>
                <w:b/>
                <w:bCs/>
                <w:color w:val="008000"/>
                <w:sz w:val="18"/>
                <w:szCs w:val="18"/>
              </w:rPr>
              <w:t>'./package-lock.json'</w:t>
            </w:r>
            <w:r w:rsidRPr="00E31818">
              <w:rPr>
                <w:rFonts w:ascii="Menlo" w:hAnsi="Menlo" w:cs="Menlo"/>
                <w:color w:val="000000"/>
                <w:sz w:val="18"/>
                <w:szCs w:val="18"/>
              </w:rPr>
              <w:t>];</w:t>
            </w:r>
            <w:r w:rsidRPr="00E31818">
              <w:rPr>
                <w:rFonts w:ascii="Menlo" w:hAnsi="Menlo" w:cs="Menlo"/>
                <w:color w:val="000000"/>
                <w:sz w:val="18"/>
                <w:szCs w:val="18"/>
              </w:rPr>
              <w:br/>
            </w:r>
            <w:r w:rsidRPr="00E31818">
              <w:rPr>
                <w:rFonts w:ascii="Menlo" w:hAnsi="Menlo" w:cs="Menlo"/>
                <w:color w:val="000000"/>
                <w:sz w:val="18"/>
                <w:szCs w:val="18"/>
              </w:rPr>
              <w:br/>
            </w:r>
            <w:r w:rsidRPr="00E31818">
              <w:rPr>
                <w:rFonts w:ascii="Menlo" w:hAnsi="Menlo" w:cs="Menlo"/>
                <w:color w:val="458383"/>
                <w:sz w:val="18"/>
                <w:szCs w:val="18"/>
              </w:rPr>
              <w:t>Promise</w:t>
            </w:r>
            <w:r w:rsidRPr="00E31818">
              <w:rPr>
                <w:rFonts w:ascii="Menlo" w:hAnsi="Menlo" w:cs="Menlo"/>
                <w:color w:val="000000"/>
                <w:sz w:val="18"/>
                <w:szCs w:val="18"/>
              </w:rPr>
              <w:t>.map(</w:t>
            </w:r>
            <w:r w:rsidRPr="00E31818">
              <w:rPr>
                <w:rFonts w:ascii="Menlo" w:hAnsi="Menlo" w:cs="Menlo"/>
                <w:color w:val="458383"/>
                <w:sz w:val="18"/>
                <w:szCs w:val="18"/>
              </w:rPr>
              <w:t>fileNames</w:t>
            </w:r>
            <w:r w:rsidRPr="00E31818">
              <w:rPr>
                <w:rFonts w:ascii="Menlo" w:hAnsi="Menlo" w:cs="Menlo"/>
                <w:color w:val="000000"/>
                <w:sz w:val="18"/>
                <w:szCs w:val="18"/>
              </w:rPr>
              <w:t xml:space="preserve">, </w:t>
            </w:r>
            <w:r w:rsidRPr="00E31818">
              <w:rPr>
                <w:rFonts w:ascii="Menlo" w:hAnsi="Menlo" w:cs="Menlo"/>
                <w:b/>
                <w:bCs/>
                <w:color w:val="000080"/>
                <w:sz w:val="18"/>
                <w:szCs w:val="18"/>
              </w:rPr>
              <w:t>function</w:t>
            </w:r>
            <w:r w:rsidRPr="00E31818">
              <w:rPr>
                <w:rFonts w:ascii="Menlo" w:hAnsi="Menlo" w:cs="Menlo"/>
                <w:color w:val="000000"/>
                <w:sz w:val="18"/>
                <w:szCs w:val="18"/>
              </w:rPr>
              <w:t>(fileName) {</w:t>
            </w:r>
            <w:r w:rsidRPr="00E31818">
              <w:rPr>
                <w:rFonts w:ascii="Menlo" w:hAnsi="Menlo" w:cs="Menlo"/>
                <w:color w:val="000000"/>
                <w:sz w:val="18"/>
                <w:szCs w:val="18"/>
              </w:rPr>
              <w:br/>
              <w:t xml:space="preserve">    </w:t>
            </w:r>
            <w:r w:rsidRPr="00E31818">
              <w:rPr>
                <w:rFonts w:ascii="Menlo" w:hAnsi="Menlo" w:cs="Menlo"/>
                <w:b/>
                <w:bCs/>
                <w:color w:val="000080"/>
                <w:sz w:val="18"/>
                <w:szCs w:val="18"/>
              </w:rPr>
              <w:t xml:space="preserve">return </w:t>
            </w:r>
            <w:r w:rsidRPr="00E31818">
              <w:rPr>
                <w:rFonts w:ascii="Menlo" w:hAnsi="Menlo" w:cs="Menlo"/>
                <w:color w:val="458383"/>
                <w:sz w:val="18"/>
                <w:szCs w:val="18"/>
              </w:rPr>
              <w:t>fs</w:t>
            </w:r>
            <w:r w:rsidRPr="00E31818">
              <w:rPr>
                <w:rFonts w:ascii="Menlo" w:hAnsi="Menlo" w:cs="Menlo"/>
                <w:color w:val="000000"/>
                <w:sz w:val="18"/>
                <w:szCs w:val="18"/>
              </w:rPr>
              <w:t>.</w:t>
            </w:r>
            <w:r w:rsidRPr="00E31818">
              <w:rPr>
                <w:rFonts w:ascii="Menlo" w:hAnsi="Menlo" w:cs="Menlo"/>
                <w:color w:val="7A7A43"/>
                <w:sz w:val="18"/>
                <w:szCs w:val="18"/>
              </w:rPr>
              <w:t>readFileSync</w:t>
            </w:r>
            <w:r w:rsidRPr="00E31818">
              <w:rPr>
                <w:rFonts w:ascii="Menlo" w:hAnsi="Menlo" w:cs="Menlo"/>
                <w:color w:val="000000"/>
                <w:sz w:val="18"/>
                <w:szCs w:val="18"/>
              </w:rPr>
              <w:t>(fileName).</w:t>
            </w:r>
            <w:r w:rsidRPr="00E31818">
              <w:rPr>
                <w:rFonts w:ascii="Menlo" w:hAnsi="Menlo" w:cs="Menlo"/>
                <w:color w:val="7A7A43"/>
                <w:sz w:val="18"/>
                <w:szCs w:val="18"/>
              </w:rPr>
              <w:t>toString</w:t>
            </w:r>
            <w:r w:rsidRPr="00E31818">
              <w:rPr>
                <w:rFonts w:ascii="Menlo" w:hAnsi="Menlo" w:cs="Menlo"/>
                <w:color w:val="000000"/>
                <w:sz w:val="18"/>
                <w:szCs w:val="18"/>
              </w:rPr>
              <w:t>();</w:t>
            </w:r>
            <w:r w:rsidRPr="00E31818">
              <w:rPr>
                <w:rFonts w:ascii="Menlo" w:hAnsi="Menlo" w:cs="Menlo"/>
                <w:color w:val="000000"/>
                <w:sz w:val="18"/>
                <w:szCs w:val="18"/>
              </w:rPr>
              <w:br/>
              <w:t>}).</w:t>
            </w:r>
            <w:r w:rsidRPr="00E31818">
              <w:rPr>
                <w:rFonts w:ascii="Menlo" w:hAnsi="Menlo" w:cs="Menlo"/>
                <w:color w:val="7A7A43"/>
                <w:sz w:val="18"/>
                <w:szCs w:val="18"/>
              </w:rPr>
              <w:t>then</w:t>
            </w:r>
            <w:r w:rsidRPr="00E31818">
              <w:rPr>
                <w:rFonts w:ascii="Menlo" w:hAnsi="Menlo" w:cs="Menlo"/>
                <w:color w:val="000000"/>
                <w:sz w:val="18"/>
                <w:szCs w:val="18"/>
              </w:rPr>
              <w:t>(</w:t>
            </w:r>
            <w:r w:rsidRPr="00E31818">
              <w:rPr>
                <w:rFonts w:ascii="Menlo" w:hAnsi="Menlo" w:cs="Menlo"/>
                <w:b/>
                <w:bCs/>
                <w:color w:val="000080"/>
                <w:sz w:val="18"/>
                <w:szCs w:val="18"/>
              </w:rPr>
              <w:t>function</w:t>
            </w:r>
            <w:r w:rsidRPr="00E31818">
              <w:rPr>
                <w:rFonts w:ascii="Menlo" w:hAnsi="Menlo" w:cs="Menlo"/>
                <w:color w:val="000000"/>
                <w:sz w:val="18"/>
                <w:szCs w:val="18"/>
              </w:rPr>
              <w:t>(args) {</w:t>
            </w:r>
            <w:r w:rsidRPr="00E31818">
              <w:rPr>
                <w:rFonts w:ascii="Menlo" w:hAnsi="Menlo" w:cs="Menlo"/>
                <w:color w:val="000000"/>
                <w:sz w:val="18"/>
                <w:szCs w:val="18"/>
              </w:rPr>
              <w:br/>
              <w:t xml:space="preserve">    </w:t>
            </w:r>
            <w:r w:rsidRPr="00E31818">
              <w:rPr>
                <w:rFonts w:ascii="Menlo" w:hAnsi="Menlo" w:cs="Menlo"/>
                <w:b/>
                <w:bCs/>
                <w:i/>
                <w:iCs/>
                <w:color w:val="660E7A"/>
                <w:sz w:val="18"/>
                <w:szCs w:val="18"/>
              </w:rPr>
              <w:t>console</w:t>
            </w:r>
            <w:r w:rsidRPr="00E31818">
              <w:rPr>
                <w:rFonts w:ascii="Menlo" w:hAnsi="Menlo" w:cs="Menlo"/>
                <w:color w:val="000000"/>
                <w:sz w:val="18"/>
                <w:szCs w:val="18"/>
              </w:rPr>
              <w:t>.</w:t>
            </w:r>
            <w:r w:rsidRPr="00E31818">
              <w:rPr>
                <w:rFonts w:ascii="Menlo" w:hAnsi="Menlo" w:cs="Menlo"/>
                <w:color w:val="7A7A43"/>
                <w:sz w:val="18"/>
                <w:szCs w:val="18"/>
              </w:rPr>
              <w:t>log</w:t>
            </w:r>
            <w:r w:rsidRPr="00E31818">
              <w:rPr>
                <w:rFonts w:ascii="Menlo" w:hAnsi="Menlo" w:cs="Menlo"/>
                <w:color w:val="000000"/>
                <w:sz w:val="18"/>
                <w:szCs w:val="18"/>
              </w:rPr>
              <w:t>(args);</w:t>
            </w:r>
            <w:r w:rsidRPr="00E31818">
              <w:rPr>
                <w:rFonts w:ascii="Menlo" w:hAnsi="Menlo" w:cs="Menlo"/>
                <w:color w:val="000000"/>
                <w:sz w:val="18"/>
                <w:szCs w:val="18"/>
              </w:rPr>
              <w:br/>
              <w:t>}).</w:t>
            </w:r>
            <w:r w:rsidRPr="00E31818">
              <w:rPr>
                <w:rFonts w:ascii="Menlo" w:hAnsi="Menlo" w:cs="Menlo"/>
                <w:color w:val="7A7A43"/>
                <w:sz w:val="18"/>
                <w:szCs w:val="18"/>
              </w:rPr>
              <w:t>catch</w:t>
            </w:r>
            <w:r w:rsidRPr="00E31818">
              <w:rPr>
                <w:rFonts w:ascii="Menlo" w:hAnsi="Menlo" w:cs="Menlo"/>
                <w:color w:val="000000"/>
                <w:sz w:val="18"/>
                <w:szCs w:val="18"/>
              </w:rPr>
              <w:t>((error)=&gt;{</w:t>
            </w:r>
            <w:r w:rsidRPr="00E31818">
              <w:rPr>
                <w:rFonts w:ascii="Menlo" w:hAnsi="Menlo" w:cs="Menlo"/>
                <w:color w:val="000000"/>
                <w:sz w:val="18"/>
                <w:szCs w:val="18"/>
              </w:rPr>
              <w:br/>
              <w:t xml:space="preserve">    </w:t>
            </w:r>
            <w:r w:rsidRPr="00E31818">
              <w:rPr>
                <w:rFonts w:ascii="Menlo" w:hAnsi="Menlo" w:cs="Menlo"/>
                <w:b/>
                <w:bCs/>
                <w:i/>
                <w:iCs/>
                <w:color w:val="660E7A"/>
                <w:sz w:val="18"/>
                <w:szCs w:val="18"/>
              </w:rPr>
              <w:t>console</w:t>
            </w:r>
            <w:r w:rsidRPr="00E31818">
              <w:rPr>
                <w:rFonts w:ascii="Menlo" w:hAnsi="Menlo" w:cs="Menlo"/>
                <w:color w:val="000000"/>
                <w:sz w:val="18"/>
                <w:szCs w:val="18"/>
              </w:rPr>
              <w:t>.</w:t>
            </w:r>
            <w:r w:rsidRPr="00E31818">
              <w:rPr>
                <w:rFonts w:ascii="Menlo" w:hAnsi="Menlo" w:cs="Menlo"/>
                <w:color w:val="7A7A43"/>
                <w:sz w:val="18"/>
                <w:szCs w:val="18"/>
              </w:rPr>
              <w:t>log</w:t>
            </w:r>
            <w:r w:rsidRPr="00E31818">
              <w:rPr>
                <w:rFonts w:ascii="Menlo" w:hAnsi="Menlo" w:cs="Menlo"/>
                <w:color w:val="000000"/>
                <w:sz w:val="18"/>
                <w:szCs w:val="18"/>
              </w:rPr>
              <w:t>(error);</w:t>
            </w:r>
            <w:r w:rsidRPr="00E31818">
              <w:rPr>
                <w:rFonts w:ascii="Menlo" w:hAnsi="Menlo" w:cs="Menlo"/>
                <w:color w:val="000000"/>
                <w:sz w:val="18"/>
                <w:szCs w:val="18"/>
              </w:rPr>
              <w:br/>
              <w:t>});</w:t>
            </w:r>
            <w:r w:rsidRPr="00E31818">
              <w:rPr>
                <w:rFonts w:ascii="Menlo" w:hAnsi="Menlo" w:cs="Menlo"/>
                <w:color w:val="000000"/>
                <w:sz w:val="18"/>
                <w:szCs w:val="18"/>
              </w:rPr>
              <w:br/>
            </w:r>
            <w:r w:rsidRPr="00E31818">
              <w:rPr>
                <w:rFonts w:ascii="Menlo" w:hAnsi="Menlo" w:cs="Menlo"/>
                <w:color w:val="000000"/>
                <w:sz w:val="18"/>
                <w:szCs w:val="18"/>
              </w:rPr>
              <w:br/>
            </w:r>
            <w:r w:rsidRPr="00E31818">
              <w:rPr>
                <w:rFonts w:ascii="Menlo" w:hAnsi="Menlo" w:cs="Menlo"/>
                <w:i/>
                <w:iCs/>
                <w:color w:val="808080"/>
                <w:sz w:val="18"/>
                <w:szCs w:val="18"/>
              </w:rPr>
              <w:t>//</w:t>
            </w:r>
            <w:r w:rsidRPr="00E31818">
              <w:rPr>
                <w:rFonts w:ascii="Menlo" w:hAnsi="Menlo" w:cs="Menlo"/>
                <w:i/>
                <w:iCs/>
                <w:color w:val="808080"/>
                <w:sz w:val="18"/>
                <w:szCs w:val="18"/>
              </w:rPr>
              <w:t>等效于</w:t>
            </w:r>
            <w:r w:rsidRPr="00E31818">
              <w:rPr>
                <w:rFonts w:ascii="Menlo" w:hAnsi="Menlo" w:cs="Menlo"/>
                <w:i/>
                <w:iCs/>
                <w:color w:val="808080"/>
                <w:sz w:val="18"/>
                <w:szCs w:val="18"/>
              </w:rPr>
              <w:br/>
            </w:r>
            <w:r w:rsidRPr="00E31818">
              <w:rPr>
                <w:rFonts w:ascii="Menlo" w:hAnsi="Menlo" w:cs="Menlo"/>
                <w:i/>
                <w:iCs/>
                <w:color w:val="808080"/>
                <w:sz w:val="18"/>
                <w:szCs w:val="18"/>
              </w:rPr>
              <w:br/>
            </w:r>
            <w:r w:rsidRPr="00E31818">
              <w:rPr>
                <w:rFonts w:ascii="Menlo" w:hAnsi="Menlo" w:cs="Menlo"/>
                <w:b/>
                <w:bCs/>
                <w:color w:val="000080"/>
                <w:sz w:val="18"/>
                <w:szCs w:val="18"/>
              </w:rPr>
              <w:t xml:space="preserve">var </w:t>
            </w:r>
            <w:r w:rsidRPr="00E31818">
              <w:rPr>
                <w:rFonts w:ascii="Menlo" w:hAnsi="Menlo" w:cs="Menlo"/>
                <w:color w:val="458383"/>
                <w:sz w:val="18"/>
                <w:szCs w:val="18"/>
              </w:rPr>
              <w:t xml:space="preserve">promises </w:t>
            </w:r>
            <w:r w:rsidRPr="00E31818">
              <w:rPr>
                <w:rFonts w:ascii="Menlo" w:hAnsi="Menlo" w:cs="Menlo"/>
                <w:color w:val="000000"/>
                <w:sz w:val="18"/>
                <w:szCs w:val="18"/>
              </w:rPr>
              <w:t>= [];</w:t>
            </w:r>
            <w:r w:rsidRPr="00E31818">
              <w:rPr>
                <w:rFonts w:ascii="Menlo" w:hAnsi="Menlo" w:cs="Menlo"/>
                <w:color w:val="000000"/>
                <w:sz w:val="18"/>
                <w:szCs w:val="18"/>
              </w:rPr>
              <w:br/>
            </w:r>
            <w:r w:rsidRPr="00E31818">
              <w:rPr>
                <w:rFonts w:ascii="Menlo" w:hAnsi="Menlo" w:cs="Menlo"/>
                <w:b/>
                <w:bCs/>
                <w:color w:val="000080"/>
                <w:sz w:val="18"/>
                <w:szCs w:val="18"/>
              </w:rPr>
              <w:t xml:space="preserve">for </w:t>
            </w:r>
            <w:r w:rsidRPr="00E31818">
              <w:rPr>
                <w:rFonts w:ascii="Menlo" w:hAnsi="Menlo" w:cs="Menlo"/>
                <w:color w:val="000000"/>
                <w:sz w:val="18"/>
                <w:szCs w:val="18"/>
              </w:rPr>
              <w:t>(</w:t>
            </w:r>
            <w:r w:rsidRPr="00E31818">
              <w:rPr>
                <w:rFonts w:ascii="Menlo" w:hAnsi="Menlo" w:cs="Menlo"/>
                <w:b/>
                <w:bCs/>
                <w:color w:val="000080"/>
                <w:sz w:val="18"/>
                <w:szCs w:val="18"/>
              </w:rPr>
              <w:t xml:space="preserve">var </w:t>
            </w:r>
            <w:r w:rsidRPr="00E31818">
              <w:rPr>
                <w:rFonts w:ascii="Menlo" w:hAnsi="Menlo" w:cs="Menlo"/>
                <w:color w:val="458383"/>
                <w:sz w:val="18"/>
                <w:szCs w:val="18"/>
              </w:rPr>
              <w:t xml:space="preserve">i </w:t>
            </w:r>
            <w:r w:rsidRPr="00E31818">
              <w:rPr>
                <w:rFonts w:ascii="Menlo" w:hAnsi="Menlo" w:cs="Menlo"/>
                <w:color w:val="000000"/>
                <w:sz w:val="18"/>
                <w:szCs w:val="18"/>
              </w:rPr>
              <w:t xml:space="preserve">= </w:t>
            </w:r>
            <w:r w:rsidRPr="00E31818">
              <w:rPr>
                <w:rFonts w:ascii="Menlo" w:hAnsi="Menlo" w:cs="Menlo"/>
                <w:color w:val="0000FF"/>
                <w:sz w:val="18"/>
                <w:szCs w:val="18"/>
              </w:rPr>
              <w:t>0</w:t>
            </w:r>
            <w:r w:rsidRPr="00E31818">
              <w:rPr>
                <w:rFonts w:ascii="Menlo" w:hAnsi="Menlo" w:cs="Menlo"/>
                <w:color w:val="000000"/>
                <w:sz w:val="18"/>
                <w:szCs w:val="18"/>
              </w:rPr>
              <w:t xml:space="preserve">; </w:t>
            </w:r>
            <w:r w:rsidRPr="00E31818">
              <w:rPr>
                <w:rFonts w:ascii="Menlo" w:hAnsi="Menlo" w:cs="Menlo"/>
                <w:color w:val="458383"/>
                <w:sz w:val="18"/>
                <w:szCs w:val="18"/>
              </w:rPr>
              <w:t xml:space="preserve">i </w:t>
            </w:r>
            <w:r w:rsidRPr="00E31818">
              <w:rPr>
                <w:rFonts w:ascii="Menlo" w:hAnsi="Menlo" w:cs="Menlo"/>
                <w:color w:val="000000"/>
                <w:sz w:val="18"/>
                <w:szCs w:val="18"/>
              </w:rPr>
              <w:t xml:space="preserve">&lt; </w:t>
            </w:r>
            <w:r w:rsidRPr="00E31818">
              <w:rPr>
                <w:rFonts w:ascii="Menlo" w:hAnsi="Menlo" w:cs="Menlo"/>
                <w:color w:val="458383"/>
                <w:sz w:val="18"/>
                <w:szCs w:val="18"/>
              </w:rPr>
              <w:t>fileNames</w:t>
            </w:r>
            <w:r w:rsidRPr="00E31818">
              <w:rPr>
                <w:rFonts w:ascii="Menlo" w:hAnsi="Menlo" w:cs="Menlo"/>
                <w:color w:val="000000"/>
                <w:sz w:val="18"/>
                <w:szCs w:val="18"/>
              </w:rPr>
              <w:t>.length; ++</w:t>
            </w:r>
            <w:r w:rsidRPr="00E31818">
              <w:rPr>
                <w:rFonts w:ascii="Menlo" w:hAnsi="Menlo" w:cs="Menlo"/>
                <w:color w:val="458383"/>
                <w:sz w:val="18"/>
                <w:szCs w:val="18"/>
              </w:rPr>
              <w:t>i</w:t>
            </w:r>
            <w:r w:rsidRPr="00E31818">
              <w:rPr>
                <w:rFonts w:ascii="Menlo" w:hAnsi="Menlo" w:cs="Menlo"/>
                <w:color w:val="000000"/>
                <w:sz w:val="18"/>
                <w:szCs w:val="18"/>
              </w:rPr>
              <w:t>) {</w:t>
            </w:r>
            <w:r w:rsidRPr="00E31818">
              <w:rPr>
                <w:rFonts w:ascii="Menlo" w:hAnsi="Menlo" w:cs="Menlo"/>
                <w:color w:val="000000"/>
                <w:sz w:val="18"/>
                <w:szCs w:val="18"/>
              </w:rPr>
              <w:br/>
              <w:t xml:space="preserve">    </w:t>
            </w:r>
            <w:r w:rsidRPr="00E31818">
              <w:rPr>
                <w:rFonts w:ascii="Menlo" w:hAnsi="Menlo" w:cs="Menlo"/>
                <w:b/>
                <w:bCs/>
                <w:color w:val="000080"/>
                <w:sz w:val="18"/>
                <w:szCs w:val="18"/>
              </w:rPr>
              <w:t xml:space="preserve">let </w:t>
            </w:r>
            <w:r w:rsidRPr="00E31818">
              <w:rPr>
                <w:rFonts w:ascii="Menlo" w:hAnsi="Menlo" w:cs="Menlo"/>
                <w:color w:val="458383"/>
                <w:sz w:val="18"/>
                <w:szCs w:val="18"/>
              </w:rPr>
              <w:t xml:space="preserve">p </w:t>
            </w:r>
            <w:r w:rsidRPr="00E31818">
              <w:rPr>
                <w:rFonts w:ascii="Menlo" w:hAnsi="Menlo" w:cs="Menlo"/>
                <w:color w:val="000000"/>
                <w:sz w:val="18"/>
                <w:szCs w:val="18"/>
              </w:rPr>
              <w:t xml:space="preserve">= </w:t>
            </w:r>
            <w:r w:rsidRPr="00E31818">
              <w:rPr>
                <w:rFonts w:ascii="Menlo" w:hAnsi="Menlo" w:cs="Menlo"/>
                <w:b/>
                <w:bCs/>
                <w:color w:val="000080"/>
                <w:sz w:val="18"/>
                <w:szCs w:val="18"/>
              </w:rPr>
              <w:t xml:space="preserve">new </w:t>
            </w:r>
            <w:r w:rsidRPr="00E31818">
              <w:rPr>
                <w:rFonts w:ascii="Menlo" w:hAnsi="Menlo" w:cs="Menlo"/>
                <w:color w:val="458383"/>
                <w:sz w:val="18"/>
                <w:szCs w:val="18"/>
              </w:rPr>
              <w:t>Promise</w:t>
            </w:r>
            <w:r w:rsidRPr="00E31818">
              <w:rPr>
                <w:rFonts w:ascii="Menlo" w:hAnsi="Menlo" w:cs="Menlo"/>
                <w:color w:val="000000"/>
                <w:sz w:val="18"/>
                <w:szCs w:val="18"/>
              </w:rPr>
              <w:t>((resolve,reject)=&gt;{</w:t>
            </w:r>
            <w:r w:rsidRPr="00E31818">
              <w:rPr>
                <w:rFonts w:ascii="Menlo" w:hAnsi="Menlo" w:cs="Menlo"/>
                <w:color w:val="000000"/>
                <w:sz w:val="18"/>
                <w:szCs w:val="18"/>
              </w:rPr>
              <w:br/>
              <w:t xml:space="preserve">        </w:t>
            </w:r>
            <w:r w:rsidRPr="00E31818">
              <w:rPr>
                <w:rFonts w:ascii="Menlo" w:hAnsi="Menlo" w:cs="Menlo"/>
                <w:b/>
                <w:bCs/>
                <w:color w:val="000080"/>
                <w:sz w:val="18"/>
                <w:szCs w:val="18"/>
              </w:rPr>
              <w:t xml:space="preserve">try </w:t>
            </w:r>
            <w:r w:rsidRPr="00E31818">
              <w:rPr>
                <w:rFonts w:ascii="Menlo" w:hAnsi="Menlo" w:cs="Menlo"/>
                <w:color w:val="000000"/>
                <w:sz w:val="18"/>
                <w:szCs w:val="18"/>
              </w:rPr>
              <w:t>{</w:t>
            </w:r>
            <w:r w:rsidRPr="00E31818">
              <w:rPr>
                <w:rFonts w:ascii="Menlo" w:hAnsi="Menlo" w:cs="Menlo"/>
                <w:color w:val="000000"/>
                <w:sz w:val="18"/>
                <w:szCs w:val="18"/>
              </w:rPr>
              <w:br/>
              <w:t xml:space="preserve">            resolve(</w:t>
            </w:r>
            <w:r w:rsidRPr="00E31818">
              <w:rPr>
                <w:rFonts w:ascii="Menlo" w:hAnsi="Menlo" w:cs="Menlo"/>
                <w:color w:val="458383"/>
                <w:sz w:val="18"/>
                <w:szCs w:val="18"/>
              </w:rPr>
              <w:t>fs</w:t>
            </w:r>
            <w:r w:rsidRPr="00E31818">
              <w:rPr>
                <w:rFonts w:ascii="Menlo" w:hAnsi="Menlo" w:cs="Menlo"/>
                <w:color w:val="000000"/>
                <w:sz w:val="18"/>
                <w:szCs w:val="18"/>
              </w:rPr>
              <w:t>.</w:t>
            </w:r>
            <w:r w:rsidRPr="00E31818">
              <w:rPr>
                <w:rFonts w:ascii="Menlo" w:hAnsi="Menlo" w:cs="Menlo"/>
                <w:color w:val="7A7A43"/>
                <w:sz w:val="18"/>
                <w:szCs w:val="18"/>
              </w:rPr>
              <w:t>readFileSync</w:t>
            </w:r>
            <w:r w:rsidRPr="00E31818">
              <w:rPr>
                <w:rFonts w:ascii="Menlo" w:hAnsi="Menlo" w:cs="Menlo"/>
                <w:color w:val="000000"/>
                <w:sz w:val="18"/>
                <w:szCs w:val="18"/>
              </w:rPr>
              <w:t>(</w:t>
            </w:r>
            <w:r w:rsidRPr="00E31818">
              <w:rPr>
                <w:rFonts w:ascii="Menlo" w:hAnsi="Menlo" w:cs="Menlo"/>
                <w:color w:val="458383"/>
                <w:sz w:val="18"/>
                <w:szCs w:val="18"/>
              </w:rPr>
              <w:t>fileNames</w:t>
            </w:r>
            <w:r w:rsidRPr="00E31818">
              <w:rPr>
                <w:rFonts w:ascii="Menlo" w:hAnsi="Menlo" w:cs="Menlo"/>
                <w:color w:val="000000"/>
                <w:sz w:val="18"/>
                <w:szCs w:val="18"/>
              </w:rPr>
              <w:t>[</w:t>
            </w:r>
            <w:r w:rsidRPr="00E31818">
              <w:rPr>
                <w:rFonts w:ascii="Menlo" w:hAnsi="Menlo" w:cs="Menlo"/>
                <w:color w:val="458383"/>
                <w:sz w:val="18"/>
                <w:szCs w:val="18"/>
              </w:rPr>
              <w:t>i</w:t>
            </w:r>
            <w:r w:rsidRPr="00E31818">
              <w:rPr>
                <w:rFonts w:ascii="Menlo" w:hAnsi="Menlo" w:cs="Menlo"/>
                <w:color w:val="000000"/>
                <w:sz w:val="18"/>
                <w:szCs w:val="18"/>
              </w:rPr>
              <w:t>]).</w:t>
            </w:r>
            <w:r w:rsidRPr="00E31818">
              <w:rPr>
                <w:rFonts w:ascii="Menlo" w:hAnsi="Menlo" w:cs="Menlo"/>
                <w:color w:val="7A7A43"/>
                <w:sz w:val="18"/>
                <w:szCs w:val="18"/>
              </w:rPr>
              <w:t>toString</w:t>
            </w:r>
            <w:r w:rsidRPr="00E31818">
              <w:rPr>
                <w:rFonts w:ascii="Menlo" w:hAnsi="Menlo" w:cs="Menlo"/>
                <w:color w:val="000000"/>
                <w:sz w:val="18"/>
                <w:szCs w:val="18"/>
              </w:rPr>
              <w:t>());</w:t>
            </w:r>
            <w:r w:rsidRPr="00E31818">
              <w:rPr>
                <w:rFonts w:ascii="Menlo" w:hAnsi="Menlo" w:cs="Menlo"/>
                <w:color w:val="000000"/>
                <w:sz w:val="18"/>
                <w:szCs w:val="18"/>
              </w:rPr>
              <w:br/>
              <w:t xml:space="preserve">        }</w:t>
            </w:r>
            <w:r w:rsidRPr="00E31818">
              <w:rPr>
                <w:rFonts w:ascii="Menlo" w:hAnsi="Menlo" w:cs="Menlo"/>
                <w:b/>
                <w:bCs/>
                <w:color w:val="000080"/>
                <w:sz w:val="18"/>
                <w:szCs w:val="18"/>
              </w:rPr>
              <w:t>catch</w:t>
            </w:r>
            <w:r w:rsidRPr="00E31818">
              <w:rPr>
                <w:rFonts w:ascii="Menlo" w:hAnsi="Menlo" w:cs="Menlo"/>
                <w:color w:val="000000"/>
                <w:sz w:val="18"/>
                <w:szCs w:val="18"/>
              </w:rPr>
              <w:t>(err){</w:t>
            </w:r>
            <w:r w:rsidRPr="00E31818">
              <w:rPr>
                <w:rFonts w:ascii="Menlo" w:hAnsi="Menlo" w:cs="Menlo"/>
                <w:color w:val="000000"/>
                <w:sz w:val="18"/>
                <w:szCs w:val="18"/>
              </w:rPr>
              <w:br/>
              <w:t xml:space="preserve">            reject(err);</w:t>
            </w:r>
            <w:r w:rsidRPr="00E31818">
              <w:rPr>
                <w:rFonts w:ascii="Menlo" w:hAnsi="Menlo" w:cs="Menlo"/>
                <w:color w:val="000000"/>
                <w:sz w:val="18"/>
                <w:szCs w:val="18"/>
              </w:rPr>
              <w:br/>
              <w:t xml:space="preserve">        }</w:t>
            </w:r>
            <w:r w:rsidRPr="00E31818">
              <w:rPr>
                <w:rFonts w:ascii="Menlo" w:hAnsi="Menlo" w:cs="Menlo"/>
                <w:color w:val="000000"/>
                <w:sz w:val="18"/>
                <w:szCs w:val="18"/>
              </w:rPr>
              <w:br/>
              <w:t xml:space="preserve">    });</w:t>
            </w:r>
            <w:r w:rsidRPr="00E31818">
              <w:rPr>
                <w:rFonts w:ascii="Menlo" w:hAnsi="Menlo" w:cs="Menlo"/>
                <w:color w:val="000000"/>
                <w:sz w:val="18"/>
                <w:szCs w:val="18"/>
              </w:rPr>
              <w:br/>
              <w:t xml:space="preserve">    </w:t>
            </w:r>
            <w:r w:rsidRPr="00E31818">
              <w:rPr>
                <w:rFonts w:ascii="Menlo" w:hAnsi="Menlo" w:cs="Menlo"/>
                <w:color w:val="458383"/>
                <w:sz w:val="18"/>
                <w:szCs w:val="18"/>
              </w:rPr>
              <w:t>promises</w:t>
            </w:r>
            <w:r w:rsidRPr="00E31818">
              <w:rPr>
                <w:rFonts w:ascii="Menlo" w:hAnsi="Menlo" w:cs="Menlo"/>
                <w:color w:val="000000"/>
                <w:sz w:val="18"/>
                <w:szCs w:val="18"/>
              </w:rPr>
              <w:t>.</w:t>
            </w:r>
            <w:r w:rsidRPr="00E31818">
              <w:rPr>
                <w:rFonts w:ascii="Menlo" w:hAnsi="Menlo" w:cs="Menlo"/>
                <w:color w:val="7A7A43"/>
                <w:sz w:val="18"/>
                <w:szCs w:val="18"/>
              </w:rPr>
              <w:t>push</w:t>
            </w:r>
            <w:r w:rsidRPr="00E31818">
              <w:rPr>
                <w:rFonts w:ascii="Menlo" w:hAnsi="Menlo" w:cs="Menlo"/>
                <w:color w:val="000000"/>
                <w:sz w:val="18"/>
                <w:szCs w:val="18"/>
              </w:rPr>
              <w:t>(</w:t>
            </w:r>
            <w:r w:rsidRPr="00E31818">
              <w:rPr>
                <w:rFonts w:ascii="Menlo" w:hAnsi="Menlo" w:cs="Menlo"/>
                <w:color w:val="458383"/>
                <w:sz w:val="18"/>
                <w:szCs w:val="18"/>
              </w:rPr>
              <w:t>p</w:t>
            </w:r>
            <w:r w:rsidRPr="00E31818">
              <w:rPr>
                <w:rFonts w:ascii="Menlo" w:hAnsi="Menlo" w:cs="Menlo"/>
                <w:color w:val="000000"/>
                <w:sz w:val="18"/>
                <w:szCs w:val="18"/>
              </w:rPr>
              <w:t>);</w:t>
            </w:r>
            <w:r w:rsidRPr="00E31818">
              <w:rPr>
                <w:rFonts w:ascii="Menlo" w:hAnsi="Menlo" w:cs="Menlo"/>
                <w:color w:val="000000"/>
                <w:sz w:val="18"/>
                <w:szCs w:val="18"/>
              </w:rPr>
              <w:br/>
              <w:t>}</w:t>
            </w:r>
            <w:r w:rsidRPr="00E31818">
              <w:rPr>
                <w:rFonts w:ascii="Menlo" w:hAnsi="Menlo" w:cs="Menlo"/>
                <w:color w:val="000000"/>
                <w:sz w:val="18"/>
                <w:szCs w:val="18"/>
              </w:rPr>
              <w:br/>
            </w:r>
            <w:r w:rsidRPr="00E31818">
              <w:rPr>
                <w:rFonts w:ascii="Menlo" w:hAnsi="Menlo" w:cs="Menlo"/>
                <w:color w:val="458383"/>
                <w:sz w:val="18"/>
                <w:szCs w:val="18"/>
              </w:rPr>
              <w:t>Promise</w:t>
            </w:r>
            <w:r w:rsidRPr="00E31818">
              <w:rPr>
                <w:rFonts w:ascii="Menlo" w:hAnsi="Menlo" w:cs="Menlo"/>
                <w:color w:val="000000"/>
                <w:sz w:val="18"/>
                <w:szCs w:val="18"/>
              </w:rPr>
              <w:t>.</w:t>
            </w:r>
            <w:r w:rsidRPr="00E31818">
              <w:rPr>
                <w:rFonts w:ascii="Menlo" w:hAnsi="Menlo" w:cs="Menlo"/>
                <w:color w:val="7A7A43"/>
                <w:sz w:val="18"/>
                <w:szCs w:val="18"/>
              </w:rPr>
              <w:t>all</w:t>
            </w:r>
            <w:r w:rsidRPr="00E31818">
              <w:rPr>
                <w:rFonts w:ascii="Menlo" w:hAnsi="Menlo" w:cs="Menlo"/>
                <w:color w:val="000000"/>
                <w:sz w:val="18"/>
                <w:szCs w:val="18"/>
              </w:rPr>
              <w:t>(</w:t>
            </w:r>
            <w:r w:rsidRPr="00E31818">
              <w:rPr>
                <w:rFonts w:ascii="Menlo" w:hAnsi="Menlo" w:cs="Menlo"/>
                <w:color w:val="458383"/>
                <w:sz w:val="18"/>
                <w:szCs w:val="18"/>
              </w:rPr>
              <w:t>promises</w:t>
            </w:r>
            <w:r w:rsidRPr="00E31818">
              <w:rPr>
                <w:rFonts w:ascii="Menlo" w:hAnsi="Menlo" w:cs="Menlo"/>
                <w:color w:val="000000"/>
                <w:sz w:val="18"/>
                <w:szCs w:val="18"/>
              </w:rPr>
              <w:t>).</w:t>
            </w:r>
            <w:r w:rsidRPr="00E31818">
              <w:rPr>
                <w:rFonts w:ascii="Menlo" w:hAnsi="Menlo" w:cs="Menlo"/>
                <w:color w:val="7A7A43"/>
                <w:sz w:val="18"/>
                <w:szCs w:val="18"/>
              </w:rPr>
              <w:t>then</w:t>
            </w:r>
            <w:r w:rsidRPr="00E31818">
              <w:rPr>
                <w:rFonts w:ascii="Menlo" w:hAnsi="Menlo" w:cs="Menlo"/>
                <w:color w:val="000000"/>
                <w:sz w:val="18"/>
                <w:szCs w:val="18"/>
              </w:rPr>
              <w:t>(</w:t>
            </w:r>
            <w:r w:rsidRPr="00E31818">
              <w:rPr>
                <w:rFonts w:ascii="Menlo" w:hAnsi="Menlo" w:cs="Menlo"/>
                <w:b/>
                <w:bCs/>
                <w:color w:val="000080"/>
                <w:sz w:val="18"/>
                <w:szCs w:val="18"/>
              </w:rPr>
              <w:t>function</w:t>
            </w:r>
            <w:r w:rsidRPr="00E31818">
              <w:rPr>
                <w:rFonts w:ascii="Menlo" w:hAnsi="Menlo" w:cs="Menlo"/>
                <w:color w:val="000000"/>
                <w:sz w:val="18"/>
                <w:szCs w:val="18"/>
              </w:rPr>
              <w:t>(args) {</w:t>
            </w:r>
            <w:r w:rsidRPr="00E31818">
              <w:rPr>
                <w:rFonts w:ascii="Menlo" w:hAnsi="Menlo" w:cs="Menlo"/>
                <w:color w:val="000000"/>
                <w:sz w:val="18"/>
                <w:szCs w:val="18"/>
              </w:rPr>
              <w:br/>
              <w:t xml:space="preserve">    </w:t>
            </w:r>
            <w:r w:rsidRPr="00E31818">
              <w:rPr>
                <w:rFonts w:ascii="Menlo" w:hAnsi="Menlo" w:cs="Menlo"/>
                <w:b/>
                <w:bCs/>
                <w:i/>
                <w:iCs/>
                <w:color w:val="660E7A"/>
                <w:sz w:val="18"/>
                <w:szCs w:val="18"/>
              </w:rPr>
              <w:t>console</w:t>
            </w:r>
            <w:r w:rsidRPr="00E31818">
              <w:rPr>
                <w:rFonts w:ascii="Menlo" w:hAnsi="Menlo" w:cs="Menlo"/>
                <w:color w:val="000000"/>
                <w:sz w:val="18"/>
                <w:szCs w:val="18"/>
              </w:rPr>
              <w:t>.</w:t>
            </w:r>
            <w:r w:rsidRPr="00E31818">
              <w:rPr>
                <w:rFonts w:ascii="Menlo" w:hAnsi="Menlo" w:cs="Menlo"/>
                <w:color w:val="7A7A43"/>
                <w:sz w:val="18"/>
                <w:szCs w:val="18"/>
              </w:rPr>
              <w:t>log</w:t>
            </w:r>
            <w:r w:rsidRPr="00E31818">
              <w:rPr>
                <w:rFonts w:ascii="Menlo" w:hAnsi="Menlo" w:cs="Menlo"/>
                <w:color w:val="000000"/>
                <w:sz w:val="18"/>
                <w:szCs w:val="18"/>
              </w:rPr>
              <w:t>(args);</w:t>
            </w:r>
            <w:r w:rsidRPr="00E31818">
              <w:rPr>
                <w:rFonts w:ascii="Menlo" w:hAnsi="Menlo" w:cs="Menlo"/>
                <w:color w:val="000000"/>
                <w:sz w:val="18"/>
                <w:szCs w:val="18"/>
              </w:rPr>
              <w:br/>
              <w:t>}).</w:t>
            </w:r>
            <w:r w:rsidRPr="00E31818">
              <w:rPr>
                <w:rFonts w:ascii="Menlo" w:hAnsi="Menlo" w:cs="Menlo"/>
                <w:color w:val="7A7A43"/>
                <w:sz w:val="18"/>
                <w:szCs w:val="18"/>
              </w:rPr>
              <w:t>catch</w:t>
            </w:r>
            <w:r w:rsidRPr="00E31818">
              <w:rPr>
                <w:rFonts w:ascii="Menlo" w:hAnsi="Menlo" w:cs="Menlo"/>
                <w:color w:val="000000"/>
                <w:sz w:val="18"/>
                <w:szCs w:val="18"/>
              </w:rPr>
              <w:t>((error)=&gt;{</w:t>
            </w:r>
            <w:r w:rsidRPr="00E31818">
              <w:rPr>
                <w:rFonts w:ascii="Menlo" w:hAnsi="Menlo" w:cs="Menlo"/>
                <w:color w:val="000000"/>
                <w:sz w:val="18"/>
                <w:szCs w:val="18"/>
              </w:rPr>
              <w:br/>
            </w:r>
            <w:r w:rsidRPr="00E31818">
              <w:rPr>
                <w:rFonts w:ascii="Menlo" w:hAnsi="Menlo" w:cs="Menlo"/>
                <w:color w:val="000000"/>
                <w:sz w:val="18"/>
                <w:szCs w:val="18"/>
              </w:rPr>
              <w:lastRenderedPageBreak/>
              <w:t xml:space="preserve">    </w:t>
            </w:r>
            <w:r w:rsidRPr="00E31818">
              <w:rPr>
                <w:rFonts w:ascii="Menlo" w:hAnsi="Menlo" w:cs="Menlo"/>
                <w:b/>
                <w:bCs/>
                <w:i/>
                <w:iCs/>
                <w:color w:val="660E7A"/>
                <w:sz w:val="18"/>
                <w:szCs w:val="18"/>
              </w:rPr>
              <w:t>console</w:t>
            </w:r>
            <w:r w:rsidRPr="00E31818">
              <w:rPr>
                <w:rFonts w:ascii="Menlo" w:hAnsi="Menlo" w:cs="Menlo"/>
                <w:color w:val="000000"/>
                <w:sz w:val="18"/>
                <w:szCs w:val="18"/>
              </w:rPr>
              <w:t>.</w:t>
            </w:r>
            <w:r w:rsidRPr="00E31818">
              <w:rPr>
                <w:rFonts w:ascii="Menlo" w:hAnsi="Menlo" w:cs="Menlo"/>
                <w:color w:val="7A7A43"/>
                <w:sz w:val="18"/>
                <w:szCs w:val="18"/>
              </w:rPr>
              <w:t>log</w:t>
            </w:r>
            <w:r w:rsidRPr="00E31818">
              <w:rPr>
                <w:rFonts w:ascii="Menlo" w:hAnsi="Menlo" w:cs="Menlo"/>
                <w:color w:val="000000"/>
                <w:sz w:val="18"/>
                <w:szCs w:val="18"/>
              </w:rPr>
              <w:t>(error);</w:t>
            </w:r>
            <w:r w:rsidRPr="00E31818">
              <w:rPr>
                <w:rFonts w:ascii="Menlo" w:hAnsi="Menlo" w:cs="Menlo"/>
                <w:color w:val="000000"/>
                <w:sz w:val="18"/>
                <w:szCs w:val="18"/>
              </w:rPr>
              <w:br/>
              <w:t>});</w:t>
            </w:r>
          </w:p>
        </w:tc>
      </w:tr>
    </w:tbl>
    <w:p w14:paraId="479453F4" w14:textId="02234D2C" w:rsidR="00E31818" w:rsidRDefault="00691DF3" w:rsidP="00691DF3">
      <w:pPr>
        <w:pStyle w:val="5"/>
        <w:ind w:right="210"/>
      </w:pPr>
      <w:r>
        <w:rPr>
          <w:rFonts w:hint="eastAsia"/>
        </w:rPr>
        <w:lastRenderedPageBreak/>
        <w:t>Primise.</w:t>
      </w:r>
      <w:r w:rsidR="00BF7955">
        <w:t>filter</w:t>
      </w:r>
    </w:p>
    <w:p w14:paraId="0146385D" w14:textId="77777777" w:rsidR="00463465" w:rsidRDefault="00463465" w:rsidP="00315AED">
      <w:pPr>
        <w:pStyle w:val="a8"/>
        <w:numPr>
          <w:ilvl w:val="0"/>
          <w:numId w:val="208"/>
        </w:numPr>
        <w:ind w:firstLineChars="0"/>
      </w:pPr>
      <w:r>
        <w:rPr>
          <w:rFonts w:hint="eastAsia"/>
        </w:rPr>
        <w:t>函数</w:t>
      </w:r>
    </w:p>
    <w:p w14:paraId="7DED0380" w14:textId="39BBE845" w:rsidR="00463465" w:rsidRDefault="00463465" w:rsidP="00463465">
      <w:pPr>
        <w:ind w:left="420" w:firstLine="420"/>
      </w:pPr>
      <w:r>
        <w:rPr>
          <w:rFonts w:hint="eastAsia"/>
        </w:rPr>
        <w:t>格式：Promise</w:t>
      </w:r>
      <w:r>
        <w:t>.</w:t>
      </w:r>
      <w:r w:rsidR="00594AE8">
        <w:rPr>
          <w:rFonts w:hint="eastAsia"/>
        </w:rPr>
        <w:t>filter</w:t>
      </w:r>
      <w:r>
        <w:t>(iterator, function(item){}, {option})</w:t>
      </w:r>
    </w:p>
    <w:p w14:paraId="08AC3CCA" w14:textId="77777777" w:rsidR="00463465" w:rsidRDefault="00463465" w:rsidP="00463465">
      <w:pPr>
        <w:ind w:left="420" w:firstLine="420"/>
      </w:pPr>
      <w:r>
        <w:rPr>
          <w:rFonts w:hint="eastAsia"/>
        </w:rPr>
        <w:t>作用：</w:t>
      </w:r>
    </w:p>
    <w:p w14:paraId="5EA93119" w14:textId="2888F3B4" w:rsidR="00594AE8" w:rsidRDefault="00594AE8" w:rsidP="00463465">
      <w:pPr>
        <w:ind w:left="420" w:firstLine="420"/>
      </w:pPr>
      <w:r>
        <w:tab/>
      </w:r>
      <w:r>
        <w:tab/>
      </w:r>
      <w:r>
        <w:rPr>
          <w:rFonts w:hint="eastAsia"/>
        </w:rPr>
        <w:t>从参数1中传入的数组中筛选出一些需要保留的元素</w:t>
      </w:r>
    </w:p>
    <w:p w14:paraId="67FF9687" w14:textId="2C1576CD" w:rsidR="00594AE8" w:rsidRDefault="00463465" w:rsidP="00594AE8">
      <w:pPr>
        <w:ind w:left="1260" w:firstLine="420"/>
      </w:pPr>
      <w:r>
        <w:rPr>
          <w:rFonts w:hint="eastAsia"/>
        </w:rPr>
        <w:t>遍历参数1的iterator，将每个元素都传入用参数2指定的回调函数执行1遍，回调函数</w:t>
      </w:r>
      <w:r w:rsidR="00594AE8">
        <w:rPr>
          <w:rFonts w:hint="eastAsia"/>
        </w:rPr>
        <w:t>中执行一些操作后判断当前数据是否需要保留，是返回true，不是返回false。如果所有元素遍历过程中没有出现未捕获异常，则所有元素都可以便利完成并执行filter返回的promise的resolve函数，将返回true的所有数据作为参数传入，如果便利过程中出现未捕获异常，则立即停止遍历，并调用filter返回的promise的reject函数</w:t>
      </w:r>
    </w:p>
    <w:p w14:paraId="18D89E4D" w14:textId="77777777" w:rsidR="00463465" w:rsidRDefault="00463465" w:rsidP="00463465">
      <w:r>
        <w:tab/>
      </w:r>
      <w:r>
        <w:tab/>
      </w:r>
      <w:r>
        <w:rPr>
          <w:rFonts w:hint="eastAsia"/>
        </w:rPr>
        <w:t>参数：</w:t>
      </w:r>
    </w:p>
    <w:p w14:paraId="493DA326" w14:textId="77777777" w:rsidR="00463465" w:rsidRDefault="00463465" w:rsidP="00463465">
      <w:r>
        <w:tab/>
      </w:r>
      <w:r>
        <w:tab/>
      </w:r>
      <w:r>
        <w:tab/>
      </w:r>
      <w:r>
        <w:rPr>
          <w:rFonts w:hint="eastAsia"/>
        </w:rPr>
        <w:t>iterator：可遍历的数据，如数组</w:t>
      </w:r>
    </w:p>
    <w:p w14:paraId="5CA8C4F7" w14:textId="77777777" w:rsidR="00463465" w:rsidRDefault="00463465" w:rsidP="00463465">
      <w:r>
        <w:tab/>
      </w:r>
      <w:r>
        <w:tab/>
      </w:r>
      <w:r>
        <w:tab/>
        <w:t>function(item){}</w:t>
      </w:r>
      <w:r>
        <w:rPr>
          <w:rFonts w:hint="eastAsia"/>
        </w:rPr>
        <w:t>：遍历时需要执行的函数</w:t>
      </w:r>
    </w:p>
    <w:p w14:paraId="5199219A" w14:textId="77777777" w:rsidR="00463465" w:rsidRDefault="00463465" w:rsidP="00463465">
      <w:r>
        <w:tab/>
      </w:r>
      <w:r>
        <w:tab/>
      </w:r>
      <w:r>
        <w:tab/>
        <w:t>{</w:t>
      </w:r>
      <w:r>
        <w:rPr>
          <w:rFonts w:hint="eastAsia"/>
        </w:rPr>
        <w:t>option</w:t>
      </w:r>
      <w:r>
        <w:t>}：</w:t>
      </w:r>
      <w:r>
        <w:rPr>
          <w:rFonts w:hint="eastAsia"/>
        </w:rPr>
        <w:t>设置参数</w:t>
      </w:r>
    </w:p>
    <w:p w14:paraId="7AAB0408" w14:textId="77777777" w:rsidR="00463465" w:rsidRDefault="00463465" w:rsidP="00463465">
      <w:r>
        <w:tab/>
      </w:r>
      <w:r>
        <w:tab/>
      </w:r>
      <w:r>
        <w:tab/>
      </w:r>
      <w:r>
        <w:tab/>
      </w:r>
      <w:r w:rsidRPr="00E31818">
        <w:t>concurrency</w:t>
      </w:r>
      <w:r>
        <w:t>：</w:t>
      </w:r>
    </w:p>
    <w:p w14:paraId="0DC6A71D" w14:textId="77777777" w:rsidR="00463465" w:rsidRDefault="00463465" w:rsidP="00463465">
      <w:pPr>
        <w:ind w:left="2100" w:firstLine="420"/>
      </w:pPr>
      <w:r>
        <w:rPr>
          <w:rFonts w:hint="eastAsia"/>
        </w:rPr>
        <w:t>promise最大并发数量限制，</w:t>
      </w:r>
    </w:p>
    <w:p w14:paraId="6D83CEA8" w14:textId="1905AEEC" w:rsidR="000B05D6" w:rsidRDefault="00463465" w:rsidP="00463465">
      <w:pPr>
        <w:ind w:left="2100" w:firstLine="420"/>
      </w:pPr>
      <w:r>
        <w:rPr>
          <w:rFonts w:hint="eastAsia"/>
        </w:rPr>
        <w:t>就是遍历对象时，如果有了该值为3，则最多只能有3个promise处于pending状态，必须有1个变为resolved状态了，下一个元素才能被遍历到。</w:t>
      </w:r>
    </w:p>
    <w:p w14:paraId="749BFD63" w14:textId="19669352" w:rsidR="000B05D6" w:rsidRDefault="00594AE8" w:rsidP="00315AED">
      <w:pPr>
        <w:pStyle w:val="a8"/>
        <w:numPr>
          <w:ilvl w:val="0"/>
          <w:numId w:val="208"/>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594AE8" w14:paraId="390310F3" w14:textId="77777777" w:rsidTr="00594AE8">
        <w:tc>
          <w:tcPr>
            <w:tcW w:w="8296" w:type="dxa"/>
          </w:tcPr>
          <w:p w14:paraId="2BBE27A1" w14:textId="7CC87A39" w:rsidR="00594AE8" w:rsidRPr="00594AE8" w:rsidRDefault="00594AE8" w:rsidP="00594AE8">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const </w:t>
            </w:r>
            <w:r>
              <w:rPr>
                <w:rFonts w:ascii="Menlo" w:hAnsi="Menlo" w:cs="Menlo"/>
                <w:color w:val="458383"/>
                <w:sz w:val="23"/>
                <w:szCs w:val="23"/>
              </w:rPr>
              <w:t xml:space="preserve">Promise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'bluebird'</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const </w:t>
            </w:r>
            <w:r>
              <w:rPr>
                <w:rFonts w:ascii="Menlo" w:hAnsi="Menlo" w:cs="Menlo"/>
                <w:color w:val="458383"/>
                <w:sz w:val="23"/>
                <w:szCs w:val="23"/>
              </w:rPr>
              <w:t xml:space="preserve">fs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'fs'</w:t>
            </w:r>
            <w:r>
              <w:rPr>
                <w:rFonts w:ascii="Menlo" w:hAnsi="Menlo" w:cs="Menlo"/>
                <w:color w:val="000000"/>
                <w:sz w:val="23"/>
                <w:szCs w:val="23"/>
              </w:rPr>
              <w:t>);</w:t>
            </w:r>
            <w:r>
              <w:rPr>
                <w:rFonts w:ascii="Menlo" w:hAnsi="Menlo" w:cs="Menlo"/>
                <w:color w:val="000000"/>
                <w:sz w:val="23"/>
                <w:szCs w:val="23"/>
              </w:rPr>
              <w:br/>
            </w:r>
            <w:r>
              <w:rPr>
                <w:rFonts w:ascii="Menlo" w:hAnsi="Menlo" w:cs="Menlo"/>
                <w:color w:val="000000"/>
                <w:sz w:val="23"/>
                <w:szCs w:val="23"/>
              </w:rPr>
              <w:br/>
            </w:r>
            <w:r>
              <w:rPr>
                <w:rFonts w:ascii="Menlo" w:hAnsi="Menlo" w:cs="Menlo"/>
                <w:b/>
                <w:bCs/>
                <w:color w:val="000080"/>
                <w:sz w:val="23"/>
                <w:szCs w:val="23"/>
              </w:rPr>
              <w:t xml:space="preserve">var </w:t>
            </w:r>
            <w:r>
              <w:rPr>
                <w:rFonts w:ascii="Menlo" w:hAnsi="Menlo" w:cs="Menlo"/>
                <w:color w:val="458383"/>
                <w:sz w:val="23"/>
                <w:szCs w:val="23"/>
              </w:rPr>
              <w:t xml:space="preserve">fileNames </w:t>
            </w:r>
            <w:r>
              <w:rPr>
                <w:rFonts w:ascii="Menlo" w:hAnsi="Menlo" w:cs="Menlo"/>
                <w:color w:val="000000"/>
                <w:sz w:val="23"/>
                <w:szCs w:val="23"/>
              </w:rPr>
              <w:t>= [</w:t>
            </w:r>
            <w:r>
              <w:rPr>
                <w:rFonts w:ascii="Menlo" w:hAnsi="Menlo" w:cs="Menlo"/>
                <w:b/>
                <w:bCs/>
                <w:color w:val="008000"/>
                <w:sz w:val="23"/>
                <w:szCs w:val="23"/>
              </w:rPr>
              <w:t>'./spread.js'</w:t>
            </w:r>
            <w:r>
              <w:rPr>
                <w:rFonts w:ascii="Menlo" w:hAnsi="Menlo" w:cs="Menlo"/>
                <w:color w:val="000000"/>
                <w:sz w:val="23"/>
                <w:szCs w:val="23"/>
              </w:rPr>
              <w:t>,</w:t>
            </w:r>
            <w:r>
              <w:rPr>
                <w:rFonts w:ascii="Menlo" w:hAnsi="Menlo" w:cs="Menlo"/>
                <w:b/>
                <w:bCs/>
                <w:color w:val="008000"/>
                <w:sz w:val="23"/>
                <w:szCs w:val="23"/>
              </w:rPr>
              <w:t>'./package.jsaon'</w:t>
            </w:r>
            <w:r>
              <w:rPr>
                <w:rFonts w:ascii="Menlo" w:hAnsi="Menlo" w:cs="Menlo"/>
                <w:color w:val="000000"/>
                <w:sz w:val="23"/>
                <w:szCs w:val="23"/>
              </w:rPr>
              <w:t>,</w:t>
            </w:r>
            <w:r>
              <w:rPr>
                <w:rFonts w:ascii="Menlo" w:hAnsi="Menlo" w:cs="Menlo"/>
                <w:b/>
                <w:bCs/>
                <w:color w:val="008000"/>
                <w:sz w:val="23"/>
                <w:szCs w:val="23"/>
              </w:rPr>
              <w:t>'./package-lock.json'</w:t>
            </w:r>
            <w:r>
              <w:rPr>
                <w:rFonts w:ascii="Menlo" w:hAnsi="Menlo" w:cs="Menlo"/>
                <w:color w:val="000000"/>
                <w:sz w:val="23"/>
                <w:szCs w:val="23"/>
              </w:rPr>
              <w:t>];</w:t>
            </w:r>
            <w:r>
              <w:rPr>
                <w:rFonts w:ascii="Menlo" w:hAnsi="Menlo" w:cs="Menlo"/>
                <w:color w:val="000000"/>
                <w:sz w:val="23"/>
                <w:szCs w:val="23"/>
              </w:rPr>
              <w:br/>
            </w:r>
            <w:r>
              <w:rPr>
                <w:rFonts w:ascii="Menlo" w:hAnsi="Menlo" w:cs="Menlo"/>
                <w:color w:val="000000"/>
                <w:sz w:val="23"/>
                <w:szCs w:val="23"/>
              </w:rPr>
              <w:br/>
            </w:r>
            <w:r>
              <w:rPr>
                <w:rFonts w:ascii="Menlo" w:hAnsi="Menlo" w:cs="Menlo"/>
                <w:color w:val="458383"/>
                <w:sz w:val="23"/>
                <w:szCs w:val="23"/>
              </w:rPr>
              <w:t>Promise</w:t>
            </w:r>
            <w:r>
              <w:rPr>
                <w:rFonts w:ascii="Menlo" w:hAnsi="Menlo" w:cs="Menlo"/>
                <w:color w:val="000000"/>
                <w:sz w:val="23"/>
                <w:szCs w:val="23"/>
              </w:rPr>
              <w:t>.filter(</w:t>
            </w:r>
            <w:r>
              <w:rPr>
                <w:rFonts w:ascii="Menlo" w:hAnsi="Menlo" w:cs="Menlo"/>
                <w:color w:val="458383"/>
                <w:sz w:val="23"/>
                <w:szCs w:val="23"/>
              </w:rPr>
              <w:t>fileNames</w:t>
            </w:r>
            <w:r>
              <w:rPr>
                <w:rFonts w:ascii="Menlo" w:hAnsi="Menlo" w:cs="Menlo"/>
                <w:color w:val="000000"/>
                <w:sz w:val="23"/>
                <w:szCs w:val="23"/>
              </w:rPr>
              <w:t xml:space="preserve">, </w:t>
            </w:r>
            <w:r>
              <w:rPr>
                <w:rFonts w:ascii="Menlo" w:hAnsi="Menlo" w:cs="Menlo"/>
                <w:b/>
                <w:bCs/>
                <w:color w:val="000080"/>
                <w:sz w:val="23"/>
                <w:szCs w:val="23"/>
              </w:rPr>
              <w:t>function</w:t>
            </w:r>
            <w:r>
              <w:rPr>
                <w:rFonts w:ascii="Menlo" w:hAnsi="Menlo" w:cs="Menlo"/>
                <w:color w:val="000000"/>
                <w:sz w:val="23"/>
                <w:szCs w:val="23"/>
              </w:rPr>
              <w:t>(fileName) {</w:t>
            </w:r>
            <w:r>
              <w:rPr>
                <w:rFonts w:ascii="Menlo" w:hAnsi="Menlo" w:cs="Menlo"/>
                <w:color w:val="000000"/>
                <w:sz w:val="23"/>
                <w:szCs w:val="23"/>
              </w:rPr>
              <w:br/>
              <w:t xml:space="preserve">    </w:t>
            </w:r>
            <w:r>
              <w:rPr>
                <w:rFonts w:ascii="Menlo" w:hAnsi="Menlo" w:cs="Menlo"/>
                <w:b/>
                <w:bCs/>
                <w:color w:val="000080"/>
                <w:sz w:val="23"/>
                <w:szCs w:val="23"/>
              </w:rPr>
              <w:t>try</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color w:val="458383"/>
                <w:sz w:val="23"/>
                <w:szCs w:val="23"/>
              </w:rPr>
              <w:t>fs</w:t>
            </w:r>
            <w:r>
              <w:rPr>
                <w:rFonts w:ascii="Menlo" w:hAnsi="Menlo" w:cs="Menlo"/>
                <w:color w:val="000000"/>
                <w:sz w:val="23"/>
                <w:szCs w:val="23"/>
              </w:rPr>
              <w:t>.</w:t>
            </w:r>
            <w:r>
              <w:rPr>
                <w:rFonts w:ascii="Menlo" w:hAnsi="Menlo" w:cs="Menlo"/>
                <w:color w:val="7A7A43"/>
                <w:sz w:val="23"/>
                <w:szCs w:val="23"/>
              </w:rPr>
              <w:t>readFileSync</w:t>
            </w:r>
            <w:r>
              <w:rPr>
                <w:rFonts w:ascii="Menlo" w:hAnsi="Menlo" w:cs="Menlo"/>
                <w:color w:val="000000"/>
                <w:sz w:val="23"/>
                <w:szCs w:val="23"/>
              </w:rPr>
              <w:t>(fileName).</w:t>
            </w:r>
            <w:r>
              <w:rPr>
                <w:rFonts w:ascii="Menlo" w:hAnsi="Menlo" w:cs="Menlo"/>
                <w:color w:val="7A7A43"/>
                <w:sz w:val="23"/>
                <w:szCs w:val="23"/>
              </w:rPr>
              <w:t>toString</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b/>
                <w:bCs/>
                <w:color w:val="000080"/>
                <w:sz w:val="23"/>
                <w:szCs w:val="23"/>
              </w:rPr>
              <w:t>return true</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b/>
                <w:bCs/>
                <w:color w:val="000080"/>
                <w:sz w:val="23"/>
                <w:szCs w:val="23"/>
              </w:rPr>
              <w:t xml:space="preserve">catch </w:t>
            </w:r>
            <w:r>
              <w:rPr>
                <w:rFonts w:ascii="Menlo" w:hAnsi="Menlo" w:cs="Menlo"/>
                <w:color w:val="000000"/>
                <w:sz w:val="23"/>
                <w:szCs w:val="23"/>
              </w:rPr>
              <w:t>(e) {</w:t>
            </w:r>
            <w:r>
              <w:rPr>
                <w:rFonts w:ascii="Menlo" w:hAnsi="Menlo" w:cs="Menlo"/>
                <w:color w:val="000000"/>
                <w:sz w:val="23"/>
                <w:szCs w:val="23"/>
              </w:rPr>
              <w:br/>
              <w:t xml:space="preserve">        </w:t>
            </w:r>
            <w:r>
              <w:rPr>
                <w:rFonts w:ascii="Menlo" w:hAnsi="Menlo" w:cs="Menlo"/>
                <w:b/>
                <w:bCs/>
                <w:color w:val="000080"/>
                <w:sz w:val="23"/>
                <w:szCs w:val="23"/>
              </w:rPr>
              <w:t>return false</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color w:val="000000"/>
                <w:sz w:val="23"/>
                <w:szCs w:val="23"/>
              </w:rPr>
              <w:br/>
              <w:t>}).</w:t>
            </w:r>
            <w:r>
              <w:rPr>
                <w:rFonts w:ascii="Menlo" w:hAnsi="Menlo" w:cs="Menlo"/>
                <w:color w:val="7A7A43"/>
                <w:sz w:val="23"/>
                <w:szCs w:val="23"/>
              </w:rPr>
              <w:t>then</w:t>
            </w:r>
            <w:r>
              <w:rPr>
                <w:rFonts w:ascii="Menlo" w:hAnsi="Menlo" w:cs="Menlo"/>
                <w:color w:val="000000"/>
                <w:sz w:val="23"/>
                <w:szCs w:val="23"/>
              </w:rPr>
              <w:t>(</w:t>
            </w:r>
            <w:r>
              <w:rPr>
                <w:rFonts w:ascii="Menlo" w:hAnsi="Menlo" w:cs="Menlo"/>
                <w:b/>
                <w:bCs/>
                <w:color w:val="000080"/>
                <w:sz w:val="23"/>
                <w:szCs w:val="23"/>
              </w:rPr>
              <w:t>function</w:t>
            </w:r>
            <w:r>
              <w:rPr>
                <w:rFonts w:ascii="Menlo" w:hAnsi="Menlo" w:cs="Menlo"/>
                <w:color w:val="000000"/>
                <w:sz w:val="23"/>
                <w:szCs w:val="23"/>
              </w:rPr>
              <w:t>(args) {</w:t>
            </w:r>
            <w:r>
              <w:rPr>
                <w:rFonts w:ascii="Menlo" w:hAnsi="Menlo" w:cs="Menlo"/>
                <w:color w:val="000000"/>
                <w:sz w:val="23"/>
                <w:szCs w:val="23"/>
              </w:rPr>
              <w:br/>
              <w:t xml:space="preserve">    </w:t>
            </w:r>
            <w:r>
              <w:rPr>
                <w:rFonts w:ascii="Menlo" w:hAnsi="Menlo" w:cs="Menlo"/>
                <w:b/>
                <w:bCs/>
                <w:i/>
                <w:iCs/>
                <w:color w:val="660E7A"/>
                <w:sz w:val="23"/>
                <w:szCs w:val="23"/>
              </w:rPr>
              <w:t>console</w:t>
            </w:r>
            <w:r>
              <w:rPr>
                <w:rFonts w:ascii="Menlo" w:hAnsi="Menlo" w:cs="Menlo"/>
                <w:color w:val="000000"/>
                <w:sz w:val="23"/>
                <w:szCs w:val="23"/>
              </w:rPr>
              <w:t>.</w:t>
            </w:r>
            <w:r>
              <w:rPr>
                <w:rFonts w:ascii="Menlo" w:hAnsi="Menlo" w:cs="Menlo"/>
                <w:color w:val="7A7A43"/>
                <w:sz w:val="23"/>
                <w:szCs w:val="23"/>
              </w:rPr>
              <w:t>log</w:t>
            </w:r>
            <w:r>
              <w:rPr>
                <w:rFonts w:ascii="Menlo" w:hAnsi="Menlo" w:cs="Menlo"/>
                <w:color w:val="000000"/>
                <w:sz w:val="23"/>
                <w:szCs w:val="23"/>
              </w:rPr>
              <w:t>(args);</w:t>
            </w:r>
            <w:r>
              <w:rPr>
                <w:rFonts w:ascii="Menlo" w:hAnsi="Menlo" w:cs="Menlo"/>
                <w:color w:val="000000"/>
                <w:sz w:val="23"/>
                <w:szCs w:val="23"/>
              </w:rPr>
              <w:br/>
              <w:t>}).</w:t>
            </w:r>
            <w:r>
              <w:rPr>
                <w:rFonts w:ascii="Menlo" w:hAnsi="Menlo" w:cs="Menlo"/>
                <w:color w:val="7A7A43"/>
                <w:sz w:val="23"/>
                <w:szCs w:val="23"/>
              </w:rPr>
              <w:t>catch</w:t>
            </w:r>
            <w:r>
              <w:rPr>
                <w:rFonts w:ascii="Menlo" w:hAnsi="Menlo" w:cs="Menlo"/>
                <w:color w:val="000000"/>
                <w:sz w:val="23"/>
                <w:szCs w:val="23"/>
              </w:rPr>
              <w:t>((error)=&gt;{</w:t>
            </w:r>
            <w:r>
              <w:rPr>
                <w:rFonts w:ascii="Menlo" w:hAnsi="Menlo" w:cs="Menlo"/>
                <w:color w:val="000000"/>
                <w:sz w:val="23"/>
                <w:szCs w:val="23"/>
              </w:rPr>
              <w:br/>
              <w:t xml:space="preserve">    </w:t>
            </w:r>
            <w:r>
              <w:rPr>
                <w:rFonts w:ascii="Menlo" w:hAnsi="Menlo" w:cs="Menlo"/>
                <w:b/>
                <w:bCs/>
                <w:i/>
                <w:iCs/>
                <w:color w:val="660E7A"/>
                <w:sz w:val="23"/>
                <w:szCs w:val="23"/>
              </w:rPr>
              <w:t>console</w:t>
            </w:r>
            <w:r>
              <w:rPr>
                <w:rFonts w:ascii="Menlo" w:hAnsi="Menlo" w:cs="Menlo"/>
                <w:color w:val="000000"/>
                <w:sz w:val="23"/>
                <w:szCs w:val="23"/>
              </w:rPr>
              <w:t>.</w:t>
            </w:r>
            <w:r>
              <w:rPr>
                <w:rFonts w:ascii="Menlo" w:hAnsi="Menlo" w:cs="Menlo"/>
                <w:color w:val="7A7A43"/>
                <w:sz w:val="23"/>
                <w:szCs w:val="23"/>
              </w:rPr>
              <w:t>log</w:t>
            </w:r>
            <w:r>
              <w:rPr>
                <w:rFonts w:ascii="Menlo" w:hAnsi="Menlo" w:cs="Menlo"/>
                <w:color w:val="000000"/>
                <w:sz w:val="23"/>
                <w:szCs w:val="23"/>
              </w:rPr>
              <w:t>(error);</w:t>
            </w:r>
            <w:r>
              <w:rPr>
                <w:rFonts w:ascii="Menlo" w:hAnsi="Menlo" w:cs="Menlo"/>
                <w:color w:val="000000"/>
                <w:sz w:val="23"/>
                <w:szCs w:val="23"/>
              </w:rPr>
              <w:br/>
              <w:t>});</w:t>
            </w:r>
          </w:p>
        </w:tc>
      </w:tr>
    </w:tbl>
    <w:p w14:paraId="0F2E6A30" w14:textId="77777777" w:rsidR="00594AE8" w:rsidRDefault="00594AE8" w:rsidP="00594AE8">
      <w:pPr>
        <w:pStyle w:val="a8"/>
        <w:ind w:left="840" w:firstLineChars="0" w:firstLine="0"/>
      </w:pPr>
    </w:p>
    <w:p w14:paraId="1F54B0A2" w14:textId="77777777" w:rsidR="000B05D6" w:rsidRDefault="000B05D6" w:rsidP="003458FF">
      <w:pPr>
        <w:ind w:left="420" w:firstLine="420"/>
      </w:pPr>
    </w:p>
    <w:p w14:paraId="0F08FF76" w14:textId="77777777" w:rsidR="000B05D6" w:rsidRDefault="000B05D6" w:rsidP="003458FF">
      <w:pPr>
        <w:ind w:left="420" w:firstLine="420"/>
      </w:pPr>
    </w:p>
    <w:p w14:paraId="673D05B7" w14:textId="77777777" w:rsidR="000B05D6" w:rsidRDefault="000B05D6" w:rsidP="003458FF">
      <w:pPr>
        <w:ind w:left="420" w:firstLine="420"/>
      </w:pPr>
    </w:p>
    <w:p w14:paraId="2B1131FF" w14:textId="77777777" w:rsidR="000B05D6" w:rsidRPr="003458FF" w:rsidRDefault="000B05D6" w:rsidP="003458FF">
      <w:pPr>
        <w:ind w:left="420" w:firstLine="420"/>
      </w:pPr>
    </w:p>
    <w:p w14:paraId="67F1F3CE" w14:textId="77777777" w:rsidR="00900E15" w:rsidRPr="00B37412" w:rsidRDefault="00900E15" w:rsidP="001750E5">
      <w:pPr>
        <w:pStyle w:val="a8"/>
        <w:ind w:left="1260" w:firstLineChars="0" w:firstLine="0"/>
      </w:pPr>
    </w:p>
    <w:p w14:paraId="17C0041F" w14:textId="77777777" w:rsidR="00F357D6" w:rsidRDefault="00F357D6">
      <w:pPr>
        <w:widowControl/>
        <w:jc w:val="left"/>
        <w:rPr>
          <w:b/>
          <w:bCs/>
          <w:kern w:val="44"/>
          <w:sz w:val="30"/>
          <w:szCs w:val="44"/>
        </w:rPr>
      </w:pPr>
      <w:r>
        <w:br w:type="page"/>
      </w:r>
    </w:p>
    <w:p w14:paraId="3514C35B" w14:textId="623F08DC" w:rsidR="009037EF" w:rsidRPr="007D08D5" w:rsidRDefault="009037EF" w:rsidP="007D08D5">
      <w:pPr>
        <w:pStyle w:val="3"/>
        <w:numPr>
          <w:ilvl w:val="0"/>
          <w:numId w:val="0"/>
        </w:numPr>
        <w:rPr>
          <w:rFonts w:hint="eastAsia"/>
        </w:rPr>
      </w:pPr>
    </w:p>
    <w:sectPr w:rsidR="009037EF" w:rsidRPr="007D08D5" w:rsidSect="00EE7E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2F25A0" w14:textId="77777777" w:rsidR="003E4CF0" w:rsidRDefault="003E4CF0" w:rsidP="008A4EDB">
      <w:r>
        <w:separator/>
      </w:r>
    </w:p>
  </w:endnote>
  <w:endnote w:type="continuationSeparator" w:id="0">
    <w:p w14:paraId="14568AA0" w14:textId="77777777" w:rsidR="003E4CF0" w:rsidRDefault="003E4CF0" w:rsidP="008A4EDB">
      <w:r>
        <w:continuationSeparator/>
      </w:r>
    </w:p>
  </w:endnote>
  <w:endnote w:type="continuationNotice" w:id="1">
    <w:p w14:paraId="3C57C8D7" w14:textId="77777777" w:rsidR="003E4CF0" w:rsidRDefault="003E4C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Source Code Pro">
    <w:altName w:val="Times New Roman"/>
    <w:panose1 w:val="020B0604020202020204"/>
    <w:charset w:val="00"/>
    <w:family w:val="roman"/>
    <w:pitch w:val="default"/>
  </w:font>
  <w:font w:name="Verdana">
    <w:panose1 w:val="020B0604030504040204"/>
    <w:charset w:val="00"/>
    <w:family w:val="swiss"/>
    <w:pitch w:val="variable"/>
    <w:sig w:usb0="A10006FF" w:usb1="4000205B" w:usb2="00000010" w:usb3="00000000" w:csb0="0000019F" w:csb1="00000000"/>
  </w:font>
  <w:font w:name="SimSun-ExtB">
    <w:panose1 w:val="02010609060101010101"/>
    <w:charset w:val="86"/>
    <w:family w:val="modern"/>
    <w:pitch w:val="fixed"/>
    <w:sig w:usb0="00000003" w:usb1="0A0E0000" w:usb2="00000010" w:usb3="00000000" w:csb0="00040001" w:csb1="00000000"/>
  </w:font>
  <w:font w:name="Fira Code">
    <w:altName w:val="Cambria"/>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00000003" w:usb1="00000000" w:usb2="00000000" w:usb3="00000000" w:csb0="00000001" w:csb1="00000000"/>
  </w:font>
  <w:font w:name="Apple Color Emoji">
    <w:panose1 w:val="00000000000000000000"/>
    <w:charset w:val="00"/>
    <w:family w:val="auto"/>
    <w:pitch w:val="variable"/>
    <w:sig w:usb0="00000003" w:usb1="18000000" w:usb2="14000000" w:usb3="00000000" w:csb0="00000001" w:csb1="00000000"/>
  </w:font>
  <w:font w:name="Monaco">
    <w:panose1 w:val="00000000000000000000"/>
    <w:charset w:val="00"/>
    <w:family w:val="auto"/>
    <w:pitch w:val="variable"/>
    <w:sig w:usb0="A00002FF" w:usb1="500039FB" w:usb2="00000000" w:usb3="00000000" w:csb0="00000197" w:csb1="00000000"/>
  </w:font>
  <w:font w:name="Lucida Grande">
    <w:panose1 w:val="020B0600040502020204"/>
    <w:charset w:val="00"/>
    <w:family w:val="swiss"/>
    <w:pitch w:val="variable"/>
    <w:sig w:usb0="E1000AEF" w:usb1="5000A1FF" w:usb2="00000000" w:usb3="00000000" w:csb0="000001BF" w:csb1="00000000"/>
  </w:font>
  <w:font w:name="Tahoma">
    <w:panose1 w:val="020B060403050404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382E58" w14:textId="77777777" w:rsidR="003E4CF0" w:rsidRDefault="003E4CF0" w:rsidP="008A4EDB">
      <w:r>
        <w:separator/>
      </w:r>
    </w:p>
  </w:footnote>
  <w:footnote w:type="continuationSeparator" w:id="0">
    <w:p w14:paraId="4DE0D02C" w14:textId="77777777" w:rsidR="003E4CF0" w:rsidRDefault="003E4CF0" w:rsidP="008A4EDB">
      <w:r>
        <w:continuationSeparator/>
      </w:r>
    </w:p>
  </w:footnote>
  <w:footnote w:type="continuationNotice" w:id="1">
    <w:p w14:paraId="22B131DA" w14:textId="77777777" w:rsidR="003E4CF0" w:rsidRDefault="003E4CF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FFFFF89"/>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1" w15:restartNumberingAfterBreak="0">
    <w:nsid w:val="06896B63"/>
    <w:multiLevelType w:val="hybridMultilevel"/>
    <w:tmpl w:val="800E0F8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D">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B4452CF"/>
    <w:multiLevelType w:val="hybridMultilevel"/>
    <w:tmpl w:val="E2BCD046"/>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0D43817"/>
    <w:multiLevelType w:val="hybridMultilevel"/>
    <w:tmpl w:val="6FEC47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1CB57E7"/>
    <w:multiLevelType w:val="hybridMultilevel"/>
    <w:tmpl w:val="CB2260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2226217"/>
    <w:multiLevelType w:val="hybridMultilevel"/>
    <w:tmpl w:val="B254E9AC"/>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3A67DE1"/>
    <w:multiLevelType w:val="multilevel"/>
    <w:tmpl w:val="F8EE7388"/>
    <w:lvl w:ilvl="0">
      <w:start w:val="1"/>
      <w:numFmt w:val="decimal"/>
      <w:pStyle w:val="4"/>
      <w:lvlText w:val="%1)"/>
      <w:lvlJc w:val="left"/>
      <w:pPr>
        <w:ind w:left="420" w:hanging="420"/>
      </w:pPr>
    </w:lvl>
    <w:lvl w:ilvl="1">
      <w:start w:val="1"/>
      <w:numFmt w:val="decimal"/>
      <w:lvlText w:val="%2."/>
      <w:lvlJc w:val="left"/>
      <w:pPr>
        <w:ind w:left="840" w:hanging="420"/>
      </w:pPr>
    </w:lvl>
    <w:lvl w:ilvl="2">
      <w:start w:val="1"/>
      <w:numFmt w:val="decimal"/>
      <w:lvlText w:val="%3)"/>
      <w:lvlJc w:val="left"/>
      <w:pPr>
        <w:ind w:left="1260" w:hanging="420"/>
      </w:pPr>
      <w:rPr>
        <w:rFonts w:hint="default"/>
        <w:color w:val="000000" w:themeColor="text1"/>
      </w:rPr>
    </w:lvl>
    <w:lvl w:ilvl="3">
      <w:start w:val="1"/>
      <w:numFmt w:val="lowerLetter"/>
      <w:lvlText w:val="%4)"/>
      <w:lvlJc w:val="left"/>
      <w:pPr>
        <w:ind w:left="1680" w:hanging="420"/>
      </w:pPr>
      <w:rPr>
        <w:color w:val="auto"/>
      </w:rPr>
    </w:lvl>
    <w:lvl w:ilvl="4">
      <w:start w:val="1"/>
      <w:numFmt w:val="lowerLetter"/>
      <w:lvlText w:val="%5)"/>
      <w:lvlJc w:val="left"/>
      <w:pPr>
        <w:ind w:left="2100" w:hanging="420"/>
      </w:pPr>
      <w:rPr>
        <w:color w:val="000000" w:themeColor="text1"/>
      </w:r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9743893"/>
    <w:multiLevelType w:val="hybridMultilevel"/>
    <w:tmpl w:val="EC60DF28"/>
    <w:lvl w:ilvl="0" w:tplc="04090005">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A0312BA"/>
    <w:multiLevelType w:val="hybridMultilevel"/>
    <w:tmpl w:val="7008785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AFE4A54"/>
    <w:multiLevelType w:val="multilevel"/>
    <w:tmpl w:val="7B748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C21518"/>
    <w:multiLevelType w:val="hybridMultilevel"/>
    <w:tmpl w:val="DAEAD6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C6A3950"/>
    <w:multiLevelType w:val="hybridMultilevel"/>
    <w:tmpl w:val="83F016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1C7F6C3D"/>
    <w:multiLevelType w:val="hybridMultilevel"/>
    <w:tmpl w:val="AC5CD39E"/>
    <w:lvl w:ilvl="0" w:tplc="0409000D">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3" w15:restartNumberingAfterBreak="0">
    <w:nsid w:val="1C7F7660"/>
    <w:multiLevelType w:val="hybridMultilevel"/>
    <w:tmpl w:val="81BEEB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1D2F5314"/>
    <w:multiLevelType w:val="multilevel"/>
    <w:tmpl w:val="A69E6CDE"/>
    <w:lvl w:ilvl="0">
      <w:start w:val="1"/>
      <w:numFmt w:val="lowerLetter"/>
      <w:pStyle w:val="7"/>
      <w:lvlText w:val="%1)"/>
      <w:lvlJc w:val="left"/>
      <w:pPr>
        <w:ind w:left="420" w:hanging="420"/>
      </w:pPr>
      <w:rPr>
        <w:rFonts w:hint="default"/>
      </w:rPr>
    </w:lvl>
    <w:lvl w:ilvl="1">
      <w:start w:val="1"/>
      <w:numFmt w:val="decimal"/>
      <w:lvlText w:val="%2."/>
      <w:lvlJc w:val="left"/>
      <w:pPr>
        <w:ind w:left="840" w:hanging="42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lowerLetter"/>
      <w:lvlText w:val="%5)"/>
      <w:lvlJc w:val="left"/>
      <w:pPr>
        <w:ind w:left="2100" w:hanging="420"/>
      </w:pPr>
      <w:rPr>
        <w:rFonts w:hint="default"/>
      </w:rPr>
    </w:lvl>
    <w:lvl w:ilvl="5">
      <w:start w:val="1"/>
      <w:numFmt w:val="lowerRoman"/>
      <w:lvlText w:val="%6."/>
      <w:lvlJc w:val="right"/>
      <w:pPr>
        <w:ind w:left="2520" w:hanging="420"/>
      </w:pPr>
      <w:rPr>
        <w:rFonts w:hint="default"/>
      </w:rPr>
    </w:lvl>
    <w:lvl w:ilvl="6">
      <w:start w:val="1"/>
      <w:numFmt w:val="decimal"/>
      <w:lvlText w:val="%7."/>
      <w:lvlJc w:val="left"/>
      <w:pPr>
        <w:ind w:left="2940" w:hanging="420"/>
      </w:pPr>
      <w:rPr>
        <w:rFonts w:hint="default"/>
      </w:rPr>
    </w:lvl>
    <w:lvl w:ilvl="7">
      <w:start w:val="1"/>
      <w:numFmt w:val="lowerLetter"/>
      <w:lvlText w:val="%8)"/>
      <w:lvlJc w:val="left"/>
      <w:pPr>
        <w:ind w:left="3360" w:hanging="420"/>
      </w:pPr>
      <w:rPr>
        <w:rFonts w:hint="default"/>
      </w:rPr>
    </w:lvl>
    <w:lvl w:ilvl="8">
      <w:start w:val="1"/>
      <w:numFmt w:val="lowerRoman"/>
      <w:lvlText w:val="%9."/>
      <w:lvlJc w:val="right"/>
      <w:pPr>
        <w:ind w:left="3780" w:hanging="420"/>
      </w:pPr>
      <w:rPr>
        <w:rFonts w:hint="default"/>
      </w:rPr>
    </w:lvl>
  </w:abstractNum>
  <w:abstractNum w:abstractNumId="15" w15:restartNumberingAfterBreak="0">
    <w:nsid w:val="1DA15361"/>
    <w:multiLevelType w:val="hybridMultilevel"/>
    <w:tmpl w:val="C7464DC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1F9D0FD5"/>
    <w:multiLevelType w:val="hybridMultilevel"/>
    <w:tmpl w:val="350EEA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1FC3385A"/>
    <w:multiLevelType w:val="hybridMultilevel"/>
    <w:tmpl w:val="16647EFC"/>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8" w15:restartNumberingAfterBreak="0">
    <w:nsid w:val="204071EA"/>
    <w:multiLevelType w:val="hybridMultilevel"/>
    <w:tmpl w:val="E59AFF3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20DC5556"/>
    <w:multiLevelType w:val="hybridMultilevel"/>
    <w:tmpl w:val="E080309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22D741E8"/>
    <w:multiLevelType w:val="hybridMultilevel"/>
    <w:tmpl w:val="F09ACA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15:restartNumberingAfterBreak="0">
    <w:nsid w:val="2358134C"/>
    <w:multiLevelType w:val="hybridMultilevel"/>
    <w:tmpl w:val="92E86C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5C06F54"/>
    <w:multiLevelType w:val="hybridMultilevel"/>
    <w:tmpl w:val="86E230F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B">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5F71BD4"/>
    <w:multiLevelType w:val="hybridMultilevel"/>
    <w:tmpl w:val="9CF4DA4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276F7EBE"/>
    <w:multiLevelType w:val="hybridMultilevel"/>
    <w:tmpl w:val="08469F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2AA40326"/>
    <w:multiLevelType w:val="hybridMultilevel"/>
    <w:tmpl w:val="0900940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2C0D283E"/>
    <w:multiLevelType w:val="hybridMultilevel"/>
    <w:tmpl w:val="4BF2FE5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DFF5B3D"/>
    <w:multiLevelType w:val="hybridMultilevel"/>
    <w:tmpl w:val="8E2839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2F382C08"/>
    <w:multiLevelType w:val="hybridMultilevel"/>
    <w:tmpl w:val="45B6C7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2F463FB4"/>
    <w:multiLevelType w:val="hybridMultilevel"/>
    <w:tmpl w:val="5F8E5E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32AE6C07"/>
    <w:multiLevelType w:val="hybridMultilevel"/>
    <w:tmpl w:val="5E7E7EFA"/>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15:restartNumberingAfterBreak="0">
    <w:nsid w:val="332E31BD"/>
    <w:multiLevelType w:val="hybridMultilevel"/>
    <w:tmpl w:val="ACB885A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33C41637"/>
    <w:multiLevelType w:val="multilevel"/>
    <w:tmpl w:val="5C523B02"/>
    <w:lvl w:ilvl="0">
      <w:start w:val="1"/>
      <w:numFmt w:val="decimal"/>
      <w:pStyle w:val="5"/>
      <w:lvlText w:val="%1."/>
      <w:lvlJc w:val="left"/>
      <w:pPr>
        <w:ind w:left="420" w:hanging="420"/>
      </w:pPr>
      <w:rPr>
        <w:b w:val="0"/>
        <w:i w:val="0"/>
        <w:smallCaps w:val="0"/>
        <w:strike w:val="0"/>
        <w:color w:val="000000"/>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351E7546"/>
    <w:multiLevelType w:val="hybridMultilevel"/>
    <w:tmpl w:val="A4967A3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386D6E11"/>
    <w:multiLevelType w:val="hybridMultilevel"/>
    <w:tmpl w:val="4998AA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388A3BE7"/>
    <w:multiLevelType w:val="hybridMultilevel"/>
    <w:tmpl w:val="9FC6D5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388B6B3A"/>
    <w:multiLevelType w:val="hybridMultilevel"/>
    <w:tmpl w:val="A3046B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38EC7E9E"/>
    <w:multiLevelType w:val="hybridMultilevel"/>
    <w:tmpl w:val="D39221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3937378D"/>
    <w:multiLevelType w:val="hybridMultilevel"/>
    <w:tmpl w:val="E57C73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3A3C4609"/>
    <w:multiLevelType w:val="hybridMultilevel"/>
    <w:tmpl w:val="323695A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3A824E73"/>
    <w:multiLevelType w:val="hybridMultilevel"/>
    <w:tmpl w:val="847E40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3C636C95"/>
    <w:multiLevelType w:val="hybridMultilevel"/>
    <w:tmpl w:val="A85A27C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2" w15:restartNumberingAfterBreak="0">
    <w:nsid w:val="3CC63CA3"/>
    <w:multiLevelType w:val="hybridMultilevel"/>
    <w:tmpl w:val="85BC05E6"/>
    <w:lvl w:ilvl="0" w:tplc="04090001">
      <w:start w:val="1"/>
      <w:numFmt w:val="bullet"/>
      <w:lvlText w:val=""/>
      <w:lvlJc w:val="left"/>
      <w:pPr>
        <w:ind w:left="840" w:hanging="420"/>
      </w:pPr>
      <w:rPr>
        <w:rFonts w:ascii="Wingdings" w:hAnsi="Wingdings" w:hint="default"/>
      </w:rPr>
    </w:lvl>
    <w:lvl w:ilvl="1" w:tplc="0409000D">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3DC32F28"/>
    <w:multiLevelType w:val="hybridMultilevel"/>
    <w:tmpl w:val="B83C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3EB444A9"/>
    <w:multiLevelType w:val="hybridMultilevel"/>
    <w:tmpl w:val="705838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40F94213"/>
    <w:multiLevelType w:val="hybridMultilevel"/>
    <w:tmpl w:val="229046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4301432A"/>
    <w:multiLevelType w:val="hybridMultilevel"/>
    <w:tmpl w:val="D82E098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43640546"/>
    <w:multiLevelType w:val="hybridMultilevel"/>
    <w:tmpl w:val="0382FE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15:restartNumberingAfterBreak="0">
    <w:nsid w:val="45633769"/>
    <w:multiLevelType w:val="hybridMultilevel"/>
    <w:tmpl w:val="0550166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B">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15:restartNumberingAfterBreak="0">
    <w:nsid w:val="45661A8E"/>
    <w:multiLevelType w:val="hybridMultilevel"/>
    <w:tmpl w:val="32F09682"/>
    <w:lvl w:ilvl="0" w:tplc="04090003">
      <w:start w:val="1"/>
      <w:numFmt w:val="bullet"/>
      <w:lvlText w:val=""/>
      <w:lvlJc w:val="left"/>
      <w:pPr>
        <w:ind w:left="1260" w:hanging="420"/>
      </w:pPr>
      <w:rPr>
        <w:rFonts w:ascii="Wingdings" w:hAnsi="Wingdings" w:hint="default"/>
      </w:rPr>
    </w:lvl>
    <w:lvl w:ilvl="1" w:tplc="0409000B">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0" w15:restartNumberingAfterBreak="0">
    <w:nsid w:val="46D77921"/>
    <w:multiLevelType w:val="hybridMultilevel"/>
    <w:tmpl w:val="BE6832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15:restartNumberingAfterBreak="0">
    <w:nsid w:val="47C33A80"/>
    <w:multiLevelType w:val="hybridMultilevel"/>
    <w:tmpl w:val="1722CF3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2" w15:restartNumberingAfterBreak="0">
    <w:nsid w:val="47F24327"/>
    <w:multiLevelType w:val="hybridMultilevel"/>
    <w:tmpl w:val="D2B26F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4A5F5271"/>
    <w:multiLevelType w:val="hybridMultilevel"/>
    <w:tmpl w:val="15E070D0"/>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15:restartNumberingAfterBreak="0">
    <w:nsid w:val="4AD47A11"/>
    <w:multiLevelType w:val="hybridMultilevel"/>
    <w:tmpl w:val="C660F7D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15:restartNumberingAfterBreak="0">
    <w:nsid w:val="4B2C2939"/>
    <w:multiLevelType w:val="hybridMultilevel"/>
    <w:tmpl w:val="91E0BCDA"/>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6" w15:restartNumberingAfterBreak="0">
    <w:nsid w:val="4C2E354C"/>
    <w:multiLevelType w:val="hybridMultilevel"/>
    <w:tmpl w:val="D234A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15:restartNumberingAfterBreak="0">
    <w:nsid w:val="4F8A2812"/>
    <w:multiLevelType w:val="hybridMultilevel"/>
    <w:tmpl w:val="C70E07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15:restartNumberingAfterBreak="0">
    <w:nsid w:val="4F9C6191"/>
    <w:multiLevelType w:val="multilevel"/>
    <w:tmpl w:val="4F9C6191"/>
    <w:lvl w:ilvl="0">
      <w:start w:val="1"/>
      <w:numFmt w:val="decimal"/>
      <w:pStyle w:val="a0"/>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9" w15:restartNumberingAfterBreak="0">
    <w:nsid w:val="50470A50"/>
    <w:multiLevelType w:val="hybridMultilevel"/>
    <w:tmpl w:val="FF8074E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15:restartNumberingAfterBreak="0">
    <w:nsid w:val="51B1484F"/>
    <w:multiLevelType w:val="hybridMultilevel"/>
    <w:tmpl w:val="A252CF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15:restartNumberingAfterBreak="0">
    <w:nsid w:val="51F5660B"/>
    <w:multiLevelType w:val="hybridMultilevel"/>
    <w:tmpl w:val="E2DCB3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15:restartNumberingAfterBreak="0">
    <w:nsid w:val="520C6010"/>
    <w:multiLevelType w:val="hybridMultilevel"/>
    <w:tmpl w:val="E86AEE5C"/>
    <w:lvl w:ilvl="0" w:tplc="04090001">
      <w:start w:val="1"/>
      <w:numFmt w:val="bullet"/>
      <w:lvlText w:val=""/>
      <w:lvlJc w:val="left"/>
      <w:pPr>
        <w:ind w:left="1680" w:hanging="420"/>
      </w:pPr>
      <w:rPr>
        <w:rFonts w:ascii="Wingdings" w:hAnsi="Wingdings" w:hint="default"/>
      </w:rPr>
    </w:lvl>
    <w:lvl w:ilvl="1" w:tplc="04090003">
      <w:start w:val="1"/>
      <w:numFmt w:val="bullet"/>
      <w:lvlText w:val=""/>
      <w:lvlJc w:val="left"/>
      <w:pPr>
        <w:ind w:left="1677" w:hanging="420"/>
      </w:pPr>
      <w:rPr>
        <w:rFonts w:ascii="Wingdings" w:hAnsi="Wingdings" w:hint="default"/>
      </w:rPr>
    </w:lvl>
    <w:lvl w:ilvl="2" w:tplc="04090005" w:tentative="1">
      <w:start w:val="1"/>
      <w:numFmt w:val="bullet"/>
      <w:lvlText w:val=""/>
      <w:lvlJc w:val="left"/>
      <w:pPr>
        <w:ind w:left="2097" w:hanging="420"/>
      </w:pPr>
      <w:rPr>
        <w:rFonts w:ascii="Wingdings" w:hAnsi="Wingdings" w:hint="default"/>
      </w:rPr>
    </w:lvl>
    <w:lvl w:ilvl="3" w:tplc="04090001" w:tentative="1">
      <w:start w:val="1"/>
      <w:numFmt w:val="bullet"/>
      <w:lvlText w:val=""/>
      <w:lvlJc w:val="left"/>
      <w:pPr>
        <w:ind w:left="2517" w:hanging="420"/>
      </w:pPr>
      <w:rPr>
        <w:rFonts w:ascii="Wingdings" w:hAnsi="Wingdings" w:hint="default"/>
      </w:rPr>
    </w:lvl>
    <w:lvl w:ilvl="4" w:tplc="04090003" w:tentative="1">
      <w:start w:val="1"/>
      <w:numFmt w:val="bullet"/>
      <w:lvlText w:val=""/>
      <w:lvlJc w:val="left"/>
      <w:pPr>
        <w:ind w:left="2937" w:hanging="420"/>
      </w:pPr>
      <w:rPr>
        <w:rFonts w:ascii="Wingdings" w:hAnsi="Wingdings" w:hint="default"/>
      </w:rPr>
    </w:lvl>
    <w:lvl w:ilvl="5" w:tplc="04090005" w:tentative="1">
      <w:start w:val="1"/>
      <w:numFmt w:val="bullet"/>
      <w:lvlText w:val=""/>
      <w:lvlJc w:val="left"/>
      <w:pPr>
        <w:ind w:left="3357" w:hanging="420"/>
      </w:pPr>
      <w:rPr>
        <w:rFonts w:ascii="Wingdings" w:hAnsi="Wingdings" w:hint="default"/>
      </w:rPr>
    </w:lvl>
    <w:lvl w:ilvl="6" w:tplc="04090001" w:tentative="1">
      <w:start w:val="1"/>
      <w:numFmt w:val="bullet"/>
      <w:lvlText w:val=""/>
      <w:lvlJc w:val="left"/>
      <w:pPr>
        <w:ind w:left="3777" w:hanging="420"/>
      </w:pPr>
      <w:rPr>
        <w:rFonts w:ascii="Wingdings" w:hAnsi="Wingdings" w:hint="default"/>
      </w:rPr>
    </w:lvl>
    <w:lvl w:ilvl="7" w:tplc="04090003" w:tentative="1">
      <w:start w:val="1"/>
      <w:numFmt w:val="bullet"/>
      <w:lvlText w:val=""/>
      <w:lvlJc w:val="left"/>
      <w:pPr>
        <w:ind w:left="4197" w:hanging="420"/>
      </w:pPr>
      <w:rPr>
        <w:rFonts w:ascii="Wingdings" w:hAnsi="Wingdings" w:hint="default"/>
      </w:rPr>
    </w:lvl>
    <w:lvl w:ilvl="8" w:tplc="04090005" w:tentative="1">
      <w:start w:val="1"/>
      <w:numFmt w:val="bullet"/>
      <w:lvlText w:val=""/>
      <w:lvlJc w:val="left"/>
      <w:pPr>
        <w:ind w:left="4617" w:hanging="420"/>
      </w:pPr>
      <w:rPr>
        <w:rFonts w:ascii="Wingdings" w:hAnsi="Wingdings" w:hint="default"/>
      </w:rPr>
    </w:lvl>
  </w:abstractNum>
  <w:abstractNum w:abstractNumId="63" w15:restartNumberingAfterBreak="0">
    <w:nsid w:val="527D436F"/>
    <w:multiLevelType w:val="hybridMultilevel"/>
    <w:tmpl w:val="8E608E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15:restartNumberingAfterBreak="0">
    <w:nsid w:val="53EA00E7"/>
    <w:multiLevelType w:val="hybridMultilevel"/>
    <w:tmpl w:val="8C0071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15:restartNumberingAfterBreak="0">
    <w:nsid w:val="551437AA"/>
    <w:multiLevelType w:val="hybridMultilevel"/>
    <w:tmpl w:val="363C1BFE"/>
    <w:lvl w:ilvl="0" w:tplc="04090001">
      <w:start w:val="1"/>
      <w:numFmt w:val="bullet"/>
      <w:lvlText w:val=""/>
      <w:lvlJc w:val="left"/>
      <w:pPr>
        <w:ind w:left="840" w:hanging="420"/>
      </w:pPr>
      <w:rPr>
        <w:rFonts w:ascii="Wingdings" w:hAnsi="Wingdings" w:hint="default"/>
      </w:rPr>
    </w:lvl>
    <w:lvl w:ilvl="1" w:tplc="EFCC0476">
      <w:start w:val="1"/>
      <w:numFmt w:val="decimal"/>
      <w:lvlText w:val="(%2)"/>
      <w:lvlJc w:val="left"/>
      <w:pPr>
        <w:ind w:left="1260" w:hanging="420"/>
      </w:pPr>
      <w:rPr>
        <w:rFonts w:hint="eastAsia"/>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15:restartNumberingAfterBreak="0">
    <w:nsid w:val="552945E6"/>
    <w:multiLevelType w:val="hybridMultilevel"/>
    <w:tmpl w:val="08AC28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15:restartNumberingAfterBreak="0">
    <w:nsid w:val="561D5212"/>
    <w:multiLevelType w:val="hybridMultilevel"/>
    <w:tmpl w:val="3E00DCF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8" w15:restartNumberingAfterBreak="0">
    <w:nsid w:val="56AE0E0E"/>
    <w:multiLevelType w:val="hybridMultilevel"/>
    <w:tmpl w:val="0A047B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15:restartNumberingAfterBreak="0">
    <w:nsid w:val="58393EC5"/>
    <w:multiLevelType w:val="hybridMultilevel"/>
    <w:tmpl w:val="A828B80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15:restartNumberingAfterBreak="0">
    <w:nsid w:val="585A4F32"/>
    <w:multiLevelType w:val="hybridMultilevel"/>
    <w:tmpl w:val="6644BC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15:restartNumberingAfterBreak="0">
    <w:nsid w:val="5A8E4737"/>
    <w:multiLevelType w:val="hybridMultilevel"/>
    <w:tmpl w:val="7368D2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15:restartNumberingAfterBreak="0">
    <w:nsid w:val="5BFC2A76"/>
    <w:multiLevelType w:val="hybridMultilevel"/>
    <w:tmpl w:val="36D03DA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15:restartNumberingAfterBreak="0">
    <w:nsid w:val="5C6D0236"/>
    <w:multiLevelType w:val="hybridMultilevel"/>
    <w:tmpl w:val="34AAE6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15:restartNumberingAfterBreak="0">
    <w:nsid w:val="5CCE0242"/>
    <w:multiLevelType w:val="hybridMultilevel"/>
    <w:tmpl w:val="92649AE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15:restartNumberingAfterBreak="0">
    <w:nsid w:val="5E907535"/>
    <w:multiLevelType w:val="hybridMultilevel"/>
    <w:tmpl w:val="870AEF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15:restartNumberingAfterBreak="0">
    <w:nsid w:val="60806C95"/>
    <w:multiLevelType w:val="hybridMultilevel"/>
    <w:tmpl w:val="57B8B42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15:restartNumberingAfterBreak="0">
    <w:nsid w:val="60933696"/>
    <w:multiLevelType w:val="hybridMultilevel"/>
    <w:tmpl w:val="070A4926"/>
    <w:lvl w:ilvl="0" w:tplc="29C833D4">
      <w:start w:val="1"/>
      <w:numFmt w:val="chineseCountingThousand"/>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615415DD"/>
    <w:multiLevelType w:val="hybridMultilevel"/>
    <w:tmpl w:val="DB62C96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9" w15:restartNumberingAfterBreak="0">
    <w:nsid w:val="64304ADA"/>
    <w:multiLevelType w:val="hybridMultilevel"/>
    <w:tmpl w:val="F9A833A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15:restartNumberingAfterBreak="0">
    <w:nsid w:val="655234C1"/>
    <w:multiLevelType w:val="hybridMultilevel"/>
    <w:tmpl w:val="479C80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1" w15:restartNumberingAfterBreak="0">
    <w:nsid w:val="66B85CD6"/>
    <w:multiLevelType w:val="hybridMultilevel"/>
    <w:tmpl w:val="B2C6C6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15:restartNumberingAfterBreak="0">
    <w:nsid w:val="66BA2BCF"/>
    <w:multiLevelType w:val="hybridMultilevel"/>
    <w:tmpl w:val="D592EC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15:restartNumberingAfterBreak="0">
    <w:nsid w:val="685A07B9"/>
    <w:multiLevelType w:val="hybridMultilevel"/>
    <w:tmpl w:val="133A0F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4" w15:restartNumberingAfterBreak="0">
    <w:nsid w:val="68653EA7"/>
    <w:multiLevelType w:val="hybridMultilevel"/>
    <w:tmpl w:val="372E669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15:restartNumberingAfterBreak="0">
    <w:nsid w:val="68E61FCC"/>
    <w:multiLevelType w:val="hybridMultilevel"/>
    <w:tmpl w:val="148C8C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6" w15:restartNumberingAfterBreak="0">
    <w:nsid w:val="69F82654"/>
    <w:multiLevelType w:val="hybridMultilevel"/>
    <w:tmpl w:val="E9FE60E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15:restartNumberingAfterBreak="0">
    <w:nsid w:val="6CFE1517"/>
    <w:multiLevelType w:val="hybridMultilevel"/>
    <w:tmpl w:val="A6EAD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8" w15:restartNumberingAfterBreak="0">
    <w:nsid w:val="71F04E82"/>
    <w:multiLevelType w:val="hybridMultilevel"/>
    <w:tmpl w:val="D9648C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15:restartNumberingAfterBreak="0">
    <w:nsid w:val="72127DC6"/>
    <w:multiLevelType w:val="hybridMultilevel"/>
    <w:tmpl w:val="E34C60C4"/>
    <w:lvl w:ilvl="0" w:tplc="DA5EF490">
      <w:start w:val="1"/>
      <w:numFmt w:val="decimal"/>
      <w:pStyle w:val="6"/>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72B7324C"/>
    <w:multiLevelType w:val="hybridMultilevel"/>
    <w:tmpl w:val="67744EE6"/>
    <w:lvl w:ilvl="0" w:tplc="0409000B">
      <w:start w:val="1"/>
      <w:numFmt w:val="bullet"/>
      <w:lvlText w:val=""/>
      <w:lvlJc w:val="left"/>
      <w:pPr>
        <w:ind w:left="1260" w:hanging="420"/>
      </w:pPr>
      <w:rPr>
        <w:rFonts w:ascii="Wingdings" w:hAnsi="Wingdings" w:hint="default"/>
      </w:rPr>
    </w:lvl>
    <w:lvl w:ilvl="1" w:tplc="0409000B">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1" w15:restartNumberingAfterBreak="0">
    <w:nsid w:val="73432D14"/>
    <w:multiLevelType w:val="hybridMultilevel"/>
    <w:tmpl w:val="65F6F9C0"/>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2" w15:restartNumberingAfterBreak="0">
    <w:nsid w:val="74830AFF"/>
    <w:multiLevelType w:val="hybridMultilevel"/>
    <w:tmpl w:val="6778006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3" w15:restartNumberingAfterBreak="0">
    <w:nsid w:val="75981B6A"/>
    <w:multiLevelType w:val="hybridMultilevel"/>
    <w:tmpl w:val="F02672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4" w15:restartNumberingAfterBreak="0">
    <w:nsid w:val="77402E72"/>
    <w:multiLevelType w:val="hybridMultilevel"/>
    <w:tmpl w:val="1A5460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5" w15:restartNumberingAfterBreak="0">
    <w:nsid w:val="79E47E52"/>
    <w:multiLevelType w:val="hybridMultilevel"/>
    <w:tmpl w:val="D5B06D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6" w15:restartNumberingAfterBreak="0">
    <w:nsid w:val="7AA718D9"/>
    <w:multiLevelType w:val="hybridMultilevel"/>
    <w:tmpl w:val="5A48E9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15:restartNumberingAfterBreak="0">
    <w:nsid w:val="7B151C35"/>
    <w:multiLevelType w:val="hybridMultilevel"/>
    <w:tmpl w:val="0E5C1A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8" w15:restartNumberingAfterBreak="0">
    <w:nsid w:val="7BED7843"/>
    <w:multiLevelType w:val="hybridMultilevel"/>
    <w:tmpl w:val="FAF8A82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9" w15:restartNumberingAfterBreak="0">
    <w:nsid w:val="7C3A047E"/>
    <w:multiLevelType w:val="hybridMultilevel"/>
    <w:tmpl w:val="287A58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0" w15:restartNumberingAfterBreak="0">
    <w:nsid w:val="7C4241E9"/>
    <w:multiLevelType w:val="hybridMultilevel"/>
    <w:tmpl w:val="83168B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1" w15:restartNumberingAfterBreak="0">
    <w:nsid w:val="7EA71A55"/>
    <w:multiLevelType w:val="multilevel"/>
    <w:tmpl w:val="CF2A0EBA"/>
    <w:lvl w:ilvl="0">
      <w:start w:val="1"/>
      <w:numFmt w:val="decimal"/>
      <w:pStyle w:val="3"/>
      <w:lvlText w:val="%1."/>
      <w:lvlJc w:val="left"/>
      <w:pPr>
        <w:ind w:left="420" w:hanging="420"/>
      </w:pPr>
      <w:rPr>
        <w:rFonts w:hint="eastAsia"/>
      </w:rPr>
    </w:lvl>
    <w:lvl w:ilvl="1">
      <w:start w:val="1"/>
      <w:numFmt w:val="decimal"/>
      <w:lvlText w:val="%2."/>
      <w:lvlJc w:val="left"/>
      <w:pPr>
        <w:ind w:left="840" w:hanging="420"/>
      </w:pPr>
      <w:rPr>
        <w:rFonts w:hint="eastAsia"/>
      </w:rPr>
    </w:lvl>
    <w:lvl w:ilvl="2">
      <w:start w:val="1"/>
      <w:numFmt w:val="decimal"/>
      <w:lvlText w:val="%3."/>
      <w:lvlJc w:val="left"/>
      <w:pPr>
        <w:ind w:left="1260" w:hanging="420"/>
      </w:pPr>
      <w:rPr>
        <w:rFonts w:hint="eastAsia"/>
      </w:rPr>
    </w:lvl>
    <w:lvl w:ilvl="3">
      <w:start w:val="1"/>
      <w:numFmt w:val="lowerLetter"/>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2" w15:restartNumberingAfterBreak="0">
    <w:nsid w:val="7EB540B2"/>
    <w:multiLevelType w:val="hybridMultilevel"/>
    <w:tmpl w:val="DDEE9BD2"/>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num w:numId="1">
    <w:abstractNumId w:val="58"/>
  </w:num>
  <w:num w:numId="2">
    <w:abstractNumId w:val="77"/>
  </w:num>
  <w:num w:numId="3">
    <w:abstractNumId w:val="101"/>
  </w:num>
  <w:num w:numId="4">
    <w:abstractNumId w:val="6"/>
  </w:num>
  <w:num w:numId="5">
    <w:abstractNumId w:val="32"/>
  </w:num>
  <w:num w:numId="6">
    <w:abstractNumId w:val="89"/>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22"/>
  </w:num>
  <w:num w:numId="10">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9"/>
    <w:lvlOverride w:ilvl="0">
      <w:startOverride w:val="1"/>
    </w:lvlOverride>
  </w:num>
  <w:num w:numId="24">
    <w:abstractNumId w:val="9"/>
  </w:num>
  <w:num w:numId="2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6"/>
  </w:num>
  <w:num w:numId="3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9"/>
    <w:lvlOverride w:ilvl="0">
      <w:startOverride w:val="1"/>
    </w:lvlOverride>
  </w:num>
  <w:num w:numId="3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9"/>
    <w:lvlOverride w:ilvl="0">
      <w:startOverride w:val="1"/>
    </w:lvlOverride>
  </w:num>
  <w:num w:numId="3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9"/>
    <w:lvlOverride w:ilvl="0">
      <w:startOverride w:val="1"/>
    </w:lvlOverride>
  </w:num>
  <w:num w:numId="3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1"/>
  </w:num>
  <w:num w:numId="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num>
  <w:num w:numId="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00"/>
  </w:num>
  <w:num w:numId="44">
    <w:abstractNumId w:val="72"/>
  </w:num>
  <w:num w:numId="45">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8"/>
  </w:num>
  <w:num w:numId="49">
    <w:abstractNumId w:val="30"/>
  </w:num>
  <w:num w:numId="50">
    <w:abstractNumId w:val="89"/>
    <w:lvlOverride w:ilvl="0">
      <w:startOverride w:val="1"/>
    </w:lvlOverride>
  </w:num>
  <w:num w:numId="51">
    <w:abstractNumId w:val="17"/>
  </w:num>
  <w:num w:numId="5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89"/>
    <w:lvlOverride w:ilvl="0">
      <w:startOverride w:val="1"/>
    </w:lvlOverride>
  </w:num>
  <w:num w:numId="5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3"/>
  </w:num>
  <w:num w:numId="60">
    <w:abstractNumId w:val="96"/>
  </w:num>
  <w:num w:numId="6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89"/>
    <w:lvlOverride w:ilvl="0">
      <w:startOverride w:val="1"/>
    </w:lvlOverride>
  </w:num>
  <w:num w:numId="64">
    <w:abstractNumId w:val="89"/>
    <w:lvlOverride w:ilvl="0">
      <w:startOverride w:val="1"/>
    </w:lvlOverride>
  </w:num>
  <w:num w:numId="6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8"/>
  </w:num>
  <w:num w:numId="67">
    <w:abstractNumId w:val="89"/>
    <w:lvlOverride w:ilvl="0">
      <w:startOverride w:val="1"/>
    </w:lvlOverride>
  </w:num>
  <w:num w:numId="68">
    <w:abstractNumId w:val="89"/>
    <w:lvlOverride w:ilvl="0">
      <w:startOverride w:val="1"/>
    </w:lvlOverride>
  </w:num>
  <w:num w:numId="6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92"/>
  </w:num>
  <w:num w:numId="7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
  </w:num>
  <w:num w:numId="77">
    <w:abstractNumId w:val="89"/>
    <w:lvlOverride w:ilvl="0">
      <w:startOverride w:val="1"/>
    </w:lvlOverride>
  </w:num>
  <w:num w:numId="78">
    <w:abstractNumId w:val="16"/>
  </w:num>
  <w:num w:numId="79">
    <w:abstractNumId w:val="8"/>
  </w:num>
  <w:num w:numId="8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9"/>
    <w:lvlOverride w:ilvl="0">
      <w:startOverride w:val="1"/>
    </w:lvlOverride>
  </w:num>
  <w:num w:numId="8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9"/>
    <w:lvlOverride w:ilvl="0">
      <w:startOverride w:val="1"/>
    </w:lvlOverride>
  </w:num>
  <w:num w:numId="86">
    <w:abstractNumId w:val="85"/>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3"/>
  </w:num>
  <w:num w:numId="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97"/>
  </w:num>
  <w:num w:numId="9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0"/>
  </w:num>
  <w:num w:numId="9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89"/>
    <w:lvlOverride w:ilvl="0">
      <w:startOverride w:val="1"/>
    </w:lvlOverride>
  </w:num>
  <w:num w:numId="9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93"/>
  </w:num>
  <w:num w:numId="99">
    <w:abstractNumId w:val="89"/>
    <w:lvlOverride w:ilvl="0">
      <w:startOverride w:val="1"/>
    </w:lvlOverride>
  </w:num>
  <w:num w:numId="10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3"/>
  </w:num>
  <w:num w:numId="103">
    <w:abstractNumId w:val="77"/>
    <w:lvlOverride w:ilvl="0">
      <w:startOverride w:val="1"/>
    </w:lvlOverride>
  </w:num>
  <w:num w:numId="104">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56"/>
  </w:num>
  <w:num w:numId="10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45"/>
  </w:num>
  <w:num w:numId="110">
    <w:abstractNumId w:val="47"/>
  </w:num>
  <w:num w:numId="11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65"/>
  </w:num>
  <w:num w:numId="113">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2"/>
  </w:num>
  <w:num w:numId="116">
    <w:abstractNumId w:val="54"/>
  </w:num>
  <w:num w:numId="1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26"/>
  </w:num>
  <w:num w:numId="121">
    <w:abstractNumId w:val="89"/>
    <w:lvlOverride w:ilvl="0">
      <w:startOverride w:val="1"/>
    </w:lvlOverride>
  </w:num>
  <w:num w:numId="122">
    <w:abstractNumId w:val="89"/>
    <w:lvlOverride w:ilvl="0">
      <w:startOverride w:val="1"/>
    </w:lvlOverride>
  </w:num>
  <w:num w:numId="12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89"/>
    <w:lvlOverride w:ilvl="0">
      <w:startOverride w:val="1"/>
    </w:lvlOverride>
  </w:num>
  <w:num w:numId="12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89"/>
    <w:lvlOverride w:ilvl="0">
      <w:startOverride w:val="1"/>
    </w:lvlOverride>
  </w:num>
  <w:num w:numId="130">
    <w:abstractNumId w:val="89"/>
    <w:lvlOverride w:ilvl="0">
      <w:startOverride w:val="1"/>
    </w:lvlOverride>
  </w:num>
  <w:num w:numId="131">
    <w:abstractNumId w:val="89"/>
    <w:lvlOverride w:ilvl="0">
      <w:startOverride w:val="1"/>
    </w:lvlOverride>
  </w:num>
  <w:num w:numId="132">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77"/>
    <w:lvlOverride w:ilvl="0">
      <w:startOverride w:val="1"/>
    </w:lvlOverride>
  </w:num>
  <w:num w:numId="135">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24"/>
  </w:num>
  <w:num w:numId="140">
    <w:abstractNumId w:val="89"/>
    <w:lvlOverride w:ilvl="0">
      <w:startOverride w:val="1"/>
    </w:lvlOverride>
  </w:num>
  <w:num w:numId="141">
    <w:abstractNumId w:val="62"/>
  </w:num>
  <w:num w:numId="142">
    <w:abstractNumId w:val="15"/>
  </w:num>
  <w:num w:numId="14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89"/>
    <w:lvlOverride w:ilvl="0">
      <w:startOverride w:val="1"/>
    </w:lvlOverride>
  </w:num>
  <w:num w:numId="145">
    <w:abstractNumId w:val="41"/>
  </w:num>
  <w:num w:numId="146">
    <w:abstractNumId w:val="20"/>
  </w:num>
  <w:num w:numId="147">
    <w:abstractNumId w:val="80"/>
  </w:num>
  <w:num w:numId="148">
    <w:abstractNumId w:val="63"/>
  </w:num>
  <w:num w:numId="1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102"/>
  </w:num>
  <w:num w:numId="152">
    <w:abstractNumId w:val="88"/>
  </w:num>
  <w:num w:numId="15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11"/>
  </w:num>
  <w:num w:numId="155">
    <w:abstractNumId w:val="46"/>
  </w:num>
  <w:num w:numId="156">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59"/>
  </w:num>
  <w:num w:numId="1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1"/>
  </w:num>
  <w:num w:numId="168">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19"/>
  </w:num>
  <w:num w:numId="174">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95"/>
  </w:num>
  <w:num w:numId="177">
    <w:abstractNumId w:val="75"/>
  </w:num>
  <w:num w:numId="178">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82"/>
  </w:num>
  <w:num w:numId="181">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39"/>
  </w:num>
  <w:num w:numId="18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89"/>
    <w:lvlOverride w:ilvl="0">
      <w:startOverride w:val="1"/>
    </w:lvlOverride>
  </w:num>
  <w:num w:numId="18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70"/>
  </w:num>
  <w:num w:numId="1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abstractNumId w:val="89"/>
    <w:lvlOverride w:ilvl="0">
      <w:startOverride w:val="1"/>
    </w:lvlOverride>
  </w:num>
  <w:num w:numId="195">
    <w:abstractNumId w:val="34"/>
  </w:num>
  <w:num w:numId="19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
    <w:abstractNumId w:val="89"/>
    <w:lvlOverride w:ilvl="0">
      <w:startOverride w:val="1"/>
    </w:lvlOverride>
  </w:num>
  <w:num w:numId="202">
    <w:abstractNumId w:val="78"/>
  </w:num>
  <w:num w:numId="203">
    <w:abstractNumId w:val="89"/>
    <w:lvlOverride w:ilvl="0">
      <w:startOverride w:val="1"/>
    </w:lvlOverride>
  </w:num>
  <w:num w:numId="204">
    <w:abstractNumId w:val="89"/>
    <w:lvlOverride w:ilvl="0">
      <w:startOverride w:val="1"/>
    </w:lvlOverride>
  </w:num>
  <w:num w:numId="205">
    <w:abstractNumId w:val="89"/>
    <w:lvlOverride w:ilvl="0">
      <w:startOverride w:val="1"/>
    </w:lvlOverride>
  </w:num>
  <w:num w:numId="20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7">
    <w:abstractNumId w:val="89"/>
    <w:lvlOverride w:ilvl="0">
      <w:startOverride w:val="1"/>
    </w:lvlOverride>
  </w:num>
  <w:num w:numId="208">
    <w:abstractNumId w:val="23"/>
  </w:num>
  <w:num w:numId="2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89"/>
    <w:lvlOverride w:ilvl="0">
      <w:startOverride w:val="1"/>
    </w:lvlOverride>
  </w:num>
  <w:num w:numId="211">
    <w:abstractNumId w:val="89"/>
    <w:lvlOverride w:ilvl="0">
      <w:startOverride w:val="1"/>
    </w:lvlOverride>
  </w:num>
  <w:num w:numId="212">
    <w:abstractNumId w:val="73"/>
  </w:num>
  <w:num w:numId="213">
    <w:abstractNumId w:val="69"/>
  </w:num>
  <w:num w:numId="214">
    <w:abstractNumId w:val="44"/>
  </w:num>
  <w:num w:numId="215">
    <w:abstractNumId w:val="61"/>
  </w:num>
  <w:num w:numId="2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48"/>
  </w:num>
  <w:num w:numId="218">
    <w:abstractNumId w:val="77"/>
    <w:lvlOverride w:ilvl="0">
      <w:startOverride w:val="1"/>
    </w:lvlOverride>
  </w:num>
  <w:num w:numId="219">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0">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1">
    <w:abstractNumId w:val="4"/>
  </w:num>
  <w:num w:numId="232">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6">
    <w:abstractNumId w:val="12"/>
  </w:num>
  <w:num w:numId="237">
    <w:abstractNumId w:val="13"/>
  </w:num>
  <w:num w:numId="238">
    <w:abstractNumId w:val="42"/>
  </w:num>
  <w:num w:numId="239">
    <w:abstractNumId w:val="91"/>
  </w:num>
  <w:num w:numId="240">
    <w:abstractNumId w:val="89"/>
    <w:lvlOverride w:ilvl="0">
      <w:startOverride w:val="1"/>
    </w:lvlOverride>
  </w:num>
  <w:num w:numId="241">
    <w:abstractNumId w:val="21"/>
  </w:num>
  <w:num w:numId="242">
    <w:abstractNumId w:val="86"/>
  </w:num>
  <w:num w:numId="243">
    <w:abstractNumId w:val="89"/>
    <w:lvlOverride w:ilvl="0">
      <w:startOverride w:val="1"/>
    </w:lvlOverride>
  </w:num>
  <w:num w:numId="244">
    <w:abstractNumId w:val="28"/>
  </w:num>
  <w:num w:numId="245">
    <w:abstractNumId w:val="50"/>
  </w:num>
  <w:num w:numId="246">
    <w:abstractNumId w:val="66"/>
  </w:num>
  <w:num w:numId="247">
    <w:abstractNumId w:val="49"/>
  </w:num>
  <w:num w:numId="248">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9">
    <w:abstractNumId w:val="43"/>
  </w:num>
  <w:num w:numId="250">
    <w:abstractNumId w:val="29"/>
  </w:num>
  <w:num w:numId="251">
    <w:abstractNumId w:val="81"/>
  </w:num>
  <w:num w:numId="25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3">
    <w:abstractNumId w:val="94"/>
  </w:num>
  <w:num w:numId="254">
    <w:abstractNumId w:val="35"/>
  </w:num>
  <w:num w:numId="255">
    <w:abstractNumId w:val="10"/>
  </w:num>
  <w:num w:numId="256">
    <w:abstractNumId w:val="36"/>
  </w:num>
  <w:num w:numId="257">
    <w:abstractNumId w:val="87"/>
  </w:num>
  <w:num w:numId="258">
    <w:abstractNumId w:val="84"/>
  </w:num>
  <w:num w:numId="25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0">
    <w:abstractNumId w:val="99"/>
  </w:num>
  <w:num w:numId="26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2">
    <w:abstractNumId w:val="57"/>
  </w:num>
  <w:num w:numId="263">
    <w:abstractNumId w:val="64"/>
  </w:num>
  <w:num w:numId="264">
    <w:abstractNumId w:val="71"/>
  </w:num>
  <w:num w:numId="26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6">
    <w:abstractNumId w:val="98"/>
  </w:num>
  <w:num w:numId="267">
    <w:abstractNumId w:val="2"/>
  </w:num>
  <w:num w:numId="268">
    <w:abstractNumId w:val="55"/>
  </w:num>
  <w:num w:numId="269">
    <w:abstractNumId w:val="67"/>
  </w:num>
  <w:num w:numId="270">
    <w:abstractNumId w:val="90"/>
  </w:num>
  <w:num w:numId="271">
    <w:abstractNumId w:val="79"/>
  </w:num>
  <w:num w:numId="27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3">
    <w:abstractNumId w:val="89"/>
    <w:lvlOverride w:ilvl="0">
      <w:startOverride w:val="1"/>
    </w:lvlOverride>
  </w:num>
  <w:num w:numId="274">
    <w:abstractNumId w:val="74"/>
  </w:num>
  <w:num w:numId="27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6">
    <w:abstractNumId w:val="53"/>
  </w:num>
  <w:num w:numId="277">
    <w:abstractNumId w:val="51"/>
  </w:num>
  <w:num w:numId="278">
    <w:abstractNumId w:val="37"/>
  </w:num>
  <w:num w:numId="279">
    <w:abstractNumId w:val="60"/>
  </w:num>
  <w:num w:numId="28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1">
    <w:abstractNumId w:val="27"/>
  </w:num>
  <w:num w:numId="282">
    <w:abstractNumId w:val="68"/>
  </w:num>
  <w:num w:numId="28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5">
    <w:abstractNumId w:val="89"/>
    <w:lvlOverride w:ilvl="0">
      <w:startOverride w:val="1"/>
    </w:lvlOverride>
  </w:num>
  <w:numIdMacAtCleanup w:val="2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bordersDoNotSurroundHeader/>
  <w:bordersDoNotSurroundFooter/>
  <w:hideSpellingErrors/>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FCD"/>
    <w:rsid w:val="00002D9F"/>
    <w:rsid w:val="000041FC"/>
    <w:rsid w:val="00006C7C"/>
    <w:rsid w:val="00011C7D"/>
    <w:rsid w:val="00017555"/>
    <w:rsid w:val="000240B5"/>
    <w:rsid w:val="000243E9"/>
    <w:rsid w:val="00026211"/>
    <w:rsid w:val="00027199"/>
    <w:rsid w:val="00031015"/>
    <w:rsid w:val="00031DA5"/>
    <w:rsid w:val="00032BDB"/>
    <w:rsid w:val="000351DF"/>
    <w:rsid w:val="00036E79"/>
    <w:rsid w:val="00037D52"/>
    <w:rsid w:val="0004403E"/>
    <w:rsid w:val="000440F5"/>
    <w:rsid w:val="000513CE"/>
    <w:rsid w:val="000514D1"/>
    <w:rsid w:val="00052232"/>
    <w:rsid w:val="00052DB4"/>
    <w:rsid w:val="00055407"/>
    <w:rsid w:val="00057C25"/>
    <w:rsid w:val="0006247E"/>
    <w:rsid w:val="0006316F"/>
    <w:rsid w:val="00065EF3"/>
    <w:rsid w:val="0007053F"/>
    <w:rsid w:val="00073312"/>
    <w:rsid w:val="00073858"/>
    <w:rsid w:val="0007477A"/>
    <w:rsid w:val="000753B0"/>
    <w:rsid w:val="00075409"/>
    <w:rsid w:val="000768A7"/>
    <w:rsid w:val="00077726"/>
    <w:rsid w:val="00080233"/>
    <w:rsid w:val="00080BF6"/>
    <w:rsid w:val="00083502"/>
    <w:rsid w:val="00093C3E"/>
    <w:rsid w:val="000A21ED"/>
    <w:rsid w:val="000A2579"/>
    <w:rsid w:val="000A432A"/>
    <w:rsid w:val="000A6737"/>
    <w:rsid w:val="000B05D6"/>
    <w:rsid w:val="000B12F0"/>
    <w:rsid w:val="000B7545"/>
    <w:rsid w:val="000C2BDA"/>
    <w:rsid w:val="000C35FF"/>
    <w:rsid w:val="000D489D"/>
    <w:rsid w:val="000D4FE6"/>
    <w:rsid w:val="000E07FF"/>
    <w:rsid w:val="000E2A91"/>
    <w:rsid w:val="000E3EF1"/>
    <w:rsid w:val="000E4879"/>
    <w:rsid w:val="000E4A1D"/>
    <w:rsid w:val="000F3664"/>
    <w:rsid w:val="000F444D"/>
    <w:rsid w:val="00102695"/>
    <w:rsid w:val="001149BD"/>
    <w:rsid w:val="001149C7"/>
    <w:rsid w:val="00115ECC"/>
    <w:rsid w:val="0012079B"/>
    <w:rsid w:val="001247F1"/>
    <w:rsid w:val="0013366A"/>
    <w:rsid w:val="00134D82"/>
    <w:rsid w:val="00137BDD"/>
    <w:rsid w:val="0014154C"/>
    <w:rsid w:val="00142DBC"/>
    <w:rsid w:val="001439B0"/>
    <w:rsid w:val="0014417E"/>
    <w:rsid w:val="0014759B"/>
    <w:rsid w:val="0015056A"/>
    <w:rsid w:val="00161BED"/>
    <w:rsid w:val="0016270A"/>
    <w:rsid w:val="00163F13"/>
    <w:rsid w:val="001677F8"/>
    <w:rsid w:val="00167F93"/>
    <w:rsid w:val="0017063C"/>
    <w:rsid w:val="00173026"/>
    <w:rsid w:val="0017307B"/>
    <w:rsid w:val="00173C46"/>
    <w:rsid w:val="001750E5"/>
    <w:rsid w:val="00176D3B"/>
    <w:rsid w:val="0017747C"/>
    <w:rsid w:val="0018515B"/>
    <w:rsid w:val="001866CA"/>
    <w:rsid w:val="00190DDB"/>
    <w:rsid w:val="00192145"/>
    <w:rsid w:val="00193BA0"/>
    <w:rsid w:val="00195032"/>
    <w:rsid w:val="001950CA"/>
    <w:rsid w:val="00197AF1"/>
    <w:rsid w:val="001A158D"/>
    <w:rsid w:val="001A20F6"/>
    <w:rsid w:val="001A2EF4"/>
    <w:rsid w:val="001A3231"/>
    <w:rsid w:val="001A3B70"/>
    <w:rsid w:val="001A66B8"/>
    <w:rsid w:val="001B57FB"/>
    <w:rsid w:val="001B70EC"/>
    <w:rsid w:val="001C3D31"/>
    <w:rsid w:val="001C4244"/>
    <w:rsid w:val="001D222A"/>
    <w:rsid w:val="001D36E7"/>
    <w:rsid w:val="001D3EAE"/>
    <w:rsid w:val="001D6D70"/>
    <w:rsid w:val="001D7B7A"/>
    <w:rsid w:val="001E1A3E"/>
    <w:rsid w:val="001E365D"/>
    <w:rsid w:val="001E4D52"/>
    <w:rsid w:val="001F063F"/>
    <w:rsid w:val="001F3272"/>
    <w:rsid w:val="001F51FE"/>
    <w:rsid w:val="001F78B9"/>
    <w:rsid w:val="0020129D"/>
    <w:rsid w:val="00201313"/>
    <w:rsid w:val="00201F0B"/>
    <w:rsid w:val="0020357D"/>
    <w:rsid w:val="002045B2"/>
    <w:rsid w:val="002065BF"/>
    <w:rsid w:val="00206970"/>
    <w:rsid w:val="00210F5D"/>
    <w:rsid w:val="002137EA"/>
    <w:rsid w:val="002164EB"/>
    <w:rsid w:val="0021667C"/>
    <w:rsid w:val="00221415"/>
    <w:rsid w:val="002272A3"/>
    <w:rsid w:val="0023079C"/>
    <w:rsid w:val="00231C68"/>
    <w:rsid w:val="00233879"/>
    <w:rsid w:val="0023477E"/>
    <w:rsid w:val="00235A58"/>
    <w:rsid w:val="00236A28"/>
    <w:rsid w:val="00236ACA"/>
    <w:rsid w:val="00236BC5"/>
    <w:rsid w:val="00241F0C"/>
    <w:rsid w:val="0024232B"/>
    <w:rsid w:val="00243764"/>
    <w:rsid w:val="00243A40"/>
    <w:rsid w:val="002443EF"/>
    <w:rsid w:val="00244754"/>
    <w:rsid w:val="00245BFD"/>
    <w:rsid w:val="0024670A"/>
    <w:rsid w:val="00246C74"/>
    <w:rsid w:val="00251380"/>
    <w:rsid w:val="002534A8"/>
    <w:rsid w:val="0025424E"/>
    <w:rsid w:val="0025640C"/>
    <w:rsid w:val="00257036"/>
    <w:rsid w:val="0026042A"/>
    <w:rsid w:val="002643DB"/>
    <w:rsid w:val="00273DE4"/>
    <w:rsid w:val="002743B4"/>
    <w:rsid w:val="002743BC"/>
    <w:rsid w:val="00274B60"/>
    <w:rsid w:val="00275018"/>
    <w:rsid w:val="00286252"/>
    <w:rsid w:val="002931B6"/>
    <w:rsid w:val="002961BE"/>
    <w:rsid w:val="00297437"/>
    <w:rsid w:val="002A517F"/>
    <w:rsid w:val="002B32BA"/>
    <w:rsid w:val="002C0625"/>
    <w:rsid w:val="002C3A5A"/>
    <w:rsid w:val="002C47A4"/>
    <w:rsid w:val="002C75D6"/>
    <w:rsid w:val="002D022F"/>
    <w:rsid w:val="002D0DC9"/>
    <w:rsid w:val="002D71F3"/>
    <w:rsid w:val="002E2847"/>
    <w:rsid w:val="002E76EB"/>
    <w:rsid w:val="002F0702"/>
    <w:rsid w:val="002F1A3B"/>
    <w:rsid w:val="002F52EE"/>
    <w:rsid w:val="002F5B3A"/>
    <w:rsid w:val="002F683A"/>
    <w:rsid w:val="00301EAC"/>
    <w:rsid w:val="0030779B"/>
    <w:rsid w:val="0031317C"/>
    <w:rsid w:val="00315AED"/>
    <w:rsid w:val="00316B5A"/>
    <w:rsid w:val="00317A77"/>
    <w:rsid w:val="003203E3"/>
    <w:rsid w:val="00325E68"/>
    <w:rsid w:val="00325ED8"/>
    <w:rsid w:val="00337304"/>
    <w:rsid w:val="00340455"/>
    <w:rsid w:val="00342F6D"/>
    <w:rsid w:val="0034524E"/>
    <w:rsid w:val="003458FF"/>
    <w:rsid w:val="00345A3B"/>
    <w:rsid w:val="003502CF"/>
    <w:rsid w:val="00350F78"/>
    <w:rsid w:val="003521FB"/>
    <w:rsid w:val="00355255"/>
    <w:rsid w:val="003620C0"/>
    <w:rsid w:val="00363CC1"/>
    <w:rsid w:val="003740B0"/>
    <w:rsid w:val="00374C81"/>
    <w:rsid w:val="00375BD5"/>
    <w:rsid w:val="00376B06"/>
    <w:rsid w:val="00377BCB"/>
    <w:rsid w:val="0038022A"/>
    <w:rsid w:val="003810B1"/>
    <w:rsid w:val="00383D16"/>
    <w:rsid w:val="00386188"/>
    <w:rsid w:val="00394AEC"/>
    <w:rsid w:val="00394E6D"/>
    <w:rsid w:val="00397F43"/>
    <w:rsid w:val="003A366C"/>
    <w:rsid w:val="003A4BF2"/>
    <w:rsid w:val="003A5A33"/>
    <w:rsid w:val="003A5A70"/>
    <w:rsid w:val="003C0D1C"/>
    <w:rsid w:val="003C198E"/>
    <w:rsid w:val="003C36B1"/>
    <w:rsid w:val="003C771F"/>
    <w:rsid w:val="003D219B"/>
    <w:rsid w:val="003D3ED0"/>
    <w:rsid w:val="003D58F2"/>
    <w:rsid w:val="003E1825"/>
    <w:rsid w:val="003E4CF0"/>
    <w:rsid w:val="003E53C5"/>
    <w:rsid w:val="003E58DD"/>
    <w:rsid w:val="003F20F1"/>
    <w:rsid w:val="003F28E5"/>
    <w:rsid w:val="003F5BD6"/>
    <w:rsid w:val="00400D01"/>
    <w:rsid w:val="00401289"/>
    <w:rsid w:val="00401405"/>
    <w:rsid w:val="0040155F"/>
    <w:rsid w:val="00401F9E"/>
    <w:rsid w:val="00404558"/>
    <w:rsid w:val="00405252"/>
    <w:rsid w:val="00406A47"/>
    <w:rsid w:val="00406FC1"/>
    <w:rsid w:val="00407350"/>
    <w:rsid w:val="00407578"/>
    <w:rsid w:val="00411C38"/>
    <w:rsid w:val="00416BC8"/>
    <w:rsid w:val="00417776"/>
    <w:rsid w:val="00425B05"/>
    <w:rsid w:val="00426B05"/>
    <w:rsid w:val="00426EFD"/>
    <w:rsid w:val="0044066D"/>
    <w:rsid w:val="00443B2A"/>
    <w:rsid w:val="00444102"/>
    <w:rsid w:val="004448AB"/>
    <w:rsid w:val="004468F6"/>
    <w:rsid w:val="00447FED"/>
    <w:rsid w:val="00450A65"/>
    <w:rsid w:val="00450AAA"/>
    <w:rsid w:val="00450BC2"/>
    <w:rsid w:val="00452D30"/>
    <w:rsid w:val="00460144"/>
    <w:rsid w:val="00460BEC"/>
    <w:rsid w:val="00462D1F"/>
    <w:rsid w:val="00463465"/>
    <w:rsid w:val="004634A8"/>
    <w:rsid w:val="00464490"/>
    <w:rsid w:val="00465BB8"/>
    <w:rsid w:val="004678DE"/>
    <w:rsid w:val="00470CAB"/>
    <w:rsid w:val="00470F37"/>
    <w:rsid w:val="00473110"/>
    <w:rsid w:val="004745B3"/>
    <w:rsid w:val="004751D3"/>
    <w:rsid w:val="0047752D"/>
    <w:rsid w:val="004809D7"/>
    <w:rsid w:val="00482241"/>
    <w:rsid w:val="004856D9"/>
    <w:rsid w:val="0048701A"/>
    <w:rsid w:val="00492936"/>
    <w:rsid w:val="0049450B"/>
    <w:rsid w:val="00497D83"/>
    <w:rsid w:val="004A0122"/>
    <w:rsid w:val="004A15D3"/>
    <w:rsid w:val="004A440C"/>
    <w:rsid w:val="004A4B9A"/>
    <w:rsid w:val="004A55D3"/>
    <w:rsid w:val="004A5E61"/>
    <w:rsid w:val="004A69C4"/>
    <w:rsid w:val="004B1F48"/>
    <w:rsid w:val="004B32F6"/>
    <w:rsid w:val="004B5EE7"/>
    <w:rsid w:val="004B6AB2"/>
    <w:rsid w:val="004B7DA0"/>
    <w:rsid w:val="004D13D6"/>
    <w:rsid w:val="004D198D"/>
    <w:rsid w:val="004D34C3"/>
    <w:rsid w:val="004D562D"/>
    <w:rsid w:val="004E6404"/>
    <w:rsid w:val="004E65B2"/>
    <w:rsid w:val="004F211F"/>
    <w:rsid w:val="004F2400"/>
    <w:rsid w:val="005002CB"/>
    <w:rsid w:val="00501035"/>
    <w:rsid w:val="00504401"/>
    <w:rsid w:val="00506D0E"/>
    <w:rsid w:val="0050744A"/>
    <w:rsid w:val="00513362"/>
    <w:rsid w:val="00514BDE"/>
    <w:rsid w:val="0051540A"/>
    <w:rsid w:val="00515B2F"/>
    <w:rsid w:val="00516A1D"/>
    <w:rsid w:val="00517763"/>
    <w:rsid w:val="00520950"/>
    <w:rsid w:val="00526D26"/>
    <w:rsid w:val="00531907"/>
    <w:rsid w:val="00531F60"/>
    <w:rsid w:val="00536F53"/>
    <w:rsid w:val="00541361"/>
    <w:rsid w:val="00544E9D"/>
    <w:rsid w:val="005450AF"/>
    <w:rsid w:val="0054685D"/>
    <w:rsid w:val="005511F7"/>
    <w:rsid w:val="0055256A"/>
    <w:rsid w:val="0055360C"/>
    <w:rsid w:val="005538D8"/>
    <w:rsid w:val="0055464D"/>
    <w:rsid w:val="00554E4C"/>
    <w:rsid w:val="00555BA7"/>
    <w:rsid w:val="0055652F"/>
    <w:rsid w:val="0056063C"/>
    <w:rsid w:val="005631BA"/>
    <w:rsid w:val="00563CF9"/>
    <w:rsid w:val="00563F85"/>
    <w:rsid w:val="005643DB"/>
    <w:rsid w:val="005644A8"/>
    <w:rsid w:val="00564E27"/>
    <w:rsid w:val="00565EAD"/>
    <w:rsid w:val="00570690"/>
    <w:rsid w:val="00570F7A"/>
    <w:rsid w:val="00571D58"/>
    <w:rsid w:val="005730B9"/>
    <w:rsid w:val="00574155"/>
    <w:rsid w:val="00582772"/>
    <w:rsid w:val="005829C8"/>
    <w:rsid w:val="00584707"/>
    <w:rsid w:val="005905CC"/>
    <w:rsid w:val="005921D1"/>
    <w:rsid w:val="005945FC"/>
    <w:rsid w:val="005947E8"/>
    <w:rsid w:val="00594AE8"/>
    <w:rsid w:val="005A2EDA"/>
    <w:rsid w:val="005B0B39"/>
    <w:rsid w:val="005B3322"/>
    <w:rsid w:val="005C04AB"/>
    <w:rsid w:val="005C0AF8"/>
    <w:rsid w:val="005C13F0"/>
    <w:rsid w:val="005C7D43"/>
    <w:rsid w:val="005D1D27"/>
    <w:rsid w:val="005D398F"/>
    <w:rsid w:val="005E0731"/>
    <w:rsid w:val="005E1622"/>
    <w:rsid w:val="005E1D35"/>
    <w:rsid w:val="005E2C09"/>
    <w:rsid w:val="005E4518"/>
    <w:rsid w:val="005E4B40"/>
    <w:rsid w:val="005F016F"/>
    <w:rsid w:val="005F6807"/>
    <w:rsid w:val="005F7CCE"/>
    <w:rsid w:val="0060034A"/>
    <w:rsid w:val="00600906"/>
    <w:rsid w:val="00602FE3"/>
    <w:rsid w:val="006077DF"/>
    <w:rsid w:val="006079C4"/>
    <w:rsid w:val="006115EF"/>
    <w:rsid w:val="006131CB"/>
    <w:rsid w:val="00614D9C"/>
    <w:rsid w:val="00621060"/>
    <w:rsid w:val="0062360F"/>
    <w:rsid w:val="0063090D"/>
    <w:rsid w:val="0063099A"/>
    <w:rsid w:val="00632646"/>
    <w:rsid w:val="00632C2F"/>
    <w:rsid w:val="0063310A"/>
    <w:rsid w:val="0063337F"/>
    <w:rsid w:val="006333F4"/>
    <w:rsid w:val="0063355B"/>
    <w:rsid w:val="00636D1F"/>
    <w:rsid w:val="0064085C"/>
    <w:rsid w:val="0064270B"/>
    <w:rsid w:val="00643233"/>
    <w:rsid w:val="0064504E"/>
    <w:rsid w:val="00650FC5"/>
    <w:rsid w:val="00654198"/>
    <w:rsid w:val="00655E78"/>
    <w:rsid w:val="006569E5"/>
    <w:rsid w:val="00662D72"/>
    <w:rsid w:val="00667477"/>
    <w:rsid w:val="00667A08"/>
    <w:rsid w:val="00673AA2"/>
    <w:rsid w:val="00674FCD"/>
    <w:rsid w:val="00676B68"/>
    <w:rsid w:val="00684A96"/>
    <w:rsid w:val="0068702D"/>
    <w:rsid w:val="0068740D"/>
    <w:rsid w:val="0069119A"/>
    <w:rsid w:val="00691DF3"/>
    <w:rsid w:val="00694070"/>
    <w:rsid w:val="006A04B4"/>
    <w:rsid w:val="006A0B37"/>
    <w:rsid w:val="006A0E15"/>
    <w:rsid w:val="006A13F5"/>
    <w:rsid w:val="006A53F0"/>
    <w:rsid w:val="006A677A"/>
    <w:rsid w:val="006A7FE1"/>
    <w:rsid w:val="006B0D66"/>
    <w:rsid w:val="006B1E61"/>
    <w:rsid w:val="006B35FD"/>
    <w:rsid w:val="006C4E65"/>
    <w:rsid w:val="006C5A4B"/>
    <w:rsid w:val="006C685A"/>
    <w:rsid w:val="006D3238"/>
    <w:rsid w:val="006D5CFB"/>
    <w:rsid w:val="006D7528"/>
    <w:rsid w:val="006E1454"/>
    <w:rsid w:val="006F31B1"/>
    <w:rsid w:val="006F4C6A"/>
    <w:rsid w:val="006F66F0"/>
    <w:rsid w:val="006F7783"/>
    <w:rsid w:val="006F7BA9"/>
    <w:rsid w:val="00701F23"/>
    <w:rsid w:val="00701FC6"/>
    <w:rsid w:val="00703FA6"/>
    <w:rsid w:val="00706738"/>
    <w:rsid w:val="00707AF0"/>
    <w:rsid w:val="007112A9"/>
    <w:rsid w:val="00712648"/>
    <w:rsid w:val="0071462A"/>
    <w:rsid w:val="00717C04"/>
    <w:rsid w:val="007239A2"/>
    <w:rsid w:val="00723C6D"/>
    <w:rsid w:val="007264F4"/>
    <w:rsid w:val="007272AB"/>
    <w:rsid w:val="00727970"/>
    <w:rsid w:val="00730485"/>
    <w:rsid w:val="007319C0"/>
    <w:rsid w:val="00735B7C"/>
    <w:rsid w:val="007362E7"/>
    <w:rsid w:val="00737999"/>
    <w:rsid w:val="00737B09"/>
    <w:rsid w:val="0074188E"/>
    <w:rsid w:val="00745329"/>
    <w:rsid w:val="00745BB5"/>
    <w:rsid w:val="00747422"/>
    <w:rsid w:val="0075007D"/>
    <w:rsid w:val="00750C68"/>
    <w:rsid w:val="007547A0"/>
    <w:rsid w:val="0075785C"/>
    <w:rsid w:val="00757D25"/>
    <w:rsid w:val="00763D32"/>
    <w:rsid w:val="00765A06"/>
    <w:rsid w:val="007666FF"/>
    <w:rsid w:val="0077040A"/>
    <w:rsid w:val="00770FFE"/>
    <w:rsid w:val="00774E32"/>
    <w:rsid w:val="007774DF"/>
    <w:rsid w:val="007806A7"/>
    <w:rsid w:val="007810DF"/>
    <w:rsid w:val="00782710"/>
    <w:rsid w:val="00785067"/>
    <w:rsid w:val="00791B94"/>
    <w:rsid w:val="0079393B"/>
    <w:rsid w:val="00796C06"/>
    <w:rsid w:val="007A5C33"/>
    <w:rsid w:val="007A60C3"/>
    <w:rsid w:val="007B1370"/>
    <w:rsid w:val="007B547B"/>
    <w:rsid w:val="007C0A20"/>
    <w:rsid w:val="007C17BC"/>
    <w:rsid w:val="007C2D89"/>
    <w:rsid w:val="007C35B0"/>
    <w:rsid w:val="007C3B75"/>
    <w:rsid w:val="007C6A7E"/>
    <w:rsid w:val="007D08D5"/>
    <w:rsid w:val="007D1A29"/>
    <w:rsid w:val="007D1A80"/>
    <w:rsid w:val="007D4E5C"/>
    <w:rsid w:val="007D51CF"/>
    <w:rsid w:val="007D6B03"/>
    <w:rsid w:val="007D7869"/>
    <w:rsid w:val="007E2CB1"/>
    <w:rsid w:val="007E3FED"/>
    <w:rsid w:val="007E72D0"/>
    <w:rsid w:val="007F068D"/>
    <w:rsid w:val="007F1328"/>
    <w:rsid w:val="008016C6"/>
    <w:rsid w:val="00803CC5"/>
    <w:rsid w:val="00803F66"/>
    <w:rsid w:val="00805543"/>
    <w:rsid w:val="00807D4A"/>
    <w:rsid w:val="00807F1A"/>
    <w:rsid w:val="00810614"/>
    <w:rsid w:val="008108B0"/>
    <w:rsid w:val="00814AA0"/>
    <w:rsid w:val="00816E50"/>
    <w:rsid w:val="008173B9"/>
    <w:rsid w:val="00822A3E"/>
    <w:rsid w:val="008233CB"/>
    <w:rsid w:val="00831939"/>
    <w:rsid w:val="0083214B"/>
    <w:rsid w:val="008338EA"/>
    <w:rsid w:val="00833FD4"/>
    <w:rsid w:val="00836845"/>
    <w:rsid w:val="0084196B"/>
    <w:rsid w:val="00841F35"/>
    <w:rsid w:val="008438CF"/>
    <w:rsid w:val="00843BE5"/>
    <w:rsid w:val="008460CB"/>
    <w:rsid w:val="00846A99"/>
    <w:rsid w:val="0084794A"/>
    <w:rsid w:val="00847CCE"/>
    <w:rsid w:val="0085387D"/>
    <w:rsid w:val="0085421C"/>
    <w:rsid w:val="008566FC"/>
    <w:rsid w:val="00857504"/>
    <w:rsid w:val="00857BC0"/>
    <w:rsid w:val="008602D3"/>
    <w:rsid w:val="0086384C"/>
    <w:rsid w:val="00864507"/>
    <w:rsid w:val="00864738"/>
    <w:rsid w:val="0086557B"/>
    <w:rsid w:val="008700CD"/>
    <w:rsid w:val="008701DB"/>
    <w:rsid w:val="0087757F"/>
    <w:rsid w:val="00877BC3"/>
    <w:rsid w:val="00877F9A"/>
    <w:rsid w:val="00882588"/>
    <w:rsid w:val="00883936"/>
    <w:rsid w:val="00885020"/>
    <w:rsid w:val="00886744"/>
    <w:rsid w:val="008868DB"/>
    <w:rsid w:val="00887E5C"/>
    <w:rsid w:val="00891174"/>
    <w:rsid w:val="0089347F"/>
    <w:rsid w:val="00893D37"/>
    <w:rsid w:val="008972D9"/>
    <w:rsid w:val="008A4EDB"/>
    <w:rsid w:val="008B5CA4"/>
    <w:rsid w:val="008C09B2"/>
    <w:rsid w:val="008C4769"/>
    <w:rsid w:val="008D18CD"/>
    <w:rsid w:val="008D1D69"/>
    <w:rsid w:val="008D2499"/>
    <w:rsid w:val="008D3E78"/>
    <w:rsid w:val="008E05B0"/>
    <w:rsid w:val="008E1A6B"/>
    <w:rsid w:val="008E26A0"/>
    <w:rsid w:val="008E3722"/>
    <w:rsid w:val="008E3A4F"/>
    <w:rsid w:val="008E6665"/>
    <w:rsid w:val="008F08B2"/>
    <w:rsid w:val="008F2320"/>
    <w:rsid w:val="008F368A"/>
    <w:rsid w:val="008F3CE3"/>
    <w:rsid w:val="008F4C69"/>
    <w:rsid w:val="008F6440"/>
    <w:rsid w:val="008F6C5F"/>
    <w:rsid w:val="008F7FBD"/>
    <w:rsid w:val="00900255"/>
    <w:rsid w:val="00900E15"/>
    <w:rsid w:val="009037EF"/>
    <w:rsid w:val="00903CAB"/>
    <w:rsid w:val="00905AFA"/>
    <w:rsid w:val="009076E7"/>
    <w:rsid w:val="0091247B"/>
    <w:rsid w:val="009163B5"/>
    <w:rsid w:val="0092098E"/>
    <w:rsid w:val="009227B0"/>
    <w:rsid w:val="00922F07"/>
    <w:rsid w:val="00925B77"/>
    <w:rsid w:val="009278CC"/>
    <w:rsid w:val="00930D43"/>
    <w:rsid w:val="0093377C"/>
    <w:rsid w:val="0093419E"/>
    <w:rsid w:val="0093423C"/>
    <w:rsid w:val="009433F9"/>
    <w:rsid w:val="00944528"/>
    <w:rsid w:val="00945DC5"/>
    <w:rsid w:val="00946DA0"/>
    <w:rsid w:val="00952DC3"/>
    <w:rsid w:val="00955779"/>
    <w:rsid w:val="00956DDB"/>
    <w:rsid w:val="00957CED"/>
    <w:rsid w:val="009667F8"/>
    <w:rsid w:val="0096725A"/>
    <w:rsid w:val="00973D3A"/>
    <w:rsid w:val="009740D8"/>
    <w:rsid w:val="00976E73"/>
    <w:rsid w:val="00980835"/>
    <w:rsid w:val="00980C48"/>
    <w:rsid w:val="009839C0"/>
    <w:rsid w:val="009849A2"/>
    <w:rsid w:val="009902ED"/>
    <w:rsid w:val="009911C2"/>
    <w:rsid w:val="00993B1E"/>
    <w:rsid w:val="00993D9F"/>
    <w:rsid w:val="00993DC8"/>
    <w:rsid w:val="009A06BB"/>
    <w:rsid w:val="009A2245"/>
    <w:rsid w:val="009A32BB"/>
    <w:rsid w:val="009A61F6"/>
    <w:rsid w:val="009A6E06"/>
    <w:rsid w:val="009A7C90"/>
    <w:rsid w:val="009B00DE"/>
    <w:rsid w:val="009B059E"/>
    <w:rsid w:val="009B0922"/>
    <w:rsid w:val="009B2636"/>
    <w:rsid w:val="009C13A8"/>
    <w:rsid w:val="009C21BC"/>
    <w:rsid w:val="009C53EA"/>
    <w:rsid w:val="009C6C4B"/>
    <w:rsid w:val="009D30E7"/>
    <w:rsid w:val="009D6317"/>
    <w:rsid w:val="009D7CB0"/>
    <w:rsid w:val="009E4263"/>
    <w:rsid w:val="009F2868"/>
    <w:rsid w:val="009F5513"/>
    <w:rsid w:val="00A009E2"/>
    <w:rsid w:val="00A03126"/>
    <w:rsid w:val="00A03DDA"/>
    <w:rsid w:val="00A045DE"/>
    <w:rsid w:val="00A05538"/>
    <w:rsid w:val="00A07C24"/>
    <w:rsid w:val="00A10092"/>
    <w:rsid w:val="00A1021F"/>
    <w:rsid w:val="00A1061B"/>
    <w:rsid w:val="00A1094F"/>
    <w:rsid w:val="00A12C36"/>
    <w:rsid w:val="00A130AC"/>
    <w:rsid w:val="00A13C5D"/>
    <w:rsid w:val="00A17C47"/>
    <w:rsid w:val="00A20934"/>
    <w:rsid w:val="00A21709"/>
    <w:rsid w:val="00A26484"/>
    <w:rsid w:val="00A309E5"/>
    <w:rsid w:val="00A41AB9"/>
    <w:rsid w:val="00A4452A"/>
    <w:rsid w:val="00A454ED"/>
    <w:rsid w:val="00A45BE6"/>
    <w:rsid w:val="00A4765B"/>
    <w:rsid w:val="00A51AF0"/>
    <w:rsid w:val="00A55F25"/>
    <w:rsid w:val="00A57538"/>
    <w:rsid w:val="00A5783B"/>
    <w:rsid w:val="00A638DF"/>
    <w:rsid w:val="00A650CD"/>
    <w:rsid w:val="00A65FDC"/>
    <w:rsid w:val="00A667AB"/>
    <w:rsid w:val="00A7008D"/>
    <w:rsid w:val="00A70B33"/>
    <w:rsid w:val="00A7259C"/>
    <w:rsid w:val="00A74526"/>
    <w:rsid w:val="00A74E85"/>
    <w:rsid w:val="00A76377"/>
    <w:rsid w:val="00A76BB7"/>
    <w:rsid w:val="00A8400D"/>
    <w:rsid w:val="00A861B3"/>
    <w:rsid w:val="00A87B8D"/>
    <w:rsid w:val="00A91686"/>
    <w:rsid w:val="00A91C45"/>
    <w:rsid w:val="00A91E85"/>
    <w:rsid w:val="00AB129F"/>
    <w:rsid w:val="00AD20E6"/>
    <w:rsid w:val="00AD6929"/>
    <w:rsid w:val="00AE42CC"/>
    <w:rsid w:val="00AF1505"/>
    <w:rsid w:val="00B05252"/>
    <w:rsid w:val="00B17E1B"/>
    <w:rsid w:val="00B22F32"/>
    <w:rsid w:val="00B23A68"/>
    <w:rsid w:val="00B30ECB"/>
    <w:rsid w:val="00B31520"/>
    <w:rsid w:val="00B31AC9"/>
    <w:rsid w:val="00B36B83"/>
    <w:rsid w:val="00B37412"/>
    <w:rsid w:val="00B45D55"/>
    <w:rsid w:val="00B46A59"/>
    <w:rsid w:val="00B50E5A"/>
    <w:rsid w:val="00B53C68"/>
    <w:rsid w:val="00B5421F"/>
    <w:rsid w:val="00B60697"/>
    <w:rsid w:val="00B62BF0"/>
    <w:rsid w:val="00B65853"/>
    <w:rsid w:val="00B669F7"/>
    <w:rsid w:val="00B6797E"/>
    <w:rsid w:val="00B72B16"/>
    <w:rsid w:val="00B82C70"/>
    <w:rsid w:val="00B85D10"/>
    <w:rsid w:val="00B914BD"/>
    <w:rsid w:val="00B94E0F"/>
    <w:rsid w:val="00B9554D"/>
    <w:rsid w:val="00B96608"/>
    <w:rsid w:val="00BA199B"/>
    <w:rsid w:val="00BA23A8"/>
    <w:rsid w:val="00BA2782"/>
    <w:rsid w:val="00BA39F0"/>
    <w:rsid w:val="00BA64D3"/>
    <w:rsid w:val="00BA68D7"/>
    <w:rsid w:val="00BB1AA8"/>
    <w:rsid w:val="00BB7B7B"/>
    <w:rsid w:val="00BC388C"/>
    <w:rsid w:val="00BC6F99"/>
    <w:rsid w:val="00BC7303"/>
    <w:rsid w:val="00BD09D3"/>
    <w:rsid w:val="00BD0A58"/>
    <w:rsid w:val="00BD39FF"/>
    <w:rsid w:val="00BD3E15"/>
    <w:rsid w:val="00BD5B26"/>
    <w:rsid w:val="00BD638A"/>
    <w:rsid w:val="00BD7E1A"/>
    <w:rsid w:val="00BE0649"/>
    <w:rsid w:val="00BE5261"/>
    <w:rsid w:val="00BE7FDC"/>
    <w:rsid w:val="00BF0B10"/>
    <w:rsid w:val="00BF1007"/>
    <w:rsid w:val="00BF2871"/>
    <w:rsid w:val="00BF3CDC"/>
    <w:rsid w:val="00BF64AC"/>
    <w:rsid w:val="00BF7955"/>
    <w:rsid w:val="00C00818"/>
    <w:rsid w:val="00C00BFC"/>
    <w:rsid w:val="00C01708"/>
    <w:rsid w:val="00C03E7F"/>
    <w:rsid w:val="00C046D4"/>
    <w:rsid w:val="00C1360E"/>
    <w:rsid w:val="00C15918"/>
    <w:rsid w:val="00C20139"/>
    <w:rsid w:val="00C20178"/>
    <w:rsid w:val="00C20546"/>
    <w:rsid w:val="00C213F9"/>
    <w:rsid w:val="00C240C0"/>
    <w:rsid w:val="00C25AEF"/>
    <w:rsid w:val="00C26292"/>
    <w:rsid w:val="00C27D21"/>
    <w:rsid w:val="00C317FA"/>
    <w:rsid w:val="00C368F6"/>
    <w:rsid w:val="00C46B56"/>
    <w:rsid w:val="00C508F5"/>
    <w:rsid w:val="00C5145E"/>
    <w:rsid w:val="00C51743"/>
    <w:rsid w:val="00C52FFC"/>
    <w:rsid w:val="00C55746"/>
    <w:rsid w:val="00C55882"/>
    <w:rsid w:val="00C57D90"/>
    <w:rsid w:val="00C60AB3"/>
    <w:rsid w:val="00C65E09"/>
    <w:rsid w:val="00C65FA8"/>
    <w:rsid w:val="00C67F01"/>
    <w:rsid w:val="00C71316"/>
    <w:rsid w:val="00C74B1E"/>
    <w:rsid w:val="00C81B65"/>
    <w:rsid w:val="00C83CFE"/>
    <w:rsid w:val="00C83D6E"/>
    <w:rsid w:val="00C84BC6"/>
    <w:rsid w:val="00C851C5"/>
    <w:rsid w:val="00C95BC9"/>
    <w:rsid w:val="00CA6255"/>
    <w:rsid w:val="00CA6F52"/>
    <w:rsid w:val="00CB1450"/>
    <w:rsid w:val="00CB1719"/>
    <w:rsid w:val="00CB18FF"/>
    <w:rsid w:val="00CB2D1A"/>
    <w:rsid w:val="00CB7CC5"/>
    <w:rsid w:val="00CC00D2"/>
    <w:rsid w:val="00CC2109"/>
    <w:rsid w:val="00CD4E3B"/>
    <w:rsid w:val="00CD7105"/>
    <w:rsid w:val="00CE05BA"/>
    <w:rsid w:val="00CE3837"/>
    <w:rsid w:val="00CE4C2C"/>
    <w:rsid w:val="00CE6B5C"/>
    <w:rsid w:val="00CE7B59"/>
    <w:rsid w:val="00CF1879"/>
    <w:rsid w:val="00CF2B65"/>
    <w:rsid w:val="00CF48AF"/>
    <w:rsid w:val="00CF5C3F"/>
    <w:rsid w:val="00D06837"/>
    <w:rsid w:val="00D068A9"/>
    <w:rsid w:val="00D12AF8"/>
    <w:rsid w:val="00D13D7F"/>
    <w:rsid w:val="00D14A58"/>
    <w:rsid w:val="00D20AF6"/>
    <w:rsid w:val="00D20CCF"/>
    <w:rsid w:val="00D21708"/>
    <w:rsid w:val="00D227E4"/>
    <w:rsid w:val="00D265EC"/>
    <w:rsid w:val="00D30645"/>
    <w:rsid w:val="00D317EA"/>
    <w:rsid w:val="00D32959"/>
    <w:rsid w:val="00D41DE0"/>
    <w:rsid w:val="00D42FB4"/>
    <w:rsid w:val="00D4331A"/>
    <w:rsid w:val="00D44599"/>
    <w:rsid w:val="00D44BAD"/>
    <w:rsid w:val="00D45FD8"/>
    <w:rsid w:val="00D5442A"/>
    <w:rsid w:val="00D64A8A"/>
    <w:rsid w:val="00D673BD"/>
    <w:rsid w:val="00D70AD3"/>
    <w:rsid w:val="00D71BC7"/>
    <w:rsid w:val="00D744C3"/>
    <w:rsid w:val="00D749D5"/>
    <w:rsid w:val="00D80F2C"/>
    <w:rsid w:val="00D81421"/>
    <w:rsid w:val="00D81C1B"/>
    <w:rsid w:val="00D84C53"/>
    <w:rsid w:val="00D86126"/>
    <w:rsid w:val="00D86FEA"/>
    <w:rsid w:val="00D873A1"/>
    <w:rsid w:val="00D920B1"/>
    <w:rsid w:val="00DA1DD2"/>
    <w:rsid w:val="00DA27B4"/>
    <w:rsid w:val="00DA3006"/>
    <w:rsid w:val="00DA43B3"/>
    <w:rsid w:val="00DA6469"/>
    <w:rsid w:val="00DA6883"/>
    <w:rsid w:val="00DA7C72"/>
    <w:rsid w:val="00DB14FC"/>
    <w:rsid w:val="00DB21E1"/>
    <w:rsid w:val="00DB4168"/>
    <w:rsid w:val="00DB4D54"/>
    <w:rsid w:val="00DB5CE6"/>
    <w:rsid w:val="00DB5E63"/>
    <w:rsid w:val="00DC0FFB"/>
    <w:rsid w:val="00DC12D3"/>
    <w:rsid w:val="00DC6868"/>
    <w:rsid w:val="00DD30D3"/>
    <w:rsid w:val="00DD68E2"/>
    <w:rsid w:val="00DD6A81"/>
    <w:rsid w:val="00DF3634"/>
    <w:rsid w:val="00DF36E0"/>
    <w:rsid w:val="00DF5166"/>
    <w:rsid w:val="00DF5E95"/>
    <w:rsid w:val="00DF784A"/>
    <w:rsid w:val="00E0600C"/>
    <w:rsid w:val="00E11CC0"/>
    <w:rsid w:val="00E23E01"/>
    <w:rsid w:val="00E24DBE"/>
    <w:rsid w:val="00E25C78"/>
    <w:rsid w:val="00E31818"/>
    <w:rsid w:val="00E33337"/>
    <w:rsid w:val="00E35E00"/>
    <w:rsid w:val="00E3736B"/>
    <w:rsid w:val="00E42903"/>
    <w:rsid w:val="00E4506B"/>
    <w:rsid w:val="00E45A5B"/>
    <w:rsid w:val="00E4740C"/>
    <w:rsid w:val="00E4789A"/>
    <w:rsid w:val="00E53300"/>
    <w:rsid w:val="00E53373"/>
    <w:rsid w:val="00E64DF1"/>
    <w:rsid w:val="00E655AB"/>
    <w:rsid w:val="00E65B0D"/>
    <w:rsid w:val="00E65B4A"/>
    <w:rsid w:val="00E66BED"/>
    <w:rsid w:val="00E70215"/>
    <w:rsid w:val="00E7095A"/>
    <w:rsid w:val="00E70F36"/>
    <w:rsid w:val="00E7140C"/>
    <w:rsid w:val="00E74FBD"/>
    <w:rsid w:val="00E80346"/>
    <w:rsid w:val="00E80826"/>
    <w:rsid w:val="00E81034"/>
    <w:rsid w:val="00E84423"/>
    <w:rsid w:val="00E84902"/>
    <w:rsid w:val="00E86F1D"/>
    <w:rsid w:val="00E87ABE"/>
    <w:rsid w:val="00E87FE8"/>
    <w:rsid w:val="00E91164"/>
    <w:rsid w:val="00E97876"/>
    <w:rsid w:val="00E97DE5"/>
    <w:rsid w:val="00E97E99"/>
    <w:rsid w:val="00EA23E2"/>
    <w:rsid w:val="00EA3CB2"/>
    <w:rsid w:val="00EA46A8"/>
    <w:rsid w:val="00EB07DF"/>
    <w:rsid w:val="00EB208A"/>
    <w:rsid w:val="00EB30AC"/>
    <w:rsid w:val="00EC54F5"/>
    <w:rsid w:val="00EC6226"/>
    <w:rsid w:val="00EC64DE"/>
    <w:rsid w:val="00ED6CC1"/>
    <w:rsid w:val="00EE7E4A"/>
    <w:rsid w:val="00EF332C"/>
    <w:rsid w:val="00EF385E"/>
    <w:rsid w:val="00EF5CA2"/>
    <w:rsid w:val="00F004A6"/>
    <w:rsid w:val="00F00587"/>
    <w:rsid w:val="00F01D66"/>
    <w:rsid w:val="00F05B43"/>
    <w:rsid w:val="00F079CC"/>
    <w:rsid w:val="00F11110"/>
    <w:rsid w:val="00F12764"/>
    <w:rsid w:val="00F16A87"/>
    <w:rsid w:val="00F232DD"/>
    <w:rsid w:val="00F246C5"/>
    <w:rsid w:val="00F27091"/>
    <w:rsid w:val="00F2763E"/>
    <w:rsid w:val="00F27CE5"/>
    <w:rsid w:val="00F31544"/>
    <w:rsid w:val="00F3237E"/>
    <w:rsid w:val="00F357D6"/>
    <w:rsid w:val="00F3678F"/>
    <w:rsid w:val="00F367C1"/>
    <w:rsid w:val="00F375F5"/>
    <w:rsid w:val="00F41AED"/>
    <w:rsid w:val="00F45540"/>
    <w:rsid w:val="00F4570D"/>
    <w:rsid w:val="00F47C8D"/>
    <w:rsid w:val="00F51AF0"/>
    <w:rsid w:val="00F52C4E"/>
    <w:rsid w:val="00F540B3"/>
    <w:rsid w:val="00F57993"/>
    <w:rsid w:val="00F6025E"/>
    <w:rsid w:val="00F619CF"/>
    <w:rsid w:val="00F61F4A"/>
    <w:rsid w:val="00F658C1"/>
    <w:rsid w:val="00F66453"/>
    <w:rsid w:val="00F740B1"/>
    <w:rsid w:val="00F83B06"/>
    <w:rsid w:val="00F84ED1"/>
    <w:rsid w:val="00F90DED"/>
    <w:rsid w:val="00F94049"/>
    <w:rsid w:val="00F97E17"/>
    <w:rsid w:val="00F97FEC"/>
    <w:rsid w:val="00FA3B08"/>
    <w:rsid w:val="00FA48C3"/>
    <w:rsid w:val="00FB6840"/>
    <w:rsid w:val="00FB68C5"/>
    <w:rsid w:val="00FB71D4"/>
    <w:rsid w:val="00FB7B43"/>
    <w:rsid w:val="00FC06A5"/>
    <w:rsid w:val="00FC4112"/>
    <w:rsid w:val="00FC7046"/>
    <w:rsid w:val="00FD12A9"/>
    <w:rsid w:val="00FD1F43"/>
    <w:rsid w:val="00FD2A13"/>
    <w:rsid w:val="00FD70B8"/>
    <w:rsid w:val="00FE0059"/>
    <w:rsid w:val="00FE073B"/>
    <w:rsid w:val="00FE13FC"/>
    <w:rsid w:val="00FE2231"/>
    <w:rsid w:val="00FE2443"/>
    <w:rsid w:val="00FE25BB"/>
    <w:rsid w:val="00FE2CC6"/>
    <w:rsid w:val="00FE43B9"/>
    <w:rsid w:val="00FE5A2A"/>
    <w:rsid w:val="00FE5C2A"/>
    <w:rsid w:val="00FE7983"/>
    <w:rsid w:val="00FF6018"/>
    <w:rsid w:val="00FF7666"/>
    <w:rsid w:val="00FF76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B296F9"/>
  <w15:chartTrackingRefBased/>
  <w15:docId w15:val="{C5557A6B-C73D-499F-A387-28D67264F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463465"/>
    <w:pPr>
      <w:widowControl w:val="0"/>
      <w:jc w:val="both"/>
    </w:pPr>
  </w:style>
  <w:style w:type="paragraph" w:styleId="1">
    <w:name w:val="heading 1"/>
    <w:basedOn w:val="a1"/>
    <w:next w:val="a1"/>
    <w:link w:val="10"/>
    <w:uiPriority w:val="9"/>
    <w:qFormat/>
    <w:rsid w:val="005631BA"/>
    <w:pPr>
      <w:keepNext/>
      <w:keepLines/>
      <w:spacing w:before="340" w:after="330" w:line="578" w:lineRule="auto"/>
      <w:jc w:val="center"/>
      <w:outlineLvl w:val="0"/>
    </w:pPr>
    <w:rPr>
      <w:b/>
      <w:bCs/>
      <w:kern w:val="44"/>
      <w:sz w:val="30"/>
      <w:szCs w:val="44"/>
    </w:rPr>
  </w:style>
  <w:style w:type="paragraph" w:styleId="2">
    <w:name w:val="heading 2"/>
    <w:basedOn w:val="1"/>
    <w:next w:val="a1"/>
    <w:link w:val="20"/>
    <w:uiPriority w:val="9"/>
    <w:unhideWhenUsed/>
    <w:qFormat/>
    <w:rsid w:val="005631BA"/>
    <w:pPr>
      <w:numPr>
        <w:numId w:val="2"/>
      </w:numPr>
      <w:spacing w:before="260" w:after="260" w:line="416" w:lineRule="auto"/>
      <w:jc w:val="both"/>
      <w:outlineLvl w:val="1"/>
    </w:pPr>
    <w:rPr>
      <w:rFonts w:asciiTheme="majorHAnsi" w:eastAsiaTheme="majorEastAsia" w:hAnsiTheme="majorHAnsi" w:cstheme="majorBidi"/>
      <w:bCs w:val="0"/>
      <w:sz w:val="28"/>
      <w:szCs w:val="32"/>
    </w:rPr>
  </w:style>
  <w:style w:type="paragraph" w:styleId="3">
    <w:name w:val="heading 3"/>
    <w:basedOn w:val="2"/>
    <w:next w:val="a1"/>
    <w:link w:val="30"/>
    <w:uiPriority w:val="9"/>
    <w:unhideWhenUsed/>
    <w:qFormat/>
    <w:rsid w:val="005631BA"/>
    <w:pPr>
      <w:numPr>
        <w:numId w:val="3"/>
      </w:numPr>
      <w:outlineLvl w:val="2"/>
    </w:pPr>
    <w:rPr>
      <w:bCs/>
    </w:rPr>
  </w:style>
  <w:style w:type="paragraph" w:styleId="4">
    <w:name w:val="heading 4"/>
    <w:basedOn w:val="a1"/>
    <w:next w:val="a1"/>
    <w:link w:val="40"/>
    <w:uiPriority w:val="9"/>
    <w:unhideWhenUsed/>
    <w:qFormat/>
    <w:rsid w:val="005631BA"/>
    <w:pPr>
      <w:keepNext/>
      <w:keepLines/>
      <w:numPr>
        <w:numId w:val="4"/>
      </w:numPr>
      <w:spacing w:before="280" w:after="290" w:line="376" w:lineRule="auto"/>
      <w:outlineLvl w:val="3"/>
    </w:pPr>
    <w:rPr>
      <w:rFonts w:asciiTheme="majorHAnsi" w:eastAsiaTheme="majorEastAsia" w:hAnsiTheme="majorHAnsi" w:cstheme="majorBidi"/>
      <w:bCs/>
      <w:sz w:val="28"/>
      <w:szCs w:val="28"/>
    </w:rPr>
  </w:style>
  <w:style w:type="paragraph" w:styleId="5">
    <w:name w:val="heading 5"/>
    <w:basedOn w:val="a1"/>
    <w:next w:val="a1"/>
    <w:link w:val="50"/>
    <w:uiPriority w:val="9"/>
    <w:unhideWhenUsed/>
    <w:qFormat/>
    <w:rsid w:val="005631BA"/>
    <w:pPr>
      <w:keepNext/>
      <w:keepLines/>
      <w:numPr>
        <w:numId w:val="5"/>
      </w:numPr>
      <w:spacing w:line="376" w:lineRule="auto"/>
      <w:ind w:rightChars="100" w:right="100"/>
      <w:outlineLvl w:val="4"/>
    </w:pPr>
    <w:rPr>
      <w:bCs/>
      <w:sz w:val="28"/>
      <w:szCs w:val="28"/>
    </w:rPr>
  </w:style>
  <w:style w:type="paragraph" w:styleId="6">
    <w:name w:val="heading 6"/>
    <w:basedOn w:val="a1"/>
    <w:next w:val="a1"/>
    <w:link w:val="60"/>
    <w:uiPriority w:val="9"/>
    <w:unhideWhenUsed/>
    <w:qFormat/>
    <w:rsid w:val="005631BA"/>
    <w:pPr>
      <w:keepNext/>
      <w:keepLines/>
      <w:numPr>
        <w:numId w:val="6"/>
      </w:numPr>
      <w:spacing w:before="240" w:after="64" w:line="320" w:lineRule="auto"/>
      <w:outlineLvl w:val="5"/>
    </w:pPr>
    <w:rPr>
      <w:rFonts w:asciiTheme="majorHAnsi" w:eastAsiaTheme="majorEastAsia" w:hAnsiTheme="majorHAnsi" w:cstheme="majorBidi"/>
      <w:bCs/>
      <w:sz w:val="24"/>
      <w:szCs w:val="24"/>
    </w:rPr>
  </w:style>
  <w:style w:type="paragraph" w:styleId="7">
    <w:name w:val="heading 7"/>
    <w:basedOn w:val="a1"/>
    <w:next w:val="a1"/>
    <w:link w:val="70"/>
    <w:uiPriority w:val="9"/>
    <w:unhideWhenUsed/>
    <w:qFormat/>
    <w:rsid w:val="005631BA"/>
    <w:pPr>
      <w:keepNext/>
      <w:keepLines/>
      <w:numPr>
        <w:numId w:val="7"/>
      </w:numPr>
      <w:spacing w:before="240" w:after="64" w:line="320" w:lineRule="auto"/>
      <w:outlineLvl w:val="6"/>
    </w:pPr>
    <w:rPr>
      <w:bCs/>
      <w:sz w:val="24"/>
      <w:szCs w:val="24"/>
    </w:rPr>
  </w:style>
  <w:style w:type="paragraph" w:styleId="8">
    <w:name w:val="heading 8"/>
    <w:basedOn w:val="a1"/>
    <w:next w:val="a1"/>
    <w:link w:val="80"/>
    <w:uiPriority w:val="9"/>
    <w:unhideWhenUsed/>
    <w:qFormat/>
    <w:rsid w:val="005631BA"/>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pple-converted-space">
    <w:name w:val="apple-converted-space"/>
    <w:basedOn w:val="a2"/>
    <w:qFormat/>
    <w:rsid w:val="005631BA"/>
  </w:style>
  <w:style w:type="character" w:styleId="HTML">
    <w:name w:val="HTML Code"/>
    <w:basedOn w:val="a2"/>
    <w:uiPriority w:val="99"/>
    <w:semiHidden/>
    <w:unhideWhenUsed/>
    <w:rsid w:val="005631BA"/>
    <w:rPr>
      <w:rFonts w:ascii="宋体" w:eastAsia="宋体" w:hAnsi="宋体" w:cs="宋体"/>
      <w:sz w:val="24"/>
      <w:szCs w:val="24"/>
    </w:rPr>
  </w:style>
  <w:style w:type="paragraph" w:styleId="HTML0">
    <w:name w:val="HTML Preformatted"/>
    <w:basedOn w:val="a1"/>
    <w:link w:val="HTML1"/>
    <w:uiPriority w:val="99"/>
    <w:unhideWhenUsed/>
    <w:qFormat/>
    <w:rsid w:val="005631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2"/>
    <w:link w:val="HTML0"/>
    <w:uiPriority w:val="99"/>
    <w:qFormat/>
    <w:rsid w:val="005631BA"/>
    <w:rPr>
      <w:rFonts w:ascii="宋体" w:eastAsia="宋体" w:hAnsi="宋体" w:cs="宋体"/>
      <w:kern w:val="0"/>
      <w:sz w:val="24"/>
      <w:szCs w:val="24"/>
    </w:rPr>
  </w:style>
  <w:style w:type="paragraph" w:customStyle="1" w:styleId="reader-word-layer">
    <w:name w:val="reader-word-layer"/>
    <w:basedOn w:val="a1"/>
    <w:qFormat/>
    <w:rsid w:val="005631BA"/>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2"/>
    <w:link w:val="1"/>
    <w:uiPriority w:val="9"/>
    <w:qFormat/>
    <w:rsid w:val="005631BA"/>
    <w:rPr>
      <w:b/>
      <w:bCs/>
      <w:kern w:val="44"/>
      <w:sz w:val="30"/>
      <w:szCs w:val="44"/>
    </w:rPr>
  </w:style>
  <w:style w:type="paragraph" w:styleId="a0">
    <w:name w:val="Title"/>
    <w:basedOn w:val="1"/>
    <w:next w:val="a1"/>
    <w:link w:val="a5"/>
    <w:uiPriority w:val="10"/>
    <w:qFormat/>
    <w:rsid w:val="005631BA"/>
    <w:pPr>
      <w:numPr>
        <w:numId w:val="1"/>
      </w:numPr>
      <w:spacing w:before="240" w:after="60"/>
      <w:jc w:val="left"/>
    </w:pPr>
    <w:rPr>
      <w:rFonts w:asciiTheme="majorHAnsi" w:eastAsia="宋体" w:hAnsiTheme="majorHAnsi" w:cstheme="majorBidi"/>
      <w:szCs w:val="32"/>
    </w:rPr>
  </w:style>
  <w:style w:type="character" w:customStyle="1" w:styleId="a5">
    <w:name w:val="标题 字符"/>
    <w:basedOn w:val="a2"/>
    <w:link w:val="a0"/>
    <w:uiPriority w:val="10"/>
    <w:qFormat/>
    <w:rsid w:val="005631BA"/>
    <w:rPr>
      <w:rFonts w:asciiTheme="majorHAnsi" w:eastAsia="宋体" w:hAnsiTheme="majorHAnsi" w:cstheme="majorBidi"/>
      <w:b/>
      <w:bCs/>
      <w:kern w:val="44"/>
      <w:sz w:val="30"/>
      <w:szCs w:val="32"/>
    </w:rPr>
  </w:style>
  <w:style w:type="character" w:customStyle="1" w:styleId="20">
    <w:name w:val="标题 2 字符"/>
    <w:basedOn w:val="a2"/>
    <w:link w:val="2"/>
    <w:uiPriority w:val="9"/>
    <w:qFormat/>
    <w:rsid w:val="005631BA"/>
    <w:rPr>
      <w:rFonts w:asciiTheme="majorHAnsi" w:eastAsiaTheme="majorEastAsia" w:hAnsiTheme="majorHAnsi" w:cstheme="majorBidi"/>
      <w:b/>
      <w:kern w:val="44"/>
      <w:sz w:val="28"/>
      <w:szCs w:val="32"/>
    </w:rPr>
  </w:style>
  <w:style w:type="character" w:customStyle="1" w:styleId="30">
    <w:name w:val="标题 3 字符"/>
    <w:basedOn w:val="a2"/>
    <w:link w:val="3"/>
    <w:uiPriority w:val="9"/>
    <w:qFormat/>
    <w:rsid w:val="005631BA"/>
    <w:rPr>
      <w:rFonts w:asciiTheme="majorHAnsi" w:eastAsiaTheme="majorEastAsia" w:hAnsiTheme="majorHAnsi" w:cstheme="majorBidi"/>
      <w:b/>
      <w:bCs/>
      <w:kern w:val="44"/>
      <w:sz w:val="28"/>
      <w:szCs w:val="32"/>
    </w:rPr>
  </w:style>
  <w:style w:type="character" w:customStyle="1" w:styleId="40">
    <w:name w:val="标题 4 字符"/>
    <w:basedOn w:val="a2"/>
    <w:link w:val="4"/>
    <w:uiPriority w:val="9"/>
    <w:qFormat/>
    <w:rsid w:val="005631BA"/>
    <w:rPr>
      <w:rFonts w:asciiTheme="majorHAnsi" w:eastAsiaTheme="majorEastAsia" w:hAnsiTheme="majorHAnsi" w:cstheme="majorBidi"/>
      <w:bCs/>
      <w:sz w:val="28"/>
      <w:szCs w:val="28"/>
    </w:rPr>
  </w:style>
  <w:style w:type="character" w:customStyle="1" w:styleId="50">
    <w:name w:val="标题 5 字符"/>
    <w:basedOn w:val="a2"/>
    <w:link w:val="5"/>
    <w:uiPriority w:val="9"/>
    <w:qFormat/>
    <w:rsid w:val="005631BA"/>
    <w:rPr>
      <w:bCs/>
      <w:sz w:val="28"/>
      <w:szCs w:val="28"/>
    </w:rPr>
  </w:style>
  <w:style w:type="character" w:customStyle="1" w:styleId="60">
    <w:name w:val="标题 6 字符"/>
    <w:basedOn w:val="a2"/>
    <w:link w:val="6"/>
    <w:uiPriority w:val="9"/>
    <w:qFormat/>
    <w:rsid w:val="005631BA"/>
    <w:rPr>
      <w:rFonts w:asciiTheme="majorHAnsi" w:eastAsiaTheme="majorEastAsia" w:hAnsiTheme="majorHAnsi" w:cstheme="majorBidi"/>
      <w:bCs/>
      <w:sz w:val="24"/>
      <w:szCs w:val="24"/>
    </w:rPr>
  </w:style>
  <w:style w:type="character" w:customStyle="1" w:styleId="70">
    <w:name w:val="标题 7 字符"/>
    <w:basedOn w:val="a2"/>
    <w:link w:val="7"/>
    <w:uiPriority w:val="9"/>
    <w:rsid w:val="005631BA"/>
    <w:rPr>
      <w:bCs/>
      <w:sz w:val="24"/>
      <w:szCs w:val="24"/>
    </w:rPr>
  </w:style>
  <w:style w:type="character" w:customStyle="1" w:styleId="80">
    <w:name w:val="标题 8 字符"/>
    <w:basedOn w:val="a2"/>
    <w:link w:val="8"/>
    <w:uiPriority w:val="9"/>
    <w:rsid w:val="005631BA"/>
    <w:rPr>
      <w:rFonts w:asciiTheme="majorHAnsi" w:eastAsiaTheme="majorEastAsia" w:hAnsiTheme="majorHAnsi" w:cstheme="majorBidi"/>
      <w:sz w:val="24"/>
      <w:szCs w:val="24"/>
    </w:rPr>
  </w:style>
  <w:style w:type="character" w:styleId="a6">
    <w:name w:val="Hyperlink"/>
    <w:basedOn w:val="a2"/>
    <w:uiPriority w:val="99"/>
    <w:unhideWhenUsed/>
    <w:qFormat/>
    <w:rsid w:val="005631BA"/>
    <w:rPr>
      <w:color w:val="0563C1" w:themeColor="hyperlink"/>
      <w:u w:val="single"/>
    </w:rPr>
  </w:style>
  <w:style w:type="character" w:styleId="a7">
    <w:name w:val="FollowedHyperlink"/>
    <w:basedOn w:val="a2"/>
    <w:uiPriority w:val="99"/>
    <w:unhideWhenUsed/>
    <w:qFormat/>
    <w:rsid w:val="005631BA"/>
    <w:rPr>
      <w:color w:val="954F72" w:themeColor="followedHyperlink"/>
      <w:u w:val="single"/>
    </w:rPr>
  </w:style>
  <w:style w:type="paragraph" w:styleId="a">
    <w:name w:val="List Bullet"/>
    <w:basedOn w:val="a1"/>
    <w:uiPriority w:val="99"/>
    <w:unhideWhenUsed/>
    <w:rsid w:val="005631BA"/>
    <w:pPr>
      <w:numPr>
        <w:numId w:val="8"/>
      </w:numPr>
      <w:contextualSpacing/>
    </w:pPr>
  </w:style>
  <w:style w:type="paragraph" w:styleId="a8">
    <w:name w:val="List Paragraph"/>
    <w:basedOn w:val="a1"/>
    <w:uiPriority w:val="99"/>
    <w:unhideWhenUsed/>
    <w:rsid w:val="005631BA"/>
    <w:pPr>
      <w:ind w:firstLineChars="200" w:firstLine="420"/>
    </w:pPr>
  </w:style>
  <w:style w:type="paragraph" w:customStyle="1" w:styleId="11">
    <w:name w:val="列出段落1"/>
    <w:basedOn w:val="a1"/>
    <w:uiPriority w:val="34"/>
    <w:qFormat/>
    <w:rsid w:val="005631BA"/>
    <w:pPr>
      <w:ind w:firstLineChars="200" w:firstLine="420"/>
    </w:pPr>
  </w:style>
  <w:style w:type="paragraph" w:customStyle="1" w:styleId="21">
    <w:name w:val="列出段落2"/>
    <w:basedOn w:val="a1"/>
    <w:uiPriority w:val="99"/>
    <w:unhideWhenUsed/>
    <w:qFormat/>
    <w:rsid w:val="005631BA"/>
    <w:pPr>
      <w:ind w:firstLineChars="200" w:firstLine="420"/>
    </w:pPr>
  </w:style>
  <w:style w:type="paragraph" w:customStyle="1" w:styleId="31">
    <w:name w:val="列出段落3"/>
    <w:basedOn w:val="a1"/>
    <w:uiPriority w:val="99"/>
    <w:unhideWhenUsed/>
    <w:qFormat/>
    <w:rsid w:val="005631BA"/>
    <w:pPr>
      <w:ind w:firstLineChars="200" w:firstLine="420"/>
    </w:pPr>
  </w:style>
  <w:style w:type="paragraph" w:customStyle="1" w:styleId="41">
    <w:name w:val="列出段落4"/>
    <w:basedOn w:val="a1"/>
    <w:uiPriority w:val="99"/>
    <w:unhideWhenUsed/>
    <w:qFormat/>
    <w:rsid w:val="005631BA"/>
    <w:pPr>
      <w:ind w:firstLineChars="200" w:firstLine="420"/>
    </w:pPr>
  </w:style>
  <w:style w:type="paragraph" w:customStyle="1" w:styleId="51">
    <w:name w:val="列出段落5"/>
    <w:basedOn w:val="a1"/>
    <w:uiPriority w:val="99"/>
    <w:unhideWhenUsed/>
    <w:rsid w:val="005631BA"/>
    <w:pPr>
      <w:ind w:firstLineChars="200" w:firstLine="420"/>
    </w:pPr>
  </w:style>
  <w:style w:type="paragraph" w:customStyle="1" w:styleId="61">
    <w:name w:val="列出段落6"/>
    <w:basedOn w:val="a1"/>
    <w:uiPriority w:val="99"/>
    <w:unhideWhenUsed/>
    <w:rsid w:val="005631BA"/>
    <w:pPr>
      <w:ind w:firstLineChars="200" w:firstLine="420"/>
    </w:pPr>
  </w:style>
  <w:style w:type="paragraph" w:styleId="a9">
    <w:name w:val="Balloon Text"/>
    <w:basedOn w:val="a1"/>
    <w:link w:val="aa"/>
    <w:uiPriority w:val="99"/>
    <w:unhideWhenUsed/>
    <w:qFormat/>
    <w:rsid w:val="005631BA"/>
    <w:rPr>
      <w:sz w:val="18"/>
      <w:szCs w:val="18"/>
    </w:rPr>
  </w:style>
  <w:style w:type="character" w:customStyle="1" w:styleId="aa">
    <w:name w:val="批注框文本 字符"/>
    <w:basedOn w:val="a2"/>
    <w:link w:val="a9"/>
    <w:uiPriority w:val="99"/>
    <w:qFormat/>
    <w:rsid w:val="005631BA"/>
    <w:rPr>
      <w:sz w:val="18"/>
      <w:szCs w:val="18"/>
    </w:rPr>
  </w:style>
  <w:style w:type="paragraph" w:styleId="ab">
    <w:name w:val="Normal (Web)"/>
    <w:basedOn w:val="a1"/>
    <w:uiPriority w:val="99"/>
    <w:unhideWhenUsed/>
    <w:qFormat/>
    <w:rsid w:val="005631BA"/>
    <w:pPr>
      <w:widowControl/>
      <w:spacing w:before="100" w:beforeAutospacing="1" w:after="100" w:afterAutospacing="1"/>
      <w:jc w:val="left"/>
    </w:pPr>
    <w:rPr>
      <w:rFonts w:ascii="宋体" w:eastAsia="宋体" w:hAnsi="宋体" w:cs="宋体"/>
      <w:kern w:val="0"/>
      <w:sz w:val="24"/>
      <w:szCs w:val="24"/>
    </w:rPr>
  </w:style>
  <w:style w:type="table" w:styleId="-3">
    <w:name w:val="Light List Accent 3"/>
    <w:basedOn w:val="a3"/>
    <w:uiPriority w:val="61"/>
    <w:rsid w:val="005631BA"/>
    <w:rPr>
      <w:kern w:val="0"/>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ac">
    <w:name w:val="Table Grid"/>
    <w:basedOn w:val="a3"/>
    <w:uiPriority w:val="99"/>
    <w:qFormat/>
    <w:rsid w:val="005631BA"/>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Unresolved Mention"/>
    <w:basedOn w:val="a2"/>
    <w:uiPriority w:val="99"/>
    <w:semiHidden/>
    <w:unhideWhenUsed/>
    <w:rsid w:val="005631BA"/>
    <w:rPr>
      <w:color w:val="808080"/>
      <w:shd w:val="clear" w:color="auto" w:fill="E6E6E6"/>
    </w:rPr>
  </w:style>
  <w:style w:type="character" w:customStyle="1" w:styleId="12">
    <w:name w:val="未处理的提及1"/>
    <w:basedOn w:val="a2"/>
    <w:uiPriority w:val="99"/>
    <w:semiHidden/>
    <w:unhideWhenUsed/>
    <w:rsid w:val="005631BA"/>
    <w:rPr>
      <w:color w:val="808080"/>
      <w:shd w:val="clear" w:color="auto" w:fill="E6E6E6"/>
    </w:rPr>
  </w:style>
  <w:style w:type="character" w:customStyle="1" w:styleId="22">
    <w:name w:val="未处理的提及2"/>
    <w:basedOn w:val="a2"/>
    <w:uiPriority w:val="99"/>
    <w:semiHidden/>
    <w:unhideWhenUsed/>
    <w:rsid w:val="005631BA"/>
    <w:rPr>
      <w:color w:val="808080"/>
      <w:shd w:val="clear" w:color="auto" w:fill="E6E6E6"/>
    </w:rPr>
  </w:style>
  <w:style w:type="paragraph" w:styleId="ae">
    <w:name w:val="Document Map"/>
    <w:basedOn w:val="a1"/>
    <w:link w:val="af"/>
    <w:uiPriority w:val="99"/>
    <w:unhideWhenUsed/>
    <w:qFormat/>
    <w:rsid w:val="005631BA"/>
    <w:rPr>
      <w:rFonts w:ascii="宋体" w:eastAsia="宋体"/>
      <w:sz w:val="18"/>
      <w:szCs w:val="18"/>
    </w:rPr>
  </w:style>
  <w:style w:type="character" w:customStyle="1" w:styleId="af">
    <w:name w:val="文档结构图 字符"/>
    <w:basedOn w:val="a2"/>
    <w:link w:val="ae"/>
    <w:uiPriority w:val="99"/>
    <w:qFormat/>
    <w:rsid w:val="005631BA"/>
    <w:rPr>
      <w:rFonts w:ascii="宋体" w:eastAsia="宋体"/>
      <w:sz w:val="18"/>
      <w:szCs w:val="18"/>
    </w:rPr>
  </w:style>
  <w:style w:type="paragraph" w:styleId="af0">
    <w:name w:val="footer"/>
    <w:basedOn w:val="a1"/>
    <w:link w:val="af1"/>
    <w:uiPriority w:val="99"/>
    <w:unhideWhenUsed/>
    <w:qFormat/>
    <w:rsid w:val="005631BA"/>
    <w:pPr>
      <w:tabs>
        <w:tab w:val="center" w:pos="4153"/>
        <w:tab w:val="right" w:pos="8306"/>
      </w:tabs>
      <w:snapToGrid w:val="0"/>
      <w:jc w:val="left"/>
    </w:pPr>
    <w:rPr>
      <w:sz w:val="18"/>
      <w:szCs w:val="18"/>
    </w:rPr>
  </w:style>
  <w:style w:type="character" w:customStyle="1" w:styleId="af1">
    <w:name w:val="页脚 字符"/>
    <w:basedOn w:val="a2"/>
    <w:link w:val="af0"/>
    <w:uiPriority w:val="99"/>
    <w:qFormat/>
    <w:rsid w:val="005631BA"/>
    <w:rPr>
      <w:sz w:val="18"/>
      <w:szCs w:val="18"/>
    </w:rPr>
  </w:style>
  <w:style w:type="paragraph" w:styleId="af2">
    <w:name w:val="header"/>
    <w:basedOn w:val="a1"/>
    <w:link w:val="af3"/>
    <w:uiPriority w:val="99"/>
    <w:unhideWhenUsed/>
    <w:qFormat/>
    <w:rsid w:val="005631BA"/>
    <w:pPr>
      <w:pBdr>
        <w:bottom w:val="single" w:sz="6" w:space="1" w:color="auto"/>
      </w:pBdr>
      <w:tabs>
        <w:tab w:val="center" w:pos="4153"/>
        <w:tab w:val="right" w:pos="8306"/>
      </w:tabs>
      <w:snapToGrid w:val="0"/>
      <w:jc w:val="center"/>
    </w:pPr>
    <w:rPr>
      <w:sz w:val="18"/>
      <w:szCs w:val="18"/>
    </w:rPr>
  </w:style>
  <w:style w:type="character" w:customStyle="1" w:styleId="af3">
    <w:name w:val="页眉 字符"/>
    <w:basedOn w:val="a2"/>
    <w:link w:val="af2"/>
    <w:uiPriority w:val="99"/>
    <w:qFormat/>
    <w:rsid w:val="005631BA"/>
    <w:rPr>
      <w:sz w:val="18"/>
      <w:szCs w:val="18"/>
    </w:rPr>
  </w:style>
  <w:style w:type="character" w:customStyle="1" w:styleId="highele">
    <w:name w:val="highele"/>
    <w:basedOn w:val="a2"/>
    <w:rsid w:val="0025640C"/>
  </w:style>
  <w:style w:type="character" w:customStyle="1" w:styleId="highval">
    <w:name w:val="highval"/>
    <w:basedOn w:val="a2"/>
    <w:rsid w:val="0025640C"/>
  </w:style>
  <w:style w:type="character" w:customStyle="1" w:styleId="highcom">
    <w:name w:val="highcom"/>
    <w:basedOn w:val="a2"/>
    <w:rsid w:val="0025640C"/>
  </w:style>
  <w:style w:type="character" w:styleId="af4">
    <w:name w:val="Strong"/>
    <w:basedOn w:val="a2"/>
    <w:uiPriority w:val="22"/>
    <w:qFormat/>
    <w:rsid w:val="0025640C"/>
    <w:rPr>
      <w:b/>
      <w:bCs/>
    </w:rPr>
  </w:style>
  <w:style w:type="character" w:customStyle="1" w:styleId="kwd">
    <w:name w:val="kwd"/>
    <w:basedOn w:val="a2"/>
    <w:rsid w:val="00735B7C"/>
  </w:style>
  <w:style w:type="character" w:customStyle="1" w:styleId="pln">
    <w:name w:val="pln"/>
    <w:basedOn w:val="a2"/>
    <w:rsid w:val="00735B7C"/>
  </w:style>
  <w:style w:type="character" w:customStyle="1" w:styleId="pun">
    <w:name w:val="pun"/>
    <w:basedOn w:val="a2"/>
    <w:rsid w:val="00735B7C"/>
  </w:style>
  <w:style w:type="character" w:customStyle="1" w:styleId="com">
    <w:name w:val="com"/>
    <w:basedOn w:val="a2"/>
    <w:rsid w:val="00735B7C"/>
  </w:style>
  <w:style w:type="character" w:customStyle="1" w:styleId="str">
    <w:name w:val="str"/>
    <w:basedOn w:val="a2"/>
    <w:rsid w:val="00735B7C"/>
  </w:style>
  <w:style w:type="character" w:customStyle="1" w:styleId="lit">
    <w:name w:val="lit"/>
    <w:basedOn w:val="a2"/>
    <w:rsid w:val="00735B7C"/>
  </w:style>
  <w:style w:type="character" w:customStyle="1" w:styleId="token">
    <w:name w:val="token"/>
    <w:basedOn w:val="a2"/>
    <w:rsid w:val="000240B5"/>
  </w:style>
  <w:style w:type="paragraph" w:styleId="af5">
    <w:name w:val="Revision"/>
    <w:hidden/>
    <w:uiPriority w:val="99"/>
    <w:semiHidden/>
    <w:rsid w:val="00E3736B"/>
  </w:style>
  <w:style w:type="character" w:customStyle="1" w:styleId="hljs-keyword">
    <w:name w:val="hljs-keyword"/>
    <w:basedOn w:val="a2"/>
    <w:rsid w:val="001A3B70"/>
  </w:style>
  <w:style w:type="character" w:customStyle="1" w:styleId="hljs-builtin">
    <w:name w:val="hljs-built_in"/>
    <w:basedOn w:val="a2"/>
    <w:rsid w:val="001A3B70"/>
  </w:style>
  <w:style w:type="character" w:customStyle="1" w:styleId="hljs-string">
    <w:name w:val="hljs-string"/>
    <w:basedOn w:val="a2"/>
    <w:rsid w:val="001A3B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4342">
      <w:bodyDiv w:val="1"/>
      <w:marLeft w:val="0"/>
      <w:marRight w:val="0"/>
      <w:marTop w:val="0"/>
      <w:marBottom w:val="0"/>
      <w:divBdr>
        <w:top w:val="none" w:sz="0" w:space="0" w:color="auto"/>
        <w:left w:val="none" w:sz="0" w:space="0" w:color="auto"/>
        <w:bottom w:val="none" w:sz="0" w:space="0" w:color="auto"/>
        <w:right w:val="none" w:sz="0" w:space="0" w:color="auto"/>
      </w:divBdr>
    </w:div>
    <w:div w:id="15425647">
      <w:bodyDiv w:val="1"/>
      <w:marLeft w:val="0"/>
      <w:marRight w:val="0"/>
      <w:marTop w:val="0"/>
      <w:marBottom w:val="0"/>
      <w:divBdr>
        <w:top w:val="none" w:sz="0" w:space="0" w:color="auto"/>
        <w:left w:val="none" w:sz="0" w:space="0" w:color="auto"/>
        <w:bottom w:val="none" w:sz="0" w:space="0" w:color="auto"/>
        <w:right w:val="none" w:sz="0" w:space="0" w:color="auto"/>
      </w:divBdr>
    </w:div>
    <w:div w:id="17124989">
      <w:bodyDiv w:val="1"/>
      <w:marLeft w:val="0"/>
      <w:marRight w:val="0"/>
      <w:marTop w:val="0"/>
      <w:marBottom w:val="0"/>
      <w:divBdr>
        <w:top w:val="none" w:sz="0" w:space="0" w:color="auto"/>
        <w:left w:val="none" w:sz="0" w:space="0" w:color="auto"/>
        <w:bottom w:val="none" w:sz="0" w:space="0" w:color="auto"/>
        <w:right w:val="none" w:sz="0" w:space="0" w:color="auto"/>
      </w:divBdr>
    </w:div>
    <w:div w:id="20133855">
      <w:bodyDiv w:val="1"/>
      <w:marLeft w:val="0"/>
      <w:marRight w:val="0"/>
      <w:marTop w:val="0"/>
      <w:marBottom w:val="0"/>
      <w:divBdr>
        <w:top w:val="none" w:sz="0" w:space="0" w:color="auto"/>
        <w:left w:val="none" w:sz="0" w:space="0" w:color="auto"/>
        <w:bottom w:val="none" w:sz="0" w:space="0" w:color="auto"/>
        <w:right w:val="none" w:sz="0" w:space="0" w:color="auto"/>
      </w:divBdr>
    </w:div>
    <w:div w:id="21325437">
      <w:bodyDiv w:val="1"/>
      <w:marLeft w:val="0"/>
      <w:marRight w:val="0"/>
      <w:marTop w:val="0"/>
      <w:marBottom w:val="0"/>
      <w:divBdr>
        <w:top w:val="none" w:sz="0" w:space="0" w:color="auto"/>
        <w:left w:val="none" w:sz="0" w:space="0" w:color="auto"/>
        <w:bottom w:val="none" w:sz="0" w:space="0" w:color="auto"/>
        <w:right w:val="none" w:sz="0" w:space="0" w:color="auto"/>
      </w:divBdr>
    </w:div>
    <w:div w:id="28458998">
      <w:bodyDiv w:val="1"/>
      <w:marLeft w:val="0"/>
      <w:marRight w:val="0"/>
      <w:marTop w:val="0"/>
      <w:marBottom w:val="0"/>
      <w:divBdr>
        <w:top w:val="none" w:sz="0" w:space="0" w:color="auto"/>
        <w:left w:val="none" w:sz="0" w:space="0" w:color="auto"/>
        <w:bottom w:val="none" w:sz="0" w:space="0" w:color="auto"/>
        <w:right w:val="none" w:sz="0" w:space="0" w:color="auto"/>
      </w:divBdr>
    </w:div>
    <w:div w:id="38097026">
      <w:bodyDiv w:val="1"/>
      <w:marLeft w:val="0"/>
      <w:marRight w:val="0"/>
      <w:marTop w:val="0"/>
      <w:marBottom w:val="0"/>
      <w:divBdr>
        <w:top w:val="none" w:sz="0" w:space="0" w:color="auto"/>
        <w:left w:val="none" w:sz="0" w:space="0" w:color="auto"/>
        <w:bottom w:val="none" w:sz="0" w:space="0" w:color="auto"/>
        <w:right w:val="none" w:sz="0" w:space="0" w:color="auto"/>
      </w:divBdr>
    </w:div>
    <w:div w:id="46994523">
      <w:bodyDiv w:val="1"/>
      <w:marLeft w:val="0"/>
      <w:marRight w:val="0"/>
      <w:marTop w:val="0"/>
      <w:marBottom w:val="0"/>
      <w:divBdr>
        <w:top w:val="none" w:sz="0" w:space="0" w:color="auto"/>
        <w:left w:val="none" w:sz="0" w:space="0" w:color="auto"/>
        <w:bottom w:val="none" w:sz="0" w:space="0" w:color="auto"/>
        <w:right w:val="none" w:sz="0" w:space="0" w:color="auto"/>
      </w:divBdr>
    </w:div>
    <w:div w:id="55009182">
      <w:bodyDiv w:val="1"/>
      <w:marLeft w:val="0"/>
      <w:marRight w:val="0"/>
      <w:marTop w:val="0"/>
      <w:marBottom w:val="0"/>
      <w:divBdr>
        <w:top w:val="none" w:sz="0" w:space="0" w:color="auto"/>
        <w:left w:val="none" w:sz="0" w:space="0" w:color="auto"/>
        <w:bottom w:val="none" w:sz="0" w:space="0" w:color="auto"/>
        <w:right w:val="none" w:sz="0" w:space="0" w:color="auto"/>
      </w:divBdr>
    </w:div>
    <w:div w:id="55976960">
      <w:bodyDiv w:val="1"/>
      <w:marLeft w:val="0"/>
      <w:marRight w:val="0"/>
      <w:marTop w:val="0"/>
      <w:marBottom w:val="0"/>
      <w:divBdr>
        <w:top w:val="none" w:sz="0" w:space="0" w:color="auto"/>
        <w:left w:val="none" w:sz="0" w:space="0" w:color="auto"/>
        <w:bottom w:val="none" w:sz="0" w:space="0" w:color="auto"/>
        <w:right w:val="none" w:sz="0" w:space="0" w:color="auto"/>
      </w:divBdr>
    </w:div>
    <w:div w:id="58863401">
      <w:bodyDiv w:val="1"/>
      <w:marLeft w:val="0"/>
      <w:marRight w:val="0"/>
      <w:marTop w:val="0"/>
      <w:marBottom w:val="0"/>
      <w:divBdr>
        <w:top w:val="none" w:sz="0" w:space="0" w:color="auto"/>
        <w:left w:val="none" w:sz="0" w:space="0" w:color="auto"/>
        <w:bottom w:val="none" w:sz="0" w:space="0" w:color="auto"/>
        <w:right w:val="none" w:sz="0" w:space="0" w:color="auto"/>
      </w:divBdr>
    </w:div>
    <w:div w:id="60449850">
      <w:bodyDiv w:val="1"/>
      <w:marLeft w:val="0"/>
      <w:marRight w:val="0"/>
      <w:marTop w:val="0"/>
      <w:marBottom w:val="0"/>
      <w:divBdr>
        <w:top w:val="none" w:sz="0" w:space="0" w:color="auto"/>
        <w:left w:val="none" w:sz="0" w:space="0" w:color="auto"/>
        <w:bottom w:val="none" w:sz="0" w:space="0" w:color="auto"/>
        <w:right w:val="none" w:sz="0" w:space="0" w:color="auto"/>
      </w:divBdr>
    </w:div>
    <w:div w:id="68579212">
      <w:bodyDiv w:val="1"/>
      <w:marLeft w:val="0"/>
      <w:marRight w:val="0"/>
      <w:marTop w:val="0"/>
      <w:marBottom w:val="0"/>
      <w:divBdr>
        <w:top w:val="none" w:sz="0" w:space="0" w:color="auto"/>
        <w:left w:val="none" w:sz="0" w:space="0" w:color="auto"/>
        <w:bottom w:val="none" w:sz="0" w:space="0" w:color="auto"/>
        <w:right w:val="none" w:sz="0" w:space="0" w:color="auto"/>
      </w:divBdr>
    </w:div>
    <w:div w:id="74328136">
      <w:bodyDiv w:val="1"/>
      <w:marLeft w:val="0"/>
      <w:marRight w:val="0"/>
      <w:marTop w:val="0"/>
      <w:marBottom w:val="0"/>
      <w:divBdr>
        <w:top w:val="none" w:sz="0" w:space="0" w:color="auto"/>
        <w:left w:val="none" w:sz="0" w:space="0" w:color="auto"/>
        <w:bottom w:val="none" w:sz="0" w:space="0" w:color="auto"/>
        <w:right w:val="none" w:sz="0" w:space="0" w:color="auto"/>
      </w:divBdr>
    </w:div>
    <w:div w:id="79454966">
      <w:bodyDiv w:val="1"/>
      <w:marLeft w:val="0"/>
      <w:marRight w:val="0"/>
      <w:marTop w:val="0"/>
      <w:marBottom w:val="0"/>
      <w:divBdr>
        <w:top w:val="none" w:sz="0" w:space="0" w:color="auto"/>
        <w:left w:val="none" w:sz="0" w:space="0" w:color="auto"/>
        <w:bottom w:val="none" w:sz="0" w:space="0" w:color="auto"/>
        <w:right w:val="none" w:sz="0" w:space="0" w:color="auto"/>
      </w:divBdr>
    </w:div>
    <w:div w:id="81993166">
      <w:bodyDiv w:val="1"/>
      <w:marLeft w:val="0"/>
      <w:marRight w:val="0"/>
      <w:marTop w:val="0"/>
      <w:marBottom w:val="0"/>
      <w:divBdr>
        <w:top w:val="none" w:sz="0" w:space="0" w:color="auto"/>
        <w:left w:val="none" w:sz="0" w:space="0" w:color="auto"/>
        <w:bottom w:val="none" w:sz="0" w:space="0" w:color="auto"/>
        <w:right w:val="none" w:sz="0" w:space="0" w:color="auto"/>
      </w:divBdr>
    </w:div>
    <w:div w:id="86705498">
      <w:bodyDiv w:val="1"/>
      <w:marLeft w:val="0"/>
      <w:marRight w:val="0"/>
      <w:marTop w:val="0"/>
      <w:marBottom w:val="0"/>
      <w:divBdr>
        <w:top w:val="none" w:sz="0" w:space="0" w:color="auto"/>
        <w:left w:val="none" w:sz="0" w:space="0" w:color="auto"/>
        <w:bottom w:val="none" w:sz="0" w:space="0" w:color="auto"/>
        <w:right w:val="none" w:sz="0" w:space="0" w:color="auto"/>
      </w:divBdr>
    </w:div>
    <w:div w:id="90704702">
      <w:bodyDiv w:val="1"/>
      <w:marLeft w:val="0"/>
      <w:marRight w:val="0"/>
      <w:marTop w:val="0"/>
      <w:marBottom w:val="0"/>
      <w:divBdr>
        <w:top w:val="none" w:sz="0" w:space="0" w:color="auto"/>
        <w:left w:val="none" w:sz="0" w:space="0" w:color="auto"/>
        <w:bottom w:val="none" w:sz="0" w:space="0" w:color="auto"/>
        <w:right w:val="none" w:sz="0" w:space="0" w:color="auto"/>
      </w:divBdr>
    </w:div>
    <w:div w:id="91435369">
      <w:bodyDiv w:val="1"/>
      <w:marLeft w:val="0"/>
      <w:marRight w:val="0"/>
      <w:marTop w:val="0"/>
      <w:marBottom w:val="0"/>
      <w:divBdr>
        <w:top w:val="none" w:sz="0" w:space="0" w:color="auto"/>
        <w:left w:val="none" w:sz="0" w:space="0" w:color="auto"/>
        <w:bottom w:val="none" w:sz="0" w:space="0" w:color="auto"/>
        <w:right w:val="none" w:sz="0" w:space="0" w:color="auto"/>
      </w:divBdr>
    </w:div>
    <w:div w:id="92476024">
      <w:bodyDiv w:val="1"/>
      <w:marLeft w:val="0"/>
      <w:marRight w:val="0"/>
      <w:marTop w:val="0"/>
      <w:marBottom w:val="0"/>
      <w:divBdr>
        <w:top w:val="none" w:sz="0" w:space="0" w:color="auto"/>
        <w:left w:val="none" w:sz="0" w:space="0" w:color="auto"/>
        <w:bottom w:val="none" w:sz="0" w:space="0" w:color="auto"/>
        <w:right w:val="none" w:sz="0" w:space="0" w:color="auto"/>
      </w:divBdr>
    </w:div>
    <w:div w:id="93135920">
      <w:bodyDiv w:val="1"/>
      <w:marLeft w:val="0"/>
      <w:marRight w:val="0"/>
      <w:marTop w:val="0"/>
      <w:marBottom w:val="0"/>
      <w:divBdr>
        <w:top w:val="none" w:sz="0" w:space="0" w:color="auto"/>
        <w:left w:val="none" w:sz="0" w:space="0" w:color="auto"/>
        <w:bottom w:val="none" w:sz="0" w:space="0" w:color="auto"/>
        <w:right w:val="none" w:sz="0" w:space="0" w:color="auto"/>
      </w:divBdr>
    </w:div>
    <w:div w:id="95563076">
      <w:bodyDiv w:val="1"/>
      <w:marLeft w:val="0"/>
      <w:marRight w:val="0"/>
      <w:marTop w:val="0"/>
      <w:marBottom w:val="0"/>
      <w:divBdr>
        <w:top w:val="none" w:sz="0" w:space="0" w:color="auto"/>
        <w:left w:val="none" w:sz="0" w:space="0" w:color="auto"/>
        <w:bottom w:val="none" w:sz="0" w:space="0" w:color="auto"/>
        <w:right w:val="none" w:sz="0" w:space="0" w:color="auto"/>
      </w:divBdr>
    </w:div>
    <w:div w:id="99030292">
      <w:bodyDiv w:val="1"/>
      <w:marLeft w:val="0"/>
      <w:marRight w:val="0"/>
      <w:marTop w:val="0"/>
      <w:marBottom w:val="0"/>
      <w:divBdr>
        <w:top w:val="none" w:sz="0" w:space="0" w:color="auto"/>
        <w:left w:val="none" w:sz="0" w:space="0" w:color="auto"/>
        <w:bottom w:val="none" w:sz="0" w:space="0" w:color="auto"/>
        <w:right w:val="none" w:sz="0" w:space="0" w:color="auto"/>
      </w:divBdr>
    </w:div>
    <w:div w:id="102920417">
      <w:bodyDiv w:val="1"/>
      <w:marLeft w:val="0"/>
      <w:marRight w:val="0"/>
      <w:marTop w:val="0"/>
      <w:marBottom w:val="0"/>
      <w:divBdr>
        <w:top w:val="none" w:sz="0" w:space="0" w:color="auto"/>
        <w:left w:val="none" w:sz="0" w:space="0" w:color="auto"/>
        <w:bottom w:val="none" w:sz="0" w:space="0" w:color="auto"/>
        <w:right w:val="none" w:sz="0" w:space="0" w:color="auto"/>
      </w:divBdr>
    </w:div>
    <w:div w:id="106512783">
      <w:bodyDiv w:val="1"/>
      <w:marLeft w:val="0"/>
      <w:marRight w:val="0"/>
      <w:marTop w:val="0"/>
      <w:marBottom w:val="0"/>
      <w:divBdr>
        <w:top w:val="none" w:sz="0" w:space="0" w:color="auto"/>
        <w:left w:val="none" w:sz="0" w:space="0" w:color="auto"/>
        <w:bottom w:val="none" w:sz="0" w:space="0" w:color="auto"/>
        <w:right w:val="none" w:sz="0" w:space="0" w:color="auto"/>
      </w:divBdr>
    </w:div>
    <w:div w:id="109595580">
      <w:bodyDiv w:val="1"/>
      <w:marLeft w:val="0"/>
      <w:marRight w:val="0"/>
      <w:marTop w:val="0"/>
      <w:marBottom w:val="0"/>
      <w:divBdr>
        <w:top w:val="none" w:sz="0" w:space="0" w:color="auto"/>
        <w:left w:val="none" w:sz="0" w:space="0" w:color="auto"/>
        <w:bottom w:val="none" w:sz="0" w:space="0" w:color="auto"/>
        <w:right w:val="none" w:sz="0" w:space="0" w:color="auto"/>
      </w:divBdr>
    </w:div>
    <w:div w:id="114257729">
      <w:bodyDiv w:val="1"/>
      <w:marLeft w:val="0"/>
      <w:marRight w:val="0"/>
      <w:marTop w:val="0"/>
      <w:marBottom w:val="0"/>
      <w:divBdr>
        <w:top w:val="none" w:sz="0" w:space="0" w:color="auto"/>
        <w:left w:val="none" w:sz="0" w:space="0" w:color="auto"/>
        <w:bottom w:val="none" w:sz="0" w:space="0" w:color="auto"/>
        <w:right w:val="none" w:sz="0" w:space="0" w:color="auto"/>
      </w:divBdr>
    </w:div>
    <w:div w:id="120273705">
      <w:bodyDiv w:val="1"/>
      <w:marLeft w:val="0"/>
      <w:marRight w:val="0"/>
      <w:marTop w:val="0"/>
      <w:marBottom w:val="0"/>
      <w:divBdr>
        <w:top w:val="none" w:sz="0" w:space="0" w:color="auto"/>
        <w:left w:val="none" w:sz="0" w:space="0" w:color="auto"/>
        <w:bottom w:val="none" w:sz="0" w:space="0" w:color="auto"/>
        <w:right w:val="none" w:sz="0" w:space="0" w:color="auto"/>
      </w:divBdr>
    </w:div>
    <w:div w:id="122309157">
      <w:bodyDiv w:val="1"/>
      <w:marLeft w:val="0"/>
      <w:marRight w:val="0"/>
      <w:marTop w:val="0"/>
      <w:marBottom w:val="0"/>
      <w:divBdr>
        <w:top w:val="none" w:sz="0" w:space="0" w:color="auto"/>
        <w:left w:val="none" w:sz="0" w:space="0" w:color="auto"/>
        <w:bottom w:val="none" w:sz="0" w:space="0" w:color="auto"/>
        <w:right w:val="none" w:sz="0" w:space="0" w:color="auto"/>
      </w:divBdr>
    </w:div>
    <w:div w:id="123474296">
      <w:bodyDiv w:val="1"/>
      <w:marLeft w:val="0"/>
      <w:marRight w:val="0"/>
      <w:marTop w:val="0"/>
      <w:marBottom w:val="0"/>
      <w:divBdr>
        <w:top w:val="none" w:sz="0" w:space="0" w:color="auto"/>
        <w:left w:val="none" w:sz="0" w:space="0" w:color="auto"/>
        <w:bottom w:val="none" w:sz="0" w:space="0" w:color="auto"/>
        <w:right w:val="none" w:sz="0" w:space="0" w:color="auto"/>
      </w:divBdr>
    </w:div>
    <w:div w:id="126508284">
      <w:bodyDiv w:val="1"/>
      <w:marLeft w:val="0"/>
      <w:marRight w:val="0"/>
      <w:marTop w:val="0"/>
      <w:marBottom w:val="0"/>
      <w:divBdr>
        <w:top w:val="none" w:sz="0" w:space="0" w:color="auto"/>
        <w:left w:val="none" w:sz="0" w:space="0" w:color="auto"/>
        <w:bottom w:val="none" w:sz="0" w:space="0" w:color="auto"/>
        <w:right w:val="none" w:sz="0" w:space="0" w:color="auto"/>
      </w:divBdr>
    </w:div>
    <w:div w:id="141971691">
      <w:bodyDiv w:val="1"/>
      <w:marLeft w:val="0"/>
      <w:marRight w:val="0"/>
      <w:marTop w:val="0"/>
      <w:marBottom w:val="0"/>
      <w:divBdr>
        <w:top w:val="none" w:sz="0" w:space="0" w:color="auto"/>
        <w:left w:val="none" w:sz="0" w:space="0" w:color="auto"/>
        <w:bottom w:val="none" w:sz="0" w:space="0" w:color="auto"/>
        <w:right w:val="none" w:sz="0" w:space="0" w:color="auto"/>
      </w:divBdr>
    </w:div>
    <w:div w:id="143936200">
      <w:bodyDiv w:val="1"/>
      <w:marLeft w:val="0"/>
      <w:marRight w:val="0"/>
      <w:marTop w:val="0"/>
      <w:marBottom w:val="0"/>
      <w:divBdr>
        <w:top w:val="none" w:sz="0" w:space="0" w:color="auto"/>
        <w:left w:val="none" w:sz="0" w:space="0" w:color="auto"/>
        <w:bottom w:val="none" w:sz="0" w:space="0" w:color="auto"/>
        <w:right w:val="none" w:sz="0" w:space="0" w:color="auto"/>
      </w:divBdr>
    </w:div>
    <w:div w:id="154301088">
      <w:bodyDiv w:val="1"/>
      <w:marLeft w:val="0"/>
      <w:marRight w:val="0"/>
      <w:marTop w:val="0"/>
      <w:marBottom w:val="0"/>
      <w:divBdr>
        <w:top w:val="none" w:sz="0" w:space="0" w:color="auto"/>
        <w:left w:val="none" w:sz="0" w:space="0" w:color="auto"/>
        <w:bottom w:val="none" w:sz="0" w:space="0" w:color="auto"/>
        <w:right w:val="none" w:sz="0" w:space="0" w:color="auto"/>
      </w:divBdr>
    </w:div>
    <w:div w:id="165942661">
      <w:bodyDiv w:val="1"/>
      <w:marLeft w:val="0"/>
      <w:marRight w:val="0"/>
      <w:marTop w:val="0"/>
      <w:marBottom w:val="0"/>
      <w:divBdr>
        <w:top w:val="none" w:sz="0" w:space="0" w:color="auto"/>
        <w:left w:val="none" w:sz="0" w:space="0" w:color="auto"/>
        <w:bottom w:val="none" w:sz="0" w:space="0" w:color="auto"/>
        <w:right w:val="none" w:sz="0" w:space="0" w:color="auto"/>
      </w:divBdr>
    </w:div>
    <w:div w:id="174225928">
      <w:bodyDiv w:val="1"/>
      <w:marLeft w:val="0"/>
      <w:marRight w:val="0"/>
      <w:marTop w:val="0"/>
      <w:marBottom w:val="0"/>
      <w:divBdr>
        <w:top w:val="none" w:sz="0" w:space="0" w:color="auto"/>
        <w:left w:val="none" w:sz="0" w:space="0" w:color="auto"/>
        <w:bottom w:val="none" w:sz="0" w:space="0" w:color="auto"/>
        <w:right w:val="none" w:sz="0" w:space="0" w:color="auto"/>
      </w:divBdr>
    </w:div>
    <w:div w:id="174467095">
      <w:bodyDiv w:val="1"/>
      <w:marLeft w:val="0"/>
      <w:marRight w:val="0"/>
      <w:marTop w:val="0"/>
      <w:marBottom w:val="0"/>
      <w:divBdr>
        <w:top w:val="none" w:sz="0" w:space="0" w:color="auto"/>
        <w:left w:val="none" w:sz="0" w:space="0" w:color="auto"/>
        <w:bottom w:val="none" w:sz="0" w:space="0" w:color="auto"/>
        <w:right w:val="none" w:sz="0" w:space="0" w:color="auto"/>
      </w:divBdr>
    </w:div>
    <w:div w:id="175580517">
      <w:bodyDiv w:val="1"/>
      <w:marLeft w:val="0"/>
      <w:marRight w:val="0"/>
      <w:marTop w:val="0"/>
      <w:marBottom w:val="0"/>
      <w:divBdr>
        <w:top w:val="none" w:sz="0" w:space="0" w:color="auto"/>
        <w:left w:val="none" w:sz="0" w:space="0" w:color="auto"/>
        <w:bottom w:val="none" w:sz="0" w:space="0" w:color="auto"/>
        <w:right w:val="none" w:sz="0" w:space="0" w:color="auto"/>
      </w:divBdr>
    </w:div>
    <w:div w:id="178738494">
      <w:bodyDiv w:val="1"/>
      <w:marLeft w:val="0"/>
      <w:marRight w:val="0"/>
      <w:marTop w:val="0"/>
      <w:marBottom w:val="0"/>
      <w:divBdr>
        <w:top w:val="none" w:sz="0" w:space="0" w:color="auto"/>
        <w:left w:val="none" w:sz="0" w:space="0" w:color="auto"/>
        <w:bottom w:val="none" w:sz="0" w:space="0" w:color="auto"/>
        <w:right w:val="none" w:sz="0" w:space="0" w:color="auto"/>
      </w:divBdr>
    </w:div>
    <w:div w:id="191262714">
      <w:bodyDiv w:val="1"/>
      <w:marLeft w:val="0"/>
      <w:marRight w:val="0"/>
      <w:marTop w:val="0"/>
      <w:marBottom w:val="0"/>
      <w:divBdr>
        <w:top w:val="none" w:sz="0" w:space="0" w:color="auto"/>
        <w:left w:val="none" w:sz="0" w:space="0" w:color="auto"/>
        <w:bottom w:val="none" w:sz="0" w:space="0" w:color="auto"/>
        <w:right w:val="none" w:sz="0" w:space="0" w:color="auto"/>
      </w:divBdr>
    </w:div>
    <w:div w:id="195433116">
      <w:bodyDiv w:val="1"/>
      <w:marLeft w:val="0"/>
      <w:marRight w:val="0"/>
      <w:marTop w:val="0"/>
      <w:marBottom w:val="0"/>
      <w:divBdr>
        <w:top w:val="none" w:sz="0" w:space="0" w:color="auto"/>
        <w:left w:val="none" w:sz="0" w:space="0" w:color="auto"/>
        <w:bottom w:val="none" w:sz="0" w:space="0" w:color="auto"/>
        <w:right w:val="none" w:sz="0" w:space="0" w:color="auto"/>
      </w:divBdr>
    </w:div>
    <w:div w:id="201793838">
      <w:bodyDiv w:val="1"/>
      <w:marLeft w:val="0"/>
      <w:marRight w:val="0"/>
      <w:marTop w:val="0"/>
      <w:marBottom w:val="0"/>
      <w:divBdr>
        <w:top w:val="none" w:sz="0" w:space="0" w:color="auto"/>
        <w:left w:val="none" w:sz="0" w:space="0" w:color="auto"/>
        <w:bottom w:val="none" w:sz="0" w:space="0" w:color="auto"/>
        <w:right w:val="none" w:sz="0" w:space="0" w:color="auto"/>
      </w:divBdr>
    </w:div>
    <w:div w:id="204097714">
      <w:bodyDiv w:val="1"/>
      <w:marLeft w:val="0"/>
      <w:marRight w:val="0"/>
      <w:marTop w:val="0"/>
      <w:marBottom w:val="0"/>
      <w:divBdr>
        <w:top w:val="none" w:sz="0" w:space="0" w:color="auto"/>
        <w:left w:val="none" w:sz="0" w:space="0" w:color="auto"/>
        <w:bottom w:val="none" w:sz="0" w:space="0" w:color="auto"/>
        <w:right w:val="none" w:sz="0" w:space="0" w:color="auto"/>
      </w:divBdr>
    </w:div>
    <w:div w:id="207567297">
      <w:bodyDiv w:val="1"/>
      <w:marLeft w:val="0"/>
      <w:marRight w:val="0"/>
      <w:marTop w:val="0"/>
      <w:marBottom w:val="0"/>
      <w:divBdr>
        <w:top w:val="none" w:sz="0" w:space="0" w:color="auto"/>
        <w:left w:val="none" w:sz="0" w:space="0" w:color="auto"/>
        <w:bottom w:val="none" w:sz="0" w:space="0" w:color="auto"/>
        <w:right w:val="none" w:sz="0" w:space="0" w:color="auto"/>
      </w:divBdr>
    </w:div>
    <w:div w:id="222298952">
      <w:bodyDiv w:val="1"/>
      <w:marLeft w:val="0"/>
      <w:marRight w:val="0"/>
      <w:marTop w:val="0"/>
      <w:marBottom w:val="0"/>
      <w:divBdr>
        <w:top w:val="none" w:sz="0" w:space="0" w:color="auto"/>
        <w:left w:val="none" w:sz="0" w:space="0" w:color="auto"/>
        <w:bottom w:val="none" w:sz="0" w:space="0" w:color="auto"/>
        <w:right w:val="none" w:sz="0" w:space="0" w:color="auto"/>
      </w:divBdr>
    </w:div>
    <w:div w:id="225267390">
      <w:bodyDiv w:val="1"/>
      <w:marLeft w:val="0"/>
      <w:marRight w:val="0"/>
      <w:marTop w:val="0"/>
      <w:marBottom w:val="0"/>
      <w:divBdr>
        <w:top w:val="none" w:sz="0" w:space="0" w:color="auto"/>
        <w:left w:val="none" w:sz="0" w:space="0" w:color="auto"/>
        <w:bottom w:val="none" w:sz="0" w:space="0" w:color="auto"/>
        <w:right w:val="none" w:sz="0" w:space="0" w:color="auto"/>
      </w:divBdr>
    </w:div>
    <w:div w:id="229269521">
      <w:bodyDiv w:val="1"/>
      <w:marLeft w:val="0"/>
      <w:marRight w:val="0"/>
      <w:marTop w:val="0"/>
      <w:marBottom w:val="0"/>
      <w:divBdr>
        <w:top w:val="none" w:sz="0" w:space="0" w:color="auto"/>
        <w:left w:val="none" w:sz="0" w:space="0" w:color="auto"/>
        <w:bottom w:val="none" w:sz="0" w:space="0" w:color="auto"/>
        <w:right w:val="none" w:sz="0" w:space="0" w:color="auto"/>
      </w:divBdr>
    </w:div>
    <w:div w:id="232542687">
      <w:bodyDiv w:val="1"/>
      <w:marLeft w:val="0"/>
      <w:marRight w:val="0"/>
      <w:marTop w:val="0"/>
      <w:marBottom w:val="0"/>
      <w:divBdr>
        <w:top w:val="none" w:sz="0" w:space="0" w:color="auto"/>
        <w:left w:val="none" w:sz="0" w:space="0" w:color="auto"/>
        <w:bottom w:val="none" w:sz="0" w:space="0" w:color="auto"/>
        <w:right w:val="none" w:sz="0" w:space="0" w:color="auto"/>
      </w:divBdr>
    </w:div>
    <w:div w:id="235015307">
      <w:bodyDiv w:val="1"/>
      <w:marLeft w:val="0"/>
      <w:marRight w:val="0"/>
      <w:marTop w:val="0"/>
      <w:marBottom w:val="0"/>
      <w:divBdr>
        <w:top w:val="none" w:sz="0" w:space="0" w:color="auto"/>
        <w:left w:val="none" w:sz="0" w:space="0" w:color="auto"/>
        <w:bottom w:val="none" w:sz="0" w:space="0" w:color="auto"/>
        <w:right w:val="none" w:sz="0" w:space="0" w:color="auto"/>
      </w:divBdr>
    </w:div>
    <w:div w:id="237522643">
      <w:bodyDiv w:val="1"/>
      <w:marLeft w:val="0"/>
      <w:marRight w:val="0"/>
      <w:marTop w:val="0"/>
      <w:marBottom w:val="0"/>
      <w:divBdr>
        <w:top w:val="none" w:sz="0" w:space="0" w:color="auto"/>
        <w:left w:val="none" w:sz="0" w:space="0" w:color="auto"/>
        <w:bottom w:val="none" w:sz="0" w:space="0" w:color="auto"/>
        <w:right w:val="none" w:sz="0" w:space="0" w:color="auto"/>
      </w:divBdr>
    </w:div>
    <w:div w:id="238634194">
      <w:bodyDiv w:val="1"/>
      <w:marLeft w:val="0"/>
      <w:marRight w:val="0"/>
      <w:marTop w:val="0"/>
      <w:marBottom w:val="0"/>
      <w:divBdr>
        <w:top w:val="none" w:sz="0" w:space="0" w:color="auto"/>
        <w:left w:val="none" w:sz="0" w:space="0" w:color="auto"/>
        <w:bottom w:val="none" w:sz="0" w:space="0" w:color="auto"/>
        <w:right w:val="none" w:sz="0" w:space="0" w:color="auto"/>
      </w:divBdr>
    </w:div>
    <w:div w:id="241764816">
      <w:bodyDiv w:val="1"/>
      <w:marLeft w:val="0"/>
      <w:marRight w:val="0"/>
      <w:marTop w:val="0"/>
      <w:marBottom w:val="0"/>
      <w:divBdr>
        <w:top w:val="none" w:sz="0" w:space="0" w:color="auto"/>
        <w:left w:val="none" w:sz="0" w:space="0" w:color="auto"/>
        <w:bottom w:val="none" w:sz="0" w:space="0" w:color="auto"/>
        <w:right w:val="none" w:sz="0" w:space="0" w:color="auto"/>
      </w:divBdr>
    </w:div>
    <w:div w:id="252710252">
      <w:bodyDiv w:val="1"/>
      <w:marLeft w:val="0"/>
      <w:marRight w:val="0"/>
      <w:marTop w:val="0"/>
      <w:marBottom w:val="0"/>
      <w:divBdr>
        <w:top w:val="none" w:sz="0" w:space="0" w:color="auto"/>
        <w:left w:val="none" w:sz="0" w:space="0" w:color="auto"/>
        <w:bottom w:val="none" w:sz="0" w:space="0" w:color="auto"/>
        <w:right w:val="none" w:sz="0" w:space="0" w:color="auto"/>
      </w:divBdr>
    </w:div>
    <w:div w:id="258175877">
      <w:bodyDiv w:val="1"/>
      <w:marLeft w:val="0"/>
      <w:marRight w:val="0"/>
      <w:marTop w:val="0"/>
      <w:marBottom w:val="0"/>
      <w:divBdr>
        <w:top w:val="none" w:sz="0" w:space="0" w:color="auto"/>
        <w:left w:val="none" w:sz="0" w:space="0" w:color="auto"/>
        <w:bottom w:val="none" w:sz="0" w:space="0" w:color="auto"/>
        <w:right w:val="none" w:sz="0" w:space="0" w:color="auto"/>
      </w:divBdr>
    </w:div>
    <w:div w:id="266886276">
      <w:bodyDiv w:val="1"/>
      <w:marLeft w:val="0"/>
      <w:marRight w:val="0"/>
      <w:marTop w:val="0"/>
      <w:marBottom w:val="0"/>
      <w:divBdr>
        <w:top w:val="none" w:sz="0" w:space="0" w:color="auto"/>
        <w:left w:val="none" w:sz="0" w:space="0" w:color="auto"/>
        <w:bottom w:val="none" w:sz="0" w:space="0" w:color="auto"/>
        <w:right w:val="none" w:sz="0" w:space="0" w:color="auto"/>
      </w:divBdr>
    </w:div>
    <w:div w:id="272372515">
      <w:bodyDiv w:val="1"/>
      <w:marLeft w:val="0"/>
      <w:marRight w:val="0"/>
      <w:marTop w:val="0"/>
      <w:marBottom w:val="0"/>
      <w:divBdr>
        <w:top w:val="none" w:sz="0" w:space="0" w:color="auto"/>
        <w:left w:val="none" w:sz="0" w:space="0" w:color="auto"/>
        <w:bottom w:val="none" w:sz="0" w:space="0" w:color="auto"/>
        <w:right w:val="none" w:sz="0" w:space="0" w:color="auto"/>
      </w:divBdr>
    </w:div>
    <w:div w:id="281694320">
      <w:bodyDiv w:val="1"/>
      <w:marLeft w:val="0"/>
      <w:marRight w:val="0"/>
      <w:marTop w:val="0"/>
      <w:marBottom w:val="0"/>
      <w:divBdr>
        <w:top w:val="none" w:sz="0" w:space="0" w:color="auto"/>
        <w:left w:val="none" w:sz="0" w:space="0" w:color="auto"/>
        <w:bottom w:val="none" w:sz="0" w:space="0" w:color="auto"/>
        <w:right w:val="none" w:sz="0" w:space="0" w:color="auto"/>
      </w:divBdr>
    </w:div>
    <w:div w:id="284848768">
      <w:bodyDiv w:val="1"/>
      <w:marLeft w:val="0"/>
      <w:marRight w:val="0"/>
      <w:marTop w:val="0"/>
      <w:marBottom w:val="0"/>
      <w:divBdr>
        <w:top w:val="none" w:sz="0" w:space="0" w:color="auto"/>
        <w:left w:val="none" w:sz="0" w:space="0" w:color="auto"/>
        <w:bottom w:val="none" w:sz="0" w:space="0" w:color="auto"/>
        <w:right w:val="none" w:sz="0" w:space="0" w:color="auto"/>
      </w:divBdr>
    </w:div>
    <w:div w:id="288555430">
      <w:bodyDiv w:val="1"/>
      <w:marLeft w:val="0"/>
      <w:marRight w:val="0"/>
      <w:marTop w:val="0"/>
      <w:marBottom w:val="0"/>
      <w:divBdr>
        <w:top w:val="none" w:sz="0" w:space="0" w:color="auto"/>
        <w:left w:val="none" w:sz="0" w:space="0" w:color="auto"/>
        <w:bottom w:val="none" w:sz="0" w:space="0" w:color="auto"/>
        <w:right w:val="none" w:sz="0" w:space="0" w:color="auto"/>
      </w:divBdr>
    </w:div>
    <w:div w:id="295993094">
      <w:bodyDiv w:val="1"/>
      <w:marLeft w:val="0"/>
      <w:marRight w:val="0"/>
      <w:marTop w:val="0"/>
      <w:marBottom w:val="0"/>
      <w:divBdr>
        <w:top w:val="none" w:sz="0" w:space="0" w:color="auto"/>
        <w:left w:val="none" w:sz="0" w:space="0" w:color="auto"/>
        <w:bottom w:val="none" w:sz="0" w:space="0" w:color="auto"/>
        <w:right w:val="none" w:sz="0" w:space="0" w:color="auto"/>
      </w:divBdr>
    </w:div>
    <w:div w:id="309867611">
      <w:bodyDiv w:val="1"/>
      <w:marLeft w:val="0"/>
      <w:marRight w:val="0"/>
      <w:marTop w:val="0"/>
      <w:marBottom w:val="0"/>
      <w:divBdr>
        <w:top w:val="none" w:sz="0" w:space="0" w:color="auto"/>
        <w:left w:val="none" w:sz="0" w:space="0" w:color="auto"/>
        <w:bottom w:val="none" w:sz="0" w:space="0" w:color="auto"/>
        <w:right w:val="none" w:sz="0" w:space="0" w:color="auto"/>
      </w:divBdr>
    </w:div>
    <w:div w:id="310064254">
      <w:bodyDiv w:val="1"/>
      <w:marLeft w:val="0"/>
      <w:marRight w:val="0"/>
      <w:marTop w:val="0"/>
      <w:marBottom w:val="0"/>
      <w:divBdr>
        <w:top w:val="none" w:sz="0" w:space="0" w:color="auto"/>
        <w:left w:val="none" w:sz="0" w:space="0" w:color="auto"/>
        <w:bottom w:val="none" w:sz="0" w:space="0" w:color="auto"/>
        <w:right w:val="none" w:sz="0" w:space="0" w:color="auto"/>
      </w:divBdr>
    </w:div>
    <w:div w:id="311445012">
      <w:bodyDiv w:val="1"/>
      <w:marLeft w:val="0"/>
      <w:marRight w:val="0"/>
      <w:marTop w:val="0"/>
      <w:marBottom w:val="0"/>
      <w:divBdr>
        <w:top w:val="none" w:sz="0" w:space="0" w:color="auto"/>
        <w:left w:val="none" w:sz="0" w:space="0" w:color="auto"/>
        <w:bottom w:val="none" w:sz="0" w:space="0" w:color="auto"/>
        <w:right w:val="none" w:sz="0" w:space="0" w:color="auto"/>
      </w:divBdr>
    </w:div>
    <w:div w:id="317004812">
      <w:bodyDiv w:val="1"/>
      <w:marLeft w:val="0"/>
      <w:marRight w:val="0"/>
      <w:marTop w:val="0"/>
      <w:marBottom w:val="0"/>
      <w:divBdr>
        <w:top w:val="none" w:sz="0" w:space="0" w:color="auto"/>
        <w:left w:val="none" w:sz="0" w:space="0" w:color="auto"/>
        <w:bottom w:val="none" w:sz="0" w:space="0" w:color="auto"/>
        <w:right w:val="none" w:sz="0" w:space="0" w:color="auto"/>
      </w:divBdr>
    </w:div>
    <w:div w:id="317809346">
      <w:bodyDiv w:val="1"/>
      <w:marLeft w:val="0"/>
      <w:marRight w:val="0"/>
      <w:marTop w:val="0"/>
      <w:marBottom w:val="0"/>
      <w:divBdr>
        <w:top w:val="none" w:sz="0" w:space="0" w:color="auto"/>
        <w:left w:val="none" w:sz="0" w:space="0" w:color="auto"/>
        <w:bottom w:val="none" w:sz="0" w:space="0" w:color="auto"/>
        <w:right w:val="none" w:sz="0" w:space="0" w:color="auto"/>
      </w:divBdr>
    </w:div>
    <w:div w:id="320158470">
      <w:bodyDiv w:val="1"/>
      <w:marLeft w:val="0"/>
      <w:marRight w:val="0"/>
      <w:marTop w:val="0"/>
      <w:marBottom w:val="0"/>
      <w:divBdr>
        <w:top w:val="none" w:sz="0" w:space="0" w:color="auto"/>
        <w:left w:val="none" w:sz="0" w:space="0" w:color="auto"/>
        <w:bottom w:val="none" w:sz="0" w:space="0" w:color="auto"/>
        <w:right w:val="none" w:sz="0" w:space="0" w:color="auto"/>
      </w:divBdr>
    </w:div>
    <w:div w:id="323051162">
      <w:bodyDiv w:val="1"/>
      <w:marLeft w:val="0"/>
      <w:marRight w:val="0"/>
      <w:marTop w:val="0"/>
      <w:marBottom w:val="0"/>
      <w:divBdr>
        <w:top w:val="none" w:sz="0" w:space="0" w:color="auto"/>
        <w:left w:val="none" w:sz="0" w:space="0" w:color="auto"/>
        <w:bottom w:val="none" w:sz="0" w:space="0" w:color="auto"/>
        <w:right w:val="none" w:sz="0" w:space="0" w:color="auto"/>
      </w:divBdr>
    </w:div>
    <w:div w:id="334654823">
      <w:bodyDiv w:val="1"/>
      <w:marLeft w:val="0"/>
      <w:marRight w:val="0"/>
      <w:marTop w:val="0"/>
      <w:marBottom w:val="0"/>
      <w:divBdr>
        <w:top w:val="none" w:sz="0" w:space="0" w:color="auto"/>
        <w:left w:val="none" w:sz="0" w:space="0" w:color="auto"/>
        <w:bottom w:val="none" w:sz="0" w:space="0" w:color="auto"/>
        <w:right w:val="none" w:sz="0" w:space="0" w:color="auto"/>
      </w:divBdr>
    </w:div>
    <w:div w:id="353919351">
      <w:bodyDiv w:val="1"/>
      <w:marLeft w:val="0"/>
      <w:marRight w:val="0"/>
      <w:marTop w:val="0"/>
      <w:marBottom w:val="0"/>
      <w:divBdr>
        <w:top w:val="none" w:sz="0" w:space="0" w:color="auto"/>
        <w:left w:val="none" w:sz="0" w:space="0" w:color="auto"/>
        <w:bottom w:val="none" w:sz="0" w:space="0" w:color="auto"/>
        <w:right w:val="none" w:sz="0" w:space="0" w:color="auto"/>
      </w:divBdr>
    </w:div>
    <w:div w:id="354117547">
      <w:bodyDiv w:val="1"/>
      <w:marLeft w:val="0"/>
      <w:marRight w:val="0"/>
      <w:marTop w:val="0"/>
      <w:marBottom w:val="0"/>
      <w:divBdr>
        <w:top w:val="none" w:sz="0" w:space="0" w:color="auto"/>
        <w:left w:val="none" w:sz="0" w:space="0" w:color="auto"/>
        <w:bottom w:val="none" w:sz="0" w:space="0" w:color="auto"/>
        <w:right w:val="none" w:sz="0" w:space="0" w:color="auto"/>
      </w:divBdr>
    </w:div>
    <w:div w:id="361247732">
      <w:bodyDiv w:val="1"/>
      <w:marLeft w:val="0"/>
      <w:marRight w:val="0"/>
      <w:marTop w:val="0"/>
      <w:marBottom w:val="0"/>
      <w:divBdr>
        <w:top w:val="none" w:sz="0" w:space="0" w:color="auto"/>
        <w:left w:val="none" w:sz="0" w:space="0" w:color="auto"/>
        <w:bottom w:val="none" w:sz="0" w:space="0" w:color="auto"/>
        <w:right w:val="none" w:sz="0" w:space="0" w:color="auto"/>
      </w:divBdr>
    </w:div>
    <w:div w:id="362436606">
      <w:bodyDiv w:val="1"/>
      <w:marLeft w:val="0"/>
      <w:marRight w:val="0"/>
      <w:marTop w:val="0"/>
      <w:marBottom w:val="0"/>
      <w:divBdr>
        <w:top w:val="none" w:sz="0" w:space="0" w:color="auto"/>
        <w:left w:val="none" w:sz="0" w:space="0" w:color="auto"/>
        <w:bottom w:val="none" w:sz="0" w:space="0" w:color="auto"/>
        <w:right w:val="none" w:sz="0" w:space="0" w:color="auto"/>
      </w:divBdr>
    </w:div>
    <w:div w:id="363793422">
      <w:bodyDiv w:val="1"/>
      <w:marLeft w:val="0"/>
      <w:marRight w:val="0"/>
      <w:marTop w:val="0"/>
      <w:marBottom w:val="0"/>
      <w:divBdr>
        <w:top w:val="none" w:sz="0" w:space="0" w:color="auto"/>
        <w:left w:val="none" w:sz="0" w:space="0" w:color="auto"/>
        <w:bottom w:val="none" w:sz="0" w:space="0" w:color="auto"/>
        <w:right w:val="none" w:sz="0" w:space="0" w:color="auto"/>
      </w:divBdr>
    </w:div>
    <w:div w:id="369452840">
      <w:bodyDiv w:val="1"/>
      <w:marLeft w:val="0"/>
      <w:marRight w:val="0"/>
      <w:marTop w:val="0"/>
      <w:marBottom w:val="0"/>
      <w:divBdr>
        <w:top w:val="none" w:sz="0" w:space="0" w:color="auto"/>
        <w:left w:val="none" w:sz="0" w:space="0" w:color="auto"/>
        <w:bottom w:val="none" w:sz="0" w:space="0" w:color="auto"/>
        <w:right w:val="none" w:sz="0" w:space="0" w:color="auto"/>
      </w:divBdr>
    </w:div>
    <w:div w:id="371148897">
      <w:bodyDiv w:val="1"/>
      <w:marLeft w:val="0"/>
      <w:marRight w:val="0"/>
      <w:marTop w:val="0"/>
      <w:marBottom w:val="0"/>
      <w:divBdr>
        <w:top w:val="none" w:sz="0" w:space="0" w:color="auto"/>
        <w:left w:val="none" w:sz="0" w:space="0" w:color="auto"/>
        <w:bottom w:val="none" w:sz="0" w:space="0" w:color="auto"/>
        <w:right w:val="none" w:sz="0" w:space="0" w:color="auto"/>
      </w:divBdr>
    </w:div>
    <w:div w:id="374814930">
      <w:bodyDiv w:val="1"/>
      <w:marLeft w:val="0"/>
      <w:marRight w:val="0"/>
      <w:marTop w:val="0"/>
      <w:marBottom w:val="0"/>
      <w:divBdr>
        <w:top w:val="none" w:sz="0" w:space="0" w:color="auto"/>
        <w:left w:val="none" w:sz="0" w:space="0" w:color="auto"/>
        <w:bottom w:val="none" w:sz="0" w:space="0" w:color="auto"/>
        <w:right w:val="none" w:sz="0" w:space="0" w:color="auto"/>
      </w:divBdr>
    </w:div>
    <w:div w:id="377633813">
      <w:bodyDiv w:val="1"/>
      <w:marLeft w:val="0"/>
      <w:marRight w:val="0"/>
      <w:marTop w:val="0"/>
      <w:marBottom w:val="0"/>
      <w:divBdr>
        <w:top w:val="none" w:sz="0" w:space="0" w:color="auto"/>
        <w:left w:val="none" w:sz="0" w:space="0" w:color="auto"/>
        <w:bottom w:val="none" w:sz="0" w:space="0" w:color="auto"/>
        <w:right w:val="none" w:sz="0" w:space="0" w:color="auto"/>
      </w:divBdr>
    </w:div>
    <w:div w:id="377707515">
      <w:bodyDiv w:val="1"/>
      <w:marLeft w:val="0"/>
      <w:marRight w:val="0"/>
      <w:marTop w:val="0"/>
      <w:marBottom w:val="0"/>
      <w:divBdr>
        <w:top w:val="none" w:sz="0" w:space="0" w:color="auto"/>
        <w:left w:val="none" w:sz="0" w:space="0" w:color="auto"/>
        <w:bottom w:val="none" w:sz="0" w:space="0" w:color="auto"/>
        <w:right w:val="none" w:sz="0" w:space="0" w:color="auto"/>
      </w:divBdr>
    </w:div>
    <w:div w:id="388652405">
      <w:bodyDiv w:val="1"/>
      <w:marLeft w:val="0"/>
      <w:marRight w:val="0"/>
      <w:marTop w:val="0"/>
      <w:marBottom w:val="0"/>
      <w:divBdr>
        <w:top w:val="none" w:sz="0" w:space="0" w:color="auto"/>
        <w:left w:val="none" w:sz="0" w:space="0" w:color="auto"/>
        <w:bottom w:val="none" w:sz="0" w:space="0" w:color="auto"/>
        <w:right w:val="none" w:sz="0" w:space="0" w:color="auto"/>
      </w:divBdr>
    </w:div>
    <w:div w:id="396632908">
      <w:bodyDiv w:val="1"/>
      <w:marLeft w:val="0"/>
      <w:marRight w:val="0"/>
      <w:marTop w:val="0"/>
      <w:marBottom w:val="0"/>
      <w:divBdr>
        <w:top w:val="none" w:sz="0" w:space="0" w:color="auto"/>
        <w:left w:val="none" w:sz="0" w:space="0" w:color="auto"/>
        <w:bottom w:val="none" w:sz="0" w:space="0" w:color="auto"/>
        <w:right w:val="none" w:sz="0" w:space="0" w:color="auto"/>
      </w:divBdr>
    </w:div>
    <w:div w:id="399258731">
      <w:bodyDiv w:val="1"/>
      <w:marLeft w:val="0"/>
      <w:marRight w:val="0"/>
      <w:marTop w:val="0"/>
      <w:marBottom w:val="0"/>
      <w:divBdr>
        <w:top w:val="none" w:sz="0" w:space="0" w:color="auto"/>
        <w:left w:val="none" w:sz="0" w:space="0" w:color="auto"/>
        <w:bottom w:val="none" w:sz="0" w:space="0" w:color="auto"/>
        <w:right w:val="none" w:sz="0" w:space="0" w:color="auto"/>
      </w:divBdr>
    </w:div>
    <w:div w:id="399988886">
      <w:bodyDiv w:val="1"/>
      <w:marLeft w:val="0"/>
      <w:marRight w:val="0"/>
      <w:marTop w:val="0"/>
      <w:marBottom w:val="0"/>
      <w:divBdr>
        <w:top w:val="none" w:sz="0" w:space="0" w:color="auto"/>
        <w:left w:val="none" w:sz="0" w:space="0" w:color="auto"/>
        <w:bottom w:val="none" w:sz="0" w:space="0" w:color="auto"/>
        <w:right w:val="none" w:sz="0" w:space="0" w:color="auto"/>
      </w:divBdr>
    </w:div>
    <w:div w:id="401756558">
      <w:bodyDiv w:val="1"/>
      <w:marLeft w:val="0"/>
      <w:marRight w:val="0"/>
      <w:marTop w:val="0"/>
      <w:marBottom w:val="0"/>
      <w:divBdr>
        <w:top w:val="none" w:sz="0" w:space="0" w:color="auto"/>
        <w:left w:val="none" w:sz="0" w:space="0" w:color="auto"/>
        <w:bottom w:val="none" w:sz="0" w:space="0" w:color="auto"/>
        <w:right w:val="none" w:sz="0" w:space="0" w:color="auto"/>
      </w:divBdr>
    </w:div>
    <w:div w:id="401803614">
      <w:bodyDiv w:val="1"/>
      <w:marLeft w:val="0"/>
      <w:marRight w:val="0"/>
      <w:marTop w:val="0"/>
      <w:marBottom w:val="0"/>
      <w:divBdr>
        <w:top w:val="none" w:sz="0" w:space="0" w:color="auto"/>
        <w:left w:val="none" w:sz="0" w:space="0" w:color="auto"/>
        <w:bottom w:val="none" w:sz="0" w:space="0" w:color="auto"/>
        <w:right w:val="none" w:sz="0" w:space="0" w:color="auto"/>
      </w:divBdr>
    </w:div>
    <w:div w:id="405760464">
      <w:bodyDiv w:val="1"/>
      <w:marLeft w:val="0"/>
      <w:marRight w:val="0"/>
      <w:marTop w:val="0"/>
      <w:marBottom w:val="0"/>
      <w:divBdr>
        <w:top w:val="none" w:sz="0" w:space="0" w:color="auto"/>
        <w:left w:val="none" w:sz="0" w:space="0" w:color="auto"/>
        <w:bottom w:val="none" w:sz="0" w:space="0" w:color="auto"/>
        <w:right w:val="none" w:sz="0" w:space="0" w:color="auto"/>
      </w:divBdr>
    </w:div>
    <w:div w:id="424038958">
      <w:bodyDiv w:val="1"/>
      <w:marLeft w:val="0"/>
      <w:marRight w:val="0"/>
      <w:marTop w:val="0"/>
      <w:marBottom w:val="0"/>
      <w:divBdr>
        <w:top w:val="none" w:sz="0" w:space="0" w:color="auto"/>
        <w:left w:val="none" w:sz="0" w:space="0" w:color="auto"/>
        <w:bottom w:val="none" w:sz="0" w:space="0" w:color="auto"/>
        <w:right w:val="none" w:sz="0" w:space="0" w:color="auto"/>
      </w:divBdr>
    </w:div>
    <w:div w:id="429204249">
      <w:bodyDiv w:val="1"/>
      <w:marLeft w:val="0"/>
      <w:marRight w:val="0"/>
      <w:marTop w:val="0"/>
      <w:marBottom w:val="0"/>
      <w:divBdr>
        <w:top w:val="none" w:sz="0" w:space="0" w:color="auto"/>
        <w:left w:val="none" w:sz="0" w:space="0" w:color="auto"/>
        <w:bottom w:val="none" w:sz="0" w:space="0" w:color="auto"/>
        <w:right w:val="none" w:sz="0" w:space="0" w:color="auto"/>
      </w:divBdr>
    </w:div>
    <w:div w:id="432014546">
      <w:bodyDiv w:val="1"/>
      <w:marLeft w:val="0"/>
      <w:marRight w:val="0"/>
      <w:marTop w:val="0"/>
      <w:marBottom w:val="0"/>
      <w:divBdr>
        <w:top w:val="none" w:sz="0" w:space="0" w:color="auto"/>
        <w:left w:val="none" w:sz="0" w:space="0" w:color="auto"/>
        <w:bottom w:val="none" w:sz="0" w:space="0" w:color="auto"/>
        <w:right w:val="none" w:sz="0" w:space="0" w:color="auto"/>
      </w:divBdr>
    </w:div>
    <w:div w:id="432896197">
      <w:bodyDiv w:val="1"/>
      <w:marLeft w:val="0"/>
      <w:marRight w:val="0"/>
      <w:marTop w:val="0"/>
      <w:marBottom w:val="0"/>
      <w:divBdr>
        <w:top w:val="none" w:sz="0" w:space="0" w:color="auto"/>
        <w:left w:val="none" w:sz="0" w:space="0" w:color="auto"/>
        <w:bottom w:val="none" w:sz="0" w:space="0" w:color="auto"/>
        <w:right w:val="none" w:sz="0" w:space="0" w:color="auto"/>
      </w:divBdr>
    </w:div>
    <w:div w:id="433012154">
      <w:bodyDiv w:val="1"/>
      <w:marLeft w:val="0"/>
      <w:marRight w:val="0"/>
      <w:marTop w:val="0"/>
      <w:marBottom w:val="0"/>
      <w:divBdr>
        <w:top w:val="none" w:sz="0" w:space="0" w:color="auto"/>
        <w:left w:val="none" w:sz="0" w:space="0" w:color="auto"/>
        <w:bottom w:val="none" w:sz="0" w:space="0" w:color="auto"/>
        <w:right w:val="none" w:sz="0" w:space="0" w:color="auto"/>
      </w:divBdr>
    </w:div>
    <w:div w:id="434793425">
      <w:bodyDiv w:val="1"/>
      <w:marLeft w:val="0"/>
      <w:marRight w:val="0"/>
      <w:marTop w:val="0"/>
      <w:marBottom w:val="0"/>
      <w:divBdr>
        <w:top w:val="none" w:sz="0" w:space="0" w:color="auto"/>
        <w:left w:val="none" w:sz="0" w:space="0" w:color="auto"/>
        <w:bottom w:val="none" w:sz="0" w:space="0" w:color="auto"/>
        <w:right w:val="none" w:sz="0" w:space="0" w:color="auto"/>
      </w:divBdr>
    </w:div>
    <w:div w:id="437026164">
      <w:bodyDiv w:val="1"/>
      <w:marLeft w:val="0"/>
      <w:marRight w:val="0"/>
      <w:marTop w:val="0"/>
      <w:marBottom w:val="0"/>
      <w:divBdr>
        <w:top w:val="none" w:sz="0" w:space="0" w:color="auto"/>
        <w:left w:val="none" w:sz="0" w:space="0" w:color="auto"/>
        <w:bottom w:val="none" w:sz="0" w:space="0" w:color="auto"/>
        <w:right w:val="none" w:sz="0" w:space="0" w:color="auto"/>
      </w:divBdr>
    </w:div>
    <w:div w:id="441992473">
      <w:bodyDiv w:val="1"/>
      <w:marLeft w:val="0"/>
      <w:marRight w:val="0"/>
      <w:marTop w:val="0"/>
      <w:marBottom w:val="0"/>
      <w:divBdr>
        <w:top w:val="none" w:sz="0" w:space="0" w:color="auto"/>
        <w:left w:val="none" w:sz="0" w:space="0" w:color="auto"/>
        <w:bottom w:val="none" w:sz="0" w:space="0" w:color="auto"/>
        <w:right w:val="none" w:sz="0" w:space="0" w:color="auto"/>
      </w:divBdr>
    </w:div>
    <w:div w:id="444077644">
      <w:bodyDiv w:val="1"/>
      <w:marLeft w:val="0"/>
      <w:marRight w:val="0"/>
      <w:marTop w:val="0"/>
      <w:marBottom w:val="0"/>
      <w:divBdr>
        <w:top w:val="none" w:sz="0" w:space="0" w:color="auto"/>
        <w:left w:val="none" w:sz="0" w:space="0" w:color="auto"/>
        <w:bottom w:val="none" w:sz="0" w:space="0" w:color="auto"/>
        <w:right w:val="none" w:sz="0" w:space="0" w:color="auto"/>
      </w:divBdr>
    </w:div>
    <w:div w:id="445537605">
      <w:bodyDiv w:val="1"/>
      <w:marLeft w:val="0"/>
      <w:marRight w:val="0"/>
      <w:marTop w:val="0"/>
      <w:marBottom w:val="0"/>
      <w:divBdr>
        <w:top w:val="none" w:sz="0" w:space="0" w:color="auto"/>
        <w:left w:val="none" w:sz="0" w:space="0" w:color="auto"/>
        <w:bottom w:val="none" w:sz="0" w:space="0" w:color="auto"/>
        <w:right w:val="none" w:sz="0" w:space="0" w:color="auto"/>
      </w:divBdr>
    </w:div>
    <w:div w:id="447507004">
      <w:bodyDiv w:val="1"/>
      <w:marLeft w:val="0"/>
      <w:marRight w:val="0"/>
      <w:marTop w:val="0"/>
      <w:marBottom w:val="0"/>
      <w:divBdr>
        <w:top w:val="none" w:sz="0" w:space="0" w:color="auto"/>
        <w:left w:val="none" w:sz="0" w:space="0" w:color="auto"/>
        <w:bottom w:val="none" w:sz="0" w:space="0" w:color="auto"/>
        <w:right w:val="none" w:sz="0" w:space="0" w:color="auto"/>
      </w:divBdr>
    </w:div>
    <w:div w:id="447814675">
      <w:bodyDiv w:val="1"/>
      <w:marLeft w:val="0"/>
      <w:marRight w:val="0"/>
      <w:marTop w:val="0"/>
      <w:marBottom w:val="0"/>
      <w:divBdr>
        <w:top w:val="none" w:sz="0" w:space="0" w:color="auto"/>
        <w:left w:val="none" w:sz="0" w:space="0" w:color="auto"/>
        <w:bottom w:val="none" w:sz="0" w:space="0" w:color="auto"/>
        <w:right w:val="none" w:sz="0" w:space="0" w:color="auto"/>
      </w:divBdr>
    </w:div>
    <w:div w:id="450049078">
      <w:bodyDiv w:val="1"/>
      <w:marLeft w:val="0"/>
      <w:marRight w:val="0"/>
      <w:marTop w:val="0"/>
      <w:marBottom w:val="0"/>
      <w:divBdr>
        <w:top w:val="none" w:sz="0" w:space="0" w:color="auto"/>
        <w:left w:val="none" w:sz="0" w:space="0" w:color="auto"/>
        <w:bottom w:val="none" w:sz="0" w:space="0" w:color="auto"/>
        <w:right w:val="none" w:sz="0" w:space="0" w:color="auto"/>
      </w:divBdr>
    </w:div>
    <w:div w:id="455952111">
      <w:bodyDiv w:val="1"/>
      <w:marLeft w:val="0"/>
      <w:marRight w:val="0"/>
      <w:marTop w:val="0"/>
      <w:marBottom w:val="0"/>
      <w:divBdr>
        <w:top w:val="none" w:sz="0" w:space="0" w:color="auto"/>
        <w:left w:val="none" w:sz="0" w:space="0" w:color="auto"/>
        <w:bottom w:val="none" w:sz="0" w:space="0" w:color="auto"/>
        <w:right w:val="none" w:sz="0" w:space="0" w:color="auto"/>
      </w:divBdr>
    </w:div>
    <w:div w:id="456685545">
      <w:bodyDiv w:val="1"/>
      <w:marLeft w:val="0"/>
      <w:marRight w:val="0"/>
      <w:marTop w:val="0"/>
      <w:marBottom w:val="0"/>
      <w:divBdr>
        <w:top w:val="none" w:sz="0" w:space="0" w:color="auto"/>
        <w:left w:val="none" w:sz="0" w:space="0" w:color="auto"/>
        <w:bottom w:val="none" w:sz="0" w:space="0" w:color="auto"/>
        <w:right w:val="none" w:sz="0" w:space="0" w:color="auto"/>
      </w:divBdr>
    </w:div>
    <w:div w:id="462116979">
      <w:bodyDiv w:val="1"/>
      <w:marLeft w:val="0"/>
      <w:marRight w:val="0"/>
      <w:marTop w:val="0"/>
      <w:marBottom w:val="0"/>
      <w:divBdr>
        <w:top w:val="none" w:sz="0" w:space="0" w:color="auto"/>
        <w:left w:val="none" w:sz="0" w:space="0" w:color="auto"/>
        <w:bottom w:val="none" w:sz="0" w:space="0" w:color="auto"/>
        <w:right w:val="none" w:sz="0" w:space="0" w:color="auto"/>
      </w:divBdr>
    </w:div>
    <w:div w:id="466706179">
      <w:bodyDiv w:val="1"/>
      <w:marLeft w:val="0"/>
      <w:marRight w:val="0"/>
      <w:marTop w:val="0"/>
      <w:marBottom w:val="0"/>
      <w:divBdr>
        <w:top w:val="none" w:sz="0" w:space="0" w:color="auto"/>
        <w:left w:val="none" w:sz="0" w:space="0" w:color="auto"/>
        <w:bottom w:val="none" w:sz="0" w:space="0" w:color="auto"/>
        <w:right w:val="none" w:sz="0" w:space="0" w:color="auto"/>
      </w:divBdr>
    </w:div>
    <w:div w:id="468480171">
      <w:bodyDiv w:val="1"/>
      <w:marLeft w:val="0"/>
      <w:marRight w:val="0"/>
      <w:marTop w:val="0"/>
      <w:marBottom w:val="0"/>
      <w:divBdr>
        <w:top w:val="none" w:sz="0" w:space="0" w:color="auto"/>
        <w:left w:val="none" w:sz="0" w:space="0" w:color="auto"/>
        <w:bottom w:val="none" w:sz="0" w:space="0" w:color="auto"/>
        <w:right w:val="none" w:sz="0" w:space="0" w:color="auto"/>
      </w:divBdr>
    </w:div>
    <w:div w:id="469249812">
      <w:bodyDiv w:val="1"/>
      <w:marLeft w:val="0"/>
      <w:marRight w:val="0"/>
      <w:marTop w:val="0"/>
      <w:marBottom w:val="0"/>
      <w:divBdr>
        <w:top w:val="none" w:sz="0" w:space="0" w:color="auto"/>
        <w:left w:val="none" w:sz="0" w:space="0" w:color="auto"/>
        <w:bottom w:val="none" w:sz="0" w:space="0" w:color="auto"/>
        <w:right w:val="none" w:sz="0" w:space="0" w:color="auto"/>
      </w:divBdr>
    </w:div>
    <w:div w:id="472480356">
      <w:bodyDiv w:val="1"/>
      <w:marLeft w:val="0"/>
      <w:marRight w:val="0"/>
      <w:marTop w:val="0"/>
      <w:marBottom w:val="0"/>
      <w:divBdr>
        <w:top w:val="none" w:sz="0" w:space="0" w:color="auto"/>
        <w:left w:val="none" w:sz="0" w:space="0" w:color="auto"/>
        <w:bottom w:val="none" w:sz="0" w:space="0" w:color="auto"/>
        <w:right w:val="none" w:sz="0" w:space="0" w:color="auto"/>
      </w:divBdr>
    </w:div>
    <w:div w:id="473137117">
      <w:bodyDiv w:val="1"/>
      <w:marLeft w:val="0"/>
      <w:marRight w:val="0"/>
      <w:marTop w:val="0"/>
      <w:marBottom w:val="0"/>
      <w:divBdr>
        <w:top w:val="none" w:sz="0" w:space="0" w:color="auto"/>
        <w:left w:val="none" w:sz="0" w:space="0" w:color="auto"/>
        <w:bottom w:val="none" w:sz="0" w:space="0" w:color="auto"/>
        <w:right w:val="none" w:sz="0" w:space="0" w:color="auto"/>
      </w:divBdr>
    </w:div>
    <w:div w:id="479658081">
      <w:bodyDiv w:val="1"/>
      <w:marLeft w:val="0"/>
      <w:marRight w:val="0"/>
      <w:marTop w:val="0"/>
      <w:marBottom w:val="0"/>
      <w:divBdr>
        <w:top w:val="none" w:sz="0" w:space="0" w:color="auto"/>
        <w:left w:val="none" w:sz="0" w:space="0" w:color="auto"/>
        <w:bottom w:val="none" w:sz="0" w:space="0" w:color="auto"/>
        <w:right w:val="none" w:sz="0" w:space="0" w:color="auto"/>
      </w:divBdr>
    </w:div>
    <w:div w:id="487592806">
      <w:bodyDiv w:val="1"/>
      <w:marLeft w:val="0"/>
      <w:marRight w:val="0"/>
      <w:marTop w:val="0"/>
      <w:marBottom w:val="0"/>
      <w:divBdr>
        <w:top w:val="none" w:sz="0" w:space="0" w:color="auto"/>
        <w:left w:val="none" w:sz="0" w:space="0" w:color="auto"/>
        <w:bottom w:val="none" w:sz="0" w:space="0" w:color="auto"/>
        <w:right w:val="none" w:sz="0" w:space="0" w:color="auto"/>
      </w:divBdr>
    </w:div>
    <w:div w:id="488595969">
      <w:bodyDiv w:val="1"/>
      <w:marLeft w:val="0"/>
      <w:marRight w:val="0"/>
      <w:marTop w:val="0"/>
      <w:marBottom w:val="0"/>
      <w:divBdr>
        <w:top w:val="none" w:sz="0" w:space="0" w:color="auto"/>
        <w:left w:val="none" w:sz="0" w:space="0" w:color="auto"/>
        <w:bottom w:val="none" w:sz="0" w:space="0" w:color="auto"/>
        <w:right w:val="none" w:sz="0" w:space="0" w:color="auto"/>
      </w:divBdr>
    </w:div>
    <w:div w:id="502286339">
      <w:bodyDiv w:val="1"/>
      <w:marLeft w:val="0"/>
      <w:marRight w:val="0"/>
      <w:marTop w:val="0"/>
      <w:marBottom w:val="0"/>
      <w:divBdr>
        <w:top w:val="none" w:sz="0" w:space="0" w:color="auto"/>
        <w:left w:val="none" w:sz="0" w:space="0" w:color="auto"/>
        <w:bottom w:val="none" w:sz="0" w:space="0" w:color="auto"/>
        <w:right w:val="none" w:sz="0" w:space="0" w:color="auto"/>
      </w:divBdr>
    </w:div>
    <w:div w:id="509758379">
      <w:bodyDiv w:val="1"/>
      <w:marLeft w:val="0"/>
      <w:marRight w:val="0"/>
      <w:marTop w:val="0"/>
      <w:marBottom w:val="0"/>
      <w:divBdr>
        <w:top w:val="none" w:sz="0" w:space="0" w:color="auto"/>
        <w:left w:val="none" w:sz="0" w:space="0" w:color="auto"/>
        <w:bottom w:val="none" w:sz="0" w:space="0" w:color="auto"/>
        <w:right w:val="none" w:sz="0" w:space="0" w:color="auto"/>
      </w:divBdr>
    </w:div>
    <w:div w:id="511189283">
      <w:bodyDiv w:val="1"/>
      <w:marLeft w:val="0"/>
      <w:marRight w:val="0"/>
      <w:marTop w:val="0"/>
      <w:marBottom w:val="0"/>
      <w:divBdr>
        <w:top w:val="none" w:sz="0" w:space="0" w:color="auto"/>
        <w:left w:val="none" w:sz="0" w:space="0" w:color="auto"/>
        <w:bottom w:val="none" w:sz="0" w:space="0" w:color="auto"/>
        <w:right w:val="none" w:sz="0" w:space="0" w:color="auto"/>
      </w:divBdr>
    </w:div>
    <w:div w:id="521095495">
      <w:bodyDiv w:val="1"/>
      <w:marLeft w:val="0"/>
      <w:marRight w:val="0"/>
      <w:marTop w:val="0"/>
      <w:marBottom w:val="0"/>
      <w:divBdr>
        <w:top w:val="none" w:sz="0" w:space="0" w:color="auto"/>
        <w:left w:val="none" w:sz="0" w:space="0" w:color="auto"/>
        <w:bottom w:val="none" w:sz="0" w:space="0" w:color="auto"/>
        <w:right w:val="none" w:sz="0" w:space="0" w:color="auto"/>
      </w:divBdr>
    </w:div>
    <w:div w:id="522520090">
      <w:bodyDiv w:val="1"/>
      <w:marLeft w:val="0"/>
      <w:marRight w:val="0"/>
      <w:marTop w:val="0"/>
      <w:marBottom w:val="0"/>
      <w:divBdr>
        <w:top w:val="none" w:sz="0" w:space="0" w:color="auto"/>
        <w:left w:val="none" w:sz="0" w:space="0" w:color="auto"/>
        <w:bottom w:val="none" w:sz="0" w:space="0" w:color="auto"/>
        <w:right w:val="none" w:sz="0" w:space="0" w:color="auto"/>
      </w:divBdr>
    </w:div>
    <w:div w:id="530530854">
      <w:bodyDiv w:val="1"/>
      <w:marLeft w:val="0"/>
      <w:marRight w:val="0"/>
      <w:marTop w:val="0"/>
      <w:marBottom w:val="0"/>
      <w:divBdr>
        <w:top w:val="none" w:sz="0" w:space="0" w:color="auto"/>
        <w:left w:val="none" w:sz="0" w:space="0" w:color="auto"/>
        <w:bottom w:val="none" w:sz="0" w:space="0" w:color="auto"/>
        <w:right w:val="none" w:sz="0" w:space="0" w:color="auto"/>
      </w:divBdr>
    </w:div>
    <w:div w:id="537402611">
      <w:bodyDiv w:val="1"/>
      <w:marLeft w:val="0"/>
      <w:marRight w:val="0"/>
      <w:marTop w:val="0"/>
      <w:marBottom w:val="0"/>
      <w:divBdr>
        <w:top w:val="none" w:sz="0" w:space="0" w:color="auto"/>
        <w:left w:val="none" w:sz="0" w:space="0" w:color="auto"/>
        <w:bottom w:val="none" w:sz="0" w:space="0" w:color="auto"/>
        <w:right w:val="none" w:sz="0" w:space="0" w:color="auto"/>
      </w:divBdr>
    </w:div>
    <w:div w:id="544802797">
      <w:bodyDiv w:val="1"/>
      <w:marLeft w:val="0"/>
      <w:marRight w:val="0"/>
      <w:marTop w:val="0"/>
      <w:marBottom w:val="0"/>
      <w:divBdr>
        <w:top w:val="none" w:sz="0" w:space="0" w:color="auto"/>
        <w:left w:val="none" w:sz="0" w:space="0" w:color="auto"/>
        <w:bottom w:val="none" w:sz="0" w:space="0" w:color="auto"/>
        <w:right w:val="none" w:sz="0" w:space="0" w:color="auto"/>
      </w:divBdr>
    </w:div>
    <w:div w:id="553584154">
      <w:bodyDiv w:val="1"/>
      <w:marLeft w:val="0"/>
      <w:marRight w:val="0"/>
      <w:marTop w:val="0"/>
      <w:marBottom w:val="0"/>
      <w:divBdr>
        <w:top w:val="none" w:sz="0" w:space="0" w:color="auto"/>
        <w:left w:val="none" w:sz="0" w:space="0" w:color="auto"/>
        <w:bottom w:val="none" w:sz="0" w:space="0" w:color="auto"/>
        <w:right w:val="none" w:sz="0" w:space="0" w:color="auto"/>
      </w:divBdr>
    </w:div>
    <w:div w:id="564073824">
      <w:bodyDiv w:val="1"/>
      <w:marLeft w:val="0"/>
      <w:marRight w:val="0"/>
      <w:marTop w:val="0"/>
      <w:marBottom w:val="0"/>
      <w:divBdr>
        <w:top w:val="none" w:sz="0" w:space="0" w:color="auto"/>
        <w:left w:val="none" w:sz="0" w:space="0" w:color="auto"/>
        <w:bottom w:val="none" w:sz="0" w:space="0" w:color="auto"/>
        <w:right w:val="none" w:sz="0" w:space="0" w:color="auto"/>
      </w:divBdr>
    </w:div>
    <w:div w:id="569192211">
      <w:bodyDiv w:val="1"/>
      <w:marLeft w:val="0"/>
      <w:marRight w:val="0"/>
      <w:marTop w:val="0"/>
      <w:marBottom w:val="0"/>
      <w:divBdr>
        <w:top w:val="none" w:sz="0" w:space="0" w:color="auto"/>
        <w:left w:val="none" w:sz="0" w:space="0" w:color="auto"/>
        <w:bottom w:val="none" w:sz="0" w:space="0" w:color="auto"/>
        <w:right w:val="none" w:sz="0" w:space="0" w:color="auto"/>
      </w:divBdr>
    </w:div>
    <w:div w:id="570044913">
      <w:bodyDiv w:val="1"/>
      <w:marLeft w:val="0"/>
      <w:marRight w:val="0"/>
      <w:marTop w:val="0"/>
      <w:marBottom w:val="0"/>
      <w:divBdr>
        <w:top w:val="none" w:sz="0" w:space="0" w:color="auto"/>
        <w:left w:val="none" w:sz="0" w:space="0" w:color="auto"/>
        <w:bottom w:val="none" w:sz="0" w:space="0" w:color="auto"/>
        <w:right w:val="none" w:sz="0" w:space="0" w:color="auto"/>
      </w:divBdr>
    </w:div>
    <w:div w:id="570316250">
      <w:bodyDiv w:val="1"/>
      <w:marLeft w:val="0"/>
      <w:marRight w:val="0"/>
      <w:marTop w:val="0"/>
      <w:marBottom w:val="0"/>
      <w:divBdr>
        <w:top w:val="none" w:sz="0" w:space="0" w:color="auto"/>
        <w:left w:val="none" w:sz="0" w:space="0" w:color="auto"/>
        <w:bottom w:val="none" w:sz="0" w:space="0" w:color="auto"/>
        <w:right w:val="none" w:sz="0" w:space="0" w:color="auto"/>
      </w:divBdr>
    </w:div>
    <w:div w:id="574361723">
      <w:bodyDiv w:val="1"/>
      <w:marLeft w:val="0"/>
      <w:marRight w:val="0"/>
      <w:marTop w:val="0"/>
      <w:marBottom w:val="0"/>
      <w:divBdr>
        <w:top w:val="none" w:sz="0" w:space="0" w:color="auto"/>
        <w:left w:val="none" w:sz="0" w:space="0" w:color="auto"/>
        <w:bottom w:val="none" w:sz="0" w:space="0" w:color="auto"/>
        <w:right w:val="none" w:sz="0" w:space="0" w:color="auto"/>
      </w:divBdr>
    </w:div>
    <w:div w:id="577441658">
      <w:bodyDiv w:val="1"/>
      <w:marLeft w:val="0"/>
      <w:marRight w:val="0"/>
      <w:marTop w:val="0"/>
      <w:marBottom w:val="0"/>
      <w:divBdr>
        <w:top w:val="none" w:sz="0" w:space="0" w:color="auto"/>
        <w:left w:val="none" w:sz="0" w:space="0" w:color="auto"/>
        <w:bottom w:val="none" w:sz="0" w:space="0" w:color="auto"/>
        <w:right w:val="none" w:sz="0" w:space="0" w:color="auto"/>
      </w:divBdr>
    </w:div>
    <w:div w:id="579297276">
      <w:bodyDiv w:val="1"/>
      <w:marLeft w:val="0"/>
      <w:marRight w:val="0"/>
      <w:marTop w:val="0"/>
      <w:marBottom w:val="0"/>
      <w:divBdr>
        <w:top w:val="none" w:sz="0" w:space="0" w:color="auto"/>
        <w:left w:val="none" w:sz="0" w:space="0" w:color="auto"/>
        <w:bottom w:val="none" w:sz="0" w:space="0" w:color="auto"/>
        <w:right w:val="none" w:sz="0" w:space="0" w:color="auto"/>
      </w:divBdr>
    </w:div>
    <w:div w:id="580213236">
      <w:bodyDiv w:val="1"/>
      <w:marLeft w:val="0"/>
      <w:marRight w:val="0"/>
      <w:marTop w:val="0"/>
      <w:marBottom w:val="0"/>
      <w:divBdr>
        <w:top w:val="none" w:sz="0" w:space="0" w:color="auto"/>
        <w:left w:val="none" w:sz="0" w:space="0" w:color="auto"/>
        <w:bottom w:val="none" w:sz="0" w:space="0" w:color="auto"/>
        <w:right w:val="none" w:sz="0" w:space="0" w:color="auto"/>
      </w:divBdr>
    </w:div>
    <w:div w:id="587276230">
      <w:bodyDiv w:val="1"/>
      <w:marLeft w:val="0"/>
      <w:marRight w:val="0"/>
      <w:marTop w:val="0"/>
      <w:marBottom w:val="0"/>
      <w:divBdr>
        <w:top w:val="none" w:sz="0" w:space="0" w:color="auto"/>
        <w:left w:val="none" w:sz="0" w:space="0" w:color="auto"/>
        <w:bottom w:val="none" w:sz="0" w:space="0" w:color="auto"/>
        <w:right w:val="none" w:sz="0" w:space="0" w:color="auto"/>
      </w:divBdr>
    </w:div>
    <w:div w:id="592082958">
      <w:bodyDiv w:val="1"/>
      <w:marLeft w:val="0"/>
      <w:marRight w:val="0"/>
      <w:marTop w:val="0"/>
      <w:marBottom w:val="0"/>
      <w:divBdr>
        <w:top w:val="none" w:sz="0" w:space="0" w:color="auto"/>
        <w:left w:val="none" w:sz="0" w:space="0" w:color="auto"/>
        <w:bottom w:val="none" w:sz="0" w:space="0" w:color="auto"/>
        <w:right w:val="none" w:sz="0" w:space="0" w:color="auto"/>
      </w:divBdr>
    </w:div>
    <w:div w:id="595594567">
      <w:bodyDiv w:val="1"/>
      <w:marLeft w:val="0"/>
      <w:marRight w:val="0"/>
      <w:marTop w:val="0"/>
      <w:marBottom w:val="0"/>
      <w:divBdr>
        <w:top w:val="none" w:sz="0" w:space="0" w:color="auto"/>
        <w:left w:val="none" w:sz="0" w:space="0" w:color="auto"/>
        <w:bottom w:val="none" w:sz="0" w:space="0" w:color="auto"/>
        <w:right w:val="none" w:sz="0" w:space="0" w:color="auto"/>
      </w:divBdr>
    </w:div>
    <w:div w:id="598563164">
      <w:bodyDiv w:val="1"/>
      <w:marLeft w:val="0"/>
      <w:marRight w:val="0"/>
      <w:marTop w:val="0"/>
      <w:marBottom w:val="0"/>
      <w:divBdr>
        <w:top w:val="none" w:sz="0" w:space="0" w:color="auto"/>
        <w:left w:val="none" w:sz="0" w:space="0" w:color="auto"/>
        <w:bottom w:val="none" w:sz="0" w:space="0" w:color="auto"/>
        <w:right w:val="none" w:sz="0" w:space="0" w:color="auto"/>
      </w:divBdr>
    </w:div>
    <w:div w:id="602149875">
      <w:bodyDiv w:val="1"/>
      <w:marLeft w:val="0"/>
      <w:marRight w:val="0"/>
      <w:marTop w:val="0"/>
      <w:marBottom w:val="0"/>
      <w:divBdr>
        <w:top w:val="none" w:sz="0" w:space="0" w:color="auto"/>
        <w:left w:val="none" w:sz="0" w:space="0" w:color="auto"/>
        <w:bottom w:val="none" w:sz="0" w:space="0" w:color="auto"/>
        <w:right w:val="none" w:sz="0" w:space="0" w:color="auto"/>
      </w:divBdr>
    </w:div>
    <w:div w:id="603146836">
      <w:bodyDiv w:val="1"/>
      <w:marLeft w:val="0"/>
      <w:marRight w:val="0"/>
      <w:marTop w:val="0"/>
      <w:marBottom w:val="0"/>
      <w:divBdr>
        <w:top w:val="none" w:sz="0" w:space="0" w:color="auto"/>
        <w:left w:val="none" w:sz="0" w:space="0" w:color="auto"/>
        <w:bottom w:val="none" w:sz="0" w:space="0" w:color="auto"/>
        <w:right w:val="none" w:sz="0" w:space="0" w:color="auto"/>
      </w:divBdr>
    </w:div>
    <w:div w:id="611864262">
      <w:bodyDiv w:val="1"/>
      <w:marLeft w:val="0"/>
      <w:marRight w:val="0"/>
      <w:marTop w:val="0"/>
      <w:marBottom w:val="0"/>
      <w:divBdr>
        <w:top w:val="none" w:sz="0" w:space="0" w:color="auto"/>
        <w:left w:val="none" w:sz="0" w:space="0" w:color="auto"/>
        <w:bottom w:val="none" w:sz="0" w:space="0" w:color="auto"/>
        <w:right w:val="none" w:sz="0" w:space="0" w:color="auto"/>
      </w:divBdr>
    </w:div>
    <w:div w:id="613370402">
      <w:bodyDiv w:val="1"/>
      <w:marLeft w:val="0"/>
      <w:marRight w:val="0"/>
      <w:marTop w:val="0"/>
      <w:marBottom w:val="0"/>
      <w:divBdr>
        <w:top w:val="none" w:sz="0" w:space="0" w:color="auto"/>
        <w:left w:val="none" w:sz="0" w:space="0" w:color="auto"/>
        <w:bottom w:val="none" w:sz="0" w:space="0" w:color="auto"/>
        <w:right w:val="none" w:sz="0" w:space="0" w:color="auto"/>
      </w:divBdr>
    </w:div>
    <w:div w:id="616180779">
      <w:bodyDiv w:val="1"/>
      <w:marLeft w:val="0"/>
      <w:marRight w:val="0"/>
      <w:marTop w:val="0"/>
      <w:marBottom w:val="0"/>
      <w:divBdr>
        <w:top w:val="none" w:sz="0" w:space="0" w:color="auto"/>
        <w:left w:val="none" w:sz="0" w:space="0" w:color="auto"/>
        <w:bottom w:val="none" w:sz="0" w:space="0" w:color="auto"/>
        <w:right w:val="none" w:sz="0" w:space="0" w:color="auto"/>
      </w:divBdr>
    </w:div>
    <w:div w:id="619844659">
      <w:bodyDiv w:val="1"/>
      <w:marLeft w:val="0"/>
      <w:marRight w:val="0"/>
      <w:marTop w:val="0"/>
      <w:marBottom w:val="0"/>
      <w:divBdr>
        <w:top w:val="none" w:sz="0" w:space="0" w:color="auto"/>
        <w:left w:val="none" w:sz="0" w:space="0" w:color="auto"/>
        <w:bottom w:val="none" w:sz="0" w:space="0" w:color="auto"/>
        <w:right w:val="none" w:sz="0" w:space="0" w:color="auto"/>
      </w:divBdr>
    </w:div>
    <w:div w:id="620115133">
      <w:bodyDiv w:val="1"/>
      <w:marLeft w:val="0"/>
      <w:marRight w:val="0"/>
      <w:marTop w:val="0"/>
      <w:marBottom w:val="0"/>
      <w:divBdr>
        <w:top w:val="none" w:sz="0" w:space="0" w:color="auto"/>
        <w:left w:val="none" w:sz="0" w:space="0" w:color="auto"/>
        <w:bottom w:val="none" w:sz="0" w:space="0" w:color="auto"/>
        <w:right w:val="none" w:sz="0" w:space="0" w:color="auto"/>
      </w:divBdr>
    </w:div>
    <w:div w:id="626863411">
      <w:bodyDiv w:val="1"/>
      <w:marLeft w:val="0"/>
      <w:marRight w:val="0"/>
      <w:marTop w:val="0"/>
      <w:marBottom w:val="0"/>
      <w:divBdr>
        <w:top w:val="none" w:sz="0" w:space="0" w:color="auto"/>
        <w:left w:val="none" w:sz="0" w:space="0" w:color="auto"/>
        <w:bottom w:val="none" w:sz="0" w:space="0" w:color="auto"/>
        <w:right w:val="none" w:sz="0" w:space="0" w:color="auto"/>
      </w:divBdr>
    </w:div>
    <w:div w:id="629089432">
      <w:bodyDiv w:val="1"/>
      <w:marLeft w:val="0"/>
      <w:marRight w:val="0"/>
      <w:marTop w:val="0"/>
      <w:marBottom w:val="0"/>
      <w:divBdr>
        <w:top w:val="none" w:sz="0" w:space="0" w:color="auto"/>
        <w:left w:val="none" w:sz="0" w:space="0" w:color="auto"/>
        <w:bottom w:val="none" w:sz="0" w:space="0" w:color="auto"/>
        <w:right w:val="none" w:sz="0" w:space="0" w:color="auto"/>
      </w:divBdr>
    </w:div>
    <w:div w:id="630016672">
      <w:bodyDiv w:val="1"/>
      <w:marLeft w:val="0"/>
      <w:marRight w:val="0"/>
      <w:marTop w:val="0"/>
      <w:marBottom w:val="0"/>
      <w:divBdr>
        <w:top w:val="none" w:sz="0" w:space="0" w:color="auto"/>
        <w:left w:val="none" w:sz="0" w:space="0" w:color="auto"/>
        <w:bottom w:val="none" w:sz="0" w:space="0" w:color="auto"/>
        <w:right w:val="none" w:sz="0" w:space="0" w:color="auto"/>
      </w:divBdr>
    </w:div>
    <w:div w:id="633868561">
      <w:bodyDiv w:val="1"/>
      <w:marLeft w:val="0"/>
      <w:marRight w:val="0"/>
      <w:marTop w:val="0"/>
      <w:marBottom w:val="0"/>
      <w:divBdr>
        <w:top w:val="none" w:sz="0" w:space="0" w:color="auto"/>
        <w:left w:val="none" w:sz="0" w:space="0" w:color="auto"/>
        <w:bottom w:val="none" w:sz="0" w:space="0" w:color="auto"/>
        <w:right w:val="none" w:sz="0" w:space="0" w:color="auto"/>
      </w:divBdr>
    </w:div>
    <w:div w:id="637762484">
      <w:bodyDiv w:val="1"/>
      <w:marLeft w:val="0"/>
      <w:marRight w:val="0"/>
      <w:marTop w:val="0"/>
      <w:marBottom w:val="0"/>
      <w:divBdr>
        <w:top w:val="none" w:sz="0" w:space="0" w:color="auto"/>
        <w:left w:val="none" w:sz="0" w:space="0" w:color="auto"/>
        <w:bottom w:val="none" w:sz="0" w:space="0" w:color="auto"/>
        <w:right w:val="none" w:sz="0" w:space="0" w:color="auto"/>
      </w:divBdr>
    </w:div>
    <w:div w:id="641078472">
      <w:bodyDiv w:val="1"/>
      <w:marLeft w:val="0"/>
      <w:marRight w:val="0"/>
      <w:marTop w:val="0"/>
      <w:marBottom w:val="0"/>
      <w:divBdr>
        <w:top w:val="none" w:sz="0" w:space="0" w:color="auto"/>
        <w:left w:val="none" w:sz="0" w:space="0" w:color="auto"/>
        <w:bottom w:val="none" w:sz="0" w:space="0" w:color="auto"/>
        <w:right w:val="none" w:sz="0" w:space="0" w:color="auto"/>
      </w:divBdr>
    </w:div>
    <w:div w:id="641543726">
      <w:bodyDiv w:val="1"/>
      <w:marLeft w:val="0"/>
      <w:marRight w:val="0"/>
      <w:marTop w:val="0"/>
      <w:marBottom w:val="0"/>
      <w:divBdr>
        <w:top w:val="none" w:sz="0" w:space="0" w:color="auto"/>
        <w:left w:val="none" w:sz="0" w:space="0" w:color="auto"/>
        <w:bottom w:val="none" w:sz="0" w:space="0" w:color="auto"/>
        <w:right w:val="none" w:sz="0" w:space="0" w:color="auto"/>
      </w:divBdr>
    </w:div>
    <w:div w:id="645935463">
      <w:bodyDiv w:val="1"/>
      <w:marLeft w:val="0"/>
      <w:marRight w:val="0"/>
      <w:marTop w:val="0"/>
      <w:marBottom w:val="0"/>
      <w:divBdr>
        <w:top w:val="none" w:sz="0" w:space="0" w:color="auto"/>
        <w:left w:val="none" w:sz="0" w:space="0" w:color="auto"/>
        <w:bottom w:val="none" w:sz="0" w:space="0" w:color="auto"/>
        <w:right w:val="none" w:sz="0" w:space="0" w:color="auto"/>
      </w:divBdr>
    </w:div>
    <w:div w:id="654458485">
      <w:bodyDiv w:val="1"/>
      <w:marLeft w:val="0"/>
      <w:marRight w:val="0"/>
      <w:marTop w:val="0"/>
      <w:marBottom w:val="0"/>
      <w:divBdr>
        <w:top w:val="none" w:sz="0" w:space="0" w:color="auto"/>
        <w:left w:val="none" w:sz="0" w:space="0" w:color="auto"/>
        <w:bottom w:val="none" w:sz="0" w:space="0" w:color="auto"/>
        <w:right w:val="none" w:sz="0" w:space="0" w:color="auto"/>
      </w:divBdr>
    </w:div>
    <w:div w:id="655500193">
      <w:bodyDiv w:val="1"/>
      <w:marLeft w:val="0"/>
      <w:marRight w:val="0"/>
      <w:marTop w:val="0"/>
      <w:marBottom w:val="0"/>
      <w:divBdr>
        <w:top w:val="none" w:sz="0" w:space="0" w:color="auto"/>
        <w:left w:val="none" w:sz="0" w:space="0" w:color="auto"/>
        <w:bottom w:val="none" w:sz="0" w:space="0" w:color="auto"/>
        <w:right w:val="none" w:sz="0" w:space="0" w:color="auto"/>
      </w:divBdr>
    </w:div>
    <w:div w:id="656688397">
      <w:bodyDiv w:val="1"/>
      <w:marLeft w:val="0"/>
      <w:marRight w:val="0"/>
      <w:marTop w:val="0"/>
      <w:marBottom w:val="0"/>
      <w:divBdr>
        <w:top w:val="none" w:sz="0" w:space="0" w:color="auto"/>
        <w:left w:val="none" w:sz="0" w:space="0" w:color="auto"/>
        <w:bottom w:val="none" w:sz="0" w:space="0" w:color="auto"/>
        <w:right w:val="none" w:sz="0" w:space="0" w:color="auto"/>
      </w:divBdr>
    </w:div>
    <w:div w:id="656805803">
      <w:bodyDiv w:val="1"/>
      <w:marLeft w:val="0"/>
      <w:marRight w:val="0"/>
      <w:marTop w:val="0"/>
      <w:marBottom w:val="0"/>
      <w:divBdr>
        <w:top w:val="none" w:sz="0" w:space="0" w:color="auto"/>
        <w:left w:val="none" w:sz="0" w:space="0" w:color="auto"/>
        <w:bottom w:val="none" w:sz="0" w:space="0" w:color="auto"/>
        <w:right w:val="none" w:sz="0" w:space="0" w:color="auto"/>
      </w:divBdr>
    </w:div>
    <w:div w:id="663362270">
      <w:bodyDiv w:val="1"/>
      <w:marLeft w:val="0"/>
      <w:marRight w:val="0"/>
      <w:marTop w:val="0"/>
      <w:marBottom w:val="0"/>
      <w:divBdr>
        <w:top w:val="none" w:sz="0" w:space="0" w:color="auto"/>
        <w:left w:val="none" w:sz="0" w:space="0" w:color="auto"/>
        <w:bottom w:val="none" w:sz="0" w:space="0" w:color="auto"/>
        <w:right w:val="none" w:sz="0" w:space="0" w:color="auto"/>
      </w:divBdr>
    </w:div>
    <w:div w:id="668022421">
      <w:bodyDiv w:val="1"/>
      <w:marLeft w:val="0"/>
      <w:marRight w:val="0"/>
      <w:marTop w:val="0"/>
      <w:marBottom w:val="0"/>
      <w:divBdr>
        <w:top w:val="none" w:sz="0" w:space="0" w:color="auto"/>
        <w:left w:val="none" w:sz="0" w:space="0" w:color="auto"/>
        <w:bottom w:val="none" w:sz="0" w:space="0" w:color="auto"/>
        <w:right w:val="none" w:sz="0" w:space="0" w:color="auto"/>
      </w:divBdr>
    </w:div>
    <w:div w:id="670374531">
      <w:bodyDiv w:val="1"/>
      <w:marLeft w:val="0"/>
      <w:marRight w:val="0"/>
      <w:marTop w:val="0"/>
      <w:marBottom w:val="0"/>
      <w:divBdr>
        <w:top w:val="none" w:sz="0" w:space="0" w:color="auto"/>
        <w:left w:val="none" w:sz="0" w:space="0" w:color="auto"/>
        <w:bottom w:val="none" w:sz="0" w:space="0" w:color="auto"/>
        <w:right w:val="none" w:sz="0" w:space="0" w:color="auto"/>
      </w:divBdr>
    </w:div>
    <w:div w:id="674108617">
      <w:bodyDiv w:val="1"/>
      <w:marLeft w:val="0"/>
      <w:marRight w:val="0"/>
      <w:marTop w:val="0"/>
      <w:marBottom w:val="0"/>
      <w:divBdr>
        <w:top w:val="none" w:sz="0" w:space="0" w:color="auto"/>
        <w:left w:val="none" w:sz="0" w:space="0" w:color="auto"/>
        <w:bottom w:val="none" w:sz="0" w:space="0" w:color="auto"/>
        <w:right w:val="none" w:sz="0" w:space="0" w:color="auto"/>
      </w:divBdr>
    </w:div>
    <w:div w:id="676924714">
      <w:bodyDiv w:val="1"/>
      <w:marLeft w:val="0"/>
      <w:marRight w:val="0"/>
      <w:marTop w:val="0"/>
      <w:marBottom w:val="0"/>
      <w:divBdr>
        <w:top w:val="none" w:sz="0" w:space="0" w:color="auto"/>
        <w:left w:val="none" w:sz="0" w:space="0" w:color="auto"/>
        <w:bottom w:val="none" w:sz="0" w:space="0" w:color="auto"/>
        <w:right w:val="none" w:sz="0" w:space="0" w:color="auto"/>
      </w:divBdr>
    </w:div>
    <w:div w:id="677461081">
      <w:bodyDiv w:val="1"/>
      <w:marLeft w:val="0"/>
      <w:marRight w:val="0"/>
      <w:marTop w:val="0"/>
      <w:marBottom w:val="0"/>
      <w:divBdr>
        <w:top w:val="none" w:sz="0" w:space="0" w:color="auto"/>
        <w:left w:val="none" w:sz="0" w:space="0" w:color="auto"/>
        <w:bottom w:val="none" w:sz="0" w:space="0" w:color="auto"/>
        <w:right w:val="none" w:sz="0" w:space="0" w:color="auto"/>
      </w:divBdr>
    </w:div>
    <w:div w:id="684752436">
      <w:bodyDiv w:val="1"/>
      <w:marLeft w:val="0"/>
      <w:marRight w:val="0"/>
      <w:marTop w:val="0"/>
      <w:marBottom w:val="0"/>
      <w:divBdr>
        <w:top w:val="none" w:sz="0" w:space="0" w:color="auto"/>
        <w:left w:val="none" w:sz="0" w:space="0" w:color="auto"/>
        <w:bottom w:val="none" w:sz="0" w:space="0" w:color="auto"/>
        <w:right w:val="none" w:sz="0" w:space="0" w:color="auto"/>
      </w:divBdr>
    </w:div>
    <w:div w:id="690108575">
      <w:bodyDiv w:val="1"/>
      <w:marLeft w:val="0"/>
      <w:marRight w:val="0"/>
      <w:marTop w:val="0"/>
      <w:marBottom w:val="0"/>
      <w:divBdr>
        <w:top w:val="none" w:sz="0" w:space="0" w:color="auto"/>
        <w:left w:val="none" w:sz="0" w:space="0" w:color="auto"/>
        <w:bottom w:val="none" w:sz="0" w:space="0" w:color="auto"/>
        <w:right w:val="none" w:sz="0" w:space="0" w:color="auto"/>
      </w:divBdr>
    </w:div>
    <w:div w:id="693965725">
      <w:bodyDiv w:val="1"/>
      <w:marLeft w:val="0"/>
      <w:marRight w:val="0"/>
      <w:marTop w:val="0"/>
      <w:marBottom w:val="0"/>
      <w:divBdr>
        <w:top w:val="none" w:sz="0" w:space="0" w:color="auto"/>
        <w:left w:val="none" w:sz="0" w:space="0" w:color="auto"/>
        <w:bottom w:val="none" w:sz="0" w:space="0" w:color="auto"/>
        <w:right w:val="none" w:sz="0" w:space="0" w:color="auto"/>
      </w:divBdr>
    </w:div>
    <w:div w:id="695932924">
      <w:bodyDiv w:val="1"/>
      <w:marLeft w:val="0"/>
      <w:marRight w:val="0"/>
      <w:marTop w:val="0"/>
      <w:marBottom w:val="0"/>
      <w:divBdr>
        <w:top w:val="none" w:sz="0" w:space="0" w:color="auto"/>
        <w:left w:val="none" w:sz="0" w:space="0" w:color="auto"/>
        <w:bottom w:val="none" w:sz="0" w:space="0" w:color="auto"/>
        <w:right w:val="none" w:sz="0" w:space="0" w:color="auto"/>
      </w:divBdr>
    </w:div>
    <w:div w:id="705642475">
      <w:bodyDiv w:val="1"/>
      <w:marLeft w:val="0"/>
      <w:marRight w:val="0"/>
      <w:marTop w:val="0"/>
      <w:marBottom w:val="0"/>
      <w:divBdr>
        <w:top w:val="none" w:sz="0" w:space="0" w:color="auto"/>
        <w:left w:val="none" w:sz="0" w:space="0" w:color="auto"/>
        <w:bottom w:val="none" w:sz="0" w:space="0" w:color="auto"/>
        <w:right w:val="none" w:sz="0" w:space="0" w:color="auto"/>
      </w:divBdr>
    </w:div>
    <w:div w:id="711734319">
      <w:bodyDiv w:val="1"/>
      <w:marLeft w:val="0"/>
      <w:marRight w:val="0"/>
      <w:marTop w:val="0"/>
      <w:marBottom w:val="0"/>
      <w:divBdr>
        <w:top w:val="none" w:sz="0" w:space="0" w:color="auto"/>
        <w:left w:val="none" w:sz="0" w:space="0" w:color="auto"/>
        <w:bottom w:val="none" w:sz="0" w:space="0" w:color="auto"/>
        <w:right w:val="none" w:sz="0" w:space="0" w:color="auto"/>
      </w:divBdr>
    </w:div>
    <w:div w:id="714623395">
      <w:bodyDiv w:val="1"/>
      <w:marLeft w:val="0"/>
      <w:marRight w:val="0"/>
      <w:marTop w:val="0"/>
      <w:marBottom w:val="0"/>
      <w:divBdr>
        <w:top w:val="none" w:sz="0" w:space="0" w:color="auto"/>
        <w:left w:val="none" w:sz="0" w:space="0" w:color="auto"/>
        <w:bottom w:val="none" w:sz="0" w:space="0" w:color="auto"/>
        <w:right w:val="none" w:sz="0" w:space="0" w:color="auto"/>
      </w:divBdr>
    </w:div>
    <w:div w:id="716198284">
      <w:bodyDiv w:val="1"/>
      <w:marLeft w:val="0"/>
      <w:marRight w:val="0"/>
      <w:marTop w:val="0"/>
      <w:marBottom w:val="0"/>
      <w:divBdr>
        <w:top w:val="none" w:sz="0" w:space="0" w:color="auto"/>
        <w:left w:val="none" w:sz="0" w:space="0" w:color="auto"/>
        <w:bottom w:val="none" w:sz="0" w:space="0" w:color="auto"/>
        <w:right w:val="none" w:sz="0" w:space="0" w:color="auto"/>
      </w:divBdr>
    </w:div>
    <w:div w:id="717363391">
      <w:bodyDiv w:val="1"/>
      <w:marLeft w:val="0"/>
      <w:marRight w:val="0"/>
      <w:marTop w:val="0"/>
      <w:marBottom w:val="0"/>
      <w:divBdr>
        <w:top w:val="none" w:sz="0" w:space="0" w:color="auto"/>
        <w:left w:val="none" w:sz="0" w:space="0" w:color="auto"/>
        <w:bottom w:val="none" w:sz="0" w:space="0" w:color="auto"/>
        <w:right w:val="none" w:sz="0" w:space="0" w:color="auto"/>
      </w:divBdr>
    </w:div>
    <w:div w:id="721564012">
      <w:bodyDiv w:val="1"/>
      <w:marLeft w:val="0"/>
      <w:marRight w:val="0"/>
      <w:marTop w:val="0"/>
      <w:marBottom w:val="0"/>
      <w:divBdr>
        <w:top w:val="none" w:sz="0" w:space="0" w:color="auto"/>
        <w:left w:val="none" w:sz="0" w:space="0" w:color="auto"/>
        <w:bottom w:val="none" w:sz="0" w:space="0" w:color="auto"/>
        <w:right w:val="none" w:sz="0" w:space="0" w:color="auto"/>
      </w:divBdr>
    </w:div>
    <w:div w:id="722603415">
      <w:bodyDiv w:val="1"/>
      <w:marLeft w:val="0"/>
      <w:marRight w:val="0"/>
      <w:marTop w:val="0"/>
      <w:marBottom w:val="0"/>
      <w:divBdr>
        <w:top w:val="none" w:sz="0" w:space="0" w:color="auto"/>
        <w:left w:val="none" w:sz="0" w:space="0" w:color="auto"/>
        <w:bottom w:val="none" w:sz="0" w:space="0" w:color="auto"/>
        <w:right w:val="none" w:sz="0" w:space="0" w:color="auto"/>
      </w:divBdr>
    </w:div>
    <w:div w:id="726758351">
      <w:bodyDiv w:val="1"/>
      <w:marLeft w:val="0"/>
      <w:marRight w:val="0"/>
      <w:marTop w:val="0"/>
      <w:marBottom w:val="0"/>
      <w:divBdr>
        <w:top w:val="none" w:sz="0" w:space="0" w:color="auto"/>
        <w:left w:val="none" w:sz="0" w:space="0" w:color="auto"/>
        <w:bottom w:val="none" w:sz="0" w:space="0" w:color="auto"/>
        <w:right w:val="none" w:sz="0" w:space="0" w:color="auto"/>
      </w:divBdr>
    </w:div>
    <w:div w:id="726999962">
      <w:bodyDiv w:val="1"/>
      <w:marLeft w:val="0"/>
      <w:marRight w:val="0"/>
      <w:marTop w:val="0"/>
      <w:marBottom w:val="0"/>
      <w:divBdr>
        <w:top w:val="none" w:sz="0" w:space="0" w:color="auto"/>
        <w:left w:val="none" w:sz="0" w:space="0" w:color="auto"/>
        <w:bottom w:val="none" w:sz="0" w:space="0" w:color="auto"/>
        <w:right w:val="none" w:sz="0" w:space="0" w:color="auto"/>
      </w:divBdr>
    </w:div>
    <w:div w:id="727339940">
      <w:bodyDiv w:val="1"/>
      <w:marLeft w:val="0"/>
      <w:marRight w:val="0"/>
      <w:marTop w:val="0"/>
      <w:marBottom w:val="0"/>
      <w:divBdr>
        <w:top w:val="none" w:sz="0" w:space="0" w:color="auto"/>
        <w:left w:val="none" w:sz="0" w:space="0" w:color="auto"/>
        <w:bottom w:val="none" w:sz="0" w:space="0" w:color="auto"/>
        <w:right w:val="none" w:sz="0" w:space="0" w:color="auto"/>
      </w:divBdr>
    </w:div>
    <w:div w:id="729574100">
      <w:bodyDiv w:val="1"/>
      <w:marLeft w:val="0"/>
      <w:marRight w:val="0"/>
      <w:marTop w:val="0"/>
      <w:marBottom w:val="0"/>
      <w:divBdr>
        <w:top w:val="none" w:sz="0" w:space="0" w:color="auto"/>
        <w:left w:val="none" w:sz="0" w:space="0" w:color="auto"/>
        <w:bottom w:val="none" w:sz="0" w:space="0" w:color="auto"/>
        <w:right w:val="none" w:sz="0" w:space="0" w:color="auto"/>
      </w:divBdr>
    </w:div>
    <w:div w:id="731852982">
      <w:bodyDiv w:val="1"/>
      <w:marLeft w:val="0"/>
      <w:marRight w:val="0"/>
      <w:marTop w:val="0"/>
      <w:marBottom w:val="0"/>
      <w:divBdr>
        <w:top w:val="none" w:sz="0" w:space="0" w:color="auto"/>
        <w:left w:val="none" w:sz="0" w:space="0" w:color="auto"/>
        <w:bottom w:val="none" w:sz="0" w:space="0" w:color="auto"/>
        <w:right w:val="none" w:sz="0" w:space="0" w:color="auto"/>
      </w:divBdr>
    </w:div>
    <w:div w:id="733746688">
      <w:bodyDiv w:val="1"/>
      <w:marLeft w:val="0"/>
      <w:marRight w:val="0"/>
      <w:marTop w:val="0"/>
      <w:marBottom w:val="0"/>
      <w:divBdr>
        <w:top w:val="none" w:sz="0" w:space="0" w:color="auto"/>
        <w:left w:val="none" w:sz="0" w:space="0" w:color="auto"/>
        <w:bottom w:val="none" w:sz="0" w:space="0" w:color="auto"/>
        <w:right w:val="none" w:sz="0" w:space="0" w:color="auto"/>
      </w:divBdr>
    </w:div>
    <w:div w:id="737020344">
      <w:bodyDiv w:val="1"/>
      <w:marLeft w:val="0"/>
      <w:marRight w:val="0"/>
      <w:marTop w:val="0"/>
      <w:marBottom w:val="0"/>
      <w:divBdr>
        <w:top w:val="none" w:sz="0" w:space="0" w:color="auto"/>
        <w:left w:val="none" w:sz="0" w:space="0" w:color="auto"/>
        <w:bottom w:val="none" w:sz="0" w:space="0" w:color="auto"/>
        <w:right w:val="none" w:sz="0" w:space="0" w:color="auto"/>
      </w:divBdr>
    </w:div>
    <w:div w:id="739866563">
      <w:bodyDiv w:val="1"/>
      <w:marLeft w:val="0"/>
      <w:marRight w:val="0"/>
      <w:marTop w:val="0"/>
      <w:marBottom w:val="0"/>
      <w:divBdr>
        <w:top w:val="none" w:sz="0" w:space="0" w:color="auto"/>
        <w:left w:val="none" w:sz="0" w:space="0" w:color="auto"/>
        <w:bottom w:val="none" w:sz="0" w:space="0" w:color="auto"/>
        <w:right w:val="none" w:sz="0" w:space="0" w:color="auto"/>
      </w:divBdr>
    </w:div>
    <w:div w:id="741370146">
      <w:bodyDiv w:val="1"/>
      <w:marLeft w:val="0"/>
      <w:marRight w:val="0"/>
      <w:marTop w:val="0"/>
      <w:marBottom w:val="0"/>
      <w:divBdr>
        <w:top w:val="none" w:sz="0" w:space="0" w:color="auto"/>
        <w:left w:val="none" w:sz="0" w:space="0" w:color="auto"/>
        <w:bottom w:val="none" w:sz="0" w:space="0" w:color="auto"/>
        <w:right w:val="none" w:sz="0" w:space="0" w:color="auto"/>
      </w:divBdr>
    </w:div>
    <w:div w:id="743184248">
      <w:bodyDiv w:val="1"/>
      <w:marLeft w:val="0"/>
      <w:marRight w:val="0"/>
      <w:marTop w:val="0"/>
      <w:marBottom w:val="0"/>
      <w:divBdr>
        <w:top w:val="none" w:sz="0" w:space="0" w:color="auto"/>
        <w:left w:val="none" w:sz="0" w:space="0" w:color="auto"/>
        <w:bottom w:val="none" w:sz="0" w:space="0" w:color="auto"/>
        <w:right w:val="none" w:sz="0" w:space="0" w:color="auto"/>
      </w:divBdr>
    </w:div>
    <w:div w:id="747114950">
      <w:bodyDiv w:val="1"/>
      <w:marLeft w:val="0"/>
      <w:marRight w:val="0"/>
      <w:marTop w:val="0"/>
      <w:marBottom w:val="0"/>
      <w:divBdr>
        <w:top w:val="none" w:sz="0" w:space="0" w:color="auto"/>
        <w:left w:val="none" w:sz="0" w:space="0" w:color="auto"/>
        <w:bottom w:val="none" w:sz="0" w:space="0" w:color="auto"/>
        <w:right w:val="none" w:sz="0" w:space="0" w:color="auto"/>
      </w:divBdr>
    </w:div>
    <w:div w:id="748159126">
      <w:bodyDiv w:val="1"/>
      <w:marLeft w:val="0"/>
      <w:marRight w:val="0"/>
      <w:marTop w:val="0"/>
      <w:marBottom w:val="0"/>
      <w:divBdr>
        <w:top w:val="none" w:sz="0" w:space="0" w:color="auto"/>
        <w:left w:val="none" w:sz="0" w:space="0" w:color="auto"/>
        <w:bottom w:val="none" w:sz="0" w:space="0" w:color="auto"/>
        <w:right w:val="none" w:sz="0" w:space="0" w:color="auto"/>
      </w:divBdr>
    </w:div>
    <w:div w:id="751315085">
      <w:bodyDiv w:val="1"/>
      <w:marLeft w:val="0"/>
      <w:marRight w:val="0"/>
      <w:marTop w:val="0"/>
      <w:marBottom w:val="0"/>
      <w:divBdr>
        <w:top w:val="none" w:sz="0" w:space="0" w:color="auto"/>
        <w:left w:val="none" w:sz="0" w:space="0" w:color="auto"/>
        <w:bottom w:val="none" w:sz="0" w:space="0" w:color="auto"/>
        <w:right w:val="none" w:sz="0" w:space="0" w:color="auto"/>
      </w:divBdr>
    </w:div>
    <w:div w:id="760026216">
      <w:bodyDiv w:val="1"/>
      <w:marLeft w:val="0"/>
      <w:marRight w:val="0"/>
      <w:marTop w:val="0"/>
      <w:marBottom w:val="0"/>
      <w:divBdr>
        <w:top w:val="none" w:sz="0" w:space="0" w:color="auto"/>
        <w:left w:val="none" w:sz="0" w:space="0" w:color="auto"/>
        <w:bottom w:val="none" w:sz="0" w:space="0" w:color="auto"/>
        <w:right w:val="none" w:sz="0" w:space="0" w:color="auto"/>
      </w:divBdr>
    </w:div>
    <w:div w:id="769856501">
      <w:bodyDiv w:val="1"/>
      <w:marLeft w:val="0"/>
      <w:marRight w:val="0"/>
      <w:marTop w:val="0"/>
      <w:marBottom w:val="0"/>
      <w:divBdr>
        <w:top w:val="none" w:sz="0" w:space="0" w:color="auto"/>
        <w:left w:val="none" w:sz="0" w:space="0" w:color="auto"/>
        <w:bottom w:val="none" w:sz="0" w:space="0" w:color="auto"/>
        <w:right w:val="none" w:sz="0" w:space="0" w:color="auto"/>
      </w:divBdr>
    </w:div>
    <w:div w:id="771626831">
      <w:bodyDiv w:val="1"/>
      <w:marLeft w:val="0"/>
      <w:marRight w:val="0"/>
      <w:marTop w:val="0"/>
      <w:marBottom w:val="0"/>
      <w:divBdr>
        <w:top w:val="none" w:sz="0" w:space="0" w:color="auto"/>
        <w:left w:val="none" w:sz="0" w:space="0" w:color="auto"/>
        <w:bottom w:val="none" w:sz="0" w:space="0" w:color="auto"/>
        <w:right w:val="none" w:sz="0" w:space="0" w:color="auto"/>
      </w:divBdr>
    </w:div>
    <w:div w:id="772021038">
      <w:bodyDiv w:val="1"/>
      <w:marLeft w:val="0"/>
      <w:marRight w:val="0"/>
      <w:marTop w:val="0"/>
      <w:marBottom w:val="0"/>
      <w:divBdr>
        <w:top w:val="none" w:sz="0" w:space="0" w:color="auto"/>
        <w:left w:val="none" w:sz="0" w:space="0" w:color="auto"/>
        <w:bottom w:val="none" w:sz="0" w:space="0" w:color="auto"/>
        <w:right w:val="none" w:sz="0" w:space="0" w:color="auto"/>
      </w:divBdr>
    </w:div>
    <w:div w:id="776562815">
      <w:bodyDiv w:val="1"/>
      <w:marLeft w:val="0"/>
      <w:marRight w:val="0"/>
      <w:marTop w:val="0"/>
      <w:marBottom w:val="0"/>
      <w:divBdr>
        <w:top w:val="none" w:sz="0" w:space="0" w:color="auto"/>
        <w:left w:val="none" w:sz="0" w:space="0" w:color="auto"/>
        <w:bottom w:val="none" w:sz="0" w:space="0" w:color="auto"/>
        <w:right w:val="none" w:sz="0" w:space="0" w:color="auto"/>
      </w:divBdr>
    </w:div>
    <w:div w:id="780300149">
      <w:bodyDiv w:val="1"/>
      <w:marLeft w:val="0"/>
      <w:marRight w:val="0"/>
      <w:marTop w:val="0"/>
      <w:marBottom w:val="0"/>
      <w:divBdr>
        <w:top w:val="none" w:sz="0" w:space="0" w:color="auto"/>
        <w:left w:val="none" w:sz="0" w:space="0" w:color="auto"/>
        <w:bottom w:val="none" w:sz="0" w:space="0" w:color="auto"/>
        <w:right w:val="none" w:sz="0" w:space="0" w:color="auto"/>
      </w:divBdr>
    </w:div>
    <w:div w:id="782698454">
      <w:bodyDiv w:val="1"/>
      <w:marLeft w:val="0"/>
      <w:marRight w:val="0"/>
      <w:marTop w:val="0"/>
      <w:marBottom w:val="0"/>
      <w:divBdr>
        <w:top w:val="none" w:sz="0" w:space="0" w:color="auto"/>
        <w:left w:val="none" w:sz="0" w:space="0" w:color="auto"/>
        <w:bottom w:val="none" w:sz="0" w:space="0" w:color="auto"/>
        <w:right w:val="none" w:sz="0" w:space="0" w:color="auto"/>
      </w:divBdr>
    </w:div>
    <w:div w:id="782765898">
      <w:bodyDiv w:val="1"/>
      <w:marLeft w:val="0"/>
      <w:marRight w:val="0"/>
      <w:marTop w:val="0"/>
      <w:marBottom w:val="0"/>
      <w:divBdr>
        <w:top w:val="none" w:sz="0" w:space="0" w:color="auto"/>
        <w:left w:val="none" w:sz="0" w:space="0" w:color="auto"/>
        <w:bottom w:val="none" w:sz="0" w:space="0" w:color="auto"/>
        <w:right w:val="none" w:sz="0" w:space="0" w:color="auto"/>
      </w:divBdr>
    </w:div>
    <w:div w:id="784467056">
      <w:bodyDiv w:val="1"/>
      <w:marLeft w:val="0"/>
      <w:marRight w:val="0"/>
      <w:marTop w:val="0"/>
      <w:marBottom w:val="0"/>
      <w:divBdr>
        <w:top w:val="none" w:sz="0" w:space="0" w:color="auto"/>
        <w:left w:val="none" w:sz="0" w:space="0" w:color="auto"/>
        <w:bottom w:val="none" w:sz="0" w:space="0" w:color="auto"/>
        <w:right w:val="none" w:sz="0" w:space="0" w:color="auto"/>
      </w:divBdr>
    </w:div>
    <w:div w:id="785926283">
      <w:bodyDiv w:val="1"/>
      <w:marLeft w:val="0"/>
      <w:marRight w:val="0"/>
      <w:marTop w:val="0"/>
      <w:marBottom w:val="0"/>
      <w:divBdr>
        <w:top w:val="none" w:sz="0" w:space="0" w:color="auto"/>
        <w:left w:val="none" w:sz="0" w:space="0" w:color="auto"/>
        <w:bottom w:val="none" w:sz="0" w:space="0" w:color="auto"/>
        <w:right w:val="none" w:sz="0" w:space="0" w:color="auto"/>
      </w:divBdr>
    </w:div>
    <w:div w:id="787090520">
      <w:bodyDiv w:val="1"/>
      <w:marLeft w:val="0"/>
      <w:marRight w:val="0"/>
      <w:marTop w:val="0"/>
      <w:marBottom w:val="0"/>
      <w:divBdr>
        <w:top w:val="none" w:sz="0" w:space="0" w:color="auto"/>
        <w:left w:val="none" w:sz="0" w:space="0" w:color="auto"/>
        <w:bottom w:val="none" w:sz="0" w:space="0" w:color="auto"/>
        <w:right w:val="none" w:sz="0" w:space="0" w:color="auto"/>
      </w:divBdr>
    </w:div>
    <w:div w:id="788821636">
      <w:bodyDiv w:val="1"/>
      <w:marLeft w:val="0"/>
      <w:marRight w:val="0"/>
      <w:marTop w:val="0"/>
      <w:marBottom w:val="0"/>
      <w:divBdr>
        <w:top w:val="none" w:sz="0" w:space="0" w:color="auto"/>
        <w:left w:val="none" w:sz="0" w:space="0" w:color="auto"/>
        <w:bottom w:val="none" w:sz="0" w:space="0" w:color="auto"/>
        <w:right w:val="none" w:sz="0" w:space="0" w:color="auto"/>
      </w:divBdr>
    </w:div>
    <w:div w:id="791284408">
      <w:bodyDiv w:val="1"/>
      <w:marLeft w:val="0"/>
      <w:marRight w:val="0"/>
      <w:marTop w:val="0"/>
      <w:marBottom w:val="0"/>
      <w:divBdr>
        <w:top w:val="none" w:sz="0" w:space="0" w:color="auto"/>
        <w:left w:val="none" w:sz="0" w:space="0" w:color="auto"/>
        <w:bottom w:val="none" w:sz="0" w:space="0" w:color="auto"/>
        <w:right w:val="none" w:sz="0" w:space="0" w:color="auto"/>
      </w:divBdr>
    </w:div>
    <w:div w:id="798063179">
      <w:bodyDiv w:val="1"/>
      <w:marLeft w:val="0"/>
      <w:marRight w:val="0"/>
      <w:marTop w:val="0"/>
      <w:marBottom w:val="0"/>
      <w:divBdr>
        <w:top w:val="none" w:sz="0" w:space="0" w:color="auto"/>
        <w:left w:val="none" w:sz="0" w:space="0" w:color="auto"/>
        <w:bottom w:val="none" w:sz="0" w:space="0" w:color="auto"/>
        <w:right w:val="none" w:sz="0" w:space="0" w:color="auto"/>
      </w:divBdr>
    </w:div>
    <w:div w:id="802312897">
      <w:bodyDiv w:val="1"/>
      <w:marLeft w:val="0"/>
      <w:marRight w:val="0"/>
      <w:marTop w:val="0"/>
      <w:marBottom w:val="0"/>
      <w:divBdr>
        <w:top w:val="none" w:sz="0" w:space="0" w:color="auto"/>
        <w:left w:val="none" w:sz="0" w:space="0" w:color="auto"/>
        <w:bottom w:val="none" w:sz="0" w:space="0" w:color="auto"/>
        <w:right w:val="none" w:sz="0" w:space="0" w:color="auto"/>
      </w:divBdr>
    </w:div>
    <w:div w:id="805859150">
      <w:bodyDiv w:val="1"/>
      <w:marLeft w:val="0"/>
      <w:marRight w:val="0"/>
      <w:marTop w:val="0"/>
      <w:marBottom w:val="0"/>
      <w:divBdr>
        <w:top w:val="none" w:sz="0" w:space="0" w:color="auto"/>
        <w:left w:val="none" w:sz="0" w:space="0" w:color="auto"/>
        <w:bottom w:val="none" w:sz="0" w:space="0" w:color="auto"/>
        <w:right w:val="none" w:sz="0" w:space="0" w:color="auto"/>
      </w:divBdr>
    </w:div>
    <w:div w:id="807161766">
      <w:bodyDiv w:val="1"/>
      <w:marLeft w:val="0"/>
      <w:marRight w:val="0"/>
      <w:marTop w:val="0"/>
      <w:marBottom w:val="0"/>
      <w:divBdr>
        <w:top w:val="none" w:sz="0" w:space="0" w:color="auto"/>
        <w:left w:val="none" w:sz="0" w:space="0" w:color="auto"/>
        <w:bottom w:val="none" w:sz="0" w:space="0" w:color="auto"/>
        <w:right w:val="none" w:sz="0" w:space="0" w:color="auto"/>
      </w:divBdr>
    </w:div>
    <w:div w:id="807556620">
      <w:bodyDiv w:val="1"/>
      <w:marLeft w:val="0"/>
      <w:marRight w:val="0"/>
      <w:marTop w:val="0"/>
      <w:marBottom w:val="0"/>
      <w:divBdr>
        <w:top w:val="none" w:sz="0" w:space="0" w:color="auto"/>
        <w:left w:val="none" w:sz="0" w:space="0" w:color="auto"/>
        <w:bottom w:val="none" w:sz="0" w:space="0" w:color="auto"/>
        <w:right w:val="none" w:sz="0" w:space="0" w:color="auto"/>
      </w:divBdr>
    </w:div>
    <w:div w:id="808399251">
      <w:bodyDiv w:val="1"/>
      <w:marLeft w:val="0"/>
      <w:marRight w:val="0"/>
      <w:marTop w:val="0"/>
      <w:marBottom w:val="0"/>
      <w:divBdr>
        <w:top w:val="none" w:sz="0" w:space="0" w:color="auto"/>
        <w:left w:val="none" w:sz="0" w:space="0" w:color="auto"/>
        <w:bottom w:val="none" w:sz="0" w:space="0" w:color="auto"/>
        <w:right w:val="none" w:sz="0" w:space="0" w:color="auto"/>
      </w:divBdr>
    </w:div>
    <w:div w:id="809250768">
      <w:bodyDiv w:val="1"/>
      <w:marLeft w:val="0"/>
      <w:marRight w:val="0"/>
      <w:marTop w:val="0"/>
      <w:marBottom w:val="0"/>
      <w:divBdr>
        <w:top w:val="none" w:sz="0" w:space="0" w:color="auto"/>
        <w:left w:val="none" w:sz="0" w:space="0" w:color="auto"/>
        <w:bottom w:val="none" w:sz="0" w:space="0" w:color="auto"/>
        <w:right w:val="none" w:sz="0" w:space="0" w:color="auto"/>
      </w:divBdr>
    </w:div>
    <w:div w:id="809832451">
      <w:bodyDiv w:val="1"/>
      <w:marLeft w:val="0"/>
      <w:marRight w:val="0"/>
      <w:marTop w:val="0"/>
      <w:marBottom w:val="0"/>
      <w:divBdr>
        <w:top w:val="none" w:sz="0" w:space="0" w:color="auto"/>
        <w:left w:val="none" w:sz="0" w:space="0" w:color="auto"/>
        <w:bottom w:val="none" w:sz="0" w:space="0" w:color="auto"/>
        <w:right w:val="none" w:sz="0" w:space="0" w:color="auto"/>
      </w:divBdr>
    </w:div>
    <w:div w:id="814685852">
      <w:bodyDiv w:val="1"/>
      <w:marLeft w:val="0"/>
      <w:marRight w:val="0"/>
      <w:marTop w:val="0"/>
      <w:marBottom w:val="0"/>
      <w:divBdr>
        <w:top w:val="none" w:sz="0" w:space="0" w:color="auto"/>
        <w:left w:val="none" w:sz="0" w:space="0" w:color="auto"/>
        <w:bottom w:val="none" w:sz="0" w:space="0" w:color="auto"/>
        <w:right w:val="none" w:sz="0" w:space="0" w:color="auto"/>
      </w:divBdr>
    </w:div>
    <w:div w:id="817527614">
      <w:bodyDiv w:val="1"/>
      <w:marLeft w:val="0"/>
      <w:marRight w:val="0"/>
      <w:marTop w:val="0"/>
      <w:marBottom w:val="0"/>
      <w:divBdr>
        <w:top w:val="none" w:sz="0" w:space="0" w:color="auto"/>
        <w:left w:val="none" w:sz="0" w:space="0" w:color="auto"/>
        <w:bottom w:val="none" w:sz="0" w:space="0" w:color="auto"/>
        <w:right w:val="none" w:sz="0" w:space="0" w:color="auto"/>
      </w:divBdr>
    </w:div>
    <w:div w:id="817696848">
      <w:bodyDiv w:val="1"/>
      <w:marLeft w:val="0"/>
      <w:marRight w:val="0"/>
      <w:marTop w:val="0"/>
      <w:marBottom w:val="0"/>
      <w:divBdr>
        <w:top w:val="none" w:sz="0" w:space="0" w:color="auto"/>
        <w:left w:val="none" w:sz="0" w:space="0" w:color="auto"/>
        <w:bottom w:val="none" w:sz="0" w:space="0" w:color="auto"/>
        <w:right w:val="none" w:sz="0" w:space="0" w:color="auto"/>
      </w:divBdr>
    </w:div>
    <w:div w:id="824785750">
      <w:bodyDiv w:val="1"/>
      <w:marLeft w:val="0"/>
      <w:marRight w:val="0"/>
      <w:marTop w:val="0"/>
      <w:marBottom w:val="0"/>
      <w:divBdr>
        <w:top w:val="none" w:sz="0" w:space="0" w:color="auto"/>
        <w:left w:val="none" w:sz="0" w:space="0" w:color="auto"/>
        <w:bottom w:val="none" w:sz="0" w:space="0" w:color="auto"/>
        <w:right w:val="none" w:sz="0" w:space="0" w:color="auto"/>
      </w:divBdr>
    </w:div>
    <w:div w:id="833032909">
      <w:bodyDiv w:val="1"/>
      <w:marLeft w:val="0"/>
      <w:marRight w:val="0"/>
      <w:marTop w:val="0"/>
      <w:marBottom w:val="0"/>
      <w:divBdr>
        <w:top w:val="none" w:sz="0" w:space="0" w:color="auto"/>
        <w:left w:val="none" w:sz="0" w:space="0" w:color="auto"/>
        <w:bottom w:val="none" w:sz="0" w:space="0" w:color="auto"/>
        <w:right w:val="none" w:sz="0" w:space="0" w:color="auto"/>
      </w:divBdr>
    </w:div>
    <w:div w:id="833257441">
      <w:bodyDiv w:val="1"/>
      <w:marLeft w:val="0"/>
      <w:marRight w:val="0"/>
      <w:marTop w:val="0"/>
      <w:marBottom w:val="0"/>
      <w:divBdr>
        <w:top w:val="none" w:sz="0" w:space="0" w:color="auto"/>
        <w:left w:val="none" w:sz="0" w:space="0" w:color="auto"/>
        <w:bottom w:val="none" w:sz="0" w:space="0" w:color="auto"/>
        <w:right w:val="none" w:sz="0" w:space="0" w:color="auto"/>
      </w:divBdr>
    </w:div>
    <w:div w:id="834033948">
      <w:bodyDiv w:val="1"/>
      <w:marLeft w:val="0"/>
      <w:marRight w:val="0"/>
      <w:marTop w:val="0"/>
      <w:marBottom w:val="0"/>
      <w:divBdr>
        <w:top w:val="none" w:sz="0" w:space="0" w:color="auto"/>
        <w:left w:val="none" w:sz="0" w:space="0" w:color="auto"/>
        <w:bottom w:val="none" w:sz="0" w:space="0" w:color="auto"/>
        <w:right w:val="none" w:sz="0" w:space="0" w:color="auto"/>
      </w:divBdr>
    </w:div>
    <w:div w:id="838472386">
      <w:bodyDiv w:val="1"/>
      <w:marLeft w:val="0"/>
      <w:marRight w:val="0"/>
      <w:marTop w:val="0"/>
      <w:marBottom w:val="0"/>
      <w:divBdr>
        <w:top w:val="none" w:sz="0" w:space="0" w:color="auto"/>
        <w:left w:val="none" w:sz="0" w:space="0" w:color="auto"/>
        <w:bottom w:val="none" w:sz="0" w:space="0" w:color="auto"/>
        <w:right w:val="none" w:sz="0" w:space="0" w:color="auto"/>
      </w:divBdr>
    </w:div>
    <w:div w:id="839779379">
      <w:bodyDiv w:val="1"/>
      <w:marLeft w:val="0"/>
      <w:marRight w:val="0"/>
      <w:marTop w:val="0"/>
      <w:marBottom w:val="0"/>
      <w:divBdr>
        <w:top w:val="none" w:sz="0" w:space="0" w:color="auto"/>
        <w:left w:val="none" w:sz="0" w:space="0" w:color="auto"/>
        <w:bottom w:val="none" w:sz="0" w:space="0" w:color="auto"/>
        <w:right w:val="none" w:sz="0" w:space="0" w:color="auto"/>
      </w:divBdr>
    </w:div>
    <w:div w:id="840856923">
      <w:bodyDiv w:val="1"/>
      <w:marLeft w:val="0"/>
      <w:marRight w:val="0"/>
      <w:marTop w:val="0"/>
      <w:marBottom w:val="0"/>
      <w:divBdr>
        <w:top w:val="none" w:sz="0" w:space="0" w:color="auto"/>
        <w:left w:val="none" w:sz="0" w:space="0" w:color="auto"/>
        <w:bottom w:val="none" w:sz="0" w:space="0" w:color="auto"/>
        <w:right w:val="none" w:sz="0" w:space="0" w:color="auto"/>
      </w:divBdr>
    </w:div>
    <w:div w:id="844174877">
      <w:bodyDiv w:val="1"/>
      <w:marLeft w:val="0"/>
      <w:marRight w:val="0"/>
      <w:marTop w:val="0"/>
      <w:marBottom w:val="0"/>
      <w:divBdr>
        <w:top w:val="none" w:sz="0" w:space="0" w:color="auto"/>
        <w:left w:val="none" w:sz="0" w:space="0" w:color="auto"/>
        <w:bottom w:val="none" w:sz="0" w:space="0" w:color="auto"/>
        <w:right w:val="none" w:sz="0" w:space="0" w:color="auto"/>
      </w:divBdr>
    </w:div>
    <w:div w:id="847252578">
      <w:bodyDiv w:val="1"/>
      <w:marLeft w:val="0"/>
      <w:marRight w:val="0"/>
      <w:marTop w:val="0"/>
      <w:marBottom w:val="0"/>
      <w:divBdr>
        <w:top w:val="none" w:sz="0" w:space="0" w:color="auto"/>
        <w:left w:val="none" w:sz="0" w:space="0" w:color="auto"/>
        <w:bottom w:val="none" w:sz="0" w:space="0" w:color="auto"/>
        <w:right w:val="none" w:sz="0" w:space="0" w:color="auto"/>
      </w:divBdr>
    </w:div>
    <w:div w:id="850265195">
      <w:bodyDiv w:val="1"/>
      <w:marLeft w:val="0"/>
      <w:marRight w:val="0"/>
      <w:marTop w:val="0"/>
      <w:marBottom w:val="0"/>
      <w:divBdr>
        <w:top w:val="none" w:sz="0" w:space="0" w:color="auto"/>
        <w:left w:val="none" w:sz="0" w:space="0" w:color="auto"/>
        <w:bottom w:val="none" w:sz="0" w:space="0" w:color="auto"/>
        <w:right w:val="none" w:sz="0" w:space="0" w:color="auto"/>
      </w:divBdr>
    </w:div>
    <w:div w:id="850531794">
      <w:bodyDiv w:val="1"/>
      <w:marLeft w:val="0"/>
      <w:marRight w:val="0"/>
      <w:marTop w:val="0"/>
      <w:marBottom w:val="0"/>
      <w:divBdr>
        <w:top w:val="none" w:sz="0" w:space="0" w:color="auto"/>
        <w:left w:val="none" w:sz="0" w:space="0" w:color="auto"/>
        <w:bottom w:val="none" w:sz="0" w:space="0" w:color="auto"/>
        <w:right w:val="none" w:sz="0" w:space="0" w:color="auto"/>
      </w:divBdr>
    </w:div>
    <w:div w:id="863638560">
      <w:bodyDiv w:val="1"/>
      <w:marLeft w:val="0"/>
      <w:marRight w:val="0"/>
      <w:marTop w:val="0"/>
      <w:marBottom w:val="0"/>
      <w:divBdr>
        <w:top w:val="none" w:sz="0" w:space="0" w:color="auto"/>
        <w:left w:val="none" w:sz="0" w:space="0" w:color="auto"/>
        <w:bottom w:val="none" w:sz="0" w:space="0" w:color="auto"/>
        <w:right w:val="none" w:sz="0" w:space="0" w:color="auto"/>
      </w:divBdr>
    </w:div>
    <w:div w:id="876698711">
      <w:bodyDiv w:val="1"/>
      <w:marLeft w:val="0"/>
      <w:marRight w:val="0"/>
      <w:marTop w:val="0"/>
      <w:marBottom w:val="0"/>
      <w:divBdr>
        <w:top w:val="none" w:sz="0" w:space="0" w:color="auto"/>
        <w:left w:val="none" w:sz="0" w:space="0" w:color="auto"/>
        <w:bottom w:val="none" w:sz="0" w:space="0" w:color="auto"/>
        <w:right w:val="none" w:sz="0" w:space="0" w:color="auto"/>
      </w:divBdr>
    </w:div>
    <w:div w:id="876701418">
      <w:bodyDiv w:val="1"/>
      <w:marLeft w:val="0"/>
      <w:marRight w:val="0"/>
      <w:marTop w:val="0"/>
      <w:marBottom w:val="0"/>
      <w:divBdr>
        <w:top w:val="none" w:sz="0" w:space="0" w:color="auto"/>
        <w:left w:val="none" w:sz="0" w:space="0" w:color="auto"/>
        <w:bottom w:val="none" w:sz="0" w:space="0" w:color="auto"/>
        <w:right w:val="none" w:sz="0" w:space="0" w:color="auto"/>
      </w:divBdr>
    </w:div>
    <w:div w:id="878516298">
      <w:bodyDiv w:val="1"/>
      <w:marLeft w:val="0"/>
      <w:marRight w:val="0"/>
      <w:marTop w:val="0"/>
      <w:marBottom w:val="0"/>
      <w:divBdr>
        <w:top w:val="none" w:sz="0" w:space="0" w:color="auto"/>
        <w:left w:val="none" w:sz="0" w:space="0" w:color="auto"/>
        <w:bottom w:val="none" w:sz="0" w:space="0" w:color="auto"/>
        <w:right w:val="none" w:sz="0" w:space="0" w:color="auto"/>
      </w:divBdr>
    </w:div>
    <w:div w:id="878859144">
      <w:bodyDiv w:val="1"/>
      <w:marLeft w:val="0"/>
      <w:marRight w:val="0"/>
      <w:marTop w:val="0"/>
      <w:marBottom w:val="0"/>
      <w:divBdr>
        <w:top w:val="none" w:sz="0" w:space="0" w:color="auto"/>
        <w:left w:val="none" w:sz="0" w:space="0" w:color="auto"/>
        <w:bottom w:val="none" w:sz="0" w:space="0" w:color="auto"/>
        <w:right w:val="none" w:sz="0" w:space="0" w:color="auto"/>
      </w:divBdr>
    </w:div>
    <w:div w:id="883492601">
      <w:bodyDiv w:val="1"/>
      <w:marLeft w:val="0"/>
      <w:marRight w:val="0"/>
      <w:marTop w:val="0"/>
      <w:marBottom w:val="0"/>
      <w:divBdr>
        <w:top w:val="none" w:sz="0" w:space="0" w:color="auto"/>
        <w:left w:val="none" w:sz="0" w:space="0" w:color="auto"/>
        <w:bottom w:val="none" w:sz="0" w:space="0" w:color="auto"/>
        <w:right w:val="none" w:sz="0" w:space="0" w:color="auto"/>
      </w:divBdr>
    </w:div>
    <w:div w:id="890732463">
      <w:bodyDiv w:val="1"/>
      <w:marLeft w:val="0"/>
      <w:marRight w:val="0"/>
      <w:marTop w:val="0"/>
      <w:marBottom w:val="0"/>
      <w:divBdr>
        <w:top w:val="none" w:sz="0" w:space="0" w:color="auto"/>
        <w:left w:val="none" w:sz="0" w:space="0" w:color="auto"/>
        <w:bottom w:val="none" w:sz="0" w:space="0" w:color="auto"/>
        <w:right w:val="none" w:sz="0" w:space="0" w:color="auto"/>
      </w:divBdr>
    </w:div>
    <w:div w:id="891113804">
      <w:bodyDiv w:val="1"/>
      <w:marLeft w:val="0"/>
      <w:marRight w:val="0"/>
      <w:marTop w:val="0"/>
      <w:marBottom w:val="0"/>
      <w:divBdr>
        <w:top w:val="none" w:sz="0" w:space="0" w:color="auto"/>
        <w:left w:val="none" w:sz="0" w:space="0" w:color="auto"/>
        <w:bottom w:val="none" w:sz="0" w:space="0" w:color="auto"/>
        <w:right w:val="none" w:sz="0" w:space="0" w:color="auto"/>
      </w:divBdr>
    </w:div>
    <w:div w:id="894924835">
      <w:bodyDiv w:val="1"/>
      <w:marLeft w:val="0"/>
      <w:marRight w:val="0"/>
      <w:marTop w:val="0"/>
      <w:marBottom w:val="0"/>
      <w:divBdr>
        <w:top w:val="none" w:sz="0" w:space="0" w:color="auto"/>
        <w:left w:val="none" w:sz="0" w:space="0" w:color="auto"/>
        <w:bottom w:val="none" w:sz="0" w:space="0" w:color="auto"/>
        <w:right w:val="none" w:sz="0" w:space="0" w:color="auto"/>
      </w:divBdr>
    </w:div>
    <w:div w:id="895971394">
      <w:bodyDiv w:val="1"/>
      <w:marLeft w:val="0"/>
      <w:marRight w:val="0"/>
      <w:marTop w:val="0"/>
      <w:marBottom w:val="0"/>
      <w:divBdr>
        <w:top w:val="none" w:sz="0" w:space="0" w:color="auto"/>
        <w:left w:val="none" w:sz="0" w:space="0" w:color="auto"/>
        <w:bottom w:val="none" w:sz="0" w:space="0" w:color="auto"/>
        <w:right w:val="none" w:sz="0" w:space="0" w:color="auto"/>
      </w:divBdr>
    </w:div>
    <w:div w:id="898203350">
      <w:bodyDiv w:val="1"/>
      <w:marLeft w:val="0"/>
      <w:marRight w:val="0"/>
      <w:marTop w:val="0"/>
      <w:marBottom w:val="0"/>
      <w:divBdr>
        <w:top w:val="none" w:sz="0" w:space="0" w:color="auto"/>
        <w:left w:val="none" w:sz="0" w:space="0" w:color="auto"/>
        <w:bottom w:val="none" w:sz="0" w:space="0" w:color="auto"/>
        <w:right w:val="none" w:sz="0" w:space="0" w:color="auto"/>
      </w:divBdr>
    </w:div>
    <w:div w:id="905410412">
      <w:bodyDiv w:val="1"/>
      <w:marLeft w:val="0"/>
      <w:marRight w:val="0"/>
      <w:marTop w:val="0"/>
      <w:marBottom w:val="0"/>
      <w:divBdr>
        <w:top w:val="none" w:sz="0" w:space="0" w:color="auto"/>
        <w:left w:val="none" w:sz="0" w:space="0" w:color="auto"/>
        <w:bottom w:val="none" w:sz="0" w:space="0" w:color="auto"/>
        <w:right w:val="none" w:sz="0" w:space="0" w:color="auto"/>
      </w:divBdr>
    </w:div>
    <w:div w:id="909928693">
      <w:bodyDiv w:val="1"/>
      <w:marLeft w:val="0"/>
      <w:marRight w:val="0"/>
      <w:marTop w:val="0"/>
      <w:marBottom w:val="0"/>
      <w:divBdr>
        <w:top w:val="none" w:sz="0" w:space="0" w:color="auto"/>
        <w:left w:val="none" w:sz="0" w:space="0" w:color="auto"/>
        <w:bottom w:val="none" w:sz="0" w:space="0" w:color="auto"/>
        <w:right w:val="none" w:sz="0" w:space="0" w:color="auto"/>
      </w:divBdr>
    </w:div>
    <w:div w:id="912470722">
      <w:bodyDiv w:val="1"/>
      <w:marLeft w:val="0"/>
      <w:marRight w:val="0"/>
      <w:marTop w:val="0"/>
      <w:marBottom w:val="0"/>
      <w:divBdr>
        <w:top w:val="none" w:sz="0" w:space="0" w:color="auto"/>
        <w:left w:val="none" w:sz="0" w:space="0" w:color="auto"/>
        <w:bottom w:val="none" w:sz="0" w:space="0" w:color="auto"/>
        <w:right w:val="none" w:sz="0" w:space="0" w:color="auto"/>
      </w:divBdr>
    </w:div>
    <w:div w:id="914390583">
      <w:bodyDiv w:val="1"/>
      <w:marLeft w:val="0"/>
      <w:marRight w:val="0"/>
      <w:marTop w:val="0"/>
      <w:marBottom w:val="0"/>
      <w:divBdr>
        <w:top w:val="none" w:sz="0" w:space="0" w:color="auto"/>
        <w:left w:val="none" w:sz="0" w:space="0" w:color="auto"/>
        <w:bottom w:val="none" w:sz="0" w:space="0" w:color="auto"/>
        <w:right w:val="none" w:sz="0" w:space="0" w:color="auto"/>
      </w:divBdr>
    </w:div>
    <w:div w:id="916936518">
      <w:bodyDiv w:val="1"/>
      <w:marLeft w:val="0"/>
      <w:marRight w:val="0"/>
      <w:marTop w:val="0"/>
      <w:marBottom w:val="0"/>
      <w:divBdr>
        <w:top w:val="none" w:sz="0" w:space="0" w:color="auto"/>
        <w:left w:val="none" w:sz="0" w:space="0" w:color="auto"/>
        <w:bottom w:val="none" w:sz="0" w:space="0" w:color="auto"/>
        <w:right w:val="none" w:sz="0" w:space="0" w:color="auto"/>
      </w:divBdr>
    </w:div>
    <w:div w:id="919025228">
      <w:bodyDiv w:val="1"/>
      <w:marLeft w:val="0"/>
      <w:marRight w:val="0"/>
      <w:marTop w:val="0"/>
      <w:marBottom w:val="0"/>
      <w:divBdr>
        <w:top w:val="none" w:sz="0" w:space="0" w:color="auto"/>
        <w:left w:val="none" w:sz="0" w:space="0" w:color="auto"/>
        <w:bottom w:val="none" w:sz="0" w:space="0" w:color="auto"/>
        <w:right w:val="none" w:sz="0" w:space="0" w:color="auto"/>
      </w:divBdr>
    </w:div>
    <w:div w:id="921451644">
      <w:bodyDiv w:val="1"/>
      <w:marLeft w:val="0"/>
      <w:marRight w:val="0"/>
      <w:marTop w:val="0"/>
      <w:marBottom w:val="0"/>
      <w:divBdr>
        <w:top w:val="none" w:sz="0" w:space="0" w:color="auto"/>
        <w:left w:val="none" w:sz="0" w:space="0" w:color="auto"/>
        <w:bottom w:val="none" w:sz="0" w:space="0" w:color="auto"/>
        <w:right w:val="none" w:sz="0" w:space="0" w:color="auto"/>
      </w:divBdr>
    </w:div>
    <w:div w:id="924269755">
      <w:bodyDiv w:val="1"/>
      <w:marLeft w:val="0"/>
      <w:marRight w:val="0"/>
      <w:marTop w:val="0"/>
      <w:marBottom w:val="0"/>
      <w:divBdr>
        <w:top w:val="none" w:sz="0" w:space="0" w:color="auto"/>
        <w:left w:val="none" w:sz="0" w:space="0" w:color="auto"/>
        <w:bottom w:val="none" w:sz="0" w:space="0" w:color="auto"/>
        <w:right w:val="none" w:sz="0" w:space="0" w:color="auto"/>
      </w:divBdr>
    </w:div>
    <w:div w:id="925765856">
      <w:bodyDiv w:val="1"/>
      <w:marLeft w:val="0"/>
      <w:marRight w:val="0"/>
      <w:marTop w:val="0"/>
      <w:marBottom w:val="0"/>
      <w:divBdr>
        <w:top w:val="none" w:sz="0" w:space="0" w:color="auto"/>
        <w:left w:val="none" w:sz="0" w:space="0" w:color="auto"/>
        <w:bottom w:val="none" w:sz="0" w:space="0" w:color="auto"/>
        <w:right w:val="none" w:sz="0" w:space="0" w:color="auto"/>
      </w:divBdr>
    </w:div>
    <w:div w:id="926117263">
      <w:bodyDiv w:val="1"/>
      <w:marLeft w:val="0"/>
      <w:marRight w:val="0"/>
      <w:marTop w:val="0"/>
      <w:marBottom w:val="0"/>
      <w:divBdr>
        <w:top w:val="none" w:sz="0" w:space="0" w:color="auto"/>
        <w:left w:val="none" w:sz="0" w:space="0" w:color="auto"/>
        <w:bottom w:val="none" w:sz="0" w:space="0" w:color="auto"/>
        <w:right w:val="none" w:sz="0" w:space="0" w:color="auto"/>
      </w:divBdr>
    </w:div>
    <w:div w:id="928462885">
      <w:bodyDiv w:val="1"/>
      <w:marLeft w:val="0"/>
      <w:marRight w:val="0"/>
      <w:marTop w:val="0"/>
      <w:marBottom w:val="0"/>
      <w:divBdr>
        <w:top w:val="none" w:sz="0" w:space="0" w:color="auto"/>
        <w:left w:val="none" w:sz="0" w:space="0" w:color="auto"/>
        <w:bottom w:val="none" w:sz="0" w:space="0" w:color="auto"/>
        <w:right w:val="none" w:sz="0" w:space="0" w:color="auto"/>
      </w:divBdr>
    </w:div>
    <w:div w:id="935551552">
      <w:bodyDiv w:val="1"/>
      <w:marLeft w:val="0"/>
      <w:marRight w:val="0"/>
      <w:marTop w:val="0"/>
      <w:marBottom w:val="0"/>
      <w:divBdr>
        <w:top w:val="none" w:sz="0" w:space="0" w:color="auto"/>
        <w:left w:val="none" w:sz="0" w:space="0" w:color="auto"/>
        <w:bottom w:val="none" w:sz="0" w:space="0" w:color="auto"/>
        <w:right w:val="none" w:sz="0" w:space="0" w:color="auto"/>
      </w:divBdr>
    </w:div>
    <w:div w:id="936714738">
      <w:bodyDiv w:val="1"/>
      <w:marLeft w:val="0"/>
      <w:marRight w:val="0"/>
      <w:marTop w:val="0"/>
      <w:marBottom w:val="0"/>
      <w:divBdr>
        <w:top w:val="none" w:sz="0" w:space="0" w:color="auto"/>
        <w:left w:val="none" w:sz="0" w:space="0" w:color="auto"/>
        <w:bottom w:val="none" w:sz="0" w:space="0" w:color="auto"/>
        <w:right w:val="none" w:sz="0" w:space="0" w:color="auto"/>
      </w:divBdr>
    </w:div>
    <w:div w:id="946809029">
      <w:bodyDiv w:val="1"/>
      <w:marLeft w:val="0"/>
      <w:marRight w:val="0"/>
      <w:marTop w:val="0"/>
      <w:marBottom w:val="0"/>
      <w:divBdr>
        <w:top w:val="none" w:sz="0" w:space="0" w:color="auto"/>
        <w:left w:val="none" w:sz="0" w:space="0" w:color="auto"/>
        <w:bottom w:val="none" w:sz="0" w:space="0" w:color="auto"/>
        <w:right w:val="none" w:sz="0" w:space="0" w:color="auto"/>
      </w:divBdr>
    </w:div>
    <w:div w:id="948971336">
      <w:bodyDiv w:val="1"/>
      <w:marLeft w:val="0"/>
      <w:marRight w:val="0"/>
      <w:marTop w:val="0"/>
      <w:marBottom w:val="0"/>
      <w:divBdr>
        <w:top w:val="none" w:sz="0" w:space="0" w:color="auto"/>
        <w:left w:val="none" w:sz="0" w:space="0" w:color="auto"/>
        <w:bottom w:val="none" w:sz="0" w:space="0" w:color="auto"/>
        <w:right w:val="none" w:sz="0" w:space="0" w:color="auto"/>
      </w:divBdr>
    </w:div>
    <w:div w:id="951404211">
      <w:bodyDiv w:val="1"/>
      <w:marLeft w:val="0"/>
      <w:marRight w:val="0"/>
      <w:marTop w:val="0"/>
      <w:marBottom w:val="0"/>
      <w:divBdr>
        <w:top w:val="none" w:sz="0" w:space="0" w:color="auto"/>
        <w:left w:val="none" w:sz="0" w:space="0" w:color="auto"/>
        <w:bottom w:val="none" w:sz="0" w:space="0" w:color="auto"/>
        <w:right w:val="none" w:sz="0" w:space="0" w:color="auto"/>
      </w:divBdr>
    </w:div>
    <w:div w:id="956519825">
      <w:bodyDiv w:val="1"/>
      <w:marLeft w:val="0"/>
      <w:marRight w:val="0"/>
      <w:marTop w:val="0"/>
      <w:marBottom w:val="0"/>
      <w:divBdr>
        <w:top w:val="none" w:sz="0" w:space="0" w:color="auto"/>
        <w:left w:val="none" w:sz="0" w:space="0" w:color="auto"/>
        <w:bottom w:val="none" w:sz="0" w:space="0" w:color="auto"/>
        <w:right w:val="none" w:sz="0" w:space="0" w:color="auto"/>
      </w:divBdr>
    </w:div>
    <w:div w:id="957637530">
      <w:bodyDiv w:val="1"/>
      <w:marLeft w:val="0"/>
      <w:marRight w:val="0"/>
      <w:marTop w:val="0"/>
      <w:marBottom w:val="0"/>
      <w:divBdr>
        <w:top w:val="none" w:sz="0" w:space="0" w:color="auto"/>
        <w:left w:val="none" w:sz="0" w:space="0" w:color="auto"/>
        <w:bottom w:val="none" w:sz="0" w:space="0" w:color="auto"/>
        <w:right w:val="none" w:sz="0" w:space="0" w:color="auto"/>
      </w:divBdr>
    </w:div>
    <w:div w:id="957643436">
      <w:bodyDiv w:val="1"/>
      <w:marLeft w:val="0"/>
      <w:marRight w:val="0"/>
      <w:marTop w:val="0"/>
      <w:marBottom w:val="0"/>
      <w:divBdr>
        <w:top w:val="none" w:sz="0" w:space="0" w:color="auto"/>
        <w:left w:val="none" w:sz="0" w:space="0" w:color="auto"/>
        <w:bottom w:val="none" w:sz="0" w:space="0" w:color="auto"/>
        <w:right w:val="none" w:sz="0" w:space="0" w:color="auto"/>
      </w:divBdr>
    </w:div>
    <w:div w:id="963510358">
      <w:bodyDiv w:val="1"/>
      <w:marLeft w:val="0"/>
      <w:marRight w:val="0"/>
      <w:marTop w:val="0"/>
      <w:marBottom w:val="0"/>
      <w:divBdr>
        <w:top w:val="none" w:sz="0" w:space="0" w:color="auto"/>
        <w:left w:val="none" w:sz="0" w:space="0" w:color="auto"/>
        <w:bottom w:val="none" w:sz="0" w:space="0" w:color="auto"/>
        <w:right w:val="none" w:sz="0" w:space="0" w:color="auto"/>
      </w:divBdr>
    </w:div>
    <w:div w:id="973099800">
      <w:bodyDiv w:val="1"/>
      <w:marLeft w:val="0"/>
      <w:marRight w:val="0"/>
      <w:marTop w:val="0"/>
      <w:marBottom w:val="0"/>
      <w:divBdr>
        <w:top w:val="none" w:sz="0" w:space="0" w:color="auto"/>
        <w:left w:val="none" w:sz="0" w:space="0" w:color="auto"/>
        <w:bottom w:val="none" w:sz="0" w:space="0" w:color="auto"/>
        <w:right w:val="none" w:sz="0" w:space="0" w:color="auto"/>
      </w:divBdr>
    </w:div>
    <w:div w:id="977994761">
      <w:bodyDiv w:val="1"/>
      <w:marLeft w:val="0"/>
      <w:marRight w:val="0"/>
      <w:marTop w:val="0"/>
      <w:marBottom w:val="0"/>
      <w:divBdr>
        <w:top w:val="none" w:sz="0" w:space="0" w:color="auto"/>
        <w:left w:val="none" w:sz="0" w:space="0" w:color="auto"/>
        <w:bottom w:val="none" w:sz="0" w:space="0" w:color="auto"/>
        <w:right w:val="none" w:sz="0" w:space="0" w:color="auto"/>
      </w:divBdr>
    </w:div>
    <w:div w:id="978026146">
      <w:bodyDiv w:val="1"/>
      <w:marLeft w:val="0"/>
      <w:marRight w:val="0"/>
      <w:marTop w:val="0"/>
      <w:marBottom w:val="0"/>
      <w:divBdr>
        <w:top w:val="none" w:sz="0" w:space="0" w:color="auto"/>
        <w:left w:val="none" w:sz="0" w:space="0" w:color="auto"/>
        <w:bottom w:val="none" w:sz="0" w:space="0" w:color="auto"/>
        <w:right w:val="none" w:sz="0" w:space="0" w:color="auto"/>
      </w:divBdr>
    </w:div>
    <w:div w:id="985092154">
      <w:bodyDiv w:val="1"/>
      <w:marLeft w:val="0"/>
      <w:marRight w:val="0"/>
      <w:marTop w:val="0"/>
      <w:marBottom w:val="0"/>
      <w:divBdr>
        <w:top w:val="none" w:sz="0" w:space="0" w:color="auto"/>
        <w:left w:val="none" w:sz="0" w:space="0" w:color="auto"/>
        <w:bottom w:val="none" w:sz="0" w:space="0" w:color="auto"/>
        <w:right w:val="none" w:sz="0" w:space="0" w:color="auto"/>
      </w:divBdr>
    </w:div>
    <w:div w:id="988485815">
      <w:bodyDiv w:val="1"/>
      <w:marLeft w:val="0"/>
      <w:marRight w:val="0"/>
      <w:marTop w:val="0"/>
      <w:marBottom w:val="0"/>
      <w:divBdr>
        <w:top w:val="none" w:sz="0" w:space="0" w:color="auto"/>
        <w:left w:val="none" w:sz="0" w:space="0" w:color="auto"/>
        <w:bottom w:val="none" w:sz="0" w:space="0" w:color="auto"/>
        <w:right w:val="none" w:sz="0" w:space="0" w:color="auto"/>
      </w:divBdr>
    </w:div>
    <w:div w:id="989287460">
      <w:bodyDiv w:val="1"/>
      <w:marLeft w:val="0"/>
      <w:marRight w:val="0"/>
      <w:marTop w:val="0"/>
      <w:marBottom w:val="0"/>
      <w:divBdr>
        <w:top w:val="none" w:sz="0" w:space="0" w:color="auto"/>
        <w:left w:val="none" w:sz="0" w:space="0" w:color="auto"/>
        <w:bottom w:val="none" w:sz="0" w:space="0" w:color="auto"/>
        <w:right w:val="none" w:sz="0" w:space="0" w:color="auto"/>
      </w:divBdr>
    </w:div>
    <w:div w:id="990720396">
      <w:bodyDiv w:val="1"/>
      <w:marLeft w:val="0"/>
      <w:marRight w:val="0"/>
      <w:marTop w:val="0"/>
      <w:marBottom w:val="0"/>
      <w:divBdr>
        <w:top w:val="none" w:sz="0" w:space="0" w:color="auto"/>
        <w:left w:val="none" w:sz="0" w:space="0" w:color="auto"/>
        <w:bottom w:val="none" w:sz="0" w:space="0" w:color="auto"/>
        <w:right w:val="none" w:sz="0" w:space="0" w:color="auto"/>
      </w:divBdr>
    </w:div>
    <w:div w:id="994455093">
      <w:bodyDiv w:val="1"/>
      <w:marLeft w:val="0"/>
      <w:marRight w:val="0"/>
      <w:marTop w:val="0"/>
      <w:marBottom w:val="0"/>
      <w:divBdr>
        <w:top w:val="none" w:sz="0" w:space="0" w:color="auto"/>
        <w:left w:val="none" w:sz="0" w:space="0" w:color="auto"/>
        <w:bottom w:val="none" w:sz="0" w:space="0" w:color="auto"/>
        <w:right w:val="none" w:sz="0" w:space="0" w:color="auto"/>
      </w:divBdr>
    </w:div>
    <w:div w:id="997419094">
      <w:bodyDiv w:val="1"/>
      <w:marLeft w:val="0"/>
      <w:marRight w:val="0"/>
      <w:marTop w:val="0"/>
      <w:marBottom w:val="0"/>
      <w:divBdr>
        <w:top w:val="none" w:sz="0" w:space="0" w:color="auto"/>
        <w:left w:val="none" w:sz="0" w:space="0" w:color="auto"/>
        <w:bottom w:val="none" w:sz="0" w:space="0" w:color="auto"/>
        <w:right w:val="none" w:sz="0" w:space="0" w:color="auto"/>
      </w:divBdr>
    </w:div>
    <w:div w:id="1000112066">
      <w:bodyDiv w:val="1"/>
      <w:marLeft w:val="0"/>
      <w:marRight w:val="0"/>
      <w:marTop w:val="0"/>
      <w:marBottom w:val="0"/>
      <w:divBdr>
        <w:top w:val="none" w:sz="0" w:space="0" w:color="auto"/>
        <w:left w:val="none" w:sz="0" w:space="0" w:color="auto"/>
        <w:bottom w:val="none" w:sz="0" w:space="0" w:color="auto"/>
        <w:right w:val="none" w:sz="0" w:space="0" w:color="auto"/>
      </w:divBdr>
    </w:div>
    <w:div w:id="1013413980">
      <w:bodyDiv w:val="1"/>
      <w:marLeft w:val="0"/>
      <w:marRight w:val="0"/>
      <w:marTop w:val="0"/>
      <w:marBottom w:val="0"/>
      <w:divBdr>
        <w:top w:val="none" w:sz="0" w:space="0" w:color="auto"/>
        <w:left w:val="none" w:sz="0" w:space="0" w:color="auto"/>
        <w:bottom w:val="none" w:sz="0" w:space="0" w:color="auto"/>
        <w:right w:val="none" w:sz="0" w:space="0" w:color="auto"/>
      </w:divBdr>
    </w:div>
    <w:div w:id="1015419430">
      <w:bodyDiv w:val="1"/>
      <w:marLeft w:val="0"/>
      <w:marRight w:val="0"/>
      <w:marTop w:val="0"/>
      <w:marBottom w:val="0"/>
      <w:divBdr>
        <w:top w:val="none" w:sz="0" w:space="0" w:color="auto"/>
        <w:left w:val="none" w:sz="0" w:space="0" w:color="auto"/>
        <w:bottom w:val="none" w:sz="0" w:space="0" w:color="auto"/>
        <w:right w:val="none" w:sz="0" w:space="0" w:color="auto"/>
      </w:divBdr>
    </w:div>
    <w:div w:id="1016929604">
      <w:bodyDiv w:val="1"/>
      <w:marLeft w:val="0"/>
      <w:marRight w:val="0"/>
      <w:marTop w:val="0"/>
      <w:marBottom w:val="0"/>
      <w:divBdr>
        <w:top w:val="none" w:sz="0" w:space="0" w:color="auto"/>
        <w:left w:val="none" w:sz="0" w:space="0" w:color="auto"/>
        <w:bottom w:val="none" w:sz="0" w:space="0" w:color="auto"/>
        <w:right w:val="none" w:sz="0" w:space="0" w:color="auto"/>
      </w:divBdr>
    </w:div>
    <w:div w:id="1019815443">
      <w:bodyDiv w:val="1"/>
      <w:marLeft w:val="0"/>
      <w:marRight w:val="0"/>
      <w:marTop w:val="0"/>
      <w:marBottom w:val="0"/>
      <w:divBdr>
        <w:top w:val="none" w:sz="0" w:space="0" w:color="auto"/>
        <w:left w:val="none" w:sz="0" w:space="0" w:color="auto"/>
        <w:bottom w:val="none" w:sz="0" w:space="0" w:color="auto"/>
        <w:right w:val="none" w:sz="0" w:space="0" w:color="auto"/>
      </w:divBdr>
    </w:div>
    <w:div w:id="1030691888">
      <w:bodyDiv w:val="1"/>
      <w:marLeft w:val="0"/>
      <w:marRight w:val="0"/>
      <w:marTop w:val="0"/>
      <w:marBottom w:val="0"/>
      <w:divBdr>
        <w:top w:val="none" w:sz="0" w:space="0" w:color="auto"/>
        <w:left w:val="none" w:sz="0" w:space="0" w:color="auto"/>
        <w:bottom w:val="none" w:sz="0" w:space="0" w:color="auto"/>
        <w:right w:val="none" w:sz="0" w:space="0" w:color="auto"/>
      </w:divBdr>
    </w:div>
    <w:div w:id="1037313081">
      <w:bodyDiv w:val="1"/>
      <w:marLeft w:val="0"/>
      <w:marRight w:val="0"/>
      <w:marTop w:val="0"/>
      <w:marBottom w:val="0"/>
      <w:divBdr>
        <w:top w:val="none" w:sz="0" w:space="0" w:color="auto"/>
        <w:left w:val="none" w:sz="0" w:space="0" w:color="auto"/>
        <w:bottom w:val="none" w:sz="0" w:space="0" w:color="auto"/>
        <w:right w:val="none" w:sz="0" w:space="0" w:color="auto"/>
      </w:divBdr>
    </w:div>
    <w:div w:id="1038122680">
      <w:bodyDiv w:val="1"/>
      <w:marLeft w:val="0"/>
      <w:marRight w:val="0"/>
      <w:marTop w:val="0"/>
      <w:marBottom w:val="0"/>
      <w:divBdr>
        <w:top w:val="none" w:sz="0" w:space="0" w:color="auto"/>
        <w:left w:val="none" w:sz="0" w:space="0" w:color="auto"/>
        <w:bottom w:val="none" w:sz="0" w:space="0" w:color="auto"/>
        <w:right w:val="none" w:sz="0" w:space="0" w:color="auto"/>
      </w:divBdr>
    </w:div>
    <w:div w:id="1043169028">
      <w:bodyDiv w:val="1"/>
      <w:marLeft w:val="0"/>
      <w:marRight w:val="0"/>
      <w:marTop w:val="0"/>
      <w:marBottom w:val="0"/>
      <w:divBdr>
        <w:top w:val="none" w:sz="0" w:space="0" w:color="auto"/>
        <w:left w:val="none" w:sz="0" w:space="0" w:color="auto"/>
        <w:bottom w:val="none" w:sz="0" w:space="0" w:color="auto"/>
        <w:right w:val="none" w:sz="0" w:space="0" w:color="auto"/>
      </w:divBdr>
    </w:div>
    <w:div w:id="1043751281">
      <w:bodyDiv w:val="1"/>
      <w:marLeft w:val="0"/>
      <w:marRight w:val="0"/>
      <w:marTop w:val="0"/>
      <w:marBottom w:val="0"/>
      <w:divBdr>
        <w:top w:val="none" w:sz="0" w:space="0" w:color="auto"/>
        <w:left w:val="none" w:sz="0" w:space="0" w:color="auto"/>
        <w:bottom w:val="none" w:sz="0" w:space="0" w:color="auto"/>
        <w:right w:val="none" w:sz="0" w:space="0" w:color="auto"/>
      </w:divBdr>
    </w:div>
    <w:div w:id="1048341798">
      <w:bodyDiv w:val="1"/>
      <w:marLeft w:val="0"/>
      <w:marRight w:val="0"/>
      <w:marTop w:val="0"/>
      <w:marBottom w:val="0"/>
      <w:divBdr>
        <w:top w:val="none" w:sz="0" w:space="0" w:color="auto"/>
        <w:left w:val="none" w:sz="0" w:space="0" w:color="auto"/>
        <w:bottom w:val="none" w:sz="0" w:space="0" w:color="auto"/>
        <w:right w:val="none" w:sz="0" w:space="0" w:color="auto"/>
      </w:divBdr>
    </w:div>
    <w:div w:id="1057316822">
      <w:bodyDiv w:val="1"/>
      <w:marLeft w:val="0"/>
      <w:marRight w:val="0"/>
      <w:marTop w:val="0"/>
      <w:marBottom w:val="0"/>
      <w:divBdr>
        <w:top w:val="none" w:sz="0" w:space="0" w:color="auto"/>
        <w:left w:val="none" w:sz="0" w:space="0" w:color="auto"/>
        <w:bottom w:val="none" w:sz="0" w:space="0" w:color="auto"/>
        <w:right w:val="none" w:sz="0" w:space="0" w:color="auto"/>
      </w:divBdr>
    </w:div>
    <w:div w:id="1058015932">
      <w:bodyDiv w:val="1"/>
      <w:marLeft w:val="0"/>
      <w:marRight w:val="0"/>
      <w:marTop w:val="0"/>
      <w:marBottom w:val="0"/>
      <w:divBdr>
        <w:top w:val="none" w:sz="0" w:space="0" w:color="auto"/>
        <w:left w:val="none" w:sz="0" w:space="0" w:color="auto"/>
        <w:bottom w:val="none" w:sz="0" w:space="0" w:color="auto"/>
        <w:right w:val="none" w:sz="0" w:space="0" w:color="auto"/>
      </w:divBdr>
    </w:div>
    <w:div w:id="1062404598">
      <w:bodyDiv w:val="1"/>
      <w:marLeft w:val="0"/>
      <w:marRight w:val="0"/>
      <w:marTop w:val="0"/>
      <w:marBottom w:val="0"/>
      <w:divBdr>
        <w:top w:val="none" w:sz="0" w:space="0" w:color="auto"/>
        <w:left w:val="none" w:sz="0" w:space="0" w:color="auto"/>
        <w:bottom w:val="none" w:sz="0" w:space="0" w:color="auto"/>
        <w:right w:val="none" w:sz="0" w:space="0" w:color="auto"/>
      </w:divBdr>
    </w:div>
    <w:div w:id="1065572543">
      <w:bodyDiv w:val="1"/>
      <w:marLeft w:val="0"/>
      <w:marRight w:val="0"/>
      <w:marTop w:val="0"/>
      <w:marBottom w:val="0"/>
      <w:divBdr>
        <w:top w:val="none" w:sz="0" w:space="0" w:color="auto"/>
        <w:left w:val="none" w:sz="0" w:space="0" w:color="auto"/>
        <w:bottom w:val="none" w:sz="0" w:space="0" w:color="auto"/>
        <w:right w:val="none" w:sz="0" w:space="0" w:color="auto"/>
      </w:divBdr>
    </w:div>
    <w:div w:id="1065841221">
      <w:bodyDiv w:val="1"/>
      <w:marLeft w:val="0"/>
      <w:marRight w:val="0"/>
      <w:marTop w:val="0"/>
      <w:marBottom w:val="0"/>
      <w:divBdr>
        <w:top w:val="none" w:sz="0" w:space="0" w:color="auto"/>
        <w:left w:val="none" w:sz="0" w:space="0" w:color="auto"/>
        <w:bottom w:val="none" w:sz="0" w:space="0" w:color="auto"/>
        <w:right w:val="none" w:sz="0" w:space="0" w:color="auto"/>
      </w:divBdr>
    </w:div>
    <w:div w:id="1067072231">
      <w:bodyDiv w:val="1"/>
      <w:marLeft w:val="0"/>
      <w:marRight w:val="0"/>
      <w:marTop w:val="0"/>
      <w:marBottom w:val="0"/>
      <w:divBdr>
        <w:top w:val="none" w:sz="0" w:space="0" w:color="auto"/>
        <w:left w:val="none" w:sz="0" w:space="0" w:color="auto"/>
        <w:bottom w:val="none" w:sz="0" w:space="0" w:color="auto"/>
        <w:right w:val="none" w:sz="0" w:space="0" w:color="auto"/>
      </w:divBdr>
    </w:div>
    <w:div w:id="1074355918">
      <w:bodyDiv w:val="1"/>
      <w:marLeft w:val="0"/>
      <w:marRight w:val="0"/>
      <w:marTop w:val="0"/>
      <w:marBottom w:val="0"/>
      <w:divBdr>
        <w:top w:val="none" w:sz="0" w:space="0" w:color="auto"/>
        <w:left w:val="none" w:sz="0" w:space="0" w:color="auto"/>
        <w:bottom w:val="none" w:sz="0" w:space="0" w:color="auto"/>
        <w:right w:val="none" w:sz="0" w:space="0" w:color="auto"/>
      </w:divBdr>
    </w:div>
    <w:div w:id="1077558911">
      <w:bodyDiv w:val="1"/>
      <w:marLeft w:val="0"/>
      <w:marRight w:val="0"/>
      <w:marTop w:val="0"/>
      <w:marBottom w:val="0"/>
      <w:divBdr>
        <w:top w:val="none" w:sz="0" w:space="0" w:color="auto"/>
        <w:left w:val="none" w:sz="0" w:space="0" w:color="auto"/>
        <w:bottom w:val="none" w:sz="0" w:space="0" w:color="auto"/>
        <w:right w:val="none" w:sz="0" w:space="0" w:color="auto"/>
      </w:divBdr>
    </w:div>
    <w:div w:id="1079059790">
      <w:bodyDiv w:val="1"/>
      <w:marLeft w:val="0"/>
      <w:marRight w:val="0"/>
      <w:marTop w:val="0"/>
      <w:marBottom w:val="0"/>
      <w:divBdr>
        <w:top w:val="none" w:sz="0" w:space="0" w:color="auto"/>
        <w:left w:val="none" w:sz="0" w:space="0" w:color="auto"/>
        <w:bottom w:val="none" w:sz="0" w:space="0" w:color="auto"/>
        <w:right w:val="none" w:sz="0" w:space="0" w:color="auto"/>
      </w:divBdr>
    </w:div>
    <w:div w:id="1080441574">
      <w:bodyDiv w:val="1"/>
      <w:marLeft w:val="0"/>
      <w:marRight w:val="0"/>
      <w:marTop w:val="0"/>
      <w:marBottom w:val="0"/>
      <w:divBdr>
        <w:top w:val="none" w:sz="0" w:space="0" w:color="auto"/>
        <w:left w:val="none" w:sz="0" w:space="0" w:color="auto"/>
        <w:bottom w:val="none" w:sz="0" w:space="0" w:color="auto"/>
        <w:right w:val="none" w:sz="0" w:space="0" w:color="auto"/>
      </w:divBdr>
    </w:div>
    <w:div w:id="1080638324">
      <w:bodyDiv w:val="1"/>
      <w:marLeft w:val="0"/>
      <w:marRight w:val="0"/>
      <w:marTop w:val="0"/>
      <w:marBottom w:val="0"/>
      <w:divBdr>
        <w:top w:val="none" w:sz="0" w:space="0" w:color="auto"/>
        <w:left w:val="none" w:sz="0" w:space="0" w:color="auto"/>
        <w:bottom w:val="none" w:sz="0" w:space="0" w:color="auto"/>
        <w:right w:val="none" w:sz="0" w:space="0" w:color="auto"/>
      </w:divBdr>
    </w:div>
    <w:div w:id="1082683057">
      <w:bodyDiv w:val="1"/>
      <w:marLeft w:val="0"/>
      <w:marRight w:val="0"/>
      <w:marTop w:val="0"/>
      <w:marBottom w:val="0"/>
      <w:divBdr>
        <w:top w:val="none" w:sz="0" w:space="0" w:color="auto"/>
        <w:left w:val="none" w:sz="0" w:space="0" w:color="auto"/>
        <w:bottom w:val="none" w:sz="0" w:space="0" w:color="auto"/>
        <w:right w:val="none" w:sz="0" w:space="0" w:color="auto"/>
      </w:divBdr>
    </w:div>
    <w:div w:id="1083994985">
      <w:bodyDiv w:val="1"/>
      <w:marLeft w:val="0"/>
      <w:marRight w:val="0"/>
      <w:marTop w:val="0"/>
      <w:marBottom w:val="0"/>
      <w:divBdr>
        <w:top w:val="none" w:sz="0" w:space="0" w:color="auto"/>
        <w:left w:val="none" w:sz="0" w:space="0" w:color="auto"/>
        <w:bottom w:val="none" w:sz="0" w:space="0" w:color="auto"/>
        <w:right w:val="none" w:sz="0" w:space="0" w:color="auto"/>
      </w:divBdr>
    </w:div>
    <w:div w:id="1085035967">
      <w:bodyDiv w:val="1"/>
      <w:marLeft w:val="0"/>
      <w:marRight w:val="0"/>
      <w:marTop w:val="0"/>
      <w:marBottom w:val="0"/>
      <w:divBdr>
        <w:top w:val="none" w:sz="0" w:space="0" w:color="auto"/>
        <w:left w:val="none" w:sz="0" w:space="0" w:color="auto"/>
        <w:bottom w:val="none" w:sz="0" w:space="0" w:color="auto"/>
        <w:right w:val="none" w:sz="0" w:space="0" w:color="auto"/>
      </w:divBdr>
    </w:div>
    <w:div w:id="1085685434">
      <w:bodyDiv w:val="1"/>
      <w:marLeft w:val="0"/>
      <w:marRight w:val="0"/>
      <w:marTop w:val="0"/>
      <w:marBottom w:val="0"/>
      <w:divBdr>
        <w:top w:val="none" w:sz="0" w:space="0" w:color="auto"/>
        <w:left w:val="none" w:sz="0" w:space="0" w:color="auto"/>
        <w:bottom w:val="none" w:sz="0" w:space="0" w:color="auto"/>
        <w:right w:val="none" w:sz="0" w:space="0" w:color="auto"/>
      </w:divBdr>
    </w:div>
    <w:div w:id="1088430306">
      <w:bodyDiv w:val="1"/>
      <w:marLeft w:val="0"/>
      <w:marRight w:val="0"/>
      <w:marTop w:val="0"/>
      <w:marBottom w:val="0"/>
      <w:divBdr>
        <w:top w:val="none" w:sz="0" w:space="0" w:color="auto"/>
        <w:left w:val="none" w:sz="0" w:space="0" w:color="auto"/>
        <w:bottom w:val="none" w:sz="0" w:space="0" w:color="auto"/>
        <w:right w:val="none" w:sz="0" w:space="0" w:color="auto"/>
      </w:divBdr>
    </w:div>
    <w:div w:id="1096631476">
      <w:bodyDiv w:val="1"/>
      <w:marLeft w:val="0"/>
      <w:marRight w:val="0"/>
      <w:marTop w:val="0"/>
      <w:marBottom w:val="0"/>
      <w:divBdr>
        <w:top w:val="none" w:sz="0" w:space="0" w:color="auto"/>
        <w:left w:val="none" w:sz="0" w:space="0" w:color="auto"/>
        <w:bottom w:val="none" w:sz="0" w:space="0" w:color="auto"/>
        <w:right w:val="none" w:sz="0" w:space="0" w:color="auto"/>
      </w:divBdr>
    </w:div>
    <w:div w:id="1099333292">
      <w:bodyDiv w:val="1"/>
      <w:marLeft w:val="0"/>
      <w:marRight w:val="0"/>
      <w:marTop w:val="0"/>
      <w:marBottom w:val="0"/>
      <w:divBdr>
        <w:top w:val="none" w:sz="0" w:space="0" w:color="auto"/>
        <w:left w:val="none" w:sz="0" w:space="0" w:color="auto"/>
        <w:bottom w:val="none" w:sz="0" w:space="0" w:color="auto"/>
        <w:right w:val="none" w:sz="0" w:space="0" w:color="auto"/>
      </w:divBdr>
    </w:div>
    <w:div w:id="1102919354">
      <w:bodyDiv w:val="1"/>
      <w:marLeft w:val="0"/>
      <w:marRight w:val="0"/>
      <w:marTop w:val="0"/>
      <w:marBottom w:val="0"/>
      <w:divBdr>
        <w:top w:val="none" w:sz="0" w:space="0" w:color="auto"/>
        <w:left w:val="none" w:sz="0" w:space="0" w:color="auto"/>
        <w:bottom w:val="none" w:sz="0" w:space="0" w:color="auto"/>
        <w:right w:val="none" w:sz="0" w:space="0" w:color="auto"/>
      </w:divBdr>
    </w:div>
    <w:div w:id="1107777370">
      <w:bodyDiv w:val="1"/>
      <w:marLeft w:val="0"/>
      <w:marRight w:val="0"/>
      <w:marTop w:val="0"/>
      <w:marBottom w:val="0"/>
      <w:divBdr>
        <w:top w:val="none" w:sz="0" w:space="0" w:color="auto"/>
        <w:left w:val="none" w:sz="0" w:space="0" w:color="auto"/>
        <w:bottom w:val="none" w:sz="0" w:space="0" w:color="auto"/>
        <w:right w:val="none" w:sz="0" w:space="0" w:color="auto"/>
      </w:divBdr>
    </w:div>
    <w:div w:id="1114323946">
      <w:bodyDiv w:val="1"/>
      <w:marLeft w:val="0"/>
      <w:marRight w:val="0"/>
      <w:marTop w:val="0"/>
      <w:marBottom w:val="0"/>
      <w:divBdr>
        <w:top w:val="none" w:sz="0" w:space="0" w:color="auto"/>
        <w:left w:val="none" w:sz="0" w:space="0" w:color="auto"/>
        <w:bottom w:val="none" w:sz="0" w:space="0" w:color="auto"/>
        <w:right w:val="none" w:sz="0" w:space="0" w:color="auto"/>
      </w:divBdr>
    </w:div>
    <w:div w:id="1116169651">
      <w:bodyDiv w:val="1"/>
      <w:marLeft w:val="0"/>
      <w:marRight w:val="0"/>
      <w:marTop w:val="0"/>
      <w:marBottom w:val="0"/>
      <w:divBdr>
        <w:top w:val="none" w:sz="0" w:space="0" w:color="auto"/>
        <w:left w:val="none" w:sz="0" w:space="0" w:color="auto"/>
        <w:bottom w:val="none" w:sz="0" w:space="0" w:color="auto"/>
        <w:right w:val="none" w:sz="0" w:space="0" w:color="auto"/>
      </w:divBdr>
      <w:divsChild>
        <w:div w:id="61760537">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116172420">
      <w:bodyDiv w:val="1"/>
      <w:marLeft w:val="0"/>
      <w:marRight w:val="0"/>
      <w:marTop w:val="0"/>
      <w:marBottom w:val="0"/>
      <w:divBdr>
        <w:top w:val="none" w:sz="0" w:space="0" w:color="auto"/>
        <w:left w:val="none" w:sz="0" w:space="0" w:color="auto"/>
        <w:bottom w:val="none" w:sz="0" w:space="0" w:color="auto"/>
        <w:right w:val="none" w:sz="0" w:space="0" w:color="auto"/>
      </w:divBdr>
    </w:div>
    <w:div w:id="1119107910">
      <w:bodyDiv w:val="1"/>
      <w:marLeft w:val="0"/>
      <w:marRight w:val="0"/>
      <w:marTop w:val="0"/>
      <w:marBottom w:val="0"/>
      <w:divBdr>
        <w:top w:val="none" w:sz="0" w:space="0" w:color="auto"/>
        <w:left w:val="none" w:sz="0" w:space="0" w:color="auto"/>
        <w:bottom w:val="none" w:sz="0" w:space="0" w:color="auto"/>
        <w:right w:val="none" w:sz="0" w:space="0" w:color="auto"/>
      </w:divBdr>
    </w:div>
    <w:div w:id="1121607315">
      <w:bodyDiv w:val="1"/>
      <w:marLeft w:val="0"/>
      <w:marRight w:val="0"/>
      <w:marTop w:val="0"/>
      <w:marBottom w:val="0"/>
      <w:divBdr>
        <w:top w:val="none" w:sz="0" w:space="0" w:color="auto"/>
        <w:left w:val="none" w:sz="0" w:space="0" w:color="auto"/>
        <w:bottom w:val="none" w:sz="0" w:space="0" w:color="auto"/>
        <w:right w:val="none" w:sz="0" w:space="0" w:color="auto"/>
      </w:divBdr>
    </w:div>
    <w:div w:id="1129932236">
      <w:bodyDiv w:val="1"/>
      <w:marLeft w:val="0"/>
      <w:marRight w:val="0"/>
      <w:marTop w:val="0"/>
      <w:marBottom w:val="0"/>
      <w:divBdr>
        <w:top w:val="none" w:sz="0" w:space="0" w:color="auto"/>
        <w:left w:val="none" w:sz="0" w:space="0" w:color="auto"/>
        <w:bottom w:val="none" w:sz="0" w:space="0" w:color="auto"/>
        <w:right w:val="none" w:sz="0" w:space="0" w:color="auto"/>
      </w:divBdr>
    </w:div>
    <w:div w:id="1133403294">
      <w:bodyDiv w:val="1"/>
      <w:marLeft w:val="0"/>
      <w:marRight w:val="0"/>
      <w:marTop w:val="0"/>
      <w:marBottom w:val="0"/>
      <w:divBdr>
        <w:top w:val="none" w:sz="0" w:space="0" w:color="auto"/>
        <w:left w:val="none" w:sz="0" w:space="0" w:color="auto"/>
        <w:bottom w:val="none" w:sz="0" w:space="0" w:color="auto"/>
        <w:right w:val="none" w:sz="0" w:space="0" w:color="auto"/>
      </w:divBdr>
    </w:div>
    <w:div w:id="1136878454">
      <w:bodyDiv w:val="1"/>
      <w:marLeft w:val="0"/>
      <w:marRight w:val="0"/>
      <w:marTop w:val="0"/>
      <w:marBottom w:val="0"/>
      <w:divBdr>
        <w:top w:val="none" w:sz="0" w:space="0" w:color="auto"/>
        <w:left w:val="none" w:sz="0" w:space="0" w:color="auto"/>
        <w:bottom w:val="none" w:sz="0" w:space="0" w:color="auto"/>
        <w:right w:val="none" w:sz="0" w:space="0" w:color="auto"/>
      </w:divBdr>
    </w:div>
    <w:div w:id="1137147135">
      <w:bodyDiv w:val="1"/>
      <w:marLeft w:val="0"/>
      <w:marRight w:val="0"/>
      <w:marTop w:val="0"/>
      <w:marBottom w:val="0"/>
      <w:divBdr>
        <w:top w:val="none" w:sz="0" w:space="0" w:color="auto"/>
        <w:left w:val="none" w:sz="0" w:space="0" w:color="auto"/>
        <w:bottom w:val="none" w:sz="0" w:space="0" w:color="auto"/>
        <w:right w:val="none" w:sz="0" w:space="0" w:color="auto"/>
      </w:divBdr>
    </w:div>
    <w:div w:id="1138647712">
      <w:bodyDiv w:val="1"/>
      <w:marLeft w:val="0"/>
      <w:marRight w:val="0"/>
      <w:marTop w:val="0"/>
      <w:marBottom w:val="0"/>
      <w:divBdr>
        <w:top w:val="none" w:sz="0" w:space="0" w:color="auto"/>
        <w:left w:val="none" w:sz="0" w:space="0" w:color="auto"/>
        <w:bottom w:val="none" w:sz="0" w:space="0" w:color="auto"/>
        <w:right w:val="none" w:sz="0" w:space="0" w:color="auto"/>
      </w:divBdr>
    </w:div>
    <w:div w:id="1141073460">
      <w:bodyDiv w:val="1"/>
      <w:marLeft w:val="0"/>
      <w:marRight w:val="0"/>
      <w:marTop w:val="0"/>
      <w:marBottom w:val="0"/>
      <w:divBdr>
        <w:top w:val="none" w:sz="0" w:space="0" w:color="auto"/>
        <w:left w:val="none" w:sz="0" w:space="0" w:color="auto"/>
        <w:bottom w:val="none" w:sz="0" w:space="0" w:color="auto"/>
        <w:right w:val="none" w:sz="0" w:space="0" w:color="auto"/>
      </w:divBdr>
    </w:div>
    <w:div w:id="1141576722">
      <w:bodyDiv w:val="1"/>
      <w:marLeft w:val="0"/>
      <w:marRight w:val="0"/>
      <w:marTop w:val="0"/>
      <w:marBottom w:val="0"/>
      <w:divBdr>
        <w:top w:val="none" w:sz="0" w:space="0" w:color="auto"/>
        <w:left w:val="none" w:sz="0" w:space="0" w:color="auto"/>
        <w:bottom w:val="none" w:sz="0" w:space="0" w:color="auto"/>
        <w:right w:val="none" w:sz="0" w:space="0" w:color="auto"/>
      </w:divBdr>
    </w:div>
    <w:div w:id="1144271124">
      <w:bodyDiv w:val="1"/>
      <w:marLeft w:val="0"/>
      <w:marRight w:val="0"/>
      <w:marTop w:val="0"/>
      <w:marBottom w:val="0"/>
      <w:divBdr>
        <w:top w:val="none" w:sz="0" w:space="0" w:color="auto"/>
        <w:left w:val="none" w:sz="0" w:space="0" w:color="auto"/>
        <w:bottom w:val="none" w:sz="0" w:space="0" w:color="auto"/>
        <w:right w:val="none" w:sz="0" w:space="0" w:color="auto"/>
      </w:divBdr>
    </w:div>
    <w:div w:id="1145975925">
      <w:bodyDiv w:val="1"/>
      <w:marLeft w:val="0"/>
      <w:marRight w:val="0"/>
      <w:marTop w:val="0"/>
      <w:marBottom w:val="0"/>
      <w:divBdr>
        <w:top w:val="none" w:sz="0" w:space="0" w:color="auto"/>
        <w:left w:val="none" w:sz="0" w:space="0" w:color="auto"/>
        <w:bottom w:val="none" w:sz="0" w:space="0" w:color="auto"/>
        <w:right w:val="none" w:sz="0" w:space="0" w:color="auto"/>
      </w:divBdr>
    </w:div>
    <w:div w:id="1150093206">
      <w:bodyDiv w:val="1"/>
      <w:marLeft w:val="0"/>
      <w:marRight w:val="0"/>
      <w:marTop w:val="0"/>
      <w:marBottom w:val="0"/>
      <w:divBdr>
        <w:top w:val="none" w:sz="0" w:space="0" w:color="auto"/>
        <w:left w:val="none" w:sz="0" w:space="0" w:color="auto"/>
        <w:bottom w:val="none" w:sz="0" w:space="0" w:color="auto"/>
        <w:right w:val="none" w:sz="0" w:space="0" w:color="auto"/>
      </w:divBdr>
    </w:div>
    <w:div w:id="1159348563">
      <w:bodyDiv w:val="1"/>
      <w:marLeft w:val="0"/>
      <w:marRight w:val="0"/>
      <w:marTop w:val="0"/>
      <w:marBottom w:val="0"/>
      <w:divBdr>
        <w:top w:val="none" w:sz="0" w:space="0" w:color="auto"/>
        <w:left w:val="none" w:sz="0" w:space="0" w:color="auto"/>
        <w:bottom w:val="none" w:sz="0" w:space="0" w:color="auto"/>
        <w:right w:val="none" w:sz="0" w:space="0" w:color="auto"/>
      </w:divBdr>
    </w:div>
    <w:div w:id="1186217274">
      <w:bodyDiv w:val="1"/>
      <w:marLeft w:val="0"/>
      <w:marRight w:val="0"/>
      <w:marTop w:val="0"/>
      <w:marBottom w:val="0"/>
      <w:divBdr>
        <w:top w:val="none" w:sz="0" w:space="0" w:color="auto"/>
        <w:left w:val="none" w:sz="0" w:space="0" w:color="auto"/>
        <w:bottom w:val="none" w:sz="0" w:space="0" w:color="auto"/>
        <w:right w:val="none" w:sz="0" w:space="0" w:color="auto"/>
      </w:divBdr>
    </w:div>
    <w:div w:id="1188984573">
      <w:bodyDiv w:val="1"/>
      <w:marLeft w:val="0"/>
      <w:marRight w:val="0"/>
      <w:marTop w:val="0"/>
      <w:marBottom w:val="0"/>
      <w:divBdr>
        <w:top w:val="none" w:sz="0" w:space="0" w:color="auto"/>
        <w:left w:val="none" w:sz="0" w:space="0" w:color="auto"/>
        <w:bottom w:val="none" w:sz="0" w:space="0" w:color="auto"/>
        <w:right w:val="none" w:sz="0" w:space="0" w:color="auto"/>
      </w:divBdr>
    </w:div>
    <w:div w:id="1191841299">
      <w:bodyDiv w:val="1"/>
      <w:marLeft w:val="0"/>
      <w:marRight w:val="0"/>
      <w:marTop w:val="0"/>
      <w:marBottom w:val="0"/>
      <w:divBdr>
        <w:top w:val="none" w:sz="0" w:space="0" w:color="auto"/>
        <w:left w:val="none" w:sz="0" w:space="0" w:color="auto"/>
        <w:bottom w:val="none" w:sz="0" w:space="0" w:color="auto"/>
        <w:right w:val="none" w:sz="0" w:space="0" w:color="auto"/>
      </w:divBdr>
    </w:div>
    <w:div w:id="1192764773">
      <w:bodyDiv w:val="1"/>
      <w:marLeft w:val="0"/>
      <w:marRight w:val="0"/>
      <w:marTop w:val="0"/>
      <w:marBottom w:val="0"/>
      <w:divBdr>
        <w:top w:val="none" w:sz="0" w:space="0" w:color="auto"/>
        <w:left w:val="none" w:sz="0" w:space="0" w:color="auto"/>
        <w:bottom w:val="none" w:sz="0" w:space="0" w:color="auto"/>
        <w:right w:val="none" w:sz="0" w:space="0" w:color="auto"/>
      </w:divBdr>
    </w:div>
    <w:div w:id="1198202496">
      <w:bodyDiv w:val="1"/>
      <w:marLeft w:val="0"/>
      <w:marRight w:val="0"/>
      <w:marTop w:val="0"/>
      <w:marBottom w:val="0"/>
      <w:divBdr>
        <w:top w:val="none" w:sz="0" w:space="0" w:color="auto"/>
        <w:left w:val="none" w:sz="0" w:space="0" w:color="auto"/>
        <w:bottom w:val="none" w:sz="0" w:space="0" w:color="auto"/>
        <w:right w:val="none" w:sz="0" w:space="0" w:color="auto"/>
      </w:divBdr>
    </w:div>
    <w:div w:id="1198858506">
      <w:bodyDiv w:val="1"/>
      <w:marLeft w:val="0"/>
      <w:marRight w:val="0"/>
      <w:marTop w:val="0"/>
      <w:marBottom w:val="0"/>
      <w:divBdr>
        <w:top w:val="none" w:sz="0" w:space="0" w:color="auto"/>
        <w:left w:val="none" w:sz="0" w:space="0" w:color="auto"/>
        <w:bottom w:val="none" w:sz="0" w:space="0" w:color="auto"/>
        <w:right w:val="none" w:sz="0" w:space="0" w:color="auto"/>
      </w:divBdr>
    </w:div>
    <w:div w:id="1199467839">
      <w:bodyDiv w:val="1"/>
      <w:marLeft w:val="0"/>
      <w:marRight w:val="0"/>
      <w:marTop w:val="0"/>
      <w:marBottom w:val="0"/>
      <w:divBdr>
        <w:top w:val="none" w:sz="0" w:space="0" w:color="auto"/>
        <w:left w:val="none" w:sz="0" w:space="0" w:color="auto"/>
        <w:bottom w:val="none" w:sz="0" w:space="0" w:color="auto"/>
        <w:right w:val="none" w:sz="0" w:space="0" w:color="auto"/>
      </w:divBdr>
    </w:div>
    <w:div w:id="1201282990">
      <w:bodyDiv w:val="1"/>
      <w:marLeft w:val="0"/>
      <w:marRight w:val="0"/>
      <w:marTop w:val="0"/>
      <w:marBottom w:val="0"/>
      <w:divBdr>
        <w:top w:val="none" w:sz="0" w:space="0" w:color="auto"/>
        <w:left w:val="none" w:sz="0" w:space="0" w:color="auto"/>
        <w:bottom w:val="none" w:sz="0" w:space="0" w:color="auto"/>
        <w:right w:val="none" w:sz="0" w:space="0" w:color="auto"/>
      </w:divBdr>
    </w:div>
    <w:div w:id="1203783888">
      <w:bodyDiv w:val="1"/>
      <w:marLeft w:val="0"/>
      <w:marRight w:val="0"/>
      <w:marTop w:val="0"/>
      <w:marBottom w:val="0"/>
      <w:divBdr>
        <w:top w:val="none" w:sz="0" w:space="0" w:color="auto"/>
        <w:left w:val="none" w:sz="0" w:space="0" w:color="auto"/>
        <w:bottom w:val="none" w:sz="0" w:space="0" w:color="auto"/>
        <w:right w:val="none" w:sz="0" w:space="0" w:color="auto"/>
      </w:divBdr>
    </w:div>
    <w:div w:id="1207138410">
      <w:bodyDiv w:val="1"/>
      <w:marLeft w:val="0"/>
      <w:marRight w:val="0"/>
      <w:marTop w:val="0"/>
      <w:marBottom w:val="0"/>
      <w:divBdr>
        <w:top w:val="none" w:sz="0" w:space="0" w:color="auto"/>
        <w:left w:val="none" w:sz="0" w:space="0" w:color="auto"/>
        <w:bottom w:val="none" w:sz="0" w:space="0" w:color="auto"/>
        <w:right w:val="none" w:sz="0" w:space="0" w:color="auto"/>
      </w:divBdr>
    </w:div>
    <w:div w:id="1213153713">
      <w:bodyDiv w:val="1"/>
      <w:marLeft w:val="0"/>
      <w:marRight w:val="0"/>
      <w:marTop w:val="0"/>
      <w:marBottom w:val="0"/>
      <w:divBdr>
        <w:top w:val="none" w:sz="0" w:space="0" w:color="auto"/>
        <w:left w:val="none" w:sz="0" w:space="0" w:color="auto"/>
        <w:bottom w:val="none" w:sz="0" w:space="0" w:color="auto"/>
        <w:right w:val="none" w:sz="0" w:space="0" w:color="auto"/>
      </w:divBdr>
    </w:div>
    <w:div w:id="1219242467">
      <w:bodyDiv w:val="1"/>
      <w:marLeft w:val="0"/>
      <w:marRight w:val="0"/>
      <w:marTop w:val="0"/>
      <w:marBottom w:val="0"/>
      <w:divBdr>
        <w:top w:val="none" w:sz="0" w:space="0" w:color="auto"/>
        <w:left w:val="none" w:sz="0" w:space="0" w:color="auto"/>
        <w:bottom w:val="none" w:sz="0" w:space="0" w:color="auto"/>
        <w:right w:val="none" w:sz="0" w:space="0" w:color="auto"/>
      </w:divBdr>
    </w:div>
    <w:div w:id="1223906398">
      <w:bodyDiv w:val="1"/>
      <w:marLeft w:val="0"/>
      <w:marRight w:val="0"/>
      <w:marTop w:val="0"/>
      <w:marBottom w:val="0"/>
      <w:divBdr>
        <w:top w:val="none" w:sz="0" w:space="0" w:color="auto"/>
        <w:left w:val="none" w:sz="0" w:space="0" w:color="auto"/>
        <w:bottom w:val="none" w:sz="0" w:space="0" w:color="auto"/>
        <w:right w:val="none" w:sz="0" w:space="0" w:color="auto"/>
      </w:divBdr>
    </w:div>
    <w:div w:id="1230533753">
      <w:bodyDiv w:val="1"/>
      <w:marLeft w:val="0"/>
      <w:marRight w:val="0"/>
      <w:marTop w:val="0"/>
      <w:marBottom w:val="0"/>
      <w:divBdr>
        <w:top w:val="none" w:sz="0" w:space="0" w:color="auto"/>
        <w:left w:val="none" w:sz="0" w:space="0" w:color="auto"/>
        <w:bottom w:val="none" w:sz="0" w:space="0" w:color="auto"/>
        <w:right w:val="none" w:sz="0" w:space="0" w:color="auto"/>
      </w:divBdr>
    </w:div>
    <w:div w:id="1231424976">
      <w:bodyDiv w:val="1"/>
      <w:marLeft w:val="0"/>
      <w:marRight w:val="0"/>
      <w:marTop w:val="0"/>
      <w:marBottom w:val="0"/>
      <w:divBdr>
        <w:top w:val="none" w:sz="0" w:space="0" w:color="auto"/>
        <w:left w:val="none" w:sz="0" w:space="0" w:color="auto"/>
        <w:bottom w:val="none" w:sz="0" w:space="0" w:color="auto"/>
        <w:right w:val="none" w:sz="0" w:space="0" w:color="auto"/>
      </w:divBdr>
    </w:div>
    <w:div w:id="1238242696">
      <w:bodyDiv w:val="1"/>
      <w:marLeft w:val="0"/>
      <w:marRight w:val="0"/>
      <w:marTop w:val="0"/>
      <w:marBottom w:val="0"/>
      <w:divBdr>
        <w:top w:val="none" w:sz="0" w:space="0" w:color="auto"/>
        <w:left w:val="none" w:sz="0" w:space="0" w:color="auto"/>
        <w:bottom w:val="none" w:sz="0" w:space="0" w:color="auto"/>
        <w:right w:val="none" w:sz="0" w:space="0" w:color="auto"/>
      </w:divBdr>
    </w:div>
    <w:div w:id="1241720941">
      <w:bodyDiv w:val="1"/>
      <w:marLeft w:val="0"/>
      <w:marRight w:val="0"/>
      <w:marTop w:val="0"/>
      <w:marBottom w:val="0"/>
      <w:divBdr>
        <w:top w:val="none" w:sz="0" w:space="0" w:color="auto"/>
        <w:left w:val="none" w:sz="0" w:space="0" w:color="auto"/>
        <w:bottom w:val="none" w:sz="0" w:space="0" w:color="auto"/>
        <w:right w:val="none" w:sz="0" w:space="0" w:color="auto"/>
      </w:divBdr>
    </w:div>
    <w:div w:id="1242370501">
      <w:bodyDiv w:val="1"/>
      <w:marLeft w:val="0"/>
      <w:marRight w:val="0"/>
      <w:marTop w:val="0"/>
      <w:marBottom w:val="0"/>
      <w:divBdr>
        <w:top w:val="none" w:sz="0" w:space="0" w:color="auto"/>
        <w:left w:val="none" w:sz="0" w:space="0" w:color="auto"/>
        <w:bottom w:val="none" w:sz="0" w:space="0" w:color="auto"/>
        <w:right w:val="none" w:sz="0" w:space="0" w:color="auto"/>
      </w:divBdr>
    </w:div>
    <w:div w:id="1243485068">
      <w:bodyDiv w:val="1"/>
      <w:marLeft w:val="0"/>
      <w:marRight w:val="0"/>
      <w:marTop w:val="0"/>
      <w:marBottom w:val="0"/>
      <w:divBdr>
        <w:top w:val="none" w:sz="0" w:space="0" w:color="auto"/>
        <w:left w:val="none" w:sz="0" w:space="0" w:color="auto"/>
        <w:bottom w:val="none" w:sz="0" w:space="0" w:color="auto"/>
        <w:right w:val="none" w:sz="0" w:space="0" w:color="auto"/>
      </w:divBdr>
    </w:div>
    <w:div w:id="1249343709">
      <w:bodyDiv w:val="1"/>
      <w:marLeft w:val="0"/>
      <w:marRight w:val="0"/>
      <w:marTop w:val="0"/>
      <w:marBottom w:val="0"/>
      <w:divBdr>
        <w:top w:val="none" w:sz="0" w:space="0" w:color="auto"/>
        <w:left w:val="none" w:sz="0" w:space="0" w:color="auto"/>
        <w:bottom w:val="none" w:sz="0" w:space="0" w:color="auto"/>
        <w:right w:val="none" w:sz="0" w:space="0" w:color="auto"/>
      </w:divBdr>
    </w:div>
    <w:div w:id="1251888622">
      <w:bodyDiv w:val="1"/>
      <w:marLeft w:val="0"/>
      <w:marRight w:val="0"/>
      <w:marTop w:val="0"/>
      <w:marBottom w:val="0"/>
      <w:divBdr>
        <w:top w:val="none" w:sz="0" w:space="0" w:color="auto"/>
        <w:left w:val="none" w:sz="0" w:space="0" w:color="auto"/>
        <w:bottom w:val="none" w:sz="0" w:space="0" w:color="auto"/>
        <w:right w:val="none" w:sz="0" w:space="0" w:color="auto"/>
      </w:divBdr>
    </w:div>
    <w:div w:id="1253078708">
      <w:bodyDiv w:val="1"/>
      <w:marLeft w:val="0"/>
      <w:marRight w:val="0"/>
      <w:marTop w:val="0"/>
      <w:marBottom w:val="0"/>
      <w:divBdr>
        <w:top w:val="none" w:sz="0" w:space="0" w:color="auto"/>
        <w:left w:val="none" w:sz="0" w:space="0" w:color="auto"/>
        <w:bottom w:val="none" w:sz="0" w:space="0" w:color="auto"/>
        <w:right w:val="none" w:sz="0" w:space="0" w:color="auto"/>
      </w:divBdr>
    </w:div>
    <w:div w:id="1257329896">
      <w:bodyDiv w:val="1"/>
      <w:marLeft w:val="0"/>
      <w:marRight w:val="0"/>
      <w:marTop w:val="0"/>
      <w:marBottom w:val="0"/>
      <w:divBdr>
        <w:top w:val="none" w:sz="0" w:space="0" w:color="auto"/>
        <w:left w:val="none" w:sz="0" w:space="0" w:color="auto"/>
        <w:bottom w:val="none" w:sz="0" w:space="0" w:color="auto"/>
        <w:right w:val="none" w:sz="0" w:space="0" w:color="auto"/>
      </w:divBdr>
    </w:div>
    <w:div w:id="1262883398">
      <w:bodyDiv w:val="1"/>
      <w:marLeft w:val="0"/>
      <w:marRight w:val="0"/>
      <w:marTop w:val="0"/>
      <w:marBottom w:val="0"/>
      <w:divBdr>
        <w:top w:val="none" w:sz="0" w:space="0" w:color="auto"/>
        <w:left w:val="none" w:sz="0" w:space="0" w:color="auto"/>
        <w:bottom w:val="none" w:sz="0" w:space="0" w:color="auto"/>
        <w:right w:val="none" w:sz="0" w:space="0" w:color="auto"/>
      </w:divBdr>
    </w:div>
    <w:div w:id="1264142843">
      <w:bodyDiv w:val="1"/>
      <w:marLeft w:val="0"/>
      <w:marRight w:val="0"/>
      <w:marTop w:val="0"/>
      <w:marBottom w:val="0"/>
      <w:divBdr>
        <w:top w:val="none" w:sz="0" w:space="0" w:color="auto"/>
        <w:left w:val="none" w:sz="0" w:space="0" w:color="auto"/>
        <w:bottom w:val="none" w:sz="0" w:space="0" w:color="auto"/>
        <w:right w:val="none" w:sz="0" w:space="0" w:color="auto"/>
      </w:divBdr>
    </w:div>
    <w:div w:id="1268193206">
      <w:bodyDiv w:val="1"/>
      <w:marLeft w:val="0"/>
      <w:marRight w:val="0"/>
      <w:marTop w:val="0"/>
      <w:marBottom w:val="0"/>
      <w:divBdr>
        <w:top w:val="none" w:sz="0" w:space="0" w:color="auto"/>
        <w:left w:val="none" w:sz="0" w:space="0" w:color="auto"/>
        <w:bottom w:val="none" w:sz="0" w:space="0" w:color="auto"/>
        <w:right w:val="none" w:sz="0" w:space="0" w:color="auto"/>
      </w:divBdr>
    </w:div>
    <w:div w:id="1271431089">
      <w:bodyDiv w:val="1"/>
      <w:marLeft w:val="0"/>
      <w:marRight w:val="0"/>
      <w:marTop w:val="0"/>
      <w:marBottom w:val="0"/>
      <w:divBdr>
        <w:top w:val="none" w:sz="0" w:space="0" w:color="auto"/>
        <w:left w:val="none" w:sz="0" w:space="0" w:color="auto"/>
        <w:bottom w:val="none" w:sz="0" w:space="0" w:color="auto"/>
        <w:right w:val="none" w:sz="0" w:space="0" w:color="auto"/>
      </w:divBdr>
    </w:div>
    <w:div w:id="1275747898">
      <w:bodyDiv w:val="1"/>
      <w:marLeft w:val="0"/>
      <w:marRight w:val="0"/>
      <w:marTop w:val="0"/>
      <w:marBottom w:val="0"/>
      <w:divBdr>
        <w:top w:val="none" w:sz="0" w:space="0" w:color="auto"/>
        <w:left w:val="none" w:sz="0" w:space="0" w:color="auto"/>
        <w:bottom w:val="none" w:sz="0" w:space="0" w:color="auto"/>
        <w:right w:val="none" w:sz="0" w:space="0" w:color="auto"/>
      </w:divBdr>
    </w:div>
    <w:div w:id="1277102245">
      <w:bodyDiv w:val="1"/>
      <w:marLeft w:val="0"/>
      <w:marRight w:val="0"/>
      <w:marTop w:val="0"/>
      <w:marBottom w:val="0"/>
      <w:divBdr>
        <w:top w:val="none" w:sz="0" w:space="0" w:color="auto"/>
        <w:left w:val="none" w:sz="0" w:space="0" w:color="auto"/>
        <w:bottom w:val="none" w:sz="0" w:space="0" w:color="auto"/>
        <w:right w:val="none" w:sz="0" w:space="0" w:color="auto"/>
      </w:divBdr>
    </w:div>
    <w:div w:id="1279532677">
      <w:bodyDiv w:val="1"/>
      <w:marLeft w:val="0"/>
      <w:marRight w:val="0"/>
      <w:marTop w:val="0"/>
      <w:marBottom w:val="0"/>
      <w:divBdr>
        <w:top w:val="none" w:sz="0" w:space="0" w:color="auto"/>
        <w:left w:val="none" w:sz="0" w:space="0" w:color="auto"/>
        <w:bottom w:val="none" w:sz="0" w:space="0" w:color="auto"/>
        <w:right w:val="none" w:sz="0" w:space="0" w:color="auto"/>
      </w:divBdr>
    </w:div>
    <w:div w:id="1286040119">
      <w:bodyDiv w:val="1"/>
      <w:marLeft w:val="0"/>
      <w:marRight w:val="0"/>
      <w:marTop w:val="0"/>
      <w:marBottom w:val="0"/>
      <w:divBdr>
        <w:top w:val="none" w:sz="0" w:space="0" w:color="auto"/>
        <w:left w:val="none" w:sz="0" w:space="0" w:color="auto"/>
        <w:bottom w:val="none" w:sz="0" w:space="0" w:color="auto"/>
        <w:right w:val="none" w:sz="0" w:space="0" w:color="auto"/>
      </w:divBdr>
    </w:div>
    <w:div w:id="1286355308">
      <w:bodyDiv w:val="1"/>
      <w:marLeft w:val="0"/>
      <w:marRight w:val="0"/>
      <w:marTop w:val="0"/>
      <w:marBottom w:val="0"/>
      <w:divBdr>
        <w:top w:val="none" w:sz="0" w:space="0" w:color="auto"/>
        <w:left w:val="none" w:sz="0" w:space="0" w:color="auto"/>
        <w:bottom w:val="none" w:sz="0" w:space="0" w:color="auto"/>
        <w:right w:val="none" w:sz="0" w:space="0" w:color="auto"/>
      </w:divBdr>
    </w:div>
    <w:div w:id="1287157625">
      <w:bodyDiv w:val="1"/>
      <w:marLeft w:val="0"/>
      <w:marRight w:val="0"/>
      <w:marTop w:val="0"/>
      <w:marBottom w:val="0"/>
      <w:divBdr>
        <w:top w:val="none" w:sz="0" w:space="0" w:color="auto"/>
        <w:left w:val="none" w:sz="0" w:space="0" w:color="auto"/>
        <w:bottom w:val="none" w:sz="0" w:space="0" w:color="auto"/>
        <w:right w:val="none" w:sz="0" w:space="0" w:color="auto"/>
      </w:divBdr>
    </w:div>
    <w:div w:id="1288273503">
      <w:bodyDiv w:val="1"/>
      <w:marLeft w:val="0"/>
      <w:marRight w:val="0"/>
      <w:marTop w:val="0"/>
      <w:marBottom w:val="0"/>
      <w:divBdr>
        <w:top w:val="none" w:sz="0" w:space="0" w:color="auto"/>
        <w:left w:val="none" w:sz="0" w:space="0" w:color="auto"/>
        <w:bottom w:val="none" w:sz="0" w:space="0" w:color="auto"/>
        <w:right w:val="none" w:sz="0" w:space="0" w:color="auto"/>
      </w:divBdr>
    </w:div>
    <w:div w:id="1290935799">
      <w:bodyDiv w:val="1"/>
      <w:marLeft w:val="0"/>
      <w:marRight w:val="0"/>
      <w:marTop w:val="0"/>
      <w:marBottom w:val="0"/>
      <w:divBdr>
        <w:top w:val="none" w:sz="0" w:space="0" w:color="auto"/>
        <w:left w:val="none" w:sz="0" w:space="0" w:color="auto"/>
        <w:bottom w:val="none" w:sz="0" w:space="0" w:color="auto"/>
        <w:right w:val="none" w:sz="0" w:space="0" w:color="auto"/>
      </w:divBdr>
    </w:div>
    <w:div w:id="1295141787">
      <w:bodyDiv w:val="1"/>
      <w:marLeft w:val="0"/>
      <w:marRight w:val="0"/>
      <w:marTop w:val="0"/>
      <w:marBottom w:val="0"/>
      <w:divBdr>
        <w:top w:val="none" w:sz="0" w:space="0" w:color="auto"/>
        <w:left w:val="none" w:sz="0" w:space="0" w:color="auto"/>
        <w:bottom w:val="none" w:sz="0" w:space="0" w:color="auto"/>
        <w:right w:val="none" w:sz="0" w:space="0" w:color="auto"/>
      </w:divBdr>
    </w:div>
    <w:div w:id="1296132348">
      <w:bodyDiv w:val="1"/>
      <w:marLeft w:val="0"/>
      <w:marRight w:val="0"/>
      <w:marTop w:val="0"/>
      <w:marBottom w:val="0"/>
      <w:divBdr>
        <w:top w:val="none" w:sz="0" w:space="0" w:color="auto"/>
        <w:left w:val="none" w:sz="0" w:space="0" w:color="auto"/>
        <w:bottom w:val="none" w:sz="0" w:space="0" w:color="auto"/>
        <w:right w:val="none" w:sz="0" w:space="0" w:color="auto"/>
      </w:divBdr>
    </w:div>
    <w:div w:id="1296369496">
      <w:bodyDiv w:val="1"/>
      <w:marLeft w:val="0"/>
      <w:marRight w:val="0"/>
      <w:marTop w:val="0"/>
      <w:marBottom w:val="0"/>
      <w:divBdr>
        <w:top w:val="none" w:sz="0" w:space="0" w:color="auto"/>
        <w:left w:val="none" w:sz="0" w:space="0" w:color="auto"/>
        <w:bottom w:val="none" w:sz="0" w:space="0" w:color="auto"/>
        <w:right w:val="none" w:sz="0" w:space="0" w:color="auto"/>
      </w:divBdr>
    </w:div>
    <w:div w:id="1298947982">
      <w:bodyDiv w:val="1"/>
      <w:marLeft w:val="0"/>
      <w:marRight w:val="0"/>
      <w:marTop w:val="0"/>
      <w:marBottom w:val="0"/>
      <w:divBdr>
        <w:top w:val="none" w:sz="0" w:space="0" w:color="auto"/>
        <w:left w:val="none" w:sz="0" w:space="0" w:color="auto"/>
        <w:bottom w:val="none" w:sz="0" w:space="0" w:color="auto"/>
        <w:right w:val="none" w:sz="0" w:space="0" w:color="auto"/>
      </w:divBdr>
    </w:div>
    <w:div w:id="1308165694">
      <w:bodyDiv w:val="1"/>
      <w:marLeft w:val="0"/>
      <w:marRight w:val="0"/>
      <w:marTop w:val="0"/>
      <w:marBottom w:val="0"/>
      <w:divBdr>
        <w:top w:val="none" w:sz="0" w:space="0" w:color="auto"/>
        <w:left w:val="none" w:sz="0" w:space="0" w:color="auto"/>
        <w:bottom w:val="none" w:sz="0" w:space="0" w:color="auto"/>
        <w:right w:val="none" w:sz="0" w:space="0" w:color="auto"/>
      </w:divBdr>
    </w:div>
    <w:div w:id="1312635976">
      <w:bodyDiv w:val="1"/>
      <w:marLeft w:val="0"/>
      <w:marRight w:val="0"/>
      <w:marTop w:val="0"/>
      <w:marBottom w:val="0"/>
      <w:divBdr>
        <w:top w:val="none" w:sz="0" w:space="0" w:color="auto"/>
        <w:left w:val="none" w:sz="0" w:space="0" w:color="auto"/>
        <w:bottom w:val="none" w:sz="0" w:space="0" w:color="auto"/>
        <w:right w:val="none" w:sz="0" w:space="0" w:color="auto"/>
      </w:divBdr>
    </w:div>
    <w:div w:id="1314144835">
      <w:bodyDiv w:val="1"/>
      <w:marLeft w:val="0"/>
      <w:marRight w:val="0"/>
      <w:marTop w:val="0"/>
      <w:marBottom w:val="0"/>
      <w:divBdr>
        <w:top w:val="none" w:sz="0" w:space="0" w:color="auto"/>
        <w:left w:val="none" w:sz="0" w:space="0" w:color="auto"/>
        <w:bottom w:val="none" w:sz="0" w:space="0" w:color="auto"/>
        <w:right w:val="none" w:sz="0" w:space="0" w:color="auto"/>
      </w:divBdr>
    </w:div>
    <w:div w:id="1316757727">
      <w:bodyDiv w:val="1"/>
      <w:marLeft w:val="0"/>
      <w:marRight w:val="0"/>
      <w:marTop w:val="0"/>
      <w:marBottom w:val="0"/>
      <w:divBdr>
        <w:top w:val="none" w:sz="0" w:space="0" w:color="auto"/>
        <w:left w:val="none" w:sz="0" w:space="0" w:color="auto"/>
        <w:bottom w:val="none" w:sz="0" w:space="0" w:color="auto"/>
        <w:right w:val="none" w:sz="0" w:space="0" w:color="auto"/>
      </w:divBdr>
    </w:div>
    <w:div w:id="1324236515">
      <w:bodyDiv w:val="1"/>
      <w:marLeft w:val="0"/>
      <w:marRight w:val="0"/>
      <w:marTop w:val="0"/>
      <w:marBottom w:val="0"/>
      <w:divBdr>
        <w:top w:val="none" w:sz="0" w:space="0" w:color="auto"/>
        <w:left w:val="none" w:sz="0" w:space="0" w:color="auto"/>
        <w:bottom w:val="none" w:sz="0" w:space="0" w:color="auto"/>
        <w:right w:val="none" w:sz="0" w:space="0" w:color="auto"/>
      </w:divBdr>
    </w:div>
    <w:div w:id="1328022209">
      <w:bodyDiv w:val="1"/>
      <w:marLeft w:val="0"/>
      <w:marRight w:val="0"/>
      <w:marTop w:val="0"/>
      <w:marBottom w:val="0"/>
      <w:divBdr>
        <w:top w:val="none" w:sz="0" w:space="0" w:color="auto"/>
        <w:left w:val="none" w:sz="0" w:space="0" w:color="auto"/>
        <w:bottom w:val="none" w:sz="0" w:space="0" w:color="auto"/>
        <w:right w:val="none" w:sz="0" w:space="0" w:color="auto"/>
      </w:divBdr>
    </w:div>
    <w:div w:id="1329016908">
      <w:bodyDiv w:val="1"/>
      <w:marLeft w:val="0"/>
      <w:marRight w:val="0"/>
      <w:marTop w:val="0"/>
      <w:marBottom w:val="0"/>
      <w:divBdr>
        <w:top w:val="none" w:sz="0" w:space="0" w:color="auto"/>
        <w:left w:val="none" w:sz="0" w:space="0" w:color="auto"/>
        <w:bottom w:val="none" w:sz="0" w:space="0" w:color="auto"/>
        <w:right w:val="none" w:sz="0" w:space="0" w:color="auto"/>
      </w:divBdr>
    </w:div>
    <w:div w:id="1337414490">
      <w:bodyDiv w:val="1"/>
      <w:marLeft w:val="0"/>
      <w:marRight w:val="0"/>
      <w:marTop w:val="0"/>
      <w:marBottom w:val="0"/>
      <w:divBdr>
        <w:top w:val="none" w:sz="0" w:space="0" w:color="auto"/>
        <w:left w:val="none" w:sz="0" w:space="0" w:color="auto"/>
        <w:bottom w:val="none" w:sz="0" w:space="0" w:color="auto"/>
        <w:right w:val="none" w:sz="0" w:space="0" w:color="auto"/>
      </w:divBdr>
    </w:div>
    <w:div w:id="1341467651">
      <w:bodyDiv w:val="1"/>
      <w:marLeft w:val="0"/>
      <w:marRight w:val="0"/>
      <w:marTop w:val="0"/>
      <w:marBottom w:val="0"/>
      <w:divBdr>
        <w:top w:val="none" w:sz="0" w:space="0" w:color="auto"/>
        <w:left w:val="none" w:sz="0" w:space="0" w:color="auto"/>
        <w:bottom w:val="none" w:sz="0" w:space="0" w:color="auto"/>
        <w:right w:val="none" w:sz="0" w:space="0" w:color="auto"/>
      </w:divBdr>
    </w:div>
    <w:div w:id="1344280175">
      <w:bodyDiv w:val="1"/>
      <w:marLeft w:val="0"/>
      <w:marRight w:val="0"/>
      <w:marTop w:val="0"/>
      <w:marBottom w:val="0"/>
      <w:divBdr>
        <w:top w:val="none" w:sz="0" w:space="0" w:color="auto"/>
        <w:left w:val="none" w:sz="0" w:space="0" w:color="auto"/>
        <w:bottom w:val="none" w:sz="0" w:space="0" w:color="auto"/>
        <w:right w:val="none" w:sz="0" w:space="0" w:color="auto"/>
      </w:divBdr>
    </w:div>
    <w:div w:id="1359937977">
      <w:bodyDiv w:val="1"/>
      <w:marLeft w:val="0"/>
      <w:marRight w:val="0"/>
      <w:marTop w:val="0"/>
      <w:marBottom w:val="0"/>
      <w:divBdr>
        <w:top w:val="none" w:sz="0" w:space="0" w:color="auto"/>
        <w:left w:val="none" w:sz="0" w:space="0" w:color="auto"/>
        <w:bottom w:val="none" w:sz="0" w:space="0" w:color="auto"/>
        <w:right w:val="none" w:sz="0" w:space="0" w:color="auto"/>
      </w:divBdr>
    </w:div>
    <w:div w:id="1362055471">
      <w:bodyDiv w:val="1"/>
      <w:marLeft w:val="0"/>
      <w:marRight w:val="0"/>
      <w:marTop w:val="0"/>
      <w:marBottom w:val="0"/>
      <w:divBdr>
        <w:top w:val="none" w:sz="0" w:space="0" w:color="auto"/>
        <w:left w:val="none" w:sz="0" w:space="0" w:color="auto"/>
        <w:bottom w:val="none" w:sz="0" w:space="0" w:color="auto"/>
        <w:right w:val="none" w:sz="0" w:space="0" w:color="auto"/>
      </w:divBdr>
    </w:div>
    <w:div w:id="1362127323">
      <w:bodyDiv w:val="1"/>
      <w:marLeft w:val="0"/>
      <w:marRight w:val="0"/>
      <w:marTop w:val="0"/>
      <w:marBottom w:val="0"/>
      <w:divBdr>
        <w:top w:val="none" w:sz="0" w:space="0" w:color="auto"/>
        <w:left w:val="none" w:sz="0" w:space="0" w:color="auto"/>
        <w:bottom w:val="none" w:sz="0" w:space="0" w:color="auto"/>
        <w:right w:val="none" w:sz="0" w:space="0" w:color="auto"/>
      </w:divBdr>
    </w:div>
    <w:div w:id="1362171963">
      <w:bodyDiv w:val="1"/>
      <w:marLeft w:val="0"/>
      <w:marRight w:val="0"/>
      <w:marTop w:val="0"/>
      <w:marBottom w:val="0"/>
      <w:divBdr>
        <w:top w:val="none" w:sz="0" w:space="0" w:color="auto"/>
        <w:left w:val="none" w:sz="0" w:space="0" w:color="auto"/>
        <w:bottom w:val="none" w:sz="0" w:space="0" w:color="auto"/>
        <w:right w:val="none" w:sz="0" w:space="0" w:color="auto"/>
      </w:divBdr>
    </w:div>
    <w:div w:id="1366828008">
      <w:bodyDiv w:val="1"/>
      <w:marLeft w:val="0"/>
      <w:marRight w:val="0"/>
      <w:marTop w:val="0"/>
      <w:marBottom w:val="0"/>
      <w:divBdr>
        <w:top w:val="none" w:sz="0" w:space="0" w:color="auto"/>
        <w:left w:val="none" w:sz="0" w:space="0" w:color="auto"/>
        <w:bottom w:val="none" w:sz="0" w:space="0" w:color="auto"/>
        <w:right w:val="none" w:sz="0" w:space="0" w:color="auto"/>
      </w:divBdr>
    </w:div>
    <w:div w:id="1374503063">
      <w:bodyDiv w:val="1"/>
      <w:marLeft w:val="0"/>
      <w:marRight w:val="0"/>
      <w:marTop w:val="0"/>
      <w:marBottom w:val="0"/>
      <w:divBdr>
        <w:top w:val="none" w:sz="0" w:space="0" w:color="auto"/>
        <w:left w:val="none" w:sz="0" w:space="0" w:color="auto"/>
        <w:bottom w:val="none" w:sz="0" w:space="0" w:color="auto"/>
        <w:right w:val="none" w:sz="0" w:space="0" w:color="auto"/>
      </w:divBdr>
    </w:div>
    <w:div w:id="1377659226">
      <w:bodyDiv w:val="1"/>
      <w:marLeft w:val="0"/>
      <w:marRight w:val="0"/>
      <w:marTop w:val="0"/>
      <w:marBottom w:val="0"/>
      <w:divBdr>
        <w:top w:val="none" w:sz="0" w:space="0" w:color="auto"/>
        <w:left w:val="none" w:sz="0" w:space="0" w:color="auto"/>
        <w:bottom w:val="none" w:sz="0" w:space="0" w:color="auto"/>
        <w:right w:val="none" w:sz="0" w:space="0" w:color="auto"/>
      </w:divBdr>
    </w:div>
    <w:div w:id="1380744016">
      <w:bodyDiv w:val="1"/>
      <w:marLeft w:val="0"/>
      <w:marRight w:val="0"/>
      <w:marTop w:val="0"/>
      <w:marBottom w:val="0"/>
      <w:divBdr>
        <w:top w:val="none" w:sz="0" w:space="0" w:color="auto"/>
        <w:left w:val="none" w:sz="0" w:space="0" w:color="auto"/>
        <w:bottom w:val="none" w:sz="0" w:space="0" w:color="auto"/>
        <w:right w:val="none" w:sz="0" w:space="0" w:color="auto"/>
      </w:divBdr>
    </w:div>
    <w:div w:id="1392116370">
      <w:bodyDiv w:val="1"/>
      <w:marLeft w:val="0"/>
      <w:marRight w:val="0"/>
      <w:marTop w:val="0"/>
      <w:marBottom w:val="0"/>
      <w:divBdr>
        <w:top w:val="none" w:sz="0" w:space="0" w:color="auto"/>
        <w:left w:val="none" w:sz="0" w:space="0" w:color="auto"/>
        <w:bottom w:val="none" w:sz="0" w:space="0" w:color="auto"/>
        <w:right w:val="none" w:sz="0" w:space="0" w:color="auto"/>
      </w:divBdr>
    </w:div>
    <w:div w:id="1392465835">
      <w:bodyDiv w:val="1"/>
      <w:marLeft w:val="0"/>
      <w:marRight w:val="0"/>
      <w:marTop w:val="0"/>
      <w:marBottom w:val="0"/>
      <w:divBdr>
        <w:top w:val="none" w:sz="0" w:space="0" w:color="auto"/>
        <w:left w:val="none" w:sz="0" w:space="0" w:color="auto"/>
        <w:bottom w:val="none" w:sz="0" w:space="0" w:color="auto"/>
        <w:right w:val="none" w:sz="0" w:space="0" w:color="auto"/>
      </w:divBdr>
      <w:divsChild>
        <w:div w:id="1502115497">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393583466">
      <w:bodyDiv w:val="1"/>
      <w:marLeft w:val="0"/>
      <w:marRight w:val="0"/>
      <w:marTop w:val="0"/>
      <w:marBottom w:val="0"/>
      <w:divBdr>
        <w:top w:val="none" w:sz="0" w:space="0" w:color="auto"/>
        <w:left w:val="none" w:sz="0" w:space="0" w:color="auto"/>
        <w:bottom w:val="none" w:sz="0" w:space="0" w:color="auto"/>
        <w:right w:val="none" w:sz="0" w:space="0" w:color="auto"/>
      </w:divBdr>
    </w:div>
    <w:div w:id="1397822349">
      <w:bodyDiv w:val="1"/>
      <w:marLeft w:val="0"/>
      <w:marRight w:val="0"/>
      <w:marTop w:val="0"/>
      <w:marBottom w:val="0"/>
      <w:divBdr>
        <w:top w:val="none" w:sz="0" w:space="0" w:color="auto"/>
        <w:left w:val="none" w:sz="0" w:space="0" w:color="auto"/>
        <w:bottom w:val="none" w:sz="0" w:space="0" w:color="auto"/>
        <w:right w:val="none" w:sz="0" w:space="0" w:color="auto"/>
      </w:divBdr>
    </w:div>
    <w:div w:id="1399404504">
      <w:bodyDiv w:val="1"/>
      <w:marLeft w:val="0"/>
      <w:marRight w:val="0"/>
      <w:marTop w:val="0"/>
      <w:marBottom w:val="0"/>
      <w:divBdr>
        <w:top w:val="none" w:sz="0" w:space="0" w:color="auto"/>
        <w:left w:val="none" w:sz="0" w:space="0" w:color="auto"/>
        <w:bottom w:val="none" w:sz="0" w:space="0" w:color="auto"/>
        <w:right w:val="none" w:sz="0" w:space="0" w:color="auto"/>
      </w:divBdr>
    </w:div>
    <w:div w:id="1413623876">
      <w:bodyDiv w:val="1"/>
      <w:marLeft w:val="0"/>
      <w:marRight w:val="0"/>
      <w:marTop w:val="0"/>
      <w:marBottom w:val="0"/>
      <w:divBdr>
        <w:top w:val="none" w:sz="0" w:space="0" w:color="auto"/>
        <w:left w:val="none" w:sz="0" w:space="0" w:color="auto"/>
        <w:bottom w:val="none" w:sz="0" w:space="0" w:color="auto"/>
        <w:right w:val="none" w:sz="0" w:space="0" w:color="auto"/>
      </w:divBdr>
    </w:div>
    <w:div w:id="1413896976">
      <w:bodyDiv w:val="1"/>
      <w:marLeft w:val="0"/>
      <w:marRight w:val="0"/>
      <w:marTop w:val="0"/>
      <w:marBottom w:val="0"/>
      <w:divBdr>
        <w:top w:val="none" w:sz="0" w:space="0" w:color="auto"/>
        <w:left w:val="none" w:sz="0" w:space="0" w:color="auto"/>
        <w:bottom w:val="none" w:sz="0" w:space="0" w:color="auto"/>
        <w:right w:val="none" w:sz="0" w:space="0" w:color="auto"/>
      </w:divBdr>
    </w:div>
    <w:div w:id="1422872234">
      <w:bodyDiv w:val="1"/>
      <w:marLeft w:val="0"/>
      <w:marRight w:val="0"/>
      <w:marTop w:val="0"/>
      <w:marBottom w:val="0"/>
      <w:divBdr>
        <w:top w:val="none" w:sz="0" w:space="0" w:color="auto"/>
        <w:left w:val="none" w:sz="0" w:space="0" w:color="auto"/>
        <w:bottom w:val="none" w:sz="0" w:space="0" w:color="auto"/>
        <w:right w:val="none" w:sz="0" w:space="0" w:color="auto"/>
      </w:divBdr>
    </w:div>
    <w:div w:id="1427075478">
      <w:bodyDiv w:val="1"/>
      <w:marLeft w:val="0"/>
      <w:marRight w:val="0"/>
      <w:marTop w:val="0"/>
      <w:marBottom w:val="0"/>
      <w:divBdr>
        <w:top w:val="none" w:sz="0" w:space="0" w:color="auto"/>
        <w:left w:val="none" w:sz="0" w:space="0" w:color="auto"/>
        <w:bottom w:val="none" w:sz="0" w:space="0" w:color="auto"/>
        <w:right w:val="none" w:sz="0" w:space="0" w:color="auto"/>
      </w:divBdr>
    </w:div>
    <w:div w:id="1427459284">
      <w:bodyDiv w:val="1"/>
      <w:marLeft w:val="0"/>
      <w:marRight w:val="0"/>
      <w:marTop w:val="0"/>
      <w:marBottom w:val="0"/>
      <w:divBdr>
        <w:top w:val="none" w:sz="0" w:space="0" w:color="auto"/>
        <w:left w:val="none" w:sz="0" w:space="0" w:color="auto"/>
        <w:bottom w:val="none" w:sz="0" w:space="0" w:color="auto"/>
        <w:right w:val="none" w:sz="0" w:space="0" w:color="auto"/>
      </w:divBdr>
    </w:div>
    <w:div w:id="1427463004">
      <w:bodyDiv w:val="1"/>
      <w:marLeft w:val="0"/>
      <w:marRight w:val="0"/>
      <w:marTop w:val="0"/>
      <w:marBottom w:val="0"/>
      <w:divBdr>
        <w:top w:val="none" w:sz="0" w:space="0" w:color="auto"/>
        <w:left w:val="none" w:sz="0" w:space="0" w:color="auto"/>
        <w:bottom w:val="none" w:sz="0" w:space="0" w:color="auto"/>
        <w:right w:val="none" w:sz="0" w:space="0" w:color="auto"/>
      </w:divBdr>
    </w:div>
    <w:div w:id="1431513754">
      <w:bodyDiv w:val="1"/>
      <w:marLeft w:val="0"/>
      <w:marRight w:val="0"/>
      <w:marTop w:val="0"/>
      <w:marBottom w:val="0"/>
      <w:divBdr>
        <w:top w:val="none" w:sz="0" w:space="0" w:color="auto"/>
        <w:left w:val="none" w:sz="0" w:space="0" w:color="auto"/>
        <w:bottom w:val="none" w:sz="0" w:space="0" w:color="auto"/>
        <w:right w:val="none" w:sz="0" w:space="0" w:color="auto"/>
      </w:divBdr>
    </w:div>
    <w:div w:id="1434671664">
      <w:bodyDiv w:val="1"/>
      <w:marLeft w:val="0"/>
      <w:marRight w:val="0"/>
      <w:marTop w:val="0"/>
      <w:marBottom w:val="0"/>
      <w:divBdr>
        <w:top w:val="none" w:sz="0" w:space="0" w:color="auto"/>
        <w:left w:val="none" w:sz="0" w:space="0" w:color="auto"/>
        <w:bottom w:val="none" w:sz="0" w:space="0" w:color="auto"/>
        <w:right w:val="none" w:sz="0" w:space="0" w:color="auto"/>
      </w:divBdr>
    </w:div>
    <w:div w:id="1437409386">
      <w:bodyDiv w:val="1"/>
      <w:marLeft w:val="0"/>
      <w:marRight w:val="0"/>
      <w:marTop w:val="0"/>
      <w:marBottom w:val="0"/>
      <w:divBdr>
        <w:top w:val="none" w:sz="0" w:space="0" w:color="auto"/>
        <w:left w:val="none" w:sz="0" w:space="0" w:color="auto"/>
        <w:bottom w:val="none" w:sz="0" w:space="0" w:color="auto"/>
        <w:right w:val="none" w:sz="0" w:space="0" w:color="auto"/>
      </w:divBdr>
    </w:div>
    <w:div w:id="1437552807">
      <w:bodyDiv w:val="1"/>
      <w:marLeft w:val="0"/>
      <w:marRight w:val="0"/>
      <w:marTop w:val="0"/>
      <w:marBottom w:val="0"/>
      <w:divBdr>
        <w:top w:val="none" w:sz="0" w:space="0" w:color="auto"/>
        <w:left w:val="none" w:sz="0" w:space="0" w:color="auto"/>
        <w:bottom w:val="none" w:sz="0" w:space="0" w:color="auto"/>
        <w:right w:val="none" w:sz="0" w:space="0" w:color="auto"/>
      </w:divBdr>
    </w:div>
    <w:div w:id="1439177773">
      <w:bodyDiv w:val="1"/>
      <w:marLeft w:val="0"/>
      <w:marRight w:val="0"/>
      <w:marTop w:val="0"/>
      <w:marBottom w:val="0"/>
      <w:divBdr>
        <w:top w:val="none" w:sz="0" w:space="0" w:color="auto"/>
        <w:left w:val="none" w:sz="0" w:space="0" w:color="auto"/>
        <w:bottom w:val="none" w:sz="0" w:space="0" w:color="auto"/>
        <w:right w:val="none" w:sz="0" w:space="0" w:color="auto"/>
      </w:divBdr>
    </w:div>
    <w:div w:id="1449622956">
      <w:bodyDiv w:val="1"/>
      <w:marLeft w:val="0"/>
      <w:marRight w:val="0"/>
      <w:marTop w:val="0"/>
      <w:marBottom w:val="0"/>
      <w:divBdr>
        <w:top w:val="none" w:sz="0" w:space="0" w:color="auto"/>
        <w:left w:val="none" w:sz="0" w:space="0" w:color="auto"/>
        <w:bottom w:val="none" w:sz="0" w:space="0" w:color="auto"/>
        <w:right w:val="none" w:sz="0" w:space="0" w:color="auto"/>
      </w:divBdr>
    </w:div>
    <w:div w:id="1458717766">
      <w:bodyDiv w:val="1"/>
      <w:marLeft w:val="0"/>
      <w:marRight w:val="0"/>
      <w:marTop w:val="0"/>
      <w:marBottom w:val="0"/>
      <w:divBdr>
        <w:top w:val="none" w:sz="0" w:space="0" w:color="auto"/>
        <w:left w:val="none" w:sz="0" w:space="0" w:color="auto"/>
        <w:bottom w:val="none" w:sz="0" w:space="0" w:color="auto"/>
        <w:right w:val="none" w:sz="0" w:space="0" w:color="auto"/>
      </w:divBdr>
    </w:div>
    <w:div w:id="1459369978">
      <w:bodyDiv w:val="1"/>
      <w:marLeft w:val="0"/>
      <w:marRight w:val="0"/>
      <w:marTop w:val="0"/>
      <w:marBottom w:val="0"/>
      <w:divBdr>
        <w:top w:val="none" w:sz="0" w:space="0" w:color="auto"/>
        <w:left w:val="none" w:sz="0" w:space="0" w:color="auto"/>
        <w:bottom w:val="none" w:sz="0" w:space="0" w:color="auto"/>
        <w:right w:val="none" w:sz="0" w:space="0" w:color="auto"/>
      </w:divBdr>
    </w:div>
    <w:div w:id="1461149894">
      <w:bodyDiv w:val="1"/>
      <w:marLeft w:val="0"/>
      <w:marRight w:val="0"/>
      <w:marTop w:val="0"/>
      <w:marBottom w:val="0"/>
      <w:divBdr>
        <w:top w:val="none" w:sz="0" w:space="0" w:color="auto"/>
        <w:left w:val="none" w:sz="0" w:space="0" w:color="auto"/>
        <w:bottom w:val="none" w:sz="0" w:space="0" w:color="auto"/>
        <w:right w:val="none" w:sz="0" w:space="0" w:color="auto"/>
      </w:divBdr>
    </w:div>
    <w:div w:id="1463110379">
      <w:bodyDiv w:val="1"/>
      <w:marLeft w:val="0"/>
      <w:marRight w:val="0"/>
      <w:marTop w:val="0"/>
      <w:marBottom w:val="0"/>
      <w:divBdr>
        <w:top w:val="none" w:sz="0" w:space="0" w:color="auto"/>
        <w:left w:val="none" w:sz="0" w:space="0" w:color="auto"/>
        <w:bottom w:val="none" w:sz="0" w:space="0" w:color="auto"/>
        <w:right w:val="none" w:sz="0" w:space="0" w:color="auto"/>
      </w:divBdr>
    </w:div>
    <w:div w:id="1466846721">
      <w:bodyDiv w:val="1"/>
      <w:marLeft w:val="0"/>
      <w:marRight w:val="0"/>
      <w:marTop w:val="0"/>
      <w:marBottom w:val="0"/>
      <w:divBdr>
        <w:top w:val="none" w:sz="0" w:space="0" w:color="auto"/>
        <w:left w:val="none" w:sz="0" w:space="0" w:color="auto"/>
        <w:bottom w:val="none" w:sz="0" w:space="0" w:color="auto"/>
        <w:right w:val="none" w:sz="0" w:space="0" w:color="auto"/>
      </w:divBdr>
    </w:div>
    <w:div w:id="1470125751">
      <w:bodyDiv w:val="1"/>
      <w:marLeft w:val="0"/>
      <w:marRight w:val="0"/>
      <w:marTop w:val="0"/>
      <w:marBottom w:val="0"/>
      <w:divBdr>
        <w:top w:val="none" w:sz="0" w:space="0" w:color="auto"/>
        <w:left w:val="none" w:sz="0" w:space="0" w:color="auto"/>
        <w:bottom w:val="none" w:sz="0" w:space="0" w:color="auto"/>
        <w:right w:val="none" w:sz="0" w:space="0" w:color="auto"/>
      </w:divBdr>
    </w:div>
    <w:div w:id="1479691786">
      <w:bodyDiv w:val="1"/>
      <w:marLeft w:val="0"/>
      <w:marRight w:val="0"/>
      <w:marTop w:val="0"/>
      <w:marBottom w:val="0"/>
      <w:divBdr>
        <w:top w:val="none" w:sz="0" w:space="0" w:color="auto"/>
        <w:left w:val="none" w:sz="0" w:space="0" w:color="auto"/>
        <w:bottom w:val="none" w:sz="0" w:space="0" w:color="auto"/>
        <w:right w:val="none" w:sz="0" w:space="0" w:color="auto"/>
      </w:divBdr>
    </w:div>
    <w:div w:id="1486048406">
      <w:bodyDiv w:val="1"/>
      <w:marLeft w:val="0"/>
      <w:marRight w:val="0"/>
      <w:marTop w:val="0"/>
      <w:marBottom w:val="0"/>
      <w:divBdr>
        <w:top w:val="none" w:sz="0" w:space="0" w:color="auto"/>
        <w:left w:val="none" w:sz="0" w:space="0" w:color="auto"/>
        <w:bottom w:val="none" w:sz="0" w:space="0" w:color="auto"/>
        <w:right w:val="none" w:sz="0" w:space="0" w:color="auto"/>
      </w:divBdr>
    </w:div>
    <w:div w:id="1490245325">
      <w:bodyDiv w:val="1"/>
      <w:marLeft w:val="0"/>
      <w:marRight w:val="0"/>
      <w:marTop w:val="0"/>
      <w:marBottom w:val="0"/>
      <w:divBdr>
        <w:top w:val="none" w:sz="0" w:space="0" w:color="auto"/>
        <w:left w:val="none" w:sz="0" w:space="0" w:color="auto"/>
        <w:bottom w:val="none" w:sz="0" w:space="0" w:color="auto"/>
        <w:right w:val="none" w:sz="0" w:space="0" w:color="auto"/>
      </w:divBdr>
    </w:div>
    <w:div w:id="1499344495">
      <w:bodyDiv w:val="1"/>
      <w:marLeft w:val="0"/>
      <w:marRight w:val="0"/>
      <w:marTop w:val="0"/>
      <w:marBottom w:val="0"/>
      <w:divBdr>
        <w:top w:val="none" w:sz="0" w:space="0" w:color="auto"/>
        <w:left w:val="none" w:sz="0" w:space="0" w:color="auto"/>
        <w:bottom w:val="none" w:sz="0" w:space="0" w:color="auto"/>
        <w:right w:val="none" w:sz="0" w:space="0" w:color="auto"/>
      </w:divBdr>
    </w:div>
    <w:div w:id="1509053501">
      <w:bodyDiv w:val="1"/>
      <w:marLeft w:val="0"/>
      <w:marRight w:val="0"/>
      <w:marTop w:val="0"/>
      <w:marBottom w:val="0"/>
      <w:divBdr>
        <w:top w:val="none" w:sz="0" w:space="0" w:color="auto"/>
        <w:left w:val="none" w:sz="0" w:space="0" w:color="auto"/>
        <w:bottom w:val="none" w:sz="0" w:space="0" w:color="auto"/>
        <w:right w:val="none" w:sz="0" w:space="0" w:color="auto"/>
      </w:divBdr>
    </w:div>
    <w:div w:id="1509756426">
      <w:bodyDiv w:val="1"/>
      <w:marLeft w:val="0"/>
      <w:marRight w:val="0"/>
      <w:marTop w:val="0"/>
      <w:marBottom w:val="0"/>
      <w:divBdr>
        <w:top w:val="none" w:sz="0" w:space="0" w:color="auto"/>
        <w:left w:val="none" w:sz="0" w:space="0" w:color="auto"/>
        <w:bottom w:val="none" w:sz="0" w:space="0" w:color="auto"/>
        <w:right w:val="none" w:sz="0" w:space="0" w:color="auto"/>
      </w:divBdr>
    </w:div>
    <w:div w:id="1511141278">
      <w:bodyDiv w:val="1"/>
      <w:marLeft w:val="0"/>
      <w:marRight w:val="0"/>
      <w:marTop w:val="0"/>
      <w:marBottom w:val="0"/>
      <w:divBdr>
        <w:top w:val="none" w:sz="0" w:space="0" w:color="auto"/>
        <w:left w:val="none" w:sz="0" w:space="0" w:color="auto"/>
        <w:bottom w:val="none" w:sz="0" w:space="0" w:color="auto"/>
        <w:right w:val="none" w:sz="0" w:space="0" w:color="auto"/>
      </w:divBdr>
    </w:div>
    <w:div w:id="1518233124">
      <w:bodyDiv w:val="1"/>
      <w:marLeft w:val="0"/>
      <w:marRight w:val="0"/>
      <w:marTop w:val="0"/>
      <w:marBottom w:val="0"/>
      <w:divBdr>
        <w:top w:val="none" w:sz="0" w:space="0" w:color="auto"/>
        <w:left w:val="none" w:sz="0" w:space="0" w:color="auto"/>
        <w:bottom w:val="none" w:sz="0" w:space="0" w:color="auto"/>
        <w:right w:val="none" w:sz="0" w:space="0" w:color="auto"/>
      </w:divBdr>
    </w:div>
    <w:div w:id="1526871497">
      <w:bodyDiv w:val="1"/>
      <w:marLeft w:val="0"/>
      <w:marRight w:val="0"/>
      <w:marTop w:val="0"/>
      <w:marBottom w:val="0"/>
      <w:divBdr>
        <w:top w:val="none" w:sz="0" w:space="0" w:color="auto"/>
        <w:left w:val="none" w:sz="0" w:space="0" w:color="auto"/>
        <w:bottom w:val="none" w:sz="0" w:space="0" w:color="auto"/>
        <w:right w:val="none" w:sz="0" w:space="0" w:color="auto"/>
      </w:divBdr>
    </w:div>
    <w:div w:id="1528716582">
      <w:bodyDiv w:val="1"/>
      <w:marLeft w:val="0"/>
      <w:marRight w:val="0"/>
      <w:marTop w:val="0"/>
      <w:marBottom w:val="0"/>
      <w:divBdr>
        <w:top w:val="none" w:sz="0" w:space="0" w:color="auto"/>
        <w:left w:val="none" w:sz="0" w:space="0" w:color="auto"/>
        <w:bottom w:val="none" w:sz="0" w:space="0" w:color="auto"/>
        <w:right w:val="none" w:sz="0" w:space="0" w:color="auto"/>
      </w:divBdr>
    </w:div>
    <w:div w:id="1533229418">
      <w:bodyDiv w:val="1"/>
      <w:marLeft w:val="0"/>
      <w:marRight w:val="0"/>
      <w:marTop w:val="0"/>
      <w:marBottom w:val="0"/>
      <w:divBdr>
        <w:top w:val="none" w:sz="0" w:space="0" w:color="auto"/>
        <w:left w:val="none" w:sz="0" w:space="0" w:color="auto"/>
        <w:bottom w:val="none" w:sz="0" w:space="0" w:color="auto"/>
        <w:right w:val="none" w:sz="0" w:space="0" w:color="auto"/>
      </w:divBdr>
    </w:div>
    <w:div w:id="1534463667">
      <w:bodyDiv w:val="1"/>
      <w:marLeft w:val="0"/>
      <w:marRight w:val="0"/>
      <w:marTop w:val="0"/>
      <w:marBottom w:val="0"/>
      <w:divBdr>
        <w:top w:val="none" w:sz="0" w:space="0" w:color="auto"/>
        <w:left w:val="none" w:sz="0" w:space="0" w:color="auto"/>
        <w:bottom w:val="none" w:sz="0" w:space="0" w:color="auto"/>
        <w:right w:val="none" w:sz="0" w:space="0" w:color="auto"/>
      </w:divBdr>
    </w:div>
    <w:div w:id="1551188137">
      <w:bodyDiv w:val="1"/>
      <w:marLeft w:val="0"/>
      <w:marRight w:val="0"/>
      <w:marTop w:val="0"/>
      <w:marBottom w:val="0"/>
      <w:divBdr>
        <w:top w:val="none" w:sz="0" w:space="0" w:color="auto"/>
        <w:left w:val="none" w:sz="0" w:space="0" w:color="auto"/>
        <w:bottom w:val="none" w:sz="0" w:space="0" w:color="auto"/>
        <w:right w:val="none" w:sz="0" w:space="0" w:color="auto"/>
      </w:divBdr>
    </w:div>
    <w:div w:id="1551989336">
      <w:bodyDiv w:val="1"/>
      <w:marLeft w:val="0"/>
      <w:marRight w:val="0"/>
      <w:marTop w:val="0"/>
      <w:marBottom w:val="0"/>
      <w:divBdr>
        <w:top w:val="none" w:sz="0" w:space="0" w:color="auto"/>
        <w:left w:val="none" w:sz="0" w:space="0" w:color="auto"/>
        <w:bottom w:val="none" w:sz="0" w:space="0" w:color="auto"/>
        <w:right w:val="none" w:sz="0" w:space="0" w:color="auto"/>
      </w:divBdr>
    </w:div>
    <w:div w:id="1553730630">
      <w:bodyDiv w:val="1"/>
      <w:marLeft w:val="0"/>
      <w:marRight w:val="0"/>
      <w:marTop w:val="0"/>
      <w:marBottom w:val="0"/>
      <w:divBdr>
        <w:top w:val="none" w:sz="0" w:space="0" w:color="auto"/>
        <w:left w:val="none" w:sz="0" w:space="0" w:color="auto"/>
        <w:bottom w:val="none" w:sz="0" w:space="0" w:color="auto"/>
        <w:right w:val="none" w:sz="0" w:space="0" w:color="auto"/>
      </w:divBdr>
    </w:div>
    <w:div w:id="1566141267">
      <w:bodyDiv w:val="1"/>
      <w:marLeft w:val="0"/>
      <w:marRight w:val="0"/>
      <w:marTop w:val="0"/>
      <w:marBottom w:val="0"/>
      <w:divBdr>
        <w:top w:val="none" w:sz="0" w:space="0" w:color="auto"/>
        <w:left w:val="none" w:sz="0" w:space="0" w:color="auto"/>
        <w:bottom w:val="none" w:sz="0" w:space="0" w:color="auto"/>
        <w:right w:val="none" w:sz="0" w:space="0" w:color="auto"/>
      </w:divBdr>
    </w:div>
    <w:div w:id="1570576777">
      <w:bodyDiv w:val="1"/>
      <w:marLeft w:val="0"/>
      <w:marRight w:val="0"/>
      <w:marTop w:val="0"/>
      <w:marBottom w:val="0"/>
      <w:divBdr>
        <w:top w:val="none" w:sz="0" w:space="0" w:color="auto"/>
        <w:left w:val="none" w:sz="0" w:space="0" w:color="auto"/>
        <w:bottom w:val="none" w:sz="0" w:space="0" w:color="auto"/>
        <w:right w:val="none" w:sz="0" w:space="0" w:color="auto"/>
      </w:divBdr>
    </w:div>
    <w:div w:id="1572109796">
      <w:bodyDiv w:val="1"/>
      <w:marLeft w:val="0"/>
      <w:marRight w:val="0"/>
      <w:marTop w:val="0"/>
      <w:marBottom w:val="0"/>
      <w:divBdr>
        <w:top w:val="none" w:sz="0" w:space="0" w:color="auto"/>
        <w:left w:val="none" w:sz="0" w:space="0" w:color="auto"/>
        <w:bottom w:val="none" w:sz="0" w:space="0" w:color="auto"/>
        <w:right w:val="none" w:sz="0" w:space="0" w:color="auto"/>
      </w:divBdr>
    </w:div>
    <w:div w:id="1575626450">
      <w:bodyDiv w:val="1"/>
      <w:marLeft w:val="0"/>
      <w:marRight w:val="0"/>
      <w:marTop w:val="0"/>
      <w:marBottom w:val="0"/>
      <w:divBdr>
        <w:top w:val="none" w:sz="0" w:space="0" w:color="auto"/>
        <w:left w:val="none" w:sz="0" w:space="0" w:color="auto"/>
        <w:bottom w:val="none" w:sz="0" w:space="0" w:color="auto"/>
        <w:right w:val="none" w:sz="0" w:space="0" w:color="auto"/>
      </w:divBdr>
    </w:div>
    <w:div w:id="1577351396">
      <w:bodyDiv w:val="1"/>
      <w:marLeft w:val="0"/>
      <w:marRight w:val="0"/>
      <w:marTop w:val="0"/>
      <w:marBottom w:val="0"/>
      <w:divBdr>
        <w:top w:val="none" w:sz="0" w:space="0" w:color="auto"/>
        <w:left w:val="none" w:sz="0" w:space="0" w:color="auto"/>
        <w:bottom w:val="none" w:sz="0" w:space="0" w:color="auto"/>
        <w:right w:val="none" w:sz="0" w:space="0" w:color="auto"/>
      </w:divBdr>
    </w:div>
    <w:div w:id="1586264814">
      <w:bodyDiv w:val="1"/>
      <w:marLeft w:val="0"/>
      <w:marRight w:val="0"/>
      <w:marTop w:val="0"/>
      <w:marBottom w:val="0"/>
      <w:divBdr>
        <w:top w:val="none" w:sz="0" w:space="0" w:color="auto"/>
        <w:left w:val="none" w:sz="0" w:space="0" w:color="auto"/>
        <w:bottom w:val="none" w:sz="0" w:space="0" w:color="auto"/>
        <w:right w:val="none" w:sz="0" w:space="0" w:color="auto"/>
      </w:divBdr>
    </w:div>
    <w:div w:id="1587498031">
      <w:bodyDiv w:val="1"/>
      <w:marLeft w:val="0"/>
      <w:marRight w:val="0"/>
      <w:marTop w:val="0"/>
      <w:marBottom w:val="0"/>
      <w:divBdr>
        <w:top w:val="none" w:sz="0" w:space="0" w:color="auto"/>
        <w:left w:val="none" w:sz="0" w:space="0" w:color="auto"/>
        <w:bottom w:val="none" w:sz="0" w:space="0" w:color="auto"/>
        <w:right w:val="none" w:sz="0" w:space="0" w:color="auto"/>
      </w:divBdr>
    </w:div>
    <w:div w:id="1588805070">
      <w:bodyDiv w:val="1"/>
      <w:marLeft w:val="0"/>
      <w:marRight w:val="0"/>
      <w:marTop w:val="0"/>
      <w:marBottom w:val="0"/>
      <w:divBdr>
        <w:top w:val="none" w:sz="0" w:space="0" w:color="auto"/>
        <w:left w:val="none" w:sz="0" w:space="0" w:color="auto"/>
        <w:bottom w:val="none" w:sz="0" w:space="0" w:color="auto"/>
        <w:right w:val="none" w:sz="0" w:space="0" w:color="auto"/>
      </w:divBdr>
    </w:div>
    <w:div w:id="1590965973">
      <w:bodyDiv w:val="1"/>
      <w:marLeft w:val="0"/>
      <w:marRight w:val="0"/>
      <w:marTop w:val="0"/>
      <w:marBottom w:val="0"/>
      <w:divBdr>
        <w:top w:val="none" w:sz="0" w:space="0" w:color="auto"/>
        <w:left w:val="none" w:sz="0" w:space="0" w:color="auto"/>
        <w:bottom w:val="none" w:sz="0" w:space="0" w:color="auto"/>
        <w:right w:val="none" w:sz="0" w:space="0" w:color="auto"/>
      </w:divBdr>
    </w:div>
    <w:div w:id="1591308997">
      <w:bodyDiv w:val="1"/>
      <w:marLeft w:val="0"/>
      <w:marRight w:val="0"/>
      <w:marTop w:val="0"/>
      <w:marBottom w:val="0"/>
      <w:divBdr>
        <w:top w:val="none" w:sz="0" w:space="0" w:color="auto"/>
        <w:left w:val="none" w:sz="0" w:space="0" w:color="auto"/>
        <w:bottom w:val="none" w:sz="0" w:space="0" w:color="auto"/>
        <w:right w:val="none" w:sz="0" w:space="0" w:color="auto"/>
      </w:divBdr>
    </w:div>
    <w:div w:id="1601912855">
      <w:bodyDiv w:val="1"/>
      <w:marLeft w:val="0"/>
      <w:marRight w:val="0"/>
      <w:marTop w:val="0"/>
      <w:marBottom w:val="0"/>
      <w:divBdr>
        <w:top w:val="none" w:sz="0" w:space="0" w:color="auto"/>
        <w:left w:val="none" w:sz="0" w:space="0" w:color="auto"/>
        <w:bottom w:val="none" w:sz="0" w:space="0" w:color="auto"/>
        <w:right w:val="none" w:sz="0" w:space="0" w:color="auto"/>
      </w:divBdr>
    </w:div>
    <w:div w:id="1602299379">
      <w:bodyDiv w:val="1"/>
      <w:marLeft w:val="0"/>
      <w:marRight w:val="0"/>
      <w:marTop w:val="0"/>
      <w:marBottom w:val="0"/>
      <w:divBdr>
        <w:top w:val="none" w:sz="0" w:space="0" w:color="auto"/>
        <w:left w:val="none" w:sz="0" w:space="0" w:color="auto"/>
        <w:bottom w:val="none" w:sz="0" w:space="0" w:color="auto"/>
        <w:right w:val="none" w:sz="0" w:space="0" w:color="auto"/>
      </w:divBdr>
    </w:div>
    <w:div w:id="1605459916">
      <w:bodyDiv w:val="1"/>
      <w:marLeft w:val="0"/>
      <w:marRight w:val="0"/>
      <w:marTop w:val="0"/>
      <w:marBottom w:val="0"/>
      <w:divBdr>
        <w:top w:val="none" w:sz="0" w:space="0" w:color="auto"/>
        <w:left w:val="none" w:sz="0" w:space="0" w:color="auto"/>
        <w:bottom w:val="none" w:sz="0" w:space="0" w:color="auto"/>
        <w:right w:val="none" w:sz="0" w:space="0" w:color="auto"/>
      </w:divBdr>
    </w:div>
    <w:div w:id="1610090066">
      <w:bodyDiv w:val="1"/>
      <w:marLeft w:val="0"/>
      <w:marRight w:val="0"/>
      <w:marTop w:val="0"/>
      <w:marBottom w:val="0"/>
      <w:divBdr>
        <w:top w:val="none" w:sz="0" w:space="0" w:color="auto"/>
        <w:left w:val="none" w:sz="0" w:space="0" w:color="auto"/>
        <w:bottom w:val="none" w:sz="0" w:space="0" w:color="auto"/>
        <w:right w:val="none" w:sz="0" w:space="0" w:color="auto"/>
      </w:divBdr>
    </w:div>
    <w:div w:id="1610963645">
      <w:bodyDiv w:val="1"/>
      <w:marLeft w:val="0"/>
      <w:marRight w:val="0"/>
      <w:marTop w:val="0"/>
      <w:marBottom w:val="0"/>
      <w:divBdr>
        <w:top w:val="none" w:sz="0" w:space="0" w:color="auto"/>
        <w:left w:val="none" w:sz="0" w:space="0" w:color="auto"/>
        <w:bottom w:val="none" w:sz="0" w:space="0" w:color="auto"/>
        <w:right w:val="none" w:sz="0" w:space="0" w:color="auto"/>
      </w:divBdr>
    </w:div>
    <w:div w:id="1617177958">
      <w:bodyDiv w:val="1"/>
      <w:marLeft w:val="0"/>
      <w:marRight w:val="0"/>
      <w:marTop w:val="0"/>
      <w:marBottom w:val="0"/>
      <w:divBdr>
        <w:top w:val="none" w:sz="0" w:space="0" w:color="auto"/>
        <w:left w:val="none" w:sz="0" w:space="0" w:color="auto"/>
        <w:bottom w:val="none" w:sz="0" w:space="0" w:color="auto"/>
        <w:right w:val="none" w:sz="0" w:space="0" w:color="auto"/>
      </w:divBdr>
    </w:div>
    <w:div w:id="1618633845">
      <w:bodyDiv w:val="1"/>
      <w:marLeft w:val="0"/>
      <w:marRight w:val="0"/>
      <w:marTop w:val="0"/>
      <w:marBottom w:val="0"/>
      <w:divBdr>
        <w:top w:val="none" w:sz="0" w:space="0" w:color="auto"/>
        <w:left w:val="none" w:sz="0" w:space="0" w:color="auto"/>
        <w:bottom w:val="none" w:sz="0" w:space="0" w:color="auto"/>
        <w:right w:val="none" w:sz="0" w:space="0" w:color="auto"/>
      </w:divBdr>
    </w:div>
    <w:div w:id="1621767052">
      <w:bodyDiv w:val="1"/>
      <w:marLeft w:val="0"/>
      <w:marRight w:val="0"/>
      <w:marTop w:val="0"/>
      <w:marBottom w:val="0"/>
      <w:divBdr>
        <w:top w:val="none" w:sz="0" w:space="0" w:color="auto"/>
        <w:left w:val="none" w:sz="0" w:space="0" w:color="auto"/>
        <w:bottom w:val="none" w:sz="0" w:space="0" w:color="auto"/>
        <w:right w:val="none" w:sz="0" w:space="0" w:color="auto"/>
      </w:divBdr>
    </w:div>
    <w:div w:id="1622570990">
      <w:bodyDiv w:val="1"/>
      <w:marLeft w:val="0"/>
      <w:marRight w:val="0"/>
      <w:marTop w:val="0"/>
      <w:marBottom w:val="0"/>
      <w:divBdr>
        <w:top w:val="none" w:sz="0" w:space="0" w:color="auto"/>
        <w:left w:val="none" w:sz="0" w:space="0" w:color="auto"/>
        <w:bottom w:val="none" w:sz="0" w:space="0" w:color="auto"/>
        <w:right w:val="none" w:sz="0" w:space="0" w:color="auto"/>
      </w:divBdr>
    </w:div>
    <w:div w:id="1627082199">
      <w:bodyDiv w:val="1"/>
      <w:marLeft w:val="0"/>
      <w:marRight w:val="0"/>
      <w:marTop w:val="0"/>
      <w:marBottom w:val="0"/>
      <w:divBdr>
        <w:top w:val="none" w:sz="0" w:space="0" w:color="auto"/>
        <w:left w:val="none" w:sz="0" w:space="0" w:color="auto"/>
        <w:bottom w:val="none" w:sz="0" w:space="0" w:color="auto"/>
        <w:right w:val="none" w:sz="0" w:space="0" w:color="auto"/>
      </w:divBdr>
    </w:div>
    <w:div w:id="1632324208">
      <w:bodyDiv w:val="1"/>
      <w:marLeft w:val="0"/>
      <w:marRight w:val="0"/>
      <w:marTop w:val="0"/>
      <w:marBottom w:val="0"/>
      <w:divBdr>
        <w:top w:val="none" w:sz="0" w:space="0" w:color="auto"/>
        <w:left w:val="none" w:sz="0" w:space="0" w:color="auto"/>
        <w:bottom w:val="none" w:sz="0" w:space="0" w:color="auto"/>
        <w:right w:val="none" w:sz="0" w:space="0" w:color="auto"/>
      </w:divBdr>
    </w:div>
    <w:div w:id="1649629055">
      <w:bodyDiv w:val="1"/>
      <w:marLeft w:val="0"/>
      <w:marRight w:val="0"/>
      <w:marTop w:val="0"/>
      <w:marBottom w:val="0"/>
      <w:divBdr>
        <w:top w:val="none" w:sz="0" w:space="0" w:color="auto"/>
        <w:left w:val="none" w:sz="0" w:space="0" w:color="auto"/>
        <w:bottom w:val="none" w:sz="0" w:space="0" w:color="auto"/>
        <w:right w:val="none" w:sz="0" w:space="0" w:color="auto"/>
      </w:divBdr>
    </w:div>
    <w:div w:id="1662537286">
      <w:bodyDiv w:val="1"/>
      <w:marLeft w:val="0"/>
      <w:marRight w:val="0"/>
      <w:marTop w:val="0"/>
      <w:marBottom w:val="0"/>
      <w:divBdr>
        <w:top w:val="none" w:sz="0" w:space="0" w:color="auto"/>
        <w:left w:val="none" w:sz="0" w:space="0" w:color="auto"/>
        <w:bottom w:val="none" w:sz="0" w:space="0" w:color="auto"/>
        <w:right w:val="none" w:sz="0" w:space="0" w:color="auto"/>
      </w:divBdr>
    </w:div>
    <w:div w:id="1670644130">
      <w:bodyDiv w:val="1"/>
      <w:marLeft w:val="0"/>
      <w:marRight w:val="0"/>
      <w:marTop w:val="0"/>
      <w:marBottom w:val="0"/>
      <w:divBdr>
        <w:top w:val="none" w:sz="0" w:space="0" w:color="auto"/>
        <w:left w:val="none" w:sz="0" w:space="0" w:color="auto"/>
        <w:bottom w:val="none" w:sz="0" w:space="0" w:color="auto"/>
        <w:right w:val="none" w:sz="0" w:space="0" w:color="auto"/>
      </w:divBdr>
    </w:div>
    <w:div w:id="1671056017">
      <w:bodyDiv w:val="1"/>
      <w:marLeft w:val="0"/>
      <w:marRight w:val="0"/>
      <w:marTop w:val="0"/>
      <w:marBottom w:val="0"/>
      <w:divBdr>
        <w:top w:val="none" w:sz="0" w:space="0" w:color="auto"/>
        <w:left w:val="none" w:sz="0" w:space="0" w:color="auto"/>
        <w:bottom w:val="none" w:sz="0" w:space="0" w:color="auto"/>
        <w:right w:val="none" w:sz="0" w:space="0" w:color="auto"/>
      </w:divBdr>
    </w:div>
    <w:div w:id="1677423287">
      <w:bodyDiv w:val="1"/>
      <w:marLeft w:val="0"/>
      <w:marRight w:val="0"/>
      <w:marTop w:val="0"/>
      <w:marBottom w:val="0"/>
      <w:divBdr>
        <w:top w:val="none" w:sz="0" w:space="0" w:color="auto"/>
        <w:left w:val="none" w:sz="0" w:space="0" w:color="auto"/>
        <w:bottom w:val="none" w:sz="0" w:space="0" w:color="auto"/>
        <w:right w:val="none" w:sz="0" w:space="0" w:color="auto"/>
      </w:divBdr>
    </w:div>
    <w:div w:id="1680765811">
      <w:bodyDiv w:val="1"/>
      <w:marLeft w:val="0"/>
      <w:marRight w:val="0"/>
      <w:marTop w:val="0"/>
      <w:marBottom w:val="0"/>
      <w:divBdr>
        <w:top w:val="none" w:sz="0" w:space="0" w:color="auto"/>
        <w:left w:val="none" w:sz="0" w:space="0" w:color="auto"/>
        <w:bottom w:val="none" w:sz="0" w:space="0" w:color="auto"/>
        <w:right w:val="none" w:sz="0" w:space="0" w:color="auto"/>
      </w:divBdr>
    </w:div>
    <w:div w:id="1681077739">
      <w:bodyDiv w:val="1"/>
      <w:marLeft w:val="0"/>
      <w:marRight w:val="0"/>
      <w:marTop w:val="0"/>
      <w:marBottom w:val="0"/>
      <w:divBdr>
        <w:top w:val="none" w:sz="0" w:space="0" w:color="auto"/>
        <w:left w:val="none" w:sz="0" w:space="0" w:color="auto"/>
        <w:bottom w:val="none" w:sz="0" w:space="0" w:color="auto"/>
        <w:right w:val="none" w:sz="0" w:space="0" w:color="auto"/>
      </w:divBdr>
    </w:div>
    <w:div w:id="1683244372">
      <w:bodyDiv w:val="1"/>
      <w:marLeft w:val="0"/>
      <w:marRight w:val="0"/>
      <w:marTop w:val="0"/>
      <w:marBottom w:val="0"/>
      <w:divBdr>
        <w:top w:val="none" w:sz="0" w:space="0" w:color="auto"/>
        <w:left w:val="none" w:sz="0" w:space="0" w:color="auto"/>
        <w:bottom w:val="none" w:sz="0" w:space="0" w:color="auto"/>
        <w:right w:val="none" w:sz="0" w:space="0" w:color="auto"/>
      </w:divBdr>
    </w:div>
    <w:div w:id="1691183785">
      <w:bodyDiv w:val="1"/>
      <w:marLeft w:val="0"/>
      <w:marRight w:val="0"/>
      <w:marTop w:val="0"/>
      <w:marBottom w:val="0"/>
      <w:divBdr>
        <w:top w:val="none" w:sz="0" w:space="0" w:color="auto"/>
        <w:left w:val="none" w:sz="0" w:space="0" w:color="auto"/>
        <w:bottom w:val="none" w:sz="0" w:space="0" w:color="auto"/>
        <w:right w:val="none" w:sz="0" w:space="0" w:color="auto"/>
      </w:divBdr>
    </w:div>
    <w:div w:id="1691565587">
      <w:bodyDiv w:val="1"/>
      <w:marLeft w:val="0"/>
      <w:marRight w:val="0"/>
      <w:marTop w:val="0"/>
      <w:marBottom w:val="0"/>
      <w:divBdr>
        <w:top w:val="none" w:sz="0" w:space="0" w:color="auto"/>
        <w:left w:val="none" w:sz="0" w:space="0" w:color="auto"/>
        <w:bottom w:val="none" w:sz="0" w:space="0" w:color="auto"/>
        <w:right w:val="none" w:sz="0" w:space="0" w:color="auto"/>
      </w:divBdr>
    </w:div>
    <w:div w:id="1694450924">
      <w:bodyDiv w:val="1"/>
      <w:marLeft w:val="0"/>
      <w:marRight w:val="0"/>
      <w:marTop w:val="0"/>
      <w:marBottom w:val="0"/>
      <w:divBdr>
        <w:top w:val="none" w:sz="0" w:space="0" w:color="auto"/>
        <w:left w:val="none" w:sz="0" w:space="0" w:color="auto"/>
        <w:bottom w:val="none" w:sz="0" w:space="0" w:color="auto"/>
        <w:right w:val="none" w:sz="0" w:space="0" w:color="auto"/>
      </w:divBdr>
    </w:div>
    <w:div w:id="1695613178">
      <w:bodyDiv w:val="1"/>
      <w:marLeft w:val="0"/>
      <w:marRight w:val="0"/>
      <w:marTop w:val="0"/>
      <w:marBottom w:val="0"/>
      <w:divBdr>
        <w:top w:val="none" w:sz="0" w:space="0" w:color="auto"/>
        <w:left w:val="none" w:sz="0" w:space="0" w:color="auto"/>
        <w:bottom w:val="none" w:sz="0" w:space="0" w:color="auto"/>
        <w:right w:val="none" w:sz="0" w:space="0" w:color="auto"/>
      </w:divBdr>
    </w:div>
    <w:div w:id="1699548031">
      <w:bodyDiv w:val="1"/>
      <w:marLeft w:val="0"/>
      <w:marRight w:val="0"/>
      <w:marTop w:val="0"/>
      <w:marBottom w:val="0"/>
      <w:divBdr>
        <w:top w:val="none" w:sz="0" w:space="0" w:color="auto"/>
        <w:left w:val="none" w:sz="0" w:space="0" w:color="auto"/>
        <w:bottom w:val="none" w:sz="0" w:space="0" w:color="auto"/>
        <w:right w:val="none" w:sz="0" w:space="0" w:color="auto"/>
      </w:divBdr>
    </w:div>
    <w:div w:id="1700812964">
      <w:bodyDiv w:val="1"/>
      <w:marLeft w:val="0"/>
      <w:marRight w:val="0"/>
      <w:marTop w:val="0"/>
      <w:marBottom w:val="0"/>
      <w:divBdr>
        <w:top w:val="none" w:sz="0" w:space="0" w:color="auto"/>
        <w:left w:val="none" w:sz="0" w:space="0" w:color="auto"/>
        <w:bottom w:val="none" w:sz="0" w:space="0" w:color="auto"/>
        <w:right w:val="none" w:sz="0" w:space="0" w:color="auto"/>
      </w:divBdr>
    </w:div>
    <w:div w:id="1701012992">
      <w:bodyDiv w:val="1"/>
      <w:marLeft w:val="0"/>
      <w:marRight w:val="0"/>
      <w:marTop w:val="0"/>
      <w:marBottom w:val="0"/>
      <w:divBdr>
        <w:top w:val="none" w:sz="0" w:space="0" w:color="auto"/>
        <w:left w:val="none" w:sz="0" w:space="0" w:color="auto"/>
        <w:bottom w:val="none" w:sz="0" w:space="0" w:color="auto"/>
        <w:right w:val="none" w:sz="0" w:space="0" w:color="auto"/>
      </w:divBdr>
    </w:div>
    <w:div w:id="1701396776">
      <w:bodyDiv w:val="1"/>
      <w:marLeft w:val="0"/>
      <w:marRight w:val="0"/>
      <w:marTop w:val="0"/>
      <w:marBottom w:val="0"/>
      <w:divBdr>
        <w:top w:val="none" w:sz="0" w:space="0" w:color="auto"/>
        <w:left w:val="none" w:sz="0" w:space="0" w:color="auto"/>
        <w:bottom w:val="none" w:sz="0" w:space="0" w:color="auto"/>
        <w:right w:val="none" w:sz="0" w:space="0" w:color="auto"/>
      </w:divBdr>
    </w:div>
    <w:div w:id="1702704680">
      <w:bodyDiv w:val="1"/>
      <w:marLeft w:val="0"/>
      <w:marRight w:val="0"/>
      <w:marTop w:val="0"/>
      <w:marBottom w:val="0"/>
      <w:divBdr>
        <w:top w:val="none" w:sz="0" w:space="0" w:color="auto"/>
        <w:left w:val="none" w:sz="0" w:space="0" w:color="auto"/>
        <w:bottom w:val="none" w:sz="0" w:space="0" w:color="auto"/>
        <w:right w:val="none" w:sz="0" w:space="0" w:color="auto"/>
      </w:divBdr>
    </w:div>
    <w:div w:id="1704210532">
      <w:bodyDiv w:val="1"/>
      <w:marLeft w:val="0"/>
      <w:marRight w:val="0"/>
      <w:marTop w:val="0"/>
      <w:marBottom w:val="0"/>
      <w:divBdr>
        <w:top w:val="none" w:sz="0" w:space="0" w:color="auto"/>
        <w:left w:val="none" w:sz="0" w:space="0" w:color="auto"/>
        <w:bottom w:val="none" w:sz="0" w:space="0" w:color="auto"/>
        <w:right w:val="none" w:sz="0" w:space="0" w:color="auto"/>
      </w:divBdr>
    </w:div>
    <w:div w:id="1713504910">
      <w:bodyDiv w:val="1"/>
      <w:marLeft w:val="0"/>
      <w:marRight w:val="0"/>
      <w:marTop w:val="0"/>
      <w:marBottom w:val="0"/>
      <w:divBdr>
        <w:top w:val="none" w:sz="0" w:space="0" w:color="auto"/>
        <w:left w:val="none" w:sz="0" w:space="0" w:color="auto"/>
        <w:bottom w:val="none" w:sz="0" w:space="0" w:color="auto"/>
        <w:right w:val="none" w:sz="0" w:space="0" w:color="auto"/>
      </w:divBdr>
    </w:div>
    <w:div w:id="1717385681">
      <w:bodyDiv w:val="1"/>
      <w:marLeft w:val="0"/>
      <w:marRight w:val="0"/>
      <w:marTop w:val="0"/>
      <w:marBottom w:val="0"/>
      <w:divBdr>
        <w:top w:val="none" w:sz="0" w:space="0" w:color="auto"/>
        <w:left w:val="none" w:sz="0" w:space="0" w:color="auto"/>
        <w:bottom w:val="none" w:sz="0" w:space="0" w:color="auto"/>
        <w:right w:val="none" w:sz="0" w:space="0" w:color="auto"/>
      </w:divBdr>
    </w:div>
    <w:div w:id="1724720413">
      <w:bodyDiv w:val="1"/>
      <w:marLeft w:val="0"/>
      <w:marRight w:val="0"/>
      <w:marTop w:val="0"/>
      <w:marBottom w:val="0"/>
      <w:divBdr>
        <w:top w:val="none" w:sz="0" w:space="0" w:color="auto"/>
        <w:left w:val="none" w:sz="0" w:space="0" w:color="auto"/>
        <w:bottom w:val="none" w:sz="0" w:space="0" w:color="auto"/>
        <w:right w:val="none" w:sz="0" w:space="0" w:color="auto"/>
      </w:divBdr>
    </w:div>
    <w:div w:id="1733891141">
      <w:bodyDiv w:val="1"/>
      <w:marLeft w:val="0"/>
      <w:marRight w:val="0"/>
      <w:marTop w:val="0"/>
      <w:marBottom w:val="0"/>
      <w:divBdr>
        <w:top w:val="none" w:sz="0" w:space="0" w:color="auto"/>
        <w:left w:val="none" w:sz="0" w:space="0" w:color="auto"/>
        <w:bottom w:val="none" w:sz="0" w:space="0" w:color="auto"/>
        <w:right w:val="none" w:sz="0" w:space="0" w:color="auto"/>
      </w:divBdr>
    </w:div>
    <w:div w:id="1735086808">
      <w:bodyDiv w:val="1"/>
      <w:marLeft w:val="0"/>
      <w:marRight w:val="0"/>
      <w:marTop w:val="0"/>
      <w:marBottom w:val="0"/>
      <w:divBdr>
        <w:top w:val="none" w:sz="0" w:space="0" w:color="auto"/>
        <w:left w:val="none" w:sz="0" w:space="0" w:color="auto"/>
        <w:bottom w:val="none" w:sz="0" w:space="0" w:color="auto"/>
        <w:right w:val="none" w:sz="0" w:space="0" w:color="auto"/>
      </w:divBdr>
    </w:div>
    <w:div w:id="1740707653">
      <w:bodyDiv w:val="1"/>
      <w:marLeft w:val="0"/>
      <w:marRight w:val="0"/>
      <w:marTop w:val="0"/>
      <w:marBottom w:val="0"/>
      <w:divBdr>
        <w:top w:val="none" w:sz="0" w:space="0" w:color="auto"/>
        <w:left w:val="none" w:sz="0" w:space="0" w:color="auto"/>
        <w:bottom w:val="none" w:sz="0" w:space="0" w:color="auto"/>
        <w:right w:val="none" w:sz="0" w:space="0" w:color="auto"/>
      </w:divBdr>
    </w:div>
    <w:div w:id="1742169282">
      <w:bodyDiv w:val="1"/>
      <w:marLeft w:val="0"/>
      <w:marRight w:val="0"/>
      <w:marTop w:val="0"/>
      <w:marBottom w:val="0"/>
      <w:divBdr>
        <w:top w:val="none" w:sz="0" w:space="0" w:color="auto"/>
        <w:left w:val="none" w:sz="0" w:space="0" w:color="auto"/>
        <w:bottom w:val="none" w:sz="0" w:space="0" w:color="auto"/>
        <w:right w:val="none" w:sz="0" w:space="0" w:color="auto"/>
      </w:divBdr>
    </w:div>
    <w:div w:id="1746609185">
      <w:bodyDiv w:val="1"/>
      <w:marLeft w:val="0"/>
      <w:marRight w:val="0"/>
      <w:marTop w:val="0"/>
      <w:marBottom w:val="0"/>
      <w:divBdr>
        <w:top w:val="none" w:sz="0" w:space="0" w:color="auto"/>
        <w:left w:val="none" w:sz="0" w:space="0" w:color="auto"/>
        <w:bottom w:val="none" w:sz="0" w:space="0" w:color="auto"/>
        <w:right w:val="none" w:sz="0" w:space="0" w:color="auto"/>
      </w:divBdr>
    </w:div>
    <w:div w:id="1753576996">
      <w:bodyDiv w:val="1"/>
      <w:marLeft w:val="0"/>
      <w:marRight w:val="0"/>
      <w:marTop w:val="0"/>
      <w:marBottom w:val="0"/>
      <w:divBdr>
        <w:top w:val="none" w:sz="0" w:space="0" w:color="auto"/>
        <w:left w:val="none" w:sz="0" w:space="0" w:color="auto"/>
        <w:bottom w:val="none" w:sz="0" w:space="0" w:color="auto"/>
        <w:right w:val="none" w:sz="0" w:space="0" w:color="auto"/>
      </w:divBdr>
    </w:div>
    <w:div w:id="1755780792">
      <w:bodyDiv w:val="1"/>
      <w:marLeft w:val="0"/>
      <w:marRight w:val="0"/>
      <w:marTop w:val="0"/>
      <w:marBottom w:val="0"/>
      <w:divBdr>
        <w:top w:val="none" w:sz="0" w:space="0" w:color="auto"/>
        <w:left w:val="none" w:sz="0" w:space="0" w:color="auto"/>
        <w:bottom w:val="none" w:sz="0" w:space="0" w:color="auto"/>
        <w:right w:val="none" w:sz="0" w:space="0" w:color="auto"/>
      </w:divBdr>
    </w:div>
    <w:div w:id="1757362706">
      <w:bodyDiv w:val="1"/>
      <w:marLeft w:val="0"/>
      <w:marRight w:val="0"/>
      <w:marTop w:val="0"/>
      <w:marBottom w:val="0"/>
      <w:divBdr>
        <w:top w:val="none" w:sz="0" w:space="0" w:color="auto"/>
        <w:left w:val="none" w:sz="0" w:space="0" w:color="auto"/>
        <w:bottom w:val="none" w:sz="0" w:space="0" w:color="auto"/>
        <w:right w:val="none" w:sz="0" w:space="0" w:color="auto"/>
      </w:divBdr>
    </w:div>
    <w:div w:id="1773041553">
      <w:bodyDiv w:val="1"/>
      <w:marLeft w:val="0"/>
      <w:marRight w:val="0"/>
      <w:marTop w:val="0"/>
      <w:marBottom w:val="0"/>
      <w:divBdr>
        <w:top w:val="none" w:sz="0" w:space="0" w:color="auto"/>
        <w:left w:val="none" w:sz="0" w:space="0" w:color="auto"/>
        <w:bottom w:val="none" w:sz="0" w:space="0" w:color="auto"/>
        <w:right w:val="none" w:sz="0" w:space="0" w:color="auto"/>
      </w:divBdr>
    </w:div>
    <w:div w:id="1778284918">
      <w:bodyDiv w:val="1"/>
      <w:marLeft w:val="0"/>
      <w:marRight w:val="0"/>
      <w:marTop w:val="0"/>
      <w:marBottom w:val="0"/>
      <w:divBdr>
        <w:top w:val="none" w:sz="0" w:space="0" w:color="auto"/>
        <w:left w:val="none" w:sz="0" w:space="0" w:color="auto"/>
        <w:bottom w:val="none" w:sz="0" w:space="0" w:color="auto"/>
        <w:right w:val="none" w:sz="0" w:space="0" w:color="auto"/>
      </w:divBdr>
    </w:div>
    <w:div w:id="1782874011">
      <w:bodyDiv w:val="1"/>
      <w:marLeft w:val="0"/>
      <w:marRight w:val="0"/>
      <w:marTop w:val="0"/>
      <w:marBottom w:val="0"/>
      <w:divBdr>
        <w:top w:val="none" w:sz="0" w:space="0" w:color="auto"/>
        <w:left w:val="none" w:sz="0" w:space="0" w:color="auto"/>
        <w:bottom w:val="none" w:sz="0" w:space="0" w:color="auto"/>
        <w:right w:val="none" w:sz="0" w:space="0" w:color="auto"/>
      </w:divBdr>
    </w:div>
    <w:div w:id="1784349107">
      <w:bodyDiv w:val="1"/>
      <w:marLeft w:val="0"/>
      <w:marRight w:val="0"/>
      <w:marTop w:val="0"/>
      <w:marBottom w:val="0"/>
      <w:divBdr>
        <w:top w:val="none" w:sz="0" w:space="0" w:color="auto"/>
        <w:left w:val="none" w:sz="0" w:space="0" w:color="auto"/>
        <w:bottom w:val="none" w:sz="0" w:space="0" w:color="auto"/>
        <w:right w:val="none" w:sz="0" w:space="0" w:color="auto"/>
      </w:divBdr>
    </w:div>
    <w:div w:id="1787386836">
      <w:bodyDiv w:val="1"/>
      <w:marLeft w:val="0"/>
      <w:marRight w:val="0"/>
      <w:marTop w:val="0"/>
      <w:marBottom w:val="0"/>
      <w:divBdr>
        <w:top w:val="none" w:sz="0" w:space="0" w:color="auto"/>
        <w:left w:val="none" w:sz="0" w:space="0" w:color="auto"/>
        <w:bottom w:val="none" w:sz="0" w:space="0" w:color="auto"/>
        <w:right w:val="none" w:sz="0" w:space="0" w:color="auto"/>
      </w:divBdr>
    </w:div>
    <w:div w:id="1800341372">
      <w:bodyDiv w:val="1"/>
      <w:marLeft w:val="0"/>
      <w:marRight w:val="0"/>
      <w:marTop w:val="0"/>
      <w:marBottom w:val="0"/>
      <w:divBdr>
        <w:top w:val="none" w:sz="0" w:space="0" w:color="auto"/>
        <w:left w:val="none" w:sz="0" w:space="0" w:color="auto"/>
        <w:bottom w:val="none" w:sz="0" w:space="0" w:color="auto"/>
        <w:right w:val="none" w:sz="0" w:space="0" w:color="auto"/>
      </w:divBdr>
    </w:div>
    <w:div w:id="1800760382">
      <w:bodyDiv w:val="1"/>
      <w:marLeft w:val="0"/>
      <w:marRight w:val="0"/>
      <w:marTop w:val="0"/>
      <w:marBottom w:val="0"/>
      <w:divBdr>
        <w:top w:val="none" w:sz="0" w:space="0" w:color="auto"/>
        <w:left w:val="none" w:sz="0" w:space="0" w:color="auto"/>
        <w:bottom w:val="none" w:sz="0" w:space="0" w:color="auto"/>
        <w:right w:val="none" w:sz="0" w:space="0" w:color="auto"/>
      </w:divBdr>
    </w:div>
    <w:div w:id="1801414639">
      <w:bodyDiv w:val="1"/>
      <w:marLeft w:val="0"/>
      <w:marRight w:val="0"/>
      <w:marTop w:val="0"/>
      <w:marBottom w:val="0"/>
      <w:divBdr>
        <w:top w:val="none" w:sz="0" w:space="0" w:color="auto"/>
        <w:left w:val="none" w:sz="0" w:space="0" w:color="auto"/>
        <w:bottom w:val="none" w:sz="0" w:space="0" w:color="auto"/>
        <w:right w:val="none" w:sz="0" w:space="0" w:color="auto"/>
      </w:divBdr>
    </w:div>
    <w:div w:id="1802729197">
      <w:bodyDiv w:val="1"/>
      <w:marLeft w:val="0"/>
      <w:marRight w:val="0"/>
      <w:marTop w:val="0"/>
      <w:marBottom w:val="0"/>
      <w:divBdr>
        <w:top w:val="none" w:sz="0" w:space="0" w:color="auto"/>
        <w:left w:val="none" w:sz="0" w:space="0" w:color="auto"/>
        <w:bottom w:val="none" w:sz="0" w:space="0" w:color="auto"/>
        <w:right w:val="none" w:sz="0" w:space="0" w:color="auto"/>
      </w:divBdr>
    </w:div>
    <w:div w:id="1805537875">
      <w:bodyDiv w:val="1"/>
      <w:marLeft w:val="0"/>
      <w:marRight w:val="0"/>
      <w:marTop w:val="0"/>
      <w:marBottom w:val="0"/>
      <w:divBdr>
        <w:top w:val="none" w:sz="0" w:space="0" w:color="auto"/>
        <w:left w:val="none" w:sz="0" w:space="0" w:color="auto"/>
        <w:bottom w:val="none" w:sz="0" w:space="0" w:color="auto"/>
        <w:right w:val="none" w:sz="0" w:space="0" w:color="auto"/>
      </w:divBdr>
    </w:div>
    <w:div w:id="1808550949">
      <w:bodyDiv w:val="1"/>
      <w:marLeft w:val="0"/>
      <w:marRight w:val="0"/>
      <w:marTop w:val="0"/>
      <w:marBottom w:val="0"/>
      <w:divBdr>
        <w:top w:val="none" w:sz="0" w:space="0" w:color="auto"/>
        <w:left w:val="none" w:sz="0" w:space="0" w:color="auto"/>
        <w:bottom w:val="none" w:sz="0" w:space="0" w:color="auto"/>
        <w:right w:val="none" w:sz="0" w:space="0" w:color="auto"/>
      </w:divBdr>
    </w:div>
    <w:div w:id="1808819991">
      <w:bodyDiv w:val="1"/>
      <w:marLeft w:val="0"/>
      <w:marRight w:val="0"/>
      <w:marTop w:val="0"/>
      <w:marBottom w:val="0"/>
      <w:divBdr>
        <w:top w:val="none" w:sz="0" w:space="0" w:color="auto"/>
        <w:left w:val="none" w:sz="0" w:space="0" w:color="auto"/>
        <w:bottom w:val="none" w:sz="0" w:space="0" w:color="auto"/>
        <w:right w:val="none" w:sz="0" w:space="0" w:color="auto"/>
      </w:divBdr>
    </w:div>
    <w:div w:id="1812476371">
      <w:bodyDiv w:val="1"/>
      <w:marLeft w:val="0"/>
      <w:marRight w:val="0"/>
      <w:marTop w:val="0"/>
      <w:marBottom w:val="0"/>
      <w:divBdr>
        <w:top w:val="none" w:sz="0" w:space="0" w:color="auto"/>
        <w:left w:val="none" w:sz="0" w:space="0" w:color="auto"/>
        <w:bottom w:val="none" w:sz="0" w:space="0" w:color="auto"/>
        <w:right w:val="none" w:sz="0" w:space="0" w:color="auto"/>
      </w:divBdr>
    </w:div>
    <w:div w:id="1816021188">
      <w:bodyDiv w:val="1"/>
      <w:marLeft w:val="0"/>
      <w:marRight w:val="0"/>
      <w:marTop w:val="0"/>
      <w:marBottom w:val="0"/>
      <w:divBdr>
        <w:top w:val="none" w:sz="0" w:space="0" w:color="auto"/>
        <w:left w:val="none" w:sz="0" w:space="0" w:color="auto"/>
        <w:bottom w:val="none" w:sz="0" w:space="0" w:color="auto"/>
        <w:right w:val="none" w:sz="0" w:space="0" w:color="auto"/>
      </w:divBdr>
    </w:div>
    <w:div w:id="1816725084">
      <w:bodyDiv w:val="1"/>
      <w:marLeft w:val="0"/>
      <w:marRight w:val="0"/>
      <w:marTop w:val="0"/>
      <w:marBottom w:val="0"/>
      <w:divBdr>
        <w:top w:val="none" w:sz="0" w:space="0" w:color="auto"/>
        <w:left w:val="none" w:sz="0" w:space="0" w:color="auto"/>
        <w:bottom w:val="none" w:sz="0" w:space="0" w:color="auto"/>
        <w:right w:val="none" w:sz="0" w:space="0" w:color="auto"/>
      </w:divBdr>
    </w:div>
    <w:div w:id="1817799612">
      <w:bodyDiv w:val="1"/>
      <w:marLeft w:val="0"/>
      <w:marRight w:val="0"/>
      <w:marTop w:val="0"/>
      <w:marBottom w:val="0"/>
      <w:divBdr>
        <w:top w:val="none" w:sz="0" w:space="0" w:color="auto"/>
        <w:left w:val="none" w:sz="0" w:space="0" w:color="auto"/>
        <w:bottom w:val="none" w:sz="0" w:space="0" w:color="auto"/>
        <w:right w:val="none" w:sz="0" w:space="0" w:color="auto"/>
      </w:divBdr>
    </w:div>
    <w:div w:id="1818568640">
      <w:bodyDiv w:val="1"/>
      <w:marLeft w:val="0"/>
      <w:marRight w:val="0"/>
      <w:marTop w:val="0"/>
      <w:marBottom w:val="0"/>
      <w:divBdr>
        <w:top w:val="none" w:sz="0" w:space="0" w:color="auto"/>
        <w:left w:val="none" w:sz="0" w:space="0" w:color="auto"/>
        <w:bottom w:val="none" w:sz="0" w:space="0" w:color="auto"/>
        <w:right w:val="none" w:sz="0" w:space="0" w:color="auto"/>
      </w:divBdr>
    </w:div>
    <w:div w:id="1823232528">
      <w:bodyDiv w:val="1"/>
      <w:marLeft w:val="0"/>
      <w:marRight w:val="0"/>
      <w:marTop w:val="0"/>
      <w:marBottom w:val="0"/>
      <w:divBdr>
        <w:top w:val="none" w:sz="0" w:space="0" w:color="auto"/>
        <w:left w:val="none" w:sz="0" w:space="0" w:color="auto"/>
        <w:bottom w:val="none" w:sz="0" w:space="0" w:color="auto"/>
        <w:right w:val="none" w:sz="0" w:space="0" w:color="auto"/>
      </w:divBdr>
    </w:div>
    <w:div w:id="1824469963">
      <w:bodyDiv w:val="1"/>
      <w:marLeft w:val="0"/>
      <w:marRight w:val="0"/>
      <w:marTop w:val="0"/>
      <w:marBottom w:val="0"/>
      <w:divBdr>
        <w:top w:val="none" w:sz="0" w:space="0" w:color="auto"/>
        <w:left w:val="none" w:sz="0" w:space="0" w:color="auto"/>
        <w:bottom w:val="none" w:sz="0" w:space="0" w:color="auto"/>
        <w:right w:val="none" w:sz="0" w:space="0" w:color="auto"/>
      </w:divBdr>
    </w:div>
    <w:div w:id="1825589032">
      <w:bodyDiv w:val="1"/>
      <w:marLeft w:val="0"/>
      <w:marRight w:val="0"/>
      <w:marTop w:val="0"/>
      <w:marBottom w:val="0"/>
      <w:divBdr>
        <w:top w:val="none" w:sz="0" w:space="0" w:color="auto"/>
        <w:left w:val="none" w:sz="0" w:space="0" w:color="auto"/>
        <w:bottom w:val="none" w:sz="0" w:space="0" w:color="auto"/>
        <w:right w:val="none" w:sz="0" w:space="0" w:color="auto"/>
      </w:divBdr>
    </w:div>
    <w:div w:id="1826893970">
      <w:bodyDiv w:val="1"/>
      <w:marLeft w:val="0"/>
      <w:marRight w:val="0"/>
      <w:marTop w:val="0"/>
      <w:marBottom w:val="0"/>
      <w:divBdr>
        <w:top w:val="none" w:sz="0" w:space="0" w:color="auto"/>
        <w:left w:val="none" w:sz="0" w:space="0" w:color="auto"/>
        <w:bottom w:val="none" w:sz="0" w:space="0" w:color="auto"/>
        <w:right w:val="none" w:sz="0" w:space="0" w:color="auto"/>
      </w:divBdr>
    </w:div>
    <w:div w:id="1831284515">
      <w:bodyDiv w:val="1"/>
      <w:marLeft w:val="0"/>
      <w:marRight w:val="0"/>
      <w:marTop w:val="0"/>
      <w:marBottom w:val="0"/>
      <w:divBdr>
        <w:top w:val="none" w:sz="0" w:space="0" w:color="auto"/>
        <w:left w:val="none" w:sz="0" w:space="0" w:color="auto"/>
        <w:bottom w:val="none" w:sz="0" w:space="0" w:color="auto"/>
        <w:right w:val="none" w:sz="0" w:space="0" w:color="auto"/>
      </w:divBdr>
    </w:div>
    <w:div w:id="1832212948">
      <w:bodyDiv w:val="1"/>
      <w:marLeft w:val="0"/>
      <w:marRight w:val="0"/>
      <w:marTop w:val="0"/>
      <w:marBottom w:val="0"/>
      <w:divBdr>
        <w:top w:val="none" w:sz="0" w:space="0" w:color="auto"/>
        <w:left w:val="none" w:sz="0" w:space="0" w:color="auto"/>
        <w:bottom w:val="none" w:sz="0" w:space="0" w:color="auto"/>
        <w:right w:val="none" w:sz="0" w:space="0" w:color="auto"/>
      </w:divBdr>
    </w:div>
    <w:div w:id="1838037074">
      <w:bodyDiv w:val="1"/>
      <w:marLeft w:val="0"/>
      <w:marRight w:val="0"/>
      <w:marTop w:val="0"/>
      <w:marBottom w:val="0"/>
      <w:divBdr>
        <w:top w:val="none" w:sz="0" w:space="0" w:color="auto"/>
        <w:left w:val="none" w:sz="0" w:space="0" w:color="auto"/>
        <w:bottom w:val="none" w:sz="0" w:space="0" w:color="auto"/>
        <w:right w:val="none" w:sz="0" w:space="0" w:color="auto"/>
      </w:divBdr>
    </w:div>
    <w:div w:id="1839614593">
      <w:bodyDiv w:val="1"/>
      <w:marLeft w:val="0"/>
      <w:marRight w:val="0"/>
      <w:marTop w:val="0"/>
      <w:marBottom w:val="0"/>
      <w:divBdr>
        <w:top w:val="none" w:sz="0" w:space="0" w:color="auto"/>
        <w:left w:val="none" w:sz="0" w:space="0" w:color="auto"/>
        <w:bottom w:val="none" w:sz="0" w:space="0" w:color="auto"/>
        <w:right w:val="none" w:sz="0" w:space="0" w:color="auto"/>
      </w:divBdr>
    </w:div>
    <w:div w:id="1843280561">
      <w:bodyDiv w:val="1"/>
      <w:marLeft w:val="0"/>
      <w:marRight w:val="0"/>
      <w:marTop w:val="0"/>
      <w:marBottom w:val="0"/>
      <w:divBdr>
        <w:top w:val="none" w:sz="0" w:space="0" w:color="auto"/>
        <w:left w:val="none" w:sz="0" w:space="0" w:color="auto"/>
        <w:bottom w:val="none" w:sz="0" w:space="0" w:color="auto"/>
        <w:right w:val="none" w:sz="0" w:space="0" w:color="auto"/>
      </w:divBdr>
    </w:div>
    <w:div w:id="1847014717">
      <w:bodyDiv w:val="1"/>
      <w:marLeft w:val="0"/>
      <w:marRight w:val="0"/>
      <w:marTop w:val="0"/>
      <w:marBottom w:val="0"/>
      <w:divBdr>
        <w:top w:val="none" w:sz="0" w:space="0" w:color="auto"/>
        <w:left w:val="none" w:sz="0" w:space="0" w:color="auto"/>
        <w:bottom w:val="none" w:sz="0" w:space="0" w:color="auto"/>
        <w:right w:val="none" w:sz="0" w:space="0" w:color="auto"/>
      </w:divBdr>
    </w:div>
    <w:div w:id="1850177505">
      <w:bodyDiv w:val="1"/>
      <w:marLeft w:val="0"/>
      <w:marRight w:val="0"/>
      <w:marTop w:val="0"/>
      <w:marBottom w:val="0"/>
      <w:divBdr>
        <w:top w:val="none" w:sz="0" w:space="0" w:color="auto"/>
        <w:left w:val="none" w:sz="0" w:space="0" w:color="auto"/>
        <w:bottom w:val="none" w:sz="0" w:space="0" w:color="auto"/>
        <w:right w:val="none" w:sz="0" w:space="0" w:color="auto"/>
      </w:divBdr>
    </w:div>
    <w:div w:id="1850438232">
      <w:bodyDiv w:val="1"/>
      <w:marLeft w:val="0"/>
      <w:marRight w:val="0"/>
      <w:marTop w:val="0"/>
      <w:marBottom w:val="0"/>
      <w:divBdr>
        <w:top w:val="none" w:sz="0" w:space="0" w:color="auto"/>
        <w:left w:val="none" w:sz="0" w:space="0" w:color="auto"/>
        <w:bottom w:val="none" w:sz="0" w:space="0" w:color="auto"/>
        <w:right w:val="none" w:sz="0" w:space="0" w:color="auto"/>
      </w:divBdr>
    </w:div>
    <w:div w:id="1851095460">
      <w:bodyDiv w:val="1"/>
      <w:marLeft w:val="0"/>
      <w:marRight w:val="0"/>
      <w:marTop w:val="0"/>
      <w:marBottom w:val="0"/>
      <w:divBdr>
        <w:top w:val="none" w:sz="0" w:space="0" w:color="auto"/>
        <w:left w:val="none" w:sz="0" w:space="0" w:color="auto"/>
        <w:bottom w:val="none" w:sz="0" w:space="0" w:color="auto"/>
        <w:right w:val="none" w:sz="0" w:space="0" w:color="auto"/>
      </w:divBdr>
    </w:div>
    <w:div w:id="1851603322">
      <w:bodyDiv w:val="1"/>
      <w:marLeft w:val="0"/>
      <w:marRight w:val="0"/>
      <w:marTop w:val="0"/>
      <w:marBottom w:val="0"/>
      <w:divBdr>
        <w:top w:val="none" w:sz="0" w:space="0" w:color="auto"/>
        <w:left w:val="none" w:sz="0" w:space="0" w:color="auto"/>
        <w:bottom w:val="none" w:sz="0" w:space="0" w:color="auto"/>
        <w:right w:val="none" w:sz="0" w:space="0" w:color="auto"/>
      </w:divBdr>
    </w:div>
    <w:div w:id="1858422296">
      <w:bodyDiv w:val="1"/>
      <w:marLeft w:val="0"/>
      <w:marRight w:val="0"/>
      <w:marTop w:val="0"/>
      <w:marBottom w:val="0"/>
      <w:divBdr>
        <w:top w:val="none" w:sz="0" w:space="0" w:color="auto"/>
        <w:left w:val="none" w:sz="0" w:space="0" w:color="auto"/>
        <w:bottom w:val="none" w:sz="0" w:space="0" w:color="auto"/>
        <w:right w:val="none" w:sz="0" w:space="0" w:color="auto"/>
      </w:divBdr>
    </w:div>
    <w:div w:id="1863474545">
      <w:bodyDiv w:val="1"/>
      <w:marLeft w:val="0"/>
      <w:marRight w:val="0"/>
      <w:marTop w:val="0"/>
      <w:marBottom w:val="0"/>
      <w:divBdr>
        <w:top w:val="none" w:sz="0" w:space="0" w:color="auto"/>
        <w:left w:val="none" w:sz="0" w:space="0" w:color="auto"/>
        <w:bottom w:val="none" w:sz="0" w:space="0" w:color="auto"/>
        <w:right w:val="none" w:sz="0" w:space="0" w:color="auto"/>
      </w:divBdr>
    </w:div>
    <w:div w:id="1867869156">
      <w:bodyDiv w:val="1"/>
      <w:marLeft w:val="0"/>
      <w:marRight w:val="0"/>
      <w:marTop w:val="0"/>
      <w:marBottom w:val="0"/>
      <w:divBdr>
        <w:top w:val="none" w:sz="0" w:space="0" w:color="auto"/>
        <w:left w:val="none" w:sz="0" w:space="0" w:color="auto"/>
        <w:bottom w:val="none" w:sz="0" w:space="0" w:color="auto"/>
        <w:right w:val="none" w:sz="0" w:space="0" w:color="auto"/>
      </w:divBdr>
    </w:div>
    <w:div w:id="1868374485">
      <w:bodyDiv w:val="1"/>
      <w:marLeft w:val="0"/>
      <w:marRight w:val="0"/>
      <w:marTop w:val="0"/>
      <w:marBottom w:val="0"/>
      <w:divBdr>
        <w:top w:val="none" w:sz="0" w:space="0" w:color="auto"/>
        <w:left w:val="none" w:sz="0" w:space="0" w:color="auto"/>
        <w:bottom w:val="none" w:sz="0" w:space="0" w:color="auto"/>
        <w:right w:val="none" w:sz="0" w:space="0" w:color="auto"/>
      </w:divBdr>
    </w:div>
    <w:div w:id="1869491934">
      <w:bodyDiv w:val="1"/>
      <w:marLeft w:val="0"/>
      <w:marRight w:val="0"/>
      <w:marTop w:val="0"/>
      <w:marBottom w:val="0"/>
      <w:divBdr>
        <w:top w:val="none" w:sz="0" w:space="0" w:color="auto"/>
        <w:left w:val="none" w:sz="0" w:space="0" w:color="auto"/>
        <w:bottom w:val="none" w:sz="0" w:space="0" w:color="auto"/>
        <w:right w:val="none" w:sz="0" w:space="0" w:color="auto"/>
      </w:divBdr>
    </w:div>
    <w:div w:id="1880121647">
      <w:bodyDiv w:val="1"/>
      <w:marLeft w:val="0"/>
      <w:marRight w:val="0"/>
      <w:marTop w:val="0"/>
      <w:marBottom w:val="0"/>
      <w:divBdr>
        <w:top w:val="none" w:sz="0" w:space="0" w:color="auto"/>
        <w:left w:val="none" w:sz="0" w:space="0" w:color="auto"/>
        <w:bottom w:val="none" w:sz="0" w:space="0" w:color="auto"/>
        <w:right w:val="none" w:sz="0" w:space="0" w:color="auto"/>
      </w:divBdr>
    </w:div>
    <w:div w:id="1886717132">
      <w:bodyDiv w:val="1"/>
      <w:marLeft w:val="0"/>
      <w:marRight w:val="0"/>
      <w:marTop w:val="0"/>
      <w:marBottom w:val="0"/>
      <w:divBdr>
        <w:top w:val="none" w:sz="0" w:space="0" w:color="auto"/>
        <w:left w:val="none" w:sz="0" w:space="0" w:color="auto"/>
        <w:bottom w:val="none" w:sz="0" w:space="0" w:color="auto"/>
        <w:right w:val="none" w:sz="0" w:space="0" w:color="auto"/>
      </w:divBdr>
    </w:div>
    <w:div w:id="1889029502">
      <w:bodyDiv w:val="1"/>
      <w:marLeft w:val="0"/>
      <w:marRight w:val="0"/>
      <w:marTop w:val="0"/>
      <w:marBottom w:val="0"/>
      <w:divBdr>
        <w:top w:val="none" w:sz="0" w:space="0" w:color="auto"/>
        <w:left w:val="none" w:sz="0" w:space="0" w:color="auto"/>
        <w:bottom w:val="none" w:sz="0" w:space="0" w:color="auto"/>
        <w:right w:val="none" w:sz="0" w:space="0" w:color="auto"/>
      </w:divBdr>
    </w:div>
    <w:div w:id="1889873742">
      <w:bodyDiv w:val="1"/>
      <w:marLeft w:val="0"/>
      <w:marRight w:val="0"/>
      <w:marTop w:val="0"/>
      <w:marBottom w:val="0"/>
      <w:divBdr>
        <w:top w:val="none" w:sz="0" w:space="0" w:color="auto"/>
        <w:left w:val="none" w:sz="0" w:space="0" w:color="auto"/>
        <w:bottom w:val="none" w:sz="0" w:space="0" w:color="auto"/>
        <w:right w:val="none" w:sz="0" w:space="0" w:color="auto"/>
      </w:divBdr>
    </w:div>
    <w:div w:id="1893616395">
      <w:bodyDiv w:val="1"/>
      <w:marLeft w:val="0"/>
      <w:marRight w:val="0"/>
      <w:marTop w:val="0"/>
      <w:marBottom w:val="0"/>
      <w:divBdr>
        <w:top w:val="none" w:sz="0" w:space="0" w:color="auto"/>
        <w:left w:val="none" w:sz="0" w:space="0" w:color="auto"/>
        <w:bottom w:val="none" w:sz="0" w:space="0" w:color="auto"/>
        <w:right w:val="none" w:sz="0" w:space="0" w:color="auto"/>
      </w:divBdr>
    </w:div>
    <w:div w:id="1893618430">
      <w:bodyDiv w:val="1"/>
      <w:marLeft w:val="0"/>
      <w:marRight w:val="0"/>
      <w:marTop w:val="0"/>
      <w:marBottom w:val="0"/>
      <w:divBdr>
        <w:top w:val="none" w:sz="0" w:space="0" w:color="auto"/>
        <w:left w:val="none" w:sz="0" w:space="0" w:color="auto"/>
        <w:bottom w:val="none" w:sz="0" w:space="0" w:color="auto"/>
        <w:right w:val="none" w:sz="0" w:space="0" w:color="auto"/>
      </w:divBdr>
    </w:div>
    <w:div w:id="1899315120">
      <w:bodyDiv w:val="1"/>
      <w:marLeft w:val="0"/>
      <w:marRight w:val="0"/>
      <w:marTop w:val="0"/>
      <w:marBottom w:val="0"/>
      <w:divBdr>
        <w:top w:val="none" w:sz="0" w:space="0" w:color="auto"/>
        <w:left w:val="none" w:sz="0" w:space="0" w:color="auto"/>
        <w:bottom w:val="none" w:sz="0" w:space="0" w:color="auto"/>
        <w:right w:val="none" w:sz="0" w:space="0" w:color="auto"/>
      </w:divBdr>
    </w:div>
    <w:div w:id="1905950612">
      <w:bodyDiv w:val="1"/>
      <w:marLeft w:val="0"/>
      <w:marRight w:val="0"/>
      <w:marTop w:val="0"/>
      <w:marBottom w:val="0"/>
      <w:divBdr>
        <w:top w:val="none" w:sz="0" w:space="0" w:color="auto"/>
        <w:left w:val="none" w:sz="0" w:space="0" w:color="auto"/>
        <w:bottom w:val="none" w:sz="0" w:space="0" w:color="auto"/>
        <w:right w:val="none" w:sz="0" w:space="0" w:color="auto"/>
      </w:divBdr>
    </w:div>
    <w:div w:id="1907840150">
      <w:bodyDiv w:val="1"/>
      <w:marLeft w:val="0"/>
      <w:marRight w:val="0"/>
      <w:marTop w:val="0"/>
      <w:marBottom w:val="0"/>
      <w:divBdr>
        <w:top w:val="none" w:sz="0" w:space="0" w:color="auto"/>
        <w:left w:val="none" w:sz="0" w:space="0" w:color="auto"/>
        <w:bottom w:val="none" w:sz="0" w:space="0" w:color="auto"/>
        <w:right w:val="none" w:sz="0" w:space="0" w:color="auto"/>
      </w:divBdr>
    </w:div>
    <w:div w:id="1907958436">
      <w:bodyDiv w:val="1"/>
      <w:marLeft w:val="0"/>
      <w:marRight w:val="0"/>
      <w:marTop w:val="0"/>
      <w:marBottom w:val="0"/>
      <w:divBdr>
        <w:top w:val="none" w:sz="0" w:space="0" w:color="auto"/>
        <w:left w:val="none" w:sz="0" w:space="0" w:color="auto"/>
        <w:bottom w:val="none" w:sz="0" w:space="0" w:color="auto"/>
        <w:right w:val="none" w:sz="0" w:space="0" w:color="auto"/>
      </w:divBdr>
    </w:div>
    <w:div w:id="1912419651">
      <w:bodyDiv w:val="1"/>
      <w:marLeft w:val="0"/>
      <w:marRight w:val="0"/>
      <w:marTop w:val="0"/>
      <w:marBottom w:val="0"/>
      <w:divBdr>
        <w:top w:val="none" w:sz="0" w:space="0" w:color="auto"/>
        <w:left w:val="none" w:sz="0" w:space="0" w:color="auto"/>
        <w:bottom w:val="none" w:sz="0" w:space="0" w:color="auto"/>
        <w:right w:val="none" w:sz="0" w:space="0" w:color="auto"/>
      </w:divBdr>
    </w:div>
    <w:div w:id="1915240307">
      <w:bodyDiv w:val="1"/>
      <w:marLeft w:val="0"/>
      <w:marRight w:val="0"/>
      <w:marTop w:val="0"/>
      <w:marBottom w:val="0"/>
      <w:divBdr>
        <w:top w:val="none" w:sz="0" w:space="0" w:color="auto"/>
        <w:left w:val="none" w:sz="0" w:space="0" w:color="auto"/>
        <w:bottom w:val="none" w:sz="0" w:space="0" w:color="auto"/>
        <w:right w:val="none" w:sz="0" w:space="0" w:color="auto"/>
      </w:divBdr>
    </w:div>
    <w:div w:id="1919292927">
      <w:bodyDiv w:val="1"/>
      <w:marLeft w:val="0"/>
      <w:marRight w:val="0"/>
      <w:marTop w:val="0"/>
      <w:marBottom w:val="0"/>
      <w:divBdr>
        <w:top w:val="none" w:sz="0" w:space="0" w:color="auto"/>
        <w:left w:val="none" w:sz="0" w:space="0" w:color="auto"/>
        <w:bottom w:val="none" w:sz="0" w:space="0" w:color="auto"/>
        <w:right w:val="none" w:sz="0" w:space="0" w:color="auto"/>
      </w:divBdr>
    </w:div>
    <w:div w:id="1924140873">
      <w:bodyDiv w:val="1"/>
      <w:marLeft w:val="0"/>
      <w:marRight w:val="0"/>
      <w:marTop w:val="0"/>
      <w:marBottom w:val="0"/>
      <w:divBdr>
        <w:top w:val="none" w:sz="0" w:space="0" w:color="auto"/>
        <w:left w:val="none" w:sz="0" w:space="0" w:color="auto"/>
        <w:bottom w:val="none" w:sz="0" w:space="0" w:color="auto"/>
        <w:right w:val="none" w:sz="0" w:space="0" w:color="auto"/>
      </w:divBdr>
    </w:div>
    <w:div w:id="1926458195">
      <w:bodyDiv w:val="1"/>
      <w:marLeft w:val="0"/>
      <w:marRight w:val="0"/>
      <w:marTop w:val="0"/>
      <w:marBottom w:val="0"/>
      <w:divBdr>
        <w:top w:val="none" w:sz="0" w:space="0" w:color="auto"/>
        <w:left w:val="none" w:sz="0" w:space="0" w:color="auto"/>
        <w:bottom w:val="none" w:sz="0" w:space="0" w:color="auto"/>
        <w:right w:val="none" w:sz="0" w:space="0" w:color="auto"/>
      </w:divBdr>
    </w:div>
    <w:div w:id="1927569106">
      <w:bodyDiv w:val="1"/>
      <w:marLeft w:val="0"/>
      <w:marRight w:val="0"/>
      <w:marTop w:val="0"/>
      <w:marBottom w:val="0"/>
      <w:divBdr>
        <w:top w:val="none" w:sz="0" w:space="0" w:color="auto"/>
        <w:left w:val="none" w:sz="0" w:space="0" w:color="auto"/>
        <w:bottom w:val="none" w:sz="0" w:space="0" w:color="auto"/>
        <w:right w:val="none" w:sz="0" w:space="0" w:color="auto"/>
      </w:divBdr>
    </w:div>
    <w:div w:id="1927613873">
      <w:bodyDiv w:val="1"/>
      <w:marLeft w:val="0"/>
      <w:marRight w:val="0"/>
      <w:marTop w:val="0"/>
      <w:marBottom w:val="0"/>
      <w:divBdr>
        <w:top w:val="none" w:sz="0" w:space="0" w:color="auto"/>
        <w:left w:val="none" w:sz="0" w:space="0" w:color="auto"/>
        <w:bottom w:val="none" w:sz="0" w:space="0" w:color="auto"/>
        <w:right w:val="none" w:sz="0" w:space="0" w:color="auto"/>
      </w:divBdr>
    </w:div>
    <w:div w:id="1937597007">
      <w:bodyDiv w:val="1"/>
      <w:marLeft w:val="0"/>
      <w:marRight w:val="0"/>
      <w:marTop w:val="0"/>
      <w:marBottom w:val="0"/>
      <w:divBdr>
        <w:top w:val="none" w:sz="0" w:space="0" w:color="auto"/>
        <w:left w:val="none" w:sz="0" w:space="0" w:color="auto"/>
        <w:bottom w:val="none" w:sz="0" w:space="0" w:color="auto"/>
        <w:right w:val="none" w:sz="0" w:space="0" w:color="auto"/>
      </w:divBdr>
    </w:div>
    <w:div w:id="1937861097">
      <w:bodyDiv w:val="1"/>
      <w:marLeft w:val="0"/>
      <w:marRight w:val="0"/>
      <w:marTop w:val="0"/>
      <w:marBottom w:val="0"/>
      <w:divBdr>
        <w:top w:val="none" w:sz="0" w:space="0" w:color="auto"/>
        <w:left w:val="none" w:sz="0" w:space="0" w:color="auto"/>
        <w:bottom w:val="none" w:sz="0" w:space="0" w:color="auto"/>
        <w:right w:val="none" w:sz="0" w:space="0" w:color="auto"/>
      </w:divBdr>
    </w:div>
    <w:div w:id="1939754472">
      <w:bodyDiv w:val="1"/>
      <w:marLeft w:val="0"/>
      <w:marRight w:val="0"/>
      <w:marTop w:val="0"/>
      <w:marBottom w:val="0"/>
      <w:divBdr>
        <w:top w:val="none" w:sz="0" w:space="0" w:color="auto"/>
        <w:left w:val="none" w:sz="0" w:space="0" w:color="auto"/>
        <w:bottom w:val="none" w:sz="0" w:space="0" w:color="auto"/>
        <w:right w:val="none" w:sz="0" w:space="0" w:color="auto"/>
      </w:divBdr>
    </w:div>
    <w:div w:id="1942568569">
      <w:bodyDiv w:val="1"/>
      <w:marLeft w:val="0"/>
      <w:marRight w:val="0"/>
      <w:marTop w:val="0"/>
      <w:marBottom w:val="0"/>
      <w:divBdr>
        <w:top w:val="none" w:sz="0" w:space="0" w:color="auto"/>
        <w:left w:val="none" w:sz="0" w:space="0" w:color="auto"/>
        <w:bottom w:val="none" w:sz="0" w:space="0" w:color="auto"/>
        <w:right w:val="none" w:sz="0" w:space="0" w:color="auto"/>
      </w:divBdr>
    </w:div>
    <w:div w:id="1955750810">
      <w:bodyDiv w:val="1"/>
      <w:marLeft w:val="0"/>
      <w:marRight w:val="0"/>
      <w:marTop w:val="0"/>
      <w:marBottom w:val="0"/>
      <w:divBdr>
        <w:top w:val="none" w:sz="0" w:space="0" w:color="auto"/>
        <w:left w:val="none" w:sz="0" w:space="0" w:color="auto"/>
        <w:bottom w:val="none" w:sz="0" w:space="0" w:color="auto"/>
        <w:right w:val="none" w:sz="0" w:space="0" w:color="auto"/>
      </w:divBdr>
    </w:div>
    <w:div w:id="1957786758">
      <w:bodyDiv w:val="1"/>
      <w:marLeft w:val="0"/>
      <w:marRight w:val="0"/>
      <w:marTop w:val="0"/>
      <w:marBottom w:val="0"/>
      <w:divBdr>
        <w:top w:val="none" w:sz="0" w:space="0" w:color="auto"/>
        <w:left w:val="none" w:sz="0" w:space="0" w:color="auto"/>
        <w:bottom w:val="none" w:sz="0" w:space="0" w:color="auto"/>
        <w:right w:val="none" w:sz="0" w:space="0" w:color="auto"/>
      </w:divBdr>
    </w:div>
    <w:div w:id="1958414541">
      <w:bodyDiv w:val="1"/>
      <w:marLeft w:val="0"/>
      <w:marRight w:val="0"/>
      <w:marTop w:val="0"/>
      <w:marBottom w:val="0"/>
      <w:divBdr>
        <w:top w:val="none" w:sz="0" w:space="0" w:color="auto"/>
        <w:left w:val="none" w:sz="0" w:space="0" w:color="auto"/>
        <w:bottom w:val="none" w:sz="0" w:space="0" w:color="auto"/>
        <w:right w:val="none" w:sz="0" w:space="0" w:color="auto"/>
      </w:divBdr>
    </w:div>
    <w:div w:id="1963227208">
      <w:bodyDiv w:val="1"/>
      <w:marLeft w:val="0"/>
      <w:marRight w:val="0"/>
      <w:marTop w:val="0"/>
      <w:marBottom w:val="0"/>
      <w:divBdr>
        <w:top w:val="none" w:sz="0" w:space="0" w:color="auto"/>
        <w:left w:val="none" w:sz="0" w:space="0" w:color="auto"/>
        <w:bottom w:val="none" w:sz="0" w:space="0" w:color="auto"/>
        <w:right w:val="none" w:sz="0" w:space="0" w:color="auto"/>
      </w:divBdr>
    </w:div>
    <w:div w:id="1964574851">
      <w:bodyDiv w:val="1"/>
      <w:marLeft w:val="0"/>
      <w:marRight w:val="0"/>
      <w:marTop w:val="0"/>
      <w:marBottom w:val="0"/>
      <w:divBdr>
        <w:top w:val="none" w:sz="0" w:space="0" w:color="auto"/>
        <w:left w:val="none" w:sz="0" w:space="0" w:color="auto"/>
        <w:bottom w:val="none" w:sz="0" w:space="0" w:color="auto"/>
        <w:right w:val="none" w:sz="0" w:space="0" w:color="auto"/>
      </w:divBdr>
    </w:div>
    <w:div w:id="1972860934">
      <w:bodyDiv w:val="1"/>
      <w:marLeft w:val="0"/>
      <w:marRight w:val="0"/>
      <w:marTop w:val="0"/>
      <w:marBottom w:val="0"/>
      <w:divBdr>
        <w:top w:val="none" w:sz="0" w:space="0" w:color="auto"/>
        <w:left w:val="none" w:sz="0" w:space="0" w:color="auto"/>
        <w:bottom w:val="none" w:sz="0" w:space="0" w:color="auto"/>
        <w:right w:val="none" w:sz="0" w:space="0" w:color="auto"/>
      </w:divBdr>
    </w:div>
    <w:div w:id="1977448976">
      <w:bodyDiv w:val="1"/>
      <w:marLeft w:val="0"/>
      <w:marRight w:val="0"/>
      <w:marTop w:val="0"/>
      <w:marBottom w:val="0"/>
      <w:divBdr>
        <w:top w:val="none" w:sz="0" w:space="0" w:color="auto"/>
        <w:left w:val="none" w:sz="0" w:space="0" w:color="auto"/>
        <w:bottom w:val="none" w:sz="0" w:space="0" w:color="auto"/>
        <w:right w:val="none" w:sz="0" w:space="0" w:color="auto"/>
      </w:divBdr>
    </w:div>
    <w:div w:id="1978990913">
      <w:bodyDiv w:val="1"/>
      <w:marLeft w:val="0"/>
      <w:marRight w:val="0"/>
      <w:marTop w:val="0"/>
      <w:marBottom w:val="0"/>
      <w:divBdr>
        <w:top w:val="none" w:sz="0" w:space="0" w:color="auto"/>
        <w:left w:val="none" w:sz="0" w:space="0" w:color="auto"/>
        <w:bottom w:val="none" w:sz="0" w:space="0" w:color="auto"/>
        <w:right w:val="none" w:sz="0" w:space="0" w:color="auto"/>
      </w:divBdr>
    </w:div>
    <w:div w:id="1981686105">
      <w:bodyDiv w:val="1"/>
      <w:marLeft w:val="0"/>
      <w:marRight w:val="0"/>
      <w:marTop w:val="0"/>
      <w:marBottom w:val="0"/>
      <w:divBdr>
        <w:top w:val="none" w:sz="0" w:space="0" w:color="auto"/>
        <w:left w:val="none" w:sz="0" w:space="0" w:color="auto"/>
        <w:bottom w:val="none" w:sz="0" w:space="0" w:color="auto"/>
        <w:right w:val="none" w:sz="0" w:space="0" w:color="auto"/>
      </w:divBdr>
    </w:div>
    <w:div w:id="1983147904">
      <w:bodyDiv w:val="1"/>
      <w:marLeft w:val="0"/>
      <w:marRight w:val="0"/>
      <w:marTop w:val="0"/>
      <w:marBottom w:val="0"/>
      <w:divBdr>
        <w:top w:val="none" w:sz="0" w:space="0" w:color="auto"/>
        <w:left w:val="none" w:sz="0" w:space="0" w:color="auto"/>
        <w:bottom w:val="none" w:sz="0" w:space="0" w:color="auto"/>
        <w:right w:val="none" w:sz="0" w:space="0" w:color="auto"/>
      </w:divBdr>
    </w:div>
    <w:div w:id="1984431949">
      <w:bodyDiv w:val="1"/>
      <w:marLeft w:val="0"/>
      <w:marRight w:val="0"/>
      <w:marTop w:val="0"/>
      <w:marBottom w:val="0"/>
      <w:divBdr>
        <w:top w:val="none" w:sz="0" w:space="0" w:color="auto"/>
        <w:left w:val="none" w:sz="0" w:space="0" w:color="auto"/>
        <w:bottom w:val="none" w:sz="0" w:space="0" w:color="auto"/>
        <w:right w:val="none" w:sz="0" w:space="0" w:color="auto"/>
      </w:divBdr>
    </w:div>
    <w:div w:id="1984693798">
      <w:bodyDiv w:val="1"/>
      <w:marLeft w:val="0"/>
      <w:marRight w:val="0"/>
      <w:marTop w:val="0"/>
      <w:marBottom w:val="0"/>
      <w:divBdr>
        <w:top w:val="none" w:sz="0" w:space="0" w:color="auto"/>
        <w:left w:val="none" w:sz="0" w:space="0" w:color="auto"/>
        <w:bottom w:val="none" w:sz="0" w:space="0" w:color="auto"/>
        <w:right w:val="none" w:sz="0" w:space="0" w:color="auto"/>
      </w:divBdr>
    </w:div>
    <w:div w:id="1987316193">
      <w:bodyDiv w:val="1"/>
      <w:marLeft w:val="0"/>
      <w:marRight w:val="0"/>
      <w:marTop w:val="0"/>
      <w:marBottom w:val="0"/>
      <w:divBdr>
        <w:top w:val="none" w:sz="0" w:space="0" w:color="auto"/>
        <w:left w:val="none" w:sz="0" w:space="0" w:color="auto"/>
        <w:bottom w:val="none" w:sz="0" w:space="0" w:color="auto"/>
        <w:right w:val="none" w:sz="0" w:space="0" w:color="auto"/>
      </w:divBdr>
    </w:div>
    <w:div w:id="1989900708">
      <w:bodyDiv w:val="1"/>
      <w:marLeft w:val="0"/>
      <w:marRight w:val="0"/>
      <w:marTop w:val="0"/>
      <w:marBottom w:val="0"/>
      <w:divBdr>
        <w:top w:val="none" w:sz="0" w:space="0" w:color="auto"/>
        <w:left w:val="none" w:sz="0" w:space="0" w:color="auto"/>
        <w:bottom w:val="none" w:sz="0" w:space="0" w:color="auto"/>
        <w:right w:val="none" w:sz="0" w:space="0" w:color="auto"/>
      </w:divBdr>
    </w:div>
    <w:div w:id="1992950089">
      <w:bodyDiv w:val="1"/>
      <w:marLeft w:val="0"/>
      <w:marRight w:val="0"/>
      <w:marTop w:val="0"/>
      <w:marBottom w:val="0"/>
      <w:divBdr>
        <w:top w:val="none" w:sz="0" w:space="0" w:color="auto"/>
        <w:left w:val="none" w:sz="0" w:space="0" w:color="auto"/>
        <w:bottom w:val="none" w:sz="0" w:space="0" w:color="auto"/>
        <w:right w:val="none" w:sz="0" w:space="0" w:color="auto"/>
      </w:divBdr>
    </w:div>
    <w:div w:id="1995913317">
      <w:bodyDiv w:val="1"/>
      <w:marLeft w:val="0"/>
      <w:marRight w:val="0"/>
      <w:marTop w:val="0"/>
      <w:marBottom w:val="0"/>
      <w:divBdr>
        <w:top w:val="none" w:sz="0" w:space="0" w:color="auto"/>
        <w:left w:val="none" w:sz="0" w:space="0" w:color="auto"/>
        <w:bottom w:val="none" w:sz="0" w:space="0" w:color="auto"/>
        <w:right w:val="none" w:sz="0" w:space="0" w:color="auto"/>
      </w:divBdr>
    </w:div>
    <w:div w:id="1998026244">
      <w:bodyDiv w:val="1"/>
      <w:marLeft w:val="0"/>
      <w:marRight w:val="0"/>
      <w:marTop w:val="0"/>
      <w:marBottom w:val="0"/>
      <w:divBdr>
        <w:top w:val="none" w:sz="0" w:space="0" w:color="auto"/>
        <w:left w:val="none" w:sz="0" w:space="0" w:color="auto"/>
        <w:bottom w:val="none" w:sz="0" w:space="0" w:color="auto"/>
        <w:right w:val="none" w:sz="0" w:space="0" w:color="auto"/>
      </w:divBdr>
    </w:div>
    <w:div w:id="2002267743">
      <w:bodyDiv w:val="1"/>
      <w:marLeft w:val="0"/>
      <w:marRight w:val="0"/>
      <w:marTop w:val="0"/>
      <w:marBottom w:val="0"/>
      <w:divBdr>
        <w:top w:val="none" w:sz="0" w:space="0" w:color="auto"/>
        <w:left w:val="none" w:sz="0" w:space="0" w:color="auto"/>
        <w:bottom w:val="none" w:sz="0" w:space="0" w:color="auto"/>
        <w:right w:val="none" w:sz="0" w:space="0" w:color="auto"/>
      </w:divBdr>
    </w:div>
    <w:div w:id="2010325545">
      <w:bodyDiv w:val="1"/>
      <w:marLeft w:val="0"/>
      <w:marRight w:val="0"/>
      <w:marTop w:val="0"/>
      <w:marBottom w:val="0"/>
      <w:divBdr>
        <w:top w:val="none" w:sz="0" w:space="0" w:color="auto"/>
        <w:left w:val="none" w:sz="0" w:space="0" w:color="auto"/>
        <w:bottom w:val="none" w:sz="0" w:space="0" w:color="auto"/>
        <w:right w:val="none" w:sz="0" w:space="0" w:color="auto"/>
      </w:divBdr>
    </w:div>
    <w:div w:id="2012178399">
      <w:bodyDiv w:val="1"/>
      <w:marLeft w:val="0"/>
      <w:marRight w:val="0"/>
      <w:marTop w:val="0"/>
      <w:marBottom w:val="0"/>
      <w:divBdr>
        <w:top w:val="none" w:sz="0" w:space="0" w:color="auto"/>
        <w:left w:val="none" w:sz="0" w:space="0" w:color="auto"/>
        <w:bottom w:val="none" w:sz="0" w:space="0" w:color="auto"/>
        <w:right w:val="none" w:sz="0" w:space="0" w:color="auto"/>
      </w:divBdr>
    </w:div>
    <w:div w:id="2013726864">
      <w:bodyDiv w:val="1"/>
      <w:marLeft w:val="0"/>
      <w:marRight w:val="0"/>
      <w:marTop w:val="0"/>
      <w:marBottom w:val="0"/>
      <w:divBdr>
        <w:top w:val="none" w:sz="0" w:space="0" w:color="auto"/>
        <w:left w:val="none" w:sz="0" w:space="0" w:color="auto"/>
        <w:bottom w:val="none" w:sz="0" w:space="0" w:color="auto"/>
        <w:right w:val="none" w:sz="0" w:space="0" w:color="auto"/>
      </w:divBdr>
    </w:div>
    <w:div w:id="2019844355">
      <w:bodyDiv w:val="1"/>
      <w:marLeft w:val="0"/>
      <w:marRight w:val="0"/>
      <w:marTop w:val="0"/>
      <w:marBottom w:val="0"/>
      <w:divBdr>
        <w:top w:val="none" w:sz="0" w:space="0" w:color="auto"/>
        <w:left w:val="none" w:sz="0" w:space="0" w:color="auto"/>
        <w:bottom w:val="none" w:sz="0" w:space="0" w:color="auto"/>
        <w:right w:val="none" w:sz="0" w:space="0" w:color="auto"/>
      </w:divBdr>
    </w:div>
    <w:div w:id="2030791747">
      <w:bodyDiv w:val="1"/>
      <w:marLeft w:val="0"/>
      <w:marRight w:val="0"/>
      <w:marTop w:val="0"/>
      <w:marBottom w:val="0"/>
      <w:divBdr>
        <w:top w:val="none" w:sz="0" w:space="0" w:color="auto"/>
        <w:left w:val="none" w:sz="0" w:space="0" w:color="auto"/>
        <w:bottom w:val="none" w:sz="0" w:space="0" w:color="auto"/>
        <w:right w:val="none" w:sz="0" w:space="0" w:color="auto"/>
      </w:divBdr>
    </w:div>
    <w:div w:id="2034528801">
      <w:bodyDiv w:val="1"/>
      <w:marLeft w:val="0"/>
      <w:marRight w:val="0"/>
      <w:marTop w:val="0"/>
      <w:marBottom w:val="0"/>
      <w:divBdr>
        <w:top w:val="none" w:sz="0" w:space="0" w:color="auto"/>
        <w:left w:val="none" w:sz="0" w:space="0" w:color="auto"/>
        <w:bottom w:val="none" w:sz="0" w:space="0" w:color="auto"/>
        <w:right w:val="none" w:sz="0" w:space="0" w:color="auto"/>
      </w:divBdr>
    </w:div>
    <w:div w:id="2036226611">
      <w:bodyDiv w:val="1"/>
      <w:marLeft w:val="0"/>
      <w:marRight w:val="0"/>
      <w:marTop w:val="0"/>
      <w:marBottom w:val="0"/>
      <w:divBdr>
        <w:top w:val="none" w:sz="0" w:space="0" w:color="auto"/>
        <w:left w:val="none" w:sz="0" w:space="0" w:color="auto"/>
        <w:bottom w:val="none" w:sz="0" w:space="0" w:color="auto"/>
        <w:right w:val="none" w:sz="0" w:space="0" w:color="auto"/>
      </w:divBdr>
    </w:div>
    <w:div w:id="2043285069">
      <w:bodyDiv w:val="1"/>
      <w:marLeft w:val="0"/>
      <w:marRight w:val="0"/>
      <w:marTop w:val="0"/>
      <w:marBottom w:val="0"/>
      <w:divBdr>
        <w:top w:val="none" w:sz="0" w:space="0" w:color="auto"/>
        <w:left w:val="none" w:sz="0" w:space="0" w:color="auto"/>
        <w:bottom w:val="none" w:sz="0" w:space="0" w:color="auto"/>
        <w:right w:val="none" w:sz="0" w:space="0" w:color="auto"/>
      </w:divBdr>
    </w:div>
    <w:div w:id="2047488102">
      <w:bodyDiv w:val="1"/>
      <w:marLeft w:val="0"/>
      <w:marRight w:val="0"/>
      <w:marTop w:val="0"/>
      <w:marBottom w:val="0"/>
      <w:divBdr>
        <w:top w:val="none" w:sz="0" w:space="0" w:color="auto"/>
        <w:left w:val="none" w:sz="0" w:space="0" w:color="auto"/>
        <w:bottom w:val="none" w:sz="0" w:space="0" w:color="auto"/>
        <w:right w:val="none" w:sz="0" w:space="0" w:color="auto"/>
      </w:divBdr>
    </w:div>
    <w:div w:id="2050181756">
      <w:bodyDiv w:val="1"/>
      <w:marLeft w:val="0"/>
      <w:marRight w:val="0"/>
      <w:marTop w:val="0"/>
      <w:marBottom w:val="0"/>
      <w:divBdr>
        <w:top w:val="none" w:sz="0" w:space="0" w:color="auto"/>
        <w:left w:val="none" w:sz="0" w:space="0" w:color="auto"/>
        <w:bottom w:val="none" w:sz="0" w:space="0" w:color="auto"/>
        <w:right w:val="none" w:sz="0" w:space="0" w:color="auto"/>
      </w:divBdr>
    </w:div>
    <w:div w:id="2050718481">
      <w:bodyDiv w:val="1"/>
      <w:marLeft w:val="0"/>
      <w:marRight w:val="0"/>
      <w:marTop w:val="0"/>
      <w:marBottom w:val="0"/>
      <w:divBdr>
        <w:top w:val="none" w:sz="0" w:space="0" w:color="auto"/>
        <w:left w:val="none" w:sz="0" w:space="0" w:color="auto"/>
        <w:bottom w:val="none" w:sz="0" w:space="0" w:color="auto"/>
        <w:right w:val="none" w:sz="0" w:space="0" w:color="auto"/>
      </w:divBdr>
    </w:div>
    <w:div w:id="2058435603">
      <w:bodyDiv w:val="1"/>
      <w:marLeft w:val="0"/>
      <w:marRight w:val="0"/>
      <w:marTop w:val="0"/>
      <w:marBottom w:val="0"/>
      <w:divBdr>
        <w:top w:val="none" w:sz="0" w:space="0" w:color="auto"/>
        <w:left w:val="none" w:sz="0" w:space="0" w:color="auto"/>
        <w:bottom w:val="none" w:sz="0" w:space="0" w:color="auto"/>
        <w:right w:val="none" w:sz="0" w:space="0" w:color="auto"/>
      </w:divBdr>
    </w:div>
    <w:div w:id="2065638155">
      <w:bodyDiv w:val="1"/>
      <w:marLeft w:val="0"/>
      <w:marRight w:val="0"/>
      <w:marTop w:val="0"/>
      <w:marBottom w:val="0"/>
      <w:divBdr>
        <w:top w:val="none" w:sz="0" w:space="0" w:color="auto"/>
        <w:left w:val="none" w:sz="0" w:space="0" w:color="auto"/>
        <w:bottom w:val="none" w:sz="0" w:space="0" w:color="auto"/>
        <w:right w:val="none" w:sz="0" w:space="0" w:color="auto"/>
      </w:divBdr>
    </w:div>
    <w:div w:id="2077967288">
      <w:bodyDiv w:val="1"/>
      <w:marLeft w:val="0"/>
      <w:marRight w:val="0"/>
      <w:marTop w:val="0"/>
      <w:marBottom w:val="0"/>
      <w:divBdr>
        <w:top w:val="none" w:sz="0" w:space="0" w:color="auto"/>
        <w:left w:val="none" w:sz="0" w:space="0" w:color="auto"/>
        <w:bottom w:val="none" w:sz="0" w:space="0" w:color="auto"/>
        <w:right w:val="none" w:sz="0" w:space="0" w:color="auto"/>
      </w:divBdr>
    </w:div>
    <w:div w:id="2080251346">
      <w:bodyDiv w:val="1"/>
      <w:marLeft w:val="0"/>
      <w:marRight w:val="0"/>
      <w:marTop w:val="0"/>
      <w:marBottom w:val="0"/>
      <w:divBdr>
        <w:top w:val="none" w:sz="0" w:space="0" w:color="auto"/>
        <w:left w:val="none" w:sz="0" w:space="0" w:color="auto"/>
        <w:bottom w:val="none" w:sz="0" w:space="0" w:color="auto"/>
        <w:right w:val="none" w:sz="0" w:space="0" w:color="auto"/>
      </w:divBdr>
    </w:div>
    <w:div w:id="2080514296">
      <w:bodyDiv w:val="1"/>
      <w:marLeft w:val="0"/>
      <w:marRight w:val="0"/>
      <w:marTop w:val="0"/>
      <w:marBottom w:val="0"/>
      <w:divBdr>
        <w:top w:val="none" w:sz="0" w:space="0" w:color="auto"/>
        <w:left w:val="none" w:sz="0" w:space="0" w:color="auto"/>
        <w:bottom w:val="none" w:sz="0" w:space="0" w:color="auto"/>
        <w:right w:val="none" w:sz="0" w:space="0" w:color="auto"/>
      </w:divBdr>
    </w:div>
    <w:div w:id="2080980215">
      <w:bodyDiv w:val="1"/>
      <w:marLeft w:val="0"/>
      <w:marRight w:val="0"/>
      <w:marTop w:val="0"/>
      <w:marBottom w:val="0"/>
      <w:divBdr>
        <w:top w:val="none" w:sz="0" w:space="0" w:color="auto"/>
        <w:left w:val="none" w:sz="0" w:space="0" w:color="auto"/>
        <w:bottom w:val="none" w:sz="0" w:space="0" w:color="auto"/>
        <w:right w:val="none" w:sz="0" w:space="0" w:color="auto"/>
      </w:divBdr>
    </w:div>
    <w:div w:id="2083915013">
      <w:bodyDiv w:val="1"/>
      <w:marLeft w:val="0"/>
      <w:marRight w:val="0"/>
      <w:marTop w:val="0"/>
      <w:marBottom w:val="0"/>
      <w:divBdr>
        <w:top w:val="none" w:sz="0" w:space="0" w:color="auto"/>
        <w:left w:val="none" w:sz="0" w:space="0" w:color="auto"/>
        <w:bottom w:val="none" w:sz="0" w:space="0" w:color="auto"/>
        <w:right w:val="none" w:sz="0" w:space="0" w:color="auto"/>
      </w:divBdr>
    </w:div>
    <w:div w:id="2085687738">
      <w:bodyDiv w:val="1"/>
      <w:marLeft w:val="0"/>
      <w:marRight w:val="0"/>
      <w:marTop w:val="0"/>
      <w:marBottom w:val="0"/>
      <w:divBdr>
        <w:top w:val="none" w:sz="0" w:space="0" w:color="auto"/>
        <w:left w:val="none" w:sz="0" w:space="0" w:color="auto"/>
        <w:bottom w:val="none" w:sz="0" w:space="0" w:color="auto"/>
        <w:right w:val="none" w:sz="0" w:space="0" w:color="auto"/>
      </w:divBdr>
    </w:div>
    <w:div w:id="2093117400">
      <w:bodyDiv w:val="1"/>
      <w:marLeft w:val="0"/>
      <w:marRight w:val="0"/>
      <w:marTop w:val="0"/>
      <w:marBottom w:val="0"/>
      <w:divBdr>
        <w:top w:val="none" w:sz="0" w:space="0" w:color="auto"/>
        <w:left w:val="none" w:sz="0" w:space="0" w:color="auto"/>
        <w:bottom w:val="none" w:sz="0" w:space="0" w:color="auto"/>
        <w:right w:val="none" w:sz="0" w:space="0" w:color="auto"/>
      </w:divBdr>
    </w:div>
    <w:div w:id="2098090013">
      <w:bodyDiv w:val="1"/>
      <w:marLeft w:val="0"/>
      <w:marRight w:val="0"/>
      <w:marTop w:val="0"/>
      <w:marBottom w:val="0"/>
      <w:divBdr>
        <w:top w:val="none" w:sz="0" w:space="0" w:color="auto"/>
        <w:left w:val="none" w:sz="0" w:space="0" w:color="auto"/>
        <w:bottom w:val="none" w:sz="0" w:space="0" w:color="auto"/>
        <w:right w:val="none" w:sz="0" w:space="0" w:color="auto"/>
      </w:divBdr>
    </w:div>
    <w:div w:id="2098866569">
      <w:bodyDiv w:val="1"/>
      <w:marLeft w:val="0"/>
      <w:marRight w:val="0"/>
      <w:marTop w:val="0"/>
      <w:marBottom w:val="0"/>
      <w:divBdr>
        <w:top w:val="none" w:sz="0" w:space="0" w:color="auto"/>
        <w:left w:val="none" w:sz="0" w:space="0" w:color="auto"/>
        <w:bottom w:val="none" w:sz="0" w:space="0" w:color="auto"/>
        <w:right w:val="none" w:sz="0" w:space="0" w:color="auto"/>
      </w:divBdr>
    </w:div>
    <w:div w:id="2098937712">
      <w:bodyDiv w:val="1"/>
      <w:marLeft w:val="0"/>
      <w:marRight w:val="0"/>
      <w:marTop w:val="0"/>
      <w:marBottom w:val="0"/>
      <w:divBdr>
        <w:top w:val="none" w:sz="0" w:space="0" w:color="auto"/>
        <w:left w:val="none" w:sz="0" w:space="0" w:color="auto"/>
        <w:bottom w:val="none" w:sz="0" w:space="0" w:color="auto"/>
        <w:right w:val="none" w:sz="0" w:space="0" w:color="auto"/>
      </w:divBdr>
    </w:div>
    <w:div w:id="2105806337">
      <w:bodyDiv w:val="1"/>
      <w:marLeft w:val="0"/>
      <w:marRight w:val="0"/>
      <w:marTop w:val="0"/>
      <w:marBottom w:val="0"/>
      <w:divBdr>
        <w:top w:val="none" w:sz="0" w:space="0" w:color="auto"/>
        <w:left w:val="none" w:sz="0" w:space="0" w:color="auto"/>
        <w:bottom w:val="none" w:sz="0" w:space="0" w:color="auto"/>
        <w:right w:val="none" w:sz="0" w:space="0" w:color="auto"/>
      </w:divBdr>
    </w:div>
    <w:div w:id="2108186898">
      <w:bodyDiv w:val="1"/>
      <w:marLeft w:val="0"/>
      <w:marRight w:val="0"/>
      <w:marTop w:val="0"/>
      <w:marBottom w:val="0"/>
      <w:divBdr>
        <w:top w:val="none" w:sz="0" w:space="0" w:color="auto"/>
        <w:left w:val="none" w:sz="0" w:space="0" w:color="auto"/>
        <w:bottom w:val="none" w:sz="0" w:space="0" w:color="auto"/>
        <w:right w:val="none" w:sz="0" w:space="0" w:color="auto"/>
      </w:divBdr>
    </w:div>
    <w:div w:id="2117748231">
      <w:bodyDiv w:val="1"/>
      <w:marLeft w:val="0"/>
      <w:marRight w:val="0"/>
      <w:marTop w:val="0"/>
      <w:marBottom w:val="0"/>
      <w:divBdr>
        <w:top w:val="none" w:sz="0" w:space="0" w:color="auto"/>
        <w:left w:val="none" w:sz="0" w:space="0" w:color="auto"/>
        <w:bottom w:val="none" w:sz="0" w:space="0" w:color="auto"/>
        <w:right w:val="none" w:sz="0" w:space="0" w:color="auto"/>
      </w:divBdr>
    </w:div>
    <w:div w:id="2120247881">
      <w:bodyDiv w:val="1"/>
      <w:marLeft w:val="0"/>
      <w:marRight w:val="0"/>
      <w:marTop w:val="0"/>
      <w:marBottom w:val="0"/>
      <w:divBdr>
        <w:top w:val="none" w:sz="0" w:space="0" w:color="auto"/>
        <w:left w:val="none" w:sz="0" w:space="0" w:color="auto"/>
        <w:bottom w:val="none" w:sz="0" w:space="0" w:color="auto"/>
        <w:right w:val="none" w:sz="0" w:space="0" w:color="auto"/>
      </w:divBdr>
    </w:div>
    <w:div w:id="2126341378">
      <w:bodyDiv w:val="1"/>
      <w:marLeft w:val="0"/>
      <w:marRight w:val="0"/>
      <w:marTop w:val="0"/>
      <w:marBottom w:val="0"/>
      <w:divBdr>
        <w:top w:val="none" w:sz="0" w:space="0" w:color="auto"/>
        <w:left w:val="none" w:sz="0" w:space="0" w:color="auto"/>
        <w:bottom w:val="none" w:sz="0" w:space="0" w:color="auto"/>
        <w:right w:val="none" w:sz="0" w:space="0" w:color="auto"/>
      </w:divBdr>
    </w:div>
    <w:div w:id="2129346746">
      <w:bodyDiv w:val="1"/>
      <w:marLeft w:val="0"/>
      <w:marRight w:val="0"/>
      <w:marTop w:val="0"/>
      <w:marBottom w:val="0"/>
      <w:divBdr>
        <w:top w:val="none" w:sz="0" w:space="0" w:color="auto"/>
        <w:left w:val="none" w:sz="0" w:space="0" w:color="auto"/>
        <w:bottom w:val="none" w:sz="0" w:space="0" w:color="auto"/>
        <w:right w:val="none" w:sz="0" w:space="0" w:color="auto"/>
      </w:divBdr>
    </w:div>
    <w:div w:id="2129466804">
      <w:bodyDiv w:val="1"/>
      <w:marLeft w:val="0"/>
      <w:marRight w:val="0"/>
      <w:marTop w:val="0"/>
      <w:marBottom w:val="0"/>
      <w:divBdr>
        <w:top w:val="none" w:sz="0" w:space="0" w:color="auto"/>
        <w:left w:val="none" w:sz="0" w:space="0" w:color="auto"/>
        <w:bottom w:val="none" w:sz="0" w:space="0" w:color="auto"/>
        <w:right w:val="none" w:sz="0" w:space="0" w:color="auto"/>
      </w:divBdr>
    </w:div>
    <w:div w:id="2130854384">
      <w:bodyDiv w:val="1"/>
      <w:marLeft w:val="0"/>
      <w:marRight w:val="0"/>
      <w:marTop w:val="0"/>
      <w:marBottom w:val="0"/>
      <w:divBdr>
        <w:top w:val="none" w:sz="0" w:space="0" w:color="auto"/>
        <w:left w:val="none" w:sz="0" w:space="0" w:color="auto"/>
        <w:bottom w:val="none" w:sz="0" w:space="0" w:color="auto"/>
        <w:right w:val="none" w:sz="0" w:space="0" w:color="auto"/>
      </w:divBdr>
    </w:div>
    <w:div w:id="2139294445">
      <w:bodyDiv w:val="1"/>
      <w:marLeft w:val="0"/>
      <w:marRight w:val="0"/>
      <w:marTop w:val="0"/>
      <w:marBottom w:val="0"/>
      <w:divBdr>
        <w:top w:val="none" w:sz="0" w:space="0" w:color="auto"/>
        <w:left w:val="none" w:sz="0" w:space="0" w:color="auto"/>
        <w:bottom w:val="none" w:sz="0" w:space="0" w:color="auto"/>
        <w:right w:val="none" w:sz="0" w:space="0" w:color="auto"/>
      </w:divBdr>
    </w:div>
    <w:div w:id="2141070130">
      <w:bodyDiv w:val="1"/>
      <w:marLeft w:val="0"/>
      <w:marRight w:val="0"/>
      <w:marTop w:val="0"/>
      <w:marBottom w:val="0"/>
      <w:divBdr>
        <w:top w:val="none" w:sz="0" w:space="0" w:color="auto"/>
        <w:left w:val="none" w:sz="0" w:space="0" w:color="auto"/>
        <w:bottom w:val="none" w:sz="0" w:space="0" w:color="auto"/>
        <w:right w:val="none" w:sz="0" w:space="0" w:color="auto"/>
      </w:divBdr>
    </w:div>
    <w:div w:id="2146577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6.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5.png"/><Relationship Id="rId112" Type="http://schemas.openxmlformats.org/officeDocument/2006/relationships/hyperlink" Target="http://localhost:8002/test?name=111" TargetMode="External"/><Relationship Id="rId16" Type="http://schemas.openxmlformats.org/officeDocument/2006/relationships/image" Target="media/image8.png"/><Relationship Id="rId107" Type="http://schemas.openxmlformats.org/officeDocument/2006/relationships/image" Target="media/image91.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86.png"/><Relationship Id="rId123" Type="http://schemas.openxmlformats.org/officeDocument/2006/relationships/image" Target="media/image100.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hyperlink" Target="http://www.baodu.com"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hyperlink" Target="http://localhost/?a=1" TargetMode="External"/><Relationship Id="rId118" Type="http://schemas.openxmlformats.org/officeDocument/2006/relationships/hyperlink" Target="http://localhost/?a=1" TargetMode="External"/><Relationship Id="rId80" Type="http://schemas.openxmlformats.org/officeDocument/2006/relationships/image" Target="media/image70.png"/><Relationship Id="rId85" Type="http://schemas.openxmlformats.org/officeDocument/2006/relationships/hyperlink" Target="http://localhost:8001/books/nodejs/1"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hyperlink" Target="https://github.com/winstonjs/winston/blob/2.x/docs/transports.md" TargetMode="External"/><Relationship Id="rId129" Type="http://schemas.openxmlformats.org/officeDocument/2006/relationships/theme" Target="theme/theme1.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77.png"/><Relationship Id="rId96"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39.png"/><Relationship Id="rId114" Type="http://schemas.openxmlformats.org/officeDocument/2006/relationships/hyperlink" Target="http://localhost/?a=1" TargetMode="External"/><Relationship Id="rId119" Type="http://schemas.openxmlformats.org/officeDocument/2006/relationships/image" Target="media/image97.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hyperlink" Target="http://localhost:8001/books/nodejs"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93.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98.png"/><Relationship Id="rId125" Type="http://schemas.openxmlformats.org/officeDocument/2006/relationships/image" Target="media/image101.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localhost:8001/books/nodejs/1/2" TargetMode="External"/><Relationship Id="rId110" Type="http://schemas.openxmlformats.org/officeDocument/2006/relationships/image" Target="media/image94.png"/><Relationship Id="rId115" Type="http://schemas.openxmlformats.org/officeDocument/2006/relationships/hyperlink" Target="http://localhost/?a=1"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hyperlink" Target="http://www.npmjs.com" TargetMode="External"/><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02.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79.png"/><Relationship Id="rId98" Type="http://schemas.openxmlformats.org/officeDocument/2006/relationships/image" Target="media/image82.png"/><Relationship Id="rId121" Type="http://schemas.openxmlformats.org/officeDocument/2006/relationships/hyperlink" Target="https://nodejs.org/docs/latest/api/path.html"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95.png"/><Relationship Id="rId20" Type="http://schemas.openxmlformats.org/officeDocument/2006/relationships/image" Target="media/image12.png"/><Relationship Id="rId41" Type="http://schemas.openxmlformats.org/officeDocument/2006/relationships/hyperlink" Target="http://www.mongodb.com" TargetMode="External"/><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hyperlink" Target="http://localhost:8001/books/nodejs/1" TargetMode="External"/><Relationship Id="rId111" Type="http://schemas.openxmlformats.org/officeDocument/2006/relationships/hyperlink" Target="http://localhost:8002/test?name=111" TargetMode="External"/><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image" Target="media/image47.png"/><Relationship Id="rId106" Type="http://schemas.openxmlformats.org/officeDocument/2006/relationships/image" Target="media/image90.png"/><Relationship Id="rId127" Type="http://schemas.openxmlformats.org/officeDocument/2006/relationships/image" Target="media/image103.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0.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99.png"/><Relationship Id="rId4" Type="http://schemas.openxmlformats.org/officeDocument/2006/relationships/settings" Target="settings.xml"/><Relationship Id="rId9" Type="http://schemas.openxmlformats.org/officeDocument/2006/relationships/hyperlink" Target="http://im.js.cn:8888/" TargetMode="External"/><Relationship Id="rId26"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CD7B58-A48D-934C-811D-15AAC3098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18937</TotalTime>
  <Pages>173</Pages>
  <Words>16358</Words>
  <Characters>93245</Characters>
  <Application>Microsoft Office Word</Application>
  <DocSecurity>0</DocSecurity>
  <Lines>777</Lines>
  <Paragraphs>218</Paragraphs>
  <ScaleCrop>false</ScaleCrop>
  <Company/>
  <LinksUpToDate>false</LinksUpToDate>
  <CharactersWithSpaces>109385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舒岩</dc:creator>
  <cp:keywords/>
  <dc:description/>
  <cp:lastModifiedBy>舒 岩</cp:lastModifiedBy>
  <cp:revision>426</cp:revision>
  <dcterms:created xsi:type="dcterms:W3CDTF">2018-03-30T09:53:00Z</dcterms:created>
  <dcterms:modified xsi:type="dcterms:W3CDTF">2018-08-04T02:05:00Z</dcterms:modified>
</cp:coreProperties>
</file>