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pPr>
        <w:pStyle w:val="FirstParagraph"/>
      </w:pPr>
      <w:r>
        <w:t xml:space="preserve">So I’m kind of a fuckup. I’ll admit it. Actually, let’s be real. I was a spectacular fuckup. The classic</w:t>
      </w:r>
      <w:r>
        <w:t xml:space="preserve"> </w:t>
      </w:r>
      <w:r>
        <w:t xml:space="preserve">“don’t be like that fucking guy.”</w:t>
      </w:r>
    </w:p>
    <w:p>
      <w:pPr>
        <w:pStyle w:val="BodyText"/>
      </w:pPr>
      <w:r>
        <w:t xml:space="preserve">An interesting thing about my story is that I never lead with it. People always tell me I’ve lived an interesting life, but I realize the light it paints me in. Oftentimes, I wait a long time before sharing the details. It’s almost like I’m cushioning the blow. When people meet me, they would never think the story I’m about to tell matches the man in front of them. I present a very calculated version of myself. There are people I’ve known for years who won’t know my story until they read this book. I am hyper-aware that my story doesn’t always paint me as the hero. Everyone wants to be the hero of their own story, but I am uncomfortably aware that many times in my life, I was the bad guy.</w:t>
      </w:r>
    </w:p>
    <w:p>
      <w:pPr>
        <w:pStyle w:val="BodyText"/>
      </w:pPr>
      <w:r>
        <w:t xml:space="preserve">But I didn’t start out that way.</w:t>
      </w:r>
    </w:p>
    <w:p>
      <w:pPr>
        <w:pStyle w:val="BodyText"/>
      </w:pPr>
      <w:r>
        <w:t xml:space="preserve">For the majority of my life, I was the golden boy. I was the teacher’s pet, the top performer in school, just an all-around smart kid. But somewhere along the line, shit got a little bit out of control. This story is all about how things spiraled out of control and how easily that can happen.</w:t>
      </w:r>
    </w:p>
    <w:p>
      <w:pPr>
        <w:pStyle w:val="BodyText"/>
      </w:pPr>
      <w:r>
        <w:t xml:space="preserve">But it’s not just about letting shit spiral. It’s about grabbing fucking life by the horns and getting back on that motherfucker after you’ve been knocked down to rock bottom.</w:t>
      </w:r>
    </w:p>
    <w:p>
      <w:pPr>
        <w:pStyle w:val="BodyText"/>
      </w:pPr>
      <w:r>
        <w:t xml:space="preserve">And I’ve hit rock bottom. I’ve been put in jail, stripped of my freedom, and dragged through all of that shit.</w:t>
      </w:r>
    </w:p>
    <w:p>
      <w:pPr>
        <w:pStyle w:val="BodyText"/>
      </w:pPr>
      <w:r>
        <w:t xml:space="preserve">Nowadays, I am a high-powered, principled engineer at some of the world’s largest companies. I’ve worked on systems that most will never see or know existed. I’ve worked on critical infrastructure. I’ve worked on projects for National Labs and federally funded research and development centers that I can never talk about. I’ve been a CTO at one of the world’s largest automation distributors. I’ve been a director at one of the world’s largest privately owned companies, Koch Industries.</w:t>
      </w:r>
    </w:p>
    <w:p>
      <w:pPr>
        <w:pStyle w:val="BodyText"/>
      </w:pPr>
      <w:r>
        <w:t xml:space="preserve">I grew up in South Baltimore, but I had to go to school in North Baltimore. I had to deal with the local indigenous population that hated me because of my light complexion. A whole bunch of shit.</w:t>
      </w:r>
    </w:p>
    <w:p>
      <w:pPr>
        <w:pStyle w:val="BodyText"/>
      </w:pPr>
      <w:r>
        <w:t xml:space="preserve">I joined the military. They poisoned me. It’s all right, it’s all good. What’s a little fucking poison between friends? I also accidentally became an international drug kingpin for anabolic steroids. That was a fucking adventure right there.</w:t>
      </w:r>
    </w:p>
    <w:p>
      <w:pPr>
        <w:pStyle w:val="BodyText"/>
      </w:pPr>
      <w:r>
        <w:t xml:space="preserve">Life happens. I’ve got scars across my head and my face. I’ve got a fake left hip. I’ve got scars on my legs. I’ve got scars across my abdomen where they had to cut me open and cut out the cancerous fucking ball that the Air Force poisoned me with.</w:t>
      </w:r>
    </w:p>
    <w:p>
      <w:pPr>
        <w:pStyle w:val="BodyText"/>
      </w:pPr>
      <w:r>
        <w:t xml:space="preserve">When I look at it as a functional safety engineer, I’m trained on understanding the probability of failure on demand for systems. I’d say the probability of failure on demand for my own fucking life was pretty close to certain. But I managed to unfuck myself. I came back from that, re-engineered my life, and was able to take the shit that made me a fuckup and turn it into something that makes me special.</w:t>
      </w:r>
    </w:p>
    <w:p>
      <w:pPr>
        <w:pStyle w:val="BodyText"/>
      </w:pPr>
      <w:r>
        <w:t xml:space="preserve">The Japanese have a word for this. Of course I’m going to talk about Japanese, because I studied Japanese since I was in the sixth grade, and when I was in the military I lived over there for three years. The Japanese have a word for that crack that they’ve made better, those broken pieces that they filled with gold. It’s called Kintsugi.</w:t>
      </w:r>
    </w:p>
    <w:p>
      <w:pPr>
        <w:pStyle w:val="BodyText"/>
      </w:pPr>
      <w:r>
        <w:t xml:space="preserve">Kintsugi is about highlighting those things that made us broken. So now, I see all my scars and everything I’ve been through, and I understand that this is me. This is what I’ve become. This is who I am.</w:t>
      </w:r>
    </w:p>
    <w:p>
      <w:pPr>
        <w:pStyle w:val="BodyText"/>
      </w:pPr>
      <w:r>
        <w:t xml:space="preserve">This book is all about how not to get into these fucking stupid situations in the first place. And, if you find yourself already in that fucked up life, here’s how to get out of that motherfucker and do it right. So with this, I’m gonna kick this book off and get this thing started.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lunch—a Baltimore classic, some fried lake trout. I walked out of Afrolistics with a head full of tight braids, ready to introduce myself to the federal government.</w:t>
      </w:r>
    </w:p>
    <w:p>
      <w:pPr>
        <w:pStyle w:val="BodyText"/>
      </w:pPr>
      <w:r>
        <w:t xml:space="preserve">I spent the night at a Red Roof Inn—that’s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instructor—the Air Force version of a drill sergeant—was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guy pulling a machete on me back at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fucking Nancy Grace?”</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2026-07-20T01:53:27Z</dcterms:created>
  <dcterms:modified xsi:type="dcterms:W3CDTF">2026-07-20T01:53:27Z</dcterms:modified>
</cp:coreProperties>
</file>

<file path=docProps/custom.xml><?xml version="1.0" encoding="utf-8"?>
<Properties xmlns="http://schemas.openxmlformats.org/officeDocument/2006/custom-properties" xmlns:vt="http://schemas.openxmlformats.org/officeDocument/2006/docPropsVTypes"/>
</file>