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97B40" w14:textId="77777777" w:rsidR="003E7CA5" w:rsidRDefault="003E7CA5" w:rsidP="00501DBE">
      <w:pPr>
        <w:rPr>
          <w:rFonts w:ascii="Arial" w:hAnsi="Arial" w:cs="Arial"/>
          <w:b/>
          <w:sz w:val="22"/>
          <w:szCs w:val="22"/>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1926"/>
        <w:gridCol w:w="5094"/>
      </w:tblGrid>
      <w:tr w:rsidR="00502CE3" w:rsidRPr="003E7CA5" w14:paraId="72392788" w14:textId="77777777" w:rsidTr="007D19DD">
        <w:tc>
          <w:tcPr>
            <w:tcW w:w="3168" w:type="dxa"/>
          </w:tcPr>
          <w:p w14:paraId="0779F8C1" w14:textId="5C7DFC99" w:rsidR="00502CE3" w:rsidRPr="003E7CA5" w:rsidRDefault="00502CE3" w:rsidP="0001336A">
            <w:pPr>
              <w:rPr>
                <w:rFonts w:ascii="Arial" w:hAnsi="Arial" w:cs="Arial"/>
                <w:sz w:val="22"/>
                <w:szCs w:val="22"/>
              </w:rPr>
            </w:pPr>
          </w:p>
        </w:tc>
        <w:tc>
          <w:tcPr>
            <w:tcW w:w="7020" w:type="dxa"/>
            <w:gridSpan w:val="2"/>
            <w:vAlign w:val="center"/>
          </w:tcPr>
          <w:p w14:paraId="25E7586B" w14:textId="4B141532" w:rsidR="007D19DD" w:rsidRPr="007D19DD" w:rsidRDefault="006D6B00" w:rsidP="00273E65">
            <w:pPr>
              <w:spacing w:after="80"/>
              <w:jc w:val="center"/>
              <w:rPr>
                <w:rFonts w:ascii="Arial" w:hAnsi="Arial" w:cs="Arial"/>
                <w:sz w:val="28"/>
                <w:szCs w:val="28"/>
              </w:rPr>
            </w:pPr>
            <w:proofErr w:type="spellStart"/>
            <w:proofErr w:type="gramStart"/>
            <w:r>
              <w:rPr>
                <w:rFonts w:ascii="Arial" w:hAnsi="Arial" w:cs="Arial"/>
                <w:sz w:val="28"/>
                <w:szCs w:val="28"/>
              </w:rPr>
              <w:t>Gbwehkag;wej</w:t>
            </w:r>
            <w:proofErr w:type="spellEnd"/>
            <w:proofErr w:type="gramEnd"/>
          </w:p>
          <w:p w14:paraId="3737C97A" w14:textId="77777777" w:rsidR="00502CE3" w:rsidRPr="003E7CA5" w:rsidRDefault="00502CE3" w:rsidP="007D19DD">
            <w:pPr>
              <w:jc w:val="center"/>
              <w:rPr>
                <w:rFonts w:ascii="Arial" w:hAnsi="Arial" w:cs="Arial"/>
                <w:b/>
                <w:sz w:val="22"/>
                <w:szCs w:val="22"/>
              </w:rPr>
            </w:pPr>
          </w:p>
        </w:tc>
      </w:tr>
      <w:tr w:rsidR="007D19DD" w:rsidRPr="003E7CA5" w14:paraId="09798A8F" w14:textId="77777777" w:rsidTr="007D19DD">
        <w:trPr>
          <w:trHeight w:val="1416"/>
        </w:trPr>
        <w:tc>
          <w:tcPr>
            <w:tcW w:w="5094" w:type="dxa"/>
            <w:gridSpan w:val="2"/>
          </w:tcPr>
          <w:p w14:paraId="15AE80EC" w14:textId="77777777" w:rsidR="007D19DD" w:rsidRDefault="007D19DD" w:rsidP="007D19DD">
            <w:pPr>
              <w:pStyle w:val="Header"/>
              <w:tabs>
                <w:tab w:val="clear" w:pos="4153"/>
                <w:tab w:val="clear" w:pos="8306"/>
              </w:tabs>
              <w:ind w:left="12" w:right="1208" w:hanging="12"/>
              <w:rPr>
                <w:rFonts w:ascii="Arial" w:hAnsi="Arial" w:cs="Arial"/>
                <w:sz w:val="22"/>
                <w:szCs w:val="22"/>
              </w:rPr>
            </w:pPr>
          </w:p>
          <w:p w14:paraId="6294A297" w14:textId="77777777" w:rsidR="007D19DD" w:rsidRDefault="007D19DD" w:rsidP="007D19DD">
            <w:pPr>
              <w:pStyle w:val="Header"/>
              <w:tabs>
                <w:tab w:val="clear" w:pos="4153"/>
                <w:tab w:val="clear" w:pos="8306"/>
              </w:tabs>
              <w:ind w:left="12" w:right="1208" w:hanging="12"/>
              <w:rPr>
                <w:rFonts w:ascii="Arial" w:hAnsi="Arial" w:cs="Arial"/>
                <w:sz w:val="22"/>
                <w:szCs w:val="22"/>
              </w:rPr>
            </w:pPr>
            <w:r>
              <w:rPr>
                <w:rFonts w:ascii="Arial" w:hAnsi="Arial" w:cs="Arial"/>
                <w:sz w:val="22"/>
                <w:szCs w:val="22"/>
              </w:rPr>
              <w:t>Due: ________________________</w:t>
            </w:r>
          </w:p>
          <w:p w14:paraId="7B2E7848" w14:textId="77777777" w:rsidR="007D19DD" w:rsidRDefault="007D19DD" w:rsidP="007D19DD">
            <w:pPr>
              <w:pStyle w:val="Header"/>
              <w:tabs>
                <w:tab w:val="clear" w:pos="4153"/>
                <w:tab w:val="clear" w:pos="8306"/>
              </w:tabs>
              <w:ind w:left="12" w:right="1208" w:hanging="12"/>
              <w:rPr>
                <w:rFonts w:ascii="Arial" w:hAnsi="Arial" w:cs="Arial"/>
                <w:sz w:val="22"/>
                <w:szCs w:val="22"/>
              </w:rPr>
            </w:pPr>
          </w:p>
          <w:p w14:paraId="40C964E8" w14:textId="77777777" w:rsidR="007D19DD" w:rsidRDefault="006623DD" w:rsidP="00980F8E">
            <w:pPr>
              <w:pStyle w:val="Header"/>
              <w:tabs>
                <w:tab w:val="clear" w:pos="4153"/>
                <w:tab w:val="clear" w:pos="8306"/>
              </w:tabs>
              <w:spacing w:after="80"/>
              <w:ind w:left="12" w:right="1208" w:hanging="12"/>
              <w:rPr>
                <w:rFonts w:ascii="Arial" w:hAnsi="Arial" w:cs="Arial"/>
                <w:sz w:val="22"/>
                <w:szCs w:val="22"/>
              </w:rPr>
            </w:pPr>
            <w:r>
              <w:rPr>
                <w:rFonts w:ascii="Arial" w:hAnsi="Arial" w:cs="Arial"/>
                <w:sz w:val="22"/>
                <w:szCs w:val="22"/>
              </w:rPr>
              <w:t>Total marks:           /25</w:t>
            </w:r>
            <w:r w:rsidR="00785481">
              <w:rPr>
                <w:rFonts w:ascii="Arial" w:hAnsi="Arial" w:cs="Arial"/>
                <w:sz w:val="22"/>
                <w:szCs w:val="22"/>
              </w:rPr>
              <w:t xml:space="preserve">                                                                                                                                                                                                                                                                                                                                                                                                                                                                                                                                                                                                                                                                                                                                                                                                                                                                                                                                                                                                                                                                                                                                                                                                                                                                                                                                                                                                                                                                                                                                                                                                                                                                                                                                                                                                                                                                                                                                                                                                                                                                                                                                                                                                                                                                                                                                                                                                                                                                                                                                                                                                                                                                                                                                                                                                                                                                                                                                                                                                                                                                                                                                        </w:t>
            </w:r>
            <w:r w:rsidR="007D19DD">
              <w:rPr>
                <w:rFonts w:ascii="Arial" w:hAnsi="Arial" w:cs="Arial"/>
                <w:sz w:val="22"/>
                <w:szCs w:val="22"/>
              </w:rPr>
              <w:t xml:space="preserve">    </w:t>
            </w:r>
          </w:p>
          <w:p w14:paraId="0930F0C6" w14:textId="77777777" w:rsidR="007D19DD" w:rsidRPr="003E7CA5" w:rsidRDefault="009E4216" w:rsidP="007D19DD">
            <w:pPr>
              <w:pStyle w:val="Header"/>
              <w:tabs>
                <w:tab w:val="clear" w:pos="4153"/>
                <w:tab w:val="clear" w:pos="8306"/>
              </w:tabs>
              <w:ind w:left="12" w:right="49" w:hanging="12"/>
              <w:rPr>
                <w:rFonts w:ascii="Arial" w:hAnsi="Arial" w:cs="Arial"/>
                <w:sz w:val="22"/>
                <w:szCs w:val="22"/>
              </w:rPr>
            </w:pPr>
            <w:r>
              <w:rPr>
                <w:rFonts w:ascii="Arial" w:hAnsi="Arial" w:cs="Arial"/>
              </w:rPr>
              <w:t>(10</w:t>
            </w:r>
            <w:r w:rsidR="007D19DD" w:rsidRPr="007D19DD">
              <w:rPr>
                <w:rFonts w:ascii="Arial" w:hAnsi="Arial" w:cs="Arial"/>
              </w:rPr>
              <w:t xml:space="preserve">% of total </w:t>
            </w:r>
            <w:r w:rsidR="007D19DD">
              <w:rPr>
                <w:rFonts w:ascii="Arial" w:hAnsi="Arial" w:cs="Arial"/>
              </w:rPr>
              <w:t xml:space="preserve">assessment </w:t>
            </w:r>
            <w:r w:rsidR="007D19DD" w:rsidRPr="007D19DD">
              <w:rPr>
                <w:rFonts w:ascii="Arial" w:hAnsi="Arial" w:cs="Arial"/>
              </w:rPr>
              <w:t>mark)</w:t>
            </w:r>
          </w:p>
        </w:tc>
        <w:tc>
          <w:tcPr>
            <w:tcW w:w="5094" w:type="dxa"/>
          </w:tcPr>
          <w:p w14:paraId="3591A343" w14:textId="77777777" w:rsidR="007D19DD" w:rsidRDefault="007D19DD" w:rsidP="0001336A">
            <w:pPr>
              <w:pStyle w:val="Header"/>
              <w:tabs>
                <w:tab w:val="clear" w:pos="4153"/>
                <w:tab w:val="clear" w:pos="8306"/>
              </w:tabs>
              <w:ind w:left="12" w:right="1208" w:hanging="12"/>
              <w:rPr>
                <w:rFonts w:ascii="Arial" w:hAnsi="Arial" w:cs="Arial"/>
                <w:sz w:val="22"/>
                <w:szCs w:val="22"/>
              </w:rPr>
            </w:pPr>
          </w:p>
          <w:p w14:paraId="2F31182F" w14:textId="77777777" w:rsidR="007D19DD" w:rsidRPr="003E7CA5" w:rsidRDefault="007D19DD" w:rsidP="00980F8E">
            <w:pPr>
              <w:pStyle w:val="Header"/>
              <w:tabs>
                <w:tab w:val="clear" w:pos="4153"/>
                <w:tab w:val="clear" w:pos="8306"/>
              </w:tabs>
              <w:spacing w:before="80"/>
              <w:ind w:left="12" w:right="1208" w:hanging="12"/>
              <w:rPr>
                <w:rFonts w:ascii="Arial" w:hAnsi="Arial" w:cs="Arial"/>
                <w:sz w:val="22"/>
                <w:szCs w:val="22"/>
              </w:rPr>
            </w:pPr>
            <w:r>
              <w:rPr>
                <w:rFonts w:ascii="Arial" w:hAnsi="Arial" w:cs="Arial"/>
                <w:sz w:val="22"/>
                <w:szCs w:val="22"/>
              </w:rPr>
              <w:t>Name: ________________________</w:t>
            </w:r>
          </w:p>
        </w:tc>
      </w:tr>
    </w:tbl>
    <w:p w14:paraId="16C54E5E" w14:textId="77777777" w:rsidR="00F54D35" w:rsidRPr="00747FBE" w:rsidRDefault="00F54D35" w:rsidP="00F54D35">
      <w:pPr>
        <w:tabs>
          <w:tab w:val="left" w:pos="567"/>
          <w:tab w:val="left" w:pos="992"/>
          <w:tab w:val="left" w:pos="1134"/>
          <w:tab w:val="right" w:pos="8505"/>
        </w:tabs>
        <w:rPr>
          <w:rFonts w:cs="Arial"/>
          <w:b/>
          <w:sz w:val="28"/>
          <w:szCs w:val="28"/>
        </w:rPr>
      </w:pPr>
    </w:p>
    <w:p w14:paraId="2A5C2B64" w14:textId="77777777" w:rsidR="00F54D35" w:rsidRPr="00747FBE" w:rsidRDefault="00F54D35" w:rsidP="00F54D35">
      <w:pPr>
        <w:tabs>
          <w:tab w:val="left" w:pos="567"/>
          <w:tab w:val="left" w:pos="992"/>
          <w:tab w:val="left" w:pos="1134"/>
          <w:tab w:val="right" w:pos="8505"/>
        </w:tabs>
        <w:rPr>
          <w:rFonts w:cs="Arial"/>
          <w:b/>
          <w:sz w:val="28"/>
          <w:szCs w:val="28"/>
        </w:rPr>
      </w:pPr>
      <w:r w:rsidRPr="00747FBE">
        <w:rPr>
          <w:rFonts w:cs="Arial"/>
          <w:b/>
          <w:sz w:val="28"/>
          <w:szCs w:val="28"/>
        </w:rPr>
        <w:t>Extended investigation</w:t>
      </w:r>
      <w:r w:rsidRPr="00747FBE">
        <w:rPr>
          <w:rFonts w:cs="Arial"/>
          <w:b/>
          <w:sz w:val="28"/>
          <w:szCs w:val="28"/>
        </w:rPr>
        <w:tab/>
        <w:t>Part 1:</w:t>
      </w:r>
      <w:r w:rsidRPr="00747FBE">
        <w:rPr>
          <w:rFonts w:cs="Arial"/>
          <w:sz w:val="28"/>
          <w:szCs w:val="28"/>
        </w:rPr>
        <w:t xml:space="preserve"> </w:t>
      </w:r>
      <w:r w:rsidRPr="00747FBE">
        <w:rPr>
          <w:rFonts w:cs="Arial"/>
          <w:b/>
          <w:sz w:val="28"/>
          <w:szCs w:val="28"/>
        </w:rPr>
        <w:t>Preparation activities</w:t>
      </w:r>
    </w:p>
    <w:p w14:paraId="2CF95A7F" w14:textId="77777777" w:rsidR="00F54D35" w:rsidRPr="00F54D35" w:rsidRDefault="00F54D35" w:rsidP="00F54D35">
      <w:pPr>
        <w:tabs>
          <w:tab w:val="left" w:pos="567"/>
          <w:tab w:val="left" w:pos="992"/>
          <w:tab w:val="left" w:pos="1134"/>
          <w:tab w:val="right" w:pos="8505"/>
        </w:tabs>
        <w:rPr>
          <w:rFonts w:cs="Arial"/>
          <w:sz w:val="22"/>
          <w:szCs w:val="22"/>
        </w:rPr>
      </w:pPr>
    </w:p>
    <w:p w14:paraId="75117254" w14:textId="77777777" w:rsidR="00F54D35" w:rsidRPr="00F54D35" w:rsidRDefault="00F54D35" w:rsidP="00F54D35">
      <w:pPr>
        <w:tabs>
          <w:tab w:val="left" w:pos="567"/>
          <w:tab w:val="left" w:pos="992"/>
          <w:tab w:val="left" w:pos="1134"/>
          <w:tab w:val="right" w:pos="8505"/>
        </w:tabs>
        <w:rPr>
          <w:rFonts w:cs="Arial"/>
          <w:sz w:val="22"/>
          <w:szCs w:val="22"/>
        </w:rPr>
      </w:pPr>
      <w:r w:rsidRPr="00F54D35">
        <w:rPr>
          <w:rFonts w:cs="Arial"/>
          <w:sz w:val="22"/>
          <w:szCs w:val="22"/>
        </w:rPr>
        <w:t>The purpose of this investigation is to provide students with experience in the statistical investigation cycle. There will be opportunities to</w:t>
      </w:r>
      <w:r w:rsidR="007D19DD">
        <w:rPr>
          <w:rFonts w:cs="Arial"/>
          <w:sz w:val="22"/>
          <w:szCs w:val="22"/>
        </w:rPr>
        <w:t>:</w:t>
      </w:r>
      <w:r w:rsidRPr="00F54D35">
        <w:rPr>
          <w:rFonts w:cs="Arial"/>
          <w:sz w:val="22"/>
          <w:szCs w:val="22"/>
        </w:rPr>
        <w:t xml:space="preserve"> </w:t>
      </w:r>
    </w:p>
    <w:p w14:paraId="395C098F" w14:textId="77777777" w:rsidR="00F54D35" w:rsidRPr="00F54D35" w:rsidRDefault="00F54D35" w:rsidP="00F54D35">
      <w:pPr>
        <w:numPr>
          <w:ilvl w:val="0"/>
          <w:numId w:val="3"/>
        </w:numPr>
        <w:tabs>
          <w:tab w:val="left" w:pos="567"/>
          <w:tab w:val="left" w:pos="992"/>
          <w:tab w:val="left" w:pos="1134"/>
          <w:tab w:val="right" w:pos="8505"/>
        </w:tabs>
        <w:rPr>
          <w:rFonts w:cs="Arial"/>
          <w:sz w:val="22"/>
          <w:szCs w:val="22"/>
        </w:rPr>
      </w:pPr>
      <w:r w:rsidRPr="00F54D35">
        <w:rPr>
          <w:rFonts w:cs="Arial"/>
          <w:sz w:val="22"/>
          <w:szCs w:val="22"/>
        </w:rPr>
        <w:t>clarify the problem and pose questions that can be answered with data</w:t>
      </w:r>
    </w:p>
    <w:p w14:paraId="1AE79555" w14:textId="77777777" w:rsidR="00F54D35" w:rsidRPr="00F54D35" w:rsidRDefault="00F54D35" w:rsidP="00F54D35">
      <w:pPr>
        <w:numPr>
          <w:ilvl w:val="0"/>
          <w:numId w:val="3"/>
        </w:numPr>
        <w:tabs>
          <w:tab w:val="left" w:pos="567"/>
          <w:tab w:val="left" w:pos="992"/>
          <w:tab w:val="left" w:pos="1134"/>
          <w:tab w:val="right" w:pos="8505"/>
        </w:tabs>
        <w:rPr>
          <w:rFonts w:cs="Arial"/>
          <w:sz w:val="22"/>
          <w:szCs w:val="22"/>
        </w:rPr>
      </w:pPr>
      <w:r w:rsidRPr="00F54D35">
        <w:rPr>
          <w:rFonts w:cs="Arial"/>
          <w:sz w:val="22"/>
          <w:szCs w:val="22"/>
        </w:rPr>
        <w:t>design and implement a plan to collect data</w:t>
      </w:r>
    </w:p>
    <w:p w14:paraId="4158A450" w14:textId="77777777" w:rsidR="00F54D35" w:rsidRPr="00F54D35" w:rsidRDefault="00F54D35" w:rsidP="00F54D35">
      <w:pPr>
        <w:numPr>
          <w:ilvl w:val="0"/>
          <w:numId w:val="3"/>
        </w:numPr>
        <w:tabs>
          <w:tab w:val="left" w:pos="567"/>
          <w:tab w:val="left" w:pos="992"/>
          <w:tab w:val="left" w:pos="1134"/>
          <w:tab w:val="right" w:pos="8505"/>
        </w:tabs>
        <w:rPr>
          <w:rFonts w:cs="Arial"/>
          <w:sz w:val="22"/>
          <w:szCs w:val="22"/>
        </w:rPr>
      </w:pPr>
      <w:r w:rsidRPr="00F54D35">
        <w:rPr>
          <w:rFonts w:cs="Arial"/>
          <w:sz w:val="22"/>
          <w:szCs w:val="22"/>
        </w:rPr>
        <w:t xml:space="preserve">select and apply graphical or numerical techniques to analyse the data </w:t>
      </w:r>
    </w:p>
    <w:p w14:paraId="00A46104" w14:textId="77777777" w:rsidR="00F54D35" w:rsidRPr="00F54D35" w:rsidRDefault="00F54D35" w:rsidP="00F54D35">
      <w:pPr>
        <w:numPr>
          <w:ilvl w:val="0"/>
          <w:numId w:val="3"/>
        </w:numPr>
        <w:tabs>
          <w:tab w:val="left" w:pos="567"/>
          <w:tab w:val="left" w:pos="992"/>
          <w:tab w:val="left" w:pos="1134"/>
          <w:tab w:val="right" w:pos="8505"/>
        </w:tabs>
        <w:rPr>
          <w:rFonts w:cs="Arial"/>
          <w:sz w:val="22"/>
          <w:szCs w:val="22"/>
        </w:rPr>
      </w:pPr>
      <w:r w:rsidRPr="00F54D35">
        <w:rPr>
          <w:rFonts w:cs="Arial"/>
          <w:sz w:val="22"/>
          <w:szCs w:val="22"/>
        </w:rPr>
        <w:t>interpret and communicate the results of the analysis</w:t>
      </w:r>
    </w:p>
    <w:p w14:paraId="3D2A82A9" w14:textId="77777777" w:rsidR="00F54D35" w:rsidRPr="00F54D35" w:rsidRDefault="00F54D35" w:rsidP="00F54D35">
      <w:pPr>
        <w:tabs>
          <w:tab w:val="left" w:pos="567"/>
          <w:tab w:val="left" w:pos="992"/>
          <w:tab w:val="left" w:pos="1134"/>
          <w:tab w:val="right" w:pos="8505"/>
        </w:tabs>
        <w:rPr>
          <w:rFonts w:cs="Arial"/>
          <w:sz w:val="22"/>
          <w:szCs w:val="22"/>
        </w:rPr>
      </w:pPr>
      <w:r w:rsidRPr="00F54D35">
        <w:rPr>
          <w:rFonts w:cs="Arial"/>
          <w:sz w:val="22"/>
          <w:szCs w:val="22"/>
        </w:rPr>
        <w:tab/>
      </w:r>
      <w:r w:rsidRPr="00F54D35">
        <w:rPr>
          <w:rFonts w:cs="Arial"/>
          <w:sz w:val="22"/>
          <w:szCs w:val="22"/>
        </w:rPr>
        <w:tab/>
      </w:r>
      <w:r w:rsidRPr="00F54D35">
        <w:rPr>
          <w:rFonts w:cs="Arial"/>
          <w:sz w:val="22"/>
          <w:szCs w:val="22"/>
        </w:rPr>
        <w:tab/>
      </w:r>
      <w:r w:rsidRPr="00F54D35">
        <w:rPr>
          <w:rFonts w:cs="Arial"/>
          <w:sz w:val="22"/>
          <w:szCs w:val="22"/>
        </w:rPr>
        <w:tab/>
        <w:t>(See glossary for Topic 3.1)</w:t>
      </w:r>
    </w:p>
    <w:p w14:paraId="22E36DAE" w14:textId="77777777" w:rsidR="00F54D35" w:rsidRDefault="00F54D35" w:rsidP="00F54D35">
      <w:pPr>
        <w:tabs>
          <w:tab w:val="left" w:pos="567"/>
          <w:tab w:val="left" w:pos="992"/>
          <w:tab w:val="left" w:pos="1134"/>
          <w:tab w:val="right" w:pos="8505"/>
        </w:tabs>
        <w:rPr>
          <w:rFonts w:cs="Arial"/>
          <w:sz w:val="22"/>
          <w:szCs w:val="22"/>
        </w:rPr>
      </w:pPr>
    </w:p>
    <w:p w14:paraId="09F37AD0" w14:textId="77777777" w:rsidR="000247FF" w:rsidRDefault="000247FF" w:rsidP="00F54D35">
      <w:pPr>
        <w:tabs>
          <w:tab w:val="left" w:pos="567"/>
          <w:tab w:val="left" w:pos="992"/>
          <w:tab w:val="left" w:pos="1134"/>
          <w:tab w:val="right" w:pos="8505"/>
        </w:tabs>
        <w:rPr>
          <w:rFonts w:cs="Arial"/>
          <w:sz w:val="22"/>
          <w:szCs w:val="22"/>
        </w:rPr>
      </w:pPr>
      <w:r>
        <w:rPr>
          <w:rFonts w:cs="Arial"/>
          <w:sz w:val="22"/>
          <w:szCs w:val="22"/>
        </w:rPr>
        <w:t>Activities associated with the statistical investigation are outlined below with examples provided and questions y</w:t>
      </w:r>
      <w:r w:rsidR="007D19DD">
        <w:rPr>
          <w:rFonts w:cs="Arial"/>
          <w:sz w:val="22"/>
          <w:szCs w:val="22"/>
        </w:rPr>
        <w:t>ou could consider to address each</w:t>
      </w:r>
      <w:r>
        <w:rPr>
          <w:rFonts w:cs="Arial"/>
          <w:sz w:val="22"/>
          <w:szCs w:val="22"/>
        </w:rPr>
        <w:t xml:space="preserve"> part of the process.</w:t>
      </w:r>
    </w:p>
    <w:p w14:paraId="5CBB45CB" w14:textId="77777777" w:rsidR="000247FF" w:rsidRPr="00F54D35" w:rsidRDefault="000247FF" w:rsidP="00F54D35">
      <w:pPr>
        <w:tabs>
          <w:tab w:val="left" w:pos="567"/>
          <w:tab w:val="left" w:pos="992"/>
          <w:tab w:val="left" w:pos="1134"/>
          <w:tab w:val="right" w:pos="8505"/>
        </w:tabs>
        <w:rPr>
          <w:rFonts w:cs="Arial"/>
          <w:sz w:val="22"/>
          <w:szCs w:val="22"/>
        </w:rPr>
      </w:pPr>
    </w:p>
    <w:p w14:paraId="17715A7C" w14:textId="77777777" w:rsidR="00F54D35" w:rsidRPr="00F54D35" w:rsidRDefault="00F54D35" w:rsidP="00F54D35">
      <w:pPr>
        <w:tabs>
          <w:tab w:val="left" w:pos="567"/>
          <w:tab w:val="left" w:pos="992"/>
          <w:tab w:val="left" w:pos="1134"/>
          <w:tab w:val="right" w:pos="8505"/>
        </w:tabs>
        <w:rPr>
          <w:rFonts w:cs="Arial"/>
          <w:b/>
          <w:sz w:val="22"/>
          <w:szCs w:val="22"/>
        </w:rPr>
      </w:pPr>
      <w:r w:rsidRPr="00F54D35">
        <w:rPr>
          <w:rFonts w:cs="Arial"/>
          <w:b/>
          <w:sz w:val="22"/>
          <w:szCs w:val="22"/>
        </w:rPr>
        <w:t>Activity 1: The problem</w:t>
      </w:r>
    </w:p>
    <w:p w14:paraId="72A90370" w14:textId="77777777" w:rsidR="000247FF" w:rsidRPr="00980F8E" w:rsidRDefault="000247FF" w:rsidP="00980F8E">
      <w:pPr>
        <w:tabs>
          <w:tab w:val="left" w:pos="567"/>
          <w:tab w:val="left" w:pos="992"/>
          <w:tab w:val="left" w:pos="1134"/>
          <w:tab w:val="right" w:pos="8505"/>
        </w:tabs>
        <w:spacing w:after="80"/>
        <w:rPr>
          <w:rFonts w:cs="Arial"/>
          <w:sz w:val="22"/>
          <w:szCs w:val="22"/>
        </w:rPr>
      </w:pPr>
      <w:r w:rsidRPr="00980F8E">
        <w:rPr>
          <w:rFonts w:cs="Arial"/>
          <w:sz w:val="22"/>
          <w:szCs w:val="22"/>
        </w:rPr>
        <w:t>For example</w:t>
      </w:r>
      <w:r w:rsidR="007D19DD" w:rsidRPr="00980F8E">
        <w:rPr>
          <w:rFonts w:cs="Arial"/>
          <w:sz w:val="22"/>
          <w:szCs w:val="22"/>
        </w:rPr>
        <w:t>:</w:t>
      </w:r>
    </w:p>
    <w:p w14:paraId="58F5C8F6" w14:textId="77777777" w:rsidR="00F54D35" w:rsidRPr="00F54D35" w:rsidRDefault="00F54D35" w:rsidP="00F54D35">
      <w:pPr>
        <w:tabs>
          <w:tab w:val="left" w:pos="567"/>
          <w:tab w:val="left" w:pos="992"/>
          <w:tab w:val="left" w:pos="1134"/>
          <w:tab w:val="right" w:pos="8505"/>
        </w:tabs>
        <w:rPr>
          <w:rFonts w:cs="Arial"/>
          <w:i/>
          <w:sz w:val="22"/>
          <w:szCs w:val="22"/>
        </w:rPr>
      </w:pPr>
      <w:r w:rsidRPr="00F54D35">
        <w:rPr>
          <w:rFonts w:cs="Arial"/>
          <w:i/>
          <w:sz w:val="22"/>
          <w:szCs w:val="22"/>
        </w:rPr>
        <w:t xml:space="preserve">Teachers in </w:t>
      </w:r>
      <w:proofErr w:type="spellStart"/>
      <w:r w:rsidRPr="00F54D35">
        <w:rPr>
          <w:rFonts w:cs="Arial"/>
          <w:i/>
          <w:sz w:val="22"/>
          <w:szCs w:val="22"/>
        </w:rPr>
        <w:t>Agerla</w:t>
      </w:r>
      <w:proofErr w:type="spellEnd"/>
      <w:r w:rsidRPr="00F54D35">
        <w:rPr>
          <w:rFonts w:cs="Arial"/>
          <w:i/>
          <w:sz w:val="22"/>
          <w:szCs w:val="22"/>
        </w:rPr>
        <w:t xml:space="preserve"> College are concerned about the amount of time that students have available to study on the weekends. In fact, the teachers believe that the students are undertaking too many hours of paid work and this is affecting the time spent studying.</w:t>
      </w:r>
    </w:p>
    <w:p w14:paraId="682B6725" w14:textId="77777777" w:rsidR="00F54D35" w:rsidRPr="00F54D35" w:rsidRDefault="00F54D35" w:rsidP="00F54D35">
      <w:pPr>
        <w:tabs>
          <w:tab w:val="left" w:pos="567"/>
          <w:tab w:val="left" w:pos="992"/>
          <w:tab w:val="left" w:pos="1134"/>
          <w:tab w:val="right" w:pos="8505"/>
        </w:tabs>
        <w:rPr>
          <w:rFonts w:cs="Arial"/>
          <w:b/>
          <w:sz w:val="22"/>
          <w:szCs w:val="22"/>
        </w:rPr>
      </w:pPr>
    </w:p>
    <w:p w14:paraId="6420F837" w14:textId="77777777" w:rsidR="00F54D35" w:rsidRPr="00F54D35" w:rsidRDefault="000247FF" w:rsidP="00F54D35">
      <w:pPr>
        <w:tabs>
          <w:tab w:val="left" w:pos="567"/>
          <w:tab w:val="left" w:pos="992"/>
          <w:tab w:val="left" w:pos="1134"/>
          <w:tab w:val="right" w:pos="8505"/>
        </w:tabs>
        <w:rPr>
          <w:rFonts w:cs="Arial"/>
          <w:sz w:val="22"/>
          <w:szCs w:val="22"/>
        </w:rPr>
      </w:pPr>
      <w:r>
        <w:rPr>
          <w:rFonts w:cs="Arial"/>
          <w:sz w:val="22"/>
          <w:szCs w:val="22"/>
        </w:rPr>
        <w:t xml:space="preserve">Examples of questions … </w:t>
      </w:r>
      <w:r w:rsidR="00F54D35" w:rsidRPr="00F54D35">
        <w:rPr>
          <w:rFonts w:cs="Arial"/>
          <w:sz w:val="22"/>
          <w:szCs w:val="22"/>
        </w:rPr>
        <w:t>Consider this problem with respect to</w:t>
      </w:r>
      <w:r w:rsidR="00980F8E">
        <w:rPr>
          <w:rFonts w:cs="Arial"/>
          <w:sz w:val="22"/>
          <w:szCs w:val="22"/>
        </w:rPr>
        <w:t>:</w:t>
      </w:r>
    </w:p>
    <w:p w14:paraId="5FDF46E5" w14:textId="77777777" w:rsidR="00F54D35" w:rsidRDefault="00F54D35" w:rsidP="00F54D35">
      <w:pPr>
        <w:numPr>
          <w:ilvl w:val="0"/>
          <w:numId w:val="4"/>
        </w:numPr>
        <w:tabs>
          <w:tab w:val="left" w:pos="567"/>
          <w:tab w:val="left" w:pos="992"/>
          <w:tab w:val="left" w:pos="1134"/>
          <w:tab w:val="right" w:pos="8505"/>
        </w:tabs>
        <w:ind w:hanging="436"/>
        <w:rPr>
          <w:rFonts w:cs="Arial"/>
          <w:sz w:val="22"/>
          <w:szCs w:val="22"/>
        </w:rPr>
      </w:pPr>
      <w:r w:rsidRPr="00F54D35">
        <w:rPr>
          <w:rFonts w:cs="Arial"/>
          <w:sz w:val="22"/>
          <w:szCs w:val="22"/>
        </w:rPr>
        <w:t xml:space="preserve">Are all words or phrases clearly understood? </w:t>
      </w:r>
    </w:p>
    <w:p w14:paraId="13AFB522" w14:textId="77777777" w:rsidR="00F54D35" w:rsidRPr="00F54D35" w:rsidRDefault="00F54D35" w:rsidP="00F54D35">
      <w:pPr>
        <w:numPr>
          <w:ilvl w:val="0"/>
          <w:numId w:val="4"/>
        </w:numPr>
        <w:tabs>
          <w:tab w:val="left" w:pos="567"/>
          <w:tab w:val="left" w:pos="992"/>
          <w:tab w:val="left" w:pos="1134"/>
          <w:tab w:val="right" w:pos="8505"/>
        </w:tabs>
        <w:ind w:hanging="436"/>
        <w:rPr>
          <w:rFonts w:cs="Arial"/>
          <w:sz w:val="22"/>
          <w:szCs w:val="22"/>
        </w:rPr>
      </w:pPr>
      <w:r w:rsidRPr="00F54D35">
        <w:rPr>
          <w:rFonts w:cs="Arial"/>
          <w:sz w:val="22"/>
          <w:szCs w:val="22"/>
        </w:rPr>
        <w:t>Do any words need to be defined?</w:t>
      </w:r>
    </w:p>
    <w:p w14:paraId="56C48914" w14:textId="77777777" w:rsidR="00F54D35" w:rsidRPr="00F54D35" w:rsidRDefault="00F54D35" w:rsidP="00F54D35">
      <w:pPr>
        <w:numPr>
          <w:ilvl w:val="0"/>
          <w:numId w:val="4"/>
        </w:numPr>
        <w:tabs>
          <w:tab w:val="left" w:pos="567"/>
          <w:tab w:val="left" w:pos="992"/>
          <w:tab w:val="left" w:pos="1134"/>
          <w:tab w:val="right" w:pos="8505"/>
        </w:tabs>
        <w:ind w:hanging="436"/>
        <w:rPr>
          <w:rFonts w:cs="Arial"/>
          <w:sz w:val="22"/>
          <w:szCs w:val="22"/>
        </w:rPr>
      </w:pPr>
      <w:r w:rsidRPr="00F54D35">
        <w:rPr>
          <w:rFonts w:cs="Arial"/>
          <w:sz w:val="22"/>
          <w:szCs w:val="22"/>
        </w:rPr>
        <w:t>What is meant by the “weekend”? Does it include Friday night?</w:t>
      </w:r>
    </w:p>
    <w:p w14:paraId="4CCBB927" w14:textId="77777777" w:rsidR="00F54D35" w:rsidRPr="00F54D35" w:rsidRDefault="00980F8E" w:rsidP="00F54D35">
      <w:pPr>
        <w:numPr>
          <w:ilvl w:val="0"/>
          <w:numId w:val="4"/>
        </w:numPr>
        <w:tabs>
          <w:tab w:val="left" w:pos="567"/>
          <w:tab w:val="left" w:pos="992"/>
          <w:tab w:val="left" w:pos="1134"/>
          <w:tab w:val="right" w:pos="8505"/>
        </w:tabs>
        <w:ind w:left="567" w:hanging="283"/>
        <w:rPr>
          <w:rFonts w:cs="Arial"/>
          <w:sz w:val="22"/>
          <w:szCs w:val="22"/>
        </w:rPr>
      </w:pPr>
      <w:r>
        <w:rPr>
          <w:rFonts w:cs="Arial"/>
          <w:sz w:val="22"/>
          <w:szCs w:val="22"/>
        </w:rPr>
        <w:t>Which</w:t>
      </w:r>
      <w:r w:rsidR="00F54D35" w:rsidRPr="00F54D35">
        <w:rPr>
          <w:rFonts w:cs="Arial"/>
          <w:sz w:val="22"/>
          <w:szCs w:val="22"/>
        </w:rPr>
        <w:t xml:space="preserve"> students are being considered? Should this investigation consider only one year group? Explain.</w:t>
      </w:r>
    </w:p>
    <w:p w14:paraId="3E8AF4CB" w14:textId="77777777" w:rsidR="00F54D35" w:rsidRPr="00F54D35" w:rsidRDefault="00F54D35" w:rsidP="00F54D35">
      <w:pPr>
        <w:numPr>
          <w:ilvl w:val="0"/>
          <w:numId w:val="4"/>
        </w:numPr>
        <w:tabs>
          <w:tab w:val="left" w:pos="567"/>
          <w:tab w:val="left" w:pos="992"/>
          <w:tab w:val="left" w:pos="1134"/>
          <w:tab w:val="right" w:pos="8505"/>
        </w:tabs>
        <w:ind w:left="567" w:hanging="283"/>
        <w:rPr>
          <w:rFonts w:cs="Arial"/>
          <w:sz w:val="22"/>
          <w:szCs w:val="22"/>
        </w:rPr>
      </w:pPr>
      <w:r w:rsidRPr="00F54D35">
        <w:rPr>
          <w:rFonts w:cs="Arial"/>
          <w:sz w:val="22"/>
          <w:szCs w:val="22"/>
        </w:rPr>
        <w:t>What is meant by paid work? Should work around the home when pocket money is given for chores be included?</w:t>
      </w:r>
    </w:p>
    <w:p w14:paraId="73DDF199" w14:textId="77777777" w:rsidR="00F54D35" w:rsidRPr="00F54D35" w:rsidRDefault="00F54D35" w:rsidP="00F54D35">
      <w:pPr>
        <w:numPr>
          <w:ilvl w:val="0"/>
          <w:numId w:val="4"/>
        </w:numPr>
        <w:tabs>
          <w:tab w:val="left" w:pos="567"/>
          <w:tab w:val="left" w:pos="992"/>
          <w:tab w:val="left" w:pos="1134"/>
          <w:tab w:val="right" w:pos="8505"/>
        </w:tabs>
        <w:ind w:left="567" w:hanging="283"/>
        <w:rPr>
          <w:rFonts w:cs="Arial"/>
          <w:sz w:val="22"/>
          <w:szCs w:val="22"/>
        </w:rPr>
      </w:pPr>
      <w:r w:rsidRPr="00F54D35">
        <w:rPr>
          <w:rFonts w:cs="Arial"/>
          <w:sz w:val="22"/>
          <w:szCs w:val="22"/>
        </w:rPr>
        <w:t>What is meant by study? Does this include doing</w:t>
      </w:r>
      <w:r w:rsidR="000247FF">
        <w:rPr>
          <w:rFonts w:cs="Arial"/>
          <w:sz w:val="22"/>
          <w:szCs w:val="22"/>
        </w:rPr>
        <w:t xml:space="preserve"> homework? Painting a piece of </w:t>
      </w:r>
      <w:r w:rsidRPr="00F54D35">
        <w:rPr>
          <w:rFonts w:cs="Arial"/>
          <w:sz w:val="22"/>
          <w:szCs w:val="22"/>
        </w:rPr>
        <w:t xml:space="preserve">artwork for school? </w:t>
      </w:r>
    </w:p>
    <w:p w14:paraId="248A8354" w14:textId="77777777" w:rsidR="00F54D35" w:rsidRPr="00F54D35" w:rsidRDefault="00F54D35" w:rsidP="00F54D35">
      <w:pPr>
        <w:numPr>
          <w:ilvl w:val="0"/>
          <w:numId w:val="4"/>
        </w:numPr>
        <w:tabs>
          <w:tab w:val="left" w:pos="567"/>
          <w:tab w:val="left" w:pos="992"/>
          <w:tab w:val="left" w:pos="1134"/>
          <w:tab w:val="right" w:pos="8505"/>
        </w:tabs>
        <w:ind w:hanging="436"/>
        <w:rPr>
          <w:rFonts w:cs="Arial"/>
          <w:sz w:val="22"/>
          <w:szCs w:val="22"/>
        </w:rPr>
      </w:pPr>
      <w:r w:rsidRPr="00F54D35">
        <w:rPr>
          <w:rFonts w:cs="Arial"/>
          <w:sz w:val="22"/>
          <w:szCs w:val="22"/>
        </w:rPr>
        <w:t>Does it matter who the teachers are? Or how many of them think this?</w:t>
      </w:r>
    </w:p>
    <w:p w14:paraId="70DCF405" w14:textId="77777777" w:rsidR="00F54D35" w:rsidRDefault="00F54D35" w:rsidP="00F54D35">
      <w:pPr>
        <w:tabs>
          <w:tab w:val="left" w:pos="567"/>
          <w:tab w:val="left" w:pos="992"/>
          <w:tab w:val="left" w:pos="1134"/>
          <w:tab w:val="right" w:pos="8505"/>
        </w:tabs>
        <w:rPr>
          <w:rFonts w:cs="Arial"/>
          <w:sz w:val="22"/>
          <w:szCs w:val="22"/>
        </w:rPr>
      </w:pPr>
    </w:p>
    <w:p w14:paraId="678A6118" w14:textId="77777777" w:rsidR="00980F8E" w:rsidRPr="00F54D35" w:rsidRDefault="00980F8E" w:rsidP="00F54D35">
      <w:pPr>
        <w:tabs>
          <w:tab w:val="left" w:pos="567"/>
          <w:tab w:val="left" w:pos="992"/>
          <w:tab w:val="left" w:pos="1134"/>
          <w:tab w:val="right" w:pos="8505"/>
        </w:tabs>
        <w:rPr>
          <w:rFonts w:cs="Arial"/>
          <w:sz w:val="22"/>
          <w:szCs w:val="22"/>
        </w:rPr>
      </w:pPr>
    </w:p>
    <w:p w14:paraId="42BBCA88" w14:textId="77777777" w:rsidR="00F54D35" w:rsidRPr="00F54D35" w:rsidRDefault="00F54D35" w:rsidP="00F54D35">
      <w:pPr>
        <w:tabs>
          <w:tab w:val="left" w:pos="567"/>
          <w:tab w:val="left" w:pos="992"/>
          <w:tab w:val="left" w:pos="1134"/>
          <w:tab w:val="right" w:pos="8505"/>
        </w:tabs>
        <w:rPr>
          <w:rFonts w:cs="Arial"/>
          <w:b/>
          <w:sz w:val="22"/>
          <w:szCs w:val="22"/>
        </w:rPr>
      </w:pPr>
      <w:r w:rsidRPr="00F54D35">
        <w:rPr>
          <w:rFonts w:cs="Arial"/>
          <w:b/>
          <w:sz w:val="22"/>
          <w:szCs w:val="22"/>
        </w:rPr>
        <w:t>Activity 2: Pose a question</w:t>
      </w:r>
    </w:p>
    <w:p w14:paraId="3955A411" w14:textId="77777777" w:rsidR="00F54D35" w:rsidRPr="00F54D35" w:rsidRDefault="000247FF" w:rsidP="00980F8E">
      <w:pPr>
        <w:tabs>
          <w:tab w:val="left" w:pos="567"/>
          <w:tab w:val="left" w:pos="992"/>
          <w:tab w:val="left" w:pos="1134"/>
          <w:tab w:val="right" w:pos="8505"/>
        </w:tabs>
        <w:spacing w:after="80"/>
        <w:rPr>
          <w:rFonts w:cs="Arial"/>
          <w:sz w:val="22"/>
          <w:szCs w:val="22"/>
        </w:rPr>
      </w:pPr>
      <w:r>
        <w:rPr>
          <w:rFonts w:cs="Arial"/>
          <w:sz w:val="22"/>
          <w:szCs w:val="22"/>
        </w:rPr>
        <w:t>Example:</w:t>
      </w:r>
      <w:r>
        <w:rPr>
          <w:rFonts w:cs="Arial"/>
          <w:sz w:val="22"/>
          <w:szCs w:val="22"/>
        </w:rPr>
        <w:tab/>
      </w:r>
      <w:r w:rsidR="00F54D35" w:rsidRPr="00F54D35">
        <w:rPr>
          <w:rFonts w:cs="Arial"/>
          <w:sz w:val="22"/>
          <w:szCs w:val="22"/>
        </w:rPr>
        <w:t>One question that could be answered by collecting data is</w:t>
      </w:r>
      <w:r w:rsidR="00980F8E">
        <w:rPr>
          <w:rFonts w:cs="Arial"/>
          <w:sz w:val="22"/>
          <w:szCs w:val="22"/>
        </w:rPr>
        <w:t>:</w:t>
      </w:r>
    </w:p>
    <w:p w14:paraId="2583DFCB" w14:textId="77777777" w:rsidR="00F54D35" w:rsidRPr="00F54D35" w:rsidRDefault="00F54D35" w:rsidP="00F54D35">
      <w:pPr>
        <w:tabs>
          <w:tab w:val="left" w:pos="567"/>
          <w:tab w:val="left" w:pos="992"/>
          <w:tab w:val="left" w:pos="1134"/>
          <w:tab w:val="right" w:pos="8505"/>
        </w:tabs>
        <w:rPr>
          <w:rFonts w:cs="Arial"/>
          <w:i/>
          <w:sz w:val="22"/>
          <w:szCs w:val="22"/>
        </w:rPr>
      </w:pPr>
      <w:r w:rsidRPr="00F54D35">
        <w:rPr>
          <w:rFonts w:cs="Arial"/>
          <w:i/>
          <w:sz w:val="22"/>
          <w:szCs w:val="22"/>
        </w:rPr>
        <w:t>Do students do enough study on the weekend?</w:t>
      </w:r>
    </w:p>
    <w:p w14:paraId="4F2D2A63" w14:textId="77777777" w:rsidR="00F54D35" w:rsidRPr="00F54D35" w:rsidRDefault="00F54D35" w:rsidP="00F54D35">
      <w:pPr>
        <w:tabs>
          <w:tab w:val="left" w:pos="567"/>
          <w:tab w:val="left" w:pos="992"/>
          <w:tab w:val="left" w:pos="1134"/>
          <w:tab w:val="right" w:pos="8505"/>
        </w:tabs>
        <w:rPr>
          <w:rFonts w:cs="Arial"/>
          <w:sz w:val="22"/>
          <w:szCs w:val="22"/>
        </w:rPr>
      </w:pPr>
    </w:p>
    <w:p w14:paraId="12C00849" w14:textId="77777777" w:rsidR="00F54D35" w:rsidRPr="00F54D35" w:rsidRDefault="00F54D35" w:rsidP="00F54D35">
      <w:pPr>
        <w:tabs>
          <w:tab w:val="left" w:pos="567"/>
          <w:tab w:val="left" w:pos="992"/>
          <w:tab w:val="left" w:pos="1134"/>
          <w:tab w:val="right" w:pos="8505"/>
        </w:tabs>
        <w:rPr>
          <w:rFonts w:cs="Arial"/>
          <w:sz w:val="22"/>
          <w:szCs w:val="22"/>
        </w:rPr>
      </w:pPr>
      <w:r w:rsidRPr="00F54D35">
        <w:rPr>
          <w:rFonts w:cs="Arial"/>
          <w:sz w:val="22"/>
          <w:szCs w:val="22"/>
        </w:rPr>
        <w:t>T</w:t>
      </w:r>
      <w:r w:rsidR="00980F8E">
        <w:rPr>
          <w:rFonts w:cs="Arial"/>
          <w:sz w:val="22"/>
          <w:szCs w:val="22"/>
        </w:rPr>
        <w:t>his question is one that relates</w:t>
      </w:r>
      <w:r w:rsidRPr="00F54D35">
        <w:rPr>
          <w:rFonts w:cs="Arial"/>
          <w:sz w:val="22"/>
          <w:szCs w:val="22"/>
        </w:rPr>
        <w:t xml:space="preserve"> to the topic but there are better questions that </w:t>
      </w:r>
      <w:r w:rsidR="00980F8E">
        <w:rPr>
          <w:rFonts w:cs="Arial"/>
          <w:sz w:val="22"/>
          <w:szCs w:val="22"/>
        </w:rPr>
        <w:t xml:space="preserve">can be </w:t>
      </w:r>
      <w:r w:rsidRPr="00F54D35">
        <w:rPr>
          <w:rFonts w:cs="Arial"/>
          <w:sz w:val="22"/>
          <w:szCs w:val="22"/>
        </w:rPr>
        <w:t>related to the topic.</w:t>
      </w:r>
    </w:p>
    <w:p w14:paraId="6C0A96B5" w14:textId="77777777" w:rsidR="00F54D35" w:rsidRPr="00F54D35" w:rsidRDefault="00F54D35" w:rsidP="00F54D35">
      <w:pPr>
        <w:tabs>
          <w:tab w:val="left" w:pos="567"/>
          <w:tab w:val="left" w:pos="992"/>
          <w:tab w:val="left" w:pos="1134"/>
          <w:tab w:val="right" w:pos="8505"/>
        </w:tabs>
        <w:rPr>
          <w:rFonts w:cs="Arial"/>
          <w:sz w:val="22"/>
          <w:szCs w:val="22"/>
        </w:rPr>
      </w:pPr>
    </w:p>
    <w:p w14:paraId="6D4494D0" w14:textId="77777777" w:rsidR="00F54D35" w:rsidRPr="00F54D35" w:rsidRDefault="00F54D35" w:rsidP="00F54D35">
      <w:pPr>
        <w:tabs>
          <w:tab w:val="left" w:pos="567"/>
          <w:tab w:val="left" w:pos="992"/>
          <w:tab w:val="left" w:pos="1134"/>
          <w:tab w:val="right" w:pos="8505"/>
        </w:tabs>
        <w:rPr>
          <w:rFonts w:cs="Arial"/>
          <w:sz w:val="22"/>
          <w:szCs w:val="22"/>
        </w:rPr>
      </w:pPr>
    </w:p>
    <w:p w14:paraId="7B0DE186" w14:textId="77777777" w:rsidR="00F54D35" w:rsidRPr="00F54D35" w:rsidRDefault="00F54D35" w:rsidP="00F54D35">
      <w:pPr>
        <w:tabs>
          <w:tab w:val="left" w:pos="567"/>
          <w:tab w:val="left" w:pos="992"/>
          <w:tab w:val="left" w:pos="1134"/>
          <w:tab w:val="right" w:pos="8505"/>
        </w:tabs>
        <w:rPr>
          <w:rFonts w:cs="Arial"/>
          <w:b/>
          <w:sz w:val="22"/>
          <w:szCs w:val="22"/>
        </w:rPr>
      </w:pPr>
    </w:p>
    <w:p w14:paraId="5E91DC85" w14:textId="77777777" w:rsidR="00F54D35" w:rsidRPr="00F54D35" w:rsidRDefault="00F54D35" w:rsidP="00F54D35">
      <w:pPr>
        <w:tabs>
          <w:tab w:val="left" w:pos="567"/>
          <w:tab w:val="left" w:pos="992"/>
          <w:tab w:val="left" w:pos="1134"/>
          <w:tab w:val="right" w:pos="8505"/>
        </w:tabs>
        <w:rPr>
          <w:rFonts w:cs="Arial"/>
          <w:b/>
          <w:sz w:val="22"/>
          <w:szCs w:val="22"/>
        </w:rPr>
      </w:pPr>
    </w:p>
    <w:p w14:paraId="1CC5CA7D" w14:textId="77777777" w:rsidR="00F54D35" w:rsidRPr="00F54D35" w:rsidRDefault="00F54D35" w:rsidP="00F54D35">
      <w:pPr>
        <w:tabs>
          <w:tab w:val="left" w:pos="567"/>
          <w:tab w:val="left" w:pos="992"/>
          <w:tab w:val="left" w:pos="1134"/>
          <w:tab w:val="right" w:pos="8505"/>
        </w:tabs>
        <w:rPr>
          <w:rFonts w:cs="Arial"/>
          <w:b/>
          <w:sz w:val="22"/>
          <w:szCs w:val="22"/>
        </w:rPr>
      </w:pPr>
    </w:p>
    <w:p w14:paraId="6AF5CDA9" w14:textId="77777777" w:rsidR="00F54D35" w:rsidRPr="00F54D35" w:rsidRDefault="00F54D35" w:rsidP="00F54D35">
      <w:pPr>
        <w:tabs>
          <w:tab w:val="left" w:pos="567"/>
          <w:tab w:val="left" w:pos="992"/>
          <w:tab w:val="left" w:pos="1134"/>
          <w:tab w:val="right" w:pos="8505"/>
        </w:tabs>
        <w:rPr>
          <w:rFonts w:cs="Arial"/>
          <w:b/>
          <w:sz w:val="22"/>
          <w:szCs w:val="22"/>
        </w:rPr>
      </w:pPr>
    </w:p>
    <w:p w14:paraId="72DFCBB2" w14:textId="77777777" w:rsidR="00F54D35" w:rsidRPr="00F54D35" w:rsidRDefault="00F54D35" w:rsidP="00F54D35">
      <w:pPr>
        <w:tabs>
          <w:tab w:val="left" w:pos="567"/>
          <w:tab w:val="left" w:pos="992"/>
          <w:tab w:val="left" w:pos="1134"/>
          <w:tab w:val="right" w:pos="8505"/>
        </w:tabs>
        <w:rPr>
          <w:rFonts w:cs="Arial"/>
          <w:b/>
          <w:sz w:val="22"/>
          <w:szCs w:val="22"/>
        </w:rPr>
      </w:pPr>
      <w:r w:rsidRPr="00F54D35">
        <w:rPr>
          <w:rFonts w:cs="Arial"/>
          <w:b/>
          <w:sz w:val="22"/>
          <w:szCs w:val="22"/>
        </w:rPr>
        <w:t>Activity 3: Design the data collection</w:t>
      </w:r>
    </w:p>
    <w:p w14:paraId="0E965CE2" w14:textId="77777777" w:rsidR="00F54D35" w:rsidRPr="00F54D35" w:rsidRDefault="00F54D35" w:rsidP="008F32AD">
      <w:pPr>
        <w:tabs>
          <w:tab w:val="left" w:pos="567"/>
          <w:tab w:val="left" w:pos="992"/>
          <w:tab w:val="left" w:pos="1134"/>
          <w:tab w:val="right" w:pos="8505"/>
        </w:tabs>
        <w:spacing w:after="80"/>
        <w:rPr>
          <w:rFonts w:cs="Arial"/>
          <w:sz w:val="22"/>
          <w:szCs w:val="22"/>
        </w:rPr>
      </w:pPr>
      <w:r w:rsidRPr="00F54D35">
        <w:rPr>
          <w:rFonts w:cs="Arial"/>
          <w:sz w:val="22"/>
          <w:szCs w:val="22"/>
        </w:rPr>
        <w:t>Plan and design the collection of relevant data to answer the question. Use the following ideas to guide the planning.</w:t>
      </w:r>
    </w:p>
    <w:p w14:paraId="39760F43" w14:textId="77777777" w:rsidR="00F54D35" w:rsidRPr="00F54D35" w:rsidRDefault="00F54D35" w:rsidP="00F54D35">
      <w:pPr>
        <w:numPr>
          <w:ilvl w:val="0"/>
          <w:numId w:val="5"/>
        </w:numPr>
        <w:tabs>
          <w:tab w:val="left" w:pos="567"/>
          <w:tab w:val="left" w:pos="851"/>
          <w:tab w:val="left" w:pos="1134"/>
          <w:tab w:val="right" w:pos="8505"/>
        </w:tabs>
        <w:ind w:left="851" w:hanging="709"/>
        <w:rPr>
          <w:rFonts w:cs="Arial"/>
          <w:sz w:val="22"/>
          <w:szCs w:val="22"/>
        </w:rPr>
      </w:pPr>
      <w:r w:rsidRPr="00F54D35">
        <w:rPr>
          <w:rFonts w:cs="Arial"/>
          <w:sz w:val="22"/>
          <w:szCs w:val="22"/>
        </w:rPr>
        <w:t>What data is needed? How many variables are there? What are they?</w:t>
      </w:r>
    </w:p>
    <w:p w14:paraId="013449EC" w14:textId="77777777" w:rsidR="00F54D35" w:rsidRPr="00F54D35" w:rsidRDefault="00F54D35" w:rsidP="00F54D35">
      <w:pPr>
        <w:numPr>
          <w:ilvl w:val="0"/>
          <w:numId w:val="5"/>
        </w:numPr>
        <w:tabs>
          <w:tab w:val="left" w:pos="567"/>
          <w:tab w:val="left" w:pos="851"/>
          <w:tab w:val="left" w:pos="1134"/>
          <w:tab w:val="right" w:pos="8505"/>
        </w:tabs>
        <w:ind w:left="851" w:hanging="709"/>
        <w:rPr>
          <w:rFonts w:cs="Arial"/>
          <w:sz w:val="22"/>
          <w:szCs w:val="22"/>
        </w:rPr>
      </w:pPr>
      <w:r w:rsidRPr="00F54D35">
        <w:rPr>
          <w:rFonts w:cs="Arial"/>
          <w:sz w:val="22"/>
          <w:szCs w:val="22"/>
        </w:rPr>
        <w:t>What type of data will be collected? Numeric? Continuous or discrete?</w:t>
      </w:r>
    </w:p>
    <w:p w14:paraId="4E048846" w14:textId="77777777" w:rsidR="00F54D35" w:rsidRPr="00F54D35" w:rsidRDefault="00F54D35" w:rsidP="00F54D35">
      <w:pPr>
        <w:numPr>
          <w:ilvl w:val="0"/>
          <w:numId w:val="5"/>
        </w:numPr>
        <w:tabs>
          <w:tab w:val="left" w:pos="567"/>
          <w:tab w:val="left" w:pos="851"/>
          <w:tab w:val="left" w:pos="1134"/>
          <w:tab w:val="right" w:pos="8505"/>
        </w:tabs>
        <w:ind w:left="851" w:hanging="709"/>
        <w:rPr>
          <w:rFonts w:cs="Arial"/>
          <w:sz w:val="22"/>
          <w:szCs w:val="22"/>
        </w:rPr>
      </w:pPr>
      <w:r w:rsidRPr="00F54D35">
        <w:rPr>
          <w:rFonts w:cs="Arial"/>
          <w:sz w:val="22"/>
          <w:szCs w:val="22"/>
        </w:rPr>
        <w:lastRenderedPageBreak/>
        <w:t>From where will data be collected? This school, which class, which year groups?</w:t>
      </w:r>
    </w:p>
    <w:p w14:paraId="1EECBF59" w14:textId="77777777" w:rsidR="00F54D35" w:rsidRPr="00F54D35" w:rsidRDefault="00F54D35" w:rsidP="00F54D35">
      <w:pPr>
        <w:numPr>
          <w:ilvl w:val="0"/>
          <w:numId w:val="5"/>
        </w:numPr>
        <w:tabs>
          <w:tab w:val="left" w:pos="567"/>
          <w:tab w:val="left" w:pos="851"/>
          <w:tab w:val="left" w:pos="1134"/>
          <w:tab w:val="right" w:pos="8505"/>
        </w:tabs>
        <w:ind w:left="851" w:hanging="709"/>
        <w:rPr>
          <w:rFonts w:cs="Arial"/>
          <w:sz w:val="22"/>
          <w:szCs w:val="22"/>
        </w:rPr>
      </w:pPr>
      <w:r w:rsidRPr="00F54D35">
        <w:rPr>
          <w:rFonts w:cs="Arial"/>
          <w:sz w:val="22"/>
          <w:szCs w:val="22"/>
        </w:rPr>
        <w:t>How will the data be collected? Written or oral survey?</w:t>
      </w:r>
    </w:p>
    <w:p w14:paraId="7B757712" w14:textId="77777777" w:rsidR="00F54D35" w:rsidRPr="00F54D35" w:rsidRDefault="00F54D35" w:rsidP="00F54D35">
      <w:pPr>
        <w:numPr>
          <w:ilvl w:val="0"/>
          <w:numId w:val="5"/>
        </w:numPr>
        <w:tabs>
          <w:tab w:val="left" w:pos="567"/>
          <w:tab w:val="left" w:pos="851"/>
          <w:tab w:val="left" w:pos="1134"/>
          <w:tab w:val="right" w:pos="8505"/>
        </w:tabs>
        <w:ind w:left="851" w:hanging="709"/>
        <w:rPr>
          <w:rFonts w:cs="Arial"/>
          <w:sz w:val="22"/>
          <w:szCs w:val="22"/>
        </w:rPr>
      </w:pPr>
      <w:r w:rsidRPr="00F54D35">
        <w:rPr>
          <w:rFonts w:cs="Arial"/>
          <w:sz w:val="22"/>
          <w:szCs w:val="22"/>
        </w:rPr>
        <w:t>How will the data be kept secure?</w:t>
      </w:r>
    </w:p>
    <w:p w14:paraId="6465E127" w14:textId="77777777" w:rsidR="00F54D35" w:rsidRPr="00F54D35" w:rsidRDefault="00F54D35" w:rsidP="00F54D35">
      <w:pPr>
        <w:numPr>
          <w:ilvl w:val="0"/>
          <w:numId w:val="5"/>
        </w:numPr>
        <w:tabs>
          <w:tab w:val="left" w:pos="567"/>
          <w:tab w:val="left" w:pos="851"/>
          <w:tab w:val="left" w:pos="1134"/>
          <w:tab w:val="right" w:pos="8505"/>
        </w:tabs>
        <w:ind w:left="851" w:hanging="709"/>
        <w:rPr>
          <w:rFonts w:cs="Arial"/>
          <w:sz w:val="22"/>
          <w:szCs w:val="22"/>
        </w:rPr>
      </w:pPr>
      <w:r w:rsidRPr="00F54D35">
        <w:rPr>
          <w:rFonts w:cs="Arial"/>
          <w:sz w:val="22"/>
          <w:szCs w:val="22"/>
        </w:rPr>
        <w:t>Where will the data be stored? What backup of data is needed?</w:t>
      </w:r>
    </w:p>
    <w:p w14:paraId="337B797F" w14:textId="77777777" w:rsidR="00F54D35" w:rsidRPr="00F54D35" w:rsidRDefault="00F54D35" w:rsidP="00F54D35">
      <w:pPr>
        <w:numPr>
          <w:ilvl w:val="0"/>
          <w:numId w:val="5"/>
        </w:numPr>
        <w:tabs>
          <w:tab w:val="left" w:pos="567"/>
          <w:tab w:val="left" w:pos="1134"/>
          <w:tab w:val="right" w:pos="8505"/>
        </w:tabs>
        <w:ind w:left="567" w:hanging="425"/>
        <w:rPr>
          <w:rFonts w:cs="Arial"/>
          <w:sz w:val="22"/>
          <w:szCs w:val="22"/>
        </w:rPr>
      </w:pPr>
      <w:r w:rsidRPr="00F54D35">
        <w:rPr>
          <w:rFonts w:cs="Arial"/>
          <w:sz w:val="22"/>
          <w:szCs w:val="22"/>
        </w:rPr>
        <w:t>How many students will provide data? How do we know that there is enough data to determine any relationships?</w:t>
      </w:r>
    </w:p>
    <w:p w14:paraId="22F0DF4B" w14:textId="77777777" w:rsidR="00F54D35" w:rsidRPr="00F54D35" w:rsidRDefault="00F54D35" w:rsidP="00F54D35">
      <w:pPr>
        <w:numPr>
          <w:ilvl w:val="0"/>
          <w:numId w:val="5"/>
        </w:numPr>
        <w:tabs>
          <w:tab w:val="left" w:pos="567"/>
          <w:tab w:val="left" w:pos="851"/>
          <w:tab w:val="left" w:pos="1134"/>
          <w:tab w:val="right" w:pos="8505"/>
        </w:tabs>
        <w:ind w:left="851" w:hanging="709"/>
        <w:rPr>
          <w:rFonts w:cs="Arial"/>
          <w:sz w:val="22"/>
          <w:szCs w:val="22"/>
        </w:rPr>
      </w:pPr>
      <w:r w:rsidRPr="00F54D35">
        <w:rPr>
          <w:rFonts w:cs="Arial"/>
          <w:sz w:val="22"/>
          <w:szCs w:val="22"/>
        </w:rPr>
        <w:t>Do the students need to be randomly selected for the survey?</w:t>
      </w:r>
    </w:p>
    <w:p w14:paraId="0DB31824" w14:textId="77777777" w:rsidR="00F54D35" w:rsidRPr="00F54D35" w:rsidRDefault="00F54D35" w:rsidP="00F54D35">
      <w:pPr>
        <w:numPr>
          <w:ilvl w:val="0"/>
          <w:numId w:val="5"/>
        </w:numPr>
        <w:tabs>
          <w:tab w:val="left" w:pos="567"/>
          <w:tab w:val="left" w:pos="1134"/>
          <w:tab w:val="right" w:pos="8505"/>
        </w:tabs>
        <w:ind w:left="567" w:hanging="425"/>
        <w:rPr>
          <w:rFonts w:cs="Arial"/>
          <w:sz w:val="22"/>
          <w:szCs w:val="22"/>
        </w:rPr>
      </w:pPr>
      <w:r w:rsidRPr="00F54D35">
        <w:rPr>
          <w:rFonts w:cs="Arial"/>
          <w:sz w:val="22"/>
          <w:szCs w:val="22"/>
        </w:rPr>
        <w:t>Is the sample biased? Will it represent the population of students which is the focus for this investigation?</w:t>
      </w:r>
    </w:p>
    <w:p w14:paraId="2AB1D307" w14:textId="77777777" w:rsidR="00F54D35" w:rsidRPr="00F54D35" w:rsidRDefault="00F54D35" w:rsidP="00F54D35">
      <w:pPr>
        <w:numPr>
          <w:ilvl w:val="0"/>
          <w:numId w:val="5"/>
        </w:numPr>
        <w:tabs>
          <w:tab w:val="left" w:pos="567"/>
          <w:tab w:val="left" w:pos="1134"/>
          <w:tab w:val="right" w:pos="8505"/>
        </w:tabs>
        <w:ind w:left="567" w:hanging="425"/>
        <w:rPr>
          <w:rFonts w:cs="Arial"/>
          <w:sz w:val="22"/>
          <w:szCs w:val="22"/>
        </w:rPr>
      </w:pPr>
      <w:r w:rsidRPr="00F54D35">
        <w:rPr>
          <w:rFonts w:cs="Arial"/>
          <w:sz w:val="22"/>
          <w:szCs w:val="22"/>
        </w:rPr>
        <w:t>When will the data be collected?</w:t>
      </w:r>
    </w:p>
    <w:p w14:paraId="02F984FE" w14:textId="77777777" w:rsidR="00F54D35" w:rsidRPr="00F54D35" w:rsidRDefault="00F54D35" w:rsidP="00F54D35">
      <w:pPr>
        <w:numPr>
          <w:ilvl w:val="0"/>
          <w:numId w:val="5"/>
        </w:numPr>
        <w:tabs>
          <w:tab w:val="left" w:pos="567"/>
          <w:tab w:val="left" w:pos="1134"/>
          <w:tab w:val="right" w:pos="8505"/>
        </w:tabs>
        <w:ind w:left="567" w:hanging="425"/>
        <w:rPr>
          <w:rFonts w:cs="Arial"/>
          <w:sz w:val="22"/>
          <w:szCs w:val="22"/>
        </w:rPr>
      </w:pPr>
      <w:r w:rsidRPr="00F54D35">
        <w:rPr>
          <w:rFonts w:cs="Arial"/>
          <w:sz w:val="22"/>
          <w:szCs w:val="22"/>
        </w:rPr>
        <w:t>What procedures might be necessary to ensure the data is valid and reliable?</w:t>
      </w:r>
    </w:p>
    <w:p w14:paraId="396FC8C2" w14:textId="77777777" w:rsidR="008F32AD" w:rsidRDefault="008F32AD" w:rsidP="00F54D35">
      <w:pPr>
        <w:tabs>
          <w:tab w:val="left" w:pos="567"/>
          <w:tab w:val="left" w:pos="992"/>
          <w:tab w:val="left" w:pos="1134"/>
          <w:tab w:val="right" w:pos="8505"/>
        </w:tabs>
        <w:rPr>
          <w:rFonts w:cs="Arial"/>
          <w:i/>
          <w:sz w:val="22"/>
          <w:szCs w:val="22"/>
        </w:rPr>
      </w:pPr>
    </w:p>
    <w:p w14:paraId="10759512" w14:textId="77777777" w:rsidR="00F54D35" w:rsidRPr="00F54D35" w:rsidRDefault="00F54D35" w:rsidP="00F54D35">
      <w:pPr>
        <w:tabs>
          <w:tab w:val="left" w:pos="567"/>
          <w:tab w:val="left" w:pos="992"/>
          <w:tab w:val="left" w:pos="1134"/>
          <w:tab w:val="right" w:pos="8505"/>
        </w:tabs>
        <w:rPr>
          <w:rFonts w:cs="Arial"/>
          <w:i/>
          <w:sz w:val="22"/>
          <w:szCs w:val="22"/>
        </w:rPr>
      </w:pPr>
      <w:r w:rsidRPr="00F54D35">
        <w:rPr>
          <w:rFonts w:cs="Arial"/>
          <w:i/>
          <w:sz w:val="22"/>
          <w:szCs w:val="22"/>
        </w:rPr>
        <w:t>Note: The original problem describe</w:t>
      </w:r>
      <w:r w:rsidR="008F32AD">
        <w:rPr>
          <w:rFonts w:cs="Arial"/>
          <w:i/>
          <w:sz w:val="22"/>
          <w:szCs w:val="22"/>
        </w:rPr>
        <w:t>d</w:t>
      </w:r>
      <w:r w:rsidRPr="00F54D35">
        <w:rPr>
          <w:rFonts w:cs="Arial"/>
          <w:i/>
          <w:sz w:val="22"/>
          <w:szCs w:val="22"/>
        </w:rPr>
        <w:t xml:space="preserve"> is suitable for the collection of bivariate data. Check that this fits with your design.</w:t>
      </w:r>
    </w:p>
    <w:p w14:paraId="09E48ED0" w14:textId="77777777" w:rsidR="00F54D35" w:rsidRDefault="00F54D35" w:rsidP="00F54D35">
      <w:pPr>
        <w:tabs>
          <w:tab w:val="left" w:pos="567"/>
          <w:tab w:val="left" w:pos="992"/>
          <w:tab w:val="left" w:pos="1134"/>
          <w:tab w:val="right" w:pos="8505"/>
        </w:tabs>
        <w:rPr>
          <w:rFonts w:cs="Arial"/>
          <w:b/>
          <w:sz w:val="22"/>
          <w:szCs w:val="22"/>
        </w:rPr>
      </w:pPr>
    </w:p>
    <w:p w14:paraId="204768AD" w14:textId="77777777" w:rsidR="008F32AD" w:rsidRPr="00F54D35" w:rsidRDefault="008F32AD" w:rsidP="00F54D35">
      <w:pPr>
        <w:tabs>
          <w:tab w:val="left" w:pos="567"/>
          <w:tab w:val="left" w:pos="992"/>
          <w:tab w:val="left" w:pos="1134"/>
          <w:tab w:val="right" w:pos="8505"/>
        </w:tabs>
        <w:rPr>
          <w:rFonts w:cs="Arial"/>
          <w:b/>
          <w:sz w:val="22"/>
          <w:szCs w:val="22"/>
        </w:rPr>
      </w:pPr>
    </w:p>
    <w:p w14:paraId="6E8787A4" w14:textId="77777777" w:rsidR="00F54D35" w:rsidRPr="00F54D35" w:rsidRDefault="00F54D35" w:rsidP="00F54D35">
      <w:pPr>
        <w:tabs>
          <w:tab w:val="left" w:pos="567"/>
          <w:tab w:val="left" w:pos="992"/>
          <w:tab w:val="left" w:pos="1134"/>
          <w:tab w:val="right" w:pos="8505"/>
        </w:tabs>
        <w:rPr>
          <w:rFonts w:cs="Arial"/>
          <w:b/>
          <w:sz w:val="22"/>
          <w:szCs w:val="22"/>
        </w:rPr>
      </w:pPr>
      <w:r w:rsidRPr="00F54D35">
        <w:rPr>
          <w:rFonts w:cs="Arial"/>
          <w:b/>
          <w:sz w:val="22"/>
          <w:szCs w:val="22"/>
        </w:rPr>
        <w:t>Activity 4: Data collection</w:t>
      </w:r>
    </w:p>
    <w:p w14:paraId="606B93C4" w14:textId="77777777" w:rsidR="00F54D35" w:rsidRPr="00F54D35" w:rsidRDefault="00F54D35" w:rsidP="00F54D35">
      <w:pPr>
        <w:tabs>
          <w:tab w:val="left" w:pos="567"/>
          <w:tab w:val="left" w:pos="992"/>
          <w:tab w:val="left" w:pos="1134"/>
          <w:tab w:val="right" w:pos="8505"/>
        </w:tabs>
        <w:rPr>
          <w:rFonts w:cs="Arial"/>
          <w:sz w:val="22"/>
          <w:szCs w:val="22"/>
        </w:rPr>
      </w:pPr>
      <w:r w:rsidRPr="00F54D35">
        <w:rPr>
          <w:rFonts w:cs="Arial"/>
          <w:sz w:val="22"/>
          <w:szCs w:val="22"/>
        </w:rPr>
        <w:t>Implement your plan to collect the data.</w:t>
      </w:r>
    </w:p>
    <w:p w14:paraId="1A10A357" w14:textId="77777777" w:rsidR="00F54D35" w:rsidRDefault="00F54D35" w:rsidP="00F54D35">
      <w:pPr>
        <w:tabs>
          <w:tab w:val="left" w:pos="567"/>
          <w:tab w:val="left" w:pos="992"/>
          <w:tab w:val="left" w:pos="1134"/>
          <w:tab w:val="right" w:pos="8505"/>
        </w:tabs>
        <w:rPr>
          <w:rFonts w:cs="Arial"/>
          <w:sz w:val="22"/>
          <w:szCs w:val="22"/>
        </w:rPr>
      </w:pPr>
    </w:p>
    <w:p w14:paraId="0B5711FB" w14:textId="77777777" w:rsidR="008F32AD" w:rsidRPr="00F54D35" w:rsidRDefault="008F32AD" w:rsidP="00F54D35">
      <w:pPr>
        <w:tabs>
          <w:tab w:val="left" w:pos="567"/>
          <w:tab w:val="left" w:pos="992"/>
          <w:tab w:val="left" w:pos="1134"/>
          <w:tab w:val="right" w:pos="8505"/>
        </w:tabs>
        <w:rPr>
          <w:rFonts w:cs="Arial"/>
          <w:sz w:val="22"/>
          <w:szCs w:val="22"/>
        </w:rPr>
      </w:pPr>
    </w:p>
    <w:p w14:paraId="265987B4" w14:textId="77777777" w:rsidR="00F54D35" w:rsidRPr="00F54D35" w:rsidRDefault="00F54D35" w:rsidP="00F54D35">
      <w:pPr>
        <w:tabs>
          <w:tab w:val="left" w:pos="567"/>
          <w:tab w:val="left" w:pos="992"/>
          <w:tab w:val="left" w:pos="1134"/>
          <w:tab w:val="right" w:pos="8505"/>
        </w:tabs>
        <w:rPr>
          <w:rFonts w:cs="Arial"/>
          <w:b/>
          <w:sz w:val="22"/>
          <w:szCs w:val="22"/>
        </w:rPr>
      </w:pPr>
      <w:r w:rsidRPr="00F54D35">
        <w:rPr>
          <w:rFonts w:cs="Arial"/>
          <w:b/>
          <w:sz w:val="22"/>
          <w:szCs w:val="22"/>
        </w:rPr>
        <w:t>Activity 5: Analyse data</w:t>
      </w:r>
    </w:p>
    <w:p w14:paraId="53B7BCBC" w14:textId="77777777" w:rsidR="00F54D35" w:rsidRPr="00F54D35" w:rsidRDefault="00F54D35" w:rsidP="00F54D35">
      <w:pPr>
        <w:tabs>
          <w:tab w:val="left" w:pos="567"/>
          <w:tab w:val="left" w:pos="992"/>
          <w:tab w:val="left" w:pos="1134"/>
          <w:tab w:val="right" w:pos="8505"/>
        </w:tabs>
        <w:rPr>
          <w:rFonts w:cs="Arial"/>
          <w:sz w:val="22"/>
          <w:szCs w:val="22"/>
        </w:rPr>
      </w:pPr>
      <w:r w:rsidRPr="00F54D35">
        <w:rPr>
          <w:rFonts w:cs="Arial"/>
          <w:sz w:val="22"/>
          <w:szCs w:val="22"/>
        </w:rPr>
        <w:t>For bivariate data consider the following actions for the analysis:</w:t>
      </w:r>
    </w:p>
    <w:p w14:paraId="4AD068EA" w14:textId="77777777" w:rsidR="00F54D35" w:rsidRPr="00F54D35" w:rsidRDefault="00F54D35" w:rsidP="00F54D35">
      <w:pPr>
        <w:numPr>
          <w:ilvl w:val="0"/>
          <w:numId w:val="5"/>
        </w:numPr>
        <w:tabs>
          <w:tab w:val="left" w:pos="567"/>
          <w:tab w:val="left" w:pos="851"/>
          <w:tab w:val="left" w:pos="1134"/>
          <w:tab w:val="right" w:pos="8505"/>
        </w:tabs>
        <w:ind w:left="851" w:hanging="709"/>
        <w:rPr>
          <w:rFonts w:cs="Arial"/>
          <w:sz w:val="22"/>
          <w:szCs w:val="22"/>
        </w:rPr>
      </w:pPr>
      <w:r w:rsidRPr="00F54D35">
        <w:rPr>
          <w:rFonts w:cs="Arial"/>
          <w:sz w:val="22"/>
          <w:szCs w:val="22"/>
        </w:rPr>
        <w:t>Identify the response and the explanatory variables.</w:t>
      </w:r>
    </w:p>
    <w:p w14:paraId="3855B313" w14:textId="77777777" w:rsidR="00F54D35" w:rsidRPr="00F54D35" w:rsidRDefault="00F54D35" w:rsidP="00F54D35">
      <w:pPr>
        <w:numPr>
          <w:ilvl w:val="0"/>
          <w:numId w:val="5"/>
        </w:numPr>
        <w:tabs>
          <w:tab w:val="left" w:pos="567"/>
          <w:tab w:val="left" w:pos="851"/>
          <w:tab w:val="left" w:pos="1134"/>
          <w:tab w:val="right" w:pos="8505"/>
        </w:tabs>
        <w:ind w:left="851" w:hanging="709"/>
        <w:rPr>
          <w:rFonts w:cs="Arial"/>
          <w:sz w:val="22"/>
          <w:szCs w:val="22"/>
        </w:rPr>
      </w:pPr>
      <w:r w:rsidRPr="00F54D35">
        <w:rPr>
          <w:rFonts w:cs="Arial"/>
          <w:sz w:val="22"/>
          <w:szCs w:val="22"/>
        </w:rPr>
        <w:t>Construct a scatterplot.</w:t>
      </w:r>
    </w:p>
    <w:p w14:paraId="4AC3A01E" w14:textId="77777777" w:rsidR="00F54D35" w:rsidRPr="00F54D35" w:rsidRDefault="00F54D35" w:rsidP="00F54D35">
      <w:pPr>
        <w:numPr>
          <w:ilvl w:val="0"/>
          <w:numId w:val="5"/>
        </w:numPr>
        <w:tabs>
          <w:tab w:val="left" w:pos="567"/>
          <w:tab w:val="left" w:pos="851"/>
          <w:tab w:val="left" w:pos="1134"/>
          <w:tab w:val="right" w:pos="8505"/>
        </w:tabs>
        <w:ind w:left="851" w:hanging="709"/>
        <w:rPr>
          <w:rFonts w:cs="Arial"/>
          <w:sz w:val="22"/>
          <w:szCs w:val="22"/>
        </w:rPr>
      </w:pPr>
      <w:r w:rsidRPr="00F54D35">
        <w:rPr>
          <w:rFonts w:cs="Arial"/>
          <w:sz w:val="22"/>
          <w:szCs w:val="22"/>
        </w:rPr>
        <w:t xml:space="preserve">Can you identify any outliers? </w:t>
      </w:r>
    </w:p>
    <w:p w14:paraId="4DE26BED" w14:textId="77777777" w:rsidR="00F54D35" w:rsidRPr="00F54D35" w:rsidRDefault="00F54D35" w:rsidP="00F54D35">
      <w:pPr>
        <w:numPr>
          <w:ilvl w:val="0"/>
          <w:numId w:val="5"/>
        </w:numPr>
        <w:tabs>
          <w:tab w:val="left" w:pos="567"/>
          <w:tab w:val="left" w:pos="851"/>
          <w:tab w:val="left" w:pos="1134"/>
          <w:tab w:val="right" w:pos="8505"/>
        </w:tabs>
        <w:ind w:left="851" w:hanging="709"/>
        <w:rPr>
          <w:rFonts w:cs="Arial"/>
          <w:sz w:val="22"/>
          <w:szCs w:val="22"/>
        </w:rPr>
      </w:pPr>
      <w:r w:rsidRPr="00F54D35">
        <w:rPr>
          <w:rFonts w:cs="Arial"/>
          <w:sz w:val="22"/>
          <w:szCs w:val="22"/>
        </w:rPr>
        <w:t>Does the scatterplot show a pattern? Describe any apparent pattern.</w:t>
      </w:r>
    </w:p>
    <w:p w14:paraId="02533273" w14:textId="77777777" w:rsidR="00F54D35" w:rsidRPr="00F54D35" w:rsidRDefault="00F54D35" w:rsidP="00F54D35">
      <w:pPr>
        <w:numPr>
          <w:ilvl w:val="0"/>
          <w:numId w:val="5"/>
        </w:numPr>
        <w:tabs>
          <w:tab w:val="left" w:pos="567"/>
          <w:tab w:val="left" w:pos="851"/>
          <w:tab w:val="left" w:pos="1134"/>
          <w:tab w:val="right" w:pos="8505"/>
        </w:tabs>
        <w:ind w:left="851" w:hanging="709"/>
        <w:rPr>
          <w:rFonts w:cs="Arial"/>
          <w:sz w:val="22"/>
          <w:szCs w:val="22"/>
        </w:rPr>
      </w:pPr>
      <w:r w:rsidRPr="00F54D35">
        <w:rPr>
          <w:rFonts w:cs="Arial"/>
          <w:sz w:val="22"/>
          <w:szCs w:val="22"/>
        </w:rPr>
        <w:t>Determine the correlation coefficient and the coefficient of determination.</w:t>
      </w:r>
    </w:p>
    <w:p w14:paraId="4CC326F7" w14:textId="77777777" w:rsidR="00F54D35" w:rsidRDefault="00F54D35" w:rsidP="00F54D35">
      <w:pPr>
        <w:numPr>
          <w:ilvl w:val="0"/>
          <w:numId w:val="5"/>
        </w:numPr>
        <w:tabs>
          <w:tab w:val="left" w:pos="567"/>
          <w:tab w:val="left" w:pos="851"/>
          <w:tab w:val="left" w:pos="1134"/>
          <w:tab w:val="right" w:pos="8505"/>
        </w:tabs>
        <w:ind w:left="851" w:hanging="709"/>
        <w:rPr>
          <w:rFonts w:cs="Arial"/>
          <w:sz w:val="22"/>
          <w:szCs w:val="22"/>
        </w:rPr>
      </w:pPr>
      <w:r w:rsidRPr="00F54D35">
        <w:rPr>
          <w:rFonts w:cs="Arial"/>
          <w:sz w:val="22"/>
          <w:szCs w:val="22"/>
        </w:rPr>
        <w:t>Determine the equation for the least-squares line.</w:t>
      </w:r>
    </w:p>
    <w:p w14:paraId="75BAAC9E" w14:textId="77777777" w:rsidR="008D4653" w:rsidRPr="00F54D35" w:rsidRDefault="008D4653" w:rsidP="00F54D35">
      <w:pPr>
        <w:numPr>
          <w:ilvl w:val="0"/>
          <w:numId w:val="5"/>
        </w:numPr>
        <w:tabs>
          <w:tab w:val="left" w:pos="567"/>
          <w:tab w:val="left" w:pos="851"/>
          <w:tab w:val="left" w:pos="1134"/>
          <w:tab w:val="right" w:pos="8505"/>
        </w:tabs>
        <w:ind w:left="851" w:hanging="709"/>
        <w:rPr>
          <w:rFonts w:cs="Arial"/>
          <w:sz w:val="22"/>
          <w:szCs w:val="22"/>
        </w:rPr>
      </w:pPr>
      <w:r>
        <w:rPr>
          <w:rFonts w:cs="Arial"/>
          <w:sz w:val="22"/>
          <w:szCs w:val="22"/>
        </w:rPr>
        <w:t>Construct a residual plot.</w:t>
      </w:r>
    </w:p>
    <w:p w14:paraId="157D26E8" w14:textId="77777777" w:rsidR="00F54D35" w:rsidRDefault="00F54D35" w:rsidP="00F54D35">
      <w:pPr>
        <w:tabs>
          <w:tab w:val="left" w:pos="567"/>
          <w:tab w:val="left" w:pos="851"/>
          <w:tab w:val="left" w:pos="1134"/>
          <w:tab w:val="right" w:pos="8505"/>
        </w:tabs>
        <w:rPr>
          <w:rFonts w:cs="Arial"/>
          <w:sz w:val="22"/>
          <w:szCs w:val="22"/>
        </w:rPr>
      </w:pPr>
    </w:p>
    <w:p w14:paraId="7D4A4F58" w14:textId="77777777" w:rsidR="008F32AD" w:rsidRPr="00F54D35" w:rsidRDefault="008F32AD" w:rsidP="00F54D35">
      <w:pPr>
        <w:tabs>
          <w:tab w:val="left" w:pos="567"/>
          <w:tab w:val="left" w:pos="851"/>
          <w:tab w:val="left" w:pos="1134"/>
          <w:tab w:val="right" w:pos="8505"/>
        </w:tabs>
        <w:rPr>
          <w:rFonts w:cs="Arial"/>
          <w:sz w:val="22"/>
          <w:szCs w:val="22"/>
        </w:rPr>
      </w:pPr>
    </w:p>
    <w:p w14:paraId="26D2E499" w14:textId="77777777" w:rsidR="00F54D35" w:rsidRPr="00F54D35" w:rsidRDefault="00F54D35" w:rsidP="00F54D35">
      <w:pPr>
        <w:tabs>
          <w:tab w:val="left" w:pos="567"/>
          <w:tab w:val="left" w:pos="851"/>
          <w:tab w:val="left" w:pos="1134"/>
          <w:tab w:val="right" w:pos="8505"/>
        </w:tabs>
        <w:rPr>
          <w:rFonts w:cs="Arial"/>
          <w:b/>
          <w:sz w:val="22"/>
          <w:szCs w:val="22"/>
        </w:rPr>
      </w:pPr>
      <w:r w:rsidRPr="00F54D35">
        <w:rPr>
          <w:rFonts w:cs="Arial"/>
          <w:b/>
          <w:sz w:val="22"/>
          <w:szCs w:val="22"/>
        </w:rPr>
        <w:t>Activity 6: Interpret results</w:t>
      </w:r>
    </w:p>
    <w:p w14:paraId="03987E5A" w14:textId="77777777" w:rsidR="00F54D35" w:rsidRDefault="00F54D35" w:rsidP="00F54D35">
      <w:pPr>
        <w:numPr>
          <w:ilvl w:val="0"/>
          <w:numId w:val="5"/>
        </w:numPr>
        <w:tabs>
          <w:tab w:val="left" w:pos="567"/>
          <w:tab w:val="left" w:pos="1134"/>
          <w:tab w:val="right" w:pos="8505"/>
        </w:tabs>
        <w:ind w:left="567" w:hanging="425"/>
        <w:rPr>
          <w:rFonts w:cs="Arial"/>
          <w:sz w:val="22"/>
          <w:szCs w:val="22"/>
        </w:rPr>
      </w:pPr>
      <w:r w:rsidRPr="00F54D35">
        <w:rPr>
          <w:rFonts w:cs="Arial"/>
          <w:sz w:val="22"/>
          <w:szCs w:val="22"/>
        </w:rPr>
        <w:t>What type of relationship exists between the variables?</w:t>
      </w:r>
    </w:p>
    <w:p w14:paraId="0C340217" w14:textId="77777777" w:rsidR="00F54D35" w:rsidRDefault="00F54D35" w:rsidP="00F54D35">
      <w:pPr>
        <w:numPr>
          <w:ilvl w:val="0"/>
          <w:numId w:val="5"/>
        </w:numPr>
        <w:tabs>
          <w:tab w:val="left" w:pos="567"/>
          <w:tab w:val="left" w:pos="1134"/>
          <w:tab w:val="right" w:pos="8505"/>
        </w:tabs>
        <w:ind w:left="567" w:hanging="425"/>
        <w:rPr>
          <w:rFonts w:cs="Arial"/>
          <w:sz w:val="22"/>
          <w:szCs w:val="22"/>
        </w:rPr>
      </w:pPr>
      <w:r w:rsidRPr="00F54D35">
        <w:rPr>
          <w:rFonts w:cs="Arial"/>
          <w:sz w:val="22"/>
          <w:szCs w:val="22"/>
        </w:rPr>
        <w:t>Is a linear model appropriate? How do you know?</w:t>
      </w:r>
    </w:p>
    <w:p w14:paraId="4240D318" w14:textId="77777777" w:rsidR="00F54D35" w:rsidRPr="00F54D35" w:rsidRDefault="00F54D35" w:rsidP="00F54D35">
      <w:pPr>
        <w:numPr>
          <w:ilvl w:val="0"/>
          <w:numId w:val="5"/>
        </w:numPr>
        <w:tabs>
          <w:tab w:val="left" w:pos="567"/>
          <w:tab w:val="left" w:pos="1134"/>
          <w:tab w:val="right" w:pos="8505"/>
        </w:tabs>
        <w:ind w:left="567" w:hanging="425"/>
        <w:rPr>
          <w:rFonts w:cs="Arial"/>
          <w:sz w:val="22"/>
          <w:szCs w:val="22"/>
        </w:rPr>
      </w:pPr>
      <w:r>
        <w:rPr>
          <w:rFonts w:cs="Arial"/>
          <w:sz w:val="22"/>
          <w:szCs w:val="22"/>
        </w:rPr>
        <w:t xml:space="preserve">What does </w:t>
      </w:r>
      <w:r w:rsidR="008F32AD">
        <w:rPr>
          <w:rFonts w:cs="Arial"/>
          <w:sz w:val="22"/>
          <w:szCs w:val="22"/>
        </w:rPr>
        <w:t xml:space="preserve">the </w:t>
      </w:r>
      <w:r>
        <w:rPr>
          <w:rFonts w:cs="Arial"/>
          <w:sz w:val="22"/>
          <w:szCs w:val="22"/>
        </w:rPr>
        <w:t>correlation coefficient infer?</w:t>
      </w:r>
    </w:p>
    <w:p w14:paraId="4BEF1609" w14:textId="77777777" w:rsidR="00F54D35" w:rsidRPr="00F54D35" w:rsidRDefault="00F54D35" w:rsidP="00F54D35">
      <w:pPr>
        <w:numPr>
          <w:ilvl w:val="0"/>
          <w:numId w:val="5"/>
        </w:numPr>
        <w:tabs>
          <w:tab w:val="left" w:pos="567"/>
          <w:tab w:val="left" w:pos="1134"/>
          <w:tab w:val="right" w:pos="8505"/>
        </w:tabs>
        <w:ind w:left="567" w:hanging="425"/>
        <w:rPr>
          <w:rFonts w:cs="Arial"/>
          <w:sz w:val="22"/>
          <w:szCs w:val="22"/>
        </w:rPr>
      </w:pPr>
      <w:r w:rsidRPr="00F54D35">
        <w:rPr>
          <w:rFonts w:cs="Arial"/>
          <w:sz w:val="22"/>
          <w:szCs w:val="22"/>
        </w:rPr>
        <w:t>How much variation in the response variable is explained by the explanatory variable?</w:t>
      </w:r>
    </w:p>
    <w:p w14:paraId="2E2D3AB3" w14:textId="77777777" w:rsidR="00F54D35" w:rsidRPr="00F54D35" w:rsidRDefault="00F54D35" w:rsidP="00F54D35">
      <w:pPr>
        <w:numPr>
          <w:ilvl w:val="0"/>
          <w:numId w:val="5"/>
        </w:numPr>
        <w:tabs>
          <w:tab w:val="left" w:pos="567"/>
          <w:tab w:val="left" w:pos="1134"/>
          <w:tab w:val="right" w:pos="8505"/>
        </w:tabs>
        <w:ind w:left="567" w:hanging="425"/>
        <w:rPr>
          <w:rFonts w:cs="Arial"/>
          <w:sz w:val="22"/>
          <w:szCs w:val="22"/>
        </w:rPr>
      </w:pPr>
      <w:r w:rsidRPr="00F54D35">
        <w:rPr>
          <w:rFonts w:cs="Arial"/>
          <w:sz w:val="22"/>
          <w:szCs w:val="22"/>
        </w:rPr>
        <w:t>What other factors may have influenced your results?</w:t>
      </w:r>
    </w:p>
    <w:p w14:paraId="1831C04B" w14:textId="77777777" w:rsidR="00F54D35" w:rsidRDefault="00F54D35" w:rsidP="00F54D35">
      <w:pPr>
        <w:numPr>
          <w:ilvl w:val="0"/>
          <w:numId w:val="5"/>
        </w:numPr>
        <w:tabs>
          <w:tab w:val="left" w:pos="567"/>
          <w:tab w:val="left" w:pos="1134"/>
          <w:tab w:val="right" w:pos="8505"/>
        </w:tabs>
        <w:ind w:left="567" w:hanging="425"/>
        <w:rPr>
          <w:rFonts w:cs="Arial"/>
          <w:sz w:val="22"/>
          <w:szCs w:val="22"/>
        </w:rPr>
      </w:pPr>
      <w:r w:rsidRPr="00F54D35">
        <w:rPr>
          <w:rFonts w:cs="Arial"/>
          <w:sz w:val="22"/>
          <w:szCs w:val="22"/>
        </w:rPr>
        <w:t>What does the gradient of the regression line infer?</w:t>
      </w:r>
    </w:p>
    <w:p w14:paraId="47AAB9DD" w14:textId="77777777" w:rsidR="008F32AD" w:rsidRPr="00F54D35" w:rsidRDefault="008F32AD" w:rsidP="00F54D35">
      <w:pPr>
        <w:numPr>
          <w:ilvl w:val="0"/>
          <w:numId w:val="5"/>
        </w:numPr>
        <w:tabs>
          <w:tab w:val="left" w:pos="567"/>
          <w:tab w:val="left" w:pos="1134"/>
          <w:tab w:val="right" w:pos="8505"/>
        </w:tabs>
        <w:ind w:left="567" w:hanging="425"/>
        <w:rPr>
          <w:rFonts w:cs="Arial"/>
          <w:sz w:val="22"/>
          <w:szCs w:val="22"/>
        </w:rPr>
      </w:pPr>
      <w:r>
        <w:rPr>
          <w:rFonts w:cs="Arial"/>
          <w:sz w:val="22"/>
          <w:szCs w:val="22"/>
        </w:rPr>
        <w:t>What does the vertical intercept of the regression line infer?</w:t>
      </w:r>
    </w:p>
    <w:p w14:paraId="7BA92B19" w14:textId="77777777" w:rsidR="00F54D35" w:rsidRPr="00F54D35" w:rsidRDefault="00F54D35" w:rsidP="00F54D35">
      <w:pPr>
        <w:numPr>
          <w:ilvl w:val="0"/>
          <w:numId w:val="5"/>
        </w:numPr>
        <w:tabs>
          <w:tab w:val="left" w:pos="567"/>
          <w:tab w:val="left" w:pos="1134"/>
          <w:tab w:val="right" w:pos="8505"/>
        </w:tabs>
        <w:ind w:left="567" w:hanging="425"/>
        <w:rPr>
          <w:rFonts w:cs="Arial"/>
          <w:sz w:val="22"/>
          <w:szCs w:val="22"/>
        </w:rPr>
      </w:pPr>
      <w:r w:rsidRPr="00F54D35">
        <w:rPr>
          <w:rFonts w:cs="Arial"/>
          <w:sz w:val="22"/>
          <w:szCs w:val="22"/>
        </w:rPr>
        <w:t>Is the regr</w:t>
      </w:r>
      <w:r w:rsidR="008F32AD">
        <w:rPr>
          <w:rFonts w:cs="Arial"/>
          <w:sz w:val="22"/>
          <w:szCs w:val="22"/>
        </w:rPr>
        <w:t>ession line reliable for</w:t>
      </w:r>
      <w:r w:rsidRPr="00F54D35">
        <w:rPr>
          <w:rFonts w:cs="Arial"/>
          <w:sz w:val="22"/>
          <w:szCs w:val="22"/>
        </w:rPr>
        <w:t xml:space="preserve"> predictions?</w:t>
      </w:r>
    </w:p>
    <w:p w14:paraId="23E759CA" w14:textId="77777777" w:rsidR="00F54D35" w:rsidRPr="00F54D35" w:rsidRDefault="00F54D35" w:rsidP="00F54D35">
      <w:pPr>
        <w:numPr>
          <w:ilvl w:val="0"/>
          <w:numId w:val="5"/>
        </w:numPr>
        <w:tabs>
          <w:tab w:val="left" w:pos="567"/>
          <w:tab w:val="left" w:pos="1134"/>
          <w:tab w:val="right" w:pos="8505"/>
        </w:tabs>
        <w:ind w:left="567" w:hanging="425"/>
        <w:rPr>
          <w:rFonts w:cs="Arial"/>
          <w:sz w:val="22"/>
          <w:szCs w:val="22"/>
        </w:rPr>
      </w:pPr>
      <w:r w:rsidRPr="00F54D35">
        <w:rPr>
          <w:rFonts w:cs="Arial"/>
          <w:sz w:val="22"/>
          <w:szCs w:val="22"/>
        </w:rPr>
        <w:t>How do your results answer the original question posed in Activity 2?</w:t>
      </w:r>
    </w:p>
    <w:p w14:paraId="7D6C7006" w14:textId="77777777" w:rsidR="00F54D35" w:rsidRPr="00F54D35" w:rsidRDefault="00F54D35" w:rsidP="00F54D35">
      <w:pPr>
        <w:numPr>
          <w:ilvl w:val="0"/>
          <w:numId w:val="5"/>
        </w:numPr>
        <w:tabs>
          <w:tab w:val="left" w:pos="567"/>
          <w:tab w:val="left" w:pos="1134"/>
          <w:tab w:val="right" w:pos="8505"/>
        </w:tabs>
        <w:ind w:left="567" w:hanging="425"/>
        <w:rPr>
          <w:rFonts w:cs="Arial"/>
          <w:sz w:val="22"/>
          <w:szCs w:val="22"/>
        </w:rPr>
      </w:pPr>
      <w:r w:rsidRPr="00F54D35">
        <w:rPr>
          <w:rFonts w:cs="Arial"/>
          <w:sz w:val="22"/>
          <w:szCs w:val="22"/>
        </w:rPr>
        <w:t>Are there further questions to answer as a result of your findings?</w:t>
      </w:r>
    </w:p>
    <w:p w14:paraId="4412879F" w14:textId="77777777" w:rsidR="008F32AD" w:rsidRDefault="00F54D35" w:rsidP="00F54D35">
      <w:pPr>
        <w:tabs>
          <w:tab w:val="left" w:pos="567"/>
          <w:tab w:val="left" w:pos="992"/>
          <w:tab w:val="left" w:pos="1134"/>
          <w:tab w:val="right" w:pos="8505"/>
        </w:tabs>
        <w:rPr>
          <w:rFonts w:cs="Arial"/>
          <w:sz w:val="22"/>
          <w:szCs w:val="22"/>
        </w:rPr>
      </w:pPr>
      <w:r w:rsidRPr="00F54D35">
        <w:rPr>
          <w:rFonts w:cs="Arial"/>
          <w:sz w:val="22"/>
          <w:szCs w:val="22"/>
        </w:rPr>
        <w:tab/>
      </w:r>
      <w:r w:rsidRPr="00F54D35">
        <w:rPr>
          <w:rFonts w:cs="Arial"/>
          <w:sz w:val="22"/>
          <w:szCs w:val="22"/>
        </w:rPr>
        <w:tab/>
      </w:r>
      <w:r w:rsidRPr="00F54D35">
        <w:rPr>
          <w:rFonts w:cs="Arial"/>
          <w:sz w:val="22"/>
          <w:szCs w:val="22"/>
        </w:rPr>
        <w:tab/>
      </w:r>
    </w:p>
    <w:p w14:paraId="15E9B8E7" w14:textId="77777777" w:rsidR="00F54D35" w:rsidRPr="00F54D35" w:rsidRDefault="00F54D35" w:rsidP="00F54D35">
      <w:pPr>
        <w:tabs>
          <w:tab w:val="left" w:pos="567"/>
          <w:tab w:val="left" w:pos="992"/>
          <w:tab w:val="left" w:pos="1134"/>
          <w:tab w:val="right" w:pos="8505"/>
        </w:tabs>
        <w:rPr>
          <w:rFonts w:cs="Arial"/>
          <w:sz w:val="22"/>
          <w:szCs w:val="22"/>
        </w:rPr>
      </w:pPr>
      <w:r w:rsidRPr="00F54D35">
        <w:rPr>
          <w:rFonts w:cs="Arial"/>
          <w:sz w:val="22"/>
          <w:szCs w:val="22"/>
        </w:rPr>
        <w:tab/>
      </w:r>
    </w:p>
    <w:p w14:paraId="42673D1A" w14:textId="77777777" w:rsidR="00F54D35" w:rsidRPr="00F54D35" w:rsidRDefault="00F54D35" w:rsidP="00F54D35">
      <w:pPr>
        <w:tabs>
          <w:tab w:val="left" w:pos="567"/>
          <w:tab w:val="left" w:pos="851"/>
          <w:tab w:val="left" w:pos="1134"/>
          <w:tab w:val="right" w:pos="8505"/>
        </w:tabs>
        <w:rPr>
          <w:rFonts w:cs="Arial"/>
          <w:b/>
          <w:sz w:val="22"/>
          <w:szCs w:val="22"/>
        </w:rPr>
      </w:pPr>
      <w:r w:rsidRPr="00F54D35">
        <w:rPr>
          <w:rFonts w:cs="Arial"/>
          <w:b/>
          <w:sz w:val="22"/>
          <w:szCs w:val="22"/>
        </w:rPr>
        <w:t>Activity 7: Communicate findings</w:t>
      </w:r>
    </w:p>
    <w:p w14:paraId="0D9FD75B" w14:textId="77777777" w:rsidR="00774DB1" w:rsidRDefault="00F54D35" w:rsidP="00F54D35">
      <w:pPr>
        <w:tabs>
          <w:tab w:val="left" w:pos="567"/>
          <w:tab w:val="left" w:pos="992"/>
          <w:tab w:val="left" w:pos="1134"/>
          <w:tab w:val="right" w:pos="8505"/>
        </w:tabs>
        <w:rPr>
          <w:rFonts w:cs="Arial"/>
          <w:i/>
          <w:sz w:val="22"/>
          <w:szCs w:val="22"/>
        </w:rPr>
      </w:pPr>
      <w:r w:rsidRPr="00F54D35">
        <w:rPr>
          <w:rFonts w:cs="Arial"/>
          <w:sz w:val="22"/>
          <w:szCs w:val="22"/>
        </w:rPr>
        <w:t xml:space="preserve">Present your findings </w:t>
      </w:r>
      <w:r w:rsidR="008F32AD">
        <w:rPr>
          <w:rFonts w:cs="Arial"/>
          <w:sz w:val="22"/>
          <w:szCs w:val="22"/>
        </w:rPr>
        <w:t>as a report</w:t>
      </w:r>
      <w:r w:rsidR="00774DB1">
        <w:rPr>
          <w:rFonts w:cs="Arial"/>
          <w:sz w:val="22"/>
          <w:szCs w:val="22"/>
        </w:rPr>
        <w:t>, (can be emailed),</w:t>
      </w:r>
      <w:r w:rsidR="008F32AD">
        <w:rPr>
          <w:rFonts w:cs="Arial"/>
          <w:sz w:val="22"/>
          <w:szCs w:val="22"/>
        </w:rPr>
        <w:t xml:space="preserve"> or poster</w:t>
      </w:r>
      <w:r w:rsidRPr="00F54D35">
        <w:rPr>
          <w:rFonts w:cs="Arial"/>
          <w:sz w:val="22"/>
          <w:szCs w:val="22"/>
        </w:rPr>
        <w:t xml:space="preserve"> in a </w:t>
      </w:r>
      <w:r w:rsidRPr="00F54D35">
        <w:rPr>
          <w:rFonts w:cs="Arial"/>
          <w:i/>
          <w:sz w:val="22"/>
          <w:szCs w:val="22"/>
        </w:rPr>
        <w:t>systematic and concise manner.</w:t>
      </w:r>
      <w:r w:rsidRPr="00F54D35">
        <w:rPr>
          <w:rFonts w:cs="Arial"/>
          <w:i/>
          <w:sz w:val="22"/>
          <w:szCs w:val="22"/>
        </w:rPr>
        <w:tab/>
      </w:r>
    </w:p>
    <w:p w14:paraId="4815676B" w14:textId="77777777" w:rsidR="00F54D35" w:rsidRPr="00F54D35" w:rsidRDefault="00774DB1" w:rsidP="00F54D35">
      <w:pPr>
        <w:tabs>
          <w:tab w:val="left" w:pos="567"/>
          <w:tab w:val="left" w:pos="992"/>
          <w:tab w:val="left" w:pos="1134"/>
          <w:tab w:val="right" w:pos="8505"/>
        </w:tabs>
        <w:rPr>
          <w:rFonts w:cs="Arial"/>
          <w:sz w:val="22"/>
          <w:szCs w:val="22"/>
        </w:rPr>
      </w:pPr>
      <w:r>
        <w:rPr>
          <w:rFonts w:cs="Arial"/>
          <w:i/>
          <w:sz w:val="22"/>
          <w:szCs w:val="22"/>
        </w:rPr>
        <w:tab/>
      </w:r>
      <w:r>
        <w:rPr>
          <w:rFonts w:cs="Arial"/>
          <w:i/>
          <w:sz w:val="22"/>
          <w:szCs w:val="22"/>
        </w:rPr>
        <w:tab/>
      </w:r>
      <w:r>
        <w:rPr>
          <w:rFonts w:cs="Arial"/>
          <w:i/>
          <w:sz w:val="22"/>
          <w:szCs w:val="22"/>
        </w:rPr>
        <w:tab/>
      </w:r>
      <w:r>
        <w:rPr>
          <w:rFonts w:cs="Arial"/>
          <w:i/>
          <w:sz w:val="22"/>
          <w:szCs w:val="22"/>
        </w:rPr>
        <w:tab/>
      </w:r>
      <w:r>
        <w:rPr>
          <w:rFonts w:cs="Arial"/>
          <w:i/>
          <w:sz w:val="22"/>
          <w:szCs w:val="22"/>
        </w:rPr>
        <w:tab/>
      </w:r>
      <w:r w:rsidR="00F54D35" w:rsidRPr="00F54D35">
        <w:rPr>
          <w:rFonts w:cs="Arial"/>
          <w:sz w:val="22"/>
          <w:szCs w:val="22"/>
        </w:rPr>
        <w:t>[Glossary]</w:t>
      </w:r>
    </w:p>
    <w:p w14:paraId="782D57E6" w14:textId="77777777" w:rsidR="00F54D35" w:rsidRPr="00F54D35" w:rsidRDefault="00F54D35" w:rsidP="00F54D35">
      <w:pPr>
        <w:tabs>
          <w:tab w:val="left" w:pos="567"/>
          <w:tab w:val="left" w:pos="992"/>
          <w:tab w:val="left" w:pos="1134"/>
          <w:tab w:val="right" w:pos="8505"/>
        </w:tabs>
        <w:rPr>
          <w:rFonts w:cs="Arial"/>
          <w:b/>
          <w:sz w:val="22"/>
          <w:szCs w:val="22"/>
        </w:rPr>
      </w:pPr>
    </w:p>
    <w:p w14:paraId="7E91FF32" w14:textId="77777777" w:rsidR="00F54D35" w:rsidRPr="00AE0B37" w:rsidRDefault="00F54D35" w:rsidP="00F54D35">
      <w:pPr>
        <w:tabs>
          <w:tab w:val="left" w:pos="567"/>
          <w:tab w:val="left" w:pos="992"/>
          <w:tab w:val="left" w:pos="1134"/>
          <w:tab w:val="right" w:pos="8505"/>
        </w:tabs>
        <w:rPr>
          <w:rFonts w:cs="Arial"/>
          <w:b/>
        </w:rPr>
      </w:pPr>
    </w:p>
    <w:p w14:paraId="41F8300D" w14:textId="77777777" w:rsidR="00F54D35" w:rsidRDefault="00F54D35" w:rsidP="00F54D35">
      <w:pPr>
        <w:tabs>
          <w:tab w:val="left" w:pos="567"/>
          <w:tab w:val="left" w:pos="992"/>
          <w:tab w:val="left" w:pos="1134"/>
          <w:tab w:val="right" w:pos="8505"/>
        </w:tabs>
        <w:spacing w:line="276" w:lineRule="auto"/>
        <w:rPr>
          <w:rFonts w:cs="Arial"/>
          <w:b/>
        </w:rPr>
      </w:pPr>
    </w:p>
    <w:p w14:paraId="69584B8C" w14:textId="77777777" w:rsidR="00B131C0" w:rsidRDefault="00F54D35" w:rsidP="00774DB1">
      <w:pPr>
        <w:tabs>
          <w:tab w:val="left" w:pos="567"/>
          <w:tab w:val="left" w:pos="992"/>
          <w:tab w:val="left" w:pos="1134"/>
          <w:tab w:val="right" w:pos="8505"/>
        </w:tabs>
        <w:spacing w:line="276" w:lineRule="auto"/>
        <w:rPr>
          <w:rFonts w:cs="Arial"/>
          <w:b/>
        </w:rPr>
      </w:pPr>
      <w:r>
        <w:rPr>
          <w:rFonts w:cs="Arial"/>
          <w:b/>
        </w:rPr>
        <w:br w:type="page"/>
      </w:r>
      <w:r w:rsidR="00B131C0">
        <w:rPr>
          <w:rFonts w:cs="Arial"/>
          <w:b/>
        </w:rPr>
        <w:lastRenderedPageBreak/>
        <w:t>YOUR TASK</w:t>
      </w:r>
    </w:p>
    <w:p w14:paraId="7B57181E" w14:textId="77777777" w:rsidR="00B131C0" w:rsidRDefault="00B131C0" w:rsidP="00774DB1">
      <w:pPr>
        <w:tabs>
          <w:tab w:val="left" w:pos="567"/>
          <w:tab w:val="left" w:pos="992"/>
          <w:tab w:val="left" w:pos="1134"/>
          <w:tab w:val="right" w:pos="8505"/>
        </w:tabs>
        <w:spacing w:line="276" w:lineRule="auto"/>
        <w:rPr>
          <w:rFonts w:cs="Arial"/>
          <w:b/>
        </w:rPr>
      </w:pPr>
    </w:p>
    <w:p w14:paraId="57452411" w14:textId="77777777" w:rsidR="000247FF" w:rsidRPr="006768FE" w:rsidRDefault="000247FF" w:rsidP="00774DB1">
      <w:pPr>
        <w:tabs>
          <w:tab w:val="left" w:pos="567"/>
          <w:tab w:val="left" w:pos="992"/>
          <w:tab w:val="left" w:pos="1134"/>
          <w:tab w:val="right" w:pos="8505"/>
        </w:tabs>
        <w:spacing w:line="276" w:lineRule="auto"/>
        <w:rPr>
          <w:rFonts w:cs="Arial"/>
          <w:sz w:val="22"/>
          <w:szCs w:val="22"/>
        </w:rPr>
      </w:pPr>
      <w:r w:rsidRPr="006768FE">
        <w:rPr>
          <w:rFonts w:cs="Arial"/>
          <w:sz w:val="22"/>
          <w:szCs w:val="22"/>
        </w:rPr>
        <w:t>You are required to demonstrate</w:t>
      </w:r>
      <w:r w:rsidR="008F32AD" w:rsidRPr="006768FE">
        <w:rPr>
          <w:rFonts w:cs="Arial"/>
          <w:sz w:val="22"/>
          <w:szCs w:val="22"/>
        </w:rPr>
        <w:t xml:space="preserve"> the</w:t>
      </w:r>
      <w:r w:rsidRPr="006768FE">
        <w:rPr>
          <w:rFonts w:cs="Arial"/>
          <w:sz w:val="22"/>
          <w:szCs w:val="22"/>
        </w:rPr>
        <w:t xml:space="preserve"> Statistical Investigation Process</w:t>
      </w:r>
      <w:r w:rsidR="00B131C0" w:rsidRPr="006768FE">
        <w:rPr>
          <w:rFonts w:cs="Arial"/>
          <w:sz w:val="22"/>
          <w:szCs w:val="22"/>
        </w:rPr>
        <w:t xml:space="preserve"> </w:t>
      </w:r>
      <w:r w:rsidR="00982BF0" w:rsidRPr="006768FE">
        <w:rPr>
          <w:rFonts w:cs="Arial"/>
          <w:sz w:val="22"/>
          <w:szCs w:val="22"/>
        </w:rPr>
        <w:t xml:space="preserve">for bivariate data </w:t>
      </w:r>
      <w:r w:rsidR="00B131C0" w:rsidRPr="006768FE">
        <w:rPr>
          <w:rFonts w:cs="Arial"/>
          <w:sz w:val="22"/>
          <w:szCs w:val="22"/>
        </w:rPr>
        <w:t>by using the data source below.</w:t>
      </w:r>
    </w:p>
    <w:p w14:paraId="1285930B" w14:textId="77777777" w:rsidR="000247FF" w:rsidRPr="006768FE" w:rsidRDefault="000247FF" w:rsidP="000247FF">
      <w:pPr>
        <w:tabs>
          <w:tab w:val="left" w:pos="567"/>
          <w:tab w:val="left" w:pos="992"/>
          <w:tab w:val="left" w:pos="1134"/>
          <w:tab w:val="right" w:pos="8505"/>
        </w:tabs>
        <w:spacing w:line="276" w:lineRule="auto"/>
        <w:rPr>
          <w:rFonts w:cs="Arial"/>
          <w:b/>
          <w:sz w:val="22"/>
          <w:szCs w:val="22"/>
        </w:rPr>
      </w:pPr>
    </w:p>
    <w:p w14:paraId="2966D1EF" w14:textId="77777777" w:rsidR="000247FF" w:rsidRDefault="000247FF" w:rsidP="000247FF">
      <w:pPr>
        <w:tabs>
          <w:tab w:val="left" w:pos="567"/>
          <w:tab w:val="left" w:pos="992"/>
          <w:tab w:val="left" w:pos="1134"/>
          <w:tab w:val="right" w:pos="8505"/>
        </w:tabs>
        <w:spacing w:line="276" w:lineRule="auto"/>
        <w:rPr>
          <w:rStyle w:val="Hyperlink"/>
          <w:rFonts w:ascii="Calibri" w:hAnsi="Calibri" w:cs="Calibri"/>
          <w:bdr w:val="none" w:sz="0" w:space="0" w:color="auto" w:frame="1"/>
          <w:shd w:val="clear" w:color="auto" w:fill="FFFFFF"/>
        </w:rPr>
      </w:pPr>
      <w:r>
        <w:rPr>
          <w:rFonts w:ascii="Calibri" w:hAnsi="Calibri" w:cs="Arial"/>
          <w:noProof/>
          <w:sz w:val="22"/>
          <w:szCs w:val="22"/>
          <w:lang w:eastAsia="en-AU"/>
        </w:rPr>
        <w:t xml:space="preserve">Data will be sourced from the following website </w:t>
      </w:r>
      <w:r>
        <w:rPr>
          <w:rFonts w:ascii="Calibri" w:hAnsi="Calibri" w:cs="Arial"/>
          <w:noProof/>
          <w:sz w:val="22"/>
          <w:szCs w:val="22"/>
          <w:lang w:eastAsia="en-AU"/>
        </w:rPr>
        <w:tab/>
      </w:r>
      <w:hyperlink r:id="rId5" w:tgtFrame="_blank" w:history="1">
        <w:r>
          <w:rPr>
            <w:rStyle w:val="Hyperlink"/>
            <w:rFonts w:ascii="Calibri" w:hAnsi="Calibri" w:cs="Calibri"/>
            <w:bdr w:val="none" w:sz="0" w:space="0" w:color="auto" w:frame="1"/>
            <w:shd w:val="clear" w:color="auto" w:fill="FFFFFF"/>
          </w:rPr>
          <w:t>https://new.censusatschool.org.nz/explore/</w:t>
        </w:r>
      </w:hyperlink>
    </w:p>
    <w:p w14:paraId="6890757E" w14:textId="77777777" w:rsidR="000247FF" w:rsidRDefault="000247FF" w:rsidP="000247FF">
      <w:pPr>
        <w:rPr>
          <w:rStyle w:val="Hyperlink"/>
          <w:rFonts w:ascii="Calibri" w:hAnsi="Calibri" w:cs="Calibri"/>
          <w:bdr w:val="none" w:sz="0" w:space="0" w:color="auto" w:frame="1"/>
          <w:shd w:val="clear" w:color="auto" w:fill="FFFFFF"/>
        </w:rPr>
      </w:pPr>
    </w:p>
    <w:p w14:paraId="08F86168" w14:textId="77777777" w:rsidR="000247FF" w:rsidRDefault="000247FF" w:rsidP="000247FF">
      <w:pPr>
        <w:pStyle w:val="ListParagraph"/>
        <w:numPr>
          <w:ilvl w:val="0"/>
          <w:numId w:val="9"/>
        </w:numPr>
        <w:rPr>
          <w:rFonts w:ascii="Calibri" w:hAnsi="Calibri" w:cs="Arial"/>
          <w:noProof/>
          <w:sz w:val="22"/>
          <w:szCs w:val="22"/>
          <w:lang w:eastAsia="en-AU"/>
        </w:rPr>
      </w:pPr>
      <w:r>
        <w:rPr>
          <w:rFonts w:ascii="Calibri" w:hAnsi="Calibri" w:cs="Arial"/>
          <w:noProof/>
          <w:sz w:val="22"/>
          <w:szCs w:val="22"/>
          <w:lang w:eastAsia="en-AU"/>
        </w:rPr>
        <w:t>Use CHROME as Excel may not work on Safari</w:t>
      </w:r>
    </w:p>
    <w:p w14:paraId="3BBD8535" w14:textId="77777777" w:rsidR="000247FF" w:rsidRPr="00643E9F" w:rsidRDefault="000247FF" w:rsidP="000247FF">
      <w:pPr>
        <w:pStyle w:val="ListParagraph"/>
        <w:ind w:left="1440"/>
        <w:rPr>
          <w:rFonts w:ascii="Calibri" w:hAnsi="Calibri" w:cs="Arial"/>
          <w:noProof/>
          <w:sz w:val="22"/>
          <w:szCs w:val="22"/>
          <w:lang w:eastAsia="en-AU"/>
        </w:rPr>
      </w:pPr>
    </w:p>
    <w:p w14:paraId="70AC2575" w14:textId="77777777" w:rsidR="001752FA" w:rsidRPr="00774DB1" w:rsidRDefault="00774DB1" w:rsidP="00774DB1">
      <w:pPr>
        <w:spacing w:after="120"/>
        <w:ind w:left="360"/>
        <w:rPr>
          <w:rFonts w:cstheme="minorHAnsi"/>
          <w:sz w:val="22"/>
          <w:szCs w:val="22"/>
        </w:rPr>
      </w:pPr>
      <w:r w:rsidRPr="00F62900">
        <w:rPr>
          <w:rFonts w:cstheme="minorHAnsi"/>
          <w:sz w:val="22"/>
          <w:szCs w:val="22"/>
        </w:rPr>
        <w:sym w:font="Wingdings" w:char="F0E0"/>
      </w:r>
      <w:r>
        <w:rPr>
          <w:rFonts w:cstheme="minorHAnsi"/>
          <w:sz w:val="22"/>
          <w:szCs w:val="22"/>
        </w:rPr>
        <w:t xml:space="preserve">   </w:t>
      </w:r>
      <w:r w:rsidR="001752FA" w:rsidRPr="00774DB1">
        <w:rPr>
          <w:rFonts w:cstheme="minorHAnsi"/>
          <w:sz w:val="22"/>
          <w:szCs w:val="22"/>
        </w:rPr>
        <w:t>Download or explore a sample (orange button)</w:t>
      </w:r>
    </w:p>
    <w:p w14:paraId="1725E63A" w14:textId="77777777" w:rsidR="001752FA" w:rsidRPr="00774DB1" w:rsidRDefault="00774DB1" w:rsidP="00774DB1">
      <w:pPr>
        <w:spacing w:after="120"/>
        <w:ind w:left="360"/>
        <w:rPr>
          <w:rFonts w:cstheme="minorHAnsi"/>
          <w:sz w:val="22"/>
          <w:szCs w:val="22"/>
        </w:rPr>
      </w:pPr>
      <w:r w:rsidRPr="00F62900">
        <w:rPr>
          <w:rFonts w:cstheme="minorHAnsi"/>
          <w:sz w:val="22"/>
          <w:szCs w:val="22"/>
        </w:rPr>
        <w:sym w:font="Wingdings" w:char="F0E0"/>
      </w:r>
      <w:r>
        <w:rPr>
          <w:rFonts w:cstheme="minorHAnsi"/>
          <w:sz w:val="22"/>
          <w:szCs w:val="22"/>
        </w:rPr>
        <w:t xml:space="preserve">   </w:t>
      </w:r>
      <w:r w:rsidR="001752FA" w:rsidRPr="00774DB1">
        <w:rPr>
          <w:rFonts w:cstheme="minorHAnsi"/>
          <w:sz w:val="22"/>
          <w:szCs w:val="22"/>
        </w:rPr>
        <w:t>Read and tick the box for I agree.</w:t>
      </w:r>
    </w:p>
    <w:p w14:paraId="23FE0821" w14:textId="77777777" w:rsidR="00774DB1" w:rsidRDefault="00774DB1" w:rsidP="00774DB1">
      <w:pPr>
        <w:spacing w:after="120"/>
        <w:ind w:left="360"/>
        <w:rPr>
          <w:rFonts w:cstheme="minorHAnsi"/>
          <w:sz w:val="22"/>
          <w:szCs w:val="22"/>
        </w:rPr>
      </w:pPr>
      <w:r w:rsidRPr="00F62900">
        <w:rPr>
          <w:rFonts w:cstheme="minorHAnsi"/>
          <w:sz w:val="22"/>
          <w:szCs w:val="22"/>
        </w:rPr>
        <w:sym w:font="Wingdings" w:char="F0E0"/>
      </w:r>
      <w:r>
        <w:rPr>
          <w:rFonts w:cstheme="minorHAnsi"/>
          <w:sz w:val="22"/>
          <w:szCs w:val="22"/>
        </w:rPr>
        <w:t xml:space="preserve">   Complete criteria</w:t>
      </w:r>
    </w:p>
    <w:p w14:paraId="638A9149" w14:textId="77777777" w:rsidR="001752FA" w:rsidRPr="00774DB1" w:rsidRDefault="00774DB1" w:rsidP="00774DB1">
      <w:pPr>
        <w:ind w:left="360"/>
        <w:rPr>
          <w:rFonts w:cstheme="minorHAnsi"/>
          <w:sz w:val="22"/>
          <w:szCs w:val="22"/>
        </w:rPr>
      </w:pPr>
      <w:r>
        <w:rPr>
          <w:rFonts w:cstheme="minorHAnsi"/>
          <w:sz w:val="22"/>
          <w:szCs w:val="22"/>
        </w:rPr>
        <w:tab/>
      </w:r>
      <w:r>
        <w:rPr>
          <w:rFonts w:cstheme="minorHAnsi"/>
          <w:sz w:val="22"/>
          <w:szCs w:val="22"/>
        </w:rPr>
        <w:tab/>
      </w:r>
      <w:r w:rsidR="001752FA" w:rsidRPr="00774DB1">
        <w:rPr>
          <w:rFonts w:cstheme="minorHAnsi"/>
          <w:sz w:val="22"/>
          <w:szCs w:val="22"/>
        </w:rPr>
        <w:t xml:space="preserve">database: </w:t>
      </w:r>
      <w:proofErr w:type="spellStart"/>
      <w:r w:rsidR="001752FA" w:rsidRPr="00774DB1">
        <w:rPr>
          <w:rFonts w:cstheme="minorHAnsi"/>
          <w:sz w:val="22"/>
          <w:szCs w:val="22"/>
        </w:rPr>
        <w:t>CensusAtSchool</w:t>
      </w:r>
      <w:proofErr w:type="spellEnd"/>
      <w:r w:rsidR="001752FA" w:rsidRPr="00774DB1">
        <w:rPr>
          <w:rFonts w:cstheme="minorHAnsi"/>
          <w:sz w:val="22"/>
          <w:szCs w:val="22"/>
        </w:rPr>
        <w:t xml:space="preserve"> NZ 2019</w:t>
      </w:r>
    </w:p>
    <w:p w14:paraId="55F4794E" w14:textId="77777777" w:rsidR="001752FA" w:rsidRDefault="001752FA" w:rsidP="00774DB1">
      <w:pPr>
        <w:pStyle w:val="ListParagraph"/>
        <w:ind w:firstLine="720"/>
        <w:rPr>
          <w:rFonts w:cstheme="minorHAnsi"/>
          <w:sz w:val="22"/>
          <w:szCs w:val="22"/>
        </w:rPr>
      </w:pPr>
      <w:r>
        <w:rPr>
          <w:rFonts w:cstheme="minorHAnsi"/>
          <w:sz w:val="22"/>
          <w:szCs w:val="22"/>
        </w:rPr>
        <w:t>select subpopulation: year 13</w:t>
      </w:r>
    </w:p>
    <w:p w14:paraId="1EDE92BC" w14:textId="77777777" w:rsidR="001752FA" w:rsidRDefault="001752FA" w:rsidP="00774DB1">
      <w:pPr>
        <w:pStyle w:val="ListParagraph"/>
        <w:ind w:firstLine="720"/>
        <w:rPr>
          <w:rFonts w:cstheme="minorHAnsi"/>
          <w:sz w:val="22"/>
          <w:szCs w:val="22"/>
        </w:rPr>
      </w:pPr>
      <w:r>
        <w:rPr>
          <w:rFonts w:cstheme="minorHAnsi"/>
          <w:sz w:val="22"/>
          <w:szCs w:val="22"/>
        </w:rPr>
        <w:t>select variables: all</w:t>
      </w:r>
    </w:p>
    <w:p w14:paraId="5BAFF144" w14:textId="77777777" w:rsidR="00774DB1" w:rsidRDefault="001752FA" w:rsidP="00774DB1">
      <w:pPr>
        <w:pStyle w:val="ListParagraph"/>
        <w:ind w:firstLine="720"/>
        <w:rPr>
          <w:rFonts w:cstheme="minorHAnsi"/>
          <w:sz w:val="22"/>
          <w:szCs w:val="22"/>
        </w:rPr>
      </w:pPr>
      <w:r>
        <w:rPr>
          <w:rFonts w:cstheme="minorHAnsi"/>
          <w:sz w:val="22"/>
          <w:szCs w:val="22"/>
        </w:rPr>
        <w:t xml:space="preserve">select </w:t>
      </w:r>
      <w:r w:rsidR="00774DB1">
        <w:rPr>
          <w:rFonts w:cstheme="minorHAnsi"/>
          <w:sz w:val="22"/>
          <w:szCs w:val="22"/>
        </w:rPr>
        <w:t>sample type: random sample</w:t>
      </w:r>
    </w:p>
    <w:p w14:paraId="07C795AC" w14:textId="77777777" w:rsidR="00774DB1" w:rsidRDefault="00774DB1" w:rsidP="00774DB1">
      <w:pPr>
        <w:pStyle w:val="ListParagraph"/>
        <w:ind w:firstLine="720"/>
        <w:rPr>
          <w:rFonts w:cstheme="minorHAnsi"/>
          <w:sz w:val="22"/>
          <w:szCs w:val="22"/>
        </w:rPr>
      </w:pPr>
      <w:r>
        <w:rPr>
          <w:rFonts w:cstheme="minorHAnsi"/>
          <w:sz w:val="22"/>
          <w:szCs w:val="22"/>
        </w:rPr>
        <w:t>enter sample size: 40-50</w:t>
      </w:r>
    </w:p>
    <w:p w14:paraId="0EC5A468" w14:textId="77777777" w:rsidR="00774DB1" w:rsidRPr="00774DB1" w:rsidRDefault="00774DB1" w:rsidP="00774DB1">
      <w:pPr>
        <w:pStyle w:val="ListParagraph"/>
        <w:ind w:firstLine="720"/>
        <w:rPr>
          <w:rFonts w:cstheme="minorHAnsi"/>
          <w:sz w:val="12"/>
          <w:szCs w:val="12"/>
        </w:rPr>
      </w:pPr>
    </w:p>
    <w:p w14:paraId="4F40D0BE" w14:textId="77777777" w:rsidR="00774DB1" w:rsidRDefault="000247FF" w:rsidP="00774DB1">
      <w:pPr>
        <w:pStyle w:val="ListParagraph"/>
        <w:spacing w:after="120"/>
        <w:ind w:left="360"/>
        <w:rPr>
          <w:rFonts w:cstheme="minorHAnsi"/>
          <w:sz w:val="22"/>
          <w:szCs w:val="22"/>
        </w:rPr>
      </w:pPr>
      <w:r w:rsidRPr="00F62900">
        <w:rPr>
          <w:rFonts w:cstheme="minorHAnsi"/>
          <w:sz w:val="22"/>
          <w:szCs w:val="22"/>
        </w:rPr>
        <w:sym w:font="Wingdings" w:char="F0E0"/>
      </w:r>
      <w:r w:rsidRPr="00F62900">
        <w:rPr>
          <w:rFonts w:cstheme="minorHAnsi"/>
          <w:sz w:val="22"/>
          <w:szCs w:val="22"/>
        </w:rPr>
        <w:t xml:space="preserve"> </w:t>
      </w:r>
      <w:r w:rsidR="00774DB1">
        <w:rPr>
          <w:rFonts w:cstheme="minorHAnsi"/>
          <w:sz w:val="22"/>
          <w:szCs w:val="22"/>
        </w:rPr>
        <w:t xml:space="preserve">  Generate sample (orange button)</w:t>
      </w:r>
    </w:p>
    <w:p w14:paraId="0494F440" w14:textId="77777777" w:rsidR="00774DB1" w:rsidRPr="00774DB1" w:rsidRDefault="00774DB1" w:rsidP="00774DB1">
      <w:pPr>
        <w:pStyle w:val="ListParagraph"/>
        <w:spacing w:after="120"/>
        <w:ind w:left="360"/>
        <w:rPr>
          <w:rFonts w:cstheme="minorHAnsi"/>
          <w:sz w:val="12"/>
          <w:szCs w:val="12"/>
        </w:rPr>
      </w:pPr>
    </w:p>
    <w:p w14:paraId="616AEBF4" w14:textId="77777777" w:rsidR="000247FF" w:rsidRDefault="000247FF" w:rsidP="00774DB1">
      <w:pPr>
        <w:pStyle w:val="ListParagraph"/>
        <w:spacing w:before="120"/>
        <w:ind w:left="360"/>
        <w:rPr>
          <w:rFonts w:cstheme="minorHAnsi"/>
          <w:sz w:val="22"/>
          <w:szCs w:val="22"/>
        </w:rPr>
      </w:pPr>
      <w:r w:rsidRPr="00F62900">
        <w:rPr>
          <w:rFonts w:cstheme="minorHAnsi"/>
          <w:sz w:val="22"/>
          <w:szCs w:val="22"/>
        </w:rPr>
        <w:sym w:font="Wingdings" w:char="F0E0"/>
      </w:r>
      <w:r>
        <w:rPr>
          <w:rFonts w:cstheme="minorHAnsi"/>
          <w:sz w:val="22"/>
          <w:szCs w:val="22"/>
        </w:rPr>
        <w:t xml:space="preserve"> </w:t>
      </w:r>
      <w:r w:rsidR="00774DB1">
        <w:rPr>
          <w:rFonts w:cstheme="minorHAnsi"/>
          <w:sz w:val="22"/>
          <w:szCs w:val="22"/>
        </w:rPr>
        <w:t xml:space="preserve">  Download sample (blue button) </w:t>
      </w:r>
    </w:p>
    <w:p w14:paraId="5DEACC07" w14:textId="77777777" w:rsidR="000247FF" w:rsidRDefault="000247FF" w:rsidP="000247FF">
      <w:pPr>
        <w:pStyle w:val="ListParagraph"/>
        <w:rPr>
          <w:rFonts w:cstheme="minorHAnsi"/>
          <w:sz w:val="22"/>
          <w:szCs w:val="22"/>
        </w:rPr>
      </w:pPr>
    </w:p>
    <w:p w14:paraId="13A200F6" w14:textId="77777777" w:rsidR="000247FF" w:rsidRDefault="000247FF" w:rsidP="000247FF">
      <w:pPr>
        <w:pStyle w:val="ListParagraph"/>
        <w:numPr>
          <w:ilvl w:val="0"/>
          <w:numId w:val="9"/>
        </w:numPr>
        <w:rPr>
          <w:rFonts w:cstheme="minorHAnsi"/>
          <w:sz w:val="22"/>
          <w:szCs w:val="22"/>
        </w:rPr>
      </w:pPr>
      <w:r>
        <w:rPr>
          <w:rFonts w:cstheme="minorHAnsi"/>
          <w:sz w:val="22"/>
          <w:szCs w:val="22"/>
        </w:rPr>
        <w:t xml:space="preserve">Data is randomly generated. No two samples will be the same. </w:t>
      </w:r>
    </w:p>
    <w:p w14:paraId="490B9DBB" w14:textId="77777777" w:rsidR="000247FF" w:rsidRDefault="000247FF" w:rsidP="000247FF">
      <w:pPr>
        <w:rPr>
          <w:rFonts w:ascii="Calibri" w:hAnsi="Calibri" w:cs="Arial"/>
          <w:noProof/>
          <w:sz w:val="22"/>
          <w:szCs w:val="22"/>
          <w:lang w:eastAsia="en-AU"/>
        </w:rPr>
      </w:pPr>
    </w:p>
    <w:p w14:paraId="5DAEE9E5" w14:textId="77777777" w:rsidR="008F32AD" w:rsidRDefault="008F32AD" w:rsidP="000247FF">
      <w:pPr>
        <w:rPr>
          <w:rFonts w:ascii="Calibri" w:hAnsi="Calibri" w:cs="Arial"/>
          <w:noProof/>
          <w:sz w:val="22"/>
          <w:szCs w:val="22"/>
          <w:lang w:eastAsia="en-AU"/>
        </w:rPr>
      </w:pPr>
    </w:p>
    <w:p w14:paraId="1A4FE3AA" w14:textId="77777777" w:rsidR="00B131C0" w:rsidRPr="008F32AD" w:rsidRDefault="00B131C0" w:rsidP="00774DB1">
      <w:pPr>
        <w:spacing w:after="120"/>
        <w:rPr>
          <w:rFonts w:cs="Arial"/>
        </w:rPr>
      </w:pPr>
      <w:r w:rsidRPr="008F32AD">
        <w:rPr>
          <w:rFonts w:cs="Arial"/>
        </w:rPr>
        <w:t>Complete Activities 2 to 7 using the data source.</w:t>
      </w:r>
    </w:p>
    <w:p w14:paraId="05DDB2B3" w14:textId="77777777" w:rsidR="00982BF0" w:rsidRPr="008F32AD" w:rsidRDefault="00B131C0" w:rsidP="00774DB1">
      <w:pPr>
        <w:spacing w:after="120"/>
        <w:rPr>
          <w:rFonts w:cs="Arial"/>
        </w:rPr>
      </w:pPr>
      <w:r w:rsidRPr="008F32AD">
        <w:rPr>
          <w:rFonts w:cs="Arial"/>
        </w:rPr>
        <w:t>Work is to be submitted on the day of the assessment, before assessment commences.</w:t>
      </w:r>
    </w:p>
    <w:p w14:paraId="251D2A83" w14:textId="77777777" w:rsidR="00F54D35" w:rsidRPr="008F32AD" w:rsidRDefault="00982BF0" w:rsidP="00774DB1">
      <w:pPr>
        <w:spacing w:after="120"/>
        <w:rPr>
          <w:rFonts w:ascii="Arial" w:hAnsi="Arial" w:cs="Arial"/>
          <w:sz w:val="22"/>
          <w:szCs w:val="22"/>
        </w:rPr>
      </w:pPr>
      <w:r w:rsidRPr="008F32AD">
        <w:rPr>
          <w:rFonts w:cs="Arial"/>
        </w:rPr>
        <w:t>Ensure you include a print out of the raw data you use.</w:t>
      </w:r>
    </w:p>
    <w:sectPr w:rsidR="00F54D35" w:rsidRPr="008F32AD" w:rsidSect="00307BE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79A"/>
    <w:multiLevelType w:val="hybridMultilevel"/>
    <w:tmpl w:val="38846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2B0C24"/>
    <w:multiLevelType w:val="hybridMultilevel"/>
    <w:tmpl w:val="E3DC3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7A5077"/>
    <w:multiLevelType w:val="hybridMultilevel"/>
    <w:tmpl w:val="B0901C54"/>
    <w:lvl w:ilvl="0" w:tplc="0C090009">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ED744A5"/>
    <w:multiLevelType w:val="hybridMultilevel"/>
    <w:tmpl w:val="6F661DA8"/>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D867E9"/>
    <w:multiLevelType w:val="hybridMultilevel"/>
    <w:tmpl w:val="F96A0FE8"/>
    <w:lvl w:ilvl="0" w:tplc="804EC9C4">
      <w:start w:val="4"/>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86586D"/>
    <w:multiLevelType w:val="hybridMultilevel"/>
    <w:tmpl w:val="2DCAF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012E09"/>
    <w:multiLevelType w:val="hybridMultilevel"/>
    <w:tmpl w:val="B6D46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C687606"/>
    <w:multiLevelType w:val="hybridMultilevel"/>
    <w:tmpl w:val="3D74D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2F3E37"/>
    <w:multiLevelType w:val="hybridMultilevel"/>
    <w:tmpl w:val="2A94F0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D64F53"/>
    <w:multiLevelType w:val="hybridMultilevel"/>
    <w:tmpl w:val="CB202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6"/>
  </w:num>
  <w:num w:numId="5">
    <w:abstractNumId w:val="1"/>
  </w:num>
  <w:num w:numId="6">
    <w:abstractNumId w:val="5"/>
  </w:num>
  <w:num w:numId="7">
    <w:abstractNumId w:val="7"/>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BE7"/>
    <w:rsid w:val="00014D5C"/>
    <w:rsid w:val="000247FF"/>
    <w:rsid w:val="000423BE"/>
    <w:rsid w:val="000468BE"/>
    <w:rsid w:val="00047BFC"/>
    <w:rsid w:val="000E1106"/>
    <w:rsid w:val="001752FA"/>
    <w:rsid w:val="00187446"/>
    <w:rsid w:val="001C240F"/>
    <w:rsid w:val="001F0F03"/>
    <w:rsid w:val="00213F15"/>
    <w:rsid w:val="00214DE5"/>
    <w:rsid w:val="0021622A"/>
    <w:rsid w:val="00265689"/>
    <w:rsid w:val="00267F1F"/>
    <w:rsid w:val="00273058"/>
    <w:rsid w:val="00273E65"/>
    <w:rsid w:val="00281397"/>
    <w:rsid w:val="00307BE7"/>
    <w:rsid w:val="0039075D"/>
    <w:rsid w:val="003D35FE"/>
    <w:rsid w:val="003E7CA5"/>
    <w:rsid w:val="00423E22"/>
    <w:rsid w:val="00451C7A"/>
    <w:rsid w:val="004B7672"/>
    <w:rsid w:val="00501DBE"/>
    <w:rsid w:val="00502CE3"/>
    <w:rsid w:val="00574765"/>
    <w:rsid w:val="005B31BA"/>
    <w:rsid w:val="0060049B"/>
    <w:rsid w:val="006412C9"/>
    <w:rsid w:val="006623DD"/>
    <w:rsid w:val="006768FE"/>
    <w:rsid w:val="006D6B00"/>
    <w:rsid w:val="00747FBE"/>
    <w:rsid w:val="00774DB1"/>
    <w:rsid w:val="00785481"/>
    <w:rsid w:val="007D19DD"/>
    <w:rsid w:val="00842D51"/>
    <w:rsid w:val="008A6833"/>
    <w:rsid w:val="008D4653"/>
    <w:rsid w:val="008F17A2"/>
    <w:rsid w:val="008F32AD"/>
    <w:rsid w:val="00932C27"/>
    <w:rsid w:val="00942704"/>
    <w:rsid w:val="00955F33"/>
    <w:rsid w:val="00961A1F"/>
    <w:rsid w:val="00980F8E"/>
    <w:rsid w:val="00982BF0"/>
    <w:rsid w:val="009E4216"/>
    <w:rsid w:val="00A20D91"/>
    <w:rsid w:val="00A756CE"/>
    <w:rsid w:val="00A75E97"/>
    <w:rsid w:val="00B131C0"/>
    <w:rsid w:val="00B4081D"/>
    <w:rsid w:val="00BC482C"/>
    <w:rsid w:val="00C071EA"/>
    <w:rsid w:val="00C20117"/>
    <w:rsid w:val="00C24341"/>
    <w:rsid w:val="00C347DC"/>
    <w:rsid w:val="00C71FC4"/>
    <w:rsid w:val="00CA10E9"/>
    <w:rsid w:val="00CC058A"/>
    <w:rsid w:val="00CD3D15"/>
    <w:rsid w:val="00DE30A4"/>
    <w:rsid w:val="00E13979"/>
    <w:rsid w:val="00E31B93"/>
    <w:rsid w:val="00E33F75"/>
    <w:rsid w:val="00E93E1E"/>
    <w:rsid w:val="00EC48B3"/>
    <w:rsid w:val="00ED0E96"/>
    <w:rsid w:val="00F21F00"/>
    <w:rsid w:val="00F54D35"/>
  </w:rsids>
  <m:mathPr>
    <m:mathFont m:val="Cambria Math"/>
    <m:brkBin m:val="before"/>
    <m:brkBinSub m:val="--"/>
    <m:smallFrac m:val="0"/>
    <m:dispDef/>
    <m:lMargin m:val="0"/>
    <m:rMargin m:val="0"/>
    <m:defJc m:val="centerGroup"/>
    <m:wrapIndent m:val="1440"/>
    <m:intLim m:val="subSup"/>
    <m:naryLim m:val="undOvr"/>
  </m:mathPr>
  <w:themeFontLang w:val="en-AU"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615F"/>
  <w15:docId w15:val="{1F19ACF3-5E1E-42BB-BA94-45E053AB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E7CA5"/>
    <w:pPr>
      <w:tabs>
        <w:tab w:val="center" w:pos="4153"/>
        <w:tab w:val="right" w:pos="8306"/>
      </w:tabs>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3E7CA5"/>
    <w:rPr>
      <w:rFonts w:ascii="Times New Roman" w:eastAsia="Times New Roman" w:hAnsi="Times New Roman" w:cs="Times New Roman"/>
      <w:sz w:val="20"/>
      <w:szCs w:val="20"/>
    </w:rPr>
  </w:style>
  <w:style w:type="paragraph" w:styleId="Title">
    <w:name w:val="Title"/>
    <w:basedOn w:val="Normal"/>
    <w:link w:val="TitleChar"/>
    <w:qFormat/>
    <w:rsid w:val="003E7CA5"/>
    <w:pPr>
      <w:pBdr>
        <w:top w:val="single" w:sz="4" w:space="1" w:color="auto"/>
        <w:left w:val="single" w:sz="4" w:space="4" w:color="auto"/>
        <w:bottom w:val="single" w:sz="4" w:space="1" w:color="auto"/>
        <w:right w:val="single" w:sz="4" w:space="4" w:color="auto"/>
      </w:pBdr>
      <w:jc w:val="center"/>
    </w:pPr>
    <w:rPr>
      <w:rFonts w:ascii="Times New Roman" w:eastAsia="Times New Roman" w:hAnsi="Times New Roman" w:cs="Times New Roman"/>
      <w:b/>
      <w:sz w:val="28"/>
      <w:szCs w:val="20"/>
      <w:lang w:val="en-US"/>
    </w:rPr>
  </w:style>
  <w:style w:type="character" w:customStyle="1" w:styleId="TitleChar">
    <w:name w:val="Title Char"/>
    <w:basedOn w:val="DefaultParagraphFont"/>
    <w:link w:val="Title"/>
    <w:rsid w:val="003E7CA5"/>
    <w:rPr>
      <w:rFonts w:ascii="Times New Roman" w:eastAsia="Times New Roman" w:hAnsi="Times New Roman" w:cs="Times New Roman"/>
      <w:b/>
      <w:sz w:val="28"/>
      <w:szCs w:val="20"/>
      <w:lang w:val="en-US"/>
    </w:rPr>
  </w:style>
  <w:style w:type="paragraph" w:styleId="ListParagraph">
    <w:name w:val="List Paragraph"/>
    <w:basedOn w:val="Normal"/>
    <w:uiPriority w:val="34"/>
    <w:qFormat/>
    <w:rsid w:val="003E7CA5"/>
    <w:pPr>
      <w:ind w:left="720"/>
      <w:contextualSpacing/>
    </w:pPr>
  </w:style>
  <w:style w:type="table" w:styleId="TableGrid">
    <w:name w:val="Table Grid"/>
    <w:basedOn w:val="TableNormal"/>
    <w:uiPriority w:val="39"/>
    <w:rsid w:val="008A6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47BF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281397"/>
    <w:rPr>
      <w:rFonts w:ascii="Tahoma" w:hAnsi="Tahoma" w:cs="Tahoma"/>
      <w:sz w:val="16"/>
      <w:szCs w:val="16"/>
    </w:rPr>
  </w:style>
  <w:style w:type="character" w:customStyle="1" w:styleId="BalloonTextChar">
    <w:name w:val="Balloon Text Char"/>
    <w:basedOn w:val="DefaultParagraphFont"/>
    <w:link w:val="BalloonText"/>
    <w:uiPriority w:val="99"/>
    <w:semiHidden/>
    <w:rsid w:val="00281397"/>
    <w:rPr>
      <w:rFonts w:ascii="Tahoma" w:hAnsi="Tahoma" w:cs="Tahoma"/>
      <w:sz w:val="16"/>
      <w:szCs w:val="16"/>
    </w:rPr>
  </w:style>
  <w:style w:type="paragraph" w:styleId="NoSpacing">
    <w:name w:val="No Spacing"/>
    <w:basedOn w:val="Normal"/>
    <w:uiPriority w:val="1"/>
    <w:qFormat/>
    <w:rsid w:val="00F54D35"/>
    <w:pPr>
      <w:keepNext/>
      <w:spacing w:line="264" w:lineRule="auto"/>
    </w:pPr>
    <w:rPr>
      <w:rFonts w:ascii="Calibri" w:eastAsia="Times New Roman" w:hAnsi="Calibri" w:cs="Times New Roman"/>
      <w:sz w:val="22"/>
      <w:szCs w:val="22"/>
    </w:rPr>
  </w:style>
  <w:style w:type="character" w:styleId="Hyperlink">
    <w:name w:val="Hyperlink"/>
    <w:basedOn w:val="DefaultParagraphFont"/>
    <w:uiPriority w:val="99"/>
    <w:semiHidden/>
    <w:unhideWhenUsed/>
    <w:rsid w:val="000247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w.censusatschool.org.nz/expl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JEFFERY Anna [Mt Lawley Senior High School]</dc:creator>
  <cp:lastModifiedBy>KAUR Arsh</cp:lastModifiedBy>
  <cp:revision>17</cp:revision>
  <cp:lastPrinted>2021-02-23T23:52:00Z</cp:lastPrinted>
  <dcterms:created xsi:type="dcterms:W3CDTF">2020-03-18T06:09:00Z</dcterms:created>
  <dcterms:modified xsi:type="dcterms:W3CDTF">2021-08-26T10:38:00Z</dcterms:modified>
</cp:coreProperties>
</file>