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8DC5E" w14:textId="77777777" w:rsidR="007C1821" w:rsidRDefault="007C1821" w:rsidP="007C1821">
      <w:pPr>
        <w:pStyle w:val="Heading1"/>
      </w:pPr>
      <w:r>
        <w:rPr>
          <w:rFonts w:ascii="Segoe UI Emoji" w:hAnsi="Segoe UI Emoji" w:cs="Segoe UI Emoji"/>
        </w:rPr>
        <w:t>📄</w:t>
      </w:r>
      <w:r>
        <w:t xml:space="preserve"> SEARCH ANALYTICS DASHBOARD – DOCUMENTATION</w:t>
      </w:r>
    </w:p>
    <w:p w14:paraId="0C2AE1E9" w14:textId="77777777" w:rsidR="007C1821" w:rsidRDefault="007C1821" w:rsidP="007C1821">
      <w:pPr>
        <w:pStyle w:val="Heading2"/>
      </w:pPr>
      <w:r>
        <w:t>1. Project Overview</w:t>
      </w:r>
    </w:p>
    <w:p w14:paraId="6429605D" w14:textId="77777777" w:rsidR="007C1821" w:rsidRDefault="007C1821" w:rsidP="007C1821">
      <w:pPr>
        <w:pStyle w:val="NormalWeb"/>
      </w:pPr>
      <w:r>
        <w:t xml:space="preserve">This project analyzes </w:t>
      </w:r>
      <w:r>
        <w:rPr>
          <w:rStyle w:val="Strong"/>
        </w:rPr>
        <w:t>on-site search behavior</w:t>
      </w:r>
      <w:r>
        <w:t xml:space="preserve"> for an e-commerce platform to understand:</w:t>
      </w:r>
    </w:p>
    <w:p w14:paraId="2262BCE2" w14:textId="77777777" w:rsidR="007C1821" w:rsidRDefault="007C1821" w:rsidP="007C1821">
      <w:pPr>
        <w:pStyle w:val="NormalWeb"/>
        <w:numPr>
          <w:ilvl w:val="0"/>
          <w:numId w:val="10"/>
        </w:numPr>
      </w:pPr>
      <w:r>
        <w:t>What users are searching for</w:t>
      </w:r>
    </w:p>
    <w:p w14:paraId="40F4EF8F" w14:textId="77777777" w:rsidR="007C1821" w:rsidRDefault="007C1821" w:rsidP="007C1821">
      <w:pPr>
        <w:pStyle w:val="NormalWeb"/>
        <w:numPr>
          <w:ilvl w:val="0"/>
          <w:numId w:val="10"/>
        </w:numPr>
      </w:pPr>
      <w:r>
        <w:t>Where the catalog fails to meet demand</w:t>
      </w:r>
    </w:p>
    <w:p w14:paraId="0F972967" w14:textId="77777777" w:rsidR="007C1821" w:rsidRDefault="007C1821" w:rsidP="007C1821">
      <w:pPr>
        <w:pStyle w:val="NormalWeb"/>
        <w:numPr>
          <w:ilvl w:val="0"/>
          <w:numId w:val="10"/>
        </w:numPr>
      </w:pPr>
      <w:r>
        <w:t>Emerging (trending) search intents</w:t>
      </w:r>
    </w:p>
    <w:p w14:paraId="351C0FD6" w14:textId="77777777" w:rsidR="007C1821" w:rsidRDefault="007C1821" w:rsidP="007C1821">
      <w:pPr>
        <w:pStyle w:val="NormalWeb"/>
        <w:numPr>
          <w:ilvl w:val="0"/>
          <w:numId w:val="10"/>
        </w:numPr>
      </w:pPr>
      <w:r>
        <w:t>Brand, category, price, and attribute-level demand</w:t>
      </w:r>
    </w:p>
    <w:p w14:paraId="10986028" w14:textId="77777777" w:rsidR="007C1821" w:rsidRDefault="007C1821" w:rsidP="007C1821">
      <w:pPr>
        <w:pStyle w:val="NormalWeb"/>
      </w:pPr>
      <w:r>
        <w:t>The analysis helps business teams improve:</w:t>
      </w:r>
    </w:p>
    <w:p w14:paraId="40ADA916" w14:textId="77777777" w:rsidR="007C1821" w:rsidRDefault="007C1821" w:rsidP="007C1821">
      <w:pPr>
        <w:pStyle w:val="NormalWeb"/>
        <w:numPr>
          <w:ilvl w:val="0"/>
          <w:numId w:val="11"/>
        </w:numPr>
      </w:pPr>
      <w:r>
        <w:t>Product assortment</w:t>
      </w:r>
    </w:p>
    <w:p w14:paraId="613C8090" w14:textId="77777777" w:rsidR="007C1821" w:rsidRDefault="007C1821" w:rsidP="007C1821">
      <w:pPr>
        <w:pStyle w:val="NormalWeb"/>
        <w:numPr>
          <w:ilvl w:val="0"/>
          <w:numId w:val="11"/>
        </w:numPr>
      </w:pPr>
      <w:r>
        <w:t>Search relevance</w:t>
      </w:r>
    </w:p>
    <w:p w14:paraId="691D10C4" w14:textId="77777777" w:rsidR="007C1821" w:rsidRDefault="007C1821" w:rsidP="007C1821">
      <w:pPr>
        <w:pStyle w:val="NormalWeb"/>
        <w:numPr>
          <w:ilvl w:val="0"/>
          <w:numId w:val="11"/>
        </w:numPr>
      </w:pPr>
      <w:r>
        <w:t>Navigation structure</w:t>
      </w:r>
    </w:p>
    <w:p w14:paraId="1B192418" w14:textId="77777777" w:rsidR="007C1821" w:rsidRDefault="007C1821" w:rsidP="007C1821">
      <w:pPr>
        <w:pStyle w:val="NormalWeb"/>
        <w:numPr>
          <w:ilvl w:val="0"/>
          <w:numId w:val="11"/>
        </w:numPr>
      </w:pPr>
      <w:r>
        <w:t>Strategic brand partnerships</w:t>
      </w:r>
    </w:p>
    <w:p w14:paraId="2E8A6DFC" w14:textId="77777777" w:rsidR="007C1821" w:rsidRDefault="007C1821" w:rsidP="007C1821">
      <w:r>
        <w:pict w14:anchorId="721BCFA3">
          <v:rect id="_x0000_i1025" style="width:0;height:1.5pt" o:hralign="center" o:hrstd="t" o:hr="t" fillcolor="#a0a0a0" stroked="f"/>
        </w:pict>
      </w:r>
    </w:p>
    <w:p w14:paraId="0FAA180B" w14:textId="77777777" w:rsidR="007C1821" w:rsidRDefault="007C1821" w:rsidP="007C1821">
      <w:pPr>
        <w:pStyle w:val="Heading2"/>
      </w:pPr>
      <w:r>
        <w:t>2. Data Description</w:t>
      </w:r>
    </w:p>
    <w:p w14:paraId="0B691A04" w14:textId="77777777" w:rsidR="007C1821" w:rsidRDefault="007C1821" w:rsidP="007C1821">
      <w:pPr>
        <w:pStyle w:val="NormalWeb"/>
      </w:pPr>
      <w:r>
        <w:t xml:space="preserve">The dataset contains </w:t>
      </w:r>
      <w:r>
        <w:rPr>
          <w:rStyle w:val="Strong"/>
        </w:rPr>
        <w:t>search-level events</w:t>
      </w:r>
      <w:r>
        <w:t>, where each row represents a single search action performed by a user.</w:t>
      </w:r>
    </w:p>
    <w:p w14:paraId="5A17D1E2" w14:textId="77777777" w:rsidR="007C1821" w:rsidRDefault="007C1821" w:rsidP="007C1821">
      <w:pPr>
        <w:pStyle w:val="Heading3"/>
      </w:pPr>
      <w:r>
        <w:t>Key fields include:</w:t>
      </w:r>
    </w:p>
    <w:p w14:paraId="5EDBC169" w14:textId="77777777" w:rsidR="007C1821" w:rsidRDefault="007C1821" w:rsidP="007C1821">
      <w:pPr>
        <w:pStyle w:val="NormalWeb"/>
        <w:numPr>
          <w:ilvl w:val="0"/>
          <w:numId w:val="12"/>
        </w:numPr>
      </w:pPr>
      <w:r>
        <w:t>Search date &amp; time</w:t>
      </w:r>
    </w:p>
    <w:p w14:paraId="2F97D215" w14:textId="77777777" w:rsidR="007C1821" w:rsidRDefault="007C1821" w:rsidP="007C1821">
      <w:pPr>
        <w:pStyle w:val="NormalWeb"/>
        <w:numPr>
          <w:ilvl w:val="0"/>
          <w:numId w:val="12"/>
        </w:numPr>
      </w:pPr>
      <w:r>
        <w:t>Search keyword</w:t>
      </w:r>
    </w:p>
    <w:p w14:paraId="6E63298C" w14:textId="77777777" w:rsidR="007C1821" w:rsidRDefault="007C1821" w:rsidP="007C1821">
      <w:pPr>
        <w:pStyle w:val="NormalWeb"/>
        <w:numPr>
          <w:ilvl w:val="0"/>
          <w:numId w:val="12"/>
        </w:numPr>
      </w:pPr>
      <w:r>
        <w:t>Brand</w:t>
      </w:r>
    </w:p>
    <w:p w14:paraId="6D3DC95B" w14:textId="77777777" w:rsidR="007C1821" w:rsidRDefault="007C1821" w:rsidP="007C1821">
      <w:pPr>
        <w:pStyle w:val="NormalWeb"/>
        <w:numPr>
          <w:ilvl w:val="0"/>
          <w:numId w:val="12"/>
        </w:numPr>
      </w:pPr>
      <w:r>
        <w:t>Category</w:t>
      </w:r>
    </w:p>
    <w:p w14:paraId="76629EAB" w14:textId="77777777" w:rsidR="007C1821" w:rsidRDefault="007C1821" w:rsidP="007C1821">
      <w:pPr>
        <w:pStyle w:val="NormalWeb"/>
        <w:numPr>
          <w:ilvl w:val="0"/>
          <w:numId w:val="12"/>
        </w:numPr>
      </w:pPr>
      <w:r>
        <w:t>Attributes (structured intent like skin concern, product type)</w:t>
      </w:r>
    </w:p>
    <w:p w14:paraId="406DF4A4" w14:textId="77777777" w:rsidR="007C1821" w:rsidRDefault="007C1821" w:rsidP="007C1821">
      <w:pPr>
        <w:pStyle w:val="NormalWeb"/>
        <w:numPr>
          <w:ilvl w:val="0"/>
          <w:numId w:val="12"/>
        </w:numPr>
      </w:pPr>
      <w:r>
        <w:t>Total results returned</w:t>
      </w:r>
    </w:p>
    <w:p w14:paraId="554F0E6B" w14:textId="77777777" w:rsidR="007C1821" w:rsidRDefault="007C1821" w:rsidP="007C1821">
      <w:pPr>
        <w:pStyle w:val="NormalWeb"/>
        <w:numPr>
          <w:ilvl w:val="0"/>
          <w:numId w:val="12"/>
        </w:numPr>
      </w:pPr>
      <w:r>
        <w:t>Price filters (min / max)</w:t>
      </w:r>
    </w:p>
    <w:p w14:paraId="54E90CB7" w14:textId="77777777" w:rsidR="007C1821" w:rsidRDefault="007C1821" w:rsidP="007C1821">
      <w:pPr>
        <w:pStyle w:val="NormalWeb"/>
        <w:numPr>
          <w:ilvl w:val="0"/>
          <w:numId w:val="12"/>
        </w:numPr>
      </w:pPr>
      <w:r>
        <w:t>Rating filters</w:t>
      </w:r>
    </w:p>
    <w:p w14:paraId="0B99AD43" w14:textId="77777777" w:rsidR="007C1821" w:rsidRDefault="007C1821" w:rsidP="007C1821">
      <w:pPr>
        <w:pStyle w:val="NormalWeb"/>
      </w:pPr>
      <w:r>
        <w:t xml:space="preserve">A </w:t>
      </w:r>
      <w:r>
        <w:rPr>
          <w:rStyle w:val="Strong"/>
        </w:rPr>
        <w:t>star schema</w:t>
      </w:r>
      <w:r>
        <w:t xml:space="preserve"> model was built with:</w:t>
      </w:r>
    </w:p>
    <w:p w14:paraId="2198A295" w14:textId="77777777" w:rsidR="007C1821" w:rsidRDefault="007C1821" w:rsidP="007C1821">
      <w:pPr>
        <w:pStyle w:val="NormalWeb"/>
        <w:numPr>
          <w:ilvl w:val="0"/>
          <w:numId w:val="13"/>
        </w:numPr>
      </w:pPr>
      <w:r>
        <w:t xml:space="preserve">One </w:t>
      </w:r>
      <w:r>
        <w:rPr>
          <w:rStyle w:val="Strong"/>
        </w:rPr>
        <w:t>fact table</w:t>
      </w:r>
      <w:r>
        <w:t xml:space="preserve"> (</w:t>
      </w:r>
      <w:proofErr w:type="spellStart"/>
      <w:r>
        <w:rPr>
          <w:rStyle w:val="HTMLCode"/>
          <w:rFonts w:eastAsiaTheme="majorEastAsia"/>
        </w:rPr>
        <w:t>fact_search</w:t>
      </w:r>
      <w:proofErr w:type="spellEnd"/>
      <w:r>
        <w:t>)</w:t>
      </w:r>
    </w:p>
    <w:p w14:paraId="77A1ED4A" w14:textId="77777777" w:rsidR="007C1821" w:rsidRDefault="007C1821" w:rsidP="007C1821">
      <w:pPr>
        <w:pStyle w:val="NormalWeb"/>
        <w:numPr>
          <w:ilvl w:val="0"/>
          <w:numId w:val="13"/>
        </w:numPr>
      </w:pPr>
      <w:r>
        <w:t xml:space="preserve">Multiple </w:t>
      </w:r>
      <w:r>
        <w:rPr>
          <w:rStyle w:val="Strong"/>
        </w:rPr>
        <w:t>dimension tables</w:t>
      </w:r>
      <w:r>
        <w:t xml:space="preserve"> (date, keyword, brand, category)</w:t>
      </w:r>
    </w:p>
    <w:p w14:paraId="1A1934CF" w14:textId="77777777" w:rsidR="007C1821" w:rsidRDefault="007C1821" w:rsidP="007C1821">
      <w:r>
        <w:pict w14:anchorId="2FF98E23">
          <v:rect id="_x0000_i1026" style="width:0;height:1.5pt" o:hralign="center" o:hrstd="t" o:hr="t" fillcolor="#a0a0a0" stroked="f"/>
        </w:pict>
      </w:r>
    </w:p>
    <w:p w14:paraId="540BA5AA" w14:textId="77777777" w:rsidR="007C1821" w:rsidRDefault="007C1821" w:rsidP="007C1821">
      <w:pPr>
        <w:pStyle w:val="Heading2"/>
      </w:pPr>
      <w:r>
        <w:lastRenderedPageBreak/>
        <w:t>3. Data Cleaning &amp; Preparation</w:t>
      </w:r>
    </w:p>
    <w:p w14:paraId="5DDF5B00" w14:textId="77777777" w:rsidR="007C1821" w:rsidRDefault="007C1821" w:rsidP="007C1821">
      <w:pPr>
        <w:pStyle w:val="NormalWeb"/>
      </w:pPr>
      <w:r>
        <w:t>The following cleaning steps were applied:</w:t>
      </w:r>
    </w:p>
    <w:p w14:paraId="5CB2EC96" w14:textId="77777777" w:rsidR="007C1821" w:rsidRDefault="007C1821" w:rsidP="007C1821">
      <w:pPr>
        <w:pStyle w:val="NormalWeb"/>
        <w:numPr>
          <w:ilvl w:val="0"/>
          <w:numId w:val="14"/>
        </w:numPr>
      </w:pPr>
      <w:r>
        <w:t>Converted date-time strings into proper Date &amp; Time formats</w:t>
      </w:r>
    </w:p>
    <w:p w14:paraId="572B0B4F" w14:textId="77777777" w:rsidR="007C1821" w:rsidRDefault="007C1821" w:rsidP="007C1821">
      <w:pPr>
        <w:pStyle w:val="NormalWeb"/>
        <w:numPr>
          <w:ilvl w:val="0"/>
          <w:numId w:val="14"/>
        </w:numPr>
      </w:pPr>
      <w:r>
        <w:t>Removed meaningless search keywords (single letters, symbols)</w:t>
      </w:r>
    </w:p>
    <w:p w14:paraId="295DC738" w14:textId="77777777" w:rsidR="007C1821" w:rsidRDefault="007C1821" w:rsidP="007C1821">
      <w:pPr>
        <w:pStyle w:val="NormalWeb"/>
        <w:numPr>
          <w:ilvl w:val="0"/>
          <w:numId w:val="14"/>
        </w:numPr>
      </w:pPr>
      <w:r>
        <w:t>Normalized text (lowercase, trimmed spaces)</w:t>
      </w:r>
    </w:p>
    <w:p w14:paraId="0DB069F1" w14:textId="77777777" w:rsidR="007C1821" w:rsidRDefault="007C1821" w:rsidP="007C1821">
      <w:pPr>
        <w:pStyle w:val="NormalWeb"/>
        <w:numPr>
          <w:ilvl w:val="0"/>
          <w:numId w:val="14"/>
        </w:numPr>
      </w:pPr>
      <w:r>
        <w:t>Handled null values appropriately:</w:t>
      </w:r>
    </w:p>
    <w:p w14:paraId="43DCF7AD" w14:textId="77777777" w:rsidR="007C1821" w:rsidRDefault="007C1821" w:rsidP="007C1821">
      <w:pPr>
        <w:pStyle w:val="NormalWeb"/>
        <w:numPr>
          <w:ilvl w:val="1"/>
          <w:numId w:val="14"/>
        </w:numPr>
      </w:pPr>
      <w:r>
        <w:t>Metrics → replaced with 0 where meaningful</w:t>
      </w:r>
    </w:p>
    <w:p w14:paraId="0F16795F" w14:textId="77777777" w:rsidR="007C1821" w:rsidRDefault="007C1821" w:rsidP="007C1821">
      <w:pPr>
        <w:pStyle w:val="NormalWeb"/>
        <w:numPr>
          <w:ilvl w:val="1"/>
          <w:numId w:val="14"/>
        </w:numPr>
      </w:pPr>
      <w:r>
        <w:t>Flags → converted to Boolean (True/False)</w:t>
      </w:r>
    </w:p>
    <w:p w14:paraId="6C3AFCF6" w14:textId="77777777" w:rsidR="007C1821" w:rsidRDefault="007C1821" w:rsidP="007C1821">
      <w:pPr>
        <w:pStyle w:val="NormalWeb"/>
        <w:numPr>
          <w:ilvl w:val="0"/>
          <w:numId w:val="14"/>
        </w:numPr>
      </w:pPr>
      <w:r>
        <w:t xml:space="preserve">Removed </w:t>
      </w:r>
      <w:proofErr w:type="spellStart"/>
      <w:r>
        <w:t>stopwords</w:t>
      </w:r>
      <w:proofErr w:type="spellEnd"/>
      <w:r>
        <w:t xml:space="preserve"> to avoid noise in keyword analysis</w:t>
      </w:r>
    </w:p>
    <w:p w14:paraId="2E076633" w14:textId="77777777" w:rsidR="007C1821" w:rsidRDefault="007C1821" w:rsidP="007C1821">
      <w:pPr>
        <w:pStyle w:val="NormalWeb"/>
        <w:numPr>
          <w:ilvl w:val="0"/>
          <w:numId w:val="14"/>
        </w:numPr>
      </w:pPr>
      <w:r>
        <w:t>Created derived flags:</w:t>
      </w:r>
    </w:p>
    <w:p w14:paraId="6CE87DAE" w14:textId="77777777" w:rsidR="007C1821" w:rsidRDefault="007C1821" w:rsidP="007C1821">
      <w:pPr>
        <w:pStyle w:val="NormalWeb"/>
        <w:numPr>
          <w:ilvl w:val="1"/>
          <w:numId w:val="14"/>
        </w:numPr>
      </w:pPr>
      <w:r>
        <w:t>Zero-result searches</w:t>
      </w:r>
    </w:p>
    <w:p w14:paraId="2E2A5D2B" w14:textId="77777777" w:rsidR="007C1821" w:rsidRDefault="007C1821" w:rsidP="007C1821">
      <w:pPr>
        <w:pStyle w:val="NormalWeb"/>
        <w:numPr>
          <w:ilvl w:val="1"/>
          <w:numId w:val="14"/>
        </w:numPr>
      </w:pPr>
      <w:r>
        <w:t>Low-result searches</w:t>
      </w:r>
    </w:p>
    <w:p w14:paraId="2A451643" w14:textId="77777777" w:rsidR="007C1821" w:rsidRDefault="007C1821" w:rsidP="007C1821">
      <w:pPr>
        <w:pStyle w:val="NormalWeb"/>
        <w:numPr>
          <w:ilvl w:val="1"/>
          <w:numId w:val="14"/>
        </w:numPr>
      </w:pPr>
      <w:r>
        <w:t>Price filter usage</w:t>
      </w:r>
    </w:p>
    <w:p w14:paraId="3773C170" w14:textId="77777777" w:rsidR="007C1821" w:rsidRDefault="007C1821" w:rsidP="007C1821">
      <w:pPr>
        <w:pStyle w:val="NormalWeb"/>
        <w:numPr>
          <w:ilvl w:val="1"/>
          <w:numId w:val="14"/>
        </w:numPr>
      </w:pPr>
      <w:r>
        <w:t>Rating filter usage</w:t>
      </w:r>
    </w:p>
    <w:p w14:paraId="6ED0A8E5" w14:textId="77777777" w:rsidR="007C1821" w:rsidRDefault="007C1821" w:rsidP="007C1821">
      <w:pPr>
        <w:pStyle w:val="NormalWeb"/>
      </w:pPr>
      <w:r>
        <w:t xml:space="preserve">All transformations were performed in </w:t>
      </w:r>
      <w:r>
        <w:rPr>
          <w:rStyle w:val="Strong"/>
        </w:rPr>
        <w:t>Power Query</w:t>
      </w:r>
      <w:r>
        <w:t>.</w:t>
      </w:r>
    </w:p>
    <w:p w14:paraId="55EC56C5" w14:textId="77777777" w:rsidR="007C1821" w:rsidRDefault="007C1821" w:rsidP="007C1821">
      <w:r>
        <w:pict w14:anchorId="13CE9A2D">
          <v:rect id="_x0000_i1027" style="width:0;height:1.5pt" o:hralign="center" o:hrstd="t" o:hr="t" fillcolor="#a0a0a0" stroked="f"/>
        </w:pict>
      </w:r>
    </w:p>
    <w:p w14:paraId="66C9ADE3" w14:textId="77777777" w:rsidR="007C1821" w:rsidRDefault="007C1821" w:rsidP="007C1821">
      <w:pPr>
        <w:pStyle w:val="Heading2"/>
      </w:pPr>
      <w:r>
        <w:t>4. Data Modeling</w:t>
      </w:r>
    </w:p>
    <w:p w14:paraId="6220D400" w14:textId="77777777" w:rsidR="007C1821" w:rsidRDefault="007C1821" w:rsidP="007C1821">
      <w:pPr>
        <w:pStyle w:val="NormalWeb"/>
      </w:pPr>
      <w:r>
        <w:t xml:space="preserve">A </w:t>
      </w:r>
      <w:r>
        <w:rPr>
          <w:rStyle w:val="Strong"/>
        </w:rPr>
        <w:t>star schema</w:t>
      </w:r>
      <w:r>
        <w:t xml:space="preserve"> was implemented for optimal performance and usability.</w:t>
      </w:r>
    </w:p>
    <w:p w14:paraId="2071EB7A" w14:textId="77777777" w:rsidR="007C1821" w:rsidRDefault="007C1821" w:rsidP="007C1821">
      <w:pPr>
        <w:pStyle w:val="Heading3"/>
      </w:pPr>
      <w:r>
        <w:t>Fact Table:</w:t>
      </w:r>
    </w:p>
    <w:p w14:paraId="4D637B3D" w14:textId="77777777" w:rsidR="007C1821" w:rsidRDefault="007C1821" w:rsidP="007C1821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  <w:rFonts w:eastAsiaTheme="majorEastAsia"/>
        </w:rPr>
        <w:t>fact_search</w:t>
      </w:r>
      <w:proofErr w:type="spellEnd"/>
      <w:r>
        <w:t xml:space="preserve"> – contains search events and numeric metrics</w:t>
      </w:r>
    </w:p>
    <w:p w14:paraId="7C7BBDC8" w14:textId="77777777" w:rsidR="007C1821" w:rsidRDefault="007C1821" w:rsidP="007C1821">
      <w:pPr>
        <w:pStyle w:val="Heading3"/>
      </w:pPr>
      <w:r>
        <w:t>Dimension Tables:</w:t>
      </w:r>
    </w:p>
    <w:p w14:paraId="322C8DB4" w14:textId="77777777" w:rsidR="007C1821" w:rsidRDefault="007C1821" w:rsidP="007C1821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rFonts w:eastAsiaTheme="majorEastAsia"/>
        </w:rPr>
        <w:t>dim_date</w:t>
      </w:r>
      <w:proofErr w:type="spellEnd"/>
      <w:r>
        <w:t xml:space="preserve"> – calendar attributes (week, month, year)</w:t>
      </w:r>
    </w:p>
    <w:p w14:paraId="72450988" w14:textId="77777777" w:rsidR="007C1821" w:rsidRDefault="007C1821" w:rsidP="007C1821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rFonts w:eastAsiaTheme="majorEastAsia"/>
        </w:rPr>
        <w:t>dim_keyword</w:t>
      </w:r>
      <w:proofErr w:type="spellEnd"/>
      <w:r>
        <w:t xml:space="preserve"> – cleaned search keywords</w:t>
      </w:r>
    </w:p>
    <w:p w14:paraId="5D8B89C2" w14:textId="77777777" w:rsidR="007C1821" w:rsidRDefault="007C1821" w:rsidP="007C1821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rFonts w:eastAsiaTheme="majorEastAsia"/>
        </w:rPr>
        <w:t>dim_brand</w:t>
      </w:r>
      <w:proofErr w:type="spellEnd"/>
      <w:r>
        <w:t xml:space="preserve"> – brand names</w:t>
      </w:r>
    </w:p>
    <w:p w14:paraId="4D30D249" w14:textId="77777777" w:rsidR="007C1821" w:rsidRDefault="007C1821" w:rsidP="007C1821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  <w:rFonts w:eastAsiaTheme="majorEastAsia"/>
        </w:rPr>
        <w:t>dim_category</w:t>
      </w:r>
      <w:proofErr w:type="spellEnd"/>
      <w:r>
        <w:t xml:space="preserve"> – product categories</w:t>
      </w:r>
    </w:p>
    <w:p w14:paraId="65000931" w14:textId="77777777" w:rsidR="007C1821" w:rsidRDefault="007C1821" w:rsidP="007C1821">
      <w:pPr>
        <w:pStyle w:val="NormalWeb"/>
      </w:pPr>
      <w:r>
        <w:t xml:space="preserve">Technical columns and IDs were hidden to create a </w:t>
      </w:r>
      <w:r>
        <w:rPr>
          <w:rStyle w:val="Strong"/>
        </w:rPr>
        <w:t>business-friendly semantic layer</w:t>
      </w:r>
      <w:r>
        <w:t>.</w:t>
      </w:r>
    </w:p>
    <w:p w14:paraId="4D6D925D" w14:textId="77777777" w:rsidR="007C1821" w:rsidRDefault="007C1821" w:rsidP="007C1821">
      <w:r>
        <w:pict w14:anchorId="77FD726E">
          <v:rect id="_x0000_i1028" style="width:0;height:1.5pt" o:hralign="center" o:hrstd="t" o:hr="t" fillcolor="#a0a0a0" stroked="f"/>
        </w:pict>
      </w:r>
    </w:p>
    <w:p w14:paraId="7F94D365" w14:textId="77777777" w:rsidR="007C1821" w:rsidRDefault="007C1821" w:rsidP="007C1821">
      <w:pPr>
        <w:pStyle w:val="Heading2"/>
      </w:pPr>
      <w:r>
        <w:lastRenderedPageBreak/>
        <w:t>5. KPI Definitions</w:t>
      </w:r>
    </w:p>
    <w:p w14:paraId="0B7ED330" w14:textId="77777777" w:rsidR="007C1821" w:rsidRDefault="007C1821" w:rsidP="007C1821">
      <w:pPr>
        <w:pStyle w:val="Heading3"/>
      </w:pPr>
      <w:r>
        <w:t>5.1 Total Searches</w:t>
      </w:r>
    </w:p>
    <w:p w14:paraId="1B7897E8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Total number of search events.</w:t>
      </w:r>
    </w:p>
    <w:p w14:paraId="7C684CFC" w14:textId="77777777" w:rsidR="007C1821" w:rsidRDefault="007C1821" w:rsidP="007C182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COUNTROWS(</w:t>
      </w:r>
      <w:proofErr w:type="spellStart"/>
      <w:proofErr w:type="gramEnd"/>
      <w:r>
        <w:rPr>
          <w:rStyle w:val="HTMLCode"/>
          <w:rFonts w:eastAsiaTheme="majorEastAsia"/>
        </w:rPr>
        <w:t>fact_search</w:t>
      </w:r>
      <w:proofErr w:type="spellEnd"/>
      <w:r>
        <w:rPr>
          <w:rStyle w:val="HTMLCode"/>
          <w:rFonts w:eastAsiaTheme="majorEastAsia"/>
        </w:rPr>
        <w:t>)</w:t>
      </w:r>
    </w:p>
    <w:p w14:paraId="485E581B" w14:textId="77777777" w:rsidR="007C1821" w:rsidRDefault="007C1821" w:rsidP="007C1821">
      <w:r>
        <w:pict w14:anchorId="511BEE1B">
          <v:rect id="_x0000_i1029" style="width:0;height:1.5pt" o:hralign="center" o:hrstd="t" o:hr="t" fillcolor="#a0a0a0" stroked="f"/>
        </w:pict>
      </w:r>
    </w:p>
    <w:p w14:paraId="6666E7B0" w14:textId="77777777" w:rsidR="007C1821" w:rsidRDefault="007C1821" w:rsidP="007C1821">
      <w:pPr>
        <w:pStyle w:val="Heading3"/>
      </w:pPr>
      <w:r>
        <w:t>5.2 Zero-Result Searches</w:t>
      </w:r>
    </w:p>
    <w:p w14:paraId="14D329A6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Searches that returned zero products, indicating catalog gaps.</w:t>
      </w:r>
    </w:p>
    <w:p w14:paraId="03F18F90" w14:textId="77777777" w:rsidR="007C1821" w:rsidRDefault="007C1821" w:rsidP="007C1821">
      <w:r>
        <w:pict w14:anchorId="378A5D4C">
          <v:rect id="_x0000_i1030" style="width:0;height:1.5pt" o:hralign="center" o:hrstd="t" o:hr="t" fillcolor="#a0a0a0" stroked="f"/>
        </w:pict>
      </w:r>
    </w:p>
    <w:p w14:paraId="651D3B03" w14:textId="77777777" w:rsidR="007C1821" w:rsidRDefault="007C1821" w:rsidP="007C1821">
      <w:pPr>
        <w:pStyle w:val="Heading3"/>
      </w:pPr>
      <w:r>
        <w:t>5.3 Low-Result Searches</w:t>
      </w:r>
    </w:p>
    <w:p w14:paraId="2D6DC8AB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Searches returning fewer than 3 products, indicating weak coverage.</w:t>
      </w:r>
    </w:p>
    <w:p w14:paraId="67B81525" w14:textId="77777777" w:rsidR="007C1821" w:rsidRDefault="007C1821" w:rsidP="007C1821">
      <w:r>
        <w:pict w14:anchorId="5229FE21">
          <v:rect id="_x0000_i1031" style="width:0;height:1.5pt" o:hralign="center" o:hrstd="t" o:hr="t" fillcolor="#a0a0a0" stroked="f"/>
        </w:pict>
      </w:r>
    </w:p>
    <w:p w14:paraId="1C102228" w14:textId="77777777" w:rsidR="007C1821" w:rsidRDefault="007C1821" w:rsidP="007C1821">
      <w:pPr>
        <w:pStyle w:val="Heading3"/>
      </w:pPr>
      <w:r>
        <w:t>5.4 Search Fail Rate</w:t>
      </w:r>
    </w:p>
    <w:p w14:paraId="31FB19B8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Percentage of searches that failed to meet user intent.</w:t>
      </w:r>
    </w:p>
    <w:p w14:paraId="091682BC" w14:textId="77777777" w:rsidR="007C1821" w:rsidRDefault="007C1821" w:rsidP="007C182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(Zero Result Searches + Low Result Searches) / Total Searches</w:t>
      </w:r>
    </w:p>
    <w:p w14:paraId="3FA22670" w14:textId="77777777" w:rsidR="007C1821" w:rsidRDefault="007C1821" w:rsidP="007C1821">
      <w:r>
        <w:pict w14:anchorId="300729CE">
          <v:rect id="_x0000_i1032" style="width:0;height:1.5pt" o:hralign="center" o:hrstd="t" o:hr="t" fillcolor="#a0a0a0" stroked="f"/>
        </w:pict>
      </w:r>
    </w:p>
    <w:p w14:paraId="4AA95CBF" w14:textId="77777777" w:rsidR="007C1821" w:rsidRDefault="007C1821" w:rsidP="007C1821">
      <w:pPr>
        <w:pStyle w:val="Heading3"/>
      </w:pPr>
      <w:r>
        <w:t>5.5 Week-over-Week (WoW) Growth</w:t>
      </w:r>
    </w:p>
    <w:p w14:paraId="5E57DEDB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Change in search volume compared to the previous week.</w:t>
      </w:r>
    </w:p>
    <w:p w14:paraId="6C0D5EBC" w14:textId="77777777" w:rsidR="007C1821" w:rsidRDefault="007C1821" w:rsidP="007C1821">
      <w:pPr>
        <w:pStyle w:val="NormalWeb"/>
      </w:pPr>
      <w:r>
        <w:t>Used to identify overall demand trends and keyword-level virality.</w:t>
      </w:r>
    </w:p>
    <w:p w14:paraId="57F830B5" w14:textId="77777777" w:rsidR="007C1821" w:rsidRDefault="007C1821" w:rsidP="007C1821">
      <w:r>
        <w:pict w14:anchorId="1DDB9A4E">
          <v:rect id="_x0000_i1033" style="width:0;height:1.5pt" o:hralign="center" o:hrstd="t" o:hr="t" fillcolor="#a0a0a0" stroked="f"/>
        </w:pict>
      </w:r>
    </w:p>
    <w:p w14:paraId="6771647F" w14:textId="77777777" w:rsidR="007C1821" w:rsidRDefault="007C1821" w:rsidP="007C1821">
      <w:pPr>
        <w:pStyle w:val="Heading3"/>
      </w:pPr>
      <w:r>
        <w:t>5.6 Trending Keywords</w:t>
      </w:r>
    </w:p>
    <w:p w14:paraId="042946B0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Keywords showing significant positive WoW growth.</w:t>
      </w:r>
    </w:p>
    <w:p w14:paraId="3E898CA7" w14:textId="77777777" w:rsidR="007C1821" w:rsidRDefault="007C1821" w:rsidP="007C1821">
      <w:pPr>
        <w:pStyle w:val="NormalWeb"/>
      </w:pPr>
      <w:r>
        <w:t xml:space="preserve">These represent </w:t>
      </w:r>
      <w:r>
        <w:rPr>
          <w:rStyle w:val="Strong"/>
        </w:rPr>
        <w:t>emerging user demand</w:t>
      </w:r>
      <w:r>
        <w:t xml:space="preserve"> or viral trends.</w:t>
      </w:r>
    </w:p>
    <w:p w14:paraId="3DE5BDC8" w14:textId="77777777" w:rsidR="007C1821" w:rsidRDefault="007C1821" w:rsidP="007C1821">
      <w:r>
        <w:lastRenderedPageBreak/>
        <w:pict w14:anchorId="0CBB6D58">
          <v:rect id="_x0000_i1034" style="width:0;height:1.5pt" o:hralign="center" o:hrstd="t" o:hr="t" fillcolor="#a0a0a0" stroked="f"/>
        </w:pict>
      </w:r>
    </w:p>
    <w:p w14:paraId="31AE76B3" w14:textId="77777777" w:rsidR="007C1821" w:rsidRDefault="007C1821" w:rsidP="007C1821">
      <w:pPr>
        <w:pStyle w:val="Heading3"/>
      </w:pPr>
      <w:r>
        <w:t>5.7 Brand Search Demand</w:t>
      </w:r>
    </w:p>
    <w:p w14:paraId="0D0C9117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Total searches aggregated by brand to identify partnership opportunities.</w:t>
      </w:r>
    </w:p>
    <w:p w14:paraId="3626CD96" w14:textId="77777777" w:rsidR="007C1821" w:rsidRDefault="007C1821" w:rsidP="007C1821">
      <w:r>
        <w:pict w14:anchorId="0D5E75A1">
          <v:rect id="_x0000_i1035" style="width:0;height:1.5pt" o:hralign="center" o:hrstd="t" o:hr="t" fillcolor="#a0a0a0" stroked="f"/>
        </w:pict>
      </w:r>
    </w:p>
    <w:p w14:paraId="09A9D01B" w14:textId="77777777" w:rsidR="007C1821" w:rsidRDefault="007C1821" w:rsidP="007C1821">
      <w:pPr>
        <w:pStyle w:val="Heading3"/>
      </w:pPr>
      <w:r>
        <w:t>5.8 Category Search Demand</w:t>
      </w:r>
    </w:p>
    <w:p w14:paraId="52A162C4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Total searches aggregated by category to optimize site navigation and merchandising.</w:t>
      </w:r>
    </w:p>
    <w:p w14:paraId="1456D392" w14:textId="77777777" w:rsidR="007C1821" w:rsidRDefault="007C1821" w:rsidP="007C1821">
      <w:r>
        <w:pict w14:anchorId="7BD35EDA">
          <v:rect id="_x0000_i1036" style="width:0;height:1.5pt" o:hralign="center" o:hrstd="t" o:hr="t" fillcolor="#a0a0a0" stroked="f"/>
        </w:pict>
      </w:r>
    </w:p>
    <w:p w14:paraId="61FF3DC3" w14:textId="77777777" w:rsidR="007C1821" w:rsidRDefault="007C1821" w:rsidP="007C1821">
      <w:pPr>
        <w:pStyle w:val="Heading3"/>
      </w:pPr>
      <w:r>
        <w:t>5.9 Attribute Trends</w:t>
      </w:r>
    </w:p>
    <w:p w14:paraId="17F144BF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Search demand for specific product attributes such as:</w:t>
      </w:r>
    </w:p>
    <w:p w14:paraId="1DE7243D" w14:textId="77777777" w:rsidR="007C1821" w:rsidRDefault="007C1821" w:rsidP="007C1821">
      <w:pPr>
        <w:pStyle w:val="NormalWeb"/>
        <w:numPr>
          <w:ilvl w:val="0"/>
          <w:numId w:val="17"/>
        </w:numPr>
      </w:pPr>
      <w:r>
        <w:t>Pigmentation</w:t>
      </w:r>
    </w:p>
    <w:p w14:paraId="4765EB43" w14:textId="77777777" w:rsidR="007C1821" w:rsidRDefault="007C1821" w:rsidP="007C1821">
      <w:pPr>
        <w:pStyle w:val="NormalWeb"/>
        <w:numPr>
          <w:ilvl w:val="0"/>
          <w:numId w:val="17"/>
        </w:numPr>
      </w:pPr>
      <w:r>
        <w:t>Dry skin</w:t>
      </w:r>
    </w:p>
    <w:p w14:paraId="2BFF3E89" w14:textId="77777777" w:rsidR="007C1821" w:rsidRDefault="007C1821" w:rsidP="007C1821">
      <w:pPr>
        <w:pStyle w:val="NormalWeb"/>
        <w:numPr>
          <w:ilvl w:val="0"/>
          <w:numId w:val="17"/>
        </w:numPr>
      </w:pPr>
      <w:r>
        <w:t>Acne</w:t>
      </w:r>
    </w:p>
    <w:p w14:paraId="7A0ED566" w14:textId="77777777" w:rsidR="007C1821" w:rsidRDefault="007C1821" w:rsidP="007C1821">
      <w:pPr>
        <w:pStyle w:val="NormalWeb"/>
        <w:numPr>
          <w:ilvl w:val="0"/>
          <w:numId w:val="17"/>
        </w:numPr>
      </w:pPr>
      <w:r>
        <w:t>Combination skin</w:t>
      </w:r>
    </w:p>
    <w:p w14:paraId="261D9CC6" w14:textId="77777777" w:rsidR="007C1821" w:rsidRDefault="007C1821" w:rsidP="007C1821">
      <w:pPr>
        <w:pStyle w:val="NormalWeb"/>
        <w:numPr>
          <w:ilvl w:val="0"/>
          <w:numId w:val="17"/>
        </w:numPr>
      </w:pPr>
      <w:r>
        <w:t>Dullness</w:t>
      </w:r>
    </w:p>
    <w:p w14:paraId="59140F00" w14:textId="77777777" w:rsidR="007C1821" w:rsidRDefault="007C1821" w:rsidP="007C1821">
      <w:pPr>
        <w:pStyle w:val="NormalWeb"/>
      </w:pPr>
      <w:r>
        <w:t xml:space="preserve">Attributes were derived from the </w:t>
      </w:r>
      <w:r>
        <w:rPr>
          <w:rStyle w:val="Strong"/>
        </w:rPr>
        <w:t>structured Attributes field</w:t>
      </w:r>
      <w:r>
        <w:t>, not raw keyword text, to avoid undercounting semantically equivalent searches.</w:t>
      </w:r>
    </w:p>
    <w:p w14:paraId="7190603E" w14:textId="77777777" w:rsidR="007C1821" w:rsidRDefault="007C1821" w:rsidP="007C1821">
      <w:r>
        <w:pict w14:anchorId="76EAC854">
          <v:rect id="_x0000_i1037" style="width:0;height:1.5pt" o:hralign="center" o:hrstd="t" o:hr="t" fillcolor="#a0a0a0" stroked="f"/>
        </w:pict>
      </w:r>
    </w:p>
    <w:p w14:paraId="4AC92448" w14:textId="77777777" w:rsidR="007C1821" w:rsidRDefault="007C1821" w:rsidP="007C1821">
      <w:pPr>
        <w:pStyle w:val="Heading3"/>
      </w:pPr>
      <w:r>
        <w:t>5.10 Price Intent</w:t>
      </w:r>
    </w:p>
    <w:p w14:paraId="2181BE71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Measures user sensitivity to price using:</w:t>
      </w:r>
    </w:p>
    <w:p w14:paraId="0973B831" w14:textId="77777777" w:rsidR="007C1821" w:rsidRDefault="007C1821" w:rsidP="007C1821">
      <w:pPr>
        <w:pStyle w:val="NormalWeb"/>
        <w:numPr>
          <w:ilvl w:val="0"/>
          <w:numId w:val="18"/>
        </w:numPr>
      </w:pPr>
      <w:r>
        <w:t xml:space="preserve">% </w:t>
      </w:r>
      <w:proofErr w:type="gramStart"/>
      <w:r>
        <w:t>of</w:t>
      </w:r>
      <w:proofErr w:type="gramEnd"/>
      <w:r>
        <w:t xml:space="preserve"> searches with price filters</w:t>
      </w:r>
    </w:p>
    <w:p w14:paraId="376DD9B0" w14:textId="77777777" w:rsidR="007C1821" w:rsidRDefault="007C1821" w:rsidP="007C1821">
      <w:pPr>
        <w:pStyle w:val="NormalWeb"/>
        <w:numPr>
          <w:ilvl w:val="0"/>
          <w:numId w:val="18"/>
        </w:numPr>
      </w:pPr>
      <w:r>
        <w:t>Average minimum and maximum price expectations</w:t>
      </w:r>
    </w:p>
    <w:p w14:paraId="0C44FD06" w14:textId="77777777" w:rsidR="007C1821" w:rsidRDefault="007C1821" w:rsidP="007C1821">
      <w:r>
        <w:pict w14:anchorId="28143787">
          <v:rect id="_x0000_i1038" style="width:0;height:1.5pt" o:hralign="center" o:hrstd="t" o:hr="t" fillcolor="#a0a0a0" stroked="f"/>
        </w:pict>
      </w:r>
    </w:p>
    <w:p w14:paraId="4DAB789D" w14:textId="77777777" w:rsidR="007C1821" w:rsidRDefault="007C1821" w:rsidP="007C1821">
      <w:pPr>
        <w:pStyle w:val="Heading3"/>
      </w:pPr>
      <w:r>
        <w:t>5.11 Rating Sensitivity</w:t>
      </w:r>
    </w:p>
    <w:p w14:paraId="463F0A08" w14:textId="77777777" w:rsidR="007C1821" w:rsidRDefault="007C1821" w:rsidP="007C1821">
      <w:pPr>
        <w:pStyle w:val="NormalWeb"/>
      </w:pPr>
      <w:r>
        <w:rPr>
          <w:rStyle w:val="Strong"/>
        </w:rPr>
        <w:t>Definition:</w:t>
      </w:r>
      <w:r>
        <w:br/>
        <w:t>Percentage of searches that applied rating filters, indicating quality-conscious users.</w:t>
      </w:r>
    </w:p>
    <w:p w14:paraId="7B70BD6E" w14:textId="77777777" w:rsidR="007C1821" w:rsidRDefault="007C1821" w:rsidP="007C1821">
      <w:r>
        <w:lastRenderedPageBreak/>
        <w:pict w14:anchorId="2AA2F702">
          <v:rect id="_x0000_i1039" style="width:0;height:1.5pt" o:hralign="center" o:hrstd="t" o:hr="t" fillcolor="#a0a0a0" stroked="f"/>
        </w:pict>
      </w:r>
    </w:p>
    <w:p w14:paraId="2F200DB6" w14:textId="77777777" w:rsidR="007C1821" w:rsidRDefault="007C1821" w:rsidP="007C1821">
      <w:pPr>
        <w:pStyle w:val="Heading2"/>
      </w:pPr>
      <w:r>
        <w:t>6. Dashboard Structure</w:t>
      </w:r>
    </w:p>
    <w:p w14:paraId="7BBAD68E" w14:textId="77777777" w:rsidR="007C1821" w:rsidRDefault="007C1821" w:rsidP="007C1821">
      <w:pPr>
        <w:pStyle w:val="NormalWeb"/>
      </w:pPr>
      <w:r>
        <w:t xml:space="preserve">The dashboard is structured for </w:t>
      </w:r>
      <w:r>
        <w:rPr>
          <w:rStyle w:val="Strong"/>
        </w:rPr>
        <w:t>executive storytelling</w:t>
      </w:r>
      <w:r>
        <w:t>:</w:t>
      </w:r>
    </w:p>
    <w:p w14:paraId="49C604D0" w14:textId="77777777" w:rsidR="007C1821" w:rsidRDefault="007C1821" w:rsidP="007C1821">
      <w:pPr>
        <w:pStyle w:val="Heading3"/>
      </w:pPr>
      <w:r>
        <w:t>Top Section – Overview KPIs</w:t>
      </w:r>
    </w:p>
    <w:p w14:paraId="4CB389E3" w14:textId="77777777" w:rsidR="007C1821" w:rsidRDefault="007C1821" w:rsidP="007C1821">
      <w:pPr>
        <w:pStyle w:val="NormalWeb"/>
        <w:numPr>
          <w:ilvl w:val="0"/>
          <w:numId w:val="19"/>
        </w:numPr>
      </w:pPr>
      <w:r>
        <w:t>Total Searches</w:t>
      </w:r>
    </w:p>
    <w:p w14:paraId="1EBD99A4" w14:textId="77777777" w:rsidR="007C1821" w:rsidRDefault="007C1821" w:rsidP="007C1821">
      <w:pPr>
        <w:pStyle w:val="NormalWeb"/>
        <w:numPr>
          <w:ilvl w:val="0"/>
          <w:numId w:val="19"/>
        </w:numPr>
      </w:pPr>
      <w:r>
        <w:t>Search Fail Rate</w:t>
      </w:r>
    </w:p>
    <w:p w14:paraId="6ABBE9B0" w14:textId="77777777" w:rsidR="007C1821" w:rsidRDefault="007C1821" w:rsidP="007C1821">
      <w:pPr>
        <w:pStyle w:val="NormalWeb"/>
        <w:numPr>
          <w:ilvl w:val="0"/>
          <w:numId w:val="19"/>
        </w:numPr>
      </w:pPr>
      <w:r>
        <w:t>% Searches with Price Filter</w:t>
      </w:r>
    </w:p>
    <w:p w14:paraId="4600FF38" w14:textId="77777777" w:rsidR="007C1821" w:rsidRDefault="007C1821" w:rsidP="007C1821">
      <w:pPr>
        <w:pStyle w:val="NormalWeb"/>
        <w:numPr>
          <w:ilvl w:val="0"/>
          <w:numId w:val="19"/>
        </w:numPr>
      </w:pPr>
      <w:r>
        <w:t>% Searches with Rating Filter</w:t>
      </w:r>
    </w:p>
    <w:p w14:paraId="2F4BF1F8" w14:textId="77777777" w:rsidR="007C1821" w:rsidRDefault="007C1821" w:rsidP="007C1821">
      <w:pPr>
        <w:pStyle w:val="Heading3"/>
      </w:pPr>
      <w:r>
        <w:t>Middle Section – Trends</w:t>
      </w:r>
    </w:p>
    <w:p w14:paraId="0F8E7CC8" w14:textId="77777777" w:rsidR="007C1821" w:rsidRDefault="007C1821" w:rsidP="007C1821">
      <w:pPr>
        <w:pStyle w:val="NormalWeb"/>
        <w:numPr>
          <w:ilvl w:val="0"/>
          <w:numId w:val="20"/>
        </w:numPr>
      </w:pPr>
      <w:r>
        <w:t>Weekly search volume trend</w:t>
      </w:r>
    </w:p>
    <w:p w14:paraId="6855B548" w14:textId="77777777" w:rsidR="007C1821" w:rsidRDefault="007C1821" w:rsidP="007C1821">
      <w:pPr>
        <w:pStyle w:val="NormalWeb"/>
        <w:numPr>
          <w:ilvl w:val="0"/>
          <w:numId w:val="20"/>
        </w:numPr>
      </w:pPr>
      <w:r>
        <w:t>Weekly search fail rate trend</w:t>
      </w:r>
    </w:p>
    <w:p w14:paraId="3B1886F0" w14:textId="77777777" w:rsidR="007C1821" w:rsidRDefault="007C1821" w:rsidP="007C1821">
      <w:pPr>
        <w:pStyle w:val="NormalWeb"/>
        <w:numPr>
          <w:ilvl w:val="0"/>
          <w:numId w:val="20"/>
        </w:numPr>
      </w:pPr>
      <w:r>
        <w:t>Trending keywords (WoW growth)</w:t>
      </w:r>
    </w:p>
    <w:p w14:paraId="36FD81BA" w14:textId="77777777" w:rsidR="007C1821" w:rsidRDefault="007C1821" w:rsidP="007C1821">
      <w:pPr>
        <w:pStyle w:val="Heading3"/>
      </w:pPr>
      <w:r>
        <w:t>Bottom Section – Deep Dives</w:t>
      </w:r>
    </w:p>
    <w:p w14:paraId="36667C8F" w14:textId="77777777" w:rsidR="007C1821" w:rsidRDefault="007C1821" w:rsidP="007C1821">
      <w:pPr>
        <w:pStyle w:val="NormalWeb"/>
        <w:numPr>
          <w:ilvl w:val="0"/>
          <w:numId w:val="21"/>
        </w:numPr>
      </w:pPr>
      <w:r>
        <w:t>Top search keywords</w:t>
      </w:r>
    </w:p>
    <w:p w14:paraId="14C55870" w14:textId="77777777" w:rsidR="007C1821" w:rsidRDefault="007C1821" w:rsidP="007C1821">
      <w:pPr>
        <w:pStyle w:val="NormalWeb"/>
        <w:numPr>
          <w:ilvl w:val="0"/>
          <w:numId w:val="21"/>
        </w:numPr>
      </w:pPr>
      <w:r>
        <w:t>Top brands and categories</w:t>
      </w:r>
    </w:p>
    <w:p w14:paraId="71DE7609" w14:textId="77777777" w:rsidR="007C1821" w:rsidRDefault="007C1821" w:rsidP="007C1821">
      <w:pPr>
        <w:pStyle w:val="NormalWeb"/>
        <w:numPr>
          <w:ilvl w:val="0"/>
          <w:numId w:val="21"/>
        </w:numPr>
      </w:pPr>
      <w:r>
        <w:t>Attribute demand</w:t>
      </w:r>
    </w:p>
    <w:p w14:paraId="7E631DB1" w14:textId="77777777" w:rsidR="007C1821" w:rsidRDefault="007C1821" w:rsidP="007C1821">
      <w:pPr>
        <w:pStyle w:val="NormalWeb"/>
        <w:numPr>
          <w:ilvl w:val="0"/>
          <w:numId w:val="21"/>
        </w:numPr>
      </w:pPr>
      <w:r>
        <w:t>Price and rating intent insights</w:t>
      </w:r>
    </w:p>
    <w:p w14:paraId="3B771B31" w14:textId="77777777" w:rsidR="007C1821" w:rsidRDefault="007C1821" w:rsidP="007C1821">
      <w:pPr>
        <w:pStyle w:val="NormalWeb"/>
      </w:pPr>
      <w:r>
        <w:t>Global slicers allow filtering by:</w:t>
      </w:r>
    </w:p>
    <w:p w14:paraId="635B056F" w14:textId="77777777" w:rsidR="007C1821" w:rsidRDefault="007C1821" w:rsidP="007C1821">
      <w:pPr>
        <w:pStyle w:val="NormalWeb"/>
        <w:numPr>
          <w:ilvl w:val="0"/>
          <w:numId w:val="22"/>
        </w:numPr>
      </w:pPr>
      <w:r>
        <w:t>Date</w:t>
      </w:r>
    </w:p>
    <w:p w14:paraId="35EC5CF9" w14:textId="77777777" w:rsidR="007C1821" w:rsidRDefault="007C1821" w:rsidP="007C1821">
      <w:pPr>
        <w:pStyle w:val="NormalWeb"/>
        <w:numPr>
          <w:ilvl w:val="0"/>
          <w:numId w:val="22"/>
        </w:numPr>
      </w:pPr>
      <w:r>
        <w:t>Category</w:t>
      </w:r>
    </w:p>
    <w:p w14:paraId="47B79AA4" w14:textId="77777777" w:rsidR="007C1821" w:rsidRDefault="007C1821" w:rsidP="007C1821">
      <w:pPr>
        <w:pStyle w:val="NormalWeb"/>
        <w:numPr>
          <w:ilvl w:val="0"/>
          <w:numId w:val="22"/>
        </w:numPr>
      </w:pPr>
      <w:r>
        <w:t>Brand</w:t>
      </w:r>
    </w:p>
    <w:p w14:paraId="69B46BC7" w14:textId="77777777" w:rsidR="007C1821" w:rsidRDefault="007C1821" w:rsidP="007C1821">
      <w:r>
        <w:pict w14:anchorId="48EACDB6">
          <v:rect id="_x0000_i1040" style="width:0;height:1.5pt" o:hralign="center" o:hrstd="t" o:hr="t" fillcolor="#a0a0a0" stroked="f"/>
        </w:pict>
      </w:r>
    </w:p>
    <w:p w14:paraId="4997A834" w14:textId="77777777" w:rsidR="007C1821" w:rsidRDefault="007C1821" w:rsidP="007C1821">
      <w:pPr>
        <w:pStyle w:val="Heading2"/>
      </w:pPr>
      <w:r>
        <w:t>7. Data Limitations &amp; Assumptions</w:t>
      </w:r>
    </w:p>
    <w:p w14:paraId="5A1CB6D8" w14:textId="77777777" w:rsidR="007C1821" w:rsidRDefault="007C1821" w:rsidP="007C1821">
      <w:pPr>
        <w:pStyle w:val="Heading3"/>
      </w:pPr>
      <w:r>
        <w:t>Limitations:</w:t>
      </w:r>
    </w:p>
    <w:p w14:paraId="1A9F6226" w14:textId="77777777" w:rsidR="007C1821" w:rsidRDefault="007C1821" w:rsidP="007C1821">
      <w:pPr>
        <w:pStyle w:val="NormalWeb"/>
        <w:numPr>
          <w:ilvl w:val="0"/>
          <w:numId w:val="23"/>
        </w:numPr>
      </w:pPr>
      <w:r>
        <w:rPr>
          <w:rStyle w:val="Strong"/>
        </w:rPr>
        <w:t>High-exit searches</w:t>
      </w:r>
      <w:r>
        <w:t xml:space="preserve"> could not be calculated due to lack of click or bounce data</w:t>
      </w:r>
    </w:p>
    <w:p w14:paraId="6F8511EF" w14:textId="77777777" w:rsidR="007C1821" w:rsidRDefault="007C1821" w:rsidP="007C1821">
      <w:pPr>
        <w:pStyle w:val="NormalWeb"/>
        <w:numPr>
          <w:ilvl w:val="0"/>
          <w:numId w:val="23"/>
        </w:numPr>
      </w:pPr>
      <w:r>
        <w:rPr>
          <w:rStyle w:val="Strong"/>
        </w:rPr>
        <w:t>Search-to-cart conversion</w:t>
      </w:r>
      <w:r>
        <w:t xml:space="preserve"> not available (no cart or transaction events)</w:t>
      </w:r>
    </w:p>
    <w:p w14:paraId="5F0DFEA0" w14:textId="77777777" w:rsidR="007C1821" w:rsidRDefault="007C1821" w:rsidP="007C1821">
      <w:pPr>
        <w:pStyle w:val="NormalWeb"/>
        <w:numPr>
          <w:ilvl w:val="0"/>
          <w:numId w:val="23"/>
        </w:numPr>
      </w:pPr>
      <w:r>
        <w:rPr>
          <w:rStyle w:val="Strong"/>
        </w:rPr>
        <w:t>Regional trends</w:t>
      </w:r>
      <w:r>
        <w:t xml:space="preserve"> not fully analyzed due to absence of geographic fields</w:t>
      </w:r>
    </w:p>
    <w:p w14:paraId="36EE2342" w14:textId="77777777" w:rsidR="007C1821" w:rsidRDefault="007C1821" w:rsidP="007C1821">
      <w:pPr>
        <w:pStyle w:val="Heading3"/>
      </w:pPr>
      <w:r>
        <w:t>Assumptions:</w:t>
      </w:r>
    </w:p>
    <w:p w14:paraId="68CB5A5D" w14:textId="77777777" w:rsidR="007C1821" w:rsidRDefault="007C1821" w:rsidP="007C1821">
      <w:pPr>
        <w:pStyle w:val="NormalWeb"/>
        <w:numPr>
          <w:ilvl w:val="0"/>
          <w:numId w:val="24"/>
        </w:numPr>
      </w:pPr>
      <w:r>
        <w:t>Each row represents a single independent search event</w:t>
      </w:r>
    </w:p>
    <w:p w14:paraId="5C569540" w14:textId="77777777" w:rsidR="007C1821" w:rsidRDefault="007C1821" w:rsidP="007C1821">
      <w:pPr>
        <w:pStyle w:val="NormalWeb"/>
        <w:numPr>
          <w:ilvl w:val="0"/>
          <w:numId w:val="24"/>
        </w:numPr>
      </w:pPr>
      <w:r>
        <w:t>Low-result searches are treated as partial failures</w:t>
      </w:r>
    </w:p>
    <w:p w14:paraId="00A88E92" w14:textId="77777777" w:rsidR="007C1821" w:rsidRDefault="007C1821" w:rsidP="007C1821">
      <w:pPr>
        <w:pStyle w:val="NormalWeb"/>
        <w:numPr>
          <w:ilvl w:val="0"/>
          <w:numId w:val="24"/>
        </w:numPr>
      </w:pPr>
      <w:r>
        <w:lastRenderedPageBreak/>
        <w:t>Attribute classification provided in the data is accurate</w:t>
      </w:r>
    </w:p>
    <w:p w14:paraId="5D72341B" w14:textId="77777777" w:rsidR="007C1821" w:rsidRDefault="007C1821" w:rsidP="007C1821">
      <w:pPr>
        <w:pStyle w:val="NormalWeb"/>
      </w:pPr>
      <w:r>
        <w:t xml:space="preserve">These limitations are explicitly documented to ensure </w:t>
      </w:r>
      <w:r>
        <w:rPr>
          <w:rStyle w:val="Strong"/>
        </w:rPr>
        <w:t>analytical transparency</w:t>
      </w:r>
      <w:r>
        <w:t>.</w:t>
      </w:r>
    </w:p>
    <w:p w14:paraId="0145CB14" w14:textId="77777777" w:rsidR="007C1821" w:rsidRDefault="007C1821" w:rsidP="007C1821">
      <w:r>
        <w:pict w14:anchorId="72E28B9E">
          <v:rect id="_x0000_i1041" style="width:0;height:1.5pt" o:hralign="center" o:hrstd="t" o:hr="t" fillcolor="#a0a0a0" stroked="f"/>
        </w:pict>
      </w:r>
    </w:p>
    <w:p w14:paraId="6D8C5FFB" w14:textId="77777777" w:rsidR="007C1821" w:rsidRDefault="007C1821" w:rsidP="007C1821">
      <w:pPr>
        <w:pStyle w:val="Heading2"/>
      </w:pPr>
      <w:r>
        <w:t>8. Key Business Insights (Example)</w:t>
      </w:r>
    </w:p>
    <w:p w14:paraId="3D4B1659" w14:textId="77777777" w:rsidR="007C1821" w:rsidRDefault="007C1821" w:rsidP="007C1821">
      <w:pPr>
        <w:pStyle w:val="NormalWeb"/>
        <w:numPr>
          <w:ilvl w:val="0"/>
          <w:numId w:val="25"/>
        </w:numPr>
      </w:pPr>
      <w:r>
        <w:t>Certain keywords show sharp WoW growth, indicating emerging demand</w:t>
      </w:r>
    </w:p>
    <w:p w14:paraId="04A52496" w14:textId="77777777" w:rsidR="007C1821" w:rsidRDefault="007C1821" w:rsidP="007C1821">
      <w:pPr>
        <w:pStyle w:val="NormalWeb"/>
        <w:numPr>
          <w:ilvl w:val="0"/>
          <w:numId w:val="25"/>
        </w:numPr>
      </w:pPr>
      <w:r>
        <w:t>High search fail rates highlight clear catalog gaps</w:t>
      </w:r>
    </w:p>
    <w:p w14:paraId="4E793036" w14:textId="77777777" w:rsidR="007C1821" w:rsidRDefault="007C1821" w:rsidP="007C1821">
      <w:pPr>
        <w:pStyle w:val="NormalWeb"/>
        <w:numPr>
          <w:ilvl w:val="0"/>
          <w:numId w:val="25"/>
        </w:numPr>
      </w:pPr>
      <w:r>
        <w:t>Strong attribute demand (e.g., pigmentation, acne) suggests merchandising opportunities</w:t>
      </w:r>
    </w:p>
    <w:p w14:paraId="1A3B576B" w14:textId="77777777" w:rsidR="007C1821" w:rsidRDefault="007C1821" w:rsidP="007C1821">
      <w:pPr>
        <w:pStyle w:val="NormalWeb"/>
        <w:numPr>
          <w:ilvl w:val="0"/>
          <w:numId w:val="25"/>
        </w:numPr>
      </w:pPr>
      <w:r>
        <w:t>Price and rating filters indicate users are both cost- and quality-sensitive</w:t>
      </w:r>
    </w:p>
    <w:p w14:paraId="71956881" w14:textId="77777777" w:rsidR="007C1821" w:rsidRDefault="007C1821" w:rsidP="007C1821">
      <w:r>
        <w:pict w14:anchorId="781317B1">
          <v:rect id="_x0000_i1042" style="width:0;height:1.5pt" o:hralign="center" o:hrstd="t" o:hr="t" fillcolor="#a0a0a0" stroked="f"/>
        </w:pict>
      </w:r>
    </w:p>
    <w:p w14:paraId="0BD70564" w14:textId="77777777" w:rsidR="007C1821" w:rsidRDefault="007C1821" w:rsidP="007C1821">
      <w:pPr>
        <w:pStyle w:val="Heading2"/>
      </w:pPr>
      <w:r>
        <w:t>9. Conclusion</w:t>
      </w:r>
    </w:p>
    <w:p w14:paraId="52F68FCA" w14:textId="77777777" w:rsidR="007C1821" w:rsidRDefault="007C1821" w:rsidP="007C1821">
      <w:pPr>
        <w:pStyle w:val="NormalWeb"/>
      </w:pPr>
      <w:r>
        <w:t xml:space="preserve">This dashboard provides a </w:t>
      </w:r>
      <w:r>
        <w:rPr>
          <w:rStyle w:val="Strong"/>
        </w:rPr>
        <w:t>comprehensive view of search behavior</w:t>
      </w:r>
      <w:r>
        <w:t>, enabling data-driven decisions across:</w:t>
      </w:r>
    </w:p>
    <w:p w14:paraId="57F716A4" w14:textId="77777777" w:rsidR="007C1821" w:rsidRDefault="007C1821" w:rsidP="007C1821">
      <w:pPr>
        <w:pStyle w:val="NormalWeb"/>
        <w:numPr>
          <w:ilvl w:val="0"/>
          <w:numId w:val="26"/>
        </w:numPr>
      </w:pPr>
      <w:r>
        <w:t>Product assortment</w:t>
      </w:r>
    </w:p>
    <w:p w14:paraId="3D2C7EC0" w14:textId="77777777" w:rsidR="007C1821" w:rsidRDefault="007C1821" w:rsidP="007C1821">
      <w:pPr>
        <w:pStyle w:val="NormalWeb"/>
        <w:numPr>
          <w:ilvl w:val="0"/>
          <w:numId w:val="26"/>
        </w:numPr>
      </w:pPr>
      <w:r>
        <w:t>Search optimization</w:t>
      </w:r>
    </w:p>
    <w:p w14:paraId="6F07582D" w14:textId="77777777" w:rsidR="007C1821" w:rsidRDefault="007C1821" w:rsidP="007C1821">
      <w:pPr>
        <w:pStyle w:val="NormalWeb"/>
        <w:numPr>
          <w:ilvl w:val="0"/>
          <w:numId w:val="26"/>
        </w:numPr>
      </w:pPr>
      <w:r>
        <w:t>Marketing and partnerships</w:t>
      </w:r>
    </w:p>
    <w:p w14:paraId="07CE9AAE" w14:textId="77777777" w:rsidR="007C1821" w:rsidRDefault="007C1821" w:rsidP="007C1821">
      <w:pPr>
        <w:pStyle w:val="NormalWeb"/>
        <w:numPr>
          <w:ilvl w:val="0"/>
          <w:numId w:val="26"/>
        </w:numPr>
      </w:pPr>
      <w:r>
        <w:t>User experience improvements</w:t>
      </w:r>
    </w:p>
    <w:p w14:paraId="1C10C115" w14:textId="77777777" w:rsidR="007C1821" w:rsidRDefault="007C1821" w:rsidP="007C1821">
      <w:pPr>
        <w:pStyle w:val="NormalWeb"/>
      </w:pPr>
      <w:r>
        <w:t>The model is scalable and can be extended further with clickstream or transaction data.</w:t>
      </w:r>
    </w:p>
    <w:p w14:paraId="49CBFB20" w14:textId="77777777" w:rsidR="007C1821" w:rsidRDefault="007C1821" w:rsidP="007C1821">
      <w:r>
        <w:pict w14:anchorId="0F80E5B4">
          <v:rect id="_x0000_i1043" style="width:0;height:1.5pt" o:hralign="center" o:hrstd="t" o:hr="t" fillcolor="#a0a0a0" stroked="f"/>
        </w:pict>
      </w:r>
    </w:p>
    <w:p w14:paraId="316DD2D1" w14:textId="77777777" w:rsidR="007C1821" w:rsidRDefault="007C1821" w:rsidP="007C1821">
      <w:pPr>
        <w:pStyle w:val="Heading2"/>
      </w:pPr>
      <w:r>
        <w:t>10. Tools Used</w:t>
      </w:r>
    </w:p>
    <w:p w14:paraId="5D3D6DBF" w14:textId="77777777" w:rsidR="007C1821" w:rsidRDefault="007C1821" w:rsidP="007C1821">
      <w:pPr>
        <w:pStyle w:val="NormalWeb"/>
        <w:numPr>
          <w:ilvl w:val="0"/>
          <w:numId w:val="27"/>
        </w:numPr>
      </w:pPr>
      <w:r>
        <w:t>Power BI Desktop</w:t>
      </w:r>
    </w:p>
    <w:p w14:paraId="18A81FB7" w14:textId="77777777" w:rsidR="007C1821" w:rsidRDefault="007C1821" w:rsidP="007C1821">
      <w:pPr>
        <w:pStyle w:val="NormalWeb"/>
        <w:numPr>
          <w:ilvl w:val="0"/>
          <w:numId w:val="27"/>
        </w:numPr>
      </w:pPr>
      <w:r>
        <w:t>Power Query (ETL)</w:t>
      </w:r>
    </w:p>
    <w:p w14:paraId="04D57578" w14:textId="77777777" w:rsidR="007C1821" w:rsidRDefault="007C1821" w:rsidP="007C1821">
      <w:pPr>
        <w:pStyle w:val="NormalWeb"/>
        <w:numPr>
          <w:ilvl w:val="0"/>
          <w:numId w:val="27"/>
        </w:numPr>
      </w:pPr>
      <w:r>
        <w:t>DAX (Measures &amp; Calculations)</w:t>
      </w:r>
    </w:p>
    <w:p w14:paraId="217E8763" w14:textId="0C0822BC" w:rsidR="0044205E" w:rsidRDefault="0044205E" w:rsidP="007C1821"/>
    <w:p w14:paraId="2F294B3B" w14:textId="5E37F478" w:rsidR="007C1821" w:rsidRDefault="007C1821" w:rsidP="007C1821"/>
    <w:p w14:paraId="23AA77DD" w14:textId="29D904CD" w:rsidR="007C1821" w:rsidRDefault="007C1821" w:rsidP="007C1821">
      <w:r>
        <w:t xml:space="preserve">Owner </w:t>
      </w:r>
    </w:p>
    <w:p w14:paraId="0599E965" w14:textId="482E67B5" w:rsidR="007C1821" w:rsidRDefault="007C1821" w:rsidP="007C1821">
      <w:proofErr w:type="spellStart"/>
      <w:r>
        <w:t>Mohammed_Asif</w:t>
      </w:r>
      <w:proofErr w:type="spellEnd"/>
    </w:p>
    <w:p w14:paraId="374D6019" w14:textId="77777777" w:rsidR="007C1821" w:rsidRPr="007C1821" w:rsidRDefault="007C1821" w:rsidP="007C1821"/>
    <w:sectPr w:rsidR="007C1821" w:rsidRPr="007C18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86DDC"/>
    <w:multiLevelType w:val="multilevel"/>
    <w:tmpl w:val="B8D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F1978"/>
    <w:multiLevelType w:val="multilevel"/>
    <w:tmpl w:val="92D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D3F86"/>
    <w:multiLevelType w:val="multilevel"/>
    <w:tmpl w:val="97E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40185"/>
    <w:multiLevelType w:val="multilevel"/>
    <w:tmpl w:val="0F3A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26CAB"/>
    <w:multiLevelType w:val="multilevel"/>
    <w:tmpl w:val="4C5C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E21F9"/>
    <w:multiLevelType w:val="multilevel"/>
    <w:tmpl w:val="10B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16FE5"/>
    <w:multiLevelType w:val="multilevel"/>
    <w:tmpl w:val="041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E0489"/>
    <w:multiLevelType w:val="multilevel"/>
    <w:tmpl w:val="5B80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8336E"/>
    <w:multiLevelType w:val="multilevel"/>
    <w:tmpl w:val="690A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17F18"/>
    <w:multiLevelType w:val="multilevel"/>
    <w:tmpl w:val="18D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0C6981"/>
    <w:multiLevelType w:val="multilevel"/>
    <w:tmpl w:val="B16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F098D"/>
    <w:multiLevelType w:val="multilevel"/>
    <w:tmpl w:val="0D7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860F7"/>
    <w:multiLevelType w:val="multilevel"/>
    <w:tmpl w:val="7B9E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26761D"/>
    <w:multiLevelType w:val="multilevel"/>
    <w:tmpl w:val="2142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A3F2E"/>
    <w:multiLevelType w:val="multilevel"/>
    <w:tmpl w:val="1CC4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7120C"/>
    <w:multiLevelType w:val="multilevel"/>
    <w:tmpl w:val="1346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66D12"/>
    <w:multiLevelType w:val="multilevel"/>
    <w:tmpl w:val="4C8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C2026D"/>
    <w:multiLevelType w:val="multilevel"/>
    <w:tmpl w:val="9A5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0"/>
  </w:num>
  <w:num w:numId="12">
    <w:abstractNumId w:val="23"/>
  </w:num>
  <w:num w:numId="13">
    <w:abstractNumId w:val="18"/>
  </w:num>
  <w:num w:numId="14">
    <w:abstractNumId w:val="13"/>
  </w:num>
  <w:num w:numId="15">
    <w:abstractNumId w:val="24"/>
  </w:num>
  <w:num w:numId="16">
    <w:abstractNumId w:val="17"/>
  </w:num>
  <w:num w:numId="17">
    <w:abstractNumId w:val="16"/>
  </w:num>
  <w:num w:numId="18">
    <w:abstractNumId w:val="9"/>
  </w:num>
  <w:num w:numId="19">
    <w:abstractNumId w:val="19"/>
  </w:num>
  <w:num w:numId="20">
    <w:abstractNumId w:val="11"/>
  </w:num>
  <w:num w:numId="21">
    <w:abstractNumId w:val="22"/>
  </w:num>
  <w:num w:numId="22">
    <w:abstractNumId w:val="21"/>
  </w:num>
  <w:num w:numId="23">
    <w:abstractNumId w:val="25"/>
  </w:num>
  <w:num w:numId="24">
    <w:abstractNumId w:val="14"/>
  </w:num>
  <w:num w:numId="25">
    <w:abstractNumId w:val="26"/>
  </w:num>
  <w:num w:numId="26">
    <w:abstractNumId w:val="2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05E"/>
    <w:rsid w:val="007C18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167CE"/>
  <w14:defaultImageDpi w14:val="300"/>
  <w15:docId w15:val="{650E89E7-BC95-417A-B6AB-3C52506A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C1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18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18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18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7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Asif</cp:lastModifiedBy>
  <cp:revision>2</cp:revision>
  <dcterms:created xsi:type="dcterms:W3CDTF">2013-12-23T23:15:00Z</dcterms:created>
  <dcterms:modified xsi:type="dcterms:W3CDTF">2025-12-30T18:05:00Z</dcterms:modified>
  <cp:category/>
</cp:coreProperties>
</file>