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Text Analysis of Accident Descriptions</w:t>
      </w:r>
    </w:p>
    <w:p>
      <w:r>
        <w:t>Analysis Date: 2026-04-30 12:49:32</w:t>
      </w:r>
    </w:p>
    <w:p>
      <w:r>
        <w:t>Total Descriptions Analyzed: 240,225</w:t>
      </w:r>
    </w:p>
    <w:p/>
    <w:p>
      <w:pPr>
        <w:pStyle w:val="Heading1"/>
      </w:pPr>
      <w:r>
        <w:t>1. Most Dangerous Keywords</w:t>
      </w:r>
    </w:p>
    <w:p>
      <w:r>
        <w:t>The keyword 'jackknife' appears in 122 accidents and has an average severity of 3.09 (+0.63 above baseline).</w:t>
      </w:r>
    </w:p>
    <w:p>
      <w:pPr>
        <w:pStyle w:val="Heading1"/>
      </w:pPr>
      <w:r>
        <w:t>2. Keyword Impact on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Keyword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  <w:tc>
          <w:tcPr>
            <w:tcW w:type="dxa" w:w="2160"/>
          </w:tcPr>
          <w:p>
            <w:r>
              <w:t>Accidents</w:t>
            </w:r>
          </w:p>
        </w:tc>
        <w:tc>
          <w:tcPr>
            <w:tcW w:type="dxa" w:w="2160"/>
          </w:tcPr>
          <w:p>
            <w:r>
              <w:t>Avg Severity</w:t>
            </w:r>
          </w:p>
        </w:tc>
      </w:tr>
      <w:tr>
        <w:tc>
          <w:tcPr>
            <w:tcW w:type="dxa" w:w="2160"/>
          </w:tcPr>
          <w:p>
            <w:r>
              <w:t>jackknife</w:t>
            </w:r>
          </w:p>
        </w:tc>
        <w:tc>
          <w:tcPr>
            <w:tcW w:type="dxa" w:w="2160"/>
          </w:tcPr>
          <w:p>
            <w:r>
              <w:t>Truck trailer folding sideways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3.09</w:t>
            </w:r>
          </w:p>
        </w:tc>
      </w:tr>
      <w:tr>
        <w:tc>
          <w:tcPr>
            <w:tcW w:type="dxa" w:w="2160"/>
          </w:tcPr>
          <w:p>
            <w:r>
              <w:t>queueing</w:t>
            </w:r>
          </w:p>
        </w:tc>
        <w:tc>
          <w:tcPr>
            <w:tcW w:type="dxa" w:w="2160"/>
          </w:tcPr>
          <w:p>
            <w:r>
              <w:t>Traffic backing up</w:t>
            </w:r>
          </w:p>
        </w:tc>
        <w:tc>
          <w:tcPr>
            <w:tcW w:type="dxa" w:w="2160"/>
          </w:tcPr>
          <w:p>
            <w:r>
              <w:t>2,562</w:t>
            </w:r>
          </w:p>
        </w:tc>
        <w:tc>
          <w:tcPr>
            <w:tcW w:type="dxa" w:w="2160"/>
          </w:tcPr>
          <w:p>
            <w:r>
              <w:t>2.81</w:t>
            </w:r>
          </w:p>
        </w:tc>
      </w:tr>
      <w:tr>
        <w:tc>
          <w:tcPr>
            <w:tcW w:type="dxa" w:w="2160"/>
          </w:tcPr>
          <w:p>
            <w:r>
              <w:t>multi-vehicle</w:t>
            </w:r>
          </w:p>
        </w:tc>
        <w:tc>
          <w:tcPr>
            <w:tcW w:type="dxa" w:w="2160"/>
          </w:tcPr>
          <w:p>
            <w:r>
              <w:t>Multiple cars involved</w:t>
            </w:r>
          </w:p>
        </w:tc>
        <w:tc>
          <w:tcPr>
            <w:tcW w:type="dxa" w:w="2160"/>
          </w:tcPr>
          <w:p>
            <w:r>
              <w:t>1,022</w:t>
            </w:r>
          </w:p>
        </w:tc>
        <w:tc>
          <w:tcPr>
            <w:tcW w:type="dxa" w:w="2160"/>
          </w:tcPr>
          <w:p>
            <w:r>
              <w:t>2.74</w:t>
            </w:r>
          </w:p>
        </w:tc>
      </w:tr>
      <w:tr>
        <w:tc>
          <w:tcPr>
            <w:tcW w:type="dxa" w:w="2160"/>
          </w:tcPr>
          <w:p>
            <w:r>
              <w:t>shoulder</w:t>
            </w:r>
          </w:p>
        </w:tc>
        <w:tc>
          <w:tcPr>
            <w:tcW w:type="dxa" w:w="2160"/>
          </w:tcPr>
          <w:p>
            <w:r>
              <w:t>Shoulder lane blocked</w:t>
            </w:r>
          </w:p>
        </w:tc>
        <w:tc>
          <w:tcPr>
            <w:tcW w:type="dxa" w:w="2160"/>
          </w:tcPr>
          <w:p>
            <w:r>
              <w:t>23,464</w:t>
            </w:r>
          </w:p>
        </w:tc>
        <w:tc>
          <w:tcPr>
            <w:tcW w:type="dxa" w:w="2160"/>
          </w:tcPr>
          <w:p>
            <w:r>
              <w:t>2.68</w:t>
            </w:r>
          </w:p>
        </w:tc>
      </w:tr>
      <w:tr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Lanes blocked</w:t>
            </w:r>
          </w:p>
        </w:tc>
        <w:tc>
          <w:tcPr>
            <w:tcW w:type="dxa" w:w="2160"/>
          </w:tcPr>
          <w:p>
            <w:r>
              <w:t>87,291</w:t>
            </w:r>
          </w:p>
        </w:tc>
        <w:tc>
          <w:tcPr>
            <w:tcW w:type="dxa" w:w="2160"/>
          </w:tcPr>
          <w:p>
            <w:r>
              <w:t>2.65</w:t>
            </w:r>
          </w:p>
        </w:tc>
      </w:tr>
      <w:tr>
        <w:tc>
          <w:tcPr>
            <w:tcW w:type="dxa" w:w="2160"/>
          </w:tcPr>
          <w:p>
            <w:r>
              <w:t>rollover</w:t>
            </w:r>
          </w:p>
        </w:tc>
        <w:tc>
          <w:tcPr>
            <w:tcW w:type="dxa" w:w="2160"/>
          </w:tcPr>
          <w:p>
            <w:r>
              <w:t>Vehicle flipped over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2.50</w:t>
            </w:r>
          </w:p>
        </w:tc>
      </w:tr>
      <w:tr>
        <w:tc>
          <w:tcPr>
            <w:tcW w:type="dxa" w:w="2160"/>
          </w:tcPr>
          <w:p>
            <w:r>
              <w:t>serious</w:t>
            </w:r>
          </w:p>
        </w:tc>
        <w:tc>
          <w:tcPr>
            <w:tcW w:type="dxa" w:w="2160"/>
          </w:tcPr>
          <w:p>
            <w:r>
              <w:t>Described as serious</w:t>
            </w:r>
          </w:p>
        </w:tc>
        <w:tc>
          <w:tcPr>
            <w:tcW w:type="dxa" w:w="2160"/>
          </w:tcPr>
          <w:p>
            <w:r>
              <w:t>395</w:t>
            </w:r>
          </w:p>
        </w:tc>
        <w:tc>
          <w:tcPr>
            <w:tcW w:type="dxa" w:w="2160"/>
          </w:tcPr>
          <w:p>
            <w:r>
              <w:t>2.38</w:t>
            </w:r>
          </w:p>
        </w:tc>
      </w:tr>
      <w:tr>
        <w:tc>
          <w:tcPr>
            <w:tcW w:type="dxa" w:w="2160"/>
          </w:tcPr>
          <w:p>
            <w:r>
              <w:t>slow traffic</w:t>
            </w:r>
          </w:p>
        </w:tc>
        <w:tc>
          <w:tcPr>
            <w:tcW w:type="dxa" w:w="2160"/>
          </w:tcPr>
          <w:p>
            <w:r>
              <w:t>Slow traffic only</w:t>
            </w:r>
          </w:p>
        </w:tc>
        <w:tc>
          <w:tcPr>
            <w:tcW w:type="dxa" w:w="2160"/>
          </w:tcPr>
          <w:p>
            <w:r>
              <w:t>16,799</w:t>
            </w:r>
          </w:p>
        </w:tc>
        <w:tc>
          <w:tcPr>
            <w:tcW w:type="dxa" w:w="2160"/>
          </w:tcPr>
          <w:p>
            <w:r>
              <w:t>2.13</w:t>
            </w:r>
          </w:p>
        </w:tc>
      </w:tr>
    </w:tbl>
    <w:p/>
    <w:p>
      <w:pPr>
        <w:pStyle w:val="Heading1"/>
      </w:pPr>
      <w:r>
        <w:t>3. Impact of "Blocked" Keyword</w:t>
      </w:r>
    </w:p>
    <w:p>
      <w:r>
        <w:t>Accidents containing 'blocked' are significantly more severe: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With "blocked"</w:t>
            </w:r>
          </w:p>
        </w:tc>
        <w:tc>
          <w:tcPr>
            <w:tcW w:type="dxa" w:w="2160"/>
          </w:tcPr>
          <w:p>
            <w:r>
              <w:t>Without "blocked"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  <w:tc>
          <w:tcPr>
            <w:tcW w:type="dxa" w:w="2160"/>
          </w:tcPr>
          <w:p>
            <w:r>
              <w:t>0.6%</w:t>
            </w:r>
          </w:p>
        </w:tc>
        <w:tc>
          <w:tcPr>
            <w:tcW w:type="dxa" w:w="2160"/>
          </w:tcPr>
          <w:p>
            <w:r>
              <w:t>-0.3%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  <w:tc>
          <w:tcPr>
            <w:tcW w:type="dxa" w:w="2160"/>
          </w:tcPr>
          <w:p>
            <w:r>
              <w:t>73.5%</w:t>
            </w:r>
          </w:p>
        </w:tc>
        <w:tc>
          <w:tcPr>
            <w:tcW w:type="dxa" w:w="2160"/>
          </w:tcPr>
          <w:p>
            <w:r>
              <w:t>-36.6%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61.0%</w:t>
            </w:r>
          </w:p>
        </w:tc>
        <w:tc>
          <w:tcPr>
            <w:tcW w:type="dxa" w:w="2160"/>
          </w:tcPr>
          <w:p>
            <w:r>
              <w:t>15.9%</w:t>
            </w:r>
          </w:p>
        </w:tc>
        <w:tc>
          <w:tcPr>
            <w:tcW w:type="dxa" w:w="2160"/>
          </w:tcPr>
          <w:p>
            <w:r>
              <w:t>+45.0%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-8.1%</w:t>
            </w:r>
          </w:p>
        </w:tc>
      </w:tr>
    </w:tbl>
    <w:p/>
    <w:p>
      <w:pPr>
        <w:pStyle w:val="Heading1"/>
      </w:pPr>
      <w:r>
        <w:t>4. Common Phrases by Severity Level</w:t>
      </w:r>
    </w:p>
    <w:p>
      <w:pPr>
        <w:pStyle w:val="Heading2"/>
      </w:pPr>
      <w:r>
        <w:t>Severity Level 2</w:t>
      </w:r>
    </w:p>
    <w:p>
      <w:r>
        <w:t>Common phrases: "lane blocked", "rd exit", "stationary traffic"</w:t>
      </w:r>
    </w:p>
    <w:p>
      <w:pPr>
        <w:pStyle w:val="Heading2"/>
      </w:pPr>
      <w:r>
        <w:t>Severity Level 3</w:t>
      </w:r>
    </w:p>
    <w:p>
      <w:r>
        <w:t>Common phrases: "blocked accident", "lane blocked", "lane blocked accident"</w:t>
      </w:r>
    </w:p>
    <w:p>
      <w:pPr>
        <w:pStyle w:val="Heading2"/>
      </w:pPr>
      <w:r>
        <w:t>Severity Level 4</w:t>
      </w:r>
    </w:p>
    <w:p>
      <w:r>
        <w:t>Common phrases: "road closed", "closed accident", "road closed accident"</w:t>
      </w:r>
    </w:p>
    <w:p>
      <w:pPr>
        <w:pStyle w:val="Heading1"/>
      </w:pPr>
      <w:r>
        <w:t>5. Key Conclusions</w:t>
      </w:r>
    </w:p>
    <w:p>
      <w:r>
        <w:br/>
        <w:t>1. Text descriptions are STRONG predictors of accident severity</w:t>
        <w:br/>
        <w:t>2. 'jackknife' is the most severe keyword (Severity: 3.09)</w:t>
        <w:br/>
        <w:t>3. Accidents with 'blocked' are +0.19 points more severe than average</w:t>
        <w:br/>
        <w:t>4. Severe accidents (Level 4) often mention "road closed" and "alternate route"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