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BC05" w14:textId="77777777" w:rsidR="00DC070F" w:rsidRDefault="00000000">
      <w:pPr>
        <w:spacing w:after="50"/>
        <w:jc w:val="center"/>
      </w:pPr>
      <w:r>
        <w:rPr>
          <w:b/>
          <w:bCs/>
          <w:sz w:val="44"/>
          <w:szCs w:val="44"/>
        </w:rPr>
        <w:t>Muhammad Ibrahim</w:t>
      </w:r>
    </w:p>
    <w:p w14:paraId="689DCD00" w14:textId="77777777" w:rsidR="00DC070F" w:rsidRDefault="00000000">
      <w:pPr>
        <w:spacing w:after="14"/>
        <w:jc w:val="center"/>
      </w:pPr>
      <w:r>
        <w:t>+92-316-4412588</w:t>
      </w:r>
    </w:p>
    <w:p w14:paraId="08CE7A41" w14:textId="77777777" w:rsidR="00DC070F" w:rsidRDefault="00000000">
      <w:pPr>
        <w:spacing w:after="14"/>
        <w:jc w:val="center"/>
      </w:pPr>
      <w:r>
        <w:t>muhammadibrahim00187@gmail.com</w:t>
      </w:r>
    </w:p>
    <w:p w14:paraId="7434CFC0" w14:textId="77777777" w:rsidR="00DC070F" w:rsidRDefault="00000000">
      <w:pPr>
        <w:spacing w:after="14"/>
        <w:jc w:val="center"/>
      </w:pPr>
      <w:r>
        <w:t>linkedin.com/in/muhammad-ibrahim-1b0a84240</w:t>
      </w:r>
    </w:p>
    <w:p w14:paraId="2912E52C" w14:textId="77777777" w:rsidR="00DC070F" w:rsidRDefault="00000000">
      <w:pPr>
        <w:spacing w:after="14"/>
        <w:jc w:val="center"/>
      </w:pPr>
      <w:r>
        <w:t>github.com/Muhammad-Ibrahim-001</w:t>
      </w:r>
    </w:p>
    <w:p w14:paraId="54EE9C87" w14:textId="77777777" w:rsidR="00DC070F" w:rsidRDefault="00000000">
      <w:pPr>
        <w:spacing w:after="14"/>
        <w:jc w:val="center"/>
      </w:pPr>
      <w:r>
        <w:t>Lahore, Pakistan</w:t>
      </w:r>
    </w:p>
    <w:p w14:paraId="60F7D530" w14:textId="77777777" w:rsidR="00DC070F" w:rsidRDefault="00000000">
      <w:pPr>
        <w:pBdr>
          <w:bottom w:val="single" w:sz="6" w:space="2" w:color="000000"/>
        </w:pBdr>
        <w:spacing w:before="190" w:after="55"/>
      </w:pPr>
      <w:r>
        <w:rPr>
          <w:b/>
          <w:bCs/>
          <w:sz w:val="22"/>
          <w:szCs w:val="22"/>
        </w:rPr>
        <w:t>Summary</w:t>
      </w:r>
    </w:p>
    <w:p w14:paraId="1EBA6CBA" w14:textId="6D9570D7" w:rsidR="00DC070F" w:rsidRDefault="00000000">
      <w:pPr>
        <w:spacing w:before="45" w:after="45"/>
      </w:pPr>
      <w:r>
        <w:t xml:space="preserve">Software and systems engineering student at FAST NUCES Lahore with industry internship experience at Siemens in hypervisor integration, hardware-in-loop (HIL) systems, embedded Linux, virtualization, and remote device management. Proficient in C, C++, Python, and JavaScript with hands-on experience in low-level systems programming, Intel Active Management Technology (AMT), WebSocket-based control systems, and machine learning. Experienced with Linux administration, shell scripting, TCP/IP networking, REST API development, and object-oriented software design. Three-time Dean's List recipient (CGPA 3.37/4.00). </w:t>
      </w:r>
    </w:p>
    <w:p w14:paraId="70E9F0B0" w14:textId="77777777" w:rsidR="00DC070F" w:rsidRDefault="00000000">
      <w:pPr>
        <w:pBdr>
          <w:bottom w:val="single" w:sz="6" w:space="2" w:color="000000"/>
        </w:pBdr>
        <w:spacing w:before="190" w:after="55"/>
      </w:pPr>
      <w:r>
        <w:rPr>
          <w:b/>
          <w:bCs/>
          <w:sz w:val="22"/>
          <w:szCs w:val="22"/>
        </w:rPr>
        <w:t>Experience</w:t>
      </w:r>
    </w:p>
    <w:p w14:paraId="59C376F6" w14:textId="77777777" w:rsidR="00DC070F" w:rsidRDefault="00000000">
      <w:pPr>
        <w:spacing w:before="130"/>
      </w:pPr>
      <w:r>
        <w:rPr>
          <w:b/>
          <w:bCs/>
          <w:sz w:val="20"/>
          <w:szCs w:val="20"/>
        </w:rPr>
        <w:t>Hypervisor and Systems Engineering Intern</w:t>
      </w:r>
    </w:p>
    <w:p w14:paraId="3AB7B247" w14:textId="1B2F090D" w:rsidR="00DC070F" w:rsidRDefault="002F2C4F">
      <w:pPr>
        <w:spacing w:after="30"/>
      </w:pPr>
      <w:r>
        <w:t xml:space="preserve">Siemens </w:t>
      </w:r>
      <w:proofErr w:type="gramStart"/>
      <w:r>
        <w:t>|  August</w:t>
      </w:r>
      <w:proofErr w:type="gramEnd"/>
      <w:r>
        <w:t xml:space="preserve"> 2026 - October </w:t>
      </w:r>
      <w:proofErr w:type="gramStart"/>
      <w:r>
        <w:t>2026  |</w:t>
      </w:r>
      <w:proofErr w:type="gramEnd"/>
      <w:r>
        <w:t xml:space="preserve">  Remote, Pakistan</w:t>
      </w:r>
    </w:p>
    <w:p w14:paraId="343F31C0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Integrated hypervisor technology into Siemens Industrial PCs (IPCs) on Linux-based embedded systems using Raspberry Pi, enabling hardware virtualization for industrial IoT environments.</w:t>
      </w:r>
    </w:p>
    <w:p w14:paraId="77645210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Developed a Hardware-in-Loop (HIL) system by configuring Raspberry Pi as a USB OTG device connected to the IPC, establishing direct hardware-level communication between the Pi and the industrial computer.</w:t>
      </w:r>
    </w:p>
    <w:p w14:paraId="5EAD1C4F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Implemented full out-of-band IPC control using Intel Active Management Technology (AMT) via </w:t>
      </w:r>
      <w:proofErr w:type="spellStart"/>
      <w:r>
        <w:t>wsmancli</w:t>
      </w:r>
      <w:proofErr w:type="spellEnd"/>
      <w:r>
        <w:t xml:space="preserve"> in WSL, enabling remote power management, BIOS-level configuration, and hardware monitoring entirely through the IPC IP address with no OS-level dependency.</w:t>
      </w:r>
    </w:p>
    <w:p w14:paraId="3223DD24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Built a WebSocket-based three-tier remote control bridge: host laptop sends commands to Raspberry Pi, Pi executes AMT operations on the IPC, and real-time telemetry is streamed back to the laptop via </w:t>
      </w:r>
      <w:proofErr w:type="spellStart"/>
      <w:r>
        <w:t>WebSockets</w:t>
      </w:r>
      <w:proofErr w:type="spellEnd"/>
      <w:r>
        <w:t>, giving engineers full remote hardware control from a single interface.</w:t>
      </w:r>
    </w:p>
    <w:p w14:paraId="24E76AC6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Developed a browser extension enabling Siemens engineers to remotely access and manage hypervisors and industrial PCs, improving accessibility for distributed teams.</w:t>
      </w:r>
    </w:p>
    <w:p w14:paraId="5CF7E659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Designed and implemented a hypervisor trace analytics pipeline to collect, parse, and analyze execution traces, performing frequency analysis, device-level attribution, and fatal error classification to surface actionable system health insights.</w:t>
      </w:r>
    </w:p>
    <w:p w14:paraId="2D4CDBEB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Optimized trace collection system performance by 20% through UI/UX improvements and backend analytics enhancements; the tool is adopted into daily engineering workflows across the Siemens engineering team.</w:t>
      </w:r>
    </w:p>
    <w:p w14:paraId="789D9C50" w14:textId="77777777" w:rsidR="00DC070F" w:rsidRDefault="00000000">
      <w:pPr>
        <w:pBdr>
          <w:bottom w:val="single" w:sz="6" w:space="2" w:color="000000"/>
        </w:pBdr>
        <w:spacing w:before="190" w:after="55"/>
      </w:pPr>
      <w:r>
        <w:rPr>
          <w:b/>
          <w:bCs/>
          <w:sz w:val="22"/>
          <w:szCs w:val="22"/>
        </w:rPr>
        <w:t>Skills</w:t>
      </w:r>
    </w:p>
    <w:p w14:paraId="51829003" w14:textId="77777777" w:rsidR="00DC070F" w:rsidRDefault="00000000">
      <w:pPr>
        <w:spacing w:before="30" w:after="30"/>
      </w:pPr>
      <w:r>
        <w:rPr>
          <w:b/>
          <w:bCs/>
        </w:rPr>
        <w:t xml:space="preserve">Languages: </w:t>
      </w:r>
      <w:r>
        <w:t>C, C++, Python, JavaScript, x86 Assembly (NASM), Scala, Bash Shell Scripting</w:t>
      </w:r>
    </w:p>
    <w:p w14:paraId="18DBB31C" w14:textId="77777777" w:rsidR="00DC070F" w:rsidRDefault="00000000">
      <w:pPr>
        <w:spacing w:before="30" w:after="30"/>
      </w:pPr>
      <w:r>
        <w:rPr>
          <w:b/>
          <w:bCs/>
        </w:rPr>
        <w:t xml:space="preserve">Systems and Networking: </w:t>
      </w:r>
      <w:r>
        <w:t xml:space="preserve">Hypervisor Technology, Virtualization, Hardware-in-Loop (HIL), Intel AMT, USB OTG, Embedded Linux, Linux Administration, Raspberry Pi, Bootloader Design, QEMU, BIOS Internals, GDT, IDT, </w:t>
      </w:r>
      <w:proofErr w:type="spellStart"/>
      <w:r>
        <w:t>WebSockets</w:t>
      </w:r>
      <w:proofErr w:type="spellEnd"/>
      <w:r>
        <w:t>, TCP/IP Networking, Out-of-Band Management, WSL, Network Protocols</w:t>
      </w:r>
    </w:p>
    <w:p w14:paraId="3F7301DA" w14:textId="77777777" w:rsidR="00DC070F" w:rsidRDefault="00000000">
      <w:pPr>
        <w:spacing w:before="30" w:after="30"/>
      </w:pPr>
      <w:r>
        <w:rPr>
          <w:b/>
          <w:bCs/>
        </w:rPr>
        <w:t xml:space="preserve">Software and Backend: </w:t>
      </w:r>
      <w:r>
        <w:t>Object-Oriented Programming (OOP), Data Structures and Algorithms, SDLC, Agile Methodology, REST API Design, Node.js, SQL, Database Systems, Version Control, Code Review, Debugging</w:t>
      </w:r>
    </w:p>
    <w:p w14:paraId="3A1AE961" w14:textId="77777777" w:rsidR="00DC070F" w:rsidRDefault="00000000">
      <w:pPr>
        <w:spacing w:before="30" w:after="30"/>
      </w:pPr>
      <w:r>
        <w:rPr>
          <w:b/>
          <w:bCs/>
        </w:rPr>
        <w:t xml:space="preserve">Machine Learning and Tools: </w:t>
      </w:r>
      <w:r>
        <w:t xml:space="preserve">Scikit-learn, </w:t>
      </w:r>
      <w:proofErr w:type="spellStart"/>
      <w:r>
        <w:t>XGBoost</w:t>
      </w:r>
      <w:proofErr w:type="spellEnd"/>
      <w:r>
        <w:t xml:space="preserve">, Pandas, NumPy, </w:t>
      </w:r>
      <w:proofErr w:type="spellStart"/>
      <w:r>
        <w:t>Plotly</w:t>
      </w:r>
      <w:proofErr w:type="spellEnd"/>
      <w:r>
        <w:t>, Feature Engineering, Exploratory Data Analysis (EDA), Model Evaluation, Git, GitHub, GDB, Jupyter Notebook, VS Code</w:t>
      </w:r>
    </w:p>
    <w:p w14:paraId="3577F845" w14:textId="77777777" w:rsidR="00DC070F" w:rsidRDefault="00000000">
      <w:pPr>
        <w:pBdr>
          <w:bottom w:val="single" w:sz="6" w:space="2" w:color="000000"/>
        </w:pBdr>
        <w:spacing w:before="190" w:after="55"/>
      </w:pPr>
      <w:r>
        <w:rPr>
          <w:b/>
          <w:bCs/>
          <w:sz w:val="22"/>
          <w:szCs w:val="22"/>
        </w:rPr>
        <w:t>Projects</w:t>
      </w:r>
    </w:p>
    <w:p w14:paraId="567C3439" w14:textId="77777777" w:rsidR="00DC070F" w:rsidRDefault="00000000">
      <w:pPr>
        <w:spacing w:before="130"/>
      </w:pPr>
      <w:r>
        <w:rPr>
          <w:b/>
          <w:bCs/>
          <w:sz w:val="20"/>
          <w:szCs w:val="20"/>
        </w:rPr>
        <w:t>x86 Bare-Metal Bootloader and Kernel Bootstrap</w:t>
      </w:r>
    </w:p>
    <w:p w14:paraId="75EC61A5" w14:textId="77777777" w:rsidR="00DC070F" w:rsidRDefault="00000000">
      <w:pPr>
        <w:spacing w:after="30"/>
      </w:pPr>
      <w:r>
        <w:t xml:space="preserve">x86 Assembly (NASM), C, QEMU, Protected Mode, OS Internals, Systems </w:t>
      </w:r>
      <w:proofErr w:type="gramStart"/>
      <w:r>
        <w:t>Programming  |</w:t>
      </w:r>
      <w:proofErr w:type="gramEnd"/>
      <w:r>
        <w:t xml:space="preserve">  2026</w:t>
      </w:r>
    </w:p>
    <w:p w14:paraId="086AE936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Implemented a two-stage bootloader from scratch in x86 NASM assembly with no OS dependencies: Stage 1 (MBR) initializes the stack and loads Stage 2 from disk via BIOS INT 13h; Stage 2 configures the Global Descriptor Table (GDT), manipulates the CR0 protection bit, and transitions the CPU from 16-bit real mode to 32-bit protected mode.</w:t>
      </w:r>
    </w:p>
    <w:p w14:paraId="0881703F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Bootstrapped a minimal C kernel by establishing the C runtime environment from assembly including stack setup and BSS zeroing, then handing off execution to </w:t>
      </w:r>
      <w:proofErr w:type="spellStart"/>
      <w:r>
        <w:t>kernel_</w:t>
      </w:r>
      <w:proofErr w:type="gramStart"/>
      <w:r>
        <w:t>main</w:t>
      </w:r>
      <w:proofErr w:type="spellEnd"/>
      <w:r>
        <w:t>(</w:t>
      </w:r>
      <w:proofErr w:type="gramEnd"/>
      <w:r>
        <w:t>); extending with VGA text-mode output, BIOS INT 15h memory map parsing (E820), and Interrupt Descriptor Table (IDT) initialization.</w:t>
      </w:r>
    </w:p>
    <w:p w14:paraId="68BBDA21" w14:textId="77777777" w:rsidR="00DC070F" w:rsidRDefault="00000000">
      <w:pPr>
        <w:spacing w:before="130"/>
      </w:pPr>
      <w:r>
        <w:rPr>
          <w:b/>
          <w:bCs/>
          <w:sz w:val="20"/>
          <w:szCs w:val="20"/>
        </w:rPr>
        <w:t>Network Intrusion Detection System</w:t>
      </w:r>
    </w:p>
    <w:p w14:paraId="09AC1B81" w14:textId="648F75D8" w:rsidR="00DC070F" w:rsidRDefault="00000000">
      <w:pPr>
        <w:spacing w:after="30"/>
      </w:pPr>
      <w:r>
        <w:t xml:space="preserve">Python, Scikit-learn, </w:t>
      </w:r>
      <w:proofErr w:type="spellStart"/>
      <w:r>
        <w:t>XGBoost</w:t>
      </w:r>
      <w:proofErr w:type="spellEnd"/>
      <w:r>
        <w:t xml:space="preserve">, Pandas, NumPy, EDA, Feature Engineering, </w:t>
      </w:r>
      <w:r w:rsidR="002F2C4F">
        <w:t xml:space="preserve">Classification </w:t>
      </w:r>
      <w:proofErr w:type="gramStart"/>
      <w:r w:rsidR="002F2C4F">
        <w:t>|</w:t>
      </w:r>
      <w:r>
        <w:t xml:space="preserve">  2025</w:t>
      </w:r>
      <w:proofErr w:type="gramEnd"/>
    </w:p>
    <w:p w14:paraId="2AA7CC7A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Built an end-to-end machine learning pipeline on the UNSW-NB15 dataset (257,000 records, 45 features) for binary and multi-class network intrusion detection and security threat classification.</w:t>
      </w:r>
    </w:p>
    <w:p w14:paraId="025C2909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Engineered 64 features via label encoding and one-hot encoding; trained and benchmarked Random Forest (87.29% accuracy) and </w:t>
      </w:r>
      <w:proofErr w:type="spellStart"/>
      <w:r>
        <w:t>XGBoost</w:t>
      </w:r>
      <w:proofErr w:type="spellEnd"/>
      <w:r>
        <w:t xml:space="preserve"> (87.33% accuracy, 0.99 attack recall) classifiers across binary and multi-class scenarios.</w:t>
      </w:r>
    </w:p>
    <w:p w14:paraId="249EE10A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lastRenderedPageBreak/>
        <w:t>Extended pipeline to multi-class classification across 9 attack categories including DoS, Exploits, and Backdoor, achieving 82.72% accuracy; produced evaluation reports with precision, recall, and F1-score metrics per class.</w:t>
      </w:r>
    </w:p>
    <w:p w14:paraId="7E2BFAE6" w14:textId="77777777" w:rsidR="00DC070F" w:rsidRDefault="00000000">
      <w:pPr>
        <w:spacing w:before="130"/>
      </w:pPr>
      <w:r>
        <w:rPr>
          <w:b/>
          <w:bCs/>
          <w:sz w:val="20"/>
          <w:szCs w:val="20"/>
        </w:rPr>
        <w:t>Facebook Social Network Simulation</w:t>
      </w:r>
    </w:p>
    <w:p w14:paraId="78453838" w14:textId="77777777" w:rsidR="00DC070F" w:rsidRDefault="00000000">
      <w:pPr>
        <w:spacing w:after="30"/>
      </w:pPr>
      <w:r>
        <w:t>C++, Object-Oriented Programming, Inheritance, Polymorphism, Data Structures, File I/</w:t>
      </w:r>
      <w:proofErr w:type="gramStart"/>
      <w:r>
        <w:t>O  |</w:t>
      </w:r>
      <w:proofErr w:type="gramEnd"/>
      <w:r>
        <w:t xml:space="preserve">  2025</w:t>
      </w:r>
    </w:p>
    <w:p w14:paraId="128AC77D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Designed and implemented a social media platform simulation in C++ using 9 interlinked classes demonstrating inheritance, polymorphism, encapsulation, and dynamic memory management with full Software Development Life Cycle (SDLC) applied.</w:t>
      </w:r>
    </w:p>
    <w:p w14:paraId="7113C5B9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Implemented user timelines, home feed aggregation, post likes, comment system, reverse chronological sorting, and on-this-day memories feature with multi-file structured data loading and parsing.</w:t>
      </w:r>
    </w:p>
    <w:p w14:paraId="1E9536B5" w14:textId="77777777" w:rsidR="00DC070F" w:rsidRDefault="00000000">
      <w:pPr>
        <w:spacing w:before="130"/>
      </w:pPr>
      <w:proofErr w:type="spellStart"/>
      <w:r>
        <w:rPr>
          <w:b/>
          <w:bCs/>
          <w:sz w:val="20"/>
          <w:szCs w:val="20"/>
        </w:rPr>
        <w:t>SocioServe</w:t>
      </w:r>
      <w:proofErr w:type="spellEnd"/>
      <w:r>
        <w:rPr>
          <w:b/>
          <w:bCs/>
          <w:sz w:val="20"/>
          <w:szCs w:val="20"/>
        </w:rPr>
        <w:t xml:space="preserve"> - Community Marketplace Application</w:t>
      </w:r>
    </w:p>
    <w:p w14:paraId="5D6071D4" w14:textId="5CE1FA74" w:rsidR="00DC070F" w:rsidRDefault="00000000">
      <w:pPr>
        <w:spacing w:after="30"/>
      </w:pPr>
      <w:r>
        <w:t xml:space="preserve">JavaScript, Node.js, REST API, Backend Development, Full Stack Web </w:t>
      </w:r>
      <w:r w:rsidR="002F2C4F">
        <w:t xml:space="preserve">Development </w:t>
      </w:r>
      <w:proofErr w:type="gramStart"/>
      <w:r w:rsidR="002F2C4F">
        <w:t>|</w:t>
      </w:r>
      <w:r>
        <w:t xml:space="preserve">  April</w:t>
      </w:r>
      <w:proofErr w:type="gramEnd"/>
      <w:r>
        <w:t xml:space="preserve"> 2026 - May 2026</w:t>
      </w:r>
    </w:p>
    <w:p w14:paraId="57FBB512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Built a full-stack hyperlocal community marketplace enabling residents to discover and access nearby food vendors, grocery stores, barber shops, and local service providers within their residential society.</w:t>
      </w:r>
    </w:p>
    <w:p w14:paraId="6E5E5252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Implemented REST API backend services for listing management, location-based search, and user interaction features using Node.js and JavaScript following REST API design best practices.</w:t>
      </w:r>
    </w:p>
    <w:p w14:paraId="33890B60" w14:textId="77777777" w:rsidR="00DC070F" w:rsidRDefault="00000000">
      <w:pPr>
        <w:pBdr>
          <w:bottom w:val="single" w:sz="6" w:space="2" w:color="000000"/>
        </w:pBdr>
        <w:spacing w:before="190" w:after="55"/>
      </w:pPr>
      <w:r>
        <w:rPr>
          <w:b/>
          <w:bCs/>
          <w:sz w:val="22"/>
          <w:szCs w:val="22"/>
        </w:rPr>
        <w:t>Education</w:t>
      </w:r>
    </w:p>
    <w:p w14:paraId="2B8637D2" w14:textId="77777777" w:rsidR="00DC070F" w:rsidRDefault="00000000">
      <w:pPr>
        <w:spacing w:before="130"/>
      </w:pPr>
      <w:r>
        <w:rPr>
          <w:b/>
          <w:bCs/>
          <w:sz w:val="20"/>
          <w:szCs w:val="20"/>
        </w:rPr>
        <w:t>Bachelor of Science in Data Science</w:t>
      </w:r>
    </w:p>
    <w:p w14:paraId="571833E0" w14:textId="77777777" w:rsidR="00DC070F" w:rsidRDefault="00000000">
      <w:pPr>
        <w:spacing w:after="30"/>
      </w:pPr>
      <w:r>
        <w:t xml:space="preserve">FAST NUCES - National University of Computer and Emerging Sciences, Lahore, </w:t>
      </w:r>
      <w:proofErr w:type="gramStart"/>
      <w:r>
        <w:t>Pakistan  |</w:t>
      </w:r>
      <w:proofErr w:type="gramEnd"/>
      <w:r>
        <w:t xml:space="preserve">  August 2024 - August 2028 (Expected)</w:t>
      </w:r>
    </w:p>
    <w:p w14:paraId="568B083E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CGPA: 3.37 / </w:t>
      </w:r>
      <w:proofErr w:type="gramStart"/>
      <w:r>
        <w:t>4.00  |</w:t>
      </w:r>
      <w:proofErr w:type="gramEnd"/>
      <w:r>
        <w:t xml:space="preserve">  4th Semester Completed</w:t>
      </w:r>
    </w:p>
    <w:p w14:paraId="2EC813A2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Dean's List - Fall 2024 (Semester 1): SGPA </w:t>
      </w:r>
      <w:proofErr w:type="gramStart"/>
      <w:r>
        <w:t>3.65  |</w:t>
      </w:r>
      <w:proofErr w:type="gramEnd"/>
      <w:r>
        <w:t xml:space="preserve">  Dean's List - Fall 2025 (Semester 3): SGPA </w:t>
      </w:r>
      <w:proofErr w:type="gramStart"/>
      <w:r>
        <w:t>3.55  |</w:t>
      </w:r>
      <w:proofErr w:type="gramEnd"/>
      <w:r>
        <w:t xml:space="preserve">  Dean's List - Spring 2026 (Semester 4): SGPA 3.63</w:t>
      </w:r>
    </w:p>
    <w:p w14:paraId="4CA5F0E9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Relevant Coursework: Data Structures and Algorithms, Operating Systems, Computer Organization and Assembly Language, Database Systems, Object-Oriented Programming (OOP), Probability and Statistics, Linear Algebra, Software Engineering, Discrete Structures, Introduction to Data Science, Advanced Statistics, Fundamentals of Software Engineering</w:t>
      </w:r>
    </w:p>
    <w:p w14:paraId="15180A4A" w14:textId="77777777" w:rsidR="00DC070F" w:rsidRDefault="00000000">
      <w:pPr>
        <w:pBdr>
          <w:bottom w:val="single" w:sz="6" w:space="2" w:color="000000"/>
        </w:pBdr>
        <w:spacing w:before="190" w:after="55"/>
      </w:pPr>
      <w:r>
        <w:rPr>
          <w:b/>
          <w:bCs/>
          <w:sz w:val="22"/>
          <w:szCs w:val="22"/>
        </w:rPr>
        <w:t>Awards and Activities</w:t>
      </w:r>
    </w:p>
    <w:p w14:paraId="564F8515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Three-Time Dean's List Award - FAST NUCES Lahore - Awarded Fall 2024, Fall 2025, and Spring 2026 for maintaining Semester GPA above 3.50 out of 4.00.</w:t>
      </w:r>
    </w:p>
    <w:p w14:paraId="43B16C6B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SOFTEC Programming Competition - Competed as part of a 3-member team in SOFTEC, one of Pakistan's largest annual university-level programming competitions, solving algorithmic and problem-solving challenges under time constraints.</w:t>
      </w:r>
    </w:p>
    <w:p w14:paraId="08990D08" w14:textId="77777777" w:rsidR="00DC070F" w:rsidRDefault="00000000">
      <w:pPr>
        <w:pStyle w:val="ListParagraph"/>
        <w:numPr>
          <w:ilvl w:val="0"/>
          <w:numId w:val="2"/>
        </w:numPr>
        <w:spacing w:before="22" w:after="22"/>
      </w:pPr>
      <w:r>
        <w:t>ACM Programming Competition - Participated as part of a 3-member team in ACM-style competitive programming, tackling data structures, algorithms, and computational problem-solving challenges under competitive conditions.</w:t>
      </w:r>
    </w:p>
    <w:p w14:paraId="72959C4F" w14:textId="3939762F" w:rsidR="00DC070F" w:rsidRDefault="002F2C4F">
      <w:pPr>
        <w:pStyle w:val="ListParagraph"/>
        <w:numPr>
          <w:ilvl w:val="0"/>
          <w:numId w:val="2"/>
        </w:numPr>
        <w:spacing w:before="22" w:after="22"/>
      </w:pPr>
      <w:r>
        <w:t xml:space="preserve">Punjab College Chess Competition – Came first in </w:t>
      </w:r>
      <w:r w:rsidR="00284076">
        <w:t>chess</w:t>
      </w:r>
      <w:r>
        <w:t xml:space="preserve"> competition in Punjab College.</w:t>
      </w:r>
    </w:p>
    <w:sectPr w:rsidR="00DC070F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CB6"/>
    <w:multiLevelType w:val="hybridMultilevel"/>
    <w:tmpl w:val="AE322CAE"/>
    <w:lvl w:ilvl="0" w:tplc="60D2B92E">
      <w:start w:val="1"/>
      <w:numFmt w:val="bullet"/>
      <w:lvlText w:val="•"/>
      <w:lvlJc w:val="left"/>
      <w:pPr>
        <w:ind w:left="400" w:hanging="200"/>
      </w:pPr>
    </w:lvl>
    <w:lvl w:ilvl="1" w:tplc="B336A922">
      <w:numFmt w:val="decimal"/>
      <w:lvlText w:val=""/>
      <w:lvlJc w:val="left"/>
    </w:lvl>
    <w:lvl w:ilvl="2" w:tplc="2690B6A2">
      <w:numFmt w:val="decimal"/>
      <w:lvlText w:val=""/>
      <w:lvlJc w:val="left"/>
    </w:lvl>
    <w:lvl w:ilvl="3" w:tplc="0D7EEE82">
      <w:numFmt w:val="decimal"/>
      <w:lvlText w:val=""/>
      <w:lvlJc w:val="left"/>
    </w:lvl>
    <w:lvl w:ilvl="4" w:tplc="878455AC">
      <w:numFmt w:val="decimal"/>
      <w:lvlText w:val=""/>
      <w:lvlJc w:val="left"/>
    </w:lvl>
    <w:lvl w:ilvl="5" w:tplc="421456F6">
      <w:numFmt w:val="decimal"/>
      <w:lvlText w:val=""/>
      <w:lvlJc w:val="left"/>
    </w:lvl>
    <w:lvl w:ilvl="6" w:tplc="94286D1C">
      <w:numFmt w:val="decimal"/>
      <w:lvlText w:val=""/>
      <w:lvlJc w:val="left"/>
    </w:lvl>
    <w:lvl w:ilvl="7" w:tplc="62D29944">
      <w:numFmt w:val="decimal"/>
      <w:lvlText w:val=""/>
      <w:lvlJc w:val="left"/>
    </w:lvl>
    <w:lvl w:ilvl="8" w:tplc="53565E48">
      <w:numFmt w:val="decimal"/>
      <w:lvlText w:val=""/>
      <w:lvlJc w:val="left"/>
    </w:lvl>
  </w:abstractNum>
  <w:abstractNum w:abstractNumId="1" w15:restartNumberingAfterBreak="0">
    <w:nsid w:val="1FBB7525"/>
    <w:multiLevelType w:val="hybridMultilevel"/>
    <w:tmpl w:val="0004EBE4"/>
    <w:lvl w:ilvl="0" w:tplc="17E404BE">
      <w:start w:val="1"/>
      <w:numFmt w:val="bullet"/>
      <w:lvlText w:val="●"/>
      <w:lvlJc w:val="left"/>
      <w:pPr>
        <w:ind w:left="720" w:hanging="360"/>
      </w:pPr>
    </w:lvl>
    <w:lvl w:ilvl="1" w:tplc="30663EC6">
      <w:start w:val="1"/>
      <w:numFmt w:val="bullet"/>
      <w:lvlText w:val="○"/>
      <w:lvlJc w:val="left"/>
      <w:pPr>
        <w:ind w:left="1440" w:hanging="360"/>
      </w:pPr>
    </w:lvl>
    <w:lvl w:ilvl="2" w:tplc="B344C568">
      <w:start w:val="1"/>
      <w:numFmt w:val="bullet"/>
      <w:lvlText w:val="■"/>
      <w:lvlJc w:val="left"/>
      <w:pPr>
        <w:ind w:left="2160" w:hanging="360"/>
      </w:pPr>
    </w:lvl>
    <w:lvl w:ilvl="3" w:tplc="C12A097E">
      <w:start w:val="1"/>
      <w:numFmt w:val="bullet"/>
      <w:lvlText w:val="●"/>
      <w:lvlJc w:val="left"/>
      <w:pPr>
        <w:ind w:left="2880" w:hanging="360"/>
      </w:pPr>
    </w:lvl>
    <w:lvl w:ilvl="4" w:tplc="62C6DE52">
      <w:start w:val="1"/>
      <w:numFmt w:val="bullet"/>
      <w:lvlText w:val="○"/>
      <w:lvlJc w:val="left"/>
      <w:pPr>
        <w:ind w:left="3600" w:hanging="360"/>
      </w:pPr>
    </w:lvl>
    <w:lvl w:ilvl="5" w:tplc="AE14B27E">
      <w:start w:val="1"/>
      <w:numFmt w:val="bullet"/>
      <w:lvlText w:val="■"/>
      <w:lvlJc w:val="left"/>
      <w:pPr>
        <w:ind w:left="4320" w:hanging="360"/>
      </w:pPr>
    </w:lvl>
    <w:lvl w:ilvl="6" w:tplc="F88CC930">
      <w:start w:val="1"/>
      <w:numFmt w:val="bullet"/>
      <w:lvlText w:val="●"/>
      <w:lvlJc w:val="left"/>
      <w:pPr>
        <w:ind w:left="5040" w:hanging="360"/>
      </w:pPr>
    </w:lvl>
    <w:lvl w:ilvl="7" w:tplc="E65C0928">
      <w:start w:val="1"/>
      <w:numFmt w:val="bullet"/>
      <w:lvlText w:val="●"/>
      <w:lvlJc w:val="left"/>
      <w:pPr>
        <w:ind w:left="5760" w:hanging="360"/>
      </w:pPr>
    </w:lvl>
    <w:lvl w:ilvl="8" w:tplc="974CAA0A">
      <w:start w:val="1"/>
      <w:numFmt w:val="bullet"/>
      <w:lvlText w:val="●"/>
      <w:lvlJc w:val="left"/>
      <w:pPr>
        <w:ind w:left="6480" w:hanging="360"/>
      </w:pPr>
    </w:lvl>
  </w:abstractNum>
  <w:num w:numId="1" w16cid:durableId="580019094">
    <w:abstractNumId w:val="1"/>
    <w:lvlOverride w:ilvl="0">
      <w:startOverride w:val="1"/>
    </w:lvlOverride>
  </w:num>
  <w:num w:numId="2" w16cid:durableId="640428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0F"/>
    <w:rsid w:val="00284076"/>
    <w:rsid w:val="002F2C4F"/>
    <w:rsid w:val="00C37A93"/>
    <w:rsid w:val="00DC070F"/>
    <w:rsid w:val="00F4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03F3"/>
  <w15:docId w15:val="{BBDD4373-BCE2-45B2-BD81-539EB619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Ibrahim FAST NU LAHORE</cp:lastModifiedBy>
  <cp:revision>3</cp:revision>
  <dcterms:created xsi:type="dcterms:W3CDTF">2026-08-30T14:45:00Z</dcterms:created>
  <dcterms:modified xsi:type="dcterms:W3CDTF">2026-08-30T15:09:00Z</dcterms:modified>
</cp:coreProperties>
</file>