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6C14" w:rsidRDefault="00256C14" w:rsidP="00256C14">
      <w:pPr>
        <w:spacing w:after="263"/>
        <w:jc w:val="center"/>
      </w:pPr>
      <w:r>
        <w:rPr>
          <w:rFonts w:ascii="Times New Roman" w:eastAsia="Times New Roman" w:hAnsi="Times New Roman" w:cs="Times New Roman"/>
          <w:sz w:val="32"/>
        </w:rPr>
        <w:t>Verification of Ohm’s Law using PSPICE Simulation</w:t>
      </w:r>
    </w:p>
    <w:p w:rsidR="004E75BF" w:rsidRDefault="00B63DC8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>LAB # 3</w:t>
      </w:r>
    </w:p>
    <w:p w:rsidR="00CF098A" w:rsidRDefault="00CF098A">
      <w:pPr>
        <w:spacing w:after="0" w:line="265" w:lineRule="auto"/>
        <w:ind w:left="10" w:right="72" w:hanging="10"/>
        <w:jc w:val="center"/>
      </w:pPr>
    </w:p>
    <w:p w:rsidR="004E75BF" w:rsidRDefault="00CF098A">
      <w:pPr>
        <w:spacing w:after="1078"/>
        <w:ind w:left="3504"/>
      </w:pPr>
      <w:r>
        <w:rPr>
          <w:noProof/>
        </w:rPr>
        <w:drawing>
          <wp:inline distT="0" distB="0" distL="0" distR="0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BF" w:rsidRDefault="008E4A17">
      <w:pPr>
        <w:spacing w:after="182" w:line="265" w:lineRule="auto"/>
        <w:ind w:left="10" w:right="96" w:hanging="10"/>
        <w:jc w:val="center"/>
      </w:pPr>
      <w:r>
        <w:rPr>
          <w:rFonts w:ascii="Times New Roman" w:eastAsia="Times New Roman" w:hAnsi="Times New Roman" w:cs="Times New Roman"/>
          <w:sz w:val="26"/>
        </w:rPr>
        <w:t>Spring</w:t>
      </w:r>
      <w:bookmarkStart w:id="0" w:name="_GoBack"/>
      <w:bookmarkEnd w:id="0"/>
      <w:r w:rsidR="00CF098A">
        <w:rPr>
          <w:rFonts w:ascii="Times New Roman" w:eastAsia="Times New Roman" w:hAnsi="Times New Roman" w:cs="Times New Roman"/>
          <w:sz w:val="26"/>
        </w:rPr>
        <w:t xml:space="preserve"> 2022</w:t>
      </w:r>
    </w:p>
    <w:p w:rsidR="00CF098A" w:rsidRDefault="00CF098A" w:rsidP="00CF098A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>CIRCUIT AND SYSTEMS 1 LAB</w:t>
      </w:r>
    </w:p>
    <w:p w:rsidR="00CF098A" w:rsidRPr="00CF098A" w:rsidRDefault="00CF098A" w:rsidP="00CF098A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sz w:val="26"/>
        </w:rPr>
      </w:pPr>
    </w:p>
    <w:p w:rsidR="004E75BF" w:rsidRDefault="00CF098A">
      <w:pPr>
        <w:spacing w:after="106" w:line="265" w:lineRule="auto"/>
        <w:ind w:left="1683" w:right="1730" w:hanging="10"/>
        <w:jc w:val="center"/>
      </w:pPr>
      <w:r>
        <w:rPr>
          <w:rFonts w:ascii="Times New Roman" w:eastAsia="Times New Roman" w:hAnsi="Times New Roman" w:cs="Times New Roman"/>
          <w:sz w:val="24"/>
        </w:rPr>
        <w:t>Submitted by: MUHAMMAD SADEEQ</w:t>
      </w:r>
    </w:p>
    <w:p w:rsidR="004E75BF" w:rsidRDefault="00CF098A">
      <w:pPr>
        <w:spacing w:after="131" w:line="265" w:lineRule="auto"/>
        <w:ind w:left="1683" w:right="1740" w:hanging="10"/>
        <w:jc w:val="center"/>
      </w:pPr>
      <w:r>
        <w:rPr>
          <w:rFonts w:ascii="Times New Roman" w:eastAsia="Times New Roman" w:hAnsi="Times New Roman" w:cs="Times New Roman"/>
          <w:sz w:val="24"/>
        </w:rPr>
        <w:t>Registration No.: 21PWCSE2028</w:t>
      </w:r>
    </w:p>
    <w:p w:rsidR="00CF098A" w:rsidRPr="00CF098A" w:rsidRDefault="00CF098A" w:rsidP="00CF098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Section: C</w:t>
      </w:r>
    </w:p>
    <w:p w:rsidR="00CF098A" w:rsidRDefault="00CF098A" w:rsidP="00CF098A">
      <w:pPr>
        <w:spacing w:after="432" w:line="240" w:lineRule="auto"/>
        <w:ind w:left="1474" w:hanging="1474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"On my honor, as student of University of Engineering and Technology, I have neither given nor received unauthorized assistance on this academic work.'</w:t>
      </w:r>
    </w:p>
    <w:p w:rsidR="00CF098A" w:rsidRPr="00CF098A" w:rsidRDefault="00CF098A" w:rsidP="00CF098A">
      <w:pPr>
        <w:spacing w:after="432" w:line="240" w:lineRule="auto"/>
        <w:ind w:left="1474" w:hanging="1474"/>
        <w:rPr>
          <w:rFonts w:ascii="Times New Roman" w:eastAsia="Times New Roman" w:hAnsi="Times New Roman" w:cs="Times New Roman"/>
          <w:sz w:val="24"/>
        </w:rPr>
      </w:pPr>
    </w:p>
    <w:p w:rsidR="004E75BF" w:rsidRDefault="00CF098A">
      <w:pPr>
        <w:spacing w:after="131" w:line="265" w:lineRule="auto"/>
        <w:ind w:left="1683" w:right="1802" w:hanging="10"/>
        <w:jc w:val="center"/>
      </w:pPr>
      <w:r>
        <w:rPr>
          <w:rFonts w:ascii="Times New Roman" w:eastAsia="Times New Roman" w:hAnsi="Times New Roman" w:cs="Times New Roman"/>
          <w:sz w:val="24"/>
        </w:rPr>
        <w:t>Submitted to:</w:t>
      </w:r>
    </w:p>
    <w:p w:rsidR="004E75BF" w:rsidRDefault="00B63DC8">
      <w:pPr>
        <w:spacing w:after="105" w:line="265" w:lineRule="auto"/>
        <w:ind w:left="10" w:right="62" w:hanging="10"/>
        <w:jc w:val="center"/>
      </w:pPr>
      <w:r>
        <w:rPr>
          <w:rFonts w:ascii="Times New Roman" w:eastAsia="Times New Roman" w:hAnsi="Times New Roman" w:cs="Times New Roman"/>
          <w:sz w:val="26"/>
        </w:rPr>
        <w:t xml:space="preserve">Engr. Faiz </w:t>
      </w:r>
      <w:proofErr w:type="spellStart"/>
      <w:r>
        <w:rPr>
          <w:rFonts w:ascii="Times New Roman" w:eastAsia="Times New Roman" w:hAnsi="Times New Roman" w:cs="Times New Roman"/>
          <w:sz w:val="26"/>
        </w:rPr>
        <w:t>Ullah</w:t>
      </w:r>
      <w:proofErr w:type="spellEnd"/>
    </w:p>
    <w:p w:rsidR="00CF098A" w:rsidRDefault="00256C14" w:rsidP="00CF098A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(April 2</w:t>
      </w:r>
      <w:r w:rsidR="00CF098A">
        <w:rPr>
          <w:rFonts w:ascii="Times New Roman" w:eastAsia="Times New Roman" w:hAnsi="Times New Roman" w:cs="Times New Roman"/>
          <w:sz w:val="24"/>
        </w:rPr>
        <w:t>1, 2022)</w:t>
      </w:r>
    </w:p>
    <w:p w:rsidR="00CF098A" w:rsidRPr="00CF098A" w:rsidRDefault="00CF098A" w:rsidP="00CF098A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4"/>
        </w:rPr>
      </w:pPr>
    </w:p>
    <w:p w:rsidR="004E75BF" w:rsidRDefault="00CF098A">
      <w:pPr>
        <w:spacing w:after="131" w:line="377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Department of Computer Systems Engineering University of Engineering and Technology, Peshawar</w:t>
      </w:r>
    </w:p>
    <w:p w:rsidR="00256C14" w:rsidRDefault="00256C14" w:rsidP="00256C14">
      <w:pPr>
        <w:spacing w:after="131" w:line="377" w:lineRule="auto"/>
        <w:ind w:right="1745"/>
        <w:rPr>
          <w:rFonts w:ascii="Times New Roman" w:eastAsia="Times New Roman" w:hAnsi="Times New Roman" w:cs="Times New Roman"/>
          <w:sz w:val="24"/>
        </w:rPr>
      </w:pPr>
    </w:p>
    <w:p w:rsidR="00256C14" w:rsidRPr="00256C14" w:rsidRDefault="00256C14" w:rsidP="00256C14">
      <w:pPr>
        <w:spacing w:after="152" w:line="256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r w:rsidRPr="00256C14">
        <w:rPr>
          <w:rFonts w:ascii="Times New Roman" w:eastAsia="Times New Roman" w:hAnsi="Times New Roman" w:cs="Times New Roman"/>
          <w:b/>
          <w:sz w:val="32"/>
        </w:rPr>
        <w:lastRenderedPageBreak/>
        <w:t>ASSESSMENT RUBRICS LAB # 03</w:t>
      </w:r>
    </w:p>
    <w:p w:rsidR="00256C14" w:rsidRPr="00256C14" w:rsidRDefault="00256C14" w:rsidP="00256C14">
      <w:pPr>
        <w:spacing w:after="0" w:line="256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r w:rsidRPr="00256C14">
        <w:rPr>
          <w:rFonts w:ascii="Times New Roman" w:eastAsia="Times New Roman" w:hAnsi="Times New Roman" w:cs="Times New Roman"/>
          <w:b/>
          <w:sz w:val="32"/>
        </w:rPr>
        <w:t>Verification of Ohm’s law Using PSPICE</w:t>
      </w:r>
    </w:p>
    <w:p w:rsidR="00256C14" w:rsidRPr="00256C14" w:rsidRDefault="00256C14" w:rsidP="00256C14">
      <w:pPr>
        <w:spacing w:after="289" w:line="256" w:lineRule="auto"/>
        <w:rPr>
          <w:rFonts w:ascii="Times New Roman" w:eastAsia="Times New Roman" w:hAnsi="Times New Roman" w:cs="Times New Roman"/>
          <w:b/>
          <w:sz w:val="32"/>
        </w:rPr>
      </w:pPr>
      <w:r w:rsidRPr="00256C14">
        <w:rPr>
          <w:rFonts w:ascii="Times New Roman" w:eastAsia="Times New Roman" w:hAnsi="Times New Roman" w:cs="Times New Roman"/>
          <w:b/>
          <w:noProof/>
          <w:sz w:val="32"/>
        </w:rPr>
        <mc:AlternateContent>
          <mc:Choice Requires="wpg">
            <w:drawing>
              <wp:inline distT="0" distB="0" distL="0" distR="0" wp14:anchorId="6A95F4B1" wp14:editId="15D923FD">
                <wp:extent cx="5943600" cy="6350"/>
                <wp:effectExtent l="9525" t="9525" r="9525" b="31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59436" cy="63"/>
                        </a:xfrm>
                      </wpg:grpSpPr>
                      <wps:wsp>
                        <wps:cNvPr id="2" name="Shape 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436" cy="0"/>
                          </a:xfrm>
                          <a:custGeom>
                            <a:avLst/>
                            <a:gdLst>
                              <a:gd name="T0" fmla="*/ 0 w 5943600"/>
                              <a:gd name="T1" fmla="*/ 5943600 w 5943600"/>
                              <a:gd name="T2" fmla="*/ 0 w 5943600"/>
                              <a:gd name="T3" fmla="*/ 5943600 w 594360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96CDFE" id="Group 1" o:spid="_x0000_s1026" style="width:468pt;height:.5pt;mso-position-horizontal-relative:char;mso-position-vertical-relative:line" coordsize="594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">
                <v:shape id="Shape 8" o:spid="_x0000_s1027" style="position:absolute;width:59436;height:0;visibility:visible;mso-wrap-style:square;v-text-anchor:top" coordsize="5943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" path="m,l5943600,e" filled="f" strokeweight=".5pt">
                  <v:stroke miterlimit="1" joinstyle="miter"/>
                  <v:path arrowok="t" o:connecttype="custom" o:connectlocs="0,0;59436,0" o:connectangles="0,0" textboxrect="0,0,5943600,0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10249" w:type="dxa"/>
        <w:jc w:val="center"/>
        <w:tblInd w:w="0" w:type="dxa"/>
        <w:tblCellMar>
          <w:left w:w="8" w:type="dxa"/>
          <w:right w:w="8" w:type="dxa"/>
        </w:tblCellMar>
        <w:tblLook w:val="04A0" w:firstRow="1" w:lastRow="0" w:firstColumn="1" w:lastColumn="0" w:noHBand="0" w:noVBand="1"/>
      </w:tblPr>
      <w:tblGrid>
        <w:gridCol w:w="1928"/>
        <w:gridCol w:w="2606"/>
        <w:gridCol w:w="2947"/>
        <w:gridCol w:w="1798"/>
        <w:gridCol w:w="970"/>
      </w:tblGrid>
      <w:tr w:rsidR="00256C14" w:rsidRPr="00256C14" w:rsidTr="001D65CE">
        <w:trPr>
          <w:trHeight w:val="350"/>
          <w:jc w:val="center"/>
        </w:trPr>
        <w:tc>
          <w:tcPr>
            <w:tcW w:w="10249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ind w:right="79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b/>
                <w:sz w:val="24"/>
              </w:rPr>
              <w:t>LAB REPORT ASSESSMENT</w:t>
            </w:r>
          </w:p>
        </w:tc>
      </w:tr>
      <w:tr w:rsidR="00256C14" w:rsidRPr="00256C14" w:rsidTr="001D65CE">
        <w:trPr>
          <w:trHeight w:val="506"/>
          <w:jc w:val="center"/>
        </w:trPr>
        <w:tc>
          <w:tcPr>
            <w:tcW w:w="19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256C14" w:rsidRPr="00256C14" w:rsidRDefault="00256C14" w:rsidP="00256C14">
            <w:pPr>
              <w:ind w:left="10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>Criteria</w:t>
            </w:r>
          </w:p>
        </w:tc>
        <w:tc>
          <w:tcPr>
            <w:tcW w:w="26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256C14" w:rsidRPr="00256C14" w:rsidRDefault="00256C14" w:rsidP="00256C14">
            <w:pPr>
              <w:ind w:left="106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>Excellent</w:t>
            </w:r>
          </w:p>
        </w:tc>
        <w:tc>
          <w:tcPr>
            <w:tcW w:w="29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256C14" w:rsidRPr="00256C14" w:rsidRDefault="00256C14" w:rsidP="00256C14">
            <w:pPr>
              <w:ind w:left="100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>Average</w:t>
            </w:r>
          </w:p>
        </w:tc>
        <w:tc>
          <w:tcPr>
            <w:tcW w:w="17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256C14" w:rsidRPr="00256C14" w:rsidRDefault="00256C14" w:rsidP="00256C14">
            <w:pPr>
              <w:ind w:left="100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>Nil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spacing w:after="14"/>
              <w:ind w:left="66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 xml:space="preserve">Marks </w:t>
            </w:r>
          </w:p>
          <w:p w:rsidR="00256C14" w:rsidRPr="00256C14" w:rsidRDefault="00256C14" w:rsidP="00256C14">
            <w:pPr>
              <w:ind w:left="66"/>
              <w:jc w:val="both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>Obtained</w:t>
            </w:r>
          </w:p>
        </w:tc>
      </w:tr>
      <w:tr w:rsidR="00256C14" w:rsidRPr="00256C14" w:rsidTr="001D65CE">
        <w:trPr>
          <w:trHeight w:val="842"/>
          <w:jc w:val="center"/>
        </w:trPr>
        <w:tc>
          <w:tcPr>
            <w:tcW w:w="19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ind w:left="465" w:hanging="360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>1.</w:t>
            </w: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ab/>
              <w:t>Objectives of Lab</w:t>
            </w:r>
          </w:p>
        </w:tc>
        <w:tc>
          <w:tcPr>
            <w:tcW w:w="26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spacing w:after="26" w:line="268" w:lineRule="auto"/>
              <w:ind w:left="10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All objectives of lab are properly covered</w:t>
            </w:r>
          </w:p>
          <w:p w:rsidR="00256C14" w:rsidRPr="00256C14" w:rsidRDefault="00256C14" w:rsidP="00256C14">
            <w:pPr>
              <w:ind w:left="10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[Marks 1]</w:t>
            </w:r>
          </w:p>
        </w:tc>
        <w:tc>
          <w:tcPr>
            <w:tcW w:w="29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spacing w:after="26" w:line="268" w:lineRule="auto"/>
              <w:ind w:left="105" w:right="190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Objectives of lab are partially covered</w:t>
            </w:r>
          </w:p>
          <w:p w:rsidR="00256C14" w:rsidRPr="00256C14" w:rsidRDefault="00256C14" w:rsidP="00256C14">
            <w:pPr>
              <w:ind w:left="10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 xml:space="preserve">[Marks 0.5]  </w:t>
            </w:r>
          </w:p>
        </w:tc>
        <w:tc>
          <w:tcPr>
            <w:tcW w:w="17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spacing w:line="268" w:lineRule="auto"/>
              <w:ind w:left="105" w:right="183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 xml:space="preserve">Objectives of lab are not </w:t>
            </w:r>
          </w:p>
          <w:p w:rsidR="00256C14" w:rsidRPr="00256C14" w:rsidRDefault="00256C14" w:rsidP="00256C14">
            <w:pPr>
              <w:ind w:left="10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shown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56C14" w:rsidRPr="00256C14" w:rsidRDefault="00256C14" w:rsidP="00256C14">
            <w:pPr>
              <w:rPr>
                <w:rFonts w:ascii="Times New Roman" w:eastAsia="Times New Roman" w:hAnsi="Times New Roman" w:cs="Times New Roman"/>
                <w:b/>
                <w:sz w:val="32"/>
              </w:rPr>
            </w:pPr>
          </w:p>
        </w:tc>
      </w:tr>
      <w:tr w:rsidR="00256C14" w:rsidRPr="00256C14" w:rsidTr="001D65CE">
        <w:trPr>
          <w:trHeight w:val="1596"/>
          <w:jc w:val="center"/>
        </w:trPr>
        <w:tc>
          <w:tcPr>
            <w:tcW w:w="19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spacing w:line="232" w:lineRule="auto"/>
              <w:ind w:left="465" w:hanging="360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>2.</w:t>
            </w: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ab/>
              <w:t xml:space="preserve">Ohm’s Law and </w:t>
            </w:r>
          </w:p>
          <w:p w:rsidR="00256C14" w:rsidRPr="00256C14" w:rsidRDefault="00256C14" w:rsidP="00256C14">
            <w:pPr>
              <w:ind w:left="46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>Mathematical Expression.</w:t>
            </w:r>
          </w:p>
        </w:tc>
        <w:tc>
          <w:tcPr>
            <w:tcW w:w="26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spacing w:after="26" w:line="268" w:lineRule="auto"/>
              <w:ind w:left="105" w:right="17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Correct definition of Ohm’s law, mathematical expression and circuit diagram is shown.</w:t>
            </w:r>
          </w:p>
          <w:p w:rsidR="00256C14" w:rsidRPr="00256C14" w:rsidRDefault="00256C14" w:rsidP="00256C14">
            <w:pPr>
              <w:ind w:left="10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[Marks 1]</w:t>
            </w:r>
          </w:p>
        </w:tc>
        <w:tc>
          <w:tcPr>
            <w:tcW w:w="29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spacing w:after="26" w:line="268" w:lineRule="auto"/>
              <w:ind w:right="106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Correct statement of Ohm’s law and no mathematical expression and circuit diagram with no labels.</w:t>
            </w:r>
          </w:p>
          <w:p w:rsidR="00256C14" w:rsidRPr="00256C14" w:rsidRDefault="00256C14" w:rsidP="00256C14">
            <w:pPr>
              <w:ind w:left="10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 xml:space="preserve">[Marks 0.5] </w:t>
            </w:r>
          </w:p>
        </w:tc>
        <w:tc>
          <w:tcPr>
            <w:tcW w:w="17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ind w:left="10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[Marks 0]</w:t>
            </w:r>
          </w:p>
          <w:p w:rsidR="00256C14" w:rsidRPr="00256C14" w:rsidRDefault="00256C14" w:rsidP="00256C14">
            <w:pPr>
              <w:ind w:left="105" w:right="212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No definition, mathematical expression and circuit diagram is shown [Marks 0]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56C14" w:rsidRPr="00256C14" w:rsidRDefault="00256C14" w:rsidP="00256C14">
            <w:pPr>
              <w:rPr>
                <w:rFonts w:ascii="Times New Roman" w:eastAsia="Times New Roman" w:hAnsi="Times New Roman" w:cs="Times New Roman"/>
                <w:b/>
                <w:sz w:val="32"/>
              </w:rPr>
            </w:pPr>
          </w:p>
        </w:tc>
      </w:tr>
      <w:tr w:rsidR="00256C14" w:rsidRPr="00256C14" w:rsidTr="001D65CE">
        <w:trPr>
          <w:trHeight w:val="1267"/>
          <w:jc w:val="center"/>
        </w:trPr>
        <w:tc>
          <w:tcPr>
            <w:tcW w:w="19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ind w:left="465" w:hanging="360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>3.</w:t>
            </w: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ab/>
              <w:t>PSPICE and its Procedure.</w:t>
            </w:r>
          </w:p>
        </w:tc>
        <w:tc>
          <w:tcPr>
            <w:tcW w:w="26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spacing w:after="26" w:line="268" w:lineRule="auto"/>
              <w:ind w:left="105" w:right="139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Elaborate PSPICE software and its procedure for designing circuit.</w:t>
            </w:r>
          </w:p>
          <w:p w:rsidR="00256C14" w:rsidRPr="00256C14" w:rsidRDefault="00256C14" w:rsidP="00256C14">
            <w:pPr>
              <w:ind w:left="10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[Marks 2]</w:t>
            </w:r>
          </w:p>
        </w:tc>
        <w:tc>
          <w:tcPr>
            <w:tcW w:w="29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ind w:left="105" w:right="330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PSPICE is not defined while its procedure is not properly discussed  [Marks 1]</w:t>
            </w:r>
          </w:p>
        </w:tc>
        <w:tc>
          <w:tcPr>
            <w:tcW w:w="17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ind w:left="105" w:right="214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No Definition or procedure. [Marks 0]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56C14" w:rsidRPr="00256C14" w:rsidRDefault="00256C14" w:rsidP="00256C14">
            <w:pPr>
              <w:rPr>
                <w:rFonts w:ascii="Times New Roman" w:eastAsia="Times New Roman" w:hAnsi="Times New Roman" w:cs="Times New Roman"/>
                <w:b/>
                <w:sz w:val="32"/>
              </w:rPr>
            </w:pPr>
          </w:p>
        </w:tc>
      </w:tr>
      <w:tr w:rsidR="00256C14" w:rsidRPr="00256C14" w:rsidTr="001D65CE">
        <w:trPr>
          <w:trHeight w:val="1511"/>
          <w:jc w:val="center"/>
        </w:trPr>
        <w:tc>
          <w:tcPr>
            <w:tcW w:w="19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tabs>
                <w:tab w:val="center" w:pos="773"/>
              </w:tabs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>4.</w:t>
            </w: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ab/>
              <w:t xml:space="preserve">Circuit </w:t>
            </w:r>
          </w:p>
          <w:p w:rsidR="00256C14" w:rsidRPr="00256C14" w:rsidRDefault="00256C14" w:rsidP="00256C14">
            <w:pPr>
              <w:ind w:left="46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>Diagram in PSPICE.</w:t>
            </w:r>
          </w:p>
        </w:tc>
        <w:tc>
          <w:tcPr>
            <w:tcW w:w="26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spacing w:after="26" w:line="268" w:lineRule="auto"/>
              <w:ind w:left="105" w:right="33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 xml:space="preserve">Circuit diagrams for all cases of varying resisters and source voltages are shown with titles and labels in PSPICE. </w:t>
            </w:r>
          </w:p>
          <w:p w:rsidR="00256C14" w:rsidRPr="00256C14" w:rsidRDefault="00256C14" w:rsidP="00256C14">
            <w:pPr>
              <w:ind w:left="10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[Marks 2]</w:t>
            </w:r>
          </w:p>
        </w:tc>
        <w:tc>
          <w:tcPr>
            <w:tcW w:w="29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spacing w:after="26" w:line="268" w:lineRule="auto"/>
              <w:ind w:left="105" w:right="251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 xml:space="preserve">Some of the cases of varying resisters and source voltages are shown with no titles and labels in PSPICE  </w:t>
            </w:r>
          </w:p>
          <w:p w:rsidR="00256C14" w:rsidRPr="00256C14" w:rsidRDefault="00256C14" w:rsidP="00256C14">
            <w:pPr>
              <w:ind w:left="10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 xml:space="preserve"> [Marks 1]</w:t>
            </w:r>
          </w:p>
        </w:tc>
        <w:tc>
          <w:tcPr>
            <w:tcW w:w="17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spacing w:after="26" w:line="268" w:lineRule="auto"/>
              <w:ind w:left="10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No circuit diagrams are shown</w:t>
            </w:r>
          </w:p>
          <w:p w:rsidR="00256C14" w:rsidRPr="00256C14" w:rsidRDefault="00256C14" w:rsidP="00256C14">
            <w:pPr>
              <w:ind w:left="10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[Marks 0]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56C14" w:rsidRPr="00256C14" w:rsidRDefault="00256C14" w:rsidP="00256C14">
            <w:pPr>
              <w:rPr>
                <w:rFonts w:ascii="Times New Roman" w:eastAsia="Times New Roman" w:hAnsi="Times New Roman" w:cs="Times New Roman"/>
                <w:b/>
                <w:sz w:val="32"/>
              </w:rPr>
            </w:pPr>
          </w:p>
        </w:tc>
      </w:tr>
      <w:tr w:rsidR="00256C14" w:rsidRPr="00256C14" w:rsidTr="001D65CE">
        <w:trPr>
          <w:trHeight w:val="1259"/>
          <w:jc w:val="center"/>
        </w:trPr>
        <w:tc>
          <w:tcPr>
            <w:tcW w:w="19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tabs>
                <w:tab w:val="right" w:pos="1742"/>
              </w:tabs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>5.</w:t>
            </w: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ab/>
              <w:t xml:space="preserve">Observations </w:t>
            </w:r>
          </w:p>
          <w:p w:rsidR="00256C14" w:rsidRPr="00256C14" w:rsidRDefault="00256C14" w:rsidP="00256C14">
            <w:pPr>
              <w:ind w:left="46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 xml:space="preserve">&amp; </w:t>
            </w:r>
          </w:p>
          <w:p w:rsidR="00256C14" w:rsidRPr="00256C14" w:rsidRDefault="00256C14" w:rsidP="00256C14">
            <w:pPr>
              <w:ind w:left="46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>Calculations</w:t>
            </w:r>
          </w:p>
        </w:tc>
        <w:tc>
          <w:tcPr>
            <w:tcW w:w="26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ind w:left="105" w:right="29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All experimental results are completely shown in form of table. [Marks 2]</w:t>
            </w:r>
          </w:p>
        </w:tc>
        <w:tc>
          <w:tcPr>
            <w:tcW w:w="29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spacing w:after="26" w:line="268" w:lineRule="auto"/>
              <w:ind w:left="105" w:right="6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Experimental results are partially shown and some of the observations are missing.</w:t>
            </w:r>
          </w:p>
          <w:p w:rsidR="00256C14" w:rsidRPr="00256C14" w:rsidRDefault="00256C14" w:rsidP="00256C14">
            <w:pPr>
              <w:ind w:left="10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[Marks 1]</w:t>
            </w:r>
          </w:p>
        </w:tc>
        <w:tc>
          <w:tcPr>
            <w:tcW w:w="17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ind w:left="105" w:right="389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No experimental results are shown [Marks 0]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56C14" w:rsidRPr="00256C14" w:rsidRDefault="00256C14" w:rsidP="00256C14">
            <w:pPr>
              <w:rPr>
                <w:rFonts w:ascii="Times New Roman" w:eastAsia="Times New Roman" w:hAnsi="Times New Roman" w:cs="Times New Roman"/>
                <w:b/>
                <w:sz w:val="32"/>
              </w:rPr>
            </w:pPr>
          </w:p>
        </w:tc>
      </w:tr>
      <w:tr w:rsidR="00256C14" w:rsidRPr="00256C14" w:rsidTr="001D65CE">
        <w:trPr>
          <w:trHeight w:val="1099"/>
          <w:jc w:val="center"/>
        </w:trPr>
        <w:tc>
          <w:tcPr>
            <w:tcW w:w="19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tabs>
                <w:tab w:val="center" w:pos="790"/>
              </w:tabs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>6.</w:t>
            </w: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ab/>
              <w:t>Graphs</w:t>
            </w:r>
          </w:p>
        </w:tc>
        <w:tc>
          <w:tcPr>
            <w:tcW w:w="26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ind w:left="105" w:right="14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Graphs from experimental results of Ohm’s law are shown with labels. [Marks 1]</w:t>
            </w:r>
          </w:p>
        </w:tc>
        <w:tc>
          <w:tcPr>
            <w:tcW w:w="29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spacing w:line="268" w:lineRule="auto"/>
              <w:ind w:left="105" w:right="29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 xml:space="preserve">Graphs from experimental results of Ohm’s law are shown with no </w:t>
            </w:r>
            <w:proofErr w:type="gramStart"/>
            <w:r w:rsidRPr="00256C14">
              <w:rPr>
                <w:rFonts w:ascii="Times New Roman" w:eastAsia="Times New Roman" w:hAnsi="Times New Roman" w:cs="Times New Roman"/>
                <w:sz w:val="20"/>
              </w:rPr>
              <w:t>labels .</w:t>
            </w:r>
            <w:proofErr w:type="gramEnd"/>
            <w:r w:rsidRPr="00256C14"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256C14" w:rsidRPr="00256C14" w:rsidRDefault="00256C14" w:rsidP="00256C14">
            <w:pPr>
              <w:ind w:left="10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[Marks 0.5]</w:t>
            </w:r>
          </w:p>
        </w:tc>
        <w:tc>
          <w:tcPr>
            <w:tcW w:w="17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spacing w:after="26" w:line="268" w:lineRule="auto"/>
              <w:ind w:left="10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No graphs are shown</w:t>
            </w:r>
          </w:p>
          <w:p w:rsidR="00256C14" w:rsidRPr="00256C14" w:rsidRDefault="00256C14" w:rsidP="00256C14">
            <w:pPr>
              <w:ind w:left="10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[Marks 0]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56C14" w:rsidRPr="00256C14" w:rsidRDefault="00256C14" w:rsidP="00256C14">
            <w:pPr>
              <w:rPr>
                <w:rFonts w:ascii="Times New Roman" w:eastAsia="Times New Roman" w:hAnsi="Times New Roman" w:cs="Times New Roman"/>
                <w:b/>
                <w:sz w:val="32"/>
              </w:rPr>
            </w:pPr>
          </w:p>
        </w:tc>
      </w:tr>
      <w:tr w:rsidR="00256C14" w:rsidRPr="00256C14" w:rsidTr="001D65CE">
        <w:trPr>
          <w:trHeight w:val="1174"/>
          <w:jc w:val="center"/>
        </w:trPr>
        <w:tc>
          <w:tcPr>
            <w:tcW w:w="19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tabs>
                <w:tab w:val="right" w:pos="1742"/>
              </w:tabs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>7.</w:t>
            </w:r>
            <w:r w:rsidRPr="00256C14">
              <w:rPr>
                <w:rFonts w:ascii="Times New Roman" w:eastAsia="Times New Roman" w:hAnsi="Times New Roman" w:cs="Times New Roman"/>
                <w:b/>
                <w:sz w:val="20"/>
              </w:rPr>
              <w:tab/>
              <w:t>Conclusion</w:t>
            </w:r>
          </w:p>
        </w:tc>
        <w:tc>
          <w:tcPr>
            <w:tcW w:w="26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ind w:left="10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Conclusion about experimental results is properly explained and satisfactory. [Marks 1]</w:t>
            </w:r>
          </w:p>
        </w:tc>
        <w:tc>
          <w:tcPr>
            <w:tcW w:w="29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ind w:left="105" w:right="68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Conclusion about experimental results is not properly explained and satisfactory. [Marks 0.5]</w:t>
            </w:r>
          </w:p>
        </w:tc>
        <w:tc>
          <w:tcPr>
            <w:tcW w:w="17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ind w:left="105" w:right="382"/>
              <w:jc w:val="both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0"/>
              </w:rPr>
              <w:t>No conclusion is shown [Marks 0]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56C14" w:rsidRPr="00256C14" w:rsidRDefault="00256C14" w:rsidP="00256C14">
            <w:pPr>
              <w:rPr>
                <w:rFonts w:ascii="Times New Roman" w:eastAsia="Times New Roman" w:hAnsi="Times New Roman" w:cs="Times New Roman"/>
                <w:b/>
                <w:sz w:val="32"/>
              </w:rPr>
            </w:pPr>
          </w:p>
        </w:tc>
      </w:tr>
      <w:tr w:rsidR="00256C14" w:rsidRPr="00256C14" w:rsidTr="001D65CE">
        <w:trPr>
          <w:trHeight w:val="1124"/>
          <w:jc w:val="center"/>
        </w:trPr>
        <w:tc>
          <w:tcPr>
            <w:tcW w:w="10249" w:type="dxa"/>
            <w:gridSpan w:val="5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hideMark/>
          </w:tcPr>
          <w:p w:rsidR="00256C14" w:rsidRPr="00256C14" w:rsidRDefault="00256C14" w:rsidP="00256C14">
            <w:pPr>
              <w:spacing w:after="40"/>
              <w:ind w:left="112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4"/>
              </w:rPr>
              <w:t xml:space="preserve">                                                                                             Total Marks </w:t>
            </w:r>
            <w:proofErr w:type="gramStart"/>
            <w:r w:rsidRPr="00256C14">
              <w:rPr>
                <w:rFonts w:ascii="Times New Roman" w:eastAsia="Times New Roman" w:hAnsi="Times New Roman" w:cs="Times New Roman"/>
                <w:sz w:val="24"/>
              </w:rPr>
              <w:t>Obtained:_</w:t>
            </w:r>
            <w:proofErr w:type="gramEnd"/>
            <w:r w:rsidRPr="00256C14">
              <w:rPr>
                <w:rFonts w:ascii="Times New Roman" w:eastAsia="Times New Roman" w:hAnsi="Times New Roman" w:cs="Times New Roman"/>
                <w:sz w:val="24"/>
              </w:rPr>
              <w:t xml:space="preserve">_________ </w:t>
            </w:r>
          </w:p>
          <w:p w:rsidR="00256C14" w:rsidRPr="00256C14" w:rsidRDefault="00256C14" w:rsidP="00256C14">
            <w:pPr>
              <w:ind w:left="125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256C14">
              <w:rPr>
                <w:rFonts w:ascii="Times New Roman" w:eastAsia="Times New Roman" w:hAnsi="Times New Roman" w:cs="Times New Roman"/>
                <w:sz w:val="24"/>
              </w:rPr>
              <w:t xml:space="preserve">                                                                        Instructor Signature: ______________________</w:t>
            </w:r>
          </w:p>
        </w:tc>
      </w:tr>
    </w:tbl>
    <w:p w:rsidR="00256C14" w:rsidRDefault="00256C14" w:rsidP="00256C14">
      <w:pPr>
        <w:spacing w:after="131" w:line="377" w:lineRule="auto"/>
        <w:ind w:right="1745"/>
        <w:rPr>
          <w:rFonts w:ascii="Times New Roman" w:eastAsia="Times New Roman" w:hAnsi="Times New Roman" w:cs="Times New Roman"/>
          <w:b/>
          <w:sz w:val="32"/>
        </w:rPr>
      </w:pPr>
    </w:p>
    <w:p w:rsidR="004E43AA" w:rsidRDefault="004E43AA" w:rsidP="004E43AA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Experiment # 3</w:t>
      </w:r>
    </w:p>
    <w:p w:rsidR="00256C14" w:rsidRDefault="004E43AA" w:rsidP="004E43AA">
      <w:pPr>
        <w:spacing w:after="263"/>
        <w:jc w:val="center"/>
      </w:pPr>
      <w:r>
        <w:rPr>
          <w:rFonts w:ascii="Times New Roman" w:eastAsia="Times New Roman" w:hAnsi="Times New Roman" w:cs="Times New Roman"/>
          <w:sz w:val="32"/>
        </w:rPr>
        <w:t>Verification of Ohm’s Law using PSPICE Simulation</w:t>
      </w:r>
    </w:p>
    <w:p w:rsidR="004E43AA" w:rsidRDefault="004E43AA" w:rsidP="004E43AA">
      <w:pPr>
        <w:spacing w:after="2" w:line="264" w:lineRule="auto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Objective:</w:t>
      </w:r>
    </w:p>
    <w:p w:rsidR="004E43AA" w:rsidRDefault="004E43AA" w:rsidP="004E43AA">
      <w:pPr>
        <w:spacing w:after="332"/>
        <w:ind w:left="10" w:hanging="10"/>
      </w:pPr>
      <w:r>
        <w:rPr>
          <w:rFonts w:ascii="Times New Roman" w:eastAsia="Times New Roman" w:hAnsi="Times New Roman" w:cs="Times New Roman"/>
          <w:sz w:val="24"/>
        </w:rPr>
        <w:t>To verify ohm’s law on electric circuit simulation tool like PSPICE</w:t>
      </w:r>
    </w:p>
    <w:p w:rsidR="00F52A07" w:rsidRDefault="00F52A07" w:rsidP="00F52A07">
      <w:pPr>
        <w:spacing w:after="2" w:line="264" w:lineRule="auto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Ohm’s Law:</w:t>
      </w:r>
    </w:p>
    <w:p w:rsidR="00F52A07" w:rsidRPr="00F52A07" w:rsidRDefault="00F52A07" w:rsidP="00F52A07">
      <w:pPr>
        <w:spacing w:after="76" w:line="239" w:lineRule="auto"/>
        <w:ind w:left="-5" w:right="125" w:hanging="10"/>
        <w:rPr>
          <w:sz w:val="24"/>
          <w:szCs w:val="24"/>
        </w:rPr>
      </w:pPr>
      <w:r w:rsidRPr="00F52A07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Ohm's law</w:t>
      </w:r>
      <w:r w:rsidRPr="00F52A0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Pr="00F52A07">
        <w:rPr>
          <w:rFonts w:ascii="Times New Roman" w:eastAsia="Times New Roman" w:hAnsi="Times New Roman" w:cs="Times New Roman"/>
          <w:sz w:val="24"/>
          <w:szCs w:val="24"/>
        </w:rPr>
        <w:t xml:space="preserve">states that the </w:t>
      </w:r>
      <w:hyperlink r:id="rId7">
        <w:r w:rsidRPr="00F52A07">
          <w:rPr>
            <w:rFonts w:ascii="Times New Roman" w:eastAsia="Times New Roman" w:hAnsi="Times New Roman" w:cs="Times New Roman"/>
            <w:sz w:val="24"/>
            <w:szCs w:val="24"/>
          </w:rPr>
          <w:t>current</w:t>
        </w:r>
      </w:hyperlink>
      <w:r w:rsidRPr="00F52A07">
        <w:rPr>
          <w:rFonts w:ascii="Times New Roman" w:eastAsia="Times New Roman" w:hAnsi="Times New Roman" w:cs="Times New Roman"/>
          <w:sz w:val="24"/>
          <w:szCs w:val="24"/>
        </w:rPr>
        <w:t xml:space="preserve"> through a </w:t>
      </w:r>
      <w:hyperlink r:id="rId8">
        <w:r w:rsidRPr="00F52A07">
          <w:rPr>
            <w:rFonts w:ascii="Times New Roman" w:eastAsia="Times New Roman" w:hAnsi="Times New Roman" w:cs="Times New Roman"/>
            <w:sz w:val="24"/>
            <w:szCs w:val="24"/>
          </w:rPr>
          <w:t>conductor</w:t>
        </w:r>
      </w:hyperlink>
      <w:r w:rsidRPr="00F52A07">
        <w:rPr>
          <w:rFonts w:ascii="Times New Roman" w:eastAsia="Times New Roman" w:hAnsi="Times New Roman" w:cs="Times New Roman"/>
          <w:sz w:val="24"/>
          <w:szCs w:val="24"/>
        </w:rPr>
        <w:t xml:space="preserve"> between two points is directly </w:t>
      </w:r>
      <w:hyperlink r:id="rId9">
        <w:r w:rsidRPr="00F52A07">
          <w:rPr>
            <w:rFonts w:ascii="Times New Roman" w:eastAsia="Times New Roman" w:hAnsi="Times New Roman" w:cs="Times New Roman"/>
            <w:sz w:val="24"/>
            <w:szCs w:val="24"/>
          </w:rPr>
          <w:t>proportional</w:t>
        </w:r>
      </w:hyperlink>
      <w:r w:rsidRPr="00F52A07">
        <w:rPr>
          <w:rFonts w:ascii="Times New Roman" w:eastAsia="Times New Roman" w:hAnsi="Times New Roman" w:cs="Times New Roman"/>
          <w:sz w:val="24"/>
          <w:szCs w:val="24"/>
        </w:rPr>
        <w:t xml:space="preserve"> to the </w:t>
      </w:r>
      <w:hyperlink r:id="rId10">
        <w:r w:rsidRPr="00F52A07">
          <w:rPr>
            <w:rFonts w:ascii="Times New Roman" w:eastAsia="Times New Roman" w:hAnsi="Times New Roman" w:cs="Times New Roman"/>
            <w:sz w:val="24"/>
            <w:szCs w:val="24"/>
          </w:rPr>
          <w:t>voltage</w:t>
        </w:r>
      </w:hyperlink>
      <w:r w:rsidRPr="00F52A07">
        <w:rPr>
          <w:rFonts w:ascii="Times New Roman" w:eastAsia="Times New Roman" w:hAnsi="Times New Roman" w:cs="Times New Roman"/>
          <w:sz w:val="24"/>
          <w:szCs w:val="24"/>
        </w:rPr>
        <w:t xml:space="preserve"> across the two points. Introducing the constant of proportionality, the </w:t>
      </w:r>
      <w:hyperlink r:id="rId11">
        <w:r w:rsidRPr="00F52A07">
          <w:rPr>
            <w:rFonts w:ascii="Times New Roman" w:eastAsia="Times New Roman" w:hAnsi="Times New Roman" w:cs="Times New Roman"/>
            <w:sz w:val="24"/>
            <w:szCs w:val="24"/>
          </w:rPr>
          <w:t>resistance</w:t>
        </w:r>
      </w:hyperlink>
      <w:r w:rsidRPr="00F52A07">
        <w:rPr>
          <w:rFonts w:ascii="Times New Roman" w:eastAsia="Times New Roman" w:hAnsi="Times New Roman" w:cs="Times New Roman"/>
          <w:sz w:val="24"/>
          <w:szCs w:val="24"/>
        </w:rPr>
        <w:t xml:space="preserve">, one arrives at the usual mathematical equation that describes this relationship: </w:t>
      </w:r>
    </w:p>
    <w:p w:rsidR="00F52A07" w:rsidRDefault="00F52A07" w:rsidP="003F26A6">
      <w:pPr>
        <w:spacing w:after="170"/>
        <w:jc w:val="center"/>
      </w:pPr>
      <w:r>
        <w:rPr>
          <w:noProof/>
        </w:rPr>
        <w:drawing>
          <wp:inline distT="0" distB="0" distL="0" distR="0" wp14:anchorId="3F1F878E" wp14:editId="37A0374A">
            <wp:extent cx="700405" cy="43434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040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07" w:rsidRPr="00F52A07" w:rsidRDefault="00F52A07" w:rsidP="00F52A07">
      <w:pPr>
        <w:spacing w:after="119" w:line="239" w:lineRule="auto"/>
        <w:ind w:left="394" w:right="125" w:hanging="10"/>
        <w:rPr>
          <w:sz w:val="24"/>
          <w:szCs w:val="24"/>
        </w:rPr>
      </w:pPr>
      <w:r w:rsidRPr="00F52A07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r w:rsidRPr="00F52A07"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 w:rsidRPr="00F52A07">
        <w:rPr>
          <w:rFonts w:ascii="Times New Roman" w:eastAsia="Times New Roman" w:hAnsi="Times New Roman" w:cs="Times New Roman"/>
          <w:sz w:val="24"/>
          <w:szCs w:val="24"/>
        </w:rPr>
        <w:t xml:space="preserve"> is the current through the conductor in units of </w:t>
      </w:r>
      <w:hyperlink r:id="rId13">
        <w:r w:rsidRPr="00F52A07">
          <w:rPr>
            <w:rFonts w:ascii="Times New Roman" w:eastAsia="Times New Roman" w:hAnsi="Times New Roman" w:cs="Times New Roman"/>
            <w:sz w:val="24"/>
            <w:szCs w:val="24"/>
          </w:rPr>
          <w:t>amperes</w:t>
        </w:r>
      </w:hyperlink>
      <w:r w:rsidRPr="00F52A0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52A07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F52A07">
        <w:rPr>
          <w:rFonts w:ascii="Times New Roman" w:eastAsia="Times New Roman" w:hAnsi="Times New Roman" w:cs="Times New Roman"/>
          <w:sz w:val="24"/>
          <w:szCs w:val="24"/>
        </w:rPr>
        <w:t xml:space="preserve"> is the voltage measured </w:t>
      </w:r>
      <w:r w:rsidRPr="00F52A07">
        <w:rPr>
          <w:rFonts w:ascii="Times New Roman" w:eastAsia="Times New Roman" w:hAnsi="Times New Roman" w:cs="Times New Roman"/>
          <w:i/>
          <w:sz w:val="24"/>
          <w:szCs w:val="24"/>
        </w:rPr>
        <w:t>across</w:t>
      </w:r>
      <w:r w:rsidRPr="00F52A07">
        <w:rPr>
          <w:rFonts w:ascii="Times New Roman" w:eastAsia="Times New Roman" w:hAnsi="Times New Roman" w:cs="Times New Roman"/>
          <w:sz w:val="24"/>
          <w:szCs w:val="24"/>
        </w:rPr>
        <w:t xml:space="preserve"> the conductor in units of </w:t>
      </w:r>
      <w:hyperlink r:id="rId14">
        <w:r w:rsidRPr="00F52A07">
          <w:rPr>
            <w:rFonts w:ascii="Times New Roman" w:eastAsia="Times New Roman" w:hAnsi="Times New Roman" w:cs="Times New Roman"/>
            <w:sz w:val="24"/>
            <w:szCs w:val="24"/>
          </w:rPr>
          <w:t>volts</w:t>
        </w:r>
      </w:hyperlink>
      <w:r w:rsidRPr="00F52A07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F52A07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 w:rsidRPr="00F52A07">
        <w:rPr>
          <w:rFonts w:ascii="Times New Roman" w:eastAsia="Times New Roman" w:hAnsi="Times New Roman" w:cs="Times New Roman"/>
          <w:sz w:val="24"/>
          <w:szCs w:val="24"/>
        </w:rPr>
        <w:t xml:space="preserve"> is the </w:t>
      </w:r>
      <w:hyperlink r:id="rId15">
        <w:r w:rsidRPr="00F52A07">
          <w:rPr>
            <w:rFonts w:ascii="Times New Roman" w:eastAsia="Times New Roman" w:hAnsi="Times New Roman" w:cs="Times New Roman"/>
            <w:sz w:val="24"/>
            <w:szCs w:val="24"/>
          </w:rPr>
          <w:t>resistance</w:t>
        </w:r>
      </w:hyperlink>
      <w:r w:rsidRPr="00F52A07">
        <w:rPr>
          <w:rFonts w:ascii="Times New Roman" w:eastAsia="Times New Roman" w:hAnsi="Times New Roman" w:cs="Times New Roman"/>
          <w:sz w:val="24"/>
          <w:szCs w:val="24"/>
        </w:rPr>
        <w:t xml:space="preserve"> of the conductor in units of </w:t>
      </w:r>
      <w:hyperlink r:id="rId16">
        <w:r w:rsidRPr="00F52A07">
          <w:rPr>
            <w:rFonts w:ascii="Times New Roman" w:eastAsia="Times New Roman" w:hAnsi="Times New Roman" w:cs="Times New Roman"/>
            <w:sz w:val="24"/>
            <w:szCs w:val="24"/>
          </w:rPr>
          <w:t>ohms</w:t>
        </w:r>
      </w:hyperlink>
      <w:r w:rsidRPr="00F52A0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52A07" w:rsidRPr="00F52A07" w:rsidRDefault="00F52A07" w:rsidP="00F52A07">
      <w:pPr>
        <w:spacing w:after="55"/>
        <w:ind w:left="384"/>
        <w:rPr>
          <w:b/>
          <w:sz w:val="24"/>
          <w:szCs w:val="24"/>
        </w:rPr>
      </w:pPr>
      <w:r w:rsidRPr="00F52A07">
        <w:rPr>
          <w:rFonts w:ascii="Times New Roman" w:eastAsia="Times New Roman" w:hAnsi="Times New Roman" w:cs="Times New Roman"/>
          <w:b/>
          <w:sz w:val="24"/>
          <w:szCs w:val="24"/>
          <w:u w:val="single" w:color="000000"/>
        </w:rPr>
        <w:t>Circuit Diagram:</w:t>
      </w:r>
    </w:p>
    <w:p w:rsidR="00F52A07" w:rsidRDefault="00F52A07" w:rsidP="00F52A07">
      <w:pPr>
        <w:spacing w:after="311"/>
        <w:ind w:left="384"/>
        <w:jc w:val="center"/>
      </w:pPr>
      <w:r>
        <w:rPr>
          <w:noProof/>
        </w:rPr>
        <w:drawing>
          <wp:inline distT="0" distB="0" distL="0" distR="0" wp14:anchorId="1875F085" wp14:editId="7F98E199">
            <wp:extent cx="2089150" cy="182880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07" w:rsidRDefault="00F52A07" w:rsidP="00F52A07">
      <w:pPr>
        <w:spacing w:after="2" w:line="264" w:lineRule="auto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PSPICE:</w:t>
      </w:r>
    </w:p>
    <w:p w:rsidR="00F52A07" w:rsidRDefault="00BD1819" w:rsidP="00F52A07">
      <w:pPr>
        <w:spacing w:after="338" w:line="267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Pspice</w:t>
      </w:r>
      <w:proofErr w:type="spellEnd"/>
      <w:r w:rsidR="00F52A07" w:rsidRPr="00F52A07">
        <w:rPr>
          <w:rFonts w:ascii="Times New Roman" w:eastAsia="Times New Roman" w:hAnsi="Times New Roman" w:cs="Times New Roman"/>
          <w:sz w:val="24"/>
          <w:szCs w:val="24"/>
        </w:rPr>
        <w:t xml:space="preserve"> is a circuit analysis tool that allows the user to simulate a circuit and extract key voltages and currents. Information is entered into PSPICE via one of two methods; they are a typed 'Net List' or by designing a visual a schematic which is transformed into a netlist.</w:t>
      </w:r>
    </w:p>
    <w:p w:rsidR="00A67CEF" w:rsidRPr="00F52A07" w:rsidRDefault="00A67CEF" w:rsidP="00A67CEF">
      <w:pPr>
        <w:spacing w:after="338" w:line="267" w:lineRule="auto"/>
        <w:ind w:left="-5" w:hanging="1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BCD439" wp14:editId="479E6028">
            <wp:extent cx="5890260" cy="3313394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1008" cy="337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EF" w:rsidRDefault="00A67CEF" w:rsidP="00A67CEF">
      <w:pPr>
        <w:spacing w:after="263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Fig  </w:t>
      </w:r>
      <w:r w:rsidRPr="00A67CEF">
        <w:rPr>
          <w:rFonts w:ascii="Times New Roman" w:eastAsia="Times New Roman" w:hAnsi="Times New Roman" w:cs="Times New Roman"/>
          <w:sz w:val="24"/>
          <w:szCs w:val="24"/>
        </w:rPr>
        <w:t>PSPICE</w:t>
      </w:r>
      <w:proofErr w:type="gramEnd"/>
    </w:p>
    <w:p w:rsidR="00A67CEF" w:rsidRDefault="00A67CEF" w:rsidP="00A67CEF">
      <w:pPr>
        <w:spacing w:after="338" w:line="267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A67CEF">
        <w:rPr>
          <w:rFonts w:ascii="Times New Roman" w:eastAsia="Times New Roman" w:hAnsi="Times New Roman" w:cs="Times New Roman"/>
          <w:sz w:val="24"/>
          <w:szCs w:val="24"/>
        </w:rPr>
        <w:t xml:space="preserve">  We can verify ohm’s law using PSPICE.</w:t>
      </w:r>
    </w:p>
    <w:p w:rsidR="00A67CEF" w:rsidRPr="00A67CEF" w:rsidRDefault="00A67CEF" w:rsidP="00A67CEF">
      <w:pPr>
        <w:spacing w:after="2" w:line="264" w:lineRule="auto"/>
        <w:ind w:left="-5" w:hanging="10"/>
        <w:rPr>
          <w:sz w:val="32"/>
          <w:szCs w:val="32"/>
        </w:rPr>
      </w:pPr>
      <w:r w:rsidRPr="00A67CEF">
        <w:rPr>
          <w:rFonts w:ascii="Times New Roman" w:eastAsia="Times New Roman" w:hAnsi="Times New Roman" w:cs="Times New Roman"/>
          <w:b/>
          <w:sz w:val="32"/>
          <w:szCs w:val="32"/>
          <w:u w:val="single" w:color="000000"/>
        </w:rPr>
        <w:t>Procedure:</w:t>
      </w:r>
    </w:p>
    <w:p w:rsidR="00A67CEF" w:rsidRPr="00A67CEF" w:rsidRDefault="00A67CEF" w:rsidP="00A67CEF">
      <w:pPr>
        <w:numPr>
          <w:ilvl w:val="0"/>
          <w:numId w:val="1"/>
        </w:numPr>
        <w:spacing w:after="26"/>
        <w:ind w:hanging="360"/>
        <w:rPr>
          <w:sz w:val="24"/>
          <w:szCs w:val="24"/>
        </w:rPr>
      </w:pPr>
      <w:r w:rsidRPr="00A67CEF">
        <w:rPr>
          <w:rFonts w:ascii="Times New Roman" w:eastAsia="Times New Roman" w:hAnsi="Times New Roman" w:cs="Times New Roman"/>
          <w:sz w:val="24"/>
          <w:szCs w:val="24"/>
        </w:rPr>
        <w:t>Open PSPICE schematics.</w:t>
      </w:r>
    </w:p>
    <w:p w:rsidR="00A67CEF" w:rsidRPr="00A67CEF" w:rsidRDefault="00A67CEF" w:rsidP="00A67CEF">
      <w:pPr>
        <w:numPr>
          <w:ilvl w:val="0"/>
          <w:numId w:val="1"/>
        </w:numPr>
        <w:spacing w:after="26"/>
        <w:ind w:hanging="360"/>
        <w:rPr>
          <w:sz w:val="24"/>
          <w:szCs w:val="24"/>
        </w:rPr>
      </w:pPr>
      <w:r w:rsidRPr="00A67CEF">
        <w:rPr>
          <w:rFonts w:ascii="Times New Roman" w:eastAsia="Times New Roman" w:hAnsi="Times New Roman" w:cs="Times New Roman"/>
          <w:sz w:val="24"/>
          <w:szCs w:val="24"/>
        </w:rPr>
        <w:t>Click on the “Get new part” button in the tool bar.</w:t>
      </w:r>
    </w:p>
    <w:p w:rsidR="00A67CEF" w:rsidRPr="00A67CEF" w:rsidRDefault="00A67CEF" w:rsidP="00A67CEF">
      <w:pPr>
        <w:numPr>
          <w:ilvl w:val="0"/>
          <w:numId w:val="1"/>
        </w:numPr>
        <w:spacing w:after="26"/>
        <w:ind w:hanging="360"/>
        <w:rPr>
          <w:sz w:val="24"/>
          <w:szCs w:val="24"/>
        </w:rPr>
      </w:pPr>
      <w:r w:rsidRPr="00A67CEF">
        <w:rPr>
          <w:rFonts w:ascii="Times New Roman" w:eastAsia="Times New Roman" w:hAnsi="Times New Roman" w:cs="Times New Roman"/>
          <w:sz w:val="24"/>
          <w:szCs w:val="24"/>
        </w:rPr>
        <w:t>Type “r” and click “Place” button then toggle your mouse to the position where you want to place the resistor in your circuit.</w:t>
      </w:r>
    </w:p>
    <w:p w:rsidR="00A67CEF" w:rsidRPr="00A67CEF" w:rsidRDefault="00A67CEF" w:rsidP="00A67CEF">
      <w:pPr>
        <w:numPr>
          <w:ilvl w:val="0"/>
          <w:numId w:val="1"/>
        </w:numPr>
        <w:spacing w:after="26"/>
        <w:ind w:hanging="360"/>
        <w:rPr>
          <w:sz w:val="24"/>
          <w:szCs w:val="24"/>
        </w:rPr>
      </w:pPr>
      <w:r w:rsidRPr="00A67CEF">
        <w:rPr>
          <w:rFonts w:ascii="Times New Roman" w:eastAsia="Times New Roman" w:hAnsi="Times New Roman" w:cs="Times New Roman"/>
          <w:sz w:val="24"/>
          <w:szCs w:val="24"/>
        </w:rPr>
        <w:t>Type “VDC” and click “Place” button then toggle your mouse to the position where you want to place the battery in your circuit.</w:t>
      </w:r>
    </w:p>
    <w:p w:rsidR="00A67CEF" w:rsidRPr="00A67CEF" w:rsidRDefault="00A67CEF" w:rsidP="00A67CEF">
      <w:pPr>
        <w:numPr>
          <w:ilvl w:val="0"/>
          <w:numId w:val="1"/>
        </w:numPr>
        <w:spacing w:after="26"/>
        <w:ind w:hanging="360"/>
        <w:rPr>
          <w:sz w:val="24"/>
          <w:szCs w:val="24"/>
        </w:rPr>
      </w:pPr>
      <w:r w:rsidRPr="00A67CEF">
        <w:rPr>
          <w:rFonts w:ascii="Times New Roman" w:eastAsia="Times New Roman" w:hAnsi="Times New Roman" w:cs="Times New Roman"/>
          <w:sz w:val="24"/>
          <w:szCs w:val="24"/>
        </w:rPr>
        <w:t>Type “GND_EARTH” and click “Place” button then toggle your mouse to the position where you want to place the ground outlet in your circuit.</w:t>
      </w:r>
    </w:p>
    <w:p w:rsidR="00A67CEF" w:rsidRPr="00A67CEF" w:rsidRDefault="00A67CEF" w:rsidP="00A67CEF">
      <w:pPr>
        <w:numPr>
          <w:ilvl w:val="0"/>
          <w:numId w:val="1"/>
        </w:numPr>
        <w:spacing w:after="26"/>
        <w:ind w:hanging="360"/>
        <w:rPr>
          <w:sz w:val="24"/>
          <w:szCs w:val="24"/>
        </w:rPr>
      </w:pPr>
      <w:r w:rsidRPr="00A67CEF">
        <w:rPr>
          <w:rFonts w:ascii="Times New Roman" w:eastAsia="Times New Roman" w:hAnsi="Times New Roman" w:cs="Times New Roman"/>
          <w:sz w:val="24"/>
          <w:szCs w:val="24"/>
        </w:rPr>
        <w:t>Now connect the components using the “Draw wire” tool from the tool bar.</w:t>
      </w:r>
    </w:p>
    <w:p w:rsidR="00A67CEF" w:rsidRPr="00A67CEF" w:rsidRDefault="00A67CEF" w:rsidP="00A67CEF">
      <w:pPr>
        <w:numPr>
          <w:ilvl w:val="0"/>
          <w:numId w:val="1"/>
        </w:numPr>
        <w:spacing w:after="26"/>
        <w:ind w:hanging="360"/>
        <w:rPr>
          <w:sz w:val="24"/>
          <w:szCs w:val="24"/>
        </w:rPr>
      </w:pPr>
      <w:r w:rsidRPr="00A67CEF">
        <w:rPr>
          <w:rFonts w:ascii="Times New Roman" w:eastAsia="Times New Roman" w:hAnsi="Times New Roman" w:cs="Times New Roman"/>
          <w:sz w:val="24"/>
          <w:szCs w:val="24"/>
        </w:rPr>
        <w:t>Click the “Simulate” button from the tool to simulate your circuit.</w:t>
      </w:r>
    </w:p>
    <w:p w:rsidR="00A67CEF" w:rsidRPr="00A67CEF" w:rsidRDefault="00A67CEF" w:rsidP="00A67CEF">
      <w:pPr>
        <w:numPr>
          <w:ilvl w:val="0"/>
          <w:numId w:val="1"/>
        </w:numPr>
        <w:spacing w:after="26"/>
        <w:ind w:hanging="360"/>
        <w:rPr>
          <w:sz w:val="24"/>
          <w:szCs w:val="24"/>
        </w:rPr>
      </w:pPr>
      <w:r w:rsidRPr="00A67CEF">
        <w:rPr>
          <w:rFonts w:ascii="Times New Roman" w:eastAsia="Times New Roman" w:hAnsi="Times New Roman" w:cs="Times New Roman"/>
          <w:sz w:val="24"/>
          <w:szCs w:val="24"/>
        </w:rPr>
        <w:t>Click the “Enable bias voltage display” and “Enable bias current display” buttons from the tool bar to take the readings from the circuit.</w:t>
      </w:r>
    </w:p>
    <w:p w:rsidR="00A67CEF" w:rsidRDefault="00A67CEF" w:rsidP="00A67CEF">
      <w:pPr>
        <w:spacing w:after="338" w:line="267" w:lineRule="auto"/>
        <w:ind w:left="-5" w:hanging="10"/>
        <w:rPr>
          <w:sz w:val="24"/>
          <w:szCs w:val="24"/>
        </w:rPr>
      </w:pPr>
    </w:p>
    <w:p w:rsidR="00262E17" w:rsidRDefault="00262E17" w:rsidP="00A67CEF">
      <w:pPr>
        <w:spacing w:after="338" w:line="267" w:lineRule="auto"/>
        <w:ind w:left="-5" w:hanging="10"/>
        <w:rPr>
          <w:sz w:val="24"/>
          <w:szCs w:val="24"/>
        </w:rPr>
      </w:pPr>
    </w:p>
    <w:p w:rsidR="00262E17" w:rsidRDefault="00262E17" w:rsidP="00A67CEF">
      <w:pPr>
        <w:spacing w:after="338" w:line="267" w:lineRule="auto"/>
        <w:ind w:left="-5" w:hanging="10"/>
        <w:rPr>
          <w:sz w:val="24"/>
          <w:szCs w:val="24"/>
        </w:rPr>
      </w:pPr>
    </w:p>
    <w:p w:rsidR="00262E17" w:rsidRDefault="00262E17" w:rsidP="00A67CEF">
      <w:pPr>
        <w:spacing w:after="338" w:line="267" w:lineRule="auto"/>
        <w:ind w:left="-5" w:hanging="10"/>
        <w:rPr>
          <w:rFonts w:ascii="Times New Roman" w:eastAsia="Times New Roman" w:hAnsi="Times New Roman" w:cs="Times New Roman"/>
          <w:b/>
          <w:sz w:val="32"/>
          <w:szCs w:val="32"/>
          <w:u w:val="single" w:color="000000"/>
        </w:rPr>
      </w:pPr>
      <w:r w:rsidRPr="00262E17">
        <w:rPr>
          <w:rFonts w:ascii="Times New Roman" w:eastAsia="Times New Roman" w:hAnsi="Times New Roman" w:cs="Times New Roman"/>
          <w:b/>
          <w:sz w:val="32"/>
          <w:szCs w:val="32"/>
          <w:u w:val="single" w:color="000000"/>
        </w:rPr>
        <w:lastRenderedPageBreak/>
        <w:t>Circuit diagrams</w:t>
      </w:r>
      <w:r w:rsidR="000A4C3E">
        <w:rPr>
          <w:rFonts w:ascii="Times New Roman" w:eastAsia="Times New Roman" w:hAnsi="Times New Roman" w:cs="Times New Roman"/>
          <w:b/>
          <w:sz w:val="32"/>
          <w:szCs w:val="32"/>
          <w:u w:val="single" w:color="000000"/>
        </w:rPr>
        <w:t>:</w:t>
      </w:r>
    </w:p>
    <w:p w:rsidR="00262E17" w:rsidRPr="00262E17" w:rsidRDefault="00262E17" w:rsidP="00262E17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 w:rsidRPr="00262E17"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t>5 Volt DC source and 12k Resistor</w:t>
      </w:r>
    </w:p>
    <w:p w:rsidR="00262E17" w:rsidRDefault="00262E17" w:rsidP="000A4C3E">
      <w:pPr>
        <w:spacing w:after="338" w:line="267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noProof/>
        </w:rPr>
        <w:drawing>
          <wp:inline distT="0" distB="0" distL="0" distR="0" wp14:anchorId="6E95AD89" wp14:editId="37346D8D">
            <wp:extent cx="5672455" cy="3190875"/>
            <wp:effectExtent l="0" t="0" r="444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E17" w:rsidRDefault="00262E17" w:rsidP="00262E17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t>10</w:t>
      </w:r>
      <w:r w:rsidRPr="00262E17"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t xml:space="preserve"> Volt DC source and 12k Resistor</w:t>
      </w:r>
    </w:p>
    <w:p w:rsidR="007B2F32" w:rsidRDefault="00262E17" w:rsidP="000A4C3E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noProof/>
        </w:rPr>
        <w:drawing>
          <wp:inline distT="0" distB="0" distL="0" distR="0" wp14:anchorId="4878137F" wp14:editId="2AA540CD">
            <wp:extent cx="5672455" cy="3190875"/>
            <wp:effectExtent l="0" t="0" r="444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32" w:rsidRDefault="007B2F32" w:rsidP="007B2F32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lastRenderedPageBreak/>
        <w:t>15</w:t>
      </w:r>
      <w:r w:rsidRPr="00262E17"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t xml:space="preserve"> Volt DC source and 12k Resistor</w:t>
      </w:r>
    </w:p>
    <w:p w:rsidR="007B2F32" w:rsidRDefault="007B2F32" w:rsidP="000A4C3E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noProof/>
        </w:rPr>
        <w:drawing>
          <wp:inline distT="0" distB="0" distL="0" distR="0" wp14:anchorId="5DF3A6CA" wp14:editId="27F3201D">
            <wp:extent cx="5672455" cy="3190875"/>
            <wp:effectExtent l="0" t="0" r="444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32" w:rsidRDefault="007B2F32" w:rsidP="007B2F32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t>20</w:t>
      </w:r>
      <w:r w:rsidRPr="00262E17"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t xml:space="preserve"> Volt DC source and 12k Resistor</w:t>
      </w:r>
    </w:p>
    <w:p w:rsidR="007B2F32" w:rsidRDefault="007B2F32" w:rsidP="007B2F32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noProof/>
        </w:rPr>
        <w:drawing>
          <wp:inline distT="0" distB="0" distL="0" distR="0" wp14:anchorId="20E148C7" wp14:editId="02E1EE18">
            <wp:extent cx="5672455" cy="3190875"/>
            <wp:effectExtent l="0" t="0" r="444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32" w:rsidRDefault="007B2F32" w:rsidP="000A4C3E">
      <w:pPr>
        <w:spacing w:after="338" w:line="267" w:lineRule="auto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</w:p>
    <w:p w:rsidR="007B2F32" w:rsidRDefault="007B2F32" w:rsidP="007B2F32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lastRenderedPageBreak/>
        <w:t>25</w:t>
      </w:r>
      <w:r w:rsidRPr="00262E17"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t xml:space="preserve"> Volt DC source and 12k Resistor</w:t>
      </w:r>
    </w:p>
    <w:p w:rsidR="007B2F32" w:rsidRDefault="007B2F32" w:rsidP="007B2F32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noProof/>
        </w:rPr>
        <w:drawing>
          <wp:inline distT="0" distB="0" distL="0" distR="0" wp14:anchorId="6D2E56BF" wp14:editId="6E004BF0">
            <wp:extent cx="5672455" cy="3190875"/>
            <wp:effectExtent l="0" t="0" r="444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32" w:rsidRDefault="007B2F32" w:rsidP="000A4C3E">
      <w:pPr>
        <w:spacing w:after="338" w:line="267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t>30</w:t>
      </w:r>
      <w:r w:rsidRPr="00262E17"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t xml:space="preserve"> Volt DC source and 12k Resistor</w:t>
      </w:r>
    </w:p>
    <w:p w:rsidR="007B2F32" w:rsidRDefault="007B2F32" w:rsidP="007B2F32">
      <w:pPr>
        <w:spacing w:after="338" w:line="267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noProof/>
        </w:rPr>
        <w:drawing>
          <wp:inline distT="0" distB="0" distL="0" distR="0" wp14:anchorId="4A2F88AA" wp14:editId="1A417E91">
            <wp:extent cx="5672455" cy="3190875"/>
            <wp:effectExtent l="0" t="0" r="444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3E" w:rsidRDefault="000A4C3E" w:rsidP="000A4C3E">
      <w:pPr>
        <w:spacing w:after="384" w:line="264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815A6" w:rsidRDefault="000A4C3E" w:rsidP="000A4C3E">
      <w:pPr>
        <w:spacing w:after="384" w:line="264" w:lineRule="auto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lastRenderedPageBreak/>
        <w:t>Observation:</w:t>
      </w:r>
    </w:p>
    <w:p w:rsidR="008815A6" w:rsidRPr="000A4C3E" w:rsidRDefault="008815A6" w:rsidP="008815A6">
      <w:pPr>
        <w:spacing w:after="0"/>
        <w:rPr>
          <w:sz w:val="28"/>
          <w:szCs w:val="28"/>
        </w:rPr>
      </w:pPr>
      <w:r w:rsidRPr="000A4C3E">
        <w:rPr>
          <w:rFonts w:ascii="Times New Roman" w:eastAsia="Times New Roman" w:hAnsi="Times New Roman" w:cs="Times New Roman"/>
          <w:b/>
          <w:sz w:val="28"/>
          <w:szCs w:val="28"/>
        </w:rPr>
        <w:t>R = 12k Ω</w:t>
      </w:r>
    </w:p>
    <w:tbl>
      <w:tblPr>
        <w:tblStyle w:val="TableGrid"/>
        <w:tblW w:w="9188" w:type="dxa"/>
        <w:jc w:val="center"/>
        <w:tblInd w:w="0" w:type="dxa"/>
        <w:tblCellMar>
          <w:top w:w="58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062"/>
        <w:gridCol w:w="3063"/>
        <w:gridCol w:w="3063"/>
      </w:tblGrid>
      <w:tr w:rsidR="008815A6" w:rsidTr="000A4C3E">
        <w:trPr>
          <w:trHeight w:val="382"/>
          <w:jc w:val="center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184534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Serial Number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184534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Voltage (v)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8815A6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Current (A)</w:t>
            </w:r>
          </w:p>
        </w:tc>
      </w:tr>
      <w:tr w:rsidR="008815A6" w:rsidTr="000A4C3E">
        <w:trPr>
          <w:trHeight w:val="382"/>
          <w:jc w:val="center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0A4C3E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1.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0A4C3E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0A4C3E">
            <w:pPr>
              <w:jc w:val="center"/>
            </w:pPr>
            <w:r>
              <w:t>416.67 µA</w:t>
            </w:r>
          </w:p>
        </w:tc>
      </w:tr>
      <w:tr w:rsidR="008815A6" w:rsidTr="000A4C3E">
        <w:trPr>
          <w:trHeight w:val="382"/>
          <w:jc w:val="center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0A4C3E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2.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0A4C3E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0A4C3E">
            <w:pPr>
              <w:jc w:val="center"/>
            </w:pPr>
            <w:r>
              <w:t xml:space="preserve">833.33 </w:t>
            </w:r>
            <w:r w:rsidRPr="00191FE2">
              <w:t>µA</w:t>
            </w:r>
          </w:p>
        </w:tc>
      </w:tr>
      <w:tr w:rsidR="008815A6" w:rsidTr="000A4C3E">
        <w:trPr>
          <w:trHeight w:val="382"/>
          <w:jc w:val="center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0A4C3E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3.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0A4C3E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15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0A4C3E">
            <w:pPr>
              <w:jc w:val="center"/>
            </w:pPr>
            <w:r>
              <w:t>1.250 m</w:t>
            </w:r>
            <w:r w:rsidRPr="00191FE2">
              <w:t>A</w:t>
            </w:r>
          </w:p>
        </w:tc>
      </w:tr>
      <w:tr w:rsidR="008815A6" w:rsidTr="000A4C3E">
        <w:trPr>
          <w:trHeight w:val="363"/>
          <w:jc w:val="center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0A4C3E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4.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0A4C3E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20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0A4C3E">
            <w:pPr>
              <w:jc w:val="center"/>
            </w:pPr>
            <w:r>
              <w:t>1.667 m</w:t>
            </w:r>
            <w:r w:rsidRPr="00191FE2">
              <w:t>A</w:t>
            </w:r>
          </w:p>
        </w:tc>
      </w:tr>
      <w:tr w:rsidR="008815A6" w:rsidTr="000A4C3E">
        <w:trPr>
          <w:trHeight w:val="382"/>
          <w:jc w:val="center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0A4C3E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5.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0A4C3E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25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0A4C3E">
            <w:pPr>
              <w:jc w:val="center"/>
            </w:pPr>
            <w:r>
              <w:t>2.083 m</w:t>
            </w:r>
            <w:r w:rsidRPr="00191FE2">
              <w:t>A</w:t>
            </w:r>
          </w:p>
        </w:tc>
      </w:tr>
      <w:tr w:rsidR="008815A6" w:rsidTr="000A4C3E">
        <w:trPr>
          <w:trHeight w:val="382"/>
          <w:jc w:val="center"/>
        </w:trPr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0A4C3E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6.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0A4C3E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30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15A6" w:rsidRDefault="008815A6" w:rsidP="000A4C3E">
            <w:pPr>
              <w:jc w:val="center"/>
            </w:pPr>
            <w:r>
              <w:t>2.500 m</w:t>
            </w:r>
            <w:r w:rsidRPr="00191FE2">
              <w:t>A</w:t>
            </w:r>
          </w:p>
        </w:tc>
      </w:tr>
    </w:tbl>
    <w:p w:rsidR="008815A6" w:rsidRDefault="008815A6" w:rsidP="000A4C3E">
      <w:pPr>
        <w:jc w:val="center"/>
      </w:pPr>
    </w:p>
    <w:p w:rsidR="000A4C3E" w:rsidRDefault="000A4C3E" w:rsidP="000A4C3E">
      <w:pPr>
        <w:spacing w:after="384" w:line="264" w:lineRule="auto"/>
        <w:rPr>
          <w:rFonts w:ascii="Times New Roman" w:eastAsia="Times New Roman" w:hAnsi="Times New Roman" w:cs="Times New Roman"/>
          <w:b/>
          <w:sz w:val="32"/>
          <w:u w:val="single" w:color="000000"/>
        </w:rPr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Graphs:</w:t>
      </w:r>
    </w:p>
    <w:p w:rsidR="00D33AF3" w:rsidRPr="00262E17" w:rsidRDefault="00D33AF3" w:rsidP="00D33AF3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 w:rsidRPr="00262E17"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t>5 Volt DC source and 12k Resistor</w:t>
      </w:r>
    </w:p>
    <w:p w:rsidR="00D33AF3" w:rsidRDefault="00D33AF3" w:rsidP="000A4C3E">
      <w:pPr>
        <w:spacing w:after="384" w:line="264" w:lineRule="auto"/>
        <w:rPr>
          <w:rFonts w:ascii="Times New Roman" w:eastAsia="Times New Roman" w:hAnsi="Times New Roman" w:cs="Times New Roman"/>
          <w:b/>
          <w:sz w:val="32"/>
          <w:u w:val="single" w:color="000000"/>
        </w:rPr>
      </w:pPr>
      <w:r>
        <w:rPr>
          <w:noProof/>
        </w:rPr>
        <w:drawing>
          <wp:inline distT="0" distB="0" distL="0" distR="0" wp14:anchorId="10A9F465" wp14:editId="41567815">
            <wp:extent cx="5672455" cy="3190875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F3" w:rsidRDefault="00D33AF3" w:rsidP="00D33AF3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</w:p>
    <w:p w:rsidR="00D33AF3" w:rsidRDefault="00D33AF3" w:rsidP="00D33AF3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</w:p>
    <w:p w:rsidR="00D33AF3" w:rsidRDefault="00D33AF3" w:rsidP="00D33AF3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lastRenderedPageBreak/>
        <w:t xml:space="preserve">10 </w:t>
      </w:r>
      <w:r w:rsidRPr="00262E17"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t>Volt DC source and 12k Resistor</w:t>
      </w:r>
    </w:p>
    <w:p w:rsidR="00D33AF3" w:rsidRDefault="00D33AF3" w:rsidP="00D33AF3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noProof/>
        </w:rPr>
        <w:drawing>
          <wp:inline distT="0" distB="0" distL="0" distR="0" wp14:anchorId="12069310" wp14:editId="31CF04F0">
            <wp:extent cx="5672455" cy="3190875"/>
            <wp:effectExtent l="0" t="0" r="444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F3" w:rsidRDefault="00D33AF3" w:rsidP="00D33AF3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t xml:space="preserve">15 </w:t>
      </w:r>
      <w:r w:rsidRPr="00262E17"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t>Volt DC source and 12k Resistor</w:t>
      </w:r>
    </w:p>
    <w:p w:rsidR="00D33AF3" w:rsidRDefault="00D33AF3" w:rsidP="00D33AF3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noProof/>
        </w:rPr>
        <w:drawing>
          <wp:inline distT="0" distB="0" distL="0" distR="0" wp14:anchorId="4420CEFB" wp14:editId="4A88050D">
            <wp:extent cx="5672455" cy="3190875"/>
            <wp:effectExtent l="0" t="0" r="444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F3" w:rsidRDefault="00D33AF3" w:rsidP="00D33AF3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</w:p>
    <w:p w:rsidR="00D33AF3" w:rsidRDefault="00D33AF3" w:rsidP="00D33AF3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lastRenderedPageBreak/>
        <w:t xml:space="preserve">20 </w:t>
      </w:r>
      <w:r w:rsidRPr="00262E17"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t>Volt DC source and 12k Resistor</w:t>
      </w:r>
    </w:p>
    <w:p w:rsidR="00D33AF3" w:rsidRDefault="00D33AF3" w:rsidP="00D33AF3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noProof/>
        </w:rPr>
        <w:drawing>
          <wp:inline distT="0" distB="0" distL="0" distR="0" wp14:anchorId="3C2AFCF0" wp14:editId="7791BBD0">
            <wp:extent cx="5672455" cy="3190875"/>
            <wp:effectExtent l="0" t="0" r="444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F3" w:rsidRDefault="00D33AF3" w:rsidP="00D33AF3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t xml:space="preserve">25 </w:t>
      </w:r>
      <w:r w:rsidRPr="00262E17"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t>Volt DC source and 12k Resistor</w:t>
      </w:r>
    </w:p>
    <w:p w:rsidR="00D33AF3" w:rsidRDefault="00D33AF3" w:rsidP="00D33AF3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noProof/>
        </w:rPr>
        <w:drawing>
          <wp:inline distT="0" distB="0" distL="0" distR="0" wp14:anchorId="6DF80E57" wp14:editId="635D1E8F">
            <wp:extent cx="5672455" cy="3190875"/>
            <wp:effectExtent l="0" t="0" r="444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98" w:rsidRDefault="006A3698" w:rsidP="00D33AF3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</w:p>
    <w:p w:rsidR="006A3698" w:rsidRDefault="006A3698" w:rsidP="006A3698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lastRenderedPageBreak/>
        <w:t xml:space="preserve">30 </w:t>
      </w:r>
      <w:r w:rsidRPr="00262E17">
        <w:rPr>
          <w:rFonts w:ascii="Times New Roman" w:eastAsia="Times New Roman" w:hAnsi="Times New Roman" w:cs="Times New Roman"/>
          <w:b/>
          <w:sz w:val="28"/>
          <w:szCs w:val="28"/>
          <w:u w:color="000000"/>
        </w:rPr>
        <w:t>Volt DC source and 12k Resistor</w:t>
      </w:r>
    </w:p>
    <w:p w:rsidR="006A3698" w:rsidRDefault="006A3698" w:rsidP="006A3698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noProof/>
        </w:rPr>
        <w:drawing>
          <wp:inline distT="0" distB="0" distL="0" distR="0" wp14:anchorId="2D7EDA6E" wp14:editId="543706D8">
            <wp:extent cx="5672455" cy="3190875"/>
            <wp:effectExtent l="0" t="0" r="444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98" w:rsidRDefault="006A3698" w:rsidP="00D33AF3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</w:p>
    <w:p w:rsidR="00BD1819" w:rsidRDefault="00BD1819" w:rsidP="00BD1819">
      <w:pPr>
        <w:spacing w:after="384" w:line="264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Conclusion:</w:t>
      </w:r>
      <w:r w:rsidRPr="00BD1819">
        <w:rPr>
          <w:rFonts w:ascii="Arial" w:eastAsia="Times New Roman" w:hAnsi="Arial" w:cs="Arial"/>
          <w:color w:val="202124"/>
          <w:sz w:val="24"/>
          <w:szCs w:val="24"/>
        </w:rPr>
        <w:br/>
      </w:r>
      <w:r w:rsidRPr="00BD1819">
        <w:rPr>
          <w:rFonts w:ascii="Arial" w:eastAsia="Times New Roman" w:hAnsi="Arial" w:cs="Arial"/>
          <w:color w:val="202124"/>
          <w:sz w:val="24"/>
          <w:szCs w:val="24"/>
        </w:rPr>
        <w:br/>
      </w:r>
      <w:r w:rsidRPr="00BD1819">
        <w:rPr>
          <w:rFonts w:ascii="Times New Roman" w:eastAsia="Times New Roman" w:hAnsi="Times New Roman" w:cs="Times New Roman"/>
          <w:sz w:val="24"/>
          <w:szCs w:val="24"/>
        </w:rPr>
        <w:t>The data shows that the higher the voltage, then the higher current, meaning that the voltage is directly proportional to the current, which is what ohms law states.</w:t>
      </w:r>
    </w:p>
    <w:p w:rsidR="00BD1819" w:rsidRPr="00BD1819" w:rsidRDefault="00BD1819" w:rsidP="00BD1819">
      <w:pPr>
        <w:spacing w:after="384" w:line="264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1819">
        <w:rPr>
          <w:rFonts w:ascii="Times New Roman" w:eastAsia="Times New Roman" w:hAnsi="Times New Roman" w:cs="Times New Roman"/>
          <w:sz w:val="24"/>
          <w:szCs w:val="24"/>
        </w:rPr>
        <w:t>A straight line graph is obtained when we plot a graph of voltage vs current.</w:t>
      </w:r>
    </w:p>
    <w:p w:rsidR="00D33AF3" w:rsidRDefault="00D33AF3" w:rsidP="00BD1819">
      <w:pPr>
        <w:spacing w:after="338" w:line="267" w:lineRule="auto"/>
        <w:ind w:left="-5" w:hanging="10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</w:p>
    <w:p w:rsidR="00D33AF3" w:rsidRPr="00262E17" w:rsidRDefault="00D33AF3" w:rsidP="00D33AF3">
      <w:pPr>
        <w:spacing w:after="338" w:line="267" w:lineRule="auto"/>
        <w:ind w:left="-5" w:hanging="10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</w:p>
    <w:p w:rsidR="00D33AF3" w:rsidRDefault="00D33AF3" w:rsidP="000A4C3E">
      <w:pPr>
        <w:spacing w:after="384" w:line="264" w:lineRule="auto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:rsidR="007B2F32" w:rsidRPr="00262E17" w:rsidRDefault="007B2F32" w:rsidP="00BD1819">
      <w:pPr>
        <w:spacing w:after="338" w:line="267" w:lineRule="auto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</w:p>
    <w:sectPr w:rsidR="007B2F32" w:rsidRPr="00262E17">
      <w:pgSz w:w="12240" w:h="15840"/>
      <w:pgMar w:top="1440" w:right="1613" w:bottom="1440" w:left="169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3A14B5"/>
    <w:multiLevelType w:val="hybridMultilevel"/>
    <w:tmpl w:val="4D7E406A"/>
    <w:lvl w:ilvl="0" w:tplc="87E28822">
      <w:start w:val="1"/>
      <w:numFmt w:val="decimal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4C6AB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52D2D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80D74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0E16A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CA566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82394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E88F6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8E3B9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A4C3E"/>
    <w:rsid w:val="00256C14"/>
    <w:rsid w:val="00262E17"/>
    <w:rsid w:val="003F26A6"/>
    <w:rsid w:val="004E43AA"/>
    <w:rsid w:val="004E75BF"/>
    <w:rsid w:val="006A3698"/>
    <w:rsid w:val="007B2F32"/>
    <w:rsid w:val="008815A6"/>
    <w:rsid w:val="008E4A17"/>
    <w:rsid w:val="00A67CEF"/>
    <w:rsid w:val="00AE64C3"/>
    <w:rsid w:val="00B63DC8"/>
    <w:rsid w:val="00B6410E"/>
    <w:rsid w:val="00BD1819"/>
    <w:rsid w:val="00CF098A"/>
    <w:rsid w:val="00D33AF3"/>
    <w:rsid w:val="00F52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5002E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256C14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gkelc">
    <w:name w:val="hgkelc"/>
    <w:basedOn w:val="DefaultParagraphFont"/>
    <w:rsid w:val="00BD18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05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7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Electrical_conductor" TargetMode="External"/><Relationship Id="rId13" Type="http://schemas.openxmlformats.org/officeDocument/2006/relationships/hyperlink" Target="https://en.wikipedia.org/wiki/Ampere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en.wikipedia.org/wiki/Electric_current" TargetMode="External"/><Relationship Id="rId12" Type="http://schemas.openxmlformats.org/officeDocument/2006/relationships/image" Target="media/image2.jpg"/><Relationship Id="rId17" Type="http://schemas.openxmlformats.org/officeDocument/2006/relationships/image" Target="media/image3.jp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Ohm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en.wikipedia.org/wiki/Electrical_resistance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Electrical_resistance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en.wikipedia.org/wiki/Voltage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Proportionality_(mathematics)" TargetMode="External"/><Relationship Id="rId14" Type="http://schemas.openxmlformats.org/officeDocument/2006/relationships/hyperlink" Target="https://en.wikipedia.org/wiki/Volt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E32C54-2576-48C5-B031-A73124112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866</Words>
  <Characters>4942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5797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SADEEQ KACHOO</dc:creator>
  <cp:keywords/>
  <cp:lastModifiedBy>SADEEQ KACHOO</cp:lastModifiedBy>
  <cp:revision>14</cp:revision>
  <dcterms:created xsi:type="dcterms:W3CDTF">2022-04-16T01:03:00Z</dcterms:created>
  <dcterms:modified xsi:type="dcterms:W3CDTF">2022-05-28T04:46:00Z</dcterms:modified>
</cp:coreProperties>
</file>