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472C4" w:themeColor="accent1"/>
        </w:rPr>
        <w:id w:val="754318664"/>
        <w:docPartObj>
          <w:docPartGallery w:val="Cover Pages"/>
          <w:docPartUnique/>
        </w:docPartObj>
      </w:sdtPr>
      <w:sdtEndPr>
        <w:rPr>
          <w:rFonts w:eastAsiaTheme="minorHAnsi"/>
          <w:color w:val="auto"/>
          <w:kern w:val="2"/>
          <w:sz w:val="24"/>
          <w:szCs w:val="24"/>
          <w:lang w:val="en-MY"/>
          <w14:ligatures w14:val="standardContextual"/>
        </w:rPr>
      </w:sdtEndPr>
      <w:sdtContent>
        <w:p w14:paraId="4B5A23C5" w14:textId="52F4DACD" w:rsidR="00781794" w:rsidRDefault="00781794">
          <w:pPr>
            <w:pStyle w:val="NoSpacing"/>
            <w:spacing w:before="1540" w:after="240"/>
            <w:jc w:val="center"/>
            <w:rPr>
              <w:color w:val="4472C4" w:themeColor="accent1"/>
            </w:rPr>
          </w:pPr>
          <w:r>
            <w:rPr>
              <w:noProof/>
              <w:color w:val="4472C4" w:themeColor="accent1"/>
            </w:rPr>
            <w:drawing>
              <wp:inline distT="0" distB="0" distL="0" distR="0" wp14:anchorId="045E7216" wp14:editId="364B711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E0896652EDF4388AC906472C2FAD7A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C1B0CF7" w14:textId="065F4629" w:rsidR="00781794" w:rsidRDefault="0078179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Docker</w:t>
              </w:r>
            </w:p>
          </w:sdtContent>
        </w:sdt>
        <w:sdt>
          <w:sdtPr>
            <w:rPr>
              <w:color w:val="4472C4" w:themeColor="accent1"/>
              <w:sz w:val="28"/>
              <w:szCs w:val="28"/>
            </w:rPr>
            <w:alias w:val="Subtitle"/>
            <w:tag w:val=""/>
            <w:id w:val="328029620"/>
            <w:placeholder>
              <w:docPart w:val="DBC4B830B5CB4CC68D695F676C91E262"/>
            </w:placeholder>
            <w:dataBinding w:prefixMappings="xmlns:ns0='http://purl.org/dc/elements/1.1/' xmlns:ns1='http://schemas.openxmlformats.org/package/2006/metadata/core-properties' " w:xpath="/ns1:coreProperties[1]/ns0:subject[1]" w:storeItemID="{6C3C8BC8-F283-45AE-878A-BAB7291924A1}"/>
            <w:text/>
          </w:sdtPr>
          <w:sdtContent>
            <w:p w14:paraId="14CD35C0" w14:textId="6959E31F" w:rsidR="00781794" w:rsidRDefault="00781794">
              <w:pPr>
                <w:pStyle w:val="NoSpacing"/>
                <w:jc w:val="center"/>
                <w:rPr>
                  <w:color w:val="4472C4" w:themeColor="accent1"/>
                  <w:sz w:val="28"/>
                  <w:szCs w:val="28"/>
                </w:rPr>
              </w:pPr>
              <w:r>
                <w:rPr>
                  <w:color w:val="4472C4" w:themeColor="accent1"/>
                  <w:sz w:val="28"/>
                  <w:szCs w:val="28"/>
                </w:rPr>
                <w:t>Step by step guide with examples</w:t>
              </w:r>
            </w:p>
          </w:sdtContent>
        </w:sdt>
        <w:p w14:paraId="1F93CE4F" w14:textId="77777777" w:rsidR="00781794" w:rsidRDefault="0078179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73F2514" wp14:editId="1C7E24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8CED8" w14:textId="5F3D23E5" w:rsidR="00781794" w:rsidRDefault="001D0672">
                                <w:pPr>
                                  <w:pStyle w:val="NoSpacing"/>
                                  <w:spacing w:after="40"/>
                                  <w:jc w:val="center"/>
                                  <w:rPr>
                                    <w:caps/>
                                    <w:color w:val="4472C4" w:themeColor="accent1"/>
                                    <w:sz w:val="28"/>
                                    <w:szCs w:val="28"/>
                                  </w:rPr>
                                </w:pPr>
                                <w:r>
                                  <w:rPr>
                                    <w:caps/>
                                    <w:color w:val="4472C4" w:themeColor="accent1"/>
                                    <w:sz w:val="28"/>
                                    <w:szCs w:val="28"/>
                                  </w:rPr>
                                  <w:t>Muhammad Tanveer Ashraf</w:t>
                                </w:r>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Pr>
                                        <w:caps/>
                                        <w:color w:val="4472C4" w:themeColor="accent1"/>
                                        <w:sz w:val="28"/>
                                        <w:szCs w:val="28"/>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3F2514"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EF8CED8" w14:textId="5F3D23E5" w:rsidR="00781794" w:rsidRDefault="001D0672">
                          <w:pPr>
                            <w:pStyle w:val="NoSpacing"/>
                            <w:spacing w:after="40"/>
                            <w:jc w:val="center"/>
                            <w:rPr>
                              <w:caps/>
                              <w:color w:val="4472C4" w:themeColor="accent1"/>
                              <w:sz w:val="28"/>
                              <w:szCs w:val="28"/>
                            </w:rPr>
                          </w:pPr>
                          <w:r>
                            <w:rPr>
                              <w:caps/>
                              <w:color w:val="4472C4" w:themeColor="accent1"/>
                              <w:sz w:val="28"/>
                              <w:szCs w:val="28"/>
                            </w:rPr>
                            <w:t>Muhammad Tanveer Ashraf</w:t>
                          </w:r>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Pr>
                                  <w:caps/>
                                  <w:color w:val="4472C4" w:themeColor="accent1"/>
                                  <w:sz w:val="28"/>
                                  <w:szCs w:val="28"/>
                                </w:rPr>
                                <w:t xml:space="preserve">     </w:t>
                              </w:r>
                            </w:sdtContent>
                          </w:sdt>
                        </w:p>
                      </w:txbxContent>
                    </v:textbox>
                    <w10:wrap anchorx="margin" anchory="page"/>
                  </v:shape>
                </w:pict>
              </mc:Fallback>
            </mc:AlternateContent>
          </w:r>
          <w:r>
            <w:rPr>
              <w:noProof/>
              <w:color w:val="4472C4" w:themeColor="accent1"/>
            </w:rPr>
            <w:drawing>
              <wp:inline distT="0" distB="0" distL="0" distR="0" wp14:anchorId="2E5BFFA1" wp14:editId="1A6A814F">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C01830" w14:textId="77777777" w:rsidR="00667AE7" w:rsidRDefault="00781794">
          <w:pPr>
            <w:rPr>
              <w:rFonts w:asciiTheme="majorHAnsi" w:eastAsiaTheme="majorEastAsia" w:hAnsiTheme="majorHAnsi" w:cstheme="majorBidi"/>
              <w:color w:val="2F5496" w:themeColor="accent1" w:themeShade="BF"/>
              <w:sz w:val="40"/>
              <w:szCs w:val="40"/>
            </w:rPr>
          </w:pPr>
          <w:r>
            <w:br w:type="page"/>
          </w:r>
        </w:p>
        <w:sdt>
          <w:sdtPr>
            <w:id w:val="-278572238"/>
            <w:docPartObj>
              <w:docPartGallery w:val="Table of Contents"/>
              <w:docPartUnique/>
            </w:docPartObj>
          </w:sdtPr>
          <w:sdtEndPr>
            <w:rPr>
              <w:rFonts w:asciiTheme="minorHAnsi" w:eastAsiaTheme="minorHAnsi" w:hAnsiTheme="minorHAnsi" w:cstheme="minorBidi"/>
              <w:b/>
              <w:bCs/>
              <w:noProof/>
              <w:color w:val="auto"/>
              <w:kern w:val="2"/>
              <w:sz w:val="24"/>
              <w:szCs w:val="24"/>
              <w:lang w:val="en-MY"/>
              <w14:ligatures w14:val="standardContextual"/>
            </w:rPr>
          </w:sdtEndPr>
          <w:sdtContent>
            <w:p w14:paraId="15A2E15D" w14:textId="6EF2E7C9" w:rsidR="00667AE7" w:rsidRDefault="00667AE7">
              <w:pPr>
                <w:pStyle w:val="TOCHeading"/>
              </w:pPr>
              <w:r>
                <w:t>Contents</w:t>
              </w:r>
            </w:p>
            <w:p w14:paraId="7350478B" w14:textId="3E88822F" w:rsidR="00BA3D9B" w:rsidRDefault="00667AE7">
              <w:pPr>
                <w:pStyle w:val="TOC1"/>
                <w:tabs>
                  <w:tab w:val="right" w:leader="dot" w:pos="9016"/>
                </w:tabs>
                <w:rPr>
                  <w:rFonts w:cstheme="minorBidi"/>
                  <w:noProof/>
                  <w:kern w:val="2"/>
                  <w:sz w:val="24"/>
                  <w:szCs w:val="24"/>
                  <w:lang w:val="en-MY" w:eastAsia="en-MY"/>
                  <w14:ligatures w14:val="standardContextual"/>
                </w:rPr>
              </w:pPr>
              <w:r>
                <w:fldChar w:fldCharType="begin"/>
              </w:r>
              <w:r>
                <w:instrText xml:space="preserve"> TOC \o "1-3" \h \z \u </w:instrText>
              </w:r>
              <w:r>
                <w:fldChar w:fldCharType="separate"/>
              </w:r>
              <w:hyperlink w:anchor="_Toc207836088" w:history="1">
                <w:r w:rsidR="00BA3D9B" w:rsidRPr="004F2B0E">
                  <w:rPr>
                    <w:rStyle w:val="Hyperlink"/>
                    <w:noProof/>
                  </w:rPr>
                  <w:t>Docker</w:t>
                </w:r>
                <w:r w:rsidR="00BA3D9B">
                  <w:rPr>
                    <w:noProof/>
                    <w:webHidden/>
                  </w:rPr>
                  <w:tab/>
                </w:r>
                <w:r w:rsidR="00BA3D9B">
                  <w:rPr>
                    <w:noProof/>
                    <w:webHidden/>
                  </w:rPr>
                  <w:fldChar w:fldCharType="begin"/>
                </w:r>
                <w:r w:rsidR="00BA3D9B">
                  <w:rPr>
                    <w:noProof/>
                    <w:webHidden/>
                  </w:rPr>
                  <w:instrText xml:space="preserve"> PAGEREF _Toc207836088 \h </w:instrText>
                </w:r>
                <w:r w:rsidR="00BA3D9B">
                  <w:rPr>
                    <w:noProof/>
                    <w:webHidden/>
                  </w:rPr>
                </w:r>
                <w:r w:rsidR="00BA3D9B">
                  <w:rPr>
                    <w:noProof/>
                    <w:webHidden/>
                  </w:rPr>
                  <w:fldChar w:fldCharType="separate"/>
                </w:r>
                <w:r w:rsidR="00BA3D9B">
                  <w:rPr>
                    <w:noProof/>
                    <w:webHidden/>
                  </w:rPr>
                  <w:t>2</w:t>
                </w:r>
                <w:r w:rsidR="00BA3D9B">
                  <w:rPr>
                    <w:noProof/>
                    <w:webHidden/>
                  </w:rPr>
                  <w:fldChar w:fldCharType="end"/>
                </w:r>
              </w:hyperlink>
            </w:p>
            <w:p w14:paraId="69D590B6" w14:textId="43EE2E3E" w:rsidR="00BA3D9B" w:rsidRDefault="00BA3D9B">
              <w:pPr>
                <w:pStyle w:val="TOC2"/>
                <w:tabs>
                  <w:tab w:val="right" w:leader="dot" w:pos="9016"/>
                </w:tabs>
                <w:rPr>
                  <w:rFonts w:cstheme="minorBidi"/>
                  <w:noProof/>
                  <w:kern w:val="2"/>
                  <w:sz w:val="24"/>
                  <w:szCs w:val="24"/>
                  <w:lang w:val="en-MY" w:eastAsia="en-MY"/>
                  <w14:ligatures w14:val="standardContextual"/>
                </w:rPr>
              </w:pPr>
              <w:hyperlink w:anchor="_Toc207836089" w:history="1">
                <w:r w:rsidRPr="004F2B0E">
                  <w:rPr>
                    <w:rStyle w:val="Hyperlink"/>
                    <w:noProof/>
                  </w:rPr>
                  <w:t>Advantages of Docker</w:t>
                </w:r>
                <w:r>
                  <w:rPr>
                    <w:noProof/>
                    <w:webHidden/>
                  </w:rPr>
                  <w:tab/>
                </w:r>
                <w:r>
                  <w:rPr>
                    <w:noProof/>
                    <w:webHidden/>
                  </w:rPr>
                  <w:fldChar w:fldCharType="begin"/>
                </w:r>
                <w:r>
                  <w:rPr>
                    <w:noProof/>
                    <w:webHidden/>
                  </w:rPr>
                  <w:instrText xml:space="preserve"> PAGEREF _Toc207836089 \h </w:instrText>
                </w:r>
                <w:r>
                  <w:rPr>
                    <w:noProof/>
                    <w:webHidden/>
                  </w:rPr>
                </w:r>
                <w:r>
                  <w:rPr>
                    <w:noProof/>
                    <w:webHidden/>
                  </w:rPr>
                  <w:fldChar w:fldCharType="separate"/>
                </w:r>
                <w:r>
                  <w:rPr>
                    <w:noProof/>
                    <w:webHidden/>
                  </w:rPr>
                  <w:t>3</w:t>
                </w:r>
                <w:r>
                  <w:rPr>
                    <w:noProof/>
                    <w:webHidden/>
                  </w:rPr>
                  <w:fldChar w:fldCharType="end"/>
                </w:r>
              </w:hyperlink>
            </w:p>
            <w:p w14:paraId="411D81A4" w14:textId="39342D74" w:rsidR="00BA3D9B" w:rsidRDefault="00BA3D9B">
              <w:pPr>
                <w:pStyle w:val="TOC2"/>
                <w:tabs>
                  <w:tab w:val="right" w:leader="dot" w:pos="9016"/>
                </w:tabs>
                <w:rPr>
                  <w:rFonts w:cstheme="minorBidi"/>
                  <w:noProof/>
                  <w:kern w:val="2"/>
                  <w:sz w:val="24"/>
                  <w:szCs w:val="24"/>
                  <w:lang w:val="en-MY" w:eastAsia="en-MY"/>
                  <w14:ligatures w14:val="standardContextual"/>
                </w:rPr>
              </w:pPr>
              <w:hyperlink w:anchor="_Toc207836090" w:history="1">
                <w:r w:rsidRPr="004F2B0E">
                  <w:rPr>
                    <w:rStyle w:val="Hyperlink"/>
                    <w:noProof/>
                  </w:rPr>
                  <w:t>Disadvantages of Docker</w:t>
                </w:r>
                <w:r>
                  <w:rPr>
                    <w:noProof/>
                    <w:webHidden/>
                  </w:rPr>
                  <w:tab/>
                </w:r>
                <w:r>
                  <w:rPr>
                    <w:noProof/>
                    <w:webHidden/>
                  </w:rPr>
                  <w:fldChar w:fldCharType="begin"/>
                </w:r>
                <w:r>
                  <w:rPr>
                    <w:noProof/>
                    <w:webHidden/>
                  </w:rPr>
                  <w:instrText xml:space="preserve"> PAGEREF _Toc207836090 \h </w:instrText>
                </w:r>
                <w:r>
                  <w:rPr>
                    <w:noProof/>
                    <w:webHidden/>
                  </w:rPr>
                </w:r>
                <w:r>
                  <w:rPr>
                    <w:noProof/>
                    <w:webHidden/>
                  </w:rPr>
                  <w:fldChar w:fldCharType="separate"/>
                </w:r>
                <w:r>
                  <w:rPr>
                    <w:noProof/>
                    <w:webHidden/>
                  </w:rPr>
                  <w:t>3</w:t>
                </w:r>
                <w:r>
                  <w:rPr>
                    <w:noProof/>
                    <w:webHidden/>
                  </w:rPr>
                  <w:fldChar w:fldCharType="end"/>
                </w:r>
              </w:hyperlink>
            </w:p>
            <w:p w14:paraId="24033D28" w14:textId="71B62EA8" w:rsidR="00BA3D9B" w:rsidRDefault="00BA3D9B">
              <w:pPr>
                <w:pStyle w:val="TOC2"/>
                <w:tabs>
                  <w:tab w:val="right" w:leader="dot" w:pos="9016"/>
                </w:tabs>
                <w:rPr>
                  <w:rFonts w:cstheme="minorBidi"/>
                  <w:noProof/>
                  <w:kern w:val="2"/>
                  <w:sz w:val="24"/>
                  <w:szCs w:val="24"/>
                  <w:lang w:val="en-MY" w:eastAsia="en-MY"/>
                  <w14:ligatures w14:val="standardContextual"/>
                </w:rPr>
              </w:pPr>
              <w:hyperlink w:anchor="_Toc207836091" w:history="1">
                <w:r w:rsidRPr="004F2B0E">
                  <w:rPr>
                    <w:rStyle w:val="Hyperlink"/>
                    <w:noProof/>
                  </w:rPr>
                  <w:t>Components of Docker – Ecosystem</w:t>
                </w:r>
                <w:r>
                  <w:rPr>
                    <w:noProof/>
                    <w:webHidden/>
                  </w:rPr>
                  <w:tab/>
                </w:r>
                <w:r>
                  <w:rPr>
                    <w:noProof/>
                    <w:webHidden/>
                  </w:rPr>
                  <w:fldChar w:fldCharType="begin"/>
                </w:r>
                <w:r>
                  <w:rPr>
                    <w:noProof/>
                    <w:webHidden/>
                  </w:rPr>
                  <w:instrText xml:space="preserve"> PAGEREF _Toc207836091 \h </w:instrText>
                </w:r>
                <w:r>
                  <w:rPr>
                    <w:noProof/>
                    <w:webHidden/>
                  </w:rPr>
                </w:r>
                <w:r>
                  <w:rPr>
                    <w:noProof/>
                    <w:webHidden/>
                  </w:rPr>
                  <w:fldChar w:fldCharType="separate"/>
                </w:r>
                <w:r>
                  <w:rPr>
                    <w:noProof/>
                    <w:webHidden/>
                  </w:rPr>
                  <w:t>3</w:t>
                </w:r>
                <w:r>
                  <w:rPr>
                    <w:noProof/>
                    <w:webHidden/>
                  </w:rPr>
                  <w:fldChar w:fldCharType="end"/>
                </w:r>
              </w:hyperlink>
            </w:p>
            <w:p w14:paraId="2B4DF36F" w14:textId="3D1DE10F"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092" w:history="1">
                <w:r w:rsidRPr="004F2B0E">
                  <w:rPr>
                    <w:rStyle w:val="Hyperlink"/>
                    <w:noProof/>
                  </w:rPr>
                  <w:t>Docker Daemon (Docker Engine)</w:t>
                </w:r>
                <w:r>
                  <w:rPr>
                    <w:noProof/>
                    <w:webHidden/>
                  </w:rPr>
                  <w:tab/>
                </w:r>
                <w:r>
                  <w:rPr>
                    <w:noProof/>
                    <w:webHidden/>
                  </w:rPr>
                  <w:fldChar w:fldCharType="begin"/>
                </w:r>
                <w:r>
                  <w:rPr>
                    <w:noProof/>
                    <w:webHidden/>
                  </w:rPr>
                  <w:instrText xml:space="preserve"> PAGEREF _Toc207836092 \h </w:instrText>
                </w:r>
                <w:r>
                  <w:rPr>
                    <w:noProof/>
                    <w:webHidden/>
                  </w:rPr>
                </w:r>
                <w:r>
                  <w:rPr>
                    <w:noProof/>
                    <w:webHidden/>
                  </w:rPr>
                  <w:fldChar w:fldCharType="separate"/>
                </w:r>
                <w:r>
                  <w:rPr>
                    <w:noProof/>
                    <w:webHidden/>
                  </w:rPr>
                  <w:t>3</w:t>
                </w:r>
                <w:r>
                  <w:rPr>
                    <w:noProof/>
                    <w:webHidden/>
                  </w:rPr>
                  <w:fldChar w:fldCharType="end"/>
                </w:r>
              </w:hyperlink>
            </w:p>
            <w:p w14:paraId="6880C33C" w14:textId="1655B825"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093" w:history="1">
                <w:r w:rsidRPr="004F2B0E">
                  <w:rPr>
                    <w:rStyle w:val="Hyperlink"/>
                    <w:noProof/>
                  </w:rPr>
                  <w:t>Docker Client</w:t>
                </w:r>
                <w:r>
                  <w:rPr>
                    <w:noProof/>
                    <w:webHidden/>
                  </w:rPr>
                  <w:tab/>
                </w:r>
                <w:r>
                  <w:rPr>
                    <w:noProof/>
                    <w:webHidden/>
                  </w:rPr>
                  <w:fldChar w:fldCharType="begin"/>
                </w:r>
                <w:r>
                  <w:rPr>
                    <w:noProof/>
                    <w:webHidden/>
                  </w:rPr>
                  <w:instrText xml:space="preserve"> PAGEREF _Toc207836093 \h </w:instrText>
                </w:r>
                <w:r>
                  <w:rPr>
                    <w:noProof/>
                    <w:webHidden/>
                  </w:rPr>
                </w:r>
                <w:r>
                  <w:rPr>
                    <w:noProof/>
                    <w:webHidden/>
                  </w:rPr>
                  <w:fldChar w:fldCharType="separate"/>
                </w:r>
                <w:r>
                  <w:rPr>
                    <w:noProof/>
                    <w:webHidden/>
                  </w:rPr>
                  <w:t>3</w:t>
                </w:r>
                <w:r>
                  <w:rPr>
                    <w:noProof/>
                    <w:webHidden/>
                  </w:rPr>
                  <w:fldChar w:fldCharType="end"/>
                </w:r>
              </w:hyperlink>
            </w:p>
            <w:p w14:paraId="2ECED3CD" w14:textId="43999F78"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094" w:history="1">
                <w:r w:rsidRPr="004F2B0E">
                  <w:rPr>
                    <w:rStyle w:val="Hyperlink"/>
                    <w:noProof/>
                  </w:rPr>
                  <w:t>Docker Host</w:t>
                </w:r>
                <w:r>
                  <w:rPr>
                    <w:noProof/>
                    <w:webHidden/>
                  </w:rPr>
                  <w:tab/>
                </w:r>
                <w:r>
                  <w:rPr>
                    <w:noProof/>
                    <w:webHidden/>
                  </w:rPr>
                  <w:fldChar w:fldCharType="begin"/>
                </w:r>
                <w:r>
                  <w:rPr>
                    <w:noProof/>
                    <w:webHidden/>
                  </w:rPr>
                  <w:instrText xml:space="preserve"> PAGEREF _Toc207836094 \h </w:instrText>
                </w:r>
                <w:r>
                  <w:rPr>
                    <w:noProof/>
                    <w:webHidden/>
                  </w:rPr>
                </w:r>
                <w:r>
                  <w:rPr>
                    <w:noProof/>
                    <w:webHidden/>
                  </w:rPr>
                  <w:fldChar w:fldCharType="separate"/>
                </w:r>
                <w:r>
                  <w:rPr>
                    <w:noProof/>
                    <w:webHidden/>
                  </w:rPr>
                  <w:t>4</w:t>
                </w:r>
                <w:r>
                  <w:rPr>
                    <w:noProof/>
                    <w:webHidden/>
                  </w:rPr>
                  <w:fldChar w:fldCharType="end"/>
                </w:r>
              </w:hyperlink>
            </w:p>
            <w:p w14:paraId="4FA034BE" w14:textId="289C243D"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095" w:history="1">
                <w:r w:rsidRPr="004F2B0E">
                  <w:rPr>
                    <w:rStyle w:val="Hyperlink"/>
                    <w:noProof/>
                  </w:rPr>
                  <w:t>Docker Hub/Registry</w:t>
                </w:r>
                <w:r>
                  <w:rPr>
                    <w:noProof/>
                    <w:webHidden/>
                  </w:rPr>
                  <w:tab/>
                </w:r>
                <w:r>
                  <w:rPr>
                    <w:noProof/>
                    <w:webHidden/>
                  </w:rPr>
                  <w:fldChar w:fldCharType="begin"/>
                </w:r>
                <w:r>
                  <w:rPr>
                    <w:noProof/>
                    <w:webHidden/>
                  </w:rPr>
                  <w:instrText xml:space="preserve"> PAGEREF _Toc207836095 \h </w:instrText>
                </w:r>
                <w:r>
                  <w:rPr>
                    <w:noProof/>
                    <w:webHidden/>
                  </w:rPr>
                </w:r>
                <w:r>
                  <w:rPr>
                    <w:noProof/>
                    <w:webHidden/>
                  </w:rPr>
                  <w:fldChar w:fldCharType="separate"/>
                </w:r>
                <w:r>
                  <w:rPr>
                    <w:noProof/>
                    <w:webHidden/>
                  </w:rPr>
                  <w:t>4</w:t>
                </w:r>
                <w:r>
                  <w:rPr>
                    <w:noProof/>
                    <w:webHidden/>
                  </w:rPr>
                  <w:fldChar w:fldCharType="end"/>
                </w:r>
              </w:hyperlink>
            </w:p>
            <w:p w14:paraId="50142B9F" w14:textId="384F79AD"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096" w:history="1">
                <w:r w:rsidRPr="004F2B0E">
                  <w:rPr>
                    <w:rStyle w:val="Hyperlink"/>
                    <w:noProof/>
                  </w:rPr>
                  <w:t>Docker images</w:t>
                </w:r>
                <w:r>
                  <w:rPr>
                    <w:noProof/>
                    <w:webHidden/>
                  </w:rPr>
                  <w:tab/>
                </w:r>
                <w:r>
                  <w:rPr>
                    <w:noProof/>
                    <w:webHidden/>
                  </w:rPr>
                  <w:fldChar w:fldCharType="begin"/>
                </w:r>
                <w:r>
                  <w:rPr>
                    <w:noProof/>
                    <w:webHidden/>
                  </w:rPr>
                  <w:instrText xml:space="preserve"> PAGEREF _Toc207836096 \h </w:instrText>
                </w:r>
                <w:r>
                  <w:rPr>
                    <w:noProof/>
                    <w:webHidden/>
                  </w:rPr>
                </w:r>
                <w:r>
                  <w:rPr>
                    <w:noProof/>
                    <w:webHidden/>
                  </w:rPr>
                  <w:fldChar w:fldCharType="separate"/>
                </w:r>
                <w:r>
                  <w:rPr>
                    <w:noProof/>
                    <w:webHidden/>
                  </w:rPr>
                  <w:t>4</w:t>
                </w:r>
                <w:r>
                  <w:rPr>
                    <w:noProof/>
                    <w:webHidden/>
                  </w:rPr>
                  <w:fldChar w:fldCharType="end"/>
                </w:r>
              </w:hyperlink>
            </w:p>
            <w:p w14:paraId="30DA615B" w14:textId="62D7E68E"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097" w:history="1">
                <w:r w:rsidRPr="004F2B0E">
                  <w:rPr>
                    <w:rStyle w:val="Hyperlink"/>
                    <w:noProof/>
                  </w:rPr>
                  <w:t>Docker Container</w:t>
                </w:r>
                <w:r>
                  <w:rPr>
                    <w:noProof/>
                    <w:webHidden/>
                  </w:rPr>
                  <w:tab/>
                </w:r>
                <w:r>
                  <w:rPr>
                    <w:noProof/>
                    <w:webHidden/>
                  </w:rPr>
                  <w:fldChar w:fldCharType="begin"/>
                </w:r>
                <w:r>
                  <w:rPr>
                    <w:noProof/>
                    <w:webHidden/>
                  </w:rPr>
                  <w:instrText xml:space="preserve"> PAGEREF _Toc207836097 \h </w:instrText>
                </w:r>
                <w:r>
                  <w:rPr>
                    <w:noProof/>
                    <w:webHidden/>
                  </w:rPr>
                </w:r>
                <w:r>
                  <w:rPr>
                    <w:noProof/>
                    <w:webHidden/>
                  </w:rPr>
                  <w:fldChar w:fldCharType="separate"/>
                </w:r>
                <w:r>
                  <w:rPr>
                    <w:noProof/>
                    <w:webHidden/>
                  </w:rPr>
                  <w:t>4</w:t>
                </w:r>
                <w:r>
                  <w:rPr>
                    <w:noProof/>
                    <w:webHidden/>
                  </w:rPr>
                  <w:fldChar w:fldCharType="end"/>
                </w:r>
              </w:hyperlink>
            </w:p>
            <w:p w14:paraId="44D5BDCB" w14:textId="2712FCB6" w:rsidR="00BA3D9B" w:rsidRDefault="00BA3D9B">
              <w:pPr>
                <w:pStyle w:val="TOC2"/>
                <w:tabs>
                  <w:tab w:val="right" w:leader="dot" w:pos="9016"/>
                </w:tabs>
                <w:rPr>
                  <w:rFonts w:cstheme="minorBidi"/>
                  <w:noProof/>
                  <w:kern w:val="2"/>
                  <w:sz w:val="24"/>
                  <w:szCs w:val="24"/>
                  <w:lang w:val="en-MY" w:eastAsia="en-MY"/>
                  <w14:ligatures w14:val="standardContextual"/>
                </w:rPr>
              </w:pPr>
              <w:hyperlink w:anchor="_Toc207836098" w:history="1">
                <w:r w:rsidRPr="004F2B0E">
                  <w:rPr>
                    <w:rStyle w:val="Hyperlink"/>
                    <w:noProof/>
                  </w:rPr>
                  <w:t>Basic Commands in Docker</w:t>
                </w:r>
                <w:r>
                  <w:rPr>
                    <w:noProof/>
                    <w:webHidden/>
                  </w:rPr>
                  <w:tab/>
                </w:r>
                <w:r>
                  <w:rPr>
                    <w:noProof/>
                    <w:webHidden/>
                  </w:rPr>
                  <w:fldChar w:fldCharType="begin"/>
                </w:r>
                <w:r>
                  <w:rPr>
                    <w:noProof/>
                    <w:webHidden/>
                  </w:rPr>
                  <w:instrText xml:space="preserve"> PAGEREF _Toc207836098 \h </w:instrText>
                </w:r>
                <w:r>
                  <w:rPr>
                    <w:noProof/>
                    <w:webHidden/>
                  </w:rPr>
                </w:r>
                <w:r>
                  <w:rPr>
                    <w:noProof/>
                    <w:webHidden/>
                  </w:rPr>
                  <w:fldChar w:fldCharType="separate"/>
                </w:r>
                <w:r>
                  <w:rPr>
                    <w:noProof/>
                    <w:webHidden/>
                  </w:rPr>
                  <w:t>4</w:t>
                </w:r>
                <w:r>
                  <w:rPr>
                    <w:noProof/>
                    <w:webHidden/>
                  </w:rPr>
                  <w:fldChar w:fldCharType="end"/>
                </w:r>
              </w:hyperlink>
            </w:p>
            <w:p w14:paraId="56DEF780" w14:textId="227DF13F"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099" w:history="1">
                <w:r w:rsidRPr="004F2B0E">
                  <w:rPr>
                    <w:rStyle w:val="Hyperlink"/>
                    <w:noProof/>
                  </w:rPr>
                  <w:t>Container Management</w:t>
                </w:r>
                <w:r>
                  <w:rPr>
                    <w:noProof/>
                    <w:webHidden/>
                  </w:rPr>
                  <w:tab/>
                </w:r>
                <w:r>
                  <w:rPr>
                    <w:noProof/>
                    <w:webHidden/>
                  </w:rPr>
                  <w:fldChar w:fldCharType="begin"/>
                </w:r>
                <w:r>
                  <w:rPr>
                    <w:noProof/>
                    <w:webHidden/>
                  </w:rPr>
                  <w:instrText xml:space="preserve"> PAGEREF _Toc207836099 \h </w:instrText>
                </w:r>
                <w:r>
                  <w:rPr>
                    <w:noProof/>
                    <w:webHidden/>
                  </w:rPr>
                </w:r>
                <w:r>
                  <w:rPr>
                    <w:noProof/>
                    <w:webHidden/>
                  </w:rPr>
                  <w:fldChar w:fldCharType="separate"/>
                </w:r>
                <w:r>
                  <w:rPr>
                    <w:noProof/>
                    <w:webHidden/>
                  </w:rPr>
                  <w:t>4</w:t>
                </w:r>
                <w:r>
                  <w:rPr>
                    <w:noProof/>
                    <w:webHidden/>
                  </w:rPr>
                  <w:fldChar w:fldCharType="end"/>
                </w:r>
              </w:hyperlink>
            </w:p>
            <w:p w14:paraId="42C9D2C6" w14:textId="1FB0D062"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100" w:history="1">
                <w:r w:rsidRPr="004F2B0E">
                  <w:rPr>
                    <w:rStyle w:val="Hyperlink"/>
                    <w:noProof/>
                  </w:rPr>
                  <w:t>Image Management</w:t>
                </w:r>
                <w:r>
                  <w:rPr>
                    <w:noProof/>
                    <w:webHidden/>
                  </w:rPr>
                  <w:tab/>
                </w:r>
                <w:r>
                  <w:rPr>
                    <w:noProof/>
                    <w:webHidden/>
                  </w:rPr>
                  <w:fldChar w:fldCharType="begin"/>
                </w:r>
                <w:r>
                  <w:rPr>
                    <w:noProof/>
                    <w:webHidden/>
                  </w:rPr>
                  <w:instrText xml:space="preserve"> PAGEREF _Toc207836100 \h </w:instrText>
                </w:r>
                <w:r>
                  <w:rPr>
                    <w:noProof/>
                    <w:webHidden/>
                  </w:rPr>
                </w:r>
                <w:r>
                  <w:rPr>
                    <w:noProof/>
                    <w:webHidden/>
                  </w:rPr>
                  <w:fldChar w:fldCharType="separate"/>
                </w:r>
                <w:r>
                  <w:rPr>
                    <w:noProof/>
                    <w:webHidden/>
                  </w:rPr>
                  <w:t>5</w:t>
                </w:r>
                <w:r>
                  <w:rPr>
                    <w:noProof/>
                    <w:webHidden/>
                  </w:rPr>
                  <w:fldChar w:fldCharType="end"/>
                </w:r>
              </w:hyperlink>
            </w:p>
            <w:p w14:paraId="53A7D7A3" w14:textId="228ABBBF"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101" w:history="1">
                <w:r w:rsidRPr="004F2B0E">
                  <w:rPr>
                    <w:rStyle w:val="Hyperlink"/>
                    <w:noProof/>
                  </w:rPr>
                  <w:t>Other Useful commands</w:t>
                </w:r>
                <w:r>
                  <w:rPr>
                    <w:noProof/>
                    <w:webHidden/>
                  </w:rPr>
                  <w:tab/>
                </w:r>
                <w:r>
                  <w:rPr>
                    <w:noProof/>
                    <w:webHidden/>
                  </w:rPr>
                  <w:fldChar w:fldCharType="begin"/>
                </w:r>
                <w:r>
                  <w:rPr>
                    <w:noProof/>
                    <w:webHidden/>
                  </w:rPr>
                  <w:instrText xml:space="preserve"> PAGEREF _Toc207836101 \h </w:instrText>
                </w:r>
                <w:r>
                  <w:rPr>
                    <w:noProof/>
                    <w:webHidden/>
                  </w:rPr>
                </w:r>
                <w:r>
                  <w:rPr>
                    <w:noProof/>
                    <w:webHidden/>
                  </w:rPr>
                  <w:fldChar w:fldCharType="separate"/>
                </w:r>
                <w:r>
                  <w:rPr>
                    <w:noProof/>
                    <w:webHidden/>
                  </w:rPr>
                  <w:t>7</w:t>
                </w:r>
                <w:r>
                  <w:rPr>
                    <w:noProof/>
                    <w:webHidden/>
                  </w:rPr>
                  <w:fldChar w:fldCharType="end"/>
                </w:r>
              </w:hyperlink>
            </w:p>
            <w:p w14:paraId="69085CA8" w14:textId="2E9FE732" w:rsidR="00BA3D9B" w:rsidRDefault="00BA3D9B">
              <w:pPr>
                <w:pStyle w:val="TOC2"/>
                <w:tabs>
                  <w:tab w:val="right" w:leader="dot" w:pos="9016"/>
                </w:tabs>
                <w:rPr>
                  <w:rFonts w:cstheme="minorBidi"/>
                  <w:noProof/>
                  <w:kern w:val="2"/>
                  <w:sz w:val="24"/>
                  <w:szCs w:val="24"/>
                  <w:lang w:val="en-MY" w:eastAsia="en-MY"/>
                  <w14:ligatures w14:val="standardContextual"/>
                </w:rPr>
              </w:pPr>
              <w:hyperlink w:anchor="_Toc207836102" w:history="1">
                <w:r w:rsidRPr="004F2B0E">
                  <w:rPr>
                    <w:rStyle w:val="Hyperlink"/>
                    <w:noProof/>
                    <w:lang w:val="sv-SE"/>
                  </w:rPr>
                  <w:t>Docker File</w:t>
                </w:r>
                <w:r>
                  <w:rPr>
                    <w:noProof/>
                    <w:webHidden/>
                  </w:rPr>
                  <w:tab/>
                </w:r>
                <w:r>
                  <w:rPr>
                    <w:noProof/>
                    <w:webHidden/>
                  </w:rPr>
                  <w:fldChar w:fldCharType="begin"/>
                </w:r>
                <w:r>
                  <w:rPr>
                    <w:noProof/>
                    <w:webHidden/>
                  </w:rPr>
                  <w:instrText xml:space="preserve"> PAGEREF _Toc207836102 \h </w:instrText>
                </w:r>
                <w:r>
                  <w:rPr>
                    <w:noProof/>
                    <w:webHidden/>
                  </w:rPr>
                </w:r>
                <w:r>
                  <w:rPr>
                    <w:noProof/>
                    <w:webHidden/>
                  </w:rPr>
                  <w:fldChar w:fldCharType="separate"/>
                </w:r>
                <w:r>
                  <w:rPr>
                    <w:noProof/>
                    <w:webHidden/>
                  </w:rPr>
                  <w:t>8</w:t>
                </w:r>
                <w:r>
                  <w:rPr>
                    <w:noProof/>
                    <w:webHidden/>
                  </w:rPr>
                  <w:fldChar w:fldCharType="end"/>
                </w:r>
              </w:hyperlink>
            </w:p>
            <w:p w14:paraId="00D78E13" w14:textId="766AA81F"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103" w:history="1">
                <w:r w:rsidRPr="004F2B0E">
                  <w:rPr>
                    <w:rStyle w:val="Hyperlink"/>
                    <w:noProof/>
                  </w:rPr>
                  <w:t>Create Image</w:t>
                </w:r>
                <w:r>
                  <w:rPr>
                    <w:noProof/>
                    <w:webHidden/>
                  </w:rPr>
                  <w:tab/>
                </w:r>
                <w:r>
                  <w:rPr>
                    <w:noProof/>
                    <w:webHidden/>
                  </w:rPr>
                  <w:fldChar w:fldCharType="begin"/>
                </w:r>
                <w:r>
                  <w:rPr>
                    <w:noProof/>
                    <w:webHidden/>
                  </w:rPr>
                  <w:instrText xml:space="preserve"> PAGEREF _Toc207836103 \h </w:instrText>
                </w:r>
                <w:r>
                  <w:rPr>
                    <w:noProof/>
                    <w:webHidden/>
                  </w:rPr>
                </w:r>
                <w:r>
                  <w:rPr>
                    <w:noProof/>
                    <w:webHidden/>
                  </w:rPr>
                  <w:fldChar w:fldCharType="separate"/>
                </w:r>
                <w:r>
                  <w:rPr>
                    <w:noProof/>
                    <w:webHidden/>
                  </w:rPr>
                  <w:t>9</w:t>
                </w:r>
                <w:r>
                  <w:rPr>
                    <w:noProof/>
                    <w:webHidden/>
                  </w:rPr>
                  <w:fldChar w:fldCharType="end"/>
                </w:r>
              </w:hyperlink>
            </w:p>
            <w:p w14:paraId="687217BC" w14:textId="1DCE8B5C"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104" w:history="1">
                <w:r w:rsidRPr="004F2B0E">
                  <w:rPr>
                    <w:rStyle w:val="Hyperlink"/>
                    <w:noProof/>
                  </w:rPr>
                  <w:t>Create Docker file</w:t>
                </w:r>
                <w:r>
                  <w:rPr>
                    <w:noProof/>
                    <w:webHidden/>
                  </w:rPr>
                  <w:tab/>
                </w:r>
                <w:r>
                  <w:rPr>
                    <w:noProof/>
                    <w:webHidden/>
                  </w:rPr>
                  <w:fldChar w:fldCharType="begin"/>
                </w:r>
                <w:r>
                  <w:rPr>
                    <w:noProof/>
                    <w:webHidden/>
                  </w:rPr>
                  <w:instrText xml:space="preserve"> PAGEREF _Toc207836104 \h </w:instrText>
                </w:r>
                <w:r>
                  <w:rPr>
                    <w:noProof/>
                    <w:webHidden/>
                  </w:rPr>
                </w:r>
                <w:r>
                  <w:rPr>
                    <w:noProof/>
                    <w:webHidden/>
                  </w:rPr>
                  <w:fldChar w:fldCharType="separate"/>
                </w:r>
                <w:r>
                  <w:rPr>
                    <w:noProof/>
                    <w:webHidden/>
                  </w:rPr>
                  <w:t>9</w:t>
                </w:r>
                <w:r>
                  <w:rPr>
                    <w:noProof/>
                    <w:webHidden/>
                  </w:rPr>
                  <w:fldChar w:fldCharType="end"/>
                </w:r>
              </w:hyperlink>
            </w:p>
            <w:p w14:paraId="7C058746" w14:textId="7E984ED7" w:rsidR="00BA3D9B" w:rsidRDefault="00BA3D9B">
              <w:pPr>
                <w:pStyle w:val="TOC2"/>
                <w:tabs>
                  <w:tab w:val="right" w:leader="dot" w:pos="9016"/>
                </w:tabs>
                <w:rPr>
                  <w:rFonts w:cstheme="minorBidi"/>
                  <w:noProof/>
                  <w:kern w:val="2"/>
                  <w:sz w:val="24"/>
                  <w:szCs w:val="24"/>
                  <w:lang w:val="en-MY" w:eastAsia="en-MY"/>
                  <w14:ligatures w14:val="standardContextual"/>
                </w:rPr>
              </w:pPr>
              <w:hyperlink w:anchor="_Toc207836105" w:history="1">
                <w:r w:rsidRPr="004F2B0E">
                  <w:rPr>
                    <w:rStyle w:val="Hyperlink"/>
                    <w:noProof/>
                  </w:rPr>
                  <w:t>Docker Volume</w:t>
                </w:r>
                <w:r>
                  <w:rPr>
                    <w:noProof/>
                    <w:webHidden/>
                  </w:rPr>
                  <w:tab/>
                </w:r>
                <w:r>
                  <w:rPr>
                    <w:noProof/>
                    <w:webHidden/>
                  </w:rPr>
                  <w:fldChar w:fldCharType="begin"/>
                </w:r>
                <w:r>
                  <w:rPr>
                    <w:noProof/>
                    <w:webHidden/>
                  </w:rPr>
                  <w:instrText xml:space="preserve"> PAGEREF _Toc207836105 \h </w:instrText>
                </w:r>
                <w:r>
                  <w:rPr>
                    <w:noProof/>
                    <w:webHidden/>
                  </w:rPr>
                </w:r>
                <w:r>
                  <w:rPr>
                    <w:noProof/>
                    <w:webHidden/>
                  </w:rPr>
                  <w:fldChar w:fldCharType="separate"/>
                </w:r>
                <w:r>
                  <w:rPr>
                    <w:noProof/>
                    <w:webHidden/>
                  </w:rPr>
                  <w:t>11</w:t>
                </w:r>
                <w:r>
                  <w:rPr>
                    <w:noProof/>
                    <w:webHidden/>
                  </w:rPr>
                  <w:fldChar w:fldCharType="end"/>
                </w:r>
              </w:hyperlink>
            </w:p>
            <w:p w14:paraId="7B237705" w14:textId="37C8180E"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106" w:history="1">
                <w:r w:rsidRPr="004F2B0E">
                  <w:rPr>
                    <w:rStyle w:val="Hyperlink"/>
                    <w:noProof/>
                  </w:rPr>
                  <w:t>Benefits of volume</w:t>
                </w:r>
                <w:r>
                  <w:rPr>
                    <w:noProof/>
                    <w:webHidden/>
                  </w:rPr>
                  <w:tab/>
                </w:r>
                <w:r>
                  <w:rPr>
                    <w:noProof/>
                    <w:webHidden/>
                  </w:rPr>
                  <w:fldChar w:fldCharType="begin"/>
                </w:r>
                <w:r>
                  <w:rPr>
                    <w:noProof/>
                    <w:webHidden/>
                  </w:rPr>
                  <w:instrText xml:space="preserve"> PAGEREF _Toc207836106 \h </w:instrText>
                </w:r>
                <w:r>
                  <w:rPr>
                    <w:noProof/>
                    <w:webHidden/>
                  </w:rPr>
                </w:r>
                <w:r>
                  <w:rPr>
                    <w:noProof/>
                    <w:webHidden/>
                  </w:rPr>
                  <w:fldChar w:fldCharType="separate"/>
                </w:r>
                <w:r>
                  <w:rPr>
                    <w:noProof/>
                    <w:webHidden/>
                  </w:rPr>
                  <w:t>12</w:t>
                </w:r>
                <w:r>
                  <w:rPr>
                    <w:noProof/>
                    <w:webHidden/>
                  </w:rPr>
                  <w:fldChar w:fldCharType="end"/>
                </w:r>
              </w:hyperlink>
            </w:p>
            <w:p w14:paraId="1A99FEEB" w14:textId="12241CE4"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107" w:history="1">
                <w:r w:rsidRPr="004F2B0E">
                  <w:rPr>
                    <w:rStyle w:val="Hyperlink"/>
                    <w:noProof/>
                  </w:rPr>
                  <w:t>Creating volume – step by step</w:t>
                </w:r>
                <w:r>
                  <w:rPr>
                    <w:noProof/>
                    <w:webHidden/>
                  </w:rPr>
                  <w:tab/>
                </w:r>
                <w:r>
                  <w:rPr>
                    <w:noProof/>
                    <w:webHidden/>
                  </w:rPr>
                  <w:fldChar w:fldCharType="begin"/>
                </w:r>
                <w:r>
                  <w:rPr>
                    <w:noProof/>
                    <w:webHidden/>
                  </w:rPr>
                  <w:instrText xml:space="preserve"> PAGEREF _Toc207836107 \h </w:instrText>
                </w:r>
                <w:r>
                  <w:rPr>
                    <w:noProof/>
                    <w:webHidden/>
                  </w:rPr>
                </w:r>
                <w:r>
                  <w:rPr>
                    <w:noProof/>
                    <w:webHidden/>
                  </w:rPr>
                  <w:fldChar w:fldCharType="separate"/>
                </w:r>
                <w:r>
                  <w:rPr>
                    <w:noProof/>
                    <w:webHidden/>
                  </w:rPr>
                  <w:t>12</w:t>
                </w:r>
                <w:r>
                  <w:rPr>
                    <w:noProof/>
                    <w:webHidden/>
                  </w:rPr>
                  <w:fldChar w:fldCharType="end"/>
                </w:r>
              </w:hyperlink>
            </w:p>
            <w:p w14:paraId="20D539D7" w14:textId="3A0DD009"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108" w:history="1">
                <w:r w:rsidRPr="004F2B0E">
                  <w:rPr>
                    <w:rStyle w:val="Hyperlink"/>
                    <w:noProof/>
                  </w:rPr>
                  <w:t>Share volume between host and container</w:t>
                </w:r>
                <w:r>
                  <w:rPr>
                    <w:noProof/>
                    <w:webHidden/>
                  </w:rPr>
                  <w:tab/>
                </w:r>
                <w:r>
                  <w:rPr>
                    <w:noProof/>
                    <w:webHidden/>
                  </w:rPr>
                  <w:fldChar w:fldCharType="begin"/>
                </w:r>
                <w:r>
                  <w:rPr>
                    <w:noProof/>
                    <w:webHidden/>
                  </w:rPr>
                  <w:instrText xml:space="preserve"> PAGEREF _Toc207836108 \h </w:instrText>
                </w:r>
                <w:r>
                  <w:rPr>
                    <w:noProof/>
                    <w:webHidden/>
                  </w:rPr>
                </w:r>
                <w:r>
                  <w:rPr>
                    <w:noProof/>
                    <w:webHidden/>
                  </w:rPr>
                  <w:fldChar w:fldCharType="separate"/>
                </w:r>
                <w:r>
                  <w:rPr>
                    <w:noProof/>
                    <w:webHidden/>
                  </w:rPr>
                  <w:t>14</w:t>
                </w:r>
                <w:r>
                  <w:rPr>
                    <w:noProof/>
                    <w:webHidden/>
                  </w:rPr>
                  <w:fldChar w:fldCharType="end"/>
                </w:r>
              </w:hyperlink>
            </w:p>
            <w:p w14:paraId="2F18B6FC" w14:textId="02143C45" w:rsidR="00BA3D9B" w:rsidRDefault="00BA3D9B">
              <w:pPr>
                <w:pStyle w:val="TOC2"/>
                <w:tabs>
                  <w:tab w:val="right" w:leader="dot" w:pos="9016"/>
                </w:tabs>
                <w:rPr>
                  <w:rFonts w:cstheme="minorBidi"/>
                  <w:noProof/>
                  <w:kern w:val="2"/>
                  <w:sz w:val="24"/>
                  <w:szCs w:val="24"/>
                  <w:lang w:val="en-MY" w:eastAsia="en-MY"/>
                  <w14:ligatures w14:val="standardContextual"/>
                </w:rPr>
              </w:pPr>
              <w:hyperlink w:anchor="_Toc207836109" w:history="1">
                <w:r w:rsidRPr="004F2B0E">
                  <w:rPr>
                    <w:rStyle w:val="Hyperlink"/>
                    <w:noProof/>
                  </w:rPr>
                  <w:t>Docker port expose</w:t>
                </w:r>
                <w:r>
                  <w:rPr>
                    <w:noProof/>
                    <w:webHidden/>
                  </w:rPr>
                  <w:tab/>
                </w:r>
                <w:r>
                  <w:rPr>
                    <w:noProof/>
                    <w:webHidden/>
                  </w:rPr>
                  <w:fldChar w:fldCharType="begin"/>
                </w:r>
                <w:r>
                  <w:rPr>
                    <w:noProof/>
                    <w:webHidden/>
                  </w:rPr>
                  <w:instrText xml:space="preserve"> PAGEREF _Toc207836109 \h </w:instrText>
                </w:r>
                <w:r>
                  <w:rPr>
                    <w:noProof/>
                    <w:webHidden/>
                  </w:rPr>
                </w:r>
                <w:r>
                  <w:rPr>
                    <w:noProof/>
                    <w:webHidden/>
                  </w:rPr>
                  <w:fldChar w:fldCharType="separate"/>
                </w:r>
                <w:r>
                  <w:rPr>
                    <w:noProof/>
                    <w:webHidden/>
                  </w:rPr>
                  <w:t>14</w:t>
                </w:r>
                <w:r>
                  <w:rPr>
                    <w:noProof/>
                    <w:webHidden/>
                  </w:rPr>
                  <w:fldChar w:fldCharType="end"/>
                </w:r>
              </w:hyperlink>
            </w:p>
            <w:p w14:paraId="6230BF21" w14:textId="352578EB"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110" w:history="1">
                <w:r w:rsidRPr="004F2B0E">
                  <w:rPr>
                    <w:rStyle w:val="Hyperlink"/>
                    <w:noProof/>
                  </w:rPr>
                  <w:t>Docker attach vs Docker exec</w:t>
                </w:r>
                <w:r>
                  <w:rPr>
                    <w:noProof/>
                    <w:webHidden/>
                  </w:rPr>
                  <w:tab/>
                </w:r>
                <w:r>
                  <w:rPr>
                    <w:noProof/>
                    <w:webHidden/>
                  </w:rPr>
                  <w:fldChar w:fldCharType="begin"/>
                </w:r>
                <w:r>
                  <w:rPr>
                    <w:noProof/>
                    <w:webHidden/>
                  </w:rPr>
                  <w:instrText xml:space="preserve"> PAGEREF _Toc207836110 \h </w:instrText>
                </w:r>
                <w:r>
                  <w:rPr>
                    <w:noProof/>
                    <w:webHidden/>
                  </w:rPr>
                </w:r>
                <w:r>
                  <w:rPr>
                    <w:noProof/>
                    <w:webHidden/>
                  </w:rPr>
                  <w:fldChar w:fldCharType="separate"/>
                </w:r>
                <w:r>
                  <w:rPr>
                    <w:noProof/>
                    <w:webHidden/>
                  </w:rPr>
                  <w:t>17</w:t>
                </w:r>
                <w:r>
                  <w:rPr>
                    <w:noProof/>
                    <w:webHidden/>
                  </w:rPr>
                  <w:fldChar w:fldCharType="end"/>
                </w:r>
              </w:hyperlink>
            </w:p>
            <w:p w14:paraId="0321502D" w14:textId="0B78BE42" w:rsidR="00BA3D9B" w:rsidRDefault="00BA3D9B">
              <w:pPr>
                <w:pStyle w:val="TOC3"/>
                <w:tabs>
                  <w:tab w:val="right" w:leader="dot" w:pos="9016"/>
                </w:tabs>
                <w:rPr>
                  <w:rFonts w:cstheme="minorBidi"/>
                  <w:noProof/>
                  <w:kern w:val="2"/>
                  <w:sz w:val="24"/>
                  <w:szCs w:val="24"/>
                  <w:lang w:val="en-MY" w:eastAsia="en-MY"/>
                  <w14:ligatures w14:val="standardContextual"/>
                </w:rPr>
              </w:pPr>
              <w:hyperlink w:anchor="_Toc207836111" w:history="1">
                <w:r w:rsidRPr="004F2B0E">
                  <w:rPr>
                    <w:rStyle w:val="Hyperlink"/>
                    <w:noProof/>
                  </w:rPr>
                  <w:t>Expose and Publish</w:t>
                </w:r>
                <w:r>
                  <w:rPr>
                    <w:noProof/>
                    <w:webHidden/>
                  </w:rPr>
                  <w:tab/>
                </w:r>
                <w:r>
                  <w:rPr>
                    <w:noProof/>
                    <w:webHidden/>
                  </w:rPr>
                  <w:fldChar w:fldCharType="begin"/>
                </w:r>
                <w:r>
                  <w:rPr>
                    <w:noProof/>
                    <w:webHidden/>
                  </w:rPr>
                  <w:instrText xml:space="preserve"> PAGEREF _Toc207836111 \h </w:instrText>
                </w:r>
                <w:r>
                  <w:rPr>
                    <w:noProof/>
                    <w:webHidden/>
                  </w:rPr>
                </w:r>
                <w:r>
                  <w:rPr>
                    <w:noProof/>
                    <w:webHidden/>
                  </w:rPr>
                  <w:fldChar w:fldCharType="separate"/>
                </w:r>
                <w:r>
                  <w:rPr>
                    <w:noProof/>
                    <w:webHidden/>
                  </w:rPr>
                  <w:t>17</w:t>
                </w:r>
                <w:r>
                  <w:rPr>
                    <w:noProof/>
                    <w:webHidden/>
                  </w:rPr>
                  <w:fldChar w:fldCharType="end"/>
                </w:r>
              </w:hyperlink>
            </w:p>
            <w:p w14:paraId="24AC5FE3" w14:textId="300D7324" w:rsidR="00667AE7" w:rsidRDefault="00667AE7">
              <w:r>
                <w:rPr>
                  <w:b/>
                  <w:bCs/>
                  <w:noProof/>
                </w:rPr>
                <w:fldChar w:fldCharType="end"/>
              </w:r>
            </w:p>
          </w:sdtContent>
        </w:sdt>
        <w:p w14:paraId="522608F8" w14:textId="77777777" w:rsidR="00AD4EBC" w:rsidRDefault="00AD4EBC">
          <w:pPr>
            <w:rPr>
              <w:rFonts w:asciiTheme="majorHAnsi" w:eastAsiaTheme="majorEastAsia" w:hAnsiTheme="majorHAnsi" w:cstheme="majorBidi"/>
              <w:color w:val="2F5496" w:themeColor="accent1" w:themeShade="BF"/>
              <w:sz w:val="40"/>
              <w:szCs w:val="40"/>
            </w:rPr>
          </w:pPr>
        </w:p>
        <w:p w14:paraId="73DA09C5" w14:textId="77777777" w:rsidR="00AD4EBC" w:rsidRDefault="00AD4EBC">
          <w:pPr>
            <w:rPr>
              <w:rFonts w:asciiTheme="majorHAnsi" w:eastAsiaTheme="majorEastAsia" w:hAnsiTheme="majorHAnsi" w:cstheme="majorBidi"/>
              <w:color w:val="2F5496" w:themeColor="accent1" w:themeShade="BF"/>
              <w:sz w:val="40"/>
              <w:szCs w:val="40"/>
            </w:rPr>
          </w:pPr>
        </w:p>
        <w:p w14:paraId="6E67825D" w14:textId="77777777" w:rsidR="00AD4EBC" w:rsidRDefault="00AD4EBC">
          <w:pPr>
            <w:rPr>
              <w:rFonts w:asciiTheme="majorHAnsi" w:eastAsiaTheme="majorEastAsia" w:hAnsiTheme="majorHAnsi" w:cstheme="majorBidi"/>
              <w:color w:val="2F5496" w:themeColor="accent1" w:themeShade="BF"/>
              <w:sz w:val="40"/>
              <w:szCs w:val="40"/>
            </w:rPr>
          </w:pPr>
        </w:p>
        <w:p w14:paraId="7FDEF0CF" w14:textId="0EB5C587" w:rsidR="00781794" w:rsidRDefault="00781794">
          <w:pPr>
            <w:rPr>
              <w:rFonts w:asciiTheme="majorHAnsi" w:eastAsiaTheme="majorEastAsia" w:hAnsiTheme="majorHAnsi" w:cstheme="majorBidi"/>
              <w:color w:val="2F5496" w:themeColor="accent1" w:themeShade="BF"/>
              <w:sz w:val="40"/>
              <w:szCs w:val="40"/>
            </w:rPr>
          </w:pPr>
        </w:p>
      </w:sdtContent>
    </w:sdt>
    <w:p w14:paraId="7CE8668D" w14:textId="498B4B92" w:rsidR="00335A13" w:rsidRDefault="00335A13" w:rsidP="00335A13">
      <w:pPr>
        <w:pStyle w:val="Heading1"/>
      </w:pPr>
      <w:bookmarkStart w:id="0" w:name="_Toc207836088"/>
      <w:r>
        <w:lastRenderedPageBreak/>
        <w:t>Docker</w:t>
      </w:r>
      <w:bookmarkEnd w:id="0"/>
    </w:p>
    <w:p w14:paraId="60412227" w14:textId="0CB3ADA2" w:rsidR="00610725" w:rsidRDefault="00610725" w:rsidP="00610725">
      <w:pPr>
        <w:pStyle w:val="ListParagraph"/>
        <w:numPr>
          <w:ilvl w:val="0"/>
          <w:numId w:val="1"/>
        </w:numPr>
        <w:jc w:val="both"/>
      </w:pPr>
      <w:r>
        <w:t>Docker is an open-source centralized platform design to create, deploy and run applications</w:t>
      </w:r>
    </w:p>
    <w:p w14:paraId="6B0511A6" w14:textId="3B96C3F0" w:rsidR="00B908A9" w:rsidRDefault="00B908A9" w:rsidP="00610725">
      <w:pPr>
        <w:pStyle w:val="ListParagraph"/>
        <w:numPr>
          <w:ilvl w:val="0"/>
          <w:numId w:val="1"/>
        </w:numPr>
        <w:jc w:val="both"/>
      </w:pPr>
      <w:r>
        <w:t xml:space="preserve">Docker uses container on the </w:t>
      </w:r>
      <w:r w:rsidRPr="00B908A9">
        <w:rPr>
          <w:b/>
          <w:bCs/>
        </w:rPr>
        <w:t>host operating system</w:t>
      </w:r>
      <w:r>
        <w:t xml:space="preserve"> to run application. It allows applications to use the same Linux kernel as a system on the host computer, rather than creating a whole virtual operating system</w:t>
      </w:r>
    </w:p>
    <w:p w14:paraId="4EA79F9D" w14:textId="14B45750" w:rsidR="00B908A9" w:rsidRPr="00D115D2" w:rsidRDefault="00D115D2" w:rsidP="00610725">
      <w:pPr>
        <w:pStyle w:val="ListParagraph"/>
        <w:numPr>
          <w:ilvl w:val="0"/>
          <w:numId w:val="1"/>
        </w:numPr>
        <w:jc w:val="both"/>
      </w:pPr>
      <w:r>
        <w:t xml:space="preserve">We can install Docker on any operating system, </w:t>
      </w:r>
      <w:r w:rsidRPr="00D115D2">
        <w:rPr>
          <w:b/>
          <w:bCs/>
        </w:rPr>
        <w:t>but Docker engine runs natively on Linux distribution</w:t>
      </w:r>
    </w:p>
    <w:p w14:paraId="6C0CBECD" w14:textId="410CD8DF" w:rsidR="00D115D2" w:rsidRDefault="00D115D2" w:rsidP="00610725">
      <w:pPr>
        <w:pStyle w:val="ListParagraph"/>
        <w:numPr>
          <w:ilvl w:val="0"/>
          <w:numId w:val="1"/>
        </w:numPr>
        <w:jc w:val="both"/>
        <w:rPr>
          <w:color w:val="4472C4" w:themeColor="accent1"/>
        </w:rPr>
      </w:pPr>
      <w:r w:rsidRPr="00D115D2">
        <w:rPr>
          <w:color w:val="4472C4" w:themeColor="accent1"/>
        </w:rPr>
        <w:t>Docker is written in Go Language</w:t>
      </w:r>
    </w:p>
    <w:p w14:paraId="7C24A02C" w14:textId="08A24139" w:rsidR="00D115D2" w:rsidRPr="001309B1" w:rsidRDefault="00CE5E13" w:rsidP="00610725">
      <w:pPr>
        <w:pStyle w:val="ListParagraph"/>
        <w:numPr>
          <w:ilvl w:val="0"/>
          <w:numId w:val="1"/>
        </w:numPr>
        <w:jc w:val="both"/>
        <w:rPr>
          <w:color w:val="4472C4" w:themeColor="accent1"/>
        </w:rPr>
      </w:pPr>
      <w:r>
        <w:t xml:space="preserve">Docker is a tool </w:t>
      </w:r>
      <w:r w:rsidR="00C16187">
        <w:t xml:space="preserve">that performs </w:t>
      </w:r>
      <w:r w:rsidR="00C16187" w:rsidRPr="00CA446E">
        <w:rPr>
          <w:b/>
          <w:bCs/>
        </w:rPr>
        <w:t>OS level virtualization, also known as containerization</w:t>
      </w:r>
      <w:r w:rsidR="00E7456C">
        <w:rPr>
          <w:b/>
          <w:bCs/>
        </w:rPr>
        <w:t xml:space="preserve"> </w:t>
      </w:r>
      <w:r w:rsidR="00E7456C">
        <w:t>Because it does not take resources from host hardware, instead operating system.</w:t>
      </w:r>
    </w:p>
    <w:p w14:paraId="756EFCB9" w14:textId="3EBE888C" w:rsidR="001309B1" w:rsidRPr="00CA446E" w:rsidRDefault="001309B1" w:rsidP="001309B1">
      <w:pPr>
        <w:pStyle w:val="ListParagraph"/>
        <w:numPr>
          <w:ilvl w:val="1"/>
          <w:numId w:val="1"/>
        </w:numPr>
        <w:jc w:val="both"/>
        <w:rPr>
          <w:color w:val="4472C4" w:themeColor="accent1"/>
        </w:rPr>
      </w:pPr>
      <w:r>
        <w:t>For example, we have a hardware of 16GB RAM and we have 2 containers running on Docker. Let say container 1 needs 10GB RAM to process something, then it will request the RHEL which runs on OS to provide 10GB RMA and once its processing completed, then it releases the RAM and the host again have full capacity</w:t>
      </w:r>
      <w:r w:rsidR="008878D6">
        <w:t xml:space="preserve"> available</w:t>
      </w:r>
      <w:r w:rsidR="006D381E">
        <w:t>.</w:t>
      </w:r>
      <w:r>
        <w:t xml:space="preserve"> </w:t>
      </w:r>
    </w:p>
    <w:p w14:paraId="1083FC3B" w14:textId="3D58D2D0" w:rsidR="00CA446E" w:rsidRPr="00A3507A" w:rsidRDefault="00BC30DC" w:rsidP="00610725">
      <w:pPr>
        <w:pStyle w:val="ListParagraph"/>
        <w:numPr>
          <w:ilvl w:val="0"/>
          <w:numId w:val="1"/>
        </w:numPr>
        <w:jc w:val="both"/>
        <w:rPr>
          <w:color w:val="4472C4" w:themeColor="accent1"/>
        </w:rPr>
      </w:pPr>
      <w:r>
        <w:t xml:space="preserve">Before docker, many users face the problem that a particular code is running in developer’s machine, but not in server. This sometimes happens because of some package’s versions mismatch. </w:t>
      </w:r>
      <w:r w:rsidR="00A3507A">
        <w:t>Docker bundle everything together in a container, and ship it as a whole running application</w:t>
      </w:r>
    </w:p>
    <w:p w14:paraId="6D68820E" w14:textId="10C6F69B" w:rsidR="00A3507A" w:rsidRPr="0003030A" w:rsidRDefault="00633C96" w:rsidP="00610725">
      <w:pPr>
        <w:pStyle w:val="ListParagraph"/>
        <w:numPr>
          <w:ilvl w:val="0"/>
          <w:numId w:val="1"/>
        </w:numPr>
        <w:jc w:val="both"/>
        <w:rPr>
          <w:color w:val="4472C4" w:themeColor="accent1"/>
        </w:rPr>
      </w:pPr>
      <w:r>
        <w:t xml:space="preserve">Docker is a set of </w:t>
      </w:r>
      <w:r w:rsidR="00EF63D1">
        <w:t>platforms</w:t>
      </w:r>
      <w:r>
        <w:t xml:space="preserve"> as a service that uses OS level virtualization whereas VMware uses hardware level virtualization</w:t>
      </w:r>
    </w:p>
    <w:p w14:paraId="1513E1AE" w14:textId="5F3A03D4" w:rsidR="0003030A" w:rsidRDefault="0079163A" w:rsidP="0003030A">
      <w:pPr>
        <w:jc w:val="both"/>
        <w:rPr>
          <w:color w:val="4472C4" w:themeColor="accent1"/>
        </w:rPr>
      </w:pPr>
      <w:r w:rsidRPr="0079163A">
        <w:rPr>
          <w:color w:val="4472C4" w:themeColor="accent1"/>
        </w:rPr>
        <w:drawing>
          <wp:inline distT="0" distB="0" distL="0" distR="0" wp14:anchorId="4FB1BB19" wp14:editId="1684DA18">
            <wp:extent cx="5731510" cy="3291840"/>
            <wp:effectExtent l="0" t="0" r="2540" b="3810"/>
            <wp:docPr id="84308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88998" name=""/>
                    <pic:cNvPicPr/>
                  </pic:nvPicPr>
                  <pic:blipFill>
                    <a:blip r:embed="rId8"/>
                    <a:stretch>
                      <a:fillRect/>
                    </a:stretch>
                  </pic:blipFill>
                  <pic:spPr>
                    <a:xfrm>
                      <a:off x="0" y="0"/>
                      <a:ext cx="5731510" cy="3291840"/>
                    </a:xfrm>
                    <a:prstGeom prst="rect">
                      <a:avLst/>
                    </a:prstGeom>
                  </pic:spPr>
                </pic:pic>
              </a:graphicData>
            </a:graphic>
          </wp:inline>
        </w:drawing>
      </w:r>
    </w:p>
    <w:p w14:paraId="27AB50B5" w14:textId="432C20E7" w:rsidR="007C5901" w:rsidRDefault="007C5901" w:rsidP="00CE5E3C">
      <w:pPr>
        <w:pStyle w:val="Heading2"/>
      </w:pPr>
      <w:bookmarkStart w:id="1" w:name="_Toc207836089"/>
      <w:r>
        <w:lastRenderedPageBreak/>
        <w:t>Advantages of Docker</w:t>
      </w:r>
      <w:bookmarkEnd w:id="1"/>
    </w:p>
    <w:p w14:paraId="5D196785" w14:textId="37EC7121" w:rsidR="00CE5E3C" w:rsidRDefault="00CE5E3C" w:rsidP="00CE5E3C">
      <w:pPr>
        <w:pStyle w:val="ListParagraph"/>
        <w:numPr>
          <w:ilvl w:val="0"/>
          <w:numId w:val="2"/>
        </w:numPr>
        <w:jc w:val="both"/>
      </w:pPr>
      <w:r>
        <w:t>No pre-allocation of RAM</w:t>
      </w:r>
    </w:p>
    <w:p w14:paraId="594D6BEA" w14:textId="0B991EFC" w:rsidR="00CE5E3C" w:rsidRDefault="00CE5E3C" w:rsidP="00CE5E3C">
      <w:pPr>
        <w:pStyle w:val="ListParagraph"/>
        <w:numPr>
          <w:ilvl w:val="0"/>
          <w:numId w:val="2"/>
        </w:numPr>
        <w:jc w:val="both"/>
      </w:pPr>
      <w:r>
        <w:t>Continuous Integration (CI) efficiency -&gt; docker enables you to build a container image and use that same image across every step of the deployment process</w:t>
      </w:r>
    </w:p>
    <w:p w14:paraId="360DB5AF" w14:textId="0CED3C80" w:rsidR="00E57EC4" w:rsidRDefault="00E57EC4" w:rsidP="00CE5E3C">
      <w:pPr>
        <w:pStyle w:val="ListParagraph"/>
        <w:numPr>
          <w:ilvl w:val="0"/>
          <w:numId w:val="2"/>
        </w:numPr>
        <w:jc w:val="both"/>
      </w:pPr>
      <w:r>
        <w:t>Less cost</w:t>
      </w:r>
    </w:p>
    <w:p w14:paraId="42CE09B2" w14:textId="5BCA965A" w:rsidR="00E57EC4" w:rsidRDefault="00E57EC4" w:rsidP="00CE5E3C">
      <w:pPr>
        <w:pStyle w:val="ListParagraph"/>
        <w:numPr>
          <w:ilvl w:val="0"/>
          <w:numId w:val="2"/>
        </w:numPr>
        <w:jc w:val="both"/>
      </w:pPr>
      <w:r>
        <w:t>It is light in weight</w:t>
      </w:r>
      <w:r w:rsidR="002E595E">
        <w:t xml:space="preserve"> (use less resources</w:t>
      </w:r>
      <w:r w:rsidR="00713595">
        <w:t xml:space="preserve"> to run applications</w:t>
      </w:r>
      <w:r w:rsidR="002E595E">
        <w:t>)</w:t>
      </w:r>
    </w:p>
    <w:p w14:paraId="0136E37E" w14:textId="1CB0D2DF" w:rsidR="00E57EC4" w:rsidRDefault="00E57EC4" w:rsidP="00CE5E3C">
      <w:pPr>
        <w:pStyle w:val="ListParagraph"/>
        <w:numPr>
          <w:ilvl w:val="0"/>
          <w:numId w:val="2"/>
        </w:numPr>
        <w:jc w:val="both"/>
      </w:pPr>
      <w:r>
        <w:t>It can run on physical hardware virtual/hardware or on cloud</w:t>
      </w:r>
    </w:p>
    <w:p w14:paraId="069EC015" w14:textId="02BF3CD5" w:rsidR="00E57EC4" w:rsidRDefault="00E57EC4" w:rsidP="00CE5E3C">
      <w:pPr>
        <w:pStyle w:val="ListParagraph"/>
        <w:numPr>
          <w:ilvl w:val="0"/>
          <w:numId w:val="2"/>
        </w:numPr>
        <w:jc w:val="both"/>
      </w:pPr>
      <w:r>
        <w:t>You can re-use the image</w:t>
      </w:r>
    </w:p>
    <w:p w14:paraId="3340DCA4" w14:textId="6A624DF1" w:rsidR="00E57EC4" w:rsidRDefault="00E57EC4" w:rsidP="00CE5E3C">
      <w:pPr>
        <w:pStyle w:val="ListParagraph"/>
        <w:numPr>
          <w:ilvl w:val="0"/>
          <w:numId w:val="2"/>
        </w:numPr>
        <w:jc w:val="both"/>
      </w:pPr>
      <w:r>
        <w:t>It took very less time to create image</w:t>
      </w:r>
    </w:p>
    <w:p w14:paraId="5927FB5A" w14:textId="6711199F" w:rsidR="004E51C5" w:rsidRDefault="004E51C5" w:rsidP="004E51C5">
      <w:pPr>
        <w:pStyle w:val="Heading2"/>
      </w:pPr>
      <w:bookmarkStart w:id="2" w:name="_Toc207836090"/>
      <w:r>
        <w:t>Disadvantages of Docker</w:t>
      </w:r>
      <w:bookmarkEnd w:id="2"/>
    </w:p>
    <w:p w14:paraId="1DC7ECC5" w14:textId="2458364F" w:rsidR="004E51C5" w:rsidRDefault="004E51C5" w:rsidP="004E51C5">
      <w:pPr>
        <w:pStyle w:val="ListParagraph"/>
        <w:numPr>
          <w:ilvl w:val="0"/>
          <w:numId w:val="3"/>
        </w:numPr>
        <w:jc w:val="both"/>
      </w:pPr>
      <w:r>
        <w:t xml:space="preserve">Docker does not support cross-platform. </w:t>
      </w:r>
      <w:r w:rsidR="00741BFC">
        <w:t xml:space="preserve">If an application is designed to run in a docker </w:t>
      </w:r>
      <w:r>
        <w:t>container</w:t>
      </w:r>
      <w:r w:rsidR="00741BFC">
        <w:t xml:space="preserve"> on windows, can</w:t>
      </w:r>
      <w:r w:rsidR="00D018FB">
        <w:t>’t run</w:t>
      </w:r>
      <w:r>
        <w:t xml:space="preserve"> </w:t>
      </w:r>
      <w:r w:rsidR="00C32755">
        <w:t>on</w:t>
      </w:r>
      <w:r>
        <w:t xml:space="preserve"> Linux</w:t>
      </w:r>
      <w:r w:rsidR="006F3B7B">
        <w:t xml:space="preserve"> or vice-versa</w:t>
      </w:r>
    </w:p>
    <w:p w14:paraId="266AB69C" w14:textId="30120359" w:rsidR="004E51C5" w:rsidRDefault="004E51C5" w:rsidP="004E51C5">
      <w:pPr>
        <w:pStyle w:val="ListParagraph"/>
        <w:numPr>
          <w:ilvl w:val="0"/>
          <w:numId w:val="3"/>
        </w:numPr>
        <w:jc w:val="both"/>
      </w:pPr>
      <w:r>
        <w:t>Docker is not a good solution for application that requires rich GUI</w:t>
      </w:r>
    </w:p>
    <w:p w14:paraId="62E2B5B1" w14:textId="140D452F" w:rsidR="00741BFC" w:rsidRDefault="00741BFC" w:rsidP="004E51C5">
      <w:pPr>
        <w:pStyle w:val="ListParagraph"/>
        <w:numPr>
          <w:ilvl w:val="0"/>
          <w:numId w:val="3"/>
        </w:numPr>
        <w:jc w:val="both"/>
      </w:pPr>
      <w:r>
        <w:t>Difficult to manage large amount of containers</w:t>
      </w:r>
    </w:p>
    <w:p w14:paraId="65AD1C95" w14:textId="7F8081B7" w:rsidR="00741BFC" w:rsidRDefault="00F957C3" w:rsidP="004E51C5">
      <w:pPr>
        <w:pStyle w:val="ListParagraph"/>
        <w:numPr>
          <w:ilvl w:val="0"/>
          <w:numId w:val="3"/>
        </w:numPr>
        <w:jc w:val="both"/>
      </w:pPr>
      <w:r>
        <w:t>Docker is suitable when the development OS and Testing OS are same</w:t>
      </w:r>
    </w:p>
    <w:p w14:paraId="27C1AC45" w14:textId="252FB197" w:rsidR="009001F2" w:rsidRDefault="00D412D0" w:rsidP="009001F2">
      <w:pPr>
        <w:pStyle w:val="Heading2"/>
      </w:pPr>
      <w:bookmarkStart w:id="3" w:name="_Toc207836091"/>
      <w:r>
        <w:t>Components of Docker –</w:t>
      </w:r>
      <w:r w:rsidR="009001F2">
        <w:t xml:space="preserve"> Ecosystem</w:t>
      </w:r>
      <w:bookmarkEnd w:id="3"/>
    </w:p>
    <w:p w14:paraId="25D064EB" w14:textId="58755148" w:rsidR="009001F2" w:rsidRDefault="009001F2" w:rsidP="009001F2">
      <w:r w:rsidRPr="009001F2">
        <w:drawing>
          <wp:inline distT="0" distB="0" distL="0" distR="0" wp14:anchorId="27BC0EAD" wp14:editId="276FAEC3">
            <wp:extent cx="5731510" cy="2768600"/>
            <wp:effectExtent l="0" t="0" r="2540" b="0"/>
            <wp:docPr id="148658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9398" name=""/>
                    <pic:cNvPicPr/>
                  </pic:nvPicPr>
                  <pic:blipFill>
                    <a:blip r:embed="rId9"/>
                    <a:stretch>
                      <a:fillRect/>
                    </a:stretch>
                  </pic:blipFill>
                  <pic:spPr>
                    <a:xfrm>
                      <a:off x="0" y="0"/>
                      <a:ext cx="5731510" cy="2768600"/>
                    </a:xfrm>
                    <a:prstGeom prst="rect">
                      <a:avLst/>
                    </a:prstGeom>
                  </pic:spPr>
                </pic:pic>
              </a:graphicData>
            </a:graphic>
          </wp:inline>
        </w:drawing>
      </w:r>
    </w:p>
    <w:p w14:paraId="0938FA7C" w14:textId="15CAE17C" w:rsidR="00044187" w:rsidRDefault="00044187" w:rsidP="00044187">
      <w:pPr>
        <w:pStyle w:val="Heading3"/>
      </w:pPr>
      <w:bookmarkStart w:id="4" w:name="_Toc207836092"/>
      <w:r>
        <w:t>Docker Daemon</w:t>
      </w:r>
      <w:r w:rsidR="00F620B1">
        <w:t xml:space="preserve"> (Docker Engine)</w:t>
      </w:r>
      <w:bookmarkEnd w:id="4"/>
    </w:p>
    <w:p w14:paraId="02985906" w14:textId="032E2DB4" w:rsidR="00A374FE" w:rsidRDefault="00A374FE" w:rsidP="00A374FE">
      <w:pPr>
        <w:pStyle w:val="ListParagraph"/>
        <w:numPr>
          <w:ilvl w:val="0"/>
          <w:numId w:val="4"/>
        </w:numPr>
        <w:jc w:val="both"/>
      </w:pPr>
      <w:r>
        <w:t>Runs on the host operating system</w:t>
      </w:r>
    </w:p>
    <w:p w14:paraId="0432977E" w14:textId="64BB7A11" w:rsidR="00A374FE" w:rsidRDefault="00A374FE" w:rsidP="00A374FE">
      <w:pPr>
        <w:pStyle w:val="ListParagraph"/>
        <w:numPr>
          <w:ilvl w:val="0"/>
          <w:numId w:val="4"/>
        </w:numPr>
        <w:jc w:val="both"/>
      </w:pPr>
      <w:r>
        <w:t>It is responsible for running containers to manage docker services</w:t>
      </w:r>
    </w:p>
    <w:p w14:paraId="407B52B3" w14:textId="5D857CED" w:rsidR="00A374FE" w:rsidRDefault="00A374FE" w:rsidP="00A374FE">
      <w:pPr>
        <w:pStyle w:val="ListParagraph"/>
        <w:numPr>
          <w:ilvl w:val="0"/>
          <w:numId w:val="4"/>
        </w:numPr>
        <w:jc w:val="both"/>
      </w:pPr>
      <w:r>
        <w:t>It can also communicate with other daemon</w:t>
      </w:r>
      <w:r w:rsidR="002F5259">
        <w:t>s</w:t>
      </w:r>
    </w:p>
    <w:p w14:paraId="1A52E02F" w14:textId="4094607F" w:rsidR="000B5B16" w:rsidRDefault="000B5B16" w:rsidP="000B5B16">
      <w:pPr>
        <w:pStyle w:val="Heading3"/>
      </w:pPr>
      <w:bookmarkStart w:id="5" w:name="_Toc207836093"/>
      <w:r>
        <w:t>Docker Client</w:t>
      </w:r>
      <w:bookmarkEnd w:id="5"/>
    </w:p>
    <w:p w14:paraId="796CCC33" w14:textId="4F0FFDD1" w:rsidR="000B5B16" w:rsidRDefault="000B5B16" w:rsidP="000B5B16">
      <w:pPr>
        <w:pStyle w:val="ListParagraph"/>
        <w:numPr>
          <w:ilvl w:val="0"/>
          <w:numId w:val="5"/>
        </w:numPr>
        <w:jc w:val="both"/>
      </w:pPr>
      <w:r>
        <w:t>Client is responsible to take files to server</w:t>
      </w:r>
    </w:p>
    <w:p w14:paraId="2FEDF259" w14:textId="60B0CF82" w:rsidR="000B5B16" w:rsidRDefault="000B5B16" w:rsidP="000B5B16">
      <w:pPr>
        <w:pStyle w:val="ListParagraph"/>
        <w:numPr>
          <w:ilvl w:val="0"/>
          <w:numId w:val="5"/>
        </w:numPr>
        <w:jc w:val="both"/>
      </w:pPr>
      <w:r>
        <w:t xml:space="preserve">Docker users interact with docker daemon </w:t>
      </w:r>
      <w:r w:rsidR="00010AD3">
        <w:t>through</w:t>
      </w:r>
      <w:r>
        <w:t xml:space="preserve"> docker client</w:t>
      </w:r>
      <w:r w:rsidR="00010AD3">
        <w:t xml:space="preserve"> (</w:t>
      </w:r>
      <w:r w:rsidR="00D76318">
        <w:t>CLI</w:t>
      </w:r>
      <w:r w:rsidR="00010AD3">
        <w:t>)</w:t>
      </w:r>
    </w:p>
    <w:p w14:paraId="3738811F" w14:textId="0C1FC754" w:rsidR="00F620B1" w:rsidRDefault="00D76318" w:rsidP="00F620B1">
      <w:pPr>
        <w:pStyle w:val="ListParagraph"/>
        <w:numPr>
          <w:ilvl w:val="0"/>
          <w:numId w:val="5"/>
        </w:numPr>
        <w:jc w:val="both"/>
      </w:pPr>
      <w:r>
        <w:lastRenderedPageBreak/>
        <w:t>Docker client uses commands and Rest API to communicate with the docker daemon</w:t>
      </w:r>
    </w:p>
    <w:p w14:paraId="2883E108" w14:textId="512A3239" w:rsidR="00D76318" w:rsidRDefault="00D76318" w:rsidP="00F620B1">
      <w:pPr>
        <w:pStyle w:val="ListParagraph"/>
        <w:numPr>
          <w:ilvl w:val="0"/>
          <w:numId w:val="5"/>
        </w:numPr>
        <w:jc w:val="both"/>
      </w:pPr>
      <w:r>
        <w:t>When a client runs any server command on the docker client terminal, the client terminal send these docker commands to the docker daemon</w:t>
      </w:r>
    </w:p>
    <w:p w14:paraId="209B36FA" w14:textId="3E8F3CAA" w:rsidR="002E0BAF" w:rsidRDefault="002E0BAF" w:rsidP="00F620B1">
      <w:pPr>
        <w:pStyle w:val="ListParagraph"/>
        <w:numPr>
          <w:ilvl w:val="0"/>
          <w:numId w:val="5"/>
        </w:numPr>
        <w:jc w:val="both"/>
      </w:pPr>
      <w:r>
        <w:t>It is possible for docker client to communicate with more than one daemon</w:t>
      </w:r>
    </w:p>
    <w:p w14:paraId="78DF48FD" w14:textId="3D093896" w:rsidR="00E642EE" w:rsidRDefault="00E642EE" w:rsidP="00E642EE">
      <w:pPr>
        <w:pStyle w:val="Heading3"/>
      </w:pPr>
      <w:bookmarkStart w:id="6" w:name="_Toc207836094"/>
      <w:r>
        <w:t>Docker Host</w:t>
      </w:r>
      <w:bookmarkEnd w:id="6"/>
    </w:p>
    <w:p w14:paraId="3B4FDE82" w14:textId="3AF255C1" w:rsidR="00BC2E62" w:rsidRDefault="00BC2E62" w:rsidP="005C2A81">
      <w:pPr>
        <w:pStyle w:val="ListParagraph"/>
        <w:numPr>
          <w:ilvl w:val="0"/>
          <w:numId w:val="6"/>
        </w:numPr>
        <w:jc w:val="both"/>
      </w:pPr>
      <w:r>
        <w:t>The physical hardware on which docker engine is running</w:t>
      </w:r>
    </w:p>
    <w:p w14:paraId="19B7911B" w14:textId="65472530" w:rsidR="00985369" w:rsidRDefault="00985369" w:rsidP="005C2A81">
      <w:pPr>
        <w:pStyle w:val="ListParagraph"/>
        <w:numPr>
          <w:ilvl w:val="0"/>
          <w:numId w:val="6"/>
        </w:numPr>
        <w:jc w:val="both"/>
      </w:pPr>
      <w:r>
        <w:t>Provides resources to the containers</w:t>
      </w:r>
    </w:p>
    <w:p w14:paraId="0C32A94D" w14:textId="1109AD73" w:rsidR="00E642EE" w:rsidRDefault="004744AA" w:rsidP="005C2A81">
      <w:pPr>
        <w:pStyle w:val="ListParagraph"/>
        <w:numPr>
          <w:ilvl w:val="0"/>
          <w:numId w:val="6"/>
        </w:numPr>
        <w:jc w:val="both"/>
      </w:pPr>
      <w:r>
        <w:t>Docker host is used to provide an environment to execute and run applications. It contains the docker daemon, images, containers, networks and storage</w:t>
      </w:r>
      <w:r w:rsidR="008111E5">
        <w:t>s</w:t>
      </w:r>
    </w:p>
    <w:p w14:paraId="4AD85811" w14:textId="30561ADD" w:rsidR="009B2707" w:rsidRDefault="009B2707" w:rsidP="009B2707">
      <w:pPr>
        <w:pStyle w:val="Heading3"/>
      </w:pPr>
      <w:bookmarkStart w:id="7" w:name="_Toc207836095"/>
      <w:r>
        <w:t>Docker Hub</w:t>
      </w:r>
      <w:r w:rsidR="002A0A0D">
        <w:t>/Registry</w:t>
      </w:r>
      <w:bookmarkEnd w:id="7"/>
    </w:p>
    <w:p w14:paraId="3425700E" w14:textId="454B5570" w:rsidR="002A0A0D" w:rsidRDefault="0030413F" w:rsidP="002A0A0D">
      <w:pPr>
        <w:pStyle w:val="ListParagraph"/>
        <w:numPr>
          <w:ilvl w:val="0"/>
          <w:numId w:val="7"/>
        </w:numPr>
        <w:jc w:val="both"/>
      </w:pPr>
      <w:r>
        <w:t>Docker registry manages and stores the docker images</w:t>
      </w:r>
    </w:p>
    <w:p w14:paraId="4B5EE925" w14:textId="49847223" w:rsidR="0030413F" w:rsidRDefault="0030413F" w:rsidP="002A0A0D">
      <w:pPr>
        <w:pStyle w:val="ListParagraph"/>
        <w:numPr>
          <w:ilvl w:val="0"/>
          <w:numId w:val="7"/>
        </w:numPr>
        <w:jc w:val="both"/>
      </w:pPr>
      <w:r>
        <w:t>There are two types of registries</w:t>
      </w:r>
    </w:p>
    <w:p w14:paraId="0773998C" w14:textId="1B8118B6" w:rsidR="0030413F" w:rsidRDefault="0030413F" w:rsidP="0030413F">
      <w:pPr>
        <w:pStyle w:val="ListParagraph"/>
        <w:numPr>
          <w:ilvl w:val="1"/>
          <w:numId w:val="7"/>
        </w:numPr>
        <w:jc w:val="both"/>
      </w:pPr>
      <w:r>
        <w:t>Public Registry -&gt; also called as docker hub</w:t>
      </w:r>
    </w:p>
    <w:p w14:paraId="37C6D97A" w14:textId="586E78F0" w:rsidR="0030413F" w:rsidRDefault="0030413F" w:rsidP="0030413F">
      <w:pPr>
        <w:pStyle w:val="ListParagraph"/>
        <w:numPr>
          <w:ilvl w:val="1"/>
          <w:numId w:val="7"/>
        </w:numPr>
        <w:jc w:val="both"/>
      </w:pPr>
      <w:r>
        <w:t>Private Registry -&gt; used to share images within the enterprise</w:t>
      </w:r>
      <w:r w:rsidR="009F2EC5">
        <w:t xml:space="preserve"> (paid version)</w:t>
      </w:r>
    </w:p>
    <w:p w14:paraId="4260097B" w14:textId="554D4BEC" w:rsidR="009F2EC5" w:rsidRDefault="00961043" w:rsidP="00961043">
      <w:pPr>
        <w:pStyle w:val="Heading3"/>
        <w:jc w:val="both"/>
      </w:pPr>
      <w:bookmarkStart w:id="8" w:name="_Toc207836096"/>
      <w:r>
        <w:t>Docker images</w:t>
      </w:r>
      <w:bookmarkEnd w:id="8"/>
    </w:p>
    <w:p w14:paraId="6DD23C28" w14:textId="48DFCE02" w:rsidR="00961043" w:rsidRDefault="009560F0" w:rsidP="00961043">
      <w:pPr>
        <w:pStyle w:val="ListParagraph"/>
        <w:numPr>
          <w:ilvl w:val="0"/>
          <w:numId w:val="8"/>
        </w:numPr>
        <w:jc w:val="both"/>
      </w:pPr>
      <w:r>
        <w:t>Docker images are the read only binary templates used to create docker containers</w:t>
      </w:r>
    </w:p>
    <w:p w14:paraId="44C48524" w14:textId="6680C1FE" w:rsidR="00E666EA" w:rsidRDefault="00E666EA" w:rsidP="00961043">
      <w:pPr>
        <w:pStyle w:val="ListParagraph"/>
        <w:numPr>
          <w:ilvl w:val="0"/>
          <w:numId w:val="8"/>
        </w:numPr>
        <w:jc w:val="both"/>
      </w:pPr>
      <w:r>
        <w:t>Image can be created from</w:t>
      </w:r>
    </w:p>
    <w:p w14:paraId="19419743" w14:textId="0F9B636D" w:rsidR="00E666EA" w:rsidRDefault="008F0C80" w:rsidP="00E666EA">
      <w:pPr>
        <w:pStyle w:val="ListParagraph"/>
        <w:numPr>
          <w:ilvl w:val="1"/>
          <w:numId w:val="8"/>
        </w:numPr>
        <w:jc w:val="both"/>
      </w:pPr>
      <w:r>
        <w:t xml:space="preserve">Pull from </w:t>
      </w:r>
      <w:r w:rsidR="00E666EA">
        <w:t>Docker hub</w:t>
      </w:r>
    </w:p>
    <w:p w14:paraId="108869ED" w14:textId="1E92BD4A" w:rsidR="00E666EA" w:rsidRDefault="00E666EA" w:rsidP="00E666EA">
      <w:pPr>
        <w:pStyle w:val="ListParagraph"/>
        <w:numPr>
          <w:ilvl w:val="1"/>
          <w:numId w:val="8"/>
        </w:numPr>
        <w:jc w:val="both"/>
      </w:pPr>
      <w:r>
        <w:t>Docker file</w:t>
      </w:r>
    </w:p>
    <w:p w14:paraId="55AB1462" w14:textId="5756563B" w:rsidR="00E666EA" w:rsidRDefault="00E666EA" w:rsidP="00E666EA">
      <w:pPr>
        <w:pStyle w:val="ListParagraph"/>
        <w:numPr>
          <w:ilvl w:val="1"/>
          <w:numId w:val="8"/>
        </w:numPr>
        <w:jc w:val="both"/>
      </w:pPr>
      <w:r>
        <w:t>Existing docker containers</w:t>
      </w:r>
    </w:p>
    <w:p w14:paraId="2C8A621D" w14:textId="33618AA8" w:rsidR="004F66E1" w:rsidRDefault="004F66E1" w:rsidP="004F66E1">
      <w:pPr>
        <w:pStyle w:val="Heading3"/>
      </w:pPr>
      <w:bookmarkStart w:id="9" w:name="_Toc207836097"/>
      <w:r>
        <w:t>Docker Container</w:t>
      </w:r>
      <w:bookmarkEnd w:id="9"/>
    </w:p>
    <w:p w14:paraId="79BBE865" w14:textId="61014EB5" w:rsidR="004F66E1" w:rsidRDefault="004F66E1" w:rsidP="004F66E1">
      <w:pPr>
        <w:pStyle w:val="ListParagraph"/>
        <w:numPr>
          <w:ilvl w:val="0"/>
          <w:numId w:val="9"/>
        </w:numPr>
        <w:jc w:val="both"/>
      </w:pPr>
      <w:r>
        <w:t>Container holds the entire package that is needed to run the application</w:t>
      </w:r>
    </w:p>
    <w:p w14:paraId="3D6E8708" w14:textId="2A91BF34" w:rsidR="004F66E1" w:rsidRDefault="004F66E1" w:rsidP="004F66E1">
      <w:pPr>
        <w:pStyle w:val="ListParagraph"/>
        <w:numPr>
          <w:ilvl w:val="0"/>
          <w:numId w:val="9"/>
        </w:numPr>
        <w:jc w:val="both"/>
      </w:pPr>
      <w:r>
        <w:t>When we run images on docker engine, they become container</w:t>
      </w:r>
    </w:p>
    <w:p w14:paraId="5B9F6C8A" w14:textId="5877E14E" w:rsidR="00942E1E" w:rsidRDefault="00942E1E" w:rsidP="00173D28">
      <w:pPr>
        <w:pStyle w:val="Heading2"/>
      </w:pPr>
      <w:bookmarkStart w:id="10" w:name="_Toc207836098"/>
      <w:r>
        <w:t>Basic Commands in Docker</w:t>
      </w:r>
      <w:bookmarkEnd w:id="10"/>
    </w:p>
    <w:p w14:paraId="459BEEDC" w14:textId="488DDA9E" w:rsidR="004E52C4" w:rsidRDefault="004E52C4" w:rsidP="00173D28">
      <w:pPr>
        <w:pStyle w:val="Heading3"/>
      </w:pPr>
      <w:bookmarkStart w:id="11" w:name="_Toc207836099"/>
      <w:r>
        <w:t>Container Management</w:t>
      </w:r>
      <w:bookmarkEnd w:id="11"/>
    </w:p>
    <w:p w14:paraId="29F505F1" w14:textId="4AA93885" w:rsidR="004E52C4" w:rsidRDefault="00054B71" w:rsidP="004E52C4">
      <w:pPr>
        <w:pStyle w:val="ListParagraph"/>
        <w:numPr>
          <w:ilvl w:val="0"/>
          <w:numId w:val="11"/>
        </w:numPr>
        <w:jc w:val="both"/>
      </w:pPr>
      <w:r>
        <w:t>d</w:t>
      </w:r>
      <w:r w:rsidR="004E52C4">
        <w:t xml:space="preserve">ocker run </w:t>
      </w:r>
      <w:r w:rsidR="00EB2764">
        <w:t>&lt;image&gt;</w:t>
      </w:r>
      <w:r w:rsidR="004E52C4">
        <w:t xml:space="preserve">. </w:t>
      </w:r>
    </w:p>
    <w:p w14:paraId="6137991E" w14:textId="77777777" w:rsidR="004E52C4" w:rsidRDefault="004E52C4" w:rsidP="004E52C4">
      <w:pPr>
        <w:pStyle w:val="ListParagraph"/>
        <w:numPr>
          <w:ilvl w:val="1"/>
          <w:numId w:val="11"/>
        </w:numPr>
        <w:jc w:val="both"/>
      </w:pPr>
      <w:r w:rsidRPr="006C360B">
        <w:t>Creates and runs a new container from a specified image.</w:t>
      </w:r>
    </w:p>
    <w:p w14:paraId="01BD0D10" w14:textId="34F05D05" w:rsidR="009E65A9" w:rsidRDefault="004E52C4" w:rsidP="009E65A9">
      <w:pPr>
        <w:pStyle w:val="ListParagraph"/>
        <w:numPr>
          <w:ilvl w:val="1"/>
          <w:numId w:val="11"/>
        </w:numPr>
        <w:jc w:val="both"/>
      </w:pPr>
      <w:r>
        <w:t xml:space="preserve">For example, you need to create and run a container with specified name, then you have to use “docker run -it </w:t>
      </w:r>
      <w:r w:rsidR="00B667DF">
        <w:t>–</w:t>
      </w:r>
      <w:r>
        <w:t xml:space="preserve"> </w:t>
      </w:r>
      <w:r w:rsidR="00B667DF">
        <w:t xml:space="preserve">name </w:t>
      </w:r>
      <w:proofErr w:type="spellStart"/>
      <w:r>
        <w:t>TestName</w:t>
      </w:r>
      <w:proofErr w:type="spellEnd"/>
      <w:r>
        <w:t xml:space="preserve"> Jenkins/bin/bash”. In this example, you are pulling the Jenkins image with </w:t>
      </w:r>
      <w:proofErr w:type="spellStart"/>
      <w:r>
        <w:t>TestName</w:t>
      </w:r>
      <w:proofErr w:type="spellEnd"/>
      <w:r>
        <w:t xml:space="preserve"> in your local machine. This will open terminal where </w:t>
      </w:r>
      <w:r w:rsidR="007317A0">
        <w:t>the command will</w:t>
      </w:r>
      <w:r>
        <w:t xml:space="preserve"> run </w:t>
      </w:r>
      <w:r w:rsidR="009F744A">
        <w:t>in</w:t>
      </w:r>
      <w:r>
        <w:t xml:space="preserve"> container</w:t>
      </w:r>
    </w:p>
    <w:p w14:paraId="4733D27A" w14:textId="6C34ABFF" w:rsidR="009A5FC6" w:rsidRDefault="009A5FC6" w:rsidP="009E65A9">
      <w:pPr>
        <w:pStyle w:val="ListParagraph"/>
        <w:numPr>
          <w:ilvl w:val="1"/>
          <w:numId w:val="11"/>
        </w:numPr>
        <w:jc w:val="both"/>
      </w:pPr>
      <w:r>
        <w:t xml:space="preserve">In below example, </w:t>
      </w:r>
      <w:r w:rsidRPr="00AC770A">
        <w:rPr>
          <w:b/>
          <w:bCs/>
        </w:rPr>
        <w:t>1d6c34784efd</w:t>
      </w:r>
      <w:r>
        <w:t xml:space="preserve"> is the image Id</w:t>
      </w:r>
    </w:p>
    <w:p w14:paraId="524A73EB" w14:textId="513400AF" w:rsidR="009A5FC6" w:rsidRDefault="009A5FC6" w:rsidP="009A5FC6">
      <w:pPr>
        <w:jc w:val="both"/>
      </w:pPr>
      <w:r w:rsidRPr="009A5FC6">
        <w:lastRenderedPageBreak/>
        <w:drawing>
          <wp:inline distT="0" distB="0" distL="0" distR="0" wp14:anchorId="530B22FF" wp14:editId="3E478C91">
            <wp:extent cx="5731510" cy="2096770"/>
            <wp:effectExtent l="0" t="0" r="2540" b="0"/>
            <wp:docPr id="142412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9280" name=""/>
                    <pic:cNvPicPr/>
                  </pic:nvPicPr>
                  <pic:blipFill>
                    <a:blip r:embed="rId10"/>
                    <a:stretch>
                      <a:fillRect/>
                    </a:stretch>
                  </pic:blipFill>
                  <pic:spPr>
                    <a:xfrm>
                      <a:off x="0" y="0"/>
                      <a:ext cx="5731510" cy="2096770"/>
                    </a:xfrm>
                    <a:prstGeom prst="rect">
                      <a:avLst/>
                    </a:prstGeom>
                  </pic:spPr>
                </pic:pic>
              </a:graphicData>
            </a:graphic>
          </wp:inline>
        </w:drawing>
      </w:r>
    </w:p>
    <w:p w14:paraId="7B7EB72E" w14:textId="7D477513" w:rsidR="009E65A9" w:rsidRDefault="00054B71" w:rsidP="009E65A9">
      <w:pPr>
        <w:pStyle w:val="ListParagraph"/>
        <w:numPr>
          <w:ilvl w:val="0"/>
          <w:numId w:val="11"/>
        </w:numPr>
        <w:jc w:val="both"/>
      </w:pPr>
      <w:r>
        <w:t>d</w:t>
      </w:r>
      <w:r w:rsidR="009E65A9">
        <w:t xml:space="preserve">ocker </w:t>
      </w:r>
      <w:proofErr w:type="spellStart"/>
      <w:r w:rsidR="009E65A9">
        <w:t>ps</w:t>
      </w:r>
      <w:proofErr w:type="spellEnd"/>
      <w:r w:rsidR="009E65A9">
        <w:t xml:space="preserve"> -a</w:t>
      </w:r>
    </w:p>
    <w:p w14:paraId="3272DC6B" w14:textId="150BE923" w:rsidR="009E65A9" w:rsidRDefault="009E65A9" w:rsidP="009E65A9">
      <w:pPr>
        <w:pStyle w:val="ListParagraph"/>
        <w:numPr>
          <w:ilvl w:val="1"/>
          <w:numId w:val="11"/>
        </w:numPr>
        <w:jc w:val="both"/>
      </w:pPr>
      <w:r>
        <w:t>To see all containers</w:t>
      </w:r>
    </w:p>
    <w:p w14:paraId="7934EE34" w14:textId="01673E3C" w:rsidR="00F420A2" w:rsidRDefault="00AD53F2" w:rsidP="00F420A2">
      <w:pPr>
        <w:jc w:val="both"/>
      </w:pPr>
      <w:r w:rsidRPr="00AD53F2">
        <w:drawing>
          <wp:inline distT="0" distB="0" distL="0" distR="0" wp14:anchorId="70CB32C6" wp14:editId="619A19A6">
            <wp:extent cx="5731510" cy="1186815"/>
            <wp:effectExtent l="0" t="0" r="2540" b="0"/>
            <wp:docPr id="190722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5161" name=""/>
                    <pic:cNvPicPr/>
                  </pic:nvPicPr>
                  <pic:blipFill>
                    <a:blip r:embed="rId11"/>
                    <a:stretch>
                      <a:fillRect/>
                    </a:stretch>
                  </pic:blipFill>
                  <pic:spPr>
                    <a:xfrm>
                      <a:off x="0" y="0"/>
                      <a:ext cx="5731510" cy="1186815"/>
                    </a:xfrm>
                    <a:prstGeom prst="rect">
                      <a:avLst/>
                    </a:prstGeom>
                  </pic:spPr>
                </pic:pic>
              </a:graphicData>
            </a:graphic>
          </wp:inline>
        </w:drawing>
      </w:r>
    </w:p>
    <w:p w14:paraId="35BFFC6D" w14:textId="6DC5390E" w:rsidR="009E65A9" w:rsidRPr="009E65A9" w:rsidRDefault="00054B71" w:rsidP="009E65A9">
      <w:pPr>
        <w:pStyle w:val="ListParagraph"/>
        <w:numPr>
          <w:ilvl w:val="0"/>
          <w:numId w:val="11"/>
        </w:numPr>
        <w:jc w:val="both"/>
      </w:pPr>
      <w:r>
        <w:rPr>
          <w:lang w:val="sv-SE"/>
        </w:rPr>
        <w:t>d</w:t>
      </w:r>
      <w:r w:rsidR="009E65A9" w:rsidRPr="007E6739">
        <w:rPr>
          <w:lang w:val="sv-SE"/>
        </w:rPr>
        <w:t>ocker ps</w:t>
      </w:r>
    </w:p>
    <w:p w14:paraId="79F1C7FD" w14:textId="4AD369D6" w:rsidR="009E65A9" w:rsidRDefault="009E65A9" w:rsidP="009E65A9">
      <w:pPr>
        <w:pStyle w:val="ListParagraph"/>
        <w:numPr>
          <w:ilvl w:val="1"/>
          <w:numId w:val="11"/>
        </w:numPr>
        <w:jc w:val="both"/>
      </w:pPr>
      <w:r>
        <w:t>To see only running containers</w:t>
      </w:r>
      <w:r>
        <w:t>. PS means, process status</w:t>
      </w:r>
    </w:p>
    <w:p w14:paraId="44575D9F" w14:textId="70E654CC" w:rsidR="00DB6945" w:rsidRDefault="00054B71" w:rsidP="00DB6945">
      <w:pPr>
        <w:pStyle w:val="ListParagraph"/>
        <w:numPr>
          <w:ilvl w:val="0"/>
          <w:numId w:val="11"/>
        </w:numPr>
        <w:jc w:val="both"/>
      </w:pPr>
      <w:r>
        <w:t>d</w:t>
      </w:r>
      <w:r w:rsidR="00DB6945">
        <w:t xml:space="preserve">ocker start </w:t>
      </w:r>
      <w:r w:rsidR="00EB2764">
        <w:t>&lt;container&gt;</w:t>
      </w:r>
    </w:p>
    <w:p w14:paraId="321A3E95" w14:textId="03665FC3" w:rsidR="00DB6945" w:rsidRDefault="00DB6945" w:rsidP="00DB6945">
      <w:pPr>
        <w:pStyle w:val="ListParagraph"/>
        <w:numPr>
          <w:ilvl w:val="1"/>
          <w:numId w:val="11"/>
        </w:numPr>
        <w:jc w:val="both"/>
      </w:pPr>
      <w:r>
        <w:t>To start container</w:t>
      </w:r>
    </w:p>
    <w:p w14:paraId="14032CCB" w14:textId="15ED79FF" w:rsidR="00DB6945" w:rsidRDefault="00054B71" w:rsidP="00DB6945">
      <w:pPr>
        <w:pStyle w:val="ListParagraph"/>
        <w:numPr>
          <w:ilvl w:val="0"/>
          <w:numId w:val="11"/>
        </w:numPr>
        <w:jc w:val="both"/>
      </w:pPr>
      <w:r>
        <w:t>d</w:t>
      </w:r>
      <w:r w:rsidR="00DB6945">
        <w:t xml:space="preserve">ocker attach </w:t>
      </w:r>
      <w:r w:rsidR="00EB2764">
        <w:t>&lt;container&gt;</w:t>
      </w:r>
    </w:p>
    <w:p w14:paraId="734C8BCD" w14:textId="7BF93C27" w:rsidR="00DB6945" w:rsidRDefault="00DB6945" w:rsidP="00DB6945">
      <w:pPr>
        <w:pStyle w:val="ListParagraph"/>
        <w:numPr>
          <w:ilvl w:val="1"/>
          <w:numId w:val="11"/>
        </w:numPr>
        <w:jc w:val="both"/>
      </w:pPr>
      <w:r>
        <w:t>To go inside container</w:t>
      </w:r>
    </w:p>
    <w:p w14:paraId="122399D9" w14:textId="5AFE59C0" w:rsidR="00DB6945" w:rsidRPr="00DB6945" w:rsidRDefault="00054B71" w:rsidP="00DB6945">
      <w:pPr>
        <w:pStyle w:val="ListParagraph"/>
        <w:numPr>
          <w:ilvl w:val="0"/>
          <w:numId w:val="11"/>
        </w:numPr>
        <w:jc w:val="both"/>
      </w:pPr>
      <w:r>
        <w:rPr>
          <w:lang w:val="sv-SE"/>
        </w:rPr>
        <w:t>d</w:t>
      </w:r>
      <w:r w:rsidR="00DB6945">
        <w:rPr>
          <w:lang w:val="sv-SE"/>
        </w:rPr>
        <w:t xml:space="preserve">ocker stop </w:t>
      </w:r>
      <w:r w:rsidR="00EB2764">
        <w:rPr>
          <w:lang w:val="sv-SE"/>
        </w:rPr>
        <w:t>&lt;container&gt;</w:t>
      </w:r>
    </w:p>
    <w:p w14:paraId="2D1995E2" w14:textId="074A232A" w:rsidR="00DB6945" w:rsidRPr="00DB6945" w:rsidRDefault="00DB6945" w:rsidP="00DB6945">
      <w:pPr>
        <w:pStyle w:val="ListParagraph"/>
        <w:numPr>
          <w:ilvl w:val="1"/>
          <w:numId w:val="11"/>
        </w:numPr>
        <w:jc w:val="both"/>
      </w:pPr>
      <w:r>
        <w:rPr>
          <w:lang w:val="sv-SE"/>
        </w:rPr>
        <w:t>To stop a container</w:t>
      </w:r>
    </w:p>
    <w:p w14:paraId="55E6926C" w14:textId="499DDB7F" w:rsidR="00DB6945" w:rsidRPr="00DB6945" w:rsidRDefault="00054B71" w:rsidP="00DB6945">
      <w:pPr>
        <w:pStyle w:val="ListParagraph"/>
        <w:numPr>
          <w:ilvl w:val="0"/>
          <w:numId w:val="11"/>
        </w:numPr>
        <w:jc w:val="both"/>
      </w:pPr>
      <w:r>
        <w:rPr>
          <w:lang w:val="sv-SE"/>
        </w:rPr>
        <w:t>d</w:t>
      </w:r>
      <w:r w:rsidR="00DB6945">
        <w:rPr>
          <w:lang w:val="sv-SE"/>
        </w:rPr>
        <w:t xml:space="preserve">ocker rm </w:t>
      </w:r>
      <w:r w:rsidR="00EB2764">
        <w:rPr>
          <w:lang w:val="sv-SE"/>
        </w:rPr>
        <w:t>&lt;container&gt;</w:t>
      </w:r>
    </w:p>
    <w:p w14:paraId="79EAF5F1" w14:textId="58FA763F" w:rsidR="00DB6945" w:rsidRPr="007317A0" w:rsidRDefault="00DB6945" w:rsidP="00DB6945">
      <w:pPr>
        <w:pStyle w:val="ListParagraph"/>
        <w:numPr>
          <w:ilvl w:val="1"/>
          <w:numId w:val="11"/>
        </w:numPr>
        <w:jc w:val="both"/>
      </w:pPr>
      <w:r>
        <w:rPr>
          <w:lang w:val="sv-SE"/>
        </w:rPr>
        <w:t>To delete a container</w:t>
      </w:r>
    </w:p>
    <w:p w14:paraId="50CA1348" w14:textId="51DB1334" w:rsidR="007317A0" w:rsidRDefault="00054B71" w:rsidP="007317A0">
      <w:pPr>
        <w:pStyle w:val="ListParagraph"/>
        <w:numPr>
          <w:ilvl w:val="0"/>
          <w:numId w:val="11"/>
        </w:numPr>
        <w:jc w:val="both"/>
      </w:pPr>
      <w:r>
        <w:t>d</w:t>
      </w:r>
      <w:r w:rsidR="007317A0" w:rsidRPr="007317A0">
        <w:t>ocker exec -it &lt;container&gt; &lt;command&gt;</w:t>
      </w:r>
    </w:p>
    <w:p w14:paraId="386A4131" w14:textId="50D38A19" w:rsidR="007317A0" w:rsidRDefault="007317A0" w:rsidP="007317A0">
      <w:pPr>
        <w:pStyle w:val="ListParagraph"/>
        <w:numPr>
          <w:ilvl w:val="1"/>
          <w:numId w:val="11"/>
        </w:numPr>
        <w:jc w:val="both"/>
      </w:pPr>
      <w:r w:rsidRPr="007317A0">
        <w:t>Executes a command inside a running container. The -it flags provide an interactive terminal.</w:t>
      </w:r>
    </w:p>
    <w:p w14:paraId="543A0380" w14:textId="1CB58EC0" w:rsidR="00C74181" w:rsidRDefault="00C74181" w:rsidP="00C74181">
      <w:pPr>
        <w:pStyle w:val="ListParagraph"/>
        <w:numPr>
          <w:ilvl w:val="0"/>
          <w:numId w:val="11"/>
        </w:numPr>
        <w:jc w:val="both"/>
      </w:pPr>
      <w:r w:rsidRPr="00C74181">
        <w:t>docker logs &lt;container&gt;</w:t>
      </w:r>
    </w:p>
    <w:p w14:paraId="03FEB089" w14:textId="40436B30" w:rsidR="00C74181" w:rsidRDefault="00C74181" w:rsidP="00C74181">
      <w:pPr>
        <w:pStyle w:val="ListParagraph"/>
        <w:numPr>
          <w:ilvl w:val="1"/>
          <w:numId w:val="11"/>
        </w:numPr>
        <w:jc w:val="both"/>
      </w:pPr>
      <w:r w:rsidRPr="00C74181">
        <w:t>Fetches the logs of a container.</w:t>
      </w:r>
    </w:p>
    <w:p w14:paraId="40A512B1" w14:textId="635550C0" w:rsidR="00C74181" w:rsidRDefault="00C74181" w:rsidP="00173D28">
      <w:pPr>
        <w:pStyle w:val="Heading3"/>
      </w:pPr>
      <w:bookmarkStart w:id="12" w:name="_Toc207836100"/>
      <w:r>
        <w:t>Image Management</w:t>
      </w:r>
      <w:bookmarkEnd w:id="12"/>
    </w:p>
    <w:p w14:paraId="6C0A97EF" w14:textId="22D82874" w:rsidR="00C74181" w:rsidRDefault="00C74181" w:rsidP="00C74181">
      <w:pPr>
        <w:pStyle w:val="ListParagraph"/>
        <w:numPr>
          <w:ilvl w:val="0"/>
          <w:numId w:val="12"/>
        </w:numPr>
        <w:jc w:val="both"/>
      </w:pPr>
      <w:r w:rsidRPr="00C74181">
        <w:t>docker images</w:t>
      </w:r>
    </w:p>
    <w:p w14:paraId="1868CD49" w14:textId="3DCA07E2" w:rsidR="00C74181" w:rsidRDefault="00C74181" w:rsidP="00C74181">
      <w:pPr>
        <w:pStyle w:val="ListParagraph"/>
        <w:numPr>
          <w:ilvl w:val="1"/>
          <w:numId w:val="12"/>
        </w:numPr>
        <w:jc w:val="both"/>
      </w:pPr>
      <w:r w:rsidRPr="00C74181">
        <w:t>Lists all locally available Docker images.</w:t>
      </w:r>
    </w:p>
    <w:p w14:paraId="5D2E7315" w14:textId="48883999" w:rsidR="001B455E" w:rsidRDefault="001B455E" w:rsidP="001B455E">
      <w:pPr>
        <w:jc w:val="both"/>
      </w:pPr>
      <w:r w:rsidRPr="001B455E">
        <w:lastRenderedPageBreak/>
        <w:drawing>
          <wp:inline distT="0" distB="0" distL="0" distR="0" wp14:anchorId="2D167155" wp14:editId="40D5C6E9">
            <wp:extent cx="5731510" cy="2228215"/>
            <wp:effectExtent l="0" t="0" r="2540" b="635"/>
            <wp:docPr id="166462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9905" name=""/>
                    <pic:cNvPicPr/>
                  </pic:nvPicPr>
                  <pic:blipFill>
                    <a:blip r:embed="rId12"/>
                    <a:stretch>
                      <a:fillRect/>
                    </a:stretch>
                  </pic:blipFill>
                  <pic:spPr>
                    <a:xfrm>
                      <a:off x="0" y="0"/>
                      <a:ext cx="5731510" cy="2228215"/>
                    </a:xfrm>
                    <a:prstGeom prst="rect">
                      <a:avLst/>
                    </a:prstGeom>
                  </pic:spPr>
                </pic:pic>
              </a:graphicData>
            </a:graphic>
          </wp:inline>
        </w:drawing>
      </w:r>
    </w:p>
    <w:p w14:paraId="7F7A1FAA" w14:textId="1EA7A751" w:rsidR="00C74181" w:rsidRDefault="00C74181" w:rsidP="00C74181">
      <w:pPr>
        <w:pStyle w:val="ListParagraph"/>
        <w:numPr>
          <w:ilvl w:val="0"/>
          <w:numId w:val="12"/>
        </w:numPr>
        <w:jc w:val="both"/>
      </w:pPr>
      <w:r>
        <w:t>d</w:t>
      </w:r>
      <w:r>
        <w:t>ocker search &lt;image&gt;</w:t>
      </w:r>
    </w:p>
    <w:p w14:paraId="17EE3E2A" w14:textId="43B98881" w:rsidR="00C74181" w:rsidRDefault="00C74181" w:rsidP="00C74181">
      <w:pPr>
        <w:pStyle w:val="ListParagraph"/>
        <w:numPr>
          <w:ilvl w:val="1"/>
          <w:numId w:val="12"/>
        </w:numPr>
        <w:jc w:val="both"/>
      </w:pPr>
      <w:r>
        <w:t>To find out an image in docker hub</w:t>
      </w:r>
    </w:p>
    <w:p w14:paraId="67766F5C" w14:textId="459B1282" w:rsidR="00C74181" w:rsidRDefault="00C74181" w:rsidP="00C74181">
      <w:pPr>
        <w:pStyle w:val="ListParagraph"/>
        <w:numPr>
          <w:ilvl w:val="1"/>
          <w:numId w:val="12"/>
        </w:numPr>
        <w:jc w:val="both"/>
      </w:pPr>
      <w:r>
        <w:t>For example, “docker search Jenkins” to search all Jenkins images</w:t>
      </w:r>
    </w:p>
    <w:p w14:paraId="0864278A" w14:textId="08920FB6" w:rsidR="001B455E" w:rsidRDefault="001B455E" w:rsidP="001B455E">
      <w:pPr>
        <w:jc w:val="both"/>
      </w:pPr>
      <w:r w:rsidRPr="001B455E">
        <w:drawing>
          <wp:inline distT="0" distB="0" distL="0" distR="0" wp14:anchorId="66716F97" wp14:editId="376791FB">
            <wp:extent cx="5731510" cy="3327400"/>
            <wp:effectExtent l="0" t="0" r="2540" b="6350"/>
            <wp:docPr id="205865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1596" name=""/>
                    <pic:cNvPicPr/>
                  </pic:nvPicPr>
                  <pic:blipFill>
                    <a:blip r:embed="rId13"/>
                    <a:stretch>
                      <a:fillRect/>
                    </a:stretch>
                  </pic:blipFill>
                  <pic:spPr>
                    <a:xfrm>
                      <a:off x="0" y="0"/>
                      <a:ext cx="5731510" cy="3327400"/>
                    </a:xfrm>
                    <a:prstGeom prst="rect">
                      <a:avLst/>
                    </a:prstGeom>
                  </pic:spPr>
                </pic:pic>
              </a:graphicData>
            </a:graphic>
          </wp:inline>
        </w:drawing>
      </w:r>
    </w:p>
    <w:p w14:paraId="637F2F2A" w14:textId="4165AB92" w:rsidR="00C74181" w:rsidRDefault="007938F0" w:rsidP="00C74181">
      <w:pPr>
        <w:pStyle w:val="ListParagraph"/>
        <w:numPr>
          <w:ilvl w:val="0"/>
          <w:numId w:val="12"/>
        </w:numPr>
        <w:jc w:val="both"/>
      </w:pPr>
      <w:r w:rsidRPr="007938F0">
        <w:t>docker pull &lt;image&gt;</w:t>
      </w:r>
    </w:p>
    <w:p w14:paraId="4693095A" w14:textId="24F3D070" w:rsidR="007938F0" w:rsidRDefault="007938F0" w:rsidP="007938F0">
      <w:pPr>
        <w:pStyle w:val="ListParagraph"/>
        <w:numPr>
          <w:ilvl w:val="1"/>
          <w:numId w:val="12"/>
        </w:numPr>
        <w:jc w:val="both"/>
      </w:pPr>
      <w:r w:rsidRPr="007938F0">
        <w:t>Pulls an image from a Docker registry (e.g., Docker Hub)</w:t>
      </w:r>
      <w:r>
        <w:t xml:space="preserve"> to local machine</w:t>
      </w:r>
    </w:p>
    <w:p w14:paraId="6A881B54" w14:textId="028D5550" w:rsidR="007938F0" w:rsidRDefault="007938F0" w:rsidP="007938F0">
      <w:pPr>
        <w:pStyle w:val="ListParagraph"/>
        <w:numPr>
          <w:ilvl w:val="1"/>
          <w:numId w:val="12"/>
        </w:numPr>
        <w:jc w:val="both"/>
      </w:pPr>
      <w:r>
        <w:t>For example, “docker pull Jenkins” to pull Jenkins image to your local machine</w:t>
      </w:r>
    </w:p>
    <w:p w14:paraId="3F5113E1" w14:textId="41BAE912" w:rsidR="007938F0" w:rsidRDefault="007938F0" w:rsidP="007938F0">
      <w:pPr>
        <w:pStyle w:val="ListParagraph"/>
        <w:numPr>
          <w:ilvl w:val="0"/>
          <w:numId w:val="12"/>
        </w:numPr>
        <w:jc w:val="both"/>
      </w:pPr>
      <w:r w:rsidRPr="007938F0">
        <w:t xml:space="preserve">docker </w:t>
      </w:r>
      <w:proofErr w:type="spellStart"/>
      <w:r w:rsidRPr="007938F0">
        <w:t>rmi</w:t>
      </w:r>
      <w:proofErr w:type="spellEnd"/>
      <w:r w:rsidRPr="007938F0">
        <w:t xml:space="preserve"> &lt;image&gt;</w:t>
      </w:r>
    </w:p>
    <w:p w14:paraId="2E3A9A5F" w14:textId="69F6B365" w:rsidR="007938F0" w:rsidRDefault="007938F0" w:rsidP="007938F0">
      <w:pPr>
        <w:pStyle w:val="ListParagraph"/>
        <w:numPr>
          <w:ilvl w:val="1"/>
          <w:numId w:val="12"/>
        </w:numPr>
        <w:jc w:val="both"/>
      </w:pPr>
      <w:r w:rsidRPr="007938F0">
        <w:t>Removes one or more images.</w:t>
      </w:r>
    </w:p>
    <w:p w14:paraId="62F0A7BF" w14:textId="76E296C4" w:rsidR="007938F0" w:rsidRDefault="007938F0" w:rsidP="007938F0">
      <w:pPr>
        <w:pStyle w:val="ListParagraph"/>
        <w:numPr>
          <w:ilvl w:val="0"/>
          <w:numId w:val="12"/>
        </w:numPr>
        <w:jc w:val="both"/>
      </w:pPr>
      <w:r w:rsidRPr="007938F0">
        <w:t>docker push &lt;image&gt;</w:t>
      </w:r>
    </w:p>
    <w:p w14:paraId="19AFA66A" w14:textId="739E705F" w:rsidR="007938F0" w:rsidRDefault="007938F0" w:rsidP="007938F0">
      <w:pPr>
        <w:pStyle w:val="ListParagraph"/>
        <w:numPr>
          <w:ilvl w:val="1"/>
          <w:numId w:val="12"/>
        </w:numPr>
        <w:jc w:val="both"/>
      </w:pPr>
      <w:r w:rsidRPr="007938F0">
        <w:t>Pushes an image to a Docker registry.</w:t>
      </w:r>
    </w:p>
    <w:p w14:paraId="2269D14E" w14:textId="77777777" w:rsidR="007A495C" w:rsidRPr="00C74181" w:rsidRDefault="007A495C" w:rsidP="007A495C">
      <w:pPr>
        <w:jc w:val="both"/>
      </w:pPr>
    </w:p>
    <w:p w14:paraId="51160375" w14:textId="3BC71BD6" w:rsidR="00C74181" w:rsidRDefault="00AB4F03" w:rsidP="00173D28">
      <w:pPr>
        <w:pStyle w:val="Heading3"/>
      </w:pPr>
      <w:bookmarkStart w:id="13" w:name="_Toc207836101"/>
      <w:r>
        <w:lastRenderedPageBreak/>
        <w:t>Other Useful commands</w:t>
      </w:r>
      <w:bookmarkEnd w:id="13"/>
    </w:p>
    <w:p w14:paraId="29458042" w14:textId="77777777" w:rsidR="00AB4F03" w:rsidRDefault="00AB4F03" w:rsidP="00AB4F03">
      <w:pPr>
        <w:pStyle w:val="ListParagraph"/>
        <w:numPr>
          <w:ilvl w:val="0"/>
          <w:numId w:val="13"/>
        </w:numPr>
        <w:jc w:val="both"/>
      </w:pPr>
      <w:r>
        <w:t>s</w:t>
      </w:r>
      <w:r>
        <w:t>ervice docker status</w:t>
      </w:r>
    </w:p>
    <w:p w14:paraId="307CB59C" w14:textId="52BC662E" w:rsidR="007E6739" w:rsidRDefault="007E6739" w:rsidP="00AB4F03">
      <w:pPr>
        <w:pStyle w:val="ListParagraph"/>
        <w:numPr>
          <w:ilvl w:val="1"/>
          <w:numId w:val="13"/>
        </w:numPr>
        <w:jc w:val="both"/>
      </w:pPr>
      <w:r>
        <w:t>To check service is running or not</w:t>
      </w:r>
    </w:p>
    <w:p w14:paraId="37529159" w14:textId="31910006" w:rsidR="003F55F9" w:rsidRDefault="003F55F9" w:rsidP="003F55F9">
      <w:pPr>
        <w:pStyle w:val="ListParagraph"/>
        <w:numPr>
          <w:ilvl w:val="0"/>
          <w:numId w:val="13"/>
        </w:numPr>
        <w:jc w:val="both"/>
      </w:pPr>
      <w:r w:rsidRPr="003F55F9">
        <w:t>docker system prune</w:t>
      </w:r>
    </w:p>
    <w:p w14:paraId="6926FFCB" w14:textId="5AD0922B" w:rsidR="003F55F9" w:rsidRDefault="003F55F9" w:rsidP="003F55F9">
      <w:pPr>
        <w:pStyle w:val="ListParagraph"/>
        <w:numPr>
          <w:ilvl w:val="1"/>
          <w:numId w:val="13"/>
        </w:numPr>
        <w:jc w:val="both"/>
      </w:pPr>
      <w:r w:rsidRPr="003F55F9">
        <w:t>Removes unused Docker data (containers, images, networks, volumes).</w:t>
      </w:r>
      <w:r w:rsidR="0087524C">
        <w:t>’</w:t>
      </w:r>
    </w:p>
    <w:p w14:paraId="06875944" w14:textId="35B36161" w:rsidR="0087524C" w:rsidRDefault="0087524C" w:rsidP="0087524C">
      <w:pPr>
        <w:pStyle w:val="ListParagraph"/>
        <w:numPr>
          <w:ilvl w:val="0"/>
          <w:numId w:val="13"/>
        </w:numPr>
        <w:jc w:val="both"/>
      </w:pPr>
      <w:r>
        <w:t>service docker start</w:t>
      </w:r>
    </w:p>
    <w:p w14:paraId="79549186" w14:textId="47CA36B9" w:rsidR="0087524C" w:rsidRDefault="0087524C" w:rsidP="0087524C">
      <w:pPr>
        <w:pStyle w:val="ListParagraph"/>
        <w:numPr>
          <w:ilvl w:val="1"/>
          <w:numId w:val="13"/>
        </w:numPr>
        <w:jc w:val="both"/>
      </w:pPr>
      <w:r>
        <w:t>To Start docker service</w:t>
      </w:r>
    </w:p>
    <w:p w14:paraId="2A8F60F3" w14:textId="45F57B2D" w:rsidR="00277F30" w:rsidRDefault="00277F30" w:rsidP="00277F30">
      <w:pPr>
        <w:pStyle w:val="ListParagraph"/>
        <w:numPr>
          <w:ilvl w:val="0"/>
          <w:numId w:val="13"/>
        </w:numPr>
        <w:jc w:val="both"/>
      </w:pPr>
      <w:r>
        <w:t>docker commit &lt;</w:t>
      </w:r>
      <w:proofErr w:type="spellStart"/>
      <w:r>
        <w:t>newContainer</w:t>
      </w:r>
      <w:proofErr w:type="spellEnd"/>
      <w:r>
        <w:t>&gt; &lt;image&gt;</w:t>
      </w:r>
    </w:p>
    <w:p w14:paraId="4793F684" w14:textId="217CDE01" w:rsidR="00277F30" w:rsidRDefault="00277F30" w:rsidP="00277F30">
      <w:pPr>
        <w:pStyle w:val="ListParagraph"/>
        <w:numPr>
          <w:ilvl w:val="1"/>
          <w:numId w:val="13"/>
        </w:numPr>
        <w:jc w:val="both"/>
      </w:pPr>
      <w:r>
        <w:t>To create an image from existing container</w:t>
      </w:r>
    </w:p>
    <w:p w14:paraId="5267C859" w14:textId="63B4AF98" w:rsidR="0026135E" w:rsidRDefault="00671637" w:rsidP="00671637">
      <w:pPr>
        <w:jc w:val="center"/>
      </w:pPr>
      <w:r w:rsidRPr="00671637">
        <w:drawing>
          <wp:inline distT="0" distB="0" distL="0" distR="0" wp14:anchorId="25C142AC" wp14:editId="21F9E30F">
            <wp:extent cx="5821567" cy="2507673"/>
            <wp:effectExtent l="0" t="0" r="8255" b="6985"/>
            <wp:docPr id="10090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162" name=""/>
                    <pic:cNvPicPr/>
                  </pic:nvPicPr>
                  <pic:blipFill>
                    <a:blip r:embed="rId14"/>
                    <a:stretch>
                      <a:fillRect/>
                    </a:stretch>
                  </pic:blipFill>
                  <pic:spPr>
                    <a:xfrm>
                      <a:off x="0" y="0"/>
                      <a:ext cx="5842798" cy="2516818"/>
                    </a:xfrm>
                    <a:prstGeom prst="rect">
                      <a:avLst/>
                    </a:prstGeom>
                  </pic:spPr>
                </pic:pic>
              </a:graphicData>
            </a:graphic>
          </wp:inline>
        </w:drawing>
      </w:r>
    </w:p>
    <w:p w14:paraId="3F0CE681" w14:textId="1057B80A" w:rsidR="005140A9" w:rsidRDefault="005140A9" w:rsidP="005140A9">
      <w:pPr>
        <w:pStyle w:val="ListParagraph"/>
        <w:numPr>
          <w:ilvl w:val="0"/>
          <w:numId w:val="13"/>
        </w:numPr>
        <w:jc w:val="both"/>
      </w:pPr>
      <w:r>
        <w:t>docker diff &lt;container&gt;</w:t>
      </w:r>
    </w:p>
    <w:p w14:paraId="6B26DB78" w14:textId="4DB282E6" w:rsidR="005140A9" w:rsidRDefault="005140A9" w:rsidP="005140A9">
      <w:pPr>
        <w:pStyle w:val="ListParagraph"/>
        <w:numPr>
          <w:ilvl w:val="1"/>
          <w:numId w:val="13"/>
        </w:numPr>
        <w:jc w:val="both"/>
      </w:pPr>
      <w:r w:rsidRPr="005140A9">
        <w:t>The docker diff command is used to inspect changes made to the filesystem of a running Docker container since its creation or last restart. It provides a list of files and directories that have been added, deleted, or modified within the container's filesystem layer on top of its base image.</w:t>
      </w:r>
    </w:p>
    <w:p w14:paraId="79ABE0E0" w14:textId="77777777" w:rsidR="005140A9" w:rsidRDefault="005140A9" w:rsidP="005140A9">
      <w:pPr>
        <w:pStyle w:val="ListParagraph"/>
        <w:numPr>
          <w:ilvl w:val="1"/>
          <w:numId w:val="13"/>
        </w:numPr>
        <w:jc w:val="both"/>
      </w:pPr>
      <w:r>
        <w:t>The output of docker diff indicates the type of change for each file or directory:</w:t>
      </w:r>
    </w:p>
    <w:p w14:paraId="51DEFC37" w14:textId="77777777" w:rsidR="005140A9" w:rsidRDefault="005140A9" w:rsidP="005140A9">
      <w:pPr>
        <w:pStyle w:val="ListParagraph"/>
        <w:numPr>
          <w:ilvl w:val="2"/>
          <w:numId w:val="13"/>
        </w:numPr>
        <w:jc w:val="both"/>
      </w:pPr>
      <w:r>
        <w:t>A: Indicates that a file or directory was added.</w:t>
      </w:r>
    </w:p>
    <w:p w14:paraId="727EBA25" w14:textId="77777777" w:rsidR="005140A9" w:rsidRDefault="005140A9" w:rsidP="005140A9">
      <w:pPr>
        <w:pStyle w:val="ListParagraph"/>
        <w:numPr>
          <w:ilvl w:val="2"/>
          <w:numId w:val="13"/>
        </w:numPr>
        <w:jc w:val="both"/>
      </w:pPr>
      <w:r>
        <w:t>D: Indicates that a file or directory was deleted.</w:t>
      </w:r>
    </w:p>
    <w:p w14:paraId="63F0386D" w14:textId="2AAD681C" w:rsidR="005140A9" w:rsidRDefault="005140A9" w:rsidP="005140A9">
      <w:pPr>
        <w:pStyle w:val="ListParagraph"/>
        <w:numPr>
          <w:ilvl w:val="2"/>
          <w:numId w:val="13"/>
        </w:numPr>
        <w:jc w:val="both"/>
      </w:pPr>
      <w:r>
        <w:t>C: Indicates that a file or directory was changed (modified).</w:t>
      </w:r>
    </w:p>
    <w:p w14:paraId="5B90E043" w14:textId="45D5071E" w:rsidR="00F56510" w:rsidRDefault="00F56510" w:rsidP="00F56510">
      <w:pPr>
        <w:pStyle w:val="ListParagraph"/>
        <w:numPr>
          <w:ilvl w:val="0"/>
          <w:numId w:val="13"/>
        </w:numPr>
        <w:jc w:val="both"/>
      </w:pPr>
      <w:r>
        <w:t>docker container inspect &lt;</w:t>
      </w:r>
      <w:proofErr w:type="spellStart"/>
      <w:r>
        <w:t>containerName</w:t>
      </w:r>
      <w:proofErr w:type="spellEnd"/>
      <w:r>
        <w:t>&gt;</w:t>
      </w:r>
    </w:p>
    <w:p w14:paraId="58E20516" w14:textId="3A5D0A36" w:rsidR="00F56510" w:rsidRDefault="00F56510" w:rsidP="00F56510">
      <w:pPr>
        <w:pStyle w:val="ListParagraph"/>
        <w:numPr>
          <w:ilvl w:val="1"/>
          <w:numId w:val="13"/>
        </w:numPr>
        <w:jc w:val="both"/>
      </w:pPr>
      <w:r>
        <w:t xml:space="preserve">to inspect details </w:t>
      </w:r>
      <w:r w:rsidR="00BE3A74">
        <w:t>of a</w:t>
      </w:r>
      <w:r>
        <w:t xml:space="preserve"> container</w:t>
      </w:r>
    </w:p>
    <w:p w14:paraId="14F16CCB" w14:textId="654C149E" w:rsidR="00B57A0C" w:rsidRDefault="00B57A0C" w:rsidP="00671637">
      <w:pPr>
        <w:jc w:val="center"/>
      </w:pPr>
      <w:r w:rsidRPr="00B57A0C">
        <w:lastRenderedPageBreak/>
        <w:drawing>
          <wp:inline distT="0" distB="0" distL="0" distR="0" wp14:anchorId="32BFE0D1" wp14:editId="530F3E43">
            <wp:extent cx="5590309" cy="3369917"/>
            <wp:effectExtent l="0" t="0" r="0" b="2540"/>
            <wp:docPr id="132915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58026" name=""/>
                    <pic:cNvPicPr/>
                  </pic:nvPicPr>
                  <pic:blipFill>
                    <a:blip r:embed="rId15"/>
                    <a:stretch>
                      <a:fillRect/>
                    </a:stretch>
                  </pic:blipFill>
                  <pic:spPr>
                    <a:xfrm>
                      <a:off x="0" y="0"/>
                      <a:ext cx="5632872" cy="3395575"/>
                    </a:xfrm>
                    <a:prstGeom prst="rect">
                      <a:avLst/>
                    </a:prstGeom>
                  </pic:spPr>
                </pic:pic>
              </a:graphicData>
            </a:graphic>
          </wp:inline>
        </w:drawing>
      </w:r>
    </w:p>
    <w:p w14:paraId="28043D23" w14:textId="6A4555A4" w:rsidR="003F55F9" w:rsidRPr="00173D28" w:rsidRDefault="0036435A" w:rsidP="00173D28">
      <w:pPr>
        <w:pStyle w:val="Heading2"/>
      </w:pPr>
      <w:bookmarkStart w:id="14" w:name="_Toc207836102"/>
      <w:r w:rsidRPr="00684562">
        <w:rPr>
          <w:lang w:val="sv-SE"/>
        </w:rPr>
        <w:t>Docker File</w:t>
      </w:r>
      <w:bookmarkEnd w:id="14"/>
    </w:p>
    <w:p w14:paraId="6E1AB328" w14:textId="73C0A90A" w:rsidR="00684562" w:rsidRDefault="00684562" w:rsidP="00642CF1">
      <w:pPr>
        <w:pStyle w:val="ListParagraph"/>
        <w:numPr>
          <w:ilvl w:val="0"/>
          <w:numId w:val="13"/>
        </w:numPr>
        <w:jc w:val="both"/>
      </w:pPr>
      <w:r w:rsidRPr="00684562">
        <w:t>Docker file is basically a</w:t>
      </w:r>
      <w:r>
        <w:t xml:space="preserve"> text file contains some set of instructions. With the help of this, we automate the docker image creation</w:t>
      </w:r>
      <w:r w:rsidR="00642CF1">
        <w:t xml:space="preserve">. The name of the file must be </w:t>
      </w:r>
      <w:proofErr w:type="spellStart"/>
      <w:r w:rsidR="00642CF1">
        <w:t>Dockerfile</w:t>
      </w:r>
      <w:proofErr w:type="spellEnd"/>
      <w:r w:rsidR="00642CF1">
        <w:t xml:space="preserve"> with capital D.</w:t>
      </w:r>
    </w:p>
    <w:p w14:paraId="2F722FBB" w14:textId="6564190B" w:rsidR="00642CF1" w:rsidRDefault="00642CF1" w:rsidP="00642CF1">
      <w:pPr>
        <w:pStyle w:val="ListParagraph"/>
        <w:numPr>
          <w:ilvl w:val="0"/>
          <w:numId w:val="13"/>
        </w:numPr>
        <w:jc w:val="both"/>
      </w:pPr>
      <w:r>
        <w:t>The instructions must be provided in capital letter which includes</w:t>
      </w:r>
    </w:p>
    <w:p w14:paraId="41295277" w14:textId="3B6EF097" w:rsidR="00642CF1" w:rsidRDefault="00642CF1" w:rsidP="00642CF1">
      <w:pPr>
        <w:pStyle w:val="ListParagraph"/>
        <w:numPr>
          <w:ilvl w:val="1"/>
          <w:numId w:val="13"/>
        </w:numPr>
        <w:jc w:val="both"/>
      </w:pPr>
      <w:r>
        <w:t xml:space="preserve">FROM -&gt; </w:t>
      </w:r>
      <w:r w:rsidR="00FE7E65">
        <w:t>F</w:t>
      </w:r>
      <w:r>
        <w:t>or base image. This command must be on top of the docker file</w:t>
      </w:r>
    </w:p>
    <w:p w14:paraId="78168983" w14:textId="1EDBDEEF" w:rsidR="00642CF1" w:rsidRDefault="00642CF1" w:rsidP="00642CF1">
      <w:pPr>
        <w:pStyle w:val="ListParagraph"/>
        <w:numPr>
          <w:ilvl w:val="1"/>
          <w:numId w:val="13"/>
        </w:numPr>
        <w:jc w:val="both"/>
      </w:pPr>
      <w:r>
        <w:t xml:space="preserve">RUN -&gt; </w:t>
      </w:r>
      <w:r w:rsidR="00FE7E65">
        <w:t>T</w:t>
      </w:r>
      <w:r>
        <w:t>o execute commands</w:t>
      </w:r>
      <w:r w:rsidR="000C58C2">
        <w:t xml:space="preserve"> we have in docker file</w:t>
      </w:r>
      <w:r>
        <w:t>. It will create a layer in image</w:t>
      </w:r>
      <w:r w:rsidR="00F34437">
        <w:t xml:space="preserve"> (because container architecture is in layered form)</w:t>
      </w:r>
    </w:p>
    <w:p w14:paraId="323BD071" w14:textId="6323F808" w:rsidR="00642CF1" w:rsidRDefault="00642CF1" w:rsidP="00642CF1">
      <w:pPr>
        <w:pStyle w:val="ListParagraph"/>
        <w:numPr>
          <w:ilvl w:val="1"/>
          <w:numId w:val="13"/>
        </w:numPr>
        <w:jc w:val="both"/>
      </w:pPr>
      <w:r>
        <w:t>MAINTAINER -&gt; author/owner/description</w:t>
      </w:r>
    </w:p>
    <w:p w14:paraId="7635B8F5" w14:textId="7570D9BC" w:rsidR="00642CF1" w:rsidRDefault="00642CF1" w:rsidP="00642CF1">
      <w:pPr>
        <w:pStyle w:val="ListParagraph"/>
        <w:numPr>
          <w:ilvl w:val="1"/>
          <w:numId w:val="13"/>
        </w:numPr>
        <w:jc w:val="both"/>
      </w:pPr>
      <w:r>
        <w:t xml:space="preserve">COPY -&gt; </w:t>
      </w:r>
      <w:r w:rsidR="0098202E">
        <w:t>C</w:t>
      </w:r>
      <w:r>
        <w:t xml:space="preserve">opy files </w:t>
      </w:r>
      <w:r w:rsidRPr="005024BB">
        <w:rPr>
          <w:b/>
          <w:bCs/>
        </w:rPr>
        <w:t>from local system</w:t>
      </w:r>
      <w:r>
        <w:t xml:space="preserve"> (docker </w:t>
      </w:r>
      <w:r w:rsidR="005024BB">
        <w:t>VM</w:t>
      </w:r>
      <w:r>
        <w:t>). We need to provide source, destination. (we can’t download file from internet and any remote repo)</w:t>
      </w:r>
    </w:p>
    <w:p w14:paraId="6D8CE5BB" w14:textId="2049E39F" w:rsidR="00FE7E65" w:rsidRDefault="00FE7E65" w:rsidP="00642CF1">
      <w:pPr>
        <w:pStyle w:val="ListParagraph"/>
        <w:numPr>
          <w:ilvl w:val="1"/>
          <w:numId w:val="13"/>
        </w:numPr>
        <w:jc w:val="both"/>
      </w:pPr>
      <w:r>
        <w:t xml:space="preserve">ADD -&gt; </w:t>
      </w:r>
      <w:r w:rsidR="0098202E">
        <w:t>Similar to copy but, it provides a feature to download file from internet</w:t>
      </w:r>
      <w:r w:rsidR="00CB3E09">
        <w:t xml:space="preserve">. It </w:t>
      </w:r>
      <w:r w:rsidR="0098202E">
        <w:t>also extract</w:t>
      </w:r>
      <w:r w:rsidR="00AC28D0">
        <w:t>s the</w:t>
      </w:r>
      <w:r w:rsidR="0098202E">
        <w:t xml:space="preserve"> file at docker image side</w:t>
      </w:r>
      <w:r w:rsidR="00960C4E">
        <w:t xml:space="preserve"> because the downloaded file will be in zip format</w:t>
      </w:r>
    </w:p>
    <w:p w14:paraId="3E03AB71" w14:textId="4D4C3E91" w:rsidR="00843C3B" w:rsidRDefault="00843C3B" w:rsidP="00642CF1">
      <w:pPr>
        <w:pStyle w:val="ListParagraph"/>
        <w:numPr>
          <w:ilvl w:val="1"/>
          <w:numId w:val="13"/>
        </w:numPr>
        <w:jc w:val="both"/>
      </w:pPr>
      <w:r>
        <w:t>EXPOSE -&gt; To expose ports such as port 8080 for tomcat, port 80 for nginx etc</w:t>
      </w:r>
    </w:p>
    <w:p w14:paraId="5830AA42" w14:textId="4F92E095" w:rsidR="00843C3B" w:rsidRDefault="00843C3B" w:rsidP="00642CF1">
      <w:pPr>
        <w:pStyle w:val="ListParagraph"/>
        <w:numPr>
          <w:ilvl w:val="1"/>
          <w:numId w:val="13"/>
        </w:numPr>
        <w:jc w:val="both"/>
      </w:pPr>
      <w:r>
        <w:t>WORKDIR -&gt; To set working directory for a container</w:t>
      </w:r>
    </w:p>
    <w:p w14:paraId="753670C9" w14:textId="55ED1CC6" w:rsidR="000111B2" w:rsidRDefault="000111B2" w:rsidP="00642CF1">
      <w:pPr>
        <w:pStyle w:val="ListParagraph"/>
        <w:numPr>
          <w:ilvl w:val="1"/>
          <w:numId w:val="13"/>
        </w:numPr>
        <w:jc w:val="both"/>
      </w:pPr>
      <w:r>
        <w:t>CMD -&gt;</w:t>
      </w:r>
      <w:r w:rsidR="002E149A">
        <w:t xml:space="preserve"> Execute commands but during container creation</w:t>
      </w:r>
    </w:p>
    <w:p w14:paraId="095239E1" w14:textId="28A249A8" w:rsidR="005F2BA9" w:rsidRDefault="005F2BA9" w:rsidP="00642CF1">
      <w:pPr>
        <w:pStyle w:val="ListParagraph"/>
        <w:numPr>
          <w:ilvl w:val="1"/>
          <w:numId w:val="13"/>
        </w:numPr>
        <w:jc w:val="both"/>
      </w:pPr>
      <w:r>
        <w:t>ENTRYPOINT -&gt; Similar to CMD, but has the higher priority over CMD. First command will be executed by ENTRYPOINT only</w:t>
      </w:r>
    </w:p>
    <w:p w14:paraId="4A0AA901" w14:textId="623D06D0" w:rsidR="005F2BA9" w:rsidRDefault="005F2BA9" w:rsidP="00642CF1">
      <w:pPr>
        <w:pStyle w:val="ListParagraph"/>
        <w:numPr>
          <w:ilvl w:val="1"/>
          <w:numId w:val="13"/>
        </w:numPr>
        <w:jc w:val="both"/>
      </w:pPr>
      <w:r>
        <w:t>ENV -&gt; Environment variables</w:t>
      </w:r>
      <w:r w:rsidR="009530AC">
        <w:t>.</w:t>
      </w:r>
      <w:r w:rsidR="00470B06">
        <w:t xml:space="preserve"> </w:t>
      </w:r>
      <w:r w:rsidR="00470B06" w:rsidRPr="00470B06">
        <w:t xml:space="preserve">Docker ENV instruction is used at </w:t>
      </w:r>
      <w:r w:rsidR="00470B06" w:rsidRPr="00E449E9">
        <w:rPr>
          <w:b/>
          <w:bCs/>
          <w:i/>
          <w:iCs/>
        </w:rPr>
        <w:t>Runtime</w:t>
      </w:r>
      <w:r w:rsidR="00470B06" w:rsidRPr="00470B06">
        <w:t>.</w:t>
      </w:r>
    </w:p>
    <w:p w14:paraId="69D732C2" w14:textId="5FE30192" w:rsidR="00C464D7" w:rsidRDefault="00C464D7" w:rsidP="00642CF1">
      <w:pPr>
        <w:pStyle w:val="ListParagraph"/>
        <w:numPr>
          <w:ilvl w:val="1"/>
          <w:numId w:val="13"/>
        </w:numPr>
        <w:jc w:val="both"/>
      </w:pPr>
      <w:r>
        <w:t>ARG -&gt; D</w:t>
      </w:r>
      <w:r w:rsidRPr="00C464D7">
        <w:t xml:space="preserve">efines a </w:t>
      </w:r>
      <w:r w:rsidRPr="00C46626">
        <w:rPr>
          <w:b/>
          <w:bCs/>
          <w:i/>
          <w:iCs/>
        </w:rPr>
        <w:t>build-time</w:t>
      </w:r>
      <w:r w:rsidRPr="00C464D7">
        <w:t xml:space="preserve"> variable that can be passed to the Docker build process.</w:t>
      </w:r>
      <w:r w:rsidR="00EE15B4">
        <w:t xml:space="preserve"> </w:t>
      </w:r>
      <w:r w:rsidR="001A360E" w:rsidRPr="001A360E">
        <w:t>This default value can also be overridden using a simple option with the Docker build command</w:t>
      </w:r>
    </w:p>
    <w:p w14:paraId="65A6BAFB" w14:textId="77777777" w:rsidR="00A95A93" w:rsidRPr="00A95A93" w:rsidRDefault="00A95A93" w:rsidP="00A95A93">
      <w:pPr>
        <w:pStyle w:val="ListParagraph"/>
        <w:numPr>
          <w:ilvl w:val="2"/>
          <w:numId w:val="13"/>
        </w:numPr>
        <w:jc w:val="both"/>
      </w:pPr>
      <w:r>
        <w:lastRenderedPageBreak/>
        <w:t xml:space="preserve">Syntax: </w:t>
      </w:r>
      <w:r w:rsidRPr="00A95A93">
        <w:t>ARG &lt;name</w:t>
      </w:r>
      <w:proofErr w:type="gramStart"/>
      <w:r w:rsidRPr="00A95A93">
        <w:t>&gt;[</w:t>
      </w:r>
      <w:proofErr w:type="gramEnd"/>
      <w:r w:rsidRPr="00A95A93">
        <w:t>=&lt;default value&gt;]</w:t>
      </w:r>
      <w:r>
        <w:t xml:space="preserve">. </w:t>
      </w:r>
      <w:r w:rsidRPr="00A95A93">
        <w:t>&lt;name&gt; is the name of the variable.</w:t>
      </w:r>
      <w:r>
        <w:t xml:space="preserve"> </w:t>
      </w:r>
      <w:r w:rsidRPr="00A95A93">
        <w:t>[=&lt;default value&gt;] is optional and provides a default value if no value is provided during the build.</w:t>
      </w:r>
    </w:p>
    <w:p w14:paraId="02C89990" w14:textId="1984CE89" w:rsidR="00D30234" w:rsidRDefault="00A95A93" w:rsidP="00D30234">
      <w:pPr>
        <w:pStyle w:val="ListParagraph"/>
        <w:numPr>
          <w:ilvl w:val="2"/>
          <w:numId w:val="13"/>
        </w:numPr>
        <w:jc w:val="both"/>
      </w:pPr>
      <w:r>
        <w:t xml:space="preserve">Example: </w:t>
      </w:r>
      <w:r w:rsidRPr="00A95A93">
        <w:t>ARG IMAGE_VERSION=latest</w:t>
      </w:r>
    </w:p>
    <w:p w14:paraId="279B44D2" w14:textId="65BEA378" w:rsidR="00D94D81" w:rsidRPr="00684562" w:rsidRDefault="00D94D81" w:rsidP="00D94D81">
      <w:pPr>
        <w:pStyle w:val="ListParagraph"/>
        <w:numPr>
          <w:ilvl w:val="2"/>
          <w:numId w:val="13"/>
        </w:numPr>
        <w:jc w:val="both"/>
      </w:pPr>
      <w:hyperlink r:id="rId16" w:history="1">
        <w:r w:rsidRPr="00005D8B">
          <w:rPr>
            <w:rStyle w:val="Hyperlink"/>
          </w:rPr>
          <w:t>https://www.geeksforgeeks.org/devops/docker-arg-instruction/</w:t>
        </w:r>
      </w:hyperlink>
    </w:p>
    <w:p w14:paraId="47838988" w14:textId="11B2DD16" w:rsidR="008B75E5" w:rsidRDefault="008B75E5" w:rsidP="00173D28">
      <w:pPr>
        <w:pStyle w:val="Heading3"/>
      </w:pPr>
      <w:bookmarkStart w:id="15" w:name="_Toc207836103"/>
      <w:r>
        <w:t>Create Image</w:t>
      </w:r>
      <w:bookmarkEnd w:id="15"/>
    </w:p>
    <w:p w14:paraId="2A6D21B3" w14:textId="5D92102D" w:rsidR="0036435A" w:rsidRDefault="0036435A" w:rsidP="0036435A">
      <w:pPr>
        <w:jc w:val="both"/>
      </w:pPr>
      <w:r>
        <w:t>There are 3 ways to create image</w:t>
      </w:r>
    </w:p>
    <w:p w14:paraId="61FE0F8F" w14:textId="5B5CE8DD" w:rsidR="0036435A" w:rsidRDefault="0036435A" w:rsidP="0036435A">
      <w:pPr>
        <w:pStyle w:val="ListParagraph"/>
        <w:numPr>
          <w:ilvl w:val="0"/>
          <w:numId w:val="14"/>
        </w:numPr>
        <w:jc w:val="both"/>
      </w:pPr>
      <w:r>
        <w:t>Pull an image from Docker Hub</w:t>
      </w:r>
    </w:p>
    <w:p w14:paraId="3D6C4825" w14:textId="4F950E1D" w:rsidR="0036435A" w:rsidRDefault="0036435A" w:rsidP="0036435A">
      <w:pPr>
        <w:pStyle w:val="ListParagraph"/>
        <w:numPr>
          <w:ilvl w:val="0"/>
          <w:numId w:val="14"/>
        </w:numPr>
        <w:jc w:val="both"/>
      </w:pPr>
      <w:r>
        <w:t xml:space="preserve">Create </w:t>
      </w:r>
      <w:r w:rsidR="00EA131F">
        <w:t xml:space="preserve">an </w:t>
      </w:r>
      <w:r>
        <w:t>image from a container</w:t>
      </w:r>
    </w:p>
    <w:p w14:paraId="7CE62469" w14:textId="535A52CA" w:rsidR="0036435A" w:rsidRDefault="0036435A" w:rsidP="0036435A">
      <w:pPr>
        <w:pStyle w:val="ListParagraph"/>
        <w:numPr>
          <w:ilvl w:val="1"/>
          <w:numId w:val="14"/>
        </w:numPr>
        <w:jc w:val="both"/>
      </w:pPr>
      <w:r>
        <w:t>For example, you pull a ubuntu image from docker hub and created a container. You have installed many software required for your application in that container. Now, you want to share the same container to another person so that he does not need to do the same effort again. In this scenario, you create an image from your container and share that to the other person</w:t>
      </w:r>
    </w:p>
    <w:p w14:paraId="337B6D42" w14:textId="2FD39B0A" w:rsidR="00F35190" w:rsidRDefault="00F35190" w:rsidP="00F35190">
      <w:pPr>
        <w:pStyle w:val="ListParagraph"/>
        <w:numPr>
          <w:ilvl w:val="0"/>
          <w:numId w:val="14"/>
        </w:numPr>
        <w:jc w:val="both"/>
      </w:pPr>
      <w:r>
        <w:t>Create</w:t>
      </w:r>
      <w:r w:rsidR="00EA131F">
        <w:t xml:space="preserve"> an</w:t>
      </w:r>
      <w:r>
        <w:t xml:space="preserve"> image from Docker file</w:t>
      </w:r>
    </w:p>
    <w:p w14:paraId="0829DBF1" w14:textId="3C3E35DB" w:rsidR="001F26E1" w:rsidRDefault="001F26E1" w:rsidP="00173D28">
      <w:pPr>
        <w:pStyle w:val="Heading3"/>
      </w:pPr>
      <w:bookmarkStart w:id="16" w:name="_Toc207836104"/>
      <w:r>
        <w:t>Create Docker file</w:t>
      </w:r>
      <w:bookmarkEnd w:id="16"/>
    </w:p>
    <w:p w14:paraId="32905762" w14:textId="098066C9" w:rsidR="001F26E1" w:rsidRDefault="001F26E1" w:rsidP="001F26E1">
      <w:pPr>
        <w:pStyle w:val="ListParagraph"/>
        <w:numPr>
          <w:ilvl w:val="0"/>
          <w:numId w:val="17"/>
        </w:numPr>
      </w:pPr>
      <w:r>
        <w:t xml:space="preserve">Create a file named as </w:t>
      </w:r>
      <w:proofErr w:type="spellStart"/>
      <w:r>
        <w:t>Dockerfile</w:t>
      </w:r>
      <w:proofErr w:type="spellEnd"/>
    </w:p>
    <w:p w14:paraId="442EBB32" w14:textId="67DE2C91" w:rsidR="00A70E8A" w:rsidRDefault="00A70E8A" w:rsidP="00A70E8A">
      <w:pPr>
        <w:pStyle w:val="ListParagraph"/>
        <w:numPr>
          <w:ilvl w:val="1"/>
          <w:numId w:val="17"/>
        </w:numPr>
      </w:pPr>
      <w:r>
        <w:t xml:space="preserve">For </w:t>
      </w:r>
      <w:r w:rsidR="007C67DF">
        <w:t>example,</w:t>
      </w:r>
      <w:r>
        <w:t xml:space="preserve"> in Linux, the command </w:t>
      </w:r>
      <w:r w:rsidRPr="00A70E8A">
        <w:rPr>
          <w:b/>
          <w:bCs/>
          <w:i/>
          <w:iCs/>
        </w:rPr>
        <w:t xml:space="preserve">vi </w:t>
      </w:r>
      <w:proofErr w:type="spellStart"/>
      <w:r w:rsidRPr="00A70E8A">
        <w:rPr>
          <w:b/>
          <w:bCs/>
          <w:i/>
          <w:iCs/>
        </w:rPr>
        <w:t>Dockerfile</w:t>
      </w:r>
      <w:proofErr w:type="spellEnd"/>
      <w:r>
        <w:rPr>
          <w:b/>
          <w:bCs/>
          <w:i/>
          <w:iCs/>
        </w:rPr>
        <w:t xml:space="preserve"> </w:t>
      </w:r>
      <w:r>
        <w:t xml:space="preserve">used to create a file named as </w:t>
      </w:r>
      <w:proofErr w:type="spellStart"/>
      <w:r>
        <w:t>Dockerfile</w:t>
      </w:r>
      <w:proofErr w:type="spellEnd"/>
    </w:p>
    <w:p w14:paraId="2F37A27A" w14:textId="1CD61425" w:rsidR="001F26E1" w:rsidRDefault="001F26E1" w:rsidP="001F26E1">
      <w:pPr>
        <w:pStyle w:val="ListParagraph"/>
        <w:numPr>
          <w:ilvl w:val="0"/>
          <w:numId w:val="17"/>
        </w:numPr>
      </w:pPr>
      <w:r>
        <w:t>Add instructions in docker file</w:t>
      </w:r>
    </w:p>
    <w:p w14:paraId="46287D27" w14:textId="7543BD1B" w:rsidR="001F26E1" w:rsidRDefault="001F26E1" w:rsidP="001F26E1">
      <w:pPr>
        <w:pStyle w:val="ListParagraph"/>
        <w:numPr>
          <w:ilvl w:val="0"/>
          <w:numId w:val="17"/>
        </w:numPr>
      </w:pPr>
      <w:r>
        <w:t>Build docker file to create image</w:t>
      </w:r>
    </w:p>
    <w:p w14:paraId="2F481736" w14:textId="67A4C8D6" w:rsidR="007C67DF" w:rsidRDefault="007C67DF" w:rsidP="007C67DF">
      <w:pPr>
        <w:pStyle w:val="ListParagraph"/>
        <w:numPr>
          <w:ilvl w:val="1"/>
          <w:numId w:val="17"/>
        </w:numPr>
      </w:pPr>
      <w:r>
        <w:t>docker build -t &lt;image</w:t>
      </w:r>
      <w:proofErr w:type="gramStart"/>
      <w:r>
        <w:t>&gt; .</w:t>
      </w:r>
      <w:proofErr w:type="gramEnd"/>
      <w:r>
        <w:t xml:space="preserve"> The “.” Means to create image from current docker file</w:t>
      </w:r>
    </w:p>
    <w:p w14:paraId="0E6BD51A" w14:textId="1F02DBB2" w:rsidR="001F26E1" w:rsidRDefault="001F26E1" w:rsidP="001F26E1">
      <w:pPr>
        <w:pStyle w:val="ListParagraph"/>
        <w:numPr>
          <w:ilvl w:val="0"/>
          <w:numId w:val="17"/>
        </w:numPr>
      </w:pPr>
      <w:r>
        <w:t>Run image to create container</w:t>
      </w:r>
    </w:p>
    <w:p w14:paraId="4C485D91" w14:textId="2C930D17" w:rsidR="000B1736" w:rsidRDefault="000B1736" w:rsidP="000B1736">
      <w:pPr>
        <w:pStyle w:val="ListParagraph"/>
        <w:numPr>
          <w:ilvl w:val="1"/>
          <w:numId w:val="17"/>
        </w:numPr>
      </w:pPr>
      <w:r>
        <w:t>docker run -it --name &lt;container&gt; &lt;image&gt; /bin/bash</w:t>
      </w:r>
    </w:p>
    <w:p w14:paraId="61587CC6" w14:textId="4CF2B8E4" w:rsidR="00A30609" w:rsidRDefault="007E42BE" w:rsidP="00A30609">
      <w:r w:rsidRPr="007E42BE">
        <w:drawing>
          <wp:inline distT="0" distB="0" distL="0" distR="0" wp14:anchorId="16ABE4FD" wp14:editId="5C15D5ED">
            <wp:extent cx="5731510" cy="1732280"/>
            <wp:effectExtent l="0" t="0" r="2540" b="1270"/>
            <wp:docPr id="50065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56914" name=""/>
                    <pic:cNvPicPr/>
                  </pic:nvPicPr>
                  <pic:blipFill>
                    <a:blip r:embed="rId17"/>
                    <a:stretch>
                      <a:fillRect/>
                    </a:stretch>
                  </pic:blipFill>
                  <pic:spPr>
                    <a:xfrm>
                      <a:off x="0" y="0"/>
                      <a:ext cx="5731510" cy="1732280"/>
                    </a:xfrm>
                    <a:prstGeom prst="rect">
                      <a:avLst/>
                    </a:prstGeom>
                  </pic:spPr>
                </pic:pic>
              </a:graphicData>
            </a:graphic>
          </wp:inline>
        </w:drawing>
      </w:r>
    </w:p>
    <w:p w14:paraId="4309A003" w14:textId="0F5AD95A" w:rsidR="00A30609" w:rsidRDefault="00A30609" w:rsidP="00A30609">
      <w:r>
        <w:t>In above docker file, we are saying</w:t>
      </w:r>
    </w:p>
    <w:p w14:paraId="617095ED" w14:textId="14551E36" w:rsidR="00A30609" w:rsidRDefault="00A30609" w:rsidP="00A30609">
      <w:pPr>
        <w:pStyle w:val="ListParagraph"/>
        <w:numPr>
          <w:ilvl w:val="0"/>
          <w:numId w:val="18"/>
        </w:numPr>
      </w:pPr>
      <w:r>
        <w:t>build a new docker image based on ubuntu</w:t>
      </w:r>
    </w:p>
    <w:p w14:paraId="3BB4499C" w14:textId="100A1D65" w:rsidR="00A30609" w:rsidRDefault="00A30609" w:rsidP="00A30609">
      <w:pPr>
        <w:pStyle w:val="ListParagraph"/>
        <w:numPr>
          <w:ilvl w:val="0"/>
          <w:numId w:val="18"/>
        </w:numPr>
      </w:pPr>
      <w:r>
        <w:t>the working directory will be temp</w:t>
      </w:r>
    </w:p>
    <w:p w14:paraId="484246CF" w14:textId="07B28EEC" w:rsidR="00A30609" w:rsidRDefault="00A30609" w:rsidP="00A30609">
      <w:pPr>
        <w:pStyle w:val="ListParagraph"/>
        <w:numPr>
          <w:ilvl w:val="0"/>
          <w:numId w:val="18"/>
        </w:numPr>
      </w:pPr>
      <w:r>
        <w:t xml:space="preserve">add a string in </w:t>
      </w:r>
      <w:proofErr w:type="spellStart"/>
      <w:r>
        <w:t>testfile</w:t>
      </w:r>
      <w:proofErr w:type="spellEnd"/>
      <w:r w:rsidR="005173E0">
        <w:t xml:space="preserve"> inside </w:t>
      </w:r>
      <w:proofErr w:type="spellStart"/>
      <w:r w:rsidR="005173E0">
        <w:t>tmp</w:t>
      </w:r>
      <w:proofErr w:type="spellEnd"/>
      <w:r w:rsidR="005173E0">
        <w:t xml:space="preserve"> directory</w:t>
      </w:r>
    </w:p>
    <w:p w14:paraId="6404A3CC" w14:textId="7122105A" w:rsidR="00A30609" w:rsidRDefault="00A30609" w:rsidP="00A30609">
      <w:pPr>
        <w:pStyle w:val="ListParagraph"/>
        <w:numPr>
          <w:ilvl w:val="0"/>
          <w:numId w:val="18"/>
        </w:numPr>
      </w:pPr>
      <w:r>
        <w:lastRenderedPageBreak/>
        <w:t xml:space="preserve">the environment variable is </w:t>
      </w:r>
      <w:proofErr w:type="spellStart"/>
      <w:r>
        <w:t>myname</w:t>
      </w:r>
      <w:proofErr w:type="spellEnd"/>
    </w:p>
    <w:p w14:paraId="4A691506" w14:textId="76CC827D" w:rsidR="00A30609" w:rsidRDefault="00A30609" w:rsidP="00A30609">
      <w:pPr>
        <w:pStyle w:val="ListParagraph"/>
        <w:numPr>
          <w:ilvl w:val="0"/>
          <w:numId w:val="18"/>
        </w:numPr>
      </w:pPr>
      <w:r>
        <w:t>copy the testfile</w:t>
      </w:r>
      <w:r w:rsidR="005173E0">
        <w:t>1</w:t>
      </w:r>
      <w:r>
        <w:t xml:space="preserve"> from temp directory</w:t>
      </w:r>
    </w:p>
    <w:p w14:paraId="7901BFDD" w14:textId="69652418" w:rsidR="00A30609" w:rsidRDefault="00A30609" w:rsidP="00A30609">
      <w:pPr>
        <w:pStyle w:val="ListParagraph"/>
        <w:numPr>
          <w:ilvl w:val="0"/>
          <w:numId w:val="18"/>
        </w:numPr>
      </w:pPr>
      <w:r>
        <w:t>download a file and unzip</w:t>
      </w:r>
    </w:p>
    <w:p w14:paraId="76D28E82" w14:textId="3525543D" w:rsidR="009451E5" w:rsidRDefault="009451E5" w:rsidP="009451E5">
      <w:r w:rsidRPr="009451E5">
        <w:drawing>
          <wp:inline distT="0" distB="0" distL="0" distR="0" wp14:anchorId="741D6BD1" wp14:editId="3480932E">
            <wp:extent cx="5731510" cy="2926080"/>
            <wp:effectExtent l="0" t="0" r="2540" b="7620"/>
            <wp:docPr id="190016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69950" name=""/>
                    <pic:cNvPicPr/>
                  </pic:nvPicPr>
                  <pic:blipFill>
                    <a:blip r:embed="rId18"/>
                    <a:stretch>
                      <a:fillRect/>
                    </a:stretch>
                  </pic:blipFill>
                  <pic:spPr>
                    <a:xfrm>
                      <a:off x="0" y="0"/>
                      <a:ext cx="5731510" cy="2926080"/>
                    </a:xfrm>
                    <a:prstGeom prst="rect">
                      <a:avLst/>
                    </a:prstGeom>
                  </pic:spPr>
                </pic:pic>
              </a:graphicData>
            </a:graphic>
          </wp:inline>
        </w:drawing>
      </w:r>
    </w:p>
    <w:p w14:paraId="306CD5DF" w14:textId="656CE4E8" w:rsidR="009451E5" w:rsidRDefault="009451E5" w:rsidP="009451E5">
      <w:r>
        <w:t>As seen above, a new docker image with name “</w:t>
      </w:r>
      <w:proofErr w:type="spellStart"/>
      <w:r>
        <w:t>newimage</w:t>
      </w:r>
      <w:proofErr w:type="spellEnd"/>
      <w:r>
        <w:t xml:space="preserve">” is successfully created from the </w:t>
      </w:r>
      <w:proofErr w:type="spellStart"/>
      <w:r>
        <w:t>Dockerfile</w:t>
      </w:r>
      <w:proofErr w:type="spellEnd"/>
      <w:r>
        <w:t>.</w:t>
      </w:r>
      <w:r w:rsidR="001D241A">
        <w:t xml:space="preserve"> Now, we can create a container from that image</w:t>
      </w:r>
      <w:r w:rsidR="0000190A">
        <w:t xml:space="preserve"> as below. To print the environment </w:t>
      </w:r>
      <w:proofErr w:type="gramStart"/>
      <w:r w:rsidR="0000190A">
        <w:t>variable</w:t>
      </w:r>
      <w:proofErr w:type="gramEnd"/>
      <w:r w:rsidR="0000190A">
        <w:t xml:space="preserve"> we can echo with $ sign</w:t>
      </w:r>
    </w:p>
    <w:p w14:paraId="79CC7B61" w14:textId="434D7223" w:rsidR="0000190A" w:rsidRDefault="00D84457" w:rsidP="009451E5">
      <w:r w:rsidRPr="00D84457">
        <w:drawing>
          <wp:inline distT="0" distB="0" distL="0" distR="0" wp14:anchorId="0D20706D" wp14:editId="31102164">
            <wp:extent cx="5731510" cy="1879600"/>
            <wp:effectExtent l="0" t="0" r="2540" b="6350"/>
            <wp:docPr id="96768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4245" name=""/>
                    <pic:cNvPicPr/>
                  </pic:nvPicPr>
                  <pic:blipFill>
                    <a:blip r:embed="rId19"/>
                    <a:stretch>
                      <a:fillRect/>
                    </a:stretch>
                  </pic:blipFill>
                  <pic:spPr>
                    <a:xfrm>
                      <a:off x="0" y="0"/>
                      <a:ext cx="5731510" cy="1879600"/>
                    </a:xfrm>
                    <a:prstGeom prst="rect">
                      <a:avLst/>
                    </a:prstGeom>
                  </pic:spPr>
                </pic:pic>
              </a:graphicData>
            </a:graphic>
          </wp:inline>
        </w:drawing>
      </w:r>
    </w:p>
    <w:p w14:paraId="2E9F5423" w14:textId="2DB3C556" w:rsidR="00086C7E" w:rsidRDefault="00086C7E" w:rsidP="00086C7E">
      <w:r w:rsidRPr="006250B4">
        <w:rPr>
          <w:b/>
          <w:bCs/>
        </w:rPr>
        <w:t>Note:</w:t>
      </w:r>
      <w:r>
        <w:t xml:space="preserve"> To create </w:t>
      </w:r>
      <w:proofErr w:type="spellStart"/>
      <w:r>
        <w:t>testfile</w:t>
      </w:r>
      <w:proofErr w:type="spellEnd"/>
      <w:r>
        <w:t>, the command is touch “filename”</w:t>
      </w:r>
    </w:p>
    <w:p w14:paraId="63140880" w14:textId="7D1CBD38" w:rsidR="00086C7E" w:rsidRDefault="00086C7E" w:rsidP="00D84457">
      <w:pPr>
        <w:jc w:val="center"/>
      </w:pPr>
      <w:r w:rsidRPr="00086C7E">
        <w:drawing>
          <wp:inline distT="0" distB="0" distL="0" distR="0" wp14:anchorId="5293F9EA" wp14:editId="52DCE961">
            <wp:extent cx="5379501" cy="1960245"/>
            <wp:effectExtent l="0" t="0" r="0" b="1905"/>
            <wp:docPr id="168053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36041" name=""/>
                    <pic:cNvPicPr/>
                  </pic:nvPicPr>
                  <pic:blipFill>
                    <a:blip r:embed="rId20"/>
                    <a:stretch>
                      <a:fillRect/>
                    </a:stretch>
                  </pic:blipFill>
                  <pic:spPr>
                    <a:xfrm>
                      <a:off x="0" y="0"/>
                      <a:ext cx="5407738" cy="1970534"/>
                    </a:xfrm>
                    <a:prstGeom prst="rect">
                      <a:avLst/>
                    </a:prstGeom>
                  </pic:spPr>
                </pic:pic>
              </a:graphicData>
            </a:graphic>
          </wp:inline>
        </w:drawing>
      </w:r>
    </w:p>
    <w:p w14:paraId="3EFAE3D7" w14:textId="46E7BA78" w:rsidR="00E23E2C" w:rsidRDefault="00E23E2C" w:rsidP="00086C7E">
      <w:r>
        <w:lastRenderedPageBreak/>
        <w:t>To convert a file to zip file</w:t>
      </w:r>
    </w:p>
    <w:p w14:paraId="12315C78" w14:textId="0102E902" w:rsidR="00E23E2C" w:rsidRPr="001F26E1" w:rsidRDefault="00E23E2C" w:rsidP="00086C7E">
      <w:r w:rsidRPr="00E23E2C">
        <w:drawing>
          <wp:inline distT="0" distB="0" distL="0" distR="0" wp14:anchorId="67B1A31A" wp14:editId="5CE8B3C9">
            <wp:extent cx="5731510" cy="2143760"/>
            <wp:effectExtent l="0" t="0" r="2540" b="8890"/>
            <wp:docPr id="138517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79610" name=""/>
                    <pic:cNvPicPr/>
                  </pic:nvPicPr>
                  <pic:blipFill>
                    <a:blip r:embed="rId21"/>
                    <a:stretch>
                      <a:fillRect/>
                    </a:stretch>
                  </pic:blipFill>
                  <pic:spPr>
                    <a:xfrm>
                      <a:off x="0" y="0"/>
                      <a:ext cx="5731510" cy="2143760"/>
                    </a:xfrm>
                    <a:prstGeom prst="rect">
                      <a:avLst/>
                    </a:prstGeom>
                  </pic:spPr>
                </pic:pic>
              </a:graphicData>
            </a:graphic>
          </wp:inline>
        </w:drawing>
      </w:r>
    </w:p>
    <w:p w14:paraId="6EFB74A5" w14:textId="20836CEB" w:rsidR="007E6739" w:rsidRDefault="00686719" w:rsidP="00173D28">
      <w:pPr>
        <w:pStyle w:val="Heading2"/>
      </w:pPr>
      <w:bookmarkStart w:id="17" w:name="_Toc207836105"/>
      <w:r>
        <w:t>Docker Volume</w:t>
      </w:r>
      <w:bookmarkEnd w:id="17"/>
    </w:p>
    <w:p w14:paraId="708366E8" w14:textId="0F360EB2" w:rsidR="006C21D6" w:rsidRDefault="006C21D6" w:rsidP="006C21D6">
      <w:pPr>
        <w:pStyle w:val="ListParagraph"/>
        <w:numPr>
          <w:ilvl w:val="0"/>
          <w:numId w:val="19"/>
        </w:numPr>
        <w:jc w:val="both"/>
      </w:pPr>
      <w:r>
        <w:t>Volume is simply a directory inside our container</w:t>
      </w:r>
    </w:p>
    <w:p w14:paraId="1D52CA26" w14:textId="268D0F55" w:rsidR="006C21D6" w:rsidRDefault="006C21D6" w:rsidP="006C21D6">
      <w:pPr>
        <w:pStyle w:val="ListParagraph"/>
        <w:numPr>
          <w:ilvl w:val="0"/>
          <w:numId w:val="19"/>
        </w:numPr>
        <w:jc w:val="both"/>
      </w:pPr>
      <w:r>
        <w:t>First, we have to declare a directory as volume, and then we share the volume</w:t>
      </w:r>
    </w:p>
    <w:p w14:paraId="6B17B299" w14:textId="0C69651B" w:rsidR="006C21D6" w:rsidRDefault="006C21D6" w:rsidP="006C21D6">
      <w:pPr>
        <w:pStyle w:val="ListParagraph"/>
        <w:numPr>
          <w:ilvl w:val="0"/>
          <w:numId w:val="19"/>
        </w:numPr>
        <w:jc w:val="both"/>
      </w:pPr>
      <w:r>
        <w:t>Even if we stop the container, the volume still can be accessible</w:t>
      </w:r>
    </w:p>
    <w:p w14:paraId="5596552A" w14:textId="1763CFB6" w:rsidR="006C21D6" w:rsidRDefault="006C21D6" w:rsidP="006C21D6">
      <w:pPr>
        <w:pStyle w:val="ListParagraph"/>
        <w:numPr>
          <w:ilvl w:val="0"/>
          <w:numId w:val="19"/>
        </w:numPr>
        <w:jc w:val="both"/>
      </w:pPr>
      <w:r>
        <w:t>Volume will be created in one container</w:t>
      </w:r>
    </w:p>
    <w:p w14:paraId="6933ADD5" w14:textId="569A2E86" w:rsidR="006C21D6" w:rsidRDefault="006C21D6" w:rsidP="006C21D6">
      <w:pPr>
        <w:pStyle w:val="ListParagraph"/>
        <w:numPr>
          <w:ilvl w:val="0"/>
          <w:numId w:val="19"/>
        </w:numPr>
        <w:jc w:val="both"/>
      </w:pPr>
      <w:r>
        <w:t xml:space="preserve">You can declare a directory as a volume </w:t>
      </w:r>
      <w:r w:rsidRPr="006C21D6">
        <w:rPr>
          <w:b/>
          <w:bCs/>
          <w:i/>
          <w:iCs/>
        </w:rPr>
        <w:t>only while creating container</w:t>
      </w:r>
    </w:p>
    <w:p w14:paraId="7F5549A3" w14:textId="3A9E12B5" w:rsidR="006C21D6" w:rsidRDefault="006C21D6" w:rsidP="006C21D6">
      <w:pPr>
        <w:pStyle w:val="ListParagraph"/>
        <w:numPr>
          <w:ilvl w:val="0"/>
          <w:numId w:val="19"/>
        </w:numPr>
        <w:jc w:val="both"/>
      </w:pPr>
      <w:r>
        <w:t>You can’t create volume from existing container</w:t>
      </w:r>
    </w:p>
    <w:p w14:paraId="0C1131E8" w14:textId="38212CA5" w:rsidR="006C21D6" w:rsidRDefault="00DE0CDA" w:rsidP="006C21D6">
      <w:pPr>
        <w:pStyle w:val="ListParagraph"/>
        <w:numPr>
          <w:ilvl w:val="0"/>
          <w:numId w:val="19"/>
        </w:numPr>
        <w:jc w:val="both"/>
      </w:pPr>
      <w:r>
        <w:t>You can share one volume across any number of containers</w:t>
      </w:r>
    </w:p>
    <w:p w14:paraId="0E1ED6AB" w14:textId="68CD4AD6" w:rsidR="007728F4" w:rsidRDefault="007728F4" w:rsidP="007728F4">
      <w:pPr>
        <w:pStyle w:val="ListParagraph"/>
        <w:numPr>
          <w:ilvl w:val="1"/>
          <w:numId w:val="19"/>
        </w:numPr>
        <w:jc w:val="both"/>
      </w:pPr>
      <w:r>
        <w:t>When you share the volume with other containers, then whoever makes a change in it, will be visible in all containers using that shared volume</w:t>
      </w:r>
    </w:p>
    <w:p w14:paraId="6FEB54A9" w14:textId="26A1CCAE" w:rsidR="00DE0CDA" w:rsidRDefault="00DE0CDA" w:rsidP="006C21D6">
      <w:pPr>
        <w:pStyle w:val="ListParagraph"/>
        <w:numPr>
          <w:ilvl w:val="0"/>
          <w:numId w:val="19"/>
        </w:numPr>
        <w:jc w:val="both"/>
      </w:pPr>
      <w:r>
        <w:t>Volume will not be included when you update an image</w:t>
      </w:r>
    </w:p>
    <w:p w14:paraId="0A43B120" w14:textId="1E1F5359" w:rsidR="007728F4" w:rsidRDefault="007728F4" w:rsidP="007728F4">
      <w:pPr>
        <w:pStyle w:val="ListParagraph"/>
        <w:numPr>
          <w:ilvl w:val="1"/>
          <w:numId w:val="19"/>
        </w:numPr>
        <w:jc w:val="both"/>
      </w:pPr>
      <w:r>
        <w:t>For example, you have a container “A” with some files and a volume “V”. You create an image from this container and from that image, you create another container “B”. In container B you can see the volume as directory only, not as volume. This means when you add any file from B in this directory, will not be reflected in container A and vice versa.</w:t>
      </w:r>
    </w:p>
    <w:p w14:paraId="3786CD31" w14:textId="71B63D80" w:rsidR="00DE0CDA" w:rsidRDefault="00DE0CDA" w:rsidP="006C21D6">
      <w:pPr>
        <w:pStyle w:val="ListParagraph"/>
        <w:numPr>
          <w:ilvl w:val="0"/>
          <w:numId w:val="19"/>
        </w:numPr>
        <w:jc w:val="both"/>
      </w:pPr>
      <w:r>
        <w:t>You can map volume in two ways</w:t>
      </w:r>
    </w:p>
    <w:p w14:paraId="0EC93463" w14:textId="1C565FEC" w:rsidR="00DE0CDA" w:rsidRDefault="00DE0CDA" w:rsidP="00DE0CDA">
      <w:pPr>
        <w:pStyle w:val="ListParagraph"/>
        <w:numPr>
          <w:ilvl w:val="1"/>
          <w:numId w:val="19"/>
        </w:numPr>
        <w:jc w:val="both"/>
      </w:pPr>
      <w:r>
        <w:t>Container to container</w:t>
      </w:r>
      <w:r w:rsidR="009C2DD7">
        <w:t xml:space="preserve"> and vice versa</w:t>
      </w:r>
    </w:p>
    <w:p w14:paraId="625AF947" w14:textId="6A112296" w:rsidR="00DE0CDA" w:rsidRDefault="00DE0CDA" w:rsidP="00DE0CDA">
      <w:pPr>
        <w:pStyle w:val="ListParagraph"/>
        <w:numPr>
          <w:ilvl w:val="1"/>
          <w:numId w:val="19"/>
        </w:numPr>
        <w:jc w:val="both"/>
      </w:pPr>
      <w:r>
        <w:t>Host to container</w:t>
      </w:r>
      <w:r w:rsidR="009C2DD7">
        <w:t xml:space="preserve"> and vice versa</w:t>
      </w:r>
    </w:p>
    <w:p w14:paraId="05EE1302" w14:textId="5CA6329A" w:rsidR="00F56510" w:rsidRDefault="00F56510" w:rsidP="00F56510">
      <w:pPr>
        <w:pStyle w:val="ListParagraph"/>
        <w:numPr>
          <w:ilvl w:val="0"/>
          <w:numId w:val="19"/>
        </w:numPr>
        <w:jc w:val="both"/>
      </w:pPr>
      <w:r>
        <w:t>Commands used for volume are</w:t>
      </w:r>
    </w:p>
    <w:p w14:paraId="0FE95C5D" w14:textId="50F3DD2A" w:rsidR="00F56510" w:rsidRDefault="00F56510" w:rsidP="00F56510">
      <w:pPr>
        <w:pStyle w:val="ListParagraph"/>
        <w:numPr>
          <w:ilvl w:val="1"/>
          <w:numId w:val="19"/>
        </w:numPr>
        <w:jc w:val="both"/>
      </w:pPr>
      <w:r>
        <w:t>docker volume ls -&gt; list all volumes</w:t>
      </w:r>
    </w:p>
    <w:p w14:paraId="47B6C923" w14:textId="1B8CE940" w:rsidR="00F56510" w:rsidRDefault="00F56510" w:rsidP="00F56510">
      <w:pPr>
        <w:pStyle w:val="ListParagraph"/>
        <w:numPr>
          <w:ilvl w:val="1"/>
          <w:numId w:val="19"/>
        </w:numPr>
        <w:jc w:val="both"/>
      </w:pPr>
      <w:r>
        <w:t>docker volume create &lt;</w:t>
      </w:r>
      <w:proofErr w:type="spellStart"/>
      <w:r>
        <w:t>volumename</w:t>
      </w:r>
      <w:proofErr w:type="spellEnd"/>
      <w:r>
        <w:t>&gt; -&gt; create a new volume</w:t>
      </w:r>
    </w:p>
    <w:p w14:paraId="4546BD51" w14:textId="42F26FC3" w:rsidR="00F56510" w:rsidRDefault="00F56510" w:rsidP="00F56510">
      <w:pPr>
        <w:pStyle w:val="ListParagraph"/>
        <w:numPr>
          <w:ilvl w:val="1"/>
          <w:numId w:val="19"/>
        </w:numPr>
        <w:jc w:val="both"/>
      </w:pPr>
      <w:r>
        <w:t>docker volume rm &lt;</w:t>
      </w:r>
      <w:proofErr w:type="spellStart"/>
      <w:r>
        <w:t>volumename</w:t>
      </w:r>
      <w:proofErr w:type="spellEnd"/>
      <w:r>
        <w:t>&gt; remove volume</w:t>
      </w:r>
    </w:p>
    <w:p w14:paraId="143123DA" w14:textId="548ABA9A" w:rsidR="00F56510" w:rsidRDefault="00F56510" w:rsidP="00F56510">
      <w:pPr>
        <w:pStyle w:val="ListParagraph"/>
        <w:numPr>
          <w:ilvl w:val="1"/>
          <w:numId w:val="19"/>
        </w:numPr>
        <w:jc w:val="both"/>
      </w:pPr>
      <w:r>
        <w:t>docker volume prune -&gt; remove all unused docker volumes</w:t>
      </w:r>
    </w:p>
    <w:p w14:paraId="62A085C7" w14:textId="74834EF6" w:rsidR="00F56510" w:rsidRDefault="00F56510" w:rsidP="00F56510">
      <w:pPr>
        <w:pStyle w:val="ListParagraph"/>
        <w:numPr>
          <w:ilvl w:val="1"/>
          <w:numId w:val="19"/>
        </w:numPr>
        <w:jc w:val="both"/>
      </w:pPr>
      <w:r>
        <w:t>docker volume inspect &lt;</w:t>
      </w:r>
      <w:proofErr w:type="spellStart"/>
      <w:r>
        <w:t>volumeName</w:t>
      </w:r>
      <w:proofErr w:type="spellEnd"/>
      <w:r>
        <w:t>&gt;</w:t>
      </w:r>
      <w:r w:rsidR="00AD450D">
        <w:t xml:space="preserve"> -&gt; to inspect details of a volume</w:t>
      </w:r>
    </w:p>
    <w:p w14:paraId="477480EA" w14:textId="77777777" w:rsidR="00A4105D" w:rsidRDefault="00A4105D" w:rsidP="00A4105D">
      <w:pPr>
        <w:jc w:val="both"/>
      </w:pPr>
    </w:p>
    <w:p w14:paraId="351A0AD5" w14:textId="00FCFAEF" w:rsidR="00F17D02" w:rsidRDefault="00F17D02" w:rsidP="00F17D02">
      <w:pPr>
        <w:pStyle w:val="Heading3"/>
      </w:pPr>
      <w:bookmarkStart w:id="18" w:name="_Toc207836106"/>
      <w:r>
        <w:lastRenderedPageBreak/>
        <w:t>Benefits of volume</w:t>
      </w:r>
      <w:bookmarkEnd w:id="18"/>
    </w:p>
    <w:p w14:paraId="1231BA0C" w14:textId="10B63941" w:rsidR="00F17D02" w:rsidRDefault="006D35B7" w:rsidP="006E2706">
      <w:pPr>
        <w:pStyle w:val="ListParagraph"/>
        <w:numPr>
          <w:ilvl w:val="0"/>
          <w:numId w:val="20"/>
        </w:numPr>
        <w:jc w:val="both"/>
      </w:pPr>
      <w:r>
        <w:t>Decoupling container from storage</w:t>
      </w:r>
    </w:p>
    <w:p w14:paraId="73A9A318" w14:textId="4736209E" w:rsidR="006D35B7" w:rsidRDefault="006D35B7" w:rsidP="006E2706">
      <w:pPr>
        <w:pStyle w:val="ListParagraph"/>
        <w:numPr>
          <w:ilvl w:val="0"/>
          <w:numId w:val="20"/>
        </w:numPr>
        <w:jc w:val="both"/>
      </w:pPr>
      <w:r>
        <w:t>Share volume among different containers</w:t>
      </w:r>
    </w:p>
    <w:p w14:paraId="21508EAC" w14:textId="23DA381B" w:rsidR="006D35B7" w:rsidRDefault="006D35B7" w:rsidP="006E2706">
      <w:pPr>
        <w:pStyle w:val="ListParagraph"/>
        <w:numPr>
          <w:ilvl w:val="0"/>
          <w:numId w:val="20"/>
        </w:numPr>
        <w:jc w:val="both"/>
      </w:pPr>
      <w:r>
        <w:t>Attach volume to containers</w:t>
      </w:r>
    </w:p>
    <w:p w14:paraId="77CD4AD3" w14:textId="4AC354FE" w:rsidR="006D35B7" w:rsidRDefault="006D35B7" w:rsidP="006E2706">
      <w:pPr>
        <w:pStyle w:val="ListParagraph"/>
        <w:numPr>
          <w:ilvl w:val="0"/>
          <w:numId w:val="20"/>
        </w:numPr>
        <w:jc w:val="both"/>
      </w:pPr>
      <w:r>
        <w:t>On deleting container, volume does not delete</w:t>
      </w:r>
    </w:p>
    <w:p w14:paraId="037F8C02" w14:textId="23683DA6" w:rsidR="000F0C50" w:rsidRDefault="000F0C50" w:rsidP="000F0C50">
      <w:pPr>
        <w:pStyle w:val="Heading3"/>
      </w:pPr>
      <w:bookmarkStart w:id="19" w:name="_Toc207836107"/>
      <w:r>
        <w:t>Creating volume</w:t>
      </w:r>
      <w:r w:rsidR="00923024">
        <w:t xml:space="preserve"> – step by step</w:t>
      </w:r>
      <w:bookmarkEnd w:id="19"/>
    </w:p>
    <w:p w14:paraId="0CA61FC9" w14:textId="3E4A77EA" w:rsidR="000F0C50" w:rsidRDefault="000F0C50" w:rsidP="000F0C50">
      <w:pPr>
        <w:pStyle w:val="ListParagraph"/>
        <w:numPr>
          <w:ilvl w:val="0"/>
          <w:numId w:val="21"/>
        </w:numPr>
        <w:jc w:val="both"/>
      </w:pPr>
      <w:r>
        <w:t>Create a docker file and write some commands for example</w:t>
      </w:r>
    </w:p>
    <w:p w14:paraId="41847FF2" w14:textId="73FAA07F" w:rsidR="000F0C50" w:rsidRDefault="000F0C50" w:rsidP="000F0C50">
      <w:pPr>
        <w:pStyle w:val="ListParagraph"/>
        <w:numPr>
          <w:ilvl w:val="1"/>
          <w:numId w:val="21"/>
        </w:numPr>
        <w:jc w:val="both"/>
      </w:pPr>
      <w:r>
        <w:t>FROM ubuntu</w:t>
      </w:r>
    </w:p>
    <w:p w14:paraId="2DCECF0C" w14:textId="3D428D24" w:rsidR="000F0C50" w:rsidRDefault="000F0C50" w:rsidP="000F0C50">
      <w:pPr>
        <w:pStyle w:val="ListParagraph"/>
        <w:numPr>
          <w:ilvl w:val="1"/>
          <w:numId w:val="21"/>
        </w:numPr>
        <w:jc w:val="both"/>
      </w:pPr>
      <w:r>
        <w:t>VOLUME [“</w:t>
      </w:r>
      <w:proofErr w:type="spellStart"/>
      <w:r>
        <w:t>volumeName</w:t>
      </w:r>
      <w:proofErr w:type="spellEnd"/>
      <w:r>
        <w:t>”]</w:t>
      </w:r>
    </w:p>
    <w:p w14:paraId="10CF0D0B" w14:textId="60F0BD5B" w:rsidR="000F0C50" w:rsidRDefault="000F0C50" w:rsidP="000F0C50">
      <w:pPr>
        <w:pStyle w:val="ListParagraph"/>
        <w:numPr>
          <w:ilvl w:val="0"/>
          <w:numId w:val="21"/>
        </w:numPr>
        <w:jc w:val="both"/>
      </w:pPr>
      <w:r>
        <w:t>Create image from this docker file</w:t>
      </w:r>
    </w:p>
    <w:p w14:paraId="40251ECF" w14:textId="230CC042" w:rsidR="000F0C50" w:rsidRDefault="000F0C50" w:rsidP="000F0C50">
      <w:pPr>
        <w:pStyle w:val="ListParagraph"/>
        <w:numPr>
          <w:ilvl w:val="1"/>
          <w:numId w:val="21"/>
        </w:numPr>
        <w:jc w:val="both"/>
      </w:pPr>
      <w:r>
        <w:t>docker build -t &lt;image</w:t>
      </w:r>
      <w:proofErr w:type="gramStart"/>
      <w:r>
        <w:t>&gt; .</w:t>
      </w:r>
      <w:proofErr w:type="gramEnd"/>
    </w:p>
    <w:p w14:paraId="7DD893C8" w14:textId="190987BB" w:rsidR="000F0C50" w:rsidRDefault="000F0C50" w:rsidP="000F0C50">
      <w:pPr>
        <w:pStyle w:val="ListParagraph"/>
        <w:numPr>
          <w:ilvl w:val="1"/>
          <w:numId w:val="21"/>
        </w:numPr>
        <w:jc w:val="both"/>
      </w:pPr>
      <w:r>
        <w:t>This will create image with provided name using instructions given in the docker file. -t means tag and is used to give image name</w:t>
      </w:r>
    </w:p>
    <w:p w14:paraId="2D2183B6" w14:textId="2FC61553" w:rsidR="00F10238" w:rsidRDefault="00F10238" w:rsidP="00F10238">
      <w:pPr>
        <w:pStyle w:val="ListParagraph"/>
        <w:numPr>
          <w:ilvl w:val="0"/>
          <w:numId w:val="21"/>
        </w:numPr>
        <w:jc w:val="both"/>
      </w:pPr>
      <w:r>
        <w:t>Create a container from this image and run</w:t>
      </w:r>
    </w:p>
    <w:p w14:paraId="1D00FDD0" w14:textId="56F9CCBB" w:rsidR="00F10238" w:rsidRDefault="00F10238" w:rsidP="00F10238">
      <w:pPr>
        <w:pStyle w:val="ListParagraph"/>
        <w:numPr>
          <w:ilvl w:val="1"/>
          <w:numId w:val="21"/>
        </w:numPr>
        <w:jc w:val="both"/>
      </w:pPr>
      <w:r>
        <w:t>docker run -it --name &lt;container&gt; &lt;image&gt; /bin/bash</w:t>
      </w:r>
    </w:p>
    <w:p w14:paraId="76F408E8" w14:textId="01797862" w:rsidR="00F10238" w:rsidRDefault="00F10238" w:rsidP="00F10238">
      <w:pPr>
        <w:pStyle w:val="ListParagraph"/>
        <w:numPr>
          <w:ilvl w:val="0"/>
          <w:numId w:val="21"/>
        </w:numPr>
        <w:jc w:val="both"/>
      </w:pPr>
      <w:r>
        <w:t>Now doing “ls” you can see the volume</w:t>
      </w:r>
      <w:r w:rsidR="00E02B04">
        <w:t>. In below example, the volume name is “</w:t>
      </w:r>
      <w:proofErr w:type="spellStart"/>
      <w:r w:rsidR="00E02B04">
        <w:t>myvolume</w:t>
      </w:r>
      <w:proofErr w:type="spellEnd"/>
      <w:r w:rsidR="00E02B04">
        <w:t>”</w:t>
      </w:r>
    </w:p>
    <w:p w14:paraId="44D2B3EA" w14:textId="77343022" w:rsidR="00E02B04" w:rsidRDefault="00E02B04" w:rsidP="00E02B04">
      <w:pPr>
        <w:jc w:val="both"/>
      </w:pPr>
      <w:r w:rsidRPr="00E02B04">
        <w:drawing>
          <wp:inline distT="0" distB="0" distL="0" distR="0" wp14:anchorId="28279106" wp14:editId="65E530E4">
            <wp:extent cx="5731510" cy="1634490"/>
            <wp:effectExtent l="0" t="0" r="2540" b="3810"/>
            <wp:docPr id="60372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23981" name=""/>
                    <pic:cNvPicPr/>
                  </pic:nvPicPr>
                  <pic:blipFill>
                    <a:blip r:embed="rId22"/>
                    <a:stretch>
                      <a:fillRect/>
                    </a:stretch>
                  </pic:blipFill>
                  <pic:spPr>
                    <a:xfrm>
                      <a:off x="0" y="0"/>
                      <a:ext cx="5731510" cy="1634490"/>
                    </a:xfrm>
                    <a:prstGeom prst="rect">
                      <a:avLst/>
                    </a:prstGeom>
                  </pic:spPr>
                </pic:pic>
              </a:graphicData>
            </a:graphic>
          </wp:inline>
        </w:drawing>
      </w:r>
    </w:p>
    <w:p w14:paraId="4CB66CEA" w14:textId="75D73669" w:rsidR="00F10238" w:rsidRDefault="00F10238" w:rsidP="00F10238">
      <w:pPr>
        <w:pStyle w:val="ListParagraph"/>
        <w:numPr>
          <w:ilvl w:val="0"/>
          <w:numId w:val="21"/>
        </w:numPr>
        <w:jc w:val="both"/>
      </w:pPr>
      <w:r>
        <w:t>Share this volume with other containers</w:t>
      </w:r>
    </w:p>
    <w:p w14:paraId="30C7D079" w14:textId="69677285" w:rsidR="00F10238" w:rsidRDefault="00F10238" w:rsidP="00F10238">
      <w:pPr>
        <w:pStyle w:val="ListParagraph"/>
        <w:numPr>
          <w:ilvl w:val="1"/>
          <w:numId w:val="21"/>
        </w:numPr>
        <w:jc w:val="both"/>
      </w:pPr>
      <w:r>
        <w:t>docker run -it --name &lt;</w:t>
      </w:r>
      <w:proofErr w:type="spellStart"/>
      <w:r>
        <w:t>newContainer</w:t>
      </w:r>
      <w:proofErr w:type="spellEnd"/>
      <w:r>
        <w:t xml:space="preserve">&gt; --privileged=true </w:t>
      </w:r>
      <w:r w:rsidR="00B04B8E">
        <w:t>–</w:t>
      </w:r>
      <w:r>
        <w:t>volumes</w:t>
      </w:r>
      <w:r w:rsidR="00B04B8E">
        <w:t>-</w:t>
      </w:r>
      <w:r>
        <w:t>from &lt;</w:t>
      </w:r>
      <w:proofErr w:type="spellStart"/>
      <w:r>
        <w:t>oldContainer</w:t>
      </w:r>
      <w:proofErr w:type="spellEnd"/>
      <w:r>
        <w:t>&gt;</w:t>
      </w:r>
      <w:r w:rsidR="00017529">
        <w:t xml:space="preserve"> &lt;image&gt; /bin/bash</w:t>
      </w:r>
    </w:p>
    <w:p w14:paraId="6A4445C5" w14:textId="2CE71EAA" w:rsidR="00F10238" w:rsidRDefault="00F10238" w:rsidP="00F10238">
      <w:pPr>
        <w:pStyle w:val="ListParagraph"/>
        <w:numPr>
          <w:ilvl w:val="1"/>
          <w:numId w:val="21"/>
        </w:numPr>
        <w:jc w:val="both"/>
      </w:pPr>
      <w:r>
        <w:t>privileged=true means to give rights to the new container to add/update the volume content</w:t>
      </w:r>
    </w:p>
    <w:p w14:paraId="141D7EAA" w14:textId="2D986D5E" w:rsidR="00017529" w:rsidRDefault="00017529" w:rsidP="00017529">
      <w:pPr>
        <w:pStyle w:val="ListParagraph"/>
        <w:numPr>
          <w:ilvl w:val="0"/>
          <w:numId w:val="21"/>
        </w:numPr>
        <w:jc w:val="both"/>
      </w:pPr>
      <w:r>
        <w:t>Now after creating new container, the volume will be visible in it. If you add a new file in this volume, it will be visible to the old container as well</w:t>
      </w:r>
    </w:p>
    <w:p w14:paraId="1C1D7DC4" w14:textId="2D320EC0" w:rsidR="00017529" w:rsidRDefault="00017529" w:rsidP="00017529">
      <w:pPr>
        <w:pStyle w:val="ListParagraph"/>
        <w:numPr>
          <w:ilvl w:val="1"/>
          <w:numId w:val="21"/>
        </w:numPr>
        <w:jc w:val="both"/>
      </w:pPr>
      <w:r>
        <w:t>touch /&lt;volume&gt;/</w:t>
      </w:r>
      <w:proofErr w:type="spellStart"/>
      <w:r>
        <w:t>newfile</w:t>
      </w:r>
      <w:proofErr w:type="spellEnd"/>
      <w:r>
        <w:t xml:space="preserve"> -&gt; to create a </w:t>
      </w:r>
      <w:proofErr w:type="spellStart"/>
      <w:r>
        <w:t>newfile</w:t>
      </w:r>
      <w:proofErr w:type="spellEnd"/>
      <w:r>
        <w:t xml:space="preserve"> in the volume</w:t>
      </w:r>
    </w:p>
    <w:p w14:paraId="0690F549" w14:textId="099F9651" w:rsidR="00017529" w:rsidRDefault="00017529" w:rsidP="00017529">
      <w:pPr>
        <w:pStyle w:val="ListParagraph"/>
        <w:numPr>
          <w:ilvl w:val="1"/>
          <w:numId w:val="21"/>
        </w:numPr>
        <w:jc w:val="both"/>
      </w:pPr>
      <w:r>
        <w:t xml:space="preserve">docker start </w:t>
      </w:r>
      <w:r w:rsidR="00B15AC7">
        <w:t>&lt;</w:t>
      </w:r>
      <w:proofErr w:type="spellStart"/>
      <w:r w:rsidR="00B15AC7">
        <w:t>oldContainer</w:t>
      </w:r>
      <w:proofErr w:type="spellEnd"/>
      <w:r w:rsidR="00B15AC7">
        <w:t>&gt;</w:t>
      </w:r>
    </w:p>
    <w:p w14:paraId="33511985" w14:textId="4D7C1434" w:rsidR="00B15AC7" w:rsidRDefault="00B15AC7" w:rsidP="00017529">
      <w:pPr>
        <w:pStyle w:val="ListParagraph"/>
        <w:numPr>
          <w:ilvl w:val="1"/>
          <w:numId w:val="21"/>
        </w:numPr>
        <w:jc w:val="both"/>
      </w:pPr>
      <w:r>
        <w:t>docker attach &lt;</w:t>
      </w:r>
      <w:proofErr w:type="spellStart"/>
      <w:r>
        <w:t>oldContainer</w:t>
      </w:r>
      <w:proofErr w:type="spellEnd"/>
      <w:r>
        <w:t>&gt; -&gt; to go inside the old container</w:t>
      </w:r>
    </w:p>
    <w:p w14:paraId="5D2D96C1" w14:textId="75D8A0E6" w:rsidR="00B15AC7" w:rsidRDefault="00B15AC7" w:rsidP="00017529">
      <w:pPr>
        <w:pStyle w:val="ListParagraph"/>
        <w:numPr>
          <w:ilvl w:val="1"/>
          <w:numId w:val="21"/>
        </w:numPr>
        <w:jc w:val="both"/>
      </w:pPr>
      <w:r>
        <w:t xml:space="preserve">ls &lt;volume&gt; -&gt; will list the </w:t>
      </w:r>
      <w:proofErr w:type="spellStart"/>
      <w:r>
        <w:t>newfile</w:t>
      </w:r>
      <w:proofErr w:type="spellEnd"/>
      <w:r>
        <w:t xml:space="preserve"> created in &lt;</w:t>
      </w:r>
      <w:proofErr w:type="spellStart"/>
      <w:r>
        <w:t>newContainer</w:t>
      </w:r>
      <w:proofErr w:type="spellEnd"/>
      <w:r>
        <w:t>&gt;</w:t>
      </w:r>
    </w:p>
    <w:p w14:paraId="42422BC2" w14:textId="3F0BB766" w:rsidR="005514F4" w:rsidRDefault="005514F4" w:rsidP="005514F4">
      <w:pPr>
        <w:jc w:val="both"/>
      </w:pPr>
      <w:r w:rsidRPr="005514F4">
        <w:lastRenderedPageBreak/>
        <w:drawing>
          <wp:inline distT="0" distB="0" distL="0" distR="0" wp14:anchorId="3F879474" wp14:editId="1A2E5FCD">
            <wp:extent cx="5731510" cy="2871470"/>
            <wp:effectExtent l="0" t="0" r="2540" b="5080"/>
            <wp:docPr id="143357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75515" name=""/>
                    <pic:cNvPicPr/>
                  </pic:nvPicPr>
                  <pic:blipFill>
                    <a:blip r:embed="rId23"/>
                    <a:stretch>
                      <a:fillRect/>
                    </a:stretch>
                  </pic:blipFill>
                  <pic:spPr>
                    <a:xfrm>
                      <a:off x="0" y="0"/>
                      <a:ext cx="5731510" cy="2871470"/>
                    </a:xfrm>
                    <a:prstGeom prst="rect">
                      <a:avLst/>
                    </a:prstGeom>
                  </pic:spPr>
                </pic:pic>
              </a:graphicData>
            </a:graphic>
          </wp:inline>
        </w:drawing>
      </w:r>
    </w:p>
    <w:p w14:paraId="7405EE2C" w14:textId="713F6B4F" w:rsidR="002B14F7" w:rsidRDefault="002B14F7" w:rsidP="002B14F7">
      <w:pPr>
        <w:pStyle w:val="ListParagraph"/>
        <w:numPr>
          <w:ilvl w:val="0"/>
          <w:numId w:val="21"/>
        </w:numPr>
        <w:jc w:val="both"/>
      </w:pPr>
      <w:r>
        <w:t>To create container using command and share the volume, you have to create volume during creation of container. Add command -v /</w:t>
      </w:r>
      <w:proofErr w:type="spellStart"/>
      <w:r>
        <w:t>volumename</w:t>
      </w:r>
      <w:proofErr w:type="spellEnd"/>
    </w:p>
    <w:p w14:paraId="4958D374" w14:textId="7732B426" w:rsidR="002B14F7" w:rsidRDefault="002B14F7" w:rsidP="002B14F7">
      <w:pPr>
        <w:jc w:val="both"/>
      </w:pPr>
      <w:r w:rsidRPr="002B14F7">
        <w:drawing>
          <wp:inline distT="0" distB="0" distL="0" distR="0" wp14:anchorId="6F361AE0" wp14:editId="673719FA">
            <wp:extent cx="5731510" cy="1132840"/>
            <wp:effectExtent l="0" t="0" r="2540" b="0"/>
            <wp:docPr id="9979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29929" name=""/>
                    <pic:cNvPicPr/>
                  </pic:nvPicPr>
                  <pic:blipFill>
                    <a:blip r:embed="rId24"/>
                    <a:stretch>
                      <a:fillRect/>
                    </a:stretch>
                  </pic:blipFill>
                  <pic:spPr>
                    <a:xfrm>
                      <a:off x="0" y="0"/>
                      <a:ext cx="5731510" cy="1132840"/>
                    </a:xfrm>
                    <a:prstGeom prst="rect">
                      <a:avLst/>
                    </a:prstGeom>
                  </pic:spPr>
                </pic:pic>
              </a:graphicData>
            </a:graphic>
          </wp:inline>
        </w:drawing>
      </w:r>
    </w:p>
    <w:p w14:paraId="6473BE45" w14:textId="5757095B" w:rsidR="00970B4F" w:rsidRDefault="00970B4F" w:rsidP="00970B4F">
      <w:pPr>
        <w:pStyle w:val="ListParagraph"/>
        <w:numPr>
          <w:ilvl w:val="1"/>
          <w:numId w:val="21"/>
        </w:numPr>
        <w:jc w:val="both"/>
      </w:pPr>
      <w:r>
        <w:t>In below example, we have a container 3, in which we created a volume as “volume2”. This volume contains 3 files vol1, vol2 and vol3. Create a new container “container4” with sharing the volume and add a new file in volume2 inside container 4. This will be visible in container3 as well and vice versa</w:t>
      </w:r>
      <w:r w:rsidR="000E15A3">
        <w:t>.</w:t>
      </w:r>
    </w:p>
    <w:p w14:paraId="3CB90389" w14:textId="5F0C5EC8" w:rsidR="00970B4F" w:rsidRDefault="00970B4F" w:rsidP="00970B4F">
      <w:pPr>
        <w:jc w:val="both"/>
      </w:pPr>
      <w:r w:rsidRPr="00970B4F">
        <w:drawing>
          <wp:inline distT="0" distB="0" distL="0" distR="0" wp14:anchorId="789CF964" wp14:editId="5DE6C99A">
            <wp:extent cx="5731510" cy="2449195"/>
            <wp:effectExtent l="0" t="0" r="2540" b="8255"/>
            <wp:docPr id="200625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52134" name=""/>
                    <pic:cNvPicPr/>
                  </pic:nvPicPr>
                  <pic:blipFill>
                    <a:blip r:embed="rId25"/>
                    <a:stretch>
                      <a:fillRect/>
                    </a:stretch>
                  </pic:blipFill>
                  <pic:spPr>
                    <a:xfrm>
                      <a:off x="0" y="0"/>
                      <a:ext cx="5731510" cy="2449195"/>
                    </a:xfrm>
                    <a:prstGeom prst="rect">
                      <a:avLst/>
                    </a:prstGeom>
                  </pic:spPr>
                </pic:pic>
              </a:graphicData>
            </a:graphic>
          </wp:inline>
        </w:drawing>
      </w:r>
    </w:p>
    <w:p w14:paraId="65516B4E" w14:textId="53D2CF5A" w:rsidR="00A00BBA" w:rsidRDefault="00A00BBA" w:rsidP="00A00BBA">
      <w:pPr>
        <w:pStyle w:val="Heading3"/>
      </w:pPr>
      <w:bookmarkStart w:id="20" w:name="_Toc207836108"/>
      <w:r>
        <w:lastRenderedPageBreak/>
        <w:t>Share volume between host and container</w:t>
      </w:r>
      <w:bookmarkEnd w:id="20"/>
    </w:p>
    <w:p w14:paraId="456EEE4E" w14:textId="770A6855" w:rsidR="000155F4" w:rsidRDefault="000155F4" w:rsidP="00A00BBA">
      <w:pPr>
        <w:jc w:val="both"/>
      </w:pPr>
      <w:r>
        <w:t>We can also share directory/volume between host and container.</w:t>
      </w:r>
      <w:r w:rsidR="00ED4BB4">
        <w:t xml:space="preserve"> For example, we have an ec2-user and we want to create a container with name “</w:t>
      </w:r>
      <w:proofErr w:type="spellStart"/>
      <w:r w:rsidR="00ED4BB4">
        <w:t>hostContainer</w:t>
      </w:r>
      <w:proofErr w:type="spellEnd"/>
      <w:r w:rsidR="00ED4BB4">
        <w:t>”. We want to create a directory with name “</w:t>
      </w:r>
      <w:proofErr w:type="spellStart"/>
      <w:r w:rsidR="00ED4BB4">
        <w:t>newdirectory</w:t>
      </w:r>
      <w:proofErr w:type="spellEnd"/>
      <w:r w:rsidR="00ED4BB4">
        <w:t xml:space="preserve">” which we want to share between the host and </w:t>
      </w:r>
      <w:proofErr w:type="spellStart"/>
      <w:r w:rsidR="00ED4BB4">
        <w:t>hostContainer</w:t>
      </w:r>
      <w:proofErr w:type="spellEnd"/>
      <w:r w:rsidR="00ED4BB4">
        <w:t>. In this case, we have to give path for host directory as volume as below</w:t>
      </w:r>
    </w:p>
    <w:p w14:paraId="2A90C7F2" w14:textId="7A7CCDE3" w:rsidR="00F1126A" w:rsidRDefault="00F1126A" w:rsidP="001B170D">
      <w:pPr>
        <w:pStyle w:val="ListParagraph"/>
        <w:numPr>
          <w:ilvl w:val="0"/>
          <w:numId w:val="21"/>
        </w:numPr>
        <w:jc w:val="both"/>
      </w:pPr>
      <w:r>
        <w:t xml:space="preserve">docker run -it --name </w:t>
      </w:r>
      <w:proofErr w:type="spellStart"/>
      <w:r>
        <w:t>hostContainer</w:t>
      </w:r>
      <w:proofErr w:type="spellEnd"/>
      <w:r>
        <w:t xml:space="preserve"> -v /home/ec2-user:/</w:t>
      </w:r>
      <w:proofErr w:type="spellStart"/>
      <w:r>
        <w:t>newDirectory</w:t>
      </w:r>
      <w:proofErr w:type="spellEnd"/>
      <w:r>
        <w:t xml:space="preserve"> --</w:t>
      </w:r>
      <w:proofErr w:type="spellStart"/>
      <w:r>
        <w:t>priviliged</w:t>
      </w:r>
      <w:proofErr w:type="spellEnd"/>
      <w:r>
        <w:t>=true ubuntu /bin/bash</w:t>
      </w:r>
    </w:p>
    <w:p w14:paraId="284CCA2D" w14:textId="6F8B9355" w:rsidR="00AF04C7" w:rsidRDefault="00AF04C7" w:rsidP="00AF04C7">
      <w:pPr>
        <w:jc w:val="both"/>
      </w:pPr>
      <w:r w:rsidRPr="00AF04C7">
        <w:drawing>
          <wp:inline distT="0" distB="0" distL="0" distR="0" wp14:anchorId="58A02654" wp14:editId="61FF7702">
            <wp:extent cx="5731510" cy="1670050"/>
            <wp:effectExtent l="0" t="0" r="2540" b="6350"/>
            <wp:docPr id="68415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50248" name=""/>
                    <pic:cNvPicPr/>
                  </pic:nvPicPr>
                  <pic:blipFill>
                    <a:blip r:embed="rId26"/>
                    <a:stretch>
                      <a:fillRect/>
                    </a:stretch>
                  </pic:blipFill>
                  <pic:spPr>
                    <a:xfrm>
                      <a:off x="0" y="0"/>
                      <a:ext cx="5731510" cy="1670050"/>
                    </a:xfrm>
                    <a:prstGeom prst="rect">
                      <a:avLst/>
                    </a:prstGeom>
                  </pic:spPr>
                </pic:pic>
              </a:graphicData>
            </a:graphic>
          </wp:inline>
        </w:drawing>
      </w:r>
    </w:p>
    <w:p w14:paraId="35F10032" w14:textId="06999F60" w:rsidR="00674195" w:rsidRDefault="00674195" w:rsidP="001B170D">
      <w:pPr>
        <w:pStyle w:val="ListParagraph"/>
        <w:numPr>
          <w:ilvl w:val="0"/>
          <w:numId w:val="21"/>
        </w:numPr>
        <w:jc w:val="both"/>
      </w:pPr>
      <w:r>
        <w:t>we can also verify by creating more files inside the container and check the same files existence from host as below</w:t>
      </w:r>
    </w:p>
    <w:p w14:paraId="3369E10A" w14:textId="4E5251D2" w:rsidR="00674195" w:rsidRDefault="00674195" w:rsidP="00674195">
      <w:pPr>
        <w:jc w:val="both"/>
      </w:pPr>
      <w:r w:rsidRPr="00674195">
        <w:drawing>
          <wp:inline distT="0" distB="0" distL="0" distR="0" wp14:anchorId="4719B4DD" wp14:editId="23425460">
            <wp:extent cx="5731510" cy="1495425"/>
            <wp:effectExtent l="0" t="0" r="2540" b="9525"/>
            <wp:docPr id="86506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62206" name=""/>
                    <pic:cNvPicPr/>
                  </pic:nvPicPr>
                  <pic:blipFill>
                    <a:blip r:embed="rId27"/>
                    <a:stretch>
                      <a:fillRect/>
                    </a:stretch>
                  </pic:blipFill>
                  <pic:spPr>
                    <a:xfrm>
                      <a:off x="0" y="0"/>
                      <a:ext cx="5731510" cy="1495425"/>
                    </a:xfrm>
                    <a:prstGeom prst="rect">
                      <a:avLst/>
                    </a:prstGeom>
                  </pic:spPr>
                </pic:pic>
              </a:graphicData>
            </a:graphic>
          </wp:inline>
        </w:drawing>
      </w:r>
    </w:p>
    <w:p w14:paraId="7CA869A6" w14:textId="59336ECA" w:rsidR="00DF7A02" w:rsidRDefault="00DF7A02" w:rsidP="00DF7A02">
      <w:pPr>
        <w:pStyle w:val="Heading2"/>
      </w:pPr>
      <w:bookmarkStart w:id="21" w:name="_Toc207836109"/>
      <w:r>
        <w:t>Docker port expose</w:t>
      </w:r>
      <w:bookmarkEnd w:id="21"/>
    </w:p>
    <w:p w14:paraId="68B8C04D" w14:textId="7D7E9077" w:rsidR="0023278D" w:rsidRDefault="0023278D" w:rsidP="0023278D">
      <w:pPr>
        <w:pStyle w:val="ListParagraph"/>
        <w:numPr>
          <w:ilvl w:val="0"/>
          <w:numId w:val="21"/>
        </w:numPr>
        <w:jc w:val="both"/>
      </w:pPr>
      <w:r>
        <w:t>Login to Aws account and one Linux instance, and login as ec2-user</w:t>
      </w:r>
    </w:p>
    <w:p w14:paraId="3DDC359A" w14:textId="3E1730D5" w:rsidR="0023278D" w:rsidRDefault="0023278D" w:rsidP="0023278D">
      <w:pPr>
        <w:pStyle w:val="ListParagraph"/>
        <w:numPr>
          <w:ilvl w:val="0"/>
          <w:numId w:val="21"/>
        </w:numPr>
        <w:jc w:val="both"/>
      </w:pPr>
      <w:r>
        <w:t xml:space="preserve">Run command </w:t>
      </w:r>
      <w:proofErr w:type="spellStart"/>
      <w:r>
        <w:t>sudo</w:t>
      </w:r>
      <w:proofErr w:type="spellEnd"/>
      <w:r>
        <w:t xml:space="preserve"> </w:t>
      </w:r>
      <w:proofErr w:type="spellStart"/>
      <w:r>
        <w:t>su</w:t>
      </w:r>
      <w:proofErr w:type="spellEnd"/>
      <w:r>
        <w:t xml:space="preserve"> to get admin privileges</w:t>
      </w:r>
    </w:p>
    <w:p w14:paraId="4EC570CF" w14:textId="50730CF4" w:rsidR="0023278D" w:rsidRDefault="0023278D" w:rsidP="0023278D">
      <w:pPr>
        <w:pStyle w:val="ListParagraph"/>
        <w:numPr>
          <w:ilvl w:val="0"/>
          <w:numId w:val="21"/>
        </w:numPr>
        <w:jc w:val="both"/>
        <w:rPr>
          <w:lang w:val="sv-SE"/>
        </w:rPr>
      </w:pPr>
      <w:r w:rsidRPr="0023278D">
        <w:rPr>
          <w:lang w:val="sv-SE"/>
        </w:rPr>
        <w:t>To install docker, yum install dock</w:t>
      </w:r>
      <w:r>
        <w:rPr>
          <w:lang w:val="sv-SE"/>
        </w:rPr>
        <w:t>er -y</w:t>
      </w:r>
    </w:p>
    <w:p w14:paraId="63BC634A" w14:textId="63186FBB" w:rsidR="0023278D" w:rsidRDefault="0023278D" w:rsidP="0023278D">
      <w:pPr>
        <w:pStyle w:val="ListParagraph"/>
        <w:numPr>
          <w:ilvl w:val="0"/>
          <w:numId w:val="21"/>
        </w:numPr>
        <w:jc w:val="both"/>
      </w:pPr>
      <w:r w:rsidRPr="0023278D">
        <w:t>To start docker, service docker s</w:t>
      </w:r>
      <w:r>
        <w:t>tart</w:t>
      </w:r>
    </w:p>
    <w:p w14:paraId="3395E3B9" w14:textId="7092A7B5" w:rsidR="0023278D" w:rsidRDefault="0023278D" w:rsidP="0023278D">
      <w:pPr>
        <w:pStyle w:val="ListParagraph"/>
        <w:numPr>
          <w:ilvl w:val="0"/>
          <w:numId w:val="21"/>
        </w:numPr>
        <w:jc w:val="both"/>
      </w:pPr>
      <w:r>
        <w:t>Run the command to expose port 80 of the container</w:t>
      </w:r>
    </w:p>
    <w:p w14:paraId="2E676F68" w14:textId="1A049BF0" w:rsidR="0023278D" w:rsidRPr="00624DE5" w:rsidRDefault="0023278D" w:rsidP="0023278D">
      <w:pPr>
        <w:pStyle w:val="ListParagraph"/>
        <w:numPr>
          <w:ilvl w:val="1"/>
          <w:numId w:val="21"/>
        </w:numPr>
        <w:jc w:val="both"/>
        <w:rPr>
          <w:b/>
          <w:bCs/>
          <w:i/>
          <w:iCs/>
        </w:rPr>
      </w:pPr>
      <w:r w:rsidRPr="00624DE5">
        <w:rPr>
          <w:b/>
          <w:bCs/>
          <w:i/>
          <w:iCs/>
        </w:rPr>
        <w:t xml:space="preserve">docker run -td --name </w:t>
      </w:r>
      <w:proofErr w:type="spellStart"/>
      <w:r w:rsidRPr="00624DE5">
        <w:rPr>
          <w:b/>
          <w:bCs/>
          <w:i/>
          <w:iCs/>
        </w:rPr>
        <w:t>techserver</w:t>
      </w:r>
      <w:proofErr w:type="spellEnd"/>
      <w:r w:rsidRPr="00624DE5">
        <w:rPr>
          <w:b/>
          <w:bCs/>
          <w:i/>
          <w:iCs/>
        </w:rPr>
        <w:t xml:space="preserve"> -p 80:80 ubuntu</w:t>
      </w:r>
    </w:p>
    <w:p w14:paraId="3883FEE1" w14:textId="77777777" w:rsidR="0023278D" w:rsidRDefault="0023278D" w:rsidP="0023278D">
      <w:pPr>
        <w:pStyle w:val="ListParagraph"/>
        <w:numPr>
          <w:ilvl w:val="1"/>
          <w:numId w:val="21"/>
        </w:numPr>
        <w:jc w:val="both"/>
      </w:pPr>
      <w:r w:rsidRPr="00624DE5">
        <w:rPr>
          <w:b/>
          <w:bCs/>
        </w:rPr>
        <w:t>-</w:t>
      </w:r>
      <w:proofErr w:type="spellStart"/>
      <w:r w:rsidRPr="00624DE5">
        <w:rPr>
          <w:b/>
          <w:bCs/>
        </w:rPr>
        <w:t>i</w:t>
      </w:r>
      <w:proofErr w:type="spellEnd"/>
      <w:r>
        <w:t xml:space="preserve"> (interactive)</w:t>
      </w:r>
    </w:p>
    <w:p w14:paraId="775528D5" w14:textId="5C976ED6" w:rsidR="0023278D" w:rsidRDefault="0023278D" w:rsidP="0023278D">
      <w:pPr>
        <w:pStyle w:val="ListParagraph"/>
        <w:numPr>
          <w:ilvl w:val="2"/>
          <w:numId w:val="21"/>
        </w:numPr>
        <w:jc w:val="both"/>
      </w:pPr>
      <w:r>
        <w:t>Keeps STDIN open even if not attached.</w:t>
      </w:r>
    </w:p>
    <w:p w14:paraId="0AB5AFBE" w14:textId="4891143E" w:rsidR="0023278D" w:rsidRDefault="0023278D" w:rsidP="0023278D">
      <w:pPr>
        <w:pStyle w:val="ListParagraph"/>
        <w:numPr>
          <w:ilvl w:val="2"/>
          <w:numId w:val="21"/>
        </w:numPr>
        <w:jc w:val="both"/>
      </w:pPr>
      <w:r>
        <w:t>Useful if you want to interact with the container (e.g., run a shell).</w:t>
      </w:r>
    </w:p>
    <w:p w14:paraId="7723C903" w14:textId="3B981B90" w:rsidR="0023278D" w:rsidRDefault="0023278D" w:rsidP="0023278D">
      <w:pPr>
        <w:pStyle w:val="ListParagraph"/>
        <w:numPr>
          <w:ilvl w:val="1"/>
          <w:numId w:val="21"/>
        </w:numPr>
        <w:jc w:val="both"/>
      </w:pPr>
      <w:r w:rsidRPr="00624DE5">
        <w:rPr>
          <w:b/>
          <w:bCs/>
        </w:rPr>
        <w:t xml:space="preserve">-t </w:t>
      </w:r>
      <w:r>
        <w:t>(</w:t>
      </w:r>
      <w:proofErr w:type="spellStart"/>
      <w:r>
        <w:t>tty</w:t>
      </w:r>
      <w:proofErr w:type="spellEnd"/>
      <w:r>
        <w:t>)</w:t>
      </w:r>
    </w:p>
    <w:p w14:paraId="32E372C0" w14:textId="77777777" w:rsidR="0023278D" w:rsidRDefault="0023278D" w:rsidP="0023278D">
      <w:pPr>
        <w:pStyle w:val="ListParagraph"/>
        <w:numPr>
          <w:ilvl w:val="2"/>
          <w:numId w:val="21"/>
        </w:numPr>
        <w:jc w:val="both"/>
      </w:pPr>
      <w:r>
        <w:t>Allocates a pseudo-TTY (terminal).</w:t>
      </w:r>
    </w:p>
    <w:p w14:paraId="10DAA2BA" w14:textId="0AD9052B" w:rsidR="0023278D" w:rsidRDefault="0023278D" w:rsidP="0023278D">
      <w:pPr>
        <w:pStyle w:val="ListParagraph"/>
        <w:numPr>
          <w:ilvl w:val="2"/>
          <w:numId w:val="21"/>
        </w:numPr>
        <w:jc w:val="both"/>
      </w:pPr>
      <w:r>
        <w:t>Gives you a shell-like experience (</w:t>
      </w:r>
      <w:proofErr w:type="spellStart"/>
      <w:r>
        <w:t>colors</w:t>
      </w:r>
      <w:proofErr w:type="spellEnd"/>
      <w:r>
        <w:t>, cursor movement, etc.).</w:t>
      </w:r>
    </w:p>
    <w:p w14:paraId="2EA167F4" w14:textId="3E7C8711" w:rsidR="0023278D" w:rsidRDefault="0023278D" w:rsidP="0023278D">
      <w:pPr>
        <w:pStyle w:val="ListParagraph"/>
        <w:numPr>
          <w:ilvl w:val="1"/>
          <w:numId w:val="21"/>
        </w:numPr>
        <w:jc w:val="both"/>
      </w:pPr>
      <w:r w:rsidRPr="00624DE5">
        <w:rPr>
          <w:b/>
          <w:bCs/>
        </w:rPr>
        <w:lastRenderedPageBreak/>
        <w:t>-d</w:t>
      </w:r>
      <w:r>
        <w:t xml:space="preserve"> (detached)</w:t>
      </w:r>
    </w:p>
    <w:p w14:paraId="011DBFD4" w14:textId="77777777" w:rsidR="0023278D" w:rsidRDefault="0023278D" w:rsidP="0023278D">
      <w:pPr>
        <w:pStyle w:val="ListParagraph"/>
        <w:numPr>
          <w:ilvl w:val="2"/>
          <w:numId w:val="21"/>
        </w:numPr>
        <w:jc w:val="both"/>
      </w:pPr>
      <w:r>
        <w:t>Runs the container in the background.</w:t>
      </w:r>
    </w:p>
    <w:p w14:paraId="32838DBC" w14:textId="7916A971" w:rsidR="0023278D" w:rsidRDefault="0023278D" w:rsidP="0023278D">
      <w:pPr>
        <w:pStyle w:val="ListParagraph"/>
        <w:numPr>
          <w:ilvl w:val="2"/>
          <w:numId w:val="21"/>
        </w:numPr>
        <w:jc w:val="both"/>
      </w:pPr>
      <w:r>
        <w:t>You don’t stay “attached” to the container’s logs/terminal.</w:t>
      </w:r>
    </w:p>
    <w:p w14:paraId="7AE461FD" w14:textId="5E162AF7" w:rsidR="00D748F3" w:rsidRDefault="00D748F3" w:rsidP="00D748F3">
      <w:pPr>
        <w:pStyle w:val="ListParagraph"/>
        <w:numPr>
          <w:ilvl w:val="2"/>
          <w:numId w:val="21"/>
        </w:numPr>
        <w:jc w:val="both"/>
      </w:pPr>
      <w:r>
        <w:t xml:space="preserve">Example, </w:t>
      </w:r>
      <w:r w:rsidRPr="00D748F3">
        <w:t>docker run -d -p 80:80 nginx</w:t>
      </w:r>
      <w:r>
        <w:t xml:space="preserve">. This means </w:t>
      </w:r>
      <w:r w:rsidRPr="00D748F3">
        <w:t>Nginx runs in background; you can access it via port 80</w:t>
      </w:r>
      <w:r w:rsidR="00FE2DB1">
        <w:t>. The first 80 is host port number, and the second is container port number</w:t>
      </w:r>
    </w:p>
    <w:p w14:paraId="3A1351B2" w14:textId="41B13C41" w:rsidR="008756EF" w:rsidRDefault="002E6CA5" w:rsidP="002E6CA5">
      <w:pPr>
        <w:pStyle w:val="ListParagraph"/>
        <w:numPr>
          <w:ilvl w:val="2"/>
          <w:numId w:val="21"/>
        </w:numPr>
        <w:jc w:val="both"/>
      </w:pPr>
      <w:r>
        <w:t>Similarly, f</w:t>
      </w:r>
      <w:r w:rsidR="008756EF">
        <w:t>or example, you want to run Jenkins on port 8080</w:t>
      </w:r>
      <w:r w:rsidR="003749EC">
        <w:t xml:space="preserve">, use below </w:t>
      </w:r>
      <w:r w:rsidR="00EE2C39">
        <w:t>command</w:t>
      </w:r>
    </w:p>
    <w:p w14:paraId="5EBF9B85" w14:textId="049938B4" w:rsidR="003749EC" w:rsidRDefault="008756EF" w:rsidP="003749EC">
      <w:pPr>
        <w:jc w:val="both"/>
      </w:pPr>
      <w:r w:rsidRPr="008756EF">
        <w:drawing>
          <wp:inline distT="0" distB="0" distL="0" distR="0" wp14:anchorId="100952B7" wp14:editId="681BDDFC">
            <wp:extent cx="5731510" cy="2212975"/>
            <wp:effectExtent l="0" t="0" r="2540" b="0"/>
            <wp:docPr id="105218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86404" name=""/>
                    <pic:cNvPicPr/>
                  </pic:nvPicPr>
                  <pic:blipFill>
                    <a:blip r:embed="rId28"/>
                    <a:stretch>
                      <a:fillRect/>
                    </a:stretch>
                  </pic:blipFill>
                  <pic:spPr>
                    <a:xfrm>
                      <a:off x="0" y="0"/>
                      <a:ext cx="5731510" cy="2212975"/>
                    </a:xfrm>
                    <a:prstGeom prst="rect">
                      <a:avLst/>
                    </a:prstGeom>
                  </pic:spPr>
                </pic:pic>
              </a:graphicData>
            </a:graphic>
          </wp:inline>
        </w:drawing>
      </w:r>
    </w:p>
    <w:p w14:paraId="7D091821" w14:textId="088E503B" w:rsidR="002E6CA5" w:rsidRDefault="002E6CA5" w:rsidP="003749EC">
      <w:pPr>
        <w:jc w:val="both"/>
      </w:pPr>
      <w:r>
        <w:t>Now if you browse from the browser, just copy your public IP of the instance and add port 8080 will show you Jenkins, and port 80 will show you the simple html page</w:t>
      </w:r>
    </w:p>
    <w:p w14:paraId="1ADECA41" w14:textId="68DDC5F2" w:rsidR="002E6CA5" w:rsidRDefault="002E6CA5" w:rsidP="003749EC">
      <w:pPr>
        <w:jc w:val="both"/>
      </w:pPr>
      <w:r w:rsidRPr="002E6CA5">
        <w:drawing>
          <wp:inline distT="0" distB="0" distL="0" distR="0" wp14:anchorId="1EFFBF64" wp14:editId="65427EE9">
            <wp:extent cx="5731510" cy="3342005"/>
            <wp:effectExtent l="0" t="0" r="2540" b="0"/>
            <wp:docPr id="172379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2246" name=""/>
                    <pic:cNvPicPr/>
                  </pic:nvPicPr>
                  <pic:blipFill>
                    <a:blip r:embed="rId29"/>
                    <a:stretch>
                      <a:fillRect/>
                    </a:stretch>
                  </pic:blipFill>
                  <pic:spPr>
                    <a:xfrm>
                      <a:off x="0" y="0"/>
                      <a:ext cx="5731510" cy="3342005"/>
                    </a:xfrm>
                    <a:prstGeom prst="rect">
                      <a:avLst/>
                    </a:prstGeom>
                  </pic:spPr>
                </pic:pic>
              </a:graphicData>
            </a:graphic>
          </wp:inline>
        </w:drawing>
      </w:r>
    </w:p>
    <w:p w14:paraId="2CEF072B" w14:textId="24C07720" w:rsidR="002E6CA5" w:rsidRDefault="00E715FC" w:rsidP="003749EC">
      <w:pPr>
        <w:jc w:val="both"/>
      </w:pPr>
      <w:r w:rsidRPr="00E715FC">
        <w:lastRenderedPageBreak/>
        <w:drawing>
          <wp:inline distT="0" distB="0" distL="0" distR="0" wp14:anchorId="06A6BE4D" wp14:editId="646BF9D5">
            <wp:extent cx="5731510" cy="1838325"/>
            <wp:effectExtent l="0" t="0" r="2540" b="9525"/>
            <wp:docPr id="127528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80937" name=""/>
                    <pic:cNvPicPr/>
                  </pic:nvPicPr>
                  <pic:blipFill>
                    <a:blip r:embed="rId30"/>
                    <a:stretch>
                      <a:fillRect/>
                    </a:stretch>
                  </pic:blipFill>
                  <pic:spPr>
                    <a:xfrm>
                      <a:off x="0" y="0"/>
                      <a:ext cx="5731510" cy="1838325"/>
                    </a:xfrm>
                    <a:prstGeom prst="rect">
                      <a:avLst/>
                    </a:prstGeom>
                  </pic:spPr>
                </pic:pic>
              </a:graphicData>
            </a:graphic>
          </wp:inline>
        </w:drawing>
      </w:r>
    </w:p>
    <w:p w14:paraId="0CF65A94" w14:textId="560D7D0E" w:rsidR="00624DE5" w:rsidRDefault="005C500B" w:rsidP="00624DE5">
      <w:pPr>
        <w:pStyle w:val="ListParagraph"/>
        <w:numPr>
          <w:ilvl w:val="0"/>
          <w:numId w:val="21"/>
        </w:numPr>
        <w:jc w:val="both"/>
      </w:pPr>
      <w:r>
        <w:t xml:space="preserve">docker </w:t>
      </w:r>
      <w:proofErr w:type="spellStart"/>
      <w:r>
        <w:t>ps</w:t>
      </w:r>
      <w:proofErr w:type="spellEnd"/>
    </w:p>
    <w:p w14:paraId="70D1E01C" w14:textId="05F2BD65" w:rsidR="005C500B" w:rsidRDefault="005C500B" w:rsidP="00624DE5">
      <w:pPr>
        <w:pStyle w:val="ListParagraph"/>
        <w:numPr>
          <w:ilvl w:val="0"/>
          <w:numId w:val="21"/>
        </w:numPr>
        <w:jc w:val="both"/>
      </w:pPr>
      <w:r>
        <w:t>docker port &lt;container&gt;</w:t>
      </w:r>
    </w:p>
    <w:p w14:paraId="5D28159C" w14:textId="72F4344A" w:rsidR="005C500B" w:rsidRDefault="005C500B" w:rsidP="005C500B">
      <w:pPr>
        <w:pStyle w:val="ListParagraph"/>
        <w:numPr>
          <w:ilvl w:val="1"/>
          <w:numId w:val="21"/>
        </w:numPr>
        <w:jc w:val="both"/>
      </w:pPr>
      <w:r>
        <w:t xml:space="preserve">To check which ports are exposed. </w:t>
      </w:r>
      <w:r>
        <w:t xml:space="preserve">Example, docker port </w:t>
      </w:r>
      <w:proofErr w:type="spellStart"/>
      <w:r>
        <w:t>techserver</w:t>
      </w:r>
      <w:proofErr w:type="spellEnd"/>
      <w:r>
        <w:t xml:space="preserve"> to check ports exposed in </w:t>
      </w:r>
      <w:proofErr w:type="spellStart"/>
      <w:r>
        <w:t>techserver</w:t>
      </w:r>
      <w:proofErr w:type="spellEnd"/>
      <w:r>
        <w:t xml:space="preserve"> container</w:t>
      </w:r>
    </w:p>
    <w:p w14:paraId="5419228E" w14:textId="2C411627" w:rsidR="00A639E7" w:rsidRDefault="00A639E7" w:rsidP="00A639E7">
      <w:pPr>
        <w:pStyle w:val="ListParagraph"/>
        <w:numPr>
          <w:ilvl w:val="0"/>
          <w:numId w:val="21"/>
        </w:numPr>
        <w:jc w:val="both"/>
      </w:pPr>
      <w:r>
        <w:t xml:space="preserve">docker exec -it </w:t>
      </w:r>
      <w:proofErr w:type="spellStart"/>
      <w:r>
        <w:t>techserver</w:t>
      </w:r>
      <w:proofErr w:type="spellEnd"/>
      <w:r w:rsidR="00CA2B45">
        <w:t xml:space="preserve"> /bin/bash</w:t>
      </w:r>
    </w:p>
    <w:p w14:paraId="450AED07" w14:textId="5CA9A49D" w:rsidR="00A639E7" w:rsidRDefault="00A639E7" w:rsidP="00A639E7">
      <w:pPr>
        <w:pStyle w:val="ListParagraph"/>
        <w:numPr>
          <w:ilvl w:val="1"/>
          <w:numId w:val="21"/>
        </w:numPr>
        <w:jc w:val="both"/>
      </w:pPr>
      <w:r>
        <w:t xml:space="preserve">Exec is similar to attach and the purpose is same as attach i.e. to get inside the container, but exec starts a new process </w:t>
      </w:r>
    </w:p>
    <w:p w14:paraId="4FF05C40" w14:textId="3DE46BEE" w:rsidR="005C500B" w:rsidRDefault="0031205A" w:rsidP="005C500B">
      <w:pPr>
        <w:pStyle w:val="ListParagraph"/>
        <w:numPr>
          <w:ilvl w:val="0"/>
          <w:numId w:val="21"/>
        </w:numPr>
        <w:jc w:val="both"/>
      </w:pPr>
      <w:r>
        <w:t>apt-get update</w:t>
      </w:r>
    </w:p>
    <w:p w14:paraId="4856697E" w14:textId="3FDAEA92" w:rsidR="00E611CE" w:rsidRDefault="00E611CE" w:rsidP="00E611CE">
      <w:pPr>
        <w:pStyle w:val="ListParagraph"/>
        <w:numPr>
          <w:ilvl w:val="1"/>
          <w:numId w:val="21"/>
        </w:numPr>
        <w:jc w:val="both"/>
      </w:pPr>
      <w:r>
        <w:t>As our container is ubuntu, hence why this command is used to update</w:t>
      </w:r>
    </w:p>
    <w:p w14:paraId="3D0C70A6" w14:textId="6F13AA91" w:rsidR="0031205A" w:rsidRDefault="0031205A" w:rsidP="005C500B">
      <w:pPr>
        <w:pStyle w:val="ListParagraph"/>
        <w:numPr>
          <w:ilvl w:val="0"/>
          <w:numId w:val="21"/>
        </w:numPr>
        <w:jc w:val="both"/>
      </w:pPr>
      <w:r>
        <w:t>apt-get install apache2</w:t>
      </w:r>
      <w:r w:rsidR="00E611CE">
        <w:t xml:space="preserve"> -y</w:t>
      </w:r>
    </w:p>
    <w:p w14:paraId="7411EC2B" w14:textId="2712B8CE" w:rsidR="00E611CE" w:rsidRDefault="00E611CE" w:rsidP="00E611CE">
      <w:pPr>
        <w:pStyle w:val="ListParagraph"/>
        <w:numPr>
          <w:ilvl w:val="1"/>
          <w:numId w:val="21"/>
        </w:numPr>
        <w:jc w:val="both"/>
      </w:pPr>
      <w:r>
        <w:t>In Linux, we run the command httpd to install apache2. In ubuntu it will be apt-get install apache2</w:t>
      </w:r>
    </w:p>
    <w:p w14:paraId="18F23963" w14:textId="2265C4A7" w:rsidR="00D02F7A" w:rsidRDefault="002C1D9B" w:rsidP="00D02F7A">
      <w:pPr>
        <w:pStyle w:val="ListParagraph"/>
        <w:numPr>
          <w:ilvl w:val="0"/>
          <w:numId w:val="21"/>
        </w:numPr>
        <w:jc w:val="both"/>
      </w:pPr>
      <w:r>
        <w:t>Create a web page in default directory</w:t>
      </w:r>
    </w:p>
    <w:p w14:paraId="732B7A05" w14:textId="11DA7095" w:rsidR="002C1D9B" w:rsidRDefault="002C1D9B" w:rsidP="002C1D9B">
      <w:pPr>
        <w:pStyle w:val="ListParagraph"/>
        <w:numPr>
          <w:ilvl w:val="1"/>
          <w:numId w:val="21"/>
        </w:numPr>
        <w:jc w:val="both"/>
      </w:pPr>
      <w:r>
        <w:t>cd /var/www/html</w:t>
      </w:r>
    </w:p>
    <w:p w14:paraId="01CEF5DB" w14:textId="741FE797" w:rsidR="002C1D9B" w:rsidRDefault="002C1D9B" w:rsidP="002C1D9B">
      <w:pPr>
        <w:pStyle w:val="ListParagraph"/>
        <w:numPr>
          <w:ilvl w:val="1"/>
          <w:numId w:val="21"/>
        </w:numPr>
        <w:jc w:val="both"/>
      </w:pPr>
      <w:r>
        <w:t>echo “Hello, my name is Tanveer Ashraf” &gt; index.html</w:t>
      </w:r>
    </w:p>
    <w:p w14:paraId="500E8034" w14:textId="0FE3694D" w:rsidR="002C1D9B" w:rsidRDefault="002C1D9B" w:rsidP="002C1D9B">
      <w:pPr>
        <w:pStyle w:val="ListParagraph"/>
        <w:numPr>
          <w:ilvl w:val="2"/>
          <w:numId w:val="21"/>
        </w:numPr>
        <w:jc w:val="both"/>
      </w:pPr>
      <w:r>
        <w:t>This will add the above text in index.html file</w:t>
      </w:r>
    </w:p>
    <w:p w14:paraId="754B61B2" w14:textId="5033B28B" w:rsidR="00B2454A" w:rsidRDefault="0000067F" w:rsidP="00B2454A">
      <w:pPr>
        <w:jc w:val="both"/>
      </w:pPr>
      <w:r w:rsidRPr="0000067F">
        <w:drawing>
          <wp:inline distT="0" distB="0" distL="0" distR="0" wp14:anchorId="6A556838" wp14:editId="50614CC9">
            <wp:extent cx="5731510" cy="1513205"/>
            <wp:effectExtent l="0" t="0" r="2540" b="0"/>
            <wp:docPr id="93184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48394" name=""/>
                    <pic:cNvPicPr/>
                  </pic:nvPicPr>
                  <pic:blipFill>
                    <a:blip r:embed="rId31"/>
                    <a:stretch>
                      <a:fillRect/>
                    </a:stretch>
                  </pic:blipFill>
                  <pic:spPr>
                    <a:xfrm>
                      <a:off x="0" y="0"/>
                      <a:ext cx="5731510" cy="1513205"/>
                    </a:xfrm>
                    <a:prstGeom prst="rect">
                      <a:avLst/>
                    </a:prstGeom>
                  </pic:spPr>
                </pic:pic>
              </a:graphicData>
            </a:graphic>
          </wp:inline>
        </w:drawing>
      </w:r>
    </w:p>
    <w:p w14:paraId="40351126" w14:textId="59CCF1ED" w:rsidR="002C1D9B" w:rsidRDefault="002C1D9B" w:rsidP="002C1D9B">
      <w:pPr>
        <w:pStyle w:val="ListParagraph"/>
        <w:numPr>
          <w:ilvl w:val="0"/>
          <w:numId w:val="21"/>
        </w:numPr>
        <w:jc w:val="both"/>
      </w:pPr>
      <w:r>
        <w:t>service apache2 start</w:t>
      </w:r>
    </w:p>
    <w:p w14:paraId="4A9A3183" w14:textId="6EF66E7C" w:rsidR="002C1D9B" w:rsidRDefault="002C1D9B" w:rsidP="002C1D9B">
      <w:pPr>
        <w:pStyle w:val="ListParagraph"/>
        <w:numPr>
          <w:ilvl w:val="1"/>
          <w:numId w:val="21"/>
        </w:numPr>
        <w:jc w:val="both"/>
      </w:pPr>
      <w:r>
        <w:t>To start the apache2 server</w:t>
      </w:r>
    </w:p>
    <w:p w14:paraId="47349E6D" w14:textId="418391CE" w:rsidR="002C1D9B" w:rsidRDefault="002C1D9B" w:rsidP="002C1D9B">
      <w:pPr>
        <w:pStyle w:val="ListParagraph"/>
        <w:numPr>
          <w:ilvl w:val="0"/>
          <w:numId w:val="21"/>
        </w:numPr>
        <w:jc w:val="both"/>
      </w:pPr>
      <w:r>
        <w:t>Now you can copy the host</w:t>
      </w:r>
      <w:r w:rsidR="006F6ACE">
        <w:t xml:space="preserve"> public</w:t>
      </w:r>
      <w:r>
        <w:t xml:space="preserve"> IP address and check in google, the above index.html page should be visible</w:t>
      </w:r>
    </w:p>
    <w:p w14:paraId="13FD26CC" w14:textId="36C5405A" w:rsidR="002C1D9B" w:rsidRDefault="00110631" w:rsidP="002C1D9B">
      <w:pPr>
        <w:pStyle w:val="ListParagraph"/>
        <w:numPr>
          <w:ilvl w:val="0"/>
          <w:numId w:val="21"/>
        </w:numPr>
        <w:jc w:val="both"/>
      </w:pPr>
      <w:r>
        <w:t>Similarly, if you want to access Jenkins</w:t>
      </w:r>
    </w:p>
    <w:p w14:paraId="7066D7D5" w14:textId="2DDC871B" w:rsidR="00110631" w:rsidRDefault="00110631" w:rsidP="00110631">
      <w:pPr>
        <w:pStyle w:val="ListParagraph"/>
        <w:numPr>
          <w:ilvl w:val="1"/>
          <w:numId w:val="21"/>
        </w:numPr>
        <w:jc w:val="both"/>
      </w:pPr>
      <w:r>
        <w:t xml:space="preserve">docker run -td --name </w:t>
      </w:r>
      <w:proofErr w:type="spellStart"/>
      <w:r>
        <w:t>myJenkins</w:t>
      </w:r>
      <w:proofErr w:type="spellEnd"/>
      <w:r>
        <w:t xml:space="preserve"> -p 8080:8080 </w:t>
      </w:r>
      <w:proofErr w:type="spellStart"/>
      <w:r>
        <w:t>jenkins</w:t>
      </w:r>
      <w:proofErr w:type="spellEnd"/>
    </w:p>
    <w:p w14:paraId="46423C6E" w14:textId="01692F32" w:rsidR="0006770A" w:rsidRDefault="0006770A" w:rsidP="0006770A">
      <w:pPr>
        <w:pStyle w:val="ListParagraph"/>
        <w:numPr>
          <w:ilvl w:val="2"/>
          <w:numId w:val="21"/>
        </w:numPr>
        <w:jc w:val="both"/>
      </w:pPr>
      <w:r>
        <w:lastRenderedPageBreak/>
        <w:t>with -td, it will run the container but will not take you in the container like using -it, it runs the container and also takes us inside it.</w:t>
      </w:r>
    </w:p>
    <w:p w14:paraId="78BC9427" w14:textId="4E89F508" w:rsidR="00110631" w:rsidRDefault="00110631" w:rsidP="00110631">
      <w:pPr>
        <w:pStyle w:val="ListParagraph"/>
        <w:numPr>
          <w:ilvl w:val="1"/>
          <w:numId w:val="21"/>
        </w:numPr>
        <w:jc w:val="both"/>
      </w:pPr>
      <w:r>
        <w:t>both host and container ports are 8080</w:t>
      </w:r>
      <w:r w:rsidR="00BA2D45">
        <w:t xml:space="preserve"> and container name is </w:t>
      </w:r>
      <w:proofErr w:type="spellStart"/>
      <w:r w:rsidR="00BA2D45">
        <w:t>myJenkins</w:t>
      </w:r>
      <w:proofErr w:type="spellEnd"/>
    </w:p>
    <w:p w14:paraId="62F64551" w14:textId="1B8613D6" w:rsidR="00180646" w:rsidRDefault="00180646" w:rsidP="00110631">
      <w:pPr>
        <w:pStyle w:val="ListParagraph"/>
        <w:numPr>
          <w:ilvl w:val="1"/>
          <w:numId w:val="21"/>
        </w:numPr>
        <w:jc w:val="both"/>
      </w:pPr>
      <w:r>
        <w:t>This also needs to allow port 8080 in ec2 instance security group</w:t>
      </w:r>
    </w:p>
    <w:p w14:paraId="33164A71" w14:textId="638A15A0" w:rsidR="0076567F" w:rsidRDefault="0076567F" w:rsidP="0076567F">
      <w:pPr>
        <w:pStyle w:val="Heading3"/>
      </w:pPr>
      <w:bookmarkStart w:id="22" w:name="_Toc207836110"/>
      <w:r>
        <w:t>Docker attach vs Docker exec</w:t>
      </w:r>
      <w:bookmarkEnd w:id="22"/>
    </w:p>
    <w:p w14:paraId="7C3ED6C3" w14:textId="4E9A6653" w:rsidR="00641E66" w:rsidRDefault="00641E66" w:rsidP="00641E66">
      <w:pPr>
        <w:jc w:val="both"/>
      </w:pPr>
      <w:r>
        <w:t xml:space="preserve">Docker exec creates a new process in the container’s environment while docker attach just </w:t>
      </w:r>
      <w:r w:rsidRPr="00641E66">
        <w:t>Attaches your terminal's standard input, output, and error streams to the primary process (PID 1) of a running container.</w:t>
      </w:r>
    </w:p>
    <w:tbl>
      <w:tblPr>
        <w:tblStyle w:val="GridTable5Dark-Accent5"/>
        <w:tblW w:w="9480" w:type="dxa"/>
        <w:tblLook w:val="04A0" w:firstRow="1" w:lastRow="0" w:firstColumn="1" w:lastColumn="0" w:noHBand="0" w:noVBand="1"/>
      </w:tblPr>
      <w:tblGrid>
        <w:gridCol w:w="1756"/>
        <w:gridCol w:w="3246"/>
        <w:gridCol w:w="4478"/>
      </w:tblGrid>
      <w:tr w:rsidR="00F86845" w:rsidRPr="00F86845" w14:paraId="3CFB6CC9" w14:textId="77777777" w:rsidTr="00F86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72AE8D" w14:textId="77777777" w:rsidR="00F86845" w:rsidRPr="00F86845" w:rsidRDefault="00F86845" w:rsidP="00F86845">
            <w:pPr>
              <w:spacing w:after="160" w:line="278" w:lineRule="auto"/>
              <w:jc w:val="both"/>
            </w:pPr>
            <w:r w:rsidRPr="00F86845">
              <w:t>Feature</w:t>
            </w:r>
          </w:p>
        </w:tc>
        <w:tc>
          <w:tcPr>
            <w:tcW w:w="0" w:type="auto"/>
            <w:hideMark/>
          </w:tcPr>
          <w:p w14:paraId="069F5734" w14:textId="77777777" w:rsidR="00F86845" w:rsidRPr="00F86845" w:rsidRDefault="00F86845" w:rsidP="00F86845">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F86845">
              <w:t>docker exec</w:t>
            </w:r>
          </w:p>
        </w:tc>
        <w:tc>
          <w:tcPr>
            <w:tcW w:w="0" w:type="auto"/>
            <w:hideMark/>
          </w:tcPr>
          <w:p w14:paraId="29E122A9" w14:textId="77777777" w:rsidR="00F86845" w:rsidRPr="00F86845" w:rsidRDefault="00F86845" w:rsidP="00F86845">
            <w:pPr>
              <w:spacing w:after="160" w:line="278" w:lineRule="auto"/>
              <w:jc w:val="both"/>
              <w:cnfStyle w:val="100000000000" w:firstRow="1" w:lastRow="0" w:firstColumn="0" w:lastColumn="0" w:oddVBand="0" w:evenVBand="0" w:oddHBand="0" w:evenHBand="0" w:firstRowFirstColumn="0" w:firstRowLastColumn="0" w:lastRowFirstColumn="0" w:lastRowLastColumn="0"/>
            </w:pPr>
            <w:r w:rsidRPr="00F86845">
              <w:t>docker attach</w:t>
            </w:r>
          </w:p>
        </w:tc>
      </w:tr>
      <w:tr w:rsidR="00F86845" w:rsidRPr="00F86845" w14:paraId="1ECDE181" w14:textId="77777777" w:rsidTr="00F86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892820" w14:textId="77777777" w:rsidR="00F86845" w:rsidRPr="00F86845" w:rsidRDefault="00F86845" w:rsidP="00F86845">
            <w:pPr>
              <w:spacing w:after="160" w:line="278" w:lineRule="auto"/>
              <w:jc w:val="both"/>
            </w:pPr>
            <w:r w:rsidRPr="00F86845">
              <w:t>Action</w:t>
            </w:r>
          </w:p>
        </w:tc>
        <w:tc>
          <w:tcPr>
            <w:tcW w:w="0" w:type="auto"/>
            <w:hideMark/>
          </w:tcPr>
          <w:p w14:paraId="6CD50394" w14:textId="77777777" w:rsidR="00F86845" w:rsidRPr="00F86845" w:rsidRDefault="00F86845" w:rsidP="00F86845">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F86845">
              <w:t>Runs a new process</w:t>
            </w:r>
          </w:p>
        </w:tc>
        <w:tc>
          <w:tcPr>
            <w:tcW w:w="0" w:type="auto"/>
            <w:hideMark/>
          </w:tcPr>
          <w:p w14:paraId="42F72832" w14:textId="77777777" w:rsidR="00F86845" w:rsidRPr="00F86845" w:rsidRDefault="00F86845" w:rsidP="00F86845">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F86845">
              <w:t>Attaches to the primary process (PID 1)</w:t>
            </w:r>
          </w:p>
        </w:tc>
      </w:tr>
      <w:tr w:rsidR="00F86845" w:rsidRPr="00F86845" w14:paraId="38B969E5" w14:textId="77777777" w:rsidTr="00F86845">
        <w:tc>
          <w:tcPr>
            <w:cnfStyle w:val="001000000000" w:firstRow="0" w:lastRow="0" w:firstColumn="1" w:lastColumn="0" w:oddVBand="0" w:evenVBand="0" w:oddHBand="0" w:evenHBand="0" w:firstRowFirstColumn="0" w:firstRowLastColumn="0" w:lastRowFirstColumn="0" w:lastRowLastColumn="0"/>
            <w:tcW w:w="0" w:type="auto"/>
            <w:hideMark/>
          </w:tcPr>
          <w:p w14:paraId="5B50D572" w14:textId="77777777" w:rsidR="00F86845" w:rsidRPr="00F86845" w:rsidRDefault="00F86845" w:rsidP="00F86845">
            <w:pPr>
              <w:spacing w:after="160" w:line="278" w:lineRule="auto"/>
              <w:jc w:val="both"/>
            </w:pPr>
            <w:r w:rsidRPr="00F86845">
              <w:t>Purpose</w:t>
            </w:r>
          </w:p>
        </w:tc>
        <w:tc>
          <w:tcPr>
            <w:tcW w:w="0" w:type="auto"/>
            <w:hideMark/>
          </w:tcPr>
          <w:p w14:paraId="47197079" w14:textId="77777777" w:rsidR="00F86845" w:rsidRPr="00F86845" w:rsidRDefault="00F86845" w:rsidP="00F86845">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F86845">
              <w:t>Debugging, running commands, interactive shell</w:t>
            </w:r>
          </w:p>
        </w:tc>
        <w:tc>
          <w:tcPr>
            <w:tcW w:w="0" w:type="auto"/>
            <w:hideMark/>
          </w:tcPr>
          <w:p w14:paraId="35FCA7AD" w14:textId="77777777" w:rsidR="00F86845" w:rsidRPr="00F86845" w:rsidRDefault="00F86845" w:rsidP="00F86845">
            <w:pPr>
              <w:spacing w:after="160" w:line="278" w:lineRule="auto"/>
              <w:jc w:val="both"/>
              <w:cnfStyle w:val="000000000000" w:firstRow="0" w:lastRow="0" w:firstColumn="0" w:lastColumn="0" w:oddVBand="0" w:evenVBand="0" w:oddHBand="0" w:evenHBand="0" w:firstRowFirstColumn="0" w:firstRowLastColumn="0" w:lastRowFirstColumn="0" w:lastRowLastColumn="0"/>
            </w:pPr>
            <w:r w:rsidRPr="00F86845">
              <w:t>Viewing output, direct interaction with main app</w:t>
            </w:r>
          </w:p>
        </w:tc>
      </w:tr>
      <w:tr w:rsidR="00F86845" w:rsidRPr="00F86845" w14:paraId="69207102" w14:textId="77777777" w:rsidTr="00F86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204C0F" w14:textId="77777777" w:rsidR="00F86845" w:rsidRPr="00F86845" w:rsidRDefault="00F86845" w:rsidP="00F86845">
            <w:pPr>
              <w:spacing w:after="160" w:line="278" w:lineRule="auto"/>
              <w:jc w:val="both"/>
            </w:pPr>
            <w:r w:rsidRPr="00F86845">
              <w:t>Impact on Container</w:t>
            </w:r>
          </w:p>
        </w:tc>
        <w:tc>
          <w:tcPr>
            <w:tcW w:w="0" w:type="auto"/>
            <w:hideMark/>
          </w:tcPr>
          <w:p w14:paraId="3E12BB6F" w14:textId="77777777" w:rsidR="00F86845" w:rsidRPr="00F86845" w:rsidRDefault="00F86845" w:rsidP="00F86845">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F86845">
              <w:t>Exiting does not stop container</w:t>
            </w:r>
          </w:p>
        </w:tc>
        <w:tc>
          <w:tcPr>
            <w:tcW w:w="0" w:type="auto"/>
            <w:hideMark/>
          </w:tcPr>
          <w:p w14:paraId="6FAD5EF3" w14:textId="77777777" w:rsidR="00F86845" w:rsidRPr="00F86845" w:rsidRDefault="00F86845" w:rsidP="00F86845">
            <w:pPr>
              <w:spacing w:after="160" w:line="278" w:lineRule="auto"/>
              <w:jc w:val="both"/>
              <w:cnfStyle w:val="000000100000" w:firstRow="0" w:lastRow="0" w:firstColumn="0" w:lastColumn="0" w:oddVBand="0" w:evenVBand="0" w:oddHBand="1" w:evenHBand="0" w:firstRowFirstColumn="0" w:firstRowLastColumn="0" w:lastRowFirstColumn="0" w:lastRowLastColumn="0"/>
            </w:pPr>
            <w:r w:rsidRPr="00F86845">
              <w:t>Exiting primary process usually stops container (unless detached cleanly)</w:t>
            </w:r>
          </w:p>
        </w:tc>
      </w:tr>
    </w:tbl>
    <w:p w14:paraId="37092586" w14:textId="77777777" w:rsidR="00F86845" w:rsidRDefault="00F86845" w:rsidP="00641E66">
      <w:pPr>
        <w:jc w:val="both"/>
      </w:pPr>
    </w:p>
    <w:p w14:paraId="1199F118" w14:textId="07204937" w:rsidR="00CD7CD2" w:rsidRDefault="00CD7CD2" w:rsidP="00CD7CD2">
      <w:pPr>
        <w:pStyle w:val="Heading3"/>
      </w:pPr>
      <w:bookmarkStart w:id="23" w:name="_Toc207836111"/>
      <w:r>
        <w:t>Expose and Publish</w:t>
      </w:r>
      <w:bookmarkEnd w:id="23"/>
    </w:p>
    <w:p w14:paraId="5F064A51" w14:textId="102DA776" w:rsidR="00CD7CD2" w:rsidRDefault="00CD7CD2" w:rsidP="004E1EB8">
      <w:pPr>
        <w:jc w:val="both"/>
      </w:pPr>
      <w:r>
        <w:t>Basically, we have three options</w:t>
      </w:r>
    </w:p>
    <w:p w14:paraId="50839C74" w14:textId="5B67DF74" w:rsidR="00CD7CD2" w:rsidRDefault="00CD7CD2" w:rsidP="004E1EB8">
      <w:pPr>
        <w:pStyle w:val="ListParagraph"/>
        <w:numPr>
          <w:ilvl w:val="0"/>
          <w:numId w:val="22"/>
        </w:numPr>
        <w:jc w:val="both"/>
      </w:pPr>
      <w:r>
        <w:t xml:space="preserve">Neither specify </w:t>
      </w:r>
      <w:r w:rsidRPr="00CD7CD2">
        <w:rPr>
          <w:b/>
          <w:bCs/>
        </w:rPr>
        <w:t>expose</w:t>
      </w:r>
      <w:r>
        <w:t xml:space="preserve"> nor </w:t>
      </w:r>
      <w:r w:rsidRPr="00CD7CD2">
        <w:rPr>
          <w:b/>
          <w:bCs/>
        </w:rPr>
        <w:t>-p</w:t>
      </w:r>
      <w:r>
        <w:t xml:space="preserve"> (for publish, we use -p)</w:t>
      </w:r>
    </w:p>
    <w:p w14:paraId="4AD440B4" w14:textId="06527FF8" w:rsidR="004E1EB8" w:rsidRDefault="004E1EB8" w:rsidP="004E1EB8">
      <w:pPr>
        <w:pStyle w:val="ListParagraph"/>
        <w:numPr>
          <w:ilvl w:val="1"/>
          <w:numId w:val="22"/>
        </w:numPr>
        <w:jc w:val="both"/>
      </w:pPr>
      <w:r>
        <w:t>In this case the service in the container will only be accessible from inside the container</w:t>
      </w:r>
    </w:p>
    <w:p w14:paraId="4990B8CB" w14:textId="0E10E146" w:rsidR="00CD7CD2" w:rsidRPr="00CF7ADD" w:rsidRDefault="00CD7CD2" w:rsidP="004E1EB8">
      <w:pPr>
        <w:pStyle w:val="ListParagraph"/>
        <w:numPr>
          <w:ilvl w:val="0"/>
          <w:numId w:val="22"/>
        </w:numPr>
        <w:jc w:val="both"/>
      </w:pPr>
      <w:r>
        <w:t xml:space="preserve">Only specify </w:t>
      </w:r>
      <w:r w:rsidRPr="00CD7CD2">
        <w:rPr>
          <w:b/>
          <w:bCs/>
        </w:rPr>
        <w:t>expose</w:t>
      </w:r>
    </w:p>
    <w:p w14:paraId="4735E54E" w14:textId="3F5979AF" w:rsidR="00CF7ADD" w:rsidRDefault="00CF7ADD" w:rsidP="00CF7ADD">
      <w:pPr>
        <w:pStyle w:val="ListParagraph"/>
        <w:numPr>
          <w:ilvl w:val="1"/>
          <w:numId w:val="22"/>
        </w:numPr>
        <w:jc w:val="both"/>
      </w:pPr>
      <w:r>
        <w:t xml:space="preserve">The service in the container is not accessible from </w:t>
      </w:r>
      <w:r w:rsidRPr="00CF7ADD">
        <w:rPr>
          <w:b/>
          <w:bCs/>
        </w:rPr>
        <w:t>outside docker</w:t>
      </w:r>
      <w:r w:rsidR="00BC2EB7">
        <w:rPr>
          <w:b/>
          <w:bCs/>
        </w:rPr>
        <w:t xml:space="preserve"> containers</w:t>
      </w:r>
      <w:r w:rsidR="00BC2EB7">
        <w:t>, so this is good for inter-container communication</w:t>
      </w:r>
    </w:p>
    <w:p w14:paraId="47330B42" w14:textId="20C01080" w:rsidR="00CD7CD2" w:rsidRPr="00322C57" w:rsidRDefault="00CD7CD2" w:rsidP="004E1EB8">
      <w:pPr>
        <w:pStyle w:val="ListParagraph"/>
        <w:numPr>
          <w:ilvl w:val="0"/>
          <w:numId w:val="22"/>
        </w:numPr>
        <w:jc w:val="both"/>
      </w:pPr>
      <w:r>
        <w:t xml:space="preserve">Specify both </w:t>
      </w:r>
      <w:r w:rsidRPr="00CD7CD2">
        <w:rPr>
          <w:b/>
          <w:bCs/>
        </w:rPr>
        <w:t>expose</w:t>
      </w:r>
      <w:r>
        <w:t xml:space="preserve"> and </w:t>
      </w:r>
      <w:r w:rsidRPr="00CD7CD2">
        <w:rPr>
          <w:b/>
          <w:bCs/>
        </w:rPr>
        <w:t>-p</w:t>
      </w:r>
    </w:p>
    <w:p w14:paraId="2B4F1644" w14:textId="3D5C1BF6" w:rsidR="00322C57" w:rsidRDefault="00322C57" w:rsidP="00322C57">
      <w:pPr>
        <w:pStyle w:val="ListParagraph"/>
        <w:numPr>
          <w:ilvl w:val="1"/>
          <w:numId w:val="22"/>
        </w:numPr>
        <w:jc w:val="both"/>
      </w:pPr>
      <w:r>
        <w:t>The service in the container is accessible from anywhere, even outside docker</w:t>
      </w:r>
    </w:p>
    <w:p w14:paraId="38021E05" w14:textId="042907A9" w:rsidR="0005508B" w:rsidRPr="00CD7CD2" w:rsidRDefault="0005508B" w:rsidP="00322C57">
      <w:pPr>
        <w:pStyle w:val="ListParagraph"/>
        <w:numPr>
          <w:ilvl w:val="1"/>
          <w:numId w:val="22"/>
        </w:numPr>
        <w:jc w:val="both"/>
      </w:pPr>
      <w:r>
        <w:t xml:space="preserve">If you do </w:t>
      </w:r>
      <w:r w:rsidRPr="0005508B">
        <w:rPr>
          <w:b/>
          <w:bCs/>
        </w:rPr>
        <w:t>-p</w:t>
      </w:r>
      <w:r>
        <w:rPr>
          <w:b/>
          <w:bCs/>
        </w:rPr>
        <w:t xml:space="preserve"> </w:t>
      </w:r>
      <w:r>
        <w:t xml:space="preserve">and do not expose, docker does an </w:t>
      </w:r>
      <w:r w:rsidRPr="0005508B">
        <w:rPr>
          <w:b/>
          <w:bCs/>
        </w:rPr>
        <w:t>implicit expose</w:t>
      </w:r>
      <w:r>
        <w:t>. This is because if a port is open to the public, it is automatically open to other docker containers. Hence -p includes expose</w:t>
      </w:r>
    </w:p>
    <w:sectPr w:rsidR="0005508B" w:rsidRPr="00CD7CD2" w:rsidSect="0078179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5" type="#_x0000_t75" style="width:11.25pt;height:11.25pt" o:bullet="t">
        <v:imagedata r:id="rId1" o:title="msoDE18"/>
      </v:shape>
    </w:pict>
  </w:numPicBullet>
  <w:abstractNum w:abstractNumId="0" w15:restartNumberingAfterBreak="0">
    <w:nsid w:val="00F85E03"/>
    <w:multiLevelType w:val="hybridMultilevel"/>
    <w:tmpl w:val="C19ACA2E"/>
    <w:lvl w:ilvl="0" w:tplc="3AC2A6AE">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81C4D06"/>
    <w:multiLevelType w:val="hybridMultilevel"/>
    <w:tmpl w:val="6158D6C6"/>
    <w:lvl w:ilvl="0" w:tplc="3AC2A6AE">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D6F155B"/>
    <w:multiLevelType w:val="hybridMultilevel"/>
    <w:tmpl w:val="ED0A620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F817CA7"/>
    <w:multiLevelType w:val="hybridMultilevel"/>
    <w:tmpl w:val="D5A84CB4"/>
    <w:lvl w:ilvl="0" w:tplc="3AC2A6AE">
      <w:start w:val="1"/>
      <w:numFmt w:val="bullet"/>
      <w:lvlText w:val=""/>
      <w:lvlJc w:val="left"/>
      <w:pPr>
        <w:ind w:left="720" w:hanging="360"/>
      </w:pPr>
      <w:rPr>
        <w:rFonts w:ascii="Symbol" w:hAnsi="Symbol" w:hint="default"/>
        <w:color w:val="auto"/>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FC111EF"/>
    <w:multiLevelType w:val="hybridMultilevel"/>
    <w:tmpl w:val="43B87854"/>
    <w:lvl w:ilvl="0" w:tplc="3AC2A6AE">
      <w:start w:val="1"/>
      <w:numFmt w:val="bullet"/>
      <w:lvlText w:val=""/>
      <w:lvlJc w:val="left"/>
      <w:pPr>
        <w:ind w:left="720" w:hanging="360"/>
      </w:pPr>
      <w:rPr>
        <w:rFonts w:ascii="Symbol" w:hAnsi="Symbol" w:hint="default"/>
        <w:color w:val="auto"/>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2050C04"/>
    <w:multiLevelType w:val="hybridMultilevel"/>
    <w:tmpl w:val="A052F0AC"/>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2270CBE"/>
    <w:multiLevelType w:val="hybridMultilevel"/>
    <w:tmpl w:val="EA1AAFF4"/>
    <w:lvl w:ilvl="0" w:tplc="3AC2A6AE">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9B61E29"/>
    <w:multiLevelType w:val="hybridMultilevel"/>
    <w:tmpl w:val="A0CC4ED6"/>
    <w:lvl w:ilvl="0" w:tplc="44090003">
      <w:start w:val="1"/>
      <w:numFmt w:val="bullet"/>
      <w:lvlText w:val="o"/>
      <w:lvlJc w:val="left"/>
      <w:pPr>
        <w:ind w:left="1800" w:hanging="360"/>
      </w:pPr>
      <w:rPr>
        <w:rFonts w:ascii="Courier New" w:hAnsi="Courier New" w:cs="Courier New"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8" w15:restartNumberingAfterBreak="0">
    <w:nsid w:val="22332B22"/>
    <w:multiLevelType w:val="multilevel"/>
    <w:tmpl w:val="CEC2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1239F"/>
    <w:multiLevelType w:val="hybridMultilevel"/>
    <w:tmpl w:val="A6965298"/>
    <w:lvl w:ilvl="0" w:tplc="3AC2A6AE">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99D0037"/>
    <w:multiLevelType w:val="hybridMultilevel"/>
    <w:tmpl w:val="D06E929C"/>
    <w:lvl w:ilvl="0" w:tplc="3AC2A6AE">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9A80F28"/>
    <w:multiLevelType w:val="hybridMultilevel"/>
    <w:tmpl w:val="C6B23A78"/>
    <w:lvl w:ilvl="0" w:tplc="3AC2A6AE">
      <w:start w:val="1"/>
      <w:numFmt w:val="bullet"/>
      <w:lvlText w:val=""/>
      <w:lvlJc w:val="left"/>
      <w:pPr>
        <w:ind w:left="720" w:hanging="360"/>
      </w:pPr>
      <w:rPr>
        <w:rFonts w:ascii="Symbol" w:hAnsi="Symbol" w:hint="default"/>
        <w:color w:val="auto"/>
      </w:rPr>
    </w:lvl>
    <w:lvl w:ilvl="1" w:tplc="44090003">
      <w:start w:val="1"/>
      <w:numFmt w:val="bullet"/>
      <w:lvlText w:val="o"/>
      <w:lvlJc w:val="left"/>
      <w:pPr>
        <w:ind w:left="1440" w:hanging="360"/>
      </w:pPr>
      <w:rPr>
        <w:rFonts w:ascii="Courier New" w:hAnsi="Courier New" w:cs="Courier New" w:hint="default"/>
      </w:r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48121576"/>
    <w:multiLevelType w:val="hybridMultilevel"/>
    <w:tmpl w:val="13145FB8"/>
    <w:lvl w:ilvl="0" w:tplc="3AC2A6AE">
      <w:start w:val="1"/>
      <w:numFmt w:val="bullet"/>
      <w:lvlText w:val=""/>
      <w:lvlJc w:val="left"/>
      <w:pPr>
        <w:ind w:left="720" w:hanging="360"/>
      </w:pPr>
      <w:rPr>
        <w:rFonts w:ascii="Symbol" w:hAnsi="Symbol" w:hint="default"/>
        <w:color w:val="auto"/>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4D212490"/>
    <w:multiLevelType w:val="hybridMultilevel"/>
    <w:tmpl w:val="2A58B5F6"/>
    <w:lvl w:ilvl="0" w:tplc="3AC2A6AE">
      <w:start w:val="1"/>
      <w:numFmt w:val="bullet"/>
      <w:lvlText w:val=""/>
      <w:lvlJc w:val="left"/>
      <w:pPr>
        <w:ind w:left="720" w:hanging="360"/>
      </w:pPr>
      <w:rPr>
        <w:rFonts w:ascii="Symbol" w:hAnsi="Symbol" w:hint="default"/>
        <w:color w:val="auto"/>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513A59A6"/>
    <w:multiLevelType w:val="hybridMultilevel"/>
    <w:tmpl w:val="0986D434"/>
    <w:lvl w:ilvl="0" w:tplc="3AC2A6AE">
      <w:start w:val="1"/>
      <w:numFmt w:val="bullet"/>
      <w:lvlText w:val=""/>
      <w:lvlJc w:val="left"/>
      <w:pPr>
        <w:ind w:left="720" w:hanging="360"/>
      </w:pPr>
      <w:rPr>
        <w:rFonts w:ascii="Symbol" w:hAnsi="Symbol" w:hint="default"/>
        <w:color w:val="auto"/>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53DF4925"/>
    <w:multiLevelType w:val="hybridMultilevel"/>
    <w:tmpl w:val="AC0499C6"/>
    <w:lvl w:ilvl="0" w:tplc="3AC2A6AE">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54766FAA"/>
    <w:multiLevelType w:val="hybridMultilevel"/>
    <w:tmpl w:val="784206FE"/>
    <w:lvl w:ilvl="0" w:tplc="3AC2A6AE">
      <w:start w:val="1"/>
      <w:numFmt w:val="bullet"/>
      <w:lvlText w:val=""/>
      <w:lvlJc w:val="left"/>
      <w:pPr>
        <w:ind w:left="720" w:hanging="360"/>
      </w:pPr>
      <w:rPr>
        <w:rFonts w:ascii="Symbol" w:hAnsi="Symbol" w:hint="default"/>
        <w:color w:val="auto"/>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A9E19B5"/>
    <w:multiLevelType w:val="hybridMultilevel"/>
    <w:tmpl w:val="8B526E7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60D923FF"/>
    <w:multiLevelType w:val="multilevel"/>
    <w:tmpl w:val="704E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506581"/>
    <w:multiLevelType w:val="hybridMultilevel"/>
    <w:tmpl w:val="F47615C6"/>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67FB4F18"/>
    <w:multiLevelType w:val="hybridMultilevel"/>
    <w:tmpl w:val="45CACA6A"/>
    <w:lvl w:ilvl="0" w:tplc="3AC2A6AE">
      <w:start w:val="1"/>
      <w:numFmt w:val="bullet"/>
      <w:lvlText w:val=""/>
      <w:lvlJc w:val="left"/>
      <w:pPr>
        <w:ind w:left="720" w:hanging="360"/>
      </w:pPr>
      <w:rPr>
        <w:rFonts w:ascii="Symbol" w:hAnsi="Symbol" w:hint="default"/>
        <w:color w:val="auto"/>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67FE57E5"/>
    <w:multiLevelType w:val="hybridMultilevel"/>
    <w:tmpl w:val="3C6C6B26"/>
    <w:lvl w:ilvl="0" w:tplc="3AC2A6AE">
      <w:start w:val="1"/>
      <w:numFmt w:val="bullet"/>
      <w:lvlText w:val=""/>
      <w:lvlJc w:val="left"/>
      <w:pPr>
        <w:ind w:left="720" w:hanging="360"/>
      </w:pPr>
      <w:rPr>
        <w:rFonts w:ascii="Symbol" w:hAnsi="Symbol" w:hint="default"/>
        <w:color w:val="auto"/>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7F8C63D9"/>
    <w:multiLevelType w:val="hybridMultilevel"/>
    <w:tmpl w:val="7CC076C4"/>
    <w:lvl w:ilvl="0" w:tplc="3AC2A6AE">
      <w:start w:val="1"/>
      <w:numFmt w:val="bullet"/>
      <w:lvlText w:val=""/>
      <w:lvlJc w:val="left"/>
      <w:pPr>
        <w:ind w:left="1080" w:hanging="360"/>
      </w:pPr>
      <w:rPr>
        <w:rFonts w:ascii="Symbol" w:hAnsi="Symbol" w:hint="default"/>
        <w:color w:val="auto"/>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16cid:durableId="1036467912">
    <w:abstractNumId w:val="13"/>
  </w:num>
  <w:num w:numId="2" w16cid:durableId="798953959">
    <w:abstractNumId w:val="0"/>
  </w:num>
  <w:num w:numId="3" w16cid:durableId="987319159">
    <w:abstractNumId w:val="20"/>
  </w:num>
  <w:num w:numId="4" w16cid:durableId="231431259">
    <w:abstractNumId w:val="15"/>
  </w:num>
  <w:num w:numId="5" w16cid:durableId="1976986155">
    <w:abstractNumId w:val="10"/>
  </w:num>
  <w:num w:numId="6" w16cid:durableId="1281378442">
    <w:abstractNumId w:val="9"/>
  </w:num>
  <w:num w:numId="7" w16cid:durableId="443964779">
    <w:abstractNumId w:val="3"/>
  </w:num>
  <w:num w:numId="8" w16cid:durableId="1370492114">
    <w:abstractNumId w:val="4"/>
  </w:num>
  <w:num w:numId="9" w16cid:durableId="1573808802">
    <w:abstractNumId w:val="6"/>
  </w:num>
  <w:num w:numId="10" w16cid:durableId="1631740697">
    <w:abstractNumId w:val="22"/>
  </w:num>
  <w:num w:numId="11" w16cid:durableId="949120783">
    <w:abstractNumId w:val="21"/>
  </w:num>
  <w:num w:numId="12" w16cid:durableId="1928882988">
    <w:abstractNumId w:val="16"/>
  </w:num>
  <w:num w:numId="13" w16cid:durableId="1959679249">
    <w:abstractNumId w:val="12"/>
  </w:num>
  <w:num w:numId="14" w16cid:durableId="1382439607">
    <w:abstractNumId w:val="19"/>
  </w:num>
  <w:num w:numId="15" w16cid:durableId="835264601">
    <w:abstractNumId w:val="18"/>
  </w:num>
  <w:num w:numId="16" w16cid:durableId="1450929516">
    <w:abstractNumId w:val="8"/>
  </w:num>
  <w:num w:numId="17" w16cid:durableId="1741514684">
    <w:abstractNumId w:val="2"/>
  </w:num>
  <w:num w:numId="18" w16cid:durableId="1987933466">
    <w:abstractNumId w:val="17"/>
  </w:num>
  <w:num w:numId="19" w16cid:durableId="2146924720">
    <w:abstractNumId w:val="14"/>
  </w:num>
  <w:num w:numId="20" w16cid:durableId="1007632164">
    <w:abstractNumId w:val="1"/>
  </w:num>
  <w:num w:numId="21" w16cid:durableId="1621909743">
    <w:abstractNumId w:val="11"/>
  </w:num>
  <w:num w:numId="22" w16cid:durableId="900484139">
    <w:abstractNumId w:val="5"/>
  </w:num>
  <w:num w:numId="23" w16cid:durableId="16841645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A13"/>
    <w:rsid w:val="0000067F"/>
    <w:rsid w:val="0000190A"/>
    <w:rsid w:val="00010AD3"/>
    <w:rsid w:val="000111B2"/>
    <w:rsid w:val="000155F4"/>
    <w:rsid w:val="00017529"/>
    <w:rsid w:val="0003030A"/>
    <w:rsid w:val="00044187"/>
    <w:rsid w:val="00054B71"/>
    <w:rsid w:val="0005508B"/>
    <w:rsid w:val="0006770A"/>
    <w:rsid w:val="00076288"/>
    <w:rsid w:val="00086C7E"/>
    <w:rsid w:val="000B1736"/>
    <w:rsid w:val="000B5B16"/>
    <w:rsid w:val="000C58C2"/>
    <w:rsid w:val="000E15A3"/>
    <w:rsid w:val="000F0C50"/>
    <w:rsid w:val="00110631"/>
    <w:rsid w:val="001309B1"/>
    <w:rsid w:val="00173D28"/>
    <w:rsid w:val="00180646"/>
    <w:rsid w:val="001A360E"/>
    <w:rsid w:val="001B170D"/>
    <w:rsid w:val="001B455E"/>
    <w:rsid w:val="001D0672"/>
    <w:rsid w:val="001D241A"/>
    <w:rsid w:val="001F26E1"/>
    <w:rsid w:val="0023278D"/>
    <w:rsid w:val="0026135E"/>
    <w:rsid w:val="00277F30"/>
    <w:rsid w:val="002A0A0D"/>
    <w:rsid w:val="002B0435"/>
    <w:rsid w:val="002B14F7"/>
    <w:rsid w:val="002C1D9B"/>
    <w:rsid w:val="002E0BAF"/>
    <w:rsid w:val="002E149A"/>
    <w:rsid w:val="002E595E"/>
    <w:rsid w:val="002E6CA5"/>
    <w:rsid w:val="002F5259"/>
    <w:rsid w:val="0030413F"/>
    <w:rsid w:val="0031205A"/>
    <w:rsid w:val="00322C57"/>
    <w:rsid w:val="00335A13"/>
    <w:rsid w:val="0036435A"/>
    <w:rsid w:val="003749EC"/>
    <w:rsid w:val="003E60D2"/>
    <w:rsid w:val="003F55F9"/>
    <w:rsid w:val="00455601"/>
    <w:rsid w:val="00470B06"/>
    <w:rsid w:val="004744AA"/>
    <w:rsid w:val="004E1EB8"/>
    <w:rsid w:val="004E51C5"/>
    <w:rsid w:val="004E52C4"/>
    <w:rsid w:val="004F66E1"/>
    <w:rsid w:val="005024BB"/>
    <w:rsid w:val="0051329D"/>
    <w:rsid w:val="005140A9"/>
    <w:rsid w:val="005173E0"/>
    <w:rsid w:val="005514F4"/>
    <w:rsid w:val="005C2A81"/>
    <w:rsid w:val="005C500B"/>
    <w:rsid w:val="005F2BA9"/>
    <w:rsid w:val="00610725"/>
    <w:rsid w:val="00624DE5"/>
    <w:rsid w:val="006250B4"/>
    <w:rsid w:val="00633C96"/>
    <w:rsid w:val="00641E66"/>
    <w:rsid w:val="00642CF1"/>
    <w:rsid w:val="00667AE7"/>
    <w:rsid w:val="00671637"/>
    <w:rsid w:val="00674195"/>
    <w:rsid w:val="00684562"/>
    <w:rsid w:val="00686719"/>
    <w:rsid w:val="006C21D6"/>
    <w:rsid w:val="006C360B"/>
    <w:rsid w:val="006D35B7"/>
    <w:rsid w:val="006D381E"/>
    <w:rsid w:val="006E2706"/>
    <w:rsid w:val="006E7EB4"/>
    <w:rsid w:val="006F3B7B"/>
    <w:rsid w:val="006F6ACE"/>
    <w:rsid w:val="00713595"/>
    <w:rsid w:val="007317A0"/>
    <w:rsid w:val="00741BFC"/>
    <w:rsid w:val="0076567F"/>
    <w:rsid w:val="007728F4"/>
    <w:rsid w:val="00781794"/>
    <w:rsid w:val="0079163A"/>
    <w:rsid w:val="007938F0"/>
    <w:rsid w:val="007A495C"/>
    <w:rsid w:val="007C5901"/>
    <w:rsid w:val="007C67DF"/>
    <w:rsid w:val="007E42BE"/>
    <w:rsid w:val="007E6739"/>
    <w:rsid w:val="00804BBA"/>
    <w:rsid w:val="008111E5"/>
    <w:rsid w:val="008112E8"/>
    <w:rsid w:val="00817ABD"/>
    <w:rsid w:val="00843C3B"/>
    <w:rsid w:val="00871783"/>
    <w:rsid w:val="0087524C"/>
    <w:rsid w:val="008756EF"/>
    <w:rsid w:val="008878D6"/>
    <w:rsid w:val="008B75E5"/>
    <w:rsid w:val="008F0C80"/>
    <w:rsid w:val="009001F2"/>
    <w:rsid w:val="00923024"/>
    <w:rsid w:val="00942E1E"/>
    <w:rsid w:val="009451E5"/>
    <w:rsid w:val="009530AC"/>
    <w:rsid w:val="009560F0"/>
    <w:rsid w:val="00960C4E"/>
    <w:rsid w:val="00961043"/>
    <w:rsid w:val="00970B4F"/>
    <w:rsid w:val="0098202E"/>
    <w:rsid w:val="00985369"/>
    <w:rsid w:val="009A5FC6"/>
    <w:rsid w:val="009B2707"/>
    <w:rsid w:val="009C2DD7"/>
    <w:rsid w:val="009E65A9"/>
    <w:rsid w:val="009F2EC5"/>
    <w:rsid w:val="009F744A"/>
    <w:rsid w:val="00A00BBA"/>
    <w:rsid w:val="00A30609"/>
    <w:rsid w:val="00A32828"/>
    <w:rsid w:val="00A32BFD"/>
    <w:rsid w:val="00A3507A"/>
    <w:rsid w:val="00A374FE"/>
    <w:rsid w:val="00A4105D"/>
    <w:rsid w:val="00A639E7"/>
    <w:rsid w:val="00A70E8A"/>
    <w:rsid w:val="00A95A93"/>
    <w:rsid w:val="00AB4F03"/>
    <w:rsid w:val="00AC28D0"/>
    <w:rsid w:val="00AC770A"/>
    <w:rsid w:val="00AD450D"/>
    <w:rsid w:val="00AD4EBC"/>
    <w:rsid w:val="00AD53F2"/>
    <w:rsid w:val="00AF04C7"/>
    <w:rsid w:val="00B04B8E"/>
    <w:rsid w:val="00B15AC7"/>
    <w:rsid w:val="00B2454A"/>
    <w:rsid w:val="00B57A0C"/>
    <w:rsid w:val="00B667DF"/>
    <w:rsid w:val="00B908A9"/>
    <w:rsid w:val="00BA1097"/>
    <w:rsid w:val="00BA2D45"/>
    <w:rsid w:val="00BA3D9B"/>
    <w:rsid w:val="00BC2E62"/>
    <w:rsid w:val="00BC2EB7"/>
    <w:rsid w:val="00BC30DC"/>
    <w:rsid w:val="00BE3A74"/>
    <w:rsid w:val="00C16187"/>
    <w:rsid w:val="00C32755"/>
    <w:rsid w:val="00C464D7"/>
    <w:rsid w:val="00C46626"/>
    <w:rsid w:val="00C74181"/>
    <w:rsid w:val="00CA2B45"/>
    <w:rsid w:val="00CA446E"/>
    <w:rsid w:val="00CB3E09"/>
    <w:rsid w:val="00CD7CD2"/>
    <w:rsid w:val="00CE5E13"/>
    <w:rsid w:val="00CE5E3C"/>
    <w:rsid w:val="00CF7ADD"/>
    <w:rsid w:val="00D018FB"/>
    <w:rsid w:val="00D02F7A"/>
    <w:rsid w:val="00D115D2"/>
    <w:rsid w:val="00D30234"/>
    <w:rsid w:val="00D412D0"/>
    <w:rsid w:val="00D748F3"/>
    <w:rsid w:val="00D76318"/>
    <w:rsid w:val="00D84457"/>
    <w:rsid w:val="00D94D81"/>
    <w:rsid w:val="00DB6945"/>
    <w:rsid w:val="00DE0CDA"/>
    <w:rsid w:val="00DF7A02"/>
    <w:rsid w:val="00E02B04"/>
    <w:rsid w:val="00E23E2C"/>
    <w:rsid w:val="00E449E9"/>
    <w:rsid w:val="00E57EC4"/>
    <w:rsid w:val="00E611CE"/>
    <w:rsid w:val="00E642EE"/>
    <w:rsid w:val="00E666EA"/>
    <w:rsid w:val="00E715FC"/>
    <w:rsid w:val="00E7456C"/>
    <w:rsid w:val="00EA131F"/>
    <w:rsid w:val="00EB2764"/>
    <w:rsid w:val="00ED4BB4"/>
    <w:rsid w:val="00EE15B4"/>
    <w:rsid w:val="00EE2C39"/>
    <w:rsid w:val="00EF63D1"/>
    <w:rsid w:val="00F07CE7"/>
    <w:rsid w:val="00F10238"/>
    <w:rsid w:val="00F1126A"/>
    <w:rsid w:val="00F17D02"/>
    <w:rsid w:val="00F34437"/>
    <w:rsid w:val="00F35190"/>
    <w:rsid w:val="00F420A2"/>
    <w:rsid w:val="00F56510"/>
    <w:rsid w:val="00F620B1"/>
    <w:rsid w:val="00F667BB"/>
    <w:rsid w:val="00F86845"/>
    <w:rsid w:val="00F957C3"/>
    <w:rsid w:val="00FE2DB1"/>
    <w:rsid w:val="00FE7E6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2A13E"/>
  <w15:chartTrackingRefBased/>
  <w15:docId w15:val="{E9F84495-2429-4F5F-8BD9-F9087DBE5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A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35A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35A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5A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5A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5A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5A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5A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5A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A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35A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35A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5A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5A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5A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5A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5A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5A13"/>
    <w:rPr>
      <w:rFonts w:eastAsiaTheme="majorEastAsia" w:cstheme="majorBidi"/>
      <w:color w:val="272727" w:themeColor="text1" w:themeTint="D8"/>
    </w:rPr>
  </w:style>
  <w:style w:type="paragraph" w:styleId="Title">
    <w:name w:val="Title"/>
    <w:basedOn w:val="Normal"/>
    <w:next w:val="Normal"/>
    <w:link w:val="TitleChar"/>
    <w:uiPriority w:val="10"/>
    <w:qFormat/>
    <w:rsid w:val="00335A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A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5A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5A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5A13"/>
    <w:pPr>
      <w:spacing w:before="160"/>
      <w:jc w:val="center"/>
    </w:pPr>
    <w:rPr>
      <w:i/>
      <w:iCs/>
      <w:color w:val="404040" w:themeColor="text1" w:themeTint="BF"/>
    </w:rPr>
  </w:style>
  <w:style w:type="character" w:customStyle="1" w:styleId="QuoteChar">
    <w:name w:val="Quote Char"/>
    <w:basedOn w:val="DefaultParagraphFont"/>
    <w:link w:val="Quote"/>
    <w:uiPriority w:val="29"/>
    <w:rsid w:val="00335A13"/>
    <w:rPr>
      <w:i/>
      <w:iCs/>
      <w:color w:val="404040" w:themeColor="text1" w:themeTint="BF"/>
    </w:rPr>
  </w:style>
  <w:style w:type="paragraph" w:styleId="ListParagraph">
    <w:name w:val="List Paragraph"/>
    <w:basedOn w:val="Normal"/>
    <w:uiPriority w:val="34"/>
    <w:qFormat/>
    <w:rsid w:val="00335A13"/>
    <w:pPr>
      <w:ind w:left="720"/>
      <w:contextualSpacing/>
    </w:pPr>
  </w:style>
  <w:style w:type="character" w:styleId="IntenseEmphasis">
    <w:name w:val="Intense Emphasis"/>
    <w:basedOn w:val="DefaultParagraphFont"/>
    <w:uiPriority w:val="21"/>
    <w:qFormat/>
    <w:rsid w:val="00335A13"/>
    <w:rPr>
      <w:i/>
      <w:iCs/>
      <w:color w:val="2F5496" w:themeColor="accent1" w:themeShade="BF"/>
    </w:rPr>
  </w:style>
  <w:style w:type="paragraph" w:styleId="IntenseQuote">
    <w:name w:val="Intense Quote"/>
    <w:basedOn w:val="Normal"/>
    <w:next w:val="Normal"/>
    <w:link w:val="IntenseQuoteChar"/>
    <w:uiPriority w:val="30"/>
    <w:qFormat/>
    <w:rsid w:val="00335A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5A13"/>
    <w:rPr>
      <w:i/>
      <w:iCs/>
      <w:color w:val="2F5496" w:themeColor="accent1" w:themeShade="BF"/>
    </w:rPr>
  </w:style>
  <w:style w:type="character" w:styleId="IntenseReference">
    <w:name w:val="Intense Reference"/>
    <w:basedOn w:val="DefaultParagraphFont"/>
    <w:uiPriority w:val="32"/>
    <w:qFormat/>
    <w:rsid w:val="00335A13"/>
    <w:rPr>
      <w:b/>
      <w:bCs/>
      <w:smallCaps/>
      <w:color w:val="2F5496" w:themeColor="accent1" w:themeShade="BF"/>
      <w:spacing w:val="5"/>
    </w:rPr>
  </w:style>
  <w:style w:type="character" w:styleId="Hyperlink">
    <w:name w:val="Hyperlink"/>
    <w:basedOn w:val="DefaultParagraphFont"/>
    <w:uiPriority w:val="99"/>
    <w:unhideWhenUsed/>
    <w:rsid w:val="00D30234"/>
    <w:rPr>
      <w:color w:val="0563C1" w:themeColor="hyperlink"/>
      <w:u w:val="single"/>
    </w:rPr>
  </w:style>
  <w:style w:type="character" w:styleId="UnresolvedMention">
    <w:name w:val="Unresolved Mention"/>
    <w:basedOn w:val="DefaultParagraphFont"/>
    <w:uiPriority w:val="99"/>
    <w:semiHidden/>
    <w:unhideWhenUsed/>
    <w:rsid w:val="00D30234"/>
    <w:rPr>
      <w:color w:val="605E5C"/>
      <w:shd w:val="clear" w:color="auto" w:fill="E1DFDD"/>
    </w:rPr>
  </w:style>
  <w:style w:type="table" w:styleId="GridTable5Dark-Accent5">
    <w:name w:val="Grid Table 5 Dark Accent 5"/>
    <w:basedOn w:val="TableNormal"/>
    <w:uiPriority w:val="50"/>
    <w:rsid w:val="00F868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Spacing">
    <w:name w:val="No Spacing"/>
    <w:link w:val="NoSpacingChar"/>
    <w:uiPriority w:val="1"/>
    <w:qFormat/>
    <w:rsid w:val="0078179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81794"/>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667AE7"/>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667AE7"/>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667AE7"/>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667AE7"/>
    <w:pPr>
      <w:spacing w:after="100" w:line="259" w:lineRule="auto"/>
      <w:ind w:left="440"/>
    </w:pPr>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geeksforgeeks.org/devops/docker-arg-instruction/"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E0896652EDF4388AC906472C2FAD7A5"/>
        <w:category>
          <w:name w:val="General"/>
          <w:gallery w:val="placeholder"/>
        </w:category>
        <w:types>
          <w:type w:val="bbPlcHdr"/>
        </w:types>
        <w:behaviors>
          <w:behavior w:val="content"/>
        </w:behaviors>
        <w:guid w:val="{0D86E4B5-6639-41F4-BBE3-389663746852}"/>
      </w:docPartPr>
      <w:docPartBody>
        <w:p w:rsidR="00000000" w:rsidRDefault="00B26853" w:rsidP="00B26853">
          <w:pPr>
            <w:pStyle w:val="4E0896652EDF4388AC906472C2FAD7A5"/>
          </w:pPr>
          <w:r>
            <w:rPr>
              <w:rFonts w:asciiTheme="majorHAnsi" w:eastAsiaTheme="majorEastAsia" w:hAnsiTheme="majorHAnsi" w:cstheme="majorBidi"/>
              <w:caps/>
              <w:color w:val="4472C4" w:themeColor="accent1"/>
              <w:sz w:val="80"/>
              <w:szCs w:val="80"/>
            </w:rPr>
            <w:t>[Document title]</w:t>
          </w:r>
        </w:p>
      </w:docPartBody>
    </w:docPart>
    <w:docPart>
      <w:docPartPr>
        <w:name w:val="DBC4B830B5CB4CC68D695F676C91E262"/>
        <w:category>
          <w:name w:val="General"/>
          <w:gallery w:val="placeholder"/>
        </w:category>
        <w:types>
          <w:type w:val="bbPlcHdr"/>
        </w:types>
        <w:behaviors>
          <w:behavior w:val="content"/>
        </w:behaviors>
        <w:guid w:val="{CE74E127-603E-4356-8E0C-BA516377917B}"/>
      </w:docPartPr>
      <w:docPartBody>
        <w:p w:rsidR="00000000" w:rsidRDefault="00B26853" w:rsidP="00B26853">
          <w:pPr>
            <w:pStyle w:val="DBC4B830B5CB4CC68D695F676C91E26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853"/>
    <w:rsid w:val="006E7EB4"/>
    <w:rsid w:val="008E05A2"/>
    <w:rsid w:val="00B2685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en-MY"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0896652EDF4388AC906472C2FAD7A5">
    <w:name w:val="4E0896652EDF4388AC906472C2FAD7A5"/>
    <w:rsid w:val="00B26853"/>
  </w:style>
  <w:style w:type="paragraph" w:customStyle="1" w:styleId="DBC4B830B5CB4CC68D695F676C91E262">
    <w:name w:val="DBC4B830B5CB4CC68D695F676C91E262"/>
    <w:rsid w:val="00B26853"/>
  </w:style>
  <w:style w:type="paragraph" w:customStyle="1" w:styleId="DA1BC40682674F89B4F605EE7E5630FF">
    <w:name w:val="DA1BC40682674F89B4F605EE7E5630FF"/>
    <w:rsid w:val="00B26853"/>
  </w:style>
  <w:style w:type="paragraph" w:customStyle="1" w:styleId="2686C122BA1C443F85BFB7515ACFBF2F">
    <w:name w:val="2686C122BA1C443F85BFB7515ACFBF2F"/>
    <w:rsid w:val="00B26853"/>
  </w:style>
  <w:style w:type="paragraph" w:customStyle="1" w:styleId="A254657875D845039B52EA5C246A3120">
    <w:name w:val="A254657875D845039B52EA5C246A3120"/>
    <w:rsid w:val="00B2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30551-F677-4833-8CC4-AF7EB5829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8672</TotalTime>
  <Pages>18</Pages>
  <Words>2758</Words>
  <Characters>15723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dc:title>
  <dc:subject>Step by step guide with examples</dc:subject>
  <dc:creator>M Tanveer Ashraf</dc:creator>
  <cp:keywords/>
  <dc:description/>
  <cp:lastModifiedBy>M Tanveer Ashraf</cp:lastModifiedBy>
  <cp:revision>200</cp:revision>
  <dcterms:created xsi:type="dcterms:W3CDTF">2025-08-28T15:22:00Z</dcterms:created>
  <dcterms:modified xsi:type="dcterms:W3CDTF">2025-09-03T15:54:00Z</dcterms:modified>
</cp:coreProperties>
</file>