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PROCEDURE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Q1.</w:t>
      </w:r>
      <w:r>
        <w:rPr>
          <w:rFonts w:hint="default" w:ascii="Times New Roman" w:hAnsi="Times New Roman" w:cs="Times New Roman"/>
          <w:sz w:val="24"/>
          <w:szCs w:val="24"/>
        </w:rPr>
        <w:t>Write a PL/SQL program to perform banking operations using procedures.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bank(accno number,name varchar(20),amount number);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values(&amp;accno,'&amp;name',&amp;amount);</w:t>
      </w:r>
    </w:p>
    <w:p>
      <w:pPr>
        <w:jc w:val="left"/>
      </w:pPr>
      <w:r>
        <w:drawing>
          <wp:inline distT="0" distB="0" distL="114300" distR="114300">
            <wp:extent cx="5234940" cy="537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83280" cy="501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581400" cy="1165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  <w:r>
        <w:rPr>
          <w:rFonts w:hint="default" w:ascii="Times New Roman" w:hAnsi="Times New Roman" w:cs="Times New Roman"/>
          <w:sz w:val="24"/>
          <w:szCs w:val="24"/>
        </w:rPr>
        <w:t>2. Selected record's price is incremented by 100, executing the procedure created &amp; displaying the updated table(use user defined Exception).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006340" cy="502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253740" cy="14020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9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70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C410D"/>
    <w:rsid w:val="14F3457E"/>
    <w:rsid w:val="1DB6149E"/>
    <w:rsid w:val="2011123A"/>
    <w:rsid w:val="251F370F"/>
    <w:rsid w:val="30423E45"/>
    <w:rsid w:val="46417674"/>
    <w:rsid w:val="4805399C"/>
    <w:rsid w:val="484A400D"/>
    <w:rsid w:val="533E7A7D"/>
    <w:rsid w:val="64FC41D1"/>
    <w:rsid w:val="71733038"/>
    <w:rsid w:val="778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2022-05-29T13:19:00Z</dcterms:created>
  <dc:creator>Ganga</dc:creator>
  <cp:lastModifiedBy>ACER</cp:lastModifiedBy>
  <dcterms:modified xsi:type="dcterms:W3CDTF">2022-05-29T14:21:54Z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B872A065A46D4B15A451BAFB59209250</vt:lpwstr>
  </property>
</Properties>
</file>