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B1AF" w14:textId="0993A810" w:rsidR="00F15EC4" w:rsidRPr="007E2ABA" w:rsidRDefault="00FB1BF2" w:rsidP="00FB1BF2">
      <w:pPr>
        <w:pStyle w:val="a3"/>
        <w:rPr>
          <w:b/>
          <w:bCs/>
        </w:rPr>
      </w:pPr>
      <w:r w:rsidRPr="007E2ABA">
        <w:rPr>
          <w:b/>
          <w:bCs/>
        </w:rPr>
        <w:t>Варианты модификации ПО</w:t>
      </w:r>
    </w:p>
    <w:p w14:paraId="7E3BE121" w14:textId="1C16FAE8" w:rsidR="00FB1BF2" w:rsidRDefault="00FB1BF2" w:rsidP="00FB1BF2">
      <w:pPr>
        <w:pStyle w:val="a6"/>
        <w:numPr>
          <w:ilvl w:val="0"/>
          <w:numId w:val="3"/>
        </w:numPr>
      </w:pPr>
      <w:r>
        <w:t>Полный перевод интерфейса на русский язык</w:t>
      </w:r>
    </w:p>
    <w:p w14:paraId="38A46688" w14:textId="2197BE9B" w:rsidR="00FB1BF2" w:rsidRDefault="00FB1BF2" w:rsidP="00FB1BF2">
      <w:pPr>
        <w:pStyle w:val="a6"/>
        <w:numPr>
          <w:ilvl w:val="0"/>
          <w:numId w:val="3"/>
        </w:numPr>
      </w:pPr>
      <w:r>
        <w:t>Разграничение прав</w:t>
      </w:r>
      <w:r w:rsidR="00735F90">
        <w:t xml:space="preserve"> доступа</w:t>
      </w:r>
      <w:r>
        <w:t>, чтобы клиенты могли видеть только свои заявки</w:t>
      </w:r>
    </w:p>
    <w:p w14:paraId="3447EF44" w14:textId="11224626" w:rsidR="00893627" w:rsidRDefault="00F16989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Комментарии в самой заявк</w:t>
      </w:r>
      <w:r w:rsidR="00077B5A">
        <w:t>е</w:t>
      </w:r>
      <w:r>
        <w:t>, а не отдельной вкладке</w:t>
      </w:r>
    </w:p>
    <w:p w14:paraId="0C5A89DF" w14:textId="77777777" w:rsidR="00893627" w:rsidRDefault="00893627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 xml:space="preserve">Возможность самостоятельной регистрации </w:t>
      </w:r>
    </w:p>
    <w:p w14:paraId="51F0E096" w14:textId="77777777" w:rsidR="00F16989" w:rsidRDefault="00893627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Раздел со статистикой, где будут показаны основные неисправности и среднее время на их исправление</w:t>
      </w:r>
    </w:p>
    <w:p w14:paraId="395F4CDB" w14:textId="77777777" w:rsidR="00C62DDD" w:rsidRDefault="00C62DDD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Возможность для клиента оценить качество работы, используя опрос</w:t>
      </w:r>
    </w:p>
    <w:p w14:paraId="3A7D5C06" w14:textId="3E41DC85" w:rsidR="00E1241B" w:rsidRPr="00E1241B" w:rsidRDefault="00C62DDD" w:rsidP="00C62DDD">
      <w:pPr>
        <w:pStyle w:val="a6"/>
        <w:numPr>
          <w:ilvl w:val="0"/>
          <w:numId w:val="3"/>
        </w:numPr>
        <w:tabs>
          <w:tab w:val="left" w:pos="7155"/>
        </w:tabs>
      </w:pPr>
      <w:r>
        <w:t>Уведомления о смене статуса заявки</w:t>
      </w:r>
      <w:r w:rsidR="00E1241B">
        <w:tab/>
      </w:r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0"/>
    <w:rsid w:val="00077B5A"/>
    <w:rsid w:val="00735F90"/>
    <w:rsid w:val="007E2ABA"/>
    <w:rsid w:val="00850CEF"/>
    <w:rsid w:val="00893627"/>
    <w:rsid w:val="00C62DDD"/>
    <w:rsid w:val="00D73380"/>
    <w:rsid w:val="00E1241B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Шамнэ Роман Денисович</cp:lastModifiedBy>
  <cp:revision>12</cp:revision>
  <dcterms:created xsi:type="dcterms:W3CDTF">2024-05-22T05:26:00Z</dcterms:created>
  <dcterms:modified xsi:type="dcterms:W3CDTF">2024-05-22T05:35:00Z</dcterms:modified>
</cp:coreProperties>
</file>