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10ED03A3"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CF19C4">
        <w:t>3</w:t>
      </w:r>
      <w:r w:rsidR="00B7278C">
        <w:t xml:space="preserve"> (</w:t>
      </w:r>
      <w:r w:rsidR="00CF19C4">
        <w:t>três</w:t>
      </w:r>
      <w:r w:rsidR="00B7278C">
        <w:t>) empréstimo</w:t>
      </w:r>
      <w:r w:rsidR="00CF19C4">
        <w:t>s pessoais</w:t>
      </w:r>
      <w:r>
        <w:t xml:space="preserve"> com a instituição financeira requerida, o que a colocou em uma escancarada situação de superendividamento, uma ve</w:t>
      </w:r>
      <w:r w:rsidR="00B7278C">
        <w:t>z qu</w:t>
      </w:r>
      <w:r w:rsidR="00CF19C4">
        <w:t>e seus empréstimos (pessoais</w:t>
      </w:r>
      <w:r>
        <w:t xml:space="preserve"> + consignad</w:t>
      </w:r>
      <w:r w:rsidR="000165D3">
        <w:t xml:space="preserve">os) comprometem o equivalente a </w:t>
      </w:r>
      <w:r w:rsidR="00CC0D94" w:rsidRPr="0044072E">
        <w:t>{{</w:t>
      </w:r>
      <w:r w:rsidR="00434D1E" w:rsidRPr="0044072E">
        <w:t>comprometimento</w:t>
      </w:r>
      <w:r w:rsidR="00CC0D94" w:rsidRPr="0044072E">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lastRenderedPageBreak/>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1D6BA233" w:rsidR="00892784" w:rsidRDefault="00892784" w:rsidP="00892784">
      <w:r>
        <w:t>Desta forma, fica flagrante a abusividade contida no contrato, cuja taxa de juros mensais extrapolam muito a média de mercado.</w:t>
      </w:r>
    </w:p>
    <w:p w14:paraId="453A3FB7" w14:textId="66AB2A5E" w:rsidR="00CF19C4" w:rsidRDefault="00CF19C4" w:rsidP="00892784"/>
    <w:p w14:paraId="45C152BA" w14:textId="0F98DA67" w:rsidR="00CF19C4" w:rsidRDefault="00CF19C4" w:rsidP="00CF19C4">
      <w:pPr>
        <w:ind w:firstLine="0"/>
        <w:rPr>
          <w:b/>
          <w:sz w:val="24"/>
          <w:szCs w:val="24"/>
        </w:rPr>
      </w:pPr>
      <w:r>
        <w:rPr>
          <w:b/>
          <w:sz w:val="24"/>
          <w:szCs w:val="24"/>
        </w:rPr>
        <w:t>CONTRATO 3:</w:t>
      </w:r>
    </w:p>
    <w:p w14:paraId="248F7D0B" w14:textId="668F903F" w:rsidR="00CF19C4" w:rsidRPr="00BF30D5" w:rsidRDefault="00CF19C4" w:rsidP="00CF19C4">
      <w:pPr>
        <w:numPr>
          <w:ilvl w:val="1"/>
          <w:numId w:val="3"/>
        </w:numPr>
      </w:pPr>
      <w:r w:rsidRPr="00BF30D5">
        <w:t xml:space="preserve">Data de contratação: </w:t>
      </w:r>
      <w:r>
        <w:t>{{emprestimos_2</w:t>
      </w:r>
      <w:r w:rsidRPr="00BF30D5">
        <w:t>_data}}</w:t>
      </w:r>
    </w:p>
    <w:p w14:paraId="2FBCCFCF" w14:textId="3BC1A8DE" w:rsidR="00CF19C4" w:rsidRPr="00BF30D5" w:rsidRDefault="00CF19C4" w:rsidP="00CF19C4">
      <w:pPr>
        <w:numPr>
          <w:ilvl w:val="1"/>
          <w:numId w:val="3"/>
        </w:numPr>
      </w:pPr>
      <w:r w:rsidRPr="00BF30D5">
        <w:t>Valor financiado: {{</w:t>
      </w:r>
      <w:r>
        <w:t>emprestimos_2</w:t>
      </w:r>
      <w:r w:rsidRPr="00BF30D5">
        <w:t>_valor}}</w:t>
      </w:r>
    </w:p>
    <w:p w14:paraId="797D169B" w14:textId="441876BD" w:rsidR="00CF19C4" w:rsidRPr="00BF30D5" w:rsidRDefault="00CF19C4" w:rsidP="00CF19C4">
      <w:pPr>
        <w:numPr>
          <w:ilvl w:val="1"/>
          <w:numId w:val="3"/>
        </w:numPr>
      </w:pPr>
      <w:r w:rsidRPr="00BF30D5">
        <w:t>Número de parcelas: {{</w:t>
      </w:r>
      <w:r>
        <w:t>emprestimos_2</w:t>
      </w:r>
      <w:r w:rsidRPr="00BF30D5">
        <w:t>_parcelas}}</w:t>
      </w:r>
    </w:p>
    <w:p w14:paraId="4ED9336A" w14:textId="4DCD39FF" w:rsidR="00CF19C4" w:rsidRPr="00BF30D5" w:rsidRDefault="00CF19C4" w:rsidP="00CF19C4">
      <w:pPr>
        <w:numPr>
          <w:ilvl w:val="1"/>
          <w:numId w:val="3"/>
        </w:numPr>
      </w:pPr>
      <w:r w:rsidRPr="00BF30D5">
        <w:lastRenderedPageBreak/>
        <w:t>Valor da parcela: {{</w:t>
      </w:r>
      <w:r>
        <w:t>emprestimos_2</w:t>
      </w:r>
      <w:r w:rsidRPr="00BF30D5">
        <w:t>_parcela}}</w:t>
      </w:r>
    </w:p>
    <w:p w14:paraId="7D965421" w14:textId="6BB8AF2C" w:rsidR="00CF19C4" w:rsidRPr="00BF30D5" w:rsidRDefault="00CF19C4" w:rsidP="00CF19C4">
      <w:pPr>
        <w:numPr>
          <w:ilvl w:val="1"/>
          <w:numId w:val="3"/>
        </w:numPr>
      </w:pPr>
      <w:r w:rsidRPr="00BF30D5">
        <w:t xml:space="preserve">Taxa de juros aplicada: </w:t>
      </w:r>
      <w:r>
        <w:t>{{emprestimos_2</w:t>
      </w:r>
      <w:r w:rsidRPr="00BF30D5">
        <w:t>_taxa</w:t>
      </w:r>
      <w:proofErr w:type="gramStart"/>
      <w:r w:rsidRPr="00BF30D5">
        <w:t>}}%</w:t>
      </w:r>
      <w:proofErr w:type="gramEnd"/>
    </w:p>
    <w:p w14:paraId="0B26620A" w14:textId="77777777" w:rsidR="00CF19C4" w:rsidRDefault="00CF19C4" w:rsidP="00CF19C4">
      <w:pPr>
        <w:ind w:left="1440" w:firstLine="0"/>
      </w:pPr>
    </w:p>
    <w:p w14:paraId="5A8BCA69" w14:textId="1B4D164F" w:rsidR="00CF19C4" w:rsidRDefault="00CF19C4" w:rsidP="00CF19C4">
      <w:r>
        <w:t xml:space="preserve">O contrato em apreciação apresenta taxa de juros mensal fixada em </w:t>
      </w:r>
      <w:r w:rsidRPr="00B91F38">
        <w:t>{{</w:t>
      </w:r>
      <w:r>
        <w:t>emprestimos_2</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2</w:t>
      </w:r>
      <w:r w:rsidRPr="00B55E8B">
        <w:t>_total_emprestimo</w:t>
      </w:r>
      <w:r w:rsidRPr="0070143E">
        <w:t>}}</w:t>
      </w:r>
      <w:r>
        <w:t xml:space="preserve">; </w:t>
      </w:r>
      <w:r w:rsidRPr="00644B92">
        <w:t>{{emprestimos_</w:t>
      </w:r>
      <w:r>
        <w:t>2</w:t>
      </w:r>
      <w:r w:rsidRPr="00644B92">
        <w:t>_def_emprestimos}}</w:t>
      </w:r>
      <w:r>
        <w:t xml:space="preserve">  vezes o valor financiado.</w:t>
      </w:r>
    </w:p>
    <w:p w14:paraId="3FE10180" w14:textId="77777777" w:rsidR="00CF19C4" w:rsidRDefault="00CF19C4" w:rsidP="00CF19C4"/>
    <w:p w14:paraId="36035FCC" w14:textId="76F9877A" w:rsidR="00CF19C4" w:rsidRDefault="00CF19C4" w:rsidP="00CF19C4">
      <w:r>
        <w:t xml:space="preserve">Para mesma época, o Banco central divulgou que a média de mercado aplicada pelas instituições financeiras em contratos da mesma natureza fora de </w:t>
      </w:r>
      <w:r w:rsidRPr="0070143E">
        <w:t>{{</w:t>
      </w:r>
      <w:r>
        <w:t>emprestimos_2</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10" w:history="1">
        <w:r w:rsidRPr="0036125A">
          <w:rPr>
            <w:rStyle w:val="Hyperlink"/>
          </w:rPr>
          <w:t>https://www3.bcb.gov.br/sgspub/localizarseries/localizarSeries.do?method=prepararTelaLocalizarSeries</w:t>
        </w:r>
      </w:hyperlink>
      <w:r>
        <w:t>.</w:t>
      </w:r>
    </w:p>
    <w:p w14:paraId="3A7ED5D9" w14:textId="77777777" w:rsidR="00CF19C4" w:rsidRDefault="00CF19C4" w:rsidP="00CF19C4"/>
    <w:p w14:paraId="2EDEBD46" w14:textId="3AC9D00D" w:rsidR="00CF19C4" w:rsidRPr="00B85252" w:rsidRDefault="00CF19C4" w:rsidP="00CF19C4">
      <w:r>
        <w:t xml:space="preserve">Caso essa média tivesse sido aplicada, as parcelas do referido contrato teriam sido fixadas em </w:t>
      </w:r>
      <w:r w:rsidRPr="002328AE">
        <w:t>{{emprestimos_</w:t>
      </w:r>
      <w:r>
        <w:t>2</w:t>
      </w:r>
      <w:r w:rsidRPr="002328AE">
        <w:t>_parcela_pessoal_atual}}</w:t>
      </w:r>
      <w:r>
        <w:t>, mudança significativa em comparação ao que foi praticado, como pode-se observar:</w:t>
      </w:r>
    </w:p>
    <w:p w14:paraId="320FFF4C" w14:textId="77777777" w:rsidR="00CF19C4" w:rsidRDefault="00CF19C4" w:rsidP="00CF19C4"/>
    <w:p w14:paraId="2AC1CA6C" w14:textId="77777777" w:rsidR="00CF19C4" w:rsidRDefault="00CF19C4" w:rsidP="00CF19C4"/>
    <w:tbl>
      <w:tblPr>
        <w:tblStyle w:val="Tabelacomgrade"/>
        <w:tblW w:w="0" w:type="auto"/>
        <w:tblLook w:val="04A0" w:firstRow="1" w:lastRow="0" w:firstColumn="1" w:lastColumn="0" w:noHBand="0" w:noVBand="1"/>
      </w:tblPr>
      <w:tblGrid>
        <w:gridCol w:w="3493"/>
        <w:gridCol w:w="5001"/>
      </w:tblGrid>
      <w:tr w:rsidR="00CF19C4" w14:paraId="1AB21250" w14:textId="77777777" w:rsidTr="00006B78">
        <w:trPr>
          <w:trHeight w:val="853"/>
        </w:trPr>
        <w:tc>
          <w:tcPr>
            <w:tcW w:w="8494" w:type="dxa"/>
            <w:gridSpan w:val="2"/>
            <w:vAlign w:val="center"/>
          </w:tcPr>
          <w:p w14:paraId="677F5378" w14:textId="77777777" w:rsidR="00CF19C4" w:rsidRPr="002A5EF3" w:rsidRDefault="00CF19C4" w:rsidP="00006B78">
            <w:pPr>
              <w:ind w:firstLine="0"/>
              <w:jc w:val="center"/>
              <w:rPr>
                <w:b/>
              </w:rPr>
            </w:pPr>
            <w:r w:rsidRPr="002A5EF3">
              <w:rPr>
                <w:b/>
              </w:rPr>
              <w:t>INFORMAÇÕES EMPRÉSTIMO COM A APLICAÇÃO DA TAXA MÉDIA BACEN</w:t>
            </w:r>
          </w:p>
        </w:tc>
      </w:tr>
      <w:tr w:rsidR="00CF19C4" w14:paraId="6F665CF9" w14:textId="77777777" w:rsidTr="00006B78">
        <w:trPr>
          <w:trHeight w:val="567"/>
        </w:trPr>
        <w:tc>
          <w:tcPr>
            <w:tcW w:w="4247" w:type="dxa"/>
            <w:vAlign w:val="center"/>
          </w:tcPr>
          <w:p w14:paraId="3C755A3C" w14:textId="77777777" w:rsidR="00CF19C4" w:rsidRDefault="00CF19C4" w:rsidP="00006B78">
            <w:pPr>
              <w:ind w:firstLine="0"/>
              <w:jc w:val="left"/>
            </w:pPr>
            <w:r>
              <w:t>Nº de parcelas</w:t>
            </w:r>
          </w:p>
        </w:tc>
        <w:tc>
          <w:tcPr>
            <w:tcW w:w="4247" w:type="dxa"/>
            <w:vAlign w:val="center"/>
          </w:tcPr>
          <w:p w14:paraId="7D137B19" w14:textId="410E1F06" w:rsidR="00CF19C4" w:rsidRDefault="00CF19C4" w:rsidP="00006B78">
            <w:pPr>
              <w:ind w:firstLine="0"/>
              <w:jc w:val="left"/>
            </w:pPr>
            <w:r>
              <w:t>{{emprestimos_2</w:t>
            </w:r>
            <w:r w:rsidRPr="00C94B27">
              <w:t>_parcelas}}</w:t>
            </w:r>
          </w:p>
        </w:tc>
      </w:tr>
      <w:tr w:rsidR="00CF19C4" w:rsidRPr="00CB66A8" w14:paraId="61A7EC0E" w14:textId="77777777" w:rsidTr="00006B78">
        <w:trPr>
          <w:trHeight w:val="567"/>
        </w:trPr>
        <w:tc>
          <w:tcPr>
            <w:tcW w:w="4247" w:type="dxa"/>
            <w:vAlign w:val="center"/>
          </w:tcPr>
          <w:p w14:paraId="4509B611" w14:textId="77777777" w:rsidR="00CF19C4" w:rsidRDefault="00CF19C4" w:rsidP="00006B78">
            <w:pPr>
              <w:ind w:firstLine="0"/>
              <w:jc w:val="left"/>
            </w:pPr>
            <w:r>
              <w:t>Taxa de juros mensais (BACEN)</w:t>
            </w:r>
          </w:p>
        </w:tc>
        <w:tc>
          <w:tcPr>
            <w:tcW w:w="4247" w:type="dxa"/>
            <w:vAlign w:val="center"/>
          </w:tcPr>
          <w:p w14:paraId="209A7C86" w14:textId="08ECC1FF" w:rsidR="00CF19C4" w:rsidRDefault="00CF19C4" w:rsidP="00006B78">
            <w:pPr>
              <w:ind w:firstLine="0"/>
              <w:jc w:val="left"/>
            </w:pPr>
            <w:r>
              <w:t>{{emprestimos_2</w:t>
            </w:r>
            <w:r w:rsidRPr="005F762C">
              <w:t>_taxa_media}}%</w:t>
            </w:r>
          </w:p>
        </w:tc>
      </w:tr>
      <w:tr w:rsidR="00CF19C4" w14:paraId="35439111" w14:textId="77777777" w:rsidTr="00006B78">
        <w:trPr>
          <w:trHeight w:val="567"/>
        </w:trPr>
        <w:tc>
          <w:tcPr>
            <w:tcW w:w="4247" w:type="dxa"/>
            <w:vAlign w:val="center"/>
          </w:tcPr>
          <w:p w14:paraId="0217CAF4" w14:textId="77777777" w:rsidR="00CF19C4" w:rsidRDefault="00CF19C4" w:rsidP="00006B78">
            <w:pPr>
              <w:ind w:firstLine="0"/>
              <w:jc w:val="left"/>
            </w:pPr>
            <w:r>
              <w:t>Valor das parcelas</w:t>
            </w:r>
          </w:p>
        </w:tc>
        <w:tc>
          <w:tcPr>
            <w:tcW w:w="4247" w:type="dxa"/>
            <w:vAlign w:val="center"/>
          </w:tcPr>
          <w:p w14:paraId="65D19B66" w14:textId="5DC6609D" w:rsidR="00CF19C4" w:rsidRDefault="00CF19C4" w:rsidP="00006B78">
            <w:pPr>
              <w:ind w:firstLine="0"/>
              <w:jc w:val="left"/>
            </w:pPr>
            <w:r w:rsidRPr="002328AE">
              <w:t>{{emprestimos_</w:t>
            </w:r>
            <w:r>
              <w:t>2</w:t>
            </w:r>
            <w:r w:rsidRPr="002328AE">
              <w:t>_parcela_pessoal_atual}}</w:t>
            </w:r>
          </w:p>
        </w:tc>
      </w:tr>
      <w:tr w:rsidR="00CF19C4" w14:paraId="47ABADDB" w14:textId="77777777" w:rsidTr="00006B78">
        <w:trPr>
          <w:trHeight w:val="567"/>
        </w:trPr>
        <w:tc>
          <w:tcPr>
            <w:tcW w:w="4247" w:type="dxa"/>
            <w:vAlign w:val="center"/>
          </w:tcPr>
          <w:p w14:paraId="7C211110" w14:textId="77777777" w:rsidR="00CF19C4" w:rsidRPr="00420F85" w:rsidRDefault="00CF19C4" w:rsidP="00006B78">
            <w:pPr>
              <w:ind w:firstLine="0"/>
              <w:jc w:val="left"/>
            </w:pPr>
            <w:r>
              <w:t>Valor financiado</w:t>
            </w:r>
          </w:p>
        </w:tc>
        <w:tc>
          <w:tcPr>
            <w:tcW w:w="4247" w:type="dxa"/>
            <w:vAlign w:val="center"/>
          </w:tcPr>
          <w:p w14:paraId="1B98957D" w14:textId="05759801" w:rsidR="00CF19C4" w:rsidRDefault="00CF19C4" w:rsidP="00006B78">
            <w:pPr>
              <w:ind w:firstLine="0"/>
              <w:jc w:val="left"/>
            </w:pPr>
            <w:r>
              <w:t>{{emprestimos_2</w:t>
            </w:r>
            <w:r w:rsidRPr="00C94B27">
              <w:t>_valor}}</w:t>
            </w:r>
          </w:p>
        </w:tc>
      </w:tr>
      <w:tr w:rsidR="00CF19C4" w14:paraId="2846B424" w14:textId="77777777" w:rsidTr="00006B78">
        <w:trPr>
          <w:trHeight w:val="567"/>
        </w:trPr>
        <w:tc>
          <w:tcPr>
            <w:tcW w:w="4247" w:type="dxa"/>
            <w:vAlign w:val="center"/>
          </w:tcPr>
          <w:p w14:paraId="20399569" w14:textId="77777777" w:rsidR="00CF19C4" w:rsidRDefault="00CF19C4" w:rsidP="00006B78">
            <w:pPr>
              <w:ind w:firstLine="0"/>
              <w:jc w:val="left"/>
            </w:pPr>
            <w:r>
              <w:t>Valor total da dívida</w:t>
            </w:r>
          </w:p>
        </w:tc>
        <w:tc>
          <w:tcPr>
            <w:tcW w:w="4247" w:type="dxa"/>
            <w:vAlign w:val="center"/>
          </w:tcPr>
          <w:p w14:paraId="5C25915E" w14:textId="37FDB4CC" w:rsidR="00CF19C4" w:rsidRDefault="00CF19C4" w:rsidP="00006B78">
            <w:pPr>
              <w:ind w:firstLine="0"/>
              <w:jc w:val="left"/>
            </w:pPr>
            <w:r w:rsidRPr="0070143E">
              <w:t>{{</w:t>
            </w:r>
            <w:r w:rsidRPr="00B55E8B">
              <w:t>emprestimos_</w:t>
            </w:r>
            <w:r>
              <w:t>2</w:t>
            </w:r>
            <w:r w:rsidRPr="00B55E8B">
              <w:t>_</w:t>
            </w:r>
            <w:r w:rsidRPr="00EA3C8C">
              <w:t>total_emprestimo_bacen</w:t>
            </w:r>
            <w:r>
              <w:t>}}</w:t>
            </w:r>
          </w:p>
        </w:tc>
      </w:tr>
    </w:tbl>
    <w:p w14:paraId="3B799F9F" w14:textId="77777777" w:rsidR="00CF19C4" w:rsidRDefault="00CF19C4" w:rsidP="00CF19C4">
      <w:pPr>
        <w:ind w:firstLine="0"/>
      </w:pPr>
    </w:p>
    <w:p w14:paraId="43ED68BC" w14:textId="68488C40" w:rsidR="00CF19C4" w:rsidRPr="004665B0" w:rsidRDefault="00CF19C4" w:rsidP="00CF19C4">
      <w:r>
        <w:t xml:space="preserve">Uma diferença de </w:t>
      </w:r>
      <w:r w:rsidRPr="004665B0">
        <w:rPr>
          <w:bCs/>
          <w:sz w:val="28"/>
          <w:szCs w:val="28"/>
        </w:rPr>
        <w:t>{{</w:t>
      </w:r>
      <w:r>
        <w:t>emprestimos_2</w:t>
      </w:r>
      <w:r w:rsidRPr="004665B0">
        <w:t>_org_bacen</w:t>
      </w:r>
      <w:r w:rsidRPr="004665B0">
        <w:rPr>
          <w:bCs/>
          <w:sz w:val="28"/>
          <w:szCs w:val="28"/>
        </w:rPr>
        <w:t>}}</w:t>
      </w:r>
      <w:r>
        <w:t>.</w:t>
      </w:r>
    </w:p>
    <w:p w14:paraId="05D7C333" w14:textId="77777777" w:rsidR="00CF19C4" w:rsidRDefault="00CF19C4" w:rsidP="00CF19C4"/>
    <w:p w14:paraId="41683945" w14:textId="77777777" w:rsidR="00CF19C4" w:rsidRDefault="00CF19C4" w:rsidP="00CF19C4">
      <w:r>
        <w:t>Desta forma, fica flagrante a abusividade contida no contrato, cuja taxa de juros mensais extrapolam muito a média de mercado.</w:t>
      </w:r>
    </w:p>
    <w:p w14:paraId="6AE0BC61" w14:textId="77777777" w:rsidR="00892784" w:rsidRDefault="00892784"/>
    <w:p w14:paraId="14083EC4" w14:textId="42395016"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1" w:anchor="art1">
        <w:r>
          <w:rPr>
            <w:i/>
            <w:color w:val="000000"/>
            <w:sz w:val="22"/>
            <w:szCs w:val="22"/>
          </w:rPr>
          <w:t>(Incluído pela Lei nº 14.181, de 2021)</w:t>
        </w:r>
      </w:hyperlink>
    </w:p>
    <w:p w14:paraId="34CC7D3F" w14:textId="77777777" w:rsidR="00725609" w:rsidRDefault="00725609">
      <w:pPr>
        <w:ind w:firstLine="2267"/>
      </w:pPr>
    </w:p>
    <w:p w14:paraId="23EDA99D" w14:textId="578689CC" w:rsidR="00725609" w:rsidRDefault="00BE6FE1" w:rsidP="00401E14">
      <w:pPr>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CF19C4">
        <w:t xml:space="preserve">, </w:t>
      </w:r>
      <w:r w:rsidR="00892784">
        <w:lastRenderedPageBreak/>
        <w:t xml:space="preserve">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00CF19C4">
        <w:t xml:space="preserve"> e em </w:t>
      </w:r>
      <w:r w:rsidR="00CF19C4" w:rsidRPr="001477FF">
        <w:rPr>
          <w:color w:val="000000" w:themeColor="text1"/>
        </w:rPr>
        <w:t>{{emprestimos_</w:t>
      </w:r>
      <w:r w:rsidR="00CF19C4">
        <w:rPr>
          <w:color w:val="000000" w:themeColor="text1"/>
        </w:rPr>
        <w:t>2</w:t>
      </w:r>
      <w:r w:rsidR="00CF19C4" w:rsidRPr="001477FF">
        <w:rPr>
          <w:color w:val="000000" w:themeColor="text1"/>
        </w:rPr>
        <w:t xml:space="preserve">_data}}  </w:t>
      </w:r>
      <w:r w:rsidR="00CF19C4" w:rsidRPr="001477FF">
        <w:t>foi de {{emprestimos_</w:t>
      </w:r>
      <w:r w:rsidR="00CF19C4">
        <w:t>2</w:t>
      </w:r>
      <w:r w:rsidR="00CF19C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CF19C4">
        <w:t xml:space="preserve"> para o contrato 1, </w:t>
      </w:r>
      <w:r w:rsidR="00892784" w:rsidRPr="001477FF">
        <w:t>{{emprestimos_</w:t>
      </w:r>
      <w:r w:rsidR="00892784">
        <w:t>1</w:t>
      </w:r>
      <w:r w:rsidR="00892784" w:rsidRPr="001477FF">
        <w:t>_taxa}}% ao mês</w:t>
      </w:r>
      <w:r w:rsidR="00892784">
        <w:t xml:space="preserve"> para o contrato 2</w:t>
      </w:r>
      <w:r w:rsidR="00CF19C4">
        <w:t xml:space="preserve"> e </w:t>
      </w:r>
      <w:r w:rsidR="00CF19C4" w:rsidRPr="001477FF">
        <w:t>{{emprestimos_</w:t>
      </w:r>
      <w:r w:rsidR="00CF19C4">
        <w:t>2</w:t>
      </w:r>
      <w:r w:rsidR="00CF19C4" w:rsidRPr="001477FF">
        <w:t>_taxa}}% ao mês</w:t>
      </w:r>
      <w:r w:rsidR="00CF19C4">
        <w:t xml:space="preserve"> para o contrato 3</w:t>
      </w:r>
      <w:r w:rsidRPr="001477FF">
        <w:t>!</w:t>
      </w:r>
    </w:p>
    <w:p w14:paraId="5B4AC302" w14:textId="77777777" w:rsidR="00725609" w:rsidRDefault="00725609">
      <w:pPr>
        <w:ind w:firstLine="2268"/>
        <w:rPr>
          <w:u w:val="single"/>
        </w:rPr>
      </w:pPr>
    </w:p>
    <w:p w14:paraId="5E280C7A" w14:textId="77777777" w:rsidR="00725609" w:rsidRDefault="00BE6FE1" w:rsidP="00401E14">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3C27B6AD"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CF19C4">
        <w:rPr>
          <w:highlight w:val="yellow"/>
        </w:rPr>
        <w:t xml:space="preserve"> </w:t>
      </w:r>
      <w:r w:rsidR="00892784">
        <w:rPr>
          <w:highlight w:val="yellow"/>
        </w:rPr>
        <w:t>1</w:t>
      </w:r>
      <w:r w:rsidR="00CF19C4">
        <w:rPr>
          <w:highlight w:val="yellow"/>
        </w:rPr>
        <w:t>,</w:t>
      </w:r>
      <w:r w:rsidR="00CF19C4">
        <w:t xml:space="preserv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00CF19C4">
        <w:rPr>
          <w:highlight w:val="yellow"/>
        </w:rPr>
        <w:t xml:space="preserve"> e </w:t>
      </w:r>
      <w:r w:rsidR="00CF19C4" w:rsidRPr="002328AE">
        <w:t>{{emprestimos_</w:t>
      </w:r>
      <w:r w:rsidR="00B8771E">
        <w:t>2</w:t>
      </w:r>
      <w:r w:rsidR="00CF19C4" w:rsidRPr="002328AE">
        <w:t>_</w:t>
      </w:r>
      <w:r w:rsidR="00CF19C4" w:rsidRPr="00A00B06">
        <w:t>total_dobro</w:t>
      </w:r>
      <w:r w:rsidR="00CF19C4" w:rsidRPr="002328AE">
        <w:t>}}</w:t>
      </w:r>
      <w:r w:rsidR="00CF19C4">
        <w:t xml:space="preserve"> </w:t>
      </w:r>
      <w:r w:rsidR="00CF19C4" w:rsidRPr="00CF19C4">
        <w:rPr>
          <w:highlight w:val="yellow"/>
        </w:rPr>
        <w:t>para o contrato 3</w:t>
      </w:r>
      <w:r w:rsidRPr="00892784">
        <w:rPr>
          <w:highlight w:val="yellow"/>
        </w:rPr>
        <w:t>.</w:t>
      </w:r>
      <w:r>
        <w:t xml:space="preserve"> </w:t>
      </w:r>
      <w:bookmarkStart w:id="1" w:name="_GoBack"/>
      <w:bookmarkEnd w:id="1"/>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No presente caso, as cobranças abusivas de juros exorbitantes configuram uma afronta à dignidade da pessoa humana e inclusive ao direito à vida, uma vez que responsável por colocar a parte autora em condição de miserabilidade extrema!</w:t>
      </w:r>
    </w:p>
    <w:p w14:paraId="3ED085A3" w14:textId="77777777" w:rsidR="00725609" w:rsidRDefault="00725609"/>
    <w:p w14:paraId="60A3853F" w14:textId="23E28A0A" w:rsidR="00725609" w:rsidRPr="00695352" w:rsidRDefault="00BE6FE1" w:rsidP="00401E14">
      <w:pPr>
        <w:rPr>
          <w:sz w:val="28"/>
          <w:szCs w:val="28"/>
        </w:rPr>
      </w:pPr>
      <w:r>
        <w:t xml:space="preserve">No caso em tela, a parte requerente foi colocada em uma situação de superendividamento escancarado e ocasionado por responsabilidade da parte requerida, que ao liberar, sem qualquer cuidado, os referidos empréstimos </w:t>
      </w:r>
      <w:r w:rsidR="000165D3">
        <w:rPr>
          <w:b/>
          <w:sz w:val="28"/>
          <w:szCs w:val="28"/>
          <w:highlight w:val="yellow"/>
        </w:rPr>
        <w:t xml:space="preserve">comprometeu </w:t>
      </w:r>
      <w:r w:rsidR="000165D3" w:rsidRPr="00EF6424">
        <w:rPr>
          <w:sz w:val="28"/>
          <w:szCs w:val="28"/>
        </w:rPr>
        <w:t>{{</w:t>
      </w:r>
      <w:r w:rsidR="000165D3">
        <w:rPr>
          <w:sz w:val="28"/>
          <w:szCs w:val="28"/>
        </w:rPr>
        <w:t>comprometimento</w:t>
      </w:r>
      <w:r w:rsidR="000165D3" w:rsidRPr="00EF6424">
        <w:rPr>
          <w:sz w:val="28"/>
          <w:szCs w:val="28"/>
        </w:rPr>
        <w:t>}}</w:t>
      </w:r>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Pr>
          <w:b/>
          <w:sz w:val="28"/>
          <w:szCs w:val="28"/>
          <w:highlight w:val="yellow"/>
        </w:rPr>
        <w:t>.</w:t>
      </w:r>
    </w:p>
    <w:p w14:paraId="7C3BA337" w14:textId="77777777" w:rsidR="00725609" w:rsidRDefault="00725609">
      <w:pPr>
        <w:rPr>
          <w:sz w:val="28"/>
          <w:szCs w:val="28"/>
          <w:highlight w:val="yellow"/>
        </w:rPr>
      </w:pPr>
    </w:p>
    <w:p w14:paraId="16F17350" w14:textId="117975E4"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5F7DEC">
        <w:rPr>
          <w:b/>
          <w:sz w:val="28"/>
          <w:szCs w:val="28"/>
        </w:rPr>
        <w:t>{</w:t>
      </w:r>
      <w:r w:rsidR="00420BDF" w:rsidRPr="00EF6424">
        <w:rPr>
          <w:sz w:val="28"/>
          <w:szCs w:val="28"/>
        </w:rPr>
        <w:t>{</w:t>
      </w:r>
      <w:r w:rsidR="005F7DEC">
        <w:rPr>
          <w:sz w:val="28"/>
          <w:szCs w:val="28"/>
        </w:rPr>
        <w:t>emprestimo</w:t>
      </w:r>
      <w:r w:rsidR="00401E14">
        <w:rPr>
          <w:sz w:val="28"/>
          <w:szCs w:val="28"/>
        </w:rPr>
        <w:t>s</w:t>
      </w:r>
      <w:r w:rsidR="005F7DEC">
        <w:rPr>
          <w:sz w:val="28"/>
          <w:szCs w:val="28"/>
        </w:rPr>
        <w:t>_0_</w:t>
      </w:r>
      <w:r w:rsidR="00420BDF">
        <w:rPr>
          <w:sz w:val="28"/>
          <w:szCs w:val="28"/>
        </w:rPr>
        <w:t>diario</w:t>
      </w:r>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521F171"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CF19C4">
        <w:t xml:space="preserve"> para o contrato 1, </w:t>
      </w:r>
      <w:r w:rsidR="00892784">
        <w:t xml:space="preserve">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r w:rsidR="00CF19C4">
        <w:t xml:space="preserve"> e a quantia de </w:t>
      </w:r>
      <w:r w:rsidR="00CF19C4" w:rsidRPr="002328AE">
        <w:t>{{emprestimos_</w:t>
      </w:r>
      <w:r w:rsidR="00CF19C4">
        <w:t>2</w:t>
      </w:r>
      <w:r w:rsidR="00CF19C4" w:rsidRPr="002328AE">
        <w:t>_</w:t>
      </w:r>
      <w:r w:rsidR="00CF19C4" w:rsidRPr="00A00B06">
        <w:t>total_dobro</w:t>
      </w:r>
      <w:r w:rsidR="00CF19C4" w:rsidRPr="002328AE">
        <w:t>}}</w:t>
      </w:r>
      <w:r w:rsidR="00CF19C4">
        <w:t xml:space="preserve"> para o contrato 3</w:t>
      </w:r>
      <w:r w:rsidR="00892784">
        <w:t>;</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696AAAC1" w14:textId="70BD0168"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4B44F0">
        <w:t>dadovalor</w:t>
      </w:r>
      <w:r w:rsidR="007A3732" w:rsidRPr="007A3732">
        <w:t>causa</w:t>
      </w:r>
      <w:proofErr w:type="spellEnd"/>
      <w:r w:rsidR="00E46CBB" w:rsidRPr="002328AE">
        <w:t>}}</w:t>
      </w:r>
    </w:p>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2E526E" w14:textId="77777777" w:rsidR="000D798A" w:rsidRDefault="000D798A">
      <w:pPr>
        <w:spacing w:after="0" w:line="240" w:lineRule="auto"/>
      </w:pPr>
      <w:r>
        <w:separator/>
      </w:r>
    </w:p>
  </w:endnote>
  <w:endnote w:type="continuationSeparator" w:id="0">
    <w:p w14:paraId="3A1E74EC" w14:textId="77777777" w:rsidR="000D798A" w:rsidRDefault="000D79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348B2F" w14:textId="77777777" w:rsidR="000D798A" w:rsidRDefault="000D798A">
      <w:pPr>
        <w:spacing w:after="0" w:line="240" w:lineRule="auto"/>
      </w:pPr>
      <w:r>
        <w:separator/>
      </w:r>
    </w:p>
  </w:footnote>
  <w:footnote w:type="continuationSeparator" w:id="0">
    <w:p w14:paraId="496C3F5F" w14:textId="77777777" w:rsidR="000D798A" w:rsidRDefault="000D79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62FF5"/>
    <w:rsid w:val="00073B5F"/>
    <w:rsid w:val="0008503C"/>
    <w:rsid w:val="00092197"/>
    <w:rsid w:val="000A4CD9"/>
    <w:rsid w:val="000A4E69"/>
    <w:rsid w:val="000B4D78"/>
    <w:rsid w:val="000C7E31"/>
    <w:rsid w:val="000D19F6"/>
    <w:rsid w:val="000D798A"/>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828A9"/>
    <w:rsid w:val="003953E5"/>
    <w:rsid w:val="00397E14"/>
    <w:rsid w:val="003B544A"/>
    <w:rsid w:val="003E09BD"/>
    <w:rsid w:val="003E4E07"/>
    <w:rsid w:val="003E5A1A"/>
    <w:rsid w:val="003F03DD"/>
    <w:rsid w:val="00401E14"/>
    <w:rsid w:val="00420BDF"/>
    <w:rsid w:val="00420F85"/>
    <w:rsid w:val="00434D1E"/>
    <w:rsid w:val="0044072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70143E"/>
    <w:rsid w:val="007052B7"/>
    <w:rsid w:val="00707C01"/>
    <w:rsid w:val="00725609"/>
    <w:rsid w:val="007263F5"/>
    <w:rsid w:val="007310AD"/>
    <w:rsid w:val="00766C67"/>
    <w:rsid w:val="00774881"/>
    <w:rsid w:val="00783BB3"/>
    <w:rsid w:val="0079014F"/>
    <w:rsid w:val="007A3732"/>
    <w:rsid w:val="007B5B55"/>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0FA"/>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415E5"/>
    <w:rsid w:val="00B50B27"/>
    <w:rsid w:val="00B5505B"/>
    <w:rsid w:val="00B55E8B"/>
    <w:rsid w:val="00B7278C"/>
    <w:rsid w:val="00B85252"/>
    <w:rsid w:val="00B86EA7"/>
    <w:rsid w:val="00B8771E"/>
    <w:rsid w:val="00B91F38"/>
    <w:rsid w:val="00BC1594"/>
    <w:rsid w:val="00BE3FE6"/>
    <w:rsid w:val="00BE6FE1"/>
    <w:rsid w:val="00BF30D5"/>
    <w:rsid w:val="00BF590B"/>
    <w:rsid w:val="00C22F6D"/>
    <w:rsid w:val="00C23F22"/>
    <w:rsid w:val="00C46DF1"/>
    <w:rsid w:val="00C53B46"/>
    <w:rsid w:val="00C645FF"/>
    <w:rsid w:val="00C71CC0"/>
    <w:rsid w:val="00C81A78"/>
    <w:rsid w:val="00CB5EBC"/>
    <w:rsid w:val="00CB66A8"/>
    <w:rsid w:val="00CC0D94"/>
    <w:rsid w:val="00CD755C"/>
    <w:rsid w:val="00CF19C4"/>
    <w:rsid w:val="00CF29F5"/>
    <w:rsid w:val="00CF57B1"/>
    <w:rsid w:val="00CF6FA1"/>
    <w:rsid w:val="00D031A1"/>
    <w:rsid w:val="00D269C4"/>
    <w:rsid w:val="00D35E64"/>
    <w:rsid w:val="00D61ED7"/>
    <w:rsid w:val="00D647E0"/>
    <w:rsid w:val="00DE0563"/>
    <w:rsid w:val="00DE3261"/>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lanalto.gov.br/ccivil_03/_Ato2019-2022/2021/Lei/L14181.ht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3.bcb.gov.br/sgspub/localizarseries/localizarSeries.do?method=prepararTelaLocalizarSeries"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25</Pages>
  <Words>4482</Words>
  <Characters>24204</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Usuário</cp:lastModifiedBy>
  <cp:revision>8</cp:revision>
  <dcterms:created xsi:type="dcterms:W3CDTF">2025-04-09T11:46:00Z</dcterms:created>
  <dcterms:modified xsi:type="dcterms:W3CDTF">2025-04-09T16:00:00Z</dcterms:modified>
</cp:coreProperties>
</file>