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67"/>
      </w:tblGrid>
      <w:tr w:rsidR="00FB4699">
        <w:trPr>
          <w:trHeight w:val="1"/>
        </w:trPr>
        <w:tc>
          <w:tcPr>
            <w:tcW w:w="9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07354">
            <w:pPr>
              <w:tabs>
                <w:tab w:val="left" w:pos="1473"/>
              </w:tabs>
              <w:spacing w:after="0" w:line="240" w:lineRule="auto"/>
              <w:ind w:firstLine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AGHA MUSHEER</w:t>
            </w:r>
          </w:p>
        </w:tc>
      </w:tr>
    </w:tbl>
    <w:p w:rsidR="00FB4699" w:rsidRDefault="0040048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</w:p>
    <w:p w:rsidR="00FB4699" w:rsidRDefault="0040048E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Contact No</w:t>
      </w:r>
      <w:r>
        <w:rPr>
          <w:rFonts w:ascii="Times New Roman" w:eastAsia="Times New Roman" w:hAnsi="Times New Roman" w:cs="Times New Roman"/>
          <w:sz w:val="24"/>
        </w:rPr>
        <w:t>:  0</w:t>
      </w:r>
      <w:r w:rsidR="00407354">
        <w:rPr>
          <w:rFonts w:ascii="Times New Roman" w:eastAsia="Times New Roman" w:hAnsi="Times New Roman" w:cs="Times New Roman"/>
          <w:sz w:val="24"/>
        </w:rPr>
        <w:t>7673953254</w:t>
      </w:r>
    </w:p>
    <w:p w:rsidR="00FB4699" w:rsidRDefault="0040048E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E-mail id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7" w:history="1">
        <w:r w:rsidR="00407354" w:rsidRPr="00407354">
          <w:rPr>
            <w:rStyle w:val="Hyperlink"/>
          </w:rPr>
          <w:t>agha.musheer@gmail.com</w:t>
        </w:r>
      </w:hyperlink>
    </w:p>
    <w:p w:rsidR="00FB4699" w:rsidRDefault="00FB4699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5"/>
      </w:tblGrid>
      <w:tr w:rsidR="00FB4699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0A309C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0A309C" w:rsidRPr="000A309C" w:rsidRDefault="000A309C" w:rsidP="009828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0A309C">
        <w:rPr>
          <w:rFonts w:ascii="Times New Roman" w:eastAsia="Times New Roman" w:hAnsi="Times New Roman" w:cs="Times New Roman"/>
          <w:sz w:val="24"/>
        </w:rPr>
        <w:t>Looking for a platform where I can utilize my skills and knowledge to contribute to the growth of the organization and where my skills will be enhanced. Be a part of a team which works dynamically for the development of self and serve the organization.</w:t>
      </w: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0"/>
      </w:tblGrid>
      <w:tr w:rsidR="00FB4699">
        <w:trPr>
          <w:trHeight w:val="1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</w:tbl>
    <w:p w:rsidR="00FB4699" w:rsidRDefault="0040048E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163A50" w:rsidRDefault="0040048E" w:rsidP="00163A5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B. Tech in </w:t>
      </w:r>
      <w:r w:rsidR="000A309C">
        <w:rPr>
          <w:rFonts w:ascii="Times New Roman" w:eastAsia="Times New Roman" w:hAnsi="Times New Roman" w:cs="Times New Roman"/>
          <w:sz w:val="24"/>
        </w:rPr>
        <w:t>Computer Science and</w:t>
      </w:r>
      <w:r w:rsidR="00163A50">
        <w:rPr>
          <w:rFonts w:ascii="Times New Roman" w:eastAsia="Times New Roman" w:hAnsi="Times New Roman" w:cs="Times New Roman"/>
          <w:sz w:val="24"/>
        </w:rPr>
        <w:t xml:space="preserve"> E</w:t>
      </w:r>
      <w:r>
        <w:rPr>
          <w:rFonts w:ascii="Times New Roman" w:eastAsia="Times New Roman" w:hAnsi="Times New Roman" w:cs="Times New Roman"/>
          <w:sz w:val="24"/>
        </w:rPr>
        <w:t>ngineering</w:t>
      </w:r>
      <w:r w:rsidR="00163A50">
        <w:rPr>
          <w:rFonts w:ascii="Times New Roman" w:eastAsia="Times New Roman" w:hAnsi="Times New Roman" w:cs="Times New Roman"/>
          <w:sz w:val="24"/>
        </w:rPr>
        <w:t>.</w:t>
      </w:r>
    </w:p>
    <w:p w:rsidR="00FB4699" w:rsidRDefault="0040048E" w:rsidP="00163A50">
      <w:pPr>
        <w:tabs>
          <w:tab w:val="left" w:pos="975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F658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Profile</w:t>
            </w:r>
            <w:r w:rsidR="0040048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Summary</w:t>
            </w:r>
          </w:p>
        </w:tc>
      </w:tr>
    </w:tbl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12E14" w:rsidRDefault="00412E14" w:rsidP="00F658A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Senior Systems Engineer, with</w:t>
      </w:r>
      <w:r w:rsidR="00F658AF" w:rsidRPr="00F658AF">
        <w:rPr>
          <w:rFonts w:ascii="Times New Roman" w:eastAsia="Times New Roman" w:hAnsi="Times New Roman" w:cs="Times New Roman"/>
          <w:color w:val="000000"/>
          <w:sz w:val="24"/>
        </w:rPr>
        <w:t xml:space="preserve"> 3</w:t>
      </w:r>
      <w:r w:rsidR="004C1C6F">
        <w:rPr>
          <w:rFonts w:ascii="Times New Roman" w:eastAsia="Times New Roman" w:hAnsi="Times New Roman" w:cs="Times New Roman"/>
          <w:color w:val="000000"/>
          <w:sz w:val="24"/>
        </w:rPr>
        <w:t>+</w:t>
      </w:r>
      <w:r w:rsidR="00F658AF" w:rsidRPr="00F658AF">
        <w:rPr>
          <w:rFonts w:ascii="Times New Roman" w:eastAsia="Times New Roman" w:hAnsi="Times New Roman" w:cs="Times New Roman"/>
          <w:color w:val="000000"/>
          <w:sz w:val="24"/>
        </w:rPr>
        <w:t xml:space="preserve"> years of experience in </w:t>
      </w:r>
      <w:r w:rsidR="00F658AF">
        <w:rPr>
          <w:rFonts w:ascii="Times New Roman" w:eastAsia="Times New Roman" w:hAnsi="Times New Roman" w:cs="Times New Roman"/>
          <w:color w:val="000000"/>
          <w:sz w:val="24"/>
        </w:rPr>
        <w:t>Infosys</w:t>
      </w:r>
      <w:r w:rsidR="00B00E3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12E14" w:rsidRDefault="007B6DF8" w:rsidP="00412E1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in</w:t>
      </w:r>
      <w:r w:rsidR="00412E14" w:rsidRPr="00412E14">
        <w:rPr>
          <w:rFonts w:ascii="Times New Roman" w:eastAsia="Times New Roman" w:hAnsi="Times New Roman" w:cs="Times New Roman"/>
          <w:color w:val="000000"/>
          <w:sz w:val="24"/>
        </w:rPr>
        <w:t xml:space="preserve"> complete application development </w:t>
      </w:r>
      <w:r w:rsidR="00412E14">
        <w:rPr>
          <w:rFonts w:ascii="Times New Roman" w:eastAsia="Times New Roman" w:hAnsi="Times New Roman" w:cs="Times New Roman"/>
          <w:color w:val="000000"/>
          <w:sz w:val="24"/>
        </w:rPr>
        <w:t xml:space="preserve">life-cycle including </w:t>
      </w:r>
      <w:r w:rsidR="00412E14" w:rsidRPr="00412E14">
        <w:rPr>
          <w:rFonts w:ascii="Times New Roman" w:eastAsia="Times New Roman" w:hAnsi="Times New Roman" w:cs="Times New Roman"/>
          <w:color w:val="000000"/>
          <w:sz w:val="24"/>
        </w:rPr>
        <w:t>requirements gathering, analysis and design</w:t>
      </w:r>
      <w:r w:rsidR="00412E14">
        <w:rPr>
          <w:rFonts w:ascii="Times New Roman" w:eastAsia="Times New Roman" w:hAnsi="Times New Roman" w:cs="Times New Roman"/>
          <w:color w:val="000000"/>
          <w:sz w:val="24"/>
        </w:rPr>
        <w:t xml:space="preserve">, coding, testing and deployment. </w:t>
      </w:r>
    </w:p>
    <w:p w:rsidR="00F658AF" w:rsidRPr="00F658AF" w:rsidRDefault="00F658AF" w:rsidP="00412E1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F658AF">
        <w:rPr>
          <w:rFonts w:ascii="Times New Roman" w:eastAsia="Times New Roman" w:hAnsi="Times New Roman" w:cs="Times New Roman"/>
          <w:color w:val="000000"/>
          <w:sz w:val="24"/>
        </w:rPr>
        <w:t>Worked in implementing the business requirements for Web Applications and having good debugging skills.</w:t>
      </w:r>
    </w:p>
    <w:p w:rsidR="00FB4699" w:rsidRDefault="0040048E" w:rsidP="00412E1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the ability to maintain a high degree of customer service for all support queries and possessing strong analytical and documentation skills. </w:t>
      </w:r>
    </w:p>
    <w:p w:rsidR="00412E14" w:rsidRDefault="00412E14" w:rsidP="00412E1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412E14">
        <w:rPr>
          <w:rFonts w:ascii="Times New Roman" w:eastAsia="Times New Roman" w:hAnsi="Times New Roman" w:cs="Times New Roman"/>
          <w:color w:val="000000"/>
          <w:sz w:val="24"/>
        </w:rPr>
        <w:t>Excellent written and verbal communication skills, strong organizational skills, and a hard-working team player wi</w:t>
      </w:r>
      <w:bookmarkStart w:id="0" w:name="_GoBack"/>
      <w:bookmarkEnd w:id="0"/>
      <w:r w:rsidRPr="00412E14">
        <w:rPr>
          <w:rFonts w:ascii="Times New Roman" w:eastAsia="Times New Roman" w:hAnsi="Times New Roman" w:cs="Times New Roman"/>
          <w:color w:val="000000"/>
          <w:sz w:val="24"/>
        </w:rPr>
        <w:t>th good problem solving skills.</w:t>
      </w:r>
    </w:p>
    <w:p w:rsidR="00412E14" w:rsidRPr="00412E14" w:rsidRDefault="00412E14" w:rsidP="00412E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</w:tblGrid>
      <w:tr w:rsidR="00FB4699">
        <w:trPr>
          <w:trHeight w:val="1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12E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 Proficiency </w:t>
            </w:r>
          </w:p>
        </w:tc>
      </w:tr>
    </w:tbl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A7006" w:rsidRDefault="006E3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A7006">
        <w:rPr>
          <w:rFonts w:ascii="Times New Roman" w:eastAsia="Times New Roman" w:hAnsi="Times New Roman" w:cs="Times New Roman"/>
          <w:b/>
          <w:sz w:val="24"/>
        </w:rPr>
        <w:t>Projects:</w:t>
      </w:r>
    </w:p>
    <w:p w:rsidR="001A7006" w:rsidRDefault="001A700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5"/>
        <w:gridCol w:w="4065"/>
      </w:tblGrid>
      <w:tr w:rsidR="001A7006" w:rsidTr="00A03105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006" w:rsidRDefault="001A7006" w:rsidP="00A03105">
            <w:pPr>
              <w:spacing w:after="0" w:line="240" w:lineRule="auto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006" w:rsidRDefault="007A2449" w:rsidP="00A03105">
            <w:pPr>
              <w:spacing w:after="0" w:line="240" w:lineRule="auto"/>
              <w:ind w:left="-60"/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</w:rPr>
              <w:t>Migration from Win XP to Win 7</w:t>
            </w:r>
          </w:p>
        </w:tc>
      </w:tr>
      <w:tr w:rsidR="001A7006" w:rsidTr="00A03105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006" w:rsidRDefault="001A7006" w:rsidP="00A03105">
            <w:pPr>
              <w:spacing w:after="0" w:line="240" w:lineRule="auto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>Period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006" w:rsidRDefault="000F20FE" w:rsidP="0044404D">
            <w:pPr>
              <w:spacing w:after="0" w:line="240" w:lineRule="auto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>May 2014</w:t>
            </w:r>
            <w:r w:rsidR="0044404D">
              <w:rPr>
                <w:rFonts w:ascii="Times New Roman" w:eastAsia="Times New Roman" w:hAnsi="Times New Roman" w:cs="Times New Roman"/>
                <w:sz w:val="24"/>
              </w:rPr>
              <w:t xml:space="preserve"> to Jan</w:t>
            </w:r>
            <w:r w:rsidR="001A7006">
              <w:rPr>
                <w:rFonts w:ascii="Times New Roman" w:eastAsia="Times New Roman" w:hAnsi="Times New Roman" w:cs="Times New Roman"/>
                <w:sz w:val="24"/>
              </w:rPr>
              <w:t xml:space="preserve"> 201</w:t>
            </w:r>
            <w:r w:rsidR="0044404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1A7006" w:rsidTr="00A03105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006" w:rsidRDefault="001A7006" w:rsidP="00A03105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006" w:rsidRDefault="001A7006" w:rsidP="00A03105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PHP using Zend Framework, JavaScript, jQuery</w:t>
            </w:r>
            <w:r w:rsidR="00DA4388">
              <w:rPr>
                <w:rFonts w:ascii="Times New Roman" w:eastAsia="Times New Roman" w:hAnsi="Times New Roman" w:cs="Times New Roman"/>
                <w:sz w:val="24"/>
              </w:rPr>
              <w:t>, HTML5, CSS3</w:t>
            </w:r>
            <w:r w:rsidR="003A316C">
              <w:rPr>
                <w:rFonts w:ascii="Times New Roman" w:eastAsia="Times New Roman" w:hAnsi="Times New Roman" w:cs="Times New Roman"/>
                <w:sz w:val="24"/>
              </w:rPr>
              <w:t>, PostgreSQL</w:t>
            </w:r>
          </w:p>
        </w:tc>
      </w:tr>
    </w:tbl>
    <w:p w:rsidR="0040048E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A4388" w:rsidRDefault="00DA4388" w:rsidP="006E3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DA4388">
        <w:rPr>
          <w:rFonts w:ascii="Times New Roman" w:eastAsia="Times New Roman" w:hAnsi="Times New Roman" w:cs="Times New Roman"/>
          <w:b/>
          <w:sz w:val="24"/>
        </w:rPr>
        <w:t>Project Abstract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DA4388" w:rsidRDefault="00DA438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A316C" w:rsidRDefault="00DA43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A4388">
        <w:rPr>
          <w:rFonts w:ascii="Times New Roman" w:eastAsia="Times New Roman" w:hAnsi="Times New Roman" w:cs="Times New Roman"/>
          <w:sz w:val="24"/>
        </w:rPr>
        <w:t>Worked in MINUTE pr</w:t>
      </w:r>
      <w:r>
        <w:rPr>
          <w:rFonts w:ascii="Times New Roman" w:eastAsia="Times New Roman" w:hAnsi="Times New Roman" w:cs="Times New Roman"/>
          <w:sz w:val="24"/>
        </w:rPr>
        <w:t>oject under RENAULT account for</w:t>
      </w:r>
      <w:r w:rsidRPr="00DA4388">
        <w:rPr>
          <w:rFonts w:ascii="Times New Roman" w:eastAsia="Times New Roman" w:hAnsi="Times New Roman" w:cs="Times New Roman"/>
          <w:sz w:val="24"/>
        </w:rPr>
        <w:t xml:space="preserve"> the past 6 months in Mauritius.</w:t>
      </w:r>
      <w:r>
        <w:rPr>
          <w:rFonts w:ascii="Times New Roman" w:eastAsia="Times New Roman" w:hAnsi="Times New Roman" w:cs="Times New Roman"/>
          <w:sz w:val="24"/>
        </w:rPr>
        <w:t xml:space="preserve"> Renault account deals with developing web application as well as mobile applications using advanced technologies. </w:t>
      </w:r>
      <w:r w:rsidR="003A316C">
        <w:rPr>
          <w:rFonts w:ascii="Times New Roman" w:eastAsia="Times New Roman" w:hAnsi="Times New Roman" w:cs="Times New Roman"/>
          <w:sz w:val="24"/>
        </w:rPr>
        <w:t>The project aims at incorporating the possible set of combinations for the automobile parts and assemble them to achieve the final design of the automobile for manufacturing.</w:t>
      </w:r>
      <w:r w:rsidR="00E91090">
        <w:rPr>
          <w:rFonts w:ascii="Times New Roman" w:eastAsia="Times New Roman" w:hAnsi="Times New Roman" w:cs="Times New Roman"/>
          <w:sz w:val="24"/>
        </w:rPr>
        <w:t xml:space="preserve"> The </w:t>
      </w:r>
      <w:r w:rsidR="00664573">
        <w:rPr>
          <w:rFonts w:ascii="Times New Roman" w:eastAsia="Times New Roman" w:hAnsi="Times New Roman" w:cs="Times New Roman"/>
          <w:sz w:val="24"/>
        </w:rPr>
        <w:t xml:space="preserve">web </w:t>
      </w:r>
      <w:r w:rsidR="00E91090">
        <w:rPr>
          <w:rFonts w:ascii="Times New Roman" w:eastAsia="Times New Roman" w:hAnsi="Times New Roman" w:cs="Times New Roman"/>
          <w:sz w:val="24"/>
        </w:rPr>
        <w:t>applications are developed</w:t>
      </w:r>
      <w:r w:rsidR="00664573">
        <w:rPr>
          <w:rFonts w:ascii="Times New Roman" w:eastAsia="Times New Roman" w:hAnsi="Times New Roman" w:cs="Times New Roman"/>
          <w:sz w:val="24"/>
        </w:rPr>
        <w:t xml:space="preserve"> using Zend framework which is</w:t>
      </w:r>
      <w:r w:rsidR="00664573" w:rsidRPr="00664573">
        <w:rPr>
          <w:rFonts w:ascii="Times New Roman" w:eastAsia="Times New Roman" w:hAnsi="Times New Roman" w:cs="Times New Roman"/>
          <w:sz w:val="24"/>
        </w:rPr>
        <w:t xml:space="preserve"> an </w:t>
      </w:r>
      <w:hyperlink r:id="rId8" w:tooltip="Open source" w:history="1">
        <w:r w:rsidR="00664573" w:rsidRPr="00664573">
          <w:rPr>
            <w:rFonts w:ascii="Times New Roman" w:eastAsia="Times New Roman" w:hAnsi="Times New Roman" w:cs="Times New Roman"/>
            <w:sz w:val="24"/>
          </w:rPr>
          <w:t>open source</w:t>
        </w:r>
      </w:hyperlink>
      <w:r w:rsidR="00664573" w:rsidRPr="00664573">
        <w:rPr>
          <w:rFonts w:ascii="Times New Roman" w:eastAsia="Times New Roman" w:hAnsi="Times New Roman" w:cs="Times New Roman"/>
          <w:sz w:val="24"/>
        </w:rPr>
        <w:t>, </w:t>
      </w:r>
      <w:hyperlink r:id="rId9" w:tooltip="Object-oriented" w:history="1">
        <w:r w:rsidR="00664573" w:rsidRPr="00664573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="00664573" w:rsidRPr="00664573">
        <w:rPr>
          <w:rFonts w:ascii="Times New Roman" w:eastAsia="Times New Roman" w:hAnsi="Times New Roman" w:cs="Times New Roman"/>
          <w:sz w:val="24"/>
        </w:rPr>
        <w:t> </w:t>
      </w:r>
      <w:hyperlink r:id="rId10" w:tooltip="Web application framework" w:history="1">
        <w:r w:rsidR="00664573" w:rsidRPr="00664573">
          <w:rPr>
            <w:rFonts w:ascii="Times New Roman" w:eastAsia="Times New Roman" w:hAnsi="Times New Roman" w:cs="Times New Roman"/>
            <w:sz w:val="24"/>
          </w:rPr>
          <w:t>web application framework</w:t>
        </w:r>
      </w:hyperlink>
      <w:r w:rsidR="00664573" w:rsidRPr="00664573">
        <w:rPr>
          <w:rFonts w:ascii="Times New Roman" w:eastAsia="Times New Roman" w:hAnsi="Times New Roman" w:cs="Times New Roman"/>
          <w:sz w:val="24"/>
        </w:rPr>
        <w:t> implemented in </w:t>
      </w:r>
      <w:hyperlink r:id="rId11" w:tooltip="PHP 5" w:history="1">
        <w:r w:rsidR="00664573" w:rsidRPr="00664573">
          <w:rPr>
            <w:rFonts w:ascii="Times New Roman" w:eastAsia="Times New Roman" w:hAnsi="Times New Roman" w:cs="Times New Roman"/>
            <w:sz w:val="24"/>
          </w:rPr>
          <w:t>PHP 5</w:t>
        </w:r>
      </w:hyperlink>
      <w:r w:rsidR="00664573" w:rsidRPr="00664573">
        <w:rPr>
          <w:rFonts w:ascii="Times New Roman" w:eastAsia="Times New Roman" w:hAnsi="Times New Roman" w:cs="Times New Roman"/>
          <w:sz w:val="24"/>
        </w:rPr>
        <w:t>.</w:t>
      </w:r>
    </w:p>
    <w:p w:rsidR="003A316C" w:rsidRDefault="003A31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316C" w:rsidRDefault="003A316C" w:rsidP="003A316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Major Responsibilities:</w:t>
      </w:r>
    </w:p>
    <w:p w:rsidR="003A316C" w:rsidRDefault="003A316C" w:rsidP="003A316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A316C" w:rsidRDefault="003A316C" w:rsidP="003A316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 a developer, involved in </w:t>
      </w:r>
      <w:r w:rsidRPr="003A316C">
        <w:rPr>
          <w:rFonts w:ascii="Times New Roman" w:eastAsia="Times New Roman" w:hAnsi="Times New Roman" w:cs="Times New Roman"/>
          <w:sz w:val="24"/>
        </w:rPr>
        <w:t>requirements analysis, inte</w:t>
      </w:r>
      <w:r w:rsidR="00D307FB">
        <w:rPr>
          <w:rFonts w:ascii="Times New Roman" w:eastAsia="Times New Roman" w:hAnsi="Times New Roman" w:cs="Times New Roman"/>
          <w:sz w:val="24"/>
        </w:rPr>
        <w:t xml:space="preserve">racting with client </w:t>
      </w:r>
      <w:r w:rsidRPr="003A316C">
        <w:rPr>
          <w:rFonts w:ascii="Times New Roman" w:eastAsia="Times New Roman" w:hAnsi="Times New Roman" w:cs="Times New Roman"/>
          <w:sz w:val="24"/>
        </w:rPr>
        <w:t>to validate the un</w:t>
      </w:r>
      <w:r w:rsidR="00D307FB">
        <w:rPr>
          <w:rFonts w:ascii="Times New Roman" w:eastAsia="Times New Roman" w:hAnsi="Times New Roman" w:cs="Times New Roman"/>
          <w:sz w:val="24"/>
        </w:rPr>
        <w:t>derstanding and actively involved</w:t>
      </w:r>
      <w:r w:rsidRPr="003A316C">
        <w:rPr>
          <w:rFonts w:ascii="Times New Roman" w:eastAsia="Times New Roman" w:hAnsi="Times New Roman" w:cs="Times New Roman"/>
          <w:sz w:val="24"/>
        </w:rPr>
        <w:t xml:space="preserve"> as a team member for the development of the module.</w:t>
      </w:r>
    </w:p>
    <w:p w:rsidR="007E5B36" w:rsidRPr="00A7028B" w:rsidRDefault="000E7254" w:rsidP="00A7028B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A7028B">
        <w:rPr>
          <w:rFonts w:ascii="Times New Roman" w:eastAsia="Times New Roman" w:hAnsi="Times New Roman" w:cs="Times New Roman"/>
          <w:sz w:val="24"/>
        </w:rPr>
        <w:t>Worked in various functio</w:t>
      </w:r>
      <w:r w:rsidR="00A7028B">
        <w:rPr>
          <w:rFonts w:ascii="Times New Roman" w:eastAsia="Times New Roman" w:hAnsi="Times New Roman" w:cs="Times New Roman"/>
          <w:sz w:val="24"/>
        </w:rPr>
        <w:t>nalities for managing workflows of the application.</w:t>
      </w:r>
    </w:p>
    <w:p w:rsidR="000171F0" w:rsidRDefault="00A7028B" w:rsidP="000171F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Designed entire DB schema of the application and implemented it using PostgerSQL.</w:t>
      </w:r>
    </w:p>
    <w:p w:rsidR="000171F0" w:rsidRPr="000171F0" w:rsidRDefault="00814234" w:rsidP="000171F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Proactively participated in code audit using SONAR for minimal TDR </w:t>
      </w:r>
      <w:r w:rsidR="000171F0">
        <w:rPr>
          <w:rFonts w:ascii="Times New Roman" w:eastAsia="Times New Roman" w:hAnsi="Times New Roman" w:cs="Times New Roman"/>
          <w:sz w:val="24"/>
        </w:rPr>
        <w:t>and also d</w:t>
      </w:r>
      <w:r>
        <w:rPr>
          <w:rFonts w:ascii="Times New Roman" w:eastAsia="Times New Roman" w:hAnsi="Times New Roman" w:cs="Times New Roman"/>
          <w:sz w:val="24"/>
        </w:rPr>
        <w:t>eveloped pipeline using Jenkins.</w:t>
      </w:r>
    </w:p>
    <w:p w:rsidR="00A7028B" w:rsidRDefault="00A7028B" w:rsidP="00A7028B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A7028B">
        <w:rPr>
          <w:rFonts w:ascii="Times New Roman" w:eastAsia="Times New Roman" w:hAnsi="Times New Roman" w:cs="Times New Roman"/>
          <w:sz w:val="24"/>
        </w:rPr>
        <w:t>Involved in integration testing and deployment of the module as part of the overall application.</w:t>
      </w:r>
    </w:p>
    <w:p w:rsidR="004C1C6F" w:rsidRDefault="004C1C6F" w:rsidP="00A7028B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Trained in DevOps and implemented the same in the project for faster delivery.</w:t>
      </w:r>
    </w:p>
    <w:p w:rsidR="003A316C" w:rsidRPr="003A316C" w:rsidRDefault="003A316C" w:rsidP="003A316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A4388" w:rsidRPr="00DA4388" w:rsidRDefault="00E91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Projects:</w:t>
      </w: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5"/>
        <w:gridCol w:w="4065"/>
      </w:tblGrid>
      <w:tr w:rsidR="00FB4699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>Risk and Legal</w:t>
            </w:r>
            <w:r w:rsidR="00E91090">
              <w:rPr>
                <w:rFonts w:ascii="Times New Roman" w:eastAsia="Times New Roman" w:hAnsi="Times New Roman" w:cs="Times New Roman"/>
                <w:sz w:val="24"/>
              </w:rPr>
              <w:t xml:space="preserve"> (Production Support), Service Online (Release management)</w:t>
            </w:r>
          </w:p>
        </w:tc>
      </w:tr>
      <w:tr w:rsidR="00FB4699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>Period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E91090" w:rsidP="00E91090">
            <w:pPr>
              <w:spacing w:after="0" w:line="240" w:lineRule="auto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>March 2013</w:t>
            </w:r>
            <w:r w:rsidR="0040048E">
              <w:rPr>
                <w:rFonts w:ascii="Times New Roman" w:eastAsia="Times New Roman" w:hAnsi="Times New Roman" w:cs="Times New Roman"/>
                <w:sz w:val="24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24"/>
              </w:rPr>
              <w:t>April 2016</w:t>
            </w:r>
          </w:p>
        </w:tc>
      </w:tr>
      <w:tr w:rsidR="000171F0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71F0" w:rsidRDefault="000171F0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71F0" w:rsidRDefault="000171F0" w:rsidP="00E91090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Java, PL/SQL</w:t>
            </w:r>
          </w:p>
        </w:tc>
      </w:tr>
    </w:tbl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1090" w:rsidRDefault="00E91090" w:rsidP="00E91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DA4388">
        <w:rPr>
          <w:rFonts w:ascii="Times New Roman" w:eastAsia="Times New Roman" w:hAnsi="Times New Roman" w:cs="Times New Roman"/>
          <w:b/>
          <w:sz w:val="24"/>
        </w:rPr>
        <w:t>Project Abstract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B4699" w:rsidRDefault="00E91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under Westpac account which comes under banking domain. </w:t>
      </w:r>
      <w:r w:rsidR="0040048E">
        <w:rPr>
          <w:rFonts w:ascii="Times New Roman" w:eastAsia="Times New Roman" w:hAnsi="Times New Roman" w:cs="Times New Roman"/>
          <w:sz w:val="24"/>
        </w:rPr>
        <w:t>Project</w:t>
      </w:r>
      <w:r w:rsidR="00664573">
        <w:rPr>
          <w:rFonts w:ascii="Times New Roman" w:eastAsia="Times New Roman" w:hAnsi="Times New Roman" w:cs="Times New Roman"/>
          <w:sz w:val="24"/>
        </w:rPr>
        <w:t xml:space="preserve"> (Risk and Legal)</w:t>
      </w:r>
      <w:r w:rsidR="0040048E">
        <w:rPr>
          <w:rFonts w:ascii="Times New Roman" w:eastAsia="Times New Roman" w:hAnsi="Times New Roman" w:cs="Times New Roman"/>
          <w:sz w:val="24"/>
        </w:rPr>
        <w:t xml:space="preserve"> deals with legalizing all the transactions as p</w:t>
      </w:r>
      <w:r>
        <w:rPr>
          <w:rFonts w:ascii="Times New Roman" w:eastAsia="Times New Roman" w:hAnsi="Times New Roman" w:cs="Times New Roman"/>
          <w:sz w:val="24"/>
        </w:rPr>
        <w:t>er the rules and regul</w:t>
      </w:r>
      <w:r w:rsidR="00664573">
        <w:rPr>
          <w:rFonts w:ascii="Times New Roman" w:eastAsia="Times New Roman" w:hAnsi="Times New Roman" w:cs="Times New Roman"/>
          <w:sz w:val="24"/>
        </w:rPr>
        <w:t>ations of Australian government and assisting the consumers</w:t>
      </w:r>
      <w:r w:rsidR="00664573" w:rsidRPr="00664573">
        <w:rPr>
          <w:rFonts w:ascii="Times New Roman" w:eastAsia="Times New Roman" w:hAnsi="Times New Roman" w:cs="Times New Roman"/>
          <w:sz w:val="24"/>
        </w:rPr>
        <w:t xml:space="preserve"> with their everyday banking needs</w:t>
      </w:r>
      <w:r w:rsidR="00664573">
        <w:rPr>
          <w:rFonts w:ascii="Times New Roman" w:eastAsia="Times New Roman" w:hAnsi="Times New Roman" w:cs="Times New Roman"/>
          <w:sz w:val="24"/>
        </w:rPr>
        <w:t xml:space="preserve">. As part of a release team, was more involved </w:t>
      </w:r>
      <w:r w:rsidR="000171F0">
        <w:rPr>
          <w:rFonts w:ascii="Times New Roman" w:eastAsia="Times New Roman" w:hAnsi="Times New Roman" w:cs="Times New Roman"/>
          <w:sz w:val="24"/>
        </w:rPr>
        <w:t>in</w:t>
      </w:r>
      <w:r w:rsidR="00664573">
        <w:rPr>
          <w:rFonts w:ascii="Times New Roman" w:eastAsia="Times New Roman" w:hAnsi="Times New Roman" w:cs="Times New Roman"/>
          <w:sz w:val="24"/>
        </w:rPr>
        <w:t xml:space="preserve"> deployments and various environment issues and </w:t>
      </w:r>
      <w:r w:rsidR="000171F0">
        <w:rPr>
          <w:rFonts w:ascii="Times New Roman" w:eastAsia="Times New Roman" w:hAnsi="Times New Roman" w:cs="Times New Roman"/>
          <w:sz w:val="24"/>
        </w:rPr>
        <w:t>monitor the deliverables closely for smooth running of the application in the production environment.</w:t>
      </w: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Major Responsibilities:</w:t>
      </w: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coordinate with client and onsite coordinators during all stages of SDLC from requirement gathering to go live and do smoke testing for the efficiency of the application.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analyze the data entry using PL/SQL language.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Developing Tools, applications, code improvements and scripts to resolve operational burden of support engineers and Operations.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Support engineering and troubleshooting on issues related to the digital platform services and content for various products.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Interface with content acquisition, content providers, operations and technical teams to ensure content publishing and delivery as per service level agreements.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Production Builds, Tools, and Configuration Management for software product releases and successful deployments.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 engineering support of our incoming tickets, including extensive troubleshooting and debugging, with responsibilities covering multiple product lines.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deployment support in staging and production environments.</w:t>
      </w:r>
    </w:p>
    <w:p w:rsidR="00FB4699" w:rsidRDefault="000171F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with other</w:t>
      </w:r>
      <w:r w:rsidR="0040048E">
        <w:rPr>
          <w:rFonts w:ascii="Times New Roman" w:eastAsia="Times New Roman" w:hAnsi="Times New Roman" w:cs="Times New Roman"/>
          <w:sz w:val="24"/>
        </w:rPr>
        <w:t xml:space="preserve"> team</w:t>
      </w:r>
      <w:r>
        <w:rPr>
          <w:rFonts w:ascii="Times New Roman" w:eastAsia="Times New Roman" w:hAnsi="Times New Roman" w:cs="Times New Roman"/>
          <w:sz w:val="24"/>
        </w:rPr>
        <w:t>s</w:t>
      </w:r>
      <w:r w:rsidR="0040048E">
        <w:rPr>
          <w:rFonts w:ascii="Times New Roman" w:eastAsia="Times New Roman" w:hAnsi="Times New Roman" w:cs="Times New Roman"/>
          <w:sz w:val="24"/>
        </w:rPr>
        <w:t xml:space="preserve"> for handing-off or taking over active support issues and to create a team specific knowledge base and skill set.</w:t>
      </w:r>
    </w:p>
    <w:p w:rsidR="000171F0" w:rsidRPr="000171F0" w:rsidRDefault="000E7254" w:rsidP="000171F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0171F0">
        <w:rPr>
          <w:rFonts w:ascii="Times New Roman" w:eastAsia="Times New Roman" w:hAnsi="Times New Roman" w:cs="Times New Roman"/>
          <w:sz w:val="24"/>
        </w:rPr>
        <w:lastRenderedPageBreak/>
        <w:t>Provided KT and created cookbooks and supporting documents to enable sharing of knowledge through the team.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Detailed knowledge of the UNIX/Linux operating system and tools.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Proven ability to troubleshoot and identify the root cause of issues in complex Enterprise Level applications.</w:t>
      </w:r>
    </w:p>
    <w:p w:rsidR="00FB4699" w:rsidRDefault="0040048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Demonstrated skill and passion for problem solving and operational excellence.</w:t>
      </w:r>
    </w:p>
    <w:p w:rsidR="000171F0" w:rsidRDefault="000171F0" w:rsidP="000171F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Exposure</w:t>
            </w:r>
          </w:p>
        </w:tc>
      </w:tr>
    </w:tbl>
    <w:p w:rsidR="00FB4699" w:rsidRDefault="00FB4699">
      <w:pPr>
        <w:tabs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0"/>
        <w:gridCol w:w="5136"/>
      </w:tblGrid>
      <w:tr w:rsidR="00FB469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tabs>
                <w:tab w:val="left" w:pos="8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Programming Languages</w:t>
            </w:r>
          </w:p>
        </w:tc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 w:rsidP="000171F0">
            <w:pPr>
              <w:tabs>
                <w:tab w:val="left" w:pos="8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C++, </w:t>
            </w:r>
            <w:r w:rsidR="000171F0">
              <w:rPr>
                <w:rFonts w:ascii="Times New Roman" w:eastAsia="Times New Roman" w:hAnsi="Times New Roman" w:cs="Times New Roman"/>
                <w:sz w:val="24"/>
              </w:rPr>
              <w:t>JAVA</w:t>
            </w:r>
          </w:p>
        </w:tc>
      </w:tr>
      <w:tr w:rsidR="00FB469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tabs>
                <w:tab w:val="left" w:pos="8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Databases</w:t>
            </w:r>
          </w:p>
        </w:tc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0171F0">
            <w:pPr>
              <w:tabs>
                <w:tab w:val="left" w:pos="810"/>
              </w:tabs>
              <w:spacing w:after="0" w:line="240" w:lineRule="auto"/>
            </w:pPr>
            <w:r w:rsidRPr="000171F0">
              <w:rPr>
                <w:rFonts w:ascii="Times New Roman" w:eastAsia="Times New Roman" w:hAnsi="Times New Roman" w:cs="Times New Roman"/>
                <w:color w:val="000000"/>
                <w:sz w:val="24"/>
              </w:rPr>
              <w:t>Oracle(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SQL, PL/SQL), PostgreSQL, </w:t>
            </w:r>
            <w:r w:rsidRPr="000171F0">
              <w:rPr>
                <w:rFonts w:ascii="Times New Roman" w:eastAsia="Times New Roman" w:hAnsi="Times New Roman" w:cs="Times New Roman"/>
                <w:color w:val="000000"/>
                <w:sz w:val="24"/>
              </w:rPr>
              <w:t>MySQL</w:t>
            </w:r>
          </w:p>
        </w:tc>
      </w:tr>
      <w:tr w:rsidR="00FB469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0171F0">
            <w:pPr>
              <w:tabs>
                <w:tab w:val="left" w:pos="810"/>
              </w:tabs>
              <w:spacing w:after="0" w:line="240" w:lineRule="auto"/>
            </w:pPr>
            <w:r w:rsidRPr="000171F0">
              <w:rPr>
                <w:rFonts w:ascii="Times New Roman" w:eastAsia="Times New Roman" w:hAnsi="Times New Roman" w:cs="Times New Roman"/>
                <w:color w:val="000000"/>
                <w:sz w:val="24"/>
              </w:rPr>
              <w:t>Scripting &amp; Markup</w:t>
            </w:r>
          </w:p>
        </w:tc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Pr="000171F0" w:rsidRDefault="000171F0">
            <w:pPr>
              <w:tabs>
                <w:tab w:val="left" w:pos="8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171F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Unix Shell Scripting, JavaScript, JQuery , </w:t>
            </w:r>
            <w:r w:rsidRPr="000171F0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     HTML5, CSS3</w:t>
            </w:r>
          </w:p>
        </w:tc>
      </w:tr>
      <w:tr w:rsidR="00FB469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tabs>
                <w:tab w:val="left" w:pos="8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Documentation Tools</w:t>
            </w:r>
          </w:p>
        </w:tc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tabs>
                <w:tab w:val="left" w:pos="8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MS Word, MS Excel, MS Power Point.</w:t>
            </w:r>
          </w:p>
        </w:tc>
      </w:tr>
      <w:tr w:rsidR="00FB4699" w:rsidTr="00E37F2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tabs>
                <w:tab w:val="left" w:pos="8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Tools Worked On</w:t>
            </w:r>
          </w:p>
        </w:tc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4699" w:rsidRDefault="0040048E">
            <w:pPr>
              <w:tabs>
                <w:tab w:val="left" w:pos="8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Putty, Remedy Tool, Toad for Oracle </w:t>
            </w:r>
            <w:r w:rsidR="00814234">
              <w:rPr>
                <w:rFonts w:ascii="Times New Roman" w:eastAsia="Times New Roman" w:hAnsi="Times New Roman" w:cs="Times New Roman"/>
                <w:sz w:val="24"/>
              </w:rPr>
              <w:t>11g, Eclipse, Jenkins, Net Beans, pgAdmin III, FileZilla FTP client, MobaXterm.</w:t>
            </w:r>
          </w:p>
        </w:tc>
      </w:tr>
      <w:tr w:rsidR="00814234" w:rsidTr="00E37F2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4234" w:rsidRDefault="00814234">
            <w:pPr>
              <w:tabs>
                <w:tab w:val="left" w:pos="8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14234">
              <w:rPr>
                <w:rFonts w:ascii="Times New Roman" w:eastAsia="Times New Roman" w:hAnsi="Times New Roman" w:cs="Times New Roman"/>
                <w:sz w:val="24"/>
              </w:rPr>
              <w:t>Web Technologies</w:t>
            </w:r>
          </w:p>
        </w:tc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4234" w:rsidRDefault="00814234">
            <w:pPr>
              <w:tabs>
                <w:tab w:val="left" w:pos="8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14234">
              <w:rPr>
                <w:rFonts w:ascii="Times New Roman" w:eastAsia="Times New Roman" w:hAnsi="Times New Roman" w:cs="Times New Roman"/>
                <w:sz w:val="24"/>
              </w:rPr>
              <w:t>PHP using Zend Framework</w:t>
            </w:r>
          </w:p>
        </w:tc>
      </w:tr>
    </w:tbl>
    <w:p w:rsidR="00814234" w:rsidRDefault="00814234" w:rsidP="00814234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0"/>
      </w:tblGrid>
      <w:tr w:rsidR="00FB4699">
        <w:trPr>
          <w:trHeight w:val="1"/>
        </w:trPr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8142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Certifications(Internal/External</w:t>
            </w:r>
            <w:r w:rsidR="0040048E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B4699" w:rsidRDefault="0040048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BEC Preliminary certificate by CAMBRIDGE UNIVERSITY.</w:t>
      </w:r>
    </w:p>
    <w:p w:rsidR="00FB4699" w:rsidRDefault="0040048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Infosys</w:t>
      </w:r>
      <w:r w:rsidR="00814234">
        <w:rPr>
          <w:rFonts w:ascii="Times New Roman" w:eastAsia="Times New Roman" w:hAnsi="Times New Roman" w:cs="Times New Roman"/>
          <w:sz w:val="24"/>
        </w:rPr>
        <w:t xml:space="preserve"> certified</w:t>
      </w:r>
      <w:r>
        <w:rPr>
          <w:rFonts w:ascii="Times New Roman" w:eastAsia="Times New Roman" w:hAnsi="Times New Roman" w:cs="Times New Roman"/>
          <w:sz w:val="24"/>
        </w:rPr>
        <w:t xml:space="preserve"> Quality Foundation Process and designing.</w:t>
      </w:r>
    </w:p>
    <w:p w:rsidR="00FB4699" w:rsidRDefault="0081423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Infosys certified </w:t>
      </w:r>
      <w:r w:rsidR="0040048E">
        <w:rPr>
          <w:rFonts w:ascii="Times New Roman" w:eastAsia="Times New Roman" w:hAnsi="Times New Roman" w:cs="Times New Roman"/>
          <w:sz w:val="24"/>
        </w:rPr>
        <w:t>Release Management process and tools.</w:t>
      </w:r>
    </w:p>
    <w:p w:rsidR="00814234" w:rsidRDefault="0081423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Infosys certified Oracle PL/SQL Programming and Tuning.</w:t>
      </w:r>
    </w:p>
    <w:p w:rsidR="00FB4699" w:rsidRDefault="0040048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Behavioral based Certification by Harvard Management.</w:t>
      </w:r>
    </w:p>
    <w:p w:rsidR="00FB4699" w:rsidRDefault="00FB4699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Trainings</w:t>
            </w:r>
          </w:p>
        </w:tc>
      </w:tr>
    </w:tbl>
    <w:p w:rsidR="00FB4699" w:rsidRDefault="0040048E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FB4699" w:rsidRDefault="0040048E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Six months training at Infosys, Mysore in following Technologies.</w:t>
      </w:r>
    </w:p>
    <w:p w:rsidR="00FB4699" w:rsidRDefault="004004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JAVA, RDBMS, UNIX, HTML, PERL, PHP, MySQL</w:t>
      </w:r>
    </w:p>
    <w:p w:rsidR="00FB4699" w:rsidRDefault="0040048E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One month classroom training by IBM in J2EE/CORE JAVA technologies.</w:t>
      </w:r>
    </w:p>
    <w:p w:rsidR="00FB4699" w:rsidRDefault="0040048E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One month Networking Training by HCL.</w:t>
      </w:r>
    </w:p>
    <w:p w:rsidR="00FB4699" w:rsidRDefault="0040048E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Three months LINUX Training by REDHAT.</w:t>
      </w:r>
    </w:p>
    <w:p w:rsidR="00FB4699" w:rsidRDefault="00FB4699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5"/>
      </w:tblGrid>
      <w:tr w:rsidR="00FB4699">
        <w:trPr>
          <w:trHeight w:val="1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Interests/Extra-curricular activities</w:t>
            </w:r>
          </w:p>
        </w:tc>
      </w:tr>
    </w:tbl>
    <w:p w:rsidR="00FB4699" w:rsidRDefault="00FB46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B4699" w:rsidRDefault="0040048E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Leprosy awareness camp organized by Leprosy aid society.</w:t>
      </w:r>
    </w:p>
    <w:p w:rsidR="00FB4699" w:rsidRDefault="0040048E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Active member of school environmental group. </w:t>
      </w:r>
    </w:p>
    <w:p w:rsidR="00FB4699" w:rsidRDefault="0040048E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Merit-cum-scholarship certificate by DISTRICT EDUCATION BOARD.</w:t>
      </w:r>
    </w:p>
    <w:p w:rsidR="00FB4699" w:rsidRDefault="0040048E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Volunteered and organized in various events in annual Tech/Cultural Fest at college level.</w:t>
      </w:r>
    </w:p>
    <w:p w:rsidR="00FB4699" w:rsidRDefault="0040048E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Merit certificate by Sanskrit society of ODISHA. </w:t>
      </w:r>
    </w:p>
    <w:p w:rsidR="00FB4699" w:rsidRDefault="0040048E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 proactively in Team activities.</w:t>
      </w:r>
    </w:p>
    <w:p w:rsidR="00FB4699" w:rsidRDefault="00FB46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0"/>
      </w:tblGrid>
      <w:tr w:rsidR="00FB4699">
        <w:trPr>
          <w:trHeight w:val="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STRENGTH</w:t>
            </w:r>
          </w:p>
        </w:tc>
      </w:tr>
    </w:tbl>
    <w:p w:rsidR="00FB4699" w:rsidRDefault="00FB46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B4699" w:rsidRDefault="0040048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perform better in time-bound situations.</w:t>
      </w:r>
    </w:p>
    <w:p w:rsidR="00FB4699" w:rsidRDefault="0040048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Higher belief in action, not contemplation.</w:t>
      </w:r>
    </w:p>
    <w:p w:rsidR="00FB4699" w:rsidRDefault="0040048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prove to be a commendable team-player.</w:t>
      </w:r>
    </w:p>
    <w:p w:rsidR="00FB4699" w:rsidRDefault="0040048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good leadership skills and self-motivation and passion to succeed.</w:t>
      </w:r>
    </w:p>
    <w:p w:rsidR="00814234" w:rsidRPr="00814234" w:rsidRDefault="0040048E" w:rsidP="00814234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grasping power and eager to learn.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0"/>
      </w:tblGrid>
      <w:tr w:rsidR="00FB4699">
        <w:trPr>
          <w:trHeight w:val="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B4699" w:rsidRDefault="004004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SWATISHREE NAYAK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          Mr. Trilochan Nayak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Permanent Address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OCL Colony, Block-3/75,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P.O.- Rajgangpur, 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Pin-770017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Dist.- Sundergarh, Odisha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14.07.1991 (Fourteenth –July, 1991)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Religion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Hinduism 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Indian 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Oriya, English, Hindi and Bengali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Painting, Playing Badminton,</w:t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Writing short stories/poems</w:t>
      </w: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br/>
      </w: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affirm that all the statements stated above are true to the best of my knowledge and belief.</w:t>
      </w:r>
    </w:p>
    <w:p w:rsidR="00FB4699" w:rsidRDefault="00FB46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B4699" w:rsidRDefault="00FB46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B4699" w:rsidRDefault="004004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 xml:space="preserve">Hyderabad </w:t>
      </w:r>
    </w:p>
    <w:p w:rsidR="00163A50" w:rsidRDefault="0040048E" w:rsidP="00163A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163A50">
        <w:rPr>
          <w:rFonts w:ascii="Times New Roman" w:eastAsia="Times New Roman" w:hAnsi="Times New Roman" w:cs="Times New Roman"/>
          <w:b/>
          <w:i/>
          <w:sz w:val="24"/>
        </w:rPr>
        <w:t>(SwatishreeNayak)</w:t>
      </w:r>
    </w:p>
    <w:p w:rsidR="00FB4699" w:rsidRDefault="0040048E" w:rsidP="00163A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sectPr w:rsidR="00FB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5DA" w:rsidRDefault="00B755DA" w:rsidP="00163A50">
      <w:pPr>
        <w:spacing w:after="0" w:line="240" w:lineRule="auto"/>
      </w:pPr>
      <w:r>
        <w:separator/>
      </w:r>
    </w:p>
  </w:endnote>
  <w:endnote w:type="continuationSeparator" w:id="0">
    <w:p w:rsidR="00B755DA" w:rsidRDefault="00B755DA" w:rsidP="0016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5DA" w:rsidRDefault="00B755DA" w:rsidP="00163A50">
      <w:pPr>
        <w:spacing w:after="0" w:line="240" w:lineRule="auto"/>
      </w:pPr>
      <w:r>
        <w:separator/>
      </w:r>
    </w:p>
  </w:footnote>
  <w:footnote w:type="continuationSeparator" w:id="0">
    <w:p w:rsidR="00B755DA" w:rsidRDefault="00B755DA" w:rsidP="00163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5BDE"/>
    <w:multiLevelType w:val="hybridMultilevel"/>
    <w:tmpl w:val="4C5AB1F8"/>
    <w:lvl w:ilvl="0" w:tplc="10A61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E7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E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40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26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6F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86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20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F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B590F"/>
    <w:multiLevelType w:val="multilevel"/>
    <w:tmpl w:val="BA000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157177"/>
    <w:multiLevelType w:val="multilevel"/>
    <w:tmpl w:val="5A2A6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ED3A35"/>
    <w:multiLevelType w:val="multilevel"/>
    <w:tmpl w:val="7F985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A833DF"/>
    <w:multiLevelType w:val="multilevel"/>
    <w:tmpl w:val="59FA6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671DDB"/>
    <w:multiLevelType w:val="multilevel"/>
    <w:tmpl w:val="04047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841B0A"/>
    <w:multiLevelType w:val="hybridMultilevel"/>
    <w:tmpl w:val="F3F4953A"/>
    <w:lvl w:ilvl="0" w:tplc="801E7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65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AB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CB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05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23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8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CD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0A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240C64"/>
    <w:multiLevelType w:val="multilevel"/>
    <w:tmpl w:val="EF44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83334E"/>
    <w:multiLevelType w:val="multilevel"/>
    <w:tmpl w:val="CDE2C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27046B"/>
    <w:multiLevelType w:val="hybridMultilevel"/>
    <w:tmpl w:val="71D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37916"/>
    <w:multiLevelType w:val="multilevel"/>
    <w:tmpl w:val="2FFE7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99"/>
    <w:rsid w:val="000171F0"/>
    <w:rsid w:val="00085650"/>
    <w:rsid w:val="000A309C"/>
    <w:rsid w:val="000E7254"/>
    <w:rsid w:val="000F20FE"/>
    <w:rsid w:val="00163A50"/>
    <w:rsid w:val="001A7006"/>
    <w:rsid w:val="003A316C"/>
    <w:rsid w:val="0040048E"/>
    <w:rsid w:val="00407354"/>
    <w:rsid w:val="00412E14"/>
    <w:rsid w:val="0044404D"/>
    <w:rsid w:val="004C1C6F"/>
    <w:rsid w:val="004D192F"/>
    <w:rsid w:val="00664573"/>
    <w:rsid w:val="006763C6"/>
    <w:rsid w:val="006E3DB6"/>
    <w:rsid w:val="007A2449"/>
    <w:rsid w:val="007B6DF8"/>
    <w:rsid w:val="007E5B36"/>
    <w:rsid w:val="00814234"/>
    <w:rsid w:val="0098288F"/>
    <w:rsid w:val="00A15910"/>
    <w:rsid w:val="00A7028B"/>
    <w:rsid w:val="00AB6713"/>
    <w:rsid w:val="00B00E31"/>
    <w:rsid w:val="00B755DA"/>
    <w:rsid w:val="00D307FB"/>
    <w:rsid w:val="00DA4388"/>
    <w:rsid w:val="00E37F2D"/>
    <w:rsid w:val="00E91090"/>
    <w:rsid w:val="00F541F8"/>
    <w:rsid w:val="00F658AF"/>
    <w:rsid w:val="00F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F1387-A01C-4CEB-8E7E-0D68F31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50"/>
  </w:style>
  <w:style w:type="paragraph" w:styleId="Footer">
    <w:name w:val="footer"/>
    <w:basedOn w:val="Normal"/>
    <w:link w:val="FooterChar"/>
    <w:uiPriority w:val="99"/>
    <w:unhideWhenUsed/>
    <w:rsid w:val="0016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50"/>
  </w:style>
  <w:style w:type="character" w:customStyle="1" w:styleId="apple-converted-space">
    <w:name w:val="apple-converted-space"/>
    <w:basedOn w:val="DefaultParagraphFont"/>
    <w:rsid w:val="00664573"/>
  </w:style>
  <w:style w:type="character" w:styleId="Hyperlink">
    <w:name w:val="Hyperlink"/>
    <w:basedOn w:val="DefaultParagraphFont"/>
    <w:uiPriority w:val="99"/>
    <w:unhideWhenUsed/>
    <w:rsid w:val="00664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n_sour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gha_musheer\Desktop\agha.mushe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HP_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Web_application_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bject-orien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Swatishree  nayak</dc:creator>
  <cp:lastModifiedBy>Agha musheer</cp:lastModifiedBy>
  <cp:revision>2</cp:revision>
  <dcterms:created xsi:type="dcterms:W3CDTF">2017-02-15T10:29:00Z</dcterms:created>
  <dcterms:modified xsi:type="dcterms:W3CDTF">2017-02-15T10:29:00Z</dcterms:modified>
</cp:coreProperties>
</file>