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5496"/>
        <w:gridCol w:w="4925"/>
      </w:tblGrid>
      <w:tr w:rsidR="00A056BB" w:rsidRPr="00A056BB" w14:paraId="53BA10CB" w14:textId="77777777" w:rsidTr="00A52C05">
        <w:tc>
          <w:tcPr>
            <w:tcW w:w="2637" w:type="pct"/>
          </w:tcPr>
          <w:p w14:paraId="1E91BA1A" w14:textId="77777777" w:rsidR="00A056BB" w:rsidRPr="00A056BB" w:rsidRDefault="00A056BB" w:rsidP="00A056BB">
            <w:pPr>
              <w:spacing w:before="40"/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t>NGÂN HÀNG NÔNG NGHIỆP</w:t>
            </w:r>
          </w:p>
          <w:p w14:paraId="579D321D" w14:textId="77777777" w:rsidR="00A056BB" w:rsidRPr="00A056BB" w:rsidRDefault="00A056BB" w:rsidP="00A056BB">
            <w:pPr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t>VÀ PHÁT TRIỂN NÔNG THÔN VIỆT NAM</w:t>
            </w:r>
          </w:p>
          <w:p w14:paraId="449864FE" w14:textId="77777777" w:rsidR="00A056BB" w:rsidRPr="00A056BB" w:rsidRDefault="00AA0006" w:rsidP="00A056BB">
            <w:pPr>
              <w:spacing w:before="12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943664D" wp14:editId="29B8976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</wp:posOffset>
                      </wp:positionV>
                      <wp:extent cx="1799590" cy="0"/>
                      <wp:effectExtent l="0" t="0" r="101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2404244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5pt" to="141.7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">
                      <w10:wrap anchorx="margin"/>
                    </v:line>
                  </w:pict>
                </mc:Fallback>
              </mc:AlternateContent>
            </w:r>
            <w:r w:rsidR="00A056BB"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363" w:type="pct"/>
          </w:tcPr>
          <w:p w14:paraId="256731AD" w14:textId="77777777" w:rsidR="00A056BB" w:rsidRPr="00A056BB" w:rsidRDefault="00A056BB" w:rsidP="00A056BB">
            <w:pPr>
              <w:spacing w:before="4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b/>
                <w:sz w:val="22"/>
                <w:szCs w:val="24"/>
                <w:lang w:eastAsia="zh-CN"/>
              </w:rPr>
              <w:t>CỘNG HÒA XÃ HỘI CHỦ NGHĨA VIỆT NAM</w:t>
            </w:r>
          </w:p>
          <w:p w14:paraId="02E985AE" w14:textId="77777777" w:rsidR="00A056BB" w:rsidRPr="00A056BB" w:rsidRDefault="00A056BB" w:rsidP="00A056BB">
            <w:pPr>
              <w:jc w:val="center"/>
              <w:rPr>
                <w:rFonts w:eastAsia="SimSun" w:cs="Times New Roman"/>
                <w:b/>
                <w:i/>
                <w:sz w:val="22"/>
                <w:szCs w:val="24"/>
                <w:lang w:eastAsia="zh-CN"/>
              </w:rPr>
            </w:pPr>
            <w:r w:rsidRPr="00A056BB">
              <w:rPr>
                <w:rFonts w:ascii="Verdana" w:eastAsia="Times New Roman" w:hAnsi="Verdana" w:cs="Times New Roman"/>
                <w:noProof/>
                <w:sz w:val="24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9960964" wp14:editId="7BF2FE2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189865</wp:posOffset>
                      </wp:positionV>
                      <wp:extent cx="1908000" cy="0"/>
                      <wp:effectExtent l="0" t="0" r="16510" b="1905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4C1DF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4.95pt;width:150.2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">
                      <w10:wrap anchorx="margin"/>
                    </v:shape>
                  </w:pict>
                </mc:Fallback>
              </mc:AlternateContent>
            </w:r>
            <w:r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Độc lập – Tự do – Hạnh phúc</w:t>
            </w:r>
          </w:p>
        </w:tc>
      </w:tr>
    </w:tbl>
    <w:p w14:paraId="24231883" w14:textId="77777777" w:rsidR="00A056BB" w:rsidRDefault="001B47D9" w:rsidP="00A056BB">
      <w:pPr>
        <w:jc w:val="right"/>
        <w:rPr>
          <w:rFonts w:eastAsia="Times New Roman" w:cs="Times New Roman"/>
          <w:b/>
          <w:bCs/>
          <w:color w:val="000000"/>
          <w:szCs w:val="26"/>
        </w:rPr>
      </w:pPr>
      <w:r w:rsidRPr="001B47D9">
        <w:rPr>
          <w:rFonts w:eastAsia="Times New Roman" w:cs="Times New Roman"/>
          <w:i/>
          <w:iCs/>
          <w:color w:val="000000"/>
          <w:sz w:val="24"/>
          <w:szCs w:val="24"/>
        </w:rPr>
        <w:t>Biểu: 02C/KĐKKD</w:t>
      </w:r>
    </w:p>
    <w:p w14:paraId="71701F1F" w14:textId="77777777" w:rsidR="00AE2AD5" w:rsidRPr="00AE2AD5" w:rsidRDefault="00AE2AD5" w:rsidP="00AE2AD5">
      <w:pPr>
        <w:jc w:val="center"/>
        <w:rPr>
          <w:rFonts w:eastAsia="Times New Roman" w:cs="Times New Roman"/>
          <w:bCs/>
          <w:szCs w:val="26"/>
        </w:rPr>
      </w:pPr>
    </w:p>
    <w:p w14:paraId="7566D7AD" w14:textId="77777777" w:rsidR="00A056BB" w:rsidRPr="00AE2AD5" w:rsidRDefault="00A056BB" w:rsidP="00AE2AD5">
      <w:pPr>
        <w:jc w:val="center"/>
        <w:rPr>
          <w:rFonts w:eastAsia="Times New Roman" w:cs="Times New Roman"/>
          <w:b/>
          <w:bCs/>
          <w:szCs w:val="26"/>
        </w:rPr>
      </w:pPr>
      <w:r w:rsidRPr="00A056BB">
        <w:rPr>
          <w:rFonts w:eastAsia="Times New Roman" w:cs="Times New Roman"/>
          <w:b/>
          <w:bCs/>
          <w:szCs w:val="26"/>
        </w:rPr>
        <w:t>PHIẾU THU THẬP THÔNG TIN KHÁCH HÀNG</w:t>
      </w:r>
    </w:p>
    <w:p w14:paraId="056D0BF3" w14:textId="77777777" w:rsidR="00A056BB" w:rsidRPr="00AE2AD5" w:rsidRDefault="00A056BB" w:rsidP="00AE2AD5">
      <w:pPr>
        <w:jc w:val="center"/>
        <w:rPr>
          <w:rFonts w:eastAsia="Times New Roman" w:cs="Times New Roman"/>
          <w:i/>
          <w:iCs/>
          <w:sz w:val="24"/>
          <w:szCs w:val="24"/>
        </w:rPr>
      </w:pPr>
      <w:r w:rsidRPr="00A056BB">
        <w:rPr>
          <w:rFonts w:eastAsia="Times New Roman" w:cs="Times New Roman"/>
          <w:i/>
          <w:iCs/>
          <w:sz w:val="24"/>
          <w:szCs w:val="24"/>
        </w:rPr>
        <w:t>(</w:t>
      </w:r>
      <w:r w:rsidR="001B47D9" w:rsidRPr="001B47D9">
        <w:rPr>
          <w:rFonts w:eastAsia="Times New Roman" w:cs="Times New Roman"/>
          <w:i/>
          <w:iCs/>
          <w:sz w:val="24"/>
          <w:szCs w:val="24"/>
        </w:rPr>
        <w:t>Áp dụng đối với khách hàng cá nhân không ĐKKD</w:t>
      </w:r>
      <w:r w:rsidRPr="00A056BB">
        <w:rPr>
          <w:rFonts w:eastAsia="Times New Roman" w:cs="Times New Roman"/>
          <w:i/>
          <w:iCs/>
          <w:sz w:val="24"/>
          <w:szCs w:val="24"/>
        </w:rPr>
        <w:t>)</w:t>
      </w:r>
    </w:p>
    <w:p w14:paraId="437025BF" w14:textId="42B23AC5" w:rsidR="00A056BB" w:rsidRPr="00AE2AD5" w:rsidRDefault="00803C5B" w:rsidP="00AE2AD5">
      <w:pPr>
        <w:jc w:val="center"/>
        <w:rPr>
          <w:rFonts w:cs="Times New Roman"/>
          <w:sz w:val="24"/>
        </w:rPr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N</w:t>
      </w:r>
      <w:r w:rsidR="00A056BB"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gày </w:t>
      </w:r>
      <w:r w:rsidR="00AA0006" w:rsidRPr="00AA0006">
        <w:rPr>
          <w:rFonts w:eastAsia="Times New Roman" w:cs="Times New Roman"/>
          <w:b/>
          <w:i/>
          <w:iCs/>
          <w:sz w:val="24"/>
          <w:szCs w:val="24"/>
        </w:rPr>
        <w:t xml:space="preserve">[Ngày] </w:t>
      </w:r>
      <w:r w:rsidR="00A056BB"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tháng </w:t>
      </w:r>
      <w:r w:rsidR="00A34533" w:rsidRPr="00AA0006">
        <w:rPr>
          <w:rFonts w:eastAsia="Times New Roman" w:cs="Times New Roman"/>
          <w:b/>
          <w:i/>
          <w:iCs/>
          <w:sz w:val="24"/>
          <w:szCs w:val="24"/>
        </w:rPr>
        <w:t xml:space="preserve">[Tháng] </w:t>
      </w:r>
      <w:r w:rsidR="00A056BB" w:rsidRPr="00A056BB">
        <w:rPr>
          <w:rFonts w:eastAsia="Times New Roman" w:cs="Times New Roman"/>
          <w:b/>
          <w:bCs/>
          <w:i/>
          <w:iCs/>
          <w:sz w:val="24"/>
          <w:szCs w:val="24"/>
        </w:rPr>
        <w:t>năm</w:t>
      </w:r>
      <w:r w:rsidR="00A34533" w:rsidRPr="00AA0006">
        <w:rPr>
          <w:rFonts w:eastAsia="Times New Roman" w:cs="Times New Roman"/>
          <w:b/>
          <w:i/>
          <w:iCs/>
          <w:sz w:val="24"/>
          <w:szCs w:val="24"/>
        </w:rPr>
        <w:t xml:space="preserve"> [Năm]</w:t>
      </w:r>
    </w:p>
    <w:p w14:paraId="4064DA44" w14:textId="77777777" w:rsidR="00AE2AD5" w:rsidRPr="00AE2AD5" w:rsidRDefault="00AE2AD5" w:rsidP="00AE2AD5">
      <w:pPr>
        <w:rPr>
          <w:rFonts w:eastAsia="Times New Roman" w:cs="Times New Roman"/>
          <w:sz w:val="24"/>
        </w:rPr>
      </w:pPr>
    </w:p>
    <w:p w14:paraId="78164049" w14:textId="77777777"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Tên khách hàng: </w:t>
      </w:r>
      <w:r w:rsidRPr="00AE2AD5">
        <w:rPr>
          <w:rFonts w:eastAsia="Times New Roman" w:cs="Times New Roman"/>
          <w:b/>
          <w:sz w:val="24"/>
          <w:szCs w:val="24"/>
        </w:rPr>
        <w:t>[Tên khách hàng]</w:t>
      </w:r>
    </w:p>
    <w:p w14:paraId="08AD2BB5" w14:textId="77777777"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Mã khách hàng: </w:t>
      </w:r>
      <w:r w:rsidRPr="00AE2AD5">
        <w:rPr>
          <w:rFonts w:eastAsia="Times New Roman" w:cs="Times New Roman"/>
          <w:b/>
          <w:sz w:val="24"/>
          <w:szCs w:val="24"/>
        </w:rPr>
        <w:t>[Mã khách hàng]</w:t>
      </w:r>
    </w:p>
    <w:p w14:paraId="7672638A" w14:textId="77777777"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>Địa chỉ: [Địa chỉ]</w:t>
      </w:r>
    </w:p>
    <w:p w14:paraId="1D61AC75" w14:textId="77777777" w:rsidR="00A056BB" w:rsidRPr="00AE2AD5" w:rsidRDefault="00A056BB" w:rsidP="00AE2AD5">
      <w:pPr>
        <w:rPr>
          <w:rFonts w:cs="Times New Roman"/>
          <w:sz w:val="24"/>
          <w:szCs w:val="24"/>
        </w:rPr>
      </w:pPr>
      <w:r w:rsidRPr="00A056BB">
        <w:rPr>
          <w:rFonts w:eastAsia="Times New Roman" w:cs="Times New Roman"/>
          <w:bCs/>
          <w:sz w:val="24"/>
          <w:szCs w:val="24"/>
        </w:rPr>
        <w:t xml:space="preserve">Hạng khách hàng: </w:t>
      </w:r>
      <w:r w:rsidR="00AE2AD5">
        <w:rPr>
          <w:rFonts w:eastAsia="Times New Roman" w:cs="Times New Roman"/>
          <w:sz w:val="24"/>
          <w:szCs w:val="24"/>
        </w:rPr>
        <w:t>..........</w:t>
      </w:r>
    </w:p>
    <w:p w14:paraId="4721B9C7" w14:textId="77777777" w:rsidR="00A056BB" w:rsidRDefault="00A056BB" w:rsidP="00AE2AD5">
      <w:pPr>
        <w:rPr>
          <w:rFonts w:cs="Times New Roman"/>
          <w:sz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70"/>
        <w:gridCol w:w="3009"/>
        <w:gridCol w:w="3843"/>
        <w:gridCol w:w="1461"/>
        <w:gridCol w:w="1438"/>
      </w:tblGrid>
      <w:tr w:rsidR="001B47D9" w:rsidRPr="001B47D9" w14:paraId="2A3F43AB" w14:textId="77777777" w:rsidTr="001B47D9">
        <w:trPr>
          <w:trHeight w:val="855"/>
        </w:trPr>
        <w:tc>
          <w:tcPr>
            <w:tcW w:w="30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3E0E6C0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448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6013D54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Tên chỉ tiêu</w:t>
            </w:r>
          </w:p>
        </w:tc>
        <w:tc>
          <w:tcPr>
            <w:tcW w:w="1848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89A7072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Giá trị lựa chọn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7D89057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Thông tin khách hàng cung cấp</w:t>
            </w:r>
          </w:p>
        </w:tc>
        <w:tc>
          <w:tcPr>
            <w:tcW w:w="695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A264C05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Cán bộ thu thập thông tin lựa chọn</w:t>
            </w:r>
          </w:p>
        </w:tc>
      </w:tr>
      <w:tr w:rsidR="001B47D9" w:rsidRPr="001B47D9" w14:paraId="60D4A859" w14:textId="77777777" w:rsidTr="001B47D9">
        <w:trPr>
          <w:trHeight w:val="315"/>
        </w:trPr>
        <w:tc>
          <w:tcPr>
            <w:tcW w:w="3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3C7AB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FCF14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8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7F194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BA743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69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C8FC6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</w:tr>
      <w:tr w:rsidR="001B47D9" w:rsidRPr="001B47D9" w14:paraId="15110240" w14:textId="77777777" w:rsidTr="001B47D9">
        <w:trPr>
          <w:trHeight w:val="315"/>
        </w:trPr>
        <w:tc>
          <w:tcPr>
            <w:tcW w:w="36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B3D4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I. Thông tin chung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A38D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443F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4E793290" w14:textId="77777777" w:rsidTr="001B47D9">
        <w:trPr>
          <w:trHeight w:val="600"/>
        </w:trPr>
        <w:tc>
          <w:tcPr>
            <w:tcW w:w="30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013B6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10B6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Ngày quan hệ tín dụng với Agribank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E4F0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B4BC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B7425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19DBF7D8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59D2D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B792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Trình độ học vấn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4852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Trên đại học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5A9F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25954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346FE152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FDE6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3FEF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8BD8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Đại học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CC9C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461A6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79BF830F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3E30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94E0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304C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Cao đẳng (hoặc tương đương)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B6D3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BA64F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17912F25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3CCE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8E73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B7B1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Trung cấp (hoặc tương đương)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6D946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E2B04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35AA5C40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A5D6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D424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3A6A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Dưới trung cấp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D5C3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77740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068044DD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3A1CFD3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EC3E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Tình trạng nhà ở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EE84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Sở hữu riêng toàn bộ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2112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99272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38B48FF4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1DE742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E1AD9E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655A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Sở hữu 1 phần (Đồng sở hữu)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1A7C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7DBC7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5B0C2228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03526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47C9C7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C89A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Không sở hữu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8DFF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0612C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6031A84F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730A5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21B2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Số người phụ thuộc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AB8B90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Dưới 2 người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01AA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2BB7A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223C567C" w14:textId="77777777" w:rsidTr="001B47D9">
        <w:trPr>
          <w:trHeight w:val="315"/>
        </w:trPr>
        <w:tc>
          <w:tcPr>
            <w:tcW w:w="30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12B75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059E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F54B51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Từ 2 người trở lên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562C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9BDB6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30AC0B60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E8DA3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CA81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 xml:space="preserve">Hình thức cư trú 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865C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Có hộ khẩu/đăng ký thường trú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52F5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6620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1B47D9" w:rsidRPr="001B47D9" w14:paraId="596EFA39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D316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BFEF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275A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Có đăng ký tạm trú dài hạn (KT3)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8224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7770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1B47D9" w:rsidRPr="001B47D9" w14:paraId="373229D1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2480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12C6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11D5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Trường hợp khác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EAB9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92FF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1B47D9" w:rsidRPr="001B47D9" w14:paraId="48F19C82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AFFE9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83DF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Tham gia bảo hiểm cá nhân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E595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Có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731C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AE90B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1B47D9" w:rsidRPr="001B47D9" w14:paraId="694E237E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E08A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E0DC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3B74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A0D4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8C66B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5534EFBB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499DF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FFEF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Tham gia bảo hiểm khoản vay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4320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F0AA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A8B50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42E6E6A6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DC94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E80C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02FA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2260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0A22D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733927D2" w14:textId="77777777" w:rsidTr="001B47D9">
        <w:trPr>
          <w:trHeight w:val="315"/>
        </w:trPr>
        <w:tc>
          <w:tcPr>
            <w:tcW w:w="36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B3AA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II. Thông tin tình hình kinh doanh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61C6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C0E9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2ECEE8BE" w14:textId="77777777" w:rsidTr="001B47D9">
        <w:trPr>
          <w:trHeight w:val="315"/>
        </w:trPr>
        <w:tc>
          <w:tcPr>
            <w:tcW w:w="30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9A97C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7E02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Ngày bắt đầu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FE80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4370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40822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73227D6C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3862E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F85A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Ngành nghề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7239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Thương mại, dịch vụ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C71F4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0C764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63FAF818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28D3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FA5D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9C11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Sản xuất, chế biến, gia công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12144" w14:textId="77777777" w:rsidR="001B47D9" w:rsidRPr="001B47D9" w:rsidRDefault="001B47D9" w:rsidP="001B47D9">
            <w:pPr>
              <w:jc w:val="lef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05F0F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2D769B3C" w14:textId="77777777" w:rsidTr="001B47D9">
        <w:trPr>
          <w:trHeight w:val="9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CADE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9249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D268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Trồng trọt, chăn nuôi nông lâm nghiệp; nuôi trồng, đánh bắt thủy hải sản, diêm nghiệp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C881A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3E0C9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67A8FAA8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E094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63F9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214B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Xây dựng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1854C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23A61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5224D09A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4E19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E25A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8724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Các trường hợp khác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5077B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6CAC8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774CA162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377F0" w14:textId="77777777" w:rsidR="001B47D9" w:rsidRPr="001B47D9" w:rsidRDefault="001B47D9" w:rsidP="001B47D9">
            <w:pPr>
              <w:spacing w:after="24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D23C8" w14:textId="77777777" w:rsidR="001B47D9" w:rsidRPr="001B47D9" w:rsidRDefault="001B47D9" w:rsidP="001B47D9">
            <w:pPr>
              <w:spacing w:after="24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Quyền sở hữu đối với địa điểm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2713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Thuộc sở hữu của chủ hộ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E48B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8400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2C35ED06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814D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3D5F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4537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Thuộc sở hữu của bố mẹ chủ hộ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334A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6DF0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721FAD82" w14:textId="77777777" w:rsidTr="001B47D9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2D9E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EE4E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1997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Đi thuê, thời gian còn lại của hợp đồng thuê trên 1 năm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232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2973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11FCE741" w14:textId="77777777" w:rsidTr="001B47D9">
        <w:trPr>
          <w:trHeight w:val="1182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04B9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0A0F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C1E0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Khác (VD: Thuộc sở hữu của người thân trong gia đình (trừ bố mẹ); Đi thuê theo hợp đồng thuê ngắn hạn (dưới 1 năm); Không có cơ sở kinh doanh ổn định)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843B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A892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0E2F829A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4057AB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017A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Sự ảnh hưởng của yếu tố tự nhiên, tính chất mùa vụ đến hoạt động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86E6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Không phụ thuộc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F843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0DB7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22306DD1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20DD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CA886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1108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Rất ít phụ thuộc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3A47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872F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6D07ADF2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1A1D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AE12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BFDB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Phụ thuộc nhiều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1350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BA4A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3B0CEFA1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9079C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1448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5DEB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Ghi chép sổ sách kinh doanh</w:t>
            </w:r>
          </w:p>
        </w:tc>
        <w:tc>
          <w:tcPr>
            <w:tcW w:w="18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CD8D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Chính xác, đầy đủ, rõ ràng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652F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AB34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2F05C8E9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1D3D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8F5F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C46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Thiếu, sơ sài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DFFC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9574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0D5A6BBA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95A2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3626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2EF0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Không ghi chép hoặc Không có thông tin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8785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DA68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6216DF3A" w14:textId="77777777" w:rsidTr="001B47D9">
        <w:trPr>
          <w:trHeight w:val="600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385FA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13</w:t>
            </w:r>
          </w:p>
        </w:tc>
        <w:tc>
          <w:tcPr>
            <w:tcW w:w="14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7A5A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Sự ảnh hưởng của cơ chế chính sách đối với lĩnh vực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9FB3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Có chính sách ảnh hưởng tích cực đến hoạt động SXKD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72BC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8706A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2B87DB5F" w14:textId="77777777" w:rsidTr="001B47D9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E948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3E9E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2643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Không/ít ảnh hưởng đến hoạt động SXKD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A9B1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BD14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7DF7EABE" w14:textId="77777777" w:rsidTr="001B47D9">
        <w:trPr>
          <w:trHeight w:val="900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791CC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14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1011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Kênh phân phối sản phẩm của hộ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4DD1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Đa dạng, kết hợp nhiều hình thức phân phối (Trực tiếp, trực tuyến, bán buôn, bán lẻ, …)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2016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DEFD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39E49F8D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565B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C36D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168C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Chỉ có một hình thức phân phối sản phẩm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E098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40CC2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0BBBA996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9C4A9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15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A321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Quan hệ với đối tác và các bên liên quan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0FDD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Quan hệ thường xuyên và có uy tín tốt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603C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AF23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07276F96" w14:textId="77777777" w:rsidTr="001B47D9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5A56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725F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7CAB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Quan hệ không thường xuyên nhưng uy tín tốt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7EC5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207F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393B9D3E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0887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FEED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A44A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Có uy tín không tốt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8D4B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5821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3CBD22EC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C2FE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6D60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EE42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Không có thông tin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46D5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25D2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2EDCC595" w14:textId="77777777" w:rsidTr="001B47D9">
        <w:trPr>
          <w:trHeight w:val="600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F18B94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16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4906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Sản phẩm của phương án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5490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Bao gồm cả sản phẩm đang sản xuất kinh doanh và sản phẩm mới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FDB4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AFF3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2058971C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4A33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7719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E8A0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Là sản phẩm đang sản xuất kinh doanh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2CB7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5988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71E33C9D" w14:textId="77777777" w:rsidTr="001B47D9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9C58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B499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2401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Là sản phẩm hoàn toàn mới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2177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BDB9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23059110" w14:textId="77777777" w:rsidTr="001B47D9">
        <w:trPr>
          <w:trHeight w:val="600"/>
        </w:trPr>
        <w:tc>
          <w:tcPr>
            <w:tcW w:w="30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94574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17</w:t>
            </w: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A34B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Tuổi bình quân của người lao động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4B4C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......... (tuổi)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7486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052C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4C291FC8" w14:textId="77777777" w:rsidTr="001B47D9">
        <w:trPr>
          <w:trHeight w:val="315"/>
        </w:trPr>
        <w:tc>
          <w:tcPr>
            <w:tcW w:w="36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ADFB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III. Thông tin quan hệ với ngân hàng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44AB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3317E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B47D9" w:rsidRPr="001B47D9" w14:paraId="1D2ADBFA" w14:textId="77777777" w:rsidTr="001B47D9">
        <w:trPr>
          <w:trHeight w:val="600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B52933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A78C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Tình hình sử dụng sản phẩm phi tín dụng tại Agribank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8F9D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Đang có tiền gửi có kỳ hạn/tiền gửi thanh toán/sử dụng sản phẩm dịch vụ khác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5446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6E366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0CD89606" w14:textId="77777777" w:rsidTr="001B47D9">
        <w:trPr>
          <w:trHeight w:val="9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45BA4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07C89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7861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Đã từng gửi tiền gửi có kỳ hạn/tiền gửi thanh toán/sử dụng sản phẩm dịch vụ khác trong 12 tháng qua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14CB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79199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527B2DDD" w14:textId="77777777" w:rsidTr="001B47D9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C000C9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EEECD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0F01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Chưa sử dụng/Sử dụng gián đoạn trên 12 tháng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8539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7C880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11498CC9" w14:textId="77777777" w:rsidTr="001B47D9">
        <w:trPr>
          <w:trHeight w:val="315"/>
        </w:trPr>
        <w:tc>
          <w:tcPr>
            <w:tcW w:w="30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B4F66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4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1ED4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Lịch sử trả nợ của khách hàng tại Agribank trong 12 tháng qua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85B8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Luôn trả nợ đúng hạn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B9C9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52105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3A38DEAE" w14:textId="77777777" w:rsidTr="001B47D9">
        <w:trPr>
          <w:trHeight w:val="315"/>
        </w:trPr>
        <w:tc>
          <w:tcPr>
            <w:tcW w:w="30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AB0D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E2BC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3243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Đã từng bị cơ cấu lại nợ, hiện trả nợ tốt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0925D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BBF1D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2EBA6486" w14:textId="77777777" w:rsidTr="001B47D9">
        <w:trPr>
          <w:trHeight w:val="900"/>
        </w:trPr>
        <w:tc>
          <w:tcPr>
            <w:tcW w:w="30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3878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327F5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AE7E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tuy nhiên đã trả hết và hiện trả nợ tốt/ Khách hàng mới, chưa có thông tin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003A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88087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2B507066" w14:textId="77777777" w:rsidTr="001B47D9">
        <w:trPr>
          <w:trHeight w:val="600"/>
        </w:trPr>
        <w:tc>
          <w:tcPr>
            <w:tcW w:w="30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F3C9A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4A43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C4AE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khả năng trả nợ hiện tại không ổn định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3B02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AAAA35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22C0D46F" w14:textId="77777777" w:rsidTr="001B47D9">
        <w:trPr>
          <w:trHeight w:val="315"/>
        </w:trPr>
        <w:tc>
          <w:tcPr>
            <w:tcW w:w="30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4B4E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DA09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6BF6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Hiện đang có nợ quá hạn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9F0F7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DE1B0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0B5CEE8B" w14:textId="77777777" w:rsidTr="001B47D9">
        <w:trPr>
          <w:trHeight w:val="600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272D3" w14:textId="77777777" w:rsidR="001B47D9" w:rsidRPr="001B47D9" w:rsidRDefault="001B47D9" w:rsidP="001B47D9">
            <w:pPr>
              <w:spacing w:after="24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BF3F4" w14:textId="77777777" w:rsidR="001B47D9" w:rsidRPr="001B47D9" w:rsidRDefault="001B47D9" w:rsidP="001B47D9">
            <w:pPr>
              <w:spacing w:after="24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Lịch sử chuyển nhóm nợ tại các TCTD khác trong 12 tháng qua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A8F5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chưa từng phát sinh nợ thuộc nhóm 2, 3, 4, 5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8C854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FA174E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479CCD06" w14:textId="77777777" w:rsidTr="001B47D9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810D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B6A8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306D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2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9AC8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2DD6F9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64DE3F71" w14:textId="77777777" w:rsidTr="001B47D9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22C5B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C7C5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B1B48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Không có quan hệ vay vốn với các tổ chức tín dụng hoặc không có thông tin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24E6F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77B16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54E01153" w14:textId="77777777" w:rsidTr="001B47D9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4CFA2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E3DD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36624B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3, 4, 5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09C27C6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1AEAAEC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B47D9" w:rsidRPr="001B47D9" w14:paraId="14D13275" w14:textId="77777777" w:rsidTr="001B47D9">
        <w:trPr>
          <w:trHeight w:val="600"/>
        </w:trPr>
        <w:tc>
          <w:tcPr>
            <w:tcW w:w="30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058514" w14:textId="77777777" w:rsidR="001B47D9" w:rsidRPr="001B47D9" w:rsidRDefault="001B47D9" w:rsidP="001B47D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CF27A1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Tỷ lệ giữa nguồn trả nợ và số tiền phải trả trong kỳ</w:t>
            </w:r>
          </w:p>
        </w:tc>
        <w:tc>
          <w:tcPr>
            <w:tcW w:w="18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043C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……….(%)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3E4C3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8BAF50" w14:textId="77777777" w:rsidR="001B47D9" w:rsidRPr="001B47D9" w:rsidRDefault="001B47D9" w:rsidP="001B47D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8897FCB" w14:textId="77777777" w:rsidR="001B47D9" w:rsidRPr="001B47D9" w:rsidRDefault="001B47D9" w:rsidP="001B47D9">
      <w:pPr>
        <w:spacing w:before="120"/>
        <w:jc w:val="left"/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</w:pPr>
      <w:r w:rsidRPr="001B47D9"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  <w:t>Ghi chú:</w:t>
      </w:r>
    </w:p>
    <w:p w14:paraId="0DF8634E" w14:textId="77777777" w:rsidR="001B47D9" w:rsidRPr="001B47D9" w:rsidRDefault="001B47D9" w:rsidP="001B47D9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1B47D9">
        <w:rPr>
          <w:rFonts w:eastAsia="Times New Roman" w:cs="Times New Roman"/>
          <w:i/>
          <w:iCs/>
          <w:color w:val="000000"/>
          <w:sz w:val="24"/>
          <w:szCs w:val="24"/>
        </w:rPr>
        <w:t>- Hạng khách hàng là hạng của khách hàng trước khi nhập thông tin lần này.</w:t>
      </w:r>
    </w:p>
    <w:p w14:paraId="0D066D53" w14:textId="77777777" w:rsidR="001B47D9" w:rsidRPr="001B47D9" w:rsidRDefault="001B47D9" w:rsidP="001B47D9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1B47D9">
        <w:rPr>
          <w:rFonts w:eastAsia="Times New Roman" w:cs="Times New Roman"/>
          <w:i/>
          <w:iCs/>
          <w:color w:val="000000"/>
          <w:sz w:val="24"/>
          <w:szCs w:val="24"/>
        </w:rPr>
        <w:t>- Khách hàng đánh dấu (X) vào cột (4) đối với các thông tin tại Mục I.</w:t>
      </w:r>
    </w:p>
    <w:p w14:paraId="4A9CAF4A" w14:textId="77777777" w:rsidR="001B47D9" w:rsidRPr="001B47D9" w:rsidRDefault="001B47D9" w:rsidP="001B47D9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1B47D9">
        <w:rPr>
          <w:rFonts w:eastAsia="Times New Roman" w:cs="Times New Roman"/>
          <w:i/>
          <w:iCs/>
          <w:color w:val="000000"/>
          <w:sz w:val="24"/>
          <w:szCs w:val="24"/>
        </w:rPr>
        <w:t>- Cán bộ thu thập thông tin đánh giá và đánh dấu (X) ở cột (5).</w:t>
      </w:r>
    </w:p>
    <w:p w14:paraId="77FD952D" w14:textId="77777777" w:rsidR="001B47D9" w:rsidRPr="001B47D9" w:rsidRDefault="001B47D9" w:rsidP="001B47D9">
      <w:pPr>
        <w:rPr>
          <w:sz w:val="24"/>
          <w:szCs w:val="24"/>
        </w:rPr>
      </w:pPr>
      <w:r w:rsidRPr="001B47D9">
        <w:rPr>
          <w:rFonts w:eastAsia="Times New Roman" w:cs="Times New Roman"/>
          <w:i/>
          <w:iCs/>
          <w:color w:val="000000"/>
          <w:sz w:val="24"/>
          <w:szCs w:val="24"/>
        </w:rPr>
        <w:t>- Chi nhánh bổ sung các thông tin khác (nếu có).</w:t>
      </w:r>
    </w:p>
    <w:p w14:paraId="5650E3BF" w14:textId="77777777" w:rsidR="004C7219" w:rsidRPr="001B47D9" w:rsidRDefault="004C7219" w:rsidP="001B47D9">
      <w:pPr>
        <w:rPr>
          <w:rFonts w:cs="Times New Roman"/>
          <w:sz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978"/>
        <w:gridCol w:w="2693"/>
        <w:gridCol w:w="1807"/>
      </w:tblGrid>
      <w:tr w:rsidR="00AE2AD5" w:rsidRPr="009F0ACD" w14:paraId="31279829" w14:textId="77777777" w:rsidTr="004C7219">
        <w:trPr>
          <w:trHeight w:val="405"/>
        </w:trPr>
        <w:tc>
          <w:tcPr>
            <w:tcW w:w="1412" w:type="pct"/>
          </w:tcPr>
          <w:p w14:paraId="783DEEB9" w14:textId="77777777" w:rsidR="00AE2AD5" w:rsidRPr="009F0ACD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CHỮ KÝ KHÁCH HÀNG</w:t>
            </w:r>
          </w:p>
          <w:p w14:paraId="7AFC3553" w14:textId="77777777" w:rsidR="00AE2AD5" w:rsidRPr="009F0ACD" w:rsidRDefault="00AE2AD5" w:rsidP="00A52C0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Nếu có</w:t>
            </w:r>
            <w:r w:rsidRPr="009F0ACD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1429" w:type="pct"/>
          </w:tcPr>
          <w:p w14:paraId="3896B6C0" w14:textId="77777777" w:rsidR="00AE2AD5" w:rsidRPr="009F0ACD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CÁN BỘ THU THẬP THÔNG TIN</w:t>
            </w:r>
          </w:p>
          <w:p w14:paraId="08EDB87F" w14:textId="77777777" w:rsidR="00AE2AD5" w:rsidRPr="009F0ACD" w:rsidRDefault="00AE2AD5" w:rsidP="00A52C0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292" w:type="pct"/>
          </w:tcPr>
          <w:p w14:paraId="22CBA453" w14:textId="77777777" w:rsidR="00AE2AD5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KIỂM SOÁT</w:t>
            </w:r>
          </w:p>
          <w:p w14:paraId="796BC2DD" w14:textId="77777777" w:rsidR="00AE2AD5" w:rsidRPr="009F0ACD" w:rsidRDefault="00AE2AD5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867" w:type="pct"/>
          </w:tcPr>
          <w:p w14:paraId="361F99C3" w14:textId="77777777" w:rsidR="00AE2AD5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GIÁM ĐỐC</w:t>
            </w:r>
          </w:p>
          <w:p w14:paraId="755AA2E1" w14:textId="77777777" w:rsidR="00AE2AD5" w:rsidRPr="004B7FD4" w:rsidRDefault="00AE2AD5" w:rsidP="004C72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B7FD4">
              <w:rPr>
                <w:rFonts w:ascii="Times New Roman" w:hAnsi="Times New Roman" w:cs="Times New Roman"/>
                <w:i/>
                <w:iCs/>
                <w:sz w:val="24"/>
              </w:rPr>
              <w:t>(Ký, đóng dấu)</w:t>
            </w:r>
          </w:p>
        </w:tc>
      </w:tr>
      <w:tr w:rsidR="004C7219" w:rsidRPr="004C7219" w14:paraId="57654CF6" w14:textId="77777777" w:rsidTr="004C7219">
        <w:trPr>
          <w:trHeight w:val="1377"/>
        </w:trPr>
        <w:tc>
          <w:tcPr>
            <w:tcW w:w="1412" w:type="pct"/>
            <w:vAlign w:val="bottom"/>
          </w:tcPr>
          <w:p w14:paraId="570531A3" w14:textId="77777777"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29" w:type="pct"/>
            <w:vAlign w:val="bottom"/>
          </w:tcPr>
          <w:p w14:paraId="7D4E24C2" w14:textId="13CF7632"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292" w:type="pct"/>
            <w:vAlign w:val="bottom"/>
          </w:tcPr>
          <w:p w14:paraId="39E531EB" w14:textId="7AE08EB4"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67" w:type="pct"/>
            <w:vAlign w:val="bottom"/>
          </w:tcPr>
          <w:p w14:paraId="28B8DF90" w14:textId="77777777"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6446554D" w14:textId="77777777" w:rsidR="004F5ACF" w:rsidRDefault="004F5ACF"/>
    <w:sectPr w:rsidR="004F5ACF" w:rsidSect="004C7219">
      <w:headerReference w:type="default" r:id="rId6"/>
      <w:pgSz w:w="11907" w:h="16840" w:code="9"/>
      <w:pgMar w:top="851" w:right="851" w:bottom="851" w:left="851" w:header="39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4E7DD" w14:textId="77777777" w:rsidR="00841595" w:rsidRDefault="00841595" w:rsidP="00AE2AD5">
      <w:r>
        <w:separator/>
      </w:r>
    </w:p>
  </w:endnote>
  <w:endnote w:type="continuationSeparator" w:id="0">
    <w:p w14:paraId="6EF37169" w14:textId="77777777" w:rsidR="00841595" w:rsidRDefault="00841595" w:rsidP="00AE2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1A062" w14:textId="77777777" w:rsidR="00841595" w:rsidRDefault="00841595" w:rsidP="00AE2AD5">
      <w:r>
        <w:separator/>
      </w:r>
    </w:p>
  </w:footnote>
  <w:footnote w:type="continuationSeparator" w:id="0">
    <w:p w14:paraId="49FFECB5" w14:textId="77777777" w:rsidR="00841595" w:rsidRDefault="00841595" w:rsidP="00AE2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94220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6898E5" w14:textId="77777777" w:rsidR="00AE2AD5" w:rsidRDefault="00AE2AD5" w:rsidP="00AE2AD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47D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6BB"/>
    <w:rsid w:val="00032988"/>
    <w:rsid w:val="00171E3B"/>
    <w:rsid w:val="001B1366"/>
    <w:rsid w:val="001B47D9"/>
    <w:rsid w:val="001D561F"/>
    <w:rsid w:val="00203691"/>
    <w:rsid w:val="002228D6"/>
    <w:rsid w:val="00266875"/>
    <w:rsid w:val="002A6D4E"/>
    <w:rsid w:val="004B186D"/>
    <w:rsid w:val="004C7219"/>
    <w:rsid w:val="004F5ACF"/>
    <w:rsid w:val="00603430"/>
    <w:rsid w:val="006D5058"/>
    <w:rsid w:val="0070522E"/>
    <w:rsid w:val="007418C5"/>
    <w:rsid w:val="00803C5B"/>
    <w:rsid w:val="00841595"/>
    <w:rsid w:val="008751F5"/>
    <w:rsid w:val="00977006"/>
    <w:rsid w:val="00A056BB"/>
    <w:rsid w:val="00A34533"/>
    <w:rsid w:val="00AA0006"/>
    <w:rsid w:val="00AE2AD5"/>
    <w:rsid w:val="00D15345"/>
    <w:rsid w:val="00F0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D3D341"/>
  <w15:docId w15:val="{9447409C-14E6-4799-B9DB-67DB8D16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7D9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table" w:styleId="TableGrid">
    <w:name w:val="Table Grid"/>
    <w:basedOn w:val="TableNormal"/>
    <w:uiPriority w:val="59"/>
    <w:rsid w:val="00AE2AD5"/>
    <w:pPr>
      <w:jc w:val="left"/>
    </w:pPr>
    <w:rPr>
      <w:rFonts w:asciiTheme="minorHAnsi" w:eastAsiaTheme="minorEastAsia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AD5"/>
  </w:style>
  <w:style w:type="paragraph" w:styleId="Footer">
    <w:name w:val="footer"/>
    <w:basedOn w:val="Normal"/>
    <w:link w:val="Foot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894</Words>
  <Characters>3434</Characters>
  <Application>Microsoft Office Word</Application>
  <DocSecurity>0</DocSecurity>
  <Lines>190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Quan Bui</cp:lastModifiedBy>
  <cp:revision>5</cp:revision>
  <dcterms:created xsi:type="dcterms:W3CDTF">2024-10-15T08:10:00Z</dcterms:created>
  <dcterms:modified xsi:type="dcterms:W3CDTF">2026-01-03T11:58:00Z</dcterms:modified>
</cp:coreProperties>
</file>