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FabricaHyundai {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FabricaHyundai() {}  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Interfaces.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showInfo();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Type {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HATCH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SEDAN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HB20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ELANTRA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CarFactory {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Car createCar(Type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deliver(Car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place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"Delivering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.showInfo() + </w:t>
      </w:r>
      <w:r>
        <w:rPr>
          <w:rFonts w:ascii="Consolas" w:hAnsi="Consolas" w:cs="Consolas"/>
          <w:color w:val="2A00FF"/>
          <w:sz w:val="20"/>
          <w:szCs w:val="20"/>
        </w:rPr>
        <w:t>" to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place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Implementation.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Hatch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showInfo()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"Hatch. Hatch from Fiat"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Hb20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showInfo()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"BH20. Hatch from Fiat"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Elantra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showInfo()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"Elantra. Hatch from Fiat"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Sedan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showInfo()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"Sedan. Sedan from Fiat"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Hyundai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CarFactory {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Car createCar(Type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HATCH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Hatch();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SEDAN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Sedan();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HB20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Hb20();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ELANTRA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Elantra();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IllegalArgumentException(); 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FabricaHyundai.CarFactory </w:t>
      </w:r>
      <w:r>
        <w:rPr>
          <w:rFonts w:ascii="Consolas" w:hAnsi="Consolas" w:cs="Consolas"/>
          <w:color w:val="6A3E3E"/>
          <w:sz w:val="20"/>
          <w:szCs w:val="20"/>
        </w:rPr>
        <w:t>hyundai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FabricaHyundai.Hyundai();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"hyundai factory creates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hyundai</w:t>
      </w:r>
      <w:r>
        <w:rPr>
          <w:rFonts w:ascii="Consolas" w:hAnsi="Consolas" w:cs="Consolas"/>
          <w:color w:val="000000"/>
          <w:sz w:val="20"/>
          <w:szCs w:val="20"/>
        </w:rPr>
        <w:t>.createCar(Type.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HATCH</w:t>
      </w:r>
      <w:r>
        <w:rPr>
          <w:rFonts w:ascii="Consolas" w:hAnsi="Consolas" w:cs="Consolas"/>
          <w:color w:val="000000"/>
          <w:sz w:val="20"/>
          <w:szCs w:val="20"/>
        </w:rPr>
        <w:t>).showInfo());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"hyundai factory creates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hyundai</w:t>
      </w:r>
      <w:r>
        <w:rPr>
          <w:rFonts w:ascii="Consolas" w:hAnsi="Consolas" w:cs="Consolas"/>
          <w:color w:val="000000"/>
          <w:sz w:val="20"/>
          <w:szCs w:val="20"/>
        </w:rPr>
        <w:t>.createCar(Type.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SEDAN</w:t>
      </w:r>
      <w:r>
        <w:rPr>
          <w:rFonts w:ascii="Consolas" w:hAnsi="Consolas" w:cs="Consolas"/>
          <w:color w:val="000000"/>
          <w:sz w:val="20"/>
          <w:szCs w:val="20"/>
        </w:rPr>
        <w:t>).showInfo());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"hyundai factory creates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hyundai</w:t>
      </w:r>
      <w:r>
        <w:rPr>
          <w:rFonts w:ascii="Consolas" w:hAnsi="Consolas" w:cs="Consolas"/>
          <w:color w:val="000000"/>
          <w:sz w:val="20"/>
          <w:szCs w:val="20"/>
        </w:rPr>
        <w:t>.createCar(Type.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HB20</w:t>
      </w:r>
      <w:r>
        <w:rPr>
          <w:rFonts w:ascii="Consolas" w:hAnsi="Consolas" w:cs="Consolas"/>
          <w:color w:val="000000"/>
          <w:sz w:val="20"/>
          <w:szCs w:val="20"/>
        </w:rPr>
        <w:t>).showInfo());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"hyundai factory creates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hyundai</w:t>
      </w:r>
      <w:r>
        <w:rPr>
          <w:rFonts w:ascii="Consolas" w:hAnsi="Consolas" w:cs="Consolas"/>
          <w:color w:val="000000"/>
          <w:sz w:val="20"/>
          <w:szCs w:val="20"/>
        </w:rPr>
        <w:t>.createCar(Type.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ELANTRA</w:t>
      </w:r>
      <w:r>
        <w:rPr>
          <w:rFonts w:ascii="Consolas" w:hAnsi="Consolas" w:cs="Consolas"/>
          <w:color w:val="000000"/>
          <w:sz w:val="20"/>
          <w:szCs w:val="20"/>
        </w:rPr>
        <w:t>).showInfo());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C6BD2" w:rsidRDefault="00DC6BD2" w:rsidP="00DC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4645" w:rsidRDefault="00A44645"/>
    <w:sectPr w:rsidR="00A44645" w:rsidSect="00AA5BE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C6BD2"/>
    <w:rsid w:val="00A44645"/>
    <w:rsid w:val="00DC6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6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2018-03-08T14:09:00Z</dcterms:created>
  <dcterms:modified xsi:type="dcterms:W3CDTF">2018-03-08T14:09:00Z</dcterms:modified>
</cp:coreProperties>
</file>