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Задание 2.2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Инструмент управления личным временем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Microsoft To Do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Microsoft To Do</w:t>
      </w:r>
      <w:r w:rsidDel="00000000" w:rsidR="00000000" w:rsidRPr="00000000">
        <w:rPr>
          <w:sz w:val="24"/>
          <w:szCs w:val="24"/>
          <w:rtl w:val="0"/>
        </w:rPr>
        <w:t xml:space="preserve"> - это планировщик задач, который позволяет пользователям управлять своим временем и задачами со смартфона, планшета и компьютера. </w:t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64584" cy="142396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4584" cy="1423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Достоинства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Microsoft To Do: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Минималистичный и удобный интерфейс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Удобная синхронизация между устройствами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создавать задачи с общим доступом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Возможности Microsoft To Do: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Создание задач</w:t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47888" cy="56325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7888" cy="563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Редактирование задач</w:t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17743" cy="349091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7743" cy="3490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Создание списков задач</w:t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47975" cy="5619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Редактирование списков</w:t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24125" cy="25717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Сортировка задач</w:t>
      </w:r>
    </w:p>
    <w:p w:rsidR="00000000" w:rsidDel="00000000" w:rsidP="00000000" w:rsidRDefault="00000000" w:rsidRPr="00000000" w14:paraId="00000018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71825" cy="2867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Редактирование дизайна приложения</w:t>
      </w:r>
    </w:p>
    <w:p w:rsidR="00000000" w:rsidDel="00000000" w:rsidP="00000000" w:rsidRDefault="00000000" w:rsidRPr="00000000" w14:paraId="00000022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67316" cy="473241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316" cy="4732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2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