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media/bills/ElectionLaws_Amendment__No.2_Bill_2018.docx.</w:t>
      </w:r>
      <w:r/>
    </w:p>
    <w:tbl>
      <w:tblPr>
        <w:tblStyle w:val="189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Annotated text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Fri Sep 04 2020 11:25:29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SPECIAL ISSUE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I hope this is the one.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Dokeza Masta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Sun Aug 30 2020 12:23:00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SENATE  BILLS, 2018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This is done out side the editor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Jimmy Gitonga Wanjohi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Fri Sep 04 2020 18:55:39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Bill for Introduction into the Senate-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This is an interesting comment. It just has one name of the user.</w:t>
            </w:r>
            <w:r/>
          </w:p>
        </w:tc>
        <w:tc>
          <w:tcPr>
            <w:vMerge w:val="restart"/>
            <w:textDirection w:val="lrTb"/>
            <w:noWrap w:val="false"/>
          </w:tcPr>
          <w:p>
            <w:r/>
            <w:r>
              <w:t xml:space="preserve">Dokeza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Fri Sep 04 2020 18:56:23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Here is a document comment. We need to look at the difference and post the annotated text comments and this one.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Sat Sep 05 2020 20:13:10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tion Laws (Amendment) (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The Quick and fast.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Mon Sep 07 2020 14:10:43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AN ACT of Parliament to amend the Elections Act, and for connected purposes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This comment is tooo long.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Mon Sep 07 2020 14:11:07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reply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I thought so too.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</w:tbl>
    <w:p>
      <w:r/>
    </w:p>
    <w:p>
      <w:r>
        <w:t xml:space="preserve">References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80"/>
    <w:link w:val="20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80"/>
    <w:link w:val="20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80"/>
    <w:link w:val="21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80"/>
    <w:link w:val="21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180"/>
    <w:link w:val="21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180"/>
    <w:link w:val="21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80"/>
    <w:link w:val="2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80"/>
    <w:link w:val="21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80"/>
    <w:link w:val="21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80"/>
    <w:link w:val="225"/>
    <w:uiPriority w:val="10"/>
    <w:rPr>
      <w:sz w:val="48"/>
      <w:szCs w:val="48"/>
    </w:rPr>
  </w:style>
  <w:style w:type="character" w:styleId="35">
    <w:name w:val="Subtitle Char"/>
    <w:basedOn w:val="180"/>
    <w:link w:val="223"/>
    <w:uiPriority w:val="11"/>
    <w:rPr>
      <w:sz w:val="24"/>
      <w:szCs w:val="24"/>
    </w:rPr>
  </w:style>
  <w:style w:type="character" w:styleId="37">
    <w:name w:val="Quote Char"/>
    <w:link w:val="222"/>
    <w:uiPriority w:val="29"/>
    <w:rPr>
      <w:i/>
    </w:rPr>
  </w:style>
  <w:style w:type="character" w:styleId="39">
    <w:name w:val="Intense Quote Char"/>
    <w:link w:val="224"/>
    <w:uiPriority w:val="30"/>
    <w:rPr>
      <w:i/>
    </w:rPr>
  </w:style>
  <w:style w:type="character" w:styleId="41">
    <w:name w:val="Header Char"/>
    <w:basedOn w:val="180"/>
    <w:link w:val="220"/>
    <w:uiPriority w:val="99"/>
  </w:style>
  <w:style w:type="character" w:styleId="43">
    <w:name w:val="Footer Char"/>
    <w:basedOn w:val="180"/>
    <w:link w:val="219"/>
    <w:uiPriority w:val="99"/>
  </w:style>
  <w:style w:type="paragraph" w:styleId="70">
    <w:name w:val="toc 1"/>
    <w:basedOn w:val="207"/>
    <w:next w:val="207"/>
    <w:uiPriority w:val="39"/>
    <w:unhideWhenUsed/>
    <w:pPr>
      <w:ind w:left="0" w:right="0" w:firstLine="0"/>
      <w:spacing w:after="57"/>
    </w:pPr>
  </w:style>
  <w:style w:type="paragraph" w:styleId="71">
    <w:name w:val="toc 2"/>
    <w:basedOn w:val="207"/>
    <w:next w:val="207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207"/>
    <w:next w:val="207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207"/>
    <w:next w:val="207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207"/>
    <w:next w:val="207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207"/>
    <w:next w:val="207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207"/>
    <w:next w:val="207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207"/>
    <w:next w:val="207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207"/>
    <w:next w:val="207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character" w:styleId="180" w:default="1">
    <w:name w:val="Default Paragraph Font"/>
    <w:uiPriority w:val="1"/>
    <w:semiHidden/>
    <w:unhideWhenUsed/>
  </w:style>
  <w:style w:type="table" w:styleId="181">
    <w:name w:val="Table Grid"/>
    <w:basedOn w:val="2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">
    <w:name w:val="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3">
    <w:name w:val="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4">
    <w:name w:val="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5">
    <w:name w:val="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6">
    <w:name w:val="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7">
    <w:name w:val="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8">
    <w:name w:val="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9">
    <w:name w:val="Bordered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0">
    <w:name w:val="Bordered - Accent 1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1">
    <w:name w:val="Bordered - Accent 2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2">
    <w:name w:val="Bordered - Accent 3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3">
    <w:name w:val="Bordered - Accent 4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4">
    <w:name w:val="Bordered - Accent 5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5">
    <w:name w:val="Bordered - Accent 6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6">
    <w:name w:val="Bordered &amp; 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Bordered &amp; 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Bordered &amp; 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Bordered &amp; 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0">
    <w:name w:val="Bordered &amp; 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Bordered &amp; 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Bordered &amp; 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3">
    <w:name w:val="Hyperlink"/>
    <w:uiPriority w:val="99"/>
    <w:unhideWhenUsed/>
    <w:rPr>
      <w:color w:val="0000FF" w:themeColor="hyperlink"/>
      <w:u w:val="single"/>
    </w:rPr>
  </w:style>
  <w:style w:type="paragraph" w:styleId="204">
    <w:name w:val="footnote text"/>
    <w:basedOn w:val="207"/>
    <w:uiPriority w:val="99"/>
    <w:semiHidden/>
    <w:unhideWhenUsed/>
    <w:rPr>
      <w:sz w:val="20"/>
    </w:rPr>
    <w:pPr>
      <w:spacing w:lineRule="auto" w:line="240" w:after="0"/>
    </w:pPr>
  </w:style>
  <w:style w:type="character" w:styleId="205">
    <w:name w:val="Footnote Text Char"/>
    <w:basedOn w:val="180"/>
    <w:uiPriority w:val="99"/>
    <w:semiHidden/>
    <w:rPr>
      <w:sz w:val="20"/>
    </w:rPr>
  </w:style>
  <w:style w:type="character" w:styleId="206">
    <w:name w:val="footnote reference"/>
    <w:basedOn w:val="180"/>
    <w:uiPriority w:val="99"/>
    <w:semiHidden/>
    <w:unhideWhenUsed/>
    <w:rPr>
      <w:vertAlign w:val="superscript"/>
    </w:rPr>
  </w:style>
  <w:style w:type="paragraph" w:styleId="207" w:default="1">
    <w:name w:val="Normal"/>
    <w:qFormat/>
  </w:style>
  <w:style w:type="paragraph" w:styleId="208">
    <w:name w:val="Heading 1"/>
    <w:basedOn w:val="207"/>
    <w:next w:val="2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09">
    <w:name w:val="Heading 2"/>
    <w:basedOn w:val="207"/>
    <w:next w:val="2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210">
    <w:name w:val="Heading 3"/>
    <w:basedOn w:val="207"/>
    <w:next w:val="2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211">
    <w:name w:val="Heading 4"/>
    <w:basedOn w:val="207"/>
    <w:next w:val="2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212">
    <w:name w:val="Heading 5"/>
    <w:basedOn w:val="207"/>
    <w:next w:val="2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213">
    <w:name w:val="Heading 6"/>
    <w:basedOn w:val="207"/>
    <w:next w:val="2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14">
    <w:name w:val="Heading 7"/>
    <w:basedOn w:val="207"/>
    <w:next w:val="2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15">
    <w:name w:val="Heading 8"/>
    <w:basedOn w:val="207"/>
    <w:next w:val="2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16">
    <w:name w:val="Heading 9"/>
    <w:basedOn w:val="207"/>
    <w:next w:val="2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18" w:default="1">
    <w:name w:val="No List"/>
    <w:uiPriority w:val="99"/>
    <w:semiHidden/>
    <w:unhideWhenUsed/>
  </w:style>
  <w:style w:type="paragraph" w:styleId="219">
    <w:name w:val="Foot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0">
    <w:name w:val="Head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1">
    <w:name w:val="No Spacing"/>
    <w:basedOn w:val="207"/>
    <w:qFormat/>
    <w:uiPriority w:val="1"/>
    <w:pPr>
      <w:spacing w:lineRule="auto" w:line="240" w:after="0"/>
    </w:pPr>
  </w:style>
  <w:style w:type="paragraph" w:styleId="222">
    <w:name w:val="Quote"/>
    <w:basedOn w:val="207"/>
    <w:next w:val="2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3">
    <w:name w:val="Subtitle"/>
    <w:basedOn w:val="207"/>
    <w:next w:val="2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24">
    <w:name w:val="Intense Quote"/>
    <w:basedOn w:val="207"/>
    <w:next w:val="2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5">
    <w:name w:val="Title"/>
    <w:basedOn w:val="207"/>
    <w:next w:val="2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26">
    <w:name w:val="List Paragraph"/>
    <w:basedOn w:val="20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