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59776" behindDoc="0" locked="0" layoutInCell="1" allowOverlap="1" wp14:anchorId="33CEBD24" wp14:editId="109AEE02">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3484497" w14:textId="5CCCC46F" w:rsidR="00564B45" w:rsidRPr="005225AC" w:rsidRDefault="005225AC" w:rsidP="005225AC">
      <w:pPr>
        <w:widowControl/>
        <w:rPr>
          <w:rFonts w:ascii="標楷體" w:eastAsia="標楷體"/>
          <w:b/>
          <w:bCs/>
          <w:sz w:val="36"/>
          <w:szCs w:val="36"/>
        </w:rPr>
      </w:pPr>
      <w:r>
        <w:rPr>
          <w:rFonts w:ascii="標楷體" w:eastAsia="標楷體"/>
          <w:b/>
          <w:bCs/>
          <w:sz w:val="36"/>
          <w:szCs w:val="36"/>
        </w:rPr>
        <w:br w:type="page"/>
      </w:r>
    </w:p>
    <w:p w14:paraId="28DF3EDE"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lastRenderedPageBreak/>
        <w:t>第1章</w:t>
      </w:r>
      <w:r w:rsidRPr="00564B45">
        <w:rPr>
          <w:rFonts w:ascii="標楷體" w:eastAsia="標楷體" w:hAnsi="標楷體" w:cs="Arial" w:hint="eastAsia"/>
          <w:b/>
          <w:bCs/>
          <w:color w:val="000000"/>
          <w:kern w:val="0"/>
          <w:sz w:val="36"/>
          <w:szCs w:val="36"/>
        </w:rPr>
        <w:tab/>
        <w:t>背景與動機</w:t>
      </w:r>
    </w:p>
    <w:p w14:paraId="177B859F"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1-1 </w:t>
      </w:r>
      <w:r w:rsidRPr="00A60508">
        <w:rPr>
          <w:rFonts w:ascii="標楷體" w:eastAsia="標楷體" w:hAnsi="標楷體" w:cs="Arial" w:hint="eastAsia"/>
          <w:bCs/>
          <w:color w:val="000000"/>
          <w:kern w:val="0"/>
          <w:sz w:val="28"/>
          <w:szCs w:val="28"/>
        </w:rPr>
        <w:tab/>
        <w:t>簡介：說明個案之背景資料。</w:t>
      </w:r>
    </w:p>
    <w:p w14:paraId="78C1D65C" w14:textId="33AA4080"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1-2 </w:t>
      </w:r>
      <w:r w:rsidRPr="00A60508">
        <w:rPr>
          <w:rFonts w:ascii="標楷體" w:eastAsia="標楷體" w:hAnsi="標楷體" w:cs="Arial" w:hint="eastAsia"/>
          <w:bCs/>
          <w:color w:val="000000"/>
          <w:kern w:val="0"/>
          <w:sz w:val="28"/>
          <w:szCs w:val="28"/>
        </w:rPr>
        <w:tab/>
        <w:t>問題與機會</w:t>
      </w:r>
    </w:p>
    <w:p w14:paraId="3F499111" w14:textId="3F1C16F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1-3 </w:t>
      </w:r>
      <w:r w:rsidRPr="00A60508">
        <w:rPr>
          <w:rFonts w:ascii="標楷體" w:eastAsia="標楷體" w:hAnsi="標楷體" w:cs="Arial" w:hint="eastAsia"/>
          <w:bCs/>
          <w:color w:val="000000"/>
          <w:kern w:val="0"/>
          <w:sz w:val="28"/>
          <w:szCs w:val="28"/>
        </w:rPr>
        <w:tab/>
        <w:t>相關系統探討</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2046ED1"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系統目標</w:t>
      </w:r>
    </w:p>
    <w:p w14:paraId="5B47C52A" w14:textId="1CAD0AFE"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2-2 </w:t>
      </w:r>
      <w:r w:rsidRPr="00A60508">
        <w:rPr>
          <w:rFonts w:ascii="標楷體" w:eastAsia="標楷體" w:hAnsi="標楷體" w:cs="Arial" w:hint="eastAsia"/>
          <w:bCs/>
          <w:color w:val="000000"/>
          <w:kern w:val="0"/>
          <w:sz w:val="28"/>
          <w:szCs w:val="28"/>
        </w:rPr>
        <w:tab/>
        <w:t>預期成果</w:t>
      </w:r>
    </w:p>
    <w:p w14:paraId="6B63B904"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Pr="00564B45">
        <w:rPr>
          <w:rFonts w:ascii="標楷體" w:eastAsia="標楷體" w:hAnsi="標楷體" w:cs="Arial" w:hint="eastAsia"/>
          <w:b/>
          <w:bCs/>
          <w:color w:val="000000"/>
          <w:kern w:val="0"/>
          <w:sz w:val="36"/>
          <w:szCs w:val="36"/>
        </w:rPr>
        <w:tab/>
        <w:t>系統規格</w:t>
      </w:r>
    </w:p>
    <w:p w14:paraId="6BBDC9B5" w14:textId="086EC5F5"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系統架構</w:t>
      </w:r>
    </w:p>
    <w:p w14:paraId="6AF01D50" w14:textId="33AF6F66"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3-2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系統軟、硬體需求與技術平台</w:t>
      </w:r>
    </w:p>
    <w:p w14:paraId="18A169F2" w14:textId="3980AC12"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3-3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使用標準與工具 </w:t>
      </w:r>
    </w:p>
    <w:p w14:paraId="036A2157"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Pr="00564B45">
        <w:rPr>
          <w:rFonts w:ascii="標楷體" w:eastAsia="標楷體" w:hAnsi="標楷體" w:cs="Arial" w:hint="eastAsia"/>
          <w:b/>
          <w:bCs/>
          <w:color w:val="000000"/>
          <w:kern w:val="0"/>
          <w:sz w:val="36"/>
          <w:szCs w:val="36"/>
        </w:rPr>
        <w:tab/>
        <w:t>專案時程與組織分工</w:t>
      </w:r>
    </w:p>
    <w:p w14:paraId="198DB178" w14:textId="37C7577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4-1 </w:t>
      </w:r>
      <w:r w:rsidRPr="00A60508">
        <w:rPr>
          <w:rFonts w:ascii="標楷體" w:eastAsia="標楷體" w:hAnsi="標楷體" w:cs="Arial" w:hint="eastAsia"/>
          <w:bCs/>
          <w:color w:val="000000"/>
          <w:kern w:val="0"/>
          <w:sz w:val="28"/>
          <w:szCs w:val="28"/>
        </w:rPr>
        <w:tab/>
        <w:t>專案時程</w:t>
      </w:r>
    </w:p>
    <w:p w14:paraId="6BDDF82C"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4-2 </w:t>
      </w:r>
      <w:r w:rsidRPr="00A60508">
        <w:rPr>
          <w:rFonts w:ascii="標楷體" w:eastAsia="標楷體" w:hAnsi="標楷體" w:cs="Arial" w:hint="eastAsia"/>
          <w:bCs/>
          <w:color w:val="000000"/>
          <w:kern w:val="0"/>
          <w:sz w:val="28"/>
          <w:szCs w:val="28"/>
        </w:rPr>
        <w:tab/>
        <w:t>專案組織與分工。</w:t>
      </w:r>
    </w:p>
    <w:p w14:paraId="3D8696F0"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Pr="00564B45">
        <w:rPr>
          <w:rFonts w:ascii="標楷體" w:eastAsia="標楷體" w:hAnsi="標楷體" w:cs="Arial" w:hint="eastAsia"/>
          <w:b/>
          <w:bCs/>
          <w:color w:val="000000"/>
          <w:kern w:val="0"/>
          <w:sz w:val="36"/>
          <w:szCs w:val="36"/>
        </w:rPr>
        <w:tab/>
        <w:t>需求模型</w:t>
      </w:r>
    </w:p>
    <w:p w14:paraId="4DCCAD26" w14:textId="201EFDA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使用者需求 </w:t>
      </w:r>
    </w:p>
    <w:p w14:paraId="401B6C23" w14:textId="365826B8"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5-2 </w:t>
      </w:r>
      <w:r w:rsidRPr="00A60508">
        <w:rPr>
          <w:rFonts w:ascii="標楷體" w:eastAsia="標楷體" w:hAnsi="標楷體" w:cs="Arial" w:hint="eastAsia"/>
          <w:bCs/>
          <w:color w:val="000000"/>
          <w:kern w:val="0"/>
          <w:sz w:val="28"/>
          <w:szCs w:val="28"/>
        </w:rPr>
        <w:tab/>
        <w:t>使用個案圖(Use case diagram)</w:t>
      </w:r>
    </w:p>
    <w:p w14:paraId="771052AD" w14:textId="45D344F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5-3 </w:t>
      </w:r>
      <w:r w:rsidRPr="00A60508">
        <w:rPr>
          <w:rFonts w:ascii="標楷體" w:eastAsia="標楷體" w:hAnsi="標楷體" w:cs="Arial" w:hint="eastAsia"/>
          <w:bCs/>
          <w:color w:val="000000"/>
          <w:kern w:val="0"/>
          <w:sz w:val="28"/>
          <w:szCs w:val="28"/>
        </w:rPr>
        <w:tab/>
        <w:t>使用個案描述</w:t>
      </w:r>
    </w:p>
    <w:p w14:paraId="4840C07E" w14:textId="612FFD4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5-4 </w:t>
      </w:r>
      <w:r w:rsidRPr="00A60508">
        <w:rPr>
          <w:rFonts w:ascii="標楷體" w:eastAsia="標楷體" w:hAnsi="標楷體" w:cs="Arial" w:hint="eastAsia"/>
          <w:bCs/>
          <w:color w:val="000000"/>
          <w:kern w:val="0"/>
          <w:sz w:val="28"/>
          <w:szCs w:val="28"/>
        </w:rPr>
        <w:tab/>
        <w:t>分析類別圖(Analysis class diagram)</w:t>
      </w:r>
    </w:p>
    <w:p w14:paraId="77256F2C"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Pr="00564B45">
        <w:rPr>
          <w:rFonts w:ascii="標楷體" w:eastAsia="標楷體" w:hAnsi="標楷體" w:cs="Arial" w:hint="eastAsia"/>
          <w:b/>
          <w:bCs/>
          <w:color w:val="000000"/>
          <w:kern w:val="0"/>
          <w:sz w:val="36"/>
          <w:szCs w:val="36"/>
        </w:rPr>
        <w:tab/>
        <w:t>設計模型</w:t>
      </w:r>
    </w:p>
    <w:p w14:paraId="7226DD2C" w14:textId="37E89694"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6-1 </w:t>
      </w:r>
      <w:r w:rsidRPr="00A60508">
        <w:rPr>
          <w:rFonts w:ascii="標楷體" w:eastAsia="標楷體" w:hAnsi="標楷體" w:cs="Arial" w:hint="eastAsia"/>
          <w:bCs/>
          <w:color w:val="000000"/>
          <w:kern w:val="0"/>
          <w:sz w:val="28"/>
          <w:szCs w:val="28"/>
        </w:rPr>
        <w:tab/>
        <w:t>循序圖(Sequential diagram)</w:t>
      </w:r>
    </w:p>
    <w:p w14:paraId="5FF59A81" w14:textId="35B9E73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6-2 </w:t>
      </w:r>
      <w:r w:rsidRPr="00A60508">
        <w:rPr>
          <w:rFonts w:ascii="標楷體" w:eastAsia="標楷體" w:hAnsi="標楷體" w:cs="Arial" w:hint="eastAsia"/>
          <w:bCs/>
          <w:color w:val="000000"/>
          <w:kern w:val="0"/>
          <w:sz w:val="28"/>
          <w:szCs w:val="28"/>
        </w:rPr>
        <w:tab/>
        <w:t>設計類別圖(Design class diagram)</w:t>
      </w:r>
      <w:r w:rsidR="00021554" w:rsidRPr="00A60508">
        <w:rPr>
          <w:rFonts w:ascii="標楷體" w:eastAsia="標楷體" w:hAnsi="標楷體" w:cs="Arial"/>
          <w:bCs/>
          <w:color w:val="000000"/>
          <w:kern w:val="0"/>
          <w:sz w:val="28"/>
          <w:szCs w:val="28"/>
        </w:rPr>
        <w:t xml:space="preserve"> </w:t>
      </w:r>
      <w:r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0EEA33F7" w14:textId="77777777" w:rsidR="000744EB" w:rsidRDefault="000744EB" w:rsidP="000744EB">
      <w:pPr>
        <w:snapToGrid w:val="0"/>
        <w:ind w:firstLineChars="200" w:firstLine="561"/>
        <w:jc w:val="both"/>
        <w:rPr>
          <w:rFonts w:ascii="Times New Roman" w:eastAsia="標楷體" w:hAnsi="Times New Roman"/>
          <w:b/>
          <w:sz w:val="28"/>
        </w:rPr>
      </w:pPr>
      <w:bookmarkStart w:id="8" w:name="ca"/>
      <w:bookmarkEnd w:id="7"/>
      <w:r>
        <w:rPr>
          <w:rFonts w:ascii="Times New Roman" w:eastAsia="標楷體" w:hAnsi="Times New Roman" w:hint="eastAsia"/>
          <w:b/>
          <w:noProof/>
          <w:sz w:val="28"/>
        </w:rPr>
        <w:drawing>
          <wp:anchor distT="0" distB="0" distL="114300" distR="114300" simplePos="0" relativeHeight="251654656" behindDoc="0" locked="0" layoutInCell="1" allowOverlap="1" wp14:anchorId="01D1ACAB" wp14:editId="63D9BFDC">
            <wp:simplePos x="0" y="0"/>
            <wp:positionH relativeFrom="column">
              <wp:posOffset>20955</wp:posOffset>
            </wp:positionH>
            <wp:positionV relativeFrom="paragraph">
              <wp:posOffset>435610</wp:posOffset>
            </wp:positionV>
            <wp:extent cx="6482080" cy="7772400"/>
            <wp:effectExtent l="19050" t="0" r="0" b="0"/>
            <wp:wrapSquare wrapText="bothSides"/>
            <wp:docPr id="1" name="圖片 0" descr="系統架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ng"/>
                    <pic:cNvPicPr/>
                  </pic:nvPicPr>
                  <pic:blipFill>
                    <a:blip r:embed="rId9">
                      <a:lum bright="10000"/>
                    </a:blip>
                    <a:stretch>
                      <a:fillRect/>
                    </a:stretch>
                  </pic:blipFill>
                  <pic:spPr>
                    <a:xfrm>
                      <a:off x="0" y="0"/>
                      <a:ext cx="6482080" cy="7772400"/>
                    </a:xfrm>
                    <a:prstGeom prst="rect">
                      <a:avLst/>
                    </a:prstGeom>
                  </pic:spPr>
                </pic:pic>
              </a:graphicData>
            </a:graphic>
          </wp:anchor>
        </w:drawing>
      </w:r>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p>
    <w:p w14:paraId="33E8C329" w14:textId="77777777" w:rsidR="000744EB" w:rsidRDefault="000744EB" w:rsidP="000744EB">
      <w:pPr>
        <w:widowControl/>
        <w:rPr>
          <w:rFonts w:ascii="Times New Roman" w:eastAsia="標楷體" w:hAnsi="Times New Roman"/>
          <w:b/>
          <w:sz w:val="28"/>
        </w:rPr>
      </w:pPr>
      <w:r>
        <w:rPr>
          <w:rFonts w:ascii="Times New Roman" w:eastAsia="標楷體" w:hAnsi="Times New Roman"/>
          <w:b/>
          <w:sz w:val="28"/>
        </w:rPr>
        <w:br w:type="page"/>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346FE7"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74624" fillcolor="#fabf8f [1945]"/>
        </w:pict>
      </w:r>
      <w:r>
        <w:rPr>
          <w:rFonts w:ascii="Times New Roman" w:eastAsia="標楷體" w:hAnsi="Times New Roman"/>
          <w:noProof/>
          <w:sz w:val="28"/>
        </w:rPr>
        <w:pict w14:anchorId="14EE5F68">
          <v:rect id="_x0000_s1039" style="position:absolute;margin-left:69.45pt;margin-top:3.45pt;width:37.3pt;height:11.55pt;z-index:251673600"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346FE7"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787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60288;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797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807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817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828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67456;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838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664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9504;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684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848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346FE7"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72576;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715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41E94EF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hint="eastAsia"/>
              </w:rPr>
            </w:pPr>
            <w:r>
              <w:rPr>
                <w:rFonts w:ascii="Times New Roman" w:eastAsia="標楷體" w:hAnsi="標楷體" w:cs="新細明體" w:hint="eastAsia"/>
              </w:rPr>
              <w:t>名牌製作</w:t>
            </w:r>
          </w:p>
        </w:tc>
        <w:tc>
          <w:tcPr>
            <w:tcW w:w="1274" w:type="dxa"/>
            <w:vAlign w:val="center"/>
          </w:tcPr>
          <w:p w14:paraId="2F636410" w14:textId="3327FB3E" w:rsidR="00036243" w:rsidRPr="00427FE8" w:rsidRDefault="00036243" w:rsidP="00346FE7">
            <w:pPr>
              <w:jc w:val="center"/>
              <w:rPr>
                <w:rFonts w:ascii="Times New Roman" w:eastAsia="標楷體" w:hAnsi="標楷體" w:hint="eastAsia"/>
              </w:rPr>
            </w:pPr>
            <w:r w:rsidRPr="00427FE8">
              <w:rPr>
                <w:rFonts w:ascii="Segoe UI Symbol" w:eastAsia="標楷體" w:hAnsi="Segoe UI Symbol" w:cs="Segoe UI Symbol"/>
                <w:szCs w:val="24"/>
              </w:rPr>
              <w:t>☆</w:t>
            </w: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hint="eastAsia"/>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4"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4"/>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5"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5"/>
      <w:r>
        <w:rPr>
          <w:rFonts w:ascii="Times New Roman" w:eastAsia="標楷體" w:hAnsi="Times New Roman" w:hint="eastAsia"/>
          <w:b/>
          <w:sz w:val="28"/>
          <w:szCs w:val="28"/>
        </w:rPr>
        <w:t>求</w:t>
      </w:r>
    </w:p>
    <w:p w14:paraId="0503C05C" w14:textId="77777777" w:rsidR="00E86206" w:rsidRPr="00E86206" w:rsidRDefault="00E86206" w:rsidP="00E86206">
      <w:pPr>
        <w:spacing w:line="320" w:lineRule="exact"/>
        <w:ind w:left="960"/>
        <w:rPr>
          <w:rFonts w:ascii="Times New Roman" w:eastAsia="標楷體" w:hAnsi="標楷體"/>
          <w:sz w:val="28"/>
          <w:szCs w:val="28"/>
        </w:rPr>
      </w:pPr>
    </w:p>
    <w:p w14:paraId="0C165DAC" w14:textId="6E72D73F" w:rsidR="007A78AB" w:rsidRDefault="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6" w:name="eb"/>
      <w:r>
        <w:rPr>
          <w:rFonts w:ascii="Times New Roman" w:eastAsia="標楷體" w:hAnsi="Times New Roman" w:hint="eastAsia"/>
          <w:b/>
          <w:noProof/>
          <w:sz w:val="28"/>
          <w:szCs w:val="28"/>
        </w:rPr>
        <w:drawing>
          <wp:anchor distT="0" distB="0" distL="114300" distR="114300" simplePos="0" relativeHeight="251656192" behindDoc="0" locked="0" layoutInCell="1" allowOverlap="1" wp14:anchorId="4F7F0BB1" wp14:editId="2A6AF385">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6"/>
    </w:p>
    <w:p w14:paraId="73CE3BB2" w14:textId="0A7D8E70" w:rsidR="00346FE7" w:rsidRDefault="00346FE7" w:rsidP="00346FE7">
      <w:pPr>
        <w:ind w:firstLineChars="200" w:firstLine="561"/>
        <w:rPr>
          <w:rFonts w:ascii="Times New Roman" w:eastAsia="標楷體" w:hAnsi="Times New Roman" w:hint="eastAsia"/>
          <w:b/>
          <w:sz w:val="28"/>
          <w:szCs w:val="28"/>
        </w:rPr>
      </w:pPr>
    </w:p>
    <w:p w14:paraId="4E576352" w14:textId="117A2C2E" w:rsidR="007A78AB" w:rsidRPr="007A78AB" w:rsidRDefault="007A78AB" w:rsidP="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7"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8" w:name="ed"/>
      <w:bookmarkEnd w:id="17"/>
      <w:r>
        <w:rPr>
          <w:noProof/>
        </w:rPr>
        <w:drawing>
          <wp:inline distT="0" distB="0" distL="0" distR="0" wp14:anchorId="7C95B3A1" wp14:editId="1EAB92AE">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1CF20828">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1B4666BA" w14:textId="14186522"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06EC7830" w14:textId="38CB6AB5" w:rsidR="00B24FF5" w:rsidRDefault="00B24FF5" w:rsidP="00B24FF5">
      <w:pPr>
        <w:tabs>
          <w:tab w:val="left" w:pos="8249"/>
        </w:tabs>
        <w:rPr>
          <w:rFonts w:ascii="Times New Roman" w:eastAsia="標楷體" w:hAnsi="標楷體"/>
          <w:sz w:val="28"/>
          <w:szCs w:val="28"/>
        </w:rPr>
      </w:pPr>
      <w:r>
        <w:rPr>
          <w:rFonts w:ascii="Times New Roman" w:eastAsia="標楷體" w:hAnsi="標楷體"/>
          <w:sz w:val="28"/>
          <w:szCs w:val="28"/>
        </w:rPr>
        <w:tab/>
      </w:r>
    </w:p>
    <w:p w14:paraId="6EC96E1A" w14:textId="4091DF2B"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A4C9FD9" w14:textId="77777777" w:rsidR="00E86206" w:rsidRDefault="00E86206" w:rsidP="00A008D9"/>
    <w:p w14:paraId="1BBD1A35" w14:textId="0ADFE266" w:rsidR="00B24FF5" w:rsidRDefault="00B24FF5" w:rsidP="00A008D9">
      <w:pPr>
        <w:jc w:val="center"/>
      </w:pPr>
      <w:r>
        <w:rPr>
          <w:noProof/>
        </w:rPr>
        <w:drawing>
          <wp:inline distT="0" distB="0" distL="0" distR="0" wp14:anchorId="5DE5106A" wp14:editId="029D698A">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9E958C6">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5C0BFE6E">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rFonts w:hint="eastAsia"/>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5C84703D">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566A367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09AF128E">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2B3FD00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3C9436C8">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58FEA419">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37F8263E">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0B18E3E4">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8"/>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6C114A57" w:rsidR="006036BD" w:rsidRDefault="006036BD" w:rsidP="00131440">
      <w:pPr>
        <w:jc w:val="center"/>
      </w:pPr>
      <w:r>
        <w:rPr>
          <w:noProof/>
        </w:rPr>
        <w:drawing>
          <wp:inline distT="0" distB="0" distL="0" distR="0" wp14:anchorId="01DFB23D" wp14:editId="6A2A1916">
            <wp:extent cx="5934075" cy="4371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19"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0" w:name="fa"/>
      <w:bookmarkEnd w:id="19"/>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hint="eastAsia"/>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5B224D28">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hint="eastAsia"/>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4DF6E5E6">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p>
    <w:p w14:paraId="2F40E3D6" w14:textId="67C0087F"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Pr>
          <w:rFonts w:ascii="Times New Roman" w:eastAsia="標楷體" w:hAnsi="標楷體" w:hint="eastAsia"/>
          <w:sz w:val="28"/>
          <w:szCs w:val="28"/>
        </w:rPr>
        <w:t>「查看員工資料」之循序圖</w:t>
      </w:r>
    </w:p>
    <w:p w14:paraId="4D36B557" w14:textId="023FB227" w:rsidR="00346FE7" w:rsidRPr="00346FE7" w:rsidRDefault="00346FE7" w:rsidP="00346FE7">
      <w:pPr>
        <w:widowControl/>
        <w:rPr>
          <w:rFonts w:ascii="Times New Roman" w:eastAsia="標楷體" w:hAnsi="標楷體" w:hint="eastAsia"/>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5D3E2328">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hint="eastAsia"/>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29F07A08">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hint="eastAsia"/>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hint="eastAsia"/>
          <w:b/>
          <w:sz w:val="28"/>
          <w:szCs w:val="28"/>
        </w:rPr>
      </w:pPr>
    </w:p>
    <w:p w14:paraId="06AF8E76" w14:textId="0715AA9E" w:rsidR="00346FE7" w:rsidRDefault="00346FE7" w:rsidP="00346FE7">
      <w:pPr>
        <w:widowControl/>
        <w:rPr>
          <w:rFonts w:ascii="Times New Roman" w:eastAsia="標楷體" w:hAnsi="Times New Roman" w:hint="eastAsia"/>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3C8C6204">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9A26DCE"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18F8F619" w:rsidR="00346FE7" w:rsidRDefault="00346FE7"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86912" behindDoc="0" locked="0" layoutInCell="1" allowOverlap="1" wp14:anchorId="0E7825EB" wp14:editId="5F5CECAA">
            <wp:simplePos x="0" y="0"/>
            <wp:positionH relativeFrom="column">
              <wp:posOffset>515155</wp:posOffset>
            </wp:positionH>
            <wp:positionV relativeFrom="paragraph">
              <wp:posOffset>180403</wp:posOffset>
            </wp:positionV>
            <wp:extent cx="5252539" cy="3799267"/>
            <wp:effectExtent l="0" t="0" r="0"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5252539" cy="3799267"/>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hint="eastAsia"/>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687E9E4C">
            <wp:extent cx="6387921" cy="901533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391749" cy="9020735"/>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87936" behindDoc="0" locked="0" layoutInCell="1" allowOverlap="1" wp14:anchorId="5E841960" wp14:editId="5928970A">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46143352"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6DE6ECCD" w14:textId="10019EF1" w:rsidR="00346FE7"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88960" behindDoc="0" locked="0" layoutInCell="1" allowOverlap="1" wp14:anchorId="2F680326" wp14:editId="567DB0C2">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p>
    <w:p w14:paraId="2CB3DA7E" w14:textId="4AA3A5F2" w:rsidR="00D12FAF"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sidR="00D12FAF">
        <w:rPr>
          <w:rFonts w:ascii="Times New Roman" w:eastAsia="標楷體" w:hAnsi="標楷體" w:hint="eastAsia"/>
          <w:sz w:val="28"/>
          <w:szCs w:val="28"/>
        </w:rPr>
        <w:t>6-1-9</w:t>
      </w:r>
      <w:r w:rsidR="00D12FAF">
        <w:rPr>
          <w:rFonts w:ascii="Times New Roman" w:eastAsia="標楷體" w:hAnsi="標楷體" w:hint="eastAsia"/>
          <w:sz w:val="28"/>
          <w:szCs w:val="28"/>
        </w:rPr>
        <w:t>「結帳</w:t>
      </w:r>
      <w:r>
        <w:rPr>
          <w:rFonts w:ascii="Times New Roman" w:eastAsia="標楷體" w:hAnsi="標楷體" w:hint="eastAsia"/>
          <w:sz w:val="28"/>
          <w:szCs w:val="28"/>
        </w:rPr>
        <w:t>」之循序圖</w:t>
      </w:r>
    </w:p>
    <w:p w14:paraId="03221BB8"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1A730C18" w14:textId="77777777" w:rsidR="00346FE7" w:rsidRDefault="00346FE7" w:rsidP="00346FE7">
      <w:pPr>
        <w:jc w:val="center"/>
        <w:rPr>
          <w:rFonts w:ascii="Times New Roman" w:eastAsia="標楷體" w:hAnsi="標楷體"/>
          <w:sz w:val="28"/>
          <w:szCs w:val="28"/>
        </w:rPr>
      </w:pPr>
    </w:p>
    <w:p w14:paraId="331E2989" w14:textId="10F25A80" w:rsidR="00D12FAF" w:rsidRDefault="00D12FAF" w:rsidP="00346FE7">
      <w:pPr>
        <w:rPr>
          <w:rFonts w:ascii="Times New Roman" w:eastAsia="標楷體" w:hAnsi="Times New Roman" w:hint="eastAsia"/>
          <w:b/>
          <w:sz w:val="28"/>
          <w:szCs w:val="28"/>
        </w:rPr>
      </w:pPr>
      <w:r>
        <w:rPr>
          <w:rFonts w:ascii="Times New Roman" w:eastAsia="標楷體" w:hAnsi="Times New Roman" w:hint="eastAsia"/>
          <w:b/>
          <w:noProof/>
          <w:sz w:val="28"/>
          <w:szCs w:val="28"/>
        </w:rPr>
        <w:drawing>
          <wp:anchor distT="0" distB="0" distL="114300" distR="114300" simplePos="0" relativeHeight="251659264" behindDoc="0" locked="0" layoutInCell="1" allowOverlap="1" wp14:anchorId="09DD2A68" wp14:editId="2B53768F">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10</w:t>
      </w:r>
      <w:r>
        <w:rPr>
          <w:rFonts w:ascii="Times New Roman" w:eastAsia="標楷體" w:hAnsi="標楷體" w:hint="eastAsia"/>
          <w:sz w:val="28"/>
          <w:szCs w:val="28"/>
        </w:rPr>
        <w:t>「</w:t>
      </w:r>
      <w:r>
        <w:rPr>
          <w:rFonts w:ascii="Times New Roman" w:eastAsia="標楷體" w:hAnsi="標楷體" w:hint="eastAsia"/>
          <w:sz w:val="28"/>
          <w:szCs w:val="28"/>
        </w:rPr>
        <w:t>開始計算時間</w:t>
      </w:r>
      <w:r>
        <w:rPr>
          <w:rFonts w:ascii="Times New Roman" w:eastAsia="標楷體" w:hAnsi="標楷體" w:hint="eastAsia"/>
          <w:sz w:val="28"/>
          <w:szCs w:val="28"/>
        </w:rPr>
        <w:t>」之循序圖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193853D7">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11</w:t>
      </w:r>
      <w:r>
        <w:rPr>
          <w:rFonts w:ascii="Times New Roman" w:eastAsia="標楷體" w:hAnsi="標楷體" w:hint="eastAsia"/>
          <w:sz w:val="28"/>
          <w:szCs w:val="28"/>
        </w:rPr>
        <w:t>「</w:t>
      </w:r>
      <w:r>
        <w:rPr>
          <w:rFonts w:ascii="Times New Roman" w:eastAsia="標楷體" w:hAnsi="標楷體" w:hint="eastAsia"/>
          <w:sz w:val="28"/>
          <w:szCs w:val="28"/>
        </w:rPr>
        <w:t>會員資料</w:t>
      </w:r>
      <w:r>
        <w:rPr>
          <w:rFonts w:ascii="Times New Roman" w:eastAsia="標楷體" w:hAnsi="標楷體" w:hint="eastAsia"/>
          <w:sz w:val="28"/>
          <w:szCs w:val="28"/>
        </w:rPr>
        <w:t>」之循序圖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5E8A6559">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12</w:t>
      </w:r>
      <w:r>
        <w:rPr>
          <w:rFonts w:ascii="Times New Roman" w:eastAsia="標楷體" w:hAnsi="標楷體" w:hint="eastAsia"/>
          <w:sz w:val="28"/>
          <w:szCs w:val="28"/>
        </w:rPr>
        <w:t>「</w:t>
      </w:r>
      <w:r>
        <w:rPr>
          <w:rFonts w:ascii="Times New Roman" w:eastAsia="標楷體" w:hAnsi="標楷體" w:hint="eastAsia"/>
          <w:sz w:val="28"/>
          <w:szCs w:val="28"/>
        </w:rPr>
        <w:t>儲值</w:t>
      </w:r>
      <w:r>
        <w:rPr>
          <w:rFonts w:ascii="Times New Roman" w:eastAsia="標楷體" w:hAnsi="標楷體" w:hint="eastAsia"/>
          <w:sz w:val="28"/>
          <w:szCs w:val="28"/>
        </w:rPr>
        <w:t>」之循序圖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6C183F63">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w:t>
      </w:r>
      <w:r>
        <w:rPr>
          <w:rFonts w:ascii="Times New Roman" w:eastAsia="標楷體" w:hAnsi="標楷體" w:hint="eastAsia"/>
          <w:sz w:val="28"/>
          <w:szCs w:val="28"/>
        </w:rPr>
        <w:t>13</w:t>
      </w:r>
      <w:r>
        <w:rPr>
          <w:rFonts w:ascii="Times New Roman" w:eastAsia="標楷體" w:hAnsi="標楷體" w:hint="eastAsia"/>
          <w:sz w:val="28"/>
          <w:szCs w:val="28"/>
        </w:rPr>
        <w:t>「</w:t>
      </w:r>
      <w:r>
        <w:rPr>
          <w:rFonts w:ascii="Times New Roman" w:eastAsia="標楷體" w:hAnsi="標楷體" w:hint="eastAsia"/>
          <w:sz w:val="28"/>
          <w:szCs w:val="28"/>
        </w:rPr>
        <w:t>點餐</w:t>
      </w:r>
      <w:r>
        <w:rPr>
          <w:rFonts w:ascii="Times New Roman" w:eastAsia="標楷體" w:hAnsi="標楷體" w:hint="eastAsia"/>
          <w:sz w:val="28"/>
          <w:szCs w:val="28"/>
        </w:rPr>
        <w:t>」之循序圖</w:t>
      </w:r>
      <w:bookmarkStart w:id="21" w:name="_GoBack"/>
      <w:bookmarkEnd w:id="21"/>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3C387C2F"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0"/>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47CF57B6" w:rsidR="006036BD" w:rsidRDefault="006036BD" w:rsidP="006036BD">
      <w:r>
        <w:rPr>
          <w:noProof/>
        </w:rPr>
        <w:drawing>
          <wp:anchor distT="0" distB="0" distL="114300" distR="114300" simplePos="0" relativeHeight="251676672" behindDoc="1" locked="0" layoutInCell="1" allowOverlap="1" wp14:anchorId="13B4D647" wp14:editId="77E5D954">
            <wp:simplePos x="0" y="0"/>
            <wp:positionH relativeFrom="column">
              <wp:posOffset>126365</wp:posOffset>
            </wp:positionH>
            <wp:positionV relativeFrom="paragraph">
              <wp:posOffset>4288790</wp:posOffset>
            </wp:positionV>
            <wp:extent cx="6505575" cy="2152650"/>
            <wp:effectExtent l="0" t="0" r="0" b="0"/>
            <wp:wrapTight wrapText="bothSides">
              <wp:wrapPolygon edited="0">
                <wp:start x="0" y="0"/>
                <wp:lineTo x="0" y="21409"/>
                <wp:lineTo x="21568" y="21409"/>
                <wp:lineTo x="21568"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38">
                      <a:extLst>
                        <a:ext uri="{28A0092B-C50C-407E-A947-70E740481C1C}">
                          <a14:useLocalDpi xmlns:a14="http://schemas.microsoft.com/office/drawing/2010/main" val="0"/>
                        </a:ext>
                      </a:extLst>
                    </a:blip>
                    <a:srcRect l="1862" r="249" b="6560"/>
                    <a:stretch>
                      <a:fillRect/>
                    </a:stretch>
                  </pic:blipFill>
                  <pic:spPr bwMode="auto">
                    <a:xfrm>
                      <a:off x="0" y="0"/>
                      <a:ext cx="6505575" cy="2152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B8D1798" wp14:editId="72BCDD6A">
            <wp:simplePos x="0" y="0"/>
            <wp:positionH relativeFrom="column">
              <wp:posOffset>0</wp:posOffset>
            </wp:positionH>
            <wp:positionV relativeFrom="paragraph">
              <wp:posOffset>271780</wp:posOffset>
            </wp:positionV>
            <wp:extent cx="6645910" cy="4020185"/>
            <wp:effectExtent l="0" t="0" r="0" b="0"/>
            <wp:wrapTight wrapText="bothSides">
              <wp:wrapPolygon edited="0">
                <wp:start x="0" y="0"/>
                <wp:lineTo x="0" y="21494"/>
                <wp:lineTo x="21546" y="21494"/>
                <wp:lineTo x="21546"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020185"/>
                    </a:xfrm>
                    <a:prstGeom prst="rect">
                      <a:avLst/>
                    </a:prstGeom>
                    <a:noFill/>
                  </pic:spPr>
                </pic:pic>
              </a:graphicData>
            </a:graphic>
            <wp14:sizeRelH relativeFrom="page">
              <wp14:pctWidth>0</wp14:pctWidth>
            </wp14:sizeRelH>
            <wp14:sizeRelV relativeFrom="page">
              <wp14:pctHeight>0</wp14:pctHeight>
            </wp14:sizeRelV>
          </wp:anchor>
        </w:drawing>
      </w:r>
    </w:p>
    <w:p w14:paraId="2A2AEDF0" w14:textId="182E082C" w:rsidR="008D577B" w:rsidRPr="000D3477" w:rsidRDefault="008D577B" w:rsidP="006036BD">
      <w:pPr>
        <w:widowControl/>
        <w:rPr>
          <w:rFonts w:ascii="標楷體" w:eastAsia="標楷體" w:hAnsi="標楷體"/>
          <w:sz w:val="28"/>
        </w:rPr>
      </w:pPr>
    </w:p>
    <w:sectPr w:rsidR="008D577B" w:rsidRPr="000D3477" w:rsidSect="00A60508">
      <w:pgSz w:w="11906" w:h="16838"/>
      <w:pgMar w:top="851" w:right="851" w:bottom="851" w:left="851" w:header="851" w:footer="992" w:gutter="0"/>
      <w:pgNumType w:start="3"/>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40814" w14:textId="77777777" w:rsidR="001806F7" w:rsidRDefault="001806F7" w:rsidP="003E497A">
      <w:r>
        <w:separator/>
      </w:r>
    </w:p>
  </w:endnote>
  <w:endnote w:type="continuationSeparator" w:id="0">
    <w:p w14:paraId="2D2E92CC" w14:textId="77777777" w:rsidR="001806F7" w:rsidRDefault="001806F7"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81A21" w14:textId="77777777" w:rsidR="001806F7" w:rsidRDefault="001806F7" w:rsidP="003E497A">
      <w:r>
        <w:separator/>
      </w:r>
    </w:p>
  </w:footnote>
  <w:footnote w:type="continuationSeparator" w:id="0">
    <w:p w14:paraId="29A7EF56" w14:textId="77777777" w:rsidR="001806F7" w:rsidRDefault="001806F7"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806F7"/>
    <w:rsid w:val="001A6D47"/>
    <w:rsid w:val="001B2AF6"/>
    <w:rsid w:val="001D52C0"/>
    <w:rsid w:val="001E5019"/>
    <w:rsid w:val="0020039E"/>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415EF4"/>
    <w:rsid w:val="00424955"/>
    <w:rsid w:val="004864DF"/>
    <w:rsid w:val="00494F4C"/>
    <w:rsid w:val="004E0A62"/>
    <w:rsid w:val="004F32DD"/>
    <w:rsid w:val="005225AC"/>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77C14"/>
    <w:rsid w:val="00882208"/>
    <w:rsid w:val="008C2516"/>
    <w:rsid w:val="008D577B"/>
    <w:rsid w:val="00940CA0"/>
    <w:rsid w:val="00995802"/>
    <w:rsid w:val="009D3A35"/>
    <w:rsid w:val="00A008D9"/>
    <w:rsid w:val="00A41B72"/>
    <w:rsid w:val="00A60508"/>
    <w:rsid w:val="00A86394"/>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5D83"/>
    <w:rsid w:val="00C40FC7"/>
    <w:rsid w:val="00CA0D8A"/>
    <w:rsid w:val="00D12FAF"/>
    <w:rsid w:val="00D14D2B"/>
    <w:rsid w:val="00D17C2C"/>
    <w:rsid w:val="00D22618"/>
    <w:rsid w:val="00D275A9"/>
    <w:rsid w:val="00D356BA"/>
    <w:rsid w:val="00D86C28"/>
    <w:rsid w:val="00DB2792"/>
    <w:rsid w:val="00DF1BB4"/>
    <w:rsid w:val="00DF1D32"/>
    <w:rsid w:val="00E73AAB"/>
    <w:rsid w:val="00E7480A"/>
    <w:rsid w:val="00E85305"/>
    <w:rsid w:val="00E86206"/>
    <w:rsid w:val="00EB5AAF"/>
    <w:rsid w:val="00EE4366"/>
    <w:rsid w:val="00F15493"/>
    <w:rsid w:val="00FA7213"/>
    <w:rsid w:val="00FE44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346A1-8813-4685-AD7F-FEDC5A462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682</Words>
  <Characters>3888</Characters>
  <Application>Microsoft Office Word</Application>
  <DocSecurity>0</DocSecurity>
  <Lines>32</Lines>
  <Paragraphs>9</Paragraphs>
  <ScaleCrop>false</ScaleCrop>
  <Company/>
  <LinksUpToDate>false</LinksUpToDate>
  <CharactersWithSpaces>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69</cp:revision>
  <dcterms:created xsi:type="dcterms:W3CDTF">2020-04-28T08:05:00Z</dcterms:created>
  <dcterms:modified xsi:type="dcterms:W3CDTF">2020-05-14T08:54:00Z</dcterms:modified>
</cp:coreProperties>
</file>