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63A8" w14:textId="77777777" w:rsidR="00CA7E7A" w:rsidRDefault="002E270F" w:rsidP="00CA7E7A">
      <w:pPr>
        <w:ind w:right="-331"/>
        <w:rPr>
          <w:rFonts w:ascii="Book Antiqua" w:hAnsi="Book Antiqua" w:cs="Arial"/>
          <w:b/>
          <w:bCs/>
          <w:sz w:val="20"/>
          <w:szCs w:val="20"/>
        </w:rPr>
      </w:pPr>
      <w:r>
        <w:rPr>
          <w:sz w:val="20"/>
          <w:szCs w:val="20"/>
        </w:rPr>
        <w:t xml:space="preserve">     </w:t>
      </w:r>
    </w:p>
    <w:tbl>
      <w:tblPr>
        <w:tblpPr w:leftFromText="180" w:rightFromText="180" w:vertAnchor="page" w:horzAnchor="page" w:tblpX="865" w:tblpY="327"/>
        <w:tblW w:w="10728" w:type="dxa"/>
        <w:tblBorders>
          <w:top w:val="thinThickLargeGap" w:sz="24" w:space="0" w:color="auto"/>
          <w:left w:val="thinThickLargeGap" w:sz="24" w:space="0" w:color="auto"/>
          <w:bottom w:val="thickThinLargeGap" w:sz="24" w:space="0" w:color="auto"/>
          <w:right w:val="thickThinLargeGap" w:sz="2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9322"/>
        <w:gridCol w:w="1406"/>
      </w:tblGrid>
      <w:tr w:rsidR="00D25B48" w:rsidRPr="00B45593" w14:paraId="2C6DF444" w14:textId="77777777" w:rsidTr="00FB1AC9">
        <w:trPr>
          <w:trHeight w:val="975"/>
        </w:trPr>
        <w:tc>
          <w:tcPr>
            <w:tcW w:w="10728" w:type="dxa"/>
            <w:gridSpan w:val="2"/>
            <w:shd w:val="clear" w:color="auto" w:fill="EAF1DD" w:themeFill="accent3" w:themeFillTint="33"/>
            <w:vAlign w:val="center"/>
          </w:tcPr>
          <w:p w14:paraId="107D27D6" w14:textId="77777777" w:rsidR="00D25B48" w:rsidRPr="00B45593" w:rsidRDefault="00D25B48" w:rsidP="00DB6923">
            <w:pPr>
              <w:tabs>
                <w:tab w:val="center" w:pos="4680"/>
                <w:tab w:val="right" w:pos="9360"/>
              </w:tabs>
              <w:jc w:val="center"/>
              <w:rPr>
                <w:rFonts w:ascii="Arial" w:eastAsia="Calibri" w:hAnsi="Arial" w:cs="Arial"/>
                <w:color w:val="000000"/>
              </w:rPr>
            </w:pPr>
            <w:r>
              <w:rPr>
                <w:rFonts w:ascii="Arial" w:eastAsia="Calibri" w:hAnsi="Arial" w:cs="Arial"/>
                <w:noProof/>
                <w:color w:val="000000"/>
                <w:lang w:val="en-IN" w:eastAsia="en-IN"/>
              </w:rPr>
              <w:drawing>
                <wp:inline distT="0" distB="0" distL="0" distR="0" wp14:anchorId="43F8BB45" wp14:editId="38351F75">
                  <wp:extent cx="2970424" cy="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_ Sayhadri-Logo-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0424" cy="540000"/>
                          </a:xfrm>
                          <a:prstGeom prst="rect">
                            <a:avLst/>
                          </a:prstGeom>
                        </pic:spPr>
                      </pic:pic>
                    </a:graphicData>
                  </a:graphic>
                </wp:inline>
              </w:drawing>
            </w:r>
          </w:p>
        </w:tc>
      </w:tr>
      <w:tr w:rsidR="00D25B48" w:rsidRPr="00B45593" w14:paraId="6AA9627D" w14:textId="77777777" w:rsidTr="00EC4FA0">
        <w:trPr>
          <w:trHeight w:val="401"/>
        </w:trPr>
        <w:tc>
          <w:tcPr>
            <w:tcW w:w="9322" w:type="dxa"/>
            <w:shd w:val="clear" w:color="auto" w:fill="EAF1DD" w:themeFill="accent3" w:themeFillTint="33"/>
            <w:vAlign w:val="center"/>
          </w:tcPr>
          <w:p w14:paraId="11409F09" w14:textId="77777777" w:rsidR="00D25B48" w:rsidRPr="00EC4FA0" w:rsidRDefault="00D25B48" w:rsidP="00F2493A">
            <w:pPr>
              <w:tabs>
                <w:tab w:val="center" w:pos="4680"/>
                <w:tab w:val="right" w:pos="9360"/>
              </w:tabs>
              <w:jc w:val="center"/>
              <w:rPr>
                <w:rFonts w:eastAsia="Calibri"/>
                <w:b/>
                <w:color w:val="000000"/>
                <w:sz w:val="28"/>
                <w:szCs w:val="28"/>
              </w:rPr>
            </w:pPr>
            <w:r w:rsidRPr="00EC4FA0">
              <w:rPr>
                <w:rFonts w:eastAsia="Calibri"/>
                <w:b/>
                <w:sz w:val="28"/>
                <w:szCs w:val="28"/>
              </w:rPr>
              <w:t>Department of Information Science &amp; Engineering</w:t>
            </w:r>
          </w:p>
        </w:tc>
        <w:tc>
          <w:tcPr>
            <w:tcW w:w="1406" w:type="dxa"/>
            <w:shd w:val="clear" w:color="auto" w:fill="EAF1DD" w:themeFill="accent3" w:themeFillTint="33"/>
            <w:vAlign w:val="center"/>
          </w:tcPr>
          <w:p w14:paraId="7721D6EF" w14:textId="77777777" w:rsidR="00D25B48" w:rsidRPr="00EC4FA0" w:rsidRDefault="00D25B48" w:rsidP="00D25B48">
            <w:pPr>
              <w:tabs>
                <w:tab w:val="center" w:pos="4680"/>
                <w:tab w:val="right" w:pos="9360"/>
              </w:tabs>
              <w:jc w:val="center"/>
              <w:rPr>
                <w:rFonts w:eastAsia="Calibri"/>
                <w:color w:val="000000"/>
              </w:rPr>
            </w:pPr>
            <w:r w:rsidRPr="00EC4FA0">
              <w:rPr>
                <w:rFonts w:eastAsia="Calibri"/>
                <w:color w:val="000000"/>
              </w:rPr>
              <w:t>SCEM/ISE</w:t>
            </w:r>
          </w:p>
          <w:p w14:paraId="683F97A4" w14:textId="77777777" w:rsidR="00D25B48" w:rsidRPr="00EC4FA0" w:rsidRDefault="00D25B48" w:rsidP="00D25B48">
            <w:pPr>
              <w:tabs>
                <w:tab w:val="center" w:pos="4680"/>
                <w:tab w:val="right" w:pos="9360"/>
              </w:tabs>
              <w:jc w:val="center"/>
              <w:rPr>
                <w:rFonts w:eastAsia="Calibri"/>
                <w:b/>
                <w:color w:val="000000"/>
                <w:sz w:val="28"/>
                <w:szCs w:val="28"/>
              </w:rPr>
            </w:pPr>
            <w:r w:rsidRPr="00EC4FA0">
              <w:rPr>
                <w:b/>
              </w:rPr>
              <w:t>2021-22</w:t>
            </w:r>
          </w:p>
        </w:tc>
      </w:tr>
    </w:tbl>
    <w:tbl>
      <w:tblPr>
        <w:tblW w:w="10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2970"/>
        <w:gridCol w:w="450"/>
        <w:gridCol w:w="1980"/>
        <w:gridCol w:w="586"/>
        <w:gridCol w:w="2357"/>
      </w:tblGrid>
      <w:tr w:rsidR="00643C95" w14:paraId="15C259D7" w14:textId="77777777" w:rsidTr="008A3EB6">
        <w:trPr>
          <w:trHeight w:val="504"/>
          <w:jc w:val="center"/>
        </w:trPr>
        <w:tc>
          <w:tcPr>
            <w:tcW w:w="10747" w:type="dxa"/>
            <w:gridSpan w:val="6"/>
            <w:shd w:val="clear" w:color="auto" w:fill="auto"/>
            <w:noWrap/>
            <w:vAlign w:val="center"/>
          </w:tcPr>
          <w:p w14:paraId="7F345589" w14:textId="77777777" w:rsidR="00643C95" w:rsidRPr="00EC4FA0" w:rsidRDefault="005C2BB1" w:rsidP="00EC4FA0">
            <w:pPr>
              <w:tabs>
                <w:tab w:val="center" w:pos="4680"/>
                <w:tab w:val="right" w:pos="9360"/>
              </w:tabs>
              <w:jc w:val="center"/>
              <w:rPr>
                <w:rFonts w:eastAsia="Calibri"/>
                <w:b/>
                <w:sz w:val="28"/>
                <w:szCs w:val="28"/>
              </w:rPr>
            </w:pPr>
            <w:r w:rsidRPr="00EC4FA0">
              <w:rPr>
                <w:rFonts w:eastAsia="Calibri"/>
                <w:b/>
                <w:sz w:val="28"/>
                <w:szCs w:val="28"/>
              </w:rPr>
              <w:t>Mobile Application Development</w:t>
            </w:r>
            <w:r w:rsidR="00643C95" w:rsidRPr="00EC4FA0">
              <w:rPr>
                <w:rFonts w:eastAsia="Calibri"/>
                <w:b/>
                <w:sz w:val="28"/>
                <w:szCs w:val="28"/>
              </w:rPr>
              <w:t xml:space="preserve"> – 1</w:t>
            </w:r>
            <w:r w:rsidR="003C4427" w:rsidRPr="00EC4FA0">
              <w:rPr>
                <w:rFonts w:eastAsia="Calibri"/>
                <w:b/>
                <w:sz w:val="28"/>
                <w:szCs w:val="28"/>
              </w:rPr>
              <w:t>8</w:t>
            </w:r>
            <w:r w:rsidR="00643C95" w:rsidRPr="00EC4FA0">
              <w:rPr>
                <w:rFonts w:eastAsia="Calibri"/>
                <w:b/>
                <w:sz w:val="28"/>
                <w:szCs w:val="28"/>
              </w:rPr>
              <w:t>CS</w:t>
            </w:r>
            <w:r w:rsidRPr="00EC4FA0">
              <w:rPr>
                <w:rFonts w:eastAsia="Calibri"/>
                <w:b/>
                <w:sz w:val="28"/>
                <w:szCs w:val="28"/>
              </w:rPr>
              <w:t>MP6</w:t>
            </w:r>
            <w:r w:rsidR="00643C95" w:rsidRPr="00EC4FA0">
              <w:rPr>
                <w:rFonts w:eastAsia="Calibri"/>
                <w:b/>
                <w:sz w:val="28"/>
                <w:szCs w:val="28"/>
              </w:rPr>
              <w:t>8</w:t>
            </w:r>
          </w:p>
        </w:tc>
      </w:tr>
      <w:tr w:rsidR="00010DE1" w14:paraId="1E331F56" w14:textId="77777777" w:rsidTr="008A3EB6">
        <w:trPr>
          <w:trHeight w:val="504"/>
          <w:jc w:val="center"/>
        </w:trPr>
        <w:tc>
          <w:tcPr>
            <w:tcW w:w="10747" w:type="dxa"/>
            <w:gridSpan w:val="6"/>
            <w:shd w:val="clear" w:color="auto" w:fill="auto"/>
            <w:noWrap/>
            <w:vAlign w:val="center"/>
          </w:tcPr>
          <w:p w14:paraId="5BFD4454" w14:textId="77777777" w:rsidR="00010DE1" w:rsidRPr="00EC4FA0" w:rsidRDefault="00027525" w:rsidP="00167E8C">
            <w:pPr>
              <w:tabs>
                <w:tab w:val="center" w:pos="4680"/>
                <w:tab w:val="right" w:pos="9360"/>
              </w:tabs>
              <w:jc w:val="center"/>
              <w:rPr>
                <w:rFonts w:eastAsia="Calibri"/>
                <w:b/>
                <w:sz w:val="28"/>
                <w:szCs w:val="28"/>
              </w:rPr>
            </w:pPr>
            <w:r w:rsidRPr="00EC4FA0">
              <w:rPr>
                <w:rFonts w:eastAsia="Calibri"/>
                <w:b/>
                <w:sz w:val="28"/>
                <w:szCs w:val="28"/>
              </w:rPr>
              <w:t>Proposed Mini Project Synopsis – V</w:t>
            </w:r>
            <w:r w:rsidR="005C2BB1" w:rsidRPr="00EC4FA0">
              <w:rPr>
                <w:rFonts w:eastAsia="Calibri"/>
                <w:b/>
                <w:sz w:val="28"/>
                <w:szCs w:val="28"/>
              </w:rPr>
              <w:t>I</w:t>
            </w:r>
            <w:r w:rsidRPr="00EC4FA0">
              <w:rPr>
                <w:rFonts w:eastAsia="Calibri"/>
                <w:b/>
                <w:sz w:val="28"/>
                <w:szCs w:val="28"/>
              </w:rPr>
              <w:t xml:space="preserve"> Sem ISE </w:t>
            </w:r>
            <w:r w:rsidR="003C4427" w:rsidRPr="00EC4FA0">
              <w:rPr>
                <w:rFonts w:eastAsia="Calibri"/>
                <w:b/>
                <w:sz w:val="28"/>
                <w:szCs w:val="28"/>
              </w:rPr>
              <w:t>‘</w:t>
            </w:r>
            <w:r w:rsidR="00167E8C">
              <w:rPr>
                <w:rFonts w:eastAsia="Calibri"/>
                <w:b/>
                <w:sz w:val="28"/>
                <w:szCs w:val="28"/>
              </w:rPr>
              <w:t>A</w:t>
            </w:r>
            <w:r w:rsidR="003C4427" w:rsidRPr="00EC4FA0">
              <w:rPr>
                <w:rFonts w:eastAsia="Calibri"/>
                <w:b/>
                <w:sz w:val="28"/>
                <w:szCs w:val="28"/>
              </w:rPr>
              <w:t>’</w:t>
            </w:r>
          </w:p>
        </w:tc>
      </w:tr>
      <w:tr w:rsidR="00DC44C6" w14:paraId="607D3C44" w14:textId="77777777" w:rsidTr="00027525">
        <w:trPr>
          <w:trHeight w:val="504"/>
          <w:jc w:val="center"/>
        </w:trPr>
        <w:tc>
          <w:tcPr>
            <w:tcW w:w="5374" w:type="dxa"/>
            <w:gridSpan w:val="2"/>
            <w:shd w:val="clear" w:color="auto" w:fill="EAF1DD" w:themeFill="accent3" w:themeFillTint="33"/>
            <w:noWrap/>
            <w:vAlign w:val="center"/>
          </w:tcPr>
          <w:p w14:paraId="2A45F166" w14:textId="77777777" w:rsidR="00DC44C6" w:rsidRPr="003C4427" w:rsidRDefault="00DC44C6" w:rsidP="003E05CE">
            <w:pPr>
              <w:jc w:val="center"/>
              <w:rPr>
                <w:b/>
                <w:bCs/>
              </w:rPr>
            </w:pPr>
            <w:r w:rsidRPr="003C4427">
              <w:rPr>
                <w:b/>
                <w:bCs/>
              </w:rPr>
              <w:t>Student Name</w:t>
            </w:r>
          </w:p>
        </w:tc>
        <w:tc>
          <w:tcPr>
            <w:tcW w:w="2430" w:type="dxa"/>
            <w:gridSpan w:val="2"/>
            <w:shd w:val="clear" w:color="auto" w:fill="EAF1DD" w:themeFill="accent3" w:themeFillTint="33"/>
            <w:noWrap/>
            <w:vAlign w:val="center"/>
          </w:tcPr>
          <w:p w14:paraId="584A90A6" w14:textId="77777777" w:rsidR="00DC44C6" w:rsidRPr="003C4427" w:rsidRDefault="00DC44C6" w:rsidP="003073DC">
            <w:pPr>
              <w:jc w:val="center"/>
              <w:rPr>
                <w:b/>
                <w:bCs/>
              </w:rPr>
            </w:pPr>
            <w:r w:rsidRPr="003C4427">
              <w:rPr>
                <w:b/>
                <w:bCs/>
              </w:rPr>
              <w:t>USN</w:t>
            </w:r>
          </w:p>
        </w:tc>
        <w:tc>
          <w:tcPr>
            <w:tcW w:w="2943" w:type="dxa"/>
            <w:gridSpan w:val="2"/>
            <w:shd w:val="clear" w:color="auto" w:fill="EAF1DD" w:themeFill="accent3" w:themeFillTint="33"/>
            <w:vAlign w:val="center"/>
          </w:tcPr>
          <w:p w14:paraId="3F9C0BCB" w14:textId="77777777" w:rsidR="00DC44C6" w:rsidRPr="003C4427" w:rsidRDefault="00DC44C6" w:rsidP="00831DAE">
            <w:pPr>
              <w:jc w:val="center"/>
              <w:rPr>
                <w:b/>
                <w:bCs/>
              </w:rPr>
            </w:pPr>
            <w:r w:rsidRPr="003C4427">
              <w:rPr>
                <w:b/>
                <w:bCs/>
              </w:rPr>
              <w:t>Student Signature</w:t>
            </w:r>
          </w:p>
        </w:tc>
      </w:tr>
      <w:tr w:rsidR="00DC44C6" w14:paraId="5B344533" w14:textId="77777777" w:rsidTr="00027525">
        <w:trPr>
          <w:trHeight w:val="504"/>
          <w:jc w:val="center"/>
        </w:trPr>
        <w:tc>
          <w:tcPr>
            <w:tcW w:w="5374" w:type="dxa"/>
            <w:gridSpan w:val="2"/>
            <w:shd w:val="clear" w:color="auto" w:fill="auto"/>
            <w:noWrap/>
            <w:vAlign w:val="center"/>
          </w:tcPr>
          <w:p w14:paraId="3F7DEE85" w14:textId="5DDC68AD" w:rsidR="00DC44C6" w:rsidRPr="003C4427" w:rsidRDefault="00A9351C" w:rsidP="003E05CE">
            <w:r w:rsidRPr="003C4427">
              <w:t>1.</w:t>
            </w:r>
            <w:r w:rsidR="00A055FC">
              <w:t xml:space="preserve">Mohammed </w:t>
            </w:r>
            <w:proofErr w:type="spellStart"/>
            <w:r w:rsidR="00A055FC">
              <w:t>Rashiq</w:t>
            </w:r>
            <w:proofErr w:type="spellEnd"/>
            <w:r w:rsidR="00A055FC">
              <w:t xml:space="preserve"> H</w:t>
            </w:r>
          </w:p>
        </w:tc>
        <w:tc>
          <w:tcPr>
            <w:tcW w:w="2430" w:type="dxa"/>
            <w:gridSpan w:val="2"/>
            <w:shd w:val="clear" w:color="auto" w:fill="auto"/>
            <w:noWrap/>
            <w:vAlign w:val="center"/>
          </w:tcPr>
          <w:p w14:paraId="5D343AC8" w14:textId="01D7CEB7" w:rsidR="00DC44C6" w:rsidRPr="003C4427" w:rsidRDefault="0013582C" w:rsidP="003073DC">
            <w:pPr>
              <w:jc w:val="center"/>
            </w:pPr>
            <w:r>
              <w:t>4SF19IS0</w:t>
            </w:r>
            <w:r w:rsidR="002F54C1">
              <w:t>51</w:t>
            </w:r>
          </w:p>
        </w:tc>
        <w:tc>
          <w:tcPr>
            <w:tcW w:w="2943" w:type="dxa"/>
            <w:gridSpan w:val="2"/>
          </w:tcPr>
          <w:p w14:paraId="37BFFC06" w14:textId="77777777" w:rsidR="00DC44C6" w:rsidRPr="003C4427" w:rsidRDefault="00DC44C6" w:rsidP="003073DC">
            <w:pPr>
              <w:jc w:val="center"/>
            </w:pPr>
          </w:p>
        </w:tc>
      </w:tr>
      <w:tr w:rsidR="00DC44C6" w14:paraId="409592F1" w14:textId="77777777" w:rsidTr="00027525">
        <w:trPr>
          <w:trHeight w:val="504"/>
          <w:jc w:val="center"/>
        </w:trPr>
        <w:tc>
          <w:tcPr>
            <w:tcW w:w="5374" w:type="dxa"/>
            <w:gridSpan w:val="2"/>
            <w:shd w:val="clear" w:color="auto" w:fill="auto"/>
            <w:noWrap/>
            <w:vAlign w:val="center"/>
          </w:tcPr>
          <w:p w14:paraId="7F4F9941" w14:textId="24429308" w:rsidR="00DC44C6" w:rsidRPr="003C4427" w:rsidRDefault="00A9351C" w:rsidP="003E05CE">
            <w:r w:rsidRPr="003C4427">
              <w:t>2.</w:t>
            </w:r>
            <w:r w:rsidR="00A055FC">
              <w:t>Nahez-Ul-Khair</w:t>
            </w:r>
          </w:p>
        </w:tc>
        <w:tc>
          <w:tcPr>
            <w:tcW w:w="2430" w:type="dxa"/>
            <w:gridSpan w:val="2"/>
            <w:shd w:val="clear" w:color="auto" w:fill="auto"/>
            <w:noWrap/>
            <w:vAlign w:val="center"/>
          </w:tcPr>
          <w:p w14:paraId="2BB749C0" w14:textId="4712F15E" w:rsidR="00DC44C6" w:rsidRPr="003C4427" w:rsidRDefault="0013582C" w:rsidP="003073DC">
            <w:pPr>
              <w:jc w:val="center"/>
            </w:pPr>
            <w:r>
              <w:t>4SF19IS0</w:t>
            </w:r>
            <w:r w:rsidR="002F54C1">
              <w:t>52</w:t>
            </w:r>
          </w:p>
        </w:tc>
        <w:tc>
          <w:tcPr>
            <w:tcW w:w="2943" w:type="dxa"/>
            <w:gridSpan w:val="2"/>
          </w:tcPr>
          <w:p w14:paraId="31951D66" w14:textId="77777777" w:rsidR="00DC44C6" w:rsidRPr="003C4427" w:rsidRDefault="00DC44C6" w:rsidP="003073DC">
            <w:pPr>
              <w:jc w:val="center"/>
            </w:pPr>
          </w:p>
        </w:tc>
      </w:tr>
      <w:tr w:rsidR="00DC44C6" w14:paraId="5283D715" w14:textId="77777777" w:rsidTr="00FC5CBE">
        <w:trPr>
          <w:trHeight w:val="147"/>
          <w:jc w:val="center"/>
        </w:trPr>
        <w:tc>
          <w:tcPr>
            <w:tcW w:w="10747" w:type="dxa"/>
            <w:gridSpan w:val="6"/>
            <w:shd w:val="clear" w:color="auto" w:fill="EEECE1" w:themeFill="background2"/>
            <w:noWrap/>
            <w:vAlign w:val="center"/>
          </w:tcPr>
          <w:p w14:paraId="45330CEE" w14:textId="77777777" w:rsidR="00DC44C6" w:rsidRPr="003C4427" w:rsidRDefault="00DC44C6" w:rsidP="003073DC">
            <w:pPr>
              <w:jc w:val="center"/>
            </w:pPr>
          </w:p>
        </w:tc>
      </w:tr>
      <w:tr w:rsidR="00DB6923" w14:paraId="5A96A1C7" w14:textId="77777777" w:rsidTr="00D01941">
        <w:trPr>
          <w:trHeight w:val="504"/>
          <w:jc w:val="center"/>
        </w:trPr>
        <w:tc>
          <w:tcPr>
            <w:tcW w:w="10747" w:type="dxa"/>
            <w:gridSpan w:val="6"/>
            <w:shd w:val="clear" w:color="auto" w:fill="EAF1DD" w:themeFill="accent3" w:themeFillTint="33"/>
            <w:noWrap/>
            <w:vAlign w:val="center"/>
          </w:tcPr>
          <w:p w14:paraId="26DF2B8E" w14:textId="77777777" w:rsidR="00DB6923" w:rsidRPr="003C4427" w:rsidRDefault="00DB6923" w:rsidP="00DB6923">
            <w:pPr>
              <w:jc w:val="center"/>
              <w:rPr>
                <w:b/>
              </w:rPr>
            </w:pPr>
            <w:r w:rsidRPr="003C4427">
              <w:rPr>
                <w:b/>
              </w:rPr>
              <w:t xml:space="preserve">Faculty </w:t>
            </w:r>
            <w:r w:rsidR="00DC50DD" w:rsidRPr="003C4427">
              <w:rPr>
                <w:b/>
              </w:rPr>
              <w:t>In charge</w:t>
            </w:r>
            <w:r w:rsidRPr="003C4427">
              <w:rPr>
                <w:b/>
              </w:rPr>
              <w:t xml:space="preserve"> </w:t>
            </w:r>
          </w:p>
        </w:tc>
      </w:tr>
      <w:tr w:rsidR="00DB6923" w14:paraId="3BF1412E" w14:textId="77777777" w:rsidTr="00DB6923">
        <w:trPr>
          <w:trHeight w:val="563"/>
          <w:jc w:val="center"/>
        </w:trPr>
        <w:tc>
          <w:tcPr>
            <w:tcW w:w="2404" w:type="dxa"/>
            <w:shd w:val="clear" w:color="auto" w:fill="auto"/>
            <w:noWrap/>
            <w:vAlign w:val="center"/>
          </w:tcPr>
          <w:p w14:paraId="5FC93C2A" w14:textId="77777777" w:rsidR="00DB6923" w:rsidRPr="003C4427" w:rsidRDefault="00DB6923" w:rsidP="00027525">
            <w:pPr>
              <w:rPr>
                <w:b/>
              </w:rPr>
            </w:pPr>
            <w:r w:rsidRPr="00EC4FA0">
              <w:rPr>
                <w:b/>
              </w:rPr>
              <w:t>Name:</w:t>
            </w:r>
          </w:p>
        </w:tc>
        <w:tc>
          <w:tcPr>
            <w:tcW w:w="3420" w:type="dxa"/>
            <w:gridSpan w:val="2"/>
            <w:shd w:val="clear" w:color="auto" w:fill="auto"/>
            <w:vAlign w:val="center"/>
          </w:tcPr>
          <w:p w14:paraId="4615EE2D" w14:textId="77777777" w:rsidR="00DB6923" w:rsidRPr="003C4427" w:rsidRDefault="006E38B6" w:rsidP="00167E8C">
            <w:pPr>
              <w:rPr>
                <w:b/>
              </w:rPr>
            </w:pPr>
            <w:r w:rsidRPr="003C4427">
              <w:rPr>
                <w:b/>
              </w:rPr>
              <w:t xml:space="preserve">Mr. </w:t>
            </w:r>
            <w:proofErr w:type="spellStart"/>
            <w:r w:rsidR="00167E8C">
              <w:rPr>
                <w:b/>
              </w:rPr>
              <w:t>Kranthi</w:t>
            </w:r>
            <w:proofErr w:type="spellEnd"/>
            <w:r w:rsidR="00167E8C">
              <w:rPr>
                <w:b/>
              </w:rPr>
              <w:t xml:space="preserve"> Kumar B</w:t>
            </w:r>
          </w:p>
        </w:tc>
        <w:tc>
          <w:tcPr>
            <w:tcW w:w="2566" w:type="dxa"/>
            <w:gridSpan w:val="2"/>
            <w:shd w:val="clear" w:color="auto" w:fill="auto"/>
            <w:vAlign w:val="center"/>
          </w:tcPr>
          <w:p w14:paraId="525F02CC" w14:textId="77777777" w:rsidR="00DB6923" w:rsidRPr="00EC4FA0" w:rsidRDefault="00DB6923" w:rsidP="003F0A63">
            <w:pPr>
              <w:rPr>
                <w:b/>
              </w:rPr>
            </w:pPr>
            <w:r w:rsidRPr="00EC4FA0">
              <w:rPr>
                <w:b/>
              </w:rPr>
              <w:t>Signature with Date:</w:t>
            </w:r>
          </w:p>
        </w:tc>
        <w:tc>
          <w:tcPr>
            <w:tcW w:w="2357" w:type="dxa"/>
            <w:shd w:val="clear" w:color="auto" w:fill="auto"/>
            <w:vAlign w:val="center"/>
          </w:tcPr>
          <w:p w14:paraId="21FB2CC5" w14:textId="77777777" w:rsidR="00DB6923" w:rsidRPr="006C1685" w:rsidRDefault="00DB6923" w:rsidP="003F0A63">
            <w:pPr>
              <w:rPr>
                <w:rFonts w:asciiTheme="majorHAnsi" w:hAnsiTheme="majorHAnsi"/>
              </w:rPr>
            </w:pPr>
          </w:p>
        </w:tc>
      </w:tr>
      <w:tr w:rsidR="00414EF8" w14:paraId="0D2453CD" w14:textId="77777777" w:rsidTr="00FC5CBE">
        <w:trPr>
          <w:trHeight w:val="147"/>
          <w:jc w:val="center"/>
        </w:trPr>
        <w:tc>
          <w:tcPr>
            <w:tcW w:w="10747" w:type="dxa"/>
            <w:gridSpan w:val="6"/>
            <w:shd w:val="clear" w:color="auto" w:fill="EEECE1" w:themeFill="background2"/>
            <w:noWrap/>
            <w:vAlign w:val="center"/>
          </w:tcPr>
          <w:p w14:paraId="315E63B8" w14:textId="77777777" w:rsidR="00414EF8" w:rsidRPr="006C1685" w:rsidRDefault="00414EF8" w:rsidP="003073DC">
            <w:pPr>
              <w:jc w:val="center"/>
              <w:rPr>
                <w:rFonts w:asciiTheme="majorHAnsi" w:hAnsiTheme="majorHAnsi"/>
              </w:rPr>
            </w:pPr>
          </w:p>
        </w:tc>
      </w:tr>
      <w:tr w:rsidR="00414EF8" w14:paraId="7C8359D9" w14:textId="77777777" w:rsidTr="00414EF8">
        <w:trPr>
          <w:trHeight w:val="504"/>
          <w:jc w:val="center"/>
        </w:trPr>
        <w:tc>
          <w:tcPr>
            <w:tcW w:w="2404" w:type="dxa"/>
            <w:shd w:val="clear" w:color="auto" w:fill="auto"/>
            <w:noWrap/>
            <w:vAlign w:val="center"/>
          </w:tcPr>
          <w:p w14:paraId="45AF9DAA" w14:textId="77777777" w:rsidR="00414EF8" w:rsidRPr="003C4427" w:rsidRDefault="00414EF8" w:rsidP="00DC44C6">
            <w:pPr>
              <w:rPr>
                <w:b/>
              </w:rPr>
            </w:pPr>
            <w:r w:rsidRPr="003C4427">
              <w:rPr>
                <w:b/>
              </w:rPr>
              <w:t>Mini Project Title:</w:t>
            </w:r>
          </w:p>
        </w:tc>
        <w:tc>
          <w:tcPr>
            <w:tcW w:w="8343" w:type="dxa"/>
            <w:gridSpan w:val="5"/>
            <w:shd w:val="clear" w:color="auto" w:fill="auto"/>
            <w:vAlign w:val="center"/>
          </w:tcPr>
          <w:p w14:paraId="7D405374" w14:textId="77777777" w:rsidR="00414EF8" w:rsidRPr="003C4427" w:rsidRDefault="00414EF8" w:rsidP="00DC44C6">
            <w:pPr>
              <w:rPr>
                <w:b/>
              </w:rPr>
            </w:pPr>
          </w:p>
          <w:p w14:paraId="27CE7B09" w14:textId="64A66AC2" w:rsidR="00414EF8" w:rsidRPr="003C4427" w:rsidRDefault="002F54C1" w:rsidP="00DC44C6">
            <w:pPr>
              <w:rPr>
                <w:b/>
              </w:rPr>
            </w:pPr>
            <w:r>
              <w:rPr>
                <w:b/>
              </w:rPr>
              <w:t>Crime Report Application</w:t>
            </w:r>
          </w:p>
          <w:p w14:paraId="3752BF58" w14:textId="5BF5F22D" w:rsidR="00414EF8" w:rsidRPr="003C4427" w:rsidRDefault="00414EF8" w:rsidP="00DC44C6">
            <w:pPr>
              <w:rPr>
                <w:b/>
              </w:rPr>
            </w:pPr>
          </w:p>
        </w:tc>
      </w:tr>
      <w:tr w:rsidR="00414EF8" w14:paraId="243AA117" w14:textId="77777777" w:rsidTr="00EC4FA0">
        <w:trPr>
          <w:trHeight w:val="363"/>
          <w:jc w:val="center"/>
        </w:trPr>
        <w:tc>
          <w:tcPr>
            <w:tcW w:w="10747" w:type="dxa"/>
            <w:gridSpan w:val="6"/>
            <w:shd w:val="clear" w:color="auto" w:fill="auto"/>
            <w:noWrap/>
          </w:tcPr>
          <w:p w14:paraId="3D761690" w14:textId="77777777" w:rsidR="00A055FC" w:rsidRDefault="005C2BB1" w:rsidP="00513CCF">
            <w:pPr>
              <w:spacing w:line="360" w:lineRule="auto"/>
              <w:jc w:val="both"/>
              <w:rPr>
                <w:b/>
              </w:rPr>
            </w:pPr>
            <w:r>
              <w:rPr>
                <w:b/>
              </w:rPr>
              <w:t>Mini Project Description:</w:t>
            </w:r>
          </w:p>
          <w:p w14:paraId="561AD397" w14:textId="3DC158BD" w:rsidR="00414EF8" w:rsidRPr="003C4427" w:rsidRDefault="001E2853" w:rsidP="00513CCF">
            <w:pPr>
              <w:spacing w:line="360" w:lineRule="auto"/>
              <w:jc w:val="both"/>
              <w:rPr>
                <w:b/>
              </w:rPr>
            </w:pPr>
            <w:r>
              <w:rPr>
                <w:color w:val="222222"/>
                <w:shd w:val="clear" w:color="auto" w:fill="FFFFFF"/>
              </w:rPr>
              <w:t>The main application of the Crime Report Application is to provide an easier alternative for the user to report a crime scene to the nearby police. It allows users to report an incident which would then be verified by police officials. This will also have a database which stores all the filed reports for access by the police officials. The application targets the general public and police officials for managing incidents and crime while saving a lot on time. The application will be useful as one can remotely access the database of criminal data which will be helpful for the investigations carried out by the police department. To avoid any false reporting, the information provided by the user will first by verified by the police officials.</w:t>
            </w:r>
          </w:p>
          <w:p w14:paraId="6C877905" w14:textId="77777777" w:rsidR="00414EF8" w:rsidRPr="003C4427" w:rsidRDefault="00414EF8" w:rsidP="00EC4FA0">
            <w:pPr>
              <w:rPr>
                <w:b/>
              </w:rPr>
            </w:pPr>
          </w:p>
        </w:tc>
      </w:tr>
      <w:tr w:rsidR="00414EF8" w14:paraId="55125F8E" w14:textId="77777777" w:rsidTr="00831DAE">
        <w:trPr>
          <w:trHeight w:val="363"/>
          <w:jc w:val="center"/>
        </w:trPr>
        <w:tc>
          <w:tcPr>
            <w:tcW w:w="10747" w:type="dxa"/>
            <w:gridSpan w:val="6"/>
            <w:shd w:val="clear" w:color="auto" w:fill="auto"/>
            <w:noWrap/>
            <w:vAlign w:val="center"/>
          </w:tcPr>
          <w:p w14:paraId="7842B4F6" w14:textId="77777777" w:rsidR="00414EF8" w:rsidRPr="003C4427" w:rsidRDefault="00414EF8" w:rsidP="003C4427">
            <w:pPr>
              <w:spacing w:line="360" w:lineRule="auto"/>
              <w:jc w:val="both"/>
              <w:rPr>
                <w:b/>
              </w:rPr>
            </w:pPr>
            <w:r w:rsidRPr="003C4427">
              <w:rPr>
                <w:b/>
              </w:rPr>
              <w:t>References:</w:t>
            </w:r>
          </w:p>
          <w:p w14:paraId="322537C1" w14:textId="77777777" w:rsidR="00E16B7A" w:rsidRPr="005C2BB1" w:rsidRDefault="00E16B7A" w:rsidP="0090078C">
            <w:pPr>
              <w:pStyle w:val="ListParagraph"/>
              <w:numPr>
                <w:ilvl w:val="0"/>
                <w:numId w:val="3"/>
              </w:numPr>
              <w:autoSpaceDE w:val="0"/>
              <w:autoSpaceDN w:val="0"/>
              <w:adjustRightInd w:val="0"/>
              <w:spacing w:line="360" w:lineRule="auto"/>
              <w:jc w:val="both"/>
              <w:rPr>
                <w:rFonts w:eastAsiaTheme="minorHAnsi"/>
              </w:rPr>
            </w:pPr>
            <w:r w:rsidRPr="003C4427">
              <w:t xml:space="preserve"> </w:t>
            </w:r>
            <w:r w:rsidR="0090078C" w:rsidRPr="0090078C">
              <w:t>Google Developer Training, "Android Developer Fundamentals Course-Concept Reference", Google Developer Training Team, 2017. https://www.gitbook.com/book/googledeveloper-training/android-developer-fundamentals-course-concepts/details.</w:t>
            </w:r>
          </w:p>
          <w:p w14:paraId="58D8C0A7" w14:textId="77777777" w:rsidR="00E16B7A" w:rsidRPr="005C2BB1" w:rsidRDefault="00E16B7A" w:rsidP="005C2BB1">
            <w:pPr>
              <w:pStyle w:val="ListParagraph"/>
              <w:numPr>
                <w:ilvl w:val="0"/>
                <w:numId w:val="3"/>
              </w:numPr>
              <w:autoSpaceDE w:val="0"/>
              <w:autoSpaceDN w:val="0"/>
              <w:adjustRightInd w:val="0"/>
              <w:spacing w:line="360" w:lineRule="auto"/>
              <w:jc w:val="both"/>
              <w:rPr>
                <w:rFonts w:eastAsiaTheme="minorHAnsi"/>
              </w:rPr>
            </w:pPr>
            <w:r w:rsidRPr="005C2BB1">
              <w:rPr>
                <w:rFonts w:eastAsiaTheme="minorHAnsi"/>
              </w:rPr>
              <w:t xml:space="preserve"> </w:t>
            </w:r>
            <w:r w:rsidR="005C2BB1" w:rsidRPr="005C2BB1">
              <w:rPr>
                <w:rFonts w:eastAsiaTheme="minorHAnsi"/>
              </w:rPr>
              <w:t xml:space="preserve">Erik Hellman, </w:t>
            </w:r>
            <w:r w:rsidR="005C2BB1">
              <w:rPr>
                <w:rFonts w:eastAsiaTheme="minorHAnsi"/>
              </w:rPr>
              <w:t xml:space="preserve">“Android Programming-Pushing the limits”, </w:t>
            </w:r>
            <w:r w:rsidR="005C2BB1" w:rsidRPr="005C2BB1">
              <w:rPr>
                <w:rFonts w:eastAsiaTheme="minorHAnsi"/>
              </w:rPr>
              <w:t>1st Edition, Wiley India Pvt Ltd, 2014. ISBN-13: 978-8126547197</w:t>
            </w:r>
            <w:r w:rsidRPr="005C2BB1">
              <w:rPr>
                <w:rFonts w:eastAsiaTheme="minorHAnsi"/>
              </w:rPr>
              <w:t>.</w:t>
            </w:r>
          </w:p>
          <w:p w14:paraId="0E63A2D5" w14:textId="77777777" w:rsidR="00E16B7A" w:rsidRPr="003C4427" w:rsidRDefault="00E16B7A" w:rsidP="005C2BB1">
            <w:pPr>
              <w:pStyle w:val="ListParagraph"/>
              <w:numPr>
                <w:ilvl w:val="0"/>
                <w:numId w:val="3"/>
              </w:numPr>
              <w:autoSpaceDE w:val="0"/>
              <w:autoSpaceDN w:val="0"/>
              <w:adjustRightInd w:val="0"/>
              <w:spacing w:line="360" w:lineRule="auto"/>
              <w:jc w:val="both"/>
            </w:pPr>
            <w:r w:rsidRPr="003C4427">
              <w:t xml:space="preserve"> </w:t>
            </w:r>
            <w:r w:rsidR="005C2BB1">
              <w:t>Dawn Griffiths and David Griffiths, “Head First Android Development”, 1</w:t>
            </w:r>
            <w:r w:rsidR="005C2BB1" w:rsidRPr="005C2BB1">
              <w:rPr>
                <w:vertAlign w:val="superscript"/>
              </w:rPr>
              <w:t>st</w:t>
            </w:r>
            <w:r w:rsidR="005C2BB1">
              <w:t xml:space="preserve"> SPD Publishers, 2015. ISBN-13: 978-9352131341</w:t>
            </w:r>
            <w:r w:rsidRPr="003C4427">
              <w:t>.</w:t>
            </w:r>
          </w:p>
          <w:p w14:paraId="1F6A88E4" w14:textId="77777777" w:rsidR="00E0674B" w:rsidRPr="00E16B7A" w:rsidRDefault="008372F1" w:rsidP="005C2BB1">
            <w:pPr>
              <w:pStyle w:val="ListParagraph"/>
              <w:numPr>
                <w:ilvl w:val="0"/>
                <w:numId w:val="3"/>
              </w:numPr>
              <w:autoSpaceDE w:val="0"/>
              <w:autoSpaceDN w:val="0"/>
              <w:adjustRightInd w:val="0"/>
              <w:spacing w:line="360" w:lineRule="auto"/>
              <w:jc w:val="both"/>
              <w:rPr>
                <w:rFonts w:asciiTheme="majorHAnsi" w:hAnsiTheme="majorHAnsi" w:cs="Arial"/>
              </w:rPr>
            </w:pPr>
            <w:r w:rsidRPr="003C4427">
              <w:t xml:space="preserve"> </w:t>
            </w:r>
            <w:r w:rsidR="005C2BB1">
              <w:t xml:space="preserve">Bill Phillips, Chris Stewart and Kristin Marsicano, “Android Programming: The Big  </w:t>
            </w:r>
            <w:proofErr w:type="spellStart"/>
            <w:r w:rsidR="005C2BB1">
              <w:t>Berd</w:t>
            </w:r>
            <w:proofErr w:type="spellEnd"/>
            <w:r w:rsidR="005C2BB1">
              <w:t xml:space="preserve"> Ranch Guide”, 3rd Edition, Big Nerd Ranch Guides, 2017. ISBN-13: 978-0134706054</w:t>
            </w:r>
            <w:r w:rsidR="00E16B7A" w:rsidRPr="003C4427">
              <w:t>.</w:t>
            </w:r>
          </w:p>
        </w:tc>
      </w:tr>
    </w:tbl>
    <w:p w14:paraId="3CE8A46D" w14:textId="77777777" w:rsidR="00A2001D" w:rsidRDefault="00A2001D" w:rsidP="00BD3D94">
      <w:pPr>
        <w:rPr>
          <w:b/>
          <w:sz w:val="28"/>
          <w:szCs w:val="28"/>
        </w:rPr>
      </w:pPr>
    </w:p>
    <w:sectPr w:rsidR="00A2001D" w:rsidSect="00A2001D">
      <w:pgSz w:w="12240" w:h="15840"/>
      <w:pgMar w:top="230" w:right="1440" w:bottom="2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414"/>
    <w:multiLevelType w:val="hybridMultilevel"/>
    <w:tmpl w:val="4B1C061C"/>
    <w:lvl w:ilvl="0" w:tplc="43D4A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B6890"/>
    <w:multiLevelType w:val="hybridMultilevel"/>
    <w:tmpl w:val="2F96F70A"/>
    <w:lvl w:ilvl="0" w:tplc="073499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133F6"/>
    <w:multiLevelType w:val="hybridMultilevel"/>
    <w:tmpl w:val="25744E28"/>
    <w:lvl w:ilvl="0" w:tplc="CED8E0F6">
      <w:start w:val="1"/>
      <w:numFmt w:val="decimal"/>
      <w:lvlText w:val="[%1] "/>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270F"/>
    <w:rsid w:val="00010DE1"/>
    <w:rsid w:val="00015082"/>
    <w:rsid w:val="00027525"/>
    <w:rsid w:val="00050E16"/>
    <w:rsid w:val="0005470D"/>
    <w:rsid w:val="000637BB"/>
    <w:rsid w:val="000650B5"/>
    <w:rsid w:val="000734A9"/>
    <w:rsid w:val="000854CB"/>
    <w:rsid w:val="000A25F1"/>
    <w:rsid w:val="000C680C"/>
    <w:rsid w:val="000D559D"/>
    <w:rsid w:val="000F4DA8"/>
    <w:rsid w:val="00104E97"/>
    <w:rsid w:val="00122035"/>
    <w:rsid w:val="00125135"/>
    <w:rsid w:val="0013582C"/>
    <w:rsid w:val="00167E8C"/>
    <w:rsid w:val="00185E64"/>
    <w:rsid w:val="00193407"/>
    <w:rsid w:val="001C44A6"/>
    <w:rsid w:val="001D38B9"/>
    <w:rsid w:val="001D3B58"/>
    <w:rsid w:val="001E0646"/>
    <w:rsid w:val="001E2853"/>
    <w:rsid w:val="001E2FC2"/>
    <w:rsid w:val="001F52DF"/>
    <w:rsid w:val="0020124B"/>
    <w:rsid w:val="00210AFC"/>
    <w:rsid w:val="00220001"/>
    <w:rsid w:val="00221CA6"/>
    <w:rsid w:val="00223776"/>
    <w:rsid w:val="00237581"/>
    <w:rsid w:val="0024374F"/>
    <w:rsid w:val="00250E6A"/>
    <w:rsid w:val="0026630B"/>
    <w:rsid w:val="00281FCA"/>
    <w:rsid w:val="00284FB4"/>
    <w:rsid w:val="00286273"/>
    <w:rsid w:val="002A2687"/>
    <w:rsid w:val="002B65A4"/>
    <w:rsid w:val="002C0333"/>
    <w:rsid w:val="002E270F"/>
    <w:rsid w:val="002E600D"/>
    <w:rsid w:val="002E6BCF"/>
    <w:rsid w:val="002F54C1"/>
    <w:rsid w:val="0030166E"/>
    <w:rsid w:val="0030242B"/>
    <w:rsid w:val="0036138A"/>
    <w:rsid w:val="0037366F"/>
    <w:rsid w:val="0039397E"/>
    <w:rsid w:val="003968F4"/>
    <w:rsid w:val="003A07C8"/>
    <w:rsid w:val="003A4BFA"/>
    <w:rsid w:val="003A559B"/>
    <w:rsid w:val="003B54BE"/>
    <w:rsid w:val="003C0C26"/>
    <w:rsid w:val="003C4427"/>
    <w:rsid w:val="003C631A"/>
    <w:rsid w:val="003E05CE"/>
    <w:rsid w:val="003E3FC1"/>
    <w:rsid w:val="003F0A63"/>
    <w:rsid w:val="003F4C97"/>
    <w:rsid w:val="003F682B"/>
    <w:rsid w:val="0040287E"/>
    <w:rsid w:val="00414EF8"/>
    <w:rsid w:val="00417A2E"/>
    <w:rsid w:val="00431679"/>
    <w:rsid w:val="00450167"/>
    <w:rsid w:val="004517AC"/>
    <w:rsid w:val="00456A02"/>
    <w:rsid w:val="004576D5"/>
    <w:rsid w:val="004606E7"/>
    <w:rsid w:val="00474A7E"/>
    <w:rsid w:val="0048160D"/>
    <w:rsid w:val="00494252"/>
    <w:rsid w:val="00495B97"/>
    <w:rsid w:val="00497196"/>
    <w:rsid w:val="004A1EAC"/>
    <w:rsid w:val="004C1A71"/>
    <w:rsid w:val="004D6A52"/>
    <w:rsid w:val="004E3865"/>
    <w:rsid w:val="005064F0"/>
    <w:rsid w:val="00513CCF"/>
    <w:rsid w:val="005308B7"/>
    <w:rsid w:val="00554380"/>
    <w:rsid w:val="0055794F"/>
    <w:rsid w:val="00585DA4"/>
    <w:rsid w:val="005C2BB1"/>
    <w:rsid w:val="005E2059"/>
    <w:rsid w:val="006014BB"/>
    <w:rsid w:val="0060489F"/>
    <w:rsid w:val="00640A57"/>
    <w:rsid w:val="00643C95"/>
    <w:rsid w:val="006749D0"/>
    <w:rsid w:val="00676A9E"/>
    <w:rsid w:val="006A137A"/>
    <w:rsid w:val="006C141F"/>
    <w:rsid w:val="006D7D43"/>
    <w:rsid w:val="006E38B6"/>
    <w:rsid w:val="006F338E"/>
    <w:rsid w:val="007056F7"/>
    <w:rsid w:val="00712793"/>
    <w:rsid w:val="00717F5F"/>
    <w:rsid w:val="0072004F"/>
    <w:rsid w:val="0072686F"/>
    <w:rsid w:val="0073343E"/>
    <w:rsid w:val="00735E49"/>
    <w:rsid w:val="007379AC"/>
    <w:rsid w:val="007462E4"/>
    <w:rsid w:val="00785A3F"/>
    <w:rsid w:val="00785B32"/>
    <w:rsid w:val="007966D5"/>
    <w:rsid w:val="007B6B74"/>
    <w:rsid w:val="007D6510"/>
    <w:rsid w:val="007E5605"/>
    <w:rsid w:val="007F38EE"/>
    <w:rsid w:val="007F4E46"/>
    <w:rsid w:val="00831DAE"/>
    <w:rsid w:val="00835B3D"/>
    <w:rsid w:val="008372F1"/>
    <w:rsid w:val="00855520"/>
    <w:rsid w:val="0086218A"/>
    <w:rsid w:val="008841AD"/>
    <w:rsid w:val="00884D9A"/>
    <w:rsid w:val="00885F3B"/>
    <w:rsid w:val="0088666D"/>
    <w:rsid w:val="00886A92"/>
    <w:rsid w:val="008A0356"/>
    <w:rsid w:val="008A3EB6"/>
    <w:rsid w:val="008A6EAC"/>
    <w:rsid w:val="008A6EEF"/>
    <w:rsid w:val="008E1A3F"/>
    <w:rsid w:val="008E5C28"/>
    <w:rsid w:val="008F4539"/>
    <w:rsid w:val="0090078C"/>
    <w:rsid w:val="00910F7A"/>
    <w:rsid w:val="00957BEB"/>
    <w:rsid w:val="00974DB2"/>
    <w:rsid w:val="00987A17"/>
    <w:rsid w:val="009C110F"/>
    <w:rsid w:val="009E4824"/>
    <w:rsid w:val="009F01C3"/>
    <w:rsid w:val="00A04318"/>
    <w:rsid w:val="00A055FC"/>
    <w:rsid w:val="00A2001D"/>
    <w:rsid w:val="00A31BCB"/>
    <w:rsid w:val="00A4761B"/>
    <w:rsid w:val="00A524A5"/>
    <w:rsid w:val="00A56BD7"/>
    <w:rsid w:val="00A771BD"/>
    <w:rsid w:val="00A9201C"/>
    <w:rsid w:val="00A9351C"/>
    <w:rsid w:val="00A94E5B"/>
    <w:rsid w:val="00AA2D72"/>
    <w:rsid w:val="00AD108D"/>
    <w:rsid w:val="00AD25E6"/>
    <w:rsid w:val="00AF6C73"/>
    <w:rsid w:val="00B25437"/>
    <w:rsid w:val="00B274A6"/>
    <w:rsid w:val="00B32165"/>
    <w:rsid w:val="00B54540"/>
    <w:rsid w:val="00BA1A03"/>
    <w:rsid w:val="00BA202E"/>
    <w:rsid w:val="00BB57B8"/>
    <w:rsid w:val="00BC323D"/>
    <w:rsid w:val="00BD1E49"/>
    <w:rsid w:val="00BD3D94"/>
    <w:rsid w:val="00BE29C5"/>
    <w:rsid w:val="00C0399D"/>
    <w:rsid w:val="00C03A43"/>
    <w:rsid w:val="00C16DCA"/>
    <w:rsid w:val="00C24F0F"/>
    <w:rsid w:val="00C64343"/>
    <w:rsid w:val="00C6571F"/>
    <w:rsid w:val="00CA0B20"/>
    <w:rsid w:val="00CA5600"/>
    <w:rsid w:val="00CA7E7A"/>
    <w:rsid w:val="00CC1B8C"/>
    <w:rsid w:val="00CD15EC"/>
    <w:rsid w:val="00CE65CD"/>
    <w:rsid w:val="00D028F1"/>
    <w:rsid w:val="00D13FEA"/>
    <w:rsid w:val="00D23B0F"/>
    <w:rsid w:val="00D25B48"/>
    <w:rsid w:val="00D26547"/>
    <w:rsid w:val="00D31CE8"/>
    <w:rsid w:val="00D336F9"/>
    <w:rsid w:val="00D375DE"/>
    <w:rsid w:val="00D4543F"/>
    <w:rsid w:val="00D51597"/>
    <w:rsid w:val="00D565B4"/>
    <w:rsid w:val="00D961D5"/>
    <w:rsid w:val="00D969A3"/>
    <w:rsid w:val="00DB6923"/>
    <w:rsid w:val="00DC323D"/>
    <w:rsid w:val="00DC44C6"/>
    <w:rsid w:val="00DC50DD"/>
    <w:rsid w:val="00DD6ECB"/>
    <w:rsid w:val="00DE5066"/>
    <w:rsid w:val="00E0674B"/>
    <w:rsid w:val="00E14DA2"/>
    <w:rsid w:val="00E16B7A"/>
    <w:rsid w:val="00E52BEF"/>
    <w:rsid w:val="00E57226"/>
    <w:rsid w:val="00E82EED"/>
    <w:rsid w:val="00E84EC4"/>
    <w:rsid w:val="00E938AB"/>
    <w:rsid w:val="00EC1434"/>
    <w:rsid w:val="00EC4FA0"/>
    <w:rsid w:val="00ED2C2C"/>
    <w:rsid w:val="00ED7E6A"/>
    <w:rsid w:val="00F026D6"/>
    <w:rsid w:val="00F069E4"/>
    <w:rsid w:val="00F225C0"/>
    <w:rsid w:val="00F2493A"/>
    <w:rsid w:val="00F34D6D"/>
    <w:rsid w:val="00F40134"/>
    <w:rsid w:val="00F7382A"/>
    <w:rsid w:val="00F975AA"/>
    <w:rsid w:val="00FA4C27"/>
    <w:rsid w:val="00FB33D3"/>
    <w:rsid w:val="00FC0896"/>
    <w:rsid w:val="00FC20CF"/>
    <w:rsid w:val="00FC36CE"/>
    <w:rsid w:val="00FC5CBE"/>
    <w:rsid w:val="00FD0515"/>
    <w:rsid w:val="00FD5DB3"/>
    <w:rsid w:val="00FE7916"/>
    <w:rsid w:val="00FF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66AF"/>
  <w15:docId w15:val="{5A7C7DAC-3E73-4C8C-B50D-B4617D1D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74F"/>
    <w:rPr>
      <w:rFonts w:ascii="Tahoma" w:hAnsi="Tahoma" w:cs="Tahoma"/>
      <w:sz w:val="16"/>
      <w:szCs w:val="16"/>
    </w:rPr>
  </w:style>
  <w:style w:type="character" w:customStyle="1" w:styleId="BalloonTextChar">
    <w:name w:val="Balloon Text Char"/>
    <w:basedOn w:val="DefaultParagraphFont"/>
    <w:link w:val="BalloonText"/>
    <w:uiPriority w:val="99"/>
    <w:semiHidden/>
    <w:rsid w:val="0024374F"/>
    <w:rPr>
      <w:rFonts w:ascii="Tahoma" w:eastAsia="Times New Roman" w:hAnsi="Tahoma" w:cs="Tahoma"/>
      <w:sz w:val="16"/>
      <w:szCs w:val="16"/>
    </w:rPr>
  </w:style>
  <w:style w:type="character" w:styleId="Hyperlink">
    <w:name w:val="Hyperlink"/>
    <w:basedOn w:val="DefaultParagraphFont"/>
    <w:uiPriority w:val="99"/>
    <w:semiHidden/>
    <w:unhideWhenUsed/>
    <w:rsid w:val="00957BEB"/>
    <w:rPr>
      <w:color w:val="0000FF"/>
      <w:u w:val="single"/>
    </w:rPr>
  </w:style>
  <w:style w:type="table" w:styleId="TableGrid">
    <w:name w:val="Table Grid"/>
    <w:basedOn w:val="TableNormal"/>
    <w:uiPriority w:val="59"/>
    <w:rsid w:val="008E1A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B33D3"/>
    <w:pPr>
      <w:ind w:left="720"/>
      <w:contextualSpacing/>
    </w:pPr>
  </w:style>
  <w:style w:type="character" w:customStyle="1" w:styleId="apple-converted-space">
    <w:name w:val="apple-converted-space"/>
    <w:basedOn w:val="DefaultParagraphFont"/>
    <w:rsid w:val="00E8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Proposed Mini Project Synopsis TemplatE</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Mini Project Synopsis TemplatE</dc:title>
  <dc:subject/>
  <dc:creator>RPakkala</dc:creator>
  <cp:keywords/>
  <dc:description/>
  <cp:lastModifiedBy>Nahez Ulk Khair</cp:lastModifiedBy>
  <cp:revision>5</cp:revision>
  <cp:lastPrinted>2017-11-02T06:20:00Z</cp:lastPrinted>
  <dcterms:created xsi:type="dcterms:W3CDTF">2022-04-30T03:30:00Z</dcterms:created>
  <dcterms:modified xsi:type="dcterms:W3CDTF">2022-04-30T06:33:00Z</dcterms:modified>
</cp:coreProperties>
</file>