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2692" w:dyaOrig="1518">
          <v:rect id="rectole0000000000" o:spid="_x0000_i1025" style="width:134.25pt;height:75.75pt" o:ole="" o:preferrelative="t" stroked="f">
            <v:imagedata r:id="rId4" o:title=""/>
          </v:rect>
          <o:OLEObject Type="Embed" ProgID="StaticMetafile" ShapeID="rectole0000000000" DrawAspect="Content" ObjectID="_1665289532" r:id="rId5"/>
        </w:object>
      </w:r>
    </w:p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 xml:space="preserve">Capital University of Science and </w:t>
      </w:r>
      <w:proofErr w:type="spellStart"/>
      <w:r>
        <w:rPr>
          <w:rFonts w:ascii="Times New Roman" w:eastAsia="Times New Roman" w:hAnsi="Times New Roman" w:cs="Times New Roman"/>
          <w:sz w:val="48"/>
        </w:rPr>
        <w:t>Technolog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Engneering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Name: Hafiz </w:t>
      </w:r>
      <w:proofErr w:type="spellStart"/>
      <w:r>
        <w:rPr>
          <w:rFonts w:ascii="Times New Roman" w:eastAsia="Times New Roman" w:hAnsi="Times New Roman" w:cs="Times New Roman"/>
          <w:sz w:val="32"/>
        </w:rPr>
        <w:t>Naqash</w:t>
      </w:r>
      <w:proofErr w:type="gramStart"/>
      <w:r>
        <w:rPr>
          <w:rFonts w:ascii="Times New Roman" w:eastAsia="Times New Roman" w:hAnsi="Times New Roman" w:cs="Times New Roman"/>
          <w:sz w:val="32"/>
        </w:rPr>
        <w:t>,M.Khayyam</w:t>
      </w:r>
      <w:proofErr w:type="spellEnd"/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Reg-Num</w:t>
      </w:r>
      <w:proofErr w:type="spellEnd"/>
      <w:r>
        <w:rPr>
          <w:rFonts w:ascii="Times New Roman" w:eastAsia="Times New Roman" w:hAnsi="Times New Roman" w:cs="Times New Roman"/>
          <w:sz w:val="32"/>
        </w:rPr>
        <w:t>: Bse181057</w:t>
      </w:r>
      <w:proofErr w:type="gramStart"/>
      <w:r>
        <w:rPr>
          <w:rFonts w:ascii="Times New Roman" w:eastAsia="Times New Roman" w:hAnsi="Times New Roman" w:cs="Times New Roman"/>
          <w:sz w:val="32"/>
        </w:rPr>
        <w:t>,Bse181057</w:t>
      </w:r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Section: 01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Assignment-No: 03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Submitted-To: </w:t>
      </w:r>
      <w:proofErr w:type="spellStart"/>
      <w:r>
        <w:rPr>
          <w:rFonts w:ascii="Times New Roman" w:eastAsia="Times New Roman" w:hAnsi="Times New Roman" w:cs="Times New Roman"/>
          <w:sz w:val="32"/>
        </w:rPr>
        <w:t>Sir.Sameer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Obaid</w:t>
      </w:r>
      <w:proofErr w:type="spellEnd"/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99270E" w:rsidRPr="00894AFE" w:rsidRDefault="00894AFE">
      <w:pPr>
        <w:rPr>
          <w:b/>
          <w:sz w:val="28"/>
          <w:szCs w:val="28"/>
        </w:rPr>
      </w:pPr>
      <w:r w:rsidRPr="00894AFE">
        <w:rPr>
          <w:b/>
          <w:sz w:val="28"/>
          <w:szCs w:val="28"/>
        </w:rPr>
        <w:t>Table of Contents:</w:t>
      </w:r>
    </w:p>
    <w:p w:rsidR="00894AFE" w:rsidRPr="00894AFE" w:rsidRDefault="00894AFE">
      <w:pPr>
        <w:rPr>
          <w:b/>
          <w:sz w:val="28"/>
          <w:szCs w:val="28"/>
        </w:rPr>
      </w:pPr>
      <w:r w:rsidRPr="00894AFE">
        <w:rPr>
          <w:b/>
          <w:sz w:val="28"/>
          <w:szCs w:val="28"/>
        </w:rPr>
        <w:t>Summery:</w:t>
      </w:r>
      <w:bookmarkStart w:id="0" w:name="_GoBack"/>
      <w:bookmarkEnd w:id="0"/>
    </w:p>
    <w:sectPr w:rsidR="00894AFE" w:rsidRPr="0089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3"/>
    <w:rsid w:val="00131046"/>
    <w:rsid w:val="00432583"/>
    <w:rsid w:val="006A76CE"/>
    <w:rsid w:val="00894AFE"/>
    <w:rsid w:val="0099270E"/>
    <w:rsid w:val="00D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0B1B"/>
  <w15:chartTrackingRefBased/>
  <w15:docId w15:val="{E0DD10ED-258F-4670-8CE2-885E9E91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Abbasi</dc:creator>
  <cp:keywords/>
  <dc:description/>
  <cp:lastModifiedBy>Naqash Abbasi</cp:lastModifiedBy>
  <cp:revision>6</cp:revision>
  <dcterms:created xsi:type="dcterms:W3CDTF">2020-10-27T13:19:00Z</dcterms:created>
  <dcterms:modified xsi:type="dcterms:W3CDTF">2020-10-27T14:39:00Z</dcterms:modified>
</cp:coreProperties>
</file>