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7290"/>
        <w:gridCol w:w="990"/>
        <w:gridCol w:w="828"/>
      </w:tblGrid>
      <w:tr w:rsidR="00C67601" w:rsidRPr="00BA2F60" w14:paraId="09F2D2C9" w14:textId="77777777" w:rsidTr="0071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7290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99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82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631514" w:rsidRPr="00221615" w14:paraId="67806CD3" w14:textId="77777777" w:rsidTr="00710087">
        <w:tc>
          <w:tcPr>
            <w:tcW w:w="468" w:type="dxa"/>
          </w:tcPr>
          <w:p w14:paraId="10E2F2E1" w14:textId="3C16ADB2" w:rsidR="00631514" w:rsidRPr="00221615" w:rsidRDefault="00710087" w:rsidP="001B1A41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90" w:type="dxa"/>
          </w:tcPr>
          <w:p w14:paraId="44DBC56D" w14:textId="49C9E780" w:rsidR="00631514" w:rsidRDefault="00710087" w:rsidP="00227BC1">
            <w:r>
              <w:t xml:space="preserve">Relationships do not go to MMIS.  They are for the service agent to do some cross-checking.  </w:t>
            </w:r>
            <w:r w:rsidR="00631514">
              <w:t>A couple options for relationships were considered:</w:t>
            </w:r>
          </w:p>
          <w:p w14:paraId="44A9902B" w14:textId="763E1012" w:rsidR="00710087" w:rsidRDefault="00631514" w:rsidP="001B1A41">
            <w:pPr>
              <w:pStyle w:val="ListParagraph"/>
              <w:numPr>
                <w:ilvl w:val="0"/>
                <w:numId w:val="9"/>
              </w:numPr>
            </w:pPr>
            <w:r>
              <w:t>Model relationships after the relationships on form DHS-5259.  The form only asks for the relationship type to others on the list, but does not indicate who is related.  This option is too minimal.</w:t>
            </w:r>
            <w:r w:rsidR="00710087">
              <w:rPr>
                <w:noProof/>
              </w:rPr>
              <w:drawing>
                <wp:inline distT="0" distB="0" distL="0" distR="0" wp14:anchorId="53E07021" wp14:editId="643A7E13">
                  <wp:extent cx="2596515" cy="4832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51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FF930" w14:textId="77777777" w:rsidR="00631514" w:rsidRDefault="00710087" w:rsidP="00710087">
            <w:pPr>
              <w:pStyle w:val="ListParagraph"/>
              <w:numPr>
                <w:ilvl w:val="0"/>
                <w:numId w:val="9"/>
              </w:numPr>
            </w:pPr>
            <w:r>
              <w:t>After all owners/authorized persons are entered, then enter the relationships.  This would allow bidirectional relationships to be entered.  For example, if relationship is “Parent/Child”, enter the parent(s), then children.</w:t>
            </w:r>
          </w:p>
          <w:p w14:paraId="6D8C5AE8" w14:textId="797420F1" w:rsidR="00710087" w:rsidRPr="00710087" w:rsidRDefault="00710087" w:rsidP="007A1F0C">
            <w:pPr>
              <w:pStyle w:val="ListParagraph"/>
              <w:numPr>
                <w:ilvl w:val="0"/>
                <w:numId w:val="9"/>
              </w:numPr>
            </w:pPr>
            <w:r>
              <w:t>When entering an owner/authorized person, specify relationships.  This option is implemented in the use case.  This option is straightforward to implement</w:t>
            </w:r>
            <w:r w:rsidR="007A1F0C">
              <w:t xml:space="preserve"> and since both side of a relationship are not required, it covers the requirements.</w:t>
            </w:r>
          </w:p>
        </w:tc>
        <w:tc>
          <w:tcPr>
            <w:tcW w:w="990" w:type="dxa"/>
          </w:tcPr>
          <w:p w14:paraId="3C8866D3" w14:textId="77777777" w:rsidR="00631514" w:rsidRPr="00221615" w:rsidRDefault="00631514" w:rsidP="001B1A41"/>
        </w:tc>
        <w:tc>
          <w:tcPr>
            <w:tcW w:w="828" w:type="dxa"/>
          </w:tcPr>
          <w:p w14:paraId="57DD7FE6" w14:textId="77A2D01C" w:rsidR="00631514" w:rsidRPr="00221615" w:rsidRDefault="00710087" w:rsidP="001B1A41">
            <w:r>
              <w:t>Closed</w:t>
            </w:r>
          </w:p>
        </w:tc>
      </w:tr>
      <w:tr w:rsidR="00710087" w:rsidRPr="00221615" w14:paraId="07607575" w14:textId="77777777" w:rsidTr="00710087">
        <w:tc>
          <w:tcPr>
            <w:tcW w:w="468" w:type="dxa"/>
          </w:tcPr>
          <w:p w14:paraId="7A28B022" w14:textId="1A86C73F" w:rsidR="00710087" w:rsidRDefault="00710087" w:rsidP="001B1A41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90" w:type="dxa"/>
          </w:tcPr>
          <w:p w14:paraId="05F9FAFF" w14:textId="581B7793" w:rsidR="00710087" w:rsidRDefault="00710087" w:rsidP="00227BC1">
            <w:r>
              <w:t>If owner/authorized person “Jane Doe” has a relationship of spouse with “Jon Doe” and then “Jon Doe” is deleted, the relationship must also be deleted.</w:t>
            </w:r>
            <w:r w:rsidR="00C04762">
              <w:t xml:space="preserve">  See UC031 for the implementation of this requirement.</w:t>
            </w:r>
          </w:p>
        </w:tc>
        <w:tc>
          <w:tcPr>
            <w:tcW w:w="990" w:type="dxa"/>
          </w:tcPr>
          <w:p w14:paraId="621EB8D0" w14:textId="30C7242F" w:rsidR="00710087" w:rsidRPr="00221615" w:rsidRDefault="00710087" w:rsidP="001B1A41"/>
        </w:tc>
        <w:tc>
          <w:tcPr>
            <w:tcW w:w="828" w:type="dxa"/>
          </w:tcPr>
          <w:p w14:paraId="4FA4FBE6" w14:textId="136D57F8" w:rsidR="00710087" w:rsidRDefault="00C04762" w:rsidP="001B1A41">
            <w:r>
              <w:t>Closed</w:t>
            </w:r>
          </w:p>
        </w:tc>
      </w:tr>
    </w:tbl>
    <w:p w14:paraId="3B62424B" w14:textId="35C605FF" w:rsidR="00EC46AE" w:rsidRDefault="00E20CA1" w:rsidP="00B87ACD">
      <w:pPr>
        <w:pStyle w:val="Heading1"/>
      </w:pPr>
      <w:r>
        <w:t>Description</w:t>
      </w:r>
    </w:p>
    <w:p w14:paraId="433B2FD2" w14:textId="5B1C1220" w:rsidR="00D44E6B" w:rsidRPr="00D44E6B" w:rsidRDefault="00D44E6B" w:rsidP="00D44E6B">
      <w:r>
        <w:t xml:space="preserve">This use case describes managing the </w:t>
      </w:r>
      <w:r w:rsidR="00204084" w:rsidRPr="00EB4C46">
        <w:rPr>
          <w:u w:val="single"/>
        </w:rPr>
        <w:t>relationships</w:t>
      </w:r>
      <w:r w:rsidR="00204084">
        <w:t xml:space="preserve"> between </w:t>
      </w:r>
      <w:r w:rsidR="00204084" w:rsidRPr="00C51870">
        <w:rPr>
          <w:u w:val="single"/>
        </w:rPr>
        <w:t>owners/authorized persons</w:t>
      </w:r>
      <w:r>
        <w:t>.</w:t>
      </w:r>
    </w:p>
    <w:p w14:paraId="48254835" w14:textId="594FEBD3" w:rsidR="003A49D2" w:rsidRDefault="003A49D2" w:rsidP="003A49D2">
      <w:pPr>
        <w:pStyle w:val="Heading1"/>
      </w:pPr>
      <w:r>
        <w:t>Primary actor(s)</w:t>
      </w:r>
    </w:p>
    <w:p w14:paraId="63A04A13" w14:textId="1746A959" w:rsidR="00D44E6B" w:rsidRPr="00ED1477" w:rsidRDefault="00D44E6B" w:rsidP="00F17F6F">
      <w:pPr>
        <w:pStyle w:val="ListParagraph"/>
        <w:numPr>
          <w:ilvl w:val="0"/>
          <w:numId w:val="3"/>
        </w:numPr>
        <w:rPr>
          <w:u w:val="double"/>
        </w:rPr>
      </w:pPr>
      <w:r w:rsidRPr="00ED1477">
        <w:rPr>
          <w:u w:val="double"/>
        </w:rPr>
        <w:t>User</w:t>
      </w:r>
    </w:p>
    <w:p w14:paraId="09629D22" w14:textId="334A72EF" w:rsidR="00870B4F" w:rsidRDefault="003A49D2" w:rsidP="00520A05">
      <w:pPr>
        <w:pStyle w:val="Heading1"/>
      </w:pPr>
      <w:r>
        <w:t xml:space="preserve">Main flow: </w:t>
      </w:r>
      <w:r w:rsidR="00132D1B">
        <w:t>A</w:t>
      </w:r>
      <w:r w:rsidR="00D44E6B">
        <w:t>dd</w:t>
      </w:r>
      <w:r w:rsidR="00204084">
        <w:t xml:space="preserve"> relationship</w:t>
      </w:r>
    </w:p>
    <w:p w14:paraId="47855767" w14:textId="6176D27F" w:rsidR="003A49D2" w:rsidRDefault="003A49D2" w:rsidP="003A49D2">
      <w:pPr>
        <w:pStyle w:val="Heading2"/>
      </w:pPr>
      <w:r>
        <w:t>Precondition(s)</w:t>
      </w:r>
    </w:p>
    <w:p w14:paraId="41E3B6AB" w14:textId="4F8EDDF4" w:rsidR="00AD4E7E" w:rsidRDefault="00AD4E7E" w:rsidP="00AD4E7E">
      <w:pPr>
        <w:pStyle w:val="ListParagraph"/>
        <w:numPr>
          <w:ilvl w:val="0"/>
          <w:numId w:val="4"/>
        </w:numPr>
      </w:pPr>
      <w:r>
        <w:t xml:space="preserve">This use case can be invoked if the </w:t>
      </w:r>
      <w:r w:rsidRPr="008453ED">
        <w:rPr>
          <w:u w:val="single"/>
        </w:rPr>
        <w:t>owner/authorized person</w:t>
      </w:r>
      <w:r>
        <w:t xml:space="preserve"> has one or more </w:t>
      </w:r>
      <w:r w:rsidRPr="006C268E">
        <w:rPr>
          <w:u w:val="single"/>
        </w:rPr>
        <w:t>roles</w:t>
      </w:r>
      <w:r>
        <w:t xml:space="preserve"> with a “y” in the column titled “</w:t>
      </w:r>
      <w:r>
        <w:t>Relationships</w:t>
      </w:r>
      <w:r>
        <w:t>” of the “Additional Sections on Page” area of the “OAP Roles Rules” worksheet of the “Ownership Table.xls”.</w:t>
      </w:r>
      <w:bookmarkStart w:id="0" w:name="_GoBack"/>
      <w:bookmarkEnd w:id="0"/>
    </w:p>
    <w:p w14:paraId="2676484D" w14:textId="22C0769C" w:rsidR="003A49D2" w:rsidRDefault="003A49D2" w:rsidP="003A49D2">
      <w:pPr>
        <w:pStyle w:val="Heading2"/>
      </w:pPr>
      <w:r>
        <w:t>Steps</w:t>
      </w:r>
    </w:p>
    <w:p w14:paraId="50BBFB76" w14:textId="38FF03E2" w:rsidR="00204084" w:rsidRDefault="00204084" w:rsidP="00204084">
      <w:pPr>
        <w:pStyle w:val="ListParagraph"/>
        <w:numPr>
          <w:ilvl w:val="0"/>
          <w:numId w:val="6"/>
        </w:numPr>
      </w:pPr>
      <w:r>
        <w:t xml:space="preserve">User invokes option to manage </w:t>
      </w:r>
      <w:r w:rsidRPr="00745C98">
        <w:rPr>
          <w:u w:val="single"/>
        </w:rPr>
        <w:t>relationships</w:t>
      </w:r>
      <w:r>
        <w:t xml:space="preserve"> </w:t>
      </w:r>
      <w:r w:rsidR="00C51870">
        <w:t>of</w:t>
      </w:r>
      <w:r w:rsidR="00D565DB">
        <w:t xml:space="preserve"> </w:t>
      </w:r>
      <w:r w:rsidR="00C51870">
        <w:t xml:space="preserve">an </w:t>
      </w:r>
      <w:r w:rsidR="00745C98" w:rsidRPr="00C903A7">
        <w:rPr>
          <w:u w:val="single"/>
        </w:rPr>
        <w:t>owner/authorized person</w:t>
      </w:r>
      <w:r w:rsidR="00C51870">
        <w:t xml:space="preserve"> (also referred to as the </w:t>
      </w:r>
      <w:r w:rsidR="00C51870" w:rsidRPr="00C51870">
        <w:rPr>
          <w:u w:val="single"/>
        </w:rPr>
        <w:t>owner/authorized person relationships</w:t>
      </w:r>
      <w:r w:rsidR="00C51870">
        <w:t>)</w:t>
      </w:r>
    </w:p>
    <w:p w14:paraId="6E8CF867" w14:textId="56D3A038" w:rsidR="00204084" w:rsidRDefault="00204084" w:rsidP="00204084">
      <w:pPr>
        <w:pStyle w:val="ListParagraph"/>
        <w:numPr>
          <w:ilvl w:val="0"/>
          <w:numId w:val="6"/>
        </w:numPr>
      </w:pPr>
      <w:r>
        <w:t xml:space="preserve">System displays list of </w:t>
      </w:r>
      <w:r w:rsidR="00745C98">
        <w:t xml:space="preserve">previously entered </w:t>
      </w:r>
      <w:r w:rsidRPr="00745C98">
        <w:rPr>
          <w:u w:val="single"/>
        </w:rPr>
        <w:t>relationships</w:t>
      </w:r>
      <w:r w:rsidR="00745C98">
        <w:t xml:space="preserve"> for the </w:t>
      </w:r>
      <w:r w:rsidR="00745C98" w:rsidRPr="00C903A7">
        <w:rPr>
          <w:u w:val="single"/>
        </w:rPr>
        <w:t>owner/authorized person</w:t>
      </w:r>
    </w:p>
    <w:p w14:paraId="31227424" w14:textId="00086412" w:rsidR="00204084" w:rsidRDefault="00204084" w:rsidP="00204084">
      <w:pPr>
        <w:pStyle w:val="ListParagraph"/>
        <w:numPr>
          <w:ilvl w:val="0"/>
          <w:numId w:val="6"/>
        </w:numPr>
      </w:pPr>
      <w:r>
        <w:t xml:space="preserve">User invokes option to add a </w:t>
      </w:r>
      <w:r w:rsidRPr="00132D1B">
        <w:rPr>
          <w:u w:val="single"/>
        </w:rPr>
        <w:t>relationship</w:t>
      </w:r>
      <w:r w:rsidR="00132D1B">
        <w:t xml:space="preserve"> to the </w:t>
      </w:r>
      <w:r w:rsidR="00132D1B" w:rsidRPr="00C903A7">
        <w:rPr>
          <w:u w:val="single"/>
        </w:rPr>
        <w:t>owner/authorized person</w:t>
      </w:r>
    </w:p>
    <w:p w14:paraId="7FA71418" w14:textId="77777777" w:rsidR="00C903A7" w:rsidRDefault="00C903A7" w:rsidP="001C0E1A">
      <w:pPr>
        <w:pStyle w:val="ListParagraph"/>
        <w:numPr>
          <w:ilvl w:val="0"/>
          <w:numId w:val="6"/>
        </w:numPr>
      </w:pPr>
      <w:r>
        <w:t>User selects:</w:t>
      </w:r>
    </w:p>
    <w:p w14:paraId="411E7A17" w14:textId="5EE7D8A1" w:rsidR="00C903A7" w:rsidRPr="00C51870" w:rsidRDefault="00C903A7" w:rsidP="00C903A7">
      <w:pPr>
        <w:pStyle w:val="ListParagraph"/>
        <w:numPr>
          <w:ilvl w:val="1"/>
          <w:numId w:val="6"/>
        </w:numPr>
      </w:pPr>
      <w:r>
        <w:t xml:space="preserve">A </w:t>
      </w:r>
      <w:r w:rsidRPr="00C903A7">
        <w:rPr>
          <w:u w:val="single"/>
        </w:rPr>
        <w:t>relationship type</w:t>
      </w:r>
      <w:r w:rsidR="00C51870" w:rsidRPr="00C51870">
        <w:t xml:space="preserve"> (</w:t>
      </w:r>
      <w:r w:rsidR="00C51870">
        <w:t>for example, Spouse, Child, etc.) – see Ownership Table.xls for complete list</w:t>
      </w:r>
    </w:p>
    <w:p w14:paraId="3DC7C730" w14:textId="63A68F6E" w:rsidR="00C903A7" w:rsidRDefault="00100123" w:rsidP="00C903A7">
      <w:pPr>
        <w:pStyle w:val="ListParagraph"/>
        <w:numPr>
          <w:ilvl w:val="1"/>
          <w:numId w:val="6"/>
        </w:numPr>
      </w:pPr>
      <w:r>
        <w:lastRenderedPageBreak/>
        <w:t xml:space="preserve">A </w:t>
      </w:r>
      <w:r w:rsidRPr="00100123">
        <w:rPr>
          <w:u w:val="single"/>
        </w:rPr>
        <w:t>related person</w:t>
      </w:r>
      <w:r>
        <w:t xml:space="preserve">, </w:t>
      </w:r>
      <w:r w:rsidR="00492603">
        <w:t xml:space="preserve">which is any of the </w:t>
      </w:r>
      <w:r w:rsidR="00C903A7" w:rsidRPr="00C51870">
        <w:rPr>
          <w:u w:val="single"/>
        </w:rPr>
        <w:t>owner</w:t>
      </w:r>
      <w:r>
        <w:rPr>
          <w:u w:val="single"/>
        </w:rPr>
        <w:t>s</w:t>
      </w:r>
      <w:r w:rsidR="00C903A7" w:rsidRPr="00C51870">
        <w:rPr>
          <w:u w:val="single"/>
        </w:rPr>
        <w:t>/authorized person</w:t>
      </w:r>
      <w:r>
        <w:rPr>
          <w:u w:val="single"/>
        </w:rPr>
        <w:t>s</w:t>
      </w:r>
      <w:r w:rsidR="00C903A7">
        <w:t xml:space="preserve"> </w:t>
      </w:r>
      <w:r>
        <w:t xml:space="preserve">of the provider profile </w:t>
      </w:r>
      <w:r w:rsidR="00C903A7">
        <w:t xml:space="preserve">with a </w:t>
      </w:r>
      <w:r w:rsidR="00C903A7" w:rsidRPr="00C51870">
        <w:rPr>
          <w:u w:val="single"/>
        </w:rPr>
        <w:t>role type</w:t>
      </w:r>
      <w:r w:rsidR="00C903A7">
        <w:t xml:space="preserve"> of “Person”</w:t>
      </w:r>
    </w:p>
    <w:p w14:paraId="1BC4A731" w14:textId="1E559EE5" w:rsidR="001C0E1A" w:rsidRPr="00EB4C46" w:rsidRDefault="00492603" w:rsidP="00204084">
      <w:pPr>
        <w:pStyle w:val="ListParagraph"/>
        <w:numPr>
          <w:ilvl w:val="0"/>
          <w:numId w:val="6"/>
        </w:numPr>
      </w:pPr>
      <w:r>
        <w:t>System verifies that required fields are present</w:t>
      </w:r>
      <w:r w:rsidR="00710087" w:rsidRPr="00EB4C46">
        <w:t xml:space="preserve"> – </w:t>
      </w:r>
      <w:r w:rsidR="00EB4C46" w:rsidRPr="00EB4C46">
        <w:t>see business object model for required fields</w:t>
      </w:r>
    </w:p>
    <w:p w14:paraId="4CBC17E8" w14:textId="5F50BCDD" w:rsidR="001C0E1A" w:rsidRPr="00EB4C46" w:rsidRDefault="001C0E1A" w:rsidP="00204084">
      <w:pPr>
        <w:pStyle w:val="ListParagraph"/>
        <w:numPr>
          <w:ilvl w:val="0"/>
          <w:numId w:val="6"/>
        </w:numPr>
      </w:pPr>
      <w:r w:rsidRPr="00EB4C46">
        <w:t xml:space="preserve">Steps </w:t>
      </w:r>
      <w:r w:rsidR="00492603">
        <w:t>2</w:t>
      </w:r>
      <w:r w:rsidRPr="00EB4C46">
        <w:t xml:space="preserve"> – </w:t>
      </w:r>
      <w:r w:rsidR="00C51870">
        <w:t>5</w:t>
      </w:r>
      <w:r w:rsidRPr="00EB4C46">
        <w:t xml:space="preserve"> are repeated for each </w:t>
      </w:r>
      <w:r w:rsidRPr="00EB4C46">
        <w:rPr>
          <w:u w:val="single"/>
        </w:rPr>
        <w:t>relationship</w:t>
      </w:r>
    </w:p>
    <w:p w14:paraId="2B94A62C" w14:textId="0A279422" w:rsidR="001C0E1A" w:rsidRDefault="001C0E1A" w:rsidP="00204084">
      <w:pPr>
        <w:pStyle w:val="ListParagraph"/>
        <w:numPr>
          <w:ilvl w:val="0"/>
          <w:numId w:val="6"/>
        </w:numPr>
      </w:pPr>
      <w:r>
        <w:t xml:space="preserve">User indicates they are finished entering </w:t>
      </w:r>
      <w:r w:rsidRPr="00646222">
        <w:rPr>
          <w:u w:val="single"/>
        </w:rPr>
        <w:t>relationship</w:t>
      </w:r>
      <w:r w:rsidR="00646222">
        <w:rPr>
          <w:u w:val="single"/>
        </w:rPr>
        <w:t>s</w:t>
      </w:r>
    </w:p>
    <w:p w14:paraId="61FFADFC" w14:textId="06C741FF" w:rsidR="00204084" w:rsidRDefault="001C0E1A" w:rsidP="00204084">
      <w:pPr>
        <w:pStyle w:val="ListParagraph"/>
        <w:numPr>
          <w:ilvl w:val="0"/>
          <w:numId w:val="6"/>
        </w:numPr>
      </w:pPr>
      <w:r>
        <w:t>Use case ends</w:t>
      </w:r>
    </w:p>
    <w:p w14:paraId="4C9300D5" w14:textId="159C6E7A" w:rsidR="003A49D2" w:rsidRDefault="005120F1" w:rsidP="008F6D8D">
      <w:pPr>
        <w:pStyle w:val="Heading2"/>
      </w:pPr>
      <w:r>
        <w:t>Alternate</w:t>
      </w:r>
      <w:r w:rsidR="00972B4C">
        <w:t xml:space="preserve"> </w:t>
      </w:r>
      <w:r w:rsidR="003A49D2">
        <w:t>flow:</w:t>
      </w:r>
      <w:r w:rsidR="008F6D8D">
        <w:t xml:space="preserve"> </w:t>
      </w:r>
      <w:r w:rsidR="00132D1B">
        <w:t>Update relationship</w:t>
      </w:r>
    </w:p>
    <w:p w14:paraId="5C4D29BB" w14:textId="2090B489" w:rsidR="000B7211" w:rsidRDefault="000B7211" w:rsidP="00972B4C">
      <w:r>
        <w:t>This flow begins after ste</w:t>
      </w:r>
      <w:r w:rsidR="00E45F04">
        <w:t>p</w:t>
      </w:r>
      <w:r>
        <w:t xml:space="preserve"> 2 of the main flow.</w:t>
      </w:r>
    </w:p>
    <w:p w14:paraId="10D25349" w14:textId="77777777" w:rsidR="000B7211" w:rsidRDefault="000B7211" w:rsidP="00972B4C"/>
    <w:p w14:paraId="609BB0D4" w14:textId="696E12FF" w:rsidR="000B7211" w:rsidRDefault="000B7211" w:rsidP="000B7211">
      <w:pPr>
        <w:pStyle w:val="ListParagraph"/>
        <w:numPr>
          <w:ilvl w:val="0"/>
          <w:numId w:val="13"/>
        </w:numPr>
      </w:pPr>
      <w:r>
        <w:t xml:space="preserve">User selects a </w:t>
      </w:r>
      <w:r w:rsidRPr="000B7211">
        <w:rPr>
          <w:u w:val="single"/>
        </w:rPr>
        <w:t>relationship</w:t>
      </w:r>
      <w:r>
        <w:t xml:space="preserve"> and invokes option to update</w:t>
      </w:r>
    </w:p>
    <w:p w14:paraId="07CD48CA" w14:textId="61BA030B" w:rsidR="000B7211" w:rsidRPr="00646222" w:rsidRDefault="000B7211" w:rsidP="000B7211">
      <w:pPr>
        <w:pStyle w:val="ListParagraph"/>
        <w:numPr>
          <w:ilvl w:val="0"/>
          <w:numId w:val="13"/>
        </w:numPr>
      </w:pPr>
      <w:r>
        <w:t>Continue with step 4 of the main flow</w:t>
      </w:r>
    </w:p>
    <w:p w14:paraId="7EC76F96" w14:textId="0B0940BB" w:rsidR="008F6D8D" w:rsidRDefault="008F6D8D" w:rsidP="008F6D8D">
      <w:pPr>
        <w:pStyle w:val="Heading2"/>
      </w:pPr>
      <w:r>
        <w:t xml:space="preserve">Alternate flow: </w:t>
      </w:r>
      <w:r w:rsidR="00642720">
        <w:t>Delete relationship</w:t>
      </w:r>
    </w:p>
    <w:p w14:paraId="34004FFC" w14:textId="78414188" w:rsidR="00642720" w:rsidRDefault="00642720" w:rsidP="00642720">
      <w:r>
        <w:t>This flow begins after step 2 of the main flow.</w:t>
      </w:r>
    </w:p>
    <w:p w14:paraId="2C8EAAF5" w14:textId="77777777" w:rsidR="00642720" w:rsidRDefault="00642720" w:rsidP="00642720"/>
    <w:p w14:paraId="7A7BF803" w14:textId="785FD5F8" w:rsidR="00642720" w:rsidRDefault="00642720" w:rsidP="00642720">
      <w:pPr>
        <w:pStyle w:val="ListParagraph"/>
        <w:numPr>
          <w:ilvl w:val="0"/>
          <w:numId w:val="11"/>
        </w:numPr>
      </w:pPr>
      <w:r>
        <w:t xml:space="preserve">User selects a </w:t>
      </w:r>
      <w:r w:rsidRPr="007A1F0C">
        <w:rPr>
          <w:u w:val="single"/>
        </w:rPr>
        <w:t>relationship</w:t>
      </w:r>
      <w:r>
        <w:t xml:space="preserve"> to and invokes delete option</w:t>
      </w:r>
    </w:p>
    <w:p w14:paraId="13DF4B7E" w14:textId="1CD8F6B0" w:rsidR="00642720" w:rsidRDefault="00642720" w:rsidP="00642720">
      <w:pPr>
        <w:pStyle w:val="ListParagraph"/>
        <w:numPr>
          <w:ilvl w:val="0"/>
          <w:numId w:val="11"/>
        </w:numPr>
      </w:pPr>
      <w:r>
        <w:t>System warns user</w:t>
      </w:r>
    </w:p>
    <w:p w14:paraId="0FA089F3" w14:textId="23B01A54" w:rsidR="00642720" w:rsidRDefault="00642720" w:rsidP="00642720">
      <w:pPr>
        <w:pStyle w:val="ListParagraph"/>
        <w:numPr>
          <w:ilvl w:val="0"/>
          <w:numId w:val="11"/>
        </w:numPr>
      </w:pPr>
      <w:r>
        <w:t>User chooses to continue</w:t>
      </w:r>
    </w:p>
    <w:p w14:paraId="4A7C7562" w14:textId="2460DD6B" w:rsidR="00642720" w:rsidRDefault="00642720" w:rsidP="00642720">
      <w:pPr>
        <w:pStyle w:val="ListParagraph"/>
        <w:numPr>
          <w:ilvl w:val="0"/>
          <w:numId w:val="11"/>
        </w:numPr>
      </w:pPr>
      <w:r>
        <w:t xml:space="preserve">System deletes </w:t>
      </w:r>
      <w:r w:rsidRPr="007A1F0C">
        <w:rPr>
          <w:u w:val="single"/>
        </w:rPr>
        <w:t>relationship</w:t>
      </w:r>
    </w:p>
    <w:p w14:paraId="35EEC74E" w14:textId="5EA950E1" w:rsidR="00642720" w:rsidRDefault="00642720" w:rsidP="00642720">
      <w:pPr>
        <w:pStyle w:val="ListParagraph"/>
        <w:numPr>
          <w:ilvl w:val="0"/>
          <w:numId w:val="11"/>
        </w:numPr>
      </w:pPr>
      <w:r>
        <w:t xml:space="preserve">Continue with step </w:t>
      </w:r>
      <w:r w:rsidR="00E45F04">
        <w:t>2</w:t>
      </w:r>
      <w:r>
        <w:t xml:space="preserve"> of the main flow</w:t>
      </w:r>
    </w:p>
    <w:p w14:paraId="6072387B" w14:textId="5022E048" w:rsidR="001F47A0" w:rsidRPr="00532812" w:rsidRDefault="003D2E1C" w:rsidP="00532812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53D7B49A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2EAF5493" w:rsidR="00BF6324" w:rsidRPr="007F342D" w:rsidRDefault="00ED1477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AD4E7E" w:rsidRPr="007F342D" w14:paraId="6CD6DE65" w14:textId="77777777" w:rsidTr="00460E62">
        <w:trPr>
          <w:cantSplit/>
        </w:trPr>
        <w:tc>
          <w:tcPr>
            <w:tcW w:w="918" w:type="dxa"/>
          </w:tcPr>
          <w:p w14:paraId="40548ACE" w14:textId="0A1EC573" w:rsidR="00AD4E7E" w:rsidRPr="007F342D" w:rsidRDefault="00AD4E7E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065DCAF2" w14:textId="598990E3" w:rsidR="00AD4E7E" w:rsidRPr="007F342D" w:rsidRDefault="00AD4E7E" w:rsidP="001F47A0">
            <w:pPr>
              <w:spacing w:after="120"/>
            </w:pPr>
            <w:r>
              <w:t>8/27/2015</w:t>
            </w:r>
          </w:p>
        </w:tc>
        <w:tc>
          <w:tcPr>
            <w:tcW w:w="1260" w:type="dxa"/>
          </w:tcPr>
          <w:p w14:paraId="573F4BAD" w14:textId="0D883294" w:rsidR="00AD4E7E" w:rsidRDefault="00AD4E7E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32471AAB" w14:textId="0C4AEEAF" w:rsidR="00AD4E7E" w:rsidRPr="007F342D" w:rsidRDefault="00AD4E7E" w:rsidP="001F47A0">
            <w:pPr>
              <w:spacing w:after="120"/>
            </w:pPr>
            <w:r>
              <w:t>Refactored preconditions to reference Ownership Table.xls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D00FC" w14:textId="77777777" w:rsidR="001B1A41" w:rsidRDefault="001B1A41" w:rsidP="001F47A0">
      <w:pPr>
        <w:spacing w:line="240" w:lineRule="auto"/>
      </w:pPr>
      <w:r>
        <w:separator/>
      </w:r>
    </w:p>
  </w:endnote>
  <w:endnote w:type="continuationSeparator" w:id="0">
    <w:p w14:paraId="555894A5" w14:textId="77777777" w:rsidR="001B1A41" w:rsidRDefault="001B1A41" w:rsidP="001F47A0">
      <w:pPr>
        <w:spacing w:line="240" w:lineRule="auto"/>
      </w:pPr>
      <w:r>
        <w:continuationSeparator/>
      </w:r>
    </w:p>
  </w:endnote>
  <w:endnote w:type="continuationNotice" w:id="1">
    <w:p w14:paraId="6147FEA2" w14:textId="77777777" w:rsidR="001B1A41" w:rsidRDefault="001B1A4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1B1A41" w:rsidRDefault="001B1A41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1B1A41" w:rsidRDefault="001B1A41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AD4E7E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AD4E7E">
      <w:rPr>
        <w:noProof/>
      </w:rPr>
      <w:t>8/26/2015 3:04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1DA84" w14:textId="77777777" w:rsidR="001B1A41" w:rsidRDefault="001B1A41" w:rsidP="001F47A0">
      <w:pPr>
        <w:spacing w:line="240" w:lineRule="auto"/>
      </w:pPr>
      <w:r>
        <w:separator/>
      </w:r>
    </w:p>
  </w:footnote>
  <w:footnote w:type="continuationSeparator" w:id="0">
    <w:p w14:paraId="7FC85686" w14:textId="77777777" w:rsidR="001B1A41" w:rsidRDefault="001B1A41" w:rsidP="001F47A0">
      <w:pPr>
        <w:spacing w:line="240" w:lineRule="auto"/>
      </w:pPr>
      <w:r>
        <w:continuationSeparator/>
      </w:r>
    </w:p>
  </w:footnote>
  <w:footnote w:type="continuationNotice" w:id="1">
    <w:p w14:paraId="42793681" w14:textId="77777777" w:rsidR="001B1A41" w:rsidRDefault="001B1A4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1B1A41" w:rsidRDefault="001B1A41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C" w14:textId="17DF19B4" w:rsidR="001B1A41" w:rsidRPr="009C72AD" w:rsidRDefault="001B1A41" w:rsidP="009C72AD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100123">
      <w:rPr>
        <w:b/>
        <w:noProof/>
      </w:rPr>
      <w:t>UC136_User_Manage_OAP_Relationships.docx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26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B5D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B365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27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2149FC"/>
    <w:multiLevelType w:val="hybridMultilevel"/>
    <w:tmpl w:val="F6166C00"/>
    <w:lvl w:ilvl="0" w:tplc="41A25F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03A4"/>
    <w:multiLevelType w:val="hybridMultilevel"/>
    <w:tmpl w:val="D3D4275E"/>
    <w:lvl w:ilvl="0" w:tplc="49C8CC9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C5F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585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4F4A15"/>
    <w:multiLevelType w:val="hybridMultilevel"/>
    <w:tmpl w:val="0110F9F6"/>
    <w:lvl w:ilvl="0" w:tplc="CDF4A77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B55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8047E4"/>
    <w:multiLevelType w:val="hybridMultilevel"/>
    <w:tmpl w:val="EF7AAA00"/>
    <w:lvl w:ilvl="0" w:tplc="BFB079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3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1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10"/>
  </w:num>
  <w:num w:numId="10">
    <w:abstractNumId w:val="6"/>
  </w:num>
  <w:num w:numId="11">
    <w:abstractNumId w:val="0"/>
  </w:num>
  <w:num w:numId="12">
    <w:abstractNumId w:val="3"/>
  </w:num>
  <w:num w:numId="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6928"/>
    <w:rsid w:val="000276AE"/>
    <w:rsid w:val="00030F61"/>
    <w:rsid w:val="00030F74"/>
    <w:rsid w:val="00035DB6"/>
    <w:rsid w:val="0004438A"/>
    <w:rsid w:val="0004621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4FE2"/>
    <w:rsid w:val="00097700"/>
    <w:rsid w:val="000A2A2F"/>
    <w:rsid w:val="000A31D6"/>
    <w:rsid w:val="000A53C2"/>
    <w:rsid w:val="000A66F4"/>
    <w:rsid w:val="000A6894"/>
    <w:rsid w:val="000B7211"/>
    <w:rsid w:val="000C6B4B"/>
    <w:rsid w:val="000D290A"/>
    <w:rsid w:val="000D59F5"/>
    <w:rsid w:val="000E3835"/>
    <w:rsid w:val="000E619A"/>
    <w:rsid w:val="000F23C7"/>
    <w:rsid w:val="000F6493"/>
    <w:rsid w:val="00100123"/>
    <w:rsid w:val="00110E75"/>
    <w:rsid w:val="001123FC"/>
    <w:rsid w:val="00120A03"/>
    <w:rsid w:val="00123331"/>
    <w:rsid w:val="00126EC0"/>
    <w:rsid w:val="00132D1B"/>
    <w:rsid w:val="00133C86"/>
    <w:rsid w:val="00135576"/>
    <w:rsid w:val="00135B6C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74B99"/>
    <w:rsid w:val="00183C34"/>
    <w:rsid w:val="00186EFD"/>
    <w:rsid w:val="00187A86"/>
    <w:rsid w:val="00187DAF"/>
    <w:rsid w:val="00191A2F"/>
    <w:rsid w:val="00194B46"/>
    <w:rsid w:val="00196489"/>
    <w:rsid w:val="001A4AEA"/>
    <w:rsid w:val="001B1A41"/>
    <w:rsid w:val="001C0E1A"/>
    <w:rsid w:val="001C6338"/>
    <w:rsid w:val="001D4521"/>
    <w:rsid w:val="001D7071"/>
    <w:rsid w:val="001E6A62"/>
    <w:rsid w:val="001F035D"/>
    <w:rsid w:val="001F320F"/>
    <w:rsid w:val="001F47A0"/>
    <w:rsid w:val="00200BA0"/>
    <w:rsid w:val="00204084"/>
    <w:rsid w:val="00212D03"/>
    <w:rsid w:val="00221615"/>
    <w:rsid w:val="00224FFD"/>
    <w:rsid w:val="00227BC1"/>
    <w:rsid w:val="002323D2"/>
    <w:rsid w:val="00236A53"/>
    <w:rsid w:val="00240067"/>
    <w:rsid w:val="00244B75"/>
    <w:rsid w:val="00245201"/>
    <w:rsid w:val="002507BF"/>
    <w:rsid w:val="00254938"/>
    <w:rsid w:val="00254F04"/>
    <w:rsid w:val="00256474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3FE8"/>
    <w:rsid w:val="002A6999"/>
    <w:rsid w:val="002A6D03"/>
    <w:rsid w:val="002A7CFB"/>
    <w:rsid w:val="002B5BC6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14270"/>
    <w:rsid w:val="00316806"/>
    <w:rsid w:val="0032317F"/>
    <w:rsid w:val="003232D4"/>
    <w:rsid w:val="00326C3A"/>
    <w:rsid w:val="003354A3"/>
    <w:rsid w:val="00342DD9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80A96"/>
    <w:rsid w:val="00387302"/>
    <w:rsid w:val="003914D3"/>
    <w:rsid w:val="003935B4"/>
    <w:rsid w:val="003A421F"/>
    <w:rsid w:val="003A49D2"/>
    <w:rsid w:val="003A5D0F"/>
    <w:rsid w:val="003A749F"/>
    <w:rsid w:val="003C4601"/>
    <w:rsid w:val="003C5807"/>
    <w:rsid w:val="003C5B60"/>
    <w:rsid w:val="003D009A"/>
    <w:rsid w:val="003D2E1C"/>
    <w:rsid w:val="003D5274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E63"/>
    <w:rsid w:val="00400000"/>
    <w:rsid w:val="00400359"/>
    <w:rsid w:val="00404700"/>
    <w:rsid w:val="00407B78"/>
    <w:rsid w:val="00413F68"/>
    <w:rsid w:val="00420432"/>
    <w:rsid w:val="004220BA"/>
    <w:rsid w:val="00422730"/>
    <w:rsid w:val="00430F0C"/>
    <w:rsid w:val="004340F2"/>
    <w:rsid w:val="004353DE"/>
    <w:rsid w:val="00435765"/>
    <w:rsid w:val="00437545"/>
    <w:rsid w:val="00445AE6"/>
    <w:rsid w:val="00447E65"/>
    <w:rsid w:val="0045101B"/>
    <w:rsid w:val="004541D2"/>
    <w:rsid w:val="00457D61"/>
    <w:rsid w:val="00460E62"/>
    <w:rsid w:val="00462D01"/>
    <w:rsid w:val="00464243"/>
    <w:rsid w:val="004800D6"/>
    <w:rsid w:val="00487701"/>
    <w:rsid w:val="00492603"/>
    <w:rsid w:val="00495DDC"/>
    <w:rsid w:val="00496DF9"/>
    <w:rsid w:val="004A27B7"/>
    <w:rsid w:val="004A702A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52A"/>
    <w:rsid w:val="00510627"/>
    <w:rsid w:val="0051065A"/>
    <w:rsid w:val="005120F1"/>
    <w:rsid w:val="00520A05"/>
    <w:rsid w:val="00520D0D"/>
    <w:rsid w:val="00525DAD"/>
    <w:rsid w:val="005327FA"/>
    <w:rsid w:val="00532812"/>
    <w:rsid w:val="0053334A"/>
    <w:rsid w:val="00543A81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45F0"/>
    <w:rsid w:val="005858E6"/>
    <w:rsid w:val="00585FBD"/>
    <w:rsid w:val="0059069A"/>
    <w:rsid w:val="0059559A"/>
    <w:rsid w:val="00595FD0"/>
    <w:rsid w:val="00596053"/>
    <w:rsid w:val="0059695E"/>
    <w:rsid w:val="00596A54"/>
    <w:rsid w:val="005A1663"/>
    <w:rsid w:val="005A234C"/>
    <w:rsid w:val="005A4E1F"/>
    <w:rsid w:val="005B62B2"/>
    <w:rsid w:val="005C0C5B"/>
    <w:rsid w:val="005C234E"/>
    <w:rsid w:val="005C3048"/>
    <w:rsid w:val="005D4A72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514"/>
    <w:rsid w:val="0063184C"/>
    <w:rsid w:val="00632DA7"/>
    <w:rsid w:val="0063489F"/>
    <w:rsid w:val="00636CB2"/>
    <w:rsid w:val="00636E11"/>
    <w:rsid w:val="00640A3C"/>
    <w:rsid w:val="00642397"/>
    <w:rsid w:val="00642720"/>
    <w:rsid w:val="00642AEA"/>
    <w:rsid w:val="00646222"/>
    <w:rsid w:val="006536A8"/>
    <w:rsid w:val="00660A13"/>
    <w:rsid w:val="00670F7E"/>
    <w:rsid w:val="00677F56"/>
    <w:rsid w:val="00686EC7"/>
    <w:rsid w:val="00697A55"/>
    <w:rsid w:val="006C2DE1"/>
    <w:rsid w:val="006C42E4"/>
    <w:rsid w:val="006C5672"/>
    <w:rsid w:val="006D0401"/>
    <w:rsid w:val="006D43CA"/>
    <w:rsid w:val="006E2977"/>
    <w:rsid w:val="006E479E"/>
    <w:rsid w:val="006F1279"/>
    <w:rsid w:val="006F3EC6"/>
    <w:rsid w:val="00700185"/>
    <w:rsid w:val="0070091E"/>
    <w:rsid w:val="00702721"/>
    <w:rsid w:val="00710087"/>
    <w:rsid w:val="00710EAA"/>
    <w:rsid w:val="00721594"/>
    <w:rsid w:val="0072794D"/>
    <w:rsid w:val="007354B9"/>
    <w:rsid w:val="00741B90"/>
    <w:rsid w:val="00741D1F"/>
    <w:rsid w:val="00745C98"/>
    <w:rsid w:val="00745F9B"/>
    <w:rsid w:val="00756CCA"/>
    <w:rsid w:val="00756E3E"/>
    <w:rsid w:val="00761598"/>
    <w:rsid w:val="00761D2B"/>
    <w:rsid w:val="00764ADD"/>
    <w:rsid w:val="007665AB"/>
    <w:rsid w:val="00766669"/>
    <w:rsid w:val="00770D63"/>
    <w:rsid w:val="0077264C"/>
    <w:rsid w:val="00776566"/>
    <w:rsid w:val="00782877"/>
    <w:rsid w:val="00787983"/>
    <w:rsid w:val="00790ADB"/>
    <w:rsid w:val="00794385"/>
    <w:rsid w:val="00797851"/>
    <w:rsid w:val="00797CC6"/>
    <w:rsid w:val="007A1F0C"/>
    <w:rsid w:val="007A59F2"/>
    <w:rsid w:val="007B1A6A"/>
    <w:rsid w:val="007C5031"/>
    <w:rsid w:val="007D22C5"/>
    <w:rsid w:val="007D2721"/>
    <w:rsid w:val="007D2FC9"/>
    <w:rsid w:val="007E3619"/>
    <w:rsid w:val="007E3B38"/>
    <w:rsid w:val="007E445A"/>
    <w:rsid w:val="007E454B"/>
    <w:rsid w:val="007E5A43"/>
    <w:rsid w:val="007F054D"/>
    <w:rsid w:val="007F15BE"/>
    <w:rsid w:val="007F21FC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B24E5"/>
    <w:rsid w:val="008B39F6"/>
    <w:rsid w:val="008C10A3"/>
    <w:rsid w:val="008C1820"/>
    <w:rsid w:val="008D0A44"/>
    <w:rsid w:val="008D0C09"/>
    <w:rsid w:val="008D29EB"/>
    <w:rsid w:val="008D74E1"/>
    <w:rsid w:val="008E50E0"/>
    <w:rsid w:val="008F6D8D"/>
    <w:rsid w:val="0090131F"/>
    <w:rsid w:val="00904582"/>
    <w:rsid w:val="00904B1F"/>
    <w:rsid w:val="00910989"/>
    <w:rsid w:val="0092293E"/>
    <w:rsid w:val="00922AAB"/>
    <w:rsid w:val="00922E7B"/>
    <w:rsid w:val="00925AF7"/>
    <w:rsid w:val="00927BEC"/>
    <w:rsid w:val="00934F1F"/>
    <w:rsid w:val="00951148"/>
    <w:rsid w:val="0095204F"/>
    <w:rsid w:val="009540D0"/>
    <w:rsid w:val="009624D3"/>
    <w:rsid w:val="00964DCA"/>
    <w:rsid w:val="0096725D"/>
    <w:rsid w:val="009673EB"/>
    <w:rsid w:val="00972B4C"/>
    <w:rsid w:val="00976EC6"/>
    <w:rsid w:val="00977646"/>
    <w:rsid w:val="00981CF1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C72AD"/>
    <w:rsid w:val="009E2B13"/>
    <w:rsid w:val="00A0277B"/>
    <w:rsid w:val="00A110C6"/>
    <w:rsid w:val="00A154CC"/>
    <w:rsid w:val="00A250DE"/>
    <w:rsid w:val="00A3256C"/>
    <w:rsid w:val="00A32E2B"/>
    <w:rsid w:val="00A342FC"/>
    <w:rsid w:val="00A35C71"/>
    <w:rsid w:val="00A44658"/>
    <w:rsid w:val="00A456C0"/>
    <w:rsid w:val="00A47B47"/>
    <w:rsid w:val="00A47BA9"/>
    <w:rsid w:val="00A47D0E"/>
    <w:rsid w:val="00A56295"/>
    <w:rsid w:val="00A56943"/>
    <w:rsid w:val="00A67210"/>
    <w:rsid w:val="00A70996"/>
    <w:rsid w:val="00A75825"/>
    <w:rsid w:val="00A80E52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4E7E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A7783"/>
    <w:rsid w:val="00BB5D46"/>
    <w:rsid w:val="00BB7FFA"/>
    <w:rsid w:val="00BC3FF0"/>
    <w:rsid w:val="00BD20ED"/>
    <w:rsid w:val="00BD6DC9"/>
    <w:rsid w:val="00BE291E"/>
    <w:rsid w:val="00BE7FCA"/>
    <w:rsid w:val="00BF5001"/>
    <w:rsid w:val="00BF6324"/>
    <w:rsid w:val="00BF7D66"/>
    <w:rsid w:val="00C00DEB"/>
    <w:rsid w:val="00C04762"/>
    <w:rsid w:val="00C048A4"/>
    <w:rsid w:val="00C10D34"/>
    <w:rsid w:val="00C25579"/>
    <w:rsid w:val="00C3423E"/>
    <w:rsid w:val="00C43110"/>
    <w:rsid w:val="00C51870"/>
    <w:rsid w:val="00C55669"/>
    <w:rsid w:val="00C66AD3"/>
    <w:rsid w:val="00C67601"/>
    <w:rsid w:val="00C740E5"/>
    <w:rsid w:val="00C75649"/>
    <w:rsid w:val="00C817D2"/>
    <w:rsid w:val="00C81E35"/>
    <w:rsid w:val="00C870A6"/>
    <w:rsid w:val="00C903A7"/>
    <w:rsid w:val="00C95298"/>
    <w:rsid w:val="00C96B78"/>
    <w:rsid w:val="00CA1D35"/>
    <w:rsid w:val="00CA4C82"/>
    <w:rsid w:val="00CB21F3"/>
    <w:rsid w:val="00CC2DB6"/>
    <w:rsid w:val="00CC2E9F"/>
    <w:rsid w:val="00CC4F2D"/>
    <w:rsid w:val="00CC7BF2"/>
    <w:rsid w:val="00CD3F2A"/>
    <w:rsid w:val="00CD454F"/>
    <w:rsid w:val="00CE2670"/>
    <w:rsid w:val="00CF03C6"/>
    <w:rsid w:val="00CF32E3"/>
    <w:rsid w:val="00CF6795"/>
    <w:rsid w:val="00CF76DB"/>
    <w:rsid w:val="00D00581"/>
    <w:rsid w:val="00D061FD"/>
    <w:rsid w:val="00D1088B"/>
    <w:rsid w:val="00D113B8"/>
    <w:rsid w:val="00D200C3"/>
    <w:rsid w:val="00D26F3C"/>
    <w:rsid w:val="00D33B25"/>
    <w:rsid w:val="00D33C8A"/>
    <w:rsid w:val="00D379AF"/>
    <w:rsid w:val="00D400F8"/>
    <w:rsid w:val="00D44E6B"/>
    <w:rsid w:val="00D45082"/>
    <w:rsid w:val="00D46775"/>
    <w:rsid w:val="00D5047E"/>
    <w:rsid w:val="00D565DB"/>
    <w:rsid w:val="00D63801"/>
    <w:rsid w:val="00D70E5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A491D"/>
    <w:rsid w:val="00DB358E"/>
    <w:rsid w:val="00DC0BEB"/>
    <w:rsid w:val="00DC5746"/>
    <w:rsid w:val="00DD37B4"/>
    <w:rsid w:val="00DD44DB"/>
    <w:rsid w:val="00DD5957"/>
    <w:rsid w:val="00DD6E99"/>
    <w:rsid w:val="00DF0ECA"/>
    <w:rsid w:val="00E00C86"/>
    <w:rsid w:val="00E104DF"/>
    <w:rsid w:val="00E1182E"/>
    <w:rsid w:val="00E17E2E"/>
    <w:rsid w:val="00E20CA1"/>
    <w:rsid w:val="00E21A4A"/>
    <w:rsid w:val="00E221FE"/>
    <w:rsid w:val="00E2325C"/>
    <w:rsid w:val="00E25345"/>
    <w:rsid w:val="00E3258A"/>
    <w:rsid w:val="00E33C2B"/>
    <w:rsid w:val="00E3414F"/>
    <w:rsid w:val="00E36777"/>
    <w:rsid w:val="00E42CA8"/>
    <w:rsid w:val="00E45365"/>
    <w:rsid w:val="00E45F04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A6DE6"/>
    <w:rsid w:val="00EB4C46"/>
    <w:rsid w:val="00EB567E"/>
    <w:rsid w:val="00EB6541"/>
    <w:rsid w:val="00EB7533"/>
    <w:rsid w:val="00EB7CDD"/>
    <w:rsid w:val="00EC46AE"/>
    <w:rsid w:val="00EC506F"/>
    <w:rsid w:val="00EC70F9"/>
    <w:rsid w:val="00ED0BC6"/>
    <w:rsid w:val="00ED1477"/>
    <w:rsid w:val="00ED67E6"/>
    <w:rsid w:val="00EE2FEE"/>
    <w:rsid w:val="00EE7AA1"/>
    <w:rsid w:val="00EF4148"/>
    <w:rsid w:val="00EF434E"/>
    <w:rsid w:val="00EF662C"/>
    <w:rsid w:val="00EF6B98"/>
    <w:rsid w:val="00EF6DC1"/>
    <w:rsid w:val="00F1269D"/>
    <w:rsid w:val="00F17F6F"/>
    <w:rsid w:val="00F21920"/>
    <w:rsid w:val="00F21D49"/>
    <w:rsid w:val="00F2423E"/>
    <w:rsid w:val="00F24AB9"/>
    <w:rsid w:val="00F27F5A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31D0"/>
    <w:rsid w:val="00F952F9"/>
    <w:rsid w:val="00FB1536"/>
    <w:rsid w:val="00FB6A18"/>
    <w:rsid w:val="00FC0BB9"/>
    <w:rsid w:val="00FC38F5"/>
    <w:rsid w:val="00FC4D02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3B39CF15-5ADE-436B-9BF9-ECC2285E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21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18</Value>
    </Use_x0020_Case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38DD-1A88-448B-A13C-B27E0193B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14F5B8C-03B2-4B3E-80E7-C15F7899FD4F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a2741f7e-cf52-4b71-b717-1a57b4501045"/>
    <ds:schemaRef ds:uri="8fb07803-c468-4910-8515-b6c9a57278a1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C661E31-79D9-44DE-8DB1-0BDD4F71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133</cp:revision>
  <cp:lastPrinted>2015-07-24T12:03:00Z</cp:lastPrinted>
  <dcterms:created xsi:type="dcterms:W3CDTF">2015-02-18T16:07:00Z</dcterms:created>
  <dcterms:modified xsi:type="dcterms:W3CDTF">2015-08-27T16:19:00Z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