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298C1CDB" w:rsidR="007A1973" w:rsidRPr="00077B8B" w:rsidRDefault="00BC2C6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September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5E634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11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01D59612" w:rsidR="0012634F" w:rsidRPr="007A1973" w:rsidRDefault="00536CE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6D88111F" w:rsidR="0012634F" w:rsidRPr="007A1973" w:rsidRDefault="00536CE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16D42D0D" w14:textId="1E517BA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63EAA92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54BF1137" w14:textId="77777777" w:rsidTr="006D0F2F">
        <w:tc>
          <w:tcPr>
            <w:tcW w:w="3708" w:type="dxa"/>
          </w:tcPr>
          <w:p w14:paraId="662A5FDF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02ACDC4F" w14:textId="79EAE55C" w:rsidR="0012634F" w:rsidRPr="007A1973" w:rsidRDefault="00536CE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3C8C8490" w14:textId="6AF5E2CC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Marina Omelchenko</w:t>
            </w:r>
          </w:p>
        </w:tc>
        <w:tc>
          <w:tcPr>
            <w:tcW w:w="900" w:type="dxa"/>
          </w:tcPr>
          <w:p w14:paraId="75C65530" w14:textId="1805CB80" w:rsidR="0012634F" w:rsidRPr="007A1973" w:rsidRDefault="00536CE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2634F" w:rsidRPr="007A1973" w14:paraId="13D1AF9D" w14:textId="77777777" w:rsidTr="006D0F2F">
        <w:tc>
          <w:tcPr>
            <w:tcW w:w="3708" w:type="dxa"/>
          </w:tcPr>
          <w:p w14:paraId="410451B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5DBF67B7" w14:textId="6B2A4429" w:rsidR="0012634F" w:rsidRDefault="0054440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12FAC4F4" w14:textId="0EC9D58B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39628694" w14:textId="315C9D15" w:rsidR="0012634F" w:rsidRPr="007A1973" w:rsidRDefault="00536CE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2634F" w:rsidRPr="007A1973" w14:paraId="508A6AE0" w14:textId="77777777" w:rsidTr="006D0F2F">
        <w:tc>
          <w:tcPr>
            <w:tcW w:w="3708" w:type="dxa"/>
          </w:tcPr>
          <w:p w14:paraId="6E4AD753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48337B52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253A8198" w14:textId="5A0B64D5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914C4D8" w14:textId="77777777" w:rsidTr="006D0F2F">
        <w:tc>
          <w:tcPr>
            <w:tcW w:w="3708" w:type="dxa"/>
          </w:tcPr>
          <w:p w14:paraId="6932F83A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6369B5A4" w14:textId="29214A1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4902EF38" w:rsidR="00FB5EDD" w:rsidRPr="007A1973" w:rsidRDefault="00536CE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A76F9F" w:rsidRPr="007A1973" w14:paraId="39A83A6B" w14:textId="77777777" w:rsidTr="006D0F2F">
        <w:tc>
          <w:tcPr>
            <w:tcW w:w="3708" w:type="dxa"/>
          </w:tcPr>
          <w:p w14:paraId="6CD0602B" w14:textId="71249B49" w:rsidR="00A76F9F" w:rsidRPr="007A1973" w:rsidRDefault="00A76F9F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11063953" w14:textId="654D65F0" w:rsidR="00A76F9F" w:rsidRPr="007A1973" w:rsidRDefault="00536CE8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36D1E79D" w14:textId="1ECADEDB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58C579F9" w14:textId="77777777" w:rsidTr="006D0F2F">
        <w:tc>
          <w:tcPr>
            <w:tcW w:w="3708" w:type="dxa"/>
          </w:tcPr>
          <w:p w14:paraId="05D5E74D" w14:textId="17263888" w:rsidR="00A76F9F" w:rsidRPr="007A1973" w:rsidRDefault="00977A27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7A1732EF" w14:textId="043B2340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70A0357" w14:textId="67D443FC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10A000DA" w:rsidR="00A76F9F" w:rsidRDefault="00536CE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77A27" w:rsidRPr="007A1973" w14:paraId="06AE68E8" w14:textId="77777777" w:rsidTr="006D0F2F">
        <w:tc>
          <w:tcPr>
            <w:tcW w:w="3708" w:type="dxa"/>
          </w:tcPr>
          <w:p w14:paraId="2AE53507" w14:textId="2118F3BF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363012C7" w14:textId="4612762F" w:rsidR="00977A27" w:rsidRPr="007A1973" w:rsidRDefault="00CD285C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D4D2FD6" w14:textId="6BC75952" w:rsidR="00977A27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6F09DECF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05E84E5D" w14:textId="77777777" w:rsidTr="006D0F2F">
        <w:tc>
          <w:tcPr>
            <w:tcW w:w="3708" w:type="dxa"/>
          </w:tcPr>
          <w:p w14:paraId="6BFB48F9" w14:textId="554BAF37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222B573E" w14:textId="597D4E80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3BEB6D1" w14:textId="59BA95C6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62C9692B" w14:textId="77777777" w:rsidTr="006D0F2F">
        <w:tc>
          <w:tcPr>
            <w:tcW w:w="3708" w:type="dxa"/>
          </w:tcPr>
          <w:p w14:paraId="3C12E960" w14:textId="538DC019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3C8FEC6E" w14:textId="436DFCCD" w:rsidR="00977A27" w:rsidRPr="007A1973" w:rsidRDefault="00536CE8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86E08A8" w14:textId="6610B7DA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300FF3D4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287D7D9B" w14:textId="77777777" w:rsidTr="006D0F2F">
        <w:tc>
          <w:tcPr>
            <w:tcW w:w="3708" w:type="dxa"/>
          </w:tcPr>
          <w:p w14:paraId="63D483DD" w14:textId="0F9C7BA2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6AD3AF0B" w14:textId="205FA07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5EF1934" w14:textId="4D97B5F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08FA662D" w14:textId="092E8AB1" w:rsidR="004E2BA8" w:rsidRDefault="004E2BA8" w:rsidP="004E2BA8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p w14:paraId="598B6092" w14:textId="1F3B72B6" w:rsidR="004E2BA8" w:rsidRDefault="004E2BA8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High priority bug</w:t>
      </w:r>
      <w:r w:rsidR="001441B2">
        <w:rPr>
          <w:rFonts w:asciiTheme="majorHAnsi" w:eastAsiaTheme="minorHAnsi" w:hAnsiTheme="majorHAnsi" w:cstheme="minorBidi"/>
          <w:lang w:eastAsia="en-US"/>
        </w:rPr>
        <w:t xml:space="preserve"> fix</w:t>
      </w:r>
      <w:r w:rsidR="00293780">
        <w:rPr>
          <w:rFonts w:asciiTheme="majorHAnsi" w:eastAsiaTheme="minorHAnsi" w:hAnsiTheme="majorHAnsi" w:cstheme="minorBidi"/>
          <w:lang w:eastAsia="en-US"/>
        </w:rPr>
        <w:t>es</w:t>
      </w:r>
      <w:r w:rsidR="001441B2">
        <w:rPr>
          <w:rFonts w:asciiTheme="majorHAnsi" w:eastAsiaTheme="minorHAnsi" w:hAnsiTheme="majorHAnsi" w:cstheme="minorBidi"/>
          <w:lang w:eastAsia="en-US"/>
        </w:rPr>
        <w:t>.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120"/>
        <w:gridCol w:w="2250"/>
      </w:tblGrid>
      <w:tr w:rsidR="004F5FCE" w:rsidRPr="007A1973" w14:paraId="67B1EA7B" w14:textId="77777777" w:rsidTr="004F5FCE">
        <w:tc>
          <w:tcPr>
            <w:tcW w:w="1728" w:type="dxa"/>
          </w:tcPr>
          <w:p w14:paraId="7F76C913" w14:textId="62D60B9B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120" w:type="dxa"/>
          </w:tcPr>
          <w:p w14:paraId="0B0CD4BE" w14:textId="2B4FDC91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064A33CD" w14:textId="36B5815F" w:rsidR="004F5FCE" w:rsidRDefault="004F5FCE" w:rsidP="002D4D9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941379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794F01">
              <w:rPr>
                <w:rFonts w:asciiTheme="majorHAnsi" w:eastAsiaTheme="minorHAnsi" w:hAnsiTheme="majorHAnsi" w:cstheme="minorBidi"/>
                <w:lang w:eastAsia="en-US"/>
              </w:rPr>
              <w:t xml:space="preserve">Reproduced partially on PROD with a Windows client </w:t>
            </w:r>
            <w:r w:rsidR="002D4D9D">
              <w:rPr>
                <w:rFonts w:asciiTheme="majorHAnsi" w:eastAsiaTheme="minorHAnsi" w:hAnsiTheme="majorHAnsi" w:cstheme="minorBidi"/>
                <w:lang w:eastAsia="en-US"/>
              </w:rPr>
              <w:t>-</w:t>
            </w:r>
            <w:r w:rsidR="00794F01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="00941379">
              <w:rPr>
                <w:rFonts w:asciiTheme="majorHAnsi" w:eastAsiaTheme="minorHAnsi" w:hAnsiTheme="majorHAnsi" w:cstheme="minorBidi"/>
                <w:lang w:eastAsia="en-US"/>
              </w:rPr>
              <w:t>C</w:t>
            </w:r>
            <w:r w:rsidR="00794F01">
              <w:rPr>
                <w:rFonts w:asciiTheme="majorHAnsi" w:eastAsiaTheme="minorHAnsi" w:hAnsiTheme="majorHAnsi" w:cstheme="minorBidi"/>
                <w:lang w:eastAsia="en-US"/>
              </w:rPr>
              <w:t>EL zip stuck in UPLOADING state;</w:t>
            </w:r>
            <w:r w:rsidR="00941379">
              <w:rPr>
                <w:rFonts w:asciiTheme="majorHAnsi" w:eastAsiaTheme="minorHAnsi" w:hAnsiTheme="majorHAnsi" w:cstheme="minorBidi"/>
                <w:lang w:eastAsia="en-US"/>
              </w:rPr>
              <w:t xml:space="preserve"> PROD space issue</w:t>
            </w:r>
            <w:r w:rsidR="00794F01">
              <w:rPr>
                <w:rFonts w:asciiTheme="majorHAnsi" w:eastAsiaTheme="minorHAnsi" w:hAnsiTheme="majorHAnsi" w:cstheme="minorBidi"/>
                <w:lang w:eastAsia="en-US"/>
              </w:rPr>
              <w:t xml:space="preserve"> could also affect this; Added debugging to the Dev tier for Xiaopeng’s testing.</w:t>
            </w:r>
            <w:r w:rsidR="00941379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C164F6" w:rsidRPr="007A1973" w14:paraId="4CAD64CD" w14:textId="77777777" w:rsidTr="00BC2C64">
        <w:tc>
          <w:tcPr>
            <w:tcW w:w="1728" w:type="dxa"/>
          </w:tcPr>
          <w:p w14:paraId="5EC7AADE" w14:textId="0DC4AF6F" w:rsidR="00C164F6" w:rsidRDefault="00D76570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</w:t>
            </w:r>
            <w:r w:rsidR="005D315E">
              <w:rPr>
                <w:rFonts w:asciiTheme="majorHAnsi" w:eastAsiaTheme="minorHAnsi" w:hAnsiTheme="majorHAnsi" w:cstheme="minorBidi"/>
                <w:lang w:eastAsia="en-US"/>
              </w:rPr>
              <w:t>2597</w:t>
            </w:r>
          </w:p>
        </w:tc>
        <w:tc>
          <w:tcPr>
            <w:tcW w:w="6120" w:type="dxa"/>
          </w:tcPr>
          <w:p w14:paraId="2CF2E56F" w14:textId="04C3B149" w:rsidR="00C164F6" w:rsidRDefault="005D315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5D315E">
              <w:rPr>
                <w:rFonts w:asciiTheme="majorHAnsi" w:eastAsiaTheme="minorHAnsi" w:hAnsiTheme="majorHAnsi" w:cstheme="minorBidi"/>
                <w:lang w:eastAsia="en-US"/>
              </w:rPr>
              <w:t>Import fails with an Invalid CEL file message for a subset of files even though the files are valid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7D58A48B" w14:textId="41AB3E71" w:rsidR="00C164F6" w:rsidRDefault="00C164F6" w:rsidP="006C193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Investigating</w:t>
            </w:r>
          </w:p>
        </w:tc>
      </w:tr>
      <w:tr w:rsidR="00986654" w:rsidRPr="007A1973" w14:paraId="230500EA" w14:textId="77777777" w:rsidTr="00BC2C64">
        <w:tc>
          <w:tcPr>
            <w:tcW w:w="1728" w:type="dxa"/>
          </w:tcPr>
          <w:p w14:paraId="25B939FD" w14:textId="02159F00" w:rsidR="00986654" w:rsidRDefault="00D76570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ARRAY-TBD</w:t>
            </w:r>
          </w:p>
        </w:tc>
        <w:tc>
          <w:tcPr>
            <w:tcW w:w="6120" w:type="dxa"/>
          </w:tcPr>
          <w:p w14:paraId="4DF268CA" w14:textId="1200DC2A" w:rsidR="00986654" w:rsidRDefault="0098665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Slow performance on PROD.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67AAEAF7" w14:textId="460AF1DA" w:rsidR="00986654" w:rsidRDefault="00986654" w:rsidP="006C193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5D315E" w:rsidRPr="007A1973" w14:paraId="0DC1B331" w14:textId="77777777" w:rsidTr="00BC2C64">
        <w:tc>
          <w:tcPr>
            <w:tcW w:w="1728" w:type="dxa"/>
          </w:tcPr>
          <w:p w14:paraId="6E846505" w14:textId="5B041EDD" w:rsidR="005D315E" w:rsidRDefault="005D315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ARRAY-2599</w:t>
            </w:r>
          </w:p>
        </w:tc>
        <w:tc>
          <w:tcPr>
            <w:tcW w:w="6120" w:type="dxa"/>
          </w:tcPr>
          <w:p w14:paraId="682457FE" w14:textId="36939B47" w:rsidR="005D315E" w:rsidRDefault="005D315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5D315E">
              <w:rPr>
                <w:rFonts w:asciiTheme="majorHAnsi" w:eastAsiaTheme="minorHAnsi" w:hAnsiTheme="majorHAnsi" w:cstheme="minorBidi"/>
                <w:lang w:eastAsia="en-US"/>
              </w:rPr>
              <w:t>Upload files for an experiment problem on QA and Stage tiers in IE8 and IE9 browsers.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555089C2" w14:textId="6619399E" w:rsidR="005D315E" w:rsidRDefault="00B86837" w:rsidP="006C193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Investigating</w:t>
            </w:r>
            <w:bookmarkStart w:id="0" w:name="_GoBack"/>
            <w:bookmarkEnd w:id="0"/>
          </w:p>
        </w:tc>
      </w:tr>
      <w:tr w:rsidR="001B5C92" w:rsidRPr="007A1973" w14:paraId="63F240A1" w14:textId="77777777" w:rsidTr="00BC2C64">
        <w:tc>
          <w:tcPr>
            <w:tcW w:w="1728" w:type="dxa"/>
          </w:tcPr>
          <w:p w14:paraId="3DDDB8B2" w14:textId="0AA283E5" w:rsidR="001B5C92" w:rsidRDefault="00D76570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ARRAY-TBD</w:t>
            </w:r>
          </w:p>
        </w:tc>
        <w:tc>
          <w:tcPr>
            <w:tcW w:w="6120" w:type="dxa"/>
          </w:tcPr>
          <w:p w14:paraId="7E036458" w14:textId="01085EFA" w:rsidR="001B5C92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New bug found by Marina related to spaces in category 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lastRenderedPageBreak/>
              <w:t>names in the SDRF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632D8272" w14:textId="39303DCA" w:rsidR="001B5C92" w:rsidRDefault="004F5FCE" w:rsidP="006C193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lastRenderedPageBreak/>
              <w:t>In Progress</w:t>
            </w:r>
          </w:p>
        </w:tc>
      </w:tr>
      <w:tr w:rsidR="001B5C92" w:rsidRPr="007A1973" w14:paraId="43C32F20" w14:textId="77777777" w:rsidTr="0094785A">
        <w:tc>
          <w:tcPr>
            <w:tcW w:w="1728" w:type="dxa"/>
          </w:tcPr>
          <w:p w14:paraId="67649253" w14:textId="3655DD3F" w:rsidR="001B5C92" w:rsidRDefault="001B5C9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lastRenderedPageBreak/>
              <w:t>CAINT-1141</w:t>
            </w:r>
          </w:p>
        </w:tc>
        <w:tc>
          <w:tcPr>
            <w:tcW w:w="6120" w:type="dxa"/>
          </w:tcPr>
          <w:p w14:paraId="184E68AD" w14:textId="290637E0" w:rsidR="001B5C92" w:rsidRPr="00F014C4" w:rsidRDefault="0094785A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 error occurs if a user attempts to revert to an original mapping file after remapping.</w:t>
            </w:r>
          </w:p>
        </w:tc>
        <w:tc>
          <w:tcPr>
            <w:tcW w:w="2250" w:type="dxa"/>
            <w:shd w:val="clear" w:color="auto" w:fill="auto"/>
          </w:tcPr>
          <w:p w14:paraId="13126541" w14:textId="3AF01723" w:rsidR="001B5C92" w:rsidRDefault="0094785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1B5C92" w:rsidRPr="007A1973" w14:paraId="35992A97" w14:textId="77777777" w:rsidTr="009E6319">
        <w:tc>
          <w:tcPr>
            <w:tcW w:w="1728" w:type="dxa"/>
          </w:tcPr>
          <w:p w14:paraId="4C5475F3" w14:textId="1FC82917" w:rsidR="001B5C92" w:rsidRDefault="001B5C9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CAINT-1048</w:t>
            </w:r>
          </w:p>
        </w:tc>
        <w:tc>
          <w:tcPr>
            <w:tcW w:w="6120" w:type="dxa"/>
          </w:tcPr>
          <w:p w14:paraId="5F3DD0A7" w14:textId="43854928" w:rsidR="001B5C92" w:rsidRPr="00E43DFA" w:rsidRDefault="001B5C92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Document workflows for baseline performance analysis.</w:t>
            </w:r>
          </w:p>
        </w:tc>
        <w:tc>
          <w:tcPr>
            <w:tcW w:w="2250" w:type="dxa"/>
          </w:tcPr>
          <w:p w14:paraId="617A8DA7" w14:textId="4FB54DFD" w:rsidR="001B5C92" w:rsidRDefault="001B5C92" w:rsidP="0094785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DA459F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DA459F">
              <w:rPr>
                <w:rFonts w:eastAsia="Times New Roman"/>
              </w:rPr>
              <w:fldChar w:fldCharType="begin"/>
            </w:r>
            <w:r w:rsidR="00DA459F">
              <w:rPr>
                <w:rFonts w:eastAsia="Times New Roman"/>
              </w:rPr>
              <w:instrText xml:space="preserve"> HYPERLINK "https://ncisvn.nci.nih.gov/svn/caintegrator2/trunk/docs/test/PerformancePlan.docx" \t "_blank" </w:instrText>
            </w:r>
            <w:r w:rsidR="00DA459F">
              <w:rPr>
                <w:rFonts w:eastAsia="Times New Roman"/>
              </w:rPr>
            </w:r>
            <w:r w:rsidR="00DA459F">
              <w:rPr>
                <w:rFonts w:eastAsia="Times New Roman"/>
              </w:rPr>
              <w:fldChar w:fldCharType="separate"/>
            </w:r>
            <w:r w:rsidR="00DA459F">
              <w:rPr>
                <w:rStyle w:val="Hyperlink"/>
                <w:rFonts w:eastAsia="Times New Roman"/>
              </w:rPr>
              <w:t>https://ncisvn.nci.nih.gov/svn/caintegrator2/trunk/docs/test/PerformancePlan.docx</w:t>
            </w:r>
            <w:r w:rsidR="00DA459F">
              <w:rPr>
                <w:rFonts w:eastAsia="Times New Roman"/>
              </w:rPr>
              <w:fldChar w:fldCharType="end"/>
            </w:r>
            <w:r w:rsidR="00DA459F">
              <w:rPr>
                <w:rFonts w:eastAsia="Times New Roman"/>
              </w:rPr>
              <w:t>)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6B4F7DD6" w14:textId="2817AED9" w:rsidR="00C71507" w:rsidRDefault="00C71507" w:rsidP="00530CFA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</w:t>
      </w:r>
      <w:r w:rsidR="00A92B5A">
        <w:rPr>
          <w:rFonts w:asciiTheme="majorHAnsi" w:eastAsiaTheme="minorHAnsi" w:hAnsiTheme="majorHAnsi" w:cstheme="minorBidi"/>
          <w:lang w:eastAsia="en-US"/>
        </w:rPr>
        <w:t xml:space="preserve"> Demo of Role-based Permissions</w:t>
      </w:r>
      <w:r w:rsidR="00915772">
        <w:rPr>
          <w:rFonts w:asciiTheme="majorHAnsi" w:eastAsiaTheme="minorHAnsi" w:hAnsiTheme="majorHAnsi" w:cstheme="minorBidi"/>
          <w:lang w:eastAsia="en-US"/>
        </w:rPr>
        <w:t xml:space="preserve"> </w:t>
      </w:r>
      <w:r w:rsidR="00BF4E7F">
        <w:rPr>
          <w:rFonts w:asciiTheme="majorHAnsi" w:eastAsiaTheme="minorHAnsi" w:hAnsiTheme="majorHAnsi" w:cstheme="minorBidi"/>
          <w:lang w:eastAsia="en-US"/>
        </w:rPr>
        <w:t>to UCSF – tomorrow at 2pm</w:t>
      </w:r>
      <w:r w:rsidR="00A92B5A">
        <w:rPr>
          <w:rFonts w:asciiTheme="majorHAnsi" w:eastAsiaTheme="minorHAnsi" w:hAnsiTheme="majorHAnsi" w:cstheme="minorBidi"/>
          <w:lang w:eastAsia="en-US"/>
        </w:rPr>
        <w:t>.</w:t>
      </w:r>
    </w:p>
    <w:p w14:paraId="4A3CE4E6" w14:textId="0FB5352D" w:rsidR="00EC1E18" w:rsidRDefault="001D1C56" w:rsidP="00530CFA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Staffing is down to half-a-developer per project. We will send b</w:t>
      </w:r>
      <w:r w:rsidR="00EC1E18">
        <w:rPr>
          <w:rFonts w:asciiTheme="majorHAnsi" w:eastAsiaTheme="minorHAnsi" w:hAnsiTheme="majorHAnsi" w:cstheme="minorBidi"/>
          <w:lang w:eastAsia="en-US"/>
        </w:rPr>
        <w:t>iweekly reports on progress on Tuesdays and Fridays.</w:t>
      </w: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63D3A620" w14:textId="49990572" w:rsidR="00F46BF2" w:rsidRDefault="00F46BF2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Impact assessment of caBIO retirement on caIntegrator.</w:t>
      </w:r>
    </w:p>
    <w:p w14:paraId="200BED60" w14:textId="6EBB10CE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perform</w:t>
      </w:r>
      <w:r w:rsidR="00053A0A">
        <w:rPr>
          <w:rFonts w:asciiTheme="majorHAnsi" w:eastAsiaTheme="minorHAnsi" w:hAnsiTheme="majorHAnsi" w:cstheme="minorBidi"/>
          <w:lang w:eastAsia="en-US"/>
        </w:rPr>
        <w:t>ance and usability improvements.</w:t>
      </w:r>
    </w:p>
    <w:p w14:paraId="340A8A53" w14:textId="4FA2B276" w:rsidR="00E15D3D" w:rsidRDefault="00E15D3D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Database and file system backup and recovery strategy.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23C4D83E" w14:textId="2484BEDF" w:rsidR="003430EF" w:rsidRDefault="003430EF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Decommissioning of old </w:t>
      </w:r>
      <w:r w:rsidR="00F1138F">
        <w:rPr>
          <w:rFonts w:asciiTheme="majorHAnsi" w:eastAsiaTheme="minorHAnsi" w:hAnsiTheme="majorHAnsi" w:cstheme="minorBidi"/>
          <w:lang w:eastAsia="en-US"/>
        </w:rPr>
        <w:t>caIntegrator Training</w:t>
      </w:r>
      <w:r w:rsidR="00F84EF8">
        <w:rPr>
          <w:rFonts w:asciiTheme="majorHAnsi" w:eastAsiaTheme="minorHAnsi" w:hAnsiTheme="majorHAnsi" w:cstheme="minorBidi"/>
          <w:lang w:eastAsia="en-US"/>
        </w:rPr>
        <w:t xml:space="preserve"> tier</w:t>
      </w:r>
      <w:r w:rsidR="00BF4E7F">
        <w:rPr>
          <w:rFonts w:asciiTheme="majorHAnsi" w:eastAsiaTheme="minorHAnsi" w:hAnsiTheme="majorHAnsi" w:cstheme="minorBidi"/>
          <w:lang w:eastAsia="en-US"/>
        </w:rPr>
        <w:t xml:space="preserve"> – In Progress</w:t>
      </w:r>
    </w:p>
    <w:p w14:paraId="12D09627" w14:textId="77777777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Training tier upgrade – In Progress</w:t>
      </w:r>
    </w:p>
    <w:p w14:paraId="4D397ABB" w14:textId="3E0C7489" w:rsidR="00BF4E7F" w:rsidRDefault="00BF4E7F" w:rsidP="00BF4E7F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Curation tier upgrade – Complete</w:t>
      </w:r>
      <w:r w:rsidR="00EC1E18">
        <w:rPr>
          <w:rFonts w:asciiTheme="majorHAnsi" w:eastAsiaTheme="minorHAnsi" w:hAnsiTheme="majorHAnsi" w:cstheme="minorBidi"/>
          <w:lang w:eastAsia="en-US"/>
        </w:rPr>
        <w:t xml:space="preserve"> (Apache URL changes pending)</w:t>
      </w:r>
    </w:p>
    <w:p w14:paraId="32BF97B7" w14:textId="4C197E65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CD0501">
        <w:rPr>
          <w:rFonts w:asciiTheme="majorHAnsi" w:eastAsiaTheme="minorHAnsi" w:hAnsiTheme="majorHAnsi" w:cstheme="minorBidi"/>
          <w:lang w:eastAsia="en-US"/>
        </w:rPr>
        <w:t>Tra</w:t>
      </w:r>
      <w:r w:rsidR="004A0137">
        <w:rPr>
          <w:rFonts w:asciiTheme="majorHAnsi" w:eastAsiaTheme="minorHAnsi" w:hAnsiTheme="majorHAnsi" w:cstheme="minorBidi"/>
          <w:lang w:eastAsia="en-US"/>
        </w:rPr>
        <w:t>i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ning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E15D3D">
        <w:rPr>
          <w:rFonts w:asciiTheme="majorHAnsi" w:eastAsiaTheme="minorHAnsi" w:hAnsiTheme="majorHAnsi" w:cstheme="minorBidi"/>
          <w:lang w:eastAsia="en-US"/>
        </w:rPr>
        <w:t>In Progress</w:t>
      </w:r>
      <w:r w:rsidR="00EC1E18">
        <w:rPr>
          <w:rFonts w:asciiTheme="majorHAnsi" w:eastAsiaTheme="minorHAnsi" w:hAnsiTheme="majorHAnsi" w:cstheme="minorBidi"/>
          <w:lang w:eastAsia="en-US"/>
        </w:rPr>
        <w:t xml:space="preserve"> (will be collocated on STAGE server and will require a downtime on STAGE on Friday morning)</w:t>
      </w:r>
    </w:p>
    <w:p w14:paraId="0912B559" w14:textId="2DC3C3D7" w:rsidR="00EC1E18" w:rsidRDefault="00EC1E18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Backup strategy is being put into place starting with the caArray Dev tier.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4BD67C47"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4BB88C47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4AE61F26" w14:textId="77777777">
        <w:trPr>
          <w:cantSplit/>
        </w:trPr>
        <w:tc>
          <w:tcPr>
            <w:tcW w:w="809" w:type="dxa"/>
          </w:tcPr>
          <w:p w14:paraId="72B22407" w14:textId="792187C8" w:rsidR="000D31E7" w:rsidRDefault="00856FCE">
            <w:pPr>
              <w:jc w:val="right"/>
            </w:pPr>
            <w:r>
              <w:t>53</w:t>
            </w:r>
          </w:p>
        </w:tc>
        <w:tc>
          <w:tcPr>
            <w:tcW w:w="3298" w:type="dxa"/>
          </w:tcPr>
          <w:p w14:paraId="371D19B4" w14:textId="1662F314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Curation tier.</w:t>
            </w:r>
          </w:p>
        </w:tc>
        <w:tc>
          <w:tcPr>
            <w:tcW w:w="1671" w:type="dxa"/>
          </w:tcPr>
          <w:p w14:paraId="726FDD4A" w14:textId="1070B3EA" w:rsidR="000D31E7" w:rsidRDefault="00E92E0C" w:rsidP="004D6CA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Jacob Mensah</w:t>
            </w:r>
          </w:p>
        </w:tc>
        <w:tc>
          <w:tcPr>
            <w:tcW w:w="1527" w:type="dxa"/>
          </w:tcPr>
          <w:p w14:paraId="488943FD" w14:textId="32F638F9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55020E29" w14:textId="56DE8CA7" w:rsidR="000D31E7" w:rsidRDefault="004D6CA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Training tier.</w:t>
            </w:r>
          </w:p>
        </w:tc>
        <w:tc>
          <w:tcPr>
            <w:tcW w:w="1671" w:type="dxa"/>
          </w:tcPr>
          <w:p w14:paraId="5E09348E" w14:textId="44F6268A" w:rsidR="000D31E7" w:rsidRDefault="0085299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Jacob Mensah and </w:t>
            </w:r>
            <w:r w:rsidR="00856FCE"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27EB2C51" w:rsidR="000D31E7" w:rsidRDefault="00E15D3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lastRenderedPageBreak/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2B4E7106" w:rsidR="000D31E7" w:rsidRDefault="0085299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Cuong Nguyen,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>fer and Don Swan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4E5A87BC" w14:textId="77777777">
        <w:trPr>
          <w:cantSplit/>
        </w:trPr>
        <w:tc>
          <w:tcPr>
            <w:tcW w:w="809" w:type="dxa"/>
          </w:tcPr>
          <w:p w14:paraId="60DC0EB5" w14:textId="662F8F6C" w:rsidR="000D31E7" w:rsidRDefault="00165D25">
            <w:pPr>
              <w:jc w:val="right"/>
            </w:pPr>
            <w:r>
              <w:t>56</w:t>
            </w:r>
          </w:p>
        </w:tc>
        <w:tc>
          <w:tcPr>
            <w:tcW w:w="3298" w:type="dxa"/>
          </w:tcPr>
          <w:p w14:paraId="752D16B5" w14:textId="6569BD62" w:rsidR="000D31E7" w:rsidRDefault="009866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Request more disk space on caArray PRODUCTION</w:t>
            </w:r>
          </w:p>
        </w:tc>
        <w:tc>
          <w:tcPr>
            <w:tcW w:w="1671" w:type="dxa"/>
          </w:tcPr>
          <w:p w14:paraId="5DCD1F9A" w14:textId="249344BA" w:rsidR="000D31E7" w:rsidRDefault="0098665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Rashmi</w:t>
            </w:r>
          </w:p>
        </w:tc>
        <w:tc>
          <w:tcPr>
            <w:tcW w:w="1527" w:type="dxa"/>
          </w:tcPr>
          <w:p w14:paraId="21424EE8" w14:textId="0AACB161" w:rsidR="000D31E7" w:rsidRDefault="00FD042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Sept 11, 2012</w:t>
            </w:r>
          </w:p>
        </w:tc>
        <w:tc>
          <w:tcPr>
            <w:tcW w:w="2145" w:type="dxa"/>
          </w:tcPr>
          <w:p w14:paraId="07D9ECB5" w14:textId="7B8A7B64" w:rsidR="000D31E7" w:rsidRDefault="00FD042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3AC4"/>
    <w:rsid w:val="000845BC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45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4B89"/>
    <w:rsid w:val="00165D25"/>
    <w:rsid w:val="00165E36"/>
    <w:rsid w:val="0017044F"/>
    <w:rsid w:val="00173A22"/>
    <w:rsid w:val="00173E81"/>
    <w:rsid w:val="00175D86"/>
    <w:rsid w:val="0018044E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700A"/>
    <w:rsid w:val="001C1373"/>
    <w:rsid w:val="001C4568"/>
    <w:rsid w:val="001C5113"/>
    <w:rsid w:val="001D1708"/>
    <w:rsid w:val="001D1C56"/>
    <w:rsid w:val="001D24E3"/>
    <w:rsid w:val="001D3C7E"/>
    <w:rsid w:val="001D506C"/>
    <w:rsid w:val="001D5681"/>
    <w:rsid w:val="001D6C79"/>
    <w:rsid w:val="001E00C8"/>
    <w:rsid w:val="001E0675"/>
    <w:rsid w:val="001E259E"/>
    <w:rsid w:val="001E2F93"/>
    <w:rsid w:val="001E7B87"/>
    <w:rsid w:val="001F160B"/>
    <w:rsid w:val="001F26D3"/>
    <w:rsid w:val="001F4165"/>
    <w:rsid w:val="002025BB"/>
    <w:rsid w:val="00204479"/>
    <w:rsid w:val="00206B40"/>
    <w:rsid w:val="0020750C"/>
    <w:rsid w:val="002102CF"/>
    <w:rsid w:val="002113DC"/>
    <w:rsid w:val="00216313"/>
    <w:rsid w:val="00216EDC"/>
    <w:rsid w:val="00217CF7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4D9D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50EC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D6CAF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5FCE"/>
    <w:rsid w:val="004F6A38"/>
    <w:rsid w:val="004F74AC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CE8"/>
    <w:rsid w:val="00536DD3"/>
    <w:rsid w:val="005376BD"/>
    <w:rsid w:val="0054041B"/>
    <w:rsid w:val="00541DDD"/>
    <w:rsid w:val="00541F84"/>
    <w:rsid w:val="00542440"/>
    <w:rsid w:val="00544345"/>
    <w:rsid w:val="00544406"/>
    <w:rsid w:val="00545573"/>
    <w:rsid w:val="00545E75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315E"/>
    <w:rsid w:val="005D4D73"/>
    <w:rsid w:val="005D6AEB"/>
    <w:rsid w:val="005E0792"/>
    <w:rsid w:val="005E0FBB"/>
    <w:rsid w:val="005E4EB7"/>
    <w:rsid w:val="005E51F4"/>
    <w:rsid w:val="005E5567"/>
    <w:rsid w:val="005E592A"/>
    <w:rsid w:val="005E634D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C90"/>
    <w:rsid w:val="006A0860"/>
    <w:rsid w:val="006A0AEF"/>
    <w:rsid w:val="006A1A17"/>
    <w:rsid w:val="006A41BF"/>
    <w:rsid w:val="006A516F"/>
    <w:rsid w:val="006A5836"/>
    <w:rsid w:val="006A585B"/>
    <w:rsid w:val="006B4D88"/>
    <w:rsid w:val="006C0283"/>
    <w:rsid w:val="006C148E"/>
    <w:rsid w:val="006C14B3"/>
    <w:rsid w:val="006C193B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4F01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6637"/>
    <w:rsid w:val="0091122D"/>
    <w:rsid w:val="00911914"/>
    <w:rsid w:val="00912800"/>
    <w:rsid w:val="00912F8B"/>
    <w:rsid w:val="00913070"/>
    <w:rsid w:val="009140C1"/>
    <w:rsid w:val="00915772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379"/>
    <w:rsid w:val="00941945"/>
    <w:rsid w:val="00944239"/>
    <w:rsid w:val="009452AB"/>
    <w:rsid w:val="00946A32"/>
    <w:rsid w:val="00946CAF"/>
    <w:rsid w:val="0094785A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6654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30E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3788"/>
    <w:rsid w:val="00A358CB"/>
    <w:rsid w:val="00A36FD3"/>
    <w:rsid w:val="00A37FEF"/>
    <w:rsid w:val="00A40B0C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7133"/>
    <w:rsid w:val="00A87706"/>
    <w:rsid w:val="00A90288"/>
    <w:rsid w:val="00A907B0"/>
    <w:rsid w:val="00A92B5A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2B2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86837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3D61"/>
    <w:rsid w:val="00BF43EA"/>
    <w:rsid w:val="00BF4E7F"/>
    <w:rsid w:val="00BF53B9"/>
    <w:rsid w:val="00BF652B"/>
    <w:rsid w:val="00BF70F7"/>
    <w:rsid w:val="00C019DC"/>
    <w:rsid w:val="00C01D39"/>
    <w:rsid w:val="00C07502"/>
    <w:rsid w:val="00C120CA"/>
    <w:rsid w:val="00C164F6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30DB"/>
    <w:rsid w:val="00CC4BBF"/>
    <w:rsid w:val="00CD038B"/>
    <w:rsid w:val="00CD0501"/>
    <w:rsid w:val="00CD285C"/>
    <w:rsid w:val="00CD6BF1"/>
    <w:rsid w:val="00CD7511"/>
    <w:rsid w:val="00CE02CC"/>
    <w:rsid w:val="00CE2588"/>
    <w:rsid w:val="00CE25CF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6570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459F"/>
    <w:rsid w:val="00DA7869"/>
    <w:rsid w:val="00DB5195"/>
    <w:rsid w:val="00DB5C43"/>
    <w:rsid w:val="00DB5DD5"/>
    <w:rsid w:val="00DB6BD2"/>
    <w:rsid w:val="00DC18C8"/>
    <w:rsid w:val="00DC3A1C"/>
    <w:rsid w:val="00DC41EB"/>
    <w:rsid w:val="00DD0A44"/>
    <w:rsid w:val="00DD0A92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1B70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2E0C"/>
    <w:rsid w:val="00E936BC"/>
    <w:rsid w:val="00E957D6"/>
    <w:rsid w:val="00E95D5C"/>
    <w:rsid w:val="00E97386"/>
    <w:rsid w:val="00EA02F6"/>
    <w:rsid w:val="00EA5A21"/>
    <w:rsid w:val="00EB15CE"/>
    <w:rsid w:val="00EB1C54"/>
    <w:rsid w:val="00EB45D1"/>
    <w:rsid w:val="00EB5BD9"/>
    <w:rsid w:val="00EB690D"/>
    <w:rsid w:val="00EC1E18"/>
    <w:rsid w:val="00EC1EC3"/>
    <w:rsid w:val="00EC7688"/>
    <w:rsid w:val="00EC7692"/>
    <w:rsid w:val="00EC786E"/>
    <w:rsid w:val="00ED1D82"/>
    <w:rsid w:val="00ED27EE"/>
    <w:rsid w:val="00ED397D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36A"/>
    <w:rsid w:val="00F2692F"/>
    <w:rsid w:val="00F31A4A"/>
    <w:rsid w:val="00F335BF"/>
    <w:rsid w:val="00F33611"/>
    <w:rsid w:val="00F343A6"/>
    <w:rsid w:val="00F3451D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0424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467</Words>
  <Characters>2665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3126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310</cp:revision>
  <cp:lastPrinted>2009-08-31T19:25:00Z</cp:lastPrinted>
  <dcterms:created xsi:type="dcterms:W3CDTF">2012-05-29T16:29:00Z</dcterms:created>
  <dcterms:modified xsi:type="dcterms:W3CDTF">2012-09-11T19:00:00Z</dcterms:modified>
</cp:coreProperties>
</file>