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 of Visualization Design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Activity Guide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With your group, discuss problems with the following charts and ways to better design them to tell a story. List problems and potential solutions or create a new chart on a whiteboard that demonstrates better design principles.</w:t>
      </w:r>
    </w:p>
    <w:p w:rsidR="00000000" w:rsidDel="00000000" w:rsidP="00000000" w:rsidRDefault="00000000" w:rsidRPr="00000000">
      <w:pPr>
        <w:widowControl w:val="0"/>
        <w:pBdr/>
        <w:spacing w:after="320" w:lineRule="auto"/>
        <w:contextualSpacing w:val="0"/>
        <w:rPr/>
      </w:pPr>
      <w:r w:rsidDel="00000000" w:rsidR="00000000" w:rsidRPr="00000000">
        <w:rPr>
          <w:rtl w:val="0"/>
        </w:rPr>
        <w:t xml:space="preserve">See these online at the following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https://public.tableau.com/profile/al.blaine#!/vizhome/BadExamples/AudienceScorevsWorldwideGross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1847850</wp:posOffset>
            </wp:positionH>
            <wp:positionV relativeFrom="paragraph">
              <wp:posOffset>838200</wp:posOffset>
            </wp:positionV>
            <wp:extent cx="3902752" cy="2752725"/>
            <wp:effectExtent b="0" l="0" r="0" t="0"/>
            <wp:wrapSquare wrapText="bothSides" distB="114300" distT="114300" distL="114300" distR="114300"/>
            <wp:docPr descr="Screen Shot 2016-08-24 at 9.33.10 AM.png" id="4" name="image08.png"/>
            <a:graphic>
              <a:graphicData uri="http://schemas.openxmlformats.org/drawingml/2006/picture">
                <pic:pic>
                  <pic:nvPicPr>
                    <pic:cNvPr descr="Screen Shot 2016-08-24 at 9.33.10 AM.png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2752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Example 1: Scatterplot</w:t>
      </w:r>
      <w:r w:rsidDel="00000000" w:rsidR="00000000" w:rsidRPr="00000000">
        <w:rPr>
          <w:rtl w:val="0"/>
        </w:rPr>
        <w:br w:type="textWrapping"/>
        <w:t xml:space="preserve">This graph shows audience score (X-axis) and Worldwide Gross revenue in millions of dollars (Y-axis). The purpose of this graph is to see if there is a correlation between box office gross revenue and a film’s audience score. What would help make this visualization better?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 Pie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pie chart attempts to show how much film studios compare in terms of gross revenue.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3771900</wp:posOffset>
            </wp:positionH>
            <wp:positionV relativeFrom="paragraph">
              <wp:posOffset>0</wp:posOffset>
            </wp:positionV>
            <wp:extent cx="1448917" cy="2671763"/>
            <wp:effectExtent b="0" l="0" r="0" t="0"/>
            <wp:wrapSquare wrapText="bothSides" distB="114300" distT="114300" distL="114300" distR="114300"/>
            <wp:docPr descr="Screen Shot 2017-02-02 at 2.08.54 PM.png" id="1" name="image01.png"/>
            <a:graphic>
              <a:graphicData uri="http://schemas.openxmlformats.org/drawingml/2006/picture">
                <pic:pic>
                  <pic:nvPicPr>
                    <pic:cNvPr descr="Screen Shot 2017-02-02 at 2.08.54 P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917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723900</wp:posOffset>
            </wp:positionH>
            <wp:positionV relativeFrom="paragraph">
              <wp:posOffset>0</wp:posOffset>
            </wp:positionV>
            <wp:extent cx="2543175" cy="2370756"/>
            <wp:effectExtent b="0" l="0" r="0" t="0"/>
            <wp:wrapSquare wrapText="bothSides" distB="114300" distT="114300" distL="114300" distR="114300"/>
            <wp:docPr descr="Screen Shot 2016-08-24 at 9.59.58 AM.png" id="2" name="image04.png"/>
            <a:graphic>
              <a:graphicData uri="http://schemas.openxmlformats.org/drawingml/2006/picture">
                <pic:pic>
                  <pic:nvPicPr>
                    <pic:cNvPr descr="Screen Shot 2016-08-24 at 9.59.58 AM.png" id="0" name="image04.png"/>
                    <pic:cNvPicPr preferRelativeResize="0"/>
                  </pic:nvPicPr>
                  <pic:blipFill>
                    <a:blip r:embed="rId8"/>
                    <a:srcRect b="12740" l="16161" r="17777" t="1394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70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3: Bar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bar chart shows worldwide gross by film and genre. Each color stripe is one film. It’s too busy and needs help!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68631" cy="3757613"/>
            <wp:effectExtent b="0" l="0" r="0" t="0"/>
            <wp:docPr descr="Screen Shot 2016-08-24 at 10.01.32 AM.png" id="5" name="image09.png"/>
            <a:graphic>
              <a:graphicData uri="http://schemas.openxmlformats.org/drawingml/2006/picture">
                <pic:pic>
                  <pic:nvPicPr>
                    <pic:cNvPr descr="Screen Shot 2016-08-24 at 10.01.32 AM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631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3267075</wp:posOffset>
            </wp:positionH>
            <wp:positionV relativeFrom="paragraph">
              <wp:posOffset>76200</wp:posOffset>
            </wp:positionV>
            <wp:extent cx="1319213" cy="3210272"/>
            <wp:effectExtent b="0" l="0" r="0" t="0"/>
            <wp:wrapSquare wrapText="bothSides" distB="114300" distT="114300" distL="114300" distR="114300"/>
            <wp:docPr descr="Screen Shot 2017-02-03 at 9.40.12 AM.png" id="3" name="image05.png"/>
            <a:graphic>
              <a:graphicData uri="http://schemas.openxmlformats.org/drawingml/2006/picture">
                <pic:pic>
                  <pic:nvPicPr>
                    <pic:cNvPr descr="Screen Shot 2017-02-03 at 9.40.12 AM.png"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3210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09.png"/><Relationship Id="rId5" Type="http://schemas.openxmlformats.org/officeDocument/2006/relationships/hyperlink" Target="https://public.tableau.com/profile/al.blaine#!/vizhome/BadExamples/AudienceScorevsWorldwideGross" TargetMode="External"/><Relationship Id="rId6" Type="http://schemas.openxmlformats.org/officeDocument/2006/relationships/image" Target="media/image08.png"/><Relationship Id="rId7" Type="http://schemas.openxmlformats.org/officeDocument/2006/relationships/image" Target="media/image01.png"/><Relationship Id="rId8" Type="http://schemas.openxmlformats.org/officeDocument/2006/relationships/image" Target="media/image04.png"/></Relationships>
</file>