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42ABC" w14:textId="77777777" w:rsidR="00CD6ACC" w:rsidRPr="00CD6ACC" w:rsidRDefault="00CD6ACC" w:rsidP="00CD6ACC">
      <w:pPr>
        <w:pStyle w:val="Heading1"/>
        <w:jc w:val="center"/>
        <w:rPr>
          <w:b/>
          <w:bCs/>
          <w:i/>
          <w:iCs/>
        </w:rPr>
      </w:pPr>
      <w:r w:rsidRPr="00CD6ACC">
        <w:rPr>
          <w:b/>
          <w:bCs/>
          <w:i/>
          <w:iCs/>
        </w:rPr>
        <w:t>Assignment 1</w:t>
      </w:r>
    </w:p>
    <w:p w14:paraId="183DA085" w14:textId="062E2CAA" w:rsidR="00CD6ACC" w:rsidRDefault="00CD6ACC" w:rsidP="00CD6ACC">
      <w:pPr>
        <w:pStyle w:val="Heading1"/>
        <w:jc w:val="center"/>
      </w:pPr>
      <w:r>
        <w:t xml:space="preserve"> Neural Network basics, Multi-layer Perceptron, Gradient descent</w:t>
      </w:r>
    </w:p>
    <w:p w14:paraId="72AB4C58" w14:textId="7114E748" w:rsidR="00CD6ACC" w:rsidRDefault="00CD6ACC" w:rsidP="00CD6ACC">
      <w:pPr>
        <w:jc w:val="center"/>
      </w:pPr>
      <w:r>
        <w:t>Hui Xue</w:t>
      </w:r>
    </w:p>
    <w:p w14:paraId="49F9A087" w14:textId="77380DC0" w:rsidR="00CD6ACC" w:rsidRDefault="00CD6ACC" w:rsidP="00CD6ACC">
      <w:pPr>
        <w:jc w:val="center"/>
      </w:pPr>
      <w:hyperlink r:id="rId5" w:history="1">
        <w:r w:rsidRPr="003D704A">
          <w:rPr>
            <w:rStyle w:val="Hyperlink"/>
          </w:rPr>
          <w:t>hui.xue@nih.gov</w:t>
        </w:r>
      </w:hyperlink>
    </w:p>
    <w:p w14:paraId="0D5C7694" w14:textId="77777777" w:rsidR="00CD6ACC" w:rsidRPr="00CD6ACC" w:rsidRDefault="00CD6ACC" w:rsidP="00CD6ACC"/>
    <w:p w14:paraId="46D5096D" w14:textId="77427F22" w:rsidR="00056342" w:rsidRPr="00D125F3" w:rsidRDefault="00056342" w:rsidP="00056342">
      <w:pPr>
        <w:pStyle w:val="ListParagraph"/>
        <w:numPr>
          <w:ilvl w:val="0"/>
          <w:numId w:val="1"/>
        </w:numPr>
        <w:rPr>
          <w:b/>
          <w:bCs/>
        </w:rPr>
      </w:pPr>
      <w:r w:rsidRPr="00D125F3">
        <w:rPr>
          <w:b/>
          <w:bCs/>
        </w:rPr>
        <w:t>Multi-choice and short-answer questions</w:t>
      </w:r>
    </w:p>
    <w:p w14:paraId="4D144239" w14:textId="1D3D5CC0" w:rsidR="00056342" w:rsidRDefault="00056342" w:rsidP="00056342">
      <w:pPr>
        <w:pStyle w:val="ListParagraph"/>
      </w:pPr>
    </w:p>
    <w:p w14:paraId="561BF5A2" w14:textId="018DDA65" w:rsidR="00056342" w:rsidRDefault="001840E2" w:rsidP="00056342">
      <w:pPr>
        <w:pStyle w:val="ListParagraph"/>
        <w:numPr>
          <w:ilvl w:val="0"/>
          <w:numId w:val="4"/>
        </w:numPr>
      </w:pPr>
      <w:r>
        <w:t xml:space="preserve">Given a </w:t>
      </w:r>
      <w:r w:rsidR="00A551E0">
        <w:t>four</w:t>
      </w:r>
      <w:r>
        <w:t xml:space="preserve"> layer network, the </w:t>
      </w:r>
      <w:r w:rsidR="00A551E0">
        <w:t>first hidden</w:t>
      </w:r>
      <w:r>
        <w:t xml:space="preserve"> layer has 3 neurons, </w:t>
      </w:r>
      <w:r w:rsidR="00A551E0">
        <w:t xml:space="preserve">the next </w:t>
      </w:r>
      <w:r>
        <w:t>two hidden layers each has 10 neurons, output layer has 1 neuron, input image has the dimension of 10x10x3, what is the total number of parameters?</w:t>
      </w:r>
    </w:p>
    <w:p w14:paraId="79A98228" w14:textId="44813F24" w:rsidR="001840E2" w:rsidRDefault="001840E2" w:rsidP="001840E2">
      <w:pPr>
        <w:pStyle w:val="ListParagraph"/>
        <w:ind w:left="1080"/>
      </w:pPr>
    </w:p>
    <w:p w14:paraId="3E2672CC" w14:textId="18F76E79" w:rsidR="001840E2" w:rsidRDefault="001840E2" w:rsidP="001840E2">
      <w:pPr>
        <w:pStyle w:val="ListParagraph"/>
        <w:numPr>
          <w:ilvl w:val="0"/>
          <w:numId w:val="5"/>
        </w:numPr>
      </w:pPr>
      <w:r>
        <w:t>903+40+110+11</w:t>
      </w:r>
    </w:p>
    <w:p w14:paraId="652CECB1" w14:textId="1F814AFC" w:rsidR="001840E2" w:rsidRDefault="001840E2" w:rsidP="001840E2">
      <w:pPr>
        <w:pStyle w:val="ListParagraph"/>
        <w:numPr>
          <w:ilvl w:val="0"/>
          <w:numId w:val="5"/>
        </w:numPr>
      </w:pPr>
      <w:r>
        <w:t>903+40+40+11</w:t>
      </w:r>
    </w:p>
    <w:p w14:paraId="6CD14AA9" w14:textId="70CF650B" w:rsidR="001840E2" w:rsidRDefault="001840E2" w:rsidP="001840E2">
      <w:pPr>
        <w:pStyle w:val="ListParagraph"/>
        <w:numPr>
          <w:ilvl w:val="0"/>
          <w:numId w:val="5"/>
        </w:numPr>
      </w:pPr>
      <w:r>
        <w:t>303+40+40+11</w:t>
      </w:r>
    </w:p>
    <w:p w14:paraId="5F6441C4" w14:textId="650D2256" w:rsidR="001840E2" w:rsidRDefault="001840E2" w:rsidP="001840E2">
      <w:pPr>
        <w:pStyle w:val="ListParagraph"/>
        <w:numPr>
          <w:ilvl w:val="0"/>
          <w:numId w:val="5"/>
        </w:numPr>
      </w:pPr>
      <w:r>
        <w:t>303+40+110+11</w:t>
      </w:r>
    </w:p>
    <w:p w14:paraId="43EB23D2" w14:textId="77777777" w:rsidR="005C62D5" w:rsidRDefault="005C62D5" w:rsidP="005C62D5">
      <w:pPr>
        <w:pStyle w:val="ListParagraph"/>
        <w:ind w:left="1800"/>
      </w:pPr>
    </w:p>
    <w:p w14:paraId="7CF54B95" w14:textId="160D4C0F" w:rsidR="001840E2" w:rsidRDefault="001840E2" w:rsidP="001840E2">
      <w:pPr>
        <w:pStyle w:val="ListParagraph"/>
        <w:numPr>
          <w:ilvl w:val="0"/>
          <w:numId w:val="4"/>
        </w:numPr>
      </w:pPr>
      <w:r>
        <w:t>Following steps are performed in the gradient descent, given a sample (x, y), please pick the correct order of conduction:</w:t>
      </w:r>
    </w:p>
    <w:p w14:paraId="37751798" w14:textId="2216EB0D" w:rsidR="001840E2" w:rsidRDefault="001840E2" w:rsidP="001840E2">
      <w:pPr>
        <w:pStyle w:val="ListParagraph"/>
        <w:ind w:left="1080"/>
      </w:pPr>
    </w:p>
    <w:p w14:paraId="64441A7A" w14:textId="5EBE92D6" w:rsidR="001840E2" w:rsidRDefault="001840E2" w:rsidP="001840E2">
      <w:pPr>
        <w:pStyle w:val="ListParagraph"/>
        <w:numPr>
          <w:ilvl w:val="0"/>
          <w:numId w:val="7"/>
        </w:numPr>
      </w:pPr>
      <w:r>
        <w:t>Backprop from loss to all parameters</w:t>
      </w:r>
    </w:p>
    <w:p w14:paraId="155AEDC3" w14:textId="53FCF543" w:rsidR="001840E2" w:rsidRDefault="001840E2" w:rsidP="001840E2">
      <w:pPr>
        <w:pStyle w:val="ListParagraph"/>
        <w:numPr>
          <w:ilvl w:val="0"/>
          <w:numId w:val="7"/>
        </w:numPr>
      </w:pPr>
      <w:r>
        <w:t>Perform the gradient update step</w:t>
      </w:r>
    </w:p>
    <w:p w14:paraId="5C9B4CF1" w14:textId="600A691E" w:rsidR="001840E2" w:rsidRDefault="001840E2" w:rsidP="001840E2">
      <w:pPr>
        <w:pStyle w:val="ListParagraph"/>
        <w:numPr>
          <w:ilvl w:val="0"/>
          <w:numId w:val="7"/>
        </w:numPr>
      </w:pPr>
      <w:r>
        <w:t>Forward pass the network to compute network outputs</w:t>
      </w:r>
    </w:p>
    <w:p w14:paraId="7FE3691C" w14:textId="24812EE2" w:rsidR="001840E2" w:rsidRDefault="001840E2" w:rsidP="001840E2">
      <w:pPr>
        <w:pStyle w:val="ListParagraph"/>
        <w:numPr>
          <w:ilvl w:val="0"/>
          <w:numId w:val="7"/>
        </w:numPr>
      </w:pPr>
      <w:r>
        <w:t>Compute loss by taking in model outputs and y</w:t>
      </w:r>
    </w:p>
    <w:p w14:paraId="23657F93" w14:textId="0AF06999" w:rsidR="001840E2" w:rsidRDefault="001840E2" w:rsidP="001840E2">
      <w:pPr>
        <w:pStyle w:val="ListParagraph"/>
        <w:ind w:left="1080"/>
      </w:pPr>
    </w:p>
    <w:p w14:paraId="21C89F16" w14:textId="1D4C26D6" w:rsidR="001840E2" w:rsidRDefault="00351AF4" w:rsidP="00D52E17">
      <w:pPr>
        <w:pStyle w:val="ListParagraph"/>
        <w:numPr>
          <w:ilvl w:val="0"/>
          <w:numId w:val="11"/>
        </w:numPr>
      </w:pPr>
      <w:r>
        <w:t>1,2,3,4</w:t>
      </w:r>
    </w:p>
    <w:p w14:paraId="288BC16C" w14:textId="79D57AD7" w:rsidR="001840E2" w:rsidRDefault="00351AF4" w:rsidP="00D52E17">
      <w:pPr>
        <w:pStyle w:val="ListParagraph"/>
        <w:numPr>
          <w:ilvl w:val="0"/>
          <w:numId w:val="11"/>
        </w:numPr>
      </w:pPr>
      <w:r>
        <w:t>3,</w:t>
      </w:r>
      <w:r w:rsidR="005C62D5">
        <w:t>4,1,2</w:t>
      </w:r>
    </w:p>
    <w:p w14:paraId="14880914" w14:textId="00BABF2C" w:rsidR="001840E2" w:rsidRDefault="005C62D5" w:rsidP="00D52E17">
      <w:pPr>
        <w:pStyle w:val="ListParagraph"/>
        <w:numPr>
          <w:ilvl w:val="0"/>
          <w:numId w:val="11"/>
        </w:numPr>
      </w:pPr>
      <w:r>
        <w:t>1,3,2,4</w:t>
      </w:r>
    </w:p>
    <w:p w14:paraId="41D10AA0" w14:textId="482F98FE" w:rsidR="001840E2" w:rsidRDefault="005C62D5" w:rsidP="00D52E17">
      <w:pPr>
        <w:pStyle w:val="ListParagraph"/>
        <w:numPr>
          <w:ilvl w:val="0"/>
          <w:numId w:val="11"/>
        </w:numPr>
      </w:pPr>
      <w:r>
        <w:t>3,4,2,1</w:t>
      </w:r>
    </w:p>
    <w:p w14:paraId="440FCFB9" w14:textId="77777777" w:rsidR="001840E2" w:rsidRDefault="001840E2" w:rsidP="001840E2">
      <w:pPr>
        <w:pStyle w:val="ListParagraph"/>
        <w:ind w:left="1080"/>
      </w:pPr>
    </w:p>
    <w:p w14:paraId="0027A878" w14:textId="32F6B9F0" w:rsidR="001840E2" w:rsidRDefault="00D52E17" w:rsidP="005C62D5">
      <w:pPr>
        <w:pStyle w:val="ListParagraph"/>
        <w:numPr>
          <w:ilvl w:val="0"/>
          <w:numId w:val="4"/>
        </w:numPr>
      </w:pPr>
      <w:r>
        <w:t xml:space="preserve">Deep learning introduces new components on top of “shallow” models. Which of the following descriptions are correct? </w:t>
      </w:r>
    </w:p>
    <w:p w14:paraId="19D6D2B3" w14:textId="16FA4887" w:rsidR="00D52E17" w:rsidRDefault="00D52E17" w:rsidP="00D52E17">
      <w:pPr>
        <w:pStyle w:val="ListParagraph"/>
        <w:numPr>
          <w:ilvl w:val="0"/>
          <w:numId w:val="12"/>
        </w:numPr>
      </w:pPr>
      <w:r>
        <w:t>Deep learning is special because it introduced the non-linear activation functions.</w:t>
      </w:r>
    </w:p>
    <w:p w14:paraId="615DCEC7" w14:textId="1D26BB33" w:rsidR="00D52E17" w:rsidRDefault="00D52E17" w:rsidP="00D52E17">
      <w:pPr>
        <w:pStyle w:val="ListParagraph"/>
        <w:numPr>
          <w:ilvl w:val="0"/>
          <w:numId w:val="12"/>
        </w:numPr>
      </w:pPr>
      <w:r>
        <w:t>Deep learning does not rely on feature engineering, but allows models to learn what is important from the data.</w:t>
      </w:r>
    </w:p>
    <w:p w14:paraId="66D29982" w14:textId="57D01B59" w:rsidR="00D52E17" w:rsidRDefault="00D52E17" w:rsidP="00D52E17">
      <w:pPr>
        <w:pStyle w:val="ListParagraph"/>
        <w:numPr>
          <w:ilvl w:val="0"/>
          <w:numId w:val="12"/>
        </w:numPr>
      </w:pPr>
      <w:r>
        <w:t>Deep learning adds more layers to compose a deep network.</w:t>
      </w:r>
    </w:p>
    <w:p w14:paraId="3857FBAD" w14:textId="70F14484" w:rsidR="00D52E17" w:rsidRDefault="00D52E17" w:rsidP="00D52E17">
      <w:pPr>
        <w:pStyle w:val="ListParagraph"/>
        <w:numPr>
          <w:ilvl w:val="0"/>
          <w:numId w:val="12"/>
        </w:numPr>
      </w:pPr>
      <w:r>
        <w:t>Deep learning can handle high dimensional data.</w:t>
      </w:r>
    </w:p>
    <w:p w14:paraId="5F5421D4" w14:textId="1EC71ECA" w:rsidR="00D52E17" w:rsidRDefault="00D52E17" w:rsidP="00203862">
      <w:pPr>
        <w:pStyle w:val="ListParagraph"/>
        <w:numPr>
          <w:ilvl w:val="0"/>
          <w:numId w:val="4"/>
        </w:numPr>
      </w:pPr>
      <w:r>
        <w:t xml:space="preserve">Comparing two common activation functions: sigmoid and </w:t>
      </w:r>
      <w:proofErr w:type="spellStart"/>
      <w:r>
        <w:t>ReLU</w:t>
      </w:r>
      <w:proofErr w:type="spellEnd"/>
      <w:r>
        <w:t>, which of the following descriptions are correct?</w:t>
      </w:r>
    </w:p>
    <w:p w14:paraId="1A6A82E1" w14:textId="65A9E9ED" w:rsidR="00D52E17" w:rsidRDefault="00D52E17" w:rsidP="00D52E17">
      <w:pPr>
        <w:pStyle w:val="ListParagraph"/>
        <w:numPr>
          <w:ilvl w:val="2"/>
          <w:numId w:val="4"/>
        </w:numPr>
      </w:pPr>
      <w:r>
        <w:lastRenderedPageBreak/>
        <w:t>Sigmoid is a better activation function, because it was published much earlier.</w:t>
      </w:r>
    </w:p>
    <w:p w14:paraId="032BC297" w14:textId="2E203421" w:rsidR="00D52E17" w:rsidRDefault="00D52E17" w:rsidP="00D52E17">
      <w:pPr>
        <w:pStyle w:val="ListParagraph"/>
        <w:numPr>
          <w:ilvl w:val="2"/>
          <w:numId w:val="4"/>
        </w:numPr>
      </w:pPr>
      <w:r>
        <w:t xml:space="preserve">Gradient of sigmoid function can be close to zero, causing difficulties to train the model. </w:t>
      </w:r>
      <w:proofErr w:type="spellStart"/>
      <w:r>
        <w:t>ReLU</w:t>
      </w:r>
      <w:proofErr w:type="spellEnd"/>
      <w:r>
        <w:t xml:space="preserve"> mitigates this problem.</w:t>
      </w:r>
    </w:p>
    <w:p w14:paraId="40D4CDF5" w14:textId="1742CD84" w:rsidR="00D52E17" w:rsidRDefault="00D52E17" w:rsidP="00D52E17">
      <w:pPr>
        <w:pStyle w:val="ListParagraph"/>
        <w:numPr>
          <w:ilvl w:val="2"/>
          <w:numId w:val="4"/>
        </w:numPr>
      </w:pPr>
      <w:proofErr w:type="spellStart"/>
      <w:r>
        <w:t>ReLU</w:t>
      </w:r>
      <w:proofErr w:type="spellEnd"/>
      <w:r>
        <w:t xml:space="preserve"> is a better activation function, because it is cheap to compute.</w:t>
      </w:r>
    </w:p>
    <w:p w14:paraId="3EEE0533" w14:textId="7B30338C" w:rsidR="00D52E17" w:rsidRDefault="006A4827" w:rsidP="00D52E17">
      <w:pPr>
        <w:pStyle w:val="ListParagraph"/>
        <w:numPr>
          <w:ilvl w:val="2"/>
          <w:numId w:val="4"/>
        </w:numPr>
      </w:pPr>
      <w:r>
        <w:t>You cannot mix two activation functions in one network.</w:t>
      </w:r>
    </w:p>
    <w:p w14:paraId="2FD0DC81" w14:textId="46400139" w:rsidR="00D52E17" w:rsidRDefault="00203862" w:rsidP="00203862">
      <w:pPr>
        <w:pStyle w:val="ListParagraph"/>
        <w:numPr>
          <w:ilvl w:val="0"/>
          <w:numId w:val="4"/>
        </w:numPr>
      </w:pPr>
      <w:r>
        <w:t>Which of the following descriptions are correct, involving gradient descent (GD), stochastic gradient descent (SGD) and mini-batch gradient descent (MB-SGD):</w:t>
      </w:r>
    </w:p>
    <w:p w14:paraId="2A0912DF" w14:textId="1D88C0DA" w:rsidR="00203862" w:rsidRDefault="00203862" w:rsidP="00203862">
      <w:pPr>
        <w:pStyle w:val="ListParagraph"/>
        <w:numPr>
          <w:ilvl w:val="2"/>
          <w:numId w:val="4"/>
        </w:numPr>
      </w:pPr>
      <w:r>
        <w:t>By comparing the smoothness of loss decaying curve, GD &gt; SGD &gt; MB-SGD</w:t>
      </w:r>
    </w:p>
    <w:p w14:paraId="3925C87C" w14:textId="65B1894F" w:rsidR="00203862" w:rsidRDefault="00203862" w:rsidP="00203862">
      <w:pPr>
        <w:pStyle w:val="ListParagraph"/>
        <w:numPr>
          <w:ilvl w:val="2"/>
          <w:numId w:val="4"/>
        </w:numPr>
      </w:pPr>
      <w:r>
        <w:t>By comparing the frequency of parameter updates, MB-SGD &gt; SGD &gt; GD</w:t>
      </w:r>
    </w:p>
    <w:p w14:paraId="7988FDDB" w14:textId="649E857D" w:rsidR="00203862" w:rsidRDefault="00203862" w:rsidP="00203862">
      <w:pPr>
        <w:pStyle w:val="ListParagraph"/>
        <w:numPr>
          <w:ilvl w:val="2"/>
          <w:numId w:val="4"/>
        </w:numPr>
      </w:pPr>
      <w:r>
        <w:t>By comparing the frequency of parameter updates, SGD &gt;</w:t>
      </w:r>
      <w:r w:rsidRPr="00203862">
        <w:t xml:space="preserve"> </w:t>
      </w:r>
      <w:r>
        <w:t>MB-SGD &gt; GD</w:t>
      </w:r>
    </w:p>
    <w:p w14:paraId="19A71260" w14:textId="6F00E780" w:rsidR="00203862" w:rsidRDefault="00203862" w:rsidP="00203862">
      <w:pPr>
        <w:pStyle w:val="ListParagraph"/>
        <w:numPr>
          <w:ilvl w:val="2"/>
          <w:numId w:val="4"/>
        </w:numPr>
      </w:pPr>
      <w:r>
        <w:t>By comparing the smoothness of loss decaying curve, GD &gt; MB-SGD &gt; SGD</w:t>
      </w:r>
    </w:p>
    <w:p w14:paraId="10BDFF8E" w14:textId="77777777" w:rsidR="006B3174" w:rsidRDefault="006B3174" w:rsidP="006B3174">
      <w:pPr>
        <w:pStyle w:val="ListParagraph"/>
        <w:ind w:left="2520"/>
      </w:pPr>
    </w:p>
    <w:p w14:paraId="177FBF56" w14:textId="14779A23" w:rsidR="00203862" w:rsidRDefault="00614FB0" w:rsidP="00614FB0">
      <w:pPr>
        <w:pStyle w:val="ListParagraph"/>
        <w:numPr>
          <w:ilvl w:val="0"/>
          <w:numId w:val="4"/>
        </w:numPr>
      </w:pPr>
      <w:r>
        <w:t>If you increase the batch size, the learning rate should be increased as well. Please explain the reason.</w:t>
      </w:r>
    </w:p>
    <w:p w14:paraId="4B60DB33" w14:textId="77777777" w:rsidR="00614FB0" w:rsidRDefault="00614FB0" w:rsidP="00614FB0">
      <w:pPr>
        <w:pStyle w:val="ListParagraph"/>
        <w:ind w:left="1080"/>
      </w:pPr>
    </w:p>
    <w:p w14:paraId="2B486C83" w14:textId="64903003" w:rsidR="00614FB0" w:rsidRDefault="006B3174" w:rsidP="00614FB0">
      <w:pPr>
        <w:pStyle w:val="ListParagraph"/>
        <w:numPr>
          <w:ilvl w:val="0"/>
          <w:numId w:val="4"/>
        </w:numPr>
      </w:pPr>
      <w:r>
        <w:t xml:space="preserve">Use your own language, explain what is bayes error, what is bias and variance? </w:t>
      </w:r>
    </w:p>
    <w:p w14:paraId="2442C1FC" w14:textId="77777777" w:rsidR="006B3174" w:rsidRDefault="006B3174" w:rsidP="006B3174">
      <w:pPr>
        <w:pStyle w:val="ListParagraph"/>
      </w:pPr>
    </w:p>
    <w:p w14:paraId="63C35391" w14:textId="52E9E35F" w:rsidR="00056342" w:rsidRDefault="006B3174" w:rsidP="006B3174">
      <w:pPr>
        <w:pStyle w:val="ListParagraph"/>
        <w:numPr>
          <w:ilvl w:val="0"/>
          <w:numId w:val="4"/>
        </w:numPr>
      </w:pPr>
      <w:r>
        <w:t>Why do we need a hold-out test datasets? Can we use a part of training datasets for testing purpose, e.g. if you only have 1000 sample, can you train on N=1000 samples and test on randomly picked N=100 samples?</w:t>
      </w:r>
    </w:p>
    <w:p w14:paraId="1C47492E" w14:textId="77777777" w:rsidR="006B3174" w:rsidRDefault="006B3174" w:rsidP="006B3174">
      <w:pPr>
        <w:pStyle w:val="ListParagraph"/>
      </w:pPr>
    </w:p>
    <w:p w14:paraId="71C48C4D" w14:textId="77777777" w:rsidR="006B3174" w:rsidRDefault="006B3174" w:rsidP="006B3174">
      <w:pPr>
        <w:pStyle w:val="ListParagraph"/>
        <w:ind w:left="1080"/>
      </w:pPr>
    </w:p>
    <w:p w14:paraId="26C97445" w14:textId="5150D229" w:rsidR="00797929" w:rsidRDefault="004D150A" w:rsidP="00FD79B3">
      <w:pPr>
        <w:pStyle w:val="ListParagraph"/>
        <w:numPr>
          <w:ilvl w:val="0"/>
          <w:numId w:val="1"/>
        </w:numPr>
        <w:ind w:left="360"/>
      </w:pPr>
      <w:r>
        <w:t xml:space="preserve">Given a symmetric matrix </w:t>
      </w:r>
      <m:oMath>
        <m:r>
          <m:rPr>
            <m:sty m:val="bi"/>
          </m:rP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nxn</m:t>
            </m:r>
          </m:sup>
        </m:sSup>
      </m:oMath>
      <w:r>
        <w:rPr>
          <w:b/>
          <w:bCs/>
        </w:rPr>
        <w:t xml:space="preserve"> </w:t>
      </w:r>
      <w:r w:rsidRPr="004D150A">
        <w:t xml:space="preserve">such that </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=A</m:t>
        </m:r>
      </m:oMath>
      <w:r>
        <w:rPr>
          <w:b/>
          <w:bCs/>
        </w:rPr>
        <w:t xml:space="preserve"> </w:t>
      </w:r>
      <w:r w:rsidRPr="004D150A">
        <w:t>and the input</w:t>
      </w:r>
      <w:r>
        <w:rPr>
          <w:b/>
          <w:bCs/>
        </w:rPr>
        <w:t xml:space="preserve"> </w:t>
      </w:r>
      <m:oMath>
        <m:r>
          <m:rPr>
            <m:sty m:val="bi"/>
          </m:rP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nx1</m:t>
            </m:r>
          </m:sup>
        </m:sSup>
      </m:oMath>
      <w:r>
        <w:t xml:space="preserve">. We have a loss function </w:t>
      </w:r>
      <m:oMath>
        <m:r>
          <m:rPr>
            <m:scr m:val="script"/>
          </m:rPr>
          <w:rPr>
            <w:rFonts w:ascii="Cambria Math" w:hAnsi="Cambria Math"/>
          </w:rPr>
          <m:t>l</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Ax</m:t>
        </m:r>
        <m:r>
          <w:rPr>
            <w:rFonts w:ascii="Cambria Math" w:hAnsi="Cambria Math"/>
          </w:rPr>
          <m:t>+</m:t>
        </m:r>
        <m:sSup>
          <m:sSupPr>
            <m:ctrlPr>
              <w:rPr>
                <w:rFonts w:ascii="Cambria Math" w:hAnsi="Cambria Math"/>
                <w:i/>
              </w:rPr>
            </m:ctrlPr>
          </m:sSupPr>
          <m:e>
            <m:r>
              <m:rPr>
                <m:sty m:val="bi"/>
              </m:rPr>
              <w:rPr>
                <w:rFonts w:ascii="Cambria Math" w:hAnsi="Cambria Math"/>
              </w:rPr>
              <m:t>b</m:t>
            </m:r>
          </m:e>
          <m:sup>
            <m:r>
              <w:rPr>
                <w:rFonts w:ascii="Cambria Math" w:hAnsi="Cambria Math"/>
              </w:rPr>
              <m:t>T</m:t>
            </m:r>
          </m:sup>
        </m:sSup>
        <m:r>
          <m:rPr>
            <m:sty m:val="bi"/>
          </m:rPr>
          <w:rPr>
            <w:rFonts w:ascii="Cambria Math" w:hAnsi="Cambria Math"/>
          </w:rPr>
          <m:t>x</m:t>
        </m:r>
      </m:oMath>
      <w:r w:rsidR="00797929">
        <w:rPr>
          <w:b/>
          <w:bCs/>
        </w:rPr>
        <w:t xml:space="preserve">. </w:t>
      </w:r>
    </w:p>
    <w:p w14:paraId="4DC6DB71" w14:textId="4531F3AA" w:rsidR="00797929" w:rsidRDefault="00797929" w:rsidP="00797929">
      <w:pPr>
        <w:ind w:firstLine="360"/>
      </w:pPr>
      <w:r w:rsidRPr="00797929">
        <w:t>What is the derivative</w:t>
      </w:r>
      <w:r w:rsidRPr="00797929">
        <w:rPr>
          <w:b/>
          <w:bCs/>
        </w:rPr>
        <w:t xml:space="preserve"> </w:t>
      </w:r>
      <m:oMath>
        <m:r>
          <m:rPr>
            <m:sty m:val="b"/>
          </m:rPr>
          <w:rPr>
            <w:rFonts w:ascii="Cambria Math" w:hAnsi="Cambria Math"/>
          </w:rPr>
          <m:t>∇</m:t>
        </m:r>
        <m:r>
          <m:rPr>
            <m:scr m:val="script"/>
          </m:rPr>
          <w:rPr>
            <w:rFonts w:ascii="Cambria Math" w:hAnsi="Cambria Math"/>
          </w:rPr>
          <m:t>l</m:t>
        </m:r>
        <m:d>
          <m:dPr>
            <m:ctrlPr>
              <w:rPr>
                <w:rFonts w:ascii="Cambria Math" w:hAnsi="Cambria Math"/>
                <w:i/>
              </w:rPr>
            </m:ctrlPr>
          </m:dPr>
          <m:e>
            <m:r>
              <m:rPr>
                <m:sty m:val="bi"/>
              </m:rPr>
              <w:rPr>
                <w:rFonts w:ascii="Cambria Math" w:hAnsi="Cambria Math"/>
              </w:rPr>
              <m:t>x</m:t>
            </m:r>
          </m:e>
        </m:d>
      </m:oMath>
      <w:r>
        <w:t xml:space="preserve"> and </w:t>
      </w:r>
      <m:oMath>
        <m:sSup>
          <m:sSupPr>
            <m:ctrlPr>
              <w:rPr>
                <w:rFonts w:ascii="Cambria Math" w:hAnsi="Cambria Math"/>
                <w:b/>
                <w:bCs/>
              </w:rPr>
            </m:ctrlPr>
          </m:sSupPr>
          <m:e>
            <m:r>
              <m:rPr>
                <m:sty m:val="b"/>
              </m:rPr>
              <w:rPr>
                <w:rFonts w:ascii="Cambria Math" w:hAnsi="Cambria Math"/>
              </w:rPr>
              <m:t>∇</m:t>
            </m:r>
          </m:e>
          <m:sup>
            <m:r>
              <m:rPr>
                <m:sty m:val="bi"/>
              </m:rPr>
              <w:rPr>
                <w:rFonts w:ascii="Cambria Math" w:hAnsi="Cambria Math"/>
              </w:rPr>
              <m:t>2</m:t>
            </m:r>
          </m:sup>
        </m:sSup>
        <m:r>
          <m:rPr>
            <m:scr m:val="script"/>
          </m:rPr>
          <w:rPr>
            <w:rFonts w:ascii="Cambria Math" w:hAnsi="Cambria Math"/>
          </w:rPr>
          <m:t>l</m:t>
        </m:r>
        <m:d>
          <m:dPr>
            <m:ctrlPr>
              <w:rPr>
                <w:rFonts w:ascii="Cambria Math" w:hAnsi="Cambria Math"/>
                <w:i/>
              </w:rPr>
            </m:ctrlPr>
          </m:dPr>
          <m:e>
            <m:r>
              <m:rPr>
                <m:sty m:val="bi"/>
              </m:rPr>
              <w:rPr>
                <w:rFonts w:ascii="Cambria Math" w:hAnsi="Cambria Math"/>
              </w:rPr>
              <m:t>x</m:t>
            </m:r>
          </m:e>
        </m:d>
      </m:oMath>
      <w:r>
        <w:t xml:space="preserve">? </w:t>
      </w:r>
    </w:p>
    <w:p w14:paraId="3C1A809F" w14:textId="75AD66CD" w:rsidR="00797929" w:rsidRDefault="00797929" w:rsidP="00797929">
      <w:pPr>
        <w:pStyle w:val="ListParagraph"/>
        <w:ind w:left="360"/>
      </w:pPr>
      <w:r>
        <w:t xml:space="preserve">Let the sigmoid function be </w:t>
      </w:r>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t xml:space="preserve">, change the loss function to be </w:t>
      </w:r>
      <m:oMath>
        <m:r>
          <m:rPr>
            <m:scr m:val="script"/>
          </m:rPr>
          <w:rPr>
            <w:rFonts w:ascii="Cambria Math" w:hAnsi="Cambria Math"/>
          </w:rPr>
          <m:t>l</m:t>
        </m:r>
        <m:d>
          <m:dPr>
            <m:ctrlPr>
              <w:rPr>
                <w:rFonts w:ascii="Cambria Math" w:hAnsi="Cambria Math"/>
                <w:i/>
              </w:rPr>
            </m:ctrlPr>
          </m:dPr>
          <m:e>
            <m:r>
              <m:rPr>
                <m:sty m:val="bi"/>
              </m:rPr>
              <w:rPr>
                <w:rFonts w:ascii="Cambria Math" w:hAnsi="Cambria Math"/>
              </w:rPr>
              <m:t>x</m:t>
            </m:r>
          </m:e>
        </m:d>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Ax</m:t>
        </m:r>
        <m:r>
          <w:rPr>
            <w:rFonts w:ascii="Cambria Math" w:hAnsi="Cambria Math"/>
          </w:rPr>
          <m:t>+</m:t>
        </m:r>
        <m:sSup>
          <m:sSupPr>
            <m:ctrlPr>
              <w:rPr>
                <w:rFonts w:ascii="Cambria Math" w:hAnsi="Cambria Math"/>
                <w:i/>
              </w:rPr>
            </m:ctrlPr>
          </m:sSupPr>
          <m:e>
            <m:r>
              <m:rPr>
                <m:sty m:val="bi"/>
              </m:rPr>
              <w:rPr>
                <w:rFonts w:ascii="Cambria Math" w:hAnsi="Cambria Math"/>
              </w:rPr>
              <m:t>b</m:t>
            </m:r>
          </m:e>
          <m:sup>
            <m:r>
              <w:rPr>
                <w:rFonts w:ascii="Cambria Math" w:hAnsi="Cambria Math"/>
              </w:rPr>
              <m:t>T</m:t>
            </m:r>
          </m:sup>
        </m:sSup>
        <m:r>
          <m:rPr>
            <m:sty m:val="bi"/>
          </m:rPr>
          <w:rPr>
            <w:rFonts w:ascii="Cambria Math" w:hAnsi="Cambria Math"/>
          </w:rPr>
          <m:t>x)</m:t>
        </m:r>
      </m:oMath>
      <w:r>
        <w:rPr>
          <w:b/>
          <w:bCs/>
        </w:rPr>
        <w:t xml:space="preserve">, </w:t>
      </w:r>
      <w:r w:rsidRPr="00797929">
        <w:t>compute the derivative</w:t>
      </w:r>
      <w:r>
        <w:rPr>
          <w:b/>
          <w:bCs/>
        </w:rPr>
        <w:t xml:space="preserve"> </w:t>
      </w:r>
      <m:oMath>
        <m:r>
          <m:rPr>
            <m:sty m:val="b"/>
          </m:rPr>
          <w:rPr>
            <w:rFonts w:ascii="Cambria Math" w:hAnsi="Cambria Math"/>
          </w:rPr>
          <m:t>∇</m:t>
        </m:r>
        <m:r>
          <m:rPr>
            <m:scr m:val="script"/>
          </m:rPr>
          <w:rPr>
            <w:rFonts w:ascii="Cambria Math" w:hAnsi="Cambria Math"/>
          </w:rPr>
          <m:t>l</m:t>
        </m:r>
        <m:d>
          <m:dPr>
            <m:ctrlPr>
              <w:rPr>
                <w:rFonts w:ascii="Cambria Math" w:hAnsi="Cambria Math"/>
                <w:i/>
              </w:rPr>
            </m:ctrlPr>
          </m:dPr>
          <m:e>
            <m:r>
              <m:rPr>
                <m:sty m:val="bi"/>
              </m:rPr>
              <w:rPr>
                <w:rFonts w:ascii="Cambria Math" w:hAnsi="Cambria Math"/>
              </w:rPr>
              <m:t>x</m:t>
            </m:r>
          </m:e>
        </m:d>
      </m:oMath>
      <w:r>
        <w:t xml:space="preserve">. </w:t>
      </w:r>
    </w:p>
    <w:p w14:paraId="55391241" w14:textId="77777777" w:rsidR="00797929" w:rsidRDefault="00797929" w:rsidP="00797929">
      <w:pPr>
        <w:pStyle w:val="ListParagraph"/>
        <w:ind w:left="360"/>
      </w:pPr>
    </w:p>
    <w:p w14:paraId="7222592F" w14:textId="6301B512" w:rsidR="008D1353" w:rsidRDefault="00102067" w:rsidP="00B1463C">
      <w:pPr>
        <w:pStyle w:val="ListParagraph"/>
        <w:numPr>
          <w:ilvl w:val="0"/>
          <w:numId w:val="1"/>
        </w:numPr>
        <w:ind w:left="360"/>
      </w:pPr>
      <w:r>
        <w:t>You are designing a multi-layer perception network for an image classification problem, analyze your model and answer questions:</w:t>
      </w:r>
    </w:p>
    <w:p w14:paraId="5E929FA6" w14:textId="3A0389FF" w:rsidR="00102067" w:rsidRDefault="00102067" w:rsidP="00102067">
      <w:pPr>
        <w:pStyle w:val="ListParagraph"/>
      </w:pPr>
    </w:p>
    <w:p w14:paraId="62C376AE" w14:textId="5E9EBF10" w:rsidR="00102067" w:rsidRDefault="00102067" w:rsidP="00056342">
      <w:pPr>
        <w:pStyle w:val="ListParagraph"/>
        <w:numPr>
          <w:ilvl w:val="0"/>
          <w:numId w:val="2"/>
        </w:numPr>
        <w:spacing w:before="320" w:after="320" w:line="240" w:lineRule="auto"/>
        <w:ind w:left="806" w:hanging="446"/>
      </w:pPr>
      <w:r>
        <w:t xml:space="preserve">Suppose your MLP has </w:t>
      </w:r>
      <w:r w:rsidR="002A7CF6">
        <w:t>3</w:t>
      </w:r>
      <w:r>
        <w:t xml:space="preserve"> hidden layers with </w:t>
      </w:r>
      <w:r w:rsidR="002A7CF6">
        <w:t xml:space="preserve">5, 10 and </w:t>
      </w:r>
      <w:r>
        <w:t xml:space="preserve">10 neurons each. For </w:t>
      </w:r>
      <w:r w:rsidR="00BF6DC3">
        <w:t>a</w:t>
      </w:r>
      <w:r>
        <w:t xml:space="preserve"> </w:t>
      </w:r>
      <w:r w:rsidRPr="00BF6DC3">
        <w:rPr>
          <w:b/>
          <w:bCs/>
        </w:rPr>
        <w:t>binary classification problem</w:t>
      </w:r>
      <w:r w:rsidR="00BF6DC3">
        <w:rPr>
          <w:b/>
          <w:bCs/>
        </w:rPr>
        <w:t xml:space="preserve"> to detect whether there are human in the image</w:t>
      </w:r>
      <w:r>
        <w:t>, what is the number of neuron at output layer?</w:t>
      </w:r>
    </w:p>
    <w:p w14:paraId="6A45C4DC" w14:textId="42D99A2F" w:rsidR="00102067" w:rsidRDefault="00102067" w:rsidP="00056342">
      <w:pPr>
        <w:pStyle w:val="ListParagraph"/>
        <w:numPr>
          <w:ilvl w:val="0"/>
          <w:numId w:val="2"/>
        </w:numPr>
        <w:spacing w:before="320" w:after="320" w:line="240" w:lineRule="auto"/>
        <w:ind w:left="806" w:hanging="446"/>
      </w:pPr>
      <w:r>
        <w:t>Draw a network graph for this MLP, as we saw in the lecture.</w:t>
      </w:r>
    </w:p>
    <w:p w14:paraId="297B63DB" w14:textId="277A022B" w:rsidR="00102067" w:rsidRDefault="00102067" w:rsidP="00056342">
      <w:pPr>
        <w:pStyle w:val="ListParagraph"/>
        <w:numPr>
          <w:ilvl w:val="0"/>
          <w:numId w:val="2"/>
        </w:numPr>
        <w:spacing w:before="320" w:after="320" w:line="240" w:lineRule="auto"/>
        <w:ind w:left="806" w:hanging="446"/>
      </w:pPr>
      <w:r>
        <w:t>Suppose the input image has dimension 32x32x1</w:t>
      </w:r>
      <w:r w:rsidR="00BF6DC3">
        <w:t xml:space="preserve">. The weight matrix  and bias vector for the </w:t>
      </w:r>
      <w:r w:rsidR="002A7CF6">
        <w:t>first hidden</w:t>
      </w:r>
      <w:r w:rsidR="00BF6DC3">
        <w:t xml:space="preserve"> layer is </w:t>
      </w:r>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[1]</m:t>
            </m:r>
          </m:sup>
        </m:sSup>
      </m:oMath>
      <w:r w:rsidR="00BF6DC3">
        <w:rPr>
          <w:b/>
          <w:bCs/>
        </w:rPr>
        <w:t xml:space="preserve"> </w:t>
      </w:r>
      <w:r w:rsidR="00BF6DC3" w:rsidRPr="00BF6DC3">
        <w:t xml:space="preserve">and </w:t>
      </w:r>
      <m:oMath>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[1]</m:t>
            </m:r>
          </m:sup>
        </m:sSup>
      </m:oMath>
      <w:r w:rsidR="00BF6DC3" w:rsidRPr="00BF6DC3">
        <w:t xml:space="preserve">. </w:t>
      </w:r>
      <w:r w:rsidR="00BF6DC3">
        <w:t xml:space="preserve">What are the dimension of </w:t>
      </w:r>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[1]</m:t>
            </m:r>
          </m:sup>
        </m:sSup>
      </m:oMath>
      <w:r w:rsidR="00BF6DC3">
        <w:rPr>
          <w:b/>
          <w:bCs/>
        </w:rPr>
        <w:t xml:space="preserve"> </w:t>
      </w:r>
      <w:r w:rsidR="00BF6DC3" w:rsidRPr="00BF6DC3">
        <w:t>and</w:t>
      </w:r>
      <w:r w:rsidR="00BF6DC3">
        <w:rPr>
          <w:b/>
          <w:bCs/>
        </w:rPr>
        <w:t xml:space="preserve"> </w:t>
      </w:r>
      <m:oMath>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[1]</m:t>
            </m:r>
          </m:sup>
        </m:sSup>
      </m:oMath>
      <w:r w:rsidR="00BF6DC3">
        <w:rPr>
          <w:b/>
          <w:bCs/>
        </w:rPr>
        <w:t xml:space="preserve"> </w:t>
      </w:r>
      <w:r w:rsidR="00BF6DC3" w:rsidRPr="00BF6DC3">
        <w:t>?</w:t>
      </w:r>
    </w:p>
    <w:p w14:paraId="5133C116" w14:textId="0AA8BD0C" w:rsidR="00BF6DC3" w:rsidRPr="00BF6DC3" w:rsidRDefault="00BF6DC3" w:rsidP="00056342">
      <w:pPr>
        <w:pStyle w:val="ListParagraph"/>
        <w:numPr>
          <w:ilvl w:val="0"/>
          <w:numId w:val="2"/>
        </w:numPr>
        <w:spacing w:before="320" w:after="320" w:line="240" w:lineRule="auto"/>
        <w:ind w:left="806" w:hanging="446"/>
      </w:pPr>
      <w:r>
        <w:t>For other layers (two hidden layers and output layer), what are the dimensions of their weight matrixes and bias vectors? (</w:t>
      </w:r>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oMath>
      <w:r>
        <w:rPr>
          <w:b/>
          <w:bCs/>
        </w:rPr>
        <w:t xml:space="preserve">, </w:t>
      </w:r>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[3]</m:t>
            </m:r>
          </m:sup>
        </m:sSup>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[4]</m:t>
            </m:r>
          </m:sup>
        </m:sSup>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[4]</m:t>
            </m:r>
          </m:sup>
        </m:sSup>
        <m:r>
          <m:rPr>
            <m:sty m:val="bi"/>
          </m:rPr>
          <w:rPr>
            <w:rFonts w:ascii="Cambria Math" w:hAnsi="Cambria Math"/>
          </w:rPr>
          <m:t>)</m:t>
        </m:r>
      </m:oMath>
      <w:r>
        <w:rPr>
          <w:b/>
          <w:bCs/>
        </w:rPr>
        <w:t xml:space="preserve"> </w:t>
      </w:r>
    </w:p>
    <w:p w14:paraId="06693AE6" w14:textId="43E27A42" w:rsidR="00BF6DC3" w:rsidRDefault="00BF6DC3" w:rsidP="00056342">
      <w:pPr>
        <w:pStyle w:val="ListParagraph"/>
        <w:numPr>
          <w:ilvl w:val="0"/>
          <w:numId w:val="2"/>
        </w:numPr>
        <w:spacing w:before="320" w:after="320" w:line="240" w:lineRule="auto"/>
        <w:ind w:left="806" w:hanging="446"/>
      </w:pPr>
      <w:r w:rsidRPr="00BF6DC3">
        <w:t>What are the total number of parameters?</w:t>
      </w:r>
    </w:p>
    <w:p w14:paraId="627904F3" w14:textId="12FFE80C" w:rsidR="00BF6DC3" w:rsidRDefault="00BF6DC3" w:rsidP="00056342">
      <w:pPr>
        <w:pStyle w:val="ListParagraph"/>
        <w:numPr>
          <w:ilvl w:val="0"/>
          <w:numId w:val="2"/>
        </w:numPr>
        <w:spacing w:before="320" w:after="320" w:line="240" w:lineRule="auto"/>
        <w:ind w:left="806" w:hanging="446"/>
      </w:pPr>
      <w:r>
        <w:t xml:space="preserve">After you developed this model, </w:t>
      </w:r>
      <w:r w:rsidRPr="00BF6DC3">
        <w:rPr>
          <w:b/>
          <w:bCs/>
        </w:rPr>
        <w:t>the requirement is changed to classify whether there are man, woman or children in the image</w:t>
      </w:r>
      <w:r>
        <w:t>. How will you change the design of your network?</w:t>
      </w:r>
    </w:p>
    <w:p w14:paraId="7E75D7A4" w14:textId="7CCF6E9E" w:rsidR="00BF6DC3" w:rsidRDefault="00BF6DC3" w:rsidP="00056342">
      <w:pPr>
        <w:pStyle w:val="ListParagraph"/>
        <w:numPr>
          <w:ilvl w:val="0"/>
          <w:numId w:val="2"/>
        </w:numPr>
        <w:spacing w:before="320" w:after="320" w:line="240" w:lineRule="auto"/>
        <w:ind w:left="806" w:hanging="446"/>
      </w:pPr>
      <w:r>
        <w:lastRenderedPageBreak/>
        <w:t>After you modified the network design for the new requirement, what are the dimensions of all weights and biases? What are the total number of parameters?</w:t>
      </w:r>
    </w:p>
    <w:p w14:paraId="3CD3AC98" w14:textId="002D86FC" w:rsidR="00B1463C" w:rsidRDefault="00B1463C" w:rsidP="00B1463C">
      <w:pPr>
        <w:pStyle w:val="ListParagraph"/>
        <w:ind w:left="450"/>
      </w:pPr>
    </w:p>
    <w:p w14:paraId="5C1CBDCD" w14:textId="2CB2764A" w:rsidR="00B1463C" w:rsidRDefault="00B1463C" w:rsidP="00B1463C">
      <w:pPr>
        <w:pStyle w:val="ListParagraph"/>
        <w:numPr>
          <w:ilvl w:val="0"/>
          <w:numId w:val="1"/>
        </w:numPr>
        <w:ind w:left="450" w:hanging="450"/>
      </w:pPr>
      <w:r w:rsidRPr="00B1463C">
        <w:rPr>
          <w:noProof/>
        </w:rPr>
        <mc:AlternateContent>
          <mc:Choice Requires="wps">
            <w:drawing>
              <wp:anchor distT="0" distB="0" distL="114300" distR="114300" simplePos="0" relativeHeight="251659264" behindDoc="0" locked="0" layoutInCell="1" allowOverlap="1" wp14:anchorId="29EF8CE6" wp14:editId="7E4EB63E">
                <wp:simplePos x="0" y="0"/>
                <wp:positionH relativeFrom="column">
                  <wp:posOffset>856035</wp:posOffset>
                </wp:positionH>
                <wp:positionV relativeFrom="paragraph">
                  <wp:posOffset>264476</wp:posOffset>
                </wp:positionV>
                <wp:extent cx="4289870" cy="950595"/>
                <wp:effectExtent l="0" t="0" r="0" b="0"/>
                <wp:wrapNone/>
                <wp:docPr id="89" name="Rectangle 88">
                  <a:extLst xmlns:a="http://schemas.openxmlformats.org/drawingml/2006/main">
                    <a:ext uri="{FF2B5EF4-FFF2-40B4-BE49-F238E27FC236}">
                      <a16:creationId xmlns:a16="http://schemas.microsoft.com/office/drawing/2014/main" id="{46303C81-038C-45A8-83DE-F71C2109EED2}"/>
                    </a:ext>
                  </a:extLst>
                </wp:docPr>
                <wp:cNvGraphicFramePr/>
                <a:graphic xmlns:a="http://schemas.openxmlformats.org/drawingml/2006/main">
                  <a:graphicData uri="http://schemas.microsoft.com/office/word/2010/wordprocessingShape">
                    <wps:wsp>
                      <wps:cNvSpPr/>
                      <wps:spPr>
                        <a:xfrm>
                          <a:off x="0" y="0"/>
                          <a:ext cx="4289870" cy="950595"/>
                        </a:xfrm>
                        <a:prstGeom prst="rect">
                          <a:avLst/>
                        </a:prstGeom>
                      </wps:spPr>
                      <wps:txbx>
                        <w:txbxContent>
                          <w:p w14:paraId="71BAB696" w14:textId="4CE28399" w:rsidR="008D1353" w:rsidRPr="00B1463C" w:rsidRDefault="003E1ABD" w:rsidP="00B1463C">
                            <w:pPr>
                              <w:rPr>
                                <w:b/>
                                <w:bCs/>
                                <w:iCs/>
                                <w:color w:val="000000" w:themeColor="text1"/>
                                <w:kern w:val="24"/>
                                <w:sz w:val="24"/>
                                <w:szCs w:val="24"/>
                              </w:rPr>
                            </w:pPr>
                            <m:oMathPara>
                              <m:oMathParaPr>
                                <m:jc m:val="centerGroup"/>
                              </m:oMathParaPr>
                              <m:oMath>
                                <m:sSub>
                                  <m:sSubPr>
                                    <m:ctrlPr>
                                      <w:rPr>
                                        <w:rFonts w:ascii="Cambria Math"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L</m:t>
                                    </m:r>
                                  </m:e>
                                  <m:sub>
                                    <m:r>
                                      <m:rPr>
                                        <m:sty m:val="bi"/>
                                      </m:rPr>
                                      <w:rPr>
                                        <w:rFonts w:ascii="Cambria Math" w:hAnsi="Cambria Math"/>
                                        <w:color w:val="000000" w:themeColor="text1"/>
                                        <w:kern w:val="24"/>
                                        <w:sz w:val="24"/>
                                        <w:szCs w:val="24"/>
                                      </w:rPr>
                                      <m:t>BCE_loss</m:t>
                                    </m:r>
                                  </m:sub>
                                </m:sSub>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y, </m:t>
                                    </m:r>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e>
                                </m:d>
                                <m:r>
                                  <m:rPr>
                                    <m:sty m:val="bi"/>
                                  </m:rPr>
                                  <w:rPr>
                                    <w:rFonts w:ascii="Cambria Math" w:hAnsi="Cambria Math"/>
                                    <w:color w:val="000000" w:themeColor="text1"/>
                                    <w:kern w:val="24"/>
                                    <w:sz w:val="24"/>
                                    <w:szCs w:val="24"/>
                                  </w:rPr>
                                  <m:t>=-[y</m:t>
                                </m:r>
                                <m:r>
                                  <m:rPr>
                                    <m:sty m:val="bi"/>
                                  </m:rPr>
                                  <w:rPr>
                                    <w:rFonts w:ascii="Cambria Math" w:eastAsia="Cambria Math" w:hAnsi="Cambria Math"/>
                                    <w:color w:val="000000" w:themeColor="text1"/>
                                    <w:kern w:val="24"/>
                                    <w:sz w:val="24"/>
                                    <w:szCs w:val="24"/>
                                  </w:rPr>
                                  <m:t>∙log</m:t>
                                </m:r>
                                <m:d>
                                  <m:dPr>
                                    <m:ctrlPr>
                                      <w:rPr>
                                        <w:rFonts w:ascii="Cambria Math" w:eastAsia="Cambria Math" w:hAnsi="Cambria Math"/>
                                        <w:b/>
                                        <w:bCs/>
                                        <w:i/>
                                        <w:iCs/>
                                        <w:color w:val="000000" w:themeColor="text1"/>
                                        <w:kern w:val="24"/>
                                        <w:sz w:val="24"/>
                                        <w:szCs w:val="24"/>
                                      </w:rPr>
                                    </m:ctrlPr>
                                  </m:dPr>
                                  <m:e>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e>
                                </m:d>
                                <m:r>
                                  <m:rPr>
                                    <m:sty m:val="bi"/>
                                  </m:rPr>
                                  <w:rPr>
                                    <w:rFonts w:ascii="Cambria Math" w:eastAsia="Cambria Math" w:hAnsi="Cambria Math"/>
                                    <w:color w:val="000000" w:themeColor="text1"/>
                                    <w:kern w:val="24"/>
                                    <w:sz w:val="24"/>
                                    <w:szCs w:val="24"/>
                                  </w:rPr>
                                  <m:t>+(1-y)∙log(1-</m:t>
                                </m:r>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r>
                                  <m:rPr>
                                    <m:sty m:val="bi"/>
                                  </m:rPr>
                                  <w:rPr>
                                    <w:rFonts w:ascii="Cambria Math" w:eastAsia="Cambria Math" w:hAnsi="Cambria Math"/>
                                    <w:color w:val="000000" w:themeColor="text1"/>
                                    <w:kern w:val="24"/>
                                    <w:sz w:val="24"/>
                                    <w:szCs w:val="24"/>
                                  </w:rPr>
                                  <m:t>)</m:t>
                                </m:r>
                                <m:r>
                                  <m:rPr>
                                    <m:sty m:val="bi"/>
                                  </m:rPr>
                                  <w:rPr>
                                    <w:rFonts w:ascii="Cambria Math" w:hAnsi="Cambria Math"/>
                                    <w:color w:val="000000" w:themeColor="text1"/>
                                    <w:kern w:val="24"/>
                                    <w:sz w:val="24"/>
                                    <w:szCs w:val="24"/>
                                  </w:rPr>
                                  <m:t>]</m:t>
                                </m:r>
                              </m:oMath>
                            </m:oMathPara>
                          </w:p>
                          <w:p w14:paraId="28DF664A" w14:textId="1D63F954" w:rsidR="008D1353" w:rsidRPr="00B1463C" w:rsidRDefault="003E1ABD" w:rsidP="00B1463C">
                            <w:pPr>
                              <w:rPr>
                                <w:sz w:val="2"/>
                                <w:szCs w:val="2"/>
                              </w:rPr>
                            </w:pPr>
                            <m:oMathPara>
                              <m:oMathParaPr>
                                <m:jc m:val="centerGroup"/>
                              </m:oMathParaPr>
                              <m:oMath>
                                <m:sSub>
                                  <m:sSubPr>
                                    <m:ctrlPr>
                                      <w:rPr>
                                        <w:rFonts w:ascii="Cambria Math" w:hAnsi="Cambria Math"/>
                                        <w:b/>
                                        <w:bCs/>
                                        <w:i/>
                                        <w:iCs/>
                                      </w:rPr>
                                    </m:ctrlPr>
                                  </m:sSubPr>
                                  <m:e>
                                    <m:r>
                                      <m:rPr>
                                        <m:sty m:val="bi"/>
                                      </m:rPr>
                                      <w:rPr>
                                        <w:rFonts w:ascii="Cambria Math" w:hAnsi="Cambria Math"/>
                                      </w:rPr>
                                      <m:t>L</m:t>
                                    </m:r>
                                  </m:e>
                                  <m:sub>
                                    <m:r>
                                      <m:rPr>
                                        <m:sty m:val="bi"/>
                                      </m:rPr>
                                      <w:rPr>
                                        <w:rFonts w:ascii="Cambria Math" w:hAnsi="Cambria Math"/>
                                      </w:rPr>
                                      <m:t>CE_loss</m:t>
                                    </m:r>
                                  </m:sub>
                                </m:sSub>
                                <m:d>
                                  <m:dPr>
                                    <m:ctrlPr>
                                      <w:rPr>
                                        <w:rFonts w:ascii="Cambria Math" w:hAnsi="Cambria Math"/>
                                        <w:b/>
                                        <w:bCs/>
                                        <w:i/>
                                        <w:iCs/>
                                      </w:rPr>
                                    </m:ctrlPr>
                                  </m:dPr>
                                  <m:e>
                                    <m:r>
                                      <m:rPr>
                                        <m:sty m:val="bi"/>
                                      </m:rPr>
                                      <w:rPr>
                                        <w:rFonts w:ascii="Cambria Math" w:hAnsi="Cambria Math"/>
                                      </w:rPr>
                                      <m:t>y, </m:t>
                                    </m:r>
                                    <m:acc>
                                      <m:accPr>
                                        <m:ctrlPr>
                                          <w:rPr>
                                            <w:rFonts w:ascii="Cambria Math" w:hAnsi="Cambria Math"/>
                                            <w:b/>
                                            <w:bCs/>
                                            <w:i/>
                                            <w:iCs/>
                                          </w:rPr>
                                        </m:ctrlPr>
                                      </m:accPr>
                                      <m:e>
                                        <m:r>
                                          <m:rPr>
                                            <m:sty m:val="bi"/>
                                          </m:rPr>
                                          <w:rPr>
                                            <w:rFonts w:ascii="Cambria Math" w:hAnsi="Cambria Math"/>
                                          </w:rPr>
                                          <m:t>y</m:t>
                                        </m:r>
                                      </m:e>
                                    </m:acc>
                                  </m:e>
                                </m:d>
                                <m:r>
                                  <m:rPr>
                                    <m:sty m:val="bi"/>
                                  </m:rPr>
                                  <w:rPr>
                                    <w:rFonts w:ascii="Cambria Math" w:hAnsi="Cambria Math"/>
                                  </w:rPr>
                                  <m:t>=-log</m:t>
                                </m:r>
                                <m:d>
                                  <m:dPr>
                                    <m:ctrlPr>
                                      <w:rPr>
                                        <w:rFonts w:ascii="Cambria Math" w:hAnsi="Cambria Math"/>
                                        <w:b/>
                                        <w:bCs/>
                                        <w:i/>
                                        <w:iCs/>
                                      </w:rPr>
                                    </m:ctrlPr>
                                  </m:dPr>
                                  <m:e>
                                    <m:acc>
                                      <m:accPr>
                                        <m:ctrlPr>
                                          <w:rPr>
                                            <w:rFonts w:ascii="Cambria Math" w:hAnsi="Cambria Math"/>
                                            <w:b/>
                                            <w:bCs/>
                                            <w:i/>
                                            <w:iCs/>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k</m:t>
                                        </m:r>
                                      </m:sub>
                                    </m:sSub>
                                    <m:r>
                                      <m:rPr>
                                        <m:sty m:val="bi"/>
                                      </m:rPr>
                                      <w:rPr>
                                        <w:rFonts w:ascii="Cambria Math" w:hAnsi="Cambria Math"/>
                                      </w:rPr>
                                      <m:t>]</m:t>
                                    </m:r>
                                  </m:e>
                                </m:d>
                              </m:oMath>
                            </m:oMathPara>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rect w14:anchorId="29EF8CE6" id="Rectangle 88" o:spid="_x0000_s1026" style="position:absolute;left:0;text-align:left;margin-left:67.4pt;margin-top:20.8pt;width:337.8pt;height:7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" filled="f" stroked="f">
                <v:textbox style="mso-fit-shape-to-text:t">
                  <w:txbxContent>
                    <w:p w14:paraId="71BAB696" w14:textId="4CE28399" w:rsidR="008D1353" w:rsidRPr="00B1463C" w:rsidRDefault="009C1662" w:rsidP="00B1463C">
                      <w:pPr>
                        <w:rPr>
                          <w:b/>
                          <w:bCs/>
                          <w:iCs/>
                          <w:color w:val="000000" w:themeColor="text1"/>
                          <w:kern w:val="24"/>
                          <w:sz w:val="24"/>
                          <w:szCs w:val="24"/>
                        </w:rPr>
                      </w:pPr>
                      <m:oMathPara>
                        <m:oMathParaPr>
                          <m:jc m:val="centerGroup"/>
                        </m:oMathParaPr>
                        <m:oMath>
                          <m:sSub>
                            <m:sSubPr>
                              <m:ctrlPr>
                                <w:rPr>
                                  <w:rFonts w:ascii="Cambria Math" w:hAnsi="Cambria Math"/>
                                  <w:b/>
                                  <w:bCs/>
                                  <w:i/>
                                  <w:iCs/>
                                  <w:color w:val="000000" w:themeColor="text1"/>
                                  <w:kern w:val="24"/>
                                  <w:sz w:val="24"/>
                                  <w:szCs w:val="24"/>
                                </w:rPr>
                              </m:ctrlPr>
                            </m:sSubPr>
                            <m:e>
                              <m:r>
                                <m:rPr>
                                  <m:sty m:val="bi"/>
                                </m:rPr>
                                <w:rPr>
                                  <w:rFonts w:ascii="Cambria Math" w:hAnsi="Cambria Math"/>
                                  <w:color w:val="000000" w:themeColor="text1"/>
                                  <w:kern w:val="24"/>
                                  <w:sz w:val="24"/>
                                  <w:szCs w:val="24"/>
                                </w:rPr>
                                <m:t>L</m:t>
                              </m:r>
                            </m:e>
                            <m:sub>
                              <m:r>
                                <m:rPr>
                                  <m:sty m:val="bi"/>
                                </m:rPr>
                                <w:rPr>
                                  <w:rFonts w:ascii="Cambria Math" w:hAnsi="Cambria Math"/>
                                  <w:color w:val="000000" w:themeColor="text1"/>
                                  <w:kern w:val="24"/>
                                  <w:sz w:val="24"/>
                                  <w:szCs w:val="24"/>
                                </w:rPr>
                                <m:t>BCE_loss</m:t>
                              </m:r>
                            </m:sub>
                          </m:sSub>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y, </m:t>
                              </m:r>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e>
                          </m:d>
                          <m:r>
                            <m:rPr>
                              <m:sty m:val="bi"/>
                            </m:rPr>
                            <w:rPr>
                              <w:rFonts w:ascii="Cambria Math" w:hAnsi="Cambria Math"/>
                              <w:color w:val="000000" w:themeColor="text1"/>
                              <w:kern w:val="24"/>
                              <w:sz w:val="24"/>
                              <w:szCs w:val="24"/>
                            </w:rPr>
                            <m:t>=-[y</m:t>
                          </m:r>
                          <m:r>
                            <m:rPr>
                              <m:sty m:val="bi"/>
                            </m:rPr>
                            <w:rPr>
                              <w:rFonts w:ascii="Cambria Math" w:eastAsia="Cambria Math" w:hAnsi="Cambria Math"/>
                              <w:color w:val="000000" w:themeColor="text1"/>
                              <w:kern w:val="24"/>
                              <w:sz w:val="24"/>
                              <w:szCs w:val="24"/>
                            </w:rPr>
                            <m:t>∙log</m:t>
                          </m:r>
                          <m:d>
                            <m:dPr>
                              <m:ctrlPr>
                                <w:rPr>
                                  <w:rFonts w:ascii="Cambria Math" w:eastAsia="Cambria Math" w:hAnsi="Cambria Math"/>
                                  <w:b/>
                                  <w:bCs/>
                                  <w:i/>
                                  <w:iCs/>
                                  <w:color w:val="000000" w:themeColor="text1"/>
                                  <w:kern w:val="24"/>
                                  <w:sz w:val="24"/>
                                  <w:szCs w:val="24"/>
                                </w:rPr>
                              </m:ctrlPr>
                            </m:dPr>
                            <m:e>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e>
                          </m:d>
                          <m:r>
                            <m:rPr>
                              <m:sty m:val="bi"/>
                            </m:rPr>
                            <w:rPr>
                              <w:rFonts w:ascii="Cambria Math" w:eastAsia="Cambria Math" w:hAnsi="Cambria Math"/>
                              <w:color w:val="000000" w:themeColor="text1"/>
                              <w:kern w:val="24"/>
                              <w:sz w:val="24"/>
                              <w:szCs w:val="24"/>
                            </w:rPr>
                            <m:t>+(1-y)∙log(1-</m:t>
                          </m:r>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r>
                            <m:rPr>
                              <m:sty m:val="bi"/>
                            </m:rPr>
                            <w:rPr>
                              <w:rFonts w:ascii="Cambria Math" w:eastAsia="Cambria Math" w:hAnsi="Cambria Math"/>
                              <w:color w:val="000000" w:themeColor="text1"/>
                              <w:kern w:val="24"/>
                              <w:sz w:val="24"/>
                              <w:szCs w:val="24"/>
                            </w:rPr>
                            <m:t>)</m:t>
                          </m:r>
                          <m:r>
                            <m:rPr>
                              <m:sty m:val="bi"/>
                            </m:rPr>
                            <w:rPr>
                              <w:rFonts w:ascii="Cambria Math" w:hAnsi="Cambria Math"/>
                              <w:color w:val="000000" w:themeColor="text1"/>
                              <w:kern w:val="24"/>
                              <w:sz w:val="24"/>
                              <w:szCs w:val="24"/>
                            </w:rPr>
                            <m:t>]</m:t>
                          </m:r>
                        </m:oMath>
                      </m:oMathPara>
                    </w:p>
                    <w:p w14:paraId="28DF664A" w14:textId="1D63F954" w:rsidR="008D1353" w:rsidRPr="00B1463C" w:rsidRDefault="009C1662" w:rsidP="00B1463C">
                      <w:pPr>
                        <w:rPr>
                          <w:sz w:val="2"/>
                          <w:szCs w:val="2"/>
                        </w:rPr>
                      </w:pPr>
                      <m:oMathPara>
                        <m:oMathParaPr>
                          <m:jc m:val="centerGroup"/>
                        </m:oMathParaPr>
                        <m:oMath>
                          <m:sSub>
                            <m:sSubPr>
                              <m:ctrlPr>
                                <w:rPr>
                                  <w:rFonts w:ascii="Cambria Math" w:hAnsi="Cambria Math"/>
                                  <w:b/>
                                  <w:bCs/>
                                  <w:i/>
                                  <w:iCs/>
                                </w:rPr>
                              </m:ctrlPr>
                            </m:sSubPr>
                            <m:e>
                              <m:r>
                                <m:rPr>
                                  <m:sty m:val="bi"/>
                                </m:rPr>
                                <w:rPr>
                                  <w:rFonts w:ascii="Cambria Math" w:hAnsi="Cambria Math"/>
                                </w:rPr>
                                <m:t>L</m:t>
                              </m:r>
                            </m:e>
                            <m:sub>
                              <m:r>
                                <m:rPr>
                                  <m:sty m:val="bi"/>
                                </m:rPr>
                                <w:rPr>
                                  <w:rFonts w:ascii="Cambria Math" w:hAnsi="Cambria Math"/>
                                </w:rPr>
                                <m:t>CE_loss</m:t>
                              </m:r>
                            </m:sub>
                          </m:sSub>
                          <m:d>
                            <m:dPr>
                              <m:ctrlPr>
                                <w:rPr>
                                  <w:rFonts w:ascii="Cambria Math" w:hAnsi="Cambria Math"/>
                                  <w:b/>
                                  <w:bCs/>
                                  <w:i/>
                                  <w:iCs/>
                                </w:rPr>
                              </m:ctrlPr>
                            </m:dPr>
                            <m:e>
                              <m:r>
                                <m:rPr>
                                  <m:sty m:val="bi"/>
                                </m:rPr>
                                <w:rPr>
                                  <w:rFonts w:ascii="Cambria Math" w:hAnsi="Cambria Math"/>
                                </w:rPr>
                                <m:t>y, </m:t>
                              </m:r>
                              <m:acc>
                                <m:accPr>
                                  <m:ctrlPr>
                                    <w:rPr>
                                      <w:rFonts w:ascii="Cambria Math" w:hAnsi="Cambria Math"/>
                                      <w:b/>
                                      <w:bCs/>
                                      <w:i/>
                                      <w:iCs/>
                                    </w:rPr>
                                  </m:ctrlPr>
                                </m:accPr>
                                <m:e>
                                  <m:r>
                                    <m:rPr>
                                      <m:sty m:val="bi"/>
                                    </m:rPr>
                                    <w:rPr>
                                      <w:rFonts w:ascii="Cambria Math" w:hAnsi="Cambria Math"/>
                                    </w:rPr>
                                    <m:t>y</m:t>
                                  </m:r>
                                </m:e>
                              </m:acc>
                            </m:e>
                          </m:d>
                          <m:r>
                            <m:rPr>
                              <m:sty m:val="bi"/>
                            </m:rPr>
                            <w:rPr>
                              <w:rFonts w:ascii="Cambria Math" w:hAnsi="Cambria Math"/>
                            </w:rPr>
                            <m:t>=-log</m:t>
                          </m:r>
                          <m:d>
                            <m:dPr>
                              <m:ctrlPr>
                                <w:rPr>
                                  <w:rFonts w:ascii="Cambria Math" w:hAnsi="Cambria Math"/>
                                  <w:b/>
                                  <w:bCs/>
                                  <w:i/>
                                  <w:iCs/>
                                </w:rPr>
                              </m:ctrlPr>
                            </m:dPr>
                            <m:e>
                              <m:acc>
                                <m:accPr>
                                  <m:ctrlPr>
                                    <w:rPr>
                                      <w:rFonts w:ascii="Cambria Math" w:hAnsi="Cambria Math"/>
                                      <w:b/>
                                      <w:bCs/>
                                      <w:i/>
                                      <w:iCs/>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k</m:t>
                                  </m:r>
                                </m:sub>
                              </m:sSub>
                              <m:r>
                                <m:rPr>
                                  <m:sty m:val="bi"/>
                                </m:rPr>
                                <w:rPr>
                                  <w:rFonts w:ascii="Cambria Math" w:hAnsi="Cambria Math"/>
                                </w:rPr>
                                <m:t>]</m:t>
                              </m:r>
                            </m:e>
                          </m:d>
                        </m:oMath>
                      </m:oMathPara>
                    </w:p>
                  </w:txbxContent>
                </v:textbox>
              </v:rect>
            </w:pict>
          </mc:Fallback>
        </mc:AlternateContent>
      </w:r>
      <w:r>
        <w:t xml:space="preserve">In the lecture, we learned the cross-entropy loss for the binary and multi-class classification cases. </w:t>
      </w:r>
    </w:p>
    <w:p w14:paraId="5570C1D5" w14:textId="61C8F71F" w:rsidR="00B1463C" w:rsidRDefault="00B1463C" w:rsidP="00B1463C">
      <w:pPr>
        <w:pStyle w:val="ListParagraph"/>
        <w:ind w:left="450"/>
      </w:pPr>
    </w:p>
    <w:p w14:paraId="75BD4BEE" w14:textId="7A16EA56" w:rsidR="00B1463C" w:rsidRDefault="00B1463C" w:rsidP="00B1463C">
      <w:pPr>
        <w:pStyle w:val="ListParagraph"/>
        <w:ind w:left="450"/>
      </w:pPr>
    </w:p>
    <w:p w14:paraId="5C28CF44" w14:textId="24A43E71" w:rsidR="00B1463C" w:rsidRDefault="00B1463C" w:rsidP="00B1463C">
      <w:pPr>
        <w:pStyle w:val="ListParagraph"/>
        <w:ind w:left="450"/>
      </w:pPr>
    </w:p>
    <w:p w14:paraId="4BFC4D9E" w14:textId="293A74B3" w:rsidR="00B1463C" w:rsidRDefault="00B1463C" w:rsidP="00B1463C">
      <w:pPr>
        <w:pStyle w:val="ListParagraph"/>
        <w:ind w:left="450"/>
      </w:pPr>
    </w:p>
    <w:p w14:paraId="2212FAF4" w14:textId="4F727F30" w:rsidR="00921D3E" w:rsidRPr="00921D3E" w:rsidRDefault="00921D3E" w:rsidP="00B1463C">
      <w:pPr>
        <w:pStyle w:val="ListParagraph"/>
        <w:ind w:left="450"/>
      </w:pPr>
      <w:r>
        <w:t xml:space="preserve">The sample for training is </w:t>
      </w:r>
      <m:oMath>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color w:val="000000" w:themeColor="text1"/>
            <w:kern w:val="24"/>
            <w:sz w:val="24"/>
            <w:szCs w:val="24"/>
          </w:rPr>
          <m:t>y)</m:t>
        </m:r>
      </m:oMath>
      <w:r w:rsidRPr="00921D3E">
        <w:rPr>
          <w:iCs/>
          <w:color w:val="000000" w:themeColor="text1"/>
          <w:kern w:val="24"/>
          <w:sz w:val="24"/>
          <w:szCs w:val="24"/>
        </w:rPr>
        <w:t xml:space="preserve">. </w:t>
      </w:r>
      <w:r>
        <w:rPr>
          <w:iCs/>
          <w:color w:val="000000" w:themeColor="text1"/>
          <w:kern w:val="24"/>
          <w:sz w:val="24"/>
          <w:szCs w:val="24"/>
        </w:rPr>
        <w:t xml:space="preserve">Here </w:t>
      </w:r>
      <m:oMath>
        <m:r>
          <m:rPr>
            <m:sty m:val="bi"/>
          </m:rPr>
          <w:rPr>
            <w:rFonts w:ascii="Cambria Math" w:hAnsi="Cambria Math"/>
          </w:rPr>
          <m:t>x</m:t>
        </m:r>
      </m:oMath>
      <w:r>
        <w:rPr>
          <w:b/>
          <w:bCs/>
        </w:rPr>
        <w:t xml:space="preserve"> </w:t>
      </w:r>
      <w:r w:rsidRPr="00921D3E">
        <w:t>is the input image and</w:t>
      </w:r>
      <w:r>
        <w:rPr>
          <w:b/>
          <w:bCs/>
        </w:rPr>
        <w:t xml:space="preserve"> </w:t>
      </w:r>
      <m:oMath>
        <m:r>
          <m:rPr>
            <m:sty m:val="bi"/>
          </m:rPr>
          <w:rPr>
            <w:rFonts w:ascii="Cambria Math" w:hAnsi="Cambria Math"/>
          </w:rPr>
          <m:t>y</m:t>
        </m:r>
      </m:oMath>
      <w:r>
        <w:rPr>
          <w:b/>
          <w:bCs/>
        </w:rPr>
        <w:t xml:space="preserve"> </w:t>
      </w:r>
      <w:r w:rsidRPr="00921D3E">
        <w:t>is the output of network</w:t>
      </w:r>
      <w:r>
        <w:rPr>
          <w:b/>
          <w:bCs/>
        </w:rPr>
        <w:t xml:space="preserve">. </w:t>
      </w:r>
      <w:r w:rsidRPr="00921D3E">
        <w:t>For the multi-class classification, we takes the convention that</w:t>
      </w:r>
      <w:r>
        <w:rPr>
          <w:b/>
          <w:bCs/>
        </w:rPr>
        <w:t xml:space="preserve"> </w:t>
      </w:r>
      <m:oMath>
        <m:r>
          <m:rPr>
            <m:sty m:val="bi"/>
          </m:rPr>
          <w:rPr>
            <w:rFonts w:ascii="Cambria Math" w:hAnsi="Cambria Math"/>
          </w:rPr>
          <m:t>z</m:t>
        </m:r>
      </m:oMath>
      <w:r>
        <w:rPr>
          <w:b/>
          <w:bCs/>
        </w:rPr>
        <w:t xml:space="preserve"> </w:t>
      </w:r>
      <w:r w:rsidRPr="00921D3E">
        <w:t>is the logit</w:t>
      </w:r>
      <w:r>
        <w:rPr>
          <w:b/>
          <w:bCs/>
        </w:rPr>
        <w:t xml:space="preserve">. </w:t>
      </w:r>
      <w:r w:rsidRPr="00921D3E">
        <w:t xml:space="preserve">In </w:t>
      </w:r>
      <w:r w:rsidR="00DB4212">
        <w:t>the binary classification</w:t>
      </w:r>
      <w:r w:rsidRPr="00921D3E">
        <w:t xml:space="preserve"> case, a </w:t>
      </w:r>
      <w:r w:rsidR="00DB4212">
        <w:t xml:space="preserve">sigmoid </w:t>
      </w:r>
      <w:r w:rsidRPr="00921D3E">
        <w:t>is applied afterwards</w:t>
      </w:r>
      <w:r w:rsidR="00DB4212">
        <w:t xml:space="preserve"> </w:t>
      </w:r>
      <m:oMath>
        <m:acc>
          <m:accPr>
            <m:ctrlPr>
              <w:rPr>
                <w:rFonts w:ascii="Cambria Math" w:hAnsi="Cambria Math"/>
                <w:b/>
                <w:bCs/>
                <w:i/>
                <w:iCs/>
              </w:rPr>
            </m:ctrlPr>
          </m:accPr>
          <m:e>
            <m:r>
              <m:rPr>
                <m:sty m:val="bi"/>
              </m:rPr>
              <w:rPr>
                <w:rFonts w:ascii="Cambria Math" w:hAnsi="Cambria Math"/>
              </w:rPr>
              <m:t>y</m:t>
            </m:r>
          </m:e>
        </m:acc>
        <m:r>
          <m:rPr>
            <m:sty m:val="bi"/>
          </m:rPr>
          <w:rPr>
            <w:rFonts w:ascii="Cambria Math" w:hAnsi="Cambria Math"/>
          </w:rPr>
          <m:t>=sigmoid</m:t>
        </m:r>
        <m:d>
          <m:dPr>
            <m:ctrlPr>
              <w:rPr>
                <w:rFonts w:ascii="Cambria Math" w:hAnsi="Cambria Math"/>
                <w:b/>
                <w:bCs/>
                <w:i/>
                <w:iCs/>
              </w:rPr>
            </m:ctrlPr>
          </m:dPr>
          <m:e>
            <m:r>
              <m:rPr>
                <m:sty m:val="bi"/>
              </m:rPr>
              <w:rPr>
                <w:rFonts w:ascii="Cambria Math" w:hAnsi="Cambria Math"/>
              </w:rPr>
              <m:t>z</m:t>
            </m:r>
          </m:e>
        </m:d>
        <m:r>
          <m:rPr>
            <m:sty m:val="bi"/>
          </m:rPr>
          <w:rPr>
            <w:rFonts w:ascii="Cambria Math" w:hAnsi="Cambria Math"/>
          </w:rPr>
          <m:t>.</m:t>
        </m:r>
      </m:oMath>
      <w:r w:rsidR="00DB4212">
        <w:rPr>
          <w:b/>
          <w:bCs/>
          <w:iCs/>
        </w:rPr>
        <w:t xml:space="preserve"> </w:t>
      </w:r>
      <w:r w:rsidR="00DB4212" w:rsidRPr="00DB4212">
        <w:rPr>
          <w:iCs/>
        </w:rPr>
        <w:t xml:space="preserve">In the multi-class case, a </w:t>
      </w:r>
      <w:proofErr w:type="spellStart"/>
      <w:r w:rsidR="00DB4212" w:rsidRPr="00DB4212">
        <w:rPr>
          <w:iCs/>
        </w:rPr>
        <w:t>softmax</w:t>
      </w:r>
      <w:proofErr w:type="spellEnd"/>
      <w:r w:rsidR="00DB4212" w:rsidRPr="00DB4212">
        <w:rPr>
          <w:iCs/>
        </w:rPr>
        <w:t xml:space="preserve"> is applied</w:t>
      </w:r>
      <w:r w:rsidR="00DB4212">
        <w:rPr>
          <w:b/>
          <w:bCs/>
          <w:iCs/>
        </w:rPr>
        <w:t xml:space="preserve"> </w:t>
      </w:r>
      <m:oMath>
        <m:acc>
          <m:accPr>
            <m:ctrlPr>
              <w:rPr>
                <w:rFonts w:ascii="Cambria Math" w:hAnsi="Cambria Math"/>
                <w:b/>
                <w:bCs/>
                <w:i/>
                <w:iCs/>
              </w:rPr>
            </m:ctrlPr>
          </m:accPr>
          <m:e>
            <m:r>
              <m:rPr>
                <m:sty m:val="bi"/>
              </m:rPr>
              <w:rPr>
                <w:rFonts w:ascii="Cambria Math" w:hAnsi="Cambria Math"/>
              </w:rPr>
              <m:t>y</m:t>
            </m:r>
          </m:e>
        </m:acc>
        <m:r>
          <m:rPr>
            <m:sty m:val="bi"/>
          </m:rPr>
          <w:rPr>
            <w:rFonts w:ascii="Cambria Math" w:hAnsi="Cambria Math"/>
          </w:rPr>
          <m:t>=softmax(z)</m:t>
        </m:r>
      </m:oMath>
      <w:r w:rsidR="00DB4212" w:rsidRPr="00DB4212">
        <w:rPr>
          <w:iCs/>
        </w:rPr>
        <w:t>.</w:t>
      </w:r>
    </w:p>
    <w:p w14:paraId="1986A088" w14:textId="77777777" w:rsidR="00921D3E" w:rsidRDefault="00921D3E" w:rsidP="00B1463C">
      <w:pPr>
        <w:pStyle w:val="ListParagraph"/>
        <w:ind w:left="450"/>
      </w:pPr>
    </w:p>
    <w:p w14:paraId="6AE02590" w14:textId="6D138CF1" w:rsidR="00B1463C" w:rsidRDefault="00B1463C" w:rsidP="00B1463C">
      <w:pPr>
        <w:pStyle w:val="ListParagraph"/>
        <w:ind w:left="450"/>
      </w:pPr>
      <w:r>
        <w:t>Please answer following questions about these loss functions:</w:t>
      </w:r>
    </w:p>
    <w:p w14:paraId="076939CE" w14:textId="6ADB5B04" w:rsidR="00B1463C" w:rsidRDefault="00B1463C" w:rsidP="00B1463C">
      <w:pPr>
        <w:pStyle w:val="ListParagraph"/>
        <w:ind w:left="450"/>
      </w:pPr>
    </w:p>
    <w:p w14:paraId="7C3F97B8" w14:textId="2E3863EF" w:rsidR="00B1463C" w:rsidRPr="00056342" w:rsidRDefault="00921D3E" w:rsidP="00B1463C">
      <w:pPr>
        <w:pStyle w:val="ListParagraph"/>
        <w:numPr>
          <w:ilvl w:val="0"/>
          <w:numId w:val="3"/>
        </w:numPr>
      </w:pPr>
      <w:r>
        <w:t xml:space="preserve">For a batch size B=10, </w:t>
      </w:r>
      <w:r w:rsidR="0009720C">
        <w:t xml:space="preserve">suppose </w:t>
      </w:r>
      <w:r>
        <w:t xml:space="preserve">you are training a MLP network. What is the dimension of </w:t>
      </w:r>
      <m:oMath>
        <m:r>
          <m:rPr>
            <m:sty m:val="bi"/>
          </m:rPr>
          <w:rPr>
            <w:rFonts w:ascii="Cambria Math" w:hAnsi="Cambria Math"/>
            <w:color w:val="000000" w:themeColor="text1"/>
            <w:kern w:val="24"/>
            <w:sz w:val="24"/>
            <w:szCs w:val="24"/>
          </w:rPr>
          <m:t>y</m:t>
        </m:r>
      </m:oMath>
      <w:r w:rsidR="0009720C">
        <w:rPr>
          <w:b/>
          <w:bCs/>
          <w:iCs/>
          <w:color w:val="000000" w:themeColor="text1"/>
          <w:kern w:val="24"/>
          <w:sz w:val="24"/>
          <w:szCs w:val="24"/>
        </w:rPr>
        <w:t xml:space="preserve"> </w:t>
      </w:r>
      <w:r w:rsidR="0009720C" w:rsidRPr="0009720C">
        <w:rPr>
          <w:iCs/>
          <w:color w:val="000000" w:themeColor="text1"/>
          <w:kern w:val="24"/>
          <w:sz w:val="24"/>
          <w:szCs w:val="24"/>
        </w:rPr>
        <w:t>and</w:t>
      </w:r>
      <w:r w:rsidR="0009720C">
        <w:rPr>
          <w:b/>
          <w:bCs/>
          <w:iCs/>
          <w:color w:val="000000" w:themeColor="text1"/>
          <w:kern w:val="24"/>
          <w:sz w:val="24"/>
          <w:szCs w:val="24"/>
        </w:rPr>
        <w:t xml:space="preserve"> </w:t>
      </w:r>
      <m:oMath>
        <m:acc>
          <m:accPr>
            <m:ctrlPr>
              <w:rPr>
                <w:rFonts w:ascii="Cambria Math" w:hAnsi="Cambria Math"/>
                <w:b/>
                <w:bCs/>
                <w:i/>
                <w:iCs/>
                <w:color w:val="000000" w:themeColor="text1"/>
                <w:kern w:val="24"/>
                <w:sz w:val="24"/>
                <w:szCs w:val="24"/>
              </w:rPr>
            </m:ctrlPr>
          </m:accPr>
          <m:e>
            <m:r>
              <m:rPr>
                <m:sty m:val="bi"/>
              </m:rPr>
              <w:rPr>
                <w:rFonts w:ascii="Cambria Math" w:hAnsi="Cambria Math"/>
                <w:color w:val="000000" w:themeColor="text1"/>
                <w:kern w:val="24"/>
                <w:sz w:val="24"/>
                <w:szCs w:val="24"/>
              </w:rPr>
              <m:t>y</m:t>
            </m:r>
          </m:e>
        </m:acc>
      </m:oMath>
      <w:r w:rsidR="0009720C">
        <w:rPr>
          <w:b/>
          <w:bCs/>
          <w:iCs/>
          <w:color w:val="000000" w:themeColor="text1"/>
          <w:kern w:val="24"/>
          <w:sz w:val="24"/>
          <w:szCs w:val="24"/>
        </w:rPr>
        <w:t xml:space="preserve"> </w:t>
      </w:r>
      <w:r w:rsidR="0009720C" w:rsidRPr="0009720C">
        <w:rPr>
          <w:iCs/>
          <w:color w:val="000000" w:themeColor="text1"/>
          <w:kern w:val="24"/>
          <w:sz w:val="24"/>
          <w:szCs w:val="24"/>
        </w:rPr>
        <w:t>, for binary and multi-class cases?</w:t>
      </w:r>
      <w:r w:rsidR="0009720C">
        <w:rPr>
          <w:iCs/>
          <w:color w:val="000000" w:themeColor="text1"/>
          <w:kern w:val="24"/>
          <w:sz w:val="24"/>
          <w:szCs w:val="24"/>
        </w:rPr>
        <w:t xml:space="preserve"> </w:t>
      </w:r>
    </w:p>
    <w:p w14:paraId="445E9F1E" w14:textId="63E94127" w:rsidR="00056342" w:rsidRPr="0009720C" w:rsidRDefault="00056342" w:rsidP="00B1463C">
      <w:pPr>
        <w:pStyle w:val="ListParagraph"/>
        <w:numPr>
          <w:ilvl w:val="0"/>
          <w:numId w:val="3"/>
        </w:numPr>
      </w:pPr>
      <w:r>
        <w:rPr>
          <w:iCs/>
          <w:color w:val="000000" w:themeColor="text1"/>
          <w:kern w:val="24"/>
          <w:sz w:val="24"/>
          <w:szCs w:val="24"/>
        </w:rPr>
        <w:t>For a batch of samples, write out the empirical loss for BCE and CE cases.</w:t>
      </w:r>
    </w:p>
    <w:p w14:paraId="1E9922B3" w14:textId="77777777" w:rsidR="0009720C" w:rsidRPr="0009720C" w:rsidRDefault="0009720C" w:rsidP="00B1463C">
      <w:pPr>
        <w:pStyle w:val="ListParagraph"/>
        <w:numPr>
          <w:ilvl w:val="0"/>
          <w:numId w:val="3"/>
        </w:numPr>
      </w:pPr>
      <w:r>
        <w:rPr>
          <w:iCs/>
          <w:color w:val="000000" w:themeColor="text1"/>
          <w:kern w:val="24"/>
          <w:sz w:val="24"/>
          <w:szCs w:val="24"/>
        </w:rPr>
        <w:t xml:space="preserve">Both </w:t>
      </w:r>
      <w:proofErr w:type="spellStart"/>
      <w:r>
        <w:rPr>
          <w:iCs/>
          <w:color w:val="000000" w:themeColor="text1"/>
          <w:kern w:val="24"/>
          <w:sz w:val="24"/>
          <w:szCs w:val="24"/>
        </w:rPr>
        <w:t>BCE_loss</w:t>
      </w:r>
      <w:proofErr w:type="spellEnd"/>
      <w:r>
        <w:rPr>
          <w:iCs/>
          <w:color w:val="000000" w:themeColor="text1"/>
          <w:kern w:val="24"/>
          <w:sz w:val="24"/>
          <w:szCs w:val="24"/>
        </w:rPr>
        <w:t xml:space="preserve"> and </w:t>
      </w:r>
      <w:proofErr w:type="spellStart"/>
      <w:r>
        <w:rPr>
          <w:iCs/>
          <w:color w:val="000000" w:themeColor="text1"/>
          <w:kern w:val="24"/>
          <w:sz w:val="24"/>
          <w:szCs w:val="24"/>
        </w:rPr>
        <w:t>CE_loss</w:t>
      </w:r>
      <w:proofErr w:type="spellEnd"/>
      <w:r>
        <w:rPr>
          <w:iCs/>
          <w:color w:val="000000" w:themeColor="text1"/>
          <w:kern w:val="24"/>
          <w:sz w:val="24"/>
          <w:szCs w:val="24"/>
        </w:rPr>
        <w:t xml:space="preserve"> are derived from the cross-entropy: </w:t>
      </w:r>
    </w:p>
    <w:p w14:paraId="2B4605D9" w14:textId="49819D5A" w:rsidR="0009720C" w:rsidRPr="0009720C" w:rsidRDefault="0009720C" w:rsidP="0009720C">
      <w:pPr>
        <w:pStyle w:val="ListParagraph"/>
        <w:ind w:left="810"/>
        <w:jc w:val="center"/>
        <w:rPr>
          <w:b/>
          <w:bCs/>
          <w:iCs/>
          <w:color w:val="000000" w:themeColor="text1"/>
          <w:kern w:val="24"/>
          <w:sz w:val="24"/>
          <w:szCs w:val="24"/>
        </w:rPr>
      </w:pPr>
      <m:oMathPara>
        <m:oMath>
          <m:r>
            <m:rPr>
              <m:sty m:val="bi"/>
            </m:rPr>
            <w:rPr>
              <w:rFonts w:ascii="Cambria Math" w:hAnsi="Cambria Math"/>
              <w:color w:val="000000" w:themeColor="text1"/>
              <w:kern w:val="24"/>
              <w:sz w:val="24"/>
              <w:szCs w:val="24"/>
            </w:rPr>
            <m:t>H</m:t>
          </m:r>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p,q</m:t>
              </m:r>
            </m:e>
          </m:d>
          <m:r>
            <m:rPr>
              <m:sty m:val="bi"/>
            </m:rPr>
            <w:rPr>
              <w:rFonts w:ascii="Cambria Math" w:hAnsi="Cambria Math"/>
              <w:color w:val="000000" w:themeColor="text1"/>
              <w:kern w:val="24"/>
              <w:sz w:val="24"/>
              <w:szCs w:val="24"/>
            </w:rPr>
            <m:t>=-</m:t>
          </m:r>
          <m:nary>
            <m:naryPr>
              <m:chr m:val="∑"/>
              <m:supHide m:val="1"/>
              <m:ctrlPr>
                <w:rPr>
                  <w:rFonts w:ascii="Cambria Math" w:hAnsi="Cambria Math"/>
                  <w:b/>
                  <w:bCs/>
                  <w:i/>
                  <w:iCs/>
                  <w:color w:val="000000" w:themeColor="text1"/>
                  <w:kern w:val="24"/>
                  <w:sz w:val="24"/>
                  <w:szCs w:val="24"/>
                </w:rPr>
              </m:ctrlPr>
            </m:naryPr>
            <m:sub>
              <m:r>
                <m:rPr>
                  <m:sty m:val="bi"/>
                </m:rPr>
                <w:rPr>
                  <w:rFonts w:ascii="Cambria Math" w:hAnsi="Cambria Math"/>
                  <w:color w:val="000000" w:themeColor="text1"/>
                  <w:kern w:val="24"/>
                  <w:sz w:val="24"/>
                  <w:szCs w:val="24"/>
                </w:rPr>
                <m:t>for all possible x</m:t>
              </m:r>
            </m:sub>
            <m:sup/>
            <m:e>
              <m:r>
                <m:rPr>
                  <m:sty m:val="bi"/>
                </m:rPr>
                <w:rPr>
                  <w:rFonts w:ascii="Cambria Math" w:hAnsi="Cambria Math"/>
                  <w:color w:val="000000" w:themeColor="text1"/>
                  <w:kern w:val="24"/>
                  <w:sz w:val="24"/>
                  <w:szCs w:val="24"/>
                </w:rPr>
                <m:t>p</m:t>
              </m:r>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x</m:t>
                  </m:r>
                </m:e>
              </m:d>
              <m:r>
                <m:rPr>
                  <m:sty m:val="bi"/>
                </m:rPr>
                <w:rPr>
                  <w:rFonts w:ascii="Cambria Math" w:hAnsi="Cambria Math"/>
                  <w:color w:val="000000" w:themeColor="text1"/>
                  <w:kern w:val="24"/>
                  <w:sz w:val="24"/>
                  <w:szCs w:val="24"/>
                </w:rPr>
                <m:t>log[q</m:t>
              </m:r>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x</m:t>
                  </m:r>
                </m:e>
              </m:d>
              <m:r>
                <m:rPr>
                  <m:sty m:val="bi"/>
                </m:rPr>
                <w:rPr>
                  <w:rFonts w:ascii="Cambria Math" w:hAnsi="Cambria Math"/>
                  <w:color w:val="000000" w:themeColor="text1"/>
                  <w:kern w:val="24"/>
                  <w:sz w:val="24"/>
                  <w:szCs w:val="24"/>
                </w:rPr>
                <m:t>]</m:t>
              </m:r>
              <m:r>
                <m:rPr>
                  <m:nor/>
                </m:rPr>
                <w:rPr>
                  <w:iCs/>
                  <w:color w:val="000000" w:themeColor="text1"/>
                  <w:kern w:val="24"/>
                  <w:sz w:val="24"/>
                  <w:szCs w:val="24"/>
                </w:rPr>
                <m:t> </m:t>
              </m:r>
            </m:e>
          </m:nary>
        </m:oMath>
      </m:oMathPara>
    </w:p>
    <w:p w14:paraId="0C7E6D79" w14:textId="20E1E300" w:rsidR="0009720C" w:rsidRDefault="0009720C" w:rsidP="0009720C">
      <w:pPr>
        <w:pStyle w:val="ListParagraph"/>
        <w:ind w:left="810"/>
      </w:pPr>
    </w:p>
    <w:p w14:paraId="14CE302C" w14:textId="1AB4BFC3" w:rsidR="0009720C" w:rsidRDefault="0009720C" w:rsidP="0009720C">
      <w:pPr>
        <w:pStyle w:val="ListParagraph"/>
        <w:ind w:left="810"/>
        <w:rPr>
          <w:iCs/>
          <w:color w:val="000000" w:themeColor="text1"/>
          <w:kern w:val="24"/>
          <w:sz w:val="24"/>
          <w:szCs w:val="24"/>
        </w:rPr>
      </w:pPr>
      <w:r>
        <w:t xml:space="preserve">Please proof that the cross-entropy can be decomposed as the sum of entropy of distribution p </w:t>
      </w:r>
      <m:oMath>
        <m:r>
          <m:rPr>
            <m:sty m:val="bi"/>
          </m:rPr>
          <w:rPr>
            <w:rFonts w:ascii="Cambria Math" w:hAnsi="Cambria Math"/>
          </w:rPr>
          <m:t>H</m:t>
        </m:r>
        <m:d>
          <m:dPr>
            <m:ctrlPr>
              <w:rPr>
                <w:rFonts w:ascii="Cambria Math" w:hAnsi="Cambria Math"/>
                <w:b/>
                <w:bCs/>
                <w:i/>
                <w:iCs/>
              </w:rPr>
            </m:ctrlPr>
          </m:dPr>
          <m:e>
            <m:r>
              <m:rPr>
                <m:sty m:val="bi"/>
              </m:rPr>
              <w:rPr>
                <w:rFonts w:ascii="Cambria Math" w:hAnsi="Cambria Math"/>
              </w:rPr>
              <m:t>p</m:t>
            </m:r>
          </m:e>
        </m:d>
        <m:r>
          <m:rPr>
            <m:sty m:val="bi"/>
          </m:rPr>
          <w:rPr>
            <w:rFonts w:ascii="Cambria Math" w:hAnsi="Cambria Math"/>
          </w:rPr>
          <m:t xml:space="preserve"> </m:t>
        </m:r>
      </m:oMath>
      <w:r>
        <w:t xml:space="preserve">and KL-divergence </w:t>
      </w:r>
      <m:oMath>
        <m:sSub>
          <m:sSubPr>
            <m:ctrlPr>
              <w:rPr>
                <w:rFonts w:ascii="Cambria Math" w:hAnsi="Cambria Math"/>
                <w:b/>
                <w:bCs/>
                <w:i/>
                <w:iCs/>
              </w:rPr>
            </m:ctrlPr>
          </m:sSubPr>
          <m:e>
            <m:r>
              <m:rPr>
                <m:sty m:val="bi"/>
              </m:rPr>
              <w:rPr>
                <w:rFonts w:ascii="Cambria Math" w:hAnsi="Cambria Math"/>
              </w:rPr>
              <m:t>D</m:t>
            </m:r>
          </m:e>
          <m:sub>
            <m:r>
              <m:rPr>
                <m:sty m:val="bi"/>
              </m:rPr>
              <w:rPr>
                <w:rFonts w:ascii="Cambria Math" w:hAnsi="Cambria Math"/>
              </w:rPr>
              <m:t>KL</m:t>
            </m:r>
          </m:sub>
        </m:sSub>
        <m:d>
          <m:dPr>
            <m:ctrlPr>
              <w:rPr>
                <w:rFonts w:ascii="Cambria Math" w:hAnsi="Cambria Math"/>
                <w:b/>
                <w:bCs/>
                <w:i/>
                <w:iCs/>
              </w:rPr>
            </m:ctrlPr>
          </m:dPr>
          <m:e>
            <m:r>
              <m:rPr>
                <m:sty m:val="bi"/>
              </m:rPr>
              <w:rPr>
                <w:rFonts w:ascii="Cambria Math" w:hAnsi="Cambria Math"/>
              </w:rPr>
              <m:t>p∥q</m:t>
            </m:r>
          </m:e>
        </m:d>
      </m:oMath>
      <w:r w:rsidRPr="0009720C">
        <w:rPr>
          <w:iCs/>
          <w:color w:val="000000" w:themeColor="text1"/>
          <w:kern w:val="24"/>
          <w:sz w:val="24"/>
          <w:szCs w:val="24"/>
        </w:rPr>
        <w:t>.</w:t>
      </w:r>
    </w:p>
    <w:p w14:paraId="7476970A" w14:textId="39B212ED" w:rsidR="00056342" w:rsidRPr="00056342" w:rsidRDefault="00056342" w:rsidP="0009720C">
      <w:pPr>
        <w:pStyle w:val="ListParagraph"/>
        <w:ind w:left="810"/>
        <w:rPr>
          <w:b/>
          <w:bCs/>
          <w:iCs/>
        </w:rPr>
      </w:pPr>
      <m:oMathPara>
        <m:oMath>
          <m:r>
            <m:rPr>
              <m:sty m:val="bi"/>
            </m:rPr>
            <w:rPr>
              <w:rFonts w:ascii="Cambria Math" w:hAnsi="Cambria Math"/>
              <w:color w:val="000000" w:themeColor="text1"/>
              <w:kern w:val="24"/>
              <w:sz w:val="24"/>
              <w:szCs w:val="24"/>
            </w:rPr>
            <m:t>H</m:t>
          </m:r>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p,q</m:t>
              </m:r>
            </m:e>
          </m:d>
          <m:r>
            <m:rPr>
              <m:sty m:val="bi"/>
            </m:rPr>
            <w:rPr>
              <w:rFonts w:ascii="Cambria Math" w:hAnsi="Cambria Math"/>
              <w:color w:val="000000" w:themeColor="text1"/>
              <w:kern w:val="24"/>
              <w:sz w:val="24"/>
              <w:szCs w:val="24"/>
            </w:rPr>
            <m:t>=H</m:t>
          </m:r>
          <m:d>
            <m:dPr>
              <m:ctrlPr>
                <w:rPr>
                  <w:rFonts w:ascii="Cambria Math" w:hAnsi="Cambria Math"/>
                  <w:b/>
                  <w:bCs/>
                  <w:i/>
                  <w:iCs/>
                  <w:color w:val="000000" w:themeColor="text1"/>
                  <w:kern w:val="24"/>
                  <w:sz w:val="24"/>
                  <w:szCs w:val="24"/>
                </w:rPr>
              </m:ctrlPr>
            </m:dPr>
            <m:e>
              <m:r>
                <m:rPr>
                  <m:sty m:val="bi"/>
                </m:rPr>
                <w:rPr>
                  <w:rFonts w:ascii="Cambria Math" w:hAnsi="Cambria Math"/>
                  <w:color w:val="000000" w:themeColor="text1"/>
                  <w:kern w:val="24"/>
                  <w:sz w:val="24"/>
                  <w:szCs w:val="24"/>
                </w:rPr>
                <m:t>p</m:t>
              </m:r>
            </m:e>
          </m:d>
          <m:r>
            <m:rPr>
              <m:sty m:val="bi"/>
            </m:rPr>
            <w:rPr>
              <w:rFonts w:ascii="Cambria Math" w:hAnsi="Cambria Math"/>
              <w:color w:val="000000" w:themeColor="text1"/>
              <w:kern w:val="24"/>
              <w:sz w:val="24"/>
              <w:szCs w:val="24"/>
            </w:rPr>
            <m:t>+</m:t>
          </m:r>
          <m:sSub>
            <m:sSubPr>
              <m:ctrlPr>
                <w:rPr>
                  <w:rFonts w:ascii="Cambria Math" w:hAnsi="Cambria Math"/>
                  <w:b/>
                  <w:bCs/>
                  <w:i/>
                  <w:iCs/>
                </w:rPr>
              </m:ctrlPr>
            </m:sSubPr>
            <m:e>
              <m:r>
                <m:rPr>
                  <m:sty m:val="bi"/>
                </m:rPr>
                <w:rPr>
                  <w:rFonts w:ascii="Cambria Math" w:hAnsi="Cambria Math"/>
                </w:rPr>
                <m:t>D</m:t>
              </m:r>
            </m:e>
            <m:sub>
              <m:r>
                <m:rPr>
                  <m:sty m:val="bi"/>
                </m:rPr>
                <w:rPr>
                  <w:rFonts w:ascii="Cambria Math" w:hAnsi="Cambria Math"/>
                </w:rPr>
                <m:t>KL</m:t>
              </m:r>
            </m:sub>
          </m:sSub>
          <m:d>
            <m:dPr>
              <m:ctrlPr>
                <w:rPr>
                  <w:rFonts w:ascii="Cambria Math" w:hAnsi="Cambria Math"/>
                  <w:b/>
                  <w:bCs/>
                  <w:i/>
                  <w:iCs/>
                </w:rPr>
              </m:ctrlPr>
            </m:dPr>
            <m:e>
              <m:r>
                <m:rPr>
                  <m:sty m:val="bi"/>
                </m:rPr>
                <w:rPr>
                  <w:rFonts w:ascii="Cambria Math" w:hAnsi="Cambria Math"/>
                </w:rPr>
                <m:t>p∥q</m:t>
              </m:r>
            </m:e>
          </m:d>
        </m:oMath>
      </m:oMathPara>
    </w:p>
    <w:p w14:paraId="7F8CE1DD" w14:textId="3681FBC3" w:rsidR="00056342" w:rsidRDefault="00056342" w:rsidP="0009720C">
      <w:pPr>
        <w:pStyle w:val="ListParagraph"/>
        <w:ind w:left="810"/>
      </w:pPr>
    </w:p>
    <w:p w14:paraId="33A44A72" w14:textId="50BCEF01" w:rsidR="00B02760" w:rsidRDefault="00B02760" w:rsidP="0009720C">
      <w:pPr>
        <w:pStyle w:val="ListParagraph"/>
        <w:ind w:left="810"/>
      </w:pPr>
      <w:r>
        <w:t xml:space="preserve">Please proof </w:t>
      </w:r>
      <m:oMath>
        <m:sSub>
          <m:sSubPr>
            <m:ctrlPr>
              <w:rPr>
                <w:rFonts w:ascii="Cambria Math" w:hAnsi="Cambria Math"/>
                <w:b/>
                <w:bCs/>
                <w:i/>
                <w:iCs/>
              </w:rPr>
            </m:ctrlPr>
          </m:sSubPr>
          <m:e>
            <m:r>
              <m:rPr>
                <m:sty m:val="bi"/>
              </m:rPr>
              <w:rPr>
                <w:rFonts w:ascii="Cambria Math" w:hAnsi="Cambria Math"/>
              </w:rPr>
              <m:t>D</m:t>
            </m:r>
          </m:e>
          <m:sub>
            <m:r>
              <m:rPr>
                <m:sty m:val="bi"/>
              </m:rPr>
              <w:rPr>
                <w:rFonts w:ascii="Cambria Math" w:hAnsi="Cambria Math"/>
              </w:rPr>
              <m:t>KL</m:t>
            </m:r>
          </m:sub>
        </m:sSub>
        <m:d>
          <m:dPr>
            <m:ctrlPr>
              <w:rPr>
                <w:rFonts w:ascii="Cambria Math" w:hAnsi="Cambria Math"/>
                <w:b/>
                <w:bCs/>
                <w:i/>
                <w:iCs/>
              </w:rPr>
            </m:ctrlPr>
          </m:dPr>
          <m:e>
            <m:r>
              <m:rPr>
                <m:sty m:val="bi"/>
              </m:rPr>
              <w:rPr>
                <w:rFonts w:ascii="Cambria Math" w:hAnsi="Cambria Math"/>
              </w:rPr>
              <m:t>p∥q</m:t>
            </m:r>
          </m:e>
        </m:d>
        <m:r>
          <m:rPr>
            <m:sty m:val="bi"/>
          </m:rPr>
          <w:rPr>
            <w:rFonts w:ascii="Cambria Math"/>
          </w:rPr>
          <m:t>≥</m:t>
        </m:r>
        <m:r>
          <m:rPr>
            <m:sty m:val="bi"/>
          </m:rPr>
          <w:rPr>
            <w:rFonts w:ascii="Cambria Math"/>
          </w:rPr>
          <m:t>0</m:t>
        </m:r>
      </m:oMath>
    </w:p>
    <w:p w14:paraId="44D4E5D5" w14:textId="77777777" w:rsidR="00B02760" w:rsidRDefault="00B02760" w:rsidP="0009720C">
      <w:pPr>
        <w:pStyle w:val="ListParagraph"/>
        <w:ind w:left="810"/>
      </w:pPr>
    </w:p>
    <w:p w14:paraId="3C31066E" w14:textId="6DC2FB45" w:rsidR="00056342" w:rsidRPr="00C50BDA" w:rsidRDefault="00056342" w:rsidP="00056342">
      <w:pPr>
        <w:pStyle w:val="ListParagraph"/>
        <w:numPr>
          <w:ilvl w:val="0"/>
          <w:numId w:val="3"/>
        </w:numPr>
      </w:pPr>
      <w:r>
        <w:t xml:space="preserve">Let the </w:t>
      </w:r>
      <w:r>
        <w:rPr>
          <w:iCs/>
          <w:color w:val="000000" w:themeColor="text1"/>
          <w:kern w:val="24"/>
          <w:sz w:val="24"/>
          <w:szCs w:val="24"/>
        </w:rPr>
        <w:t xml:space="preserve">empirical </w:t>
      </w:r>
      <w:r>
        <w:t xml:space="preserve">loss for a batch of samples be </w:t>
      </w:r>
      <m:oMath>
        <m:r>
          <w:rPr>
            <w:rFonts w:ascii="Cambria Math" w:hAnsi="Cambria Math"/>
            <w:color w:val="000000" w:themeColor="text1"/>
            <w:kern w:val="24"/>
            <w:sz w:val="24"/>
            <w:szCs w:val="24"/>
          </w:rPr>
          <m:t>L</m:t>
        </m:r>
      </m:oMath>
      <w:r>
        <w:rPr>
          <w:iCs/>
          <w:color w:val="000000" w:themeColor="text1"/>
          <w:kern w:val="24"/>
          <w:sz w:val="24"/>
          <w:szCs w:val="24"/>
        </w:rPr>
        <w:t>. Derive the derivatives</w:t>
      </w:r>
      <w:r w:rsidR="00B10E1A">
        <w:rPr>
          <w:iCs/>
          <w:color w:val="000000" w:themeColor="text1"/>
          <w:kern w:val="24"/>
          <w:sz w:val="24"/>
          <w:szCs w:val="24"/>
        </w:rPr>
        <w:t xml:space="preserve"> of loss function to the logits</w:t>
      </w:r>
      <w:r>
        <w:rPr>
          <w:iCs/>
          <w:color w:val="000000" w:themeColor="text1"/>
          <w:kern w:val="24"/>
          <w:sz w:val="24"/>
          <w:szCs w:val="24"/>
        </w:rPr>
        <w:t xml:space="preserve"> </w:t>
      </w:r>
      <m:oMath>
        <m:f>
          <m:fPr>
            <m:ctrlPr>
              <w:rPr>
                <w:rFonts w:ascii="Cambria Math" w:hAnsi="Cambria Math"/>
                <w:i/>
                <w:iCs/>
                <w:color w:val="000000" w:themeColor="text1"/>
                <w:kern w:val="24"/>
                <w:sz w:val="24"/>
                <w:szCs w:val="24"/>
              </w:rPr>
            </m:ctrlPr>
          </m:fPr>
          <m:num>
            <m:r>
              <w:rPr>
                <w:rFonts w:ascii="Cambria Math" w:hAnsi="Cambria Math"/>
                <w:color w:val="000000" w:themeColor="text1"/>
                <w:kern w:val="24"/>
                <w:sz w:val="24"/>
                <w:szCs w:val="24"/>
              </w:rPr>
              <m:t>∂L</m:t>
            </m:r>
          </m:num>
          <m:den>
            <m:r>
              <w:rPr>
                <w:rFonts w:ascii="Cambria Math" w:hAnsi="Cambria Math"/>
                <w:color w:val="000000" w:themeColor="text1"/>
                <w:kern w:val="24"/>
                <w:sz w:val="24"/>
                <w:szCs w:val="24"/>
              </w:rPr>
              <m:t>∂</m:t>
            </m:r>
            <m:r>
              <m:rPr>
                <m:sty m:val="bi"/>
              </m:rPr>
              <w:rPr>
                <w:rFonts w:ascii="Cambria Math" w:hAnsi="Cambria Math"/>
              </w:rPr>
              <m:t>z</m:t>
            </m:r>
          </m:den>
        </m:f>
      </m:oMath>
      <w:r>
        <w:rPr>
          <w:iCs/>
          <w:color w:val="000000" w:themeColor="text1"/>
          <w:kern w:val="24"/>
          <w:sz w:val="24"/>
          <w:szCs w:val="24"/>
        </w:rPr>
        <w:t xml:space="preserve"> </w:t>
      </w:r>
      <w:r w:rsidR="00B64133">
        <w:rPr>
          <w:iCs/>
          <w:color w:val="000000" w:themeColor="text1"/>
          <w:kern w:val="24"/>
          <w:sz w:val="24"/>
          <w:szCs w:val="24"/>
        </w:rPr>
        <w:t xml:space="preserve">, </w:t>
      </w:r>
      <w:r>
        <w:rPr>
          <w:iCs/>
          <w:color w:val="000000" w:themeColor="text1"/>
          <w:kern w:val="24"/>
          <w:sz w:val="24"/>
          <w:szCs w:val="24"/>
        </w:rPr>
        <w:t>write out its dimension</w:t>
      </w:r>
      <w:r w:rsidR="00B64133">
        <w:rPr>
          <w:iCs/>
          <w:color w:val="000000" w:themeColor="text1"/>
          <w:kern w:val="24"/>
          <w:sz w:val="24"/>
          <w:szCs w:val="24"/>
        </w:rPr>
        <w:t>ality</w:t>
      </w:r>
      <w:r>
        <w:rPr>
          <w:iCs/>
          <w:color w:val="000000" w:themeColor="text1"/>
          <w:kern w:val="24"/>
          <w:sz w:val="24"/>
          <w:szCs w:val="24"/>
        </w:rPr>
        <w:t xml:space="preserve"> clearly. </w:t>
      </w:r>
      <w:r w:rsidR="00B10E1A">
        <w:rPr>
          <w:iCs/>
          <w:color w:val="000000" w:themeColor="text1"/>
          <w:kern w:val="24"/>
          <w:sz w:val="24"/>
          <w:szCs w:val="24"/>
        </w:rPr>
        <w:t>(</w:t>
      </w:r>
      <w:r>
        <w:rPr>
          <w:iCs/>
          <w:color w:val="000000" w:themeColor="text1"/>
          <w:kern w:val="24"/>
          <w:sz w:val="24"/>
          <w:szCs w:val="24"/>
        </w:rPr>
        <w:t xml:space="preserve">Note </w:t>
      </w:r>
      <m:oMath>
        <m:acc>
          <m:accPr>
            <m:ctrlPr>
              <w:rPr>
                <w:rFonts w:ascii="Cambria Math" w:hAnsi="Cambria Math"/>
                <w:b/>
                <w:bCs/>
                <w:i/>
                <w:iCs/>
              </w:rPr>
            </m:ctrlPr>
          </m:accPr>
          <m:e>
            <m:r>
              <m:rPr>
                <m:sty m:val="bi"/>
              </m:rPr>
              <w:rPr>
                <w:rFonts w:ascii="Cambria Math" w:hAnsi="Cambria Math"/>
              </w:rPr>
              <m:t>y</m:t>
            </m:r>
          </m:e>
        </m:acc>
      </m:oMath>
      <w:r>
        <w:rPr>
          <w:b/>
          <w:bCs/>
          <w:iCs/>
        </w:rPr>
        <w:t xml:space="preserve"> </w:t>
      </w:r>
      <w:r w:rsidRPr="00B64133">
        <w:rPr>
          <w:iCs/>
        </w:rPr>
        <w:t xml:space="preserve">is the output </w:t>
      </w:r>
      <w:r w:rsidR="00B64133">
        <w:rPr>
          <w:iCs/>
        </w:rPr>
        <w:t xml:space="preserve">after applying sigmoid or </w:t>
      </w:r>
      <w:proofErr w:type="spellStart"/>
      <w:r w:rsidR="00B64133">
        <w:rPr>
          <w:iCs/>
        </w:rPr>
        <w:t>softmax</w:t>
      </w:r>
      <w:proofErr w:type="spellEnd"/>
      <w:r w:rsidR="00B64133">
        <w:rPr>
          <w:iCs/>
        </w:rPr>
        <w:t xml:space="preserve"> on logits</w:t>
      </w:r>
      <w:r w:rsidRPr="00B64133">
        <w:rPr>
          <w:iCs/>
        </w:rPr>
        <w:t>.</w:t>
      </w:r>
      <w:r w:rsidR="00B64133">
        <w:rPr>
          <w:iCs/>
        </w:rPr>
        <w:t xml:space="preserve"> You will need to take derivatives through the sigmoid or </w:t>
      </w:r>
      <w:proofErr w:type="spellStart"/>
      <w:r w:rsidR="00B64133">
        <w:rPr>
          <w:iCs/>
        </w:rPr>
        <w:t>softmax</w:t>
      </w:r>
      <w:proofErr w:type="spellEnd"/>
      <w:r w:rsidR="00B64133">
        <w:rPr>
          <w:iCs/>
        </w:rPr>
        <w:t xml:space="preserve"> function.</w:t>
      </w:r>
      <w:r w:rsidR="00B10E1A">
        <w:rPr>
          <w:iCs/>
        </w:rPr>
        <w:t>)</w:t>
      </w:r>
    </w:p>
    <w:p w14:paraId="6C2E7F13" w14:textId="25C7167A" w:rsidR="00C50BDA" w:rsidRPr="00584192" w:rsidRDefault="00C50BDA" w:rsidP="00056342">
      <w:pPr>
        <w:pStyle w:val="ListParagraph"/>
        <w:numPr>
          <w:ilvl w:val="0"/>
          <w:numId w:val="3"/>
        </w:numPr>
      </w:pPr>
      <w:r>
        <w:t xml:space="preserve">Typically, for a K class problem, the vector </w:t>
      </w:r>
      <m:oMath>
        <m:r>
          <m:rPr>
            <m:sty m:val="bi"/>
          </m:rPr>
          <w:rPr>
            <w:rFonts w:ascii="Cambria Math" w:hAnsi="Cambria Math"/>
            <w:color w:val="000000" w:themeColor="text1"/>
            <w:kern w:val="24"/>
            <w:sz w:val="24"/>
            <w:szCs w:val="24"/>
          </w:rPr>
          <m:t>y=</m:t>
        </m:r>
        <m:sSup>
          <m:sSupPr>
            <m:ctrlPr>
              <w:rPr>
                <w:rFonts w:ascii="Cambria Math" w:hAnsi="Cambria Math"/>
                <w:i/>
                <w:iCs/>
                <w:color w:val="000000" w:themeColor="text1"/>
                <w:kern w:val="24"/>
                <w:sz w:val="24"/>
                <w:szCs w:val="24"/>
              </w:rPr>
            </m:ctrlPr>
          </m:sSupPr>
          <m:e>
            <m:r>
              <w:rPr>
                <w:rFonts w:ascii="Cambria Math" w:hAnsi="Cambria Math"/>
                <w:color w:val="000000" w:themeColor="text1"/>
                <w:kern w:val="24"/>
                <w:sz w:val="24"/>
                <w:szCs w:val="24"/>
              </w:rPr>
              <m:t>[0,0,0,…,1,0,…0]</m:t>
            </m:r>
          </m:e>
          <m:sup>
            <m:r>
              <w:rPr>
                <w:rFonts w:ascii="Cambria Math" w:hAnsi="Cambria Math"/>
                <w:color w:val="000000" w:themeColor="text1"/>
                <w:kern w:val="24"/>
                <w:sz w:val="24"/>
                <w:szCs w:val="24"/>
              </w:rPr>
              <m:t>T</m:t>
            </m:r>
          </m:sup>
        </m:sSup>
      </m:oMath>
      <w:r>
        <w:rPr>
          <w:iCs/>
          <w:color w:val="000000" w:themeColor="text1"/>
          <w:kern w:val="24"/>
          <w:sz w:val="24"/>
          <w:szCs w:val="24"/>
        </w:rPr>
        <w:t xml:space="preserve"> is the one-hot encoding to indicate the correct class. It could be useful to consider a different situation where </w:t>
      </w:r>
      <m:oMath>
        <m:r>
          <m:rPr>
            <m:sty m:val="bi"/>
          </m:rPr>
          <w:rPr>
            <w:rFonts w:ascii="Cambria Math" w:hAnsi="Cambria Math"/>
            <w:color w:val="000000" w:themeColor="text1"/>
            <w:kern w:val="24"/>
            <w:sz w:val="24"/>
            <w:szCs w:val="24"/>
          </w:rPr>
          <m:t>y=</m:t>
        </m:r>
        <m:sSup>
          <m:sSupPr>
            <m:ctrlPr>
              <w:rPr>
                <w:rFonts w:ascii="Cambria Math" w:hAnsi="Cambria Math"/>
                <w:i/>
                <w:iCs/>
                <w:color w:val="000000" w:themeColor="text1"/>
                <w:kern w:val="24"/>
                <w:sz w:val="24"/>
                <w:szCs w:val="24"/>
              </w:rPr>
            </m:ctrlPr>
          </m:sSupPr>
          <m:e>
            <m:r>
              <w:rPr>
                <w:rFonts w:ascii="Cambria Math" w:hAnsi="Cambria Math"/>
                <w:color w:val="000000" w:themeColor="text1"/>
                <w:kern w:val="24"/>
                <w:sz w:val="24"/>
                <w:szCs w:val="24"/>
              </w:rPr>
              <m:t>[0,0.1,0.2,…,0.1,0.3,…0]</m:t>
            </m:r>
          </m:e>
          <m:sup>
            <m:r>
              <w:rPr>
                <w:rFonts w:ascii="Cambria Math" w:hAnsi="Cambria Math"/>
                <w:color w:val="000000" w:themeColor="text1"/>
                <w:kern w:val="24"/>
                <w:sz w:val="24"/>
                <w:szCs w:val="24"/>
              </w:rPr>
              <m:t>T</m:t>
            </m:r>
          </m:sup>
        </m:sSup>
      </m:oMath>
      <w:r>
        <w:rPr>
          <w:iCs/>
          <w:color w:val="000000" w:themeColor="text1"/>
          <w:kern w:val="24"/>
          <w:sz w:val="24"/>
          <w:szCs w:val="24"/>
        </w:rPr>
        <w:t xml:space="preserve"> has more than one non-zeros. </w:t>
      </w:r>
    </w:p>
    <w:p w14:paraId="61B61AFD" w14:textId="22363F7E" w:rsidR="00584192" w:rsidRDefault="00584192" w:rsidP="00584192">
      <w:pPr>
        <w:pStyle w:val="ListParagraph"/>
        <w:ind w:left="810"/>
        <w:rPr>
          <w:iCs/>
          <w:color w:val="000000" w:themeColor="text1"/>
          <w:kern w:val="24"/>
          <w:sz w:val="24"/>
          <w:szCs w:val="24"/>
        </w:rPr>
      </w:pPr>
    </w:p>
    <w:p w14:paraId="162E879D" w14:textId="2339A84F" w:rsidR="00584192" w:rsidRPr="00B22AD6" w:rsidRDefault="00050108" w:rsidP="00584192">
      <w:pPr>
        <w:pStyle w:val="ListParagraph"/>
        <w:ind w:left="810"/>
      </w:pPr>
      <w:r>
        <w:rPr>
          <w:iCs/>
          <w:color w:val="000000" w:themeColor="text1"/>
          <w:kern w:val="24"/>
          <w:sz w:val="24"/>
          <w:szCs w:val="24"/>
        </w:rPr>
        <w:t>Design</w:t>
      </w:r>
      <w:r w:rsidR="00584192">
        <w:rPr>
          <w:iCs/>
          <w:color w:val="000000" w:themeColor="text1"/>
          <w:kern w:val="24"/>
          <w:sz w:val="24"/>
          <w:szCs w:val="24"/>
        </w:rPr>
        <w:t xml:space="preserve"> a loss function for this situation and write out the empirical loss</w:t>
      </w:r>
      <w:r w:rsidR="00A3717A">
        <w:rPr>
          <w:iCs/>
          <w:color w:val="000000" w:themeColor="text1"/>
          <w:kern w:val="24"/>
          <w:sz w:val="24"/>
          <w:szCs w:val="24"/>
        </w:rPr>
        <w:t xml:space="preserve"> for a mini-batch</w:t>
      </w:r>
      <w:r w:rsidR="00584192">
        <w:rPr>
          <w:iCs/>
          <w:color w:val="000000" w:themeColor="text1"/>
          <w:kern w:val="24"/>
          <w:sz w:val="24"/>
          <w:szCs w:val="24"/>
        </w:rPr>
        <w:t>.</w:t>
      </w:r>
    </w:p>
    <w:p w14:paraId="1E8EA688" w14:textId="77777777" w:rsidR="00B22AD6" w:rsidRPr="00B22AD6" w:rsidRDefault="00B22AD6" w:rsidP="00B22AD6">
      <w:pPr>
        <w:pStyle w:val="ListParagraph"/>
        <w:ind w:left="810"/>
      </w:pPr>
    </w:p>
    <w:p w14:paraId="0A09D361" w14:textId="30493270" w:rsidR="00B22AD6" w:rsidRDefault="00514A7D" w:rsidP="003E1ABD">
      <w:pPr>
        <w:pStyle w:val="ListParagraph"/>
        <w:numPr>
          <w:ilvl w:val="0"/>
          <w:numId w:val="1"/>
        </w:numPr>
        <w:ind w:left="450" w:hanging="450"/>
      </w:pPr>
      <w:r>
        <w:t xml:space="preserve">Coding </w:t>
      </w:r>
      <w:r w:rsidR="00B175B7">
        <w:t>problem</w:t>
      </w:r>
    </w:p>
    <w:p w14:paraId="03F5A511" w14:textId="1F9CF2C2" w:rsidR="00514A7D" w:rsidRDefault="00514A7D" w:rsidP="00514A7D">
      <w:pPr>
        <w:pStyle w:val="ListParagraph"/>
      </w:pPr>
    </w:p>
    <w:p w14:paraId="294D6FBF" w14:textId="129E29F2" w:rsidR="008E2C42" w:rsidRDefault="008E2C42" w:rsidP="003E1ABD">
      <w:pPr>
        <w:pStyle w:val="ListParagraph"/>
        <w:ind w:left="0"/>
      </w:pPr>
      <w:r>
        <w:lastRenderedPageBreak/>
        <w:t>You will implement a MLP network to classify the MNIST (M</w:t>
      </w:r>
      <w:r w:rsidRPr="008E2C42">
        <w:t>odified </w:t>
      </w:r>
      <w:hyperlink r:id="rId6" w:history="1">
        <w:r w:rsidRPr="008E2C42">
          <w:t>National Institute of Standards and Technology</w:t>
        </w:r>
      </w:hyperlink>
      <w:r w:rsidRPr="008E2C42">
        <w:t> database)</w:t>
      </w:r>
      <w:r>
        <w:t xml:space="preserve"> dataset. This dataset is widely used to train and test different machine learning algorithms. </w:t>
      </w:r>
      <w:r w:rsidR="002450EB">
        <w:t xml:space="preserve">You can learn more about MNIST at its wiki page: </w:t>
      </w:r>
      <w:r w:rsidR="002450EB" w:rsidRPr="002450EB">
        <w:t>https://en.wikipedia.org/wiki/MNIST_database</w:t>
      </w:r>
    </w:p>
    <w:p w14:paraId="77272D5E" w14:textId="6F26DF03" w:rsidR="004E0C4B" w:rsidRDefault="004E0C4B" w:rsidP="003E1ABD">
      <w:pPr>
        <w:pStyle w:val="ListParagraph"/>
        <w:ind w:left="0"/>
      </w:pPr>
    </w:p>
    <w:p w14:paraId="313D243B" w14:textId="732C27DE" w:rsidR="00E51C43" w:rsidRDefault="008E2C42" w:rsidP="003E1ABD">
      <w:pPr>
        <w:pStyle w:val="ListParagraph"/>
        <w:ind w:left="0"/>
      </w:pPr>
      <w:r>
        <w:t xml:space="preserve">This dataset included handwritten digits from 0 to 9, with 50,000 images for training and 10,000 for testing. The dataset can be downloaded from </w:t>
      </w:r>
      <w:hyperlink r:id="rId7" w:history="1">
        <w:r w:rsidRPr="008E2C42">
          <w:t>http://yann.lecun.com/exdb/mnist/</w:t>
        </w:r>
      </w:hyperlink>
      <w:r>
        <w:t>. Every image is a 28x28x1 grayscale picture, containing one of the 10 digits:</w:t>
      </w:r>
    </w:p>
    <w:p w14:paraId="177C2903" w14:textId="000265F7" w:rsidR="008E2C42" w:rsidRDefault="00424F05" w:rsidP="003E1ABD">
      <w:pPr>
        <w:pStyle w:val="ListParagraph"/>
        <w:ind w:left="0"/>
      </w:pPr>
      <w:r>
        <w:rPr>
          <w:noProof/>
        </w:rPr>
        <w:drawing>
          <wp:anchor distT="0" distB="0" distL="114300" distR="114300" simplePos="0" relativeHeight="251660288" behindDoc="0" locked="0" layoutInCell="1" allowOverlap="1" wp14:anchorId="21BC361E" wp14:editId="6C20A460">
            <wp:simplePos x="0" y="0"/>
            <wp:positionH relativeFrom="margin">
              <wp:posOffset>1581150</wp:posOffset>
            </wp:positionH>
            <wp:positionV relativeFrom="paragraph">
              <wp:posOffset>243205</wp:posOffset>
            </wp:positionV>
            <wp:extent cx="3039745" cy="1849755"/>
            <wp:effectExtent l="0" t="0" r="8255" b="0"/>
            <wp:wrapTopAndBottom/>
            <wp:docPr id="1" name="Picture 1" descr="MNIST sampl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NIST sample 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9745" cy="1849755"/>
                    </a:xfrm>
                    <a:prstGeom prst="rect">
                      <a:avLst/>
                    </a:prstGeom>
                    <a:noFill/>
                    <a:ln>
                      <a:noFill/>
                    </a:ln>
                  </pic:spPr>
                </pic:pic>
              </a:graphicData>
            </a:graphic>
          </wp:anchor>
        </w:drawing>
      </w:r>
    </w:p>
    <w:p w14:paraId="18425DD4" w14:textId="77777777" w:rsidR="008E2C42" w:rsidRDefault="008E2C42" w:rsidP="003E1ABD">
      <w:pPr>
        <w:pStyle w:val="ListParagraph"/>
        <w:ind w:left="0"/>
      </w:pPr>
    </w:p>
    <w:p w14:paraId="64EE8126" w14:textId="7CA9DEDC" w:rsidR="004E0C4B" w:rsidRPr="008D1353" w:rsidRDefault="004E0C4B" w:rsidP="003E1ABD">
      <w:pPr>
        <w:pStyle w:val="ListParagraph"/>
        <w:numPr>
          <w:ilvl w:val="0"/>
          <w:numId w:val="13"/>
        </w:numPr>
        <w:ind w:left="0"/>
      </w:pPr>
      <w:r>
        <w:t xml:space="preserve">As a multi-class classification problem, given the size of a mini-batch is B, what is the output size of logits of the MLP? After passing the logits through the </w:t>
      </w:r>
      <w:proofErr w:type="spellStart"/>
      <w:r>
        <w:t>softmax</w:t>
      </w:r>
      <w:proofErr w:type="spellEnd"/>
      <w:r>
        <w:t xml:space="preserve">, what is the size of the probabilities </w:t>
      </w:r>
      <m:oMath>
        <m:acc>
          <m:accPr>
            <m:ctrlPr>
              <w:rPr>
                <w:rFonts w:ascii="Cambria Math" w:hAnsi="Cambria Math"/>
                <w:b/>
                <w:bCs/>
                <w:i/>
                <w:iCs/>
              </w:rPr>
            </m:ctrlPr>
          </m:accPr>
          <m:e>
            <m:r>
              <m:rPr>
                <m:sty m:val="bi"/>
              </m:rPr>
              <w:rPr>
                <w:rFonts w:ascii="Cambria Math" w:hAnsi="Cambria Math"/>
              </w:rPr>
              <m:t>y</m:t>
            </m:r>
          </m:e>
        </m:acc>
      </m:oMath>
      <w:r w:rsidRPr="004E0C4B">
        <w:rPr>
          <w:iCs/>
        </w:rPr>
        <w:t xml:space="preserve"> ? </w:t>
      </w:r>
      <w:r>
        <w:rPr>
          <w:iCs/>
        </w:rPr>
        <w:t xml:space="preserve">Clearly write out the final equation of empirical CE loss. Also, write out the derivative of empirical CE loss to the logits (network outputs before </w:t>
      </w:r>
      <w:proofErr w:type="spellStart"/>
      <w:r>
        <w:rPr>
          <w:iCs/>
        </w:rPr>
        <w:t>softmax</w:t>
      </w:r>
      <w:proofErr w:type="spellEnd"/>
      <w:r>
        <w:rPr>
          <w:iCs/>
        </w:rPr>
        <w:t xml:space="preserve">). The answer of </w:t>
      </w:r>
      <w:r w:rsidR="002F503A">
        <w:rPr>
          <w:iCs/>
        </w:rPr>
        <w:t xml:space="preserve">the previous question </w:t>
      </w:r>
      <w:r>
        <w:rPr>
          <w:iCs/>
        </w:rPr>
        <w:t>4d may be useful here.</w:t>
      </w:r>
    </w:p>
    <w:p w14:paraId="2D5538DA" w14:textId="77777777" w:rsidR="008D1353" w:rsidRDefault="008D1353" w:rsidP="003E1ABD">
      <w:pPr>
        <w:pStyle w:val="ListParagraph"/>
        <w:ind w:left="0"/>
      </w:pPr>
    </w:p>
    <w:p w14:paraId="49FCF5C5" w14:textId="0DB058AA" w:rsidR="004E0C4B" w:rsidRDefault="008D1353" w:rsidP="003E1ABD">
      <w:pPr>
        <w:pStyle w:val="ListParagraph"/>
        <w:numPr>
          <w:ilvl w:val="0"/>
          <w:numId w:val="13"/>
        </w:numPr>
        <w:ind w:left="0"/>
      </w:pPr>
      <w:r>
        <w:t>Following the instructions at the course website (</w:t>
      </w:r>
      <w:r w:rsidRPr="008D1353">
        <w:t>https://deeplearningcrashcourse.org/nhlbi2021/</w:t>
      </w:r>
      <w:r>
        <w:t xml:space="preserve">) to set up your python development environment. You can use either </w:t>
      </w:r>
      <w:proofErr w:type="spellStart"/>
      <w:r>
        <w:t>VSCode</w:t>
      </w:r>
      <w:proofErr w:type="spellEnd"/>
      <w:r>
        <w:t>(</w:t>
      </w:r>
      <w:r w:rsidRPr="008D1353">
        <w:t>https://code.visualstudio.com/</w:t>
      </w:r>
      <w:r>
        <w:t>) or PyCharm(</w:t>
      </w:r>
      <w:r w:rsidRPr="008D1353">
        <w:t>https://www.jetbrains.com/pycharm/</w:t>
      </w:r>
      <w:r>
        <w:t xml:space="preserve">) for development and debugging. </w:t>
      </w:r>
    </w:p>
    <w:p w14:paraId="3DD260A8" w14:textId="77777777" w:rsidR="008D1353" w:rsidRDefault="008D1353" w:rsidP="003E1ABD">
      <w:pPr>
        <w:pStyle w:val="ListParagraph"/>
        <w:ind w:left="0"/>
      </w:pPr>
    </w:p>
    <w:p w14:paraId="414637AB" w14:textId="3DA100C8" w:rsidR="008D1353" w:rsidRDefault="008D1353" w:rsidP="003E1ABD">
      <w:pPr>
        <w:pStyle w:val="ListParagraph"/>
        <w:ind w:left="0"/>
      </w:pPr>
      <w:r>
        <w:t xml:space="preserve">After setting up the environment, start your python environment and read through the problem </w:t>
      </w:r>
      <w:proofErr w:type="spellStart"/>
      <w:r>
        <w:t>py</w:t>
      </w:r>
      <w:proofErr w:type="spellEnd"/>
      <w:r>
        <w:t xml:space="preserve"> file (</w:t>
      </w:r>
      <w:r w:rsidR="001B1797" w:rsidRPr="004C6682">
        <w:rPr>
          <w:i/>
          <w:iCs/>
        </w:rPr>
        <w:t>a1</w:t>
      </w:r>
      <w:r w:rsidR="00851982">
        <w:rPr>
          <w:i/>
          <w:iCs/>
        </w:rPr>
        <w:t>_</w:t>
      </w:r>
      <w:r w:rsidR="001B1797" w:rsidRPr="004C6682">
        <w:rPr>
          <w:i/>
          <w:iCs/>
        </w:rPr>
        <w:t>mlp</w:t>
      </w:r>
      <w:r w:rsidR="00851982">
        <w:rPr>
          <w:i/>
          <w:iCs/>
        </w:rPr>
        <w:t>_</w:t>
      </w:r>
      <w:r w:rsidR="001B1797">
        <w:rPr>
          <w:i/>
          <w:iCs/>
        </w:rPr>
        <w:t>3</w:t>
      </w:r>
      <w:r w:rsidR="00851982">
        <w:rPr>
          <w:i/>
          <w:iCs/>
        </w:rPr>
        <w:t>_</w:t>
      </w:r>
      <w:r w:rsidR="001B1797" w:rsidRPr="004C6682">
        <w:rPr>
          <w:i/>
          <w:iCs/>
        </w:rPr>
        <w:t>layers.py</w:t>
      </w:r>
      <w:r>
        <w:t xml:space="preserve">). Try to open this python file with </w:t>
      </w:r>
      <w:proofErr w:type="spellStart"/>
      <w:r>
        <w:t>VSCode</w:t>
      </w:r>
      <w:proofErr w:type="spellEnd"/>
      <w:r>
        <w:t xml:space="preserve"> and set break points</w:t>
      </w:r>
      <w:r w:rsidR="000D7864">
        <w:t xml:space="preserve"> to </w:t>
      </w:r>
      <w:r w:rsidR="00252FF1">
        <w:t>step</w:t>
      </w:r>
      <w:r w:rsidR="000D7864">
        <w:t xml:space="preserve"> through the code. Please check this video for instructions (</w:t>
      </w:r>
      <w:hyperlink r:id="rId9" w:history="1">
        <w:r w:rsidR="000D7864" w:rsidRPr="007E67DA">
          <w:rPr>
            <w:rStyle w:val="Hyperlink"/>
          </w:rPr>
          <w:t>https://www.youtube.com/watch?v=W--_</w:t>
        </w:r>
        <w:proofErr w:type="spellStart"/>
        <w:r w:rsidR="000D7864" w:rsidRPr="007E67DA">
          <w:rPr>
            <w:rStyle w:val="Hyperlink"/>
          </w:rPr>
          <w:t>EOzdTHk</w:t>
        </w:r>
        <w:proofErr w:type="spellEnd"/>
      </w:hyperlink>
      <w:r w:rsidR="000D7864">
        <w:t xml:space="preserve">). You can also find </w:t>
      </w:r>
      <w:r w:rsidR="004C6682">
        <w:t>other</w:t>
      </w:r>
      <w:r w:rsidR="000D7864">
        <w:t xml:space="preserve"> tutorials online.</w:t>
      </w:r>
    </w:p>
    <w:p w14:paraId="0C88E0C3" w14:textId="7A235527" w:rsidR="000D7864" w:rsidRDefault="000D7864" w:rsidP="003E1ABD">
      <w:pPr>
        <w:pStyle w:val="ListParagraph"/>
        <w:ind w:left="0"/>
      </w:pPr>
    </w:p>
    <w:p w14:paraId="3886C1D7" w14:textId="01E05BB9" w:rsidR="000D7864" w:rsidRDefault="004C6682" w:rsidP="003E1ABD">
      <w:pPr>
        <w:pStyle w:val="ListParagraph"/>
        <w:numPr>
          <w:ilvl w:val="0"/>
          <w:numId w:val="13"/>
        </w:numPr>
        <w:ind w:left="0"/>
      </w:pPr>
      <w:r>
        <w:t xml:space="preserve">The python file </w:t>
      </w:r>
      <w:r w:rsidRPr="004C6682">
        <w:rPr>
          <w:i/>
          <w:iCs/>
        </w:rPr>
        <w:t>a1</w:t>
      </w:r>
      <w:r w:rsidR="00851982">
        <w:rPr>
          <w:i/>
          <w:iCs/>
        </w:rPr>
        <w:t>_</w:t>
      </w:r>
      <w:r w:rsidRPr="004C6682">
        <w:rPr>
          <w:i/>
          <w:iCs/>
        </w:rPr>
        <w:t>mlp</w:t>
      </w:r>
      <w:r w:rsidR="00851982">
        <w:rPr>
          <w:i/>
          <w:iCs/>
        </w:rPr>
        <w:t>_</w:t>
      </w:r>
      <w:r w:rsidR="001B1797">
        <w:rPr>
          <w:i/>
          <w:iCs/>
        </w:rPr>
        <w:t>3</w:t>
      </w:r>
      <w:r w:rsidR="00851982">
        <w:rPr>
          <w:i/>
          <w:iCs/>
        </w:rPr>
        <w:t>_</w:t>
      </w:r>
      <w:r w:rsidRPr="004C6682">
        <w:rPr>
          <w:i/>
          <w:iCs/>
        </w:rPr>
        <w:t>layers.py</w:t>
      </w:r>
      <w:r>
        <w:t xml:space="preserve"> contains a </w:t>
      </w:r>
      <w:r w:rsidR="001B1797">
        <w:t>3</w:t>
      </w:r>
      <w:r>
        <w:t xml:space="preserve"> layer MLP model, unfinished. Please implement the empirical CE loss function, the forward and backward pass and the gradient descent step. The weights should be initialized from the standard norm distribution and biases are initialized as 0. The training loop has been implemented, including random shuffling the images and performing gradient descent. </w:t>
      </w:r>
      <w:r w:rsidR="00244A8D">
        <w:t xml:space="preserve">A portion of the training data was split out as the validation set, to estimate the model performance. </w:t>
      </w:r>
      <w:r>
        <w:t>After every epoch, the accuracy and loss values are saved.</w:t>
      </w:r>
    </w:p>
    <w:p w14:paraId="2D28319F" w14:textId="7A047E6B" w:rsidR="004C6682" w:rsidRDefault="004C6682" w:rsidP="003E1ABD">
      <w:pPr>
        <w:pStyle w:val="ListParagraph"/>
        <w:ind w:left="0"/>
      </w:pPr>
    </w:p>
    <w:p w14:paraId="1972D106" w14:textId="3B11C7A8" w:rsidR="004C6682" w:rsidRDefault="004C6682" w:rsidP="003E1ABD">
      <w:pPr>
        <w:pStyle w:val="ListParagraph"/>
        <w:ind w:left="0"/>
        <w:rPr>
          <w:b/>
          <w:bCs/>
        </w:rPr>
      </w:pPr>
      <w:r>
        <w:t xml:space="preserve">Please finish the coding and train the model with default parameters (Batch Size, learning rate, number of epochs). </w:t>
      </w:r>
      <w:r w:rsidRPr="00244A8D">
        <w:rPr>
          <w:b/>
          <w:bCs/>
        </w:rPr>
        <w:t xml:space="preserve">Submit the plots of </w:t>
      </w:r>
      <w:r w:rsidR="00545965" w:rsidRPr="00545965">
        <w:rPr>
          <w:b/>
          <w:bCs/>
        </w:rPr>
        <w:t xml:space="preserve">the </w:t>
      </w:r>
      <w:r w:rsidRPr="00244A8D">
        <w:rPr>
          <w:b/>
          <w:bCs/>
        </w:rPr>
        <w:t>accuracy</w:t>
      </w:r>
      <w:r w:rsidR="00244A8D" w:rsidRPr="00244A8D">
        <w:rPr>
          <w:b/>
          <w:bCs/>
        </w:rPr>
        <w:t xml:space="preserve"> and loss vs. epoch for both training and validation sets.</w:t>
      </w:r>
    </w:p>
    <w:p w14:paraId="34254356" w14:textId="14950E3D" w:rsidR="004600C9" w:rsidRDefault="004600C9" w:rsidP="003E1ABD">
      <w:pPr>
        <w:pStyle w:val="ListParagraph"/>
        <w:ind w:left="0"/>
        <w:rPr>
          <w:b/>
          <w:bCs/>
        </w:rPr>
      </w:pPr>
    </w:p>
    <w:p w14:paraId="0AEE621C" w14:textId="77777777" w:rsidR="004600C9" w:rsidRDefault="004600C9" w:rsidP="003E1ABD">
      <w:pPr>
        <w:pStyle w:val="ListParagraph"/>
        <w:ind w:left="0"/>
      </w:pPr>
      <w:r w:rsidRPr="004600C9">
        <w:t xml:space="preserve">One way to debug your model is to let it fit on a single mini-batch with small batch size. Model should be able to fit the data extremely well, getting 100% accuracy and very low loss. Remember to turn off regularization when doing this test. Since the batch size is now small, you need to reduce the learning rate, e.g. </w:t>
      </w:r>
    </w:p>
    <w:p w14:paraId="35500564" w14:textId="5B0C248D" w:rsidR="004600C9" w:rsidRPr="004600C9" w:rsidRDefault="004600C9" w:rsidP="003E1ABD">
      <w:pPr>
        <w:pStyle w:val="ListParagraph"/>
        <w:ind w:left="0"/>
        <w:rPr>
          <w:i/>
          <w:iCs/>
        </w:rPr>
      </w:pPr>
      <w:r w:rsidRPr="004600C9">
        <w:rPr>
          <w:i/>
          <w:iCs/>
          <w:sz w:val="18"/>
          <w:szCs w:val="18"/>
          <w:highlight w:val="lightGray"/>
        </w:rPr>
        <w:t>python3 a1-mlp-</w:t>
      </w:r>
      <w:r w:rsidR="00B12971">
        <w:rPr>
          <w:i/>
          <w:iCs/>
          <w:sz w:val="18"/>
          <w:szCs w:val="18"/>
          <w:highlight w:val="lightGray"/>
        </w:rPr>
        <w:t>3</w:t>
      </w:r>
      <w:r w:rsidRPr="004600C9">
        <w:rPr>
          <w:i/>
          <w:iCs/>
          <w:sz w:val="18"/>
          <w:szCs w:val="18"/>
          <w:highlight w:val="lightGray"/>
        </w:rPr>
        <w:t>-layers.py --</w:t>
      </w:r>
      <w:proofErr w:type="spellStart"/>
      <w:r w:rsidRPr="004600C9">
        <w:rPr>
          <w:i/>
          <w:iCs/>
          <w:sz w:val="18"/>
          <w:szCs w:val="18"/>
          <w:highlight w:val="lightGray"/>
        </w:rPr>
        <w:t>learning_rate</w:t>
      </w:r>
      <w:proofErr w:type="spellEnd"/>
      <w:r w:rsidRPr="004600C9">
        <w:rPr>
          <w:i/>
          <w:iCs/>
          <w:sz w:val="18"/>
          <w:szCs w:val="18"/>
          <w:highlight w:val="lightGray"/>
        </w:rPr>
        <w:t xml:space="preserve"> 0.01 --</w:t>
      </w:r>
      <w:proofErr w:type="spellStart"/>
      <w:r w:rsidRPr="004600C9">
        <w:rPr>
          <w:i/>
          <w:iCs/>
          <w:sz w:val="18"/>
          <w:szCs w:val="18"/>
          <w:highlight w:val="lightGray"/>
        </w:rPr>
        <w:t>one_batch_training</w:t>
      </w:r>
      <w:proofErr w:type="spellEnd"/>
      <w:r w:rsidRPr="004600C9">
        <w:rPr>
          <w:i/>
          <w:iCs/>
          <w:sz w:val="18"/>
          <w:szCs w:val="18"/>
          <w:highlight w:val="lightGray"/>
        </w:rPr>
        <w:t xml:space="preserve"> True --</w:t>
      </w:r>
      <w:proofErr w:type="spellStart"/>
      <w:r w:rsidRPr="004600C9">
        <w:rPr>
          <w:i/>
          <w:iCs/>
          <w:sz w:val="18"/>
          <w:szCs w:val="18"/>
          <w:highlight w:val="lightGray"/>
        </w:rPr>
        <w:t>batch_size</w:t>
      </w:r>
      <w:proofErr w:type="spellEnd"/>
      <w:r w:rsidRPr="004600C9">
        <w:rPr>
          <w:i/>
          <w:iCs/>
          <w:sz w:val="18"/>
          <w:szCs w:val="18"/>
          <w:highlight w:val="lightGray"/>
        </w:rPr>
        <w:t xml:space="preserve"> 10 --</w:t>
      </w:r>
      <w:proofErr w:type="spellStart"/>
      <w:r w:rsidRPr="004600C9">
        <w:rPr>
          <w:i/>
          <w:iCs/>
          <w:sz w:val="18"/>
          <w:szCs w:val="18"/>
          <w:highlight w:val="lightGray"/>
        </w:rPr>
        <w:t>num_epochs</w:t>
      </w:r>
      <w:proofErr w:type="spellEnd"/>
      <w:r w:rsidRPr="004600C9">
        <w:rPr>
          <w:i/>
          <w:iCs/>
          <w:sz w:val="18"/>
          <w:szCs w:val="18"/>
          <w:highlight w:val="lightGray"/>
        </w:rPr>
        <w:t xml:space="preserve"> 1000</w:t>
      </w:r>
    </w:p>
    <w:p w14:paraId="30F1F3FC" w14:textId="4D29EAAE" w:rsidR="00244A8D" w:rsidRDefault="00244A8D" w:rsidP="003E1ABD">
      <w:pPr>
        <w:pStyle w:val="ListParagraph"/>
        <w:ind w:left="0"/>
        <w:rPr>
          <w:b/>
          <w:bCs/>
        </w:rPr>
      </w:pPr>
    </w:p>
    <w:p w14:paraId="5C1CF0C6" w14:textId="25EAB600" w:rsidR="00244A8D" w:rsidRDefault="00244A8D" w:rsidP="003E1ABD">
      <w:pPr>
        <w:pStyle w:val="ListParagraph"/>
        <w:numPr>
          <w:ilvl w:val="0"/>
          <w:numId w:val="13"/>
        </w:numPr>
        <w:ind w:left="0"/>
      </w:pPr>
      <w:r w:rsidRPr="00545965">
        <w:t xml:space="preserve">Next step is to add L2 regularization to the loss function. </w:t>
      </w:r>
      <w:r w:rsidR="00545965" w:rsidRPr="00545965">
        <w:t>Note the L2 norm is computed on the weights only, not the biases. First, write out the empirical loss with L2 regularization as the format of “</w:t>
      </w:r>
      <w:proofErr w:type="spellStart"/>
      <w:r w:rsidR="00545965" w:rsidRPr="00545965">
        <w:t>CE_loss</w:t>
      </w:r>
      <w:proofErr w:type="spellEnd"/>
      <w:r w:rsidR="00545965" w:rsidRPr="00545965">
        <w:t>+</w:t>
      </w:r>
      <m:oMath>
        <m:r>
          <m:rPr>
            <m:sty m:val="bi"/>
          </m:rPr>
          <w:rPr>
            <w:rFonts w:ascii="Cambria Math" w:hAnsi="Cambria Math"/>
          </w:rPr>
          <m:t>λ</m:t>
        </m:r>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bi"/>
                      </m:rPr>
                      <w:rPr>
                        <w:rFonts w:ascii="Cambria Math" w:hAnsi="Cambria Math"/>
                      </w:rPr>
                      <m:t>W</m:t>
                    </m:r>
                  </m:e>
                  <m:sup>
                    <m:d>
                      <m:dPr>
                        <m:begChr m:val="["/>
                        <m:endChr m:val="]"/>
                        <m:ctrlPr>
                          <w:rPr>
                            <w:rFonts w:ascii="Cambria Math" w:hAnsi="Cambria Math"/>
                          </w:rPr>
                        </m:ctrlPr>
                      </m:dPr>
                      <m:e>
                        <m:r>
                          <m:rPr>
                            <m:sty m:val="b"/>
                          </m:rPr>
                          <w:rPr>
                            <w:rFonts w:ascii="Cambria Math" w:hAnsi="Cambria Math"/>
                          </w:rPr>
                          <m:t>1</m:t>
                        </m:r>
                      </m:e>
                    </m:d>
                  </m:sup>
                </m:sSup>
              </m:e>
            </m:d>
          </m:e>
          <m:sub>
            <m:r>
              <m:rPr>
                <m:sty m:val="b"/>
              </m:rPr>
              <w:rPr>
                <w:rFonts w:ascii="Cambria Math" w:hAnsi="Cambria Math"/>
              </w:rPr>
              <m:t>2</m:t>
            </m:r>
          </m:sub>
          <m:sup>
            <m:r>
              <m:rPr>
                <m:sty m:val="b"/>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bi"/>
                      </m:rPr>
                      <w:rPr>
                        <w:rFonts w:ascii="Cambria Math" w:hAnsi="Cambria Math"/>
                      </w:rPr>
                      <m:t>W</m:t>
                    </m:r>
                  </m:e>
                  <m:sup>
                    <m:d>
                      <m:dPr>
                        <m:begChr m:val="["/>
                        <m:endChr m:val="]"/>
                        <m:ctrlPr>
                          <w:rPr>
                            <w:rFonts w:ascii="Cambria Math" w:hAnsi="Cambria Math"/>
                          </w:rPr>
                        </m:ctrlPr>
                      </m:dPr>
                      <m:e>
                        <m:r>
                          <m:rPr>
                            <m:sty m:val="b"/>
                          </m:rPr>
                          <w:rPr>
                            <w:rFonts w:ascii="Cambria Math" w:hAnsi="Cambria Math"/>
                          </w:rPr>
                          <m:t>2</m:t>
                        </m:r>
                      </m:e>
                    </m:d>
                  </m:sup>
                </m:sSup>
              </m:e>
            </m:d>
          </m:e>
          <m:sub>
            <m:r>
              <m:rPr>
                <m:sty m:val="b"/>
              </m:rPr>
              <w:rPr>
                <w:rFonts w:ascii="Cambria Math" w:hAnsi="Cambria Math"/>
              </w:rPr>
              <m:t>2</m:t>
            </m:r>
          </m:sub>
          <m:sup>
            <m:r>
              <m:rPr>
                <m:sty m:val="b"/>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bi"/>
                      </m:rPr>
                      <w:rPr>
                        <w:rFonts w:ascii="Cambria Math" w:hAnsi="Cambria Math"/>
                      </w:rPr>
                      <m:t>W</m:t>
                    </m:r>
                  </m:e>
                  <m:sup>
                    <m:r>
                      <m:rPr>
                        <m:sty m:val="p"/>
                      </m:rPr>
                      <w:rPr>
                        <w:rFonts w:ascii="Cambria Math" w:hAnsi="Cambria Math"/>
                      </w:rPr>
                      <m:t>[</m:t>
                    </m:r>
                    <m:r>
                      <m:rPr>
                        <m:sty m:val="b"/>
                      </m:rPr>
                      <w:rPr>
                        <w:rFonts w:ascii="Cambria Math" w:hAnsi="Cambria Math"/>
                      </w:rPr>
                      <m:t>3</m:t>
                    </m:r>
                    <m:r>
                      <m:rPr>
                        <m:sty m:val="p"/>
                      </m:rPr>
                      <w:rPr>
                        <w:rFonts w:ascii="Cambria Math" w:hAnsi="Cambria Math"/>
                      </w:rPr>
                      <m:t>]</m:t>
                    </m:r>
                  </m:sup>
                </m:sSup>
              </m:e>
            </m:d>
          </m:e>
          <m:sub>
            <m:r>
              <m:rPr>
                <m:sty m:val="b"/>
              </m:rPr>
              <w:rPr>
                <w:rFonts w:ascii="Cambria Math" w:hAnsi="Cambria Math"/>
              </w:rPr>
              <m:t>2</m:t>
            </m:r>
          </m:sub>
          <m:sup>
            <m:r>
              <m:rPr>
                <m:sty m:val="b"/>
              </m:rPr>
              <w:rPr>
                <w:rFonts w:ascii="Cambria Math" w:hAnsi="Cambria Math"/>
              </w:rPr>
              <m:t>2</m:t>
            </m:r>
          </m:sup>
        </m:sSubSup>
        <m:r>
          <m:rPr>
            <m:sty m:val="p"/>
          </m:rPr>
          <w:rPr>
            <w:rFonts w:ascii="Cambria Math" w:hAnsi="Cambria Math"/>
          </w:rPr>
          <m:t>)</m:t>
        </m:r>
      </m:oMath>
      <w:r w:rsidR="00545965" w:rsidRPr="00545965">
        <w:t xml:space="preserve">. How will you change the gradient computation for weights? Implement the backprog function with regularization and retrain the model. </w:t>
      </w:r>
      <w:r w:rsidR="00545965" w:rsidRPr="00545965">
        <w:rPr>
          <w:b/>
          <w:bCs/>
        </w:rPr>
        <w:t>Submit the plots of the accuracy and loss curves vs. epoch for both training and validation sets</w:t>
      </w:r>
      <w:r w:rsidR="00545965" w:rsidRPr="00545965">
        <w:t>. What do you observe after adding regularization?</w:t>
      </w:r>
    </w:p>
    <w:p w14:paraId="3854D9CB" w14:textId="77777777" w:rsidR="004C5A9A" w:rsidRDefault="004C5A9A" w:rsidP="003E1ABD">
      <w:pPr>
        <w:pStyle w:val="ListParagraph"/>
        <w:ind w:left="0"/>
      </w:pPr>
    </w:p>
    <w:p w14:paraId="7A1388D4" w14:textId="4CFFF265" w:rsidR="004C5A9A" w:rsidRPr="00D25871" w:rsidRDefault="004C5A9A" w:rsidP="003E1ABD">
      <w:pPr>
        <w:pStyle w:val="ListParagraph"/>
        <w:numPr>
          <w:ilvl w:val="0"/>
          <w:numId w:val="13"/>
        </w:numPr>
        <w:ind w:left="0"/>
        <w:rPr>
          <w:b/>
          <w:bCs/>
        </w:rPr>
      </w:pPr>
      <w:r w:rsidRPr="00412B1E">
        <w:t xml:space="preserve">The python file </w:t>
      </w:r>
      <w:r w:rsidRPr="00412B1E">
        <w:rPr>
          <w:i/>
          <w:iCs/>
        </w:rPr>
        <w:t>a1</w:t>
      </w:r>
      <w:r w:rsidR="00851982">
        <w:rPr>
          <w:i/>
          <w:iCs/>
        </w:rPr>
        <w:t>_</w:t>
      </w:r>
      <w:r w:rsidRPr="00412B1E">
        <w:rPr>
          <w:i/>
          <w:iCs/>
        </w:rPr>
        <w:t>mlp</w:t>
      </w:r>
      <w:r w:rsidR="00851982">
        <w:rPr>
          <w:i/>
          <w:iCs/>
        </w:rPr>
        <w:t>_</w:t>
      </w:r>
      <w:r w:rsidRPr="00412B1E">
        <w:rPr>
          <w:i/>
          <w:iCs/>
        </w:rPr>
        <w:t>N</w:t>
      </w:r>
      <w:r w:rsidR="00851982">
        <w:rPr>
          <w:i/>
          <w:iCs/>
        </w:rPr>
        <w:t>_</w:t>
      </w:r>
      <w:r w:rsidRPr="00412B1E">
        <w:rPr>
          <w:i/>
          <w:iCs/>
        </w:rPr>
        <w:t>layers.py</w:t>
      </w:r>
      <w:r w:rsidRPr="00412B1E">
        <w:t xml:space="preserve"> contains a MLP model with any number of hidden layers, unfinished. Please implement the forward and backward pass and the gradient descent step, with the L2 regularization.</w:t>
      </w:r>
      <w:r w:rsidR="009C1662">
        <w:t xml:space="preserve"> </w:t>
      </w:r>
      <w:r w:rsidRPr="00412B1E">
        <w:t>Please finish the coding and train the model with default parameters (Batch Size, learning rate, number of epochs). Submit the plots of the accuracy</w:t>
      </w:r>
      <w:r w:rsidRPr="00D25871">
        <w:rPr>
          <w:b/>
          <w:bCs/>
        </w:rPr>
        <w:t xml:space="preserve"> and loss vs. epoch for both training and validation sets. Compare to the accuracy you got on the </w:t>
      </w:r>
      <w:r w:rsidR="001C28A2">
        <w:rPr>
          <w:b/>
          <w:bCs/>
        </w:rPr>
        <w:t>3</w:t>
      </w:r>
      <w:r w:rsidR="00515D87">
        <w:rPr>
          <w:b/>
          <w:bCs/>
        </w:rPr>
        <w:t>-</w:t>
      </w:r>
      <w:r w:rsidRPr="00D25871">
        <w:rPr>
          <w:b/>
          <w:bCs/>
        </w:rPr>
        <w:t>layer MLP, what are your findings?</w:t>
      </w:r>
    </w:p>
    <w:p w14:paraId="79FDFD03" w14:textId="1FE048F7" w:rsidR="004C5A9A" w:rsidRDefault="004C5A9A" w:rsidP="003E1ABD">
      <w:pPr>
        <w:pStyle w:val="ListParagraph"/>
        <w:ind w:left="0"/>
        <w:rPr>
          <w:b/>
          <w:bCs/>
        </w:rPr>
      </w:pPr>
    </w:p>
    <w:p w14:paraId="550FD37E" w14:textId="6E66AE71" w:rsidR="004C5A9A" w:rsidRDefault="004C5A9A" w:rsidP="003E1ABD">
      <w:pPr>
        <w:pStyle w:val="ListParagraph"/>
        <w:ind w:left="0"/>
      </w:pPr>
      <w:r w:rsidRPr="0007181C">
        <w:t>Now you can change the model architectures to try different number of layers or number of hidden units. Can you get higher accuracy? Explain what you tried.</w:t>
      </w:r>
    </w:p>
    <w:p w14:paraId="0528197E" w14:textId="77777777" w:rsidR="007F4A81" w:rsidRPr="007F4A81" w:rsidRDefault="007F4A81" w:rsidP="003E1ABD">
      <w:pPr>
        <w:pStyle w:val="ListParagraph"/>
        <w:ind w:left="0"/>
      </w:pPr>
    </w:p>
    <w:p w14:paraId="09297DDB" w14:textId="063ED86D" w:rsidR="004C5A9A" w:rsidRPr="0007181C" w:rsidRDefault="004C5A9A" w:rsidP="003E1ABD">
      <w:pPr>
        <w:pStyle w:val="ListParagraph"/>
        <w:numPr>
          <w:ilvl w:val="0"/>
          <w:numId w:val="13"/>
        </w:numPr>
        <w:ind w:left="0"/>
      </w:pPr>
      <w:r w:rsidRPr="0007181C">
        <w:t>A critical aspect of training models is the reproducibility</w:t>
      </w:r>
      <w:r w:rsidR="0007181C" w:rsidRPr="0007181C">
        <w:t xml:space="preserve"> in terms of model performance. A common tool for python regression test is the </w:t>
      </w:r>
      <w:proofErr w:type="spellStart"/>
      <w:r w:rsidR="0007181C" w:rsidRPr="0007181C">
        <w:t>pytest</w:t>
      </w:r>
      <w:proofErr w:type="spellEnd"/>
      <w:r w:rsidR="0007181C" w:rsidRPr="0007181C">
        <w:t xml:space="preserve"> package (</w:t>
      </w:r>
      <w:hyperlink r:id="rId10" w:history="1">
        <w:r w:rsidR="0007181C" w:rsidRPr="0007181C">
          <w:rPr>
            <w:rStyle w:val="Hyperlink"/>
          </w:rPr>
          <w:t>https://docs.pytest.org/en/6.2.x/contents.html</w:t>
        </w:r>
      </w:hyperlink>
      <w:r w:rsidR="0007181C" w:rsidRPr="0007181C">
        <w:t xml:space="preserve">). Learn to use </w:t>
      </w:r>
      <w:proofErr w:type="spellStart"/>
      <w:r w:rsidR="0007181C" w:rsidRPr="0007181C">
        <w:t>pytest</w:t>
      </w:r>
      <w:proofErr w:type="spellEnd"/>
      <w:r w:rsidR="0007181C" w:rsidRPr="0007181C">
        <w:t xml:space="preserve"> to write test cases for your model. A good tutorial can be found at </w:t>
      </w:r>
      <w:hyperlink r:id="rId11" w:history="1">
        <w:r w:rsidR="0007181C" w:rsidRPr="0007181C">
          <w:rPr>
            <w:rStyle w:val="Hyperlink"/>
          </w:rPr>
          <w:t>https://www.youtube.com/watch?v=byaxg00Gf9I</w:t>
        </w:r>
      </w:hyperlink>
      <w:r w:rsidR="0007181C" w:rsidRPr="0007181C">
        <w:t xml:space="preserve">. Finish the test function in the </w:t>
      </w:r>
      <w:r w:rsidR="00633A2B">
        <w:t>test</w:t>
      </w:r>
      <w:r w:rsidR="005B326D">
        <w:t>_</w:t>
      </w:r>
      <w:r w:rsidR="0007181C" w:rsidRPr="0007181C">
        <w:rPr>
          <w:i/>
          <w:iCs/>
        </w:rPr>
        <w:t>a1</w:t>
      </w:r>
      <w:r w:rsidR="005B326D">
        <w:rPr>
          <w:i/>
          <w:iCs/>
        </w:rPr>
        <w:t>_</w:t>
      </w:r>
      <w:r w:rsidR="0007181C" w:rsidRPr="0007181C">
        <w:rPr>
          <w:i/>
          <w:iCs/>
        </w:rPr>
        <w:t>mlp</w:t>
      </w:r>
      <w:r w:rsidR="005B326D">
        <w:rPr>
          <w:i/>
          <w:iCs/>
        </w:rPr>
        <w:t>_</w:t>
      </w:r>
      <w:r w:rsidR="0007181C" w:rsidRPr="0007181C">
        <w:rPr>
          <w:i/>
          <w:iCs/>
        </w:rPr>
        <w:t>3</w:t>
      </w:r>
      <w:r w:rsidR="005B326D">
        <w:rPr>
          <w:i/>
          <w:iCs/>
        </w:rPr>
        <w:t>_</w:t>
      </w:r>
      <w:r w:rsidR="0007181C" w:rsidRPr="0007181C">
        <w:rPr>
          <w:i/>
          <w:iCs/>
        </w:rPr>
        <w:t>layers.py and run the test</w:t>
      </w:r>
      <w:r w:rsidR="005B326D">
        <w:rPr>
          <w:i/>
          <w:iCs/>
        </w:rPr>
        <w:t xml:space="preserve"> with `</w:t>
      </w:r>
      <w:proofErr w:type="spellStart"/>
      <w:r w:rsidR="005B326D">
        <w:rPr>
          <w:i/>
          <w:iCs/>
        </w:rPr>
        <w:t>pytest</w:t>
      </w:r>
      <w:proofErr w:type="spellEnd"/>
      <w:r w:rsidR="005B326D">
        <w:rPr>
          <w:i/>
          <w:iCs/>
        </w:rPr>
        <w:t xml:space="preserve"> -s </w:t>
      </w:r>
      <w:proofErr w:type="spellStart"/>
      <w:r w:rsidR="005B326D">
        <w:rPr>
          <w:i/>
          <w:iCs/>
        </w:rPr>
        <w:t>src</w:t>
      </w:r>
      <w:proofErr w:type="spellEnd"/>
      <w:r w:rsidR="005B326D">
        <w:rPr>
          <w:i/>
          <w:iCs/>
        </w:rPr>
        <w:t>`</w:t>
      </w:r>
      <w:r w:rsidR="0007181C" w:rsidRPr="0007181C">
        <w:rPr>
          <w:i/>
          <w:iCs/>
        </w:rPr>
        <w:t>. Submit the output of your test run.</w:t>
      </w:r>
    </w:p>
    <w:p w14:paraId="297E954B" w14:textId="77777777" w:rsidR="004C5A9A" w:rsidRDefault="004C5A9A" w:rsidP="004C5A9A">
      <w:pPr>
        <w:pStyle w:val="ListParagraph"/>
        <w:ind w:left="1080"/>
        <w:rPr>
          <w:b/>
          <w:bCs/>
        </w:rPr>
      </w:pPr>
    </w:p>
    <w:p w14:paraId="5BA22BAF" w14:textId="624A70B0" w:rsidR="004C5A9A" w:rsidRDefault="004C5A9A" w:rsidP="004C5A9A">
      <w:pPr>
        <w:pStyle w:val="ListParagraph"/>
        <w:ind w:left="1080"/>
      </w:pPr>
    </w:p>
    <w:sectPr w:rsidR="004C5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6228"/>
    <w:multiLevelType w:val="hybridMultilevel"/>
    <w:tmpl w:val="21D43746"/>
    <w:lvl w:ilvl="0" w:tplc="1B18BE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C50889"/>
    <w:multiLevelType w:val="hybridMultilevel"/>
    <w:tmpl w:val="2C3ECAB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CB6918"/>
    <w:multiLevelType w:val="hybridMultilevel"/>
    <w:tmpl w:val="F83A8A70"/>
    <w:lvl w:ilvl="0" w:tplc="57968ECE">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6C58AD"/>
    <w:multiLevelType w:val="hybridMultilevel"/>
    <w:tmpl w:val="6A221958"/>
    <w:lvl w:ilvl="0" w:tplc="4BBA84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E36E7A"/>
    <w:multiLevelType w:val="hybridMultilevel"/>
    <w:tmpl w:val="94CE36CE"/>
    <w:lvl w:ilvl="0" w:tplc="E258F046">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FC2D10"/>
    <w:multiLevelType w:val="hybridMultilevel"/>
    <w:tmpl w:val="6DFE296E"/>
    <w:lvl w:ilvl="0" w:tplc="1914537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0A532F2"/>
    <w:multiLevelType w:val="hybridMultilevel"/>
    <w:tmpl w:val="B41C1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F7B5F"/>
    <w:multiLevelType w:val="hybridMultilevel"/>
    <w:tmpl w:val="6484A7F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84D460D"/>
    <w:multiLevelType w:val="hybridMultilevel"/>
    <w:tmpl w:val="A02658A4"/>
    <w:lvl w:ilvl="0" w:tplc="20E2FA0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69B16E4"/>
    <w:multiLevelType w:val="hybridMultilevel"/>
    <w:tmpl w:val="D2861D2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0AC50D5"/>
    <w:multiLevelType w:val="hybridMultilevel"/>
    <w:tmpl w:val="68D4FF8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4BC2A24"/>
    <w:multiLevelType w:val="hybridMultilevel"/>
    <w:tmpl w:val="A6743E22"/>
    <w:lvl w:ilvl="0" w:tplc="46940E14">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49639D2"/>
    <w:multiLevelType w:val="hybridMultilevel"/>
    <w:tmpl w:val="B8F04CD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0"/>
  </w:num>
  <w:num w:numId="3">
    <w:abstractNumId w:val="5"/>
  </w:num>
  <w:num w:numId="4">
    <w:abstractNumId w:val="3"/>
  </w:num>
  <w:num w:numId="5">
    <w:abstractNumId w:val="12"/>
  </w:num>
  <w:num w:numId="6">
    <w:abstractNumId w:val="1"/>
  </w:num>
  <w:num w:numId="7">
    <w:abstractNumId w:val="8"/>
  </w:num>
  <w:num w:numId="8">
    <w:abstractNumId w:val="2"/>
  </w:num>
  <w:num w:numId="9">
    <w:abstractNumId w:val="11"/>
  </w:num>
  <w:num w:numId="10">
    <w:abstractNumId w:val="7"/>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6E"/>
    <w:rsid w:val="00050108"/>
    <w:rsid w:val="00056342"/>
    <w:rsid w:val="00063DCF"/>
    <w:rsid w:val="0007181C"/>
    <w:rsid w:val="0009720C"/>
    <w:rsid w:val="000D7864"/>
    <w:rsid w:val="000E226B"/>
    <w:rsid w:val="00102067"/>
    <w:rsid w:val="001840E2"/>
    <w:rsid w:val="001B1797"/>
    <w:rsid w:val="001C28A2"/>
    <w:rsid w:val="00203862"/>
    <w:rsid w:val="00244A8D"/>
    <w:rsid w:val="002450EB"/>
    <w:rsid w:val="00252FF1"/>
    <w:rsid w:val="002A7CF6"/>
    <w:rsid w:val="002F503A"/>
    <w:rsid w:val="00327E46"/>
    <w:rsid w:val="00351AF4"/>
    <w:rsid w:val="00353F53"/>
    <w:rsid w:val="003E1ABD"/>
    <w:rsid w:val="00412B1E"/>
    <w:rsid w:val="00424F05"/>
    <w:rsid w:val="004600C9"/>
    <w:rsid w:val="004A27B1"/>
    <w:rsid w:val="004C5A9A"/>
    <w:rsid w:val="004C6682"/>
    <w:rsid w:val="004D150A"/>
    <w:rsid w:val="004E0C4B"/>
    <w:rsid w:val="00514A7D"/>
    <w:rsid w:val="00515D87"/>
    <w:rsid w:val="00545965"/>
    <w:rsid w:val="00584192"/>
    <w:rsid w:val="005B326D"/>
    <w:rsid w:val="005C62D5"/>
    <w:rsid w:val="00614FB0"/>
    <w:rsid w:val="00633A2B"/>
    <w:rsid w:val="006A4827"/>
    <w:rsid w:val="006B3174"/>
    <w:rsid w:val="00797929"/>
    <w:rsid w:val="007F4A81"/>
    <w:rsid w:val="00821B08"/>
    <w:rsid w:val="00851982"/>
    <w:rsid w:val="008D1353"/>
    <w:rsid w:val="008E2C42"/>
    <w:rsid w:val="00921D3E"/>
    <w:rsid w:val="009C1662"/>
    <w:rsid w:val="009C7731"/>
    <w:rsid w:val="00A33C87"/>
    <w:rsid w:val="00A3717A"/>
    <w:rsid w:val="00A54C6F"/>
    <w:rsid w:val="00A551E0"/>
    <w:rsid w:val="00A61249"/>
    <w:rsid w:val="00B02760"/>
    <w:rsid w:val="00B10E1A"/>
    <w:rsid w:val="00B12971"/>
    <w:rsid w:val="00B1463C"/>
    <w:rsid w:val="00B175B7"/>
    <w:rsid w:val="00B22AD6"/>
    <w:rsid w:val="00B64133"/>
    <w:rsid w:val="00B8625A"/>
    <w:rsid w:val="00BF6DC3"/>
    <w:rsid w:val="00C3486E"/>
    <w:rsid w:val="00C50BDA"/>
    <w:rsid w:val="00CC7FA2"/>
    <w:rsid w:val="00CD6ACC"/>
    <w:rsid w:val="00D125F3"/>
    <w:rsid w:val="00D25871"/>
    <w:rsid w:val="00D52E17"/>
    <w:rsid w:val="00DB4212"/>
    <w:rsid w:val="00E42AAA"/>
    <w:rsid w:val="00E51C43"/>
    <w:rsid w:val="00E71A72"/>
    <w:rsid w:val="00FD7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03B0"/>
  <w15:chartTrackingRefBased/>
  <w15:docId w15:val="{C72E2385-98B6-42AD-B8F1-4039FC96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67"/>
    <w:pPr>
      <w:ind w:left="720"/>
      <w:contextualSpacing/>
    </w:pPr>
  </w:style>
  <w:style w:type="character" w:styleId="PlaceholderText">
    <w:name w:val="Placeholder Text"/>
    <w:basedOn w:val="DefaultParagraphFont"/>
    <w:uiPriority w:val="99"/>
    <w:semiHidden/>
    <w:rsid w:val="00BF6DC3"/>
    <w:rPr>
      <w:color w:val="808080"/>
    </w:rPr>
  </w:style>
  <w:style w:type="character" w:styleId="Hyperlink">
    <w:name w:val="Hyperlink"/>
    <w:basedOn w:val="DefaultParagraphFont"/>
    <w:uiPriority w:val="99"/>
    <w:unhideWhenUsed/>
    <w:rsid w:val="008E2C42"/>
    <w:rPr>
      <w:color w:val="0563C1" w:themeColor="hyperlink"/>
      <w:u w:val="single"/>
    </w:rPr>
  </w:style>
  <w:style w:type="character" w:styleId="UnresolvedMention">
    <w:name w:val="Unresolved Mention"/>
    <w:basedOn w:val="DefaultParagraphFont"/>
    <w:uiPriority w:val="99"/>
    <w:semiHidden/>
    <w:unhideWhenUsed/>
    <w:rsid w:val="008E2C42"/>
    <w:rPr>
      <w:color w:val="605E5C"/>
      <w:shd w:val="clear" w:color="auto" w:fill="E1DFDD"/>
    </w:rPr>
  </w:style>
  <w:style w:type="paragraph" w:styleId="BalloonText">
    <w:name w:val="Balloon Text"/>
    <w:basedOn w:val="Normal"/>
    <w:link w:val="BalloonTextChar"/>
    <w:uiPriority w:val="99"/>
    <w:semiHidden/>
    <w:unhideWhenUsed/>
    <w:rsid w:val="00CD6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ACC"/>
    <w:rPr>
      <w:rFonts w:ascii="Segoe UI" w:hAnsi="Segoe UI" w:cs="Segoe UI"/>
      <w:sz w:val="18"/>
      <w:szCs w:val="18"/>
    </w:rPr>
  </w:style>
  <w:style w:type="character" w:customStyle="1" w:styleId="Heading1Char">
    <w:name w:val="Heading 1 Char"/>
    <w:basedOn w:val="DefaultParagraphFont"/>
    <w:link w:val="Heading1"/>
    <w:uiPriority w:val="9"/>
    <w:rsid w:val="00CD6AC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60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yann.lecun.com/exdb/mni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ational_Institute_of_Standards_and_Technology" TargetMode="External"/><Relationship Id="rId11" Type="http://schemas.openxmlformats.org/officeDocument/2006/relationships/hyperlink" Target="https://www.youtube.com/watch?v=byaxg00Gf9I" TargetMode="External"/><Relationship Id="rId5" Type="http://schemas.openxmlformats.org/officeDocument/2006/relationships/hyperlink" Target="mailto:hui.xue@nih.gov" TargetMode="External"/><Relationship Id="rId10" Type="http://schemas.openxmlformats.org/officeDocument/2006/relationships/hyperlink" Target="https://docs.pytest.org/en/6.2.x/contents.html" TargetMode="External"/><Relationship Id="rId4" Type="http://schemas.openxmlformats.org/officeDocument/2006/relationships/webSettings" Target="webSettings.xml"/><Relationship Id="rId9" Type="http://schemas.openxmlformats.org/officeDocument/2006/relationships/hyperlink" Target="https://www.youtube.com/watch?v=W--_EOzdT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5</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Hui (NIH/NHLBI) [E]</dc:creator>
  <cp:keywords/>
  <dc:description/>
  <cp:lastModifiedBy>Xue, Hui (NIH/NHLBI) [E]</cp:lastModifiedBy>
  <cp:revision>55</cp:revision>
  <cp:lastPrinted>2021-07-10T20:14:00Z</cp:lastPrinted>
  <dcterms:created xsi:type="dcterms:W3CDTF">2021-07-08T14:46:00Z</dcterms:created>
  <dcterms:modified xsi:type="dcterms:W3CDTF">2021-07-10T20:16:00Z</dcterms:modified>
</cp:coreProperties>
</file>