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804" w:rsidRDefault="001F057F">
      <w:pPr>
        <w:rPr>
          <w:sz w:val="96"/>
          <w:szCs w:val="96"/>
        </w:rPr>
      </w:pPr>
      <w:r w:rsidRPr="001F057F">
        <w:rPr>
          <w:sz w:val="96"/>
          <w:szCs w:val="96"/>
        </w:rPr>
        <w:t xml:space="preserve">                                                                   </w:t>
      </w:r>
      <w:r>
        <w:rPr>
          <w:sz w:val="96"/>
          <w:szCs w:val="96"/>
        </w:rPr>
        <w:t xml:space="preserve">  </w:t>
      </w:r>
      <w:r w:rsidRPr="001F057F">
        <w:rPr>
          <w:sz w:val="96"/>
          <w:szCs w:val="96"/>
        </w:rPr>
        <w:t>FEASIBILITY ANALYSIS</w:t>
      </w:r>
    </w:p>
    <w:p w:rsidR="00BD1268" w:rsidRPr="00BD1268" w:rsidRDefault="00BD1268">
      <w:pPr>
        <w:rPr>
          <w:sz w:val="56"/>
          <w:szCs w:val="56"/>
        </w:rPr>
      </w:pPr>
      <w:r w:rsidRPr="00BD1268">
        <w:rPr>
          <w:sz w:val="56"/>
          <w:szCs w:val="56"/>
        </w:rPr>
        <w:t>NAME: K. Mohan Sai</w:t>
      </w:r>
    </w:p>
    <w:p w:rsidR="001F057F" w:rsidRDefault="001F057F">
      <w:pPr>
        <w:rPr>
          <w:sz w:val="96"/>
          <w:szCs w:val="96"/>
        </w:rPr>
      </w:pPr>
    </w:p>
    <w:p w:rsidR="001F057F" w:rsidRPr="001F057F" w:rsidRDefault="001F057F">
      <w:pPr>
        <w:rPr>
          <w:rFonts w:asciiTheme="majorHAnsi" w:hAnsiTheme="majorHAnsi"/>
          <w:b/>
          <w:sz w:val="48"/>
          <w:szCs w:val="48"/>
        </w:rPr>
      </w:pPr>
      <w:r w:rsidRPr="001F057F">
        <w:rPr>
          <w:rFonts w:asciiTheme="majorHAnsi" w:hAnsiTheme="majorHAnsi"/>
          <w:b/>
          <w:sz w:val="48"/>
          <w:szCs w:val="48"/>
        </w:rPr>
        <w:t>SURVEY</w:t>
      </w:r>
    </w:p>
    <w:p w:rsidR="001F057F" w:rsidRPr="009B5361" w:rsidRDefault="001F057F">
      <w:pPr>
        <w:rPr>
          <w:rFonts w:ascii="Arial" w:hAnsi="Arial" w:cs="Arial"/>
        </w:rPr>
      </w:pPr>
      <w:r w:rsidRPr="009B5361">
        <w:rPr>
          <w:rFonts w:ascii="Arial" w:hAnsi="Arial" w:cs="Arial"/>
        </w:rPr>
        <w:t>The following is the pie chart of the responses for the feasibility of our “FACEPOLYGON” app.</w:t>
      </w:r>
    </w:p>
    <w:p w:rsidR="001F057F" w:rsidRDefault="001F057F">
      <w:pPr>
        <w:rPr>
          <w:rFonts w:asciiTheme="majorHAnsi" w:hAnsiTheme="majorHAnsi"/>
          <w:b/>
          <w:sz w:val="48"/>
          <w:szCs w:val="48"/>
        </w:rPr>
      </w:pPr>
      <w:r>
        <w:rPr>
          <w:noProof/>
          <w:lang w:eastAsia="en-IN"/>
        </w:rPr>
        <w:drawing>
          <wp:inline distT="0" distB="0" distL="0" distR="0" wp14:anchorId="73DF771D" wp14:editId="5EE991F0">
            <wp:extent cx="5731510" cy="3211115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7F" w:rsidRPr="001F057F" w:rsidRDefault="001F057F">
      <w:pPr>
        <w:rPr>
          <w:rFonts w:asciiTheme="majorHAnsi" w:hAnsiTheme="majorHAnsi"/>
        </w:rPr>
      </w:pPr>
      <w:r w:rsidRPr="009B5361">
        <w:rPr>
          <w:rFonts w:ascii="Arial" w:hAnsi="Arial" w:cs="Arial"/>
        </w:rPr>
        <w:t>From the above pie chart 84.3% indicates about the people who are willing to know about the people who are willing to know t</w:t>
      </w:r>
      <w:r w:rsidR="009B5361" w:rsidRPr="009B5361">
        <w:rPr>
          <w:rFonts w:ascii="Arial" w:hAnsi="Arial" w:cs="Arial"/>
        </w:rPr>
        <w:t>he details of an unknown person and the remaining 15.7% said no to this</w:t>
      </w:r>
      <w:r w:rsidR="009B5361">
        <w:rPr>
          <w:rFonts w:asciiTheme="majorHAnsi" w:hAnsiTheme="majorHAnsi"/>
        </w:rPr>
        <w:t>.</w:t>
      </w:r>
    </w:p>
    <w:p w:rsidR="001F057F" w:rsidRDefault="001F057F">
      <w:pPr>
        <w:rPr>
          <w:rFonts w:asciiTheme="majorHAnsi" w:hAnsiTheme="majorHAnsi"/>
          <w:i/>
        </w:rPr>
      </w:pPr>
      <w:r>
        <w:rPr>
          <w:noProof/>
          <w:lang w:eastAsia="en-IN"/>
        </w:rPr>
        <w:lastRenderedPageBreak/>
        <w:drawing>
          <wp:inline distT="0" distB="0" distL="0" distR="0" wp14:anchorId="080CD7F9" wp14:editId="6FC61471">
            <wp:extent cx="5731510" cy="287432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7F" w:rsidRPr="00BD1268" w:rsidRDefault="009B5361">
      <w:pPr>
        <w:rPr>
          <w:rFonts w:ascii="Arial" w:hAnsi="Arial" w:cs="Arial"/>
        </w:rPr>
      </w:pPr>
      <w:r w:rsidRPr="00BD1268">
        <w:rPr>
          <w:rFonts w:ascii="Arial" w:hAnsi="Arial" w:cs="Arial"/>
        </w:rPr>
        <w:t>The above pie chart represents about the importance of our application.</w:t>
      </w:r>
    </w:p>
    <w:p w:rsidR="00BD1268" w:rsidRDefault="00BD1268">
      <w:pPr>
        <w:rPr>
          <w:rFonts w:asciiTheme="majorHAnsi" w:hAnsiTheme="majorHAnsi"/>
        </w:rPr>
      </w:pPr>
      <w:bookmarkStart w:id="0" w:name="_GoBack"/>
      <w:bookmarkEnd w:id="0"/>
    </w:p>
    <w:p w:rsidR="009B5361" w:rsidRDefault="009B5361">
      <w:pPr>
        <w:rPr>
          <w:rFonts w:asciiTheme="majorHAnsi" w:hAnsiTheme="majorHAnsi"/>
        </w:rPr>
      </w:pPr>
      <w:r>
        <w:rPr>
          <w:noProof/>
          <w:lang w:eastAsia="en-IN"/>
        </w:rPr>
        <w:drawing>
          <wp:inline distT="0" distB="0" distL="0" distR="0" wp14:anchorId="1761E494" wp14:editId="218AD2B1">
            <wp:extent cx="5731510" cy="5052424"/>
            <wp:effectExtent l="0" t="0" r="2540" b="0"/>
            <wp:docPr id="3" name="Picture 2" descr="Cap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Captur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61" w:rsidRDefault="009B5361">
      <w:pPr>
        <w:rPr>
          <w:rFonts w:asciiTheme="majorHAnsi" w:hAnsiTheme="majorHAnsi"/>
        </w:rPr>
      </w:pPr>
      <w:r>
        <w:rPr>
          <w:noProof/>
          <w:lang w:eastAsia="en-IN"/>
        </w:rPr>
        <w:lastRenderedPageBreak/>
        <w:drawing>
          <wp:inline distT="0" distB="0" distL="0" distR="0" wp14:anchorId="304FA446" wp14:editId="7A5DD6F6">
            <wp:extent cx="5727700" cy="6173470"/>
            <wp:effectExtent l="0" t="0" r="6350" b="0"/>
            <wp:docPr id="4" name="Picture 3" descr="Captur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aptur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68" w:rsidRDefault="00BD1268">
      <w:pPr>
        <w:rPr>
          <w:rFonts w:asciiTheme="majorHAnsi" w:hAnsiTheme="majorHAnsi"/>
        </w:rPr>
      </w:pPr>
    </w:p>
    <w:p w:rsidR="00BD1268" w:rsidRDefault="00BD1268">
      <w:pPr>
        <w:rPr>
          <w:rFonts w:asciiTheme="majorHAnsi" w:hAnsiTheme="majorHAnsi"/>
        </w:rPr>
      </w:pPr>
    </w:p>
    <w:p w:rsidR="009B5361" w:rsidRPr="009B5361" w:rsidRDefault="009B5361">
      <w:pPr>
        <w:rPr>
          <w:rFonts w:ascii="Arial" w:hAnsi="Arial" w:cs="Arial"/>
        </w:rPr>
      </w:pPr>
      <w:r w:rsidRPr="009B5361">
        <w:rPr>
          <w:rFonts w:ascii="Arial" w:hAnsi="Arial" w:cs="Arial"/>
        </w:rPr>
        <w:t xml:space="preserve">The above are the suggestions for “FACEPOLYGON” application. The study also resulted that the purpose and need for up to date generation. </w:t>
      </w:r>
    </w:p>
    <w:sectPr w:rsidR="009B5361" w:rsidRPr="009B5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7F"/>
    <w:rsid w:val="001F057F"/>
    <w:rsid w:val="009B5361"/>
    <w:rsid w:val="00BD1268"/>
    <w:rsid w:val="00F0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83FE2-DD75-401D-BCCF-EE0DC5B6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rao</dc:creator>
  <cp:keywords/>
  <dc:description/>
  <cp:lastModifiedBy>nihal rao</cp:lastModifiedBy>
  <cp:revision>2</cp:revision>
  <dcterms:created xsi:type="dcterms:W3CDTF">2016-09-22T17:31:00Z</dcterms:created>
  <dcterms:modified xsi:type="dcterms:W3CDTF">2016-09-22T18:00:00Z</dcterms:modified>
</cp:coreProperties>
</file>