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B80D91">
      <w:pPr>
        <w:pStyle w:val="2"/>
      </w:pPr>
      <w:r>
        <w:t>2. Evaluate Quick Sort Performance Using Adaptive Pivot Strategies</w:t>
      </w:r>
    </w:p>
    <w:p w14:paraId="3EE23839">
      <w:r>
        <w:t>Aim</w:t>
      </w:r>
      <w:r>
        <w:br w:type="textWrapping"/>
      </w:r>
      <w:r>
        <w:t>To evaluate Quick Sort performance using adaptive pivot selection strategies and analyze execution time consistency.</w:t>
      </w:r>
    </w:p>
    <w:p w14:paraId="661BE4E2">
      <w:r>
        <w:t>Problem Statement</w:t>
      </w:r>
      <w:r>
        <w:br w:type="textWrapping"/>
      </w:r>
      <w:r>
        <w:t>Implement Quick Sort using adaptive pivot strategies such as Median-of-Three and compare execution times across multiple runs.</w:t>
      </w:r>
    </w:p>
    <w:p w14:paraId="2E7308F5">
      <w:r>
        <w:t>Pseudo Code</w:t>
      </w:r>
      <w:r>
        <w:br w:type="textWrapping"/>
      </w:r>
      <w:r>
        <w:t>QuickSort(A)</w:t>
      </w:r>
      <w:r>
        <w:br w:type="textWrapping"/>
      </w:r>
      <w:r>
        <w:t>If size(A)&lt;=1 return A</w:t>
      </w:r>
      <w:r>
        <w:br w:type="textWrapping"/>
      </w:r>
      <w:r>
        <w:t>Select adaptive pivot</w:t>
      </w:r>
      <w:r>
        <w:br w:type="textWrapping"/>
      </w:r>
      <w:r>
        <w:t>Partition array</w:t>
      </w:r>
      <w:r>
        <w:br w:type="textWrapping"/>
      </w:r>
      <w:r>
        <w:t>Recursively sort partitions</w:t>
      </w:r>
      <w:r>
        <w:br w:type="textWrapping"/>
      </w:r>
      <w:r>
        <w:t>Return sorted array</w:t>
      </w:r>
    </w:p>
    <w:p w14:paraId="103D8A12">
      <w:r>
        <w:t>Algorithm</w:t>
      </w:r>
      <w:r>
        <w:br w:type="textWrapping"/>
      </w:r>
      <w:r>
        <w:t>1. Prepare datasets.</w:t>
      </w:r>
      <w:r>
        <w:br w:type="textWrapping"/>
      </w:r>
      <w:r>
        <w:t>2. Select pivot dynamically.</w:t>
      </w:r>
      <w:r>
        <w:br w:type="textWrapping"/>
      </w:r>
      <w:r>
        <w:t>3. Execute Quick Sort.</w:t>
      </w:r>
      <w:r>
        <w:br w:type="textWrapping"/>
      </w:r>
      <w:r>
        <w:t>4. Record execution times.</w:t>
      </w:r>
      <w:r>
        <w:br w:type="textWrapping"/>
      </w:r>
      <w:r>
        <w:t>5. Compare multiple runs.</w:t>
      </w:r>
      <w:r>
        <w:br w:type="textWrapping"/>
      </w:r>
      <w:r>
        <w:t>6. Analyze consistency.</w:t>
      </w:r>
    </w:p>
    <w:p w14:paraId="5B9416FD">
      <w:r>
        <w:t>Observations</w:t>
      </w:r>
      <w:r>
        <w:br w:type="textWrapping"/>
      </w:r>
      <w:r>
        <w:t>Adaptive pivot produces balanced partitions.</w:t>
      </w:r>
      <w:r>
        <w:br w:type="textWrapping"/>
      </w:r>
      <w:r>
        <w:t>Execution time remains consistent across runs.</w:t>
      </w:r>
    </w:p>
    <w:p w14:paraId="47FA1BA9">
      <w:r>
        <w:t>Results</w:t>
      </w:r>
      <w:r>
        <w:br w:type="textWrapping"/>
      </w:r>
      <w:r>
        <w:t>• Average Complexity = O(n log n)</w:t>
      </w:r>
      <w:r>
        <w:br w:type="textWrapping"/>
      </w:r>
      <w:r>
        <w:t>• Reduced chance of O(n²)</w:t>
      </w:r>
      <w:r>
        <w:br w:type="textWrapping"/>
      </w:r>
      <w:r>
        <w:t>• Better performance consistency.</w:t>
      </w:r>
    </w:p>
    <w:p w14:paraId="71E6730B">
      <w:r>
        <w:t>Conclusion</w:t>
      </w:r>
      <w:r>
        <w:br w:type="textWrapping"/>
      </w:r>
      <w:r>
        <w:t>Adaptive pivot strategies improve Quick Sort performance by reducing unbalanced partitions and maintaining near O(n log n) execution time.</w:t>
      </w:r>
    </w:p>
    <w:p w14:paraId="6535F0EE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5DD7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NITHOSH .P</cp:lastModifiedBy>
  <dcterms:modified xsi:type="dcterms:W3CDTF">2026-06-22T17:02:10Z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2057-12.2.0.23203</vt:lpwstr>
  </property>
  <property fmtid="{D5CDD505-2E9C-101B-9397-08002B2CF9AE}" pid="3" name="ICV">
    <vt:lpwstr>35558A1B069544A0B4FB618A6EA15350_13</vt:lpwstr>
  </property>
</Properties>
</file>