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F15" w:rsidRPr="00D477D0" w:rsidRDefault="00683F15" w:rsidP="00683F15">
      <w:pPr>
        <w:pStyle w:val="3"/>
        <w:ind w:firstLine="420"/>
        <w:rPr>
          <w:rFonts w:ascii="微软雅黑" w:eastAsia="微软雅黑" w:hAnsi="微软雅黑"/>
        </w:rPr>
      </w:pPr>
      <w:bookmarkStart w:id="0" w:name="_Toc434397289"/>
      <w:r w:rsidRPr="00D477D0">
        <w:rPr>
          <w:rFonts w:ascii="微软雅黑" w:eastAsia="微软雅黑" w:hAnsi="微软雅黑" w:hint="eastAsia"/>
        </w:rPr>
        <w:t>1.1.1</w:t>
      </w:r>
      <w:bookmarkEnd w:id="0"/>
      <w:r w:rsidR="005E1C77">
        <w:rPr>
          <w:rFonts w:ascii="微软雅黑" w:eastAsia="微软雅黑" w:hAnsi="微软雅黑"/>
        </w:rPr>
        <w:t>个人基本信息查看</w:t>
      </w:r>
    </w:p>
    <w:p w:rsidR="00683F15" w:rsidRPr="00D477D0" w:rsidRDefault="005E1C77" w:rsidP="00683F1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查看个人基本信息：</w:t>
      </w:r>
      <w:r>
        <w:rPr>
          <w:rFonts w:ascii="微软雅黑" w:eastAsia="微软雅黑" w:hAnsi="微软雅黑" w:cs="微软雅黑" w:hint="eastAsia"/>
          <w:sz w:val="24"/>
          <w:szCs w:val="24"/>
        </w:rPr>
        <w:t>客户的</w:t>
      </w:r>
      <w:r w:rsidR="00683F15" w:rsidRPr="00D477D0"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683F15" w:rsidRPr="005E1C77" w:rsidRDefault="005E1C77" w:rsidP="00683F1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显示个人</w:t>
      </w:r>
      <w:r>
        <w:rPr>
          <w:rFonts w:ascii="微软雅黑" w:eastAsia="微软雅黑" w:hAnsi="微软雅黑" w:cs="微软雅黑"/>
          <w:sz w:val="24"/>
          <w:szCs w:val="24"/>
        </w:rPr>
        <w:t>基本信息</w:t>
      </w:r>
      <w:r w:rsidR="00683F15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97655">
        <w:rPr>
          <w:rFonts w:ascii="微软雅黑" w:eastAsia="微软雅黑" w:hAnsi="微软雅黑" w:cs="微软雅黑" w:hint="eastAsia"/>
          <w:sz w:val="24"/>
          <w:szCs w:val="24"/>
        </w:rPr>
        <w:t>查看</w:t>
      </w:r>
      <w:r>
        <w:rPr>
          <w:rFonts w:ascii="微软雅黑" w:eastAsia="微软雅黑" w:hAnsi="微软雅黑" w:cs="微软雅黑" w:hint="eastAsia"/>
          <w:sz w:val="24"/>
          <w:szCs w:val="24"/>
        </w:rPr>
        <w:t>个人基本信息界面</w:t>
      </w:r>
    </w:p>
    <w:p w:rsidR="00683F15" w:rsidRPr="00D477D0" w:rsidRDefault="005E1C77" w:rsidP="005E1C7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209543" cy="1857375"/>
            <wp:effectExtent l="0" t="0" r="0" b="0"/>
            <wp:docPr id="2" name="图片 2" descr="C:\Users\Administrator\Desktop\导航1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导航1.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40" cy="18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15" w:rsidRPr="00D477D0" w:rsidRDefault="00683F15" w:rsidP="00683F15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 w:hint="eastAsia"/>
        </w:rPr>
        <w:t>图1.1-</w:t>
      </w:r>
      <w:r w:rsidRPr="00D477D0">
        <w:rPr>
          <w:rFonts w:ascii="微软雅黑" w:eastAsia="微软雅黑" w:hAnsi="微软雅黑"/>
        </w:rPr>
        <w:t xml:space="preserve">1 </w:t>
      </w:r>
      <w:r w:rsidR="005E1C77">
        <w:rPr>
          <w:rFonts w:ascii="微软雅黑" w:eastAsia="微软雅黑" w:hAnsi="微软雅黑" w:hint="eastAsia"/>
        </w:rPr>
        <w:t>个人基本信息查看</w:t>
      </w:r>
      <w:r w:rsidRPr="00D477D0">
        <w:rPr>
          <w:rFonts w:ascii="微软雅黑" w:eastAsia="微软雅黑" w:hAnsi="微软雅黑"/>
        </w:rPr>
        <w:t>对话结构</w:t>
      </w:r>
    </w:p>
    <w:p w:rsidR="00683F15" w:rsidRPr="00D477D0" w:rsidRDefault="00683F15" w:rsidP="00683F15">
      <w:pPr>
        <w:pStyle w:val="3"/>
        <w:ind w:firstLine="420"/>
        <w:rPr>
          <w:rFonts w:ascii="微软雅黑" w:eastAsia="微软雅黑" w:hAnsi="微软雅黑"/>
        </w:rPr>
      </w:pPr>
      <w:bookmarkStart w:id="1" w:name="_Toc434397290"/>
      <w:r w:rsidRPr="00D477D0">
        <w:rPr>
          <w:rFonts w:ascii="微软雅黑" w:eastAsia="微软雅黑" w:hAnsi="微软雅黑" w:hint="eastAsia"/>
        </w:rPr>
        <w:t>1.1.</w:t>
      </w:r>
      <w:r w:rsidRPr="00D477D0">
        <w:rPr>
          <w:rFonts w:ascii="微软雅黑" w:eastAsia="微软雅黑" w:hAnsi="微软雅黑"/>
        </w:rPr>
        <w:t>2</w:t>
      </w:r>
      <w:bookmarkEnd w:id="1"/>
      <w:r w:rsidR="005E1C77">
        <w:rPr>
          <w:rFonts w:ascii="微软雅黑" w:eastAsia="微软雅黑" w:hAnsi="微软雅黑" w:hint="eastAsia"/>
        </w:rPr>
        <w:t>个人基本</w:t>
      </w:r>
      <w:r w:rsidR="005E1C77">
        <w:rPr>
          <w:rFonts w:ascii="微软雅黑" w:eastAsia="微软雅黑" w:hAnsi="微软雅黑"/>
        </w:rPr>
        <w:t>信息维护</w:t>
      </w:r>
    </w:p>
    <w:p w:rsidR="005E1C77" w:rsidRPr="005E1C77" w:rsidRDefault="00C071BC" w:rsidP="005E1C77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维护个人</w:t>
      </w:r>
      <w:r>
        <w:rPr>
          <w:rFonts w:ascii="微软雅黑" w:eastAsia="微软雅黑" w:hAnsi="微软雅黑" w:cs="微软雅黑"/>
          <w:sz w:val="24"/>
          <w:szCs w:val="24"/>
        </w:rPr>
        <w:t>基本信息</w:t>
      </w:r>
      <w:r w:rsidR="0078029D">
        <w:rPr>
          <w:rFonts w:ascii="微软雅黑" w:eastAsia="微软雅黑" w:hAnsi="微软雅黑" w:cs="微软雅黑" w:hint="eastAsia"/>
          <w:sz w:val="24"/>
          <w:szCs w:val="24"/>
        </w:rPr>
        <w:t>任务</w:t>
      </w:r>
      <w:r w:rsidR="005E1C77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AE16D6">
        <w:rPr>
          <w:rFonts w:ascii="微软雅黑" w:eastAsia="微软雅黑" w:hAnsi="微软雅黑" w:cs="微软雅黑" w:hint="eastAsia"/>
          <w:sz w:val="24"/>
          <w:szCs w:val="24"/>
        </w:rPr>
        <w:t>维护个人基本信息界面</w:t>
      </w:r>
    </w:p>
    <w:p w:rsidR="00683F15" w:rsidRPr="00F97655" w:rsidRDefault="00C071BC" w:rsidP="00F9765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个人基本信息</w:t>
      </w:r>
      <w:r w:rsidR="00683F15" w:rsidRPr="00D477D0">
        <w:rPr>
          <w:rFonts w:ascii="微软雅黑" w:eastAsia="微软雅黑" w:hAnsi="微软雅黑" w:cs="微软雅黑"/>
          <w:sz w:val="24"/>
          <w:szCs w:val="24"/>
        </w:rPr>
        <w:t>输入</w:t>
      </w:r>
      <w:r w:rsidR="00683F15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维护</w:t>
      </w:r>
      <w:r w:rsidR="00F97655">
        <w:rPr>
          <w:rFonts w:ascii="微软雅黑" w:eastAsia="微软雅黑" w:hAnsi="微软雅黑" w:cs="微软雅黑" w:hint="eastAsia"/>
          <w:sz w:val="24"/>
          <w:szCs w:val="24"/>
        </w:rPr>
        <w:t>个人基本信息</w:t>
      </w:r>
      <w:r w:rsidR="00F97655" w:rsidRPr="00D477D0">
        <w:rPr>
          <w:rFonts w:ascii="微软雅黑" w:eastAsia="微软雅黑" w:hAnsi="微软雅黑" w:cs="微软雅黑" w:hint="eastAsia"/>
          <w:sz w:val="24"/>
          <w:szCs w:val="24"/>
        </w:rPr>
        <w:t>输入任务的独立组件</w:t>
      </w:r>
    </w:p>
    <w:p w:rsidR="00683F15" w:rsidRPr="00D477D0" w:rsidRDefault="00683F15" w:rsidP="00683F1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/>
          <w:sz w:val="24"/>
          <w:szCs w:val="24"/>
        </w:rPr>
        <w:t>信息输入错误提示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97655">
        <w:rPr>
          <w:rFonts w:ascii="微软雅黑" w:eastAsia="微软雅黑" w:hAnsi="微软雅黑" w:cs="微软雅黑" w:hint="eastAsia"/>
          <w:sz w:val="24"/>
          <w:szCs w:val="24"/>
        </w:rPr>
        <w:t>维护</w:t>
      </w:r>
      <w:r w:rsidR="00C071BC">
        <w:rPr>
          <w:rFonts w:ascii="微软雅黑" w:eastAsia="微软雅黑" w:hAnsi="微软雅黑" w:cs="微软雅黑" w:hint="eastAsia"/>
          <w:sz w:val="24"/>
          <w:szCs w:val="24"/>
        </w:rPr>
        <w:t>个人基本信息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输入任务的独立组件</w:t>
      </w:r>
    </w:p>
    <w:p w:rsidR="00683F15" w:rsidRPr="00D477D0" w:rsidRDefault="00C071BC" w:rsidP="00683F1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确认修改信息</w:t>
      </w:r>
      <w:r w:rsidR="00683F15" w:rsidRPr="00D477D0">
        <w:rPr>
          <w:rFonts w:ascii="微软雅黑" w:eastAsia="微软雅黑" w:hAnsi="微软雅黑" w:cs="微软雅黑"/>
          <w:sz w:val="24"/>
          <w:szCs w:val="24"/>
        </w:rPr>
        <w:t>提示</w:t>
      </w:r>
      <w:r w:rsidR="00683F15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F97655">
        <w:rPr>
          <w:rFonts w:ascii="微软雅黑" w:eastAsia="微软雅黑" w:hAnsi="微软雅黑" w:cs="微软雅黑" w:hint="eastAsia"/>
          <w:sz w:val="24"/>
          <w:szCs w:val="24"/>
        </w:rPr>
        <w:t>维护</w:t>
      </w:r>
      <w:r>
        <w:rPr>
          <w:rFonts w:ascii="微软雅黑" w:eastAsia="微软雅黑" w:hAnsi="微软雅黑" w:cs="微软雅黑" w:hint="eastAsia"/>
          <w:sz w:val="24"/>
          <w:szCs w:val="24"/>
        </w:rPr>
        <w:t>个人基本</w:t>
      </w:r>
      <w:r w:rsidR="00683F15" w:rsidRPr="00D477D0">
        <w:rPr>
          <w:rFonts w:ascii="微软雅黑" w:eastAsia="微软雅黑" w:hAnsi="微软雅黑" w:cs="微软雅黑" w:hint="eastAsia"/>
          <w:sz w:val="24"/>
          <w:szCs w:val="24"/>
        </w:rPr>
        <w:t>信息输入任务的</w:t>
      </w:r>
      <w:r w:rsidR="00F97655">
        <w:rPr>
          <w:rFonts w:ascii="微软雅黑" w:eastAsia="微软雅黑" w:hAnsi="微软雅黑" w:cs="微软雅黑" w:hint="eastAsia"/>
          <w:sz w:val="24"/>
          <w:szCs w:val="24"/>
        </w:rPr>
        <w:t>独立</w:t>
      </w:r>
      <w:r w:rsidR="00103CD8">
        <w:rPr>
          <w:rFonts w:ascii="微软雅黑" w:eastAsia="微软雅黑" w:hAnsi="微软雅黑" w:cs="微软雅黑" w:hint="eastAsia"/>
          <w:sz w:val="24"/>
          <w:szCs w:val="24"/>
        </w:rPr>
        <w:t>组件</w:t>
      </w:r>
    </w:p>
    <w:p w:rsidR="00683F15" w:rsidRDefault="0078029D" w:rsidP="00683F1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273675" cy="3126105"/>
            <wp:effectExtent l="0" t="0" r="0" b="0"/>
            <wp:docPr id="11" name="图片 11" descr="C:\Users\Administrator\Desktop\1.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.1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C5" w:rsidRDefault="001014C5" w:rsidP="001014C5">
      <w:pPr>
        <w:jc w:val="center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 w:hint="eastAsia"/>
        </w:rPr>
        <w:t>图1.1-</w:t>
      </w:r>
      <w:r>
        <w:rPr>
          <w:rFonts w:ascii="微软雅黑" w:eastAsia="微软雅黑" w:hAnsi="微软雅黑"/>
        </w:rPr>
        <w:t>2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个人基本信息</w:t>
      </w:r>
      <w:r>
        <w:rPr>
          <w:rFonts w:ascii="微软雅黑" w:eastAsia="微软雅黑" w:hAnsi="微软雅黑" w:hint="eastAsia"/>
        </w:rPr>
        <w:t>维护</w:t>
      </w:r>
      <w:r w:rsidRPr="00D477D0">
        <w:rPr>
          <w:rFonts w:ascii="微软雅黑" w:eastAsia="微软雅黑" w:hAnsi="微软雅黑"/>
        </w:rPr>
        <w:t>对话结构</w:t>
      </w:r>
    </w:p>
    <w:p w:rsidR="003E5EDC" w:rsidRPr="00D477D0" w:rsidRDefault="003E5EDC" w:rsidP="003E5EDC">
      <w:pPr>
        <w:pStyle w:val="3"/>
        <w:ind w:firstLine="420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 w:hint="eastAsia"/>
        </w:rPr>
        <w:t>1.1.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客户订单浏览</w:t>
      </w:r>
    </w:p>
    <w:p w:rsidR="003E5EDC" w:rsidRPr="005E1C77" w:rsidRDefault="003E5EDC" w:rsidP="003E5EDC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客户订单</w:t>
      </w:r>
      <w:r>
        <w:rPr>
          <w:rFonts w:ascii="微软雅黑" w:eastAsia="微软雅黑" w:hAnsi="微软雅黑" w:cs="微软雅黑"/>
          <w:sz w:val="24"/>
          <w:szCs w:val="24"/>
        </w:rPr>
        <w:t>浏览任务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的主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3E5EDC" w:rsidRPr="003E5EDC" w:rsidRDefault="003E5EDC" w:rsidP="003E5EDC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所有</w:t>
      </w:r>
      <w:r>
        <w:rPr>
          <w:rFonts w:ascii="微软雅黑" w:eastAsia="微软雅黑" w:hAnsi="微软雅黑" w:cs="微软雅黑"/>
          <w:sz w:val="24"/>
          <w:szCs w:val="24"/>
        </w:rPr>
        <w:t>订单概况列表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概况列表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3E5EDC" w:rsidRPr="00990946" w:rsidRDefault="003E5EDC" w:rsidP="00990946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订单详情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>
        <w:rPr>
          <w:rFonts w:ascii="微软雅黑" w:eastAsia="微软雅黑" w:hAnsi="微软雅黑" w:cs="微软雅黑" w:hint="eastAsia"/>
          <w:sz w:val="24"/>
          <w:szCs w:val="24"/>
        </w:rPr>
        <w:t>：订单详情界面</w:t>
      </w:r>
    </w:p>
    <w:p w:rsidR="003E5EDC" w:rsidRDefault="0078029D" w:rsidP="003E5E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62880" cy="2828290"/>
            <wp:effectExtent l="0" t="0" r="0" b="0"/>
            <wp:docPr id="9" name="图片 9" descr="C:\Users\Administrator\Desktop\1.1.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1.1.5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EDC" w:rsidRPr="001014C5" w:rsidRDefault="003E5EDC" w:rsidP="003E5EDC">
      <w:pPr>
        <w:jc w:val="center"/>
        <w:rPr>
          <w:rFonts w:ascii="微软雅黑" w:eastAsia="微软雅黑" w:hAnsi="微软雅黑" w:hint="eastAsia"/>
        </w:rPr>
      </w:pPr>
      <w:r w:rsidRPr="00D477D0">
        <w:rPr>
          <w:rFonts w:ascii="微软雅黑" w:eastAsia="微软雅黑" w:hAnsi="微软雅黑" w:hint="eastAsia"/>
        </w:rPr>
        <w:t>图1.1-</w:t>
      </w:r>
      <w:r w:rsidR="0078029D">
        <w:rPr>
          <w:rFonts w:ascii="微软雅黑" w:eastAsia="微软雅黑" w:hAnsi="微软雅黑"/>
        </w:rPr>
        <w:t>3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个人基本信息维护</w:t>
      </w:r>
      <w:r w:rsidRPr="00D477D0">
        <w:rPr>
          <w:rFonts w:ascii="微软雅黑" w:eastAsia="微软雅黑" w:hAnsi="微软雅黑"/>
        </w:rPr>
        <w:t>对话结构</w:t>
      </w:r>
    </w:p>
    <w:p w:rsidR="0078029D" w:rsidRPr="00D477D0" w:rsidRDefault="0078029D" w:rsidP="0078029D">
      <w:pPr>
        <w:pStyle w:val="3"/>
        <w:ind w:firstLine="420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 w:hint="eastAsia"/>
        </w:rPr>
        <w:lastRenderedPageBreak/>
        <w:t>1.1.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客户订单</w:t>
      </w:r>
      <w:r>
        <w:rPr>
          <w:rFonts w:ascii="微软雅黑" w:eastAsia="微软雅黑" w:hAnsi="微软雅黑" w:hint="eastAsia"/>
        </w:rPr>
        <w:t>撤销</w:t>
      </w:r>
    </w:p>
    <w:p w:rsidR="0078029D" w:rsidRPr="005E1C77" w:rsidRDefault="0078029D" w:rsidP="0078029D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客户订单</w:t>
      </w:r>
      <w:r>
        <w:rPr>
          <w:rFonts w:ascii="微软雅黑" w:eastAsia="微软雅黑" w:hAnsi="微软雅黑" w:cs="微软雅黑"/>
          <w:sz w:val="24"/>
          <w:szCs w:val="24"/>
        </w:rPr>
        <w:t>浏览任务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>
        <w:rPr>
          <w:rFonts w:ascii="微软雅黑" w:eastAsia="微软雅黑" w:hAnsi="微软雅黑" w:cs="微软雅黑"/>
          <w:sz w:val="24"/>
          <w:szCs w:val="24"/>
        </w:rPr>
        <w:t>的主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78029D" w:rsidRPr="003E5EDC" w:rsidRDefault="0070562C" w:rsidP="0078029D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未执行</w:t>
      </w:r>
      <w:r w:rsidR="0078029D">
        <w:rPr>
          <w:rFonts w:ascii="微软雅黑" w:eastAsia="微软雅黑" w:hAnsi="微软雅黑" w:cs="微软雅黑"/>
          <w:sz w:val="24"/>
          <w:szCs w:val="24"/>
        </w:rPr>
        <w:t>订单概况列表</w:t>
      </w:r>
      <w:r w:rsidR="0078029D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78029D">
        <w:rPr>
          <w:rFonts w:ascii="微软雅黑" w:eastAsia="微软雅黑" w:hAnsi="微软雅黑" w:cs="微软雅黑" w:hint="eastAsia"/>
          <w:sz w:val="24"/>
          <w:szCs w:val="24"/>
        </w:rPr>
        <w:t>订单</w:t>
      </w:r>
      <w:r w:rsidR="0078029D">
        <w:rPr>
          <w:rFonts w:ascii="微软雅黑" w:eastAsia="微软雅黑" w:hAnsi="微软雅黑" w:cs="微软雅黑"/>
          <w:sz w:val="24"/>
          <w:szCs w:val="24"/>
        </w:rPr>
        <w:t>概况列表</w:t>
      </w:r>
      <w:r w:rsidR="0078029D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78029D" w:rsidRDefault="0078029D" w:rsidP="0078029D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订单详情信息：订单详情界面</w:t>
      </w:r>
    </w:p>
    <w:p w:rsidR="0070562C" w:rsidRPr="0070562C" w:rsidRDefault="0070562C" w:rsidP="0070562C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</w:t>
      </w:r>
      <w:r>
        <w:rPr>
          <w:rFonts w:ascii="微软雅黑" w:eastAsia="微软雅黑" w:hAnsi="微软雅黑" w:cs="微软雅黑"/>
          <w:sz w:val="24"/>
          <w:szCs w:val="24"/>
        </w:rPr>
        <w:t>撤销提示：</w:t>
      </w:r>
      <w:r>
        <w:rPr>
          <w:rFonts w:ascii="微软雅黑" w:eastAsia="微软雅黑" w:hAnsi="微软雅黑" w:cs="微软雅黑" w:hint="eastAsia"/>
          <w:sz w:val="24"/>
          <w:szCs w:val="24"/>
        </w:rPr>
        <w:t>客户评价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输入任务的</w:t>
      </w:r>
      <w:r>
        <w:rPr>
          <w:rFonts w:ascii="微软雅黑" w:eastAsia="微软雅黑" w:hAnsi="微软雅黑" w:cs="微软雅黑" w:hint="eastAsia"/>
          <w:sz w:val="24"/>
          <w:szCs w:val="24"/>
        </w:rPr>
        <w:t>独立组件</w:t>
      </w:r>
    </w:p>
    <w:p w:rsidR="0078029D" w:rsidRDefault="0082334F" w:rsidP="0078029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262880" cy="3604260"/>
            <wp:effectExtent l="0" t="0" r="0" b="0"/>
            <wp:docPr id="13" name="图片 13" descr="C:\Users\Administrator\Desktop\1.1.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1.1.6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9D" w:rsidRPr="001014C5" w:rsidRDefault="0078029D" w:rsidP="0078029D">
      <w:pPr>
        <w:jc w:val="center"/>
        <w:rPr>
          <w:rFonts w:ascii="微软雅黑" w:eastAsia="微软雅黑" w:hAnsi="微软雅黑" w:hint="eastAsia"/>
        </w:rPr>
      </w:pPr>
      <w:r w:rsidRPr="00D477D0">
        <w:rPr>
          <w:rFonts w:ascii="微软雅黑" w:eastAsia="微软雅黑" w:hAnsi="微软雅黑" w:hint="eastAsia"/>
        </w:rPr>
        <w:t>图1.1-</w:t>
      </w:r>
      <w:r w:rsidR="007741B1">
        <w:rPr>
          <w:rFonts w:ascii="微软雅黑" w:eastAsia="微软雅黑" w:hAnsi="微软雅黑"/>
        </w:rPr>
        <w:t>4</w:t>
      </w:r>
      <w:bookmarkStart w:id="2" w:name="_GoBack"/>
      <w:bookmarkEnd w:id="2"/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客户订单</w:t>
      </w:r>
      <w:r>
        <w:rPr>
          <w:rFonts w:ascii="微软雅黑" w:eastAsia="微软雅黑" w:hAnsi="微软雅黑"/>
        </w:rPr>
        <w:t>撤销</w:t>
      </w:r>
      <w:r w:rsidRPr="00D477D0">
        <w:rPr>
          <w:rFonts w:ascii="微软雅黑" w:eastAsia="微软雅黑" w:hAnsi="微软雅黑"/>
        </w:rPr>
        <w:t>对话结构</w:t>
      </w:r>
    </w:p>
    <w:p w:rsidR="003E5EDC" w:rsidRPr="0078029D" w:rsidRDefault="003E5EDC" w:rsidP="001014C5">
      <w:pPr>
        <w:jc w:val="center"/>
        <w:rPr>
          <w:rFonts w:ascii="微软雅黑" w:eastAsia="微软雅黑" w:hAnsi="微软雅黑" w:hint="eastAsia"/>
        </w:rPr>
      </w:pPr>
    </w:p>
    <w:p w:rsidR="00AE16D6" w:rsidRPr="00D477D0" w:rsidRDefault="00AE16D6" w:rsidP="00AE16D6">
      <w:pPr>
        <w:pStyle w:val="3"/>
        <w:ind w:firstLine="420"/>
        <w:rPr>
          <w:rFonts w:ascii="微软雅黑" w:eastAsia="微软雅黑" w:hAnsi="微软雅黑" w:hint="eastAsia"/>
        </w:rPr>
      </w:pPr>
      <w:r w:rsidRPr="00D477D0">
        <w:rPr>
          <w:rFonts w:ascii="微软雅黑" w:eastAsia="微软雅黑" w:hAnsi="微软雅黑" w:hint="eastAsia"/>
        </w:rPr>
        <w:t>1.1.</w:t>
      </w:r>
      <w:r w:rsidR="001014C5">
        <w:rPr>
          <w:rFonts w:ascii="微软雅黑" w:eastAsia="微软雅黑" w:hAnsi="微软雅黑"/>
        </w:rPr>
        <w:t>8</w:t>
      </w:r>
      <w:r w:rsidR="001014C5">
        <w:rPr>
          <w:rFonts w:ascii="微软雅黑" w:eastAsia="微软雅黑" w:hAnsi="微软雅黑" w:hint="eastAsia"/>
        </w:rPr>
        <w:t xml:space="preserve"> 客户</w:t>
      </w:r>
      <w:r w:rsidR="001014C5">
        <w:rPr>
          <w:rFonts w:ascii="微软雅黑" w:eastAsia="微软雅黑" w:hAnsi="微软雅黑"/>
        </w:rPr>
        <w:t>评</w:t>
      </w:r>
      <w:r w:rsidR="001014C5">
        <w:rPr>
          <w:rFonts w:ascii="微软雅黑" w:eastAsia="微软雅黑" w:hAnsi="微软雅黑" w:hint="eastAsia"/>
        </w:rPr>
        <w:t>价</w:t>
      </w:r>
    </w:p>
    <w:p w:rsidR="00AE16D6" w:rsidRPr="005E1C77" w:rsidRDefault="00B37A8A" w:rsidP="00AE16D6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评价订单</w:t>
      </w:r>
      <w:r w:rsidR="0070562C">
        <w:rPr>
          <w:rFonts w:ascii="微软雅黑" w:eastAsia="微软雅黑" w:hAnsi="微软雅黑" w:cs="微软雅黑" w:hint="eastAsia"/>
          <w:sz w:val="24"/>
          <w:szCs w:val="24"/>
        </w:rPr>
        <w:t>任务</w:t>
      </w:r>
      <w:r w:rsidR="00AE16D6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</w:t>
      </w:r>
      <w:r w:rsidR="00AE16D6">
        <w:rPr>
          <w:rFonts w:ascii="微软雅黑" w:eastAsia="微软雅黑" w:hAnsi="微软雅黑" w:cs="微软雅黑" w:hint="eastAsia"/>
          <w:sz w:val="24"/>
          <w:szCs w:val="24"/>
        </w:rPr>
        <w:t>的</w:t>
      </w:r>
      <w:r w:rsidR="00AE16D6">
        <w:rPr>
          <w:rFonts w:ascii="微软雅黑" w:eastAsia="微软雅黑" w:hAnsi="微软雅黑" w:cs="微软雅黑" w:hint="eastAsia"/>
          <w:sz w:val="24"/>
          <w:szCs w:val="24"/>
        </w:rPr>
        <w:t>主界面</w:t>
      </w:r>
    </w:p>
    <w:p w:rsidR="00AE16D6" w:rsidRDefault="00B37A8A" w:rsidP="00AE16D6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未评价订单</w:t>
      </w:r>
      <w:r>
        <w:rPr>
          <w:rFonts w:ascii="微软雅黑" w:eastAsia="微软雅黑" w:hAnsi="微软雅黑" w:cs="微软雅黑"/>
          <w:sz w:val="24"/>
          <w:szCs w:val="24"/>
        </w:rPr>
        <w:t>概况列表</w:t>
      </w:r>
      <w:r w:rsidR="00AE16D6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/>
          <w:sz w:val="24"/>
          <w:szCs w:val="24"/>
        </w:rPr>
        <w:t>概况列表</w:t>
      </w:r>
      <w:r w:rsidR="00AE16D6"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B37A8A" w:rsidRPr="00D477D0" w:rsidRDefault="00B37A8A" w:rsidP="00AE16D6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订单详情列表：</w:t>
      </w:r>
      <w:r>
        <w:rPr>
          <w:rFonts w:ascii="微软雅黑" w:eastAsia="微软雅黑" w:hAnsi="微软雅黑" w:cs="微软雅黑" w:hint="eastAsia"/>
          <w:sz w:val="24"/>
          <w:szCs w:val="24"/>
        </w:rPr>
        <w:t>订单</w:t>
      </w:r>
      <w:r>
        <w:rPr>
          <w:rFonts w:ascii="微软雅黑" w:eastAsia="微软雅黑" w:hAnsi="微软雅黑" w:cs="微软雅黑" w:hint="eastAsia"/>
          <w:sz w:val="24"/>
          <w:szCs w:val="24"/>
        </w:rPr>
        <w:t>详情</w:t>
      </w:r>
      <w:r>
        <w:rPr>
          <w:rFonts w:ascii="微软雅黑" w:eastAsia="微软雅黑" w:hAnsi="微软雅黑" w:cs="微软雅黑" w:hint="eastAsia"/>
          <w:sz w:val="24"/>
          <w:szCs w:val="24"/>
        </w:rPr>
        <w:t>界面</w:t>
      </w:r>
    </w:p>
    <w:p w:rsidR="00AE16D6" w:rsidRPr="00D477D0" w:rsidRDefault="00F04AF3" w:rsidP="00AE16D6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lastRenderedPageBreak/>
        <w:t>输入</w:t>
      </w:r>
      <w:r w:rsidR="00B37A8A">
        <w:rPr>
          <w:rFonts w:ascii="微软雅黑" w:eastAsia="微软雅黑" w:hAnsi="微软雅黑" w:cs="微软雅黑" w:hint="eastAsia"/>
          <w:sz w:val="24"/>
          <w:szCs w:val="24"/>
        </w:rPr>
        <w:t>评价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 w:rsidR="00AE16D6"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37A8A">
        <w:rPr>
          <w:rFonts w:ascii="微软雅黑" w:eastAsia="微软雅黑" w:hAnsi="微软雅黑" w:cs="微软雅黑" w:hint="eastAsia"/>
          <w:sz w:val="24"/>
          <w:szCs w:val="24"/>
        </w:rPr>
        <w:t>客户评价</w:t>
      </w:r>
      <w:r w:rsidR="00AE16D6" w:rsidRPr="00D477D0">
        <w:rPr>
          <w:rFonts w:ascii="微软雅黑" w:eastAsia="微软雅黑" w:hAnsi="微软雅黑" w:cs="微软雅黑" w:hint="eastAsia"/>
          <w:sz w:val="24"/>
          <w:szCs w:val="24"/>
        </w:rPr>
        <w:t>输入任务的独立组件</w:t>
      </w:r>
    </w:p>
    <w:p w:rsidR="00F04AF3" w:rsidRPr="00D477D0" w:rsidRDefault="00F04AF3" w:rsidP="00F04AF3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/>
          <w:sz w:val="24"/>
          <w:szCs w:val="24"/>
        </w:rPr>
        <w:t>信息输入错误提示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37A8A">
        <w:rPr>
          <w:rFonts w:ascii="微软雅黑" w:eastAsia="微软雅黑" w:hAnsi="微软雅黑" w:cs="微软雅黑" w:hint="eastAsia"/>
          <w:sz w:val="24"/>
          <w:szCs w:val="24"/>
        </w:rPr>
        <w:t>客户评价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输入任务的独立组件</w:t>
      </w:r>
    </w:p>
    <w:p w:rsidR="00AE16D6" w:rsidRPr="001014C5" w:rsidRDefault="00F04AF3" w:rsidP="00683F1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</w:t>
      </w:r>
      <w:r w:rsidR="00B37A8A">
        <w:rPr>
          <w:rFonts w:ascii="微软雅黑" w:eastAsia="微软雅黑" w:hAnsi="微软雅黑" w:cs="微软雅黑" w:hint="eastAsia"/>
          <w:sz w:val="24"/>
          <w:szCs w:val="24"/>
        </w:rPr>
        <w:t>保存</w:t>
      </w:r>
      <w:r>
        <w:rPr>
          <w:rFonts w:ascii="微软雅黑" w:eastAsia="微软雅黑" w:hAnsi="微软雅黑" w:cs="微软雅黑" w:hint="eastAsia"/>
          <w:sz w:val="24"/>
          <w:szCs w:val="24"/>
        </w:rPr>
        <w:t>信息</w:t>
      </w:r>
      <w:r w:rsidRPr="00D477D0">
        <w:rPr>
          <w:rFonts w:ascii="微软雅黑" w:eastAsia="微软雅黑" w:hAnsi="微软雅黑" w:cs="微软雅黑"/>
          <w:sz w:val="24"/>
          <w:szCs w:val="24"/>
        </w:rPr>
        <w:t>提示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 w:rsidR="00B37A8A">
        <w:rPr>
          <w:rFonts w:ascii="微软雅黑" w:eastAsia="微软雅黑" w:hAnsi="微软雅黑" w:cs="微软雅黑" w:hint="eastAsia"/>
          <w:sz w:val="24"/>
          <w:szCs w:val="24"/>
        </w:rPr>
        <w:t>客户评价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输入任务的</w:t>
      </w:r>
      <w:r>
        <w:rPr>
          <w:rFonts w:ascii="微软雅黑" w:eastAsia="微软雅黑" w:hAnsi="微软雅黑" w:cs="微软雅黑" w:hint="eastAsia"/>
          <w:sz w:val="24"/>
          <w:szCs w:val="24"/>
        </w:rPr>
        <w:t>独立组件</w:t>
      </w:r>
    </w:p>
    <w:p w:rsidR="00791522" w:rsidRDefault="00B37A8A" w:rsidP="00683F15">
      <w:pPr>
        <w:ind w:left="420"/>
      </w:pPr>
      <w:r>
        <w:rPr>
          <w:noProof/>
        </w:rPr>
        <w:drawing>
          <wp:inline distT="0" distB="0" distL="0" distR="0">
            <wp:extent cx="5267325" cy="4314825"/>
            <wp:effectExtent l="0" t="0" r="0" b="0"/>
            <wp:docPr id="6" name="图片 6" descr="C:\Users\Administrator\Desktop\1.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1.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C5" w:rsidRPr="001014C5" w:rsidRDefault="001014C5" w:rsidP="001014C5">
      <w:pPr>
        <w:jc w:val="center"/>
        <w:rPr>
          <w:rFonts w:ascii="微软雅黑" w:eastAsia="微软雅黑" w:hAnsi="微软雅黑" w:hint="eastAsia"/>
        </w:rPr>
      </w:pPr>
      <w:r w:rsidRPr="00D477D0">
        <w:rPr>
          <w:rFonts w:ascii="微软雅黑" w:eastAsia="微软雅黑" w:hAnsi="微软雅黑" w:hint="eastAsia"/>
        </w:rPr>
        <w:t>图1.1-</w:t>
      </w:r>
      <w:r w:rsidR="003D1F32">
        <w:rPr>
          <w:rFonts w:ascii="微软雅黑" w:eastAsia="微软雅黑" w:hAnsi="微软雅黑"/>
        </w:rPr>
        <w:t>8</w:t>
      </w:r>
      <w:r w:rsidRPr="00D477D0">
        <w:rPr>
          <w:rFonts w:ascii="微软雅黑" w:eastAsia="微软雅黑" w:hAnsi="微软雅黑"/>
        </w:rPr>
        <w:t xml:space="preserve"> </w:t>
      </w:r>
      <w:r w:rsidR="003D1F32">
        <w:rPr>
          <w:rFonts w:ascii="微软雅黑" w:eastAsia="微软雅黑" w:hAnsi="微软雅黑" w:hint="eastAsia"/>
        </w:rPr>
        <w:t>客户评价</w:t>
      </w:r>
      <w:r w:rsidRPr="00D477D0">
        <w:rPr>
          <w:rFonts w:ascii="微软雅黑" w:eastAsia="微软雅黑" w:hAnsi="微软雅黑"/>
        </w:rPr>
        <w:t>对话结构</w:t>
      </w:r>
    </w:p>
    <w:p w:rsidR="001014C5" w:rsidRPr="00D477D0" w:rsidRDefault="001014C5" w:rsidP="001014C5">
      <w:pPr>
        <w:pStyle w:val="3"/>
        <w:ind w:firstLine="420"/>
        <w:rPr>
          <w:rFonts w:ascii="微软雅黑" w:eastAsia="微软雅黑" w:hAnsi="微软雅黑"/>
        </w:rPr>
      </w:pPr>
      <w:r w:rsidRPr="00D477D0">
        <w:rPr>
          <w:rFonts w:ascii="微软雅黑" w:eastAsia="微软雅黑" w:hAnsi="微软雅黑" w:hint="eastAsia"/>
        </w:rPr>
        <w:t>1.1.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会员注册</w:t>
      </w:r>
    </w:p>
    <w:p w:rsidR="001014C5" w:rsidRPr="005E1C77" w:rsidRDefault="001014C5" w:rsidP="001014C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客户的主界面</w:t>
      </w:r>
    </w:p>
    <w:p w:rsidR="001014C5" w:rsidRPr="00D477D0" w:rsidRDefault="001014C5" w:rsidP="001014C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会员信息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会员信息界面</w:t>
      </w:r>
    </w:p>
    <w:p w:rsidR="001014C5" w:rsidRPr="00D477D0" w:rsidRDefault="001014C5" w:rsidP="001014C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输入</w:t>
      </w:r>
      <w:r>
        <w:rPr>
          <w:rFonts w:ascii="微软雅黑" w:eastAsia="微软雅黑" w:hAnsi="微软雅黑" w:cs="微软雅黑" w:hint="eastAsia"/>
          <w:sz w:val="24"/>
          <w:szCs w:val="24"/>
        </w:rPr>
        <w:t>注册</w:t>
      </w:r>
      <w:r>
        <w:rPr>
          <w:rFonts w:ascii="微软雅黑" w:eastAsia="微软雅黑" w:hAnsi="微软雅黑" w:cs="微软雅黑"/>
          <w:sz w:val="24"/>
          <w:szCs w:val="24"/>
        </w:rPr>
        <w:t>信息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输入任务的独立组件</w:t>
      </w:r>
    </w:p>
    <w:p w:rsidR="001014C5" w:rsidRPr="00D477D0" w:rsidRDefault="001014C5" w:rsidP="001014C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/>
          <w:sz w:val="24"/>
          <w:szCs w:val="24"/>
        </w:rPr>
      </w:pPr>
      <w:r w:rsidRPr="00D477D0">
        <w:rPr>
          <w:rFonts w:ascii="微软雅黑" w:eastAsia="微软雅黑" w:hAnsi="微软雅黑" w:cs="微软雅黑"/>
          <w:sz w:val="24"/>
          <w:szCs w:val="24"/>
        </w:rPr>
        <w:t>信息输入错误提示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输入任务的独立组件</w:t>
      </w:r>
    </w:p>
    <w:p w:rsidR="001014C5" w:rsidRPr="001014C5" w:rsidRDefault="001014C5" w:rsidP="001014C5">
      <w:pPr>
        <w:numPr>
          <w:ilvl w:val="0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确认修改信息</w:t>
      </w:r>
      <w:r w:rsidRPr="00D477D0">
        <w:rPr>
          <w:rFonts w:ascii="微软雅黑" w:eastAsia="微软雅黑" w:hAnsi="微软雅黑" w:cs="微软雅黑"/>
          <w:sz w:val="24"/>
          <w:szCs w:val="24"/>
        </w:rPr>
        <w:t>提示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>会员注册</w:t>
      </w:r>
      <w:r w:rsidRPr="00D477D0">
        <w:rPr>
          <w:rFonts w:ascii="微软雅黑" w:eastAsia="微软雅黑" w:hAnsi="微软雅黑" w:cs="微软雅黑" w:hint="eastAsia"/>
          <w:sz w:val="24"/>
          <w:szCs w:val="24"/>
        </w:rPr>
        <w:t>输入任务的</w:t>
      </w:r>
      <w:r>
        <w:rPr>
          <w:rFonts w:ascii="微软雅黑" w:eastAsia="微软雅黑" w:hAnsi="微软雅黑" w:cs="微软雅黑" w:hint="eastAsia"/>
          <w:sz w:val="24"/>
          <w:szCs w:val="24"/>
        </w:rPr>
        <w:t>独立组件</w:t>
      </w:r>
    </w:p>
    <w:p w:rsidR="001014C5" w:rsidRDefault="001014C5" w:rsidP="001014C5">
      <w:pPr>
        <w:ind w:left="420"/>
      </w:pPr>
      <w:r>
        <w:rPr>
          <w:noProof/>
        </w:rPr>
        <w:lastRenderedPageBreak/>
        <w:drawing>
          <wp:inline distT="0" distB="0" distL="0" distR="0" wp14:anchorId="3E92A831" wp14:editId="1B4B3393">
            <wp:extent cx="4429125" cy="2918106"/>
            <wp:effectExtent l="0" t="0" r="0" b="0"/>
            <wp:docPr id="5" name="图片 5" descr="C:\Users\Administrator\Desktop\1.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1.1.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370" cy="293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4C5" w:rsidRPr="001014C5" w:rsidRDefault="001014C5" w:rsidP="001014C5">
      <w:pPr>
        <w:jc w:val="center"/>
        <w:rPr>
          <w:rFonts w:ascii="微软雅黑" w:eastAsia="微软雅黑" w:hAnsi="微软雅黑" w:hint="eastAsia"/>
        </w:rPr>
      </w:pPr>
      <w:r w:rsidRPr="00D477D0">
        <w:rPr>
          <w:rFonts w:ascii="微软雅黑" w:eastAsia="微软雅黑" w:hAnsi="微软雅黑" w:hint="eastAsia"/>
        </w:rPr>
        <w:t>图1.1-</w:t>
      </w:r>
      <w:r w:rsidR="003E5EDC">
        <w:rPr>
          <w:rFonts w:ascii="微软雅黑" w:eastAsia="微软雅黑" w:hAnsi="微软雅黑"/>
        </w:rPr>
        <w:t>9</w:t>
      </w:r>
      <w:r w:rsidRPr="00D477D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会员注册</w:t>
      </w:r>
      <w:r w:rsidRPr="00D477D0">
        <w:rPr>
          <w:rFonts w:ascii="微软雅黑" w:eastAsia="微软雅黑" w:hAnsi="微软雅黑"/>
        </w:rPr>
        <w:t>对话结构</w:t>
      </w:r>
    </w:p>
    <w:p w:rsidR="001014C5" w:rsidRPr="001014C5" w:rsidRDefault="001014C5" w:rsidP="001014C5">
      <w:pPr>
        <w:ind w:left="420"/>
        <w:rPr>
          <w:rFonts w:hint="eastAsia"/>
        </w:rPr>
      </w:pPr>
    </w:p>
    <w:p w:rsidR="001014C5" w:rsidRPr="001014C5" w:rsidRDefault="001014C5" w:rsidP="00683F15">
      <w:pPr>
        <w:ind w:left="420"/>
        <w:rPr>
          <w:rFonts w:hint="eastAsia"/>
        </w:rPr>
      </w:pPr>
    </w:p>
    <w:sectPr w:rsidR="001014C5" w:rsidRPr="00101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71E" w:rsidRDefault="00C6571E" w:rsidP="00C071BC">
      <w:r>
        <w:separator/>
      </w:r>
    </w:p>
  </w:endnote>
  <w:endnote w:type="continuationSeparator" w:id="0">
    <w:p w:rsidR="00C6571E" w:rsidRDefault="00C6571E" w:rsidP="00C07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71E" w:rsidRDefault="00C6571E" w:rsidP="00C071BC">
      <w:r>
        <w:separator/>
      </w:r>
    </w:p>
  </w:footnote>
  <w:footnote w:type="continuationSeparator" w:id="0">
    <w:p w:rsidR="00C6571E" w:rsidRDefault="00C6571E" w:rsidP="00C07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2F046"/>
    <w:multiLevelType w:val="singleLevel"/>
    <w:tmpl w:val="5452F04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7C"/>
    <w:rsid w:val="001014C5"/>
    <w:rsid w:val="00103CD8"/>
    <w:rsid w:val="003D1F32"/>
    <w:rsid w:val="003E5EDC"/>
    <w:rsid w:val="005E1C77"/>
    <w:rsid w:val="00683F15"/>
    <w:rsid w:val="0070562C"/>
    <w:rsid w:val="007741B1"/>
    <w:rsid w:val="0078029D"/>
    <w:rsid w:val="00791522"/>
    <w:rsid w:val="0082334F"/>
    <w:rsid w:val="00990946"/>
    <w:rsid w:val="00AE16D6"/>
    <w:rsid w:val="00B37A8A"/>
    <w:rsid w:val="00B5387C"/>
    <w:rsid w:val="00C071BC"/>
    <w:rsid w:val="00C6571E"/>
    <w:rsid w:val="00F04AF3"/>
    <w:rsid w:val="00F97655"/>
    <w:rsid w:val="00FC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E3A45"/>
  <w15:chartTrackingRefBased/>
  <w15:docId w15:val="{E83272B1-2EF8-4269-8871-C8C9B2B1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F1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uiPriority w:val="9"/>
    <w:qFormat/>
    <w:rsid w:val="00683F15"/>
    <w:pPr>
      <w:keepNext/>
      <w:keepLines/>
      <w:spacing w:before="260" w:after="260" w:line="413" w:lineRule="auto"/>
      <w:outlineLvl w:val="2"/>
    </w:pPr>
    <w:rPr>
      <w:rFonts w:eastAsia="黑体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83F15"/>
    <w:rPr>
      <w:rFonts w:ascii="Times New Roman" w:eastAsia="黑体" w:hAnsi="Times New Roman" w:cs="Times New Roman"/>
      <w:b/>
      <w:sz w:val="32"/>
      <w:szCs w:val="20"/>
    </w:rPr>
  </w:style>
  <w:style w:type="paragraph" w:styleId="a3">
    <w:name w:val="header"/>
    <w:basedOn w:val="a"/>
    <w:link w:val="a4"/>
    <w:uiPriority w:val="99"/>
    <w:unhideWhenUsed/>
    <w:rsid w:val="00C07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1B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1B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98</Words>
  <Characters>562</Characters>
  <Application>Microsoft Office Word</Application>
  <DocSecurity>0</DocSecurity>
  <Lines>4</Lines>
  <Paragraphs>1</Paragraphs>
  <ScaleCrop>false</ScaleCrop>
  <Company>微软中国</Company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2016-10-19T05:03:00Z</dcterms:created>
  <dcterms:modified xsi:type="dcterms:W3CDTF">2016-10-19T07:54:00Z</dcterms:modified>
</cp:coreProperties>
</file>