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07" w:rsidRPr="001D7C51" w:rsidRDefault="001B4C07">
      <w:pPr>
        <w:pStyle w:val="Hoofdtekst"/>
        <w:rPr>
          <w:rFonts w:ascii="Calibri" w:hAnsi="Calibri"/>
        </w:rPr>
      </w:pPr>
    </w:p>
    <w:p w:rsidR="001B4C07" w:rsidRPr="001D7C51" w:rsidRDefault="002A2D6A">
      <w:pPr>
        <w:pStyle w:val="Titel"/>
        <w:rPr>
          <w:rFonts w:ascii="Calibri" w:hAnsi="Calibri"/>
          <w:sz w:val="44"/>
          <w:szCs w:val="44"/>
          <w:lang w:val="nl-BE"/>
        </w:rPr>
      </w:pPr>
      <w:r w:rsidRPr="001D7C51">
        <w:rPr>
          <w:rFonts w:ascii="Calibri" w:hAnsi="Calibri"/>
          <w:sz w:val="44"/>
          <w:szCs w:val="44"/>
          <w:lang w:val="nl-BE"/>
        </w:rPr>
        <w:t xml:space="preserve">Traagheidsmoment van </w:t>
      </w:r>
      <w:proofErr w:type="spellStart"/>
      <w:r w:rsidRPr="001D7C51">
        <w:rPr>
          <w:rFonts w:ascii="Calibri" w:hAnsi="Calibri"/>
          <w:sz w:val="44"/>
          <w:szCs w:val="44"/>
          <w:lang w:val="nl-BE"/>
        </w:rPr>
        <w:t>rotationele</w:t>
      </w:r>
      <w:proofErr w:type="spellEnd"/>
      <w:r w:rsidRPr="001D7C51">
        <w:rPr>
          <w:rFonts w:ascii="Calibri" w:hAnsi="Calibri"/>
          <w:sz w:val="44"/>
          <w:szCs w:val="44"/>
          <w:lang w:val="nl-BE"/>
        </w:rPr>
        <w:t xml:space="preserve"> systemen</w:t>
      </w:r>
      <w:r w:rsidR="008A1B9E">
        <w:rPr>
          <w:rFonts w:ascii="Calibri" w:hAnsi="Calibri"/>
          <w:sz w:val="44"/>
          <w:szCs w:val="44"/>
          <w:lang w:val="nl-BE"/>
        </w:rPr>
        <w:br/>
      </w:r>
    </w:p>
    <w:p w:rsidR="001B4C07" w:rsidRDefault="002A2D6A">
      <w:pPr>
        <w:pStyle w:val="Ondertitel"/>
        <w:rPr>
          <w:rFonts w:ascii="Calibri" w:hAnsi="Calibri"/>
          <w:lang w:val="nl-BE"/>
        </w:rPr>
      </w:pPr>
      <w:r w:rsidRPr="001D7C51">
        <w:rPr>
          <w:rFonts w:ascii="Calibri" w:hAnsi="Calibri"/>
          <w:lang w:val="nl-BE"/>
        </w:rPr>
        <w:t>Inleiding</w:t>
      </w:r>
    </w:p>
    <w:p w:rsidR="008A1B9E" w:rsidRPr="008A1B9E" w:rsidRDefault="008A1B9E" w:rsidP="008A1B9E">
      <w:pPr>
        <w:pStyle w:val="Hoofdtekst"/>
        <w:jc w:val="both"/>
        <w:rPr>
          <w:rFonts w:ascii="Calibri" w:hAnsi="Calibri"/>
          <w:sz w:val="22"/>
        </w:rPr>
      </w:pPr>
      <w:r>
        <w:rPr>
          <w:rFonts w:ascii="Calibri" w:hAnsi="Calibri"/>
          <w:sz w:val="22"/>
        </w:rPr>
        <w:br/>
        <w:t>In dit labo zullen we aan de hand van een draaitafel en een motionsensor het traagheidsmoment en behoud van impuls nagaan. Het experiment zal opgedeeld zijn in 3 proeven met een gelijkaardige opstelling. We zullen ook de inwerking van de wrijvingskracht benaderen door de frictiemassa te bepalen. Ten slotte zal het labo nog als doel hebben om ervaring op te bouwen op het vlak van bepalen van onzekerheden.</w:t>
      </w:r>
    </w:p>
    <w:p w:rsidR="001B4C07" w:rsidRPr="001D7C51" w:rsidRDefault="001B4C07">
      <w:pPr>
        <w:pStyle w:val="Hoofdtekst"/>
        <w:rPr>
          <w:rFonts w:ascii="Calibri" w:hAnsi="Calibri"/>
        </w:rPr>
      </w:pPr>
    </w:p>
    <w:p w:rsidR="001B4C07" w:rsidRPr="001D7C51" w:rsidRDefault="002A2D6A">
      <w:pPr>
        <w:pStyle w:val="Ondertitel"/>
        <w:rPr>
          <w:rFonts w:ascii="Calibri" w:hAnsi="Calibri"/>
          <w:i/>
          <w:iCs/>
          <w:sz w:val="32"/>
          <w:szCs w:val="32"/>
          <w:lang w:val="nl-BE"/>
        </w:rPr>
      </w:pPr>
      <w:r w:rsidRPr="001D7C51">
        <w:rPr>
          <w:rFonts w:ascii="Calibri" w:hAnsi="Calibri"/>
          <w:i/>
          <w:iCs/>
          <w:sz w:val="32"/>
          <w:szCs w:val="32"/>
          <w:lang w:val="nl-BE"/>
        </w:rPr>
        <w:t>Proef I  : Traagheidsmoment van een puntmassa</w:t>
      </w:r>
    </w:p>
    <w:p w:rsidR="001B4C07" w:rsidRPr="001D7C51" w:rsidRDefault="001B4C07">
      <w:pPr>
        <w:pStyle w:val="Hoofdtekst"/>
        <w:rPr>
          <w:rFonts w:ascii="Calibri" w:hAnsi="Calibri"/>
        </w:rPr>
      </w:pPr>
    </w:p>
    <w:p w:rsidR="001B4C07" w:rsidRPr="001D7C51" w:rsidRDefault="001D7C51">
      <w:pPr>
        <w:pStyle w:val="Koptekst"/>
        <w:rPr>
          <w:rFonts w:ascii="Calibri" w:hAnsi="Calibri"/>
          <w:b/>
          <w:bCs/>
          <w:lang w:val="nl-BE"/>
        </w:rPr>
      </w:pPr>
      <w:r w:rsidRPr="001D7C51">
        <w:rPr>
          <w:rFonts w:ascii="Calibri" w:hAnsi="Calibri"/>
          <w:noProof/>
          <w:lang w:val="nl-BE"/>
        </w:rPr>
        <mc:AlternateContent>
          <mc:Choice Requires="wps">
            <w:drawing>
              <wp:anchor distT="152400" distB="152400" distL="152400" distR="152400" simplePos="0" relativeHeight="251660288" behindDoc="0" locked="0" layoutInCell="1" allowOverlap="1" wp14:anchorId="18C8309B" wp14:editId="52FD6F9E">
                <wp:simplePos x="0" y="0"/>
                <wp:positionH relativeFrom="margin">
                  <wp:posOffset>3446283</wp:posOffset>
                </wp:positionH>
                <wp:positionV relativeFrom="line">
                  <wp:posOffset>751840</wp:posOffset>
                </wp:positionV>
                <wp:extent cx="1088271" cy="1740155"/>
                <wp:effectExtent l="0" t="0" r="0" b="0"/>
                <wp:wrapThrough wrapText="bothSides" distL="152400" distR="152400">
                  <wp:wrapPolygon edited="1">
                    <wp:start x="10800" y="-394"/>
                    <wp:lineTo x="8553" y="-179"/>
                    <wp:lineTo x="6396" y="458"/>
                    <wp:lineTo x="4403" y="1508"/>
                    <wp:lineTo x="2631" y="2956"/>
                    <wp:lineTo x="1198" y="4708"/>
                    <wp:lineTo x="179" y="6638"/>
                    <wp:lineTo x="-429" y="8688"/>
                    <wp:lineTo x="-630" y="10798"/>
                    <wp:lineTo x="-429" y="12909"/>
                    <wp:lineTo x="179" y="14961"/>
                    <wp:lineTo x="1198" y="16893"/>
                    <wp:lineTo x="2631" y="18646"/>
                    <wp:lineTo x="4403" y="20091"/>
                    <wp:lineTo x="6396" y="21139"/>
                    <wp:lineTo x="8553" y="21779"/>
                    <wp:lineTo x="10800" y="21996"/>
                    <wp:lineTo x="13050" y="21779"/>
                    <wp:lineTo x="15211" y="21139"/>
                    <wp:lineTo x="17200" y="20091"/>
                    <wp:lineTo x="18968" y="18646"/>
                    <wp:lineTo x="20402" y="16893"/>
                    <wp:lineTo x="21420" y="14961"/>
                    <wp:lineTo x="22028" y="12909"/>
                    <wp:lineTo x="22229" y="10798"/>
                    <wp:lineTo x="22028" y="8688"/>
                    <wp:lineTo x="21420" y="6638"/>
                    <wp:lineTo x="20402" y="4708"/>
                    <wp:lineTo x="18968" y="2956"/>
                    <wp:lineTo x="17200" y="1508"/>
                    <wp:lineTo x="15211" y="458"/>
                    <wp:lineTo x="13050" y="-179"/>
                    <wp:lineTo x="10800" y="-394"/>
                  </wp:wrapPolygon>
                </wp:wrapThrough>
                <wp:docPr id="1073741826" name="officeArt object"/>
                <wp:cNvGraphicFramePr/>
                <a:graphic xmlns:a="http://schemas.openxmlformats.org/drawingml/2006/main">
                  <a:graphicData uri="http://schemas.microsoft.com/office/word/2010/wordprocessingShape">
                    <wps:wsp>
                      <wps:cNvSpPr/>
                      <wps:spPr>
                        <a:xfrm>
                          <a:off x="0" y="0"/>
                          <a:ext cx="1088271" cy="17401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63500" cap="flat">
                          <a:solidFill>
                            <a:srgbClr val="FF0A00">
                              <a:alpha val="71000"/>
                            </a:srgbClr>
                          </a:solidFill>
                          <a:prstDash val="solid"/>
                          <a:miter lim="400000"/>
                        </a:ln>
                        <a:effectLst/>
                      </wps:spPr>
                      <wps:bodyPr/>
                    </wps:wsp>
                  </a:graphicData>
                </a:graphic>
              </wp:anchor>
            </w:drawing>
          </mc:Choice>
          <mc:Fallback>
            <w:pict>
              <v:shape w14:anchorId="2FCE6AD0" id="officeArt object" o:spid="_x0000_s1026" style="position:absolute;margin-left:271.35pt;margin-top:59.2pt;width:85.7pt;height:137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coordsize="19679,19679" wrapcoords="543893 -31737 430720 -14419 322083 36892 221709 121471 132471 238109 60315 379234 9020 534697 -21617 699826 -31745 869789 -21617 1039832 9020 1205122 60315 1360747 132471 1501953 221709 1618349 322083 1702766 430720 1754319 543893 1771798 657166 1754319 766005 1702766 866177 1618349 955213 1501953 1027420 1360747 1078715 1205122 1109301 1039832 1119429 869789 1109301 699826 1078715 534697 1027420 379234 955213 238109 866177 121471 766005 36892 657166 -14419 543893 -3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" path="m16796,2882v3843,3842,3843,10072,,13914c12954,20639,6724,20639,2882,16796,-961,12954,-961,6724,2882,2882v3842,-3843,10072,-3843,13914,xe" filled="f" strokecolor="#ff0a00" strokeweight="5pt">
                <v:stroke opacity="46517f" miterlimit="4" joinstyle="miter"/>
                <v:path arrowok="t" o:extrusionok="f" o:connecttype="custom" o:connectlocs="544136,870078;544136,870078;544136,870078;544136,870078" o:connectangles="0,90,180,270"/>
                <w10:wrap type="through" anchorx="margin" anchory="line"/>
              </v:shape>
            </w:pict>
          </mc:Fallback>
        </mc:AlternateContent>
      </w:r>
      <w:r w:rsidRPr="001D7C51">
        <w:rPr>
          <w:rFonts w:ascii="Calibri" w:hAnsi="Calibri"/>
          <w:noProof/>
          <w:lang w:val="nl-BE"/>
        </w:rPr>
        <w:drawing>
          <wp:anchor distT="152400" distB="152400" distL="152400" distR="152400" simplePos="0" relativeHeight="251659264" behindDoc="0" locked="0" layoutInCell="1" allowOverlap="1" wp14:anchorId="2A6B4AEC" wp14:editId="7126147A">
            <wp:simplePos x="0" y="0"/>
            <wp:positionH relativeFrom="margin">
              <wp:align>center</wp:align>
            </wp:positionH>
            <wp:positionV relativeFrom="line">
              <wp:posOffset>391492</wp:posOffset>
            </wp:positionV>
            <wp:extent cx="4198620" cy="2073910"/>
            <wp:effectExtent l="0" t="0" r="0" b="254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3image12880.png"/>
                    <pic:cNvPicPr/>
                  </pic:nvPicPr>
                  <pic:blipFill>
                    <a:blip r:embed="rId6">
                      <a:extLst/>
                    </a:blip>
                    <a:stretch>
                      <a:fillRect/>
                    </a:stretch>
                  </pic:blipFill>
                  <pic:spPr>
                    <a:xfrm>
                      <a:off x="0" y="0"/>
                      <a:ext cx="4198620" cy="2073910"/>
                    </a:xfrm>
                    <a:prstGeom prst="rect">
                      <a:avLst/>
                    </a:prstGeom>
                    <a:ln w="12700" cap="flat">
                      <a:noFill/>
                      <a:miter lim="400000"/>
                    </a:ln>
                    <a:effectLst/>
                  </pic:spPr>
                </pic:pic>
              </a:graphicData>
            </a:graphic>
          </wp:anchor>
        </w:drawing>
      </w:r>
      <w:r w:rsidR="002A2D6A" w:rsidRPr="001D7C51">
        <w:rPr>
          <w:rFonts w:ascii="Calibri" w:hAnsi="Calibri"/>
          <w:b/>
          <w:bCs/>
          <w:lang w:val="nl-BE"/>
        </w:rPr>
        <w:t>Opstelling</w:t>
      </w:r>
    </w:p>
    <w:p w:rsidR="001B4C07" w:rsidRPr="001D7C51" w:rsidRDefault="001B4C07">
      <w:pPr>
        <w:pStyle w:val="Hoofdtekst"/>
        <w:rPr>
          <w:rFonts w:ascii="Calibri" w:hAnsi="Calibri"/>
        </w:rPr>
      </w:pPr>
    </w:p>
    <w:p w:rsidR="001B4C07" w:rsidRPr="001D7C51" w:rsidRDefault="001D7C51">
      <w:pPr>
        <w:pStyle w:val="Bijschrift"/>
        <w:rPr>
          <w:rFonts w:ascii="Calibri" w:hAnsi="Calibri"/>
          <w:lang w:val="nl-BE"/>
        </w:rPr>
      </w:pPr>
      <w:r w:rsidRPr="001D7C51">
        <w:rPr>
          <w:rFonts w:ascii="Calibri" w:hAnsi="Calibri"/>
          <w:caps w:val="0"/>
          <w:lang w:val="nl-BE"/>
        </w:rPr>
        <w:t>Figuur I : meetlat met een puntmassa op een draaias. De katrol en de hangmassa worden aangeduid in de rode ellips.</w:t>
      </w:r>
    </w:p>
    <w:p w:rsidR="001B4C07" w:rsidRPr="001D7C51" w:rsidRDefault="001B4C07">
      <w:pPr>
        <w:pStyle w:val="Bijschrift"/>
        <w:rPr>
          <w:rFonts w:ascii="Calibri" w:hAnsi="Calibri"/>
          <w:lang w:val="nl-BE"/>
        </w:rPr>
      </w:pPr>
    </w:p>
    <w:p w:rsidR="001B4C07" w:rsidRPr="001D7C51" w:rsidRDefault="002A2D6A" w:rsidP="001D7C51">
      <w:pPr>
        <w:pStyle w:val="Hoofdtekst"/>
        <w:jc w:val="both"/>
        <w:rPr>
          <w:rFonts w:ascii="Calibri" w:hAnsi="Calibri"/>
          <w:sz w:val="22"/>
          <w:szCs w:val="22"/>
        </w:rPr>
      </w:pPr>
      <w:r w:rsidRPr="001D7C51">
        <w:rPr>
          <w:rFonts w:ascii="Calibri" w:eastAsia="Arial Unicode MS" w:hAnsi="Calibri" w:cs="Arial Unicode MS"/>
          <w:sz w:val="22"/>
          <w:szCs w:val="22"/>
        </w:rPr>
        <w:t xml:space="preserve">Door met een touwtje de hangmassa over de katrol te verbinden met de draaias is het mogelijk om door de versnelling van de hangmassa, ten gevolge van de zwaartekracht, de meetlat die op de draaias staat te doen roteren. Met daarbij ook de puntmassa die zich ook op de meetlat bevindt te doen roteren. </w:t>
      </w:r>
      <w:r w:rsidRPr="001D7C51">
        <w:rPr>
          <w:rFonts w:ascii="Calibri" w:hAnsi="Calibri"/>
          <w:sz w:val="22"/>
          <w:szCs w:val="22"/>
        </w:rPr>
        <w:br/>
      </w:r>
      <w:r w:rsidRPr="001D7C51">
        <w:rPr>
          <w:rFonts w:ascii="Calibri" w:eastAsia="Arial Unicode MS" w:hAnsi="Calibri" w:cs="Arial Unicode MS"/>
          <w:sz w:val="22"/>
          <w:szCs w:val="22"/>
        </w:rPr>
        <w:t>Snelheid en versnelling zullen bepaald en gemeten worden in DataStudio met PASCO-sensoren.</w:t>
      </w:r>
    </w:p>
    <w:p w:rsidR="001B4C07" w:rsidRPr="001D7C51" w:rsidRDefault="001B4C07">
      <w:pPr>
        <w:pStyle w:val="Bijschrift"/>
        <w:rPr>
          <w:rFonts w:ascii="Calibri" w:hAnsi="Calibri"/>
          <w:lang w:val="nl-BE"/>
        </w:rPr>
      </w:pPr>
    </w:p>
    <w:p w:rsidR="001B4C07" w:rsidRPr="001D7C51" w:rsidRDefault="002A2D6A">
      <w:pPr>
        <w:pStyle w:val="Koptekst"/>
        <w:rPr>
          <w:rFonts w:ascii="Calibri" w:hAnsi="Calibri"/>
          <w:b/>
          <w:bCs/>
          <w:lang w:val="nl-BE"/>
        </w:rPr>
      </w:pPr>
      <w:r w:rsidRPr="001D7C51">
        <w:rPr>
          <w:rFonts w:ascii="Calibri" w:hAnsi="Calibri"/>
          <w:b/>
          <w:bCs/>
          <w:lang w:val="nl-BE"/>
        </w:rPr>
        <w:t>Metingen</w:t>
      </w:r>
    </w:p>
    <w:p w:rsidR="00CF32C3" w:rsidRPr="00CF32C3" w:rsidRDefault="00CF32C3" w:rsidP="00A86BA4">
      <w:pPr>
        <w:pStyle w:val="Hoofdtekst"/>
        <w:jc w:val="both"/>
        <w:rPr>
          <w:rFonts w:ascii="Calibri" w:hAnsi="Calibri"/>
          <w:sz w:val="22"/>
        </w:rPr>
      </w:pPr>
      <w:r>
        <w:rPr>
          <w:rFonts w:ascii="Calibri" w:hAnsi="Calibri"/>
          <w:sz w:val="22"/>
        </w:rPr>
        <w:t>We zullen 3 systemen gebruiken en de versnelling van de hangmassa meten: Meetlat, meetlat+ punt</w:t>
      </w:r>
      <w:r w:rsidR="00A86BA4">
        <w:rPr>
          <w:rFonts w:ascii="Calibri" w:hAnsi="Calibri"/>
          <w:sz w:val="22"/>
        </w:rPr>
        <w:t>massa1 en meetlat+ puntmassa 2.</w:t>
      </w:r>
      <w:r>
        <w:rPr>
          <w:rFonts w:ascii="Calibri" w:hAnsi="Calibri"/>
          <w:sz w:val="22"/>
        </w:rPr>
        <w:t xml:space="preserve">We mogen de massa’s als puntmassa aanschouwen omdat de som van de traagheidsmomenten van elk deeltje in het object overeen stemt met het traagheidsmoment van de massa in het totaal. Het middelpunt van het voorwerp omvat alle deeltjes hierdoor.       </w:t>
      </w:r>
    </w:p>
    <w:p w:rsidR="00CF32C3" w:rsidRPr="001D7C51" w:rsidRDefault="00CF32C3">
      <w:pPr>
        <w:pStyle w:val="Hoofdtekst"/>
        <w:rPr>
          <w:rFonts w:ascii="Calibri" w:hAnsi="Calibri"/>
        </w:rPr>
      </w:pPr>
    </w:p>
    <w:p w:rsidR="001B4C07" w:rsidRPr="001D7C51" w:rsidRDefault="002A2D6A" w:rsidP="001D7C51">
      <w:pPr>
        <w:pStyle w:val="Hoofdtekst"/>
        <w:jc w:val="both"/>
        <w:rPr>
          <w:rFonts w:ascii="Calibri" w:hAnsi="Calibri"/>
          <w:sz w:val="22"/>
          <w:szCs w:val="22"/>
        </w:rPr>
      </w:pPr>
      <w:r w:rsidRPr="001D7C51">
        <w:rPr>
          <w:rFonts w:ascii="Calibri" w:eastAsia="Arial Unicode MS" w:hAnsi="Calibri" w:cs="Arial Unicode MS"/>
          <w:sz w:val="22"/>
          <w:szCs w:val="22"/>
        </w:rPr>
        <w:t>De frictiemassa is de massa van de hangmassa die ervoor zorgt dat de hangmassa met een constante snelheid valt. Deze kan men bepalen door met kleine hangmassa’s te beginnen meten tot de meetlat begint te roteren, de hangmassa moet hierbij een constante snelheid hebben.</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De waarden voor de frictiemassa’s:</w:t>
      </w:r>
    </w:p>
    <w:p w:rsidR="001B4C07" w:rsidRPr="001D7C51" w:rsidRDefault="001B4C07">
      <w:pPr>
        <w:pStyle w:val="Hoofdtekst"/>
        <w:rPr>
          <w:rFonts w:ascii="Calibri" w:hAnsi="Calibri"/>
          <w:sz w:val="22"/>
          <w:szCs w:val="22"/>
        </w:rPr>
      </w:pPr>
    </w:p>
    <w:p w:rsidR="001B4C07" w:rsidRPr="00271F7E" w:rsidRDefault="002A2D6A">
      <w:pPr>
        <w:pStyle w:val="Hoofdtekst"/>
        <w:rPr>
          <w:rFonts w:ascii="Calibri" w:hAnsi="Calibri"/>
          <w:sz w:val="22"/>
          <w:szCs w:val="22"/>
          <w:lang w:val="en-GB"/>
        </w:rPr>
      </w:pPr>
      <w:r w:rsidRPr="00271F7E">
        <w:rPr>
          <w:rFonts w:ascii="Calibri" w:eastAsia="Arial Unicode MS" w:hAnsi="Calibri" w:cs="Arial Unicode MS"/>
          <w:sz w:val="22"/>
          <w:szCs w:val="22"/>
          <w:lang w:val="en-GB"/>
        </w:rPr>
        <w:t>m</w:t>
      </w:r>
      <w:r w:rsidRPr="00271F7E">
        <w:rPr>
          <w:rFonts w:ascii="Calibri" w:eastAsia="Arial Unicode MS" w:hAnsi="Calibri" w:cs="Arial Unicode MS"/>
          <w:sz w:val="22"/>
          <w:szCs w:val="22"/>
          <w:vertAlign w:val="subscript"/>
          <w:lang w:val="en-GB"/>
        </w:rPr>
        <w:t>F,meetlat</w:t>
      </w:r>
      <w:r w:rsidR="00271F7E" w:rsidRPr="00271F7E">
        <w:rPr>
          <w:rFonts w:ascii="Calibri" w:eastAsia="Arial Unicode MS" w:hAnsi="Calibri" w:cs="Arial Unicode MS"/>
          <w:sz w:val="22"/>
          <w:szCs w:val="22"/>
          <w:lang w:val="en-GB"/>
        </w:rPr>
        <w:t xml:space="preserve"> &lt; 5.20</w:t>
      </w:r>
      <w:r w:rsidRPr="00271F7E">
        <w:rPr>
          <w:rFonts w:ascii="Calibri" w:eastAsia="Arial Unicode MS" w:hAnsi="Calibri" w:cs="Arial Unicode MS"/>
          <w:sz w:val="22"/>
          <w:szCs w:val="22"/>
          <w:lang w:val="en-GB"/>
        </w:rPr>
        <w:t xml:space="preserve"> ± 0.05 g</w:t>
      </w:r>
    </w:p>
    <w:p w:rsidR="008A1B9E" w:rsidRPr="00271F7E" w:rsidRDefault="002A2D6A" w:rsidP="008A1B9E">
      <w:pPr>
        <w:pStyle w:val="Hoofdtekst"/>
        <w:rPr>
          <w:rFonts w:ascii="Calibri" w:hAnsi="Calibri"/>
          <w:sz w:val="22"/>
          <w:szCs w:val="22"/>
          <w:lang w:val="en-GB"/>
        </w:rPr>
      </w:pPr>
      <w:r w:rsidRPr="008A1B9E">
        <w:rPr>
          <w:rFonts w:ascii="Calibri" w:eastAsia="Arial Unicode MS" w:hAnsi="Calibri" w:cs="Arial Unicode MS"/>
          <w:sz w:val="22"/>
          <w:szCs w:val="22"/>
        </w:rPr>
        <w:t>m</w:t>
      </w:r>
      <w:r w:rsidRPr="008A1B9E">
        <w:rPr>
          <w:rFonts w:ascii="Calibri" w:eastAsia="Arial Unicode MS" w:hAnsi="Calibri" w:cs="Arial Unicode MS"/>
          <w:sz w:val="22"/>
          <w:szCs w:val="22"/>
          <w:vertAlign w:val="subscript"/>
        </w:rPr>
        <w:t>F1</w:t>
      </w:r>
      <w:r w:rsidR="00271F7E" w:rsidRPr="008A1B9E">
        <w:rPr>
          <w:rFonts w:ascii="Calibri" w:eastAsia="Arial Unicode MS" w:hAnsi="Calibri" w:cs="Arial Unicode MS"/>
          <w:sz w:val="22"/>
          <w:szCs w:val="22"/>
        </w:rPr>
        <w:t xml:space="preserve"> = 8.20 </w:t>
      </w:r>
      <w:r w:rsidRPr="008A1B9E">
        <w:rPr>
          <w:rFonts w:ascii="Calibri" w:eastAsia="Arial Unicode MS" w:hAnsi="Calibri" w:cs="Arial Unicode MS"/>
          <w:sz w:val="22"/>
          <w:szCs w:val="22"/>
        </w:rPr>
        <w:t>± 0.05 g</w:t>
      </w:r>
      <w:r w:rsidR="008A1B9E" w:rsidRPr="008A1B9E">
        <w:rPr>
          <w:rFonts w:ascii="Calibri" w:eastAsia="Arial Unicode MS" w:hAnsi="Calibri" w:cs="Arial Unicode MS"/>
          <w:sz w:val="22"/>
          <w:szCs w:val="22"/>
        </w:rPr>
        <w:t xml:space="preserve"> </w:t>
      </w:r>
    </w:p>
    <w:p w:rsidR="001B4C07" w:rsidRPr="008A1B9E" w:rsidRDefault="008A1B9E">
      <w:pPr>
        <w:pStyle w:val="Hoofdtekst"/>
        <w:rPr>
          <w:rFonts w:ascii="Calibri" w:hAnsi="Calibri"/>
          <w:sz w:val="22"/>
          <w:szCs w:val="22"/>
        </w:rPr>
      </w:pPr>
      <w:r w:rsidRPr="008A1B9E">
        <w:rPr>
          <w:rFonts w:ascii="Calibri" w:eastAsia="Arial Unicode MS" w:hAnsi="Calibri" w:cs="Arial Unicode MS"/>
          <w:sz w:val="22"/>
          <w:szCs w:val="22"/>
        </w:rPr>
        <w:lastRenderedPageBreak/>
        <w:t>m</w:t>
      </w:r>
      <w:r w:rsidRPr="008A1B9E">
        <w:rPr>
          <w:rFonts w:ascii="Calibri" w:eastAsia="Arial Unicode MS" w:hAnsi="Calibri" w:cs="Arial Unicode MS"/>
          <w:sz w:val="22"/>
          <w:szCs w:val="22"/>
          <w:vertAlign w:val="subscript"/>
        </w:rPr>
        <w:t>F2</w:t>
      </w:r>
      <w:r w:rsidRPr="008A1B9E">
        <w:rPr>
          <w:rFonts w:ascii="Calibri" w:eastAsia="Arial Unicode MS" w:hAnsi="Calibri" w:cs="Arial Unicode MS"/>
          <w:sz w:val="22"/>
          <w:szCs w:val="22"/>
        </w:rPr>
        <w:t xml:space="preserve"> = 8.20 ± 0.05 g</w:t>
      </w:r>
    </w:p>
    <w:p w:rsidR="001B4C07" w:rsidRPr="008A1B9E" w:rsidRDefault="001B4C07">
      <w:pPr>
        <w:pStyle w:val="Hoofdtekst"/>
        <w:rPr>
          <w:rFonts w:ascii="Calibri" w:hAnsi="Calibri"/>
          <w:sz w:val="22"/>
          <w:szCs w:val="22"/>
        </w:rPr>
      </w:pPr>
    </w:p>
    <w:p w:rsidR="001B4C07" w:rsidRPr="008A1B9E" w:rsidRDefault="00271F7E">
      <w:pPr>
        <w:pStyle w:val="Hoofdtekst"/>
        <w:rPr>
          <w:rFonts w:ascii="Calibri" w:hAnsi="Calibri"/>
          <w:sz w:val="22"/>
          <w:szCs w:val="22"/>
        </w:rPr>
      </w:pPr>
      <w:r w:rsidRPr="008A1B9E">
        <w:rPr>
          <w:rFonts w:ascii="Calibri" w:eastAsia="Arial Unicode MS" w:hAnsi="Calibri" w:cs="Arial Unicode MS"/>
          <w:sz w:val="22"/>
          <w:szCs w:val="22"/>
        </w:rPr>
        <w:t xml:space="preserve">m1 = 276.80 </w:t>
      </w:r>
      <w:r w:rsidR="002A2D6A" w:rsidRPr="008A1B9E">
        <w:rPr>
          <w:rFonts w:ascii="Calibri" w:eastAsia="Arial Unicode MS" w:hAnsi="Calibri" w:cs="Arial Unicode MS"/>
          <w:sz w:val="22"/>
          <w:szCs w:val="22"/>
        </w:rPr>
        <w:t>± 0.05 g</w:t>
      </w:r>
    </w:p>
    <w:p w:rsidR="001B4C07" w:rsidRPr="008A1B9E" w:rsidRDefault="00271F7E">
      <w:pPr>
        <w:pStyle w:val="Hoofdtekst"/>
        <w:rPr>
          <w:rFonts w:ascii="Calibri" w:hAnsi="Calibri"/>
          <w:sz w:val="22"/>
          <w:szCs w:val="22"/>
        </w:rPr>
      </w:pPr>
      <w:r w:rsidRPr="008A1B9E">
        <w:rPr>
          <w:rFonts w:ascii="Calibri" w:eastAsia="Arial Unicode MS" w:hAnsi="Calibri" w:cs="Arial Unicode MS"/>
          <w:sz w:val="22"/>
          <w:szCs w:val="22"/>
        </w:rPr>
        <w:t xml:space="preserve">m2 = 279.20 </w:t>
      </w:r>
      <w:r w:rsidR="002A2D6A" w:rsidRPr="008A1B9E">
        <w:rPr>
          <w:rFonts w:ascii="Calibri" w:eastAsia="Arial Unicode MS" w:hAnsi="Calibri" w:cs="Arial Unicode MS"/>
          <w:sz w:val="22"/>
          <w:szCs w:val="22"/>
        </w:rPr>
        <w:t>± 0.05 g</w:t>
      </w:r>
    </w:p>
    <w:p w:rsidR="001B4C07" w:rsidRPr="008A1B9E" w:rsidRDefault="001B4C07">
      <w:pPr>
        <w:pStyle w:val="Hoofdtekst"/>
        <w:rPr>
          <w:rFonts w:ascii="Calibri" w:hAnsi="Calibri"/>
          <w:sz w:val="22"/>
          <w:szCs w:val="22"/>
        </w:rPr>
      </w:pPr>
    </w:p>
    <w:p w:rsidR="001B4C07" w:rsidRPr="008A1B9E" w:rsidRDefault="002A2D6A">
      <w:pPr>
        <w:pStyle w:val="Hoofdtekst"/>
        <w:rPr>
          <w:rFonts w:ascii="Calibri" w:hAnsi="Calibri"/>
          <w:sz w:val="22"/>
          <w:szCs w:val="22"/>
        </w:rPr>
      </w:pPr>
      <w:r w:rsidRPr="008A1B9E">
        <w:rPr>
          <w:rFonts w:ascii="Calibri" w:eastAsia="Arial Unicode MS" w:hAnsi="Calibri" w:cs="Arial Unicode MS"/>
          <w:sz w:val="22"/>
          <w:szCs w:val="22"/>
        </w:rPr>
        <w:t>m</w:t>
      </w:r>
      <w:r w:rsidRPr="008A1B9E">
        <w:rPr>
          <w:rFonts w:ascii="Calibri" w:eastAsia="Arial Unicode MS" w:hAnsi="Calibri" w:cs="Arial Unicode MS"/>
          <w:sz w:val="22"/>
          <w:szCs w:val="22"/>
          <w:vertAlign w:val="subscript"/>
        </w:rPr>
        <w:t>meetlat</w:t>
      </w:r>
      <w:r w:rsidR="00271F7E" w:rsidRPr="008A1B9E">
        <w:rPr>
          <w:rFonts w:ascii="Calibri" w:eastAsia="Arial Unicode MS" w:hAnsi="Calibri" w:cs="Arial Unicode MS"/>
          <w:sz w:val="22"/>
          <w:szCs w:val="22"/>
        </w:rPr>
        <w:t xml:space="preserve"> = 583.70 </w:t>
      </w:r>
      <w:r w:rsidRPr="008A1B9E">
        <w:rPr>
          <w:rFonts w:ascii="Calibri" w:eastAsia="Arial Unicode MS" w:hAnsi="Calibri" w:cs="Arial Unicode MS"/>
          <w:sz w:val="22"/>
          <w:szCs w:val="22"/>
        </w:rPr>
        <w:t>± 0.05 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r</w:t>
      </w:r>
      <w:r w:rsidRPr="001D7C51">
        <w:rPr>
          <w:rFonts w:ascii="Calibri" w:eastAsia="Arial Unicode MS" w:hAnsi="Calibri" w:cs="Arial Unicode MS"/>
          <w:sz w:val="22"/>
          <w:szCs w:val="22"/>
          <w:vertAlign w:val="subscript"/>
        </w:rPr>
        <w:t>tandwiel</w:t>
      </w:r>
      <w:r w:rsidRPr="001D7C51">
        <w:rPr>
          <w:rFonts w:ascii="Calibri" w:eastAsia="Arial Unicode MS" w:hAnsi="Calibri" w:cs="Arial Unicode MS"/>
          <w:sz w:val="22"/>
          <w:szCs w:val="22"/>
        </w:rPr>
        <w:t xml:space="preserve"> = 0.0127 ± 0.0005 m</w:t>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t>(*)</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Met PASCO en DataStudio kon men de waargenomen versnellingen halen uit de richtingscoëfficiënt van de gefitte rechte in DataStudio voor de snelheid.</w:t>
      </w:r>
      <w:r w:rsidRPr="001D7C51">
        <w:rPr>
          <w:rFonts w:ascii="Calibri" w:hAnsi="Calibri"/>
          <w:sz w:val="22"/>
          <w:szCs w:val="22"/>
        </w:rPr>
        <w:br/>
      </w:r>
      <w:r w:rsidRPr="001D7C51">
        <w:rPr>
          <w:rFonts w:ascii="Calibri" w:eastAsia="Arial Unicode MS" w:hAnsi="Calibri" w:cs="Arial Unicode MS"/>
          <w:sz w:val="22"/>
          <w:szCs w:val="22"/>
        </w:rPr>
        <w:t>Voor hangmassa m</w:t>
      </w:r>
      <w:r w:rsidRPr="001D7C51">
        <w:rPr>
          <w:rFonts w:ascii="Calibri" w:eastAsia="Arial Unicode MS" w:hAnsi="Calibri" w:cs="Arial Unicode MS"/>
          <w:sz w:val="22"/>
          <w:szCs w:val="22"/>
          <w:vertAlign w:val="subscript"/>
        </w:rPr>
        <w:t>h</w:t>
      </w:r>
      <w:r w:rsidRPr="001D7C51">
        <w:rPr>
          <w:rFonts w:ascii="Calibri" w:eastAsia="Arial Unicode MS" w:hAnsi="Calibri" w:cs="Arial Unicode MS"/>
          <w:sz w:val="22"/>
          <w:szCs w:val="22"/>
        </w:rPr>
        <w:t xml:space="preserve"> = 25.2 g en enkel de meetlat bekomt men voor de gemiddelde versnelling </w:t>
      </w:r>
    </w:p>
    <w:p w:rsidR="001B4C07" w:rsidRPr="003E406A" w:rsidRDefault="002A2D6A">
      <w:pPr>
        <w:pStyle w:val="Hoofdtekst"/>
        <w:rPr>
          <w:rFonts w:ascii="Calibri" w:hAnsi="Calibri"/>
          <w:sz w:val="22"/>
          <w:szCs w:val="22"/>
        </w:rPr>
      </w:pPr>
      <w:r w:rsidRPr="003E406A">
        <w:rPr>
          <w:rFonts w:ascii="Calibri" w:eastAsia="Arial Unicode MS" w:hAnsi="Calibri" w:cs="Arial Unicode MS"/>
          <w:sz w:val="22"/>
          <w:szCs w:val="22"/>
        </w:rPr>
        <w:t>a</w:t>
      </w:r>
      <w:r w:rsidRPr="003E406A">
        <w:rPr>
          <w:rFonts w:ascii="Calibri" w:eastAsia="Arial Unicode MS" w:hAnsi="Calibri" w:cs="Arial Unicode MS"/>
          <w:sz w:val="22"/>
          <w:szCs w:val="22"/>
          <w:vertAlign w:val="subscript"/>
        </w:rPr>
        <w:t>meetlat</w:t>
      </w:r>
      <w:r w:rsidRPr="003E406A">
        <w:rPr>
          <w:rFonts w:ascii="Calibri" w:eastAsia="Arial Unicode MS" w:hAnsi="Calibri" w:cs="Arial Unicode MS"/>
          <w:sz w:val="22"/>
          <w:szCs w:val="22"/>
        </w:rPr>
        <w:t xml:space="preserve"> = 0.0046 ± </w:t>
      </w:r>
      <w:r w:rsidR="00271F7E" w:rsidRPr="003E406A">
        <w:rPr>
          <w:rFonts w:ascii="Calibri" w:eastAsia="Arial Unicode MS" w:hAnsi="Calibri" w:cs="Arial Unicode MS"/>
          <w:sz w:val="22"/>
          <w:szCs w:val="22"/>
        </w:rPr>
        <w:t>0.0012 m/s²</w:t>
      </w:r>
    </w:p>
    <w:p w:rsidR="001B4C07" w:rsidRPr="003E406A"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Voor hangmassa m</w:t>
      </w:r>
      <w:r w:rsidRPr="001D7C51">
        <w:rPr>
          <w:rFonts w:ascii="Calibri" w:eastAsia="Arial Unicode MS" w:hAnsi="Calibri" w:cs="Arial Unicode MS"/>
          <w:sz w:val="22"/>
          <w:szCs w:val="22"/>
          <w:vertAlign w:val="subscript"/>
        </w:rPr>
        <w:t>h</w:t>
      </w:r>
      <w:r w:rsidRPr="001D7C51">
        <w:rPr>
          <w:rFonts w:ascii="Calibri" w:eastAsia="Arial Unicode MS" w:hAnsi="Calibri" w:cs="Arial Unicode MS"/>
          <w:sz w:val="22"/>
          <w:szCs w:val="22"/>
        </w:rPr>
        <w:t xml:space="preserve"> = 25.2 g , de meetlat met m1 en de r1 = 20.0 cm ± 0.1 cm </w:t>
      </w:r>
      <w:r w:rsidR="003E406A">
        <w:rPr>
          <w:rFonts w:ascii="Calibri" w:eastAsia="Arial Unicode MS" w:hAnsi="Calibri" w:cs="Arial Unicode MS"/>
          <w:sz w:val="22"/>
          <w:szCs w:val="22"/>
        </w:rPr>
        <w:t xml:space="preserve">(straal t.o.v. de draaias van m1) </w:t>
      </w:r>
      <w:r w:rsidRPr="001D7C51">
        <w:rPr>
          <w:rFonts w:ascii="Calibri" w:eastAsia="Arial Unicode MS" w:hAnsi="Calibri" w:cs="Arial Unicode MS"/>
          <w:sz w:val="22"/>
          <w:szCs w:val="22"/>
        </w:rPr>
        <w:t>bekomt men voor de gemiddelde versnelling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a</w:t>
      </w:r>
      <w:r w:rsidRPr="001D7C51">
        <w:rPr>
          <w:rFonts w:ascii="Calibri" w:eastAsia="Arial Unicode MS" w:hAnsi="Calibri" w:cs="Arial Unicode MS"/>
          <w:sz w:val="22"/>
          <w:szCs w:val="22"/>
          <w:vertAlign w:val="subscript"/>
        </w:rPr>
        <w:t>meetlat, m1</w:t>
      </w:r>
      <w:r w:rsidRPr="001D7C51">
        <w:rPr>
          <w:rFonts w:ascii="Calibri" w:eastAsia="Arial Unicode MS" w:hAnsi="Calibri" w:cs="Arial Unicode MS"/>
          <w:sz w:val="22"/>
          <w:szCs w:val="22"/>
        </w:rPr>
        <w:t xml:space="preserve"> = 0.0028 ±</w:t>
      </w:r>
      <w:r w:rsidR="00271F7E" w:rsidRPr="00271F7E">
        <w:rPr>
          <w:rFonts w:ascii="Calibri" w:eastAsia="Arial Unicode MS" w:hAnsi="Calibri" w:cs="Arial Unicode MS"/>
          <w:sz w:val="22"/>
          <w:szCs w:val="22"/>
        </w:rPr>
        <w:t xml:space="preserve"> </w:t>
      </w:r>
      <w:r w:rsidR="00271F7E">
        <w:rPr>
          <w:rFonts w:ascii="Calibri" w:eastAsia="Arial Unicode MS" w:hAnsi="Calibri" w:cs="Arial Unicode MS"/>
          <w:sz w:val="22"/>
          <w:szCs w:val="22"/>
        </w:rPr>
        <w:t>0.0001</w:t>
      </w:r>
      <w:r w:rsidR="00271F7E" w:rsidRPr="001D7C51">
        <w:rPr>
          <w:rFonts w:ascii="Calibri" w:eastAsia="Arial Unicode MS" w:hAnsi="Calibri" w:cs="Arial Unicode MS"/>
          <w:sz w:val="22"/>
          <w:szCs w:val="22"/>
        </w:rPr>
        <w:t>m/s</w:t>
      </w:r>
      <w:r w:rsidR="00271F7E" w:rsidRPr="001D7C51">
        <w:rPr>
          <w:rFonts w:ascii="Calibri" w:eastAsia="Arial Unicode MS" w:hAnsi="Calibri" w:cs="Arial Unicode MS"/>
          <w:sz w:val="22"/>
          <w:szCs w:val="22"/>
          <w:vertAlign w:val="superscript"/>
        </w:rPr>
        <w:t>2</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Voor hangmassa m</w:t>
      </w:r>
      <w:r w:rsidRPr="001D7C51">
        <w:rPr>
          <w:rFonts w:ascii="Calibri" w:eastAsia="Arial Unicode MS" w:hAnsi="Calibri" w:cs="Arial Unicode MS"/>
          <w:sz w:val="22"/>
          <w:szCs w:val="22"/>
          <w:vertAlign w:val="subscript"/>
        </w:rPr>
        <w:t>h</w:t>
      </w:r>
      <w:r w:rsidRPr="001D7C51">
        <w:rPr>
          <w:rFonts w:ascii="Calibri" w:eastAsia="Arial Unicode MS" w:hAnsi="Calibri" w:cs="Arial Unicode MS"/>
          <w:sz w:val="22"/>
          <w:szCs w:val="22"/>
        </w:rPr>
        <w:t xml:space="preserve"> = 25.2 g , de meetlat met m2 en r2 = 18.0 cm ± 0.1 cm bekomt men voor de gemiddelde versnelling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a</w:t>
      </w:r>
      <w:r w:rsidRPr="001D7C51">
        <w:rPr>
          <w:rFonts w:ascii="Calibri" w:eastAsia="Arial Unicode MS" w:hAnsi="Calibri" w:cs="Arial Unicode MS"/>
          <w:sz w:val="22"/>
          <w:szCs w:val="22"/>
          <w:vertAlign w:val="subscript"/>
        </w:rPr>
        <w:t>meetlat, m2</w:t>
      </w:r>
      <w:r w:rsidRPr="001D7C51">
        <w:rPr>
          <w:rFonts w:ascii="Calibri" w:eastAsia="Arial Unicode MS" w:hAnsi="Calibri" w:cs="Arial Unicode MS"/>
          <w:sz w:val="22"/>
          <w:szCs w:val="22"/>
        </w:rPr>
        <w:t xml:space="preserve"> = 0.0036 ±</w:t>
      </w:r>
      <w:r w:rsidR="00271F7E" w:rsidRPr="00271F7E">
        <w:rPr>
          <w:rFonts w:ascii="Calibri" w:eastAsia="Arial Unicode MS" w:hAnsi="Calibri" w:cs="Arial Unicode MS"/>
          <w:sz w:val="22"/>
          <w:szCs w:val="22"/>
        </w:rPr>
        <w:t xml:space="preserve"> </w:t>
      </w:r>
      <w:r w:rsidR="00271F7E">
        <w:rPr>
          <w:rFonts w:ascii="Calibri" w:eastAsia="Arial Unicode MS" w:hAnsi="Calibri" w:cs="Arial Unicode MS"/>
          <w:sz w:val="22"/>
          <w:szCs w:val="22"/>
        </w:rPr>
        <w:t>0.0004</w:t>
      </w:r>
      <w:r w:rsidR="00271F7E" w:rsidRPr="001D7C51">
        <w:rPr>
          <w:rFonts w:ascii="Calibri" w:eastAsia="Arial Unicode MS" w:hAnsi="Calibri" w:cs="Arial Unicode MS"/>
          <w:sz w:val="22"/>
          <w:szCs w:val="22"/>
        </w:rPr>
        <w:t>m/s</w:t>
      </w:r>
      <w:r w:rsidR="00271F7E" w:rsidRPr="001D7C51">
        <w:rPr>
          <w:rFonts w:ascii="Calibri" w:eastAsia="Arial Unicode MS" w:hAnsi="Calibri" w:cs="Arial Unicode MS"/>
          <w:sz w:val="22"/>
          <w:szCs w:val="22"/>
          <w:vertAlign w:val="superscript"/>
        </w:rPr>
        <w:t>2</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 xml:space="preserve">Het traagheidsmoment </w:t>
      </w:r>
      <w:r w:rsidRPr="00CE6322">
        <w:rPr>
          <w:rFonts w:ascii="Calibri" w:eastAsia="Arial Unicode MS" w:hAnsi="Calibri" w:cs="Arial Unicode MS"/>
          <w:i/>
          <w:sz w:val="22"/>
          <w:szCs w:val="22"/>
        </w:rPr>
        <w:t>I</w:t>
      </w:r>
      <w:r w:rsidRPr="001D7C51">
        <w:rPr>
          <w:rFonts w:ascii="Calibri" w:eastAsia="Arial Unicode MS" w:hAnsi="Calibri" w:cs="Arial Unicode MS"/>
          <w:sz w:val="22"/>
          <w:szCs w:val="22"/>
        </w:rPr>
        <w:t xml:space="preserve"> kan men berekenen door volgende formules, respectievelijk experimenteel en theoretisch:</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experimenteel</w:t>
      </w:r>
      <w:r w:rsidRPr="001D7C51">
        <w:rPr>
          <w:rFonts w:ascii="Calibri" w:eastAsia="Arial Unicode MS" w:hAnsi="Calibri" w:cs="Arial Unicode MS"/>
          <w:sz w:val="22"/>
          <w:szCs w:val="22"/>
        </w:rPr>
        <w:t xml:space="preserve"> = </w:t>
      </w:r>
      <m:oMath>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tandwiel</m:t>
                    </m:r>
                  </m:sub>
                </m:sSub>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T</m:t>
            </m:r>
          </m:num>
          <m:den>
            <m:r>
              <w:rPr>
                <w:rFonts w:ascii="Cambria Math" w:eastAsia="Arial Unicode MS" w:hAnsi="Cambria Math" w:cs="Arial Unicode MS"/>
                <w:sz w:val="22"/>
                <w:szCs w:val="22"/>
              </w:rPr>
              <m:t>a</m:t>
            </m:r>
          </m:den>
        </m:f>
        <m:r>
          <w:rPr>
            <w:rFonts w:ascii="Cambria Math" w:eastAsia="Arial Unicode MS" w:hAnsi="Cambria Math" w:cs="Arial Unicode MS"/>
            <w:sz w:val="22"/>
            <w:szCs w:val="22"/>
          </w:rPr>
          <m:t xml:space="preserve">= </m:t>
        </m:r>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r>
                  <w:rPr>
                    <w:rFonts w:ascii="Cambria Math" w:eastAsia="Arial Unicode MS" w:hAnsi="Cambria Math" w:cs="Arial Unicode MS"/>
                    <w:sz w:val="22"/>
                    <w:szCs w:val="22"/>
                  </w:rPr>
                  <m:t>r</m:t>
                </m:r>
              </m:e>
              <m:sup>
                <m:r>
                  <w:rPr>
                    <w:rFonts w:ascii="Cambria Math" w:eastAsia="Arial Unicode MS" w:hAnsi="Cambria Math" w:cs="Arial Unicode MS"/>
                    <w:sz w:val="22"/>
                    <w:szCs w:val="22"/>
                  </w:rPr>
                  <m:t>2</m:t>
                </m:r>
              </m:sup>
            </m:sSup>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m</m:t>
                </m:r>
              </m:e>
              <m:sub>
                <m:r>
                  <w:rPr>
                    <w:rFonts w:ascii="Cambria Math" w:eastAsia="Arial Unicode MS" w:hAnsi="Cambria Math" w:cs="Arial Unicode MS"/>
                    <w:sz w:val="22"/>
                    <w:szCs w:val="22"/>
                  </w:rPr>
                  <m:t>h</m:t>
                </m:r>
              </m:sub>
            </m:sSub>
            <m:r>
              <w:rPr>
                <w:rFonts w:ascii="Cambria Math" w:eastAsia="Arial Unicode MS" w:hAnsi="Cambria Math" w:cs="Arial Unicode MS"/>
                <w:sz w:val="22"/>
                <w:szCs w:val="22"/>
              </w:rPr>
              <m:t>(g-a)</m:t>
            </m:r>
          </m:num>
          <m:den>
            <m:r>
              <w:rPr>
                <w:rFonts w:ascii="Cambria Math" w:eastAsia="Arial Unicode MS" w:hAnsi="Cambria Math" w:cs="Arial Unicode MS"/>
                <w:sz w:val="22"/>
                <w:szCs w:val="22"/>
              </w:rPr>
              <m:t>a</m:t>
            </m:r>
          </m:den>
        </m:f>
      </m:oMath>
      <w:r w:rsidRPr="001D7C51">
        <w:rPr>
          <w:rFonts w:ascii="Calibri" w:eastAsia="Arial Unicode MS" w:hAnsi="Calibri" w:cs="Arial Unicode MS"/>
          <w:sz w:val="22"/>
          <w:szCs w:val="22"/>
        </w:rPr>
        <w:tab/>
      </w:r>
      <w:r w:rsidR="00CE6322">
        <w:rPr>
          <w:rFonts w:ascii="Calibri" w:eastAsia="Arial Unicode MS" w:hAnsi="Calibri" w:cs="Arial Unicode MS"/>
          <w:sz w:val="22"/>
          <w:szCs w:val="22"/>
        </w:rPr>
        <w:tab/>
      </w:r>
      <w:r w:rsidR="00CE6322">
        <w:rPr>
          <w:rFonts w:ascii="Calibri" w:eastAsia="Arial Unicode MS" w:hAnsi="Calibri" w:cs="Arial Unicode MS"/>
          <w:sz w:val="22"/>
          <w:szCs w:val="22"/>
        </w:rPr>
        <w:tab/>
      </w:r>
      <w:r w:rsidRPr="001D7C51">
        <w:rPr>
          <w:rFonts w:ascii="Calibri" w:eastAsia="Arial Unicode MS" w:hAnsi="Calibri" w:cs="Arial Unicode MS"/>
          <w:sz w:val="22"/>
          <w:szCs w:val="22"/>
        </w:rPr>
        <w:t xml:space="preserve">met g = valversnelling </w:t>
      </w:r>
      <w:r w:rsidR="00CE6322">
        <w:rPr>
          <w:rFonts w:ascii="Calibri" w:eastAsia="Arial Unicode MS" w:hAnsi="Calibri" w:cs="Arial Unicode MS"/>
          <w:sz w:val="22"/>
          <w:szCs w:val="22"/>
        </w:rPr>
        <w:t>= 9.81 m/s²</w:t>
      </w:r>
      <w:r w:rsidR="00597432">
        <w:rPr>
          <w:rFonts w:ascii="Calibri" w:eastAsia="Arial Unicode MS" w:hAnsi="Calibri" w:cs="Arial Unicode MS"/>
          <w:sz w:val="22"/>
          <w:szCs w:val="22"/>
        </w:rPr>
        <w:tab/>
      </w:r>
      <w:r w:rsidRPr="001D7C51">
        <w:rPr>
          <w:rFonts w:ascii="Calibri" w:eastAsia="Arial Unicode MS" w:hAnsi="Calibri" w:cs="Arial Unicode MS"/>
          <w:sz w:val="22"/>
          <w:szCs w:val="22"/>
        </w:rPr>
        <w:t>(I)</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theoretisch, meetlat</w:t>
      </w:r>
      <w:r w:rsidRPr="001D7C51">
        <w:rPr>
          <w:rFonts w:ascii="Calibri" w:eastAsia="Arial Unicode MS" w:hAnsi="Calibri" w:cs="Arial Unicode MS"/>
          <w:sz w:val="22"/>
          <w:szCs w:val="22"/>
        </w:rPr>
        <w:t xml:space="preserve"> = </w:t>
      </w:r>
      <m:oMath>
        <m:f>
          <m:fPr>
            <m:ctrlPr>
              <w:rPr>
                <w:rFonts w:ascii="Cambria Math" w:eastAsia="Arial Unicode MS" w:hAnsi="Cambria Math" w:cs="Arial Unicode MS"/>
                <w:i/>
                <w:sz w:val="22"/>
                <w:szCs w:val="22"/>
              </w:rPr>
            </m:ctrlPr>
          </m:fPr>
          <m:num>
            <m:r>
              <w:rPr>
                <w:rFonts w:ascii="Cambria Math" w:eastAsia="Arial Unicode MS" w:hAnsi="Cambria Math" w:cs="Arial Unicode MS"/>
                <w:sz w:val="22"/>
                <w:szCs w:val="22"/>
              </w:rPr>
              <m:t>1</m:t>
            </m:r>
          </m:num>
          <m:den>
            <m:r>
              <w:rPr>
                <w:rFonts w:ascii="Cambria Math" w:eastAsia="Arial Unicode MS" w:hAnsi="Cambria Math" w:cs="Arial Unicode MS"/>
                <w:sz w:val="22"/>
                <w:szCs w:val="22"/>
              </w:rPr>
              <m:t>12</m:t>
            </m:r>
          </m:den>
        </m:f>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m</m:t>
            </m:r>
          </m:e>
          <m:sub>
            <m:r>
              <w:rPr>
                <w:rFonts w:ascii="Cambria Math" w:eastAsia="Arial Unicode MS" w:hAnsi="Cambria Math" w:cs="Arial Unicode MS"/>
                <w:sz w:val="22"/>
                <w:szCs w:val="22"/>
              </w:rPr>
              <m:t>meetlat</m:t>
            </m:r>
          </m:sub>
        </m:sSub>
        <m:r>
          <w:rPr>
            <w:rFonts w:ascii="Cambria Math" w:eastAsia="Arial Unicode MS" w:hAnsi="Cambria Math" w:cs="Arial Unicode MS"/>
            <w:sz w:val="22"/>
            <w:szCs w:val="22"/>
          </w:rPr>
          <m:t>(</m:t>
        </m:r>
        <m:sSup>
          <m:sSupPr>
            <m:ctrlPr>
              <w:rPr>
                <w:rFonts w:ascii="Cambria Math" w:eastAsia="Arial Unicode MS" w:hAnsi="Cambria Math" w:cs="Arial Unicode MS"/>
                <w:i/>
                <w:sz w:val="22"/>
                <w:szCs w:val="22"/>
              </w:rPr>
            </m:ctrlPr>
          </m:sSupPr>
          <m:e>
            <m:r>
              <w:rPr>
                <w:rFonts w:ascii="Cambria Math" w:eastAsia="Arial Unicode MS" w:hAnsi="Cambria Math" w:cs="Arial Unicode MS"/>
                <w:sz w:val="22"/>
                <w:szCs w:val="22"/>
              </w:rPr>
              <m:t>l</m:t>
            </m:r>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m:t>
        </m:r>
        <m:sSup>
          <m:sSupPr>
            <m:ctrlPr>
              <w:rPr>
                <w:rFonts w:ascii="Cambria Math" w:eastAsia="Arial Unicode MS" w:hAnsi="Cambria Math" w:cs="Arial Unicode MS"/>
                <w:i/>
                <w:sz w:val="22"/>
                <w:szCs w:val="22"/>
              </w:rPr>
            </m:ctrlPr>
          </m:sSupPr>
          <m:e>
            <m:r>
              <w:rPr>
                <w:rFonts w:ascii="Cambria Math" w:eastAsia="Arial Unicode MS" w:hAnsi="Cambria Math" w:cs="Arial Unicode MS"/>
                <w:sz w:val="22"/>
                <w:szCs w:val="22"/>
              </w:rPr>
              <m:t>w</m:t>
            </m:r>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m:t>
        </m:r>
      </m:oMath>
      <w:r w:rsidRPr="001D7C51">
        <w:rPr>
          <w:rFonts w:ascii="Calibri" w:eastAsia="Arial Unicode MS" w:hAnsi="Calibri" w:cs="Arial Unicode MS"/>
          <w:sz w:val="22"/>
          <w:szCs w:val="22"/>
        </w:rPr>
        <w:tab/>
      </w:r>
      <w:r w:rsidR="00CE6322">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t>(II)</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experimenteel, m1 of m2</w:t>
      </w:r>
      <w:r w:rsidRPr="001D7C51">
        <w:rPr>
          <w:rFonts w:ascii="Calibri" w:eastAsia="Arial Unicode MS" w:hAnsi="Calibri" w:cs="Arial Unicode MS"/>
          <w:sz w:val="22"/>
          <w:szCs w:val="22"/>
        </w:rPr>
        <w:t xml:space="preserve"> = I</w:t>
      </w:r>
      <w:r w:rsidRPr="001D7C51">
        <w:rPr>
          <w:rFonts w:ascii="Calibri" w:eastAsia="Arial Unicode MS" w:hAnsi="Calibri" w:cs="Arial Unicode MS"/>
          <w:sz w:val="22"/>
          <w:szCs w:val="22"/>
          <w:vertAlign w:val="subscript"/>
        </w:rPr>
        <w:t>experimenteel, m1 of m2 en meetlat</w:t>
      </w:r>
      <w:r w:rsidRPr="001D7C51">
        <w:rPr>
          <w:rFonts w:ascii="Calibri" w:eastAsia="Arial Unicode MS" w:hAnsi="Calibri" w:cs="Arial Unicode MS"/>
          <w:sz w:val="22"/>
          <w:szCs w:val="22"/>
        </w:rPr>
        <w:t xml:space="preserve"> -  I</w:t>
      </w:r>
      <w:r w:rsidRPr="001D7C51">
        <w:rPr>
          <w:rFonts w:ascii="Calibri" w:eastAsia="Arial Unicode MS" w:hAnsi="Calibri" w:cs="Arial Unicode MS"/>
          <w:sz w:val="22"/>
          <w:szCs w:val="22"/>
          <w:vertAlign w:val="subscript"/>
        </w:rPr>
        <w:t>experimenteel, meetlat</w:t>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00597432">
        <w:rPr>
          <w:rFonts w:ascii="Calibri" w:eastAsia="Arial Unicode MS" w:hAnsi="Calibri" w:cs="Arial Unicode MS"/>
          <w:sz w:val="22"/>
          <w:szCs w:val="22"/>
        </w:rPr>
        <w:tab/>
      </w:r>
      <w:r w:rsidRPr="001D7C51">
        <w:rPr>
          <w:rFonts w:ascii="Calibri" w:eastAsia="Arial Unicode MS" w:hAnsi="Calibri" w:cs="Arial Unicode MS"/>
          <w:sz w:val="22"/>
          <w:szCs w:val="22"/>
        </w:rPr>
        <w:t>(III)</w:t>
      </w:r>
    </w:p>
    <w:p w:rsidR="001B4C07" w:rsidRPr="001D7C51" w:rsidRDefault="001B4C07">
      <w:pPr>
        <w:pStyle w:val="Hoofdtekst"/>
        <w:rPr>
          <w:rFonts w:ascii="Calibri" w:hAnsi="Calibri"/>
          <w:sz w:val="22"/>
          <w:szCs w:val="22"/>
        </w:rPr>
      </w:pPr>
    </w:p>
    <w:p w:rsidR="001B4C07" w:rsidRDefault="002A2D6A">
      <w:pPr>
        <w:pStyle w:val="Hoofdtekst"/>
        <w:rPr>
          <w:rFonts w:ascii="Calibri" w:eastAsia="Arial Unicode MS" w:hAnsi="Calibri" w:cs="Arial Unicode MS"/>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theoretisch m1 of m2</w:t>
      </w:r>
      <w:r w:rsidR="00CE6322">
        <w:rPr>
          <w:rFonts w:ascii="Calibri" w:eastAsia="Arial Unicode MS" w:hAnsi="Calibri" w:cs="Arial Unicode MS"/>
          <w:sz w:val="22"/>
          <w:szCs w:val="22"/>
        </w:rPr>
        <w:t xml:space="preserve"> = </w:t>
      </w:r>
      <m:oMath>
        <m:r>
          <w:rPr>
            <w:rFonts w:ascii="Cambria Math" w:eastAsia="Arial Unicode MS" w:hAnsi="Cambria Math" w:cs="Arial Unicode MS"/>
            <w:sz w:val="22"/>
            <w:szCs w:val="22"/>
          </w:rPr>
          <m:t>mr²</m:t>
        </m:r>
      </m:oMath>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00CE6322">
        <w:rPr>
          <w:rFonts w:ascii="Calibri" w:eastAsia="Arial Unicode MS" w:hAnsi="Calibri" w:cs="Arial Unicode MS"/>
          <w:sz w:val="22"/>
          <w:szCs w:val="22"/>
        </w:rPr>
        <w:tab/>
      </w:r>
      <w:r w:rsidRPr="001D7C51">
        <w:rPr>
          <w:rFonts w:ascii="Calibri" w:eastAsia="Arial Unicode MS" w:hAnsi="Calibri" w:cs="Arial Unicode MS"/>
          <w:sz w:val="22"/>
          <w:szCs w:val="22"/>
        </w:rPr>
        <w:t>(IV)</w:t>
      </w:r>
    </w:p>
    <w:p w:rsidR="00101B55" w:rsidRPr="001D7C51" w:rsidRDefault="00101B55">
      <w:pPr>
        <w:pStyle w:val="Hoofdtekst"/>
        <w:rPr>
          <w:rFonts w:ascii="Calibri" w:hAnsi="Calibri"/>
          <w:sz w:val="22"/>
          <w:szCs w:val="22"/>
        </w:rPr>
      </w:pPr>
    </w:p>
    <w:tbl>
      <w:tblPr>
        <w:tblStyle w:val="Onopgemaaktetabel1"/>
        <w:tblW w:w="0" w:type="auto"/>
        <w:tblLook w:val="04A0" w:firstRow="1" w:lastRow="0" w:firstColumn="1" w:lastColumn="0" w:noHBand="0" w:noVBand="1"/>
      </w:tblPr>
      <w:tblGrid>
        <w:gridCol w:w="4814"/>
        <w:gridCol w:w="4814"/>
      </w:tblGrid>
      <w:tr w:rsidR="009A59B4" w:rsidTr="0010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experimenteel, meetlat</w:t>
            </w:r>
            <w:r w:rsidRPr="00101B55">
              <w:rPr>
                <w:rFonts w:ascii="Calibri" w:eastAsia="Arial Unicode MS" w:hAnsi="Calibri" w:cs="Arial Unicode MS"/>
                <w:b w:val="0"/>
                <w:sz w:val="22"/>
                <w:szCs w:val="22"/>
              </w:rPr>
              <w:t xml:space="preserve"> = (I) = 0.0088 ±</w:t>
            </w:r>
            <w:r w:rsidRPr="00101B55">
              <w:rPr>
                <w:rFonts w:ascii="Calibri" w:eastAsia="Arial Unicode MS" w:hAnsi="Calibri" w:cs="Arial Unicode MS"/>
                <w:b w:val="0"/>
                <w:sz w:val="22"/>
                <w:szCs w:val="22"/>
              </w:rPr>
              <w:tab/>
              <w:t>0.0912 kg*m²</w:t>
            </w:r>
          </w:p>
        </w:tc>
        <w:tc>
          <w:tcPr>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theoretisch, meetlat</w:t>
            </w:r>
            <w:r w:rsidRPr="00101B55">
              <w:rPr>
                <w:rFonts w:ascii="Calibri" w:eastAsia="Arial Unicode MS" w:hAnsi="Calibri" w:cs="Arial Unicode MS"/>
                <w:b w:val="0"/>
                <w:sz w:val="22"/>
                <w:szCs w:val="22"/>
              </w:rPr>
              <w:t xml:space="preserve"> = (II) = (1.23 ± 0.002) *10</w:t>
            </w:r>
            <w:r w:rsidRPr="00101B55">
              <w:rPr>
                <w:rFonts w:ascii="Calibri" w:eastAsia="Arial Unicode MS" w:hAnsi="Calibri" w:cs="Arial Unicode MS"/>
                <w:b w:val="0"/>
                <w:sz w:val="22"/>
                <w:szCs w:val="22"/>
                <w:vertAlign w:val="superscript"/>
              </w:rPr>
              <w:t>-2</w:t>
            </w:r>
            <w:r w:rsidRPr="00101B55">
              <w:rPr>
                <w:rFonts w:ascii="Calibri" w:eastAsia="Arial Unicode MS" w:hAnsi="Calibri" w:cs="Arial Unicode MS"/>
                <w:b w:val="0"/>
                <w:sz w:val="22"/>
                <w:szCs w:val="22"/>
              </w:rPr>
              <w:t xml:space="preserve"> kg*m²</w:t>
            </w:r>
          </w:p>
        </w:tc>
      </w:tr>
      <w:tr w:rsidR="009A59B4" w:rsidTr="0010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01B55" w:rsidRPr="00101B55" w:rsidRDefault="00101B55" w:rsidP="00101B55">
            <w:pPr>
              <w:pStyle w:val="Hoofdtekst"/>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experimenteel,m1 en meetlat</w:t>
            </w:r>
            <w:r w:rsidRPr="00101B55">
              <w:rPr>
                <w:rFonts w:ascii="Calibri" w:eastAsia="Arial Unicode MS" w:hAnsi="Calibri" w:cs="Arial Unicode MS"/>
                <w:b w:val="0"/>
                <w:sz w:val="22"/>
                <w:szCs w:val="22"/>
              </w:rPr>
              <w:t xml:space="preserve"> = (I) = 0.0142 ± 0.0012 kg*m²</w:t>
            </w:r>
          </w:p>
          <w:p w:rsidR="009A59B4" w:rsidRPr="00101B55" w:rsidRDefault="009A59B4">
            <w:pPr>
              <w:pStyle w:val="Hoofdtekst"/>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val="0"/>
                <w:sz w:val="22"/>
                <w:szCs w:val="22"/>
              </w:rPr>
            </w:pPr>
          </w:p>
        </w:tc>
        <w:tc>
          <w:tcPr>
            <w:tcW w:w="4814" w:type="dxa"/>
          </w:tcPr>
          <w:p w:rsidR="009A59B4" w:rsidRPr="00101B55" w:rsidRDefault="009A59B4">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r>
      <w:tr w:rsidR="009A59B4" w:rsidTr="00101B55">
        <w:tc>
          <w:tcPr>
            <w:cnfStyle w:val="001000000000" w:firstRow="0" w:lastRow="0" w:firstColumn="1" w:lastColumn="0" w:oddVBand="0" w:evenVBand="0" w:oddHBand="0" w:evenHBand="0" w:firstRowFirstColumn="0" w:firstRowLastColumn="0" w:lastRowFirstColumn="0" w:lastRowLastColumn="0"/>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experimenteel,m1</w:t>
            </w:r>
            <w:r w:rsidRPr="00101B55">
              <w:rPr>
                <w:rFonts w:ascii="Calibri" w:eastAsia="Arial Unicode MS" w:hAnsi="Calibri" w:cs="Arial Unicode MS"/>
                <w:b w:val="0"/>
                <w:sz w:val="22"/>
                <w:szCs w:val="22"/>
              </w:rPr>
              <w:t xml:space="preserve"> = (III) =  0.0054 ± 0.0528 kg*m²</w:t>
            </w:r>
          </w:p>
        </w:tc>
        <w:tc>
          <w:tcPr>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01B55">
              <w:rPr>
                <w:rFonts w:ascii="Calibri" w:eastAsia="Arial Unicode MS" w:hAnsi="Calibri" w:cs="Arial Unicode MS"/>
                <w:sz w:val="22"/>
                <w:szCs w:val="22"/>
              </w:rPr>
              <w:t>I</w:t>
            </w:r>
            <w:r w:rsidRPr="00101B55">
              <w:rPr>
                <w:rFonts w:ascii="Calibri" w:eastAsia="Arial Unicode MS" w:hAnsi="Calibri" w:cs="Arial Unicode MS"/>
                <w:sz w:val="22"/>
                <w:szCs w:val="22"/>
                <w:vertAlign w:val="subscript"/>
              </w:rPr>
              <w:t>theoretisch, m1</w:t>
            </w:r>
            <w:r w:rsidRPr="00101B55">
              <w:rPr>
                <w:rFonts w:ascii="Calibri" w:eastAsia="Arial Unicode MS" w:hAnsi="Calibri" w:cs="Arial Unicode MS"/>
                <w:sz w:val="22"/>
                <w:szCs w:val="22"/>
              </w:rPr>
              <w:t xml:space="preserve"> = (IV) = 0.0111 ± 0.0011 kg*m²</w:t>
            </w:r>
          </w:p>
        </w:tc>
      </w:tr>
      <w:tr w:rsidR="009A59B4" w:rsidTr="0010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experimenteel m2 en de meetlat</w:t>
            </w:r>
            <w:r w:rsidRPr="00101B55">
              <w:rPr>
                <w:rFonts w:ascii="Calibri" w:eastAsia="Arial Unicode MS" w:hAnsi="Calibri" w:cs="Arial Unicode MS"/>
                <w:b w:val="0"/>
                <w:sz w:val="22"/>
                <w:szCs w:val="22"/>
              </w:rPr>
              <w:t xml:space="preserve"> = (I) = 0.0111 ± 0.0015 kg*m²</w:t>
            </w:r>
          </w:p>
        </w:tc>
        <w:tc>
          <w:tcPr>
            <w:tcW w:w="4814" w:type="dxa"/>
          </w:tcPr>
          <w:p w:rsidR="009A59B4" w:rsidRPr="00101B55" w:rsidRDefault="009A59B4">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r>
      <w:tr w:rsidR="009A59B4" w:rsidTr="00101B55">
        <w:tc>
          <w:tcPr>
            <w:cnfStyle w:val="001000000000" w:firstRow="0" w:lastRow="0" w:firstColumn="1" w:lastColumn="0" w:oddVBand="0" w:evenVBand="0" w:oddHBand="0" w:evenHBand="0" w:firstRowFirstColumn="0" w:firstRowLastColumn="0" w:lastRowFirstColumn="0" w:lastRowLastColumn="0"/>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val="0"/>
                <w:sz w:val="22"/>
                <w:szCs w:val="22"/>
              </w:rPr>
            </w:pPr>
            <w:r w:rsidRPr="00101B55">
              <w:rPr>
                <w:rFonts w:ascii="Calibri" w:eastAsia="Arial Unicode MS" w:hAnsi="Calibri" w:cs="Arial Unicode MS"/>
                <w:b w:val="0"/>
                <w:sz w:val="22"/>
                <w:szCs w:val="22"/>
              </w:rPr>
              <w:t>I</w:t>
            </w:r>
            <w:r w:rsidRPr="00101B55">
              <w:rPr>
                <w:rFonts w:ascii="Calibri" w:eastAsia="Arial Unicode MS" w:hAnsi="Calibri" w:cs="Arial Unicode MS"/>
                <w:b w:val="0"/>
                <w:sz w:val="22"/>
                <w:szCs w:val="22"/>
                <w:vertAlign w:val="subscript"/>
              </w:rPr>
              <w:t>experimenteel m2</w:t>
            </w:r>
            <w:r w:rsidRPr="00101B55">
              <w:rPr>
                <w:rFonts w:ascii="Calibri" w:eastAsia="Arial Unicode MS" w:hAnsi="Calibri" w:cs="Arial Unicode MS"/>
                <w:b w:val="0"/>
                <w:sz w:val="22"/>
                <w:szCs w:val="22"/>
              </w:rPr>
              <w:t xml:space="preserve"> = (III) = 0.0024 ± 0.0530 kg*m²</w:t>
            </w:r>
          </w:p>
        </w:tc>
        <w:tc>
          <w:tcPr>
            <w:tcW w:w="4814" w:type="dxa"/>
          </w:tcPr>
          <w:p w:rsidR="009A59B4" w:rsidRPr="00101B55" w:rsidRDefault="00101B55">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01B55">
              <w:rPr>
                <w:rFonts w:ascii="Calibri" w:eastAsia="Arial Unicode MS" w:hAnsi="Calibri" w:cs="Arial Unicode MS"/>
                <w:sz w:val="22"/>
                <w:szCs w:val="22"/>
              </w:rPr>
              <w:t>I</w:t>
            </w:r>
            <w:r w:rsidRPr="00101B55">
              <w:rPr>
                <w:rFonts w:ascii="Calibri" w:eastAsia="Arial Unicode MS" w:hAnsi="Calibri" w:cs="Arial Unicode MS"/>
                <w:sz w:val="22"/>
                <w:szCs w:val="22"/>
                <w:vertAlign w:val="subscript"/>
              </w:rPr>
              <w:t>theoretisch m2</w:t>
            </w:r>
            <w:r w:rsidRPr="00101B55">
              <w:rPr>
                <w:rFonts w:ascii="Calibri" w:eastAsia="Arial Unicode MS" w:hAnsi="Calibri" w:cs="Arial Unicode MS"/>
                <w:sz w:val="22"/>
                <w:szCs w:val="22"/>
              </w:rPr>
              <w:t xml:space="preserve"> = (IV) =0.0090 ± 0.0010 kg*m²</w:t>
            </w:r>
          </w:p>
        </w:tc>
      </w:tr>
    </w:tbl>
    <w:p w:rsidR="00101B55" w:rsidRPr="00101B55" w:rsidRDefault="00101B55" w:rsidP="00101B55">
      <w:pPr>
        <w:pStyle w:val="Hoofdtekst"/>
        <w:jc w:val="center"/>
        <w:rPr>
          <w:rFonts w:ascii="Calibri" w:hAnsi="Calibri"/>
          <w:i/>
          <w:sz w:val="22"/>
          <w:szCs w:val="22"/>
        </w:rPr>
      </w:pPr>
      <w:r>
        <w:rPr>
          <w:rFonts w:ascii="Calibri" w:hAnsi="Calibri"/>
          <w:i/>
          <w:sz w:val="22"/>
          <w:szCs w:val="22"/>
        </w:rPr>
        <w:t>Tabel I: Experimentele waarden van het traagheidsmoment vergeleken met de theoretische</w:t>
      </w:r>
    </w:p>
    <w:p w:rsidR="00101B55" w:rsidRDefault="00101B55" w:rsidP="00101B55">
      <w:pPr>
        <w:pStyle w:val="Hoofdtekst"/>
        <w:rPr>
          <w:rFonts w:ascii="Calibri" w:eastAsia="Arial Unicode MS" w:hAnsi="Calibri" w:cs="Arial Unicode MS"/>
          <w:sz w:val="22"/>
          <w:szCs w:val="22"/>
        </w:rPr>
      </w:pPr>
    </w:p>
    <w:p w:rsidR="001B4C07" w:rsidRPr="00101B55" w:rsidRDefault="00101B55" w:rsidP="00101B55">
      <w:pPr>
        <w:pStyle w:val="Hoofdtekst"/>
        <w:rPr>
          <w:rFonts w:ascii="Calibri" w:hAnsi="Calibri"/>
          <w:sz w:val="22"/>
          <w:szCs w:val="22"/>
        </w:rPr>
      </w:pPr>
      <w:r>
        <w:rPr>
          <w:rFonts w:ascii="Calibri" w:eastAsia="Arial Unicode MS" w:hAnsi="Calibri" w:cs="Arial Unicode MS"/>
          <w:sz w:val="22"/>
          <w:szCs w:val="22"/>
        </w:rPr>
        <w:t>Vorige onzekerheden werden berekend via het gewogen gemiddelde en voortplanting van onzekerheden.</w:t>
      </w:r>
      <w:r w:rsidR="002A2D6A" w:rsidRPr="001D7C51">
        <w:rPr>
          <w:rFonts w:ascii="Calibri" w:eastAsia="Arial Unicode MS" w:hAnsi="Calibri" w:cs="Arial Unicode MS"/>
          <w:sz w:val="22"/>
          <w:szCs w:val="22"/>
        </w:rPr>
        <w:tab/>
      </w:r>
    </w:p>
    <w:p w:rsidR="001B4C07" w:rsidRPr="001D7C51" w:rsidRDefault="002A2D6A">
      <w:pPr>
        <w:pStyle w:val="Koptekst"/>
        <w:rPr>
          <w:rFonts w:ascii="Calibri" w:hAnsi="Calibri"/>
          <w:b/>
          <w:bCs/>
          <w:lang w:val="nl-BE"/>
        </w:rPr>
      </w:pPr>
      <w:r w:rsidRPr="001D7C51">
        <w:rPr>
          <w:rFonts w:ascii="Calibri" w:hAnsi="Calibri"/>
          <w:b/>
          <w:bCs/>
          <w:lang w:val="nl-BE"/>
        </w:rPr>
        <w:t>Besluit</w:t>
      </w:r>
    </w:p>
    <w:p w:rsidR="00101B55" w:rsidRPr="00101B55" w:rsidRDefault="00101B55" w:rsidP="00101B55">
      <w:pPr>
        <w:pStyle w:val="Hoofdtekst"/>
        <w:jc w:val="both"/>
        <w:rPr>
          <w:rFonts w:ascii="Calibri" w:hAnsi="Calibri"/>
          <w:sz w:val="22"/>
        </w:rPr>
      </w:pPr>
      <w:r w:rsidRPr="00101B55">
        <w:rPr>
          <w:rFonts w:ascii="Calibri" w:hAnsi="Calibri"/>
          <w:sz w:val="22"/>
        </w:rPr>
        <w:t xml:space="preserve">Voor onze experimentele waarden hebben we een zeer grote onzekerheid, buiten de opstelling met m1,2 en de meetlat. We vermoeden dat de oorzaak de knoop waarmee het touw verbonden, rond het tandwieltje, </w:t>
      </w:r>
      <w:r>
        <w:rPr>
          <w:rFonts w:ascii="Calibri" w:hAnsi="Calibri"/>
          <w:sz w:val="22"/>
        </w:rPr>
        <w:t>is</w:t>
      </w:r>
      <w:r w:rsidRPr="00101B55">
        <w:rPr>
          <w:rFonts w:ascii="Calibri" w:hAnsi="Calibri"/>
          <w:sz w:val="22"/>
        </w:rPr>
        <w:t>.</w:t>
      </w:r>
      <w:r>
        <w:rPr>
          <w:rFonts w:ascii="Calibri" w:hAnsi="Calibri"/>
          <w:sz w:val="22"/>
        </w:rPr>
        <w:t xml:space="preserve"> Deze knoop kwam soms voor de sensor terecht waardoor we enorme schommelingen kregen. Dit is echter niet bevestigd en is niet merkbaar in proef 2. Met deze grote </w:t>
      </w:r>
      <m:oMath>
        <m:r>
          <w:rPr>
            <w:rFonts w:ascii="Cambria Math" w:hAnsi="Cambria Math"/>
            <w:sz w:val="22"/>
          </w:rPr>
          <m:t>σ</m:t>
        </m:r>
      </m:oMath>
      <w:r>
        <w:rPr>
          <w:rFonts w:ascii="Calibri" w:hAnsi="Calibri"/>
          <w:sz w:val="22"/>
        </w:rPr>
        <w:t>’s kunnen we wel concluderen dat de theoretische waarde overeen stemt met experimentele waarde.</w:t>
      </w:r>
    </w:p>
    <w:p w:rsidR="001B4C07" w:rsidRPr="001D7C51" w:rsidRDefault="001B4C07">
      <w:pPr>
        <w:pStyle w:val="Hoofdtekst"/>
        <w:rPr>
          <w:rFonts w:ascii="Calibri" w:hAnsi="Calibri"/>
        </w:rPr>
      </w:pPr>
    </w:p>
    <w:p w:rsidR="001B4C07" w:rsidRPr="001D7C51" w:rsidRDefault="002A2D6A">
      <w:pPr>
        <w:pStyle w:val="Ondertitel"/>
        <w:rPr>
          <w:rFonts w:ascii="Calibri" w:hAnsi="Calibri"/>
          <w:i/>
          <w:iCs/>
          <w:sz w:val="32"/>
          <w:szCs w:val="32"/>
          <w:lang w:val="nl-BE"/>
        </w:rPr>
      </w:pPr>
      <w:r w:rsidRPr="001D7C51">
        <w:rPr>
          <w:rFonts w:ascii="Calibri" w:hAnsi="Calibri"/>
          <w:i/>
          <w:iCs/>
          <w:sz w:val="32"/>
          <w:szCs w:val="32"/>
          <w:lang w:val="nl-BE"/>
        </w:rPr>
        <w:lastRenderedPageBreak/>
        <w:t>Proef II : Traagheidsmoment van een ring</w:t>
      </w:r>
    </w:p>
    <w:p w:rsidR="001B4C07" w:rsidRPr="001D7C51" w:rsidRDefault="001B4C07">
      <w:pPr>
        <w:pStyle w:val="Hoofdtekst"/>
        <w:rPr>
          <w:rFonts w:ascii="Calibri" w:hAnsi="Calibri"/>
        </w:rPr>
      </w:pPr>
    </w:p>
    <w:p w:rsidR="001B4C07" w:rsidRPr="001D7C51" w:rsidRDefault="001D7C51">
      <w:pPr>
        <w:pStyle w:val="Koptekst"/>
        <w:rPr>
          <w:rFonts w:ascii="Calibri" w:hAnsi="Calibri"/>
          <w:b/>
          <w:bCs/>
          <w:lang w:val="nl-BE"/>
        </w:rPr>
      </w:pPr>
      <w:r w:rsidRPr="001D7C51">
        <w:rPr>
          <w:rFonts w:ascii="Calibri" w:hAnsi="Calibri"/>
          <w:b/>
          <w:bCs/>
          <w:noProof/>
          <w:lang w:val="nl-BE"/>
        </w:rPr>
        <mc:AlternateContent>
          <mc:Choice Requires="wps">
            <w:drawing>
              <wp:anchor distT="152400" distB="152400" distL="152400" distR="152400" simplePos="0" relativeHeight="251662336" behindDoc="0" locked="0" layoutInCell="1" allowOverlap="1" wp14:anchorId="68A12C59" wp14:editId="0A2F30AC">
                <wp:simplePos x="0" y="0"/>
                <wp:positionH relativeFrom="margin">
                  <wp:posOffset>1691502</wp:posOffset>
                </wp:positionH>
                <wp:positionV relativeFrom="line">
                  <wp:posOffset>707666</wp:posOffset>
                </wp:positionV>
                <wp:extent cx="1853962" cy="865545"/>
                <wp:effectExtent l="0" t="0" r="0" b="0"/>
                <wp:wrapThrough wrapText="bothSides" distL="152400" distR="152400">
                  <wp:wrapPolygon edited="1">
                    <wp:start x="10801" y="-634"/>
                    <wp:lineTo x="8712" y="-435"/>
                    <wp:lineTo x="6682" y="164"/>
                    <wp:lineTo x="4770" y="1169"/>
                    <wp:lineTo x="3038" y="2585"/>
                    <wp:lineTo x="1609" y="4337"/>
                    <wp:lineTo x="569" y="6319"/>
                    <wp:lineTo x="-74" y="8498"/>
                    <wp:lineTo x="-296" y="10796"/>
                    <wp:lineTo x="-74" y="13103"/>
                    <wp:lineTo x="569" y="15282"/>
                    <wp:lineTo x="1609" y="17264"/>
                    <wp:lineTo x="3038" y="19016"/>
                    <wp:lineTo x="4770" y="20432"/>
                    <wp:lineTo x="6682" y="21437"/>
                    <wp:lineTo x="8712" y="22036"/>
                    <wp:lineTo x="10801" y="22235"/>
                    <wp:lineTo x="12890" y="22036"/>
                    <wp:lineTo x="14919" y="21437"/>
                    <wp:lineTo x="16828" y="20432"/>
                    <wp:lineTo x="18560" y="19016"/>
                    <wp:lineTo x="19992" y="17264"/>
                    <wp:lineTo x="21034" y="15282"/>
                    <wp:lineTo x="21677" y="13103"/>
                    <wp:lineTo x="21894" y="10796"/>
                    <wp:lineTo x="21677" y="8498"/>
                    <wp:lineTo x="21034" y="6319"/>
                    <wp:lineTo x="19992" y="4337"/>
                    <wp:lineTo x="18560" y="2585"/>
                    <wp:lineTo x="16828" y="1169"/>
                    <wp:lineTo x="14919" y="164"/>
                    <wp:lineTo x="12890" y="-435"/>
                    <wp:lineTo x="10801" y="-634"/>
                  </wp:wrapPolygon>
                </wp:wrapThrough>
                <wp:docPr id="1073741828" name="officeArt object"/>
                <wp:cNvGraphicFramePr/>
                <a:graphic xmlns:a="http://schemas.openxmlformats.org/drawingml/2006/main">
                  <a:graphicData uri="http://schemas.microsoft.com/office/word/2010/wordprocessingShape">
                    <wps:wsp>
                      <wps:cNvSpPr/>
                      <wps:spPr>
                        <a:xfrm>
                          <a:off x="0" y="0"/>
                          <a:ext cx="1853962" cy="86554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50800" cap="flat">
                          <a:solidFill>
                            <a:srgbClr val="9D45B8">
                              <a:alpha val="71000"/>
                            </a:srgbClr>
                          </a:solidFill>
                          <a:prstDash val="solid"/>
                          <a:miter lim="400000"/>
                        </a:ln>
                        <a:effectLst/>
                      </wps:spPr>
                      <wps:bodyPr/>
                    </wps:wsp>
                  </a:graphicData>
                </a:graphic>
              </wp:anchor>
            </w:drawing>
          </mc:Choice>
          <mc:Fallback>
            <w:pict>
              <v:shape w14:anchorId="2E9B9AC7" id="officeArt object" o:spid="_x0000_s1026" style="position:absolute;margin-left:133.2pt;margin-top:55.7pt;width:146pt;height:68.1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coordsize="19679,19679" wrapcoords="926242 -25404 747002 -17430 572742 6571 408697 46841 260103 103580 137434 173782 48158 253200 -6953 340512 -26010 432592 -6953 525033 48158 612345 137434 691763 260103 761965 408697 818704 572742 858974 747002 882975 926242 890949 1105481 882975 1279570 858974 1443443 818704 1592037 761965 1714963 691763 1804325 612345 1859522 525033 1878150 432592 1859522 340512 1804325 253200 1714963 173782 1592037 103580 1443443 46841 1279570 6571 1105481 -17430 926242 -2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" path="m16796,2882v3843,3842,3843,10072,,13914c12954,20639,6724,20639,2882,16796,-961,12954,-961,6724,2882,2882v3842,-3843,10072,-3843,13914,xe" filled="f" strokecolor="#9d45b8" strokeweight="4pt">
                <v:stroke opacity="46517f" miterlimit="4" joinstyle="miter"/>
                <v:path arrowok="t" o:extrusionok="f" o:connecttype="custom" o:connectlocs="926981,432773;926981,432773;926981,432773;926981,432773" o:connectangles="0,90,180,270"/>
                <w10:wrap type="through" anchorx="margin" anchory="line"/>
              </v:shape>
            </w:pict>
          </mc:Fallback>
        </mc:AlternateContent>
      </w:r>
      <w:r w:rsidRPr="001D7C51">
        <w:rPr>
          <w:rFonts w:ascii="Calibri" w:hAnsi="Calibri"/>
          <w:b/>
          <w:bCs/>
          <w:noProof/>
          <w:lang w:val="nl-BE"/>
        </w:rPr>
        <w:drawing>
          <wp:anchor distT="152400" distB="152400" distL="152400" distR="152400" simplePos="0" relativeHeight="251661312" behindDoc="0" locked="0" layoutInCell="1" allowOverlap="1" wp14:anchorId="1957D821" wp14:editId="5A0B21CF">
            <wp:simplePos x="0" y="0"/>
            <wp:positionH relativeFrom="margin">
              <wp:align>center</wp:align>
            </wp:positionH>
            <wp:positionV relativeFrom="line">
              <wp:posOffset>414406</wp:posOffset>
            </wp:positionV>
            <wp:extent cx="4046855" cy="2665095"/>
            <wp:effectExtent l="0" t="0" r="0" b="1905"/>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6image10696.png"/>
                    <pic:cNvPicPr/>
                  </pic:nvPicPr>
                  <pic:blipFill>
                    <a:blip r:embed="rId7">
                      <a:extLst/>
                    </a:blip>
                    <a:stretch>
                      <a:fillRect/>
                    </a:stretch>
                  </pic:blipFill>
                  <pic:spPr>
                    <a:xfrm>
                      <a:off x="0" y="0"/>
                      <a:ext cx="4046855" cy="2665095"/>
                    </a:xfrm>
                    <a:prstGeom prst="rect">
                      <a:avLst/>
                    </a:prstGeom>
                    <a:ln w="12700" cap="flat">
                      <a:noFill/>
                      <a:miter lim="400000"/>
                    </a:ln>
                    <a:effectLst/>
                  </pic:spPr>
                </pic:pic>
              </a:graphicData>
            </a:graphic>
          </wp:anchor>
        </w:drawing>
      </w:r>
      <w:r w:rsidR="002A2D6A" w:rsidRPr="001D7C51">
        <w:rPr>
          <w:rFonts w:ascii="Calibri" w:hAnsi="Calibri"/>
          <w:b/>
          <w:bCs/>
          <w:lang w:val="nl-BE"/>
        </w:rPr>
        <w:t>Opstelling</w:t>
      </w:r>
    </w:p>
    <w:p w:rsidR="001B4C07" w:rsidRPr="001D7C51" w:rsidRDefault="001B4C07">
      <w:pPr>
        <w:pStyle w:val="Hoofdtekst"/>
        <w:rPr>
          <w:rFonts w:ascii="Calibri" w:hAnsi="Calibri"/>
          <w:b/>
          <w:bCs/>
        </w:rPr>
      </w:pPr>
    </w:p>
    <w:p w:rsidR="001B4C07" w:rsidRPr="001D7C51" w:rsidRDefault="001D7C51" w:rsidP="001D7C51">
      <w:pPr>
        <w:pStyle w:val="Bijschrift"/>
        <w:rPr>
          <w:rFonts w:ascii="Calibri" w:hAnsi="Calibri"/>
          <w:lang w:val="nl-BE"/>
        </w:rPr>
      </w:pPr>
      <w:r w:rsidRPr="001D7C51">
        <w:rPr>
          <w:rFonts w:ascii="Calibri" w:hAnsi="Calibri"/>
          <w:caps w:val="0"/>
          <w:lang w:val="nl-BE"/>
        </w:rPr>
        <w:t>Figuur II : Draaischijf met  ring rond de draaias. Gespannen touw over de katrol van een hangmassa tot de draaias.</w:t>
      </w:r>
    </w:p>
    <w:p w:rsidR="001B4C07" w:rsidRPr="001D7C51" w:rsidRDefault="001D7C51" w:rsidP="001D7C51">
      <w:pPr>
        <w:pStyle w:val="Bijschrift"/>
        <w:jc w:val="center"/>
        <w:rPr>
          <w:rFonts w:ascii="Calibri" w:hAnsi="Calibri"/>
          <w:lang w:val="nl-BE"/>
        </w:rPr>
      </w:pPr>
      <w:r w:rsidRPr="001D7C51">
        <w:rPr>
          <w:rFonts w:ascii="Calibri" w:hAnsi="Calibri"/>
          <w:caps w:val="0"/>
          <w:lang w:val="nl-BE"/>
        </w:rPr>
        <w:t>In de paarse ellips bevinden zich de ring en de draaischijf.</w:t>
      </w:r>
    </w:p>
    <w:p w:rsidR="001B4C07" w:rsidRPr="001D7C51" w:rsidRDefault="001B4C07">
      <w:pPr>
        <w:pStyle w:val="Hoofdtekst"/>
        <w:rPr>
          <w:rFonts w:ascii="Calibri" w:hAnsi="Calibri"/>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Door een hangmassa te verbinden met behulp van een touwtje met de draaias kan de draaischijf draaien wanneer de hangmassa groot genoeg is.</w:t>
      </w:r>
      <w:r w:rsidRPr="001D7C51">
        <w:rPr>
          <w:rFonts w:ascii="Calibri" w:hAnsi="Calibri"/>
          <w:sz w:val="22"/>
          <w:szCs w:val="22"/>
        </w:rPr>
        <w:br/>
      </w:r>
      <w:r w:rsidRPr="001D7C51">
        <w:rPr>
          <w:rFonts w:ascii="Calibri" w:eastAsia="Arial Unicode MS" w:hAnsi="Calibri" w:cs="Arial Unicode MS"/>
          <w:sz w:val="22"/>
          <w:szCs w:val="22"/>
        </w:rPr>
        <w:t>De hangmassa zal dan versnellen waardoor ook de schijf sneller zal roteren.</w:t>
      </w:r>
      <w:r w:rsidRPr="001D7C51">
        <w:rPr>
          <w:rFonts w:ascii="Calibri" w:hAnsi="Calibri"/>
          <w:sz w:val="22"/>
          <w:szCs w:val="22"/>
        </w:rPr>
        <w:br/>
      </w:r>
      <w:r w:rsidRPr="001D7C51">
        <w:rPr>
          <w:rFonts w:ascii="Calibri" w:eastAsia="Arial Unicode MS" w:hAnsi="Calibri" w:cs="Arial Unicode MS"/>
          <w:sz w:val="22"/>
          <w:szCs w:val="22"/>
        </w:rPr>
        <w:t>Het traagheidsmoment kan bepaald worden wanneer de draaischijf alleen draait en wanneer de ring er op aanwezig is.</w:t>
      </w:r>
      <w:r w:rsidRPr="001D7C51">
        <w:rPr>
          <w:rFonts w:ascii="Calibri" w:hAnsi="Calibri"/>
          <w:sz w:val="22"/>
          <w:szCs w:val="22"/>
        </w:rPr>
        <w:br/>
      </w:r>
      <w:r w:rsidRPr="001D7C51">
        <w:rPr>
          <w:rFonts w:ascii="Calibri" w:eastAsia="Arial Unicode MS" w:hAnsi="Calibri" w:cs="Arial Unicode MS"/>
          <w:sz w:val="22"/>
          <w:szCs w:val="22"/>
        </w:rPr>
        <w:t>Zo krijgt men twee traagheidsmomenten.</w:t>
      </w:r>
    </w:p>
    <w:p w:rsidR="001B4C07" w:rsidRPr="001D7C51" w:rsidRDefault="001B4C07">
      <w:pPr>
        <w:pStyle w:val="Hoofdtekst"/>
        <w:rPr>
          <w:rFonts w:ascii="Calibri" w:hAnsi="Calibri"/>
          <w:sz w:val="22"/>
          <w:szCs w:val="22"/>
        </w:rPr>
      </w:pPr>
    </w:p>
    <w:p w:rsidR="001B4C07" w:rsidRPr="001D7C51" w:rsidRDefault="002A2D6A">
      <w:pPr>
        <w:pStyle w:val="Koptekst"/>
        <w:rPr>
          <w:rFonts w:ascii="Calibri" w:hAnsi="Calibri"/>
          <w:b/>
          <w:bCs/>
          <w:szCs w:val="22"/>
          <w:lang w:val="nl-BE"/>
        </w:rPr>
      </w:pPr>
      <w:r w:rsidRPr="001D7C51">
        <w:rPr>
          <w:rFonts w:ascii="Calibri" w:hAnsi="Calibri"/>
          <w:b/>
          <w:bCs/>
          <w:szCs w:val="22"/>
          <w:lang w:val="nl-BE"/>
        </w:rPr>
        <w:t>Metingen</w:t>
      </w:r>
    </w:p>
    <w:p w:rsidR="001B4C07" w:rsidRPr="001D7C51" w:rsidRDefault="001B4C07">
      <w:pPr>
        <w:pStyle w:val="Hoofdtekst"/>
        <w:rPr>
          <w:rFonts w:ascii="Calibri" w:hAnsi="Calibri"/>
          <w:b/>
          <w:bCs/>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Hetzelfde als in proef 1 wordt ook hier de frictiemassa bepaald, dit op analoge wijze.</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Men krijgt:</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w:t>
      </w:r>
      <w:r w:rsidRPr="001D7C51">
        <w:rPr>
          <w:rFonts w:ascii="Calibri" w:eastAsia="Arial Unicode MS" w:hAnsi="Calibri" w:cs="Arial Unicode MS"/>
          <w:sz w:val="22"/>
          <w:szCs w:val="22"/>
          <w:vertAlign w:val="subscript"/>
        </w:rPr>
        <w:t xml:space="preserve">F hangmassa voor de draaischijf </w:t>
      </w:r>
      <w:r w:rsidRPr="001D7C51">
        <w:rPr>
          <w:rFonts w:ascii="Calibri" w:eastAsia="Arial Unicode MS" w:hAnsi="Calibri" w:cs="Arial Unicode MS"/>
          <w:sz w:val="22"/>
          <w:szCs w:val="22"/>
        </w:rPr>
        <w:t>= 7.20 g ± 0.05 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w:t>
      </w:r>
      <w:r w:rsidRPr="001D7C51">
        <w:rPr>
          <w:rFonts w:ascii="Calibri" w:eastAsia="Arial Unicode MS" w:hAnsi="Calibri" w:cs="Arial Unicode MS"/>
          <w:sz w:val="22"/>
          <w:szCs w:val="22"/>
          <w:vertAlign w:val="subscript"/>
        </w:rPr>
        <w:t>F hangmassa voor de schijf met ring</w:t>
      </w:r>
      <w:r w:rsidRPr="001D7C51">
        <w:rPr>
          <w:rFonts w:ascii="Calibri" w:eastAsia="Arial Unicode MS" w:hAnsi="Calibri" w:cs="Arial Unicode MS"/>
          <w:sz w:val="22"/>
          <w:szCs w:val="22"/>
        </w:rPr>
        <w:t xml:space="preserve"> = 10.20 g ± 0.05 g</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w:t>
      </w:r>
      <w:r w:rsidRPr="001D7C51">
        <w:rPr>
          <w:rFonts w:ascii="Calibri" w:eastAsia="Arial Unicode MS" w:hAnsi="Calibri" w:cs="Arial Unicode MS"/>
          <w:sz w:val="22"/>
          <w:szCs w:val="22"/>
          <w:vertAlign w:val="subscript"/>
        </w:rPr>
        <w:t>Schijf</w:t>
      </w:r>
      <w:r w:rsidRPr="001D7C51">
        <w:rPr>
          <w:rFonts w:ascii="Calibri" w:eastAsia="Arial Unicode MS" w:hAnsi="Calibri" w:cs="Arial Unicode MS"/>
          <w:sz w:val="22"/>
          <w:szCs w:val="22"/>
        </w:rPr>
        <w:t xml:space="preserve"> = 1.451 kg ± </w:t>
      </w:r>
      <w:r w:rsidR="00E81C13">
        <w:rPr>
          <w:rFonts w:ascii="Calibri" w:eastAsia="Arial Unicode MS" w:hAnsi="Calibri" w:cs="Arial Unicode MS"/>
          <w:sz w:val="22"/>
          <w:szCs w:val="22"/>
        </w:rPr>
        <w:t>(</w:t>
      </w:r>
      <w:r w:rsidRPr="001D7C51">
        <w:rPr>
          <w:rFonts w:ascii="Calibri" w:eastAsia="Arial Unicode MS" w:hAnsi="Calibri" w:cs="Arial Unicode MS"/>
          <w:sz w:val="22"/>
          <w:szCs w:val="22"/>
        </w:rPr>
        <w:t>0.05 * 10</w:t>
      </w:r>
      <w:r w:rsidR="00E81C13">
        <w:rPr>
          <w:rFonts w:ascii="Calibri" w:eastAsia="Arial Unicode MS" w:hAnsi="Calibri" w:cs="Arial Unicode MS"/>
          <w:sz w:val="22"/>
          <w:szCs w:val="22"/>
          <w:vertAlign w:val="superscript"/>
        </w:rPr>
        <w:t>-3</w:t>
      </w:r>
      <w:r w:rsidR="00E81C13">
        <w:rPr>
          <w:rFonts w:ascii="Calibri" w:eastAsia="Arial Unicode MS" w:hAnsi="Calibri" w:cs="Arial Unicode MS"/>
          <w:sz w:val="22"/>
          <w:szCs w:val="22"/>
        </w:rPr>
        <w:t xml:space="preserve">) </w:t>
      </w:r>
      <w:r w:rsidRPr="001D7C51">
        <w:rPr>
          <w:rFonts w:ascii="Calibri" w:eastAsia="Arial Unicode MS" w:hAnsi="Calibri" w:cs="Arial Unicode MS"/>
          <w:sz w:val="22"/>
          <w:szCs w:val="22"/>
        </w:rPr>
        <w:t>kg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w:t>
      </w:r>
      <w:r w:rsidRPr="001D7C51">
        <w:rPr>
          <w:rFonts w:ascii="Calibri" w:eastAsia="Arial Unicode MS" w:hAnsi="Calibri" w:cs="Arial Unicode MS"/>
          <w:sz w:val="22"/>
          <w:szCs w:val="22"/>
          <w:vertAlign w:val="subscript"/>
        </w:rPr>
        <w:t xml:space="preserve">Ring </w:t>
      </w:r>
      <w:r w:rsidRPr="001D7C51">
        <w:rPr>
          <w:rFonts w:ascii="Calibri" w:eastAsia="Arial Unicode MS" w:hAnsi="Calibri" w:cs="Arial Unicode MS"/>
          <w:sz w:val="22"/>
          <w:szCs w:val="22"/>
        </w:rPr>
        <w:t xml:space="preserve"> = 1.433 kg ± </w:t>
      </w:r>
      <w:r w:rsidR="00E81C13">
        <w:rPr>
          <w:rFonts w:ascii="Calibri" w:eastAsia="Arial Unicode MS" w:hAnsi="Calibri" w:cs="Arial Unicode MS"/>
          <w:sz w:val="22"/>
          <w:szCs w:val="22"/>
        </w:rPr>
        <w:t>(0.05 * 10</w:t>
      </w:r>
      <w:r w:rsidR="00E81C13">
        <w:rPr>
          <w:rFonts w:ascii="Calibri" w:eastAsia="Arial Unicode MS" w:hAnsi="Calibri" w:cs="Arial Unicode MS"/>
          <w:sz w:val="22"/>
          <w:szCs w:val="22"/>
          <w:vertAlign w:val="superscript"/>
        </w:rPr>
        <w:t>-3</w:t>
      </w:r>
      <w:r w:rsidR="00E81C13">
        <w:rPr>
          <w:rFonts w:ascii="Calibri" w:eastAsia="Arial Unicode MS" w:hAnsi="Calibri" w:cs="Arial Unicode MS"/>
          <w:sz w:val="22"/>
          <w:szCs w:val="22"/>
        </w:rPr>
        <w:t xml:space="preserve">) </w:t>
      </w:r>
      <w:r w:rsidRPr="001D7C51">
        <w:rPr>
          <w:rFonts w:ascii="Calibri" w:eastAsia="Arial Unicode MS" w:hAnsi="Calibri" w:cs="Arial Unicode MS"/>
          <w:sz w:val="22"/>
          <w:szCs w:val="22"/>
        </w:rPr>
        <w:t>kg</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Analoog als in proef 1 zal hier voor de schijf en de schijf met ring, de gemiddelde versnellingen bepaald worden.</w:t>
      </w:r>
    </w:p>
    <w:p w:rsidR="001B4C07" w:rsidRPr="001D7C51" w:rsidRDefault="001B4C07">
      <w:pPr>
        <w:pStyle w:val="Hoofdtekst"/>
        <w:rPr>
          <w:rFonts w:ascii="Calibri" w:hAnsi="Calibri"/>
          <w:sz w:val="22"/>
          <w:szCs w:val="22"/>
        </w:rPr>
      </w:pP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De straal van het tandwiel vindt men terug in (*).</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Met hangmassa m</w:t>
      </w:r>
      <w:r w:rsidRPr="001D7C51">
        <w:rPr>
          <w:rFonts w:ascii="Calibri" w:eastAsia="Arial Unicode MS" w:hAnsi="Calibri" w:cs="Arial Unicode MS"/>
          <w:sz w:val="22"/>
          <w:szCs w:val="22"/>
          <w:vertAlign w:val="subscript"/>
        </w:rPr>
        <w:t>h</w:t>
      </w:r>
      <w:r w:rsidRPr="001D7C51">
        <w:rPr>
          <w:rFonts w:ascii="Calibri" w:eastAsia="Arial Unicode MS" w:hAnsi="Calibri" w:cs="Arial Unicode MS"/>
          <w:sz w:val="22"/>
          <w:szCs w:val="22"/>
        </w:rPr>
        <w:t xml:space="preserve"> = 55.20 g ± 0.05 g</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Voor de draaischijf alleen krijgt men voor de gemiddelde versnelling:</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lastRenderedPageBreak/>
        <w:t>a</w:t>
      </w:r>
      <w:r w:rsidRPr="001D7C51">
        <w:rPr>
          <w:rFonts w:ascii="Calibri" w:eastAsia="Arial Unicode MS" w:hAnsi="Calibri" w:cs="Arial Unicode MS"/>
          <w:sz w:val="22"/>
          <w:szCs w:val="22"/>
          <w:vertAlign w:val="subscript"/>
        </w:rPr>
        <w:t>schijf</w:t>
      </w:r>
      <w:r w:rsidRPr="001D7C51">
        <w:rPr>
          <w:rFonts w:ascii="Calibri" w:eastAsia="Arial Unicode MS" w:hAnsi="Calibri" w:cs="Arial Unicode MS"/>
          <w:sz w:val="22"/>
          <w:szCs w:val="22"/>
        </w:rPr>
        <w:t xml:space="preserve"> = 0.0157 ±</w:t>
      </w:r>
      <w:r w:rsidR="00E81C13" w:rsidRPr="00E81C13">
        <w:rPr>
          <w:rFonts w:ascii="Calibri" w:eastAsia="Arial Unicode MS" w:hAnsi="Calibri" w:cs="Arial Unicode MS"/>
          <w:sz w:val="22"/>
          <w:szCs w:val="22"/>
        </w:rPr>
        <w:t xml:space="preserve"> </w:t>
      </w:r>
      <w:r w:rsidR="00E81C13">
        <w:rPr>
          <w:rFonts w:ascii="Calibri" w:eastAsia="Arial Unicode MS" w:hAnsi="Calibri" w:cs="Arial Unicode MS"/>
          <w:sz w:val="22"/>
          <w:szCs w:val="22"/>
        </w:rPr>
        <w:t>(6.4*10</w:t>
      </w:r>
      <w:r w:rsidR="00E81C13">
        <w:rPr>
          <w:rFonts w:ascii="Calibri" w:eastAsia="Arial Unicode MS" w:hAnsi="Calibri" w:cs="Arial Unicode MS"/>
          <w:sz w:val="22"/>
          <w:szCs w:val="22"/>
          <w:vertAlign w:val="superscript"/>
        </w:rPr>
        <w:t>-5</w:t>
      </w:r>
      <w:r w:rsidR="00E81C13">
        <w:rPr>
          <w:rFonts w:ascii="Calibri" w:eastAsia="Arial Unicode MS" w:hAnsi="Calibri" w:cs="Arial Unicode MS"/>
          <w:sz w:val="22"/>
          <w:szCs w:val="22"/>
        </w:rPr>
        <w:t xml:space="preserve">) </w:t>
      </w:r>
      <w:r w:rsidR="00E81C13" w:rsidRPr="001D7C51">
        <w:rPr>
          <w:rFonts w:ascii="Calibri" w:eastAsia="Arial Unicode MS" w:hAnsi="Calibri" w:cs="Arial Unicode MS"/>
          <w:sz w:val="22"/>
          <w:szCs w:val="22"/>
        </w:rPr>
        <w:t>m/s</w:t>
      </w:r>
      <w:r w:rsidR="00E81C13">
        <w:rPr>
          <w:rFonts w:ascii="Calibri" w:eastAsia="Arial Unicode MS" w:hAnsi="Calibri" w:cs="Arial Unicode MS"/>
          <w:sz w:val="22"/>
          <w:szCs w:val="22"/>
        </w:rPr>
        <w:t>²</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Voor de draaischijf met de ring krijgt men voor de gemiddelde versnelling:</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a</w:t>
      </w:r>
      <w:r w:rsidRPr="001D7C51">
        <w:rPr>
          <w:rFonts w:ascii="Calibri" w:eastAsia="Arial Unicode MS" w:hAnsi="Calibri" w:cs="Arial Unicode MS"/>
          <w:sz w:val="22"/>
          <w:szCs w:val="22"/>
          <w:vertAlign w:val="subscript"/>
        </w:rPr>
        <w:t>schijf met ring</w:t>
      </w:r>
      <w:r w:rsidRPr="001D7C51">
        <w:rPr>
          <w:rFonts w:ascii="Calibri" w:eastAsia="Arial Unicode MS" w:hAnsi="Calibri" w:cs="Arial Unicode MS"/>
          <w:sz w:val="22"/>
          <w:szCs w:val="22"/>
        </w:rPr>
        <w:t xml:space="preserve"> = 0.0098</w:t>
      </w:r>
      <w:r w:rsidR="00E81C13">
        <w:rPr>
          <w:rFonts w:ascii="Calibri" w:eastAsia="Arial Unicode MS" w:hAnsi="Calibri" w:cs="Arial Unicode MS"/>
          <w:sz w:val="22"/>
          <w:szCs w:val="22"/>
        </w:rPr>
        <w:t xml:space="preserve"> ± (9.1*10</w:t>
      </w:r>
      <w:r w:rsidR="00E81C13">
        <w:rPr>
          <w:rFonts w:ascii="Calibri" w:eastAsia="Arial Unicode MS" w:hAnsi="Calibri" w:cs="Arial Unicode MS"/>
          <w:sz w:val="22"/>
          <w:szCs w:val="22"/>
          <w:vertAlign w:val="superscript"/>
        </w:rPr>
        <w:t>-5</w:t>
      </w:r>
      <w:r w:rsidR="00E81C13">
        <w:rPr>
          <w:rFonts w:ascii="Calibri" w:eastAsia="Arial Unicode MS" w:hAnsi="Calibri" w:cs="Arial Unicode MS"/>
          <w:sz w:val="22"/>
          <w:szCs w:val="22"/>
        </w:rPr>
        <w:t xml:space="preserve">) </w:t>
      </w:r>
      <w:r w:rsidRPr="001D7C51">
        <w:rPr>
          <w:rFonts w:ascii="Calibri" w:eastAsia="Arial Unicode MS" w:hAnsi="Calibri" w:cs="Arial Unicode MS"/>
          <w:sz w:val="22"/>
          <w:szCs w:val="22"/>
        </w:rPr>
        <w:t>m/s</w:t>
      </w:r>
      <w:r w:rsidR="00E81C13">
        <w:rPr>
          <w:rFonts w:ascii="Calibri" w:eastAsia="Arial Unicode MS" w:hAnsi="Calibri" w:cs="Arial Unicode MS"/>
          <w:sz w:val="22"/>
          <w:szCs w:val="22"/>
        </w:rPr>
        <w:t>²</w:t>
      </w:r>
      <w:r w:rsidRPr="001D7C51">
        <w:rPr>
          <w:rFonts w:ascii="Calibri" w:eastAsia="Arial Unicode MS" w:hAnsi="Calibri" w:cs="Arial Unicode MS"/>
          <w:sz w:val="22"/>
          <w:szCs w:val="22"/>
        </w:rPr>
        <w:t xml:space="preserve"> </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Met behulp van de versnelling, de straal van het tandwiel en de hangmassa kan het traagheidsmoment bepaald worden, zowel theoretisch alsook experimenteel:</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theoretisch draaischijf</w:t>
      </w:r>
      <w:r w:rsidRPr="001D7C51">
        <w:rPr>
          <w:rFonts w:ascii="Calibri" w:eastAsia="Arial Unicode MS" w:hAnsi="Calibri" w:cs="Arial Unicode MS"/>
          <w:sz w:val="22"/>
          <w:szCs w:val="22"/>
        </w:rPr>
        <w:t xml:space="preserve"> = 0.5 * </w:t>
      </w:r>
      <w:proofErr w:type="spellStart"/>
      <w:r w:rsidRPr="001D7C51">
        <w:rPr>
          <w:rFonts w:ascii="Calibri" w:eastAsia="Arial Unicode MS" w:hAnsi="Calibri" w:cs="Arial Unicode MS"/>
          <w:sz w:val="22"/>
          <w:szCs w:val="22"/>
        </w:rPr>
        <w:t>m</w:t>
      </w:r>
      <w:r w:rsidRPr="001D7C51">
        <w:rPr>
          <w:rFonts w:ascii="Calibri" w:eastAsia="Arial Unicode MS" w:hAnsi="Calibri" w:cs="Arial Unicode MS"/>
          <w:sz w:val="22"/>
          <w:szCs w:val="22"/>
          <w:vertAlign w:val="subscript"/>
        </w:rPr>
        <w:t>schijf</w:t>
      </w:r>
      <w:proofErr w:type="spellEnd"/>
      <w:r w:rsidRPr="001D7C51">
        <w:rPr>
          <w:rFonts w:ascii="Calibri" w:eastAsia="Arial Unicode MS" w:hAnsi="Calibri" w:cs="Arial Unicode MS"/>
          <w:sz w:val="22"/>
          <w:szCs w:val="22"/>
        </w:rPr>
        <w:t xml:space="preserve"> * r</w:t>
      </w:r>
      <w:r w:rsidRPr="001D7C51">
        <w:rPr>
          <w:rFonts w:ascii="Calibri" w:eastAsia="Arial Unicode MS" w:hAnsi="Calibri" w:cs="Arial Unicode MS"/>
          <w:sz w:val="22"/>
          <w:szCs w:val="22"/>
          <w:vertAlign w:val="subscript"/>
        </w:rPr>
        <w:t xml:space="preserve"> schijf </w:t>
      </w:r>
      <w:r w:rsidRPr="001D7C51">
        <w:rPr>
          <w:rFonts w:ascii="Calibri" w:eastAsia="Arial Unicode MS" w:hAnsi="Calibri" w:cs="Arial Unicode MS"/>
          <w:sz w:val="22"/>
          <w:szCs w:val="22"/>
          <w:vertAlign w:val="superscript"/>
        </w:rPr>
        <w:t>2</w:t>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vertAlign w:val="superscript"/>
        </w:rPr>
        <w:tab/>
      </w:r>
      <w:r w:rsidRPr="001D7C51">
        <w:rPr>
          <w:rFonts w:ascii="Calibri" w:eastAsia="Arial Unicode MS" w:hAnsi="Calibri" w:cs="Arial Unicode MS"/>
          <w:sz w:val="22"/>
          <w:szCs w:val="22"/>
        </w:rPr>
        <w:tab/>
      </w:r>
      <w:r w:rsidR="00597432">
        <w:rPr>
          <w:rFonts w:ascii="Calibri" w:eastAsia="Arial Unicode MS" w:hAnsi="Calibri" w:cs="Arial Unicode MS"/>
          <w:sz w:val="22"/>
          <w:szCs w:val="22"/>
        </w:rPr>
        <w:tab/>
      </w:r>
      <w:r w:rsidRPr="001D7C51">
        <w:rPr>
          <w:rFonts w:ascii="Calibri" w:eastAsia="Arial Unicode MS" w:hAnsi="Calibri" w:cs="Arial Unicode MS"/>
          <w:sz w:val="22"/>
          <w:szCs w:val="22"/>
        </w:rPr>
        <w:t>(V)</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experimenteel draaischijf </w:t>
      </w:r>
      <w:r w:rsidR="0022473A">
        <w:rPr>
          <w:rFonts w:ascii="Calibri" w:eastAsia="Arial Unicode MS" w:hAnsi="Calibri" w:cs="Arial Unicode MS"/>
          <w:sz w:val="22"/>
          <w:szCs w:val="22"/>
        </w:rPr>
        <w:t xml:space="preserve"> = </w:t>
      </w:r>
      <m:oMath>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tandwiel</m:t>
                    </m:r>
                  </m:sub>
                </m:sSub>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T</m:t>
            </m:r>
          </m:num>
          <m:den>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m:t>
                </m:r>
              </m:sub>
            </m:sSub>
          </m:den>
        </m:f>
        <m:r>
          <w:rPr>
            <w:rFonts w:ascii="Cambria Math" w:eastAsia="Arial Unicode MS" w:hAnsi="Cambria Math" w:cs="Arial Unicode MS"/>
            <w:sz w:val="22"/>
            <w:szCs w:val="22"/>
          </w:rPr>
          <m:t>=</m:t>
        </m:r>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tandwiel</m:t>
                    </m:r>
                  </m:sub>
                </m:sSub>
              </m:e>
              <m:sup>
                <m:r>
                  <w:rPr>
                    <w:rFonts w:ascii="Cambria Math" w:eastAsia="Arial Unicode MS" w:hAnsi="Cambria Math" w:cs="Arial Unicode MS"/>
                    <w:sz w:val="22"/>
                    <w:szCs w:val="22"/>
                  </w:rPr>
                  <m:t>2</m:t>
                </m:r>
              </m:sup>
            </m:sSup>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m</m:t>
                </m:r>
              </m:e>
              <m:sub>
                <m:r>
                  <w:rPr>
                    <w:rFonts w:ascii="Cambria Math" w:eastAsia="Arial Unicode MS" w:hAnsi="Cambria Math" w:cs="Arial Unicode MS"/>
                    <w:sz w:val="22"/>
                    <w:szCs w:val="22"/>
                  </w:rPr>
                  <m:t>h</m:t>
                </m:r>
              </m:sub>
            </m:sSub>
            <m:r>
              <w:rPr>
                <w:rFonts w:ascii="Cambria Math" w:eastAsia="Arial Unicode MS" w:hAnsi="Cambria Math" w:cs="Arial Unicode MS"/>
                <w:sz w:val="22"/>
                <w:szCs w:val="22"/>
              </w:rPr>
              <m:t>(g-</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m:t>
                </m:r>
              </m:sub>
            </m:sSub>
            <m:r>
              <w:rPr>
                <w:rFonts w:ascii="Cambria Math" w:eastAsia="Arial Unicode MS" w:hAnsi="Cambria Math" w:cs="Arial Unicode MS"/>
                <w:sz w:val="22"/>
                <w:szCs w:val="22"/>
              </w:rPr>
              <m:t>)</m:t>
            </m:r>
          </m:num>
          <m:den>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m:t>
                </m:r>
              </m:sub>
            </m:sSub>
          </m:den>
        </m:f>
        <m:r>
          <w:rPr>
            <w:rFonts w:ascii="Cambria Math" w:eastAsia="Arial Unicode MS" w:hAnsi="Cambria Math" w:cs="Arial Unicode MS"/>
            <w:sz w:val="22"/>
            <w:szCs w:val="22"/>
          </w:rPr>
          <m:t xml:space="preserve"> </m:t>
        </m:r>
      </m:oMath>
      <w:r w:rsidRPr="001D7C51">
        <w:rPr>
          <w:rFonts w:ascii="Calibri" w:eastAsia="Arial Unicode MS" w:hAnsi="Calibri" w:cs="Arial Unicode MS"/>
          <w:sz w:val="22"/>
          <w:szCs w:val="22"/>
        </w:rPr>
        <w:tab/>
      </w:r>
      <w:r w:rsidR="00597432">
        <w:rPr>
          <w:rFonts w:ascii="Calibri" w:eastAsia="Arial Unicode MS" w:hAnsi="Calibri" w:cs="Arial Unicode MS"/>
          <w:sz w:val="22"/>
          <w:szCs w:val="22"/>
        </w:rPr>
        <w:tab/>
      </w:r>
      <w:r w:rsidR="0022473A">
        <w:rPr>
          <w:rFonts w:ascii="Calibri" w:eastAsia="Arial Unicode MS" w:hAnsi="Calibri" w:cs="Arial Unicode MS"/>
          <w:sz w:val="22"/>
          <w:szCs w:val="22"/>
        </w:rPr>
        <w:tab/>
      </w:r>
      <w:r w:rsidR="0022473A">
        <w:rPr>
          <w:rFonts w:ascii="Calibri" w:eastAsia="Arial Unicode MS" w:hAnsi="Calibri" w:cs="Arial Unicode MS"/>
          <w:sz w:val="22"/>
          <w:szCs w:val="22"/>
        </w:rPr>
        <w:tab/>
      </w:r>
      <w:r w:rsidR="0022473A">
        <w:rPr>
          <w:rFonts w:ascii="Calibri" w:eastAsia="Arial Unicode MS" w:hAnsi="Calibri" w:cs="Arial Unicode MS"/>
          <w:sz w:val="22"/>
          <w:szCs w:val="22"/>
        </w:rPr>
        <w:tab/>
      </w:r>
      <w:r w:rsidR="0022473A">
        <w:rPr>
          <w:rFonts w:ascii="Calibri" w:eastAsia="Arial Unicode MS" w:hAnsi="Calibri" w:cs="Arial Unicode MS"/>
          <w:sz w:val="22"/>
          <w:szCs w:val="22"/>
        </w:rPr>
        <w:tab/>
      </w:r>
      <w:r w:rsidRPr="001D7C51">
        <w:rPr>
          <w:rFonts w:ascii="Calibri" w:eastAsia="Arial Unicode MS" w:hAnsi="Calibri" w:cs="Arial Unicode MS"/>
          <w:sz w:val="22"/>
          <w:szCs w:val="22"/>
        </w:rPr>
        <w:t>(VI)</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r1 en r2 stellen respectievelijk de binnenste straal en de buitenste straal van de ring voor.</w:t>
      </w:r>
    </w:p>
    <w:p w:rsidR="001B4C07" w:rsidRPr="001D7C51" w:rsidRDefault="002A2D6A">
      <w:pPr>
        <w:pStyle w:val="Hoofdtekst"/>
        <w:rPr>
          <w:rFonts w:ascii="Calibri" w:hAnsi="Calibri"/>
          <w:sz w:val="22"/>
          <w:szCs w:val="22"/>
        </w:rPr>
      </w:pPr>
      <w:r w:rsidRPr="001D7C51">
        <w:rPr>
          <w:rFonts w:ascii="Calibri" w:hAnsi="Calibri"/>
          <w:sz w:val="22"/>
          <w:szCs w:val="22"/>
        </w:rPr>
        <w:tab/>
      </w:r>
      <w:r w:rsidRPr="001D7C51">
        <w:rPr>
          <w:rFonts w:ascii="Calibri" w:hAnsi="Calibri"/>
          <w:sz w:val="22"/>
          <w:szCs w:val="22"/>
        </w:rPr>
        <w:tab/>
      </w:r>
      <w:r w:rsidRPr="001D7C51">
        <w:rPr>
          <w:rFonts w:ascii="Calibri" w:hAnsi="Calibri"/>
          <w:sz w:val="22"/>
          <w:szCs w:val="22"/>
        </w:rPr>
        <w:tab/>
      </w:r>
      <w:r w:rsidRPr="001D7C51">
        <w:rPr>
          <w:rFonts w:ascii="Calibri" w:hAnsi="Calibri"/>
          <w:sz w:val="22"/>
          <w:szCs w:val="22"/>
        </w:rPr>
        <w:tab/>
      </w:r>
      <w:r w:rsidRPr="001D7C51">
        <w:rPr>
          <w:rFonts w:ascii="Calibri" w:hAnsi="Calibri"/>
          <w:sz w:val="22"/>
          <w:szCs w:val="22"/>
        </w:rPr>
        <w:tab/>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 experimenteel draaischijf met ring </w:t>
      </w:r>
      <w:r w:rsidRPr="001D7C51">
        <w:rPr>
          <w:rFonts w:ascii="Calibri" w:eastAsia="Arial Unicode MS" w:hAnsi="Calibri" w:cs="Arial Unicode MS"/>
          <w:sz w:val="22"/>
          <w:szCs w:val="22"/>
        </w:rPr>
        <w:t xml:space="preserve"> =</w:t>
      </w:r>
      <w:r w:rsidR="00A56B1C">
        <w:rPr>
          <w:rFonts w:ascii="Calibri" w:eastAsia="Arial Unicode MS" w:hAnsi="Calibri" w:cs="Arial Unicode MS"/>
          <w:sz w:val="22"/>
          <w:szCs w:val="22"/>
        </w:rPr>
        <w:t xml:space="preserve"> </w:t>
      </w:r>
      <m:oMath>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tandwiel</m:t>
                    </m:r>
                  </m:sub>
                </m:sSub>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T</m:t>
            </m:r>
          </m:num>
          <m:den>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 met ring</m:t>
                </m:r>
              </m:sub>
            </m:sSub>
          </m:den>
        </m:f>
        <m:r>
          <w:rPr>
            <w:rFonts w:ascii="Cambria Math" w:eastAsia="Arial Unicode MS" w:hAnsi="Cambria Math" w:cs="Arial Unicode MS"/>
            <w:sz w:val="22"/>
            <w:szCs w:val="22"/>
          </w:rPr>
          <m:t>=</m:t>
        </m:r>
        <m:f>
          <m:fPr>
            <m:ctrlPr>
              <w:rPr>
                <w:rFonts w:ascii="Cambria Math" w:eastAsia="Arial Unicode MS" w:hAnsi="Cambria Math" w:cs="Arial Unicode MS"/>
                <w:i/>
                <w:sz w:val="22"/>
                <w:szCs w:val="22"/>
              </w:rPr>
            </m:ctrlPr>
          </m:fPr>
          <m:num>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tandwiel</m:t>
                    </m:r>
                  </m:sub>
                </m:sSub>
              </m:e>
              <m:sup>
                <m:r>
                  <w:rPr>
                    <w:rFonts w:ascii="Cambria Math" w:eastAsia="Arial Unicode MS" w:hAnsi="Cambria Math" w:cs="Arial Unicode MS"/>
                    <w:sz w:val="22"/>
                    <w:szCs w:val="22"/>
                  </w:rPr>
                  <m:t>2</m:t>
                </m:r>
              </m:sup>
            </m:sSup>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m</m:t>
                </m:r>
              </m:e>
              <m:sub>
                <m:r>
                  <w:rPr>
                    <w:rFonts w:ascii="Cambria Math" w:eastAsia="Arial Unicode MS" w:hAnsi="Cambria Math" w:cs="Arial Unicode MS"/>
                    <w:sz w:val="22"/>
                    <w:szCs w:val="22"/>
                  </w:rPr>
                  <m:t>h</m:t>
                </m:r>
              </m:sub>
            </m:sSub>
            <m:r>
              <w:rPr>
                <w:rFonts w:ascii="Cambria Math" w:eastAsia="Arial Unicode MS" w:hAnsi="Cambria Math" w:cs="Arial Unicode MS"/>
                <w:sz w:val="22"/>
                <w:szCs w:val="22"/>
              </w:rPr>
              <m:t>(g-</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 met ring</m:t>
                </m:r>
              </m:sub>
            </m:sSub>
            <m:r>
              <w:rPr>
                <w:rFonts w:ascii="Cambria Math" w:eastAsia="Arial Unicode MS" w:hAnsi="Cambria Math" w:cs="Arial Unicode MS"/>
                <w:sz w:val="22"/>
                <w:szCs w:val="22"/>
              </w:rPr>
              <m:t>)</m:t>
            </m:r>
          </m:num>
          <m:den>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a</m:t>
                </m:r>
              </m:e>
              <m:sub>
                <m:r>
                  <w:rPr>
                    <w:rFonts w:ascii="Cambria Math" w:eastAsia="Arial Unicode MS" w:hAnsi="Cambria Math" w:cs="Arial Unicode MS"/>
                    <w:sz w:val="22"/>
                    <w:szCs w:val="22"/>
                  </w:rPr>
                  <m:t>schijf met ring</m:t>
                </m:r>
              </m:sub>
            </m:sSub>
          </m:den>
        </m:f>
      </m:oMath>
      <w:r w:rsidRPr="001D7C51">
        <w:rPr>
          <w:rFonts w:ascii="Calibri" w:eastAsia="Arial Unicode MS" w:hAnsi="Calibri" w:cs="Arial Unicode MS"/>
          <w:sz w:val="22"/>
          <w:szCs w:val="22"/>
        </w:rPr>
        <w:tab/>
      </w:r>
      <w:r w:rsidR="00597432">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Pr="001D7C51">
        <w:rPr>
          <w:rFonts w:ascii="Calibri" w:eastAsia="Arial Unicode MS" w:hAnsi="Calibri" w:cs="Arial Unicode MS"/>
          <w:sz w:val="22"/>
          <w:szCs w:val="22"/>
        </w:rPr>
        <w:t>(VII)</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 ring theoretisch </w:t>
      </w:r>
      <w:r w:rsidR="00A56B1C">
        <w:rPr>
          <w:rFonts w:ascii="Calibri" w:eastAsia="Arial Unicode MS" w:hAnsi="Calibri" w:cs="Arial Unicode MS"/>
          <w:sz w:val="22"/>
          <w:szCs w:val="22"/>
        </w:rPr>
        <w:t xml:space="preserve">= </w:t>
      </w:r>
      <m:oMath>
        <m:f>
          <m:fPr>
            <m:ctrlPr>
              <w:rPr>
                <w:rFonts w:ascii="Cambria Math" w:eastAsia="Arial Unicode MS" w:hAnsi="Cambria Math" w:cs="Arial Unicode MS"/>
                <w:i/>
                <w:sz w:val="22"/>
                <w:szCs w:val="22"/>
              </w:rPr>
            </m:ctrlPr>
          </m:fPr>
          <m:num>
            <m:r>
              <w:rPr>
                <w:rFonts w:ascii="Cambria Math" w:eastAsia="Arial Unicode MS" w:hAnsi="Cambria Math" w:cs="Arial Unicode MS"/>
                <w:sz w:val="22"/>
                <w:szCs w:val="22"/>
              </w:rPr>
              <m:t>1</m:t>
            </m:r>
          </m:num>
          <m:den>
            <m:r>
              <w:rPr>
                <w:rFonts w:ascii="Cambria Math" w:eastAsia="Arial Unicode MS" w:hAnsi="Cambria Math" w:cs="Arial Unicode MS"/>
                <w:sz w:val="22"/>
                <w:szCs w:val="22"/>
              </w:rPr>
              <m:t>2</m:t>
            </m:r>
          </m:den>
        </m:f>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m</m:t>
            </m:r>
          </m:e>
          <m:sub>
            <m:r>
              <w:rPr>
                <w:rFonts w:ascii="Cambria Math" w:eastAsia="Arial Unicode MS" w:hAnsi="Cambria Math" w:cs="Arial Unicode MS"/>
                <w:sz w:val="22"/>
                <w:szCs w:val="22"/>
              </w:rPr>
              <m:t>ring</m:t>
            </m:r>
          </m:sub>
        </m:sSub>
        <m:r>
          <w:rPr>
            <w:rFonts w:ascii="Cambria Math" w:eastAsia="Arial Unicode MS" w:hAnsi="Cambria Math" w:cs="Arial Unicode MS"/>
            <w:sz w:val="22"/>
            <w:szCs w:val="22"/>
          </w:rPr>
          <m:t>(</m:t>
        </m:r>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1</m:t>
                </m:r>
              </m:sub>
            </m:sSub>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m:t>
        </m:r>
        <m:sSup>
          <m:sSupPr>
            <m:ctrlPr>
              <w:rPr>
                <w:rFonts w:ascii="Cambria Math" w:eastAsia="Arial Unicode MS" w:hAnsi="Cambria Math" w:cs="Arial Unicode MS"/>
                <w:i/>
                <w:sz w:val="22"/>
                <w:szCs w:val="22"/>
              </w:rPr>
            </m:ctrlPr>
          </m:sSupPr>
          <m:e>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r</m:t>
                </m:r>
              </m:e>
              <m:sub>
                <m:r>
                  <w:rPr>
                    <w:rFonts w:ascii="Cambria Math" w:eastAsia="Arial Unicode MS" w:hAnsi="Cambria Math" w:cs="Arial Unicode MS"/>
                    <w:sz w:val="22"/>
                    <w:szCs w:val="22"/>
                  </w:rPr>
                  <m:t>2</m:t>
                </m:r>
              </m:sub>
            </m:sSub>
          </m:e>
          <m:sup>
            <m:r>
              <w:rPr>
                <w:rFonts w:ascii="Cambria Math" w:eastAsia="Arial Unicode MS" w:hAnsi="Cambria Math" w:cs="Arial Unicode MS"/>
                <w:sz w:val="22"/>
                <w:szCs w:val="22"/>
              </w:rPr>
              <m:t>2</m:t>
            </m:r>
          </m:sup>
        </m:sSup>
        <m:r>
          <w:rPr>
            <w:rFonts w:ascii="Cambria Math" w:eastAsia="Arial Unicode MS" w:hAnsi="Cambria Math" w:cs="Arial Unicode MS"/>
            <w:sz w:val="22"/>
            <w:szCs w:val="22"/>
          </w:rPr>
          <m:t>)</m:t>
        </m:r>
      </m:oMath>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00A56B1C">
        <w:rPr>
          <w:rFonts w:ascii="Calibri" w:eastAsia="Arial Unicode MS" w:hAnsi="Calibri" w:cs="Arial Unicode MS"/>
          <w:sz w:val="22"/>
          <w:szCs w:val="22"/>
        </w:rPr>
        <w:tab/>
      </w:r>
      <w:r w:rsidRPr="001D7C51">
        <w:rPr>
          <w:rFonts w:ascii="Calibri" w:eastAsia="Arial Unicode MS" w:hAnsi="Calibri" w:cs="Arial Unicode MS"/>
          <w:sz w:val="22"/>
          <w:szCs w:val="22"/>
        </w:rPr>
        <w:t>(VIII)</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 xml:space="preserve">I </w:t>
      </w:r>
      <w:r w:rsidRPr="001D7C51">
        <w:rPr>
          <w:rFonts w:ascii="Calibri" w:eastAsia="Arial Unicode MS" w:hAnsi="Calibri" w:cs="Arial Unicode MS"/>
          <w:sz w:val="22"/>
          <w:szCs w:val="22"/>
          <w:vertAlign w:val="subscript"/>
        </w:rPr>
        <w:t xml:space="preserve">ring experimenteel </w:t>
      </w:r>
      <w:r w:rsidRPr="001D7C51">
        <w:rPr>
          <w:rFonts w:ascii="Calibri" w:eastAsia="Arial Unicode MS" w:hAnsi="Calibri" w:cs="Arial Unicode MS"/>
          <w:sz w:val="22"/>
          <w:szCs w:val="22"/>
        </w:rPr>
        <w:t xml:space="preserve"> = I</w:t>
      </w:r>
      <w:r w:rsidRPr="001D7C51">
        <w:rPr>
          <w:rFonts w:ascii="Calibri" w:eastAsia="Arial Unicode MS" w:hAnsi="Calibri" w:cs="Arial Unicode MS"/>
          <w:sz w:val="22"/>
          <w:szCs w:val="22"/>
          <w:vertAlign w:val="subscript"/>
        </w:rPr>
        <w:t xml:space="preserve"> experimenteel draaischijf met ring </w:t>
      </w:r>
      <w:r w:rsidRPr="001D7C51">
        <w:rPr>
          <w:rFonts w:ascii="Calibri" w:eastAsia="Arial Unicode MS" w:hAnsi="Calibri" w:cs="Arial Unicode MS"/>
          <w:sz w:val="22"/>
          <w:szCs w:val="22"/>
        </w:rPr>
        <w:t>- I</w:t>
      </w:r>
      <w:r w:rsidRPr="001D7C51">
        <w:rPr>
          <w:rFonts w:ascii="Calibri" w:eastAsia="Arial Unicode MS" w:hAnsi="Calibri" w:cs="Arial Unicode MS"/>
          <w:sz w:val="22"/>
          <w:szCs w:val="22"/>
          <w:vertAlign w:val="subscript"/>
        </w:rPr>
        <w:t>experimenteel draaischijf</w:t>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00597432">
        <w:rPr>
          <w:rFonts w:ascii="Calibri" w:eastAsia="Arial Unicode MS" w:hAnsi="Calibri" w:cs="Arial Unicode MS"/>
          <w:sz w:val="22"/>
          <w:szCs w:val="22"/>
        </w:rPr>
        <w:tab/>
      </w:r>
      <w:r w:rsidRPr="001D7C51">
        <w:rPr>
          <w:rFonts w:ascii="Calibri" w:eastAsia="Arial Unicode MS" w:hAnsi="Calibri" w:cs="Arial Unicode MS"/>
          <w:sz w:val="22"/>
          <w:szCs w:val="22"/>
        </w:rPr>
        <w:t>(IX)</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Toepassen van de voorgaande formules (V, VI, VII, VIII, IX) geeft:</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theoretisch draaischijf</w:t>
      </w:r>
      <w:r w:rsidRPr="001D7C51">
        <w:rPr>
          <w:rFonts w:ascii="Calibri" w:eastAsia="Arial Unicode MS" w:hAnsi="Calibri" w:cs="Arial Unicode MS"/>
          <w:sz w:val="22"/>
          <w:szCs w:val="22"/>
        </w:rPr>
        <w:t xml:space="preserve"> = 0.0094 ± </w:t>
      </w:r>
      <w:r w:rsidR="0053124A">
        <w:rPr>
          <w:rFonts w:ascii="Calibri" w:eastAsia="Arial Unicode MS" w:hAnsi="Calibri" w:cs="Arial Unicode MS"/>
          <w:sz w:val="22"/>
          <w:szCs w:val="22"/>
        </w:rPr>
        <w:t>(8.3*10</w:t>
      </w:r>
      <w:r w:rsidR="0053124A">
        <w:rPr>
          <w:rFonts w:ascii="Calibri" w:eastAsia="Arial Unicode MS" w:hAnsi="Calibri" w:cs="Arial Unicode MS"/>
          <w:sz w:val="22"/>
          <w:szCs w:val="22"/>
          <w:vertAlign w:val="superscript"/>
        </w:rPr>
        <w:t>-5</w:t>
      </w:r>
      <w:r w:rsidR="0053124A">
        <w:rPr>
          <w:rFonts w:ascii="Calibri" w:eastAsia="Arial Unicode MS" w:hAnsi="Calibri" w:cs="Arial Unicode MS"/>
          <w:sz w:val="22"/>
          <w:szCs w:val="22"/>
        </w:rPr>
        <w:t xml:space="preserve">) </w:t>
      </w:r>
      <w:r w:rsidR="0053124A" w:rsidRPr="001D7C51">
        <w:rPr>
          <w:rFonts w:ascii="Calibri" w:eastAsia="Arial Unicode MS" w:hAnsi="Calibri" w:cs="Arial Unicode MS"/>
          <w:sz w:val="22"/>
          <w:szCs w:val="22"/>
        </w:rPr>
        <w:t>kg*m</w:t>
      </w:r>
      <w:r w:rsidR="0053124A">
        <w:rPr>
          <w:rFonts w:ascii="Calibri" w:eastAsia="Arial Unicode MS" w:hAnsi="Calibri" w:cs="Arial Unicode MS"/>
          <w:sz w:val="22"/>
          <w:szCs w:val="22"/>
        </w:rPr>
        <w:t>²</w:t>
      </w: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experimenteel draaischijf </w:t>
      </w:r>
      <w:r w:rsidR="0053124A">
        <w:rPr>
          <w:rFonts w:ascii="Calibri" w:eastAsia="Arial Unicode MS" w:hAnsi="Calibri" w:cs="Arial Unicode MS"/>
          <w:sz w:val="22"/>
          <w:szCs w:val="22"/>
        </w:rPr>
        <w:t xml:space="preserve"> = 0.0056 </w:t>
      </w:r>
      <w:r w:rsidRPr="001D7C51">
        <w:rPr>
          <w:rFonts w:ascii="Calibri" w:eastAsia="Arial Unicode MS" w:hAnsi="Calibri" w:cs="Arial Unicode MS"/>
          <w:sz w:val="22"/>
          <w:szCs w:val="22"/>
        </w:rPr>
        <w:t>±</w:t>
      </w:r>
      <w:r w:rsidR="0053124A" w:rsidRPr="0053124A">
        <w:rPr>
          <w:rFonts w:ascii="Calibri" w:eastAsia="Arial Unicode MS" w:hAnsi="Calibri" w:cs="Arial Unicode MS"/>
          <w:sz w:val="22"/>
          <w:szCs w:val="22"/>
        </w:rPr>
        <w:t xml:space="preserve"> </w:t>
      </w:r>
      <w:r w:rsidR="0053124A">
        <w:rPr>
          <w:rFonts w:ascii="Calibri" w:eastAsia="Arial Unicode MS" w:hAnsi="Calibri" w:cs="Arial Unicode MS"/>
          <w:sz w:val="22"/>
          <w:szCs w:val="22"/>
        </w:rPr>
        <w:t>0.0004 kg*m²</w:t>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t>(**)</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 experimenteel draaischijf met ring </w:t>
      </w:r>
      <w:r w:rsidR="0053124A">
        <w:rPr>
          <w:rFonts w:ascii="Calibri" w:eastAsia="Arial Unicode MS" w:hAnsi="Calibri" w:cs="Arial Unicode MS"/>
          <w:sz w:val="22"/>
          <w:szCs w:val="22"/>
        </w:rPr>
        <w:t xml:space="preserve"> = 0.0090 </w:t>
      </w:r>
      <w:r w:rsidRPr="001D7C51">
        <w:rPr>
          <w:rFonts w:ascii="Calibri" w:eastAsia="Arial Unicode MS" w:hAnsi="Calibri" w:cs="Arial Unicode MS"/>
          <w:sz w:val="22"/>
          <w:szCs w:val="22"/>
        </w:rPr>
        <w:t>±</w:t>
      </w:r>
      <w:r w:rsidR="0053124A" w:rsidRPr="0053124A">
        <w:rPr>
          <w:rFonts w:ascii="Calibri" w:eastAsia="Arial Unicode MS" w:hAnsi="Calibri" w:cs="Arial Unicode MS"/>
          <w:sz w:val="22"/>
          <w:szCs w:val="22"/>
        </w:rPr>
        <w:t xml:space="preserve"> </w:t>
      </w:r>
      <w:r w:rsidR="0053124A">
        <w:rPr>
          <w:rFonts w:ascii="Calibri" w:eastAsia="Arial Unicode MS" w:hAnsi="Calibri" w:cs="Arial Unicode MS"/>
          <w:sz w:val="22"/>
          <w:szCs w:val="22"/>
        </w:rPr>
        <w:t>0.0007 kg*m²</w:t>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r>
      <w:r w:rsidRPr="001D7C51">
        <w:rPr>
          <w:rFonts w:ascii="Calibri" w:eastAsia="Arial Unicode MS" w:hAnsi="Calibri" w:cs="Arial Unicode MS"/>
          <w:sz w:val="22"/>
          <w:szCs w:val="22"/>
        </w:rPr>
        <w:tab/>
        <w:t>(***)</w:t>
      </w:r>
    </w:p>
    <w:p w:rsidR="001B4C07" w:rsidRPr="001D7C51" w:rsidRDefault="001B4C07">
      <w:pPr>
        <w:pStyle w:val="Hoofdtekst"/>
        <w:rPr>
          <w:rFonts w:ascii="Calibri" w:hAnsi="Calibri"/>
          <w:sz w:val="22"/>
          <w:szCs w:val="22"/>
        </w:rPr>
      </w:pPr>
    </w:p>
    <w:p w:rsidR="001B4C07" w:rsidRPr="001D7C51" w:rsidRDefault="002A2D6A">
      <w:pPr>
        <w:pStyle w:val="Hoofdtekst"/>
        <w:rPr>
          <w:rFonts w:ascii="Calibri" w:hAnsi="Calibri"/>
          <w:sz w:val="22"/>
          <w:szCs w:val="22"/>
        </w:rPr>
      </w:pPr>
      <w:r w:rsidRPr="001D7C51">
        <w:rPr>
          <w:rFonts w:ascii="Calibri" w:eastAsia="Arial Unicode MS" w:hAnsi="Calibri" w:cs="Arial Unicode MS"/>
          <w:sz w:val="22"/>
          <w:szCs w:val="22"/>
        </w:rPr>
        <w:t>I</w:t>
      </w:r>
      <w:r w:rsidRPr="001D7C51">
        <w:rPr>
          <w:rFonts w:ascii="Calibri" w:eastAsia="Arial Unicode MS" w:hAnsi="Calibri" w:cs="Arial Unicode MS"/>
          <w:sz w:val="22"/>
          <w:szCs w:val="22"/>
          <w:vertAlign w:val="subscript"/>
        </w:rPr>
        <w:t xml:space="preserve"> ring theoretisch </w:t>
      </w:r>
      <w:r w:rsidRPr="001D7C51">
        <w:rPr>
          <w:rFonts w:ascii="Calibri" w:eastAsia="Arial Unicode MS" w:hAnsi="Calibri" w:cs="Arial Unicode MS"/>
          <w:sz w:val="22"/>
          <w:szCs w:val="22"/>
        </w:rPr>
        <w:t>= 0.0044 ±</w:t>
      </w:r>
      <w:r w:rsidR="0053124A" w:rsidRPr="0053124A">
        <w:rPr>
          <w:rFonts w:ascii="Calibri" w:eastAsia="Arial Unicode MS" w:hAnsi="Calibri" w:cs="Arial Unicode MS"/>
          <w:sz w:val="22"/>
          <w:szCs w:val="22"/>
        </w:rPr>
        <w:t xml:space="preserve"> </w:t>
      </w:r>
      <w:r w:rsidR="0053124A">
        <w:rPr>
          <w:rFonts w:ascii="Calibri" w:eastAsia="Arial Unicode MS" w:hAnsi="Calibri" w:cs="Arial Unicode MS"/>
          <w:sz w:val="22"/>
          <w:szCs w:val="22"/>
        </w:rPr>
        <w:t>(5.6*10</w:t>
      </w:r>
      <w:r w:rsidR="0053124A">
        <w:rPr>
          <w:rFonts w:ascii="Calibri" w:eastAsia="Arial Unicode MS" w:hAnsi="Calibri" w:cs="Arial Unicode MS"/>
          <w:sz w:val="22"/>
          <w:szCs w:val="22"/>
          <w:vertAlign w:val="superscript"/>
        </w:rPr>
        <w:t>-5</w:t>
      </w:r>
      <w:r w:rsidR="0053124A">
        <w:rPr>
          <w:rFonts w:ascii="Calibri" w:eastAsia="Arial Unicode MS" w:hAnsi="Calibri" w:cs="Arial Unicode MS"/>
          <w:sz w:val="22"/>
          <w:szCs w:val="22"/>
        </w:rPr>
        <w:t xml:space="preserve">) </w:t>
      </w:r>
      <w:r w:rsidR="0053124A" w:rsidRPr="001D7C51">
        <w:rPr>
          <w:rFonts w:ascii="Calibri" w:eastAsia="Arial Unicode MS" w:hAnsi="Calibri" w:cs="Arial Unicode MS"/>
          <w:sz w:val="22"/>
          <w:szCs w:val="22"/>
        </w:rPr>
        <w:t>kg*m</w:t>
      </w:r>
      <w:r w:rsidR="0053124A">
        <w:rPr>
          <w:rFonts w:ascii="Calibri" w:eastAsia="Arial Unicode MS" w:hAnsi="Calibri" w:cs="Arial Unicode MS"/>
          <w:sz w:val="22"/>
          <w:szCs w:val="22"/>
        </w:rPr>
        <w:t>²</w:t>
      </w:r>
    </w:p>
    <w:p w:rsidR="001B4C07" w:rsidRDefault="002A2D6A">
      <w:pPr>
        <w:pStyle w:val="Hoofdtekst"/>
        <w:rPr>
          <w:rFonts w:ascii="Calibri" w:eastAsia="Arial Unicode MS" w:hAnsi="Calibri" w:cs="Arial Unicode MS"/>
          <w:sz w:val="22"/>
          <w:szCs w:val="22"/>
        </w:rPr>
      </w:pPr>
      <w:r w:rsidRPr="001D7C51">
        <w:rPr>
          <w:rFonts w:ascii="Calibri" w:eastAsia="Arial Unicode MS" w:hAnsi="Calibri" w:cs="Arial Unicode MS"/>
          <w:sz w:val="22"/>
          <w:szCs w:val="22"/>
        </w:rPr>
        <w:t xml:space="preserve">I </w:t>
      </w:r>
      <w:r w:rsidRPr="001D7C51">
        <w:rPr>
          <w:rFonts w:ascii="Calibri" w:eastAsia="Arial Unicode MS" w:hAnsi="Calibri" w:cs="Arial Unicode MS"/>
          <w:sz w:val="22"/>
          <w:szCs w:val="22"/>
          <w:vertAlign w:val="subscript"/>
        </w:rPr>
        <w:t xml:space="preserve">ring experimenteel </w:t>
      </w:r>
      <w:r w:rsidR="0053124A">
        <w:rPr>
          <w:rFonts w:ascii="Calibri" w:eastAsia="Arial Unicode MS" w:hAnsi="Calibri" w:cs="Arial Unicode MS"/>
          <w:sz w:val="22"/>
          <w:szCs w:val="22"/>
        </w:rPr>
        <w:t xml:space="preserve"> = 0.0034 </w:t>
      </w:r>
      <w:r w:rsidRPr="001D7C51">
        <w:rPr>
          <w:rFonts w:ascii="Calibri" w:eastAsia="Arial Unicode MS" w:hAnsi="Calibri" w:cs="Arial Unicode MS"/>
          <w:sz w:val="22"/>
          <w:szCs w:val="22"/>
        </w:rPr>
        <w:t>±</w:t>
      </w:r>
      <w:r w:rsidR="0053124A" w:rsidRPr="0053124A">
        <w:rPr>
          <w:rFonts w:ascii="Calibri" w:eastAsia="Arial Unicode MS" w:hAnsi="Calibri" w:cs="Arial Unicode MS"/>
          <w:sz w:val="22"/>
          <w:szCs w:val="22"/>
        </w:rPr>
        <w:t xml:space="preserve"> </w:t>
      </w:r>
      <w:r w:rsidR="0053124A">
        <w:rPr>
          <w:rFonts w:ascii="Calibri" w:eastAsia="Arial Unicode MS" w:hAnsi="Calibri" w:cs="Arial Unicode MS"/>
          <w:sz w:val="22"/>
          <w:szCs w:val="22"/>
        </w:rPr>
        <w:t>0.0008 kg*m²</w:t>
      </w:r>
    </w:p>
    <w:p w:rsidR="00A86BA4" w:rsidRPr="001D7C51" w:rsidRDefault="00A86BA4">
      <w:pPr>
        <w:pStyle w:val="Hoofdtekst"/>
        <w:rPr>
          <w:rFonts w:ascii="Calibri" w:hAnsi="Calibri"/>
          <w:sz w:val="22"/>
          <w:szCs w:val="22"/>
        </w:rPr>
      </w:pPr>
    </w:p>
    <w:p w:rsidR="001B4C07" w:rsidRPr="00A86BA4" w:rsidRDefault="00A86BA4">
      <w:pPr>
        <w:pStyle w:val="Hoofdtekst"/>
        <w:rPr>
          <w:rFonts w:ascii="Calibri" w:hAnsi="Calibri"/>
          <w:bCs/>
          <w:sz w:val="22"/>
        </w:rPr>
      </w:pPr>
      <w:r>
        <w:rPr>
          <w:rFonts w:ascii="Calibri" w:hAnsi="Calibri"/>
          <w:bCs/>
          <w:sz w:val="22"/>
        </w:rPr>
        <w:t>De onzekerheden werden analoog aan proef 1 bepaald.</w:t>
      </w:r>
    </w:p>
    <w:p w:rsidR="00A86BA4" w:rsidRPr="001D7C51" w:rsidRDefault="00A86BA4">
      <w:pPr>
        <w:pStyle w:val="Hoofdtekst"/>
        <w:rPr>
          <w:rFonts w:ascii="Calibri" w:hAnsi="Calibri"/>
          <w:b/>
          <w:bCs/>
        </w:rPr>
      </w:pPr>
    </w:p>
    <w:p w:rsidR="001B4C07" w:rsidRPr="001D7C51" w:rsidRDefault="002A2D6A">
      <w:pPr>
        <w:pStyle w:val="Koptekst"/>
        <w:rPr>
          <w:rFonts w:ascii="Calibri" w:hAnsi="Calibri"/>
          <w:b/>
          <w:bCs/>
          <w:lang w:val="nl-BE"/>
        </w:rPr>
      </w:pPr>
      <w:r w:rsidRPr="001D7C51">
        <w:rPr>
          <w:rFonts w:ascii="Calibri" w:hAnsi="Calibri"/>
          <w:b/>
          <w:bCs/>
          <w:lang w:val="nl-BE"/>
        </w:rPr>
        <w:t>Besluit</w:t>
      </w:r>
    </w:p>
    <w:p w:rsidR="001B4C07" w:rsidRPr="001D7C51" w:rsidRDefault="00A86BA4" w:rsidP="00A86BA4">
      <w:pPr>
        <w:pStyle w:val="Hoofdtekst"/>
        <w:jc w:val="both"/>
        <w:rPr>
          <w:rFonts w:ascii="Calibri" w:hAnsi="Calibri"/>
        </w:rPr>
      </w:pPr>
      <w:r>
        <w:rPr>
          <w:rFonts w:ascii="Calibri" w:hAnsi="Calibri"/>
        </w:rPr>
        <w:t>De experimentele waarde voor het traagheidsmoment van de draaischijf komt niet overeen met de theoretische waarde. De experimentele waarde zit namelijk 9</w:t>
      </w:r>
      <m:oMath>
        <m:r>
          <w:rPr>
            <w:rFonts w:ascii="Cambria Math" w:hAnsi="Cambria Math"/>
          </w:rPr>
          <m:t>σ</m:t>
        </m:r>
      </m:oMath>
      <w:r>
        <w:rPr>
          <w:rFonts w:ascii="Calibri" w:hAnsi="Calibri"/>
        </w:rPr>
        <w:t xml:space="preserve"> te laag. Hiervoor hebben we echter geen verklaring gevonden. De experimentele waarde voor de ring komt echter met 1.25</w:t>
      </w:r>
      <m:oMath>
        <m:r>
          <w:rPr>
            <w:rFonts w:ascii="Cambria Math" w:hAnsi="Cambria Math"/>
          </w:rPr>
          <m:t>σ</m:t>
        </m:r>
      </m:oMath>
      <w:r>
        <w:rPr>
          <w:rFonts w:ascii="Calibri" w:hAnsi="Calibri"/>
        </w:rPr>
        <w:t xml:space="preserve"> overeen met de theoretische waarde. Dit is een zeer goede uitkomst waaruit we de theorie kunnen bevestigen.</w:t>
      </w: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1B4C07">
      <w:pPr>
        <w:pStyle w:val="Hoofdtekst"/>
        <w:rPr>
          <w:rFonts w:ascii="Calibri" w:hAnsi="Calibri"/>
        </w:rPr>
      </w:pPr>
    </w:p>
    <w:p w:rsidR="001B4C07" w:rsidRPr="001D7C51" w:rsidRDefault="002A2D6A">
      <w:pPr>
        <w:pStyle w:val="Ondertitel"/>
        <w:rPr>
          <w:rFonts w:ascii="Calibri" w:hAnsi="Calibri"/>
          <w:i/>
          <w:iCs/>
          <w:sz w:val="32"/>
          <w:szCs w:val="32"/>
          <w:lang w:val="nl-BE"/>
        </w:rPr>
      </w:pPr>
      <w:r w:rsidRPr="001D7C51">
        <w:rPr>
          <w:rFonts w:ascii="Calibri" w:hAnsi="Calibri"/>
          <w:i/>
          <w:iCs/>
          <w:sz w:val="32"/>
          <w:szCs w:val="32"/>
          <w:lang w:val="nl-BE"/>
        </w:rPr>
        <w:lastRenderedPageBreak/>
        <w:t>Proef III : Behoud van Impulsmoment</w:t>
      </w:r>
    </w:p>
    <w:p w:rsidR="001B4C07" w:rsidRPr="001D7C51" w:rsidRDefault="001B4C07">
      <w:pPr>
        <w:pStyle w:val="Hoofdtekst"/>
        <w:rPr>
          <w:rFonts w:ascii="Calibri" w:hAnsi="Calibri"/>
        </w:rPr>
      </w:pPr>
    </w:p>
    <w:p w:rsidR="001B4C07" w:rsidRPr="001D7C51" w:rsidRDefault="001D7C51">
      <w:pPr>
        <w:pStyle w:val="Koptekst"/>
        <w:rPr>
          <w:rFonts w:ascii="Calibri" w:hAnsi="Calibri"/>
          <w:b/>
          <w:bCs/>
          <w:lang w:val="nl-BE"/>
        </w:rPr>
      </w:pPr>
      <w:r w:rsidRPr="001D7C51">
        <w:rPr>
          <w:rFonts w:ascii="Calibri" w:hAnsi="Calibri"/>
          <w:noProof/>
          <w:lang w:val="nl-BE"/>
        </w:rPr>
        <mc:AlternateContent>
          <mc:Choice Requires="wps">
            <w:drawing>
              <wp:anchor distT="152400" distB="152400" distL="152400" distR="152400" simplePos="0" relativeHeight="251664384" behindDoc="0" locked="0" layoutInCell="1" allowOverlap="1" wp14:anchorId="3F9B2C6B" wp14:editId="3F03D7D1">
                <wp:simplePos x="0" y="0"/>
                <wp:positionH relativeFrom="margin">
                  <wp:posOffset>2424761</wp:posOffset>
                </wp:positionH>
                <wp:positionV relativeFrom="line">
                  <wp:posOffset>354992</wp:posOffset>
                </wp:positionV>
                <wp:extent cx="1107758" cy="970003"/>
                <wp:effectExtent l="0" t="0" r="0" b="0"/>
                <wp:wrapThrough wrapText="bothSides" distL="152400" distR="152400">
                  <wp:wrapPolygon edited="1">
                    <wp:start x="10803" y="-707"/>
                    <wp:lineTo x="8635" y="-499"/>
                    <wp:lineTo x="6528" y="126"/>
                    <wp:lineTo x="4547" y="1169"/>
                    <wp:lineTo x="2755" y="2634"/>
                    <wp:lineTo x="1285" y="4434"/>
                    <wp:lineTo x="230" y="6441"/>
                    <wp:lineTo x="-406" y="8585"/>
                    <wp:lineTo x="-619" y="10800"/>
                    <wp:lineTo x="-406" y="13014"/>
                    <wp:lineTo x="230" y="15158"/>
                    <wp:lineTo x="1285" y="17165"/>
                    <wp:lineTo x="2755" y="18966"/>
                    <wp:lineTo x="4547" y="20430"/>
                    <wp:lineTo x="6528" y="21473"/>
                    <wp:lineTo x="8635" y="22098"/>
                    <wp:lineTo x="10803" y="22306"/>
                    <wp:lineTo x="12970" y="22098"/>
                    <wp:lineTo x="15074" y="21473"/>
                    <wp:lineTo x="17053" y="20430"/>
                    <wp:lineTo x="18844" y="18966"/>
                    <wp:lineTo x="20313" y="17165"/>
                    <wp:lineTo x="21368" y="15158"/>
                    <wp:lineTo x="22004" y="13014"/>
                    <wp:lineTo x="22218" y="10800"/>
                    <wp:lineTo x="22004" y="8585"/>
                    <wp:lineTo x="21368" y="6441"/>
                    <wp:lineTo x="20313" y="4434"/>
                    <wp:lineTo x="18844" y="2634"/>
                    <wp:lineTo x="17053" y="1169"/>
                    <wp:lineTo x="15074" y="126"/>
                    <wp:lineTo x="12970" y="-499"/>
                    <wp:lineTo x="10803" y="-707"/>
                  </wp:wrapPolygon>
                </wp:wrapThrough>
                <wp:docPr id="1073741829" name="officeArt object"/>
                <wp:cNvGraphicFramePr/>
                <a:graphic xmlns:a="http://schemas.openxmlformats.org/drawingml/2006/main">
                  <a:graphicData uri="http://schemas.microsoft.com/office/word/2010/wordprocessingShape">
                    <wps:wsp>
                      <wps:cNvSpPr/>
                      <wps:spPr>
                        <a:xfrm>
                          <a:off x="0" y="0"/>
                          <a:ext cx="1107758" cy="970003"/>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63500" cap="flat">
                          <a:solidFill>
                            <a:srgbClr val="578726">
                              <a:alpha val="71000"/>
                            </a:srgbClr>
                          </a:solidFill>
                          <a:prstDash val="solid"/>
                          <a:miter lim="400000"/>
                        </a:ln>
                        <a:effectLst/>
                      </wps:spPr>
                      <wps:bodyPr/>
                    </wps:wsp>
                  </a:graphicData>
                </a:graphic>
              </wp:anchor>
            </w:drawing>
          </mc:Choice>
          <mc:Fallback>
            <w:pict>
              <v:shape w14:anchorId="61ED7DC3" id="officeArt object" o:spid="_x0000_s1026" style="position:absolute;margin-left:190.95pt;margin-top:27.95pt;width:87.25pt;height:76.4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coordsize="19679,19679" wrapcoords="553217 -31759 442101 -22415 334064 5660 232491 52467 140613 118230 65253 199042 11132 289152 -21443 385372 -32370 484826 -21443 584189 11132 680454 65253 770564 140613 851421 232491 917139 334064 963946 442101 992021 553217 1001320 664332 992021 772215 963946 873686 917139 965513 851421 1040821 770564 1094891 680454 1127518 584189 1138496 484826 1127518 385372 1094891 289152 1040821 199042 965513 118230 873686 52467 772215 5660 664332 -22415 553217 -3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" path="m16796,2882v3843,3842,3843,10072,,13914c12954,20639,6724,20639,2882,16796,-961,12954,-961,6724,2882,2882v3842,-3843,10072,-3843,13914,xe" filled="f" strokecolor="#578726" strokeweight="5pt">
                <v:stroke opacity="46517f" miterlimit="4" joinstyle="miter"/>
                <v:path arrowok="t" o:extrusionok="f" o:connecttype="custom" o:connectlocs="553879,485002;553879,485002;553879,485002;553879,485002" o:connectangles="0,90,180,270"/>
                <w10:wrap type="through" anchorx="margin" anchory="line"/>
              </v:shape>
            </w:pict>
          </mc:Fallback>
        </mc:AlternateContent>
      </w:r>
      <w:r w:rsidRPr="001D7C51">
        <w:rPr>
          <w:rFonts w:ascii="Calibri" w:hAnsi="Calibri"/>
          <w:b/>
          <w:bCs/>
          <w:noProof/>
          <w:lang w:val="nl-BE"/>
        </w:rPr>
        <w:drawing>
          <wp:anchor distT="152400" distB="152400" distL="152400" distR="152400" simplePos="0" relativeHeight="251663360" behindDoc="0" locked="0" layoutInCell="1" allowOverlap="1" wp14:anchorId="7DFD9624" wp14:editId="0475CBD5">
            <wp:simplePos x="0" y="0"/>
            <wp:positionH relativeFrom="margin">
              <wp:align>center</wp:align>
            </wp:positionH>
            <wp:positionV relativeFrom="line">
              <wp:posOffset>384175</wp:posOffset>
            </wp:positionV>
            <wp:extent cx="3647440" cy="166179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7image13656.png"/>
                    <pic:cNvPicPr/>
                  </pic:nvPicPr>
                  <pic:blipFill>
                    <a:blip r:embed="rId8">
                      <a:extLst/>
                    </a:blip>
                    <a:stretch>
                      <a:fillRect/>
                    </a:stretch>
                  </pic:blipFill>
                  <pic:spPr>
                    <a:xfrm>
                      <a:off x="0" y="0"/>
                      <a:ext cx="3647440" cy="1661795"/>
                    </a:xfrm>
                    <a:prstGeom prst="rect">
                      <a:avLst/>
                    </a:prstGeom>
                    <a:ln w="12700" cap="flat">
                      <a:noFill/>
                      <a:miter lim="400000"/>
                    </a:ln>
                    <a:effectLst/>
                  </pic:spPr>
                </pic:pic>
              </a:graphicData>
            </a:graphic>
          </wp:anchor>
        </w:drawing>
      </w:r>
      <w:r w:rsidR="002A2D6A" w:rsidRPr="001D7C51">
        <w:rPr>
          <w:rFonts w:ascii="Calibri" w:hAnsi="Calibri"/>
          <w:b/>
          <w:bCs/>
          <w:lang w:val="nl-BE"/>
        </w:rPr>
        <w:t>Opstelli</w:t>
      </w:r>
      <w:bookmarkStart w:id="0" w:name="_GoBack"/>
      <w:bookmarkEnd w:id="0"/>
      <w:r w:rsidR="002A2D6A" w:rsidRPr="001D7C51">
        <w:rPr>
          <w:rFonts w:ascii="Calibri" w:hAnsi="Calibri"/>
          <w:b/>
          <w:bCs/>
          <w:lang w:val="nl-BE"/>
        </w:rPr>
        <w:t>ng</w:t>
      </w:r>
    </w:p>
    <w:p w:rsidR="001B4C07" w:rsidRPr="009E64B5" w:rsidRDefault="001D7C51" w:rsidP="009E64B5">
      <w:pPr>
        <w:pStyle w:val="Bijschrift"/>
        <w:jc w:val="center"/>
        <w:rPr>
          <w:rFonts w:ascii="Calibri" w:hAnsi="Calibri"/>
          <w:lang w:val="nl-BE"/>
        </w:rPr>
      </w:pPr>
      <w:r w:rsidRPr="001D7C51">
        <w:rPr>
          <w:rFonts w:ascii="Calibri" w:hAnsi="Calibri"/>
          <w:caps w:val="0"/>
          <w:lang w:val="nl-BE"/>
        </w:rPr>
        <w:t>Figuur</w:t>
      </w:r>
      <w:r>
        <w:rPr>
          <w:rFonts w:ascii="Calibri" w:hAnsi="Calibri"/>
          <w:caps w:val="0"/>
          <w:lang w:val="nl-BE"/>
        </w:rPr>
        <w:t xml:space="preserve"> III: Draaischijf met ring. </w:t>
      </w:r>
      <w:r>
        <w:rPr>
          <w:rFonts w:ascii="Calibri" w:hAnsi="Calibri"/>
          <w:caps w:val="0"/>
          <w:lang w:val="nl-BE"/>
        </w:rPr>
        <w:br/>
        <w:t>R</w:t>
      </w:r>
      <w:r w:rsidRPr="001D7C51">
        <w:rPr>
          <w:rFonts w:ascii="Calibri" w:hAnsi="Calibri"/>
          <w:caps w:val="0"/>
          <w:lang w:val="nl-BE"/>
        </w:rPr>
        <w:t>ing wordt  door de</w:t>
      </w:r>
      <w:r>
        <w:rPr>
          <w:rFonts w:ascii="Calibri" w:hAnsi="Calibri"/>
          <w:caps w:val="0"/>
          <w:lang w:val="nl-BE"/>
        </w:rPr>
        <w:t xml:space="preserve"> persoon in beweging gebracht. I</w:t>
      </w:r>
      <w:r w:rsidRPr="001D7C51">
        <w:rPr>
          <w:rFonts w:ascii="Calibri" w:hAnsi="Calibri"/>
          <w:caps w:val="0"/>
          <w:lang w:val="nl-BE"/>
        </w:rPr>
        <w:t>n de groene ellips zijn enkel de ring en de schijf aangegeven.</w:t>
      </w:r>
    </w:p>
    <w:p w:rsidR="001B4C07" w:rsidRPr="001D7C51" w:rsidRDefault="002A2D6A">
      <w:pPr>
        <w:pStyle w:val="Koptekst"/>
        <w:rPr>
          <w:rFonts w:ascii="Calibri" w:hAnsi="Calibri"/>
          <w:b/>
          <w:bCs/>
          <w:lang w:val="nl-BE"/>
        </w:rPr>
      </w:pPr>
      <w:r w:rsidRPr="001D7C51">
        <w:rPr>
          <w:rFonts w:ascii="Calibri" w:hAnsi="Calibri"/>
          <w:b/>
          <w:bCs/>
          <w:lang w:val="nl-BE"/>
        </w:rPr>
        <w:t>Metingen</w:t>
      </w:r>
    </w:p>
    <w:p w:rsidR="001B4C07" w:rsidRPr="001D7C51" w:rsidRDefault="002A2D6A">
      <w:pPr>
        <w:rPr>
          <w:rFonts w:ascii="Calibri" w:eastAsia="Hoefler Text" w:hAnsi="Calibri" w:cs="Hoefler Text"/>
          <w:szCs w:val="24"/>
          <w:lang w:val="nl-BE"/>
        </w:rPr>
      </w:pPr>
      <w:r w:rsidRPr="001D7C51">
        <w:rPr>
          <w:rFonts w:ascii="Calibri" w:hAnsi="Calibri"/>
          <w:szCs w:val="24"/>
          <w:lang w:val="nl-BE"/>
        </w:rPr>
        <w:t>Door op DataStudio de instellingen te veranderen is het nu mogelijk om de hoeksnelheid van de schijf en van de ring op schijf te bepalen.</w:t>
      </w:r>
    </w:p>
    <w:p w:rsidR="001B4C07" w:rsidRPr="001D7C51" w:rsidRDefault="001B4C07">
      <w:pPr>
        <w:rPr>
          <w:rFonts w:ascii="Calibri" w:eastAsia="Hoefler Text" w:hAnsi="Calibri" w:cs="Hoefler Text"/>
          <w:szCs w:val="24"/>
          <w:lang w:val="nl-BE"/>
        </w:rPr>
      </w:pPr>
    </w:p>
    <w:p w:rsidR="001B4C07" w:rsidRPr="001D7C51" w:rsidRDefault="002A2D6A">
      <w:pPr>
        <w:rPr>
          <w:rFonts w:ascii="Calibri" w:eastAsia="Hoefler Text" w:hAnsi="Calibri" w:cs="Hoefler Text"/>
          <w:szCs w:val="24"/>
          <w:lang w:val="nl-BE"/>
        </w:rPr>
      </w:pPr>
      <w:r w:rsidRPr="001D7C51">
        <w:rPr>
          <w:rFonts w:ascii="Calibri" w:hAnsi="Calibri"/>
          <w:szCs w:val="24"/>
          <w:lang w:val="nl-BE"/>
        </w:rPr>
        <w:t>De gemeten waarden voor ω met behulp van DataStudio:</w:t>
      </w:r>
    </w:p>
    <w:p w:rsidR="001B4C07" w:rsidRPr="001D7C51" w:rsidRDefault="002A2D6A">
      <w:pPr>
        <w:rPr>
          <w:rFonts w:ascii="Calibri" w:eastAsia="Hoefler Text" w:hAnsi="Calibri" w:cs="Hoefler Text"/>
          <w:szCs w:val="24"/>
          <w:lang w:val="nl-BE"/>
        </w:rPr>
      </w:pPr>
      <w:proofErr w:type="spellStart"/>
      <w:r w:rsidRPr="001D7C51">
        <w:rPr>
          <w:rFonts w:ascii="Calibri" w:hAnsi="Calibri"/>
          <w:szCs w:val="24"/>
          <w:lang w:val="nl-BE"/>
        </w:rPr>
        <w:t>ω</w:t>
      </w:r>
      <w:r w:rsidRPr="001D7C51">
        <w:rPr>
          <w:rFonts w:ascii="Calibri" w:hAnsi="Calibri"/>
          <w:szCs w:val="24"/>
          <w:vertAlign w:val="subscript"/>
          <w:lang w:val="nl-BE"/>
        </w:rPr>
        <w:t>begin</w:t>
      </w:r>
      <w:proofErr w:type="spellEnd"/>
      <w:r w:rsidRPr="001D7C51">
        <w:rPr>
          <w:rFonts w:ascii="Calibri" w:hAnsi="Calibri"/>
          <w:szCs w:val="24"/>
          <w:lang w:val="nl-BE"/>
        </w:rPr>
        <w:t xml:space="preserve"> = ( 4.09 rad/s</w:t>
      </w:r>
      <w:r w:rsidRPr="001D7C51">
        <w:rPr>
          <w:rFonts w:ascii="Calibri" w:hAnsi="Calibri"/>
          <w:szCs w:val="24"/>
          <w:lang w:val="nl-BE"/>
        </w:rPr>
        <w:tab/>
        <w:t>3.28 rad/s</w:t>
      </w:r>
      <w:r w:rsidRPr="001D7C51">
        <w:rPr>
          <w:rFonts w:ascii="Calibri" w:eastAsia="Hoefler Text" w:hAnsi="Calibri" w:cs="Hoefler Text"/>
          <w:szCs w:val="24"/>
          <w:lang w:val="nl-BE"/>
        </w:rPr>
        <w:tab/>
        <w:t xml:space="preserve">5.26 </w:t>
      </w:r>
      <w:r w:rsidRPr="001D7C51">
        <w:rPr>
          <w:rFonts w:ascii="Calibri" w:hAnsi="Calibri"/>
          <w:szCs w:val="24"/>
          <w:lang w:val="nl-BE"/>
        </w:rPr>
        <w:t>rad/s</w:t>
      </w:r>
      <w:r w:rsidRPr="001D7C51">
        <w:rPr>
          <w:rFonts w:ascii="Calibri" w:eastAsia="Hoefler Text" w:hAnsi="Calibri" w:cs="Hoefler Text"/>
          <w:szCs w:val="24"/>
          <w:lang w:val="nl-BE"/>
        </w:rPr>
        <w:tab/>
        <w:t xml:space="preserve">7.15 </w:t>
      </w:r>
      <w:r w:rsidRPr="001D7C51">
        <w:rPr>
          <w:rFonts w:ascii="Calibri" w:hAnsi="Calibri"/>
          <w:szCs w:val="24"/>
          <w:lang w:val="nl-BE"/>
        </w:rPr>
        <w:t>rad/s</w:t>
      </w:r>
      <w:r w:rsidRPr="001D7C51">
        <w:rPr>
          <w:rFonts w:ascii="Calibri" w:eastAsia="Hoefler Text" w:hAnsi="Calibri" w:cs="Hoefler Text"/>
          <w:szCs w:val="24"/>
          <w:lang w:val="nl-BE"/>
        </w:rPr>
        <w:tab/>
        <w:t xml:space="preserve">5.23 </w:t>
      </w:r>
      <w:r w:rsidRPr="001D7C51">
        <w:rPr>
          <w:rFonts w:ascii="Calibri" w:hAnsi="Calibri"/>
          <w:szCs w:val="24"/>
          <w:lang w:val="nl-BE"/>
        </w:rPr>
        <w:t>rad/s)</w:t>
      </w:r>
    </w:p>
    <w:p w:rsidR="001B4C07" w:rsidRPr="001D7C51" w:rsidRDefault="002A2D6A">
      <w:pPr>
        <w:rPr>
          <w:rFonts w:ascii="Calibri" w:eastAsia="Hoefler Text" w:hAnsi="Calibri" w:cs="Hoefler Text"/>
          <w:szCs w:val="24"/>
          <w:lang w:val="nl-BE"/>
        </w:rPr>
      </w:pPr>
      <w:proofErr w:type="spellStart"/>
      <w:r w:rsidRPr="001D7C51">
        <w:rPr>
          <w:rFonts w:ascii="Calibri" w:hAnsi="Calibri"/>
          <w:szCs w:val="24"/>
          <w:lang w:val="nl-BE"/>
        </w:rPr>
        <w:t>ω</w:t>
      </w:r>
      <w:r w:rsidRPr="001D7C51">
        <w:rPr>
          <w:rFonts w:ascii="Calibri" w:hAnsi="Calibri"/>
          <w:szCs w:val="24"/>
          <w:vertAlign w:val="subscript"/>
          <w:lang w:val="nl-BE"/>
        </w:rPr>
        <w:t>einde</w:t>
      </w:r>
      <w:proofErr w:type="spellEnd"/>
      <w:r w:rsidRPr="001D7C51">
        <w:rPr>
          <w:rFonts w:ascii="Calibri" w:hAnsi="Calibri"/>
          <w:szCs w:val="24"/>
          <w:lang w:val="nl-BE"/>
        </w:rPr>
        <w:t xml:space="preserve"> = ( 2.41 rad/s</w:t>
      </w:r>
      <w:r w:rsidRPr="001D7C51">
        <w:rPr>
          <w:rFonts w:ascii="Calibri" w:eastAsia="Hoefler Text" w:hAnsi="Calibri" w:cs="Hoefler Text"/>
          <w:szCs w:val="24"/>
          <w:lang w:val="nl-BE"/>
        </w:rPr>
        <w:tab/>
        <w:t xml:space="preserve">2.11 </w:t>
      </w:r>
      <w:r w:rsidRPr="001D7C51">
        <w:rPr>
          <w:rFonts w:ascii="Calibri" w:hAnsi="Calibri"/>
          <w:szCs w:val="24"/>
          <w:lang w:val="nl-BE"/>
        </w:rPr>
        <w:t>rad/s</w:t>
      </w:r>
      <w:r w:rsidRPr="001D7C51">
        <w:rPr>
          <w:rFonts w:ascii="Calibri" w:eastAsia="Hoefler Text" w:hAnsi="Calibri" w:cs="Hoefler Text"/>
          <w:szCs w:val="24"/>
          <w:lang w:val="nl-BE"/>
        </w:rPr>
        <w:tab/>
        <w:t xml:space="preserve">3.39 </w:t>
      </w:r>
      <w:r w:rsidRPr="001D7C51">
        <w:rPr>
          <w:rFonts w:ascii="Calibri" w:hAnsi="Calibri"/>
          <w:szCs w:val="24"/>
          <w:lang w:val="nl-BE"/>
        </w:rPr>
        <w:t>rad/s</w:t>
      </w:r>
      <w:r w:rsidRPr="001D7C51">
        <w:rPr>
          <w:rFonts w:ascii="Calibri" w:eastAsia="Hoefler Text" w:hAnsi="Calibri" w:cs="Hoefler Text"/>
          <w:szCs w:val="24"/>
          <w:lang w:val="nl-BE"/>
        </w:rPr>
        <w:tab/>
        <w:t xml:space="preserve">4.57 </w:t>
      </w:r>
      <w:r w:rsidRPr="001D7C51">
        <w:rPr>
          <w:rFonts w:ascii="Calibri" w:hAnsi="Calibri"/>
          <w:szCs w:val="24"/>
          <w:lang w:val="nl-BE"/>
        </w:rPr>
        <w:t>rad/s</w:t>
      </w:r>
      <w:r w:rsidRPr="001D7C51">
        <w:rPr>
          <w:rFonts w:ascii="Calibri" w:eastAsia="Hoefler Text" w:hAnsi="Calibri" w:cs="Hoefler Text"/>
          <w:szCs w:val="24"/>
          <w:lang w:val="nl-BE"/>
        </w:rPr>
        <w:tab/>
        <w:t xml:space="preserve">3.12 </w:t>
      </w:r>
      <w:r w:rsidRPr="001D7C51">
        <w:rPr>
          <w:rFonts w:ascii="Calibri" w:hAnsi="Calibri"/>
          <w:szCs w:val="24"/>
          <w:lang w:val="nl-BE"/>
        </w:rPr>
        <w:t>rad/s)</w:t>
      </w:r>
    </w:p>
    <w:p w:rsidR="001B4C07" w:rsidRPr="001D7C51" w:rsidRDefault="001B4C07">
      <w:pPr>
        <w:pStyle w:val="Hoofdtekst"/>
        <w:rPr>
          <w:rFonts w:ascii="Calibri" w:hAnsi="Calibri"/>
          <w:sz w:val="22"/>
        </w:rPr>
      </w:pPr>
    </w:p>
    <w:p w:rsidR="001B4C07" w:rsidRPr="001D7C51" w:rsidRDefault="002A2D6A">
      <w:pPr>
        <w:pStyle w:val="Hoofdtekst"/>
        <w:rPr>
          <w:rFonts w:ascii="Calibri" w:hAnsi="Calibri"/>
          <w:sz w:val="22"/>
        </w:rPr>
      </w:pPr>
      <w:r w:rsidRPr="001D7C51">
        <w:rPr>
          <w:rFonts w:ascii="Calibri" w:eastAsia="Arial Unicode MS" w:hAnsi="Calibri" w:cs="Arial Unicode MS"/>
          <w:sz w:val="22"/>
        </w:rPr>
        <w:t xml:space="preserve">L = I * ω </w:t>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Pr="001D7C51">
        <w:rPr>
          <w:rFonts w:ascii="Calibri" w:eastAsia="Arial Unicode MS" w:hAnsi="Calibri" w:cs="Arial Unicode MS"/>
          <w:sz w:val="22"/>
        </w:rPr>
        <w:tab/>
      </w:r>
      <w:r w:rsidR="00597432">
        <w:rPr>
          <w:rFonts w:ascii="Calibri" w:eastAsia="Arial Unicode MS" w:hAnsi="Calibri" w:cs="Arial Unicode MS"/>
          <w:sz w:val="22"/>
        </w:rPr>
        <w:tab/>
      </w:r>
      <w:r w:rsidRPr="001D7C51">
        <w:rPr>
          <w:rFonts w:ascii="Calibri" w:eastAsia="Arial Unicode MS" w:hAnsi="Calibri" w:cs="Arial Unicode MS"/>
          <w:sz w:val="22"/>
        </w:rPr>
        <w:t>(X)</w:t>
      </w:r>
    </w:p>
    <w:p w:rsidR="001B4C07" w:rsidRPr="001D7C51" w:rsidRDefault="002A2D6A">
      <w:pPr>
        <w:pStyle w:val="Hoofdtekst"/>
        <w:rPr>
          <w:rFonts w:ascii="Calibri" w:hAnsi="Calibri"/>
          <w:sz w:val="22"/>
        </w:rPr>
      </w:pPr>
      <w:r w:rsidRPr="001D7C51">
        <w:rPr>
          <w:rFonts w:ascii="Calibri" w:eastAsia="Arial Unicode MS" w:hAnsi="Calibri" w:cs="Arial Unicode MS"/>
          <w:sz w:val="22"/>
        </w:rPr>
        <w:t xml:space="preserve">Om L te berekenen met I gebruikt men </w:t>
      </w:r>
      <w:proofErr w:type="spellStart"/>
      <w:r w:rsidRPr="001D7C51">
        <w:rPr>
          <w:rFonts w:ascii="Calibri" w:eastAsia="Arial Unicode MS" w:hAnsi="Calibri" w:cs="Arial Unicode MS"/>
          <w:sz w:val="22"/>
        </w:rPr>
        <w:t>I</w:t>
      </w:r>
      <w:r w:rsidRPr="001D7C51">
        <w:rPr>
          <w:rFonts w:ascii="Calibri" w:eastAsia="Arial Unicode MS" w:hAnsi="Calibri" w:cs="Arial Unicode MS"/>
          <w:sz w:val="22"/>
          <w:vertAlign w:val="subscript"/>
        </w:rPr>
        <w:t>schijf</w:t>
      </w:r>
      <w:proofErr w:type="spellEnd"/>
      <w:r w:rsidRPr="001D7C51">
        <w:rPr>
          <w:rFonts w:ascii="Calibri" w:eastAsia="Arial Unicode MS" w:hAnsi="Calibri" w:cs="Arial Unicode MS"/>
          <w:sz w:val="22"/>
        </w:rPr>
        <w:t xml:space="preserve">  (**) en I</w:t>
      </w:r>
      <w:r w:rsidRPr="001D7C51">
        <w:rPr>
          <w:rFonts w:ascii="Calibri" w:eastAsia="Arial Unicode MS" w:hAnsi="Calibri" w:cs="Arial Unicode MS"/>
          <w:sz w:val="22"/>
          <w:vertAlign w:val="subscript"/>
        </w:rPr>
        <w:t xml:space="preserve"> experimenteel draaischijf met ring </w:t>
      </w:r>
      <w:r w:rsidRPr="001D7C51">
        <w:rPr>
          <w:rFonts w:ascii="Calibri" w:eastAsia="Arial Unicode MS" w:hAnsi="Calibri" w:cs="Arial Unicode MS"/>
          <w:sz w:val="22"/>
        </w:rPr>
        <w:t>(***)</w:t>
      </w:r>
      <w:r w:rsidRPr="001D7C51">
        <w:rPr>
          <w:rFonts w:ascii="Calibri" w:eastAsia="Arial Unicode MS" w:hAnsi="Calibri" w:cs="Arial Unicode MS"/>
          <w:sz w:val="22"/>
          <w:vertAlign w:val="subscript"/>
        </w:rPr>
        <w:t xml:space="preserve"> </w:t>
      </w:r>
      <w:r w:rsidRPr="001D7C51">
        <w:rPr>
          <w:rFonts w:ascii="Calibri" w:eastAsia="Arial Unicode MS" w:hAnsi="Calibri" w:cs="Arial Unicode MS"/>
          <w:sz w:val="22"/>
        </w:rPr>
        <w:t>van de voorgaande proef.</w:t>
      </w:r>
    </w:p>
    <w:p w:rsidR="001B4C07" w:rsidRPr="001D7C51" w:rsidRDefault="001B4C07">
      <w:pPr>
        <w:pStyle w:val="Hoofdtekst"/>
        <w:rPr>
          <w:rFonts w:ascii="Calibri" w:hAnsi="Calibri"/>
          <w:sz w:val="22"/>
        </w:rPr>
      </w:pP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L</w:t>
      </w:r>
      <w:r w:rsidRPr="001D7C51">
        <w:rPr>
          <w:rFonts w:ascii="Calibri" w:eastAsia="Arial Unicode MS" w:hAnsi="Calibri" w:cs="Arial Unicode MS"/>
          <w:sz w:val="22"/>
          <w:vertAlign w:val="subscript"/>
        </w:rPr>
        <w:t>begin</w:t>
      </w:r>
      <w:proofErr w:type="spellEnd"/>
      <w:r w:rsidRPr="001D7C51">
        <w:rPr>
          <w:rFonts w:ascii="Calibri" w:eastAsia="Arial Unicode MS" w:hAnsi="Calibri" w:cs="Arial Unicode MS"/>
          <w:sz w:val="22"/>
        </w:rPr>
        <w:t xml:space="preserve"> = (0.0229</w:t>
      </w:r>
      <w:r w:rsidR="0053124A">
        <w:rPr>
          <w:rFonts w:ascii="Calibri" w:eastAsia="Arial Unicode MS" w:hAnsi="Calibri" w:cs="Arial Unicode MS"/>
          <w:sz w:val="22"/>
        </w:rPr>
        <w:t xml:space="preserve"> kg*m²/s²</w:t>
      </w:r>
      <w:r w:rsidRPr="001D7C51">
        <w:rPr>
          <w:rFonts w:ascii="Calibri" w:eastAsia="Arial Unicode MS" w:hAnsi="Calibri" w:cs="Arial Unicode MS"/>
          <w:sz w:val="22"/>
        </w:rPr>
        <w:t xml:space="preserve">    0.0184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0.0295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0.0401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0.0293 </w:t>
      </w:r>
      <w:r w:rsidR="0053124A">
        <w:rPr>
          <w:rFonts w:ascii="Calibri" w:eastAsia="Arial Unicode MS" w:hAnsi="Calibri" w:cs="Arial Unicode MS"/>
          <w:sz w:val="22"/>
        </w:rPr>
        <w:t>kg*m²/s²</w:t>
      </w:r>
      <w:r w:rsidRPr="001D7C51">
        <w:rPr>
          <w:rFonts w:ascii="Calibri" w:eastAsia="Arial Unicode MS" w:hAnsi="Calibri" w:cs="Arial Unicode MS"/>
          <w:sz w:val="22"/>
        </w:rPr>
        <w:t>)</w:t>
      </w: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L</w:t>
      </w:r>
      <w:r w:rsidRPr="001D7C51">
        <w:rPr>
          <w:rFonts w:ascii="Calibri" w:eastAsia="Arial Unicode MS" w:hAnsi="Calibri" w:cs="Arial Unicode MS"/>
          <w:sz w:val="22"/>
          <w:vertAlign w:val="subscript"/>
        </w:rPr>
        <w:t>einde</w:t>
      </w:r>
      <w:proofErr w:type="spellEnd"/>
      <w:r w:rsidRPr="001D7C51">
        <w:rPr>
          <w:rFonts w:ascii="Calibri" w:eastAsia="Arial Unicode MS" w:hAnsi="Calibri" w:cs="Arial Unicode MS"/>
          <w:sz w:val="22"/>
        </w:rPr>
        <w:t xml:space="preserve"> = (0.0216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0.0189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0.0304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0.0410 </w:t>
      </w:r>
      <w:r w:rsidR="0053124A">
        <w:rPr>
          <w:rFonts w:ascii="Calibri" w:eastAsia="Arial Unicode MS" w:hAnsi="Calibri" w:cs="Arial Unicode MS"/>
          <w:sz w:val="22"/>
        </w:rPr>
        <w:t>kg*m²/s²</w:t>
      </w:r>
      <w:r w:rsidR="0053124A" w:rsidRPr="001D7C51">
        <w:rPr>
          <w:rFonts w:ascii="Calibri" w:eastAsia="Arial Unicode MS" w:hAnsi="Calibri" w:cs="Arial Unicode MS"/>
          <w:sz w:val="22"/>
        </w:rPr>
        <w:t xml:space="preserve">    </w:t>
      </w:r>
      <w:r w:rsidRPr="001D7C51">
        <w:rPr>
          <w:rFonts w:ascii="Calibri" w:eastAsia="Arial Unicode MS" w:hAnsi="Calibri" w:cs="Arial Unicode MS"/>
          <w:sz w:val="22"/>
        </w:rPr>
        <w:t xml:space="preserve">0.0280 </w:t>
      </w:r>
      <w:r w:rsidR="0053124A">
        <w:rPr>
          <w:rFonts w:ascii="Calibri" w:eastAsia="Arial Unicode MS" w:hAnsi="Calibri" w:cs="Arial Unicode MS"/>
          <w:sz w:val="22"/>
        </w:rPr>
        <w:t>kg*m²/s²</w:t>
      </w:r>
      <w:r w:rsidRPr="001D7C51">
        <w:rPr>
          <w:rFonts w:ascii="Calibri" w:eastAsia="Arial Unicode MS" w:hAnsi="Calibri" w:cs="Arial Unicode MS"/>
          <w:sz w:val="22"/>
        </w:rPr>
        <w:t>)</w:t>
      </w:r>
    </w:p>
    <w:p w:rsidR="001B4C07" w:rsidRPr="001D7C51" w:rsidRDefault="001B4C07">
      <w:pPr>
        <w:pStyle w:val="Hoofdtekst"/>
        <w:rPr>
          <w:rFonts w:ascii="Calibri" w:hAnsi="Calibri"/>
          <w:sz w:val="22"/>
        </w:rPr>
      </w:pP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L</w:t>
      </w:r>
      <w:r w:rsidRPr="001D7C51">
        <w:rPr>
          <w:rFonts w:ascii="Calibri" w:eastAsia="Arial Unicode MS" w:hAnsi="Calibri" w:cs="Arial Unicode MS"/>
          <w:sz w:val="22"/>
          <w:vertAlign w:val="subscript"/>
        </w:rPr>
        <w:t>verhouding</w:t>
      </w:r>
      <w:proofErr w:type="spellEnd"/>
      <w:r w:rsidRPr="001D7C51">
        <w:rPr>
          <w:rFonts w:ascii="Calibri" w:eastAsia="Arial Unicode MS" w:hAnsi="Calibri" w:cs="Arial Unicode MS"/>
          <w:sz w:val="22"/>
        </w:rPr>
        <w:t xml:space="preserve"> = gemiddelde (</w:t>
      </w:r>
      <w:proofErr w:type="spellStart"/>
      <w:r w:rsidRPr="001D7C51">
        <w:rPr>
          <w:rFonts w:ascii="Calibri" w:eastAsia="Arial Unicode MS" w:hAnsi="Calibri" w:cs="Arial Unicode MS"/>
          <w:sz w:val="22"/>
        </w:rPr>
        <w:t>L</w:t>
      </w:r>
      <w:r w:rsidRPr="001D7C51">
        <w:rPr>
          <w:rFonts w:ascii="Calibri" w:eastAsia="Arial Unicode MS" w:hAnsi="Calibri" w:cs="Arial Unicode MS"/>
          <w:sz w:val="22"/>
          <w:vertAlign w:val="subscript"/>
        </w:rPr>
        <w:t>begin</w:t>
      </w:r>
      <w:proofErr w:type="spellEnd"/>
      <w:r w:rsidRPr="001D7C51">
        <w:rPr>
          <w:rFonts w:ascii="Calibri" w:eastAsia="Arial Unicode MS" w:hAnsi="Calibri" w:cs="Arial Unicode MS"/>
          <w:sz w:val="22"/>
        </w:rPr>
        <w:t xml:space="preserve"> / </w:t>
      </w:r>
      <w:proofErr w:type="spellStart"/>
      <w:r w:rsidRPr="001D7C51">
        <w:rPr>
          <w:rFonts w:ascii="Calibri" w:eastAsia="Arial Unicode MS" w:hAnsi="Calibri" w:cs="Arial Unicode MS"/>
          <w:sz w:val="22"/>
        </w:rPr>
        <w:t>L</w:t>
      </w:r>
      <w:r w:rsidRPr="001D7C51">
        <w:rPr>
          <w:rFonts w:ascii="Calibri" w:eastAsia="Arial Unicode MS" w:hAnsi="Calibri" w:cs="Arial Unicode MS"/>
          <w:sz w:val="22"/>
          <w:vertAlign w:val="subscript"/>
        </w:rPr>
        <w:t>einde</w:t>
      </w:r>
      <w:proofErr w:type="spellEnd"/>
      <w:r w:rsidRPr="001D7C51">
        <w:rPr>
          <w:rFonts w:ascii="Calibri" w:eastAsia="Arial Unicode MS" w:hAnsi="Calibri" w:cs="Arial Unicode MS"/>
          <w:sz w:val="22"/>
        </w:rPr>
        <w:t>) = 1.0045 ±</w:t>
      </w:r>
      <w:r w:rsidR="0053124A">
        <w:rPr>
          <w:rFonts w:ascii="Calibri" w:eastAsia="Arial Unicode MS" w:hAnsi="Calibri" w:cs="Arial Unicode MS"/>
          <w:sz w:val="22"/>
        </w:rPr>
        <w:t xml:space="preserve"> 0.0389</w:t>
      </w:r>
    </w:p>
    <w:p w:rsidR="001B4C07" w:rsidRPr="001D7C51" w:rsidRDefault="001B4C07">
      <w:pPr>
        <w:pStyle w:val="Hoofdtekst"/>
        <w:rPr>
          <w:rFonts w:ascii="Calibri" w:hAnsi="Calibri"/>
          <w:sz w:val="22"/>
        </w:rPr>
      </w:pP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Ek_begin</w:t>
      </w:r>
      <w:proofErr w:type="spellEnd"/>
      <w:r w:rsidRPr="001D7C51">
        <w:rPr>
          <w:rFonts w:ascii="Calibri" w:eastAsia="Arial Unicode MS" w:hAnsi="Calibri" w:cs="Arial Unicode MS"/>
          <w:sz w:val="22"/>
        </w:rPr>
        <w:t xml:space="preserve"> =  </w:t>
      </w:r>
      <m:oMath>
        <m:f>
          <m:fPr>
            <m:ctrlPr>
              <w:rPr>
                <w:rFonts w:ascii="Cambria Math" w:eastAsia="Arial Unicode MS" w:hAnsi="Cambria Math" w:cs="Arial Unicode MS"/>
                <w:i/>
                <w:sz w:val="22"/>
              </w:rPr>
            </m:ctrlPr>
          </m:fPr>
          <m:num>
            <m:r>
              <w:rPr>
                <w:rFonts w:ascii="Cambria Math" w:eastAsia="Arial Unicode MS" w:hAnsi="Cambria Math" w:cs="Arial Unicode MS"/>
                <w:sz w:val="22"/>
              </w:rPr>
              <m:t>1</m:t>
            </m:r>
          </m:num>
          <m:den>
            <m:r>
              <w:rPr>
                <w:rFonts w:ascii="Cambria Math" w:eastAsia="Arial Unicode MS" w:hAnsi="Cambria Math" w:cs="Arial Unicode MS"/>
                <w:sz w:val="22"/>
              </w:rPr>
              <m:t>2</m:t>
            </m:r>
          </m:den>
        </m:f>
        <m:sSub>
          <m:sSubPr>
            <m:ctrlPr>
              <w:rPr>
                <w:rFonts w:ascii="Cambria Math" w:eastAsia="Arial Unicode MS" w:hAnsi="Cambria Math" w:cs="Arial Unicode MS"/>
                <w:i/>
                <w:sz w:val="22"/>
              </w:rPr>
            </m:ctrlPr>
          </m:sSubPr>
          <m:e>
            <m:r>
              <w:rPr>
                <w:rFonts w:ascii="Cambria Math" w:eastAsia="Arial Unicode MS" w:hAnsi="Cambria Math" w:cs="Arial Unicode MS"/>
                <w:sz w:val="22"/>
              </w:rPr>
              <m:t>I</m:t>
            </m:r>
          </m:e>
          <m:sub>
            <m:r>
              <w:rPr>
                <w:rFonts w:ascii="Cambria Math" w:eastAsia="Arial Unicode MS" w:hAnsi="Cambria Math" w:cs="Arial Unicode MS"/>
                <w:sz w:val="22"/>
              </w:rPr>
              <m:t>schijf</m:t>
            </m:r>
          </m:sub>
        </m:sSub>
        <m:sSup>
          <m:sSupPr>
            <m:ctrlPr>
              <w:rPr>
                <w:rFonts w:ascii="Cambria Math" w:eastAsia="Arial Unicode MS" w:hAnsi="Cambria Math" w:cs="Arial Unicode MS"/>
                <w:i/>
                <w:sz w:val="22"/>
              </w:rPr>
            </m:ctrlPr>
          </m:sSupPr>
          <m:e>
            <m:sSub>
              <m:sSubPr>
                <m:ctrlPr>
                  <w:rPr>
                    <w:rFonts w:ascii="Cambria Math" w:eastAsia="Arial Unicode MS" w:hAnsi="Cambria Math" w:cs="Arial Unicode MS"/>
                    <w:i/>
                    <w:sz w:val="22"/>
                  </w:rPr>
                </m:ctrlPr>
              </m:sSubPr>
              <m:e>
                <m:r>
                  <w:rPr>
                    <w:rFonts w:ascii="Cambria Math" w:eastAsia="Arial Unicode MS" w:hAnsi="Cambria Math" w:cs="Arial Unicode MS"/>
                    <w:sz w:val="22"/>
                  </w:rPr>
                  <m:t>ω</m:t>
                </m:r>
              </m:e>
              <m:sub>
                <m:r>
                  <w:rPr>
                    <w:rFonts w:ascii="Cambria Math" w:eastAsia="Arial Unicode MS" w:hAnsi="Cambria Math" w:cs="Arial Unicode MS"/>
                    <w:sz w:val="22"/>
                  </w:rPr>
                  <m:t>begin</m:t>
                </m:r>
              </m:sub>
            </m:sSub>
          </m:e>
          <m:sup>
            <m:r>
              <w:rPr>
                <w:rFonts w:ascii="Cambria Math" w:eastAsia="Arial Unicode MS" w:hAnsi="Cambria Math" w:cs="Arial Unicode MS"/>
                <w:sz w:val="22"/>
              </w:rPr>
              <m:t>2</m:t>
            </m:r>
          </m:sup>
        </m:sSup>
      </m:oMath>
      <w:r w:rsidRPr="001D7C51">
        <w:rPr>
          <w:rFonts w:ascii="Calibri" w:eastAsia="Arial Unicode MS" w:hAnsi="Calibri" w:cs="Arial Unicode MS"/>
          <w:sz w:val="22"/>
        </w:rPr>
        <w:t>=  0.0749 ±</w:t>
      </w:r>
      <w:r w:rsidR="0053124A" w:rsidRPr="0053124A">
        <w:rPr>
          <w:rFonts w:ascii="Calibri" w:eastAsia="Arial Unicode MS" w:hAnsi="Calibri" w:cs="Arial Unicode MS"/>
          <w:sz w:val="22"/>
        </w:rPr>
        <w:t xml:space="preserve"> </w:t>
      </w:r>
      <w:r w:rsidR="0053124A">
        <w:rPr>
          <w:rFonts w:ascii="Calibri" w:eastAsia="Arial Unicode MS" w:hAnsi="Calibri" w:cs="Arial Unicode MS"/>
          <w:sz w:val="22"/>
        </w:rPr>
        <w:t xml:space="preserve">0.0291 </w:t>
      </w:r>
      <w:r w:rsidR="0053124A" w:rsidRPr="001D7C51">
        <w:rPr>
          <w:rFonts w:ascii="Calibri" w:eastAsia="Arial Unicode MS" w:hAnsi="Calibri" w:cs="Arial Unicode MS"/>
          <w:sz w:val="22"/>
        </w:rPr>
        <w:t>J</w:t>
      </w:r>
    </w:p>
    <w:p w:rsidR="001B4C07" w:rsidRPr="001D7C51" w:rsidRDefault="001B4C07">
      <w:pPr>
        <w:pStyle w:val="Hoofdtekst"/>
        <w:rPr>
          <w:rFonts w:ascii="Calibri" w:hAnsi="Calibri"/>
          <w:sz w:val="22"/>
        </w:rPr>
      </w:pP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Ek_eind</w:t>
      </w:r>
      <w:proofErr w:type="spellEnd"/>
      <w:r w:rsidRPr="001D7C51">
        <w:rPr>
          <w:rFonts w:ascii="Calibri" w:eastAsia="Arial Unicode MS" w:hAnsi="Calibri" w:cs="Arial Unicode MS"/>
          <w:sz w:val="22"/>
        </w:rPr>
        <w:t xml:space="preserve"> = </w:t>
      </w:r>
      <m:oMath>
        <m:f>
          <m:fPr>
            <m:ctrlPr>
              <w:rPr>
                <w:rFonts w:ascii="Cambria Math" w:eastAsia="Arial Unicode MS" w:hAnsi="Cambria Math" w:cs="Arial Unicode MS"/>
                <w:i/>
                <w:sz w:val="22"/>
              </w:rPr>
            </m:ctrlPr>
          </m:fPr>
          <m:num>
            <m:r>
              <w:rPr>
                <w:rFonts w:ascii="Cambria Math" w:eastAsia="Arial Unicode MS" w:hAnsi="Cambria Math" w:cs="Arial Unicode MS"/>
                <w:sz w:val="22"/>
              </w:rPr>
              <m:t>1</m:t>
            </m:r>
          </m:num>
          <m:den>
            <m:r>
              <w:rPr>
                <w:rFonts w:ascii="Cambria Math" w:eastAsia="Arial Unicode MS" w:hAnsi="Cambria Math" w:cs="Arial Unicode MS"/>
                <w:sz w:val="22"/>
              </w:rPr>
              <m:t>2</m:t>
            </m:r>
          </m:den>
        </m:f>
        <m:sSub>
          <m:sSubPr>
            <m:ctrlPr>
              <w:rPr>
                <w:rFonts w:ascii="Cambria Math" w:eastAsia="Arial Unicode MS" w:hAnsi="Cambria Math" w:cs="Arial Unicode MS"/>
                <w:i/>
                <w:sz w:val="22"/>
              </w:rPr>
            </m:ctrlPr>
          </m:sSubPr>
          <m:e>
            <m:r>
              <w:rPr>
                <w:rFonts w:ascii="Cambria Math" w:eastAsia="Arial Unicode MS" w:hAnsi="Cambria Math" w:cs="Arial Unicode MS"/>
                <w:sz w:val="22"/>
              </w:rPr>
              <m:t>I</m:t>
            </m:r>
          </m:e>
          <m:sub>
            <m:r>
              <w:rPr>
                <w:rFonts w:ascii="Cambria Math" w:eastAsia="Arial Unicode MS" w:hAnsi="Cambria Math" w:cs="Arial Unicode MS"/>
                <w:sz w:val="22"/>
              </w:rPr>
              <m:t>experimenteel draaischijf met ring</m:t>
            </m:r>
          </m:sub>
        </m:sSub>
        <m:sSup>
          <m:sSupPr>
            <m:ctrlPr>
              <w:rPr>
                <w:rFonts w:ascii="Cambria Math" w:eastAsia="Arial Unicode MS" w:hAnsi="Cambria Math" w:cs="Arial Unicode MS"/>
                <w:i/>
                <w:sz w:val="22"/>
              </w:rPr>
            </m:ctrlPr>
          </m:sSupPr>
          <m:e>
            <m:sSub>
              <m:sSubPr>
                <m:ctrlPr>
                  <w:rPr>
                    <w:rFonts w:ascii="Cambria Math" w:eastAsia="Arial Unicode MS" w:hAnsi="Cambria Math" w:cs="Arial Unicode MS"/>
                    <w:i/>
                    <w:sz w:val="22"/>
                  </w:rPr>
                </m:ctrlPr>
              </m:sSubPr>
              <m:e>
                <m:r>
                  <w:rPr>
                    <w:rFonts w:ascii="Cambria Math" w:eastAsia="Arial Unicode MS" w:hAnsi="Cambria Math" w:cs="Arial Unicode MS"/>
                    <w:sz w:val="22"/>
                  </w:rPr>
                  <m:t>ω</m:t>
                </m:r>
              </m:e>
              <m:sub>
                <m:r>
                  <w:rPr>
                    <w:rFonts w:ascii="Cambria Math" w:eastAsia="Arial Unicode MS" w:hAnsi="Cambria Math" w:cs="Arial Unicode MS"/>
                    <w:sz w:val="22"/>
                  </w:rPr>
                  <m:t>eind</m:t>
                </m:r>
              </m:sub>
            </m:sSub>
          </m:e>
          <m:sup>
            <m:r>
              <w:rPr>
                <w:rFonts w:ascii="Cambria Math" w:eastAsia="Arial Unicode MS" w:hAnsi="Cambria Math" w:cs="Arial Unicode MS"/>
                <w:sz w:val="22"/>
              </w:rPr>
              <m:t>2</m:t>
            </m:r>
          </m:sup>
        </m:sSup>
      </m:oMath>
      <w:r w:rsidRPr="001D7C51">
        <w:rPr>
          <w:rFonts w:ascii="Calibri" w:eastAsia="Arial Unicode MS" w:hAnsi="Calibri" w:cs="Arial Unicode MS"/>
          <w:sz w:val="22"/>
        </w:rPr>
        <w:t xml:space="preserve"> = 0.0470 ±</w:t>
      </w:r>
      <w:r w:rsidR="0053124A">
        <w:rPr>
          <w:rFonts w:ascii="Calibri" w:eastAsia="Arial Unicode MS" w:hAnsi="Calibri" w:cs="Arial Unicode MS"/>
          <w:sz w:val="22"/>
        </w:rPr>
        <w:t xml:space="preserve"> 0.0205</w:t>
      </w:r>
      <w:r w:rsidRPr="001D7C51">
        <w:rPr>
          <w:rFonts w:ascii="Calibri" w:eastAsia="Arial Unicode MS" w:hAnsi="Calibri" w:cs="Arial Unicode MS"/>
          <w:sz w:val="22"/>
        </w:rPr>
        <w:t xml:space="preserve"> </w:t>
      </w:r>
      <w:r w:rsidR="0053124A" w:rsidRPr="001D7C51">
        <w:rPr>
          <w:rFonts w:ascii="Calibri" w:eastAsia="Arial Unicode MS" w:hAnsi="Calibri" w:cs="Arial Unicode MS"/>
          <w:sz w:val="22"/>
        </w:rPr>
        <w:t>J</w:t>
      </w:r>
    </w:p>
    <w:p w:rsidR="001B4C07" w:rsidRPr="001D7C51" w:rsidRDefault="002A2D6A">
      <w:pPr>
        <w:pStyle w:val="Hoofdtekst"/>
        <w:rPr>
          <w:rFonts w:ascii="Calibri" w:hAnsi="Calibri"/>
          <w:sz w:val="22"/>
        </w:rPr>
      </w:pPr>
      <w:proofErr w:type="spellStart"/>
      <w:r w:rsidRPr="001D7C51">
        <w:rPr>
          <w:rFonts w:ascii="Calibri" w:eastAsia="Arial Unicode MS" w:hAnsi="Calibri" w:cs="Arial Unicode MS"/>
          <w:sz w:val="22"/>
        </w:rPr>
        <w:t>Ek_verhouding</w:t>
      </w:r>
      <w:proofErr w:type="spellEnd"/>
      <w:r w:rsidRPr="001D7C51">
        <w:rPr>
          <w:rFonts w:ascii="Calibri" w:eastAsia="Arial Unicode MS" w:hAnsi="Calibri" w:cs="Arial Unicode MS"/>
          <w:sz w:val="22"/>
        </w:rPr>
        <w:t xml:space="preserve"> = </w:t>
      </w:r>
      <m:oMath>
        <m:f>
          <m:fPr>
            <m:ctrlPr>
              <w:rPr>
                <w:rFonts w:ascii="Cambria Math" w:eastAsia="Arial Unicode MS" w:hAnsi="Cambria Math" w:cs="Arial Unicode MS"/>
                <w:i/>
                <w:sz w:val="22"/>
              </w:rPr>
            </m:ctrlPr>
          </m:fPr>
          <m:num>
            <m:sSub>
              <m:sSubPr>
                <m:ctrlPr>
                  <w:rPr>
                    <w:rFonts w:ascii="Cambria Math" w:eastAsia="Arial Unicode MS" w:hAnsi="Cambria Math" w:cs="Arial Unicode MS"/>
                    <w:i/>
                    <w:sz w:val="22"/>
                  </w:rPr>
                </m:ctrlPr>
              </m:sSubPr>
              <m:e>
                <m:r>
                  <w:rPr>
                    <w:rFonts w:ascii="Cambria Math" w:eastAsia="Arial Unicode MS" w:hAnsi="Cambria Math" w:cs="Arial Unicode MS"/>
                    <w:sz w:val="22"/>
                  </w:rPr>
                  <m:t>KE</m:t>
                </m:r>
              </m:e>
              <m:sub>
                <m:r>
                  <w:rPr>
                    <w:rFonts w:ascii="Cambria Math" w:eastAsia="Arial Unicode MS" w:hAnsi="Cambria Math" w:cs="Arial Unicode MS"/>
                    <w:sz w:val="22"/>
                  </w:rPr>
                  <m:t>begin</m:t>
                </m:r>
              </m:sub>
            </m:sSub>
            <m:r>
              <w:rPr>
                <w:rFonts w:ascii="Cambria Math" w:eastAsia="Arial Unicode MS" w:hAnsi="Cambria Math" w:cs="Arial Unicode MS"/>
                <w:sz w:val="22"/>
              </w:rPr>
              <m:t>-</m:t>
            </m:r>
            <m:sSub>
              <m:sSubPr>
                <m:ctrlPr>
                  <w:rPr>
                    <w:rFonts w:ascii="Cambria Math" w:eastAsia="Arial Unicode MS" w:hAnsi="Cambria Math" w:cs="Arial Unicode MS"/>
                    <w:i/>
                    <w:sz w:val="22"/>
                  </w:rPr>
                </m:ctrlPr>
              </m:sSubPr>
              <m:e>
                <m:r>
                  <w:rPr>
                    <w:rFonts w:ascii="Cambria Math" w:eastAsia="Arial Unicode MS" w:hAnsi="Cambria Math" w:cs="Arial Unicode MS"/>
                    <w:sz w:val="22"/>
                  </w:rPr>
                  <m:t>KE</m:t>
                </m:r>
              </m:e>
              <m:sub>
                <m:r>
                  <w:rPr>
                    <w:rFonts w:ascii="Cambria Math" w:eastAsia="Arial Unicode MS" w:hAnsi="Cambria Math" w:cs="Arial Unicode MS"/>
                    <w:sz w:val="22"/>
                  </w:rPr>
                  <m:t>eind</m:t>
                </m:r>
              </m:sub>
            </m:sSub>
          </m:num>
          <m:den>
            <m:sSub>
              <m:sSubPr>
                <m:ctrlPr>
                  <w:rPr>
                    <w:rFonts w:ascii="Cambria Math" w:eastAsia="Arial Unicode MS" w:hAnsi="Cambria Math" w:cs="Arial Unicode MS"/>
                    <w:i/>
                    <w:sz w:val="22"/>
                  </w:rPr>
                </m:ctrlPr>
              </m:sSubPr>
              <m:e>
                <m:r>
                  <w:rPr>
                    <w:rFonts w:ascii="Cambria Math" w:eastAsia="Arial Unicode MS" w:hAnsi="Cambria Math" w:cs="Arial Unicode MS"/>
                    <w:sz w:val="22"/>
                  </w:rPr>
                  <m:t>KE</m:t>
                </m:r>
              </m:e>
              <m:sub>
                <m:r>
                  <w:rPr>
                    <w:rFonts w:ascii="Cambria Math" w:eastAsia="Arial Unicode MS" w:hAnsi="Cambria Math" w:cs="Arial Unicode MS"/>
                    <w:sz w:val="22"/>
                  </w:rPr>
                  <m:t>begin</m:t>
                </m:r>
              </m:sub>
            </m:sSub>
          </m:den>
        </m:f>
      </m:oMath>
      <w:r w:rsidRPr="001D7C51">
        <w:rPr>
          <w:rFonts w:ascii="Calibri" w:eastAsia="Arial Unicode MS" w:hAnsi="Calibri" w:cs="Arial Unicode MS"/>
          <w:sz w:val="22"/>
        </w:rPr>
        <w:t>=  0.3723</w:t>
      </w:r>
      <w:r w:rsidR="0053124A">
        <w:rPr>
          <w:rFonts w:ascii="Calibri" w:eastAsia="Arial Unicode MS" w:hAnsi="Calibri" w:cs="Arial Unicode MS"/>
          <w:sz w:val="22"/>
        </w:rPr>
        <w:t xml:space="preserve"> ± 0.3668</w:t>
      </w:r>
    </w:p>
    <w:p w:rsidR="001B4C07" w:rsidRPr="009E64B5" w:rsidRDefault="009E64B5" w:rsidP="009E64B5">
      <w:pPr>
        <w:pStyle w:val="Hoofdtekst"/>
        <w:rPr>
          <w:rFonts w:ascii="Calibri" w:hAnsi="Calibri"/>
          <w:bCs/>
          <w:sz w:val="22"/>
        </w:rPr>
      </w:pPr>
      <w:r>
        <w:rPr>
          <w:rFonts w:ascii="Calibri" w:hAnsi="Calibri"/>
          <w:bCs/>
          <w:sz w:val="22"/>
        </w:rPr>
        <w:t>De onzekerheden werden bepaald via voortplanting van onzekerheden.</w:t>
      </w:r>
      <w:r>
        <w:rPr>
          <w:rFonts w:ascii="Calibri" w:hAnsi="Calibri"/>
          <w:bCs/>
          <w:sz w:val="22"/>
        </w:rPr>
        <w:br/>
      </w:r>
      <w:r w:rsidR="002A2D6A" w:rsidRPr="001D7C51">
        <w:rPr>
          <w:rFonts w:ascii="Calibri" w:hAnsi="Calibri"/>
          <w:b/>
          <w:bCs/>
        </w:rPr>
        <w:t>Besluit</w:t>
      </w:r>
    </w:p>
    <w:p w:rsidR="001B4C07" w:rsidRDefault="009E64B5" w:rsidP="009E64B5">
      <w:pPr>
        <w:pStyle w:val="Hoofdtekst"/>
        <w:jc w:val="both"/>
        <w:rPr>
          <w:rFonts w:ascii="Calibri" w:hAnsi="Calibri"/>
        </w:rPr>
      </w:pPr>
      <w:r>
        <w:rPr>
          <w:rFonts w:ascii="Calibri" w:hAnsi="Calibri"/>
        </w:rPr>
        <w:t>De verwachte waarde voor de verhouding van het krachtmoment komt aardig overeen met de theorie. Dit moest namelijk 1 worden. We zitten er dus 1.2</w:t>
      </w:r>
      <m:oMath>
        <m:r>
          <w:rPr>
            <w:rFonts w:ascii="Cambria Math" w:hAnsi="Cambria Math"/>
          </w:rPr>
          <m:t>σ</m:t>
        </m:r>
      </m:oMath>
      <w:r>
        <w:rPr>
          <w:rFonts w:ascii="Calibri" w:hAnsi="Calibri"/>
        </w:rPr>
        <w:t xml:space="preserve"> naast en kunnen de theorie bevestigen. De verhouding van kinetische energie is echter niet zo goed. De onzekerheid is veel te hoog om conclusies uit te trekken. Hiervoor hebben we nog geen verklaring voor gevonden.</w:t>
      </w:r>
    </w:p>
    <w:p w:rsidR="009E64B5" w:rsidRDefault="009E64B5" w:rsidP="009E64B5">
      <w:pPr>
        <w:pStyle w:val="Hoofdtekst"/>
        <w:jc w:val="both"/>
        <w:rPr>
          <w:rFonts w:ascii="Calibri" w:hAnsi="Calibri"/>
        </w:rPr>
      </w:pPr>
    </w:p>
    <w:p w:rsidR="009E64B5" w:rsidRDefault="009E64B5" w:rsidP="009E64B5">
      <w:pPr>
        <w:pStyle w:val="Hoofdtekst"/>
        <w:jc w:val="both"/>
        <w:rPr>
          <w:rFonts w:ascii="Calibri" w:hAnsi="Calibri"/>
          <w:b/>
        </w:rPr>
      </w:pPr>
      <w:r>
        <w:rPr>
          <w:rFonts w:ascii="Calibri" w:hAnsi="Calibri"/>
          <w:b/>
        </w:rPr>
        <w:t>Algemeen besluit</w:t>
      </w:r>
    </w:p>
    <w:p w:rsidR="009E64B5" w:rsidRPr="00A06A13" w:rsidRDefault="009E64B5" w:rsidP="009E64B5">
      <w:pPr>
        <w:pStyle w:val="Hoofdtekst"/>
        <w:jc w:val="both"/>
        <w:rPr>
          <w:rFonts w:ascii="Calibri" w:hAnsi="Calibri"/>
          <w:sz w:val="22"/>
        </w:rPr>
      </w:pPr>
      <w:r w:rsidRPr="00A06A13">
        <w:rPr>
          <w:rFonts w:ascii="Calibri" w:hAnsi="Calibri"/>
          <w:sz w:val="22"/>
        </w:rPr>
        <w:t>De 1</w:t>
      </w:r>
      <w:r w:rsidRPr="00A06A13">
        <w:rPr>
          <w:rFonts w:ascii="Calibri" w:hAnsi="Calibri"/>
          <w:sz w:val="22"/>
          <w:vertAlign w:val="superscript"/>
        </w:rPr>
        <w:t>ste</w:t>
      </w:r>
      <w:r w:rsidRPr="00A06A13">
        <w:rPr>
          <w:rFonts w:ascii="Calibri" w:hAnsi="Calibri"/>
          <w:sz w:val="22"/>
        </w:rPr>
        <w:t xml:space="preserve"> proef verliep niet zo vlot. We hadden verschillende problemen met Data-studio waardoor de onzekerheden enorm hoog werden. De 2</w:t>
      </w:r>
      <w:r w:rsidRPr="00A06A13">
        <w:rPr>
          <w:rFonts w:ascii="Calibri" w:hAnsi="Calibri"/>
          <w:sz w:val="22"/>
          <w:vertAlign w:val="superscript"/>
        </w:rPr>
        <w:t>de</w:t>
      </w:r>
      <w:r w:rsidRPr="00A06A13">
        <w:rPr>
          <w:rFonts w:ascii="Calibri" w:hAnsi="Calibri"/>
          <w:sz w:val="22"/>
        </w:rPr>
        <w:t xml:space="preserve"> en de 3</w:t>
      </w:r>
      <w:r w:rsidRPr="00A06A13">
        <w:rPr>
          <w:rFonts w:ascii="Calibri" w:hAnsi="Calibri"/>
          <w:sz w:val="22"/>
          <w:vertAlign w:val="superscript"/>
        </w:rPr>
        <w:t>de</w:t>
      </w:r>
      <w:r w:rsidRPr="00A06A13">
        <w:rPr>
          <w:rFonts w:ascii="Calibri" w:hAnsi="Calibri"/>
          <w:sz w:val="22"/>
        </w:rPr>
        <w:t xml:space="preserve"> proef ging echter beter en hierbij konden we de theorie ondersteunen. Het was een hele uitdaging met de onzekerheden, maar zeker een leerrijke ervaring.</w:t>
      </w:r>
    </w:p>
    <w:sectPr w:rsidR="009E64B5" w:rsidRPr="00A06A13">
      <w:headerReference w:type="default" r:id="rId9"/>
      <w:footerReference w:type="default" r:id="rId10"/>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83A" w:rsidRDefault="0012783A">
      <w:r>
        <w:separator/>
      </w:r>
    </w:p>
  </w:endnote>
  <w:endnote w:type="continuationSeparator" w:id="0">
    <w:p w:rsidR="0012783A" w:rsidRDefault="0012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oefler Tex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C07" w:rsidRDefault="002A2D6A">
    <w:pPr>
      <w:pStyle w:val="Kop-envoettekst"/>
      <w:tabs>
        <w:tab w:val="clear" w:pos="9020"/>
        <w:tab w:val="center" w:pos="4819"/>
        <w:tab w:val="right" w:pos="9638"/>
      </w:tabs>
    </w:pPr>
    <w:r>
      <w:tab/>
    </w:r>
    <w:r>
      <w:fldChar w:fldCharType="begin"/>
    </w:r>
    <w:r>
      <w:instrText xml:space="preserve"> PAGE </w:instrText>
    </w:r>
    <w:r>
      <w:fldChar w:fldCharType="separate"/>
    </w:r>
    <w:r w:rsidR="00A06A1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83A" w:rsidRDefault="0012783A">
      <w:r>
        <w:separator/>
      </w:r>
    </w:p>
  </w:footnote>
  <w:footnote w:type="continuationSeparator" w:id="0">
    <w:p w:rsidR="0012783A" w:rsidRDefault="00127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C07" w:rsidRDefault="002A2D6A">
    <w:pPr>
      <w:pStyle w:val="Kop-envoettekst"/>
      <w:tabs>
        <w:tab w:val="clear" w:pos="9020"/>
        <w:tab w:val="center" w:pos="4819"/>
        <w:tab w:val="right" w:pos="9638"/>
      </w:tabs>
    </w:pPr>
    <w:r>
      <w:t>Robin Van Craenenbroek</w:t>
    </w:r>
    <w:r>
      <w:tab/>
    </w:r>
    <w:proofErr w:type="spellStart"/>
    <w:r>
      <w:t>Traagheidsmoment</w:t>
    </w:r>
    <w:proofErr w:type="spellEnd"/>
    <w:r>
      <w:tab/>
      <w:t xml:space="preserve">23 </w:t>
    </w:r>
    <w:proofErr w:type="spellStart"/>
    <w:r>
      <w:t>april</w:t>
    </w:r>
    <w:proofErr w:type="spellEnd"/>
    <w:r>
      <w:t xml:space="preserve"> 2015</w:t>
    </w:r>
  </w:p>
  <w:p w:rsidR="001B4C07" w:rsidRDefault="002A2D6A">
    <w:pPr>
      <w:pStyle w:val="Kop-envoettekst"/>
      <w:tabs>
        <w:tab w:val="clear" w:pos="9020"/>
        <w:tab w:val="center" w:pos="4819"/>
        <w:tab w:val="right" w:pos="9638"/>
      </w:tabs>
    </w:pPr>
    <w:r>
      <w:t>Arno Adam</w:t>
    </w:r>
  </w:p>
  <w:p w:rsidR="001B4C07" w:rsidRDefault="002A2D6A">
    <w:pPr>
      <w:pStyle w:val="Kop-envoettekst"/>
      <w:tabs>
        <w:tab w:val="clear" w:pos="9020"/>
        <w:tab w:val="center" w:pos="4819"/>
        <w:tab w:val="right" w:pos="9638"/>
      </w:tabs>
    </w:pPr>
    <w:r>
      <w:t>Sander De Keersmaeker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07"/>
    <w:rsid w:val="00101B55"/>
    <w:rsid w:val="0012783A"/>
    <w:rsid w:val="001B4C07"/>
    <w:rsid w:val="001D7C51"/>
    <w:rsid w:val="0021750E"/>
    <w:rsid w:val="0022473A"/>
    <w:rsid w:val="00271F7E"/>
    <w:rsid w:val="00293073"/>
    <w:rsid w:val="002A2D6A"/>
    <w:rsid w:val="00300EAE"/>
    <w:rsid w:val="003E406A"/>
    <w:rsid w:val="003F606D"/>
    <w:rsid w:val="0053124A"/>
    <w:rsid w:val="00597432"/>
    <w:rsid w:val="006704A2"/>
    <w:rsid w:val="0067149C"/>
    <w:rsid w:val="007E5EA5"/>
    <w:rsid w:val="008A1B9E"/>
    <w:rsid w:val="009149D8"/>
    <w:rsid w:val="00942957"/>
    <w:rsid w:val="009A59B4"/>
    <w:rsid w:val="009E64B5"/>
    <w:rsid w:val="00A06A13"/>
    <w:rsid w:val="00A56B1C"/>
    <w:rsid w:val="00A86BA4"/>
    <w:rsid w:val="00B402E5"/>
    <w:rsid w:val="00B810E4"/>
    <w:rsid w:val="00C75253"/>
    <w:rsid w:val="00CE6322"/>
    <w:rsid w:val="00CF32C3"/>
    <w:rsid w:val="00E81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5D06A-BF1F-451B-A770-5D1C7CAE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Helvetica" w:hAnsi="Arial Unicode MS" w:cs="Arial Unicode MS"/>
      <w:color w:val="000000"/>
      <w:sz w:val="22"/>
      <w:szCs w:val="22"/>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oefler Text" w:hAnsi="Arial Unicode MS" w:cs="Arial Unicode MS"/>
      <w:color w:val="000000"/>
      <w:sz w:val="24"/>
      <w:szCs w:val="24"/>
      <w:lang w:val="fr-FR"/>
    </w:rPr>
  </w:style>
  <w:style w:type="paragraph" w:customStyle="1" w:styleId="Hoofdtekst">
    <w:name w:val="Hoofdtekst"/>
    <w:rPr>
      <w:rFonts w:ascii="Hoefler Text" w:eastAsia="Hoefler Text" w:hAnsi="Hoefler Text" w:cs="Hoefler Text"/>
      <w:color w:val="000000"/>
      <w:sz w:val="24"/>
      <w:szCs w:val="24"/>
    </w:rPr>
  </w:style>
  <w:style w:type="paragraph" w:styleId="Titel">
    <w:name w:val="Title"/>
    <w:next w:val="Hoofdtekst"/>
    <w:pPr>
      <w:keepNext/>
      <w:jc w:val="center"/>
    </w:pPr>
    <w:rPr>
      <w:rFonts w:ascii="Hoefler Text" w:hAnsi="Arial Unicode MS" w:cs="Arial Unicode MS"/>
      <w:b/>
      <w:bCs/>
      <w:color w:val="000000"/>
      <w:sz w:val="48"/>
      <w:szCs w:val="48"/>
      <w:lang w:val="fr-FR"/>
    </w:rPr>
  </w:style>
  <w:style w:type="paragraph" w:styleId="Ondertitel">
    <w:name w:val="Subtitle"/>
    <w:next w:val="Hoofdtekst"/>
    <w:pPr>
      <w:keepNext/>
    </w:pPr>
    <w:rPr>
      <w:rFonts w:ascii="Hoefler Text" w:hAnsi="Arial Unicode MS" w:cs="Arial Unicode MS"/>
      <w:color w:val="000000"/>
      <w:sz w:val="36"/>
      <w:szCs w:val="36"/>
      <w:lang w:val="fr-FR"/>
    </w:rPr>
  </w:style>
  <w:style w:type="paragraph" w:styleId="Koptekst">
    <w:name w:val="header"/>
    <w:next w:val="Hoofdtekst"/>
    <w:pPr>
      <w:keepNext/>
      <w:outlineLvl w:val="0"/>
    </w:pPr>
    <w:rPr>
      <w:rFonts w:ascii="Hoefler Text" w:hAnsi="Arial Unicode MS" w:cs="Arial Unicode MS"/>
      <w:color w:val="000000"/>
      <w:sz w:val="28"/>
      <w:szCs w:val="28"/>
      <w:lang w:val="fr-FR"/>
    </w:rPr>
  </w:style>
  <w:style w:type="paragraph" w:styleId="Bijschrift">
    <w:name w:val="caption"/>
    <w:pPr>
      <w:tabs>
        <w:tab w:val="left" w:pos="1150"/>
      </w:tabs>
    </w:pPr>
    <w:rPr>
      <w:rFonts w:ascii="Hoefler Text" w:hAnsi="Arial Unicode MS" w:cs="Arial Unicode MS"/>
      <w:i/>
      <w:iCs/>
      <w:caps/>
      <w:color w:val="000000"/>
      <w:lang w:val="fr-FR"/>
    </w:rPr>
  </w:style>
  <w:style w:type="character" w:styleId="Tekstvantijdelijkeaanduiding">
    <w:name w:val="Placeholder Text"/>
    <w:basedOn w:val="Standaardalinea-lettertype"/>
    <w:uiPriority w:val="99"/>
    <w:semiHidden/>
    <w:rsid w:val="003E406A"/>
    <w:rPr>
      <w:color w:val="808080"/>
    </w:rPr>
  </w:style>
  <w:style w:type="table" w:styleId="Tabelraster">
    <w:name w:val="Table Grid"/>
    <w:basedOn w:val="Standaardtabel"/>
    <w:uiPriority w:val="39"/>
    <w:rsid w:val="009A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101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101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101B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101B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oefler Text"/>
        <a:ea typeface="Hoefler Text"/>
        <a:cs typeface="Hoefler Text"/>
      </a:majorFont>
      <a:minorFont>
        <a:latin typeface="Hoefler Text"/>
        <a:ea typeface="Hoefler Text"/>
        <a:cs typeface="Hoefle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1396</Words>
  <Characters>7683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Craenenbroek</dc:creator>
  <cp:keywords/>
  <dc:description/>
  <cp:lastModifiedBy>Robin Van Craenenbroek</cp:lastModifiedBy>
  <cp:revision>4</cp:revision>
  <cp:lastPrinted>2015-04-23T20:35:00Z</cp:lastPrinted>
  <dcterms:created xsi:type="dcterms:W3CDTF">2015-04-23T20:00:00Z</dcterms:created>
  <dcterms:modified xsi:type="dcterms:W3CDTF">2015-04-23T20:36:00Z</dcterms:modified>
</cp:coreProperties>
</file>