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6C7" w:rsidRPr="005F36C7" w:rsidRDefault="005F36C7" w:rsidP="005F36C7">
      <w:pPr>
        <w:pStyle w:val="a3"/>
        <w:jc w:val="center"/>
      </w:pPr>
      <w:r>
        <w:t>Лекция 9</w:t>
      </w:r>
    </w:p>
    <w:p w:rsidR="005F36C7" w:rsidRPr="005F36C7" w:rsidRDefault="005F36C7" w:rsidP="005F36C7"/>
    <w:p w:rsidR="005F36C7" w:rsidRPr="005F36C7" w:rsidRDefault="005F36C7" w:rsidP="005F36C7">
      <w:pPr>
        <w:jc w:val="center"/>
        <w:rPr>
          <w:sz w:val="24"/>
        </w:rPr>
      </w:pPr>
      <w:r w:rsidRPr="005F36C7">
        <w:rPr>
          <w:sz w:val="24"/>
        </w:rPr>
        <w:t>П</w:t>
      </w:r>
      <w:r w:rsidRPr="005F36C7">
        <w:rPr>
          <w:sz w:val="24"/>
        </w:rPr>
        <w:t>рактическое задание по лекции</w:t>
      </w:r>
    </w:p>
    <w:p w:rsidR="005F36C7" w:rsidRDefault="005F36C7" w:rsidP="005F36C7">
      <w:pPr>
        <w:rPr>
          <w:sz w:val="24"/>
        </w:rPr>
      </w:pPr>
      <w:r w:rsidRPr="005F36C7">
        <w:rPr>
          <w:sz w:val="24"/>
        </w:rPr>
        <w:t>Прочитайте учебный материал лекции. Сформулируйте самостоятельно 10-15 вопросов по содержанию лекции.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1. </w:t>
      </w:r>
      <w:r w:rsidRPr="005F36C7">
        <w:rPr>
          <w:sz w:val="24"/>
        </w:rPr>
        <w:t>Какие задачи решает операционная система в отношении управления памятью в компьютерах фон-неймановской архитектуры?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2. </w:t>
      </w:r>
      <w:r w:rsidRPr="005F36C7">
        <w:rPr>
          <w:sz w:val="24"/>
        </w:rPr>
        <w:t>Что такое менеджер памяти и какие функции он выполняет?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3. </w:t>
      </w:r>
      <w:r w:rsidRPr="005F36C7">
        <w:rPr>
          <w:sz w:val="24"/>
        </w:rPr>
        <w:t>Чем отличается физическая память от логической (виртуальной) памяти?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4. </w:t>
      </w:r>
      <w:r w:rsidRPr="005F36C7">
        <w:rPr>
          <w:sz w:val="24"/>
        </w:rPr>
        <w:t>Какие уровни физической памяти обрабатывает менеджер памяти, и какие характеристики имеют эти уровни?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5. </w:t>
      </w:r>
      <w:r w:rsidRPr="005F36C7">
        <w:rPr>
          <w:sz w:val="24"/>
        </w:rPr>
        <w:t>Каким образом менеджер памяти старается снизить частоту обращений к вторичной памяти и как это влияет на эффективное время доступа к памяти?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6. </w:t>
      </w:r>
      <w:r w:rsidRPr="005F36C7">
        <w:rPr>
          <w:sz w:val="24"/>
        </w:rPr>
        <w:t>Как операционная система обеспечивает когерентность содержимого региона и файла на диске, и как пользователь может влиять на этот процесс?</w:t>
      </w:r>
    </w:p>
    <w:p w:rsidR="005F36C7" w:rsidRDefault="005F36C7" w:rsidP="005F36C7">
      <w:pPr>
        <w:rPr>
          <w:sz w:val="24"/>
        </w:rPr>
      </w:pPr>
      <w:r>
        <w:rPr>
          <w:sz w:val="24"/>
        </w:rPr>
        <w:t xml:space="preserve">7. </w:t>
      </w:r>
      <w:r w:rsidRPr="005F36C7">
        <w:rPr>
          <w:sz w:val="24"/>
        </w:rPr>
        <w:t>Как система рассматривает проецируемый в память файл как объект многоцелевого назначения, и какой объект-секция создается при отображении файла в память?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8. </w:t>
      </w:r>
      <w:r w:rsidRPr="005F36C7">
        <w:rPr>
          <w:sz w:val="24"/>
        </w:rPr>
        <w:t>Какие типовые операции возможны с оперативной памятью?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9. </w:t>
      </w:r>
      <w:r w:rsidRPr="005F36C7">
        <w:rPr>
          <w:sz w:val="24"/>
        </w:rPr>
        <w:t>Что такое физическое адресное пространство?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10. </w:t>
      </w:r>
      <w:r w:rsidRPr="005F36C7">
        <w:rPr>
          <w:sz w:val="24"/>
        </w:rPr>
        <w:t>Какие типы логических адресов могут быть сформированы на этапе компиляции?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11. </w:t>
      </w:r>
      <w:r w:rsidRPr="005F36C7">
        <w:rPr>
          <w:sz w:val="24"/>
        </w:rPr>
        <w:t>Что такое логическое (виртуальное) адресное пространство?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12. </w:t>
      </w:r>
      <w:r w:rsidRPr="005F36C7">
        <w:rPr>
          <w:sz w:val="24"/>
        </w:rPr>
        <w:t>Как ОС связывает логические и физические адреса?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13. </w:t>
      </w:r>
      <w:r w:rsidRPr="005F36C7">
        <w:rPr>
          <w:sz w:val="24"/>
        </w:rPr>
        <w:t>Что происходит, когда объем логической памяти превышает объем оперативной?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14. </w:t>
      </w:r>
      <w:r w:rsidRPr="005F36C7">
        <w:rPr>
          <w:sz w:val="24"/>
        </w:rPr>
        <w:t>Как виртуальная память связана с физической памятью в ОС Windows?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15. </w:t>
      </w:r>
      <w:r w:rsidRPr="005F36C7">
        <w:rPr>
          <w:sz w:val="24"/>
        </w:rPr>
        <w:t>Каким образом ОС Windows управляет виртуальной памятью?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16. </w:t>
      </w:r>
      <w:r w:rsidRPr="005F36C7">
        <w:rPr>
          <w:sz w:val="24"/>
        </w:rPr>
        <w:t>Каков характерный размер логической памяти для современных систем?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17. </w:t>
      </w:r>
      <w:r w:rsidRPr="005F36C7">
        <w:rPr>
          <w:sz w:val="24"/>
        </w:rPr>
        <w:t>Что такое сегментно-страничная виртуальная память и как она работает в ОС Windows?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18. </w:t>
      </w:r>
      <w:r w:rsidRPr="005F36C7">
        <w:rPr>
          <w:sz w:val="24"/>
        </w:rPr>
        <w:t>Какая специфика присутствует в реализации сегментно-страничной модели памяти в ОС Windows?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19. </w:t>
      </w:r>
      <w:r w:rsidRPr="005F36C7">
        <w:rPr>
          <w:sz w:val="24"/>
        </w:rPr>
        <w:t>Как ОС Windows использует специальные структуры данных для описания фрагментов адресного пространства процесса?</w:t>
      </w:r>
    </w:p>
    <w:p w:rsidR="005F36C7" w:rsidRPr="005F36C7" w:rsidRDefault="005F36C7" w:rsidP="005F36C7">
      <w:pPr>
        <w:rPr>
          <w:sz w:val="24"/>
        </w:rPr>
      </w:pPr>
      <w:r>
        <w:rPr>
          <w:sz w:val="24"/>
        </w:rPr>
        <w:t xml:space="preserve">20. </w:t>
      </w:r>
      <w:r w:rsidRPr="005F36C7">
        <w:rPr>
          <w:sz w:val="24"/>
        </w:rPr>
        <w:t>Какой метод используется в ОС Windows для описания занятых и свободных страничных кадров?</w:t>
      </w:r>
    </w:p>
    <w:p w:rsidR="005F36C7" w:rsidRPr="005F36C7" w:rsidRDefault="005F36C7" w:rsidP="005F36C7">
      <w:pPr>
        <w:rPr>
          <w:sz w:val="24"/>
        </w:rPr>
      </w:pPr>
      <w:bookmarkStart w:id="0" w:name="_GoBack"/>
      <w:bookmarkEnd w:id="0"/>
    </w:p>
    <w:sectPr w:rsidR="005F36C7" w:rsidRPr="005F36C7" w:rsidSect="005F36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6C7"/>
    <w:rsid w:val="005F36C7"/>
    <w:rsid w:val="008F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A949C"/>
  <w15:chartTrackingRefBased/>
  <w15:docId w15:val="{33393DF4-95B4-4FCF-BB10-3ED7624F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F36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2023-05-01T21:22:00Z</dcterms:created>
  <dcterms:modified xsi:type="dcterms:W3CDTF">2023-05-01T21:31:00Z</dcterms:modified>
</cp:coreProperties>
</file>