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C398" w14:textId="77777777" w:rsidR="00E82113" w:rsidRDefault="00E82113" w:rsidP="00E82113">
      <w:pPr>
        <w:pStyle w:val="Subtitle"/>
        <w:jc w:val="right"/>
        <w:rPr>
          <w:rFonts w:ascii="Times New Roman" w:hAnsi="Times New Roman"/>
          <w:b/>
          <w:bCs/>
          <w:sz w:val="52"/>
        </w:rPr>
      </w:pPr>
      <w:r>
        <w:rPr>
          <w:rFonts w:ascii="Times New Roman" w:hAnsi="Times New Roman"/>
          <w:b/>
          <w:bCs/>
          <w:sz w:val="52"/>
        </w:rPr>
        <w:t>Development Documentation</w:t>
      </w:r>
    </w:p>
    <w:p w14:paraId="07F25419" w14:textId="77777777" w:rsidR="00E82113" w:rsidRDefault="00E82113" w:rsidP="00E82113">
      <w:pPr>
        <w:pStyle w:val="Title"/>
        <w:suppressLineNumbers/>
        <w:jc w:val="right"/>
        <w:rPr>
          <w:rFonts w:ascii="Times New Roman" w:hAnsi="Times New Roman"/>
          <w:sz w:val="48"/>
        </w:rPr>
      </w:pPr>
    </w:p>
    <w:p w14:paraId="7690E732" w14:textId="77777777" w:rsidR="00E82113" w:rsidRDefault="00E82113" w:rsidP="00E82113">
      <w:pPr>
        <w:pStyle w:val="Title"/>
        <w:suppressLineNumbers/>
        <w:jc w:val="right"/>
        <w:rPr>
          <w:rFonts w:ascii="Times New Roman" w:hAnsi="Times New Roman"/>
          <w:sz w:val="48"/>
        </w:rPr>
      </w:pPr>
    </w:p>
    <w:p w14:paraId="30025822" w14:textId="77777777" w:rsidR="00E82113" w:rsidRDefault="00E82113" w:rsidP="00E82113">
      <w:pPr>
        <w:pStyle w:val="Title"/>
        <w:suppressLineNumbers/>
        <w:wordWrap w:val="0"/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  <w:lang w:eastAsia="zh-CN"/>
        </w:rPr>
        <w:t>DPP Test Instruction</w:t>
      </w:r>
    </w:p>
    <w:p w14:paraId="64FBEAA3" w14:textId="77777777" w:rsidR="00E82113" w:rsidRDefault="00E82113" w:rsidP="00E82113">
      <w:pPr>
        <w:pStyle w:val="Title"/>
        <w:suppressLineNumbers/>
        <w:jc w:val="right"/>
        <w:rPr>
          <w:rFonts w:ascii="Times New Roman" w:hAnsi="Times New Roman"/>
          <w:sz w:val="48"/>
        </w:rPr>
      </w:pPr>
    </w:p>
    <w:p w14:paraId="090AB69D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2247FB4D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619934C1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39E4524A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32F8A080" w14:textId="1F56DA2B" w:rsidR="00E82113" w:rsidRDefault="00E82113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7B72CE1E" w14:textId="77777777" w:rsidR="00E82113" w:rsidRDefault="00E82113" w:rsidP="00E82113">
      <w:pPr>
        <w:pStyle w:val="Heading1"/>
        <w:rPr>
          <w:b/>
        </w:rPr>
      </w:pPr>
      <w:bookmarkStart w:id="0" w:name="_Toc155699397"/>
      <w:bookmarkStart w:id="1" w:name="_Toc164511848"/>
      <w:bookmarkStart w:id="2" w:name="_Toc164512735"/>
      <w:bookmarkStart w:id="3" w:name="_Toc164591168"/>
      <w:bookmarkStart w:id="4" w:name="_Toc164592184"/>
      <w:bookmarkStart w:id="5" w:name="_Toc164836435"/>
      <w:bookmarkStart w:id="6" w:name="_Toc164939487"/>
      <w:bookmarkStart w:id="7" w:name="_Toc165104182"/>
      <w:bookmarkStart w:id="8" w:name="_Toc165112566"/>
      <w:bookmarkStart w:id="9" w:name="_Toc165113347"/>
      <w:bookmarkStart w:id="10" w:name="_Toc503189407"/>
      <w:r>
        <w:rPr>
          <w:b/>
        </w:rPr>
        <w:lastRenderedPageBreak/>
        <w:t>Overview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E5A5DB7" w14:textId="77777777" w:rsidR="00E82113" w:rsidRDefault="00E82113" w:rsidP="00E82113">
      <w:r>
        <w:rPr>
          <w:lang w:eastAsia="zh-CN"/>
        </w:rPr>
        <w:t xml:space="preserve">This document describes the DPP test steps and instructions with </w:t>
      </w:r>
      <w:proofErr w:type="spellStart"/>
      <w:r>
        <w:rPr>
          <w:lang w:eastAsia="zh-CN"/>
        </w:rPr>
        <w:t>wpa_supplicant</w:t>
      </w:r>
      <w:proofErr w:type="spellEnd"/>
      <w:r>
        <w:rPr>
          <w:lang w:eastAsia="zh-CN"/>
        </w:rPr>
        <w:t xml:space="preserve">. And list the </w:t>
      </w:r>
      <w:proofErr w:type="spellStart"/>
      <w:r>
        <w:rPr>
          <w:lang w:eastAsia="zh-CN"/>
        </w:rPr>
        <w:t>wpa_supplicant</w:t>
      </w:r>
      <w:proofErr w:type="spellEnd"/>
      <w:r>
        <w:rPr>
          <w:lang w:eastAsia="zh-CN"/>
        </w:rPr>
        <w:t xml:space="preserve"> commands used in test for each device role when </w:t>
      </w:r>
      <w:proofErr w:type="spellStart"/>
      <w:r>
        <w:rPr>
          <w:lang w:eastAsia="zh-CN"/>
        </w:rPr>
        <w:t>dpp</w:t>
      </w:r>
      <w:proofErr w:type="spellEnd"/>
      <w:r>
        <w:rPr>
          <w:lang w:eastAsia="zh-CN"/>
        </w:rPr>
        <w:t xml:space="preserve"> auth, </w:t>
      </w:r>
      <w:proofErr w:type="spellStart"/>
      <w:r>
        <w:rPr>
          <w:lang w:eastAsia="zh-CN"/>
        </w:rPr>
        <w:t>dpp</w:t>
      </w:r>
      <w:proofErr w:type="spellEnd"/>
      <w:r>
        <w:rPr>
          <w:lang w:eastAsia="zh-CN"/>
        </w:rPr>
        <w:t xml:space="preserve"> configure and associate.</w:t>
      </w:r>
    </w:p>
    <w:p w14:paraId="6BCA2964" w14:textId="77777777" w:rsidR="00E82113" w:rsidRDefault="00E82113" w:rsidP="00E82113">
      <w:pPr>
        <w:pStyle w:val="Heading1"/>
        <w:rPr>
          <w:b/>
        </w:rPr>
      </w:pPr>
      <w:bookmarkStart w:id="11" w:name="_Ref93306917"/>
      <w:bookmarkStart w:id="12" w:name="_Ref93308908"/>
      <w:bookmarkStart w:id="13" w:name="_Toc155699399"/>
      <w:bookmarkStart w:id="14" w:name="_Toc164511850"/>
      <w:bookmarkStart w:id="15" w:name="_Toc164512737"/>
      <w:bookmarkStart w:id="16" w:name="_Toc164591169"/>
      <w:bookmarkStart w:id="17" w:name="_Toc164592185"/>
      <w:bookmarkStart w:id="18" w:name="_Toc164836436"/>
      <w:bookmarkStart w:id="19" w:name="_Toc164939488"/>
      <w:bookmarkStart w:id="20" w:name="_Toc165104183"/>
      <w:bookmarkStart w:id="21" w:name="_Toc165112567"/>
      <w:bookmarkStart w:id="22" w:name="_Toc165113348"/>
      <w:bookmarkStart w:id="23" w:name="_Toc503189408"/>
      <w:r>
        <w:rPr>
          <w:b/>
        </w:rPr>
        <w:t>References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5A2E188" w14:textId="77777777" w:rsidR="00E82113" w:rsidRDefault="00E82113" w:rsidP="00E82113">
      <w:pPr>
        <w:pStyle w:val="Heading1"/>
        <w:rPr>
          <w:b/>
        </w:rPr>
      </w:pPr>
      <w:bookmarkStart w:id="24" w:name="_Toc155699400"/>
      <w:bookmarkStart w:id="25" w:name="_Toc164511851"/>
      <w:bookmarkStart w:id="26" w:name="_Toc164512738"/>
      <w:bookmarkStart w:id="27" w:name="_Toc164591170"/>
      <w:bookmarkStart w:id="28" w:name="_Toc164592186"/>
      <w:bookmarkStart w:id="29" w:name="_Toc164836437"/>
      <w:bookmarkStart w:id="30" w:name="_Toc164939489"/>
      <w:bookmarkStart w:id="31" w:name="_Toc165104184"/>
      <w:bookmarkStart w:id="32" w:name="_Toc165112568"/>
      <w:bookmarkStart w:id="33" w:name="_Toc165113349"/>
      <w:bookmarkStart w:id="34" w:name="_Toc503189409"/>
      <w:r>
        <w:rPr>
          <w:b/>
        </w:rPr>
        <w:t>Abbreviations and Acronyms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0"/>
        <w:gridCol w:w="6026"/>
      </w:tblGrid>
      <w:tr w:rsidR="00E82113" w14:paraId="23EC4D26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F028" w14:textId="77777777" w:rsidR="00E82113" w:rsidRDefault="00E82113">
            <w:r>
              <w:rPr>
                <w:lang w:eastAsia="zh-CN"/>
              </w:rPr>
              <w:t>DPP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E887" w14:textId="77777777" w:rsidR="00E82113" w:rsidRDefault="00E82113">
            <w:r>
              <w:rPr>
                <w:lang w:eastAsia="zh-CN"/>
              </w:rPr>
              <w:t>Device Provision Protocol</w:t>
            </w:r>
          </w:p>
        </w:tc>
      </w:tr>
      <w:tr w:rsidR="00E82113" w14:paraId="2407D16F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76EF" w14:textId="77777777" w:rsidR="00E82113" w:rsidRDefault="00E82113">
            <w:pPr>
              <w:rPr>
                <w:lang w:eastAsia="zh-CN"/>
              </w:rPr>
            </w:pPr>
            <w:r>
              <w:rPr>
                <w:lang w:eastAsia="zh-CN"/>
              </w:rPr>
              <w:t>DUT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7748" w14:textId="77777777" w:rsidR="00E82113" w:rsidRDefault="00E82113">
            <w:pPr>
              <w:rPr>
                <w:lang w:eastAsia="zh-CN"/>
              </w:rPr>
            </w:pPr>
            <w:r>
              <w:rPr>
                <w:lang w:eastAsia="zh-CN"/>
              </w:rPr>
              <w:t>Device Under Test</w:t>
            </w:r>
          </w:p>
        </w:tc>
      </w:tr>
      <w:tr w:rsidR="00E82113" w14:paraId="1BC419E2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65B7" w14:textId="77777777" w:rsidR="00E82113" w:rsidRDefault="00E82113">
            <w:pPr>
              <w:rPr>
                <w:lang w:eastAsia="zh-CN"/>
              </w:rPr>
            </w:pPr>
            <w:r>
              <w:rPr>
                <w:lang w:eastAsia="zh-CN"/>
              </w:rPr>
              <w:t>CTT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07E1" w14:textId="77777777" w:rsidR="00E82113" w:rsidRDefault="00E82113">
            <w:r>
              <w:t>Compliance Test Tool</w:t>
            </w:r>
          </w:p>
        </w:tc>
      </w:tr>
      <w:tr w:rsidR="00E82113" w14:paraId="1E962332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B018" w14:textId="77777777" w:rsidR="00E82113" w:rsidRDefault="00E82113"/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5D04" w14:textId="77777777" w:rsidR="00E82113" w:rsidRDefault="00E82113"/>
        </w:tc>
      </w:tr>
    </w:tbl>
    <w:p w14:paraId="00D0E63F" w14:textId="77777777" w:rsidR="00E82113" w:rsidRDefault="00E82113" w:rsidP="00E82113">
      <w:pPr>
        <w:pStyle w:val="Heading1"/>
        <w:rPr>
          <w:b/>
          <w:lang w:eastAsia="zh-CN"/>
        </w:rPr>
      </w:pPr>
      <w:bookmarkStart w:id="35" w:name="_Theory_of_Operation"/>
      <w:bookmarkStart w:id="36" w:name="_Toc503189410"/>
      <w:bookmarkStart w:id="37" w:name="_Toc165113350"/>
      <w:bookmarkStart w:id="38" w:name="_Toc165112569"/>
      <w:bookmarkStart w:id="39" w:name="_Toc165104185"/>
      <w:bookmarkStart w:id="40" w:name="_Toc164939490"/>
      <w:bookmarkStart w:id="41" w:name="_Toc164836438"/>
      <w:bookmarkStart w:id="42" w:name="_Toc164592187"/>
      <w:bookmarkStart w:id="43" w:name="_Toc164591171"/>
      <w:bookmarkStart w:id="44" w:name="_Toc164512741"/>
      <w:bookmarkStart w:id="45" w:name="_Toc164511854"/>
      <w:bookmarkStart w:id="46" w:name="_Toc155699403"/>
      <w:bookmarkEnd w:id="35"/>
      <w:r>
        <w:rPr>
          <w:b/>
          <w:lang w:eastAsia="zh-CN"/>
        </w:rPr>
        <w:t>Design Notes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691DB163" w14:textId="77777777" w:rsidR="00E82113" w:rsidRDefault="00E82113" w:rsidP="00E82113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  <w:bookmarkStart w:id="47" w:name="_Toc503189411"/>
      <w:r>
        <w:rPr>
          <w:b/>
          <w:sz w:val="21"/>
          <w:szCs w:val="21"/>
          <w:lang w:eastAsia="zh-CN"/>
        </w:rPr>
        <w:t xml:space="preserve">Note : </w:t>
      </w:r>
      <w:proofErr w:type="spellStart"/>
      <w:r>
        <w:rPr>
          <w:b/>
          <w:sz w:val="21"/>
          <w:szCs w:val="21"/>
          <w:lang w:eastAsia="zh-CN"/>
        </w:rPr>
        <w:t>openssl</w:t>
      </w:r>
      <w:proofErr w:type="spellEnd"/>
      <w:r>
        <w:rPr>
          <w:b/>
          <w:sz w:val="21"/>
          <w:szCs w:val="21"/>
          <w:lang w:eastAsia="zh-CN"/>
        </w:rPr>
        <w:t xml:space="preserve"> should be updated to 1.02l in all devices running DPP (procedure mentioned in Appendix) and </w:t>
      </w:r>
      <w:proofErr w:type="spellStart"/>
      <w:r>
        <w:rPr>
          <w:b/>
          <w:sz w:val="21"/>
          <w:szCs w:val="21"/>
          <w:lang w:eastAsia="zh-CN"/>
        </w:rPr>
        <w:t>host_mlme</w:t>
      </w:r>
      <w:proofErr w:type="spellEnd"/>
      <w:r>
        <w:rPr>
          <w:b/>
          <w:sz w:val="21"/>
          <w:szCs w:val="21"/>
          <w:lang w:eastAsia="zh-CN"/>
        </w:rPr>
        <w:t>=1 should be set during load</w:t>
      </w:r>
    </w:p>
    <w:p w14:paraId="332B0D24" w14:textId="77777777" w:rsidR="00E82113" w:rsidRDefault="00E82113" w:rsidP="00E82113">
      <w:pPr>
        <w:rPr>
          <w:lang w:eastAsia="zh-CN"/>
        </w:rPr>
      </w:pPr>
    </w:p>
    <w:bookmarkEnd w:id="47"/>
    <w:p w14:paraId="58B3BA03" w14:textId="0269344D" w:rsidR="009161E7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4</w:t>
      </w:r>
      <w:r w:rsidR="009161E7">
        <w:rPr>
          <w:b/>
          <w:sz w:val="21"/>
          <w:szCs w:val="21"/>
          <w:lang w:eastAsia="zh-CN"/>
        </w:rPr>
        <w:t>.1 DUT as Enrollee, Initiator(Authentication), enrolled as STA</w:t>
      </w:r>
    </w:p>
    <w:p w14:paraId="01F3F4F6" w14:textId="5B81A835" w:rsidR="009161E7" w:rsidRDefault="009161E7" w:rsidP="009161E7">
      <w:pPr>
        <w:rPr>
          <w:lang w:eastAsia="zh-CN"/>
        </w:rPr>
      </w:pPr>
      <w:r>
        <w:rPr>
          <w:lang w:eastAsia="zh-CN"/>
        </w:rPr>
        <w:t>The command flow is as following. DUT act as initiator and enrollee, configured as STA. CTT1 act as configurator. CTT2 act as responder and enrollee, configured as AP.</w:t>
      </w:r>
    </w:p>
    <w:p w14:paraId="181ED0B3" w14:textId="77777777" w:rsidR="007A742B" w:rsidRDefault="007A742B" w:rsidP="009161E7">
      <w:pPr>
        <w:rPr>
          <w:lang w:eastAsia="zh-CN"/>
        </w:rPr>
      </w:pPr>
    </w:p>
    <w:p w14:paraId="07093C1D" w14:textId="57ED95D4" w:rsidR="009161E7" w:rsidRDefault="009161E7" w:rsidP="009161E7">
      <w:pPr>
        <w:jc w:val="center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5ECCE51" wp14:editId="621B99F1">
            <wp:extent cx="34480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E79A" w14:textId="77777777" w:rsidR="009161E7" w:rsidRDefault="009161E7" w:rsidP="009161E7">
      <w:pPr>
        <w:jc w:val="center"/>
        <w:rPr>
          <w:noProof/>
          <w:lang w:eastAsia="zh-CN"/>
        </w:rPr>
      </w:pPr>
      <w:r>
        <w:rPr>
          <w:noProof/>
          <w:lang w:eastAsia="zh-CN"/>
        </w:rPr>
        <w:t>Figure 1. Frame Exchange Flow(QR)</w:t>
      </w:r>
    </w:p>
    <w:p w14:paraId="15E8B8DC" w14:textId="77777777" w:rsidR="009161E7" w:rsidRDefault="009161E7" w:rsidP="009161E7">
      <w:pPr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11BBEB79" w14:textId="46DCE2E8" w:rsidR="0089007F" w:rsidRDefault="0089007F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 w:hint="eastAsia"/>
          <w:color w:val="0D0D0D"/>
          <w:kern w:val="2"/>
          <w:sz w:val="21"/>
          <w:szCs w:val="22"/>
          <w:lang w:eastAsia="zh-CN"/>
        </w:rPr>
        <w:t>1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.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  <w:t xml:space="preserve">CTT1: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-set-mac 00:50:43:02:11:03</w:t>
      </w:r>
    </w:p>
    <w:p w14:paraId="1C0883CE" w14:textId="364F64D9" w:rsidR="009161E7" w:rsidRDefault="0089007F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2</w:t>
      </w:r>
      <w:r w:rsidR="009161E7">
        <w:rPr>
          <w:rFonts w:ascii="Calibri" w:hAnsi="Calibri"/>
          <w:color w:val="0D0D0D"/>
          <w:kern w:val="2"/>
          <w:sz w:val="21"/>
          <w:szCs w:val="22"/>
          <w:lang w:eastAsia="zh-CN"/>
        </w:rPr>
        <w:t>.</w:t>
      </w:r>
      <w:r w:rsidR="009161E7"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  <w:t xml:space="preserve">CTT1: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-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dpp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-configurator-add</w:t>
      </w:r>
    </w:p>
    <w:p w14:paraId="78409ED7" w14:textId="78E68F2D" w:rsidR="0089007F" w:rsidRDefault="0089007F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conf_id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= 1</w:t>
      </w:r>
    </w:p>
    <w:p w14:paraId="751F1804" w14:textId="6C670412" w:rsidR="0089007F" w:rsidRDefault="0089007F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3</w:t>
      </w:r>
      <w:r w:rsidR="009161E7">
        <w:rPr>
          <w:rFonts w:ascii="Calibri" w:hAnsi="Calibri"/>
          <w:color w:val="0D0D0D"/>
          <w:kern w:val="2"/>
          <w:sz w:val="21"/>
          <w:szCs w:val="22"/>
          <w:lang w:eastAsia="zh-CN"/>
        </w:rPr>
        <w:t>.</w:t>
      </w:r>
      <w:r w:rsidR="009161E7"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  <w:t xml:space="preserve">CTT1: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-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dpp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-configurator-params " conf=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sta-dpp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ssid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=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&lt;</w:t>
      </w:r>
      <w:proofErr w:type="spellStart"/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hex_ascii</w:t>
      </w:r>
      <w:proofErr w:type="spellEnd"/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&gt;</w:t>
      </w:r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configurator=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&lt;</w:t>
      </w:r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conf_id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&gt;"</w:t>
      </w:r>
    </w:p>
    <w:p w14:paraId="18C4EEBA" w14:textId="177BC234" w:rsidR="0089007F" w:rsidRDefault="009161E7" w:rsidP="0089007F">
      <w:pPr>
        <w:widowControl w:val="0"/>
        <w:spacing w:before="0"/>
        <w:ind w:left="480" w:firstLine="48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# space character exists between “</w:t>
      </w:r>
      <w:r w:rsid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&amp; </w:t>
      </w:r>
      <w:r w:rsid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c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onf word.</w:t>
      </w:r>
    </w:p>
    <w:p w14:paraId="01D5F6B9" w14:textId="4299FD88" w:rsidR="0089007F" w:rsidRDefault="0089007F" w:rsidP="0089007F">
      <w:pPr>
        <w:widowControl w:val="0"/>
        <w:spacing w:before="0"/>
        <w:ind w:left="480" w:firstLine="48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 w:hint="eastAsia"/>
          <w:color w:val="0D0D0D"/>
          <w:kern w:val="2"/>
          <w:sz w:val="21"/>
          <w:szCs w:val="22"/>
          <w:lang w:eastAsia="zh-CN"/>
        </w:rPr>
        <w:t>#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highlight w:val="yellow"/>
          <w:lang w:eastAsia="zh-CN"/>
        </w:rPr>
        <w:t>ssid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highlight w:val="yellow"/>
          <w:lang w:eastAsia="zh-CN"/>
        </w:rPr>
        <w:t>=DPP_TEST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for example:</w:t>
      </w:r>
      <w:r w:rsidRPr="0089007F">
        <w:t xml:space="preserve">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highlight w:val="yellow"/>
          <w:lang w:eastAsia="zh-CN"/>
        </w:rPr>
        <w:t>ssid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highlight w:val="yellow"/>
          <w:lang w:eastAsia="zh-CN"/>
        </w:rPr>
        <w:t>=4450505f54455354</w:t>
      </w:r>
    </w:p>
    <w:p w14:paraId="795ADB1A" w14:textId="16366843" w:rsidR="009161E7" w:rsidRDefault="0089007F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val="nl-NL" w:eastAsia="zh-CN"/>
        </w:rPr>
      </w:pPr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4</w:t>
      </w:r>
      <w:r w:rsidR="009161E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.</w:t>
      </w:r>
      <w:r w:rsidR="009161E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  <w:t xml:space="preserve">CTT1: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wlan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dpp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-bootstrap-gen "type=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qrcode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chan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=115/36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mac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=00:50:43:02:11:03"</w:t>
      </w:r>
    </w:p>
    <w:p w14:paraId="404AA0F1" w14:textId="0247EFA1" w:rsidR="0089007F" w:rsidRPr="0089007F" w:rsidRDefault="0089007F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val="nl-NL"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</w:r>
      <w:r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</w:r>
      <w:r w:rsidRPr="0089007F">
        <w:rPr>
          <w:rFonts w:ascii="Calibri" w:hAnsi="Calibri"/>
          <w:color w:val="0D0D0D"/>
          <w:kern w:val="2"/>
          <w:sz w:val="21"/>
          <w:szCs w:val="22"/>
          <w:highlight w:val="yellow"/>
          <w:lang w:val="nl-NL" w:eastAsia="zh-CN"/>
        </w:rPr>
        <w:t xml:space="preserve">bootstrap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highlight w:val="yellow"/>
          <w:lang w:val="nl-NL" w:eastAsia="zh-CN"/>
        </w:rPr>
        <w:t>generate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highlight w:val="yellow"/>
          <w:lang w:val="nl-NL" w:eastAsia="zh-CN"/>
        </w:rPr>
        <w:t xml:space="preserve">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highlight w:val="yellow"/>
          <w:lang w:val="nl-NL" w:eastAsia="zh-CN"/>
        </w:rPr>
        <w:t>id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highlight w:val="yellow"/>
          <w:lang w:val="nl-NL" w:eastAsia="zh-CN"/>
        </w:rPr>
        <w:t xml:space="preserve"> = 1</w:t>
      </w:r>
    </w:p>
    <w:p w14:paraId="2D9478EC" w14:textId="47141C07" w:rsidR="009161E7" w:rsidRDefault="0089007F" w:rsidP="009161E7">
      <w:pPr>
        <w:widowControl w:val="0"/>
        <w:spacing w:before="0"/>
        <w:rPr>
          <w:rFonts w:ascii="Calibri" w:hAnsi="Calibri"/>
          <w:kern w:val="2"/>
          <w:sz w:val="21"/>
          <w:szCs w:val="22"/>
          <w:lang w:val="nl-NL" w:eastAsia="zh-CN"/>
        </w:rPr>
      </w:pPr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5</w:t>
      </w:r>
      <w:r w:rsidR="009161E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.</w:t>
      </w:r>
      <w:r w:rsidR="009161E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  <w:t xml:space="preserve">CTT1: 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wlan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dpp</w:t>
      </w:r>
      <w:proofErr w:type="spellEnd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-bootstrap-get-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uri</w:t>
      </w:r>
      <w:proofErr w:type="spellEnd"/>
      <w:r w:rsidR="009161E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 </w:t>
      </w:r>
      <w:r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&lt;</w:t>
      </w:r>
      <w:proofErr w:type="spellStart"/>
      <w:r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bootstrap</w:t>
      </w:r>
      <w:r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_id</w:t>
      </w:r>
      <w:proofErr w:type="spellEnd"/>
      <w:r>
        <w:rPr>
          <w:rFonts w:ascii="Calibri" w:hAnsi="Calibri"/>
          <w:kern w:val="2"/>
          <w:sz w:val="21"/>
          <w:szCs w:val="22"/>
          <w:lang w:val="nl-NL" w:eastAsia="zh-CN"/>
        </w:rPr>
        <w:t>&gt;</w:t>
      </w:r>
    </w:p>
    <w:p w14:paraId="009114D5" w14:textId="71391587" w:rsidR="0089007F" w:rsidRPr="0089007F" w:rsidRDefault="0089007F" w:rsidP="0089007F">
      <w:pPr>
        <w:widowControl w:val="0"/>
        <w:spacing w:before="0"/>
        <w:rPr>
          <w:rFonts w:ascii="Calibri" w:hAnsi="Calibri"/>
          <w:kern w:val="2"/>
          <w:sz w:val="21"/>
          <w:szCs w:val="22"/>
          <w:lang w:val="nl-NL" w:eastAsia="zh-CN"/>
        </w:rPr>
      </w:pPr>
      <w:r>
        <w:rPr>
          <w:rFonts w:ascii="Calibri" w:hAnsi="Calibri"/>
          <w:kern w:val="2"/>
          <w:sz w:val="21"/>
          <w:szCs w:val="22"/>
          <w:lang w:val="nl-NL" w:eastAsia="zh-CN"/>
        </w:rPr>
        <w:tab/>
      </w:r>
      <w:r>
        <w:rPr>
          <w:rFonts w:ascii="Calibri" w:hAnsi="Calibri"/>
          <w:kern w:val="2"/>
          <w:sz w:val="21"/>
          <w:szCs w:val="22"/>
          <w:lang w:val="nl-NL" w:eastAsia="zh-CN"/>
        </w:rPr>
        <w:tab/>
      </w:r>
      <w:r w:rsidR="007A742B">
        <w:rPr>
          <w:rFonts w:ascii="Calibri" w:hAnsi="Calibri"/>
          <w:kern w:val="2"/>
          <w:sz w:val="21"/>
          <w:szCs w:val="22"/>
          <w:lang w:val="nl-NL" w:eastAsia="zh-CN"/>
        </w:rPr>
        <w:t>B</w:t>
      </w:r>
      <w:r w:rsidRPr="0089007F">
        <w:rPr>
          <w:rFonts w:ascii="Calibri" w:hAnsi="Calibri"/>
          <w:kern w:val="2"/>
          <w:sz w:val="21"/>
          <w:szCs w:val="22"/>
          <w:lang w:val="nl-NL" w:eastAsia="zh-CN"/>
        </w:rPr>
        <w:t>ootstrapping QR Code URI:</w:t>
      </w:r>
    </w:p>
    <w:p w14:paraId="69840B30" w14:textId="35AF87FC" w:rsidR="0089007F" w:rsidRDefault="0089007F" w:rsidP="007A742B">
      <w:pPr>
        <w:widowControl w:val="0"/>
        <w:spacing w:before="0"/>
        <w:ind w:left="480" w:firstLine="480"/>
        <w:rPr>
          <w:rFonts w:ascii="Calibri" w:hAnsi="Calibri"/>
          <w:kern w:val="2"/>
          <w:sz w:val="21"/>
          <w:szCs w:val="22"/>
          <w:lang w:val="nl-NL" w:eastAsia="zh-CN"/>
        </w:rPr>
      </w:pPr>
      <w:r w:rsidRPr="0089007F">
        <w:rPr>
          <w:rFonts w:ascii="Calibri" w:hAnsi="Calibri"/>
          <w:kern w:val="2"/>
          <w:sz w:val="21"/>
          <w:szCs w:val="22"/>
          <w:lang w:val="nl-NL" w:eastAsia="zh-CN"/>
        </w:rPr>
        <w:t>DPP:C:115/36;M:005043021103;K:</w:t>
      </w:r>
      <w:r w:rsidR="007A742B">
        <w:rPr>
          <w:rFonts w:ascii="Calibri" w:hAnsi="Calibri"/>
          <w:kern w:val="2"/>
          <w:sz w:val="21"/>
          <w:szCs w:val="22"/>
          <w:lang w:val="nl-NL" w:eastAsia="zh-CN"/>
        </w:rPr>
        <w:t>…….</w:t>
      </w:r>
    </w:p>
    <w:p w14:paraId="33EFAE9B" w14:textId="03BED7CF" w:rsidR="009161E7" w:rsidRDefault="007A742B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6</w:t>
      </w:r>
      <w:r w:rsidR="009161E7">
        <w:rPr>
          <w:rFonts w:ascii="Calibri" w:hAnsi="Calibri"/>
          <w:color w:val="0D0D0D"/>
          <w:kern w:val="2"/>
          <w:sz w:val="21"/>
          <w:szCs w:val="22"/>
          <w:lang w:eastAsia="zh-CN"/>
        </w:rPr>
        <w:t>.</w:t>
      </w:r>
      <w:r w:rsidR="009161E7"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  <w:t xml:space="preserve">CTT1: </w:t>
      </w:r>
      <w:proofErr w:type="spellStart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-</w:t>
      </w:r>
      <w:proofErr w:type="spellStart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dpp</w:t>
      </w:r>
      <w:proofErr w:type="spellEnd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-listen "5180 role=configurator"</w:t>
      </w:r>
    </w:p>
    <w:p w14:paraId="4B69CECE" w14:textId="6D89BCD4" w:rsidR="007A742B" w:rsidRDefault="007A742B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 w:hint="eastAsia"/>
          <w:color w:val="0D0D0D"/>
          <w:kern w:val="2"/>
          <w:sz w:val="21"/>
          <w:szCs w:val="22"/>
          <w:lang w:eastAsia="zh-CN"/>
        </w:rPr>
        <w:t>7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.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  <w:t xml:space="preserve">DUT: </w:t>
      </w:r>
      <w:proofErr w:type="spellStart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-set-mac 00:50:43:02:11:02</w:t>
      </w:r>
    </w:p>
    <w:p w14:paraId="0D0A44FB" w14:textId="4B731C00" w:rsidR="009161E7" w:rsidRDefault="007A742B" w:rsidP="009161E7">
      <w:pPr>
        <w:widowControl w:val="0"/>
        <w:spacing w:before="0"/>
        <w:rPr>
          <w:rFonts w:ascii="Calibri" w:hAnsi="Calibri"/>
          <w:kern w:val="2"/>
          <w:sz w:val="21"/>
          <w:szCs w:val="22"/>
          <w:lang w:eastAsia="zh-CN"/>
        </w:rPr>
      </w:pPr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8</w:t>
      </w:r>
      <w:r w:rsidR="009161E7"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.</w:t>
      </w:r>
      <w:r w:rsidR="009161E7"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  <w:t xml:space="preserve">DUT: </w:t>
      </w:r>
      <w:proofErr w:type="spellStart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-</w:t>
      </w:r>
      <w:proofErr w:type="spellStart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dpp</w:t>
      </w:r>
      <w:proofErr w:type="spellEnd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-</w:t>
      </w:r>
      <w:proofErr w:type="spellStart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qr</w:t>
      </w:r>
      <w:proofErr w:type="spellEnd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-code </w:t>
      </w:r>
      <w:r w:rsidRPr="007A742B">
        <w:rPr>
          <w:rFonts w:ascii="Calibri" w:hAnsi="Calibri"/>
          <w:kern w:val="2"/>
          <w:sz w:val="21"/>
          <w:szCs w:val="22"/>
          <w:lang w:eastAsia="zh-CN"/>
        </w:rPr>
        <w:t>DPP:C:115/36;M:005043021103;K:</w:t>
      </w:r>
      <w:r>
        <w:rPr>
          <w:rFonts w:ascii="Calibri" w:hAnsi="Calibri"/>
          <w:kern w:val="2"/>
          <w:sz w:val="21"/>
          <w:szCs w:val="22"/>
          <w:lang w:eastAsia="zh-CN"/>
        </w:rPr>
        <w:t>……….</w:t>
      </w:r>
    </w:p>
    <w:p w14:paraId="1A0600AC" w14:textId="6CCB3880" w:rsidR="007A742B" w:rsidRPr="007A742B" w:rsidRDefault="007A742B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kern w:val="2"/>
          <w:sz w:val="21"/>
          <w:szCs w:val="22"/>
          <w:lang w:eastAsia="zh-CN"/>
        </w:rPr>
        <w:tab/>
      </w:r>
      <w:r>
        <w:rPr>
          <w:rFonts w:ascii="Calibri" w:hAnsi="Calibri"/>
          <w:kern w:val="2"/>
          <w:sz w:val="21"/>
          <w:szCs w:val="22"/>
          <w:lang w:eastAsia="zh-CN"/>
        </w:rPr>
        <w:tab/>
      </w:r>
      <w:r w:rsidRPr="007A742B">
        <w:rPr>
          <w:rFonts w:ascii="Calibri" w:hAnsi="Calibri"/>
          <w:kern w:val="2"/>
          <w:sz w:val="21"/>
          <w:szCs w:val="22"/>
          <w:lang w:eastAsia="zh-CN"/>
        </w:rPr>
        <w:t xml:space="preserve">DPP </w:t>
      </w:r>
      <w:proofErr w:type="spellStart"/>
      <w:r w:rsidRPr="007A742B">
        <w:rPr>
          <w:rFonts w:ascii="Calibri" w:hAnsi="Calibri"/>
          <w:kern w:val="2"/>
          <w:sz w:val="21"/>
          <w:szCs w:val="22"/>
          <w:lang w:eastAsia="zh-CN"/>
        </w:rPr>
        <w:t>qr</w:t>
      </w:r>
      <w:proofErr w:type="spellEnd"/>
      <w:r w:rsidRPr="007A742B">
        <w:rPr>
          <w:rFonts w:ascii="Calibri" w:hAnsi="Calibri"/>
          <w:kern w:val="2"/>
          <w:sz w:val="21"/>
          <w:szCs w:val="22"/>
          <w:lang w:eastAsia="zh-CN"/>
        </w:rPr>
        <w:t xml:space="preserve"> code id = 1</w:t>
      </w:r>
    </w:p>
    <w:p w14:paraId="5E050E66" w14:textId="2F280114" w:rsidR="009161E7" w:rsidRDefault="007A742B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lastRenderedPageBreak/>
        <w:t>9</w:t>
      </w:r>
      <w:r w:rsidR="009161E7">
        <w:rPr>
          <w:rFonts w:ascii="Calibri" w:hAnsi="Calibri"/>
          <w:color w:val="0D0D0D"/>
          <w:kern w:val="2"/>
          <w:sz w:val="21"/>
          <w:szCs w:val="22"/>
          <w:lang w:eastAsia="zh-CN"/>
        </w:rPr>
        <w:t>.</w:t>
      </w:r>
      <w:r w:rsidR="009161E7"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  <w:t xml:space="preserve">DUT: </w:t>
      </w:r>
      <w:proofErr w:type="spellStart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-</w:t>
      </w:r>
      <w:proofErr w:type="spellStart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dpp</w:t>
      </w:r>
      <w:proofErr w:type="spellEnd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-auth-</w:t>
      </w:r>
      <w:proofErr w:type="spellStart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>init</w:t>
      </w:r>
      <w:proofErr w:type="spellEnd"/>
      <w:r w:rsidRPr="007A742B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"peer=1 role=enrollee"</w:t>
      </w:r>
    </w:p>
    <w:p w14:paraId="64119AA5" w14:textId="77777777" w:rsidR="007A742B" w:rsidRDefault="009161E7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Results:</w:t>
      </w:r>
    </w:p>
    <w:p w14:paraId="03064842" w14:textId="3D7C4937" w:rsidR="009161E7" w:rsidRDefault="009161E7" w:rsidP="007A742B">
      <w:pPr>
        <w:widowControl w:val="0"/>
        <w:spacing w:before="0"/>
        <w:ind w:left="48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DUT: DPP-AUTH-SUCCESS, DPP-CONF-RECEIVED, DPP-CONFOBJ-SSID, DPP-CONNECTOR, DPP-C-SIGN-KEY, DPP-NET-ACCESS-KEY</w:t>
      </w:r>
    </w:p>
    <w:p w14:paraId="230EC05B" w14:textId="0523B8EE" w:rsidR="009161E7" w:rsidRDefault="009161E7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    CTT1: DPP-AUTH-SUCCESS, DPP-CONF-SENT</w:t>
      </w:r>
    </w:p>
    <w:p w14:paraId="0028570D" w14:textId="18CD50BE" w:rsidR="00581043" w:rsidRPr="00E82113" w:rsidRDefault="00581043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10.  </w:t>
      </w:r>
      <w:r w:rsidRPr="00E82113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CTT2: </w:t>
      </w:r>
      <w:proofErr w:type="spellStart"/>
      <w:r w:rsidRPr="00E82113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Pr="00E82113">
        <w:rPr>
          <w:rFonts w:ascii="Calibri" w:hAnsi="Calibri"/>
          <w:color w:val="0D0D0D"/>
          <w:kern w:val="2"/>
          <w:sz w:val="21"/>
          <w:szCs w:val="22"/>
          <w:lang w:eastAsia="zh-CN"/>
        </w:rPr>
        <w:t>-set-mac 00:50:43:02:11:01</w:t>
      </w:r>
    </w:p>
    <w:p w14:paraId="179F5647" w14:textId="6709D690" w:rsidR="00581043" w:rsidRPr="00D913B7" w:rsidRDefault="00581043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 w:rsidRPr="00D913B7">
        <w:rPr>
          <w:rFonts w:ascii="Calibri" w:hAnsi="Calibri" w:hint="eastAsia"/>
          <w:color w:val="0D0D0D"/>
          <w:kern w:val="2"/>
          <w:sz w:val="21"/>
          <w:szCs w:val="22"/>
          <w:lang w:eastAsia="zh-CN"/>
        </w:rPr>
        <w:t>1</w:t>
      </w:r>
      <w:r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1.</w:t>
      </w:r>
      <w:r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  <w:t>CTT2:</w:t>
      </w:r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-add 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testAP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ssid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DPP_TEST ip:192.168.10.1,192.168.10.1,255.255.255.0 role 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uap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channel 36 wpa2 12345678</w:t>
      </w:r>
    </w:p>
    <w:p w14:paraId="00B9FE3A" w14:textId="541D9AA1" w:rsidR="00D913B7" w:rsidRPr="00E82113" w:rsidRDefault="00D913B7" w:rsidP="00D913B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val="nl-NL" w:eastAsia="zh-CN"/>
        </w:rPr>
      </w:pPr>
      <w:r w:rsidRPr="00E82113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12.  CTT2: </w:t>
      </w:r>
      <w:proofErr w:type="spellStart"/>
      <w:r w:rsidRPr="00E82113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wlan</w:t>
      </w:r>
      <w:proofErr w:type="spellEnd"/>
      <w:r w:rsidRPr="00E82113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-start-</w:t>
      </w:r>
      <w:proofErr w:type="spellStart"/>
      <w:r w:rsidRPr="00E82113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network</w:t>
      </w:r>
      <w:proofErr w:type="spellEnd"/>
      <w:r w:rsidRPr="00E82113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 </w:t>
      </w:r>
      <w:proofErr w:type="spellStart"/>
      <w:r w:rsidRPr="00E82113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testAP</w:t>
      </w:r>
      <w:proofErr w:type="spellEnd"/>
    </w:p>
    <w:p w14:paraId="069A90A6" w14:textId="040EC28A" w:rsidR="009161E7" w:rsidRDefault="00D913B7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val="nl-NL" w:eastAsia="zh-CN"/>
        </w:rPr>
      </w:pPr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13</w:t>
      </w:r>
      <w:r w:rsidR="009161E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.</w:t>
      </w:r>
      <w:r w:rsidR="00581043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</w:r>
      <w:r w:rsidR="009161E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CTT2: </w:t>
      </w:r>
      <w:proofErr w:type="spellStart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wlan</w:t>
      </w:r>
      <w:proofErr w:type="spellEnd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</w:t>
      </w:r>
      <w:proofErr w:type="spellStart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dpp</w:t>
      </w:r>
      <w:proofErr w:type="spellEnd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-bootstrap-gen "type=</w:t>
      </w:r>
      <w:proofErr w:type="spellStart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qrcode</w:t>
      </w:r>
      <w:proofErr w:type="spellEnd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 </w:t>
      </w:r>
      <w:proofErr w:type="spellStart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chan</w:t>
      </w:r>
      <w:proofErr w:type="spellEnd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=115/36 </w:t>
      </w:r>
      <w:proofErr w:type="spellStart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mac</w:t>
      </w:r>
      <w:proofErr w:type="spellEnd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=00:50:43:02:12:01"</w:t>
      </w:r>
    </w:p>
    <w:p w14:paraId="4549CCD9" w14:textId="695957DB" w:rsidR="00D913B7" w:rsidRPr="00D913B7" w:rsidRDefault="00D913B7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val="nl-NL"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</w:r>
      <w:r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</w:r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bootstrap </w:t>
      </w:r>
      <w:proofErr w:type="spellStart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generate</w:t>
      </w:r>
      <w:proofErr w:type="spellEnd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 </w:t>
      </w:r>
      <w:proofErr w:type="spellStart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id</w:t>
      </w:r>
      <w:proofErr w:type="spellEnd"/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 = 1</w:t>
      </w:r>
    </w:p>
    <w:p w14:paraId="2622D632" w14:textId="77777777" w:rsidR="00D913B7" w:rsidRDefault="009161E7" w:rsidP="00D913B7">
      <w:pPr>
        <w:widowControl w:val="0"/>
        <w:spacing w:before="0"/>
        <w:rPr>
          <w:rFonts w:ascii="Calibri" w:hAnsi="Calibri"/>
          <w:kern w:val="2"/>
          <w:sz w:val="21"/>
          <w:szCs w:val="22"/>
          <w:lang w:val="nl-NL" w:eastAsia="zh-CN"/>
        </w:rPr>
      </w:pPr>
      <w:r w:rsidRPr="009161E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1</w:t>
      </w:r>
      <w:r w:rsid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4</w:t>
      </w:r>
      <w:r w:rsidRPr="009161E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.</w:t>
      </w:r>
      <w:r w:rsidRPr="009161E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  <w:t xml:space="preserve">CTT2: </w:t>
      </w:r>
      <w:proofErr w:type="spellStart"/>
      <w:r w:rsidR="00D913B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wlan</w:t>
      </w:r>
      <w:proofErr w:type="spellEnd"/>
      <w:r w:rsidR="00D913B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</w:t>
      </w:r>
      <w:proofErr w:type="spellStart"/>
      <w:r w:rsidR="00D913B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dpp</w:t>
      </w:r>
      <w:proofErr w:type="spellEnd"/>
      <w:r w:rsidR="00D913B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-bootstrap-get-</w:t>
      </w:r>
      <w:proofErr w:type="spellStart"/>
      <w:r w:rsidR="00D913B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uri</w:t>
      </w:r>
      <w:proofErr w:type="spellEnd"/>
      <w:r w:rsidR="00D913B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 </w:t>
      </w:r>
      <w:r w:rsid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&lt;</w:t>
      </w:r>
      <w:proofErr w:type="spellStart"/>
      <w:r w:rsidR="00D913B7" w:rsidRPr="0089007F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bootstrap</w:t>
      </w:r>
      <w:r w:rsid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_id</w:t>
      </w:r>
      <w:proofErr w:type="spellEnd"/>
      <w:r w:rsidR="00D913B7">
        <w:rPr>
          <w:rFonts w:ascii="Calibri" w:hAnsi="Calibri"/>
          <w:kern w:val="2"/>
          <w:sz w:val="21"/>
          <w:szCs w:val="22"/>
          <w:lang w:val="nl-NL" w:eastAsia="zh-CN"/>
        </w:rPr>
        <w:t>&gt;</w:t>
      </w:r>
    </w:p>
    <w:p w14:paraId="7DCCE156" w14:textId="77777777" w:rsidR="00D913B7" w:rsidRPr="00D913B7" w:rsidRDefault="00D913B7" w:rsidP="00D913B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val="nl-NL"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</w:r>
      <w:r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</w:r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Bootstrapping QR Code URI:</w:t>
      </w:r>
    </w:p>
    <w:p w14:paraId="72ABD398" w14:textId="2502191F" w:rsidR="009161E7" w:rsidRPr="00D913B7" w:rsidRDefault="00D913B7" w:rsidP="00D913B7">
      <w:pPr>
        <w:widowControl w:val="0"/>
        <w:spacing w:before="0"/>
        <w:ind w:left="480" w:firstLine="480"/>
        <w:rPr>
          <w:rFonts w:ascii="Calibri" w:hAnsi="Calibri"/>
          <w:color w:val="0D0D0D"/>
          <w:kern w:val="2"/>
          <w:sz w:val="21"/>
          <w:szCs w:val="22"/>
          <w:lang w:val="nl-NL" w:eastAsia="zh-CN"/>
        </w:rPr>
      </w:pPr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DPP:C:115/36;M:005043021201;K:</w:t>
      </w:r>
      <w:r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……</w:t>
      </w:r>
    </w:p>
    <w:p w14:paraId="44E15D43" w14:textId="4510BCED" w:rsidR="009161E7" w:rsidRPr="00D913B7" w:rsidRDefault="009161E7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val="nl-NL" w:eastAsia="zh-CN"/>
        </w:rPr>
      </w:pPr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1</w:t>
      </w:r>
      <w:r w:rsidR="00D913B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5</w:t>
      </w:r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.</w:t>
      </w:r>
      <w:r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ab/>
        <w:t xml:space="preserve">CTT1: 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wlan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dpp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qr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-code</w:t>
      </w:r>
      <w:r w:rsid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 xml:space="preserve"> </w:t>
      </w:r>
      <w:r w:rsidR="00D913B7" w:rsidRP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DPP:C:115/36;M:005043021201;K:</w:t>
      </w:r>
      <w:r w:rsidR="00D913B7">
        <w:rPr>
          <w:rFonts w:ascii="Calibri" w:hAnsi="Calibri"/>
          <w:color w:val="0D0D0D"/>
          <w:kern w:val="2"/>
          <w:sz w:val="21"/>
          <w:szCs w:val="22"/>
          <w:lang w:val="nl-NL" w:eastAsia="zh-CN"/>
        </w:rPr>
        <w:t>……</w:t>
      </w:r>
    </w:p>
    <w:p w14:paraId="14C3B4AD" w14:textId="7C8255F1" w:rsidR="009161E7" w:rsidRDefault="009161E7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1</w:t>
      </w:r>
      <w:r w:rsid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6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.</w:t>
      </w: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ab/>
        <w:t xml:space="preserve">CTT1: 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wlan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-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dpp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-auth-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init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"peer=1 conf=ap-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dpp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</w:t>
      </w:r>
      <w:proofErr w:type="spellStart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ssid</w:t>
      </w:r>
      <w:proofErr w:type="spellEnd"/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=4450505f54455354 configurator=</w:t>
      </w:r>
      <w:r w:rsid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&lt;</w:t>
      </w:r>
      <w:r w:rsidR="00D913B7"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 xml:space="preserve"> </w:t>
      </w:r>
      <w:proofErr w:type="spellStart"/>
      <w:r w:rsidR="00D913B7"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conf_id</w:t>
      </w:r>
      <w:proofErr w:type="spellEnd"/>
      <w:r w:rsidR="00D913B7" w:rsidRPr="0089007F">
        <w:rPr>
          <w:rFonts w:ascii="Calibri" w:hAnsi="Calibri"/>
          <w:color w:val="0D0D0D"/>
          <w:kern w:val="2"/>
          <w:sz w:val="21"/>
          <w:szCs w:val="22"/>
          <w:lang w:eastAsia="zh-CN"/>
        </w:rPr>
        <w:t>&gt;</w:t>
      </w:r>
      <w:r w:rsidR="00D913B7" w:rsidRPr="00D913B7">
        <w:rPr>
          <w:rFonts w:ascii="Calibri" w:hAnsi="Calibri"/>
          <w:color w:val="0D0D0D"/>
          <w:kern w:val="2"/>
          <w:sz w:val="21"/>
          <w:szCs w:val="22"/>
          <w:lang w:eastAsia="zh-CN"/>
        </w:rPr>
        <w:t>"</w:t>
      </w:r>
    </w:p>
    <w:p w14:paraId="48D98770" w14:textId="77777777" w:rsidR="00D913B7" w:rsidRDefault="009161E7" w:rsidP="009161E7">
      <w:pPr>
        <w:widowControl w:val="0"/>
        <w:spacing w:before="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Results:</w:t>
      </w:r>
    </w:p>
    <w:p w14:paraId="32F70274" w14:textId="14DBA1C4" w:rsidR="009161E7" w:rsidRDefault="009161E7" w:rsidP="00D913B7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CTT2: DPP-AUTH-SUCCESS, DPP-CONF-RECEIVED, DPP-CONFOBJ-AKM, DPP-CONFOBJ-SSID, DPP-CONNECTOR, DPP-C-SIGN-KEY, DPP-NET-ACCESS-KEY</w:t>
      </w:r>
    </w:p>
    <w:p w14:paraId="4925D90F" w14:textId="5C2DA61B" w:rsidR="009161E7" w:rsidRDefault="009161E7" w:rsidP="00D913B7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CTT1: DPP-AUTH-SUCCESS, DPP-CONF-SENT</w:t>
      </w:r>
    </w:p>
    <w:p w14:paraId="4D09B331" w14:textId="5E4A5284" w:rsidR="009161E7" w:rsidRDefault="009161E7" w:rsidP="00D913B7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1"/>
          <w:szCs w:val="22"/>
          <w:lang w:eastAsia="zh-CN"/>
        </w:rPr>
      </w:pPr>
      <w:r>
        <w:rPr>
          <w:rFonts w:ascii="Calibri" w:hAnsi="Calibri"/>
          <w:color w:val="0D0D0D"/>
          <w:kern w:val="2"/>
          <w:sz w:val="21"/>
          <w:szCs w:val="22"/>
          <w:lang w:eastAsia="zh-CN"/>
        </w:rPr>
        <w:t>Connection between DUT and CTT2 success and ping can work for more than 30 seconds.</w:t>
      </w:r>
    </w:p>
    <w:p w14:paraId="7972966D" w14:textId="77777777" w:rsidR="00ED7E4F" w:rsidRDefault="00ED7E4F"/>
    <w:sectPr w:rsidR="00ED7E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BBBA" w14:textId="77777777" w:rsidR="00C1285B" w:rsidRDefault="00C1285B" w:rsidP="009161E7">
      <w:pPr>
        <w:spacing w:before="0"/>
      </w:pPr>
      <w:r>
        <w:separator/>
      </w:r>
    </w:p>
  </w:endnote>
  <w:endnote w:type="continuationSeparator" w:id="0">
    <w:p w14:paraId="14655FE8" w14:textId="77777777" w:rsidR="00C1285B" w:rsidRDefault="00C1285B" w:rsidP="009161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2459" w14:textId="77777777" w:rsidR="00C1285B" w:rsidRDefault="00C1285B" w:rsidP="009161E7">
      <w:pPr>
        <w:spacing w:before="0"/>
      </w:pPr>
      <w:r>
        <w:separator/>
      </w:r>
    </w:p>
  </w:footnote>
  <w:footnote w:type="continuationSeparator" w:id="0">
    <w:p w14:paraId="1C8EA99B" w14:textId="77777777" w:rsidR="00C1285B" w:rsidRDefault="00C1285B" w:rsidP="009161E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765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567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28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 w16cid:durableId="778791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7F"/>
    <w:rsid w:val="00012D7F"/>
    <w:rsid w:val="0036770F"/>
    <w:rsid w:val="00581043"/>
    <w:rsid w:val="007A742B"/>
    <w:rsid w:val="0089007F"/>
    <w:rsid w:val="009161E7"/>
    <w:rsid w:val="00C1285B"/>
    <w:rsid w:val="00D913B7"/>
    <w:rsid w:val="00E82113"/>
    <w:rsid w:val="00E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C63EA"/>
  <w15:chartTrackingRefBased/>
  <w15:docId w15:val="{5A7BBAAB-836B-446B-9299-142C3846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E7"/>
    <w:pPr>
      <w:spacing w:before="120"/>
    </w:pPr>
    <w:rPr>
      <w:rFonts w:ascii="Palatino" w:eastAsia="SimSun" w:hAnsi="Palatino" w:cs="Times New Roman"/>
      <w:kern w:val="0"/>
      <w:szCs w:val="20"/>
      <w:lang w:eastAsia="en-US"/>
    </w:rPr>
  </w:style>
  <w:style w:type="paragraph" w:styleId="Heading1">
    <w:name w:val="heading 1"/>
    <w:aliases w:val="h1,1st level"/>
    <w:next w:val="Normal"/>
    <w:link w:val="Heading1Char"/>
    <w:qFormat/>
    <w:rsid w:val="009161E7"/>
    <w:pPr>
      <w:keepNext/>
      <w:keepLines/>
      <w:numPr>
        <w:numId w:val="1"/>
      </w:numPr>
      <w:spacing w:before="240" w:after="120"/>
      <w:outlineLvl w:val="0"/>
    </w:pPr>
    <w:rPr>
      <w:rFonts w:ascii="Arial" w:eastAsia="新細明體" w:hAnsi="Arial" w:cs="Times New Roman"/>
      <w:i/>
      <w:kern w:val="0"/>
      <w:sz w:val="40"/>
      <w:szCs w:val="20"/>
      <w:lang w:eastAsia="en-US"/>
    </w:rPr>
  </w:style>
  <w:style w:type="paragraph" w:styleId="Heading2">
    <w:name w:val="heading 2"/>
    <w:aliases w:val="h2,2nd level"/>
    <w:basedOn w:val="Heading1"/>
    <w:next w:val="Normal"/>
    <w:link w:val="Heading2Char"/>
    <w:semiHidden/>
    <w:unhideWhenUsed/>
    <w:qFormat/>
    <w:rsid w:val="009161E7"/>
    <w:pPr>
      <w:numPr>
        <w:ilvl w:val="1"/>
      </w:numPr>
      <w:tabs>
        <w:tab w:val="left" w:pos="1928"/>
      </w:tabs>
      <w:spacing w:before="120" w:after="0"/>
      <w:outlineLvl w:val="1"/>
    </w:pPr>
    <w:rPr>
      <w:i w:val="0"/>
      <w:sz w:val="36"/>
    </w:rPr>
  </w:style>
  <w:style w:type="paragraph" w:styleId="Heading3">
    <w:name w:val="heading 3"/>
    <w:aliases w:val="h3"/>
    <w:basedOn w:val="Heading2"/>
    <w:next w:val="Normal"/>
    <w:link w:val="Heading3Char"/>
    <w:semiHidden/>
    <w:unhideWhenUsed/>
    <w:qFormat/>
    <w:rsid w:val="009161E7"/>
    <w:pPr>
      <w:numPr>
        <w:ilvl w:val="2"/>
      </w:numPr>
      <w:outlineLvl w:val="2"/>
    </w:pPr>
    <w:rPr>
      <w:sz w:val="32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9161E7"/>
    <w:pPr>
      <w:numPr>
        <w:ilvl w:val="3"/>
      </w:numPr>
      <w:outlineLvl w:val="3"/>
    </w:pPr>
    <w:rPr>
      <w:b/>
      <w:i/>
    </w:rPr>
  </w:style>
  <w:style w:type="paragraph" w:styleId="Heading5">
    <w:name w:val="heading 5"/>
    <w:basedOn w:val="Heading4"/>
    <w:next w:val="Normal"/>
    <w:link w:val="Heading5Char"/>
    <w:semiHidden/>
    <w:unhideWhenUsed/>
    <w:qFormat/>
    <w:rsid w:val="009161E7"/>
    <w:pPr>
      <w:numPr>
        <w:ilvl w:val="4"/>
      </w:numPr>
      <w:outlineLvl w:val="4"/>
    </w:pPr>
    <w:rPr>
      <w:sz w:val="28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9161E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semiHidden/>
    <w:unhideWhenUsed/>
    <w:qFormat/>
    <w:rsid w:val="009161E7"/>
    <w:pPr>
      <w:numPr>
        <w:ilvl w:val="6"/>
      </w:numPr>
      <w:outlineLvl w:val="6"/>
    </w:pPr>
    <w:rPr>
      <w:rFonts w:eastAsia="SimSu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161E7"/>
    <w:pPr>
      <w:numPr>
        <w:ilvl w:val="7"/>
        <w:numId w:val="1"/>
      </w:numPr>
      <w:spacing w:before="240" w:after="60"/>
      <w:outlineLvl w:val="7"/>
    </w:pPr>
    <w:rPr>
      <w:rFonts w:ascii="Arial" w:hAnsi="Arial"/>
      <w:b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161E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1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161E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61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161E7"/>
    <w:rPr>
      <w:sz w:val="20"/>
      <w:szCs w:val="20"/>
    </w:rPr>
  </w:style>
  <w:style w:type="character" w:customStyle="1" w:styleId="Heading1Char">
    <w:name w:val="Heading 1 Char"/>
    <w:aliases w:val="h1 Char,1st level Char,h1 Char1,1st level Char1"/>
    <w:basedOn w:val="DefaultParagraphFont"/>
    <w:link w:val="Heading1"/>
    <w:rsid w:val="009161E7"/>
    <w:rPr>
      <w:rFonts w:ascii="Arial" w:eastAsia="新細明體" w:hAnsi="Arial" w:cs="Times New Roman"/>
      <w:i/>
      <w:kern w:val="0"/>
      <w:sz w:val="40"/>
      <w:szCs w:val="20"/>
      <w:lang w:eastAsia="en-US"/>
    </w:rPr>
  </w:style>
  <w:style w:type="character" w:customStyle="1" w:styleId="Heading2Char">
    <w:name w:val="Heading 2 Char"/>
    <w:aliases w:val="h2 Char,2nd level Char,h2 Char1,2nd level Char1"/>
    <w:basedOn w:val="DefaultParagraphFont"/>
    <w:link w:val="Heading2"/>
    <w:semiHidden/>
    <w:rsid w:val="009161E7"/>
    <w:rPr>
      <w:rFonts w:ascii="Arial" w:eastAsia="新細明體" w:hAnsi="Arial" w:cs="Times New Roman"/>
      <w:kern w:val="0"/>
      <w:sz w:val="36"/>
      <w:szCs w:val="20"/>
      <w:lang w:eastAsia="en-US"/>
    </w:rPr>
  </w:style>
  <w:style w:type="character" w:customStyle="1" w:styleId="Heading3Char">
    <w:name w:val="Heading 3 Char"/>
    <w:aliases w:val="h3 Char"/>
    <w:basedOn w:val="DefaultParagraphFont"/>
    <w:link w:val="Heading3"/>
    <w:semiHidden/>
    <w:rsid w:val="009161E7"/>
    <w:rPr>
      <w:rFonts w:ascii="Arial" w:eastAsia="新細明體" w:hAnsi="Arial" w:cs="Times New Roman"/>
      <w:kern w:val="0"/>
      <w:sz w:val="32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161E7"/>
    <w:rPr>
      <w:rFonts w:ascii="Arial" w:eastAsia="新細明體" w:hAnsi="Arial" w:cs="Times New Roman"/>
      <w:b/>
      <w:i/>
      <w:kern w:val="0"/>
      <w:sz w:val="3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9161E7"/>
    <w:rPr>
      <w:rFonts w:ascii="Arial" w:eastAsia="新細明體" w:hAnsi="Arial" w:cs="Times New Roman"/>
      <w:b/>
      <w:i/>
      <w:kern w:val="0"/>
      <w:sz w:val="28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9161E7"/>
    <w:rPr>
      <w:rFonts w:ascii="Arial" w:eastAsia="新細明體" w:hAnsi="Arial" w:cs="Times New Roman"/>
      <w:b/>
      <w:i/>
      <w:kern w:val="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9161E7"/>
    <w:rPr>
      <w:rFonts w:ascii="Arial" w:eastAsia="SimSun" w:hAnsi="Arial" w:cs="Times New Roman"/>
      <w:b/>
      <w:i/>
      <w:kern w:val="0"/>
      <w:sz w:val="28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9161E7"/>
    <w:rPr>
      <w:rFonts w:ascii="Arial" w:eastAsia="SimSun" w:hAnsi="Arial" w:cs="Times New Roman"/>
      <w:b/>
      <w:i/>
      <w:kern w:val="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9161E7"/>
    <w:rPr>
      <w:rFonts w:ascii="Arial" w:eastAsia="SimSun" w:hAnsi="Arial" w:cs="Times New Roman"/>
      <w:b/>
      <w:i/>
      <w:kern w:val="0"/>
      <w:sz w:val="18"/>
      <w:szCs w:val="20"/>
      <w:lang w:eastAsia="en-US"/>
    </w:rPr>
  </w:style>
  <w:style w:type="paragraph" w:styleId="Title">
    <w:name w:val="Title"/>
    <w:basedOn w:val="Normal"/>
    <w:link w:val="TitleChar"/>
    <w:qFormat/>
    <w:rsid w:val="00E82113"/>
    <w:pPr>
      <w:jc w:val="center"/>
    </w:pPr>
    <w:rPr>
      <w:rFonts w:ascii="Arial" w:hAnsi="Arial"/>
      <w:sz w:val="36"/>
    </w:rPr>
  </w:style>
  <w:style w:type="character" w:customStyle="1" w:styleId="TitleChar">
    <w:name w:val="Title Char"/>
    <w:basedOn w:val="DefaultParagraphFont"/>
    <w:link w:val="Title"/>
    <w:rsid w:val="00E82113"/>
    <w:rPr>
      <w:rFonts w:ascii="Arial" w:eastAsia="SimSun" w:hAnsi="Arial" w:cs="Times New Roman"/>
      <w:kern w:val="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E82113"/>
    <w:pPr>
      <w:suppressLineNumbers/>
    </w:pPr>
    <w:rPr>
      <w:rFonts w:ascii="Arial" w:hAnsi="Arial"/>
      <w:sz w:val="28"/>
    </w:rPr>
  </w:style>
  <w:style w:type="character" w:customStyle="1" w:styleId="SubtitleChar">
    <w:name w:val="Subtitle Char"/>
    <w:basedOn w:val="DefaultParagraphFont"/>
    <w:link w:val="Subtitle"/>
    <w:rsid w:val="00E82113"/>
    <w:rPr>
      <w:rFonts w:ascii="Arial" w:eastAsia="SimSun" w:hAnsi="Arial" w:cs="Times New Roman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 Yu</dc:creator>
  <cp:keywords/>
  <dc:description/>
  <cp:lastModifiedBy>Rayn Yu</cp:lastModifiedBy>
  <cp:revision>3</cp:revision>
  <dcterms:created xsi:type="dcterms:W3CDTF">2023-07-05T03:47:00Z</dcterms:created>
  <dcterms:modified xsi:type="dcterms:W3CDTF">2023-07-05T07:01:00Z</dcterms:modified>
</cp:coreProperties>
</file>