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cstheme="minorHAnsi"/>
        </w:rPr>
        <w:id w:val="1674837385"/>
        <w:docPartObj>
          <w:docPartGallery w:val="Cover Pages"/>
          <w:docPartUnique/>
        </w:docPartObj>
      </w:sdtPr>
      <w:sdtEndPr/>
      <w:sdtContent>
        <w:p w:rsidR="00842519" w:rsidRPr="00D816C6" w:rsidRDefault="00842519">
          <w:pPr>
            <w:rPr>
              <w:rFonts w:cstheme="minorHAnsi"/>
            </w:rPr>
          </w:pPr>
          <w:r w:rsidRPr="00D816C6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87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723"/>
                                  <w:gridCol w:w="4753"/>
                                </w:tblGrid>
                                <w:tr w:rsidR="00E9719C" w:rsidTr="00E60C8B">
                                  <w:trPr>
                                    <w:trHeight w:val="9261"/>
                                    <w:jc w:val="center"/>
                                  </w:trPr>
                                  <w:tc>
                                    <w:tcPr>
                                      <w:tcW w:w="3365" w:type="pct"/>
                                      <w:vAlign w:val="center"/>
                                    </w:tcPr>
                                    <w:p w:rsidR="00842519" w:rsidRDefault="00E9719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7814A15" wp14:editId="3603F88C">
                                            <wp:extent cx="3371850" cy="3609975"/>
                                            <wp:effectExtent l="0" t="0" r="0" b="9525"/>
                                            <wp:docPr id="2" name="Picture 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CIVA logo.png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371850" cy="36099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:rsidR="00AD5176" w:rsidRPr="00FD3633" w:rsidRDefault="00AD5176" w:rsidP="00AD5176">
                                      <w:pPr>
                                        <w:rPr>
                                          <w:b/>
                                          <w:color w:val="2E74B5" w:themeColor="accent1" w:themeShade="BF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FD3633">
                                        <w:rPr>
                                          <w:b/>
                                          <w:color w:val="2E74B5" w:themeColor="accent1" w:themeShade="BF"/>
                                          <w:sz w:val="36"/>
                                          <w:szCs w:val="36"/>
                                        </w:rPr>
                                        <w:t>BUSINESS PROPOSAL FOR CRIME INTELLIGENCE VIRTUAL ASSISTANT (CIVA)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color w:val="70AD47" w:themeColor="accent6"/>
                                          <w:sz w:val="32"/>
                                          <w:szCs w:val="32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842519" w:rsidRDefault="00A222D0" w:rsidP="00A222D0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F5D34">
                                            <w:rPr>
                                              <w:b/>
                                              <w:color w:val="70AD47" w:themeColor="accent6"/>
                                              <w:sz w:val="32"/>
                                              <w:szCs w:val="32"/>
                                            </w:rPr>
                                            <w:t>Prepa</w:t>
                                          </w:r>
                                          <w:r w:rsidR="00EF5D34" w:rsidRPr="00EF5D34">
                                            <w:rPr>
                                              <w:b/>
                                              <w:color w:val="70AD47" w:themeColor="accent6"/>
                                              <w:sz w:val="32"/>
                                              <w:szCs w:val="32"/>
                                            </w:rPr>
                                            <w:t xml:space="preserve">red for: Uganda Ministry of Internal Affairs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1635" w:type="pct"/>
                                      <w:vAlign w:val="center"/>
                                    </w:tcPr>
                                    <w:p w:rsidR="00A60105" w:rsidRPr="00257BFA" w:rsidRDefault="00A60105" w:rsidP="00A60105">
                                      <w:pPr>
                                        <w:rPr>
                                          <w:b/>
                                          <w:color w:val="0070C0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57BFA">
                                        <w:rPr>
                                          <w:b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w:t>Prepared by</w:t>
                                      </w:r>
                                      <w:r w:rsidRPr="00257BFA">
                                        <w:rPr>
                                          <w:b/>
                                          <w:color w:val="0070C0"/>
                                          <w:sz w:val="32"/>
                                          <w:szCs w:val="32"/>
                                        </w:rPr>
                                        <w:t>: Omurama Civil and Computer Engineering Company Limited</w:t>
                                      </w:r>
                                    </w:p>
                                    <w:p w:rsidR="00B35586" w:rsidRDefault="00B35586" w:rsidP="00B35586">
                                      <w:pPr>
                                        <w:jc w:val="center"/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8FD3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8FD3"/>
                                          <w:sz w:val="72"/>
                                          <w:szCs w:val="72"/>
                                        </w:rPr>
                                        <w:t>Contact us</w:t>
                                      </w:r>
                                    </w:p>
                                    <w:p w:rsidR="004F303A" w:rsidRPr="00257BFA" w:rsidRDefault="004F303A" w:rsidP="004C128C">
                                      <w:pPr>
                                        <w:jc w:val="center"/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70C0"/>
                                          <w:sz w:val="44"/>
                                          <w:szCs w:val="44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70C0"/>
                                          <w:sz w:val="24"/>
                                          <w:szCs w:val="24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:rsidR="0099582B" w:rsidRPr="00401458" w:rsidRDefault="0099582B" w:rsidP="0099582B">
                                          <w:pPr>
                                            <w:rPr>
                                              <w:color w:val="0070C0"/>
                                            </w:rPr>
                                          </w:pPr>
                                          <w:r w:rsidRPr="00401458">
                                            <w:rPr>
                                              <w:rFonts w:ascii="Proxima Nova" w:eastAsia="Proxima Nova" w:hAnsi="Proxima Nova" w:cs="Proxima Nova"/>
                                              <w:b/>
                                              <w:color w:val="0070C0"/>
                                              <w:sz w:val="24"/>
                                              <w:szCs w:val="24"/>
                                            </w:rPr>
                                            <w:t>Tell:</w:t>
                                          </w:r>
                                          <w:r w:rsidR="00401458" w:rsidRPr="00401458">
                                            <w:rPr>
                                              <w:rFonts w:ascii="Proxima Nova" w:eastAsia="Proxima Nova" w:hAnsi="Proxima Nova" w:cs="Proxima Nova"/>
                                              <w:b/>
                                              <w:color w:val="0070C0"/>
                                              <w:sz w:val="24"/>
                                              <w:szCs w:val="24"/>
                                            </w:rPr>
                                            <w:t xml:space="preserve"> </w:t>
                                          </w:r>
                                          <w:r w:rsidRPr="00401458">
                                            <w:rPr>
                                              <w:rFonts w:ascii="Proxima Nova" w:eastAsia="Proxima Nova" w:hAnsi="Proxima Nova" w:cs="Proxima Nova"/>
                                              <w:b/>
                                              <w:color w:val="0070C0"/>
                                              <w:sz w:val="24"/>
                                              <w:szCs w:val="24"/>
                                            </w:rPr>
                                            <w:t>+256705384084 \+256763689654</w:t>
                                          </w:r>
                                        </w:p>
                                      </w:sdtContent>
                                    </w:sdt>
                                    <w:p w:rsidR="0099582B" w:rsidRPr="00257BFA" w:rsidRDefault="0099582B" w:rsidP="004F303A">
                                      <w:pPr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70C0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411090"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t>Email:</w:t>
                                      </w:r>
                                      <w:r w:rsidRPr="00257BFA"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70C0"/>
                                          <w:sz w:val="28"/>
                                          <w:szCs w:val="28"/>
                                        </w:rPr>
                                        <w:t>omurama2021@gmail.com</w:t>
                                      </w:r>
                                    </w:p>
                                    <w:p w:rsidR="0099582B" w:rsidRDefault="0099582B" w:rsidP="004C128C">
                                      <w:pPr>
                                        <w:jc w:val="center"/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70C0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257BFA"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70C0"/>
                                          <w:sz w:val="28"/>
                                          <w:szCs w:val="28"/>
                                        </w:rPr>
                                        <w:t xml:space="preserve">    :Nyesiga65@gmail.com</w:t>
                                      </w:r>
                                    </w:p>
                                    <w:p w:rsidR="004F303A" w:rsidRPr="00257BFA" w:rsidRDefault="004F303A" w:rsidP="004F303A">
                                      <w:pPr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70C0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4F303A"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171717" w:themeColor="background2" w:themeShade="1A"/>
                                          <w:sz w:val="28"/>
                                          <w:szCs w:val="28"/>
                                        </w:rPr>
                                        <w:t xml:space="preserve">Website: </w:t>
                                      </w:r>
                                      <w:r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70C0"/>
                                          <w:sz w:val="28"/>
                                          <w:szCs w:val="28"/>
                                        </w:rPr>
                                        <w:t>omurama.com</w:t>
                                      </w:r>
                                    </w:p>
                                    <w:p w:rsidR="00B35586" w:rsidRDefault="00B35586" w:rsidP="00B35586">
                                      <w:pPr>
                                        <w:jc w:val="center"/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70C0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257BFA"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70C0"/>
                                          <w:sz w:val="72"/>
                                          <w:szCs w:val="72"/>
                                        </w:rPr>
                                        <w:t xml:space="preserve">BUSINESS </w:t>
                                      </w:r>
                                      <w:r w:rsidRPr="00257BFA">
                                        <w:rPr>
                                          <w:rFonts w:ascii="Proxima Nova" w:eastAsia="Proxima Nova" w:hAnsi="Proxima Nova" w:cs="Proxima Nova"/>
                                          <w:b/>
                                          <w:color w:val="0070C0"/>
                                          <w:sz w:val="44"/>
                                          <w:szCs w:val="44"/>
                                        </w:rPr>
                                        <w:t>PROPOSAL</w:t>
                                      </w:r>
                                    </w:p>
                                    <w:p w:rsidR="00842519" w:rsidRPr="00257BFA" w:rsidRDefault="00842519">
                                      <w:pPr>
                                        <w:pStyle w:val="NoSpacing"/>
                                        <w:rPr>
                                          <w:cap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842519" w:rsidRPr="00257BFA" w:rsidRDefault="00842519">
                                      <w:pPr>
                                        <w:pStyle w:val="NoSpacing"/>
                                        <w:rPr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:rsidR="00842519" w:rsidRPr="00257BFA" w:rsidRDefault="00EF5D34" w:rsidP="00EB410D">
                                      <w:pPr>
                                        <w:pStyle w:val="NoSpacing"/>
                                        <w:rPr>
                                          <w:color w:val="0070C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Proxima Nova" w:eastAsia="Proxima Nova" w:hAnsi="Proxima Nova" w:cs="Proxima Nova"/>
                                            <w:b/>
                                            <w:color w:val="0070C0"/>
                                            <w:sz w:val="36"/>
                                            <w:szCs w:val="36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EB410D" w:rsidRPr="00401458">
                                            <w:rPr>
                                              <w:rFonts w:ascii="Proxima Nova" w:eastAsia="Proxima Nova" w:hAnsi="Proxima Nova" w:cs="Proxima Nova"/>
                                              <w:b/>
                                              <w:color w:val="0070C0"/>
                                              <w:sz w:val="36"/>
                                              <w:szCs w:val="36"/>
                                            </w:rPr>
                                            <w:t xml:space="preserve">Prepared by: Kekirunga patience </w:t>
                                          </w:r>
                                          <w:r w:rsidR="00E60C8B">
                                            <w:rPr>
                                              <w:rFonts w:ascii="Proxima Nova" w:eastAsia="Proxima Nova" w:hAnsi="Proxima Nova" w:cs="Proxima Nova"/>
                                              <w:b/>
                                              <w:color w:val="0070C0"/>
                                              <w:sz w:val="36"/>
                                              <w:szCs w:val="36"/>
                                            </w:rPr>
                                            <w:t xml:space="preserve"> </w:t>
                                          </w:r>
                                          <w:r w:rsidR="00EB410D" w:rsidRPr="00401458">
                                            <w:rPr>
                                              <w:rFonts w:ascii="Proxima Nova" w:eastAsia="Proxima Nova" w:hAnsi="Proxima Nova" w:cs="Proxima Nova"/>
                                              <w:b/>
                                              <w:color w:val="0070C0"/>
                                              <w:sz w:val="36"/>
                                              <w:szCs w:val="36"/>
                                            </w:rPr>
                                            <w:t>Business Development Manager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842519" w:rsidRDefault="0084251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4987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723"/>
                            <w:gridCol w:w="4753"/>
                          </w:tblGrid>
                          <w:tr w:rsidR="00E9719C" w:rsidTr="00E60C8B">
                            <w:trPr>
                              <w:trHeight w:val="9261"/>
                              <w:jc w:val="center"/>
                            </w:trPr>
                            <w:tc>
                              <w:tcPr>
                                <w:tcW w:w="3365" w:type="pct"/>
                                <w:vAlign w:val="center"/>
                              </w:tcPr>
                              <w:p w:rsidR="00842519" w:rsidRDefault="00E9719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7814A15" wp14:editId="3603F88C">
                                      <wp:extent cx="3371850" cy="3609975"/>
                                      <wp:effectExtent l="0" t="0" r="0" b="9525"/>
                                      <wp:docPr id="2" name="Pictur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CIVA logo.pn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371850" cy="36099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AD5176" w:rsidRPr="00FD3633" w:rsidRDefault="00AD5176" w:rsidP="00AD5176">
                                <w:pPr>
                                  <w:rPr>
                                    <w:b/>
                                    <w:color w:val="2E74B5" w:themeColor="accent1" w:themeShade="BF"/>
                                    <w:sz w:val="36"/>
                                    <w:szCs w:val="36"/>
                                  </w:rPr>
                                </w:pPr>
                                <w:r w:rsidRPr="00FD3633">
                                  <w:rPr>
                                    <w:b/>
                                    <w:color w:val="2E74B5" w:themeColor="accent1" w:themeShade="BF"/>
                                    <w:sz w:val="36"/>
                                    <w:szCs w:val="36"/>
                                  </w:rPr>
                                  <w:t>BUSINESS PROPOSAL FOR CRIME INTELLIGENCE VIRTUAL ASSISTANT (CIVA)</w:t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color w:val="70AD47" w:themeColor="accent6"/>
                                    <w:sz w:val="32"/>
                                    <w:szCs w:val="32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42519" w:rsidRDefault="00A222D0" w:rsidP="00A222D0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EF5D34">
                                      <w:rPr>
                                        <w:b/>
                                        <w:color w:val="70AD47" w:themeColor="accent6"/>
                                        <w:sz w:val="32"/>
                                        <w:szCs w:val="32"/>
                                      </w:rPr>
                                      <w:t>Prepa</w:t>
                                    </w:r>
                                    <w:r w:rsidR="00EF5D34" w:rsidRPr="00EF5D34">
                                      <w:rPr>
                                        <w:b/>
                                        <w:color w:val="70AD47" w:themeColor="accent6"/>
                                        <w:sz w:val="32"/>
                                        <w:szCs w:val="32"/>
                                      </w:rPr>
                                      <w:t xml:space="preserve">red for: Uganda Ministry of Internal Affairs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35" w:type="pct"/>
                                <w:vAlign w:val="center"/>
                              </w:tcPr>
                              <w:p w:rsidR="00A60105" w:rsidRPr="00257BFA" w:rsidRDefault="00A60105" w:rsidP="00A60105">
                                <w:pPr>
                                  <w:rPr>
                                    <w:b/>
                                    <w:color w:val="0070C0"/>
                                    <w:sz w:val="32"/>
                                    <w:szCs w:val="32"/>
                                  </w:rPr>
                                </w:pPr>
                                <w:r w:rsidRPr="00257BFA">
                                  <w:rPr>
                                    <w:b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Prepared by</w:t>
                                </w:r>
                                <w:r w:rsidRPr="00257BFA">
                                  <w:rPr>
                                    <w:b/>
                                    <w:color w:val="0070C0"/>
                                    <w:sz w:val="32"/>
                                    <w:szCs w:val="32"/>
                                  </w:rPr>
                                  <w:t>: Omurama Civil and Computer Engineering Company Limited</w:t>
                                </w:r>
                              </w:p>
                              <w:p w:rsidR="00B35586" w:rsidRDefault="00B35586" w:rsidP="00B35586">
                                <w:pPr>
                                  <w:jc w:val="center"/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8FD3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8FD3"/>
                                    <w:sz w:val="72"/>
                                    <w:szCs w:val="72"/>
                                  </w:rPr>
                                  <w:t>Contact us</w:t>
                                </w:r>
                              </w:p>
                              <w:p w:rsidR="004F303A" w:rsidRPr="00257BFA" w:rsidRDefault="004F303A" w:rsidP="004C128C">
                                <w:pPr>
                                  <w:jc w:val="center"/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70C0"/>
                                    <w:sz w:val="44"/>
                                    <w:szCs w:val="44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70C0"/>
                                    <w:sz w:val="24"/>
                                    <w:szCs w:val="24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99582B" w:rsidRPr="00401458" w:rsidRDefault="0099582B" w:rsidP="0099582B">
                                    <w:pPr>
                                      <w:rPr>
                                        <w:color w:val="0070C0"/>
                                      </w:rPr>
                                    </w:pPr>
                                    <w:r w:rsidRPr="00401458">
                                      <w:rPr>
                                        <w:rFonts w:ascii="Proxima Nova" w:eastAsia="Proxima Nova" w:hAnsi="Proxima Nova" w:cs="Proxima Nova"/>
                                        <w:b/>
                                        <w:color w:val="0070C0"/>
                                        <w:sz w:val="24"/>
                                        <w:szCs w:val="24"/>
                                      </w:rPr>
                                      <w:t>Tell:</w:t>
                                    </w:r>
                                    <w:r w:rsidR="00401458" w:rsidRPr="00401458">
                                      <w:rPr>
                                        <w:rFonts w:ascii="Proxima Nova" w:eastAsia="Proxima Nova" w:hAnsi="Proxima Nova" w:cs="Proxima Nova"/>
                                        <w:b/>
                                        <w:color w:val="0070C0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401458">
                                      <w:rPr>
                                        <w:rFonts w:ascii="Proxima Nova" w:eastAsia="Proxima Nova" w:hAnsi="Proxima Nova" w:cs="Proxima Nova"/>
                                        <w:b/>
                                        <w:color w:val="0070C0"/>
                                        <w:sz w:val="24"/>
                                        <w:szCs w:val="24"/>
                                      </w:rPr>
                                      <w:t>+256705384084 \+256763689654</w:t>
                                    </w:r>
                                  </w:p>
                                </w:sdtContent>
                              </w:sdt>
                              <w:p w:rsidR="0099582B" w:rsidRPr="00257BFA" w:rsidRDefault="0099582B" w:rsidP="004F303A">
                                <w:pPr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70C0"/>
                                    <w:sz w:val="28"/>
                                    <w:szCs w:val="28"/>
                                  </w:rPr>
                                </w:pPr>
                                <w:r w:rsidRPr="00411090"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Email:</w:t>
                                </w:r>
                                <w:r w:rsidRPr="00257BFA"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70C0"/>
                                    <w:sz w:val="28"/>
                                    <w:szCs w:val="28"/>
                                  </w:rPr>
                                  <w:t>omurama2021@gmail.com</w:t>
                                </w:r>
                              </w:p>
                              <w:p w:rsidR="0099582B" w:rsidRDefault="0099582B" w:rsidP="004C128C">
                                <w:pPr>
                                  <w:jc w:val="center"/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70C0"/>
                                    <w:sz w:val="28"/>
                                    <w:szCs w:val="28"/>
                                  </w:rPr>
                                </w:pPr>
                                <w:r w:rsidRPr="00257BFA"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70C0"/>
                                    <w:sz w:val="28"/>
                                    <w:szCs w:val="28"/>
                                  </w:rPr>
                                  <w:t xml:space="preserve">    :Nyesiga65@gmail.com</w:t>
                                </w:r>
                              </w:p>
                              <w:p w:rsidR="004F303A" w:rsidRPr="00257BFA" w:rsidRDefault="004F303A" w:rsidP="004F303A">
                                <w:pPr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70C0"/>
                                    <w:sz w:val="28"/>
                                    <w:szCs w:val="28"/>
                                  </w:rPr>
                                </w:pPr>
                                <w:r w:rsidRPr="004F303A">
                                  <w:rPr>
                                    <w:rFonts w:ascii="Proxima Nova" w:eastAsia="Proxima Nova" w:hAnsi="Proxima Nova" w:cs="Proxima Nova"/>
                                    <w:b/>
                                    <w:color w:val="171717" w:themeColor="background2" w:themeShade="1A"/>
                                    <w:sz w:val="28"/>
                                    <w:szCs w:val="28"/>
                                  </w:rPr>
                                  <w:t xml:space="preserve">Website: </w:t>
                                </w:r>
                                <w:r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70C0"/>
                                    <w:sz w:val="28"/>
                                    <w:szCs w:val="28"/>
                                  </w:rPr>
                                  <w:t>omurama.com</w:t>
                                </w:r>
                              </w:p>
                              <w:p w:rsidR="00B35586" w:rsidRDefault="00B35586" w:rsidP="00B35586">
                                <w:pPr>
                                  <w:jc w:val="center"/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70C0"/>
                                    <w:sz w:val="44"/>
                                    <w:szCs w:val="44"/>
                                  </w:rPr>
                                </w:pPr>
                                <w:r w:rsidRPr="00257BFA"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70C0"/>
                                    <w:sz w:val="72"/>
                                    <w:szCs w:val="72"/>
                                  </w:rPr>
                                  <w:t xml:space="preserve">BUSINESS </w:t>
                                </w:r>
                                <w:r w:rsidRPr="00257BFA">
                                  <w:rPr>
                                    <w:rFonts w:ascii="Proxima Nova" w:eastAsia="Proxima Nova" w:hAnsi="Proxima Nova" w:cs="Proxima Nova"/>
                                    <w:b/>
                                    <w:color w:val="0070C0"/>
                                    <w:sz w:val="44"/>
                                    <w:szCs w:val="44"/>
                                  </w:rPr>
                                  <w:t>PROPOSAL</w:t>
                                </w:r>
                              </w:p>
                              <w:p w:rsidR="00842519" w:rsidRPr="00257BFA" w:rsidRDefault="00842519">
                                <w:pPr>
                                  <w:pStyle w:val="NoSpacing"/>
                                  <w:rPr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842519" w:rsidRPr="00257BFA" w:rsidRDefault="00842519">
                                <w:pPr>
                                  <w:pStyle w:val="NoSpacing"/>
                                  <w:rPr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842519" w:rsidRPr="00257BFA" w:rsidRDefault="00EF5D34" w:rsidP="00EB410D">
                                <w:pPr>
                                  <w:pStyle w:val="NoSpacing"/>
                                  <w:rPr>
                                    <w:color w:val="0070C0"/>
                                  </w:rPr>
                                </w:pPr>
                                <w:sdt>
                                  <w:sdtPr>
                                    <w:rPr>
                                      <w:rFonts w:ascii="Proxima Nova" w:eastAsia="Proxima Nova" w:hAnsi="Proxima Nova" w:cs="Proxima Nova"/>
                                      <w:b/>
                                      <w:color w:val="0070C0"/>
                                      <w:sz w:val="36"/>
                                      <w:szCs w:val="36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B410D" w:rsidRPr="00401458">
                                      <w:rPr>
                                        <w:rFonts w:ascii="Proxima Nova" w:eastAsia="Proxima Nova" w:hAnsi="Proxima Nova" w:cs="Proxima Nova"/>
                                        <w:b/>
                                        <w:color w:val="0070C0"/>
                                        <w:sz w:val="36"/>
                                        <w:szCs w:val="36"/>
                                      </w:rPr>
                                      <w:t xml:space="preserve">Prepared by: Kekirunga patience </w:t>
                                    </w:r>
                                    <w:r w:rsidR="00E60C8B">
                                      <w:rPr>
                                        <w:rFonts w:ascii="Proxima Nova" w:eastAsia="Proxima Nova" w:hAnsi="Proxima Nova" w:cs="Proxima Nova"/>
                                        <w:b/>
                                        <w:color w:val="0070C0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EB410D" w:rsidRPr="00401458">
                                      <w:rPr>
                                        <w:rFonts w:ascii="Proxima Nova" w:eastAsia="Proxima Nova" w:hAnsi="Proxima Nova" w:cs="Proxima Nova"/>
                                        <w:b/>
                                        <w:color w:val="0070C0"/>
                                        <w:sz w:val="36"/>
                                        <w:szCs w:val="36"/>
                                      </w:rPr>
                                      <w:t>Business Development Manager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842519" w:rsidRDefault="0084251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D816C6">
            <w:rPr>
              <w:rFonts w:cstheme="minorHAnsi"/>
            </w:rPr>
            <w:br w:type="page"/>
          </w:r>
        </w:p>
      </w:sdtContent>
    </w:sdt>
    <w:p w:rsidR="000D0D0D" w:rsidRPr="009A3F41" w:rsidRDefault="00530B7D" w:rsidP="00530B7D">
      <w:pPr>
        <w:jc w:val="center"/>
        <w:rPr>
          <w:rFonts w:cstheme="minorHAnsi"/>
          <w:b/>
          <w:sz w:val="48"/>
          <w:szCs w:val="48"/>
        </w:rPr>
      </w:pPr>
      <w:r w:rsidRPr="009A3F41">
        <w:rPr>
          <w:rFonts w:cstheme="minorHAnsi"/>
          <w:b/>
          <w:sz w:val="48"/>
          <w:szCs w:val="48"/>
        </w:rPr>
        <w:lastRenderedPageBreak/>
        <w:t>Table of contents</w:t>
      </w:r>
    </w:p>
    <w:p w:rsidR="00530B7D" w:rsidRPr="00D816C6" w:rsidRDefault="00530B7D" w:rsidP="009A3F41">
      <w:pPr>
        <w:pStyle w:val="ListParagraph"/>
        <w:numPr>
          <w:ilvl w:val="0"/>
          <w:numId w:val="1"/>
        </w:numPr>
        <w:spacing w:line="720" w:lineRule="auto"/>
        <w:rPr>
          <w:rFonts w:cstheme="minorHAnsi"/>
        </w:rPr>
      </w:pPr>
      <w:r w:rsidRPr="00D816C6">
        <w:rPr>
          <w:rFonts w:cstheme="minorHAnsi"/>
        </w:rPr>
        <w:t>Executive Summary</w:t>
      </w:r>
      <w:r w:rsidR="003D58E9">
        <w:rPr>
          <w:rFonts w:cstheme="minorHAnsi"/>
        </w:rPr>
        <w:t>…………………………………………………………………………………………………………………</w:t>
      </w:r>
      <w:r w:rsidR="00021169">
        <w:rPr>
          <w:rFonts w:cstheme="minorHAnsi"/>
        </w:rPr>
        <w:t>.</w:t>
      </w:r>
      <w:r w:rsidR="00D23C50">
        <w:rPr>
          <w:rFonts w:cstheme="minorHAnsi"/>
        </w:rPr>
        <w:t>………3</w:t>
      </w:r>
    </w:p>
    <w:p w:rsidR="00530B7D" w:rsidRDefault="00530B7D" w:rsidP="009A3F41">
      <w:pPr>
        <w:pStyle w:val="ListParagraph"/>
        <w:numPr>
          <w:ilvl w:val="0"/>
          <w:numId w:val="1"/>
        </w:numPr>
        <w:spacing w:line="720" w:lineRule="auto"/>
        <w:rPr>
          <w:rFonts w:cstheme="minorHAnsi"/>
        </w:rPr>
      </w:pPr>
      <w:r w:rsidRPr="00D816C6">
        <w:rPr>
          <w:rFonts w:cstheme="minorHAnsi"/>
        </w:rPr>
        <w:t xml:space="preserve"> Project Objectives</w:t>
      </w:r>
      <w:r w:rsidR="003D58E9">
        <w:rPr>
          <w:rFonts w:cstheme="minorHAnsi"/>
        </w:rPr>
        <w:t>…………………………………………</w:t>
      </w:r>
      <w:r w:rsidR="00D23C50">
        <w:rPr>
          <w:rFonts w:cstheme="minorHAnsi"/>
        </w:rPr>
        <w:t>…………………………………………………………………………………3</w:t>
      </w:r>
    </w:p>
    <w:p w:rsidR="00415597" w:rsidRPr="007A75B5" w:rsidRDefault="00415597" w:rsidP="00415597">
      <w:pPr>
        <w:pStyle w:val="ListParagraph"/>
        <w:numPr>
          <w:ilvl w:val="0"/>
          <w:numId w:val="1"/>
        </w:numPr>
        <w:rPr>
          <w:rFonts w:cstheme="minorHAnsi"/>
        </w:rPr>
      </w:pPr>
      <w:r w:rsidRPr="00415597">
        <w:rPr>
          <w:sz w:val="24"/>
          <w:szCs w:val="24"/>
        </w:rPr>
        <w:t>Research &amp; Context</w:t>
      </w:r>
      <w:r>
        <w:rPr>
          <w:sz w:val="24"/>
          <w:szCs w:val="24"/>
        </w:rPr>
        <w:t>………………………</w:t>
      </w:r>
      <w:r w:rsidR="00D23C50">
        <w:rPr>
          <w:sz w:val="24"/>
          <w:szCs w:val="24"/>
        </w:rPr>
        <w:t>.</w:t>
      </w:r>
      <w:r>
        <w:rPr>
          <w:sz w:val="24"/>
          <w:szCs w:val="24"/>
        </w:rPr>
        <w:t>…………………………………………………………………………………….</w:t>
      </w:r>
      <w:r w:rsidR="00D23C50">
        <w:rPr>
          <w:sz w:val="24"/>
          <w:szCs w:val="24"/>
        </w:rPr>
        <w:t>3</w:t>
      </w:r>
    </w:p>
    <w:p w:rsidR="007A75B5" w:rsidRPr="007A75B5" w:rsidRDefault="007A75B5" w:rsidP="007A75B5">
      <w:pPr>
        <w:pStyle w:val="ListParagraph"/>
        <w:ind w:left="360"/>
        <w:rPr>
          <w:rFonts w:cstheme="minorHAnsi"/>
        </w:rPr>
      </w:pPr>
    </w:p>
    <w:p w:rsidR="007A75B5" w:rsidRPr="00D23C50" w:rsidRDefault="007A75B5" w:rsidP="0041559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A75B5">
        <w:rPr>
          <w:sz w:val="24"/>
          <w:szCs w:val="24"/>
        </w:rPr>
        <w:t>Problem Statement</w:t>
      </w:r>
      <w:r>
        <w:rPr>
          <w:sz w:val="24"/>
          <w:szCs w:val="24"/>
        </w:rPr>
        <w:t>………………………………………………………………………………………………………………</w:t>
      </w:r>
      <w:r w:rsidR="00D23C50">
        <w:rPr>
          <w:sz w:val="24"/>
          <w:szCs w:val="24"/>
        </w:rPr>
        <w:t>4</w:t>
      </w:r>
    </w:p>
    <w:p w:rsidR="00D23C50" w:rsidRPr="00D23C50" w:rsidRDefault="00D23C50" w:rsidP="00D23C50">
      <w:pPr>
        <w:pStyle w:val="ListParagraph"/>
        <w:rPr>
          <w:rFonts w:cstheme="minorHAnsi"/>
          <w:sz w:val="24"/>
          <w:szCs w:val="24"/>
        </w:rPr>
      </w:pPr>
    </w:p>
    <w:p w:rsidR="00D23C50" w:rsidRPr="00D23C50" w:rsidRDefault="00D23C50" w:rsidP="0041559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23C50">
        <w:rPr>
          <w:sz w:val="24"/>
          <w:szCs w:val="24"/>
        </w:rPr>
        <w:t>Proposed Solution: CIVA</w:t>
      </w:r>
      <w:r>
        <w:rPr>
          <w:sz w:val="24"/>
          <w:szCs w:val="24"/>
        </w:rPr>
        <w:t>………………………………………………………………………………………………………4</w:t>
      </w:r>
    </w:p>
    <w:p w:rsidR="00415597" w:rsidRPr="00415597" w:rsidRDefault="00415597" w:rsidP="00415597">
      <w:pPr>
        <w:pStyle w:val="ListParagraph"/>
        <w:ind w:left="360"/>
        <w:rPr>
          <w:rFonts w:cstheme="minorHAnsi"/>
        </w:rPr>
      </w:pPr>
    </w:p>
    <w:p w:rsidR="00530B7D" w:rsidRPr="00D816C6" w:rsidRDefault="00530B7D" w:rsidP="009A3F41">
      <w:pPr>
        <w:pStyle w:val="ListParagraph"/>
        <w:numPr>
          <w:ilvl w:val="0"/>
          <w:numId w:val="1"/>
        </w:numPr>
        <w:spacing w:line="720" w:lineRule="auto"/>
        <w:rPr>
          <w:rFonts w:cstheme="minorHAnsi"/>
        </w:rPr>
      </w:pPr>
      <w:r w:rsidRPr="00D816C6">
        <w:rPr>
          <w:rFonts w:cstheme="minorHAnsi"/>
        </w:rPr>
        <w:t>Core Functionalities of CIVA</w:t>
      </w:r>
      <w:r w:rsidR="003D58E9">
        <w:rPr>
          <w:rFonts w:cstheme="minorHAnsi"/>
        </w:rPr>
        <w:t>……………………………</w:t>
      </w:r>
      <w:r w:rsidR="00D23C50">
        <w:rPr>
          <w:rFonts w:cstheme="minorHAnsi"/>
        </w:rPr>
        <w:t>…………………………………………………………………………………5</w:t>
      </w:r>
    </w:p>
    <w:p w:rsidR="00530B7D" w:rsidRPr="00D816C6" w:rsidRDefault="00530B7D" w:rsidP="009A3F41">
      <w:pPr>
        <w:pStyle w:val="ListParagraph"/>
        <w:numPr>
          <w:ilvl w:val="0"/>
          <w:numId w:val="1"/>
        </w:numPr>
        <w:spacing w:line="720" w:lineRule="auto"/>
        <w:rPr>
          <w:rFonts w:cstheme="minorHAnsi"/>
        </w:rPr>
      </w:pPr>
      <w:r w:rsidRPr="00D816C6">
        <w:rPr>
          <w:rFonts w:cstheme="minorHAnsi"/>
        </w:rPr>
        <w:t>Target Beneficiaries</w:t>
      </w:r>
      <w:r w:rsidR="00CF0E25">
        <w:rPr>
          <w:rFonts w:cstheme="minorHAnsi"/>
        </w:rPr>
        <w:t>………………………………………………………..………………………………………………………………</w:t>
      </w:r>
      <w:r w:rsidR="00D23C50">
        <w:rPr>
          <w:rFonts w:cstheme="minorHAnsi"/>
        </w:rPr>
        <w:t>…5</w:t>
      </w:r>
    </w:p>
    <w:p w:rsidR="00820683" w:rsidRPr="00D816C6" w:rsidRDefault="00820683" w:rsidP="009A3F41">
      <w:pPr>
        <w:pStyle w:val="ListParagraph"/>
        <w:numPr>
          <w:ilvl w:val="0"/>
          <w:numId w:val="1"/>
        </w:numPr>
        <w:spacing w:line="720" w:lineRule="auto"/>
        <w:rPr>
          <w:rFonts w:cstheme="minorHAnsi"/>
        </w:rPr>
      </w:pPr>
      <w:r w:rsidRPr="00D816C6">
        <w:rPr>
          <w:rFonts w:cstheme="minorHAnsi"/>
        </w:rPr>
        <w:t>Implementation Plan &amp; Timeline</w:t>
      </w:r>
      <w:r w:rsidR="006D3FEF">
        <w:rPr>
          <w:rFonts w:cstheme="minorHAnsi"/>
        </w:rPr>
        <w:t>………………………</w:t>
      </w:r>
      <w:r w:rsidR="00D23C50">
        <w:rPr>
          <w:rFonts w:cstheme="minorHAnsi"/>
        </w:rPr>
        <w:t>…….…………………………………………………………………………6</w:t>
      </w:r>
    </w:p>
    <w:p w:rsidR="00820683" w:rsidRPr="00D816C6" w:rsidRDefault="00820683" w:rsidP="009A3F41">
      <w:pPr>
        <w:pStyle w:val="ListParagraph"/>
        <w:numPr>
          <w:ilvl w:val="0"/>
          <w:numId w:val="1"/>
        </w:numPr>
        <w:spacing w:line="720" w:lineRule="auto"/>
        <w:rPr>
          <w:rFonts w:cstheme="minorHAnsi"/>
        </w:rPr>
      </w:pPr>
      <w:r w:rsidRPr="00D816C6">
        <w:rPr>
          <w:rFonts w:cstheme="minorHAnsi"/>
        </w:rPr>
        <w:t>Budget Estimate (UGX)</w:t>
      </w:r>
      <w:r w:rsidR="006D3FEF">
        <w:rPr>
          <w:rFonts w:cstheme="minorHAnsi"/>
        </w:rPr>
        <w:t>……………………………………</w:t>
      </w:r>
      <w:r w:rsidR="00D23C50">
        <w:rPr>
          <w:rFonts w:cstheme="minorHAnsi"/>
        </w:rPr>
        <w:t>…………………………………………………………………………………6</w:t>
      </w:r>
    </w:p>
    <w:p w:rsidR="0059419B" w:rsidRPr="00D816C6" w:rsidRDefault="0059419B" w:rsidP="009A3F41">
      <w:pPr>
        <w:pStyle w:val="ListParagraph"/>
        <w:numPr>
          <w:ilvl w:val="0"/>
          <w:numId w:val="1"/>
        </w:numPr>
        <w:spacing w:line="720" w:lineRule="auto"/>
        <w:rPr>
          <w:rFonts w:cstheme="minorHAnsi"/>
        </w:rPr>
      </w:pPr>
      <w:r w:rsidRPr="00D816C6">
        <w:rPr>
          <w:rFonts w:cstheme="minorHAnsi"/>
        </w:rPr>
        <w:t>Revenue Model &amp; Sustainability</w:t>
      </w:r>
      <w:r w:rsidR="006B7E1F">
        <w:rPr>
          <w:rFonts w:cstheme="minorHAnsi"/>
        </w:rPr>
        <w:t>………………………………………………</w:t>
      </w:r>
      <w:r w:rsidR="00525E0F">
        <w:rPr>
          <w:rFonts w:cstheme="minorHAnsi"/>
        </w:rPr>
        <w:t>..</w:t>
      </w:r>
      <w:r w:rsidR="006B7E1F">
        <w:rPr>
          <w:rFonts w:cstheme="minorHAnsi"/>
        </w:rPr>
        <w:t>………………………………………………………</w:t>
      </w:r>
      <w:r w:rsidR="00FE5DEF">
        <w:rPr>
          <w:rFonts w:cstheme="minorHAnsi"/>
        </w:rPr>
        <w:t>7</w:t>
      </w:r>
    </w:p>
    <w:p w:rsidR="0059419B" w:rsidRPr="00D816C6" w:rsidRDefault="0059419B" w:rsidP="009A3F41">
      <w:pPr>
        <w:pStyle w:val="ListParagraph"/>
        <w:numPr>
          <w:ilvl w:val="0"/>
          <w:numId w:val="1"/>
        </w:numPr>
        <w:spacing w:line="720" w:lineRule="auto"/>
        <w:rPr>
          <w:rFonts w:cstheme="minorHAnsi"/>
        </w:rPr>
      </w:pPr>
      <w:r w:rsidRPr="00D816C6">
        <w:rPr>
          <w:rFonts w:cstheme="minorHAnsi"/>
        </w:rPr>
        <w:t>Expected Outcomes &amp; Benefits</w:t>
      </w:r>
      <w:r w:rsidR="00525E0F">
        <w:rPr>
          <w:rFonts w:cstheme="minorHAnsi"/>
        </w:rPr>
        <w:t>…………………………………………………………………………………………………………</w:t>
      </w:r>
      <w:r w:rsidR="00FE5DEF">
        <w:rPr>
          <w:rFonts w:cstheme="minorHAnsi"/>
        </w:rPr>
        <w:t>8</w:t>
      </w:r>
    </w:p>
    <w:p w:rsidR="0059419B" w:rsidRPr="00D816C6" w:rsidRDefault="0059419B" w:rsidP="009A3F41">
      <w:pPr>
        <w:pStyle w:val="ListParagraph"/>
        <w:numPr>
          <w:ilvl w:val="0"/>
          <w:numId w:val="1"/>
        </w:numPr>
        <w:spacing w:line="720" w:lineRule="auto"/>
        <w:rPr>
          <w:rFonts w:cstheme="minorHAnsi"/>
        </w:rPr>
      </w:pPr>
      <w:r w:rsidRPr="00D816C6">
        <w:rPr>
          <w:rFonts w:cstheme="minorHAnsi"/>
        </w:rPr>
        <w:t xml:space="preserve"> Conclusion &amp; Call to Action</w:t>
      </w:r>
      <w:r w:rsidR="00525E0F">
        <w:rPr>
          <w:rFonts w:cstheme="minorHAnsi"/>
        </w:rPr>
        <w:t>…………………………………………………………………………</w:t>
      </w:r>
      <w:r w:rsidR="00FB286B">
        <w:rPr>
          <w:rFonts w:cstheme="minorHAnsi"/>
        </w:rPr>
        <w:t>..</w:t>
      </w:r>
      <w:r w:rsidR="00525E0F">
        <w:rPr>
          <w:rFonts w:cstheme="minorHAnsi"/>
        </w:rPr>
        <w:t>…………………………………</w:t>
      </w:r>
      <w:r w:rsidR="00FE5DEF">
        <w:rPr>
          <w:rFonts w:cstheme="minorHAnsi"/>
        </w:rPr>
        <w:t>.9</w:t>
      </w:r>
    </w:p>
    <w:p w:rsidR="00530B7D" w:rsidRPr="00D816C6" w:rsidRDefault="00530B7D" w:rsidP="00530B7D">
      <w:pPr>
        <w:jc w:val="center"/>
        <w:rPr>
          <w:rFonts w:cstheme="minorHAnsi"/>
          <w:b/>
        </w:rPr>
      </w:pP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p w:rsidR="009F620B" w:rsidRPr="00D816C6" w:rsidRDefault="009F620B" w:rsidP="000D0D0D">
      <w:pPr>
        <w:rPr>
          <w:rFonts w:cstheme="minorHAnsi"/>
          <w:b/>
          <w:sz w:val="48"/>
          <w:szCs w:val="48"/>
        </w:rPr>
      </w:pPr>
    </w:p>
    <w:p w:rsidR="000D0D0D" w:rsidRPr="00D816C6" w:rsidRDefault="000D0D0D" w:rsidP="000D0D0D">
      <w:pPr>
        <w:rPr>
          <w:rFonts w:cstheme="minorHAnsi"/>
          <w:b/>
          <w:sz w:val="48"/>
          <w:szCs w:val="48"/>
        </w:rPr>
      </w:pPr>
      <w:r w:rsidRPr="00D816C6">
        <w:rPr>
          <w:rFonts w:cstheme="minorHAnsi"/>
          <w:b/>
          <w:sz w:val="48"/>
          <w:szCs w:val="48"/>
        </w:rPr>
        <w:lastRenderedPageBreak/>
        <w:t>1. Executive Summary</w:t>
      </w:r>
    </w:p>
    <w:p w:rsidR="000D0D0D" w:rsidRPr="00D816C6" w:rsidRDefault="000D0D0D" w:rsidP="000D0D0D">
      <w:pPr>
        <w:rPr>
          <w:rFonts w:cstheme="minorHAnsi"/>
        </w:rPr>
      </w:pPr>
    </w:p>
    <w:p w:rsidR="009F21A7" w:rsidRDefault="000D0D0D" w:rsidP="000D0D0D">
      <w:pPr>
        <w:rPr>
          <w:rFonts w:cstheme="minorHAnsi"/>
        </w:rPr>
      </w:pPr>
      <w:r w:rsidRPr="00D816C6">
        <w:rPr>
          <w:rFonts w:cstheme="minorHAnsi"/>
        </w:rPr>
        <w:t>The Crime Intelligence Virtual Assistant (CIVA) is an AI-driven system designed to enhance Uganda’s crime intelligence framework through real-time surveillance, big data analytics, and cybersecurity capabilities. CIVA leverages advanced technologies such as computer vision, natural language processing (NLP), predictive analytics, and AI-driven alerts to support law enforcement in crime prevention, detection, and strategic decision-making.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This proposal outlines the technical framework, financial requirements, implementation plan, and expected impact of CIVA in transforming Uganda’s crime intelligence operations.</w:t>
      </w:r>
    </w:p>
    <w:p w:rsidR="000D0D0D" w:rsidRPr="00D816C6" w:rsidRDefault="000D0D0D" w:rsidP="000D0D0D">
      <w:pPr>
        <w:rPr>
          <w:rFonts w:cstheme="minorHAnsi"/>
        </w:rPr>
      </w:pPr>
    </w:p>
    <w:p w:rsidR="005D2210" w:rsidRPr="00D816C6" w:rsidRDefault="005D2210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  <w:b/>
          <w:sz w:val="48"/>
          <w:szCs w:val="48"/>
        </w:rPr>
      </w:pPr>
      <w:r w:rsidRPr="00D816C6">
        <w:rPr>
          <w:rFonts w:cstheme="minorHAnsi"/>
          <w:b/>
          <w:sz w:val="48"/>
          <w:szCs w:val="48"/>
        </w:rPr>
        <w:t>2. Project Objectives</w:t>
      </w:r>
    </w:p>
    <w:p w:rsidR="00D816C6" w:rsidRPr="00D816C6" w:rsidRDefault="00D816C6" w:rsidP="000D0D0D">
      <w:pPr>
        <w:rPr>
          <w:rFonts w:cstheme="minorHAnsi"/>
          <w:b/>
          <w:sz w:val="48"/>
          <w:szCs w:val="48"/>
        </w:rPr>
      </w:pP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1. Enhance crime intelligence gathering through AI-driven real-time surveillance and predictive analytics.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2. Provide facial recognition, object detection, and number plate identification from CCTV and other data sources.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3. Analyze communication patterns, social media, and digital platforms to detect potential threats.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4. Improve decision-making through AI-powered crime trend analysis and strategic policy recommendations.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5. Strengthen cybersecurity by identifying cyber threats, fraud, and illegal online activities.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6. Establish a centralized crime intelligence hub integrated with national databases.</w:t>
      </w: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p w:rsidR="00A0684A" w:rsidRPr="00A0684A" w:rsidRDefault="00A0684A" w:rsidP="00A0684A">
      <w:pPr>
        <w:rPr>
          <w:b/>
          <w:sz w:val="48"/>
          <w:szCs w:val="48"/>
        </w:rPr>
      </w:pPr>
      <w:r w:rsidRPr="00A0684A">
        <w:rPr>
          <w:b/>
          <w:sz w:val="48"/>
          <w:szCs w:val="48"/>
        </w:rPr>
        <w:t>2. Research &amp; Context</w:t>
      </w:r>
    </w:p>
    <w:p w:rsidR="00A0684A" w:rsidRPr="00A0684A" w:rsidRDefault="00A0684A" w:rsidP="00A0684A">
      <w:pPr>
        <w:rPr>
          <w:b/>
          <w:sz w:val="48"/>
          <w:szCs w:val="48"/>
        </w:rPr>
      </w:pPr>
    </w:p>
    <w:p w:rsidR="00A0684A" w:rsidRDefault="00A0684A" w:rsidP="00A0684A">
      <w:r>
        <w:t>2.1 Existing Traditional Methods &amp; Technologies in Uganda</w:t>
      </w:r>
    </w:p>
    <w:p w:rsidR="00A0684A" w:rsidRDefault="00A0684A" w:rsidP="00A0684A">
      <w:r>
        <w:t>CCTV &amp; Facial Recognition: Uganda Police expanded CCTV systems from Huawei (~US$126M) incorporating AI and facial recognition in major towns.</w:t>
      </w:r>
    </w:p>
    <w:p w:rsidR="00A0684A" w:rsidRDefault="00A0684A" w:rsidP="00A0684A">
      <w:r>
        <w:lastRenderedPageBreak/>
        <w:t>CABIS (Automated Biometric System): Gemalto’s CABIS and LiveScan deployed for fingerprint, facial identification in Kampala divisions.</w:t>
      </w:r>
    </w:p>
    <w:p w:rsidR="00A0684A" w:rsidRDefault="00A0684A" w:rsidP="00A0684A">
      <w:r>
        <w:t>Crime Case Management: Uganda Police uses digital systems for case storage and retrieval.</w:t>
      </w:r>
    </w:p>
    <w:p w:rsidR="00A0684A" w:rsidRDefault="00A0684A" w:rsidP="00A0684A">
      <w:r>
        <w:t>Digital Number Plates: Implementation of digital license plates for government vehicles and tracking systems.</w:t>
      </w:r>
    </w:p>
    <w:p w:rsidR="00A0684A" w:rsidRDefault="00A0684A" w:rsidP="00A0684A">
      <w:r>
        <w:t>Crime Mapping (GIS): Used globally to identify hotspots; Uganda lacks widespread GIS-integrated intelligence mapping.</w:t>
      </w:r>
    </w:p>
    <w:p w:rsidR="00A0684A" w:rsidRDefault="00A0684A" w:rsidP="00A0684A">
      <w:r>
        <w:t>Intelligence Agencies: ISO, ESO, JATT provide internal and external threat intel, often siloed .</w:t>
      </w:r>
    </w:p>
    <w:p w:rsidR="00A0684A" w:rsidRDefault="00A0684A" w:rsidP="00A0684A">
      <w:r>
        <w:t>Human Intelligence &amp; Community Policing: Reliant on local officers and LCs with limited technological integration.</w:t>
      </w:r>
    </w:p>
    <w:p w:rsidR="00A0684A" w:rsidRDefault="00A0684A" w:rsidP="00A0684A"/>
    <w:p w:rsidR="00A0684A" w:rsidRDefault="00A0684A" w:rsidP="00A0684A"/>
    <w:p w:rsidR="00A0684A" w:rsidRPr="00415597" w:rsidRDefault="00A0684A" w:rsidP="00A0684A">
      <w:pPr>
        <w:rPr>
          <w:b/>
          <w:sz w:val="32"/>
          <w:szCs w:val="32"/>
        </w:rPr>
      </w:pPr>
      <w:r w:rsidRPr="00415597">
        <w:rPr>
          <w:b/>
          <w:sz w:val="32"/>
          <w:szCs w:val="32"/>
        </w:rPr>
        <w:t>2.2 Gaps &amp; Challenges</w:t>
      </w:r>
    </w:p>
    <w:p w:rsidR="00A0684A" w:rsidRDefault="00A0684A" w:rsidP="00A0684A"/>
    <w:p w:rsidR="00A0684A" w:rsidRDefault="00A0684A" w:rsidP="00A0684A">
      <w:r>
        <w:t>Fragmented data systems across agencies limit centralized analysis.</w:t>
      </w:r>
    </w:p>
    <w:p w:rsidR="00A0684A" w:rsidRDefault="00A0684A" w:rsidP="00A0684A">
      <w:r>
        <w:t>Reactive crime responses due to manual investigations.</w:t>
      </w:r>
    </w:p>
    <w:p w:rsidR="00A0684A" w:rsidRDefault="00A0684A" w:rsidP="00A0684A">
      <w:r>
        <w:t>Limited real-time analytics and predictive capabilities.</w:t>
      </w:r>
    </w:p>
    <w:p w:rsidR="00A0684A" w:rsidRPr="00A0684A" w:rsidRDefault="00A0684A" w:rsidP="00A0684A">
      <w:r>
        <w:t>Cybercrime and digital communication remain under-monitored.</w:t>
      </w:r>
      <w:r w:rsidR="00860D96">
        <w:t>s</w:t>
      </w:r>
    </w:p>
    <w:p w:rsidR="00E566F3" w:rsidRDefault="00E566F3" w:rsidP="00A0684A">
      <w:pPr>
        <w:rPr>
          <w:b/>
          <w:sz w:val="48"/>
          <w:szCs w:val="48"/>
        </w:rPr>
      </w:pPr>
    </w:p>
    <w:p w:rsidR="00E566F3" w:rsidRDefault="00E566F3" w:rsidP="00A0684A">
      <w:pPr>
        <w:rPr>
          <w:b/>
          <w:sz w:val="48"/>
          <w:szCs w:val="48"/>
        </w:rPr>
      </w:pPr>
    </w:p>
    <w:p w:rsidR="00A0684A" w:rsidRPr="00A0684A" w:rsidRDefault="00A0684A" w:rsidP="00A0684A">
      <w:pPr>
        <w:rPr>
          <w:b/>
          <w:sz w:val="48"/>
          <w:szCs w:val="48"/>
        </w:rPr>
      </w:pPr>
      <w:r w:rsidRPr="00A0684A">
        <w:rPr>
          <w:b/>
          <w:sz w:val="48"/>
          <w:szCs w:val="48"/>
        </w:rPr>
        <w:t>3. Problem Statement</w:t>
      </w:r>
    </w:p>
    <w:p w:rsidR="00A0684A" w:rsidRDefault="00A0684A" w:rsidP="00A0684A"/>
    <w:p w:rsidR="000D0D0D" w:rsidRPr="00A0684A" w:rsidRDefault="00A0684A" w:rsidP="000D0D0D">
      <w:r>
        <w:t>Uganda’s law enforcement lacks an integrated, AI-powered platform capable of real-time surveillance, cross-agency data fusion, predictive analytics, and advanced cyber security. This leads to delayed responses, inefficiencies, and limited threat anticipation.</w:t>
      </w:r>
    </w:p>
    <w:p w:rsidR="000D0D0D" w:rsidRPr="00D816C6" w:rsidRDefault="000D0D0D" w:rsidP="000D0D0D">
      <w:pPr>
        <w:rPr>
          <w:rFonts w:cstheme="minorHAnsi"/>
        </w:rPr>
      </w:pPr>
    </w:p>
    <w:p w:rsidR="00E566F3" w:rsidRDefault="00E566F3" w:rsidP="009876BE">
      <w:pPr>
        <w:rPr>
          <w:rFonts w:cstheme="minorHAnsi"/>
        </w:rPr>
      </w:pPr>
    </w:p>
    <w:p w:rsidR="00CE78ED" w:rsidRDefault="00CE78ED" w:rsidP="009876BE">
      <w:pPr>
        <w:rPr>
          <w:b/>
          <w:sz w:val="48"/>
          <w:szCs w:val="48"/>
        </w:rPr>
      </w:pPr>
    </w:p>
    <w:p w:rsidR="009876BE" w:rsidRPr="009876BE" w:rsidRDefault="009876BE" w:rsidP="009876BE">
      <w:pPr>
        <w:rPr>
          <w:b/>
          <w:sz w:val="48"/>
          <w:szCs w:val="48"/>
        </w:rPr>
      </w:pPr>
      <w:r w:rsidRPr="009876BE">
        <w:rPr>
          <w:b/>
          <w:sz w:val="48"/>
          <w:szCs w:val="48"/>
        </w:rPr>
        <w:lastRenderedPageBreak/>
        <w:t>4. Proposed Solution: CIVA</w:t>
      </w:r>
    </w:p>
    <w:p w:rsidR="009876BE" w:rsidRDefault="009876BE" w:rsidP="009876BE"/>
    <w:p w:rsidR="009876BE" w:rsidRDefault="009876BE" w:rsidP="009876BE">
      <w:r>
        <w:t>An AI-driven, multi-modal virtual assistant that integrates:</w:t>
      </w:r>
    </w:p>
    <w:p w:rsidR="009876BE" w:rsidRDefault="009876BE" w:rsidP="009876BE">
      <w:r>
        <w:t>Real-Time Computer Vision: CCTV object detection and facial recognition linked to national and criminal databases.</w:t>
      </w:r>
    </w:p>
    <w:p w:rsidR="009876BE" w:rsidRDefault="009876BE" w:rsidP="009876BE">
      <w:r>
        <w:t>Number Plate and Vehicle Tracking: ANPR integrated with digital plate systems.</w:t>
      </w:r>
    </w:p>
    <w:p w:rsidR="009876BE" w:rsidRDefault="009876BE" w:rsidP="009876BE">
      <w:r>
        <w:t>Natural Language Processing (NLP): Analysis of calls, messages, social media for suspicious communication patterns.</w:t>
      </w:r>
    </w:p>
    <w:p w:rsidR="009876BE" w:rsidRDefault="009876BE" w:rsidP="009876BE">
      <w:r>
        <w:t>Big Data Analytics &amp; GIS Mapping: Cross-referencing datasets for crime trend analysis and forecasting crime hotspots.</w:t>
      </w:r>
    </w:p>
    <w:p w:rsidR="009876BE" w:rsidRDefault="009876BE" w:rsidP="009876BE">
      <w:r>
        <w:t>Cyber security Monitoring: Recognizing cyber threats and digital criminal behavior.</w:t>
      </w:r>
    </w:p>
    <w:p w:rsidR="009876BE" w:rsidRDefault="009876BE" w:rsidP="009876BE">
      <w:r>
        <w:t>Central Intelligence Dashboard: Unified interface for ISO, UPF, Ministry of Defense, NIRA, FIA, MOLG, etc., with role-based access.</w:t>
      </w:r>
    </w:p>
    <w:p w:rsidR="009876BE" w:rsidRDefault="009876BE" w:rsidP="009876BE"/>
    <w:p w:rsidR="009F21A7" w:rsidRDefault="009F21A7" w:rsidP="000D0D0D">
      <w:pPr>
        <w:rPr>
          <w:rFonts w:cstheme="minorHAnsi"/>
          <w:b/>
          <w:color w:val="171717" w:themeColor="background2" w:themeShade="1A"/>
          <w:sz w:val="48"/>
          <w:szCs w:val="48"/>
        </w:rPr>
      </w:pPr>
    </w:p>
    <w:p w:rsidR="00A0684A" w:rsidRDefault="00A0684A" w:rsidP="000D0D0D">
      <w:pPr>
        <w:rPr>
          <w:rFonts w:cstheme="minorHAnsi"/>
          <w:b/>
          <w:color w:val="171717" w:themeColor="background2" w:themeShade="1A"/>
          <w:sz w:val="48"/>
          <w:szCs w:val="48"/>
        </w:rPr>
      </w:pPr>
    </w:p>
    <w:p w:rsidR="000D0D0D" w:rsidRPr="00D816C6" w:rsidRDefault="000D0D0D" w:rsidP="000D0D0D">
      <w:pPr>
        <w:rPr>
          <w:rFonts w:cstheme="minorHAnsi"/>
          <w:b/>
          <w:color w:val="171717" w:themeColor="background2" w:themeShade="1A"/>
          <w:sz w:val="48"/>
          <w:szCs w:val="48"/>
        </w:rPr>
      </w:pPr>
      <w:r w:rsidRPr="00D816C6">
        <w:rPr>
          <w:rFonts w:cstheme="minorHAnsi"/>
          <w:b/>
          <w:color w:val="171717" w:themeColor="background2" w:themeShade="1A"/>
          <w:sz w:val="48"/>
          <w:szCs w:val="48"/>
        </w:rPr>
        <w:t>3. Core Functionalities of CIVA</w:t>
      </w:r>
    </w:p>
    <w:p w:rsidR="005D2210" w:rsidRPr="00D816C6" w:rsidRDefault="005D2210" w:rsidP="000D0D0D">
      <w:pPr>
        <w:rPr>
          <w:rFonts w:cstheme="minorHAnsi"/>
        </w:rPr>
      </w:pPr>
    </w:p>
    <w:p w:rsidR="005D2210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1. Real-Time Object Detection – AI-powered CCTV monitoring to detect weapons, suspicious objects, and activities.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2. Facial Recognition – Matches identities with national ID and criminal records for suspect identification.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3. Number Plate Recognition – Tracks vehicles linked to criminal activities.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4. Communication &amp; NLP Analysis – Extracts intelligence from calls, messages, and social media.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5. Big Data Analytics – Predicts crime trends and high-risk areas for strategic deployment of resources.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6. AI-Driven Alerts – Sends real-time notifications for suspicious activities.</w:t>
      </w:r>
    </w:p>
    <w:p w:rsidR="000D0D0D" w:rsidRDefault="000D0D0D" w:rsidP="000D0D0D">
      <w:pPr>
        <w:rPr>
          <w:rFonts w:cstheme="minorHAnsi"/>
        </w:rPr>
      </w:pPr>
      <w:r w:rsidRPr="00D816C6">
        <w:rPr>
          <w:rFonts w:cstheme="minorHAnsi"/>
        </w:rPr>
        <w:t>7. Cybersecurity Monitoring – Identifies digital threats, hacking attempts, and cyber fraud.</w:t>
      </w:r>
    </w:p>
    <w:p w:rsidR="00E566F3" w:rsidRDefault="00E84F09" w:rsidP="000D0D0D">
      <w:pPr>
        <w:rPr>
          <w:rFonts w:cstheme="minorHAnsi"/>
        </w:rPr>
      </w:pPr>
      <w:r>
        <w:rPr>
          <w:rFonts w:cstheme="minorHAnsi"/>
        </w:rPr>
        <w:t xml:space="preserve">8. Suspect profiling- </w:t>
      </w:r>
      <w:r w:rsidR="005814B4">
        <w:rPr>
          <w:rFonts w:cstheme="minorHAnsi"/>
        </w:rPr>
        <w:t>identifies suspects</w:t>
      </w:r>
      <w:r>
        <w:rPr>
          <w:rFonts w:cstheme="minorHAnsi"/>
        </w:rPr>
        <w:t xml:space="preserve"> based their criminal historical data from databases.  </w:t>
      </w:r>
    </w:p>
    <w:p w:rsidR="000D0D0D" w:rsidRPr="00E566F3" w:rsidRDefault="000D0D0D" w:rsidP="000D0D0D">
      <w:pPr>
        <w:rPr>
          <w:rFonts w:cstheme="minorHAnsi"/>
        </w:rPr>
      </w:pPr>
      <w:r w:rsidRPr="00D816C6">
        <w:rPr>
          <w:rFonts w:cstheme="minorHAnsi"/>
          <w:b/>
          <w:sz w:val="48"/>
          <w:szCs w:val="48"/>
        </w:rPr>
        <w:lastRenderedPageBreak/>
        <w:t>4. Target Beneficiaries</w:t>
      </w:r>
    </w:p>
    <w:p w:rsidR="005D2210" w:rsidRPr="00D816C6" w:rsidRDefault="000D0D0D" w:rsidP="00AB042D">
      <w:pPr>
        <w:spacing w:line="240" w:lineRule="auto"/>
        <w:rPr>
          <w:rFonts w:cstheme="minorHAnsi"/>
        </w:rPr>
      </w:pPr>
      <w:r w:rsidRPr="005814B4">
        <w:rPr>
          <w:rFonts w:cstheme="minorHAnsi"/>
          <w:b/>
        </w:rPr>
        <w:t>Uganda Police Force (UPF)</w:t>
      </w:r>
      <w:r w:rsidR="00424A1B">
        <w:rPr>
          <w:rFonts w:cstheme="minorHAnsi"/>
        </w:rPr>
        <w:t>:</w:t>
      </w:r>
      <w:r w:rsidRPr="00D816C6">
        <w:rPr>
          <w:rFonts w:cstheme="minorHAnsi"/>
        </w:rPr>
        <w:t xml:space="preserve"> Enhancing intelligence and crime prevention.</w:t>
      </w:r>
    </w:p>
    <w:p w:rsidR="000D0D0D" w:rsidRPr="00D816C6" w:rsidRDefault="000D0D0D" w:rsidP="00AB042D">
      <w:pPr>
        <w:spacing w:line="240" w:lineRule="auto"/>
        <w:rPr>
          <w:rFonts w:cstheme="minorHAnsi"/>
        </w:rPr>
      </w:pPr>
      <w:r w:rsidRPr="005814B4">
        <w:rPr>
          <w:rFonts w:cstheme="minorHAnsi"/>
          <w:b/>
        </w:rPr>
        <w:t xml:space="preserve">Ministry of Internal </w:t>
      </w:r>
      <w:r w:rsidR="00424A1B" w:rsidRPr="005814B4">
        <w:rPr>
          <w:rFonts w:cstheme="minorHAnsi"/>
          <w:b/>
        </w:rPr>
        <w:t>Affairs</w:t>
      </w:r>
      <w:r w:rsidR="00424A1B">
        <w:rPr>
          <w:rFonts w:cstheme="minorHAnsi"/>
        </w:rPr>
        <w:t>:</w:t>
      </w:r>
      <w:r w:rsidR="00424A1B" w:rsidRPr="00D816C6">
        <w:rPr>
          <w:rFonts w:cstheme="minorHAnsi"/>
        </w:rPr>
        <w:t xml:space="preserve"> Strengthening</w:t>
      </w:r>
      <w:r w:rsidRPr="00D816C6">
        <w:rPr>
          <w:rFonts w:cstheme="minorHAnsi"/>
        </w:rPr>
        <w:t xml:space="preserve"> national security strategies.</w:t>
      </w:r>
    </w:p>
    <w:p w:rsidR="000D0D0D" w:rsidRPr="00D816C6" w:rsidRDefault="000D0D0D" w:rsidP="00AB042D">
      <w:pPr>
        <w:spacing w:line="240" w:lineRule="auto"/>
        <w:rPr>
          <w:rFonts w:cstheme="minorHAnsi"/>
        </w:rPr>
      </w:pPr>
      <w:r w:rsidRPr="005814B4">
        <w:rPr>
          <w:rFonts w:cstheme="minorHAnsi"/>
          <w:b/>
        </w:rPr>
        <w:t>Ministry of Defense &amp; UPDF</w:t>
      </w:r>
      <w:r w:rsidR="00424A1B">
        <w:rPr>
          <w:rFonts w:cstheme="minorHAnsi"/>
        </w:rPr>
        <w:t>:</w:t>
      </w:r>
      <w:r w:rsidRPr="00D816C6">
        <w:rPr>
          <w:rFonts w:cstheme="minorHAnsi"/>
        </w:rPr>
        <w:t xml:space="preserve"> Supporting military intelligence.</w:t>
      </w:r>
    </w:p>
    <w:p w:rsidR="000D0D0D" w:rsidRPr="00D816C6" w:rsidRDefault="000D0D0D" w:rsidP="00AB042D">
      <w:pPr>
        <w:spacing w:line="240" w:lineRule="auto"/>
        <w:rPr>
          <w:rFonts w:cstheme="minorHAnsi"/>
        </w:rPr>
      </w:pPr>
      <w:r w:rsidRPr="005814B4">
        <w:rPr>
          <w:rFonts w:cstheme="minorHAnsi"/>
          <w:b/>
        </w:rPr>
        <w:t xml:space="preserve">Financial </w:t>
      </w:r>
      <w:r w:rsidR="004B444D">
        <w:rPr>
          <w:rFonts w:cstheme="minorHAnsi"/>
          <w:b/>
        </w:rPr>
        <w:t xml:space="preserve">Intelligence Authority and </w:t>
      </w:r>
      <w:r w:rsidR="00424A1B" w:rsidRPr="005814B4">
        <w:rPr>
          <w:rFonts w:cstheme="minorHAnsi"/>
          <w:b/>
        </w:rPr>
        <w:t>Institutions</w:t>
      </w:r>
      <w:r w:rsidR="00424A1B">
        <w:rPr>
          <w:rFonts w:cstheme="minorHAnsi"/>
        </w:rPr>
        <w:t>: Assisting</w:t>
      </w:r>
      <w:r w:rsidRPr="00D816C6">
        <w:rPr>
          <w:rFonts w:cstheme="minorHAnsi"/>
        </w:rPr>
        <w:t xml:space="preserve"> in fraud detection and financial crime prevention.</w:t>
      </w:r>
    </w:p>
    <w:p w:rsidR="000D0D0D" w:rsidRDefault="000D0D0D" w:rsidP="00AB042D">
      <w:pPr>
        <w:spacing w:line="240" w:lineRule="auto"/>
        <w:rPr>
          <w:rFonts w:cstheme="minorHAnsi"/>
        </w:rPr>
      </w:pPr>
      <w:r w:rsidRPr="005814B4">
        <w:rPr>
          <w:rFonts w:cstheme="minorHAnsi"/>
          <w:b/>
        </w:rPr>
        <w:t>Telecommunications Companies</w:t>
      </w:r>
      <w:r w:rsidR="00424A1B">
        <w:rPr>
          <w:rFonts w:cstheme="minorHAnsi"/>
        </w:rPr>
        <w:t>:</w:t>
      </w:r>
      <w:r w:rsidRPr="00D816C6">
        <w:rPr>
          <w:rFonts w:cstheme="minorHAnsi"/>
        </w:rPr>
        <w:t xml:space="preserve"> Securing communication networks against cyber threats.</w:t>
      </w:r>
    </w:p>
    <w:p w:rsidR="00424A1B" w:rsidRDefault="00424A1B" w:rsidP="00AB042D">
      <w:pPr>
        <w:spacing w:line="240" w:lineRule="auto"/>
        <w:rPr>
          <w:rFonts w:cstheme="minorHAnsi"/>
        </w:rPr>
      </w:pPr>
      <w:r w:rsidRPr="00424A1B">
        <w:rPr>
          <w:rFonts w:cstheme="minorHAnsi"/>
          <w:b/>
        </w:rPr>
        <w:t>Ministry of ICT &amp; National Guidance</w:t>
      </w:r>
      <w:r>
        <w:rPr>
          <w:rFonts w:cstheme="minorHAnsi"/>
          <w:b/>
        </w:rPr>
        <w:t>:</w:t>
      </w:r>
      <w:r>
        <w:rPr>
          <w:rFonts w:cstheme="minorHAnsi"/>
        </w:rPr>
        <w:t xml:space="preserve"> supporting digital security and AI-driven law enforcement solutions</w:t>
      </w:r>
    </w:p>
    <w:p w:rsidR="00AB042D" w:rsidRDefault="00AB042D" w:rsidP="00AB042D">
      <w:pPr>
        <w:spacing w:line="240" w:lineRule="auto"/>
        <w:rPr>
          <w:rFonts w:cstheme="minorHAnsi"/>
        </w:rPr>
      </w:pPr>
      <w:r w:rsidRPr="00AB042D">
        <w:rPr>
          <w:rFonts w:cstheme="minorHAnsi"/>
          <w:b/>
          <w:color w:val="171717" w:themeColor="background2" w:themeShade="1A"/>
        </w:rPr>
        <w:t>Civil Aviation Authority:</w:t>
      </w:r>
      <w:r w:rsidRPr="00AB042D">
        <w:rPr>
          <w:rFonts w:cstheme="minorHAnsi"/>
          <w:color w:val="171717" w:themeColor="background2" w:themeShade="1A"/>
        </w:rPr>
        <w:t xml:space="preserve"> </w:t>
      </w:r>
      <w:r>
        <w:rPr>
          <w:rFonts w:cstheme="minorHAnsi"/>
        </w:rPr>
        <w:t>Enhancing airport security and passenger verification</w:t>
      </w:r>
    </w:p>
    <w:p w:rsidR="00AB042D" w:rsidRDefault="00AB042D" w:rsidP="00AB042D">
      <w:pPr>
        <w:spacing w:line="240" w:lineRule="auto"/>
        <w:rPr>
          <w:rFonts w:cstheme="minorHAnsi"/>
        </w:rPr>
      </w:pPr>
      <w:r>
        <w:rPr>
          <w:rFonts w:cstheme="minorHAnsi"/>
          <w:b/>
        </w:rPr>
        <w:t xml:space="preserve">Public </w:t>
      </w:r>
      <w:r w:rsidRPr="00AB042D">
        <w:rPr>
          <w:rFonts w:cstheme="minorHAnsi"/>
          <w:b/>
        </w:rPr>
        <w:t>Transport Operator</w:t>
      </w:r>
      <w:r w:rsidRPr="00AB042D">
        <w:rPr>
          <w:rFonts w:cstheme="minorHAnsi"/>
        </w:rPr>
        <w:t xml:space="preserve"> (Boda Boda, Taxi &amp; Bus services) improving security in public transport system</w:t>
      </w:r>
    </w:p>
    <w:p w:rsidR="00AB042D" w:rsidRDefault="00AB042D" w:rsidP="00AB042D">
      <w:pPr>
        <w:spacing w:line="240" w:lineRule="auto"/>
        <w:rPr>
          <w:rFonts w:cstheme="minorHAnsi"/>
        </w:rPr>
      </w:pPr>
      <w:r w:rsidRPr="00C7738D">
        <w:rPr>
          <w:rFonts w:cstheme="minorHAnsi"/>
          <w:b/>
        </w:rPr>
        <w:t>Judiciary of Uganda:</w:t>
      </w:r>
      <w:r>
        <w:rPr>
          <w:rFonts w:cstheme="minorHAnsi"/>
        </w:rPr>
        <w:t xml:space="preserve"> providing digital evidence</w:t>
      </w:r>
      <w:r w:rsidR="00C7738D">
        <w:rPr>
          <w:rFonts w:cstheme="minorHAnsi"/>
        </w:rPr>
        <w:t xml:space="preserve"> and AI –powered crime reports for prosecutions</w:t>
      </w:r>
    </w:p>
    <w:p w:rsidR="00C7738D" w:rsidRDefault="00C7738D" w:rsidP="00AB042D">
      <w:pPr>
        <w:spacing w:line="240" w:lineRule="auto"/>
        <w:rPr>
          <w:rFonts w:cstheme="minorHAnsi"/>
        </w:rPr>
      </w:pPr>
      <w:r w:rsidRPr="00C7738D">
        <w:rPr>
          <w:rFonts w:cstheme="minorHAnsi"/>
          <w:b/>
        </w:rPr>
        <w:t>Uganda Prisons Service:</w:t>
      </w:r>
      <w:r>
        <w:rPr>
          <w:rFonts w:cstheme="minorHAnsi"/>
        </w:rPr>
        <w:t xml:space="preserve"> Tracking criminal records and monitoring parolees</w:t>
      </w:r>
    </w:p>
    <w:p w:rsidR="00C7738D" w:rsidRPr="00AB042D" w:rsidRDefault="00C7738D" w:rsidP="00AB042D">
      <w:pPr>
        <w:spacing w:line="240" w:lineRule="auto"/>
        <w:rPr>
          <w:rFonts w:cstheme="minorHAnsi"/>
        </w:rPr>
      </w:pPr>
    </w:p>
    <w:p w:rsidR="000D0D0D" w:rsidRPr="00D816C6" w:rsidRDefault="000D0D0D" w:rsidP="005814B4">
      <w:pPr>
        <w:spacing w:line="600" w:lineRule="auto"/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p w:rsidR="00AD791B" w:rsidRDefault="00AD791B" w:rsidP="000D0D0D">
      <w:pPr>
        <w:rPr>
          <w:rFonts w:cstheme="minorHAnsi"/>
          <w:b/>
          <w:sz w:val="52"/>
          <w:szCs w:val="52"/>
        </w:rPr>
      </w:pPr>
    </w:p>
    <w:p w:rsidR="00AD791B" w:rsidRDefault="00AD791B" w:rsidP="000D0D0D">
      <w:pPr>
        <w:rPr>
          <w:rFonts w:cstheme="minorHAnsi"/>
          <w:b/>
          <w:sz w:val="52"/>
          <w:szCs w:val="52"/>
        </w:rPr>
      </w:pPr>
    </w:p>
    <w:p w:rsidR="009876BE" w:rsidRDefault="009876BE" w:rsidP="000D0D0D">
      <w:pPr>
        <w:rPr>
          <w:rFonts w:cstheme="minorHAnsi"/>
          <w:b/>
          <w:sz w:val="52"/>
          <w:szCs w:val="52"/>
        </w:rPr>
      </w:pPr>
    </w:p>
    <w:p w:rsidR="009876BE" w:rsidRDefault="009876BE" w:rsidP="000D0D0D">
      <w:pPr>
        <w:rPr>
          <w:rFonts w:cstheme="minorHAnsi"/>
          <w:b/>
          <w:sz w:val="52"/>
          <w:szCs w:val="52"/>
        </w:rPr>
      </w:pPr>
    </w:p>
    <w:p w:rsidR="009876BE" w:rsidRDefault="009876BE" w:rsidP="000D0D0D">
      <w:pPr>
        <w:rPr>
          <w:rFonts w:cstheme="minorHAnsi"/>
          <w:b/>
          <w:sz w:val="52"/>
          <w:szCs w:val="52"/>
        </w:rPr>
      </w:pPr>
    </w:p>
    <w:p w:rsidR="009876BE" w:rsidRDefault="009876BE" w:rsidP="000D0D0D">
      <w:pPr>
        <w:rPr>
          <w:rFonts w:cstheme="minorHAnsi"/>
          <w:b/>
          <w:sz w:val="52"/>
          <w:szCs w:val="52"/>
        </w:rPr>
      </w:pPr>
    </w:p>
    <w:p w:rsidR="000D0D0D" w:rsidRPr="00D816C6" w:rsidRDefault="000D0D0D" w:rsidP="000D0D0D">
      <w:pPr>
        <w:rPr>
          <w:rFonts w:cstheme="minorHAnsi"/>
          <w:b/>
          <w:sz w:val="52"/>
          <w:szCs w:val="52"/>
        </w:rPr>
      </w:pPr>
      <w:r w:rsidRPr="00D816C6">
        <w:rPr>
          <w:rFonts w:cstheme="minorHAnsi"/>
          <w:b/>
          <w:sz w:val="52"/>
          <w:szCs w:val="52"/>
        </w:rPr>
        <w:t>5. Implementation Plan &amp;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3017"/>
        <w:gridCol w:w="3017"/>
      </w:tblGrid>
      <w:tr w:rsidR="001E1735" w:rsidRPr="00D816C6" w:rsidTr="001E1735">
        <w:trPr>
          <w:trHeight w:val="768"/>
        </w:trPr>
        <w:tc>
          <w:tcPr>
            <w:tcW w:w="3016" w:type="dxa"/>
          </w:tcPr>
          <w:p w:rsidR="001E1735" w:rsidRPr="00D816C6" w:rsidRDefault="001E1735" w:rsidP="000D0D0D">
            <w:pPr>
              <w:rPr>
                <w:rFonts w:cstheme="minorHAnsi"/>
                <w:b/>
                <w:sz w:val="36"/>
                <w:szCs w:val="36"/>
              </w:rPr>
            </w:pPr>
            <w:r w:rsidRPr="00D816C6">
              <w:rPr>
                <w:rFonts w:cstheme="minorHAnsi"/>
                <w:b/>
                <w:sz w:val="36"/>
                <w:szCs w:val="36"/>
              </w:rPr>
              <w:t>Phase</w:t>
            </w:r>
          </w:p>
        </w:tc>
        <w:tc>
          <w:tcPr>
            <w:tcW w:w="3017" w:type="dxa"/>
          </w:tcPr>
          <w:p w:rsidR="001E1735" w:rsidRPr="00D816C6" w:rsidRDefault="001E1735" w:rsidP="000D0D0D">
            <w:pPr>
              <w:rPr>
                <w:rFonts w:cstheme="minorHAnsi"/>
                <w:b/>
                <w:sz w:val="36"/>
                <w:szCs w:val="36"/>
              </w:rPr>
            </w:pPr>
            <w:r w:rsidRPr="00D816C6">
              <w:rPr>
                <w:rFonts w:cstheme="minorHAnsi"/>
                <w:b/>
                <w:sz w:val="36"/>
                <w:szCs w:val="36"/>
              </w:rPr>
              <w:t>Activities</w:t>
            </w:r>
          </w:p>
        </w:tc>
        <w:tc>
          <w:tcPr>
            <w:tcW w:w="3017" w:type="dxa"/>
          </w:tcPr>
          <w:p w:rsidR="001E1735" w:rsidRPr="00D816C6" w:rsidRDefault="001E1735" w:rsidP="000D0D0D">
            <w:pPr>
              <w:rPr>
                <w:rFonts w:cstheme="minorHAnsi"/>
                <w:b/>
                <w:sz w:val="36"/>
                <w:szCs w:val="36"/>
              </w:rPr>
            </w:pPr>
            <w:r w:rsidRPr="00D816C6">
              <w:rPr>
                <w:rFonts w:cstheme="minorHAnsi"/>
                <w:b/>
                <w:sz w:val="36"/>
                <w:szCs w:val="36"/>
              </w:rPr>
              <w:t>Duration</w:t>
            </w:r>
          </w:p>
        </w:tc>
      </w:tr>
      <w:tr w:rsidR="001E1735" w:rsidRPr="00D816C6" w:rsidTr="001E1735">
        <w:trPr>
          <w:trHeight w:val="725"/>
        </w:trPr>
        <w:tc>
          <w:tcPr>
            <w:tcW w:w="3016" w:type="dxa"/>
          </w:tcPr>
          <w:p w:rsidR="001E1735" w:rsidRPr="00D816C6" w:rsidRDefault="001E1735" w:rsidP="000D0D0D">
            <w:pPr>
              <w:rPr>
                <w:rFonts w:cstheme="minorHAnsi"/>
              </w:rPr>
            </w:pPr>
            <w:r w:rsidRPr="00D816C6">
              <w:rPr>
                <w:rFonts w:cstheme="minorHAnsi"/>
                <w:sz w:val="36"/>
                <w:szCs w:val="36"/>
              </w:rPr>
              <w:t>Phase 1</w:t>
            </w:r>
          </w:p>
        </w:tc>
        <w:tc>
          <w:tcPr>
            <w:tcW w:w="3017" w:type="dxa"/>
          </w:tcPr>
          <w:p w:rsidR="001E1735" w:rsidRPr="00D816C6" w:rsidRDefault="001E1735" w:rsidP="000D0D0D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 xml:space="preserve">System Design </w:t>
            </w:r>
          </w:p>
          <w:p w:rsidR="001E1735" w:rsidRPr="00D816C6" w:rsidRDefault="001E1735" w:rsidP="000D0D0D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>&amp; Development</w:t>
            </w:r>
          </w:p>
        </w:tc>
        <w:tc>
          <w:tcPr>
            <w:tcW w:w="3017" w:type="dxa"/>
          </w:tcPr>
          <w:p w:rsidR="001E1735" w:rsidRPr="00D816C6" w:rsidRDefault="001E1735" w:rsidP="001E1735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>3 Months</w:t>
            </w:r>
          </w:p>
        </w:tc>
      </w:tr>
      <w:tr w:rsidR="001E1735" w:rsidRPr="00D816C6" w:rsidTr="001E1735">
        <w:trPr>
          <w:trHeight w:val="768"/>
        </w:trPr>
        <w:tc>
          <w:tcPr>
            <w:tcW w:w="3016" w:type="dxa"/>
          </w:tcPr>
          <w:p w:rsidR="001E1735" w:rsidRPr="00D816C6" w:rsidRDefault="001E1735" w:rsidP="000D0D0D">
            <w:pPr>
              <w:rPr>
                <w:rFonts w:cstheme="minorHAnsi"/>
              </w:rPr>
            </w:pPr>
            <w:r w:rsidRPr="00D816C6">
              <w:rPr>
                <w:rFonts w:cstheme="minorHAnsi"/>
                <w:sz w:val="36"/>
                <w:szCs w:val="36"/>
              </w:rPr>
              <w:t>Phase 2</w:t>
            </w:r>
          </w:p>
        </w:tc>
        <w:tc>
          <w:tcPr>
            <w:tcW w:w="3017" w:type="dxa"/>
          </w:tcPr>
          <w:p w:rsidR="001E1735" w:rsidRPr="00D816C6" w:rsidRDefault="001E1735" w:rsidP="000D0D0D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>Data Collection &amp;integration</w:t>
            </w:r>
          </w:p>
        </w:tc>
        <w:tc>
          <w:tcPr>
            <w:tcW w:w="3017" w:type="dxa"/>
          </w:tcPr>
          <w:p w:rsidR="001E1735" w:rsidRPr="00D816C6" w:rsidRDefault="001E1735" w:rsidP="000D0D0D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>4 Months</w:t>
            </w:r>
          </w:p>
        </w:tc>
      </w:tr>
      <w:tr w:rsidR="001E1735" w:rsidRPr="00D816C6" w:rsidTr="001E1735">
        <w:trPr>
          <w:trHeight w:val="725"/>
        </w:trPr>
        <w:tc>
          <w:tcPr>
            <w:tcW w:w="3016" w:type="dxa"/>
          </w:tcPr>
          <w:p w:rsidR="001E1735" w:rsidRPr="00D816C6" w:rsidRDefault="001E1735" w:rsidP="000D0D0D">
            <w:pPr>
              <w:rPr>
                <w:rFonts w:cstheme="minorHAnsi"/>
              </w:rPr>
            </w:pPr>
            <w:r w:rsidRPr="00D816C6">
              <w:rPr>
                <w:rFonts w:cstheme="minorHAnsi"/>
                <w:sz w:val="36"/>
                <w:szCs w:val="36"/>
              </w:rPr>
              <w:t>Phase 3</w:t>
            </w:r>
          </w:p>
        </w:tc>
        <w:tc>
          <w:tcPr>
            <w:tcW w:w="3017" w:type="dxa"/>
          </w:tcPr>
          <w:p w:rsidR="001E1735" w:rsidRPr="00D816C6" w:rsidRDefault="001E1735" w:rsidP="000D0D0D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>AI Training &amp; Testing</w:t>
            </w:r>
          </w:p>
        </w:tc>
        <w:tc>
          <w:tcPr>
            <w:tcW w:w="3017" w:type="dxa"/>
          </w:tcPr>
          <w:p w:rsidR="001E1735" w:rsidRPr="00D816C6" w:rsidRDefault="001E1735" w:rsidP="000D0D0D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>3 Months</w:t>
            </w:r>
          </w:p>
        </w:tc>
      </w:tr>
      <w:tr w:rsidR="001E1735" w:rsidRPr="00D816C6" w:rsidTr="001E1735">
        <w:trPr>
          <w:trHeight w:val="768"/>
        </w:trPr>
        <w:tc>
          <w:tcPr>
            <w:tcW w:w="3016" w:type="dxa"/>
          </w:tcPr>
          <w:p w:rsidR="001E1735" w:rsidRPr="00D816C6" w:rsidRDefault="001E1735" w:rsidP="000D0D0D">
            <w:pPr>
              <w:rPr>
                <w:rFonts w:cstheme="minorHAnsi"/>
              </w:rPr>
            </w:pPr>
            <w:r w:rsidRPr="00D816C6">
              <w:rPr>
                <w:rFonts w:cstheme="minorHAnsi"/>
                <w:sz w:val="36"/>
                <w:szCs w:val="36"/>
              </w:rPr>
              <w:t>Phase 4</w:t>
            </w:r>
          </w:p>
        </w:tc>
        <w:tc>
          <w:tcPr>
            <w:tcW w:w="3017" w:type="dxa"/>
          </w:tcPr>
          <w:p w:rsidR="001E1735" w:rsidRPr="00D816C6" w:rsidRDefault="001E1735" w:rsidP="000D0D0D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>Deployment &amp;</w:t>
            </w:r>
          </w:p>
          <w:p w:rsidR="001E1735" w:rsidRPr="00D816C6" w:rsidRDefault="001E1735" w:rsidP="000D0D0D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>Pilot Testing</w:t>
            </w:r>
          </w:p>
        </w:tc>
        <w:tc>
          <w:tcPr>
            <w:tcW w:w="3017" w:type="dxa"/>
          </w:tcPr>
          <w:p w:rsidR="001E1735" w:rsidRPr="00D816C6" w:rsidRDefault="001E1735" w:rsidP="000D0D0D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>2 Months</w:t>
            </w:r>
          </w:p>
        </w:tc>
      </w:tr>
      <w:tr w:rsidR="001E1735" w:rsidRPr="00D816C6" w:rsidTr="001E1735">
        <w:trPr>
          <w:trHeight w:val="725"/>
        </w:trPr>
        <w:tc>
          <w:tcPr>
            <w:tcW w:w="3016" w:type="dxa"/>
          </w:tcPr>
          <w:p w:rsidR="001E1735" w:rsidRPr="00D816C6" w:rsidRDefault="001E1735" w:rsidP="000D0D0D">
            <w:pPr>
              <w:rPr>
                <w:rFonts w:cstheme="minorHAnsi"/>
              </w:rPr>
            </w:pPr>
            <w:r w:rsidRPr="00D816C6">
              <w:rPr>
                <w:rFonts w:cstheme="minorHAnsi"/>
                <w:sz w:val="36"/>
                <w:szCs w:val="36"/>
              </w:rPr>
              <w:t>Phase 5</w:t>
            </w:r>
          </w:p>
        </w:tc>
        <w:tc>
          <w:tcPr>
            <w:tcW w:w="3017" w:type="dxa"/>
          </w:tcPr>
          <w:p w:rsidR="001E1735" w:rsidRPr="00D816C6" w:rsidRDefault="001E1735" w:rsidP="000D0D0D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>Full Implementation &amp; Training</w:t>
            </w:r>
          </w:p>
        </w:tc>
        <w:tc>
          <w:tcPr>
            <w:tcW w:w="3017" w:type="dxa"/>
          </w:tcPr>
          <w:p w:rsidR="001E1735" w:rsidRPr="00D816C6" w:rsidRDefault="001E1735" w:rsidP="000D0D0D">
            <w:pPr>
              <w:rPr>
                <w:rFonts w:cstheme="minorHAnsi"/>
                <w:sz w:val="28"/>
                <w:szCs w:val="28"/>
              </w:rPr>
            </w:pPr>
            <w:r w:rsidRPr="00D816C6">
              <w:rPr>
                <w:rFonts w:cstheme="minorHAnsi"/>
                <w:sz w:val="28"/>
                <w:szCs w:val="28"/>
              </w:rPr>
              <w:t>2 Months</w:t>
            </w:r>
          </w:p>
        </w:tc>
      </w:tr>
    </w:tbl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  <w:b/>
          <w:sz w:val="32"/>
          <w:szCs w:val="32"/>
        </w:rPr>
      </w:pPr>
      <w:r w:rsidRPr="00D816C6">
        <w:rPr>
          <w:rFonts w:cstheme="minorHAnsi"/>
          <w:b/>
          <w:sz w:val="32"/>
          <w:szCs w:val="32"/>
        </w:rPr>
        <w:t>Total Estimated Duration: 14 months</w:t>
      </w: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p w:rsidR="00AA3D86" w:rsidRPr="00D816C6" w:rsidRDefault="00AA3D86" w:rsidP="000D0D0D">
      <w:pPr>
        <w:rPr>
          <w:rFonts w:cstheme="minorHAnsi"/>
        </w:rPr>
      </w:pPr>
    </w:p>
    <w:p w:rsidR="00AA3D86" w:rsidRPr="00D816C6" w:rsidRDefault="00AA3D86" w:rsidP="000D0D0D">
      <w:pPr>
        <w:rPr>
          <w:rFonts w:cstheme="minorHAnsi"/>
        </w:rPr>
      </w:pPr>
    </w:p>
    <w:p w:rsidR="00AA3D86" w:rsidRPr="00D816C6" w:rsidRDefault="00AA3D86" w:rsidP="000D0D0D">
      <w:pPr>
        <w:rPr>
          <w:rFonts w:cstheme="minorHAnsi"/>
        </w:rPr>
      </w:pPr>
    </w:p>
    <w:p w:rsidR="00AA3D86" w:rsidRPr="00D816C6" w:rsidRDefault="00AA3D86" w:rsidP="000D0D0D">
      <w:pPr>
        <w:rPr>
          <w:rFonts w:cstheme="minorHAnsi"/>
        </w:rPr>
      </w:pPr>
    </w:p>
    <w:p w:rsidR="009876BE" w:rsidRDefault="009876BE" w:rsidP="000D0D0D">
      <w:pPr>
        <w:rPr>
          <w:rFonts w:cstheme="minorHAnsi"/>
          <w:b/>
          <w:sz w:val="48"/>
          <w:szCs w:val="48"/>
        </w:rPr>
      </w:pPr>
    </w:p>
    <w:p w:rsidR="009876BE" w:rsidRDefault="009876BE" w:rsidP="000D0D0D">
      <w:pPr>
        <w:rPr>
          <w:rFonts w:cstheme="minorHAnsi"/>
          <w:b/>
          <w:sz w:val="48"/>
          <w:szCs w:val="48"/>
        </w:rPr>
      </w:pPr>
    </w:p>
    <w:p w:rsidR="009876BE" w:rsidRDefault="009876BE" w:rsidP="000D0D0D">
      <w:pPr>
        <w:rPr>
          <w:rFonts w:cstheme="minorHAnsi"/>
          <w:b/>
          <w:sz w:val="48"/>
          <w:szCs w:val="48"/>
        </w:rPr>
      </w:pPr>
    </w:p>
    <w:p w:rsidR="000D0D0D" w:rsidRPr="00D816C6" w:rsidRDefault="000D0D0D" w:rsidP="000D0D0D">
      <w:pPr>
        <w:rPr>
          <w:rFonts w:cstheme="minorHAnsi"/>
          <w:b/>
          <w:sz w:val="48"/>
          <w:szCs w:val="48"/>
        </w:rPr>
      </w:pPr>
      <w:r w:rsidRPr="00D816C6">
        <w:rPr>
          <w:rFonts w:cstheme="minorHAnsi"/>
          <w:b/>
          <w:sz w:val="48"/>
          <w:szCs w:val="48"/>
        </w:rPr>
        <w:lastRenderedPageBreak/>
        <w:t>6. Budget Estimate (UGX)</w:t>
      </w: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6"/>
        <w:gridCol w:w="4636"/>
      </w:tblGrid>
      <w:tr w:rsidR="00AA3D86" w:rsidRPr="00D816C6" w:rsidTr="00AA3D86">
        <w:trPr>
          <w:trHeight w:val="724"/>
        </w:trPr>
        <w:tc>
          <w:tcPr>
            <w:tcW w:w="4636" w:type="dxa"/>
          </w:tcPr>
          <w:p w:rsidR="00AA3D86" w:rsidRPr="00021169" w:rsidRDefault="00AA3D86" w:rsidP="000D0D0D">
            <w:pPr>
              <w:rPr>
                <w:rFonts w:cstheme="minorHAnsi"/>
                <w:b/>
                <w:sz w:val="40"/>
                <w:szCs w:val="40"/>
              </w:rPr>
            </w:pPr>
            <w:r w:rsidRPr="00021169">
              <w:rPr>
                <w:rFonts w:cstheme="minorHAnsi"/>
                <w:b/>
                <w:sz w:val="40"/>
                <w:szCs w:val="40"/>
              </w:rPr>
              <w:t>Item</w:t>
            </w:r>
          </w:p>
        </w:tc>
        <w:tc>
          <w:tcPr>
            <w:tcW w:w="4636" w:type="dxa"/>
          </w:tcPr>
          <w:p w:rsidR="00AA3D86" w:rsidRPr="00021169" w:rsidRDefault="00AA3D86" w:rsidP="000D0D0D">
            <w:pPr>
              <w:rPr>
                <w:rFonts w:cstheme="minorHAnsi"/>
                <w:b/>
                <w:sz w:val="40"/>
                <w:szCs w:val="40"/>
              </w:rPr>
            </w:pPr>
            <w:r w:rsidRPr="00021169">
              <w:rPr>
                <w:rFonts w:cstheme="minorHAnsi"/>
                <w:b/>
                <w:sz w:val="40"/>
                <w:szCs w:val="40"/>
              </w:rPr>
              <w:t>Cost(UGX)</w:t>
            </w:r>
          </w:p>
        </w:tc>
      </w:tr>
      <w:tr w:rsidR="00AA3D86" w:rsidRPr="00DF629F" w:rsidTr="00AA3D86">
        <w:trPr>
          <w:trHeight w:val="683"/>
        </w:trPr>
        <w:tc>
          <w:tcPr>
            <w:tcW w:w="4636" w:type="dxa"/>
          </w:tcPr>
          <w:p w:rsidR="00AA3D86" w:rsidRPr="00DF629F" w:rsidRDefault="00AA3D8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AI System Development</w:t>
            </w:r>
          </w:p>
        </w:tc>
        <w:tc>
          <w:tcPr>
            <w:tcW w:w="4636" w:type="dxa"/>
          </w:tcPr>
          <w:p w:rsidR="00AA3D86" w:rsidRPr="00DF629F" w:rsidRDefault="00CF4676" w:rsidP="00CF4676">
            <w:pPr>
              <w:tabs>
                <w:tab w:val="left" w:pos="930"/>
              </w:tabs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500,000,000</w:t>
            </w:r>
          </w:p>
        </w:tc>
      </w:tr>
      <w:tr w:rsidR="00AA3D86" w:rsidRPr="00DF629F" w:rsidTr="00AA3D86">
        <w:trPr>
          <w:trHeight w:val="724"/>
        </w:trPr>
        <w:tc>
          <w:tcPr>
            <w:tcW w:w="4636" w:type="dxa"/>
          </w:tcPr>
          <w:p w:rsidR="00AA3D86" w:rsidRPr="00DF629F" w:rsidRDefault="00AA3D8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Big Data Infrastructure (Servers, Storage and Cloud Services)</w:t>
            </w:r>
          </w:p>
        </w:tc>
        <w:tc>
          <w:tcPr>
            <w:tcW w:w="4636" w:type="dxa"/>
          </w:tcPr>
          <w:p w:rsidR="00AA3D86" w:rsidRPr="00DF629F" w:rsidRDefault="00CF467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800,000,000</w:t>
            </w:r>
          </w:p>
        </w:tc>
      </w:tr>
      <w:tr w:rsidR="00AA3D86" w:rsidRPr="00DF629F" w:rsidTr="00AA3D86">
        <w:trPr>
          <w:trHeight w:val="683"/>
        </w:trPr>
        <w:tc>
          <w:tcPr>
            <w:tcW w:w="4636" w:type="dxa"/>
          </w:tcPr>
          <w:p w:rsidR="00AA3D86" w:rsidRPr="00DF629F" w:rsidRDefault="00AA3D8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CCTV &amp;</w:t>
            </w:r>
            <w:r w:rsidR="00CF4676" w:rsidRPr="00DF629F">
              <w:rPr>
                <w:rFonts w:cstheme="minorHAnsi"/>
                <w:b/>
                <w:sz w:val="32"/>
                <w:szCs w:val="32"/>
              </w:rPr>
              <w:t xml:space="preserve"> IoT sensor Integration</w:t>
            </w:r>
          </w:p>
        </w:tc>
        <w:tc>
          <w:tcPr>
            <w:tcW w:w="4636" w:type="dxa"/>
          </w:tcPr>
          <w:p w:rsidR="00AA3D86" w:rsidRPr="00DF629F" w:rsidRDefault="00CF467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1,000,000,000</w:t>
            </w:r>
          </w:p>
        </w:tc>
      </w:tr>
      <w:tr w:rsidR="00AA3D86" w:rsidRPr="00DF629F" w:rsidTr="00AA3D86">
        <w:trPr>
          <w:trHeight w:val="724"/>
        </w:trPr>
        <w:tc>
          <w:tcPr>
            <w:tcW w:w="4636" w:type="dxa"/>
          </w:tcPr>
          <w:p w:rsidR="00AA3D86" w:rsidRPr="00DF629F" w:rsidRDefault="00CF467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Facial Recognition &amp; NLP module</w:t>
            </w:r>
          </w:p>
        </w:tc>
        <w:tc>
          <w:tcPr>
            <w:tcW w:w="4636" w:type="dxa"/>
          </w:tcPr>
          <w:p w:rsidR="00AA3D86" w:rsidRPr="00DF629F" w:rsidRDefault="00D925A2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700,000,000</w:t>
            </w:r>
          </w:p>
        </w:tc>
      </w:tr>
      <w:tr w:rsidR="00AA3D86" w:rsidRPr="00DF629F" w:rsidTr="00AA3D86">
        <w:trPr>
          <w:trHeight w:val="683"/>
        </w:trPr>
        <w:tc>
          <w:tcPr>
            <w:tcW w:w="4636" w:type="dxa"/>
          </w:tcPr>
          <w:p w:rsidR="00AA3D86" w:rsidRPr="00DF629F" w:rsidRDefault="00CF467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Cyber security Framework &amp; Encryption</w:t>
            </w:r>
          </w:p>
        </w:tc>
        <w:tc>
          <w:tcPr>
            <w:tcW w:w="4636" w:type="dxa"/>
          </w:tcPr>
          <w:p w:rsidR="00AA3D86" w:rsidRPr="00DF629F" w:rsidRDefault="00D925A2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600,000,000</w:t>
            </w:r>
          </w:p>
        </w:tc>
      </w:tr>
      <w:tr w:rsidR="00AA3D86" w:rsidRPr="00DF629F" w:rsidTr="00AA3D86">
        <w:trPr>
          <w:trHeight w:val="724"/>
        </w:trPr>
        <w:tc>
          <w:tcPr>
            <w:tcW w:w="4636" w:type="dxa"/>
          </w:tcPr>
          <w:p w:rsidR="00AA3D86" w:rsidRPr="00DF629F" w:rsidRDefault="00CF467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Machine learning Training &amp; Data Processing</w:t>
            </w:r>
          </w:p>
        </w:tc>
        <w:tc>
          <w:tcPr>
            <w:tcW w:w="4636" w:type="dxa"/>
          </w:tcPr>
          <w:p w:rsidR="00AA3D86" w:rsidRPr="00DF629F" w:rsidRDefault="00D925A2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500,000,000</w:t>
            </w:r>
          </w:p>
        </w:tc>
      </w:tr>
      <w:tr w:rsidR="00AA3D86" w:rsidRPr="00DF629F" w:rsidTr="00AA3D86">
        <w:trPr>
          <w:trHeight w:val="724"/>
        </w:trPr>
        <w:tc>
          <w:tcPr>
            <w:tcW w:w="4636" w:type="dxa"/>
          </w:tcPr>
          <w:p w:rsidR="00AA3D86" w:rsidRPr="00DF629F" w:rsidRDefault="00CF467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Licensing &amp; Regulatory Compliance</w:t>
            </w:r>
          </w:p>
        </w:tc>
        <w:tc>
          <w:tcPr>
            <w:tcW w:w="4636" w:type="dxa"/>
          </w:tcPr>
          <w:p w:rsidR="00AA3D86" w:rsidRPr="00DF629F" w:rsidRDefault="00D925A2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300,000,000</w:t>
            </w:r>
          </w:p>
        </w:tc>
      </w:tr>
      <w:tr w:rsidR="00D925A2" w:rsidRPr="00DF629F" w:rsidTr="00AA3D86">
        <w:trPr>
          <w:trHeight w:val="724"/>
        </w:trPr>
        <w:tc>
          <w:tcPr>
            <w:tcW w:w="4636" w:type="dxa"/>
          </w:tcPr>
          <w:p w:rsidR="00D925A2" w:rsidRPr="00DF629F" w:rsidRDefault="00D925A2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Staff Training &amp; Capacity Building</w:t>
            </w:r>
          </w:p>
        </w:tc>
        <w:tc>
          <w:tcPr>
            <w:tcW w:w="4636" w:type="dxa"/>
          </w:tcPr>
          <w:p w:rsidR="00D925A2" w:rsidRPr="00DF629F" w:rsidRDefault="00D925A2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400,000,000</w:t>
            </w:r>
          </w:p>
        </w:tc>
      </w:tr>
      <w:tr w:rsidR="00AA3D86" w:rsidRPr="00DF629F" w:rsidTr="00AA3D86">
        <w:trPr>
          <w:trHeight w:val="683"/>
        </w:trPr>
        <w:tc>
          <w:tcPr>
            <w:tcW w:w="4636" w:type="dxa"/>
          </w:tcPr>
          <w:p w:rsidR="00AA3D86" w:rsidRPr="00DF629F" w:rsidRDefault="00CF467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System Maintenance Support</w:t>
            </w:r>
          </w:p>
        </w:tc>
        <w:tc>
          <w:tcPr>
            <w:tcW w:w="4636" w:type="dxa"/>
          </w:tcPr>
          <w:p w:rsidR="00AA3D86" w:rsidRPr="00DF629F" w:rsidRDefault="00D925A2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500,000,000</w:t>
            </w:r>
          </w:p>
        </w:tc>
      </w:tr>
      <w:tr w:rsidR="00AA3D86" w:rsidRPr="00DF629F" w:rsidTr="00AA3D86">
        <w:trPr>
          <w:trHeight w:val="724"/>
        </w:trPr>
        <w:tc>
          <w:tcPr>
            <w:tcW w:w="4636" w:type="dxa"/>
          </w:tcPr>
          <w:p w:rsidR="00AA3D86" w:rsidRPr="00DF629F" w:rsidRDefault="00CF467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Miscellaneous &amp; Contingency</w:t>
            </w:r>
          </w:p>
        </w:tc>
        <w:tc>
          <w:tcPr>
            <w:tcW w:w="4636" w:type="dxa"/>
          </w:tcPr>
          <w:p w:rsidR="00AA3D86" w:rsidRPr="00DF629F" w:rsidRDefault="00D925A2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200,000,000</w:t>
            </w:r>
          </w:p>
        </w:tc>
      </w:tr>
      <w:tr w:rsidR="00AA3D86" w:rsidRPr="00DF629F" w:rsidTr="00AA3D86">
        <w:trPr>
          <w:trHeight w:val="683"/>
        </w:trPr>
        <w:tc>
          <w:tcPr>
            <w:tcW w:w="4636" w:type="dxa"/>
          </w:tcPr>
          <w:p w:rsidR="00AA3D86" w:rsidRPr="00DF629F" w:rsidRDefault="00CF4676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Total Estimated Budget</w:t>
            </w:r>
          </w:p>
        </w:tc>
        <w:tc>
          <w:tcPr>
            <w:tcW w:w="4636" w:type="dxa"/>
          </w:tcPr>
          <w:p w:rsidR="00AA3D86" w:rsidRPr="00DF629F" w:rsidRDefault="00D925A2" w:rsidP="000D0D0D">
            <w:pPr>
              <w:rPr>
                <w:rFonts w:cstheme="minorHAnsi"/>
                <w:b/>
                <w:sz w:val="32"/>
                <w:szCs w:val="32"/>
              </w:rPr>
            </w:pPr>
            <w:r w:rsidRPr="00DF629F">
              <w:rPr>
                <w:rFonts w:cstheme="minorHAnsi"/>
                <w:b/>
                <w:sz w:val="32"/>
                <w:szCs w:val="32"/>
              </w:rPr>
              <w:t>5,500,000,000</w:t>
            </w:r>
          </w:p>
        </w:tc>
      </w:tr>
    </w:tbl>
    <w:p w:rsidR="000D0D0D" w:rsidRPr="00DF629F" w:rsidRDefault="000D0D0D" w:rsidP="000D0D0D">
      <w:pPr>
        <w:rPr>
          <w:rFonts w:cstheme="minorHAnsi"/>
          <w:sz w:val="32"/>
          <w:szCs w:val="32"/>
        </w:rPr>
      </w:pPr>
    </w:p>
    <w:p w:rsidR="00AA3D86" w:rsidRPr="00DF629F" w:rsidRDefault="00AA3D86" w:rsidP="000D0D0D">
      <w:pPr>
        <w:rPr>
          <w:rFonts w:cstheme="minorHAnsi"/>
          <w:sz w:val="32"/>
          <w:szCs w:val="32"/>
        </w:rPr>
      </w:pPr>
    </w:p>
    <w:p w:rsidR="00F2453C" w:rsidRPr="00DF629F" w:rsidRDefault="00F2453C" w:rsidP="000D0D0D">
      <w:pPr>
        <w:rPr>
          <w:rFonts w:cstheme="minorHAnsi"/>
          <w:sz w:val="32"/>
          <w:szCs w:val="32"/>
        </w:rPr>
      </w:pPr>
    </w:p>
    <w:p w:rsidR="000D0D0D" w:rsidRPr="00D816C6" w:rsidRDefault="000D0D0D" w:rsidP="000D0D0D">
      <w:pPr>
        <w:rPr>
          <w:rFonts w:cstheme="minorHAnsi"/>
          <w:b/>
          <w:sz w:val="48"/>
          <w:szCs w:val="48"/>
        </w:rPr>
      </w:pPr>
      <w:r w:rsidRPr="00D816C6">
        <w:rPr>
          <w:rFonts w:cstheme="minorHAnsi"/>
          <w:b/>
          <w:sz w:val="48"/>
          <w:szCs w:val="48"/>
        </w:rPr>
        <w:lastRenderedPageBreak/>
        <w:t>7. Revenue Model &amp; Sustainability</w:t>
      </w: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CIVA will be government-funded with potential revenue streams such as: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Subscription services for law enforcement agencies and private security firms.</w:t>
      </w: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Data integration partnerships with telecom and financial institutions.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Licensing AI capabilities for cybersecurity and threat intelligence firms.</w:t>
      </w: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  <w:b/>
          <w:sz w:val="48"/>
          <w:szCs w:val="48"/>
        </w:rPr>
      </w:pPr>
      <w:r w:rsidRPr="00D816C6">
        <w:rPr>
          <w:rFonts w:cstheme="minorHAnsi"/>
          <w:b/>
          <w:sz w:val="48"/>
          <w:szCs w:val="48"/>
        </w:rPr>
        <w:t>8. Expected Outcomes &amp; Benefits</w:t>
      </w: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1. Improved National Security – Faster crime detection and response.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2. Enhanced Intelligence Operations – AI-powered insight</w:t>
      </w:r>
      <w:r w:rsidR="00A06B49" w:rsidRPr="00D816C6">
        <w:rPr>
          <w:rFonts w:cstheme="minorHAnsi"/>
        </w:rPr>
        <w:t>s for proactive decision-making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3. Reduced Cybercrime &amp; Fraud – Stronger monitoring of online activities and financial transactions.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4. Efficient Resource Allocation – AI-driven crime forecasting to optimize deployment.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5. Cost Savings in Law Enforcement – Automated surveillance and intelligence gathering reduce operational expenses.</w:t>
      </w: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</w:p>
    <w:p w:rsidR="00FB286B" w:rsidRDefault="00FB286B" w:rsidP="000D0D0D">
      <w:pPr>
        <w:rPr>
          <w:rFonts w:cstheme="minorHAnsi"/>
          <w:b/>
          <w:sz w:val="48"/>
          <w:szCs w:val="48"/>
        </w:rPr>
      </w:pPr>
    </w:p>
    <w:p w:rsidR="00FB286B" w:rsidRDefault="00FB286B" w:rsidP="000D0D0D">
      <w:pPr>
        <w:rPr>
          <w:rFonts w:cstheme="minorHAnsi"/>
          <w:b/>
          <w:sz w:val="48"/>
          <w:szCs w:val="48"/>
        </w:rPr>
      </w:pPr>
    </w:p>
    <w:p w:rsidR="00FB286B" w:rsidRDefault="00FB286B" w:rsidP="000D0D0D">
      <w:pPr>
        <w:rPr>
          <w:rFonts w:cstheme="minorHAnsi"/>
          <w:b/>
          <w:sz w:val="48"/>
          <w:szCs w:val="48"/>
        </w:rPr>
      </w:pPr>
    </w:p>
    <w:p w:rsidR="00FB286B" w:rsidRDefault="00FB286B" w:rsidP="000D0D0D">
      <w:pPr>
        <w:rPr>
          <w:rFonts w:cstheme="minorHAnsi"/>
          <w:b/>
          <w:sz w:val="48"/>
          <w:szCs w:val="48"/>
        </w:rPr>
      </w:pPr>
    </w:p>
    <w:p w:rsidR="00E566F3" w:rsidRDefault="00E566F3" w:rsidP="000D0D0D">
      <w:pPr>
        <w:rPr>
          <w:rFonts w:cstheme="minorHAnsi"/>
          <w:b/>
          <w:sz w:val="48"/>
          <w:szCs w:val="48"/>
        </w:rPr>
      </w:pPr>
    </w:p>
    <w:p w:rsidR="000D0D0D" w:rsidRPr="00D816C6" w:rsidRDefault="0064555E" w:rsidP="000D0D0D">
      <w:pPr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lastRenderedPageBreak/>
        <w:t xml:space="preserve">  </w:t>
      </w:r>
      <w:r w:rsidR="00E65D0A">
        <w:rPr>
          <w:rFonts w:cstheme="minorHAnsi"/>
          <w:b/>
          <w:sz w:val="48"/>
          <w:szCs w:val="48"/>
        </w:rPr>
        <w:t xml:space="preserve"> </w:t>
      </w:r>
      <w:r w:rsidR="000D0D0D" w:rsidRPr="00D816C6">
        <w:rPr>
          <w:rFonts w:cstheme="minorHAnsi"/>
          <w:b/>
          <w:sz w:val="48"/>
          <w:szCs w:val="48"/>
        </w:rPr>
        <w:t>9. Conclusion &amp; Call to Action</w:t>
      </w: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The implementation of CIVA will revolutionize Uganda’s crime intelligence operations, making law enforcement more efficient, data-driven, and proactive. We seek the endorsement and funding of the Uganda Police Force to pilot and deploy this innovative AI-powered security solution.</w:t>
      </w:r>
    </w:p>
    <w:p w:rsidR="000D0D0D" w:rsidRPr="00D816C6" w:rsidRDefault="000D0D0D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We look forward to discussing this proposal in detail and exploring partnership opportunities for a safer and more secure Uganda.</w:t>
      </w:r>
    </w:p>
    <w:p w:rsidR="000D0D0D" w:rsidRPr="00D816C6" w:rsidRDefault="000D0D0D" w:rsidP="000D0D0D">
      <w:pPr>
        <w:rPr>
          <w:rFonts w:cstheme="minorHAnsi"/>
        </w:rPr>
      </w:pPr>
    </w:p>
    <w:p w:rsidR="00D01365" w:rsidRPr="00D816C6" w:rsidRDefault="00D01365" w:rsidP="000D0D0D">
      <w:pPr>
        <w:rPr>
          <w:rFonts w:cstheme="minorHAnsi"/>
        </w:rPr>
      </w:pPr>
    </w:p>
    <w:p w:rsidR="00D01365" w:rsidRPr="00D816C6" w:rsidRDefault="00D01365" w:rsidP="000D0D0D">
      <w:pPr>
        <w:rPr>
          <w:rFonts w:cstheme="minorHAnsi"/>
        </w:rPr>
      </w:pPr>
    </w:p>
    <w:p w:rsidR="00D01365" w:rsidRPr="00D816C6" w:rsidRDefault="00D01365" w:rsidP="000D0D0D">
      <w:pPr>
        <w:rPr>
          <w:rFonts w:cstheme="minorHAnsi"/>
        </w:rPr>
      </w:pPr>
    </w:p>
    <w:p w:rsidR="000D0D0D" w:rsidRPr="00D816C6" w:rsidRDefault="000D0D0D" w:rsidP="000D0D0D">
      <w:pPr>
        <w:rPr>
          <w:rFonts w:cstheme="minorHAnsi"/>
          <w:b/>
          <w:sz w:val="48"/>
          <w:szCs w:val="48"/>
        </w:rPr>
      </w:pPr>
      <w:r w:rsidRPr="00D816C6">
        <w:rPr>
          <w:rFonts w:cstheme="minorHAnsi"/>
          <w:b/>
          <w:sz w:val="48"/>
          <w:szCs w:val="48"/>
        </w:rPr>
        <w:t>Contact Information:</w:t>
      </w:r>
    </w:p>
    <w:p w:rsidR="000D0D0D" w:rsidRPr="00D816C6" w:rsidRDefault="000D0D0D" w:rsidP="000D0D0D">
      <w:pPr>
        <w:rPr>
          <w:rFonts w:cstheme="minorHAnsi"/>
        </w:rPr>
      </w:pPr>
    </w:p>
    <w:p w:rsidR="000D0D0D" w:rsidRDefault="000D0D0D" w:rsidP="000D0D0D">
      <w:pPr>
        <w:rPr>
          <w:rFonts w:cstheme="minorHAnsi"/>
        </w:rPr>
      </w:pPr>
      <w:r w:rsidRPr="00D816C6">
        <w:rPr>
          <w:rFonts w:cstheme="minorHAnsi"/>
        </w:rPr>
        <w:t>Nyesiga Henry</w:t>
      </w:r>
    </w:p>
    <w:p w:rsidR="00885AF2" w:rsidRPr="00D816C6" w:rsidRDefault="00885AF2" w:rsidP="000D0D0D">
      <w:pPr>
        <w:rPr>
          <w:rFonts w:cstheme="minorHAnsi"/>
        </w:rPr>
      </w:pPr>
      <w:r>
        <w:rPr>
          <w:rFonts w:cstheme="minorHAnsi"/>
        </w:rPr>
        <w:t>………………………………………………………………..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IT Specialist &amp; Big Data Engineer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Omurama Civil and Computer Engineering Company Limited</w:t>
      </w:r>
    </w:p>
    <w:p w:rsidR="000D0D0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Phone: +256705384084</w:t>
      </w:r>
      <w:r w:rsidR="00A0684A">
        <w:rPr>
          <w:rFonts w:cstheme="minorHAnsi"/>
        </w:rPr>
        <w:t xml:space="preserve"> / 0763689654</w:t>
      </w:r>
    </w:p>
    <w:p w:rsidR="00A4298D" w:rsidRPr="00D816C6" w:rsidRDefault="000D0D0D" w:rsidP="000D0D0D">
      <w:pPr>
        <w:rPr>
          <w:rFonts w:cstheme="minorHAnsi"/>
        </w:rPr>
      </w:pPr>
      <w:r w:rsidRPr="00D816C6">
        <w:rPr>
          <w:rFonts w:cstheme="minorHAnsi"/>
        </w:rPr>
        <w:t>Email: omurama2021@gmail.com / nyesiga65@gmail.com</w:t>
      </w:r>
    </w:p>
    <w:sectPr w:rsidR="00A4298D" w:rsidRPr="00D816C6" w:rsidSect="0084251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oxima Nova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52DC9"/>
    <w:multiLevelType w:val="hybridMultilevel"/>
    <w:tmpl w:val="D97AB1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D29"/>
    <w:rsid w:val="00021169"/>
    <w:rsid w:val="000D0D0D"/>
    <w:rsid w:val="001E1735"/>
    <w:rsid w:val="00257BFA"/>
    <w:rsid w:val="003D58E9"/>
    <w:rsid w:val="00401458"/>
    <w:rsid w:val="00411090"/>
    <w:rsid w:val="00415597"/>
    <w:rsid w:val="00424A1B"/>
    <w:rsid w:val="004A0527"/>
    <w:rsid w:val="004B444D"/>
    <w:rsid w:val="004C128C"/>
    <w:rsid w:val="004F303A"/>
    <w:rsid w:val="00525E0F"/>
    <w:rsid w:val="00530B7D"/>
    <w:rsid w:val="00550CEA"/>
    <w:rsid w:val="005814B4"/>
    <w:rsid w:val="0059419B"/>
    <w:rsid w:val="005B4B4D"/>
    <w:rsid w:val="005B54D4"/>
    <w:rsid w:val="005D2210"/>
    <w:rsid w:val="00602DC3"/>
    <w:rsid w:val="006265C6"/>
    <w:rsid w:val="0064555E"/>
    <w:rsid w:val="006B7E1F"/>
    <w:rsid w:val="006D3FEF"/>
    <w:rsid w:val="007A75B5"/>
    <w:rsid w:val="00820683"/>
    <w:rsid w:val="00842519"/>
    <w:rsid w:val="00860D96"/>
    <w:rsid w:val="00885AF2"/>
    <w:rsid w:val="008D4461"/>
    <w:rsid w:val="009876BE"/>
    <w:rsid w:val="0099582B"/>
    <w:rsid w:val="009A3F41"/>
    <w:rsid w:val="009F21A7"/>
    <w:rsid w:val="009F620B"/>
    <w:rsid w:val="00A0684A"/>
    <w:rsid w:val="00A06B49"/>
    <w:rsid w:val="00A222D0"/>
    <w:rsid w:val="00A60105"/>
    <w:rsid w:val="00AA3D86"/>
    <w:rsid w:val="00AB042D"/>
    <w:rsid w:val="00AD5176"/>
    <w:rsid w:val="00AD791B"/>
    <w:rsid w:val="00B35586"/>
    <w:rsid w:val="00B37FEB"/>
    <w:rsid w:val="00BD69C5"/>
    <w:rsid w:val="00C22AAC"/>
    <w:rsid w:val="00C75611"/>
    <w:rsid w:val="00C7738D"/>
    <w:rsid w:val="00CE78ED"/>
    <w:rsid w:val="00CF0E25"/>
    <w:rsid w:val="00CF4676"/>
    <w:rsid w:val="00D01365"/>
    <w:rsid w:val="00D23C50"/>
    <w:rsid w:val="00D816C6"/>
    <w:rsid w:val="00D925A2"/>
    <w:rsid w:val="00DF629F"/>
    <w:rsid w:val="00E00E7C"/>
    <w:rsid w:val="00E17D29"/>
    <w:rsid w:val="00E236B0"/>
    <w:rsid w:val="00E566F3"/>
    <w:rsid w:val="00E60C8B"/>
    <w:rsid w:val="00E65D0A"/>
    <w:rsid w:val="00E84F09"/>
    <w:rsid w:val="00E9719C"/>
    <w:rsid w:val="00EB410D"/>
    <w:rsid w:val="00EF5D34"/>
    <w:rsid w:val="00F2453C"/>
    <w:rsid w:val="00F80BF5"/>
    <w:rsid w:val="00FB286B"/>
    <w:rsid w:val="00FD3633"/>
    <w:rsid w:val="00FE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92F22F-EB0F-43D8-A38F-09547D04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17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84251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42519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530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Tell: +256705384084 \+256763689654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10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Prepared for: Uganda Ministry of Internal Affairs  </dc:subject>
  <dc:creator>THE ROOTS</dc:creator>
  <cp:keywords/>
  <dc:description/>
  <cp:lastModifiedBy>WYCPROMPT</cp:lastModifiedBy>
  <cp:revision>83</cp:revision>
  <cp:lastPrinted>2011-01-21T02:13:00Z</cp:lastPrinted>
  <dcterms:created xsi:type="dcterms:W3CDTF">2025-02-18T19:49:00Z</dcterms:created>
  <dcterms:modified xsi:type="dcterms:W3CDTF">2025-10-27T13:23:00Z</dcterms:modified>
  <cp:category>Prepared by: Kekirunga patience  Business Development Manager</cp:category>
</cp:coreProperties>
</file>