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A97BF" w14:textId="53BF5A14" w:rsidR="0019775D" w:rsidRPr="000B28EF" w:rsidRDefault="00206A8E" w:rsidP="00DF6BF0">
      <w:pPr>
        <w:pStyle w:val="Titel"/>
        <w:spacing w:before="2280"/>
        <w:rPr>
          <w:color w:val="C40009"/>
        </w:rPr>
      </w:pPr>
      <w:bookmarkStart w:id="0" w:name="_Toc371628269"/>
      <w:r>
        <w:rPr>
          <w:color w:val="C40009"/>
        </w:rPr>
        <w:t>IT@AP</w:t>
      </w:r>
      <w:r>
        <w:rPr>
          <w:color w:val="C40009"/>
        </w:rPr>
        <w:br/>
      </w:r>
      <w:r w:rsidR="0059502B">
        <w:rPr>
          <w:color w:val="C40009"/>
        </w:rPr>
        <w:t>Toegepaste informatica</w:t>
      </w:r>
    </w:p>
    <w:bookmarkEnd w:id="0"/>
    <w:p w14:paraId="4A7DACEA" w14:textId="6AFA1407" w:rsidR="0019775D" w:rsidRPr="000B28EF" w:rsidRDefault="0072310C" w:rsidP="0019775D">
      <w:pPr>
        <w:pStyle w:val="Titel"/>
        <w:spacing w:before="1600"/>
        <w:contextualSpacing w:val="0"/>
      </w:pPr>
      <w:r>
        <w:t>Technische documentatie</w:t>
      </w:r>
    </w:p>
    <w:p w14:paraId="3F6149E2" w14:textId="3C5D8F50" w:rsidR="00876C39" w:rsidRPr="000B28EF" w:rsidRDefault="0019775D" w:rsidP="00876C39">
      <w:pPr>
        <w:jc w:val="center"/>
      </w:pPr>
      <w:r w:rsidRPr="000B28EF">
        <w:t xml:space="preserve">Onderdeel van </w:t>
      </w:r>
      <w:r w:rsidR="00876C39" w:rsidRPr="000B28EF">
        <w:t>de stage</w:t>
      </w:r>
      <w:r w:rsidR="00876C39" w:rsidRPr="000B28EF">
        <w:br/>
        <w:t>ondersteund door de</w:t>
      </w:r>
    </w:p>
    <w:p w14:paraId="45074221" w14:textId="2D69F30E" w:rsidR="00876C39" w:rsidRPr="000B28EF" w:rsidRDefault="00876C39" w:rsidP="00876C39">
      <w:pPr>
        <w:pStyle w:val="Titel"/>
        <w:spacing w:before="720"/>
        <w:contextualSpacing w:val="0"/>
      </w:pPr>
      <w:r w:rsidRPr="000B28EF">
        <w:t>AP Hogeschool</w:t>
      </w:r>
    </w:p>
    <w:p w14:paraId="54D5598A" w14:textId="0A4F34A0" w:rsidR="00876C39" w:rsidRPr="000B28EF" w:rsidRDefault="00876C39" w:rsidP="00876C39">
      <w:pPr>
        <w:jc w:val="center"/>
      </w:pPr>
      <w:r w:rsidRPr="000B28EF">
        <w:t>e</w:t>
      </w:r>
      <w:r w:rsidR="0059502B">
        <w:t>n</w:t>
      </w:r>
      <w:r w:rsidRPr="000B28EF">
        <w:t xml:space="preserve"> uitgevoerd op </w:t>
      </w:r>
      <w:r w:rsidR="00DF6E4A" w:rsidRPr="000B28EF">
        <w:t xml:space="preserve">en begeleid door </w:t>
      </w:r>
      <w:r w:rsidRPr="000B28EF">
        <w:t>het bedrijf</w:t>
      </w:r>
    </w:p>
    <w:p w14:paraId="0A11C82F" w14:textId="4944AFEB" w:rsidR="0019775D" w:rsidRPr="00877EA1" w:rsidRDefault="00877EA1" w:rsidP="0039380F">
      <w:pPr>
        <w:pStyle w:val="Titel"/>
        <w:spacing w:before="120"/>
        <w:contextualSpacing w:val="0"/>
      </w:pPr>
      <w:r w:rsidRPr="00525133">
        <w:rPr>
          <w:noProof/>
          <w:lang w:val="nl-BE"/>
        </w:rPr>
        <w:drawing>
          <wp:inline distT="0" distB="0" distL="0" distR="0" wp14:anchorId="6B1DAF26" wp14:editId="4DF9CDB5">
            <wp:extent cx="2528927" cy="407828"/>
            <wp:effectExtent l="0" t="0" r="5080" b="0"/>
            <wp:docPr id="1028584429" name="Afbeelding 1" descr="Afbeelding met Lettertype, logo, Graphics,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84429" name="Afbeelding 1" descr="Afbeelding met Lettertype, logo, Graphics, tekst&#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5600" cy="426643"/>
                    </a:xfrm>
                    <a:prstGeom prst="rect">
                      <a:avLst/>
                    </a:prstGeom>
                    <a:noFill/>
                    <a:ln>
                      <a:noFill/>
                    </a:ln>
                  </pic:spPr>
                </pic:pic>
              </a:graphicData>
            </a:graphic>
          </wp:inline>
        </w:drawing>
      </w:r>
    </w:p>
    <w:p w14:paraId="0A8DF689" w14:textId="47131E81" w:rsidR="00905966" w:rsidRPr="002D3F4C" w:rsidRDefault="00036789" w:rsidP="00DF6BF0">
      <w:pPr>
        <w:pStyle w:val="Titel"/>
        <w:spacing w:before="1920"/>
        <w:contextualSpacing w:val="0"/>
        <w:rPr>
          <w:noProof/>
          <w:color w:val="C40009"/>
          <w:lang w:val="nl-BE" w:eastAsia="nl-BE"/>
        </w:rPr>
      </w:pPr>
      <w:r w:rsidRPr="002D3F4C">
        <w:rPr>
          <w:color w:val="C40009"/>
          <w:lang w:val="nl-BE"/>
        </w:rPr>
        <w:t>Nabil El Moussaoui</w:t>
      </w:r>
      <w:r w:rsidR="0019775D" w:rsidRPr="002D3F4C">
        <w:rPr>
          <w:color w:val="C40009"/>
          <w:lang w:val="nl-BE"/>
        </w:rPr>
        <w:t xml:space="preserve"> </w:t>
      </w:r>
    </w:p>
    <w:p w14:paraId="571E4EA3" w14:textId="07EF44EC" w:rsidR="0054057D" w:rsidRPr="002D3F4C" w:rsidRDefault="0019775D" w:rsidP="0019775D">
      <w:pPr>
        <w:jc w:val="center"/>
        <w:rPr>
          <w:bCs/>
          <w:lang w:val="nl-BE"/>
        </w:rPr>
      </w:pPr>
      <w:bookmarkStart w:id="1" w:name="mail"/>
      <w:r w:rsidRPr="002D3F4C">
        <w:rPr>
          <w:bCs/>
          <w:lang w:val="nl-BE"/>
        </w:rPr>
        <w:t>Specialisatie .NET</w:t>
      </w:r>
    </w:p>
    <w:bookmarkEnd w:id="1"/>
    <w:p w14:paraId="22677CCA" w14:textId="6C877FD2" w:rsidR="0039380F" w:rsidRPr="000B28EF" w:rsidRDefault="0039380F" w:rsidP="00715CD0">
      <w:pPr>
        <w:tabs>
          <w:tab w:val="right" w:pos="9072"/>
        </w:tabs>
        <w:spacing w:before="1200"/>
      </w:pPr>
      <w:r w:rsidRPr="000B28EF">
        <w:t xml:space="preserve">Begeleider: </w:t>
      </w:r>
      <w:r w:rsidR="003324D8">
        <w:t>Bruno Herman</w:t>
      </w:r>
      <w:r w:rsidR="00DF6BF0" w:rsidRPr="000B28EF">
        <w:tab/>
      </w:r>
      <w:r w:rsidR="00105A86">
        <w:t>A</w:t>
      </w:r>
      <w:r w:rsidR="00DF6BF0" w:rsidRPr="000B28EF">
        <w:rPr>
          <w:bCs/>
        </w:rPr>
        <w:t xml:space="preserve">cademiejaar </w:t>
      </w:r>
      <w:r w:rsidR="00176831">
        <w:rPr>
          <w:bCs/>
        </w:rPr>
        <w:t>2023</w:t>
      </w:r>
      <w:r w:rsidR="00DF6BF0" w:rsidRPr="000B28EF">
        <w:rPr>
          <w:bCs/>
        </w:rPr>
        <w:t>-202</w:t>
      </w:r>
      <w:r w:rsidR="00176831">
        <w:rPr>
          <w:bCs/>
        </w:rPr>
        <w:t>4</w:t>
      </w:r>
      <w:r w:rsidR="00DF6BF0" w:rsidRPr="000B28EF">
        <w:br/>
        <w:t xml:space="preserve">Mentor: </w:t>
      </w:r>
      <w:r w:rsidR="003324D8">
        <w:t xml:space="preserve">Michel Melis en Mitch Van </w:t>
      </w:r>
      <w:proofErr w:type="spellStart"/>
      <w:r w:rsidR="003324D8">
        <w:t>Vlierberghe</w:t>
      </w:r>
      <w:proofErr w:type="spellEnd"/>
      <w:r w:rsidR="00DF6BF0" w:rsidRPr="000B28EF">
        <w:tab/>
      </w:r>
      <w:r w:rsidR="00E4554D">
        <w:t>2</w:t>
      </w:r>
      <w:r w:rsidR="00E4554D" w:rsidRPr="00E4554D">
        <w:rPr>
          <w:vertAlign w:val="superscript"/>
        </w:rPr>
        <w:t>de</w:t>
      </w:r>
      <w:r w:rsidR="00E4554D">
        <w:t xml:space="preserve"> </w:t>
      </w:r>
      <w:r w:rsidR="00DF6BF0" w:rsidRPr="000B28EF">
        <w:rPr>
          <w:bCs/>
        </w:rPr>
        <w:t>semester</w:t>
      </w:r>
    </w:p>
    <w:bookmarkStart w:id="2" w:name="_Toc69866607" w:displacedByCustomXml="next"/>
    <w:sdt>
      <w:sdtPr>
        <w:rPr>
          <w:rFonts w:ascii="Calibri" w:eastAsia="Times New Roman" w:hAnsi="Calibri" w:cs="Times New Roman"/>
          <w:b w:val="0"/>
          <w:bCs w:val="0"/>
          <w:color w:val="404040" w:themeColor="text1" w:themeTint="BF"/>
          <w:sz w:val="22"/>
          <w:szCs w:val="24"/>
          <w:lang w:val="nl-NL" w:eastAsia="nl-NL"/>
        </w:rPr>
        <w:id w:val="-544061946"/>
        <w:docPartObj>
          <w:docPartGallery w:val="Table of Contents"/>
          <w:docPartUnique/>
        </w:docPartObj>
      </w:sdtPr>
      <w:sdtEndPr>
        <w:rPr>
          <w:noProof/>
        </w:rPr>
      </w:sdtEndPr>
      <w:sdtContent>
        <w:p w14:paraId="219799D5" w14:textId="1A75B9C2" w:rsidR="00C96787" w:rsidRPr="00B52F10" w:rsidRDefault="00B52F10">
          <w:pPr>
            <w:pStyle w:val="Kopvaninhoudsopgave"/>
            <w:rPr>
              <w:rStyle w:val="Kop1Char"/>
              <w:rFonts w:eastAsiaTheme="majorEastAsia"/>
            </w:rPr>
          </w:pPr>
          <w:r w:rsidRPr="00B52F10">
            <w:rPr>
              <w:rStyle w:val="Kop1Char"/>
              <w:rFonts w:eastAsiaTheme="majorEastAsia"/>
            </w:rPr>
            <w:t>Inhoudstafel</w:t>
          </w:r>
        </w:p>
        <w:p w14:paraId="30D9B771" w14:textId="618BCF6C" w:rsidR="004F662C" w:rsidRDefault="00C96787">
          <w:pPr>
            <w:pStyle w:val="Inhopg1"/>
            <w:rPr>
              <w:rFonts w:eastAsiaTheme="minorEastAsia" w:cstheme="minorBidi"/>
              <w:b w:val="0"/>
              <w:bCs w:val="0"/>
              <w:caps w:val="0"/>
              <w:noProof/>
              <w:color w:val="auto"/>
              <w:kern w:val="2"/>
              <w:sz w:val="24"/>
              <w:szCs w:val="24"/>
              <w:lang w:val="nl-BE" w:eastAsia="nl-BE"/>
              <w14:ligatures w14:val="standardContextual"/>
            </w:rPr>
          </w:pPr>
          <w:r>
            <w:fldChar w:fldCharType="begin"/>
          </w:r>
          <w:r>
            <w:instrText xml:space="preserve"> TOC \o "1-3" \h \z \u </w:instrText>
          </w:r>
          <w:r>
            <w:fldChar w:fldCharType="separate"/>
          </w:r>
          <w:hyperlink w:anchor="_Toc166752887" w:history="1">
            <w:r w:rsidR="004F662C" w:rsidRPr="00E02E51">
              <w:rPr>
                <w:rStyle w:val="Hyperlink"/>
                <w:rFonts w:eastAsiaTheme="majorEastAsia"/>
                <w:noProof/>
              </w:rPr>
              <w:t>Versiebeheer</w:t>
            </w:r>
            <w:r w:rsidR="004F662C">
              <w:rPr>
                <w:noProof/>
                <w:webHidden/>
              </w:rPr>
              <w:tab/>
            </w:r>
            <w:r w:rsidR="004F662C">
              <w:rPr>
                <w:noProof/>
                <w:webHidden/>
              </w:rPr>
              <w:fldChar w:fldCharType="begin"/>
            </w:r>
            <w:r w:rsidR="004F662C">
              <w:rPr>
                <w:noProof/>
                <w:webHidden/>
              </w:rPr>
              <w:instrText xml:space="preserve"> PAGEREF _Toc166752887 \h </w:instrText>
            </w:r>
            <w:r w:rsidR="004F662C">
              <w:rPr>
                <w:noProof/>
                <w:webHidden/>
              </w:rPr>
            </w:r>
            <w:r w:rsidR="004F662C">
              <w:rPr>
                <w:noProof/>
                <w:webHidden/>
              </w:rPr>
              <w:fldChar w:fldCharType="separate"/>
            </w:r>
            <w:r w:rsidR="004F662C">
              <w:rPr>
                <w:noProof/>
                <w:webHidden/>
              </w:rPr>
              <w:t>3</w:t>
            </w:r>
            <w:r w:rsidR="004F662C">
              <w:rPr>
                <w:noProof/>
                <w:webHidden/>
              </w:rPr>
              <w:fldChar w:fldCharType="end"/>
            </w:r>
          </w:hyperlink>
        </w:p>
        <w:p w14:paraId="2B5F2DA3" w14:textId="24BD28A1" w:rsidR="004F662C" w:rsidRDefault="00000000">
          <w:pPr>
            <w:pStyle w:val="Inhopg1"/>
            <w:rPr>
              <w:rFonts w:eastAsiaTheme="minorEastAsia" w:cstheme="minorBidi"/>
              <w:b w:val="0"/>
              <w:bCs w:val="0"/>
              <w:caps w:val="0"/>
              <w:noProof/>
              <w:color w:val="auto"/>
              <w:kern w:val="2"/>
              <w:sz w:val="24"/>
              <w:szCs w:val="24"/>
              <w:lang w:val="nl-BE" w:eastAsia="nl-BE"/>
              <w14:ligatures w14:val="standardContextual"/>
            </w:rPr>
          </w:pPr>
          <w:hyperlink w:anchor="_Toc166752888" w:history="1">
            <w:r w:rsidR="004F662C" w:rsidRPr="00E02E51">
              <w:rPr>
                <w:rStyle w:val="Hyperlink"/>
                <w:rFonts w:eastAsiaTheme="majorEastAsia"/>
                <w:noProof/>
              </w:rPr>
              <w:t>Termen en Afkortingen</w:t>
            </w:r>
            <w:r w:rsidR="004F662C">
              <w:rPr>
                <w:noProof/>
                <w:webHidden/>
              </w:rPr>
              <w:tab/>
            </w:r>
            <w:r w:rsidR="004F662C">
              <w:rPr>
                <w:noProof/>
                <w:webHidden/>
              </w:rPr>
              <w:fldChar w:fldCharType="begin"/>
            </w:r>
            <w:r w:rsidR="004F662C">
              <w:rPr>
                <w:noProof/>
                <w:webHidden/>
              </w:rPr>
              <w:instrText xml:space="preserve"> PAGEREF _Toc166752888 \h </w:instrText>
            </w:r>
            <w:r w:rsidR="004F662C">
              <w:rPr>
                <w:noProof/>
                <w:webHidden/>
              </w:rPr>
            </w:r>
            <w:r w:rsidR="004F662C">
              <w:rPr>
                <w:noProof/>
                <w:webHidden/>
              </w:rPr>
              <w:fldChar w:fldCharType="separate"/>
            </w:r>
            <w:r w:rsidR="004F662C">
              <w:rPr>
                <w:noProof/>
                <w:webHidden/>
              </w:rPr>
              <w:t>4</w:t>
            </w:r>
            <w:r w:rsidR="004F662C">
              <w:rPr>
                <w:noProof/>
                <w:webHidden/>
              </w:rPr>
              <w:fldChar w:fldCharType="end"/>
            </w:r>
          </w:hyperlink>
        </w:p>
        <w:p w14:paraId="7D6699E8" w14:textId="71F048EA" w:rsidR="004F662C" w:rsidRDefault="00000000">
          <w:pPr>
            <w:pStyle w:val="Inhopg1"/>
            <w:rPr>
              <w:rFonts w:eastAsiaTheme="minorEastAsia" w:cstheme="minorBidi"/>
              <w:b w:val="0"/>
              <w:bCs w:val="0"/>
              <w:caps w:val="0"/>
              <w:noProof/>
              <w:color w:val="auto"/>
              <w:kern w:val="2"/>
              <w:sz w:val="24"/>
              <w:szCs w:val="24"/>
              <w:lang w:val="nl-BE" w:eastAsia="nl-BE"/>
              <w14:ligatures w14:val="standardContextual"/>
            </w:rPr>
          </w:pPr>
          <w:hyperlink w:anchor="_Toc166752889" w:history="1">
            <w:r w:rsidR="004F662C" w:rsidRPr="00E02E51">
              <w:rPr>
                <w:rStyle w:val="Hyperlink"/>
                <w:rFonts w:eastAsiaTheme="majorEastAsia"/>
                <w:noProof/>
              </w:rPr>
              <w:t>Samenvatting van de opdracht</w:t>
            </w:r>
            <w:r w:rsidR="004F662C">
              <w:rPr>
                <w:noProof/>
                <w:webHidden/>
              </w:rPr>
              <w:tab/>
            </w:r>
            <w:r w:rsidR="004F662C">
              <w:rPr>
                <w:noProof/>
                <w:webHidden/>
              </w:rPr>
              <w:fldChar w:fldCharType="begin"/>
            </w:r>
            <w:r w:rsidR="004F662C">
              <w:rPr>
                <w:noProof/>
                <w:webHidden/>
              </w:rPr>
              <w:instrText xml:space="preserve"> PAGEREF _Toc166752889 \h </w:instrText>
            </w:r>
            <w:r w:rsidR="004F662C">
              <w:rPr>
                <w:noProof/>
                <w:webHidden/>
              </w:rPr>
            </w:r>
            <w:r w:rsidR="004F662C">
              <w:rPr>
                <w:noProof/>
                <w:webHidden/>
              </w:rPr>
              <w:fldChar w:fldCharType="separate"/>
            </w:r>
            <w:r w:rsidR="004F662C">
              <w:rPr>
                <w:noProof/>
                <w:webHidden/>
              </w:rPr>
              <w:t>5</w:t>
            </w:r>
            <w:r w:rsidR="004F662C">
              <w:rPr>
                <w:noProof/>
                <w:webHidden/>
              </w:rPr>
              <w:fldChar w:fldCharType="end"/>
            </w:r>
          </w:hyperlink>
        </w:p>
        <w:p w14:paraId="642B555C" w14:textId="40F4B56F" w:rsidR="004F662C" w:rsidRDefault="00000000">
          <w:pPr>
            <w:pStyle w:val="Inhopg1"/>
            <w:rPr>
              <w:rFonts w:eastAsiaTheme="minorEastAsia" w:cstheme="minorBidi"/>
              <w:b w:val="0"/>
              <w:bCs w:val="0"/>
              <w:caps w:val="0"/>
              <w:noProof/>
              <w:color w:val="auto"/>
              <w:kern w:val="2"/>
              <w:sz w:val="24"/>
              <w:szCs w:val="24"/>
              <w:lang w:val="nl-BE" w:eastAsia="nl-BE"/>
              <w14:ligatures w14:val="standardContextual"/>
            </w:rPr>
          </w:pPr>
          <w:hyperlink w:anchor="_Toc166752890" w:history="1">
            <w:r w:rsidR="004F662C" w:rsidRPr="00E02E51">
              <w:rPr>
                <w:rStyle w:val="Hyperlink"/>
                <w:rFonts w:eastAsiaTheme="majorEastAsia"/>
                <w:noProof/>
              </w:rPr>
              <w:t>Impact op de infrastructuur</w:t>
            </w:r>
            <w:r w:rsidR="004F662C">
              <w:rPr>
                <w:noProof/>
                <w:webHidden/>
              </w:rPr>
              <w:tab/>
            </w:r>
            <w:r w:rsidR="004F662C">
              <w:rPr>
                <w:noProof/>
                <w:webHidden/>
              </w:rPr>
              <w:fldChar w:fldCharType="begin"/>
            </w:r>
            <w:r w:rsidR="004F662C">
              <w:rPr>
                <w:noProof/>
                <w:webHidden/>
              </w:rPr>
              <w:instrText xml:space="preserve"> PAGEREF _Toc166752890 \h </w:instrText>
            </w:r>
            <w:r w:rsidR="004F662C">
              <w:rPr>
                <w:noProof/>
                <w:webHidden/>
              </w:rPr>
            </w:r>
            <w:r w:rsidR="004F662C">
              <w:rPr>
                <w:noProof/>
                <w:webHidden/>
              </w:rPr>
              <w:fldChar w:fldCharType="separate"/>
            </w:r>
            <w:r w:rsidR="004F662C">
              <w:rPr>
                <w:noProof/>
                <w:webHidden/>
              </w:rPr>
              <w:t>5</w:t>
            </w:r>
            <w:r w:rsidR="004F662C">
              <w:rPr>
                <w:noProof/>
                <w:webHidden/>
              </w:rPr>
              <w:fldChar w:fldCharType="end"/>
            </w:r>
          </w:hyperlink>
        </w:p>
        <w:p w14:paraId="6D76A2D4" w14:textId="613ADCF3" w:rsidR="004F662C" w:rsidRDefault="00000000">
          <w:pPr>
            <w:pStyle w:val="Inhopg1"/>
            <w:rPr>
              <w:rFonts w:eastAsiaTheme="minorEastAsia" w:cstheme="minorBidi"/>
              <w:b w:val="0"/>
              <w:bCs w:val="0"/>
              <w:caps w:val="0"/>
              <w:noProof/>
              <w:color w:val="auto"/>
              <w:kern w:val="2"/>
              <w:sz w:val="24"/>
              <w:szCs w:val="24"/>
              <w:lang w:val="nl-BE" w:eastAsia="nl-BE"/>
              <w14:ligatures w14:val="standardContextual"/>
            </w:rPr>
          </w:pPr>
          <w:hyperlink w:anchor="_Toc166752891" w:history="1">
            <w:r w:rsidR="004F662C" w:rsidRPr="00E02E51">
              <w:rPr>
                <w:rStyle w:val="Hyperlink"/>
                <w:rFonts w:eastAsiaTheme="majorEastAsia"/>
                <w:noProof/>
              </w:rPr>
              <w:t>Release plan</w:t>
            </w:r>
            <w:r w:rsidR="004F662C">
              <w:rPr>
                <w:noProof/>
                <w:webHidden/>
              </w:rPr>
              <w:tab/>
            </w:r>
            <w:r w:rsidR="004F662C">
              <w:rPr>
                <w:noProof/>
                <w:webHidden/>
              </w:rPr>
              <w:fldChar w:fldCharType="begin"/>
            </w:r>
            <w:r w:rsidR="004F662C">
              <w:rPr>
                <w:noProof/>
                <w:webHidden/>
              </w:rPr>
              <w:instrText xml:space="preserve"> PAGEREF _Toc166752891 \h </w:instrText>
            </w:r>
            <w:r w:rsidR="004F662C">
              <w:rPr>
                <w:noProof/>
                <w:webHidden/>
              </w:rPr>
            </w:r>
            <w:r w:rsidR="004F662C">
              <w:rPr>
                <w:noProof/>
                <w:webHidden/>
              </w:rPr>
              <w:fldChar w:fldCharType="separate"/>
            </w:r>
            <w:r w:rsidR="004F662C">
              <w:rPr>
                <w:noProof/>
                <w:webHidden/>
              </w:rPr>
              <w:t>5</w:t>
            </w:r>
            <w:r w:rsidR="004F662C">
              <w:rPr>
                <w:noProof/>
                <w:webHidden/>
              </w:rPr>
              <w:fldChar w:fldCharType="end"/>
            </w:r>
          </w:hyperlink>
        </w:p>
        <w:p w14:paraId="7B519B3E" w14:textId="5A0BFDDC" w:rsidR="004F662C" w:rsidRDefault="00000000">
          <w:pPr>
            <w:pStyle w:val="Inhopg1"/>
            <w:rPr>
              <w:rFonts w:eastAsiaTheme="minorEastAsia" w:cstheme="minorBidi"/>
              <w:b w:val="0"/>
              <w:bCs w:val="0"/>
              <w:caps w:val="0"/>
              <w:noProof/>
              <w:color w:val="auto"/>
              <w:kern w:val="2"/>
              <w:sz w:val="24"/>
              <w:szCs w:val="24"/>
              <w:lang w:val="nl-BE" w:eastAsia="nl-BE"/>
              <w14:ligatures w14:val="standardContextual"/>
            </w:rPr>
          </w:pPr>
          <w:hyperlink w:anchor="_Toc166752892" w:history="1">
            <w:r w:rsidR="004F662C" w:rsidRPr="00E02E51">
              <w:rPr>
                <w:rStyle w:val="Hyperlink"/>
                <w:rFonts w:eastAsiaTheme="majorEastAsia"/>
                <w:noProof/>
              </w:rPr>
              <w:t>Technisch design</w:t>
            </w:r>
            <w:r w:rsidR="004F662C">
              <w:rPr>
                <w:noProof/>
                <w:webHidden/>
              </w:rPr>
              <w:tab/>
            </w:r>
            <w:r w:rsidR="004F662C">
              <w:rPr>
                <w:noProof/>
                <w:webHidden/>
              </w:rPr>
              <w:fldChar w:fldCharType="begin"/>
            </w:r>
            <w:r w:rsidR="004F662C">
              <w:rPr>
                <w:noProof/>
                <w:webHidden/>
              </w:rPr>
              <w:instrText xml:space="preserve"> PAGEREF _Toc166752892 \h </w:instrText>
            </w:r>
            <w:r w:rsidR="004F662C">
              <w:rPr>
                <w:noProof/>
                <w:webHidden/>
              </w:rPr>
            </w:r>
            <w:r w:rsidR="004F662C">
              <w:rPr>
                <w:noProof/>
                <w:webHidden/>
              </w:rPr>
              <w:fldChar w:fldCharType="separate"/>
            </w:r>
            <w:r w:rsidR="004F662C">
              <w:rPr>
                <w:noProof/>
                <w:webHidden/>
              </w:rPr>
              <w:t>5</w:t>
            </w:r>
            <w:r w:rsidR="004F662C">
              <w:rPr>
                <w:noProof/>
                <w:webHidden/>
              </w:rPr>
              <w:fldChar w:fldCharType="end"/>
            </w:r>
          </w:hyperlink>
        </w:p>
        <w:p w14:paraId="04BDA006" w14:textId="78F30B0A" w:rsidR="004F662C" w:rsidRDefault="00000000">
          <w:pPr>
            <w:pStyle w:val="Inhopg2"/>
            <w:tabs>
              <w:tab w:val="right" w:leader="dot" w:pos="9062"/>
            </w:tabs>
            <w:rPr>
              <w:rFonts w:eastAsiaTheme="minorEastAsia" w:cstheme="minorBidi"/>
              <w:smallCaps w:val="0"/>
              <w:noProof/>
              <w:color w:val="auto"/>
              <w:kern w:val="2"/>
              <w:sz w:val="24"/>
              <w:szCs w:val="24"/>
              <w:lang w:val="nl-BE" w:eastAsia="nl-BE"/>
              <w14:ligatures w14:val="standardContextual"/>
            </w:rPr>
          </w:pPr>
          <w:hyperlink w:anchor="_Toc166752893" w:history="1">
            <w:r w:rsidR="004F662C" w:rsidRPr="00E02E51">
              <w:rPr>
                <w:rStyle w:val="Hyperlink"/>
                <w:rFonts w:eastAsiaTheme="majorEastAsia"/>
                <w:noProof/>
              </w:rPr>
              <w:t>N-Laagse Architectuur</w:t>
            </w:r>
            <w:r w:rsidR="004F662C">
              <w:rPr>
                <w:noProof/>
                <w:webHidden/>
              </w:rPr>
              <w:tab/>
            </w:r>
            <w:r w:rsidR="004F662C">
              <w:rPr>
                <w:noProof/>
                <w:webHidden/>
              </w:rPr>
              <w:fldChar w:fldCharType="begin"/>
            </w:r>
            <w:r w:rsidR="004F662C">
              <w:rPr>
                <w:noProof/>
                <w:webHidden/>
              </w:rPr>
              <w:instrText xml:space="preserve"> PAGEREF _Toc166752893 \h </w:instrText>
            </w:r>
            <w:r w:rsidR="004F662C">
              <w:rPr>
                <w:noProof/>
                <w:webHidden/>
              </w:rPr>
            </w:r>
            <w:r w:rsidR="004F662C">
              <w:rPr>
                <w:noProof/>
                <w:webHidden/>
              </w:rPr>
              <w:fldChar w:fldCharType="separate"/>
            </w:r>
            <w:r w:rsidR="004F662C">
              <w:rPr>
                <w:noProof/>
                <w:webHidden/>
              </w:rPr>
              <w:t>5</w:t>
            </w:r>
            <w:r w:rsidR="004F662C">
              <w:rPr>
                <w:noProof/>
                <w:webHidden/>
              </w:rPr>
              <w:fldChar w:fldCharType="end"/>
            </w:r>
          </w:hyperlink>
        </w:p>
        <w:p w14:paraId="79B0BB73" w14:textId="6A797829" w:rsidR="004F662C" w:rsidRDefault="00000000">
          <w:pPr>
            <w:pStyle w:val="Inhopg2"/>
            <w:tabs>
              <w:tab w:val="right" w:leader="dot" w:pos="9062"/>
            </w:tabs>
            <w:rPr>
              <w:rFonts w:eastAsiaTheme="minorEastAsia" w:cstheme="minorBidi"/>
              <w:smallCaps w:val="0"/>
              <w:noProof/>
              <w:color w:val="auto"/>
              <w:kern w:val="2"/>
              <w:sz w:val="24"/>
              <w:szCs w:val="24"/>
              <w:lang w:val="nl-BE" w:eastAsia="nl-BE"/>
              <w14:ligatures w14:val="standardContextual"/>
            </w:rPr>
          </w:pPr>
          <w:hyperlink w:anchor="_Toc166752894" w:history="1">
            <w:r w:rsidR="004F662C" w:rsidRPr="00E02E51">
              <w:rPr>
                <w:rStyle w:val="Hyperlink"/>
                <w:rFonts w:eastAsiaTheme="majorEastAsia"/>
                <w:noProof/>
              </w:rPr>
              <w:t>Technologieën</w:t>
            </w:r>
            <w:r w:rsidR="004F662C">
              <w:rPr>
                <w:noProof/>
                <w:webHidden/>
              </w:rPr>
              <w:tab/>
            </w:r>
            <w:r w:rsidR="004F662C">
              <w:rPr>
                <w:noProof/>
                <w:webHidden/>
              </w:rPr>
              <w:fldChar w:fldCharType="begin"/>
            </w:r>
            <w:r w:rsidR="004F662C">
              <w:rPr>
                <w:noProof/>
                <w:webHidden/>
              </w:rPr>
              <w:instrText xml:space="preserve"> PAGEREF _Toc166752894 \h </w:instrText>
            </w:r>
            <w:r w:rsidR="004F662C">
              <w:rPr>
                <w:noProof/>
                <w:webHidden/>
              </w:rPr>
            </w:r>
            <w:r w:rsidR="004F662C">
              <w:rPr>
                <w:noProof/>
                <w:webHidden/>
              </w:rPr>
              <w:fldChar w:fldCharType="separate"/>
            </w:r>
            <w:r w:rsidR="004F662C">
              <w:rPr>
                <w:noProof/>
                <w:webHidden/>
              </w:rPr>
              <w:t>6</w:t>
            </w:r>
            <w:r w:rsidR="004F662C">
              <w:rPr>
                <w:noProof/>
                <w:webHidden/>
              </w:rPr>
              <w:fldChar w:fldCharType="end"/>
            </w:r>
          </w:hyperlink>
        </w:p>
        <w:p w14:paraId="0C14309A" w14:textId="5AC611C8" w:rsidR="004F662C" w:rsidRDefault="00000000">
          <w:pPr>
            <w:pStyle w:val="Inhopg1"/>
            <w:rPr>
              <w:rFonts w:eastAsiaTheme="minorEastAsia" w:cstheme="minorBidi"/>
              <w:b w:val="0"/>
              <w:bCs w:val="0"/>
              <w:caps w:val="0"/>
              <w:noProof/>
              <w:color w:val="auto"/>
              <w:kern w:val="2"/>
              <w:sz w:val="24"/>
              <w:szCs w:val="24"/>
              <w:lang w:val="nl-BE" w:eastAsia="nl-BE"/>
              <w14:ligatures w14:val="standardContextual"/>
            </w:rPr>
          </w:pPr>
          <w:hyperlink w:anchor="_Toc166752895" w:history="1">
            <w:r w:rsidR="004F662C" w:rsidRPr="00E02E51">
              <w:rPr>
                <w:rStyle w:val="Hyperlink"/>
                <w:rFonts w:eastAsiaTheme="majorEastAsia"/>
                <w:noProof/>
              </w:rPr>
              <w:t>Externe systeeminterfaces</w:t>
            </w:r>
            <w:r w:rsidR="004F662C">
              <w:rPr>
                <w:noProof/>
                <w:webHidden/>
              </w:rPr>
              <w:tab/>
            </w:r>
            <w:r w:rsidR="004F662C">
              <w:rPr>
                <w:noProof/>
                <w:webHidden/>
              </w:rPr>
              <w:fldChar w:fldCharType="begin"/>
            </w:r>
            <w:r w:rsidR="004F662C">
              <w:rPr>
                <w:noProof/>
                <w:webHidden/>
              </w:rPr>
              <w:instrText xml:space="preserve"> PAGEREF _Toc166752895 \h </w:instrText>
            </w:r>
            <w:r w:rsidR="004F662C">
              <w:rPr>
                <w:noProof/>
                <w:webHidden/>
              </w:rPr>
            </w:r>
            <w:r w:rsidR="004F662C">
              <w:rPr>
                <w:noProof/>
                <w:webHidden/>
              </w:rPr>
              <w:fldChar w:fldCharType="separate"/>
            </w:r>
            <w:r w:rsidR="004F662C">
              <w:rPr>
                <w:noProof/>
                <w:webHidden/>
              </w:rPr>
              <w:t>8</w:t>
            </w:r>
            <w:r w:rsidR="004F662C">
              <w:rPr>
                <w:noProof/>
                <w:webHidden/>
              </w:rPr>
              <w:fldChar w:fldCharType="end"/>
            </w:r>
          </w:hyperlink>
        </w:p>
        <w:p w14:paraId="7D99474D" w14:textId="00B28A09" w:rsidR="004F662C" w:rsidRDefault="00000000">
          <w:pPr>
            <w:pStyle w:val="Inhopg2"/>
            <w:tabs>
              <w:tab w:val="right" w:leader="dot" w:pos="9062"/>
            </w:tabs>
            <w:rPr>
              <w:rFonts w:eastAsiaTheme="minorEastAsia" w:cstheme="minorBidi"/>
              <w:smallCaps w:val="0"/>
              <w:noProof/>
              <w:color w:val="auto"/>
              <w:kern w:val="2"/>
              <w:sz w:val="24"/>
              <w:szCs w:val="24"/>
              <w:lang w:val="nl-BE" w:eastAsia="nl-BE"/>
              <w14:ligatures w14:val="standardContextual"/>
            </w:rPr>
          </w:pPr>
          <w:hyperlink w:anchor="_Toc166752896" w:history="1">
            <w:r w:rsidR="004F662C" w:rsidRPr="00E02E51">
              <w:rPr>
                <w:rStyle w:val="Hyperlink"/>
                <w:rFonts w:eastAsiaTheme="majorEastAsia"/>
                <w:noProof/>
              </w:rPr>
              <w:t>API Documentatie</w:t>
            </w:r>
            <w:r w:rsidR="004F662C">
              <w:rPr>
                <w:noProof/>
                <w:webHidden/>
              </w:rPr>
              <w:tab/>
            </w:r>
            <w:r w:rsidR="004F662C">
              <w:rPr>
                <w:noProof/>
                <w:webHidden/>
              </w:rPr>
              <w:fldChar w:fldCharType="begin"/>
            </w:r>
            <w:r w:rsidR="004F662C">
              <w:rPr>
                <w:noProof/>
                <w:webHidden/>
              </w:rPr>
              <w:instrText xml:space="preserve"> PAGEREF _Toc166752896 \h </w:instrText>
            </w:r>
            <w:r w:rsidR="004F662C">
              <w:rPr>
                <w:noProof/>
                <w:webHidden/>
              </w:rPr>
            </w:r>
            <w:r w:rsidR="004F662C">
              <w:rPr>
                <w:noProof/>
                <w:webHidden/>
              </w:rPr>
              <w:fldChar w:fldCharType="separate"/>
            </w:r>
            <w:r w:rsidR="004F662C">
              <w:rPr>
                <w:noProof/>
                <w:webHidden/>
              </w:rPr>
              <w:t>8</w:t>
            </w:r>
            <w:r w:rsidR="004F662C">
              <w:rPr>
                <w:noProof/>
                <w:webHidden/>
              </w:rPr>
              <w:fldChar w:fldCharType="end"/>
            </w:r>
          </w:hyperlink>
        </w:p>
        <w:p w14:paraId="7C51607C" w14:textId="760C36E0" w:rsidR="004F662C" w:rsidRDefault="00000000">
          <w:pPr>
            <w:pStyle w:val="Inhopg1"/>
            <w:rPr>
              <w:rFonts w:eastAsiaTheme="minorEastAsia" w:cstheme="minorBidi"/>
              <w:b w:val="0"/>
              <w:bCs w:val="0"/>
              <w:caps w:val="0"/>
              <w:noProof/>
              <w:color w:val="auto"/>
              <w:kern w:val="2"/>
              <w:sz w:val="24"/>
              <w:szCs w:val="24"/>
              <w:lang w:val="nl-BE" w:eastAsia="nl-BE"/>
              <w14:ligatures w14:val="standardContextual"/>
            </w:rPr>
          </w:pPr>
          <w:hyperlink w:anchor="_Toc166752897" w:history="1">
            <w:r w:rsidR="004F662C" w:rsidRPr="00E02E51">
              <w:rPr>
                <w:rStyle w:val="Hyperlink"/>
                <w:rFonts w:eastAsiaTheme="majorEastAsia"/>
                <w:noProof/>
              </w:rPr>
              <w:t>Datamigratie</w:t>
            </w:r>
            <w:r w:rsidR="004F662C">
              <w:rPr>
                <w:noProof/>
                <w:webHidden/>
              </w:rPr>
              <w:tab/>
            </w:r>
            <w:r w:rsidR="004F662C">
              <w:rPr>
                <w:noProof/>
                <w:webHidden/>
              </w:rPr>
              <w:fldChar w:fldCharType="begin"/>
            </w:r>
            <w:r w:rsidR="004F662C">
              <w:rPr>
                <w:noProof/>
                <w:webHidden/>
              </w:rPr>
              <w:instrText xml:space="preserve"> PAGEREF _Toc166752897 \h </w:instrText>
            </w:r>
            <w:r w:rsidR="004F662C">
              <w:rPr>
                <w:noProof/>
                <w:webHidden/>
              </w:rPr>
            </w:r>
            <w:r w:rsidR="004F662C">
              <w:rPr>
                <w:noProof/>
                <w:webHidden/>
              </w:rPr>
              <w:fldChar w:fldCharType="separate"/>
            </w:r>
            <w:r w:rsidR="004F662C">
              <w:rPr>
                <w:noProof/>
                <w:webHidden/>
              </w:rPr>
              <w:t>13</w:t>
            </w:r>
            <w:r w:rsidR="004F662C">
              <w:rPr>
                <w:noProof/>
                <w:webHidden/>
              </w:rPr>
              <w:fldChar w:fldCharType="end"/>
            </w:r>
          </w:hyperlink>
        </w:p>
        <w:p w14:paraId="58EF7DA4" w14:textId="435DDA5D" w:rsidR="004F662C" w:rsidRDefault="00000000">
          <w:pPr>
            <w:pStyle w:val="Inhopg1"/>
            <w:rPr>
              <w:rFonts w:eastAsiaTheme="minorEastAsia" w:cstheme="minorBidi"/>
              <w:b w:val="0"/>
              <w:bCs w:val="0"/>
              <w:caps w:val="0"/>
              <w:noProof/>
              <w:color w:val="auto"/>
              <w:kern w:val="2"/>
              <w:sz w:val="24"/>
              <w:szCs w:val="24"/>
              <w:lang w:val="nl-BE" w:eastAsia="nl-BE"/>
              <w14:ligatures w14:val="standardContextual"/>
            </w:rPr>
          </w:pPr>
          <w:hyperlink w:anchor="_Toc166752898" w:history="1">
            <w:r w:rsidR="004F662C" w:rsidRPr="00E02E51">
              <w:rPr>
                <w:rStyle w:val="Hyperlink"/>
                <w:rFonts w:eastAsiaTheme="majorEastAsia"/>
                <w:noProof/>
                <w:lang w:eastAsia="en-US"/>
              </w:rPr>
              <w:t>Security en autorisatierollen</w:t>
            </w:r>
            <w:r w:rsidR="004F662C">
              <w:rPr>
                <w:noProof/>
                <w:webHidden/>
              </w:rPr>
              <w:tab/>
            </w:r>
            <w:r w:rsidR="004F662C">
              <w:rPr>
                <w:noProof/>
                <w:webHidden/>
              </w:rPr>
              <w:fldChar w:fldCharType="begin"/>
            </w:r>
            <w:r w:rsidR="004F662C">
              <w:rPr>
                <w:noProof/>
                <w:webHidden/>
              </w:rPr>
              <w:instrText xml:space="preserve"> PAGEREF _Toc166752898 \h </w:instrText>
            </w:r>
            <w:r w:rsidR="004F662C">
              <w:rPr>
                <w:noProof/>
                <w:webHidden/>
              </w:rPr>
            </w:r>
            <w:r w:rsidR="004F662C">
              <w:rPr>
                <w:noProof/>
                <w:webHidden/>
              </w:rPr>
              <w:fldChar w:fldCharType="separate"/>
            </w:r>
            <w:r w:rsidR="004F662C">
              <w:rPr>
                <w:noProof/>
                <w:webHidden/>
              </w:rPr>
              <w:t>14</w:t>
            </w:r>
            <w:r w:rsidR="004F662C">
              <w:rPr>
                <w:noProof/>
                <w:webHidden/>
              </w:rPr>
              <w:fldChar w:fldCharType="end"/>
            </w:r>
          </w:hyperlink>
        </w:p>
        <w:p w14:paraId="76B3DB82" w14:textId="654D113A" w:rsidR="004F662C" w:rsidRDefault="00000000">
          <w:pPr>
            <w:pStyle w:val="Inhopg1"/>
            <w:rPr>
              <w:rFonts w:eastAsiaTheme="minorEastAsia" w:cstheme="minorBidi"/>
              <w:b w:val="0"/>
              <w:bCs w:val="0"/>
              <w:caps w:val="0"/>
              <w:noProof/>
              <w:color w:val="auto"/>
              <w:kern w:val="2"/>
              <w:sz w:val="24"/>
              <w:szCs w:val="24"/>
              <w:lang w:val="nl-BE" w:eastAsia="nl-BE"/>
              <w14:ligatures w14:val="standardContextual"/>
            </w:rPr>
          </w:pPr>
          <w:hyperlink w:anchor="_Toc166752899" w:history="1">
            <w:r w:rsidR="004F662C" w:rsidRPr="00E02E51">
              <w:rPr>
                <w:rStyle w:val="Hyperlink"/>
                <w:rFonts w:eastAsiaTheme="majorEastAsia"/>
                <w:noProof/>
              </w:rPr>
              <w:t>Documentatie</w:t>
            </w:r>
            <w:r w:rsidR="004F662C">
              <w:rPr>
                <w:noProof/>
                <w:webHidden/>
              </w:rPr>
              <w:tab/>
            </w:r>
            <w:r w:rsidR="004F662C">
              <w:rPr>
                <w:noProof/>
                <w:webHidden/>
              </w:rPr>
              <w:fldChar w:fldCharType="begin"/>
            </w:r>
            <w:r w:rsidR="004F662C">
              <w:rPr>
                <w:noProof/>
                <w:webHidden/>
              </w:rPr>
              <w:instrText xml:space="preserve"> PAGEREF _Toc166752899 \h </w:instrText>
            </w:r>
            <w:r w:rsidR="004F662C">
              <w:rPr>
                <w:noProof/>
                <w:webHidden/>
              </w:rPr>
            </w:r>
            <w:r w:rsidR="004F662C">
              <w:rPr>
                <w:noProof/>
                <w:webHidden/>
              </w:rPr>
              <w:fldChar w:fldCharType="separate"/>
            </w:r>
            <w:r w:rsidR="004F662C">
              <w:rPr>
                <w:noProof/>
                <w:webHidden/>
              </w:rPr>
              <w:t>14</w:t>
            </w:r>
            <w:r w:rsidR="004F662C">
              <w:rPr>
                <w:noProof/>
                <w:webHidden/>
              </w:rPr>
              <w:fldChar w:fldCharType="end"/>
            </w:r>
          </w:hyperlink>
        </w:p>
        <w:p w14:paraId="6CF90FBF" w14:textId="6A6369CA" w:rsidR="004F662C" w:rsidRDefault="00000000">
          <w:pPr>
            <w:pStyle w:val="Inhopg1"/>
            <w:rPr>
              <w:rFonts w:eastAsiaTheme="minorEastAsia" w:cstheme="minorBidi"/>
              <w:b w:val="0"/>
              <w:bCs w:val="0"/>
              <w:caps w:val="0"/>
              <w:noProof/>
              <w:color w:val="auto"/>
              <w:kern w:val="2"/>
              <w:sz w:val="24"/>
              <w:szCs w:val="24"/>
              <w:lang w:val="nl-BE" w:eastAsia="nl-BE"/>
              <w14:ligatures w14:val="standardContextual"/>
            </w:rPr>
          </w:pPr>
          <w:hyperlink w:anchor="_Toc166752900" w:history="1">
            <w:r w:rsidR="004F662C" w:rsidRPr="00E02E51">
              <w:rPr>
                <w:rStyle w:val="Hyperlink"/>
                <w:rFonts w:eastAsiaTheme="majorEastAsia" w:cs="Times New Roman"/>
                <w:noProof/>
                <w:lang w:eastAsia="en-US"/>
              </w:rPr>
              <w:t>Bronvermelding</w:t>
            </w:r>
            <w:r w:rsidR="004F662C">
              <w:rPr>
                <w:noProof/>
                <w:webHidden/>
              </w:rPr>
              <w:tab/>
            </w:r>
            <w:r w:rsidR="004F662C">
              <w:rPr>
                <w:noProof/>
                <w:webHidden/>
              </w:rPr>
              <w:fldChar w:fldCharType="begin"/>
            </w:r>
            <w:r w:rsidR="004F662C">
              <w:rPr>
                <w:noProof/>
                <w:webHidden/>
              </w:rPr>
              <w:instrText xml:space="preserve"> PAGEREF _Toc166752900 \h </w:instrText>
            </w:r>
            <w:r w:rsidR="004F662C">
              <w:rPr>
                <w:noProof/>
                <w:webHidden/>
              </w:rPr>
            </w:r>
            <w:r w:rsidR="004F662C">
              <w:rPr>
                <w:noProof/>
                <w:webHidden/>
              </w:rPr>
              <w:fldChar w:fldCharType="separate"/>
            </w:r>
            <w:r w:rsidR="004F662C">
              <w:rPr>
                <w:noProof/>
                <w:webHidden/>
              </w:rPr>
              <w:t>14</w:t>
            </w:r>
            <w:r w:rsidR="004F662C">
              <w:rPr>
                <w:noProof/>
                <w:webHidden/>
              </w:rPr>
              <w:fldChar w:fldCharType="end"/>
            </w:r>
          </w:hyperlink>
        </w:p>
        <w:p w14:paraId="4FF549BC" w14:textId="29DE069A" w:rsidR="00C96787" w:rsidRDefault="00C96787">
          <w:r>
            <w:rPr>
              <w:b/>
              <w:bCs/>
              <w:noProof/>
            </w:rPr>
            <w:fldChar w:fldCharType="end"/>
          </w:r>
        </w:p>
      </w:sdtContent>
    </w:sdt>
    <w:p w14:paraId="7C8E60B6" w14:textId="77777777" w:rsidR="00021BFB" w:rsidRPr="00021BFB" w:rsidRDefault="00021BFB" w:rsidP="00021BFB"/>
    <w:p w14:paraId="71011EE1" w14:textId="7E799348" w:rsidR="00021BFB" w:rsidRDefault="00021BFB" w:rsidP="00F61BA0">
      <w:pPr>
        <w:pStyle w:val="Sjabloon"/>
      </w:pPr>
    </w:p>
    <w:p w14:paraId="19143D0D" w14:textId="09BD5BEC" w:rsidR="006D42C7" w:rsidRDefault="006D42C7">
      <w:pPr>
        <w:spacing w:after="200" w:line="276" w:lineRule="auto"/>
        <w:jc w:val="left"/>
        <w:rPr>
          <w:rFonts w:ascii="Times New Roman" w:hAnsi="Times New Roman"/>
          <w:i/>
        </w:rPr>
      </w:pPr>
      <w:r>
        <w:br w:type="page"/>
      </w:r>
    </w:p>
    <w:p w14:paraId="4959C6E8" w14:textId="56CB7B87" w:rsidR="00C47266" w:rsidRPr="00723649" w:rsidRDefault="00DF6BF0" w:rsidP="00723649">
      <w:pPr>
        <w:pStyle w:val="Kop1"/>
      </w:pPr>
      <w:bookmarkStart w:id="3" w:name="_Toc166752887"/>
      <w:r w:rsidRPr="001B7735">
        <w:lastRenderedPageBreak/>
        <w:t>Versiebeheer</w:t>
      </w:r>
      <w:bookmarkEnd w:id="3"/>
    </w:p>
    <w:tbl>
      <w:tblPr>
        <w:tblStyle w:val="Tabelraster"/>
        <w:tblpPr w:leftFromText="141" w:rightFromText="141" w:vertAnchor="text" w:horzAnchor="margin" w:tblpY="-41"/>
        <w:tblW w:w="9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03"/>
        <w:gridCol w:w="1134"/>
        <w:gridCol w:w="1937"/>
        <w:gridCol w:w="1039"/>
        <w:gridCol w:w="4862"/>
      </w:tblGrid>
      <w:tr w:rsidR="00200026" w:rsidRPr="00525133" w14:paraId="4D83358C" w14:textId="77777777" w:rsidTr="00FD33E2">
        <w:trPr>
          <w:trHeight w:val="397"/>
          <w:tblHeader/>
        </w:trPr>
        <w:tc>
          <w:tcPr>
            <w:tcW w:w="40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EEA4E53" w14:textId="77777777" w:rsidR="00200026" w:rsidRPr="00525133" w:rsidRDefault="00200026" w:rsidP="00FD33E2">
            <w:pPr>
              <w:pStyle w:val="Paragraph1"/>
              <w:spacing w:before="120"/>
              <w:ind w:left="0"/>
              <w:jc w:val="center"/>
              <w:rPr>
                <w:color w:val="auto"/>
                <w:sz w:val="18"/>
                <w:lang w:val="nl-BE"/>
              </w:rPr>
            </w:pPr>
            <w:r w:rsidRPr="00525133">
              <w:rPr>
                <w:color w:val="auto"/>
                <w:sz w:val="18"/>
                <w:lang w:val="nl-BE"/>
              </w:rPr>
              <w:t>Nr.</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DCB9C40" w14:textId="77777777" w:rsidR="00200026" w:rsidRPr="00525133" w:rsidRDefault="00200026" w:rsidP="00FD33E2">
            <w:pPr>
              <w:pStyle w:val="Paragraph1"/>
              <w:spacing w:before="120"/>
              <w:ind w:left="0"/>
              <w:jc w:val="center"/>
              <w:rPr>
                <w:color w:val="auto"/>
                <w:sz w:val="18"/>
                <w:lang w:val="nl-BE"/>
              </w:rPr>
            </w:pPr>
            <w:r w:rsidRPr="00525133">
              <w:rPr>
                <w:color w:val="auto"/>
                <w:sz w:val="18"/>
                <w:lang w:val="nl-BE"/>
              </w:rPr>
              <w:t>Datum</w:t>
            </w:r>
          </w:p>
        </w:tc>
        <w:tc>
          <w:tcPr>
            <w:tcW w:w="193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735F9CC" w14:textId="77777777" w:rsidR="00200026" w:rsidRPr="00525133" w:rsidRDefault="00200026" w:rsidP="00FD33E2">
            <w:pPr>
              <w:pStyle w:val="Paragraph1"/>
              <w:spacing w:before="120"/>
              <w:ind w:left="0"/>
              <w:jc w:val="center"/>
              <w:rPr>
                <w:color w:val="auto"/>
                <w:sz w:val="18"/>
                <w:lang w:val="nl-BE"/>
              </w:rPr>
            </w:pPr>
            <w:r w:rsidRPr="00525133">
              <w:rPr>
                <w:color w:val="auto"/>
                <w:sz w:val="18"/>
                <w:lang w:val="nl-BE"/>
              </w:rPr>
              <w:t>Verspreiding</w:t>
            </w:r>
          </w:p>
        </w:tc>
        <w:tc>
          <w:tcPr>
            <w:tcW w:w="103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4CBCE9F0" w14:textId="77777777" w:rsidR="00200026" w:rsidRPr="00525133" w:rsidRDefault="00200026" w:rsidP="00FD33E2">
            <w:pPr>
              <w:pStyle w:val="Paragraph1"/>
              <w:tabs>
                <w:tab w:val="left" w:pos="2003"/>
              </w:tabs>
              <w:spacing w:before="120"/>
              <w:ind w:left="-533" w:firstLine="533"/>
              <w:jc w:val="center"/>
              <w:rPr>
                <w:color w:val="auto"/>
                <w:sz w:val="18"/>
                <w:lang w:val="nl-BE"/>
              </w:rPr>
            </w:pPr>
            <w:r w:rsidRPr="00525133">
              <w:rPr>
                <w:color w:val="auto"/>
                <w:sz w:val="18"/>
                <w:lang w:val="nl-BE"/>
              </w:rPr>
              <w:t>Status</w:t>
            </w:r>
          </w:p>
        </w:tc>
        <w:tc>
          <w:tcPr>
            <w:tcW w:w="486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6678C6F" w14:textId="77777777" w:rsidR="00200026" w:rsidRPr="00525133" w:rsidRDefault="00200026" w:rsidP="00FD33E2">
            <w:pPr>
              <w:pStyle w:val="Paragraph1"/>
              <w:spacing w:before="120"/>
              <w:ind w:left="0"/>
              <w:jc w:val="center"/>
              <w:rPr>
                <w:color w:val="auto"/>
                <w:sz w:val="18"/>
                <w:lang w:val="nl-BE"/>
              </w:rPr>
            </w:pPr>
            <w:r w:rsidRPr="00525133">
              <w:rPr>
                <w:color w:val="auto"/>
                <w:sz w:val="18"/>
                <w:lang w:val="nl-BE"/>
              </w:rPr>
              <w:t>Wijziging</w:t>
            </w:r>
          </w:p>
        </w:tc>
      </w:tr>
      <w:tr w:rsidR="00200026" w:rsidRPr="00525133" w14:paraId="1BA7FCFE" w14:textId="77777777" w:rsidTr="00FD33E2">
        <w:tc>
          <w:tcPr>
            <w:tcW w:w="403" w:type="dxa"/>
            <w:tcBorders>
              <w:top w:val="single" w:sz="18" w:space="0" w:color="FFFFFF" w:themeColor="background1"/>
            </w:tcBorders>
          </w:tcPr>
          <w:p w14:paraId="3DAA10AE" w14:textId="77777777" w:rsidR="00200026" w:rsidRPr="0063195D" w:rsidRDefault="00200026" w:rsidP="00FD33E2">
            <w:pPr>
              <w:pStyle w:val="Paragraph1"/>
              <w:ind w:left="0"/>
              <w:jc w:val="left"/>
              <w:rPr>
                <w:color w:val="auto"/>
                <w:sz w:val="18"/>
                <w:lang w:val="nl-BE"/>
              </w:rPr>
            </w:pPr>
            <w:r w:rsidRPr="0063195D">
              <w:rPr>
                <w:color w:val="auto"/>
                <w:sz w:val="18"/>
                <w:lang w:val="nl-BE"/>
              </w:rPr>
              <w:t>0.01</w:t>
            </w:r>
          </w:p>
        </w:tc>
        <w:tc>
          <w:tcPr>
            <w:tcW w:w="1134" w:type="dxa"/>
            <w:tcBorders>
              <w:top w:val="single" w:sz="18" w:space="0" w:color="FFFFFF" w:themeColor="background1"/>
            </w:tcBorders>
          </w:tcPr>
          <w:p w14:paraId="404EAE5D" w14:textId="77777777" w:rsidR="00200026" w:rsidRPr="0063195D" w:rsidRDefault="00200026" w:rsidP="00FD33E2">
            <w:pPr>
              <w:pStyle w:val="Paragraph1"/>
              <w:ind w:left="0"/>
              <w:jc w:val="left"/>
              <w:rPr>
                <w:color w:val="auto"/>
                <w:sz w:val="18"/>
                <w:lang w:val="nl-BE"/>
              </w:rPr>
            </w:pPr>
            <w:r w:rsidRPr="0063195D">
              <w:rPr>
                <w:color w:val="auto"/>
                <w:sz w:val="18"/>
                <w:lang w:val="nl-BE"/>
              </w:rPr>
              <w:t>2023-09-18</w:t>
            </w:r>
          </w:p>
        </w:tc>
        <w:tc>
          <w:tcPr>
            <w:tcW w:w="1937" w:type="dxa"/>
            <w:tcBorders>
              <w:top w:val="single" w:sz="18" w:space="0" w:color="FFFFFF" w:themeColor="background1"/>
            </w:tcBorders>
          </w:tcPr>
          <w:p w14:paraId="258406BF"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55038283" w14:textId="77777777" w:rsidR="00200026" w:rsidRPr="0063195D" w:rsidRDefault="00200026" w:rsidP="00FD33E2">
            <w:pPr>
              <w:pStyle w:val="Paragraph1"/>
              <w:ind w:left="0"/>
              <w:jc w:val="left"/>
              <w:rPr>
                <w:color w:val="auto"/>
                <w:sz w:val="18"/>
                <w:lang w:val="nl-BE"/>
              </w:rPr>
            </w:pPr>
            <w:r w:rsidRPr="0063195D">
              <w:rPr>
                <w:color w:val="auto"/>
                <w:sz w:val="18"/>
                <w:lang w:val="nl-BE"/>
              </w:rPr>
              <w:t>Eerste draft</w:t>
            </w:r>
          </w:p>
        </w:tc>
        <w:tc>
          <w:tcPr>
            <w:tcW w:w="4862" w:type="dxa"/>
            <w:tcBorders>
              <w:top w:val="single" w:sz="18" w:space="0" w:color="FFFFFF" w:themeColor="background1"/>
            </w:tcBorders>
          </w:tcPr>
          <w:p w14:paraId="02B2AD1E" w14:textId="77777777" w:rsidR="00200026" w:rsidRPr="0063195D" w:rsidRDefault="00200026" w:rsidP="00FD33E2">
            <w:pPr>
              <w:pStyle w:val="Paragraph1"/>
              <w:ind w:left="0"/>
              <w:jc w:val="left"/>
              <w:rPr>
                <w:color w:val="auto"/>
                <w:sz w:val="18"/>
                <w:lang w:val="nl-BE"/>
              </w:rPr>
            </w:pPr>
            <w:r w:rsidRPr="0063195D">
              <w:rPr>
                <w:color w:val="auto"/>
                <w:sz w:val="18"/>
                <w:lang w:val="nl-BE"/>
              </w:rPr>
              <w:t>Document aanmaken + voorblad</w:t>
            </w:r>
            <w:r w:rsidRPr="0063195D">
              <w:rPr>
                <w:color w:val="auto"/>
                <w:sz w:val="18"/>
                <w:lang w:val="nl-BE"/>
              </w:rPr>
              <w:br/>
              <w:t>Toevoeging opdrachtgever en samenvatting</w:t>
            </w:r>
          </w:p>
        </w:tc>
      </w:tr>
      <w:tr w:rsidR="00200026" w:rsidRPr="00525133" w14:paraId="74AC4D3E" w14:textId="77777777" w:rsidTr="00FD33E2">
        <w:tc>
          <w:tcPr>
            <w:tcW w:w="403" w:type="dxa"/>
            <w:tcBorders>
              <w:top w:val="single" w:sz="18" w:space="0" w:color="FFFFFF" w:themeColor="background1"/>
            </w:tcBorders>
          </w:tcPr>
          <w:p w14:paraId="16A14C62" w14:textId="77777777" w:rsidR="00200026" w:rsidRPr="0063195D" w:rsidRDefault="00200026" w:rsidP="00FD33E2">
            <w:pPr>
              <w:pStyle w:val="Paragraph1"/>
              <w:ind w:left="0"/>
              <w:jc w:val="left"/>
              <w:rPr>
                <w:color w:val="auto"/>
                <w:sz w:val="18"/>
                <w:lang w:val="nl-BE"/>
              </w:rPr>
            </w:pPr>
            <w:r w:rsidRPr="0063195D">
              <w:rPr>
                <w:color w:val="auto"/>
                <w:sz w:val="18"/>
                <w:lang w:val="nl-BE"/>
              </w:rPr>
              <w:t>0.02</w:t>
            </w:r>
          </w:p>
        </w:tc>
        <w:tc>
          <w:tcPr>
            <w:tcW w:w="1134" w:type="dxa"/>
            <w:tcBorders>
              <w:top w:val="single" w:sz="18" w:space="0" w:color="FFFFFF" w:themeColor="background1"/>
            </w:tcBorders>
          </w:tcPr>
          <w:p w14:paraId="44FC073F" w14:textId="77777777" w:rsidR="00200026" w:rsidRPr="0063195D" w:rsidRDefault="00200026" w:rsidP="00FD33E2">
            <w:pPr>
              <w:pStyle w:val="Paragraph1"/>
              <w:ind w:left="0"/>
              <w:jc w:val="left"/>
              <w:rPr>
                <w:color w:val="auto"/>
                <w:sz w:val="18"/>
                <w:lang w:val="nl-BE"/>
              </w:rPr>
            </w:pPr>
            <w:r w:rsidRPr="0063195D">
              <w:rPr>
                <w:color w:val="auto"/>
                <w:sz w:val="18"/>
                <w:lang w:val="nl-BE"/>
              </w:rPr>
              <w:t>2023-09-20</w:t>
            </w:r>
          </w:p>
        </w:tc>
        <w:tc>
          <w:tcPr>
            <w:tcW w:w="1937" w:type="dxa"/>
            <w:tcBorders>
              <w:top w:val="single" w:sz="18" w:space="0" w:color="FFFFFF" w:themeColor="background1"/>
            </w:tcBorders>
          </w:tcPr>
          <w:p w14:paraId="13AEC5D8"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32E8ADA9"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235AFD18" w14:textId="77777777" w:rsidR="00200026" w:rsidRPr="0063195D" w:rsidRDefault="00200026" w:rsidP="00FD33E2">
            <w:pPr>
              <w:pStyle w:val="Paragraph1"/>
              <w:ind w:left="0"/>
              <w:jc w:val="left"/>
              <w:rPr>
                <w:color w:val="auto"/>
                <w:sz w:val="18"/>
                <w:lang w:val="nl-BE"/>
              </w:rPr>
            </w:pPr>
            <w:r w:rsidRPr="0063195D">
              <w:rPr>
                <w:color w:val="auto"/>
                <w:sz w:val="18"/>
                <w:lang w:val="nl-BE"/>
              </w:rPr>
              <w:t>Toevoeging Situatie AS-IS</w:t>
            </w:r>
          </w:p>
        </w:tc>
      </w:tr>
      <w:tr w:rsidR="00200026" w:rsidRPr="00525133" w14:paraId="527F82F3" w14:textId="77777777" w:rsidTr="00FD33E2">
        <w:tc>
          <w:tcPr>
            <w:tcW w:w="403" w:type="dxa"/>
            <w:tcBorders>
              <w:top w:val="single" w:sz="18" w:space="0" w:color="FFFFFF" w:themeColor="background1"/>
            </w:tcBorders>
          </w:tcPr>
          <w:p w14:paraId="111C4753" w14:textId="77777777" w:rsidR="00200026" w:rsidRPr="0063195D" w:rsidRDefault="00200026" w:rsidP="00FD33E2">
            <w:pPr>
              <w:pStyle w:val="Paragraph1"/>
              <w:ind w:left="0"/>
              <w:jc w:val="left"/>
              <w:rPr>
                <w:color w:val="auto"/>
                <w:sz w:val="18"/>
                <w:lang w:val="nl-BE"/>
              </w:rPr>
            </w:pPr>
            <w:r w:rsidRPr="0063195D">
              <w:rPr>
                <w:color w:val="auto"/>
                <w:sz w:val="18"/>
                <w:lang w:val="nl-BE"/>
              </w:rPr>
              <w:t>0.03</w:t>
            </w:r>
          </w:p>
        </w:tc>
        <w:tc>
          <w:tcPr>
            <w:tcW w:w="1134" w:type="dxa"/>
            <w:tcBorders>
              <w:top w:val="single" w:sz="18" w:space="0" w:color="FFFFFF" w:themeColor="background1"/>
            </w:tcBorders>
          </w:tcPr>
          <w:p w14:paraId="04E9021D" w14:textId="77777777" w:rsidR="00200026" w:rsidRPr="0063195D" w:rsidRDefault="00200026" w:rsidP="00FD33E2">
            <w:pPr>
              <w:pStyle w:val="Paragraph1"/>
              <w:ind w:left="0"/>
              <w:jc w:val="left"/>
              <w:rPr>
                <w:color w:val="auto"/>
                <w:sz w:val="18"/>
                <w:lang w:val="nl-BE"/>
              </w:rPr>
            </w:pPr>
            <w:r w:rsidRPr="0063195D">
              <w:rPr>
                <w:color w:val="auto"/>
                <w:sz w:val="18"/>
                <w:lang w:val="nl-BE"/>
              </w:rPr>
              <w:t>2023-09-26</w:t>
            </w:r>
          </w:p>
        </w:tc>
        <w:tc>
          <w:tcPr>
            <w:tcW w:w="1937" w:type="dxa"/>
            <w:tcBorders>
              <w:top w:val="single" w:sz="18" w:space="0" w:color="FFFFFF" w:themeColor="background1"/>
            </w:tcBorders>
          </w:tcPr>
          <w:p w14:paraId="7A02C688"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578751DB"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7D5C2189" w14:textId="77777777" w:rsidR="00200026" w:rsidRPr="0063195D" w:rsidRDefault="00200026" w:rsidP="00FD33E2">
            <w:pPr>
              <w:pStyle w:val="Paragraph1"/>
              <w:ind w:left="0"/>
              <w:jc w:val="left"/>
              <w:rPr>
                <w:color w:val="auto"/>
                <w:sz w:val="18"/>
                <w:lang w:val="nl-BE"/>
              </w:rPr>
            </w:pPr>
            <w:r w:rsidRPr="0063195D">
              <w:rPr>
                <w:color w:val="auto"/>
                <w:sz w:val="18"/>
                <w:lang w:val="nl-BE"/>
              </w:rPr>
              <w:t>Toevoeging Situatie TO-BE</w:t>
            </w:r>
          </w:p>
        </w:tc>
      </w:tr>
      <w:tr w:rsidR="00200026" w:rsidRPr="00525133" w14:paraId="7BB7FE8A" w14:textId="77777777" w:rsidTr="00FD33E2">
        <w:tc>
          <w:tcPr>
            <w:tcW w:w="403" w:type="dxa"/>
            <w:tcBorders>
              <w:top w:val="single" w:sz="18" w:space="0" w:color="FFFFFF" w:themeColor="background1"/>
            </w:tcBorders>
          </w:tcPr>
          <w:p w14:paraId="00CF79A0" w14:textId="77777777" w:rsidR="00200026" w:rsidRPr="0063195D" w:rsidRDefault="00200026" w:rsidP="00FD33E2">
            <w:pPr>
              <w:pStyle w:val="Paragraph1"/>
              <w:ind w:left="0"/>
              <w:jc w:val="left"/>
              <w:rPr>
                <w:color w:val="auto"/>
                <w:sz w:val="18"/>
                <w:lang w:val="nl-BE"/>
              </w:rPr>
            </w:pPr>
            <w:r w:rsidRPr="0063195D">
              <w:rPr>
                <w:color w:val="auto"/>
                <w:sz w:val="18"/>
                <w:lang w:val="nl-BE"/>
              </w:rPr>
              <w:t>0.04</w:t>
            </w:r>
          </w:p>
        </w:tc>
        <w:tc>
          <w:tcPr>
            <w:tcW w:w="1134" w:type="dxa"/>
            <w:tcBorders>
              <w:top w:val="single" w:sz="18" w:space="0" w:color="FFFFFF" w:themeColor="background1"/>
            </w:tcBorders>
          </w:tcPr>
          <w:p w14:paraId="32799E55" w14:textId="77777777" w:rsidR="00200026" w:rsidRPr="0063195D" w:rsidRDefault="00200026" w:rsidP="00FD33E2">
            <w:pPr>
              <w:pStyle w:val="Paragraph1"/>
              <w:ind w:left="0"/>
              <w:jc w:val="left"/>
              <w:rPr>
                <w:color w:val="auto"/>
                <w:sz w:val="18"/>
                <w:lang w:val="nl-BE"/>
              </w:rPr>
            </w:pPr>
            <w:r w:rsidRPr="0063195D">
              <w:rPr>
                <w:color w:val="auto"/>
                <w:sz w:val="18"/>
                <w:lang w:val="nl-BE"/>
              </w:rPr>
              <w:t>2023-09-27</w:t>
            </w:r>
          </w:p>
        </w:tc>
        <w:tc>
          <w:tcPr>
            <w:tcW w:w="1937" w:type="dxa"/>
            <w:tcBorders>
              <w:top w:val="single" w:sz="18" w:space="0" w:color="FFFFFF" w:themeColor="background1"/>
            </w:tcBorders>
          </w:tcPr>
          <w:p w14:paraId="7EBBE6FD"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09996186"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5C3F193C" w14:textId="77777777" w:rsidR="00200026" w:rsidRPr="0063195D" w:rsidRDefault="00200026" w:rsidP="00FD33E2">
            <w:pPr>
              <w:pStyle w:val="Paragraph1"/>
              <w:ind w:left="0"/>
              <w:jc w:val="left"/>
              <w:rPr>
                <w:color w:val="auto"/>
                <w:sz w:val="18"/>
                <w:lang w:val="nl-BE"/>
              </w:rPr>
            </w:pPr>
            <w:r w:rsidRPr="0063195D">
              <w:rPr>
                <w:color w:val="auto"/>
                <w:sz w:val="18"/>
                <w:lang w:val="nl-BE"/>
              </w:rPr>
              <w:t>Toevoeging Planning</w:t>
            </w:r>
          </w:p>
        </w:tc>
      </w:tr>
      <w:tr w:rsidR="00200026" w:rsidRPr="00525133" w14:paraId="74BCD098" w14:textId="77777777" w:rsidTr="00FD33E2">
        <w:tc>
          <w:tcPr>
            <w:tcW w:w="403" w:type="dxa"/>
            <w:tcBorders>
              <w:top w:val="single" w:sz="18" w:space="0" w:color="FFFFFF" w:themeColor="background1"/>
            </w:tcBorders>
          </w:tcPr>
          <w:p w14:paraId="5CACFBFA" w14:textId="77777777" w:rsidR="00200026" w:rsidRPr="0063195D" w:rsidRDefault="00200026" w:rsidP="00FD33E2">
            <w:pPr>
              <w:pStyle w:val="Paragraph1"/>
              <w:ind w:left="0"/>
              <w:jc w:val="left"/>
              <w:rPr>
                <w:color w:val="auto"/>
                <w:sz w:val="18"/>
                <w:lang w:val="nl-BE"/>
              </w:rPr>
            </w:pPr>
            <w:r w:rsidRPr="0063195D">
              <w:rPr>
                <w:color w:val="auto"/>
                <w:sz w:val="18"/>
                <w:lang w:val="nl-BE"/>
              </w:rPr>
              <w:t>0.05</w:t>
            </w:r>
          </w:p>
        </w:tc>
        <w:tc>
          <w:tcPr>
            <w:tcW w:w="1134" w:type="dxa"/>
            <w:tcBorders>
              <w:top w:val="single" w:sz="18" w:space="0" w:color="FFFFFF" w:themeColor="background1"/>
            </w:tcBorders>
          </w:tcPr>
          <w:p w14:paraId="734B8BCB" w14:textId="77777777" w:rsidR="00200026" w:rsidRPr="0063195D" w:rsidRDefault="00200026" w:rsidP="00FD33E2">
            <w:pPr>
              <w:pStyle w:val="Paragraph1"/>
              <w:ind w:left="0"/>
              <w:jc w:val="left"/>
              <w:rPr>
                <w:color w:val="auto"/>
                <w:sz w:val="18"/>
                <w:lang w:val="nl-BE"/>
              </w:rPr>
            </w:pPr>
            <w:r w:rsidRPr="0063195D">
              <w:rPr>
                <w:color w:val="auto"/>
                <w:sz w:val="18"/>
                <w:lang w:val="nl-BE"/>
              </w:rPr>
              <w:t>2023-09-28</w:t>
            </w:r>
          </w:p>
        </w:tc>
        <w:tc>
          <w:tcPr>
            <w:tcW w:w="1937" w:type="dxa"/>
            <w:tcBorders>
              <w:top w:val="single" w:sz="18" w:space="0" w:color="FFFFFF" w:themeColor="background1"/>
            </w:tcBorders>
          </w:tcPr>
          <w:p w14:paraId="343EF31E"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6E018FDA"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4CF882C0" w14:textId="77777777" w:rsidR="00200026" w:rsidRPr="0063195D" w:rsidRDefault="00200026" w:rsidP="00FD33E2">
            <w:pPr>
              <w:pStyle w:val="Paragraph1"/>
              <w:ind w:left="0"/>
              <w:jc w:val="left"/>
              <w:rPr>
                <w:color w:val="auto"/>
                <w:sz w:val="18"/>
                <w:lang w:val="nl-BE"/>
              </w:rPr>
            </w:pPr>
            <w:r w:rsidRPr="0063195D">
              <w:rPr>
                <w:color w:val="auto"/>
                <w:sz w:val="18"/>
                <w:lang w:val="nl-BE"/>
              </w:rPr>
              <w:t>Toevoeging Functioneel Design</w:t>
            </w:r>
          </w:p>
        </w:tc>
      </w:tr>
      <w:tr w:rsidR="00200026" w:rsidRPr="00525133" w14:paraId="3E099432" w14:textId="77777777" w:rsidTr="00FD33E2">
        <w:tc>
          <w:tcPr>
            <w:tcW w:w="403" w:type="dxa"/>
            <w:tcBorders>
              <w:top w:val="single" w:sz="18" w:space="0" w:color="FFFFFF" w:themeColor="background1"/>
            </w:tcBorders>
          </w:tcPr>
          <w:p w14:paraId="0A9B570D" w14:textId="77777777" w:rsidR="00200026" w:rsidRPr="0063195D" w:rsidRDefault="00200026" w:rsidP="00FD33E2">
            <w:pPr>
              <w:pStyle w:val="Paragraph1"/>
              <w:ind w:left="0"/>
              <w:jc w:val="left"/>
              <w:rPr>
                <w:color w:val="auto"/>
                <w:sz w:val="18"/>
                <w:lang w:val="nl-BE"/>
              </w:rPr>
            </w:pPr>
            <w:r w:rsidRPr="0063195D">
              <w:rPr>
                <w:color w:val="auto"/>
                <w:sz w:val="18"/>
                <w:lang w:val="nl-BE"/>
              </w:rPr>
              <w:t>0.06</w:t>
            </w:r>
          </w:p>
        </w:tc>
        <w:tc>
          <w:tcPr>
            <w:tcW w:w="1134" w:type="dxa"/>
            <w:tcBorders>
              <w:top w:val="single" w:sz="18" w:space="0" w:color="FFFFFF" w:themeColor="background1"/>
            </w:tcBorders>
          </w:tcPr>
          <w:p w14:paraId="04673CB5" w14:textId="77777777" w:rsidR="00200026" w:rsidRPr="0063195D" w:rsidRDefault="00200026" w:rsidP="00FD33E2">
            <w:pPr>
              <w:pStyle w:val="Paragraph1"/>
              <w:ind w:left="0"/>
              <w:jc w:val="left"/>
              <w:rPr>
                <w:color w:val="auto"/>
                <w:sz w:val="18"/>
                <w:lang w:val="nl-BE"/>
              </w:rPr>
            </w:pPr>
            <w:r w:rsidRPr="0063195D">
              <w:rPr>
                <w:color w:val="auto"/>
                <w:sz w:val="18"/>
                <w:lang w:val="nl-BE"/>
              </w:rPr>
              <w:t>2023-10-03</w:t>
            </w:r>
          </w:p>
        </w:tc>
        <w:tc>
          <w:tcPr>
            <w:tcW w:w="1937" w:type="dxa"/>
            <w:tcBorders>
              <w:top w:val="single" w:sz="18" w:space="0" w:color="FFFFFF" w:themeColor="background1"/>
            </w:tcBorders>
          </w:tcPr>
          <w:p w14:paraId="07909AF6"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5195937A"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72478D6D" w14:textId="77777777" w:rsidR="00200026" w:rsidRPr="0063195D" w:rsidRDefault="00200026" w:rsidP="00FD33E2">
            <w:pPr>
              <w:pStyle w:val="Paragraph1"/>
              <w:ind w:left="0"/>
              <w:jc w:val="left"/>
              <w:rPr>
                <w:color w:val="auto"/>
                <w:sz w:val="18"/>
                <w:lang w:val="nl-BE"/>
              </w:rPr>
            </w:pPr>
            <w:r w:rsidRPr="0063195D">
              <w:rPr>
                <w:color w:val="auto"/>
                <w:sz w:val="18"/>
                <w:lang w:val="nl-BE"/>
              </w:rPr>
              <w:t>Toevoeging Technisch Design</w:t>
            </w:r>
          </w:p>
        </w:tc>
      </w:tr>
      <w:tr w:rsidR="00200026" w:rsidRPr="00525133" w14:paraId="36CA69B6" w14:textId="77777777" w:rsidTr="00FD33E2">
        <w:tc>
          <w:tcPr>
            <w:tcW w:w="403" w:type="dxa"/>
            <w:tcBorders>
              <w:top w:val="single" w:sz="18" w:space="0" w:color="FFFFFF" w:themeColor="background1"/>
            </w:tcBorders>
          </w:tcPr>
          <w:p w14:paraId="108716E9" w14:textId="77777777" w:rsidR="00200026" w:rsidRPr="0063195D" w:rsidRDefault="00200026" w:rsidP="00FD33E2">
            <w:pPr>
              <w:pStyle w:val="Paragraph1"/>
              <w:ind w:left="0"/>
              <w:jc w:val="left"/>
              <w:rPr>
                <w:color w:val="auto"/>
                <w:sz w:val="18"/>
                <w:lang w:val="nl-BE"/>
              </w:rPr>
            </w:pPr>
            <w:r w:rsidRPr="0063195D">
              <w:rPr>
                <w:color w:val="auto"/>
                <w:sz w:val="18"/>
                <w:lang w:val="nl-BE"/>
              </w:rPr>
              <w:t>0</w:t>
            </w:r>
            <w:r w:rsidRPr="0063195D">
              <w:rPr>
                <w:color w:val="auto"/>
                <w:sz w:val="18"/>
              </w:rPr>
              <w:t>.07</w:t>
            </w:r>
          </w:p>
        </w:tc>
        <w:tc>
          <w:tcPr>
            <w:tcW w:w="1134" w:type="dxa"/>
            <w:tcBorders>
              <w:top w:val="single" w:sz="18" w:space="0" w:color="FFFFFF" w:themeColor="background1"/>
            </w:tcBorders>
          </w:tcPr>
          <w:p w14:paraId="2986ACD5" w14:textId="77777777" w:rsidR="00200026" w:rsidRPr="0063195D" w:rsidRDefault="00200026" w:rsidP="00FD33E2">
            <w:pPr>
              <w:pStyle w:val="Paragraph1"/>
              <w:ind w:left="0"/>
              <w:jc w:val="left"/>
              <w:rPr>
                <w:color w:val="auto"/>
                <w:sz w:val="18"/>
                <w:lang w:val="nl-BE"/>
              </w:rPr>
            </w:pPr>
            <w:r w:rsidRPr="0063195D">
              <w:rPr>
                <w:color w:val="auto"/>
                <w:sz w:val="18"/>
                <w:lang w:val="nl-BE"/>
              </w:rPr>
              <w:t>2</w:t>
            </w:r>
            <w:r w:rsidRPr="0063195D">
              <w:rPr>
                <w:color w:val="auto"/>
                <w:sz w:val="18"/>
              </w:rPr>
              <w:t>023-10-05</w:t>
            </w:r>
          </w:p>
        </w:tc>
        <w:tc>
          <w:tcPr>
            <w:tcW w:w="1937" w:type="dxa"/>
            <w:tcBorders>
              <w:top w:val="single" w:sz="18" w:space="0" w:color="FFFFFF" w:themeColor="background1"/>
            </w:tcBorders>
          </w:tcPr>
          <w:p w14:paraId="2EA12618" w14:textId="77777777" w:rsidR="00200026" w:rsidRPr="0063195D" w:rsidRDefault="00200026" w:rsidP="00FD33E2">
            <w:pPr>
              <w:pStyle w:val="Paragraph1"/>
              <w:ind w:left="0"/>
              <w:jc w:val="left"/>
              <w:rPr>
                <w:color w:val="auto"/>
                <w:sz w:val="18"/>
                <w:lang w:val="nl-BE"/>
              </w:rPr>
            </w:pPr>
            <w:r w:rsidRPr="0063195D">
              <w:rPr>
                <w:color w:val="auto"/>
                <w:sz w:val="18"/>
                <w:lang w:val="nl-BE"/>
              </w:rPr>
              <w:t>N</w:t>
            </w:r>
            <w:proofErr w:type="spellStart"/>
            <w:r w:rsidRPr="0063195D">
              <w:rPr>
                <w:color w:val="auto"/>
                <w:sz w:val="18"/>
              </w:rPr>
              <w:t>abil</w:t>
            </w:r>
            <w:proofErr w:type="spellEnd"/>
            <w:r w:rsidRPr="0063195D">
              <w:rPr>
                <w:color w:val="auto"/>
                <w:sz w:val="18"/>
              </w:rPr>
              <w:t xml:space="preserve"> El Moussaoui</w:t>
            </w:r>
          </w:p>
        </w:tc>
        <w:tc>
          <w:tcPr>
            <w:tcW w:w="1039" w:type="dxa"/>
            <w:tcBorders>
              <w:top w:val="single" w:sz="18" w:space="0" w:color="FFFFFF" w:themeColor="background1"/>
            </w:tcBorders>
          </w:tcPr>
          <w:p w14:paraId="773F41D4"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50CD5D6C" w14:textId="77777777" w:rsidR="00200026" w:rsidRPr="0063195D" w:rsidRDefault="00200026" w:rsidP="00FD33E2">
            <w:pPr>
              <w:pStyle w:val="Paragraph1"/>
              <w:ind w:left="0"/>
              <w:jc w:val="left"/>
              <w:rPr>
                <w:color w:val="auto"/>
                <w:sz w:val="18"/>
                <w:lang w:val="nl-BE"/>
              </w:rPr>
            </w:pPr>
            <w:r w:rsidRPr="0063195D">
              <w:rPr>
                <w:color w:val="auto"/>
                <w:sz w:val="18"/>
                <w:lang w:val="nl-BE"/>
              </w:rPr>
              <w:t>Toevoeging Beschrijving van eventuele datamigratie,</w:t>
            </w:r>
          </w:p>
          <w:p w14:paraId="7185D85D" w14:textId="77777777" w:rsidR="00200026" w:rsidRPr="0063195D" w:rsidRDefault="00200026" w:rsidP="00FD33E2">
            <w:pPr>
              <w:pStyle w:val="Paragraph1"/>
              <w:ind w:left="0"/>
              <w:jc w:val="left"/>
              <w:rPr>
                <w:color w:val="auto"/>
                <w:sz w:val="18"/>
                <w:lang w:val="nl-BE"/>
              </w:rPr>
            </w:pPr>
            <w:r w:rsidRPr="0063195D">
              <w:rPr>
                <w:color w:val="auto"/>
                <w:sz w:val="18"/>
                <w:lang w:val="nl-BE"/>
              </w:rPr>
              <w:t>Analyse van security en eventuele autorisatierollen</w:t>
            </w:r>
          </w:p>
        </w:tc>
      </w:tr>
      <w:tr w:rsidR="00200026" w:rsidRPr="00525133" w14:paraId="06B3D1B4" w14:textId="77777777" w:rsidTr="00FD33E2">
        <w:tc>
          <w:tcPr>
            <w:tcW w:w="403" w:type="dxa"/>
            <w:tcBorders>
              <w:top w:val="single" w:sz="18" w:space="0" w:color="FFFFFF" w:themeColor="background1"/>
            </w:tcBorders>
          </w:tcPr>
          <w:p w14:paraId="0E4643C3" w14:textId="77777777" w:rsidR="00200026" w:rsidRPr="0063195D" w:rsidRDefault="00200026" w:rsidP="00FD33E2">
            <w:pPr>
              <w:pStyle w:val="Paragraph1"/>
              <w:ind w:left="0"/>
              <w:jc w:val="left"/>
              <w:rPr>
                <w:color w:val="auto"/>
                <w:sz w:val="18"/>
                <w:lang w:val="nl-BE"/>
              </w:rPr>
            </w:pPr>
            <w:r w:rsidRPr="0063195D">
              <w:rPr>
                <w:color w:val="auto"/>
                <w:sz w:val="18"/>
                <w:lang w:val="nl-BE"/>
              </w:rPr>
              <w:t>0.08</w:t>
            </w:r>
          </w:p>
        </w:tc>
        <w:tc>
          <w:tcPr>
            <w:tcW w:w="1134" w:type="dxa"/>
            <w:tcBorders>
              <w:top w:val="single" w:sz="18" w:space="0" w:color="FFFFFF" w:themeColor="background1"/>
            </w:tcBorders>
          </w:tcPr>
          <w:p w14:paraId="38A23EBF" w14:textId="77777777" w:rsidR="00200026" w:rsidRPr="0063195D" w:rsidRDefault="00200026" w:rsidP="00FD33E2">
            <w:pPr>
              <w:pStyle w:val="Paragraph1"/>
              <w:ind w:left="0"/>
              <w:jc w:val="left"/>
              <w:rPr>
                <w:color w:val="auto"/>
                <w:sz w:val="18"/>
                <w:lang w:val="nl-BE"/>
              </w:rPr>
            </w:pPr>
            <w:r w:rsidRPr="0063195D">
              <w:rPr>
                <w:color w:val="auto"/>
                <w:sz w:val="18"/>
                <w:lang w:val="nl-BE"/>
              </w:rPr>
              <w:t>2023-10-09</w:t>
            </w:r>
          </w:p>
        </w:tc>
        <w:tc>
          <w:tcPr>
            <w:tcW w:w="1937" w:type="dxa"/>
            <w:tcBorders>
              <w:top w:val="single" w:sz="18" w:space="0" w:color="FFFFFF" w:themeColor="background1"/>
            </w:tcBorders>
          </w:tcPr>
          <w:p w14:paraId="434DF3FD"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2095F925"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3483B7D0" w14:textId="77777777" w:rsidR="00200026" w:rsidRPr="0063195D" w:rsidRDefault="00200026" w:rsidP="00FD33E2">
            <w:pPr>
              <w:pStyle w:val="Paragraph1"/>
              <w:ind w:left="0"/>
              <w:jc w:val="left"/>
              <w:rPr>
                <w:color w:val="auto"/>
                <w:sz w:val="18"/>
                <w:lang w:val="nl-BE"/>
              </w:rPr>
            </w:pPr>
            <w:r w:rsidRPr="0063195D">
              <w:rPr>
                <w:color w:val="auto"/>
                <w:sz w:val="18"/>
                <w:lang w:val="nl-BE"/>
              </w:rPr>
              <w:t>Functioneel Design: Toevoeging Wireframes en</w:t>
            </w:r>
          </w:p>
          <w:p w14:paraId="3C2F8952" w14:textId="77777777" w:rsidR="00200026" w:rsidRPr="0063195D" w:rsidRDefault="00200026" w:rsidP="00FD33E2">
            <w:pPr>
              <w:pStyle w:val="Paragraph1"/>
              <w:ind w:left="0"/>
              <w:jc w:val="left"/>
              <w:rPr>
                <w:color w:val="auto"/>
                <w:sz w:val="18"/>
                <w:lang w:val="nl-BE"/>
              </w:rPr>
            </w:pPr>
            <w:r w:rsidRPr="0063195D">
              <w:rPr>
                <w:color w:val="auto"/>
                <w:sz w:val="18"/>
                <w:lang w:val="nl-BE"/>
              </w:rPr>
              <w:t>Documentatie</w:t>
            </w:r>
          </w:p>
        </w:tc>
      </w:tr>
      <w:tr w:rsidR="00200026" w:rsidRPr="00525133" w14:paraId="093EE0B5" w14:textId="77777777" w:rsidTr="00FD33E2">
        <w:tc>
          <w:tcPr>
            <w:tcW w:w="403" w:type="dxa"/>
            <w:tcBorders>
              <w:top w:val="single" w:sz="18" w:space="0" w:color="FFFFFF" w:themeColor="background1"/>
            </w:tcBorders>
          </w:tcPr>
          <w:p w14:paraId="3B80A1BC" w14:textId="77777777" w:rsidR="00200026" w:rsidRPr="0063195D" w:rsidRDefault="00200026" w:rsidP="00FD33E2">
            <w:pPr>
              <w:pStyle w:val="Paragraph1"/>
              <w:ind w:left="0"/>
              <w:jc w:val="left"/>
              <w:rPr>
                <w:color w:val="auto"/>
                <w:sz w:val="18"/>
                <w:lang w:val="nl-BE"/>
              </w:rPr>
            </w:pPr>
            <w:r w:rsidRPr="0063195D">
              <w:rPr>
                <w:color w:val="auto"/>
                <w:sz w:val="18"/>
                <w:lang w:val="nl-BE"/>
              </w:rPr>
              <w:t>0.09</w:t>
            </w:r>
          </w:p>
        </w:tc>
        <w:tc>
          <w:tcPr>
            <w:tcW w:w="1134" w:type="dxa"/>
            <w:tcBorders>
              <w:top w:val="single" w:sz="18" w:space="0" w:color="FFFFFF" w:themeColor="background1"/>
            </w:tcBorders>
          </w:tcPr>
          <w:p w14:paraId="50C97DBE" w14:textId="77777777" w:rsidR="00200026" w:rsidRPr="0063195D" w:rsidRDefault="00200026" w:rsidP="00FD33E2">
            <w:pPr>
              <w:pStyle w:val="Paragraph1"/>
              <w:ind w:left="0"/>
              <w:jc w:val="left"/>
              <w:rPr>
                <w:color w:val="auto"/>
                <w:sz w:val="18"/>
                <w:lang w:val="nl-BE"/>
              </w:rPr>
            </w:pPr>
            <w:r w:rsidRPr="0063195D">
              <w:rPr>
                <w:color w:val="auto"/>
                <w:sz w:val="18"/>
                <w:lang w:val="nl-BE"/>
              </w:rPr>
              <w:t>2023-10-10</w:t>
            </w:r>
          </w:p>
        </w:tc>
        <w:tc>
          <w:tcPr>
            <w:tcW w:w="1937" w:type="dxa"/>
            <w:tcBorders>
              <w:top w:val="single" w:sz="18" w:space="0" w:color="FFFFFF" w:themeColor="background1"/>
            </w:tcBorders>
          </w:tcPr>
          <w:p w14:paraId="5CE9B0B2"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0C2C923B"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24F294B0" w14:textId="77777777" w:rsidR="00200026" w:rsidRPr="0063195D" w:rsidRDefault="00200026" w:rsidP="00FD33E2">
            <w:pPr>
              <w:pStyle w:val="Paragraph1"/>
              <w:ind w:left="0"/>
              <w:jc w:val="left"/>
              <w:rPr>
                <w:color w:val="auto"/>
                <w:sz w:val="18"/>
                <w:lang w:val="nl-BE"/>
              </w:rPr>
            </w:pPr>
            <w:r w:rsidRPr="0063195D">
              <w:rPr>
                <w:color w:val="auto"/>
                <w:sz w:val="18"/>
                <w:lang w:val="nl-BE"/>
              </w:rPr>
              <w:t>Toevoeging Bronvermelding</w:t>
            </w:r>
          </w:p>
        </w:tc>
      </w:tr>
      <w:tr w:rsidR="00200026" w:rsidRPr="00525133" w14:paraId="0B2951A5" w14:textId="77777777" w:rsidTr="00FD33E2">
        <w:tc>
          <w:tcPr>
            <w:tcW w:w="403" w:type="dxa"/>
            <w:tcBorders>
              <w:top w:val="single" w:sz="18" w:space="0" w:color="FFFFFF" w:themeColor="background1"/>
            </w:tcBorders>
          </w:tcPr>
          <w:p w14:paraId="4C3F3F25" w14:textId="77777777" w:rsidR="00200026" w:rsidRPr="0063195D" w:rsidRDefault="00200026" w:rsidP="00FD33E2">
            <w:pPr>
              <w:pStyle w:val="Paragraph1"/>
              <w:ind w:left="0"/>
              <w:jc w:val="left"/>
              <w:rPr>
                <w:color w:val="auto"/>
                <w:sz w:val="18"/>
                <w:lang w:val="nl-BE"/>
              </w:rPr>
            </w:pPr>
            <w:r w:rsidRPr="0063195D">
              <w:rPr>
                <w:color w:val="auto"/>
                <w:sz w:val="18"/>
                <w:lang w:val="nl-BE"/>
              </w:rPr>
              <w:t>0.10</w:t>
            </w:r>
          </w:p>
        </w:tc>
        <w:tc>
          <w:tcPr>
            <w:tcW w:w="1134" w:type="dxa"/>
            <w:tcBorders>
              <w:top w:val="single" w:sz="18" w:space="0" w:color="FFFFFF" w:themeColor="background1"/>
            </w:tcBorders>
          </w:tcPr>
          <w:p w14:paraId="31663B8B" w14:textId="77777777" w:rsidR="00200026" w:rsidRPr="0063195D" w:rsidRDefault="00200026" w:rsidP="00FD33E2">
            <w:pPr>
              <w:pStyle w:val="Paragraph1"/>
              <w:ind w:left="0"/>
              <w:jc w:val="left"/>
              <w:rPr>
                <w:color w:val="auto"/>
                <w:sz w:val="18"/>
                <w:lang w:val="nl-BE"/>
              </w:rPr>
            </w:pPr>
            <w:r w:rsidRPr="0063195D">
              <w:rPr>
                <w:color w:val="auto"/>
                <w:sz w:val="18"/>
                <w:lang w:val="nl-BE"/>
              </w:rPr>
              <w:t>2023-10-11</w:t>
            </w:r>
          </w:p>
        </w:tc>
        <w:tc>
          <w:tcPr>
            <w:tcW w:w="1937" w:type="dxa"/>
            <w:tcBorders>
              <w:top w:val="single" w:sz="18" w:space="0" w:color="FFFFFF" w:themeColor="background1"/>
            </w:tcBorders>
          </w:tcPr>
          <w:p w14:paraId="3A0719D0"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3D7623FE"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784FA288" w14:textId="77777777" w:rsidR="00200026" w:rsidRPr="0063195D" w:rsidRDefault="00200026" w:rsidP="00FD33E2">
            <w:pPr>
              <w:pStyle w:val="Paragraph1"/>
              <w:ind w:left="0"/>
              <w:jc w:val="left"/>
              <w:rPr>
                <w:color w:val="auto"/>
                <w:sz w:val="18"/>
                <w:lang w:val="nl-BE"/>
              </w:rPr>
            </w:pPr>
            <w:r w:rsidRPr="0063195D">
              <w:rPr>
                <w:color w:val="auto"/>
                <w:sz w:val="18"/>
                <w:lang w:val="nl-BE"/>
              </w:rPr>
              <w:t>Toevoeging Beschrijving van de mogelijke interfaces,</w:t>
            </w:r>
          </w:p>
          <w:p w14:paraId="221B44C1" w14:textId="77777777" w:rsidR="00200026" w:rsidRPr="0063195D" w:rsidRDefault="00200026" w:rsidP="00FD33E2">
            <w:pPr>
              <w:pStyle w:val="Paragraph1"/>
              <w:ind w:left="0"/>
              <w:jc w:val="left"/>
              <w:rPr>
                <w:color w:val="auto"/>
                <w:sz w:val="18"/>
                <w:lang w:val="nl-BE"/>
              </w:rPr>
            </w:pPr>
            <w:r w:rsidRPr="0063195D">
              <w:rPr>
                <w:color w:val="auto"/>
                <w:sz w:val="18"/>
                <w:lang w:val="nl-BE"/>
              </w:rPr>
              <w:t>Beschrijving van eventuele impact op de huidige infrastructuur</w:t>
            </w:r>
          </w:p>
        </w:tc>
      </w:tr>
      <w:tr w:rsidR="00200026" w:rsidRPr="00525133" w14:paraId="18213DD9" w14:textId="77777777" w:rsidTr="00FD33E2">
        <w:tc>
          <w:tcPr>
            <w:tcW w:w="403" w:type="dxa"/>
            <w:tcBorders>
              <w:bottom w:val="single" w:sz="18" w:space="0" w:color="C00000"/>
            </w:tcBorders>
          </w:tcPr>
          <w:p w14:paraId="4B2DDCE4" w14:textId="77777777" w:rsidR="00200026" w:rsidRPr="0063195D" w:rsidRDefault="00200026" w:rsidP="00FD33E2">
            <w:pPr>
              <w:pStyle w:val="Paragraph1"/>
              <w:ind w:left="0"/>
              <w:jc w:val="left"/>
              <w:rPr>
                <w:color w:val="auto"/>
                <w:sz w:val="18"/>
                <w:lang w:val="nl-BE"/>
              </w:rPr>
            </w:pPr>
            <w:r w:rsidRPr="0063195D">
              <w:rPr>
                <w:color w:val="auto"/>
                <w:sz w:val="18"/>
                <w:lang w:val="nl-BE"/>
              </w:rPr>
              <w:t>1.00</w:t>
            </w:r>
          </w:p>
        </w:tc>
        <w:tc>
          <w:tcPr>
            <w:tcW w:w="1134" w:type="dxa"/>
            <w:tcBorders>
              <w:bottom w:val="single" w:sz="18" w:space="0" w:color="C00000"/>
            </w:tcBorders>
          </w:tcPr>
          <w:p w14:paraId="397FE847" w14:textId="77777777" w:rsidR="00200026" w:rsidRPr="0063195D" w:rsidRDefault="00200026" w:rsidP="00FD33E2">
            <w:pPr>
              <w:pStyle w:val="Paragraph1"/>
              <w:ind w:left="0"/>
              <w:jc w:val="left"/>
              <w:rPr>
                <w:color w:val="auto"/>
                <w:sz w:val="18"/>
                <w:lang w:val="nl-BE"/>
              </w:rPr>
            </w:pPr>
            <w:r w:rsidRPr="0063195D">
              <w:rPr>
                <w:color w:val="auto"/>
                <w:sz w:val="18"/>
                <w:lang w:val="nl-BE"/>
              </w:rPr>
              <w:t>2023-10-</w:t>
            </w:r>
            <w:r>
              <w:rPr>
                <w:color w:val="auto"/>
                <w:sz w:val="18"/>
                <w:lang w:val="nl-BE"/>
              </w:rPr>
              <w:t>20</w:t>
            </w:r>
          </w:p>
        </w:tc>
        <w:tc>
          <w:tcPr>
            <w:tcW w:w="1937" w:type="dxa"/>
            <w:tcBorders>
              <w:bottom w:val="single" w:sz="18" w:space="0" w:color="C00000"/>
            </w:tcBorders>
          </w:tcPr>
          <w:p w14:paraId="7AFEB046" w14:textId="77777777" w:rsidR="00200026" w:rsidRPr="0063195D" w:rsidRDefault="00200026" w:rsidP="00FD33E2">
            <w:pPr>
              <w:pStyle w:val="Paragraph1"/>
              <w:ind w:left="0"/>
              <w:jc w:val="left"/>
              <w:rPr>
                <w:color w:val="auto"/>
                <w:sz w:val="18"/>
                <w:lang w:val="nl-BE"/>
              </w:rPr>
            </w:pPr>
            <w:r w:rsidRPr="0063195D">
              <w:rPr>
                <w:color w:val="auto"/>
                <w:sz w:val="18"/>
                <w:lang w:val="nl-BE"/>
              </w:rPr>
              <w:t xml:space="preserve">Nabil El Moussaoui, Michel Melis, Mitch Van </w:t>
            </w:r>
            <w:proofErr w:type="spellStart"/>
            <w:r w:rsidRPr="0063195D">
              <w:rPr>
                <w:color w:val="auto"/>
                <w:sz w:val="18"/>
                <w:lang w:val="nl-BE"/>
              </w:rPr>
              <w:t>Vlierberghe</w:t>
            </w:r>
            <w:proofErr w:type="spellEnd"/>
          </w:p>
        </w:tc>
        <w:tc>
          <w:tcPr>
            <w:tcW w:w="1039" w:type="dxa"/>
            <w:tcBorders>
              <w:bottom w:val="single" w:sz="18" w:space="0" w:color="C00000"/>
            </w:tcBorders>
          </w:tcPr>
          <w:p w14:paraId="17BD6E62" w14:textId="77777777" w:rsidR="00200026" w:rsidRPr="0063195D" w:rsidRDefault="00200026" w:rsidP="00FD33E2">
            <w:pPr>
              <w:pStyle w:val="Paragraph1"/>
              <w:ind w:left="0"/>
              <w:jc w:val="left"/>
              <w:rPr>
                <w:color w:val="auto"/>
                <w:sz w:val="18"/>
                <w:lang w:val="nl-BE"/>
              </w:rPr>
            </w:pPr>
            <w:r w:rsidRPr="0063195D">
              <w:rPr>
                <w:color w:val="auto"/>
                <w:sz w:val="18"/>
                <w:lang w:val="nl-BE"/>
              </w:rPr>
              <w:t>Finale versie</w:t>
            </w:r>
          </w:p>
        </w:tc>
        <w:tc>
          <w:tcPr>
            <w:tcW w:w="4862" w:type="dxa"/>
            <w:tcBorders>
              <w:bottom w:val="single" w:sz="18" w:space="0" w:color="C00000"/>
            </w:tcBorders>
          </w:tcPr>
          <w:p w14:paraId="5940704E" w14:textId="77777777" w:rsidR="00200026" w:rsidRPr="0063195D" w:rsidRDefault="00200026" w:rsidP="00FD33E2">
            <w:pPr>
              <w:pStyle w:val="Paragraph1"/>
              <w:ind w:left="0"/>
              <w:jc w:val="left"/>
              <w:rPr>
                <w:color w:val="auto"/>
                <w:sz w:val="18"/>
                <w:lang w:val="nl-BE"/>
              </w:rPr>
            </w:pPr>
            <w:r>
              <w:rPr>
                <w:color w:val="auto"/>
                <w:sz w:val="18"/>
                <w:lang w:val="nl-BE"/>
              </w:rPr>
              <w:t>L</w:t>
            </w:r>
            <w:r w:rsidRPr="0063195D">
              <w:rPr>
                <w:color w:val="auto"/>
                <w:sz w:val="18"/>
                <w:lang w:val="nl-BE"/>
              </w:rPr>
              <w:t>aatste controle</w:t>
            </w:r>
          </w:p>
        </w:tc>
      </w:tr>
    </w:tbl>
    <w:p w14:paraId="42EA2C39" w14:textId="77777777" w:rsidR="00877EA1" w:rsidRPr="00877EA1" w:rsidRDefault="00877EA1" w:rsidP="00C47266">
      <w:pPr>
        <w:pStyle w:val="Sjabloon"/>
        <w:rPr>
          <w:rFonts w:ascii="Calibri" w:hAnsi="Calibri"/>
          <w:i w:val="0"/>
        </w:rPr>
      </w:pPr>
    </w:p>
    <w:p w14:paraId="5BE5C532" w14:textId="77777777" w:rsidR="003D7E68" w:rsidRPr="000B28EF" w:rsidRDefault="000B28EF" w:rsidP="003D7E68">
      <w:pPr>
        <w:pStyle w:val="Kop1"/>
      </w:pPr>
      <w:bookmarkStart w:id="4" w:name="_Toc166752888"/>
      <w:r w:rsidRPr="000B28EF">
        <w:lastRenderedPageBreak/>
        <w:t>Termen en Afkortingen</w:t>
      </w:r>
      <w:bookmarkEnd w:id="4"/>
    </w:p>
    <w:tbl>
      <w:tblPr>
        <w:tblStyle w:val="Tabelraster"/>
        <w:tblpPr w:leftFromText="141" w:rightFromText="141" w:vertAnchor="text" w:horzAnchor="margin" w:tblpY="-41"/>
        <w:tblW w:w="9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820"/>
        <w:gridCol w:w="7371"/>
      </w:tblGrid>
      <w:tr w:rsidR="00E26C35" w:rsidRPr="00525133" w14:paraId="40D7A7E0" w14:textId="77777777" w:rsidTr="00FD33E2">
        <w:trPr>
          <w:trHeight w:val="397"/>
          <w:tblHeader/>
        </w:trPr>
        <w:tc>
          <w:tcPr>
            <w:tcW w:w="1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2A1EE68" w14:textId="77777777" w:rsidR="00E26C35" w:rsidRPr="00042672" w:rsidRDefault="00E26C35" w:rsidP="00FD33E2">
            <w:pPr>
              <w:pStyle w:val="Paragraph1"/>
              <w:spacing w:before="120"/>
              <w:ind w:left="0"/>
              <w:jc w:val="center"/>
              <w:rPr>
                <w:color w:val="auto"/>
                <w:sz w:val="18"/>
                <w:szCs w:val="18"/>
                <w:lang w:val="nl-BE"/>
              </w:rPr>
            </w:pPr>
            <w:r w:rsidRPr="00042672">
              <w:rPr>
                <w:color w:val="auto"/>
                <w:sz w:val="18"/>
                <w:szCs w:val="18"/>
                <w:lang w:val="nl-BE"/>
              </w:rPr>
              <w:t>Term</w:t>
            </w:r>
          </w:p>
        </w:tc>
        <w:tc>
          <w:tcPr>
            <w:tcW w:w="737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9440097" w14:textId="77777777" w:rsidR="00E26C35" w:rsidRPr="00042672" w:rsidRDefault="00E26C35" w:rsidP="00FD33E2">
            <w:pPr>
              <w:pStyle w:val="Paragraph1"/>
              <w:spacing w:before="120"/>
              <w:ind w:left="0"/>
              <w:jc w:val="center"/>
              <w:rPr>
                <w:color w:val="auto"/>
                <w:sz w:val="18"/>
                <w:szCs w:val="18"/>
                <w:lang w:val="nl-BE"/>
              </w:rPr>
            </w:pPr>
            <w:r w:rsidRPr="00042672">
              <w:rPr>
                <w:color w:val="auto"/>
                <w:sz w:val="18"/>
                <w:szCs w:val="18"/>
                <w:lang w:val="nl-BE"/>
              </w:rPr>
              <w:t>Omschrijving</w:t>
            </w:r>
          </w:p>
        </w:tc>
      </w:tr>
      <w:tr w:rsidR="00E26C35" w:rsidRPr="00525133" w14:paraId="0C416F21" w14:textId="77777777" w:rsidTr="00FD33E2">
        <w:tc>
          <w:tcPr>
            <w:tcW w:w="1820" w:type="dxa"/>
            <w:tcBorders>
              <w:top w:val="single" w:sz="18" w:space="0" w:color="FFFFFF" w:themeColor="background1"/>
            </w:tcBorders>
          </w:tcPr>
          <w:p w14:paraId="2C502281"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Gebruiker</w:t>
            </w:r>
          </w:p>
        </w:tc>
        <w:tc>
          <w:tcPr>
            <w:tcW w:w="7371" w:type="dxa"/>
            <w:tcBorders>
              <w:top w:val="single" w:sz="18" w:space="0" w:color="FFFFFF" w:themeColor="background1"/>
            </w:tcBorders>
          </w:tcPr>
          <w:p w14:paraId="19487872" w14:textId="77777777" w:rsidR="00E26C35" w:rsidRPr="0063195D" w:rsidRDefault="00E26C35" w:rsidP="00FD33E2">
            <w:pPr>
              <w:spacing w:after="0"/>
              <w:rPr>
                <w:color w:val="auto"/>
                <w:sz w:val="18"/>
                <w:szCs w:val="18"/>
                <w:lang w:val="nl-BE"/>
              </w:rPr>
            </w:pPr>
            <w:r w:rsidRPr="0063195D">
              <w:rPr>
                <w:color w:val="auto"/>
                <w:sz w:val="18"/>
                <w:szCs w:val="18"/>
                <w:lang w:val="nl-BE"/>
              </w:rPr>
              <w:t xml:space="preserve">De enige gebruiker die de applicatie gebruikt is de hoofdverpleegkundige. </w:t>
            </w:r>
          </w:p>
        </w:tc>
      </w:tr>
      <w:tr w:rsidR="00E26C35" w:rsidRPr="00525133" w14:paraId="25B5C695" w14:textId="77777777" w:rsidTr="00FD33E2">
        <w:tc>
          <w:tcPr>
            <w:tcW w:w="1820" w:type="dxa"/>
            <w:tcBorders>
              <w:top w:val="single" w:sz="18" w:space="0" w:color="FFFFFF" w:themeColor="background1"/>
            </w:tcBorders>
          </w:tcPr>
          <w:p w14:paraId="455103EE"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Shift</w:t>
            </w:r>
          </w:p>
        </w:tc>
        <w:tc>
          <w:tcPr>
            <w:tcW w:w="7371" w:type="dxa"/>
            <w:tcBorders>
              <w:top w:val="single" w:sz="18" w:space="0" w:color="FFFFFF" w:themeColor="background1"/>
            </w:tcBorders>
          </w:tcPr>
          <w:p w14:paraId="50108B1D" w14:textId="77777777" w:rsidR="00E26C35" w:rsidRPr="0063195D" w:rsidRDefault="00E26C35" w:rsidP="00FD33E2">
            <w:pPr>
              <w:spacing w:after="0"/>
              <w:rPr>
                <w:color w:val="auto"/>
                <w:sz w:val="18"/>
                <w:szCs w:val="18"/>
                <w:lang w:val="nl-BE"/>
              </w:rPr>
            </w:pPr>
            <w:r w:rsidRPr="0063195D">
              <w:rPr>
                <w:color w:val="auto"/>
                <w:sz w:val="18"/>
                <w:szCs w:val="18"/>
                <w:lang w:val="nl-BE"/>
              </w:rPr>
              <w:t xml:space="preserve">Dit is een verwijzing naar een specifieke periode waarin medewerkers hun taken uitvoeren en deze kunnen variëren tussen vroege-, late- en nacht </w:t>
            </w:r>
            <w:proofErr w:type="spellStart"/>
            <w:r w:rsidRPr="0063195D">
              <w:rPr>
                <w:color w:val="auto"/>
                <w:sz w:val="18"/>
                <w:szCs w:val="18"/>
                <w:lang w:val="nl-BE"/>
              </w:rPr>
              <w:t>shifts</w:t>
            </w:r>
            <w:proofErr w:type="spellEnd"/>
            <w:r w:rsidRPr="0063195D">
              <w:rPr>
                <w:color w:val="auto"/>
                <w:sz w:val="18"/>
                <w:szCs w:val="18"/>
                <w:lang w:val="nl-BE"/>
              </w:rPr>
              <w:t xml:space="preserve">. </w:t>
            </w:r>
          </w:p>
        </w:tc>
      </w:tr>
      <w:tr w:rsidR="00E26C35" w:rsidRPr="00525133" w14:paraId="5CC95BDB" w14:textId="77777777" w:rsidTr="00FD33E2">
        <w:tc>
          <w:tcPr>
            <w:tcW w:w="1820" w:type="dxa"/>
            <w:tcBorders>
              <w:top w:val="single" w:sz="18" w:space="0" w:color="FFFFFF" w:themeColor="background1"/>
            </w:tcBorders>
          </w:tcPr>
          <w:p w14:paraId="498FFCF3"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Regime</w:t>
            </w:r>
          </w:p>
        </w:tc>
        <w:tc>
          <w:tcPr>
            <w:tcW w:w="7371" w:type="dxa"/>
            <w:tcBorders>
              <w:top w:val="single" w:sz="18" w:space="0" w:color="FFFFFF" w:themeColor="background1"/>
            </w:tcBorders>
          </w:tcPr>
          <w:p w14:paraId="33E7C04F" w14:textId="77777777" w:rsidR="00E26C35" w:rsidRPr="0063195D" w:rsidRDefault="00E26C35" w:rsidP="00FD33E2">
            <w:pPr>
              <w:spacing w:after="0"/>
              <w:rPr>
                <w:color w:val="auto"/>
                <w:sz w:val="18"/>
                <w:szCs w:val="18"/>
                <w:lang w:val="nl-BE"/>
              </w:rPr>
            </w:pPr>
            <w:r w:rsidRPr="0063195D">
              <w:rPr>
                <w:color w:val="auto"/>
                <w:sz w:val="18"/>
                <w:szCs w:val="18"/>
                <w:lang w:val="nl-BE"/>
              </w:rPr>
              <w:t>Dit is een verwijzing dat de medewerker voltijds, halftijds of deeltijds werkt.</w:t>
            </w:r>
          </w:p>
        </w:tc>
      </w:tr>
      <w:tr w:rsidR="00E26C35" w:rsidRPr="00525133" w14:paraId="317FC655" w14:textId="77777777" w:rsidTr="00FD33E2">
        <w:tc>
          <w:tcPr>
            <w:tcW w:w="1820" w:type="dxa"/>
          </w:tcPr>
          <w:p w14:paraId="33D5D380"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IT Consultant</w:t>
            </w:r>
          </w:p>
        </w:tc>
        <w:tc>
          <w:tcPr>
            <w:tcW w:w="7371" w:type="dxa"/>
          </w:tcPr>
          <w:p w14:paraId="2D1FA167" w14:textId="77777777" w:rsidR="00E26C35" w:rsidRPr="0063195D" w:rsidRDefault="00E26C35" w:rsidP="00FD33E2">
            <w:pPr>
              <w:spacing w:after="0"/>
              <w:rPr>
                <w:color w:val="auto"/>
                <w:sz w:val="18"/>
                <w:szCs w:val="18"/>
                <w:lang w:val="nl-BE"/>
              </w:rPr>
            </w:pPr>
            <w:r w:rsidRPr="0063195D">
              <w:rPr>
                <w:color w:val="auto"/>
                <w:sz w:val="18"/>
                <w:szCs w:val="18"/>
                <w:lang w:val="nl-BE"/>
              </w:rPr>
              <w:t>IT Consultant voorziet bedrijven van advies of helpt hen met de implementatie van informatietechnologie.</w:t>
            </w:r>
          </w:p>
        </w:tc>
      </w:tr>
      <w:tr w:rsidR="00E26C35" w:rsidRPr="00525133" w14:paraId="2441FB18" w14:textId="77777777" w:rsidTr="00FD33E2">
        <w:tc>
          <w:tcPr>
            <w:tcW w:w="1820" w:type="dxa"/>
          </w:tcPr>
          <w:p w14:paraId="0DE88386"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GUI</w:t>
            </w:r>
          </w:p>
        </w:tc>
        <w:tc>
          <w:tcPr>
            <w:tcW w:w="7371" w:type="dxa"/>
          </w:tcPr>
          <w:p w14:paraId="2C0A5A96" w14:textId="77777777" w:rsidR="00E26C35" w:rsidRPr="0063195D" w:rsidRDefault="00E26C35" w:rsidP="00FD33E2">
            <w:pPr>
              <w:spacing w:after="0"/>
              <w:rPr>
                <w:color w:val="auto"/>
                <w:sz w:val="18"/>
                <w:szCs w:val="18"/>
                <w:lang w:val="nl-BE"/>
              </w:rPr>
            </w:pPr>
            <w:r w:rsidRPr="0063195D">
              <w:rPr>
                <w:color w:val="auto"/>
                <w:sz w:val="18"/>
                <w:szCs w:val="18"/>
                <w:lang w:val="nl-BE"/>
              </w:rPr>
              <w:t xml:space="preserve">GUI of </w:t>
            </w:r>
            <w:proofErr w:type="spellStart"/>
            <w:r w:rsidRPr="0063195D">
              <w:rPr>
                <w:color w:val="auto"/>
                <w:sz w:val="18"/>
                <w:szCs w:val="18"/>
                <w:lang w:val="nl-BE"/>
              </w:rPr>
              <w:t>Graphical</w:t>
            </w:r>
            <w:proofErr w:type="spellEnd"/>
            <w:r w:rsidRPr="0063195D">
              <w:rPr>
                <w:color w:val="auto"/>
                <w:sz w:val="18"/>
                <w:szCs w:val="18"/>
                <w:lang w:val="nl-BE"/>
              </w:rPr>
              <w:t xml:space="preserve"> User Interface is een grafisch vormgegeven programma, dat de interactie en communicatie tussen de gebruiker en een apparaat of applicatie mogelijk maakt.</w:t>
            </w:r>
          </w:p>
        </w:tc>
      </w:tr>
      <w:tr w:rsidR="00E26C35" w:rsidRPr="00525133" w14:paraId="65C1C4D8" w14:textId="77777777" w:rsidTr="00FD33E2">
        <w:tc>
          <w:tcPr>
            <w:tcW w:w="1820" w:type="dxa"/>
          </w:tcPr>
          <w:p w14:paraId="124A8FF4"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Excel</w:t>
            </w:r>
          </w:p>
        </w:tc>
        <w:tc>
          <w:tcPr>
            <w:tcW w:w="7371" w:type="dxa"/>
          </w:tcPr>
          <w:p w14:paraId="51813B03" w14:textId="77777777" w:rsidR="00E26C35" w:rsidRPr="0063195D" w:rsidRDefault="00E26C35" w:rsidP="00FD33E2">
            <w:pPr>
              <w:spacing w:after="0"/>
              <w:rPr>
                <w:color w:val="auto"/>
                <w:sz w:val="18"/>
                <w:szCs w:val="18"/>
                <w:lang w:val="nl-BE"/>
              </w:rPr>
            </w:pPr>
            <w:r w:rsidRPr="0063195D">
              <w:rPr>
                <w:color w:val="auto"/>
                <w:sz w:val="18"/>
                <w:szCs w:val="18"/>
                <w:lang w:val="nl-BE"/>
              </w:rPr>
              <w:t xml:space="preserve">Microsoft Excel is een rekenprogramma, waar je verschillende berekeningen mee kan uitvoeren. </w:t>
            </w:r>
          </w:p>
        </w:tc>
      </w:tr>
      <w:tr w:rsidR="00E26C35" w:rsidRPr="00525133" w14:paraId="436B1F61" w14:textId="77777777" w:rsidTr="00FD33E2">
        <w:tc>
          <w:tcPr>
            <w:tcW w:w="1820" w:type="dxa"/>
          </w:tcPr>
          <w:p w14:paraId="55A97BBE"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Spreadsheet</w:t>
            </w:r>
          </w:p>
        </w:tc>
        <w:tc>
          <w:tcPr>
            <w:tcW w:w="7371" w:type="dxa"/>
          </w:tcPr>
          <w:p w14:paraId="61FD09BA" w14:textId="77777777" w:rsidR="00E26C35" w:rsidRPr="0063195D" w:rsidRDefault="00E26C35" w:rsidP="00FD33E2">
            <w:pPr>
              <w:spacing w:after="0"/>
              <w:rPr>
                <w:color w:val="auto"/>
                <w:sz w:val="18"/>
                <w:szCs w:val="18"/>
                <w:lang w:val="nl-BE"/>
              </w:rPr>
            </w:pPr>
            <w:r w:rsidRPr="0063195D">
              <w:rPr>
                <w:color w:val="auto"/>
                <w:sz w:val="18"/>
                <w:szCs w:val="18"/>
                <w:lang w:val="nl-BE"/>
              </w:rPr>
              <w:t>Spreadsheet is een bestand dat bestaat uit cellen in rijen en kolommen en helpen bij het ordenen, berekenen en sorteren van gegevens.</w:t>
            </w:r>
          </w:p>
        </w:tc>
      </w:tr>
      <w:tr w:rsidR="00E26C35" w:rsidRPr="00525133" w14:paraId="05BB14F2" w14:textId="77777777" w:rsidTr="00FD33E2">
        <w:tc>
          <w:tcPr>
            <w:tcW w:w="1820" w:type="dxa"/>
          </w:tcPr>
          <w:p w14:paraId="7F9F9AE9"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Adv-dag</w:t>
            </w:r>
          </w:p>
        </w:tc>
        <w:tc>
          <w:tcPr>
            <w:tcW w:w="7371" w:type="dxa"/>
          </w:tcPr>
          <w:p w14:paraId="2906D235" w14:textId="77777777" w:rsidR="00E26C35" w:rsidRPr="0063195D" w:rsidRDefault="00E26C35" w:rsidP="00FD33E2">
            <w:pPr>
              <w:spacing w:after="0"/>
              <w:rPr>
                <w:color w:val="auto"/>
                <w:sz w:val="18"/>
                <w:szCs w:val="18"/>
                <w:lang w:val="nl-BE"/>
              </w:rPr>
            </w:pPr>
            <w:r w:rsidRPr="0063195D">
              <w:rPr>
                <w:color w:val="auto"/>
                <w:sz w:val="18"/>
                <w:szCs w:val="18"/>
                <w:lang w:val="nl-BE"/>
              </w:rPr>
              <w:t>Bij Arbeidsduurverkorting werk je dan elke week meer dan op jouw contract vermeld staat, hierdoor bouw je Adv-uren per week op. Deze extra gewerkte uren kan je op een later moment opnemen als verlof.</w:t>
            </w:r>
          </w:p>
        </w:tc>
      </w:tr>
      <w:tr w:rsidR="00E26C35" w:rsidRPr="00487A38" w14:paraId="177EC4BE" w14:textId="77777777" w:rsidTr="00FD33E2">
        <w:tc>
          <w:tcPr>
            <w:tcW w:w="1820" w:type="dxa"/>
          </w:tcPr>
          <w:p w14:paraId="751F4BA5"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Nice-to-have</w:t>
            </w:r>
          </w:p>
        </w:tc>
        <w:tc>
          <w:tcPr>
            <w:tcW w:w="7371" w:type="dxa"/>
          </w:tcPr>
          <w:p w14:paraId="4CA600F0" w14:textId="77777777" w:rsidR="00E26C35" w:rsidRPr="0063195D" w:rsidRDefault="00E26C35" w:rsidP="00FD33E2">
            <w:pPr>
              <w:spacing w:after="0"/>
              <w:rPr>
                <w:color w:val="auto"/>
                <w:sz w:val="18"/>
                <w:szCs w:val="18"/>
                <w:lang w:val="nl-BE"/>
              </w:rPr>
            </w:pPr>
            <w:r w:rsidRPr="0063195D">
              <w:rPr>
                <w:color w:val="auto"/>
                <w:sz w:val="18"/>
                <w:szCs w:val="18"/>
                <w:lang w:val="nl-BE"/>
              </w:rPr>
              <w:t>Nice-to-have betekent ‘leuk om te hebben’. Dit wordt gebruikt als een extra functionaliteit in het project, maar is niet noodzakelijk binnen de scope.</w:t>
            </w:r>
          </w:p>
        </w:tc>
      </w:tr>
      <w:tr w:rsidR="00E26C35" w:rsidRPr="00522DE9" w14:paraId="5ED6678E" w14:textId="77777777" w:rsidTr="00FD33E2">
        <w:tc>
          <w:tcPr>
            <w:tcW w:w="1820" w:type="dxa"/>
          </w:tcPr>
          <w:p w14:paraId="754E606C"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API</w:t>
            </w:r>
          </w:p>
        </w:tc>
        <w:tc>
          <w:tcPr>
            <w:tcW w:w="7371" w:type="dxa"/>
          </w:tcPr>
          <w:p w14:paraId="5AD6004D" w14:textId="77777777" w:rsidR="00E26C35" w:rsidRPr="0063195D" w:rsidRDefault="00E26C35" w:rsidP="00FD33E2">
            <w:pPr>
              <w:spacing w:after="0"/>
              <w:rPr>
                <w:color w:val="auto"/>
                <w:sz w:val="18"/>
                <w:szCs w:val="18"/>
                <w:lang w:val="nl-BE"/>
              </w:rPr>
            </w:pPr>
            <w:r w:rsidRPr="0063195D">
              <w:rPr>
                <w:color w:val="auto"/>
                <w:sz w:val="18"/>
                <w:szCs w:val="18"/>
                <w:lang w:val="en-US"/>
              </w:rPr>
              <w:t xml:space="preserve">API of Application Programming Interface is </w:t>
            </w:r>
            <w:proofErr w:type="spellStart"/>
            <w:r w:rsidRPr="0063195D">
              <w:rPr>
                <w:color w:val="auto"/>
                <w:sz w:val="18"/>
                <w:szCs w:val="18"/>
                <w:lang w:val="en-US"/>
              </w:rPr>
              <w:t>een</w:t>
            </w:r>
            <w:proofErr w:type="spellEnd"/>
            <w:r w:rsidRPr="0063195D">
              <w:rPr>
                <w:color w:val="auto"/>
                <w:sz w:val="18"/>
                <w:szCs w:val="18"/>
                <w:lang w:val="en-US"/>
              </w:rPr>
              <w:t xml:space="preserve"> software-interface. </w:t>
            </w:r>
            <w:r w:rsidRPr="0063195D">
              <w:rPr>
                <w:color w:val="auto"/>
                <w:sz w:val="18"/>
                <w:szCs w:val="18"/>
                <w:lang w:val="nl-BE"/>
              </w:rPr>
              <w:t>Dat zorgt voor alle interacties tussen applicaties, gegevens en apparaten. Ze maken de overdracht van gegevens van systeem naar systeem mogelijk.</w:t>
            </w:r>
          </w:p>
        </w:tc>
      </w:tr>
      <w:tr w:rsidR="00E26C35" w:rsidRPr="00A831A3" w14:paraId="57AF58CD" w14:textId="77777777" w:rsidTr="00FD33E2">
        <w:tc>
          <w:tcPr>
            <w:tcW w:w="1820" w:type="dxa"/>
          </w:tcPr>
          <w:p w14:paraId="624FADC4"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Agile werken/ Scrum</w:t>
            </w:r>
          </w:p>
        </w:tc>
        <w:tc>
          <w:tcPr>
            <w:tcW w:w="7371" w:type="dxa"/>
          </w:tcPr>
          <w:p w14:paraId="25CA29B9" w14:textId="77777777" w:rsidR="00E26C35" w:rsidRPr="0063195D" w:rsidRDefault="00E26C35" w:rsidP="00FD33E2">
            <w:pPr>
              <w:spacing w:after="0"/>
              <w:rPr>
                <w:color w:val="auto"/>
                <w:sz w:val="18"/>
                <w:szCs w:val="18"/>
                <w:lang w:val="nl-BE"/>
              </w:rPr>
            </w:pPr>
            <w:r w:rsidRPr="0063195D">
              <w:rPr>
                <w:color w:val="auto"/>
                <w:sz w:val="18"/>
                <w:szCs w:val="18"/>
                <w:lang w:val="nl-BE"/>
              </w:rPr>
              <w:t>Agile werken is werken en organiseren die draait om wendbaarheid. Het stelt bedrijven in staat om snel en effectief in te spelen op veranderingen.</w:t>
            </w:r>
          </w:p>
        </w:tc>
      </w:tr>
      <w:tr w:rsidR="00E26C35" w:rsidRPr="00E918B6" w14:paraId="44F94F48" w14:textId="77777777" w:rsidTr="00FD33E2">
        <w:tc>
          <w:tcPr>
            <w:tcW w:w="1820" w:type="dxa"/>
          </w:tcPr>
          <w:p w14:paraId="7CEE8BF5"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User story</w:t>
            </w:r>
          </w:p>
        </w:tc>
        <w:tc>
          <w:tcPr>
            <w:tcW w:w="7371" w:type="dxa"/>
          </w:tcPr>
          <w:p w14:paraId="667C2DE3" w14:textId="77777777" w:rsidR="00E26C35" w:rsidRPr="0063195D" w:rsidRDefault="00E26C35" w:rsidP="00FD33E2">
            <w:pPr>
              <w:spacing w:after="0"/>
              <w:rPr>
                <w:color w:val="auto"/>
                <w:sz w:val="18"/>
                <w:szCs w:val="18"/>
                <w:lang w:val="nl-BE"/>
              </w:rPr>
            </w:pPr>
            <w:r w:rsidRPr="0063195D">
              <w:rPr>
                <w:color w:val="auto"/>
                <w:sz w:val="18"/>
                <w:szCs w:val="18"/>
                <w:lang w:val="nl-BE"/>
              </w:rPr>
              <w:t>User story is een korte beschrijving van wat een gebruiker wil en ze worden gebruikt bij het ontwikkelen van producten/software binnen Agile. Ze bestaan uit enkele zinnen waarin staat wat de gebruiker van het product moet/wil doen.</w:t>
            </w:r>
          </w:p>
        </w:tc>
      </w:tr>
      <w:tr w:rsidR="00E26C35" w:rsidRPr="00CE73FF" w14:paraId="3EEE8102" w14:textId="77777777" w:rsidTr="00FD33E2">
        <w:tc>
          <w:tcPr>
            <w:tcW w:w="1820" w:type="dxa"/>
          </w:tcPr>
          <w:p w14:paraId="2B6353A0"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CRUD</w:t>
            </w:r>
          </w:p>
        </w:tc>
        <w:tc>
          <w:tcPr>
            <w:tcW w:w="7371" w:type="dxa"/>
          </w:tcPr>
          <w:p w14:paraId="1C8BEC21" w14:textId="77777777" w:rsidR="00E26C35" w:rsidRPr="0063195D" w:rsidRDefault="00E26C35" w:rsidP="00FD33E2">
            <w:pPr>
              <w:spacing w:after="0"/>
              <w:rPr>
                <w:color w:val="auto"/>
                <w:sz w:val="18"/>
                <w:szCs w:val="18"/>
                <w:lang w:val="nl-BE"/>
              </w:rPr>
            </w:pPr>
            <w:r w:rsidRPr="0063195D">
              <w:rPr>
                <w:color w:val="auto"/>
                <w:sz w:val="18"/>
                <w:szCs w:val="18"/>
                <w:lang w:val="nl-BE"/>
              </w:rPr>
              <w:t xml:space="preserve">CRUD is een acroniem voor </w:t>
            </w:r>
            <w:proofErr w:type="spellStart"/>
            <w:r w:rsidRPr="0063195D">
              <w:rPr>
                <w:color w:val="auto"/>
                <w:sz w:val="18"/>
                <w:szCs w:val="18"/>
                <w:lang w:val="nl-BE"/>
              </w:rPr>
              <w:t>Create</w:t>
            </w:r>
            <w:proofErr w:type="spellEnd"/>
            <w:r w:rsidRPr="0063195D">
              <w:rPr>
                <w:color w:val="auto"/>
                <w:sz w:val="18"/>
                <w:szCs w:val="18"/>
                <w:lang w:val="nl-BE"/>
              </w:rPr>
              <w:t xml:space="preserve">, Read, Update </w:t>
            </w:r>
            <w:proofErr w:type="spellStart"/>
            <w:r w:rsidRPr="0063195D">
              <w:rPr>
                <w:color w:val="auto"/>
                <w:sz w:val="18"/>
                <w:szCs w:val="18"/>
                <w:lang w:val="nl-BE"/>
              </w:rPr>
              <w:t>and</w:t>
            </w:r>
            <w:proofErr w:type="spellEnd"/>
            <w:r w:rsidRPr="0063195D">
              <w:rPr>
                <w:color w:val="auto"/>
                <w:sz w:val="18"/>
                <w:szCs w:val="18"/>
                <w:lang w:val="nl-BE"/>
              </w:rPr>
              <w:t xml:space="preserve"> Delete. Deze staan voor de 4 essentiële operaties die worden uitgevoerd bij gegevensbeheer. Deze operaties vormen de basis van de meeste toepassingen die interageren met databases of gegevensopslagsystemen.</w:t>
            </w:r>
          </w:p>
        </w:tc>
      </w:tr>
      <w:tr w:rsidR="00E26C35" w:rsidRPr="00763025" w14:paraId="228F004B" w14:textId="77777777" w:rsidTr="00FD33E2">
        <w:tc>
          <w:tcPr>
            <w:tcW w:w="1820" w:type="dxa"/>
          </w:tcPr>
          <w:p w14:paraId="5ED80D74" w14:textId="77777777" w:rsidR="00E26C35" w:rsidRPr="0063195D" w:rsidRDefault="00E26C35" w:rsidP="00FD33E2">
            <w:pPr>
              <w:spacing w:after="0"/>
              <w:jc w:val="left"/>
              <w:rPr>
                <w:color w:val="auto"/>
                <w:sz w:val="18"/>
                <w:szCs w:val="18"/>
                <w:lang w:val="nl-BE"/>
              </w:rPr>
            </w:pPr>
            <w:proofErr w:type="spellStart"/>
            <w:r w:rsidRPr="0063195D">
              <w:rPr>
                <w:color w:val="auto"/>
                <w:sz w:val="18"/>
                <w:szCs w:val="18"/>
                <w:lang w:val="nl-BE"/>
              </w:rPr>
              <w:t>DevOps</w:t>
            </w:r>
            <w:proofErr w:type="spellEnd"/>
          </w:p>
        </w:tc>
        <w:tc>
          <w:tcPr>
            <w:tcW w:w="7371" w:type="dxa"/>
          </w:tcPr>
          <w:p w14:paraId="21891247" w14:textId="77777777" w:rsidR="00E26C35" w:rsidRPr="0063195D" w:rsidRDefault="00E26C35" w:rsidP="00FD33E2">
            <w:pPr>
              <w:spacing w:after="0"/>
              <w:rPr>
                <w:color w:val="auto"/>
                <w:sz w:val="18"/>
                <w:szCs w:val="18"/>
                <w:lang w:val="nl-BE"/>
              </w:rPr>
            </w:pPr>
            <w:proofErr w:type="spellStart"/>
            <w:r w:rsidRPr="0063195D">
              <w:rPr>
                <w:color w:val="auto"/>
                <w:sz w:val="18"/>
                <w:szCs w:val="18"/>
                <w:lang w:val="nl-BE"/>
              </w:rPr>
              <w:t>DevOps</w:t>
            </w:r>
            <w:proofErr w:type="spellEnd"/>
            <w:r w:rsidRPr="0063195D">
              <w:rPr>
                <w:color w:val="auto"/>
                <w:sz w:val="18"/>
                <w:szCs w:val="18"/>
                <w:lang w:val="nl-BE"/>
              </w:rPr>
              <w:t xml:space="preserve"> is een combinatie van ontwikkeling (</w:t>
            </w:r>
            <w:proofErr w:type="spellStart"/>
            <w:r w:rsidRPr="0063195D">
              <w:rPr>
                <w:color w:val="auto"/>
                <w:sz w:val="18"/>
                <w:szCs w:val="18"/>
                <w:lang w:val="nl-BE"/>
              </w:rPr>
              <w:t>Dev</w:t>
            </w:r>
            <w:proofErr w:type="spellEnd"/>
            <w:r w:rsidRPr="0063195D">
              <w:rPr>
                <w:color w:val="auto"/>
                <w:sz w:val="18"/>
                <w:szCs w:val="18"/>
                <w:lang w:val="nl-BE"/>
              </w:rPr>
              <w:t>) en bedrijfsactiviteiten (</w:t>
            </w:r>
            <w:proofErr w:type="spellStart"/>
            <w:r w:rsidRPr="0063195D">
              <w:rPr>
                <w:color w:val="auto"/>
                <w:sz w:val="18"/>
                <w:szCs w:val="18"/>
                <w:lang w:val="nl-BE"/>
              </w:rPr>
              <w:t>Ops</w:t>
            </w:r>
            <w:proofErr w:type="spellEnd"/>
            <w:r w:rsidRPr="0063195D">
              <w:rPr>
                <w:color w:val="auto"/>
                <w:sz w:val="18"/>
                <w:szCs w:val="18"/>
                <w:lang w:val="nl-BE"/>
              </w:rPr>
              <w:t xml:space="preserve">). </w:t>
            </w:r>
            <w:proofErr w:type="spellStart"/>
            <w:r w:rsidRPr="0063195D">
              <w:rPr>
                <w:color w:val="auto"/>
                <w:sz w:val="18"/>
                <w:szCs w:val="18"/>
                <w:lang w:val="nl-BE"/>
              </w:rPr>
              <w:t>DevOps</w:t>
            </w:r>
            <w:proofErr w:type="spellEnd"/>
            <w:r w:rsidRPr="0063195D">
              <w:rPr>
                <w:color w:val="auto"/>
                <w:sz w:val="18"/>
                <w:szCs w:val="18"/>
                <w:lang w:val="nl-BE"/>
              </w:rPr>
              <w:t xml:space="preserve"> is de bundeling van mensen, processen en technologie om doorlopende waarde aan klanten te bieden.</w:t>
            </w:r>
          </w:p>
        </w:tc>
      </w:tr>
      <w:tr w:rsidR="00E26C35" w:rsidRPr="00764D34" w14:paraId="603E3DE4" w14:textId="77777777" w:rsidTr="00FD33E2">
        <w:tc>
          <w:tcPr>
            <w:tcW w:w="1820" w:type="dxa"/>
          </w:tcPr>
          <w:p w14:paraId="630AF032"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Clean Code Architecture</w:t>
            </w:r>
          </w:p>
        </w:tc>
        <w:tc>
          <w:tcPr>
            <w:tcW w:w="7371" w:type="dxa"/>
          </w:tcPr>
          <w:p w14:paraId="35AD9BC9" w14:textId="77777777" w:rsidR="00E26C35" w:rsidRPr="0063195D" w:rsidRDefault="00E26C35" w:rsidP="00FD33E2">
            <w:pPr>
              <w:spacing w:after="0"/>
              <w:rPr>
                <w:color w:val="auto"/>
                <w:sz w:val="18"/>
                <w:szCs w:val="18"/>
                <w:lang w:val="nl-BE"/>
              </w:rPr>
            </w:pPr>
            <w:r w:rsidRPr="0063195D">
              <w:rPr>
                <w:color w:val="auto"/>
                <w:sz w:val="18"/>
                <w:szCs w:val="18"/>
                <w:lang w:val="nl-BE"/>
              </w:rPr>
              <w:t>Clean Code Architecture is een softwareontwerp die de elementen van een ontwerp opdeelt in verschillende lagen namelijk: Applicatie, Infrastructuur, Ontwerp en Data laag.</w:t>
            </w:r>
          </w:p>
        </w:tc>
      </w:tr>
      <w:tr w:rsidR="00E26C35" w:rsidRPr="00764D34" w14:paraId="3336D7EE" w14:textId="77777777" w:rsidTr="00FD33E2">
        <w:tc>
          <w:tcPr>
            <w:tcW w:w="1820" w:type="dxa"/>
          </w:tcPr>
          <w:p w14:paraId="4ED945CB" w14:textId="77777777" w:rsidR="00E26C35" w:rsidRPr="0063195D" w:rsidRDefault="00E26C35" w:rsidP="00FD33E2">
            <w:pPr>
              <w:spacing w:after="0"/>
              <w:jc w:val="left"/>
              <w:rPr>
                <w:color w:val="auto"/>
                <w:sz w:val="18"/>
                <w:szCs w:val="18"/>
                <w:lang w:val="nl-BE"/>
              </w:rPr>
            </w:pPr>
            <w:proofErr w:type="spellStart"/>
            <w:r w:rsidRPr="0063195D">
              <w:rPr>
                <w:color w:val="auto"/>
                <w:sz w:val="18"/>
                <w:szCs w:val="18"/>
                <w:lang w:val="nl-BE"/>
              </w:rPr>
              <w:t>Layered</w:t>
            </w:r>
            <w:proofErr w:type="spellEnd"/>
            <w:r w:rsidRPr="0063195D">
              <w:rPr>
                <w:color w:val="auto"/>
                <w:sz w:val="18"/>
                <w:szCs w:val="18"/>
                <w:lang w:val="nl-BE"/>
              </w:rPr>
              <w:t xml:space="preserve"> Architecture</w:t>
            </w:r>
          </w:p>
        </w:tc>
        <w:tc>
          <w:tcPr>
            <w:tcW w:w="7371" w:type="dxa"/>
          </w:tcPr>
          <w:p w14:paraId="00576127" w14:textId="77777777" w:rsidR="00E26C35" w:rsidRPr="0063195D" w:rsidRDefault="00E26C35" w:rsidP="00FD33E2">
            <w:pPr>
              <w:spacing w:after="0"/>
              <w:rPr>
                <w:color w:val="auto"/>
                <w:sz w:val="18"/>
                <w:szCs w:val="18"/>
                <w:lang w:val="nl-BE"/>
              </w:rPr>
            </w:pPr>
            <w:proofErr w:type="spellStart"/>
            <w:r w:rsidRPr="0063195D">
              <w:rPr>
                <w:color w:val="auto"/>
                <w:sz w:val="18"/>
                <w:szCs w:val="18"/>
                <w:lang w:val="nl-BE"/>
              </w:rPr>
              <w:t>Layered</w:t>
            </w:r>
            <w:proofErr w:type="spellEnd"/>
            <w:r w:rsidRPr="0063195D">
              <w:rPr>
                <w:color w:val="auto"/>
                <w:sz w:val="18"/>
                <w:szCs w:val="18"/>
                <w:lang w:val="nl-BE"/>
              </w:rPr>
              <w:t xml:space="preserve"> Architecture is een software ontwerp waar we de applicatie opsplitsen in aparte lagen. </w:t>
            </w:r>
            <w:r w:rsidRPr="0063195D">
              <w:rPr>
                <w:color w:val="auto"/>
                <w:sz w:val="18"/>
                <w:szCs w:val="18"/>
                <w:lang w:val="en-US"/>
              </w:rPr>
              <w:t xml:space="preserve">Een </w:t>
            </w:r>
            <w:proofErr w:type="spellStart"/>
            <w:r w:rsidRPr="0063195D">
              <w:rPr>
                <w:color w:val="auto"/>
                <w:sz w:val="18"/>
                <w:szCs w:val="18"/>
                <w:lang w:val="en-US"/>
              </w:rPr>
              <w:t>typische</w:t>
            </w:r>
            <w:proofErr w:type="spellEnd"/>
            <w:r w:rsidRPr="0063195D">
              <w:rPr>
                <w:color w:val="auto"/>
                <w:sz w:val="18"/>
                <w:szCs w:val="18"/>
                <w:lang w:val="en-US"/>
              </w:rPr>
              <w:t xml:space="preserve"> N-Layered Architecture </w:t>
            </w:r>
            <w:proofErr w:type="spellStart"/>
            <w:r w:rsidRPr="0063195D">
              <w:rPr>
                <w:color w:val="auto"/>
                <w:sz w:val="18"/>
                <w:szCs w:val="18"/>
                <w:lang w:val="en-US"/>
              </w:rPr>
              <w:t>bestaan</w:t>
            </w:r>
            <w:proofErr w:type="spellEnd"/>
            <w:r w:rsidRPr="0063195D">
              <w:rPr>
                <w:color w:val="auto"/>
                <w:sz w:val="18"/>
                <w:szCs w:val="18"/>
                <w:lang w:val="en-US"/>
              </w:rPr>
              <w:t xml:space="preserve"> </w:t>
            </w:r>
            <w:proofErr w:type="spellStart"/>
            <w:r w:rsidRPr="0063195D">
              <w:rPr>
                <w:color w:val="auto"/>
                <w:sz w:val="18"/>
                <w:szCs w:val="18"/>
                <w:lang w:val="en-US"/>
              </w:rPr>
              <w:t>uit</w:t>
            </w:r>
            <w:proofErr w:type="spellEnd"/>
            <w:r w:rsidRPr="0063195D">
              <w:rPr>
                <w:color w:val="auto"/>
                <w:sz w:val="18"/>
                <w:szCs w:val="18"/>
                <w:lang w:val="en-US"/>
              </w:rPr>
              <w:t xml:space="preserve"> Data Access Layer, Business Logic/Service Layer, API Layer </w:t>
            </w:r>
            <w:proofErr w:type="spellStart"/>
            <w:r w:rsidRPr="0063195D">
              <w:rPr>
                <w:color w:val="auto"/>
                <w:sz w:val="18"/>
                <w:szCs w:val="18"/>
                <w:lang w:val="en-US"/>
              </w:rPr>
              <w:t>en</w:t>
            </w:r>
            <w:proofErr w:type="spellEnd"/>
            <w:r w:rsidRPr="0063195D">
              <w:rPr>
                <w:color w:val="auto"/>
                <w:sz w:val="18"/>
                <w:szCs w:val="18"/>
                <w:lang w:val="en-US"/>
              </w:rPr>
              <w:t xml:space="preserve"> Presentation Layer. </w:t>
            </w:r>
            <w:r w:rsidRPr="0063195D">
              <w:rPr>
                <w:color w:val="auto"/>
                <w:sz w:val="18"/>
                <w:szCs w:val="18"/>
                <w:lang w:val="nl-BE"/>
              </w:rPr>
              <w:t xml:space="preserve">De splitsing dient om de logica voor elke laag voor zich te houden. Data Access </w:t>
            </w:r>
            <w:proofErr w:type="spellStart"/>
            <w:r w:rsidRPr="0063195D">
              <w:rPr>
                <w:color w:val="auto"/>
                <w:sz w:val="18"/>
                <w:szCs w:val="18"/>
                <w:lang w:val="nl-BE"/>
              </w:rPr>
              <w:t>Layer</w:t>
            </w:r>
            <w:proofErr w:type="spellEnd"/>
            <w:r w:rsidRPr="0063195D">
              <w:rPr>
                <w:color w:val="auto"/>
                <w:sz w:val="18"/>
                <w:szCs w:val="18"/>
                <w:lang w:val="nl-BE"/>
              </w:rPr>
              <w:t xml:space="preserve"> komt enkel logica voor data access voor. Business Logic </w:t>
            </w:r>
            <w:proofErr w:type="spellStart"/>
            <w:r w:rsidRPr="0063195D">
              <w:rPr>
                <w:color w:val="auto"/>
                <w:sz w:val="18"/>
                <w:szCs w:val="18"/>
                <w:lang w:val="nl-BE"/>
              </w:rPr>
              <w:t>Layer</w:t>
            </w:r>
            <w:proofErr w:type="spellEnd"/>
            <w:r w:rsidRPr="0063195D">
              <w:rPr>
                <w:color w:val="auto"/>
                <w:sz w:val="18"/>
                <w:szCs w:val="18"/>
                <w:lang w:val="nl-BE"/>
              </w:rPr>
              <w:t xml:space="preserve"> komt enkel logica voor de bedrijfsregels op basis waarvan bepaalde gedragsregels of activiteiten worden uitgevoerd.</w:t>
            </w:r>
          </w:p>
        </w:tc>
      </w:tr>
      <w:tr w:rsidR="00E26C35" w:rsidRPr="001518C1" w14:paraId="61F6DF5B" w14:textId="77777777" w:rsidTr="00FD33E2">
        <w:tc>
          <w:tcPr>
            <w:tcW w:w="1820" w:type="dxa"/>
          </w:tcPr>
          <w:p w14:paraId="5A06993B"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NPM</w:t>
            </w:r>
          </w:p>
        </w:tc>
        <w:tc>
          <w:tcPr>
            <w:tcW w:w="7371" w:type="dxa"/>
          </w:tcPr>
          <w:p w14:paraId="4A315781" w14:textId="77777777" w:rsidR="00E26C35" w:rsidRPr="0063195D" w:rsidRDefault="00E26C35" w:rsidP="00FD33E2">
            <w:pPr>
              <w:spacing w:after="0"/>
              <w:rPr>
                <w:color w:val="auto"/>
                <w:sz w:val="18"/>
                <w:szCs w:val="18"/>
                <w:lang w:val="nl-BE"/>
              </w:rPr>
            </w:pPr>
            <w:r w:rsidRPr="0063195D">
              <w:rPr>
                <w:color w:val="auto"/>
                <w:sz w:val="18"/>
                <w:szCs w:val="18"/>
                <w:lang w:val="nl-BE"/>
              </w:rPr>
              <w:t>NPM of Node Package Manager laat ontwikkelaars toe om packages te installeren uit een bibliotheek  die door anderen ontwikkeld worden.</w:t>
            </w:r>
          </w:p>
        </w:tc>
      </w:tr>
      <w:tr w:rsidR="00E26C35" w:rsidRPr="003F2E8A" w14:paraId="761656B6" w14:textId="77777777" w:rsidTr="00FD33E2">
        <w:tc>
          <w:tcPr>
            <w:tcW w:w="1820" w:type="dxa"/>
          </w:tcPr>
          <w:p w14:paraId="56E38AB0"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HTTP/ HTTPS</w:t>
            </w:r>
          </w:p>
        </w:tc>
        <w:tc>
          <w:tcPr>
            <w:tcW w:w="7371" w:type="dxa"/>
          </w:tcPr>
          <w:p w14:paraId="724C599A" w14:textId="77777777" w:rsidR="00E26C35" w:rsidRPr="0063195D" w:rsidRDefault="00E26C35" w:rsidP="00FD33E2">
            <w:pPr>
              <w:spacing w:after="0"/>
              <w:rPr>
                <w:color w:val="auto"/>
                <w:sz w:val="18"/>
                <w:szCs w:val="18"/>
                <w:lang w:val="nl-BE"/>
              </w:rPr>
            </w:pPr>
            <w:r w:rsidRPr="0063195D">
              <w:rPr>
                <w:color w:val="auto"/>
                <w:sz w:val="18"/>
                <w:szCs w:val="18"/>
                <w:lang w:val="nl-BE"/>
              </w:rPr>
              <w:t xml:space="preserve">Een HTTP is een Hyper </w:t>
            </w:r>
            <w:proofErr w:type="spellStart"/>
            <w:r w:rsidRPr="0063195D">
              <w:rPr>
                <w:color w:val="auto"/>
                <w:sz w:val="18"/>
                <w:szCs w:val="18"/>
                <w:lang w:val="nl-BE"/>
              </w:rPr>
              <w:t>Text</w:t>
            </w:r>
            <w:proofErr w:type="spellEnd"/>
            <w:r w:rsidRPr="0063195D">
              <w:rPr>
                <w:color w:val="auto"/>
                <w:sz w:val="18"/>
                <w:szCs w:val="18"/>
                <w:lang w:val="nl-BE"/>
              </w:rPr>
              <w:t xml:space="preserve"> Transfer Protocol het is een manier om gegevens te sturen tussen een browser (Google Chrome, Microsoft </w:t>
            </w:r>
            <w:proofErr w:type="spellStart"/>
            <w:r w:rsidRPr="0063195D">
              <w:rPr>
                <w:color w:val="auto"/>
                <w:sz w:val="18"/>
                <w:szCs w:val="18"/>
                <w:lang w:val="nl-BE"/>
              </w:rPr>
              <w:t>Edge</w:t>
            </w:r>
            <w:proofErr w:type="spellEnd"/>
            <w:r w:rsidRPr="0063195D">
              <w:rPr>
                <w:color w:val="auto"/>
                <w:sz w:val="18"/>
                <w:szCs w:val="18"/>
                <w:lang w:val="nl-BE"/>
              </w:rPr>
              <w:t xml:space="preserve">, Mozilla </w:t>
            </w:r>
            <w:proofErr w:type="spellStart"/>
            <w:r w:rsidRPr="0063195D">
              <w:rPr>
                <w:color w:val="auto"/>
                <w:sz w:val="18"/>
                <w:szCs w:val="18"/>
                <w:lang w:val="nl-BE"/>
              </w:rPr>
              <w:t>FireFox</w:t>
            </w:r>
            <w:proofErr w:type="spellEnd"/>
            <w:r w:rsidRPr="0063195D">
              <w:rPr>
                <w:color w:val="auto"/>
                <w:sz w:val="18"/>
                <w:szCs w:val="18"/>
                <w:lang w:val="nl-BE"/>
              </w:rPr>
              <w:t>) en een webserver. HTTPS betekent dat de gegevens ‘</w:t>
            </w:r>
            <w:proofErr w:type="spellStart"/>
            <w:r w:rsidRPr="0063195D">
              <w:rPr>
                <w:color w:val="auto"/>
                <w:sz w:val="18"/>
                <w:szCs w:val="18"/>
                <w:lang w:val="nl-BE"/>
              </w:rPr>
              <w:t>Secured</w:t>
            </w:r>
            <w:proofErr w:type="spellEnd"/>
            <w:r w:rsidRPr="0063195D">
              <w:rPr>
                <w:color w:val="auto"/>
                <w:sz w:val="18"/>
                <w:szCs w:val="18"/>
                <w:lang w:val="nl-BE"/>
              </w:rPr>
              <w:t>’ of beveiligd zijn.</w:t>
            </w:r>
          </w:p>
        </w:tc>
      </w:tr>
      <w:tr w:rsidR="00E26C35" w:rsidRPr="00EE481E" w14:paraId="5C093139" w14:textId="77777777" w:rsidTr="00FD33E2">
        <w:tc>
          <w:tcPr>
            <w:tcW w:w="1820" w:type="dxa"/>
          </w:tcPr>
          <w:p w14:paraId="5209885D"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RDBMS</w:t>
            </w:r>
          </w:p>
        </w:tc>
        <w:tc>
          <w:tcPr>
            <w:tcW w:w="7371" w:type="dxa"/>
          </w:tcPr>
          <w:p w14:paraId="52C1488D" w14:textId="77777777" w:rsidR="00E26C35" w:rsidRPr="0063195D" w:rsidRDefault="00E26C35" w:rsidP="00FD33E2">
            <w:pPr>
              <w:spacing w:after="0"/>
              <w:rPr>
                <w:color w:val="auto"/>
                <w:sz w:val="18"/>
                <w:szCs w:val="18"/>
                <w:lang w:val="nl-BE"/>
              </w:rPr>
            </w:pPr>
            <w:r w:rsidRPr="0063195D">
              <w:rPr>
                <w:color w:val="auto"/>
                <w:sz w:val="18"/>
                <w:szCs w:val="18"/>
                <w:lang w:val="nl-BE"/>
              </w:rPr>
              <w:t xml:space="preserve">RDBMS of </w:t>
            </w:r>
            <w:proofErr w:type="spellStart"/>
            <w:r w:rsidRPr="0063195D">
              <w:rPr>
                <w:color w:val="auto"/>
                <w:sz w:val="18"/>
                <w:szCs w:val="18"/>
                <w:lang w:val="nl-BE"/>
              </w:rPr>
              <w:t>Relational</w:t>
            </w:r>
            <w:proofErr w:type="spellEnd"/>
            <w:r w:rsidRPr="0063195D">
              <w:rPr>
                <w:color w:val="auto"/>
                <w:sz w:val="18"/>
                <w:szCs w:val="18"/>
                <w:lang w:val="nl-BE"/>
              </w:rPr>
              <w:t xml:space="preserve"> Database Management Server is een krachtig hulpmiddel dat relationele technieken gebruikt voor het opslaan en ophalen van gegevens. </w:t>
            </w:r>
          </w:p>
        </w:tc>
      </w:tr>
      <w:tr w:rsidR="00E26C35" w:rsidRPr="00EE481E" w14:paraId="5B46A13C" w14:textId="77777777" w:rsidTr="00FD33E2">
        <w:tc>
          <w:tcPr>
            <w:tcW w:w="1820" w:type="dxa"/>
          </w:tcPr>
          <w:p w14:paraId="67B2360A"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Swagger</w:t>
            </w:r>
          </w:p>
        </w:tc>
        <w:tc>
          <w:tcPr>
            <w:tcW w:w="7371" w:type="dxa"/>
          </w:tcPr>
          <w:p w14:paraId="3AD011C6" w14:textId="77777777" w:rsidR="00E26C35" w:rsidRPr="0063195D" w:rsidRDefault="00E26C35" w:rsidP="00FD33E2">
            <w:pPr>
              <w:spacing w:after="0"/>
              <w:rPr>
                <w:color w:val="auto"/>
                <w:sz w:val="18"/>
                <w:szCs w:val="18"/>
                <w:lang w:val="nl-BE"/>
              </w:rPr>
            </w:pPr>
            <w:r w:rsidRPr="0063195D">
              <w:rPr>
                <w:color w:val="auto"/>
                <w:sz w:val="18"/>
                <w:szCs w:val="18"/>
                <w:lang w:val="nl-BE"/>
              </w:rPr>
              <w:t>Swagger beschrijft de structuur van uw API, waardoor machines deze kunnen interpreteren. Door de API-structuur te analyseren, kunnen we automatisch een interactieve API-documentatie genereren.</w:t>
            </w:r>
          </w:p>
        </w:tc>
      </w:tr>
      <w:tr w:rsidR="00E26C35" w:rsidRPr="00D57092" w14:paraId="6AD65200" w14:textId="77777777" w:rsidTr="00FD33E2">
        <w:tc>
          <w:tcPr>
            <w:tcW w:w="1820" w:type="dxa"/>
            <w:tcBorders>
              <w:bottom w:val="single" w:sz="18" w:space="0" w:color="C00000"/>
            </w:tcBorders>
          </w:tcPr>
          <w:p w14:paraId="3FA45F80" w14:textId="77777777" w:rsidR="00E26C35" w:rsidRPr="0063195D" w:rsidRDefault="00E26C35" w:rsidP="00FD33E2">
            <w:pPr>
              <w:spacing w:after="0"/>
              <w:jc w:val="left"/>
              <w:rPr>
                <w:color w:val="auto"/>
                <w:sz w:val="18"/>
                <w:szCs w:val="18"/>
                <w:lang w:val="nl-BE"/>
              </w:rPr>
            </w:pPr>
            <w:proofErr w:type="spellStart"/>
            <w:r w:rsidRPr="0063195D">
              <w:rPr>
                <w:color w:val="auto"/>
                <w:sz w:val="18"/>
                <w:szCs w:val="18"/>
                <w:lang w:val="nl-BE"/>
              </w:rPr>
              <w:t>Modal</w:t>
            </w:r>
            <w:proofErr w:type="spellEnd"/>
          </w:p>
        </w:tc>
        <w:tc>
          <w:tcPr>
            <w:tcW w:w="7371" w:type="dxa"/>
            <w:tcBorders>
              <w:bottom w:val="single" w:sz="18" w:space="0" w:color="C00000"/>
            </w:tcBorders>
          </w:tcPr>
          <w:p w14:paraId="1FF09023" w14:textId="77777777" w:rsidR="00E26C35" w:rsidRPr="0063195D" w:rsidRDefault="00E26C35" w:rsidP="00FD33E2">
            <w:pPr>
              <w:spacing w:after="0"/>
              <w:rPr>
                <w:color w:val="auto"/>
                <w:sz w:val="18"/>
                <w:szCs w:val="18"/>
                <w:lang w:val="nl-BE"/>
              </w:rPr>
            </w:pPr>
            <w:r w:rsidRPr="0063195D">
              <w:rPr>
                <w:color w:val="auto"/>
                <w:sz w:val="18"/>
                <w:szCs w:val="18"/>
                <w:lang w:val="nl-BE"/>
              </w:rPr>
              <w:t xml:space="preserve">Een </w:t>
            </w:r>
            <w:proofErr w:type="spellStart"/>
            <w:r w:rsidRPr="0063195D">
              <w:rPr>
                <w:color w:val="auto"/>
                <w:sz w:val="18"/>
                <w:szCs w:val="18"/>
                <w:lang w:val="nl-BE"/>
              </w:rPr>
              <w:t>modal</w:t>
            </w:r>
            <w:proofErr w:type="spellEnd"/>
            <w:r w:rsidRPr="0063195D">
              <w:rPr>
                <w:color w:val="auto"/>
                <w:sz w:val="18"/>
                <w:szCs w:val="18"/>
                <w:lang w:val="nl-BE"/>
              </w:rPr>
              <w:t xml:space="preserve"> of </w:t>
            </w:r>
            <w:proofErr w:type="spellStart"/>
            <w:r w:rsidRPr="0063195D">
              <w:rPr>
                <w:color w:val="auto"/>
                <w:sz w:val="18"/>
                <w:szCs w:val="18"/>
                <w:lang w:val="nl-BE"/>
              </w:rPr>
              <w:t>lightbox</w:t>
            </w:r>
            <w:proofErr w:type="spellEnd"/>
            <w:r w:rsidRPr="0063195D">
              <w:rPr>
                <w:color w:val="auto"/>
                <w:sz w:val="18"/>
                <w:szCs w:val="18"/>
                <w:lang w:val="nl-BE"/>
              </w:rPr>
              <w:t xml:space="preserve"> is een webpagina element dat vóór alle andere pagina-inhoud wordt weergegeven als deze deactiveert. Ze worden vaak gebruikt om de aandacht van gebruikers te vestigen op een belangrijke informatie op een website of applicatie.</w:t>
            </w:r>
          </w:p>
        </w:tc>
      </w:tr>
    </w:tbl>
    <w:p w14:paraId="672A6659" w14:textId="77777777" w:rsidR="003D7E68" w:rsidRPr="000B28EF" w:rsidRDefault="003D7E68" w:rsidP="003D7E68">
      <w:pPr>
        <w:rPr>
          <w:rFonts w:cs="Arial"/>
          <w:kern w:val="32"/>
          <w:sz w:val="36"/>
          <w:szCs w:val="26"/>
        </w:rPr>
      </w:pPr>
      <w:r w:rsidRPr="000B28EF">
        <w:br w:type="page"/>
      </w:r>
    </w:p>
    <w:p w14:paraId="6DBC6D05" w14:textId="77777777" w:rsidR="00FF78EC" w:rsidRDefault="00FF78EC" w:rsidP="00FF78EC">
      <w:pPr>
        <w:pStyle w:val="Witruimte"/>
      </w:pPr>
      <w:bookmarkStart w:id="5" w:name="_Toc69866611"/>
      <w:bookmarkEnd w:id="2"/>
    </w:p>
    <w:p w14:paraId="3F07B134" w14:textId="0B5241E6" w:rsidR="00FF78EC" w:rsidRPr="00DC223D" w:rsidRDefault="00FF78EC" w:rsidP="00DC223D">
      <w:pPr>
        <w:pStyle w:val="Kop1"/>
      </w:pPr>
      <w:bookmarkStart w:id="6" w:name="_Toc378765630"/>
      <w:bookmarkStart w:id="7" w:name="_Toc166752889"/>
      <w:bookmarkStart w:id="8" w:name="_Toc476986029"/>
      <w:bookmarkStart w:id="9" w:name="_Toc477060715"/>
      <w:bookmarkStart w:id="10" w:name="_Toc477244794"/>
      <w:bookmarkStart w:id="11" w:name="_Toc477766233"/>
      <w:bookmarkStart w:id="12" w:name="_Toc519317875"/>
      <w:r w:rsidRPr="00DC223D">
        <w:t>Samenvatting</w:t>
      </w:r>
      <w:bookmarkEnd w:id="6"/>
      <w:r w:rsidR="0072310C">
        <w:t xml:space="preserve"> van de opdracht</w:t>
      </w:r>
      <w:bookmarkEnd w:id="7"/>
    </w:p>
    <w:p w14:paraId="7D518652" w14:textId="36A08EA6" w:rsidR="000C3AAB" w:rsidRPr="00F163F9" w:rsidRDefault="000C3AAB" w:rsidP="000C3AAB">
      <w:pPr>
        <w:pStyle w:val="Plattetekstinspringen"/>
        <w:ind w:left="0"/>
        <w:rPr>
          <w:color w:val="auto"/>
        </w:rPr>
      </w:pPr>
      <w:r w:rsidRPr="00F163F9">
        <w:rPr>
          <w:color w:val="auto"/>
        </w:rPr>
        <w:t xml:space="preserve">Er zou een applicatie moeten ontwikkeld worden die maandelijks gebruikt kan worden om de planning van ziekenhuispersoneel te maken.  De tool moet rekening houden met verschillende regels zoals onder andere: minimum bezetting, wensen &amp; verlof van medewerkers, overuren, vroege/late/nacht shiften. </w:t>
      </w:r>
    </w:p>
    <w:p w14:paraId="3B9AF3A5" w14:textId="77777777" w:rsidR="000C3AAB" w:rsidRPr="00F163F9" w:rsidRDefault="000C3AAB" w:rsidP="000C3AAB">
      <w:pPr>
        <w:pStyle w:val="Plattetekstinspringen"/>
        <w:ind w:left="0"/>
        <w:rPr>
          <w:color w:val="auto"/>
        </w:rPr>
      </w:pPr>
      <w:r w:rsidRPr="00F163F9">
        <w:rPr>
          <w:color w:val="auto"/>
        </w:rPr>
        <w:t>De tool moet lokaal kunnen draaien op de laptop van de hoofdverpleegkundige en hem toelaten om via een gebruiksvriendelijke UI alle medewerkers en restricties in te geven.  Wanneer alle parameters ingegeven zijn moet de tool een overzichtelijk Excel bestand als output genereren.</w:t>
      </w:r>
    </w:p>
    <w:p w14:paraId="097636CE" w14:textId="0C24F253" w:rsidR="003B5D05" w:rsidRPr="003B5D05" w:rsidRDefault="003B5D05" w:rsidP="003B5D05">
      <w:pPr>
        <w:pStyle w:val="Plattetekstinspringen"/>
        <w:ind w:left="0" w:firstLine="708"/>
        <w:rPr>
          <w:i/>
          <w:iCs/>
        </w:rPr>
      </w:pPr>
    </w:p>
    <w:p w14:paraId="0FDA5071" w14:textId="793EDC5D" w:rsidR="0072310C" w:rsidRDefault="00C619FA" w:rsidP="0072310C">
      <w:pPr>
        <w:pStyle w:val="Kop1"/>
      </w:pPr>
      <w:bookmarkStart w:id="13" w:name="_Toc166752890"/>
      <w:bookmarkStart w:id="14" w:name="_Toc29979099"/>
      <w:bookmarkEnd w:id="8"/>
      <w:bookmarkEnd w:id="9"/>
      <w:bookmarkEnd w:id="10"/>
      <w:bookmarkEnd w:id="11"/>
      <w:bookmarkEnd w:id="12"/>
      <w:r>
        <w:t>Impact</w:t>
      </w:r>
      <w:r w:rsidR="0072310C" w:rsidRPr="00DC223D">
        <w:t xml:space="preserve"> op de infrastructuur</w:t>
      </w:r>
      <w:bookmarkEnd w:id="13"/>
    </w:p>
    <w:p w14:paraId="7291DE4B" w14:textId="77777777" w:rsidR="00A30612" w:rsidRDefault="00A30612" w:rsidP="00A30612">
      <w:pPr>
        <w:pStyle w:val="Plattetekstinspringen"/>
        <w:ind w:left="0"/>
        <w:rPr>
          <w:color w:val="auto"/>
          <w:lang w:val="nl-BE"/>
        </w:rPr>
      </w:pPr>
      <w:r w:rsidRPr="00CD0466">
        <w:rPr>
          <w:color w:val="auto"/>
          <w:lang w:val="nl-BE"/>
        </w:rPr>
        <w:t xml:space="preserve">De impact op de huidige infrastructuur verschaft inzicht in de relevante factoren voor de implementatie van de applicatie. Hierbij wordt een Azure-omgeving voorzien waarin de applicatie draait. Azure is een Cloud computing-platform dat wordt beheerd en onderhouden door Microsoft. Azure stelt </w:t>
      </w:r>
      <w:r>
        <w:rPr>
          <w:color w:val="auto"/>
          <w:lang w:val="nl-BE"/>
        </w:rPr>
        <w:t>bedrijven</w:t>
      </w:r>
      <w:r w:rsidRPr="00CD0466">
        <w:rPr>
          <w:color w:val="auto"/>
          <w:lang w:val="nl-BE"/>
        </w:rPr>
        <w:t xml:space="preserve"> in staat om IT-infrastructuur en applicaties in de Cloud te implementeren, beheren en schalen, in plaats van fysieke servers te gebruiken. </w:t>
      </w:r>
    </w:p>
    <w:p w14:paraId="6109E672" w14:textId="77777777" w:rsidR="00A30612" w:rsidRDefault="00A30612" w:rsidP="00A30612">
      <w:pPr>
        <w:pStyle w:val="Plattetekstinspringen"/>
        <w:ind w:left="0"/>
        <w:rPr>
          <w:color w:val="auto"/>
          <w:lang w:val="nl-BE"/>
        </w:rPr>
      </w:pPr>
      <w:r w:rsidRPr="00CD0466">
        <w:rPr>
          <w:color w:val="auto"/>
          <w:lang w:val="nl-BE"/>
        </w:rPr>
        <w:t>De hoofdverpleegkundige kan eenvoudig hun wer</w:t>
      </w:r>
      <w:r>
        <w:rPr>
          <w:color w:val="auto"/>
          <w:lang w:val="nl-BE"/>
        </w:rPr>
        <w:t>kl</w:t>
      </w:r>
      <w:r w:rsidRPr="00CD0466">
        <w:rPr>
          <w:color w:val="auto"/>
          <w:lang w:val="nl-BE"/>
        </w:rPr>
        <w:t xml:space="preserve">aptop gebruiken om toegang te krijgen tot de webapplicatie. Dit betekent dat de laptop moet voldoen aan bepaalde systeemvereisten om de applicatie soepel te laten draaien. </w:t>
      </w:r>
    </w:p>
    <w:p w14:paraId="621EBEFE" w14:textId="53DA7F5A" w:rsidR="00A30612" w:rsidRPr="00A30612" w:rsidRDefault="00A30612" w:rsidP="00A30612">
      <w:r w:rsidRPr="00CD0466">
        <w:rPr>
          <w:color w:val="auto"/>
          <w:lang w:val="nl-BE"/>
        </w:rPr>
        <w:t>Het ontwikkelen van een gebruiksvriendelijke gebruikersinterface is belangrijk om ervoor te zorgen dat de hoofdverpleegkundige efficiënt met de applicatie kan werken.</w:t>
      </w:r>
    </w:p>
    <w:p w14:paraId="219D7A3D" w14:textId="5E4D4E4F" w:rsidR="0072310C" w:rsidRPr="0072310C" w:rsidRDefault="0072310C" w:rsidP="00DC223D">
      <w:pPr>
        <w:pStyle w:val="Kop1"/>
        <w:rPr>
          <w:lang w:val="nl-BE"/>
        </w:rPr>
      </w:pPr>
      <w:bookmarkStart w:id="15" w:name="_Toc166752891"/>
      <w:r>
        <w:t>Release plan</w:t>
      </w:r>
      <w:bookmarkEnd w:id="15"/>
    </w:p>
    <w:p w14:paraId="74F4D40B" w14:textId="70A1D428" w:rsidR="0072310C" w:rsidRPr="0072310C" w:rsidRDefault="0072310C" w:rsidP="0072310C">
      <w:pPr>
        <w:pStyle w:val="Plattetekstinspringen"/>
        <w:numPr>
          <w:ilvl w:val="0"/>
          <w:numId w:val="6"/>
        </w:numPr>
        <w:jc w:val="left"/>
      </w:pPr>
      <w:r w:rsidRPr="0099695F">
        <w:rPr>
          <w:i/>
          <w:iCs/>
          <w:lang w:val="nl-BE"/>
        </w:rPr>
        <w:t>[</w:t>
      </w:r>
      <w:r w:rsidRPr="0072310C">
        <w:rPr>
          <w:i/>
          <w:iCs/>
        </w:rPr>
        <w:t>Stappenplan voor installatie en oplevering</w:t>
      </w:r>
      <w:r w:rsidR="003C44C9">
        <w:rPr>
          <w:i/>
          <w:iCs/>
        </w:rPr>
        <w:t xml:space="preserve"> of opzet </w:t>
      </w:r>
      <w:proofErr w:type="spellStart"/>
      <w:r w:rsidR="003C44C9">
        <w:rPr>
          <w:i/>
          <w:iCs/>
        </w:rPr>
        <w:t>build</w:t>
      </w:r>
      <w:proofErr w:type="spellEnd"/>
      <w:r w:rsidR="003C44C9">
        <w:rPr>
          <w:i/>
          <w:iCs/>
        </w:rPr>
        <w:t xml:space="preserve"> pipeline</w:t>
      </w:r>
      <w:r w:rsidRPr="0072310C">
        <w:rPr>
          <w:i/>
          <w:iCs/>
          <w:lang w:val="nl-BE"/>
        </w:rPr>
        <w:t>]</w:t>
      </w:r>
    </w:p>
    <w:p w14:paraId="606FA475" w14:textId="5B002CC3" w:rsidR="0072310C" w:rsidRDefault="0072310C" w:rsidP="0072310C">
      <w:pPr>
        <w:pStyle w:val="Plattetekstinspringen"/>
        <w:numPr>
          <w:ilvl w:val="0"/>
          <w:numId w:val="6"/>
        </w:numPr>
        <w:jc w:val="left"/>
      </w:pPr>
      <w:r w:rsidRPr="0099695F">
        <w:rPr>
          <w:i/>
          <w:iCs/>
          <w:lang w:val="nl-BE"/>
        </w:rPr>
        <w:t>[</w:t>
      </w:r>
      <w:r>
        <w:rPr>
          <w:i/>
          <w:iCs/>
          <w:lang w:val="nl-BE"/>
        </w:rPr>
        <w:t xml:space="preserve">Overzicht van scripts die </w:t>
      </w:r>
      <w:proofErr w:type="spellStart"/>
      <w:r>
        <w:rPr>
          <w:i/>
          <w:iCs/>
          <w:lang w:val="nl-BE"/>
        </w:rPr>
        <w:t>evt</w:t>
      </w:r>
      <w:proofErr w:type="spellEnd"/>
      <w:r>
        <w:rPr>
          <w:i/>
          <w:iCs/>
          <w:lang w:val="nl-BE"/>
        </w:rPr>
        <w:t xml:space="preserve"> nog moeten runnen</w:t>
      </w:r>
      <w:r w:rsidRPr="0072310C">
        <w:rPr>
          <w:i/>
          <w:iCs/>
          <w:lang w:val="nl-BE"/>
        </w:rPr>
        <w:t>]</w:t>
      </w:r>
    </w:p>
    <w:p w14:paraId="37EFD0C6" w14:textId="24F2D97D" w:rsidR="0072310C" w:rsidRDefault="0072310C" w:rsidP="0072310C">
      <w:pPr>
        <w:pStyle w:val="Plattetekstinspringen"/>
        <w:numPr>
          <w:ilvl w:val="0"/>
          <w:numId w:val="6"/>
        </w:numPr>
        <w:jc w:val="left"/>
      </w:pPr>
      <w:r w:rsidRPr="0099695F">
        <w:rPr>
          <w:i/>
          <w:iCs/>
          <w:lang w:val="nl-BE"/>
        </w:rPr>
        <w:t>[</w:t>
      </w:r>
      <w:r w:rsidRPr="0072310C">
        <w:rPr>
          <w:i/>
          <w:iCs/>
        </w:rPr>
        <w:t xml:space="preserve">Configuratie voor </w:t>
      </w:r>
      <w:r>
        <w:rPr>
          <w:i/>
          <w:iCs/>
        </w:rPr>
        <w:t xml:space="preserve">migratie naar </w:t>
      </w:r>
      <w:r w:rsidRPr="0072310C">
        <w:rPr>
          <w:i/>
          <w:iCs/>
        </w:rPr>
        <w:t>andere omgeving</w:t>
      </w:r>
      <w:r>
        <w:rPr>
          <w:i/>
          <w:iCs/>
        </w:rPr>
        <w:t xml:space="preserve"> bv productieomgeving</w:t>
      </w:r>
      <w:r w:rsidRPr="0072310C">
        <w:rPr>
          <w:i/>
          <w:iCs/>
        </w:rPr>
        <w:t xml:space="preserve">, Container/Docker opzet </w:t>
      </w:r>
      <w:proofErr w:type="spellStart"/>
      <w:r w:rsidRPr="0072310C">
        <w:rPr>
          <w:i/>
          <w:iCs/>
        </w:rPr>
        <w:t>etc</w:t>
      </w:r>
      <w:proofErr w:type="spellEnd"/>
      <w:r w:rsidRPr="0099695F">
        <w:rPr>
          <w:i/>
          <w:iCs/>
          <w:lang w:val="nl-BE"/>
        </w:rPr>
        <w:t>]</w:t>
      </w:r>
    </w:p>
    <w:p w14:paraId="7BD6B449" w14:textId="138E4D7B" w:rsidR="0072310C" w:rsidRPr="0072310C" w:rsidRDefault="0072310C" w:rsidP="0072310C">
      <w:pPr>
        <w:pStyle w:val="Plattetekstinspringen"/>
        <w:numPr>
          <w:ilvl w:val="0"/>
          <w:numId w:val="6"/>
        </w:numPr>
        <w:jc w:val="left"/>
      </w:pPr>
      <w:r w:rsidRPr="0099695F">
        <w:rPr>
          <w:i/>
          <w:iCs/>
          <w:lang w:val="nl-BE"/>
        </w:rPr>
        <w:t>[</w:t>
      </w:r>
      <w:r w:rsidRPr="0072310C">
        <w:rPr>
          <w:i/>
          <w:iCs/>
        </w:rPr>
        <w:t>Beschrijving CI/CD indien aanwezig</w:t>
      </w:r>
      <w:r w:rsidRPr="0099695F">
        <w:rPr>
          <w:i/>
          <w:iCs/>
          <w:lang w:val="nl-BE"/>
        </w:rPr>
        <w:t>]</w:t>
      </w:r>
    </w:p>
    <w:p w14:paraId="62230B98" w14:textId="3204DCF3" w:rsidR="00FF78EC" w:rsidRPr="00DC223D" w:rsidRDefault="0072310C" w:rsidP="00DC223D">
      <w:pPr>
        <w:pStyle w:val="Kop1"/>
      </w:pPr>
      <w:bookmarkStart w:id="16" w:name="_Toc166752892"/>
      <w:r>
        <w:t>T</w:t>
      </w:r>
      <w:r w:rsidR="44D65E82">
        <w:t>echnisch design</w:t>
      </w:r>
      <w:bookmarkStart w:id="17" w:name="_Toc378765641"/>
      <w:bookmarkEnd w:id="14"/>
      <w:bookmarkEnd w:id="16"/>
      <w:bookmarkEnd w:id="17"/>
    </w:p>
    <w:p w14:paraId="6A7348FB" w14:textId="77777777" w:rsidR="00BA4298" w:rsidRDefault="00BA4298" w:rsidP="00BA4298">
      <w:pPr>
        <w:pStyle w:val="Kop2"/>
      </w:pPr>
      <w:bookmarkStart w:id="18" w:name="_Toc147932417"/>
      <w:bookmarkStart w:id="19" w:name="_Toc166752893"/>
      <w:r w:rsidRPr="001C1F9D">
        <w:t>N-</w:t>
      </w:r>
      <w:proofErr w:type="spellStart"/>
      <w:r>
        <w:t>Laagse</w:t>
      </w:r>
      <w:proofErr w:type="spellEnd"/>
      <w:r w:rsidRPr="001C1F9D">
        <w:t xml:space="preserve"> Architectu</w:t>
      </w:r>
      <w:r>
        <w:t>ur</w:t>
      </w:r>
      <w:bookmarkEnd w:id="18"/>
      <w:bookmarkEnd w:id="19"/>
    </w:p>
    <w:p w14:paraId="63C3B4E6" w14:textId="77777777" w:rsidR="00BA4298" w:rsidRPr="000838A6" w:rsidRDefault="00BA4298" w:rsidP="00BA4298">
      <w:pPr>
        <w:rPr>
          <w:color w:val="auto"/>
          <w:lang w:val="nl-BE" w:eastAsia="nl-BE"/>
        </w:rPr>
      </w:pPr>
      <w:r w:rsidRPr="000838A6">
        <w:rPr>
          <w:color w:val="auto"/>
          <w:lang w:val="nl-BE" w:eastAsia="nl-BE"/>
        </w:rPr>
        <w:t>Door de code in afzonderlijke lagen te verdelen, wordt het gemakkelijker om wijzigingen aan te brengen zonder de hele applicatie te beïnvloeden en dit betekent dat delen van het systeem onafhankelijk kunnen worden ontwikkeld, onderhouden en getest. De componenten in de N-</w:t>
      </w:r>
      <w:proofErr w:type="spellStart"/>
      <w:r>
        <w:rPr>
          <w:color w:val="auto"/>
          <w:lang w:val="nl-BE" w:eastAsia="nl-BE"/>
        </w:rPr>
        <w:t>Laagse</w:t>
      </w:r>
      <w:proofErr w:type="spellEnd"/>
      <w:r w:rsidRPr="000838A6">
        <w:rPr>
          <w:color w:val="auto"/>
          <w:lang w:val="nl-BE" w:eastAsia="nl-BE"/>
        </w:rPr>
        <w:t xml:space="preserve"> </w:t>
      </w:r>
      <w:r>
        <w:rPr>
          <w:color w:val="auto"/>
          <w:lang w:val="nl-BE" w:eastAsia="nl-BE"/>
        </w:rPr>
        <w:lastRenderedPageBreak/>
        <w:t>a</w:t>
      </w:r>
      <w:r w:rsidRPr="000838A6">
        <w:rPr>
          <w:color w:val="auto"/>
          <w:lang w:val="nl-BE" w:eastAsia="nl-BE"/>
        </w:rPr>
        <w:t>rchitectu</w:t>
      </w:r>
      <w:r>
        <w:rPr>
          <w:color w:val="auto"/>
          <w:lang w:val="nl-BE" w:eastAsia="nl-BE"/>
        </w:rPr>
        <w:t>ur</w:t>
      </w:r>
      <w:r w:rsidRPr="000838A6">
        <w:rPr>
          <w:color w:val="auto"/>
          <w:lang w:val="nl-BE" w:eastAsia="nl-BE"/>
        </w:rPr>
        <w:t xml:space="preserve"> kunnen vaak worden hergebruikt in verschillende projecten, waardoor de ontwikkeltijd wordt verminderd.</w:t>
      </w:r>
    </w:p>
    <w:p w14:paraId="65FFD516" w14:textId="77777777" w:rsidR="00BA4298" w:rsidRPr="000838A6" w:rsidRDefault="00BA4298" w:rsidP="00BA4298">
      <w:pPr>
        <w:rPr>
          <w:color w:val="auto"/>
          <w:lang w:val="nl-BE"/>
        </w:rPr>
      </w:pPr>
      <w:r w:rsidRPr="000838A6">
        <w:rPr>
          <w:color w:val="auto"/>
          <w:lang w:val="nl-BE"/>
        </w:rPr>
        <w:t>We gebruiken</w:t>
      </w:r>
      <w:r>
        <w:rPr>
          <w:color w:val="auto"/>
          <w:lang w:val="nl-BE"/>
        </w:rPr>
        <w:t xml:space="preserve"> een N-</w:t>
      </w:r>
      <w:proofErr w:type="spellStart"/>
      <w:r>
        <w:rPr>
          <w:color w:val="auto"/>
          <w:lang w:val="nl-BE"/>
        </w:rPr>
        <w:t>Laagse</w:t>
      </w:r>
      <w:proofErr w:type="spellEnd"/>
      <w:r>
        <w:rPr>
          <w:color w:val="auto"/>
          <w:lang w:val="nl-BE"/>
        </w:rPr>
        <w:t xml:space="preserve"> architectuur, die bestaat uit de volgende lagen: de Data Access </w:t>
      </w:r>
      <w:proofErr w:type="spellStart"/>
      <w:r>
        <w:rPr>
          <w:color w:val="auto"/>
          <w:lang w:val="nl-BE"/>
        </w:rPr>
        <w:t>Layer</w:t>
      </w:r>
      <w:proofErr w:type="spellEnd"/>
      <w:r>
        <w:rPr>
          <w:color w:val="auto"/>
          <w:lang w:val="nl-BE"/>
        </w:rPr>
        <w:t xml:space="preserve">, de Business Logic/Service </w:t>
      </w:r>
      <w:proofErr w:type="spellStart"/>
      <w:r>
        <w:rPr>
          <w:color w:val="auto"/>
          <w:lang w:val="nl-BE"/>
        </w:rPr>
        <w:t>Layer</w:t>
      </w:r>
      <w:proofErr w:type="spellEnd"/>
      <w:r>
        <w:rPr>
          <w:color w:val="auto"/>
          <w:lang w:val="nl-BE"/>
        </w:rPr>
        <w:t xml:space="preserve">, de API </w:t>
      </w:r>
      <w:proofErr w:type="spellStart"/>
      <w:r>
        <w:rPr>
          <w:color w:val="auto"/>
          <w:lang w:val="nl-BE"/>
        </w:rPr>
        <w:t>Layer</w:t>
      </w:r>
      <w:proofErr w:type="spellEnd"/>
      <w:r>
        <w:rPr>
          <w:color w:val="auto"/>
          <w:lang w:val="nl-BE"/>
        </w:rPr>
        <w:t xml:space="preserve"> en de Presentation </w:t>
      </w:r>
      <w:proofErr w:type="spellStart"/>
      <w:r>
        <w:rPr>
          <w:color w:val="auto"/>
          <w:lang w:val="nl-BE"/>
        </w:rPr>
        <w:t>Layer</w:t>
      </w:r>
      <w:proofErr w:type="spellEnd"/>
      <w:r>
        <w:rPr>
          <w:color w:val="auto"/>
          <w:lang w:val="nl-BE"/>
        </w:rPr>
        <w:t xml:space="preserve">. In de Data Access </w:t>
      </w:r>
      <w:proofErr w:type="spellStart"/>
      <w:r>
        <w:rPr>
          <w:color w:val="auto"/>
          <w:lang w:val="nl-BE"/>
        </w:rPr>
        <w:t>Layer</w:t>
      </w:r>
      <w:proofErr w:type="spellEnd"/>
      <w:r>
        <w:rPr>
          <w:color w:val="auto"/>
          <w:lang w:val="nl-BE"/>
        </w:rPr>
        <w:t xml:space="preserve"> bevinden zich alle objecten en logica die te maken hebben met toegang tot de database en alle objecten en logica met betrekking tot EF </w:t>
      </w:r>
      <w:proofErr w:type="spellStart"/>
      <w:r>
        <w:rPr>
          <w:color w:val="auto"/>
          <w:lang w:val="nl-BE"/>
        </w:rPr>
        <w:t>Core</w:t>
      </w:r>
      <w:proofErr w:type="spellEnd"/>
      <w:r>
        <w:rPr>
          <w:color w:val="auto"/>
          <w:lang w:val="nl-BE"/>
        </w:rPr>
        <w:t xml:space="preserve"> bevinden zich in deze laag. De Business Logic/Service </w:t>
      </w:r>
      <w:proofErr w:type="spellStart"/>
      <w:r>
        <w:rPr>
          <w:color w:val="auto"/>
          <w:lang w:val="nl-BE"/>
        </w:rPr>
        <w:t>Layer</w:t>
      </w:r>
      <w:proofErr w:type="spellEnd"/>
      <w:r>
        <w:rPr>
          <w:color w:val="auto"/>
          <w:lang w:val="nl-BE"/>
        </w:rPr>
        <w:t xml:space="preserve"> bevat alle objecten en logica die verband houden met de business </w:t>
      </w:r>
      <w:proofErr w:type="spellStart"/>
      <w:r>
        <w:rPr>
          <w:color w:val="auto"/>
          <w:lang w:val="nl-BE"/>
        </w:rPr>
        <w:t>rules</w:t>
      </w:r>
      <w:proofErr w:type="spellEnd"/>
      <w:r>
        <w:rPr>
          <w:color w:val="auto"/>
          <w:lang w:val="nl-BE"/>
        </w:rPr>
        <w:t xml:space="preserve">. De API </w:t>
      </w:r>
      <w:proofErr w:type="spellStart"/>
      <w:r>
        <w:rPr>
          <w:color w:val="auto"/>
          <w:lang w:val="nl-BE"/>
        </w:rPr>
        <w:t>Layer</w:t>
      </w:r>
      <w:proofErr w:type="spellEnd"/>
      <w:r>
        <w:rPr>
          <w:color w:val="auto"/>
          <w:lang w:val="nl-BE"/>
        </w:rPr>
        <w:t xml:space="preserve"> bevat alle objecten en logica die nodig zijn om informatie via HTTP naar de presentatie laag te sturen. Ten slotte bevinden alle objecten en logica die nodig zijn om de gebruikersinterface te ontwikkelen zich in de Presentation </w:t>
      </w:r>
      <w:proofErr w:type="spellStart"/>
      <w:r>
        <w:rPr>
          <w:color w:val="auto"/>
          <w:lang w:val="nl-BE"/>
        </w:rPr>
        <w:t>Layer</w:t>
      </w:r>
      <w:proofErr w:type="spellEnd"/>
      <w:r>
        <w:rPr>
          <w:color w:val="auto"/>
          <w:lang w:val="nl-BE"/>
        </w:rPr>
        <w:t>.</w:t>
      </w:r>
    </w:p>
    <w:p w14:paraId="229E9EA9" w14:textId="77777777" w:rsidR="00BA4298" w:rsidRDefault="00BA4298" w:rsidP="00BA4298">
      <w:pPr>
        <w:pStyle w:val="Plattetekstinspringen"/>
        <w:ind w:left="0"/>
        <w:jc w:val="center"/>
        <w:rPr>
          <w:color w:val="auto"/>
          <w:lang w:val="nl-BE"/>
        </w:rPr>
      </w:pPr>
      <w:r w:rsidRPr="000353C4">
        <w:rPr>
          <w:noProof/>
          <w:color w:val="auto"/>
          <w:lang w:val="nl-BE"/>
        </w:rPr>
        <w:drawing>
          <wp:inline distT="0" distB="0" distL="0" distR="0" wp14:anchorId="0DF7BBEE" wp14:editId="73F153D4">
            <wp:extent cx="5760720" cy="1838960"/>
            <wp:effectExtent l="0" t="0" r="0" b="8890"/>
            <wp:docPr id="247304573" name="Afbeelding 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04573" name="Afbeelding 1" descr="Afbeelding met tekst, schermopname, Lettertype, diagram&#10;&#10;Automatisch gegenereerde beschrijving"/>
                    <pic:cNvPicPr/>
                  </pic:nvPicPr>
                  <pic:blipFill>
                    <a:blip r:embed="rId12"/>
                    <a:stretch>
                      <a:fillRect/>
                    </a:stretch>
                  </pic:blipFill>
                  <pic:spPr>
                    <a:xfrm>
                      <a:off x="0" y="0"/>
                      <a:ext cx="5760720" cy="1838960"/>
                    </a:xfrm>
                    <a:prstGeom prst="rect">
                      <a:avLst/>
                    </a:prstGeom>
                  </pic:spPr>
                </pic:pic>
              </a:graphicData>
            </a:graphic>
          </wp:inline>
        </w:drawing>
      </w:r>
    </w:p>
    <w:p w14:paraId="3A3981ED" w14:textId="77777777" w:rsidR="00BA4298" w:rsidRPr="00BF72A3" w:rsidRDefault="00BA4298" w:rsidP="00BA4298">
      <w:pPr>
        <w:rPr>
          <w:lang w:val="nl-BE" w:eastAsia="nl-BE"/>
        </w:rPr>
      </w:pPr>
      <w:r w:rsidRPr="00525133">
        <w:rPr>
          <w:rStyle w:val="Intensievebenadrukking"/>
          <w:lang w:val="nl-BE"/>
        </w:rPr>
        <w:t xml:space="preserve">Figuur </w:t>
      </w:r>
      <w:r>
        <w:rPr>
          <w:rStyle w:val="Intensievebenadrukking"/>
          <w:lang w:val="nl-BE"/>
        </w:rPr>
        <w:t>10 – N-</w:t>
      </w:r>
      <w:proofErr w:type="spellStart"/>
      <w:r>
        <w:rPr>
          <w:rStyle w:val="Intensievebenadrukking"/>
          <w:lang w:val="nl-BE"/>
        </w:rPr>
        <w:t>Laagse</w:t>
      </w:r>
      <w:proofErr w:type="spellEnd"/>
      <w:r>
        <w:rPr>
          <w:rStyle w:val="Intensievebenadrukking"/>
          <w:lang w:val="nl-BE"/>
        </w:rPr>
        <w:t xml:space="preserve"> Architectuur</w:t>
      </w:r>
    </w:p>
    <w:p w14:paraId="4B3A3458" w14:textId="77777777" w:rsidR="00BA4298" w:rsidRDefault="00BA4298" w:rsidP="00BA4298">
      <w:pPr>
        <w:pStyle w:val="Plattetekstinspringen"/>
        <w:ind w:left="0"/>
        <w:jc w:val="left"/>
        <w:rPr>
          <w:color w:val="auto"/>
          <w:lang w:val="nl-BE"/>
        </w:rPr>
      </w:pPr>
      <w:r>
        <w:rPr>
          <w:color w:val="auto"/>
          <w:lang w:val="nl-BE"/>
        </w:rPr>
        <w:t xml:space="preserve">Dit diagram geeft de stroom van links naar rechts weer, waarbij we verzoeken van de gebruikersinterface naar rechts door de lagen gaan en de resultaten terug naar links tot de Presentation </w:t>
      </w:r>
      <w:proofErr w:type="spellStart"/>
      <w:r>
        <w:rPr>
          <w:color w:val="auto"/>
          <w:lang w:val="nl-BE"/>
        </w:rPr>
        <w:t>Layer</w:t>
      </w:r>
      <w:proofErr w:type="spellEnd"/>
      <w:r>
        <w:rPr>
          <w:color w:val="auto"/>
          <w:lang w:val="nl-BE"/>
        </w:rPr>
        <w:t xml:space="preserve"> worden doorgegeven:</w:t>
      </w:r>
    </w:p>
    <w:p w14:paraId="12F6E63E" w14:textId="77777777" w:rsidR="00BA4298" w:rsidRDefault="00BA4298" w:rsidP="00BA4298">
      <w:pPr>
        <w:pStyle w:val="Plattetekstinspringen"/>
        <w:numPr>
          <w:ilvl w:val="0"/>
          <w:numId w:val="14"/>
        </w:numPr>
        <w:jc w:val="left"/>
        <w:rPr>
          <w:color w:val="auto"/>
          <w:lang w:val="nl-BE"/>
        </w:rPr>
      </w:pPr>
      <w:r>
        <w:rPr>
          <w:color w:val="auto"/>
          <w:lang w:val="nl-BE"/>
        </w:rPr>
        <w:t xml:space="preserve">De Gebruikersinterface communiceert met de API </w:t>
      </w:r>
      <w:proofErr w:type="spellStart"/>
      <w:r>
        <w:rPr>
          <w:color w:val="auto"/>
          <w:lang w:val="nl-BE"/>
        </w:rPr>
        <w:t>Layer</w:t>
      </w:r>
      <w:proofErr w:type="spellEnd"/>
      <w:r>
        <w:rPr>
          <w:color w:val="auto"/>
          <w:lang w:val="nl-BE"/>
        </w:rPr>
        <w:t xml:space="preserve"> om verzoeken te initiëren.</w:t>
      </w:r>
    </w:p>
    <w:p w14:paraId="24EB9CEF" w14:textId="77777777" w:rsidR="00BA4298" w:rsidRDefault="00BA4298" w:rsidP="00BA4298">
      <w:pPr>
        <w:pStyle w:val="Plattetekstinspringen"/>
        <w:numPr>
          <w:ilvl w:val="0"/>
          <w:numId w:val="14"/>
        </w:numPr>
        <w:jc w:val="left"/>
        <w:rPr>
          <w:color w:val="auto"/>
          <w:lang w:val="nl-BE"/>
        </w:rPr>
      </w:pPr>
      <w:r>
        <w:rPr>
          <w:color w:val="auto"/>
          <w:lang w:val="nl-BE"/>
        </w:rPr>
        <w:t xml:space="preserve">De API </w:t>
      </w:r>
      <w:proofErr w:type="spellStart"/>
      <w:r>
        <w:rPr>
          <w:color w:val="auto"/>
          <w:lang w:val="nl-BE"/>
        </w:rPr>
        <w:t>Layer</w:t>
      </w:r>
      <w:proofErr w:type="spellEnd"/>
      <w:r>
        <w:rPr>
          <w:color w:val="auto"/>
          <w:lang w:val="nl-BE"/>
        </w:rPr>
        <w:t xml:space="preserve"> verzendt deze verzoeken naar de Business Logic/Service </w:t>
      </w:r>
      <w:proofErr w:type="spellStart"/>
      <w:r>
        <w:rPr>
          <w:color w:val="auto"/>
          <w:lang w:val="nl-BE"/>
        </w:rPr>
        <w:t>Layer</w:t>
      </w:r>
      <w:proofErr w:type="spellEnd"/>
      <w:r>
        <w:rPr>
          <w:color w:val="auto"/>
          <w:lang w:val="nl-BE"/>
        </w:rPr>
        <w:t>.</w:t>
      </w:r>
    </w:p>
    <w:p w14:paraId="7DF05071" w14:textId="77777777" w:rsidR="00BA4298" w:rsidRDefault="00BA4298" w:rsidP="00BA4298">
      <w:pPr>
        <w:pStyle w:val="Plattetekstinspringen"/>
        <w:numPr>
          <w:ilvl w:val="0"/>
          <w:numId w:val="14"/>
        </w:numPr>
        <w:jc w:val="left"/>
        <w:rPr>
          <w:color w:val="auto"/>
          <w:lang w:val="nl-BE"/>
        </w:rPr>
      </w:pPr>
      <w:r w:rsidRPr="008F48E4">
        <w:rPr>
          <w:color w:val="auto"/>
          <w:lang w:val="nl-BE"/>
        </w:rPr>
        <w:t xml:space="preserve">De Business Logic/Service </w:t>
      </w:r>
      <w:proofErr w:type="spellStart"/>
      <w:r w:rsidRPr="008F48E4">
        <w:rPr>
          <w:color w:val="auto"/>
          <w:lang w:val="nl-BE"/>
        </w:rPr>
        <w:t>Layer</w:t>
      </w:r>
      <w:proofErr w:type="spellEnd"/>
      <w:r w:rsidRPr="008F48E4">
        <w:rPr>
          <w:color w:val="auto"/>
          <w:lang w:val="nl-BE"/>
        </w:rPr>
        <w:t xml:space="preserve"> voert de benodigde bewerkinge</w:t>
      </w:r>
      <w:r>
        <w:rPr>
          <w:color w:val="auto"/>
          <w:lang w:val="nl-BE"/>
        </w:rPr>
        <w:t xml:space="preserve">n uit, inclusief de communicatie met de Data Access </w:t>
      </w:r>
      <w:proofErr w:type="spellStart"/>
      <w:r>
        <w:rPr>
          <w:color w:val="auto"/>
          <w:lang w:val="nl-BE"/>
        </w:rPr>
        <w:t>Layer</w:t>
      </w:r>
      <w:proofErr w:type="spellEnd"/>
      <w:r>
        <w:rPr>
          <w:color w:val="auto"/>
          <w:lang w:val="nl-BE"/>
        </w:rPr>
        <w:t xml:space="preserve"> om gegevens op te halen of bij te werken.</w:t>
      </w:r>
    </w:p>
    <w:p w14:paraId="074AF42B" w14:textId="77777777" w:rsidR="00BA4298" w:rsidRPr="008F48E4" w:rsidRDefault="00BA4298" w:rsidP="00BA4298">
      <w:pPr>
        <w:pStyle w:val="Plattetekstinspringen"/>
        <w:numPr>
          <w:ilvl w:val="0"/>
          <w:numId w:val="14"/>
        </w:numPr>
        <w:jc w:val="left"/>
        <w:rPr>
          <w:color w:val="auto"/>
          <w:lang w:val="nl-BE"/>
        </w:rPr>
      </w:pPr>
      <w:r w:rsidRPr="008F48E4">
        <w:rPr>
          <w:color w:val="auto"/>
          <w:lang w:val="nl-BE"/>
        </w:rPr>
        <w:t xml:space="preserve">De Data Access </w:t>
      </w:r>
      <w:proofErr w:type="spellStart"/>
      <w:r w:rsidRPr="008F48E4">
        <w:rPr>
          <w:color w:val="auto"/>
          <w:lang w:val="nl-BE"/>
        </w:rPr>
        <w:t>Layer</w:t>
      </w:r>
      <w:proofErr w:type="spellEnd"/>
      <w:r w:rsidRPr="008F48E4">
        <w:rPr>
          <w:color w:val="auto"/>
          <w:lang w:val="nl-BE"/>
        </w:rPr>
        <w:t xml:space="preserve"> communiceert rechtstreeks met de dat</w:t>
      </w:r>
      <w:r>
        <w:rPr>
          <w:color w:val="auto"/>
          <w:lang w:val="nl-BE"/>
        </w:rPr>
        <w:t>abase om gegevens op te halen of bij te werken.</w:t>
      </w:r>
    </w:p>
    <w:p w14:paraId="6185C580" w14:textId="77777777" w:rsidR="00BA4298" w:rsidRDefault="00BA4298" w:rsidP="00BA4298">
      <w:pPr>
        <w:pStyle w:val="Kop2"/>
      </w:pPr>
      <w:bookmarkStart w:id="20" w:name="_Toc147932418"/>
      <w:bookmarkStart w:id="21" w:name="_Toc166752894"/>
      <w:r w:rsidRPr="00637787">
        <w:t>Technologieën</w:t>
      </w:r>
      <w:bookmarkEnd w:id="20"/>
      <w:bookmarkEnd w:id="2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BA4298" w14:paraId="5BEE2965" w14:textId="77777777" w:rsidTr="00FD33E2">
        <w:trPr>
          <w:trHeight w:val="1817"/>
        </w:trPr>
        <w:tc>
          <w:tcPr>
            <w:tcW w:w="1980" w:type="dxa"/>
          </w:tcPr>
          <w:p w14:paraId="63F69BF6" w14:textId="77777777" w:rsidR="00BA4298" w:rsidRDefault="00BA4298" w:rsidP="00FD33E2">
            <w:pPr>
              <w:jc w:val="left"/>
              <w:rPr>
                <w:lang w:val="nl-BE" w:eastAsia="nl-BE"/>
              </w:rPr>
            </w:pPr>
            <w:r>
              <w:rPr>
                <w:noProof/>
              </w:rPr>
              <w:drawing>
                <wp:inline distT="0" distB="0" distL="0" distR="0" wp14:anchorId="0C29D8F7" wp14:editId="0B7EA69D">
                  <wp:extent cx="983839" cy="874986"/>
                  <wp:effectExtent l="0" t="0" r="6985" b="1905"/>
                  <wp:docPr id="663923474" name="Afbeelding 2" descr="Afbeelding met Graphics, symbool, cirkel, kun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23474" name="Afbeelding 2" descr="Afbeelding met Graphics, symbool, cirkel, kunst&#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5115" cy="1018418"/>
                          </a:xfrm>
                          <a:prstGeom prst="rect">
                            <a:avLst/>
                          </a:prstGeom>
                          <a:noFill/>
                          <a:ln>
                            <a:noFill/>
                          </a:ln>
                        </pic:spPr>
                      </pic:pic>
                    </a:graphicData>
                  </a:graphic>
                </wp:inline>
              </w:drawing>
            </w:r>
          </w:p>
          <w:p w14:paraId="06CA0BC1" w14:textId="77777777" w:rsidR="00BA4298" w:rsidRPr="004A0287" w:rsidRDefault="00BA4298" w:rsidP="00FD33E2">
            <w:pPr>
              <w:jc w:val="left"/>
              <w:rPr>
                <w:lang w:val="en-US" w:eastAsia="nl-BE"/>
              </w:rPr>
            </w:pPr>
          </w:p>
        </w:tc>
        <w:tc>
          <w:tcPr>
            <w:tcW w:w="7082" w:type="dxa"/>
          </w:tcPr>
          <w:p w14:paraId="1031A75C" w14:textId="77777777" w:rsidR="00BA4298" w:rsidRPr="004A0287" w:rsidRDefault="00BA4298" w:rsidP="00FD33E2">
            <w:pPr>
              <w:rPr>
                <w:color w:val="auto"/>
                <w:lang w:val="nl-BE"/>
              </w:rPr>
            </w:pPr>
            <w:r w:rsidRPr="00244F54">
              <w:rPr>
                <w:color w:val="auto"/>
                <w:lang w:val="nl-BE"/>
              </w:rPr>
              <w:t>De front</w:t>
            </w:r>
            <w:r>
              <w:rPr>
                <w:color w:val="auto"/>
                <w:lang w:val="nl-BE"/>
              </w:rPr>
              <w:t>-</w:t>
            </w:r>
            <w:r w:rsidRPr="00244F54">
              <w:rPr>
                <w:color w:val="auto"/>
                <w:lang w:val="nl-BE"/>
              </w:rPr>
              <w:t xml:space="preserve">end-technologie wordt ontwikkeld in </w:t>
            </w:r>
            <w:proofErr w:type="spellStart"/>
            <w:r w:rsidRPr="00244F54">
              <w:rPr>
                <w:color w:val="auto"/>
                <w:lang w:val="nl-BE"/>
              </w:rPr>
              <w:t>React</w:t>
            </w:r>
            <w:proofErr w:type="spellEnd"/>
            <w:r w:rsidRPr="00244F54">
              <w:rPr>
                <w:color w:val="auto"/>
                <w:lang w:val="nl-BE"/>
              </w:rPr>
              <w:t xml:space="preserve">. Er zal een webapplicatie gemaakt worden op dit gebied. </w:t>
            </w:r>
            <w:proofErr w:type="spellStart"/>
            <w:r w:rsidRPr="00244F54">
              <w:rPr>
                <w:color w:val="auto"/>
                <w:lang w:val="nl-BE"/>
              </w:rPr>
              <w:t>React</w:t>
            </w:r>
            <w:proofErr w:type="spellEnd"/>
            <w:r w:rsidRPr="00244F54">
              <w:rPr>
                <w:color w:val="auto"/>
                <w:lang w:val="nl-BE"/>
              </w:rPr>
              <w:t xml:space="preserve"> is een </w:t>
            </w:r>
            <w:proofErr w:type="spellStart"/>
            <w:r w:rsidRPr="00244F54">
              <w:rPr>
                <w:color w:val="auto"/>
                <w:lang w:val="nl-BE"/>
              </w:rPr>
              <w:t>JavaScript</w:t>
            </w:r>
            <w:proofErr w:type="spellEnd"/>
            <w:r w:rsidRPr="00244F54">
              <w:rPr>
                <w:color w:val="auto"/>
                <w:lang w:val="nl-BE"/>
              </w:rPr>
              <w:t xml:space="preserve">-bibliotheek die gebruikt wordt voor het bouwen van gebruikersinterfaces. Bovendien wordt </w:t>
            </w:r>
            <w:proofErr w:type="spellStart"/>
            <w:r w:rsidRPr="00244F54">
              <w:rPr>
                <w:color w:val="auto"/>
                <w:lang w:val="nl-BE"/>
              </w:rPr>
              <w:t>React</w:t>
            </w:r>
            <w:proofErr w:type="spellEnd"/>
            <w:r w:rsidRPr="00244F54">
              <w:rPr>
                <w:color w:val="auto"/>
                <w:lang w:val="nl-BE"/>
              </w:rPr>
              <w:t xml:space="preserve"> veel keren gedownload volgens de trends van NPM (Node Package Manager). De grootste kracht van </w:t>
            </w:r>
            <w:proofErr w:type="spellStart"/>
            <w:r w:rsidRPr="00244F54">
              <w:rPr>
                <w:color w:val="auto"/>
                <w:lang w:val="nl-BE"/>
              </w:rPr>
              <w:t>React</w:t>
            </w:r>
            <w:proofErr w:type="spellEnd"/>
            <w:r w:rsidRPr="00244F54">
              <w:rPr>
                <w:color w:val="auto"/>
                <w:lang w:val="nl-BE"/>
              </w:rPr>
              <w:t xml:space="preserve"> zijn de herbruikbare componenten. Je bouwt kleine onderdelen, die je vervolgens kunt hergebruiken in je applicatie. </w:t>
            </w:r>
          </w:p>
        </w:tc>
      </w:tr>
      <w:tr w:rsidR="00BA4298" w:rsidRPr="006A4E7E" w14:paraId="1D87F726" w14:textId="77777777" w:rsidTr="00FD33E2">
        <w:trPr>
          <w:trHeight w:val="1817"/>
        </w:trPr>
        <w:tc>
          <w:tcPr>
            <w:tcW w:w="9062" w:type="dxa"/>
            <w:gridSpan w:val="2"/>
          </w:tcPr>
          <w:p w14:paraId="5AB6F1A4" w14:textId="77777777" w:rsidR="00BA4298" w:rsidRPr="00AB65F3" w:rsidRDefault="00BA4298" w:rsidP="00FD33E2">
            <w:pPr>
              <w:rPr>
                <w:rStyle w:val="Intensievebenadrukking"/>
                <w:lang w:val="nl-BE"/>
              </w:rPr>
            </w:pPr>
            <w:r w:rsidRPr="00AB65F3">
              <w:rPr>
                <w:rStyle w:val="Intensievebenadrukking"/>
                <w:lang w:val="nl-BE"/>
              </w:rPr>
              <w:lastRenderedPageBreak/>
              <w:t xml:space="preserve">Figuur </w:t>
            </w:r>
            <w:r>
              <w:rPr>
                <w:rStyle w:val="Intensievebenadrukking"/>
                <w:lang w:val="nl-BE"/>
              </w:rPr>
              <w:t>11</w:t>
            </w:r>
            <w:r w:rsidRPr="00AB65F3">
              <w:rPr>
                <w:rStyle w:val="Intensievebenadrukking"/>
                <w:lang w:val="nl-BE"/>
              </w:rPr>
              <w:t xml:space="preserve"> – </w:t>
            </w:r>
            <w:proofErr w:type="spellStart"/>
            <w:r w:rsidRPr="00AB65F3">
              <w:rPr>
                <w:rStyle w:val="Intensievebenadrukking"/>
                <w:lang w:val="nl-BE"/>
              </w:rPr>
              <w:t>React</w:t>
            </w:r>
            <w:proofErr w:type="spellEnd"/>
            <w:r w:rsidRPr="00AB65F3">
              <w:rPr>
                <w:rStyle w:val="Intensievebenadrukking"/>
                <w:lang w:val="nl-BE"/>
              </w:rPr>
              <w:t xml:space="preserve"> L</w:t>
            </w:r>
            <w:proofErr w:type="spellStart"/>
            <w:r>
              <w:rPr>
                <w:rStyle w:val="Intensievebenadrukking"/>
              </w:rPr>
              <w:t>ogo</w:t>
            </w:r>
            <w:proofErr w:type="spellEnd"/>
          </w:p>
          <w:p w14:paraId="3760F446" w14:textId="77777777" w:rsidR="00BA4298" w:rsidRPr="006A4E7E" w:rsidRDefault="00BA4298" w:rsidP="00FD33E2">
            <w:pPr>
              <w:rPr>
                <w:color w:val="auto"/>
                <w:lang w:val="nl-BE"/>
              </w:rPr>
            </w:pPr>
            <w:r w:rsidRPr="00553E82">
              <w:rPr>
                <w:color w:val="auto"/>
                <w:lang w:val="nl-BE"/>
              </w:rPr>
              <w:t xml:space="preserve">Net als andere </w:t>
            </w:r>
            <w:proofErr w:type="spellStart"/>
            <w:r w:rsidRPr="00553E82">
              <w:rPr>
                <w:color w:val="auto"/>
                <w:lang w:val="nl-BE"/>
              </w:rPr>
              <w:t>JavaScript</w:t>
            </w:r>
            <w:proofErr w:type="spellEnd"/>
            <w:r w:rsidRPr="00553E82">
              <w:rPr>
                <w:color w:val="auto"/>
                <w:lang w:val="nl-BE"/>
              </w:rPr>
              <w:t xml:space="preserve">-bibliotheken maakt </w:t>
            </w:r>
            <w:proofErr w:type="spellStart"/>
            <w:r w:rsidRPr="00553E82">
              <w:rPr>
                <w:color w:val="auto"/>
                <w:lang w:val="nl-BE"/>
              </w:rPr>
              <w:t>React</w:t>
            </w:r>
            <w:proofErr w:type="spellEnd"/>
            <w:r w:rsidRPr="00553E82">
              <w:rPr>
                <w:color w:val="auto"/>
                <w:lang w:val="nl-BE"/>
              </w:rPr>
              <w:t xml:space="preserve"> gebruik van Single Page Applications (</w:t>
            </w:r>
            <w:proofErr w:type="spellStart"/>
            <w:r w:rsidRPr="00553E82">
              <w:rPr>
                <w:color w:val="auto"/>
                <w:lang w:val="nl-BE"/>
              </w:rPr>
              <w:t>SPA's</w:t>
            </w:r>
            <w:proofErr w:type="spellEnd"/>
            <w:r w:rsidRPr="00553E82">
              <w:rPr>
                <w:color w:val="auto"/>
                <w:lang w:val="nl-BE"/>
              </w:rPr>
              <w:t xml:space="preserve">), wat inhoudt dat er slechts één </w:t>
            </w:r>
            <w:r>
              <w:rPr>
                <w:color w:val="auto"/>
                <w:lang w:val="nl-BE"/>
              </w:rPr>
              <w:t>h</w:t>
            </w:r>
            <w:r w:rsidRPr="00553E82">
              <w:rPr>
                <w:color w:val="auto"/>
                <w:lang w:val="nl-BE"/>
              </w:rPr>
              <w:t xml:space="preserve">tml-bestand wordt gebruikt. Hierdoor is het niet nodig om bij het navigeren naar een andere pagina een nieuw </w:t>
            </w:r>
            <w:r>
              <w:rPr>
                <w:color w:val="auto"/>
                <w:lang w:val="nl-BE"/>
              </w:rPr>
              <w:t>h</w:t>
            </w:r>
            <w:r w:rsidRPr="00553E82">
              <w:rPr>
                <w:color w:val="auto"/>
                <w:lang w:val="nl-BE"/>
              </w:rPr>
              <w:t xml:space="preserve">tml-bestand te laden. Bij het betreden van de site worden de </w:t>
            </w:r>
            <w:proofErr w:type="spellStart"/>
            <w:r w:rsidRPr="00553E82">
              <w:rPr>
                <w:color w:val="auto"/>
                <w:lang w:val="nl-BE"/>
              </w:rPr>
              <w:t>JavaScript</w:t>
            </w:r>
            <w:proofErr w:type="spellEnd"/>
            <w:r w:rsidRPr="00553E82">
              <w:rPr>
                <w:color w:val="auto"/>
                <w:lang w:val="nl-BE"/>
              </w:rPr>
              <w:t>-bestanden geladen. Wanneer er wordt overgeschakeld naar andere pagina's, vindt er geen nieuwe serververbinding plaats om de pagina te laden. In plaats daarvan wordt alle benodigde inhoud in één keer geladen, wat eerder enige tijd kan kosten. Echter, nadat alles is geladen, resulteert dit in aanzienlijk snellere prestaties.</w:t>
            </w:r>
          </w:p>
        </w:tc>
      </w:tr>
      <w:tr w:rsidR="00BA4298" w:rsidRPr="00BA52B2" w14:paraId="469CD0CC" w14:textId="77777777" w:rsidTr="00FD33E2">
        <w:trPr>
          <w:trHeight w:val="841"/>
        </w:trPr>
        <w:tc>
          <w:tcPr>
            <w:tcW w:w="9062" w:type="dxa"/>
            <w:gridSpan w:val="2"/>
          </w:tcPr>
          <w:p w14:paraId="04213EDB" w14:textId="77777777" w:rsidR="00BA4298" w:rsidRDefault="00BA4298" w:rsidP="00FD33E2">
            <w:pPr>
              <w:jc w:val="center"/>
              <w:rPr>
                <w:lang w:val="nl-BE" w:eastAsia="nl-BE"/>
              </w:rPr>
            </w:pPr>
            <w:r w:rsidRPr="00637787">
              <w:rPr>
                <w:noProof/>
                <w:color w:val="auto"/>
                <w:lang w:val="nl-BE" w:eastAsia="nl-BE"/>
              </w:rPr>
              <w:drawing>
                <wp:inline distT="0" distB="0" distL="0" distR="0" wp14:anchorId="7741CEAE" wp14:editId="32A2E85E">
                  <wp:extent cx="4162425" cy="1773802"/>
                  <wp:effectExtent l="0" t="0" r="0" b="0"/>
                  <wp:docPr id="135948437" name="Afbeelding 1" descr="Afbeelding met tekst, Post-it-briefje, schermopname,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8437" name="Afbeelding 1" descr="Afbeelding met tekst, Post-it-briefje, schermopname, Rechthoek&#10;&#10;Automatisch gegenereerde beschrijving"/>
                          <pic:cNvPicPr/>
                        </pic:nvPicPr>
                        <pic:blipFill>
                          <a:blip r:embed="rId14"/>
                          <a:stretch>
                            <a:fillRect/>
                          </a:stretch>
                        </pic:blipFill>
                        <pic:spPr>
                          <a:xfrm>
                            <a:off x="0" y="0"/>
                            <a:ext cx="4304542" cy="1834364"/>
                          </a:xfrm>
                          <a:prstGeom prst="rect">
                            <a:avLst/>
                          </a:prstGeom>
                        </pic:spPr>
                      </pic:pic>
                    </a:graphicData>
                  </a:graphic>
                </wp:inline>
              </w:drawing>
            </w:r>
          </w:p>
          <w:p w14:paraId="0A750711" w14:textId="77777777" w:rsidR="00BA4298" w:rsidRPr="006A4E7E" w:rsidRDefault="00BA4298" w:rsidP="00FD33E2">
            <w:pPr>
              <w:rPr>
                <w:lang w:val="en-US" w:eastAsia="nl-BE"/>
              </w:rPr>
            </w:pPr>
            <w:proofErr w:type="spellStart"/>
            <w:r w:rsidRPr="006A2361">
              <w:rPr>
                <w:rStyle w:val="Intensievebenadrukking"/>
                <w:lang w:val="en-US"/>
              </w:rPr>
              <w:t>Figuur</w:t>
            </w:r>
            <w:proofErr w:type="spellEnd"/>
            <w:r w:rsidRPr="006A2361">
              <w:rPr>
                <w:rStyle w:val="Intensievebenadrukking"/>
                <w:lang w:val="en-US"/>
              </w:rPr>
              <w:t xml:space="preserve"> </w:t>
            </w:r>
            <w:r>
              <w:rPr>
                <w:rStyle w:val="Intensievebenadrukking"/>
                <w:lang w:val="en-US"/>
              </w:rPr>
              <w:t>12</w:t>
            </w:r>
            <w:r w:rsidRPr="006A2361">
              <w:rPr>
                <w:rStyle w:val="Intensievebenadrukking"/>
                <w:lang w:val="en-US"/>
              </w:rPr>
              <w:t xml:space="preserve"> – React Single Page A</w:t>
            </w:r>
            <w:r>
              <w:rPr>
                <w:rStyle w:val="Intensievebenadrukking"/>
                <w:lang w:val="en-US"/>
              </w:rPr>
              <w:t>pplication</w:t>
            </w:r>
          </w:p>
        </w:tc>
      </w:tr>
      <w:tr w:rsidR="00BA4298" w14:paraId="1FA6597E" w14:textId="77777777" w:rsidTr="00FD33E2">
        <w:trPr>
          <w:trHeight w:val="1817"/>
        </w:trPr>
        <w:tc>
          <w:tcPr>
            <w:tcW w:w="1980" w:type="dxa"/>
          </w:tcPr>
          <w:p w14:paraId="0902EFBD" w14:textId="77777777" w:rsidR="00BA4298" w:rsidRPr="00B0526E" w:rsidRDefault="00BA4298" w:rsidP="00FD33E2">
            <w:pPr>
              <w:rPr>
                <w:lang w:val="nl-BE" w:eastAsia="nl-BE"/>
              </w:rPr>
            </w:pPr>
            <w:r>
              <w:rPr>
                <w:noProof/>
              </w:rPr>
              <w:drawing>
                <wp:inline distT="0" distB="0" distL="0" distR="0" wp14:anchorId="2EB91B11" wp14:editId="14CA9D7E">
                  <wp:extent cx="1103586" cy="1103586"/>
                  <wp:effectExtent l="0" t="0" r="1905" b="1905"/>
                  <wp:docPr id="2053678381" name="Afbeelding 4" descr="Afbeelding met cirkel, Lettertype, Graphics,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78381" name="Afbeelding 4" descr="Afbeelding met cirkel, Lettertype, Graphics, schermopname&#10;&#10;Automatisch gegenereerde beschrijv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60770" cy="1160770"/>
                          </a:xfrm>
                          <a:prstGeom prst="rect">
                            <a:avLst/>
                          </a:prstGeom>
                          <a:noFill/>
                          <a:ln>
                            <a:noFill/>
                          </a:ln>
                        </pic:spPr>
                      </pic:pic>
                    </a:graphicData>
                  </a:graphic>
                </wp:inline>
              </w:drawing>
            </w:r>
          </w:p>
        </w:tc>
        <w:tc>
          <w:tcPr>
            <w:tcW w:w="7082" w:type="dxa"/>
          </w:tcPr>
          <w:p w14:paraId="50B3E007" w14:textId="77777777" w:rsidR="00BA4298" w:rsidRPr="006A4E7E" w:rsidRDefault="00BA4298" w:rsidP="00FD33E2">
            <w:pPr>
              <w:rPr>
                <w:color w:val="auto"/>
                <w:lang w:val="nl-BE"/>
              </w:rPr>
            </w:pPr>
            <w:r w:rsidRPr="00D109EF">
              <w:rPr>
                <w:color w:val="auto"/>
                <w:lang w:val="nl-BE"/>
              </w:rPr>
              <w:t xml:space="preserve">Voor de backend gebruiken we .NET </w:t>
            </w:r>
            <w:proofErr w:type="spellStart"/>
            <w:r w:rsidRPr="00D109EF">
              <w:rPr>
                <w:color w:val="auto"/>
                <w:lang w:val="nl-BE"/>
              </w:rPr>
              <w:t>Core</w:t>
            </w:r>
            <w:proofErr w:type="spellEnd"/>
            <w:r w:rsidRPr="00D109EF">
              <w:rPr>
                <w:color w:val="auto"/>
                <w:lang w:val="nl-BE"/>
              </w:rPr>
              <w:t xml:space="preserve">, een open-source, cross-platform </w:t>
            </w:r>
            <w:proofErr w:type="spellStart"/>
            <w:r w:rsidRPr="00D109EF">
              <w:rPr>
                <w:color w:val="auto"/>
                <w:lang w:val="nl-BE"/>
              </w:rPr>
              <w:t>framework</w:t>
            </w:r>
            <w:proofErr w:type="spellEnd"/>
            <w:r w:rsidRPr="00D109EF">
              <w:rPr>
                <w:color w:val="auto"/>
                <w:lang w:val="nl-BE"/>
              </w:rPr>
              <w:t xml:space="preserve"> ontwikkeld door Microsoft voor het bouwen van krachtige en schaalbare backend-toepassingen. .NET </w:t>
            </w:r>
            <w:proofErr w:type="spellStart"/>
            <w:r w:rsidRPr="00D109EF">
              <w:rPr>
                <w:color w:val="auto"/>
                <w:lang w:val="nl-BE"/>
              </w:rPr>
              <w:t>Core</w:t>
            </w:r>
            <w:proofErr w:type="spellEnd"/>
            <w:r w:rsidRPr="00D109EF">
              <w:rPr>
                <w:color w:val="auto"/>
                <w:lang w:val="nl-BE"/>
              </w:rPr>
              <w:t xml:space="preserve"> biedt verschillende functies, waaronder beveiliging met betrekking tot authenticatie en autorisatie, integratie met Docker-containers, ondersteuning voor microservices en CI/CD-pijplijnen. Ontwikkelaars kunnen de onderdelen van het </w:t>
            </w:r>
            <w:proofErr w:type="spellStart"/>
            <w:r w:rsidRPr="00D109EF">
              <w:rPr>
                <w:color w:val="auto"/>
                <w:lang w:val="nl-BE"/>
              </w:rPr>
              <w:t>framework</w:t>
            </w:r>
            <w:proofErr w:type="spellEnd"/>
            <w:r w:rsidRPr="00D109EF">
              <w:rPr>
                <w:color w:val="auto"/>
                <w:lang w:val="nl-BE"/>
              </w:rPr>
              <w:t xml:space="preserve"> gebruiken die ze nodig hebben, dankzij de modulaire architectuur.</w:t>
            </w:r>
          </w:p>
        </w:tc>
      </w:tr>
      <w:tr w:rsidR="00BA4298" w:rsidRPr="002D5EAC" w14:paraId="3699A3F0" w14:textId="77777777" w:rsidTr="00FD33E2">
        <w:trPr>
          <w:trHeight w:val="60"/>
        </w:trPr>
        <w:tc>
          <w:tcPr>
            <w:tcW w:w="9062" w:type="dxa"/>
            <w:gridSpan w:val="2"/>
          </w:tcPr>
          <w:p w14:paraId="4BC3EE4B" w14:textId="77777777" w:rsidR="00BA4298" w:rsidRPr="002D5EAC" w:rsidRDefault="00BA4298" w:rsidP="00FD33E2">
            <w:pPr>
              <w:rPr>
                <w:color w:val="auto"/>
                <w:lang w:val="en-US"/>
              </w:rPr>
            </w:pPr>
            <w:proofErr w:type="spellStart"/>
            <w:r w:rsidRPr="006A2361">
              <w:rPr>
                <w:rStyle w:val="Intensievebenadrukking"/>
                <w:lang w:val="en-US"/>
              </w:rPr>
              <w:t>Figuur</w:t>
            </w:r>
            <w:proofErr w:type="spellEnd"/>
            <w:r w:rsidRPr="006A2361">
              <w:rPr>
                <w:rStyle w:val="Intensievebenadrukking"/>
                <w:lang w:val="en-US"/>
              </w:rPr>
              <w:t xml:space="preserve"> </w:t>
            </w:r>
            <w:r>
              <w:rPr>
                <w:rStyle w:val="Intensievebenadrukking"/>
                <w:lang w:val="en-US"/>
              </w:rPr>
              <w:t>13</w:t>
            </w:r>
            <w:r w:rsidRPr="006A2361">
              <w:rPr>
                <w:rStyle w:val="Intensievebenadrukking"/>
                <w:lang w:val="en-US"/>
              </w:rPr>
              <w:t xml:space="preserve"> – </w:t>
            </w:r>
            <w:r>
              <w:rPr>
                <w:rStyle w:val="Intensievebenadrukking"/>
                <w:lang w:val="en-US"/>
              </w:rPr>
              <w:t>.NET Core Logo</w:t>
            </w:r>
          </w:p>
        </w:tc>
      </w:tr>
      <w:tr w:rsidR="00BA4298" w:rsidRPr="00894DD2" w14:paraId="69E970D6" w14:textId="77777777" w:rsidTr="00FD33E2">
        <w:trPr>
          <w:trHeight w:val="1817"/>
        </w:trPr>
        <w:tc>
          <w:tcPr>
            <w:tcW w:w="1980" w:type="dxa"/>
          </w:tcPr>
          <w:p w14:paraId="3F330F38" w14:textId="77777777" w:rsidR="00BA4298" w:rsidRDefault="00BA4298" w:rsidP="00FD33E2">
            <w:pPr>
              <w:rPr>
                <w:noProof/>
                <w:lang w:val="en-US"/>
              </w:rPr>
            </w:pPr>
            <w:r>
              <w:rPr>
                <w:noProof/>
              </w:rPr>
              <w:drawing>
                <wp:inline distT="0" distB="0" distL="0" distR="0" wp14:anchorId="342EA1B9" wp14:editId="3C08B70D">
                  <wp:extent cx="1102995" cy="1114139"/>
                  <wp:effectExtent l="0" t="0" r="0" b="0"/>
                  <wp:docPr id="623231145" name="Afbeelding 7" descr="Afbeelding met cirkel,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31145" name="Afbeelding 7" descr="Afbeelding met cirkel, ontwerp&#10;&#10;Automatisch gegenereerde beschrijv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0565" cy="1141988"/>
                          </a:xfrm>
                          <a:prstGeom prst="rect">
                            <a:avLst/>
                          </a:prstGeom>
                          <a:noFill/>
                          <a:ln>
                            <a:noFill/>
                          </a:ln>
                        </pic:spPr>
                      </pic:pic>
                    </a:graphicData>
                  </a:graphic>
                </wp:inline>
              </w:drawing>
            </w:r>
          </w:p>
          <w:p w14:paraId="24DBB9CD" w14:textId="77777777" w:rsidR="00BA4298" w:rsidRPr="002D5EAC" w:rsidRDefault="00BA4298" w:rsidP="00FD33E2">
            <w:pPr>
              <w:rPr>
                <w:noProof/>
                <w:lang w:val="en-US"/>
              </w:rPr>
            </w:pPr>
            <w:r>
              <w:rPr>
                <w:noProof/>
              </w:rPr>
              <w:drawing>
                <wp:inline distT="0" distB="0" distL="0" distR="0" wp14:anchorId="02AD12D2" wp14:editId="56AE825F">
                  <wp:extent cx="1087642" cy="882869"/>
                  <wp:effectExtent l="0" t="0" r="0" b="0"/>
                  <wp:docPr id="1655878823" name="Afbeelding 6" descr="Afbeelding met kunst, tekening, Graphics,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78823" name="Afbeelding 6" descr="Afbeelding met kunst, tekening, Graphics, ontwerp&#10;&#10;Automatisch gegenereerde beschrijv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19369" cy="908623"/>
                          </a:xfrm>
                          <a:prstGeom prst="rect">
                            <a:avLst/>
                          </a:prstGeom>
                          <a:noFill/>
                          <a:ln>
                            <a:noFill/>
                          </a:ln>
                        </pic:spPr>
                      </pic:pic>
                    </a:graphicData>
                  </a:graphic>
                </wp:inline>
              </w:drawing>
            </w:r>
          </w:p>
        </w:tc>
        <w:tc>
          <w:tcPr>
            <w:tcW w:w="7082" w:type="dxa"/>
          </w:tcPr>
          <w:p w14:paraId="1C73BAE0" w14:textId="77777777" w:rsidR="00BA4298" w:rsidRPr="00FC3173" w:rsidRDefault="00BA4298" w:rsidP="00FD33E2">
            <w:pPr>
              <w:rPr>
                <w:color w:val="auto"/>
                <w:lang w:val="nl-BE"/>
              </w:rPr>
            </w:pPr>
            <w:r w:rsidRPr="00FC3173">
              <w:rPr>
                <w:color w:val="auto"/>
                <w:lang w:val="nl-BE"/>
              </w:rPr>
              <w:t>De technologie voor het databasedeel wordt gebruikt in MSSQL en in Azure SQL Database. Dit gebeurt in MSSQL omdat ik het lokaal wil testen</w:t>
            </w:r>
            <w:r>
              <w:rPr>
                <w:color w:val="auto"/>
                <w:lang w:val="nl-BE"/>
              </w:rPr>
              <w:t xml:space="preserve"> </w:t>
            </w:r>
            <w:r w:rsidRPr="00FC3173">
              <w:rPr>
                <w:color w:val="auto"/>
                <w:lang w:val="nl-BE"/>
              </w:rPr>
              <w:t xml:space="preserve">en als de definitieve versie wordt gepresenteerd, zal deze op Azure SQL Database draaien. Ik wil zo min mogelijk aanpassingen maken in Azure, omdat ik een account specifiek voor </w:t>
            </w:r>
            <w:r>
              <w:rPr>
                <w:color w:val="auto"/>
                <w:lang w:val="nl-BE"/>
              </w:rPr>
              <w:t>het bedrijf</w:t>
            </w:r>
            <w:r w:rsidRPr="00FC3173">
              <w:rPr>
                <w:color w:val="auto"/>
                <w:lang w:val="nl-BE"/>
              </w:rPr>
              <w:t xml:space="preserve"> gebruik.</w:t>
            </w:r>
          </w:p>
          <w:p w14:paraId="1ED4EF34" w14:textId="77777777" w:rsidR="00BA4298" w:rsidRPr="00894DD2" w:rsidRDefault="00BA4298" w:rsidP="00FD33E2">
            <w:pPr>
              <w:rPr>
                <w:color w:val="auto"/>
                <w:lang w:val="nl-BE"/>
              </w:rPr>
            </w:pPr>
            <w:r w:rsidRPr="00FC3173">
              <w:rPr>
                <w:color w:val="auto"/>
                <w:lang w:val="nl-BE"/>
              </w:rPr>
              <w:t xml:space="preserve">Microsoft SQL Server is een relationeel databasebeheersysteem dat gegevens </w:t>
            </w:r>
            <w:proofErr w:type="spellStart"/>
            <w:r w:rsidRPr="00FC3173">
              <w:rPr>
                <w:color w:val="auto"/>
                <w:lang w:val="nl-BE"/>
              </w:rPr>
              <w:t>opslaa</w:t>
            </w:r>
            <w:r>
              <w:rPr>
                <w:color w:val="auto"/>
                <w:lang w:val="nl-BE"/>
              </w:rPr>
              <w:t>gd</w:t>
            </w:r>
            <w:proofErr w:type="spellEnd"/>
            <w:r w:rsidRPr="00FC3173">
              <w:rPr>
                <w:color w:val="auto"/>
                <w:lang w:val="nl-BE"/>
              </w:rPr>
              <w:t xml:space="preserve"> en ophaalt zoals gevraagd door andere softwaretoepassingen, zowel op dezelfde computer als op externe computers, met behulp van het client-servermodel. Microsoft biedt </w:t>
            </w:r>
            <w:proofErr w:type="spellStart"/>
            <w:r w:rsidRPr="00FC3173">
              <w:rPr>
                <w:color w:val="auto"/>
                <w:lang w:val="nl-BE"/>
              </w:rPr>
              <w:t>API's</w:t>
            </w:r>
            <w:proofErr w:type="spellEnd"/>
            <w:r w:rsidRPr="00FC3173">
              <w:rPr>
                <w:color w:val="auto"/>
                <w:lang w:val="nl-BE"/>
              </w:rPr>
              <w:t xml:space="preserve"> voor toegang tot SQL Server via internet als een </w:t>
            </w:r>
            <w:proofErr w:type="spellStart"/>
            <w:r w:rsidRPr="00FC3173">
              <w:rPr>
                <w:color w:val="auto"/>
                <w:lang w:val="nl-BE"/>
              </w:rPr>
              <w:t>webservice</w:t>
            </w:r>
            <w:proofErr w:type="spellEnd"/>
            <w:r w:rsidRPr="00FC3173">
              <w:rPr>
                <w:color w:val="auto"/>
                <w:lang w:val="nl-BE"/>
              </w:rPr>
              <w:t>. Een RDBMS doet echter veel meer dan alleen gegevens ophalen voor clienttoepassingen. Interne functies, zoals bufferbeheer, zorgen ervoor dat de meest gebruikte gegevens beschikbaar zijn in de snelst beschikbare opslagvorm om de toegang te versnellen.</w:t>
            </w:r>
          </w:p>
        </w:tc>
      </w:tr>
      <w:tr w:rsidR="00BA4298" w:rsidRPr="00894DD2" w14:paraId="35BF8FC2" w14:textId="77777777" w:rsidTr="00FD33E2">
        <w:trPr>
          <w:trHeight w:val="352"/>
        </w:trPr>
        <w:tc>
          <w:tcPr>
            <w:tcW w:w="9062" w:type="dxa"/>
            <w:gridSpan w:val="2"/>
          </w:tcPr>
          <w:p w14:paraId="3B9A9E81" w14:textId="77777777" w:rsidR="00BA4298" w:rsidRPr="00894DD2" w:rsidRDefault="00BA4298" w:rsidP="00FD33E2">
            <w:pPr>
              <w:rPr>
                <w:color w:val="auto"/>
                <w:lang w:val="nl-BE"/>
              </w:rPr>
            </w:pPr>
            <w:r w:rsidRPr="00894DD2">
              <w:rPr>
                <w:rStyle w:val="Intensievebenadrukking"/>
                <w:lang w:val="nl-BE"/>
              </w:rPr>
              <w:t xml:space="preserve">Figuur </w:t>
            </w:r>
            <w:r>
              <w:rPr>
                <w:rStyle w:val="Intensievebenadrukking"/>
                <w:lang w:val="nl-BE"/>
              </w:rPr>
              <w:t>14</w:t>
            </w:r>
            <w:r w:rsidRPr="00894DD2">
              <w:rPr>
                <w:rStyle w:val="Intensievebenadrukking"/>
                <w:lang w:val="nl-BE"/>
              </w:rPr>
              <w:t xml:space="preserve"> &amp; </w:t>
            </w:r>
            <w:r>
              <w:rPr>
                <w:rStyle w:val="Intensievebenadrukking"/>
                <w:lang w:val="nl-BE"/>
              </w:rPr>
              <w:t>15</w:t>
            </w:r>
            <w:r w:rsidRPr="00894DD2">
              <w:rPr>
                <w:rStyle w:val="Intensievebenadrukking"/>
                <w:lang w:val="nl-BE"/>
              </w:rPr>
              <w:t xml:space="preserve"> – Microsoft SQL Server L</w:t>
            </w:r>
            <w:r>
              <w:rPr>
                <w:rStyle w:val="Intensievebenadrukking"/>
                <w:lang w:val="nl-BE"/>
              </w:rPr>
              <w:t>ogo en Azure SQL Database Logo</w:t>
            </w:r>
          </w:p>
        </w:tc>
      </w:tr>
      <w:tr w:rsidR="00BA4298" w:rsidRPr="00894DD2" w14:paraId="35C715BC" w14:textId="77777777" w:rsidTr="00FD33E2">
        <w:trPr>
          <w:trHeight w:val="1817"/>
        </w:trPr>
        <w:tc>
          <w:tcPr>
            <w:tcW w:w="1980" w:type="dxa"/>
          </w:tcPr>
          <w:p w14:paraId="10FAD79A" w14:textId="77777777" w:rsidR="00BA4298" w:rsidRPr="00894DD2" w:rsidRDefault="00BA4298" w:rsidP="00FD33E2">
            <w:pPr>
              <w:jc w:val="center"/>
              <w:rPr>
                <w:noProof/>
                <w:lang w:val="nl-BE"/>
              </w:rPr>
            </w:pPr>
            <w:r>
              <w:rPr>
                <w:noProof/>
              </w:rPr>
              <w:lastRenderedPageBreak/>
              <w:drawing>
                <wp:inline distT="0" distB="0" distL="0" distR="0" wp14:anchorId="56913434" wp14:editId="218F24AC">
                  <wp:extent cx="826936" cy="705920"/>
                  <wp:effectExtent l="0" t="0" r="0" b="0"/>
                  <wp:docPr id="654305970" name="Afbeelding 1" descr="Afbeelding met Lettertype, Graphics, logo, symboo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05970" name="Afbeelding 1" descr="Afbeelding met Lettertype, Graphics, logo, symbool&#10;&#10;Automatisch gegenereerde beschrijvi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52589" cy="727818"/>
                          </a:xfrm>
                          <a:prstGeom prst="rect">
                            <a:avLst/>
                          </a:prstGeom>
                          <a:noFill/>
                          <a:ln>
                            <a:noFill/>
                          </a:ln>
                        </pic:spPr>
                      </pic:pic>
                    </a:graphicData>
                  </a:graphic>
                </wp:inline>
              </w:drawing>
            </w:r>
          </w:p>
        </w:tc>
        <w:tc>
          <w:tcPr>
            <w:tcW w:w="7082" w:type="dxa"/>
          </w:tcPr>
          <w:p w14:paraId="022DE56C" w14:textId="77777777" w:rsidR="00BA4298" w:rsidRPr="00894DD2" w:rsidRDefault="00BA4298" w:rsidP="00FD33E2">
            <w:pPr>
              <w:rPr>
                <w:color w:val="auto"/>
                <w:lang w:val="nl-BE"/>
              </w:rPr>
            </w:pPr>
            <w:r>
              <w:rPr>
                <w:color w:val="auto"/>
                <w:lang w:val="nl-BE"/>
              </w:rPr>
              <w:t xml:space="preserve">Azure </w:t>
            </w:r>
            <w:proofErr w:type="spellStart"/>
            <w:r w:rsidRPr="001C4411">
              <w:rPr>
                <w:color w:val="auto"/>
                <w:lang w:val="nl-BE"/>
              </w:rPr>
              <w:t>DevOps</w:t>
            </w:r>
            <w:proofErr w:type="spellEnd"/>
            <w:r w:rsidRPr="001C4411">
              <w:rPr>
                <w:color w:val="auto"/>
                <w:lang w:val="nl-BE"/>
              </w:rPr>
              <w:t xml:space="preserve"> </w:t>
            </w:r>
            <w:r>
              <w:rPr>
                <w:color w:val="auto"/>
                <w:lang w:val="nl-BE"/>
              </w:rPr>
              <w:t>wordt</w:t>
            </w:r>
            <w:r w:rsidRPr="001C4411">
              <w:rPr>
                <w:color w:val="auto"/>
                <w:lang w:val="nl-BE"/>
              </w:rPr>
              <w:t xml:space="preserve"> gebruikt voor versiebeheer binnen dit project. </w:t>
            </w:r>
            <w:r>
              <w:rPr>
                <w:color w:val="auto"/>
                <w:lang w:val="nl-BE"/>
              </w:rPr>
              <w:t xml:space="preserve">Azure </w:t>
            </w:r>
            <w:proofErr w:type="spellStart"/>
            <w:r w:rsidRPr="001C4411">
              <w:rPr>
                <w:color w:val="auto"/>
                <w:lang w:val="nl-BE"/>
              </w:rPr>
              <w:t>DevOps</w:t>
            </w:r>
            <w:proofErr w:type="spellEnd"/>
            <w:r w:rsidRPr="001C4411">
              <w:rPr>
                <w:color w:val="auto"/>
                <w:lang w:val="nl-BE"/>
              </w:rPr>
              <w:t xml:space="preserve"> is een versiebeheersysteem dat voornamelijk wordt gebruikt door programmeurs en anderen die code schrijven. Het werkt via de </w:t>
            </w:r>
            <w:proofErr w:type="spellStart"/>
            <w:r w:rsidRPr="001C4411">
              <w:rPr>
                <w:color w:val="auto"/>
                <w:lang w:val="nl-BE"/>
              </w:rPr>
              <w:t>command</w:t>
            </w:r>
            <w:proofErr w:type="spellEnd"/>
            <w:r w:rsidRPr="001C4411">
              <w:rPr>
                <w:color w:val="auto"/>
                <w:lang w:val="nl-BE"/>
              </w:rPr>
              <w:t xml:space="preserve"> line van je lokale computer en stelt je in staat om bestanden en wijzigingen in die bestanden bij te houden in een </w:t>
            </w:r>
            <w:proofErr w:type="spellStart"/>
            <w:r w:rsidRPr="001C4411">
              <w:rPr>
                <w:color w:val="auto"/>
                <w:lang w:val="nl-BE"/>
              </w:rPr>
              <w:t>repository</w:t>
            </w:r>
            <w:proofErr w:type="spellEnd"/>
            <w:r w:rsidRPr="001C4411">
              <w:rPr>
                <w:color w:val="auto"/>
                <w:lang w:val="nl-BE"/>
              </w:rPr>
              <w:t xml:space="preserve"> of </w:t>
            </w:r>
            <w:proofErr w:type="spellStart"/>
            <w:r w:rsidRPr="001C4411">
              <w:rPr>
                <w:color w:val="auto"/>
                <w:lang w:val="nl-BE"/>
              </w:rPr>
              <w:t>repo</w:t>
            </w:r>
            <w:proofErr w:type="spellEnd"/>
            <w:r>
              <w:rPr>
                <w:color w:val="auto"/>
                <w:lang w:val="nl-BE"/>
              </w:rPr>
              <w:t xml:space="preserve"> en deze kan ik importeren in GitHub </w:t>
            </w:r>
            <w:proofErr w:type="spellStart"/>
            <w:r>
              <w:rPr>
                <w:color w:val="auto"/>
                <w:lang w:val="nl-BE"/>
              </w:rPr>
              <w:t>clonen</w:t>
            </w:r>
            <w:proofErr w:type="spellEnd"/>
            <w:r>
              <w:rPr>
                <w:color w:val="auto"/>
                <w:lang w:val="nl-BE"/>
              </w:rPr>
              <w:t>.</w:t>
            </w:r>
          </w:p>
        </w:tc>
      </w:tr>
      <w:tr w:rsidR="00BA4298" w:rsidRPr="00894DD2" w14:paraId="6CE7A6D2" w14:textId="77777777" w:rsidTr="00FD33E2">
        <w:trPr>
          <w:trHeight w:val="294"/>
        </w:trPr>
        <w:tc>
          <w:tcPr>
            <w:tcW w:w="9062" w:type="dxa"/>
            <w:gridSpan w:val="2"/>
          </w:tcPr>
          <w:p w14:paraId="31999B4D" w14:textId="77777777" w:rsidR="00BA4298" w:rsidRPr="001C4411" w:rsidRDefault="00BA4298" w:rsidP="00FD33E2">
            <w:pPr>
              <w:rPr>
                <w:color w:val="auto"/>
                <w:lang w:val="nl-BE"/>
              </w:rPr>
            </w:pPr>
            <w:r w:rsidRPr="00894DD2">
              <w:rPr>
                <w:rStyle w:val="Intensievebenadrukking"/>
                <w:lang w:val="nl-BE"/>
              </w:rPr>
              <w:t xml:space="preserve">Figuur </w:t>
            </w:r>
            <w:r>
              <w:rPr>
                <w:rStyle w:val="Intensievebenadrukking"/>
                <w:lang w:val="nl-BE"/>
              </w:rPr>
              <w:t xml:space="preserve">16 </w:t>
            </w:r>
            <w:r w:rsidRPr="00894DD2">
              <w:rPr>
                <w:rStyle w:val="Intensievebenadrukking"/>
                <w:lang w:val="nl-BE"/>
              </w:rPr>
              <w:t>–</w:t>
            </w:r>
            <w:r>
              <w:rPr>
                <w:rStyle w:val="Intensievebenadrukking"/>
                <w:lang w:val="nl-BE"/>
              </w:rPr>
              <w:t xml:space="preserve"> Azure </w:t>
            </w:r>
            <w:proofErr w:type="spellStart"/>
            <w:r>
              <w:rPr>
                <w:rStyle w:val="Intensievebenadrukking"/>
                <w:lang w:val="nl-BE"/>
              </w:rPr>
              <w:t>DevOps</w:t>
            </w:r>
            <w:proofErr w:type="spellEnd"/>
            <w:r>
              <w:rPr>
                <w:rStyle w:val="Intensievebenadrukking"/>
                <w:lang w:val="nl-BE"/>
              </w:rPr>
              <w:t xml:space="preserve"> Logo</w:t>
            </w:r>
          </w:p>
        </w:tc>
      </w:tr>
    </w:tbl>
    <w:p w14:paraId="1A6AE1C9" w14:textId="746EF638" w:rsidR="00FF78EC" w:rsidRPr="00DC223D" w:rsidRDefault="00CE715C" w:rsidP="00DC223D">
      <w:pPr>
        <w:pStyle w:val="Kop1"/>
      </w:pPr>
      <w:bookmarkStart w:id="22" w:name="_Toc378765642"/>
      <w:bookmarkStart w:id="23" w:name="_Toc166752895"/>
      <w:r>
        <w:t>Externe s</w:t>
      </w:r>
      <w:r w:rsidR="007A5D11">
        <w:t>ysteem</w:t>
      </w:r>
      <w:r w:rsidR="00FF78EC" w:rsidRPr="00DC223D">
        <w:t>interfaces</w:t>
      </w:r>
      <w:bookmarkEnd w:id="22"/>
      <w:bookmarkEnd w:id="23"/>
    </w:p>
    <w:p w14:paraId="4C48F82A" w14:textId="6CC3D7F6" w:rsidR="00CB5F60" w:rsidRDefault="00CB5F60" w:rsidP="00630DDE">
      <w:pPr>
        <w:pStyle w:val="Plattetekstinspringen"/>
        <w:ind w:left="0"/>
        <w:rPr>
          <w:color w:val="auto"/>
          <w:lang w:val="nl-BE"/>
        </w:rPr>
      </w:pPr>
      <w:r w:rsidRPr="00DA6280">
        <w:rPr>
          <w:color w:val="auto"/>
          <w:lang w:val="nl-BE"/>
        </w:rPr>
        <w:t>De applicatie is ontworpen als een volledig op zichzelf staand systeem, zonder de noodzaak van gegevensuitwisseling of synchronisatie met externe systemen in contact te komen. Als gevolg hiervan zijn de mogelijke interfaces voor deze applicatie intern gericht en beperkt tot de gebruikerservaring binnen de applicatie zelf. De hoofdverpleegkundige communiceert rechtstreeks met de applicatie via de gebruikersinterface op zijn of haar werklaptop.</w:t>
      </w:r>
    </w:p>
    <w:p w14:paraId="3208A0C0" w14:textId="1B840535" w:rsidR="00BB0F65" w:rsidRDefault="00BB0F65" w:rsidP="00BB0F65">
      <w:pPr>
        <w:pStyle w:val="Kop2"/>
      </w:pPr>
      <w:bookmarkStart w:id="24" w:name="_Toc166752896"/>
      <w:r>
        <w:t>API Documentatie</w:t>
      </w:r>
      <w:bookmarkEnd w:id="24"/>
    </w:p>
    <w:p w14:paraId="7C570931" w14:textId="5C6399B1" w:rsidR="00BB0F65" w:rsidRDefault="00630DDE" w:rsidP="00CB5F60">
      <w:pPr>
        <w:pStyle w:val="Plattetekstinspringen"/>
        <w:ind w:left="0"/>
        <w:jc w:val="left"/>
        <w:rPr>
          <w:color w:val="auto"/>
          <w:lang w:val="nl-BE"/>
        </w:rPr>
      </w:pPr>
      <w:r>
        <w:rPr>
          <w:color w:val="auto"/>
          <w:lang w:val="nl-BE"/>
        </w:rPr>
        <w:t xml:space="preserve">De API-documentatie wordt in </w:t>
      </w:r>
      <w:proofErr w:type="spellStart"/>
      <w:r>
        <w:rPr>
          <w:color w:val="auto"/>
          <w:lang w:val="nl-BE"/>
        </w:rPr>
        <w:t>SwaggerUI</w:t>
      </w:r>
      <w:proofErr w:type="spellEnd"/>
      <w:r>
        <w:rPr>
          <w:color w:val="auto"/>
          <w:lang w:val="nl-BE"/>
        </w:rPr>
        <w:t xml:space="preserve"> getoond dankzij de packages hieronder</w:t>
      </w:r>
      <w:r w:rsidR="002D6E45">
        <w:rPr>
          <w:color w:val="auto"/>
          <w:lang w:val="nl-BE"/>
        </w:rPr>
        <w:t xml:space="preserve"> van </w:t>
      </w:r>
      <w:proofErr w:type="spellStart"/>
      <w:r w:rsidR="002D6E45">
        <w:rPr>
          <w:color w:val="auto"/>
          <w:lang w:val="nl-BE"/>
        </w:rPr>
        <w:t>Swashbuckle</w:t>
      </w:r>
      <w:proofErr w:type="spellEnd"/>
      <w:r w:rsidR="002D6E45">
        <w:rPr>
          <w:color w:val="auto"/>
          <w:lang w:val="nl-BE"/>
        </w:rPr>
        <w:t xml:space="preserve"> </w:t>
      </w:r>
      <w:proofErr w:type="spellStart"/>
      <w:r w:rsidR="002D6E45">
        <w:rPr>
          <w:color w:val="auto"/>
          <w:lang w:val="nl-BE"/>
        </w:rPr>
        <w:t>AspNetCore</w:t>
      </w:r>
      <w:proofErr w:type="spellEnd"/>
      <w:r w:rsidR="002D6E45">
        <w:rPr>
          <w:color w:val="auto"/>
          <w:lang w:val="nl-BE"/>
        </w:rPr>
        <w:t>.</w:t>
      </w:r>
      <w:r>
        <w:rPr>
          <w:color w:val="auto"/>
          <w:lang w:val="nl-BE"/>
        </w:rPr>
        <w:br/>
      </w:r>
      <w:r w:rsidR="00660E1A" w:rsidRPr="00660E1A">
        <w:rPr>
          <w:noProof/>
          <w:color w:val="auto"/>
          <w:lang w:val="nl-BE"/>
        </w:rPr>
        <w:drawing>
          <wp:inline distT="0" distB="0" distL="0" distR="0" wp14:anchorId="0913C8F2" wp14:editId="633D16D6">
            <wp:extent cx="5760720" cy="3210560"/>
            <wp:effectExtent l="0" t="0" r="0" b="8890"/>
            <wp:docPr id="837996705"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96705" name="Afbeelding 1" descr="Afbeelding met tekst, schermopname, Lettertype&#10;&#10;Automatisch gegenereerde beschrijving"/>
                    <pic:cNvPicPr/>
                  </pic:nvPicPr>
                  <pic:blipFill>
                    <a:blip r:embed="rId19"/>
                    <a:stretch>
                      <a:fillRect/>
                    </a:stretch>
                  </pic:blipFill>
                  <pic:spPr>
                    <a:xfrm>
                      <a:off x="0" y="0"/>
                      <a:ext cx="5760720" cy="3210560"/>
                    </a:xfrm>
                    <a:prstGeom prst="rect">
                      <a:avLst/>
                    </a:prstGeom>
                  </pic:spPr>
                </pic:pic>
              </a:graphicData>
            </a:graphic>
          </wp:inline>
        </w:drawing>
      </w:r>
    </w:p>
    <w:p w14:paraId="7A3DC077" w14:textId="71D92F72" w:rsidR="00FB618D" w:rsidRDefault="00450EA7">
      <w:pPr>
        <w:spacing w:after="200" w:line="276" w:lineRule="auto"/>
        <w:jc w:val="left"/>
        <w:rPr>
          <w:color w:val="auto"/>
          <w:lang w:val="nl-BE"/>
        </w:rPr>
      </w:pPr>
      <w:r w:rsidRPr="00894DD2">
        <w:rPr>
          <w:rStyle w:val="Intensievebenadrukking"/>
          <w:lang w:val="nl-BE"/>
        </w:rPr>
        <w:t>Figuur</w:t>
      </w:r>
      <w:r>
        <w:rPr>
          <w:rStyle w:val="Intensievebenadrukking"/>
          <w:lang w:val="nl-BE"/>
        </w:rPr>
        <w:t xml:space="preserve"> </w:t>
      </w:r>
      <w:r w:rsidRPr="00894DD2">
        <w:rPr>
          <w:rStyle w:val="Intensievebenadrukking"/>
          <w:lang w:val="nl-BE"/>
        </w:rPr>
        <w:t>–</w:t>
      </w:r>
      <w:r>
        <w:rPr>
          <w:rStyle w:val="Intensievebenadrukking"/>
          <w:lang w:val="nl-BE"/>
        </w:rPr>
        <w:t xml:space="preserve"> </w:t>
      </w:r>
      <w:proofErr w:type="spellStart"/>
      <w:r w:rsidR="007B1BA3">
        <w:rPr>
          <w:rStyle w:val="Intensievebenadrukking"/>
          <w:lang w:val="nl-BE"/>
        </w:rPr>
        <w:t>Swashbuckle</w:t>
      </w:r>
      <w:proofErr w:type="spellEnd"/>
      <w:r w:rsidR="007B1BA3">
        <w:rPr>
          <w:rStyle w:val="Intensievebenadrukking"/>
          <w:lang w:val="nl-BE"/>
        </w:rPr>
        <w:t xml:space="preserve"> </w:t>
      </w:r>
      <w:proofErr w:type="spellStart"/>
      <w:r>
        <w:rPr>
          <w:rStyle w:val="Intensievebenadrukking"/>
          <w:lang w:val="nl-BE"/>
        </w:rPr>
        <w:t>NuGet</w:t>
      </w:r>
      <w:proofErr w:type="spellEnd"/>
      <w:r>
        <w:rPr>
          <w:rStyle w:val="Intensievebenadrukking"/>
          <w:lang w:val="nl-BE"/>
        </w:rPr>
        <w:t xml:space="preserve"> Package</w:t>
      </w:r>
      <w:r w:rsidR="007B1BA3">
        <w:rPr>
          <w:rStyle w:val="Intensievebenadrukking"/>
          <w:lang w:val="nl-BE"/>
        </w:rPr>
        <w:t>s</w:t>
      </w:r>
      <w:r>
        <w:rPr>
          <w:color w:val="auto"/>
          <w:lang w:val="nl-BE"/>
        </w:rPr>
        <w:t xml:space="preserve"> </w:t>
      </w:r>
      <w:r w:rsidR="00FB618D">
        <w:rPr>
          <w:color w:val="auto"/>
          <w:lang w:val="nl-BE"/>
        </w:rPr>
        <w:br w:type="page"/>
      </w:r>
    </w:p>
    <w:p w14:paraId="5B6B9425" w14:textId="5AD14D92" w:rsidR="00FA1829" w:rsidRDefault="00FA1829" w:rsidP="00FB618D">
      <w:pPr>
        <w:pStyle w:val="Plattetekstinspringen"/>
        <w:ind w:left="0"/>
        <w:jc w:val="left"/>
        <w:rPr>
          <w:color w:val="auto"/>
          <w:lang w:val="nl-BE"/>
        </w:rPr>
      </w:pPr>
      <w:r>
        <w:rPr>
          <w:color w:val="auto"/>
          <w:lang w:val="nl-BE"/>
        </w:rPr>
        <w:lastRenderedPageBreak/>
        <w:t>Hieronder ziet u screenshots van de API documentatie samen met de uitleg en rechts de ‘</w:t>
      </w:r>
      <w:proofErr w:type="spellStart"/>
      <w:r>
        <w:rPr>
          <w:color w:val="auto"/>
          <w:lang w:val="nl-BE"/>
        </w:rPr>
        <w:t>CustomOperationIds</w:t>
      </w:r>
      <w:proofErr w:type="spellEnd"/>
      <w:r>
        <w:rPr>
          <w:color w:val="auto"/>
          <w:lang w:val="nl-BE"/>
        </w:rPr>
        <w:t xml:space="preserve"> </w:t>
      </w:r>
      <w:proofErr w:type="spellStart"/>
      <w:r>
        <w:rPr>
          <w:color w:val="auto"/>
          <w:lang w:val="nl-BE"/>
        </w:rPr>
        <w:t>TryGetMethodInfo</w:t>
      </w:r>
      <w:proofErr w:type="spellEnd"/>
      <w:r>
        <w:rPr>
          <w:color w:val="auto"/>
          <w:lang w:val="nl-BE"/>
        </w:rPr>
        <w:t xml:space="preserve">’ (bijvoorbeeld: </w:t>
      </w:r>
      <w:proofErr w:type="spellStart"/>
      <w:r>
        <w:rPr>
          <w:color w:val="auto"/>
          <w:lang w:val="nl-BE"/>
        </w:rPr>
        <w:t>GetAll</w:t>
      </w:r>
      <w:proofErr w:type="spellEnd"/>
      <w:r>
        <w:rPr>
          <w:color w:val="auto"/>
          <w:lang w:val="nl-BE"/>
        </w:rPr>
        <w:t xml:space="preserve">(), Post(), </w:t>
      </w:r>
      <w:proofErr w:type="spellStart"/>
      <w:r>
        <w:rPr>
          <w:color w:val="auto"/>
          <w:lang w:val="nl-BE"/>
        </w:rPr>
        <w:t>etc</w:t>
      </w:r>
      <w:proofErr w:type="spellEnd"/>
      <w:r>
        <w:rPr>
          <w:color w:val="auto"/>
          <w:lang w:val="nl-BE"/>
        </w:rPr>
        <w:t>).</w:t>
      </w:r>
    </w:p>
    <w:p w14:paraId="50C2C1B9" w14:textId="0FB84A02" w:rsidR="00FB618D" w:rsidRDefault="00FB618D" w:rsidP="00CB5F60">
      <w:pPr>
        <w:pStyle w:val="Plattetekstinspringen"/>
        <w:ind w:left="0"/>
        <w:jc w:val="left"/>
        <w:rPr>
          <w:color w:val="auto"/>
          <w:lang w:val="nl-BE"/>
        </w:rPr>
      </w:pPr>
      <w:r>
        <w:rPr>
          <w:noProof/>
          <w:color w:val="auto"/>
          <w:lang w:val="nl-BE"/>
        </w:rPr>
        <w:drawing>
          <wp:inline distT="0" distB="0" distL="0" distR="0" wp14:anchorId="76559BF3" wp14:editId="140F3F20">
            <wp:extent cx="5753100" cy="1952625"/>
            <wp:effectExtent l="0" t="0" r="0" b="9525"/>
            <wp:docPr id="185365086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a:noFill/>
                    </a:ln>
                  </pic:spPr>
                </pic:pic>
              </a:graphicData>
            </a:graphic>
          </wp:inline>
        </w:drawing>
      </w:r>
      <w:r>
        <w:rPr>
          <w:noProof/>
          <w:color w:val="auto"/>
          <w:lang w:val="nl-BE"/>
        </w:rPr>
        <w:drawing>
          <wp:inline distT="0" distB="0" distL="0" distR="0" wp14:anchorId="39E5F89C" wp14:editId="04BA03DC">
            <wp:extent cx="5753100" cy="3495675"/>
            <wp:effectExtent l="0" t="0" r="0" b="9525"/>
            <wp:docPr id="1844047353"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14:paraId="2BFBEB58" w14:textId="4DA0F149" w:rsidR="00FB618D" w:rsidRDefault="007B1BA3">
      <w:pPr>
        <w:spacing w:after="200" w:line="276" w:lineRule="auto"/>
        <w:jc w:val="left"/>
        <w:rPr>
          <w:color w:val="auto"/>
          <w:lang w:val="nl-BE"/>
        </w:rPr>
      </w:pPr>
      <w:r w:rsidRPr="00894DD2">
        <w:rPr>
          <w:rStyle w:val="Intensievebenadrukking"/>
          <w:lang w:val="nl-BE"/>
        </w:rPr>
        <w:t>Figuur</w:t>
      </w:r>
      <w:r>
        <w:rPr>
          <w:rStyle w:val="Intensievebenadrukking"/>
          <w:lang w:val="nl-BE"/>
        </w:rPr>
        <w:t xml:space="preserve"> </w:t>
      </w:r>
      <w:r w:rsidRPr="00894DD2">
        <w:rPr>
          <w:rStyle w:val="Intensievebenadrukking"/>
          <w:lang w:val="nl-BE"/>
        </w:rPr>
        <w:t>–</w:t>
      </w:r>
      <w:r>
        <w:rPr>
          <w:rStyle w:val="Intensievebenadrukking"/>
          <w:lang w:val="nl-BE"/>
        </w:rPr>
        <w:t xml:space="preserve"> API Documentatie</w:t>
      </w:r>
      <w:r>
        <w:rPr>
          <w:color w:val="auto"/>
          <w:lang w:val="nl-BE"/>
        </w:rPr>
        <w:t xml:space="preserve"> </w:t>
      </w:r>
      <w:r w:rsidR="00FB618D">
        <w:rPr>
          <w:color w:val="auto"/>
          <w:lang w:val="nl-BE"/>
        </w:rPr>
        <w:br w:type="page"/>
      </w:r>
    </w:p>
    <w:p w14:paraId="15A901D7" w14:textId="0D12F23C" w:rsidR="00FB618D" w:rsidRDefault="00FB618D" w:rsidP="00CB5F60">
      <w:pPr>
        <w:pStyle w:val="Plattetekstinspringen"/>
        <w:ind w:left="0"/>
        <w:jc w:val="left"/>
        <w:rPr>
          <w:color w:val="auto"/>
          <w:lang w:val="nl-BE"/>
        </w:rPr>
      </w:pPr>
      <w:r>
        <w:rPr>
          <w:noProof/>
          <w:color w:val="auto"/>
          <w:lang w:val="nl-BE"/>
        </w:rPr>
        <w:lastRenderedPageBreak/>
        <w:drawing>
          <wp:inline distT="0" distB="0" distL="0" distR="0" wp14:anchorId="137530A4" wp14:editId="458E94B4">
            <wp:extent cx="5762625" cy="2733675"/>
            <wp:effectExtent l="0" t="0" r="9525" b="9525"/>
            <wp:docPr id="1687786827"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r>
        <w:rPr>
          <w:noProof/>
          <w:color w:val="auto"/>
          <w:lang w:val="nl-BE"/>
        </w:rPr>
        <w:drawing>
          <wp:inline distT="0" distB="0" distL="0" distR="0" wp14:anchorId="603B84A7" wp14:editId="692D28A8">
            <wp:extent cx="5753100" cy="2390775"/>
            <wp:effectExtent l="0" t="0" r="0" b="9525"/>
            <wp:docPr id="1931158491"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2390775"/>
                    </a:xfrm>
                    <a:prstGeom prst="rect">
                      <a:avLst/>
                    </a:prstGeom>
                    <a:noFill/>
                    <a:ln>
                      <a:noFill/>
                    </a:ln>
                  </pic:spPr>
                </pic:pic>
              </a:graphicData>
            </a:graphic>
          </wp:inline>
        </w:drawing>
      </w:r>
      <w:r>
        <w:rPr>
          <w:noProof/>
          <w:color w:val="auto"/>
          <w:lang w:val="nl-BE"/>
        </w:rPr>
        <w:drawing>
          <wp:inline distT="0" distB="0" distL="0" distR="0" wp14:anchorId="06E7282E" wp14:editId="44F2D05A">
            <wp:extent cx="5753100" cy="1714500"/>
            <wp:effectExtent l="0" t="0" r="0" b="0"/>
            <wp:docPr id="1889268808"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714500"/>
                    </a:xfrm>
                    <a:prstGeom prst="rect">
                      <a:avLst/>
                    </a:prstGeom>
                    <a:noFill/>
                    <a:ln>
                      <a:noFill/>
                    </a:ln>
                  </pic:spPr>
                </pic:pic>
              </a:graphicData>
            </a:graphic>
          </wp:inline>
        </w:drawing>
      </w:r>
      <w:r>
        <w:rPr>
          <w:noProof/>
          <w:color w:val="auto"/>
          <w:lang w:val="nl-BE"/>
        </w:rPr>
        <w:drawing>
          <wp:inline distT="0" distB="0" distL="0" distR="0" wp14:anchorId="3CA82235" wp14:editId="28CA126B">
            <wp:extent cx="5753100" cy="1685925"/>
            <wp:effectExtent l="0" t="0" r="0" b="9525"/>
            <wp:docPr id="1726501722"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1685925"/>
                    </a:xfrm>
                    <a:prstGeom prst="rect">
                      <a:avLst/>
                    </a:prstGeom>
                    <a:noFill/>
                    <a:ln>
                      <a:noFill/>
                    </a:ln>
                  </pic:spPr>
                </pic:pic>
              </a:graphicData>
            </a:graphic>
          </wp:inline>
        </w:drawing>
      </w:r>
    </w:p>
    <w:p w14:paraId="2AE3ADB5" w14:textId="10DA7EA2" w:rsidR="00FB618D" w:rsidRDefault="007B1BA3">
      <w:pPr>
        <w:spacing w:after="200" w:line="276" w:lineRule="auto"/>
        <w:jc w:val="left"/>
        <w:rPr>
          <w:color w:val="auto"/>
          <w:lang w:val="nl-BE"/>
        </w:rPr>
      </w:pPr>
      <w:r w:rsidRPr="00894DD2">
        <w:rPr>
          <w:rStyle w:val="Intensievebenadrukking"/>
          <w:lang w:val="nl-BE"/>
        </w:rPr>
        <w:t>Figuur</w:t>
      </w:r>
      <w:r>
        <w:rPr>
          <w:rStyle w:val="Intensievebenadrukking"/>
          <w:lang w:val="nl-BE"/>
        </w:rPr>
        <w:t xml:space="preserve"> </w:t>
      </w:r>
      <w:r w:rsidRPr="00894DD2">
        <w:rPr>
          <w:rStyle w:val="Intensievebenadrukking"/>
          <w:lang w:val="nl-BE"/>
        </w:rPr>
        <w:t>–</w:t>
      </w:r>
      <w:r>
        <w:rPr>
          <w:rStyle w:val="Intensievebenadrukking"/>
          <w:lang w:val="nl-BE"/>
        </w:rPr>
        <w:t xml:space="preserve"> API Documentatie</w:t>
      </w:r>
      <w:r>
        <w:rPr>
          <w:color w:val="auto"/>
          <w:lang w:val="nl-BE"/>
        </w:rPr>
        <w:t xml:space="preserve"> </w:t>
      </w:r>
      <w:r w:rsidR="00FB618D">
        <w:rPr>
          <w:color w:val="auto"/>
          <w:lang w:val="nl-BE"/>
        </w:rPr>
        <w:br w:type="page"/>
      </w:r>
    </w:p>
    <w:p w14:paraId="01F0C71A" w14:textId="40CCDF5A" w:rsidR="00FB618D" w:rsidRDefault="00FB618D" w:rsidP="00CB5F60">
      <w:pPr>
        <w:pStyle w:val="Plattetekstinspringen"/>
        <w:ind w:left="0"/>
        <w:jc w:val="left"/>
        <w:rPr>
          <w:color w:val="auto"/>
          <w:lang w:val="nl-BE"/>
        </w:rPr>
      </w:pPr>
      <w:r>
        <w:rPr>
          <w:noProof/>
          <w:color w:val="auto"/>
          <w:lang w:val="nl-BE"/>
        </w:rPr>
        <w:lastRenderedPageBreak/>
        <w:drawing>
          <wp:inline distT="0" distB="0" distL="0" distR="0" wp14:anchorId="1733B3DF" wp14:editId="2C8074CC">
            <wp:extent cx="5753100" cy="1333500"/>
            <wp:effectExtent l="0" t="0" r="0" b="0"/>
            <wp:docPr id="1424804043"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333500"/>
                    </a:xfrm>
                    <a:prstGeom prst="rect">
                      <a:avLst/>
                    </a:prstGeom>
                    <a:noFill/>
                    <a:ln>
                      <a:noFill/>
                    </a:ln>
                  </pic:spPr>
                </pic:pic>
              </a:graphicData>
            </a:graphic>
          </wp:inline>
        </w:drawing>
      </w:r>
      <w:r>
        <w:rPr>
          <w:noProof/>
          <w:color w:val="auto"/>
          <w:lang w:val="nl-BE"/>
        </w:rPr>
        <w:drawing>
          <wp:inline distT="0" distB="0" distL="0" distR="0" wp14:anchorId="642A8518" wp14:editId="5765B24F">
            <wp:extent cx="5753100" cy="3086100"/>
            <wp:effectExtent l="0" t="0" r="0" b="0"/>
            <wp:docPr id="776165150"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r>
        <w:rPr>
          <w:noProof/>
          <w:color w:val="auto"/>
          <w:lang w:val="nl-BE"/>
        </w:rPr>
        <w:drawing>
          <wp:inline distT="0" distB="0" distL="0" distR="0" wp14:anchorId="20D1BAE5" wp14:editId="53E90425">
            <wp:extent cx="5753100" cy="2390775"/>
            <wp:effectExtent l="0" t="0" r="0" b="9525"/>
            <wp:docPr id="593164053"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2390775"/>
                    </a:xfrm>
                    <a:prstGeom prst="rect">
                      <a:avLst/>
                    </a:prstGeom>
                    <a:noFill/>
                    <a:ln>
                      <a:noFill/>
                    </a:ln>
                  </pic:spPr>
                </pic:pic>
              </a:graphicData>
            </a:graphic>
          </wp:inline>
        </w:drawing>
      </w:r>
    </w:p>
    <w:p w14:paraId="0EA162D4" w14:textId="5BF5FFC8" w:rsidR="00FB618D" w:rsidRDefault="00125692">
      <w:pPr>
        <w:spacing w:after="200" w:line="276" w:lineRule="auto"/>
        <w:jc w:val="left"/>
        <w:rPr>
          <w:color w:val="auto"/>
          <w:lang w:val="nl-BE"/>
        </w:rPr>
      </w:pPr>
      <w:r w:rsidRPr="00894DD2">
        <w:rPr>
          <w:rStyle w:val="Intensievebenadrukking"/>
          <w:lang w:val="nl-BE"/>
        </w:rPr>
        <w:t>Figuur</w:t>
      </w:r>
      <w:r>
        <w:rPr>
          <w:rStyle w:val="Intensievebenadrukking"/>
          <w:lang w:val="nl-BE"/>
        </w:rPr>
        <w:t xml:space="preserve"> </w:t>
      </w:r>
      <w:r w:rsidRPr="00894DD2">
        <w:rPr>
          <w:rStyle w:val="Intensievebenadrukking"/>
          <w:lang w:val="nl-BE"/>
        </w:rPr>
        <w:t>–</w:t>
      </w:r>
      <w:r>
        <w:rPr>
          <w:rStyle w:val="Intensievebenadrukking"/>
          <w:lang w:val="nl-BE"/>
        </w:rPr>
        <w:t xml:space="preserve"> API Documentatie</w:t>
      </w:r>
      <w:r>
        <w:rPr>
          <w:color w:val="auto"/>
          <w:lang w:val="nl-BE"/>
        </w:rPr>
        <w:t xml:space="preserve"> </w:t>
      </w:r>
      <w:r w:rsidR="00FB618D">
        <w:rPr>
          <w:color w:val="auto"/>
          <w:lang w:val="nl-BE"/>
        </w:rPr>
        <w:br w:type="page"/>
      </w:r>
    </w:p>
    <w:p w14:paraId="7182C502" w14:textId="71BAAC7B" w:rsidR="00FB618D" w:rsidRDefault="00FB618D" w:rsidP="00CB5F60">
      <w:pPr>
        <w:pStyle w:val="Plattetekstinspringen"/>
        <w:ind w:left="0"/>
        <w:jc w:val="left"/>
        <w:rPr>
          <w:color w:val="auto"/>
          <w:lang w:val="nl-BE"/>
        </w:rPr>
      </w:pPr>
      <w:r>
        <w:rPr>
          <w:noProof/>
          <w:color w:val="auto"/>
          <w:lang w:val="nl-BE"/>
        </w:rPr>
        <w:lastRenderedPageBreak/>
        <w:drawing>
          <wp:inline distT="0" distB="0" distL="0" distR="0" wp14:anchorId="45B98B85" wp14:editId="466B54DC">
            <wp:extent cx="5762625" cy="3438525"/>
            <wp:effectExtent l="0" t="0" r="9525" b="9525"/>
            <wp:docPr id="6738516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3438525"/>
                    </a:xfrm>
                    <a:prstGeom prst="rect">
                      <a:avLst/>
                    </a:prstGeom>
                    <a:noFill/>
                    <a:ln>
                      <a:noFill/>
                    </a:ln>
                  </pic:spPr>
                </pic:pic>
              </a:graphicData>
            </a:graphic>
          </wp:inline>
        </w:drawing>
      </w:r>
      <w:r>
        <w:rPr>
          <w:noProof/>
          <w:color w:val="auto"/>
          <w:lang w:val="nl-BE"/>
        </w:rPr>
        <w:drawing>
          <wp:inline distT="0" distB="0" distL="0" distR="0" wp14:anchorId="14A378C7" wp14:editId="60CB7973">
            <wp:extent cx="5753100" cy="1333500"/>
            <wp:effectExtent l="0" t="0" r="0" b="0"/>
            <wp:docPr id="1826751619"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1333500"/>
                    </a:xfrm>
                    <a:prstGeom prst="rect">
                      <a:avLst/>
                    </a:prstGeom>
                    <a:noFill/>
                    <a:ln>
                      <a:noFill/>
                    </a:ln>
                  </pic:spPr>
                </pic:pic>
              </a:graphicData>
            </a:graphic>
          </wp:inline>
        </w:drawing>
      </w:r>
    </w:p>
    <w:p w14:paraId="2177EF9C" w14:textId="4A839B5E" w:rsidR="00FB618D" w:rsidRDefault="00B34F0C">
      <w:pPr>
        <w:spacing w:after="200" w:line="276" w:lineRule="auto"/>
        <w:jc w:val="left"/>
        <w:rPr>
          <w:color w:val="auto"/>
          <w:lang w:val="nl-BE"/>
        </w:rPr>
      </w:pPr>
      <w:r w:rsidRPr="00894DD2">
        <w:rPr>
          <w:rStyle w:val="Intensievebenadrukking"/>
          <w:lang w:val="nl-BE"/>
        </w:rPr>
        <w:t>Figuur</w:t>
      </w:r>
      <w:r>
        <w:rPr>
          <w:rStyle w:val="Intensievebenadrukking"/>
          <w:lang w:val="nl-BE"/>
        </w:rPr>
        <w:t xml:space="preserve"> </w:t>
      </w:r>
      <w:r w:rsidRPr="00894DD2">
        <w:rPr>
          <w:rStyle w:val="Intensievebenadrukking"/>
          <w:lang w:val="nl-BE"/>
        </w:rPr>
        <w:t>–</w:t>
      </w:r>
      <w:r>
        <w:rPr>
          <w:rStyle w:val="Intensievebenadrukking"/>
          <w:lang w:val="nl-BE"/>
        </w:rPr>
        <w:t xml:space="preserve"> API Documentatie</w:t>
      </w:r>
      <w:r>
        <w:rPr>
          <w:color w:val="auto"/>
          <w:lang w:val="nl-BE"/>
        </w:rPr>
        <w:t xml:space="preserve"> </w:t>
      </w:r>
      <w:r w:rsidR="00FB618D">
        <w:rPr>
          <w:color w:val="auto"/>
          <w:lang w:val="nl-BE"/>
        </w:rPr>
        <w:br w:type="page"/>
      </w:r>
    </w:p>
    <w:p w14:paraId="4565E979" w14:textId="67BFB207" w:rsidR="00FB618D" w:rsidRDefault="00FB618D" w:rsidP="00CB5F60">
      <w:pPr>
        <w:pStyle w:val="Plattetekstinspringen"/>
        <w:ind w:left="0"/>
        <w:jc w:val="left"/>
        <w:rPr>
          <w:color w:val="auto"/>
          <w:lang w:val="nl-BE"/>
        </w:rPr>
      </w:pPr>
      <w:r>
        <w:rPr>
          <w:noProof/>
          <w:color w:val="auto"/>
          <w:lang w:val="nl-BE"/>
        </w:rPr>
        <w:lastRenderedPageBreak/>
        <w:drawing>
          <wp:inline distT="0" distB="0" distL="0" distR="0" wp14:anchorId="6A2CC3AA" wp14:editId="16056350">
            <wp:extent cx="5753100" cy="6162675"/>
            <wp:effectExtent l="0" t="0" r="0" b="9525"/>
            <wp:docPr id="594764365"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6162675"/>
                    </a:xfrm>
                    <a:prstGeom prst="rect">
                      <a:avLst/>
                    </a:prstGeom>
                    <a:noFill/>
                    <a:ln>
                      <a:noFill/>
                    </a:ln>
                  </pic:spPr>
                </pic:pic>
              </a:graphicData>
            </a:graphic>
          </wp:inline>
        </w:drawing>
      </w:r>
    </w:p>
    <w:p w14:paraId="4A77E2EB" w14:textId="00D7C803" w:rsidR="00FB618D" w:rsidRPr="00DA6280" w:rsidRDefault="00992876" w:rsidP="00CB5F60">
      <w:pPr>
        <w:pStyle w:val="Plattetekstinspringen"/>
        <w:ind w:left="0"/>
        <w:jc w:val="left"/>
        <w:rPr>
          <w:color w:val="auto"/>
          <w:lang w:val="nl-BE"/>
        </w:rPr>
      </w:pPr>
      <w:r w:rsidRPr="00894DD2">
        <w:rPr>
          <w:rStyle w:val="Intensievebenadrukking"/>
          <w:lang w:val="nl-BE"/>
        </w:rPr>
        <w:t>Figuur</w:t>
      </w:r>
      <w:r>
        <w:rPr>
          <w:rStyle w:val="Intensievebenadrukking"/>
          <w:lang w:val="nl-BE"/>
        </w:rPr>
        <w:t xml:space="preserve"> </w:t>
      </w:r>
      <w:r w:rsidRPr="00894DD2">
        <w:rPr>
          <w:rStyle w:val="Intensievebenadrukking"/>
          <w:lang w:val="nl-BE"/>
        </w:rPr>
        <w:t>–</w:t>
      </w:r>
      <w:r>
        <w:rPr>
          <w:rStyle w:val="Intensievebenadrukking"/>
          <w:lang w:val="nl-BE"/>
        </w:rPr>
        <w:t xml:space="preserve"> API Documentatie</w:t>
      </w:r>
    </w:p>
    <w:p w14:paraId="26F4B39B" w14:textId="3A1BA97E" w:rsidR="00FF78EC" w:rsidRPr="00DC223D" w:rsidRDefault="00CE715C" w:rsidP="00DC223D">
      <w:pPr>
        <w:pStyle w:val="Kop1"/>
      </w:pPr>
      <w:bookmarkStart w:id="25" w:name="_Toc166752897"/>
      <w:r>
        <w:t>Datamigratie</w:t>
      </w:r>
      <w:bookmarkEnd w:id="25"/>
    </w:p>
    <w:p w14:paraId="1C3120B4" w14:textId="4696E725" w:rsidR="00FF78EC" w:rsidRPr="00CB5F60" w:rsidRDefault="00CB0B3E" w:rsidP="00CB5F60">
      <w:pPr>
        <w:pStyle w:val="Plattetekstinspringen"/>
        <w:ind w:left="0"/>
        <w:jc w:val="left"/>
        <w:rPr>
          <w:lang w:val="nl-BE" w:eastAsia="en-US"/>
        </w:rPr>
      </w:pPr>
      <w:r w:rsidRPr="00BE1653">
        <w:rPr>
          <w:color w:val="auto"/>
          <w:lang w:val="nl-BE"/>
        </w:rPr>
        <w:t>Aangezien er in de werkelijkheid geen exacte AS-IS situatie is, is er geen optie om een Excel-bestand in het systeem te importeren. Datamigratie is een complex proces dat afhankelijk is van specifieke systemen. In dit geval gaat het om de gegevensstructuur. Als de gegevens in het ene systeem een volledig andere structuur hebben dan in het andere systeem, kan datamigratie problematisch zijn. Hoewel de hoofdverpleegkundige inderdaad met een Excel-bestand werkt, is de manier waarop die de planningsstructuur opbouwt volledig anders dan hoe dit in het systeem wordt aangepakt. In dit geval is datamigratie echter niet van toepassing.</w:t>
      </w:r>
    </w:p>
    <w:p w14:paraId="34DAFDF8" w14:textId="2BF53B06" w:rsidR="00FF78EC" w:rsidRDefault="00C619FA" w:rsidP="00DC223D">
      <w:pPr>
        <w:pStyle w:val="Kop1"/>
      </w:pPr>
      <w:bookmarkStart w:id="26" w:name="_Toc378765645"/>
      <w:bookmarkStart w:id="27" w:name="_Toc166752898"/>
      <w:r>
        <w:rPr>
          <w:lang w:eastAsia="en-US"/>
        </w:rPr>
        <w:lastRenderedPageBreak/>
        <w:t xml:space="preserve">Security </w:t>
      </w:r>
      <w:r w:rsidR="00FF78EC">
        <w:rPr>
          <w:lang w:eastAsia="en-US"/>
        </w:rPr>
        <w:t>en aut</w:t>
      </w:r>
      <w:r w:rsidR="00FF78EC" w:rsidRPr="007F2C92">
        <w:rPr>
          <w:lang w:eastAsia="en-US"/>
        </w:rPr>
        <w:t>orisatierollen</w:t>
      </w:r>
      <w:bookmarkEnd w:id="26"/>
      <w:bookmarkEnd w:id="27"/>
    </w:p>
    <w:p w14:paraId="0C0BD015" w14:textId="77777777" w:rsidR="00DA6280" w:rsidRPr="006C297E" w:rsidRDefault="00DA6280" w:rsidP="00DA6280">
      <w:pPr>
        <w:pStyle w:val="Plattetekstinspringen"/>
        <w:ind w:left="0"/>
        <w:rPr>
          <w:color w:val="auto"/>
          <w:lang w:val="nl-BE"/>
        </w:rPr>
      </w:pPr>
      <w:bookmarkStart w:id="28" w:name="_Toc519317888"/>
      <w:bookmarkStart w:id="29" w:name="_Toc378765646"/>
      <w:r w:rsidRPr="00F3607B">
        <w:rPr>
          <w:color w:val="auto"/>
          <w:lang w:val="nl-BE"/>
        </w:rPr>
        <w:t>Met betrekking tot de loginpagina, overwegen we momenteel om dit als een uitbreiding toe te voegen aan het bestaande project. Momenteel valt het inloggedeelte niet binnen de oorspronkelijke scope van het project en is het de bedoeling dat dit gewoon functioneert op de werklaptop van de hoofdverpleegkundige.</w:t>
      </w:r>
    </w:p>
    <w:p w14:paraId="6AA949EF" w14:textId="77777777" w:rsidR="00FF78EC" w:rsidRPr="00DC223D" w:rsidRDefault="00FF78EC" w:rsidP="00DC223D">
      <w:pPr>
        <w:pStyle w:val="Kop1"/>
      </w:pPr>
      <w:bookmarkStart w:id="30" w:name="_Toc166752899"/>
      <w:r w:rsidRPr="00DC223D">
        <w:t>Documentatie</w:t>
      </w:r>
      <w:bookmarkEnd w:id="28"/>
      <w:bookmarkEnd w:id="29"/>
      <w:bookmarkEnd w:id="30"/>
    </w:p>
    <w:p w14:paraId="131CBF6D" w14:textId="2C4F9B57" w:rsidR="00BF0B7D" w:rsidRDefault="003266AD">
      <w:pPr>
        <w:spacing w:after="200" w:line="276" w:lineRule="auto"/>
        <w:jc w:val="left"/>
        <w:rPr>
          <w:color w:val="auto"/>
          <w:lang w:val="nl-BE"/>
        </w:rPr>
      </w:pPr>
      <w:r>
        <w:rPr>
          <w:color w:val="auto"/>
          <w:lang w:val="nl-BE"/>
        </w:rPr>
        <w:t xml:space="preserve">Tijdens het maken van dit project </w:t>
      </w:r>
      <w:r w:rsidR="00C214FC">
        <w:rPr>
          <w:color w:val="auto"/>
          <w:lang w:val="nl-BE"/>
        </w:rPr>
        <w:t>heb ik enkele aanpassingen gedaan</w:t>
      </w:r>
      <w:r>
        <w:rPr>
          <w:color w:val="auto"/>
          <w:lang w:val="nl-BE"/>
        </w:rPr>
        <w:t xml:space="preserve"> en wil het hierbij verder doornemen.</w:t>
      </w:r>
    </w:p>
    <w:p w14:paraId="421A9191" w14:textId="77777777" w:rsidR="00E34D63" w:rsidRDefault="00587163" w:rsidP="00E34D63">
      <w:pPr>
        <w:pStyle w:val="Kop2"/>
        <w:rPr>
          <w:color w:val="auto"/>
        </w:rPr>
      </w:pPr>
      <w:r w:rsidRPr="00864D6A">
        <w:rPr>
          <w:color w:val="auto"/>
        </w:rPr>
        <w:t>User Interface</w:t>
      </w:r>
    </w:p>
    <w:p w14:paraId="68161A7E" w14:textId="77777777" w:rsidR="0092474E" w:rsidRPr="0092474E" w:rsidRDefault="0092474E" w:rsidP="0092474E">
      <w:pPr>
        <w:pStyle w:val="Kop3"/>
        <w:rPr>
          <w:color w:val="auto"/>
          <w:lang w:val="nl-BE" w:eastAsia="nl-BE"/>
        </w:rPr>
      </w:pPr>
      <w:r w:rsidRPr="0092474E">
        <w:rPr>
          <w:color w:val="auto"/>
          <w:lang w:val="nl-BE" w:eastAsia="nl-BE"/>
        </w:rPr>
        <w:t>Team</w:t>
      </w:r>
    </w:p>
    <w:p w14:paraId="30F953F1" w14:textId="33033ABA" w:rsidR="0092474E" w:rsidRPr="0092474E" w:rsidRDefault="0092474E" w:rsidP="0092474E">
      <w:pPr>
        <w:rPr>
          <w:lang w:val="nl-BE" w:eastAsia="nl-BE"/>
        </w:rPr>
      </w:pPr>
      <w:r w:rsidRPr="000636C3">
        <w:rPr>
          <w:color w:val="auto"/>
        </w:rPr>
        <w:t>Bij de zorgkundige pagina ‘</w:t>
      </w:r>
      <w:proofErr w:type="spellStart"/>
      <w:r w:rsidRPr="000636C3">
        <w:rPr>
          <w:color w:val="auto"/>
        </w:rPr>
        <w:t>NursePage</w:t>
      </w:r>
      <w:proofErr w:type="spellEnd"/>
      <w:r w:rsidRPr="000636C3">
        <w:rPr>
          <w:color w:val="auto"/>
        </w:rPr>
        <w:t xml:space="preserve">’ </w:t>
      </w:r>
      <w:r>
        <w:rPr>
          <w:color w:val="auto"/>
        </w:rPr>
        <w:t>heb ik</w:t>
      </w:r>
    </w:p>
    <w:p w14:paraId="046E3FE7" w14:textId="3FA64C52" w:rsidR="000636C3" w:rsidRPr="0092474E" w:rsidRDefault="000636C3" w:rsidP="000636C3">
      <w:pPr>
        <w:pStyle w:val="Kop3"/>
        <w:rPr>
          <w:lang w:val="nl-BE" w:eastAsia="nl-BE"/>
        </w:rPr>
      </w:pPr>
      <w:r w:rsidRPr="0092474E">
        <w:rPr>
          <w:lang w:val="nl-BE" w:eastAsia="nl-BE"/>
        </w:rPr>
        <w:t>Teamplan</w:t>
      </w:r>
    </w:p>
    <w:p w14:paraId="553C22EC" w14:textId="61955A6D" w:rsidR="000636C3" w:rsidRDefault="0092474E" w:rsidP="00BA52B2">
      <w:pPr>
        <w:rPr>
          <w:color w:val="auto"/>
        </w:rPr>
      </w:pPr>
      <w:r>
        <w:rPr>
          <w:color w:val="auto"/>
        </w:rPr>
        <w:t>Bij de zorgkundige shift pagina ‘</w:t>
      </w:r>
      <w:proofErr w:type="spellStart"/>
      <w:r>
        <w:rPr>
          <w:color w:val="auto"/>
        </w:rPr>
        <w:t>NurseShiftPage</w:t>
      </w:r>
      <w:proofErr w:type="spellEnd"/>
      <w:r>
        <w:rPr>
          <w:color w:val="auto"/>
        </w:rPr>
        <w:t xml:space="preserve">’ heb ik de Teamplan </w:t>
      </w:r>
    </w:p>
    <w:p w14:paraId="7A31A41E" w14:textId="09E692B0" w:rsidR="00BF0B7D" w:rsidRDefault="00BF0B7D" w:rsidP="000636C3">
      <w:pPr>
        <w:rPr>
          <w:lang w:eastAsia="nl-BE"/>
        </w:rPr>
      </w:pPr>
      <w:r>
        <w:br w:type="page"/>
      </w:r>
    </w:p>
    <w:p w14:paraId="1B9EFC71" w14:textId="07CF8CDA" w:rsidR="006B5AB4" w:rsidRDefault="00F97C24" w:rsidP="55E387C1">
      <w:pPr>
        <w:pStyle w:val="Kop1"/>
        <w:rPr>
          <w:rFonts w:cs="Times New Roman"/>
          <w:kern w:val="0"/>
          <w:lang w:eastAsia="en-US"/>
        </w:rPr>
      </w:pPr>
      <w:bookmarkStart w:id="31" w:name="_Toc166752900"/>
      <w:r>
        <w:rPr>
          <w:rFonts w:cs="Times New Roman"/>
          <w:kern w:val="0"/>
          <w:lang w:eastAsia="en-US"/>
        </w:rPr>
        <w:lastRenderedPageBreak/>
        <w:t>B</w:t>
      </w:r>
      <w:r w:rsidR="00C24A8B" w:rsidRPr="55E387C1">
        <w:rPr>
          <w:rFonts w:cs="Times New Roman"/>
          <w:kern w:val="0"/>
          <w:lang w:eastAsia="en-US"/>
        </w:rPr>
        <w:t>ronvermelding</w:t>
      </w:r>
      <w:bookmarkEnd w:id="31"/>
    </w:p>
    <w:tbl>
      <w:tblPr>
        <w:tblStyle w:val="Tabel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8368"/>
      </w:tblGrid>
      <w:tr w:rsidR="0000327B" w:rsidRPr="009F3DEF" w14:paraId="558B2E4F" w14:textId="77777777" w:rsidTr="00FD33E2">
        <w:trPr>
          <w:trHeight w:val="638"/>
        </w:trPr>
        <w:tc>
          <w:tcPr>
            <w:tcW w:w="704" w:type="dxa"/>
          </w:tcPr>
          <w:p w14:paraId="6306CF91" w14:textId="77777777" w:rsidR="0000327B" w:rsidRPr="00E7694E" w:rsidRDefault="0000327B" w:rsidP="00FD33E2">
            <w:pPr>
              <w:spacing w:before="120" w:after="120"/>
              <w:rPr>
                <w:color w:val="auto"/>
                <w:lang w:val="nl-BE" w:eastAsia="en-US"/>
              </w:rPr>
            </w:pPr>
            <w:r w:rsidRPr="00E7694E">
              <w:rPr>
                <w:color w:val="auto"/>
                <w:lang w:val="nl-BE" w:eastAsia="en-US"/>
              </w:rPr>
              <w:t>[1]</w:t>
            </w:r>
          </w:p>
        </w:tc>
        <w:tc>
          <w:tcPr>
            <w:tcW w:w="8368" w:type="dxa"/>
          </w:tcPr>
          <w:p w14:paraId="1755E6FD" w14:textId="77777777" w:rsidR="0000327B" w:rsidRPr="002D6C8F" w:rsidRDefault="0000327B" w:rsidP="00FD33E2">
            <w:pPr>
              <w:spacing w:before="120" w:after="120"/>
              <w:rPr>
                <w:color w:val="auto"/>
                <w:lang w:eastAsia="en-US"/>
              </w:rPr>
            </w:pPr>
            <w:r w:rsidRPr="00B0377E">
              <w:rPr>
                <w:color w:val="auto"/>
                <w:lang w:val="nl-BE" w:eastAsia="en-US"/>
              </w:rPr>
              <w:t>Stages - Ventigrate Academy. (2021, November 30). Ventigrate Academy.</w:t>
            </w:r>
            <w:r>
              <w:rPr>
                <w:color w:val="auto"/>
                <w:lang w:val="nl-BE" w:eastAsia="en-US"/>
              </w:rPr>
              <w:t xml:space="preserve"> Opgehaald van </w:t>
            </w:r>
            <w:hyperlink r:id="rId32" w:history="1">
              <w:r w:rsidRPr="00B0377E">
                <w:rPr>
                  <w:rStyle w:val="Hyperlink"/>
                  <w:color w:val="auto"/>
                  <w:lang w:val="nl-BE" w:eastAsia="en-US"/>
                </w:rPr>
                <w:t>https://academy.ventigrate.be/stages/</w:t>
              </w:r>
            </w:hyperlink>
          </w:p>
        </w:tc>
      </w:tr>
      <w:tr w:rsidR="0000327B" w:rsidRPr="009F3DEF" w14:paraId="2303A472" w14:textId="77777777" w:rsidTr="00FD33E2">
        <w:tc>
          <w:tcPr>
            <w:tcW w:w="704" w:type="dxa"/>
          </w:tcPr>
          <w:p w14:paraId="577C6198" w14:textId="77777777" w:rsidR="0000327B" w:rsidRPr="00E7694E" w:rsidRDefault="0000327B" w:rsidP="00FD33E2">
            <w:pPr>
              <w:spacing w:before="120" w:after="120"/>
              <w:rPr>
                <w:color w:val="auto"/>
                <w:lang w:val="nl-BE" w:eastAsia="en-US"/>
              </w:rPr>
            </w:pPr>
            <w:r>
              <w:rPr>
                <w:color w:val="auto"/>
                <w:lang w:val="nl-BE" w:eastAsia="en-US"/>
              </w:rPr>
              <w:t>[2]</w:t>
            </w:r>
          </w:p>
        </w:tc>
        <w:tc>
          <w:tcPr>
            <w:tcW w:w="8368" w:type="dxa"/>
          </w:tcPr>
          <w:p w14:paraId="59B8D657" w14:textId="77777777" w:rsidR="0000327B" w:rsidRPr="002D6C8F" w:rsidRDefault="0000327B" w:rsidP="00FD33E2">
            <w:pPr>
              <w:spacing w:before="120" w:after="120"/>
              <w:rPr>
                <w:color w:val="auto"/>
                <w:lang w:val="nl-BE" w:eastAsia="en-US"/>
              </w:rPr>
            </w:pPr>
            <w:r w:rsidRPr="002D6C8F">
              <w:rPr>
                <w:color w:val="auto"/>
                <w:lang w:val="nl-BE" w:eastAsia="en-US"/>
              </w:rPr>
              <w:t xml:space="preserve">Ventigrate NV. (2023, </w:t>
            </w:r>
            <w:proofErr w:type="spellStart"/>
            <w:r w:rsidRPr="002D6C8F">
              <w:rPr>
                <w:color w:val="auto"/>
                <w:lang w:val="nl-BE" w:eastAsia="en-US"/>
              </w:rPr>
              <w:t>October</w:t>
            </w:r>
            <w:proofErr w:type="spellEnd"/>
            <w:r w:rsidRPr="002D6C8F">
              <w:rPr>
                <w:color w:val="auto"/>
                <w:lang w:val="nl-BE" w:eastAsia="en-US"/>
              </w:rPr>
              <w:t xml:space="preserve"> 6). Microsoft 365 Partner - Innoveren, excelleren en integreren met Ventigrate. Ventigrate.</w:t>
            </w:r>
            <w:r>
              <w:rPr>
                <w:color w:val="auto"/>
                <w:lang w:val="nl-BE" w:eastAsia="en-US"/>
              </w:rPr>
              <w:t xml:space="preserve"> Opgehaald van</w:t>
            </w:r>
            <w:r w:rsidRPr="002D6C8F">
              <w:rPr>
                <w:color w:val="auto"/>
                <w:lang w:val="nl-BE" w:eastAsia="en-US"/>
              </w:rPr>
              <w:t xml:space="preserve"> </w:t>
            </w:r>
            <w:hyperlink r:id="rId33" w:history="1">
              <w:r w:rsidRPr="002D6C8F">
                <w:rPr>
                  <w:rStyle w:val="Hyperlink"/>
                  <w:color w:val="auto"/>
                  <w:lang w:val="nl-BE" w:eastAsia="en-US"/>
                </w:rPr>
                <w:t>https://www.ventigrate.be/</w:t>
              </w:r>
            </w:hyperlink>
          </w:p>
        </w:tc>
      </w:tr>
      <w:tr w:rsidR="0000327B" w:rsidRPr="009F3DEF" w14:paraId="4842FAF0" w14:textId="77777777" w:rsidTr="00FD33E2">
        <w:tc>
          <w:tcPr>
            <w:tcW w:w="704" w:type="dxa"/>
          </w:tcPr>
          <w:p w14:paraId="5DC85EE9" w14:textId="77777777" w:rsidR="0000327B" w:rsidRDefault="0000327B" w:rsidP="00FD33E2">
            <w:pPr>
              <w:spacing w:before="120" w:after="120"/>
              <w:rPr>
                <w:color w:val="auto"/>
                <w:lang w:val="nl-BE" w:eastAsia="en-US"/>
              </w:rPr>
            </w:pPr>
            <w:r>
              <w:rPr>
                <w:color w:val="auto"/>
                <w:lang w:val="nl-BE" w:eastAsia="en-US"/>
              </w:rPr>
              <w:t>[3]</w:t>
            </w:r>
          </w:p>
        </w:tc>
        <w:tc>
          <w:tcPr>
            <w:tcW w:w="8368" w:type="dxa"/>
          </w:tcPr>
          <w:p w14:paraId="6AEE0502" w14:textId="77777777" w:rsidR="0000327B" w:rsidRPr="002D6C8F" w:rsidRDefault="0000327B" w:rsidP="00FD33E2">
            <w:pPr>
              <w:spacing w:before="120" w:after="120"/>
              <w:rPr>
                <w:color w:val="auto"/>
                <w:lang w:val="nl-BE" w:eastAsia="en-US"/>
              </w:rPr>
            </w:pPr>
            <w:r w:rsidRPr="002D6C8F">
              <w:rPr>
                <w:color w:val="auto"/>
                <w:lang w:val="nl-BE" w:eastAsia="en-US"/>
              </w:rPr>
              <w:t>Wat is GIT en wat is GitHub? - Kort. (2020, November 9).</w:t>
            </w:r>
            <w:r>
              <w:rPr>
                <w:color w:val="auto"/>
                <w:lang w:val="nl-BE" w:eastAsia="en-US"/>
              </w:rPr>
              <w:t xml:space="preserve"> Opgehaald van</w:t>
            </w:r>
            <w:r w:rsidRPr="002D6C8F">
              <w:rPr>
                <w:color w:val="auto"/>
                <w:lang w:val="nl-BE" w:eastAsia="en-US"/>
              </w:rPr>
              <w:t xml:space="preserve"> </w:t>
            </w:r>
            <w:hyperlink r:id="rId34" w:anchor=":~:text=Git%20is%20een%20systeem%20voor,repository%20of%20repo%20wordt%20genoemd" w:history="1">
              <w:r w:rsidRPr="002D6C8F">
                <w:rPr>
                  <w:rStyle w:val="Hyperlink"/>
                  <w:color w:val="auto"/>
                  <w:lang w:val="nl-BE" w:eastAsia="en-US"/>
                </w:rPr>
                <w:t>https://axxius.nl/kennisbank/automation-software-tools/wat-is-git-wat-is-github/#:~:text=Git%20is%20een%20systeem%20voor,repository%20of%20repo%20wordt%20genoemd</w:t>
              </w:r>
            </w:hyperlink>
            <w:r w:rsidRPr="002D6C8F">
              <w:rPr>
                <w:color w:val="auto"/>
                <w:lang w:val="nl-BE" w:eastAsia="en-US"/>
              </w:rPr>
              <w:t>.</w:t>
            </w:r>
          </w:p>
        </w:tc>
      </w:tr>
      <w:tr w:rsidR="0000327B" w:rsidRPr="0062137E" w14:paraId="7DD2728E" w14:textId="77777777" w:rsidTr="00FD33E2">
        <w:tc>
          <w:tcPr>
            <w:tcW w:w="704" w:type="dxa"/>
          </w:tcPr>
          <w:p w14:paraId="4CA1A187" w14:textId="77777777" w:rsidR="0000327B" w:rsidRPr="00E7694E" w:rsidRDefault="0000327B" w:rsidP="00FD33E2">
            <w:pPr>
              <w:spacing w:before="120" w:after="120"/>
              <w:rPr>
                <w:color w:val="auto"/>
                <w:lang w:val="nl-BE" w:eastAsia="en-US"/>
              </w:rPr>
            </w:pPr>
            <w:r>
              <w:rPr>
                <w:color w:val="auto"/>
                <w:lang w:val="nl-BE" w:eastAsia="en-US"/>
              </w:rPr>
              <w:t>[4]</w:t>
            </w:r>
          </w:p>
        </w:tc>
        <w:tc>
          <w:tcPr>
            <w:tcW w:w="8368" w:type="dxa"/>
          </w:tcPr>
          <w:p w14:paraId="6FBE97CC" w14:textId="77777777" w:rsidR="0000327B" w:rsidRPr="002D6C8F" w:rsidRDefault="0000327B" w:rsidP="00FD33E2">
            <w:pPr>
              <w:spacing w:before="120" w:after="120"/>
              <w:rPr>
                <w:color w:val="auto"/>
                <w:lang w:val="nl-BE" w:eastAsia="en-US"/>
              </w:rPr>
            </w:pPr>
            <w:r w:rsidRPr="002D6C8F">
              <w:rPr>
                <w:color w:val="auto"/>
                <w:lang w:val="nl-BE" w:eastAsia="en-US"/>
              </w:rPr>
              <w:t xml:space="preserve">Zang, A. (2021, November 19). ASP.NET </w:t>
            </w:r>
            <w:proofErr w:type="spellStart"/>
            <w:r w:rsidRPr="002D6C8F">
              <w:rPr>
                <w:color w:val="auto"/>
                <w:lang w:val="nl-BE" w:eastAsia="en-US"/>
              </w:rPr>
              <w:t>Core</w:t>
            </w:r>
            <w:proofErr w:type="spellEnd"/>
            <w:r w:rsidRPr="002D6C8F">
              <w:rPr>
                <w:color w:val="auto"/>
                <w:lang w:val="nl-BE" w:eastAsia="en-US"/>
              </w:rPr>
              <w:t xml:space="preserve"> </w:t>
            </w:r>
            <w:proofErr w:type="spellStart"/>
            <w:r w:rsidRPr="002D6C8F">
              <w:rPr>
                <w:color w:val="auto"/>
                <w:lang w:val="nl-BE" w:eastAsia="en-US"/>
              </w:rPr>
              <w:t>for</w:t>
            </w:r>
            <w:proofErr w:type="spellEnd"/>
            <w:r w:rsidRPr="002D6C8F">
              <w:rPr>
                <w:color w:val="auto"/>
                <w:lang w:val="nl-BE" w:eastAsia="en-US"/>
              </w:rPr>
              <w:t xml:space="preserve"> Beginners: Web </w:t>
            </w:r>
            <w:proofErr w:type="spellStart"/>
            <w:r w:rsidRPr="002D6C8F">
              <w:rPr>
                <w:color w:val="auto"/>
                <w:lang w:val="nl-BE" w:eastAsia="en-US"/>
              </w:rPr>
              <w:t>APIs</w:t>
            </w:r>
            <w:proofErr w:type="spellEnd"/>
            <w:r w:rsidRPr="002D6C8F">
              <w:rPr>
                <w:color w:val="auto"/>
                <w:lang w:val="nl-BE" w:eastAsia="en-US"/>
              </w:rPr>
              <w:t>. Telerik Blogs.</w:t>
            </w:r>
            <w:r>
              <w:rPr>
                <w:color w:val="auto"/>
                <w:lang w:val="nl-BE" w:eastAsia="en-US"/>
              </w:rPr>
              <w:t xml:space="preserve"> Opgehaald van</w:t>
            </w:r>
            <w:r w:rsidRPr="002D6C8F">
              <w:rPr>
                <w:color w:val="auto"/>
                <w:lang w:val="nl-BE" w:eastAsia="en-US"/>
              </w:rPr>
              <w:t xml:space="preserve"> </w:t>
            </w:r>
            <w:hyperlink r:id="rId35" w:anchor=":~:text=An%20ASP.NET%20Core%20Web,for%20working%20with%20HTTP%20requests" w:history="1">
              <w:r w:rsidRPr="002D6C8F">
                <w:rPr>
                  <w:rStyle w:val="Hyperlink"/>
                  <w:color w:val="auto"/>
                  <w:lang w:val="nl-BE" w:eastAsia="en-US"/>
                </w:rPr>
                <w:t>https://www.telerik.com/blogs/aspnet-core-beginners-web-apis#:~:text=An%20ASP.NET%20Core%20Web,for%20working%20with%20HTTP%20requests</w:t>
              </w:r>
            </w:hyperlink>
            <w:r w:rsidRPr="002D6C8F">
              <w:rPr>
                <w:color w:val="auto"/>
                <w:lang w:val="nl-BE" w:eastAsia="en-US"/>
              </w:rPr>
              <w:t>.</w:t>
            </w:r>
          </w:p>
        </w:tc>
      </w:tr>
      <w:tr w:rsidR="0000327B" w:rsidRPr="008A73E7" w14:paraId="5EC7161E" w14:textId="77777777" w:rsidTr="00FD33E2">
        <w:tc>
          <w:tcPr>
            <w:tcW w:w="704" w:type="dxa"/>
          </w:tcPr>
          <w:p w14:paraId="0D819EC3" w14:textId="77777777" w:rsidR="0000327B" w:rsidRDefault="0000327B" w:rsidP="00FD33E2">
            <w:pPr>
              <w:spacing w:before="120" w:after="120"/>
              <w:rPr>
                <w:color w:val="auto"/>
                <w:lang w:val="nl-BE" w:eastAsia="en-US"/>
              </w:rPr>
            </w:pPr>
            <w:r>
              <w:rPr>
                <w:color w:val="auto"/>
                <w:lang w:val="nl-BE" w:eastAsia="en-US"/>
              </w:rPr>
              <w:t>[5]</w:t>
            </w:r>
          </w:p>
        </w:tc>
        <w:tc>
          <w:tcPr>
            <w:tcW w:w="8368" w:type="dxa"/>
          </w:tcPr>
          <w:p w14:paraId="40B444FB" w14:textId="77777777" w:rsidR="0000327B" w:rsidRPr="008A73E7" w:rsidRDefault="0000327B" w:rsidP="00FD33E2">
            <w:pPr>
              <w:spacing w:before="120" w:after="120"/>
              <w:rPr>
                <w:color w:val="auto"/>
                <w:lang w:val="nl-BE" w:eastAsia="en-US"/>
              </w:rPr>
            </w:pPr>
            <w:r w:rsidRPr="000B0805">
              <w:rPr>
                <w:color w:val="auto"/>
                <w:lang w:val="nl-BE" w:eastAsia="en-US"/>
              </w:rPr>
              <w:t xml:space="preserve">Digital-Delivery-Operations. (2023, August 30). Wat is een API en wat kan je ermee? - Salesforce Nederland Blog. </w:t>
            </w:r>
            <w:r w:rsidRPr="00A35E0C">
              <w:rPr>
                <w:color w:val="auto"/>
                <w:lang w:val="nl-BE" w:eastAsia="en-US"/>
              </w:rPr>
              <w:t xml:space="preserve">Salesforce. </w:t>
            </w:r>
            <w:r>
              <w:rPr>
                <w:color w:val="auto"/>
                <w:lang w:val="nl-BE" w:eastAsia="en-US"/>
              </w:rPr>
              <w:t xml:space="preserve">Opgehaald van </w:t>
            </w:r>
            <w:hyperlink r:id="rId36" w:history="1">
              <w:r w:rsidRPr="008A73E7">
                <w:rPr>
                  <w:rStyle w:val="Hyperlink"/>
                  <w:color w:val="auto"/>
                  <w:lang w:val="nl-BE" w:eastAsia="en-US"/>
                </w:rPr>
                <w:t>https://www.salesforce.com/nl/blog/wat-is-een-api/</w:t>
              </w:r>
            </w:hyperlink>
          </w:p>
        </w:tc>
      </w:tr>
      <w:tr w:rsidR="0000327B" w:rsidRPr="000107C5" w14:paraId="6F745A25" w14:textId="77777777" w:rsidTr="00FD33E2">
        <w:tc>
          <w:tcPr>
            <w:tcW w:w="704" w:type="dxa"/>
          </w:tcPr>
          <w:p w14:paraId="16A85AF0" w14:textId="77777777" w:rsidR="0000327B" w:rsidRPr="00E7694E" w:rsidRDefault="0000327B" w:rsidP="00FD33E2">
            <w:pPr>
              <w:spacing w:before="120" w:after="120"/>
              <w:rPr>
                <w:color w:val="auto"/>
                <w:lang w:val="nl-BE" w:eastAsia="en-US"/>
              </w:rPr>
            </w:pPr>
            <w:r>
              <w:rPr>
                <w:color w:val="auto"/>
                <w:lang w:val="nl-BE" w:eastAsia="en-US"/>
              </w:rPr>
              <w:t>[6]</w:t>
            </w:r>
          </w:p>
        </w:tc>
        <w:tc>
          <w:tcPr>
            <w:tcW w:w="8368" w:type="dxa"/>
          </w:tcPr>
          <w:p w14:paraId="53B55B17" w14:textId="77777777" w:rsidR="0000327B" w:rsidRPr="00347440" w:rsidRDefault="0000327B" w:rsidP="00FD33E2">
            <w:pPr>
              <w:spacing w:before="120" w:after="120"/>
              <w:rPr>
                <w:color w:val="auto"/>
                <w:lang w:eastAsia="en-US"/>
              </w:rPr>
            </w:pPr>
            <w:r w:rsidRPr="002D6C8F">
              <w:rPr>
                <w:color w:val="auto"/>
                <w:lang w:val="en-US" w:eastAsia="en-US"/>
              </w:rPr>
              <w:t>Actian. (2023, September 24). Define SQL Server: a Comprehensive Guide.</w:t>
            </w:r>
            <w:r w:rsidRPr="001934FA">
              <w:rPr>
                <w:color w:val="auto"/>
                <w:lang w:val="en-US" w:eastAsia="en-US"/>
              </w:rPr>
              <w:t xml:space="preserve"> </w:t>
            </w:r>
            <w:r>
              <w:rPr>
                <w:color w:val="auto"/>
                <w:lang w:val="nl-BE" w:eastAsia="en-US"/>
              </w:rPr>
              <w:t>Opgehaald van</w:t>
            </w:r>
            <w:r w:rsidRPr="001934FA">
              <w:rPr>
                <w:color w:val="auto"/>
                <w:lang w:val="nl-BE" w:eastAsia="en-US"/>
              </w:rPr>
              <w:t xml:space="preserve"> </w:t>
            </w:r>
            <w:hyperlink r:id="rId37" w:anchor=":~:text=Microsoft%20SQL%20Server%20is%20a,internet%20as%20a%20web%20service" w:history="1">
              <w:r w:rsidRPr="00347440">
                <w:rPr>
                  <w:rStyle w:val="Hyperlink"/>
                  <w:color w:val="auto"/>
                  <w:lang w:eastAsia="en-US"/>
                </w:rPr>
                <w:t>https://www.actian.com/what-is-sql-server/#:~:text=Microsoft%20SQL%20Server%20is%20a,internet%20as%20a%20web%20service</w:t>
              </w:r>
            </w:hyperlink>
            <w:r w:rsidRPr="00347440">
              <w:rPr>
                <w:color w:val="auto"/>
                <w:lang w:eastAsia="en-US"/>
              </w:rPr>
              <w:t>.</w:t>
            </w:r>
          </w:p>
        </w:tc>
      </w:tr>
      <w:tr w:rsidR="0000327B" w:rsidRPr="009F3DEF" w14:paraId="3EBBB0BD" w14:textId="77777777" w:rsidTr="00FD33E2">
        <w:tc>
          <w:tcPr>
            <w:tcW w:w="704" w:type="dxa"/>
          </w:tcPr>
          <w:p w14:paraId="5DB320A5" w14:textId="77777777" w:rsidR="0000327B" w:rsidRPr="00E7694E" w:rsidRDefault="0000327B" w:rsidP="00FD33E2">
            <w:pPr>
              <w:spacing w:before="120" w:after="120"/>
              <w:rPr>
                <w:color w:val="auto"/>
                <w:lang w:val="nl-BE" w:eastAsia="en-US"/>
              </w:rPr>
            </w:pPr>
            <w:r>
              <w:rPr>
                <w:color w:val="auto"/>
                <w:lang w:val="nl-BE" w:eastAsia="en-US"/>
              </w:rPr>
              <w:t>[7]</w:t>
            </w:r>
          </w:p>
        </w:tc>
        <w:tc>
          <w:tcPr>
            <w:tcW w:w="8368" w:type="dxa"/>
          </w:tcPr>
          <w:p w14:paraId="3BF846AA" w14:textId="77777777" w:rsidR="0000327B" w:rsidRPr="002D6C8F" w:rsidRDefault="0000327B" w:rsidP="00FD33E2">
            <w:pPr>
              <w:spacing w:before="120" w:after="120"/>
              <w:rPr>
                <w:color w:val="auto"/>
                <w:lang w:val="nl-BE" w:eastAsia="en-US"/>
              </w:rPr>
            </w:pPr>
            <w:r w:rsidRPr="002D6C8F">
              <w:rPr>
                <w:color w:val="auto"/>
                <w:lang w:val="nl-BE" w:eastAsia="en-US"/>
              </w:rPr>
              <w:t xml:space="preserve">Mol, N. (2021, </w:t>
            </w:r>
            <w:proofErr w:type="spellStart"/>
            <w:r w:rsidRPr="002D6C8F">
              <w:rPr>
                <w:color w:val="auto"/>
                <w:lang w:val="nl-BE" w:eastAsia="en-US"/>
              </w:rPr>
              <w:t>July</w:t>
            </w:r>
            <w:proofErr w:type="spellEnd"/>
            <w:r w:rsidRPr="002D6C8F">
              <w:rPr>
                <w:color w:val="auto"/>
                <w:lang w:val="nl-BE" w:eastAsia="en-US"/>
              </w:rPr>
              <w:t xml:space="preserve"> 25). </w:t>
            </w:r>
            <w:proofErr w:type="spellStart"/>
            <w:r w:rsidRPr="002D6C8F">
              <w:rPr>
                <w:color w:val="auto"/>
                <w:lang w:val="nl-BE" w:eastAsia="en-US"/>
              </w:rPr>
              <w:t>React</w:t>
            </w:r>
            <w:proofErr w:type="spellEnd"/>
            <w:r w:rsidRPr="002D6C8F">
              <w:rPr>
                <w:color w:val="auto"/>
                <w:lang w:val="nl-BE" w:eastAsia="en-US"/>
              </w:rPr>
              <w:t xml:space="preserve"> JS: Wat is het en waarom word het zo vaak gebruikt?</w:t>
            </w:r>
            <w:r>
              <w:rPr>
                <w:color w:val="auto"/>
                <w:lang w:val="nl-BE" w:eastAsia="en-US"/>
              </w:rPr>
              <w:t xml:space="preserve"> Opgehaald van</w:t>
            </w:r>
            <w:r w:rsidRPr="002D6C8F">
              <w:rPr>
                <w:color w:val="auto"/>
                <w:lang w:val="nl-BE" w:eastAsia="en-US"/>
              </w:rPr>
              <w:t xml:space="preserve"> </w:t>
            </w:r>
            <w:hyperlink r:id="rId38" w:history="1">
              <w:r w:rsidRPr="002D6C8F">
                <w:rPr>
                  <w:rStyle w:val="Hyperlink"/>
                  <w:color w:val="auto"/>
                  <w:lang w:val="nl-BE" w:eastAsia="en-US"/>
                </w:rPr>
                <w:t>https://cbi-analytics.nl/react-js-wat-is-het-en-waarom-word-het-zo-vaak-gebruikt/</w:t>
              </w:r>
            </w:hyperlink>
          </w:p>
        </w:tc>
      </w:tr>
      <w:tr w:rsidR="0000327B" w:rsidRPr="00656EEB" w14:paraId="16200DF8" w14:textId="77777777" w:rsidTr="00FD33E2">
        <w:tc>
          <w:tcPr>
            <w:tcW w:w="704" w:type="dxa"/>
          </w:tcPr>
          <w:p w14:paraId="4178195A" w14:textId="77777777" w:rsidR="0000327B" w:rsidRPr="00E7694E" w:rsidRDefault="0000327B" w:rsidP="00FD33E2">
            <w:pPr>
              <w:spacing w:before="120" w:after="120"/>
              <w:rPr>
                <w:color w:val="auto"/>
                <w:lang w:val="nl-BE" w:eastAsia="en-US"/>
              </w:rPr>
            </w:pPr>
            <w:r>
              <w:rPr>
                <w:color w:val="auto"/>
                <w:lang w:val="nl-BE" w:eastAsia="en-US"/>
              </w:rPr>
              <w:t>[8]</w:t>
            </w:r>
          </w:p>
        </w:tc>
        <w:tc>
          <w:tcPr>
            <w:tcW w:w="8368" w:type="dxa"/>
          </w:tcPr>
          <w:p w14:paraId="3771719B" w14:textId="77777777" w:rsidR="0000327B" w:rsidRPr="00656EEB" w:rsidRDefault="0000327B" w:rsidP="00FD33E2">
            <w:pPr>
              <w:spacing w:before="120" w:after="120"/>
              <w:rPr>
                <w:color w:val="auto"/>
                <w:lang w:val="nl-BE" w:eastAsia="en-US"/>
              </w:rPr>
            </w:pPr>
            <w:r w:rsidRPr="002569AE">
              <w:rPr>
                <w:color w:val="auto"/>
                <w:lang w:val="nl-BE" w:eastAsia="en-US"/>
              </w:rPr>
              <w:t xml:space="preserve">Wat doet een IT-consultant? - stepstone.be. (n.d.). </w:t>
            </w:r>
            <w:r w:rsidRPr="00656EEB">
              <w:rPr>
                <w:color w:val="auto"/>
                <w:lang w:val="nl-BE" w:eastAsia="en-US"/>
              </w:rPr>
              <w:t>stepstone.be. Op</w:t>
            </w:r>
            <w:r>
              <w:rPr>
                <w:color w:val="auto"/>
                <w:lang w:val="nl-BE" w:eastAsia="en-US"/>
              </w:rPr>
              <w:t xml:space="preserve">gehaald van </w:t>
            </w:r>
            <w:r w:rsidRPr="00656EEB">
              <w:rPr>
                <w:color w:val="auto"/>
                <w:lang w:val="nl-BE" w:eastAsia="en-US"/>
              </w:rPr>
              <w:t xml:space="preserve"> </w:t>
            </w:r>
            <w:hyperlink r:id="rId39" w:history="1">
              <w:r w:rsidRPr="00656EEB">
                <w:rPr>
                  <w:rStyle w:val="Hyperlink"/>
                  <w:color w:val="auto"/>
                  <w:lang w:val="nl-BE" w:eastAsia="en-US"/>
                </w:rPr>
                <w:t>https://www.stepstone.be/carriere-tips/wat-doet-een-consultant/</w:t>
              </w:r>
            </w:hyperlink>
          </w:p>
        </w:tc>
      </w:tr>
      <w:tr w:rsidR="0000327B" w:rsidRPr="009F3DEF" w14:paraId="2CB55D70" w14:textId="77777777" w:rsidTr="00FD33E2">
        <w:tc>
          <w:tcPr>
            <w:tcW w:w="704" w:type="dxa"/>
          </w:tcPr>
          <w:p w14:paraId="66C4A195" w14:textId="77777777" w:rsidR="0000327B" w:rsidRPr="00E7694E" w:rsidRDefault="0000327B" w:rsidP="00FD33E2">
            <w:pPr>
              <w:spacing w:before="120" w:after="120"/>
              <w:rPr>
                <w:color w:val="auto"/>
                <w:lang w:val="nl-BE" w:eastAsia="en-US"/>
              </w:rPr>
            </w:pPr>
            <w:r>
              <w:rPr>
                <w:color w:val="auto"/>
                <w:lang w:val="nl-BE" w:eastAsia="en-US"/>
              </w:rPr>
              <w:t>[9]</w:t>
            </w:r>
          </w:p>
        </w:tc>
        <w:tc>
          <w:tcPr>
            <w:tcW w:w="8368" w:type="dxa"/>
          </w:tcPr>
          <w:p w14:paraId="2077BDB4" w14:textId="77777777" w:rsidR="0000327B" w:rsidRPr="002D6C8F" w:rsidRDefault="0000327B" w:rsidP="00FD33E2">
            <w:pPr>
              <w:spacing w:before="120" w:after="120"/>
              <w:rPr>
                <w:color w:val="auto"/>
                <w:lang w:val="nl-BE" w:eastAsia="en-US"/>
              </w:rPr>
            </w:pPr>
            <w:proofErr w:type="spellStart"/>
            <w:r w:rsidRPr="0007779D">
              <w:rPr>
                <w:color w:val="auto"/>
                <w:lang w:val="nl-BE" w:eastAsia="en-US"/>
              </w:rPr>
              <w:t>PerfectXL</w:t>
            </w:r>
            <w:proofErr w:type="spellEnd"/>
            <w:r w:rsidRPr="0007779D">
              <w:rPr>
                <w:color w:val="auto"/>
                <w:lang w:val="nl-BE" w:eastAsia="en-US"/>
              </w:rPr>
              <w:t xml:space="preserve">. (2021, </w:t>
            </w:r>
            <w:proofErr w:type="spellStart"/>
            <w:r w:rsidRPr="0007779D">
              <w:rPr>
                <w:color w:val="auto"/>
                <w:lang w:val="nl-BE" w:eastAsia="en-US"/>
              </w:rPr>
              <w:t>June</w:t>
            </w:r>
            <w:proofErr w:type="spellEnd"/>
            <w:r w:rsidRPr="0007779D">
              <w:rPr>
                <w:color w:val="auto"/>
                <w:lang w:val="nl-BE" w:eastAsia="en-US"/>
              </w:rPr>
              <w:t xml:space="preserve"> 9). Wat is een spreadsheet // Verklarende woordenlijst Excel // </w:t>
            </w:r>
            <w:proofErr w:type="spellStart"/>
            <w:r w:rsidRPr="0007779D">
              <w:rPr>
                <w:color w:val="auto"/>
                <w:lang w:val="nl-BE" w:eastAsia="en-US"/>
              </w:rPr>
              <w:t>PerfectXL</w:t>
            </w:r>
            <w:proofErr w:type="spellEnd"/>
            <w:r w:rsidRPr="0007779D">
              <w:rPr>
                <w:color w:val="auto"/>
                <w:lang w:val="nl-BE" w:eastAsia="en-US"/>
              </w:rPr>
              <w:t xml:space="preserve">. Opgehaald van </w:t>
            </w:r>
            <w:hyperlink r:id="rId40" w:history="1">
              <w:r w:rsidRPr="0007779D">
                <w:rPr>
                  <w:rStyle w:val="Hyperlink"/>
                  <w:color w:val="auto"/>
                  <w:lang w:val="nl-BE" w:eastAsia="en-US"/>
                </w:rPr>
                <w:t>https://www.perfectxl.com/excel-verklarende-woordenlijst/wat-is-een-spreadsheet/?lang=nl</w:t>
              </w:r>
            </w:hyperlink>
          </w:p>
        </w:tc>
      </w:tr>
      <w:tr w:rsidR="0000327B" w:rsidRPr="009F3DEF" w14:paraId="5BE2FD6A" w14:textId="77777777" w:rsidTr="00FD33E2">
        <w:tc>
          <w:tcPr>
            <w:tcW w:w="704" w:type="dxa"/>
          </w:tcPr>
          <w:p w14:paraId="44CE4A42" w14:textId="77777777" w:rsidR="0000327B" w:rsidRPr="00E7694E" w:rsidRDefault="0000327B" w:rsidP="00FD33E2">
            <w:pPr>
              <w:spacing w:before="120" w:after="120"/>
              <w:rPr>
                <w:color w:val="auto"/>
                <w:lang w:val="nl-BE" w:eastAsia="en-US"/>
              </w:rPr>
            </w:pPr>
            <w:r>
              <w:rPr>
                <w:color w:val="auto"/>
                <w:lang w:val="nl-BE" w:eastAsia="en-US"/>
              </w:rPr>
              <w:t>[10]</w:t>
            </w:r>
          </w:p>
        </w:tc>
        <w:tc>
          <w:tcPr>
            <w:tcW w:w="8368" w:type="dxa"/>
          </w:tcPr>
          <w:p w14:paraId="3903A523" w14:textId="77777777" w:rsidR="0000327B" w:rsidRPr="002D6C8F" w:rsidRDefault="0000327B" w:rsidP="00FD33E2">
            <w:pPr>
              <w:spacing w:before="120" w:after="120"/>
              <w:rPr>
                <w:color w:val="auto"/>
                <w:lang w:val="nl-BE" w:eastAsia="en-US"/>
              </w:rPr>
            </w:pPr>
            <w:proofErr w:type="spellStart"/>
            <w:r w:rsidRPr="002D6C8F">
              <w:rPr>
                <w:color w:val="auto"/>
                <w:lang w:val="nl-BE" w:eastAsia="en-US"/>
              </w:rPr>
              <w:t>StudentJob.Be</w:t>
            </w:r>
            <w:proofErr w:type="spellEnd"/>
            <w:r w:rsidRPr="002D6C8F">
              <w:rPr>
                <w:color w:val="auto"/>
                <w:lang w:val="nl-BE" w:eastAsia="en-US"/>
              </w:rPr>
              <w:t xml:space="preserve">. (n.d.). </w:t>
            </w:r>
            <w:proofErr w:type="spellStart"/>
            <w:r w:rsidRPr="002D6C8F">
              <w:rPr>
                <w:color w:val="auto"/>
                <w:lang w:val="nl-BE" w:eastAsia="en-US"/>
              </w:rPr>
              <w:t>ADV-dagen</w:t>
            </w:r>
            <w:proofErr w:type="spellEnd"/>
            <w:r w:rsidRPr="002D6C8F">
              <w:rPr>
                <w:color w:val="auto"/>
                <w:lang w:val="nl-BE" w:eastAsia="en-US"/>
              </w:rPr>
              <w:t xml:space="preserve"> | </w:t>
            </w:r>
            <w:proofErr w:type="spellStart"/>
            <w:r w:rsidRPr="002D6C8F">
              <w:rPr>
                <w:color w:val="auto"/>
                <w:lang w:val="nl-BE" w:eastAsia="en-US"/>
              </w:rPr>
              <w:t>ATV-dagen</w:t>
            </w:r>
            <w:proofErr w:type="spellEnd"/>
            <w:r w:rsidRPr="002D6C8F">
              <w:rPr>
                <w:color w:val="auto"/>
                <w:lang w:val="nl-BE" w:eastAsia="en-US"/>
              </w:rPr>
              <w:t xml:space="preserve"> | Alles wat je moet weten | St. . . </w:t>
            </w:r>
            <w:proofErr w:type="spellStart"/>
            <w:r w:rsidRPr="002D6C8F">
              <w:rPr>
                <w:color w:val="auto"/>
                <w:lang w:val="nl-BE" w:eastAsia="en-US"/>
              </w:rPr>
              <w:t>StudentJob</w:t>
            </w:r>
            <w:proofErr w:type="spellEnd"/>
            <w:r w:rsidRPr="002D6C8F">
              <w:rPr>
                <w:color w:val="auto"/>
                <w:lang w:val="nl-BE" w:eastAsia="en-US"/>
              </w:rPr>
              <w:t xml:space="preserve"> BE NL. </w:t>
            </w:r>
            <w:r>
              <w:rPr>
                <w:color w:val="auto"/>
                <w:lang w:val="nl-BE" w:eastAsia="en-US"/>
              </w:rPr>
              <w:t>Opgehaald van</w:t>
            </w:r>
            <w:r w:rsidRPr="002D6C8F">
              <w:rPr>
                <w:color w:val="auto"/>
                <w:lang w:val="nl-BE" w:eastAsia="en-US"/>
              </w:rPr>
              <w:t xml:space="preserve"> </w:t>
            </w:r>
            <w:hyperlink r:id="rId41" w:history="1">
              <w:r w:rsidRPr="002D6C8F">
                <w:rPr>
                  <w:rStyle w:val="Hyperlink"/>
                  <w:color w:val="auto"/>
                  <w:lang w:val="nl-BE" w:eastAsia="en-US"/>
                </w:rPr>
                <w:t>https://www.studentjob.be/carriere/secundaire-arbeidsvoorwaarden/adv-dagen</w:t>
              </w:r>
            </w:hyperlink>
          </w:p>
        </w:tc>
      </w:tr>
      <w:tr w:rsidR="0000327B" w:rsidRPr="009F3DEF" w14:paraId="72D29A86" w14:textId="77777777" w:rsidTr="00FD33E2">
        <w:tc>
          <w:tcPr>
            <w:tcW w:w="704" w:type="dxa"/>
          </w:tcPr>
          <w:p w14:paraId="2E20B336" w14:textId="77777777" w:rsidR="0000327B" w:rsidRPr="00E7694E" w:rsidRDefault="0000327B" w:rsidP="00FD33E2">
            <w:pPr>
              <w:spacing w:before="120" w:after="120"/>
              <w:rPr>
                <w:color w:val="auto"/>
                <w:lang w:val="nl-BE" w:eastAsia="en-US"/>
              </w:rPr>
            </w:pPr>
            <w:r>
              <w:rPr>
                <w:color w:val="auto"/>
                <w:lang w:val="nl-BE" w:eastAsia="en-US"/>
              </w:rPr>
              <w:t>[11]</w:t>
            </w:r>
          </w:p>
        </w:tc>
        <w:tc>
          <w:tcPr>
            <w:tcW w:w="8368" w:type="dxa"/>
          </w:tcPr>
          <w:p w14:paraId="3787E114" w14:textId="77777777" w:rsidR="0000327B" w:rsidRPr="002D6C8F" w:rsidRDefault="0000327B" w:rsidP="00FD33E2">
            <w:pPr>
              <w:spacing w:before="120" w:after="120"/>
              <w:rPr>
                <w:color w:val="auto"/>
                <w:lang w:val="nl-BE" w:eastAsia="en-US"/>
              </w:rPr>
            </w:pPr>
            <w:proofErr w:type="spellStart"/>
            <w:r w:rsidRPr="002D6C8F">
              <w:rPr>
                <w:color w:val="auto"/>
                <w:lang w:val="en-US" w:eastAsia="en-US"/>
              </w:rPr>
              <w:t>Twize</w:t>
            </w:r>
            <w:proofErr w:type="spellEnd"/>
            <w:r w:rsidRPr="002D6C8F">
              <w:rPr>
                <w:color w:val="auto"/>
                <w:lang w:val="en-US" w:eastAsia="en-US"/>
              </w:rPr>
              <w:t xml:space="preserve"> B.V. (2023, May 30). Wat is Agile? </w:t>
            </w:r>
            <w:r w:rsidRPr="002D6C8F">
              <w:rPr>
                <w:color w:val="auto"/>
                <w:lang w:val="nl-BE" w:eastAsia="en-US"/>
              </w:rPr>
              <w:t xml:space="preserve">Een kort overzicht met video uitleg. </w:t>
            </w:r>
            <w:proofErr w:type="spellStart"/>
            <w:r w:rsidRPr="002D6C8F">
              <w:rPr>
                <w:color w:val="auto"/>
                <w:lang w:val="nl-BE" w:eastAsia="en-US"/>
              </w:rPr>
              <w:t>Organize</w:t>
            </w:r>
            <w:proofErr w:type="spellEnd"/>
            <w:r w:rsidRPr="002D6C8F">
              <w:rPr>
                <w:color w:val="auto"/>
                <w:lang w:val="nl-BE" w:eastAsia="en-US"/>
              </w:rPr>
              <w:t xml:space="preserve"> Agile.</w:t>
            </w:r>
            <w:r>
              <w:rPr>
                <w:color w:val="auto"/>
                <w:lang w:val="nl-BE" w:eastAsia="en-US"/>
              </w:rPr>
              <w:t xml:space="preserve"> Opgehaald van</w:t>
            </w:r>
            <w:r w:rsidRPr="002D6C8F">
              <w:rPr>
                <w:color w:val="auto"/>
                <w:lang w:val="nl-BE" w:eastAsia="en-US"/>
              </w:rPr>
              <w:t xml:space="preserve"> </w:t>
            </w:r>
            <w:hyperlink r:id="rId42" w:history="1">
              <w:r w:rsidRPr="002D6C8F">
                <w:rPr>
                  <w:rStyle w:val="Hyperlink"/>
                  <w:color w:val="auto"/>
                  <w:lang w:val="nl-BE" w:eastAsia="en-US"/>
                </w:rPr>
                <w:t>https://www.organizeagile.nl/wat-is-agile/</w:t>
              </w:r>
            </w:hyperlink>
          </w:p>
        </w:tc>
      </w:tr>
      <w:tr w:rsidR="0000327B" w:rsidRPr="00F37A29" w14:paraId="58699DF6" w14:textId="77777777" w:rsidTr="00FD33E2">
        <w:tc>
          <w:tcPr>
            <w:tcW w:w="704" w:type="dxa"/>
          </w:tcPr>
          <w:p w14:paraId="147EF3DA" w14:textId="77777777" w:rsidR="0000327B" w:rsidRPr="00E7694E" w:rsidRDefault="0000327B" w:rsidP="00FD33E2">
            <w:pPr>
              <w:spacing w:before="120" w:after="120"/>
              <w:rPr>
                <w:color w:val="auto"/>
                <w:lang w:val="nl-BE" w:eastAsia="en-US"/>
              </w:rPr>
            </w:pPr>
            <w:r>
              <w:rPr>
                <w:color w:val="auto"/>
                <w:lang w:val="nl-BE" w:eastAsia="en-US"/>
              </w:rPr>
              <w:t>[12]</w:t>
            </w:r>
          </w:p>
        </w:tc>
        <w:tc>
          <w:tcPr>
            <w:tcW w:w="8368" w:type="dxa"/>
          </w:tcPr>
          <w:p w14:paraId="655DBEB2" w14:textId="77777777" w:rsidR="0000327B" w:rsidRPr="00F37A29" w:rsidRDefault="0000327B" w:rsidP="00FD33E2">
            <w:pPr>
              <w:spacing w:before="120" w:after="120"/>
              <w:rPr>
                <w:color w:val="auto"/>
                <w:lang w:val="nl-BE" w:eastAsia="en-US"/>
              </w:rPr>
            </w:pPr>
            <w:r w:rsidRPr="002D6C8F">
              <w:rPr>
                <w:color w:val="auto"/>
                <w:lang w:val="en-US" w:eastAsia="en-US"/>
              </w:rPr>
              <w:t xml:space="preserve">User Story | Scrumguide.nl. (2020, December 27). </w:t>
            </w:r>
            <w:r w:rsidRPr="003B0446">
              <w:rPr>
                <w:color w:val="auto"/>
                <w:lang w:val="nl-BE" w:eastAsia="en-US"/>
              </w:rPr>
              <w:t xml:space="preserve">Scrumguide. </w:t>
            </w:r>
            <w:r>
              <w:rPr>
                <w:color w:val="auto"/>
                <w:lang w:val="nl-BE" w:eastAsia="en-US"/>
              </w:rPr>
              <w:t>Opgehaald van</w:t>
            </w:r>
            <w:r w:rsidRPr="002D6C8F">
              <w:rPr>
                <w:color w:val="auto"/>
                <w:lang w:val="nl-BE" w:eastAsia="en-US"/>
              </w:rPr>
              <w:t xml:space="preserve"> </w:t>
            </w:r>
            <w:hyperlink r:id="rId43" w:anchor=":~:text=Een%20User%20Story%20is%20een,het%20product%20moet%20%2F%20wil%20doen" w:history="1">
              <w:r w:rsidRPr="00F37A29">
                <w:rPr>
                  <w:rStyle w:val="Hyperlink"/>
                  <w:color w:val="auto"/>
                  <w:lang w:val="nl-BE" w:eastAsia="en-US"/>
                </w:rPr>
                <w:t>https://scrumguide.nl/user-story/#:~:text=Een%20User%20Story%20is%20een,het%20product%20moet%20%2F%20wil%20doen</w:t>
              </w:r>
            </w:hyperlink>
            <w:r w:rsidRPr="00F37A29">
              <w:rPr>
                <w:color w:val="auto"/>
                <w:lang w:val="nl-BE" w:eastAsia="en-US"/>
              </w:rPr>
              <w:t>.</w:t>
            </w:r>
          </w:p>
        </w:tc>
      </w:tr>
      <w:tr w:rsidR="0000327B" w:rsidRPr="00A23490" w14:paraId="60C9C15D" w14:textId="77777777" w:rsidTr="00FD33E2">
        <w:tc>
          <w:tcPr>
            <w:tcW w:w="704" w:type="dxa"/>
          </w:tcPr>
          <w:p w14:paraId="66DDC466" w14:textId="77777777" w:rsidR="0000327B" w:rsidRPr="00E7694E" w:rsidRDefault="0000327B" w:rsidP="00FD33E2">
            <w:pPr>
              <w:spacing w:before="120" w:after="120"/>
              <w:rPr>
                <w:color w:val="auto"/>
                <w:lang w:val="nl-BE" w:eastAsia="en-US"/>
              </w:rPr>
            </w:pPr>
            <w:r>
              <w:rPr>
                <w:color w:val="auto"/>
                <w:lang w:val="nl-BE" w:eastAsia="en-US"/>
              </w:rPr>
              <w:t>[13]</w:t>
            </w:r>
          </w:p>
        </w:tc>
        <w:tc>
          <w:tcPr>
            <w:tcW w:w="8368" w:type="dxa"/>
          </w:tcPr>
          <w:p w14:paraId="64C47BAE" w14:textId="77777777" w:rsidR="0000327B" w:rsidRPr="00347440" w:rsidRDefault="0000327B" w:rsidP="00FD33E2">
            <w:pPr>
              <w:spacing w:before="120" w:after="120"/>
              <w:rPr>
                <w:color w:val="auto"/>
                <w:lang w:eastAsia="en-US"/>
              </w:rPr>
            </w:pPr>
            <w:r w:rsidRPr="002D6C8F">
              <w:rPr>
                <w:color w:val="auto"/>
                <w:lang w:val="en-US" w:eastAsia="en-US"/>
              </w:rPr>
              <w:t xml:space="preserve">Osman, J. (2023). CRUD Operations - Wat is CRUD? </w:t>
            </w:r>
            <w:proofErr w:type="spellStart"/>
            <w:r w:rsidRPr="002D6C8F">
              <w:rPr>
                <w:color w:val="auto"/>
                <w:lang w:val="en-US" w:eastAsia="en-US"/>
              </w:rPr>
              <w:t>AppMaster</w:t>
            </w:r>
            <w:proofErr w:type="spellEnd"/>
            <w:r w:rsidRPr="002D6C8F">
              <w:rPr>
                <w:color w:val="auto"/>
                <w:lang w:val="en-US" w:eastAsia="en-US"/>
              </w:rPr>
              <w:t xml:space="preserve"> - Ultimate All-in No-code Platform.</w:t>
            </w:r>
            <w:r w:rsidRPr="00F37A29">
              <w:rPr>
                <w:color w:val="auto"/>
                <w:lang w:val="en-US" w:eastAsia="en-US"/>
              </w:rPr>
              <w:t xml:space="preserve"> </w:t>
            </w:r>
            <w:r>
              <w:rPr>
                <w:color w:val="auto"/>
                <w:lang w:val="nl-BE" w:eastAsia="en-US"/>
              </w:rPr>
              <w:t>Opgehaald van</w:t>
            </w:r>
            <w:r w:rsidRPr="00F37A29">
              <w:rPr>
                <w:color w:val="auto"/>
                <w:lang w:val="nl-BE" w:eastAsia="en-US"/>
              </w:rPr>
              <w:t xml:space="preserve"> </w:t>
            </w:r>
            <w:hyperlink r:id="rId44" w:history="1">
              <w:r w:rsidRPr="00347440">
                <w:rPr>
                  <w:rStyle w:val="Hyperlink"/>
                  <w:color w:val="auto"/>
                  <w:lang w:eastAsia="en-US"/>
                </w:rPr>
                <w:t>https://appmaster.io/nl/blog/crud-operations-wat-is-crud</w:t>
              </w:r>
            </w:hyperlink>
          </w:p>
        </w:tc>
      </w:tr>
      <w:tr w:rsidR="0000327B" w:rsidRPr="00F37A29" w14:paraId="613274D4" w14:textId="77777777" w:rsidTr="00FD33E2">
        <w:tc>
          <w:tcPr>
            <w:tcW w:w="704" w:type="dxa"/>
          </w:tcPr>
          <w:p w14:paraId="370BEFFE" w14:textId="77777777" w:rsidR="0000327B" w:rsidRDefault="0000327B" w:rsidP="00FD33E2">
            <w:pPr>
              <w:spacing w:before="120" w:after="120"/>
              <w:rPr>
                <w:color w:val="auto"/>
                <w:lang w:val="nl-BE" w:eastAsia="en-US"/>
              </w:rPr>
            </w:pPr>
            <w:r>
              <w:rPr>
                <w:color w:val="auto"/>
                <w:lang w:val="nl-BE" w:eastAsia="en-US"/>
              </w:rPr>
              <w:lastRenderedPageBreak/>
              <w:t>[14]</w:t>
            </w:r>
          </w:p>
        </w:tc>
        <w:tc>
          <w:tcPr>
            <w:tcW w:w="8368" w:type="dxa"/>
          </w:tcPr>
          <w:p w14:paraId="6002A9A1" w14:textId="77777777" w:rsidR="0000327B" w:rsidRPr="00F37A29" w:rsidRDefault="0000327B" w:rsidP="00FD33E2">
            <w:pPr>
              <w:spacing w:before="120" w:after="120"/>
              <w:rPr>
                <w:color w:val="auto"/>
                <w:lang w:val="nl-BE" w:eastAsia="en-US"/>
              </w:rPr>
            </w:pPr>
            <w:r w:rsidRPr="002D6C8F">
              <w:rPr>
                <w:color w:val="auto"/>
                <w:lang w:val="nl-BE" w:eastAsia="en-US"/>
              </w:rPr>
              <w:t xml:space="preserve">Wat is </w:t>
            </w:r>
            <w:proofErr w:type="spellStart"/>
            <w:r w:rsidRPr="002D6C8F">
              <w:rPr>
                <w:color w:val="auto"/>
                <w:lang w:val="nl-BE" w:eastAsia="en-US"/>
              </w:rPr>
              <w:t>DevOps</w:t>
            </w:r>
            <w:proofErr w:type="spellEnd"/>
            <w:r w:rsidRPr="002D6C8F">
              <w:rPr>
                <w:color w:val="auto"/>
                <w:lang w:val="nl-BE" w:eastAsia="en-US"/>
              </w:rPr>
              <w:t xml:space="preserve">? Uitleg over </w:t>
            </w:r>
            <w:proofErr w:type="spellStart"/>
            <w:r w:rsidRPr="002D6C8F">
              <w:rPr>
                <w:color w:val="auto"/>
                <w:lang w:val="nl-BE" w:eastAsia="en-US"/>
              </w:rPr>
              <w:t>DevOps</w:t>
            </w:r>
            <w:proofErr w:type="spellEnd"/>
            <w:r w:rsidRPr="002D6C8F">
              <w:rPr>
                <w:color w:val="auto"/>
                <w:lang w:val="nl-BE" w:eastAsia="en-US"/>
              </w:rPr>
              <w:t xml:space="preserve"> | Microsoft Azure. </w:t>
            </w:r>
            <w:r w:rsidRPr="00F37A29">
              <w:rPr>
                <w:color w:val="auto"/>
                <w:lang w:val="nl-BE" w:eastAsia="en-US"/>
              </w:rPr>
              <w:t>(n.d.).</w:t>
            </w:r>
            <w:r>
              <w:rPr>
                <w:color w:val="auto"/>
                <w:lang w:val="nl-BE" w:eastAsia="en-US"/>
              </w:rPr>
              <w:t xml:space="preserve"> Opgehaald van</w:t>
            </w:r>
            <w:r w:rsidRPr="00F37A29">
              <w:rPr>
                <w:color w:val="auto"/>
                <w:lang w:val="nl-BE" w:eastAsia="en-US"/>
              </w:rPr>
              <w:t xml:space="preserve"> </w:t>
            </w:r>
            <w:hyperlink r:id="rId45" w:anchor=":~:text=Definitie%20van%20DevOps,waarde%20aan%20klanten%20te%20bieden" w:history="1">
              <w:r w:rsidRPr="00F37A29">
                <w:rPr>
                  <w:rStyle w:val="Hyperlink"/>
                  <w:color w:val="auto"/>
                  <w:lang w:val="nl-BE" w:eastAsia="en-US"/>
                </w:rPr>
                <w:t>https://azure.microsoft.com/nl-nl/resources/cloud-computing-dictionary/what-is-devops#:~:text=Definitie%20van%20DevOps,waarde%20aan%20klanten%20te%20bieden</w:t>
              </w:r>
            </w:hyperlink>
          </w:p>
        </w:tc>
      </w:tr>
      <w:tr w:rsidR="0000327B" w:rsidRPr="000107C5" w14:paraId="4B6CA26F" w14:textId="77777777" w:rsidTr="00FD33E2">
        <w:tc>
          <w:tcPr>
            <w:tcW w:w="704" w:type="dxa"/>
          </w:tcPr>
          <w:p w14:paraId="67B8E612" w14:textId="77777777" w:rsidR="0000327B" w:rsidRDefault="0000327B" w:rsidP="00FD33E2">
            <w:pPr>
              <w:spacing w:before="120" w:after="120"/>
              <w:rPr>
                <w:color w:val="auto"/>
                <w:lang w:val="nl-BE" w:eastAsia="en-US"/>
              </w:rPr>
            </w:pPr>
            <w:r>
              <w:rPr>
                <w:color w:val="auto"/>
                <w:lang w:val="nl-BE" w:eastAsia="en-US"/>
              </w:rPr>
              <w:t>[15]</w:t>
            </w:r>
          </w:p>
        </w:tc>
        <w:tc>
          <w:tcPr>
            <w:tcW w:w="8368" w:type="dxa"/>
          </w:tcPr>
          <w:p w14:paraId="3B5F2073" w14:textId="77777777" w:rsidR="0000327B" w:rsidRPr="00347440" w:rsidRDefault="0000327B" w:rsidP="00FD33E2">
            <w:pPr>
              <w:spacing w:before="120" w:after="120"/>
              <w:rPr>
                <w:color w:val="auto"/>
                <w:lang w:eastAsia="en-US"/>
              </w:rPr>
            </w:pPr>
            <w:proofErr w:type="spellStart"/>
            <w:r w:rsidRPr="003B0446">
              <w:rPr>
                <w:color w:val="auto"/>
                <w:lang w:val="nl-BE" w:eastAsia="en-US"/>
              </w:rPr>
              <w:t>Contributor</w:t>
            </w:r>
            <w:proofErr w:type="spellEnd"/>
            <w:r w:rsidRPr="003B0446">
              <w:rPr>
                <w:color w:val="auto"/>
                <w:lang w:val="nl-BE" w:eastAsia="en-US"/>
              </w:rPr>
              <w:t xml:space="preserve">, T. (2019). clean </w:t>
            </w:r>
            <w:proofErr w:type="spellStart"/>
            <w:r w:rsidRPr="003B0446">
              <w:rPr>
                <w:color w:val="auto"/>
                <w:lang w:val="nl-BE" w:eastAsia="en-US"/>
              </w:rPr>
              <w:t>architecture</w:t>
            </w:r>
            <w:proofErr w:type="spellEnd"/>
            <w:r w:rsidRPr="003B0446">
              <w:rPr>
                <w:color w:val="auto"/>
                <w:lang w:val="nl-BE" w:eastAsia="en-US"/>
              </w:rPr>
              <w:t xml:space="preserve">. </w:t>
            </w:r>
            <w:r w:rsidRPr="00F37A29">
              <w:rPr>
                <w:color w:val="auto"/>
                <w:lang w:val="nl-BE" w:eastAsia="en-US"/>
              </w:rPr>
              <w:t>WhatIs.com.</w:t>
            </w:r>
            <w:r>
              <w:rPr>
                <w:color w:val="auto"/>
                <w:lang w:val="nl-BE" w:eastAsia="en-US"/>
              </w:rPr>
              <w:t xml:space="preserve"> Opgehaald van</w:t>
            </w:r>
            <w:r w:rsidRPr="00F37A29">
              <w:rPr>
                <w:color w:val="auto"/>
                <w:lang w:val="nl-BE" w:eastAsia="en-US"/>
              </w:rPr>
              <w:t xml:space="preserve"> </w:t>
            </w:r>
            <w:hyperlink r:id="rId46" w:anchor=":~:text=Clean%20architecture%20is%20a%20software,separate%20from%20the%20delivery%20mechanism" w:history="1">
              <w:r w:rsidRPr="00347440">
                <w:rPr>
                  <w:rStyle w:val="Hyperlink"/>
                  <w:color w:val="auto"/>
                  <w:lang w:eastAsia="en-US"/>
                </w:rPr>
                <w:t>https://www.techtarget.com/whatis/definition/clean-architecture#:~:text=Clean%20architecture%20is%20a%20software,separate%20from%20the%20delivery%20mechanism</w:t>
              </w:r>
            </w:hyperlink>
            <w:r w:rsidRPr="00347440">
              <w:rPr>
                <w:color w:val="auto"/>
                <w:lang w:eastAsia="en-US"/>
              </w:rPr>
              <w:t>.</w:t>
            </w:r>
          </w:p>
        </w:tc>
      </w:tr>
      <w:tr w:rsidR="0000327B" w:rsidRPr="000107C5" w14:paraId="0A1A03C8" w14:textId="77777777" w:rsidTr="00FD33E2">
        <w:tc>
          <w:tcPr>
            <w:tcW w:w="704" w:type="dxa"/>
          </w:tcPr>
          <w:p w14:paraId="21A0612E" w14:textId="77777777" w:rsidR="0000327B" w:rsidRPr="00E10FEB" w:rsidRDefault="0000327B" w:rsidP="00FD33E2">
            <w:pPr>
              <w:spacing w:before="120" w:after="120"/>
              <w:rPr>
                <w:color w:val="auto"/>
                <w:lang w:val="en-US" w:eastAsia="en-US"/>
              </w:rPr>
            </w:pPr>
            <w:r>
              <w:rPr>
                <w:color w:val="auto"/>
                <w:lang w:val="nl-BE" w:eastAsia="en-US"/>
              </w:rPr>
              <w:t>[16]</w:t>
            </w:r>
          </w:p>
        </w:tc>
        <w:tc>
          <w:tcPr>
            <w:tcW w:w="8368" w:type="dxa"/>
          </w:tcPr>
          <w:p w14:paraId="20BCE7EC" w14:textId="77777777" w:rsidR="0000327B" w:rsidRPr="00347440" w:rsidRDefault="0000327B" w:rsidP="00FD33E2">
            <w:pPr>
              <w:spacing w:before="120" w:after="120"/>
              <w:rPr>
                <w:color w:val="auto"/>
                <w:lang w:eastAsia="en-US"/>
              </w:rPr>
            </w:pPr>
            <w:r w:rsidRPr="002D6C8F">
              <w:rPr>
                <w:color w:val="auto"/>
                <w:lang w:val="en-US" w:eastAsia="en-US"/>
              </w:rPr>
              <w:t xml:space="preserve">Abramowski, N. (2022, November 28). What is NPM? The Complete 2023 Beginner's Guide. </w:t>
            </w:r>
            <w:proofErr w:type="spellStart"/>
            <w:r w:rsidRPr="002D6C8F">
              <w:rPr>
                <w:color w:val="auto"/>
                <w:lang w:val="en-US" w:eastAsia="en-US"/>
              </w:rPr>
              <w:t>CareerFoundry</w:t>
            </w:r>
            <w:proofErr w:type="spellEnd"/>
            <w:r w:rsidRPr="002D6C8F">
              <w:rPr>
                <w:color w:val="auto"/>
                <w:lang w:val="en-US" w:eastAsia="en-US"/>
              </w:rPr>
              <w:t>.</w:t>
            </w:r>
            <w:r w:rsidRPr="003B0446">
              <w:rPr>
                <w:color w:val="auto"/>
                <w:lang w:val="en-US" w:eastAsia="en-US"/>
              </w:rPr>
              <w:t xml:space="preserve"> </w:t>
            </w:r>
            <w:r>
              <w:rPr>
                <w:color w:val="auto"/>
                <w:lang w:val="nl-BE" w:eastAsia="en-US"/>
              </w:rPr>
              <w:t>Opgehaald van</w:t>
            </w:r>
            <w:r w:rsidRPr="003B0446">
              <w:rPr>
                <w:color w:val="auto"/>
                <w:lang w:val="nl-BE" w:eastAsia="en-US"/>
              </w:rPr>
              <w:t xml:space="preserve"> </w:t>
            </w:r>
            <w:hyperlink r:id="rId47" w:anchor="what-is-npm" w:history="1">
              <w:r w:rsidRPr="00347440">
                <w:rPr>
                  <w:rStyle w:val="Hyperlink"/>
                  <w:color w:val="auto"/>
                  <w:lang w:eastAsia="en-US"/>
                </w:rPr>
                <w:t>https://careerfoundry.com/en/blog/web-development/what-is-npm/#what-is-npm</w:t>
              </w:r>
            </w:hyperlink>
          </w:p>
        </w:tc>
      </w:tr>
      <w:tr w:rsidR="0000327B" w:rsidRPr="000107C5" w14:paraId="0B56FD23" w14:textId="77777777" w:rsidTr="00FD33E2">
        <w:tc>
          <w:tcPr>
            <w:tcW w:w="704" w:type="dxa"/>
          </w:tcPr>
          <w:p w14:paraId="230FC83B" w14:textId="77777777" w:rsidR="0000327B" w:rsidRPr="00E10FEB" w:rsidRDefault="0000327B" w:rsidP="00FD33E2">
            <w:pPr>
              <w:spacing w:before="120" w:after="120"/>
              <w:rPr>
                <w:color w:val="auto"/>
                <w:lang w:val="en-US" w:eastAsia="en-US"/>
              </w:rPr>
            </w:pPr>
            <w:r>
              <w:rPr>
                <w:color w:val="auto"/>
                <w:lang w:val="nl-BE" w:eastAsia="en-US"/>
              </w:rPr>
              <w:t>[17]</w:t>
            </w:r>
          </w:p>
        </w:tc>
        <w:tc>
          <w:tcPr>
            <w:tcW w:w="8368" w:type="dxa"/>
          </w:tcPr>
          <w:p w14:paraId="2F81383B" w14:textId="77777777" w:rsidR="0000327B" w:rsidRPr="00F37A29" w:rsidRDefault="0000327B" w:rsidP="00FD33E2">
            <w:pPr>
              <w:spacing w:before="120" w:after="120"/>
              <w:rPr>
                <w:color w:val="auto"/>
                <w:lang w:val="nl-BE" w:eastAsia="en-US"/>
              </w:rPr>
            </w:pPr>
            <w:r w:rsidRPr="003B0446">
              <w:rPr>
                <w:color w:val="auto"/>
                <w:lang w:val="nl-BE" w:eastAsia="en-US"/>
              </w:rPr>
              <w:t xml:space="preserve">SSL Corp. (2021, </w:t>
            </w:r>
            <w:proofErr w:type="spellStart"/>
            <w:r w:rsidRPr="003B0446">
              <w:rPr>
                <w:color w:val="auto"/>
                <w:lang w:val="nl-BE" w:eastAsia="en-US"/>
              </w:rPr>
              <w:t>October</w:t>
            </w:r>
            <w:proofErr w:type="spellEnd"/>
            <w:r w:rsidRPr="003B0446">
              <w:rPr>
                <w:color w:val="auto"/>
                <w:lang w:val="nl-BE" w:eastAsia="en-US"/>
              </w:rPr>
              <w:t xml:space="preserve"> 13). </w:t>
            </w:r>
            <w:proofErr w:type="spellStart"/>
            <w:r w:rsidRPr="00F37A29">
              <w:rPr>
                <w:color w:val="auto"/>
                <w:lang w:val="nl-BE" w:eastAsia="en-US"/>
              </w:rPr>
              <w:t>What</w:t>
            </w:r>
            <w:proofErr w:type="spellEnd"/>
            <w:r w:rsidRPr="00F37A29">
              <w:rPr>
                <w:color w:val="auto"/>
                <w:lang w:val="nl-BE" w:eastAsia="en-US"/>
              </w:rPr>
              <w:t xml:space="preserve"> is HTTPS? - SSL.com. SSL.com.</w:t>
            </w:r>
            <w:r>
              <w:rPr>
                <w:color w:val="auto"/>
                <w:lang w:val="nl-BE" w:eastAsia="en-US"/>
              </w:rPr>
              <w:t xml:space="preserve"> Opgehaald van</w:t>
            </w:r>
            <w:r w:rsidRPr="00F37A29">
              <w:rPr>
                <w:color w:val="auto"/>
                <w:lang w:val="nl-BE" w:eastAsia="en-US"/>
              </w:rPr>
              <w:t xml:space="preserve"> </w:t>
            </w:r>
            <w:hyperlink r:id="rId48" w:history="1">
              <w:r w:rsidRPr="00F37A29">
                <w:rPr>
                  <w:rStyle w:val="Hyperlink"/>
                  <w:color w:val="auto"/>
                  <w:lang w:val="nl-BE" w:eastAsia="en-US"/>
                </w:rPr>
                <w:t>https://www.ssl.com/faqs/what-is-https/</w:t>
              </w:r>
            </w:hyperlink>
          </w:p>
        </w:tc>
      </w:tr>
      <w:tr w:rsidR="0000327B" w:rsidRPr="00F37A29" w14:paraId="6486591E" w14:textId="77777777" w:rsidTr="00FD33E2">
        <w:tc>
          <w:tcPr>
            <w:tcW w:w="704" w:type="dxa"/>
          </w:tcPr>
          <w:p w14:paraId="2339E90E" w14:textId="77777777" w:rsidR="0000327B" w:rsidRPr="00E10FEB" w:rsidRDefault="0000327B" w:rsidP="00FD33E2">
            <w:pPr>
              <w:spacing w:before="120" w:after="120"/>
              <w:rPr>
                <w:color w:val="auto"/>
                <w:lang w:val="en-US" w:eastAsia="en-US"/>
              </w:rPr>
            </w:pPr>
            <w:r>
              <w:rPr>
                <w:color w:val="auto"/>
                <w:lang w:val="nl-BE" w:eastAsia="en-US"/>
              </w:rPr>
              <w:t>[18]</w:t>
            </w:r>
          </w:p>
        </w:tc>
        <w:tc>
          <w:tcPr>
            <w:tcW w:w="8368" w:type="dxa"/>
          </w:tcPr>
          <w:p w14:paraId="7FAE808B" w14:textId="77777777" w:rsidR="0000327B" w:rsidRPr="00F37A29" w:rsidRDefault="0000327B" w:rsidP="00FD33E2">
            <w:pPr>
              <w:spacing w:before="120" w:after="120"/>
              <w:rPr>
                <w:color w:val="auto"/>
                <w:u w:val="single"/>
                <w:lang w:val="nl-BE" w:eastAsia="en-US"/>
              </w:rPr>
            </w:pPr>
            <w:r w:rsidRPr="002D6C8F">
              <w:rPr>
                <w:color w:val="auto"/>
                <w:lang w:val="en-US" w:eastAsia="en-US"/>
              </w:rPr>
              <w:t xml:space="preserve">Simplilearn. (2023). DBMS vs RDBMS: Everything You Need to Know. </w:t>
            </w:r>
            <w:r w:rsidRPr="00F37A29">
              <w:rPr>
                <w:color w:val="auto"/>
                <w:lang w:val="nl-BE" w:eastAsia="en-US"/>
              </w:rPr>
              <w:t>Simplilearn.com.</w:t>
            </w:r>
            <w:r>
              <w:rPr>
                <w:color w:val="auto"/>
                <w:lang w:val="nl-BE" w:eastAsia="en-US"/>
              </w:rPr>
              <w:t xml:space="preserve"> Opgehaald van</w:t>
            </w:r>
            <w:r w:rsidRPr="00F37A29">
              <w:rPr>
                <w:color w:val="auto"/>
                <w:lang w:val="nl-BE" w:eastAsia="en-US"/>
              </w:rPr>
              <w:t xml:space="preserve"> </w:t>
            </w:r>
            <w:hyperlink r:id="rId49" w:anchor="what_is_rdbms" w:history="1">
              <w:r w:rsidRPr="00F37A29">
                <w:rPr>
                  <w:rStyle w:val="Hyperlink"/>
                  <w:color w:val="auto"/>
                  <w:lang w:val="nl-BE" w:eastAsia="en-US"/>
                </w:rPr>
                <w:t>https://www.simplilearn.com/tutorials/dbms-tutorial/dbms-vs-rdbms#what_is_rdbms</w:t>
              </w:r>
            </w:hyperlink>
          </w:p>
        </w:tc>
      </w:tr>
      <w:tr w:rsidR="0000327B" w:rsidRPr="00BA52B2" w14:paraId="11A50AD8" w14:textId="77777777" w:rsidTr="00FD33E2">
        <w:tc>
          <w:tcPr>
            <w:tcW w:w="704" w:type="dxa"/>
          </w:tcPr>
          <w:p w14:paraId="1115C139" w14:textId="77777777" w:rsidR="0000327B" w:rsidRPr="00E10FEB" w:rsidRDefault="0000327B" w:rsidP="00FD33E2">
            <w:pPr>
              <w:spacing w:before="120" w:after="120"/>
              <w:rPr>
                <w:color w:val="auto"/>
                <w:lang w:val="en-US" w:eastAsia="en-US"/>
              </w:rPr>
            </w:pPr>
            <w:r>
              <w:rPr>
                <w:color w:val="auto"/>
                <w:lang w:val="nl-BE" w:eastAsia="en-US"/>
              </w:rPr>
              <w:t>[19]</w:t>
            </w:r>
          </w:p>
        </w:tc>
        <w:tc>
          <w:tcPr>
            <w:tcW w:w="8368" w:type="dxa"/>
          </w:tcPr>
          <w:p w14:paraId="0AA25BB6" w14:textId="77777777" w:rsidR="0000327B" w:rsidRPr="002D6C8F" w:rsidRDefault="0000327B" w:rsidP="00FD33E2">
            <w:pPr>
              <w:spacing w:before="120" w:after="120"/>
              <w:rPr>
                <w:color w:val="auto"/>
                <w:lang w:val="en-US" w:eastAsia="en-US"/>
              </w:rPr>
            </w:pPr>
            <w:proofErr w:type="spellStart"/>
            <w:r w:rsidRPr="002D6C8F">
              <w:rPr>
                <w:rStyle w:val="Hyperlink"/>
                <w:color w:val="auto"/>
                <w:u w:val="none"/>
                <w:lang w:val="en-US"/>
              </w:rPr>
              <w:t>Gewarren</w:t>
            </w:r>
            <w:proofErr w:type="spellEnd"/>
            <w:r w:rsidRPr="002D6C8F">
              <w:rPr>
                <w:rStyle w:val="Hyperlink"/>
                <w:color w:val="auto"/>
                <w:u w:val="none"/>
                <w:lang w:val="en-US"/>
              </w:rPr>
              <w:t>. (2023, March 24). .</w:t>
            </w:r>
            <w:r w:rsidRPr="003B0446">
              <w:rPr>
                <w:rStyle w:val="Hyperlink"/>
                <w:color w:val="auto"/>
                <w:u w:val="none"/>
                <w:lang w:val="en-US"/>
              </w:rPr>
              <w:t>NET (and .NET Core) - introduction and overview - .NET.</w:t>
            </w:r>
            <w:r w:rsidRPr="003B0446">
              <w:rPr>
                <w:color w:val="auto"/>
                <w:lang w:val="en-US" w:eastAsia="en-US"/>
              </w:rPr>
              <w:t xml:space="preserve"> </w:t>
            </w:r>
            <w:proofErr w:type="spellStart"/>
            <w:r w:rsidRPr="003B0446">
              <w:rPr>
                <w:color w:val="auto"/>
                <w:lang w:val="en-US" w:eastAsia="en-US"/>
              </w:rPr>
              <w:t>Opgehaald</w:t>
            </w:r>
            <w:proofErr w:type="spellEnd"/>
            <w:r w:rsidRPr="003B0446">
              <w:rPr>
                <w:color w:val="auto"/>
                <w:lang w:val="en-US" w:eastAsia="en-US"/>
              </w:rPr>
              <w:t xml:space="preserve"> van</w:t>
            </w:r>
            <w:r w:rsidRPr="003B0446">
              <w:rPr>
                <w:rStyle w:val="Hyperlink"/>
                <w:color w:val="auto"/>
                <w:u w:val="none"/>
                <w:lang w:val="en-US"/>
              </w:rPr>
              <w:t xml:space="preserve"> Microsoft Learn. </w:t>
            </w:r>
            <w:hyperlink r:id="rId50" w:history="1">
              <w:r w:rsidRPr="002D6C8F">
                <w:rPr>
                  <w:rStyle w:val="Hyperlink"/>
                  <w:color w:val="auto"/>
                  <w:lang w:val="en-US"/>
                </w:rPr>
                <w:t>https://learn.microsoft.com/en-us/dotnet/core/introduction</w:t>
              </w:r>
            </w:hyperlink>
          </w:p>
        </w:tc>
      </w:tr>
      <w:tr w:rsidR="0000327B" w:rsidRPr="008C3C42" w14:paraId="35568CA7" w14:textId="77777777" w:rsidTr="00FD33E2">
        <w:tc>
          <w:tcPr>
            <w:tcW w:w="704" w:type="dxa"/>
          </w:tcPr>
          <w:p w14:paraId="039DBD04" w14:textId="77777777" w:rsidR="0000327B" w:rsidRPr="004F6BD6" w:rsidRDefault="0000327B" w:rsidP="00FD33E2">
            <w:pPr>
              <w:spacing w:before="120" w:after="120"/>
              <w:rPr>
                <w:color w:val="auto"/>
                <w:lang w:val="nl-BE" w:eastAsia="en-US"/>
              </w:rPr>
            </w:pPr>
            <w:r w:rsidRPr="004F6BD6">
              <w:rPr>
                <w:color w:val="auto"/>
                <w:lang w:val="nl-BE" w:eastAsia="en-US"/>
              </w:rPr>
              <w:t>[</w:t>
            </w:r>
            <w:r>
              <w:rPr>
                <w:color w:val="auto"/>
                <w:lang w:val="nl-BE" w:eastAsia="en-US"/>
              </w:rPr>
              <w:t>20</w:t>
            </w:r>
            <w:r w:rsidRPr="004F6BD6">
              <w:rPr>
                <w:color w:val="auto"/>
                <w:lang w:val="nl-BE" w:eastAsia="en-US"/>
              </w:rPr>
              <w:t>]</w:t>
            </w:r>
          </w:p>
        </w:tc>
        <w:tc>
          <w:tcPr>
            <w:tcW w:w="8368" w:type="dxa"/>
          </w:tcPr>
          <w:p w14:paraId="5568ECF0" w14:textId="77777777" w:rsidR="0000327B" w:rsidRPr="00F66F0A" w:rsidRDefault="0000327B" w:rsidP="00FD33E2">
            <w:pPr>
              <w:spacing w:before="120" w:after="120"/>
              <w:rPr>
                <w:color w:val="auto"/>
                <w:lang w:val="nl-BE" w:eastAsia="en-US"/>
              </w:rPr>
            </w:pPr>
            <w:r w:rsidRPr="00F66F0A">
              <w:rPr>
                <w:color w:val="auto"/>
              </w:rPr>
              <w:t xml:space="preserve">Microsoft Azure storing? Actuele storingen en problemen. </w:t>
            </w:r>
            <w:r w:rsidRPr="00F66F0A">
              <w:rPr>
                <w:color w:val="auto"/>
                <w:lang w:val="nl-BE" w:eastAsia="en-US"/>
              </w:rPr>
              <w:t>Opgehaald van</w:t>
            </w:r>
            <w:r w:rsidRPr="00F66F0A">
              <w:rPr>
                <w:color w:val="auto"/>
              </w:rPr>
              <w:t xml:space="preserve"> </w:t>
            </w:r>
            <w:hyperlink r:id="rId51" w:history="1">
              <w:r w:rsidRPr="00F66F0A">
                <w:rPr>
                  <w:rStyle w:val="Hyperlink"/>
                  <w:color w:val="auto"/>
                </w:rPr>
                <w:t>https://allestoringen.nl/storing/windows-azure/</w:t>
              </w:r>
            </w:hyperlink>
            <w:r w:rsidRPr="00F66F0A">
              <w:rPr>
                <w:color w:val="auto"/>
              </w:rPr>
              <w:t>.</w:t>
            </w:r>
          </w:p>
        </w:tc>
      </w:tr>
      <w:tr w:rsidR="0000327B" w:rsidRPr="000107C5" w14:paraId="7F52E3B8" w14:textId="77777777" w:rsidTr="00FD33E2">
        <w:tc>
          <w:tcPr>
            <w:tcW w:w="704" w:type="dxa"/>
          </w:tcPr>
          <w:p w14:paraId="545EB7DC" w14:textId="77777777" w:rsidR="0000327B" w:rsidRPr="004F6BD6" w:rsidRDefault="0000327B" w:rsidP="00FD33E2">
            <w:pPr>
              <w:spacing w:before="120" w:after="120"/>
              <w:rPr>
                <w:color w:val="auto"/>
                <w:lang w:val="nl-BE" w:eastAsia="en-US"/>
              </w:rPr>
            </w:pPr>
            <w:r w:rsidRPr="004F6BD6">
              <w:rPr>
                <w:color w:val="auto"/>
                <w:lang w:val="nl-BE" w:eastAsia="en-US"/>
              </w:rPr>
              <w:t>[2</w:t>
            </w:r>
            <w:r>
              <w:rPr>
                <w:color w:val="auto"/>
                <w:lang w:val="nl-BE" w:eastAsia="en-US"/>
              </w:rPr>
              <w:t>1</w:t>
            </w:r>
            <w:r w:rsidRPr="004F6BD6">
              <w:rPr>
                <w:color w:val="auto"/>
                <w:lang w:val="nl-BE" w:eastAsia="en-US"/>
              </w:rPr>
              <w:t>]</w:t>
            </w:r>
          </w:p>
        </w:tc>
        <w:tc>
          <w:tcPr>
            <w:tcW w:w="8368" w:type="dxa"/>
          </w:tcPr>
          <w:p w14:paraId="50C060EA" w14:textId="77777777" w:rsidR="0000327B" w:rsidRPr="00BB3ACB" w:rsidRDefault="0000327B" w:rsidP="00FD33E2">
            <w:pPr>
              <w:spacing w:before="120" w:after="120"/>
              <w:rPr>
                <w:color w:val="auto"/>
                <w:lang w:val="nl-BE" w:eastAsia="en-US"/>
              </w:rPr>
            </w:pPr>
            <w:proofErr w:type="spellStart"/>
            <w:r w:rsidRPr="003B0446">
              <w:rPr>
                <w:color w:val="auto"/>
                <w:lang w:val="nl-BE" w:eastAsia="en-US"/>
              </w:rPr>
              <w:t>What</w:t>
            </w:r>
            <w:proofErr w:type="spellEnd"/>
            <w:r w:rsidRPr="003B0446">
              <w:rPr>
                <w:color w:val="auto"/>
                <w:lang w:val="nl-BE" w:eastAsia="en-US"/>
              </w:rPr>
              <w:t xml:space="preserve"> is Swagger. </w:t>
            </w:r>
            <w:r w:rsidRPr="00BB3ACB">
              <w:rPr>
                <w:color w:val="auto"/>
                <w:lang w:val="nl-BE" w:eastAsia="en-US"/>
              </w:rPr>
              <w:t>(n.d.).</w:t>
            </w:r>
            <w:r>
              <w:rPr>
                <w:color w:val="auto"/>
                <w:lang w:val="nl-BE" w:eastAsia="en-US"/>
              </w:rPr>
              <w:t xml:space="preserve"> Opgehaald van</w:t>
            </w:r>
            <w:r w:rsidRPr="00BB3ACB">
              <w:rPr>
                <w:color w:val="auto"/>
                <w:lang w:val="nl-BE" w:eastAsia="en-US"/>
              </w:rPr>
              <w:t xml:space="preserve"> </w:t>
            </w:r>
            <w:hyperlink r:id="rId52" w:history="1">
              <w:r w:rsidRPr="00BB3ACB">
                <w:rPr>
                  <w:rStyle w:val="Hyperlink"/>
                  <w:color w:val="auto"/>
                  <w:lang w:val="nl-BE" w:eastAsia="en-US"/>
                </w:rPr>
                <w:t>https://swagger.io/docs/specification/2-0/what-is-swagger/</w:t>
              </w:r>
            </w:hyperlink>
          </w:p>
        </w:tc>
      </w:tr>
      <w:tr w:rsidR="0000327B" w:rsidRPr="000107C5" w14:paraId="251D7CE6" w14:textId="77777777" w:rsidTr="00FD33E2">
        <w:tc>
          <w:tcPr>
            <w:tcW w:w="704" w:type="dxa"/>
          </w:tcPr>
          <w:p w14:paraId="29F70D92" w14:textId="77777777" w:rsidR="0000327B" w:rsidRPr="004F6BD6" w:rsidRDefault="0000327B" w:rsidP="00FD33E2">
            <w:pPr>
              <w:spacing w:before="120" w:after="120"/>
              <w:rPr>
                <w:color w:val="auto"/>
                <w:lang w:val="nl-BE" w:eastAsia="en-US"/>
              </w:rPr>
            </w:pPr>
            <w:r>
              <w:rPr>
                <w:color w:val="auto"/>
                <w:lang w:val="nl-BE" w:eastAsia="en-US"/>
              </w:rPr>
              <w:t>[22]</w:t>
            </w:r>
          </w:p>
        </w:tc>
        <w:tc>
          <w:tcPr>
            <w:tcW w:w="8368" w:type="dxa"/>
          </w:tcPr>
          <w:p w14:paraId="05D05A1B" w14:textId="77777777" w:rsidR="0000327B" w:rsidRPr="00BB3ACB" w:rsidRDefault="0000327B" w:rsidP="00FD33E2">
            <w:pPr>
              <w:spacing w:before="120" w:after="120"/>
              <w:rPr>
                <w:color w:val="auto"/>
                <w:lang w:val="nl-BE" w:eastAsia="en-US"/>
              </w:rPr>
            </w:pPr>
            <w:proofErr w:type="spellStart"/>
            <w:r w:rsidRPr="002D6C8F">
              <w:rPr>
                <w:color w:val="auto"/>
                <w:lang w:val="en-US" w:eastAsia="en-US"/>
              </w:rPr>
              <w:t>Juviler</w:t>
            </w:r>
            <w:proofErr w:type="spellEnd"/>
            <w:r w:rsidRPr="002D6C8F">
              <w:rPr>
                <w:color w:val="auto"/>
                <w:lang w:val="en-US" w:eastAsia="en-US"/>
              </w:rPr>
              <w:t>, J. (2022, April 1). What Is a Modal and When Should I Use One?</w:t>
            </w:r>
            <w:r w:rsidRPr="00BB3ACB">
              <w:rPr>
                <w:color w:val="auto"/>
                <w:lang w:val="en-US" w:eastAsia="en-US"/>
              </w:rPr>
              <w:t xml:space="preserve"> </w:t>
            </w:r>
            <w:r>
              <w:rPr>
                <w:color w:val="auto"/>
                <w:lang w:val="nl-BE" w:eastAsia="en-US"/>
              </w:rPr>
              <w:t>Opgehaald van</w:t>
            </w:r>
            <w:r w:rsidRPr="00BB3ACB">
              <w:rPr>
                <w:color w:val="auto"/>
                <w:lang w:val="nl-BE" w:eastAsia="en-US"/>
              </w:rPr>
              <w:t xml:space="preserve"> </w:t>
            </w:r>
            <w:hyperlink r:id="rId53" w:history="1">
              <w:r w:rsidRPr="00BB3ACB">
                <w:rPr>
                  <w:rStyle w:val="Hyperlink"/>
                  <w:color w:val="auto"/>
                  <w:lang w:val="nl-BE" w:eastAsia="en-US"/>
                </w:rPr>
                <w:t>https://blog.hubspot.com/website/modal-web-design</w:t>
              </w:r>
            </w:hyperlink>
          </w:p>
        </w:tc>
      </w:tr>
      <w:tr w:rsidR="0000327B" w:rsidRPr="00BA52B2" w14:paraId="5AA10974" w14:textId="77777777" w:rsidTr="00FD33E2">
        <w:tc>
          <w:tcPr>
            <w:tcW w:w="704" w:type="dxa"/>
          </w:tcPr>
          <w:p w14:paraId="774D5B25" w14:textId="77777777" w:rsidR="0000327B" w:rsidRDefault="0000327B" w:rsidP="00FD33E2">
            <w:pPr>
              <w:spacing w:before="120" w:after="120"/>
              <w:rPr>
                <w:color w:val="auto"/>
                <w:lang w:val="nl-BE" w:eastAsia="en-US"/>
              </w:rPr>
            </w:pPr>
            <w:r>
              <w:rPr>
                <w:color w:val="auto"/>
                <w:lang w:val="nl-BE" w:eastAsia="en-US"/>
              </w:rPr>
              <w:t>[23]</w:t>
            </w:r>
          </w:p>
        </w:tc>
        <w:tc>
          <w:tcPr>
            <w:tcW w:w="8368" w:type="dxa"/>
          </w:tcPr>
          <w:p w14:paraId="6DAE813E" w14:textId="77777777" w:rsidR="0000327B" w:rsidRPr="00656EEB" w:rsidRDefault="0000327B" w:rsidP="00FD33E2">
            <w:pPr>
              <w:spacing w:before="120" w:after="120"/>
              <w:rPr>
                <w:color w:val="auto"/>
                <w:lang w:val="en-US" w:eastAsia="en-US"/>
              </w:rPr>
            </w:pPr>
            <w:r w:rsidRPr="00656EEB">
              <w:rPr>
                <w:color w:val="auto"/>
                <w:lang w:val="en-US" w:eastAsia="en-US"/>
              </w:rPr>
              <w:t xml:space="preserve">Me, H. I. (2022, December 9). Wat is UI (User Interface) | hello it's me. Hello It’s Me. </w:t>
            </w:r>
            <w:hyperlink r:id="rId54" w:history="1">
              <w:r w:rsidRPr="00656EEB">
                <w:rPr>
                  <w:rStyle w:val="Hyperlink"/>
                  <w:color w:val="auto"/>
                  <w:lang w:val="en-US" w:eastAsia="en-US"/>
                </w:rPr>
                <w:t>https://www.helloitsme.online/gratis-kennis/wat-is-ui-user-interface/</w:t>
              </w:r>
            </w:hyperlink>
          </w:p>
        </w:tc>
      </w:tr>
      <w:tr w:rsidR="0000327B" w:rsidRPr="00105B32" w14:paraId="32822A5B" w14:textId="77777777" w:rsidTr="00FD33E2">
        <w:tc>
          <w:tcPr>
            <w:tcW w:w="704" w:type="dxa"/>
          </w:tcPr>
          <w:p w14:paraId="6EF49090" w14:textId="77777777" w:rsidR="0000327B" w:rsidRDefault="0000327B" w:rsidP="00FD33E2">
            <w:pPr>
              <w:spacing w:before="120" w:after="120"/>
              <w:rPr>
                <w:color w:val="auto"/>
                <w:lang w:val="nl-BE" w:eastAsia="en-US"/>
              </w:rPr>
            </w:pPr>
            <w:r>
              <w:rPr>
                <w:color w:val="auto"/>
                <w:lang w:val="nl-BE" w:eastAsia="en-US"/>
              </w:rPr>
              <w:t>[24]</w:t>
            </w:r>
          </w:p>
        </w:tc>
        <w:tc>
          <w:tcPr>
            <w:tcW w:w="8368" w:type="dxa"/>
          </w:tcPr>
          <w:p w14:paraId="375AD3F5" w14:textId="77777777" w:rsidR="0000327B" w:rsidRPr="00A43F9B" w:rsidRDefault="0000327B" w:rsidP="00FD33E2">
            <w:pPr>
              <w:spacing w:before="120" w:after="120"/>
              <w:rPr>
                <w:color w:val="auto"/>
                <w:lang w:eastAsia="en-US"/>
              </w:rPr>
            </w:pPr>
            <w:r w:rsidRPr="00105B32">
              <w:rPr>
                <w:color w:val="auto"/>
                <w:lang w:val="nl-BE" w:eastAsia="en-US"/>
              </w:rPr>
              <w:t xml:space="preserve">Node Package Manager | Studieanker. </w:t>
            </w:r>
            <w:r w:rsidRPr="00A43F9B">
              <w:rPr>
                <w:color w:val="auto"/>
                <w:lang w:val="nl-BE" w:eastAsia="en-US"/>
              </w:rPr>
              <w:t xml:space="preserve">(n.d.). </w:t>
            </w:r>
            <w:hyperlink r:id="rId55" w:anchor="inleiding" w:history="1">
              <w:r w:rsidRPr="00A43F9B">
                <w:rPr>
                  <w:rStyle w:val="Hyperlink"/>
                  <w:color w:val="auto"/>
                  <w:lang w:eastAsia="en-US"/>
                </w:rPr>
                <w:t>https://www.studieanker.be/node/ch4-npm_packages.html#inleiding</w:t>
              </w:r>
            </w:hyperlink>
          </w:p>
        </w:tc>
      </w:tr>
      <w:tr w:rsidR="0000327B" w:rsidRPr="00105B32" w14:paraId="63B8AE52" w14:textId="77777777" w:rsidTr="00FD33E2">
        <w:tc>
          <w:tcPr>
            <w:tcW w:w="704" w:type="dxa"/>
          </w:tcPr>
          <w:p w14:paraId="469FC26B" w14:textId="77777777" w:rsidR="0000327B" w:rsidRPr="00A43F9B" w:rsidRDefault="0000327B" w:rsidP="00FD33E2">
            <w:pPr>
              <w:spacing w:before="120" w:after="120"/>
              <w:rPr>
                <w:color w:val="auto"/>
                <w:lang w:eastAsia="en-US"/>
              </w:rPr>
            </w:pPr>
          </w:p>
        </w:tc>
        <w:tc>
          <w:tcPr>
            <w:tcW w:w="8368" w:type="dxa"/>
          </w:tcPr>
          <w:p w14:paraId="79F26925" w14:textId="77777777" w:rsidR="0000327B" w:rsidRPr="00A43F9B" w:rsidRDefault="0000327B" w:rsidP="00FD33E2">
            <w:pPr>
              <w:spacing w:before="120" w:after="120"/>
              <w:rPr>
                <w:color w:val="auto"/>
                <w:lang w:eastAsia="en-US"/>
              </w:rPr>
            </w:pPr>
          </w:p>
        </w:tc>
      </w:tr>
      <w:bookmarkEnd w:id="5"/>
    </w:tbl>
    <w:p w14:paraId="7854A9E6" w14:textId="77777777" w:rsidR="0000327B" w:rsidRPr="0000327B" w:rsidRDefault="0000327B" w:rsidP="0000327B">
      <w:pPr>
        <w:rPr>
          <w:lang w:eastAsia="en-US"/>
        </w:rPr>
      </w:pPr>
    </w:p>
    <w:sectPr w:rsidR="0000327B" w:rsidRPr="0000327B" w:rsidSect="00905966">
      <w:headerReference w:type="even" r:id="rId56"/>
      <w:headerReference w:type="default" r:id="rId57"/>
      <w:footerReference w:type="even" r:id="rId58"/>
      <w:footerReference w:type="default" r:id="rId59"/>
      <w:headerReference w:type="first" r:id="rId60"/>
      <w:footerReference w:type="first" r:id="rId6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65232" w14:textId="77777777" w:rsidR="005C2C6F" w:rsidRDefault="005C2C6F" w:rsidP="00B037EA">
      <w:r>
        <w:separator/>
      </w:r>
    </w:p>
  </w:endnote>
  <w:endnote w:type="continuationSeparator" w:id="0">
    <w:p w14:paraId="2357E52D" w14:textId="77777777" w:rsidR="005C2C6F" w:rsidRDefault="005C2C6F" w:rsidP="00B037EA">
      <w:r>
        <w:continuationSeparator/>
      </w:r>
    </w:p>
  </w:endnote>
  <w:endnote w:type="continuationNotice" w:id="1">
    <w:p w14:paraId="582F4F9C" w14:textId="77777777" w:rsidR="005C2C6F" w:rsidRDefault="005C2C6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hnschrift">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1594050721"/>
      <w:docPartObj>
        <w:docPartGallery w:val="Page Numbers (Bottom of Page)"/>
        <w:docPartUnique/>
      </w:docPartObj>
    </w:sdtPr>
    <w:sdtContent>
      <w:p w14:paraId="1426D716" w14:textId="38587B63" w:rsidR="00690C5E" w:rsidRDefault="00690C5E" w:rsidP="000336A1">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7797C328" w14:textId="77777777" w:rsidR="00690C5E" w:rsidRDefault="00690C5E" w:rsidP="00690C5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1FE0D" w14:textId="0B6A232C" w:rsidR="00690C5E" w:rsidRPr="00D14DB4" w:rsidRDefault="00D14DB4" w:rsidP="0084641A">
    <w:pPr>
      <w:pStyle w:val="Voettekst"/>
      <w:framePr w:wrap="none" w:vAnchor="text" w:hAnchor="page" w:x="9793" w:y="-29"/>
      <w:rPr>
        <w:sz w:val="18"/>
        <w:lang w:val="nl-BE"/>
      </w:rPr>
    </w:pPr>
    <w:r w:rsidRPr="0084641A">
      <w:rPr>
        <w:sz w:val="18"/>
        <w:lang w:val="nl-BE"/>
      </w:rPr>
      <w:t xml:space="preserve">Pagina </w:t>
    </w:r>
    <w:sdt>
      <w:sdtPr>
        <w:rPr>
          <w:sz w:val="18"/>
          <w:lang w:val="nl-BE"/>
        </w:rPr>
        <w:id w:val="814762721"/>
        <w:docPartObj>
          <w:docPartGallery w:val="Page Numbers (Bottom of Page)"/>
          <w:docPartUnique/>
        </w:docPartObj>
      </w:sdtPr>
      <w:sdtContent>
        <w:r w:rsidR="00690C5E" w:rsidRPr="00D14DB4">
          <w:rPr>
            <w:sz w:val="18"/>
            <w:lang w:val="nl-BE"/>
          </w:rPr>
          <w:fldChar w:fldCharType="begin"/>
        </w:r>
        <w:r w:rsidR="00690C5E" w:rsidRPr="00D14DB4">
          <w:rPr>
            <w:sz w:val="18"/>
            <w:lang w:val="nl-BE"/>
          </w:rPr>
          <w:instrText xml:space="preserve"> PAGE </w:instrText>
        </w:r>
        <w:r w:rsidR="00690C5E" w:rsidRPr="00D14DB4">
          <w:rPr>
            <w:sz w:val="18"/>
            <w:lang w:val="nl-BE"/>
          </w:rPr>
          <w:fldChar w:fldCharType="separate"/>
        </w:r>
        <w:r w:rsidR="00690C5E" w:rsidRPr="00D14DB4">
          <w:rPr>
            <w:sz w:val="18"/>
            <w:lang w:val="nl-BE"/>
          </w:rPr>
          <w:t>2</w:t>
        </w:r>
        <w:r w:rsidR="00690C5E" w:rsidRPr="00D14DB4">
          <w:rPr>
            <w:sz w:val="18"/>
            <w:lang w:val="nl-BE"/>
          </w:rPr>
          <w:fldChar w:fldCharType="end"/>
        </w:r>
        <w:r>
          <w:rPr>
            <w:sz w:val="18"/>
            <w:lang w:val="nl-BE"/>
          </w:rPr>
          <w:t xml:space="preserve"> van</w:t>
        </w:r>
        <w:r w:rsidR="00AB6E50">
          <w:rPr>
            <w:sz w:val="18"/>
            <w:lang w:val="nl-BE"/>
          </w:rPr>
          <w:t xml:space="preserve"> </w:t>
        </w:r>
        <w:r w:rsidR="0084641A">
          <w:rPr>
            <w:sz w:val="18"/>
            <w:lang w:val="nl-BE"/>
          </w:rPr>
          <w:fldChar w:fldCharType="begin"/>
        </w:r>
        <w:r w:rsidR="0084641A">
          <w:rPr>
            <w:sz w:val="18"/>
            <w:lang w:val="nl-BE"/>
          </w:rPr>
          <w:instrText xml:space="preserve"> NUMPAGES  \* MERGEFORMAT </w:instrText>
        </w:r>
        <w:r w:rsidR="0084641A">
          <w:rPr>
            <w:sz w:val="18"/>
            <w:lang w:val="nl-BE"/>
          </w:rPr>
          <w:fldChar w:fldCharType="separate"/>
        </w:r>
        <w:r w:rsidR="0084641A">
          <w:rPr>
            <w:sz w:val="18"/>
            <w:lang w:val="nl-BE"/>
          </w:rPr>
          <w:t>8</w:t>
        </w:r>
        <w:r w:rsidR="0084641A">
          <w:rPr>
            <w:sz w:val="18"/>
            <w:lang w:val="nl-BE"/>
          </w:rPr>
          <w:fldChar w:fldCharType="end"/>
        </w:r>
        <w:r>
          <w:rPr>
            <w:sz w:val="18"/>
            <w:lang w:val="nl-BE"/>
          </w:rPr>
          <w:t xml:space="preserve"> </w:t>
        </w:r>
      </w:sdtContent>
    </w:sdt>
  </w:p>
  <w:sdt>
    <w:sdtPr>
      <w:rPr>
        <w:sz w:val="18"/>
        <w:lang w:val="nl-BE"/>
      </w:rPr>
      <w:id w:val="696429212"/>
      <w:docPartObj>
        <w:docPartGallery w:val="Page Numbers (Bottom of Page)"/>
        <w:docPartUnique/>
      </w:docPartObj>
    </w:sdtPr>
    <w:sdtContent>
      <w:sdt>
        <w:sdtPr>
          <w:rPr>
            <w:sz w:val="18"/>
            <w:lang w:val="nl-BE"/>
          </w:rPr>
          <w:id w:val="-1769616900"/>
          <w:docPartObj>
            <w:docPartGallery w:val="Page Numbers (Top of Page)"/>
            <w:docPartUnique/>
          </w:docPartObj>
        </w:sdtPr>
        <w:sdtContent>
          <w:p w14:paraId="21CF4AB1" w14:textId="209EB02A" w:rsidR="00F61BA0" w:rsidRPr="005F5CC9" w:rsidRDefault="0072310C" w:rsidP="00690C5E">
            <w:pPr>
              <w:tabs>
                <w:tab w:val="right" w:pos="9072"/>
              </w:tabs>
              <w:ind w:right="360"/>
              <w:rPr>
                <w:sz w:val="18"/>
                <w:lang w:val="nl-BE"/>
              </w:rPr>
            </w:pPr>
            <w:r>
              <w:rPr>
                <w:sz w:val="18"/>
                <w:lang w:val="nl-BE"/>
              </w:rPr>
              <w:t>Technische documentatie</w:t>
            </w:r>
            <w:r w:rsidR="00F61BA0" w:rsidRPr="00C24A8B">
              <w:rPr>
                <w:sz w:val="18"/>
                <w:lang w:val="nl-BE"/>
              </w:rPr>
              <w:t xml:space="preserve"> voor stageproject “</w:t>
            </w:r>
            <w:r w:rsidR="003D7AE3">
              <w:rPr>
                <w:sz w:val="18"/>
                <w:lang w:val="nl-BE"/>
              </w:rPr>
              <w:t>Planningstool voor ziekenhuisdienst</w:t>
            </w:r>
            <w:r w:rsidR="00F61BA0" w:rsidRPr="00C24A8B">
              <w:rPr>
                <w:sz w:val="18"/>
                <w:lang w:val="nl-BE"/>
              </w:rPr>
              <w: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272F2" w14:textId="77777777" w:rsidR="003D7AE3" w:rsidRDefault="003D7AE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B1CD6" w14:textId="77777777" w:rsidR="005C2C6F" w:rsidRDefault="005C2C6F" w:rsidP="00B037EA">
      <w:r>
        <w:separator/>
      </w:r>
    </w:p>
  </w:footnote>
  <w:footnote w:type="continuationSeparator" w:id="0">
    <w:p w14:paraId="553D97AD" w14:textId="77777777" w:rsidR="005C2C6F" w:rsidRDefault="005C2C6F" w:rsidP="00B037EA">
      <w:r>
        <w:continuationSeparator/>
      </w:r>
    </w:p>
  </w:footnote>
  <w:footnote w:type="continuationNotice" w:id="1">
    <w:p w14:paraId="477AB9FD" w14:textId="77777777" w:rsidR="005C2C6F" w:rsidRDefault="005C2C6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B4AB8" w14:textId="77777777" w:rsidR="003D7AE3" w:rsidRDefault="003D7AE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730AE" w14:textId="6DFADE49" w:rsidR="00F61BA0" w:rsidRPr="005F5CC9" w:rsidRDefault="00F61BA0" w:rsidP="005F5CC9">
    <w:pPr>
      <w:pStyle w:val="Koptekst"/>
    </w:pPr>
    <w:r>
      <w:rPr>
        <w:bCs/>
        <w:sz w:val="24"/>
      </w:rPr>
      <w:tab/>
    </w:r>
    <w:r>
      <w:rPr>
        <w:bCs/>
        <w:sz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263AE" w14:textId="253DBE21" w:rsidR="00F61BA0" w:rsidRDefault="00B43442">
    <w:pPr>
      <w:pStyle w:val="Koptekst"/>
    </w:pPr>
    <w:r>
      <w:rPr>
        <w:noProof/>
        <w:lang w:val="nl-BE" w:eastAsia="nl-BE"/>
      </w:rPr>
      <mc:AlternateContent>
        <mc:Choice Requires="wpg">
          <w:drawing>
            <wp:anchor distT="0" distB="0" distL="114300" distR="114300" simplePos="0" relativeHeight="251658240" behindDoc="1" locked="0" layoutInCell="1" allowOverlap="1" wp14:anchorId="0A963368" wp14:editId="7FE6C6E3">
              <wp:simplePos x="0" y="0"/>
              <wp:positionH relativeFrom="page">
                <wp:posOffset>0</wp:posOffset>
              </wp:positionH>
              <wp:positionV relativeFrom="paragraph">
                <wp:posOffset>-71120</wp:posOffset>
              </wp:positionV>
              <wp:extent cx="3522980" cy="518160"/>
              <wp:effectExtent l="0" t="0" r="0" b="2540"/>
              <wp:wrapNone/>
              <wp:docPr id="8" name="Groep 8"/>
              <wp:cNvGraphicFramePr/>
              <a:graphic xmlns:a="http://schemas.openxmlformats.org/drawingml/2006/main">
                <a:graphicData uri="http://schemas.microsoft.com/office/word/2010/wordprocessingGroup">
                  <wpg:wgp>
                    <wpg:cNvGrpSpPr/>
                    <wpg:grpSpPr>
                      <a:xfrm>
                        <a:off x="0" y="0"/>
                        <a:ext cx="3522980" cy="518160"/>
                        <a:chOff x="0" y="7315"/>
                        <a:chExt cx="3522980" cy="518160"/>
                      </a:xfrm>
                    </wpg:grpSpPr>
                    <pic:pic xmlns:pic="http://schemas.openxmlformats.org/drawingml/2006/picture">
                      <pic:nvPicPr>
                        <pic:cNvPr id="6" name="Afbeelding 6"/>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7315"/>
                          <a:ext cx="3522980" cy="518160"/>
                        </a:xfrm>
                        <a:prstGeom prst="rect">
                          <a:avLst/>
                        </a:prstGeom>
                        <a:noFill/>
                      </pic:spPr>
                    </pic:pic>
                    <pic:pic xmlns:pic="http://schemas.openxmlformats.org/drawingml/2006/picture">
                      <pic:nvPicPr>
                        <pic:cNvPr id="7" name="Afbeelding 7"/>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263347" y="96642"/>
                          <a:ext cx="2386984" cy="346140"/>
                        </a:xfrm>
                        <a:prstGeom prst="rect">
                          <a:avLst/>
                        </a:prstGeom>
                      </pic:spPr>
                    </pic:pic>
                  </wpg:wgp>
                </a:graphicData>
              </a:graphic>
              <wp14:sizeRelV relativeFrom="margin">
                <wp14:pctHeight>0</wp14:pctHeight>
              </wp14:sizeRelV>
            </wp:anchor>
          </w:drawing>
        </mc:Choice>
        <mc:Fallback>
          <w:pict>
            <v:group w14:anchorId="33AE6E9F" id="Groep 8" o:spid="_x0000_s1026" style="position:absolute;margin-left:0;margin-top:-5.6pt;width:277.4pt;height:40.8pt;z-index:-251658240;mso-position-horizontal-relative:page;mso-height-relative:margin" coordorigin=",73" coordsize="35229,5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6" o:spid="_x0000_s1027" type="#_x0000_t75" style="position:absolute;top:73;width:35229;height:5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">
                <v:imagedata r:id="rId3" o:title=""/>
              </v:shape>
              <v:shape id="Afbeelding 7" o:spid="_x0000_s1028" type="#_x0000_t75" style="position:absolute;left:2633;top:966;width:23870;height:3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">
                <v:imagedata r:id="rId4" o:title=""/>
              </v:shape>
              <w10:wrap anchorx="page"/>
            </v:group>
          </w:pict>
        </mc:Fallback>
      </mc:AlternateContent>
    </w:r>
    <w:r w:rsidR="00F61BA0">
      <w:rPr>
        <w:noProof/>
        <w:lang w:val="nl-BE" w:eastAsia="nl-BE"/>
      </w:rPr>
      <mc:AlternateContent>
        <mc:Choice Requires="wps">
          <w:drawing>
            <wp:anchor distT="0" distB="0" distL="114300" distR="114300" simplePos="0" relativeHeight="251658242" behindDoc="0" locked="0" layoutInCell="1" allowOverlap="1" wp14:anchorId="2726B019" wp14:editId="123E67F5">
              <wp:simplePos x="0" y="0"/>
              <wp:positionH relativeFrom="page">
                <wp:posOffset>5434013</wp:posOffset>
              </wp:positionH>
              <wp:positionV relativeFrom="paragraph">
                <wp:posOffset>-25717</wp:posOffset>
              </wp:positionV>
              <wp:extent cx="1885950" cy="446484"/>
              <wp:effectExtent l="0" t="0" r="0" b="0"/>
              <wp:wrapNone/>
              <wp:docPr id="13" name="Tekstvak 13"/>
              <wp:cNvGraphicFramePr/>
              <a:graphic xmlns:a="http://schemas.openxmlformats.org/drawingml/2006/main">
                <a:graphicData uri="http://schemas.microsoft.com/office/word/2010/wordprocessingShape">
                  <wps:wsp>
                    <wps:cNvSpPr txBox="1"/>
                    <wps:spPr>
                      <a:xfrm>
                        <a:off x="0" y="0"/>
                        <a:ext cx="1885950" cy="446484"/>
                      </a:xfrm>
                      <a:prstGeom prst="rect">
                        <a:avLst/>
                      </a:prstGeom>
                      <a:noFill/>
                      <a:ln w="6350">
                        <a:noFill/>
                      </a:ln>
                    </wps:spPr>
                    <wps:txbx>
                      <w:txbxContent>
                        <w:p w14:paraId="0F009085" w14:textId="7F24A324" w:rsidR="00F61BA0" w:rsidRPr="00775304" w:rsidRDefault="00443153">
                          <w:pPr>
                            <w:rPr>
                              <w:rFonts w:ascii="Bahnschrift" w:hAnsi="Bahnschrift"/>
                              <w:color w:val="FFFFFF" w:themeColor="background1"/>
                              <w:sz w:val="40"/>
                              <w:lang w:val="nl-BE"/>
                            </w:rPr>
                          </w:pPr>
                          <w:r w:rsidRPr="001F539D">
                            <w:rPr>
                              <w:noProof/>
                              <w:lang w:val="nl-BE"/>
                            </w:rPr>
                            <w:drawing>
                              <wp:inline distT="0" distB="0" distL="0" distR="0" wp14:anchorId="11EBA267" wp14:editId="17C208CF">
                                <wp:extent cx="1562318" cy="352474"/>
                                <wp:effectExtent l="0" t="0" r="0" b="9525"/>
                                <wp:docPr id="498069278" name="Afbeelding 49806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5"/>
                                        <a:stretch>
                                          <a:fillRect/>
                                        </a:stretch>
                                      </pic:blipFill>
                                      <pic:spPr>
                                        <a:xfrm>
                                          <a:off x="0" y="0"/>
                                          <a:ext cx="1562318" cy="3524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9pt;margin-top:-2pt;width:148.5pt;height:35.1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" filled="f" stroked="f" strokeweight=".5pt">
              <v:textbox>
                <w:txbxContent>
                  <w:p w14:paraId="0F009085" w14:textId="7F24A324" w:rsidR="00F61BA0" w:rsidRPr="00775304" w:rsidRDefault="00443153">
                    <w:pPr>
                      <w:rPr>
                        <w:rFonts w:ascii="Bahnschrift" w:hAnsi="Bahnschrift"/>
                        <w:color w:val="FFFFFF" w:themeColor="background1"/>
                        <w:sz w:val="40"/>
                        <w:lang w:val="nl-BE"/>
                      </w:rPr>
                    </w:pPr>
                    <w:r w:rsidRPr="001F539D">
                      <w:rPr>
                        <w:noProof/>
                        <w:lang w:val="nl-BE"/>
                      </w:rPr>
                      <w:drawing>
                        <wp:inline distT="0" distB="0" distL="0" distR="0" wp14:anchorId="11EBA267" wp14:editId="17C208CF">
                          <wp:extent cx="1562318" cy="352474"/>
                          <wp:effectExtent l="0" t="0" r="0" b="9525"/>
                          <wp:docPr id="498069278" name="Afbeelding 49806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5"/>
                                  <a:stretch>
                                    <a:fillRect/>
                                  </a:stretch>
                                </pic:blipFill>
                                <pic:spPr>
                                  <a:xfrm>
                                    <a:off x="0" y="0"/>
                                    <a:ext cx="1562318" cy="352474"/>
                                  </a:xfrm>
                                  <a:prstGeom prst="rect">
                                    <a:avLst/>
                                  </a:prstGeom>
                                </pic:spPr>
                              </pic:pic>
                            </a:graphicData>
                          </a:graphic>
                        </wp:inline>
                      </w:drawing>
                    </w:r>
                  </w:p>
                </w:txbxContent>
              </v:textbox>
              <w10:wrap anchorx="page"/>
            </v:shape>
          </w:pict>
        </mc:Fallback>
      </mc:AlternateContent>
    </w:r>
    <w:r w:rsidR="00F61BA0" w:rsidRPr="008335F2">
      <w:rPr>
        <w:noProof/>
        <w:lang w:val="nl-BE" w:eastAsia="nl-BE"/>
      </w:rPr>
      <mc:AlternateContent>
        <mc:Choice Requires="wpg">
          <w:drawing>
            <wp:anchor distT="0" distB="0" distL="114300" distR="114300" simplePos="0" relativeHeight="251658243" behindDoc="0" locked="0" layoutInCell="1" allowOverlap="1" wp14:anchorId="03DCCF80" wp14:editId="49111B7F">
              <wp:simplePos x="0" y="0"/>
              <wp:positionH relativeFrom="column">
                <wp:posOffset>3715996</wp:posOffset>
              </wp:positionH>
              <wp:positionV relativeFrom="paragraph">
                <wp:posOffset>69571</wp:posOffset>
              </wp:positionV>
              <wp:extent cx="665684" cy="277977"/>
              <wp:effectExtent l="0" t="0" r="1270" b="8255"/>
              <wp:wrapNone/>
              <wp:docPr id="18" name="Groep 9"/>
              <wp:cNvGraphicFramePr/>
              <a:graphic xmlns:a="http://schemas.openxmlformats.org/drawingml/2006/main">
                <a:graphicData uri="http://schemas.microsoft.com/office/word/2010/wordprocessingGroup">
                  <wpg:wgp>
                    <wpg:cNvGrpSpPr/>
                    <wpg:grpSpPr>
                      <a:xfrm>
                        <a:off x="0" y="0"/>
                        <a:ext cx="665684" cy="277977"/>
                        <a:chOff x="0" y="0"/>
                        <a:chExt cx="1568314" cy="461474"/>
                      </a:xfrm>
                    </wpg:grpSpPr>
                    <wps:wsp>
                      <wps:cNvPr id="19"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1A81C3E6">
            <v:group id="Groep 9" style="position:absolute;margin-left:292.6pt;margin-top:5.5pt;width:52.4pt;height:21.9pt;z-index:251666432;mso-width-relative:margin;mso-height-relative:margin" coordsize="15683,4614" o:spid="_x0000_s1026" w14:anchorId="0FED5A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Vijfhoek 19" style="position:absolute;width:9316;height:4614;visibility:visible;mso-wrap-style:square;v-text-anchor:middle" o:spid="_x0000_s1027" fillcolor="white [3212]" stroked="f" strokeweight="2pt" type="#_x0000_t15" adj="1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"/>
              <v:shapetype id="_x0000_t55" coordsize="21600,21600" o:spt="55" adj="16200" path="m@0,l,0@1,10800,,21600@0,21600,21600,10800xe">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Punthaak 20" style="position:absolute;left:7776;width:4615;height:4614;visibility:visible;mso-wrap-style:square;v-text-anchor:middle" o:spid="_x0000_s1028" fillcolor="white [3212]" stroked="f" strokeweight="2pt" type="#_x0000_t55"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"/>
              <v:shape id="Punthaak 21" style="position:absolute;left:11068;width:4615;height:4614;visibility:visible;mso-wrap-style:square;v-text-anchor:middle" o:spid="_x0000_s1029" fillcolor="white [3212]" stroked="f" strokeweight="2pt" type="#_x0000_t55"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"/>
            </v:group>
          </w:pict>
        </mc:Fallback>
      </mc:AlternateContent>
    </w:r>
    <w:r w:rsidR="00F61BA0">
      <w:rPr>
        <w:noProof/>
        <w:lang w:val="nl-BE" w:eastAsia="nl-BE"/>
      </w:rPr>
      <w:drawing>
        <wp:anchor distT="0" distB="0" distL="114300" distR="114300" simplePos="0" relativeHeight="251658241" behindDoc="1" locked="0" layoutInCell="1" allowOverlap="1" wp14:anchorId="574FD6CA" wp14:editId="4CB3B774">
          <wp:simplePos x="0" y="0"/>
          <wp:positionH relativeFrom="page">
            <wp:align>right</wp:align>
          </wp:positionH>
          <wp:positionV relativeFrom="paragraph">
            <wp:posOffset>-68580</wp:posOffset>
          </wp:positionV>
          <wp:extent cx="3522980" cy="518160"/>
          <wp:effectExtent l="0" t="0" r="127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E183E"/>
    <w:multiLevelType w:val="hybridMultilevel"/>
    <w:tmpl w:val="AA90D700"/>
    <w:lvl w:ilvl="0" w:tplc="161EE444">
      <w:numFmt w:val="bullet"/>
      <w:lvlText w:val="-"/>
      <w:lvlJc w:val="left"/>
      <w:pPr>
        <w:ind w:left="720" w:hanging="360"/>
      </w:pPr>
      <w:rPr>
        <w:rFonts w:ascii="Calibri" w:eastAsia="Times New Roman"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CD382F"/>
    <w:multiLevelType w:val="multilevel"/>
    <w:tmpl w:val="45B2275A"/>
    <w:numStyleLink w:val="111111"/>
  </w:abstractNum>
  <w:abstractNum w:abstractNumId="3"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6"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Kop4"/>
      <w:lvlText w:val="%1.%2.%3.%4"/>
      <w:lvlJc w:val="left"/>
      <w:pPr>
        <w:tabs>
          <w:tab w:val="num" w:pos="1080"/>
        </w:tabs>
        <w:ind w:left="851" w:hanging="851"/>
      </w:pPr>
      <w:rPr>
        <w:rFonts w:hint="default"/>
      </w:rPr>
    </w:lvl>
    <w:lvl w:ilvl="4">
      <w:start w:val="1"/>
      <w:numFmt w:val="decimal"/>
      <w:pStyle w:val="Kop5"/>
      <w:lvlText w:val="%1.%2.%3.%4.%5"/>
      <w:lvlJc w:val="left"/>
      <w:pPr>
        <w:tabs>
          <w:tab w:val="num" w:pos="1440"/>
        </w:tabs>
        <w:ind w:left="851" w:hanging="851"/>
      </w:pPr>
      <w:rPr>
        <w:rFonts w:hint="default"/>
      </w:rPr>
    </w:lvl>
    <w:lvl w:ilvl="5">
      <w:start w:val="1"/>
      <w:numFmt w:val="decimal"/>
      <w:pStyle w:val="Kop6"/>
      <w:lvlText w:val="%1.%2.%3.%4.%5.%6"/>
      <w:lvlJc w:val="left"/>
      <w:pPr>
        <w:tabs>
          <w:tab w:val="num" w:pos="1701"/>
        </w:tabs>
        <w:ind w:left="1701" w:hanging="1701"/>
      </w:pPr>
      <w:rPr>
        <w:rFonts w:hint="default"/>
      </w:rPr>
    </w:lvl>
    <w:lvl w:ilvl="6">
      <w:start w:val="1"/>
      <w:numFmt w:val="decimal"/>
      <w:pStyle w:val="Kop7"/>
      <w:lvlText w:val="%1.%2.%3.%4.%5.%6.%7"/>
      <w:lvlJc w:val="left"/>
      <w:pPr>
        <w:tabs>
          <w:tab w:val="num" w:pos="1701"/>
        </w:tabs>
        <w:ind w:left="1701" w:hanging="1701"/>
      </w:pPr>
      <w:rPr>
        <w:rFonts w:hint="default"/>
      </w:rPr>
    </w:lvl>
    <w:lvl w:ilvl="7">
      <w:start w:val="1"/>
      <w:numFmt w:val="decimal"/>
      <w:pStyle w:val="Kop8"/>
      <w:lvlText w:val="%1.%2.%3.%4.%5.%6.%7.%8"/>
      <w:lvlJc w:val="left"/>
      <w:pPr>
        <w:tabs>
          <w:tab w:val="num" w:pos="1800"/>
        </w:tabs>
        <w:ind w:left="1701" w:hanging="1701"/>
      </w:pPr>
      <w:rPr>
        <w:rFonts w:hint="default"/>
      </w:rPr>
    </w:lvl>
    <w:lvl w:ilvl="8">
      <w:start w:val="1"/>
      <w:numFmt w:val="decimal"/>
      <w:pStyle w:val="Kop9"/>
      <w:lvlText w:val="%1.%2.%3.%4.%5.%6.%7.%8.%9"/>
      <w:lvlJc w:val="left"/>
      <w:pPr>
        <w:tabs>
          <w:tab w:val="num" w:pos="2160"/>
        </w:tabs>
        <w:ind w:left="1701" w:hanging="1701"/>
      </w:pPr>
      <w:rPr>
        <w:rFonts w:hint="default"/>
      </w:rPr>
    </w:lvl>
  </w:abstractNum>
  <w:abstractNum w:abstractNumId="7" w15:restartNumberingAfterBreak="0">
    <w:nsid w:val="628E31E1"/>
    <w:multiLevelType w:val="hybridMultilevel"/>
    <w:tmpl w:val="AAFAD652"/>
    <w:lvl w:ilvl="0" w:tplc="04090001">
      <w:start w:val="1"/>
      <w:numFmt w:val="bullet"/>
      <w:lvlText w:val=""/>
      <w:lvlJc w:val="left"/>
      <w:pPr>
        <w:tabs>
          <w:tab w:val="num" w:pos="1776"/>
        </w:tabs>
        <w:ind w:left="1776" w:hanging="360"/>
      </w:pPr>
      <w:rPr>
        <w:rFonts w:ascii="Symbol" w:hAnsi="Symbol" w:hint="default"/>
      </w:rPr>
    </w:lvl>
    <w:lvl w:ilvl="1" w:tplc="04090003">
      <w:start w:val="1"/>
      <w:numFmt w:val="bullet"/>
      <w:lvlText w:val="o"/>
      <w:lvlJc w:val="left"/>
      <w:pPr>
        <w:tabs>
          <w:tab w:val="num" w:pos="2496"/>
        </w:tabs>
        <w:ind w:left="2496" w:hanging="360"/>
      </w:pPr>
      <w:rPr>
        <w:rFonts w:ascii="Courier New" w:hAnsi="Courier New" w:hint="default"/>
      </w:rPr>
    </w:lvl>
    <w:lvl w:ilvl="2" w:tplc="04130001">
      <w:start w:val="1"/>
      <w:numFmt w:val="bullet"/>
      <w:lvlText w:val=""/>
      <w:lvlJc w:val="left"/>
      <w:pPr>
        <w:tabs>
          <w:tab w:val="num" w:pos="3216"/>
        </w:tabs>
        <w:ind w:left="3216" w:hanging="360"/>
      </w:pPr>
      <w:rPr>
        <w:rFonts w:ascii="Symbol" w:hAnsi="Symbol"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8"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9" w15:restartNumberingAfterBreak="0">
    <w:nsid w:val="687931F9"/>
    <w:multiLevelType w:val="hybridMultilevel"/>
    <w:tmpl w:val="CAFE0AB2"/>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0"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1" w15:restartNumberingAfterBreak="0">
    <w:nsid w:val="6CE73163"/>
    <w:multiLevelType w:val="hybridMultilevel"/>
    <w:tmpl w:val="81F07004"/>
    <w:lvl w:ilvl="0" w:tplc="04090001">
      <w:start w:val="1"/>
      <w:numFmt w:val="bullet"/>
      <w:lvlText w:val=""/>
      <w:lvlJc w:val="left"/>
      <w:pPr>
        <w:tabs>
          <w:tab w:val="num" w:pos="1068"/>
        </w:tabs>
        <w:ind w:left="1068" w:hanging="360"/>
      </w:pPr>
      <w:rPr>
        <w:rFonts w:ascii="Symbol" w:hAnsi="Symbol" w:hint="default"/>
      </w:rPr>
    </w:lvl>
    <w:lvl w:ilvl="1" w:tplc="04130001">
      <w:start w:val="1"/>
      <w:numFmt w:val="bullet"/>
      <w:lvlText w:val=""/>
      <w:lvlJc w:val="left"/>
      <w:pPr>
        <w:tabs>
          <w:tab w:val="num" w:pos="1788"/>
        </w:tabs>
        <w:ind w:left="1788" w:hanging="360"/>
      </w:pPr>
      <w:rPr>
        <w:rFonts w:ascii="Symbol" w:hAnsi="Symbol"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2"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281301368">
    <w:abstractNumId w:val="10"/>
  </w:num>
  <w:num w:numId="2" w16cid:durableId="462843444">
    <w:abstractNumId w:val="12"/>
  </w:num>
  <w:num w:numId="3" w16cid:durableId="2090805582">
    <w:abstractNumId w:val="2"/>
  </w:num>
  <w:num w:numId="4" w16cid:durableId="1915042549">
    <w:abstractNumId w:val="6"/>
  </w:num>
  <w:num w:numId="5" w16cid:durableId="1068459823">
    <w:abstractNumId w:val="7"/>
  </w:num>
  <w:num w:numId="6" w16cid:durableId="833423448">
    <w:abstractNumId w:val="9"/>
  </w:num>
  <w:num w:numId="7" w16cid:durableId="999506396">
    <w:abstractNumId w:val="11"/>
  </w:num>
  <w:num w:numId="8" w16cid:durableId="1159737498">
    <w:abstractNumId w:val="8"/>
  </w:num>
  <w:num w:numId="9" w16cid:durableId="2131167376">
    <w:abstractNumId w:val="5"/>
  </w:num>
  <w:num w:numId="10" w16cid:durableId="1718775147">
    <w:abstractNumId w:val="1"/>
  </w:num>
  <w:num w:numId="11" w16cid:durableId="1964265358">
    <w:abstractNumId w:val="4"/>
  </w:num>
  <w:num w:numId="12" w16cid:durableId="744955474">
    <w:abstractNumId w:val="6"/>
  </w:num>
  <w:num w:numId="13" w16cid:durableId="713434100">
    <w:abstractNumId w:val="3"/>
  </w:num>
  <w:num w:numId="14" w16cid:durableId="246501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24EB"/>
    <w:rsid w:val="0000327B"/>
    <w:rsid w:val="00012125"/>
    <w:rsid w:val="00014CCC"/>
    <w:rsid w:val="00021BFB"/>
    <w:rsid w:val="00023443"/>
    <w:rsid w:val="00033B1D"/>
    <w:rsid w:val="00036789"/>
    <w:rsid w:val="00046AE6"/>
    <w:rsid w:val="00055B94"/>
    <w:rsid w:val="00062662"/>
    <w:rsid w:val="000636C3"/>
    <w:rsid w:val="000772E4"/>
    <w:rsid w:val="00077B9F"/>
    <w:rsid w:val="000832FB"/>
    <w:rsid w:val="00085E85"/>
    <w:rsid w:val="000A147B"/>
    <w:rsid w:val="000A4D34"/>
    <w:rsid w:val="000B28EF"/>
    <w:rsid w:val="000C3AAB"/>
    <w:rsid w:val="000E0DF7"/>
    <w:rsid w:val="00105A86"/>
    <w:rsid w:val="00125692"/>
    <w:rsid w:val="001302AC"/>
    <w:rsid w:val="00136A1D"/>
    <w:rsid w:val="001475B0"/>
    <w:rsid w:val="00153956"/>
    <w:rsid w:val="00170193"/>
    <w:rsid w:val="00173F7E"/>
    <w:rsid w:val="00174607"/>
    <w:rsid w:val="00176831"/>
    <w:rsid w:val="00191239"/>
    <w:rsid w:val="001951A7"/>
    <w:rsid w:val="0019775D"/>
    <w:rsid w:val="001A0FA1"/>
    <w:rsid w:val="001B7735"/>
    <w:rsid w:val="001C7ED4"/>
    <w:rsid w:val="001E5761"/>
    <w:rsid w:val="001F3B4C"/>
    <w:rsid w:val="001F58EC"/>
    <w:rsid w:val="00200026"/>
    <w:rsid w:val="00206A8E"/>
    <w:rsid w:val="002124BF"/>
    <w:rsid w:val="0021733A"/>
    <w:rsid w:val="00221893"/>
    <w:rsid w:val="00247954"/>
    <w:rsid w:val="00253924"/>
    <w:rsid w:val="00253E7B"/>
    <w:rsid w:val="0026184D"/>
    <w:rsid w:val="00270801"/>
    <w:rsid w:val="0027132B"/>
    <w:rsid w:val="0027472A"/>
    <w:rsid w:val="00280E2F"/>
    <w:rsid w:val="00287C28"/>
    <w:rsid w:val="00295F3E"/>
    <w:rsid w:val="00296CF2"/>
    <w:rsid w:val="002D237F"/>
    <w:rsid w:val="002D3F4C"/>
    <w:rsid w:val="002D6B3B"/>
    <w:rsid w:val="002D6E45"/>
    <w:rsid w:val="002F44A3"/>
    <w:rsid w:val="002F716B"/>
    <w:rsid w:val="003063AA"/>
    <w:rsid w:val="003266AD"/>
    <w:rsid w:val="003271F7"/>
    <w:rsid w:val="003324D8"/>
    <w:rsid w:val="00334D3F"/>
    <w:rsid w:val="00335F72"/>
    <w:rsid w:val="00343548"/>
    <w:rsid w:val="00352C0B"/>
    <w:rsid w:val="00362113"/>
    <w:rsid w:val="00364F79"/>
    <w:rsid w:val="00372C3E"/>
    <w:rsid w:val="00374577"/>
    <w:rsid w:val="00386AFA"/>
    <w:rsid w:val="0039224F"/>
    <w:rsid w:val="0039380F"/>
    <w:rsid w:val="003B5D05"/>
    <w:rsid w:val="003C07D2"/>
    <w:rsid w:val="003C44C9"/>
    <w:rsid w:val="003D3F90"/>
    <w:rsid w:val="003D661D"/>
    <w:rsid w:val="003D7AE3"/>
    <w:rsid w:val="003D7E68"/>
    <w:rsid w:val="003F1683"/>
    <w:rsid w:val="003F182C"/>
    <w:rsid w:val="00403F22"/>
    <w:rsid w:val="00415B1A"/>
    <w:rsid w:val="00423E84"/>
    <w:rsid w:val="00443153"/>
    <w:rsid w:val="00450EA7"/>
    <w:rsid w:val="004623AB"/>
    <w:rsid w:val="00470BF9"/>
    <w:rsid w:val="004743A4"/>
    <w:rsid w:val="004852BF"/>
    <w:rsid w:val="004A078E"/>
    <w:rsid w:val="004A1BDC"/>
    <w:rsid w:val="004A7C48"/>
    <w:rsid w:val="004B3C89"/>
    <w:rsid w:val="004C4838"/>
    <w:rsid w:val="004C7F82"/>
    <w:rsid w:val="004D0060"/>
    <w:rsid w:val="004E0C09"/>
    <w:rsid w:val="004F662C"/>
    <w:rsid w:val="005030EB"/>
    <w:rsid w:val="00505215"/>
    <w:rsid w:val="00521E5A"/>
    <w:rsid w:val="00524844"/>
    <w:rsid w:val="00524B56"/>
    <w:rsid w:val="00525EE9"/>
    <w:rsid w:val="00531C70"/>
    <w:rsid w:val="00532480"/>
    <w:rsid w:val="00537F60"/>
    <w:rsid w:val="0054057D"/>
    <w:rsid w:val="005431E8"/>
    <w:rsid w:val="00544C82"/>
    <w:rsid w:val="005462C3"/>
    <w:rsid w:val="005463BF"/>
    <w:rsid w:val="00555A38"/>
    <w:rsid w:val="00584A41"/>
    <w:rsid w:val="00586B5A"/>
    <w:rsid w:val="00587163"/>
    <w:rsid w:val="005937BC"/>
    <w:rsid w:val="0059502B"/>
    <w:rsid w:val="005A3B65"/>
    <w:rsid w:val="005A4B44"/>
    <w:rsid w:val="005A6B35"/>
    <w:rsid w:val="005B1B8E"/>
    <w:rsid w:val="005C2C6F"/>
    <w:rsid w:val="005D0EBB"/>
    <w:rsid w:val="005D3C52"/>
    <w:rsid w:val="005E26DD"/>
    <w:rsid w:val="005E3A21"/>
    <w:rsid w:val="005E417B"/>
    <w:rsid w:val="005F5CC9"/>
    <w:rsid w:val="005F6894"/>
    <w:rsid w:val="00603F25"/>
    <w:rsid w:val="00604D1F"/>
    <w:rsid w:val="00606372"/>
    <w:rsid w:val="00615753"/>
    <w:rsid w:val="00616295"/>
    <w:rsid w:val="00626BD3"/>
    <w:rsid w:val="00630DDE"/>
    <w:rsid w:val="00632501"/>
    <w:rsid w:val="00650D14"/>
    <w:rsid w:val="00660E1A"/>
    <w:rsid w:val="00672D70"/>
    <w:rsid w:val="0067683E"/>
    <w:rsid w:val="00690C5E"/>
    <w:rsid w:val="006B2E66"/>
    <w:rsid w:val="006B5AB4"/>
    <w:rsid w:val="006B6235"/>
    <w:rsid w:val="006D42C7"/>
    <w:rsid w:val="006D4A34"/>
    <w:rsid w:val="006F3EE9"/>
    <w:rsid w:val="006F5F6F"/>
    <w:rsid w:val="0070354B"/>
    <w:rsid w:val="00715CD0"/>
    <w:rsid w:val="0072310C"/>
    <w:rsid w:val="00723649"/>
    <w:rsid w:val="00724453"/>
    <w:rsid w:val="00732DC3"/>
    <w:rsid w:val="00734EF8"/>
    <w:rsid w:val="0074087F"/>
    <w:rsid w:val="007461DE"/>
    <w:rsid w:val="007503FC"/>
    <w:rsid w:val="007569EE"/>
    <w:rsid w:val="007634C0"/>
    <w:rsid w:val="00775304"/>
    <w:rsid w:val="0078076B"/>
    <w:rsid w:val="00790F3E"/>
    <w:rsid w:val="007A5D11"/>
    <w:rsid w:val="007B1BA3"/>
    <w:rsid w:val="007B5F9C"/>
    <w:rsid w:val="007B5FDE"/>
    <w:rsid w:val="007C4051"/>
    <w:rsid w:val="007D4281"/>
    <w:rsid w:val="007D6208"/>
    <w:rsid w:val="007D7B41"/>
    <w:rsid w:val="007E25F6"/>
    <w:rsid w:val="007E3B7E"/>
    <w:rsid w:val="007E7FAD"/>
    <w:rsid w:val="00800A09"/>
    <w:rsid w:val="0080257A"/>
    <w:rsid w:val="00806308"/>
    <w:rsid w:val="00812C71"/>
    <w:rsid w:val="00815E90"/>
    <w:rsid w:val="00817555"/>
    <w:rsid w:val="008335F2"/>
    <w:rsid w:val="008353A2"/>
    <w:rsid w:val="00836A5F"/>
    <w:rsid w:val="00837CF7"/>
    <w:rsid w:val="0084641A"/>
    <w:rsid w:val="008467CC"/>
    <w:rsid w:val="008469E3"/>
    <w:rsid w:val="008523F6"/>
    <w:rsid w:val="00852C0A"/>
    <w:rsid w:val="008557ED"/>
    <w:rsid w:val="00864D6A"/>
    <w:rsid w:val="00872E1A"/>
    <w:rsid w:val="00876C39"/>
    <w:rsid w:val="00877EA1"/>
    <w:rsid w:val="00880D23"/>
    <w:rsid w:val="008954B6"/>
    <w:rsid w:val="008B17F2"/>
    <w:rsid w:val="008B4929"/>
    <w:rsid w:val="008C487F"/>
    <w:rsid w:val="008D08BC"/>
    <w:rsid w:val="008F0FD9"/>
    <w:rsid w:val="008F2E49"/>
    <w:rsid w:val="008F72BC"/>
    <w:rsid w:val="0090356B"/>
    <w:rsid w:val="00905966"/>
    <w:rsid w:val="00916333"/>
    <w:rsid w:val="0092474E"/>
    <w:rsid w:val="009302E4"/>
    <w:rsid w:val="00931064"/>
    <w:rsid w:val="00943F57"/>
    <w:rsid w:val="00950E08"/>
    <w:rsid w:val="00955DB5"/>
    <w:rsid w:val="0098067C"/>
    <w:rsid w:val="00980D04"/>
    <w:rsid w:val="00991D4A"/>
    <w:rsid w:val="00992876"/>
    <w:rsid w:val="00994927"/>
    <w:rsid w:val="0099695F"/>
    <w:rsid w:val="009A4624"/>
    <w:rsid w:val="009B1B67"/>
    <w:rsid w:val="009C490F"/>
    <w:rsid w:val="009E34C7"/>
    <w:rsid w:val="00A20DB9"/>
    <w:rsid w:val="00A30612"/>
    <w:rsid w:val="00A36778"/>
    <w:rsid w:val="00A42043"/>
    <w:rsid w:val="00A441F2"/>
    <w:rsid w:val="00A44E39"/>
    <w:rsid w:val="00A4713E"/>
    <w:rsid w:val="00A52F19"/>
    <w:rsid w:val="00A5396A"/>
    <w:rsid w:val="00A54F9C"/>
    <w:rsid w:val="00A57E20"/>
    <w:rsid w:val="00A739E9"/>
    <w:rsid w:val="00A82076"/>
    <w:rsid w:val="00AA4E53"/>
    <w:rsid w:val="00AB01D0"/>
    <w:rsid w:val="00AB1178"/>
    <w:rsid w:val="00AB3F7D"/>
    <w:rsid w:val="00AB6E50"/>
    <w:rsid w:val="00AC5002"/>
    <w:rsid w:val="00AD0BF7"/>
    <w:rsid w:val="00AD7EA2"/>
    <w:rsid w:val="00AE6C11"/>
    <w:rsid w:val="00AF398D"/>
    <w:rsid w:val="00B037EA"/>
    <w:rsid w:val="00B34F0C"/>
    <w:rsid w:val="00B40FB1"/>
    <w:rsid w:val="00B4212F"/>
    <w:rsid w:val="00B43149"/>
    <w:rsid w:val="00B43442"/>
    <w:rsid w:val="00B50CA8"/>
    <w:rsid w:val="00B51BBB"/>
    <w:rsid w:val="00B52F10"/>
    <w:rsid w:val="00B67BA5"/>
    <w:rsid w:val="00B701CF"/>
    <w:rsid w:val="00B7309E"/>
    <w:rsid w:val="00B75ECE"/>
    <w:rsid w:val="00B81E5B"/>
    <w:rsid w:val="00B84808"/>
    <w:rsid w:val="00B956C0"/>
    <w:rsid w:val="00B96161"/>
    <w:rsid w:val="00BA2D84"/>
    <w:rsid w:val="00BA4298"/>
    <w:rsid w:val="00BA5074"/>
    <w:rsid w:val="00BA52B2"/>
    <w:rsid w:val="00BA55FC"/>
    <w:rsid w:val="00BB0F65"/>
    <w:rsid w:val="00BB5A07"/>
    <w:rsid w:val="00BB7663"/>
    <w:rsid w:val="00BC304A"/>
    <w:rsid w:val="00BC4F83"/>
    <w:rsid w:val="00BC52E5"/>
    <w:rsid w:val="00BD4585"/>
    <w:rsid w:val="00BD7464"/>
    <w:rsid w:val="00BE51E8"/>
    <w:rsid w:val="00BF0948"/>
    <w:rsid w:val="00BF0B7D"/>
    <w:rsid w:val="00BF6C55"/>
    <w:rsid w:val="00C1059B"/>
    <w:rsid w:val="00C1207D"/>
    <w:rsid w:val="00C12C8C"/>
    <w:rsid w:val="00C214FC"/>
    <w:rsid w:val="00C24A8B"/>
    <w:rsid w:val="00C24AFA"/>
    <w:rsid w:val="00C24B8B"/>
    <w:rsid w:val="00C32345"/>
    <w:rsid w:val="00C32C24"/>
    <w:rsid w:val="00C37635"/>
    <w:rsid w:val="00C47266"/>
    <w:rsid w:val="00C53D45"/>
    <w:rsid w:val="00C619FA"/>
    <w:rsid w:val="00C65EFF"/>
    <w:rsid w:val="00C66C31"/>
    <w:rsid w:val="00C7125B"/>
    <w:rsid w:val="00C71550"/>
    <w:rsid w:val="00C94BC7"/>
    <w:rsid w:val="00C96787"/>
    <w:rsid w:val="00CA02E8"/>
    <w:rsid w:val="00CA4F51"/>
    <w:rsid w:val="00CA68C9"/>
    <w:rsid w:val="00CB0B3E"/>
    <w:rsid w:val="00CB5F60"/>
    <w:rsid w:val="00CE715C"/>
    <w:rsid w:val="00D10CA9"/>
    <w:rsid w:val="00D14DB4"/>
    <w:rsid w:val="00D1517D"/>
    <w:rsid w:val="00D24013"/>
    <w:rsid w:val="00D318E3"/>
    <w:rsid w:val="00D32765"/>
    <w:rsid w:val="00D33BD0"/>
    <w:rsid w:val="00D35535"/>
    <w:rsid w:val="00D35663"/>
    <w:rsid w:val="00D36301"/>
    <w:rsid w:val="00D366B2"/>
    <w:rsid w:val="00D37B46"/>
    <w:rsid w:val="00D52F02"/>
    <w:rsid w:val="00D620E5"/>
    <w:rsid w:val="00D623BD"/>
    <w:rsid w:val="00D828BE"/>
    <w:rsid w:val="00D86712"/>
    <w:rsid w:val="00DA001C"/>
    <w:rsid w:val="00DA308C"/>
    <w:rsid w:val="00DA6280"/>
    <w:rsid w:val="00DB0DB7"/>
    <w:rsid w:val="00DB19E4"/>
    <w:rsid w:val="00DB2B76"/>
    <w:rsid w:val="00DC223D"/>
    <w:rsid w:val="00DF3C95"/>
    <w:rsid w:val="00DF6BF0"/>
    <w:rsid w:val="00DF6E4A"/>
    <w:rsid w:val="00DF6F75"/>
    <w:rsid w:val="00E01608"/>
    <w:rsid w:val="00E039AD"/>
    <w:rsid w:val="00E06623"/>
    <w:rsid w:val="00E22A0E"/>
    <w:rsid w:val="00E235C4"/>
    <w:rsid w:val="00E26C35"/>
    <w:rsid w:val="00E323A6"/>
    <w:rsid w:val="00E34762"/>
    <w:rsid w:val="00E34D63"/>
    <w:rsid w:val="00E366EA"/>
    <w:rsid w:val="00E374EA"/>
    <w:rsid w:val="00E4554D"/>
    <w:rsid w:val="00E54FBD"/>
    <w:rsid w:val="00E5642B"/>
    <w:rsid w:val="00E65FEC"/>
    <w:rsid w:val="00E71008"/>
    <w:rsid w:val="00E7137D"/>
    <w:rsid w:val="00E7605B"/>
    <w:rsid w:val="00E92AD5"/>
    <w:rsid w:val="00EA70C9"/>
    <w:rsid w:val="00EB2425"/>
    <w:rsid w:val="00EB5994"/>
    <w:rsid w:val="00ED0DD8"/>
    <w:rsid w:val="00ED1CAB"/>
    <w:rsid w:val="00EE042A"/>
    <w:rsid w:val="00EE10E3"/>
    <w:rsid w:val="00EE4A6B"/>
    <w:rsid w:val="00EE6020"/>
    <w:rsid w:val="00F01DC1"/>
    <w:rsid w:val="00F025DF"/>
    <w:rsid w:val="00F04085"/>
    <w:rsid w:val="00F078C8"/>
    <w:rsid w:val="00F163F9"/>
    <w:rsid w:val="00F2318E"/>
    <w:rsid w:val="00F453CB"/>
    <w:rsid w:val="00F50246"/>
    <w:rsid w:val="00F5549E"/>
    <w:rsid w:val="00F61BA0"/>
    <w:rsid w:val="00F70E28"/>
    <w:rsid w:val="00F75CA5"/>
    <w:rsid w:val="00F8142F"/>
    <w:rsid w:val="00F82F94"/>
    <w:rsid w:val="00F83051"/>
    <w:rsid w:val="00F97C24"/>
    <w:rsid w:val="00FA1829"/>
    <w:rsid w:val="00FA49A7"/>
    <w:rsid w:val="00FA6D03"/>
    <w:rsid w:val="00FB22CE"/>
    <w:rsid w:val="00FB618D"/>
    <w:rsid w:val="00FC019C"/>
    <w:rsid w:val="00FD3390"/>
    <w:rsid w:val="00FE2A1B"/>
    <w:rsid w:val="00FE7375"/>
    <w:rsid w:val="00FE7F46"/>
    <w:rsid w:val="00FF4359"/>
    <w:rsid w:val="00FF492B"/>
    <w:rsid w:val="00FF4E7C"/>
    <w:rsid w:val="00FF78EC"/>
    <w:rsid w:val="2C9225F1"/>
    <w:rsid w:val="44D65E82"/>
    <w:rsid w:val="55E387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24C9CE59-410B-4DEB-8076-810BEBD6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D4585"/>
    <w:pPr>
      <w:spacing w:after="240" w:line="240" w:lineRule="auto"/>
      <w:jc w:val="both"/>
    </w:pPr>
    <w:rPr>
      <w:rFonts w:ascii="Calibri" w:eastAsia="Times New Roman" w:hAnsi="Calibri" w:cs="Times New Roman"/>
      <w:color w:val="404040" w:themeColor="text1" w:themeTint="BF"/>
      <w:szCs w:val="24"/>
      <w:lang w:val="nl-NL" w:eastAsia="nl-NL"/>
    </w:rPr>
  </w:style>
  <w:style w:type="paragraph" w:styleId="Kop1">
    <w:name w:val="heading 1"/>
    <w:basedOn w:val="Standaard"/>
    <w:next w:val="Standaard"/>
    <w:link w:val="Kop1Char"/>
    <w:qFormat/>
    <w:rsid w:val="003D7E68"/>
    <w:pPr>
      <w:keepNext/>
      <w:spacing w:before="480" w:after="0" w:line="360" w:lineRule="auto"/>
      <w:outlineLvl w:val="0"/>
    </w:pPr>
    <w:rPr>
      <w:rFonts w:cs="Arial"/>
      <w:bCs/>
      <w:kern w:val="32"/>
      <w:sz w:val="36"/>
      <w:szCs w:val="26"/>
    </w:rPr>
  </w:style>
  <w:style w:type="paragraph" w:styleId="Kop2">
    <w:name w:val="heading 2"/>
    <w:basedOn w:val="Kop1"/>
    <w:next w:val="Standaard"/>
    <w:link w:val="Kop2Char"/>
    <w:qFormat/>
    <w:rsid w:val="007E25F6"/>
    <w:pPr>
      <w:outlineLvl w:val="1"/>
    </w:pPr>
    <w:rPr>
      <w:sz w:val="28"/>
      <w:lang w:val="nl-BE" w:eastAsia="nl-BE"/>
    </w:rPr>
  </w:style>
  <w:style w:type="paragraph" w:styleId="Kop3">
    <w:name w:val="heading 3"/>
    <w:basedOn w:val="Standaard"/>
    <w:next w:val="Standaard"/>
    <w:link w:val="Kop3Char"/>
    <w:qFormat/>
    <w:rsid w:val="007E25F6"/>
    <w:pPr>
      <w:outlineLvl w:val="2"/>
    </w:pPr>
    <w:rPr>
      <w:i/>
      <w:lang w:val="en-US"/>
    </w:rPr>
  </w:style>
  <w:style w:type="paragraph" w:styleId="Kop4">
    <w:name w:val="heading 4"/>
    <w:basedOn w:val="Standaard"/>
    <w:next w:val="Standaard"/>
    <w:link w:val="Kop4Char"/>
    <w:qFormat/>
    <w:rsid w:val="000772E4"/>
    <w:pPr>
      <w:keepNext/>
      <w:numPr>
        <w:ilvl w:val="3"/>
        <w:numId w:val="4"/>
      </w:numPr>
      <w:spacing w:line="360" w:lineRule="auto"/>
      <w:outlineLvl w:val="3"/>
    </w:pPr>
    <w:rPr>
      <w:b/>
      <w:bCs/>
      <w:szCs w:val="28"/>
    </w:rPr>
  </w:style>
  <w:style w:type="paragraph" w:styleId="Kop5">
    <w:name w:val="heading 5"/>
    <w:basedOn w:val="Standaard"/>
    <w:next w:val="Standaard"/>
    <w:link w:val="Kop5Char"/>
    <w:qFormat/>
    <w:rsid w:val="000772E4"/>
    <w:pPr>
      <w:numPr>
        <w:ilvl w:val="4"/>
        <w:numId w:val="4"/>
      </w:numPr>
      <w:spacing w:before="240" w:after="60"/>
      <w:outlineLvl w:val="4"/>
    </w:pPr>
    <w:rPr>
      <w:b/>
      <w:bCs/>
      <w:i/>
      <w:iCs/>
      <w:sz w:val="26"/>
      <w:szCs w:val="26"/>
    </w:rPr>
  </w:style>
  <w:style w:type="paragraph" w:styleId="Kop6">
    <w:name w:val="heading 6"/>
    <w:basedOn w:val="Standaard"/>
    <w:next w:val="Standaard"/>
    <w:link w:val="Kop6Char"/>
    <w:qFormat/>
    <w:rsid w:val="000772E4"/>
    <w:pPr>
      <w:numPr>
        <w:ilvl w:val="5"/>
        <w:numId w:val="4"/>
      </w:numPr>
      <w:spacing w:before="240" w:after="60"/>
      <w:outlineLvl w:val="5"/>
    </w:pPr>
    <w:rPr>
      <w:rFonts w:ascii="Times New Roman" w:hAnsi="Times New Roman"/>
      <w:b/>
      <w:bCs/>
      <w:szCs w:val="22"/>
    </w:rPr>
  </w:style>
  <w:style w:type="paragraph" w:styleId="Kop7">
    <w:name w:val="heading 7"/>
    <w:basedOn w:val="Standaard"/>
    <w:next w:val="Standaard"/>
    <w:link w:val="Kop7Char"/>
    <w:qFormat/>
    <w:rsid w:val="000772E4"/>
    <w:pPr>
      <w:numPr>
        <w:ilvl w:val="6"/>
        <w:numId w:val="4"/>
      </w:numPr>
      <w:spacing w:before="240" w:after="60"/>
      <w:outlineLvl w:val="6"/>
    </w:pPr>
    <w:rPr>
      <w:rFonts w:ascii="Times New Roman" w:hAnsi="Times New Roman"/>
      <w:sz w:val="24"/>
    </w:rPr>
  </w:style>
  <w:style w:type="paragraph" w:styleId="Kop8">
    <w:name w:val="heading 8"/>
    <w:basedOn w:val="Standaard"/>
    <w:next w:val="Standaard"/>
    <w:link w:val="Kop8Char"/>
    <w:qFormat/>
    <w:rsid w:val="000772E4"/>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link w:val="Kop9Char"/>
    <w:qFormat/>
    <w:rsid w:val="000772E4"/>
    <w:pPr>
      <w:numPr>
        <w:ilvl w:val="8"/>
        <w:numId w:val="4"/>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2480"/>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480"/>
    <w:rPr>
      <w:rFonts w:ascii="Tahoma" w:hAnsi="Tahoma" w:cs="Tahoma"/>
      <w:sz w:val="16"/>
      <w:szCs w:val="16"/>
    </w:rPr>
  </w:style>
  <w:style w:type="paragraph" w:styleId="Koptekst">
    <w:name w:val="header"/>
    <w:basedOn w:val="Standaard"/>
    <w:link w:val="KoptekstChar"/>
    <w:unhideWhenUsed/>
    <w:rsid w:val="001C7ED4"/>
    <w:pPr>
      <w:tabs>
        <w:tab w:val="center" w:pos="4536"/>
        <w:tab w:val="right" w:pos="9072"/>
      </w:tabs>
    </w:pPr>
  </w:style>
  <w:style w:type="character" w:customStyle="1" w:styleId="KoptekstChar">
    <w:name w:val="Koptekst Char"/>
    <w:basedOn w:val="Standaardalinea-lettertype"/>
    <w:link w:val="Koptekst"/>
    <w:uiPriority w:val="99"/>
    <w:rsid w:val="001C7ED4"/>
  </w:style>
  <w:style w:type="paragraph" w:styleId="Voettekst">
    <w:name w:val="footer"/>
    <w:basedOn w:val="Standaard"/>
    <w:link w:val="VoettekstChar"/>
    <w:uiPriority w:val="99"/>
    <w:unhideWhenUsed/>
    <w:rsid w:val="001C7ED4"/>
    <w:pPr>
      <w:tabs>
        <w:tab w:val="center" w:pos="4536"/>
        <w:tab w:val="right" w:pos="9072"/>
      </w:tabs>
    </w:pPr>
  </w:style>
  <w:style w:type="character" w:customStyle="1" w:styleId="VoettekstChar">
    <w:name w:val="Voettekst Char"/>
    <w:basedOn w:val="Standaardalinea-lettertype"/>
    <w:link w:val="Voettekst"/>
    <w:uiPriority w:val="99"/>
    <w:rsid w:val="001C7ED4"/>
  </w:style>
  <w:style w:type="paragraph" w:customStyle="1" w:styleId="Titelvoorblad">
    <w:name w:val="Titel voorblad"/>
    <w:basedOn w:val="Titel"/>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Ondertitel"/>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el">
    <w:name w:val="Title"/>
    <w:basedOn w:val="Standaard"/>
    <w:next w:val="Standaard"/>
    <w:link w:val="Titel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elChar">
    <w:name w:val="Titel Char"/>
    <w:basedOn w:val="Standaardalinea-lettertype"/>
    <w:link w:val="Titel"/>
    <w:uiPriority w:val="10"/>
    <w:rsid w:val="00905966"/>
    <w:rPr>
      <w:rFonts w:ascii="Arial" w:eastAsiaTheme="majorEastAsia" w:hAnsi="Arial" w:cs="Arial"/>
      <w:spacing w:val="5"/>
      <w:kern w:val="28"/>
      <w:sz w:val="52"/>
      <w:szCs w:val="52"/>
      <w:lang w:val="nl-NL" w:eastAsia="nl-NL"/>
    </w:rPr>
  </w:style>
  <w:style w:type="paragraph" w:styleId="Ondertitel">
    <w:name w:val="Subtitle"/>
    <w:basedOn w:val="Standaard"/>
    <w:next w:val="Standaard"/>
    <w:link w:val="Ondertitel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0772E4"/>
    <w:rPr>
      <w:rFonts w:asciiTheme="majorHAnsi" w:eastAsiaTheme="majorEastAsia" w:hAnsiTheme="majorHAnsi" w:cstheme="majorBidi"/>
      <w:i/>
      <w:iCs/>
      <w:color w:val="4F81BD" w:themeColor="accent1"/>
      <w:spacing w:val="15"/>
      <w:sz w:val="24"/>
      <w:szCs w:val="24"/>
    </w:rPr>
  </w:style>
  <w:style w:type="character" w:styleId="Zwaar">
    <w:name w:val="Strong"/>
    <w:rsid w:val="000772E4"/>
    <w:rPr>
      <w:b/>
      <w:bCs/>
    </w:rPr>
  </w:style>
  <w:style w:type="character" w:customStyle="1" w:styleId="Kop1Char">
    <w:name w:val="Kop 1 Char"/>
    <w:basedOn w:val="Standaardalinea-lettertype"/>
    <w:link w:val="Kop1"/>
    <w:rsid w:val="003D7E68"/>
    <w:rPr>
      <w:rFonts w:ascii="Arial" w:eastAsia="Times New Roman" w:hAnsi="Arial" w:cs="Arial"/>
      <w:bCs/>
      <w:color w:val="404040" w:themeColor="text1" w:themeTint="BF"/>
      <w:kern w:val="32"/>
      <w:sz w:val="36"/>
      <w:szCs w:val="26"/>
      <w:lang w:val="nl-NL" w:eastAsia="nl-NL"/>
    </w:rPr>
  </w:style>
  <w:style w:type="character" w:customStyle="1" w:styleId="Kop2Char">
    <w:name w:val="Kop 2 Char"/>
    <w:basedOn w:val="Standaardalinea-lettertype"/>
    <w:link w:val="Kop2"/>
    <w:rsid w:val="007E25F6"/>
    <w:rPr>
      <w:rFonts w:ascii="Arial" w:eastAsia="Times New Roman" w:hAnsi="Arial" w:cs="Arial"/>
      <w:bCs/>
      <w:color w:val="404040" w:themeColor="text1" w:themeTint="BF"/>
      <w:kern w:val="32"/>
      <w:sz w:val="28"/>
      <w:szCs w:val="26"/>
      <w:lang w:eastAsia="nl-BE"/>
    </w:rPr>
  </w:style>
  <w:style w:type="character" w:customStyle="1" w:styleId="Kop3Char">
    <w:name w:val="Kop 3 Char"/>
    <w:basedOn w:val="Standaardalinea-lettertype"/>
    <w:link w:val="Kop3"/>
    <w:rsid w:val="007E25F6"/>
    <w:rPr>
      <w:rFonts w:ascii="Arial" w:eastAsia="Times New Roman" w:hAnsi="Arial" w:cs="Times New Roman"/>
      <w:i/>
      <w:color w:val="404040" w:themeColor="text1" w:themeTint="BF"/>
      <w:szCs w:val="24"/>
      <w:lang w:val="en-US" w:eastAsia="nl-NL"/>
    </w:rPr>
  </w:style>
  <w:style w:type="character" w:customStyle="1" w:styleId="Kop4Char">
    <w:name w:val="Kop 4 Char"/>
    <w:basedOn w:val="Standaardalinea-lettertype"/>
    <w:link w:val="Kop4"/>
    <w:rsid w:val="000772E4"/>
    <w:rPr>
      <w:rFonts w:ascii="Arial" w:eastAsia="Times New Roman" w:hAnsi="Arial" w:cs="Times New Roman"/>
      <w:b/>
      <w:bCs/>
      <w:szCs w:val="28"/>
      <w:lang w:val="nl-NL" w:eastAsia="nl-NL"/>
    </w:rPr>
  </w:style>
  <w:style w:type="character" w:customStyle="1" w:styleId="Kop5Char">
    <w:name w:val="Kop 5 Char"/>
    <w:basedOn w:val="Standaardalinea-lettertype"/>
    <w:link w:val="Kop5"/>
    <w:rsid w:val="000772E4"/>
    <w:rPr>
      <w:rFonts w:ascii="Arial" w:eastAsia="Times New Roman" w:hAnsi="Arial" w:cs="Times New Roman"/>
      <w:b/>
      <w:bCs/>
      <w:i/>
      <w:iCs/>
      <w:sz w:val="26"/>
      <w:szCs w:val="26"/>
      <w:lang w:val="nl-NL" w:eastAsia="nl-NL"/>
    </w:rPr>
  </w:style>
  <w:style w:type="character" w:customStyle="1" w:styleId="Kop6Char">
    <w:name w:val="Kop 6 Char"/>
    <w:basedOn w:val="Standaardalinea-lettertype"/>
    <w:link w:val="Kop6"/>
    <w:rsid w:val="000772E4"/>
    <w:rPr>
      <w:rFonts w:ascii="Times New Roman" w:eastAsia="Times New Roman" w:hAnsi="Times New Roman" w:cs="Times New Roman"/>
      <w:b/>
      <w:bCs/>
      <w:lang w:val="nl-NL" w:eastAsia="nl-NL"/>
    </w:rPr>
  </w:style>
  <w:style w:type="character" w:customStyle="1" w:styleId="Kop7Char">
    <w:name w:val="Kop 7 Char"/>
    <w:basedOn w:val="Standaardalinea-lettertype"/>
    <w:link w:val="Kop7"/>
    <w:rsid w:val="000772E4"/>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rsid w:val="000772E4"/>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rsid w:val="000772E4"/>
    <w:rPr>
      <w:rFonts w:ascii="Arial" w:eastAsia="Times New Roman" w:hAnsi="Arial" w:cs="Arial"/>
      <w:lang w:val="nl-NL" w:eastAsia="nl-NL"/>
    </w:rPr>
  </w:style>
  <w:style w:type="numbering" w:styleId="111111">
    <w:name w:val="Outline List 2"/>
    <w:basedOn w:val="Geenlijst"/>
    <w:semiHidden/>
    <w:rsid w:val="000772E4"/>
    <w:pPr>
      <w:numPr>
        <w:numId w:val="1"/>
      </w:numPr>
    </w:pPr>
  </w:style>
  <w:style w:type="paragraph" w:styleId="Plattetekstinspringen">
    <w:name w:val="Body Text Indent"/>
    <w:basedOn w:val="Standaard"/>
    <w:link w:val="PlattetekstinspringenChar"/>
    <w:semiHidden/>
    <w:rsid w:val="000772E4"/>
    <w:pPr>
      <w:spacing w:after="120"/>
      <w:ind w:left="283"/>
    </w:pPr>
  </w:style>
  <w:style w:type="character" w:customStyle="1" w:styleId="PlattetekstinspringenChar">
    <w:name w:val="Platte tekst inspringen Char"/>
    <w:basedOn w:val="Standaardalinea-lettertype"/>
    <w:link w:val="Plattetekstinspringen"/>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Inhopg1">
    <w:name w:val="toc 1"/>
    <w:basedOn w:val="Standaard"/>
    <w:next w:val="Standaard"/>
    <w:autoRedefine/>
    <w:uiPriority w:val="39"/>
    <w:rsid w:val="00BD7464"/>
    <w:pPr>
      <w:tabs>
        <w:tab w:val="right" w:leader="dot" w:pos="9062"/>
      </w:tabs>
      <w:spacing w:before="120" w:after="120"/>
      <w:jc w:val="left"/>
    </w:pPr>
    <w:rPr>
      <w:rFonts w:asciiTheme="minorHAnsi" w:hAnsiTheme="minorHAnsi" w:cstheme="minorHAnsi"/>
      <w:b/>
      <w:bCs/>
      <w:caps/>
      <w:sz w:val="20"/>
      <w:szCs w:val="20"/>
    </w:rPr>
  </w:style>
  <w:style w:type="paragraph" w:styleId="Inhopg2">
    <w:name w:val="toc 2"/>
    <w:basedOn w:val="Standaard"/>
    <w:next w:val="Standaard"/>
    <w:autoRedefine/>
    <w:uiPriority w:val="39"/>
    <w:rsid w:val="000772E4"/>
    <w:pPr>
      <w:spacing w:after="0"/>
      <w:ind w:left="220"/>
      <w:jc w:val="left"/>
    </w:pPr>
    <w:rPr>
      <w:rFonts w:asciiTheme="minorHAnsi" w:hAnsiTheme="minorHAnsi" w:cstheme="minorHAnsi"/>
      <w:smallCaps/>
      <w:sz w:val="20"/>
      <w:szCs w:val="20"/>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Standaard"/>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Standaard"/>
    <w:rsid w:val="0054057D"/>
    <w:pPr>
      <w:spacing w:after="120"/>
      <w:ind w:left="446"/>
    </w:pPr>
    <w:rPr>
      <w:szCs w:val="20"/>
      <w:lang w:val="en-US" w:eastAsia="en-US"/>
    </w:rPr>
  </w:style>
  <w:style w:type="paragraph" w:customStyle="1" w:styleId="Paragraph2">
    <w:name w:val="Paragraph 2"/>
    <w:basedOn w:val="Standaard"/>
    <w:rsid w:val="0054057D"/>
    <w:pPr>
      <w:spacing w:after="120"/>
      <w:ind w:left="1166"/>
    </w:pPr>
    <w:rPr>
      <w:szCs w:val="20"/>
      <w:lang w:val="en-US" w:eastAsia="en-US"/>
    </w:rPr>
  </w:style>
  <w:style w:type="paragraph" w:styleId="Normaalweb">
    <w:name w:val="Normal (Web)"/>
    <w:basedOn w:val="Standaard"/>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elraster">
    <w:name w:val="Table Grid"/>
    <w:basedOn w:val="Standaardtabe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Standaard"/>
    <w:link w:val="SjabloonChar"/>
    <w:qFormat/>
    <w:rsid w:val="00C94BC7"/>
    <w:rPr>
      <w:rFonts w:ascii="Times New Roman" w:hAnsi="Times New Roman"/>
      <w:i/>
    </w:rPr>
  </w:style>
  <w:style w:type="character" w:customStyle="1" w:styleId="SjabloonChar">
    <w:name w:val="Sjabloon Char"/>
    <w:basedOn w:val="Standaardalinea-lettertype"/>
    <w:link w:val="Sjabloon"/>
    <w:rsid w:val="00C94BC7"/>
    <w:rPr>
      <w:rFonts w:ascii="Times New Roman" w:eastAsia="Times New Roman" w:hAnsi="Times New Roman" w:cs="Times New Roman"/>
      <w:i/>
      <w:color w:val="404040" w:themeColor="text1" w:themeTint="BF"/>
      <w:szCs w:val="24"/>
      <w:lang w:val="nl-NL" w:eastAsia="nl-NL"/>
    </w:rPr>
  </w:style>
  <w:style w:type="paragraph" w:styleId="Tekstopmerking">
    <w:name w:val="annotation text"/>
    <w:basedOn w:val="Standaard"/>
    <w:link w:val="TekstopmerkingChar"/>
    <w:uiPriority w:val="99"/>
    <w:semiHidden/>
    <w:unhideWhenUsed/>
    <w:rPr>
      <w:sz w:val="20"/>
      <w:szCs w:val="20"/>
    </w:rPr>
  </w:style>
  <w:style w:type="character" w:customStyle="1" w:styleId="TekstopmerkingChar">
    <w:name w:val="Tekst opmerking Char"/>
    <w:basedOn w:val="Standaardalinea-lettertype"/>
    <w:link w:val="Tekstopmerking"/>
    <w:uiPriority w:val="99"/>
    <w:semiHidden/>
    <w:rPr>
      <w:rFonts w:ascii="Calibri" w:eastAsia="Times New Roman" w:hAnsi="Calibri" w:cs="Times New Roman"/>
      <w:color w:val="404040" w:themeColor="text1" w:themeTint="BF"/>
      <w:sz w:val="20"/>
      <w:szCs w:val="20"/>
      <w:lang w:val="nl-NL"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8469E3"/>
    <w:rPr>
      <w:b/>
      <w:bCs/>
    </w:rPr>
  </w:style>
  <w:style w:type="character" w:customStyle="1" w:styleId="OnderwerpvanopmerkingChar">
    <w:name w:val="Onderwerp van opmerking Char"/>
    <w:basedOn w:val="TekstopmerkingChar"/>
    <w:link w:val="Onderwerpvanopmerking"/>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e">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character" w:styleId="Paginanummer">
    <w:name w:val="page number"/>
    <w:basedOn w:val="Standaardalinea-lettertype"/>
    <w:uiPriority w:val="99"/>
    <w:semiHidden/>
    <w:unhideWhenUsed/>
    <w:rsid w:val="00690C5E"/>
  </w:style>
  <w:style w:type="paragraph" w:styleId="Kopvaninhoudsopgave">
    <w:name w:val="TOC Heading"/>
    <w:basedOn w:val="Kop1"/>
    <w:next w:val="Standaard"/>
    <w:uiPriority w:val="39"/>
    <w:unhideWhenUsed/>
    <w:qFormat/>
    <w:rsid w:val="00626BD3"/>
    <w:pPr>
      <w:keepLines/>
      <w:spacing w:line="276" w:lineRule="auto"/>
      <w:jc w:val="left"/>
      <w:outlineLvl w:val="9"/>
    </w:pPr>
    <w:rPr>
      <w:rFonts w:asciiTheme="majorHAnsi" w:eastAsiaTheme="majorEastAsia" w:hAnsiTheme="majorHAnsi" w:cstheme="majorBidi"/>
      <w:b/>
      <w:color w:val="365F91" w:themeColor="accent1" w:themeShade="BF"/>
      <w:kern w:val="0"/>
      <w:sz w:val="28"/>
      <w:szCs w:val="28"/>
      <w:lang w:val="en-US" w:eastAsia="en-US"/>
    </w:rPr>
  </w:style>
  <w:style w:type="paragraph" w:styleId="Inhopg3">
    <w:name w:val="toc 3"/>
    <w:basedOn w:val="Standaard"/>
    <w:next w:val="Standaard"/>
    <w:autoRedefine/>
    <w:uiPriority w:val="39"/>
    <w:unhideWhenUsed/>
    <w:rsid w:val="00626BD3"/>
    <w:pPr>
      <w:spacing w:after="0"/>
      <w:ind w:left="440"/>
      <w:jc w:val="left"/>
    </w:pPr>
    <w:rPr>
      <w:rFonts w:asciiTheme="minorHAnsi" w:hAnsiTheme="minorHAnsi" w:cstheme="minorHAnsi"/>
      <w:i/>
      <w:iCs/>
      <w:sz w:val="20"/>
      <w:szCs w:val="20"/>
    </w:rPr>
  </w:style>
  <w:style w:type="paragraph" w:styleId="Inhopg4">
    <w:name w:val="toc 4"/>
    <w:basedOn w:val="Standaard"/>
    <w:next w:val="Standaard"/>
    <w:autoRedefine/>
    <w:uiPriority w:val="39"/>
    <w:semiHidden/>
    <w:unhideWhenUsed/>
    <w:rsid w:val="00626BD3"/>
    <w:pPr>
      <w:spacing w:after="0"/>
      <w:ind w:left="660"/>
      <w:jc w:val="left"/>
    </w:pPr>
    <w:rPr>
      <w:rFonts w:asciiTheme="minorHAnsi" w:hAnsiTheme="minorHAnsi" w:cstheme="minorHAnsi"/>
      <w:sz w:val="18"/>
      <w:szCs w:val="18"/>
    </w:rPr>
  </w:style>
  <w:style w:type="paragraph" w:styleId="Inhopg5">
    <w:name w:val="toc 5"/>
    <w:basedOn w:val="Standaard"/>
    <w:next w:val="Standaard"/>
    <w:autoRedefine/>
    <w:uiPriority w:val="39"/>
    <w:semiHidden/>
    <w:unhideWhenUsed/>
    <w:rsid w:val="00626BD3"/>
    <w:pPr>
      <w:spacing w:after="0"/>
      <w:ind w:left="880"/>
      <w:jc w:val="left"/>
    </w:pPr>
    <w:rPr>
      <w:rFonts w:asciiTheme="minorHAnsi" w:hAnsiTheme="minorHAnsi" w:cstheme="minorHAnsi"/>
      <w:sz w:val="18"/>
      <w:szCs w:val="18"/>
    </w:rPr>
  </w:style>
  <w:style w:type="paragraph" w:styleId="Inhopg6">
    <w:name w:val="toc 6"/>
    <w:basedOn w:val="Standaard"/>
    <w:next w:val="Standaard"/>
    <w:autoRedefine/>
    <w:uiPriority w:val="39"/>
    <w:semiHidden/>
    <w:unhideWhenUsed/>
    <w:rsid w:val="00626BD3"/>
    <w:pPr>
      <w:spacing w:after="0"/>
      <w:ind w:left="1100"/>
      <w:jc w:val="left"/>
    </w:pPr>
    <w:rPr>
      <w:rFonts w:asciiTheme="minorHAnsi" w:hAnsiTheme="minorHAnsi" w:cstheme="minorHAnsi"/>
      <w:sz w:val="18"/>
      <w:szCs w:val="18"/>
    </w:rPr>
  </w:style>
  <w:style w:type="paragraph" w:styleId="Inhopg7">
    <w:name w:val="toc 7"/>
    <w:basedOn w:val="Standaard"/>
    <w:next w:val="Standaard"/>
    <w:autoRedefine/>
    <w:uiPriority w:val="39"/>
    <w:semiHidden/>
    <w:unhideWhenUsed/>
    <w:rsid w:val="00626BD3"/>
    <w:pPr>
      <w:spacing w:after="0"/>
      <w:ind w:left="1320"/>
      <w:jc w:val="left"/>
    </w:pPr>
    <w:rPr>
      <w:rFonts w:asciiTheme="minorHAnsi" w:hAnsiTheme="minorHAnsi" w:cstheme="minorHAnsi"/>
      <w:sz w:val="18"/>
      <w:szCs w:val="18"/>
    </w:rPr>
  </w:style>
  <w:style w:type="paragraph" w:styleId="Inhopg8">
    <w:name w:val="toc 8"/>
    <w:basedOn w:val="Standaard"/>
    <w:next w:val="Standaard"/>
    <w:autoRedefine/>
    <w:uiPriority w:val="39"/>
    <w:semiHidden/>
    <w:unhideWhenUsed/>
    <w:rsid w:val="00626BD3"/>
    <w:pPr>
      <w:spacing w:after="0"/>
      <w:ind w:left="1540"/>
      <w:jc w:val="left"/>
    </w:pPr>
    <w:rPr>
      <w:rFonts w:asciiTheme="minorHAnsi" w:hAnsiTheme="minorHAnsi" w:cstheme="minorHAnsi"/>
      <w:sz w:val="18"/>
      <w:szCs w:val="18"/>
    </w:rPr>
  </w:style>
  <w:style w:type="paragraph" w:styleId="Inhopg9">
    <w:name w:val="toc 9"/>
    <w:basedOn w:val="Standaard"/>
    <w:next w:val="Standaard"/>
    <w:autoRedefine/>
    <w:uiPriority w:val="39"/>
    <w:semiHidden/>
    <w:unhideWhenUsed/>
    <w:rsid w:val="00626BD3"/>
    <w:pPr>
      <w:spacing w:after="0"/>
      <w:ind w:left="1760"/>
      <w:jc w:val="left"/>
    </w:pPr>
    <w:rPr>
      <w:rFonts w:asciiTheme="minorHAnsi" w:hAnsiTheme="minorHAnsi" w:cstheme="minorHAnsi"/>
      <w:sz w:val="18"/>
      <w:szCs w:val="18"/>
    </w:rPr>
  </w:style>
  <w:style w:type="character" w:styleId="Intensievebenadrukking">
    <w:name w:val="Intense Emphasis"/>
    <w:basedOn w:val="Standaardalinea-lettertype"/>
    <w:uiPriority w:val="21"/>
    <w:qFormat/>
    <w:rsid w:val="00BA4298"/>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1143615202">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stepstone.be/carriere-tips/wat-doet-een-consultant/" TargetMode="External"/><Relationship Id="rId21" Type="http://schemas.openxmlformats.org/officeDocument/2006/relationships/image" Target="media/image11.png"/><Relationship Id="rId34" Type="http://schemas.openxmlformats.org/officeDocument/2006/relationships/hyperlink" Target="https://axxius.nl/kennisbank/automation-software-tools/wat-is-git-wat-is-github/" TargetMode="External"/><Relationship Id="rId42" Type="http://schemas.openxmlformats.org/officeDocument/2006/relationships/hyperlink" Target="https://www.organizeagile.nl/wat-is-agile/" TargetMode="External"/><Relationship Id="rId47" Type="http://schemas.openxmlformats.org/officeDocument/2006/relationships/hyperlink" Target="https://careerfoundry.com/en/blog/web-development/what-is-npm/" TargetMode="External"/><Relationship Id="rId50" Type="http://schemas.openxmlformats.org/officeDocument/2006/relationships/hyperlink" Target="https://learn.microsoft.com/en-us/dotnet/core/introduction" TargetMode="External"/><Relationship Id="rId55" Type="http://schemas.openxmlformats.org/officeDocument/2006/relationships/hyperlink" Target="https://www.studieanker.be/node/ch4-npm_packages.html"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academy.ventigrate.be/stages/" TargetMode="External"/><Relationship Id="rId37" Type="http://schemas.openxmlformats.org/officeDocument/2006/relationships/hyperlink" Target="https://www.actian.com/what-is-sql-server/" TargetMode="External"/><Relationship Id="rId40" Type="http://schemas.openxmlformats.org/officeDocument/2006/relationships/hyperlink" Target="https://www.perfectxl.com/excel-verklarende-woordenlijst/wat-is-een-spreadsheet/?lang=nl" TargetMode="External"/><Relationship Id="rId45" Type="http://schemas.openxmlformats.org/officeDocument/2006/relationships/hyperlink" Target="https://azure.microsoft.com/nl-nl/resources/cloud-computing-dictionary/what-is-devops" TargetMode="External"/><Relationship Id="rId53" Type="http://schemas.openxmlformats.org/officeDocument/2006/relationships/hyperlink" Target="https://blog.hubspot.com/website/modal-web-design" TargetMode="External"/><Relationship Id="rId58"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footer" Target="footer3.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telerik.com/blogs/aspnet-core-beginners-web-apis" TargetMode="External"/><Relationship Id="rId43" Type="http://schemas.openxmlformats.org/officeDocument/2006/relationships/hyperlink" Target="https://scrumguide.nl/user-story/" TargetMode="External"/><Relationship Id="rId48" Type="http://schemas.openxmlformats.org/officeDocument/2006/relationships/hyperlink" Target="https://www.ssl.com/faqs/what-is-https/"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allestoringen.nl/storing/windows-azure/"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ventigrate.be/" TargetMode="External"/><Relationship Id="rId38" Type="http://schemas.openxmlformats.org/officeDocument/2006/relationships/hyperlink" Target="https://cbi-analytics.nl/react-js-wat-is-het-en-waarom-word-het-zo-vaak-gebruikt/" TargetMode="External"/><Relationship Id="rId46" Type="http://schemas.openxmlformats.org/officeDocument/2006/relationships/hyperlink" Target="https://www.techtarget.com/whatis/definition/clean-architecture" TargetMode="External"/><Relationship Id="rId59" Type="http://schemas.openxmlformats.org/officeDocument/2006/relationships/footer" Target="footer2.xml"/><Relationship Id="rId20" Type="http://schemas.openxmlformats.org/officeDocument/2006/relationships/image" Target="media/image10.png"/><Relationship Id="rId41" Type="http://schemas.openxmlformats.org/officeDocument/2006/relationships/hyperlink" Target="https://www.studentjob.be/carriere/secundaire-arbeidsvoorwaarden/adv-dagen" TargetMode="External"/><Relationship Id="rId54" Type="http://schemas.openxmlformats.org/officeDocument/2006/relationships/hyperlink" Target="https://www.helloitsme.online/gratis-kennis/wat-is-ui-user-interface/"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salesforce.com/nl/blog/wat-is-een-api/" TargetMode="External"/><Relationship Id="rId49" Type="http://schemas.openxmlformats.org/officeDocument/2006/relationships/hyperlink" Target="https://www.simplilearn.com/tutorials/dbms-tutorial/dbms-vs-rdbms" TargetMode="External"/><Relationship Id="rId57" Type="http://schemas.openxmlformats.org/officeDocument/2006/relationships/header" Target="header2.xml"/><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hyperlink" Target="https://appmaster.io/nl/blog/crud-operations-wat-is-crud" TargetMode="External"/><Relationship Id="rId52" Type="http://schemas.openxmlformats.org/officeDocument/2006/relationships/hyperlink" Target="https://swagger.io/docs/specification/2-0/what-is-swagger/" TargetMode="External"/><Relationship Id="rId60"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s>
</file>

<file path=word/_rels/header3.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23.png"/><Relationship Id="rId1" Type="http://schemas.openxmlformats.org/officeDocument/2006/relationships/image" Target="media/image22.png"/><Relationship Id="rId5" Type="http://schemas.openxmlformats.org/officeDocument/2006/relationships/image" Target="media/image24.png"/><Relationship Id="rId4" Type="http://schemas.openxmlformats.org/officeDocument/2006/relationships/image" Target="media/image4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1962E2830A23FD41A903F9246C64A44D" ma:contentTypeVersion="10" ma:contentTypeDescription="Create a new document." ma:contentTypeScope="" ma:versionID="94c7714442d4670dee923f06b03e50c6">
  <xsd:schema xmlns:xsd="http://www.w3.org/2001/XMLSchema" xmlns:xs="http://www.w3.org/2001/XMLSchema" xmlns:p="http://schemas.microsoft.com/office/2006/metadata/properties" xmlns:ns2="be91ab14-9a98-41fb-a029-3bd57361b40f" xmlns:ns3="a68b32df-5993-4a25-b4a0-028dd9ad2346" targetNamespace="http://schemas.microsoft.com/office/2006/metadata/properties" ma:root="true" ma:fieldsID="ddc41d6b31586f8a27e4cdad8c48b551" ns2:_="" ns3:_="">
    <xsd:import namespace="be91ab14-9a98-41fb-a029-3bd57361b40f"/>
    <xsd:import namespace="a68b32df-5993-4a25-b4a0-028dd9ad234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1ab14-9a98-41fb-a029-3bd57361b40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8b32df-5993-4a25-b4a0-028dd9ad234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03709C-A4CC-408B-A127-2B1264A4F73A}">
  <ds:schemaRefs>
    <ds:schemaRef ds:uri="http://schemas.microsoft.com/sharepoint/v3/contenttype/forms"/>
  </ds:schemaRefs>
</ds:datastoreItem>
</file>

<file path=customXml/itemProps2.xml><?xml version="1.0" encoding="utf-8"?>
<ds:datastoreItem xmlns:ds="http://schemas.openxmlformats.org/officeDocument/2006/customXml" ds:itemID="{4B4D92D2-F377-6C4D-A59F-0FDD1BDCD359}">
  <ds:schemaRefs>
    <ds:schemaRef ds:uri="http://schemas.openxmlformats.org/officeDocument/2006/bibliography"/>
  </ds:schemaRefs>
</ds:datastoreItem>
</file>

<file path=customXml/itemProps3.xml><?xml version="1.0" encoding="utf-8"?>
<ds:datastoreItem xmlns:ds="http://schemas.openxmlformats.org/officeDocument/2006/customXml" ds:itemID="{F64CC272-990A-4878-98F7-B65456999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91ab14-9a98-41fb-a029-3bd57361b40f"/>
    <ds:schemaRef ds:uri="a68b32df-5993-4a25-b4a0-028dd9ad23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Kleur A4 staand</Template>
  <TotalTime>278</TotalTime>
  <Pages>16</Pages>
  <Words>3404</Words>
  <Characters>18728</Characters>
  <Application>Microsoft Office Word</Application>
  <DocSecurity>0</DocSecurity>
  <Lines>156</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Plantijn Hogeschool</Company>
  <LinksUpToDate>false</LinksUpToDate>
  <CharactersWithSpaces>22088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El Moussaoui Nabil [student]</cp:lastModifiedBy>
  <cp:revision>54</cp:revision>
  <cp:lastPrinted>2019-06-09T20:38:00Z</cp:lastPrinted>
  <dcterms:created xsi:type="dcterms:W3CDTF">2020-04-16T13:12:00Z</dcterms:created>
  <dcterms:modified xsi:type="dcterms:W3CDTF">2024-05-18T20:09:00Z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0x0101001962E2830A23FD41A903F9246C64A44D</vt:lpwstr>
  </property>
</Properties>
</file>