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36"/>
          <w:sz-cs w:val="36"/>
          <w:b/>
        </w:rPr>
        <w:t xml:space="preserve">Согласно технической документации выявлены такие несоответствия на сайте: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1. </w:t>
      </w:r>
      <w:r>
        <w:rPr>
          <w:rFonts w:ascii="Times" w:hAnsi="Times" w:cs="Times"/>
          <w:sz w:val="28"/>
          <w:sz-cs w:val="28"/>
        </w:rPr>
        <w:t xml:space="preserve">На главной странице кнопка Choose не предусмотрена;</w:t>
      </w:r>
    </w:p>
    <w:p>
      <w:pPr/>
      <w:r>
        <w:rPr>
          <w:rFonts w:ascii="Times" w:hAnsi="Times" w:cs="Times"/>
          <w:sz w:val="28"/>
          <w:sz-cs w:val="28"/>
        </w:rPr>
        <w:t xml:space="preserve">     В хедере присутствует логотип, но названия фирмы нет.</w:t>
      </w:r>
    </w:p>
    <w:p>
      <w:pPr/>
      <w:r>
        <w:rPr>
          <w:rFonts w:ascii="Times" w:hAnsi="Times" w:cs="Times"/>
          <w:sz w:val="28"/>
          <w:sz-cs w:val="28"/>
        </w:rPr>
        <w:t xml:space="preserve">     Текст в хедере должен быть белым цветом и без овального выделения, телефон в хедере не должен быть.</w:t>
      </w:r>
    </w:p>
    <w:p>
      <w:pPr/>
      <w:r>
        <w:rPr>
          <w:rFonts w:ascii="Times" w:hAnsi="Times" w:cs="Times"/>
          <w:sz w:val="28"/>
          <w:sz-cs w:val="28"/>
        </w:rPr>
        <w:t xml:space="preserve">    Фото главной страницы не должно быть затемнено</w:t>
      </w:r>
    </w:p>
    <w:p>
      <w:pPr/>
      <w:r>
        <w:rPr>
          <w:rFonts w:ascii="Times" w:hAnsi="Times" w:cs="Times"/>
          <w:sz w:val="28"/>
          <w:sz-cs w:val="28"/>
        </w:rPr>
        <w:t xml:space="preserve">2. В разделе «Акции» должно быть просто изображение товара с акционной ценой, но без выбора количества товаров. Сама цена должна быть в квадратной области с черной обводкой и тенью. Различается шрифт предложения и цвет Surprise for you должен быть оранжевым с черной обводкой. Картинка UFO  должна быть в квадрате, а не в ромбе.</w:t>
      </w:r>
    </w:p>
    <w:p>
      <w:pPr/>
      <w:r>
        <w:rPr>
          <w:rFonts w:ascii="Times" w:hAnsi="Times" w:cs="Times"/>
          <w:sz w:val="28"/>
          <w:sz-cs w:val="28"/>
        </w:rPr>
        <w:t xml:space="preserve">3.В разделе для выбора пользователя - иконки должны быть в квадрате, а не в круге.</w:t>
      </w:r>
    </w:p>
    <w:p>
      <w:pPr/>
      <w:r>
        <w:rPr>
          <w:rFonts w:ascii="Times" w:hAnsi="Times" w:cs="Times"/>
          <w:sz w:val="28"/>
          <w:sz-cs w:val="28"/>
        </w:rPr>
        <w:t xml:space="preserve">4. В блоке оформления заказа, не выполняется переход на страницу с оформлением заказа, не отображаются выбранный товары, цена, корзина и странички с оплатой</w:t>
      </w:r>
    </w:p>
    <w:p>
      <w:pPr/>
      <w:r>
        <w:rPr>
          <w:rFonts w:ascii="Times" w:hAnsi="Times" w:cs="Times"/>
          <w:sz w:val="28"/>
          <w:sz-cs w:val="28"/>
        </w:rPr>
        <w:t xml:space="preserve">5. На баннере с ежедневными предложениями - шрифты не соответствуют макету, и кнопки Order Now не должно быть.</w:t>
      </w:r>
    </w:p>
    <w:p>
      <w:pPr/>
      <w:r>
        <w:rPr>
          <w:rFonts w:ascii="Times" w:hAnsi="Times" w:cs="Times"/>
          <w:sz w:val="28"/>
          <w:sz-cs w:val="28"/>
        </w:rPr>
        <w:t xml:space="preserve">6. В блоке Отзывы покупателей - шрифты отличаются, стрелочки имеют другой вид и должны быть посредине</w:t>
      </w:r>
    </w:p>
    <w:p>
      <w:pPr/>
      <w:r>
        <w:rPr>
          <w:rFonts w:ascii="Times" w:hAnsi="Times" w:cs="Times"/>
          <w:sz w:val="28"/>
          <w:sz-cs w:val="28"/>
        </w:rPr>
        <w:t xml:space="preserve">7. В блоке с промо-роликом - отсутствует ролик, шрифт отличается</w:t>
      </w:r>
    </w:p>
    <w:p>
      <w:pPr/>
      <w:r>
        <w:rPr>
          <w:rFonts w:ascii="Times" w:hAnsi="Times" w:cs="Times"/>
          <w:sz w:val="28"/>
          <w:sz-cs w:val="28"/>
        </w:rPr>
        <w:t xml:space="preserve">8. В футере иконки должны быть кликабельны, а сами адреса и телефоны некликабельны. Цвет иконок черный должен быть и подчеркивание Contact Us в соответствии с макетом должно быть.</w:t>
      </w:r>
    </w:p>
    <w:p>
      <w:pPr/>
      <w:r>
        <w:rPr>
          <w:rFonts w:ascii="Times" w:hAnsi="Times" w:cs="Times"/>
          <w:sz w:val="28"/>
          <w:sz-cs w:val="28"/>
        </w:rPr>
        <w:t xml:space="preserve">  В панели администратора постоянно всплывает окно для восстановления соединения и ошибка на странице внизу экрана. </w:t>
      </w:r>
    </w:p>
    <w:p>
      <w:pPr/>
      <w:r>
        <w:rPr>
          <w:rFonts w:ascii="Times" w:hAnsi="Times" w:cs="Times"/>
          <w:sz w:val="28"/>
          <w:sz-cs w:val="28"/>
        </w:rPr>
        <w:t xml:space="preserve">  В Products необходимо только экспорт в PDF и  CSV. В разделе  Users  не предусмотрено Additional info. </w:t>
      </w:r>
    </w:p>
    <w:p>
      <w:pPr/>
      <w:r>
        <w:rPr>
          <w:rFonts w:ascii="Times" w:hAnsi="Times" w:cs="Times"/>
          <w:sz w:val="28"/>
          <w:sz-cs w:val="28"/>
        </w:rPr>
        <w:t xml:space="preserve">Не происходит создание профиля пользователя. </w:t>
      </w:r>
    </w:p>
    <w:p>
      <w:pPr/>
      <w:r>
        <w:rPr>
          <w:rFonts w:ascii="Times" w:hAnsi="Times" w:cs="Times"/>
          <w:sz w:val="28"/>
          <w:sz-cs w:val="28"/>
        </w:rPr>
        <w:t xml:space="preserve">В разделе Сalender невозможно удалить старые встречи.</w:t>
      </w:r>
    </w:p>
    <w:sectPr>
      <w:pgSz w:w="11900" w:h="16840"/>
      <w:pgMar w:top="1365" w:right="1304" w:bottom="1259" w:left="130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jjj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Standarddesign</dc:title>
  <dc:creator>User</dc:creator>
</cp:coreProperties>
</file>

<file path=docProps/meta.xml><?xml version="1.0" encoding="utf-8"?>
<meta xmlns="http://schemas.apple.com/cocoa/2006/metadata">
  <generator>CocoaOOXMLWriter/1894.7</generator>
</meta>
</file>