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64A" w:rsidRPr="008C163D" w:rsidRDefault="008C163D" w:rsidP="008C163D">
      <w:pPr>
        <w:rPr>
          <w:lang w:val="fr-FR"/>
        </w:rPr>
      </w:pPr>
      <w:bookmarkStart w:id="0" w:name="_GoBack"/>
      <w:r w:rsidRPr="008C163D">
        <w:rPr>
          <w:color w:val="000000"/>
          <w:lang w:val="fr-FR"/>
        </w:rPr>
        <w:t xml:space="preserve">La télémesure </w:t>
      </w:r>
      <w:r w:rsidRPr="008C163D">
        <w:rPr>
          <w:color w:val="000000"/>
          <w:lang w:val="fr-FR"/>
        </w:rPr>
        <w:t>aéronautique</w:t>
      </w:r>
      <w:r w:rsidRPr="008C163D">
        <w:rPr>
          <w:color w:val="000000"/>
          <w:lang w:val="fr-FR"/>
        </w:rPr>
        <w:t xml:space="preserve"> est un système utilisé pendant la phase des essais en vol qui consiste à transmettre en temps les données mesurées à bord de l'avion vers une station sol par le biais d'une liaison </w:t>
      </w:r>
      <w:r w:rsidRPr="008C163D">
        <w:rPr>
          <w:color w:val="000000"/>
          <w:lang w:val="fr-FR"/>
        </w:rPr>
        <w:t>radiofréquence</w:t>
      </w:r>
      <w:r w:rsidRPr="008C163D">
        <w:rPr>
          <w:color w:val="000000"/>
          <w:lang w:val="fr-FR"/>
        </w:rPr>
        <w:t>.</w:t>
      </w:r>
      <w:r>
        <w:rPr>
          <w:color w:val="000000"/>
          <w:lang w:val="fr-FR"/>
        </w:rPr>
        <w:t xml:space="preserve"> </w:t>
      </w:r>
      <w:bookmarkEnd w:id="0"/>
    </w:p>
    <w:sectPr w:rsidR="005D664A" w:rsidRPr="008C1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4C7" w:rsidRDefault="002614C7" w:rsidP="002119C6">
      <w:pPr>
        <w:spacing w:after="0" w:line="240" w:lineRule="auto"/>
      </w:pPr>
      <w:r>
        <w:separator/>
      </w:r>
    </w:p>
  </w:endnote>
  <w:endnote w:type="continuationSeparator" w:id="0">
    <w:p w:rsidR="002614C7" w:rsidRDefault="002614C7" w:rsidP="00211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4C7" w:rsidRDefault="002614C7" w:rsidP="002119C6">
      <w:pPr>
        <w:spacing w:after="0" w:line="240" w:lineRule="auto"/>
      </w:pPr>
      <w:r>
        <w:separator/>
      </w:r>
    </w:p>
  </w:footnote>
  <w:footnote w:type="continuationSeparator" w:id="0">
    <w:p w:rsidR="002614C7" w:rsidRDefault="002614C7" w:rsidP="002119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D9"/>
    <w:rsid w:val="00161FD9"/>
    <w:rsid w:val="001E1F06"/>
    <w:rsid w:val="002119C6"/>
    <w:rsid w:val="002614C7"/>
    <w:rsid w:val="002C4019"/>
    <w:rsid w:val="005D664A"/>
    <w:rsid w:val="005E6BC7"/>
    <w:rsid w:val="00621803"/>
    <w:rsid w:val="00877F75"/>
    <w:rsid w:val="008C163D"/>
    <w:rsid w:val="00A25B68"/>
    <w:rsid w:val="00ED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FDFD"/>
  <w15:chartTrackingRefBased/>
  <w15:docId w15:val="{F603EC51-07DD-4968-A170-85BEEB9F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119C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119C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119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4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othman_ram</dc:creator>
  <cp:keywords/>
  <dc:description/>
  <cp:lastModifiedBy>othman_ram</cp:lastModifiedBy>
  <cp:revision>1</cp:revision>
  <dcterms:created xsi:type="dcterms:W3CDTF">2018-11-13T18:06:00Z</dcterms:created>
  <dcterms:modified xsi:type="dcterms:W3CDTF">2018-11-14T17:05:00Z</dcterms:modified>
</cp:coreProperties>
</file>