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0A8F" w14:textId="77777777" w:rsidR="003714FC" w:rsidRDefault="00000000">
      <w:pPr>
        <w:spacing w:before="600" w:after="120"/>
        <w:jc w:val="center"/>
      </w:pPr>
      <w:r>
        <w:rPr>
          <w:b/>
          <w:bCs/>
          <w:color w:val="4B2E83"/>
          <w:sz w:val="44"/>
          <w:szCs w:val="44"/>
        </w:rPr>
        <w:t>MUMBAI ONCHAIN WEEK 2026</w:t>
      </w:r>
    </w:p>
    <w:p w14:paraId="6B39FC85" w14:textId="77777777" w:rsidR="003714FC" w:rsidRDefault="00000000">
      <w:pPr>
        <w:spacing w:after="120"/>
        <w:jc w:val="center"/>
      </w:pPr>
      <w:r>
        <w:rPr>
          <w:color w:val="333333"/>
          <w:sz w:val="32"/>
          <w:szCs w:val="32"/>
        </w:rPr>
        <w:t>Community Partnership Proposal</w:t>
      </w:r>
    </w:p>
    <w:p w14:paraId="2A995BCD" w14:textId="77777777" w:rsidR="003714FC" w:rsidRDefault="00000000">
      <w:pPr>
        <w:pBdr>
          <w:bottom w:val="single" w:sz="8" w:space="10" w:color="4B2E83"/>
        </w:pBdr>
        <w:spacing w:after="400"/>
        <w:jc w:val="center"/>
      </w:pPr>
      <w:r>
        <w:rPr>
          <w:i/>
          <w:iCs/>
          <w:color w:val="555555"/>
          <w:sz w:val="24"/>
          <w:szCs w:val="24"/>
        </w:rPr>
        <w:t>Connecting Communities. Empowering Builders. Exploring Mumbai Together.</w:t>
      </w:r>
    </w:p>
    <w:p w14:paraId="58638716" w14:textId="77777777" w:rsidR="003714FC" w:rsidRDefault="00000000">
      <w:pPr>
        <w:spacing w:after="140" w:line="288" w:lineRule="auto"/>
      </w:pPr>
      <w:r>
        <w:t>Hello Community Team,</w:t>
      </w:r>
    </w:p>
    <w:p w14:paraId="7D4238FF" w14:textId="77777777" w:rsidR="003714FC" w:rsidRDefault="00000000">
      <w:pPr>
        <w:spacing w:after="140" w:line="288" w:lineRule="auto"/>
      </w:pPr>
      <w:r>
        <w:t xml:space="preserve">We’re excited to introduce </w:t>
      </w:r>
      <w:r>
        <w:rPr>
          <w:b/>
          <w:bCs/>
        </w:rPr>
        <w:t xml:space="preserve">Mumbai </w:t>
      </w:r>
      <w:proofErr w:type="spellStart"/>
      <w:r>
        <w:rPr>
          <w:b/>
          <w:bCs/>
        </w:rPr>
        <w:t>Onchain</w:t>
      </w:r>
      <w:proofErr w:type="spellEnd"/>
      <w:r>
        <w:t xml:space="preserve">, a community-driven platform built to connect the people, communities, events, and experiences shaping Mumbai’s Web3 ecosystem during </w:t>
      </w:r>
      <w:r>
        <w:rPr>
          <w:b/>
          <w:bCs/>
        </w:rPr>
        <w:t xml:space="preserve">Mumbai </w:t>
      </w:r>
      <w:proofErr w:type="spellStart"/>
      <w:r>
        <w:rPr>
          <w:b/>
          <w:bCs/>
        </w:rPr>
        <w:t>Onchain</w:t>
      </w:r>
      <w:proofErr w:type="spellEnd"/>
      <w:r>
        <w:rPr>
          <w:b/>
          <w:bCs/>
        </w:rPr>
        <w:t xml:space="preserve"> Week 2026</w:t>
      </w:r>
      <w:r>
        <w:t>.</w:t>
      </w:r>
    </w:p>
    <w:p w14:paraId="70917EF4" w14:textId="77777777" w:rsidR="003714FC" w:rsidRDefault="00000000">
      <w:pPr>
        <w:spacing w:after="140" w:line="288" w:lineRule="auto"/>
      </w:pPr>
      <w:r>
        <w:t xml:space="preserve">With major gatherings such as </w:t>
      </w:r>
      <w:proofErr w:type="spellStart"/>
      <w:r>
        <w:t>Devcon</w:t>
      </w:r>
      <w:proofErr w:type="spellEnd"/>
      <w:r>
        <w:t xml:space="preserve">, India Blockchain Week, </w:t>
      </w:r>
      <w:proofErr w:type="spellStart"/>
      <w:r>
        <w:t>ETHGlobal</w:t>
      </w:r>
      <w:proofErr w:type="spellEnd"/>
      <w:r>
        <w:t xml:space="preserve"> Mumbai, and numerous community meetups and side events, Mumbai will bring together developers, founders, researchers, students, creators, and Web3 enthusiasts from across the world.</w:t>
      </w:r>
    </w:p>
    <w:p w14:paraId="18C03B46" w14:textId="77777777" w:rsidR="003714FC" w:rsidRDefault="00000000">
      <w:pPr>
        <w:spacing w:after="140" w:line="288" w:lineRule="auto"/>
      </w:pPr>
      <w:r>
        <w:t>But attending a major event week is about more than conferences. People also need to discover side events, meet fellow builders, find good places to eat, locate cafés to work from, book nearby accommodation, and navigate unfamiliar parts of the city.</w:t>
      </w:r>
    </w:p>
    <w:p w14:paraId="21AE9DCF" w14:textId="77777777" w:rsidR="003714FC" w:rsidRDefault="00000000">
      <w:pPr>
        <w:spacing w:after="140" w:line="288" w:lineRule="auto"/>
      </w:pPr>
      <w:r>
        <w:rPr>
          <w:b/>
          <w:bCs/>
        </w:rPr>
        <w:t xml:space="preserve">That’s where Mumbai </w:t>
      </w:r>
      <w:proofErr w:type="spellStart"/>
      <w:r>
        <w:rPr>
          <w:b/>
          <w:bCs/>
        </w:rPr>
        <w:t>Onchain</w:t>
      </w:r>
      <w:proofErr w:type="spellEnd"/>
      <w:r>
        <w:rPr>
          <w:b/>
          <w:bCs/>
        </w:rPr>
        <w:t xml:space="preserve"> comes in.</w:t>
      </w:r>
    </w:p>
    <w:p w14:paraId="42E8DC93" w14:textId="77777777" w:rsidR="003714FC" w:rsidRDefault="00000000">
      <w:pPr>
        <w:spacing w:after="140" w:line="288" w:lineRule="auto"/>
      </w:pPr>
      <w:r>
        <w:t xml:space="preserve">Our vision is to make Mumbai </w:t>
      </w:r>
      <w:proofErr w:type="spellStart"/>
      <w:r>
        <w:t>Onchain</w:t>
      </w:r>
      <w:proofErr w:type="spellEnd"/>
      <w:r>
        <w:t xml:space="preserve"> Week easier to explore by bringing events, communities, people, and essential local information together in one place.</w:t>
      </w:r>
    </w:p>
    <w:p w14:paraId="7A62CD17" w14:textId="77777777" w:rsidR="003714FC" w:rsidRDefault="00000000">
      <w:pPr>
        <w:spacing w:after="140" w:line="288" w:lineRule="auto"/>
      </w:pPr>
      <w:r>
        <w:t xml:space="preserve">We’d love to invite your community to become an official </w:t>
      </w:r>
      <w:r>
        <w:rPr>
          <w:b/>
          <w:bCs/>
        </w:rPr>
        <w:t xml:space="preserve">Mumbai </w:t>
      </w:r>
      <w:proofErr w:type="spellStart"/>
      <w:r>
        <w:rPr>
          <w:b/>
          <w:bCs/>
        </w:rPr>
        <w:t>Onchain</w:t>
      </w:r>
      <w:proofErr w:type="spellEnd"/>
      <w:r>
        <w:rPr>
          <w:b/>
          <w:bCs/>
        </w:rPr>
        <w:t xml:space="preserve"> Community Partner</w:t>
      </w:r>
      <w:r>
        <w:t>.</w:t>
      </w:r>
    </w:p>
    <w:p w14:paraId="3B62D574" w14:textId="77777777" w:rsidR="003714FC" w:rsidRDefault="00000000">
      <w:pPr>
        <w:pStyle w:val="Heading1"/>
        <w:pBdr>
          <w:bottom w:val="single" w:sz="6" w:space="4" w:color="4B2E83"/>
        </w:pBdr>
      </w:pPr>
      <w:r>
        <w:t xml:space="preserve">About Mumbai </w:t>
      </w:r>
      <w:proofErr w:type="spellStart"/>
      <w:r>
        <w:t>Onchain</w:t>
      </w:r>
      <w:proofErr w:type="spellEnd"/>
    </w:p>
    <w:p w14:paraId="59A3A4C5" w14:textId="77777777" w:rsidR="003714FC" w:rsidRDefault="00000000">
      <w:pPr>
        <w:spacing w:after="140" w:line="288" w:lineRule="auto"/>
      </w:pPr>
      <w:r>
        <w:t xml:space="preserve">Mumbai </w:t>
      </w:r>
      <w:proofErr w:type="spellStart"/>
      <w:r>
        <w:t>Onchain</w:t>
      </w:r>
      <w:proofErr w:type="spellEnd"/>
      <w:r>
        <w:t xml:space="preserve"> is a digital hub designed to help attendees discover, connect, and navigate the wider Web3 ecosystem throughout </w:t>
      </w:r>
      <w:proofErr w:type="spellStart"/>
      <w:r>
        <w:t>Onchain</w:t>
      </w:r>
      <w:proofErr w:type="spellEnd"/>
      <w:r>
        <w:t xml:space="preserve"> Week.</w:t>
      </w:r>
    </w:p>
    <w:p w14:paraId="75F50D67" w14:textId="77777777" w:rsidR="003714FC" w:rsidRDefault="00000000">
      <w:pPr>
        <w:spacing w:after="140" w:line="288" w:lineRule="auto"/>
      </w:pPr>
      <w:r>
        <w:t>Instead of searching across multiple social media accounts, event pages, group chats, and maps, participants can use one platform to explore what’s happening, find people to connect with, and discover places around Mumbai.</w:t>
      </w:r>
    </w:p>
    <w:p w14:paraId="55102193" w14:textId="77777777" w:rsidR="003714FC" w:rsidRDefault="00000000">
      <w:pPr>
        <w:pStyle w:val="Heading2"/>
      </w:pPr>
      <w:r>
        <w:t xml:space="preserve">What the Mumbai </w:t>
      </w:r>
      <w:proofErr w:type="spellStart"/>
      <w:r>
        <w:t>Onchain</w:t>
      </w:r>
      <w:proofErr w:type="spellEnd"/>
      <w:r>
        <w:t xml:space="preserve"> Platform Offers</w:t>
      </w:r>
    </w:p>
    <w:p w14:paraId="66E4F9AA" w14:textId="77777777" w:rsidR="003714FC" w:rsidRDefault="00000000">
      <w:pPr>
        <w:keepNext/>
        <w:spacing w:before="160" w:after="60"/>
      </w:pPr>
      <w:r>
        <w:rPr>
          <w:b/>
          <w:bCs/>
          <w:color w:val="4B2E83"/>
          <w:sz w:val="24"/>
          <w:szCs w:val="24"/>
        </w:rPr>
        <w:t>1. Event Discovery</w:t>
      </w:r>
    </w:p>
    <w:p w14:paraId="794AD2DC" w14:textId="77777777" w:rsidR="003714FC" w:rsidRDefault="00000000">
      <w:pPr>
        <w:spacing w:after="140" w:line="288" w:lineRule="auto"/>
      </w:pPr>
      <w:r>
        <w:t xml:space="preserve">Discover side events, community meetups, workshops, networking sessions, and activities happening across Mumbai during </w:t>
      </w:r>
      <w:proofErr w:type="spellStart"/>
      <w:r>
        <w:t>Onchain</w:t>
      </w:r>
      <w:proofErr w:type="spellEnd"/>
      <w:r>
        <w:t xml:space="preserve"> Week.</w:t>
      </w:r>
    </w:p>
    <w:p w14:paraId="46883589" w14:textId="77777777" w:rsidR="003714FC" w:rsidRDefault="00000000">
      <w:pPr>
        <w:keepNext/>
        <w:spacing w:before="160" w:after="60"/>
      </w:pPr>
      <w:r>
        <w:rPr>
          <w:b/>
          <w:bCs/>
          <w:color w:val="4B2E83"/>
          <w:sz w:val="24"/>
          <w:szCs w:val="24"/>
        </w:rPr>
        <w:t>2. People &amp; Networking</w:t>
      </w:r>
    </w:p>
    <w:p w14:paraId="727AAD19" w14:textId="77777777" w:rsidR="003714FC" w:rsidRDefault="00000000">
      <w:pPr>
        <w:spacing w:after="140" w:line="288" w:lineRule="auto"/>
      </w:pPr>
      <w:r>
        <w:t>Find developers, founders, researchers, students, and fellow builders. Create a personal profile, discover people with shared interests, and make meaningful connections throughout the week.</w:t>
      </w:r>
    </w:p>
    <w:p w14:paraId="674F7A3C" w14:textId="77777777" w:rsidR="003714FC" w:rsidRDefault="00000000">
      <w:pPr>
        <w:keepNext/>
        <w:spacing w:before="160" w:after="60"/>
      </w:pPr>
      <w:r>
        <w:rPr>
          <w:b/>
          <w:bCs/>
          <w:color w:val="4B2E83"/>
          <w:sz w:val="24"/>
          <w:szCs w:val="24"/>
        </w:rPr>
        <w:lastRenderedPageBreak/>
        <w:t xml:space="preserve">3. Personal Profiles &amp; </w:t>
      </w:r>
      <w:proofErr w:type="spellStart"/>
      <w:r>
        <w:rPr>
          <w:b/>
          <w:bCs/>
          <w:color w:val="4B2E83"/>
          <w:sz w:val="24"/>
          <w:szCs w:val="24"/>
        </w:rPr>
        <w:t>Onchain</w:t>
      </w:r>
      <w:proofErr w:type="spellEnd"/>
      <w:r>
        <w:rPr>
          <w:b/>
          <w:bCs/>
          <w:color w:val="4B2E83"/>
          <w:sz w:val="24"/>
          <w:szCs w:val="24"/>
        </w:rPr>
        <w:t xml:space="preserve"> IDs</w:t>
      </w:r>
    </w:p>
    <w:p w14:paraId="6F114E33" w14:textId="77777777" w:rsidR="003714FC" w:rsidRDefault="00000000">
      <w:pPr>
        <w:spacing w:after="140" w:line="288" w:lineRule="auto"/>
      </w:pPr>
      <w:r>
        <w:t xml:space="preserve">Create your profile and unique digital identity within the Mumbai </w:t>
      </w:r>
      <w:proofErr w:type="spellStart"/>
      <w:r>
        <w:t>Onchain</w:t>
      </w:r>
      <w:proofErr w:type="spellEnd"/>
      <w:r>
        <w:t xml:space="preserve"> community, making it easier for others to discover and connect with you.</w:t>
      </w:r>
    </w:p>
    <w:p w14:paraId="05F1E4C8" w14:textId="77777777" w:rsidR="003714FC" w:rsidRDefault="00000000">
      <w:pPr>
        <w:keepNext/>
        <w:spacing w:before="160" w:after="60"/>
      </w:pPr>
      <w:r>
        <w:rPr>
          <w:b/>
          <w:bCs/>
          <w:color w:val="4B2E83"/>
          <w:sz w:val="24"/>
          <w:szCs w:val="24"/>
        </w:rPr>
        <w:t>4. Snaps &amp; Community Moments</w:t>
      </w:r>
    </w:p>
    <w:p w14:paraId="2BE26FA6" w14:textId="77777777" w:rsidR="003714FC" w:rsidRDefault="00000000">
      <w:pPr>
        <w:spacing w:after="140" w:line="288" w:lineRule="auto"/>
      </w:pPr>
      <w:r>
        <w:t>Share and discover moments from across the week, helping the community stay connected and capture the experiences happening around Mumbai.</w:t>
      </w:r>
    </w:p>
    <w:p w14:paraId="28E2067A" w14:textId="77777777" w:rsidR="003714FC" w:rsidRDefault="00000000">
      <w:pPr>
        <w:keepNext/>
        <w:spacing w:before="160" w:after="60"/>
      </w:pPr>
      <w:r>
        <w:rPr>
          <w:b/>
          <w:bCs/>
          <w:color w:val="4B2E83"/>
          <w:sz w:val="24"/>
          <w:szCs w:val="24"/>
        </w:rPr>
        <w:t>5. Food, Cafés &amp; Hangout Spots</w:t>
      </w:r>
    </w:p>
    <w:p w14:paraId="021F41A1" w14:textId="77777777" w:rsidR="003714FC" w:rsidRDefault="00000000">
      <w:pPr>
        <w:spacing w:after="140" w:line="288" w:lineRule="auto"/>
      </w:pPr>
      <w:r>
        <w:t>Discover restaurants, cafés, coffee shops, and casual hangout spots near event venues. Find places to grab a quick meal, meet other builders, work between sessions, or continue conversations after an event.</w:t>
      </w:r>
    </w:p>
    <w:p w14:paraId="04255FA9" w14:textId="77777777" w:rsidR="003714FC" w:rsidRDefault="00000000">
      <w:pPr>
        <w:keepNext/>
        <w:spacing w:before="160" w:after="60"/>
      </w:pPr>
      <w:r>
        <w:rPr>
          <w:b/>
          <w:bCs/>
          <w:color w:val="4B2E83"/>
          <w:sz w:val="24"/>
          <w:szCs w:val="24"/>
        </w:rPr>
        <w:t>6. Hotels, Hostels &amp; Accommodation</w:t>
      </w:r>
    </w:p>
    <w:p w14:paraId="28D38348" w14:textId="77777777" w:rsidR="003714FC" w:rsidRDefault="00000000">
      <w:pPr>
        <w:spacing w:after="140" w:line="288" w:lineRule="auto"/>
      </w:pPr>
      <w:r>
        <w:t>Explore hotels, hostels, and other accommodation options around major event venues. Help visitors identify nearby stays and plan their trip more conveniently.</w:t>
      </w:r>
    </w:p>
    <w:p w14:paraId="5560240F" w14:textId="77777777" w:rsidR="003714FC" w:rsidRDefault="00000000">
      <w:pPr>
        <w:keepNext/>
        <w:spacing w:before="160" w:after="60"/>
      </w:pPr>
      <w:r>
        <w:rPr>
          <w:b/>
          <w:bCs/>
          <w:color w:val="4B2E83"/>
          <w:sz w:val="24"/>
          <w:szCs w:val="24"/>
        </w:rPr>
        <w:t>7. Nearby Essentials &amp; Local Discovery</w:t>
      </w:r>
    </w:p>
    <w:p w14:paraId="645425E8" w14:textId="77777777" w:rsidR="003714FC" w:rsidRDefault="00000000">
      <w:pPr>
        <w:spacing w:after="140" w:line="288" w:lineRule="auto"/>
      </w:pPr>
      <w:r>
        <w:t>Find useful places around event locations, including transport connections, convenience stores, pharmacies, ATMs, and other everyday essentials that can make navigating an unfamiliar city easier.</w:t>
      </w:r>
    </w:p>
    <w:p w14:paraId="0B3F1E56" w14:textId="77777777" w:rsidR="003714FC" w:rsidRDefault="00000000">
      <w:pPr>
        <w:keepNext/>
        <w:spacing w:before="160" w:after="60"/>
      </w:pPr>
      <w:r>
        <w:rPr>
          <w:b/>
          <w:bCs/>
          <w:color w:val="4B2E83"/>
          <w:sz w:val="24"/>
          <w:szCs w:val="24"/>
        </w:rPr>
        <w:t>8. Maps &amp; Location-Based Exploration</w:t>
      </w:r>
    </w:p>
    <w:p w14:paraId="0F7B6FAF" w14:textId="77777777" w:rsidR="003714FC" w:rsidRDefault="00000000">
      <w:pPr>
        <w:spacing w:after="140" w:line="288" w:lineRule="auto"/>
      </w:pPr>
      <w:r>
        <w:t>Explore event venues and nearby places on a map, helping attendees understand what’s around them and plan their movements between events, meetups, food spots, and accommodation.</w:t>
      </w:r>
    </w:p>
    <w:p w14:paraId="0D784706" w14:textId="77777777" w:rsidR="003714FC" w:rsidRDefault="00000000">
      <w:pPr>
        <w:spacing w:before="160" w:after="140"/>
      </w:pPr>
      <w:r>
        <w:t xml:space="preserve">Our vision is to make Mumbai </w:t>
      </w:r>
      <w:proofErr w:type="spellStart"/>
      <w:r>
        <w:t>Onchain</w:t>
      </w:r>
      <w:proofErr w:type="spellEnd"/>
      <w:r>
        <w:t xml:space="preserve"> a practical companion throughout the week—from discovering an event and meeting a new builder to finding dinner, a café, or a place to stay nearby.</w:t>
      </w:r>
    </w:p>
    <w:p w14:paraId="5A49585E" w14:textId="77777777" w:rsidR="003714FC" w:rsidRDefault="00000000">
      <w:pPr>
        <w:spacing w:after="140" w:line="288" w:lineRule="auto"/>
      </w:pPr>
      <w:r>
        <w:rPr>
          <w:i/>
          <w:iCs/>
          <w:color w:val="555555"/>
        </w:rPr>
        <w:t>Availability and listings may vary depending on the information available on the platform.</w:t>
      </w:r>
    </w:p>
    <w:p w14:paraId="4ACFE7EA" w14:textId="77777777" w:rsidR="003714FC" w:rsidRDefault="00000000">
      <w:pPr>
        <w:pStyle w:val="Heading1"/>
        <w:pBdr>
          <w:bottom w:val="single" w:sz="6" w:space="4" w:color="4B2E83"/>
        </w:pBdr>
      </w:pPr>
      <w:r>
        <w:t xml:space="preserve">Why Become a Mumbai </w:t>
      </w:r>
      <w:proofErr w:type="spellStart"/>
      <w:r>
        <w:t>Onchain</w:t>
      </w:r>
      <w:proofErr w:type="spellEnd"/>
      <w:r>
        <w:t xml:space="preserve"> Community Partner?</w:t>
      </w:r>
    </w:p>
    <w:p w14:paraId="2500C6B7" w14:textId="77777777" w:rsidR="003714FC" w:rsidRDefault="00000000">
      <w:pPr>
        <w:spacing w:after="140" w:line="288" w:lineRule="auto"/>
      </w:pPr>
      <w:r>
        <w:t xml:space="preserve">As a community partner, your organization can be part of a shared initiative to connect the Web3 ecosystem and improve the overall </w:t>
      </w:r>
      <w:proofErr w:type="spellStart"/>
      <w:r>
        <w:t>Onchain</w:t>
      </w:r>
      <w:proofErr w:type="spellEnd"/>
      <w:r>
        <w:t xml:space="preserve"> Week experience.</w:t>
      </w:r>
    </w:p>
    <w:p w14:paraId="29D411A1" w14:textId="77777777" w:rsidR="003714FC" w:rsidRDefault="00000000">
      <w:pPr>
        <w:pStyle w:val="Heading2"/>
      </w:pPr>
      <w:r>
        <w:t>What Your Community Can Gain</w:t>
      </w:r>
    </w:p>
    <w:p w14:paraId="47B51B57" w14:textId="77777777" w:rsidR="003714FC" w:rsidRDefault="00000000">
      <w:pPr>
        <w:keepNext/>
        <w:spacing w:before="160" w:after="60"/>
      </w:pPr>
      <w:r>
        <w:rPr>
          <w:b/>
          <w:bCs/>
          <w:color w:val="4B2E83"/>
          <w:sz w:val="24"/>
          <w:szCs w:val="24"/>
        </w:rPr>
        <w:t>1. Greater Community Visibility</w:t>
      </w:r>
    </w:p>
    <w:p w14:paraId="09E6A7E2" w14:textId="77777777" w:rsidR="003714FC" w:rsidRDefault="00000000">
      <w:pPr>
        <w:spacing w:after="140" w:line="288" w:lineRule="auto"/>
      </w:pPr>
      <w:r>
        <w:t>Introduce your community to a wider audience of developers, builders, founders, students, and ecosystem participants visiting Mumbai.</w:t>
      </w:r>
    </w:p>
    <w:p w14:paraId="70C34351" w14:textId="77777777" w:rsidR="003714FC" w:rsidRDefault="00000000">
      <w:pPr>
        <w:keepNext/>
        <w:spacing w:before="160" w:after="60"/>
      </w:pPr>
      <w:r>
        <w:rPr>
          <w:b/>
          <w:bCs/>
          <w:color w:val="4B2E83"/>
          <w:sz w:val="24"/>
          <w:szCs w:val="24"/>
        </w:rPr>
        <w:t xml:space="preserve">2. Discoverability During </w:t>
      </w:r>
      <w:proofErr w:type="spellStart"/>
      <w:r>
        <w:rPr>
          <w:b/>
          <w:bCs/>
          <w:color w:val="4B2E83"/>
          <w:sz w:val="24"/>
          <w:szCs w:val="24"/>
        </w:rPr>
        <w:t>Onchain</w:t>
      </w:r>
      <w:proofErr w:type="spellEnd"/>
      <w:r>
        <w:rPr>
          <w:b/>
          <w:bCs/>
          <w:color w:val="4B2E83"/>
          <w:sz w:val="24"/>
          <w:szCs w:val="24"/>
        </w:rPr>
        <w:t xml:space="preserve"> Week</w:t>
      </w:r>
    </w:p>
    <w:p w14:paraId="0DFA7FCD" w14:textId="77777777" w:rsidR="003714FC" w:rsidRDefault="00000000">
      <w:pPr>
        <w:spacing w:after="140" w:line="288" w:lineRule="auto"/>
      </w:pPr>
      <w:r>
        <w:t>Help attendees discover your community, understand what you’re building, and find your official social channels and initiatives.</w:t>
      </w:r>
    </w:p>
    <w:p w14:paraId="5E059B3C" w14:textId="77777777" w:rsidR="003714FC" w:rsidRDefault="00000000">
      <w:pPr>
        <w:keepNext/>
        <w:spacing w:before="160" w:after="60"/>
      </w:pPr>
      <w:r>
        <w:rPr>
          <w:b/>
          <w:bCs/>
          <w:color w:val="4B2E83"/>
          <w:sz w:val="24"/>
          <w:szCs w:val="24"/>
        </w:rPr>
        <w:t>3. Stronger Ecosystem Connections</w:t>
      </w:r>
    </w:p>
    <w:p w14:paraId="18213CBE" w14:textId="77777777" w:rsidR="003714FC" w:rsidRDefault="00000000">
      <w:pPr>
        <w:spacing w:after="140" w:line="288" w:lineRule="auto"/>
      </w:pPr>
      <w:r>
        <w:t>Connect with other communities, organizers, developers, founders, and potential collaborators across the ecosystem.</w:t>
      </w:r>
    </w:p>
    <w:p w14:paraId="4E2406BC" w14:textId="77777777" w:rsidR="003714FC" w:rsidRDefault="00000000">
      <w:pPr>
        <w:keepNext/>
        <w:spacing w:before="160" w:after="60"/>
      </w:pPr>
      <w:r>
        <w:rPr>
          <w:b/>
          <w:bCs/>
          <w:color w:val="4B2E83"/>
          <w:sz w:val="24"/>
          <w:szCs w:val="24"/>
        </w:rPr>
        <w:lastRenderedPageBreak/>
        <w:t>4. Community &amp; Event Promotion Opportunities</w:t>
      </w:r>
    </w:p>
    <w:p w14:paraId="57233F99" w14:textId="77777777" w:rsidR="003714FC" w:rsidRDefault="00000000">
      <w:pPr>
        <w:spacing w:after="140" w:line="288" w:lineRule="auto"/>
      </w:pPr>
      <w:r>
        <w:t xml:space="preserve">Explore opportunities to highlight your community activities, meetups, side events, and initiatives through Mumbai </w:t>
      </w:r>
      <w:proofErr w:type="spellStart"/>
      <w:r>
        <w:t>Onchain</w:t>
      </w:r>
      <w:proofErr w:type="spellEnd"/>
      <w:r>
        <w:t>, subject to coordination and platform availability.</w:t>
      </w:r>
    </w:p>
    <w:p w14:paraId="7E4BC099" w14:textId="77777777" w:rsidR="003714FC" w:rsidRDefault="00000000">
      <w:pPr>
        <w:keepNext/>
        <w:spacing w:before="160" w:after="60"/>
      </w:pPr>
      <w:r>
        <w:rPr>
          <w:b/>
          <w:bCs/>
          <w:color w:val="4B2E83"/>
          <w:sz w:val="24"/>
          <w:szCs w:val="24"/>
        </w:rPr>
        <w:t>5. Participation in a Shared Community Network</w:t>
      </w:r>
    </w:p>
    <w:p w14:paraId="3B289CA0" w14:textId="77777777" w:rsidR="003714FC" w:rsidRDefault="00000000">
      <w:pPr>
        <w:spacing w:after="140" w:line="288" w:lineRule="auto"/>
      </w:pPr>
      <w:r>
        <w:t>Become part of a collaborative network that helps people discover communities, find relevant events, and connect beyond the main conference venues.</w:t>
      </w:r>
    </w:p>
    <w:p w14:paraId="200D8776" w14:textId="77777777" w:rsidR="003714FC" w:rsidRDefault="00000000">
      <w:pPr>
        <w:keepNext/>
        <w:spacing w:before="160" w:after="60"/>
      </w:pPr>
      <w:r>
        <w:rPr>
          <w:b/>
          <w:bCs/>
          <w:color w:val="4B2E83"/>
          <w:sz w:val="24"/>
          <w:szCs w:val="24"/>
        </w:rPr>
        <w:t>6. Better Connections Beyond Conferences</w:t>
      </w:r>
    </w:p>
    <w:p w14:paraId="42126B78" w14:textId="77777777" w:rsidR="003714FC" w:rsidRDefault="00000000">
      <w:pPr>
        <w:spacing w:after="140" w:line="288" w:lineRule="auto"/>
      </w:pPr>
      <w:r>
        <w:t>Help your members discover nearby cafés, restaurants, hangout spots, and other useful places where builders can meet, work, and continue conversations outside formal sessions.</w:t>
      </w:r>
    </w:p>
    <w:p w14:paraId="57B1BDDF" w14:textId="77777777" w:rsidR="003714FC" w:rsidRDefault="00000000">
      <w:pPr>
        <w:pStyle w:val="Heading1"/>
        <w:pBdr>
          <w:bottom w:val="single" w:sz="6" w:space="4" w:color="4B2E83"/>
        </w:pBdr>
      </w:pPr>
      <w:r>
        <w:t>What We Expect from Community Partners</w:t>
      </w:r>
    </w:p>
    <w:p w14:paraId="58CE07B3" w14:textId="77777777" w:rsidR="003714FC" w:rsidRDefault="00000000">
      <w:pPr>
        <w:spacing w:after="140" w:line="288" w:lineRule="auto"/>
      </w:pPr>
      <w:r>
        <w:t>We believe meaningful partnerships are built through mutual collaboration.</w:t>
      </w:r>
    </w:p>
    <w:p w14:paraId="730A493F" w14:textId="77777777" w:rsidR="003714FC" w:rsidRDefault="00000000">
      <w:pPr>
        <w:spacing w:after="140" w:line="288" w:lineRule="auto"/>
      </w:pPr>
      <w:r>
        <w:t xml:space="preserve">As a Mumbai </w:t>
      </w:r>
      <w:proofErr w:type="spellStart"/>
      <w:r>
        <w:t>Onchain</w:t>
      </w:r>
      <w:proofErr w:type="spellEnd"/>
      <w:r>
        <w:t xml:space="preserve"> Community Partner, we encourage you to:</w:t>
      </w:r>
    </w:p>
    <w:p w14:paraId="6CA8F350" w14:textId="77777777" w:rsidR="003714FC" w:rsidRDefault="00000000">
      <w:pPr>
        <w:pStyle w:val="ListParagraph"/>
        <w:numPr>
          <w:ilvl w:val="0"/>
          <w:numId w:val="2"/>
        </w:numPr>
        <w:spacing w:after="80"/>
      </w:pPr>
      <w:r>
        <w:t xml:space="preserve">Share the Mumbai </w:t>
      </w:r>
      <w:proofErr w:type="spellStart"/>
      <w:r>
        <w:t>Onchain</w:t>
      </w:r>
      <w:proofErr w:type="spellEnd"/>
      <w:r>
        <w:t xml:space="preserve"> platform with your community.</w:t>
      </w:r>
    </w:p>
    <w:p w14:paraId="288B46F7" w14:textId="77777777" w:rsidR="003714FC" w:rsidRDefault="00000000">
      <w:pPr>
        <w:pStyle w:val="ListParagraph"/>
        <w:numPr>
          <w:ilvl w:val="0"/>
          <w:numId w:val="2"/>
        </w:numPr>
        <w:spacing w:after="80"/>
      </w:pPr>
      <w:r>
        <w:t>Encourage your members to create profiles and explore the platform.</w:t>
      </w:r>
    </w:p>
    <w:p w14:paraId="022E31CC" w14:textId="77777777" w:rsidR="003714FC" w:rsidRDefault="00000000">
      <w:pPr>
        <w:pStyle w:val="ListParagraph"/>
        <w:numPr>
          <w:ilvl w:val="0"/>
          <w:numId w:val="2"/>
        </w:numPr>
        <w:spacing w:after="80"/>
      </w:pPr>
      <w:r>
        <w:t xml:space="preserve">Share relevant </w:t>
      </w:r>
      <w:proofErr w:type="spellStart"/>
      <w:r>
        <w:t>Onchain</w:t>
      </w:r>
      <w:proofErr w:type="spellEnd"/>
      <w:r>
        <w:t xml:space="preserve"> Week events, meetups, and updates.</w:t>
      </w:r>
    </w:p>
    <w:p w14:paraId="41391E33" w14:textId="77777777" w:rsidR="003714FC" w:rsidRDefault="00000000">
      <w:pPr>
        <w:pStyle w:val="ListParagraph"/>
        <w:numPr>
          <w:ilvl w:val="0"/>
          <w:numId w:val="2"/>
        </w:numPr>
        <w:spacing w:after="80"/>
      </w:pPr>
      <w:r>
        <w:t>Help attendees discover your community and connect with other ecosystem participants.</w:t>
      </w:r>
    </w:p>
    <w:p w14:paraId="4748621F" w14:textId="77777777" w:rsidR="003714FC" w:rsidRDefault="00000000">
      <w:pPr>
        <w:pStyle w:val="ListParagraph"/>
        <w:numPr>
          <w:ilvl w:val="0"/>
          <w:numId w:val="2"/>
        </w:numPr>
        <w:spacing w:after="80"/>
      </w:pPr>
      <w:r>
        <w:t>Collaborate on relevant promotional opportunities where mutually agreed.</w:t>
      </w:r>
    </w:p>
    <w:p w14:paraId="3EE916B4" w14:textId="77777777" w:rsidR="003714FC" w:rsidRDefault="00000000">
      <w:pPr>
        <w:pStyle w:val="ListParagraph"/>
        <w:numPr>
          <w:ilvl w:val="0"/>
          <w:numId w:val="2"/>
        </w:numPr>
        <w:spacing w:after="80"/>
      </w:pPr>
      <w:r>
        <w:t>Share useful local recommendations or relevant event information when appropriate.</w:t>
      </w:r>
    </w:p>
    <w:p w14:paraId="0F18D042" w14:textId="77777777" w:rsidR="003714FC" w:rsidRDefault="00000000">
      <w:pPr>
        <w:spacing w:before="120" w:after="140"/>
      </w:pPr>
      <w:r>
        <w:t xml:space="preserve">We’re open to exploring creative ways to collaborate and make Mumbai </w:t>
      </w:r>
      <w:proofErr w:type="spellStart"/>
      <w:r>
        <w:t>Onchain</w:t>
      </w:r>
      <w:proofErr w:type="spellEnd"/>
      <w:r>
        <w:t xml:space="preserve"> Week more connected and accessible for everyone.</w:t>
      </w:r>
    </w:p>
    <w:p w14:paraId="45FA37C9" w14:textId="77777777" w:rsidR="003714FC" w:rsidRDefault="00000000">
      <w:pPr>
        <w:pStyle w:val="Heading1"/>
        <w:pBdr>
          <w:bottom w:val="single" w:sz="6" w:space="4" w:color="4B2E83"/>
        </w:pBdr>
      </w:pPr>
      <w:r>
        <w:t>Who Can Apply?</w:t>
      </w:r>
    </w:p>
    <w:p w14:paraId="2B3B029F" w14:textId="77777777" w:rsidR="003714FC" w:rsidRDefault="00000000">
      <w:pPr>
        <w:spacing w:after="140" w:line="288" w:lineRule="auto"/>
      </w:pPr>
      <w:r>
        <w:t>We welcome applications from:</w:t>
      </w:r>
    </w:p>
    <w:p w14:paraId="11E0571F" w14:textId="77777777" w:rsidR="003714FC" w:rsidRDefault="00000000">
      <w:pPr>
        <w:pStyle w:val="ListParagraph"/>
        <w:numPr>
          <w:ilvl w:val="0"/>
          <w:numId w:val="2"/>
        </w:numPr>
        <w:spacing w:after="80"/>
      </w:pPr>
      <w:r>
        <w:t>Web3 and blockchain communities</w:t>
      </w:r>
    </w:p>
    <w:p w14:paraId="667AED11" w14:textId="77777777" w:rsidR="003714FC" w:rsidRDefault="00000000">
      <w:pPr>
        <w:pStyle w:val="ListParagraph"/>
        <w:numPr>
          <w:ilvl w:val="0"/>
          <w:numId w:val="2"/>
        </w:numPr>
        <w:spacing w:after="80"/>
      </w:pPr>
      <w:r>
        <w:t>Ethereum, Solana, and other ecosystem communities</w:t>
      </w:r>
    </w:p>
    <w:p w14:paraId="14E596D8" w14:textId="77777777" w:rsidR="003714FC" w:rsidRDefault="00000000">
      <w:pPr>
        <w:pStyle w:val="ListParagraph"/>
        <w:numPr>
          <w:ilvl w:val="0"/>
          <w:numId w:val="2"/>
        </w:numPr>
        <w:spacing w:after="80"/>
      </w:pPr>
      <w:r>
        <w:t>Developer and builder communities</w:t>
      </w:r>
    </w:p>
    <w:p w14:paraId="46D8A500" w14:textId="77777777" w:rsidR="003714FC" w:rsidRDefault="00000000">
      <w:pPr>
        <w:pStyle w:val="ListParagraph"/>
        <w:numPr>
          <w:ilvl w:val="0"/>
          <w:numId w:val="2"/>
        </w:numPr>
        <w:spacing w:after="80"/>
      </w:pPr>
      <w:r>
        <w:t>College clubs and student-led technical communities</w:t>
      </w:r>
    </w:p>
    <w:p w14:paraId="003EC440" w14:textId="77777777" w:rsidR="003714FC" w:rsidRDefault="00000000">
      <w:pPr>
        <w:pStyle w:val="ListParagraph"/>
        <w:numPr>
          <w:ilvl w:val="0"/>
          <w:numId w:val="2"/>
        </w:numPr>
        <w:spacing w:after="80"/>
      </w:pPr>
      <w:r>
        <w:t>DAOs and open-source communities</w:t>
      </w:r>
    </w:p>
    <w:p w14:paraId="02FB7729" w14:textId="77777777" w:rsidR="003714FC" w:rsidRDefault="00000000">
      <w:pPr>
        <w:pStyle w:val="ListParagraph"/>
        <w:numPr>
          <w:ilvl w:val="0"/>
          <w:numId w:val="2"/>
        </w:numPr>
        <w:spacing w:after="80"/>
      </w:pPr>
      <w:r>
        <w:t>AI, crypto, and emerging-technology communities</w:t>
      </w:r>
    </w:p>
    <w:p w14:paraId="0417244F" w14:textId="77777777" w:rsidR="003714FC" w:rsidRDefault="00000000">
      <w:pPr>
        <w:pStyle w:val="ListParagraph"/>
        <w:numPr>
          <w:ilvl w:val="0"/>
          <w:numId w:val="2"/>
        </w:numPr>
        <w:spacing w:after="80"/>
      </w:pPr>
      <w:r>
        <w:t>Hackathon communities and event organizers</w:t>
      </w:r>
    </w:p>
    <w:p w14:paraId="06D8A656" w14:textId="77777777" w:rsidR="003714FC" w:rsidRDefault="00000000">
      <w:pPr>
        <w:pStyle w:val="ListParagraph"/>
        <w:numPr>
          <w:ilvl w:val="0"/>
          <w:numId w:val="2"/>
        </w:numPr>
        <w:spacing w:after="80"/>
      </w:pPr>
      <w:r>
        <w:t>Ecosystem organizations and developer relations teams</w:t>
      </w:r>
    </w:p>
    <w:p w14:paraId="4071D4F2" w14:textId="77777777" w:rsidR="003714FC" w:rsidRDefault="00000000">
      <w:pPr>
        <w:pStyle w:val="ListParagraph"/>
        <w:numPr>
          <w:ilvl w:val="0"/>
          <w:numId w:val="2"/>
        </w:numPr>
        <w:spacing w:after="80"/>
      </w:pPr>
      <w:r>
        <w:t>Communities helping visitors discover Mumbai and its local experiences</w:t>
      </w:r>
    </w:p>
    <w:p w14:paraId="6A0323BD" w14:textId="77777777" w:rsidR="003714FC" w:rsidRDefault="00000000">
      <w:pPr>
        <w:spacing w:before="120" w:after="140"/>
      </w:pPr>
      <w:r>
        <w:t>Whether your community is established or just getting started, we’d love to hear from you.</w:t>
      </w:r>
    </w:p>
    <w:p w14:paraId="157EE753" w14:textId="77777777" w:rsidR="003714FC" w:rsidRDefault="00000000">
      <w:pPr>
        <w:pStyle w:val="Heading1"/>
        <w:pBdr>
          <w:bottom w:val="single" w:sz="6" w:space="4" w:color="4B2E83"/>
        </w:pBdr>
      </w:pPr>
      <w:r>
        <w:lastRenderedPageBreak/>
        <w:t>How to Become a Community Partner</w:t>
      </w:r>
    </w:p>
    <w:p w14:paraId="407D1094" w14:textId="77777777" w:rsidR="003714FC" w:rsidRDefault="00000000">
      <w:pPr>
        <w:keepNext/>
        <w:spacing w:before="160" w:after="60"/>
      </w:pPr>
      <w:r>
        <w:rPr>
          <w:b/>
          <w:bCs/>
          <w:color w:val="4B2E83"/>
          <w:sz w:val="24"/>
          <w:szCs w:val="24"/>
        </w:rPr>
        <w:t>Step 1 — Apply</w:t>
      </w:r>
    </w:p>
    <w:p w14:paraId="18F1C4CD" w14:textId="77777777" w:rsidR="003714FC" w:rsidRDefault="00000000">
      <w:pPr>
        <w:spacing w:after="140" w:line="288" w:lineRule="auto"/>
      </w:pPr>
      <w:r>
        <w:t xml:space="preserve">Submit the Mumbai </w:t>
      </w:r>
      <w:proofErr w:type="spellStart"/>
      <w:r>
        <w:t>Onchain</w:t>
      </w:r>
      <w:proofErr w:type="spellEnd"/>
      <w:r>
        <w:t xml:space="preserve"> Community Partner Application Form with your community details, logo, lead contact information, and social links.</w:t>
      </w:r>
    </w:p>
    <w:p w14:paraId="0E17A772" w14:textId="77777777" w:rsidR="003714FC" w:rsidRDefault="00000000">
      <w:pPr>
        <w:keepNext/>
        <w:spacing w:before="160" w:after="60"/>
      </w:pPr>
      <w:r>
        <w:rPr>
          <w:b/>
          <w:bCs/>
          <w:color w:val="4B2E83"/>
          <w:sz w:val="24"/>
          <w:szCs w:val="24"/>
        </w:rPr>
        <w:t>Step 2 — Application Review</w:t>
      </w:r>
    </w:p>
    <w:p w14:paraId="3C7F7204" w14:textId="77777777" w:rsidR="003714FC" w:rsidRDefault="00000000">
      <w:pPr>
        <w:spacing w:after="140" w:line="288" w:lineRule="auto"/>
      </w:pPr>
      <w:r>
        <w:t>Our team will review your application and contact you regarding the next steps.</w:t>
      </w:r>
    </w:p>
    <w:p w14:paraId="0045E6BD" w14:textId="77777777" w:rsidR="003714FC" w:rsidRDefault="00000000">
      <w:pPr>
        <w:keepNext/>
        <w:spacing w:before="160" w:after="60"/>
      </w:pPr>
      <w:r>
        <w:rPr>
          <w:b/>
          <w:bCs/>
          <w:color w:val="4B2E83"/>
          <w:sz w:val="24"/>
          <w:szCs w:val="24"/>
        </w:rPr>
        <w:t>Step 3 — Partnership Coordination</w:t>
      </w:r>
    </w:p>
    <w:p w14:paraId="14B187A0" w14:textId="77777777" w:rsidR="003714FC" w:rsidRDefault="00000000">
      <w:pPr>
        <w:spacing w:after="140" w:line="288" w:lineRule="auto"/>
      </w:pPr>
      <w:r>
        <w:t>Once approved, we’ll coordinate relevant promotional opportunities, community visibility, and possible collaboration activities.</w:t>
      </w:r>
    </w:p>
    <w:p w14:paraId="79ACC9FB" w14:textId="77777777" w:rsidR="003714FC" w:rsidRDefault="00000000">
      <w:pPr>
        <w:keepNext/>
        <w:spacing w:before="160" w:after="60"/>
      </w:pPr>
      <w:r>
        <w:rPr>
          <w:b/>
          <w:bCs/>
          <w:color w:val="4B2E83"/>
          <w:sz w:val="24"/>
          <w:szCs w:val="24"/>
        </w:rPr>
        <w:t>Step 4 — Build Together</w:t>
      </w:r>
    </w:p>
    <w:p w14:paraId="74CDADFA" w14:textId="77777777" w:rsidR="003714FC" w:rsidRDefault="00000000">
      <w:pPr>
        <w:spacing w:after="140" w:line="288" w:lineRule="auto"/>
      </w:pPr>
      <w:r>
        <w:t xml:space="preserve">Help your members discover Mumbai </w:t>
      </w:r>
      <w:proofErr w:type="spellStart"/>
      <w:r>
        <w:t>Onchain</w:t>
      </w:r>
      <w:proofErr w:type="spellEnd"/>
      <w:r>
        <w:t>, connect with other builders, explore events, and make the most of the week.</w:t>
      </w:r>
    </w:p>
    <w:p w14:paraId="119855B8" w14:textId="77777777" w:rsidR="003714FC" w:rsidRDefault="00000000">
      <w:pPr>
        <w:spacing w:before="120" w:after="140"/>
      </w:pPr>
      <w:r>
        <w:rPr>
          <w:i/>
          <w:iCs/>
          <w:color w:val="555555"/>
        </w:rPr>
        <w:t>Submitting an application does not automatically confirm partnership. All applications are subject to review.</w:t>
      </w:r>
    </w:p>
    <w:p w14:paraId="1C1D3E1A" w14:textId="77777777" w:rsidR="003714FC" w:rsidRDefault="00000000">
      <w:pPr>
        <w:pStyle w:val="Heading1"/>
        <w:pBdr>
          <w:bottom w:val="single" w:sz="6" w:space="4" w:color="4B2E83"/>
        </w:pBdr>
      </w:pPr>
      <w:r>
        <w:t>Join Us in Connecting Mumbai’s Web3 Ecosystem</w:t>
      </w:r>
    </w:p>
    <w:p w14:paraId="28E41F26" w14:textId="77777777" w:rsidR="003714FC" w:rsidRDefault="00000000">
      <w:pPr>
        <w:spacing w:after="140" w:line="288" w:lineRule="auto"/>
      </w:pPr>
      <w:r>
        <w:t xml:space="preserve">Mumbai </w:t>
      </w:r>
      <w:proofErr w:type="spellStart"/>
      <w:r>
        <w:t>Onchain</w:t>
      </w:r>
      <w:proofErr w:type="spellEnd"/>
      <w:r>
        <w:t xml:space="preserve"> is about more than events. It’s about the people behind the technology, the communities helping the ecosystem grow, and the experiences that bring everyone together.</w:t>
      </w:r>
    </w:p>
    <w:p w14:paraId="528BB504" w14:textId="77777777" w:rsidR="003714FC" w:rsidRDefault="00000000">
      <w:pPr>
        <w:spacing w:after="140" w:line="288" w:lineRule="auto"/>
      </w:pPr>
      <w:r>
        <w:t xml:space="preserve">Whether someone is looking for their next community meetup, a builder to collaborate with, a café to work from, a restaurant to meet friends, or a hotel near an event venue, our vision is to make discovering Mumbai easier throughout </w:t>
      </w:r>
      <w:proofErr w:type="spellStart"/>
      <w:r>
        <w:t>Onchain</w:t>
      </w:r>
      <w:proofErr w:type="spellEnd"/>
      <w:r>
        <w:t xml:space="preserve"> Week.</w:t>
      </w:r>
    </w:p>
    <w:p w14:paraId="54AC4DD7" w14:textId="77777777" w:rsidR="003714FC" w:rsidRDefault="00000000">
      <w:pPr>
        <w:spacing w:after="140" w:line="288" w:lineRule="auto"/>
      </w:pPr>
      <w:r>
        <w:t>Together, we can help attendees spend less time searching and more time building, connecting, and experiencing the city.</w:t>
      </w:r>
    </w:p>
    <w:p w14:paraId="713326D1" w14:textId="77777777" w:rsidR="003714FC" w:rsidRDefault="00000000">
      <w:pPr>
        <w:spacing w:before="120" w:after="200"/>
      </w:pPr>
      <w:r>
        <w:rPr>
          <w:b/>
          <w:bCs/>
        </w:rPr>
        <w:t xml:space="preserve">Let’s make Mumbai </w:t>
      </w:r>
      <w:proofErr w:type="spellStart"/>
      <w:r>
        <w:rPr>
          <w:b/>
          <w:bCs/>
        </w:rPr>
        <w:t>Onchain</w:t>
      </w:r>
      <w:proofErr w:type="spellEnd"/>
      <w:r>
        <w:rPr>
          <w:b/>
          <w:bCs/>
        </w:rPr>
        <w:t xml:space="preserve"> Week more connected, accessible, and memorable for everyone.</w:t>
      </w:r>
    </w:p>
    <w:p w14:paraId="5265077A" w14:textId="77777777" w:rsidR="003714FC" w:rsidRDefault="00000000">
      <w:pPr>
        <w:pStyle w:val="Heading2"/>
      </w:pPr>
      <w:r>
        <w:t xml:space="preserve">Become a Mumbai </w:t>
      </w:r>
      <w:proofErr w:type="spellStart"/>
      <w:r>
        <w:t>Onchain</w:t>
      </w:r>
      <w:proofErr w:type="spellEnd"/>
      <w:r>
        <w:t xml:space="preserve"> Community Partner</w:t>
      </w:r>
    </w:p>
    <w:p w14:paraId="08DCAE5D" w14:textId="77777777" w:rsidR="003714FC" w:rsidRDefault="00000000">
      <w:pPr>
        <w:spacing w:after="140" w:line="288" w:lineRule="auto"/>
      </w:pPr>
      <w:r>
        <w:rPr>
          <w:b/>
          <w:bCs/>
        </w:rPr>
        <w:t xml:space="preserve">Explore the platform: </w:t>
      </w:r>
      <w:hyperlink r:id="rId5" w:history="1">
        <w:r>
          <w:rPr>
            <w:rStyle w:val="Hyperlink"/>
          </w:rPr>
          <w:t>https://www.mumbaionchain.site</w:t>
        </w:r>
      </w:hyperlink>
    </w:p>
    <w:p w14:paraId="58DF1BC1" w14:textId="1E479C70" w:rsidR="00681D2D" w:rsidRDefault="00000000">
      <w:pPr>
        <w:spacing w:after="140" w:line="288" w:lineRule="auto"/>
      </w:pPr>
      <w:r>
        <w:rPr>
          <w:b/>
          <w:bCs/>
        </w:rPr>
        <w:t xml:space="preserve">Community Partner Application: </w:t>
      </w:r>
      <w:hyperlink r:id="rId6" w:history="1">
        <w:r w:rsidR="00681D2D" w:rsidRPr="00681D2D">
          <w:rPr>
            <w:rStyle w:val="Hyperlink"/>
            <w:b/>
            <w:bCs/>
          </w:rPr>
          <w:t>https://www.mumbaionchain.site/communitypartner</w:t>
        </w:r>
      </w:hyperlink>
    </w:p>
    <w:p w14:paraId="19ED6552" w14:textId="6D051298" w:rsidR="003714FC" w:rsidRDefault="00000000">
      <w:pPr>
        <w:spacing w:after="140" w:line="288" w:lineRule="auto"/>
      </w:pPr>
      <w:r>
        <w:rPr>
          <w:b/>
          <w:bCs/>
        </w:rPr>
        <w:t xml:space="preserve">Contact: </w:t>
      </w:r>
      <w:hyperlink r:id="rId7" w:history="1">
        <w:r w:rsidR="00681D2D" w:rsidRPr="00681D2D">
          <w:rPr>
            <w:rStyle w:val="Hyperlink"/>
            <w:b/>
            <w:bCs/>
          </w:rPr>
          <w:t>mailto:najishanjum058@gmail.com</w:t>
        </w:r>
      </w:hyperlink>
    </w:p>
    <w:p w14:paraId="4354A8A5" w14:textId="77777777" w:rsidR="003714FC" w:rsidRDefault="00000000">
      <w:pPr>
        <w:spacing w:before="120" w:after="200"/>
      </w:pPr>
      <w:r>
        <w:t>We look forward to connecting with your community and exploring how we can build together.</w:t>
      </w:r>
    </w:p>
    <w:p w14:paraId="21D6A214" w14:textId="77777777" w:rsidR="003714FC" w:rsidRDefault="00000000">
      <w:pPr>
        <w:spacing w:after="40"/>
      </w:pPr>
      <w:r>
        <w:rPr>
          <w:b/>
          <w:bCs/>
        </w:rPr>
        <w:t xml:space="preserve">Team Mumbai </w:t>
      </w:r>
      <w:proofErr w:type="spellStart"/>
      <w:r>
        <w:rPr>
          <w:b/>
          <w:bCs/>
        </w:rPr>
        <w:t>Onchain</w:t>
      </w:r>
      <w:proofErr w:type="spellEnd"/>
    </w:p>
    <w:p w14:paraId="42148E77" w14:textId="77777777" w:rsidR="003714FC" w:rsidRDefault="00000000">
      <w:pPr>
        <w:spacing w:after="140" w:line="288" w:lineRule="auto"/>
      </w:pPr>
      <w:r>
        <w:rPr>
          <w:i/>
          <w:iCs/>
          <w:color w:val="4B2E83"/>
        </w:rPr>
        <w:t>Events. People. Places. Connections.</w:t>
      </w:r>
    </w:p>
    <w:sectPr w:rsidR="003714FC">
      <w:pgSz w:w="11906" w:h="16838"/>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805DF"/>
    <w:multiLevelType w:val="hybridMultilevel"/>
    <w:tmpl w:val="F6D00E5A"/>
    <w:lvl w:ilvl="0" w:tplc="E05E0142">
      <w:start w:val="1"/>
      <w:numFmt w:val="bullet"/>
      <w:lvlText w:val="•"/>
      <w:lvlJc w:val="left"/>
      <w:pPr>
        <w:ind w:left="720" w:hanging="360"/>
      </w:pPr>
    </w:lvl>
    <w:lvl w:ilvl="1" w:tplc="807CA8D4">
      <w:numFmt w:val="decimal"/>
      <w:lvlText w:val=""/>
      <w:lvlJc w:val="left"/>
    </w:lvl>
    <w:lvl w:ilvl="2" w:tplc="48B4956E">
      <w:numFmt w:val="decimal"/>
      <w:lvlText w:val=""/>
      <w:lvlJc w:val="left"/>
    </w:lvl>
    <w:lvl w:ilvl="3" w:tplc="186E98F8">
      <w:numFmt w:val="decimal"/>
      <w:lvlText w:val=""/>
      <w:lvlJc w:val="left"/>
    </w:lvl>
    <w:lvl w:ilvl="4" w:tplc="FD788A9A">
      <w:numFmt w:val="decimal"/>
      <w:lvlText w:val=""/>
      <w:lvlJc w:val="left"/>
    </w:lvl>
    <w:lvl w:ilvl="5" w:tplc="9D6242D0">
      <w:numFmt w:val="decimal"/>
      <w:lvlText w:val=""/>
      <w:lvlJc w:val="left"/>
    </w:lvl>
    <w:lvl w:ilvl="6" w:tplc="73783CB8">
      <w:numFmt w:val="decimal"/>
      <w:lvlText w:val=""/>
      <w:lvlJc w:val="left"/>
    </w:lvl>
    <w:lvl w:ilvl="7" w:tplc="DFBA7D80">
      <w:numFmt w:val="decimal"/>
      <w:lvlText w:val=""/>
      <w:lvlJc w:val="left"/>
    </w:lvl>
    <w:lvl w:ilvl="8" w:tplc="1026F4E8">
      <w:numFmt w:val="decimal"/>
      <w:lvlText w:val=""/>
      <w:lvlJc w:val="left"/>
    </w:lvl>
  </w:abstractNum>
  <w:abstractNum w:abstractNumId="1" w15:restartNumberingAfterBreak="0">
    <w:nsid w:val="54DC3DF0"/>
    <w:multiLevelType w:val="hybridMultilevel"/>
    <w:tmpl w:val="5AD4E332"/>
    <w:lvl w:ilvl="0" w:tplc="A9F0EC52">
      <w:start w:val="1"/>
      <w:numFmt w:val="bullet"/>
      <w:lvlText w:val="●"/>
      <w:lvlJc w:val="left"/>
      <w:pPr>
        <w:ind w:left="720" w:hanging="360"/>
      </w:pPr>
    </w:lvl>
    <w:lvl w:ilvl="1" w:tplc="BC58F384">
      <w:start w:val="1"/>
      <w:numFmt w:val="bullet"/>
      <w:lvlText w:val="○"/>
      <w:lvlJc w:val="left"/>
      <w:pPr>
        <w:ind w:left="1440" w:hanging="360"/>
      </w:pPr>
    </w:lvl>
    <w:lvl w:ilvl="2" w:tplc="B4606BE4">
      <w:start w:val="1"/>
      <w:numFmt w:val="bullet"/>
      <w:lvlText w:val="■"/>
      <w:lvlJc w:val="left"/>
      <w:pPr>
        <w:ind w:left="2160" w:hanging="360"/>
      </w:pPr>
    </w:lvl>
    <w:lvl w:ilvl="3" w:tplc="8F6827F0">
      <w:start w:val="1"/>
      <w:numFmt w:val="bullet"/>
      <w:lvlText w:val="●"/>
      <w:lvlJc w:val="left"/>
      <w:pPr>
        <w:ind w:left="2880" w:hanging="360"/>
      </w:pPr>
    </w:lvl>
    <w:lvl w:ilvl="4" w:tplc="9784245A">
      <w:start w:val="1"/>
      <w:numFmt w:val="bullet"/>
      <w:lvlText w:val="○"/>
      <w:lvlJc w:val="left"/>
      <w:pPr>
        <w:ind w:left="3600" w:hanging="360"/>
      </w:pPr>
    </w:lvl>
    <w:lvl w:ilvl="5" w:tplc="DEE0B4B0">
      <w:start w:val="1"/>
      <w:numFmt w:val="bullet"/>
      <w:lvlText w:val="■"/>
      <w:lvlJc w:val="left"/>
      <w:pPr>
        <w:ind w:left="4320" w:hanging="360"/>
      </w:pPr>
    </w:lvl>
    <w:lvl w:ilvl="6" w:tplc="4FD4F9C0">
      <w:start w:val="1"/>
      <w:numFmt w:val="bullet"/>
      <w:lvlText w:val="●"/>
      <w:lvlJc w:val="left"/>
      <w:pPr>
        <w:ind w:left="5040" w:hanging="360"/>
      </w:pPr>
    </w:lvl>
    <w:lvl w:ilvl="7" w:tplc="BE16F2B4">
      <w:start w:val="1"/>
      <w:numFmt w:val="bullet"/>
      <w:lvlText w:val="●"/>
      <w:lvlJc w:val="left"/>
      <w:pPr>
        <w:ind w:left="5760" w:hanging="360"/>
      </w:pPr>
    </w:lvl>
    <w:lvl w:ilvl="8" w:tplc="682482BE">
      <w:start w:val="1"/>
      <w:numFmt w:val="bullet"/>
      <w:lvlText w:val="●"/>
      <w:lvlJc w:val="left"/>
      <w:pPr>
        <w:ind w:left="6480" w:hanging="360"/>
      </w:pPr>
    </w:lvl>
  </w:abstractNum>
  <w:num w:numId="1" w16cid:durableId="1740011058">
    <w:abstractNumId w:val="1"/>
    <w:lvlOverride w:ilvl="0">
      <w:startOverride w:val="1"/>
    </w:lvlOverride>
  </w:num>
  <w:num w:numId="2" w16cid:durableId="109400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4FC"/>
    <w:rsid w:val="00351780"/>
    <w:rsid w:val="003714FC"/>
    <w:rsid w:val="00681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6A5A"/>
  <w15:docId w15:val="{D539316C-4C92-4C5D-8DCB-F310E7E3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160"/>
      <w:outlineLvl w:val="0"/>
    </w:pPr>
    <w:rPr>
      <w:b/>
      <w:bCs/>
      <w:color w:val="4B2E83"/>
      <w:sz w:val="32"/>
      <w:szCs w:val="32"/>
    </w:rPr>
  </w:style>
  <w:style w:type="paragraph" w:styleId="Heading2">
    <w:name w:val="heading 2"/>
    <w:uiPriority w:val="9"/>
    <w:unhideWhenUsed/>
    <w:qFormat/>
    <w:pPr>
      <w:keepNext/>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81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jishanjum05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mbaionchain.site/communitypartner" TargetMode="External"/><Relationship Id="rId5" Type="http://schemas.openxmlformats.org/officeDocument/2006/relationships/hyperlink" Target="https://www.mumbaionchain.si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Mumbai Onchain Week 2026 – Community Partnership Proposal</dc:title>
  <dc:creator>Team Mumbai Onchain</dc:creator>
  <cp:lastModifiedBy>Najish Anjum</cp:lastModifiedBy>
  <cp:revision>2</cp:revision>
  <dcterms:created xsi:type="dcterms:W3CDTF">2026-10-20T10:15:00Z</dcterms:created>
  <dcterms:modified xsi:type="dcterms:W3CDTF">2026-10-20T10:15:00Z</dcterms:modified>
</cp:coreProperties>
</file>