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D70" w:rsidRPr="00DC3DE2" w:rsidRDefault="00422479">
      <w:pPr>
        <w:rPr>
          <w:b/>
          <w:sz w:val="24"/>
          <w:szCs w:val="24"/>
        </w:rPr>
      </w:pPr>
      <w:bookmarkStart w:id="0" w:name="_GoBack"/>
      <w:bookmarkEnd w:id="0"/>
      <w:proofErr w:type="gramStart"/>
      <w:r w:rsidRPr="00DC3DE2">
        <w:rPr>
          <w:b/>
          <w:sz w:val="24"/>
          <w:szCs w:val="24"/>
        </w:rPr>
        <w:t>NANA  BOATENG</w:t>
      </w:r>
      <w:proofErr w:type="gramEnd"/>
    </w:p>
    <w:p w:rsidR="00422479" w:rsidRPr="00DC3DE2" w:rsidRDefault="00422479">
      <w:pPr>
        <w:rPr>
          <w:b/>
          <w:sz w:val="24"/>
          <w:szCs w:val="24"/>
        </w:rPr>
      </w:pPr>
      <w:proofErr w:type="gramStart"/>
      <w:r w:rsidRPr="00DC3DE2">
        <w:rPr>
          <w:b/>
          <w:sz w:val="24"/>
          <w:szCs w:val="24"/>
        </w:rPr>
        <w:t>SIMULATION  AND</w:t>
      </w:r>
      <w:proofErr w:type="gramEnd"/>
      <w:r w:rsidRPr="00DC3DE2">
        <w:rPr>
          <w:b/>
          <w:sz w:val="24"/>
          <w:szCs w:val="24"/>
        </w:rPr>
        <w:t xml:space="preserve"> COMPUTING</w:t>
      </w:r>
    </w:p>
    <w:p w:rsidR="00AD014D" w:rsidRPr="00DC3DE2" w:rsidRDefault="00AD014D">
      <w:pPr>
        <w:rPr>
          <w:sz w:val="24"/>
          <w:szCs w:val="24"/>
        </w:rPr>
      </w:pPr>
    </w:p>
    <w:p w:rsidR="00AD014D" w:rsidRPr="00DC3DE2" w:rsidRDefault="00AD014D">
      <w:pPr>
        <w:rPr>
          <w:b/>
          <w:sz w:val="24"/>
          <w:szCs w:val="24"/>
        </w:rPr>
      </w:pPr>
      <w:r w:rsidRPr="00DC3DE2">
        <w:rPr>
          <w:b/>
          <w:sz w:val="24"/>
          <w:szCs w:val="24"/>
        </w:rPr>
        <w:t>INTRODUCTION</w:t>
      </w:r>
    </w:p>
    <w:p w:rsidR="00DC3DE2" w:rsidRDefault="00DC3DE2"/>
    <w:p w:rsidR="00DC3DE2" w:rsidRP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DC3DE2">
        <w:rPr>
          <w:rFonts w:ascii="CMR12" w:hAnsi="CMR12" w:cs="CMR12"/>
          <w:b/>
          <w:sz w:val="24"/>
          <w:szCs w:val="24"/>
        </w:rPr>
        <w:t>Use of “random numbers" in statistics: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</w:t>
      </w:r>
      <w:proofErr w:type="gramStart"/>
      <w:r>
        <w:rPr>
          <w:rFonts w:ascii="CMR12" w:hAnsi="CMR12" w:cs="CMR12"/>
          <w:sz w:val="24"/>
          <w:szCs w:val="24"/>
        </w:rPr>
        <w:t>random</w:t>
      </w:r>
      <w:proofErr w:type="gramEnd"/>
      <w:r>
        <w:rPr>
          <w:rFonts w:ascii="CMR12" w:hAnsi="CMR12" w:cs="CMR12"/>
          <w:sz w:val="24"/>
          <w:szCs w:val="24"/>
        </w:rPr>
        <w:t xml:space="preserve"> sampling from a population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</w:t>
      </w:r>
      <w:proofErr w:type="gramStart"/>
      <w:r>
        <w:rPr>
          <w:rFonts w:ascii="CMR12" w:hAnsi="CMR12" w:cs="CMR12"/>
          <w:sz w:val="24"/>
          <w:szCs w:val="24"/>
        </w:rPr>
        <w:t>random</w:t>
      </w:r>
      <w:proofErr w:type="gramEnd"/>
      <w:r>
        <w:rPr>
          <w:rFonts w:ascii="CMR12" w:hAnsi="CMR12" w:cs="CMR12"/>
          <w:sz w:val="24"/>
          <w:szCs w:val="24"/>
        </w:rPr>
        <w:t xml:space="preserve"> assignments of treatments to experimental units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3. </w:t>
      </w:r>
      <w:proofErr w:type="gramStart"/>
      <w:r>
        <w:rPr>
          <w:rFonts w:ascii="CMR12" w:hAnsi="CMR12" w:cs="CMR12"/>
          <w:sz w:val="24"/>
          <w:szCs w:val="24"/>
        </w:rPr>
        <w:t>simulation</w:t>
      </w:r>
      <w:proofErr w:type="gramEnd"/>
      <w:r>
        <w:rPr>
          <w:rFonts w:ascii="CMR12" w:hAnsi="CMR12" w:cs="CMR12"/>
          <w:sz w:val="24"/>
          <w:szCs w:val="24"/>
        </w:rPr>
        <w:t xml:space="preserve"> and evaluation of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(a) </w:t>
      </w:r>
      <w:proofErr w:type="gramStart"/>
      <w:r>
        <w:rPr>
          <w:rFonts w:ascii="CMR12" w:hAnsi="CMR12" w:cs="CMR12"/>
          <w:sz w:val="24"/>
          <w:szCs w:val="24"/>
        </w:rPr>
        <w:t>stochastic</w:t>
      </w:r>
      <w:proofErr w:type="gramEnd"/>
      <w:r>
        <w:rPr>
          <w:rFonts w:ascii="CMR12" w:hAnsi="CMR12" w:cs="CMR12"/>
          <w:sz w:val="24"/>
          <w:szCs w:val="24"/>
        </w:rPr>
        <w:t xml:space="preserve"> process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(b) </w:t>
      </w:r>
      <w:proofErr w:type="gramStart"/>
      <w:r>
        <w:rPr>
          <w:rFonts w:ascii="CMR12" w:hAnsi="CMR12" w:cs="CMR12"/>
          <w:sz w:val="24"/>
          <w:szCs w:val="24"/>
        </w:rPr>
        <w:t>a</w:t>
      </w:r>
      <w:proofErr w:type="gramEnd"/>
      <w:r>
        <w:rPr>
          <w:rFonts w:ascii="CMR12" w:hAnsi="CMR12" w:cs="CMR12"/>
          <w:sz w:val="24"/>
          <w:szCs w:val="24"/>
        </w:rPr>
        <w:t xml:space="preserve"> complicated statistical procedure which is mathematically intractable.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(c) </w:t>
      </w:r>
      <w:proofErr w:type="gramStart"/>
      <w:r>
        <w:rPr>
          <w:rFonts w:ascii="CMR12" w:hAnsi="CMR12" w:cs="CMR12"/>
          <w:sz w:val="24"/>
          <w:szCs w:val="24"/>
        </w:rPr>
        <w:t>re-sampling</w:t>
      </w:r>
      <w:proofErr w:type="gramEnd"/>
      <w:r>
        <w:rPr>
          <w:rFonts w:ascii="CMR12" w:hAnsi="CMR12" w:cs="CMR12"/>
          <w:sz w:val="24"/>
          <w:szCs w:val="24"/>
        </w:rPr>
        <w:t xml:space="preserve"> (bootstrap)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C3DE2" w:rsidRP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DC3DE2">
        <w:rPr>
          <w:rFonts w:ascii="CMR12" w:hAnsi="CMR12" w:cs="CMR12"/>
          <w:b/>
          <w:sz w:val="24"/>
          <w:szCs w:val="24"/>
        </w:rPr>
        <w:t>Source of “random numbers"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1. In the older reference books, \Table of Random Number" is very common.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2. Historically, use of some external random physical process (coin tossing, atomic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decay</w:t>
      </w:r>
      <w:proofErr w:type="gramEnd"/>
      <w:r>
        <w:rPr>
          <w:rFonts w:ascii="CMR12" w:hAnsi="CMR12" w:cs="CMR12"/>
          <w:sz w:val="24"/>
          <w:szCs w:val="24"/>
        </w:rPr>
        <w:t>)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3. </w:t>
      </w:r>
      <w:proofErr w:type="gramStart"/>
      <w:r>
        <w:rPr>
          <w:rFonts w:ascii="CMR12" w:hAnsi="CMR12" w:cs="CMR12"/>
          <w:sz w:val="24"/>
          <w:szCs w:val="24"/>
        </w:rPr>
        <w:t>Recently</w:t>
      </w:r>
      <w:proofErr w:type="gramEnd"/>
      <w:r>
        <w:rPr>
          <w:rFonts w:ascii="CMR12" w:hAnsi="CMR12" w:cs="CMR12"/>
          <w:sz w:val="24"/>
          <w:szCs w:val="24"/>
        </w:rPr>
        <w:t>, almost all computer systems and/or packages will provide random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number</w:t>
      </w:r>
      <w:proofErr w:type="gramEnd"/>
      <w:r>
        <w:rPr>
          <w:rFonts w:ascii="CMR12" w:hAnsi="CMR12" w:cs="CMR12"/>
          <w:sz w:val="24"/>
          <w:szCs w:val="24"/>
        </w:rPr>
        <w:t xml:space="preserve"> generators to generate \random numbers" directly.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Some common and sometime interchangeable terms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1. Simulation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2. Monte Carlo Method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3. Re-sampling Method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Other Use of Simulation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</w:t>
      </w:r>
      <w:proofErr w:type="gramStart"/>
      <w:r>
        <w:rPr>
          <w:rFonts w:ascii="CMR12" w:hAnsi="CMR12" w:cs="CMR12"/>
          <w:sz w:val="24"/>
          <w:szCs w:val="24"/>
        </w:rPr>
        <w:t>engineering</w:t>
      </w:r>
      <w:proofErr w:type="gramEnd"/>
      <w:r>
        <w:rPr>
          <w:rFonts w:ascii="CMR12" w:hAnsi="CMR12" w:cs="CMR12"/>
          <w:sz w:val="24"/>
          <w:szCs w:val="24"/>
        </w:rPr>
        <w:t>: physical process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</w:t>
      </w:r>
      <w:proofErr w:type="gramStart"/>
      <w:r>
        <w:rPr>
          <w:rFonts w:ascii="CMR12" w:hAnsi="CMR12" w:cs="CMR12"/>
          <w:sz w:val="24"/>
          <w:szCs w:val="24"/>
        </w:rPr>
        <w:t>natural</w:t>
      </w:r>
      <w:proofErr w:type="gramEnd"/>
      <w:r>
        <w:rPr>
          <w:rFonts w:ascii="CMR12" w:hAnsi="CMR12" w:cs="CMR12"/>
          <w:sz w:val="24"/>
          <w:szCs w:val="24"/>
        </w:rPr>
        <w:t xml:space="preserve"> sciences: biological process</w:t>
      </w:r>
    </w:p>
    <w:p w:rsidR="00DC3DE2" w:rsidRDefault="00DC3DE2" w:rsidP="00DC3DE2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3. </w:t>
      </w:r>
      <w:proofErr w:type="gramStart"/>
      <w:r>
        <w:rPr>
          <w:rFonts w:ascii="CMR12" w:hAnsi="CMR12" w:cs="CMR12"/>
          <w:sz w:val="24"/>
          <w:szCs w:val="24"/>
        </w:rPr>
        <w:t>cryptography</w:t>
      </w:r>
      <w:proofErr w:type="gramEnd"/>
      <w:r>
        <w:rPr>
          <w:rFonts w:ascii="CMR12" w:hAnsi="CMR12" w:cs="CMR12"/>
          <w:sz w:val="24"/>
          <w:szCs w:val="24"/>
        </w:rPr>
        <w:t xml:space="preserve"> (requires different criterion than simulation)</w:t>
      </w:r>
    </w:p>
    <w:p w:rsidR="00DC3DE2" w:rsidRDefault="00DC3DE2" w:rsidP="00DC3DE2">
      <w:pPr>
        <w:rPr>
          <w:rFonts w:ascii="CMR12" w:hAnsi="CMR12" w:cs="CMR12"/>
          <w:sz w:val="24"/>
          <w:szCs w:val="24"/>
        </w:rPr>
      </w:pPr>
    </w:p>
    <w:p w:rsidR="00DC3DE2" w:rsidRDefault="00DC3DE2" w:rsidP="00DC3DE2">
      <w:pPr>
        <w:rPr>
          <w:rFonts w:ascii="CMR12" w:hAnsi="CMR12" w:cs="CMR12"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 xml:space="preserve">Linear </w:t>
      </w:r>
      <w:proofErr w:type="spellStart"/>
      <w:r>
        <w:rPr>
          <w:rFonts w:ascii="CMBX12" w:hAnsi="CMBX12" w:cs="CMBX12"/>
          <w:sz w:val="34"/>
          <w:szCs w:val="34"/>
        </w:rPr>
        <w:t>Congruential</w:t>
      </w:r>
      <w:proofErr w:type="spellEnd"/>
      <w:r>
        <w:rPr>
          <w:rFonts w:ascii="CMBX12" w:hAnsi="CMBX12" w:cs="CMBX12"/>
          <w:sz w:val="34"/>
          <w:szCs w:val="34"/>
        </w:rPr>
        <w:t xml:space="preserve"> </w:t>
      </w:r>
      <w:proofErr w:type="gramStart"/>
      <w:r>
        <w:rPr>
          <w:rFonts w:ascii="CMBX12" w:hAnsi="CMBX12" w:cs="CMBX12"/>
          <w:sz w:val="34"/>
          <w:szCs w:val="34"/>
        </w:rPr>
        <w:t>Generator(</w:t>
      </w:r>
      <w:proofErr w:type="gramEnd"/>
      <w:r>
        <w:rPr>
          <w:rFonts w:ascii="CMBX12" w:hAnsi="CMBX12" w:cs="CMBX12"/>
          <w:sz w:val="34"/>
          <w:szCs w:val="34"/>
        </w:rPr>
        <w:t xml:space="preserve"> LCG)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>i</w:t>
      </w:r>
      <w:proofErr w:type="gramEnd"/>
      <w:r>
        <w:rPr>
          <w:rFonts w:ascii="CMMI8" w:hAnsi="CMMI8" w:cs="CMMI8"/>
          <w:sz w:val="16"/>
          <w:szCs w:val="16"/>
        </w:rPr>
        <w:t xml:space="preserve"> </w:t>
      </w:r>
      <m:oMath>
        <m:r>
          <w:rPr>
            <w:rFonts w:ascii="Cambria Math" w:hAnsi="Cambria Math" w:cs="CMMI8"/>
            <w:sz w:val="16"/>
            <w:szCs w:val="16"/>
          </w:rPr>
          <m:t>≡</m:t>
        </m:r>
      </m:oMath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ax</w:t>
      </w:r>
      <w:r>
        <w:rPr>
          <w:rFonts w:ascii="CMMI8" w:hAnsi="CMMI8" w:cs="CMMI8"/>
          <w:sz w:val="16"/>
          <w:szCs w:val="16"/>
        </w:rPr>
        <w:t>i</w:t>
      </w:r>
      <w:r w:rsidRPr="00DC3DE2">
        <w:rPr>
          <w:rFonts w:ascii="CMR8" w:hAnsi="CMR8" w:cs="CMR8"/>
          <w:sz w:val="16"/>
          <w:szCs w:val="16"/>
          <w:vertAlign w:val="subscript"/>
        </w:rPr>
        <w:t xml:space="preserve">1 </w:t>
      </w:r>
      <w:r>
        <w:rPr>
          <w:rFonts w:ascii="CMR12" w:hAnsi="CMR12" w:cs="CMR12"/>
          <w:sz w:val="24"/>
          <w:szCs w:val="24"/>
        </w:rPr>
        <w:t xml:space="preserve">+ </w:t>
      </w:r>
      <w:r>
        <w:rPr>
          <w:rFonts w:ascii="CMMI12" w:hAnsi="CMMI12" w:cs="CMMI12"/>
          <w:sz w:val="24"/>
          <w:szCs w:val="24"/>
        </w:rPr>
        <w:t>c</w:t>
      </w:r>
      <w:r>
        <w:rPr>
          <w:rFonts w:ascii="CMR12" w:hAnsi="CMR12" w:cs="CMR12"/>
          <w:sz w:val="24"/>
          <w:szCs w:val="24"/>
        </w:rPr>
        <w:t xml:space="preserve">) mod </w:t>
      </w:r>
      <w:r>
        <w:rPr>
          <w:rFonts w:ascii="CMMI12" w:hAnsi="CMMI12" w:cs="CMMI12"/>
          <w:sz w:val="24"/>
          <w:szCs w:val="24"/>
        </w:rPr>
        <w:t xml:space="preserve">m; </w:t>
      </w:r>
      <w:r>
        <w:rPr>
          <w:rFonts w:ascii="CMR12" w:hAnsi="CMR12" w:cs="CMR12"/>
          <w:sz w:val="24"/>
          <w:szCs w:val="24"/>
        </w:rPr>
        <w:t xml:space="preserve">with 0 </w:t>
      </w:r>
      <m:oMath>
        <m:r>
          <w:rPr>
            <w:rFonts w:ascii="Cambria Math" w:hAnsi="Cambria Math" w:cs="CMR12"/>
            <w:sz w:val="24"/>
            <w:szCs w:val="24"/>
          </w:rPr>
          <m:t>≤</m:t>
        </m:r>
      </m:oMath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MI12" w:hAnsi="CMMI12" w:cs="CMMI12"/>
          <w:sz w:val="24"/>
          <w:szCs w:val="24"/>
        </w:rPr>
        <w:t>&lt; m: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</w:t>
      </w:r>
      <w:proofErr w:type="gramStart"/>
      <w:r>
        <w:rPr>
          <w:rFonts w:ascii="CMMI12" w:hAnsi="CMMI12" w:cs="CMMI12"/>
          <w:sz w:val="24"/>
          <w:szCs w:val="24"/>
        </w:rPr>
        <w:t>a</w:t>
      </w:r>
      <w:proofErr w:type="gramEnd"/>
      <w:r>
        <w:rPr>
          <w:rFonts w:ascii="CMR12" w:hAnsi="CMR12" w:cs="CMR12"/>
          <w:sz w:val="24"/>
          <w:szCs w:val="24"/>
        </w:rPr>
        <w:t>: multiplier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</w:t>
      </w:r>
      <w:proofErr w:type="gramStart"/>
      <w:r>
        <w:rPr>
          <w:rFonts w:ascii="CMMI12" w:hAnsi="CMMI12" w:cs="CMMI12"/>
          <w:sz w:val="24"/>
          <w:szCs w:val="24"/>
        </w:rPr>
        <w:t>c</w:t>
      </w:r>
      <w:proofErr w:type="gramEnd"/>
      <w:r>
        <w:rPr>
          <w:rFonts w:ascii="CMR12" w:hAnsi="CMR12" w:cs="CMR12"/>
          <w:sz w:val="24"/>
          <w:szCs w:val="24"/>
        </w:rPr>
        <w:t>: increment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 xml:space="preserve">3. </w:t>
      </w:r>
      <w:proofErr w:type="gramStart"/>
      <w:r>
        <w:rPr>
          <w:rFonts w:ascii="CMMI12" w:hAnsi="CMMI12" w:cs="CMMI12"/>
          <w:sz w:val="24"/>
          <w:szCs w:val="24"/>
        </w:rPr>
        <w:t>m</w:t>
      </w:r>
      <w:proofErr w:type="gramEnd"/>
      <w:r>
        <w:rPr>
          <w:rFonts w:ascii="CMR12" w:hAnsi="CMR12" w:cs="CMR12"/>
          <w:sz w:val="24"/>
          <w:szCs w:val="24"/>
        </w:rPr>
        <w:t>: modulus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4.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8" w:hAnsi="CMR8" w:cs="CMR8"/>
          <w:sz w:val="16"/>
          <w:szCs w:val="16"/>
        </w:rPr>
        <w:t>0</w:t>
      </w:r>
      <w:r>
        <w:rPr>
          <w:rFonts w:ascii="CMR12" w:hAnsi="CMR12" w:cs="CMR12"/>
          <w:sz w:val="24"/>
          <w:szCs w:val="24"/>
        </w:rPr>
        <w:t>: initial seed.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It is common to scale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R12" w:hAnsi="CMR12" w:cs="CMR12"/>
          <w:sz w:val="24"/>
          <w:szCs w:val="24"/>
        </w:rPr>
        <w:t>into (0</w:t>
      </w:r>
      <w:proofErr w:type="gramStart"/>
      <w:r>
        <w:rPr>
          <w:rFonts w:ascii="CMR12" w:hAnsi="CMR12" w:cs="CMR12"/>
          <w:sz w:val="24"/>
          <w:szCs w:val="24"/>
        </w:rPr>
        <w:t>,1</w:t>
      </w:r>
      <w:proofErr w:type="gramEnd"/>
      <w:r>
        <w:rPr>
          <w:rFonts w:ascii="CMR12" w:hAnsi="CMR12" w:cs="CMR12"/>
          <w:sz w:val="24"/>
          <w:szCs w:val="24"/>
        </w:rPr>
        <w:t>) by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i</w:t>
      </w:r>
      <w:proofErr w:type="spellEnd"/>
      <w:proofErr w:type="gram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MI12" w:hAnsi="CMMI12" w:cs="CMMI12"/>
          <w:sz w:val="24"/>
          <w:szCs w:val="24"/>
        </w:rPr>
        <w:t>/m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Other </w:t>
      </w:r>
      <w:proofErr w:type="gramStart"/>
      <w:r>
        <w:rPr>
          <w:rFonts w:ascii="CMR12" w:hAnsi="CMR12" w:cs="CMR12"/>
          <w:sz w:val="24"/>
          <w:szCs w:val="24"/>
        </w:rPr>
        <w:t>choice ?</w:t>
      </w:r>
      <w:proofErr w:type="gramEnd"/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i</w:t>
      </w:r>
      <w:proofErr w:type="spellEnd"/>
      <w:proofErr w:type="gram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MI12" w:hAnsi="CMMI12" w:cs="CMMI12"/>
          <w:sz w:val="24"/>
          <w:szCs w:val="24"/>
        </w:rPr>
        <w:t>=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1)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NOTE: it is transforming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R12" w:hAnsi="CMR12" w:cs="CMR12"/>
          <w:sz w:val="24"/>
          <w:szCs w:val="24"/>
        </w:rPr>
        <w:t>into (0</w:t>
      </w:r>
      <w:proofErr w:type="gramStart"/>
      <w:r>
        <w:rPr>
          <w:rFonts w:ascii="CMR12" w:hAnsi="CMR12" w:cs="CMR12"/>
          <w:sz w:val="24"/>
          <w:szCs w:val="24"/>
        </w:rPr>
        <w:t>,1</w:t>
      </w:r>
      <w:proofErr w:type="gramEnd"/>
      <w:r>
        <w:rPr>
          <w:rFonts w:ascii="CMR12" w:hAnsi="CMR12" w:cs="CMR12"/>
          <w:sz w:val="24"/>
          <w:szCs w:val="24"/>
        </w:rPr>
        <w:t>] and it is less common.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LCG using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R12" w:hAnsi="CMR12" w:cs="CMR12"/>
          <w:sz w:val="24"/>
          <w:szCs w:val="24"/>
        </w:rPr>
        <w:t>can be re-written as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i</w:t>
      </w:r>
      <w:proofErr w:type="spellEnd"/>
      <w:proofErr w:type="gram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MI12" w:hAnsi="CMMI12" w:cs="CMMI12"/>
          <w:sz w:val="24"/>
          <w:szCs w:val="24"/>
        </w:rPr>
        <w:t>au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Arial" w:hAnsi="Arial" w:cs="Arial"/>
          <w:sz w:val="16"/>
          <w:szCs w:val="16"/>
        </w:rPr>
        <w:t>-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2" w:hAnsi="CMR12" w:cs="CMR12"/>
          <w:sz w:val="24"/>
          <w:szCs w:val="24"/>
        </w:rPr>
        <w:t xml:space="preserve">+ </w:t>
      </w:r>
      <w:r>
        <w:rPr>
          <w:rFonts w:ascii="CMMI12" w:hAnsi="CMMI12" w:cs="CMMI12"/>
          <w:sz w:val="24"/>
          <w:szCs w:val="24"/>
        </w:rPr>
        <w:t xml:space="preserve">e </w:t>
      </w:r>
      <w:r>
        <w:rPr>
          <w:rFonts w:ascii="CMR12" w:hAnsi="CMR12" w:cs="CMR12"/>
          <w:sz w:val="24"/>
          <w:szCs w:val="24"/>
        </w:rPr>
        <w:t>mod 1</w:t>
      </w:r>
      <w:r>
        <w:rPr>
          <w:rFonts w:ascii="CMMI12" w:hAnsi="CMMI12" w:cs="CMMI12"/>
          <w:sz w:val="24"/>
          <w:szCs w:val="24"/>
        </w:rPr>
        <w:t>;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where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e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MI12" w:hAnsi="CMMI12" w:cs="CMMI12"/>
          <w:sz w:val="24"/>
          <w:szCs w:val="24"/>
        </w:rPr>
        <w:t>c/m</w:t>
      </w:r>
      <w:r>
        <w:rPr>
          <w:rFonts w:ascii="CMR12" w:hAnsi="CMR12" w:cs="CMR12"/>
          <w:sz w:val="24"/>
          <w:szCs w:val="24"/>
        </w:rPr>
        <w:t>.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It has interesting relationship with _</w:t>
      </w:r>
      <w:proofErr w:type="spellStart"/>
      <w:r>
        <w:rPr>
          <w:rFonts w:ascii="CMR12" w:hAnsi="CMR12" w:cs="CMR12"/>
          <w:sz w:val="24"/>
          <w:szCs w:val="24"/>
        </w:rPr>
        <w:t>rst</w:t>
      </w:r>
      <w:proofErr w:type="spellEnd"/>
      <w:r>
        <w:rPr>
          <w:rFonts w:ascii="CMR12" w:hAnsi="CMR12" w:cs="CMR12"/>
          <w:sz w:val="24"/>
          <w:szCs w:val="24"/>
        </w:rPr>
        <w:t xml:space="preserve"> order autoregressive model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i</w:t>
      </w:r>
      <w:proofErr w:type="spellEnd"/>
      <w:proofErr w:type="gram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MI12" w:hAnsi="CMMI12" w:cs="CMMI12"/>
          <w:sz w:val="24"/>
          <w:szCs w:val="24"/>
        </w:rPr>
        <w:t>_u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Arial" w:hAnsi="Arial" w:cs="Arial"/>
          <w:sz w:val="16"/>
          <w:szCs w:val="16"/>
        </w:rPr>
        <w:t>-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2" w:hAnsi="CMR12" w:cs="CMR12"/>
          <w:sz w:val="24"/>
          <w:szCs w:val="24"/>
        </w:rPr>
        <w:t xml:space="preserve">+ </w:t>
      </w:r>
      <w:proofErr w:type="spellStart"/>
      <w:r>
        <w:rPr>
          <w:rFonts w:ascii="CMMI12" w:hAnsi="CMMI12" w:cs="CMMI12"/>
          <w:sz w:val="24"/>
          <w:szCs w:val="24"/>
        </w:rPr>
        <w:t>E</w:t>
      </w:r>
      <w:r>
        <w:rPr>
          <w:rFonts w:ascii="CMMI8" w:hAnsi="CMMI8" w:cs="CMMI8"/>
          <w:sz w:val="16"/>
          <w:szCs w:val="16"/>
        </w:rPr>
        <w:t>i</w:t>
      </w:r>
      <w:proofErr w:type="spellEnd"/>
      <w:r>
        <w:rPr>
          <w:rFonts w:ascii="CMMI12" w:hAnsi="CMMI12" w:cs="CMMI12"/>
          <w:sz w:val="24"/>
          <w:szCs w:val="24"/>
        </w:rPr>
        <w:t>: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AR(</w:t>
      </w:r>
      <w:proofErr w:type="gramEnd"/>
      <w:r>
        <w:rPr>
          <w:rFonts w:ascii="CMR12" w:hAnsi="CMR12" w:cs="CMR12"/>
          <w:sz w:val="24"/>
          <w:szCs w:val="24"/>
        </w:rPr>
        <w:t>1) model in time series model.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</w:p>
    <w:p w:rsidR="00DC3DE2" w:rsidRP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DC3DE2">
        <w:rPr>
          <w:rFonts w:ascii="CMR12" w:hAnsi="CMR12" w:cs="CMR12"/>
          <w:b/>
          <w:sz w:val="24"/>
          <w:szCs w:val="24"/>
        </w:rPr>
        <w:t xml:space="preserve">Q: How to choose </w:t>
      </w:r>
      <w:proofErr w:type="gramStart"/>
      <w:r w:rsidRPr="00DC3DE2">
        <w:rPr>
          <w:rFonts w:ascii="CMMI12" w:hAnsi="CMMI12" w:cs="CMMI12"/>
          <w:b/>
          <w:sz w:val="24"/>
          <w:szCs w:val="24"/>
        </w:rPr>
        <w:t xml:space="preserve">a </w:t>
      </w:r>
      <w:r w:rsidRPr="00DC3DE2">
        <w:rPr>
          <w:rFonts w:ascii="CMR12" w:hAnsi="CMR12" w:cs="CMR12"/>
          <w:b/>
          <w:sz w:val="24"/>
          <w:szCs w:val="24"/>
        </w:rPr>
        <w:t>?</w:t>
      </w:r>
      <w:proofErr w:type="gramEnd"/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</w:t>
      </w:r>
      <w:proofErr w:type="gramStart"/>
      <w:r>
        <w:rPr>
          <w:rFonts w:ascii="CMR12" w:hAnsi="CMR12" w:cs="CMR12"/>
          <w:sz w:val="24"/>
          <w:szCs w:val="24"/>
        </w:rPr>
        <w:t>choose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a </w:t>
      </w:r>
      <w:r>
        <w:rPr>
          <w:rFonts w:ascii="CMR12" w:hAnsi="CMR12" w:cs="CMR12"/>
          <w:sz w:val="24"/>
          <w:szCs w:val="24"/>
        </w:rPr>
        <w:t xml:space="preserve">so that it has the maximum period. 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Period</w:t>
      </w:r>
    </w:p>
    <w:p w:rsidR="0070374F" w:rsidRDefault="0070374F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DC3DE2">
        <w:rPr>
          <w:rFonts w:ascii="CMR12" w:hAnsi="CMR12" w:cs="CMR12"/>
          <w:b/>
          <w:sz w:val="24"/>
          <w:szCs w:val="24"/>
        </w:rPr>
        <w:t xml:space="preserve">Choice of </w:t>
      </w:r>
      <w:r w:rsidRPr="00DC3DE2">
        <w:rPr>
          <w:rFonts w:ascii="CMMI12" w:hAnsi="CMMI12" w:cs="CMMI12"/>
          <w:b/>
          <w:sz w:val="24"/>
          <w:szCs w:val="24"/>
        </w:rPr>
        <w:t>c</w:t>
      </w:r>
      <w:r w:rsidRPr="00DC3DE2">
        <w:rPr>
          <w:rFonts w:ascii="CMR12" w:hAnsi="CMR12" w:cs="CMR12"/>
          <w:b/>
          <w:sz w:val="24"/>
          <w:szCs w:val="24"/>
        </w:rPr>
        <w:t>:</w:t>
      </w:r>
    </w:p>
    <w:p w:rsidR="0070374F" w:rsidRPr="00DC3DE2" w:rsidRDefault="0070374F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</w:t>
      </w:r>
      <w:proofErr w:type="gramStart"/>
      <w:r>
        <w:rPr>
          <w:rFonts w:ascii="CMMI12" w:hAnsi="CMMI12" w:cs="CMMI12"/>
          <w:sz w:val="24"/>
          <w:szCs w:val="24"/>
        </w:rPr>
        <w:t>c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m:oMath>
        <m:r>
          <w:rPr>
            <w:rFonts w:ascii="Cambria Math" w:hAnsi="Cambria Math" w:cs="CMMI12"/>
            <w:sz w:val="24"/>
            <w:szCs w:val="24"/>
          </w:rPr>
          <m:t>≠</m:t>
        </m:r>
      </m:oMath>
      <w:r>
        <w:rPr>
          <w:rFonts w:ascii="CMR12" w:hAnsi="CMR12" w:cs="CMR12"/>
          <w:sz w:val="24"/>
          <w:szCs w:val="24"/>
        </w:rPr>
        <w:t xml:space="preserve"> 0 : mixed congruential generator. </w:t>
      </w:r>
      <w:proofErr w:type="gramStart"/>
      <w:r>
        <w:rPr>
          <w:rFonts w:ascii="CMR12" w:hAnsi="CMR12" w:cs="CMR12"/>
          <w:sz w:val="24"/>
          <w:szCs w:val="24"/>
        </w:rPr>
        <w:t xml:space="preserve">Possible to have maximum period of </w:t>
      </w:r>
      <w:r>
        <w:rPr>
          <w:rFonts w:ascii="CMMI12" w:hAnsi="CMMI12" w:cs="CMMI12"/>
          <w:sz w:val="24"/>
          <w:szCs w:val="24"/>
        </w:rPr>
        <w:t>m</w:t>
      </w:r>
      <w:r>
        <w:rPr>
          <w:rFonts w:ascii="CMR12" w:hAnsi="CMR12" w:cs="CMR12"/>
          <w:sz w:val="24"/>
          <w:szCs w:val="24"/>
        </w:rPr>
        <w:t>.</w:t>
      </w:r>
      <w:proofErr w:type="gramEnd"/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</w:t>
      </w:r>
      <w:proofErr w:type="gramStart"/>
      <w:r>
        <w:rPr>
          <w:rFonts w:ascii="CMMI12" w:hAnsi="CMMI12" w:cs="CMMI12"/>
          <w:sz w:val="24"/>
          <w:szCs w:val="24"/>
        </w:rPr>
        <w:t>c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= 0 : multiplicative linear </w:t>
      </w:r>
      <w:proofErr w:type="spellStart"/>
      <w:r>
        <w:rPr>
          <w:rFonts w:ascii="CMR12" w:hAnsi="CMR12" w:cs="CMR12"/>
          <w:sz w:val="24"/>
          <w:szCs w:val="24"/>
        </w:rPr>
        <w:t>congruential</w:t>
      </w:r>
      <w:proofErr w:type="spellEnd"/>
      <w:r>
        <w:rPr>
          <w:rFonts w:ascii="CMR12" w:hAnsi="CMR12" w:cs="CMR12"/>
          <w:sz w:val="24"/>
          <w:szCs w:val="24"/>
        </w:rPr>
        <w:t xml:space="preserve"> generator (MLCG). </w:t>
      </w:r>
      <w:proofErr w:type="gramStart"/>
      <w:r>
        <w:rPr>
          <w:rFonts w:ascii="CMR12" w:hAnsi="CMR12" w:cs="CMR12"/>
          <w:sz w:val="24"/>
          <w:szCs w:val="24"/>
        </w:rPr>
        <w:t>maximum</w:t>
      </w:r>
      <w:proofErr w:type="gramEnd"/>
      <w:r>
        <w:rPr>
          <w:rFonts w:ascii="CMR12" w:hAnsi="CMR12" w:cs="CMR12"/>
          <w:sz w:val="24"/>
          <w:szCs w:val="24"/>
        </w:rPr>
        <w:t xml:space="preserve"> possible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period</w:t>
      </w:r>
      <w:proofErr w:type="gramEnd"/>
      <w:r>
        <w:rPr>
          <w:rFonts w:ascii="CMR12" w:hAnsi="CMR12" w:cs="CMR12"/>
          <w:sz w:val="24"/>
          <w:szCs w:val="24"/>
        </w:rPr>
        <w:t xml:space="preserve"> is </w:t>
      </w:r>
      <w:r>
        <w:rPr>
          <w:rFonts w:ascii="CMMI12" w:hAnsi="CMMI12" w:cs="CMMI12"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1.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Choice of </w:t>
      </w:r>
      <w:r>
        <w:rPr>
          <w:rFonts w:ascii="CMMI12" w:hAnsi="CMMI12" w:cs="CMMI12"/>
          <w:sz w:val="24"/>
          <w:szCs w:val="24"/>
        </w:rPr>
        <w:t>m</w:t>
      </w:r>
      <w:r>
        <w:rPr>
          <w:rFonts w:ascii="CMR12" w:hAnsi="CMR12" w:cs="CMR12"/>
          <w:sz w:val="24"/>
          <w:szCs w:val="24"/>
        </w:rPr>
        <w:t>: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</w:t>
      </w:r>
      <w:proofErr w:type="gramStart"/>
      <w:r>
        <w:rPr>
          <w:rFonts w:ascii="CMMI12" w:hAnsi="CMMI12" w:cs="CMMI12"/>
          <w:sz w:val="24"/>
          <w:szCs w:val="24"/>
        </w:rPr>
        <w:t>m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= 2</w:t>
      </w:r>
      <w:r w:rsidRPr="00DC3DE2">
        <w:rPr>
          <w:rFonts w:ascii="CMMI8" w:hAnsi="CMMI8" w:cs="CMMI8"/>
          <w:sz w:val="24"/>
          <w:szCs w:val="24"/>
          <w:vertAlign w:val="superscript"/>
        </w:rPr>
        <w:t>w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>for faster computer arithmetic. Cannot achieve maximum period for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MLCG.</w:t>
      </w:r>
      <w:proofErr w:type="gramEnd"/>
      <w:r>
        <w:rPr>
          <w:rFonts w:ascii="CMR12" w:hAnsi="CMR12" w:cs="CMR12"/>
          <w:sz w:val="24"/>
          <w:szCs w:val="24"/>
        </w:rPr>
        <w:t xml:space="preserve"> Maximum possible period is </w:t>
      </w:r>
      <w:r>
        <w:rPr>
          <w:rFonts w:ascii="CMMI12" w:hAnsi="CMMI12" w:cs="CMMI12"/>
          <w:sz w:val="24"/>
          <w:szCs w:val="24"/>
        </w:rPr>
        <w:t>m=</w:t>
      </w:r>
      <w:r>
        <w:rPr>
          <w:rFonts w:ascii="CMR12" w:hAnsi="CMR12" w:cs="CMR12"/>
          <w:sz w:val="24"/>
          <w:szCs w:val="24"/>
        </w:rPr>
        <w:t>4.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</w:t>
      </w:r>
      <w:proofErr w:type="gramStart"/>
      <w:r>
        <w:rPr>
          <w:rFonts w:ascii="CMMI12" w:hAnsi="CMMI12" w:cs="CMMI12"/>
          <w:sz w:val="24"/>
          <w:szCs w:val="24"/>
        </w:rPr>
        <w:t>m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, a large prime number can be stored in a computer word. For example,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m </w:t>
      </w:r>
      <w:r>
        <w:rPr>
          <w:rFonts w:ascii="CMR12" w:hAnsi="CMR12" w:cs="CMR12"/>
          <w:sz w:val="24"/>
          <w:szCs w:val="24"/>
        </w:rPr>
        <w:t xml:space="preserve">= </w:t>
      </w:r>
      <w:proofErr w:type="gramStart"/>
      <w:r>
        <w:rPr>
          <w:rFonts w:ascii="CMR12" w:hAnsi="CMR12" w:cs="CMR12"/>
          <w:sz w:val="24"/>
          <w:szCs w:val="24"/>
        </w:rPr>
        <w:t>2</w:t>
      </w:r>
      <w:r w:rsidRPr="00644814">
        <w:rPr>
          <w:rFonts w:ascii="CMR8" w:hAnsi="CMR8" w:cs="CMR8"/>
          <w:sz w:val="24"/>
          <w:szCs w:val="24"/>
          <w:vertAlign w:val="superscript"/>
        </w:rPr>
        <w:t>31</w:t>
      </w:r>
      <w:r w:rsidR="00644814">
        <w:rPr>
          <w:rFonts w:ascii="CMR8" w:hAnsi="CMR8" w:cs="CMR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 is</w:t>
      </w:r>
      <w:proofErr w:type="gramEnd"/>
      <w:r>
        <w:rPr>
          <w:rFonts w:ascii="CMR12" w:hAnsi="CMR12" w:cs="CMR12"/>
          <w:sz w:val="24"/>
          <w:szCs w:val="24"/>
        </w:rPr>
        <w:t xml:space="preserve"> most popular in 32-bits computers.</w:t>
      </w:r>
    </w:p>
    <w:p w:rsidR="0070374F" w:rsidRDefault="0070374F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70374F">
        <w:rPr>
          <w:rFonts w:ascii="CMR12" w:hAnsi="CMR12" w:cs="CMR12"/>
          <w:b/>
          <w:sz w:val="24"/>
          <w:szCs w:val="24"/>
        </w:rPr>
        <w:t xml:space="preserve">Choice of </w:t>
      </w:r>
      <w:r w:rsidRPr="0070374F">
        <w:rPr>
          <w:rFonts w:ascii="CMMI12" w:hAnsi="CMMI12" w:cs="CMMI12"/>
          <w:b/>
          <w:sz w:val="24"/>
          <w:szCs w:val="24"/>
        </w:rPr>
        <w:t>a</w:t>
      </w:r>
      <w:r w:rsidRPr="0070374F">
        <w:rPr>
          <w:rFonts w:ascii="CMR12" w:hAnsi="CMR12" w:cs="CMR12"/>
          <w:b/>
          <w:sz w:val="24"/>
          <w:szCs w:val="24"/>
        </w:rPr>
        <w:t>:</w:t>
      </w:r>
    </w:p>
    <w:p w:rsidR="0070374F" w:rsidRPr="0070374F" w:rsidRDefault="0070374F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Some mathematical results: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If </w:t>
      </w:r>
      <w:r>
        <w:rPr>
          <w:rFonts w:ascii="CMMI12" w:hAnsi="CMMI12" w:cs="CMMI12"/>
          <w:sz w:val="24"/>
          <w:szCs w:val="24"/>
        </w:rPr>
        <w:t xml:space="preserve">m </w:t>
      </w:r>
      <w:r>
        <w:rPr>
          <w:rFonts w:ascii="CMR12" w:hAnsi="CMR12" w:cs="CMR12"/>
          <w:sz w:val="24"/>
          <w:szCs w:val="24"/>
        </w:rPr>
        <w:t xml:space="preserve">is a prime number, and </w:t>
      </w:r>
      <w:r>
        <w:rPr>
          <w:rFonts w:ascii="CMMI12" w:hAnsi="CMMI12" w:cs="CMMI12"/>
          <w:sz w:val="24"/>
          <w:szCs w:val="24"/>
        </w:rPr>
        <w:t xml:space="preserve">a </w:t>
      </w:r>
      <m:oMath>
        <m:r>
          <w:rPr>
            <w:rFonts w:ascii="Cambria Math" w:hAnsi="Cambria Math" w:cs="CMMI12"/>
            <w:sz w:val="24"/>
            <w:szCs w:val="24"/>
          </w:rPr>
          <m:t>≠</m:t>
        </m:r>
      </m:oMath>
      <w:r>
        <w:rPr>
          <w:rFonts w:ascii="CMR12" w:hAnsi="CMR12" w:cs="CMR12"/>
          <w:sz w:val="24"/>
          <w:szCs w:val="24"/>
        </w:rPr>
        <w:t xml:space="preserve">0 mod </w:t>
      </w:r>
      <w:r>
        <w:rPr>
          <w:rFonts w:ascii="CMMI12" w:hAnsi="CMMI12" w:cs="CMMI12"/>
          <w:sz w:val="24"/>
          <w:szCs w:val="24"/>
        </w:rPr>
        <w:t>m</w:t>
      </w:r>
      <w:r>
        <w:rPr>
          <w:rFonts w:ascii="CMR12" w:hAnsi="CMR12" w:cs="CMR12"/>
          <w:sz w:val="24"/>
          <w:szCs w:val="24"/>
        </w:rPr>
        <w:t>. Then</w:t>
      </w:r>
    </w:p>
    <w:p w:rsidR="00DC3DE2" w:rsidRDefault="0070374F" w:rsidP="00DC3DE2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A</w:t>
      </w:r>
      <w:r w:rsidR="00DC3DE2" w:rsidRPr="0070374F">
        <w:rPr>
          <w:rFonts w:ascii="CMMI8" w:hAnsi="CMMI8" w:cs="CMMI8"/>
          <w:sz w:val="24"/>
          <w:szCs w:val="24"/>
          <w:vertAlign w:val="superscript"/>
        </w:rPr>
        <w:t>m</w:t>
      </w:r>
      <w:r w:rsidRPr="0070374F">
        <w:rPr>
          <w:rFonts w:ascii="Arial" w:hAnsi="Arial" w:cs="Arial"/>
          <w:sz w:val="24"/>
          <w:szCs w:val="24"/>
          <w:vertAlign w:val="superscript"/>
        </w:rPr>
        <w:t>-</w:t>
      </w:r>
      <w:r w:rsidR="00DC3DE2" w:rsidRPr="0070374F">
        <w:rPr>
          <w:rFonts w:ascii="CMR8" w:hAnsi="CMR8" w:cs="CMR8"/>
          <w:sz w:val="24"/>
          <w:szCs w:val="24"/>
          <w:vertAlign w:val="superscript"/>
        </w:rPr>
        <w:t xml:space="preserve">1 </w:t>
      </w:r>
      <m:oMath>
        <m:r>
          <w:rPr>
            <w:rFonts w:ascii="Cambria Math" w:hAnsi="Cambria Math" w:cs="CMR8"/>
            <w:sz w:val="16"/>
            <w:szCs w:val="16"/>
          </w:rPr>
          <m:t>≡</m:t>
        </m:r>
      </m:oMath>
      <w:r w:rsidR="00DC3DE2">
        <w:rPr>
          <w:rFonts w:ascii="CMR12" w:hAnsi="CMR12" w:cs="CMR12"/>
          <w:sz w:val="24"/>
          <w:szCs w:val="24"/>
        </w:rPr>
        <w:t xml:space="preserve">1 mod </w:t>
      </w:r>
      <w:r w:rsidR="00DC3DE2">
        <w:rPr>
          <w:rFonts w:ascii="CMMI12" w:hAnsi="CMMI12" w:cs="CMMI12"/>
          <w:sz w:val="24"/>
          <w:szCs w:val="24"/>
        </w:rPr>
        <w:t>m: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(Fermat's Little Theorem)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If </w:t>
      </w:r>
      <w:r>
        <w:rPr>
          <w:rFonts w:ascii="CMMI12" w:hAnsi="CMMI12" w:cs="CMMI12"/>
          <w:sz w:val="24"/>
          <w:szCs w:val="24"/>
        </w:rPr>
        <w:t xml:space="preserve">m </w:t>
      </w:r>
      <w:r>
        <w:rPr>
          <w:rFonts w:ascii="CMR12" w:hAnsi="CMR12" w:cs="CMR12"/>
          <w:sz w:val="24"/>
          <w:szCs w:val="24"/>
        </w:rPr>
        <w:t xml:space="preserve">is any number, and </w:t>
      </w:r>
      <w:proofErr w:type="spellStart"/>
      <w:proofErr w:type="gramStart"/>
      <w:r>
        <w:rPr>
          <w:rFonts w:ascii="CMR12" w:hAnsi="CMR12" w:cs="CMR12"/>
          <w:sz w:val="24"/>
          <w:szCs w:val="24"/>
        </w:rPr>
        <w:t>gcd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spellStart"/>
      <w:proofErr w:type="gramEnd"/>
      <w:r>
        <w:rPr>
          <w:rFonts w:ascii="CMMI12" w:hAnsi="CMMI12" w:cs="CMMI12"/>
          <w:sz w:val="24"/>
          <w:szCs w:val="24"/>
        </w:rPr>
        <w:t>a;m</w:t>
      </w:r>
      <w:proofErr w:type="spellEnd"/>
      <w:r>
        <w:rPr>
          <w:rFonts w:ascii="CMR12" w:hAnsi="CMR12" w:cs="CMR12"/>
          <w:sz w:val="24"/>
          <w:szCs w:val="24"/>
        </w:rPr>
        <w:t>) = 1. Then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a</w:t>
      </w:r>
      <w:r w:rsidR="001653B8" w:rsidRPr="001653B8">
        <w:rPr>
          <w:rFonts w:ascii="CMMI8" w:hAnsi="CMMI8" w:cs="CMMI8"/>
          <w:sz w:val="24"/>
          <w:szCs w:val="24"/>
          <w:vertAlign w:val="superscript"/>
        </w:rPr>
        <w:t>Φ</w:t>
      </w:r>
      <w:proofErr w:type="spellEnd"/>
      <w:r w:rsidRPr="001653B8">
        <w:rPr>
          <w:rFonts w:ascii="CMR8" w:hAnsi="CMR8" w:cs="CMR8"/>
          <w:sz w:val="24"/>
          <w:szCs w:val="24"/>
          <w:vertAlign w:val="superscript"/>
        </w:rPr>
        <w:t>(</w:t>
      </w:r>
      <w:proofErr w:type="gramEnd"/>
      <w:r w:rsidRPr="001653B8">
        <w:rPr>
          <w:rFonts w:ascii="CMMI8" w:hAnsi="CMMI8" w:cs="CMMI8"/>
          <w:sz w:val="24"/>
          <w:szCs w:val="24"/>
          <w:vertAlign w:val="superscript"/>
        </w:rPr>
        <w:t>m</w:t>
      </w:r>
      <w:r w:rsidRPr="001653B8">
        <w:rPr>
          <w:rFonts w:ascii="CMR8" w:hAnsi="CMR8" w:cs="CMR8"/>
          <w:sz w:val="24"/>
          <w:szCs w:val="24"/>
          <w:vertAlign w:val="superscript"/>
        </w:rPr>
        <w:t xml:space="preserve">) </w:t>
      </w:r>
      <m:oMath>
        <m:r>
          <w:rPr>
            <w:rFonts w:ascii="Cambria Math" w:hAnsi="Cambria Math" w:cs="CMR8"/>
            <w:sz w:val="16"/>
            <w:szCs w:val="16"/>
          </w:rPr>
          <m:t>≡</m:t>
        </m:r>
      </m:oMath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1 mod </w:t>
      </w:r>
      <w:r>
        <w:rPr>
          <w:rFonts w:ascii="CMMI12" w:hAnsi="CMMI12" w:cs="CMMI12"/>
          <w:sz w:val="24"/>
          <w:szCs w:val="24"/>
        </w:rPr>
        <w:t>m:</w:t>
      </w:r>
    </w:p>
    <w:p w:rsidR="001653B8" w:rsidRDefault="001653B8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653B8" w:rsidRDefault="001653B8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3. The smallest </w:t>
      </w:r>
      <w:r>
        <w:rPr>
          <w:rFonts w:ascii="CMMI12" w:hAnsi="CMMI12" w:cs="CMMI12"/>
          <w:sz w:val="24"/>
          <w:szCs w:val="24"/>
        </w:rPr>
        <w:t xml:space="preserve">k &gt; </w:t>
      </w:r>
      <w:r>
        <w:rPr>
          <w:rFonts w:ascii="CMR12" w:hAnsi="CMR12" w:cs="CMR12"/>
          <w:sz w:val="24"/>
          <w:szCs w:val="24"/>
        </w:rPr>
        <w:t>0 such that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a</w:t>
      </w:r>
      <w:r w:rsidRPr="001653B8">
        <w:rPr>
          <w:rFonts w:ascii="CMMI8" w:hAnsi="CMMI8" w:cs="CMMI8"/>
          <w:sz w:val="24"/>
          <w:szCs w:val="24"/>
          <w:vertAlign w:val="superscript"/>
        </w:rPr>
        <w:t>k</w:t>
      </w:r>
      <w:proofErr w:type="spellEnd"/>
      <w:proofErr w:type="gramEnd"/>
      <w:r>
        <w:rPr>
          <w:rFonts w:ascii="CMMI8" w:hAnsi="CMMI8" w:cs="CMMI8"/>
          <w:sz w:val="16"/>
          <w:szCs w:val="16"/>
        </w:rPr>
        <w:t xml:space="preserve"> </w:t>
      </w:r>
      <m:oMath>
        <m:r>
          <w:rPr>
            <w:rFonts w:ascii="Cambria Math" w:hAnsi="Cambria Math" w:cs="CMMI8"/>
            <w:sz w:val="16"/>
            <w:szCs w:val="16"/>
          </w:rPr>
          <m:t>≡</m:t>
        </m:r>
      </m:oMath>
      <w:r>
        <w:rPr>
          <w:rFonts w:ascii="CMR12" w:hAnsi="CMR12" w:cs="CMR12"/>
          <w:sz w:val="24"/>
          <w:szCs w:val="24"/>
        </w:rPr>
        <w:t xml:space="preserve">1 mod </w:t>
      </w:r>
      <w:r>
        <w:rPr>
          <w:rFonts w:ascii="CMMI12" w:hAnsi="CMMI12" w:cs="CMMI12"/>
          <w:sz w:val="24"/>
          <w:szCs w:val="24"/>
        </w:rPr>
        <w:t>m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is</w:t>
      </w:r>
      <w:proofErr w:type="gramEnd"/>
      <w:r>
        <w:rPr>
          <w:rFonts w:ascii="CMR12" w:hAnsi="CMR12" w:cs="CMR12"/>
          <w:sz w:val="24"/>
          <w:szCs w:val="24"/>
        </w:rPr>
        <w:t xml:space="preserve"> called the </w:t>
      </w:r>
      <w:r>
        <w:rPr>
          <w:rFonts w:ascii="CMTI12" w:hAnsi="CMTI12" w:cs="CMTI12"/>
          <w:sz w:val="24"/>
          <w:szCs w:val="24"/>
        </w:rPr>
        <w:t xml:space="preserve">order </w:t>
      </w:r>
      <w:r>
        <w:rPr>
          <w:rFonts w:ascii="CMR12" w:hAnsi="CMR12" w:cs="CMR12"/>
          <w:sz w:val="24"/>
          <w:szCs w:val="24"/>
        </w:rPr>
        <w:t xml:space="preserve">(or </w:t>
      </w:r>
      <w:r>
        <w:rPr>
          <w:rFonts w:ascii="CMTI12" w:hAnsi="CMTI12" w:cs="CMTI12"/>
          <w:sz w:val="24"/>
          <w:szCs w:val="24"/>
        </w:rPr>
        <w:t>exponent</w:t>
      </w:r>
      <w:r>
        <w:rPr>
          <w:rFonts w:ascii="CMR12" w:hAnsi="CMR12" w:cs="CMR12"/>
          <w:sz w:val="24"/>
          <w:szCs w:val="24"/>
        </w:rPr>
        <w:t xml:space="preserve">) of </w:t>
      </w:r>
      <w:r>
        <w:rPr>
          <w:rFonts w:ascii="CMMI12" w:hAnsi="CMMI12" w:cs="CMMI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>.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4. If the maximum possible exponent (i.e. </w:t>
      </w:r>
      <w:proofErr w:type="gramStart"/>
      <w:r w:rsidR="001653B8">
        <w:rPr>
          <w:rFonts w:ascii="CMMI12" w:hAnsi="CMMI12" w:cs="CMMI12"/>
          <w:sz w:val="24"/>
          <w:szCs w:val="24"/>
        </w:rPr>
        <w:t>Φ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MI12" w:hAnsi="CMMI12" w:cs="CMMI12"/>
          <w:sz w:val="24"/>
          <w:szCs w:val="24"/>
        </w:rPr>
        <w:t>m</w:t>
      </w:r>
      <w:r>
        <w:rPr>
          <w:rFonts w:ascii="CMR12" w:hAnsi="CMR12" w:cs="CMR12"/>
          <w:sz w:val="24"/>
          <w:szCs w:val="24"/>
        </w:rPr>
        <w:t xml:space="preserve">)) is achieved, </w:t>
      </w:r>
      <w:r>
        <w:rPr>
          <w:rFonts w:ascii="CMMI12" w:hAnsi="CMMI12" w:cs="CMMI12"/>
          <w:sz w:val="24"/>
          <w:szCs w:val="24"/>
        </w:rPr>
        <w:t xml:space="preserve">a </w:t>
      </w:r>
      <w:r>
        <w:rPr>
          <w:rFonts w:ascii="CMR12" w:hAnsi="CMR12" w:cs="CMR12"/>
          <w:sz w:val="24"/>
          <w:szCs w:val="24"/>
        </w:rPr>
        <w:t xml:space="preserve">is called a </w:t>
      </w:r>
      <w:r>
        <w:rPr>
          <w:rFonts w:ascii="CMTI12" w:hAnsi="CMTI12" w:cs="CMTI12"/>
          <w:sz w:val="24"/>
          <w:szCs w:val="24"/>
        </w:rPr>
        <w:t>primitive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TI12" w:hAnsi="CMTI12" w:cs="CMTI12"/>
          <w:sz w:val="24"/>
          <w:szCs w:val="24"/>
        </w:rPr>
        <w:t>root</w:t>
      </w:r>
      <w:proofErr w:type="gramEnd"/>
      <w:r>
        <w:rPr>
          <w:rFonts w:ascii="CMTI12" w:hAnsi="CMTI12" w:cs="CMTI12"/>
          <w:sz w:val="24"/>
          <w:szCs w:val="24"/>
        </w:rPr>
        <w:t xml:space="preserve"> modulo </w:t>
      </w:r>
      <w:r>
        <w:rPr>
          <w:rFonts w:ascii="CMMI12" w:hAnsi="CMMI12" w:cs="CMMI12"/>
          <w:sz w:val="24"/>
          <w:szCs w:val="24"/>
        </w:rPr>
        <w:t>m</w:t>
      </w:r>
      <w:r>
        <w:rPr>
          <w:rFonts w:ascii="CMR12" w:hAnsi="CMR12" w:cs="CMR12"/>
          <w:sz w:val="24"/>
          <w:szCs w:val="24"/>
        </w:rPr>
        <w:t>.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5. For a prime number </w:t>
      </w:r>
      <w:r>
        <w:rPr>
          <w:rFonts w:ascii="CMMI12" w:hAnsi="CMMI12" w:cs="CMMI12"/>
          <w:sz w:val="24"/>
          <w:szCs w:val="24"/>
        </w:rPr>
        <w:t>m</w:t>
      </w:r>
      <w:r>
        <w:rPr>
          <w:rFonts w:ascii="CMR12" w:hAnsi="CMR12" w:cs="CMR12"/>
          <w:sz w:val="24"/>
          <w:szCs w:val="24"/>
        </w:rPr>
        <w:t xml:space="preserve">, </w:t>
      </w:r>
      <w:proofErr w:type="gramStart"/>
      <w:r w:rsidR="001653B8">
        <w:rPr>
          <w:rFonts w:ascii="CMMI12" w:hAnsi="CMMI12" w:cs="CMMI12"/>
          <w:sz w:val="24"/>
          <w:szCs w:val="24"/>
        </w:rPr>
        <w:t>Φ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MI12" w:hAnsi="CMMI12" w:cs="CMMI12"/>
          <w:sz w:val="24"/>
          <w:szCs w:val="24"/>
        </w:rPr>
        <w:t>m</w:t>
      </w:r>
      <w:r>
        <w:rPr>
          <w:rFonts w:ascii="CMR12" w:hAnsi="CMR12" w:cs="CMR12"/>
          <w:sz w:val="24"/>
          <w:szCs w:val="24"/>
        </w:rPr>
        <w:t xml:space="preserve">) = </w:t>
      </w:r>
      <w:r>
        <w:rPr>
          <w:rFonts w:ascii="CMMI12" w:hAnsi="CMMI12" w:cs="CMMI12"/>
          <w:sz w:val="24"/>
          <w:szCs w:val="24"/>
        </w:rPr>
        <w:t xml:space="preserve">m </w:t>
      </w:r>
      <w:r w:rsidR="001653B8">
        <w:rPr>
          <w:rFonts w:ascii="Arial" w:hAnsi="Arial" w:cs="Arial"/>
          <w:sz w:val="24"/>
          <w:szCs w:val="24"/>
        </w:rPr>
        <w:t>-</w:t>
      </w:r>
      <w:r>
        <w:rPr>
          <w:rFonts w:ascii="CMR12" w:hAnsi="CMR12" w:cs="CMR12"/>
          <w:sz w:val="24"/>
          <w:szCs w:val="24"/>
        </w:rPr>
        <w:t>1, maximum possible period for a LCG.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6. For a prime number </w:t>
      </w:r>
      <w:r>
        <w:rPr>
          <w:rFonts w:ascii="CMMI12" w:hAnsi="CMMI12" w:cs="CMMI12"/>
          <w:sz w:val="24"/>
          <w:szCs w:val="24"/>
        </w:rPr>
        <w:t>m</w:t>
      </w:r>
      <w:r>
        <w:rPr>
          <w:rFonts w:ascii="CMR12" w:hAnsi="CMR12" w:cs="CMR12"/>
          <w:sz w:val="24"/>
          <w:szCs w:val="24"/>
        </w:rPr>
        <w:t xml:space="preserve">, how many primitive roots modulo </w:t>
      </w:r>
      <w:proofErr w:type="gramStart"/>
      <w:r>
        <w:rPr>
          <w:rFonts w:ascii="CMMI12" w:hAnsi="CMMI12" w:cs="CMMI12"/>
          <w:sz w:val="24"/>
          <w:szCs w:val="24"/>
        </w:rPr>
        <w:t xml:space="preserve">m </w:t>
      </w:r>
      <w:r>
        <w:rPr>
          <w:rFonts w:ascii="CMR12" w:hAnsi="CMR12" w:cs="CMR12"/>
          <w:sz w:val="24"/>
          <w:szCs w:val="24"/>
        </w:rPr>
        <w:t>?</w:t>
      </w:r>
      <w:proofErr w:type="gramEnd"/>
      <w:r>
        <w:rPr>
          <w:rFonts w:ascii="CMR12" w:hAnsi="CMR12" w:cs="CMR12"/>
          <w:sz w:val="24"/>
          <w:szCs w:val="24"/>
        </w:rPr>
        <w:t xml:space="preserve"> (</w:t>
      </w:r>
      <w:proofErr w:type="gramStart"/>
      <w:r w:rsidR="001653B8">
        <w:rPr>
          <w:rFonts w:ascii="CMMI12" w:hAnsi="CMMI12" w:cs="CMMI12"/>
          <w:sz w:val="24"/>
          <w:szCs w:val="24"/>
        </w:rPr>
        <w:t>Φ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MI12" w:hAnsi="CMMI12" w:cs="CMMI12"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1)).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</w:t>
      </w:r>
      <w:proofErr w:type="gramStart"/>
      <w:r>
        <w:rPr>
          <w:rFonts w:ascii="CMR12" w:hAnsi="CMR12" w:cs="CMR12"/>
          <w:sz w:val="24"/>
          <w:szCs w:val="24"/>
        </w:rPr>
        <w:t>a</w:t>
      </w:r>
      <w:proofErr w:type="gramEnd"/>
      <w:r>
        <w:rPr>
          <w:rFonts w:ascii="CMR12" w:hAnsi="CMR12" w:cs="CMR12"/>
          <w:sz w:val="24"/>
          <w:szCs w:val="24"/>
        </w:rPr>
        <w:t xml:space="preserve">) why ? </w:t>
      </w:r>
      <w:proofErr w:type="gramStart"/>
      <w:r>
        <w:rPr>
          <w:rFonts w:ascii="CMR12" w:hAnsi="CMR12" w:cs="CMR12"/>
          <w:sz w:val="24"/>
          <w:szCs w:val="24"/>
        </w:rPr>
        <w:t>how</w:t>
      </w:r>
      <w:proofErr w:type="gramEnd"/>
      <w:r>
        <w:rPr>
          <w:rFonts w:ascii="CMR12" w:hAnsi="CMR12" w:cs="CMR12"/>
          <w:sz w:val="24"/>
          <w:szCs w:val="24"/>
        </w:rPr>
        <w:t xml:space="preserve"> to _</w:t>
      </w:r>
      <w:proofErr w:type="spellStart"/>
      <w:r>
        <w:rPr>
          <w:rFonts w:ascii="CMR12" w:hAnsi="CMR12" w:cs="CMR12"/>
          <w:sz w:val="24"/>
          <w:szCs w:val="24"/>
        </w:rPr>
        <w:t>nd</w:t>
      </w:r>
      <w:proofErr w:type="spellEnd"/>
      <w:r>
        <w:rPr>
          <w:rFonts w:ascii="CMR12" w:hAnsi="CMR12" w:cs="CMR12"/>
          <w:sz w:val="24"/>
          <w:szCs w:val="24"/>
        </w:rPr>
        <w:t xml:space="preserve"> all primitive roots ?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(b) </w:t>
      </w:r>
      <w:proofErr w:type="gramStart"/>
      <w:r>
        <w:rPr>
          <w:rFonts w:ascii="CMMI12" w:hAnsi="CMMI12" w:cs="CMMI12"/>
          <w:sz w:val="24"/>
          <w:szCs w:val="24"/>
        </w:rPr>
        <w:t>a</w:t>
      </w:r>
      <w:r>
        <w:rPr>
          <w:rFonts w:ascii="CMMI8" w:hAnsi="CMMI8" w:cs="CMMI8"/>
          <w:sz w:val="16"/>
          <w:szCs w:val="16"/>
        </w:rPr>
        <w:t>c</w:t>
      </w:r>
      <w:proofErr w:type="gram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mod </w:t>
      </w:r>
      <w:r>
        <w:rPr>
          <w:rFonts w:ascii="CMMI12" w:hAnsi="CMMI12" w:cs="CMMI12"/>
          <w:sz w:val="24"/>
          <w:szCs w:val="24"/>
        </w:rPr>
        <w:t xml:space="preserve">m </w:t>
      </w:r>
      <w:r>
        <w:rPr>
          <w:rFonts w:ascii="CMR12" w:hAnsi="CMR12" w:cs="CMR12"/>
          <w:sz w:val="24"/>
          <w:szCs w:val="24"/>
        </w:rPr>
        <w:t xml:space="preserve">is a primitive root if and only if </w:t>
      </w:r>
      <w:proofErr w:type="spellStart"/>
      <w:r>
        <w:rPr>
          <w:rFonts w:ascii="CMR12" w:hAnsi="CMR12" w:cs="CMR12"/>
          <w:sz w:val="24"/>
          <w:szCs w:val="24"/>
        </w:rPr>
        <w:t>gcd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MMI12" w:hAnsi="CMMI12" w:cs="CMMI12"/>
          <w:sz w:val="24"/>
          <w:szCs w:val="24"/>
        </w:rPr>
        <w:t>c;m</w:t>
      </w:r>
      <w:proofErr w:type="spellEnd"/>
      <w:r>
        <w:rPr>
          <w:rFonts w:ascii="CMMI12" w:hAnsi="CMMI12" w:cs="CMMI12"/>
          <w:sz w:val="24"/>
          <w:szCs w:val="24"/>
        </w:rPr>
        <w:t xml:space="preserve"> </w:t>
      </w:r>
      <w:r w:rsidR="002F732B">
        <w:rPr>
          <w:rFonts w:ascii="Arial" w:hAnsi="Arial" w:cs="Arial"/>
          <w:sz w:val="24"/>
          <w:szCs w:val="24"/>
        </w:rPr>
        <w:t>-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1) = 1</w:t>
      </w:r>
    </w:p>
    <w:p w:rsidR="00DC3DE2" w:rsidRDefault="002F732B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(c) </w:t>
      </w:r>
      <w:proofErr w:type="gramStart"/>
      <w:r>
        <w:rPr>
          <w:rFonts w:ascii="CMR12" w:hAnsi="CMR12" w:cs="CMR12"/>
          <w:sz w:val="24"/>
          <w:szCs w:val="24"/>
        </w:rPr>
        <w:t>how</w:t>
      </w:r>
      <w:proofErr w:type="gramEnd"/>
      <w:r>
        <w:rPr>
          <w:rFonts w:ascii="CMR12" w:hAnsi="CMR12" w:cs="CMR12"/>
          <w:sz w:val="24"/>
          <w:szCs w:val="24"/>
        </w:rPr>
        <w:t xml:space="preserve"> to fi</w:t>
      </w:r>
      <w:r w:rsidR="00DC3DE2">
        <w:rPr>
          <w:rFonts w:ascii="CMR12" w:hAnsi="CMR12" w:cs="CMR12"/>
          <w:sz w:val="24"/>
          <w:szCs w:val="24"/>
        </w:rPr>
        <w:t xml:space="preserve">nd </w:t>
      </w:r>
      <w:r>
        <w:rPr>
          <w:rFonts w:ascii="CMR12" w:hAnsi="CMR12" w:cs="CMR12"/>
          <w:sz w:val="24"/>
          <w:szCs w:val="24"/>
        </w:rPr>
        <w:t xml:space="preserve"> the fi</w:t>
      </w:r>
      <w:r w:rsidR="00DC3DE2">
        <w:rPr>
          <w:rFonts w:ascii="CMR12" w:hAnsi="CMR12" w:cs="CMR12"/>
          <w:sz w:val="24"/>
          <w:szCs w:val="24"/>
        </w:rPr>
        <w:t>rst primitive root (quickly) ?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(d) </w:t>
      </w:r>
      <w:proofErr w:type="gramStart"/>
      <w:r>
        <w:rPr>
          <w:rFonts w:ascii="CMMI12" w:hAnsi="CMMI12" w:cs="CMMI12"/>
          <w:sz w:val="24"/>
          <w:szCs w:val="24"/>
        </w:rPr>
        <w:t>a</w:t>
      </w:r>
      <w:r w:rsidRPr="00762FBD">
        <w:rPr>
          <w:rFonts w:ascii="CMR8" w:hAnsi="CMR8" w:cs="CMR8"/>
          <w:sz w:val="24"/>
          <w:szCs w:val="24"/>
          <w:vertAlign w:val="superscript"/>
        </w:rPr>
        <w:t>(</w:t>
      </w:r>
      <w:proofErr w:type="gramEnd"/>
      <w:r w:rsidRPr="00762FBD">
        <w:rPr>
          <w:rFonts w:ascii="CMMI8" w:hAnsi="CMMI8" w:cs="CMMI8"/>
          <w:sz w:val="24"/>
          <w:szCs w:val="24"/>
          <w:vertAlign w:val="superscript"/>
        </w:rPr>
        <w:t>m</w:t>
      </w:r>
      <w:r w:rsidR="002F732B" w:rsidRPr="00762FBD">
        <w:rPr>
          <w:rFonts w:ascii="Arial" w:hAnsi="Arial" w:cs="Arial"/>
          <w:sz w:val="24"/>
          <w:szCs w:val="24"/>
          <w:vertAlign w:val="superscript"/>
        </w:rPr>
        <w:t>-</w:t>
      </w:r>
      <w:r w:rsidRPr="00762FBD">
        <w:rPr>
          <w:rFonts w:ascii="CMR8" w:hAnsi="CMR8" w:cs="CMR8"/>
          <w:sz w:val="24"/>
          <w:szCs w:val="24"/>
          <w:vertAlign w:val="superscript"/>
        </w:rPr>
        <w:t>1)</w:t>
      </w:r>
      <w:r w:rsidR="002F732B" w:rsidRPr="00762FBD">
        <w:rPr>
          <w:rFonts w:ascii="CMMI8" w:hAnsi="CMMI8" w:cs="CMMI8"/>
          <w:sz w:val="24"/>
          <w:szCs w:val="24"/>
          <w:vertAlign w:val="superscript"/>
        </w:rPr>
        <w:t>/</w:t>
      </w:r>
      <w:r w:rsidRPr="00762FBD">
        <w:rPr>
          <w:rFonts w:ascii="CMMI8" w:hAnsi="CMMI8" w:cs="CMMI8"/>
          <w:sz w:val="24"/>
          <w:szCs w:val="24"/>
          <w:vertAlign w:val="superscript"/>
        </w:rPr>
        <w:t>q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= 1 for all </w:t>
      </w:r>
      <w:r>
        <w:rPr>
          <w:rFonts w:ascii="CMMI12" w:hAnsi="CMMI12" w:cs="CMMI12"/>
          <w:sz w:val="24"/>
          <w:szCs w:val="24"/>
        </w:rPr>
        <w:t>q</w:t>
      </w:r>
      <m:oMath>
        <m:r>
          <w:rPr>
            <w:rFonts w:ascii="Cambria Math" w:hAnsi="Cambria Math" w:cs="CMMI12"/>
            <w:sz w:val="24"/>
            <w:szCs w:val="24"/>
          </w:rPr>
          <m:t>|</m:t>
        </m:r>
      </m:oMath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m </w:t>
      </w:r>
      <w:r w:rsidR="002F732B">
        <w:rPr>
          <w:rFonts w:ascii="Arial" w:hAnsi="Arial" w:cs="Arial"/>
          <w:sz w:val="24"/>
          <w:szCs w:val="24"/>
        </w:rPr>
        <w:t>-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1).</w:t>
      </w:r>
    </w:p>
    <w:p w:rsidR="00DC3DE2" w:rsidRDefault="00DC3DE2" w:rsidP="00DC3D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7. </w:t>
      </w:r>
      <w:proofErr w:type="gramStart"/>
      <w:r>
        <w:rPr>
          <w:rFonts w:ascii="CMMI12" w:hAnsi="CMMI12" w:cs="CMMI12"/>
          <w:sz w:val="24"/>
          <w:szCs w:val="24"/>
        </w:rPr>
        <w:t>m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has a primitive root if and only if </w:t>
      </w:r>
      <w:r>
        <w:rPr>
          <w:rFonts w:ascii="CMMI12" w:hAnsi="CMMI12" w:cs="CMMI12"/>
          <w:sz w:val="24"/>
          <w:szCs w:val="24"/>
        </w:rPr>
        <w:t xml:space="preserve">m </w:t>
      </w:r>
      <w:r>
        <w:rPr>
          <w:rFonts w:ascii="CMR12" w:hAnsi="CMR12" w:cs="CMR12"/>
          <w:sz w:val="24"/>
          <w:szCs w:val="24"/>
        </w:rPr>
        <w:t xml:space="preserve">= </w:t>
      </w:r>
      <w:proofErr w:type="spellStart"/>
      <w:r>
        <w:rPr>
          <w:rFonts w:ascii="CMMI12" w:hAnsi="CMMI12" w:cs="CMMI12"/>
          <w:sz w:val="24"/>
          <w:szCs w:val="24"/>
        </w:rPr>
        <w:t>p</w:t>
      </w:r>
      <w:r w:rsidRPr="000E75EC">
        <w:rPr>
          <w:rFonts w:ascii="CMMI8" w:hAnsi="CMMI8" w:cs="CMMI8"/>
          <w:sz w:val="24"/>
          <w:szCs w:val="24"/>
          <w:vertAlign w:val="superscript"/>
        </w:rPr>
        <w:t>e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or </w:t>
      </w:r>
      <w:r>
        <w:rPr>
          <w:rFonts w:ascii="CMMI12" w:hAnsi="CMMI12" w:cs="CMMI12"/>
          <w:sz w:val="24"/>
          <w:szCs w:val="24"/>
        </w:rPr>
        <w:t xml:space="preserve">m </w:t>
      </w:r>
      <w:r>
        <w:rPr>
          <w:rFonts w:ascii="CMR12" w:hAnsi="CMR12" w:cs="CMR12"/>
          <w:sz w:val="24"/>
          <w:szCs w:val="24"/>
        </w:rPr>
        <w:t>= 2</w:t>
      </w:r>
      <w:r>
        <w:rPr>
          <w:rFonts w:ascii="CMMI12" w:hAnsi="CMMI12" w:cs="CMMI12"/>
          <w:sz w:val="24"/>
          <w:szCs w:val="24"/>
        </w:rPr>
        <w:t>p</w:t>
      </w:r>
      <w:r w:rsidRPr="000E75EC">
        <w:rPr>
          <w:rFonts w:ascii="CMMI8" w:hAnsi="CMMI8" w:cs="CMMI8"/>
          <w:sz w:val="28"/>
          <w:szCs w:val="28"/>
          <w:vertAlign w:val="superscript"/>
        </w:rPr>
        <w:t>e</w:t>
      </w:r>
      <w:r w:rsidR="000E75EC">
        <w:rPr>
          <w:rFonts w:ascii="CMMI8" w:hAnsi="CMMI8" w:cs="CMMI8"/>
          <w:sz w:val="28"/>
          <w:szCs w:val="28"/>
          <w:vertAlign w:val="superscript"/>
        </w:rPr>
        <w:t>-1</w:t>
      </w:r>
      <w:r>
        <w:rPr>
          <w:rFonts w:ascii="CMR12" w:hAnsi="CMR12" w:cs="CMR12"/>
          <w:sz w:val="24"/>
          <w:szCs w:val="24"/>
        </w:rPr>
        <w:t xml:space="preserve">, for some </w:t>
      </w:r>
      <w:r>
        <w:rPr>
          <w:rFonts w:ascii="CMMI12" w:hAnsi="CMMI12" w:cs="CMMI12"/>
          <w:sz w:val="24"/>
          <w:szCs w:val="24"/>
        </w:rPr>
        <w:t xml:space="preserve">e </w:t>
      </w:r>
      <m:oMath>
        <m:r>
          <w:rPr>
            <w:rFonts w:ascii="Cambria Math" w:hAnsi="Cambria Math" w:cs="CMMI12"/>
            <w:sz w:val="24"/>
            <w:szCs w:val="24"/>
          </w:rPr>
          <m:t>≥</m:t>
        </m:r>
      </m:oMath>
      <w:r>
        <w:rPr>
          <w:rFonts w:ascii="CMR12" w:hAnsi="CMR12" w:cs="CMR12"/>
          <w:sz w:val="24"/>
          <w:szCs w:val="24"/>
        </w:rPr>
        <w:t>1.</w:t>
      </w:r>
    </w:p>
    <w:p w:rsidR="00DC3DE2" w:rsidRDefault="00DC3DE2" w:rsidP="00DC3DE2"/>
    <w:p w:rsidR="001C5885" w:rsidRDefault="001C5885" w:rsidP="00DC3DE2">
      <w:r>
        <w:rPr>
          <w:noProof/>
        </w:rPr>
        <w:drawing>
          <wp:inline distT="0" distB="0" distL="0" distR="0">
            <wp:extent cx="5267325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885" w:rsidRDefault="001C5885" w:rsidP="00DC3DE2"/>
    <w:p w:rsidR="001C5885" w:rsidRDefault="001C5885" w:rsidP="00DC3DE2"/>
    <w:p w:rsidR="001C5885" w:rsidRDefault="001C5885" w:rsidP="00DC3DE2">
      <w:pPr>
        <w:rPr>
          <w:b/>
        </w:rPr>
      </w:pPr>
      <w:r w:rsidRPr="005D0894">
        <w:rPr>
          <w:b/>
        </w:rPr>
        <w:t xml:space="preserve">EFFECT   </w:t>
      </w:r>
      <w:proofErr w:type="gramStart"/>
      <w:r w:rsidRPr="005D0894">
        <w:rPr>
          <w:b/>
        </w:rPr>
        <w:t>OF  CHOICE</w:t>
      </w:r>
      <w:proofErr w:type="gramEnd"/>
      <w:r w:rsidRPr="005D0894">
        <w:rPr>
          <w:b/>
        </w:rPr>
        <w:t xml:space="preserve"> </w:t>
      </w:r>
      <w:r w:rsidR="009B0E65">
        <w:rPr>
          <w:b/>
        </w:rPr>
        <w:t xml:space="preserve"> OF</w:t>
      </w:r>
      <w:r w:rsidRPr="005D0894">
        <w:rPr>
          <w:b/>
        </w:rPr>
        <w:t xml:space="preserve"> ‘a’  ON PERIOD</w:t>
      </w:r>
    </w:p>
    <w:p w:rsidR="00A27E74" w:rsidRPr="00A27E74" w:rsidRDefault="00A27E74" w:rsidP="00DC3DE2">
      <w:r w:rsidRPr="00A27E74">
        <w:t xml:space="preserve">The choice of increment and modulus has an effect on period of </w:t>
      </w:r>
      <w:proofErr w:type="gramStart"/>
      <w:r w:rsidRPr="00A27E74">
        <w:t xml:space="preserve">the  </w:t>
      </w:r>
      <w:proofErr w:type="spellStart"/>
      <w:r w:rsidRPr="00A27E74">
        <w:t>the</w:t>
      </w:r>
      <w:proofErr w:type="spellEnd"/>
      <w:proofErr w:type="gramEnd"/>
      <w:r w:rsidRPr="00A27E74">
        <w:t xml:space="preserve"> LCG sequence </w:t>
      </w:r>
      <w:proofErr w:type="spellStart"/>
      <w:r w:rsidRPr="00A27E74">
        <w:t>generated.Larger</w:t>
      </w:r>
      <w:proofErr w:type="spellEnd"/>
      <w:r w:rsidRPr="00A27E74">
        <w:t xml:space="preserve">   increments  and modulus generally  increases the period as can be observed from the graphs.</w:t>
      </w:r>
    </w:p>
    <w:p w:rsidR="004662C9" w:rsidRDefault="004662C9" w:rsidP="00DC3DE2">
      <w:pPr>
        <w:rPr>
          <w:b/>
          <w:noProof/>
        </w:rPr>
      </w:pPr>
    </w:p>
    <w:p w:rsidR="004662C9" w:rsidRDefault="004662C9" w:rsidP="00DC3DE2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6219825" cy="330412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809" cy="330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2C9" w:rsidRDefault="004662C9" w:rsidP="00DC3DE2">
      <w:pPr>
        <w:rPr>
          <w:b/>
          <w:noProof/>
        </w:rPr>
      </w:pPr>
    </w:p>
    <w:p w:rsidR="004662C9" w:rsidRDefault="004662C9" w:rsidP="00DC3DE2">
      <w:pPr>
        <w:rPr>
          <w:b/>
        </w:rPr>
      </w:pPr>
    </w:p>
    <w:p w:rsidR="004662C9" w:rsidRDefault="004662C9" w:rsidP="00DC3DE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343650" cy="365643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32" cy="366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2C9" w:rsidRDefault="004662C9" w:rsidP="00DC3DE2">
      <w:pPr>
        <w:rPr>
          <w:b/>
        </w:rPr>
      </w:pPr>
    </w:p>
    <w:p w:rsidR="004662C9" w:rsidRDefault="004662C9" w:rsidP="00DC3DE2">
      <w:pPr>
        <w:rPr>
          <w:b/>
        </w:rPr>
      </w:pPr>
    </w:p>
    <w:p w:rsidR="004662C9" w:rsidRDefault="00657DB2" w:rsidP="00DC3DE2">
      <w:pPr>
        <w:rPr>
          <w:b/>
        </w:rPr>
      </w:pPr>
      <w:r>
        <w:rPr>
          <w:b/>
          <w:noProof/>
        </w:rPr>
        <w:drawing>
          <wp:inline distT="0" distB="0" distL="0" distR="0">
            <wp:extent cx="6362700" cy="33242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887" cy="332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894" w:rsidRDefault="005D0894" w:rsidP="00DC3DE2">
      <w:pPr>
        <w:rPr>
          <w:b/>
        </w:rPr>
      </w:pPr>
    </w:p>
    <w:p w:rsidR="005D0894" w:rsidRDefault="005D0894" w:rsidP="00DC3DE2">
      <w:pPr>
        <w:rPr>
          <w:b/>
        </w:rPr>
      </w:pPr>
    </w:p>
    <w:p w:rsidR="005D0894" w:rsidRDefault="005D0894" w:rsidP="005D0894">
      <w:pPr>
        <w:rPr>
          <w:b/>
        </w:rPr>
      </w:pPr>
      <w:r w:rsidRPr="005D0894">
        <w:rPr>
          <w:b/>
        </w:rPr>
        <w:t xml:space="preserve">EFFECT   </w:t>
      </w:r>
      <w:proofErr w:type="gramStart"/>
      <w:r w:rsidRPr="005D0894">
        <w:rPr>
          <w:b/>
        </w:rPr>
        <w:t>OF  CHOICE</w:t>
      </w:r>
      <w:proofErr w:type="gramEnd"/>
      <w:r w:rsidRPr="005D0894">
        <w:rPr>
          <w:b/>
        </w:rPr>
        <w:t xml:space="preserve">  </w:t>
      </w:r>
      <w:r w:rsidR="009B0E65">
        <w:rPr>
          <w:b/>
        </w:rPr>
        <w:t xml:space="preserve">OF </w:t>
      </w:r>
      <w:r w:rsidRPr="005D0894">
        <w:rPr>
          <w:b/>
        </w:rPr>
        <w:t>‘</w:t>
      </w:r>
      <w:r>
        <w:rPr>
          <w:b/>
        </w:rPr>
        <w:t>m</w:t>
      </w:r>
      <w:r w:rsidRPr="005D0894">
        <w:rPr>
          <w:b/>
        </w:rPr>
        <w:t>’  ON PERIOD</w:t>
      </w:r>
    </w:p>
    <w:p w:rsidR="00FA63C2" w:rsidRDefault="00FA63C2" w:rsidP="005D0894">
      <w:pPr>
        <w:rPr>
          <w:b/>
        </w:rPr>
      </w:pPr>
    </w:p>
    <w:p w:rsidR="00FA63C2" w:rsidRPr="005D0894" w:rsidRDefault="00FA63C2" w:rsidP="005D0894">
      <w:pPr>
        <w:rPr>
          <w:b/>
        </w:rPr>
      </w:pPr>
      <w:r>
        <w:rPr>
          <w:b/>
          <w:noProof/>
        </w:rPr>
        <w:drawing>
          <wp:inline distT="0" distB="0" distL="0" distR="0">
            <wp:extent cx="6567805" cy="537653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967" cy="538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894" w:rsidRDefault="005D0894" w:rsidP="00DC3DE2">
      <w:pPr>
        <w:rPr>
          <w:b/>
        </w:rPr>
      </w:pPr>
    </w:p>
    <w:p w:rsidR="00A27E74" w:rsidRDefault="00A27E74" w:rsidP="00DC3DE2">
      <w:pPr>
        <w:rPr>
          <w:b/>
        </w:rPr>
      </w:pPr>
    </w:p>
    <w:p w:rsidR="00A27E74" w:rsidRDefault="00A27E74" w:rsidP="00DC3DE2">
      <w:pPr>
        <w:rPr>
          <w:b/>
        </w:rPr>
      </w:pPr>
    </w:p>
    <w:p w:rsidR="00A27E74" w:rsidRDefault="00A27E74" w:rsidP="00DC3DE2">
      <w:pPr>
        <w:rPr>
          <w:b/>
        </w:rPr>
      </w:pPr>
    </w:p>
    <w:p w:rsidR="00A27E74" w:rsidRDefault="00A27E74" w:rsidP="00DC3DE2">
      <w:pPr>
        <w:rPr>
          <w:b/>
        </w:rPr>
      </w:pPr>
    </w:p>
    <w:p w:rsidR="00A27E74" w:rsidRDefault="00A27E74" w:rsidP="00DC3DE2">
      <w:pPr>
        <w:rPr>
          <w:b/>
        </w:rPr>
      </w:pPr>
      <w:r>
        <w:rPr>
          <w:b/>
        </w:rPr>
        <w:lastRenderedPageBreak/>
        <w:t xml:space="preserve">                                         TWO DIMENSIONAL LATTICE POINTS PLOT</w:t>
      </w:r>
    </w:p>
    <w:p w:rsidR="00A27E74" w:rsidRDefault="00A27E74" w:rsidP="00DC3DE2">
      <w:pPr>
        <w:rPr>
          <w:b/>
        </w:rPr>
      </w:pPr>
      <w:r w:rsidRPr="00A27E74">
        <w:rPr>
          <w:b/>
          <w:noProof/>
        </w:rPr>
        <w:drawing>
          <wp:inline distT="0" distB="0" distL="0" distR="0">
            <wp:extent cx="5943600" cy="3838575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446" w:rsidRDefault="003B4446" w:rsidP="00DC3DE2">
      <w:pPr>
        <w:rPr>
          <w:b/>
        </w:rPr>
      </w:pPr>
    </w:p>
    <w:p w:rsidR="003B4446" w:rsidRDefault="003B4446" w:rsidP="00DC3DE2">
      <w:pPr>
        <w:rPr>
          <w:b/>
        </w:rPr>
      </w:pP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Tests of Simple LCG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There are two types of tests for a generator: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Theoretical - global property over the full cycle. </w:t>
      </w:r>
      <w:proofErr w:type="gramStart"/>
      <w:r>
        <w:rPr>
          <w:rFonts w:ascii="CMR12" w:hAnsi="CMR12" w:cs="CMR12"/>
          <w:sz w:val="24"/>
          <w:szCs w:val="24"/>
        </w:rPr>
        <w:t>e.g</w:t>
      </w:r>
      <w:proofErr w:type="gramEnd"/>
      <w:r>
        <w:rPr>
          <w:rFonts w:ascii="CMR12" w:hAnsi="CMR12" w:cs="CMR12"/>
          <w:sz w:val="24"/>
          <w:szCs w:val="24"/>
        </w:rPr>
        <w:t>. period, or lattice structure: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number</w:t>
      </w:r>
      <w:proofErr w:type="gramEnd"/>
      <w:r>
        <w:rPr>
          <w:rFonts w:ascii="CMR12" w:hAnsi="CMR12" w:cs="CMR12"/>
          <w:sz w:val="24"/>
          <w:szCs w:val="24"/>
        </w:rPr>
        <w:t xml:space="preserve"> of parallel lines, shortest distance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(a) </w:t>
      </w:r>
      <w:proofErr w:type="gramStart"/>
      <w:r>
        <w:rPr>
          <w:rFonts w:ascii="CMR12" w:hAnsi="CMR12" w:cs="CMR12"/>
          <w:sz w:val="24"/>
          <w:szCs w:val="24"/>
        </w:rPr>
        <w:t>lattice</w:t>
      </w:r>
      <w:proofErr w:type="gramEnd"/>
      <w:r>
        <w:rPr>
          <w:rFonts w:ascii="CMR12" w:hAnsi="CMR12" w:cs="CMR12"/>
          <w:sz w:val="24"/>
          <w:szCs w:val="24"/>
        </w:rPr>
        <w:t xml:space="preserve"> test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(b) </w:t>
      </w:r>
      <w:proofErr w:type="gramStart"/>
      <w:r>
        <w:rPr>
          <w:rFonts w:ascii="CMR12" w:hAnsi="CMR12" w:cs="CMR12"/>
          <w:sz w:val="24"/>
          <w:szCs w:val="24"/>
        </w:rPr>
        <w:t>spectral</w:t>
      </w:r>
      <w:proofErr w:type="gramEnd"/>
      <w:r>
        <w:rPr>
          <w:rFonts w:ascii="CMR12" w:hAnsi="CMR12" w:cs="CMR12"/>
          <w:sz w:val="24"/>
          <w:szCs w:val="24"/>
        </w:rPr>
        <w:t xml:space="preserve"> test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2. Empirical - local property over a random sample selected.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(a) goodness-of-_t test</w:t>
      </w:r>
    </w:p>
    <w:p w:rsidR="003B4446" w:rsidRDefault="003B4446" w:rsidP="003B4446">
      <w:pPr>
        <w:rPr>
          <w:b/>
        </w:rPr>
      </w:pPr>
      <w:r>
        <w:rPr>
          <w:rFonts w:ascii="CMR12" w:hAnsi="CMR12" w:cs="CMR12"/>
          <w:sz w:val="24"/>
          <w:szCs w:val="24"/>
        </w:rPr>
        <w:t xml:space="preserve">(b) </w:t>
      </w:r>
      <w:proofErr w:type="gramStart"/>
      <w:r>
        <w:rPr>
          <w:rFonts w:ascii="CMR12" w:hAnsi="CMR12" w:cs="CMR12"/>
          <w:sz w:val="24"/>
          <w:szCs w:val="24"/>
        </w:rPr>
        <w:t>many</w:t>
      </w:r>
      <w:proofErr w:type="gramEnd"/>
      <w:r>
        <w:rPr>
          <w:rFonts w:ascii="CMR12" w:hAnsi="CMR12" w:cs="CMR12"/>
          <w:sz w:val="24"/>
          <w:szCs w:val="24"/>
        </w:rPr>
        <w:t xml:space="preserve"> tests are available and many more can be constructed.</w:t>
      </w:r>
    </w:p>
    <w:p w:rsidR="003B4446" w:rsidRDefault="003B4446" w:rsidP="00DC3DE2">
      <w:pPr>
        <w:rPr>
          <w:b/>
        </w:rPr>
      </w:pPr>
    </w:p>
    <w:p w:rsidR="003B4446" w:rsidRDefault="003B4446" w:rsidP="00DC3DE2">
      <w:pPr>
        <w:rPr>
          <w:b/>
        </w:rPr>
      </w:pPr>
    </w:p>
    <w:p w:rsidR="003B4446" w:rsidRDefault="003B4446" w:rsidP="00DC3DE2">
      <w:pPr>
        <w:rPr>
          <w:b/>
        </w:rPr>
      </w:pPr>
    </w:p>
    <w:p w:rsidR="00A27E74" w:rsidRPr="003B4446" w:rsidRDefault="003B4446" w:rsidP="00DC3DE2">
      <w:pPr>
        <w:rPr>
          <w:b/>
          <w:sz w:val="24"/>
          <w:szCs w:val="24"/>
        </w:rPr>
      </w:pPr>
      <w:r w:rsidRPr="003B4446">
        <w:rPr>
          <w:b/>
          <w:sz w:val="24"/>
          <w:szCs w:val="24"/>
        </w:rPr>
        <w:lastRenderedPageBreak/>
        <w:t>IMPROVEMENT ON THE LCG GENNERATOR</w:t>
      </w:r>
    </w:p>
    <w:p w:rsidR="003B4446" w:rsidRDefault="003B4446" w:rsidP="00DC3DE2">
      <w:pPr>
        <w:rPr>
          <w:b/>
        </w:rPr>
      </w:pPr>
      <w:r>
        <w:rPr>
          <w:b/>
        </w:rPr>
        <w:t>BAYS-DURHAM SHUFFLING GENERATOR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</w:t>
      </w:r>
      <w:proofErr w:type="gramStart"/>
      <w:r>
        <w:rPr>
          <w:rFonts w:ascii="CMR12" w:hAnsi="CMR12" w:cs="CMR12"/>
          <w:sz w:val="24"/>
          <w:szCs w:val="24"/>
        </w:rPr>
        <w:t>input</w:t>
      </w:r>
      <w:proofErr w:type="gramEnd"/>
      <w:r>
        <w:rPr>
          <w:rFonts w:ascii="CMR12" w:hAnsi="CMR12" w:cs="CMR12"/>
          <w:sz w:val="24"/>
          <w:szCs w:val="24"/>
        </w:rPr>
        <w:t xml:space="preserve"> auxiliary (baseline) sequence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2" w:hAnsi="CMMI12" w:cs="CMMI12"/>
          <w:sz w:val="24"/>
          <w:szCs w:val="24"/>
        </w:rPr>
        <w:t>; x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SY10" w:hAnsi="CMSY10" w:cs="CMSY10"/>
          <w:sz w:val="24"/>
          <w:szCs w:val="24"/>
        </w:rPr>
        <w:t>…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Output is </w:t>
      </w:r>
      <w:r>
        <w:rPr>
          <w:rFonts w:ascii="CMMI12" w:hAnsi="CMMI12" w:cs="CMMI12"/>
          <w:sz w:val="24"/>
          <w:szCs w:val="24"/>
        </w:rPr>
        <w:t>y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2" w:hAnsi="CMMI12" w:cs="CMMI12"/>
          <w:sz w:val="24"/>
          <w:szCs w:val="24"/>
        </w:rPr>
        <w:t>; y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SY10" w:hAnsi="CMSY10" w:cs="CMSY10"/>
          <w:sz w:val="24"/>
          <w:szCs w:val="24"/>
        </w:rPr>
        <w:t>…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3. </w:t>
      </w:r>
      <w:proofErr w:type="gramStart"/>
      <w:r>
        <w:rPr>
          <w:rFonts w:ascii="CMR12" w:hAnsi="CMR12" w:cs="CMR12"/>
          <w:sz w:val="24"/>
          <w:szCs w:val="24"/>
        </w:rPr>
        <w:t>using</w:t>
      </w:r>
      <w:proofErr w:type="gramEnd"/>
      <w:r>
        <w:rPr>
          <w:rFonts w:ascii="CMR12" w:hAnsi="CMR12" w:cs="CMR12"/>
          <w:sz w:val="24"/>
          <w:szCs w:val="24"/>
        </w:rPr>
        <w:t xml:space="preserve"> additional table/array 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) of </w:t>
      </w:r>
      <w:r>
        <w:rPr>
          <w:rFonts w:ascii="CMMI12" w:hAnsi="CMMI12" w:cs="CMMI12"/>
          <w:sz w:val="24"/>
          <w:szCs w:val="24"/>
        </w:rPr>
        <w:t xml:space="preserve">k </w:t>
      </w:r>
      <w:r>
        <w:rPr>
          <w:rFonts w:ascii="CMR12" w:hAnsi="CMR12" w:cs="CMR12"/>
          <w:sz w:val="24"/>
          <w:szCs w:val="24"/>
        </w:rPr>
        <w:t>entries.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4. </w:t>
      </w:r>
      <w:proofErr w:type="gramStart"/>
      <w:r>
        <w:rPr>
          <w:rFonts w:ascii="CMR12" w:hAnsi="CMR12" w:cs="CMR12"/>
          <w:sz w:val="24"/>
          <w:szCs w:val="24"/>
        </w:rPr>
        <w:t>store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2" w:hAnsi="CMMI12" w:cs="CMMI12"/>
          <w:sz w:val="24"/>
          <w:szCs w:val="24"/>
        </w:rPr>
        <w:t>; x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2" w:hAnsi="CMMI12" w:cs="CMMI12"/>
          <w:sz w:val="24"/>
          <w:szCs w:val="24"/>
        </w:rPr>
        <w:t>; …</w:t>
      </w:r>
      <w:proofErr w:type="spellStart"/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>k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in table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, choose </w:t>
      </w:r>
      <w:r>
        <w:rPr>
          <w:rFonts w:ascii="CMMI12" w:hAnsi="CMMI12" w:cs="CMMI12"/>
          <w:sz w:val="24"/>
          <w:szCs w:val="24"/>
        </w:rPr>
        <w:t>y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>k</w:t>
      </w:r>
      <w:r>
        <w:rPr>
          <w:rFonts w:ascii="CMR8" w:hAnsi="CMR8" w:cs="CMR8"/>
          <w:sz w:val="16"/>
          <w:szCs w:val="16"/>
        </w:rPr>
        <w:t xml:space="preserve">+1 </w:t>
      </w:r>
      <w:r>
        <w:rPr>
          <w:rFonts w:ascii="CMR12" w:hAnsi="CMR12" w:cs="CMR12"/>
          <w:sz w:val="24"/>
          <w:szCs w:val="24"/>
        </w:rPr>
        <w:t>as output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5. </w:t>
      </w:r>
      <w:proofErr w:type="gramStart"/>
      <w:r>
        <w:rPr>
          <w:rFonts w:ascii="CMR12" w:hAnsi="CMR12" w:cs="CMR12"/>
          <w:sz w:val="24"/>
          <w:szCs w:val="24"/>
        </w:rPr>
        <w:t>whenever</w:t>
      </w:r>
      <w:proofErr w:type="gramEnd"/>
      <w:r>
        <w:rPr>
          <w:rFonts w:ascii="CMR12" w:hAnsi="CMR12" w:cs="CMR12"/>
          <w:sz w:val="24"/>
          <w:szCs w:val="24"/>
        </w:rPr>
        <w:t xml:space="preserve"> an output (</w:t>
      </w:r>
      <w:proofErr w:type="spellStart"/>
      <w:r>
        <w:rPr>
          <w:rFonts w:ascii="CMMI12" w:hAnsi="CMMI12" w:cs="CMMI12"/>
          <w:sz w:val="24"/>
          <w:szCs w:val="24"/>
        </w:rPr>
        <w:t>y</w:t>
      </w:r>
      <w:r>
        <w:rPr>
          <w:rFonts w:ascii="CMMI8" w:hAnsi="CMMI8" w:cs="CMMI8"/>
          <w:sz w:val="16"/>
          <w:szCs w:val="16"/>
        </w:rPr>
        <w:t>i</w:t>
      </w:r>
      <w:proofErr w:type="spellEnd"/>
      <w:r>
        <w:rPr>
          <w:rFonts w:ascii="CMR12" w:hAnsi="CMR12" w:cs="CMR12"/>
          <w:sz w:val="24"/>
          <w:szCs w:val="24"/>
        </w:rPr>
        <w:t>) is produced,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(a) </w:t>
      </w:r>
      <w:proofErr w:type="gramStart"/>
      <w:r>
        <w:rPr>
          <w:rFonts w:ascii="CMR12" w:hAnsi="CMR12" w:cs="CMR12"/>
          <w:sz w:val="24"/>
          <w:szCs w:val="24"/>
        </w:rPr>
        <w:t>use</w:t>
      </w:r>
      <w:proofErr w:type="gramEnd"/>
      <w:r>
        <w:rPr>
          <w:rFonts w:ascii="CMR12" w:hAnsi="CMR12" w:cs="CMR12"/>
          <w:sz w:val="24"/>
          <w:szCs w:val="24"/>
        </w:rPr>
        <w:t xml:space="preserve"> it to find the next entry </w:t>
      </w:r>
      <w:r>
        <w:rPr>
          <w:rFonts w:ascii="CMMI12" w:hAnsi="CMMI12" w:cs="CMMI12"/>
          <w:sz w:val="24"/>
          <w:szCs w:val="24"/>
        </w:rPr>
        <w:t xml:space="preserve">j </w:t>
      </w:r>
      <w:r>
        <w:rPr>
          <w:rFonts w:ascii="CMR12" w:hAnsi="CMR12" w:cs="CMR12"/>
          <w:sz w:val="24"/>
          <w:szCs w:val="24"/>
        </w:rPr>
        <w:t xml:space="preserve">for which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>[</w:t>
      </w:r>
      <w:r>
        <w:rPr>
          <w:rFonts w:ascii="CMMI12" w:hAnsi="CMMI12" w:cs="CMMI12"/>
          <w:sz w:val="24"/>
          <w:szCs w:val="24"/>
        </w:rPr>
        <w:t>j</w:t>
      </w:r>
      <w:r>
        <w:rPr>
          <w:rFonts w:ascii="CMR12" w:hAnsi="CMR12" w:cs="CMR12"/>
          <w:sz w:val="24"/>
          <w:szCs w:val="24"/>
        </w:rPr>
        <w:t>] is selected as the next output.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sz w:val="16"/>
          <w:szCs w:val="16"/>
        </w:rPr>
      </w:pPr>
      <w:r>
        <w:rPr>
          <w:rFonts w:ascii="CMR12" w:hAnsi="CMR12" w:cs="CMR12"/>
          <w:sz w:val="24"/>
          <w:szCs w:val="24"/>
        </w:rPr>
        <w:t xml:space="preserve">(b) </w:t>
      </w:r>
      <w:proofErr w:type="gramStart"/>
      <w:r>
        <w:rPr>
          <w:rFonts w:ascii="CMR12" w:hAnsi="CMR12" w:cs="CMR12"/>
          <w:sz w:val="24"/>
          <w:szCs w:val="24"/>
        </w:rPr>
        <w:t>replace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>[</w:t>
      </w:r>
      <w:r>
        <w:rPr>
          <w:rFonts w:ascii="CMMI12" w:hAnsi="CMMI12" w:cs="CMMI12"/>
          <w:sz w:val="24"/>
          <w:szCs w:val="24"/>
        </w:rPr>
        <w:t>j</w:t>
      </w:r>
      <w:r>
        <w:rPr>
          <w:rFonts w:ascii="CMR12" w:hAnsi="CMR12" w:cs="CMR12"/>
          <w:sz w:val="24"/>
          <w:szCs w:val="24"/>
        </w:rPr>
        <w:t xml:space="preserve">] with next number in LCG sequence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>i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Algorithm: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(Initialization) </w:t>
      </w:r>
      <w:proofErr w:type="gramStart"/>
      <w:r>
        <w:rPr>
          <w:rFonts w:ascii="CMR12" w:hAnsi="CMR12" w:cs="CMR12"/>
          <w:sz w:val="24"/>
          <w:szCs w:val="24"/>
        </w:rPr>
        <w:t>For</w:t>
      </w:r>
      <w:proofErr w:type="gramEnd"/>
      <w:r>
        <w:rPr>
          <w:rFonts w:ascii="CMR12" w:hAnsi="CMR12" w:cs="CMR12"/>
          <w:sz w:val="24"/>
          <w:szCs w:val="24"/>
        </w:rPr>
        <w:t xml:space="preserve"> i from 1 to </w:t>
      </w:r>
      <w:r>
        <w:rPr>
          <w:rFonts w:ascii="CMMI12" w:hAnsi="CMMI12" w:cs="CMMI12"/>
          <w:sz w:val="24"/>
          <w:szCs w:val="24"/>
        </w:rPr>
        <w:t>k</w:t>
      </w:r>
      <w:r>
        <w:rPr>
          <w:rFonts w:ascii="CMR12" w:hAnsi="CMR12" w:cs="CMR12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>[</w:t>
      </w:r>
      <w:r>
        <w:rPr>
          <w:rFonts w:ascii="CMMI12" w:hAnsi="CMMI12" w:cs="CMMI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] =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R12" w:hAnsi="CMR12" w:cs="CMR12"/>
          <w:sz w:val="24"/>
          <w:szCs w:val="24"/>
        </w:rPr>
        <w:t xml:space="preserve">. Output </w:t>
      </w:r>
      <w:r>
        <w:rPr>
          <w:rFonts w:ascii="CMMI12" w:hAnsi="CMMI12" w:cs="CMMI12"/>
          <w:sz w:val="24"/>
          <w:szCs w:val="24"/>
        </w:rPr>
        <w:t xml:space="preserve">y </w:t>
      </w:r>
      <w:r>
        <w:rPr>
          <w:rFonts w:ascii="CMR12" w:hAnsi="CMR12" w:cs="CMR12"/>
          <w:sz w:val="24"/>
          <w:szCs w:val="24"/>
        </w:rPr>
        <w:t xml:space="preserve">with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MI8" w:hAnsi="CMMI8" w:cs="CMMI8"/>
          <w:sz w:val="16"/>
          <w:szCs w:val="16"/>
        </w:rPr>
        <w:t>k</w:t>
      </w:r>
      <w:r>
        <w:rPr>
          <w:rFonts w:ascii="CMR8" w:hAnsi="CMR8" w:cs="CMR8"/>
          <w:sz w:val="16"/>
          <w:szCs w:val="16"/>
        </w:rPr>
        <w:t>+1</w:t>
      </w:r>
      <w:r>
        <w:rPr>
          <w:rFonts w:ascii="CMR12" w:hAnsi="CMR12" w:cs="CMR12"/>
          <w:sz w:val="24"/>
          <w:szCs w:val="24"/>
        </w:rPr>
        <w:t>.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(a) We use the LCG to generate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>.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(b) In theory, it can be any initial sequence.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27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Select an entry </w:t>
      </w:r>
      <w:r>
        <w:rPr>
          <w:rFonts w:ascii="CMMI12" w:hAnsi="CMMI12" w:cs="CMMI12"/>
          <w:sz w:val="24"/>
          <w:szCs w:val="24"/>
        </w:rPr>
        <w:t xml:space="preserve">j </w:t>
      </w:r>
      <w:r>
        <w:rPr>
          <w:rFonts w:ascii="CMR12" w:hAnsi="CMR12" w:cs="CMR12"/>
          <w:sz w:val="24"/>
          <w:szCs w:val="24"/>
        </w:rPr>
        <w:t xml:space="preserve">\randomly" (how?) from 1 to </w:t>
      </w:r>
      <w:r>
        <w:rPr>
          <w:rFonts w:ascii="CMMI12" w:hAnsi="CMMI12" w:cs="CMMI12"/>
          <w:sz w:val="24"/>
          <w:szCs w:val="24"/>
        </w:rPr>
        <w:t>k</w:t>
      </w:r>
      <w:r>
        <w:rPr>
          <w:rFonts w:ascii="CMR12" w:hAnsi="CMR12" w:cs="CMR12"/>
          <w:sz w:val="24"/>
          <w:szCs w:val="24"/>
        </w:rPr>
        <w:t>. 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>[</w:t>
      </w:r>
      <w:r>
        <w:rPr>
          <w:rFonts w:ascii="CMMI12" w:hAnsi="CMMI12" w:cs="CMMI12"/>
          <w:sz w:val="24"/>
          <w:szCs w:val="24"/>
        </w:rPr>
        <w:t>j</w:t>
      </w:r>
      <w:r>
        <w:rPr>
          <w:rFonts w:ascii="CMR12" w:hAnsi="CMR12" w:cs="CMR12"/>
          <w:sz w:val="24"/>
          <w:szCs w:val="24"/>
        </w:rPr>
        <w:t>] is selected)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(a) In theory, it can be any RNG to generate the index </w:t>
      </w:r>
      <w:r>
        <w:rPr>
          <w:rFonts w:ascii="CMMI12" w:hAnsi="CMMI12" w:cs="CMMI12"/>
          <w:sz w:val="24"/>
          <w:szCs w:val="24"/>
        </w:rPr>
        <w:t>j</w:t>
      </w:r>
      <w:r>
        <w:rPr>
          <w:rFonts w:ascii="CMR12" w:hAnsi="CMR12" w:cs="CMR12"/>
          <w:sz w:val="24"/>
          <w:szCs w:val="24"/>
        </w:rPr>
        <w:t>.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(b) For efficiency, we use the newly generated </w:t>
      </w:r>
      <w:r>
        <w:rPr>
          <w:rFonts w:ascii="CMMI12" w:hAnsi="CMMI12" w:cs="CMMI12"/>
          <w:sz w:val="24"/>
          <w:szCs w:val="24"/>
        </w:rPr>
        <w:t xml:space="preserve">y </w:t>
      </w:r>
      <w:r>
        <w:rPr>
          <w:rFonts w:ascii="CMR12" w:hAnsi="CMR12" w:cs="CMR12"/>
          <w:sz w:val="24"/>
          <w:szCs w:val="24"/>
        </w:rPr>
        <w:t xml:space="preserve">to choose </w:t>
      </w:r>
      <w:r>
        <w:rPr>
          <w:rFonts w:ascii="CMMI12" w:hAnsi="CMMI12" w:cs="CMMI12"/>
          <w:sz w:val="24"/>
          <w:szCs w:val="24"/>
        </w:rPr>
        <w:t xml:space="preserve">j </w:t>
      </w:r>
      <w:r>
        <w:rPr>
          <w:rFonts w:ascii="CMR12" w:hAnsi="CMR12" w:cs="CMR12"/>
          <w:sz w:val="24"/>
          <w:szCs w:val="24"/>
        </w:rPr>
        <w:t>as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j </w:t>
      </w:r>
      <w:r>
        <w:rPr>
          <w:rFonts w:ascii="CMR12" w:hAnsi="CMR12" w:cs="CMR12"/>
          <w:sz w:val="24"/>
          <w:szCs w:val="24"/>
        </w:rPr>
        <w:t>= (</w:t>
      </w:r>
      <w:r>
        <w:rPr>
          <w:rFonts w:ascii="CMMI12" w:hAnsi="CMMI12" w:cs="CMMI12"/>
          <w:sz w:val="24"/>
          <w:szCs w:val="24"/>
        </w:rPr>
        <w:t xml:space="preserve">y </w:t>
      </w:r>
      <w:r>
        <w:rPr>
          <w:rFonts w:ascii="CMR12" w:hAnsi="CMR12" w:cs="CMR12"/>
          <w:sz w:val="24"/>
          <w:szCs w:val="24"/>
        </w:rPr>
        <w:t xml:space="preserve">mod </w:t>
      </w:r>
      <w:r>
        <w:rPr>
          <w:rFonts w:ascii="CMMI12" w:hAnsi="CMMI12" w:cs="CMMI12"/>
          <w:sz w:val="24"/>
          <w:szCs w:val="24"/>
        </w:rPr>
        <w:t>k</w:t>
      </w:r>
      <w:r>
        <w:rPr>
          <w:rFonts w:ascii="CMR12" w:hAnsi="CMR12" w:cs="CMR12"/>
          <w:sz w:val="24"/>
          <w:szCs w:val="24"/>
        </w:rPr>
        <w:t>) + 1</w:t>
      </w:r>
    </w:p>
    <w:p w:rsidR="003B4446" w:rsidRDefault="003B4446" w:rsidP="003B44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3. Output </w:t>
      </w:r>
      <w:r>
        <w:rPr>
          <w:rFonts w:ascii="CMMI12" w:hAnsi="CMMI12" w:cs="CMMI12"/>
          <w:sz w:val="24"/>
          <w:szCs w:val="24"/>
        </w:rPr>
        <w:t xml:space="preserve">y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>[</w:t>
      </w:r>
      <w:r>
        <w:rPr>
          <w:rFonts w:ascii="CMMI12" w:hAnsi="CMMI12" w:cs="CMMI12"/>
          <w:sz w:val="24"/>
          <w:szCs w:val="24"/>
        </w:rPr>
        <w:t>j</w:t>
      </w:r>
      <w:r>
        <w:rPr>
          <w:rFonts w:ascii="CMR12" w:hAnsi="CMR12" w:cs="CMR12"/>
          <w:sz w:val="24"/>
          <w:szCs w:val="24"/>
        </w:rPr>
        <w:t xml:space="preserve">] and replace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>[</w:t>
      </w:r>
      <w:r>
        <w:rPr>
          <w:rFonts w:ascii="CMMI12" w:hAnsi="CMMI12" w:cs="CMMI12"/>
          <w:sz w:val="24"/>
          <w:szCs w:val="24"/>
        </w:rPr>
        <w:t>j</w:t>
      </w:r>
      <w:r>
        <w:rPr>
          <w:rFonts w:ascii="CMR12" w:hAnsi="CMR12" w:cs="CMR12"/>
          <w:sz w:val="24"/>
          <w:szCs w:val="24"/>
        </w:rPr>
        <w:t>] with next number by LCG.</w:t>
      </w:r>
    </w:p>
    <w:p w:rsidR="003B4446" w:rsidRDefault="003B4446" w:rsidP="003B4446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4. Repeat (2)-(3)</w:t>
      </w:r>
    </w:p>
    <w:p w:rsidR="00A15765" w:rsidRDefault="00A15765" w:rsidP="003B4446">
      <w:pPr>
        <w:rPr>
          <w:rFonts w:ascii="CMR12" w:hAnsi="CMR12" w:cs="CMR12"/>
          <w:sz w:val="24"/>
          <w:szCs w:val="24"/>
        </w:rPr>
      </w:pPr>
    </w:p>
    <w:p w:rsidR="00A15765" w:rsidRDefault="00A15765" w:rsidP="003B4446">
      <w:pPr>
        <w:rPr>
          <w:rFonts w:ascii="CMR12" w:hAnsi="CMR12" w:cs="CMR12"/>
          <w:sz w:val="24"/>
          <w:szCs w:val="24"/>
        </w:rPr>
      </w:pPr>
    </w:p>
    <w:p w:rsidR="00A15765" w:rsidRDefault="00A15765" w:rsidP="003B4446">
      <w:pPr>
        <w:rPr>
          <w:rFonts w:ascii="CMR12" w:hAnsi="CMR12" w:cs="CMR12"/>
          <w:sz w:val="24"/>
          <w:szCs w:val="24"/>
        </w:rPr>
      </w:pPr>
    </w:p>
    <w:p w:rsidR="00A15765" w:rsidRDefault="00A15765" w:rsidP="003B4446">
      <w:pPr>
        <w:rPr>
          <w:rFonts w:ascii="CMR12" w:hAnsi="CMR12" w:cs="CMR12"/>
          <w:sz w:val="24"/>
          <w:szCs w:val="24"/>
        </w:rPr>
      </w:pPr>
    </w:p>
    <w:p w:rsidR="00A15765" w:rsidRDefault="00A15765" w:rsidP="003B4446">
      <w:pPr>
        <w:rPr>
          <w:rFonts w:ascii="CMR12" w:hAnsi="CMR12" w:cs="CMR12"/>
          <w:sz w:val="24"/>
          <w:szCs w:val="24"/>
        </w:rPr>
      </w:pPr>
    </w:p>
    <w:p w:rsidR="00A15765" w:rsidRDefault="00A15765" w:rsidP="003B4446">
      <w:pPr>
        <w:rPr>
          <w:rFonts w:ascii="CMR12" w:hAnsi="CMR12" w:cs="CMR12"/>
          <w:sz w:val="24"/>
          <w:szCs w:val="24"/>
        </w:rPr>
      </w:pPr>
    </w:p>
    <w:p w:rsidR="00A15765" w:rsidRDefault="00A15765" w:rsidP="003B4446">
      <w:pPr>
        <w:rPr>
          <w:rFonts w:ascii="CMR12" w:hAnsi="CMR12" w:cs="CMR12"/>
          <w:sz w:val="24"/>
          <w:szCs w:val="24"/>
        </w:rPr>
      </w:pPr>
    </w:p>
    <w:p w:rsidR="00A15765" w:rsidRDefault="00A15765" w:rsidP="003B4446">
      <w:pPr>
        <w:rPr>
          <w:rFonts w:ascii="CMR12" w:hAnsi="CMR12" w:cs="CMR12"/>
          <w:sz w:val="24"/>
          <w:szCs w:val="24"/>
        </w:rPr>
      </w:pPr>
    </w:p>
    <w:p w:rsidR="00A15765" w:rsidRDefault="00A15765" w:rsidP="003B4446">
      <w:pPr>
        <w:rPr>
          <w:rFonts w:ascii="CMR12" w:hAnsi="CMR12" w:cs="CMR12"/>
          <w:sz w:val="24"/>
          <w:szCs w:val="24"/>
        </w:rPr>
      </w:pPr>
    </w:p>
    <w:p w:rsidR="00A15765" w:rsidRDefault="00A15765" w:rsidP="003B4446">
      <w:pPr>
        <w:rPr>
          <w:rFonts w:ascii="CMR12" w:hAnsi="CMR12" w:cs="CMR12"/>
          <w:sz w:val="24"/>
          <w:szCs w:val="24"/>
        </w:rPr>
      </w:pPr>
    </w:p>
    <w:p w:rsidR="00A15765" w:rsidRDefault="00A15765" w:rsidP="003B4446">
      <w:pPr>
        <w:rPr>
          <w:rFonts w:ascii="CMR12" w:hAnsi="CMR12" w:cs="CMR12"/>
          <w:sz w:val="24"/>
          <w:szCs w:val="24"/>
        </w:rPr>
      </w:pPr>
    </w:p>
    <w:p w:rsidR="00A15765" w:rsidRDefault="00A15765" w:rsidP="003B4446">
      <w:pPr>
        <w:rPr>
          <w:rFonts w:ascii="CMR12" w:hAnsi="CMR12" w:cs="CMR12"/>
          <w:sz w:val="24"/>
          <w:szCs w:val="24"/>
        </w:rPr>
      </w:pPr>
    </w:p>
    <w:p w:rsidR="00D014C4" w:rsidRPr="00B24B77" w:rsidRDefault="00D014C4" w:rsidP="003B4446">
      <w:pPr>
        <w:rPr>
          <w:rFonts w:ascii="CMR12" w:hAnsi="CMR12" w:cs="CMR12"/>
          <w:b/>
          <w:sz w:val="24"/>
          <w:szCs w:val="24"/>
        </w:rPr>
      </w:pPr>
      <w:r w:rsidRPr="00B24B77">
        <w:rPr>
          <w:rFonts w:ascii="CMR12" w:hAnsi="CMR12" w:cs="CMR12"/>
          <w:b/>
          <w:sz w:val="24"/>
          <w:szCs w:val="24"/>
        </w:rPr>
        <w:lastRenderedPageBreak/>
        <w:t>IMPLEMENTATION</w:t>
      </w:r>
    </w:p>
    <w:p w:rsidR="00A00C63" w:rsidRDefault="00A00C63" w:rsidP="003B4446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Comparison of the Bays-</w:t>
      </w:r>
      <w:proofErr w:type="gramStart"/>
      <w:r>
        <w:rPr>
          <w:rFonts w:ascii="CMR12" w:hAnsi="CMR12" w:cs="CMR12"/>
          <w:sz w:val="24"/>
          <w:szCs w:val="24"/>
        </w:rPr>
        <w:t>Durham  shuffling</w:t>
      </w:r>
      <w:proofErr w:type="gramEnd"/>
      <w:r>
        <w:rPr>
          <w:rFonts w:ascii="CMR12" w:hAnsi="CMR12" w:cs="CMR12"/>
          <w:sz w:val="24"/>
          <w:szCs w:val="24"/>
        </w:rPr>
        <w:t xml:space="preserve"> generator</w:t>
      </w:r>
      <w:r w:rsidR="00BA7150">
        <w:rPr>
          <w:rFonts w:ascii="CMR12" w:hAnsi="CMR12" w:cs="CMR12"/>
          <w:sz w:val="24"/>
          <w:szCs w:val="24"/>
        </w:rPr>
        <w:t xml:space="preserve"> to the simple LCG shows a great improvement in the  rate at  which the generator  approaches</w:t>
      </w:r>
      <w:r>
        <w:rPr>
          <w:rFonts w:ascii="CMR12" w:hAnsi="CMR12" w:cs="CMR12"/>
          <w:sz w:val="24"/>
          <w:szCs w:val="24"/>
        </w:rPr>
        <w:t xml:space="preserve"> </w:t>
      </w:r>
      <w:r w:rsidR="00BA7150">
        <w:rPr>
          <w:rFonts w:ascii="CMR12" w:hAnsi="CMR12" w:cs="CMR12"/>
          <w:sz w:val="24"/>
          <w:szCs w:val="24"/>
        </w:rPr>
        <w:t xml:space="preserve"> it’s period.</w:t>
      </w:r>
    </w:p>
    <w:p w:rsidR="00A15765" w:rsidRPr="00B24B77" w:rsidRDefault="00A15765" w:rsidP="003B4446">
      <w:pPr>
        <w:rPr>
          <w:rFonts w:ascii="CMR12" w:hAnsi="CMR12" w:cs="CMR12"/>
          <w:b/>
          <w:sz w:val="24"/>
          <w:szCs w:val="24"/>
        </w:rPr>
      </w:pPr>
      <w:r w:rsidRPr="00B24B77">
        <w:rPr>
          <w:rFonts w:ascii="CMR12" w:hAnsi="CMR12" w:cs="CMR12"/>
          <w:b/>
          <w:sz w:val="24"/>
          <w:szCs w:val="24"/>
        </w:rPr>
        <w:t xml:space="preserve">EFFECT OF </w:t>
      </w:r>
      <w:r w:rsidR="00B24B77" w:rsidRPr="00B24B77">
        <w:rPr>
          <w:rFonts w:ascii="CMR12" w:hAnsi="CMR12" w:cs="CMR12"/>
          <w:b/>
          <w:sz w:val="24"/>
          <w:szCs w:val="24"/>
        </w:rPr>
        <w:t>DIFFERENT SIZE</w:t>
      </w:r>
      <w:r w:rsidRPr="00B24B77">
        <w:rPr>
          <w:rFonts w:ascii="CMR12" w:hAnsi="CMR12" w:cs="CMR12"/>
          <w:b/>
          <w:sz w:val="24"/>
          <w:szCs w:val="24"/>
        </w:rPr>
        <w:t xml:space="preserve"> N/ LENGTH OF SEQUENCE</w:t>
      </w:r>
    </w:p>
    <w:p w:rsidR="00A15765" w:rsidRDefault="00A15765" w:rsidP="003B4446">
      <w:pPr>
        <w:rPr>
          <w:rFonts w:ascii="CMR12" w:hAnsi="CMR12" w:cs="CMR12"/>
          <w:sz w:val="24"/>
          <w:szCs w:val="24"/>
        </w:rPr>
      </w:pPr>
    </w:p>
    <w:p w:rsidR="00A15765" w:rsidRDefault="00A15765" w:rsidP="003B4446">
      <w:pPr>
        <w:rPr>
          <w:rFonts w:ascii="CMR12" w:hAnsi="CMR12" w:cs="CMR12"/>
          <w:sz w:val="24"/>
          <w:szCs w:val="24"/>
        </w:rPr>
      </w:pPr>
      <w:r w:rsidRPr="00A15765"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6467475" cy="5215136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21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98" w:rsidRDefault="00730E98" w:rsidP="003B4446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lastRenderedPageBreak/>
        <w:drawing>
          <wp:inline distT="0" distB="0" distL="0" distR="0">
            <wp:extent cx="6667500" cy="4210050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054" cy="421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765" w:rsidRDefault="00A15765" w:rsidP="003B4446">
      <w:pPr>
        <w:rPr>
          <w:rFonts w:ascii="CMR12" w:hAnsi="CMR12" w:cs="CMR12"/>
          <w:noProof/>
          <w:sz w:val="24"/>
          <w:szCs w:val="24"/>
        </w:rPr>
      </w:pPr>
    </w:p>
    <w:p w:rsidR="003E0878" w:rsidRDefault="003E0878" w:rsidP="003B4446">
      <w:pPr>
        <w:rPr>
          <w:rFonts w:ascii="CMR12" w:hAnsi="CMR12" w:cs="CMR12"/>
          <w:noProof/>
          <w:sz w:val="24"/>
          <w:szCs w:val="24"/>
        </w:rPr>
      </w:pPr>
    </w:p>
    <w:p w:rsidR="00A15765" w:rsidRDefault="00A15765" w:rsidP="001D13BE">
      <w:pPr>
        <w:jc w:val="right"/>
        <w:rPr>
          <w:rFonts w:ascii="CMR12" w:hAnsi="CMR12" w:cs="CMR12"/>
          <w:noProof/>
          <w:sz w:val="24"/>
          <w:szCs w:val="24"/>
        </w:rPr>
      </w:pPr>
    </w:p>
    <w:p w:rsidR="001D13BE" w:rsidRDefault="001D13BE" w:rsidP="001D13BE">
      <w:pPr>
        <w:jc w:val="right"/>
        <w:rPr>
          <w:rFonts w:ascii="CMR12" w:hAnsi="CMR12" w:cs="CMR12"/>
          <w:noProof/>
          <w:sz w:val="24"/>
          <w:szCs w:val="24"/>
        </w:rPr>
      </w:pPr>
    </w:p>
    <w:p w:rsidR="00A15765" w:rsidRDefault="00A15765" w:rsidP="003B4446">
      <w:pPr>
        <w:rPr>
          <w:rFonts w:ascii="CMR12" w:hAnsi="CMR12" w:cs="CMR12"/>
          <w:noProof/>
          <w:sz w:val="24"/>
          <w:szCs w:val="24"/>
        </w:rPr>
      </w:pPr>
    </w:p>
    <w:p w:rsidR="00A15765" w:rsidRDefault="00A15765" w:rsidP="003B4446">
      <w:pPr>
        <w:rPr>
          <w:rFonts w:ascii="CMR12" w:hAnsi="CMR12" w:cs="CMR12"/>
          <w:noProof/>
          <w:sz w:val="24"/>
          <w:szCs w:val="24"/>
        </w:rPr>
      </w:pPr>
    </w:p>
    <w:p w:rsidR="00A15765" w:rsidRPr="0003229F" w:rsidRDefault="001D13BE" w:rsidP="003B4446">
      <w:pPr>
        <w:rPr>
          <w:rFonts w:ascii="CMR12" w:hAnsi="CMR12" w:cs="CMR12"/>
          <w:b/>
          <w:noProof/>
          <w:sz w:val="24"/>
          <w:szCs w:val="24"/>
        </w:rPr>
      </w:pPr>
      <w:r w:rsidRPr="0003229F">
        <w:rPr>
          <w:rFonts w:ascii="CMR12" w:hAnsi="CMR12" w:cs="CMR12"/>
          <w:b/>
          <w:noProof/>
          <w:sz w:val="24"/>
          <w:szCs w:val="24"/>
        </w:rPr>
        <w:t>EFFECT OF DIFFERENT TABLE SIZE,K</w:t>
      </w:r>
      <w:r w:rsidR="0003229F">
        <w:rPr>
          <w:rFonts w:ascii="CMR12" w:hAnsi="CMR12" w:cs="CMR12"/>
          <w:b/>
          <w:noProof/>
          <w:sz w:val="24"/>
          <w:szCs w:val="24"/>
        </w:rPr>
        <w:t xml:space="preserve"> ON THE BAYS-DURHAM GENERATOR</w:t>
      </w:r>
    </w:p>
    <w:p w:rsidR="00043494" w:rsidRDefault="00043494" w:rsidP="00043494">
      <w:pPr>
        <w:rPr>
          <w:noProof/>
        </w:rPr>
      </w:pPr>
      <w:r w:rsidRPr="00043494">
        <w:rPr>
          <w:noProof/>
        </w:rPr>
        <w:t>For different values of k=2,8,16 and 32,it is observed that the  sequence gets closer to it’s period as the  table size  increases.</w:t>
      </w:r>
    </w:p>
    <w:p w:rsidR="00043494" w:rsidRDefault="00043494" w:rsidP="00043494">
      <w:pPr>
        <w:rPr>
          <w:noProof/>
        </w:rPr>
      </w:pPr>
    </w:p>
    <w:p w:rsidR="00043494" w:rsidRDefault="00043494" w:rsidP="00043494">
      <w:pPr>
        <w:rPr>
          <w:noProof/>
        </w:rPr>
      </w:pPr>
      <w:r w:rsidRPr="00043494">
        <w:rPr>
          <w:noProof/>
        </w:rPr>
        <w:lastRenderedPageBreak/>
        <w:drawing>
          <wp:inline distT="0" distB="0" distL="0" distR="0">
            <wp:extent cx="6467475" cy="5312752"/>
            <wp:effectExtent l="1905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1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8D" w:rsidRDefault="005F5F8D" w:rsidP="00043494">
      <w:pPr>
        <w:rPr>
          <w:noProof/>
        </w:rPr>
      </w:pPr>
    </w:p>
    <w:p w:rsidR="005F5F8D" w:rsidRPr="00043494" w:rsidRDefault="005F5F8D" w:rsidP="0004349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610349" cy="4743450"/>
            <wp:effectExtent l="19050" t="0" r="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854" cy="475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494" w:rsidRDefault="00043494" w:rsidP="003B4446">
      <w:pPr>
        <w:rPr>
          <w:rFonts w:ascii="CMR12" w:hAnsi="CMR12" w:cs="CMR12"/>
          <w:noProof/>
          <w:sz w:val="24"/>
          <w:szCs w:val="24"/>
        </w:rPr>
      </w:pPr>
    </w:p>
    <w:p w:rsidR="00043494" w:rsidRDefault="00043494" w:rsidP="003B4446">
      <w:pPr>
        <w:rPr>
          <w:rFonts w:ascii="CMR12" w:hAnsi="CMR12" w:cs="CMR12"/>
          <w:noProof/>
          <w:sz w:val="24"/>
          <w:szCs w:val="24"/>
        </w:rPr>
      </w:pPr>
    </w:p>
    <w:p w:rsid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  <w:r w:rsidRPr="00502993">
        <w:rPr>
          <w:rFonts w:ascii="CMBX12" w:hAnsi="CMBX12" w:cs="CMBX12"/>
          <w:b/>
          <w:sz w:val="24"/>
          <w:szCs w:val="24"/>
        </w:rPr>
        <w:t>Metropolis-Hastings Method</w:t>
      </w:r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 w:rsidRPr="00502993">
        <w:rPr>
          <w:rFonts w:ascii="CMR17" w:hAnsi="CMR17" w:cs="CMR17"/>
          <w:sz w:val="24"/>
          <w:szCs w:val="24"/>
        </w:rPr>
        <w:t>Hastings (1970) extended Metropolis algorithm to form a more general</w:t>
      </w:r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proofErr w:type="gramStart"/>
      <w:r w:rsidRPr="00502993">
        <w:rPr>
          <w:rFonts w:ascii="CMR17" w:hAnsi="CMR17" w:cs="CMR17"/>
          <w:sz w:val="24"/>
          <w:szCs w:val="24"/>
        </w:rPr>
        <w:t>chain</w:t>
      </w:r>
      <w:proofErr w:type="gramEnd"/>
      <w:r w:rsidRPr="00502993">
        <w:rPr>
          <w:rFonts w:ascii="CMR17" w:hAnsi="CMR17" w:cs="CMR17"/>
          <w:sz w:val="24"/>
          <w:szCs w:val="24"/>
        </w:rPr>
        <w:t xml:space="preserve"> for acceptance/rejection step.</w:t>
      </w:r>
    </w:p>
    <w:p w:rsid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</w:p>
    <w:p w:rsid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>Define</w:t>
      </w:r>
    </w:p>
    <w:p w:rsid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 xml:space="preserve">   </w:t>
      </w:r>
      <w:proofErr w:type="spellStart"/>
      <w:proofErr w:type="gramStart"/>
      <w:r>
        <w:rPr>
          <w:rFonts w:ascii="CMR17" w:hAnsi="CMR17" w:cs="CMR17"/>
          <w:sz w:val="24"/>
          <w:szCs w:val="24"/>
        </w:rPr>
        <w:t>r</w:t>
      </w:r>
      <w:r w:rsidRPr="003656AB">
        <w:rPr>
          <w:rFonts w:ascii="CMR17" w:hAnsi="CMR17" w:cs="CMR17"/>
          <w:sz w:val="24"/>
          <w:szCs w:val="24"/>
          <w:vertAlign w:val="subscript"/>
        </w:rPr>
        <w:t>i</w:t>
      </w:r>
      <w:proofErr w:type="spellEnd"/>
      <w:r>
        <w:rPr>
          <w:rFonts w:ascii="CMR17" w:hAnsi="CMR17" w:cs="CMR17"/>
          <w:sz w:val="24"/>
          <w:szCs w:val="24"/>
        </w:rPr>
        <w:t>=</w:t>
      </w:r>
      <w:proofErr w:type="gramEnd"/>
      <w:r>
        <w:rPr>
          <w:rFonts w:ascii="CMR17" w:hAnsi="CMR17" w:cs="CMR17"/>
          <w:sz w:val="24"/>
          <w:szCs w:val="24"/>
        </w:rPr>
        <w:t>min</w:t>
      </w:r>
      <m:oMath>
        <m:d>
          <m:dPr>
            <m:ctrlPr>
              <w:rPr>
                <w:rFonts w:ascii="Cambria Math" w:hAnsi="Cambria Math" w:cs="CMR17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7"/>
                <w:sz w:val="24"/>
                <w:szCs w:val="24"/>
              </w:rPr>
              <m:t>1,</m:t>
            </m:r>
            <m:f>
              <m:fPr>
                <m:ctrlPr>
                  <w:rPr>
                    <w:rFonts w:ascii="Cambria Math" w:hAnsi="Cambria Math" w:cs="CMR17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R17"/>
                    <w:sz w:val="24"/>
                    <w:szCs w:val="24"/>
                  </w:rPr>
                  <m:t>p(y)</m:t>
                </m:r>
              </m:num>
              <m:den>
                <m:r>
                  <w:rPr>
                    <w:rFonts w:ascii="Cambria Math" w:hAnsi="Cambria Math" w:cs="CMR17"/>
                    <w:sz w:val="24"/>
                    <w:szCs w:val="24"/>
                  </w:rPr>
                  <m:t>p(xi)</m:t>
                </m:r>
              </m:den>
            </m:f>
            <m:f>
              <m:fPr>
                <m:ctrlPr>
                  <w:rPr>
                    <w:rFonts w:ascii="Cambria Math" w:hAnsi="Cambria Math" w:cs="CMR17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R17"/>
                    <w:sz w:val="24"/>
                    <w:szCs w:val="24"/>
                  </w:rPr>
                  <m:t>g(xi|y)</m:t>
                </m:r>
              </m:num>
              <m:den>
                <m:r>
                  <w:rPr>
                    <w:rFonts w:ascii="Cambria Math" w:hAnsi="Cambria Math" w:cs="CMR17"/>
                    <w:sz w:val="24"/>
                    <w:szCs w:val="24"/>
                  </w:rPr>
                  <m:t>g(y|xi)</m:t>
                </m:r>
              </m:den>
            </m:f>
          </m:e>
        </m:d>
      </m:oMath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proofErr w:type="gramStart"/>
      <w:r w:rsidRPr="00502993">
        <w:rPr>
          <w:rFonts w:ascii="CMR17" w:hAnsi="CMR17" w:cs="CMR17"/>
          <w:sz w:val="24"/>
          <w:szCs w:val="24"/>
        </w:rPr>
        <w:t xml:space="preserve">where </w:t>
      </w:r>
      <w:r w:rsidR="003656AB">
        <w:rPr>
          <w:rFonts w:ascii="CMR17" w:hAnsi="CMR17" w:cs="CMR17"/>
          <w:sz w:val="24"/>
          <w:szCs w:val="24"/>
        </w:rPr>
        <w:t xml:space="preserve"> </w:t>
      </w:r>
      <w:r w:rsidRPr="00502993">
        <w:rPr>
          <w:rFonts w:ascii="CMMI12" w:hAnsi="CMMI12" w:cs="CMMI12"/>
          <w:i/>
          <w:iCs/>
          <w:sz w:val="24"/>
          <w:szCs w:val="24"/>
        </w:rPr>
        <w:t>g</w:t>
      </w:r>
      <w:proofErr w:type="gramEnd"/>
      <w:r w:rsidRPr="00502993">
        <w:rPr>
          <w:rFonts w:ascii="CMR17" w:hAnsi="CMR17" w:cs="CMR17"/>
          <w:sz w:val="24"/>
          <w:szCs w:val="24"/>
        </w:rPr>
        <w:t>(</w:t>
      </w:r>
      <w:r w:rsidRPr="00502993">
        <w:rPr>
          <w:rFonts w:ascii="CMMI12" w:hAnsi="CMMI12" w:cs="CMMI12"/>
          <w:i/>
          <w:iCs/>
          <w:sz w:val="24"/>
          <w:szCs w:val="24"/>
        </w:rPr>
        <w:t>y</w:t>
      </w:r>
      <w:r w:rsidR="00142827">
        <w:rPr>
          <w:rFonts w:ascii="CMMI12" w:hAnsi="CMMI12" w:cs="CMMI12"/>
          <w:i/>
          <w:iCs/>
          <w:sz w:val="24"/>
          <w:szCs w:val="24"/>
        </w:rPr>
        <w:t xml:space="preserve"> </w:t>
      </w:r>
      <w:r w:rsidR="003656AB">
        <w:rPr>
          <w:rFonts w:ascii="CMSY10" w:hAnsi="CMSY10" w:cs="CMSY10"/>
          <w:i/>
          <w:iCs/>
          <w:sz w:val="24"/>
          <w:szCs w:val="24"/>
        </w:rPr>
        <w:t>|</w:t>
      </w:r>
      <w:r w:rsidR="00142827">
        <w:rPr>
          <w:rFonts w:ascii="CMSY10" w:hAnsi="CMSY10" w:cs="CMSY10"/>
          <w:i/>
          <w:iCs/>
          <w:sz w:val="24"/>
          <w:szCs w:val="24"/>
        </w:rPr>
        <w:t xml:space="preserve"> </w:t>
      </w:r>
      <w:r w:rsidRPr="00502993">
        <w:rPr>
          <w:rFonts w:ascii="CMMI12" w:hAnsi="CMMI12" w:cs="CMMI12"/>
          <w:i/>
          <w:iCs/>
          <w:sz w:val="24"/>
          <w:szCs w:val="24"/>
        </w:rPr>
        <w:t>x</w:t>
      </w:r>
      <w:r w:rsidRPr="003656AB">
        <w:rPr>
          <w:rFonts w:ascii="CMMI12" w:hAnsi="CMMI12" w:cs="CMMI12"/>
          <w:i/>
          <w:iCs/>
          <w:sz w:val="24"/>
          <w:szCs w:val="24"/>
          <w:vertAlign w:val="subscript"/>
        </w:rPr>
        <w:t>i</w:t>
      </w:r>
      <w:r w:rsidRPr="00502993">
        <w:rPr>
          <w:rFonts w:ascii="CMR17" w:hAnsi="CMR17" w:cs="CMR17"/>
          <w:sz w:val="24"/>
          <w:szCs w:val="24"/>
        </w:rPr>
        <w:t xml:space="preserve">) is the transition probability from </w:t>
      </w:r>
      <w:r w:rsidRPr="00502993">
        <w:rPr>
          <w:rFonts w:ascii="CMMI12" w:hAnsi="CMMI12" w:cs="CMMI12"/>
          <w:i/>
          <w:iCs/>
          <w:sz w:val="24"/>
          <w:szCs w:val="24"/>
        </w:rPr>
        <w:t>x</w:t>
      </w:r>
      <w:r w:rsidRPr="00142827">
        <w:rPr>
          <w:rFonts w:ascii="CMMI12" w:hAnsi="CMMI12" w:cs="CMMI12"/>
          <w:i/>
          <w:iCs/>
          <w:sz w:val="24"/>
          <w:szCs w:val="24"/>
          <w:vertAlign w:val="subscript"/>
        </w:rPr>
        <w:t xml:space="preserve">i </w:t>
      </w:r>
      <w:r w:rsidRPr="00502993">
        <w:rPr>
          <w:rFonts w:ascii="CMR17" w:hAnsi="CMR17" w:cs="CMR17"/>
          <w:sz w:val="24"/>
          <w:szCs w:val="24"/>
        </w:rPr>
        <w:t xml:space="preserve">to </w:t>
      </w:r>
      <w:r w:rsidRPr="00502993">
        <w:rPr>
          <w:rFonts w:ascii="CMMI12" w:hAnsi="CMMI12" w:cs="CMMI12"/>
          <w:i/>
          <w:iCs/>
          <w:sz w:val="24"/>
          <w:szCs w:val="24"/>
        </w:rPr>
        <w:t>y</w:t>
      </w:r>
      <w:r w:rsidRPr="00502993">
        <w:rPr>
          <w:rFonts w:ascii="CMR17" w:hAnsi="CMR17" w:cs="CMR17"/>
          <w:sz w:val="24"/>
          <w:szCs w:val="24"/>
        </w:rPr>
        <w:t>.</w:t>
      </w:r>
    </w:p>
    <w:p w:rsid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</w:p>
    <w:p w:rsid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  <w:r w:rsidRPr="00502993">
        <w:rPr>
          <w:rFonts w:ascii="CMBX12" w:hAnsi="CMBX12" w:cs="CMBX12"/>
          <w:b/>
          <w:sz w:val="24"/>
          <w:szCs w:val="24"/>
        </w:rPr>
        <w:t>Metropolis-Hastings Algorithm:</w:t>
      </w:r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 w:rsidRPr="00502993">
        <w:rPr>
          <w:rFonts w:ascii="CMR17" w:hAnsi="CMR17" w:cs="CMR17"/>
          <w:sz w:val="24"/>
          <w:szCs w:val="24"/>
        </w:rPr>
        <w:t xml:space="preserve">1. Start with any </w:t>
      </w:r>
      <w:r w:rsidRPr="00502993">
        <w:rPr>
          <w:rFonts w:ascii="CMMI12" w:hAnsi="CMMI12" w:cs="CMMI12"/>
          <w:i/>
          <w:iCs/>
          <w:sz w:val="24"/>
          <w:szCs w:val="24"/>
        </w:rPr>
        <w:t>y</w:t>
      </w:r>
      <w:r w:rsidRPr="00142827">
        <w:rPr>
          <w:rFonts w:ascii="CMR12" w:hAnsi="CMR12" w:cs="CMR12"/>
          <w:sz w:val="24"/>
          <w:szCs w:val="24"/>
          <w:vertAlign w:val="subscript"/>
        </w:rPr>
        <w:t>0</w:t>
      </w:r>
      <w:r w:rsidRPr="00502993">
        <w:rPr>
          <w:rFonts w:ascii="CMR17" w:hAnsi="CMR17" w:cs="CMR17"/>
          <w:sz w:val="24"/>
          <w:szCs w:val="24"/>
        </w:rPr>
        <w:t xml:space="preserve">, </w:t>
      </w:r>
      <w:r w:rsidRPr="00502993">
        <w:rPr>
          <w:rFonts w:ascii="CMMI12" w:hAnsi="CMMI12" w:cs="CMMI12"/>
          <w:i/>
          <w:iCs/>
          <w:sz w:val="24"/>
          <w:szCs w:val="24"/>
        </w:rPr>
        <w:t>X</w:t>
      </w:r>
      <w:r w:rsidRPr="00142827">
        <w:rPr>
          <w:rFonts w:ascii="CMR12" w:hAnsi="CMR12" w:cs="CMR12"/>
          <w:sz w:val="24"/>
          <w:szCs w:val="24"/>
          <w:vertAlign w:val="subscript"/>
        </w:rPr>
        <w:t>0</w:t>
      </w:r>
      <w:r w:rsidRPr="00502993">
        <w:rPr>
          <w:rFonts w:ascii="CMR12" w:hAnsi="CMR12" w:cs="CMR12"/>
          <w:sz w:val="24"/>
          <w:szCs w:val="24"/>
        </w:rPr>
        <w:t xml:space="preserve"> </w:t>
      </w:r>
      <w:r w:rsidRPr="00502993">
        <w:rPr>
          <w:rFonts w:ascii="CMR17" w:hAnsi="CMR17" w:cs="CMR17"/>
          <w:sz w:val="24"/>
          <w:szCs w:val="24"/>
        </w:rPr>
        <w:t xml:space="preserve">= </w:t>
      </w:r>
      <w:r w:rsidRPr="00502993">
        <w:rPr>
          <w:rFonts w:ascii="CMMI12" w:hAnsi="CMMI12" w:cs="CMMI12"/>
          <w:i/>
          <w:iCs/>
          <w:sz w:val="24"/>
          <w:szCs w:val="24"/>
        </w:rPr>
        <w:t>y</w:t>
      </w:r>
      <w:r w:rsidRPr="00142827">
        <w:rPr>
          <w:rFonts w:ascii="CMR12" w:hAnsi="CMR12" w:cs="CMR12"/>
          <w:sz w:val="24"/>
          <w:szCs w:val="24"/>
          <w:vertAlign w:val="subscript"/>
        </w:rPr>
        <w:t>0</w:t>
      </w:r>
      <w:r w:rsidRPr="00502993">
        <w:rPr>
          <w:rFonts w:ascii="CMR17" w:hAnsi="CMR17" w:cs="CMR17"/>
          <w:sz w:val="24"/>
          <w:szCs w:val="24"/>
        </w:rPr>
        <w:t>.</w:t>
      </w:r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 w:rsidRPr="00502993">
        <w:rPr>
          <w:rFonts w:ascii="CMR17" w:hAnsi="CMR17" w:cs="CMR17"/>
          <w:sz w:val="24"/>
          <w:szCs w:val="24"/>
        </w:rPr>
        <w:t>2. At the (</w:t>
      </w:r>
      <w:r w:rsidRPr="00502993">
        <w:rPr>
          <w:rFonts w:ascii="CMMI12" w:hAnsi="CMMI12" w:cs="CMMI12"/>
          <w:i/>
          <w:iCs/>
          <w:sz w:val="24"/>
          <w:szCs w:val="24"/>
        </w:rPr>
        <w:t xml:space="preserve">i </w:t>
      </w:r>
      <w:r w:rsidRPr="00502993">
        <w:rPr>
          <w:rFonts w:ascii="CMR17" w:hAnsi="CMR17" w:cs="CMR17"/>
          <w:sz w:val="24"/>
          <w:szCs w:val="24"/>
        </w:rPr>
        <w:t>+ 1)-</w:t>
      </w:r>
      <w:proofErr w:type="spellStart"/>
      <w:r w:rsidRPr="00502993">
        <w:rPr>
          <w:rFonts w:ascii="CMR17" w:hAnsi="CMR17" w:cs="CMR17"/>
          <w:sz w:val="24"/>
          <w:szCs w:val="24"/>
        </w:rPr>
        <w:t>th</w:t>
      </w:r>
      <w:proofErr w:type="spellEnd"/>
      <w:r w:rsidRPr="00502993">
        <w:rPr>
          <w:rFonts w:ascii="CMR17" w:hAnsi="CMR17" w:cs="CMR17"/>
          <w:sz w:val="24"/>
          <w:szCs w:val="24"/>
        </w:rPr>
        <w:t xml:space="preserve"> stage, generate </w:t>
      </w:r>
      <w:r w:rsidRPr="00502993">
        <w:rPr>
          <w:rFonts w:ascii="CMMI12" w:hAnsi="CMMI12" w:cs="CMMI12"/>
          <w:i/>
          <w:iCs/>
          <w:sz w:val="24"/>
          <w:szCs w:val="24"/>
        </w:rPr>
        <w:t>y</w:t>
      </w:r>
      <w:r w:rsidR="00142827">
        <w:rPr>
          <w:rFonts w:ascii="CMMI12" w:hAnsi="CMMI12" w:cs="CMMI12"/>
          <w:i/>
          <w:iCs/>
          <w:sz w:val="24"/>
          <w:szCs w:val="24"/>
        </w:rPr>
        <w:t xml:space="preserve"> </w:t>
      </w:r>
      <w:r w:rsidRPr="00142827">
        <w:rPr>
          <w:rFonts w:ascii="CMMI12" w:hAnsi="CMMI12" w:cs="CMMI12"/>
          <w:i/>
          <w:iCs/>
          <w:sz w:val="24"/>
          <w:szCs w:val="24"/>
          <w:vertAlign w:val="subscript"/>
        </w:rPr>
        <w:t>i</w:t>
      </w:r>
      <w:r w:rsidRPr="00142827">
        <w:rPr>
          <w:rFonts w:ascii="CMR12" w:hAnsi="CMR12" w:cs="CMR12"/>
          <w:sz w:val="24"/>
          <w:szCs w:val="24"/>
          <w:vertAlign w:val="subscript"/>
        </w:rPr>
        <w:t>+1</w:t>
      </w:r>
      <w:r w:rsidRPr="00502993">
        <w:rPr>
          <w:rFonts w:ascii="CMR12" w:hAnsi="CMR12" w:cs="CMR12"/>
          <w:sz w:val="24"/>
          <w:szCs w:val="24"/>
        </w:rPr>
        <w:t xml:space="preserve"> </w:t>
      </w:r>
      <w:r w:rsidRPr="00502993">
        <w:rPr>
          <w:rFonts w:ascii="CMR17" w:hAnsi="CMR17" w:cs="CMR17"/>
          <w:sz w:val="24"/>
          <w:szCs w:val="24"/>
        </w:rPr>
        <w:t xml:space="preserve">from </w:t>
      </w:r>
      <w:proofErr w:type="gramStart"/>
      <w:r w:rsidRPr="00502993">
        <w:rPr>
          <w:rFonts w:ascii="CMMI12" w:hAnsi="CMMI12" w:cs="CMMI12"/>
          <w:i/>
          <w:iCs/>
          <w:sz w:val="24"/>
          <w:szCs w:val="24"/>
        </w:rPr>
        <w:t>g</w:t>
      </w:r>
      <w:r w:rsidRPr="00502993">
        <w:rPr>
          <w:rFonts w:ascii="CMR17" w:hAnsi="CMR17" w:cs="CMR17"/>
          <w:sz w:val="24"/>
          <w:szCs w:val="24"/>
        </w:rPr>
        <w:t>(</w:t>
      </w:r>
      <w:proofErr w:type="gramEnd"/>
      <w:r w:rsidRPr="00502993">
        <w:rPr>
          <w:rFonts w:ascii="CMMI12" w:hAnsi="CMMI12" w:cs="CMMI12"/>
          <w:i/>
          <w:iCs/>
          <w:sz w:val="24"/>
          <w:szCs w:val="24"/>
        </w:rPr>
        <w:t>y</w:t>
      </w:r>
      <w:r w:rsidR="00142827">
        <w:rPr>
          <w:rFonts w:ascii="CMMI12" w:hAnsi="CMMI12" w:cs="CMMI12"/>
          <w:i/>
          <w:iCs/>
          <w:sz w:val="24"/>
          <w:szCs w:val="24"/>
        </w:rPr>
        <w:t xml:space="preserve">| </w:t>
      </w:r>
      <w:r w:rsidRPr="00502993">
        <w:rPr>
          <w:rFonts w:ascii="CMMI12" w:hAnsi="CMMI12" w:cs="CMMI12"/>
          <w:i/>
          <w:iCs/>
          <w:sz w:val="24"/>
          <w:szCs w:val="24"/>
        </w:rPr>
        <w:t>x</w:t>
      </w:r>
      <w:r w:rsidRPr="00142827">
        <w:rPr>
          <w:rFonts w:ascii="CMMI12" w:hAnsi="CMMI12" w:cs="CMMI12"/>
          <w:i/>
          <w:iCs/>
          <w:sz w:val="24"/>
          <w:szCs w:val="24"/>
          <w:vertAlign w:val="subscript"/>
        </w:rPr>
        <w:t>i</w:t>
      </w:r>
      <w:r w:rsidRPr="00502993">
        <w:rPr>
          <w:rFonts w:ascii="CMR17" w:hAnsi="CMR17" w:cs="CMR17"/>
          <w:sz w:val="24"/>
          <w:szCs w:val="24"/>
        </w:rPr>
        <w:t>).</w:t>
      </w:r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 w:rsidRPr="00502993">
        <w:rPr>
          <w:rFonts w:ascii="CMR17" w:hAnsi="CMR17" w:cs="CMR17"/>
          <w:sz w:val="24"/>
          <w:szCs w:val="24"/>
        </w:rPr>
        <w:t xml:space="preserve">3. Generate </w:t>
      </w:r>
      <w:r w:rsidRPr="00502993">
        <w:rPr>
          <w:rFonts w:ascii="CMMI12" w:hAnsi="CMMI12" w:cs="CMMI12"/>
          <w:i/>
          <w:iCs/>
          <w:sz w:val="24"/>
          <w:szCs w:val="24"/>
        </w:rPr>
        <w:t xml:space="preserve">u </w:t>
      </w:r>
      <w:r w:rsidRPr="00502993">
        <w:rPr>
          <w:rFonts w:ascii="CMR17" w:hAnsi="CMR17" w:cs="CMR17"/>
          <w:sz w:val="24"/>
          <w:szCs w:val="24"/>
        </w:rPr>
        <w:t xml:space="preserve">from </w:t>
      </w:r>
      <w:proofErr w:type="gramStart"/>
      <w:r w:rsidRPr="00502993">
        <w:rPr>
          <w:rFonts w:ascii="CMMI12" w:hAnsi="CMMI12" w:cs="CMMI12"/>
          <w:i/>
          <w:iCs/>
          <w:sz w:val="24"/>
          <w:szCs w:val="24"/>
        </w:rPr>
        <w:t>U</w:t>
      </w:r>
      <w:r w:rsidRPr="00502993">
        <w:rPr>
          <w:rFonts w:ascii="CMR17" w:hAnsi="CMR17" w:cs="CMR17"/>
          <w:sz w:val="24"/>
          <w:szCs w:val="24"/>
        </w:rPr>
        <w:t>(</w:t>
      </w:r>
      <w:proofErr w:type="gramEnd"/>
      <w:r w:rsidRPr="00502993">
        <w:rPr>
          <w:rFonts w:ascii="CMR17" w:hAnsi="CMR17" w:cs="CMR17"/>
          <w:sz w:val="24"/>
          <w:szCs w:val="24"/>
        </w:rPr>
        <w:t>0</w:t>
      </w:r>
      <w:r w:rsidRPr="00502993">
        <w:rPr>
          <w:rFonts w:ascii="CMMI12" w:hAnsi="CMMI12" w:cs="CMMI12"/>
          <w:i/>
          <w:iCs/>
          <w:sz w:val="24"/>
          <w:szCs w:val="24"/>
        </w:rPr>
        <w:t xml:space="preserve">; </w:t>
      </w:r>
      <w:r w:rsidRPr="00502993">
        <w:rPr>
          <w:rFonts w:ascii="CMR17" w:hAnsi="CMR17" w:cs="CMR17"/>
          <w:sz w:val="24"/>
          <w:szCs w:val="24"/>
        </w:rPr>
        <w:t>1).</w:t>
      </w:r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 w:rsidRPr="00502993">
        <w:rPr>
          <w:rFonts w:ascii="CMR17" w:hAnsi="CMR17" w:cs="CMR17"/>
          <w:sz w:val="24"/>
          <w:szCs w:val="24"/>
        </w:rPr>
        <w:lastRenderedPageBreak/>
        <w:t>4. If</w:t>
      </w:r>
      <w:r w:rsidR="00142827">
        <w:rPr>
          <w:rFonts w:ascii="CMR17" w:hAnsi="CMR17" w:cs="CMR17"/>
          <w:sz w:val="24"/>
          <w:szCs w:val="24"/>
        </w:rPr>
        <w:t xml:space="preserve"> </w:t>
      </w:r>
      <w:proofErr w:type="spellStart"/>
      <w:proofErr w:type="gramStart"/>
      <w:r w:rsidR="00142827">
        <w:rPr>
          <w:rFonts w:ascii="CMR17" w:hAnsi="CMR17" w:cs="CMR17"/>
          <w:sz w:val="24"/>
          <w:szCs w:val="24"/>
        </w:rPr>
        <w:t>r</w:t>
      </w:r>
      <w:r w:rsidR="00142827" w:rsidRPr="00142827">
        <w:rPr>
          <w:rFonts w:ascii="CMR17" w:hAnsi="CMR17" w:cs="CMR17"/>
          <w:sz w:val="24"/>
          <w:szCs w:val="24"/>
          <w:vertAlign w:val="subscript"/>
        </w:rPr>
        <w:t>i</w:t>
      </w:r>
      <w:proofErr w:type="spellEnd"/>
      <w:proofErr w:type="gramEnd"/>
      <m:oMath>
        <m:r>
          <w:rPr>
            <w:rFonts w:ascii="Cambria Math" w:hAnsi="Cambria Math" w:cs="CMR17"/>
            <w:sz w:val="24"/>
            <w:szCs w:val="24"/>
            <w:vertAlign w:val="subscript"/>
          </w:rPr>
          <m:t>≥</m:t>
        </m:r>
      </m:oMath>
      <w:r w:rsidR="00142827">
        <w:rPr>
          <w:rFonts w:ascii="CMR17" w:hAnsi="CMR17" w:cs="CMR17"/>
          <w:sz w:val="24"/>
          <w:szCs w:val="24"/>
          <w:vertAlign w:val="subscript"/>
        </w:rPr>
        <w:t xml:space="preserve"> </w:t>
      </w:r>
      <w:r w:rsidR="00142827">
        <w:rPr>
          <w:rFonts w:ascii="CMR17" w:hAnsi="CMR17" w:cs="CMR17"/>
          <w:sz w:val="24"/>
          <w:szCs w:val="24"/>
        </w:rPr>
        <w:t xml:space="preserve"> u</w:t>
      </w:r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proofErr w:type="gramStart"/>
      <w:r w:rsidRPr="00502993">
        <w:rPr>
          <w:rFonts w:ascii="CMR17" w:hAnsi="CMR17" w:cs="CMR17"/>
          <w:sz w:val="24"/>
          <w:szCs w:val="24"/>
        </w:rPr>
        <w:t>then</w:t>
      </w:r>
      <w:proofErr w:type="gramEnd"/>
      <w:r w:rsidRPr="00502993">
        <w:rPr>
          <w:rFonts w:ascii="CMR17" w:hAnsi="CMR17" w:cs="CMR17"/>
          <w:sz w:val="24"/>
          <w:szCs w:val="24"/>
        </w:rPr>
        <w:t xml:space="preserve"> </w:t>
      </w:r>
      <w:r w:rsidRPr="00502993">
        <w:rPr>
          <w:rFonts w:ascii="CMMI12" w:hAnsi="CMMI12" w:cs="CMMI12"/>
          <w:i/>
          <w:iCs/>
          <w:sz w:val="24"/>
          <w:szCs w:val="24"/>
        </w:rPr>
        <w:t>X</w:t>
      </w:r>
      <w:r w:rsidRPr="00142827">
        <w:rPr>
          <w:rFonts w:ascii="CMMI12" w:hAnsi="CMMI12" w:cs="CMMI12"/>
          <w:i/>
          <w:iCs/>
          <w:sz w:val="24"/>
          <w:szCs w:val="24"/>
          <w:vertAlign w:val="subscript"/>
        </w:rPr>
        <w:t>i</w:t>
      </w:r>
      <w:r w:rsidRPr="00142827">
        <w:rPr>
          <w:rFonts w:ascii="CMR12" w:hAnsi="CMR12" w:cs="CMR12"/>
          <w:sz w:val="24"/>
          <w:szCs w:val="24"/>
          <w:vertAlign w:val="subscript"/>
        </w:rPr>
        <w:t>+1</w:t>
      </w:r>
      <w:r w:rsidRPr="00502993">
        <w:rPr>
          <w:rFonts w:ascii="CMR12" w:hAnsi="CMR12" w:cs="CMR12"/>
          <w:sz w:val="24"/>
          <w:szCs w:val="24"/>
        </w:rPr>
        <w:t xml:space="preserve"> </w:t>
      </w:r>
      <w:r w:rsidRPr="00502993">
        <w:rPr>
          <w:rFonts w:ascii="CMR17" w:hAnsi="CMR17" w:cs="CMR17"/>
          <w:sz w:val="24"/>
          <w:szCs w:val="24"/>
        </w:rPr>
        <w:t xml:space="preserve">= </w:t>
      </w:r>
      <w:r w:rsidRPr="00502993">
        <w:rPr>
          <w:rFonts w:ascii="CMMI12" w:hAnsi="CMMI12" w:cs="CMMI12"/>
          <w:i/>
          <w:iCs/>
          <w:sz w:val="24"/>
          <w:szCs w:val="24"/>
        </w:rPr>
        <w:t>y</w:t>
      </w:r>
      <w:r w:rsidRPr="00142827">
        <w:rPr>
          <w:rFonts w:ascii="CMMI12" w:hAnsi="CMMI12" w:cs="CMMI12"/>
          <w:i/>
          <w:iCs/>
          <w:sz w:val="24"/>
          <w:szCs w:val="24"/>
          <w:vertAlign w:val="subscript"/>
        </w:rPr>
        <w:t>i</w:t>
      </w:r>
      <w:r w:rsidRPr="00142827">
        <w:rPr>
          <w:rFonts w:ascii="CMR12" w:hAnsi="CMR12" w:cs="CMR12"/>
          <w:sz w:val="24"/>
          <w:szCs w:val="24"/>
          <w:vertAlign w:val="subscript"/>
        </w:rPr>
        <w:t>+1</w:t>
      </w:r>
      <w:r w:rsidRPr="00502993">
        <w:rPr>
          <w:rFonts w:ascii="CMR17" w:hAnsi="CMR17" w:cs="CMR17"/>
          <w:sz w:val="24"/>
          <w:szCs w:val="24"/>
        </w:rPr>
        <w:t xml:space="preserve">, else </w:t>
      </w:r>
      <w:r w:rsidRPr="00502993">
        <w:rPr>
          <w:rFonts w:ascii="CMMI12" w:hAnsi="CMMI12" w:cs="CMMI12"/>
          <w:i/>
          <w:iCs/>
          <w:sz w:val="24"/>
          <w:szCs w:val="24"/>
        </w:rPr>
        <w:t>X</w:t>
      </w:r>
      <w:r w:rsidRPr="00142827">
        <w:rPr>
          <w:rFonts w:ascii="CMMI12" w:hAnsi="CMMI12" w:cs="CMMI12"/>
          <w:i/>
          <w:iCs/>
          <w:sz w:val="24"/>
          <w:szCs w:val="24"/>
          <w:vertAlign w:val="subscript"/>
        </w:rPr>
        <w:t>i</w:t>
      </w:r>
      <w:r w:rsidRPr="00142827">
        <w:rPr>
          <w:rFonts w:ascii="CMR12" w:hAnsi="CMR12" w:cs="CMR12"/>
          <w:sz w:val="24"/>
          <w:szCs w:val="24"/>
          <w:vertAlign w:val="subscript"/>
        </w:rPr>
        <w:t>+1</w:t>
      </w:r>
      <w:r w:rsidRPr="00502993">
        <w:rPr>
          <w:rFonts w:ascii="CMR12" w:hAnsi="CMR12" w:cs="CMR12"/>
          <w:sz w:val="24"/>
          <w:szCs w:val="24"/>
        </w:rPr>
        <w:t xml:space="preserve"> </w:t>
      </w:r>
      <w:r w:rsidRPr="00502993">
        <w:rPr>
          <w:rFonts w:ascii="CMR17" w:hAnsi="CMR17" w:cs="CMR17"/>
          <w:sz w:val="24"/>
          <w:szCs w:val="24"/>
        </w:rPr>
        <w:t xml:space="preserve">= </w:t>
      </w:r>
      <w:r w:rsidRPr="00502993">
        <w:rPr>
          <w:rFonts w:ascii="CMMI12" w:hAnsi="CMMI12" w:cs="CMMI12"/>
          <w:i/>
          <w:iCs/>
          <w:sz w:val="24"/>
          <w:szCs w:val="24"/>
        </w:rPr>
        <w:t>X</w:t>
      </w:r>
      <w:r w:rsidRPr="00142827">
        <w:rPr>
          <w:rFonts w:ascii="CMMI12" w:hAnsi="CMMI12" w:cs="CMMI12"/>
          <w:i/>
          <w:iCs/>
          <w:sz w:val="24"/>
          <w:szCs w:val="24"/>
          <w:vertAlign w:val="subscript"/>
        </w:rPr>
        <w:t>i</w:t>
      </w:r>
      <w:r w:rsidRPr="00142827">
        <w:rPr>
          <w:rFonts w:ascii="CMR17" w:hAnsi="CMR17" w:cs="CMR17"/>
          <w:sz w:val="24"/>
          <w:szCs w:val="24"/>
          <w:vertAlign w:val="subscript"/>
        </w:rPr>
        <w:t>.</w:t>
      </w:r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02993" w:rsidRPr="00142827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  <w:r w:rsidRPr="00142827">
        <w:rPr>
          <w:rFonts w:ascii="CMBX12" w:hAnsi="CMBX12" w:cs="CMBX12"/>
          <w:b/>
          <w:sz w:val="24"/>
          <w:szCs w:val="24"/>
        </w:rPr>
        <w:t xml:space="preserve">Popular Choices of </w:t>
      </w:r>
      <w:proofErr w:type="gramStart"/>
      <w:r w:rsidRPr="00142827">
        <w:rPr>
          <w:rFonts w:ascii="CMMI12" w:hAnsi="CMMI12" w:cs="CMMI12"/>
          <w:b/>
          <w:i/>
          <w:iCs/>
          <w:sz w:val="24"/>
          <w:szCs w:val="24"/>
        </w:rPr>
        <w:t>g</w:t>
      </w:r>
      <w:r w:rsidRPr="00142827">
        <w:rPr>
          <w:rFonts w:ascii="CMR17" w:hAnsi="CMR17" w:cs="CMR17"/>
          <w:b/>
          <w:sz w:val="24"/>
          <w:szCs w:val="24"/>
        </w:rPr>
        <w:t>(</w:t>
      </w:r>
      <w:proofErr w:type="spellStart"/>
      <w:proofErr w:type="gramEnd"/>
      <w:r w:rsidRPr="00142827">
        <w:rPr>
          <w:rFonts w:ascii="CMMI12" w:hAnsi="CMMI12" w:cs="CMMI12"/>
          <w:b/>
          <w:i/>
          <w:iCs/>
          <w:sz w:val="24"/>
          <w:szCs w:val="24"/>
        </w:rPr>
        <w:t>y</w:t>
      </w:r>
      <w:r w:rsidR="00142827">
        <w:rPr>
          <w:rFonts w:ascii="CMSY10" w:hAnsi="CMSY10" w:cs="CMSY10"/>
          <w:b/>
          <w:i/>
          <w:iCs/>
          <w:sz w:val="24"/>
          <w:szCs w:val="24"/>
        </w:rPr>
        <w:t>|</w:t>
      </w:r>
      <w:r w:rsidRPr="00142827">
        <w:rPr>
          <w:rFonts w:ascii="CMMI12" w:hAnsi="CMMI12" w:cs="CMMI12"/>
          <w:b/>
          <w:i/>
          <w:iCs/>
          <w:sz w:val="24"/>
          <w:szCs w:val="24"/>
        </w:rPr>
        <w:t>x</w:t>
      </w:r>
      <w:r w:rsidRPr="00142827">
        <w:rPr>
          <w:rFonts w:ascii="CMMI12" w:hAnsi="CMMI12" w:cs="CMMI12"/>
          <w:b/>
          <w:i/>
          <w:iCs/>
          <w:sz w:val="24"/>
          <w:szCs w:val="24"/>
          <w:vertAlign w:val="subscript"/>
        </w:rPr>
        <w:t>i</w:t>
      </w:r>
      <w:proofErr w:type="spellEnd"/>
      <w:r w:rsidRPr="00142827">
        <w:rPr>
          <w:rFonts w:ascii="CMR17" w:hAnsi="CMR17" w:cs="CMR17"/>
          <w:b/>
          <w:sz w:val="24"/>
          <w:szCs w:val="24"/>
        </w:rPr>
        <w:t>)</w:t>
      </w:r>
      <w:r w:rsidRPr="00142827">
        <w:rPr>
          <w:rFonts w:ascii="CMBX12" w:hAnsi="CMBX12" w:cs="CMBX12"/>
          <w:b/>
          <w:sz w:val="24"/>
          <w:szCs w:val="24"/>
        </w:rPr>
        <w:t>:</w:t>
      </w:r>
    </w:p>
    <w:p w:rsidR="00502993" w:rsidRPr="00142827" w:rsidRDefault="00502993" w:rsidP="001428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 w:rsidRPr="00142827">
        <w:rPr>
          <w:rFonts w:ascii="CMR17" w:hAnsi="CMR17" w:cs="CMR17"/>
          <w:sz w:val="24"/>
          <w:szCs w:val="24"/>
        </w:rPr>
        <w:t>independence chain</w:t>
      </w:r>
    </w:p>
    <w:p w:rsidR="00142827" w:rsidRPr="00142827" w:rsidRDefault="00142827" w:rsidP="00142827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</w:p>
    <w:p w:rsidR="00502993" w:rsidRPr="00142827" w:rsidRDefault="00502993" w:rsidP="001428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 w:rsidRPr="00142827">
        <w:rPr>
          <w:rFonts w:ascii="CMR17" w:hAnsi="CMR17" w:cs="CMR17"/>
          <w:sz w:val="24"/>
          <w:szCs w:val="24"/>
        </w:rPr>
        <w:t>random walk chain</w:t>
      </w:r>
    </w:p>
    <w:p w:rsidR="00142827" w:rsidRPr="00142827" w:rsidRDefault="00142827" w:rsidP="00142827">
      <w:pPr>
        <w:pStyle w:val="ListParagraph"/>
        <w:rPr>
          <w:rFonts w:ascii="CMR17" w:hAnsi="CMR17" w:cs="CMR17"/>
          <w:sz w:val="24"/>
          <w:szCs w:val="24"/>
        </w:rPr>
      </w:pPr>
    </w:p>
    <w:p w:rsidR="00142827" w:rsidRPr="00142827" w:rsidRDefault="00142827" w:rsidP="00142827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</w:p>
    <w:p w:rsidR="00502993" w:rsidRPr="00142827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  <w:proofErr w:type="gramStart"/>
      <w:r w:rsidRPr="00142827">
        <w:rPr>
          <w:rFonts w:ascii="CMBX12" w:hAnsi="CMBX12" w:cs="CMBX12"/>
          <w:b/>
          <w:sz w:val="24"/>
          <w:szCs w:val="24"/>
        </w:rPr>
        <w:t>independence</w:t>
      </w:r>
      <w:proofErr w:type="gramEnd"/>
      <w:r w:rsidRPr="00142827">
        <w:rPr>
          <w:rFonts w:ascii="CMBX12" w:hAnsi="CMBX12" w:cs="CMBX12"/>
          <w:b/>
          <w:sz w:val="24"/>
          <w:szCs w:val="24"/>
        </w:rPr>
        <w:t xml:space="preserve"> chain</w:t>
      </w:r>
    </w:p>
    <w:p w:rsidR="00502993" w:rsidRPr="00F815C7" w:rsidRDefault="00502993" w:rsidP="00F815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proofErr w:type="gramStart"/>
      <w:r w:rsidRPr="00F815C7">
        <w:rPr>
          <w:rFonts w:ascii="CMMI12" w:hAnsi="CMMI12" w:cs="CMMI12"/>
          <w:i/>
          <w:iCs/>
          <w:sz w:val="24"/>
          <w:szCs w:val="24"/>
        </w:rPr>
        <w:t>g</w:t>
      </w:r>
      <w:r w:rsidRPr="00F815C7">
        <w:rPr>
          <w:rFonts w:ascii="CMR17" w:hAnsi="CMR17" w:cs="CMR17"/>
          <w:sz w:val="24"/>
          <w:szCs w:val="24"/>
        </w:rPr>
        <w:t>(</w:t>
      </w:r>
      <w:proofErr w:type="spellStart"/>
      <w:proofErr w:type="gramEnd"/>
      <w:r w:rsidRPr="00F815C7">
        <w:rPr>
          <w:rFonts w:ascii="CMMI12" w:hAnsi="CMMI12" w:cs="CMMI12"/>
          <w:i/>
          <w:iCs/>
          <w:sz w:val="24"/>
          <w:szCs w:val="24"/>
        </w:rPr>
        <w:t>y</w:t>
      </w:r>
      <w:r w:rsidR="00F815C7">
        <w:rPr>
          <w:rFonts w:ascii="CMSY10" w:hAnsi="CMSY10" w:cs="CMSY10"/>
          <w:i/>
          <w:iCs/>
          <w:sz w:val="24"/>
          <w:szCs w:val="24"/>
        </w:rPr>
        <w:t>|</w:t>
      </w:r>
      <w:r w:rsidRPr="00F815C7">
        <w:rPr>
          <w:rFonts w:ascii="CMMI12" w:hAnsi="CMMI12" w:cs="CMMI12"/>
          <w:i/>
          <w:iCs/>
          <w:sz w:val="24"/>
          <w:szCs w:val="24"/>
        </w:rPr>
        <w:t>x</w:t>
      </w:r>
      <w:r w:rsidRPr="00F815C7">
        <w:rPr>
          <w:rFonts w:ascii="CMMI12" w:hAnsi="CMMI12" w:cs="CMMI12"/>
          <w:i/>
          <w:iCs/>
          <w:sz w:val="24"/>
          <w:szCs w:val="24"/>
          <w:vertAlign w:val="subscript"/>
        </w:rPr>
        <w:t>i</w:t>
      </w:r>
      <w:proofErr w:type="spellEnd"/>
      <w:r w:rsidRPr="00F815C7">
        <w:rPr>
          <w:rFonts w:ascii="CMR17" w:hAnsi="CMR17" w:cs="CMR17"/>
          <w:sz w:val="24"/>
          <w:szCs w:val="24"/>
        </w:rPr>
        <w:t xml:space="preserve">) does not depend on </w:t>
      </w:r>
      <w:r w:rsidRPr="00F815C7">
        <w:rPr>
          <w:rFonts w:ascii="CMMI12" w:hAnsi="CMMI12" w:cs="CMMI12"/>
          <w:i/>
          <w:iCs/>
          <w:sz w:val="24"/>
          <w:szCs w:val="24"/>
        </w:rPr>
        <w:t>xi</w:t>
      </w:r>
      <w:r w:rsidRPr="00F815C7">
        <w:rPr>
          <w:rFonts w:ascii="CMR17" w:hAnsi="CMR17" w:cs="CMR17"/>
          <w:sz w:val="24"/>
          <w:szCs w:val="24"/>
        </w:rPr>
        <w:t>, i.e.,</w:t>
      </w:r>
      <w:r w:rsidR="00F815C7" w:rsidRPr="00F815C7">
        <w:rPr>
          <w:rFonts w:ascii="CMMI12" w:hAnsi="CMMI12" w:cs="CMMI12"/>
          <w:i/>
          <w:iCs/>
          <w:sz w:val="24"/>
          <w:szCs w:val="24"/>
        </w:rPr>
        <w:t xml:space="preserve"> g</w:t>
      </w:r>
      <w:r w:rsidR="00F815C7" w:rsidRPr="00F815C7">
        <w:rPr>
          <w:rFonts w:ascii="CMR17" w:hAnsi="CMR17" w:cs="CMR17"/>
          <w:sz w:val="24"/>
          <w:szCs w:val="24"/>
        </w:rPr>
        <w:t>(</w:t>
      </w:r>
      <w:proofErr w:type="spellStart"/>
      <w:r w:rsidR="00F815C7" w:rsidRPr="00F815C7">
        <w:rPr>
          <w:rFonts w:ascii="CMMI12" w:hAnsi="CMMI12" w:cs="CMMI12"/>
          <w:i/>
          <w:iCs/>
          <w:sz w:val="24"/>
          <w:szCs w:val="24"/>
        </w:rPr>
        <w:t>y</w:t>
      </w:r>
      <w:r w:rsidR="00F815C7">
        <w:rPr>
          <w:rFonts w:ascii="CMSY10" w:hAnsi="CMSY10" w:cs="CMSY10"/>
          <w:i/>
          <w:iCs/>
          <w:sz w:val="24"/>
          <w:szCs w:val="24"/>
        </w:rPr>
        <w:t>|</w:t>
      </w:r>
      <w:r w:rsidR="00F815C7" w:rsidRPr="00F815C7">
        <w:rPr>
          <w:rFonts w:ascii="CMMI12" w:hAnsi="CMMI12" w:cs="CMMI12"/>
          <w:i/>
          <w:iCs/>
          <w:sz w:val="24"/>
          <w:szCs w:val="24"/>
        </w:rPr>
        <w:t>x</w:t>
      </w:r>
      <w:r w:rsidR="00F815C7" w:rsidRPr="00F815C7">
        <w:rPr>
          <w:rFonts w:ascii="CMMI12" w:hAnsi="CMMI12" w:cs="CMMI12"/>
          <w:i/>
          <w:iCs/>
          <w:sz w:val="24"/>
          <w:szCs w:val="24"/>
          <w:vertAlign w:val="subscript"/>
        </w:rPr>
        <w:t>i</w:t>
      </w:r>
      <w:proofErr w:type="spellEnd"/>
      <w:r w:rsidR="00F815C7" w:rsidRPr="00F815C7">
        <w:rPr>
          <w:rFonts w:ascii="CMR17" w:hAnsi="CMR17" w:cs="CMR17"/>
          <w:sz w:val="24"/>
          <w:szCs w:val="24"/>
        </w:rPr>
        <w:t xml:space="preserve">) </w:t>
      </w:r>
      <w:r w:rsidRPr="00F815C7">
        <w:rPr>
          <w:rFonts w:ascii="CMR17" w:hAnsi="CMR17" w:cs="CMR17"/>
          <w:sz w:val="24"/>
          <w:szCs w:val="24"/>
        </w:rPr>
        <w:t xml:space="preserve"> = </w:t>
      </w:r>
      <w:r w:rsidRPr="00F815C7">
        <w:rPr>
          <w:rFonts w:ascii="CMMI12" w:hAnsi="CMMI12" w:cs="CMMI12"/>
          <w:i/>
          <w:iCs/>
          <w:sz w:val="24"/>
          <w:szCs w:val="24"/>
        </w:rPr>
        <w:t>g</w:t>
      </w:r>
      <w:r w:rsidRPr="00F815C7">
        <w:rPr>
          <w:rFonts w:ascii="CMR17" w:hAnsi="CMR17" w:cs="CMR17"/>
          <w:sz w:val="24"/>
          <w:szCs w:val="24"/>
        </w:rPr>
        <w:t>(</w:t>
      </w:r>
      <w:r w:rsidRPr="00F815C7">
        <w:rPr>
          <w:rFonts w:ascii="CMMI12" w:hAnsi="CMMI12" w:cs="CMMI12"/>
          <w:i/>
          <w:iCs/>
          <w:sz w:val="24"/>
          <w:szCs w:val="24"/>
        </w:rPr>
        <w:t>y</w:t>
      </w:r>
      <w:r w:rsidRPr="00F815C7">
        <w:rPr>
          <w:rFonts w:ascii="CMR17" w:hAnsi="CMR17" w:cs="CMR17"/>
          <w:sz w:val="24"/>
          <w:szCs w:val="24"/>
        </w:rPr>
        <w:t>).</w:t>
      </w:r>
    </w:p>
    <w:p w:rsidR="00502993" w:rsidRDefault="00502993" w:rsidP="00F815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 w:rsidRPr="00F815C7">
        <w:rPr>
          <w:rFonts w:ascii="CMR17" w:hAnsi="CMR17" w:cs="CMR17"/>
          <w:sz w:val="24"/>
          <w:szCs w:val="24"/>
        </w:rPr>
        <w:t xml:space="preserve">Best choice" of </w:t>
      </w:r>
      <w:r w:rsidRPr="00F815C7">
        <w:rPr>
          <w:rFonts w:ascii="CMMI12" w:hAnsi="CMMI12" w:cs="CMMI12"/>
          <w:i/>
          <w:iCs/>
          <w:sz w:val="24"/>
          <w:szCs w:val="24"/>
        </w:rPr>
        <w:t>g</w:t>
      </w:r>
      <w:r w:rsidRPr="00F815C7">
        <w:rPr>
          <w:rFonts w:ascii="CMR17" w:hAnsi="CMR17" w:cs="CMR17"/>
          <w:sz w:val="24"/>
          <w:szCs w:val="24"/>
        </w:rPr>
        <w:t>(</w:t>
      </w:r>
      <w:r w:rsidRPr="00F815C7">
        <w:rPr>
          <w:rFonts w:ascii="CMMI12" w:hAnsi="CMMI12" w:cs="CMMI12"/>
          <w:i/>
          <w:iCs/>
          <w:sz w:val="24"/>
          <w:szCs w:val="24"/>
        </w:rPr>
        <w:t>y</w:t>
      </w:r>
      <w:r w:rsidRPr="00F815C7">
        <w:rPr>
          <w:rFonts w:ascii="CMR17" w:hAnsi="CMR17" w:cs="CMR17"/>
          <w:sz w:val="24"/>
          <w:szCs w:val="24"/>
        </w:rPr>
        <w:t xml:space="preserve">) is </w:t>
      </w:r>
      <w:r w:rsidRPr="00F815C7">
        <w:rPr>
          <w:rFonts w:ascii="CMMI12" w:hAnsi="CMMI12" w:cs="CMMI12"/>
          <w:i/>
          <w:iCs/>
          <w:sz w:val="24"/>
          <w:szCs w:val="24"/>
        </w:rPr>
        <w:t>g</w:t>
      </w:r>
      <w:r w:rsidRPr="00F815C7">
        <w:rPr>
          <w:rFonts w:ascii="CMR17" w:hAnsi="CMR17" w:cs="CMR17"/>
          <w:sz w:val="24"/>
          <w:szCs w:val="24"/>
        </w:rPr>
        <w:t>(</w:t>
      </w:r>
      <w:r w:rsidRPr="00F815C7">
        <w:rPr>
          <w:rFonts w:ascii="CMMI12" w:hAnsi="CMMI12" w:cs="CMMI12"/>
          <w:i/>
          <w:iCs/>
          <w:sz w:val="24"/>
          <w:szCs w:val="24"/>
        </w:rPr>
        <w:t>y</w:t>
      </w:r>
      <w:r w:rsidRPr="00F815C7">
        <w:rPr>
          <w:rFonts w:ascii="CMR17" w:hAnsi="CMR17" w:cs="CMR17"/>
          <w:sz w:val="24"/>
          <w:szCs w:val="24"/>
        </w:rPr>
        <w:t xml:space="preserve">) = </w:t>
      </w:r>
      <w:r w:rsidRPr="00F815C7">
        <w:rPr>
          <w:rFonts w:ascii="CMMI12" w:hAnsi="CMMI12" w:cs="CMMI12"/>
          <w:i/>
          <w:iCs/>
          <w:sz w:val="24"/>
          <w:szCs w:val="24"/>
        </w:rPr>
        <w:t>p</w:t>
      </w:r>
      <w:r w:rsidRPr="00F815C7">
        <w:rPr>
          <w:rFonts w:ascii="CMR17" w:hAnsi="CMR17" w:cs="CMR17"/>
          <w:sz w:val="24"/>
          <w:szCs w:val="24"/>
        </w:rPr>
        <w:t>(</w:t>
      </w:r>
      <w:r w:rsidRPr="00F815C7">
        <w:rPr>
          <w:rFonts w:ascii="CMMI12" w:hAnsi="CMMI12" w:cs="CMMI12"/>
          <w:i/>
          <w:iCs/>
          <w:sz w:val="24"/>
          <w:szCs w:val="24"/>
        </w:rPr>
        <w:t>y</w:t>
      </w:r>
      <w:r w:rsidRPr="00F815C7">
        <w:rPr>
          <w:rFonts w:ascii="CMR17" w:hAnsi="CMR17" w:cs="CMR17"/>
          <w:sz w:val="24"/>
          <w:szCs w:val="24"/>
        </w:rPr>
        <w:t>) because</w:t>
      </w:r>
    </w:p>
    <w:p w:rsidR="00F815C7" w:rsidRPr="00F815C7" w:rsidRDefault="00F815C7" w:rsidP="00F815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</w:p>
    <w:p w:rsidR="00F815C7" w:rsidRDefault="00F815C7" w:rsidP="00F815C7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>
        <w:rPr>
          <w:rFonts w:ascii="CMMI12" w:hAnsi="CMMI12" w:cs="CMMI12"/>
          <w:i/>
          <w:iCs/>
          <w:sz w:val="24"/>
          <w:szCs w:val="24"/>
        </w:rPr>
        <w:t xml:space="preserve">      </w:t>
      </w:r>
      <w:proofErr w:type="spellStart"/>
      <w:proofErr w:type="gramStart"/>
      <w:r>
        <w:rPr>
          <w:rFonts w:ascii="CMR17" w:hAnsi="CMR17" w:cs="CMR17"/>
          <w:sz w:val="24"/>
          <w:szCs w:val="24"/>
        </w:rPr>
        <w:t>r</w:t>
      </w:r>
      <w:r w:rsidRPr="003656AB">
        <w:rPr>
          <w:rFonts w:ascii="CMR17" w:hAnsi="CMR17" w:cs="CMR17"/>
          <w:sz w:val="24"/>
          <w:szCs w:val="24"/>
          <w:vertAlign w:val="subscript"/>
        </w:rPr>
        <w:t>i</w:t>
      </w:r>
      <w:proofErr w:type="spellEnd"/>
      <w:r>
        <w:rPr>
          <w:rFonts w:ascii="CMR17" w:hAnsi="CMR17" w:cs="CMR17"/>
          <w:sz w:val="24"/>
          <w:szCs w:val="24"/>
        </w:rPr>
        <w:t>=</w:t>
      </w:r>
      <w:proofErr w:type="gramEnd"/>
      <w:r>
        <w:rPr>
          <w:rFonts w:ascii="CMR17" w:hAnsi="CMR17" w:cs="CMR17"/>
          <w:sz w:val="24"/>
          <w:szCs w:val="24"/>
        </w:rPr>
        <w:t>min</w:t>
      </w:r>
      <m:oMath>
        <m:d>
          <m:dPr>
            <m:ctrlPr>
              <w:rPr>
                <w:rFonts w:ascii="Cambria Math" w:hAnsi="Cambria Math" w:cs="CMR17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7"/>
                <w:sz w:val="24"/>
                <w:szCs w:val="24"/>
              </w:rPr>
              <m:t>1,</m:t>
            </m:r>
            <m:f>
              <m:fPr>
                <m:ctrlPr>
                  <w:rPr>
                    <w:rFonts w:ascii="Cambria Math" w:hAnsi="Cambria Math" w:cs="CMR17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R17"/>
                    <w:sz w:val="24"/>
                    <w:szCs w:val="24"/>
                  </w:rPr>
                  <m:t>p(y)</m:t>
                </m:r>
              </m:num>
              <m:den>
                <m:r>
                  <w:rPr>
                    <w:rFonts w:ascii="Cambria Math" w:hAnsi="Cambria Math" w:cs="CMR17"/>
                    <w:sz w:val="24"/>
                    <w:szCs w:val="24"/>
                  </w:rPr>
                  <m:t>p(xi)</m:t>
                </m:r>
              </m:den>
            </m:f>
            <m:f>
              <m:fPr>
                <m:ctrlPr>
                  <w:rPr>
                    <w:rFonts w:ascii="Cambria Math" w:hAnsi="Cambria Math" w:cs="CMR17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R17"/>
                    <w:sz w:val="24"/>
                    <w:szCs w:val="24"/>
                  </w:rPr>
                  <m:t>g(xi|y)</m:t>
                </m:r>
              </m:num>
              <m:den>
                <m:r>
                  <w:rPr>
                    <w:rFonts w:ascii="Cambria Math" w:hAnsi="Cambria Math" w:cs="CMR17"/>
                    <w:sz w:val="24"/>
                    <w:szCs w:val="24"/>
                  </w:rPr>
                  <m:t>g(y|xi)</m:t>
                </m:r>
              </m:den>
            </m:f>
          </m:e>
        </m:d>
      </m:oMath>
      <w:r>
        <w:rPr>
          <w:rFonts w:ascii="CMR17" w:hAnsi="CMR17" w:cs="CMR17"/>
          <w:sz w:val="24"/>
          <w:szCs w:val="24"/>
        </w:rPr>
        <w:t>=1</w:t>
      </w:r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 w:rsidRPr="00502993">
        <w:rPr>
          <w:rFonts w:ascii="CMR17" w:hAnsi="CMR17" w:cs="CMR17"/>
          <w:sz w:val="24"/>
          <w:szCs w:val="24"/>
        </w:rPr>
        <w:t xml:space="preserve">But, if we know how to generate </w:t>
      </w:r>
      <w:r w:rsidRPr="00502993">
        <w:rPr>
          <w:rFonts w:ascii="CMMI12" w:hAnsi="CMMI12" w:cs="CMMI12"/>
          <w:i/>
          <w:iCs/>
          <w:sz w:val="24"/>
          <w:szCs w:val="24"/>
        </w:rPr>
        <w:t>g</w:t>
      </w:r>
      <w:r w:rsidRPr="00502993">
        <w:rPr>
          <w:rFonts w:ascii="CMR17" w:hAnsi="CMR17" w:cs="CMR17"/>
          <w:sz w:val="24"/>
          <w:szCs w:val="24"/>
        </w:rPr>
        <w:t>(</w:t>
      </w:r>
      <w:r w:rsidRPr="00502993">
        <w:rPr>
          <w:rFonts w:ascii="CMMI12" w:hAnsi="CMMI12" w:cs="CMMI12"/>
          <w:i/>
          <w:iCs/>
          <w:sz w:val="24"/>
          <w:szCs w:val="24"/>
        </w:rPr>
        <w:t>y</w:t>
      </w:r>
      <w:r w:rsidRPr="00502993">
        <w:rPr>
          <w:rFonts w:ascii="CMR17" w:hAnsi="CMR17" w:cs="CMR17"/>
          <w:sz w:val="24"/>
          <w:szCs w:val="24"/>
        </w:rPr>
        <w:t xml:space="preserve">) = </w:t>
      </w:r>
      <w:r w:rsidRPr="00502993">
        <w:rPr>
          <w:rFonts w:ascii="CMMI12" w:hAnsi="CMMI12" w:cs="CMMI12"/>
          <w:i/>
          <w:iCs/>
          <w:sz w:val="24"/>
          <w:szCs w:val="24"/>
        </w:rPr>
        <w:t>p</w:t>
      </w:r>
      <w:r w:rsidRPr="00502993">
        <w:rPr>
          <w:rFonts w:ascii="CMR17" w:hAnsi="CMR17" w:cs="CMR17"/>
          <w:sz w:val="24"/>
          <w:szCs w:val="24"/>
        </w:rPr>
        <w:t>(</w:t>
      </w:r>
      <w:r w:rsidRPr="00502993">
        <w:rPr>
          <w:rFonts w:ascii="CMMI12" w:hAnsi="CMMI12" w:cs="CMMI12"/>
          <w:i/>
          <w:iCs/>
          <w:sz w:val="24"/>
          <w:szCs w:val="24"/>
        </w:rPr>
        <w:t>y</w:t>
      </w:r>
      <w:r w:rsidRPr="00502993">
        <w:rPr>
          <w:rFonts w:ascii="CMR17" w:hAnsi="CMR17" w:cs="CMR17"/>
          <w:sz w:val="24"/>
          <w:szCs w:val="24"/>
        </w:rPr>
        <w:t>), then we don't</w:t>
      </w:r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proofErr w:type="gramStart"/>
      <w:r w:rsidRPr="00502993">
        <w:rPr>
          <w:rFonts w:ascii="CMR17" w:hAnsi="CMR17" w:cs="CMR17"/>
          <w:sz w:val="24"/>
          <w:szCs w:val="24"/>
        </w:rPr>
        <w:t xml:space="preserve">need </w:t>
      </w:r>
      <w:r w:rsidR="00F815C7">
        <w:rPr>
          <w:rFonts w:ascii="CMR17" w:hAnsi="CMR17" w:cs="CMR17"/>
          <w:sz w:val="24"/>
          <w:szCs w:val="24"/>
        </w:rPr>
        <w:t xml:space="preserve"> </w:t>
      </w:r>
      <w:r w:rsidRPr="00502993">
        <w:rPr>
          <w:rFonts w:ascii="CMR17" w:hAnsi="CMR17" w:cs="CMR17"/>
          <w:sz w:val="24"/>
          <w:szCs w:val="24"/>
        </w:rPr>
        <w:t>MHA</w:t>
      </w:r>
      <w:proofErr w:type="gramEnd"/>
      <w:r w:rsidRPr="00502993">
        <w:rPr>
          <w:rFonts w:ascii="CMR17" w:hAnsi="CMR17" w:cs="CMR17"/>
          <w:sz w:val="24"/>
          <w:szCs w:val="24"/>
        </w:rPr>
        <w:t xml:space="preserve"> to generate </w:t>
      </w:r>
      <w:r w:rsidRPr="00502993">
        <w:rPr>
          <w:rFonts w:ascii="CMMI12" w:hAnsi="CMMI12" w:cs="CMMI12"/>
          <w:i/>
          <w:iCs/>
          <w:sz w:val="24"/>
          <w:szCs w:val="24"/>
        </w:rPr>
        <w:t>p</w:t>
      </w:r>
      <w:r w:rsidRPr="00502993">
        <w:rPr>
          <w:rFonts w:ascii="CMR17" w:hAnsi="CMR17" w:cs="CMR17"/>
          <w:sz w:val="24"/>
          <w:szCs w:val="24"/>
        </w:rPr>
        <w:t>(</w:t>
      </w:r>
      <w:r w:rsidRPr="00502993">
        <w:rPr>
          <w:rFonts w:ascii="CMMI12" w:hAnsi="CMMI12" w:cs="CMMI12"/>
          <w:i/>
          <w:iCs/>
          <w:sz w:val="24"/>
          <w:szCs w:val="24"/>
        </w:rPr>
        <w:t>y</w:t>
      </w:r>
      <w:r w:rsidRPr="00502993">
        <w:rPr>
          <w:rFonts w:ascii="CMR17" w:hAnsi="CMR17" w:cs="CMR17"/>
          <w:sz w:val="24"/>
          <w:szCs w:val="24"/>
        </w:rPr>
        <w:t>).</w:t>
      </w:r>
    </w:p>
    <w:p w:rsidR="00502993" w:rsidRPr="00F815C7" w:rsidRDefault="00502993" w:rsidP="00F815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 w:rsidRPr="00F815C7">
        <w:rPr>
          <w:rFonts w:ascii="CMR17" w:hAnsi="CMR17" w:cs="CMR17"/>
          <w:sz w:val="24"/>
          <w:szCs w:val="24"/>
        </w:rPr>
        <w:t xml:space="preserve">Choose </w:t>
      </w:r>
      <w:r w:rsidRPr="00F815C7">
        <w:rPr>
          <w:rFonts w:ascii="CMMI12" w:hAnsi="CMMI12" w:cs="CMMI12"/>
          <w:i/>
          <w:iCs/>
          <w:sz w:val="24"/>
          <w:szCs w:val="24"/>
        </w:rPr>
        <w:t>g</w:t>
      </w:r>
      <w:r w:rsidRPr="00F815C7">
        <w:rPr>
          <w:rFonts w:ascii="CMR17" w:hAnsi="CMR17" w:cs="CMR17"/>
          <w:sz w:val="24"/>
          <w:szCs w:val="24"/>
        </w:rPr>
        <w:t>(</w:t>
      </w:r>
      <w:r w:rsidRPr="00F815C7">
        <w:rPr>
          <w:rFonts w:ascii="CMMI12" w:hAnsi="CMMI12" w:cs="CMMI12"/>
          <w:i/>
          <w:iCs/>
          <w:sz w:val="24"/>
          <w:szCs w:val="24"/>
        </w:rPr>
        <w:t>y</w:t>
      </w:r>
      <w:r w:rsidRPr="00F815C7">
        <w:rPr>
          <w:rFonts w:ascii="CMR17" w:hAnsi="CMR17" w:cs="CMR17"/>
          <w:sz w:val="24"/>
          <w:szCs w:val="24"/>
        </w:rPr>
        <w:t>), is easy to generate, and is as close approximate to</w:t>
      </w:r>
    </w:p>
    <w:p w:rsidR="00502993" w:rsidRPr="00502993" w:rsidRDefault="00F815C7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>
        <w:rPr>
          <w:rFonts w:ascii="CMMI12" w:hAnsi="CMMI12" w:cs="CMMI12"/>
          <w:i/>
          <w:iCs/>
          <w:sz w:val="24"/>
          <w:szCs w:val="24"/>
        </w:rPr>
        <w:t xml:space="preserve">            </w:t>
      </w:r>
      <w:proofErr w:type="gramStart"/>
      <w:r w:rsidR="00502993" w:rsidRPr="00502993">
        <w:rPr>
          <w:rFonts w:ascii="CMMI12" w:hAnsi="CMMI12" w:cs="CMMI12"/>
          <w:i/>
          <w:iCs/>
          <w:sz w:val="24"/>
          <w:szCs w:val="24"/>
        </w:rPr>
        <w:t>p</w:t>
      </w:r>
      <w:r w:rsidR="00502993" w:rsidRPr="00502993">
        <w:rPr>
          <w:rFonts w:ascii="CMR17" w:hAnsi="CMR17" w:cs="CMR17"/>
          <w:sz w:val="24"/>
          <w:szCs w:val="24"/>
        </w:rPr>
        <w:t>(</w:t>
      </w:r>
      <w:proofErr w:type="gramEnd"/>
      <w:r w:rsidR="00502993" w:rsidRPr="00502993">
        <w:rPr>
          <w:rFonts w:ascii="CMMI12" w:hAnsi="CMMI12" w:cs="CMMI12"/>
          <w:i/>
          <w:iCs/>
          <w:sz w:val="24"/>
          <w:szCs w:val="24"/>
        </w:rPr>
        <w:t>y</w:t>
      </w:r>
      <w:r w:rsidR="00502993" w:rsidRPr="00502993">
        <w:rPr>
          <w:rFonts w:ascii="CMR17" w:hAnsi="CMR17" w:cs="CMR17"/>
          <w:sz w:val="24"/>
          <w:szCs w:val="24"/>
        </w:rPr>
        <w:t>), if possible.</w:t>
      </w:r>
    </w:p>
    <w:p w:rsidR="00502993" w:rsidRPr="00F815C7" w:rsidRDefault="00502993" w:rsidP="00F815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 w:rsidRPr="00F815C7">
        <w:rPr>
          <w:rFonts w:ascii="CMR17" w:hAnsi="CMR17" w:cs="CMR17"/>
          <w:sz w:val="24"/>
          <w:szCs w:val="24"/>
        </w:rPr>
        <w:t xml:space="preserve">Compare with Acceptance/Rejection </w:t>
      </w:r>
      <w:proofErr w:type="gramStart"/>
      <w:r w:rsidRPr="00F815C7">
        <w:rPr>
          <w:rFonts w:ascii="CMR17" w:hAnsi="CMR17" w:cs="CMR17"/>
          <w:sz w:val="24"/>
          <w:szCs w:val="24"/>
        </w:rPr>
        <w:t>method ?</w:t>
      </w:r>
      <w:proofErr w:type="gramEnd"/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  <w:proofErr w:type="gramStart"/>
      <w:r w:rsidRPr="00F815C7">
        <w:rPr>
          <w:rFonts w:ascii="CMBX12" w:hAnsi="CMBX12" w:cs="CMBX12"/>
          <w:b/>
          <w:sz w:val="24"/>
          <w:szCs w:val="24"/>
        </w:rPr>
        <w:t>random</w:t>
      </w:r>
      <w:proofErr w:type="gramEnd"/>
      <w:r w:rsidRPr="00F815C7">
        <w:rPr>
          <w:rFonts w:ascii="CMBX12" w:hAnsi="CMBX12" w:cs="CMBX12"/>
          <w:b/>
          <w:sz w:val="24"/>
          <w:szCs w:val="24"/>
        </w:rPr>
        <w:t xml:space="preserve"> walk chain</w:t>
      </w:r>
    </w:p>
    <w:p w:rsidR="0079257F" w:rsidRPr="00F815C7" w:rsidRDefault="0079257F" w:rsidP="0050299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</w:p>
    <w:p w:rsid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 w:rsidRPr="00502993">
        <w:rPr>
          <w:rFonts w:ascii="CMMI12" w:hAnsi="CMMI12" w:cs="CMMI12"/>
          <w:i/>
          <w:iCs/>
          <w:sz w:val="24"/>
          <w:szCs w:val="24"/>
        </w:rPr>
        <w:t xml:space="preserve">Y </w:t>
      </w:r>
      <w:r w:rsidRPr="00502993">
        <w:rPr>
          <w:rFonts w:ascii="CMR17" w:hAnsi="CMR17" w:cs="CMR17"/>
          <w:sz w:val="24"/>
          <w:szCs w:val="24"/>
        </w:rPr>
        <w:t xml:space="preserve">= </w:t>
      </w:r>
      <w:r w:rsidRPr="00502993">
        <w:rPr>
          <w:rFonts w:ascii="CMMI12" w:hAnsi="CMMI12" w:cs="CMMI12"/>
          <w:i/>
          <w:iCs/>
          <w:sz w:val="24"/>
          <w:szCs w:val="24"/>
        </w:rPr>
        <w:t xml:space="preserve">Xi </w:t>
      </w:r>
      <w:r w:rsidR="00F815C7">
        <w:rPr>
          <w:rFonts w:ascii="CMR17" w:hAnsi="CMR17" w:cs="CMR17"/>
          <w:sz w:val="24"/>
          <w:szCs w:val="24"/>
        </w:rPr>
        <w:t xml:space="preserve">+ </w:t>
      </w:r>
      <w:proofErr w:type="gramStart"/>
      <w:r w:rsidR="00F815C7">
        <w:rPr>
          <w:rFonts w:ascii="CMR17" w:hAnsi="CMR17" w:cs="CMR17"/>
          <w:sz w:val="24"/>
          <w:szCs w:val="24"/>
        </w:rPr>
        <w:t>ϵ ,ϵ</w:t>
      </w:r>
      <w:proofErr w:type="gramEnd"/>
      <m:oMath>
        <m:r>
          <w:rPr>
            <w:rFonts w:ascii="Cambria Math" w:hAnsi="Cambria Math" w:cs="CMR17"/>
            <w:sz w:val="24"/>
            <w:szCs w:val="24"/>
          </w:rPr>
          <m:t>~</m:t>
        </m:r>
      </m:oMath>
      <w:r w:rsidR="00F815C7">
        <w:rPr>
          <w:rFonts w:ascii="CMR17" w:hAnsi="CMR17" w:cs="CMR17"/>
          <w:sz w:val="24"/>
          <w:szCs w:val="24"/>
        </w:rPr>
        <w:t xml:space="preserve"> g(.)</w:t>
      </w:r>
    </w:p>
    <w:p w:rsidR="0079257F" w:rsidRPr="00502993" w:rsidRDefault="0079257F" w:rsidP="0050299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i/>
          <w:iCs/>
          <w:sz w:val="24"/>
          <w:szCs w:val="24"/>
        </w:rPr>
      </w:pPr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proofErr w:type="gramStart"/>
      <w:r w:rsidRPr="00502993">
        <w:rPr>
          <w:rFonts w:ascii="CMR17" w:hAnsi="CMR17" w:cs="CMR17"/>
          <w:sz w:val="24"/>
          <w:szCs w:val="24"/>
        </w:rPr>
        <w:t>where</w:t>
      </w:r>
      <w:proofErr w:type="gramEnd"/>
      <w:r w:rsidRPr="00502993">
        <w:rPr>
          <w:rFonts w:ascii="CMR17" w:hAnsi="CMR17" w:cs="CMR17"/>
          <w:sz w:val="24"/>
          <w:szCs w:val="24"/>
        </w:rPr>
        <w:t xml:space="preserve"> </w:t>
      </w:r>
      <w:r w:rsidRPr="00502993">
        <w:rPr>
          <w:rFonts w:ascii="CMMI12" w:hAnsi="CMMI12" w:cs="CMMI12"/>
          <w:i/>
          <w:iCs/>
          <w:sz w:val="24"/>
          <w:szCs w:val="24"/>
        </w:rPr>
        <w:t>g</w:t>
      </w:r>
      <w:r w:rsidRPr="00502993">
        <w:rPr>
          <w:rFonts w:ascii="CMR17" w:hAnsi="CMR17" w:cs="CMR17"/>
          <w:sz w:val="24"/>
          <w:szCs w:val="24"/>
        </w:rPr>
        <w:t>(</w:t>
      </w:r>
      <w:r w:rsidRPr="00502993">
        <w:rPr>
          <w:rFonts w:ascii="CMMI12" w:hAnsi="CMMI12" w:cs="CMMI12"/>
          <w:i/>
          <w:iCs/>
          <w:sz w:val="24"/>
          <w:szCs w:val="24"/>
        </w:rPr>
        <w:t>:</w:t>
      </w:r>
      <w:r w:rsidRPr="00502993">
        <w:rPr>
          <w:rFonts w:ascii="CMR17" w:hAnsi="CMR17" w:cs="CMR17"/>
          <w:sz w:val="24"/>
          <w:szCs w:val="24"/>
        </w:rPr>
        <w:t>) is usually a symmetric function around 0.</w:t>
      </w:r>
    </w:p>
    <w:p w:rsidR="00502993" w:rsidRPr="00F815C7" w:rsidRDefault="00502993" w:rsidP="00F815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proofErr w:type="gramStart"/>
      <w:r w:rsidRPr="00F815C7">
        <w:rPr>
          <w:rFonts w:ascii="CMR17" w:hAnsi="CMR17" w:cs="CMR17"/>
          <w:sz w:val="24"/>
          <w:szCs w:val="24"/>
        </w:rPr>
        <w:t>e.g</w:t>
      </w:r>
      <w:proofErr w:type="gramEnd"/>
      <w:r w:rsidRPr="00F815C7">
        <w:rPr>
          <w:rFonts w:ascii="CMR17" w:hAnsi="CMR17" w:cs="CMR17"/>
          <w:sz w:val="24"/>
          <w:szCs w:val="24"/>
        </w:rPr>
        <w:t xml:space="preserve">. </w:t>
      </w:r>
      <w:r w:rsidRPr="00F815C7">
        <w:rPr>
          <w:rFonts w:ascii="CMMI12" w:hAnsi="CMMI12" w:cs="CMMI12"/>
          <w:i/>
          <w:iCs/>
          <w:sz w:val="24"/>
          <w:szCs w:val="24"/>
        </w:rPr>
        <w:t>g</w:t>
      </w:r>
      <w:r w:rsidRPr="00F815C7">
        <w:rPr>
          <w:rFonts w:ascii="CMR17" w:hAnsi="CMR17" w:cs="CMR17"/>
          <w:sz w:val="24"/>
          <w:szCs w:val="24"/>
        </w:rPr>
        <w:t>(</w:t>
      </w:r>
      <w:proofErr w:type="spellStart"/>
      <w:r w:rsidRPr="00F815C7">
        <w:rPr>
          <w:rFonts w:ascii="CMMI12" w:hAnsi="CMMI12" w:cs="CMMI12"/>
          <w:i/>
          <w:iCs/>
          <w:sz w:val="24"/>
          <w:szCs w:val="24"/>
        </w:rPr>
        <w:t>y</w:t>
      </w:r>
      <w:r w:rsidR="00F815C7">
        <w:rPr>
          <w:rFonts w:ascii="CMSY10" w:hAnsi="CMSY10" w:cs="CMSY10"/>
          <w:i/>
          <w:iCs/>
          <w:sz w:val="24"/>
          <w:szCs w:val="24"/>
        </w:rPr>
        <w:t>|</w:t>
      </w:r>
      <w:r w:rsidRPr="00F815C7">
        <w:rPr>
          <w:rFonts w:ascii="CMMI12" w:hAnsi="CMMI12" w:cs="CMMI12"/>
          <w:i/>
          <w:iCs/>
          <w:sz w:val="24"/>
          <w:szCs w:val="24"/>
        </w:rPr>
        <w:t>x</w:t>
      </w:r>
      <w:r w:rsidRPr="00F815C7">
        <w:rPr>
          <w:rFonts w:ascii="CMMI12" w:hAnsi="CMMI12" w:cs="CMMI12"/>
          <w:i/>
          <w:iCs/>
          <w:sz w:val="24"/>
          <w:szCs w:val="24"/>
          <w:vertAlign w:val="subscript"/>
        </w:rPr>
        <w:t>i</w:t>
      </w:r>
      <w:proofErr w:type="spellEnd"/>
      <w:r w:rsidRPr="00F815C7">
        <w:rPr>
          <w:rFonts w:ascii="CMR17" w:hAnsi="CMR17" w:cs="CMR17"/>
          <w:sz w:val="24"/>
          <w:szCs w:val="24"/>
        </w:rPr>
        <w:t xml:space="preserve">) </w:t>
      </w:r>
      <m:oMath>
        <m:r>
          <w:rPr>
            <w:rFonts w:ascii="Cambria Math" w:hAnsi="Cambria Math" w:cs="CMR17"/>
            <w:sz w:val="24"/>
            <w:szCs w:val="24"/>
          </w:rPr>
          <m:t>~</m:t>
        </m:r>
      </m:oMath>
      <w:r w:rsidRPr="00F815C7">
        <w:rPr>
          <w:rFonts w:ascii="CMSY10" w:hAnsi="CMSY10" w:cs="CMSY10"/>
          <w:i/>
          <w:iCs/>
          <w:sz w:val="24"/>
          <w:szCs w:val="24"/>
        </w:rPr>
        <w:t xml:space="preserve"> </w:t>
      </w:r>
      <w:r w:rsidRPr="00F815C7">
        <w:rPr>
          <w:rFonts w:ascii="CMMI12" w:hAnsi="CMMI12" w:cs="CMMI12"/>
          <w:i/>
          <w:iCs/>
          <w:sz w:val="24"/>
          <w:szCs w:val="24"/>
        </w:rPr>
        <w:t>N</w:t>
      </w:r>
      <w:r w:rsidRPr="00F815C7">
        <w:rPr>
          <w:rFonts w:ascii="CMR17" w:hAnsi="CMR17" w:cs="CMR17"/>
          <w:sz w:val="24"/>
          <w:szCs w:val="24"/>
        </w:rPr>
        <w:t>(</w:t>
      </w:r>
      <w:r w:rsidRPr="00F815C7">
        <w:rPr>
          <w:rFonts w:ascii="CMMI12" w:hAnsi="CMMI12" w:cs="CMMI12"/>
          <w:i/>
          <w:iCs/>
          <w:sz w:val="24"/>
          <w:szCs w:val="24"/>
        </w:rPr>
        <w:t>x</w:t>
      </w:r>
      <w:r w:rsidRPr="00F815C7">
        <w:rPr>
          <w:rFonts w:ascii="CMMI12" w:hAnsi="CMMI12" w:cs="CMMI12"/>
          <w:i/>
          <w:iCs/>
          <w:sz w:val="24"/>
          <w:szCs w:val="24"/>
          <w:vertAlign w:val="subscript"/>
        </w:rPr>
        <w:t>i</w:t>
      </w:r>
      <w:r w:rsidR="00F815C7">
        <w:rPr>
          <w:rFonts w:ascii="CMMI12" w:hAnsi="CMMI12" w:cs="CMMI12"/>
          <w:i/>
          <w:iCs/>
          <w:sz w:val="24"/>
          <w:szCs w:val="24"/>
        </w:rPr>
        <w:t>,σ</w:t>
      </w:r>
      <w:r w:rsidR="004229FC" w:rsidRPr="004229FC">
        <w:rPr>
          <w:rFonts w:ascii="CMMI12" w:hAnsi="CMMI12" w:cs="CMMI12"/>
          <w:i/>
          <w:iCs/>
          <w:sz w:val="24"/>
          <w:szCs w:val="24"/>
          <w:vertAlign w:val="superscript"/>
        </w:rPr>
        <w:t>2</w:t>
      </w:r>
      <w:r w:rsidRPr="00F815C7">
        <w:rPr>
          <w:rFonts w:ascii="CMR17" w:hAnsi="CMR17" w:cs="CMR17"/>
          <w:sz w:val="24"/>
          <w:szCs w:val="24"/>
        </w:rPr>
        <w:t>).</w:t>
      </w:r>
    </w:p>
    <w:p w:rsidR="004229FC" w:rsidRDefault="004229FC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      </w:t>
      </w:r>
      <w:proofErr w:type="gramStart"/>
      <w:r w:rsidR="00502993" w:rsidRPr="00502993">
        <w:rPr>
          <w:rFonts w:ascii="CMR17" w:hAnsi="CMR17" w:cs="CMR17"/>
          <w:sz w:val="24"/>
          <w:szCs w:val="24"/>
        </w:rPr>
        <w:t>i.e</w:t>
      </w:r>
      <w:proofErr w:type="gramEnd"/>
      <w:r w:rsidR="00502993" w:rsidRPr="00502993">
        <w:rPr>
          <w:rFonts w:ascii="CMR17" w:hAnsi="CMR17" w:cs="CMR17"/>
          <w:sz w:val="24"/>
          <w:szCs w:val="24"/>
        </w:rPr>
        <w:t xml:space="preserve">. </w:t>
      </w:r>
      <w:r w:rsidR="00502993" w:rsidRPr="00502993">
        <w:rPr>
          <w:rFonts w:ascii="CMMI12" w:hAnsi="CMMI12" w:cs="CMMI12"/>
          <w:i/>
          <w:iCs/>
          <w:sz w:val="24"/>
          <w:szCs w:val="24"/>
        </w:rPr>
        <w:t xml:space="preserve">Y </w:t>
      </w:r>
      <w:r w:rsidR="00502993" w:rsidRPr="00502993">
        <w:rPr>
          <w:rFonts w:ascii="CMR17" w:hAnsi="CMR17" w:cs="CMR17"/>
          <w:sz w:val="24"/>
          <w:szCs w:val="24"/>
        </w:rPr>
        <w:t xml:space="preserve">= </w:t>
      </w:r>
      <w:r w:rsidR="00502993" w:rsidRPr="00502993">
        <w:rPr>
          <w:rFonts w:ascii="CMMI12" w:hAnsi="CMMI12" w:cs="CMMI12"/>
          <w:i/>
          <w:iCs/>
          <w:sz w:val="24"/>
          <w:szCs w:val="24"/>
        </w:rPr>
        <w:t>X</w:t>
      </w:r>
      <w:r w:rsidR="00502993" w:rsidRPr="004229FC">
        <w:rPr>
          <w:rFonts w:ascii="CMMI12" w:hAnsi="CMMI12" w:cs="CMMI12"/>
          <w:i/>
          <w:iCs/>
          <w:sz w:val="24"/>
          <w:szCs w:val="24"/>
          <w:vertAlign w:val="subscript"/>
        </w:rPr>
        <w:t xml:space="preserve">i </w:t>
      </w:r>
      <w:r w:rsidR="00502993" w:rsidRPr="00502993">
        <w:rPr>
          <w:rFonts w:ascii="CMR17" w:hAnsi="CMR17" w:cs="CMR17"/>
          <w:sz w:val="24"/>
          <w:szCs w:val="24"/>
        </w:rPr>
        <w:t xml:space="preserve">+ </w:t>
      </w:r>
      <w:r>
        <w:rPr>
          <w:rFonts w:ascii="CMR17" w:hAnsi="CMR17" w:cs="CMR17"/>
          <w:sz w:val="24"/>
          <w:szCs w:val="24"/>
        </w:rPr>
        <w:t>ϵ ,ϵ</w:t>
      </w:r>
      <m:oMath>
        <m:r>
          <w:rPr>
            <w:rFonts w:ascii="Cambria Math" w:hAnsi="Cambria Math" w:cs="CMR17"/>
            <w:sz w:val="24"/>
            <w:szCs w:val="24"/>
          </w:rPr>
          <m:t>~</m:t>
        </m:r>
      </m:oMath>
      <w:r>
        <w:rPr>
          <w:rFonts w:ascii="CMR17" w:hAnsi="CMR17" w:cs="CMR17"/>
          <w:sz w:val="24"/>
          <w:szCs w:val="24"/>
        </w:rPr>
        <w:t xml:space="preserve"> </w:t>
      </w:r>
      <w:r w:rsidRPr="00F815C7">
        <w:rPr>
          <w:rFonts w:ascii="CMMI12" w:hAnsi="CMMI12" w:cs="CMMI12"/>
          <w:i/>
          <w:iCs/>
          <w:sz w:val="24"/>
          <w:szCs w:val="24"/>
        </w:rPr>
        <w:t>N</w:t>
      </w:r>
      <w:r w:rsidRPr="00F815C7">
        <w:rPr>
          <w:rFonts w:ascii="CMR17" w:hAnsi="CMR17" w:cs="CMR17"/>
          <w:sz w:val="24"/>
          <w:szCs w:val="24"/>
        </w:rPr>
        <w:t>(</w:t>
      </w:r>
      <w:r w:rsidRPr="00F815C7">
        <w:rPr>
          <w:rFonts w:ascii="CMMI12" w:hAnsi="CMMI12" w:cs="CMMI12"/>
          <w:i/>
          <w:iCs/>
          <w:sz w:val="24"/>
          <w:szCs w:val="24"/>
        </w:rPr>
        <w:t>x</w:t>
      </w:r>
      <w:r w:rsidRPr="00F815C7">
        <w:rPr>
          <w:rFonts w:ascii="CMMI12" w:hAnsi="CMMI12" w:cs="CMMI12"/>
          <w:i/>
          <w:iCs/>
          <w:sz w:val="24"/>
          <w:szCs w:val="24"/>
          <w:vertAlign w:val="subscript"/>
        </w:rPr>
        <w:t>i</w:t>
      </w:r>
      <w:r>
        <w:rPr>
          <w:rFonts w:ascii="CMMI12" w:hAnsi="CMMI12" w:cs="CMMI12"/>
          <w:i/>
          <w:iCs/>
          <w:sz w:val="24"/>
          <w:szCs w:val="24"/>
        </w:rPr>
        <w:t>,σ</w:t>
      </w:r>
      <w:r w:rsidRPr="004229FC">
        <w:rPr>
          <w:rFonts w:ascii="CMMI12" w:hAnsi="CMMI12" w:cs="CMMI12"/>
          <w:i/>
          <w:iCs/>
          <w:sz w:val="24"/>
          <w:szCs w:val="24"/>
          <w:vertAlign w:val="superscript"/>
        </w:rPr>
        <w:t>2</w:t>
      </w:r>
      <w:r w:rsidRPr="00F815C7">
        <w:rPr>
          <w:rFonts w:ascii="CMR17" w:hAnsi="CMR17" w:cs="CMR17"/>
          <w:sz w:val="24"/>
          <w:szCs w:val="24"/>
        </w:rPr>
        <w:t>).</w:t>
      </w:r>
    </w:p>
    <w:p w:rsidR="004229FC" w:rsidRDefault="004229FC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</w:p>
    <w:p w:rsidR="004229FC" w:rsidRDefault="004229FC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proofErr w:type="gramStart"/>
      <w:r>
        <w:rPr>
          <w:rFonts w:ascii="CMR17" w:hAnsi="CMR17" w:cs="CMR17"/>
          <w:sz w:val="24"/>
          <w:szCs w:val="24"/>
        </w:rPr>
        <w:t>g(</w:t>
      </w:r>
      <w:proofErr w:type="spellStart"/>
      <w:proofErr w:type="gramEnd"/>
      <w:r>
        <w:rPr>
          <w:rFonts w:ascii="CMR17" w:hAnsi="CMR17" w:cs="CMR17"/>
          <w:sz w:val="24"/>
          <w:szCs w:val="24"/>
        </w:rPr>
        <w:t>y|x</w:t>
      </w:r>
      <w:r w:rsidRPr="004229FC">
        <w:rPr>
          <w:rFonts w:ascii="CMR17" w:hAnsi="CMR17" w:cs="CMR17"/>
          <w:sz w:val="24"/>
          <w:szCs w:val="24"/>
          <w:vertAlign w:val="subscript"/>
        </w:rPr>
        <w:t>i</w:t>
      </w:r>
      <w:proofErr w:type="spellEnd"/>
      <w:r>
        <w:rPr>
          <w:rFonts w:ascii="CMR17" w:hAnsi="CMR17" w:cs="CMR17"/>
          <w:sz w:val="24"/>
          <w:szCs w:val="24"/>
        </w:rPr>
        <w:t>)=</w:t>
      </w:r>
      <m:oMath>
        <m:f>
          <m:fPr>
            <m:ctrlPr>
              <w:rPr>
                <w:rFonts w:ascii="Cambria Math" w:hAnsi="Cambria Math" w:cs="CMR17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7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MR17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MR17"/>
                    <w:sz w:val="24"/>
                    <w:szCs w:val="24"/>
                  </w:rPr>
                  <m:t>2πσ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CMR17"/>
            <w:sz w:val="24"/>
            <w:szCs w:val="24"/>
          </w:rPr>
          <m:t>exp⁡</m:t>
        </m:r>
        <m:d>
          <m:dPr>
            <m:ctrlPr>
              <w:rPr>
                <w:rFonts w:ascii="Cambria Math" w:hAnsi="Cambria Math" w:cs="CMR17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7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CMR17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R17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CMR17"/>
                    <w:sz w:val="24"/>
                    <w:szCs w:val="24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 w:cs="CMR17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MR17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7"/>
                        <w:sz w:val="24"/>
                        <w:szCs w:val="24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hAnsi="Cambria Math" w:cs="CMR17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R17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MR17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MR17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MR17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CMR17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7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CMR17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</w:p>
    <w:p w:rsidR="004229FC" w:rsidRDefault="004229FC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</w:p>
    <w:p w:rsidR="004229FC" w:rsidRDefault="004229FC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proofErr w:type="gramStart"/>
      <w:r>
        <w:rPr>
          <w:rFonts w:ascii="CMR17" w:hAnsi="CMR17" w:cs="CMR17"/>
          <w:sz w:val="24"/>
          <w:szCs w:val="24"/>
        </w:rPr>
        <w:t>g(</w:t>
      </w:r>
      <w:proofErr w:type="spellStart"/>
      <w:proofErr w:type="gramEnd"/>
      <w:r>
        <w:rPr>
          <w:rFonts w:ascii="CMR17" w:hAnsi="CMR17" w:cs="CMR17"/>
          <w:sz w:val="24"/>
          <w:szCs w:val="24"/>
        </w:rPr>
        <w:t>y|x</w:t>
      </w:r>
      <w:r w:rsidRPr="004229FC">
        <w:rPr>
          <w:rFonts w:ascii="CMR17" w:hAnsi="CMR17" w:cs="CMR17"/>
          <w:sz w:val="24"/>
          <w:szCs w:val="24"/>
          <w:vertAlign w:val="subscript"/>
        </w:rPr>
        <w:t>i</w:t>
      </w:r>
      <w:proofErr w:type="spellEnd"/>
      <w:r>
        <w:rPr>
          <w:rFonts w:ascii="CMR17" w:hAnsi="CMR17" w:cs="CMR17"/>
          <w:sz w:val="24"/>
          <w:szCs w:val="24"/>
        </w:rPr>
        <w:t>)=</w:t>
      </w:r>
      <w:r w:rsidRPr="004229FC">
        <w:rPr>
          <w:rFonts w:ascii="CMR17" w:hAnsi="CMR17" w:cs="CMR17"/>
          <w:sz w:val="24"/>
          <w:szCs w:val="24"/>
        </w:rPr>
        <w:t xml:space="preserve"> </w:t>
      </w:r>
      <w:r>
        <w:rPr>
          <w:rFonts w:ascii="CMR17" w:hAnsi="CMR17" w:cs="CMR17"/>
          <w:sz w:val="24"/>
          <w:szCs w:val="24"/>
        </w:rPr>
        <w:t>g(x</w:t>
      </w:r>
      <w:r>
        <w:rPr>
          <w:rFonts w:ascii="CMR17" w:hAnsi="CMR17" w:cs="CMR17"/>
          <w:sz w:val="24"/>
          <w:szCs w:val="24"/>
          <w:vertAlign w:val="subscript"/>
        </w:rPr>
        <w:t xml:space="preserve">i </w:t>
      </w:r>
      <w:r>
        <w:rPr>
          <w:rFonts w:ascii="CMR17" w:hAnsi="CMR17" w:cs="CMR17"/>
          <w:sz w:val="24"/>
          <w:szCs w:val="24"/>
        </w:rPr>
        <w:t>|y)</w:t>
      </w:r>
    </w:p>
    <w:p w:rsidR="00963998" w:rsidRDefault="00963998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</w:p>
    <w:p w:rsidR="00963998" w:rsidRDefault="00963998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>
        <w:rPr>
          <w:rFonts w:ascii="CMMI12" w:hAnsi="CMMI12" w:cs="CMMI12"/>
          <w:i/>
          <w:iCs/>
          <w:sz w:val="24"/>
          <w:szCs w:val="24"/>
        </w:rPr>
        <w:t xml:space="preserve">      </w:t>
      </w:r>
      <w:proofErr w:type="spellStart"/>
      <w:proofErr w:type="gramStart"/>
      <w:r>
        <w:rPr>
          <w:rFonts w:ascii="CMR17" w:hAnsi="CMR17" w:cs="CMR17"/>
          <w:sz w:val="24"/>
          <w:szCs w:val="24"/>
        </w:rPr>
        <w:t>r</w:t>
      </w:r>
      <w:r w:rsidRPr="003656AB">
        <w:rPr>
          <w:rFonts w:ascii="CMR17" w:hAnsi="CMR17" w:cs="CMR17"/>
          <w:sz w:val="24"/>
          <w:szCs w:val="24"/>
          <w:vertAlign w:val="subscript"/>
        </w:rPr>
        <w:t>i</w:t>
      </w:r>
      <w:proofErr w:type="spellEnd"/>
      <w:r>
        <w:rPr>
          <w:rFonts w:ascii="CMR17" w:hAnsi="CMR17" w:cs="CMR17"/>
          <w:sz w:val="24"/>
          <w:szCs w:val="24"/>
        </w:rPr>
        <w:t>=</w:t>
      </w:r>
      <w:proofErr w:type="gramEnd"/>
      <w:r>
        <w:rPr>
          <w:rFonts w:ascii="CMR17" w:hAnsi="CMR17" w:cs="CMR17"/>
          <w:sz w:val="24"/>
          <w:szCs w:val="24"/>
        </w:rPr>
        <w:t>min</w:t>
      </w:r>
      <m:oMath>
        <m:d>
          <m:dPr>
            <m:ctrlPr>
              <w:rPr>
                <w:rFonts w:ascii="Cambria Math" w:hAnsi="Cambria Math" w:cs="CMR17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7"/>
                <w:sz w:val="24"/>
                <w:szCs w:val="24"/>
              </w:rPr>
              <m:t>1,</m:t>
            </m:r>
            <m:f>
              <m:fPr>
                <m:ctrlPr>
                  <w:rPr>
                    <w:rFonts w:ascii="Cambria Math" w:hAnsi="Cambria Math" w:cs="CMR17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R17"/>
                    <w:sz w:val="24"/>
                    <w:szCs w:val="24"/>
                  </w:rPr>
                  <m:t>p(y)</m:t>
                </m:r>
              </m:num>
              <m:den>
                <m:r>
                  <w:rPr>
                    <w:rFonts w:ascii="Cambria Math" w:hAnsi="Cambria Math" w:cs="CMR17"/>
                    <w:sz w:val="24"/>
                    <w:szCs w:val="24"/>
                  </w:rPr>
                  <m:t>p(xi)</m:t>
                </m:r>
              </m:den>
            </m:f>
          </m:e>
        </m:d>
      </m:oMath>
    </w:p>
    <w:p w:rsidR="004229FC" w:rsidRDefault="004229FC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</w:p>
    <w:p w:rsidR="00502993" w:rsidRPr="00324356" w:rsidRDefault="00502993" w:rsidP="003243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 w:rsidRPr="00324356">
        <w:rPr>
          <w:rFonts w:ascii="CMR17" w:hAnsi="CMR17" w:cs="CMR17"/>
          <w:sz w:val="24"/>
          <w:szCs w:val="24"/>
        </w:rPr>
        <w:t xml:space="preserve">Improper choices of </w:t>
      </w:r>
      <w:r w:rsidR="00324356" w:rsidRPr="00324356">
        <w:rPr>
          <w:rFonts w:ascii="CMR17" w:hAnsi="CMR17" w:cs="CMR17"/>
          <w:sz w:val="24"/>
          <w:szCs w:val="24"/>
        </w:rPr>
        <w:t>σ</w:t>
      </w:r>
      <w:r w:rsidR="00324356" w:rsidRPr="00324356">
        <w:rPr>
          <w:rFonts w:ascii="CMR17" w:hAnsi="CMR17" w:cs="CMR17"/>
          <w:sz w:val="24"/>
          <w:szCs w:val="24"/>
          <w:vertAlign w:val="superscript"/>
        </w:rPr>
        <w:t>2</w:t>
      </w:r>
      <w:r w:rsidRPr="00324356">
        <w:rPr>
          <w:rFonts w:ascii="CMR17" w:hAnsi="CMR17" w:cs="CMR17"/>
          <w:sz w:val="24"/>
          <w:szCs w:val="24"/>
        </w:rPr>
        <w:t xml:space="preserve"> may increase </w:t>
      </w:r>
      <w:r w:rsidR="00324356" w:rsidRPr="0032435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ρ</w:t>
      </w:r>
      <w:r w:rsidR="00324356" w:rsidRPr="0032435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vertAlign w:val="subscript"/>
        </w:rPr>
        <w:t>1</w:t>
      </w:r>
      <w:r w:rsidRPr="00324356">
        <w:rPr>
          <w:rFonts w:ascii="CMR17" w:hAnsi="CMR17" w:cs="CMR17"/>
          <w:sz w:val="24"/>
          <w:szCs w:val="24"/>
        </w:rPr>
        <w:t>:</w:t>
      </w:r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 w:rsidRPr="00502993">
        <w:rPr>
          <w:rFonts w:ascii="CMR17" w:hAnsi="CMR17" w:cs="CMR17"/>
          <w:sz w:val="24"/>
          <w:szCs w:val="24"/>
        </w:rPr>
        <w:t>1.</w:t>
      </w:r>
      <w:r w:rsidR="00324356" w:rsidRPr="00324356">
        <w:rPr>
          <w:rFonts w:ascii="CMR17" w:hAnsi="CMR17" w:cs="CMR17"/>
          <w:sz w:val="24"/>
          <w:szCs w:val="24"/>
        </w:rPr>
        <w:t xml:space="preserve"> </w:t>
      </w:r>
      <w:proofErr w:type="gramStart"/>
      <w:r w:rsidR="00324356">
        <w:rPr>
          <w:rFonts w:ascii="CMR17" w:hAnsi="CMR17" w:cs="CMR17"/>
          <w:sz w:val="24"/>
          <w:szCs w:val="24"/>
        </w:rPr>
        <w:t>σ</w:t>
      </w:r>
      <w:r w:rsidR="00324356" w:rsidRPr="00324356">
        <w:rPr>
          <w:rFonts w:ascii="CMR17" w:hAnsi="CMR17" w:cs="CMR17"/>
          <w:sz w:val="24"/>
          <w:szCs w:val="24"/>
          <w:vertAlign w:val="superscript"/>
        </w:rPr>
        <w:t>2</w:t>
      </w:r>
      <w:r w:rsidR="00324356">
        <w:rPr>
          <w:rFonts w:ascii="CMR17" w:hAnsi="CMR17" w:cs="CMR17"/>
          <w:sz w:val="24"/>
          <w:szCs w:val="24"/>
          <w:vertAlign w:val="superscript"/>
        </w:rPr>
        <w:t xml:space="preserve"> </w:t>
      </w:r>
      <w:r w:rsidRPr="00502993">
        <w:rPr>
          <w:rFonts w:ascii="CMR12" w:hAnsi="CMR12" w:cs="CMR12"/>
          <w:sz w:val="24"/>
          <w:szCs w:val="24"/>
        </w:rPr>
        <w:t xml:space="preserve"> </w:t>
      </w:r>
      <w:r w:rsidRPr="00502993">
        <w:rPr>
          <w:rFonts w:ascii="CMR17" w:hAnsi="CMR17" w:cs="CMR17"/>
          <w:sz w:val="24"/>
          <w:szCs w:val="24"/>
        </w:rPr>
        <w:t>too</w:t>
      </w:r>
      <w:proofErr w:type="gramEnd"/>
      <w:r w:rsidRPr="00502993">
        <w:rPr>
          <w:rFonts w:ascii="CMR17" w:hAnsi="CMR17" w:cs="CMR17"/>
          <w:sz w:val="24"/>
          <w:szCs w:val="24"/>
        </w:rPr>
        <w:t xml:space="preserve"> small</w:t>
      </w:r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r w:rsidRPr="00502993">
        <w:rPr>
          <w:rFonts w:ascii="CMR17" w:hAnsi="CMR17" w:cs="CMR17"/>
          <w:sz w:val="24"/>
          <w:szCs w:val="24"/>
        </w:rPr>
        <w:t>2.</w:t>
      </w:r>
      <w:r w:rsidR="00324356">
        <w:rPr>
          <w:rFonts w:ascii="CMR17" w:hAnsi="CMR17" w:cs="CMR17"/>
          <w:sz w:val="24"/>
          <w:szCs w:val="24"/>
        </w:rPr>
        <w:t xml:space="preserve"> </w:t>
      </w:r>
      <w:proofErr w:type="gramStart"/>
      <w:r w:rsidR="00324356">
        <w:rPr>
          <w:rFonts w:ascii="CMR17" w:hAnsi="CMR17" w:cs="CMR17"/>
          <w:sz w:val="24"/>
          <w:szCs w:val="24"/>
        </w:rPr>
        <w:t>σ</w:t>
      </w:r>
      <w:r w:rsidR="00324356" w:rsidRPr="00324356">
        <w:rPr>
          <w:rFonts w:ascii="CMR17" w:hAnsi="CMR17" w:cs="CMR17"/>
          <w:sz w:val="24"/>
          <w:szCs w:val="24"/>
          <w:vertAlign w:val="superscript"/>
        </w:rPr>
        <w:t>2</w:t>
      </w:r>
      <w:r w:rsidR="00324356">
        <w:rPr>
          <w:rFonts w:ascii="CMR17" w:hAnsi="CMR17" w:cs="CMR17"/>
          <w:sz w:val="24"/>
          <w:szCs w:val="24"/>
          <w:vertAlign w:val="superscript"/>
        </w:rPr>
        <w:t xml:space="preserve"> </w:t>
      </w:r>
      <w:r w:rsidRPr="00502993">
        <w:rPr>
          <w:rFonts w:ascii="CMR12" w:hAnsi="CMR12" w:cs="CMR12"/>
          <w:sz w:val="24"/>
          <w:szCs w:val="24"/>
        </w:rPr>
        <w:t xml:space="preserve"> </w:t>
      </w:r>
      <w:r w:rsidRPr="00502993">
        <w:rPr>
          <w:rFonts w:ascii="CMR17" w:hAnsi="CMR17" w:cs="CMR17"/>
          <w:sz w:val="24"/>
          <w:szCs w:val="24"/>
        </w:rPr>
        <w:t>too</w:t>
      </w:r>
      <w:proofErr w:type="gramEnd"/>
      <w:r w:rsidRPr="00502993">
        <w:rPr>
          <w:rFonts w:ascii="CMR17" w:hAnsi="CMR17" w:cs="CMR17"/>
          <w:sz w:val="24"/>
          <w:szCs w:val="24"/>
        </w:rPr>
        <w:t xml:space="preserve"> large</w:t>
      </w:r>
    </w:p>
    <w:p w:rsidR="00502993" w:rsidRPr="00324356" w:rsidRDefault="00502993" w:rsidP="003243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proofErr w:type="gramStart"/>
      <w:r w:rsidRPr="00324356">
        <w:rPr>
          <w:rFonts w:ascii="CMR17" w:hAnsi="CMR17" w:cs="CMR17"/>
          <w:sz w:val="24"/>
          <w:szCs w:val="24"/>
        </w:rPr>
        <w:t>e.g</w:t>
      </w:r>
      <w:proofErr w:type="gramEnd"/>
      <w:r w:rsidRPr="00324356">
        <w:rPr>
          <w:rFonts w:ascii="CMR17" w:hAnsi="CMR17" w:cs="CMR17"/>
          <w:sz w:val="24"/>
          <w:szCs w:val="24"/>
        </w:rPr>
        <w:t xml:space="preserve">. </w:t>
      </w:r>
      <w:r w:rsidRPr="00324356">
        <w:rPr>
          <w:rFonts w:ascii="CMMI12" w:hAnsi="CMMI12" w:cs="CMMI12"/>
          <w:i/>
          <w:iCs/>
          <w:sz w:val="24"/>
          <w:szCs w:val="24"/>
        </w:rPr>
        <w:t>g</w:t>
      </w:r>
      <w:r w:rsidRPr="00324356">
        <w:rPr>
          <w:rFonts w:ascii="CMR17" w:hAnsi="CMR17" w:cs="CMR17"/>
          <w:sz w:val="24"/>
          <w:szCs w:val="24"/>
        </w:rPr>
        <w:t>(</w:t>
      </w:r>
      <w:proofErr w:type="spellStart"/>
      <w:r w:rsidRPr="00324356">
        <w:rPr>
          <w:rFonts w:ascii="CMMI12" w:hAnsi="CMMI12" w:cs="CMMI12"/>
          <w:i/>
          <w:iCs/>
          <w:sz w:val="24"/>
          <w:szCs w:val="24"/>
        </w:rPr>
        <w:t>y</w:t>
      </w:r>
      <w:r w:rsidR="00324356">
        <w:rPr>
          <w:rFonts w:ascii="CMSY10" w:hAnsi="CMSY10" w:cs="CMSY10"/>
          <w:i/>
          <w:iCs/>
          <w:sz w:val="24"/>
          <w:szCs w:val="24"/>
        </w:rPr>
        <w:t>|</w:t>
      </w:r>
      <w:r w:rsidRPr="00324356">
        <w:rPr>
          <w:rFonts w:ascii="CMMI12" w:hAnsi="CMMI12" w:cs="CMMI12"/>
          <w:i/>
          <w:iCs/>
          <w:sz w:val="24"/>
          <w:szCs w:val="24"/>
        </w:rPr>
        <w:t>x</w:t>
      </w:r>
      <w:r w:rsidRPr="00324356">
        <w:rPr>
          <w:rFonts w:ascii="CMMI12" w:hAnsi="CMMI12" w:cs="CMMI12"/>
          <w:i/>
          <w:iCs/>
          <w:sz w:val="24"/>
          <w:szCs w:val="24"/>
          <w:vertAlign w:val="subscript"/>
        </w:rPr>
        <w:t>i</w:t>
      </w:r>
      <w:proofErr w:type="spellEnd"/>
      <w:r w:rsidRPr="00324356">
        <w:rPr>
          <w:rFonts w:ascii="CMR17" w:hAnsi="CMR17" w:cs="CMR17"/>
          <w:sz w:val="24"/>
          <w:szCs w:val="24"/>
        </w:rPr>
        <w:t xml:space="preserve">) </w:t>
      </w:r>
      <m:oMath>
        <m:r>
          <w:rPr>
            <w:rFonts w:ascii="Cambria Math" w:hAnsi="Cambria Math" w:cs="CMR17"/>
            <w:sz w:val="24"/>
            <w:szCs w:val="24"/>
          </w:rPr>
          <m:t>~</m:t>
        </m:r>
      </m:oMath>
      <w:r w:rsidRPr="00324356">
        <w:rPr>
          <w:rFonts w:ascii="CMSY10" w:hAnsi="CMSY10" w:cs="CMSY10"/>
          <w:i/>
          <w:iCs/>
          <w:sz w:val="24"/>
          <w:szCs w:val="24"/>
        </w:rPr>
        <w:t xml:space="preserve"> </w:t>
      </w:r>
      <w:r w:rsidRPr="00324356">
        <w:rPr>
          <w:rFonts w:ascii="CMMI12" w:hAnsi="CMMI12" w:cs="CMMI12"/>
          <w:i/>
          <w:iCs/>
          <w:sz w:val="24"/>
          <w:szCs w:val="24"/>
        </w:rPr>
        <w:t>U</w:t>
      </w:r>
      <w:r w:rsidRPr="00324356">
        <w:rPr>
          <w:rFonts w:ascii="CMR17" w:hAnsi="CMR17" w:cs="CMR17"/>
          <w:sz w:val="24"/>
          <w:szCs w:val="24"/>
        </w:rPr>
        <w:t>(</w:t>
      </w:r>
      <w:r w:rsidR="00301FAA">
        <w:rPr>
          <w:rFonts w:ascii="CMSY10" w:hAnsi="CMSY10" w:cs="CMSY10"/>
          <w:i/>
          <w:iCs/>
          <w:sz w:val="24"/>
          <w:szCs w:val="24"/>
        </w:rPr>
        <w:t>-</w:t>
      </w:r>
      <w:proofErr w:type="spellStart"/>
      <w:r w:rsidR="00301FAA">
        <w:rPr>
          <w:rFonts w:ascii="CMMI12" w:hAnsi="CMMI12" w:cs="CMMI12"/>
          <w:i/>
          <w:iCs/>
          <w:sz w:val="24"/>
          <w:szCs w:val="24"/>
        </w:rPr>
        <w:t>a,</w:t>
      </w:r>
      <w:r w:rsidRPr="00324356">
        <w:rPr>
          <w:rFonts w:ascii="CMMI12" w:hAnsi="CMMI12" w:cs="CMMI12"/>
          <w:i/>
          <w:iCs/>
          <w:sz w:val="24"/>
          <w:szCs w:val="24"/>
        </w:rPr>
        <w:t>a</w:t>
      </w:r>
      <w:proofErr w:type="spellEnd"/>
      <w:r w:rsidRPr="00324356">
        <w:rPr>
          <w:rFonts w:ascii="CMR17" w:hAnsi="CMR17" w:cs="CMR17"/>
          <w:sz w:val="24"/>
          <w:szCs w:val="24"/>
        </w:rPr>
        <w:t>).</w:t>
      </w:r>
    </w:p>
    <w:p w:rsidR="00502993" w:rsidRP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02993" w:rsidRPr="00B9677A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  <w:r w:rsidRPr="00B9677A">
        <w:rPr>
          <w:rFonts w:ascii="CMBX12" w:hAnsi="CMBX12" w:cs="CMBX12"/>
          <w:b/>
          <w:sz w:val="24"/>
          <w:szCs w:val="24"/>
        </w:rPr>
        <w:t>Implementation of Metropolis-Hastings Algorithm</w:t>
      </w:r>
    </w:p>
    <w:p w:rsidR="00502993" w:rsidRDefault="00502993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proofErr w:type="gramStart"/>
      <w:r w:rsidRPr="00502993">
        <w:rPr>
          <w:rFonts w:ascii="CMR17" w:hAnsi="CMR17" w:cs="CMR17"/>
          <w:sz w:val="24"/>
          <w:szCs w:val="24"/>
        </w:rPr>
        <w:t>e.g</w:t>
      </w:r>
      <w:proofErr w:type="gramEnd"/>
      <w:r w:rsidRPr="00502993">
        <w:rPr>
          <w:rFonts w:ascii="CMR17" w:hAnsi="CMR17" w:cs="CMR17"/>
          <w:sz w:val="24"/>
          <w:szCs w:val="24"/>
        </w:rPr>
        <w:t>. posterior distribution (w/ uniform prior) of the linkage model:</w:t>
      </w:r>
    </w:p>
    <w:p w:rsidR="00B9677A" w:rsidRPr="00502993" w:rsidRDefault="00B9677A" w:rsidP="0050299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</w:p>
    <w:p w:rsidR="00180568" w:rsidRPr="00B9677A" w:rsidRDefault="00B9677A" w:rsidP="003B4446">
      <w:pPr>
        <w:rPr>
          <w:rFonts w:ascii="CMR12" w:hAnsi="CMR12" w:cs="CMR12"/>
          <w:sz w:val="32"/>
          <w:szCs w:val="32"/>
        </w:rPr>
      </w:pPr>
      <w:proofErr w:type="gramStart"/>
      <w:r w:rsidRPr="00B9677A">
        <w:rPr>
          <w:rFonts w:ascii="CMMI12" w:hAnsi="CMMI12" w:cs="CMMI12"/>
          <w:i/>
          <w:iCs/>
          <w:sz w:val="32"/>
          <w:szCs w:val="32"/>
        </w:rPr>
        <w:t>p(</w:t>
      </w:r>
      <w:proofErr w:type="spellStart"/>
      <w:proofErr w:type="gramEnd"/>
      <w:r w:rsidRPr="00B9677A">
        <w:rPr>
          <w:rFonts w:ascii="CMMI12" w:hAnsi="CMMI12" w:cs="CMMI12"/>
          <w:i/>
          <w:iCs/>
          <w:sz w:val="32"/>
          <w:szCs w:val="32"/>
        </w:rPr>
        <w:t>θ|y</w:t>
      </w:r>
      <w:proofErr w:type="spellEnd"/>
      <w:r w:rsidRPr="00B9677A">
        <w:rPr>
          <w:rFonts w:ascii="CMMI12" w:hAnsi="CMMI12" w:cs="CMMI12"/>
          <w:i/>
          <w:iCs/>
          <w:sz w:val="32"/>
          <w:szCs w:val="32"/>
        </w:rPr>
        <w:t>)</w:t>
      </w:r>
      <m:oMath>
        <m:r>
          <m:rPr>
            <m:sty m:val="p"/>
          </m:rPr>
          <w:rPr>
            <w:rFonts w:ascii="Cambria Math" w:hAnsi="Cambria Math" w:cs="Cambria Math"/>
            <w:color w:val="000000"/>
            <w:sz w:val="32"/>
            <w:szCs w:val="32"/>
            <w:shd w:val="clear" w:color="auto" w:fill="FFFFFF"/>
          </w:rPr>
          <m:t>∝</m:t>
        </m:r>
        <m:sSup>
          <m:sSupPr>
            <m:ctrlPr>
              <w:rPr>
                <w:rFonts w:ascii="Cambria Math" w:hAnsi="Cambria Math" w:cs="CMMI12"/>
                <w:i/>
                <w:color w:val="000000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="CMMI12"/>
                <w:color w:val="000000"/>
                <w:sz w:val="32"/>
                <w:szCs w:val="32"/>
                <w:shd w:val="clear" w:color="auto" w:fill="FFFFFF"/>
              </w:rPr>
              <m:t>(2+θ)</m:t>
            </m:r>
          </m:e>
          <m:sup>
            <m:r>
              <w:rPr>
                <w:rFonts w:ascii="Cambria Math" w:hAnsi="Cambria Math" w:cs="CMMI12"/>
                <w:color w:val="000000"/>
                <w:sz w:val="32"/>
                <w:szCs w:val="32"/>
                <w:shd w:val="clear" w:color="auto" w:fill="FFFFFF"/>
              </w:rPr>
              <m:t>125</m:t>
            </m:r>
          </m:sup>
        </m:sSup>
        <m:sSup>
          <m:sSupPr>
            <m:ctrlPr>
              <w:rPr>
                <w:rFonts w:ascii="Cambria Math" w:hAnsi="Cambria Math" w:cs="CMMI12"/>
                <w:i/>
                <w:color w:val="000000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="CMMI12"/>
                <w:color w:val="000000"/>
                <w:sz w:val="32"/>
                <w:szCs w:val="32"/>
                <w:shd w:val="clear" w:color="auto" w:fill="FFFFFF"/>
              </w:rPr>
              <m:t>(1-θ)</m:t>
            </m:r>
          </m:e>
          <m:sup>
            <m:r>
              <w:rPr>
                <w:rFonts w:ascii="Cambria Math" w:hAnsi="Cambria Math" w:cs="CMMI12"/>
                <w:color w:val="000000"/>
                <w:sz w:val="32"/>
                <w:szCs w:val="32"/>
                <w:shd w:val="clear" w:color="auto" w:fill="FFFFFF"/>
              </w:rPr>
              <m:t>38</m:t>
            </m:r>
          </m:sup>
        </m:sSup>
        <m:sSup>
          <m:sSupPr>
            <m:ctrlPr>
              <w:rPr>
                <w:rFonts w:ascii="Cambria Math" w:hAnsi="Cambria Math" w:cs="CMMI12"/>
                <w:i/>
                <w:color w:val="000000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="CMMI12"/>
                <w:color w:val="000000"/>
                <w:sz w:val="32"/>
                <w:szCs w:val="32"/>
                <w:shd w:val="clear" w:color="auto" w:fill="FFFFFF"/>
              </w:rPr>
              <m:t>θ</m:t>
            </m:r>
          </m:e>
          <m:sup>
            <m:r>
              <w:rPr>
                <w:rFonts w:ascii="Cambria Math" w:hAnsi="Cambria Math" w:cs="CMMI12"/>
                <w:color w:val="000000"/>
                <w:sz w:val="32"/>
                <w:szCs w:val="32"/>
                <w:shd w:val="clear" w:color="auto" w:fill="FFFFFF"/>
              </w:rPr>
              <m:t>34</m:t>
            </m:r>
          </m:sup>
        </m:sSup>
      </m:oMath>
    </w:p>
    <w:p w:rsidR="00D014C4" w:rsidRDefault="00D014C4" w:rsidP="003B4446">
      <w:pPr>
        <w:rPr>
          <w:b/>
        </w:rPr>
      </w:pPr>
    </w:p>
    <w:p w:rsidR="0071391E" w:rsidRDefault="0071391E" w:rsidP="0071391E">
      <w:pPr>
        <w:rPr>
          <w:noProof/>
        </w:rPr>
      </w:pPr>
      <w:r>
        <w:rPr>
          <w:noProof/>
        </w:rPr>
        <w:t>The beta(56,34) seems to be the best performing in terms  of  convergence to the  theoritical  mean of  about 0.622  which is closely followed  by beta(55,30).</w:t>
      </w:r>
    </w:p>
    <w:p w:rsidR="0071391E" w:rsidRDefault="0071391E" w:rsidP="0071391E">
      <w:pPr>
        <w:rPr>
          <w:noProof/>
        </w:rPr>
      </w:pPr>
      <w:r>
        <w:rPr>
          <w:noProof/>
        </w:rPr>
        <w:t>For different starting initial values of y0=0.95,0.5 and 0.05,all three starting initial values converged closely to the theoritical  mean illustrating that  the initial values are not greatly significant in the implementation of the metropolis hastings algorithm.</w:t>
      </w:r>
    </w:p>
    <w:p w:rsidR="0071391E" w:rsidRDefault="0071391E" w:rsidP="0071391E">
      <w:pPr>
        <w:rPr>
          <w:noProof/>
        </w:rPr>
      </w:pPr>
    </w:p>
    <w:p w:rsidR="0071391E" w:rsidRDefault="0071391E" w:rsidP="0071391E">
      <w:pPr>
        <w:rPr>
          <w:noProof/>
        </w:rPr>
      </w:pPr>
      <w:r w:rsidRPr="0071391E">
        <w:rPr>
          <w:noProof/>
        </w:rPr>
        <w:drawing>
          <wp:inline distT="0" distB="0" distL="0" distR="0">
            <wp:extent cx="5943600" cy="5934755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D6C" w:rsidRDefault="00834D6C" w:rsidP="0071391E">
      <w:pPr>
        <w:rPr>
          <w:noProof/>
        </w:rPr>
      </w:pPr>
    </w:p>
    <w:p w:rsidR="00834D6C" w:rsidRDefault="00834D6C" w:rsidP="0071391E">
      <w:pPr>
        <w:rPr>
          <w:noProof/>
        </w:rPr>
      </w:pPr>
    </w:p>
    <w:p w:rsidR="00834D6C" w:rsidRDefault="00834D6C" w:rsidP="0071391E">
      <w:pPr>
        <w:rPr>
          <w:rFonts w:ascii="CMBX12" w:hAnsi="CMBX12" w:cs="CMBX12"/>
          <w:sz w:val="41"/>
          <w:szCs w:val="41"/>
        </w:rPr>
      </w:pPr>
      <w:r>
        <w:rPr>
          <w:rFonts w:ascii="CMBX12" w:hAnsi="CMBX12" w:cs="CMBX12"/>
          <w:sz w:val="41"/>
          <w:szCs w:val="41"/>
        </w:rPr>
        <w:t>Slice Sampler Algorithm</w:t>
      </w:r>
    </w:p>
    <w:p w:rsidR="00834D6C" w:rsidRDefault="00834D6C" w:rsidP="0071391E">
      <w:pPr>
        <w:rPr>
          <w:rFonts w:ascii="CMBX12" w:hAnsi="CMBX12" w:cs="CMBX12"/>
          <w:sz w:val="24"/>
          <w:szCs w:val="24"/>
        </w:rPr>
      </w:pPr>
      <w:r w:rsidRPr="00834D6C">
        <w:rPr>
          <w:rFonts w:ascii="CMBX12" w:hAnsi="CMBX12" w:cs="CMBX12"/>
          <w:sz w:val="24"/>
          <w:szCs w:val="24"/>
        </w:rPr>
        <w:t xml:space="preserve">If </w:t>
      </w:r>
    </w:p>
    <w:p w:rsidR="00834D6C" w:rsidRDefault="00834D6C" w:rsidP="0071391E">
      <w:pP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</w:pPr>
      <w:r>
        <w:rPr>
          <w:rFonts w:ascii="CMBX12" w:hAnsi="CMBX12" w:cs="CMBX12"/>
          <w:sz w:val="24"/>
          <w:szCs w:val="24"/>
        </w:rPr>
        <w:t>P(x)</w:t>
      </w:r>
      <w:r w:rsidRPr="00834D6C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∝</w:t>
      </w:r>
      <m:oMath>
        <m:nary>
          <m:naryPr>
            <m:chr m:val="∏"/>
            <m:limLoc m:val="undOvr"/>
            <m:ctrlPr>
              <w:rPr>
                <w:rFonts w:ascii="Cambria Math" w:hAnsi="Cambria Math" w:cs="Cambria Math"/>
                <w:i/>
                <w:color w:val="000000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Cambria Math"/>
                <w:color w:val="000000"/>
                <w:sz w:val="20"/>
                <w:szCs w:val="20"/>
                <w:shd w:val="clear" w:color="auto" w:fill="FFFFFF"/>
              </w:rPr>
              <m:t>j=1</m:t>
            </m:r>
          </m:sub>
          <m:sup>
            <m:r>
              <w:rPr>
                <w:rFonts w:ascii="Cambria Math" w:hAnsi="Cambria Math" w:cs="Cambria Math"/>
                <w:color w:val="000000"/>
                <w:sz w:val="20"/>
                <w:szCs w:val="20"/>
                <w:shd w:val="clear" w:color="auto" w:fill="FFFFFF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0"/>
                    <w:szCs w:val="20"/>
                    <w:shd w:val="clear" w:color="auto" w:fill="FFFFFF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0"/>
                    <w:szCs w:val="20"/>
                    <w:shd w:val="clear" w:color="auto" w:fill="FFFFFF"/>
                  </w:rPr>
                  <m:t>j</m:t>
                </m:r>
              </m:sub>
            </m:sSub>
            <m:r>
              <w:rPr>
                <w:rFonts w:ascii="Cambria Math" w:hAnsi="Cambria Math" w:cs="Cambria Math"/>
                <w:color w:val="000000"/>
                <w:sz w:val="20"/>
                <w:szCs w:val="20"/>
                <w:shd w:val="clear" w:color="auto" w:fill="FFFFFF"/>
              </w:rPr>
              <m:t>(x)</m:t>
            </m:r>
          </m:e>
        </m:nary>
      </m:oMath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0"/>
                <w:szCs w:val="20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Cambria Math"/>
                <w:color w:val="000000"/>
                <w:sz w:val="20"/>
                <w:szCs w:val="20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="Cambria Math"/>
            <w:color w:val="000000"/>
            <w:sz w:val="20"/>
            <w:szCs w:val="20"/>
            <w:shd w:val="clear" w:color="auto" w:fill="FFFFFF"/>
          </w:rPr>
          <m:t>(x)≥0,</m:t>
        </m:r>
      </m:oMath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 xml:space="preserve">  1</w:t>
      </w:r>
      <m:oMath>
        <m:r>
          <w:rPr>
            <w:rFonts w:ascii="Cambria Math" w:hAnsi="Cambria Math" w:cs="Cambria Math"/>
            <w:color w:val="000000"/>
            <w:sz w:val="20"/>
            <w:szCs w:val="20"/>
            <w:shd w:val="clear" w:color="auto" w:fill="FFFFFF"/>
          </w:rPr>
          <m:t>≤</m:t>
        </m:r>
      </m:oMath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j</w:t>
      </w:r>
      <m:oMath>
        <m:r>
          <w:rPr>
            <w:rFonts w:ascii="Cambria Math" w:hAnsi="Cambria Math" w:cs="Cambria Math"/>
            <w:color w:val="000000"/>
            <w:sz w:val="20"/>
            <w:szCs w:val="20"/>
            <w:shd w:val="clear" w:color="auto" w:fill="FFFFFF"/>
          </w:rPr>
          <m:t>≤k</m:t>
        </m:r>
      </m:oMath>
    </w:p>
    <w:p w:rsidR="005C178E" w:rsidRDefault="005C178E" w:rsidP="0071391E">
      <w:pP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</w:pPr>
    </w:p>
    <w:p w:rsidR="005C178E" w:rsidRDefault="005C178E" w:rsidP="005C178E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  <w:proofErr w:type="gramStart"/>
      <w:r w:rsidRPr="00502993">
        <w:rPr>
          <w:rFonts w:ascii="CMR17" w:hAnsi="CMR17" w:cs="CMR17"/>
          <w:sz w:val="24"/>
          <w:szCs w:val="24"/>
        </w:rPr>
        <w:t>e.g</w:t>
      </w:r>
      <w:proofErr w:type="gramEnd"/>
      <w:r w:rsidRPr="00502993">
        <w:rPr>
          <w:rFonts w:ascii="CMR17" w:hAnsi="CMR17" w:cs="CMR17"/>
          <w:sz w:val="24"/>
          <w:szCs w:val="24"/>
        </w:rPr>
        <w:t>. posterior distribution (w/ uniform prior) of the linkage model:</w:t>
      </w:r>
    </w:p>
    <w:p w:rsidR="005C178E" w:rsidRPr="00502993" w:rsidRDefault="005C178E" w:rsidP="005C178E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24"/>
        </w:rPr>
      </w:pPr>
    </w:p>
    <w:p w:rsidR="005C178E" w:rsidRPr="00B9677A" w:rsidRDefault="005C178E" w:rsidP="005C178E">
      <w:pPr>
        <w:rPr>
          <w:rFonts w:ascii="CMR12" w:hAnsi="CMR12" w:cs="CMR12"/>
          <w:sz w:val="32"/>
          <w:szCs w:val="32"/>
        </w:rPr>
      </w:pPr>
      <w:proofErr w:type="gramStart"/>
      <w:r w:rsidRPr="00B9677A">
        <w:rPr>
          <w:rFonts w:ascii="CMMI12" w:hAnsi="CMMI12" w:cs="CMMI12"/>
          <w:i/>
          <w:iCs/>
          <w:sz w:val="32"/>
          <w:szCs w:val="32"/>
        </w:rPr>
        <w:t>p(</w:t>
      </w:r>
      <w:proofErr w:type="spellStart"/>
      <w:proofErr w:type="gramEnd"/>
      <w:r w:rsidRPr="00B9677A">
        <w:rPr>
          <w:rFonts w:ascii="CMMI12" w:hAnsi="CMMI12" w:cs="CMMI12"/>
          <w:i/>
          <w:iCs/>
          <w:sz w:val="32"/>
          <w:szCs w:val="32"/>
        </w:rPr>
        <w:t>θ|y</w:t>
      </w:r>
      <w:proofErr w:type="spellEnd"/>
      <w:r w:rsidRPr="00B9677A">
        <w:rPr>
          <w:rFonts w:ascii="CMMI12" w:hAnsi="CMMI12" w:cs="CMMI12"/>
          <w:i/>
          <w:iCs/>
          <w:sz w:val="32"/>
          <w:szCs w:val="32"/>
        </w:rPr>
        <w:t>)</w:t>
      </w:r>
      <m:oMath>
        <m:r>
          <m:rPr>
            <m:sty m:val="p"/>
          </m:rPr>
          <w:rPr>
            <w:rFonts w:ascii="Cambria Math" w:hAnsi="Cambria Math" w:cs="Cambria Math"/>
            <w:color w:val="000000"/>
            <w:sz w:val="32"/>
            <w:szCs w:val="32"/>
            <w:shd w:val="clear" w:color="auto" w:fill="FFFFFF"/>
          </w:rPr>
          <m:t>∝</m:t>
        </m:r>
        <m:sSup>
          <m:sSupPr>
            <m:ctrlPr>
              <w:rPr>
                <w:rFonts w:ascii="Cambria Math" w:hAnsi="Cambria Math" w:cs="CMMI12"/>
                <w:i/>
                <w:color w:val="000000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="CMMI12"/>
                <w:color w:val="000000"/>
                <w:sz w:val="32"/>
                <w:szCs w:val="32"/>
                <w:shd w:val="clear" w:color="auto" w:fill="FFFFFF"/>
              </w:rPr>
              <m:t>(2+θ)</m:t>
            </m:r>
          </m:e>
          <m:sup>
            <m:r>
              <w:rPr>
                <w:rFonts w:ascii="Cambria Math" w:hAnsi="Cambria Math" w:cs="CMMI12"/>
                <w:color w:val="000000"/>
                <w:sz w:val="32"/>
                <w:szCs w:val="32"/>
                <w:shd w:val="clear" w:color="auto" w:fill="FFFFFF"/>
              </w:rPr>
              <m:t>125</m:t>
            </m:r>
          </m:sup>
        </m:sSup>
        <m:sSup>
          <m:sSupPr>
            <m:ctrlPr>
              <w:rPr>
                <w:rFonts w:ascii="Cambria Math" w:hAnsi="Cambria Math" w:cs="CMMI12"/>
                <w:i/>
                <w:color w:val="000000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="CMMI12"/>
                <w:color w:val="000000"/>
                <w:sz w:val="32"/>
                <w:szCs w:val="32"/>
                <w:shd w:val="clear" w:color="auto" w:fill="FFFFFF"/>
              </w:rPr>
              <m:t>(1-θ)</m:t>
            </m:r>
          </m:e>
          <m:sup>
            <m:r>
              <w:rPr>
                <w:rFonts w:ascii="Cambria Math" w:hAnsi="Cambria Math" w:cs="CMMI12"/>
                <w:color w:val="000000"/>
                <w:sz w:val="32"/>
                <w:szCs w:val="32"/>
                <w:shd w:val="clear" w:color="auto" w:fill="FFFFFF"/>
              </w:rPr>
              <m:t>38</m:t>
            </m:r>
          </m:sup>
        </m:sSup>
        <m:sSup>
          <m:sSupPr>
            <m:ctrlPr>
              <w:rPr>
                <w:rFonts w:ascii="Cambria Math" w:hAnsi="Cambria Math" w:cs="CMMI12"/>
                <w:i/>
                <w:color w:val="000000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="CMMI12"/>
                <w:color w:val="000000"/>
                <w:sz w:val="32"/>
                <w:szCs w:val="32"/>
                <w:shd w:val="clear" w:color="auto" w:fill="FFFFFF"/>
              </w:rPr>
              <m:t>θ</m:t>
            </m:r>
          </m:e>
          <m:sup>
            <m:r>
              <w:rPr>
                <w:rFonts w:ascii="Cambria Math" w:hAnsi="Cambria Math" w:cs="CMMI12"/>
                <w:color w:val="000000"/>
                <w:sz w:val="32"/>
                <w:szCs w:val="32"/>
                <w:shd w:val="clear" w:color="auto" w:fill="FFFFFF"/>
              </w:rPr>
              <m:t>34</m:t>
            </m:r>
          </m:sup>
        </m:sSup>
      </m:oMath>
    </w:p>
    <w:p w:rsidR="005C178E" w:rsidRDefault="005C178E" w:rsidP="0071391E">
      <w:pPr>
        <w:rPr>
          <w:noProof/>
          <w:sz w:val="24"/>
          <w:szCs w:val="24"/>
        </w:rPr>
      </w:pPr>
    </w:p>
    <w:p w:rsidR="005C178E" w:rsidRDefault="005C178E" w:rsidP="0071391E">
      <w:pPr>
        <w:rPr>
          <w:rFonts w:ascii="CMR17" w:hAnsi="CMR17" w:cs="CMR17"/>
          <w:sz w:val="24"/>
          <w:szCs w:val="24"/>
        </w:rPr>
      </w:pPr>
      <w:r w:rsidRPr="005C178E">
        <w:rPr>
          <w:rFonts w:ascii="CMR17" w:hAnsi="CMR17" w:cs="CMR17"/>
          <w:sz w:val="24"/>
          <w:szCs w:val="24"/>
        </w:rPr>
        <w:t>Goal: Estimation of its posterior mean via Slice/Gibbs Sampler</w:t>
      </w:r>
    </w:p>
    <w:p w:rsidR="005C178E" w:rsidRDefault="005C178E" w:rsidP="0071391E">
      <w:pPr>
        <w:rPr>
          <w:rFonts w:ascii="CMR17" w:hAnsi="CMR17" w:cs="CMR17"/>
          <w:sz w:val="24"/>
          <w:szCs w:val="24"/>
        </w:rPr>
      </w:pPr>
      <w:r>
        <w:rPr>
          <w:rFonts w:ascii="CMR17" w:hAnsi="CMR17" w:cs="CMR17"/>
          <w:sz w:val="24"/>
          <w:szCs w:val="24"/>
        </w:rPr>
        <w:t xml:space="preserve">Define: </w:t>
      </w:r>
    </w:p>
    <w:p w:rsidR="005C178E" w:rsidRPr="005C178E" w:rsidRDefault="005C178E" w:rsidP="0071391E">
      <w:pPr>
        <w:rPr>
          <w:rFonts w:ascii="CMR17" w:hAnsi="CMR17" w:cs="CMR17"/>
          <w:color w:val="000000"/>
          <w:sz w:val="28"/>
          <w:szCs w:val="28"/>
          <w:shd w:val="clear" w:color="auto" w:fill="FFFFFF"/>
        </w:rPr>
      </w:pPr>
      <w:r w:rsidRPr="005C178E">
        <w:rPr>
          <w:rFonts w:ascii="CMR17" w:hAnsi="CMR17" w:cs="CMR17"/>
          <w:sz w:val="28"/>
          <w:szCs w:val="28"/>
        </w:rPr>
        <w:t>f</w:t>
      </w:r>
      <w:r w:rsidRPr="005C178E">
        <w:rPr>
          <w:rFonts w:ascii="CMR17" w:hAnsi="CMR17" w:cs="CMR17"/>
          <w:sz w:val="28"/>
          <w:szCs w:val="28"/>
          <w:vertAlign w:val="subscript"/>
        </w:rPr>
        <w:t xml:space="preserve">1= </w:t>
      </w:r>
      <m:oMath>
        <m:sSup>
          <m:sSupPr>
            <m:ctrlPr>
              <w:rPr>
                <w:rFonts w:ascii="Cambria Math" w:hAnsi="Cambria Math" w:cs="CMMI12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CMMI12"/>
                <w:color w:val="000000"/>
                <w:sz w:val="28"/>
                <w:szCs w:val="28"/>
                <w:shd w:val="clear" w:color="auto" w:fill="FFFFFF"/>
              </w:rPr>
              <m:t>(2+θ)</m:t>
            </m:r>
          </m:e>
          <m:sup>
            <m:r>
              <w:rPr>
                <w:rFonts w:ascii="Cambria Math" w:hAnsi="Cambria Math" w:cs="CMMI12"/>
                <w:color w:val="000000"/>
                <w:sz w:val="28"/>
                <w:szCs w:val="28"/>
                <w:shd w:val="clear" w:color="auto" w:fill="FFFFFF"/>
              </w:rPr>
              <m:t>125</m:t>
            </m:r>
          </m:sup>
        </m:sSup>
      </m:oMath>
    </w:p>
    <w:p w:rsidR="005C178E" w:rsidRDefault="005C178E" w:rsidP="0071391E">
      <w:pPr>
        <w:rPr>
          <w:rFonts w:ascii="CMR17" w:hAnsi="CMR17" w:cs="CMR17"/>
          <w:color w:val="000000"/>
          <w:sz w:val="32"/>
          <w:szCs w:val="32"/>
          <w:shd w:val="clear" w:color="auto" w:fill="FFFFFF"/>
        </w:rPr>
      </w:pPr>
      <w:r>
        <w:rPr>
          <w:rFonts w:ascii="CMR17" w:hAnsi="CMR17" w:cs="CMR17"/>
          <w:color w:val="000000"/>
          <w:sz w:val="32"/>
          <w:szCs w:val="32"/>
          <w:shd w:val="clear" w:color="auto" w:fill="FFFFFF"/>
        </w:rPr>
        <w:t>f</w:t>
      </w:r>
      <w:r w:rsidRPr="005C178E">
        <w:rPr>
          <w:rFonts w:ascii="CMR17" w:hAnsi="CMR17" w:cs="CMR17"/>
          <w:color w:val="000000"/>
          <w:sz w:val="32"/>
          <w:szCs w:val="32"/>
          <w:shd w:val="clear" w:color="auto" w:fill="FFFFFF"/>
          <w:vertAlign w:val="subscript"/>
        </w:rPr>
        <w:t>2</w:t>
      </w:r>
      <w:r>
        <w:rPr>
          <w:rFonts w:ascii="CMR17" w:hAnsi="CMR17" w:cs="CMR17"/>
          <w:color w:val="000000"/>
          <w:sz w:val="32"/>
          <w:szCs w:val="32"/>
          <w:shd w:val="clear" w:color="auto" w:fill="FFFFFF"/>
        </w:rPr>
        <w:t>=</w:t>
      </w:r>
      <m:oMath>
        <m:sSup>
          <m:sSupPr>
            <m:ctrlPr>
              <w:rPr>
                <w:rFonts w:ascii="Cambria Math" w:hAnsi="Cambria Math" w:cs="CMMI12"/>
                <w:i/>
                <w:color w:val="000000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="CMMI12"/>
                <w:color w:val="000000"/>
                <w:sz w:val="32"/>
                <w:szCs w:val="32"/>
                <w:shd w:val="clear" w:color="auto" w:fill="FFFFFF"/>
              </w:rPr>
              <m:t>(1-θ)</m:t>
            </m:r>
          </m:e>
          <m:sup>
            <m:r>
              <w:rPr>
                <w:rFonts w:ascii="Cambria Math" w:hAnsi="Cambria Math" w:cs="CMMI12"/>
                <w:color w:val="000000"/>
                <w:sz w:val="32"/>
                <w:szCs w:val="32"/>
                <w:shd w:val="clear" w:color="auto" w:fill="FFFFFF"/>
              </w:rPr>
              <m:t>38</m:t>
            </m:r>
          </m:sup>
        </m:sSup>
      </m:oMath>
    </w:p>
    <w:p w:rsidR="005C178E" w:rsidRDefault="005C178E" w:rsidP="0071391E">
      <w:pPr>
        <w:rPr>
          <w:rFonts w:ascii="CMR17" w:hAnsi="CMR17" w:cs="CMR17"/>
          <w:color w:val="000000"/>
          <w:sz w:val="32"/>
          <w:szCs w:val="32"/>
          <w:shd w:val="clear" w:color="auto" w:fill="FFFFFF"/>
        </w:rPr>
      </w:pPr>
      <w:r>
        <w:rPr>
          <w:rFonts w:ascii="CMR17" w:hAnsi="CMR17" w:cs="CMR17"/>
          <w:color w:val="000000"/>
          <w:sz w:val="32"/>
          <w:szCs w:val="32"/>
          <w:shd w:val="clear" w:color="auto" w:fill="FFFFFF"/>
        </w:rPr>
        <w:t>f</w:t>
      </w:r>
      <w:r w:rsidRPr="005C178E">
        <w:rPr>
          <w:rFonts w:ascii="CMR17" w:hAnsi="CMR17" w:cs="CMR17"/>
          <w:color w:val="000000"/>
          <w:sz w:val="32"/>
          <w:szCs w:val="32"/>
          <w:shd w:val="clear" w:color="auto" w:fill="FFFFFF"/>
          <w:vertAlign w:val="subscript"/>
        </w:rPr>
        <w:t>3</w:t>
      </w:r>
      <w:r>
        <w:rPr>
          <w:rFonts w:ascii="CMR17" w:hAnsi="CMR17" w:cs="CMR17"/>
          <w:color w:val="000000"/>
          <w:sz w:val="32"/>
          <w:szCs w:val="32"/>
          <w:shd w:val="clear" w:color="auto" w:fill="FFFFFF"/>
        </w:rPr>
        <w:t>=</w:t>
      </w:r>
      <m:oMath>
        <m:sSup>
          <m:sSupPr>
            <m:ctrlPr>
              <w:rPr>
                <w:rFonts w:ascii="Cambria Math" w:hAnsi="Cambria Math" w:cs="CMMI12"/>
                <w:i/>
                <w:color w:val="000000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="CMMI12"/>
                <w:color w:val="000000"/>
                <w:sz w:val="32"/>
                <w:szCs w:val="32"/>
                <w:shd w:val="clear" w:color="auto" w:fill="FFFFFF"/>
              </w:rPr>
              <m:t>θ</m:t>
            </m:r>
          </m:e>
          <m:sup>
            <m:r>
              <w:rPr>
                <w:rFonts w:ascii="Cambria Math" w:hAnsi="Cambria Math" w:cs="CMMI12"/>
                <w:color w:val="000000"/>
                <w:sz w:val="32"/>
                <w:szCs w:val="32"/>
                <w:shd w:val="clear" w:color="auto" w:fill="FFFFFF"/>
              </w:rPr>
              <m:t>34</m:t>
            </m:r>
          </m:sup>
        </m:sSup>
      </m:oMath>
    </w:p>
    <w:p w:rsidR="005C178E" w:rsidRPr="005C178E" w:rsidRDefault="005C178E" w:rsidP="0071391E">
      <w:pPr>
        <w:rPr>
          <w:rFonts w:ascii="CMR17" w:hAnsi="CMR17" w:cs="CMR17"/>
          <w:sz w:val="24"/>
          <w:szCs w:val="24"/>
        </w:rPr>
      </w:pPr>
      <w:r w:rsidRPr="005C178E">
        <w:rPr>
          <w:rFonts w:ascii="CMR17" w:hAnsi="CMR17" w:cs="CMR17"/>
          <w:sz w:val="24"/>
          <w:szCs w:val="24"/>
        </w:rPr>
        <w:t xml:space="preserve">Starting with any 0 </w:t>
      </w:r>
      <m:oMath>
        <m:r>
          <w:rPr>
            <w:rFonts w:ascii="Cambria Math" w:hAnsi="Cambria Math" w:cs="CMR17"/>
            <w:sz w:val="24"/>
            <w:szCs w:val="24"/>
          </w:rPr>
          <m:t>≤ θ ≤</m:t>
        </m:r>
      </m:oMath>
      <w:r w:rsidRPr="005C178E">
        <w:rPr>
          <w:rFonts w:ascii="CMMI12" w:hAnsi="CMMI12" w:cs="CMMI12"/>
          <w:i/>
          <w:iCs/>
          <w:sz w:val="24"/>
          <w:szCs w:val="24"/>
        </w:rPr>
        <w:t xml:space="preserve"> </w:t>
      </w:r>
      <w:r w:rsidRPr="005C178E">
        <w:rPr>
          <w:rFonts w:ascii="CMR17" w:hAnsi="CMR17" w:cs="CMR17"/>
          <w:sz w:val="24"/>
          <w:szCs w:val="24"/>
        </w:rPr>
        <w:t>1, repeat steps (1)-(5)</w:t>
      </w:r>
    </w:p>
    <w:p w:rsidR="005C178E" w:rsidRPr="005C178E" w:rsidRDefault="005C178E" w:rsidP="0071391E">
      <w:pPr>
        <w:rPr>
          <w:noProof/>
          <w:sz w:val="24"/>
          <w:szCs w:val="24"/>
        </w:rPr>
      </w:pPr>
    </w:p>
    <w:p w:rsidR="0071391E" w:rsidRDefault="0071391E" w:rsidP="003B4446">
      <w:pPr>
        <w:rPr>
          <w:b/>
        </w:rPr>
      </w:pPr>
    </w:p>
    <w:p w:rsidR="00A27E74" w:rsidRPr="005C178E" w:rsidRDefault="005C178E" w:rsidP="005C178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C178E">
        <w:rPr>
          <w:sz w:val="32"/>
          <w:szCs w:val="32"/>
        </w:rPr>
        <w:t>Generate z</w:t>
      </w:r>
      <w:r w:rsidRPr="005C178E">
        <w:rPr>
          <w:sz w:val="32"/>
          <w:szCs w:val="32"/>
          <w:vertAlign w:val="subscript"/>
        </w:rPr>
        <w:t>1</w:t>
      </w:r>
      <m:oMath>
        <m:r>
          <w:rPr>
            <w:rFonts w:ascii="Cambria Math" w:hAnsi="Cambria Math"/>
            <w:sz w:val="32"/>
            <w:szCs w:val="32"/>
            <w:vertAlign w:val="subscript"/>
          </w:rPr>
          <m:t>~</m:t>
        </m:r>
      </m:oMath>
      <w:r w:rsidRPr="005C178E">
        <w:rPr>
          <w:b/>
          <w:sz w:val="52"/>
          <w:szCs w:val="52"/>
          <w:vertAlign w:val="subscript"/>
        </w:rPr>
        <w:t>U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0,</m:t>
            </m:r>
            <m:sSup>
              <m:sSupPr>
                <m:ctrlPr>
                  <w:rPr>
                    <w:rFonts w:ascii="Cambria Math" w:hAnsi="Cambria Math" w:cs="CMMI12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CMMI12"/>
                    <w:color w:val="000000"/>
                    <w:sz w:val="28"/>
                    <w:szCs w:val="28"/>
                    <w:shd w:val="clear" w:color="auto" w:fill="FFFFFF"/>
                  </w:rPr>
                  <m:t>(2+θ)</m:t>
                </m:r>
              </m:e>
              <m:sup>
                <m:r>
                  <w:rPr>
                    <w:rFonts w:ascii="Cambria Math" w:hAnsi="Cambria Math" w:cs="CMMI12"/>
                    <w:color w:val="000000"/>
                    <w:sz w:val="28"/>
                    <w:szCs w:val="28"/>
                    <w:shd w:val="clear" w:color="auto" w:fill="FFFFFF"/>
                  </w:rPr>
                  <m:t>125</m:t>
                </m:r>
              </m:sup>
            </m:sSup>
          </m:e>
        </m:d>
      </m:oMath>
    </w:p>
    <w:p w:rsidR="005C178E" w:rsidRPr="005C178E" w:rsidRDefault="005C178E" w:rsidP="005C178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C178E">
        <w:rPr>
          <w:sz w:val="32"/>
          <w:szCs w:val="32"/>
        </w:rPr>
        <w:t>Generate z</w:t>
      </w:r>
      <w:r>
        <w:rPr>
          <w:sz w:val="32"/>
          <w:szCs w:val="32"/>
          <w:vertAlign w:val="subscript"/>
        </w:rPr>
        <w:t>2</w:t>
      </w:r>
      <m:oMath>
        <m:r>
          <w:rPr>
            <w:rFonts w:ascii="Cambria Math" w:hAnsi="Cambria Math"/>
            <w:sz w:val="32"/>
            <w:szCs w:val="32"/>
            <w:vertAlign w:val="subscript"/>
          </w:rPr>
          <m:t>~</m:t>
        </m:r>
      </m:oMath>
      <w:r w:rsidRPr="005C178E">
        <w:rPr>
          <w:b/>
          <w:sz w:val="52"/>
          <w:szCs w:val="52"/>
          <w:vertAlign w:val="subscript"/>
        </w:rPr>
        <w:t>U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0,</m:t>
            </m:r>
            <m:sSup>
              <m:sSupPr>
                <m:ctrlPr>
                  <w:rPr>
                    <w:rFonts w:ascii="Cambria Math" w:hAnsi="Cambria Math" w:cs="CMMI12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CMMI12"/>
                    <w:color w:val="000000"/>
                    <w:sz w:val="32"/>
                    <w:szCs w:val="32"/>
                    <w:shd w:val="clear" w:color="auto" w:fill="FFFFFF"/>
                  </w:rPr>
                  <m:t>(1-θ)</m:t>
                </m:r>
              </m:e>
              <m:sup>
                <m:r>
                  <w:rPr>
                    <w:rFonts w:ascii="Cambria Math" w:hAnsi="Cambria Math" w:cs="CMMI12"/>
                    <w:color w:val="000000"/>
                    <w:sz w:val="32"/>
                    <w:szCs w:val="32"/>
                    <w:shd w:val="clear" w:color="auto" w:fill="FFFFFF"/>
                  </w:rPr>
                  <m:t>38</m:t>
                </m:r>
              </m:sup>
            </m:sSup>
          </m:e>
        </m:d>
      </m:oMath>
    </w:p>
    <w:p w:rsidR="005C178E" w:rsidRPr="005C178E" w:rsidRDefault="005C178E" w:rsidP="005C178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C178E">
        <w:rPr>
          <w:sz w:val="32"/>
          <w:szCs w:val="32"/>
        </w:rPr>
        <w:t>Generate z</w:t>
      </w:r>
      <w:r>
        <w:rPr>
          <w:sz w:val="32"/>
          <w:szCs w:val="32"/>
          <w:vertAlign w:val="subscript"/>
        </w:rPr>
        <w:t>3</w:t>
      </w:r>
      <m:oMath>
        <m:r>
          <w:rPr>
            <w:rFonts w:ascii="Cambria Math" w:hAnsi="Cambria Math"/>
            <w:sz w:val="32"/>
            <w:szCs w:val="32"/>
            <w:vertAlign w:val="subscript"/>
          </w:rPr>
          <m:t>~</m:t>
        </m:r>
      </m:oMath>
      <w:r w:rsidRPr="005C178E">
        <w:rPr>
          <w:b/>
          <w:sz w:val="52"/>
          <w:szCs w:val="52"/>
          <w:vertAlign w:val="subscript"/>
        </w:rPr>
        <w:t>U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0,</m:t>
            </m:r>
            <m:sSup>
              <m:sSupPr>
                <m:ctrlPr>
                  <w:rPr>
                    <w:rFonts w:ascii="Cambria Math" w:hAnsi="Cambria Math" w:cs="CMMI12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CMMI12"/>
                    <w:color w:val="000000"/>
                    <w:sz w:val="32"/>
                    <w:szCs w:val="32"/>
                    <w:shd w:val="clear" w:color="auto" w:fill="FFFFFF"/>
                  </w:rPr>
                  <m:t>θ</m:t>
                </m:r>
              </m:e>
              <m:sup>
                <m:r>
                  <w:rPr>
                    <w:rFonts w:ascii="Cambria Math" w:hAnsi="Cambria Math" w:cs="CMMI12"/>
                    <w:color w:val="000000"/>
                    <w:sz w:val="32"/>
                    <w:szCs w:val="32"/>
                    <w:shd w:val="clear" w:color="auto" w:fill="FFFFFF"/>
                  </w:rPr>
                  <m:t>34</m:t>
                </m:r>
              </m:sup>
            </m:sSup>
          </m:e>
        </m:d>
      </m:oMath>
    </w:p>
    <w:p w:rsidR="005C178E" w:rsidRPr="005C178E" w:rsidRDefault="005C178E" w:rsidP="005C178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C178E">
        <w:rPr>
          <w:rFonts w:ascii="CMR17" w:hAnsi="CMR17" w:cs="CMR17"/>
          <w:sz w:val="24"/>
          <w:szCs w:val="24"/>
        </w:rPr>
        <w:t xml:space="preserve">For each </w:t>
      </w:r>
      <w:r w:rsidRPr="005C178E">
        <w:rPr>
          <w:rFonts w:ascii="CMMI12" w:hAnsi="CMMI12" w:cs="CMMI12"/>
          <w:i/>
          <w:iCs/>
          <w:sz w:val="24"/>
          <w:szCs w:val="24"/>
        </w:rPr>
        <w:t>z</w:t>
      </w:r>
      <w:r w:rsidRPr="005C178E">
        <w:rPr>
          <w:rFonts w:ascii="CMR12" w:hAnsi="CMR12" w:cs="CMR12"/>
          <w:sz w:val="24"/>
          <w:szCs w:val="24"/>
        </w:rPr>
        <w:t>1</w:t>
      </w:r>
      <w:r w:rsidRPr="005C178E">
        <w:rPr>
          <w:rFonts w:ascii="CMMI12" w:hAnsi="CMMI12" w:cs="CMMI12"/>
          <w:i/>
          <w:iCs/>
          <w:sz w:val="24"/>
          <w:szCs w:val="24"/>
        </w:rPr>
        <w:t>; z</w:t>
      </w:r>
      <w:r w:rsidRPr="005C178E">
        <w:rPr>
          <w:rFonts w:ascii="CMR12" w:hAnsi="CMR12" w:cs="CMR12"/>
          <w:sz w:val="24"/>
          <w:szCs w:val="24"/>
        </w:rPr>
        <w:t>2</w:t>
      </w:r>
      <w:r w:rsidRPr="005C178E">
        <w:rPr>
          <w:rFonts w:ascii="CMMI12" w:hAnsi="CMMI12" w:cs="CMMI12"/>
          <w:i/>
          <w:iCs/>
          <w:sz w:val="24"/>
          <w:szCs w:val="24"/>
        </w:rPr>
        <w:t>; z</w:t>
      </w:r>
      <w:r w:rsidRPr="005C178E">
        <w:rPr>
          <w:rFonts w:ascii="CMR12" w:hAnsi="CMR12" w:cs="CMR12"/>
          <w:sz w:val="24"/>
          <w:szCs w:val="24"/>
        </w:rPr>
        <w:t xml:space="preserve">3 </w:t>
      </w:r>
      <w:r>
        <w:rPr>
          <w:rFonts w:ascii="CMR17" w:hAnsi="CMR17" w:cs="CMR17"/>
          <w:sz w:val="24"/>
          <w:szCs w:val="24"/>
        </w:rPr>
        <w:t>generated, fi</w:t>
      </w:r>
      <w:r w:rsidRPr="005C178E">
        <w:rPr>
          <w:rFonts w:ascii="CMR17" w:hAnsi="CMR17" w:cs="CMR17"/>
          <w:sz w:val="24"/>
          <w:szCs w:val="24"/>
        </w:rPr>
        <w:t xml:space="preserve">nd the range of </w:t>
      </w:r>
      <w:r>
        <w:rPr>
          <w:rFonts w:ascii="CMMI12" w:hAnsi="CMMI12" w:cs="CMMI12"/>
          <w:i/>
          <w:iCs/>
          <w:sz w:val="24"/>
          <w:szCs w:val="24"/>
        </w:rPr>
        <w:t xml:space="preserve"> θ</w:t>
      </w:r>
    </w:p>
    <w:p w:rsidR="005C178E" w:rsidRDefault="005C178E" w:rsidP="005C178E">
      <w:pPr>
        <w:pStyle w:val="ListParagraph"/>
        <w:rPr>
          <w:rFonts w:ascii="CMMI12" w:hAnsi="CMMI12" w:cs="CMMI12"/>
          <w:i/>
          <w:iCs/>
          <w:sz w:val="24"/>
          <w:szCs w:val="24"/>
        </w:rPr>
      </w:pPr>
    </w:p>
    <w:p w:rsidR="005C178E" w:rsidRDefault="005C178E" w:rsidP="005C178E">
      <w:pPr>
        <w:pStyle w:val="ListParagraph"/>
        <w:rPr>
          <w:rFonts w:ascii="CMMI12" w:hAnsi="CMMI12" w:cs="CMMI12"/>
          <w:i/>
          <w:iCs/>
          <w:sz w:val="24"/>
          <w:szCs w:val="24"/>
        </w:rPr>
      </w:pPr>
    </w:p>
    <w:p w:rsidR="005C178E" w:rsidRDefault="005C178E" w:rsidP="005C178E">
      <w:pPr>
        <w:pStyle w:val="ListParagraph"/>
        <w:rPr>
          <w:rFonts w:ascii="CMMI12" w:hAnsi="CMMI12" w:cs="CMMI12"/>
          <w:i/>
          <w:iCs/>
          <w:sz w:val="24"/>
          <w:szCs w:val="24"/>
        </w:rPr>
      </w:pPr>
      <w:proofErr w:type="gramStart"/>
      <w:r>
        <w:rPr>
          <w:rFonts w:ascii="CMMI12" w:hAnsi="CMMI12" w:cs="CMMI12"/>
          <w:i/>
          <w:iCs/>
          <w:sz w:val="24"/>
          <w:szCs w:val="24"/>
        </w:rPr>
        <w:t>θ</w:t>
      </w:r>
      <m:oMath>
        <m:r>
          <w:rPr>
            <w:rFonts w:ascii="Cambria Math" w:hAnsi="Cambria Math" w:cs="CMMI12"/>
            <w:sz w:val="24"/>
            <w:szCs w:val="24"/>
          </w:rPr>
          <m:t>≥</m:t>
        </m:r>
        <m:sSubSup>
          <m:sSubSupPr>
            <m:ctrlPr>
              <w:rPr>
                <w:rFonts w:ascii="Cambria Math" w:hAnsi="Cambria Math" w:cs="CMMI12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MI12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CMMI12"/>
                <w:sz w:val="24"/>
                <w:szCs w:val="24"/>
              </w:rPr>
              <m:t>1</m:t>
            </m:r>
          </m:sub>
          <m:sup>
            <m:f>
              <m:fPr>
                <m:ctrlPr>
                  <w:rPr>
                    <w:rFonts w:ascii="Cambria Math" w:hAnsi="Cambria Math" w:cs="CMMI12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MI1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CMMI12"/>
                    <w:sz w:val="24"/>
                    <w:szCs w:val="24"/>
                  </w:rPr>
                  <m:t>25</m:t>
                </m:r>
              </m:den>
            </m:f>
          </m:sup>
        </m:sSubSup>
      </m:oMath>
      <w:r w:rsidR="002E5283">
        <w:rPr>
          <w:rFonts w:ascii="CMMI12" w:hAnsi="CMMI12" w:cs="CMMI12"/>
          <w:i/>
          <w:iCs/>
          <w:sz w:val="24"/>
          <w:szCs w:val="24"/>
        </w:rPr>
        <w:t>-2</w:t>
      </w:r>
      <w:proofErr w:type="gramEnd"/>
    </w:p>
    <w:p w:rsidR="002E5283" w:rsidRDefault="002E5283" w:rsidP="005C178E">
      <w:pPr>
        <w:pStyle w:val="ListParagraph"/>
        <w:rPr>
          <w:rFonts w:ascii="CMMI12" w:hAnsi="CMMI12" w:cs="CMMI12"/>
          <w:i/>
          <w:iCs/>
          <w:sz w:val="24"/>
          <w:szCs w:val="24"/>
        </w:rPr>
      </w:pPr>
    </w:p>
    <w:p w:rsidR="002E5283" w:rsidRDefault="002E5283" w:rsidP="005C178E">
      <w:pPr>
        <w:pStyle w:val="ListParagraph"/>
        <w:rPr>
          <w:rFonts w:ascii="CMMI12" w:hAnsi="CMMI12" w:cs="CMMI12"/>
          <w:i/>
          <w:iCs/>
          <w:sz w:val="24"/>
          <w:szCs w:val="24"/>
        </w:rPr>
      </w:pPr>
      <w:proofErr w:type="gramStart"/>
      <w:r>
        <w:rPr>
          <w:rFonts w:ascii="CMMI12" w:hAnsi="CMMI12" w:cs="CMMI12"/>
          <w:i/>
          <w:iCs/>
          <w:sz w:val="24"/>
          <w:szCs w:val="24"/>
        </w:rPr>
        <w:t>θ</w:t>
      </w:r>
      <w:proofErr w:type="gramEnd"/>
      <m:oMath>
        <m:r>
          <w:rPr>
            <w:rFonts w:ascii="Cambria Math" w:hAnsi="Cambria Math" w:cs="CMMI12"/>
            <w:sz w:val="24"/>
            <w:szCs w:val="24"/>
          </w:rPr>
          <m:t>≤1-</m:t>
        </m:r>
        <m:sSubSup>
          <m:sSubSupPr>
            <m:ctrlPr>
              <w:rPr>
                <w:rFonts w:ascii="Cambria Math" w:hAnsi="Cambria Math" w:cs="CMMI12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MI12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CMMI12"/>
                <w:sz w:val="24"/>
                <w:szCs w:val="24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CMMI12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MI1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CMMI12"/>
                    <w:sz w:val="24"/>
                    <w:szCs w:val="24"/>
                  </w:rPr>
                  <m:t>38</m:t>
                </m:r>
              </m:den>
            </m:f>
          </m:sup>
        </m:sSubSup>
      </m:oMath>
    </w:p>
    <w:p w:rsidR="009F0F4F" w:rsidRDefault="009F0F4F" w:rsidP="005C178E">
      <w:pPr>
        <w:pStyle w:val="ListParagraph"/>
        <w:rPr>
          <w:b/>
          <w:sz w:val="24"/>
          <w:szCs w:val="24"/>
        </w:rPr>
      </w:pPr>
    </w:p>
    <w:p w:rsidR="009F0F4F" w:rsidRDefault="009F0F4F" w:rsidP="005C178E">
      <w:pPr>
        <w:pStyle w:val="ListParagraph"/>
        <w:rPr>
          <w:rFonts w:ascii="CMMI12" w:hAnsi="CMMI12" w:cs="CMMI12"/>
          <w:i/>
          <w:iCs/>
          <w:sz w:val="24"/>
          <w:szCs w:val="24"/>
        </w:rPr>
      </w:pPr>
      <w:proofErr w:type="gramStart"/>
      <w:r>
        <w:rPr>
          <w:rFonts w:ascii="CMMI12" w:hAnsi="CMMI12" w:cs="CMMI12"/>
          <w:i/>
          <w:iCs/>
          <w:sz w:val="24"/>
          <w:szCs w:val="24"/>
        </w:rPr>
        <w:t>θ</w:t>
      </w:r>
      <w:proofErr w:type="gramEnd"/>
      <m:oMath>
        <m:r>
          <w:rPr>
            <w:rFonts w:ascii="Cambria Math" w:hAnsi="Cambria Math" w:cs="CMMI12"/>
            <w:sz w:val="24"/>
            <w:szCs w:val="24"/>
          </w:rPr>
          <m:t>≥</m:t>
        </m:r>
        <m:sSubSup>
          <m:sSubSupPr>
            <m:ctrlPr>
              <w:rPr>
                <w:rFonts w:ascii="Cambria Math" w:hAnsi="Cambria Math" w:cs="CMMI12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MI12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CMMI12"/>
                <w:sz w:val="24"/>
                <w:szCs w:val="24"/>
              </w:rPr>
              <m:t>3</m:t>
            </m:r>
          </m:sub>
          <m:sup>
            <m:f>
              <m:fPr>
                <m:ctrlPr>
                  <w:rPr>
                    <w:rFonts w:ascii="Cambria Math" w:hAnsi="Cambria Math" w:cs="CMMI12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MI1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CMMI12"/>
                    <w:sz w:val="24"/>
                    <w:szCs w:val="24"/>
                  </w:rPr>
                  <m:t>34</m:t>
                </m:r>
              </m:den>
            </m:f>
          </m:sup>
        </m:sSubSup>
      </m:oMath>
    </w:p>
    <w:p w:rsidR="004912FE" w:rsidRDefault="004912FE" w:rsidP="005C178E">
      <w:pPr>
        <w:pStyle w:val="ListParagraph"/>
        <w:rPr>
          <w:b/>
          <w:sz w:val="24"/>
          <w:szCs w:val="24"/>
        </w:rPr>
      </w:pPr>
    </w:p>
    <w:p w:rsidR="004912FE" w:rsidRPr="00A34AA5" w:rsidRDefault="004912FE" w:rsidP="00A34AA5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A34AA5">
        <w:rPr>
          <w:rFonts w:ascii="CMR17" w:hAnsi="CMR17" w:cs="CMR17"/>
          <w:sz w:val="24"/>
          <w:szCs w:val="24"/>
        </w:rPr>
        <w:t>.</w:t>
      </w:r>
      <w:r w:rsidRPr="00A34AA5">
        <w:rPr>
          <w:rFonts w:ascii="CMR17" w:hAnsi="CMR17" w:cs="CMR17"/>
          <w:sz w:val="34"/>
          <w:szCs w:val="34"/>
        </w:rPr>
        <w:t xml:space="preserve"> </w:t>
      </w:r>
      <w:r w:rsidRPr="00A34AA5">
        <w:rPr>
          <w:rFonts w:ascii="CMR17" w:hAnsi="CMR17" w:cs="CMR17"/>
          <w:sz w:val="24"/>
          <w:szCs w:val="24"/>
        </w:rPr>
        <w:t>Generate</w:t>
      </w:r>
      <w:r w:rsidRPr="00A34AA5">
        <w:rPr>
          <w:rFonts w:ascii="CMR17" w:hAnsi="CMR17" w:cs="CMR17"/>
          <w:sz w:val="34"/>
          <w:szCs w:val="34"/>
        </w:rPr>
        <w:t xml:space="preserve"> </w:t>
      </w:r>
      <w:proofErr w:type="spellStart"/>
      <w:r w:rsidRPr="00A34AA5">
        <w:rPr>
          <w:rFonts w:ascii="CMMI12" w:hAnsi="CMMI12" w:cs="CMMI12"/>
          <w:i/>
          <w:iCs/>
          <w:sz w:val="34"/>
          <w:szCs w:val="34"/>
        </w:rPr>
        <w:t>θ</w:t>
      </w:r>
      <w:r w:rsidRPr="00A34AA5">
        <w:rPr>
          <w:rFonts w:ascii="CMMI12" w:hAnsi="CMMI12" w:cs="CMMI12"/>
          <w:i/>
          <w:iCs/>
          <w:sz w:val="24"/>
          <w:szCs w:val="24"/>
        </w:rPr>
        <w:t>new</w:t>
      </w:r>
      <w:proofErr w:type="spellEnd"/>
      <w:r w:rsidRPr="00A34AA5">
        <w:rPr>
          <w:rFonts w:ascii="CMMI12" w:hAnsi="CMMI12" w:cs="CMMI12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CMMI12"/>
            <w:sz w:val="24"/>
            <w:szCs w:val="24"/>
          </w:rPr>
          <m:t>~</m:t>
        </m:r>
      </m:oMath>
      <w:r w:rsidRPr="00A34AA5">
        <w:rPr>
          <w:rFonts w:ascii="CMSY10" w:hAnsi="CMSY10" w:cs="CMSY10"/>
          <w:i/>
          <w:iCs/>
          <w:sz w:val="34"/>
          <w:szCs w:val="34"/>
        </w:rPr>
        <w:t xml:space="preserve"> </w:t>
      </w:r>
      <w:r w:rsidRPr="00A34AA5">
        <w:rPr>
          <w:rFonts w:ascii="CMMI12" w:hAnsi="CMMI12" w:cs="CMMI12"/>
          <w:i/>
          <w:iCs/>
          <w:sz w:val="24"/>
          <w:szCs w:val="24"/>
        </w:rPr>
        <w:t>U</w:t>
      </w:r>
      <w:r w:rsidRPr="00A34AA5">
        <w:rPr>
          <w:rFonts w:ascii="CMR17" w:hAnsi="CMR17" w:cs="CMR17"/>
          <w:sz w:val="24"/>
          <w:szCs w:val="24"/>
        </w:rPr>
        <w:t>(</w:t>
      </w:r>
      <w:r w:rsidRPr="00A34AA5">
        <w:rPr>
          <w:rFonts w:ascii="CMMI12" w:hAnsi="CMMI12" w:cs="CMMI12"/>
          <w:i/>
          <w:iCs/>
          <w:sz w:val="24"/>
          <w:szCs w:val="24"/>
        </w:rPr>
        <w:t>A;B</w:t>
      </w:r>
      <w:r w:rsidRPr="00A34AA5">
        <w:rPr>
          <w:rFonts w:ascii="CMR17" w:hAnsi="CMR17" w:cs="CMR17"/>
          <w:sz w:val="24"/>
          <w:szCs w:val="24"/>
        </w:rPr>
        <w:t>), where (</w:t>
      </w:r>
      <w:r w:rsidRPr="00A34AA5">
        <w:rPr>
          <w:rFonts w:ascii="CMMI12" w:hAnsi="CMMI12" w:cs="CMMI12"/>
          <w:i/>
          <w:iCs/>
          <w:sz w:val="24"/>
          <w:szCs w:val="24"/>
        </w:rPr>
        <w:t>A;B</w:t>
      </w:r>
      <w:r w:rsidRPr="00A34AA5">
        <w:rPr>
          <w:rFonts w:ascii="CMR17" w:hAnsi="CMR17" w:cs="CMR17"/>
          <w:sz w:val="24"/>
          <w:szCs w:val="24"/>
        </w:rPr>
        <w:t>) is</w:t>
      </w:r>
    </w:p>
    <w:p w:rsidR="00A27E74" w:rsidRDefault="00633BA9" w:rsidP="00A34AA5">
      <w:pPr>
        <w:pStyle w:val="ListParagraph"/>
        <w:rPr>
          <w:b/>
        </w:rPr>
      </w:pPr>
      <w:r>
        <w:rPr>
          <w:b/>
        </w:rPr>
        <w:t>A=max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CMMI12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CMMI12"/>
                    <w:sz w:val="24"/>
                    <w:szCs w:val="24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hAnsi="Cambria Math" w:cs="CMMI12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MI1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MI12"/>
                        <w:sz w:val="24"/>
                        <w:szCs w:val="24"/>
                      </w:rPr>
                      <m:t>25</m:t>
                    </m:r>
                  </m:den>
                </m:f>
              </m:sup>
            </m:sSubSup>
            <m:r>
              <w:rPr>
                <w:rFonts w:ascii="Cambria Math" w:hAnsi="Cambria Math" w:cs="CMMI12"/>
                <w:sz w:val="24"/>
                <w:szCs w:val="24"/>
              </w:rPr>
              <m:t>-2</m:t>
            </m:r>
            <m:r>
              <w:rPr>
                <w:rFonts w:ascii="Cambria Math" w:hAnsi="CMMI12" w:cs="CMMI12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CMMI12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CMMI12"/>
                    <w:sz w:val="24"/>
                    <w:szCs w:val="24"/>
                  </w:rPr>
                  <m:t>3</m:t>
                </m:r>
              </m:sub>
              <m:sup>
                <m:f>
                  <m:fPr>
                    <m:ctrlPr>
                      <w:rPr>
                        <w:rFonts w:ascii="Cambria Math" w:hAnsi="Cambria Math" w:cs="CMMI12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MI1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MI12"/>
                        <w:sz w:val="24"/>
                        <w:szCs w:val="24"/>
                      </w:rPr>
                      <m:t>34</m:t>
                    </m:r>
                  </m:den>
                </m:f>
              </m:sup>
            </m:sSubSup>
          </m:e>
        </m:d>
      </m:oMath>
    </w:p>
    <w:p w:rsidR="00633BA9" w:rsidRDefault="00633BA9" w:rsidP="00A34AA5">
      <w:pPr>
        <w:pStyle w:val="ListParagraph"/>
        <w:rPr>
          <w:iCs/>
          <w:sz w:val="24"/>
          <w:szCs w:val="24"/>
        </w:rPr>
      </w:pPr>
      <w:r>
        <w:rPr>
          <w:b/>
        </w:rPr>
        <w:t>B=</w:t>
      </w:r>
      <m:oMath>
        <m:r>
          <w:rPr>
            <w:rFonts w:ascii="Cambria Math" w:hAnsi="Cambria Math" w:cs="CMMI12"/>
            <w:sz w:val="24"/>
            <w:szCs w:val="24"/>
          </w:rPr>
          <m:t>1-</m:t>
        </m:r>
        <m:sSubSup>
          <m:sSubSupPr>
            <m:ctrlPr>
              <w:rPr>
                <w:rFonts w:ascii="Cambria Math" w:hAnsi="Cambria Math" w:cs="CMMI12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MMI12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CMMI12"/>
                <w:sz w:val="24"/>
                <w:szCs w:val="24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CMMI12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MI1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CMMI12"/>
                    <w:sz w:val="24"/>
                    <w:szCs w:val="24"/>
                  </w:rPr>
                  <m:t>38</m:t>
                </m:r>
              </m:den>
            </m:f>
          </m:sup>
        </m:sSubSup>
      </m:oMath>
    </w:p>
    <w:p w:rsidR="00511B35" w:rsidRDefault="00511B35" w:rsidP="00A34AA5">
      <w:pPr>
        <w:pStyle w:val="ListParagraph"/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</w:p>
    <w:p w:rsidR="00511B35" w:rsidRDefault="00511B35" w:rsidP="00A34AA5">
      <w:pPr>
        <w:pStyle w:val="ListParagraph"/>
        <w:rPr>
          <w:b/>
        </w:rPr>
      </w:pPr>
      <w:r w:rsidRPr="00511B35">
        <w:rPr>
          <w:b/>
        </w:rPr>
        <w:lastRenderedPageBreak/>
        <w:t xml:space="preserve">SLICE  </w:t>
      </w:r>
      <w:r>
        <w:rPr>
          <w:b/>
        </w:rPr>
        <w:t xml:space="preserve"> </w:t>
      </w:r>
      <w:r w:rsidRPr="00511B35">
        <w:rPr>
          <w:b/>
        </w:rPr>
        <w:t xml:space="preserve">SAMPLER </w:t>
      </w:r>
      <w:r>
        <w:rPr>
          <w:b/>
        </w:rPr>
        <w:t xml:space="preserve"> </w:t>
      </w:r>
      <w:r w:rsidRPr="00511B35">
        <w:rPr>
          <w:b/>
        </w:rPr>
        <w:t xml:space="preserve"> OUTPUT</w:t>
      </w:r>
    </w:p>
    <w:p w:rsidR="00511B35" w:rsidRDefault="00B749E3" w:rsidP="00A34AA5">
      <w:pPr>
        <w:pStyle w:val="ListParagraph"/>
        <w:rPr>
          <w:b/>
        </w:rPr>
      </w:pPr>
      <w:r w:rsidRPr="00B749E3">
        <w:rPr>
          <w:b/>
          <w:noProof/>
        </w:rPr>
        <w:drawing>
          <wp:inline distT="0" distB="0" distL="0" distR="0">
            <wp:extent cx="5943600" cy="5934755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I</w:t>
      </w:r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b/>
        </w:rPr>
      </w:pPr>
      <w:r>
        <w:rPr>
          <w:b/>
        </w:rPr>
        <w:t xml:space="preserve">GENERATING </w:t>
      </w:r>
      <w:proofErr w:type="gramStart"/>
      <w:r>
        <w:rPr>
          <w:b/>
        </w:rPr>
        <w:t>RANDOM  SAMPLES</w:t>
      </w:r>
      <w:proofErr w:type="gramEnd"/>
      <w:r>
        <w:rPr>
          <w:b/>
        </w:rPr>
        <w:t xml:space="preserve">  FROM NORMAL DISTRIBUTION</w:t>
      </w:r>
    </w:p>
    <w:p w:rsidR="00B749E3" w:rsidRDefault="00B749E3" w:rsidP="00A34AA5">
      <w:pPr>
        <w:pStyle w:val="ListParagraph"/>
        <w:rPr>
          <w:b/>
          <w:noProof/>
        </w:rPr>
      </w:pPr>
    </w:p>
    <w:p w:rsidR="00B749E3" w:rsidRDefault="00B749E3" w:rsidP="00A34AA5">
      <w:pPr>
        <w:pStyle w:val="ListParagraph"/>
        <w:rPr>
          <w:b/>
          <w:noProof/>
        </w:rPr>
      </w:pPr>
      <w:r>
        <w:rPr>
          <w:b/>
          <w:noProof/>
        </w:rPr>
        <w:t xml:space="preserve">BOX-MULLER  </w:t>
      </w:r>
      <w:r w:rsidRPr="0002727A">
        <w:rPr>
          <w:b/>
          <w:noProof/>
        </w:rPr>
        <w:t xml:space="preserve">  ALGORITHM</w:t>
      </w:r>
    </w:p>
    <w:p w:rsidR="00B749E3" w:rsidRDefault="00B749E3" w:rsidP="00A34AA5">
      <w:pPr>
        <w:pStyle w:val="ListParagraph"/>
        <w:rPr>
          <w:b/>
          <w:noProof/>
        </w:rPr>
      </w:pPr>
      <w:r>
        <w:rPr>
          <w:b/>
          <w:noProof/>
        </w:rPr>
        <w:t>X</w:t>
      </w:r>
      <m:oMath>
        <m:r>
          <m:rPr>
            <m:sty m:val="bi"/>
          </m:rPr>
          <w:rPr>
            <w:rFonts w:ascii="Cambria Math" w:hAnsi="Cambria Math"/>
            <w:noProof/>
          </w:rPr>
          <m:t>~N(µ,</m:t>
        </m:r>
        <m:sSup>
          <m:sSupPr>
            <m:ctrlPr>
              <w:rPr>
                <w:rFonts w:ascii="Cambria Math" w:hAnsi="Cambria Math"/>
                <w:b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b/>
          <w:noProof/>
        </w:rPr>
        <w:t>)  with probablity density function</w:t>
      </w:r>
    </w:p>
    <w:p w:rsidR="00B749E3" w:rsidRDefault="00B93DE0" w:rsidP="00A34AA5">
      <w:pPr>
        <w:pStyle w:val="ListParagraph"/>
        <w:rPr>
          <w:b/>
          <w:noProof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noProof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noProof/>
            </w:rPr>
            <m:t>exp</m:t>
          </m:r>
          <m:d>
            <m:dPr>
              <m:ctrlPr>
                <w:rPr>
                  <w:rFonts w:ascii="Cambria Math" w:hAnsi="Cambria Math"/>
                  <w:b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x-µ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B749E3" w:rsidRDefault="00B749E3" w:rsidP="00A34AA5">
      <w:pPr>
        <w:pStyle w:val="ListParagraph"/>
        <w:rPr>
          <w:b/>
        </w:rPr>
      </w:pPr>
    </w:p>
    <w:p w:rsidR="00B749E3" w:rsidRDefault="00B749E3" w:rsidP="00A34AA5">
      <w:pPr>
        <w:pStyle w:val="ListParagrap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Standard normal distribution: </w:t>
      </w:r>
      <w:r>
        <w:rPr>
          <w:rFonts w:ascii="CMMI12" w:hAnsi="CMMI12" w:cs="CMMI12"/>
          <w:sz w:val="24"/>
          <w:szCs w:val="24"/>
        </w:rPr>
        <w:t xml:space="preserve">Z </w:t>
      </w:r>
      <m:oMath>
        <m:r>
          <w:rPr>
            <w:rFonts w:ascii="Cambria Math" w:hAnsi="Cambria Math" w:cs="CMMI12"/>
            <w:sz w:val="24"/>
            <w:szCs w:val="24"/>
          </w:rPr>
          <m:t>~</m:t>
        </m:r>
      </m:oMath>
      <w:proofErr w:type="gramStart"/>
      <w:r>
        <w:rPr>
          <w:rFonts w:ascii="CMMI12" w:hAnsi="CMMI12" w:cs="CMMI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0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 xml:space="preserve">1) with </w:t>
      </w:r>
      <w:proofErr w:type="spellStart"/>
      <w:r>
        <w:rPr>
          <w:rFonts w:ascii="CMR12" w:hAnsi="CMR12" w:cs="CMR12"/>
          <w:sz w:val="24"/>
          <w:szCs w:val="24"/>
        </w:rPr>
        <w:t>p.d.f</w:t>
      </w:r>
      <w:proofErr w:type="spellEnd"/>
    </w:p>
    <w:p w:rsidR="005144CF" w:rsidRDefault="00B93DE0" w:rsidP="005144CF">
      <w:pPr>
        <w:pStyle w:val="ListParagraph"/>
        <w:rPr>
          <w:b/>
          <w:noProof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noProof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π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noProof/>
            </w:rPr>
            <m:t>exp</m:t>
          </m:r>
          <m:d>
            <m:dPr>
              <m:ctrlPr>
                <w:rPr>
                  <w:rFonts w:ascii="Cambria Math" w:hAnsi="Cambria Math"/>
                  <w:b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e>
          </m:d>
        </m:oMath>
      </m:oMathPara>
    </w:p>
    <w:p w:rsidR="003026BB" w:rsidRDefault="003026BB" w:rsidP="005144CF">
      <w:pPr>
        <w:pStyle w:val="ListParagraph"/>
        <w:rPr>
          <w:b/>
          <w:noProof/>
        </w:rPr>
      </w:pPr>
    </w:p>
    <w:p w:rsidR="003026BB" w:rsidRDefault="00C63D9F" w:rsidP="005144CF">
      <w:pPr>
        <w:pStyle w:val="ListParagraph"/>
        <w:rPr>
          <w:b/>
          <w:noProof/>
        </w:rPr>
      </w:pPr>
      <w:r>
        <w:rPr>
          <w:b/>
          <w:noProof/>
        </w:rPr>
        <w:t>X</w:t>
      </w:r>
      <w:r w:rsidRPr="00C63D9F">
        <w:rPr>
          <w:b/>
          <w:noProof/>
          <w:vertAlign w:val="subscript"/>
        </w:rPr>
        <w:t>1</w:t>
      </w:r>
      <w:r>
        <w:rPr>
          <w:b/>
          <w:noProof/>
        </w:rPr>
        <w:t>=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noProof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log(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noProof/>
              </w:rPr>
              <m:t>)</m:t>
            </m:r>
          </m:e>
        </m:rad>
      </m:oMath>
      <w:r>
        <w:rPr>
          <w:b/>
          <w:noProof/>
        </w:rPr>
        <w:t>cos(2π</w:t>
      </w:r>
      <m:oMath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b/>
          <w:noProof/>
        </w:rPr>
        <w:t>)</w:t>
      </w:r>
    </w:p>
    <w:p w:rsidR="00825DA1" w:rsidRDefault="00825DA1" w:rsidP="005144CF">
      <w:pPr>
        <w:pStyle w:val="ListParagraph"/>
        <w:rPr>
          <w:b/>
          <w:noProof/>
        </w:rPr>
      </w:pPr>
    </w:p>
    <w:p w:rsidR="00C63D9F" w:rsidRDefault="00C63D9F" w:rsidP="00C63D9F">
      <w:pPr>
        <w:pStyle w:val="ListParagraph"/>
        <w:rPr>
          <w:b/>
          <w:noProof/>
        </w:rPr>
      </w:pPr>
      <w:r>
        <w:rPr>
          <w:b/>
          <w:noProof/>
        </w:rPr>
        <w:t>X</w:t>
      </w:r>
      <w:r>
        <w:rPr>
          <w:b/>
          <w:noProof/>
          <w:vertAlign w:val="subscript"/>
        </w:rPr>
        <w:t>2</w:t>
      </w:r>
      <w:r>
        <w:rPr>
          <w:b/>
          <w:noProof/>
        </w:rPr>
        <w:t>=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noProof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log(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noProof/>
              </w:rPr>
              <m:t>)</m:t>
            </m:r>
          </m:e>
        </m:rad>
      </m:oMath>
      <w:r>
        <w:rPr>
          <w:b/>
          <w:noProof/>
        </w:rPr>
        <w:t>sin(2π</w:t>
      </w:r>
      <m:oMath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b/>
          <w:noProof/>
        </w:rPr>
        <w:t>)</w:t>
      </w:r>
    </w:p>
    <w:p w:rsidR="00825DA1" w:rsidRDefault="00825DA1" w:rsidP="00C63D9F">
      <w:pPr>
        <w:pStyle w:val="ListParagraph"/>
        <w:rPr>
          <w:b/>
          <w:noProof/>
        </w:rPr>
      </w:pPr>
    </w:p>
    <w:p w:rsidR="00825DA1" w:rsidRDefault="00825DA1" w:rsidP="00C63D9F">
      <w:pPr>
        <w:pStyle w:val="ListParagraph"/>
        <w:rPr>
          <w:b/>
          <w:noProof/>
        </w:rPr>
      </w:pPr>
      <w:r>
        <w:rPr>
          <w:rFonts w:ascii="CMR12" w:hAnsi="CMR12" w:cs="CMR12"/>
          <w:sz w:val="24"/>
          <w:szCs w:val="24"/>
        </w:rPr>
        <w:t xml:space="preserve">If </w:t>
      </w:r>
      <w:r>
        <w:rPr>
          <w:rFonts w:ascii="CMMI12" w:hAnsi="CMMI12" w:cs="CMMI12"/>
          <w:sz w:val="24"/>
          <w:szCs w:val="24"/>
        </w:rPr>
        <w:t>U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2" w:hAnsi="CMMI12" w:cs="CMMI12"/>
          <w:sz w:val="24"/>
          <w:szCs w:val="24"/>
        </w:rPr>
        <w:t>; U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2" w:hAnsi="CMR12" w:cs="CMR12"/>
          <w:sz w:val="24"/>
          <w:szCs w:val="24"/>
        </w:rPr>
        <w:t xml:space="preserve">are </w:t>
      </w:r>
      <w:proofErr w:type="spellStart"/>
      <w:r>
        <w:rPr>
          <w:rFonts w:ascii="CMR12" w:hAnsi="CMR12" w:cs="CMR12"/>
          <w:sz w:val="24"/>
          <w:szCs w:val="24"/>
        </w:rPr>
        <w:t>i.i.d</w:t>
      </w:r>
      <w:proofErr w:type="spellEnd"/>
      <w:r>
        <w:rPr>
          <w:rFonts w:ascii="CMR12" w:hAnsi="CMR12" w:cs="CMR12"/>
          <w:sz w:val="24"/>
          <w:szCs w:val="24"/>
        </w:rPr>
        <w:t xml:space="preserve">. </w:t>
      </w:r>
      <w:proofErr w:type="gramStart"/>
      <w:r>
        <w:rPr>
          <w:rFonts w:ascii="CMMI12" w:hAnsi="CMMI12" w:cs="CMMI12"/>
          <w:sz w:val="24"/>
          <w:szCs w:val="24"/>
        </w:rPr>
        <w:t>U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0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 xml:space="preserve">1), then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2" w:hAnsi="CMMI12" w:cs="CMMI12"/>
          <w:sz w:val="24"/>
          <w:szCs w:val="24"/>
        </w:rPr>
        <w:t>;X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2" w:hAnsi="CMR12" w:cs="CMR12"/>
          <w:sz w:val="24"/>
          <w:szCs w:val="24"/>
        </w:rPr>
        <w:t xml:space="preserve">are </w:t>
      </w:r>
      <w:proofErr w:type="spellStart"/>
      <w:r>
        <w:rPr>
          <w:rFonts w:ascii="CMR12" w:hAnsi="CMR12" w:cs="CMR12"/>
          <w:sz w:val="24"/>
          <w:szCs w:val="24"/>
        </w:rPr>
        <w:t>i.i.d</w:t>
      </w:r>
      <w:proofErr w:type="spellEnd"/>
      <w:r>
        <w:rPr>
          <w:rFonts w:ascii="CMR12" w:hAnsi="CMR12" w:cs="CMR12"/>
          <w:sz w:val="24"/>
          <w:szCs w:val="24"/>
        </w:rPr>
        <w:t xml:space="preserve">. </w:t>
      </w:r>
      <w:r>
        <w:rPr>
          <w:rFonts w:ascii="CMMI12" w:hAnsi="CMMI12" w:cs="CMMI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>(0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1).</w:t>
      </w:r>
    </w:p>
    <w:p w:rsidR="005144CF" w:rsidRDefault="005144CF" w:rsidP="00A34AA5">
      <w:pPr>
        <w:pStyle w:val="ListParagraph"/>
        <w:rPr>
          <w:rFonts w:ascii="CMR12" w:hAnsi="CMR12" w:cs="CMR12"/>
          <w:sz w:val="24"/>
          <w:szCs w:val="24"/>
        </w:rPr>
      </w:pPr>
    </w:p>
    <w:p w:rsidR="005144CF" w:rsidRDefault="005144CF" w:rsidP="00A34AA5">
      <w:pPr>
        <w:pStyle w:val="ListParagraph"/>
        <w:rPr>
          <w:b/>
        </w:rPr>
      </w:pPr>
    </w:p>
    <w:p w:rsidR="00825DA1" w:rsidRDefault="00825DA1" w:rsidP="00825DA1">
      <w:pPr>
        <w:rPr>
          <w:b/>
          <w:noProof/>
        </w:rPr>
      </w:pPr>
      <w:r>
        <w:rPr>
          <w:b/>
          <w:noProof/>
        </w:rPr>
        <w:t xml:space="preserve">IMPLEMENTATION OF THE  BOX-MULLER  </w:t>
      </w:r>
      <w:r w:rsidRPr="0002727A">
        <w:rPr>
          <w:b/>
          <w:noProof/>
        </w:rPr>
        <w:t xml:space="preserve">  ALGORITHM</w:t>
      </w:r>
    </w:p>
    <w:p w:rsidR="00825DA1" w:rsidRDefault="00825DA1" w:rsidP="00825DA1">
      <w:pPr>
        <w:rPr>
          <w:b/>
          <w:noProof/>
        </w:rPr>
      </w:pPr>
      <w:r>
        <w:rPr>
          <w:b/>
          <w:noProof/>
        </w:rPr>
        <w:t>SUMMARY OF OUTPUT  WITH GRAPHS</w:t>
      </w:r>
    </w:p>
    <w:p w:rsidR="00825DA1" w:rsidRDefault="00825DA1" w:rsidP="00825DA1">
      <w:r w:rsidRPr="00704F1C">
        <w:rPr>
          <w:noProof/>
        </w:rPr>
        <w:t xml:space="preserve"> Two uniform U(0,1)  sequences are generated from an LCG method with different  initial points but the same multiplier ,increment and size.These two  uniform sequences are the used in the Box-Muller algorithm to generate x and y.From the graphs it is clear the  nature of the  standard normal distribution generated  greatly depends of the choice of LCG sequence used in generating  x and y.</w:t>
      </w:r>
      <w:r>
        <w:rPr>
          <w:noProof/>
        </w:rPr>
        <w:t>In thye various LCG’s  used  I found out the LCG sequence  with increment c=0,a=16807 and m=2^31-1 performed considerably better than  the others.The worst perfomance was from the LCG sequence  with m=2048,a=1229 and c=1.It’s graph  looked much  normal with no observable  clear pattern.Each of the different LCG sequences used produced different graphs confirming the  fact that  normality in the Box-Muller algorithm greatly rest on the particular LCG sequence chosen.The Polar Method was  computationally  faster to generate because unlike the Box-Muller,there were no computations of  trigonometric  functions sine and  cosine involved in the Box-Muller method</w:t>
      </w:r>
      <w:r w:rsidRPr="00026C7F">
        <w:t xml:space="preserve"> </w:t>
      </w:r>
      <w:r>
        <w:t>which are comparatively expensive in many computing environments.</w:t>
      </w:r>
      <w:r w:rsidRPr="00026C7F">
        <w:t xml:space="preserve"> </w:t>
      </w:r>
      <w:r>
        <w:t>The polar method differs from the basic method in that it is a type of rejection sampling.</w:t>
      </w:r>
    </w:p>
    <w:p w:rsidR="00825DA1" w:rsidRDefault="00825DA1" w:rsidP="00825DA1">
      <w:pPr>
        <w:rPr>
          <w:noProof/>
        </w:rPr>
      </w:pPr>
      <w:r w:rsidRPr="00704F1C">
        <w:rPr>
          <w:noProof/>
        </w:rPr>
        <w:t xml:space="preserve"> </w:t>
      </w: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</w:p>
    <w:p w:rsidR="00825DA1" w:rsidRPr="00704F1C" w:rsidRDefault="00825DA1" w:rsidP="00825DA1">
      <w:pPr>
        <w:rPr>
          <w:noProof/>
        </w:rPr>
      </w:pPr>
      <w:r>
        <w:rPr>
          <w:noProof/>
        </w:rPr>
        <w:drawing>
          <wp:inline distT="0" distB="0" distL="0" distR="0">
            <wp:extent cx="6629400" cy="5257800"/>
            <wp:effectExtent l="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A1" w:rsidRPr="0002727A" w:rsidRDefault="00825DA1" w:rsidP="00825DA1">
      <w:pPr>
        <w:rPr>
          <w:b/>
          <w:noProof/>
        </w:rPr>
      </w:pPr>
    </w:p>
    <w:p w:rsidR="00825DA1" w:rsidRDefault="00825DA1" w:rsidP="00825DA1"/>
    <w:p w:rsidR="00825DA1" w:rsidRDefault="00825DA1" w:rsidP="00825DA1"/>
    <w:p w:rsidR="00825DA1" w:rsidRDefault="00825DA1" w:rsidP="00825DA1"/>
    <w:p w:rsidR="00825DA1" w:rsidRDefault="00825DA1" w:rsidP="00825DA1"/>
    <w:p w:rsidR="00825DA1" w:rsidRDefault="00825DA1" w:rsidP="00825DA1"/>
    <w:p w:rsidR="00825DA1" w:rsidRDefault="00825DA1" w:rsidP="00825DA1"/>
    <w:p w:rsidR="00825DA1" w:rsidRDefault="00825DA1" w:rsidP="00825DA1"/>
    <w:p w:rsidR="00825DA1" w:rsidRDefault="00825DA1" w:rsidP="00825DA1">
      <w:r>
        <w:rPr>
          <w:noProof/>
        </w:rPr>
        <w:drawing>
          <wp:inline distT="0" distB="0" distL="0" distR="0">
            <wp:extent cx="6581775" cy="6096000"/>
            <wp:effectExtent l="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A1" w:rsidRDefault="00825DA1" w:rsidP="00825DA1"/>
    <w:p w:rsidR="00825DA1" w:rsidRDefault="00825DA1" w:rsidP="00825DA1"/>
    <w:p w:rsidR="00825DA1" w:rsidRDefault="00825DA1" w:rsidP="00825DA1"/>
    <w:p w:rsidR="00825DA1" w:rsidRDefault="00825DA1" w:rsidP="00825DA1"/>
    <w:p w:rsidR="00825DA1" w:rsidRDefault="00825DA1" w:rsidP="00825DA1"/>
    <w:p w:rsidR="00825DA1" w:rsidRDefault="00825DA1" w:rsidP="00825DA1"/>
    <w:p w:rsidR="00825DA1" w:rsidRDefault="00825DA1" w:rsidP="00825DA1">
      <w:pPr>
        <w:rPr>
          <w:noProof/>
        </w:rPr>
      </w:pPr>
      <w:r>
        <w:rPr>
          <w:noProof/>
        </w:rPr>
        <w:drawing>
          <wp:inline distT="0" distB="0" distL="0" distR="0">
            <wp:extent cx="6477000" cy="4572000"/>
            <wp:effectExtent l="0" t="0" r="0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79" cy="45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</w:p>
    <w:p w:rsidR="00825DA1" w:rsidRPr="00825DA1" w:rsidRDefault="00825DA1" w:rsidP="00825DA1">
      <w:pPr>
        <w:rPr>
          <w:noProof/>
        </w:rPr>
      </w:pPr>
      <w:r>
        <w:rPr>
          <w:noProof/>
        </w:rPr>
        <w:t xml:space="preserve">                                             </w:t>
      </w:r>
      <w:r w:rsidRPr="006F292F">
        <w:rPr>
          <w:b/>
          <w:noProof/>
        </w:rPr>
        <w:t>THE POLAR    METHOD</w:t>
      </w:r>
    </w:p>
    <w:p w:rsidR="00825DA1" w:rsidRPr="006F292F" w:rsidRDefault="00825DA1" w:rsidP="00825DA1">
      <w:pPr>
        <w:rPr>
          <w:b/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333518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A1" w:rsidRDefault="00825DA1" w:rsidP="00825DA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391275" cy="4276725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885894" cy="5934075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683" cy="59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A1" w:rsidRDefault="00825DA1" w:rsidP="00825DA1">
      <w:pPr>
        <w:rPr>
          <w:noProof/>
        </w:rPr>
      </w:pPr>
    </w:p>
    <w:p w:rsidR="00825DA1" w:rsidRDefault="00825DA1" w:rsidP="00825DA1">
      <w:pPr>
        <w:rPr>
          <w:noProof/>
        </w:rPr>
      </w:pPr>
      <w:r>
        <w:rPr>
          <w:noProof/>
        </w:rPr>
        <w:t xml:space="preserve"> </w:t>
      </w:r>
    </w:p>
    <w:p w:rsidR="00825DA1" w:rsidRDefault="00825DA1" w:rsidP="00825DA1"/>
    <w:p w:rsidR="00825DA1" w:rsidRDefault="00825DA1" w:rsidP="00825DA1"/>
    <w:p w:rsidR="00511B35" w:rsidRPr="00511B35" w:rsidRDefault="00511B35" w:rsidP="00A34AA5">
      <w:pPr>
        <w:pStyle w:val="ListParagraph"/>
        <w:rPr>
          <w:b/>
        </w:rPr>
      </w:pPr>
    </w:p>
    <w:sectPr w:rsidR="00511B35" w:rsidRPr="00511B35" w:rsidSect="0043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6452"/>
    <w:multiLevelType w:val="hybridMultilevel"/>
    <w:tmpl w:val="E0FCBB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B53D38"/>
    <w:multiLevelType w:val="hybridMultilevel"/>
    <w:tmpl w:val="6F2EA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E5603"/>
    <w:multiLevelType w:val="hybridMultilevel"/>
    <w:tmpl w:val="FC76C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4435C"/>
    <w:multiLevelType w:val="hybridMultilevel"/>
    <w:tmpl w:val="3D5A1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A7D6D"/>
    <w:multiLevelType w:val="hybridMultilevel"/>
    <w:tmpl w:val="36CA4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86856"/>
    <w:multiLevelType w:val="hybridMultilevel"/>
    <w:tmpl w:val="4028B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79"/>
    <w:rsid w:val="0003229F"/>
    <w:rsid w:val="00043494"/>
    <w:rsid w:val="000A47B1"/>
    <w:rsid w:val="000B50DB"/>
    <w:rsid w:val="000E75EC"/>
    <w:rsid w:val="00142827"/>
    <w:rsid w:val="001653B8"/>
    <w:rsid w:val="00180568"/>
    <w:rsid w:val="001C5885"/>
    <w:rsid w:val="001D13BE"/>
    <w:rsid w:val="002E5283"/>
    <w:rsid w:val="002F732B"/>
    <w:rsid w:val="00301FAA"/>
    <w:rsid w:val="003026BB"/>
    <w:rsid w:val="00324356"/>
    <w:rsid w:val="00326F85"/>
    <w:rsid w:val="003656AB"/>
    <w:rsid w:val="003B4446"/>
    <w:rsid w:val="003E0878"/>
    <w:rsid w:val="00422479"/>
    <w:rsid w:val="004229FC"/>
    <w:rsid w:val="00430D70"/>
    <w:rsid w:val="004662C9"/>
    <w:rsid w:val="004912FE"/>
    <w:rsid w:val="00502993"/>
    <w:rsid w:val="00511B35"/>
    <w:rsid w:val="005144CF"/>
    <w:rsid w:val="00522C81"/>
    <w:rsid w:val="00527EC4"/>
    <w:rsid w:val="005C178E"/>
    <w:rsid w:val="005D0894"/>
    <w:rsid w:val="005F5F8D"/>
    <w:rsid w:val="00633BA9"/>
    <w:rsid w:val="00644814"/>
    <w:rsid w:val="00657DB2"/>
    <w:rsid w:val="0070374F"/>
    <w:rsid w:val="0071391E"/>
    <w:rsid w:val="00730E98"/>
    <w:rsid w:val="00762FBD"/>
    <w:rsid w:val="0079257F"/>
    <w:rsid w:val="00825DA1"/>
    <w:rsid w:val="00834D6C"/>
    <w:rsid w:val="008E7C86"/>
    <w:rsid w:val="00963998"/>
    <w:rsid w:val="009B0E65"/>
    <w:rsid w:val="009F0F4F"/>
    <w:rsid w:val="00A00C63"/>
    <w:rsid w:val="00A15765"/>
    <w:rsid w:val="00A27E74"/>
    <w:rsid w:val="00A307A5"/>
    <w:rsid w:val="00A34AA5"/>
    <w:rsid w:val="00AD014D"/>
    <w:rsid w:val="00B24B77"/>
    <w:rsid w:val="00B749E3"/>
    <w:rsid w:val="00B933CE"/>
    <w:rsid w:val="00B93DE0"/>
    <w:rsid w:val="00B9677A"/>
    <w:rsid w:val="00BA7150"/>
    <w:rsid w:val="00C314E9"/>
    <w:rsid w:val="00C63D9F"/>
    <w:rsid w:val="00CD70E1"/>
    <w:rsid w:val="00D014C4"/>
    <w:rsid w:val="00DC3DE2"/>
    <w:rsid w:val="00F815C7"/>
    <w:rsid w:val="00FA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D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28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D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2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C74B8A-7F64-4B44-9684-A98C79AF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1382</Words>
  <Characters>7878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9242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Windows User</cp:lastModifiedBy>
  <cp:revision>2</cp:revision>
  <cp:lastPrinted>2013-05-03T07:04:00Z</cp:lastPrinted>
  <dcterms:created xsi:type="dcterms:W3CDTF">2013-05-06T22:39:00Z</dcterms:created>
  <dcterms:modified xsi:type="dcterms:W3CDTF">2013-05-06T22:39:00Z</dcterms:modified>
</cp:coreProperties>
</file>