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A6638">
      <w:pPr>
        <w:pStyle w:val="2"/>
        <w:keepNext w:val="0"/>
        <w:keepLines w:val="0"/>
        <w:widowControl/>
        <w:suppressLineNumbers w:val="0"/>
        <w:rPr>
          <w:rFonts w:hint="default"/>
          <w:b w:val="0"/>
          <w:bCs w:val="0"/>
          <w:sz w:val="24"/>
          <w:szCs w:val="24"/>
          <w:lang w:val="en-US"/>
        </w:rPr>
      </w:pPr>
      <w:r>
        <w:rPr>
          <w:rFonts w:hint="default" w:ascii="Times New Roman" w:hAnsi="Times New Roman" w:cs="Times New Roman"/>
          <w:b w:val="0"/>
          <w:bCs w:val="0"/>
          <w:color w:val="000000" w:themeColor="text1"/>
          <w:sz w:val="24"/>
          <w:szCs w:val="24"/>
          <w:shd w:val="clear" w:color="auto" w:fill="auto"/>
          <w:lang w:val="en-US"/>
          <w14:textFill>
            <w14:solidFill>
              <w14:schemeClr w14:val="tx1"/>
            </w14:solidFill>
          </w14:textFill>
        </w:rPr>
        <w:t xml:space="preserve">Saturday 15/04/25 Task Submission                            </w:t>
      </w:r>
      <w:r>
        <w:rPr>
          <w:rFonts w:hint="default" w:ascii="Times New Roman" w:hAnsi="Times New Roman" w:cs="Times New Roman"/>
          <w:b/>
          <w:bCs/>
          <w:color w:val="000000" w:themeColor="text1"/>
          <w:sz w:val="24"/>
          <w:szCs w:val="24"/>
          <w:shd w:val="clear" w:color="auto" w:fill="auto"/>
          <w:lang w:val="en-US"/>
          <w14:textFill>
            <w14:solidFill>
              <w14:schemeClr w14:val="tx1"/>
            </w14:solidFill>
          </w14:textFill>
        </w:rPr>
        <w:t>Name:</w:t>
      </w:r>
      <w:r>
        <w:rPr>
          <w:rFonts w:hint="default" w:ascii="Times New Roman" w:hAnsi="Times New Roman" w:cs="Times New Roman"/>
          <w:b w:val="0"/>
          <w:bCs w:val="0"/>
          <w:color w:val="000000" w:themeColor="text1"/>
          <w:sz w:val="24"/>
          <w:szCs w:val="24"/>
          <w:shd w:val="clear" w:color="auto" w:fill="auto"/>
          <w:lang w:val="en-US"/>
          <w14:textFill>
            <w14:solidFill>
              <w14:schemeClr w14:val="tx1"/>
            </w14:solidFill>
          </w14:textFill>
        </w:rPr>
        <w:t xml:space="preserve"> Nardos Amakele</w:t>
      </w:r>
    </w:p>
    <w:p w14:paraId="5EB5DF30">
      <w:pPr>
        <w:pStyle w:val="2"/>
        <w:keepNext w:val="0"/>
        <w:keepLines w:val="0"/>
        <w:widowControl/>
        <w:suppressLineNumbers w:val="0"/>
        <w:rPr>
          <w:rFonts w:hint="default" w:ascii="Times New Roman" w:hAnsi="Times New Roman" w:cs="Times New Roman"/>
          <w:color w:val="000000" w:themeColor="text1"/>
          <w:sz w:val="36"/>
          <w:szCs w:val="36"/>
          <w:shd w:val="clear" w:color="auto" w:fill="auto"/>
          <w14:textFill>
            <w14:solidFill>
              <w14:schemeClr w14:val="tx1"/>
            </w14:solidFill>
          </w14:textFill>
        </w:rPr>
      </w:pPr>
      <w:r>
        <w:rPr>
          <w:rFonts w:hint="default" w:ascii="Times New Roman" w:hAnsi="Times New Roman" w:cs="Times New Roman"/>
          <w:color w:val="000000" w:themeColor="text1"/>
          <w:sz w:val="36"/>
          <w:szCs w:val="36"/>
          <w:shd w:val="clear" w:color="auto" w:fill="auto"/>
          <w14:textFill>
            <w14:solidFill>
              <w14:schemeClr w14:val="tx1"/>
            </w14:solidFill>
          </w14:textFill>
        </w:rPr>
        <w:t>Technical Report on MOSES and Its Integration with MeTTa in OpenCog</w:t>
      </w:r>
      <w:bookmarkStart w:id="0" w:name="_GoBack"/>
      <w:bookmarkEnd w:id="0"/>
    </w:p>
    <w:p w14:paraId="46F079AB">
      <w:pPr>
        <w:pStyle w:val="3"/>
        <w:keepNext w:val="0"/>
        <w:keepLines w:val="0"/>
        <w:widowControl/>
        <w:suppressLineNumbers w:val="0"/>
        <w:rPr>
          <w:rFonts w:hint="default" w:ascii="Times New Roman" w:hAnsi="Times New Roman" w:cs="Times New Roman"/>
          <w:color w:val="000000" w:themeColor="text1"/>
          <w:sz w:val="32"/>
          <w:szCs w:val="32"/>
          <w:shd w:val="clear" w:color="auto" w:fill="auto"/>
          <w14:textFill>
            <w14:solidFill>
              <w14:schemeClr w14:val="tx1"/>
            </w14:solidFill>
          </w14:textFill>
        </w:rPr>
      </w:pPr>
      <w:r>
        <w:rPr>
          <w:rFonts w:hint="default" w:ascii="Times New Roman" w:hAnsi="Times New Roman" w:cs="Times New Roman"/>
          <w:color w:val="000000" w:themeColor="text1"/>
          <w:sz w:val="32"/>
          <w:szCs w:val="32"/>
          <w:shd w:val="clear" w:color="auto" w:fill="auto"/>
          <w14:textFill>
            <w14:solidFill>
              <w14:schemeClr w14:val="tx1"/>
            </w14:solidFill>
          </w14:textFill>
        </w:rPr>
        <w:t>1. Introduction</w:t>
      </w:r>
    </w:p>
    <w:p w14:paraId="43EEBE9E">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What is MOSES?</w:t>
      </w:r>
    </w:p>
    <w:p w14:paraId="5BA0B7D7">
      <w:pPr>
        <w:pStyle w:val="9"/>
        <w:keepNext w:val="0"/>
        <w:keepLines w:val="0"/>
        <w:widowControl/>
        <w:suppressLineNumbers w:val="0"/>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MOSES (Meta-Optimizing Semantic Evolutionary Search) is</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xml:space="preserve"> a high-level evolutionary algorithm used for program optimization and synthesis. It works on representation-building and </w:t>
      </w:r>
      <w:r>
        <w:rPr>
          <w:rFonts w:hint="default" w:eastAsia="Open Sans" w:cs="Times New Roman"/>
          <w:i w:val="0"/>
          <w:iCs w:val="0"/>
          <w:caps w:val="0"/>
          <w:color w:val="000000" w:themeColor="text1"/>
          <w:spacing w:val="2"/>
          <w:sz w:val="24"/>
          <w:szCs w:val="24"/>
          <w:bdr w:val="none" w:color="auto" w:sz="0" w:space="0"/>
          <w:shd w:val="clear" w:color="auto" w:fill="auto"/>
          <w:lang w:val="en-US"/>
          <w14:textFill>
            <w14:solidFill>
              <w14:schemeClr w14:val="tx1"/>
            </w14:solidFill>
          </w14:textFill>
        </w:rPr>
        <w:t>probabilistic</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xml:space="preserve"> modeling. It has been developed to automatically generate and optimize programs so it is particularly helpful in symbolic reasoning and AI-based decision-making. MOSES diverges from conventional algorithms like genetic programming that has </w:t>
      </w:r>
      <w:r>
        <w:rPr>
          <w:rFonts w:hint="default" w:eastAsia="Open Sans" w:cs="Times New Roman"/>
          <w:i w:val="0"/>
          <w:iCs w:val="0"/>
          <w:caps w:val="0"/>
          <w:color w:val="000000" w:themeColor="text1"/>
          <w:spacing w:val="2"/>
          <w:sz w:val="24"/>
          <w:szCs w:val="24"/>
          <w:bdr w:val="none" w:color="auto" w:sz="0" w:space="0"/>
          <w:shd w:val="clear" w:color="auto" w:fill="auto"/>
          <w:lang w:val="en-US"/>
          <w14:textFill>
            <w14:solidFill>
              <w14:schemeClr w14:val="tx1"/>
            </w14:solidFill>
          </w14:textFill>
        </w:rPr>
        <w:t>spaghetti</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code with large and complicated structures,, since Moses tries to produce correct and human-readable programs in a lisp-like mini-language.</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This algorithm has been applied in fields like sentiment evaluation and agent control.</w:t>
      </w:r>
    </w:p>
    <w:p w14:paraId="39D3E89E">
      <w:pPr>
        <w:pStyle w:val="9"/>
        <w:keepNext w:val="0"/>
        <w:keepLines w:val="0"/>
        <w:widowControl/>
        <w:suppressLineNumbers w:val="0"/>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MOSES is part of the OpenCog AI framework and is</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lang w:val="en-US"/>
          <w14:textFill>
            <w14:solidFill>
              <w14:schemeClr w14:val="tx1"/>
            </w14:solidFill>
          </w14:textFill>
        </w:rPr>
        <w:t xml:space="preserve"> </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utilized for applications with:</w:t>
      </w:r>
    </w:p>
    <w:p w14:paraId="0922120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Successful</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program evolution</w:t>
      </w:r>
    </w:p>
    <w:p w14:paraId="7482135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shd w:val="clear" w:color="auto" w:fill="auto"/>
          <w14:textFill>
            <w14:solidFill>
              <w14:schemeClr w14:val="tx1"/>
            </w14:solidFill>
          </w14:textFill>
        </w:rPr>
        <w:t>Automatic feature selection</w:t>
      </w:r>
    </w:p>
    <w:p w14:paraId="6CD2FA6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shd w:val="clear" w:color="auto" w:fill="auto"/>
          <w14:textFill>
            <w14:solidFill>
              <w14:schemeClr w14:val="tx1"/>
            </w14:solidFill>
          </w14:textFill>
        </w:rPr>
        <w:t>Probabilistic modeling for optimization</w:t>
      </w:r>
    </w:p>
    <w:p w14:paraId="04F5C21A">
      <w:pPr>
        <w:pStyle w:val="4"/>
        <w:keepNext w:val="0"/>
        <w:keepLines w:val="0"/>
        <w:widowControl/>
        <w:suppressLineNumbers w:val="0"/>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t>MOSES is an important component of OpenCog, an open-source AGI (Artificial General Intelligence) software framework. It is in the process of being integrated into MeTTa, a meta-language in OpenCog</w:t>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lang w:val="en-US"/>
          <w14:textFill>
            <w14:solidFill>
              <w14:schemeClr w14:val="tx1"/>
            </w14:solidFill>
          </w14:textFill>
        </w:rPr>
        <w:t xml:space="preserve">, </w:t>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t>Hyperon, for enhancing symbolic reasoning and AI program synthesis.</w:t>
      </w:r>
    </w:p>
    <w:p w14:paraId="78F854B6">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Key Features of MOSES</w:t>
      </w:r>
    </w:p>
    <w:p w14:paraId="3A69D18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Structured Expression Trees:</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Used to represent programs as a tree structure.</w:t>
      </w:r>
    </w:p>
    <w:p w14:paraId="62CE3E9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shd w:val="clear" w:color="auto" w:fill="auto"/>
          <w14:textFill>
            <w14:solidFill>
              <w14:schemeClr w14:val="tx1"/>
            </w14:solidFill>
          </w14:textFill>
        </w:rPr>
        <w:t>Optimization Algorithms: Employs hill-climbing, simulated annealing</w:t>
      </w:r>
      <w:r>
        <w:rPr>
          <w:rFonts w:hint="default" w:ascii="Times New Roman" w:hAnsi="Times New Roman" w:eastAsia="Open Sans" w:cs="Times New Roman"/>
          <w:i w:val="0"/>
          <w:iCs w:val="0"/>
          <w:caps w:val="0"/>
          <w:color w:val="000000" w:themeColor="text1"/>
          <w:spacing w:val="2"/>
          <w:sz w:val="24"/>
          <w:szCs w:val="24"/>
          <w:shd w:val="clear" w:color="auto" w:fill="auto"/>
          <w:lang w:val="en-US"/>
          <w14:textFill>
            <w14:solidFill>
              <w14:schemeClr w14:val="tx1"/>
            </w14:solidFill>
          </w14:textFill>
        </w:rPr>
        <w:t xml:space="preserve"> and more.</w:t>
      </w:r>
    </w:p>
    <w:p w14:paraId="1E0E4EB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shd w:val="clear" w:color="auto" w:fill="auto"/>
          <w14:textFill>
            <w14:solidFill>
              <w14:schemeClr w14:val="tx1"/>
            </w14:solidFill>
          </w14:textFill>
        </w:rPr>
        <w:t>Normalization &amp; Reduction: Removes redundant or unnecessary code (avoiding "spaghetti code").</w:t>
      </w:r>
    </w:p>
    <w:p w14:paraId="02AE8C5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Probabilistic Modeling:</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Rapidly searches for program variations.</w:t>
      </w:r>
    </w:p>
    <w:p w14:paraId="52C41512">
      <w:pPr>
        <w:pStyle w:val="3"/>
        <w:keepNext w:val="0"/>
        <w:keepLines w:val="0"/>
        <w:widowControl/>
        <w:suppressLineNumbers w:val="0"/>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cs="Times New Roman"/>
          <w:color w:val="000000" w:themeColor="text1"/>
          <w:sz w:val="28"/>
          <w:szCs w:val="28"/>
          <w:shd w:val="clear" w:color="auto" w:fill="auto"/>
          <w14:textFill>
            <w14:solidFill>
              <w14:schemeClr w14:val="tx1"/>
            </w14:solidFill>
          </w14:textFill>
        </w:rPr>
        <w:t>2. Problem MOSES is Addressing</w:t>
      </w:r>
    </w:p>
    <w:p w14:paraId="762D8D72">
      <w:pPr>
        <w:keepNext w:val="0"/>
        <w:keepLines w:val="0"/>
        <w:widowControl/>
        <w:suppressLineNumbers w:val="0"/>
      </w:pP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t>Traditional program evolution methods like Genetic Programming (GP) and Evolutionary Programming (EP) are afflicted with:</w:t>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br w:type="textWrapping"/>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lang w:val="en-US"/>
          <w14:textFill>
            <w14:solidFill>
              <w14:schemeClr w14:val="tx1"/>
            </w14:solidFill>
          </w14:textFill>
        </w:rPr>
        <w:tab/>
      </w:r>
      <w:r>
        <w:rPr>
          <w:rFonts w:ascii="Symbol" w:hAnsi="Symbol" w:eastAsia="Symbol" w:cs="Symbol"/>
          <w:sz w:val="24"/>
        </w:rPr>
        <w:t>·</w:t>
      </w:r>
      <w:r>
        <w:rPr>
          <w:rFonts w:hint="eastAsia" w:ascii="SimSun" w:hAnsi="SimSun" w:eastAsia="SimSun" w:cs="SimSun"/>
          <w:sz w:val="24"/>
        </w:rPr>
        <w:t xml:space="preserve"> </w:t>
      </w:r>
      <w:r>
        <w:rPr>
          <w:rStyle w:val="10"/>
        </w:rPr>
        <w:t>Complexity and Redundancy</w:t>
      </w:r>
      <w:r>
        <w:t xml:space="preserve"> – The majority of evolved programs become cumbersome </w:t>
      </w:r>
      <w:r>
        <w:rPr>
          <w:rFonts w:hint="default"/>
          <w:lang w:val="en-US"/>
        </w:rPr>
        <w:tab/>
      </w:r>
      <w:r>
        <w:t>and difficult to comprehend, often referred to as "spaghetti code."</w:t>
      </w:r>
    </w:p>
    <w:p w14:paraId="2687F951">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0"/>
        </w:rPr>
        <w:t>Computational Expense</w:t>
      </w:r>
      <w:r>
        <w:t xml:space="preserve"> – Large search spaces result in inefficiency.</w:t>
      </w:r>
    </w:p>
    <w:p w14:paraId="2353B51B">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0"/>
        </w:rPr>
        <w:t>Lack of Transparency</w:t>
      </w:r>
      <w:r>
        <w:t xml:space="preserve"> – Programs produced are generally highly nested, making them </w:t>
      </w:r>
      <w:r>
        <w:rPr>
          <w:rFonts w:hint="default"/>
          <w:lang w:val="en-US"/>
        </w:rPr>
        <w:tab/>
      </w:r>
      <w:r>
        <w:t>difficult to examine and adjust.</w:t>
      </w:r>
    </w:p>
    <w:p w14:paraId="450C71E6">
      <w:pPr>
        <w:keepNext w:val="0"/>
        <w:keepLines w:val="0"/>
        <w:widowControl/>
        <w:suppressLineNumbers w:val="0"/>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br w:type="textWrapping"/>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t>MOSES avoids these by:</w:t>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br w:type="textWrapping"/>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14:textFill>
            <w14:solidFill>
              <w14:schemeClr w14:val="tx1"/>
            </w14:solidFill>
          </w14:textFill>
        </w:rPr>
        <w:t></w:t>
      </w:r>
      <w:r>
        <w:rPr>
          <w:rFonts w:hint="default" w:ascii="Times New Roman" w:hAnsi="Times New Roman" w:eastAsia="Open Sans" w:cs="Times New Roman"/>
          <w:b w:val="0"/>
          <w:bCs w:val="0"/>
          <w:i w:val="0"/>
          <w:iCs w:val="0"/>
          <w:caps w:val="0"/>
          <w:color w:val="000000" w:themeColor="text1"/>
          <w:spacing w:val="2"/>
          <w:sz w:val="24"/>
          <w:szCs w:val="24"/>
          <w:bdr w:val="none" w:color="auto" w:sz="0" w:space="0"/>
          <w:shd w:val="clear" w:color="auto" w:fill="auto"/>
          <w:lang w:val="en-US"/>
          <w14:textFill>
            <w14:solidFill>
              <w14:schemeClr w14:val="tx1"/>
            </w14:solidFill>
          </w14:textFill>
        </w:rPr>
        <w:tab/>
      </w:r>
      <w:r>
        <w:rPr>
          <w:rFonts w:ascii="Symbol" w:hAnsi="Symbol" w:eastAsia="Symbol" w:cs="Symbol"/>
          <w:sz w:val="24"/>
        </w:rPr>
        <w:t>·</w:t>
      </w:r>
      <w:r>
        <w:rPr>
          <w:rFonts w:hint="eastAsia" w:ascii="SimSun" w:hAnsi="SimSun" w:eastAsia="SimSun" w:cs="SimSun"/>
          <w:sz w:val="24"/>
        </w:rPr>
        <w:t xml:space="preserve"> </w:t>
      </w:r>
      <w:r>
        <w:t xml:space="preserve">Reducing complexity via Holman's Elegant Normal Form, which involves removing useless </w:t>
      </w:r>
      <w:r>
        <w:rPr>
          <w:rFonts w:hint="default"/>
          <w:lang w:val="en-US"/>
        </w:rPr>
        <w:tab/>
      </w:r>
      <w:r>
        <w:t>terms and maintaining structured simplicity.</w:t>
      </w:r>
    </w:p>
    <w:p w14:paraId="545DBF12">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t xml:space="preserve">Efficiently searching the program space using probabilistic modeling instead of random </w:t>
      </w:r>
      <w:r>
        <w:rPr>
          <w:rFonts w:hint="default"/>
          <w:lang w:val="en-US"/>
        </w:rPr>
        <w:tab/>
      </w:r>
      <w:r>
        <w:t>mutations.</w:t>
      </w:r>
    </w:p>
    <w:p w14:paraId="7A512252">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t>Generating human-readable output that can be directly understood and applied.</w:t>
      </w:r>
    </w:p>
    <w:p w14:paraId="010E5E6A">
      <w:pPr>
        <w:pStyle w:val="3"/>
        <w:keepNext w:val="0"/>
        <w:keepLines w:val="0"/>
        <w:widowControl/>
        <w:suppressLineNumbers w:val="0"/>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cs="Times New Roman"/>
          <w:color w:val="000000" w:themeColor="text1"/>
          <w:sz w:val="28"/>
          <w:szCs w:val="28"/>
          <w:shd w:val="clear" w:color="auto" w:fill="auto"/>
          <w14:textFill>
            <w14:solidFill>
              <w14:schemeClr w14:val="tx1"/>
            </w14:solidFill>
          </w14:textFill>
        </w:rPr>
        <w:t>3. How MOSES Works: The Algorithm</w:t>
      </w:r>
    </w:p>
    <w:p w14:paraId="057278F7">
      <w:pPr>
        <w:pStyle w:val="9"/>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MOSES employs two nested optimization loops to refine programs effectively:</w:t>
      </w:r>
    </w:p>
    <w:p w14:paraId="5BCCF67B">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Outer Loop (Metapopulation Management)</w:t>
      </w:r>
    </w:p>
    <w:p w14:paraId="080AA727">
      <w:pPr>
        <w:pStyle w:val="9"/>
        <w:keepNext w:val="0"/>
        <w:keepLines w:val="0"/>
        <w:widowControl/>
        <w:suppressLineNumbers w:val="0"/>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T</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he</w:t>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t> outer loop possesses a metapopulation, a pool of candidate programs, and performs the following:</w:t>
      </w:r>
    </w:p>
    <w:p w14:paraId="53A3A05D">
      <w:pPr>
        <w:pStyle w:val="9"/>
        <w:keepNext w:val="0"/>
        <w:keepLines w:val="0"/>
        <w:widowControl/>
        <w:suppressLineNumbers w:val="0"/>
      </w:pP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14:textFill>
            <w14:solidFill>
              <w14:schemeClr w14:val="tx1"/>
            </w14:solidFill>
          </w14:textFill>
        </w:rPr>
        <w:br w:type="textWrapping"/>
      </w:r>
      <w:r>
        <w:rPr>
          <w:rFonts w:hint="default" w:ascii="Times New Roman" w:hAnsi="Times New Roman" w:eastAsia="Open Sans" w:cs="Times New Roman"/>
          <w:i w:val="0"/>
          <w:iCs w:val="0"/>
          <w:caps w:val="0"/>
          <w:color w:val="000000" w:themeColor="text1"/>
          <w:spacing w:val="2"/>
          <w:sz w:val="24"/>
          <w:szCs w:val="24"/>
          <w:bdr w:val="none" w:color="auto" w:sz="0" w:space="0"/>
          <w:shd w:val="clear" w:color="auto" w:fill="auto"/>
          <w:lang w:val="en-US"/>
          <w14:textFill>
            <w14:solidFill>
              <w14:schemeClr w14:val="tx1"/>
            </w14:solidFill>
          </w14:textFill>
        </w:rPr>
        <w:tab/>
      </w:r>
      <w:r>
        <w:rPr>
          <w:rFonts w:ascii="Symbol" w:hAnsi="Symbol" w:eastAsia="Symbol" w:cs="Symbol"/>
          <w:sz w:val="24"/>
        </w:rPr>
        <w:t>·</w:t>
      </w:r>
      <w:r>
        <w:rPr>
          <w:rFonts w:hint="eastAsia" w:ascii="SimSun" w:hAnsi="SimSun" w:eastAsia="SimSun" w:cs="SimSun"/>
          <w:sz w:val="24"/>
        </w:rPr>
        <w:t xml:space="preserve"> </w:t>
      </w:r>
      <w:r>
        <w:rPr>
          <w:rStyle w:val="10"/>
        </w:rPr>
        <w:t>Exemplar Selection</w:t>
      </w:r>
      <w:r>
        <w:t xml:space="preserve">: The best-performing program (exemplar) is chosen </w:t>
      </w:r>
      <w:r>
        <w:rPr>
          <w:rFonts w:hint="default"/>
          <w:lang w:val="en-US"/>
        </w:rPr>
        <w:tab/>
      </w:r>
      <w:r>
        <w:t xml:space="preserve">from the </w:t>
      </w:r>
      <w:r>
        <w:rPr>
          <w:lang w:val="en-US"/>
        </w:rPr>
        <w:t>meta-population</w:t>
      </w:r>
      <w:r>
        <w:t xml:space="preserve">. This can be a blank program or a simple heuristic </w:t>
      </w:r>
      <w:r>
        <w:rPr>
          <w:rFonts w:hint="default"/>
          <w:lang w:val="en-US"/>
        </w:rPr>
        <w:tab/>
      </w:r>
      <w:r>
        <w:t>rule to start with.</w:t>
      </w:r>
    </w:p>
    <w:p w14:paraId="27B8B004">
      <w:pPr>
        <w:pStyle w:val="9"/>
        <w:keepNext w:val="0"/>
        <w:keepLines w:val="0"/>
        <w:widowControl/>
        <w:suppressLineNumbers w:val="0"/>
        <w:ind w:firstLine="720" w:firstLineChars="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Representation Building</w:t>
      </w:r>
      <w:r>
        <w:t xml:space="preserve">: The selected program is extended with adjustable </w:t>
      </w:r>
      <w:r>
        <w:rPr>
          <w:rFonts w:hint="default"/>
          <w:lang w:val="en-US"/>
        </w:rPr>
        <w:tab/>
      </w:r>
      <w:r>
        <w:t xml:space="preserve">parameters ("knobs"). These knobs provide flexibility in program behavior, </w:t>
      </w:r>
      <w:r>
        <w:rPr>
          <w:rFonts w:hint="default"/>
          <w:lang w:val="en-US"/>
        </w:rPr>
        <w:tab/>
      </w:r>
      <w:r>
        <w:t>allowing fine-tuning.</w:t>
      </w:r>
    </w:p>
    <w:p w14:paraId="589FE2FC">
      <w:pPr>
        <w:pStyle w:val="9"/>
        <w:keepNext w:val="0"/>
        <w:keepLines w:val="0"/>
        <w:widowControl/>
        <w:suppressLineNumbers w:val="0"/>
        <w:ind w:firstLine="7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Symbol" w:hAnsi="Symbol" w:eastAsia="Symbol" w:cs="Symbol"/>
          <w:sz w:val="24"/>
        </w:rPr>
        <w:t>·</w:t>
      </w:r>
      <w:r>
        <w:rPr>
          <w:rFonts w:hint="eastAsia" w:ascii="SimSun" w:hAnsi="SimSun" w:eastAsia="SimSun" w:cs="SimSun"/>
          <w:sz w:val="24"/>
        </w:rPr>
        <w:t xml:space="preserve"> </w:t>
      </w:r>
      <w:r>
        <w:rPr>
          <w:rStyle w:val="10"/>
        </w:rPr>
        <w:t>Merging Optimized Programs</w:t>
      </w:r>
      <w:r>
        <w:t xml:space="preserve">: Following optimization, better programs </w:t>
      </w:r>
      <w:r>
        <w:rPr>
          <w:rFonts w:hint="default"/>
          <w:lang w:val="en-US"/>
        </w:rPr>
        <w:tab/>
      </w:r>
      <w:r>
        <w:t xml:space="preserve">are recombined into the </w:t>
      </w:r>
      <w:r>
        <w:rPr>
          <w:lang w:val="en-US"/>
        </w:rPr>
        <w:t>meta-population</w:t>
      </w:r>
      <w:r>
        <w:t xml:space="preserve">. Worse candidates are discarded, </w:t>
      </w:r>
      <w:r>
        <w:rPr>
          <w:rFonts w:hint="default"/>
          <w:lang w:val="en-US"/>
        </w:rPr>
        <w:tab/>
        <w:t/>
      </w:r>
      <w:r>
        <w:rPr>
          <w:rFonts w:hint="default"/>
          <w:lang w:val="en-US"/>
        </w:rPr>
        <w:tab/>
      </w:r>
      <w:r>
        <w:t>ensuring that only good solutions remain.</w:t>
      </w:r>
    </w:p>
    <w:p w14:paraId="7E1F70B9">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Inner Loop (Local Optimization)</w:t>
      </w:r>
    </w:p>
    <w:p w14:paraId="6D4A43EE">
      <w:pPr>
        <w:pStyle w:val="9"/>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Once a program is selected, MOSES explores its local neighborhood by adjusting its parameters. This process involves:</w:t>
      </w:r>
    </w:p>
    <w:p w14:paraId="54E70FEA">
      <w:pPr>
        <w:pStyle w:val="9"/>
        <w:keepNext w:val="0"/>
        <w:keepLines w:val="0"/>
        <w:widowControl/>
        <w:suppressLineNumbers w:val="0"/>
        <w:ind w:left="72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Generating New Variants</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MOSES modifies knob values to create multiple program instances. Each instance represents a possible improvement.</w:t>
      </w:r>
    </w:p>
    <w:p w14:paraId="3C87C2E2">
      <w:pPr>
        <w:pStyle w:val="9"/>
        <w:keepNext w:val="0"/>
        <w:keepLines w:val="0"/>
        <w:widowControl/>
        <w:suppressLineNumbers w:val="0"/>
        <w:ind w:left="72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Scoring Each Variant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A fitness function evaluates how well each instance performs.</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Style w:val="7"/>
          <w:rFonts w:hint="default" w:ascii="Times New Roman" w:hAnsi="Times New Roman" w:cs="Times New Roman"/>
          <w:color w:val="000000" w:themeColor="text1"/>
          <w:sz w:val="24"/>
          <w:szCs w:val="24"/>
          <w:shd w:val="clear" w:color="auto" w:fill="auto"/>
          <w14:textFill>
            <w14:solidFill>
              <w14:schemeClr w14:val="tx1"/>
            </w14:solidFill>
          </w14:textFill>
        </w:rPr>
        <w:t>Example:</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If used in a medical diagnosis system, fitness could be measured by prediction accuracy on patient data.</w:t>
      </w:r>
    </w:p>
    <w:p w14:paraId="04C011F9">
      <w:pPr>
        <w:pStyle w:val="9"/>
        <w:keepNext w:val="0"/>
        <w:keepLines w:val="0"/>
        <w:widowControl/>
        <w:suppressLineNumbers w:val="0"/>
        <w:ind w:left="72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Optimization Using Search Algorithms</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MOSES refines the best candidates using:</w:t>
      </w:r>
    </w:p>
    <w:p w14:paraId="05028CBB">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Hill-Climbing</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 Incremental improvements.</w:t>
      </w:r>
    </w:p>
    <w:p w14:paraId="307D19FC">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Simulated Annealing</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 Accepting temporary performance drops to escape local optima.</w:t>
      </w:r>
    </w:p>
    <w:p w14:paraId="4F833612">
      <w:pPr>
        <w:pStyle w:val="9"/>
        <w:keepNext w:val="0"/>
        <w:keepLines w:val="0"/>
        <w:widowControl/>
        <w:suppressLineNumbers w:val="0"/>
        <w:ind w:left="72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Normalization &amp; Reduction</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The best-performing programs are simplified by removing redundant elements. This makes them more efficient and interpretable.</w:t>
      </w:r>
    </w:p>
    <w:p w14:paraId="7CA342CA">
      <w:pPr>
        <w:pStyle w:val="9"/>
        <w:keepNext w:val="0"/>
        <w:keepLines w:val="0"/>
        <w:widowControl/>
        <w:suppressLineNumbers w:val="0"/>
        <w:ind w:left="72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Merging Back to the Outer Loop</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The best instances become exemplars and are returned to the </w:t>
      </w:r>
      <w:r>
        <w:rPr>
          <w:rFonts w:hint="default" w:cs="Times New Roman"/>
          <w:color w:val="000000" w:themeColor="text1"/>
          <w:sz w:val="24"/>
          <w:szCs w:val="24"/>
          <w:shd w:val="clear" w:color="auto" w:fill="auto"/>
          <w:lang w:val="en-US"/>
          <w14:textFill>
            <w14:solidFill>
              <w14:schemeClr w14:val="tx1"/>
            </w14:solidFill>
          </w14:textFill>
        </w:rPr>
        <w:t>meta-population</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for the next iteration.</w:t>
      </w:r>
    </w:p>
    <w:p w14:paraId="4222463D">
      <w:pPr>
        <w:pStyle w:val="9"/>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This cyclical process ensures that MOSES continuously refines its programs, leading to increasingly optimized solutions.</w:t>
      </w:r>
    </w:p>
    <w:p w14:paraId="4EF1814B">
      <w:pPr>
        <w:pStyle w:val="3"/>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4. Current State of MOSES</w:t>
      </w:r>
    </w:p>
    <w:p w14:paraId="26D0C2B7">
      <w:pPr>
        <w:pStyle w:val="9"/>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As per the </w:t>
      </w:r>
      <w:r>
        <w:rPr>
          <w:rFonts w:hint="default" w:cs="Times New Roman"/>
          <w:color w:val="000000" w:themeColor="text1"/>
          <w:sz w:val="24"/>
          <w:szCs w:val="24"/>
          <w:shd w:val="clear" w:color="auto" w:fill="auto"/>
          <w:lang w:val="en-US"/>
          <w14:textFill>
            <w14:solidFill>
              <w14:schemeClr w14:val="tx1"/>
            </w14:solidFill>
          </w14:textFill>
        </w:rPr>
        <w:t>information provided in the OpenCog website</w:t>
      </w:r>
      <w:r>
        <w:rPr>
          <w:rFonts w:hint="default" w:ascii="Times New Roman" w:hAnsi="Times New Roman" w:cs="Times New Roman"/>
          <w:color w:val="000000" w:themeColor="text1"/>
          <w:sz w:val="24"/>
          <w:szCs w:val="24"/>
          <w:shd w:val="clear" w:color="auto" w:fill="auto"/>
          <w14:textFill>
            <w14:solidFill>
              <w14:schemeClr w14:val="tx1"/>
            </w14:solidFill>
          </w14:textFill>
        </w:rPr>
        <w:t>, MOSES is currently used in:</w:t>
      </w:r>
    </w:p>
    <w:p w14:paraId="076DEE5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Computational Biology</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(gene expression analysis)</w:t>
      </w:r>
    </w:p>
    <w:p w14:paraId="79EF7A9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Natural Language Processing (NLP)</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(sentiment analysis, text categorization)</w:t>
      </w:r>
    </w:p>
    <w:p w14:paraId="77310A6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AI Agent Control</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(robotics decision-making)</w:t>
      </w:r>
    </w:p>
    <w:p w14:paraId="0605EF92">
      <w:pPr>
        <w:pStyle w:val="9"/>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Currently, MOSES is being integrated into MeTTa</w:t>
      </w:r>
      <w:r>
        <w:rPr>
          <w:rFonts w:hint="default" w:cs="Times New Roman"/>
          <w:color w:val="000000" w:themeColor="text1"/>
          <w:sz w:val="24"/>
          <w:szCs w:val="24"/>
          <w:shd w:val="clear" w:color="auto" w:fill="auto"/>
          <w:lang w:val="en-US"/>
          <w14:textFill>
            <w14:solidFill>
              <w14:schemeClr w14:val="tx1"/>
            </w14:solidFill>
          </w14:textFill>
        </w:rPr>
        <w:t xml:space="preserve"> to e</w:t>
      </w:r>
      <w:r>
        <w:rPr>
          <w:rFonts w:hint="default" w:ascii="Times New Roman" w:hAnsi="Times New Roman" w:cs="Times New Roman"/>
          <w:color w:val="000000" w:themeColor="text1"/>
          <w:sz w:val="24"/>
          <w:szCs w:val="24"/>
          <w:shd w:val="clear" w:color="auto" w:fill="auto"/>
          <w14:textFill>
            <w14:solidFill>
              <w14:schemeClr w14:val="tx1"/>
            </w14:solidFill>
          </w14:textFill>
        </w:rPr>
        <w:t>nhance structured knowledge representation</w:t>
      </w:r>
      <w:r>
        <w:rPr>
          <w:rFonts w:hint="default" w:cs="Times New Roman"/>
          <w:color w:val="000000" w:themeColor="text1"/>
          <w:sz w:val="24"/>
          <w:szCs w:val="24"/>
          <w:shd w:val="clear" w:color="auto" w:fill="auto"/>
          <w:lang w:val="en-US"/>
          <w14:textFill>
            <w14:solidFill>
              <w14:schemeClr w14:val="tx1"/>
            </w14:solidFill>
          </w14:textFill>
        </w:rPr>
        <w:t>, e</w:t>
      </w:r>
      <w:r>
        <w:rPr>
          <w:rFonts w:hint="default" w:ascii="Times New Roman" w:hAnsi="Times New Roman" w:cs="Times New Roman"/>
          <w:color w:val="000000" w:themeColor="text1"/>
          <w:sz w:val="24"/>
          <w:szCs w:val="24"/>
          <w:shd w:val="clear" w:color="auto" w:fill="auto"/>
          <w14:textFill>
            <w14:solidFill>
              <w14:schemeClr w14:val="tx1"/>
            </w14:solidFill>
          </w14:textFill>
        </w:rPr>
        <w:t>nhance symbolic and sub-symbolic AI model compatibility</w:t>
      </w:r>
      <w:r>
        <w:rPr>
          <w:rFonts w:hint="default" w:cs="Times New Roman"/>
          <w:color w:val="000000" w:themeColor="text1"/>
          <w:sz w:val="24"/>
          <w:szCs w:val="24"/>
          <w:shd w:val="clear" w:color="auto" w:fill="auto"/>
          <w:lang w:val="en-US"/>
          <w14:textFill>
            <w14:solidFill>
              <w14:schemeClr w14:val="tx1"/>
            </w14:solidFill>
          </w14:textFill>
        </w:rPr>
        <w:t xml:space="preserve"> and p</w:t>
      </w:r>
      <w:r>
        <w:rPr>
          <w:rFonts w:hint="default" w:ascii="Times New Roman" w:hAnsi="Times New Roman" w:cs="Times New Roman"/>
          <w:color w:val="000000" w:themeColor="text1"/>
          <w:sz w:val="24"/>
          <w:szCs w:val="24"/>
          <w:shd w:val="clear" w:color="auto" w:fill="auto"/>
          <w14:textFill>
            <w14:solidFill>
              <w14:schemeClr w14:val="tx1"/>
            </w14:solidFill>
          </w14:textFill>
        </w:rPr>
        <w:t>rovide a more flexible programming environment for AI reasoning tasks.</w:t>
      </w:r>
    </w:p>
    <w:p w14:paraId="46943627">
      <w:pPr>
        <w:pStyle w:val="3"/>
        <w:keepNext w:val="0"/>
        <w:keepLines w:val="0"/>
        <w:widowControl/>
        <w:suppressLineNumbers w:val="0"/>
        <w:rPr>
          <w:rFonts w:hint="default" w:ascii="Times New Roman" w:hAnsi="Times New Roman" w:eastAsia="SimSun" w:cs="Times New Roman"/>
          <w:b w:val="0"/>
          <w:bCs w:val="0"/>
          <w:color w:val="000000" w:themeColor="text1"/>
          <w:sz w:val="24"/>
          <w:szCs w:val="24"/>
          <w:shd w:val="clear" w:color="auto" w:fill="auto"/>
          <w14:textFill>
            <w14:solidFill>
              <w14:schemeClr w14:val="tx1"/>
            </w14:solidFill>
          </w14:textFill>
        </w:rPr>
      </w:pPr>
      <w:r>
        <w:rPr>
          <w:rFonts w:hint="default" w:ascii="Times New Roman" w:hAnsi="Times New Roman" w:eastAsia="SimSun" w:cs="Times New Roman"/>
          <w:b w:val="0"/>
          <w:bCs w:val="0"/>
          <w:color w:val="000000" w:themeColor="text1"/>
          <w:sz w:val="24"/>
          <w:szCs w:val="24"/>
          <w:shd w:val="clear" w:color="auto" w:fill="auto"/>
          <w14:textFill>
            <w14:solidFill>
              <w14:schemeClr w14:val="tx1"/>
            </w14:solidFill>
          </w14:textFill>
        </w:rPr>
        <w:t xml:space="preserve">The work in iCogLabs now includes porting to MeTTa and creating type definitions for the </w:t>
      </w:r>
      <w:r>
        <w:rPr>
          <w:rStyle w:val="8"/>
          <w:rFonts w:hint="default" w:ascii="Times New Roman" w:hAnsi="Times New Roman" w:eastAsia="SimSun" w:cs="Times New Roman"/>
          <w:b w:val="0"/>
          <w:bCs w:val="0"/>
          <w:color w:val="000000" w:themeColor="text1"/>
          <w:sz w:val="24"/>
          <w:szCs w:val="24"/>
          <w:shd w:val="clear" w:color="auto" w:fill="auto"/>
          <w14:textFill>
            <w14:solidFill>
              <w14:schemeClr w14:val="tx1"/>
            </w14:solidFill>
          </w14:textFill>
        </w:rPr>
        <w:t>demes</w:t>
      </w:r>
      <w:r>
        <w:rPr>
          <w:rFonts w:hint="default" w:ascii="Times New Roman" w:hAnsi="Times New Roman" w:eastAsia="SimSun" w:cs="Times New Roman"/>
          <w:b w:val="0"/>
          <w:bCs w:val="0"/>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b w:val="0"/>
          <w:bCs w:val="0"/>
          <w:color w:val="000000" w:themeColor="text1"/>
          <w:sz w:val="24"/>
          <w:szCs w:val="24"/>
          <w:shd w:val="clear" w:color="auto" w:fill="auto"/>
          <w:lang w:val="en-US"/>
          <w14:textFill>
            <w14:solidFill>
              <w14:schemeClr w14:val="tx1"/>
            </w14:solidFill>
          </w14:textFill>
        </w:rPr>
        <w:t>k</w:t>
      </w:r>
      <w:r>
        <w:rPr>
          <w:rStyle w:val="8"/>
          <w:rFonts w:hint="default" w:ascii="Times New Roman" w:hAnsi="Times New Roman" w:eastAsia="SimSun" w:cs="Times New Roman"/>
          <w:b w:val="0"/>
          <w:bCs w:val="0"/>
          <w:color w:val="000000" w:themeColor="text1"/>
          <w:sz w:val="24"/>
          <w:szCs w:val="24"/>
          <w:shd w:val="clear" w:color="auto" w:fill="auto"/>
          <w14:textFill>
            <w14:solidFill>
              <w14:schemeClr w14:val="tx1"/>
            </w14:solidFill>
          </w14:textFill>
        </w:rPr>
        <w:t>nobs</w:t>
      </w:r>
      <w:r>
        <w:rPr>
          <w:rFonts w:hint="default" w:ascii="Times New Roman" w:hAnsi="Times New Roman" w:eastAsia="SimSun" w:cs="Times New Roman"/>
          <w:b w:val="0"/>
          <w:bCs w:val="0"/>
          <w:color w:val="000000" w:themeColor="text1"/>
          <w:sz w:val="24"/>
          <w:szCs w:val="24"/>
          <w:shd w:val="clear" w:color="auto" w:fill="auto"/>
          <w14:textFill>
            <w14:solidFill>
              <w14:schemeClr w14:val="tx1"/>
            </w14:solidFill>
          </w14:textFill>
        </w:rPr>
        <w:t>, and other components of MOSES to eventually fully implement the system in MeTTa and incorporate it into the OpenCog system.</w:t>
      </w:r>
    </w:p>
    <w:p w14:paraId="64D5A17B">
      <w:pPr>
        <w:pStyle w:val="3"/>
        <w:keepNext w:val="0"/>
        <w:keepLines w:val="0"/>
        <w:widowControl/>
        <w:suppressLineNumbers w:val="0"/>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cs="Times New Roman"/>
          <w:color w:val="000000" w:themeColor="text1"/>
          <w:sz w:val="28"/>
          <w:szCs w:val="28"/>
          <w:shd w:val="clear" w:color="auto" w:fill="auto"/>
          <w14:textFill>
            <w14:solidFill>
              <w14:schemeClr w14:val="tx1"/>
            </w14:solidFill>
          </w14:textFill>
        </w:rPr>
        <w:t>5. Challenges in Integrating MOSES with MeTTa</w:t>
      </w:r>
    </w:p>
    <w:p w14:paraId="1E1DF395">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Representation Compatibility</w:t>
      </w:r>
    </w:p>
    <w:p w14:paraId="16B90BF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MOSES</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generates programs in Combo, which is a tree-based representation.</w:t>
      </w:r>
    </w:p>
    <w:p w14:paraId="3EC5221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MeTTa</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employs a different model of execution, requiring MOSES output adaptation.</w:t>
      </w:r>
    </w:p>
    <w:p w14:paraId="2322FAD2">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Optimization in Symbolic AI Contexts</w:t>
      </w:r>
    </w:p>
    <w:p w14:paraId="3B532AF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MOSES</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must generate programs that can effectively interact with symbolic reasoning systems.</w:t>
      </w:r>
    </w:p>
    <w:p w14:paraId="705A22E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New optimization techniques may be required to handle complex relationships between AI concepts.</w:t>
      </w:r>
    </w:p>
    <w:p w14:paraId="765C33E2">
      <w:pPr>
        <w:pStyle w:val="4"/>
        <w:keepNext w:val="0"/>
        <w:keepLines w:val="0"/>
        <w:widowControl/>
        <w:suppressLineNumbers w:val="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Data Structure Challenges in MeTTa</w:t>
      </w:r>
    </w:p>
    <w:p w14:paraId="7701193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Style w:val="10"/>
          <w:rFonts w:hint="default" w:ascii="Times New Roman" w:hAnsi="Times New Roman" w:cs="Times New Roman"/>
          <w:color w:val="000000" w:themeColor="text1"/>
          <w:sz w:val="24"/>
          <w:szCs w:val="24"/>
          <w:shd w:val="clear" w:color="auto" w:fill="auto"/>
          <w14:textFill>
            <w14:solidFill>
              <w14:schemeClr w14:val="tx1"/>
            </w14:solidFill>
          </w14:textFill>
        </w:rPr>
        <w:t>MOSES's</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C++ implementation uses vectors and structured data containers for storing field sets.</w:t>
      </w:r>
    </w:p>
    <w:p w14:paraId="6B23E12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Finding an equivalent effective data structure in MeTTa is a major technical challenge.</w:t>
      </w:r>
    </w:p>
    <w:p w14:paraId="4E0CDE3C">
      <w:pPr>
        <w:pStyle w:val="3"/>
        <w:keepNext w:val="0"/>
        <w:keepLines w:val="0"/>
        <w:widowControl/>
        <w:suppressLineNumbers w:val="0"/>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cs="Times New Roman"/>
          <w:color w:val="000000" w:themeColor="text1"/>
          <w:sz w:val="28"/>
          <w:szCs w:val="28"/>
          <w:shd w:val="clear" w:color="auto" w:fill="auto"/>
          <w14:textFill>
            <w14:solidFill>
              <w14:schemeClr w14:val="tx1"/>
            </w14:solidFill>
          </w14:textFill>
        </w:rPr>
        <w:t xml:space="preserve">6. Conclusion </w:t>
      </w:r>
    </w:p>
    <w:p w14:paraId="4C47E52F">
      <w:pP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MOSES is a strong AI utility that assists in developing and refining structured programs on its own. Incorporating MOSES into MeTTa will make AI more capable of grasping concepts, creating knowledge, and making independent decisions more efficiently.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9742B"/>
    <w:multiLevelType w:val="multilevel"/>
    <w:tmpl w:val="874974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5BC73BB"/>
    <w:multiLevelType w:val="multilevel"/>
    <w:tmpl w:val="C5BC73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95DA05"/>
    <w:multiLevelType w:val="multilevel"/>
    <w:tmpl w:val="D695D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76A679"/>
    <w:multiLevelType w:val="multilevel"/>
    <w:tmpl w:val="DB76A6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CBAF5A"/>
    <w:multiLevelType w:val="multilevel"/>
    <w:tmpl w:val="F8CBAF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AF333F"/>
    <w:multiLevelType w:val="multilevel"/>
    <w:tmpl w:val="11AF3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489C315"/>
    <w:multiLevelType w:val="multilevel"/>
    <w:tmpl w:val="3489C3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82AFA"/>
    <w:rsid w:val="06D82AFA"/>
    <w:rsid w:val="63C50E04"/>
    <w:rsid w:val="6741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2025-03-18T19:04:00Z</dcterms:created>
  <dc:creator>Win</dc:creator>
  <cp:lastModifiedBy>Win</cp:lastModifiedBy>
  <dcterms:modified xsi:type="dcterms:W3CDTF">2025-03-19T14:57:15Z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6790169BFC6E4803B5D99629313E36D4_11</vt:lpwstr>
  </property>
</Properties>
</file>